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591D" w:rsidRDefault="009E591D" w:rsidP="009E591D">
      <w:r w:rsidRPr="00875B2B">
        <w:t>Apparently, being made a knight depended mostly on how much money one had and how much land one held.  There are numerous lists in the archives entitle “Returns of persons holding £20 of land in chief who ought to be knights”. The amount of money increased as time went by, but it was basically a method of bringing the wealthy to the support of the king.</w:t>
      </w:r>
    </w:p>
    <w:p w:rsidR="009E591D" w:rsidRDefault="009E591D" w:rsidP="009E591D"/>
    <w:p w:rsidR="009E591D" w:rsidRPr="00875B2B" w:rsidRDefault="009E591D" w:rsidP="009E591D">
      <w:pPr>
        <w:jc w:val="center"/>
      </w:pPr>
      <w:r>
        <w:rPr>
          <w:noProof/>
        </w:rPr>
        <w:drawing>
          <wp:inline distT="0" distB="0" distL="0" distR="0" wp14:anchorId="742D2EE7" wp14:editId="046D43B7">
            <wp:extent cx="3794760" cy="4648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794760" cy="4648200"/>
                    </a:xfrm>
                    <a:prstGeom prst="rect">
                      <a:avLst/>
                    </a:prstGeom>
                  </pic:spPr>
                </pic:pic>
              </a:graphicData>
            </a:graphic>
          </wp:inline>
        </w:drawing>
      </w:r>
    </w:p>
    <w:p w:rsidR="001470B7" w:rsidRDefault="001470B7" w:rsidP="001470B7">
      <w:pPr>
        <w:pStyle w:val="Heading2"/>
      </w:pPr>
      <w:r>
        <w:t>1100</w:t>
      </w:r>
    </w:p>
    <w:p w:rsidR="001470B7" w:rsidRDefault="001470B7" w:rsidP="001470B7">
      <w:pPr>
        <w:rPr>
          <w:b/>
        </w:rPr>
      </w:pPr>
    </w:p>
    <w:p w:rsidR="001470B7" w:rsidRDefault="001470B7" w:rsidP="001470B7">
      <w:r w:rsidRPr="00C73FCE">
        <w:rPr>
          <w:b/>
        </w:rPr>
        <w:t xml:space="preserve">1166 – </w:t>
      </w:r>
      <w:r w:rsidR="00BE24BF" w:rsidRPr="00BE24BF">
        <w:rPr>
          <w:b/>
          <w:u w:val="single"/>
        </w:rPr>
        <w:t xml:space="preserve">UK </w:t>
      </w:r>
      <w:r w:rsidRPr="00C73FCE">
        <w:rPr>
          <w:b/>
          <w:u w:val="single"/>
        </w:rPr>
        <w:t>Norfolk</w:t>
      </w:r>
      <w:r w:rsidRPr="00C73FCE">
        <w:rPr>
          <w:b/>
        </w:rPr>
        <w:t xml:space="preserve"> – Admin – Oscetel Cniht</w:t>
      </w:r>
      <w:r>
        <w:rPr>
          <w:b/>
        </w:rPr>
        <w:t xml:space="preserve">, </w:t>
      </w:r>
      <w:r w:rsidRPr="001D2F10">
        <w:rPr>
          <w:b/>
        </w:rPr>
        <w:t>Godefridus Niht</w:t>
      </w:r>
      <w:r>
        <w:t xml:space="preserve"> – (Norfolk Pipe Rolls, National Archives, Kew England)</w:t>
      </w:r>
    </w:p>
    <w:p w:rsidR="001470B7" w:rsidRDefault="001470B7" w:rsidP="001470B7">
      <w:r w:rsidRPr="00AB68A4">
        <w:rPr>
          <w:b/>
        </w:rPr>
        <w:t>1191</w:t>
      </w:r>
      <w:r w:rsidR="00BE24BF">
        <w:rPr>
          <w:b/>
        </w:rPr>
        <w:t xml:space="preserve"> – </w:t>
      </w:r>
      <w:r w:rsidR="00BE24BF" w:rsidRPr="00BE24BF">
        <w:rPr>
          <w:b/>
          <w:u w:val="single"/>
        </w:rPr>
        <w:t xml:space="preserve">UK </w:t>
      </w:r>
      <w:r w:rsidRPr="00AB68A4">
        <w:rPr>
          <w:b/>
          <w:u w:val="single"/>
        </w:rPr>
        <w:t>Kent Canterbury</w:t>
      </w:r>
      <w:r w:rsidRPr="00AB68A4">
        <w:rPr>
          <w:b/>
        </w:rPr>
        <w:t xml:space="preserve"> – Admin – Hamo Knight</w:t>
      </w:r>
      <w:r>
        <w:t xml:space="preserve"> – Grant f</w:t>
      </w:r>
      <w:r w:rsidRPr="00AB68A4">
        <w:t xml:space="preserve">rom: Geoffrey, II, prior of Canterbury Cathedral Priory; the convent of Canterbury Cathedral Priory To: </w:t>
      </w:r>
      <w:r w:rsidRPr="00547359">
        <w:rPr>
          <w:b/>
        </w:rPr>
        <w:t>Hamo the knight</w:t>
      </w:r>
      <w:r w:rsidRPr="00AB68A4">
        <w:t>; Godfrey de la dene; Richard son of Eilwordus; Jocelin son of Eilwordus; Osbert of Cooling, sons; Godfrey de la dene; Henry de broke; John son of Geoffrey; William kidenoth; Edith the widow; Adam; Otvel de lose; Alard the chaplain; Godfrey de la dene; Wakerild' the widow, of Cooling; Alexander de fraxino; Alexander de fraxino, brothers; Guy the prior; Algar manachus; Norman boie of Osterland; Scotland ('Scodland''); Abbrethe the widow; Godfrey de la dene; Roger cail; Brunig; Hamo son of Liviva; Hugh cail; Godfrey de la dene</w:t>
      </w:r>
      <w:r w:rsidR="0015261F">
        <w:t xml:space="preserve">. </w:t>
      </w:r>
      <w:r w:rsidRPr="00AB68A4">
        <w:t xml:space="preserve"> Of the priory's sheepfolds in Cliffe, Cooling and Osterland. Numbers of sheep and annual payments </w:t>
      </w:r>
      <w:r w:rsidRPr="00AB68A4">
        <w:lastRenderedPageBreak/>
        <w:t>given. Further list of men standing surety. With totals of sheep and payments at foot. No date. [Date: dates of prior.]</w:t>
      </w:r>
      <w:r>
        <w:t xml:space="preserve"> (</w:t>
      </w:r>
      <w:r w:rsidRPr="00AB68A4">
        <w:t xml:space="preserve">Canterbury Cathedral Archives and Library, </w:t>
      </w:r>
      <w:r>
        <w:t xml:space="preserve">Ref: </w:t>
      </w:r>
      <w:r w:rsidRPr="00AB68A4">
        <w:t>CCA-DCc-ChAnt/C/276</w:t>
      </w:r>
      <w:r>
        <w:t>)</w:t>
      </w:r>
    </w:p>
    <w:p w:rsidR="001470B7" w:rsidRDefault="001470B7" w:rsidP="001470B7">
      <w:r w:rsidRPr="004B48A8">
        <w:rPr>
          <w:b/>
        </w:rPr>
        <w:t>1199</w:t>
      </w:r>
      <w:r w:rsidR="00BE24BF">
        <w:rPr>
          <w:b/>
        </w:rPr>
        <w:t xml:space="preserve"> – </w:t>
      </w:r>
      <w:r w:rsidR="00BE24BF" w:rsidRPr="00BE24BF">
        <w:rPr>
          <w:b/>
          <w:u w:val="single"/>
        </w:rPr>
        <w:t xml:space="preserve">UK </w:t>
      </w:r>
      <w:r w:rsidRPr="004B48A8">
        <w:rPr>
          <w:b/>
          <w:u w:val="single"/>
        </w:rPr>
        <w:t>Somerset Uphill</w:t>
      </w:r>
      <w:r w:rsidRPr="004B48A8">
        <w:rPr>
          <w:b/>
        </w:rPr>
        <w:t xml:space="preserve"> – Admin – Knight</w:t>
      </w:r>
      <w:r>
        <w:t xml:space="preserve"> - William son of Robert son of Martin and Robert son of Richard, Knight. n.d. [temp. John]    William has confirmed the grant by Robert of 1 virgate of land in Huppilla, which Ailric de Rewa held, to the church of St. Michael of Stepholm island.    Witnesses: Robert de Langatot, Robert de Sancta Cruce, Richard de Bichefauda, Thomas his brother, Warin de Morcellis, Schep' de Audewic, William the clerk of Cuantona, William Bodin.  Date: 1199-1216 (</w:t>
      </w:r>
      <w:r w:rsidRPr="00702297">
        <w:t xml:space="preserve">Berkeley Castle Muniments, </w:t>
      </w:r>
      <w:r>
        <w:t xml:space="preserve"> Ref:</w:t>
      </w:r>
      <w:r w:rsidRPr="00702297">
        <w:t xml:space="preserve"> BCM/A/2/82/1</w:t>
      </w:r>
      <w:r>
        <w:t xml:space="preserve">  (Please quote SC110 at Berkeley Castle Muniments when requesting this file)</w:t>
      </w:r>
      <w:r>
        <w:rPr>
          <w:rStyle w:val="FootnoteReference"/>
        </w:rPr>
        <w:footnoteReference w:id="1"/>
      </w:r>
    </w:p>
    <w:p w:rsidR="001470B7" w:rsidRDefault="001470B7" w:rsidP="001470B7">
      <w:pPr>
        <w:pStyle w:val="Heading2"/>
      </w:pPr>
      <w:r>
        <w:t>1200</w:t>
      </w:r>
    </w:p>
    <w:p w:rsidR="001470B7" w:rsidRDefault="001470B7" w:rsidP="001470B7">
      <w:r w:rsidRPr="00C73FCE">
        <w:rPr>
          <w:b/>
        </w:rPr>
        <w:t>1200</w:t>
      </w:r>
      <w:r w:rsidR="00BE24BF">
        <w:rPr>
          <w:b/>
        </w:rPr>
        <w:t xml:space="preserve"> – </w:t>
      </w:r>
      <w:r w:rsidR="00BE24BF" w:rsidRPr="00BE24BF">
        <w:rPr>
          <w:b/>
          <w:u w:val="single"/>
        </w:rPr>
        <w:t xml:space="preserve">UK </w:t>
      </w:r>
      <w:r w:rsidRPr="00C73FCE">
        <w:rPr>
          <w:b/>
          <w:u w:val="single"/>
        </w:rPr>
        <w:t>Oxfordshire</w:t>
      </w:r>
      <w:r w:rsidRPr="00C73FCE">
        <w:rPr>
          <w:b/>
        </w:rPr>
        <w:t xml:space="preserve"> – Admin – Walter le Knit</w:t>
      </w:r>
      <w:r>
        <w:t xml:space="preserve"> – (Oseney Rolls of Oxford, National Archives, Kew England)</w:t>
      </w:r>
    </w:p>
    <w:p w:rsidR="001470B7" w:rsidRDefault="001470B7" w:rsidP="001470B7">
      <w:r w:rsidRPr="005838ED">
        <w:rPr>
          <w:b/>
        </w:rPr>
        <w:t>1200</w:t>
      </w:r>
      <w:r w:rsidR="00BE24BF">
        <w:rPr>
          <w:b/>
        </w:rPr>
        <w:t xml:space="preserve"> – </w:t>
      </w:r>
      <w:r w:rsidR="00BE24BF" w:rsidRPr="00BE24BF">
        <w:rPr>
          <w:b/>
          <w:u w:val="single"/>
        </w:rPr>
        <w:t xml:space="preserve">UK </w:t>
      </w:r>
      <w:r w:rsidRPr="005838ED">
        <w:rPr>
          <w:b/>
          <w:u w:val="single"/>
        </w:rPr>
        <w:t>Kent Canterbury</w:t>
      </w:r>
      <w:r w:rsidRPr="005838ED">
        <w:rPr>
          <w:b/>
        </w:rPr>
        <w:t xml:space="preserve"> – Admin – Robert Knight</w:t>
      </w:r>
      <w:r>
        <w:t xml:space="preserve"> – Grant </w:t>
      </w:r>
      <w:r w:rsidRPr="005838ED">
        <w:t>i</w:t>
      </w:r>
      <w:r>
        <w:t xml:space="preserve">n pure, free and perpetual alms: </w:t>
      </w:r>
      <w:r w:rsidRPr="005838ED">
        <w:t>From: Hamo son of Etardus of Blean</w:t>
      </w:r>
      <w:r>
        <w:t xml:space="preserve">; </w:t>
      </w:r>
      <w:r w:rsidRPr="005838ED">
        <w:t xml:space="preserve"> To: the prior and convent of Canterbury Cathedral Priory</w:t>
      </w:r>
      <w:r>
        <w:t xml:space="preserve">; </w:t>
      </w:r>
      <w:r w:rsidRPr="005838ED">
        <w:t xml:space="preserve"> An annual payment of 23d which the brothers and sisters of St James's Hospital, Canterbury, used to pay him for a piece of land. Lying between their land called Aylmer's land ('terra Eilmari') and the well of Wluradus to the north, and between his land called 'Horsdune' and the lower ditch, through which a stream ('Burna') flows, to the east. Payable to the priory sacrist in the sacristy. To light the 'throni' (in gen) [?throne] before the image of the Saviour against ('contra') the altars of St John the Evangelist and St Gregory, pope. Confirmed in his court of Blean. No date. [Date: handwriting and Hamo's dates.] Witnesses: James de stabulo; Lambin the plumber ('plumbarius'); John vag; Simon the usher ('hostiarius'); Nicholas the glazier ('verrarius'); Lambin of Blean; William de Clusa; Simon of Blean; Solomon de Fraxino; William de Fonte; </w:t>
      </w:r>
      <w:r w:rsidRPr="00547359">
        <w:rPr>
          <w:b/>
        </w:rPr>
        <w:t>Robert the knight</w:t>
      </w:r>
      <w:r w:rsidRPr="005838ED">
        <w:t>; William palmar'; Geoffrey the clerk Endorsed with descriptions, Blean, and note of registration in late 13th cent hand. Gives payment as 'ad luminar' troni pendent' ante altar' ...'.</w:t>
      </w:r>
      <w:r>
        <w:t xml:space="preserve"> (</w:t>
      </w:r>
      <w:r w:rsidRPr="005838ED">
        <w:t xml:space="preserve">Canterbury Cathedral Archives and Library, </w:t>
      </w:r>
      <w:r>
        <w:t>Ref: CCA-DCc-ChAnt/B/329)</w:t>
      </w:r>
    </w:p>
    <w:p w:rsidR="001470B7" w:rsidRDefault="001470B7" w:rsidP="001470B7">
      <w:r w:rsidRPr="00C73FCE">
        <w:rPr>
          <w:b/>
        </w:rPr>
        <w:t>1221</w:t>
      </w:r>
      <w:r w:rsidR="00BE24BF">
        <w:rPr>
          <w:b/>
        </w:rPr>
        <w:t xml:space="preserve"> – </w:t>
      </w:r>
      <w:r w:rsidR="00BE24BF" w:rsidRPr="00BE24BF">
        <w:rPr>
          <w:b/>
          <w:u w:val="single"/>
        </w:rPr>
        <w:t xml:space="preserve">UK </w:t>
      </w:r>
      <w:r w:rsidRPr="00C73FCE">
        <w:rPr>
          <w:b/>
          <w:u w:val="single"/>
        </w:rPr>
        <w:t>Worcestershire</w:t>
      </w:r>
      <w:r w:rsidRPr="00C73FCE">
        <w:rPr>
          <w:b/>
        </w:rPr>
        <w:t xml:space="preserve"> – Admin – William Knicht</w:t>
      </w:r>
      <w:r>
        <w:t xml:space="preserve"> – (Assize Rolls of Worcester, National Archives, Kew England)</w:t>
      </w:r>
    </w:p>
    <w:p w:rsidR="001470B7" w:rsidRDefault="001470B7" w:rsidP="001470B7">
      <w:r w:rsidRPr="00327E71">
        <w:rPr>
          <w:b/>
        </w:rPr>
        <w:t>1223</w:t>
      </w:r>
      <w:r w:rsidR="00BE24BF">
        <w:rPr>
          <w:b/>
        </w:rPr>
        <w:t xml:space="preserve"> – </w:t>
      </w:r>
      <w:r w:rsidRPr="00327E71">
        <w:rPr>
          <w:b/>
        </w:rPr>
        <w:t xml:space="preserve">May 13 – </w:t>
      </w:r>
      <w:r w:rsidR="00BE24BF" w:rsidRPr="00BE24BF">
        <w:rPr>
          <w:b/>
          <w:u w:val="single"/>
        </w:rPr>
        <w:t xml:space="preserve">UK </w:t>
      </w:r>
      <w:r w:rsidRPr="00327E71">
        <w:rPr>
          <w:b/>
          <w:u w:val="single"/>
        </w:rPr>
        <w:t xml:space="preserve">Wiltshire </w:t>
      </w:r>
      <w:r>
        <w:rPr>
          <w:b/>
          <w:u w:val="single"/>
        </w:rPr>
        <w:t>Salisbury</w:t>
      </w:r>
      <w:r w:rsidRPr="00327E71">
        <w:rPr>
          <w:b/>
        </w:rPr>
        <w:t xml:space="preserve"> – Admin – William Knight</w:t>
      </w:r>
      <w:r>
        <w:t xml:space="preserve"> - Order to the bishop of Winchester, and the abbot and prior of Dorkecestre to hear what </w:t>
      </w:r>
      <w:r w:rsidRPr="00547359">
        <w:rPr>
          <w:b/>
        </w:rPr>
        <w:t>William the knight</w:t>
      </w:r>
      <w:r>
        <w:t xml:space="preserve"> of Breaute [France] has to set forth on his own behalf, and to decide what is according to the canon, in the matter of an appeal to the pope made by him relative to a matrimonial suit brought before the bishop of Lincoln and his fellow judges by W. Taleboth, layman, of the diocese of Salisbury, against </w:t>
      </w:r>
      <w:r w:rsidRPr="00547359">
        <w:rPr>
          <w:b/>
        </w:rPr>
        <w:t>A. de Merlai, the wife of the said knight.</w:t>
      </w:r>
      <w:r>
        <w:t xml:space="preserve"> Otherwise they are to remit the parties to the former judges. Ex </w:t>
      </w:r>
      <w:r>
        <w:lastRenderedPageBreak/>
        <w:t xml:space="preserve">relatione Willelmi ... Lateran. 3 Id. Maii, 7 Honorius [III.] Note: Bulla missing, fragment of hemp string. [Prynne, III. p. 53, with Kal. instead of Id.]  (National Archives, Kew England, Ref: </w:t>
      </w:r>
      <w:r w:rsidRPr="00327E71">
        <w:t>SC 7/50/7</w:t>
      </w:r>
      <w:r>
        <w:t>)</w:t>
      </w:r>
    </w:p>
    <w:p w:rsidR="001470B7" w:rsidRDefault="001470B7" w:rsidP="001470B7">
      <w:r w:rsidRPr="00875B2B">
        <w:rPr>
          <w:b/>
        </w:rPr>
        <w:t>1234</w:t>
      </w:r>
      <w:r w:rsidR="00BE24BF">
        <w:rPr>
          <w:b/>
        </w:rPr>
        <w:t xml:space="preserve"> – </w:t>
      </w:r>
      <w:r w:rsidR="00BE24BF" w:rsidRPr="00BE24BF">
        <w:rPr>
          <w:b/>
          <w:u w:val="single"/>
        </w:rPr>
        <w:t xml:space="preserve">UK </w:t>
      </w:r>
      <w:r w:rsidRPr="00875B2B">
        <w:rPr>
          <w:b/>
          <w:u w:val="single"/>
        </w:rPr>
        <w:t>Devonshire Yarcombe</w:t>
      </w:r>
      <w:r w:rsidRPr="00875B2B">
        <w:rPr>
          <w:b/>
        </w:rPr>
        <w:t xml:space="preserve"> – Admin – Jordan Oliver Knight</w:t>
      </w:r>
      <w:r>
        <w:t xml:space="preserve"> – Grant: Grantor: William, Prior of Otterton; Grantee: Jordan Oliver Knight; Place or Subject: Grant of land in Yarcombe; County: [Devon] (National Archives, Kew England, Ref: </w:t>
      </w:r>
      <w:r w:rsidRPr="00875B2B">
        <w:t>E 327/538</w:t>
      </w:r>
      <w:r>
        <w:t>)</w:t>
      </w:r>
      <w:r w:rsidR="00547359">
        <w:br/>
        <w:t xml:space="preserve">Note: This may be Jordan Oliver, knt, or not. Included just in case. </w:t>
      </w:r>
    </w:p>
    <w:p w:rsidR="001470B7" w:rsidRDefault="001470B7" w:rsidP="001470B7">
      <w:r w:rsidRPr="00553161">
        <w:rPr>
          <w:b/>
        </w:rPr>
        <w:t>1240 – Feb 1</w:t>
      </w:r>
      <w:r w:rsidR="00BE24BF">
        <w:rPr>
          <w:b/>
        </w:rPr>
        <w:t xml:space="preserve"> – </w:t>
      </w:r>
      <w:r w:rsidR="00BE24BF" w:rsidRPr="00BE24BF">
        <w:rPr>
          <w:b/>
          <w:u w:val="single"/>
        </w:rPr>
        <w:t xml:space="preserve">UK </w:t>
      </w:r>
      <w:r w:rsidRPr="00553161">
        <w:rPr>
          <w:b/>
          <w:u w:val="single"/>
        </w:rPr>
        <w:t>Oxfordshire Oxford</w:t>
      </w:r>
      <w:r w:rsidRPr="00553161">
        <w:rPr>
          <w:b/>
        </w:rPr>
        <w:t xml:space="preserve"> – Admin – Robert Knight</w:t>
      </w:r>
      <w:r>
        <w:t xml:space="preserve"> - </w:t>
      </w:r>
      <w:r w:rsidRPr="00553161">
        <w:t xml:space="preserve">Order to the prior of St. Fredheswida, [Oxford, and] the chancellor and the [rural-] dean of Oxford to hear and decide the case brought by Nicholas rector of Rokinkis Eitrop against the abbot and convent of Tilteie, </w:t>
      </w:r>
      <w:r w:rsidRPr="00547359">
        <w:rPr>
          <w:b/>
        </w:rPr>
        <w:t>Robert the knight</w:t>
      </w:r>
      <w:r w:rsidRPr="00553161">
        <w:t xml:space="preserve"> and others concerning tithes, lands, etc. Nicolaus rector . . . Lateran. Kal. Feb., 13 Gregory IX.</w:t>
      </w:r>
      <w:r>
        <w:t xml:space="preserve"> </w:t>
      </w:r>
      <w:r w:rsidRPr="00553161">
        <w:t>Bulla with hemp string.</w:t>
      </w:r>
      <w:r>
        <w:t xml:space="preserve">  (National Archives, Kew England, Ref:  </w:t>
      </w:r>
      <w:r w:rsidRPr="00553161">
        <w:t>SC 7/15/27</w:t>
      </w:r>
      <w:r>
        <w:t>)</w:t>
      </w:r>
    </w:p>
    <w:p w:rsidR="001470B7" w:rsidRDefault="001470B7" w:rsidP="001470B7">
      <w:r>
        <w:rPr>
          <w:b/>
        </w:rPr>
        <w:t>1248</w:t>
      </w:r>
      <w:r w:rsidR="00BE24BF">
        <w:rPr>
          <w:b/>
        </w:rPr>
        <w:t xml:space="preserve"> – </w:t>
      </w:r>
      <w:r w:rsidR="00BE24BF" w:rsidRPr="00BE24BF">
        <w:rPr>
          <w:b/>
          <w:u w:val="single"/>
        </w:rPr>
        <w:t xml:space="preserve">UK </w:t>
      </w:r>
      <w:r w:rsidRPr="00493EC2">
        <w:rPr>
          <w:b/>
          <w:u w:val="single"/>
        </w:rPr>
        <w:t>London</w:t>
      </w:r>
      <w:r w:rsidRPr="00493EC2">
        <w:rPr>
          <w:b/>
        </w:rPr>
        <w:t xml:space="preserve"> – Admin – Walter Knight</w:t>
      </w:r>
      <w:r>
        <w:t xml:space="preserve"> - Margaret countess of Flanders and Hainault, to Henry III: request to pay the bearers, </w:t>
      </w:r>
      <w:r w:rsidRPr="00547359">
        <w:rPr>
          <w:b/>
        </w:rPr>
        <w:t>Walter, knight, my butler</w:t>
      </w:r>
      <w:r>
        <w:t xml:space="preserve"> and William, my clerk, the arrears of my fees. Given at Lille, after the octave of Easter. Part of top left hand margin missing. (National Archives, Kew England, Ref: </w:t>
      </w:r>
      <w:r w:rsidRPr="00493EC2">
        <w:t>SC 1/3/112</w:t>
      </w:r>
      <w:r>
        <w:t xml:space="preserve">)  </w:t>
      </w:r>
      <w:r w:rsidR="002111CE">
        <w:br/>
      </w:r>
      <w:r w:rsidR="002111CE" w:rsidRPr="002111CE">
        <w:rPr>
          <w:b/>
        </w:rPr>
        <w:t>Note</w:t>
      </w:r>
      <w:r w:rsidR="002111CE">
        <w:t xml:space="preserve">: </w:t>
      </w:r>
      <w:r>
        <w:t>This is Margaret II, Countess of Flanders.</w:t>
      </w:r>
      <w:r w:rsidR="00547359">
        <w:t xml:space="preserve"> </w:t>
      </w:r>
      <w:r>
        <w:t xml:space="preserve">A second document adds some more data: Ref: </w:t>
      </w:r>
      <w:r w:rsidRPr="005838ED">
        <w:t>SC 8/270/13488</w:t>
      </w:r>
      <w:r>
        <w:t xml:space="preserve"> is a Letter to the king </w:t>
      </w:r>
      <w:r w:rsidRPr="005838ED">
        <w:t>requesting that the bailiffs of Dover be instructed to allow them to cross the sea as the bailiffs have been instructed not to permit this.</w:t>
      </w:r>
      <w:r>
        <w:t xml:space="preserve"> Places mentioned: Lombardy; Dover, Kent;  People mentioned in the letter: </w:t>
      </w:r>
      <w:r w:rsidRPr="005838ED">
        <w:t xml:space="preserve">Henry III, King of England; John Saracen, Dean of Wells; Abbot of St Januarius, Lombardy; Peter de Cestria (Chester), kinsman and clerk of Edmund de Lacy; Edmund de Lasci (Lacy); Nicholas de Abbde (Abingdon); Walter Galtord, clerk of the king of Scotland; Guy, clerk and proctor of the earl marshal; Adam, clerk and proctor of the earl marshal; John, clerk of Lord Geoffrey de Lemniaco; Andrew, </w:t>
      </w:r>
      <w:r>
        <w:t>K</w:t>
      </w:r>
      <w:r w:rsidRPr="005838ED">
        <w:t>night of the countess of Flanders; Walter, clerk of the Countess of Flanders; William de Valencia (Valence), clerk.</w:t>
      </w:r>
      <w:r w:rsidR="00547359">
        <w:t xml:space="preserve"> </w:t>
      </w:r>
      <w:r>
        <w:t>The note attached to the record says: “</w:t>
      </w:r>
      <w:r w:rsidRPr="005838ED">
        <w:t>The letter is dated to? 1248-? 1258 as it makes reference to Peter de Cestria, clerk of Edmund de Lacy, and if this Edmund de Lacy was the son of John de Lacy, earl of Lincoln, then he received livery of his estates in 1248 and died in 1258.</w:t>
      </w:r>
      <w:r>
        <w:t>”</w:t>
      </w:r>
    </w:p>
    <w:p w:rsidR="001470B7" w:rsidRDefault="001470B7" w:rsidP="001470B7">
      <w:r>
        <w:rPr>
          <w:b/>
        </w:rPr>
        <w:t>1250</w:t>
      </w:r>
      <w:r w:rsidR="00BE24BF">
        <w:rPr>
          <w:b/>
        </w:rPr>
        <w:t xml:space="preserve"> – </w:t>
      </w:r>
      <w:r w:rsidR="00BE24BF" w:rsidRPr="00BE24BF">
        <w:rPr>
          <w:b/>
          <w:u w:val="single"/>
        </w:rPr>
        <w:t xml:space="preserve">UK </w:t>
      </w:r>
      <w:r w:rsidRPr="00E33A12">
        <w:rPr>
          <w:b/>
          <w:u w:val="single"/>
        </w:rPr>
        <w:t>Essex Pless</w:t>
      </w:r>
      <w:r>
        <w:rPr>
          <w:b/>
          <w:u w:val="single"/>
        </w:rPr>
        <w:t>hey</w:t>
      </w:r>
      <w:r>
        <w:rPr>
          <w:b/>
        </w:rPr>
        <w:t xml:space="preserve"> – Admin – William Knight - </w:t>
      </w:r>
      <w:r w:rsidRPr="00E33A12">
        <w:t xml:space="preserve">Ralph de Heyroun to Humphrey de Bohun, Earl of Hereford and Essex: Quit-claim of the services due from </w:t>
      </w:r>
      <w:r w:rsidRPr="00547359">
        <w:rPr>
          <w:b/>
        </w:rPr>
        <w:t>William Knight and Alice his wife</w:t>
      </w:r>
      <w:r w:rsidRPr="00E33A12">
        <w:t xml:space="preserve"> for tenements they hold from the earl in Pleshey (Plesset'): (Essex). Undated; date range derived from series-level dates </w:t>
      </w:r>
      <w:r>
        <w:t xml:space="preserve"> (National Archives, Kew England, Ref: </w:t>
      </w:r>
      <w:r w:rsidRPr="00E33A12">
        <w:t>DL 25/1676</w:t>
      </w:r>
      <w:r>
        <w:t>)</w:t>
      </w:r>
    </w:p>
    <w:p w:rsidR="001470B7" w:rsidRDefault="001470B7" w:rsidP="001470B7">
      <w:r w:rsidRPr="00441EDB">
        <w:rPr>
          <w:b/>
        </w:rPr>
        <w:t>127</w:t>
      </w:r>
      <w:r>
        <w:rPr>
          <w:b/>
        </w:rPr>
        <w:t>4</w:t>
      </w:r>
      <w:r w:rsidR="00BE24BF">
        <w:rPr>
          <w:b/>
        </w:rPr>
        <w:t xml:space="preserve"> – </w:t>
      </w:r>
      <w:r w:rsidR="00BE24BF" w:rsidRPr="00BE24BF">
        <w:rPr>
          <w:b/>
          <w:u w:val="single"/>
        </w:rPr>
        <w:t xml:space="preserve">UK </w:t>
      </w:r>
      <w:r w:rsidRPr="00441EDB">
        <w:rPr>
          <w:b/>
          <w:u w:val="single"/>
        </w:rPr>
        <w:t>Suffolk</w:t>
      </w:r>
      <w:r w:rsidRPr="00441EDB">
        <w:rPr>
          <w:b/>
        </w:rPr>
        <w:t xml:space="preserve"> – Admin - John le Cnitht</w:t>
      </w:r>
      <w:r>
        <w:t xml:space="preserve"> – Listed in the Hundred Rolls. (National Archives, Kew England)</w:t>
      </w:r>
    </w:p>
    <w:p w:rsidR="001470B7" w:rsidRDefault="001470B7" w:rsidP="001470B7">
      <w:r w:rsidRPr="00441EDB">
        <w:rPr>
          <w:b/>
        </w:rPr>
        <w:t>127</w:t>
      </w:r>
      <w:r>
        <w:rPr>
          <w:b/>
        </w:rPr>
        <w:t>4</w:t>
      </w:r>
      <w:r w:rsidR="00BE24BF">
        <w:rPr>
          <w:b/>
        </w:rPr>
        <w:t xml:space="preserve"> – </w:t>
      </w:r>
      <w:r w:rsidR="00BE24BF" w:rsidRPr="00BE24BF">
        <w:rPr>
          <w:b/>
          <w:u w:val="single"/>
        </w:rPr>
        <w:t xml:space="preserve">UK </w:t>
      </w:r>
      <w:r w:rsidRPr="00441EDB">
        <w:rPr>
          <w:b/>
          <w:u w:val="single"/>
        </w:rPr>
        <w:t>Cambridgeshire</w:t>
      </w:r>
      <w:r w:rsidRPr="00441EDB">
        <w:rPr>
          <w:b/>
        </w:rPr>
        <w:t xml:space="preserve"> – Admin – Gilbert le Knyt</w:t>
      </w:r>
      <w:r>
        <w:t xml:space="preserve"> - Listed in the Hundred Rolls.  (National Archives, Kew England)</w:t>
      </w:r>
    </w:p>
    <w:p w:rsidR="001470B7" w:rsidRDefault="001470B7" w:rsidP="001470B7">
      <w:r>
        <w:rPr>
          <w:b/>
        </w:rPr>
        <w:t>1274</w:t>
      </w:r>
      <w:r w:rsidR="00BE24BF">
        <w:rPr>
          <w:b/>
        </w:rPr>
        <w:t xml:space="preserve"> – </w:t>
      </w:r>
      <w:r w:rsidR="00BE24BF" w:rsidRPr="00BE24BF">
        <w:rPr>
          <w:b/>
          <w:u w:val="single"/>
        </w:rPr>
        <w:t xml:space="preserve">UK </w:t>
      </w:r>
      <w:r w:rsidRPr="00441EDB">
        <w:rPr>
          <w:b/>
          <w:u w:val="single"/>
        </w:rPr>
        <w:t>Oxfordshire</w:t>
      </w:r>
      <w:r w:rsidRPr="00441EDB">
        <w:rPr>
          <w:b/>
        </w:rPr>
        <w:t xml:space="preserve"> – Admin – Roger le Knith</w:t>
      </w:r>
      <w:r>
        <w:t xml:space="preserve"> - Listed in the Hundred Rolls.  (National Archives, Kew England)</w:t>
      </w:r>
    </w:p>
    <w:p w:rsidR="001470B7" w:rsidRPr="00441EDB" w:rsidRDefault="001470B7" w:rsidP="001470B7">
      <w:r w:rsidRPr="00441EDB">
        <w:rPr>
          <w:b/>
        </w:rPr>
        <w:t>127</w:t>
      </w:r>
      <w:r>
        <w:rPr>
          <w:b/>
        </w:rPr>
        <w:t>4</w:t>
      </w:r>
      <w:r w:rsidR="00BE24BF">
        <w:rPr>
          <w:b/>
        </w:rPr>
        <w:t xml:space="preserve"> – </w:t>
      </w:r>
      <w:r w:rsidR="00BE24BF" w:rsidRPr="00BE24BF">
        <w:rPr>
          <w:b/>
          <w:u w:val="single"/>
        </w:rPr>
        <w:t xml:space="preserve">UK </w:t>
      </w:r>
      <w:r w:rsidRPr="00441EDB">
        <w:rPr>
          <w:b/>
          <w:u w:val="single"/>
        </w:rPr>
        <w:t>Wiltshire</w:t>
      </w:r>
      <w:r w:rsidRPr="00441EDB">
        <w:rPr>
          <w:b/>
        </w:rPr>
        <w:t xml:space="preserve"> – Admin - Ellis le Knyght</w:t>
      </w:r>
      <w:r w:rsidRPr="00441EDB">
        <w:t xml:space="preserve"> - </w:t>
      </w:r>
      <w:r>
        <w:t>Listed in the Hundred Rolls.  (National Archives, Kew England)</w:t>
      </w:r>
    </w:p>
    <w:p w:rsidR="001470B7" w:rsidRDefault="001470B7" w:rsidP="001470B7">
      <w:pPr>
        <w:rPr>
          <w:b/>
        </w:rPr>
      </w:pPr>
      <w:r w:rsidRPr="00354062">
        <w:rPr>
          <w:b/>
        </w:rPr>
        <w:lastRenderedPageBreak/>
        <w:t xml:space="preserve">1274 – Aug 4 – </w:t>
      </w:r>
      <w:r w:rsidR="00BE24BF" w:rsidRPr="00BE24BF">
        <w:rPr>
          <w:b/>
          <w:u w:val="single"/>
        </w:rPr>
        <w:t xml:space="preserve">UK </w:t>
      </w:r>
      <w:r w:rsidRPr="00354062">
        <w:rPr>
          <w:b/>
          <w:u w:val="single"/>
        </w:rPr>
        <w:t>Berkshire Reading</w:t>
      </w:r>
      <w:r w:rsidRPr="00354062">
        <w:rPr>
          <w:b/>
        </w:rPr>
        <w:t xml:space="preserve"> – Admin – Robert Knight</w:t>
      </w:r>
      <w:r>
        <w:t xml:space="preserve"> – Lease: </w:t>
      </w:r>
      <w:r w:rsidRPr="00354062">
        <w:t>Edward LANGFORD, William WOODECOT Robert PETHER, Robert KNIGHT and William VEYEROT to John MORE senior of Hartley Batell. Rent of 29 pence per annum for land near Reading, Berks</w:t>
      </w:r>
      <w:r>
        <w:t>. (</w:t>
      </w:r>
      <w:r w:rsidRPr="00354062">
        <w:t xml:space="preserve">Museum of English Rural Life, </w:t>
      </w:r>
      <w:r>
        <w:t xml:space="preserve">Ref: </w:t>
      </w:r>
      <w:r w:rsidRPr="00354062">
        <w:t>MS2419/1</w:t>
      </w:r>
      <w:r>
        <w:t>)</w:t>
      </w:r>
    </w:p>
    <w:p w:rsidR="001470B7" w:rsidRDefault="001470B7" w:rsidP="001470B7">
      <w:r>
        <w:rPr>
          <w:b/>
        </w:rPr>
        <w:t xml:space="preserve">1283 – Apr 10 – </w:t>
      </w:r>
      <w:r w:rsidR="00BE24BF" w:rsidRPr="00BE24BF">
        <w:rPr>
          <w:b/>
          <w:u w:val="single"/>
        </w:rPr>
        <w:t xml:space="preserve">UK </w:t>
      </w:r>
      <w:r w:rsidRPr="00B44923">
        <w:rPr>
          <w:b/>
          <w:u w:val="single"/>
        </w:rPr>
        <w:t>Lincolnshire Scampton</w:t>
      </w:r>
      <w:r>
        <w:rPr>
          <w:b/>
        </w:rPr>
        <w:t xml:space="preserve"> – Admin – John Knight –</w:t>
      </w:r>
      <w:r w:rsidRPr="00B44923">
        <w:t xml:space="preserve"> </w:t>
      </w:r>
      <w:r>
        <w:t xml:space="preserve">Seal: </w:t>
      </w:r>
      <w:r w:rsidRPr="00B44923">
        <w:t>Name: John Knight (dictus Knicht), of Scampton.</w:t>
      </w:r>
      <w:r>
        <w:t xml:space="preserve"> </w:t>
      </w:r>
      <w:r w:rsidRPr="00B44923">
        <w:t>Places: Sealed at Brattleby, Lincolnshire; Property in Brattleby, Lincolnshire; Party from Scampton, Lincolnshire.</w:t>
      </w:r>
      <w:r>
        <w:t xml:space="preserve"> </w:t>
      </w:r>
      <w:r w:rsidRPr="00B44923">
        <w:t>Seal Design: Design: four conifer branches with a six-pointed star on each side above, an eight-pointed star on the left below and a six-pointed star on the right below, Size: 26 mm, Shape: round, Colour: dark green, Legend: *S'IOHANNIS·KNYCTE, Personal.</w:t>
      </w:r>
      <w:r>
        <w:t xml:space="preserve">  </w:t>
      </w:r>
      <w:r w:rsidRPr="00B44923">
        <w:t>Material: Wax.</w:t>
      </w:r>
      <w:r>
        <w:t xml:space="preserve">  </w:t>
      </w:r>
      <w:r w:rsidRPr="00B44923">
        <w:t>Attachment: On tag.</w:t>
      </w:r>
      <w:r>
        <w:t xml:space="preserve">  </w:t>
      </w:r>
      <w:r w:rsidRPr="00B44923">
        <w:t>Seal Note: In the legend the NN is conjoined. Impression: fine. Condition: complete.</w:t>
      </w:r>
      <w:r>
        <w:t xml:space="preserve"> </w:t>
      </w:r>
      <w:r w:rsidRPr="00B44923">
        <w:t>Note: These seals are reproduced by kind permission of the Chancellor and Co</w:t>
      </w:r>
      <w:r>
        <w:t xml:space="preserve">uncil of the Duchy of Lancaster. (National Archives, Kew England, Ref: </w:t>
      </w:r>
      <w:r w:rsidRPr="00B44923">
        <w:t>DL 25/2124/1798</w:t>
      </w:r>
      <w:r>
        <w:t>)</w:t>
      </w:r>
    </w:p>
    <w:p w:rsidR="001470B7" w:rsidRDefault="001470B7" w:rsidP="001470B7">
      <w:r w:rsidRPr="00B44923">
        <w:rPr>
          <w:b/>
        </w:rPr>
        <w:t xml:space="preserve">1294 – Nov 20 – </w:t>
      </w:r>
      <w:r w:rsidR="00BE24BF" w:rsidRPr="00BE24BF">
        <w:rPr>
          <w:b/>
          <w:u w:val="single"/>
        </w:rPr>
        <w:t xml:space="preserve">UK </w:t>
      </w:r>
      <w:r w:rsidRPr="00B44923">
        <w:rPr>
          <w:b/>
          <w:u w:val="single"/>
        </w:rPr>
        <w:t>Kent Loose</w:t>
      </w:r>
      <w:r w:rsidRPr="00B44923">
        <w:rPr>
          <w:b/>
        </w:rPr>
        <w:t xml:space="preserve"> – Admin – John Knight</w:t>
      </w:r>
      <w:r>
        <w:t xml:space="preserve"> – Quitclaim from </w:t>
      </w:r>
      <w:r w:rsidRPr="00B44923">
        <w:t>Christiana, who was the wife of John Knight of Loose To: Henry of Eastry, prior of Canterbury Cathedral Priory; the convent of Canterbury Cathedral Priory For all lands, mills and tenements which were of John her husband in Loose. Dated 23EdwI, no month. Witnesses: Michael makeheyt; John athe hale; John martin; Philip de Bradintry; Thomas atte Cherche; William meyleme; Geoffrey de Sarnwoghe; Thomas meyleme; Gilbert fromund; Thomas Oliver; Robert the clerk Endorsed with description and note of registration in late 13th cent hands.</w:t>
      </w:r>
      <w:r>
        <w:t xml:space="preserve"> (</w:t>
      </w:r>
      <w:r w:rsidRPr="00B44923">
        <w:t xml:space="preserve">Canterbury Cathedral Archives and Library, </w:t>
      </w:r>
      <w:r>
        <w:t xml:space="preserve">Ref: </w:t>
      </w:r>
      <w:r w:rsidRPr="00B44923">
        <w:t>CCA-DCc-ChAnt/L/272</w:t>
      </w:r>
      <w:r>
        <w:t>)</w:t>
      </w:r>
    </w:p>
    <w:p w:rsidR="001470B7" w:rsidRDefault="001470B7" w:rsidP="001470B7">
      <w:r w:rsidRPr="00493EC2">
        <w:rPr>
          <w:b/>
        </w:rPr>
        <w:t xml:space="preserve">1297 – Jul 20 – </w:t>
      </w:r>
      <w:r w:rsidR="00BE24BF" w:rsidRPr="00BE24BF">
        <w:rPr>
          <w:b/>
          <w:u w:val="single"/>
        </w:rPr>
        <w:t xml:space="preserve">UK </w:t>
      </w:r>
      <w:r w:rsidRPr="00493EC2">
        <w:rPr>
          <w:b/>
          <w:u w:val="single"/>
        </w:rPr>
        <w:t>Essex Shoebury</w:t>
      </w:r>
      <w:r w:rsidRPr="00493EC2">
        <w:rPr>
          <w:b/>
        </w:rPr>
        <w:t xml:space="preserve"> – Admin – Simon Knight</w:t>
      </w:r>
      <w:r>
        <w:t xml:space="preserve"> - </w:t>
      </w:r>
      <w:r w:rsidRPr="00493EC2">
        <w:t>Grant and confirmation</w:t>
      </w:r>
      <w:r>
        <w:t xml:space="preserve">: </w:t>
      </w:r>
      <w:r w:rsidRPr="00493EC2">
        <w:t xml:space="preserve">From: John son of Luke of 'Abingetone' For the gift of a piece of land with houses on it in North Shoebury ('parva Schoberi'), which Agnes, John's mother ('mater meus'), gave Agnes de la Hyde, on the north headland ('caput') of the acre called 'Enousacre' with the way to north. Reserving an annual payment of 6d, payable as specified, to John after the death of his mother. Given at Shoebury [Essex]. Witnesses: 'Dominus' John son of Simon, </w:t>
      </w:r>
      <w:r>
        <w:t>K</w:t>
      </w:r>
      <w:r w:rsidRPr="00493EC2">
        <w:t xml:space="preserve">night; 'Dominus' Richard of Barrow ('Barowe') [in Little Wakering?], knight; Peter of Southchurch; Thomas of Woodham; Henry </w:t>
      </w:r>
      <w:r>
        <w:t>G</w:t>
      </w:r>
      <w:r w:rsidRPr="00493EC2">
        <w:t xml:space="preserve">inge; John de Cumbe; John de Samuel; Philip Serle; John Samuel; Thomas of Tuddenham; John de Gardin; Thomas de </w:t>
      </w:r>
      <w:r>
        <w:t>G</w:t>
      </w:r>
      <w:r w:rsidRPr="00493EC2">
        <w:t>ardin Endorsed 'parva Schob'y' in 14th cent hand.</w:t>
      </w:r>
      <w:r>
        <w:t xml:space="preserve"> (</w:t>
      </w:r>
      <w:r w:rsidRPr="00493EC2">
        <w:t xml:space="preserve">Canterbury Cathedral Archives and Library, </w:t>
      </w:r>
      <w:r>
        <w:t xml:space="preserve">Ref: </w:t>
      </w:r>
      <w:r w:rsidRPr="00493EC2">
        <w:t xml:space="preserve">CCA-DCc-ChAnt/S/49 </w:t>
      </w:r>
      <w:r>
        <w:t>(</w:t>
      </w:r>
      <w:r w:rsidRPr="00493EC2">
        <w:t>Registered version: CCA-DCc-Register/B, f78v</w:t>
      </w:r>
      <w:r>
        <w:t>))</w:t>
      </w:r>
    </w:p>
    <w:p w:rsidR="001470B7" w:rsidRDefault="001470B7" w:rsidP="001470B7">
      <w:r w:rsidRPr="00327E71">
        <w:rPr>
          <w:b/>
        </w:rPr>
        <w:t xml:space="preserve">1298 – Nov 18 – </w:t>
      </w:r>
      <w:r w:rsidR="00BE24BF" w:rsidRPr="00BE24BF">
        <w:rPr>
          <w:b/>
          <w:u w:val="single"/>
        </w:rPr>
        <w:t xml:space="preserve">UK </w:t>
      </w:r>
      <w:r w:rsidRPr="00327E71">
        <w:rPr>
          <w:b/>
          <w:u w:val="single"/>
        </w:rPr>
        <w:t>Yorkshire Langtoft</w:t>
      </w:r>
      <w:r w:rsidRPr="00327E71">
        <w:rPr>
          <w:b/>
        </w:rPr>
        <w:t xml:space="preserve"> – Admin – Nicholas Knight</w:t>
      </w:r>
      <w:r>
        <w:t xml:space="preserve"> - Debtor: ... le Despenser, of Langtoft [Liberty of St Peter, E.R., Yorks.]. Creditor: John de Burton of York, recently deceased. Amount: 70s. Before whom: James le Fleming, Mayor of York; Robert de Seizevaux, Clerk. First term: 18/11/1298 Last term: 18/11/1298 Writ to: Sheriff of Yorks Sent by: John le Spicer, Mayor of York; Robert de Seizevaux, Clerk. Note: Inquisition and return: Executors: Emma, who was the wife of John de Burton, and Nicholas Knight. [End torn off.]  (National Archives, Kew England, Ref: </w:t>
      </w:r>
      <w:r w:rsidRPr="00327E71">
        <w:t>C 241/39/29</w:t>
      </w:r>
      <w:r>
        <w:t>)</w:t>
      </w:r>
    </w:p>
    <w:p w:rsidR="001470B7" w:rsidRDefault="001470B7" w:rsidP="001470B7">
      <w:r w:rsidRPr="00875B2B">
        <w:rPr>
          <w:b/>
        </w:rPr>
        <w:t xml:space="preserve">1299 – </w:t>
      </w:r>
      <w:r w:rsidR="00BE24BF" w:rsidRPr="00BE24BF">
        <w:rPr>
          <w:b/>
          <w:u w:val="single"/>
        </w:rPr>
        <w:t xml:space="preserve">UK </w:t>
      </w:r>
      <w:r w:rsidRPr="00875B2B">
        <w:rPr>
          <w:b/>
          <w:u w:val="single"/>
        </w:rPr>
        <w:t>Gloucestershire Culkerton</w:t>
      </w:r>
      <w:r w:rsidRPr="00875B2B">
        <w:rPr>
          <w:b/>
        </w:rPr>
        <w:t xml:space="preserve"> – Admin – John le Knight</w:t>
      </w:r>
      <w:r>
        <w:t xml:space="preserve"> - Walter Passelewe to grant one-fourth of a messuage and land in Edge to the abbot and convent of Kingswood, retaining land. Glouc. John le Knight to grant land in </w:t>
      </w:r>
      <w:r>
        <w:lastRenderedPageBreak/>
        <w:t xml:space="preserve">Culkerton to the same. Glouc. Year: </w:t>
      </w:r>
      <w:r w:rsidRPr="00875B2B">
        <w:t xml:space="preserve"> </w:t>
      </w:r>
      <w:r w:rsidRPr="00875B2B">
        <w:tab/>
        <w:t>27 EDWARD I</w:t>
      </w:r>
      <w:r>
        <w:t xml:space="preserve">. (National Archives, Kew England, Ref: </w:t>
      </w:r>
      <w:r w:rsidRPr="00875B2B">
        <w:t>C 143/30/7</w:t>
      </w:r>
      <w:r>
        <w:t>)</w:t>
      </w:r>
    </w:p>
    <w:p w:rsidR="001470B7" w:rsidRDefault="001470B7" w:rsidP="001470B7">
      <w:pPr>
        <w:pStyle w:val="Heading2"/>
      </w:pPr>
      <w:r>
        <w:t>1300</w:t>
      </w:r>
    </w:p>
    <w:p w:rsidR="001470B7" w:rsidRDefault="001470B7" w:rsidP="001470B7">
      <w:r w:rsidRPr="001E5BDF">
        <w:rPr>
          <w:b/>
        </w:rPr>
        <w:t xml:space="preserve">1306 – Dec 25 - </w:t>
      </w:r>
      <w:r w:rsidR="00BE24BF" w:rsidRPr="00BE24BF">
        <w:rPr>
          <w:b/>
          <w:u w:val="single"/>
        </w:rPr>
        <w:t xml:space="preserve">UK </w:t>
      </w:r>
      <w:r w:rsidRPr="001E5BDF">
        <w:rPr>
          <w:b/>
          <w:u w:val="single"/>
        </w:rPr>
        <w:t>London</w:t>
      </w:r>
      <w:r w:rsidRPr="001E5BDF">
        <w:rPr>
          <w:b/>
        </w:rPr>
        <w:t xml:space="preserve"> – Admin – John Knight, Cit of London</w:t>
      </w:r>
      <w:r>
        <w:t xml:space="preserve"> – In Latin: Debtor: Walter de Coggeshall.  Creditor: John Knight, citizen of London. Amount: £6. Before whom: John le Blund, Mayor of London; Henry de Leicester, Clerk. First term: 25/12/1305;  Last term: 03/04/1306;  Writ to: Sheriff of Essex; Sent by: John le Blund, Mayor of London; Henry de Leicester, Clerk. (National Archives, Kew England, Ref: </w:t>
      </w:r>
      <w:r w:rsidRPr="001E5BDF">
        <w:t>C 241/50/103</w:t>
      </w:r>
      <w:r>
        <w:t>)</w:t>
      </w:r>
    </w:p>
    <w:p w:rsidR="001470B7" w:rsidRDefault="001470B7" w:rsidP="001470B7">
      <w:r w:rsidRPr="005605BD">
        <w:rPr>
          <w:b/>
        </w:rPr>
        <w:t xml:space="preserve">1307 – Sep 13 – </w:t>
      </w:r>
      <w:r w:rsidR="00BE24BF" w:rsidRPr="00BE24BF">
        <w:rPr>
          <w:b/>
          <w:u w:val="single"/>
        </w:rPr>
        <w:t xml:space="preserve">UK </w:t>
      </w:r>
      <w:r w:rsidRPr="005605BD">
        <w:rPr>
          <w:b/>
          <w:u w:val="single"/>
        </w:rPr>
        <w:t>Nottinghamshire Cropwell</w:t>
      </w:r>
      <w:r w:rsidRPr="005605BD">
        <w:rPr>
          <w:b/>
        </w:rPr>
        <w:t xml:space="preserve"> – Admin – John Knight</w:t>
      </w:r>
      <w:r>
        <w:t xml:space="preserve"> – Quitclaim: 1 Robert de Staunton;  2 lord William le Butiller of Warrington;  Quitclaim from 1 to 2 of rents and services from land of Elias de Lacy and William de Bretton in Cropphull Butiller [Cropwell Butler co Notts] and one selion in court of 2; Witnesses: lords Thomas de Novo M[er]cato [Newmarket], Richard de Bingham and Roger le Brette kts; Richard de Whatton, John Knight, Simon Oliver of Cropwell [co Notts], Robert the clerk. (L</w:t>
      </w:r>
      <w:r w:rsidRPr="005605BD">
        <w:t xml:space="preserve">ivewire Warrington Library and Archive Service, </w:t>
      </w:r>
      <w:r>
        <w:t xml:space="preserve">, Ref: </w:t>
      </w:r>
      <w:r w:rsidRPr="005605BD">
        <w:t>MS438</w:t>
      </w:r>
      <w:r>
        <w:t>)</w:t>
      </w:r>
    </w:p>
    <w:p w:rsidR="001470B7" w:rsidRDefault="001470B7" w:rsidP="001470B7">
      <w:r w:rsidRPr="005605BD">
        <w:rPr>
          <w:b/>
        </w:rPr>
        <w:t xml:space="preserve">1322 – Jun 28 – </w:t>
      </w:r>
      <w:r w:rsidR="00BE24BF" w:rsidRPr="00BE24BF">
        <w:rPr>
          <w:b/>
          <w:u w:val="single"/>
        </w:rPr>
        <w:t xml:space="preserve">UK </w:t>
      </w:r>
      <w:r w:rsidRPr="005605BD">
        <w:rPr>
          <w:b/>
          <w:u w:val="single"/>
        </w:rPr>
        <w:t>London</w:t>
      </w:r>
      <w:r w:rsidRPr="005605BD">
        <w:rPr>
          <w:b/>
        </w:rPr>
        <w:t xml:space="preserve"> – Admin – John Knight, Merchant</w:t>
      </w:r>
      <w:r>
        <w:t xml:space="preserve"> – Court Roll: 1 - 6. great pleas. Annexed m 5 r. letter from John Makehay bailiff of 'Maidenstane' and James de la Doklon to the burgesses of Yarmouth, relating to plea of debt between William de Ely baker of the Earl of Pembroke and William de Herlawe; 7 - 9. essoins;  10 - 16. petty pleas. Annexed m 15 r. chyrograph (French) stating that John Knight, merchant of London, has freighted the ship called the Godeyere of Newcastle, Robert de Rypoin master, from Newcastle to the quay of Yarmouth East-town (a la kaie del Eston' de Jarnemu) and back to Newcastle, for payment of 9 marks. Condition that in event of default, the master and his follows are to live at Knight's charge till payment is made;  28 June 1322;  17 - 20. enrolled deeds;  Harrod reference 53;  Historical Manuscripts Commission reference (302). (Norfolk Record Office, Ref: </w:t>
      </w:r>
      <w:r w:rsidRPr="005605BD">
        <w:t>Y/C 4/45</w:t>
      </w:r>
      <w:r>
        <w:t>)</w:t>
      </w:r>
    </w:p>
    <w:p w:rsidR="001470B7" w:rsidRDefault="001470B7" w:rsidP="001470B7">
      <w:r w:rsidRPr="001D2F10">
        <w:rPr>
          <w:b/>
        </w:rPr>
        <w:t xml:space="preserve">1327 – </w:t>
      </w:r>
      <w:r w:rsidR="00BE24BF" w:rsidRPr="00BE24BF">
        <w:rPr>
          <w:b/>
          <w:u w:val="single"/>
        </w:rPr>
        <w:t xml:space="preserve">UK </w:t>
      </w:r>
      <w:r w:rsidRPr="001D2F10">
        <w:rPr>
          <w:b/>
          <w:u w:val="single"/>
        </w:rPr>
        <w:t>Somersetshire</w:t>
      </w:r>
      <w:r w:rsidRPr="001D2F10">
        <w:rPr>
          <w:b/>
        </w:rPr>
        <w:t xml:space="preserve"> – Admin – Alicia Knyghtes</w:t>
      </w:r>
      <w:r>
        <w:t xml:space="preserve"> – (Subsidy Rolls of Somerset, National Archives, Kew England)</w:t>
      </w:r>
    </w:p>
    <w:p w:rsidR="001470B7" w:rsidRDefault="001470B7" w:rsidP="001470B7">
      <w:r w:rsidRPr="00E503C9">
        <w:rPr>
          <w:b/>
        </w:rPr>
        <w:t xml:space="preserve">1331 – </w:t>
      </w:r>
      <w:r w:rsidR="00BE24BF" w:rsidRPr="00BE24BF">
        <w:rPr>
          <w:b/>
          <w:u w:val="single"/>
        </w:rPr>
        <w:t xml:space="preserve">UK </w:t>
      </w:r>
      <w:r w:rsidRPr="00E503C9">
        <w:rPr>
          <w:b/>
          <w:u w:val="single"/>
        </w:rPr>
        <w:t>Scotland Abirbrothoc</w:t>
      </w:r>
      <w:r w:rsidRPr="00E503C9">
        <w:rPr>
          <w:b/>
        </w:rPr>
        <w:t xml:space="preserve"> – Admin </w:t>
      </w:r>
      <w:r>
        <w:rPr>
          <w:b/>
        </w:rPr>
        <w:t>–</w:t>
      </w:r>
      <w:r w:rsidRPr="00E503C9">
        <w:rPr>
          <w:b/>
        </w:rPr>
        <w:t xml:space="preserve"> </w:t>
      </w:r>
      <w:r>
        <w:rPr>
          <w:b/>
        </w:rPr>
        <w:t>Robert Knight (</w:t>
      </w:r>
      <w:r w:rsidRPr="00E503C9">
        <w:rPr>
          <w:b/>
        </w:rPr>
        <w:t>Robert dictus Knycht</w:t>
      </w:r>
      <w:r>
        <w:rPr>
          <w:b/>
        </w:rPr>
        <w:t>)</w:t>
      </w:r>
      <w:r w:rsidRPr="00E503C9">
        <w:rPr>
          <w:b/>
        </w:rPr>
        <w:t>, Burgess</w:t>
      </w:r>
      <w:r>
        <w:t xml:space="preserve"> - Land charter in Aberbrothoc in 1331. (</w:t>
      </w:r>
      <w:r w:rsidRPr="00E503C9">
        <w:t>Black, George F., The Surnames of Scotland Their Origin, Meaning and History. New York: New York Public Library, 1946. Print. (ISBN 0-87104-172-3)</w:t>
      </w:r>
      <w:r>
        <w:t>)</w:t>
      </w:r>
    </w:p>
    <w:p w:rsidR="001470B7" w:rsidRDefault="001470B7" w:rsidP="001470B7">
      <w:r w:rsidRPr="008337D3">
        <w:rPr>
          <w:b/>
        </w:rPr>
        <w:t xml:space="preserve">1334 – </w:t>
      </w:r>
      <w:r w:rsidR="00BE24BF" w:rsidRPr="00BE24BF">
        <w:rPr>
          <w:b/>
          <w:u w:val="single"/>
        </w:rPr>
        <w:t xml:space="preserve">UK </w:t>
      </w:r>
      <w:r w:rsidRPr="008337D3">
        <w:rPr>
          <w:b/>
          <w:u w:val="single"/>
        </w:rPr>
        <w:t>Kent Borden</w:t>
      </w:r>
      <w:r w:rsidRPr="008337D3">
        <w:rPr>
          <w:b/>
        </w:rPr>
        <w:t xml:space="preserve"> – Admin – Eleanor Knight</w:t>
      </w:r>
      <w:r>
        <w:t xml:space="preserve"> - A</w:t>
      </w:r>
      <w:r w:rsidRPr="008337D3">
        <w:t xml:space="preserve">ssessed 1s 8d in Kent's Lay subsidy of 1334/5. </w:t>
      </w:r>
    </w:p>
    <w:p w:rsidR="001470B7" w:rsidRDefault="001470B7" w:rsidP="001470B7">
      <w:r w:rsidRPr="001E5BDF">
        <w:rPr>
          <w:b/>
        </w:rPr>
        <w:t xml:space="preserve">1337 – </w:t>
      </w:r>
      <w:r w:rsidR="00BE24BF" w:rsidRPr="00BE24BF">
        <w:rPr>
          <w:b/>
          <w:u w:val="single"/>
        </w:rPr>
        <w:t xml:space="preserve">UK </w:t>
      </w:r>
      <w:r w:rsidRPr="001E5BDF">
        <w:rPr>
          <w:b/>
          <w:u w:val="single"/>
        </w:rPr>
        <w:t>London</w:t>
      </w:r>
      <w:r w:rsidRPr="001E5BDF">
        <w:rPr>
          <w:b/>
        </w:rPr>
        <w:t xml:space="preserve"> – Admin – John Knight, Merchant</w:t>
      </w:r>
      <w:r>
        <w:t xml:space="preserve"> – In Latin: Debtor: Robert Peltebem of Chiddingstone of Kent. [Somerden Hundred]; Creditor: John Knight, pepperer [merchant] of London.  Amount: £26.  Before whom: Reginald de Conduit, Mayor of London; William de Carleton, Clerk.  When taken: 20/03/1336;  First term: 01/08/1336; Last term: 01/08/1337;  Writ to: Sheriff of kent; Sent by: John de Pulteney, knight, Mayor of London; William de Carleton, Clerk. Endorsement: Kanc' cora' Justic'.  (National Archives, Kew England, Ref: </w:t>
      </w:r>
      <w:r w:rsidRPr="001E5BDF">
        <w:t>C 241/109/259</w:t>
      </w:r>
      <w:r>
        <w:t>)</w:t>
      </w:r>
    </w:p>
    <w:p w:rsidR="001470B7" w:rsidRDefault="001470B7" w:rsidP="001470B7">
      <w:r w:rsidRPr="00BC76F7">
        <w:rPr>
          <w:b/>
        </w:rPr>
        <w:t xml:space="preserve">1339 – May 23 – </w:t>
      </w:r>
      <w:r w:rsidR="00BE24BF" w:rsidRPr="00BE24BF">
        <w:rPr>
          <w:b/>
          <w:u w:val="single"/>
        </w:rPr>
        <w:t xml:space="preserve">UK </w:t>
      </w:r>
      <w:r w:rsidRPr="00BC76F7">
        <w:rPr>
          <w:b/>
          <w:u w:val="single"/>
        </w:rPr>
        <w:t>Kent Thornham</w:t>
      </w:r>
      <w:r w:rsidRPr="00BC76F7">
        <w:rPr>
          <w:b/>
        </w:rPr>
        <w:t xml:space="preserve"> – Admin – William Knight</w:t>
      </w:r>
      <w:r>
        <w:t xml:space="preserve"> - Debtor: Robert Bette, butcher, of Kent.  Creditor: William Knight of ?Eynton [in Thornham, Eyhorne Hundred, Kent]  Amount: 100s.  Before whom: Robert de St Martin, Warden of </w:t>
      </w:r>
      <w:r>
        <w:lastRenderedPageBreak/>
        <w:t xml:space="preserve">Canterbury; John Baret, Clerk; at Canterbury.  When taken: 04/10/1338  First term: 23/05/1339  Last term: 23/05/1339  Writ to: Sheriff of Kent  Sent by: Alexander Andreu, Warden of Canterbury; John Baret, Clerk; at Canterbury.  Endorsement: Kanc' Coram Justic' de Banco. oct' hil'. (National Archives, Kew England, Ref: </w:t>
      </w:r>
      <w:r w:rsidRPr="001C47DB">
        <w:t>C 241/111/332</w:t>
      </w:r>
      <w:r>
        <w:t>)</w:t>
      </w:r>
    </w:p>
    <w:p w:rsidR="001470B7" w:rsidRDefault="001470B7" w:rsidP="001470B7">
      <w:r w:rsidRPr="003464DB">
        <w:rPr>
          <w:b/>
        </w:rPr>
        <w:t xml:space="preserve">1340 – Mar 1 – </w:t>
      </w:r>
      <w:r w:rsidR="00BE24BF" w:rsidRPr="00BE24BF">
        <w:rPr>
          <w:b/>
          <w:u w:val="single"/>
        </w:rPr>
        <w:t xml:space="preserve">UK </w:t>
      </w:r>
      <w:r w:rsidRPr="003464DB">
        <w:rPr>
          <w:b/>
          <w:u w:val="single"/>
        </w:rPr>
        <w:t>Yorkshire Kenerthorp</w:t>
      </w:r>
      <w:r w:rsidRPr="003464DB">
        <w:rPr>
          <w:b/>
        </w:rPr>
        <w:t xml:space="preserve"> – Admin – John Knight</w:t>
      </w:r>
      <w:r>
        <w:t xml:space="preserve"> – Debtor: John Knight, of Kennythorpe {Kenerthorp} [Buckrose Wapentake, E.R., Yorks.].  Creditor: Alan de Whixley {Quixley}, baker of York.  Amount: £5 3s. 4d.  Before whom: Nicholas de Langton, Mayor of York; Adam de Walton, Clerk.  When taken: 22/03/1338;  First term: 29/09/1338;  Last term: 29/09/1339;  Writ to: Sheriff of Yorks;  Sent by: Nicholas de Langton, Mayor of York; Adam de Walton, Clerk. Endorsement: Coram Iusticiariis de Banco.  (National Archives, Kew England, Ref: </w:t>
      </w:r>
      <w:r w:rsidRPr="003464DB">
        <w:t>C 241/107/35</w:t>
      </w:r>
      <w:r>
        <w:t>)</w:t>
      </w:r>
    </w:p>
    <w:p w:rsidR="001470B7" w:rsidRDefault="001470B7" w:rsidP="001470B7">
      <w:r w:rsidRPr="00610F54">
        <w:rPr>
          <w:b/>
        </w:rPr>
        <w:t xml:space="preserve">1342 – Aug 31 – </w:t>
      </w:r>
      <w:r w:rsidR="00BE24BF" w:rsidRPr="00BE24BF">
        <w:rPr>
          <w:b/>
          <w:u w:val="single"/>
        </w:rPr>
        <w:t xml:space="preserve">UK </w:t>
      </w:r>
      <w:r w:rsidRPr="00610F54">
        <w:rPr>
          <w:b/>
          <w:u w:val="single"/>
        </w:rPr>
        <w:t>Berkshire Eton</w:t>
      </w:r>
      <w:r w:rsidRPr="00610F54">
        <w:rPr>
          <w:b/>
        </w:rPr>
        <w:t xml:space="preserve"> – Admin – William Knight</w:t>
      </w:r>
      <w:r>
        <w:rPr>
          <w:b/>
        </w:rPr>
        <w:t>, Clerk</w:t>
      </w:r>
      <w:r>
        <w:t xml:space="preserve"> - Debtor: John de Rivers, and Richard de Rivers, the sons of Richard de Rivers, knight, of Berks. [held part of Henley and Farley]  Creditor: Thomas de Burne, knight, and </w:t>
      </w:r>
      <w:r w:rsidRPr="00D2000D">
        <w:rPr>
          <w:b/>
        </w:rPr>
        <w:t>William Knight, of Eton [Berks], clerk</w:t>
      </w:r>
      <w:r>
        <w:t xml:space="preserve">.  Amount: £100.  Before whom: Simon Fraunceys, Mayor of London; William de Carleton, Clerk.  When taken: 31/08/1342  First term: 02/02/1343  Last term: 02/02/1343  Writ to: Sheriff of Berks  Sent by: Simon Fraunceys, Mayor of London; William de Carleton, Clerk.  Endorsement: Berk' Coram Justic'. (National Archives, Kew England, Ref: </w:t>
      </w:r>
      <w:r w:rsidRPr="00610F54">
        <w:t>C 241/117/437</w:t>
      </w:r>
      <w:r>
        <w:t>)</w:t>
      </w:r>
    </w:p>
    <w:p w:rsidR="001470B7" w:rsidRDefault="001470B7" w:rsidP="001470B7">
      <w:r w:rsidRPr="00610F54">
        <w:rPr>
          <w:b/>
        </w:rPr>
        <w:t xml:space="preserve">1343 – Apr 4 – </w:t>
      </w:r>
      <w:r w:rsidR="00BE24BF" w:rsidRPr="00BE24BF">
        <w:rPr>
          <w:b/>
          <w:u w:val="single"/>
        </w:rPr>
        <w:t xml:space="preserve">UK </w:t>
      </w:r>
      <w:r w:rsidRPr="00610F54">
        <w:rPr>
          <w:b/>
          <w:u w:val="single"/>
        </w:rPr>
        <w:t>Yorkshire York</w:t>
      </w:r>
      <w:r w:rsidRPr="00610F54">
        <w:rPr>
          <w:b/>
        </w:rPr>
        <w:t xml:space="preserve"> – Admin – William Knight </w:t>
      </w:r>
      <w:r>
        <w:t xml:space="preserve">- Debtor: John de Malghum, and William Fauvell of Rilston [held part of a fee in Rilston, Staincliffe Wapentake, W.R.Yorks]  Creditor: Thomas de Bourne, knight, now deceased.  Amount: £40.  Before whom: John de Shireburn, Mayor of York; John de Arnale, Clerk.  When taken: 27/10/1343  First term: 04/04/1344  Last term: 04/04/1344  Writ to: Sheriff of Yorks  Sent by: Henry de Scoreby, Mayor of York; John de Arnale, Clerk.  Endorsement: Ebor' Coram Justic'. Note: Executors of Thomas: Margaret de Bourne, and </w:t>
      </w:r>
      <w:r w:rsidRPr="00D2000D">
        <w:rPr>
          <w:b/>
        </w:rPr>
        <w:t>William Knight</w:t>
      </w:r>
      <w:r>
        <w:t xml:space="preserve">. (National Archives, Kew England, Ref: </w:t>
      </w:r>
      <w:r w:rsidRPr="00BC76F7">
        <w:t>C 241/123/183</w:t>
      </w:r>
      <w:r>
        <w:t>)</w:t>
      </w:r>
    </w:p>
    <w:p w:rsidR="001470B7" w:rsidRDefault="001470B7" w:rsidP="001470B7">
      <w:r w:rsidRPr="00BC76F7">
        <w:rPr>
          <w:b/>
        </w:rPr>
        <w:t xml:space="preserve">1344 – May 30 – </w:t>
      </w:r>
      <w:r w:rsidR="00BE24BF" w:rsidRPr="00BE24BF">
        <w:rPr>
          <w:b/>
          <w:u w:val="single"/>
        </w:rPr>
        <w:t xml:space="preserve">UK </w:t>
      </w:r>
      <w:r w:rsidRPr="00BC76F7">
        <w:rPr>
          <w:b/>
          <w:u w:val="single"/>
        </w:rPr>
        <w:t>Kent Canterbury</w:t>
      </w:r>
      <w:r w:rsidRPr="00BC76F7">
        <w:rPr>
          <w:b/>
        </w:rPr>
        <w:t xml:space="preserve"> – Admin – William Knight, Clerk</w:t>
      </w:r>
      <w:r>
        <w:t xml:space="preserve"> - Debtor: Stephen, called Barbour, of Canterbury, of Kent. Creditor: Thomas de Bourne, knight, [held Higham in Shamwell Hundred, Kent] and </w:t>
      </w:r>
      <w:r w:rsidRPr="00D2000D">
        <w:rPr>
          <w:b/>
        </w:rPr>
        <w:t>William Knight, clerk</w:t>
      </w:r>
      <w:r>
        <w:t xml:space="preserve">.  Amount: £12.  Before whom: Edmund de Stablegate, Warden of Canterbury; John Baret, Clerk; at Canterbury.  When taken: 11/01/1344  First term: 04/04/1344  Last term: 30/05/1344  Writ to: Sheriff of Kent  Sent by: Edmund de Stablegate, Warden of Canterbury; John Baret, Clerk; at Canterbury  Endorsement: Kanc' cora' Justic'.  (National Archives, Kew England, Ref: </w:t>
      </w:r>
      <w:r w:rsidRPr="00BC76F7">
        <w:t>C 241/119/050</w:t>
      </w:r>
      <w:r>
        <w:t>)</w:t>
      </w:r>
    </w:p>
    <w:p w:rsidR="001470B7" w:rsidRDefault="001470B7" w:rsidP="001470B7">
      <w:r>
        <w:rPr>
          <w:b/>
        </w:rPr>
        <w:t xml:space="preserve">1346 – Mar 12 – </w:t>
      </w:r>
      <w:r w:rsidR="00BE24BF" w:rsidRPr="00BE24BF">
        <w:rPr>
          <w:b/>
          <w:u w:val="single"/>
        </w:rPr>
        <w:t xml:space="preserve">UK </w:t>
      </w:r>
      <w:r w:rsidRPr="00381FAA">
        <w:rPr>
          <w:b/>
          <w:u w:val="single"/>
        </w:rPr>
        <w:t>Nottinghamshire</w:t>
      </w:r>
      <w:r>
        <w:rPr>
          <w:b/>
        </w:rPr>
        <w:t xml:space="preserve"> – Chancery – William Knight, Clerk - </w:t>
      </w:r>
      <w:r w:rsidRPr="00381FAA">
        <w:t>Debtor: John Brett {Bret}, of Notts., knight.</w:t>
      </w:r>
      <w:r>
        <w:t xml:space="preserve"> </w:t>
      </w:r>
      <w:r w:rsidRPr="00381FAA">
        <w:t xml:space="preserve">Creditor: Thomas de Bourne, knight, and </w:t>
      </w:r>
      <w:r w:rsidRPr="00D2000D">
        <w:rPr>
          <w:b/>
        </w:rPr>
        <w:t>William Knight, clerk</w:t>
      </w:r>
      <w:r w:rsidRPr="00381FAA">
        <w:t>.</w:t>
      </w:r>
      <w:r>
        <w:t xml:space="preserve"> (National Archives, Kew England, C 131/8/24  See also: </w:t>
      </w:r>
      <w:r w:rsidRPr="001C47DB">
        <w:t>C 131/178/8</w:t>
      </w:r>
      <w:r>
        <w:t>)</w:t>
      </w:r>
    </w:p>
    <w:p w:rsidR="001470B7" w:rsidRDefault="001470B7" w:rsidP="001470B7">
      <w:r w:rsidRPr="003464DB">
        <w:rPr>
          <w:b/>
        </w:rPr>
        <w:t xml:space="preserve">1348 – </w:t>
      </w:r>
      <w:r w:rsidR="00BE24BF" w:rsidRPr="00BE24BF">
        <w:rPr>
          <w:b/>
          <w:u w:val="single"/>
        </w:rPr>
        <w:t xml:space="preserve">UK </w:t>
      </w:r>
      <w:r w:rsidRPr="003464DB">
        <w:rPr>
          <w:b/>
          <w:u w:val="single"/>
        </w:rPr>
        <w:t xml:space="preserve">Devonshire </w:t>
      </w:r>
      <w:r>
        <w:rPr>
          <w:b/>
          <w:u w:val="single"/>
        </w:rPr>
        <w:t>Berryn</w:t>
      </w:r>
      <w:r w:rsidRPr="003464DB">
        <w:rPr>
          <w:b/>
          <w:u w:val="single"/>
        </w:rPr>
        <w:t>arbor</w:t>
      </w:r>
      <w:r w:rsidRPr="003464DB">
        <w:rPr>
          <w:b/>
        </w:rPr>
        <w:t xml:space="preserve"> – Admin – John Knight, Parson</w:t>
      </w:r>
      <w:r>
        <w:t xml:space="preserve"> - </w:t>
      </w:r>
      <w:r w:rsidRPr="003464DB">
        <w:t>Grant of rent charge</w:t>
      </w:r>
      <w:r>
        <w:t xml:space="preserve">: </w:t>
      </w:r>
      <w:r w:rsidRPr="003464DB">
        <w:t>John Knight, parson of Berry Narbour to William atte Walle</w:t>
      </w:r>
      <w:r>
        <w:t xml:space="preserve">; </w:t>
      </w:r>
      <w:r w:rsidRPr="003464DB">
        <w:t>6 shillings rent from Uppecote in Bittadon</w:t>
      </w:r>
      <w:r>
        <w:t>.  (</w:t>
      </w:r>
      <w:r w:rsidRPr="003464DB">
        <w:t xml:space="preserve">North Devon Record Office (South West Heritage Trust), </w:t>
      </w:r>
      <w:r>
        <w:t xml:space="preserve"> Ref: </w:t>
      </w:r>
      <w:r w:rsidRPr="003464DB">
        <w:t>B1/A60</w:t>
      </w:r>
      <w:r>
        <w:t>)</w:t>
      </w:r>
    </w:p>
    <w:p w:rsidR="001470B7" w:rsidRDefault="001470B7" w:rsidP="001470B7">
      <w:r w:rsidRPr="001C47DB">
        <w:rPr>
          <w:b/>
        </w:rPr>
        <w:lastRenderedPageBreak/>
        <w:t xml:space="preserve">1349 – Dec 25 – </w:t>
      </w:r>
      <w:r w:rsidR="00BE24BF" w:rsidRPr="00BE24BF">
        <w:rPr>
          <w:b/>
          <w:u w:val="single"/>
        </w:rPr>
        <w:t xml:space="preserve">UK </w:t>
      </w:r>
      <w:r w:rsidRPr="001C47DB">
        <w:rPr>
          <w:b/>
          <w:u w:val="single"/>
        </w:rPr>
        <w:t>Berkshire</w:t>
      </w:r>
      <w:r w:rsidRPr="001C47DB">
        <w:rPr>
          <w:b/>
        </w:rPr>
        <w:t xml:space="preserve"> – Admin – William Knight, Clerk</w:t>
      </w:r>
      <w:r>
        <w:t xml:space="preserve"> - Debtor: Walter de Marlow of Berks.    Creditor: </w:t>
      </w:r>
      <w:r w:rsidRPr="00D2000D">
        <w:rPr>
          <w:b/>
        </w:rPr>
        <w:t>William Knight, clerk</w:t>
      </w:r>
      <w:r>
        <w:t xml:space="preserve">.  Amount: £40.  Before whom: John Lovekyn, Mayor of London; Thomas de Colle, Clerk.  When taken: 06/08/1349  First term: 25/12/1349  Last term: 25/12/1349  Writ to: Sheriff of Berks  Sent by: Walter Turk, Mayor of London; Thomas de Colle, Clerk.  Endorsement: London' Coram Justic'.  (National Archives, Kew England, Ref: </w:t>
      </w:r>
      <w:r w:rsidRPr="001C47DB">
        <w:t>C 241/128/177</w:t>
      </w:r>
      <w:r>
        <w:t>)</w:t>
      </w:r>
    </w:p>
    <w:p w:rsidR="001470B7" w:rsidRDefault="001470B7" w:rsidP="001470B7">
      <w:r w:rsidRPr="00CD3AAA">
        <w:rPr>
          <w:b/>
        </w:rPr>
        <w:t xml:space="preserve">1356 – </w:t>
      </w:r>
      <w:r w:rsidR="00BE24BF" w:rsidRPr="00BE24BF">
        <w:rPr>
          <w:b/>
          <w:u w:val="single"/>
        </w:rPr>
        <w:t xml:space="preserve">UK </w:t>
      </w:r>
      <w:r w:rsidRPr="00CD3AAA">
        <w:rPr>
          <w:b/>
          <w:u w:val="single"/>
        </w:rPr>
        <w:t>Suffolk Ipswich</w:t>
      </w:r>
      <w:r w:rsidRPr="00CD3AAA">
        <w:rPr>
          <w:b/>
        </w:rPr>
        <w:t xml:space="preserve"> – Admin – John Knight</w:t>
      </w:r>
      <w:r>
        <w:t xml:space="preserve"> – Grant by </w:t>
      </w:r>
      <w:r w:rsidRPr="00CD3AAA">
        <w:t>William Hodere of Ipswich, to John Knight of the same, and Alice his wife, of land in Thurlestone which William de Brandone lately acquired from Walter Baldewybne, adjoining land of the prior and convent of St. Peter's, Ipswich, and abutting on the roads from Ipswich to Pyntone marsh, and Thurleston church, respectively: [Suff.]</w:t>
      </w:r>
      <w:r>
        <w:t xml:space="preserve">  </w:t>
      </w:r>
      <w:r w:rsidRPr="00CD3AAA">
        <w:t xml:space="preserve">Seal. </w:t>
      </w:r>
      <w:r>
        <w:t xml:space="preserve">Date: </w:t>
      </w:r>
      <w:r w:rsidRPr="00CD3AAA">
        <w:t xml:space="preserve">Saturday after St. Martin the bishop, 29 Edward III. </w:t>
      </w:r>
      <w:r>
        <w:t xml:space="preserve">(National Archives, Kew England, Ref: </w:t>
      </w:r>
      <w:r w:rsidRPr="00CD3AAA">
        <w:t>E 40/3910</w:t>
      </w:r>
      <w:r>
        <w:t>)</w:t>
      </w:r>
    </w:p>
    <w:p w:rsidR="001470B7" w:rsidRDefault="001470B7" w:rsidP="001470B7">
      <w:pPr>
        <w:rPr>
          <w:b/>
        </w:rPr>
      </w:pPr>
      <w:r w:rsidRPr="000C12A8">
        <w:rPr>
          <w:b/>
        </w:rPr>
        <w:t xml:space="preserve">1357 – Jul 12 – </w:t>
      </w:r>
      <w:r w:rsidR="00BE24BF" w:rsidRPr="00BE24BF">
        <w:rPr>
          <w:b/>
          <w:u w:val="single"/>
        </w:rPr>
        <w:t xml:space="preserve">UK </w:t>
      </w:r>
      <w:r w:rsidRPr="000C12A8">
        <w:rPr>
          <w:b/>
          <w:u w:val="single"/>
        </w:rPr>
        <w:t>Lincolnshire Swaby</w:t>
      </w:r>
      <w:r w:rsidRPr="000C12A8">
        <w:rPr>
          <w:b/>
        </w:rPr>
        <w:t xml:space="preserve"> – Admin - John Knight</w:t>
      </w:r>
      <w:r>
        <w:t xml:space="preserve"> - Debtor: John Madour of Market Stainton [Gartree Wapentake, Lincs.].  Creditor: John de Hales [of Lincs.], John Knight of Swaby,[Calcewath Wapentake, Lincs.] Hugh de Swineshead of Swaby.  Amount: £9, on account of a loan.  Before whom: Walter de Owersby, Mayor of Lincoln; William Virly, Clerk.  When taken: 12/07/1357; First term: 18/10/1357; Last term: 20/05/1358;  Writ to: Sheriff of Lincs; Sent by: Robert de Holm, Mayor of Lincoln; William Virly, Clerk.  Endorsement: Lincoln'. Coram Justic' retorn' in C'as S'ti Martini.  (National Archives, Kew England, Ref: </w:t>
      </w:r>
      <w:r w:rsidRPr="000C12A8">
        <w:t>C 241/138/101</w:t>
      </w:r>
      <w:r>
        <w:t>)</w:t>
      </w:r>
    </w:p>
    <w:p w:rsidR="001470B7" w:rsidRDefault="001470B7" w:rsidP="001470B7">
      <w:r>
        <w:rPr>
          <w:b/>
        </w:rPr>
        <w:t xml:space="preserve">1367 – </w:t>
      </w:r>
      <w:r w:rsidR="00BE24BF" w:rsidRPr="00BE24BF">
        <w:rPr>
          <w:b/>
          <w:u w:val="single"/>
        </w:rPr>
        <w:t xml:space="preserve">UK </w:t>
      </w:r>
      <w:r w:rsidRPr="008D79FE">
        <w:rPr>
          <w:b/>
          <w:u w:val="single"/>
        </w:rPr>
        <w:t xml:space="preserve">Suffolk </w:t>
      </w:r>
      <w:r w:rsidRPr="00B248C0">
        <w:rPr>
          <w:b/>
          <w:u w:val="single"/>
        </w:rPr>
        <w:t>Dunwich</w:t>
      </w:r>
      <w:r>
        <w:rPr>
          <w:b/>
        </w:rPr>
        <w:t xml:space="preserve"> – Admin - Augustine Knight - </w:t>
      </w:r>
      <w:r w:rsidRPr="00B248C0">
        <w:t>Knight was a member of the town’s jury in an admiralty court suit in December 1392. In April 1427 William Barber and Richard Russell were holding plots of land at Dunwich worth 4d. and 6d. p.a. respectively, which had once belonged to him. (K. N. Houghton</w:t>
      </w:r>
      <w:r>
        <w:rPr>
          <w:rStyle w:val="FootnoteReference"/>
        </w:rPr>
        <w:footnoteReference w:id="2"/>
      </w:r>
      <w:r w:rsidRPr="00B248C0">
        <w:t>)</w:t>
      </w:r>
    </w:p>
    <w:p w:rsidR="001470B7" w:rsidRDefault="001470B7" w:rsidP="001470B7">
      <w:r w:rsidRPr="0062648D">
        <w:rPr>
          <w:b/>
        </w:rPr>
        <w:t xml:space="preserve">1369 – Nov 6 – </w:t>
      </w:r>
      <w:r w:rsidR="00BE24BF" w:rsidRPr="00BE24BF">
        <w:rPr>
          <w:b/>
          <w:u w:val="single"/>
        </w:rPr>
        <w:t xml:space="preserve">UK </w:t>
      </w:r>
      <w:r w:rsidRPr="0062648D">
        <w:rPr>
          <w:b/>
          <w:u w:val="single"/>
        </w:rPr>
        <w:t>Devonshire Torrington</w:t>
      </w:r>
      <w:r w:rsidRPr="0062648D">
        <w:rPr>
          <w:b/>
        </w:rPr>
        <w:t xml:space="preserve"> – Admin – William Knight </w:t>
      </w:r>
      <w:r>
        <w:t xml:space="preserve">– In Latin: Debtor: William Knight of Torrington, of Devon.  Creditor: Guy de Brian {Briene}, knight [held Slapton, Coleridge Hundred, Devon]  Amount: £40.  Before whom: Roger Plente, Mayor of Exeter; Roger Clebury, Clerk; When taken: 06/11/1368; First term: 01/04/1369; Last term: 01/04/1369; Writ to: Sheriff of Devon; Sent by: Martin Bavishill, Mayor of Exeter; Roger Clebury, Clerk. Endorsement: Devon. coram Justic' de Banco XV Pasche. (National Archives, Kew England, Ref: </w:t>
      </w:r>
      <w:r w:rsidRPr="0062648D">
        <w:t>C 241/150/33</w:t>
      </w:r>
      <w:r>
        <w:t>)</w:t>
      </w:r>
    </w:p>
    <w:p w:rsidR="001470B7" w:rsidRDefault="001470B7" w:rsidP="001470B7">
      <w:r w:rsidRPr="001E5BDF">
        <w:rPr>
          <w:b/>
        </w:rPr>
        <w:t xml:space="preserve">1370 – May 11 – </w:t>
      </w:r>
      <w:r w:rsidR="00BE24BF" w:rsidRPr="00BE24BF">
        <w:rPr>
          <w:b/>
          <w:u w:val="single"/>
        </w:rPr>
        <w:t xml:space="preserve">UK </w:t>
      </w:r>
      <w:r w:rsidRPr="001E5BDF">
        <w:rPr>
          <w:b/>
          <w:u w:val="single"/>
        </w:rPr>
        <w:t>W</w:t>
      </w:r>
      <w:r>
        <w:rPr>
          <w:b/>
          <w:u w:val="single"/>
        </w:rPr>
        <w:t>est Midlands</w:t>
      </w:r>
      <w:r w:rsidRPr="001E5BDF">
        <w:rPr>
          <w:b/>
          <w:u w:val="single"/>
        </w:rPr>
        <w:t xml:space="preserve"> Coventry</w:t>
      </w:r>
      <w:r w:rsidRPr="001E5BDF">
        <w:rPr>
          <w:b/>
        </w:rPr>
        <w:t xml:space="preserve"> – Admin – John Knight, Merchant</w:t>
      </w:r>
      <w:r>
        <w:t xml:space="preserve"> – In Latin: Debtor: John le Fisher of Evesham of Worcs. Creditor: John Knight of Coventry, merchant [of Warwicks]. Amount: £56; Before whom: James de Bennington, Mayor of Coventry; John de Manby, Clerk. When taken: 08/03/1370; First term: 14/04/1370; Last term: 14/04/1370; Writ to: Sheriff of Worcs; Sent by: James de Bennington, Mayor of Coventry; John de Manby, Clerk. Endorsement: Wygorn' Coram Justic' de Banco Retorn' in xv Trinitatis. (National Archives, Kew England, Ref: </w:t>
      </w:r>
      <w:r w:rsidRPr="001E5BDF">
        <w:t>C 241/151/111</w:t>
      </w:r>
      <w:r>
        <w:t>)</w:t>
      </w:r>
    </w:p>
    <w:p w:rsidR="001470B7" w:rsidRDefault="001470B7" w:rsidP="001470B7">
      <w:r w:rsidRPr="00BC76F7">
        <w:rPr>
          <w:b/>
        </w:rPr>
        <w:t xml:space="preserve">1373 – </w:t>
      </w:r>
      <w:r w:rsidR="00BE24BF" w:rsidRPr="00BE24BF">
        <w:rPr>
          <w:b/>
          <w:u w:val="single"/>
        </w:rPr>
        <w:t xml:space="preserve">UK </w:t>
      </w:r>
      <w:r w:rsidRPr="00BC76F7">
        <w:rPr>
          <w:b/>
          <w:u w:val="single"/>
        </w:rPr>
        <w:t>London</w:t>
      </w:r>
      <w:r w:rsidRPr="00BC76F7">
        <w:rPr>
          <w:b/>
        </w:rPr>
        <w:t xml:space="preserve"> – Admin – William Knight</w:t>
      </w:r>
      <w:r>
        <w:t xml:space="preserve"> - </w:t>
      </w:r>
      <w:r w:rsidRPr="00BC76F7">
        <w:t xml:space="preserve">Demise by Michael Free called 'Northburgh', John de Burton, rector of the church of Black Notteley, and Thomas de Frouwyk, executors of the will of Michael de Northburgh, late bishop of </w:t>
      </w:r>
      <w:r>
        <w:t>L</w:t>
      </w:r>
      <w:r w:rsidRPr="00BC76F7">
        <w:t xml:space="preserve">ondon, to William Knight of London, and Joan his wife, of a tenement in the parish of St. Mary, </w:t>
      </w:r>
      <w:r w:rsidRPr="00BC76F7">
        <w:lastRenderedPageBreak/>
        <w:t>Wolchirchehawe, for twelve years.</w:t>
      </w:r>
      <w:r>
        <w:t xml:space="preserve">  (National Archives, Kew England, Ref: </w:t>
      </w:r>
      <w:r w:rsidRPr="00BC76F7">
        <w:t>E 326/2129</w:t>
      </w:r>
      <w:r>
        <w:t>)</w:t>
      </w:r>
    </w:p>
    <w:p w:rsidR="001470B7" w:rsidRDefault="001470B7" w:rsidP="001470B7">
      <w:r w:rsidRPr="0062648D">
        <w:rPr>
          <w:b/>
        </w:rPr>
        <w:t xml:space="preserve">1375 – Jun 3 – </w:t>
      </w:r>
      <w:r w:rsidR="00BE24BF" w:rsidRPr="00BE24BF">
        <w:rPr>
          <w:b/>
          <w:u w:val="single"/>
        </w:rPr>
        <w:t xml:space="preserve">UK </w:t>
      </w:r>
      <w:r w:rsidRPr="0062648D">
        <w:rPr>
          <w:b/>
          <w:u w:val="single"/>
        </w:rPr>
        <w:t>Kent Wye</w:t>
      </w:r>
      <w:r w:rsidRPr="0062648D">
        <w:rPr>
          <w:b/>
        </w:rPr>
        <w:t xml:space="preserve"> – Admin – William Knight </w:t>
      </w:r>
      <w:r>
        <w:t xml:space="preserve">– In Latin: Debtor: William Knight {Chivaler} of Wye [Kent]. [Wye Hundred]; Creditor: John Lowth, and Thomas Sibsay, tailors of London. Amount: £20.  Before whom: William de Walworth, Mayor of the Staple of Westminster.  When taken: 03/06/1375; First term: 29/09/1375; Last term: 29/09/1375; Writ to: Sheriff of [Kent]; Sent by: William de Walworth, Mayor of the Staple of Westminster. Endorsement: Kanc' domino Rege in Cancellaria sua quindena Martini. Stat' m'c.  (National Archives, Kew England, Ref: </w:t>
      </w:r>
      <w:r w:rsidRPr="0062648D">
        <w:t>C 241/162/84</w:t>
      </w:r>
      <w:r>
        <w:t>)</w:t>
      </w:r>
      <w:r w:rsidRPr="0062648D">
        <w:t xml:space="preserve"> </w:t>
      </w:r>
      <w:r>
        <w:t xml:space="preserve"> </w:t>
      </w:r>
    </w:p>
    <w:p w:rsidR="001470B7" w:rsidRDefault="001470B7" w:rsidP="001470B7">
      <w:r w:rsidRPr="000C12A8">
        <w:rPr>
          <w:b/>
        </w:rPr>
        <w:t xml:space="preserve">1377 – May 7 – </w:t>
      </w:r>
      <w:r w:rsidR="00BE24BF" w:rsidRPr="00BE24BF">
        <w:rPr>
          <w:b/>
          <w:u w:val="single"/>
        </w:rPr>
        <w:t xml:space="preserve">UK </w:t>
      </w:r>
      <w:r w:rsidRPr="000C12A8">
        <w:rPr>
          <w:b/>
          <w:u w:val="single"/>
        </w:rPr>
        <w:t>Isle of Wight Middleton</w:t>
      </w:r>
      <w:r w:rsidRPr="000C12A8">
        <w:rPr>
          <w:b/>
        </w:rPr>
        <w:t xml:space="preserve"> – Admin </w:t>
      </w:r>
      <w:r>
        <w:rPr>
          <w:b/>
        </w:rPr>
        <w:t xml:space="preserve">– John Knight, Merchant </w:t>
      </w:r>
      <w:r w:rsidRPr="000C12A8">
        <w:rPr>
          <w:b/>
        </w:rPr>
        <w:t>–</w:t>
      </w:r>
      <w:r>
        <w:t xml:space="preserve"> Grant: At Middleton: Grant of all lands and tenements at Tyne in Thinnbridge, p. Brading, which he had by gift and feoffment of Alice Frend, daughter and heir of Robert Frend in Tyne.  (1) Richard Brykeville alias Clerk;  (2) </w:t>
      </w:r>
      <w:r w:rsidRPr="002111CE">
        <w:rPr>
          <w:b/>
        </w:rPr>
        <w:t>John Knight and Margery, his wife, merchant</w:t>
      </w:r>
      <w:r>
        <w:t>;  Witness: Thomas Haket, Walter Drew, Henry Phelipot, Thomas att Crouche, William Hudde, William Turk, Robert Waye. (</w:t>
      </w:r>
      <w:r w:rsidRPr="000C12A8">
        <w:t>Isle of Wight Record Office</w:t>
      </w:r>
      <w:r>
        <w:t xml:space="preserve">, Ref: </w:t>
      </w:r>
      <w:r w:rsidRPr="000C12A8">
        <w:t>OG/G/5</w:t>
      </w:r>
      <w:r>
        <w:t>)</w:t>
      </w:r>
    </w:p>
    <w:p w:rsidR="001470B7" w:rsidRDefault="001470B7" w:rsidP="001470B7">
      <w:r w:rsidRPr="001C47DB">
        <w:rPr>
          <w:b/>
        </w:rPr>
        <w:t xml:space="preserve">1377 – Nov 4 – </w:t>
      </w:r>
      <w:r w:rsidR="00BE24BF" w:rsidRPr="00BE24BF">
        <w:rPr>
          <w:b/>
          <w:u w:val="single"/>
        </w:rPr>
        <w:t xml:space="preserve">UK </w:t>
      </w:r>
      <w:r w:rsidRPr="001C47DB">
        <w:rPr>
          <w:b/>
          <w:u w:val="single"/>
        </w:rPr>
        <w:t>Kent Wye</w:t>
      </w:r>
      <w:r w:rsidRPr="001C47DB">
        <w:rPr>
          <w:b/>
        </w:rPr>
        <w:t xml:space="preserve"> – Admin – William Knight</w:t>
      </w:r>
      <w:r>
        <w:t xml:space="preserve"> - Debtor: William Knight of Wye [Wye Hundred, Kent]. Creditor: John Lowth, and Thomas Sibsay, tailors of London.  Amount: £20.  Before whom: William de Walworth, Mayor of the Staple of Westminster.  When taken: 03/06/1375; First term: 29/09/1375; Last term: 29/09/1375; Writ to: Sheriff of Kent; Sent by: Chancery.  Endorsement: Henry Apulderfeld, Sheriff of Kent, replies that William Knight was not found in his bailiwick outside the liberty of the Abbot of Battle. He sent the writ to the bailiff of the liberty of the Abbot of Battle, who extended the lands, tenements and chattels of William Knight in his bailiwick.  Note: Date for return to Chancery: 25.11.1377. M.2: Extent made at Wye, Tue. 24.11.1377. William Knight has in the town of Wye two messuages worth 26s. 8d. after expenses, 42 acres of land worth £4 4s., an acre of meadow worth 4s.; 4½ acres of wood worth 2s., all after two services. In Wye he has corn in the rick worth 20s.; barley worth £25; peas worth 40s.; vetches worth 15s., and oats worth 20s. (National Archives, Kew England, Ref: </w:t>
      </w:r>
      <w:r w:rsidRPr="001C47DB">
        <w:t>C 131/25/1</w:t>
      </w:r>
      <w:r>
        <w:t>)</w:t>
      </w:r>
      <w:r w:rsidRPr="001C47DB">
        <w:t xml:space="preserve"> </w:t>
      </w:r>
    </w:p>
    <w:p w:rsidR="001470B7" w:rsidRDefault="001470B7" w:rsidP="001470B7">
      <w:r w:rsidRPr="00E503C9">
        <w:rPr>
          <w:b/>
        </w:rPr>
        <w:t xml:space="preserve">1379 – </w:t>
      </w:r>
      <w:r w:rsidR="00BE24BF" w:rsidRPr="00BE24BF">
        <w:rPr>
          <w:b/>
          <w:u w:val="single"/>
        </w:rPr>
        <w:t xml:space="preserve">UK </w:t>
      </w:r>
      <w:r w:rsidRPr="00E503C9">
        <w:rPr>
          <w:b/>
          <w:u w:val="single"/>
        </w:rPr>
        <w:t>Yorkshire</w:t>
      </w:r>
      <w:r w:rsidRPr="00E503C9">
        <w:rPr>
          <w:b/>
        </w:rPr>
        <w:t xml:space="preserve"> – Admin </w:t>
      </w:r>
      <w:r>
        <w:rPr>
          <w:b/>
        </w:rPr>
        <w:t>–</w:t>
      </w:r>
      <w:r w:rsidRPr="00E503C9">
        <w:rPr>
          <w:b/>
        </w:rPr>
        <w:t xml:space="preserve"> </w:t>
      </w:r>
      <w:r>
        <w:rPr>
          <w:b/>
        </w:rPr>
        <w:t>John Knight (</w:t>
      </w:r>
      <w:r w:rsidRPr="00E503C9">
        <w:rPr>
          <w:b/>
        </w:rPr>
        <w:t>Johannes Knyght</w:t>
      </w:r>
      <w:r>
        <w:rPr>
          <w:b/>
        </w:rPr>
        <w:t>)</w:t>
      </w:r>
      <w:r w:rsidRPr="00E503C9">
        <w:rPr>
          <w:b/>
        </w:rPr>
        <w:t xml:space="preserve">; </w:t>
      </w:r>
      <w:r>
        <w:rPr>
          <w:b/>
        </w:rPr>
        <w:t>William Knight (</w:t>
      </w:r>
      <w:r w:rsidRPr="00E503C9">
        <w:rPr>
          <w:b/>
        </w:rPr>
        <w:t>Willelmus Kneyte</w:t>
      </w:r>
      <w:r>
        <w:rPr>
          <w:b/>
        </w:rPr>
        <w:t>)</w:t>
      </w:r>
      <w:r w:rsidRPr="00E503C9">
        <w:rPr>
          <w:b/>
        </w:rPr>
        <w:t xml:space="preserve">; </w:t>
      </w:r>
      <w:r>
        <w:rPr>
          <w:b/>
        </w:rPr>
        <w:t>Thomas Knight (</w:t>
      </w:r>
      <w:r w:rsidRPr="00E503C9">
        <w:rPr>
          <w:b/>
        </w:rPr>
        <w:t>Thomas Knycht</w:t>
      </w:r>
      <w:r>
        <w:rPr>
          <w:b/>
        </w:rPr>
        <w:t>)</w:t>
      </w:r>
      <w:r w:rsidRPr="00E503C9">
        <w:rPr>
          <w:b/>
        </w:rPr>
        <w:t>: and Willelmus Knygth.</w:t>
      </w:r>
      <w:r>
        <w:t xml:space="preserve"> (</w:t>
      </w:r>
      <w:r w:rsidRPr="00E503C9">
        <w:t>The Yorkshire Poll Tax Rolls</w:t>
      </w:r>
      <w:r>
        <w:t>, National Archives, Kew England.)</w:t>
      </w:r>
    </w:p>
    <w:p w:rsidR="001470B7" w:rsidRDefault="001470B7" w:rsidP="001470B7">
      <w:r w:rsidRPr="000C12A8">
        <w:rPr>
          <w:b/>
        </w:rPr>
        <w:t xml:space="preserve">1383 – Nov 10 – </w:t>
      </w:r>
      <w:r w:rsidR="00BE24BF" w:rsidRPr="00BE24BF">
        <w:rPr>
          <w:b/>
          <w:u w:val="single"/>
        </w:rPr>
        <w:t xml:space="preserve">UK </w:t>
      </w:r>
      <w:r w:rsidRPr="000C12A8">
        <w:rPr>
          <w:b/>
          <w:u w:val="single"/>
        </w:rPr>
        <w:t>West Midlands Coventry</w:t>
      </w:r>
      <w:r w:rsidRPr="000C12A8">
        <w:rPr>
          <w:b/>
        </w:rPr>
        <w:t xml:space="preserve"> – Admin – John Knight, Mayor</w:t>
      </w:r>
      <w:r>
        <w:t xml:space="preserve"> – In Latin: Debtor: John Baudewyn of Lincoln [Lincs] Creditor: Nicholas de Helme of Coventry, John de Wednesbury of Coventry, and Alan Byker of Coventry [Warwicks].  Amount: £22 13s. 4d.  Before whom: John de Pavenham, Mayor of Coventry; John de Manby, Clerk.  When taken: 26/06/1371; First term: 29/09/1371; Last term: 29/09/1371;  Writ to: Sheriff of Herts;  Sent by: John Knight, Mayor of Coventry; John de Manby, Clerk.  Endorsement: Hertf' coram Justic' Oct' Hill'.  (National Archives, Kew England, Ref: </w:t>
      </w:r>
      <w:r w:rsidRPr="000C12A8">
        <w:t>C 241/171/82</w:t>
      </w:r>
      <w:r>
        <w:t>)</w:t>
      </w:r>
    </w:p>
    <w:p w:rsidR="001470B7" w:rsidRDefault="001470B7" w:rsidP="001470B7">
      <w:r w:rsidRPr="0062648D">
        <w:rPr>
          <w:b/>
        </w:rPr>
        <w:t xml:space="preserve">1384 – Nov 21 – </w:t>
      </w:r>
      <w:r w:rsidR="00BE24BF" w:rsidRPr="00BE24BF">
        <w:rPr>
          <w:b/>
          <w:u w:val="single"/>
        </w:rPr>
        <w:t xml:space="preserve">UK </w:t>
      </w:r>
      <w:r w:rsidRPr="0062648D">
        <w:rPr>
          <w:b/>
          <w:u w:val="single"/>
        </w:rPr>
        <w:t>Kent Chilham</w:t>
      </w:r>
      <w:r w:rsidRPr="0062648D">
        <w:rPr>
          <w:b/>
        </w:rPr>
        <w:t xml:space="preserve"> – Admin – William Knight</w:t>
      </w:r>
      <w:r>
        <w:t xml:space="preserve"> – In Latin: Debtor: William Knight {Chivaler} of Chilham [Felborough Hundred, Kent], and John Brode of Mersham of Kent. [Chart and Longbridge Hundred]  Creditor: Thomas de Beere, Rector of the church of St Michael, Paternosterchurch, London.  Amount: 40m.  Before whom: William de Walworth, Mayor of the Staple of Westminster.  When </w:t>
      </w:r>
      <w:r>
        <w:lastRenderedPageBreak/>
        <w:t xml:space="preserve">taken: 21/11/1384; First term: 23/04/1385; Last term: 23/04/1385;  Writ to: Sheriff of [Kent]; Sent by: Nicholas Brembre, Mayor of the Staple of Westminster.  Endorsement: Kanc' Coram Reg' in Cancellar' sua in Oct' Trinit'.  (National Archives, Kew England, Ref: </w:t>
      </w:r>
      <w:r w:rsidRPr="0062648D">
        <w:t>C 241/174/141</w:t>
      </w:r>
      <w:r>
        <w:t xml:space="preserve">  See also: </w:t>
      </w:r>
      <w:r w:rsidRPr="0062648D">
        <w:t>C 241/170/21</w:t>
      </w:r>
      <w:r>
        <w:t xml:space="preserve"> and </w:t>
      </w:r>
      <w:r w:rsidRPr="00BC76F7">
        <w:t>C 241/173/51</w:t>
      </w:r>
      <w:r>
        <w:t xml:space="preserve"> William owed a lot of money to a number of people!)</w:t>
      </w:r>
    </w:p>
    <w:p w:rsidR="001470B7" w:rsidRDefault="001470B7" w:rsidP="001470B7">
      <w:r w:rsidRPr="003464DB">
        <w:rPr>
          <w:b/>
        </w:rPr>
        <w:t xml:space="preserve">1386 – Jan 27 – </w:t>
      </w:r>
      <w:r w:rsidR="00BE24BF" w:rsidRPr="00BE24BF">
        <w:rPr>
          <w:b/>
          <w:u w:val="single"/>
        </w:rPr>
        <w:t xml:space="preserve">UK </w:t>
      </w:r>
      <w:r w:rsidRPr="003464DB">
        <w:rPr>
          <w:b/>
          <w:u w:val="single"/>
        </w:rPr>
        <w:t>West Midlands Coventry</w:t>
      </w:r>
      <w:r w:rsidRPr="003464DB">
        <w:rPr>
          <w:b/>
        </w:rPr>
        <w:t xml:space="preserve"> – Admin – John Knight, Mayor</w:t>
      </w:r>
      <w:r>
        <w:t xml:space="preserve"> – In Latin: Debtor: Rannulf Dandy of Lichfield {Lich} [Staffs] draper [merchant].  Creditor: John de Maxstoke, merchant of Coventry [Warwicks]  Amount: £40.  Before whom: John Knight, Mayor of Coventry; John de Manby, Clerk.  When taken: 05/12/1382;  First term: 24/06/1383;  Last term: 24/06/1383;  Writ to: Sheriff of Staffs; Sent by: Richard Chirk, Mayor of Coventry; John de Manby, Clerk.  Endorsement: Staff. Coram Justic' de Banco quindena Pasche.  (National Archives, Kew England, Ref: </w:t>
      </w:r>
      <w:r w:rsidRPr="003464DB">
        <w:t>C 241/174/100</w:t>
      </w:r>
      <w:r>
        <w:t>)</w:t>
      </w:r>
      <w:r w:rsidRPr="003464DB">
        <w:t xml:space="preserve"> </w:t>
      </w:r>
    </w:p>
    <w:p w:rsidR="001470B7" w:rsidRDefault="001470B7" w:rsidP="001470B7">
      <w:r w:rsidRPr="00CD3AAA">
        <w:rPr>
          <w:b/>
        </w:rPr>
        <w:t xml:space="preserve">1387 – Mar 28 – </w:t>
      </w:r>
      <w:r w:rsidR="00BE24BF" w:rsidRPr="00BE24BF">
        <w:rPr>
          <w:b/>
          <w:u w:val="single"/>
        </w:rPr>
        <w:t xml:space="preserve">UK </w:t>
      </w:r>
      <w:r w:rsidRPr="00CD3AAA">
        <w:rPr>
          <w:b/>
          <w:u w:val="single"/>
        </w:rPr>
        <w:t>West Midlands Coventry</w:t>
      </w:r>
      <w:r w:rsidRPr="00CD3AAA">
        <w:rPr>
          <w:b/>
        </w:rPr>
        <w:t xml:space="preserve"> – Admin – John Knight</w:t>
      </w:r>
      <w:r>
        <w:t xml:space="preserve"> - Roll of inquisitions before Henry de Keel, John Knight and Thomas Purefey, justices of the peace in the city and suburbs of Coventry on 28 Mar 1387 (National Archives, Kew England, Ref: </w:t>
      </w:r>
      <w:r w:rsidRPr="00CD3AAA">
        <w:t>KB 9/124</w:t>
      </w:r>
      <w:r>
        <w:t>)</w:t>
      </w:r>
    </w:p>
    <w:p w:rsidR="001470B7" w:rsidRDefault="001470B7" w:rsidP="001470B7">
      <w:r w:rsidRPr="00CD3AAA">
        <w:rPr>
          <w:b/>
        </w:rPr>
        <w:t xml:space="preserve">1387 – Sep 3 – </w:t>
      </w:r>
      <w:r w:rsidR="00BE24BF" w:rsidRPr="00BE24BF">
        <w:rPr>
          <w:b/>
          <w:u w:val="single"/>
        </w:rPr>
        <w:t xml:space="preserve">UK </w:t>
      </w:r>
      <w:r w:rsidRPr="00CD3AAA">
        <w:rPr>
          <w:b/>
          <w:u w:val="single"/>
        </w:rPr>
        <w:t>Northamptonshire West Haddon</w:t>
      </w:r>
      <w:r w:rsidRPr="00CD3AAA">
        <w:rPr>
          <w:b/>
        </w:rPr>
        <w:t xml:space="preserve"> – Admin</w:t>
      </w:r>
      <w:r>
        <w:t xml:space="preserve"> </w:t>
      </w:r>
      <w:r w:rsidRPr="00CD3AAA">
        <w:rPr>
          <w:b/>
        </w:rPr>
        <w:t>– John Knight</w:t>
      </w:r>
      <w:r>
        <w:t xml:space="preserve"> - Debtor: Bartholomew Bray, and John Scaldwell of Brixworth {Bricklesworth} [Northants.], John Knight, William Golafre, Richard Thomas, and John William of West Haddon in Northants. Creditor: Sir John Chitterne, clerk [of Northants]  Amount: 160m. of good money.  Before whom: Peter de Boys, Mayor of Northampton; John Garlickmonger, Clerk. When taken: 28/06/1386; First term: 07/04/1387; Last term: 07/04/1387; Writ to: Sheriff of Northants; Sent by: Simon Daventry, Mayor of Northampton; John Sauce of Northampton, Clerk.  Endorsement: Norh't Coram Justic' de Banco in mense Pasche.  (National Archives, Kew England, Ref: </w:t>
      </w:r>
      <w:r w:rsidRPr="00CD3AAA">
        <w:t>C 241/176/38</w:t>
      </w:r>
      <w:r>
        <w:t>)</w:t>
      </w:r>
    </w:p>
    <w:p w:rsidR="001470B7" w:rsidRDefault="001470B7" w:rsidP="001470B7">
      <w:pPr>
        <w:rPr>
          <w:b/>
        </w:rPr>
      </w:pPr>
      <w:r w:rsidRPr="00F73926">
        <w:rPr>
          <w:b/>
        </w:rPr>
        <w:t xml:space="preserve">1389 – May 14 – </w:t>
      </w:r>
      <w:r w:rsidR="00BE24BF" w:rsidRPr="00BE24BF">
        <w:rPr>
          <w:b/>
          <w:u w:val="single"/>
        </w:rPr>
        <w:t xml:space="preserve">UK </w:t>
      </w:r>
      <w:r w:rsidRPr="00F73926">
        <w:rPr>
          <w:b/>
          <w:u w:val="single"/>
        </w:rPr>
        <w:t>Somerset Cleeve</w:t>
      </w:r>
      <w:r w:rsidRPr="00F73926">
        <w:rPr>
          <w:b/>
        </w:rPr>
        <w:t xml:space="preserve"> – Admin – Richard Knight</w:t>
      </w:r>
      <w:r>
        <w:t xml:space="preserve"> - Debtor: Richard Knight of Cleve, of Kent.  Creditor: Richard de Dyke [deceased], and John de Hoddleston [deceased], citizens and merchants of Lincoln.  Amount: £20.  Before whom: John de Sutton, Mayor of Lincoln; John de Wigford, Clerk. When taken: 16/11/1368; First term: 02/02/1369; Writ to: Sheriff of Bristol;  Sent by: Robert de Messingham, Mayor of Lincoln; Nicholas de Werk, Clerk; Endorsement: Bristol' Coram Justic' de Banco in xv Trinitatis.  (National Archives, Kew England, Ref: </w:t>
      </w:r>
      <w:r w:rsidRPr="00F73926">
        <w:t>C 241/177/33</w:t>
      </w:r>
      <w:r>
        <w:t>)</w:t>
      </w:r>
    </w:p>
    <w:p w:rsidR="001470B7" w:rsidRDefault="001470B7" w:rsidP="001470B7">
      <w:pPr>
        <w:rPr>
          <w:b/>
        </w:rPr>
      </w:pPr>
      <w:r>
        <w:rPr>
          <w:b/>
        </w:rPr>
        <w:t xml:space="preserve">1395 – Jun 3 – </w:t>
      </w:r>
      <w:r w:rsidR="00BE24BF" w:rsidRPr="00BE24BF">
        <w:rPr>
          <w:b/>
          <w:u w:val="single"/>
        </w:rPr>
        <w:t xml:space="preserve">UK </w:t>
      </w:r>
      <w:r w:rsidRPr="005605BD">
        <w:rPr>
          <w:b/>
          <w:u w:val="single"/>
        </w:rPr>
        <w:t>Essex Thundersley</w:t>
      </w:r>
      <w:r>
        <w:rPr>
          <w:b/>
        </w:rPr>
        <w:t xml:space="preserve"> – Admin - John Knight</w:t>
      </w:r>
      <w:r w:rsidRPr="005605BD">
        <w:t xml:space="preserve"> </w:t>
      </w:r>
      <w:r>
        <w:t>–</w:t>
      </w:r>
      <w:r w:rsidRPr="005605BD">
        <w:t xml:space="preserve"> </w:t>
      </w:r>
      <w:r>
        <w:t xml:space="preserve">Lease from </w:t>
      </w:r>
      <w:r w:rsidRPr="005605BD">
        <w:t xml:space="preserve">Thomas Chillenden, I, prior of Canterbury Cathedral Priory; the convent of Canterbury Cathedral Priory To: John Canon of South Benfleet ('Soutbemflette'), Essex; John May of South Benfleet ('Soutbemflette'), Essex; John Blosme of South Benfleet ('Soutbemflette'), Essex; Walter Parker of Thundersley, Essex; John knight of Thundersley, Essex The manor of Lawling ('Lallyng') with the live and dead stock as specified and 60 acres of fallow land, ploughed for the wheat season. Reserving to the priory certain rights and dues. Also reserving to the priory all the timber in the manor except for 500 faggots a year from the wood of 'Danwris' or 'le hoo' and ploughbote and cartbote at the direction of the warden ('Custos'), to be made and carried at the lessees' cost. For a term of 7 years. For an annual payment of £44, payable as specified. Conditions on hospitality, repairs, husbandry and other conditions. Details of livery. Right of distraint and re-entry if payment in arrears. The </w:t>
      </w:r>
      <w:r w:rsidRPr="005605BD">
        <w:lastRenderedPageBreak/>
        <w:t>lessees have made a bond in 200 marks to observe the terms of the lease. Lessees' part of indenture sealed with the priory's seal 'ad causas' [no longer present]. Lessees' part of indenture. Given at at the chapter house of Canterbury Cathedral Priory. Endorsed with the rest of the clause relating to dead stock.</w:t>
      </w:r>
      <w:r>
        <w:t xml:space="preserve">  (</w:t>
      </w:r>
      <w:r w:rsidRPr="005605BD">
        <w:t xml:space="preserve">Canterbury Cathedral Archives and Library, </w:t>
      </w:r>
      <w:r>
        <w:t xml:space="preserve">Ref: </w:t>
      </w:r>
      <w:r w:rsidRPr="005605BD">
        <w:t>CCA-DCc-ChAnt/L/362E</w:t>
      </w:r>
      <w:r>
        <w:t>)</w:t>
      </w:r>
    </w:p>
    <w:p w:rsidR="001470B7" w:rsidRDefault="001470B7" w:rsidP="001470B7">
      <w:pPr>
        <w:rPr>
          <w:szCs w:val="24"/>
        </w:rPr>
      </w:pPr>
      <w:r>
        <w:rPr>
          <w:b/>
        </w:rPr>
        <w:t xml:space="preserve">1396 – </w:t>
      </w:r>
      <w:r w:rsidR="00BE24BF" w:rsidRPr="00BE24BF">
        <w:rPr>
          <w:b/>
          <w:u w:val="single"/>
        </w:rPr>
        <w:t xml:space="preserve">UK </w:t>
      </w:r>
      <w:r w:rsidRPr="008D79FE">
        <w:rPr>
          <w:b/>
          <w:u w:val="single"/>
        </w:rPr>
        <w:t xml:space="preserve">Kent </w:t>
      </w:r>
      <w:r w:rsidRPr="00ED1CE5">
        <w:rPr>
          <w:b/>
          <w:u w:val="single"/>
        </w:rPr>
        <w:t>Lyminge</w:t>
      </w:r>
      <w:r>
        <w:rPr>
          <w:rStyle w:val="FootnoteReference"/>
          <w:b/>
          <w:u w:val="single"/>
        </w:rPr>
        <w:footnoteReference w:id="3"/>
      </w:r>
      <w:r>
        <w:rPr>
          <w:b/>
        </w:rPr>
        <w:t xml:space="preserve"> – Will - William Knight</w:t>
      </w:r>
      <w:r w:rsidRPr="00ED1CE5">
        <w:t xml:space="preserve"> </w:t>
      </w:r>
      <w:r>
        <w:t>– No details or image available.</w:t>
      </w:r>
      <w:r w:rsidRPr="00ED1CE5">
        <w:t xml:space="preserve"> </w:t>
      </w:r>
      <w:r>
        <w:t>(</w:t>
      </w:r>
      <w:r w:rsidRPr="00D73089">
        <w:rPr>
          <w:szCs w:val="24"/>
        </w:rPr>
        <w:t>Probate Registry at Canterbury, 1396-1558</w:t>
      </w:r>
      <w:r>
        <w:rPr>
          <w:szCs w:val="24"/>
        </w:rPr>
        <w:t xml:space="preserve">) </w:t>
      </w:r>
    </w:p>
    <w:p w:rsidR="001470B7" w:rsidRDefault="001470B7" w:rsidP="001470B7">
      <w:pPr>
        <w:rPr>
          <w:szCs w:val="24"/>
        </w:rPr>
      </w:pPr>
      <w:r w:rsidRPr="00B67EFD">
        <w:rPr>
          <w:b/>
          <w:szCs w:val="24"/>
        </w:rPr>
        <w:t xml:space="preserve">1396 – Dec 6 – </w:t>
      </w:r>
      <w:r w:rsidR="00BE24BF" w:rsidRPr="00BE24BF">
        <w:rPr>
          <w:b/>
          <w:u w:val="single"/>
        </w:rPr>
        <w:t xml:space="preserve">UK </w:t>
      </w:r>
      <w:r w:rsidRPr="00B67EFD">
        <w:rPr>
          <w:b/>
          <w:szCs w:val="24"/>
          <w:u w:val="single"/>
        </w:rPr>
        <w:t>Wiltshire Westbury</w:t>
      </w:r>
      <w:r w:rsidRPr="00B67EFD">
        <w:rPr>
          <w:b/>
          <w:szCs w:val="24"/>
        </w:rPr>
        <w:t xml:space="preserve"> – Admin – John Knight </w:t>
      </w:r>
      <w:r>
        <w:rPr>
          <w:szCs w:val="24"/>
        </w:rPr>
        <w:t xml:space="preserve">– </w:t>
      </w:r>
      <w:r w:rsidRPr="00B67EFD">
        <w:rPr>
          <w:szCs w:val="24"/>
        </w:rPr>
        <w:t>Agreement</w:t>
      </w:r>
      <w:r>
        <w:rPr>
          <w:szCs w:val="24"/>
        </w:rPr>
        <w:t xml:space="preserve">: </w:t>
      </w:r>
      <w:r w:rsidRPr="00B67EFD">
        <w:rPr>
          <w:szCs w:val="24"/>
        </w:rPr>
        <w:t>1. Sir William Bonevill and Margaret his wife.</w:t>
      </w:r>
      <w:r>
        <w:rPr>
          <w:szCs w:val="24"/>
        </w:rPr>
        <w:t xml:space="preserve"> </w:t>
      </w:r>
      <w:r w:rsidRPr="00B67EFD">
        <w:rPr>
          <w:szCs w:val="24"/>
        </w:rPr>
        <w:t>2. Elizabeth late wife of John Bonevill son and heir of William and Margaret</w:t>
      </w:r>
    </w:p>
    <w:p w:rsidR="001470B7" w:rsidRPr="00B67EFD" w:rsidRDefault="001470B7" w:rsidP="001470B7">
      <w:pPr>
        <w:rPr>
          <w:szCs w:val="24"/>
        </w:rPr>
      </w:pPr>
      <w:r w:rsidRPr="00B67EFD">
        <w:rPr>
          <w:szCs w:val="24"/>
        </w:rPr>
        <w:t xml:space="preserve">a) William will enfeoff certain persons by fine of </w:t>
      </w:r>
      <w:r w:rsidRPr="007164D0">
        <w:rPr>
          <w:b/>
          <w:szCs w:val="24"/>
        </w:rPr>
        <w:t>manors of Shete and Whisscomb</w:t>
      </w:r>
      <w:r w:rsidRPr="00B67EFD">
        <w:rPr>
          <w:szCs w:val="24"/>
        </w:rPr>
        <w:t xml:space="preserve"> with their members, Douilesheies, Braisheighes, More, Nore, Peynto's, Northlegh, Burgh, Leggesheighes, Panyotesheies (Dulshayes in Kilmington, Braisheighes may be Bray's Farm in Dalwood, Moor in Whitford in Shute, Painters in Shute, Burgh not identified, Lugshayne in Colyton, Panshayne in Yarcombe, Levenston is probably Lympstone, Cheristaunton is Churchstanton in Devon), on the condition that they regrant the said properties to William and Margaret to hold for their lives without impeachment of waste, and after their death remainder shall be to John Bonevill's heirs male, remainder to heirs male of William Bonevill, remainder to the right heirs of William.</w:t>
      </w:r>
    </w:p>
    <w:p w:rsidR="001470B7" w:rsidRPr="00B67EFD" w:rsidRDefault="001470B7" w:rsidP="001470B7">
      <w:pPr>
        <w:rPr>
          <w:szCs w:val="24"/>
        </w:rPr>
      </w:pPr>
      <w:r w:rsidRPr="00B67EFD">
        <w:rPr>
          <w:szCs w:val="24"/>
        </w:rPr>
        <w:t xml:space="preserve">b) William and Margaret will enfeoff certain persons by fine of </w:t>
      </w:r>
      <w:r w:rsidRPr="007164D0">
        <w:rPr>
          <w:b/>
          <w:szCs w:val="24"/>
        </w:rPr>
        <w:t>manors of Wodebury, Levenston* and Cheristannton in Devon, ½ manor of Lymyngton</w:t>
      </w:r>
      <w:r w:rsidRPr="00B67EFD">
        <w:rPr>
          <w:szCs w:val="24"/>
        </w:rPr>
        <w:t xml:space="preserve"> iouste Yevelchestr' recently of sir Robert Todenham on the condition that they should be regranted to William and Margaret for their lives without impeachment of waste, after their death successive remainders to heirs male of John Bonevill, heirs male of William and Margaret, and right heirs of Margaret.</w:t>
      </w:r>
    </w:p>
    <w:p w:rsidR="001470B7" w:rsidRPr="00B67EFD" w:rsidRDefault="001470B7" w:rsidP="001470B7">
      <w:pPr>
        <w:rPr>
          <w:szCs w:val="24"/>
        </w:rPr>
      </w:pPr>
      <w:r w:rsidRPr="00B67EFD">
        <w:rPr>
          <w:szCs w:val="24"/>
        </w:rPr>
        <w:t xml:space="preserve">c) William will enfeoff certain persons of </w:t>
      </w:r>
      <w:r w:rsidRPr="007164D0">
        <w:rPr>
          <w:b/>
          <w:szCs w:val="24"/>
        </w:rPr>
        <w:t>manor of Uppehay</w:t>
      </w:r>
      <w:r w:rsidRPr="00B67EFD">
        <w:rPr>
          <w:szCs w:val="24"/>
        </w:rPr>
        <w:t xml:space="preserve"> once held by William Uppehay in Axemynstr' and ½ manor of Westkyngton recently of sir John de M'iet in Wiltshire on the condition that they regrant the properties to William for life without impeachment of waste, and after his death successive remainders shall be to Elizabeth for life without impeachment of waste, heirs male of John Bonevill, heirs male of William, right heirs of William.</w:t>
      </w:r>
    </w:p>
    <w:p w:rsidR="001470B7" w:rsidRPr="00B67EFD" w:rsidRDefault="001470B7" w:rsidP="001470B7">
      <w:pPr>
        <w:rPr>
          <w:szCs w:val="24"/>
        </w:rPr>
      </w:pPr>
      <w:r w:rsidRPr="00B67EFD">
        <w:rPr>
          <w:szCs w:val="24"/>
        </w:rPr>
        <w:t xml:space="preserve">d) Elizabeth will enfeoff certain persons by fine of </w:t>
      </w:r>
      <w:r w:rsidRPr="007164D0">
        <w:rPr>
          <w:b/>
          <w:szCs w:val="24"/>
        </w:rPr>
        <w:t>manors of Chuton</w:t>
      </w:r>
      <w:r w:rsidRPr="00B67EFD">
        <w:rPr>
          <w:szCs w:val="24"/>
        </w:rPr>
        <w:t xml:space="preserve"> with the hundred in Somerset, Glen iouste Leicester in Leicestershire and </w:t>
      </w:r>
      <w:r w:rsidRPr="007164D0">
        <w:rPr>
          <w:b/>
          <w:szCs w:val="24"/>
        </w:rPr>
        <w:t>½ manor of Sellynges in Kent</w:t>
      </w:r>
      <w:r w:rsidRPr="00B67EFD">
        <w:rPr>
          <w:szCs w:val="24"/>
        </w:rPr>
        <w:t xml:space="preserve"> (Chuton is Chewton Mendip in Somerset; Sellynges is probably Sellinge in Kent</w:t>
      </w:r>
      <w:r>
        <w:rPr>
          <w:szCs w:val="24"/>
        </w:rPr>
        <w:t>)</w:t>
      </w:r>
      <w:r w:rsidRPr="00B67EFD">
        <w:rPr>
          <w:szCs w:val="24"/>
        </w:rPr>
        <w:t xml:space="preserve"> on the condition that they regrant the properties to Elizabeth for her life without impeachment of waste, after her death remainder shall be to heirs male of John Bonevill, in default remainder to right heirs of Elizabeth.</w:t>
      </w:r>
    </w:p>
    <w:p w:rsidR="001470B7" w:rsidRPr="00B67EFD" w:rsidRDefault="001470B7" w:rsidP="001470B7">
      <w:pPr>
        <w:rPr>
          <w:szCs w:val="24"/>
        </w:rPr>
      </w:pPr>
      <w:r w:rsidRPr="00B67EFD">
        <w:rPr>
          <w:szCs w:val="24"/>
        </w:rPr>
        <w:t xml:space="preserve">e) Elizabeth to make an estate to William of ½ </w:t>
      </w:r>
      <w:r w:rsidRPr="007164D0">
        <w:rPr>
          <w:b/>
          <w:szCs w:val="24"/>
        </w:rPr>
        <w:t>manor of Westkyngton</w:t>
      </w:r>
      <w:r w:rsidRPr="00B67EFD">
        <w:rPr>
          <w:szCs w:val="24"/>
        </w:rPr>
        <w:t xml:space="preserve"> which is her heritage for his life, he to pay Elizabeth £11 6s. 7d. annually, reversion to Elizabeth for her life without impeachment of waste, remainder to heirs male of John Bonevill, in default remainder to right heirs of Elizabeth.</w:t>
      </w:r>
    </w:p>
    <w:p w:rsidR="001470B7" w:rsidRPr="00B67EFD" w:rsidRDefault="001470B7" w:rsidP="001470B7">
      <w:pPr>
        <w:rPr>
          <w:szCs w:val="24"/>
        </w:rPr>
      </w:pPr>
      <w:r w:rsidRPr="00B67EFD">
        <w:rPr>
          <w:szCs w:val="24"/>
        </w:rPr>
        <w:lastRenderedPageBreak/>
        <w:t xml:space="preserve">f) </w:t>
      </w:r>
      <w:r w:rsidRPr="007164D0">
        <w:rPr>
          <w:b/>
          <w:szCs w:val="24"/>
        </w:rPr>
        <w:t>William will grant to Elizabeth all the lands and tenement which he had by the gift of John Knight in Stonyeston and Westbury</w:t>
      </w:r>
      <w:r w:rsidRPr="00B67EFD">
        <w:rPr>
          <w:szCs w:val="24"/>
        </w:rPr>
        <w:t xml:space="preserve"> for her life without impeachment of waste, with remainder to heirs of John Bonevill and Elizabeth, reversion to William and heirs.</w:t>
      </w:r>
    </w:p>
    <w:p w:rsidR="001470B7" w:rsidRPr="00B67EFD" w:rsidRDefault="001470B7" w:rsidP="001470B7">
      <w:pPr>
        <w:rPr>
          <w:szCs w:val="24"/>
        </w:rPr>
      </w:pPr>
      <w:r w:rsidRPr="00B67EFD">
        <w:rPr>
          <w:szCs w:val="24"/>
        </w:rPr>
        <w:t xml:space="preserve">g) William will enfeoff certain persons of </w:t>
      </w:r>
      <w:r w:rsidRPr="007164D0">
        <w:rPr>
          <w:b/>
          <w:szCs w:val="24"/>
        </w:rPr>
        <w:t>manor of Wyle in Dorset</w:t>
      </w:r>
      <w:r w:rsidRPr="00B67EFD">
        <w:rPr>
          <w:szCs w:val="24"/>
        </w:rPr>
        <w:t xml:space="preserve"> on condition that they regrant it to William for his life without impeachment of waste, successive remainders to his heirs male and right heirs.</w:t>
      </w:r>
    </w:p>
    <w:p w:rsidR="001470B7" w:rsidRPr="00B67EFD" w:rsidRDefault="001470B7" w:rsidP="001470B7">
      <w:pPr>
        <w:rPr>
          <w:szCs w:val="24"/>
        </w:rPr>
      </w:pPr>
      <w:r w:rsidRPr="00B67EFD">
        <w:rPr>
          <w:szCs w:val="24"/>
        </w:rPr>
        <w:t>William to pay ½ cost of the licences and fines, Elizabeth other ½; male issue of John Bonevill to be married with consent of William and Elizabeth; John Wadham, one of the King's justices, to levy the fines.</w:t>
      </w:r>
    </w:p>
    <w:p w:rsidR="001470B7" w:rsidRDefault="001470B7" w:rsidP="001470B7">
      <w:pPr>
        <w:rPr>
          <w:szCs w:val="24"/>
        </w:rPr>
      </w:pPr>
      <w:r w:rsidRPr="00B67EFD">
        <w:rPr>
          <w:szCs w:val="24"/>
        </w:rPr>
        <w:t>2 seals on tags, one with device and legend.</w:t>
      </w:r>
      <w:r>
        <w:rPr>
          <w:szCs w:val="24"/>
        </w:rPr>
        <w:t xml:space="preserve">  </w:t>
      </w:r>
      <w:r w:rsidRPr="00B67EFD">
        <w:rPr>
          <w:szCs w:val="24"/>
        </w:rPr>
        <w:t>Endorsed 48.</w:t>
      </w:r>
      <w:r>
        <w:rPr>
          <w:szCs w:val="24"/>
        </w:rPr>
        <w:t xml:space="preserve">  (</w:t>
      </w:r>
      <w:r w:rsidRPr="00B67EFD">
        <w:rPr>
          <w:szCs w:val="24"/>
        </w:rPr>
        <w:t xml:space="preserve">Devon Archives and Local Studies Service (South West Heritage Trust), </w:t>
      </w:r>
      <w:r>
        <w:rPr>
          <w:szCs w:val="24"/>
        </w:rPr>
        <w:t xml:space="preserve"> Ref: </w:t>
      </w:r>
      <w:r w:rsidRPr="00B67EFD">
        <w:rPr>
          <w:szCs w:val="24"/>
        </w:rPr>
        <w:t>123M/TB488</w:t>
      </w:r>
      <w:r>
        <w:rPr>
          <w:szCs w:val="24"/>
        </w:rPr>
        <w:t>)</w:t>
      </w:r>
    </w:p>
    <w:p w:rsidR="001470B7" w:rsidRDefault="001470B7" w:rsidP="001470B7">
      <w:r w:rsidRPr="00DA698E">
        <w:rPr>
          <w:b/>
          <w:szCs w:val="24"/>
        </w:rPr>
        <w:t xml:space="preserve">1399 – </w:t>
      </w:r>
      <w:r w:rsidR="00BE24BF" w:rsidRPr="00BE24BF">
        <w:rPr>
          <w:b/>
          <w:u w:val="single"/>
        </w:rPr>
        <w:t xml:space="preserve">UK </w:t>
      </w:r>
      <w:r w:rsidRPr="00DA698E">
        <w:rPr>
          <w:b/>
          <w:szCs w:val="24"/>
          <w:u w:val="single"/>
        </w:rPr>
        <w:t>Warwickshire Warwick</w:t>
      </w:r>
      <w:r w:rsidRPr="00DA698E">
        <w:rPr>
          <w:b/>
          <w:szCs w:val="24"/>
        </w:rPr>
        <w:t xml:space="preserve"> – Admin – Thomas Knight</w:t>
      </w:r>
      <w:r>
        <w:rPr>
          <w:szCs w:val="24"/>
        </w:rPr>
        <w:t xml:space="preserve"> – Misc. Deeds and Documents: Accounts of T. Knight, receiver of the estates of the Earl of Warwick. (</w:t>
      </w:r>
      <w:r w:rsidRPr="00DA698E">
        <w:rPr>
          <w:szCs w:val="24"/>
        </w:rPr>
        <w:t>Birmingham: Archives, Heritage and Photography Service,</w:t>
      </w:r>
      <w:r>
        <w:rPr>
          <w:szCs w:val="24"/>
        </w:rPr>
        <w:t xml:space="preserve"> 24 Files, Ref: </w:t>
      </w:r>
      <w:r>
        <w:t xml:space="preserve">MS 3062) </w:t>
      </w:r>
      <w:r w:rsidRPr="00405C4F">
        <w:rPr>
          <w:b/>
        </w:rPr>
        <w:t>Note</w:t>
      </w:r>
      <w:r>
        <w:t xml:space="preserve">: </w:t>
      </w:r>
      <w:r w:rsidRPr="00DA698E">
        <w:t>Thomas de Beauchamp, 12th Earl of Warwick, KG (16 March 1338 – 8 April 1401</w:t>
      </w:r>
      <w:r>
        <w:t xml:space="preserve"> was </w:t>
      </w:r>
      <w:r w:rsidRPr="00DA698E">
        <w:t xml:space="preserve">an English medieval nobleman of French descent, and one of the primary opponents of Richard II. </w:t>
      </w:r>
    </w:p>
    <w:p w:rsidR="001470B7" w:rsidRDefault="001470B7" w:rsidP="001470B7">
      <w:pPr>
        <w:pStyle w:val="Heading2"/>
        <w:rPr>
          <w:szCs w:val="24"/>
        </w:rPr>
      </w:pPr>
      <w:r>
        <w:t>1400</w:t>
      </w:r>
    </w:p>
    <w:p w:rsidR="001470B7" w:rsidRDefault="001470B7" w:rsidP="001470B7">
      <w:r w:rsidRPr="00CA42A8">
        <w:rPr>
          <w:b/>
        </w:rPr>
        <w:t>1414</w:t>
      </w:r>
      <w:r>
        <w:t xml:space="preserve"> – </w:t>
      </w:r>
      <w:r w:rsidR="00BE24BF" w:rsidRPr="00BE24BF">
        <w:rPr>
          <w:b/>
          <w:u w:val="single"/>
        </w:rPr>
        <w:t xml:space="preserve">UK </w:t>
      </w:r>
      <w:r w:rsidRPr="00CA42A8">
        <w:rPr>
          <w:b/>
          <w:u w:val="single"/>
        </w:rPr>
        <w:t>Buckinghamshire</w:t>
      </w:r>
      <w:r>
        <w:rPr>
          <w:b/>
          <w:u w:val="single"/>
        </w:rPr>
        <w:t xml:space="preserve"> </w:t>
      </w:r>
      <w:r w:rsidRPr="00CA42A8">
        <w:rPr>
          <w:b/>
          <w:u w:val="single"/>
        </w:rPr>
        <w:t>Hanslope</w:t>
      </w:r>
      <w:r w:rsidRPr="00B772A9">
        <w:rPr>
          <w:b/>
        </w:rPr>
        <w:t xml:space="preserve"> - Will - </w:t>
      </w:r>
      <w:r w:rsidRPr="00CA42A8">
        <w:rPr>
          <w:b/>
        </w:rPr>
        <w:t>Thomas Knight</w:t>
      </w:r>
      <w:r>
        <w:t xml:space="preserve"> -   Thomas Knight was the rector of Hanslope,</w:t>
      </w:r>
      <w:r w:rsidRPr="008403A9">
        <w:t xml:space="preserve"> a village and civil parish in the Borough of Milton Keynes, Buckinghamshire</w:t>
      </w:r>
      <w:r>
        <w:t>. (</w:t>
      </w:r>
      <w:r w:rsidR="00405C4F">
        <w:t>(</w:t>
      </w:r>
      <w:r w:rsidR="00405C4F" w:rsidRPr="008403A9">
        <w:t>Lincolnshire: - Calendar of Wills, 1320-1600</w:t>
      </w:r>
      <w:r w:rsidR="00405C4F">
        <w:t xml:space="preserve">), </w:t>
      </w:r>
      <w:r w:rsidRPr="00DA698E">
        <w:t>Birmingham: Archives, He</w:t>
      </w:r>
      <w:r>
        <w:t>ritage and Photography Service)</w:t>
      </w:r>
    </w:p>
    <w:p w:rsidR="001470B7" w:rsidRDefault="001470B7" w:rsidP="001470B7">
      <w:r w:rsidRPr="00621600">
        <w:rPr>
          <w:b/>
        </w:rPr>
        <w:t xml:space="preserve">1415 – May 22 – </w:t>
      </w:r>
      <w:r w:rsidR="00BE24BF" w:rsidRPr="00BE24BF">
        <w:rPr>
          <w:b/>
          <w:u w:val="single"/>
        </w:rPr>
        <w:t xml:space="preserve">UK </w:t>
      </w:r>
      <w:r w:rsidRPr="00621600">
        <w:rPr>
          <w:b/>
          <w:u w:val="single"/>
        </w:rPr>
        <w:t>London</w:t>
      </w:r>
      <w:r w:rsidRPr="00621600">
        <w:rPr>
          <w:b/>
        </w:rPr>
        <w:t xml:space="preserve"> - Will – Gilbert Knight</w:t>
      </w:r>
      <w:r>
        <w:t xml:space="preserve"> – Text is in Latin; the only recognizable bit is that the wife is named Johane.  I don’t see any mention of names of children. There appears to be considerable discussion of property in London. (Prerogative Court of Canterbury Wills, 1384-1858, PROB 11: Will Registers, 1688-1696, Piece 392: Exton, Quire Numbers 87-130 (1688))</w:t>
      </w:r>
    </w:p>
    <w:p w:rsidR="001470B7" w:rsidRDefault="001470B7" w:rsidP="001470B7">
      <w:r w:rsidRPr="00FB083A">
        <w:rPr>
          <w:b/>
        </w:rPr>
        <w:t xml:space="preserve">1425 – May 10 – </w:t>
      </w:r>
      <w:r w:rsidR="00BE24BF" w:rsidRPr="00BE24BF">
        <w:rPr>
          <w:b/>
          <w:u w:val="single"/>
        </w:rPr>
        <w:t xml:space="preserve">UK </w:t>
      </w:r>
      <w:r w:rsidRPr="00FB083A">
        <w:rPr>
          <w:b/>
          <w:u w:val="single"/>
        </w:rPr>
        <w:t>Leicestershire Fleckenhoe Parva</w:t>
      </w:r>
      <w:r w:rsidRPr="00FB083A">
        <w:rPr>
          <w:b/>
        </w:rPr>
        <w:t xml:space="preserve"> – Admin – William Knight</w:t>
      </w:r>
      <w:r>
        <w:t xml:space="preserve"> - </w:t>
      </w:r>
      <w:r w:rsidRPr="00FB083A">
        <w:t xml:space="preserve">Deed of gift whereby Ralph Shep (of Roteby [Ratby], Leics.) gives to Thomas Hoggekins (of "Fleckenhoe" Parva, Warws.) one acre of arable land in the fields of "Fleckenhoe" Magna on the terrace called "Lyttehull" between the lands of the Abbey at Thorney on one side and the land of the Rector of Wolfhamcote on the other; witnessed by William Peyto (of Wolfhamcote), Richard Braunston (of Wolfhamcote), Richard Coyne (of Fleckenhoe Magna), Thomas Pason (of Fleckenhoe Magna) and </w:t>
      </w:r>
      <w:r w:rsidRPr="00405C4F">
        <w:rPr>
          <w:b/>
        </w:rPr>
        <w:t>William Knight</w:t>
      </w:r>
      <w:r w:rsidRPr="00FB083A">
        <w:t xml:space="preserve"> (of Fleckenhoe Parva).</w:t>
      </w:r>
      <w:r>
        <w:t xml:space="preserve"> (Coventry Archives, Ref: PA 152/62/1)</w:t>
      </w:r>
    </w:p>
    <w:p w:rsidR="001470B7" w:rsidRDefault="001470B7" w:rsidP="001470B7">
      <w:r w:rsidRPr="00F73926">
        <w:rPr>
          <w:b/>
        </w:rPr>
        <w:t xml:space="preserve">1426 – </w:t>
      </w:r>
      <w:r w:rsidR="00BE24BF" w:rsidRPr="00BE24BF">
        <w:rPr>
          <w:b/>
          <w:u w:val="single"/>
        </w:rPr>
        <w:t xml:space="preserve">UK </w:t>
      </w:r>
      <w:r w:rsidRPr="00F73926">
        <w:rPr>
          <w:b/>
          <w:u w:val="single"/>
        </w:rPr>
        <w:t>Nor</w:t>
      </w:r>
      <w:r>
        <w:rPr>
          <w:b/>
          <w:u w:val="single"/>
        </w:rPr>
        <w:t>thamptonshire</w:t>
      </w:r>
      <w:r w:rsidRPr="00F73926">
        <w:rPr>
          <w:b/>
          <w:u w:val="single"/>
        </w:rPr>
        <w:t xml:space="preserve"> Oundle</w:t>
      </w:r>
      <w:r w:rsidRPr="00F73926">
        <w:rPr>
          <w:b/>
        </w:rPr>
        <w:t xml:space="preserve"> – </w:t>
      </w:r>
      <w:r>
        <w:rPr>
          <w:b/>
        </w:rPr>
        <w:t>Chancery</w:t>
      </w:r>
      <w:r w:rsidRPr="00F73926">
        <w:rPr>
          <w:b/>
        </w:rPr>
        <w:t xml:space="preserve"> – Richard Knight</w:t>
      </w:r>
      <w:r>
        <w:t xml:space="preserve"> - Penythorn v Knight. Plaintiffs: William Penythorn, merchant, of co. Northampton.  Defendants: </w:t>
      </w:r>
      <w:r w:rsidRPr="00405C4F">
        <w:rPr>
          <w:b/>
        </w:rPr>
        <w:t>Richard Knight, of Oundle</w:t>
      </w:r>
      <w:r>
        <w:t>, John Daundelyn, of Thrapston, Richard Bere, of Norwich, and Walter Eton, steward to the abbot of St Benett's, Holme.  Subject: Arrest of goods on a false plaint of debt at the abbot's</w:t>
      </w:r>
      <w:r w:rsidR="00405C4F">
        <w:t xml:space="preserve"> </w:t>
      </w:r>
      <w:r>
        <w:t xml:space="preserve">manor court of Horning. Norfolk. (National Archives, Kew England, Ref: </w:t>
      </w:r>
      <w:r w:rsidRPr="00F73926">
        <w:t>C 1/7/210</w:t>
      </w:r>
      <w:r>
        <w:t xml:space="preserve">) </w:t>
      </w:r>
      <w:r w:rsidR="00405C4F">
        <w:br/>
      </w:r>
      <w:r w:rsidRPr="00405C4F">
        <w:rPr>
          <w:b/>
        </w:rPr>
        <w:t>Note</w:t>
      </w:r>
      <w:r>
        <w:t xml:space="preserve">: There is a second suit against this Richard dated 1430 Feb 18, (Ref: </w:t>
      </w:r>
      <w:r w:rsidRPr="00F72798">
        <w:t>C 241/223/22</w:t>
      </w:r>
      <w:r>
        <w:t>)</w:t>
      </w:r>
    </w:p>
    <w:p w:rsidR="001470B7" w:rsidRDefault="001470B7" w:rsidP="001470B7"/>
    <w:p w:rsidR="001470B7" w:rsidRDefault="001470B7" w:rsidP="001470B7">
      <w:r w:rsidRPr="00F72798">
        <w:rPr>
          <w:b/>
        </w:rPr>
        <w:lastRenderedPageBreak/>
        <w:t xml:space="preserve">1426 – Oct 31 – </w:t>
      </w:r>
      <w:r w:rsidR="00BE24BF" w:rsidRPr="00BE24BF">
        <w:rPr>
          <w:b/>
          <w:u w:val="single"/>
        </w:rPr>
        <w:t xml:space="preserve">UK </w:t>
      </w:r>
      <w:r w:rsidRPr="00F72798">
        <w:rPr>
          <w:b/>
          <w:u w:val="single"/>
        </w:rPr>
        <w:t>Yorkshire York</w:t>
      </w:r>
      <w:r w:rsidRPr="00F72798">
        <w:rPr>
          <w:b/>
        </w:rPr>
        <w:t xml:space="preserve"> – Admin – Richard Knight, Merchant</w:t>
      </w:r>
      <w:r>
        <w:t xml:space="preserve"> – In Latin: Debtor: Thomas Kirk, the younger, citizen and vintner [merchant] of York, and Richard Mason, rector of the parochial church of Walton-on-Thames in Surrey.  Creditor: </w:t>
      </w:r>
      <w:r w:rsidRPr="00405C4F">
        <w:rPr>
          <w:b/>
        </w:rPr>
        <w:t>Richard Knight, citizen and chandler</w:t>
      </w:r>
      <w:r>
        <w:t xml:space="preserve"> [merchant] of York.  Amount: £40 of good English money.  Before whom: William Ormeshead, Mayor of York; William del Booth, Clerk.  When taken: 22/09/1425; First term: 29/09/1426; Last term: 29/09/1426;  Writ to: Sheriff of York; Sent by: Peter Bukey, Mayor of York; Roger de Burton, Clerk.  Endorsement: Civitas Ebor' Coram Justic' de Banco in mense pasche. (National Archives, Kew England, Ref: </w:t>
      </w:r>
      <w:r w:rsidRPr="00F72798">
        <w:t>C 241/220/4</w:t>
      </w:r>
      <w:r>
        <w:t>)</w:t>
      </w:r>
      <w:r w:rsidRPr="00F72798">
        <w:t xml:space="preserve"> </w:t>
      </w:r>
    </w:p>
    <w:p w:rsidR="001470B7" w:rsidRDefault="001470B7" w:rsidP="001470B7">
      <w:r w:rsidRPr="00FB083A">
        <w:rPr>
          <w:b/>
        </w:rPr>
        <w:t xml:space="preserve">1432 – Apr 22 – </w:t>
      </w:r>
      <w:r w:rsidR="00BE24BF" w:rsidRPr="00BE24BF">
        <w:rPr>
          <w:b/>
          <w:u w:val="single"/>
        </w:rPr>
        <w:t xml:space="preserve">UK </w:t>
      </w:r>
      <w:r w:rsidRPr="00FB083A">
        <w:rPr>
          <w:b/>
          <w:u w:val="single"/>
        </w:rPr>
        <w:t>Buckinghamshire Aylesbury</w:t>
      </w:r>
      <w:r w:rsidRPr="00FB083A">
        <w:rPr>
          <w:b/>
        </w:rPr>
        <w:t xml:space="preserve"> – Admin – William Knight </w:t>
      </w:r>
      <w:r>
        <w:t xml:space="preserve">- Debtor: William Knight, of Aylesbury [Aylesbury Hundred, Bucks.], butcher.  Creditor: Thomas Barnwell, citizen and fishmonger [merchant] of London.  Amount: £33.  Before whom: William Estfield, Mayor of the Staple of Westminster.  When taken: 22/04/1432  First term: 01/08/1432  Last term: 01/08/1432  Writ to: Sheriff of [Bucks.]  Sent by: William Estfield, Mayor of the Staple of Westminster.  Endorsement: Buk'. Coram domino Rege in Cancellaria sua in quindena sancti michaelis proximo futura.  (National Archives, Kew England, Ref: </w:t>
      </w:r>
      <w:r w:rsidRPr="00610F54">
        <w:t>C 241/225/20</w:t>
      </w:r>
      <w:r>
        <w:t>)</w:t>
      </w:r>
    </w:p>
    <w:p w:rsidR="001470B7" w:rsidRDefault="001470B7" w:rsidP="001470B7">
      <w:r w:rsidRPr="00F72798">
        <w:rPr>
          <w:b/>
        </w:rPr>
        <w:t xml:space="preserve">1433 – </w:t>
      </w:r>
      <w:r w:rsidR="00BE24BF" w:rsidRPr="00BE24BF">
        <w:rPr>
          <w:b/>
          <w:u w:val="single"/>
        </w:rPr>
        <w:t xml:space="preserve">UK </w:t>
      </w:r>
      <w:r w:rsidRPr="00F72798">
        <w:rPr>
          <w:b/>
          <w:u w:val="single"/>
        </w:rPr>
        <w:t>London</w:t>
      </w:r>
      <w:r w:rsidRPr="00F72798">
        <w:rPr>
          <w:b/>
        </w:rPr>
        <w:t xml:space="preserve"> – </w:t>
      </w:r>
      <w:r>
        <w:rPr>
          <w:b/>
        </w:rPr>
        <w:t>Chancery</w:t>
      </w:r>
      <w:r w:rsidRPr="00F72798">
        <w:rPr>
          <w:b/>
        </w:rPr>
        <w:t xml:space="preserve"> – Richard Knight, Fishmonger</w:t>
      </w:r>
      <w:r>
        <w:t xml:space="preserve"> - Bartelett v Knight.  Plaintiffs: William Bartelett, late apprentice to Richard Knight.  Defendants: Richard Knight, fishmonger, of London.  Subject: False charge of robbery: (petition for writ of `corpus cum câusa'): London.  (National Archives, Kew England, Ref: </w:t>
      </w:r>
      <w:r w:rsidRPr="00F72798">
        <w:t>C 1/12/159</w:t>
      </w:r>
      <w:r>
        <w:t>)</w:t>
      </w:r>
    </w:p>
    <w:p w:rsidR="001470B7" w:rsidRDefault="001470B7" w:rsidP="001470B7">
      <w:r w:rsidRPr="00E503C9">
        <w:rPr>
          <w:b/>
        </w:rPr>
        <w:t xml:space="preserve">1435 – </w:t>
      </w:r>
      <w:r w:rsidR="00BE24BF" w:rsidRPr="00BE24BF">
        <w:rPr>
          <w:b/>
          <w:u w:val="single"/>
        </w:rPr>
        <w:t xml:space="preserve">UK </w:t>
      </w:r>
      <w:r w:rsidRPr="00E503C9">
        <w:rPr>
          <w:b/>
          <w:u w:val="single"/>
        </w:rPr>
        <w:t>Scotland Finhaven</w:t>
      </w:r>
      <w:r w:rsidRPr="00E503C9">
        <w:rPr>
          <w:b/>
        </w:rPr>
        <w:t xml:space="preserve"> – Admin </w:t>
      </w:r>
      <w:r>
        <w:rPr>
          <w:b/>
        </w:rPr>
        <w:t>–</w:t>
      </w:r>
      <w:r w:rsidRPr="00E503C9">
        <w:rPr>
          <w:b/>
        </w:rPr>
        <w:t xml:space="preserve"> </w:t>
      </w:r>
      <w:r>
        <w:rPr>
          <w:b/>
        </w:rPr>
        <w:t>John Knight (</w:t>
      </w:r>
      <w:r w:rsidRPr="00E503C9">
        <w:rPr>
          <w:b/>
        </w:rPr>
        <w:t>Knycht</w:t>
      </w:r>
      <w:r>
        <w:rPr>
          <w:b/>
        </w:rPr>
        <w:t>)</w:t>
      </w:r>
      <w:r w:rsidRPr="00E503C9">
        <w:rPr>
          <w:b/>
        </w:rPr>
        <w:t>, Rector</w:t>
      </w:r>
      <w:r>
        <w:t xml:space="preserve"> - Was canon of Brechin and rector of Funewyn (Finhaven.) He is probably the John Knycht who appears on an inquest on the lands of Tulloch in 1438. (</w:t>
      </w:r>
      <w:r w:rsidRPr="00E503C9">
        <w:t>Black, George F., The Surnames of Scotland Their Origin, Meaning and History. New York: New York Public Library, 1946. Print. (ISBN 0-87104-172-3)</w:t>
      </w:r>
      <w:r>
        <w:t>)</w:t>
      </w:r>
    </w:p>
    <w:p w:rsidR="001470B7" w:rsidRDefault="001470B7" w:rsidP="001470B7">
      <w:r w:rsidRPr="00610F54">
        <w:rPr>
          <w:b/>
        </w:rPr>
        <w:t xml:space="preserve">1447 – </w:t>
      </w:r>
      <w:r w:rsidR="00BE24BF" w:rsidRPr="00BE24BF">
        <w:rPr>
          <w:b/>
          <w:u w:val="single"/>
        </w:rPr>
        <w:t xml:space="preserve">UK </w:t>
      </w:r>
      <w:r w:rsidRPr="00610F54">
        <w:rPr>
          <w:b/>
          <w:u w:val="single"/>
        </w:rPr>
        <w:t>Hampshire Chawton</w:t>
      </w:r>
      <w:r w:rsidRPr="00610F54">
        <w:rPr>
          <w:b/>
        </w:rPr>
        <w:t xml:space="preserve"> – Admin – Knight of Chawton Archive</w:t>
      </w:r>
      <w:r>
        <w:t xml:space="preserve"> - Estate records of the Knight family of Chawton including: manorial records for Farringdon, Neatham, Truncheants, Alton Westbrook, Steventon, Chawton, Chilham, Kent, Collaton Stephay, Devon, Dallingridge, Sussex manors and borough of Midhurst, </w:t>
      </w:r>
      <w:r w:rsidRPr="00405C4F">
        <w:rPr>
          <w:b/>
        </w:rPr>
        <w:t>1447-1813</w:t>
      </w:r>
      <w:r>
        <w:t xml:space="preserve">; title deeds concerning the Westdean estate, Sussex, 1615-1736; survey and deeds concerning Ensham, Oxon, 1650-1705; copy of court roll of Chawton manor, 1525; copies of court roll for Rawmere, Sussex, 1587-1621; leases for properties in Alton, Neatham, Chawton, Farringdon, Holybourne, East Worldham, and out of county, 1633-1956; list of Elisham and Horton tenants, 1699; correspondence concerning leases, 1720-1933; sale particulars for Knight estate properties, 1851-1891; papers concerning the sale of George Chaffin's estate, c1746-8; surveys and valuations of the Knight estate, 1665-20th cent; correspondence about estate management, 17th-19th cents; correspondence and valuations concerning individual farms, 18th-20th cents; plans of woodland, 1706-c1886; papers concerning the Alton, Alresford and Winchester Railway, 1861-1866 and the Meon Valley Railway, 1898; household and estate accounts, 1738-1779; bonds re debts and vouchers, 1565-1920; land tax assessments for North Alton division, 1706-1710, for Shalden 1742, and for Chawton, 1841; papers concerning tithes, 1671-1840 &amp; nd; illustrated atlas of the Knight estate, c1741; estate maps, 18th-19th cents; certificate for servant's good behaviour, 1667; servants' agreements, 1734-1746; lists of servants, 1908-1913; detailed plans of parts of Chawton house, 20th cent; notebooks </w:t>
      </w:r>
      <w:r>
        <w:lastRenderedPageBreak/>
        <w:t xml:space="preserve">concerning archives and household goods, nd; plans and related papers concerning Chawton school, 1882-1912; draft scheme for Holybourne Free school, 1892; papers concerning the proposed division of Winchester diocese, 1913-1914; report on Alton church bells, 1879; account of dispute concerning Bentworth poor relief, c1747-8; pew list for Chawton church and papers concerning the church fabric, 1733-1953; correspondence concerning West Worldham church, 1878; receipts for preaching at Harold Church, Beds, 1815-1822; estimate and drawings for new bells at Badsworth, Yorks., 1894-6; papers concerning Knight charities in Alton, Shalden and Chawton, 1713-1848; poor rate book for Little Dunmow, Kent, 1796-7.  </w:t>
      </w:r>
    </w:p>
    <w:p w:rsidR="001470B7" w:rsidRDefault="001470B7" w:rsidP="001470B7">
      <w:r>
        <w:t>Family and official papers including: pedigrees and genealogies, 19th cent; correspondence and notes, 1641-1895; military commissions, 1792-1891; papers concerning the Hampshire Hunt, 1825-1908; minutes of the Chawton Workingman's Improvement Club, 1873-1909; accounts of choral union, 1878-9; minutes of Chawton parish council, 1894; rules of North East Hants Agricultural Association, 1902-3; rules and minutes of Conservative Association, 1885-1939; minutes of Alton Rural District Local Welfare Committee, 1920-1; certificate of purchase of a Dutch ship (in Latin), 1646; accounts and related papers re Alton fair, 1704-1880. (</w:t>
      </w:r>
      <w:r w:rsidRPr="001B0543">
        <w:t xml:space="preserve">Hampshire Archives and Local Studies, </w:t>
      </w:r>
      <w:r>
        <w:t>Ref:</w:t>
      </w:r>
      <w:r w:rsidRPr="001B0543">
        <w:t>39M89</w:t>
      </w:r>
      <w:r>
        <w:t>)</w:t>
      </w:r>
      <w:r>
        <w:rPr>
          <w:rStyle w:val="FootnoteReference"/>
        </w:rPr>
        <w:footnoteReference w:id="4"/>
      </w:r>
      <w:r>
        <w:t xml:space="preserve"> </w:t>
      </w:r>
    </w:p>
    <w:p w:rsidR="001470B7" w:rsidRDefault="001470B7" w:rsidP="001470B7">
      <w:r w:rsidRPr="008337D3">
        <w:rPr>
          <w:b/>
        </w:rPr>
        <w:t>14</w:t>
      </w:r>
      <w:r>
        <w:rPr>
          <w:b/>
        </w:rPr>
        <w:t>50</w:t>
      </w:r>
      <w:r w:rsidRPr="008337D3">
        <w:rPr>
          <w:b/>
        </w:rPr>
        <w:t xml:space="preserve"> – </w:t>
      </w:r>
      <w:r w:rsidR="00BE24BF" w:rsidRPr="00BE24BF">
        <w:rPr>
          <w:b/>
          <w:u w:val="single"/>
        </w:rPr>
        <w:t xml:space="preserve">UK </w:t>
      </w:r>
      <w:r w:rsidRPr="008337D3">
        <w:rPr>
          <w:b/>
          <w:u w:val="single"/>
        </w:rPr>
        <w:t>Kent Borden</w:t>
      </w:r>
      <w:r w:rsidRPr="008337D3">
        <w:rPr>
          <w:b/>
        </w:rPr>
        <w:t xml:space="preserve"> – Admin – Robert Knight</w:t>
      </w:r>
      <w:r>
        <w:t xml:space="preserve"> - F</w:t>
      </w:r>
      <w:r w:rsidRPr="008337D3">
        <w:t>ollowed Jack Cade to London in the rising of 1450, which some historians consider to be the opening clash of the Wars of the Roses.</w:t>
      </w:r>
      <w:r>
        <w:t xml:space="preserve"> (</w:t>
      </w:r>
      <w:r w:rsidRPr="0057396D">
        <w:t>Harvey, I. M. W. (1991). Jack Cade's rebellion of 1450. Oxford: Clarendon Press.</w:t>
      </w:r>
      <w:r>
        <w:t>)</w:t>
      </w:r>
    </w:p>
    <w:p w:rsidR="001470B7" w:rsidRDefault="001470B7" w:rsidP="001470B7">
      <w:r w:rsidRPr="00B249CB">
        <w:rPr>
          <w:b/>
        </w:rPr>
        <w:t xml:space="preserve">1455 – </w:t>
      </w:r>
      <w:r w:rsidR="00BE24BF" w:rsidRPr="00BE24BF">
        <w:rPr>
          <w:b/>
          <w:u w:val="single"/>
        </w:rPr>
        <w:t xml:space="preserve">UK </w:t>
      </w:r>
      <w:r w:rsidRPr="00B249CB">
        <w:rPr>
          <w:b/>
          <w:u w:val="single"/>
        </w:rPr>
        <w:t>Northamptonshire</w:t>
      </w:r>
      <w:r>
        <w:rPr>
          <w:b/>
          <w:u w:val="single"/>
        </w:rPr>
        <w:t xml:space="preserve"> Horton</w:t>
      </w:r>
      <w:r w:rsidRPr="00B249CB">
        <w:rPr>
          <w:b/>
        </w:rPr>
        <w:t xml:space="preserve"> – </w:t>
      </w:r>
      <w:r>
        <w:rPr>
          <w:b/>
        </w:rPr>
        <w:t xml:space="preserve">Will - </w:t>
      </w:r>
      <w:r w:rsidRPr="00B249CB">
        <w:rPr>
          <w:b/>
        </w:rPr>
        <w:t>Richard Knight</w:t>
      </w:r>
      <w:r>
        <w:rPr>
          <w:b/>
        </w:rPr>
        <w:t>, Monk</w:t>
      </w:r>
      <w:r>
        <w:t xml:space="preserve"> – (</w:t>
      </w:r>
      <w:r w:rsidRPr="00D73089">
        <w:rPr>
          <w:szCs w:val="24"/>
        </w:rPr>
        <w:t>Probate Registry at Canterbury, 1396-1558</w:t>
      </w:r>
      <w:r>
        <w:rPr>
          <w:szCs w:val="24"/>
        </w:rPr>
        <w:t xml:space="preserve">)  </w:t>
      </w:r>
      <w:r>
        <w:t xml:space="preserve">The entry says that Richard Knight, a monk, is located in a place called “Selling, near Horton”. I find nothing about a “Selling”, only about Horton.  </w:t>
      </w:r>
      <w:r w:rsidRPr="00EE20D8">
        <w:t xml:space="preserve">The village is 5 miles (8.0 km) </w:t>
      </w:r>
      <w:r>
        <w:t>SSE</w:t>
      </w:r>
      <w:r w:rsidRPr="00EE20D8">
        <w:t xml:space="preserve"> of Northampton</w:t>
      </w:r>
      <w:r>
        <w:t xml:space="preserve">. It is about 12 km NNE of Hanslope. It has a </w:t>
      </w:r>
      <w:r w:rsidRPr="00EE20D8">
        <w:t>Norman church</w:t>
      </w:r>
      <w:r>
        <w:t xml:space="preserve"> dedicated to St Mary Magdalene with</w:t>
      </w:r>
      <w:r w:rsidRPr="00EE20D8">
        <w:t xml:space="preserve"> a 13th-century western tower.</w:t>
      </w:r>
      <w:r>
        <w:t xml:space="preserve">  The church was closed in 2012 and </w:t>
      </w:r>
      <w:r w:rsidRPr="00843DFB">
        <w:rPr>
          <w:i/>
        </w:rPr>
        <w:t>the parish combined with Piddington</w:t>
      </w:r>
      <w:r>
        <w:t xml:space="preserve">. </w:t>
      </w:r>
    </w:p>
    <w:p w:rsidR="001470B7" w:rsidRDefault="001470B7" w:rsidP="001470B7">
      <w:r w:rsidRPr="00B249CB">
        <w:t>The original medieval village and house were demolished to make way for the</w:t>
      </w:r>
      <w:r>
        <w:t xml:space="preserve"> building of Horton House by William, Lord Parr of Horton. The house passed to the Montagu family in 1661. </w:t>
      </w:r>
    </w:p>
    <w:p w:rsidR="001470B7" w:rsidRDefault="001470B7" w:rsidP="001470B7">
      <w:r>
        <w:t xml:space="preserve">Searching for a likely monastic house to which our Richard Knight could have belonged, the only one that appears likely is Grafton Regis Priory, an Augustinian hermitage founded 1180-1205 and amalgamated with the Abbey of St James’s, Northampton, before 1400. </w:t>
      </w:r>
    </w:p>
    <w:p w:rsidR="001470B7" w:rsidRDefault="001470B7" w:rsidP="001470B7">
      <w:r>
        <w:t xml:space="preserve">Another possibility: Northampton Abbey was founded by William Peverel c. 1104. </w:t>
      </w:r>
      <w:r w:rsidRPr="004F1C5D">
        <w:t xml:space="preserve"> There are records of several people of rank seeking interment within the abbey church, including Sir John Catesby in 1485 and Richard Woodville, Earl Rivers in 1491.</w:t>
      </w:r>
      <w:r>
        <w:t xml:space="preserve"> </w:t>
      </w:r>
      <w:r w:rsidRPr="004F1C5D">
        <w:t xml:space="preserve">The abbey was dissolved in 1538, </w:t>
      </w:r>
      <w:r>
        <w:t>and t</w:t>
      </w:r>
      <w:r w:rsidRPr="004F1C5D">
        <w:t>he monastic lands were soon granted to Nicholas Giffard of Duston. He built a mansion on the abbey lands, no doubt using stone obtained from the demolition of the abbey buildings.</w:t>
      </w:r>
      <w:r>
        <w:t xml:space="preserve"> </w:t>
      </w:r>
    </w:p>
    <w:p w:rsidR="001470B7" w:rsidRDefault="001470B7" w:rsidP="001470B7">
      <w:r>
        <w:lastRenderedPageBreak/>
        <w:t xml:space="preserve">The cemetery of the abbey was excavated in 2000-2001 and some 300 graves were found. </w:t>
      </w:r>
      <w:r w:rsidRPr="00170F1B">
        <w:t>Analysis of the burials shows a large number of elderly people many having suffered from trauma such as leg fractures, fused and/or deformed leg joints and advanced spine degeneration.</w:t>
      </w:r>
      <w:r>
        <w:rPr>
          <w:rStyle w:val="FootnoteReference"/>
        </w:rPr>
        <w:footnoteReference w:id="5"/>
      </w:r>
      <w:r>
        <w:t xml:space="preserve"> One wonders, of course, if these were soldiers who became monks due to debilitating injuries?  </w:t>
      </w:r>
    </w:p>
    <w:p w:rsidR="001470B7" w:rsidRDefault="001470B7" w:rsidP="001470B7">
      <w:r w:rsidRPr="00F72798">
        <w:rPr>
          <w:b/>
        </w:rPr>
        <w:t xml:space="preserve">1460 – </w:t>
      </w:r>
      <w:r w:rsidR="00BE24BF" w:rsidRPr="00BE24BF">
        <w:rPr>
          <w:b/>
          <w:u w:val="single"/>
        </w:rPr>
        <w:t xml:space="preserve">UK </w:t>
      </w:r>
      <w:r w:rsidRPr="00F72798">
        <w:rPr>
          <w:b/>
          <w:u w:val="single"/>
        </w:rPr>
        <w:t>London</w:t>
      </w:r>
      <w:r w:rsidRPr="00F72798">
        <w:rPr>
          <w:b/>
        </w:rPr>
        <w:t xml:space="preserve"> – </w:t>
      </w:r>
      <w:r>
        <w:rPr>
          <w:b/>
        </w:rPr>
        <w:t>Chancery</w:t>
      </w:r>
      <w:r w:rsidRPr="00F72798">
        <w:rPr>
          <w:b/>
        </w:rPr>
        <w:t xml:space="preserve"> – Richard Knight, Surgeon</w:t>
      </w:r>
      <w:r>
        <w:t xml:space="preserve"> - Knight v Hervy. Plaintiffs: Richard Knight, surgeon, and John Knight, tailor, of London. Defendants: Sir Thomas Hervy, canon of St Mary Overies, Southwark.  Subject: Forged bond to compel the said John Knight to divorce his wife Pernel, who long had been only at the said Sir Thomas's rule. London. (National Archives, Kew England, Ref: </w:t>
      </w:r>
      <w:r w:rsidRPr="00F72798">
        <w:t>C 1/29/400</w:t>
      </w:r>
      <w:r>
        <w:t>)</w:t>
      </w:r>
    </w:p>
    <w:p w:rsidR="001470B7" w:rsidRDefault="001470B7" w:rsidP="001470B7">
      <w:pPr>
        <w:rPr>
          <w:szCs w:val="24"/>
        </w:rPr>
      </w:pPr>
      <w:r w:rsidRPr="000D738D">
        <w:rPr>
          <w:b/>
        </w:rPr>
        <w:t>1464</w:t>
      </w:r>
      <w:r>
        <w:t xml:space="preserve"> – </w:t>
      </w:r>
      <w:r w:rsidR="00BE24BF" w:rsidRPr="00BE24BF">
        <w:rPr>
          <w:b/>
          <w:u w:val="single"/>
        </w:rPr>
        <w:t xml:space="preserve">UK </w:t>
      </w:r>
      <w:r w:rsidRPr="004F1C5D">
        <w:rPr>
          <w:b/>
          <w:u w:val="single"/>
        </w:rPr>
        <w:t>Kent</w:t>
      </w:r>
      <w:r>
        <w:rPr>
          <w:b/>
          <w:u w:val="single"/>
        </w:rPr>
        <w:t xml:space="preserve"> </w:t>
      </w:r>
      <w:r w:rsidRPr="004F1C5D">
        <w:rPr>
          <w:b/>
          <w:u w:val="single"/>
        </w:rPr>
        <w:t>Stockbury</w:t>
      </w:r>
      <w:r w:rsidRPr="00B772A9">
        <w:rPr>
          <w:b/>
        </w:rPr>
        <w:t xml:space="preserve"> – Will - </w:t>
      </w:r>
      <w:r w:rsidRPr="004F1C5D">
        <w:rPr>
          <w:b/>
        </w:rPr>
        <w:t>John Knight SR</w:t>
      </w:r>
      <w:r>
        <w:t xml:space="preserve"> – No details available. (</w:t>
      </w:r>
      <w:r w:rsidRPr="00D73089">
        <w:rPr>
          <w:szCs w:val="24"/>
        </w:rPr>
        <w:t>Probate Registry at Canterbury, 1396-1558</w:t>
      </w:r>
      <w:r>
        <w:rPr>
          <w:szCs w:val="24"/>
        </w:rPr>
        <w:t xml:space="preserve">)  </w:t>
      </w:r>
    </w:p>
    <w:p w:rsidR="001470B7" w:rsidRDefault="001470B7" w:rsidP="001470B7">
      <w:r w:rsidRPr="00CE4B80">
        <w:rPr>
          <w:b/>
        </w:rPr>
        <w:t>1465</w:t>
      </w:r>
      <w:r>
        <w:t xml:space="preserve"> – May 6 - </w:t>
      </w:r>
      <w:r w:rsidR="007B3179" w:rsidRPr="00BE24BF">
        <w:rPr>
          <w:b/>
          <w:u w:val="single"/>
        </w:rPr>
        <w:t xml:space="preserve">UK </w:t>
      </w:r>
      <w:r w:rsidRPr="00CE4B80">
        <w:rPr>
          <w:b/>
          <w:u w:val="single"/>
        </w:rPr>
        <w:t>Surry</w:t>
      </w:r>
      <w:r>
        <w:rPr>
          <w:b/>
          <w:u w:val="single"/>
        </w:rPr>
        <w:t xml:space="preserve"> </w:t>
      </w:r>
      <w:r w:rsidRPr="00CE4B80">
        <w:rPr>
          <w:b/>
          <w:u w:val="single"/>
        </w:rPr>
        <w:t>Guildford</w:t>
      </w:r>
      <w:r w:rsidRPr="00B772A9">
        <w:rPr>
          <w:b/>
        </w:rPr>
        <w:t xml:space="preserve"> – Will - </w:t>
      </w:r>
      <w:r w:rsidRPr="00CE4B80">
        <w:rPr>
          <w:b/>
        </w:rPr>
        <w:t>Sir Richard Knight</w:t>
      </w:r>
      <w:r>
        <w:t xml:space="preserve"> – No details available. (</w:t>
      </w:r>
      <w:r w:rsidRPr="00CE4B80">
        <w:t>Canterbury - Wills Proved in the Prerogative Court of Canterbury, 1383-1558 (K-Z)</w:t>
      </w:r>
      <w:r>
        <w:t xml:space="preserve"> Also: National Archives, Kew England, Ref: </w:t>
      </w:r>
      <w:r w:rsidRPr="00F73926">
        <w:t>PROB 11/5/136</w:t>
      </w:r>
      <w:r>
        <w:t>)</w:t>
      </w:r>
    </w:p>
    <w:p w:rsidR="001470B7" w:rsidRDefault="001470B7" w:rsidP="001470B7">
      <w:pPr>
        <w:rPr>
          <w:szCs w:val="24"/>
        </w:rPr>
      </w:pPr>
      <w:r w:rsidRPr="000D738D">
        <w:rPr>
          <w:b/>
        </w:rPr>
        <w:t xml:space="preserve">1467 – </w:t>
      </w:r>
      <w:r w:rsidR="007B3179" w:rsidRPr="00BE24BF">
        <w:rPr>
          <w:b/>
          <w:u w:val="single"/>
        </w:rPr>
        <w:t xml:space="preserve">UK </w:t>
      </w:r>
      <w:r w:rsidRPr="000D738D">
        <w:rPr>
          <w:b/>
          <w:u w:val="single"/>
        </w:rPr>
        <w:t>Kent</w:t>
      </w:r>
      <w:r>
        <w:rPr>
          <w:b/>
          <w:u w:val="single"/>
        </w:rPr>
        <w:t xml:space="preserve"> </w:t>
      </w:r>
      <w:r w:rsidRPr="000D738D">
        <w:rPr>
          <w:b/>
          <w:u w:val="single"/>
        </w:rPr>
        <w:t>Woodnesborough</w:t>
      </w:r>
      <w:r w:rsidRPr="000D738D">
        <w:rPr>
          <w:b/>
        </w:rPr>
        <w:t xml:space="preserve"> – </w:t>
      </w:r>
      <w:r>
        <w:rPr>
          <w:b/>
        </w:rPr>
        <w:t xml:space="preserve">Will - </w:t>
      </w:r>
      <w:r w:rsidRPr="000D738D">
        <w:rPr>
          <w:b/>
        </w:rPr>
        <w:t xml:space="preserve">John </w:t>
      </w:r>
      <w:r>
        <w:rPr>
          <w:b/>
        </w:rPr>
        <w:t>K</w:t>
      </w:r>
      <w:r w:rsidRPr="000D738D">
        <w:rPr>
          <w:b/>
        </w:rPr>
        <w:t>night</w:t>
      </w:r>
      <w:r>
        <w:t xml:space="preserve"> – No details available. (</w:t>
      </w:r>
      <w:r w:rsidRPr="00D73089">
        <w:rPr>
          <w:szCs w:val="24"/>
        </w:rPr>
        <w:t>Probate Registry at Canterbury, 1396-1558</w:t>
      </w:r>
      <w:r>
        <w:rPr>
          <w:szCs w:val="24"/>
        </w:rPr>
        <w:t xml:space="preserve">) </w:t>
      </w:r>
    </w:p>
    <w:p w:rsidR="001470B7" w:rsidRDefault="001470B7" w:rsidP="001470B7">
      <w:pPr>
        <w:rPr>
          <w:szCs w:val="24"/>
        </w:rPr>
      </w:pPr>
      <w:r w:rsidRPr="000D738D">
        <w:rPr>
          <w:b/>
          <w:szCs w:val="24"/>
        </w:rPr>
        <w:t xml:space="preserve">1469 – </w:t>
      </w:r>
      <w:r w:rsidR="007B3179" w:rsidRPr="00BE24BF">
        <w:rPr>
          <w:b/>
          <w:u w:val="single"/>
        </w:rPr>
        <w:t xml:space="preserve">UK </w:t>
      </w:r>
      <w:r w:rsidRPr="000D738D">
        <w:rPr>
          <w:b/>
          <w:szCs w:val="24"/>
          <w:u w:val="single"/>
        </w:rPr>
        <w:t>Kent</w:t>
      </w:r>
      <w:r>
        <w:rPr>
          <w:b/>
          <w:szCs w:val="24"/>
          <w:u w:val="single"/>
        </w:rPr>
        <w:t xml:space="preserve"> </w:t>
      </w:r>
      <w:r w:rsidRPr="000D738D">
        <w:rPr>
          <w:b/>
          <w:szCs w:val="24"/>
          <w:u w:val="single"/>
        </w:rPr>
        <w:t>Canterbury</w:t>
      </w:r>
      <w:r w:rsidRPr="000D738D">
        <w:rPr>
          <w:b/>
          <w:szCs w:val="24"/>
        </w:rPr>
        <w:t xml:space="preserve"> – </w:t>
      </w:r>
      <w:r>
        <w:rPr>
          <w:b/>
          <w:szCs w:val="24"/>
        </w:rPr>
        <w:t xml:space="preserve">Will - </w:t>
      </w:r>
      <w:r w:rsidRPr="000D738D">
        <w:rPr>
          <w:b/>
          <w:szCs w:val="24"/>
        </w:rPr>
        <w:t xml:space="preserve">Reginald Knight, </w:t>
      </w:r>
      <w:r>
        <w:rPr>
          <w:b/>
          <w:szCs w:val="24"/>
        </w:rPr>
        <w:t>M</w:t>
      </w:r>
      <w:r w:rsidRPr="000D738D">
        <w:rPr>
          <w:b/>
          <w:szCs w:val="24"/>
        </w:rPr>
        <w:t>ason</w:t>
      </w:r>
      <w:r>
        <w:rPr>
          <w:szCs w:val="24"/>
        </w:rPr>
        <w:t xml:space="preserve"> – No details available. (</w:t>
      </w:r>
      <w:r w:rsidRPr="00D73089">
        <w:rPr>
          <w:szCs w:val="24"/>
        </w:rPr>
        <w:t>Probate Registry at Canterbury, 1396-1558</w:t>
      </w:r>
      <w:r>
        <w:rPr>
          <w:szCs w:val="24"/>
        </w:rPr>
        <w:t xml:space="preserve">) </w:t>
      </w:r>
    </w:p>
    <w:p w:rsidR="001470B7" w:rsidRDefault="001470B7" w:rsidP="001470B7">
      <w:pPr>
        <w:rPr>
          <w:szCs w:val="24"/>
        </w:rPr>
      </w:pPr>
      <w:r w:rsidRPr="0097653F">
        <w:rPr>
          <w:b/>
          <w:szCs w:val="24"/>
        </w:rPr>
        <w:t xml:space="preserve">1469 – </w:t>
      </w:r>
      <w:r w:rsidR="007B3179" w:rsidRPr="00BE24BF">
        <w:rPr>
          <w:b/>
          <w:u w:val="single"/>
        </w:rPr>
        <w:t xml:space="preserve">UK </w:t>
      </w:r>
      <w:r w:rsidRPr="0097653F">
        <w:rPr>
          <w:b/>
          <w:szCs w:val="24"/>
          <w:u w:val="single"/>
        </w:rPr>
        <w:t>Wiltshire Edington</w:t>
      </w:r>
      <w:r w:rsidRPr="0097653F">
        <w:rPr>
          <w:b/>
          <w:szCs w:val="24"/>
        </w:rPr>
        <w:t xml:space="preserve"> – Camb Alum – Thomas Knight</w:t>
      </w:r>
      <w:r>
        <w:rPr>
          <w:szCs w:val="24"/>
        </w:rPr>
        <w:t xml:space="preserve"> - </w:t>
      </w:r>
      <w:r w:rsidRPr="0097653F">
        <w:rPr>
          <w:szCs w:val="24"/>
        </w:rPr>
        <w:t>Adm. at KING'S (age 17) a scholar from Eton, 1469. Of Edington, Wilts.</w:t>
      </w:r>
    </w:p>
    <w:p w:rsidR="001470B7" w:rsidRDefault="001470B7" w:rsidP="001470B7">
      <w:pPr>
        <w:rPr>
          <w:szCs w:val="24"/>
        </w:rPr>
      </w:pPr>
      <w:r w:rsidRPr="00244B29">
        <w:rPr>
          <w:b/>
          <w:szCs w:val="24"/>
        </w:rPr>
        <w:t xml:space="preserve">1475 – </w:t>
      </w:r>
      <w:r w:rsidR="007B3179" w:rsidRPr="00BE24BF">
        <w:rPr>
          <w:b/>
          <w:u w:val="single"/>
        </w:rPr>
        <w:t xml:space="preserve">UK </w:t>
      </w:r>
      <w:r w:rsidRPr="00244B29">
        <w:rPr>
          <w:b/>
          <w:szCs w:val="24"/>
          <w:u w:val="single"/>
        </w:rPr>
        <w:t>Kent</w:t>
      </w:r>
      <w:r>
        <w:rPr>
          <w:b/>
          <w:szCs w:val="24"/>
          <w:u w:val="single"/>
        </w:rPr>
        <w:t xml:space="preserve"> </w:t>
      </w:r>
      <w:r w:rsidRPr="00244B29">
        <w:rPr>
          <w:b/>
          <w:szCs w:val="24"/>
          <w:u w:val="single"/>
        </w:rPr>
        <w:t>Lym</w:t>
      </w:r>
      <w:r>
        <w:rPr>
          <w:b/>
          <w:szCs w:val="24"/>
          <w:u w:val="single"/>
        </w:rPr>
        <w:t>pne</w:t>
      </w:r>
      <w:r w:rsidRPr="00244B29">
        <w:rPr>
          <w:b/>
          <w:szCs w:val="24"/>
        </w:rPr>
        <w:t xml:space="preserve"> – </w:t>
      </w:r>
      <w:r>
        <w:rPr>
          <w:b/>
          <w:szCs w:val="24"/>
        </w:rPr>
        <w:t xml:space="preserve">Will - </w:t>
      </w:r>
      <w:r w:rsidRPr="00244B29">
        <w:rPr>
          <w:b/>
          <w:szCs w:val="24"/>
        </w:rPr>
        <w:t>Richard Knight SR</w:t>
      </w:r>
      <w:r>
        <w:rPr>
          <w:szCs w:val="24"/>
        </w:rPr>
        <w:t xml:space="preserve"> –  No details available. (</w:t>
      </w:r>
      <w:r w:rsidRPr="00D73089">
        <w:rPr>
          <w:szCs w:val="24"/>
        </w:rPr>
        <w:t>Probate Registry at Canterbury, 1396-1558</w:t>
      </w:r>
      <w:r>
        <w:rPr>
          <w:szCs w:val="24"/>
        </w:rPr>
        <w:t xml:space="preserve">) Shown in the registry as “Lymne”. </w:t>
      </w:r>
    </w:p>
    <w:p w:rsidR="001470B7" w:rsidRDefault="001470B7" w:rsidP="001470B7">
      <w:pPr>
        <w:rPr>
          <w:szCs w:val="24"/>
        </w:rPr>
      </w:pPr>
      <w:r w:rsidRPr="007579DA">
        <w:rPr>
          <w:b/>
          <w:szCs w:val="24"/>
        </w:rPr>
        <w:t xml:space="preserve">1475 – </w:t>
      </w:r>
      <w:r w:rsidR="007B3179" w:rsidRPr="00BE24BF">
        <w:rPr>
          <w:b/>
          <w:u w:val="single"/>
        </w:rPr>
        <w:t xml:space="preserve">UK </w:t>
      </w:r>
      <w:r w:rsidRPr="007579DA">
        <w:rPr>
          <w:b/>
          <w:szCs w:val="24"/>
          <w:u w:val="single"/>
        </w:rPr>
        <w:t>Kent</w:t>
      </w:r>
      <w:r>
        <w:rPr>
          <w:b/>
          <w:szCs w:val="24"/>
          <w:u w:val="single"/>
        </w:rPr>
        <w:t xml:space="preserve"> Faversham</w:t>
      </w:r>
      <w:r w:rsidRPr="007579DA">
        <w:rPr>
          <w:b/>
          <w:szCs w:val="24"/>
        </w:rPr>
        <w:t xml:space="preserve"> – </w:t>
      </w:r>
      <w:r>
        <w:rPr>
          <w:b/>
          <w:szCs w:val="24"/>
        </w:rPr>
        <w:t xml:space="preserve">Will - </w:t>
      </w:r>
      <w:r w:rsidRPr="007579DA">
        <w:rPr>
          <w:b/>
          <w:szCs w:val="24"/>
        </w:rPr>
        <w:t>Stephen Knight</w:t>
      </w:r>
      <w:r>
        <w:rPr>
          <w:b/>
          <w:szCs w:val="24"/>
        </w:rPr>
        <w:t>, Gent</w:t>
      </w:r>
      <w:r>
        <w:rPr>
          <w:szCs w:val="24"/>
        </w:rPr>
        <w:t xml:space="preserve"> – No details available. (</w:t>
      </w:r>
      <w:r w:rsidRPr="00D73089">
        <w:rPr>
          <w:szCs w:val="24"/>
        </w:rPr>
        <w:t>Probate Registry at Canterbury, 1396-1558</w:t>
      </w:r>
      <w:r>
        <w:rPr>
          <w:szCs w:val="24"/>
        </w:rPr>
        <w:t xml:space="preserve">) </w:t>
      </w:r>
    </w:p>
    <w:p w:rsidR="001470B7" w:rsidRPr="00AF267D" w:rsidRDefault="001470B7" w:rsidP="001470B7">
      <w:pPr>
        <w:rPr>
          <w:b/>
          <w:szCs w:val="24"/>
        </w:rPr>
      </w:pPr>
      <w:r w:rsidRPr="00AF267D">
        <w:rPr>
          <w:b/>
          <w:szCs w:val="24"/>
        </w:rPr>
        <w:t xml:space="preserve">1475 – </w:t>
      </w:r>
      <w:r w:rsidR="007B3179" w:rsidRPr="00BE24BF">
        <w:rPr>
          <w:b/>
          <w:u w:val="single"/>
        </w:rPr>
        <w:t xml:space="preserve">UK </w:t>
      </w:r>
      <w:r w:rsidRPr="00AF267D">
        <w:rPr>
          <w:b/>
          <w:szCs w:val="24"/>
          <w:u w:val="single"/>
        </w:rPr>
        <w:t>Hampshire Winchester</w:t>
      </w:r>
      <w:r w:rsidRPr="00AF267D">
        <w:rPr>
          <w:b/>
          <w:szCs w:val="24"/>
        </w:rPr>
        <w:t xml:space="preserve"> </w:t>
      </w:r>
      <w:r w:rsidR="007A089D">
        <w:rPr>
          <w:b/>
          <w:szCs w:val="24"/>
        </w:rPr>
        <w:t>– Birth/Bap –</w:t>
      </w:r>
      <w:r w:rsidRPr="00AF267D">
        <w:rPr>
          <w:b/>
          <w:szCs w:val="24"/>
        </w:rPr>
        <w:t xml:space="preserve"> William Knight</w:t>
      </w:r>
    </w:p>
    <w:p w:rsidR="001470B7" w:rsidRDefault="001470B7" w:rsidP="001470B7">
      <w:pPr>
        <w:rPr>
          <w:szCs w:val="24"/>
        </w:rPr>
      </w:pPr>
      <w:r w:rsidRPr="00AE5495">
        <w:rPr>
          <w:b/>
          <w:szCs w:val="24"/>
        </w:rPr>
        <w:t xml:space="preserve">1478 – </w:t>
      </w:r>
      <w:r w:rsidR="007B3179" w:rsidRPr="00BE24BF">
        <w:rPr>
          <w:b/>
          <w:u w:val="single"/>
        </w:rPr>
        <w:t xml:space="preserve">UK </w:t>
      </w:r>
      <w:r w:rsidRPr="00AE5495">
        <w:rPr>
          <w:b/>
          <w:szCs w:val="24"/>
          <w:u w:val="single"/>
        </w:rPr>
        <w:t>Kent</w:t>
      </w:r>
      <w:r>
        <w:rPr>
          <w:b/>
          <w:szCs w:val="24"/>
          <w:u w:val="single"/>
        </w:rPr>
        <w:t xml:space="preserve"> </w:t>
      </w:r>
      <w:r w:rsidRPr="00AE5495">
        <w:rPr>
          <w:b/>
          <w:szCs w:val="24"/>
          <w:u w:val="single"/>
        </w:rPr>
        <w:t>Stockbury</w:t>
      </w:r>
      <w:r w:rsidRPr="00AE5495">
        <w:rPr>
          <w:b/>
          <w:szCs w:val="24"/>
        </w:rPr>
        <w:t xml:space="preserve"> – </w:t>
      </w:r>
      <w:r>
        <w:rPr>
          <w:b/>
          <w:szCs w:val="24"/>
        </w:rPr>
        <w:t xml:space="preserve">Will - </w:t>
      </w:r>
      <w:r w:rsidRPr="00AE5495">
        <w:rPr>
          <w:b/>
          <w:szCs w:val="24"/>
        </w:rPr>
        <w:t>John Knight</w:t>
      </w:r>
      <w:r>
        <w:rPr>
          <w:szCs w:val="24"/>
        </w:rPr>
        <w:t xml:space="preserve"> – No details available. (</w:t>
      </w:r>
      <w:r w:rsidRPr="00D73089">
        <w:rPr>
          <w:szCs w:val="24"/>
        </w:rPr>
        <w:t>Probate Registry at Canterbury, 1396-1558</w:t>
      </w:r>
      <w:r>
        <w:rPr>
          <w:szCs w:val="24"/>
        </w:rPr>
        <w:t xml:space="preserve">) </w:t>
      </w:r>
    </w:p>
    <w:p w:rsidR="001470B7" w:rsidRDefault="001470B7" w:rsidP="001470B7">
      <w:pPr>
        <w:rPr>
          <w:szCs w:val="24"/>
        </w:rPr>
      </w:pPr>
      <w:r w:rsidRPr="00D11249">
        <w:rPr>
          <w:b/>
          <w:szCs w:val="24"/>
        </w:rPr>
        <w:t>1478 – Aug 17 –</w:t>
      </w:r>
      <w:r>
        <w:rPr>
          <w:b/>
          <w:szCs w:val="24"/>
        </w:rPr>
        <w:t xml:space="preserve"> </w:t>
      </w:r>
      <w:r w:rsidRPr="00D11249">
        <w:rPr>
          <w:b/>
          <w:szCs w:val="24"/>
          <w:u w:val="single"/>
        </w:rPr>
        <w:t>France Calais</w:t>
      </w:r>
      <w:r w:rsidRPr="00D11249">
        <w:rPr>
          <w:b/>
          <w:szCs w:val="24"/>
        </w:rPr>
        <w:t xml:space="preserve"> – Admin – Robert Knight</w:t>
      </w:r>
      <w:r>
        <w:rPr>
          <w:szCs w:val="24"/>
        </w:rPr>
        <w:t xml:space="preserve"> - </w:t>
      </w:r>
      <w:r w:rsidRPr="00D11249">
        <w:rPr>
          <w:szCs w:val="24"/>
        </w:rPr>
        <w:t xml:space="preserve"> Robert Adlyn, John Eckington, Philip Williamson, Seman Grantham, Thomas Sharp, William Bondman, John Dyer, Richard Wylowly, Robert Besten, Thomas Lane, John Wright and </w:t>
      </w:r>
      <w:r w:rsidRPr="007B3179">
        <w:rPr>
          <w:b/>
          <w:szCs w:val="24"/>
        </w:rPr>
        <w:t>Robert Knight</w:t>
      </w:r>
      <w:r w:rsidRPr="00D11249">
        <w:rPr>
          <w:szCs w:val="24"/>
        </w:rPr>
        <w:t xml:space="preserve">, married men, to Thomas Wright and other bachelor merchants of the staple: invitation to a party. Dated at Calais. </w:t>
      </w:r>
      <w:r>
        <w:rPr>
          <w:szCs w:val="24"/>
        </w:rPr>
        <w:t xml:space="preserve"> (National Archives, Kew England, Ref: </w:t>
      </w:r>
      <w:r w:rsidRPr="00D11249">
        <w:rPr>
          <w:szCs w:val="24"/>
        </w:rPr>
        <w:t>SC 1/59/47</w:t>
      </w:r>
      <w:r>
        <w:rPr>
          <w:szCs w:val="24"/>
        </w:rPr>
        <w:t>)</w:t>
      </w:r>
    </w:p>
    <w:p w:rsidR="001470B7" w:rsidRDefault="001470B7" w:rsidP="001470B7">
      <w:pPr>
        <w:rPr>
          <w:szCs w:val="24"/>
        </w:rPr>
      </w:pPr>
      <w:r w:rsidRPr="00562477">
        <w:rPr>
          <w:b/>
          <w:szCs w:val="24"/>
        </w:rPr>
        <w:t xml:space="preserve">1479 – </w:t>
      </w:r>
      <w:r w:rsidR="007B3179" w:rsidRPr="00BE24BF">
        <w:rPr>
          <w:b/>
          <w:u w:val="single"/>
        </w:rPr>
        <w:t xml:space="preserve">UK </w:t>
      </w:r>
      <w:r w:rsidRPr="00562477">
        <w:rPr>
          <w:b/>
          <w:szCs w:val="24"/>
          <w:u w:val="single"/>
        </w:rPr>
        <w:t>Norfolk Norwich</w:t>
      </w:r>
      <w:r w:rsidRPr="00562477">
        <w:rPr>
          <w:b/>
          <w:szCs w:val="24"/>
        </w:rPr>
        <w:t xml:space="preserve"> – Camb Alum – Geoffrey Knight</w:t>
      </w:r>
      <w:r>
        <w:rPr>
          <w:szCs w:val="24"/>
        </w:rPr>
        <w:t xml:space="preserve"> - </w:t>
      </w:r>
      <w:r w:rsidRPr="00562477">
        <w:rPr>
          <w:szCs w:val="24"/>
        </w:rPr>
        <w:t>B.A. 1479-80. Of Norwich diocese. M.A. 1482; B.D. 1495-6; D.D. 1500-1. Fellow of QUEENS'. Vice-Chancellor, 1503. Ord. priest (Ely) Mar. 25, 1475; title, Hospital of St Giles, Norwich. Will (P.C.C.) 1520; ‘of Norwich; Pattisley; Stiffkey, Norfolk; and Bourton, Gloucs.’ Benefactor to Gonville Hall, by foundation of lectureships. (Cooper, I. 23, 525.)</w:t>
      </w:r>
    </w:p>
    <w:p w:rsidR="001470B7" w:rsidRDefault="001470B7" w:rsidP="001470B7">
      <w:pPr>
        <w:rPr>
          <w:szCs w:val="24"/>
        </w:rPr>
      </w:pPr>
      <w:r w:rsidRPr="00AE5495">
        <w:rPr>
          <w:b/>
          <w:szCs w:val="24"/>
        </w:rPr>
        <w:lastRenderedPageBreak/>
        <w:t xml:space="preserve">1480 – </w:t>
      </w:r>
      <w:r w:rsidR="007B3179" w:rsidRPr="00BE24BF">
        <w:rPr>
          <w:b/>
          <w:u w:val="single"/>
        </w:rPr>
        <w:t xml:space="preserve">UK </w:t>
      </w:r>
      <w:r w:rsidRPr="00244B29">
        <w:rPr>
          <w:b/>
          <w:szCs w:val="24"/>
          <w:u w:val="single"/>
        </w:rPr>
        <w:t>Kent</w:t>
      </w:r>
      <w:r>
        <w:rPr>
          <w:b/>
          <w:szCs w:val="24"/>
          <w:u w:val="single"/>
        </w:rPr>
        <w:t xml:space="preserve"> </w:t>
      </w:r>
      <w:r w:rsidRPr="00244B29">
        <w:rPr>
          <w:b/>
          <w:szCs w:val="24"/>
          <w:u w:val="single"/>
        </w:rPr>
        <w:t>Lym</w:t>
      </w:r>
      <w:r>
        <w:rPr>
          <w:b/>
          <w:szCs w:val="24"/>
          <w:u w:val="single"/>
        </w:rPr>
        <w:t>i</w:t>
      </w:r>
      <w:r w:rsidRPr="00244B29">
        <w:rPr>
          <w:b/>
          <w:szCs w:val="24"/>
          <w:u w:val="single"/>
        </w:rPr>
        <w:t>n</w:t>
      </w:r>
      <w:r>
        <w:rPr>
          <w:b/>
          <w:szCs w:val="24"/>
          <w:u w:val="single"/>
        </w:rPr>
        <w:t>ge</w:t>
      </w:r>
      <w:r w:rsidRPr="00AE5495">
        <w:rPr>
          <w:b/>
          <w:szCs w:val="24"/>
        </w:rPr>
        <w:t xml:space="preserve"> – </w:t>
      </w:r>
      <w:r>
        <w:rPr>
          <w:b/>
          <w:szCs w:val="24"/>
        </w:rPr>
        <w:t xml:space="preserve">Will - </w:t>
      </w:r>
      <w:r w:rsidRPr="00AE5495">
        <w:rPr>
          <w:b/>
          <w:szCs w:val="24"/>
        </w:rPr>
        <w:t>Richard Knight</w:t>
      </w:r>
      <w:r>
        <w:rPr>
          <w:szCs w:val="24"/>
        </w:rPr>
        <w:t xml:space="preserve"> – No details available. (</w:t>
      </w:r>
      <w:r w:rsidRPr="00D73089">
        <w:rPr>
          <w:szCs w:val="24"/>
        </w:rPr>
        <w:t>Probate Registry at Canterbury, 1396-155</w:t>
      </w:r>
      <w:r>
        <w:rPr>
          <w:szCs w:val="24"/>
        </w:rPr>
        <w:t xml:space="preserve">) </w:t>
      </w:r>
    </w:p>
    <w:p w:rsidR="001470B7" w:rsidRDefault="001470B7" w:rsidP="001470B7">
      <w:r w:rsidRPr="00115288">
        <w:rPr>
          <w:b/>
          <w:szCs w:val="24"/>
        </w:rPr>
        <w:t xml:space="preserve">1480 - </w:t>
      </w:r>
      <w:r w:rsidR="007B3179" w:rsidRPr="00BE24BF">
        <w:rPr>
          <w:b/>
          <w:u w:val="single"/>
        </w:rPr>
        <w:t xml:space="preserve">UK </w:t>
      </w:r>
      <w:r w:rsidRPr="00244B29">
        <w:rPr>
          <w:b/>
          <w:szCs w:val="24"/>
          <w:u w:val="single"/>
        </w:rPr>
        <w:t>Kent</w:t>
      </w:r>
      <w:r>
        <w:rPr>
          <w:b/>
          <w:szCs w:val="24"/>
          <w:u w:val="single"/>
        </w:rPr>
        <w:t xml:space="preserve"> </w:t>
      </w:r>
      <w:r w:rsidRPr="00244B29">
        <w:rPr>
          <w:b/>
          <w:szCs w:val="24"/>
          <w:u w:val="single"/>
        </w:rPr>
        <w:t>Lym</w:t>
      </w:r>
      <w:r>
        <w:rPr>
          <w:b/>
          <w:szCs w:val="24"/>
          <w:u w:val="single"/>
        </w:rPr>
        <w:t>i</w:t>
      </w:r>
      <w:r w:rsidRPr="00244B29">
        <w:rPr>
          <w:b/>
          <w:szCs w:val="24"/>
          <w:u w:val="single"/>
        </w:rPr>
        <w:t>n</w:t>
      </w:r>
      <w:r>
        <w:rPr>
          <w:b/>
          <w:szCs w:val="24"/>
          <w:u w:val="single"/>
        </w:rPr>
        <w:t>ge</w:t>
      </w:r>
      <w:r w:rsidRPr="00AE5495">
        <w:rPr>
          <w:b/>
          <w:szCs w:val="24"/>
        </w:rPr>
        <w:t xml:space="preserve"> </w:t>
      </w:r>
      <w:r>
        <w:rPr>
          <w:b/>
          <w:szCs w:val="24"/>
        </w:rPr>
        <w:t>– Will - William Knight</w:t>
      </w:r>
      <w:r w:rsidRPr="006463C4">
        <w:rPr>
          <w:szCs w:val="24"/>
        </w:rPr>
        <w:t xml:space="preserve"> – No details available. </w:t>
      </w:r>
      <w:r>
        <w:rPr>
          <w:b/>
          <w:szCs w:val="24"/>
        </w:rPr>
        <w:t>(</w:t>
      </w:r>
      <w:r w:rsidRPr="00D73089">
        <w:rPr>
          <w:szCs w:val="24"/>
        </w:rPr>
        <w:t>Probate Registry at Canterbury, 1396-1558</w:t>
      </w:r>
      <w:r>
        <w:rPr>
          <w:szCs w:val="24"/>
        </w:rPr>
        <w:t>)</w:t>
      </w:r>
    </w:p>
    <w:p w:rsidR="001470B7" w:rsidRDefault="001470B7" w:rsidP="001470B7">
      <w:pPr>
        <w:rPr>
          <w:szCs w:val="24"/>
        </w:rPr>
      </w:pPr>
      <w:r w:rsidRPr="00E33088">
        <w:rPr>
          <w:b/>
        </w:rPr>
        <w:t xml:space="preserve">1481 – </w:t>
      </w:r>
      <w:r w:rsidR="007B3179" w:rsidRPr="00BE24BF">
        <w:rPr>
          <w:b/>
          <w:u w:val="single"/>
        </w:rPr>
        <w:t xml:space="preserve">UK </w:t>
      </w:r>
      <w:r w:rsidRPr="00E33088">
        <w:rPr>
          <w:b/>
          <w:u w:val="single"/>
        </w:rPr>
        <w:t>Kent</w:t>
      </w:r>
      <w:r>
        <w:rPr>
          <w:b/>
          <w:u w:val="single"/>
        </w:rPr>
        <w:t xml:space="preserve"> </w:t>
      </w:r>
      <w:r w:rsidRPr="00E33088">
        <w:rPr>
          <w:b/>
          <w:u w:val="single"/>
        </w:rPr>
        <w:t>Bonnington</w:t>
      </w:r>
      <w:r w:rsidRPr="00E33088">
        <w:rPr>
          <w:b/>
        </w:rPr>
        <w:t xml:space="preserve"> – </w:t>
      </w:r>
      <w:r>
        <w:rPr>
          <w:b/>
        </w:rPr>
        <w:t xml:space="preserve">Will - </w:t>
      </w:r>
      <w:r w:rsidRPr="00E33088">
        <w:rPr>
          <w:b/>
        </w:rPr>
        <w:t xml:space="preserve">Thomas Knight </w:t>
      </w:r>
      <w:r>
        <w:t>– No details available. (</w:t>
      </w:r>
      <w:r w:rsidRPr="00D73089">
        <w:rPr>
          <w:szCs w:val="24"/>
        </w:rPr>
        <w:t xml:space="preserve">Probate Registry at Canterbury, 1396-1558 </w:t>
      </w:r>
      <w:r>
        <w:rPr>
          <w:szCs w:val="24"/>
        </w:rPr>
        <w:t xml:space="preserve">)  </w:t>
      </w:r>
    </w:p>
    <w:p w:rsidR="001470B7" w:rsidRDefault="001470B7" w:rsidP="001470B7">
      <w:pPr>
        <w:rPr>
          <w:szCs w:val="24"/>
        </w:rPr>
      </w:pPr>
      <w:r w:rsidRPr="0097653F">
        <w:rPr>
          <w:b/>
          <w:szCs w:val="24"/>
        </w:rPr>
        <w:t xml:space="preserve">1481 – </w:t>
      </w:r>
      <w:r w:rsidR="007B3179" w:rsidRPr="00BE24BF">
        <w:rPr>
          <w:b/>
          <w:u w:val="single"/>
        </w:rPr>
        <w:t xml:space="preserve">UK </w:t>
      </w:r>
      <w:r w:rsidRPr="0097653F">
        <w:rPr>
          <w:b/>
          <w:szCs w:val="24"/>
          <w:u w:val="single"/>
        </w:rPr>
        <w:t>Cambridgeshire Croxton</w:t>
      </w:r>
      <w:r w:rsidRPr="0097653F">
        <w:rPr>
          <w:b/>
          <w:szCs w:val="24"/>
        </w:rPr>
        <w:t xml:space="preserve"> – Camb Alum – Robert Knight</w:t>
      </w:r>
      <w:r>
        <w:rPr>
          <w:szCs w:val="24"/>
        </w:rPr>
        <w:t xml:space="preserve"> - </w:t>
      </w:r>
      <w:r w:rsidRPr="0097653F">
        <w:rPr>
          <w:szCs w:val="24"/>
        </w:rPr>
        <w:t>Incorp. from Oxford, 1482-3. Perhaps Robert, R. of Croxton, Cambs., 1481.</w:t>
      </w:r>
    </w:p>
    <w:p w:rsidR="001470B7" w:rsidRDefault="001470B7" w:rsidP="001470B7">
      <w:pPr>
        <w:rPr>
          <w:szCs w:val="24"/>
        </w:rPr>
      </w:pPr>
      <w:r w:rsidRPr="005B1774">
        <w:rPr>
          <w:b/>
        </w:rPr>
        <w:t xml:space="preserve">1482 – </w:t>
      </w:r>
      <w:r w:rsidR="007B3179" w:rsidRPr="00BE24BF">
        <w:rPr>
          <w:b/>
          <w:u w:val="single"/>
        </w:rPr>
        <w:t xml:space="preserve">UK </w:t>
      </w:r>
      <w:r w:rsidRPr="005B1774">
        <w:rPr>
          <w:b/>
          <w:u w:val="single"/>
        </w:rPr>
        <w:t>Kent</w:t>
      </w:r>
      <w:r>
        <w:rPr>
          <w:b/>
          <w:u w:val="single"/>
        </w:rPr>
        <w:t xml:space="preserve"> </w:t>
      </w:r>
      <w:r w:rsidRPr="005B1774">
        <w:rPr>
          <w:b/>
          <w:u w:val="single"/>
        </w:rPr>
        <w:t>Appledore</w:t>
      </w:r>
      <w:r w:rsidRPr="005B1774">
        <w:rPr>
          <w:b/>
        </w:rPr>
        <w:t xml:space="preserve"> – </w:t>
      </w:r>
      <w:r>
        <w:rPr>
          <w:b/>
        </w:rPr>
        <w:t xml:space="preserve">Will - </w:t>
      </w:r>
      <w:r w:rsidRPr="005B1774">
        <w:rPr>
          <w:b/>
        </w:rPr>
        <w:t>Petronilla Knight</w:t>
      </w:r>
      <w:r>
        <w:rPr>
          <w:b/>
        </w:rPr>
        <w:t>, Widow</w:t>
      </w:r>
      <w:r>
        <w:t xml:space="preserve"> – No details available. (</w:t>
      </w:r>
      <w:r w:rsidRPr="00D73089">
        <w:rPr>
          <w:szCs w:val="24"/>
        </w:rPr>
        <w:t>Probate Registry at Canterbury, 1396-1558</w:t>
      </w:r>
      <w:r>
        <w:rPr>
          <w:szCs w:val="24"/>
        </w:rPr>
        <w:t xml:space="preserve">)  Probably the widow of 1481 Thomas of Bonnington. </w:t>
      </w:r>
    </w:p>
    <w:p w:rsidR="001470B7" w:rsidRDefault="001470B7" w:rsidP="001470B7">
      <w:r w:rsidRPr="00FA5E2E">
        <w:rPr>
          <w:b/>
        </w:rPr>
        <w:t xml:space="preserve">1482 </w:t>
      </w:r>
      <w:r>
        <w:rPr>
          <w:b/>
        </w:rPr>
        <w:t>–</w:t>
      </w:r>
      <w:r w:rsidRPr="00FA5E2E">
        <w:rPr>
          <w:b/>
        </w:rPr>
        <w:t xml:space="preserve"> </w:t>
      </w:r>
      <w:r w:rsidR="007B3179" w:rsidRPr="00BE24BF">
        <w:rPr>
          <w:b/>
          <w:u w:val="single"/>
        </w:rPr>
        <w:t xml:space="preserve">UK </w:t>
      </w:r>
      <w:r w:rsidRPr="00FA5E2E">
        <w:rPr>
          <w:b/>
          <w:u w:val="single"/>
        </w:rPr>
        <w:t>Sussex</w:t>
      </w:r>
      <w:r>
        <w:rPr>
          <w:b/>
          <w:u w:val="single"/>
        </w:rPr>
        <w:t xml:space="preserve"> </w:t>
      </w:r>
      <w:r w:rsidRPr="00FA5E2E">
        <w:rPr>
          <w:b/>
          <w:u w:val="single"/>
        </w:rPr>
        <w:t>Preston</w:t>
      </w:r>
      <w:r>
        <w:rPr>
          <w:b/>
          <w:u w:val="single"/>
        </w:rPr>
        <w:t>/Brighton</w:t>
      </w:r>
      <w:r w:rsidRPr="00FA5E2E">
        <w:rPr>
          <w:b/>
        </w:rPr>
        <w:t xml:space="preserve"> – </w:t>
      </w:r>
      <w:r>
        <w:rPr>
          <w:b/>
        </w:rPr>
        <w:t xml:space="preserve">Will - </w:t>
      </w:r>
      <w:r w:rsidRPr="00FA5E2E">
        <w:rPr>
          <w:b/>
        </w:rPr>
        <w:t>Walter Knight</w:t>
      </w:r>
      <w:r>
        <w:t xml:space="preserve"> – No details available. (</w:t>
      </w:r>
      <w:r w:rsidRPr="00FA5E2E">
        <w:t>Sussex: Chichester - Calendar of Wills in the Consistory Court of the Bishop of Chichester, 1482-1800</w:t>
      </w:r>
      <w:r>
        <w:t xml:space="preserve">) </w:t>
      </w:r>
    </w:p>
    <w:p w:rsidR="001470B7" w:rsidRDefault="001470B7" w:rsidP="001470B7">
      <w:pPr>
        <w:rPr>
          <w:szCs w:val="24"/>
        </w:rPr>
      </w:pPr>
      <w:r w:rsidRPr="005B1774">
        <w:rPr>
          <w:b/>
        </w:rPr>
        <w:t xml:space="preserve">1483 – </w:t>
      </w:r>
      <w:r w:rsidR="007B3179" w:rsidRPr="00BE24BF">
        <w:rPr>
          <w:b/>
          <w:u w:val="single"/>
        </w:rPr>
        <w:t xml:space="preserve">UK </w:t>
      </w:r>
      <w:r w:rsidRPr="005B1774">
        <w:rPr>
          <w:b/>
          <w:u w:val="single"/>
        </w:rPr>
        <w:t>Cambridgeshire</w:t>
      </w:r>
      <w:r>
        <w:rPr>
          <w:b/>
          <w:u w:val="single"/>
        </w:rPr>
        <w:t xml:space="preserve"> </w:t>
      </w:r>
      <w:r w:rsidRPr="005B1774">
        <w:rPr>
          <w:b/>
          <w:u w:val="single"/>
        </w:rPr>
        <w:t>Milton</w:t>
      </w:r>
      <w:r>
        <w:rPr>
          <w:b/>
        </w:rPr>
        <w:t xml:space="preserve"> </w:t>
      </w:r>
      <w:r w:rsidRPr="005B1774">
        <w:rPr>
          <w:b/>
        </w:rPr>
        <w:t xml:space="preserve">– </w:t>
      </w:r>
      <w:r>
        <w:rPr>
          <w:b/>
        </w:rPr>
        <w:t xml:space="preserve">Will - </w:t>
      </w:r>
      <w:r w:rsidRPr="005B1774">
        <w:rPr>
          <w:b/>
        </w:rPr>
        <w:t>Robert Knight</w:t>
      </w:r>
      <w:r>
        <w:t xml:space="preserve"> – No details available. (</w:t>
      </w:r>
      <w:r w:rsidRPr="00D73089">
        <w:rPr>
          <w:szCs w:val="24"/>
        </w:rPr>
        <w:t>Probate Registry at Canterbury, 1396-1558</w:t>
      </w:r>
      <w:r>
        <w:rPr>
          <w:szCs w:val="24"/>
        </w:rPr>
        <w:t xml:space="preserve">) </w:t>
      </w:r>
    </w:p>
    <w:p w:rsidR="001470B7" w:rsidRDefault="001470B7" w:rsidP="001470B7">
      <w:pPr>
        <w:rPr>
          <w:szCs w:val="24"/>
        </w:rPr>
      </w:pPr>
      <w:r w:rsidRPr="00FE691E">
        <w:rPr>
          <w:b/>
          <w:szCs w:val="24"/>
        </w:rPr>
        <w:t xml:space="preserve">1483 – </w:t>
      </w:r>
      <w:r w:rsidR="007B3179" w:rsidRPr="00BE24BF">
        <w:rPr>
          <w:b/>
          <w:u w:val="single"/>
        </w:rPr>
        <w:t xml:space="preserve">UK </w:t>
      </w:r>
      <w:r w:rsidRPr="00FE691E">
        <w:rPr>
          <w:b/>
          <w:szCs w:val="24"/>
          <w:u w:val="single"/>
        </w:rPr>
        <w:t>Chislett</w:t>
      </w:r>
      <w:r>
        <w:rPr>
          <w:b/>
          <w:szCs w:val="24"/>
          <w:u w:val="single"/>
        </w:rPr>
        <w:t xml:space="preserve"> </w:t>
      </w:r>
      <w:r w:rsidRPr="00FE691E">
        <w:rPr>
          <w:b/>
          <w:szCs w:val="24"/>
          <w:u w:val="single"/>
        </w:rPr>
        <w:t>Kent</w:t>
      </w:r>
      <w:r>
        <w:rPr>
          <w:b/>
          <w:szCs w:val="24"/>
        </w:rPr>
        <w:t xml:space="preserve"> </w:t>
      </w:r>
      <w:r w:rsidRPr="00FE691E">
        <w:rPr>
          <w:b/>
          <w:szCs w:val="24"/>
        </w:rPr>
        <w:t xml:space="preserve">– </w:t>
      </w:r>
      <w:r>
        <w:rPr>
          <w:b/>
          <w:szCs w:val="24"/>
        </w:rPr>
        <w:t xml:space="preserve">Will - </w:t>
      </w:r>
      <w:r w:rsidRPr="00FE691E">
        <w:rPr>
          <w:b/>
          <w:szCs w:val="24"/>
        </w:rPr>
        <w:t>Richard Knight</w:t>
      </w:r>
      <w:r>
        <w:rPr>
          <w:b/>
          <w:szCs w:val="24"/>
        </w:rPr>
        <w:t>, Yeoman</w:t>
      </w:r>
      <w:r>
        <w:rPr>
          <w:szCs w:val="24"/>
        </w:rPr>
        <w:t xml:space="preserve"> – No details available. (</w:t>
      </w:r>
      <w:r w:rsidRPr="00D73089">
        <w:rPr>
          <w:szCs w:val="24"/>
        </w:rPr>
        <w:t>Probate Registry at Canterbury, 1396-1558</w:t>
      </w:r>
      <w:r>
        <w:rPr>
          <w:szCs w:val="24"/>
        </w:rPr>
        <w:t xml:space="preserve">) </w:t>
      </w:r>
    </w:p>
    <w:p w:rsidR="001470B7" w:rsidRDefault="001470B7" w:rsidP="001470B7">
      <w:pPr>
        <w:rPr>
          <w:szCs w:val="24"/>
        </w:rPr>
      </w:pPr>
      <w:r w:rsidRPr="00422F5F">
        <w:rPr>
          <w:b/>
          <w:szCs w:val="24"/>
        </w:rPr>
        <w:t xml:space="preserve">1490 – </w:t>
      </w:r>
      <w:r w:rsidR="007B3179" w:rsidRPr="00BE24BF">
        <w:rPr>
          <w:b/>
          <w:u w:val="single"/>
        </w:rPr>
        <w:t xml:space="preserve">UK </w:t>
      </w:r>
      <w:r w:rsidRPr="00B249CB">
        <w:rPr>
          <w:b/>
          <w:u w:val="single"/>
        </w:rPr>
        <w:t>Northamptonshire</w:t>
      </w:r>
      <w:r>
        <w:rPr>
          <w:b/>
          <w:u w:val="single"/>
        </w:rPr>
        <w:t xml:space="preserve"> </w:t>
      </w:r>
      <w:r w:rsidRPr="00B249CB">
        <w:rPr>
          <w:b/>
          <w:u w:val="single"/>
        </w:rPr>
        <w:t>Horton</w:t>
      </w:r>
      <w:r w:rsidRPr="00422F5F">
        <w:rPr>
          <w:b/>
          <w:szCs w:val="24"/>
        </w:rPr>
        <w:t xml:space="preserve"> – </w:t>
      </w:r>
      <w:r>
        <w:rPr>
          <w:b/>
          <w:szCs w:val="24"/>
        </w:rPr>
        <w:t xml:space="preserve">Will - </w:t>
      </w:r>
      <w:r w:rsidRPr="00422F5F">
        <w:rPr>
          <w:b/>
          <w:szCs w:val="24"/>
        </w:rPr>
        <w:t>Thomas Knight</w:t>
      </w:r>
      <w:r>
        <w:rPr>
          <w:szCs w:val="24"/>
        </w:rPr>
        <w:t xml:space="preserve"> – No details available except that widow is Margery Knight. (</w:t>
      </w:r>
      <w:r w:rsidRPr="00D73089">
        <w:rPr>
          <w:szCs w:val="24"/>
        </w:rPr>
        <w:t>Probate Registry at Canterbury, 1396-1558</w:t>
      </w:r>
      <w:r>
        <w:rPr>
          <w:szCs w:val="24"/>
        </w:rPr>
        <w:t xml:space="preserve">)  </w:t>
      </w:r>
      <w:r w:rsidR="000C0EED">
        <w:rPr>
          <w:szCs w:val="24"/>
        </w:rPr>
        <w:br/>
        <w:t xml:space="preserve">Note: </w:t>
      </w:r>
      <w:r>
        <w:rPr>
          <w:szCs w:val="24"/>
        </w:rPr>
        <w:t xml:space="preserve">Again the entry gives the location of the testator as “Selling” with the same issues encountered with 1455 Richard Knight monk entry. </w:t>
      </w:r>
    </w:p>
    <w:p w:rsidR="001470B7" w:rsidRDefault="001470B7" w:rsidP="001470B7">
      <w:r w:rsidRPr="00422F5F">
        <w:rPr>
          <w:b/>
        </w:rPr>
        <w:t xml:space="preserve">1491 – </w:t>
      </w:r>
      <w:r w:rsidR="007B3179" w:rsidRPr="00BE24BF">
        <w:rPr>
          <w:b/>
          <w:u w:val="single"/>
        </w:rPr>
        <w:t xml:space="preserve">UK </w:t>
      </w:r>
      <w:r w:rsidRPr="00422F5F">
        <w:rPr>
          <w:b/>
          <w:u w:val="single"/>
        </w:rPr>
        <w:t>Kent</w:t>
      </w:r>
      <w:r>
        <w:rPr>
          <w:b/>
          <w:u w:val="single"/>
        </w:rPr>
        <w:t xml:space="preserve"> </w:t>
      </w:r>
      <w:r w:rsidRPr="00422F5F">
        <w:rPr>
          <w:b/>
          <w:u w:val="single"/>
        </w:rPr>
        <w:t>Bonnington</w:t>
      </w:r>
      <w:r w:rsidRPr="00422F5F">
        <w:rPr>
          <w:b/>
        </w:rPr>
        <w:t xml:space="preserve"> – </w:t>
      </w:r>
      <w:r>
        <w:rPr>
          <w:b/>
        </w:rPr>
        <w:t xml:space="preserve">Will - </w:t>
      </w:r>
      <w:r w:rsidRPr="00422F5F">
        <w:rPr>
          <w:b/>
        </w:rPr>
        <w:t>John Knight</w:t>
      </w:r>
      <w:r>
        <w:t xml:space="preserve"> – No details available. (</w:t>
      </w:r>
      <w:r w:rsidRPr="00D73089">
        <w:rPr>
          <w:szCs w:val="24"/>
        </w:rPr>
        <w:t xml:space="preserve">Probate Registry at Canterbury, 1396-1558 </w:t>
      </w:r>
      <w:r>
        <w:rPr>
          <w:szCs w:val="24"/>
        </w:rPr>
        <w:t xml:space="preserve">) </w:t>
      </w:r>
    </w:p>
    <w:p w:rsidR="001470B7" w:rsidRDefault="001470B7" w:rsidP="001470B7">
      <w:pPr>
        <w:rPr>
          <w:b/>
          <w:u w:val="single"/>
        </w:rPr>
      </w:pPr>
      <w:r w:rsidRPr="00A6208F">
        <w:rPr>
          <w:b/>
        </w:rPr>
        <w:t xml:space="preserve">1493 </w:t>
      </w:r>
      <w:r>
        <w:t xml:space="preserve">- </w:t>
      </w:r>
      <w:r w:rsidR="007B3179" w:rsidRPr="00BE24BF">
        <w:rPr>
          <w:b/>
          <w:u w:val="single"/>
        </w:rPr>
        <w:t xml:space="preserve">UK </w:t>
      </w:r>
      <w:r w:rsidRPr="00ED1CE5">
        <w:rPr>
          <w:b/>
          <w:u w:val="single"/>
        </w:rPr>
        <w:t>Kent</w:t>
      </w:r>
      <w:r>
        <w:rPr>
          <w:b/>
          <w:u w:val="single"/>
        </w:rPr>
        <w:t xml:space="preserve"> </w:t>
      </w:r>
      <w:r w:rsidRPr="00ED1CE5">
        <w:rPr>
          <w:b/>
          <w:u w:val="single"/>
        </w:rPr>
        <w:t>Lyminge</w:t>
      </w:r>
      <w:r w:rsidRPr="00A6208F">
        <w:rPr>
          <w:b/>
        </w:rPr>
        <w:t xml:space="preserve"> – </w:t>
      </w:r>
      <w:r>
        <w:rPr>
          <w:b/>
        </w:rPr>
        <w:t xml:space="preserve">Will - </w:t>
      </w:r>
      <w:r w:rsidRPr="00A6208F">
        <w:rPr>
          <w:b/>
        </w:rPr>
        <w:t xml:space="preserve">Thomas Knight </w:t>
      </w:r>
      <w:r>
        <w:rPr>
          <w:b/>
        </w:rPr>
        <w:t>–</w:t>
      </w:r>
      <w:r w:rsidRPr="00CB4783">
        <w:t xml:space="preserve"> No details available.</w:t>
      </w:r>
      <w:r>
        <w:rPr>
          <w:b/>
        </w:rPr>
        <w:t xml:space="preserve"> (</w:t>
      </w:r>
      <w:r w:rsidRPr="00D73089">
        <w:rPr>
          <w:szCs w:val="24"/>
        </w:rPr>
        <w:t>Probate Registry at Canterbury, 1396-1558</w:t>
      </w:r>
      <w:r>
        <w:rPr>
          <w:szCs w:val="24"/>
        </w:rPr>
        <w:t xml:space="preserve">)  </w:t>
      </w:r>
    </w:p>
    <w:p w:rsidR="001470B7" w:rsidRDefault="001470B7" w:rsidP="001470B7">
      <w:pPr>
        <w:rPr>
          <w:szCs w:val="24"/>
        </w:rPr>
      </w:pPr>
      <w:r w:rsidRPr="00A6208F">
        <w:rPr>
          <w:b/>
        </w:rPr>
        <w:t xml:space="preserve">1494 – </w:t>
      </w:r>
      <w:r w:rsidR="007B3179" w:rsidRPr="00BE24BF">
        <w:rPr>
          <w:b/>
          <w:u w:val="single"/>
        </w:rPr>
        <w:t xml:space="preserve">UK </w:t>
      </w:r>
      <w:r w:rsidRPr="00A6208F">
        <w:rPr>
          <w:b/>
          <w:u w:val="single"/>
        </w:rPr>
        <w:t>Kent</w:t>
      </w:r>
      <w:r>
        <w:rPr>
          <w:b/>
          <w:u w:val="single"/>
        </w:rPr>
        <w:t xml:space="preserve"> </w:t>
      </w:r>
      <w:r w:rsidRPr="00A6208F">
        <w:rPr>
          <w:b/>
          <w:u w:val="single"/>
        </w:rPr>
        <w:t>Chislett</w:t>
      </w:r>
      <w:r w:rsidRPr="00A6208F">
        <w:rPr>
          <w:b/>
        </w:rPr>
        <w:t xml:space="preserve"> – </w:t>
      </w:r>
      <w:r>
        <w:rPr>
          <w:b/>
        </w:rPr>
        <w:t xml:space="preserve">Will - </w:t>
      </w:r>
      <w:r w:rsidRPr="00A6208F">
        <w:rPr>
          <w:b/>
        </w:rPr>
        <w:t>John Knight</w:t>
      </w:r>
      <w:r>
        <w:t xml:space="preserve"> – No details available. (</w:t>
      </w:r>
      <w:r w:rsidRPr="00D73089">
        <w:rPr>
          <w:szCs w:val="24"/>
        </w:rPr>
        <w:t>Probate Registry at Canterbury, 1396-1558</w:t>
      </w:r>
      <w:r>
        <w:rPr>
          <w:szCs w:val="24"/>
        </w:rPr>
        <w:t xml:space="preserve">) </w:t>
      </w:r>
    </w:p>
    <w:p w:rsidR="001470B7" w:rsidRDefault="001470B7" w:rsidP="001470B7">
      <w:pPr>
        <w:rPr>
          <w:szCs w:val="24"/>
        </w:rPr>
      </w:pPr>
      <w:r w:rsidRPr="003E3DCA">
        <w:rPr>
          <w:b/>
          <w:szCs w:val="24"/>
        </w:rPr>
        <w:t xml:space="preserve">1495 – </w:t>
      </w:r>
      <w:r w:rsidR="007B3179" w:rsidRPr="00BE24BF">
        <w:rPr>
          <w:b/>
          <w:u w:val="single"/>
        </w:rPr>
        <w:t xml:space="preserve">UK </w:t>
      </w:r>
      <w:r w:rsidRPr="003E3DCA">
        <w:rPr>
          <w:b/>
          <w:szCs w:val="24"/>
          <w:u w:val="single"/>
        </w:rPr>
        <w:t>Oxfordshire Oxford</w:t>
      </w:r>
      <w:r w:rsidRPr="003E3DCA">
        <w:rPr>
          <w:b/>
          <w:szCs w:val="24"/>
        </w:rPr>
        <w:t xml:space="preserve"> – Ox Alum – William Knight </w:t>
      </w:r>
      <w:r>
        <w:rPr>
          <w:szCs w:val="24"/>
        </w:rPr>
        <w:t xml:space="preserve">– Fellow of New Coll 1495, C.D.L. abroad, sup. for incorporation 12 Oct., 1531; secretary to Henry VII &amp; VIIIl, sent on an embassy to the Emperor Maximilian 1514, vicar of Preston co. Lancaster, 1492, rector of Sandhurst 1507-45, and of Stowting, rector of Chartham, Kent, 1514, and of All Hallows, Bread Street, 1515, vicar of Chesham St. Mary, Bucks; dean of the collegiate church of B. Mary of Pratis, Leicester, 1515, canon of Lincoln 1516-41, of St Paul’s 1517-42, and of Bangor 1520-9, rector of Bangor-is-y-coed 1527-41, archdeacon of Chester 1522-41, of Huntingdon 1523-41, and of Richmand, Yorks, 1529-41, prebendary of St. Stephen’s, Westminster, 1529, canon 1537-42, and bishop of Bath and Wells 1541, until his death 29 Sept., 1547.  See Ath. ii 752; </w:t>
      </w:r>
      <w:r w:rsidRPr="000C0EED">
        <w:rPr>
          <w:i/>
          <w:szCs w:val="24"/>
        </w:rPr>
        <w:t>Fasti</w:t>
      </w:r>
      <w:r>
        <w:rPr>
          <w:szCs w:val="24"/>
        </w:rPr>
        <w:t xml:space="preserve">, i. 89; &amp; Foster’s </w:t>
      </w:r>
      <w:r w:rsidRPr="000C0EED">
        <w:rPr>
          <w:i/>
          <w:szCs w:val="24"/>
        </w:rPr>
        <w:t>Index Eccl</w:t>
      </w:r>
      <w:r>
        <w:rPr>
          <w:szCs w:val="24"/>
        </w:rPr>
        <w:t>. (Oxford University Alumni 1500-1886, p. 863)</w:t>
      </w:r>
    </w:p>
    <w:p w:rsidR="001470B7" w:rsidRDefault="001470B7" w:rsidP="001470B7">
      <w:r w:rsidRPr="00A6208F">
        <w:rPr>
          <w:b/>
          <w:szCs w:val="24"/>
        </w:rPr>
        <w:t xml:space="preserve">1496 </w:t>
      </w:r>
      <w:r>
        <w:rPr>
          <w:b/>
          <w:szCs w:val="24"/>
        </w:rPr>
        <w:t>–</w:t>
      </w:r>
      <w:r w:rsidR="007B3179" w:rsidRPr="00BE24BF">
        <w:rPr>
          <w:b/>
          <w:u w:val="single"/>
        </w:rPr>
        <w:t xml:space="preserve">UK </w:t>
      </w:r>
      <w:r w:rsidRPr="00A6208F">
        <w:rPr>
          <w:b/>
          <w:szCs w:val="24"/>
          <w:u w:val="single"/>
        </w:rPr>
        <w:t>Northamptonshire</w:t>
      </w:r>
      <w:r>
        <w:rPr>
          <w:b/>
          <w:szCs w:val="24"/>
          <w:u w:val="single"/>
        </w:rPr>
        <w:t xml:space="preserve"> </w:t>
      </w:r>
      <w:r w:rsidRPr="00A6208F">
        <w:rPr>
          <w:b/>
          <w:szCs w:val="24"/>
          <w:u w:val="single"/>
        </w:rPr>
        <w:t>Horton</w:t>
      </w:r>
      <w:r w:rsidRPr="00A6208F">
        <w:rPr>
          <w:b/>
          <w:szCs w:val="24"/>
        </w:rPr>
        <w:t xml:space="preserve"> – </w:t>
      </w:r>
      <w:r>
        <w:rPr>
          <w:b/>
          <w:szCs w:val="24"/>
        </w:rPr>
        <w:t xml:space="preserve">Will - </w:t>
      </w:r>
      <w:r w:rsidRPr="00A6208F">
        <w:rPr>
          <w:b/>
          <w:szCs w:val="24"/>
        </w:rPr>
        <w:t>Richard Knight</w:t>
      </w:r>
      <w:r>
        <w:rPr>
          <w:szCs w:val="24"/>
        </w:rPr>
        <w:t xml:space="preserve"> – No details available except that widow is Alice Knight. (</w:t>
      </w:r>
      <w:r w:rsidRPr="00D73089">
        <w:rPr>
          <w:szCs w:val="24"/>
        </w:rPr>
        <w:t>Probate Registry at Canterbury, 1396-1558</w:t>
      </w:r>
      <w:r>
        <w:rPr>
          <w:szCs w:val="24"/>
        </w:rPr>
        <w:t xml:space="preserve">)  </w:t>
      </w:r>
    </w:p>
    <w:p w:rsidR="001470B7" w:rsidRDefault="001470B7" w:rsidP="001470B7">
      <w:pPr>
        <w:rPr>
          <w:szCs w:val="24"/>
        </w:rPr>
      </w:pPr>
      <w:r w:rsidRPr="00245134">
        <w:rPr>
          <w:b/>
        </w:rPr>
        <w:lastRenderedPageBreak/>
        <w:t xml:space="preserve">1497 – </w:t>
      </w:r>
      <w:r w:rsidR="007B3179" w:rsidRPr="00BE24BF">
        <w:rPr>
          <w:b/>
          <w:u w:val="single"/>
        </w:rPr>
        <w:t xml:space="preserve">UK </w:t>
      </w:r>
      <w:r>
        <w:rPr>
          <w:b/>
          <w:u w:val="single"/>
        </w:rPr>
        <w:t xml:space="preserve">Kent </w:t>
      </w:r>
      <w:r w:rsidRPr="00245134">
        <w:rPr>
          <w:b/>
          <w:u w:val="single"/>
        </w:rPr>
        <w:t>Faversham</w:t>
      </w:r>
      <w:r w:rsidRPr="00245134">
        <w:rPr>
          <w:b/>
        </w:rPr>
        <w:t xml:space="preserve"> – </w:t>
      </w:r>
      <w:r>
        <w:rPr>
          <w:b/>
        </w:rPr>
        <w:t xml:space="preserve">Will - </w:t>
      </w:r>
      <w:r w:rsidRPr="00245134">
        <w:rPr>
          <w:b/>
        </w:rPr>
        <w:t>Margaret Knight</w:t>
      </w:r>
      <w:r>
        <w:t xml:space="preserve"> – No details available. (</w:t>
      </w:r>
      <w:r w:rsidRPr="00D73089">
        <w:rPr>
          <w:szCs w:val="24"/>
        </w:rPr>
        <w:t>Probate Registry at Canterbury, 1396-1558</w:t>
      </w:r>
      <w:r>
        <w:rPr>
          <w:szCs w:val="24"/>
        </w:rPr>
        <w:t xml:space="preserve">)  </w:t>
      </w:r>
    </w:p>
    <w:p w:rsidR="001470B7" w:rsidRDefault="001470B7" w:rsidP="001470B7">
      <w:pPr>
        <w:rPr>
          <w:szCs w:val="24"/>
        </w:rPr>
      </w:pPr>
      <w:r w:rsidRPr="00245134">
        <w:rPr>
          <w:b/>
        </w:rPr>
        <w:t xml:space="preserve">1497 – </w:t>
      </w:r>
      <w:r w:rsidR="007B3179" w:rsidRPr="00BE24BF">
        <w:rPr>
          <w:b/>
          <w:u w:val="single"/>
        </w:rPr>
        <w:t xml:space="preserve">UK </w:t>
      </w:r>
      <w:r w:rsidRPr="00245134">
        <w:rPr>
          <w:b/>
          <w:u w:val="single"/>
        </w:rPr>
        <w:t>Kent</w:t>
      </w:r>
      <w:r>
        <w:rPr>
          <w:b/>
          <w:u w:val="single"/>
        </w:rPr>
        <w:t xml:space="preserve"> </w:t>
      </w:r>
      <w:r w:rsidRPr="00245134">
        <w:rPr>
          <w:b/>
          <w:u w:val="single"/>
        </w:rPr>
        <w:t>Deal</w:t>
      </w:r>
      <w:r w:rsidRPr="00245134">
        <w:rPr>
          <w:b/>
        </w:rPr>
        <w:t xml:space="preserve"> – </w:t>
      </w:r>
      <w:r>
        <w:rPr>
          <w:b/>
        </w:rPr>
        <w:t xml:space="preserve">Will - </w:t>
      </w:r>
      <w:r w:rsidRPr="00245134">
        <w:rPr>
          <w:b/>
        </w:rPr>
        <w:t xml:space="preserve">Robert Knight </w:t>
      </w:r>
      <w:r>
        <w:t>– No details available. (</w:t>
      </w:r>
      <w:r w:rsidRPr="00D73089">
        <w:rPr>
          <w:szCs w:val="24"/>
        </w:rPr>
        <w:t xml:space="preserve">Probate Registry at Canterbury, 1396-1558 </w:t>
      </w:r>
      <w:r>
        <w:rPr>
          <w:szCs w:val="24"/>
        </w:rPr>
        <w:t xml:space="preserve">) </w:t>
      </w:r>
    </w:p>
    <w:p w:rsidR="001470B7" w:rsidRDefault="001470B7" w:rsidP="001470B7">
      <w:pPr>
        <w:rPr>
          <w:szCs w:val="24"/>
        </w:rPr>
      </w:pPr>
      <w:r w:rsidRPr="00245134">
        <w:rPr>
          <w:b/>
          <w:szCs w:val="24"/>
        </w:rPr>
        <w:t xml:space="preserve">1499 </w:t>
      </w:r>
      <w:r>
        <w:rPr>
          <w:b/>
          <w:szCs w:val="24"/>
        </w:rPr>
        <w:t>–</w:t>
      </w:r>
      <w:r w:rsidRPr="00A6208F">
        <w:rPr>
          <w:b/>
          <w:szCs w:val="24"/>
        </w:rPr>
        <w:t xml:space="preserve"> </w:t>
      </w:r>
      <w:r w:rsidR="007B3179" w:rsidRPr="00BE24BF">
        <w:rPr>
          <w:b/>
          <w:u w:val="single"/>
        </w:rPr>
        <w:t xml:space="preserve">UK </w:t>
      </w:r>
      <w:r w:rsidRPr="00A6208F">
        <w:rPr>
          <w:b/>
          <w:szCs w:val="24"/>
          <w:u w:val="single"/>
        </w:rPr>
        <w:t>Northamptonshire</w:t>
      </w:r>
      <w:r>
        <w:rPr>
          <w:b/>
          <w:szCs w:val="24"/>
          <w:u w:val="single"/>
        </w:rPr>
        <w:t xml:space="preserve"> </w:t>
      </w:r>
      <w:r w:rsidRPr="00A6208F">
        <w:rPr>
          <w:b/>
          <w:szCs w:val="24"/>
          <w:u w:val="single"/>
        </w:rPr>
        <w:t>Horton</w:t>
      </w:r>
      <w:r w:rsidRPr="00245134">
        <w:rPr>
          <w:b/>
          <w:szCs w:val="24"/>
        </w:rPr>
        <w:t xml:space="preserve"> – </w:t>
      </w:r>
      <w:r>
        <w:rPr>
          <w:b/>
          <w:szCs w:val="24"/>
        </w:rPr>
        <w:t xml:space="preserve">Will - </w:t>
      </w:r>
      <w:r w:rsidRPr="00245134">
        <w:rPr>
          <w:b/>
          <w:szCs w:val="24"/>
        </w:rPr>
        <w:t>William Knight (Knyght)</w:t>
      </w:r>
      <w:r>
        <w:rPr>
          <w:szCs w:val="24"/>
        </w:rPr>
        <w:t xml:space="preserve"> – No details available. (</w:t>
      </w:r>
      <w:r w:rsidRPr="00D73089">
        <w:rPr>
          <w:szCs w:val="24"/>
        </w:rPr>
        <w:t>Probate Registry at Canterbury, 1396-1558</w:t>
      </w:r>
      <w:r>
        <w:rPr>
          <w:szCs w:val="24"/>
        </w:rPr>
        <w:t xml:space="preserve">) </w:t>
      </w:r>
    </w:p>
    <w:p w:rsidR="001470B7" w:rsidRDefault="001470B7" w:rsidP="001470B7">
      <w:pPr>
        <w:pStyle w:val="Heading2"/>
      </w:pPr>
      <w:r>
        <w:t>1500</w:t>
      </w:r>
    </w:p>
    <w:p w:rsidR="001470B7" w:rsidRDefault="001470B7" w:rsidP="001470B7">
      <w:pPr>
        <w:rPr>
          <w:szCs w:val="24"/>
        </w:rPr>
      </w:pPr>
      <w:r w:rsidRPr="00245134">
        <w:rPr>
          <w:b/>
        </w:rPr>
        <w:t xml:space="preserve">1500 – </w:t>
      </w:r>
      <w:r w:rsidR="007B3179" w:rsidRPr="00BE24BF">
        <w:rPr>
          <w:b/>
          <w:u w:val="single"/>
        </w:rPr>
        <w:t xml:space="preserve">UK </w:t>
      </w:r>
      <w:r w:rsidRPr="0039587E">
        <w:rPr>
          <w:b/>
          <w:u w:val="single"/>
        </w:rPr>
        <w:t>Kent</w:t>
      </w:r>
      <w:r>
        <w:rPr>
          <w:b/>
          <w:u w:val="single"/>
        </w:rPr>
        <w:t xml:space="preserve"> </w:t>
      </w:r>
      <w:r w:rsidRPr="0039587E">
        <w:rPr>
          <w:b/>
          <w:u w:val="single"/>
        </w:rPr>
        <w:t>Chislett</w:t>
      </w:r>
      <w:r w:rsidRPr="00245134">
        <w:rPr>
          <w:b/>
        </w:rPr>
        <w:t xml:space="preserve"> – </w:t>
      </w:r>
      <w:r>
        <w:rPr>
          <w:b/>
        </w:rPr>
        <w:t xml:space="preserve">Will - </w:t>
      </w:r>
      <w:r w:rsidRPr="00245134">
        <w:rPr>
          <w:b/>
        </w:rPr>
        <w:t>Thomas Knight</w:t>
      </w:r>
      <w:r>
        <w:t xml:space="preserve"> – No details available. (</w:t>
      </w:r>
      <w:r w:rsidRPr="00D73089">
        <w:rPr>
          <w:szCs w:val="24"/>
        </w:rPr>
        <w:t>Probate Registry at Canterbury, 1396-1558</w:t>
      </w:r>
      <w:r>
        <w:rPr>
          <w:szCs w:val="24"/>
        </w:rPr>
        <w:t xml:space="preserve">) </w:t>
      </w:r>
    </w:p>
    <w:p w:rsidR="001470B7" w:rsidRPr="00AF267D" w:rsidRDefault="001470B7" w:rsidP="001470B7">
      <w:pPr>
        <w:rPr>
          <w:b/>
          <w:szCs w:val="24"/>
        </w:rPr>
      </w:pPr>
      <w:r w:rsidRPr="00AF267D">
        <w:rPr>
          <w:b/>
          <w:szCs w:val="24"/>
        </w:rPr>
        <w:t xml:space="preserve">1501 – Jun 23 - </w:t>
      </w:r>
      <w:r w:rsidR="007B3179" w:rsidRPr="00BE24BF">
        <w:rPr>
          <w:b/>
          <w:u w:val="single"/>
        </w:rPr>
        <w:t xml:space="preserve">UK </w:t>
      </w:r>
      <w:r w:rsidR="007B3179" w:rsidRPr="007B3179">
        <w:rPr>
          <w:b/>
          <w:szCs w:val="24"/>
          <w:u w:val="single"/>
        </w:rPr>
        <w:t>London</w:t>
      </w:r>
      <w:r w:rsidRPr="00AF267D">
        <w:rPr>
          <w:b/>
          <w:szCs w:val="24"/>
        </w:rPr>
        <w:t xml:space="preserve"> - Will – William Knight</w:t>
      </w:r>
      <w:r w:rsidRPr="002523A1">
        <w:rPr>
          <w:szCs w:val="24"/>
        </w:rPr>
        <w:t xml:space="preserve"> – No details available. </w:t>
      </w:r>
      <w:r>
        <w:t>(</w:t>
      </w:r>
      <w:r w:rsidRPr="00D73089">
        <w:rPr>
          <w:szCs w:val="24"/>
        </w:rPr>
        <w:t>Probate Registry at Canterbury, 1396-1558</w:t>
      </w:r>
      <w:r>
        <w:rPr>
          <w:szCs w:val="24"/>
        </w:rPr>
        <w:t>)</w:t>
      </w:r>
    </w:p>
    <w:p w:rsidR="001470B7" w:rsidRDefault="001470B7" w:rsidP="001470B7">
      <w:pPr>
        <w:rPr>
          <w:szCs w:val="24"/>
        </w:rPr>
      </w:pPr>
      <w:r w:rsidRPr="001E646C">
        <w:rPr>
          <w:b/>
          <w:szCs w:val="24"/>
        </w:rPr>
        <w:t xml:space="preserve">1502 – Feb 28 - </w:t>
      </w:r>
      <w:r w:rsidR="007B3179" w:rsidRPr="00BE24BF">
        <w:rPr>
          <w:b/>
          <w:u w:val="single"/>
        </w:rPr>
        <w:t xml:space="preserve">UK </w:t>
      </w:r>
      <w:r w:rsidRPr="001E646C">
        <w:rPr>
          <w:b/>
          <w:szCs w:val="24"/>
          <w:u w:val="single"/>
        </w:rPr>
        <w:t>East Sussex Rye</w:t>
      </w:r>
      <w:r w:rsidRPr="001E646C">
        <w:rPr>
          <w:b/>
          <w:szCs w:val="24"/>
        </w:rPr>
        <w:t xml:space="preserve"> – Admin – Peter Knight</w:t>
      </w:r>
      <w:r>
        <w:rPr>
          <w:szCs w:val="24"/>
        </w:rPr>
        <w:t xml:space="preserve"> - </w:t>
      </w:r>
      <w:r w:rsidRPr="001E646C">
        <w:rPr>
          <w:szCs w:val="24"/>
        </w:rPr>
        <w:t>Feoffment (counterpart) to John Firth.</w:t>
      </w:r>
      <w:r>
        <w:rPr>
          <w:szCs w:val="24"/>
        </w:rPr>
        <w:t xml:space="preserve"> </w:t>
      </w:r>
      <w:r w:rsidRPr="001E646C">
        <w:rPr>
          <w:szCs w:val="24"/>
        </w:rPr>
        <w:t>Vacant parcel, 80 x 60 ft., abutting east on lands of John Donninge, west on lands of Peter Knight, north of lands of the Austin Friars, south on the street. Rent 8d. per annum.</w:t>
      </w:r>
      <w:r>
        <w:rPr>
          <w:szCs w:val="24"/>
        </w:rPr>
        <w:t xml:space="preserve">  </w:t>
      </w:r>
      <w:r w:rsidRPr="001E646C">
        <w:rPr>
          <w:szCs w:val="24"/>
        </w:rPr>
        <w:t>Seal, on tag, hexagonal, poor impression, but appears to be a man's capped head.</w:t>
      </w:r>
      <w:r>
        <w:rPr>
          <w:szCs w:val="24"/>
        </w:rPr>
        <w:t xml:space="preserve">  </w:t>
      </w:r>
      <w:r w:rsidRPr="001E646C">
        <w:rPr>
          <w:szCs w:val="24"/>
        </w:rPr>
        <w:t>Endorsed, Frythes tenement. 45.</w:t>
      </w:r>
      <w:r>
        <w:rPr>
          <w:szCs w:val="24"/>
        </w:rPr>
        <w:t xml:space="preserve"> (</w:t>
      </w:r>
      <w:r w:rsidRPr="001E646C">
        <w:rPr>
          <w:szCs w:val="24"/>
        </w:rPr>
        <w:t xml:space="preserve">East Sussex Record Office, </w:t>
      </w:r>
      <w:r>
        <w:rPr>
          <w:szCs w:val="24"/>
        </w:rPr>
        <w:t>Ref: RYE/130/12)</w:t>
      </w:r>
    </w:p>
    <w:p w:rsidR="001470B7" w:rsidRDefault="001470B7" w:rsidP="001470B7">
      <w:pPr>
        <w:rPr>
          <w:szCs w:val="24"/>
        </w:rPr>
      </w:pPr>
      <w:r w:rsidRPr="0039587E">
        <w:rPr>
          <w:b/>
          <w:szCs w:val="24"/>
        </w:rPr>
        <w:t xml:space="preserve">1503 – </w:t>
      </w:r>
      <w:r w:rsidR="007B3179" w:rsidRPr="00BE24BF">
        <w:rPr>
          <w:b/>
          <w:u w:val="single"/>
        </w:rPr>
        <w:t xml:space="preserve">UK </w:t>
      </w:r>
      <w:r w:rsidRPr="0039587E">
        <w:rPr>
          <w:b/>
          <w:szCs w:val="24"/>
          <w:u w:val="single"/>
        </w:rPr>
        <w:t>Kent</w:t>
      </w:r>
      <w:r>
        <w:rPr>
          <w:b/>
          <w:szCs w:val="24"/>
          <w:u w:val="single"/>
        </w:rPr>
        <w:t xml:space="preserve"> </w:t>
      </w:r>
      <w:r w:rsidRPr="0039587E">
        <w:rPr>
          <w:b/>
          <w:szCs w:val="24"/>
          <w:u w:val="single"/>
        </w:rPr>
        <w:t>Stockbury</w:t>
      </w:r>
      <w:r w:rsidRPr="0039587E">
        <w:rPr>
          <w:b/>
          <w:szCs w:val="24"/>
        </w:rPr>
        <w:t xml:space="preserve"> – </w:t>
      </w:r>
      <w:r>
        <w:rPr>
          <w:b/>
          <w:szCs w:val="24"/>
        </w:rPr>
        <w:t xml:space="preserve">Will - </w:t>
      </w:r>
      <w:r w:rsidRPr="0039587E">
        <w:rPr>
          <w:b/>
          <w:szCs w:val="24"/>
        </w:rPr>
        <w:t>William Knight</w:t>
      </w:r>
      <w:r>
        <w:rPr>
          <w:b/>
          <w:szCs w:val="24"/>
        </w:rPr>
        <w:t xml:space="preserve"> </w:t>
      </w:r>
      <w:r w:rsidRPr="0039587E">
        <w:rPr>
          <w:b/>
          <w:szCs w:val="24"/>
        </w:rPr>
        <w:t>the Elder</w:t>
      </w:r>
      <w:r>
        <w:rPr>
          <w:szCs w:val="24"/>
        </w:rPr>
        <w:t xml:space="preserve"> – No details available. (</w:t>
      </w:r>
      <w:r w:rsidRPr="00D73089">
        <w:rPr>
          <w:szCs w:val="24"/>
        </w:rPr>
        <w:t>Probate Registry at Canterbury, 1396-1558</w:t>
      </w:r>
      <w:r>
        <w:rPr>
          <w:szCs w:val="24"/>
        </w:rPr>
        <w:t xml:space="preserve">)  </w:t>
      </w:r>
    </w:p>
    <w:p w:rsidR="001470B7" w:rsidRDefault="001470B7" w:rsidP="001470B7">
      <w:pPr>
        <w:rPr>
          <w:szCs w:val="24"/>
        </w:rPr>
      </w:pPr>
      <w:r w:rsidRPr="00825716">
        <w:rPr>
          <w:b/>
          <w:szCs w:val="24"/>
        </w:rPr>
        <w:t xml:space="preserve">1503 – </w:t>
      </w:r>
      <w:r w:rsidR="007B3179" w:rsidRPr="00BE24BF">
        <w:rPr>
          <w:b/>
          <w:u w:val="single"/>
        </w:rPr>
        <w:t xml:space="preserve">UK </w:t>
      </w:r>
      <w:r w:rsidRPr="00825716">
        <w:rPr>
          <w:b/>
          <w:szCs w:val="24"/>
          <w:u w:val="single"/>
        </w:rPr>
        <w:t>Oxfordshire Oxford</w:t>
      </w:r>
      <w:r w:rsidRPr="00825716">
        <w:rPr>
          <w:b/>
          <w:szCs w:val="24"/>
        </w:rPr>
        <w:t xml:space="preserve"> – Ox Alum – William Knight (Knyght)</w:t>
      </w:r>
      <w:r>
        <w:rPr>
          <w:szCs w:val="24"/>
        </w:rPr>
        <w:t xml:space="preserve"> – Fellow of Merton Coll. 1503, M.A. 4 Feb 1506/7, B.D. (sup 11 June), 1526, D.D. (sup 6 July), 1526; deacon 8 April, 1508, presented to the free chapel of Kibworth 1509. See </w:t>
      </w:r>
      <w:r w:rsidRPr="002523A1">
        <w:rPr>
          <w:i/>
          <w:szCs w:val="24"/>
        </w:rPr>
        <w:t>Ath</w:t>
      </w:r>
      <w:r>
        <w:rPr>
          <w:szCs w:val="24"/>
        </w:rPr>
        <w:t xml:space="preserve">. ii. 755. </w:t>
      </w:r>
      <w:r w:rsidRPr="00825716">
        <w:rPr>
          <w:szCs w:val="24"/>
        </w:rPr>
        <w:t>(Oxford University Alumni 1500- 1886, p. 86</w:t>
      </w:r>
      <w:r>
        <w:rPr>
          <w:szCs w:val="24"/>
        </w:rPr>
        <w:t>3</w:t>
      </w:r>
      <w:r w:rsidRPr="00825716">
        <w:rPr>
          <w:szCs w:val="24"/>
        </w:rPr>
        <w:t>)</w:t>
      </w:r>
    </w:p>
    <w:p w:rsidR="001470B7" w:rsidRDefault="001470B7" w:rsidP="001470B7">
      <w:pPr>
        <w:rPr>
          <w:szCs w:val="24"/>
        </w:rPr>
      </w:pPr>
      <w:r w:rsidRPr="00585172">
        <w:rPr>
          <w:b/>
          <w:szCs w:val="24"/>
        </w:rPr>
        <w:t xml:space="preserve">1504 – </w:t>
      </w:r>
      <w:r w:rsidR="007B3179" w:rsidRPr="00BE24BF">
        <w:rPr>
          <w:b/>
          <w:u w:val="single"/>
        </w:rPr>
        <w:t xml:space="preserve">UK </w:t>
      </w:r>
      <w:r w:rsidRPr="00585172">
        <w:rPr>
          <w:b/>
          <w:szCs w:val="24"/>
          <w:u w:val="single"/>
        </w:rPr>
        <w:t>Kent</w:t>
      </w:r>
      <w:r>
        <w:rPr>
          <w:b/>
          <w:szCs w:val="24"/>
          <w:u w:val="single"/>
        </w:rPr>
        <w:t xml:space="preserve"> </w:t>
      </w:r>
      <w:r w:rsidRPr="00585172">
        <w:rPr>
          <w:b/>
          <w:szCs w:val="24"/>
          <w:u w:val="single"/>
        </w:rPr>
        <w:t>Minster-in-Thanet</w:t>
      </w:r>
      <w:r w:rsidRPr="00585172">
        <w:rPr>
          <w:b/>
          <w:szCs w:val="24"/>
        </w:rPr>
        <w:t xml:space="preserve"> – </w:t>
      </w:r>
      <w:r>
        <w:rPr>
          <w:b/>
          <w:szCs w:val="24"/>
        </w:rPr>
        <w:t xml:space="preserve">Will - </w:t>
      </w:r>
      <w:r w:rsidRPr="00585172">
        <w:rPr>
          <w:b/>
          <w:szCs w:val="24"/>
        </w:rPr>
        <w:t>Laurence Knight</w:t>
      </w:r>
      <w:r>
        <w:rPr>
          <w:szCs w:val="24"/>
        </w:rPr>
        <w:t xml:space="preserve"> – No details available. (</w:t>
      </w:r>
      <w:r w:rsidRPr="00D73089">
        <w:rPr>
          <w:szCs w:val="24"/>
        </w:rPr>
        <w:t>Probate Registry at Canterbury, 1396-1558</w:t>
      </w:r>
      <w:r>
        <w:rPr>
          <w:szCs w:val="24"/>
        </w:rPr>
        <w:t xml:space="preserve">) </w:t>
      </w:r>
    </w:p>
    <w:p w:rsidR="001470B7" w:rsidRDefault="001470B7" w:rsidP="001470B7">
      <w:pPr>
        <w:rPr>
          <w:szCs w:val="24"/>
        </w:rPr>
      </w:pPr>
      <w:r w:rsidRPr="000462B9">
        <w:rPr>
          <w:b/>
          <w:szCs w:val="24"/>
        </w:rPr>
        <w:t xml:space="preserve">1505 – Oct 12 – </w:t>
      </w:r>
      <w:r w:rsidR="007B3179" w:rsidRPr="00BE24BF">
        <w:rPr>
          <w:b/>
          <w:u w:val="single"/>
        </w:rPr>
        <w:t xml:space="preserve">UK </w:t>
      </w:r>
      <w:r w:rsidRPr="000462B9">
        <w:rPr>
          <w:b/>
          <w:szCs w:val="24"/>
          <w:u w:val="single"/>
        </w:rPr>
        <w:t>Surrey Ca</w:t>
      </w:r>
      <w:r>
        <w:rPr>
          <w:b/>
          <w:szCs w:val="24"/>
          <w:u w:val="single"/>
        </w:rPr>
        <w:t>mber</w:t>
      </w:r>
      <w:r w:rsidRPr="000462B9">
        <w:rPr>
          <w:b/>
          <w:szCs w:val="24"/>
          <w:u w:val="single"/>
        </w:rPr>
        <w:t>well</w:t>
      </w:r>
      <w:r w:rsidRPr="000462B9">
        <w:rPr>
          <w:b/>
          <w:szCs w:val="24"/>
        </w:rPr>
        <w:t xml:space="preserve"> – Will – John Knight, Yeoman</w:t>
      </w:r>
      <w:r>
        <w:rPr>
          <w:szCs w:val="24"/>
        </w:rPr>
        <w:t xml:space="preserve"> – To Ann (?) my sister, at the day of her marriage, 10 pounds and ___; if she should die before marriage, then the 10 pounds and the ___ to be disposed of at the discretion of my executors. To John Russell 10 pounds; to John Hendley 10 pounds; to William Cross ___; to Johane Wright ___; to good house priest to sing for my soul and the souls of my father and mother and all ___ souls for a whole year… the church of Camberwell (Candwell) have ___ and Streatham (Strethm) ___ and Lambeth (Lambyth) ___ and Newington  ___; I bequeath all my lands and tenements lying in Candwell Stethin and Lambeth to Mary, my wife, and to the heirs of my body, lawfully begotten, and if it happen that the said Mary to die without heirs of my body lawfully begotten, then I will that the said lands and tenements remain to </w:t>
      </w:r>
      <w:r w:rsidRPr="000C0EED">
        <w:rPr>
          <w:b/>
          <w:szCs w:val="24"/>
        </w:rPr>
        <w:t>Henry Knight the younger, the son of Henry Knight of Knights Hill</w:t>
      </w:r>
      <w:r>
        <w:rPr>
          <w:szCs w:val="24"/>
        </w:rPr>
        <w:t>, and for default of heirs of the said Henry, I will it to remain again to Mary my wife to dispose of at her discretion; she to be executrix and Richard Baker of Perh__ to help her.  (</w:t>
      </w:r>
      <w:r w:rsidRPr="000B4C17">
        <w:rPr>
          <w:szCs w:val="24"/>
        </w:rPr>
        <w:t xml:space="preserve"> PROB 11: Will Registers</w:t>
      </w:r>
      <w:r>
        <w:rPr>
          <w:szCs w:val="24"/>
        </w:rPr>
        <w:t xml:space="preserve">, </w:t>
      </w:r>
      <w:r w:rsidRPr="000B4C17">
        <w:rPr>
          <w:szCs w:val="24"/>
        </w:rPr>
        <w:t>1384-1566</w:t>
      </w:r>
      <w:r>
        <w:rPr>
          <w:szCs w:val="24"/>
        </w:rPr>
        <w:t xml:space="preserve">, </w:t>
      </w:r>
      <w:r w:rsidRPr="000B4C17">
        <w:rPr>
          <w:szCs w:val="24"/>
        </w:rPr>
        <w:t>Piece 14: Holgrave (1504-1506)</w:t>
      </w:r>
      <w:r>
        <w:rPr>
          <w:szCs w:val="24"/>
        </w:rPr>
        <w:t xml:space="preserve">, </w:t>
      </w:r>
      <w:r w:rsidRPr="000B4C17">
        <w:rPr>
          <w:szCs w:val="24"/>
        </w:rPr>
        <w:t>Prerogative Court of Canterbury Wills, 1384-1858</w:t>
      </w:r>
      <w:r>
        <w:rPr>
          <w:szCs w:val="24"/>
        </w:rPr>
        <w:t xml:space="preserve">)) </w:t>
      </w:r>
      <w:r w:rsidR="000C0EED">
        <w:rPr>
          <w:szCs w:val="24"/>
        </w:rPr>
        <w:br/>
        <w:t>Note: This will was extremely difficult and the solutions were not entirely satisfactory, but after going over it again and again, what I have transcribed appears to be what it says, confusing though it may be.</w:t>
      </w:r>
    </w:p>
    <w:p w:rsidR="001470B7" w:rsidRDefault="001470B7" w:rsidP="001470B7">
      <w:pPr>
        <w:rPr>
          <w:szCs w:val="24"/>
        </w:rPr>
      </w:pPr>
      <w:r>
        <w:rPr>
          <w:noProof/>
        </w:rPr>
        <w:lastRenderedPageBreak/>
        <w:drawing>
          <wp:inline distT="0" distB="0" distL="0" distR="0" wp14:anchorId="6214D3D0" wp14:editId="540ECAAC">
            <wp:extent cx="4968240" cy="3570657"/>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brightnessContrast bright="20000" contrast="40000"/>
                              </a14:imgEffect>
                            </a14:imgLayer>
                          </a14:imgProps>
                        </a:ext>
                      </a:extLst>
                    </a:blip>
                    <a:stretch>
                      <a:fillRect/>
                    </a:stretch>
                  </pic:blipFill>
                  <pic:spPr>
                    <a:xfrm>
                      <a:off x="0" y="0"/>
                      <a:ext cx="4962832" cy="3566770"/>
                    </a:xfrm>
                    <a:prstGeom prst="rect">
                      <a:avLst/>
                    </a:prstGeom>
                  </pic:spPr>
                </pic:pic>
              </a:graphicData>
            </a:graphic>
          </wp:inline>
        </w:drawing>
      </w:r>
    </w:p>
    <w:p w:rsidR="001470B7" w:rsidRDefault="001470B7" w:rsidP="001470B7">
      <w:pPr>
        <w:rPr>
          <w:szCs w:val="24"/>
        </w:rPr>
      </w:pPr>
      <w:r w:rsidRPr="00C46B16">
        <w:rPr>
          <w:b/>
        </w:rPr>
        <w:t xml:space="preserve">1506 – </w:t>
      </w:r>
      <w:r w:rsidR="007B3179" w:rsidRPr="00BE24BF">
        <w:rPr>
          <w:b/>
          <w:u w:val="single"/>
        </w:rPr>
        <w:t xml:space="preserve">UK </w:t>
      </w:r>
      <w:r w:rsidRPr="00C46B16">
        <w:rPr>
          <w:b/>
          <w:u w:val="single"/>
        </w:rPr>
        <w:t>Kent</w:t>
      </w:r>
      <w:r>
        <w:rPr>
          <w:b/>
          <w:u w:val="single"/>
        </w:rPr>
        <w:t xml:space="preserve"> </w:t>
      </w:r>
      <w:r w:rsidRPr="00C46B16">
        <w:rPr>
          <w:b/>
          <w:u w:val="single"/>
        </w:rPr>
        <w:t>Hythe</w:t>
      </w:r>
      <w:r w:rsidRPr="00C46B16">
        <w:rPr>
          <w:b/>
        </w:rPr>
        <w:t xml:space="preserve"> – </w:t>
      </w:r>
      <w:r>
        <w:rPr>
          <w:b/>
        </w:rPr>
        <w:t xml:space="preserve">Will - </w:t>
      </w:r>
      <w:r w:rsidRPr="00C46B16">
        <w:rPr>
          <w:b/>
        </w:rPr>
        <w:t xml:space="preserve">William Knight </w:t>
      </w:r>
      <w:r>
        <w:t>– No details available. (</w:t>
      </w:r>
      <w:r w:rsidRPr="00D73089">
        <w:rPr>
          <w:szCs w:val="24"/>
        </w:rPr>
        <w:t>Calendar of Wills and Administrations</w:t>
      </w:r>
      <w:r>
        <w:rPr>
          <w:szCs w:val="24"/>
        </w:rPr>
        <w:t>,</w:t>
      </w:r>
      <w:r w:rsidRPr="00D73089">
        <w:rPr>
          <w:szCs w:val="24"/>
        </w:rPr>
        <w:t xml:space="preserve"> Probate Registry at Canterbury, 1396-1558</w:t>
      </w:r>
      <w:r>
        <w:rPr>
          <w:szCs w:val="24"/>
        </w:rPr>
        <w:t xml:space="preserve">) </w:t>
      </w:r>
    </w:p>
    <w:p w:rsidR="001470B7" w:rsidRDefault="001470B7" w:rsidP="001470B7">
      <w:pPr>
        <w:rPr>
          <w:szCs w:val="24"/>
        </w:rPr>
      </w:pPr>
      <w:r w:rsidRPr="00F4289B">
        <w:rPr>
          <w:b/>
        </w:rPr>
        <w:t xml:space="preserve">1506 – </w:t>
      </w:r>
      <w:r w:rsidR="007B3179" w:rsidRPr="00BE24BF">
        <w:rPr>
          <w:b/>
          <w:u w:val="single"/>
        </w:rPr>
        <w:t xml:space="preserve">UK </w:t>
      </w:r>
      <w:r w:rsidRPr="00F4289B">
        <w:rPr>
          <w:b/>
          <w:u w:val="single"/>
        </w:rPr>
        <w:t>Kent</w:t>
      </w:r>
      <w:r>
        <w:rPr>
          <w:b/>
          <w:u w:val="single"/>
        </w:rPr>
        <w:t xml:space="preserve"> </w:t>
      </w:r>
      <w:r w:rsidRPr="00F4289B">
        <w:rPr>
          <w:b/>
          <w:u w:val="single"/>
        </w:rPr>
        <w:t>Chislett</w:t>
      </w:r>
      <w:r w:rsidRPr="00F4289B">
        <w:rPr>
          <w:b/>
        </w:rPr>
        <w:t xml:space="preserve"> – </w:t>
      </w:r>
      <w:r>
        <w:rPr>
          <w:b/>
        </w:rPr>
        <w:t xml:space="preserve">Will - </w:t>
      </w:r>
      <w:r w:rsidRPr="00F4289B">
        <w:rPr>
          <w:b/>
        </w:rPr>
        <w:t>Richard Knight</w:t>
      </w:r>
      <w:r>
        <w:rPr>
          <w:b/>
        </w:rPr>
        <w:t xml:space="preserve"> </w:t>
      </w:r>
      <w:r>
        <w:t>– No details available. (</w:t>
      </w:r>
      <w:r w:rsidRPr="00D73089">
        <w:rPr>
          <w:szCs w:val="24"/>
        </w:rPr>
        <w:t>Probate Registry at Canterbury, 1396-1558</w:t>
      </w:r>
      <w:r>
        <w:rPr>
          <w:szCs w:val="24"/>
        </w:rPr>
        <w:t xml:space="preserve">; </w:t>
      </w:r>
      <w:r w:rsidRPr="00F4289B">
        <w:rPr>
          <w:szCs w:val="24"/>
        </w:rPr>
        <w:t>[according to Act Book, the probate is entered under " Apr 1505 "</w:t>
      </w:r>
      <w:r>
        <w:rPr>
          <w:szCs w:val="24"/>
        </w:rPr>
        <w:t>)</w:t>
      </w:r>
    </w:p>
    <w:p w:rsidR="001470B7" w:rsidRDefault="001470B7" w:rsidP="001470B7">
      <w:r w:rsidRPr="00F4289B">
        <w:rPr>
          <w:b/>
        </w:rPr>
        <w:t xml:space="preserve">1507 – </w:t>
      </w:r>
      <w:r w:rsidR="007B3179" w:rsidRPr="00BE24BF">
        <w:rPr>
          <w:b/>
          <w:u w:val="single"/>
        </w:rPr>
        <w:t xml:space="preserve">UK </w:t>
      </w:r>
      <w:r w:rsidRPr="00F4289B">
        <w:rPr>
          <w:b/>
          <w:u w:val="single"/>
        </w:rPr>
        <w:t>Kent</w:t>
      </w:r>
      <w:r>
        <w:rPr>
          <w:b/>
          <w:u w:val="single"/>
        </w:rPr>
        <w:t xml:space="preserve"> </w:t>
      </w:r>
      <w:r w:rsidRPr="00F4289B">
        <w:rPr>
          <w:b/>
          <w:u w:val="single"/>
        </w:rPr>
        <w:t>Upchurch</w:t>
      </w:r>
      <w:r w:rsidRPr="00F4289B">
        <w:rPr>
          <w:b/>
        </w:rPr>
        <w:t xml:space="preserve"> – </w:t>
      </w:r>
      <w:r>
        <w:rPr>
          <w:b/>
        </w:rPr>
        <w:t xml:space="preserve">Will - </w:t>
      </w:r>
      <w:r w:rsidRPr="00F4289B">
        <w:rPr>
          <w:b/>
        </w:rPr>
        <w:t>Richard Knight</w:t>
      </w:r>
      <w:r>
        <w:t xml:space="preserve"> – No details available. (</w:t>
      </w:r>
      <w:r w:rsidRPr="00D73089">
        <w:rPr>
          <w:szCs w:val="24"/>
        </w:rPr>
        <w:t>Probate Re</w:t>
      </w:r>
      <w:r>
        <w:rPr>
          <w:szCs w:val="24"/>
        </w:rPr>
        <w:t xml:space="preserve">gistry at Canterbury, 1396-1558) </w:t>
      </w:r>
      <w:r>
        <w:t xml:space="preserve"> </w:t>
      </w:r>
    </w:p>
    <w:p w:rsidR="001470B7" w:rsidRDefault="001470B7" w:rsidP="001470B7">
      <w:r w:rsidRPr="00051CED">
        <w:rPr>
          <w:b/>
        </w:rPr>
        <w:t xml:space="preserve">1509 – Apr 22 – </w:t>
      </w:r>
      <w:r w:rsidR="007B3179" w:rsidRPr="00BE24BF">
        <w:rPr>
          <w:b/>
          <w:u w:val="single"/>
        </w:rPr>
        <w:t xml:space="preserve">UK </w:t>
      </w:r>
      <w:r w:rsidRPr="00051CED">
        <w:rPr>
          <w:b/>
          <w:u w:val="single"/>
        </w:rPr>
        <w:t>Somerset Berkeley</w:t>
      </w:r>
      <w:r w:rsidRPr="00051CED">
        <w:rPr>
          <w:b/>
        </w:rPr>
        <w:t xml:space="preserve"> – </w:t>
      </w:r>
      <w:r>
        <w:rPr>
          <w:b/>
        </w:rPr>
        <w:t>Chancery</w:t>
      </w:r>
      <w:r w:rsidRPr="00051CED">
        <w:rPr>
          <w:b/>
        </w:rPr>
        <w:t xml:space="preserve"> – Robert Knight</w:t>
      </w:r>
      <w:r>
        <w:t xml:space="preserve"> - PLAINTIFF: Robert Knight;  DEFENDANT: John Newborowe, Christopher Newborowe, John Calverley, John Bogett, Jasper Swarthe, and David Walshman; PLACE OR SUBJECT: Assault, seizure of hay, and ouster from land in Berkeley, &amp;c.; COUNTY: Somerset. (National Archives, Kew England, Ref: </w:t>
      </w:r>
      <w:r w:rsidRPr="006402AE">
        <w:t>STAC 2/32/89</w:t>
      </w:r>
      <w:r>
        <w:t>)</w:t>
      </w:r>
    </w:p>
    <w:p w:rsidR="001470B7" w:rsidRDefault="001470B7" w:rsidP="001470B7">
      <w:pPr>
        <w:rPr>
          <w:szCs w:val="24"/>
        </w:rPr>
      </w:pPr>
      <w:r w:rsidRPr="009D2F58">
        <w:rPr>
          <w:b/>
        </w:rPr>
        <w:t xml:space="preserve">1510 – </w:t>
      </w:r>
      <w:r w:rsidR="007B3179" w:rsidRPr="00BE24BF">
        <w:rPr>
          <w:b/>
          <w:u w:val="single"/>
        </w:rPr>
        <w:t xml:space="preserve">UK </w:t>
      </w:r>
      <w:r w:rsidRPr="009D2F58">
        <w:rPr>
          <w:b/>
          <w:u w:val="single"/>
        </w:rPr>
        <w:t>Kent</w:t>
      </w:r>
      <w:r>
        <w:rPr>
          <w:b/>
          <w:u w:val="single"/>
        </w:rPr>
        <w:t xml:space="preserve"> </w:t>
      </w:r>
      <w:r w:rsidRPr="009D2F58">
        <w:rPr>
          <w:b/>
          <w:u w:val="single"/>
        </w:rPr>
        <w:t>Lydd</w:t>
      </w:r>
      <w:r w:rsidRPr="009D2F58">
        <w:rPr>
          <w:b/>
        </w:rPr>
        <w:t xml:space="preserve"> – </w:t>
      </w:r>
      <w:r>
        <w:rPr>
          <w:b/>
        </w:rPr>
        <w:t xml:space="preserve">Will - </w:t>
      </w:r>
      <w:r w:rsidRPr="009D2F58">
        <w:rPr>
          <w:b/>
        </w:rPr>
        <w:t>Edmund Knight</w:t>
      </w:r>
      <w:r>
        <w:t xml:space="preserve"> – No details available. (</w:t>
      </w:r>
      <w:r w:rsidRPr="00325BDC">
        <w:rPr>
          <w:szCs w:val="24"/>
        </w:rPr>
        <w:t>Probate Registry at Canterbury, 1396-1558</w:t>
      </w:r>
      <w:r>
        <w:rPr>
          <w:szCs w:val="24"/>
        </w:rPr>
        <w:t xml:space="preserve">; </w:t>
      </w:r>
      <w:r w:rsidRPr="00325BDC">
        <w:rPr>
          <w:szCs w:val="24"/>
        </w:rPr>
        <w:t>A.Act. 2 124 1509-10</w:t>
      </w:r>
      <w:r>
        <w:rPr>
          <w:szCs w:val="24"/>
        </w:rPr>
        <w:t xml:space="preserve">) </w:t>
      </w:r>
    </w:p>
    <w:p w:rsidR="001470B7" w:rsidRDefault="001470B7" w:rsidP="001470B7">
      <w:pPr>
        <w:rPr>
          <w:szCs w:val="24"/>
        </w:rPr>
      </w:pPr>
      <w:r w:rsidRPr="001F1525">
        <w:rPr>
          <w:b/>
        </w:rPr>
        <w:t xml:space="preserve">1512 – </w:t>
      </w:r>
      <w:r w:rsidR="007B3179" w:rsidRPr="00BE24BF">
        <w:rPr>
          <w:b/>
          <w:u w:val="single"/>
        </w:rPr>
        <w:t xml:space="preserve">UK </w:t>
      </w:r>
      <w:r w:rsidRPr="001F1525">
        <w:rPr>
          <w:b/>
          <w:u w:val="single"/>
        </w:rPr>
        <w:t>Kent</w:t>
      </w:r>
      <w:r>
        <w:rPr>
          <w:b/>
          <w:u w:val="single"/>
        </w:rPr>
        <w:t xml:space="preserve"> </w:t>
      </w:r>
      <w:r w:rsidRPr="001F1525">
        <w:rPr>
          <w:b/>
          <w:u w:val="single"/>
        </w:rPr>
        <w:t>Faversham</w:t>
      </w:r>
      <w:r w:rsidRPr="001F1525">
        <w:rPr>
          <w:b/>
        </w:rPr>
        <w:t xml:space="preserve"> – </w:t>
      </w:r>
      <w:r>
        <w:rPr>
          <w:b/>
        </w:rPr>
        <w:t xml:space="preserve">Will - </w:t>
      </w:r>
      <w:r w:rsidRPr="001F1525">
        <w:rPr>
          <w:b/>
        </w:rPr>
        <w:t xml:space="preserve">Thomas Knight </w:t>
      </w:r>
      <w:r>
        <w:t>– No details available. (</w:t>
      </w:r>
      <w:r w:rsidRPr="00325BDC">
        <w:rPr>
          <w:szCs w:val="24"/>
        </w:rPr>
        <w:t>Calendar of Wills and Administrations</w:t>
      </w:r>
      <w:r>
        <w:rPr>
          <w:szCs w:val="24"/>
        </w:rPr>
        <w:t>,</w:t>
      </w:r>
      <w:r w:rsidRPr="00325BDC">
        <w:rPr>
          <w:szCs w:val="24"/>
        </w:rPr>
        <w:t xml:space="preserve"> Probate Registry at Canterbury, 1396-1558</w:t>
      </w:r>
      <w:r>
        <w:rPr>
          <w:szCs w:val="24"/>
        </w:rPr>
        <w:t xml:space="preserve">; </w:t>
      </w:r>
      <w:r w:rsidRPr="00325BDC">
        <w:rPr>
          <w:szCs w:val="24"/>
        </w:rPr>
        <w:t>A. 12 253 1512</w:t>
      </w:r>
      <w:r>
        <w:rPr>
          <w:szCs w:val="24"/>
        </w:rPr>
        <w:t xml:space="preserve">) </w:t>
      </w:r>
    </w:p>
    <w:p w:rsidR="001470B7" w:rsidRDefault="001470B7" w:rsidP="001470B7">
      <w:pPr>
        <w:rPr>
          <w:szCs w:val="24"/>
        </w:rPr>
      </w:pPr>
      <w:r w:rsidRPr="001F1525">
        <w:rPr>
          <w:b/>
          <w:szCs w:val="24"/>
        </w:rPr>
        <w:t xml:space="preserve">1515 Oct 17 – </w:t>
      </w:r>
      <w:r w:rsidR="007B3179" w:rsidRPr="00BE24BF">
        <w:rPr>
          <w:b/>
          <w:u w:val="single"/>
        </w:rPr>
        <w:t xml:space="preserve">UK </w:t>
      </w:r>
      <w:r>
        <w:rPr>
          <w:b/>
          <w:szCs w:val="24"/>
          <w:u w:val="single"/>
        </w:rPr>
        <w:t>London</w:t>
      </w:r>
      <w:r w:rsidRPr="001F1525">
        <w:rPr>
          <w:b/>
          <w:szCs w:val="24"/>
        </w:rPr>
        <w:t xml:space="preserve"> – </w:t>
      </w:r>
      <w:r>
        <w:rPr>
          <w:b/>
          <w:szCs w:val="24"/>
        </w:rPr>
        <w:t xml:space="preserve">Will - </w:t>
      </w:r>
      <w:r w:rsidRPr="001F1525">
        <w:rPr>
          <w:b/>
          <w:szCs w:val="24"/>
        </w:rPr>
        <w:t>Henry Knight</w:t>
      </w:r>
      <w:r>
        <w:rPr>
          <w:szCs w:val="24"/>
        </w:rPr>
        <w:t xml:space="preserve"> – “My body to be buried in the Church of Our Lady of Bramley”; To the church of our Lady in Bramley bequests for several purposes, the poor, repairs, prayers, etc. Then, he mentions the Church of St Leonard; a bequest to what looks like John Cowper, then to John Wellys; something to an Anne Arundell; wills that Alice, his wife, have all his lands after his death for life and after her death, to go to son, </w:t>
      </w:r>
      <w:r w:rsidRPr="000C0EED">
        <w:rPr>
          <w:b/>
          <w:szCs w:val="24"/>
        </w:rPr>
        <w:t>William</w:t>
      </w:r>
      <w:r w:rsidR="007B3179" w:rsidRPr="000C0EED">
        <w:rPr>
          <w:b/>
          <w:szCs w:val="24"/>
        </w:rPr>
        <w:t xml:space="preserve"> Knight</w:t>
      </w:r>
      <w:r>
        <w:rPr>
          <w:szCs w:val="24"/>
        </w:rPr>
        <w:t xml:space="preserve">;  Henry seems very concerned to get prayers for his soul because he mentions that again and again; then he writes “I would that my fiefs  (fioffs) make ___ (?)  to the said </w:t>
      </w:r>
      <w:r w:rsidRPr="000C0EED">
        <w:rPr>
          <w:b/>
          <w:szCs w:val="24"/>
        </w:rPr>
        <w:t>William Knight</w:t>
      </w:r>
      <w:r>
        <w:rPr>
          <w:szCs w:val="24"/>
        </w:rPr>
        <w:t xml:space="preserve"> upon condition…” and then he says some more that is indecipherable but mentions St Leonard and his “lands and tenements”; he names his wife, Alice, executrix and </w:t>
      </w:r>
      <w:r>
        <w:rPr>
          <w:szCs w:val="24"/>
        </w:rPr>
        <w:lastRenderedPageBreak/>
        <w:t>Roger Eton overseer (?). Wit: Robert Oliver, priest; John Camp and Robert Hunt. (</w:t>
      </w:r>
      <w:r w:rsidRPr="00FB510A">
        <w:rPr>
          <w:szCs w:val="24"/>
        </w:rPr>
        <w:t>Prerogative Court of Canterbury Wills, 1384-1858</w:t>
      </w:r>
      <w:r>
        <w:rPr>
          <w:szCs w:val="24"/>
        </w:rPr>
        <w:t>,</w:t>
      </w:r>
      <w:r w:rsidRPr="00FB510A">
        <w:rPr>
          <w:szCs w:val="24"/>
        </w:rPr>
        <w:t>PROB 11: Will Registers</w:t>
      </w:r>
      <w:r>
        <w:rPr>
          <w:szCs w:val="24"/>
        </w:rPr>
        <w:t xml:space="preserve">, </w:t>
      </w:r>
      <w:r w:rsidRPr="00FB510A">
        <w:rPr>
          <w:szCs w:val="24"/>
        </w:rPr>
        <w:t>1384-1566</w:t>
      </w:r>
      <w:r>
        <w:rPr>
          <w:szCs w:val="24"/>
        </w:rPr>
        <w:t xml:space="preserve">, </w:t>
      </w:r>
      <w:r w:rsidRPr="00FB510A">
        <w:rPr>
          <w:szCs w:val="24"/>
        </w:rPr>
        <w:t>Piece 18: Holder (1514-1517)</w:t>
      </w:r>
      <w:r>
        <w:rPr>
          <w:szCs w:val="24"/>
        </w:rPr>
        <w:t xml:space="preserve">) </w:t>
      </w:r>
    </w:p>
    <w:p w:rsidR="001470B7" w:rsidRDefault="001470B7" w:rsidP="001470B7">
      <w:pPr>
        <w:rPr>
          <w:szCs w:val="24"/>
        </w:rPr>
      </w:pPr>
      <w:r>
        <w:rPr>
          <w:szCs w:val="24"/>
        </w:rPr>
        <w:t xml:space="preserve">If he names a county, town or city at all, I wasn’t able to discern it so it is a bit of a problem to figure out where this Henry Knight lived at the time of his death. There are a couple of churches of “Our Lady” in London, notably in Tower Hamlets which now includes Bromley-by-Bow which is a different Bromley from the one that was, at the time this will was written, the market town of </w:t>
      </w:r>
      <w:r w:rsidRPr="00FB510A">
        <w:rPr>
          <w:szCs w:val="24"/>
        </w:rPr>
        <w:t>Bromley</w:t>
      </w:r>
      <w:r>
        <w:rPr>
          <w:szCs w:val="24"/>
        </w:rPr>
        <w:t xml:space="preserve">.  This second Bromley was </w:t>
      </w:r>
      <w:r w:rsidRPr="00FD1876">
        <w:rPr>
          <w:szCs w:val="24"/>
        </w:rPr>
        <w:t xml:space="preserve">also known as Bromley St Peter and St Paul, </w:t>
      </w:r>
      <w:r>
        <w:rPr>
          <w:szCs w:val="24"/>
        </w:rPr>
        <w:t xml:space="preserve">and </w:t>
      </w:r>
      <w:r w:rsidRPr="00FD1876">
        <w:rPr>
          <w:szCs w:val="24"/>
        </w:rPr>
        <w:t xml:space="preserve">formed an ancient parish in the Bromley and Beckenham hundred and the </w:t>
      </w:r>
      <w:r w:rsidRPr="000C0EED">
        <w:rPr>
          <w:b/>
          <w:szCs w:val="24"/>
        </w:rPr>
        <w:t>Sutton-at-Hone</w:t>
      </w:r>
      <w:r w:rsidRPr="00FD1876">
        <w:rPr>
          <w:szCs w:val="24"/>
        </w:rPr>
        <w:t xml:space="preserve"> lathe of Kent.</w:t>
      </w:r>
      <w:r>
        <w:rPr>
          <w:szCs w:val="24"/>
        </w:rPr>
        <w:t xml:space="preserve"> There are other churches of St Leonard in Kent, notably at Hythe. </w:t>
      </w:r>
    </w:p>
    <w:p w:rsidR="001470B7" w:rsidRDefault="001470B7" w:rsidP="001470B7">
      <w:pPr>
        <w:rPr>
          <w:szCs w:val="24"/>
        </w:rPr>
      </w:pPr>
      <w:r>
        <w:rPr>
          <w:szCs w:val="24"/>
        </w:rPr>
        <w:t xml:space="preserve">On the other hand, it is also quite possible that this Henry Knight is the Henry Knight of Knights Hill mentioned in the will of John Knight 1505 Surrey.  Note the locations in the maps below. It’s a difficult call to make so, until someone else can possibly decipher more clues from the will, I’m going to call it “London”. </w:t>
      </w:r>
    </w:p>
    <w:tbl>
      <w:tblPr>
        <w:tblStyle w:val="TableGrid"/>
        <w:tblW w:w="0" w:type="auto"/>
        <w:tblLook w:val="04A0" w:firstRow="1" w:lastRow="0" w:firstColumn="1" w:lastColumn="0" w:noHBand="0" w:noVBand="1"/>
      </w:tblPr>
      <w:tblGrid>
        <w:gridCol w:w="4153"/>
        <w:gridCol w:w="4369"/>
      </w:tblGrid>
      <w:tr w:rsidR="001470B7" w:rsidTr="000D7DDB">
        <w:tc>
          <w:tcPr>
            <w:tcW w:w="4153" w:type="dxa"/>
          </w:tcPr>
          <w:p w:rsidR="001470B7" w:rsidRDefault="001470B7" w:rsidP="0082197A">
            <w:pPr>
              <w:ind w:firstLine="0"/>
              <w:rPr>
                <w:noProof/>
              </w:rPr>
            </w:pPr>
            <w:r>
              <w:rPr>
                <w:noProof/>
              </w:rPr>
              <w:t>Bromley-by-Bow</w:t>
            </w:r>
          </w:p>
        </w:tc>
        <w:tc>
          <w:tcPr>
            <w:tcW w:w="4369" w:type="dxa"/>
          </w:tcPr>
          <w:p w:rsidR="001470B7" w:rsidRDefault="001470B7" w:rsidP="0082197A">
            <w:pPr>
              <w:ind w:firstLine="0"/>
              <w:rPr>
                <w:noProof/>
              </w:rPr>
            </w:pPr>
            <w:r>
              <w:rPr>
                <w:noProof/>
              </w:rPr>
              <w:t>St Leonard’s Church, Shoreditch</w:t>
            </w:r>
          </w:p>
        </w:tc>
      </w:tr>
      <w:tr w:rsidR="001470B7" w:rsidTr="000D7DDB">
        <w:tc>
          <w:tcPr>
            <w:tcW w:w="4153" w:type="dxa"/>
          </w:tcPr>
          <w:p w:rsidR="001470B7" w:rsidRDefault="001470B7" w:rsidP="0082197A">
            <w:pPr>
              <w:ind w:firstLine="0"/>
              <w:rPr>
                <w:noProof/>
              </w:rPr>
            </w:pPr>
            <w:r>
              <w:rPr>
                <w:noProof/>
              </w:rPr>
              <w:drawing>
                <wp:inline distT="0" distB="0" distL="0" distR="0" wp14:anchorId="568208D7" wp14:editId="559A1092">
                  <wp:extent cx="2499360" cy="166261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499360" cy="1662618"/>
                          </a:xfrm>
                          <a:prstGeom prst="rect">
                            <a:avLst/>
                          </a:prstGeom>
                        </pic:spPr>
                      </pic:pic>
                    </a:graphicData>
                  </a:graphic>
                </wp:inline>
              </w:drawing>
            </w:r>
          </w:p>
        </w:tc>
        <w:tc>
          <w:tcPr>
            <w:tcW w:w="4369" w:type="dxa"/>
          </w:tcPr>
          <w:p w:rsidR="001470B7" w:rsidRDefault="001470B7" w:rsidP="0082197A">
            <w:pPr>
              <w:ind w:firstLine="0"/>
              <w:rPr>
                <w:noProof/>
              </w:rPr>
            </w:pPr>
            <w:r>
              <w:rPr>
                <w:noProof/>
              </w:rPr>
              <w:drawing>
                <wp:inline distT="0" distB="0" distL="0" distR="0" wp14:anchorId="127AA388" wp14:editId="05E060DE">
                  <wp:extent cx="2629726" cy="18897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629726" cy="1889760"/>
                          </a:xfrm>
                          <a:prstGeom prst="rect">
                            <a:avLst/>
                          </a:prstGeom>
                        </pic:spPr>
                      </pic:pic>
                    </a:graphicData>
                  </a:graphic>
                </wp:inline>
              </w:drawing>
            </w:r>
          </w:p>
        </w:tc>
      </w:tr>
      <w:tr w:rsidR="001470B7" w:rsidTr="000D7DDB">
        <w:tc>
          <w:tcPr>
            <w:tcW w:w="4153" w:type="dxa"/>
          </w:tcPr>
          <w:p w:rsidR="001470B7" w:rsidRDefault="001470B7" w:rsidP="0082197A">
            <w:pPr>
              <w:ind w:firstLine="0"/>
              <w:rPr>
                <w:noProof/>
              </w:rPr>
            </w:pPr>
            <w:r>
              <w:rPr>
                <w:noProof/>
              </w:rPr>
              <w:t>Bromley formerly Kent</w:t>
            </w:r>
          </w:p>
        </w:tc>
        <w:tc>
          <w:tcPr>
            <w:tcW w:w="4369" w:type="dxa"/>
          </w:tcPr>
          <w:p w:rsidR="001470B7" w:rsidRDefault="001470B7" w:rsidP="0082197A">
            <w:pPr>
              <w:ind w:firstLine="0"/>
              <w:rPr>
                <w:noProof/>
              </w:rPr>
            </w:pPr>
            <w:r>
              <w:rPr>
                <w:noProof/>
              </w:rPr>
              <w:t>Knights Hill formerly Surrey</w:t>
            </w:r>
          </w:p>
        </w:tc>
      </w:tr>
      <w:tr w:rsidR="001470B7" w:rsidTr="000D7DDB">
        <w:tc>
          <w:tcPr>
            <w:tcW w:w="4153" w:type="dxa"/>
          </w:tcPr>
          <w:p w:rsidR="001470B7" w:rsidRDefault="001470B7" w:rsidP="0082197A">
            <w:pPr>
              <w:ind w:firstLine="0"/>
              <w:rPr>
                <w:szCs w:val="24"/>
              </w:rPr>
            </w:pPr>
            <w:r>
              <w:rPr>
                <w:noProof/>
              </w:rPr>
              <w:drawing>
                <wp:inline distT="0" distB="0" distL="0" distR="0" wp14:anchorId="0BF0CA91" wp14:editId="2F97CCB5">
                  <wp:extent cx="2499360" cy="18314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499360" cy="1831428"/>
                          </a:xfrm>
                          <a:prstGeom prst="rect">
                            <a:avLst/>
                          </a:prstGeom>
                        </pic:spPr>
                      </pic:pic>
                    </a:graphicData>
                  </a:graphic>
                </wp:inline>
              </w:drawing>
            </w:r>
          </w:p>
        </w:tc>
        <w:tc>
          <w:tcPr>
            <w:tcW w:w="4369" w:type="dxa"/>
          </w:tcPr>
          <w:p w:rsidR="001470B7" w:rsidRDefault="001470B7" w:rsidP="0082197A">
            <w:pPr>
              <w:ind w:firstLine="0"/>
              <w:rPr>
                <w:szCs w:val="24"/>
              </w:rPr>
            </w:pPr>
            <w:r>
              <w:rPr>
                <w:noProof/>
              </w:rPr>
              <w:drawing>
                <wp:inline distT="0" distB="0" distL="0" distR="0" wp14:anchorId="6D94FFC9" wp14:editId="0825BF87">
                  <wp:extent cx="2663190" cy="182880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663190" cy="1828800"/>
                          </a:xfrm>
                          <a:prstGeom prst="rect">
                            <a:avLst/>
                          </a:prstGeom>
                        </pic:spPr>
                      </pic:pic>
                    </a:graphicData>
                  </a:graphic>
                </wp:inline>
              </w:drawing>
            </w:r>
          </w:p>
        </w:tc>
      </w:tr>
    </w:tbl>
    <w:p w:rsidR="001470B7" w:rsidRDefault="001470B7" w:rsidP="001470B7">
      <w:pPr>
        <w:rPr>
          <w:szCs w:val="24"/>
        </w:rPr>
      </w:pPr>
      <w:r w:rsidRPr="00384B09">
        <w:rPr>
          <w:b/>
        </w:rPr>
        <w:t xml:space="preserve">1516 – </w:t>
      </w:r>
      <w:r w:rsidR="007B3179" w:rsidRPr="00BE24BF">
        <w:rPr>
          <w:b/>
          <w:u w:val="single"/>
        </w:rPr>
        <w:t xml:space="preserve">UK </w:t>
      </w:r>
      <w:r w:rsidRPr="00384B09">
        <w:rPr>
          <w:b/>
          <w:u w:val="single"/>
        </w:rPr>
        <w:t>Kent</w:t>
      </w:r>
      <w:r>
        <w:rPr>
          <w:b/>
          <w:u w:val="single"/>
        </w:rPr>
        <w:t xml:space="preserve"> </w:t>
      </w:r>
      <w:r w:rsidRPr="00384B09">
        <w:rPr>
          <w:b/>
          <w:u w:val="single"/>
        </w:rPr>
        <w:t>Canterbury</w:t>
      </w:r>
      <w:r w:rsidRPr="00384B09">
        <w:rPr>
          <w:b/>
        </w:rPr>
        <w:t xml:space="preserve"> – </w:t>
      </w:r>
      <w:r>
        <w:rPr>
          <w:b/>
        </w:rPr>
        <w:t xml:space="preserve">Will - </w:t>
      </w:r>
      <w:r w:rsidRPr="00384B09">
        <w:rPr>
          <w:b/>
        </w:rPr>
        <w:t>Richard Knight</w:t>
      </w:r>
      <w:r>
        <w:t xml:space="preserve"> – No details available. (</w:t>
      </w:r>
      <w:r w:rsidRPr="00325BDC">
        <w:rPr>
          <w:szCs w:val="24"/>
        </w:rPr>
        <w:t>Probate Registry at Canterbury, 1396-1558</w:t>
      </w:r>
      <w:r>
        <w:rPr>
          <w:szCs w:val="24"/>
        </w:rPr>
        <w:t xml:space="preserve">) </w:t>
      </w:r>
    </w:p>
    <w:p w:rsidR="001470B7" w:rsidRDefault="001470B7" w:rsidP="001470B7">
      <w:pPr>
        <w:rPr>
          <w:b/>
        </w:rPr>
      </w:pPr>
      <w:r w:rsidRPr="00AF267D">
        <w:rPr>
          <w:b/>
        </w:rPr>
        <w:t>1517</w:t>
      </w:r>
      <w:r w:rsidRPr="00AF267D">
        <w:rPr>
          <w:b/>
          <w:szCs w:val="24"/>
        </w:rPr>
        <w:t xml:space="preserve"> – </w:t>
      </w:r>
      <w:r w:rsidRPr="00AF267D">
        <w:rPr>
          <w:b/>
        </w:rPr>
        <w:t xml:space="preserve">Jan 14 – </w:t>
      </w:r>
      <w:r w:rsidR="007B3179" w:rsidRPr="00BE24BF">
        <w:rPr>
          <w:b/>
          <w:u w:val="single"/>
        </w:rPr>
        <w:t xml:space="preserve">UK </w:t>
      </w:r>
      <w:r w:rsidRPr="00AF267D">
        <w:rPr>
          <w:b/>
          <w:u w:val="single"/>
        </w:rPr>
        <w:t>London St Martin Ludgate</w:t>
      </w:r>
      <w:r w:rsidRPr="00AF267D">
        <w:rPr>
          <w:b/>
        </w:rPr>
        <w:t xml:space="preserve"> – Mar – Thomas Knight &amp; Martha Onbar</w:t>
      </w:r>
      <w:r w:rsidR="000C0EED">
        <w:rPr>
          <w:b/>
        </w:rPr>
        <w:t xml:space="preserve"> </w:t>
      </w:r>
      <w:r w:rsidR="000C0EED" w:rsidRPr="000C0EED">
        <w:t>(London Met Arch)</w:t>
      </w:r>
    </w:p>
    <w:p w:rsidR="001470B7" w:rsidRPr="00AF267D" w:rsidRDefault="001470B7" w:rsidP="001470B7">
      <w:pPr>
        <w:rPr>
          <w:b/>
          <w:szCs w:val="24"/>
        </w:rPr>
      </w:pPr>
      <w:r w:rsidRPr="00AF267D">
        <w:rPr>
          <w:b/>
        </w:rPr>
        <w:t xml:space="preserve">1518 – </w:t>
      </w:r>
      <w:r w:rsidR="007B3179" w:rsidRPr="00BE24BF">
        <w:rPr>
          <w:b/>
          <w:u w:val="single"/>
        </w:rPr>
        <w:t xml:space="preserve">UK </w:t>
      </w:r>
      <w:r w:rsidRPr="00AF267D">
        <w:rPr>
          <w:b/>
          <w:u w:val="single"/>
        </w:rPr>
        <w:t>Kent Hythe</w:t>
      </w:r>
      <w:r w:rsidRPr="00AF267D">
        <w:rPr>
          <w:b/>
        </w:rPr>
        <w:t xml:space="preserve"> – Mar – Richard Knight &amp; Joan</w:t>
      </w:r>
      <w:r>
        <w:rPr>
          <w:b/>
        </w:rPr>
        <w:t xml:space="preserve"> </w:t>
      </w:r>
      <w:r w:rsidRPr="002523A1">
        <w:t>(Tyler)</w:t>
      </w:r>
    </w:p>
    <w:p w:rsidR="001470B7" w:rsidRDefault="001470B7" w:rsidP="001470B7">
      <w:pPr>
        <w:rPr>
          <w:szCs w:val="24"/>
        </w:rPr>
      </w:pPr>
      <w:r w:rsidRPr="00EB40C2">
        <w:rPr>
          <w:b/>
          <w:szCs w:val="24"/>
        </w:rPr>
        <w:lastRenderedPageBreak/>
        <w:t xml:space="preserve">1519 </w:t>
      </w:r>
      <w:r>
        <w:rPr>
          <w:b/>
          <w:szCs w:val="24"/>
        </w:rPr>
        <w:t xml:space="preserve">– </w:t>
      </w:r>
      <w:r w:rsidR="007B3179" w:rsidRPr="00BE24BF">
        <w:rPr>
          <w:b/>
          <w:u w:val="single"/>
        </w:rPr>
        <w:t xml:space="preserve">UK </w:t>
      </w:r>
      <w:r w:rsidRPr="00EB40C2">
        <w:rPr>
          <w:b/>
          <w:szCs w:val="24"/>
          <w:u w:val="single"/>
        </w:rPr>
        <w:t>Kent</w:t>
      </w:r>
      <w:r>
        <w:rPr>
          <w:b/>
          <w:szCs w:val="24"/>
          <w:u w:val="single"/>
        </w:rPr>
        <w:t xml:space="preserve"> </w:t>
      </w:r>
      <w:r w:rsidRPr="00EB40C2">
        <w:rPr>
          <w:b/>
          <w:szCs w:val="24"/>
          <w:u w:val="single"/>
        </w:rPr>
        <w:t>Wye</w:t>
      </w:r>
      <w:r w:rsidRPr="00EB40C2">
        <w:rPr>
          <w:b/>
          <w:szCs w:val="24"/>
        </w:rPr>
        <w:t xml:space="preserve"> – </w:t>
      </w:r>
      <w:r>
        <w:rPr>
          <w:b/>
          <w:szCs w:val="24"/>
        </w:rPr>
        <w:t xml:space="preserve">Will - </w:t>
      </w:r>
      <w:r w:rsidRPr="00EB40C2">
        <w:rPr>
          <w:b/>
          <w:szCs w:val="24"/>
        </w:rPr>
        <w:t>Peter Knight</w:t>
      </w:r>
      <w:r>
        <w:rPr>
          <w:szCs w:val="24"/>
        </w:rPr>
        <w:t xml:space="preserve"> – No details available. (</w:t>
      </w:r>
      <w:r w:rsidRPr="00325BDC">
        <w:rPr>
          <w:szCs w:val="24"/>
        </w:rPr>
        <w:t>Probate Registry at Canterbury, 1396-1558</w:t>
      </w:r>
      <w:r>
        <w:rPr>
          <w:szCs w:val="24"/>
        </w:rPr>
        <w:t xml:space="preserve">; </w:t>
      </w:r>
      <w:r w:rsidRPr="00325BDC">
        <w:rPr>
          <w:szCs w:val="24"/>
        </w:rPr>
        <w:t>A. 14 141 1518-9</w:t>
      </w:r>
      <w:r>
        <w:rPr>
          <w:szCs w:val="24"/>
        </w:rPr>
        <w:t xml:space="preserve">)  </w:t>
      </w:r>
    </w:p>
    <w:p w:rsidR="001470B7" w:rsidRDefault="001470B7" w:rsidP="001470B7">
      <w:pPr>
        <w:rPr>
          <w:szCs w:val="24"/>
        </w:rPr>
      </w:pPr>
      <w:r w:rsidRPr="00EB40C2">
        <w:rPr>
          <w:b/>
        </w:rPr>
        <w:t xml:space="preserve">1521 – </w:t>
      </w:r>
      <w:r w:rsidR="007B3179" w:rsidRPr="00BE24BF">
        <w:rPr>
          <w:b/>
          <w:u w:val="single"/>
        </w:rPr>
        <w:t xml:space="preserve">UK </w:t>
      </w:r>
      <w:r w:rsidRPr="00EB40C2">
        <w:rPr>
          <w:b/>
          <w:u w:val="single"/>
        </w:rPr>
        <w:t>Kent</w:t>
      </w:r>
      <w:r>
        <w:rPr>
          <w:b/>
          <w:u w:val="single"/>
        </w:rPr>
        <w:t xml:space="preserve"> </w:t>
      </w:r>
      <w:r w:rsidRPr="00EB40C2">
        <w:rPr>
          <w:b/>
          <w:u w:val="single"/>
        </w:rPr>
        <w:t>Tenterden</w:t>
      </w:r>
      <w:r w:rsidRPr="00EB40C2">
        <w:rPr>
          <w:b/>
        </w:rPr>
        <w:t xml:space="preserve"> – </w:t>
      </w:r>
      <w:r>
        <w:rPr>
          <w:b/>
        </w:rPr>
        <w:t xml:space="preserve">Will - </w:t>
      </w:r>
      <w:r w:rsidRPr="00EB40C2">
        <w:rPr>
          <w:b/>
        </w:rPr>
        <w:t>Margery Knight, Widow</w:t>
      </w:r>
      <w:r>
        <w:t xml:space="preserve"> – No details available. (</w:t>
      </w:r>
      <w:r w:rsidRPr="00325BDC">
        <w:rPr>
          <w:szCs w:val="24"/>
        </w:rPr>
        <w:t>Probate Registry at Canterbury, 1396-1558</w:t>
      </w:r>
      <w:r>
        <w:rPr>
          <w:szCs w:val="24"/>
        </w:rPr>
        <w:t xml:space="preserve">) </w:t>
      </w:r>
    </w:p>
    <w:p w:rsidR="001470B7" w:rsidRDefault="001470B7" w:rsidP="001470B7">
      <w:pPr>
        <w:rPr>
          <w:szCs w:val="24"/>
        </w:rPr>
      </w:pPr>
      <w:r w:rsidRPr="00E5194D">
        <w:rPr>
          <w:b/>
          <w:szCs w:val="24"/>
        </w:rPr>
        <w:t xml:space="preserve">1521 – Apr 22 - </w:t>
      </w:r>
      <w:r w:rsidR="007B3179" w:rsidRPr="00BE24BF">
        <w:rPr>
          <w:b/>
          <w:u w:val="single"/>
        </w:rPr>
        <w:t xml:space="preserve">UK </w:t>
      </w:r>
      <w:r w:rsidRPr="00E5194D">
        <w:rPr>
          <w:b/>
          <w:szCs w:val="24"/>
          <w:u w:val="single"/>
        </w:rPr>
        <w:t>London</w:t>
      </w:r>
      <w:r w:rsidRPr="00E5194D">
        <w:rPr>
          <w:b/>
          <w:szCs w:val="24"/>
        </w:rPr>
        <w:t xml:space="preserve"> - </w:t>
      </w:r>
      <w:r>
        <w:rPr>
          <w:b/>
          <w:szCs w:val="24"/>
        </w:rPr>
        <w:t>Chancery</w:t>
      </w:r>
      <w:r w:rsidRPr="00E5194D">
        <w:rPr>
          <w:b/>
          <w:szCs w:val="24"/>
        </w:rPr>
        <w:t xml:space="preserve"> – Margaret Knight </w:t>
      </w:r>
      <w:r>
        <w:rPr>
          <w:szCs w:val="24"/>
        </w:rPr>
        <w:t xml:space="preserve">- </w:t>
      </w:r>
      <w:r w:rsidRPr="00E5194D">
        <w:rPr>
          <w:szCs w:val="24"/>
        </w:rPr>
        <w:t xml:space="preserve">Margaret Knight, daughter of </w:t>
      </w:r>
      <w:r w:rsidRPr="000C0EED">
        <w:rPr>
          <w:b/>
          <w:szCs w:val="24"/>
        </w:rPr>
        <w:t>William Knight and his wife Christian</w:t>
      </w:r>
      <w:r w:rsidRPr="00E5194D">
        <w:rPr>
          <w:szCs w:val="24"/>
        </w:rPr>
        <w:t>, v Andrew Bricham: detention of goods bequeathed by said Christian to the plaintiff. 4 mm.</w:t>
      </w:r>
      <w:r>
        <w:rPr>
          <w:szCs w:val="24"/>
        </w:rPr>
        <w:t xml:space="preserve">  (National Archives, Kew England, Ref: </w:t>
      </w:r>
      <w:r w:rsidRPr="00E5194D">
        <w:rPr>
          <w:szCs w:val="24"/>
        </w:rPr>
        <w:t>REQ 2/4/195</w:t>
      </w:r>
      <w:r>
        <w:rPr>
          <w:szCs w:val="24"/>
        </w:rPr>
        <w:t>)</w:t>
      </w:r>
    </w:p>
    <w:p w:rsidR="001470B7" w:rsidRDefault="001470B7" w:rsidP="001470B7">
      <w:r w:rsidRPr="0067700D">
        <w:rPr>
          <w:b/>
          <w:szCs w:val="24"/>
        </w:rPr>
        <w:t xml:space="preserve">1522 Jun 3 – </w:t>
      </w:r>
      <w:r w:rsidR="007B3179" w:rsidRPr="00BE24BF">
        <w:rPr>
          <w:b/>
          <w:u w:val="single"/>
        </w:rPr>
        <w:t xml:space="preserve">UK </w:t>
      </w:r>
      <w:r>
        <w:rPr>
          <w:b/>
          <w:szCs w:val="24"/>
          <w:u w:val="single"/>
        </w:rPr>
        <w:t xml:space="preserve">Gloucester </w:t>
      </w:r>
      <w:r w:rsidRPr="0067700D">
        <w:rPr>
          <w:b/>
          <w:szCs w:val="24"/>
          <w:u w:val="single"/>
        </w:rPr>
        <w:t>Bristol</w:t>
      </w:r>
      <w:r w:rsidRPr="0067700D">
        <w:rPr>
          <w:b/>
          <w:szCs w:val="24"/>
        </w:rPr>
        <w:t xml:space="preserve"> – </w:t>
      </w:r>
      <w:r>
        <w:rPr>
          <w:b/>
          <w:szCs w:val="24"/>
        </w:rPr>
        <w:t xml:space="preserve">Will - </w:t>
      </w:r>
      <w:r w:rsidRPr="0067700D">
        <w:rPr>
          <w:b/>
          <w:szCs w:val="24"/>
        </w:rPr>
        <w:t>Richard Knight</w:t>
      </w:r>
      <w:r>
        <w:rPr>
          <w:szCs w:val="24"/>
        </w:rPr>
        <w:t xml:space="preserve"> – No details available. (</w:t>
      </w:r>
      <w:r w:rsidRPr="003A2BF9">
        <w:t>Prerogative Court of Canterbury Wills, 1384-1858</w:t>
      </w:r>
      <w:r>
        <w:t xml:space="preserve">) </w:t>
      </w:r>
    </w:p>
    <w:p w:rsidR="001470B7" w:rsidRDefault="001470B7" w:rsidP="001470B7">
      <w:pPr>
        <w:rPr>
          <w:szCs w:val="24"/>
        </w:rPr>
      </w:pPr>
      <w:r w:rsidRPr="00254C77">
        <w:rPr>
          <w:b/>
        </w:rPr>
        <w:t xml:space="preserve">1523 – </w:t>
      </w:r>
      <w:r w:rsidR="007B3179" w:rsidRPr="00BE24BF">
        <w:rPr>
          <w:b/>
          <w:u w:val="single"/>
        </w:rPr>
        <w:t xml:space="preserve">UK </w:t>
      </w:r>
      <w:r w:rsidRPr="00254C77">
        <w:rPr>
          <w:b/>
          <w:u w:val="single"/>
        </w:rPr>
        <w:t>Kent</w:t>
      </w:r>
      <w:r>
        <w:rPr>
          <w:b/>
          <w:u w:val="single"/>
        </w:rPr>
        <w:t xml:space="preserve"> </w:t>
      </w:r>
      <w:r w:rsidRPr="00254C77">
        <w:rPr>
          <w:b/>
          <w:u w:val="single"/>
        </w:rPr>
        <w:t>Sittingbourne</w:t>
      </w:r>
      <w:r w:rsidRPr="00254C77">
        <w:rPr>
          <w:b/>
        </w:rPr>
        <w:t xml:space="preserve"> – </w:t>
      </w:r>
      <w:r>
        <w:rPr>
          <w:b/>
        </w:rPr>
        <w:t xml:space="preserve">Will - </w:t>
      </w:r>
      <w:r w:rsidRPr="00254C77">
        <w:rPr>
          <w:b/>
        </w:rPr>
        <w:t>Stephen Knight</w:t>
      </w:r>
      <w:r>
        <w:t xml:space="preserve"> – No details available. (</w:t>
      </w:r>
      <w:r w:rsidRPr="00325BDC">
        <w:rPr>
          <w:szCs w:val="24"/>
        </w:rPr>
        <w:t>Probate Registry at Canterbury, 1396-1558</w:t>
      </w:r>
      <w:r>
        <w:rPr>
          <w:szCs w:val="24"/>
        </w:rPr>
        <w:t xml:space="preserve">) </w:t>
      </w:r>
    </w:p>
    <w:p w:rsidR="001470B7" w:rsidRDefault="001470B7" w:rsidP="001470B7">
      <w:pPr>
        <w:rPr>
          <w:szCs w:val="24"/>
        </w:rPr>
      </w:pPr>
      <w:r w:rsidRPr="00904B12">
        <w:rPr>
          <w:b/>
          <w:szCs w:val="24"/>
        </w:rPr>
        <w:t xml:space="preserve">1523 – Jun 15 – </w:t>
      </w:r>
      <w:r w:rsidR="007B3179" w:rsidRPr="00BE24BF">
        <w:rPr>
          <w:b/>
          <w:u w:val="single"/>
        </w:rPr>
        <w:t xml:space="preserve">UK </w:t>
      </w:r>
      <w:r w:rsidRPr="00904B12">
        <w:rPr>
          <w:b/>
          <w:szCs w:val="24"/>
          <w:u w:val="single"/>
        </w:rPr>
        <w:t>Oxfordshire Oxford</w:t>
      </w:r>
      <w:r w:rsidRPr="00904B12">
        <w:rPr>
          <w:b/>
          <w:szCs w:val="24"/>
        </w:rPr>
        <w:t xml:space="preserve"> – Admin – William Knight, Master of Merton College</w:t>
      </w:r>
      <w:r>
        <w:rPr>
          <w:szCs w:val="24"/>
        </w:rPr>
        <w:t xml:space="preserve"> - </w:t>
      </w:r>
      <w:r w:rsidRPr="00904B12">
        <w:rPr>
          <w:szCs w:val="24"/>
        </w:rPr>
        <w:t>Gift by John Russell of Rowell son and heir of Robert Russell formerly of Ferendon and Margerie his wife to William Knight, Master of Merton College, Oxford, John Poll of Kybworth Harecourte and William Poll of Kybworth Beaucham, clerk, of all his lands and tenements, meadow and pasture in the vill and fields of Kybworth Harecourte and Kybworth Beaucham. Dated 15 June 15 Henry VIII [1523]</w:t>
      </w:r>
      <w:r>
        <w:rPr>
          <w:szCs w:val="24"/>
        </w:rPr>
        <w:t xml:space="preserve"> (National Archives, Kew England)</w:t>
      </w:r>
    </w:p>
    <w:p w:rsidR="001470B7" w:rsidRDefault="001470B7" w:rsidP="001470B7">
      <w:pPr>
        <w:rPr>
          <w:szCs w:val="24"/>
        </w:rPr>
      </w:pPr>
      <w:r w:rsidRPr="00D44868">
        <w:rPr>
          <w:b/>
          <w:szCs w:val="24"/>
        </w:rPr>
        <w:t xml:space="preserve">1524 – Feb 12 – </w:t>
      </w:r>
      <w:r w:rsidR="007B3179" w:rsidRPr="00BE24BF">
        <w:rPr>
          <w:b/>
          <w:u w:val="single"/>
        </w:rPr>
        <w:t xml:space="preserve">UK </w:t>
      </w:r>
      <w:r w:rsidRPr="00D44868">
        <w:rPr>
          <w:b/>
          <w:szCs w:val="24"/>
          <w:u w:val="single"/>
        </w:rPr>
        <w:t>Sussex Avisford</w:t>
      </w:r>
      <w:r w:rsidRPr="00D44868">
        <w:rPr>
          <w:b/>
          <w:szCs w:val="24"/>
        </w:rPr>
        <w:t xml:space="preserve"> – Admin – Robert Knight </w:t>
      </w:r>
      <w:r>
        <w:rPr>
          <w:szCs w:val="24"/>
        </w:rPr>
        <w:t xml:space="preserve">- </w:t>
      </w:r>
      <w:r w:rsidRPr="00D44868">
        <w:rPr>
          <w:szCs w:val="24"/>
        </w:rPr>
        <w:t xml:space="preserve">Debtor: Henry Owen, knight, Robert Owen, knight, </w:t>
      </w:r>
      <w:r w:rsidRPr="000D7DDB">
        <w:rPr>
          <w:b/>
          <w:szCs w:val="24"/>
        </w:rPr>
        <w:t>Robert Knight</w:t>
      </w:r>
      <w:r w:rsidRPr="00D44868">
        <w:rPr>
          <w:szCs w:val="24"/>
        </w:rPr>
        <w:t>, John Hertley, and Richard Stronge, of the manor of Ford in Sussex, [Avisford Hundred] yeomen.</w:t>
      </w:r>
      <w:r>
        <w:rPr>
          <w:szCs w:val="24"/>
        </w:rPr>
        <w:t xml:space="preserve">  </w:t>
      </w:r>
      <w:r w:rsidRPr="00D44868">
        <w:rPr>
          <w:szCs w:val="24"/>
        </w:rPr>
        <w:t>Creditor: Walter Lamberd, citizen and goldsmith of London.</w:t>
      </w:r>
      <w:r>
        <w:rPr>
          <w:szCs w:val="24"/>
        </w:rPr>
        <w:t xml:space="preserve">  </w:t>
      </w:r>
      <w:r w:rsidRPr="00D44868">
        <w:rPr>
          <w:szCs w:val="24"/>
        </w:rPr>
        <w:t>Amount: £300</w:t>
      </w:r>
      <w:r>
        <w:rPr>
          <w:szCs w:val="24"/>
        </w:rPr>
        <w:t xml:space="preserve">  </w:t>
      </w:r>
      <w:r w:rsidRPr="00D44868">
        <w:rPr>
          <w:szCs w:val="24"/>
        </w:rPr>
        <w:t>Before whom: James Yarford, Mayor of the Staple of Westminster.</w:t>
      </w:r>
      <w:r>
        <w:rPr>
          <w:szCs w:val="24"/>
        </w:rPr>
        <w:t xml:space="preserve">  </w:t>
      </w:r>
      <w:r w:rsidRPr="00D44868">
        <w:rPr>
          <w:szCs w:val="24"/>
        </w:rPr>
        <w:t>When taken: 01/11/1521</w:t>
      </w:r>
      <w:r>
        <w:rPr>
          <w:szCs w:val="24"/>
        </w:rPr>
        <w:t xml:space="preserve">;  </w:t>
      </w:r>
      <w:r w:rsidRPr="00D44868">
        <w:rPr>
          <w:szCs w:val="24"/>
        </w:rPr>
        <w:t>First term: 01/11/1522</w:t>
      </w:r>
      <w:r>
        <w:rPr>
          <w:szCs w:val="24"/>
        </w:rPr>
        <w:t xml:space="preserve">;  </w:t>
      </w:r>
      <w:r w:rsidRPr="00D44868">
        <w:rPr>
          <w:szCs w:val="24"/>
        </w:rPr>
        <w:t>Last term: 01/11/1522</w:t>
      </w:r>
      <w:r>
        <w:rPr>
          <w:szCs w:val="24"/>
        </w:rPr>
        <w:t xml:space="preserve">;  </w:t>
      </w:r>
      <w:r w:rsidRPr="00D44868">
        <w:rPr>
          <w:szCs w:val="24"/>
        </w:rPr>
        <w:t>Writ to: Sheriff of Sussex</w:t>
      </w:r>
      <w:r>
        <w:rPr>
          <w:szCs w:val="24"/>
        </w:rPr>
        <w:t xml:space="preserve">:  </w:t>
      </w:r>
      <w:r w:rsidRPr="00D44868">
        <w:rPr>
          <w:szCs w:val="24"/>
        </w:rPr>
        <w:t>Sent by: Chancery</w:t>
      </w:r>
      <w:r>
        <w:rPr>
          <w:szCs w:val="24"/>
        </w:rPr>
        <w:t xml:space="preserve">;  </w:t>
      </w:r>
      <w:r w:rsidRPr="00D44868">
        <w:rPr>
          <w:szCs w:val="24"/>
        </w:rPr>
        <w:t>Endorsement: William Ashburnham, Sheriff, replies that he sent the writ to the bailiff of the liberty of Thomas, Earl of Arundel, who had made no reply.</w:t>
      </w:r>
      <w:r>
        <w:rPr>
          <w:szCs w:val="24"/>
        </w:rPr>
        <w:t xml:space="preserve"> </w:t>
      </w:r>
      <w:r w:rsidRPr="00D44868">
        <w:rPr>
          <w:szCs w:val="24"/>
        </w:rPr>
        <w:t>Note: Inquisition and return:</w:t>
      </w:r>
      <w:r>
        <w:rPr>
          <w:szCs w:val="24"/>
        </w:rPr>
        <w:t xml:space="preserve"> Date to be returned: 24.4.1524. (National Archives, Kew England, Ref: </w:t>
      </w:r>
      <w:r w:rsidRPr="00D44868">
        <w:rPr>
          <w:szCs w:val="24"/>
        </w:rPr>
        <w:t>C 131/266/14</w:t>
      </w:r>
      <w:r>
        <w:rPr>
          <w:szCs w:val="24"/>
        </w:rPr>
        <w:t>)</w:t>
      </w:r>
    </w:p>
    <w:p w:rsidR="001470B7" w:rsidRDefault="001470B7" w:rsidP="001470B7">
      <w:pPr>
        <w:rPr>
          <w:szCs w:val="24"/>
        </w:rPr>
      </w:pPr>
      <w:r w:rsidRPr="00254C77">
        <w:rPr>
          <w:b/>
        </w:rPr>
        <w:t xml:space="preserve">1526 – </w:t>
      </w:r>
      <w:r w:rsidR="007B3179" w:rsidRPr="00BE24BF">
        <w:rPr>
          <w:b/>
          <w:u w:val="single"/>
        </w:rPr>
        <w:t xml:space="preserve">UK </w:t>
      </w:r>
      <w:r w:rsidRPr="00254C77">
        <w:rPr>
          <w:b/>
          <w:u w:val="single"/>
        </w:rPr>
        <w:t>Kent</w:t>
      </w:r>
      <w:r>
        <w:rPr>
          <w:b/>
          <w:u w:val="single"/>
        </w:rPr>
        <w:t xml:space="preserve"> </w:t>
      </w:r>
      <w:r w:rsidRPr="00254C77">
        <w:rPr>
          <w:b/>
          <w:u w:val="single"/>
        </w:rPr>
        <w:t>Burmarsh</w:t>
      </w:r>
      <w:r w:rsidRPr="00254C77">
        <w:rPr>
          <w:b/>
        </w:rPr>
        <w:t xml:space="preserve"> – </w:t>
      </w:r>
      <w:r>
        <w:rPr>
          <w:b/>
        </w:rPr>
        <w:t xml:space="preserve">Will - </w:t>
      </w:r>
      <w:r w:rsidRPr="00254C77">
        <w:rPr>
          <w:b/>
        </w:rPr>
        <w:t>William Knight</w:t>
      </w:r>
      <w:r>
        <w:t xml:space="preserve"> – No details available. (</w:t>
      </w:r>
      <w:r w:rsidRPr="00325BDC">
        <w:rPr>
          <w:szCs w:val="24"/>
        </w:rPr>
        <w:t>Probate Registry at Canterbury, 1396-1558</w:t>
      </w:r>
      <w:r>
        <w:rPr>
          <w:szCs w:val="24"/>
        </w:rPr>
        <w:t xml:space="preserve">) </w:t>
      </w:r>
    </w:p>
    <w:p w:rsidR="001470B7" w:rsidRDefault="001470B7" w:rsidP="001470B7">
      <w:pPr>
        <w:rPr>
          <w:szCs w:val="24"/>
        </w:rPr>
      </w:pPr>
      <w:r w:rsidRPr="00870148">
        <w:rPr>
          <w:b/>
          <w:szCs w:val="24"/>
        </w:rPr>
        <w:t xml:space="preserve">1526 - </w:t>
      </w:r>
      <w:r w:rsidR="007B3179" w:rsidRPr="00BE24BF">
        <w:rPr>
          <w:b/>
          <w:u w:val="single"/>
        </w:rPr>
        <w:t xml:space="preserve">UK </w:t>
      </w:r>
      <w:r w:rsidRPr="00870148">
        <w:rPr>
          <w:b/>
          <w:szCs w:val="24"/>
          <w:u w:val="single"/>
        </w:rPr>
        <w:t>Northamptonshire Slapton</w:t>
      </w:r>
      <w:r w:rsidRPr="00870148">
        <w:rPr>
          <w:b/>
          <w:szCs w:val="24"/>
        </w:rPr>
        <w:t xml:space="preserve"> - Ox Alum - Thomas Knight</w:t>
      </w:r>
      <w:r w:rsidRPr="00870148">
        <w:rPr>
          <w:szCs w:val="24"/>
        </w:rPr>
        <w:t xml:space="preserve"> - Fellow New Coll. 1526 from Slapton, </w:t>
      </w:r>
      <w:r>
        <w:rPr>
          <w:szCs w:val="24"/>
        </w:rPr>
        <w:t>N</w:t>
      </w:r>
      <w:r w:rsidRPr="00870148">
        <w:rPr>
          <w:szCs w:val="24"/>
        </w:rPr>
        <w:t>orthants, B.A. 27 June 1530, M.A. 19 June 1534, proctor 1537, secretary of Henry VIII, clerk of Parliament. See O.H.S. i, 331. (Oxford University Alumni 1500- 1886, p. 862)</w:t>
      </w:r>
    </w:p>
    <w:p w:rsidR="001470B7" w:rsidRDefault="001470B7" w:rsidP="001470B7">
      <w:r w:rsidRPr="00FA5E2E">
        <w:rPr>
          <w:b/>
        </w:rPr>
        <w:t xml:space="preserve">1527 Sep 18 – </w:t>
      </w:r>
      <w:r w:rsidR="007B3179" w:rsidRPr="00BE24BF">
        <w:rPr>
          <w:b/>
          <w:u w:val="single"/>
        </w:rPr>
        <w:t xml:space="preserve">UK </w:t>
      </w:r>
      <w:r w:rsidRPr="00FA5E2E">
        <w:rPr>
          <w:b/>
          <w:u w:val="single"/>
        </w:rPr>
        <w:t>Kent</w:t>
      </w:r>
      <w:r>
        <w:rPr>
          <w:b/>
          <w:u w:val="single"/>
        </w:rPr>
        <w:t xml:space="preserve"> </w:t>
      </w:r>
      <w:r w:rsidRPr="00FA5E2E">
        <w:rPr>
          <w:b/>
          <w:u w:val="single"/>
        </w:rPr>
        <w:t>Chilham</w:t>
      </w:r>
      <w:r w:rsidRPr="00FA5E2E">
        <w:rPr>
          <w:b/>
        </w:rPr>
        <w:t xml:space="preserve"> – </w:t>
      </w:r>
      <w:r>
        <w:rPr>
          <w:b/>
        </w:rPr>
        <w:t xml:space="preserve">Will - </w:t>
      </w:r>
      <w:r w:rsidRPr="00FA5E2E">
        <w:rPr>
          <w:b/>
        </w:rPr>
        <w:t>Agnes ___ Knight Payne</w:t>
      </w:r>
      <w:r>
        <w:t xml:space="preserve"> -  Son </w:t>
      </w:r>
      <w:r w:rsidRPr="00FA5E2E">
        <w:rPr>
          <w:b/>
        </w:rPr>
        <w:t>John Knight</w:t>
      </w:r>
      <w:r>
        <w:t xml:space="preserve"> (executor?); Bequests: Al</w:t>
      </w:r>
      <w:r w:rsidR="00EB11E4">
        <w:t>i</w:t>
      </w:r>
      <w:r>
        <w:t xml:space="preserve">ce Coleman </w:t>
      </w:r>
      <w:r w:rsidR="00EB11E4">
        <w:t xml:space="preserve">(Alyce) </w:t>
      </w:r>
      <w:r>
        <w:t xml:space="preserve">(dau?), Beatrice Clapham (dau?), </w:t>
      </w:r>
      <w:r w:rsidRPr="000D7DDB">
        <w:rPr>
          <w:b/>
        </w:rPr>
        <w:t>Grandchildren:</w:t>
      </w:r>
      <w:r>
        <w:t xml:space="preserve"> </w:t>
      </w:r>
      <w:r w:rsidRPr="00FA5E2E">
        <w:rPr>
          <w:b/>
        </w:rPr>
        <w:t>Richard Knight</w:t>
      </w:r>
      <w:r>
        <w:t xml:space="preserve"> “my son’s son”, </w:t>
      </w:r>
      <w:r w:rsidRPr="000D7DDB">
        <w:rPr>
          <w:b/>
        </w:rPr>
        <w:t>Johane</w:t>
      </w:r>
      <w:r>
        <w:t xml:space="preserve"> his sister. Prob daughters: Johana Maxted, wife of Thomas, </w:t>
      </w:r>
      <w:r w:rsidRPr="000D7DDB">
        <w:rPr>
          <w:b/>
        </w:rPr>
        <w:t>Agnes Knight</w:t>
      </w:r>
      <w:r>
        <w:t xml:space="preserve">, Lente wife of John Olbarde, ___wife of one called Outlaw (Autlawe); Residue to </w:t>
      </w:r>
      <w:r w:rsidRPr="000D7DDB">
        <w:rPr>
          <w:b/>
        </w:rPr>
        <w:t>son, John Knight</w:t>
      </w:r>
      <w:r>
        <w:t xml:space="preserve"> and he to be Exor. (</w:t>
      </w:r>
      <w:r w:rsidRPr="00046C6D">
        <w:t>Kent, England, Tyler Index to Wills, 1460-1882</w:t>
      </w:r>
      <w:r>
        <w:t xml:space="preserve">, image 27 under “Payne”)  </w:t>
      </w:r>
      <w:r w:rsidR="00EB11E4">
        <w:br/>
      </w:r>
      <w:r w:rsidR="00EB11E4" w:rsidRPr="00EB11E4">
        <w:rPr>
          <w:b/>
        </w:rPr>
        <w:t>Note</w:t>
      </w:r>
      <w:r w:rsidR="00EB11E4">
        <w:t xml:space="preserve">: </w:t>
      </w:r>
      <w:r>
        <w:t xml:space="preserve">Agnes, whose maiden name is unknown, married first a Knight and had a family with him, and then, after he died, married a Payne. She apparently didn’t have any Payne children. </w:t>
      </w:r>
    </w:p>
    <w:p w:rsidR="001470B7" w:rsidRDefault="001470B7" w:rsidP="001470B7">
      <w:r w:rsidRPr="008F6EFA">
        <w:rPr>
          <w:b/>
        </w:rPr>
        <w:lastRenderedPageBreak/>
        <w:t xml:space="preserve">1529 – Mar 15 – </w:t>
      </w:r>
      <w:r w:rsidR="007B3179" w:rsidRPr="00BE24BF">
        <w:rPr>
          <w:b/>
          <w:u w:val="single"/>
        </w:rPr>
        <w:t xml:space="preserve">UK </w:t>
      </w:r>
      <w:r w:rsidRPr="008F6EFA">
        <w:rPr>
          <w:b/>
          <w:u w:val="single"/>
        </w:rPr>
        <w:t>Oxfordshire Oxford</w:t>
      </w:r>
      <w:r>
        <w:rPr>
          <w:b/>
        </w:rPr>
        <w:t xml:space="preserve"> - </w:t>
      </w:r>
      <w:r w:rsidRPr="008F6EFA">
        <w:rPr>
          <w:b/>
        </w:rPr>
        <w:t xml:space="preserve">Ox Alum – John Knight (Knyght) </w:t>
      </w:r>
      <w:r>
        <w:t>– B.A. 15 Mar 1529-9; M.A. 19 Dec., 1532. (Oxford University Alumni 1500- 1886, p. 861)</w:t>
      </w:r>
    </w:p>
    <w:p w:rsidR="001470B7" w:rsidRDefault="001470B7" w:rsidP="001470B7">
      <w:r w:rsidRPr="008F6EFA">
        <w:rPr>
          <w:b/>
        </w:rPr>
        <w:t xml:space="preserve">1530 - Jul 13 - </w:t>
      </w:r>
      <w:r w:rsidR="007B3179" w:rsidRPr="00BE24BF">
        <w:rPr>
          <w:b/>
          <w:u w:val="single"/>
        </w:rPr>
        <w:t xml:space="preserve">UK </w:t>
      </w:r>
      <w:r w:rsidRPr="008F6EFA">
        <w:rPr>
          <w:b/>
          <w:u w:val="single"/>
        </w:rPr>
        <w:t>Oxfordshire Oxford</w:t>
      </w:r>
      <w:r w:rsidRPr="008F6EFA">
        <w:rPr>
          <w:b/>
        </w:rPr>
        <w:t xml:space="preserve"> - Ox Alum – John Knight</w:t>
      </w:r>
      <w:r w:rsidRPr="008F6EFA">
        <w:t xml:space="preserve"> - B.A. 13 Jul 1530, M.A. 13 May, 1533; one of these names canon of Canterbury 1558-61. (Oxford University Alumni 1500- 1886, p. 861)</w:t>
      </w:r>
    </w:p>
    <w:p w:rsidR="001470B7" w:rsidRDefault="001470B7" w:rsidP="001470B7">
      <w:r w:rsidRPr="00870148">
        <w:rPr>
          <w:b/>
        </w:rPr>
        <w:t xml:space="preserve">1532 – Jul 5 – </w:t>
      </w:r>
      <w:r w:rsidR="007B3179" w:rsidRPr="00BE24BF">
        <w:rPr>
          <w:b/>
          <w:u w:val="single"/>
        </w:rPr>
        <w:t xml:space="preserve">UK </w:t>
      </w:r>
      <w:r w:rsidRPr="00870148">
        <w:rPr>
          <w:b/>
          <w:u w:val="single"/>
        </w:rPr>
        <w:t>Oxfordshire Oxford</w:t>
      </w:r>
      <w:r w:rsidRPr="00870148">
        <w:rPr>
          <w:b/>
        </w:rPr>
        <w:t xml:space="preserve"> – Ox Alum – Richard Knight </w:t>
      </w:r>
      <w:r>
        <w:t>– Dominican, B.D. 5 Jul 1532., rector of Twinstead 1516, and vicar of Witham, Essex, 1526.  See Foster’s Index Eccl. (</w:t>
      </w:r>
      <w:r w:rsidRPr="00870148">
        <w:t>Oxford University Alumni 1500- 1886, p. 862)</w:t>
      </w:r>
    </w:p>
    <w:p w:rsidR="001470B7" w:rsidRDefault="001470B7" w:rsidP="001470B7">
      <w:r w:rsidRPr="00E66A6C">
        <w:rPr>
          <w:b/>
        </w:rPr>
        <w:t xml:space="preserve">1535 – </w:t>
      </w:r>
      <w:r w:rsidR="007B3179" w:rsidRPr="00BE24BF">
        <w:rPr>
          <w:b/>
          <w:u w:val="single"/>
        </w:rPr>
        <w:t xml:space="preserve">UK </w:t>
      </w:r>
      <w:r w:rsidRPr="00E66A6C">
        <w:rPr>
          <w:b/>
          <w:u w:val="single"/>
        </w:rPr>
        <w:t>Kent</w:t>
      </w:r>
      <w:r>
        <w:rPr>
          <w:b/>
          <w:u w:val="single"/>
        </w:rPr>
        <w:t xml:space="preserve"> Chi</w:t>
      </w:r>
      <w:r w:rsidRPr="00E66A6C">
        <w:rPr>
          <w:b/>
          <w:u w:val="single"/>
        </w:rPr>
        <w:t>l</w:t>
      </w:r>
      <w:r>
        <w:rPr>
          <w:b/>
          <w:u w:val="single"/>
        </w:rPr>
        <w:t>ham</w:t>
      </w:r>
      <w:r w:rsidRPr="00E66A6C">
        <w:rPr>
          <w:b/>
        </w:rPr>
        <w:t xml:space="preserve"> – </w:t>
      </w:r>
      <w:r>
        <w:rPr>
          <w:b/>
        </w:rPr>
        <w:t xml:space="preserve">Will - </w:t>
      </w:r>
      <w:r w:rsidRPr="00E66A6C">
        <w:rPr>
          <w:b/>
        </w:rPr>
        <w:t>Thomas Payne</w:t>
      </w:r>
      <w:r>
        <w:t xml:space="preserve"> - mentions  “Chrystyan Knight my mother-in-law.”</w:t>
      </w:r>
      <w:r w:rsidR="00EB11E4">
        <w:t xml:space="preserve"> </w:t>
      </w:r>
      <w:r>
        <w:t xml:space="preserve">No image of will available, only probate notes. </w:t>
      </w:r>
      <w:r w:rsidRPr="00E66A6C">
        <w:t>(IHGS; The Tyler Collection; Payne; Notebook Number: 510)</w:t>
      </w:r>
      <w:r>
        <w:t xml:space="preserve">  </w:t>
      </w:r>
    </w:p>
    <w:p w:rsidR="001470B7" w:rsidRDefault="001470B7" w:rsidP="001470B7">
      <w:r w:rsidRPr="002F238B">
        <w:rPr>
          <w:b/>
        </w:rPr>
        <w:t xml:space="preserve">1535 – Jun 13 – </w:t>
      </w:r>
      <w:r w:rsidR="007B3179" w:rsidRPr="00BE24BF">
        <w:rPr>
          <w:b/>
          <w:u w:val="single"/>
        </w:rPr>
        <w:t xml:space="preserve">UK </w:t>
      </w:r>
      <w:r>
        <w:rPr>
          <w:b/>
          <w:u w:val="single"/>
        </w:rPr>
        <w:t>Staffordshire Cannock Wood</w:t>
      </w:r>
      <w:r w:rsidRPr="002F238B">
        <w:rPr>
          <w:b/>
        </w:rPr>
        <w:t xml:space="preserve"> – Admin – </w:t>
      </w:r>
      <w:r>
        <w:rPr>
          <w:b/>
        </w:rPr>
        <w:t>William Knight, Roger Knight, Robert Knight</w:t>
      </w:r>
      <w:r>
        <w:t xml:space="preserve"> - (1) William, Roger and Robert Knight of co. Staff., (2) </w:t>
      </w:r>
      <w:r w:rsidRPr="000D7DDB">
        <w:rPr>
          <w:b/>
        </w:rPr>
        <w:t>Maude Knyght</w:t>
      </w:r>
      <w:r>
        <w:t xml:space="preserve">, mother of (1) widow of </w:t>
      </w:r>
      <w:r w:rsidRPr="000D7DDB">
        <w:rPr>
          <w:b/>
        </w:rPr>
        <w:t>Thomas Knyght</w:t>
      </w:r>
      <w:r>
        <w:t xml:space="preserve"> of the "Clowde wud" co. Staff.  All claims on goods of Thomas Knyght, (1) having received their part. Wit: James Sutton of Russheton, William Stoddart of same, Roger Russheton.  Seals on tongues, natural, frag.   (</w:t>
      </w:r>
      <w:r w:rsidRPr="00DE1CEE">
        <w:t xml:space="preserve">Cheshire Archives and Local Studies, </w:t>
      </w:r>
      <w:r>
        <w:t xml:space="preserve"> Ref: </w:t>
      </w:r>
      <w:r w:rsidRPr="00DE1CEE">
        <w:t>D 181/43</w:t>
      </w:r>
      <w:r>
        <w:t xml:space="preserve">)  </w:t>
      </w:r>
      <w:r w:rsidR="00EB11E4">
        <w:br/>
      </w:r>
      <w:r w:rsidR="00EB11E4" w:rsidRPr="00EB11E4">
        <w:rPr>
          <w:b/>
        </w:rPr>
        <w:t>Note</w:t>
      </w:r>
      <w:r w:rsidR="00EB11E4">
        <w:t xml:space="preserve">: </w:t>
      </w:r>
      <w:r>
        <w:t>I find nothing remotely resembling “Clowde wud” or “Cloud Wood” in Staffordshire; the closest thing is Cannock Wood, the existence of which</w:t>
      </w:r>
      <w:r w:rsidR="00EB11E4">
        <w:t>, by that name,</w:t>
      </w:r>
      <w:r>
        <w:t xml:space="preserve"> is not attested before 1666 when it was a hamlet of 18 houses.</w:t>
      </w:r>
      <w:r>
        <w:rPr>
          <w:rStyle w:val="FootnoteReference"/>
        </w:rPr>
        <w:footnoteReference w:id="6"/>
      </w:r>
      <w:r>
        <w:t xml:space="preserve">  The only wood listed in Staffordshire as an ancient one is Cannock Chase.</w:t>
      </w:r>
      <w:r>
        <w:rPr>
          <w:rStyle w:val="FootnoteReference"/>
        </w:rPr>
        <w:footnoteReference w:id="7"/>
      </w:r>
      <w:r>
        <w:t xml:space="preserve"> </w:t>
      </w:r>
    </w:p>
    <w:p w:rsidR="001470B7" w:rsidRDefault="001470B7" w:rsidP="001470B7">
      <w:pPr>
        <w:rPr>
          <w:szCs w:val="24"/>
        </w:rPr>
      </w:pPr>
      <w:r w:rsidRPr="00254C77">
        <w:rPr>
          <w:b/>
        </w:rPr>
        <w:t xml:space="preserve">1536 – </w:t>
      </w:r>
      <w:r w:rsidR="007B3179" w:rsidRPr="00BE24BF">
        <w:rPr>
          <w:b/>
          <w:u w:val="single"/>
        </w:rPr>
        <w:t xml:space="preserve">UK </w:t>
      </w:r>
      <w:r w:rsidRPr="00254C77">
        <w:rPr>
          <w:b/>
          <w:u w:val="single"/>
        </w:rPr>
        <w:t>Kent</w:t>
      </w:r>
      <w:r>
        <w:rPr>
          <w:b/>
          <w:u w:val="single"/>
        </w:rPr>
        <w:t xml:space="preserve"> </w:t>
      </w:r>
      <w:r w:rsidRPr="00254C77">
        <w:rPr>
          <w:b/>
          <w:u w:val="single"/>
        </w:rPr>
        <w:t>Canterbury</w:t>
      </w:r>
      <w:r w:rsidRPr="00254C77">
        <w:rPr>
          <w:b/>
        </w:rPr>
        <w:t xml:space="preserve"> – </w:t>
      </w:r>
      <w:r>
        <w:rPr>
          <w:b/>
        </w:rPr>
        <w:t xml:space="preserve">Will - </w:t>
      </w:r>
      <w:r w:rsidRPr="00254C77">
        <w:rPr>
          <w:b/>
        </w:rPr>
        <w:t>Richard Knight</w:t>
      </w:r>
      <w:r>
        <w:t xml:space="preserve"> – No details available. (</w:t>
      </w:r>
      <w:r w:rsidRPr="00325BDC">
        <w:rPr>
          <w:szCs w:val="24"/>
        </w:rPr>
        <w:t>Probate Registry at Canterbury, 1396-1558</w:t>
      </w:r>
      <w:r>
        <w:rPr>
          <w:szCs w:val="24"/>
        </w:rPr>
        <w:t xml:space="preserve">)  </w:t>
      </w:r>
    </w:p>
    <w:p w:rsidR="001470B7" w:rsidRDefault="001470B7" w:rsidP="001470B7">
      <w:pPr>
        <w:rPr>
          <w:szCs w:val="24"/>
        </w:rPr>
      </w:pPr>
      <w:r w:rsidRPr="00E5194D">
        <w:rPr>
          <w:b/>
          <w:szCs w:val="24"/>
        </w:rPr>
        <w:t xml:space="preserve">1537 – Apr 2 – </w:t>
      </w:r>
      <w:r w:rsidR="007B3179" w:rsidRPr="00BE24BF">
        <w:rPr>
          <w:b/>
          <w:u w:val="single"/>
        </w:rPr>
        <w:t xml:space="preserve">UK </w:t>
      </w:r>
      <w:r>
        <w:rPr>
          <w:b/>
          <w:szCs w:val="24"/>
          <w:u w:val="single"/>
        </w:rPr>
        <w:t>Lancashire</w:t>
      </w:r>
      <w:r w:rsidRPr="00E5194D">
        <w:rPr>
          <w:b/>
          <w:szCs w:val="24"/>
          <w:u w:val="single"/>
        </w:rPr>
        <w:t xml:space="preserve"> Ulverston</w:t>
      </w:r>
      <w:r w:rsidRPr="00E5194D">
        <w:rPr>
          <w:b/>
          <w:szCs w:val="24"/>
        </w:rPr>
        <w:t xml:space="preserve"> – Admin – William Knight, Archdeacon</w:t>
      </w:r>
      <w:r>
        <w:rPr>
          <w:szCs w:val="24"/>
        </w:rPr>
        <w:t xml:space="preserve"> - </w:t>
      </w:r>
      <w:r w:rsidRPr="00E5194D">
        <w:rPr>
          <w:szCs w:val="24"/>
        </w:rPr>
        <w:t>Letters dimissory: John Dakyn for William Knight, archdeacon of Richmond, to Thomas Dixson, ordinand of the parish of Ulverston and student of King's College, Cambridge, licensing him for ordination to priesthood</w:t>
      </w:r>
      <w:r>
        <w:rPr>
          <w:szCs w:val="24"/>
        </w:rPr>
        <w:t xml:space="preserve">. (Lancashire Archives, Ref: </w:t>
      </w:r>
      <w:r w:rsidRPr="00E5194D">
        <w:rPr>
          <w:szCs w:val="24"/>
        </w:rPr>
        <w:t>DDX 227/5</w:t>
      </w:r>
      <w:r>
        <w:rPr>
          <w:szCs w:val="24"/>
        </w:rPr>
        <w:t>)</w:t>
      </w:r>
    </w:p>
    <w:p w:rsidR="001470B7" w:rsidRDefault="001470B7" w:rsidP="001470B7">
      <w:pPr>
        <w:rPr>
          <w:szCs w:val="24"/>
        </w:rPr>
      </w:pPr>
      <w:r w:rsidRPr="00F71AFF">
        <w:rPr>
          <w:b/>
          <w:szCs w:val="24"/>
        </w:rPr>
        <w:t xml:space="preserve">1538 – </w:t>
      </w:r>
      <w:r w:rsidR="007B3179" w:rsidRPr="00BE24BF">
        <w:rPr>
          <w:b/>
          <w:u w:val="single"/>
        </w:rPr>
        <w:t xml:space="preserve">UK </w:t>
      </w:r>
      <w:r w:rsidRPr="00F71AFF">
        <w:rPr>
          <w:b/>
          <w:szCs w:val="24"/>
          <w:u w:val="single"/>
        </w:rPr>
        <w:t>Northamptonshire</w:t>
      </w:r>
      <w:r>
        <w:rPr>
          <w:b/>
          <w:szCs w:val="24"/>
          <w:u w:val="single"/>
        </w:rPr>
        <w:t xml:space="preserve"> </w:t>
      </w:r>
      <w:r w:rsidRPr="00F71AFF">
        <w:rPr>
          <w:b/>
          <w:szCs w:val="24"/>
          <w:u w:val="single"/>
        </w:rPr>
        <w:t>Stowe</w:t>
      </w:r>
      <w:r w:rsidRPr="00F71AFF">
        <w:rPr>
          <w:b/>
          <w:szCs w:val="24"/>
        </w:rPr>
        <w:t xml:space="preserve"> – </w:t>
      </w:r>
      <w:r>
        <w:rPr>
          <w:b/>
          <w:szCs w:val="24"/>
        </w:rPr>
        <w:t xml:space="preserve">Will - </w:t>
      </w:r>
      <w:r w:rsidRPr="00F71AFF">
        <w:rPr>
          <w:b/>
          <w:szCs w:val="24"/>
        </w:rPr>
        <w:t>Richard Knight</w:t>
      </w:r>
      <w:r>
        <w:rPr>
          <w:szCs w:val="24"/>
        </w:rPr>
        <w:t xml:space="preserve"> – No details available. (</w:t>
      </w:r>
      <w:r w:rsidRPr="00F71AFF">
        <w:rPr>
          <w:szCs w:val="24"/>
        </w:rPr>
        <w:t>Northamptonshire, Rutland: - Calendar of Wills, 1510-1652</w:t>
      </w:r>
      <w:r>
        <w:rPr>
          <w:szCs w:val="24"/>
        </w:rPr>
        <w:t>, Book E, 1531 to 1538)</w:t>
      </w:r>
    </w:p>
    <w:p w:rsidR="001470B7" w:rsidRDefault="001470B7" w:rsidP="001470B7">
      <w:pPr>
        <w:rPr>
          <w:szCs w:val="24"/>
        </w:rPr>
      </w:pPr>
      <w:r w:rsidRPr="003043A9">
        <w:rPr>
          <w:b/>
          <w:szCs w:val="24"/>
        </w:rPr>
        <w:t xml:space="preserve">1538 – </w:t>
      </w:r>
      <w:r w:rsidR="007B3179" w:rsidRPr="00BE24BF">
        <w:rPr>
          <w:b/>
          <w:u w:val="single"/>
        </w:rPr>
        <w:t xml:space="preserve">UK </w:t>
      </w:r>
      <w:r w:rsidRPr="003043A9">
        <w:rPr>
          <w:b/>
          <w:szCs w:val="24"/>
          <w:u w:val="single"/>
        </w:rPr>
        <w:t>Yorkshire Usborne</w:t>
      </w:r>
      <w:r w:rsidRPr="003043A9">
        <w:rPr>
          <w:b/>
          <w:szCs w:val="24"/>
        </w:rPr>
        <w:t xml:space="preserve"> – </w:t>
      </w:r>
      <w:r>
        <w:rPr>
          <w:b/>
          <w:szCs w:val="24"/>
        </w:rPr>
        <w:t>Chancery</w:t>
      </w:r>
      <w:r w:rsidRPr="003043A9">
        <w:rPr>
          <w:b/>
          <w:szCs w:val="24"/>
        </w:rPr>
        <w:t xml:space="preserve"> – William Knight, Bishop</w:t>
      </w:r>
      <w:r>
        <w:rPr>
          <w:szCs w:val="24"/>
        </w:rPr>
        <w:t xml:space="preserve"> - </w:t>
      </w:r>
      <w:r w:rsidRPr="003043A9">
        <w:rPr>
          <w:szCs w:val="24"/>
        </w:rPr>
        <w:t>Knight v Holgill.</w:t>
      </w:r>
      <w:r>
        <w:rPr>
          <w:szCs w:val="24"/>
        </w:rPr>
        <w:t xml:space="preserve">  </w:t>
      </w:r>
      <w:r w:rsidRPr="003043A9">
        <w:rPr>
          <w:szCs w:val="24"/>
        </w:rPr>
        <w:t xml:space="preserve">Plaintiffs: William [KNIGHT], bishop of Bath and Wells, and late </w:t>
      </w:r>
      <w:r w:rsidRPr="003043A9">
        <w:rPr>
          <w:szCs w:val="24"/>
        </w:rPr>
        <w:lastRenderedPageBreak/>
        <w:t>archdeacon of Richmond.</w:t>
      </w:r>
      <w:r>
        <w:rPr>
          <w:szCs w:val="24"/>
        </w:rPr>
        <w:t xml:space="preserve">  </w:t>
      </w:r>
      <w:r w:rsidRPr="003043A9">
        <w:rPr>
          <w:szCs w:val="24"/>
        </w:rPr>
        <w:t>Defendants: William HOLGILL, master of the Savoy and late precentor of York.</w:t>
      </w:r>
      <w:r>
        <w:rPr>
          <w:szCs w:val="24"/>
        </w:rPr>
        <w:t xml:space="preserve">  </w:t>
      </w:r>
      <w:r w:rsidRPr="003043A9">
        <w:rPr>
          <w:szCs w:val="24"/>
        </w:rPr>
        <w:t>Subject: Pension charged on the church of Little Ouseburn (Usborne), appropriated to the said precentorship. Yorkshire</w:t>
      </w:r>
      <w:r>
        <w:rPr>
          <w:szCs w:val="24"/>
        </w:rPr>
        <w:t xml:space="preserve">. (National Archives, Kew England, Ref: </w:t>
      </w:r>
      <w:r w:rsidRPr="003043A9">
        <w:rPr>
          <w:szCs w:val="24"/>
        </w:rPr>
        <w:t>C 1/1017/45-46</w:t>
      </w:r>
      <w:r>
        <w:rPr>
          <w:szCs w:val="24"/>
        </w:rPr>
        <w:t>)</w:t>
      </w:r>
    </w:p>
    <w:p w:rsidR="001470B7" w:rsidRPr="00AF267D" w:rsidRDefault="001470B7" w:rsidP="001470B7">
      <w:pPr>
        <w:rPr>
          <w:b/>
          <w:szCs w:val="24"/>
        </w:rPr>
      </w:pPr>
      <w:r w:rsidRPr="00AF267D">
        <w:rPr>
          <w:b/>
        </w:rPr>
        <w:t>1539</w:t>
      </w:r>
      <w:r w:rsidRPr="00AF267D">
        <w:rPr>
          <w:b/>
          <w:szCs w:val="24"/>
        </w:rPr>
        <w:t xml:space="preserve"> – </w:t>
      </w:r>
      <w:r w:rsidRPr="00AF267D">
        <w:rPr>
          <w:b/>
        </w:rPr>
        <w:t xml:space="preserve">Jan 24 – </w:t>
      </w:r>
      <w:r w:rsidR="007B3179" w:rsidRPr="00BE24BF">
        <w:rPr>
          <w:b/>
          <w:u w:val="single"/>
        </w:rPr>
        <w:t xml:space="preserve">UK </w:t>
      </w:r>
      <w:r w:rsidRPr="00AF267D">
        <w:rPr>
          <w:b/>
          <w:u w:val="single"/>
        </w:rPr>
        <w:t>Devonshire Braunton</w:t>
      </w:r>
      <w:r w:rsidRPr="00AF267D">
        <w:rPr>
          <w:b/>
        </w:rPr>
        <w:t xml:space="preserve"> </w:t>
      </w:r>
      <w:r w:rsidR="007A089D">
        <w:rPr>
          <w:b/>
        </w:rPr>
        <w:t>– Birth/Bap –</w:t>
      </w:r>
      <w:r w:rsidRPr="00AF267D">
        <w:rPr>
          <w:b/>
        </w:rPr>
        <w:t xml:space="preserve"> Thomasin Knight </w:t>
      </w:r>
      <w:r>
        <w:rPr>
          <w:b/>
        </w:rPr>
        <w:t xml:space="preserve">- </w:t>
      </w:r>
      <w:r w:rsidRPr="004733DF">
        <w:t>d/o Alexander Knight</w:t>
      </w:r>
    </w:p>
    <w:p w:rsidR="001470B7" w:rsidRDefault="001470B7" w:rsidP="001470B7">
      <w:pPr>
        <w:rPr>
          <w:szCs w:val="24"/>
        </w:rPr>
      </w:pPr>
      <w:r w:rsidRPr="00763F3A">
        <w:rPr>
          <w:b/>
          <w:szCs w:val="24"/>
        </w:rPr>
        <w:t xml:space="preserve">1539 – Apr 22 – </w:t>
      </w:r>
      <w:r w:rsidR="007B3179" w:rsidRPr="00BE24BF">
        <w:rPr>
          <w:b/>
          <w:u w:val="single"/>
        </w:rPr>
        <w:t xml:space="preserve">UK </w:t>
      </w:r>
      <w:r w:rsidRPr="00763F3A">
        <w:rPr>
          <w:b/>
          <w:szCs w:val="24"/>
          <w:u w:val="single"/>
        </w:rPr>
        <w:t>Surrey Guildford</w:t>
      </w:r>
      <w:r w:rsidRPr="00763F3A">
        <w:rPr>
          <w:b/>
          <w:szCs w:val="24"/>
        </w:rPr>
        <w:t xml:space="preserve"> – Admin – Thomas Knight, Richard Knight </w:t>
      </w:r>
      <w:r>
        <w:rPr>
          <w:szCs w:val="24"/>
        </w:rPr>
        <w:t xml:space="preserve">- </w:t>
      </w:r>
      <w:r w:rsidRPr="00763F3A">
        <w:rPr>
          <w:szCs w:val="24"/>
        </w:rPr>
        <w:t>Thomas Knyght, Richard Knight and others v Henry Watts and Richard Turner, executors of William Watts: will of Alice Norbridge, late of Guildford, Surrey, widow, grandmother of the plaintiffs Knight and others. 17 mm.</w:t>
      </w:r>
      <w:r>
        <w:rPr>
          <w:szCs w:val="24"/>
        </w:rPr>
        <w:t xml:space="preserve"> (National Archives, Kew England, Ref: </w:t>
      </w:r>
      <w:r w:rsidRPr="00763F3A">
        <w:rPr>
          <w:szCs w:val="24"/>
        </w:rPr>
        <w:t>REQ 2/8/340</w:t>
      </w:r>
      <w:r>
        <w:rPr>
          <w:szCs w:val="24"/>
        </w:rPr>
        <w:t>)</w:t>
      </w:r>
    </w:p>
    <w:p w:rsidR="001470B7" w:rsidRDefault="001470B7" w:rsidP="001470B7">
      <w:pPr>
        <w:rPr>
          <w:b/>
        </w:rPr>
      </w:pPr>
      <w:r w:rsidRPr="00AF267D">
        <w:rPr>
          <w:b/>
        </w:rPr>
        <w:t>1540</w:t>
      </w:r>
      <w:r w:rsidRPr="00AF267D">
        <w:rPr>
          <w:b/>
          <w:szCs w:val="24"/>
        </w:rPr>
        <w:t xml:space="preserve"> – </w:t>
      </w:r>
      <w:r w:rsidRPr="00AF267D">
        <w:rPr>
          <w:b/>
        </w:rPr>
        <w:t xml:space="preserve">Jan 15 – </w:t>
      </w:r>
      <w:r w:rsidR="007B3179" w:rsidRPr="00BE24BF">
        <w:rPr>
          <w:b/>
          <w:u w:val="single"/>
        </w:rPr>
        <w:t xml:space="preserve">UK </w:t>
      </w:r>
      <w:r w:rsidRPr="00AF267D">
        <w:rPr>
          <w:b/>
          <w:u w:val="single"/>
        </w:rPr>
        <w:t>Devonshire Braunton</w:t>
      </w:r>
      <w:r w:rsidRPr="00AF267D">
        <w:rPr>
          <w:b/>
        </w:rPr>
        <w:t xml:space="preserve"> </w:t>
      </w:r>
      <w:r w:rsidR="007A089D">
        <w:rPr>
          <w:b/>
        </w:rPr>
        <w:t>– Birth/Bap –</w:t>
      </w:r>
      <w:r w:rsidRPr="00AF267D">
        <w:rPr>
          <w:b/>
        </w:rPr>
        <w:t xml:space="preserve"> John Knight </w:t>
      </w:r>
      <w:r>
        <w:rPr>
          <w:b/>
        </w:rPr>
        <w:t xml:space="preserve">- </w:t>
      </w:r>
      <w:r w:rsidRPr="004733DF">
        <w:t>s/of John</w:t>
      </w:r>
    </w:p>
    <w:p w:rsidR="001470B7" w:rsidRPr="00591F83" w:rsidRDefault="001470B7" w:rsidP="00EB11E4">
      <w:pPr>
        <w:rPr>
          <w:b/>
          <w:szCs w:val="24"/>
        </w:rPr>
      </w:pPr>
      <w:r w:rsidRPr="00591F83">
        <w:rPr>
          <w:b/>
          <w:szCs w:val="24"/>
        </w:rPr>
        <w:t xml:space="preserve">1540 – Feb 7 – </w:t>
      </w:r>
      <w:r w:rsidR="007B3179" w:rsidRPr="00BE24BF">
        <w:rPr>
          <w:b/>
          <w:u w:val="single"/>
        </w:rPr>
        <w:t xml:space="preserve">UK </w:t>
      </w:r>
      <w:r w:rsidRPr="00591F83">
        <w:rPr>
          <w:b/>
          <w:szCs w:val="24"/>
          <w:u w:val="single"/>
        </w:rPr>
        <w:t>Cornwall St Columb Maj.</w:t>
      </w:r>
      <w:r w:rsidRPr="00591F83">
        <w:rPr>
          <w:b/>
          <w:szCs w:val="24"/>
        </w:rPr>
        <w:t xml:space="preserve"> </w:t>
      </w:r>
      <w:r w:rsidR="007A089D">
        <w:rPr>
          <w:b/>
          <w:szCs w:val="24"/>
        </w:rPr>
        <w:t>– Birth/Bap –</w:t>
      </w:r>
      <w:r w:rsidRPr="00591F83">
        <w:rPr>
          <w:b/>
          <w:szCs w:val="24"/>
        </w:rPr>
        <w:t xml:space="preserve"> Elizabeth Knight </w:t>
      </w:r>
      <w:r>
        <w:rPr>
          <w:b/>
          <w:szCs w:val="24"/>
        </w:rPr>
        <w:t xml:space="preserve">- </w:t>
      </w:r>
      <w:r w:rsidRPr="004733DF">
        <w:rPr>
          <w:szCs w:val="24"/>
        </w:rPr>
        <w:t>d/o John</w:t>
      </w:r>
    </w:p>
    <w:p w:rsidR="001470B7" w:rsidRPr="00591F83" w:rsidRDefault="001470B7" w:rsidP="00EB11E4">
      <w:pPr>
        <w:rPr>
          <w:b/>
        </w:rPr>
      </w:pPr>
      <w:r w:rsidRPr="00591F83">
        <w:rPr>
          <w:b/>
        </w:rPr>
        <w:t>1540</w:t>
      </w:r>
      <w:r w:rsidRPr="00591F83">
        <w:rPr>
          <w:b/>
          <w:szCs w:val="24"/>
        </w:rPr>
        <w:t xml:space="preserve"> – </w:t>
      </w:r>
      <w:r w:rsidRPr="00591F83">
        <w:rPr>
          <w:b/>
        </w:rPr>
        <w:t xml:space="preserve">May 24 – </w:t>
      </w:r>
      <w:r w:rsidR="007B3179" w:rsidRPr="00BE24BF">
        <w:rPr>
          <w:b/>
          <w:u w:val="single"/>
        </w:rPr>
        <w:t xml:space="preserve">UK </w:t>
      </w:r>
      <w:r w:rsidRPr="00591F83">
        <w:rPr>
          <w:b/>
          <w:u w:val="single"/>
        </w:rPr>
        <w:t>Worcestershire Defford</w:t>
      </w:r>
      <w:r w:rsidRPr="00591F83">
        <w:rPr>
          <w:b/>
        </w:rPr>
        <w:t xml:space="preserve"> </w:t>
      </w:r>
      <w:r w:rsidR="007A089D">
        <w:rPr>
          <w:b/>
        </w:rPr>
        <w:t>– Birth/Bap –</w:t>
      </w:r>
      <w:r w:rsidRPr="00591F83">
        <w:rPr>
          <w:b/>
        </w:rPr>
        <w:t xml:space="preserve"> Joan Knight </w:t>
      </w:r>
      <w:r>
        <w:rPr>
          <w:b/>
        </w:rPr>
        <w:t xml:space="preserve">- </w:t>
      </w:r>
      <w:r w:rsidRPr="004733DF">
        <w:t>d/o Elizabeth</w:t>
      </w:r>
    </w:p>
    <w:p w:rsidR="001470B7" w:rsidRDefault="001470B7" w:rsidP="001470B7">
      <w:pPr>
        <w:rPr>
          <w:b/>
        </w:rPr>
      </w:pPr>
      <w:r w:rsidRPr="00591F83">
        <w:rPr>
          <w:b/>
        </w:rPr>
        <w:t xml:space="preserve">1540 – </w:t>
      </w:r>
      <w:r w:rsidR="007B3179" w:rsidRPr="00BE24BF">
        <w:rPr>
          <w:b/>
          <w:u w:val="single"/>
        </w:rPr>
        <w:t xml:space="preserve">UK </w:t>
      </w:r>
      <w:r w:rsidRPr="00591F83">
        <w:rPr>
          <w:b/>
          <w:u w:val="single"/>
        </w:rPr>
        <w:t>Kent Aldington</w:t>
      </w:r>
      <w:r w:rsidRPr="00591F83">
        <w:rPr>
          <w:b/>
        </w:rPr>
        <w:t xml:space="preserve"> – Mar – John Knight of Hythe &amp; Sybil Blechinden</w:t>
      </w:r>
      <w:r>
        <w:rPr>
          <w:b/>
        </w:rPr>
        <w:t xml:space="preserve"> </w:t>
      </w:r>
      <w:r w:rsidRPr="00B610C2">
        <w:t>(Tyler)</w:t>
      </w:r>
    </w:p>
    <w:p w:rsidR="001470B7" w:rsidRPr="00591F83" w:rsidRDefault="001470B7" w:rsidP="00EB11E4">
      <w:pPr>
        <w:rPr>
          <w:b/>
        </w:rPr>
      </w:pPr>
      <w:r w:rsidRPr="00591F83">
        <w:rPr>
          <w:b/>
        </w:rPr>
        <w:t>1540</w:t>
      </w:r>
      <w:r w:rsidRPr="00591F83">
        <w:rPr>
          <w:b/>
          <w:szCs w:val="24"/>
        </w:rPr>
        <w:t xml:space="preserve"> – </w:t>
      </w:r>
      <w:r w:rsidRPr="00591F83">
        <w:rPr>
          <w:b/>
        </w:rPr>
        <w:t xml:space="preserve">Sep 26 – </w:t>
      </w:r>
      <w:r w:rsidR="007B3179" w:rsidRPr="00BE24BF">
        <w:rPr>
          <w:b/>
          <w:u w:val="single"/>
        </w:rPr>
        <w:t xml:space="preserve">UK </w:t>
      </w:r>
      <w:r w:rsidRPr="00591F83">
        <w:rPr>
          <w:b/>
          <w:u w:val="single"/>
        </w:rPr>
        <w:t>Berkshire Bradfield</w:t>
      </w:r>
      <w:r w:rsidRPr="00591F83">
        <w:rPr>
          <w:b/>
        </w:rPr>
        <w:t xml:space="preserve"> </w:t>
      </w:r>
      <w:r w:rsidR="007A089D">
        <w:rPr>
          <w:b/>
        </w:rPr>
        <w:t>– Birth/Bap –</w:t>
      </w:r>
      <w:r w:rsidRPr="00591F83">
        <w:rPr>
          <w:b/>
        </w:rPr>
        <w:t xml:space="preserve"> Thomas Knight</w:t>
      </w:r>
    </w:p>
    <w:p w:rsidR="001470B7" w:rsidRDefault="001470B7" w:rsidP="00EB11E4">
      <w:pPr>
        <w:rPr>
          <w:b/>
          <w:szCs w:val="24"/>
        </w:rPr>
      </w:pPr>
      <w:r w:rsidRPr="00591F83">
        <w:rPr>
          <w:b/>
          <w:szCs w:val="24"/>
        </w:rPr>
        <w:t xml:space="preserve">1540 – Oct 9 – </w:t>
      </w:r>
      <w:r w:rsidR="007B3179" w:rsidRPr="00BE24BF">
        <w:rPr>
          <w:b/>
          <w:u w:val="single"/>
        </w:rPr>
        <w:t xml:space="preserve">UK </w:t>
      </w:r>
      <w:r w:rsidRPr="00591F83">
        <w:rPr>
          <w:b/>
          <w:szCs w:val="24"/>
          <w:u w:val="single"/>
        </w:rPr>
        <w:t>Oxfordshire Bicester</w:t>
      </w:r>
      <w:r w:rsidRPr="00591F83">
        <w:rPr>
          <w:b/>
          <w:szCs w:val="24"/>
        </w:rPr>
        <w:t xml:space="preserve"> </w:t>
      </w:r>
      <w:r w:rsidR="007A089D">
        <w:rPr>
          <w:b/>
          <w:szCs w:val="24"/>
        </w:rPr>
        <w:t>– Birth/Bap –</w:t>
      </w:r>
      <w:r w:rsidRPr="00591F83">
        <w:rPr>
          <w:b/>
          <w:szCs w:val="24"/>
        </w:rPr>
        <w:t xml:space="preserve"> Joane Knight</w:t>
      </w:r>
    </w:p>
    <w:p w:rsidR="001470B7" w:rsidRPr="00591F83" w:rsidRDefault="001470B7" w:rsidP="00EB11E4">
      <w:pPr>
        <w:rPr>
          <w:b/>
        </w:rPr>
      </w:pPr>
      <w:r>
        <w:rPr>
          <w:b/>
          <w:szCs w:val="24"/>
        </w:rPr>
        <w:t xml:space="preserve">1540 – Oct 20 – </w:t>
      </w:r>
      <w:r w:rsidR="007B3179" w:rsidRPr="00BE24BF">
        <w:rPr>
          <w:b/>
          <w:u w:val="single"/>
        </w:rPr>
        <w:t xml:space="preserve">UK </w:t>
      </w:r>
      <w:r w:rsidRPr="008F6EFA">
        <w:rPr>
          <w:b/>
          <w:szCs w:val="24"/>
          <w:u w:val="single"/>
        </w:rPr>
        <w:t>Oxfordshire Oxford</w:t>
      </w:r>
      <w:r>
        <w:rPr>
          <w:b/>
          <w:szCs w:val="24"/>
        </w:rPr>
        <w:t xml:space="preserve"> – Ox Alum – Robert Knight – </w:t>
      </w:r>
      <w:r w:rsidRPr="008F6EFA">
        <w:rPr>
          <w:szCs w:val="24"/>
        </w:rPr>
        <w:t>B.A. 20 Oct 1540; M.A. 1545; one of these names rector of Riseholme, co. Lincoln, 1545, etc. See Foster’s Index Eccl. (Oxford University Alumni 1500- 1886, p. 86</w:t>
      </w:r>
      <w:r>
        <w:rPr>
          <w:szCs w:val="24"/>
        </w:rPr>
        <w:t>2</w:t>
      </w:r>
      <w:r w:rsidRPr="008F6EFA">
        <w:rPr>
          <w:szCs w:val="24"/>
        </w:rPr>
        <w:t>)</w:t>
      </w:r>
    </w:p>
    <w:p w:rsidR="001470B7" w:rsidRPr="00591F83" w:rsidRDefault="001470B7" w:rsidP="00EB11E4">
      <w:pPr>
        <w:rPr>
          <w:b/>
        </w:rPr>
      </w:pPr>
      <w:r w:rsidRPr="00591F83">
        <w:rPr>
          <w:b/>
          <w:szCs w:val="24"/>
        </w:rPr>
        <w:t xml:space="preserve">1540 – Nov 22 – </w:t>
      </w:r>
      <w:r w:rsidR="007B3179" w:rsidRPr="00BE24BF">
        <w:rPr>
          <w:b/>
          <w:u w:val="single"/>
        </w:rPr>
        <w:t xml:space="preserve">UK </w:t>
      </w:r>
      <w:r w:rsidRPr="00591F83">
        <w:rPr>
          <w:b/>
          <w:szCs w:val="24"/>
          <w:u w:val="single"/>
        </w:rPr>
        <w:t>Surrey Farnham</w:t>
      </w:r>
      <w:r w:rsidRPr="00591F83">
        <w:rPr>
          <w:b/>
          <w:szCs w:val="24"/>
        </w:rPr>
        <w:t xml:space="preserve"> – Mar – William Knight &amp; Alice Wagford</w:t>
      </w:r>
    </w:p>
    <w:p w:rsidR="001470B7" w:rsidRDefault="001470B7" w:rsidP="001470B7">
      <w:pPr>
        <w:rPr>
          <w:szCs w:val="24"/>
        </w:rPr>
      </w:pPr>
      <w:r w:rsidRPr="00591F83">
        <w:rPr>
          <w:b/>
          <w:szCs w:val="24"/>
        </w:rPr>
        <w:t xml:space="preserve">1540 – Dec 21 – </w:t>
      </w:r>
      <w:r w:rsidR="007B3179" w:rsidRPr="00BE24BF">
        <w:rPr>
          <w:b/>
          <w:u w:val="single"/>
        </w:rPr>
        <w:t xml:space="preserve">UK </w:t>
      </w:r>
      <w:r w:rsidRPr="00591F83">
        <w:rPr>
          <w:b/>
          <w:szCs w:val="24"/>
          <w:u w:val="single"/>
        </w:rPr>
        <w:t>Surrey Farnham</w:t>
      </w:r>
      <w:r w:rsidRPr="00591F83">
        <w:rPr>
          <w:b/>
          <w:szCs w:val="24"/>
        </w:rPr>
        <w:t xml:space="preserve"> </w:t>
      </w:r>
      <w:r w:rsidR="007A089D">
        <w:rPr>
          <w:b/>
          <w:szCs w:val="24"/>
        </w:rPr>
        <w:t>– Birth/Bap –</w:t>
      </w:r>
      <w:r w:rsidRPr="00591F83">
        <w:rPr>
          <w:b/>
          <w:szCs w:val="24"/>
        </w:rPr>
        <w:t xml:space="preserve"> Stephen Knight </w:t>
      </w:r>
      <w:r>
        <w:rPr>
          <w:b/>
          <w:szCs w:val="24"/>
        </w:rPr>
        <w:t xml:space="preserve">- </w:t>
      </w:r>
      <w:r w:rsidRPr="00591F83">
        <w:rPr>
          <w:szCs w:val="24"/>
        </w:rPr>
        <w:t xml:space="preserve">s/o Wm. &amp; Alice </w:t>
      </w:r>
    </w:p>
    <w:p w:rsidR="001470B7" w:rsidRDefault="001470B7" w:rsidP="001470B7">
      <w:pPr>
        <w:rPr>
          <w:b/>
        </w:rPr>
      </w:pPr>
      <w:r w:rsidRPr="00591F83">
        <w:rPr>
          <w:b/>
        </w:rPr>
        <w:t>1541</w:t>
      </w:r>
      <w:r w:rsidRPr="00591F83">
        <w:rPr>
          <w:b/>
          <w:szCs w:val="24"/>
        </w:rPr>
        <w:t xml:space="preserve"> – </w:t>
      </w:r>
      <w:r w:rsidRPr="00591F83">
        <w:rPr>
          <w:b/>
        </w:rPr>
        <w:t xml:space="preserve">Mar 23 – </w:t>
      </w:r>
      <w:r w:rsidR="007B3179" w:rsidRPr="00BE24BF">
        <w:rPr>
          <w:b/>
          <w:u w:val="single"/>
        </w:rPr>
        <w:t xml:space="preserve">UK </w:t>
      </w:r>
      <w:r w:rsidRPr="00591F83">
        <w:rPr>
          <w:b/>
          <w:u w:val="single"/>
        </w:rPr>
        <w:t>Worcestershire Severn Stoke</w:t>
      </w:r>
      <w:r w:rsidRPr="00591F83">
        <w:rPr>
          <w:b/>
        </w:rPr>
        <w:t xml:space="preserve"> </w:t>
      </w:r>
      <w:r w:rsidR="007A089D">
        <w:rPr>
          <w:b/>
        </w:rPr>
        <w:t>– Birth/Bap –</w:t>
      </w:r>
      <w:r w:rsidRPr="00591F83">
        <w:rPr>
          <w:b/>
        </w:rPr>
        <w:t xml:space="preserve"> Radulphus Knight</w:t>
      </w:r>
    </w:p>
    <w:p w:rsidR="001470B7" w:rsidRDefault="001470B7" w:rsidP="001470B7">
      <w:pPr>
        <w:rPr>
          <w:b/>
        </w:rPr>
      </w:pPr>
      <w:r w:rsidRPr="00591F83">
        <w:rPr>
          <w:b/>
        </w:rPr>
        <w:t xml:space="preserve">1541 – </w:t>
      </w:r>
      <w:r w:rsidR="007B3179" w:rsidRPr="00BE24BF">
        <w:rPr>
          <w:b/>
          <w:u w:val="single"/>
        </w:rPr>
        <w:t xml:space="preserve">UK </w:t>
      </w:r>
      <w:r w:rsidRPr="00591F83">
        <w:rPr>
          <w:b/>
          <w:u w:val="single"/>
        </w:rPr>
        <w:t>Sussex Eastbourne</w:t>
      </w:r>
      <w:r w:rsidRPr="00591F83">
        <w:rPr>
          <w:b/>
        </w:rPr>
        <w:t xml:space="preserve"> </w:t>
      </w:r>
      <w:r w:rsidR="007A089D">
        <w:rPr>
          <w:b/>
        </w:rPr>
        <w:t>– Birth/Bap –</w:t>
      </w:r>
      <w:r w:rsidRPr="00591F83">
        <w:rPr>
          <w:b/>
        </w:rPr>
        <w:t xml:space="preserve"> Jone Knight</w:t>
      </w:r>
    </w:p>
    <w:p w:rsidR="001470B7" w:rsidRPr="00763F3A" w:rsidRDefault="001470B7" w:rsidP="001470B7">
      <w:pPr>
        <w:rPr>
          <w:szCs w:val="24"/>
        </w:rPr>
      </w:pPr>
      <w:r w:rsidRPr="00591F83">
        <w:rPr>
          <w:b/>
        </w:rPr>
        <w:t xml:space="preserve">1541 – </w:t>
      </w:r>
      <w:r w:rsidR="007B3179" w:rsidRPr="00BE24BF">
        <w:rPr>
          <w:b/>
          <w:u w:val="single"/>
        </w:rPr>
        <w:t xml:space="preserve">UK </w:t>
      </w:r>
      <w:r w:rsidRPr="00591F83">
        <w:rPr>
          <w:b/>
          <w:u w:val="single"/>
        </w:rPr>
        <w:t>Devonshire Braunton</w:t>
      </w:r>
      <w:r w:rsidRPr="00591F83">
        <w:rPr>
          <w:b/>
        </w:rPr>
        <w:t xml:space="preserve"> </w:t>
      </w:r>
      <w:r w:rsidR="007A089D">
        <w:rPr>
          <w:b/>
        </w:rPr>
        <w:t>– Birth/Bap –</w:t>
      </w:r>
      <w:r w:rsidRPr="00591F83">
        <w:rPr>
          <w:b/>
        </w:rPr>
        <w:t xml:space="preserve"> Winnifred Knight </w:t>
      </w:r>
      <w:r>
        <w:rPr>
          <w:b/>
        </w:rPr>
        <w:t>-</w:t>
      </w:r>
      <w:r w:rsidRPr="00B610C2">
        <w:t xml:space="preserve"> d/o John</w:t>
      </w:r>
    </w:p>
    <w:p w:rsidR="001470B7" w:rsidRDefault="001470B7" w:rsidP="001470B7">
      <w:r w:rsidRPr="00230C1F">
        <w:rPr>
          <w:b/>
        </w:rPr>
        <w:t xml:space="preserve">1541 – </w:t>
      </w:r>
      <w:r w:rsidR="007B3179" w:rsidRPr="00BE24BF">
        <w:rPr>
          <w:b/>
          <w:u w:val="single"/>
        </w:rPr>
        <w:t xml:space="preserve">UK </w:t>
      </w:r>
      <w:r w:rsidRPr="00230C1F">
        <w:rPr>
          <w:b/>
          <w:u w:val="single"/>
        </w:rPr>
        <w:t>Sussex</w:t>
      </w:r>
      <w:r>
        <w:rPr>
          <w:b/>
          <w:u w:val="single"/>
        </w:rPr>
        <w:t xml:space="preserve"> </w:t>
      </w:r>
      <w:r w:rsidRPr="00230C1F">
        <w:rPr>
          <w:b/>
          <w:u w:val="single"/>
        </w:rPr>
        <w:t>Bersted</w:t>
      </w:r>
      <w:r w:rsidRPr="00230C1F">
        <w:rPr>
          <w:b/>
        </w:rPr>
        <w:t xml:space="preserve"> – </w:t>
      </w:r>
      <w:r>
        <w:rPr>
          <w:b/>
        </w:rPr>
        <w:t xml:space="preserve">Will - </w:t>
      </w:r>
      <w:r w:rsidRPr="00230C1F">
        <w:rPr>
          <w:b/>
        </w:rPr>
        <w:t>Richard Knight</w:t>
      </w:r>
      <w:r>
        <w:t xml:space="preserve"> – No details available.  (</w:t>
      </w:r>
      <w:r w:rsidRPr="00D73089">
        <w:rPr>
          <w:szCs w:val="24"/>
        </w:rPr>
        <w:t>Sussex: - Calendar of Administrations in the Consistory court of the Bishop of Chichester 1555-1800</w:t>
      </w:r>
      <w:r w:rsidR="000D7DDB">
        <w:rPr>
          <w:szCs w:val="24"/>
        </w:rPr>
        <w:t>;</w:t>
      </w:r>
      <w:r w:rsidRPr="00D73089">
        <w:rPr>
          <w:szCs w:val="24"/>
        </w:rPr>
        <w:t xml:space="preserve"> Calendar of Wills and Administrations in the Peculiar court of the Archbishop of Canterbury 1520-1670, Probate Registry at Winchester</w:t>
      </w:r>
      <w:r>
        <w:rPr>
          <w:szCs w:val="24"/>
        </w:rPr>
        <w:t xml:space="preserve">) </w:t>
      </w:r>
    </w:p>
    <w:p w:rsidR="001470B7" w:rsidRDefault="001470B7" w:rsidP="001470B7">
      <w:pPr>
        <w:rPr>
          <w:szCs w:val="24"/>
        </w:rPr>
      </w:pPr>
      <w:r w:rsidRPr="00644921">
        <w:rPr>
          <w:b/>
        </w:rPr>
        <w:t xml:space="preserve">1541 </w:t>
      </w:r>
      <w:r w:rsidR="007B3179">
        <w:t xml:space="preserve">- </w:t>
      </w:r>
      <w:r w:rsidR="007B3179" w:rsidRPr="00BE24BF">
        <w:rPr>
          <w:b/>
          <w:u w:val="single"/>
        </w:rPr>
        <w:t xml:space="preserve">UK </w:t>
      </w:r>
      <w:r w:rsidRPr="00A6208F">
        <w:rPr>
          <w:b/>
          <w:szCs w:val="24"/>
          <w:u w:val="single"/>
        </w:rPr>
        <w:t>Northamptonshire</w:t>
      </w:r>
      <w:r>
        <w:rPr>
          <w:b/>
          <w:szCs w:val="24"/>
          <w:u w:val="single"/>
        </w:rPr>
        <w:t xml:space="preserve"> </w:t>
      </w:r>
      <w:r w:rsidRPr="00A6208F">
        <w:rPr>
          <w:b/>
          <w:szCs w:val="24"/>
          <w:u w:val="single"/>
        </w:rPr>
        <w:t>Horton</w:t>
      </w:r>
      <w:r w:rsidRPr="00644921">
        <w:rPr>
          <w:b/>
          <w:szCs w:val="24"/>
        </w:rPr>
        <w:t xml:space="preserve"> – </w:t>
      </w:r>
      <w:r>
        <w:rPr>
          <w:b/>
          <w:szCs w:val="24"/>
        </w:rPr>
        <w:t xml:space="preserve">Will - </w:t>
      </w:r>
      <w:r w:rsidRPr="00644921">
        <w:rPr>
          <w:b/>
          <w:szCs w:val="24"/>
        </w:rPr>
        <w:t>Richard Knight</w:t>
      </w:r>
      <w:r>
        <w:rPr>
          <w:szCs w:val="24"/>
        </w:rPr>
        <w:t xml:space="preserve"> – No details available. (</w:t>
      </w:r>
      <w:r w:rsidRPr="00325BDC">
        <w:rPr>
          <w:szCs w:val="24"/>
        </w:rPr>
        <w:t>Probate Registry at Canterbury, 1396-1558</w:t>
      </w:r>
      <w:r>
        <w:rPr>
          <w:szCs w:val="24"/>
        </w:rPr>
        <w:t xml:space="preserve">) </w:t>
      </w:r>
      <w:r w:rsidR="00EB11E4">
        <w:rPr>
          <w:szCs w:val="24"/>
        </w:rPr>
        <w:br/>
      </w:r>
      <w:r w:rsidR="00EB11E4" w:rsidRPr="00EB11E4">
        <w:rPr>
          <w:b/>
          <w:szCs w:val="24"/>
        </w:rPr>
        <w:t>Note</w:t>
      </w:r>
      <w:r w:rsidR="00EB11E4">
        <w:rPr>
          <w:szCs w:val="24"/>
        </w:rPr>
        <w:t xml:space="preserve">: </w:t>
      </w:r>
      <w:r>
        <w:rPr>
          <w:szCs w:val="24"/>
        </w:rPr>
        <w:t>The text says “Selling next Smeeth.” See Richard Knight Monk above for issues about the place called Selling</w:t>
      </w:r>
      <w:r w:rsidR="00EB11E4">
        <w:rPr>
          <w:szCs w:val="24"/>
        </w:rPr>
        <w:t xml:space="preserve"> in Northamptonshire</w:t>
      </w:r>
      <w:r>
        <w:rPr>
          <w:szCs w:val="24"/>
        </w:rPr>
        <w:t xml:space="preserve">. </w:t>
      </w:r>
    </w:p>
    <w:p w:rsidR="001470B7" w:rsidRDefault="001470B7" w:rsidP="001470B7">
      <w:pPr>
        <w:rPr>
          <w:szCs w:val="24"/>
        </w:rPr>
      </w:pPr>
      <w:r w:rsidRPr="00591F83">
        <w:rPr>
          <w:b/>
          <w:szCs w:val="24"/>
        </w:rPr>
        <w:t xml:space="preserve">1542 – Aug 31 – </w:t>
      </w:r>
      <w:r w:rsidR="007B3179" w:rsidRPr="00BE24BF">
        <w:rPr>
          <w:b/>
          <w:u w:val="single"/>
        </w:rPr>
        <w:t xml:space="preserve">UK </w:t>
      </w:r>
      <w:r w:rsidRPr="00591F83">
        <w:rPr>
          <w:b/>
          <w:szCs w:val="24"/>
          <w:u w:val="single"/>
        </w:rPr>
        <w:t>Surrey Kingston on Thames</w:t>
      </w:r>
      <w:r w:rsidRPr="00591F83">
        <w:rPr>
          <w:b/>
          <w:szCs w:val="24"/>
        </w:rPr>
        <w:t xml:space="preserve"> </w:t>
      </w:r>
      <w:r w:rsidR="007A089D">
        <w:rPr>
          <w:b/>
          <w:szCs w:val="24"/>
        </w:rPr>
        <w:t>– Birth/Bap –</w:t>
      </w:r>
      <w:r w:rsidRPr="00591F83">
        <w:rPr>
          <w:b/>
          <w:szCs w:val="24"/>
        </w:rPr>
        <w:t xml:space="preserve"> Gerry Knight</w:t>
      </w:r>
      <w:r w:rsidRPr="00BC4DE8">
        <w:rPr>
          <w:szCs w:val="24"/>
        </w:rPr>
        <w:t xml:space="preserve"> </w:t>
      </w:r>
      <w:r>
        <w:rPr>
          <w:szCs w:val="24"/>
        </w:rPr>
        <w:t xml:space="preserve">- </w:t>
      </w:r>
      <w:r w:rsidRPr="00BC4DE8">
        <w:rPr>
          <w:szCs w:val="24"/>
        </w:rPr>
        <w:t>s/o John &amp; Alice</w:t>
      </w:r>
    </w:p>
    <w:p w:rsidR="001470B7" w:rsidRDefault="001470B7" w:rsidP="001470B7">
      <w:pPr>
        <w:rPr>
          <w:szCs w:val="24"/>
        </w:rPr>
      </w:pPr>
      <w:r w:rsidRPr="005662C8">
        <w:rPr>
          <w:b/>
          <w:szCs w:val="24"/>
        </w:rPr>
        <w:t xml:space="preserve">1542 - </w:t>
      </w:r>
      <w:r w:rsidR="007B3179" w:rsidRPr="00BE24BF">
        <w:rPr>
          <w:b/>
          <w:u w:val="single"/>
        </w:rPr>
        <w:t xml:space="preserve">UK </w:t>
      </w:r>
      <w:r w:rsidRPr="00A6208F">
        <w:rPr>
          <w:b/>
          <w:szCs w:val="24"/>
          <w:u w:val="single"/>
        </w:rPr>
        <w:t>Northamptonshire</w:t>
      </w:r>
      <w:r>
        <w:rPr>
          <w:b/>
          <w:szCs w:val="24"/>
          <w:u w:val="single"/>
        </w:rPr>
        <w:t xml:space="preserve"> </w:t>
      </w:r>
      <w:r w:rsidRPr="00A6208F">
        <w:rPr>
          <w:b/>
          <w:szCs w:val="24"/>
          <w:u w:val="single"/>
        </w:rPr>
        <w:t>Horton</w:t>
      </w:r>
      <w:r w:rsidRPr="005662C8">
        <w:rPr>
          <w:b/>
          <w:szCs w:val="24"/>
        </w:rPr>
        <w:t xml:space="preserve"> – </w:t>
      </w:r>
      <w:r>
        <w:rPr>
          <w:b/>
          <w:szCs w:val="24"/>
        </w:rPr>
        <w:t xml:space="preserve">Will - </w:t>
      </w:r>
      <w:r w:rsidRPr="005662C8">
        <w:rPr>
          <w:b/>
          <w:szCs w:val="24"/>
        </w:rPr>
        <w:t>John Knight</w:t>
      </w:r>
      <w:r>
        <w:rPr>
          <w:szCs w:val="24"/>
        </w:rPr>
        <w:t xml:space="preserve"> – No details available. (</w:t>
      </w:r>
      <w:r w:rsidRPr="00325BDC">
        <w:rPr>
          <w:szCs w:val="24"/>
        </w:rPr>
        <w:t>Probate Registry at Canterbury, 1396-1558</w:t>
      </w:r>
      <w:r>
        <w:rPr>
          <w:szCs w:val="24"/>
        </w:rPr>
        <w:t xml:space="preserve">) </w:t>
      </w:r>
    </w:p>
    <w:p w:rsidR="001470B7" w:rsidRPr="00AC0B7B" w:rsidRDefault="001470B7" w:rsidP="00EB11E4">
      <w:pPr>
        <w:rPr>
          <w:b/>
          <w:szCs w:val="24"/>
        </w:rPr>
      </w:pPr>
      <w:r>
        <w:rPr>
          <w:b/>
          <w:szCs w:val="24"/>
        </w:rPr>
        <w:lastRenderedPageBreak/>
        <w:t xml:space="preserve">1543 </w:t>
      </w:r>
      <w:r w:rsidRPr="00AC0B7B">
        <w:rPr>
          <w:b/>
          <w:szCs w:val="24"/>
        </w:rPr>
        <w:t xml:space="preserve">– Feb 10 – </w:t>
      </w:r>
      <w:r w:rsidR="007B3179" w:rsidRPr="00BE24BF">
        <w:rPr>
          <w:b/>
          <w:u w:val="single"/>
        </w:rPr>
        <w:t xml:space="preserve">UK </w:t>
      </w:r>
      <w:r w:rsidRPr="00AC0B7B">
        <w:rPr>
          <w:b/>
          <w:szCs w:val="24"/>
          <w:u w:val="single"/>
        </w:rPr>
        <w:t>Surrey Farnham</w:t>
      </w:r>
      <w:r w:rsidRPr="00AC0B7B">
        <w:rPr>
          <w:b/>
          <w:szCs w:val="24"/>
        </w:rPr>
        <w:t xml:space="preserve"> – Mar – Richard Knight &amp; Jane Brodbridge</w:t>
      </w:r>
    </w:p>
    <w:p w:rsidR="001470B7" w:rsidRPr="00AC0B7B" w:rsidRDefault="001470B7" w:rsidP="00EB11E4">
      <w:pPr>
        <w:rPr>
          <w:b/>
        </w:rPr>
      </w:pPr>
      <w:r>
        <w:rPr>
          <w:b/>
        </w:rPr>
        <w:t xml:space="preserve">1543 </w:t>
      </w:r>
      <w:r w:rsidRPr="00AC0B7B">
        <w:rPr>
          <w:b/>
        </w:rPr>
        <w:t xml:space="preserve">– May 6 – </w:t>
      </w:r>
      <w:r w:rsidR="007B3179" w:rsidRPr="00BE24BF">
        <w:rPr>
          <w:b/>
          <w:u w:val="single"/>
        </w:rPr>
        <w:t xml:space="preserve">UK </w:t>
      </w:r>
      <w:r w:rsidRPr="00AC0B7B">
        <w:rPr>
          <w:b/>
          <w:u w:val="single"/>
        </w:rPr>
        <w:t>Worcestershire Severn Stoke</w:t>
      </w:r>
      <w:r w:rsidRPr="00AC0B7B">
        <w:rPr>
          <w:b/>
        </w:rPr>
        <w:t xml:space="preserve"> </w:t>
      </w:r>
      <w:r w:rsidR="007A089D">
        <w:rPr>
          <w:b/>
        </w:rPr>
        <w:t>– Birth/Bap –</w:t>
      </w:r>
      <w:r w:rsidRPr="00AC0B7B">
        <w:rPr>
          <w:b/>
        </w:rPr>
        <w:t xml:space="preserve"> Agneta Knight</w:t>
      </w:r>
    </w:p>
    <w:p w:rsidR="001470B7" w:rsidRPr="00AC0B7B" w:rsidRDefault="001470B7" w:rsidP="00EB11E4">
      <w:pPr>
        <w:rPr>
          <w:b/>
          <w:szCs w:val="24"/>
        </w:rPr>
      </w:pPr>
      <w:r>
        <w:rPr>
          <w:b/>
          <w:szCs w:val="24"/>
        </w:rPr>
        <w:t xml:space="preserve">1543 </w:t>
      </w:r>
      <w:r w:rsidRPr="00AC0B7B">
        <w:rPr>
          <w:b/>
          <w:szCs w:val="24"/>
        </w:rPr>
        <w:t xml:space="preserve">– Jun 10 – </w:t>
      </w:r>
      <w:r w:rsidR="007B3179" w:rsidRPr="00BE24BF">
        <w:rPr>
          <w:b/>
          <w:u w:val="single"/>
        </w:rPr>
        <w:t xml:space="preserve">UK </w:t>
      </w:r>
      <w:r w:rsidRPr="00AC0B7B">
        <w:rPr>
          <w:b/>
          <w:szCs w:val="24"/>
          <w:u w:val="single"/>
        </w:rPr>
        <w:t>Surrey Farnham</w:t>
      </w:r>
      <w:r w:rsidRPr="00AC0B7B">
        <w:rPr>
          <w:b/>
          <w:szCs w:val="24"/>
        </w:rPr>
        <w:t xml:space="preserve"> – Bur – Florence Knight</w:t>
      </w:r>
    </w:p>
    <w:p w:rsidR="001470B7" w:rsidRPr="00AC0B7B" w:rsidRDefault="001470B7" w:rsidP="00EB11E4">
      <w:pPr>
        <w:rPr>
          <w:b/>
        </w:rPr>
      </w:pPr>
      <w:r>
        <w:rPr>
          <w:b/>
        </w:rPr>
        <w:t xml:space="preserve">1543 </w:t>
      </w:r>
      <w:r w:rsidRPr="00AC0B7B">
        <w:rPr>
          <w:b/>
        </w:rPr>
        <w:t xml:space="preserve">– Jul 25 – </w:t>
      </w:r>
      <w:r w:rsidR="007B3179" w:rsidRPr="00BE24BF">
        <w:rPr>
          <w:b/>
          <w:u w:val="single"/>
        </w:rPr>
        <w:t xml:space="preserve">UK </w:t>
      </w:r>
      <w:r w:rsidRPr="00AC0B7B">
        <w:rPr>
          <w:b/>
          <w:u w:val="single"/>
        </w:rPr>
        <w:t>Buckinghamshire Great Woolstone</w:t>
      </w:r>
      <w:r w:rsidRPr="00AC0B7B">
        <w:rPr>
          <w:b/>
        </w:rPr>
        <w:t xml:space="preserve"> </w:t>
      </w:r>
      <w:r w:rsidR="007A089D">
        <w:rPr>
          <w:b/>
        </w:rPr>
        <w:t>– Birth/Bap –</w:t>
      </w:r>
      <w:r w:rsidRPr="00AC0B7B">
        <w:rPr>
          <w:b/>
        </w:rPr>
        <w:t xml:space="preserve"> Jacob Knight</w:t>
      </w:r>
    </w:p>
    <w:p w:rsidR="001470B7" w:rsidRDefault="001470B7" w:rsidP="00EB11E4">
      <w:pPr>
        <w:rPr>
          <w:b/>
        </w:rPr>
      </w:pPr>
      <w:r>
        <w:rPr>
          <w:b/>
          <w:szCs w:val="24"/>
        </w:rPr>
        <w:t xml:space="preserve">1543 </w:t>
      </w:r>
      <w:r w:rsidRPr="00AC0B7B">
        <w:rPr>
          <w:b/>
          <w:szCs w:val="24"/>
        </w:rPr>
        <w:t xml:space="preserve">– </w:t>
      </w:r>
      <w:r w:rsidRPr="00AC0B7B">
        <w:rPr>
          <w:b/>
        </w:rPr>
        <w:t xml:space="preserve">Aug 19 – </w:t>
      </w:r>
      <w:r w:rsidR="007B3179" w:rsidRPr="00BE24BF">
        <w:rPr>
          <w:b/>
          <w:u w:val="single"/>
        </w:rPr>
        <w:t xml:space="preserve">UK </w:t>
      </w:r>
      <w:r w:rsidRPr="00AC0B7B">
        <w:rPr>
          <w:b/>
          <w:u w:val="single"/>
        </w:rPr>
        <w:t>Gloucestershire Arlingham</w:t>
      </w:r>
      <w:r w:rsidRPr="00AC0B7B">
        <w:rPr>
          <w:b/>
        </w:rPr>
        <w:t xml:space="preserve"> </w:t>
      </w:r>
      <w:r w:rsidR="007A089D">
        <w:rPr>
          <w:b/>
        </w:rPr>
        <w:t>– Birth/Bap –</w:t>
      </w:r>
      <w:r w:rsidRPr="00AC0B7B">
        <w:rPr>
          <w:b/>
        </w:rPr>
        <w:t xml:space="preserve"> Joanne Knight</w:t>
      </w:r>
    </w:p>
    <w:p w:rsidR="001470B7" w:rsidRPr="00591F83" w:rsidRDefault="001470B7" w:rsidP="001470B7">
      <w:pPr>
        <w:rPr>
          <w:szCs w:val="24"/>
        </w:rPr>
      </w:pPr>
      <w:r w:rsidRPr="00591F83">
        <w:rPr>
          <w:b/>
          <w:szCs w:val="24"/>
        </w:rPr>
        <w:t xml:space="preserve">1543 – Oct 1 – </w:t>
      </w:r>
      <w:r w:rsidR="007B3179" w:rsidRPr="00BE24BF">
        <w:rPr>
          <w:b/>
          <w:u w:val="single"/>
        </w:rPr>
        <w:t xml:space="preserve">UK </w:t>
      </w:r>
      <w:r w:rsidRPr="00591F83">
        <w:rPr>
          <w:b/>
          <w:szCs w:val="24"/>
          <w:u w:val="single"/>
        </w:rPr>
        <w:t>Cornwall St Columb Maj</w:t>
      </w:r>
      <w:r w:rsidRPr="00591F83">
        <w:rPr>
          <w:b/>
          <w:szCs w:val="24"/>
        </w:rPr>
        <w:t xml:space="preserve">. </w:t>
      </w:r>
      <w:r w:rsidR="007A089D">
        <w:rPr>
          <w:b/>
          <w:szCs w:val="24"/>
        </w:rPr>
        <w:t>– Birth/Bap –</w:t>
      </w:r>
      <w:r w:rsidRPr="00591F83">
        <w:rPr>
          <w:b/>
          <w:szCs w:val="24"/>
        </w:rPr>
        <w:t xml:space="preserve"> William Knight</w:t>
      </w:r>
      <w:r w:rsidRPr="00591F83">
        <w:rPr>
          <w:szCs w:val="24"/>
        </w:rPr>
        <w:t xml:space="preserve"> </w:t>
      </w:r>
      <w:r>
        <w:rPr>
          <w:szCs w:val="24"/>
        </w:rPr>
        <w:t xml:space="preserve">- </w:t>
      </w:r>
      <w:r w:rsidRPr="00591F83">
        <w:rPr>
          <w:szCs w:val="24"/>
        </w:rPr>
        <w:t>s/o John</w:t>
      </w:r>
    </w:p>
    <w:p w:rsidR="001470B7" w:rsidRDefault="001470B7" w:rsidP="001470B7">
      <w:pPr>
        <w:rPr>
          <w:szCs w:val="24"/>
        </w:rPr>
      </w:pPr>
      <w:r w:rsidRPr="00EA2399">
        <w:rPr>
          <w:b/>
          <w:szCs w:val="24"/>
        </w:rPr>
        <w:t xml:space="preserve">1544 – Apr 23 – </w:t>
      </w:r>
      <w:r w:rsidR="007B3179" w:rsidRPr="00BE24BF">
        <w:rPr>
          <w:b/>
          <w:u w:val="single"/>
        </w:rPr>
        <w:t xml:space="preserve">UK </w:t>
      </w:r>
      <w:r w:rsidRPr="00EA2399">
        <w:rPr>
          <w:b/>
          <w:szCs w:val="24"/>
          <w:u w:val="single"/>
        </w:rPr>
        <w:t>Kent</w:t>
      </w:r>
      <w:r>
        <w:rPr>
          <w:b/>
          <w:szCs w:val="24"/>
          <w:u w:val="single"/>
        </w:rPr>
        <w:t xml:space="preserve"> Orpington</w:t>
      </w:r>
      <w:r w:rsidRPr="00EA2399">
        <w:rPr>
          <w:b/>
          <w:szCs w:val="24"/>
        </w:rPr>
        <w:t xml:space="preserve"> – Will – Edmund Knight</w:t>
      </w:r>
      <w:r>
        <w:rPr>
          <w:b/>
          <w:szCs w:val="24"/>
        </w:rPr>
        <w:t>, Gent</w:t>
      </w:r>
      <w:r>
        <w:rPr>
          <w:szCs w:val="24"/>
        </w:rPr>
        <w:t xml:space="preserve"> – Wishes to be buried where his daughter is buried; to the church 20 shillings; 20 pence for prayers for his soul; 12 shillings to the poor; to Sir Percival Harte and his wife for a token ___; to Master Ferreby and his wife ___; to John Sackthwaite (?) ____; to Ralph ___, Thomas Gifford, Elizabeth G___ and Anne S__, my servants, money; small bequests of items to a list of friends; to </w:t>
      </w:r>
      <w:r w:rsidRPr="00EB11E4">
        <w:rPr>
          <w:b/>
          <w:szCs w:val="24"/>
        </w:rPr>
        <w:t>Alice Knight</w:t>
      </w:r>
      <w:r>
        <w:rPr>
          <w:szCs w:val="24"/>
        </w:rPr>
        <w:t xml:space="preserve"> my goddaughter item; to </w:t>
      </w:r>
      <w:r w:rsidRPr="00EB11E4">
        <w:rPr>
          <w:b/>
          <w:szCs w:val="24"/>
        </w:rPr>
        <w:t>Edmond Knight</w:t>
      </w:r>
      <w:r w:rsidRPr="000D7DDB">
        <w:rPr>
          <w:b/>
          <w:szCs w:val="24"/>
        </w:rPr>
        <w:t xml:space="preserve"> my brother’s son and my godson</w:t>
      </w:r>
      <w:r>
        <w:rPr>
          <w:szCs w:val="24"/>
        </w:rPr>
        <w:t xml:space="preserve">, and to the heirs male of his body, all my lands and tenements within the county of Kent after the decease of wife Anne; if Edmond has no male heirs, the lands pass to his brother, </w:t>
      </w:r>
      <w:r w:rsidRPr="00EB11E4">
        <w:rPr>
          <w:b/>
          <w:szCs w:val="24"/>
        </w:rPr>
        <w:t>William Knight</w:t>
      </w:r>
      <w:r>
        <w:rPr>
          <w:szCs w:val="24"/>
        </w:rPr>
        <w:t xml:space="preserve">; if William has no male heirs, then the land passes to Humphrey Knight; to </w:t>
      </w:r>
      <w:r w:rsidRPr="00EB11E4">
        <w:rPr>
          <w:b/>
          <w:szCs w:val="24"/>
        </w:rPr>
        <w:t>brother</w:t>
      </w:r>
      <w:r>
        <w:rPr>
          <w:szCs w:val="24"/>
        </w:rPr>
        <w:t xml:space="preserve"> </w:t>
      </w:r>
      <w:r w:rsidRPr="00EB11E4">
        <w:rPr>
          <w:b/>
          <w:szCs w:val="24"/>
        </w:rPr>
        <w:t>Robert Knight</w:t>
      </w:r>
      <w:r>
        <w:rPr>
          <w:szCs w:val="24"/>
        </w:rPr>
        <w:t xml:space="preserve"> all lands in the parish of Stepney in the county of Middlesex;  to </w:t>
      </w:r>
      <w:r w:rsidRPr="00EB11E4">
        <w:rPr>
          <w:b/>
          <w:szCs w:val="24"/>
        </w:rPr>
        <w:t>cousin Thomas Knight</w:t>
      </w:r>
      <w:r>
        <w:rPr>
          <w:szCs w:val="24"/>
        </w:rPr>
        <w:t xml:space="preserve"> when he is 21, 4 pounds yearly to be paid to him by brother Robert Knight from rents received from the Stepney properties;  to brother Robert Knight and his wife 2 silver pots partly gilt and three goblets partly gilt; to John Williamson for a token of remembrance, 20 shillings; residue of estate unbequeathed, to wife Anne who is executrix; </w:t>
      </w:r>
      <w:r w:rsidRPr="00EB11E4">
        <w:rPr>
          <w:b/>
          <w:szCs w:val="24"/>
        </w:rPr>
        <w:t>brother Robert Knight</w:t>
      </w:r>
      <w:r>
        <w:rPr>
          <w:szCs w:val="24"/>
        </w:rPr>
        <w:t xml:space="preserve"> to be overseer. Wit: </w:t>
      </w:r>
      <w:r w:rsidRPr="00EB11E4">
        <w:rPr>
          <w:b/>
          <w:szCs w:val="24"/>
        </w:rPr>
        <w:t>Robert Knight, Gent</w:t>
      </w:r>
      <w:r>
        <w:rPr>
          <w:szCs w:val="24"/>
        </w:rPr>
        <w:t>; Thomas Ferreby, Gent; John Williamson and others. (</w:t>
      </w:r>
      <w:r w:rsidRPr="009E7216">
        <w:rPr>
          <w:szCs w:val="24"/>
        </w:rPr>
        <w:t>Prerogative Court of Canterbury Wills, 1384-1858</w:t>
      </w:r>
      <w:r>
        <w:rPr>
          <w:szCs w:val="24"/>
        </w:rPr>
        <w:t xml:space="preserve">, </w:t>
      </w:r>
      <w:r w:rsidRPr="009E7216">
        <w:rPr>
          <w:szCs w:val="24"/>
        </w:rPr>
        <w:t>PROB 11: Will Registers</w:t>
      </w:r>
      <w:r>
        <w:rPr>
          <w:szCs w:val="24"/>
        </w:rPr>
        <w:t xml:space="preserve">, </w:t>
      </w:r>
      <w:r w:rsidRPr="009E7216">
        <w:rPr>
          <w:szCs w:val="24"/>
        </w:rPr>
        <w:t>1384-1566</w:t>
      </w:r>
      <w:r>
        <w:rPr>
          <w:szCs w:val="24"/>
        </w:rPr>
        <w:t xml:space="preserve">, </w:t>
      </w:r>
      <w:r w:rsidRPr="009E7216">
        <w:rPr>
          <w:szCs w:val="24"/>
        </w:rPr>
        <w:t>Piece 30: Pynnyng (1544-1545)</w:t>
      </w:r>
      <w:r>
        <w:rPr>
          <w:szCs w:val="24"/>
        </w:rPr>
        <w:t>)</w:t>
      </w:r>
    </w:p>
    <w:p w:rsidR="001470B7" w:rsidRDefault="001470B7" w:rsidP="001470B7">
      <w:pPr>
        <w:rPr>
          <w:szCs w:val="24"/>
        </w:rPr>
      </w:pPr>
      <w:r w:rsidRPr="00591F83">
        <w:rPr>
          <w:b/>
          <w:szCs w:val="24"/>
        </w:rPr>
        <w:t xml:space="preserve">1544 – Jun 1 – </w:t>
      </w:r>
      <w:r w:rsidR="007B3179" w:rsidRPr="00BE24BF">
        <w:rPr>
          <w:b/>
          <w:u w:val="single"/>
        </w:rPr>
        <w:t xml:space="preserve">UK </w:t>
      </w:r>
      <w:r w:rsidRPr="00591F83">
        <w:rPr>
          <w:b/>
          <w:szCs w:val="24"/>
          <w:u w:val="single"/>
        </w:rPr>
        <w:t>Surrey Farnham</w:t>
      </w:r>
      <w:r w:rsidRPr="00591F83">
        <w:rPr>
          <w:b/>
          <w:szCs w:val="24"/>
        </w:rPr>
        <w:t xml:space="preserve"> – Bur – Mary Knight</w:t>
      </w:r>
      <w:r w:rsidRPr="00BC4DE8">
        <w:rPr>
          <w:szCs w:val="24"/>
        </w:rPr>
        <w:t xml:space="preserve"> </w:t>
      </w:r>
      <w:r>
        <w:rPr>
          <w:szCs w:val="24"/>
        </w:rPr>
        <w:t xml:space="preserve">- </w:t>
      </w:r>
      <w:r w:rsidRPr="00BC4DE8">
        <w:rPr>
          <w:szCs w:val="24"/>
        </w:rPr>
        <w:t>d/o Hugh &amp; Ellen</w:t>
      </w:r>
    </w:p>
    <w:p w:rsidR="001470B7" w:rsidRDefault="001470B7" w:rsidP="001470B7">
      <w:pPr>
        <w:rPr>
          <w:szCs w:val="24"/>
        </w:rPr>
      </w:pPr>
      <w:r w:rsidRPr="00617AD4">
        <w:rPr>
          <w:b/>
          <w:szCs w:val="24"/>
        </w:rPr>
        <w:t xml:space="preserve">1544 – Nov 6 – </w:t>
      </w:r>
      <w:r w:rsidR="007B3179" w:rsidRPr="00BE24BF">
        <w:rPr>
          <w:b/>
          <w:u w:val="single"/>
        </w:rPr>
        <w:t xml:space="preserve">UK </w:t>
      </w:r>
      <w:r w:rsidRPr="00617AD4">
        <w:rPr>
          <w:b/>
          <w:szCs w:val="24"/>
          <w:u w:val="single"/>
        </w:rPr>
        <w:t>Lincolnshire Eton</w:t>
      </w:r>
      <w:r w:rsidRPr="00617AD4">
        <w:rPr>
          <w:b/>
          <w:szCs w:val="24"/>
        </w:rPr>
        <w:t xml:space="preserve"> – Will – John Knight</w:t>
      </w:r>
      <w:r>
        <w:rPr>
          <w:szCs w:val="24"/>
        </w:rPr>
        <w:t xml:space="preserve"> – Small bequests to church workers, poor, etc. Certain lands/house to wife for her life or until she remarries; then to go to </w:t>
      </w:r>
      <w:r w:rsidRPr="00C209FC">
        <w:rPr>
          <w:b/>
          <w:szCs w:val="24"/>
        </w:rPr>
        <w:t>son, John Knight</w:t>
      </w:r>
      <w:r>
        <w:rPr>
          <w:szCs w:val="24"/>
        </w:rPr>
        <w:t xml:space="preserve">; </w:t>
      </w:r>
      <w:r w:rsidRPr="00C209FC">
        <w:rPr>
          <w:b/>
          <w:szCs w:val="24"/>
        </w:rPr>
        <w:t>sons Anthony Knight, Oliver Knight</w:t>
      </w:r>
      <w:r>
        <w:rPr>
          <w:szCs w:val="24"/>
        </w:rPr>
        <w:t xml:space="preserve"> (Olyvr), </w:t>
      </w:r>
      <w:r w:rsidRPr="00C209FC">
        <w:rPr>
          <w:b/>
          <w:szCs w:val="24"/>
        </w:rPr>
        <w:t>Richard Knight, Nicholas Knight</w:t>
      </w:r>
      <w:r>
        <w:rPr>
          <w:szCs w:val="24"/>
        </w:rPr>
        <w:t>; dividing up lands and money; appears to be a considerable estate, but very archaic script and difficult to read. (</w:t>
      </w:r>
      <w:r w:rsidR="00C209FC" w:rsidRPr="000C73ED">
        <w:rPr>
          <w:szCs w:val="24"/>
        </w:rPr>
        <w:t>Prerogative Court of Canterbury Wills, 1384-1858</w:t>
      </w:r>
      <w:r w:rsidR="00C209FC">
        <w:rPr>
          <w:szCs w:val="24"/>
        </w:rPr>
        <w:t xml:space="preserve">, </w:t>
      </w:r>
      <w:r w:rsidRPr="000C73ED">
        <w:rPr>
          <w:szCs w:val="24"/>
        </w:rPr>
        <w:t>PROB 11: Will Registers</w:t>
      </w:r>
      <w:r>
        <w:rPr>
          <w:szCs w:val="24"/>
        </w:rPr>
        <w:t xml:space="preserve">, </w:t>
      </w:r>
      <w:r w:rsidRPr="000C73ED">
        <w:rPr>
          <w:szCs w:val="24"/>
        </w:rPr>
        <w:t>1384-1566</w:t>
      </w:r>
      <w:r>
        <w:rPr>
          <w:szCs w:val="24"/>
        </w:rPr>
        <w:t xml:space="preserve">, </w:t>
      </w:r>
      <w:r w:rsidRPr="000C73ED">
        <w:rPr>
          <w:szCs w:val="24"/>
        </w:rPr>
        <w:t>Piece 30: Pynnyng (1544-1545)</w:t>
      </w:r>
      <w:r>
        <w:rPr>
          <w:szCs w:val="24"/>
        </w:rPr>
        <w:t>)</w:t>
      </w:r>
    </w:p>
    <w:p w:rsidR="001470B7" w:rsidRPr="00591F83" w:rsidRDefault="001470B7" w:rsidP="001470B7">
      <w:pPr>
        <w:rPr>
          <w:b/>
          <w:szCs w:val="24"/>
        </w:rPr>
      </w:pPr>
      <w:r w:rsidRPr="00591F83">
        <w:rPr>
          <w:b/>
          <w:szCs w:val="24"/>
        </w:rPr>
        <w:t xml:space="preserve">1544 – Dec 28 – </w:t>
      </w:r>
      <w:r w:rsidR="007B3179" w:rsidRPr="00BE24BF">
        <w:rPr>
          <w:b/>
          <w:u w:val="single"/>
        </w:rPr>
        <w:t xml:space="preserve">UK </w:t>
      </w:r>
      <w:r w:rsidRPr="00591F83">
        <w:rPr>
          <w:b/>
          <w:szCs w:val="24"/>
          <w:u w:val="single"/>
        </w:rPr>
        <w:t>Oxfordshire Bicester</w:t>
      </w:r>
      <w:r w:rsidRPr="00591F83">
        <w:rPr>
          <w:b/>
          <w:szCs w:val="24"/>
        </w:rPr>
        <w:t xml:space="preserve"> </w:t>
      </w:r>
      <w:r w:rsidR="007A089D">
        <w:rPr>
          <w:b/>
          <w:szCs w:val="24"/>
        </w:rPr>
        <w:t>– Birth/Bap –</w:t>
      </w:r>
      <w:r w:rsidRPr="00591F83">
        <w:rPr>
          <w:b/>
          <w:szCs w:val="24"/>
        </w:rPr>
        <w:t xml:space="preserve"> Thomas Knight</w:t>
      </w:r>
    </w:p>
    <w:p w:rsidR="001470B7" w:rsidRDefault="001470B7" w:rsidP="001470B7">
      <w:pPr>
        <w:rPr>
          <w:szCs w:val="24"/>
        </w:rPr>
      </w:pPr>
      <w:r w:rsidRPr="00553161">
        <w:rPr>
          <w:b/>
          <w:szCs w:val="24"/>
        </w:rPr>
        <w:t xml:space="preserve">1544 – </w:t>
      </w:r>
      <w:r w:rsidR="007B3179" w:rsidRPr="00BE24BF">
        <w:rPr>
          <w:b/>
          <w:u w:val="single"/>
        </w:rPr>
        <w:t xml:space="preserve">UK </w:t>
      </w:r>
      <w:r w:rsidRPr="00553161">
        <w:rPr>
          <w:b/>
          <w:szCs w:val="24"/>
          <w:u w:val="single"/>
        </w:rPr>
        <w:t>London</w:t>
      </w:r>
      <w:r w:rsidRPr="00553161">
        <w:rPr>
          <w:b/>
          <w:szCs w:val="24"/>
        </w:rPr>
        <w:t xml:space="preserve"> – Admin – Sir William Knight</w:t>
      </w:r>
      <w:r>
        <w:rPr>
          <w:szCs w:val="24"/>
        </w:rPr>
        <w:t xml:space="preserve"> - </w:t>
      </w:r>
      <w:r w:rsidRPr="00553161">
        <w:rPr>
          <w:szCs w:val="24"/>
        </w:rPr>
        <w:t xml:space="preserve">Fletohampstead Manor. </w:t>
      </w:r>
      <w:r>
        <w:rPr>
          <w:szCs w:val="24"/>
        </w:rPr>
        <w:t xml:space="preserve"> </w:t>
      </w:r>
      <w:r w:rsidRPr="00553161">
        <w:rPr>
          <w:szCs w:val="24"/>
        </w:rPr>
        <w:t>Bill indented dated 18 ... 36 Henry VIII (1544) being a rec</w:t>
      </w:r>
      <w:r>
        <w:rPr>
          <w:szCs w:val="24"/>
        </w:rPr>
        <w:t>e</w:t>
      </w:r>
      <w:r w:rsidRPr="00553161">
        <w:rPr>
          <w:szCs w:val="24"/>
        </w:rPr>
        <w:t xml:space="preserve">ipt by </w:t>
      </w:r>
      <w:r w:rsidRPr="007B3179">
        <w:rPr>
          <w:b/>
          <w:szCs w:val="24"/>
        </w:rPr>
        <w:t>Sir William Knight</w:t>
      </w:r>
      <w:r w:rsidRPr="00553161">
        <w:rPr>
          <w:szCs w:val="24"/>
        </w:rPr>
        <w:t>, Tresurer of the Court of Augmentaciona, to John Beaumond for £156.5s. part of the sum due for the purchase of rents in Osley Walton in Kekeworth co. Leicester, parcel of the Commanderie of Dalbie Seal A lobster?</w:t>
      </w:r>
      <w:r>
        <w:rPr>
          <w:szCs w:val="24"/>
        </w:rPr>
        <w:t xml:space="preserve"> (</w:t>
      </w:r>
      <w:r w:rsidRPr="00553161">
        <w:rPr>
          <w:szCs w:val="24"/>
        </w:rPr>
        <w:t xml:space="preserve">Shakespeare Birthplace Trust, </w:t>
      </w:r>
      <w:r>
        <w:rPr>
          <w:szCs w:val="24"/>
        </w:rPr>
        <w:t xml:space="preserve">Ref: </w:t>
      </w:r>
      <w:r w:rsidRPr="00553161">
        <w:rPr>
          <w:szCs w:val="24"/>
        </w:rPr>
        <w:t>DR 18/10/55/13</w:t>
      </w:r>
      <w:r>
        <w:rPr>
          <w:szCs w:val="24"/>
        </w:rPr>
        <w:t>)</w:t>
      </w:r>
    </w:p>
    <w:p w:rsidR="001470B7" w:rsidRDefault="001470B7" w:rsidP="001470B7">
      <w:pPr>
        <w:rPr>
          <w:szCs w:val="24"/>
        </w:rPr>
      </w:pPr>
      <w:r w:rsidRPr="00E461D5">
        <w:rPr>
          <w:b/>
          <w:szCs w:val="24"/>
        </w:rPr>
        <w:t xml:space="preserve">1544 – </w:t>
      </w:r>
      <w:r w:rsidR="007B3179" w:rsidRPr="00BE24BF">
        <w:rPr>
          <w:b/>
          <w:u w:val="single"/>
        </w:rPr>
        <w:t xml:space="preserve">UK </w:t>
      </w:r>
      <w:r w:rsidR="007B3179">
        <w:rPr>
          <w:b/>
          <w:u w:val="single"/>
        </w:rPr>
        <w:t xml:space="preserve">Cambridgeshire </w:t>
      </w:r>
      <w:r w:rsidRPr="00E461D5">
        <w:rPr>
          <w:b/>
          <w:szCs w:val="24"/>
          <w:u w:val="single"/>
        </w:rPr>
        <w:t>Cambridge</w:t>
      </w:r>
      <w:r w:rsidRPr="00E461D5">
        <w:rPr>
          <w:b/>
          <w:szCs w:val="24"/>
        </w:rPr>
        <w:t xml:space="preserve"> – Cambridge Alum – Henry Knight</w:t>
      </w:r>
      <w:r>
        <w:rPr>
          <w:szCs w:val="24"/>
        </w:rPr>
        <w:t xml:space="preserve"> - </w:t>
      </w:r>
      <w:r w:rsidRPr="00E461D5">
        <w:rPr>
          <w:szCs w:val="24"/>
        </w:rPr>
        <w:t>Matric. sizar from JESUS, Easter, 1544</w:t>
      </w:r>
      <w:r>
        <w:rPr>
          <w:szCs w:val="24"/>
        </w:rPr>
        <w:t>.</w:t>
      </w:r>
    </w:p>
    <w:p w:rsidR="001470B7" w:rsidRDefault="001470B7" w:rsidP="001470B7">
      <w:pPr>
        <w:rPr>
          <w:szCs w:val="24"/>
        </w:rPr>
      </w:pPr>
      <w:r w:rsidRPr="00E92AD5">
        <w:rPr>
          <w:b/>
          <w:szCs w:val="24"/>
        </w:rPr>
        <w:lastRenderedPageBreak/>
        <w:t xml:space="preserve">1545 – Jan 6 – </w:t>
      </w:r>
      <w:r w:rsidR="007B3179" w:rsidRPr="00BE24BF">
        <w:rPr>
          <w:b/>
          <w:u w:val="single"/>
        </w:rPr>
        <w:t xml:space="preserve">UK </w:t>
      </w:r>
      <w:r w:rsidRPr="00E92AD5">
        <w:rPr>
          <w:b/>
          <w:szCs w:val="24"/>
          <w:u w:val="single"/>
        </w:rPr>
        <w:t>Surrey Southwark St Saviour</w:t>
      </w:r>
      <w:r w:rsidRPr="00E92AD5">
        <w:rPr>
          <w:b/>
          <w:szCs w:val="24"/>
        </w:rPr>
        <w:t xml:space="preserve"> – Bur – Christopher Knight</w:t>
      </w:r>
      <w:r>
        <w:rPr>
          <w:szCs w:val="24"/>
        </w:rPr>
        <w:t xml:space="preserve"> (London Met Arch)</w:t>
      </w:r>
    </w:p>
    <w:p w:rsidR="001470B7" w:rsidRDefault="001470B7" w:rsidP="001470B7">
      <w:r w:rsidRPr="00591F83">
        <w:rPr>
          <w:b/>
        </w:rPr>
        <w:t>1545</w:t>
      </w:r>
      <w:r w:rsidRPr="00591F83">
        <w:rPr>
          <w:b/>
          <w:szCs w:val="24"/>
        </w:rPr>
        <w:t xml:space="preserve"> – </w:t>
      </w:r>
      <w:r w:rsidRPr="00591F83">
        <w:rPr>
          <w:b/>
        </w:rPr>
        <w:t xml:space="preserve">Feb 17 – </w:t>
      </w:r>
      <w:r w:rsidR="007B3179" w:rsidRPr="00BE24BF">
        <w:rPr>
          <w:b/>
          <w:u w:val="single"/>
        </w:rPr>
        <w:t xml:space="preserve">UK </w:t>
      </w:r>
      <w:r w:rsidRPr="00591F83">
        <w:rPr>
          <w:b/>
          <w:u w:val="single"/>
        </w:rPr>
        <w:t>Devonshire Braunton</w:t>
      </w:r>
      <w:r w:rsidRPr="00591F83">
        <w:rPr>
          <w:b/>
        </w:rPr>
        <w:t xml:space="preserve"> </w:t>
      </w:r>
      <w:r w:rsidR="007A089D">
        <w:rPr>
          <w:b/>
        </w:rPr>
        <w:t>– Birth/Bap –</w:t>
      </w:r>
      <w:r w:rsidRPr="00591F83">
        <w:rPr>
          <w:b/>
        </w:rPr>
        <w:t xml:space="preserve"> Joan Knight</w:t>
      </w:r>
      <w:r w:rsidRPr="00F64041">
        <w:t xml:space="preserve"> </w:t>
      </w:r>
      <w:r>
        <w:t xml:space="preserve">- </w:t>
      </w:r>
      <w:r w:rsidRPr="00F64041">
        <w:t>d/o John</w:t>
      </w:r>
    </w:p>
    <w:p w:rsidR="001470B7" w:rsidRPr="00591F83" w:rsidRDefault="001470B7" w:rsidP="001470B7">
      <w:pPr>
        <w:rPr>
          <w:b/>
        </w:rPr>
      </w:pPr>
      <w:r w:rsidRPr="00591F83">
        <w:rPr>
          <w:b/>
        </w:rPr>
        <w:t>1545</w:t>
      </w:r>
      <w:r w:rsidRPr="00591F83">
        <w:rPr>
          <w:b/>
          <w:szCs w:val="24"/>
        </w:rPr>
        <w:t xml:space="preserve"> – </w:t>
      </w:r>
      <w:r w:rsidRPr="00591F83">
        <w:rPr>
          <w:b/>
        </w:rPr>
        <w:t xml:space="preserve">Apr 21 – </w:t>
      </w:r>
      <w:r w:rsidR="007B3179" w:rsidRPr="00BE24BF">
        <w:rPr>
          <w:b/>
          <w:u w:val="single"/>
        </w:rPr>
        <w:t xml:space="preserve">UK </w:t>
      </w:r>
      <w:r w:rsidRPr="00591F83">
        <w:rPr>
          <w:b/>
          <w:u w:val="single"/>
        </w:rPr>
        <w:t>Gloucestershire Arlingham</w:t>
      </w:r>
      <w:r w:rsidRPr="00591F83">
        <w:rPr>
          <w:b/>
        </w:rPr>
        <w:t xml:space="preserve"> </w:t>
      </w:r>
      <w:r w:rsidR="007A089D">
        <w:rPr>
          <w:b/>
        </w:rPr>
        <w:t>– Birth/Bap –</w:t>
      </w:r>
      <w:r w:rsidRPr="00591F83">
        <w:rPr>
          <w:b/>
        </w:rPr>
        <w:t xml:space="preserve"> John Knight</w:t>
      </w:r>
    </w:p>
    <w:p w:rsidR="001470B7" w:rsidRPr="00591F83" w:rsidRDefault="001470B7" w:rsidP="001470B7">
      <w:pPr>
        <w:rPr>
          <w:b/>
        </w:rPr>
      </w:pPr>
      <w:r w:rsidRPr="00591F83">
        <w:rPr>
          <w:b/>
        </w:rPr>
        <w:t>1545</w:t>
      </w:r>
      <w:r w:rsidRPr="00591F83">
        <w:rPr>
          <w:b/>
          <w:szCs w:val="24"/>
        </w:rPr>
        <w:t xml:space="preserve"> – </w:t>
      </w:r>
      <w:r w:rsidRPr="00591F83">
        <w:rPr>
          <w:b/>
        </w:rPr>
        <w:t xml:space="preserve">Apr 21 – </w:t>
      </w:r>
      <w:r w:rsidR="007B3179" w:rsidRPr="00BE24BF">
        <w:rPr>
          <w:b/>
          <w:u w:val="single"/>
        </w:rPr>
        <w:t xml:space="preserve">UK </w:t>
      </w:r>
      <w:r w:rsidRPr="00591F83">
        <w:rPr>
          <w:b/>
          <w:u w:val="single"/>
        </w:rPr>
        <w:t>Gloucestershire Arlingham</w:t>
      </w:r>
      <w:r w:rsidRPr="00591F83">
        <w:rPr>
          <w:b/>
        </w:rPr>
        <w:t xml:space="preserve"> </w:t>
      </w:r>
      <w:r w:rsidR="007A089D">
        <w:rPr>
          <w:b/>
        </w:rPr>
        <w:t>– Birth/Bap –</w:t>
      </w:r>
      <w:r w:rsidRPr="00591F83">
        <w:rPr>
          <w:b/>
        </w:rPr>
        <w:t xml:space="preserve"> Katherine Knight</w:t>
      </w:r>
    </w:p>
    <w:p w:rsidR="001470B7" w:rsidRPr="0001084A" w:rsidRDefault="001470B7" w:rsidP="00C209FC">
      <w:pPr>
        <w:rPr>
          <w:b/>
        </w:rPr>
      </w:pPr>
      <w:r>
        <w:rPr>
          <w:b/>
        </w:rPr>
        <w:t xml:space="preserve">1545 - </w:t>
      </w:r>
      <w:r w:rsidRPr="0001084A">
        <w:rPr>
          <w:b/>
        </w:rPr>
        <w:t xml:space="preserve">Jul 17 – </w:t>
      </w:r>
      <w:r w:rsidR="007B3179" w:rsidRPr="00BE24BF">
        <w:rPr>
          <w:b/>
          <w:u w:val="single"/>
        </w:rPr>
        <w:t xml:space="preserve">UK </w:t>
      </w:r>
      <w:r w:rsidRPr="0001084A">
        <w:rPr>
          <w:b/>
          <w:u w:val="single"/>
        </w:rPr>
        <w:t>Worcestershire Leigh/Bransford</w:t>
      </w:r>
      <w:r w:rsidRPr="0001084A">
        <w:rPr>
          <w:b/>
        </w:rPr>
        <w:t xml:space="preserve"> </w:t>
      </w:r>
      <w:r w:rsidR="007A089D">
        <w:rPr>
          <w:b/>
        </w:rPr>
        <w:t>– Birth/Bap –</w:t>
      </w:r>
      <w:r w:rsidRPr="0001084A">
        <w:rPr>
          <w:b/>
        </w:rPr>
        <w:t xml:space="preserve"> Elizabeth Knight</w:t>
      </w:r>
      <w:r>
        <w:t xml:space="preserve"> - d/o William</w:t>
      </w:r>
    </w:p>
    <w:p w:rsidR="001470B7" w:rsidRDefault="001470B7" w:rsidP="001470B7">
      <w:pPr>
        <w:rPr>
          <w:b/>
        </w:rPr>
      </w:pPr>
      <w:r w:rsidRPr="0001084A">
        <w:rPr>
          <w:b/>
        </w:rPr>
        <w:t xml:space="preserve">1546 – Jul 3 – </w:t>
      </w:r>
      <w:r w:rsidR="007B3179" w:rsidRPr="00BE24BF">
        <w:rPr>
          <w:b/>
          <w:u w:val="single"/>
        </w:rPr>
        <w:t xml:space="preserve">UK </w:t>
      </w:r>
      <w:r w:rsidRPr="0001084A">
        <w:rPr>
          <w:b/>
          <w:u w:val="single"/>
        </w:rPr>
        <w:t>Hertfordshire Stevenage</w:t>
      </w:r>
      <w:r w:rsidRPr="0001084A">
        <w:rPr>
          <w:b/>
        </w:rPr>
        <w:t xml:space="preserve"> </w:t>
      </w:r>
      <w:r w:rsidR="007A089D">
        <w:rPr>
          <w:b/>
        </w:rPr>
        <w:t>– Birth/Bap –</w:t>
      </w:r>
      <w:r w:rsidRPr="0001084A">
        <w:rPr>
          <w:b/>
        </w:rPr>
        <w:t xml:space="preserve"> Elisabeth Knight</w:t>
      </w:r>
    </w:p>
    <w:p w:rsidR="001470B7" w:rsidRDefault="001470B7" w:rsidP="001470B7">
      <w:pPr>
        <w:rPr>
          <w:szCs w:val="24"/>
        </w:rPr>
      </w:pPr>
      <w:r w:rsidRPr="00591F83">
        <w:rPr>
          <w:b/>
        </w:rPr>
        <w:t xml:space="preserve">1546 – Oct 16 – </w:t>
      </w:r>
      <w:r w:rsidR="007B3179" w:rsidRPr="00BE24BF">
        <w:rPr>
          <w:b/>
          <w:u w:val="single"/>
        </w:rPr>
        <w:t xml:space="preserve">UK </w:t>
      </w:r>
      <w:r w:rsidRPr="00591F83">
        <w:rPr>
          <w:b/>
          <w:u w:val="single"/>
        </w:rPr>
        <w:t>Devonshire Braunton</w:t>
      </w:r>
      <w:r w:rsidRPr="00591F83">
        <w:rPr>
          <w:b/>
        </w:rPr>
        <w:t xml:space="preserve"> </w:t>
      </w:r>
      <w:r w:rsidR="007A089D">
        <w:rPr>
          <w:b/>
        </w:rPr>
        <w:t>– Birth/Bap –</w:t>
      </w:r>
      <w:r w:rsidRPr="00591F83">
        <w:rPr>
          <w:b/>
        </w:rPr>
        <w:t xml:space="preserve"> Mallie Knight</w:t>
      </w:r>
      <w:r w:rsidRPr="00F64041">
        <w:t xml:space="preserve"> </w:t>
      </w:r>
      <w:r>
        <w:t xml:space="preserve">- </w:t>
      </w:r>
      <w:r w:rsidRPr="00F64041">
        <w:t>d/o Alexander</w:t>
      </w:r>
      <w:r>
        <w:t xml:space="preserve"> Knight</w:t>
      </w:r>
    </w:p>
    <w:p w:rsidR="001470B7" w:rsidRDefault="001470B7" w:rsidP="001470B7">
      <w:r w:rsidRPr="00BA0A8D">
        <w:rPr>
          <w:b/>
        </w:rPr>
        <w:t>1546</w:t>
      </w:r>
      <w:r>
        <w:t xml:space="preserve"> – </w:t>
      </w:r>
      <w:r w:rsidR="007B3179" w:rsidRPr="00BE24BF">
        <w:rPr>
          <w:b/>
          <w:u w:val="single"/>
        </w:rPr>
        <w:t xml:space="preserve">UK </w:t>
      </w:r>
      <w:r w:rsidRPr="00BA0A8D">
        <w:rPr>
          <w:b/>
          <w:u w:val="single"/>
        </w:rPr>
        <w:t>Cheshire</w:t>
      </w:r>
      <w:r>
        <w:rPr>
          <w:b/>
          <w:u w:val="single"/>
        </w:rPr>
        <w:t xml:space="preserve"> </w:t>
      </w:r>
      <w:r w:rsidRPr="00BA0A8D">
        <w:rPr>
          <w:b/>
          <w:u w:val="single"/>
        </w:rPr>
        <w:t>Lawton</w:t>
      </w:r>
      <w:r w:rsidRPr="00EA2399">
        <w:rPr>
          <w:b/>
        </w:rPr>
        <w:t xml:space="preserve"> – Will - </w:t>
      </w:r>
      <w:r w:rsidRPr="00BA0A8D">
        <w:rPr>
          <w:b/>
        </w:rPr>
        <w:t>Richard Knight</w:t>
      </w:r>
      <w:r>
        <w:t xml:space="preserve"> –  (London </w:t>
      </w:r>
      <w:r>
        <w:rPr>
          <w:szCs w:val="24"/>
        </w:rPr>
        <w:t xml:space="preserve">Transcripts of Wills, 1500-1558) This is a difficult item to figure out. On the ancestry.com record extract, it says for place: Lawton, London, England. However, there is no Lawton in London of any sort that I can find no matter how I search. Thus, the remaining possibility is </w:t>
      </w:r>
      <w:r>
        <w:t>Church Lawton in Cheshire; it is close to Congleton and Stoke-on-Trent and</w:t>
      </w:r>
      <w:r w:rsidRPr="00BA0A8D">
        <w:t xml:space="preserve"> is an ancient parish, </w:t>
      </w:r>
      <w:r>
        <w:t>formerly</w:t>
      </w:r>
      <w:r w:rsidRPr="00BA0A8D">
        <w:t xml:space="preserve"> part of the parish of Astbury</w:t>
      </w:r>
      <w:r>
        <w:t xml:space="preserve">. </w:t>
      </w:r>
    </w:p>
    <w:p w:rsidR="001470B7" w:rsidRDefault="001470B7" w:rsidP="001470B7">
      <w:r w:rsidRPr="005E0DE2">
        <w:rPr>
          <w:b/>
        </w:rPr>
        <w:t xml:space="preserve">1546 – </w:t>
      </w:r>
      <w:r w:rsidR="007B3179" w:rsidRPr="00BE24BF">
        <w:rPr>
          <w:b/>
          <w:u w:val="single"/>
        </w:rPr>
        <w:t xml:space="preserve">UK </w:t>
      </w:r>
      <w:r w:rsidRPr="005E0DE2">
        <w:rPr>
          <w:b/>
          <w:u w:val="single"/>
        </w:rPr>
        <w:t>Southampton</w:t>
      </w:r>
      <w:r w:rsidRPr="005E0DE2">
        <w:rPr>
          <w:b/>
        </w:rPr>
        <w:t xml:space="preserve"> – Admin – William Knight, Gent</w:t>
      </w:r>
      <w:r>
        <w:t xml:space="preserve"> - </w:t>
      </w:r>
      <w:r w:rsidRPr="005E0DE2">
        <w:t>Parties: Nicholas Bacon of London, Esq., and William Breton of London, gent &amp; William Knight of Southampton, gent; Place or Subject: Site of the House of the Friars Observant in Southampton. County: [Hants]</w:t>
      </w:r>
      <w:r>
        <w:t xml:space="preserve"> (National Archives, Kew England, Ref: </w:t>
      </w:r>
      <w:r w:rsidRPr="005E0DE2">
        <w:t>E 326/5505</w:t>
      </w:r>
      <w:r>
        <w:t>)</w:t>
      </w:r>
      <w:r w:rsidRPr="005E0DE2">
        <w:t xml:space="preserve"> </w:t>
      </w:r>
    </w:p>
    <w:p w:rsidR="001470B7" w:rsidRDefault="001470B7" w:rsidP="001470B7">
      <w:pPr>
        <w:rPr>
          <w:szCs w:val="24"/>
        </w:rPr>
      </w:pPr>
      <w:r w:rsidRPr="00440887">
        <w:rPr>
          <w:b/>
        </w:rPr>
        <w:t xml:space="preserve">1546 – </w:t>
      </w:r>
      <w:r w:rsidR="007B3179" w:rsidRPr="00BE24BF">
        <w:rPr>
          <w:b/>
          <w:u w:val="single"/>
        </w:rPr>
        <w:t xml:space="preserve">UK </w:t>
      </w:r>
      <w:r w:rsidRPr="00440887">
        <w:rPr>
          <w:b/>
          <w:u w:val="single"/>
        </w:rPr>
        <w:t>Kent</w:t>
      </w:r>
      <w:r>
        <w:rPr>
          <w:b/>
          <w:u w:val="single"/>
        </w:rPr>
        <w:t xml:space="preserve"> </w:t>
      </w:r>
      <w:r w:rsidRPr="00440887">
        <w:rPr>
          <w:b/>
          <w:u w:val="single"/>
        </w:rPr>
        <w:t>Shepherdswell</w:t>
      </w:r>
      <w:r w:rsidRPr="00440887">
        <w:rPr>
          <w:b/>
        </w:rPr>
        <w:t xml:space="preserve"> – </w:t>
      </w:r>
      <w:r>
        <w:rPr>
          <w:b/>
        </w:rPr>
        <w:t xml:space="preserve">Will - </w:t>
      </w:r>
      <w:r w:rsidRPr="00440887">
        <w:rPr>
          <w:b/>
        </w:rPr>
        <w:t xml:space="preserve">Richard Knight </w:t>
      </w:r>
      <w:r>
        <w:t>– No details available. (</w:t>
      </w:r>
      <w:r w:rsidRPr="00325BDC">
        <w:rPr>
          <w:szCs w:val="24"/>
        </w:rPr>
        <w:t xml:space="preserve">Probate Registry at Canterbury, 1396-1558 </w:t>
      </w:r>
      <w:r>
        <w:rPr>
          <w:szCs w:val="24"/>
        </w:rPr>
        <w:t xml:space="preserve">) </w:t>
      </w:r>
    </w:p>
    <w:p w:rsidR="001470B7" w:rsidRDefault="001470B7" w:rsidP="001470B7">
      <w:pPr>
        <w:rPr>
          <w:szCs w:val="24"/>
        </w:rPr>
      </w:pPr>
      <w:r w:rsidRPr="00440887">
        <w:rPr>
          <w:b/>
          <w:szCs w:val="24"/>
        </w:rPr>
        <w:t xml:space="preserve">1546 – </w:t>
      </w:r>
      <w:r w:rsidR="007B3179" w:rsidRPr="00BE24BF">
        <w:rPr>
          <w:b/>
          <w:u w:val="single"/>
        </w:rPr>
        <w:t xml:space="preserve">UK </w:t>
      </w:r>
      <w:r w:rsidRPr="00440887">
        <w:rPr>
          <w:b/>
          <w:szCs w:val="24"/>
          <w:u w:val="single"/>
        </w:rPr>
        <w:t>Kent</w:t>
      </w:r>
      <w:r>
        <w:rPr>
          <w:b/>
          <w:szCs w:val="24"/>
          <w:u w:val="single"/>
        </w:rPr>
        <w:t xml:space="preserve"> </w:t>
      </w:r>
      <w:r w:rsidRPr="00440887">
        <w:rPr>
          <w:b/>
          <w:szCs w:val="24"/>
          <w:u w:val="single"/>
        </w:rPr>
        <w:t>Margate</w:t>
      </w:r>
      <w:r w:rsidRPr="00440887">
        <w:rPr>
          <w:b/>
          <w:szCs w:val="24"/>
        </w:rPr>
        <w:t xml:space="preserve"> –</w:t>
      </w:r>
      <w:r>
        <w:rPr>
          <w:b/>
          <w:szCs w:val="24"/>
        </w:rPr>
        <w:t xml:space="preserve"> Will - Wilm</w:t>
      </w:r>
      <w:r w:rsidRPr="00440887">
        <w:rPr>
          <w:b/>
          <w:szCs w:val="24"/>
        </w:rPr>
        <w:t>ena Knight</w:t>
      </w:r>
      <w:r>
        <w:rPr>
          <w:b/>
          <w:szCs w:val="24"/>
        </w:rPr>
        <w:t xml:space="preserve"> W</w:t>
      </w:r>
      <w:r w:rsidRPr="00440887">
        <w:rPr>
          <w:b/>
          <w:szCs w:val="24"/>
        </w:rPr>
        <w:t>idow</w:t>
      </w:r>
      <w:r>
        <w:rPr>
          <w:szCs w:val="24"/>
        </w:rPr>
        <w:t xml:space="preserve"> – No details available. (</w:t>
      </w:r>
      <w:r w:rsidRPr="00325BDC">
        <w:rPr>
          <w:szCs w:val="24"/>
        </w:rPr>
        <w:t>Probate Registry at Canterbury, 1396-1558</w:t>
      </w:r>
      <w:r>
        <w:rPr>
          <w:szCs w:val="24"/>
        </w:rPr>
        <w:t xml:space="preserve">)  </w:t>
      </w:r>
    </w:p>
    <w:p w:rsidR="001470B7" w:rsidRDefault="001470B7" w:rsidP="001470B7">
      <w:pPr>
        <w:rPr>
          <w:szCs w:val="24"/>
        </w:rPr>
      </w:pPr>
      <w:r w:rsidRPr="00905A66">
        <w:rPr>
          <w:b/>
          <w:szCs w:val="24"/>
        </w:rPr>
        <w:t xml:space="preserve">1546 – </w:t>
      </w:r>
      <w:r w:rsidR="007B3179" w:rsidRPr="00BE24BF">
        <w:rPr>
          <w:b/>
          <w:u w:val="single"/>
        </w:rPr>
        <w:t xml:space="preserve">UK </w:t>
      </w:r>
      <w:r w:rsidRPr="00905A66">
        <w:rPr>
          <w:b/>
          <w:szCs w:val="24"/>
          <w:u w:val="single"/>
        </w:rPr>
        <w:t>Kent</w:t>
      </w:r>
      <w:r>
        <w:rPr>
          <w:b/>
          <w:szCs w:val="24"/>
          <w:u w:val="single"/>
        </w:rPr>
        <w:t xml:space="preserve"> </w:t>
      </w:r>
      <w:r w:rsidRPr="00905A66">
        <w:rPr>
          <w:b/>
          <w:szCs w:val="24"/>
          <w:u w:val="single"/>
        </w:rPr>
        <w:t>Deal</w:t>
      </w:r>
      <w:r w:rsidRPr="00905A66">
        <w:rPr>
          <w:b/>
          <w:szCs w:val="24"/>
        </w:rPr>
        <w:t xml:space="preserve"> – </w:t>
      </w:r>
      <w:r>
        <w:rPr>
          <w:b/>
          <w:szCs w:val="24"/>
        </w:rPr>
        <w:t xml:space="preserve">Will - </w:t>
      </w:r>
      <w:r w:rsidRPr="00905A66">
        <w:rPr>
          <w:b/>
          <w:szCs w:val="24"/>
        </w:rPr>
        <w:t>Stephen Knight</w:t>
      </w:r>
      <w:r>
        <w:rPr>
          <w:szCs w:val="24"/>
        </w:rPr>
        <w:t xml:space="preserve"> – No details available. (</w:t>
      </w:r>
      <w:r w:rsidRPr="00325BDC">
        <w:rPr>
          <w:szCs w:val="24"/>
        </w:rPr>
        <w:t>Probate Registry at Canterbury, 1396-1558</w:t>
      </w:r>
      <w:r>
        <w:rPr>
          <w:szCs w:val="24"/>
        </w:rPr>
        <w:t xml:space="preserve">)   </w:t>
      </w:r>
    </w:p>
    <w:p w:rsidR="001470B7" w:rsidRDefault="001470B7" w:rsidP="001470B7">
      <w:pPr>
        <w:rPr>
          <w:szCs w:val="24"/>
        </w:rPr>
      </w:pPr>
      <w:r w:rsidRPr="00905A66">
        <w:rPr>
          <w:b/>
          <w:szCs w:val="24"/>
        </w:rPr>
        <w:t xml:space="preserve">1546 – </w:t>
      </w:r>
      <w:r w:rsidR="007B3179" w:rsidRPr="00BE24BF">
        <w:rPr>
          <w:b/>
          <w:u w:val="single"/>
        </w:rPr>
        <w:t xml:space="preserve">UK </w:t>
      </w:r>
      <w:r w:rsidRPr="00905A66">
        <w:rPr>
          <w:b/>
          <w:szCs w:val="24"/>
          <w:u w:val="single"/>
        </w:rPr>
        <w:t>Kent</w:t>
      </w:r>
      <w:r>
        <w:rPr>
          <w:b/>
          <w:szCs w:val="24"/>
          <w:u w:val="single"/>
        </w:rPr>
        <w:t xml:space="preserve"> </w:t>
      </w:r>
      <w:r w:rsidRPr="00905A66">
        <w:rPr>
          <w:b/>
          <w:szCs w:val="24"/>
          <w:u w:val="single"/>
        </w:rPr>
        <w:t>Lyminge</w:t>
      </w:r>
      <w:r w:rsidRPr="00905A66">
        <w:rPr>
          <w:b/>
          <w:szCs w:val="24"/>
        </w:rPr>
        <w:t xml:space="preserve"> – </w:t>
      </w:r>
      <w:r>
        <w:rPr>
          <w:b/>
          <w:szCs w:val="24"/>
        </w:rPr>
        <w:t xml:space="preserve">Will - </w:t>
      </w:r>
      <w:r w:rsidRPr="00905A66">
        <w:rPr>
          <w:b/>
          <w:szCs w:val="24"/>
        </w:rPr>
        <w:t>William Knight</w:t>
      </w:r>
      <w:r>
        <w:rPr>
          <w:szCs w:val="24"/>
        </w:rPr>
        <w:t xml:space="preserve"> – No details available. (</w:t>
      </w:r>
      <w:r w:rsidRPr="00325BDC">
        <w:rPr>
          <w:szCs w:val="24"/>
        </w:rPr>
        <w:t>Probate Registry at Canterbury, 1396-1558</w:t>
      </w:r>
      <w:r>
        <w:rPr>
          <w:szCs w:val="24"/>
        </w:rPr>
        <w:t xml:space="preserve">)  </w:t>
      </w:r>
    </w:p>
    <w:p w:rsidR="001470B7" w:rsidRDefault="001470B7" w:rsidP="001470B7">
      <w:pPr>
        <w:rPr>
          <w:szCs w:val="24"/>
        </w:rPr>
      </w:pPr>
      <w:r w:rsidRPr="00051CED">
        <w:rPr>
          <w:b/>
          <w:szCs w:val="24"/>
        </w:rPr>
        <w:t xml:space="preserve">1547 – Jan 28 – </w:t>
      </w:r>
      <w:r w:rsidR="007B3179" w:rsidRPr="00BE24BF">
        <w:rPr>
          <w:b/>
          <w:u w:val="single"/>
        </w:rPr>
        <w:t xml:space="preserve">UK </w:t>
      </w:r>
      <w:r w:rsidRPr="00051CED">
        <w:rPr>
          <w:b/>
          <w:szCs w:val="24"/>
          <w:u w:val="single"/>
        </w:rPr>
        <w:t>Wiltshire Bishopstone</w:t>
      </w:r>
      <w:r w:rsidRPr="00051CED">
        <w:rPr>
          <w:b/>
          <w:szCs w:val="24"/>
        </w:rPr>
        <w:t xml:space="preserve"> – </w:t>
      </w:r>
      <w:r>
        <w:rPr>
          <w:b/>
          <w:szCs w:val="24"/>
        </w:rPr>
        <w:t>Chancery</w:t>
      </w:r>
      <w:r w:rsidRPr="00051CED">
        <w:rPr>
          <w:b/>
          <w:szCs w:val="24"/>
        </w:rPr>
        <w:t xml:space="preserve"> – Robert Knight</w:t>
      </w:r>
      <w:r>
        <w:rPr>
          <w:szCs w:val="24"/>
        </w:rPr>
        <w:t xml:space="preserve"> - </w:t>
      </w:r>
      <w:r w:rsidRPr="00051CED">
        <w:rPr>
          <w:szCs w:val="24"/>
        </w:rPr>
        <w:t xml:space="preserve"> PLAINTIFF: Robert Knight</w:t>
      </w:r>
      <w:r>
        <w:rPr>
          <w:szCs w:val="24"/>
        </w:rPr>
        <w:t xml:space="preserve">; </w:t>
      </w:r>
      <w:r w:rsidRPr="00051CED">
        <w:rPr>
          <w:szCs w:val="24"/>
        </w:rPr>
        <w:t xml:space="preserve"> DEFENDANT: Thomas Raglond, Richard Hill, Thomas South, and others</w:t>
      </w:r>
      <w:r>
        <w:rPr>
          <w:szCs w:val="24"/>
        </w:rPr>
        <w:t xml:space="preserve">; </w:t>
      </w:r>
      <w:r w:rsidRPr="00051CED">
        <w:rPr>
          <w:szCs w:val="24"/>
        </w:rPr>
        <w:t xml:space="preserve"> PLACE OR SUBJECT: Assault on plaintiff's servants and seizure of the goods of John Raglond, deceased, at Bishopstone</w:t>
      </w:r>
      <w:r>
        <w:rPr>
          <w:szCs w:val="24"/>
        </w:rPr>
        <w:t xml:space="preserve">; </w:t>
      </w:r>
      <w:r w:rsidRPr="00051CED">
        <w:rPr>
          <w:szCs w:val="24"/>
        </w:rPr>
        <w:t xml:space="preserve"> COUNTY: Wilts</w:t>
      </w:r>
      <w:r>
        <w:rPr>
          <w:szCs w:val="24"/>
        </w:rPr>
        <w:t xml:space="preserve">. (National Archives, Kew England, Ref: </w:t>
      </w:r>
      <w:r w:rsidRPr="00051CED">
        <w:rPr>
          <w:szCs w:val="24"/>
        </w:rPr>
        <w:t>STAC 3/6/26</w:t>
      </w:r>
      <w:r>
        <w:rPr>
          <w:szCs w:val="24"/>
        </w:rPr>
        <w:t>)</w:t>
      </w:r>
    </w:p>
    <w:p w:rsidR="001470B7" w:rsidRPr="0001084A" w:rsidRDefault="001470B7" w:rsidP="001470B7">
      <w:pPr>
        <w:rPr>
          <w:b/>
          <w:szCs w:val="24"/>
        </w:rPr>
      </w:pPr>
      <w:r w:rsidRPr="0001084A">
        <w:rPr>
          <w:b/>
        </w:rPr>
        <w:t xml:space="preserve">1547 – Apr 13 – </w:t>
      </w:r>
      <w:r w:rsidR="007B3179" w:rsidRPr="00BE24BF">
        <w:rPr>
          <w:b/>
          <w:u w:val="single"/>
        </w:rPr>
        <w:t xml:space="preserve">UK </w:t>
      </w:r>
      <w:r w:rsidRPr="0001084A">
        <w:rPr>
          <w:b/>
          <w:u w:val="single"/>
        </w:rPr>
        <w:t>Devonshire Uffculme</w:t>
      </w:r>
      <w:r w:rsidRPr="0001084A">
        <w:rPr>
          <w:b/>
        </w:rPr>
        <w:t xml:space="preserve"> – Bap - John Knight</w:t>
      </w:r>
    </w:p>
    <w:p w:rsidR="001470B7" w:rsidRDefault="001470B7" w:rsidP="001470B7">
      <w:pPr>
        <w:rPr>
          <w:szCs w:val="24"/>
        </w:rPr>
      </w:pPr>
      <w:r w:rsidRPr="0001521F">
        <w:rPr>
          <w:b/>
          <w:szCs w:val="24"/>
        </w:rPr>
        <w:t xml:space="preserve">1547 – </w:t>
      </w:r>
      <w:r w:rsidR="007B3179" w:rsidRPr="00BE24BF">
        <w:rPr>
          <w:b/>
          <w:u w:val="single"/>
        </w:rPr>
        <w:t xml:space="preserve">UK </w:t>
      </w:r>
      <w:r w:rsidRPr="0001521F">
        <w:rPr>
          <w:b/>
          <w:szCs w:val="24"/>
          <w:u w:val="single"/>
        </w:rPr>
        <w:t>Kent</w:t>
      </w:r>
      <w:r>
        <w:rPr>
          <w:b/>
          <w:szCs w:val="24"/>
          <w:u w:val="single"/>
        </w:rPr>
        <w:t xml:space="preserve"> </w:t>
      </w:r>
      <w:r w:rsidRPr="0001521F">
        <w:rPr>
          <w:b/>
          <w:szCs w:val="24"/>
          <w:u w:val="single"/>
        </w:rPr>
        <w:t>Aldington</w:t>
      </w:r>
      <w:r w:rsidRPr="0001521F">
        <w:rPr>
          <w:b/>
          <w:szCs w:val="24"/>
        </w:rPr>
        <w:t xml:space="preserve"> – </w:t>
      </w:r>
      <w:r>
        <w:rPr>
          <w:b/>
          <w:szCs w:val="24"/>
        </w:rPr>
        <w:t xml:space="preserve">Will - </w:t>
      </w:r>
      <w:r w:rsidRPr="0001521F">
        <w:rPr>
          <w:b/>
          <w:szCs w:val="24"/>
        </w:rPr>
        <w:t>John Knight</w:t>
      </w:r>
      <w:r>
        <w:rPr>
          <w:szCs w:val="24"/>
        </w:rPr>
        <w:t xml:space="preserve"> – No details available. (</w:t>
      </w:r>
      <w:r w:rsidRPr="00325BDC">
        <w:rPr>
          <w:szCs w:val="24"/>
        </w:rPr>
        <w:t>Probate Registry at Canterbury, 1396-1558</w:t>
      </w:r>
      <w:r>
        <w:rPr>
          <w:szCs w:val="24"/>
        </w:rPr>
        <w:t xml:space="preserve">) </w:t>
      </w:r>
    </w:p>
    <w:p w:rsidR="001470B7" w:rsidRDefault="001470B7" w:rsidP="001470B7">
      <w:pPr>
        <w:rPr>
          <w:szCs w:val="24"/>
        </w:rPr>
      </w:pPr>
      <w:r w:rsidRPr="00A2585F">
        <w:rPr>
          <w:b/>
          <w:szCs w:val="24"/>
        </w:rPr>
        <w:t xml:space="preserve">1547 – </w:t>
      </w:r>
      <w:r w:rsidR="007B3179" w:rsidRPr="00BE24BF">
        <w:rPr>
          <w:b/>
          <w:u w:val="single"/>
        </w:rPr>
        <w:t xml:space="preserve">UK </w:t>
      </w:r>
      <w:r w:rsidRPr="00A2585F">
        <w:rPr>
          <w:b/>
          <w:szCs w:val="24"/>
          <w:u w:val="single"/>
        </w:rPr>
        <w:t>Somerset Wivel</w:t>
      </w:r>
      <w:r>
        <w:rPr>
          <w:b/>
          <w:szCs w:val="24"/>
          <w:u w:val="single"/>
        </w:rPr>
        <w:t>i</w:t>
      </w:r>
      <w:r w:rsidRPr="00A2585F">
        <w:rPr>
          <w:b/>
          <w:szCs w:val="24"/>
          <w:u w:val="single"/>
        </w:rPr>
        <w:t>scombe</w:t>
      </w:r>
      <w:r w:rsidRPr="00A2585F">
        <w:rPr>
          <w:b/>
          <w:szCs w:val="24"/>
        </w:rPr>
        <w:t xml:space="preserve"> – BUR – William Knight, Secretary of State to Henry VIII, Bishop of Bath and Wells</w:t>
      </w:r>
      <w:r>
        <w:rPr>
          <w:szCs w:val="24"/>
        </w:rPr>
        <w:t xml:space="preserve"> -  d.o.b. 1475/6 in London;  Arms: </w:t>
      </w:r>
      <w:r w:rsidRPr="00A2585F">
        <w:rPr>
          <w:szCs w:val="24"/>
        </w:rPr>
        <w:t>Party per fess or and gules, an eagle with two heads displayed sable; on its breast a demi-rose and a demi-sun conjoined into one, counterchanged of the field.</w:t>
      </w:r>
      <w:r>
        <w:rPr>
          <w:szCs w:val="24"/>
        </w:rPr>
        <w:t xml:space="preserve">  See also: </w:t>
      </w:r>
      <w:r w:rsidRPr="00C50934">
        <w:rPr>
          <w:szCs w:val="24"/>
        </w:rPr>
        <w:t>Tregonwell v Robertes.</w:t>
      </w:r>
      <w:r>
        <w:rPr>
          <w:szCs w:val="24"/>
        </w:rPr>
        <w:t xml:space="preserve"> </w:t>
      </w:r>
      <w:r w:rsidRPr="00C50934">
        <w:rPr>
          <w:szCs w:val="24"/>
        </w:rPr>
        <w:t>Plaintiffs: Dame Elizabeth Tregonwell widow and John Tregonwell.</w:t>
      </w:r>
      <w:r>
        <w:rPr>
          <w:szCs w:val="24"/>
        </w:rPr>
        <w:t xml:space="preserve">  </w:t>
      </w:r>
      <w:r w:rsidRPr="00C50934">
        <w:rPr>
          <w:szCs w:val="24"/>
        </w:rPr>
        <w:t>Defendants: Richard Robertes.</w:t>
      </w:r>
      <w:r>
        <w:rPr>
          <w:szCs w:val="24"/>
        </w:rPr>
        <w:t xml:space="preserve">  </w:t>
      </w:r>
      <w:r w:rsidRPr="00C50934">
        <w:rPr>
          <w:szCs w:val="24"/>
        </w:rPr>
        <w:t xml:space="preserve">Subject: personal estate of the deceased </w:t>
      </w:r>
      <w:r w:rsidRPr="00C50934">
        <w:rPr>
          <w:szCs w:val="24"/>
        </w:rPr>
        <w:lastRenderedPageBreak/>
        <w:t>William Knight, late Bishop of Bath and Wells, Somerset.</w:t>
      </w:r>
      <w:r>
        <w:rPr>
          <w:szCs w:val="24"/>
        </w:rPr>
        <w:t xml:space="preserve">  </w:t>
      </w:r>
      <w:r w:rsidRPr="00C50934">
        <w:rPr>
          <w:szCs w:val="24"/>
        </w:rPr>
        <w:t xml:space="preserve">Document type: [pleadings]. </w:t>
      </w:r>
      <w:r>
        <w:rPr>
          <w:szCs w:val="24"/>
        </w:rPr>
        <w:t xml:space="preserve"> (National Archives, Kew England, Ref: </w:t>
      </w:r>
      <w:r w:rsidRPr="00C50934">
        <w:rPr>
          <w:szCs w:val="24"/>
        </w:rPr>
        <w:t>C 3/182/43</w:t>
      </w:r>
      <w:r>
        <w:rPr>
          <w:szCs w:val="24"/>
        </w:rPr>
        <w:t>)</w:t>
      </w:r>
    </w:p>
    <w:p w:rsidR="001470B7" w:rsidRDefault="001470B7" w:rsidP="001470B7">
      <w:pPr>
        <w:rPr>
          <w:szCs w:val="24"/>
        </w:rPr>
      </w:pPr>
      <w:r w:rsidRPr="0001084A">
        <w:rPr>
          <w:b/>
          <w:szCs w:val="24"/>
        </w:rPr>
        <w:t xml:space="preserve">1548 – Sep 6 – </w:t>
      </w:r>
      <w:r w:rsidR="007B3179" w:rsidRPr="00BE24BF">
        <w:rPr>
          <w:b/>
          <w:u w:val="single"/>
        </w:rPr>
        <w:t xml:space="preserve">UK </w:t>
      </w:r>
      <w:r w:rsidRPr="0001084A">
        <w:rPr>
          <w:b/>
          <w:szCs w:val="24"/>
          <w:u w:val="single"/>
        </w:rPr>
        <w:t>Warwickshire Wootton Wawen</w:t>
      </w:r>
      <w:r w:rsidRPr="0001084A">
        <w:rPr>
          <w:b/>
          <w:szCs w:val="24"/>
        </w:rPr>
        <w:t xml:space="preserve"> </w:t>
      </w:r>
      <w:r w:rsidR="007A089D">
        <w:rPr>
          <w:b/>
          <w:szCs w:val="24"/>
        </w:rPr>
        <w:t>– Birth/Bap –</w:t>
      </w:r>
      <w:r w:rsidRPr="0001084A">
        <w:rPr>
          <w:b/>
          <w:szCs w:val="24"/>
        </w:rPr>
        <w:t xml:space="preserve"> William Knight</w:t>
      </w:r>
      <w:r w:rsidRPr="00BC4DE8">
        <w:rPr>
          <w:szCs w:val="24"/>
        </w:rPr>
        <w:t xml:space="preserve"> </w:t>
      </w:r>
      <w:r>
        <w:rPr>
          <w:szCs w:val="24"/>
        </w:rPr>
        <w:t xml:space="preserve">- </w:t>
      </w:r>
      <w:r w:rsidRPr="00BC4DE8">
        <w:rPr>
          <w:szCs w:val="24"/>
        </w:rPr>
        <w:t>s/o John &amp; Margaret</w:t>
      </w:r>
    </w:p>
    <w:p w:rsidR="001470B7" w:rsidRDefault="001470B7" w:rsidP="001470B7">
      <w:pPr>
        <w:rPr>
          <w:szCs w:val="24"/>
        </w:rPr>
      </w:pPr>
      <w:r w:rsidRPr="001D76BC">
        <w:rPr>
          <w:b/>
          <w:szCs w:val="24"/>
        </w:rPr>
        <w:t>15</w:t>
      </w:r>
      <w:r>
        <w:rPr>
          <w:b/>
          <w:szCs w:val="24"/>
        </w:rPr>
        <w:t>4</w:t>
      </w:r>
      <w:r w:rsidRPr="001D76BC">
        <w:rPr>
          <w:b/>
          <w:szCs w:val="24"/>
        </w:rPr>
        <w:t xml:space="preserve">8 – </w:t>
      </w:r>
      <w:r w:rsidR="007B3179" w:rsidRPr="00BE24BF">
        <w:rPr>
          <w:b/>
          <w:u w:val="single"/>
        </w:rPr>
        <w:t xml:space="preserve">UK </w:t>
      </w:r>
      <w:r w:rsidRPr="001D76BC">
        <w:rPr>
          <w:b/>
          <w:szCs w:val="24"/>
          <w:u w:val="single"/>
        </w:rPr>
        <w:t>Sussex</w:t>
      </w:r>
      <w:r>
        <w:rPr>
          <w:b/>
          <w:szCs w:val="24"/>
          <w:u w:val="single"/>
        </w:rPr>
        <w:t xml:space="preserve"> </w:t>
      </w:r>
      <w:r w:rsidRPr="001D76BC">
        <w:rPr>
          <w:b/>
          <w:szCs w:val="24"/>
          <w:u w:val="single"/>
        </w:rPr>
        <w:t>Oving</w:t>
      </w:r>
      <w:r w:rsidRPr="001D76BC">
        <w:rPr>
          <w:b/>
          <w:szCs w:val="24"/>
        </w:rPr>
        <w:t xml:space="preserve"> – </w:t>
      </w:r>
      <w:r>
        <w:rPr>
          <w:b/>
          <w:szCs w:val="24"/>
        </w:rPr>
        <w:t xml:space="preserve">Will - </w:t>
      </w:r>
      <w:r w:rsidRPr="001D76BC">
        <w:rPr>
          <w:b/>
          <w:szCs w:val="24"/>
        </w:rPr>
        <w:t>Richard Knight</w:t>
      </w:r>
      <w:r>
        <w:rPr>
          <w:szCs w:val="24"/>
        </w:rPr>
        <w:t xml:space="preserve"> – No details available.  (</w:t>
      </w:r>
      <w:r w:rsidRPr="00D73089">
        <w:rPr>
          <w:szCs w:val="24"/>
        </w:rPr>
        <w:t>Sussex: Chichester - Calendar of Wills in the Consistory Court of the Bishop of Chichester, 1482-1800</w:t>
      </w:r>
      <w:r>
        <w:rPr>
          <w:szCs w:val="24"/>
        </w:rPr>
        <w:t xml:space="preserve">; </w:t>
      </w:r>
      <w:r w:rsidRPr="00D73089">
        <w:rPr>
          <w:szCs w:val="24"/>
        </w:rPr>
        <w:t>Wills</w:t>
      </w:r>
      <w:r>
        <w:rPr>
          <w:szCs w:val="24"/>
        </w:rPr>
        <w:t>,</w:t>
      </w:r>
      <w:r w:rsidRPr="00D73089">
        <w:rPr>
          <w:szCs w:val="24"/>
        </w:rPr>
        <w:t xml:space="preserve"> Probate Registry at Chichester.</w:t>
      </w:r>
      <w:r>
        <w:rPr>
          <w:szCs w:val="24"/>
        </w:rPr>
        <w:t xml:space="preserve">)  </w:t>
      </w:r>
    </w:p>
    <w:p w:rsidR="001470B7" w:rsidRPr="0001084A" w:rsidRDefault="001470B7" w:rsidP="00C209FC">
      <w:pPr>
        <w:rPr>
          <w:szCs w:val="24"/>
        </w:rPr>
      </w:pPr>
      <w:r>
        <w:rPr>
          <w:b/>
          <w:szCs w:val="24"/>
        </w:rPr>
        <w:t xml:space="preserve">1548 </w:t>
      </w:r>
      <w:r w:rsidRPr="0001084A">
        <w:rPr>
          <w:b/>
          <w:szCs w:val="24"/>
        </w:rPr>
        <w:t xml:space="preserve">– </w:t>
      </w:r>
      <w:r w:rsidR="007B3179" w:rsidRPr="00BE24BF">
        <w:rPr>
          <w:b/>
          <w:u w:val="single"/>
        </w:rPr>
        <w:t xml:space="preserve">UK </w:t>
      </w:r>
      <w:r w:rsidRPr="0001084A">
        <w:rPr>
          <w:b/>
          <w:szCs w:val="24"/>
          <w:u w:val="single"/>
        </w:rPr>
        <w:t>Kent Hythe</w:t>
      </w:r>
      <w:r w:rsidRPr="0001084A">
        <w:rPr>
          <w:b/>
          <w:szCs w:val="24"/>
        </w:rPr>
        <w:t xml:space="preserve"> – Admin – John Knight of Hythe</w:t>
      </w:r>
      <w:r w:rsidRPr="0001084A">
        <w:rPr>
          <w:szCs w:val="24"/>
        </w:rPr>
        <w:t xml:space="preserve"> - appointed Recorder</w:t>
      </w:r>
      <w:r>
        <w:rPr>
          <w:szCs w:val="24"/>
        </w:rPr>
        <w:t xml:space="preserve"> (History of Parliament, online)</w:t>
      </w:r>
    </w:p>
    <w:p w:rsidR="001470B7" w:rsidRDefault="001470B7" w:rsidP="00C209FC">
      <w:r>
        <w:rPr>
          <w:b/>
        </w:rPr>
        <w:t xml:space="preserve">1548 </w:t>
      </w:r>
      <w:r w:rsidRPr="00607C6B">
        <w:rPr>
          <w:b/>
        </w:rPr>
        <w:t xml:space="preserve">– Mar 9 – </w:t>
      </w:r>
      <w:r w:rsidR="007B3179" w:rsidRPr="00BE24BF">
        <w:rPr>
          <w:b/>
          <w:u w:val="single"/>
        </w:rPr>
        <w:t xml:space="preserve">UK </w:t>
      </w:r>
      <w:r w:rsidRPr="00607C6B">
        <w:rPr>
          <w:b/>
          <w:u w:val="single"/>
        </w:rPr>
        <w:t>Hertfordshire Weston</w:t>
      </w:r>
      <w:r w:rsidRPr="00607C6B">
        <w:rPr>
          <w:b/>
        </w:rPr>
        <w:t xml:space="preserve"> </w:t>
      </w:r>
      <w:r w:rsidR="007A089D">
        <w:rPr>
          <w:b/>
        </w:rPr>
        <w:t>– Birth/Bap –</w:t>
      </w:r>
      <w:r w:rsidRPr="00607C6B">
        <w:rPr>
          <w:b/>
        </w:rPr>
        <w:t xml:space="preserve"> Edmond Knight</w:t>
      </w:r>
      <w:r w:rsidRPr="0001084A">
        <w:t xml:space="preserve"> </w:t>
      </w:r>
      <w:r>
        <w:t xml:space="preserve">- </w:t>
      </w:r>
      <w:r w:rsidRPr="0001084A">
        <w:t>s/o Richard</w:t>
      </w:r>
    </w:p>
    <w:p w:rsidR="001470B7" w:rsidRPr="00F64041" w:rsidRDefault="001470B7" w:rsidP="001470B7">
      <w:r w:rsidRPr="005F5A92">
        <w:rPr>
          <w:b/>
          <w:szCs w:val="24"/>
        </w:rPr>
        <w:t xml:space="preserve">1549 – Mar 24 – </w:t>
      </w:r>
      <w:r w:rsidR="007B3179" w:rsidRPr="00BE24BF">
        <w:rPr>
          <w:b/>
          <w:u w:val="single"/>
        </w:rPr>
        <w:t xml:space="preserve">UK </w:t>
      </w:r>
      <w:r w:rsidRPr="005F5A92">
        <w:rPr>
          <w:b/>
          <w:szCs w:val="24"/>
          <w:u w:val="single"/>
        </w:rPr>
        <w:t>Hertfordshire Hunsdon</w:t>
      </w:r>
      <w:r w:rsidRPr="005F5A92">
        <w:rPr>
          <w:b/>
          <w:szCs w:val="24"/>
        </w:rPr>
        <w:t xml:space="preserve"> </w:t>
      </w:r>
      <w:r w:rsidR="007A089D">
        <w:rPr>
          <w:b/>
          <w:szCs w:val="24"/>
        </w:rPr>
        <w:t>– Birth/Bap –</w:t>
      </w:r>
      <w:r w:rsidRPr="005F5A92">
        <w:rPr>
          <w:b/>
          <w:szCs w:val="24"/>
        </w:rPr>
        <w:t xml:space="preserve"> William Knight</w:t>
      </w:r>
    </w:p>
    <w:p w:rsidR="001470B7" w:rsidRDefault="001470B7" w:rsidP="001470B7">
      <w:pPr>
        <w:rPr>
          <w:szCs w:val="24"/>
        </w:rPr>
      </w:pPr>
      <w:r w:rsidRPr="00C0257F">
        <w:rPr>
          <w:b/>
          <w:szCs w:val="24"/>
        </w:rPr>
        <w:t xml:space="preserve">1549 </w:t>
      </w:r>
      <w:r>
        <w:rPr>
          <w:b/>
          <w:szCs w:val="24"/>
        </w:rPr>
        <w:t xml:space="preserve">- </w:t>
      </w:r>
      <w:r w:rsidRPr="00C0257F">
        <w:rPr>
          <w:b/>
          <w:szCs w:val="24"/>
        </w:rPr>
        <w:t xml:space="preserve">Jul 15 – </w:t>
      </w:r>
      <w:r w:rsidR="007B3179" w:rsidRPr="00BE24BF">
        <w:rPr>
          <w:b/>
          <w:u w:val="single"/>
        </w:rPr>
        <w:t xml:space="preserve">UK </w:t>
      </w:r>
      <w:r w:rsidRPr="00C0257F">
        <w:rPr>
          <w:b/>
          <w:szCs w:val="24"/>
          <w:u w:val="single"/>
        </w:rPr>
        <w:t>London</w:t>
      </w:r>
      <w:r>
        <w:rPr>
          <w:b/>
          <w:szCs w:val="24"/>
          <w:u w:val="single"/>
        </w:rPr>
        <w:t xml:space="preserve"> </w:t>
      </w:r>
      <w:r w:rsidRPr="00C0257F">
        <w:rPr>
          <w:b/>
          <w:szCs w:val="24"/>
          <w:u w:val="single"/>
        </w:rPr>
        <w:t>St Boto</w:t>
      </w:r>
      <w:r>
        <w:rPr>
          <w:b/>
          <w:szCs w:val="24"/>
          <w:u w:val="single"/>
        </w:rPr>
        <w:t>l</w:t>
      </w:r>
      <w:r w:rsidRPr="00C0257F">
        <w:rPr>
          <w:b/>
          <w:szCs w:val="24"/>
          <w:u w:val="single"/>
        </w:rPr>
        <w:t>ph</w:t>
      </w:r>
      <w:r w:rsidRPr="00C0257F">
        <w:rPr>
          <w:b/>
          <w:szCs w:val="24"/>
        </w:rPr>
        <w:t xml:space="preserve"> – </w:t>
      </w:r>
      <w:r>
        <w:rPr>
          <w:b/>
          <w:szCs w:val="24"/>
        </w:rPr>
        <w:t xml:space="preserve">Will - </w:t>
      </w:r>
      <w:r w:rsidRPr="00C0257F">
        <w:rPr>
          <w:b/>
          <w:szCs w:val="24"/>
        </w:rPr>
        <w:t>Humfrey Knight</w:t>
      </w:r>
      <w:r>
        <w:rPr>
          <w:b/>
          <w:szCs w:val="24"/>
        </w:rPr>
        <w:t xml:space="preserve"> Cit &amp; Fishmonger</w:t>
      </w:r>
      <w:r>
        <w:rPr>
          <w:szCs w:val="24"/>
        </w:rPr>
        <w:t xml:space="preserve"> - To be buried in St Botolph churchyard; beq: begins “all my land and… descriptions that are difficult to decipher… to William Knight, his heirs, etc; to Johanna, beloved wife, “all my lands etc and something in the county of Essex; to Richard Knight, the younger son, “all my land… and goods that go with it somewhere…; mentions a Benj. Andrews and Eliz, wife to a William Tompson; son William’s wife, Elizabeth; John Paty and Bridgett his wife; Thomas Martin and Ellyn his wife; it looks like he is giving a whole bunch of people a “black gown”, but it would take an expert to be sure;  toward the end says that his son, William Knight, is also a fishmonger; it also appears that son Richard is a fishmonger and executor.  (</w:t>
      </w:r>
      <w:r w:rsidRPr="00CC24CD">
        <w:rPr>
          <w:szCs w:val="24"/>
        </w:rPr>
        <w:t>Wills Proved in the Prerogative Court of Canterbury, 1383-1558 (K-Z)</w:t>
      </w:r>
      <w:r>
        <w:rPr>
          <w:szCs w:val="24"/>
        </w:rPr>
        <w:t xml:space="preserve">; </w:t>
      </w:r>
      <w:r w:rsidRPr="007313A6">
        <w:rPr>
          <w:szCs w:val="24"/>
        </w:rPr>
        <w:t>PROB 11: Will Registers</w:t>
      </w:r>
      <w:r>
        <w:rPr>
          <w:szCs w:val="24"/>
        </w:rPr>
        <w:t xml:space="preserve">, </w:t>
      </w:r>
      <w:r w:rsidRPr="007313A6">
        <w:rPr>
          <w:szCs w:val="24"/>
        </w:rPr>
        <w:t>1384-1566</w:t>
      </w:r>
      <w:r>
        <w:rPr>
          <w:szCs w:val="24"/>
        </w:rPr>
        <w:t xml:space="preserve">, </w:t>
      </w:r>
      <w:r w:rsidRPr="007313A6">
        <w:rPr>
          <w:szCs w:val="24"/>
        </w:rPr>
        <w:t>Piece 32: Populwell (1548-1549)</w:t>
      </w:r>
      <w:r>
        <w:rPr>
          <w:szCs w:val="24"/>
        </w:rPr>
        <w:t xml:space="preserve">, 547/714)) </w:t>
      </w:r>
    </w:p>
    <w:p w:rsidR="001470B7" w:rsidRDefault="001470B7" w:rsidP="001470B7">
      <w:pPr>
        <w:rPr>
          <w:szCs w:val="24"/>
        </w:rPr>
      </w:pPr>
      <w:r w:rsidRPr="00A40E35">
        <w:rPr>
          <w:b/>
          <w:szCs w:val="24"/>
        </w:rPr>
        <w:t xml:space="preserve">1549 – </w:t>
      </w:r>
      <w:r w:rsidR="00072488" w:rsidRPr="00BE24BF">
        <w:rPr>
          <w:b/>
          <w:u w:val="single"/>
        </w:rPr>
        <w:t xml:space="preserve">UK </w:t>
      </w:r>
      <w:r w:rsidRPr="00A40E35">
        <w:rPr>
          <w:b/>
          <w:szCs w:val="24"/>
          <w:u w:val="single"/>
        </w:rPr>
        <w:t>Wiltshire Stratton St Margaret</w:t>
      </w:r>
      <w:r w:rsidRPr="00A40E35">
        <w:rPr>
          <w:b/>
          <w:szCs w:val="24"/>
        </w:rPr>
        <w:t xml:space="preserve"> – Admin – John Knight, Richard Knight</w:t>
      </w:r>
      <w:r>
        <w:rPr>
          <w:szCs w:val="24"/>
        </w:rPr>
        <w:t xml:space="preserve"> - </w:t>
      </w:r>
      <w:r w:rsidRPr="00A40E35">
        <w:rPr>
          <w:szCs w:val="24"/>
        </w:rPr>
        <w:t>Court book of the manor of Stratton St Margaret.</w:t>
      </w:r>
      <w:r>
        <w:rPr>
          <w:szCs w:val="24"/>
        </w:rPr>
        <w:t xml:space="preserve">  </w:t>
      </w:r>
      <w:r w:rsidRPr="00A40E35">
        <w:rPr>
          <w:szCs w:val="24"/>
        </w:rPr>
        <w:t>Lords: John and Richard Knight. 43ff. Paper, 1549-1583</w:t>
      </w:r>
      <w:r>
        <w:rPr>
          <w:szCs w:val="24"/>
        </w:rPr>
        <w:t xml:space="preserve"> </w:t>
      </w:r>
      <w:r w:rsidRPr="00A40E35">
        <w:rPr>
          <w:szCs w:val="24"/>
        </w:rPr>
        <w:t>Court Rolls of the manor of Stratton St Margaret for the years 44 Eliz. 7 Jas I, 12 Jas. I and 13 Jas. I Lord: Adam Blandy. 2mm. Parchment. 1 paper, 1602-1615</w:t>
      </w:r>
      <w:r>
        <w:rPr>
          <w:szCs w:val="24"/>
        </w:rPr>
        <w:t xml:space="preserve">; </w:t>
      </w:r>
      <w:r w:rsidRPr="00A40E35">
        <w:rPr>
          <w:szCs w:val="24"/>
        </w:rPr>
        <w:t>Rental of manor of Stratton St Margaret. 1 membrane, 1624</w:t>
      </w:r>
      <w:r>
        <w:rPr>
          <w:szCs w:val="24"/>
        </w:rPr>
        <w:t xml:space="preserve">;  </w:t>
      </w:r>
      <w:r w:rsidRPr="00A40E35">
        <w:rPr>
          <w:szCs w:val="24"/>
        </w:rPr>
        <w:t>2 terriers of manor of Stratton St. Margaret. 1 parchment, 5mm, and I paper, 8ff, [? Early 18th cent.]</w:t>
      </w:r>
      <w:r>
        <w:rPr>
          <w:szCs w:val="24"/>
        </w:rPr>
        <w:t xml:space="preserve"> (</w:t>
      </w:r>
      <w:r w:rsidRPr="00A40E35">
        <w:rPr>
          <w:szCs w:val="24"/>
        </w:rPr>
        <w:t xml:space="preserve">Wiltshire and Swindon History Centre, </w:t>
      </w:r>
      <w:r>
        <w:rPr>
          <w:szCs w:val="24"/>
        </w:rPr>
        <w:t xml:space="preserve">Ref: </w:t>
      </w:r>
      <w:r w:rsidRPr="00A40E35">
        <w:rPr>
          <w:szCs w:val="24"/>
        </w:rPr>
        <w:t>116/17</w:t>
      </w:r>
      <w:r>
        <w:rPr>
          <w:szCs w:val="24"/>
        </w:rPr>
        <w:t>)</w:t>
      </w:r>
      <w:r w:rsidRPr="00A40E35">
        <w:rPr>
          <w:szCs w:val="24"/>
        </w:rPr>
        <w:t xml:space="preserve"> </w:t>
      </w:r>
    </w:p>
    <w:p w:rsidR="001470B7" w:rsidRDefault="001470B7" w:rsidP="001470B7">
      <w:pPr>
        <w:rPr>
          <w:szCs w:val="24"/>
        </w:rPr>
      </w:pPr>
      <w:r w:rsidRPr="005F5A92">
        <w:rPr>
          <w:b/>
          <w:szCs w:val="24"/>
        </w:rPr>
        <w:t xml:space="preserve">1549 – </w:t>
      </w:r>
      <w:r w:rsidR="00072488" w:rsidRPr="00BE24BF">
        <w:rPr>
          <w:b/>
          <w:u w:val="single"/>
        </w:rPr>
        <w:t xml:space="preserve">UK </w:t>
      </w:r>
      <w:r w:rsidRPr="005F5A92">
        <w:rPr>
          <w:b/>
          <w:szCs w:val="24"/>
          <w:u w:val="single"/>
        </w:rPr>
        <w:t>Kent Sandwich</w:t>
      </w:r>
      <w:r w:rsidRPr="005F5A92">
        <w:rPr>
          <w:b/>
          <w:szCs w:val="24"/>
        </w:rPr>
        <w:t xml:space="preserve"> </w:t>
      </w:r>
      <w:r w:rsidR="007A089D">
        <w:rPr>
          <w:b/>
          <w:szCs w:val="24"/>
        </w:rPr>
        <w:t>– Birth/Bap –</w:t>
      </w:r>
      <w:r w:rsidRPr="005F5A92">
        <w:rPr>
          <w:b/>
          <w:szCs w:val="24"/>
        </w:rPr>
        <w:t xml:space="preserve"> John Knight</w:t>
      </w:r>
      <w:r w:rsidRPr="005F5A92">
        <w:rPr>
          <w:szCs w:val="24"/>
        </w:rPr>
        <w:t xml:space="preserve"> </w:t>
      </w:r>
      <w:r>
        <w:rPr>
          <w:szCs w:val="24"/>
        </w:rPr>
        <w:t xml:space="preserve">- </w:t>
      </w:r>
      <w:r w:rsidRPr="005F5A92">
        <w:rPr>
          <w:szCs w:val="24"/>
        </w:rPr>
        <w:t>s/o Peter Knight</w:t>
      </w:r>
      <w:r>
        <w:rPr>
          <w:szCs w:val="24"/>
        </w:rPr>
        <w:t xml:space="preserve"> (Tyler)</w:t>
      </w:r>
    </w:p>
    <w:p w:rsidR="001470B7" w:rsidRPr="0064526D" w:rsidRDefault="001470B7" w:rsidP="001470B7">
      <w:pPr>
        <w:rPr>
          <w:szCs w:val="24"/>
        </w:rPr>
      </w:pPr>
      <w:r w:rsidRPr="0064526D">
        <w:rPr>
          <w:b/>
          <w:szCs w:val="24"/>
        </w:rPr>
        <w:t xml:space="preserve">1550 </w:t>
      </w:r>
      <w:r>
        <w:rPr>
          <w:b/>
          <w:szCs w:val="24"/>
        </w:rPr>
        <w:t>–</w:t>
      </w:r>
      <w:r w:rsidRPr="0064526D">
        <w:rPr>
          <w:b/>
          <w:szCs w:val="24"/>
        </w:rPr>
        <w:t xml:space="preserve"> </w:t>
      </w:r>
      <w:r w:rsidR="00072488" w:rsidRPr="00BE24BF">
        <w:rPr>
          <w:b/>
          <w:u w:val="single"/>
        </w:rPr>
        <w:t xml:space="preserve">UK </w:t>
      </w:r>
      <w:r w:rsidRPr="00B249CB">
        <w:rPr>
          <w:b/>
          <w:u w:val="single"/>
        </w:rPr>
        <w:t>Northamptonshire</w:t>
      </w:r>
      <w:r>
        <w:rPr>
          <w:b/>
          <w:u w:val="single"/>
        </w:rPr>
        <w:t xml:space="preserve"> </w:t>
      </w:r>
      <w:r w:rsidRPr="00B249CB">
        <w:rPr>
          <w:b/>
          <w:u w:val="single"/>
        </w:rPr>
        <w:t>Horton</w:t>
      </w:r>
      <w:r w:rsidRPr="0064526D">
        <w:rPr>
          <w:b/>
        </w:rPr>
        <w:t xml:space="preserve"> – </w:t>
      </w:r>
      <w:r>
        <w:rPr>
          <w:b/>
        </w:rPr>
        <w:t xml:space="preserve">Will - </w:t>
      </w:r>
      <w:r w:rsidRPr="0064526D">
        <w:rPr>
          <w:b/>
        </w:rPr>
        <w:t>Thomas Knight, Yeoman</w:t>
      </w:r>
      <w:r>
        <w:t xml:space="preserve"> – No details available. (</w:t>
      </w:r>
      <w:r w:rsidRPr="00325BDC">
        <w:rPr>
          <w:szCs w:val="24"/>
        </w:rPr>
        <w:t>Probate Registry at Canterbury, 1396-1558</w:t>
      </w:r>
      <w:r>
        <w:rPr>
          <w:szCs w:val="24"/>
        </w:rPr>
        <w:t xml:space="preserve">)  </w:t>
      </w:r>
    </w:p>
    <w:p w:rsidR="001470B7" w:rsidRDefault="001470B7" w:rsidP="001470B7">
      <w:pPr>
        <w:rPr>
          <w:szCs w:val="24"/>
        </w:rPr>
      </w:pPr>
      <w:r w:rsidRPr="0064526D">
        <w:rPr>
          <w:b/>
          <w:szCs w:val="24"/>
        </w:rPr>
        <w:t xml:space="preserve">1550 – </w:t>
      </w:r>
      <w:r w:rsidR="00072488" w:rsidRPr="00BE24BF">
        <w:rPr>
          <w:b/>
          <w:u w:val="single"/>
        </w:rPr>
        <w:t xml:space="preserve">UK </w:t>
      </w:r>
      <w:r w:rsidRPr="0064526D">
        <w:rPr>
          <w:b/>
          <w:szCs w:val="24"/>
          <w:u w:val="single"/>
        </w:rPr>
        <w:t>Kent</w:t>
      </w:r>
      <w:r>
        <w:rPr>
          <w:b/>
          <w:szCs w:val="24"/>
          <w:u w:val="single"/>
        </w:rPr>
        <w:t xml:space="preserve"> </w:t>
      </w:r>
      <w:r w:rsidRPr="0064526D">
        <w:rPr>
          <w:b/>
          <w:szCs w:val="24"/>
          <w:u w:val="single"/>
        </w:rPr>
        <w:t>Canterbury</w:t>
      </w:r>
      <w:r w:rsidRPr="0064526D">
        <w:rPr>
          <w:b/>
          <w:szCs w:val="24"/>
        </w:rPr>
        <w:t xml:space="preserve"> – </w:t>
      </w:r>
      <w:r>
        <w:rPr>
          <w:b/>
          <w:szCs w:val="24"/>
        </w:rPr>
        <w:t xml:space="preserve">Will - </w:t>
      </w:r>
      <w:r w:rsidRPr="0064526D">
        <w:rPr>
          <w:b/>
          <w:szCs w:val="24"/>
        </w:rPr>
        <w:t>Margaret Knight</w:t>
      </w:r>
      <w:r>
        <w:rPr>
          <w:szCs w:val="24"/>
        </w:rPr>
        <w:t xml:space="preserve"> – No details available. (</w:t>
      </w:r>
      <w:r w:rsidRPr="00325BDC">
        <w:rPr>
          <w:szCs w:val="24"/>
        </w:rPr>
        <w:t>Probate Registry at Canterbury, 1396-1558</w:t>
      </w:r>
      <w:r>
        <w:rPr>
          <w:szCs w:val="24"/>
        </w:rPr>
        <w:t xml:space="preserve">) </w:t>
      </w:r>
    </w:p>
    <w:p w:rsidR="001470B7" w:rsidRPr="005F5A92" w:rsidRDefault="001470B7" w:rsidP="001470B7">
      <w:pPr>
        <w:rPr>
          <w:b/>
          <w:szCs w:val="24"/>
        </w:rPr>
      </w:pPr>
      <w:r w:rsidRPr="005F5A92">
        <w:rPr>
          <w:b/>
          <w:szCs w:val="24"/>
        </w:rPr>
        <w:t xml:space="preserve">1550 – Apr 19 – </w:t>
      </w:r>
      <w:r w:rsidR="00072488" w:rsidRPr="00BE24BF">
        <w:rPr>
          <w:b/>
          <w:u w:val="single"/>
        </w:rPr>
        <w:t xml:space="preserve">UK </w:t>
      </w:r>
      <w:r w:rsidRPr="005F5A92">
        <w:rPr>
          <w:b/>
          <w:szCs w:val="24"/>
          <w:u w:val="single"/>
        </w:rPr>
        <w:t>Wiltshire Woodford</w:t>
      </w:r>
      <w:r w:rsidRPr="005F5A92">
        <w:rPr>
          <w:b/>
          <w:szCs w:val="24"/>
        </w:rPr>
        <w:t xml:space="preserve"> </w:t>
      </w:r>
      <w:r w:rsidR="007A089D">
        <w:rPr>
          <w:b/>
          <w:szCs w:val="24"/>
        </w:rPr>
        <w:t>– Birth/Bap –</w:t>
      </w:r>
      <w:r w:rsidRPr="005F5A92">
        <w:rPr>
          <w:b/>
          <w:szCs w:val="24"/>
        </w:rPr>
        <w:t xml:space="preserve"> Robert Knight</w:t>
      </w:r>
    </w:p>
    <w:p w:rsidR="001470B7" w:rsidRDefault="001470B7" w:rsidP="001470B7">
      <w:pPr>
        <w:rPr>
          <w:szCs w:val="24"/>
        </w:rPr>
      </w:pPr>
      <w:r w:rsidRPr="0064526D">
        <w:rPr>
          <w:b/>
          <w:szCs w:val="24"/>
        </w:rPr>
        <w:t xml:space="preserve">1550 – </w:t>
      </w:r>
      <w:r>
        <w:rPr>
          <w:b/>
          <w:szCs w:val="24"/>
        </w:rPr>
        <w:t xml:space="preserve">May 18 - </w:t>
      </w:r>
      <w:r w:rsidR="00072488" w:rsidRPr="00BE24BF">
        <w:rPr>
          <w:b/>
          <w:u w:val="single"/>
        </w:rPr>
        <w:t xml:space="preserve">UK </w:t>
      </w:r>
      <w:r w:rsidRPr="0064526D">
        <w:rPr>
          <w:b/>
          <w:szCs w:val="24"/>
          <w:u w:val="single"/>
        </w:rPr>
        <w:t>Berkshire</w:t>
      </w:r>
      <w:r>
        <w:rPr>
          <w:b/>
          <w:szCs w:val="24"/>
          <w:u w:val="single"/>
        </w:rPr>
        <w:t xml:space="preserve"> </w:t>
      </w:r>
      <w:r w:rsidRPr="0064526D">
        <w:rPr>
          <w:b/>
          <w:szCs w:val="24"/>
          <w:u w:val="single"/>
        </w:rPr>
        <w:t>Newbury</w:t>
      </w:r>
      <w:r w:rsidRPr="0064526D">
        <w:rPr>
          <w:b/>
          <w:szCs w:val="24"/>
        </w:rPr>
        <w:t xml:space="preserve"> – </w:t>
      </w:r>
      <w:r>
        <w:rPr>
          <w:b/>
          <w:szCs w:val="24"/>
        </w:rPr>
        <w:t xml:space="preserve">Will - </w:t>
      </w:r>
      <w:r w:rsidRPr="0064526D">
        <w:rPr>
          <w:b/>
          <w:szCs w:val="24"/>
        </w:rPr>
        <w:t>John Knight, Gent</w:t>
      </w:r>
      <w:r>
        <w:rPr>
          <w:szCs w:val="24"/>
        </w:rPr>
        <w:t xml:space="preserve"> – References </w:t>
      </w:r>
      <w:r w:rsidRPr="009D05E2">
        <w:rPr>
          <w:szCs w:val="24"/>
        </w:rPr>
        <w:t xml:space="preserve">a </w:t>
      </w:r>
      <w:r w:rsidRPr="004357C2">
        <w:rPr>
          <w:b/>
          <w:szCs w:val="24"/>
        </w:rPr>
        <w:t>brother Robert</w:t>
      </w:r>
      <w:r w:rsidR="004357C2" w:rsidRPr="004357C2">
        <w:rPr>
          <w:b/>
          <w:szCs w:val="24"/>
        </w:rPr>
        <w:t xml:space="preserve"> Knight</w:t>
      </w:r>
      <w:r w:rsidRPr="009D05E2">
        <w:rPr>
          <w:szCs w:val="24"/>
        </w:rPr>
        <w:t xml:space="preserve"> and a </w:t>
      </w:r>
      <w:r w:rsidRPr="004357C2">
        <w:rPr>
          <w:b/>
          <w:szCs w:val="24"/>
        </w:rPr>
        <w:t>half-brother, William Knight of Reading</w:t>
      </w:r>
      <w:r>
        <w:rPr>
          <w:szCs w:val="24"/>
        </w:rPr>
        <w:t>. His will sets</w:t>
      </w:r>
      <w:r w:rsidRPr="009D05E2">
        <w:rPr>
          <w:szCs w:val="24"/>
        </w:rPr>
        <w:t xml:space="preserve"> aside for 16 years the income from much of his landed property for the payment of debts and annuities, and assigned one-third of his lands to the crown for the wardship of his two young </w:t>
      </w:r>
      <w:r w:rsidRPr="004357C2">
        <w:rPr>
          <w:b/>
          <w:szCs w:val="24"/>
        </w:rPr>
        <w:t>sons, Richard</w:t>
      </w:r>
      <w:r w:rsidR="004357C2" w:rsidRPr="004357C2">
        <w:rPr>
          <w:b/>
          <w:szCs w:val="24"/>
        </w:rPr>
        <w:t xml:space="preserve"> Knight</w:t>
      </w:r>
      <w:r w:rsidRPr="004357C2">
        <w:rPr>
          <w:b/>
          <w:szCs w:val="24"/>
        </w:rPr>
        <w:t xml:space="preserve"> and John</w:t>
      </w:r>
      <w:r w:rsidR="004357C2" w:rsidRPr="004357C2">
        <w:rPr>
          <w:b/>
          <w:szCs w:val="24"/>
        </w:rPr>
        <w:t xml:space="preserve"> Knight</w:t>
      </w:r>
      <w:r>
        <w:rPr>
          <w:szCs w:val="24"/>
        </w:rPr>
        <w:t>; gives</w:t>
      </w:r>
      <w:r w:rsidRPr="009D05E2">
        <w:rPr>
          <w:szCs w:val="24"/>
        </w:rPr>
        <w:t xml:space="preserve"> wife</w:t>
      </w:r>
      <w:r>
        <w:rPr>
          <w:szCs w:val="24"/>
        </w:rPr>
        <w:t xml:space="preserve">, Elizabeth, </w:t>
      </w:r>
      <w:r w:rsidRPr="009D05E2">
        <w:rPr>
          <w:szCs w:val="24"/>
        </w:rPr>
        <w:t xml:space="preserve">for her dower property in and near Newbury, including three fulling mills, as well as the profits of his lands in Enborne and </w:t>
      </w:r>
      <w:r>
        <w:rPr>
          <w:szCs w:val="24"/>
        </w:rPr>
        <w:t>a</w:t>
      </w:r>
      <w:r w:rsidRPr="009D05E2">
        <w:rPr>
          <w:szCs w:val="24"/>
        </w:rPr>
        <w:t xml:space="preserve"> brewhouse in Newbury until the </w:t>
      </w:r>
      <w:r w:rsidRPr="009D05E2">
        <w:rPr>
          <w:szCs w:val="24"/>
        </w:rPr>
        <w:lastRenderedPageBreak/>
        <w:t>heir Richard c</w:t>
      </w:r>
      <w:r>
        <w:rPr>
          <w:szCs w:val="24"/>
        </w:rPr>
        <w:t>omes</w:t>
      </w:r>
      <w:r w:rsidRPr="009D05E2">
        <w:rPr>
          <w:szCs w:val="24"/>
        </w:rPr>
        <w:t xml:space="preserve"> of age</w:t>
      </w:r>
      <w:r>
        <w:rPr>
          <w:szCs w:val="24"/>
        </w:rPr>
        <w:t>; son</w:t>
      </w:r>
      <w:r w:rsidRPr="009D05E2">
        <w:rPr>
          <w:szCs w:val="24"/>
        </w:rPr>
        <w:t xml:space="preserve"> Richard to have the lease of Bishopstone and the younger </w:t>
      </w:r>
      <w:r w:rsidRPr="004357C2">
        <w:rPr>
          <w:b/>
          <w:szCs w:val="24"/>
        </w:rPr>
        <w:t>son John those of Kingsclere and Merton</w:t>
      </w:r>
      <w:r>
        <w:rPr>
          <w:szCs w:val="24"/>
        </w:rPr>
        <w:t>;</w:t>
      </w:r>
      <w:r w:rsidRPr="009D05E2">
        <w:rPr>
          <w:szCs w:val="24"/>
        </w:rPr>
        <w:t xml:space="preserve"> Knight appoint</w:t>
      </w:r>
      <w:r>
        <w:rPr>
          <w:szCs w:val="24"/>
        </w:rPr>
        <w:t>s</w:t>
      </w:r>
      <w:r w:rsidRPr="009D05E2">
        <w:rPr>
          <w:szCs w:val="24"/>
        </w:rPr>
        <w:t xml:space="preserve"> his wife and sons executors and John Pollard, John Winchcombe and two others overseers.</w:t>
      </w:r>
      <w:r>
        <w:rPr>
          <w:szCs w:val="24"/>
        </w:rPr>
        <w:t xml:space="preserve"> (</w:t>
      </w:r>
      <w:r w:rsidRPr="009D05E2">
        <w:rPr>
          <w:szCs w:val="24"/>
        </w:rPr>
        <w:t>Prerogative Court of Canterbury Wills, 1384-1858</w:t>
      </w:r>
      <w:r>
        <w:rPr>
          <w:szCs w:val="24"/>
        </w:rPr>
        <w:t xml:space="preserve">, </w:t>
      </w:r>
      <w:r w:rsidRPr="009D05E2">
        <w:rPr>
          <w:szCs w:val="24"/>
        </w:rPr>
        <w:t>PROB 11: Will Registers</w:t>
      </w:r>
      <w:r>
        <w:rPr>
          <w:szCs w:val="24"/>
        </w:rPr>
        <w:t xml:space="preserve">, </w:t>
      </w:r>
      <w:r w:rsidRPr="009D05E2">
        <w:rPr>
          <w:szCs w:val="24"/>
        </w:rPr>
        <w:t>1384-1566</w:t>
      </w:r>
      <w:r>
        <w:rPr>
          <w:szCs w:val="24"/>
        </w:rPr>
        <w:t xml:space="preserve">, </w:t>
      </w:r>
      <w:r w:rsidRPr="009D05E2">
        <w:rPr>
          <w:szCs w:val="24"/>
        </w:rPr>
        <w:t>Piece 33: Coode (1550)</w:t>
      </w:r>
      <w:r>
        <w:rPr>
          <w:szCs w:val="24"/>
        </w:rPr>
        <w:t>)</w:t>
      </w:r>
    </w:p>
    <w:p w:rsidR="001470B7" w:rsidRDefault="001470B7" w:rsidP="001470B7">
      <w:pPr>
        <w:rPr>
          <w:szCs w:val="24"/>
        </w:rPr>
      </w:pPr>
      <w:r w:rsidRPr="00354062">
        <w:rPr>
          <w:b/>
          <w:szCs w:val="24"/>
        </w:rPr>
        <w:t xml:space="preserve">1550 – Oct 5 - </w:t>
      </w:r>
      <w:r w:rsidR="00072488" w:rsidRPr="00BE24BF">
        <w:rPr>
          <w:b/>
          <w:u w:val="single"/>
        </w:rPr>
        <w:t xml:space="preserve">UK </w:t>
      </w:r>
      <w:r w:rsidRPr="00354062">
        <w:rPr>
          <w:b/>
          <w:szCs w:val="24"/>
          <w:u w:val="single"/>
        </w:rPr>
        <w:t>Kent Wynnesborough</w:t>
      </w:r>
      <w:r w:rsidRPr="00354062">
        <w:rPr>
          <w:b/>
          <w:szCs w:val="24"/>
        </w:rPr>
        <w:t xml:space="preserve"> – Admin – Edward Knight</w:t>
      </w:r>
      <w:r>
        <w:rPr>
          <w:szCs w:val="24"/>
        </w:rPr>
        <w:t xml:space="preserve"> - </w:t>
      </w:r>
      <w:r w:rsidRPr="00354062">
        <w:rPr>
          <w:szCs w:val="24"/>
        </w:rPr>
        <w:t xml:space="preserve"> Michaell Fraunces of Wynnesborowe, Kent, yoman, grants to John Stoddard of Worth alias Worde, yoman, a messuage with appurtenances (omnibus domibus et edificiis spectantibus) at Tykenherst and 47 acres of arable and pasture land belonging to it in the par. of Northborne and Wynnesborowe, Kent. Warranty against all men. Signed Be me Myhell Frauncys. Present at the sealing and delivery of seisin, John Love of Shorne next Gravesend, Edward Knight, Henry Neame of Wynnesborowe, Robert Stoddard and Robert Beake of Northbourne, and John Sarys, 'scriptor istius carte,' and many others.</w:t>
      </w:r>
      <w:r>
        <w:rPr>
          <w:szCs w:val="24"/>
        </w:rPr>
        <w:t xml:space="preserve"> (</w:t>
      </w:r>
      <w:r w:rsidRPr="00354062">
        <w:rPr>
          <w:szCs w:val="24"/>
        </w:rPr>
        <w:t xml:space="preserve">Lambeth Palace Library, </w:t>
      </w:r>
      <w:r>
        <w:rPr>
          <w:szCs w:val="24"/>
        </w:rPr>
        <w:t xml:space="preserve">Ref: </w:t>
      </w:r>
      <w:r w:rsidRPr="00354062">
        <w:rPr>
          <w:szCs w:val="24"/>
        </w:rPr>
        <w:t>CM 31/77</w:t>
      </w:r>
      <w:r>
        <w:rPr>
          <w:szCs w:val="24"/>
        </w:rPr>
        <w:t>)</w:t>
      </w:r>
    </w:p>
    <w:p w:rsidR="001470B7" w:rsidRDefault="001470B7" w:rsidP="001470B7">
      <w:pPr>
        <w:rPr>
          <w:szCs w:val="24"/>
        </w:rPr>
      </w:pPr>
      <w:r w:rsidRPr="00521572">
        <w:rPr>
          <w:b/>
          <w:szCs w:val="24"/>
        </w:rPr>
        <w:t xml:space="preserve">1550 – </w:t>
      </w:r>
      <w:r w:rsidR="00C974AC" w:rsidRPr="00BE24BF">
        <w:rPr>
          <w:b/>
          <w:u w:val="single"/>
        </w:rPr>
        <w:t xml:space="preserve">UK </w:t>
      </w:r>
      <w:r w:rsidRPr="0064526D">
        <w:rPr>
          <w:b/>
          <w:szCs w:val="24"/>
          <w:u w:val="single"/>
        </w:rPr>
        <w:t>Berkshire</w:t>
      </w:r>
      <w:r>
        <w:rPr>
          <w:b/>
          <w:szCs w:val="24"/>
          <w:u w:val="single"/>
        </w:rPr>
        <w:t xml:space="preserve"> </w:t>
      </w:r>
      <w:r w:rsidRPr="0064526D">
        <w:rPr>
          <w:b/>
          <w:szCs w:val="24"/>
          <w:u w:val="single"/>
        </w:rPr>
        <w:t>Newbury</w:t>
      </w:r>
      <w:r w:rsidRPr="00521572">
        <w:rPr>
          <w:b/>
          <w:szCs w:val="24"/>
        </w:rPr>
        <w:t xml:space="preserve"> – Admin – Elizabeth Knight, Widow of John Knight, Esq</w:t>
      </w:r>
      <w:r>
        <w:rPr>
          <w:szCs w:val="24"/>
        </w:rPr>
        <w:t xml:space="preserve"> -</w:t>
      </w:r>
      <w:r w:rsidRPr="00521572">
        <w:rPr>
          <w:szCs w:val="24"/>
        </w:rPr>
        <w:t xml:space="preserve"> Elizabeth Knight, widow of John Knight esquire.</w:t>
      </w:r>
      <w:r>
        <w:rPr>
          <w:szCs w:val="24"/>
        </w:rPr>
        <w:t xml:space="preserve">  </w:t>
      </w:r>
      <w:r w:rsidRPr="00521572">
        <w:rPr>
          <w:szCs w:val="24"/>
        </w:rPr>
        <w:t xml:space="preserve">Wardship of </w:t>
      </w:r>
      <w:r w:rsidRPr="00ED749B">
        <w:rPr>
          <w:b/>
          <w:szCs w:val="24"/>
        </w:rPr>
        <w:t>Richard Knight her son</w:t>
      </w:r>
      <w:r w:rsidRPr="00521572">
        <w:rPr>
          <w:szCs w:val="24"/>
        </w:rPr>
        <w:t>.</w:t>
      </w:r>
      <w:r>
        <w:rPr>
          <w:szCs w:val="24"/>
        </w:rPr>
        <w:t xml:space="preserve">  </w:t>
      </w:r>
      <w:r w:rsidRPr="00521572">
        <w:rPr>
          <w:szCs w:val="24"/>
        </w:rPr>
        <w:t>Property: Lands in Soulthorne in Oxfordshire.</w:t>
      </w:r>
      <w:r>
        <w:rPr>
          <w:szCs w:val="24"/>
        </w:rPr>
        <w:t xml:space="preserve">  </w:t>
      </w:r>
      <w:r w:rsidRPr="00521572">
        <w:rPr>
          <w:szCs w:val="24"/>
        </w:rPr>
        <w:t>In Berkshire:- the manor of Templeton and Kyntburye; houses and lands in Newb</w:t>
      </w:r>
      <w:r>
        <w:rPr>
          <w:szCs w:val="24"/>
        </w:rPr>
        <w:t>ury</w:t>
      </w:r>
      <w:r w:rsidRPr="00521572">
        <w:rPr>
          <w:szCs w:val="24"/>
        </w:rPr>
        <w:t xml:space="preserve"> in the tenure of </w:t>
      </w:r>
      <w:r w:rsidRPr="00ED749B">
        <w:rPr>
          <w:b/>
          <w:szCs w:val="24"/>
        </w:rPr>
        <w:t>Herbart and Walter Collins</w:t>
      </w:r>
      <w:r w:rsidRPr="00521572">
        <w:rPr>
          <w:szCs w:val="24"/>
        </w:rPr>
        <w:t>; stables and gardens in the tenure of Kyry and the sadler: houses and lands in Newbery Boxore and Beneham: land in Thatcham and Henwik called Holwayes; the parsonages of Greneham and Crokeham with the free chapel of Crokeham and one close in Greneham; 3 fulling mills in Newb</w:t>
      </w:r>
      <w:r>
        <w:rPr>
          <w:szCs w:val="24"/>
        </w:rPr>
        <w:t>u</w:t>
      </w:r>
      <w:r w:rsidRPr="00521572">
        <w:rPr>
          <w:szCs w:val="24"/>
        </w:rPr>
        <w:t xml:space="preserve">ry: a close in Spenham Land purchased of Richard Hynde; a meadow in the tenure of </w:t>
      </w:r>
      <w:r w:rsidRPr="00ED749B">
        <w:rPr>
          <w:b/>
          <w:szCs w:val="24"/>
        </w:rPr>
        <w:t>Robert Carter</w:t>
      </w:r>
      <w:r w:rsidRPr="00521572">
        <w:rPr>
          <w:szCs w:val="24"/>
        </w:rPr>
        <w:t>; houses and lands in Newb</w:t>
      </w:r>
      <w:r>
        <w:rPr>
          <w:szCs w:val="24"/>
        </w:rPr>
        <w:t>u</w:t>
      </w:r>
      <w:r w:rsidRPr="00521572">
        <w:rPr>
          <w:szCs w:val="24"/>
        </w:rPr>
        <w:t xml:space="preserve">ry in the tenure of </w:t>
      </w:r>
      <w:r w:rsidRPr="00ED749B">
        <w:rPr>
          <w:b/>
          <w:szCs w:val="24"/>
        </w:rPr>
        <w:t>Richard Latimer</w:t>
      </w:r>
      <w:r w:rsidRPr="00521572">
        <w:rPr>
          <w:szCs w:val="24"/>
        </w:rPr>
        <w:t xml:space="preserve">; </w:t>
      </w:r>
      <w:r w:rsidRPr="00ED749B">
        <w:rPr>
          <w:b/>
          <w:szCs w:val="24"/>
        </w:rPr>
        <w:t>Robert Arnold</w:t>
      </w:r>
      <w:r w:rsidRPr="00521572">
        <w:rPr>
          <w:szCs w:val="24"/>
        </w:rPr>
        <w:t xml:space="preserve">; </w:t>
      </w:r>
      <w:r w:rsidRPr="00ED749B">
        <w:rPr>
          <w:b/>
          <w:szCs w:val="24"/>
        </w:rPr>
        <w:t>John Coke; Edward Wh</w:t>
      </w:r>
      <w:r w:rsidR="000E3566" w:rsidRPr="00ED749B">
        <w:rPr>
          <w:b/>
          <w:szCs w:val="24"/>
        </w:rPr>
        <w:t>i</w:t>
      </w:r>
      <w:r w:rsidRPr="00ED749B">
        <w:rPr>
          <w:b/>
          <w:szCs w:val="24"/>
        </w:rPr>
        <w:t>te; John Windover; Thomas Waterman</w:t>
      </w:r>
      <w:r w:rsidRPr="00521572">
        <w:rPr>
          <w:szCs w:val="24"/>
        </w:rPr>
        <w:t xml:space="preserve">; the schoolmaster; Sir Thomas Foscatt; </w:t>
      </w:r>
      <w:r w:rsidRPr="00ED749B">
        <w:rPr>
          <w:b/>
          <w:szCs w:val="24"/>
        </w:rPr>
        <w:t>Richard Bridges</w:t>
      </w:r>
      <w:r w:rsidRPr="00521572">
        <w:rPr>
          <w:szCs w:val="24"/>
        </w:rPr>
        <w:t xml:space="preserve"> esq; and John Goldwire.</w:t>
      </w:r>
      <w:r>
        <w:rPr>
          <w:szCs w:val="24"/>
        </w:rPr>
        <w:t xml:space="preserve"> </w:t>
      </w:r>
      <w:r w:rsidRPr="00521572">
        <w:rPr>
          <w:szCs w:val="24"/>
        </w:rPr>
        <w:t>In Wiltshire: Lands in Stratton St. Margaret.</w:t>
      </w:r>
      <w:r>
        <w:rPr>
          <w:szCs w:val="24"/>
        </w:rPr>
        <w:t xml:space="preserve">  (</w:t>
      </w:r>
      <w:r w:rsidRPr="00521572">
        <w:rPr>
          <w:szCs w:val="24"/>
        </w:rPr>
        <w:t xml:space="preserve">London Metropolitan Archives: City of London, </w:t>
      </w:r>
      <w:r>
        <w:rPr>
          <w:szCs w:val="24"/>
        </w:rPr>
        <w:t xml:space="preserve">Ref: </w:t>
      </w:r>
      <w:r w:rsidRPr="00521572">
        <w:rPr>
          <w:szCs w:val="24"/>
        </w:rPr>
        <w:t>ACC/0928/028/3</w:t>
      </w:r>
      <w:r>
        <w:rPr>
          <w:szCs w:val="24"/>
        </w:rPr>
        <w:t>)</w:t>
      </w:r>
    </w:p>
    <w:p w:rsidR="001470B7" w:rsidRDefault="001470B7" w:rsidP="001470B7">
      <w:pPr>
        <w:rPr>
          <w:szCs w:val="24"/>
        </w:rPr>
      </w:pPr>
      <w:r w:rsidRPr="005F5A92">
        <w:rPr>
          <w:b/>
          <w:szCs w:val="24"/>
        </w:rPr>
        <w:t xml:space="preserve">1551 – May 2 – </w:t>
      </w:r>
      <w:r w:rsidR="00C974AC" w:rsidRPr="00BE24BF">
        <w:rPr>
          <w:b/>
          <w:u w:val="single"/>
        </w:rPr>
        <w:t xml:space="preserve">UK </w:t>
      </w:r>
      <w:r w:rsidRPr="005F5A92">
        <w:rPr>
          <w:b/>
          <w:szCs w:val="24"/>
          <w:u w:val="single"/>
        </w:rPr>
        <w:t>Surrey Limpsfield</w:t>
      </w:r>
      <w:r w:rsidRPr="005F5A92">
        <w:rPr>
          <w:b/>
          <w:szCs w:val="24"/>
        </w:rPr>
        <w:t xml:space="preserve"> </w:t>
      </w:r>
      <w:r w:rsidR="007A089D">
        <w:rPr>
          <w:b/>
          <w:szCs w:val="24"/>
        </w:rPr>
        <w:t>– Birth/Bap –</w:t>
      </w:r>
      <w:r w:rsidRPr="005F5A92">
        <w:rPr>
          <w:b/>
          <w:szCs w:val="24"/>
        </w:rPr>
        <w:t xml:space="preserve"> Edmond Knight</w:t>
      </w:r>
      <w:r w:rsidRPr="005F5A92">
        <w:rPr>
          <w:szCs w:val="24"/>
        </w:rPr>
        <w:t xml:space="preserve"> </w:t>
      </w:r>
      <w:r>
        <w:rPr>
          <w:szCs w:val="24"/>
        </w:rPr>
        <w:t xml:space="preserve">- </w:t>
      </w:r>
      <w:r w:rsidRPr="005F5A92">
        <w:rPr>
          <w:szCs w:val="24"/>
        </w:rPr>
        <w:t>s/o Morris</w:t>
      </w:r>
    </w:p>
    <w:p w:rsidR="001470B7" w:rsidRDefault="001470B7" w:rsidP="001470B7">
      <w:pPr>
        <w:rPr>
          <w:szCs w:val="24"/>
        </w:rPr>
      </w:pPr>
      <w:r w:rsidRPr="005F5A92">
        <w:rPr>
          <w:b/>
          <w:szCs w:val="24"/>
        </w:rPr>
        <w:t xml:space="preserve">1551 – May 26 – </w:t>
      </w:r>
      <w:r w:rsidR="00C974AC" w:rsidRPr="00BE24BF">
        <w:rPr>
          <w:b/>
          <w:u w:val="single"/>
        </w:rPr>
        <w:t xml:space="preserve">UK </w:t>
      </w:r>
      <w:r w:rsidRPr="005F5A92">
        <w:rPr>
          <w:b/>
          <w:szCs w:val="24"/>
          <w:u w:val="single"/>
        </w:rPr>
        <w:t>Surrey Limpsfield</w:t>
      </w:r>
      <w:r w:rsidRPr="005F5A92">
        <w:rPr>
          <w:b/>
          <w:szCs w:val="24"/>
        </w:rPr>
        <w:t xml:space="preserve"> – Bur – Agnes Knight</w:t>
      </w:r>
      <w:r w:rsidRPr="00BC4DE8">
        <w:rPr>
          <w:szCs w:val="24"/>
        </w:rPr>
        <w:t xml:space="preserve"> </w:t>
      </w:r>
      <w:r>
        <w:rPr>
          <w:szCs w:val="24"/>
        </w:rPr>
        <w:t xml:space="preserve">- </w:t>
      </w:r>
      <w:r w:rsidRPr="00BC4DE8">
        <w:rPr>
          <w:szCs w:val="24"/>
        </w:rPr>
        <w:t>w/o Morris Knight</w:t>
      </w:r>
    </w:p>
    <w:p w:rsidR="001470B7" w:rsidRDefault="001470B7" w:rsidP="001470B7">
      <w:pPr>
        <w:rPr>
          <w:b/>
          <w:szCs w:val="24"/>
        </w:rPr>
      </w:pPr>
      <w:r w:rsidRPr="005F5A92">
        <w:rPr>
          <w:b/>
          <w:szCs w:val="24"/>
        </w:rPr>
        <w:t xml:space="preserve">1551 – Aug 21 – </w:t>
      </w:r>
      <w:r w:rsidR="00C974AC" w:rsidRPr="00BE24BF">
        <w:rPr>
          <w:b/>
          <w:u w:val="single"/>
        </w:rPr>
        <w:t xml:space="preserve">UK </w:t>
      </w:r>
      <w:r w:rsidRPr="005F5A92">
        <w:rPr>
          <w:b/>
          <w:szCs w:val="24"/>
          <w:u w:val="single"/>
        </w:rPr>
        <w:t>Surrey Farnham</w:t>
      </w:r>
      <w:r w:rsidRPr="005F5A92">
        <w:rPr>
          <w:b/>
          <w:szCs w:val="24"/>
        </w:rPr>
        <w:t xml:space="preserve"> – Bur – William Knight </w:t>
      </w:r>
    </w:p>
    <w:p w:rsidR="001470B7" w:rsidRPr="005F5A92" w:rsidRDefault="001470B7" w:rsidP="001470B7">
      <w:pPr>
        <w:rPr>
          <w:b/>
          <w:szCs w:val="24"/>
        </w:rPr>
      </w:pPr>
      <w:r w:rsidRPr="005F5A92">
        <w:rPr>
          <w:b/>
          <w:szCs w:val="24"/>
        </w:rPr>
        <w:t xml:space="preserve">1551 – Oct 9 – </w:t>
      </w:r>
      <w:r w:rsidRPr="005F5A92">
        <w:rPr>
          <w:b/>
          <w:szCs w:val="24"/>
          <w:u w:val="single"/>
        </w:rPr>
        <w:t>Devonshire Uffculme</w:t>
      </w:r>
      <w:r w:rsidRPr="005F5A92">
        <w:rPr>
          <w:b/>
          <w:szCs w:val="24"/>
        </w:rPr>
        <w:t xml:space="preserve"> </w:t>
      </w:r>
      <w:r w:rsidR="007A089D">
        <w:rPr>
          <w:b/>
          <w:szCs w:val="24"/>
        </w:rPr>
        <w:t>– Birth/Bap –</w:t>
      </w:r>
      <w:r w:rsidRPr="005F5A92">
        <w:rPr>
          <w:b/>
          <w:szCs w:val="24"/>
        </w:rPr>
        <w:t xml:space="preserve"> Leonard Knight</w:t>
      </w:r>
      <w:r w:rsidRPr="00BC4DE8">
        <w:rPr>
          <w:szCs w:val="24"/>
        </w:rPr>
        <w:t xml:space="preserve"> </w:t>
      </w:r>
      <w:r>
        <w:rPr>
          <w:szCs w:val="24"/>
        </w:rPr>
        <w:t xml:space="preserve">- </w:t>
      </w:r>
      <w:r w:rsidRPr="00BC4DE8">
        <w:rPr>
          <w:szCs w:val="24"/>
        </w:rPr>
        <w:t>s/o John</w:t>
      </w:r>
    </w:p>
    <w:p w:rsidR="001470B7" w:rsidRDefault="001470B7" w:rsidP="001470B7">
      <w:pPr>
        <w:rPr>
          <w:szCs w:val="24"/>
        </w:rPr>
      </w:pPr>
      <w:r w:rsidRPr="003043A9">
        <w:rPr>
          <w:b/>
          <w:szCs w:val="24"/>
        </w:rPr>
        <w:t xml:space="preserve">1551 – </w:t>
      </w:r>
      <w:r w:rsidR="00C974AC" w:rsidRPr="00BE24BF">
        <w:rPr>
          <w:b/>
          <w:u w:val="single"/>
        </w:rPr>
        <w:t xml:space="preserve">UK </w:t>
      </w:r>
      <w:r w:rsidRPr="003043A9">
        <w:rPr>
          <w:b/>
          <w:szCs w:val="24"/>
          <w:u w:val="single"/>
        </w:rPr>
        <w:t>Hampshire Holybourne</w:t>
      </w:r>
      <w:r w:rsidRPr="003043A9">
        <w:rPr>
          <w:b/>
          <w:szCs w:val="24"/>
        </w:rPr>
        <w:t xml:space="preserve"> – </w:t>
      </w:r>
      <w:r>
        <w:rPr>
          <w:b/>
          <w:szCs w:val="24"/>
        </w:rPr>
        <w:t>Chancery</w:t>
      </w:r>
      <w:r w:rsidRPr="003043A9">
        <w:rPr>
          <w:b/>
          <w:szCs w:val="24"/>
        </w:rPr>
        <w:t xml:space="preserve"> – William Knight </w:t>
      </w:r>
      <w:r>
        <w:rPr>
          <w:szCs w:val="24"/>
        </w:rPr>
        <w:t xml:space="preserve">- </w:t>
      </w:r>
      <w:r w:rsidRPr="003043A9">
        <w:rPr>
          <w:szCs w:val="24"/>
        </w:rPr>
        <w:t xml:space="preserve"> Locke v Knight.</w:t>
      </w:r>
      <w:r>
        <w:rPr>
          <w:szCs w:val="24"/>
        </w:rPr>
        <w:t xml:space="preserve">  </w:t>
      </w:r>
      <w:r w:rsidRPr="003043A9">
        <w:rPr>
          <w:szCs w:val="24"/>
        </w:rPr>
        <w:t>Plaintiffs: Thomas LOCKE of Holybourne, yeoman.</w:t>
      </w:r>
      <w:r>
        <w:rPr>
          <w:szCs w:val="24"/>
        </w:rPr>
        <w:t xml:space="preserve">  </w:t>
      </w:r>
      <w:r w:rsidRPr="003043A9">
        <w:rPr>
          <w:szCs w:val="24"/>
        </w:rPr>
        <w:t xml:space="preserve">Defendants: </w:t>
      </w:r>
      <w:r w:rsidRPr="003043F9">
        <w:rPr>
          <w:b/>
          <w:szCs w:val="24"/>
        </w:rPr>
        <w:t>William KNIGHT of Faringdon</w:t>
      </w:r>
      <w:r w:rsidRPr="003043A9">
        <w:rPr>
          <w:szCs w:val="24"/>
        </w:rPr>
        <w:t xml:space="preserve"> and Joan his wife.</w:t>
      </w:r>
      <w:r>
        <w:rPr>
          <w:szCs w:val="24"/>
        </w:rPr>
        <w:t xml:space="preserve">  </w:t>
      </w:r>
      <w:r w:rsidRPr="003043A9">
        <w:rPr>
          <w:szCs w:val="24"/>
        </w:rPr>
        <w:t>Subject: Goods of Thomas Locke, deceased, father of the said Thomas and Joan. Hampshire</w:t>
      </w:r>
      <w:r>
        <w:rPr>
          <w:szCs w:val="24"/>
        </w:rPr>
        <w:t>.  National Archives, Kew England, Ref: C 1/1307/43)</w:t>
      </w:r>
    </w:p>
    <w:p w:rsidR="001470B7" w:rsidRDefault="001470B7" w:rsidP="001470B7">
      <w:pPr>
        <w:rPr>
          <w:szCs w:val="24"/>
        </w:rPr>
      </w:pPr>
      <w:r w:rsidRPr="00F26B9F">
        <w:rPr>
          <w:b/>
          <w:szCs w:val="24"/>
        </w:rPr>
        <w:t xml:space="preserve">1551 – </w:t>
      </w:r>
      <w:r w:rsidR="00C974AC" w:rsidRPr="00BE24BF">
        <w:rPr>
          <w:b/>
          <w:u w:val="single"/>
        </w:rPr>
        <w:t xml:space="preserve">UK </w:t>
      </w:r>
      <w:r w:rsidRPr="00F26B9F">
        <w:rPr>
          <w:b/>
          <w:szCs w:val="24"/>
          <w:u w:val="single"/>
        </w:rPr>
        <w:t>Kent</w:t>
      </w:r>
      <w:r>
        <w:rPr>
          <w:b/>
          <w:szCs w:val="24"/>
          <w:u w:val="single"/>
        </w:rPr>
        <w:t xml:space="preserve"> </w:t>
      </w:r>
      <w:r w:rsidRPr="00F26B9F">
        <w:rPr>
          <w:b/>
          <w:szCs w:val="24"/>
          <w:u w:val="single"/>
        </w:rPr>
        <w:t>Tenterden</w:t>
      </w:r>
      <w:r w:rsidRPr="00F26B9F">
        <w:rPr>
          <w:b/>
          <w:szCs w:val="24"/>
        </w:rPr>
        <w:t xml:space="preserve"> – </w:t>
      </w:r>
      <w:r>
        <w:rPr>
          <w:b/>
          <w:szCs w:val="24"/>
        </w:rPr>
        <w:t xml:space="preserve">Will - </w:t>
      </w:r>
      <w:r w:rsidRPr="00F26B9F">
        <w:rPr>
          <w:b/>
          <w:szCs w:val="24"/>
        </w:rPr>
        <w:t>Richard Knight the Elder</w:t>
      </w:r>
      <w:r>
        <w:rPr>
          <w:szCs w:val="24"/>
        </w:rPr>
        <w:t xml:space="preserve"> – No details available. (</w:t>
      </w:r>
      <w:r w:rsidRPr="00325BDC">
        <w:rPr>
          <w:szCs w:val="24"/>
        </w:rPr>
        <w:t>Probate Registry at Canterbury, 1396-1558</w:t>
      </w:r>
      <w:r>
        <w:rPr>
          <w:szCs w:val="24"/>
        </w:rPr>
        <w:t xml:space="preserve">) </w:t>
      </w:r>
    </w:p>
    <w:p w:rsidR="001470B7" w:rsidRDefault="001470B7" w:rsidP="001470B7">
      <w:pPr>
        <w:rPr>
          <w:szCs w:val="24"/>
        </w:rPr>
      </w:pPr>
      <w:r w:rsidRPr="009F6C02">
        <w:rPr>
          <w:b/>
          <w:szCs w:val="24"/>
        </w:rPr>
        <w:t xml:space="preserve">1551 – </w:t>
      </w:r>
      <w:r w:rsidR="00C974AC" w:rsidRPr="00BE24BF">
        <w:rPr>
          <w:b/>
          <w:u w:val="single"/>
        </w:rPr>
        <w:t xml:space="preserve">UK </w:t>
      </w:r>
      <w:r w:rsidRPr="009F6C02">
        <w:rPr>
          <w:b/>
          <w:szCs w:val="24"/>
          <w:u w:val="single"/>
        </w:rPr>
        <w:t>Kent</w:t>
      </w:r>
      <w:r>
        <w:rPr>
          <w:b/>
          <w:szCs w:val="24"/>
          <w:u w:val="single"/>
        </w:rPr>
        <w:t xml:space="preserve"> </w:t>
      </w:r>
      <w:r w:rsidRPr="009F6C02">
        <w:rPr>
          <w:b/>
          <w:szCs w:val="24"/>
          <w:u w:val="single"/>
        </w:rPr>
        <w:t>Lyming</w:t>
      </w:r>
      <w:r>
        <w:rPr>
          <w:b/>
          <w:szCs w:val="24"/>
          <w:u w:val="single"/>
        </w:rPr>
        <w:t>e</w:t>
      </w:r>
      <w:r w:rsidRPr="009F6C02">
        <w:rPr>
          <w:b/>
          <w:szCs w:val="24"/>
        </w:rPr>
        <w:t xml:space="preserve"> – </w:t>
      </w:r>
      <w:r>
        <w:rPr>
          <w:b/>
          <w:szCs w:val="24"/>
        </w:rPr>
        <w:t xml:space="preserve">Will - </w:t>
      </w:r>
      <w:r w:rsidRPr="009F6C02">
        <w:rPr>
          <w:b/>
          <w:szCs w:val="24"/>
        </w:rPr>
        <w:t>Widow Knight</w:t>
      </w:r>
      <w:r>
        <w:rPr>
          <w:szCs w:val="24"/>
        </w:rPr>
        <w:t xml:space="preserve"> – No details available. (</w:t>
      </w:r>
      <w:r w:rsidRPr="00325BDC">
        <w:rPr>
          <w:szCs w:val="24"/>
        </w:rPr>
        <w:t>Probate Registry at Canterbury</w:t>
      </w:r>
      <w:r>
        <w:rPr>
          <w:szCs w:val="24"/>
        </w:rPr>
        <w:t xml:space="preserve">) Possibly the widow of 1546 William. </w:t>
      </w:r>
    </w:p>
    <w:p w:rsidR="001470B7" w:rsidRDefault="001470B7" w:rsidP="001470B7">
      <w:pPr>
        <w:rPr>
          <w:szCs w:val="24"/>
        </w:rPr>
      </w:pPr>
      <w:r w:rsidRPr="009F6C02">
        <w:rPr>
          <w:b/>
          <w:szCs w:val="24"/>
        </w:rPr>
        <w:t xml:space="preserve">1551 – </w:t>
      </w:r>
      <w:r w:rsidR="00C974AC" w:rsidRPr="00BE24BF">
        <w:rPr>
          <w:b/>
          <w:u w:val="single"/>
        </w:rPr>
        <w:t xml:space="preserve">UK </w:t>
      </w:r>
      <w:r w:rsidRPr="00B650F3">
        <w:rPr>
          <w:b/>
          <w:szCs w:val="24"/>
          <w:u w:val="single"/>
        </w:rPr>
        <w:t xml:space="preserve">Wiltshire </w:t>
      </w:r>
      <w:r w:rsidRPr="009F6C02">
        <w:rPr>
          <w:b/>
          <w:szCs w:val="24"/>
          <w:u w:val="single"/>
        </w:rPr>
        <w:t>Norton Bav</w:t>
      </w:r>
      <w:r>
        <w:rPr>
          <w:b/>
          <w:szCs w:val="24"/>
          <w:u w:val="single"/>
        </w:rPr>
        <w:t>a</w:t>
      </w:r>
      <w:r w:rsidRPr="009F6C02">
        <w:rPr>
          <w:b/>
          <w:szCs w:val="24"/>
          <w:u w:val="single"/>
        </w:rPr>
        <w:t>nt</w:t>
      </w:r>
      <w:r w:rsidRPr="009F6C02">
        <w:rPr>
          <w:b/>
          <w:szCs w:val="24"/>
        </w:rPr>
        <w:t xml:space="preserve"> – </w:t>
      </w:r>
      <w:r>
        <w:rPr>
          <w:b/>
          <w:szCs w:val="24"/>
        </w:rPr>
        <w:t xml:space="preserve">Will - </w:t>
      </w:r>
      <w:r w:rsidRPr="009F6C02">
        <w:rPr>
          <w:b/>
          <w:szCs w:val="24"/>
        </w:rPr>
        <w:t>Dorothy Knight</w:t>
      </w:r>
      <w:r>
        <w:rPr>
          <w:szCs w:val="24"/>
        </w:rPr>
        <w:t xml:space="preserve"> – “I Dorothy Knight, the </w:t>
      </w:r>
      <w:r w:rsidRPr="000D7DDB">
        <w:rPr>
          <w:b/>
          <w:szCs w:val="24"/>
        </w:rPr>
        <w:t xml:space="preserve">daughter of </w:t>
      </w:r>
      <w:r w:rsidRPr="000E3566">
        <w:rPr>
          <w:b/>
          <w:szCs w:val="24"/>
        </w:rPr>
        <w:t>John Knight of Norton</w:t>
      </w:r>
      <w:r>
        <w:rPr>
          <w:szCs w:val="24"/>
        </w:rPr>
        <w:t xml:space="preserve">…”; refers to “My Master, Robert Morton” mentions goods moveable and unmoveable in the Realm of England, that she received by legacies, including from a “late husband” who was, apparently, also named </w:t>
      </w:r>
      <w:r>
        <w:rPr>
          <w:szCs w:val="24"/>
        </w:rPr>
        <w:lastRenderedPageBreak/>
        <w:t xml:space="preserve">Knight; all goes to eldest </w:t>
      </w:r>
      <w:r w:rsidRPr="000E3566">
        <w:rPr>
          <w:b/>
          <w:szCs w:val="24"/>
        </w:rPr>
        <w:t>brother, Richard Knight</w:t>
      </w:r>
      <w:r>
        <w:rPr>
          <w:szCs w:val="24"/>
        </w:rPr>
        <w:t xml:space="preserve"> who is also executor. Wit: Dorothy Morton the elder. (</w:t>
      </w:r>
      <w:r w:rsidRPr="00B650F3">
        <w:rPr>
          <w:szCs w:val="24"/>
        </w:rPr>
        <w:t>Prerogative Court of Canterbury Wills, 1384-1858</w:t>
      </w:r>
      <w:r>
        <w:rPr>
          <w:szCs w:val="24"/>
        </w:rPr>
        <w:t xml:space="preserve">, </w:t>
      </w:r>
      <w:r w:rsidRPr="00B650F3">
        <w:rPr>
          <w:szCs w:val="24"/>
        </w:rPr>
        <w:t>PROB 11: Will Registers</w:t>
      </w:r>
      <w:r>
        <w:rPr>
          <w:szCs w:val="24"/>
        </w:rPr>
        <w:t xml:space="preserve">, </w:t>
      </w:r>
      <w:r w:rsidRPr="00B650F3">
        <w:rPr>
          <w:szCs w:val="24"/>
        </w:rPr>
        <w:t>1384-1566</w:t>
      </w:r>
      <w:r>
        <w:rPr>
          <w:szCs w:val="24"/>
        </w:rPr>
        <w:t xml:space="preserve">, </w:t>
      </w:r>
      <w:r w:rsidRPr="00B650F3">
        <w:rPr>
          <w:szCs w:val="24"/>
        </w:rPr>
        <w:t>Piece 34: Bucke (1551)</w:t>
      </w:r>
      <w:r>
        <w:rPr>
          <w:szCs w:val="24"/>
        </w:rPr>
        <w:t>)</w:t>
      </w:r>
    </w:p>
    <w:p w:rsidR="001470B7" w:rsidRDefault="001470B7" w:rsidP="001470B7">
      <w:r w:rsidRPr="005F5A92">
        <w:rPr>
          <w:b/>
        </w:rPr>
        <w:t xml:space="preserve">1552 – Jan 15 – </w:t>
      </w:r>
      <w:r w:rsidR="00C974AC" w:rsidRPr="00BE24BF">
        <w:rPr>
          <w:b/>
          <w:u w:val="single"/>
        </w:rPr>
        <w:t xml:space="preserve">UK </w:t>
      </w:r>
      <w:r w:rsidRPr="005F5A92">
        <w:rPr>
          <w:b/>
          <w:u w:val="single"/>
        </w:rPr>
        <w:t>Sussex Rotherfield</w:t>
      </w:r>
      <w:r w:rsidRPr="005F5A92">
        <w:rPr>
          <w:b/>
        </w:rPr>
        <w:t xml:space="preserve"> </w:t>
      </w:r>
      <w:r w:rsidR="007A089D">
        <w:rPr>
          <w:b/>
        </w:rPr>
        <w:t>– Birth/Bap –</w:t>
      </w:r>
      <w:r w:rsidRPr="005F5A92">
        <w:rPr>
          <w:b/>
        </w:rPr>
        <w:t xml:space="preserve"> Patrick Knight</w:t>
      </w:r>
      <w:r w:rsidRPr="00F64041">
        <w:t xml:space="preserve"> </w:t>
      </w:r>
      <w:r>
        <w:t xml:space="preserve">- </w:t>
      </w:r>
      <w:r w:rsidRPr="00F64041">
        <w:t>s/o John Knight</w:t>
      </w:r>
    </w:p>
    <w:p w:rsidR="001470B7" w:rsidRPr="00663B02" w:rsidRDefault="001470B7" w:rsidP="000E3566">
      <w:pPr>
        <w:rPr>
          <w:b/>
          <w:szCs w:val="24"/>
        </w:rPr>
      </w:pPr>
      <w:r>
        <w:rPr>
          <w:b/>
          <w:szCs w:val="24"/>
        </w:rPr>
        <w:t xml:space="preserve">1552 </w:t>
      </w:r>
      <w:r w:rsidRPr="00663B02">
        <w:rPr>
          <w:b/>
          <w:szCs w:val="24"/>
        </w:rPr>
        <w:t xml:space="preserve">– Jun 2 – </w:t>
      </w:r>
      <w:r w:rsidR="00C974AC" w:rsidRPr="00BE24BF">
        <w:rPr>
          <w:b/>
          <w:u w:val="single"/>
        </w:rPr>
        <w:t xml:space="preserve">UK </w:t>
      </w:r>
      <w:r w:rsidRPr="00663B02">
        <w:rPr>
          <w:b/>
          <w:szCs w:val="24"/>
          <w:u w:val="single"/>
        </w:rPr>
        <w:t>Surrey Limpsfield</w:t>
      </w:r>
      <w:r w:rsidRPr="00663B02">
        <w:rPr>
          <w:b/>
          <w:szCs w:val="24"/>
        </w:rPr>
        <w:t xml:space="preserve"> – Mar – Morris Knight &amp; Emma Lambe</w:t>
      </w:r>
    </w:p>
    <w:p w:rsidR="001470B7" w:rsidRDefault="001470B7" w:rsidP="001470B7">
      <w:pPr>
        <w:rPr>
          <w:szCs w:val="24"/>
        </w:rPr>
      </w:pPr>
      <w:r w:rsidRPr="008B1853">
        <w:rPr>
          <w:b/>
          <w:szCs w:val="24"/>
        </w:rPr>
        <w:t xml:space="preserve">1553 – Mar – </w:t>
      </w:r>
      <w:r w:rsidR="00C974AC" w:rsidRPr="00BE24BF">
        <w:rPr>
          <w:b/>
          <w:u w:val="single"/>
        </w:rPr>
        <w:t xml:space="preserve">UK </w:t>
      </w:r>
      <w:r w:rsidRPr="008B1853">
        <w:rPr>
          <w:b/>
          <w:szCs w:val="24"/>
          <w:u w:val="single"/>
        </w:rPr>
        <w:t>Kent Hythe</w:t>
      </w:r>
      <w:r w:rsidRPr="008B1853">
        <w:rPr>
          <w:b/>
          <w:szCs w:val="24"/>
        </w:rPr>
        <w:t xml:space="preserve"> – Admin - John Knight</w:t>
      </w:r>
      <w:r w:rsidRPr="00BC4DE8">
        <w:rPr>
          <w:szCs w:val="24"/>
        </w:rPr>
        <w:t xml:space="preserve"> </w:t>
      </w:r>
      <w:r>
        <w:rPr>
          <w:szCs w:val="24"/>
        </w:rPr>
        <w:t xml:space="preserve">- </w:t>
      </w:r>
      <w:r w:rsidRPr="00BC4DE8">
        <w:rPr>
          <w:szCs w:val="24"/>
        </w:rPr>
        <w:t>elected MP for Hythe</w:t>
      </w:r>
      <w:r>
        <w:rPr>
          <w:szCs w:val="24"/>
        </w:rPr>
        <w:t xml:space="preserve"> (History of Parliament)</w:t>
      </w:r>
    </w:p>
    <w:p w:rsidR="001470B7" w:rsidRDefault="001470B7" w:rsidP="001470B7">
      <w:pPr>
        <w:rPr>
          <w:szCs w:val="24"/>
        </w:rPr>
      </w:pPr>
      <w:r w:rsidRPr="008B1853">
        <w:rPr>
          <w:b/>
          <w:szCs w:val="24"/>
        </w:rPr>
        <w:t xml:space="preserve">1553 – Apr 9 – </w:t>
      </w:r>
      <w:r w:rsidR="00C974AC" w:rsidRPr="00BE24BF">
        <w:rPr>
          <w:b/>
          <w:u w:val="single"/>
        </w:rPr>
        <w:t xml:space="preserve">UK </w:t>
      </w:r>
      <w:r w:rsidRPr="008B1853">
        <w:rPr>
          <w:b/>
          <w:szCs w:val="24"/>
          <w:u w:val="single"/>
        </w:rPr>
        <w:t>Surrey Limpsfield</w:t>
      </w:r>
      <w:r w:rsidRPr="008B1853">
        <w:rPr>
          <w:b/>
          <w:szCs w:val="24"/>
        </w:rPr>
        <w:t xml:space="preserve"> </w:t>
      </w:r>
      <w:r w:rsidR="007A089D">
        <w:rPr>
          <w:b/>
          <w:szCs w:val="24"/>
        </w:rPr>
        <w:t>– Birth/Bap –</w:t>
      </w:r>
      <w:r w:rsidRPr="008B1853">
        <w:rPr>
          <w:b/>
          <w:szCs w:val="24"/>
        </w:rPr>
        <w:t xml:space="preserve"> Tymothe Knight</w:t>
      </w:r>
      <w:r w:rsidRPr="00BC4DE8">
        <w:rPr>
          <w:szCs w:val="24"/>
        </w:rPr>
        <w:t xml:space="preserve"> </w:t>
      </w:r>
      <w:r>
        <w:rPr>
          <w:szCs w:val="24"/>
        </w:rPr>
        <w:t xml:space="preserve">- </w:t>
      </w:r>
      <w:r w:rsidRPr="00BC4DE8">
        <w:rPr>
          <w:szCs w:val="24"/>
        </w:rPr>
        <w:t>d/o Morris &amp; Emma</w:t>
      </w:r>
    </w:p>
    <w:p w:rsidR="001470B7" w:rsidRDefault="001470B7" w:rsidP="001470B7">
      <w:pPr>
        <w:rPr>
          <w:szCs w:val="24"/>
        </w:rPr>
      </w:pPr>
      <w:r w:rsidRPr="00051CED">
        <w:rPr>
          <w:b/>
          <w:szCs w:val="24"/>
        </w:rPr>
        <w:t xml:space="preserve">1553 – Jul 19 – </w:t>
      </w:r>
      <w:r w:rsidR="00C974AC" w:rsidRPr="00BE24BF">
        <w:rPr>
          <w:b/>
          <w:u w:val="single"/>
        </w:rPr>
        <w:t xml:space="preserve">UK </w:t>
      </w:r>
      <w:r w:rsidRPr="00051CED">
        <w:rPr>
          <w:b/>
          <w:szCs w:val="24"/>
          <w:u w:val="single"/>
        </w:rPr>
        <w:t>Wiltshire East Grafton</w:t>
      </w:r>
      <w:r w:rsidRPr="00051CED">
        <w:rPr>
          <w:b/>
          <w:szCs w:val="24"/>
        </w:rPr>
        <w:t xml:space="preserve"> – </w:t>
      </w:r>
      <w:r>
        <w:rPr>
          <w:b/>
          <w:szCs w:val="24"/>
        </w:rPr>
        <w:t>Chancery</w:t>
      </w:r>
      <w:r w:rsidRPr="00051CED">
        <w:rPr>
          <w:b/>
          <w:szCs w:val="24"/>
        </w:rPr>
        <w:t xml:space="preserve"> – Robert Knight</w:t>
      </w:r>
      <w:r>
        <w:rPr>
          <w:szCs w:val="24"/>
        </w:rPr>
        <w:t xml:space="preserve"> - </w:t>
      </w:r>
      <w:r w:rsidRPr="00051CED">
        <w:rPr>
          <w:szCs w:val="24"/>
        </w:rPr>
        <w:t>PLAINTIFF: Robert Knight</w:t>
      </w:r>
      <w:r>
        <w:rPr>
          <w:szCs w:val="24"/>
        </w:rPr>
        <w:t xml:space="preserve">; </w:t>
      </w:r>
      <w:r w:rsidRPr="00051CED">
        <w:rPr>
          <w:szCs w:val="24"/>
        </w:rPr>
        <w:t xml:space="preserve"> DEFENDANT: John Barwyke, Gabriel Pledall, Richard Flory, Edmund Cooke, alias Somersett, Richard Bronsden, and others</w:t>
      </w:r>
      <w:r>
        <w:rPr>
          <w:szCs w:val="24"/>
        </w:rPr>
        <w:t xml:space="preserve">; </w:t>
      </w:r>
      <w:r w:rsidRPr="00051CED">
        <w:rPr>
          <w:szCs w:val="24"/>
        </w:rPr>
        <w:t xml:space="preserve"> PLACE OR SUBJECT: Forcible entry on the manor of East Grafton COUNTY: Wilts</w:t>
      </w:r>
      <w:r>
        <w:rPr>
          <w:szCs w:val="24"/>
        </w:rPr>
        <w:t xml:space="preserve">. (National Archives, Kew England, Ref: </w:t>
      </w:r>
      <w:r w:rsidRPr="00051CED">
        <w:rPr>
          <w:szCs w:val="24"/>
        </w:rPr>
        <w:t>STAC 4/8/48</w:t>
      </w:r>
      <w:r>
        <w:rPr>
          <w:szCs w:val="24"/>
        </w:rPr>
        <w:t xml:space="preserve">) </w:t>
      </w:r>
    </w:p>
    <w:p w:rsidR="001470B7" w:rsidRDefault="001470B7" w:rsidP="001470B7">
      <w:pPr>
        <w:rPr>
          <w:szCs w:val="24"/>
        </w:rPr>
      </w:pPr>
      <w:r w:rsidRPr="002B600D">
        <w:rPr>
          <w:b/>
          <w:szCs w:val="24"/>
        </w:rPr>
        <w:t xml:space="preserve">1553 – </w:t>
      </w:r>
      <w:r w:rsidR="00C974AC" w:rsidRPr="00BE24BF">
        <w:rPr>
          <w:b/>
          <w:u w:val="single"/>
        </w:rPr>
        <w:t xml:space="preserve">UK </w:t>
      </w:r>
      <w:r w:rsidRPr="002B600D">
        <w:rPr>
          <w:b/>
          <w:szCs w:val="24"/>
          <w:u w:val="single"/>
        </w:rPr>
        <w:t>Kent</w:t>
      </w:r>
      <w:r>
        <w:rPr>
          <w:b/>
          <w:szCs w:val="24"/>
          <w:u w:val="single"/>
        </w:rPr>
        <w:t xml:space="preserve"> </w:t>
      </w:r>
      <w:r w:rsidRPr="002B600D">
        <w:rPr>
          <w:b/>
          <w:szCs w:val="24"/>
          <w:u w:val="single"/>
        </w:rPr>
        <w:t>Canterbury</w:t>
      </w:r>
      <w:r w:rsidRPr="002B600D">
        <w:rPr>
          <w:b/>
          <w:szCs w:val="24"/>
        </w:rPr>
        <w:t xml:space="preserve"> – </w:t>
      </w:r>
      <w:r>
        <w:rPr>
          <w:b/>
          <w:szCs w:val="24"/>
        </w:rPr>
        <w:t xml:space="preserve">Will - </w:t>
      </w:r>
      <w:r w:rsidRPr="002B600D">
        <w:rPr>
          <w:b/>
          <w:szCs w:val="24"/>
        </w:rPr>
        <w:t>Anthony Knight, Chamberlain</w:t>
      </w:r>
      <w:r>
        <w:rPr>
          <w:szCs w:val="24"/>
        </w:rPr>
        <w:t xml:space="preserve"> – No details available. (</w:t>
      </w:r>
      <w:r w:rsidRPr="00325BDC">
        <w:rPr>
          <w:szCs w:val="24"/>
        </w:rPr>
        <w:t>Probate Registry at Canterbury, 1396-1558</w:t>
      </w:r>
      <w:r>
        <w:rPr>
          <w:szCs w:val="24"/>
        </w:rPr>
        <w:t xml:space="preserve">) </w:t>
      </w:r>
      <w:r w:rsidR="000E3566">
        <w:rPr>
          <w:szCs w:val="24"/>
        </w:rPr>
        <w:br/>
      </w:r>
      <w:r w:rsidR="000E3566" w:rsidRPr="000E3566">
        <w:rPr>
          <w:b/>
          <w:szCs w:val="24"/>
        </w:rPr>
        <w:t>Note</w:t>
      </w:r>
      <w:r w:rsidR="000E3566">
        <w:rPr>
          <w:szCs w:val="24"/>
        </w:rPr>
        <w:t xml:space="preserve">: </w:t>
      </w:r>
      <w:r>
        <w:rPr>
          <w:szCs w:val="24"/>
        </w:rPr>
        <w:t xml:space="preserve">A chamberlain could be the person who manages the household of a king or noble; a general high ranking official; or an official who receives the rents and fees of a municipality. The latter is probably applicable here. </w:t>
      </w:r>
    </w:p>
    <w:p w:rsidR="001470B7" w:rsidRDefault="001470B7" w:rsidP="001470B7">
      <w:pPr>
        <w:rPr>
          <w:szCs w:val="24"/>
        </w:rPr>
      </w:pPr>
      <w:r w:rsidRPr="002B600D">
        <w:rPr>
          <w:b/>
          <w:szCs w:val="24"/>
        </w:rPr>
        <w:t xml:space="preserve">1553 – </w:t>
      </w:r>
      <w:r w:rsidR="00C974AC" w:rsidRPr="00BE24BF">
        <w:rPr>
          <w:b/>
          <w:u w:val="single"/>
        </w:rPr>
        <w:t xml:space="preserve">UK </w:t>
      </w:r>
      <w:r w:rsidRPr="002B600D">
        <w:rPr>
          <w:b/>
          <w:szCs w:val="24"/>
          <w:u w:val="single"/>
        </w:rPr>
        <w:t>Kent</w:t>
      </w:r>
      <w:r>
        <w:rPr>
          <w:b/>
          <w:szCs w:val="24"/>
          <w:u w:val="single"/>
        </w:rPr>
        <w:t xml:space="preserve"> </w:t>
      </w:r>
      <w:r w:rsidRPr="002B600D">
        <w:rPr>
          <w:b/>
          <w:szCs w:val="24"/>
          <w:u w:val="single"/>
        </w:rPr>
        <w:t>Bethersden</w:t>
      </w:r>
      <w:r w:rsidRPr="002B600D">
        <w:rPr>
          <w:b/>
          <w:szCs w:val="24"/>
        </w:rPr>
        <w:t xml:space="preserve"> – </w:t>
      </w:r>
      <w:r>
        <w:rPr>
          <w:b/>
          <w:szCs w:val="24"/>
        </w:rPr>
        <w:t xml:space="preserve">Will - </w:t>
      </w:r>
      <w:r w:rsidRPr="002B600D">
        <w:rPr>
          <w:b/>
          <w:szCs w:val="24"/>
        </w:rPr>
        <w:t>Simon Knight</w:t>
      </w:r>
      <w:r>
        <w:rPr>
          <w:szCs w:val="24"/>
        </w:rPr>
        <w:t xml:space="preserve"> – No details available. (</w:t>
      </w:r>
      <w:r w:rsidRPr="00857039">
        <w:rPr>
          <w:szCs w:val="24"/>
        </w:rPr>
        <w:t>Probate Registry at Canterbury, 1396-1558</w:t>
      </w:r>
      <w:r>
        <w:rPr>
          <w:szCs w:val="24"/>
        </w:rPr>
        <w:t xml:space="preserve">)  </w:t>
      </w:r>
    </w:p>
    <w:p w:rsidR="001470B7" w:rsidRDefault="001470B7" w:rsidP="001470B7">
      <w:pPr>
        <w:rPr>
          <w:szCs w:val="24"/>
        </w:rPr>
      </w:pPr>
      <w:r w:rsidRPr="00D44868">
        <w:rPr>
          <w:b/>
          <w:szCs w:val="24"/>
        </w:rPr>
        <w:t xml:space="preserve">1553 – </w:t>
      </w:r>
      <w:r w:rsidR="00C974AC" w:rsidRPr="00BE24BF">
        <w:rPr>
          <w:b/>
          <w:u w:val="single"/>
        </w:rPr>
        <w:t xml:space="preserve">UK </w:t>
      </w:r>
      <w:r w:rsidRPr="00D44868">
        <w:rPr>
          <w:b/>
          <w:szCs w:val="24"/>
          <w:u w:val="single"/>
        </w:rPr>
        <w:t>Somerset Newbury</w:t>
      </w:r>
      <w:r w:rsidRPr="00D44868">
        <w:rPr>
          <w:b/>
          <w:szCs w:val="24"/>
        </w:rPr>
        <w:t xml:space="preserve"> – </w:t>
      </w:r>
      <w:r>
        <w:rPr>
          <w:b/>
          <w:szCs w:val="24"/>
        </w:rPr>
        <w:t>Chancery</w:t>
      </w:r>
      <w:r w:rsidRPr="00D44868">
        <w:rPr>
          <w:b/>
          <w:szCs w:val="24"/>
        </w:rPr>
        <w:t xml:space="preserve"> – Robert Knight</w:t>
      </w:r>
      <w:r>
        <w:rPr>
          <w:szCs w:val="24"/>
        </w:rPr>
        <w:t xml:space="preserve"> - </w:t>
      </w:r>
      <w:r w:rsidRPr="00051CED">
        <w:rPr>
          <w:szCs w:val="24"/>
        </w:rPr>
        <w:t>Knight v Dawbridgecourt.</w:t>
      </w:r>
      <w:r>
        <w:rPr>
          <w:szCs w:val="24"/>
        </w:rPr>
        <w:t xml:space="preserve">  </w:t>
      </w:r>
      <w:r w:rsidRPr="00051CED">
        <w:rPr>
          <w:szCs w:val="24"/>
        </w:rPr>
        <w:t>Plaintiffs: Robert KNIGHT.</w:t>
      </w:r>
      <w:r>
        <w:rPr>
          <w:szCs w:val="24"/>
        </w:rPr>
        <w:t xml:space="preserve">  </w:t>
      </w:r>
      <w:r w:rsidRPr="00051CED">
        <w:rPr>
          <w:szCs w:val="24"/>
        </w:rPr>
        <w:t>Defendants: George DAWBRIDGECOURT, gentleman.</w:t>
      </w:r>
      <w:r>
        <w:rPr>
          <w:szCs w:val="24"/>
        </w:rPr>
        <w:t xml:space="preserve">  </w:t>
      </w:r>
      <w:r w:rsidRPr="00051CED">
        <w:rPr>
          <w:szCs w:val="24"/>
        </w:rPr>
        <w:t>Subject: Bond given for price of a lease of the site and demesnes of the manor of Berkley on a promise to warrant complainant's title against John Newebery. Somerset</w:t>
      </w:r>
      <w:r>
        <w:rPr>
          <w:szCs w:val="24"/>
        </w:rPr>
        <w:t xml:space="preserve">. (National Archives, Kew England, Ref: </w:t>
      </w:r>
      <w:r w:rsidRPr="00D44868">
        <w:rPr>
          <w:szCs w:val="24"/>
        </w:rPr>
        <w:t>C 1/1364/43</w:t>
      </w:r>
      <w:r>
        <w:rPr>
          <w:szCs w:val="24"/>
        </w:rPr>
        <w:t>)</w:t>
      </w:r>
    </w:p>
    <w:p w:rsidR="001470B7" w:rsidRDefault="001470B7" w:rsidP="001470B7">
      <w:pPr>
        <w:rPr>
          <w:szCs w:val="24"/>
        </w:rPr>
      </w:pPr>
      <w:r w:rsidRPr="00E20D42">
        <w:rPr>
          <w:b/>
          <w:szCs w:val="24"/>
        </w:rPr>
        <w:t xml:space="preserve">1555- Jul 30 – </w:t>
      </w:r>
      <w:r w:rsidR="00C974AC" w:rsidRPr="00BE24BF">
        <w:rPr>
          <w:b/>
          <w:u w:val="single"/>
        </w:rPr>
        <w:t xml:space="preserve">UK </w:t>
      </w:r>
      <w:r w:rsidRPr="00E20D42">
        <w:rPr>
          <w:b/>
          <w:szCs w:val="24"/>
          <w:u w:val="single"/>
        </w:rPr>
        <w:t>Norfolk Norwich St Peter Mancroft</w:t>
      </w:r>
      <w:r w:rsidRPr="00E20D42">
        <w:rPr>
          <w:b/>
          <w:szCs w:val="24"/>
        </w:rPr>
        <w:t xml:space="preserve"> – Bur – Christian Knight</w:t>
      </w:r>
      <w:r>
        <w:rPr>
          <w:szCs w:val="24"/>
        </w:rPr>
        <w:t>. (London Met Arch)</w:t>
      </w:r>
    </w:p>
    <w:p w:rsidR="001470B7" w:rsidRDefault="001470B7" w:rsidP="001470B7">
      <w:pPr>
        <w:rPr>
          <w:szCs w:val="24"/>
        </w:rPr>
      </w:pPr>
      <w:r w:rsidRPr="008B1853">
        <w:rPr>
          <w:b/>
          <w:szCs w:val="24"/>
        </w:rPr>
        <w:t xml:space="preserve">1555 – Mar – </w:t>
      </w:r>
      <w:r w:rsidR="00C974AC" w:rsidRPr="00BE24BF">
        <w:rPr>
          <w:b/>
          <w:u w:val="single"/>
        </w:rPr>
        <w:t xml:space="preserve">UK </w:t>
      </w:r>
      <w:r w:rsidRPr="008B1853">
        <w:rPr>
          <w:b/>
          <w:szCs w:val="24"/>
          <w:u w:val="single"/>
        </w:rPr>
        <w:t>Kent Hythe</w:t>
      </w:r>
      <w:r w:rsidRPr="008B1853">
        <w:rPr>
          <w:b/>
          <w:szCs w:val="24"/>
        </w:rPr>
        <w:t xml:space="preserve"> – Info – John Knight</w:t>
      </w:r>
      <w:r>
        <w:rPr>
          <w:szCs w:val="24"/>
        </w:rPr>
        <w:t xml:space="preserve"> -</w:t>
      </w:r>
      <w:r w:rsidRPr="00BC4DE8">
        <w:rPr>
          <w:szCs w:val="24"/>
        </w:rPr>
        <w:t xml:space="preserve"> elected MP for Hythe</w:t>
      </w:r>
      <w:r>
        <w:rPr>
          <w:szCs w:val="24"/>
        </w:rPr>
        <w:t xml:space="preserve"> (History of Parliament)</w:t>
      </w:r>
    </w:p>
    <w:p w:rsidR="001470B7" w:rsidRDefault="001470B7" w:rsidP="001470B7">
      <w:pPr>
        <w:rPr>
          <w:szCs w:val="24"/>
        </w:rPr>
      </w:pPr>
      <w:r w:rsidRPr="00E8644C">
        <w:rPr>
          <w:b/>
          <w:szCs w:val="24"/>
        </w:rPr>
        <w:t xml:space="preserve">1555 – </w:t>
      </w:r>
      <w:r w:rsidR="00C974AC" w:rsidRPr="00BE24BF">
        <w:rPr>
          <w:b/>
          <w:u w:val="single"/>
        </w:rPr>
        <w:t xml:space="preserve">UK </w:t>
      </w:r>
      <w:r w:rsidRPr="00E8644C">
        <w:rPr>
          <w:b/>
          <w:szCs w:val="24"/>
          <w:u w:val="single"/>
        </w:rPr>
        <w:t>Kent</w:t>
      </w:r>
      <w:r>
        <w:rPr>
          <w:b/>
          <w:szCs w:val="24"/>
          <w:u w:val="single"/>
        </w:rPr>
        <w:t xml:space="preserve"> </w:t>
      </w:r>
      <w:r w:rsidRPr="00E8644C">
        <w:rPr>
          <w:b/>
          <w:szCs w:val="24"/>
          <w:u w:val="single"/>
        </w:rPr>
        <w:t>Wittersham</w:t>
      </w:r>
      <w:r w:rsidRPr="00E8644C">
        <w:rPr>
          <w:b/>
          <w:szCs w:val="24"/>
        </w:rPr>
        <w:t xml:space="preserve"> – </w:t>
      </w:r>
      <w:r>
        <w:rPr>
          <w:b/>
          <w:szCs w:val="24"/>
        </w:rPr>
        <w:t xml:space="preserve">Will - </w:t>
      </w:r>
      <w:r w:rsidRPr="00E8644C">
        <w:rPr>
          <w:b/>
          <w:szCs w:val="24"/>
        </w:rPr>
        <w:t xml:space="preserve">Thomas Knight </w:t>
      </w:r>
      <w:r>
        <w:rPr>
          <w:szCs w:val="24"/>
        </w:rPr>
        <w:t>–  No details available. (</w:t>
      </w:r>
      <w:r w:rsidRPr="00857039">
        <w:rPr>
          <w:szCs w:val="24"/>
        </w:rPr>
        <w:t>Probate Registry at Canterbury, 1396-1558</w:t>
      </w:r>
      <w:r>
        <w:rPr>
          <w:szCs w:val="24"/>
        </w:rPr>
        <w:t>) Wittersham is just N of Rye, WNW of New Romney and Lydd, S of Tenterden and W of Appledore.  There is a manor there called Owley, that, early in the 18</w:t>
      </w:r>
      <w:r w:rsidRPr="00E8644C">
        <w:rPr>
          <w:szCs w:val="24"/>
          <w:vertAlign w:val="superscript"/>
        </w:rPr>
        <w:t>th</w:t>
      </w:r>
      <w:r>
        <w:rPr>
          <w:szCs w:val="24"/>
        </w:rPr>
        <w:t xml:space="preserve"> century, became the property of </w:t>
      </w:r>
      <w:r w:rsidRPr="00E8644C">
        <w:rPr>
          <w:szCs w:val="24"/>
        </w:rPr>
        <w:t>Thomas Brodnax or May of Godmersham Park, Kent. May changed his name to Knight after inheriting estates from the Knight family in 1738</w:t>
      </w:r>
      <w:r>
        <w:rPr>
          <w:szCs w:val="24"/>
        </w:rPr>
        <w:t xml:space="preserve">. This Thomas Knight may have been an early member of that family. </w:t>
      </w:r>
    </w:p>
    <w:p w:rsidR="001470B7" w:rsidRDefault="001470B7" w:rsidP="001470B7">
      <w:pPr>
        <w:rPr>
          <w:szCs w:val="24"/>
        </w:rPr>
      </w:pPr>
      <w:r w:rsidRPr="00F20B55">
        <w:rPr>
          <w:b/>
          <w:szCs w:val="24"/>
        </w:rPr>
        <w:t xml:space="preserve">1556 – </w:t>
      </w:r>
      <w:r w:rsidR="00C974AC" w:rsidRPr="00BE24BF">
        <w:rPr>
          <w:b/>
          <w:u w:val="single"/>
        </w:rPr>
        <w:t xml:space="preserve">UK </w:t>
      </w:r>
      <w:r w:rsidRPr="00F20B55">
        <w:rPr>
          <w:b/>
          <w:szCs w:val="24"/>
          <w:u w:val="single"/>
        </w:rPr>
        <w:t>Kent</w:t>
      </w:r>
      <w:r>
        <w:rPr>
          <w:b/>
          <w:szCs w:val="24"/>
          <w:u w:val="single"/>
        </w:rPr>
        <w:t xml:space="preserve"> </w:t>
      </w:r>
      <w:r w:rsidRPr="00F20B55">
        <w:rPr>
          <w:b/>
          <w:szCs w:val="24"/>
          <w:u w:val="single"/>
        </w:rPr>
        <w:t>Stockbury</w:t>
      </w:r>
      <w:r w:rsidRPr="00F20B55">
        <w:rPr>
          <w:b/>
          <w:szCs w:val="24"/>
        </w:rPr>
        <w:t xml:space="preserve"> – </w:t>
      </w:r>
      <w:r>
        <w:rPr>
          <w:b/>
          <w:szCs w:val="24"/>
        </w:rPr>
        <w:t xml:space="preserve">Will - </w:t>
      </w:r>
      <w:r w:rsidRPr="00F20B55">
        <w:rPr>
          <w:b/>
          <w:szCs w:val="24"/>
        </w:rPr>
        <w:t>Edward Knight</w:t>
      </w:r>
      <w:r>
        <w:rPr>
          <w:szCs w:val="24"/>
        </w:rPr>
        <w:t xml:space="preserve"> – No details available. (</w:t>
      </w:r>
      <w:r w:rsidRPr="00857039">
        <w:rPr>
          <w:szCs w:val="24"/>
        </w:rPr>
        <w:t>Probate Registry at Canterbury, 1396-1558</w:t>
      </w:r>
      <w:r>
        <w:rPr>
          <w:szCs w:val="24"/>
        </w:rPr>
        <w:t xml:space="preserve">) </w:t>
      </w:r>
    </w:p>
    <w:p w:rsidR="001470B7" w:rsidRDefault="001470B7" w:rsidP="001470B7">
      <w:pPr>
        <w:rPr>
          <w:szCs w:val="24"/>
        </w:rPr>
      </w:pPr>
      <w:r w:rsidRPr="00BE5D13">
        <w:rPr>
          <w:b/>
          <w:szCs w:val="24"/>
        </w:rPr>
        <w:t xml:space="preserve">1556 – </w:t>
      </w:r>
      <w:r w:rsidR="00C974AC" w:rsidRPr="00BE24BF">
        <w:rPr>
          <w:b/>
          <w:u w:val="single"/>
        </w:rPr>
        <w:t xml:space="preserve">UK </w:t>
      </w:r>
      <w:r w:rsidRPr="00BE5D13">
        <w:rPr>
          <w:b/>
          <w:szCs w:val="24"/>
          <w:u w:val="single"/>
        </w:rPr>
        <w:t>Gloucestershire Wotton-under-Edge</w:t>
      </w:r>
      <w:r w:rsidRPr="00BE5D13">
        <w:rPr>
          <w:b/>
          <w:szCs w:val="24"/>
        </w:rPr>
        <w:t xml:space="preserve"> – </w:t>
      </w:r>
      <w:r>
        <w:rPr>
          <w:b/>
          <w:szCs w:val="24"/>
        </w:rPr>
        <w:t>Chancery</w:t>
      </w:r>
      <w:r w:rsidRPr="00BE5D13">
        <w:rPr>
          <w:b/>
          <w:szCs w:val="24"/>
        </w:rPr>
        <w:t xml:space="preserve"> – Robert Knight, Chaplain </w:t>
      </w:r>
      <w:r>
        <w:rPr>
          <w:szCs w:val="24"/>
        </w:rPr>
        <w:t xml:space="preserve">- </w:t>
      </w:r>
      <w:r w:rsidRPr="00BE5D13">
        <w:rPr>
          <w:szCs w:val="24"/>
        </w:rPr>
        <w:t>Marshall v Lord Berkeley.</w:t>
      </w:r>
      <w:r>
        <w:rPr>
          <w:szCs w:val="24"/>
        </w:rPr>
        <w:t xml:space="preserve"> </w:t>
      </w:r>
      <w:r w:rsidRPr="00BE5D13">
        <w:rPr>
          <w:szCs w:val="24"/>
        </w:rPr>
        <w:t>Plaintiffs: Richard Marshall, dean of Christ Church, OXFORD, and his chapter.</w:t>
      </w:r>
      <w:r>
        <w:rPr>
          <w:szCs w:val="24"/>
        </w:rPr>
        <w:t xml:space="preserve"> </w:t>
      </w:r>
      <w:r w:rsidRPr="00BE5D13">
        <w:rPr>
          <w:szCs w:val="24"/>
        </w:rPr>
        <w:t xml:space="preserve">Defendants: Henry BERKELEY, lord Berkeley, </w:t>
      </w:r>
      <w:r w:rsidRPr="00BE5D13">
        <w:rPr>
          <w:szCs w:val="24"/>
        </w:rPr>
        <w:lastRenderedPageBreak/>
        <w:t>and Robert KNIGHT his chaplain.</w:t>
      </w:r>
      <w:r>
        <w:rPr>
          <w:szCs w:val="24"/>
        </w:rPr>
        <w:t xml:space="preserve">  </w:t>
      </w:r>
      <w:r w:rsidRPr="00BE5D13">
        <w:rPr>
          <w:szCs w:val="24"/>
        </w:rPr>
        <w:t xml:space="preserve">Subject: Advowson of the church of Wotton-under-Edge and chapel of Nibley, late of the abbot and convent of Tewkesbury. Gloucestershire. </w:t>
      </w:r>
      <w:r>
        <w:rPr>
          <w:szCs w:val="24"/>
        </w:rPr>
        <w:t xml:space="preserve">(National Archives, Kew England, Ref: </w:t>
      </w:r>
      <w:r w:rsidRPr="00BE5D13">
        <w:rPr>
          <w:szCs w:val="24"/>
        </w:rPr>
        <w:t>C 1/1458/41-43</w:t>
      </w:r>
      <w:r>
        <w:rPr>
          <w:szCs w:val="24"/>
        </w:rPr>
        <w:t>)</w:t>
      </w:r>
    </w:p>
    <w:p w:rsidR="001470B7" w:rsidRDefault="001470B7" w:rsidP="001470B7">
      <w:pPr>
        <w:rPr>
          <w:szCs w:val="24"/>
        </w:rPr>
      </w:pPr>
      <w:r w:rsidRPr="00F20B55">
        <w:rPr>
          <w:b/>
          <w:szCs w:val="24"/>
        </w:rPr>
        <w:t xml:space="preserve">1557 </w:t>
      </w:r>
      <w:r>
        <w:rPr>
          <w:b/>
          <w:szCs w:val="24"/>
        </w:rPr>
        <w:t xml:space="preserve">Jan 12 </w:t>
      </w:r>
      <w:r w:rsidRPr="00F20B55">
        <w:rPr>
          <w:b/>
          <w:szCs w:val="24"/>
        </w:rPr>
        <w:t xml:space="preserve">– </w:t>
      </w:r>
      <w:r w:rsidR="00C974AC" w:rsidRPr="00BE24BF">
        <w:rPr>
          <w:b/>
          <w:u w:val="single"/>
        </w:rPr>
        <w:t xml:space="preserve">UK </w:t>
      </w:r>
      <w:r w:rsidRPr="00F20B55">
        <w:rPr>
          <w:b/>
          <w:szCs w:val="24"/>
          <w:u w:val="single"/>
        </w:rPr>
        <w:t>Berkshire</w:t>
      </w:r>
      <w:r>
        <w:rPr>
          <w:b/>
          <w:szCs w:val="24"/>
          <w:u w:val="single"/>
        </w:rPr>
        <w:t xml:space="preserve"> </w:t>
      </w:r>
      <w:r w:rsidRPr="00F20B55">
        <w:rPr>
          <w:b/>
          <w:szCs w:val="24"/>
          <w:u w:val="single"/>
        </w:rPr>
        <w:t>Thatcham</w:t>
      </w:r>
      <w:r w:rsidRPr="00F20B55">
        <w:rPr>
          <w:b/>
          <w:szCs w:val="24"/>
        </w:rPr>
        <w:t xml:space="preserve"> – </w:t>
      </w:r>
      <w:r>
        <w:rPr>
          <w:b/>
          <w:szCs w:val="24"/>
        </w:rPr>
        <w:t xml:space="preserve">Will - </w:t>
      </w:r>
      <w:r w:rsidRPr="00F20B55">
        <w:rPr>
          <w:b/>
          <w:szCs w:val="24"/>
        </w:rPr>
        <w:t>John Knight, Yeoman</w:t>
      </w:r>
      <w:r>
        <w:rPr>
          <w:szCs w:val="24"/>
        </w:rPr>
        <w:t xml:space="preserve"> – To </w:t>
      </w:r>
      <w:r w:rsidRPr="00211E64">
        <w:rPr>
          <w:szCs w:val="24"/>
        </w:rPr>
        <w:t>son John</w:t>
      </w:r>
      <w:r>
        <w:rPr>
          <w:szCs w:val="24"/>
        </w:rPr>
        <w:t xml:space="preserve">, a cottage called “Gods___” in Thatcham; to </w:t>
      </w:r>
      <w:r w:rsidRPr="00211E64">
        <w:rPr>
          <w:szCs w:val="24"/>
        </w:rPr>
        <w:t>daughter, Elizabeth</w:t>
      </w:r>
      <w:r>
        <w:rPr>
          <w:szCs w:val="24"/>
        </w:rPr>
        <w:t xml:space="preserve">, money, household goods, at 21 or marriage; to </w:t>
      </w:r>
      <w:r w:rsidRPr="00211E64">
        <w:rPr>
          <w:szCs w:val="24"/>
        </w:rPr>
        <w:t>son, John</w:t>
      </w:r>
      <w:r>
        <w:rPr>
          <w:szCs w:val="24"/>
        </w:rPr>
        <w:t>, money (20 shillings?); to</w:t>
      </w:r>
      <w:r w:rsidRPr="00211E64">
        <w:rPr>
          <w:szCs w:val="24"/>
        </w:rPr>
        <w:t xml:space="preserve"> son Henry</w:t>
      </w:r>
      <w:r>
        <w:rPr>
          <w:szCs w:val="24"/>
        </w:rPr>
        <w:t xml:space="preserve"> (?), 20 shillings; to</w:t>
      </w:r>
      <w:r w:rsidRPr="00713DC0">
        <w:rPr>
          <w:b/>
          <w:szCs w:val="24"/>
        </w:rPr>
        <w:t xml:space="preserve"> </w:t>
      </w:r>
      <w:r w:rsidRPr="00211E64">
        <w:rPr>
          <w:szCs w:val="24"/>
        </w:rPr>
        <w:t>son William</w:t>
      </w:r>
      <w:r>
        <w:rPr>
          <w:szCs w:val="24"/>
        </w:rPr>
        <w:t xml:space="preserve">, 20 shillings; to </w:t>
      </w:r>
      <w:r w:rsidRPr="00211E64">
        <w:rPr>
          <w:szCs w:val="24"/>
        </w:rPr>
        <w:t>daughter Cicely</w:t>
      </w:r>
      <w:r>
        <w:rPr>
          <w:szCs w:val="24"/>
        </w:rPr>
        <w:t xml:space="preserve">, 20 shillings; to the unborn child, 20 shillings; to </w:t>
      </w:r>
      <w:r w:rsidRPr="00211E64">
        <w:rPr>
          <w:szCs w:val="24"/>
        </w:rPr>
        <w:t>John Bille, wife’s son</w:t>
      </w:r>
      <w:r>
        <w:rPr>
          <w:szCs w:val="24"/>
        </w:rPr>
        <w:t xml:space="preserve">, 20 shillings; to </w:t>
      </w:r>
      <w:r w:rsidRPr="00211E64">
        <w:rPr>
          <w:szCs w:val="24"/>
        </w:rPr>
        <w:t>bastard son, Francis</w:t>
      </w:r>
      <w:r>
        <w:rPr>
          <w:szCs w:val="24"/>
        </w:rPr>
        <w:t xml:space="preserve">, 10 shillings; to each of children named, 2 bullocks to be kept on certain holding in Chatham that </w:t>
      </w:r>
      <w:r w:rsidRPr="00211E64">
        <w:rPr>
          <w:szCs w:val="24"/>
        </w:rPr>
        <w:t>brother Edmund</w:t>
      </w:r>
      <w:r>
        <w:rPr>
          <w:szCs w:val="24"/>
        </w:rPr>
        <w:t xml:space="preserve"> did occupy; if any of the children die, their legacy to be divided between remaining lawfully begotten children; to </w:t>
      </w:r>
      <w:r w:rsidRPr="00211E64">
        <w:rPr>
          <w:szCs w:val="24"/>
        </w:rPr>
        <w:t>wife Elizabeth</w:t>
      </w:r>
      <w:r>
        <w:rPr>
          <w:szCs w:val="24"/>
        </w:rPr>
        <w:t xml:space="preserve">, use of certain property for 10 years, and then another property that is to go to son Henry, afterward; to </w:t>
      </w:r>
      <w:r w:rsidRPr="00211E64">
        <w:rPr>
          <w:szCs w:val="24"/>
        </w:rPr>
        <w:t>brother Thomas Knight</w:t>
      </w:r>
      <w:r>
        <w:rPr>
          <w:szCs w:val="24"/>
        </w:rPr>
        <w:t xml:space="preserve">, 10 ewes; to </w:t>
      </w:r>
      <w:r w:rsidRPr="00211E64">
        <w:rPr>
          <w:szCs w:val="24"/>
        </w:rPr>
        <w:t>brother Edmond</w:t>
      </w:r>
      <w:r>
        <w:rPr>
          <w:szCs w:val="24"/>
        </w:rPr>
        <w:t xml:space="preserve">, 10 ewes; residue of estate to wife Elizabeth who is to be executrix; if wife remarries, she has to give a bond for the performance of her duties; </w:t>
      </w:r>
      <w:r w:rsidRPr="00211E64">
        <w:rPr>
          <w:szCs w:val="24"/>
        </w:rPr>
        <w:t>Roger Knight</w:t>
      </w:r>
      <w:r>
        <w:rPr>
          <w:szCs w:val="24"/>
        </w:rPr>
        <w:t xml:space="preserve"> (bro? uncle?) and John Sheepton, overseers. (</w:t>
      </w:r>
      <w:r w:rsidRPr="005A4A5A">
        <w:rPr>
          <w:szCs w:val="24"/>
        </w:rPr>
        <w:t>Prerogative Court of Canterbury Wills, 1384-1858</w:t>
      </w:r>
      <w:r>
        <w:rPr>
          <w:szCs w:val="24"/>
        </w:rPr>
        <w:t xml:space="preserve">, </w:t>
      </w:r>
      <w:r w:rsidRPr="005A4A5A">
        <w:rPr>
          <w:szCs w:val="24"/>
        </w:rPr>
        <w:t>PROB 11: Will Registers</w:t>
      </w:r>
      <w:r>
        <w:rPr>
          <w:szCs w:val="24"/>
        </w:rPr>
        <w:t xml:space="preserve">, </w:t>
      </w:r>
      <w:r w:rsidRPr="005A4A5A">
        <w:rPr>
          <w:szCs w:val="24"/>
        </w:rPr>
        <w:t>1384-1566</w:t>
      </w:r>
      <w:r>
        <w:rPr>
          <w:szCs w:val="24"/>
        </w:rPr>
        <w:t xml:space="preserve">, </w:t>
      </w:r>
      <w:r w:rsidRPr="005A4A5A">
        <w:rPr>
          <w:szCs w:val="24"/>
        </w:rPr>
        <w:t>Piece 40: Noodes, Quire Numbers 1-39 (1558)</w:t>
      </w:r>
      <w:r>
        <w:rPr>
          <w:szCs w:val="24"/>
        </w:rPr>
        <w:t>)</w:t>
      </w:r>
    </w:p>
    <w:p w:rsidR="001470B7" w:rsidRDefault="001470B7" w:rsidP="001470B7">
      <w:pPr>
        <w:rPr>
          <w:szCs w:val="24"/>
        </w:rPr>
      </w:pPr>
      <w:r w:rsidRPr="00590C66">
        <w:rPr>
          <w:b/>
          <w:szCs w:val="24"/>
        </w:rPr>
        <w:t xml:space="preserve">1556 – Mar 20 – </w:t>
      </w:r>
      <w:r w:rsidR="00C974AC" w:rsidRPr="00BE24BF">
        <w:rPr>
          <w:b/>
          <w:u w:val="single"/>
        </w:rPr>
        <w:t xml:space="preserve">UK </w:t>
      </w:r>
      <w:r>
        <w:rPr>
          <w:b/>
          <w:szCs w:val="24"/>
          <w:u w:val="single"/>
        </w:rPr>
        <w:t>Old Romney</w:t>
      </w:r>
      <w:r w:rsidRPr="00774E7B">
        <w:rPr>
          <w:b/>
          <w:szCs w:val="24"/>
          <w:u w:val="single"/>
        </w:rPr>
        <w:t xml:space="preserve"> </w:t>
      </w:r>
      <w:r w:rsidRPr="00590C66">
        <w:rPr>
          <w:b/>
          <w:szCs w:val="24"/>
          <w:u w:val="single"/>
        </w:rPr>
        <w:t>St Clements</w:t>
      </w:r>
      <w:r w:rsidRPr="00590C66">
        <w:rPr>
          <w:b/>
          <w:szCs w:val="24"/>
        </w:rPr>
        <w:t xml:space="preserve"> – Will – William Knight</w:t>
      </w:r>
      <w:r>
        <w:rPr>
          <w:szCs w:val="24"/>
        </w:rPr>
        <w:t xml:space="preserve"> – To wife Agnes, livestock and items; to son William Knight, livestock and items; to William, cart and plough; son Robert Knight, items; wife to have use of lands and house during her life; land to Arthur Knight, son of Robert Knight; daughter Cicely Dennison; quite a bit of land being handed out (mentions land in Berkshire) and more small bequests, but very difficult text to read; residue to grandson, Arthur Knight; son Robert Knight is exacutor.  (</w:t>
      </w:r>
      <w:r w:rsidRPr="00E55080">
        <w:rPr>
          <w:szCs w:val="24"/>
        </w:rPr>
        <w:t>Prerogative Court of Canterbury Wills, 1384-1858</w:t>
      </w:r>
      <w:r>
        <w:rPr>
          <w:szCs w:val="24"/>
        </w:rPr>
        <w:t xml:space="preserve">, </w:t>
      </w:r>
      <w:r w:rsidRPr="00E55080">
        <w:rPr>
          <w:szCs w:val="24"/>
        </w:rPr>
        <w:t>PROB 11: Will Registers</w:t>
      </w:r>
      <w:r>
        <w:rPr>
          <w:szCs w:val="24"/>
        </w:rPr>
        <w:t xml:space="preserve">, </w:t>
      </w:r>
      <w:r w:rsidRPr="00E55080">
        <w:rPr>
          <w:szCs w:val="24"/>
        </w:rPr>
        <w:t>1384-1566</w:t>
      </w:r>
      <w:r>
        <w:rPr>
          <w:szCs w:val="24"/>
        </w:rPr>
        <w:t xml:space="preserve">, </w:t>
      </w:r>
      <w:r w:rsidRPr="00E55080">
        <w:rPr>
          <w:szCs w:val="24"/>
        </w:rPr>
        <w:t>Piece 39: Wrastley (1557)</w:t>
      </w:r>
      <w:r>
        <w:rPr>
          <w:szCs w:val="24"/>
        </w:rPr>
        <w:t>)</w:t>
      </w:r>
    </w:p>
    <w:p w:rsidR="001470B7" w:rsidRDefault="001470B7" w:rsidP="001470B7">
      <w:pPr>
        <w:rPr>
          <w:szCs w:val="24"/>
        </w:rPr>
      </w:pPr>
      <w:r w:rsidRPr="009400A7">
        <w:rPr>
          <w:b/>
          <w:szCs w:val="24"/>
        </w:rPr>
        <w:t xml:space="preserve">1556 – </w:t>
      </w:r>
      <w:r w:rsidR="00C974AC" w:rsidRPr="00BE24BF">
        <w:rPr>
          <w:b/>
          <w:u w:val="single"/>
        </w:rPr>
        <w:t xml:space="preserve">UK </w:t>
      </w:r>
      <w:r w:rsidRPr="009400A7">
        <w:rPr>
          <w:b/>
          <w:szCs w:val="24"/>
          <w:u w:val="single"/>
        </w:rPr>
        <w:t xml:space="preserve">Kent </w:t>
      </w:r>
      <w:r>
        <w:rPr>
          <w:b/>
          <w:szCs w:val="24"/>
          <w:u w:val="single"/>
        </w:rPr>
        <w:t>Burmarsh</w:t>
      </w:r>
      <w:r w:rsidRPr="009400A7">
        <w:rPr>
          <w:b/>
          <w:szCs w:val="24"/>
        </w:rPr>
        <w:t xml:space="preserve"> – </w:t>
      </w:r>
      <w:r>
        <w:rPr>
          <w:b/>
          <w:szCs w:val="24"/>
        </w:rPr>
        <w:t>Chancery</w:t>
      </w:r>
      <w:r w:rsidRPr="009400A7">
        <w:rPr>
          <w:b/>
          <w:szCs w:val="24"/>
        </w:rPr>
        <w:t xml:space="preserve"> – Peter Knight</w:t>
      </w:r>
      <w:r>
        <w:rPr>
          <w:szCs w:val="24"/>
        </w:rPr>
        <w:t xml:space="preserve"> - </w:t>
      </w:r>
      <w:r w:rsidRPr="009400A7">
        <w:rPr>
          <w:szCs w:val="24"/>
        </w:rPr>
        <w:t>Ponynges v Knight.</w:t>
      </w:r>
      <w:r>
        <w:rPr>
          <w:szCs w:val="24"/>
        </w:rPr>
        <w:t xml:space="preserve">  </w:t>
      </w:r>
      <w:r w:rsidRPr="009400A7">
        <w:rPr>
          <w:szCs w:val="24"/>
        </w:rPr>
        <w:t>Plaintiffs: Adrian PONYNGES.</w:t>
      </w:r>
      <w:r>
        <w:rPr>
          <w:szCs w:val="24"/>
        </w:rPr>
        <w:t xml:space="preserve">  </w:t>
      </w:r>
      <w:r w:rsidRPr="009400A7">
        <w:rPr>
          <w:szCs w:val="24"/>
        </w:rPr>
        <w:t>Defendants: Peter KNIGHT.</w:t>
      </w:r>
      <w:r>
        <w:rPr>
          <w:szCs w:val="24"/>
        </w:rPr>
        <w:t xml:space="preserve">  </w:t>
      </w:r>
      <w:r w:rsidRPr="009400A7">
        <w:rPr>
          <w:szCs w:val="24"/>
        </w:rPr>
        <w:t>Subject: Land in Burmarsh in Romney Marsh, late of Thomas lord Poynings, deceased, brother of complainant. Kent</w:t>
      </w:r>
      <w:r>
        <w:rPr>
          <w:szCs w:val="24"/>
        </w:rPr>
        <w:t xml:space="preserve">.  (National Archives, Kew England, Ref: </w:t>
      </w:r>
      <w:r w:rsidRPr="009400A7">
        <w:rPr>
          <w:szCs w:val="24"/>
        </w:rPr>
        <w:t>C 1/1461/49</w:t>
      </w:r>
      <w:r>
        <w:rPr>
          <w:szCs w:val="24"/>
        </w:rPr>
        <w:t>)</w:t>
      </w:r>
    </w:p>
    <w:p w:rsidR="001470B7" w:rsidRDefault="001470B7" w:rsidP="001470B7">
      <w:pPr>
        <w:rPr>
          <w:szCs w:val="24"/>
        </w:rPr>
      </w:pPr>
      <w:r w:rsidRPr="00F24F87">
        <w:rPr>
          <w:b/>
          <w:szCs w:val="24"/>
        </w:rPr>
        <w:t>1557 -</w:t>
      </w:r>
      <w:r>
        <w:rPr>
          <w:szCs w:val="24"/>
        </w:rPr>
        <w:t xml:space="preserve"> </w:t>
      </w:r>
      <w:r w:rsidR="00C974AC" w:rsidRPr="00BE24BF">
        <w:rPr>
          <w:b/>
          <w:u w:val="single"/>
        </w:rPr>
        <w:t xml:space="preserve">UK </w:t>
      </w:r>
      <w:r w:rsidRPr="00ED1CE5">
        <w:rPr>
          <w:b/>
          <w:u w:val="single"/>
        </w:rPr>
        <w:t>Kent</w:t>
      </w:r>
      <w:r>
        <w:rPr>
          <w:b/>
          <w:u w:val="single"/>
        </w:rPr>
        <w:t xml:space="preserve"> </w:t>
      </w:r>
      <w:r w:rsidRPr="00ED1CE5">
        <w:rPr>
          <w:b/>
          <w:u w:val="single"/>
        </w:rPr>
        <w:t>Lyminge</w:t>
      </w:r>
      <w:r w:rsidRPr="00F24F87">
        <w:rPr>
          <w:b/>
        </w:rPr>
        <w:t xml:space="preserve"> – </w:t>
      </w:r>
      <w:r>
        <w:rPr>
          <w:b/>
        </w:rPr>
        <w:t xml:space="preserve">Will - </w:t>
      </w:r>
      <w:r w:rsidRPr="00F24F87">
        <w:rPr>
          <w:b/>
        </w:rPr>
        <w:t>James Knight</w:t>
      </w:r>
      <w:r>
        <w:t xml:space="preserve"> – No details available. (</w:t>
      </w:r>
      <w:r w:rsidRPr="00857039">
        <w:rPr>
          <w:szCs w:val="24"/>
        </w:rPr>
        <w:t>Probate Registry at Canterbury, 1396-1558</w:t>
      </w:r>
      <w:r>
        <w:rPr>
          <w:szCs w:val="24"/>
        </w:rPr>
        <w:t xml:space="preserve">) </w:t>
      </w:r>
    </w:p>
    <w:p w:rsidR="001470B7" w:rsidRDefault="001470B7" w:rsidP="001470B7">
      <w:pPr>
        <w:rPr>
          <w:szCs w:val="24"/>
        </w:rPr>
      </w:pPr>
      <w:r w:rsidRPr="00CB2080">
        <w:rPr>
          <w:b/>
          <w:szCs w:val="24"/>
        </w:rPr>
        <w:t xml:space="preserve">1557 – </w:t>
      </w:r>
      <w:r w:rsidR="00C974AC" w:rsidRPr="00BE24BF">
        <w:rPr>
          <w:b/>
          <w:u w:val="single"/>
        </w:rPr>
        <w:t xml:space="preserve">UK </w:t>
      </w:r>
      <w:r w:rsidRPr="00CB2080">
        <w:rPr>
          <w:b/>
          <w:szCs w:val="24"/>
          <w:u w:val="single"/>
        </w:rPr>
        <w:t>Kent</w:t>
      </w:r>
      <w:r>
        <w:rPr>
          <w:b/>
          <w:szCs w:val="24"/>
          <w:u w:val="single"/>
        </w:rPr>
        <w:t xml:space="preserve"> </w:t>
      </w:r>
      <w:r w:rsidRPr="00CB2080">
        <w:rPr>
          <w:b/>
          <w:szCs w:val="24"/>
          <w:u w:val="single"/>
        </w:rPr>
        <w:t>Dover</w:t>
      </w:r>
      <w:r w:rsidRPr="00CB2080">
        <w:rPr>
          <w:b/>
          <w:szCs w:val="24"/>
        </w:rPr>
        <w:t xml:space="preserve"> – </w:t>
      </w:r>
      <w:r>
        <w:rPr>
          <w:b/>
          <w:szCs w:val="24"/>
        </w:rPr>
        <w:t xml:space="preserve">Will - </w:t>
      </w:r>
      <w:r w:rsidRPr="00CB2080">
        <w:rPr>
          <w:b/>
          <w:szCs w:val="24"/>
        </w:rPr>
        <w:t xml:space="preserve">Rabidge Knight </w:t>
      </w:r>
      <w:r>
        <w:rPr>
          <w:szCs w:val="24"/>
        </w:rPr>
        <w:t>– Probably a woman’s name as I’ve seen it elsewhere. No data provided. (</w:t>
      </w:r>
      <w:r w:rsidRPr="00857039">
        <w:rPr>
          <w:szCs w:val="24"/>
        </w:rPr>
        <w:t>Probate Registry at Canterbury, 1396-1558</w:t>
      </w:r>
      <w:r>
        <w:rPr>
          <w:szCs w:val="24"/>
        </w:rPr>
        <w:t xml:space="preserve">) </w:t>
      </w:r>
    </w:p>
    <w:p w:rsidR="001470B7" w:rsidRDefault="001470B7" w:rsidP="001470B7">
      <w:pPr>
        <w:rPr>
          <w:szCs w:val="24"/>
        </w:rPr>
      </w:pPr>
      <w:r w:rsidRPr="00FA0B8D">
        <w:rPr>
          <w:b/>
          <w:szCs w:val="24"/>
        </w:rPr>
        <w:t xml:space="preserve">1557 – </w:t>
      </w:r>
      <w:r w:rsidR="00C974AC" w:rsidRPr="00BE24BF">
        <w:rPr>
          <w:b/>
          <w:u w:val="single"/>
        </w:rPr>
        <w:t xml:space="preserve">UK </w:t>
      </w:r>
      <w:r w:rsidRPr="00FA0B8D">
        <w:rPr>
          <w:b/>
          <w:szCs w:val="24"/>
          <w:u w:val="single"/>
        </w:rPr>
        <w:t>Kent</w:t>
      </w:r>
      <w:r>
        <w:rPr>
          <w:b/>
          <w:szCs w:val="24"/>
          <w:u w:val="single"/>
        </w:rPr>
        <w:t xml:space="preserve"> </w:t>
      </w:r>
      <w:r w:rsidRPr="00FA0B8D">
        <w:rPr>
          <w:b/>
          <w:szCs w:val="24"/>
          <w:u w:val="single"/>
        </w:rPr>
        <w:t>Hythe</w:t>
      </w:r>
      <w:r w:rsidRPr="00FA0B8D">
        <w:rPr>
          <w:b/>
          <w:szCs w:val="24"/>
        </w:rPr>
        <w:t xml:space="preserve"> – </w:t>
      </w:r>
      <w:r>
        <w:rPr>
          <w:b/>
          <w:szCs w:val="24"/>
        </w:rPr>
        <w:t xml:space="preserve">Will - </w:t>
      </w:r>
      <w:r w:rsidRPr="00FA0B8D">
        <w:rPr>
          <w:b/>
          <w:szCs w:val="24"/>
        </w:rPr>
        <w:t>William Knight</w:t>
      </w:r>
      <w:r>
        <w:rPr>
          <w:szCs w:val="24"/>
        </w:rPr>
        <w:t xml:space="preserve"> – L</w:t>
      </w:r>
      <w:r w:rsidRPr="00BC4DE8">
        <w:rPr>
          <w:szCs w:val="24"/>
        </w:rPr>
        <w:t>eg to William, son of Peter Knight, and William son of James Knight of Lympne</w:t>
      </w:r>
      <w:r>
        <w:rPr>
          <w:szCs w:val="24"/>
        </w:rPr>
        <w:t>, probably his brothers and nephews</w:t>
      </w:r>
      <w:r w:rsidRPr="00BC4DE8">
        <w:rPr>
          <w:szCs w:val="24"/>
        </w:rPr>
        <w:t>; one of the Williams became mayor and MP</w:t>
      </w:r>
      <w:r>
        <w:rPr>
          <w:szCs w:val="24"/>
        </w:rPr>
        <w:t xml:space="preserve"> of Hythe. (</w:t>
      </w:r>
      <w:r w:rsidRPr="00857039">
        <w:rPr>
          <w:szCs w:val="24"/>
        </w:rPr>
        <w:t>Probate Registry at Canterbury, 1396-1558</w:t>
      </w:r>
      <w:r>
        <w:rPr>
          <w:szCs w:val="24"/>
        </w:rPr>
        <w:t xml:space="preserve">) See: 1506 William Knight of Hythe, (History of Parliament) </w:t>
      </w:r>
    </w:p>
    <w:p w:rsidR="001470B7" w:rsidRDefault="001470B7" w:rsidP="001470B7">
      <w:pPr>
        <w:rPr>
          <w:b/>
          <w:szCs w:val="24"/>
        </w:rPr>
      </w:pPr>
      <w:r w:rsidRPr="008B1853">
        <w:rPr>
          <w:b/>
          <w:szCs w:val="24"/>
        </w:rPr>
        <w:t xml:space="preserve">1558 – Jan 25 – </w:t>
      </w:r>
      <w:r w:rsidR="00C974AC" w:rsidRPr="00BE24BF">
        <w:rPr>
          <w:b/>
          <w:u w:val="single"/>
        </w:rPr>
        <w:t xml:space="preserve">UK </w:t>
      </w:r>
      <w:r w:rsidRPr="008B1853">
        <w:rPr>
          <w:b/>
          <w:szCs w:val="24"/>
          <w:u w:val="single"/>
        </w:rPr>
        <w:t>Kent Chelsfield</w:t>
      </w:r>
      <w:r w:rsidRPr="008B1853">
        <w:rPr>
          <w:b/>
          <w:szCs w:val="24"/>
        </w:rPr>
        <w:t xml:space="preserve"> </w:t>
      </w:r>
      <w:r w:rsidR="007A089D">
        <w:rPr>
          <w:b/>
          <w:szCs w:val="24"/>
        </w:rPr>
        <w:t>– Birth/Bap –</w:t>
      </w:r>
      <w:r w:rsidRPr="008B1853">
        <w:rPr>
          <w:b/>
          <w:szCs w:val="24"/>
        </w:rPr>
        <w:t xml:space="preserve"> Maria Knight</w:t>
      </w:r>
      <w:r>
        <w:rPr>
          <w:b/>
          <w:szCs w:val="24"/>
        </w:rPr>
        <w:t xml:space="preserve"> </w:t>
      </w:r>
      <w:r w:rsidRPr="00AC6774">
        <w:rPr>
          <w:szCs w:val="24"/>
        </w:rPr>
        <w:t>(Tyler)</w:t>
      </w:r>
    </w:p>
    <w:p w:rsidR="001470B7" w:rsidRPr="008B1853" w:rsidRDefault="001470B7" w:rsidP="001470B7">
      <w:pPr>
        <w:rPr>
          <w:b/>
          <w:szCs w:val="24"/>
        </w:rPr>
      </w:pPr>
      <w:r w:rsidRPr="008B1853">
        <w:rPr>
          <w:b/>
          <w:szCs w:val="24"/>
        </w:rPr>
        <w:t xml:space="preserve">1558 - Mar – </w:t>
      </w:r>
      <w:r w:rsidR="00C974AC" w:rsidRPr="00BE24BF">
        <w:rPr>
          <w:b/>
          <w:u w:val="single"/>
        </w:rPr>
        <w:t xml:space="preserve">UK </w:t>
      </w:r>
      <w:r w:rsidRPr="008B1853">
        <w:rPr>
          <w:b/>
          <w:szCs w:val="24"/>
          <w:u w:val="single"/>
        </w:rPr>
        <w:t>Kent Hythe</w:t>
      </w:r>
      <w:r w:rsidRPr="008B1853">
        <w:rPr>
          <w:b/>
          <w:szCs w:val="24"/>
        </w:rPr>
        <w:t xml:space="preserve"> – Info – John Knight</w:t>
      </w:r>
      <w:r w:rsidRPr="00BC4DE8">
        <w:rPr>
          <w:szCs w:val="24"/>
        </w:rPr>
        <w:t xml:space="preserve"> </w:t>
      </w:r>
      <w:r>
        <w:rPr>
          <w:szCs w:val="24"/>
        </w:rPr>
        <w:t xml:space="preserve">- </w:t>
      </w:r>
      <w:r w:rsidRPr="00BC4DE8">
        <w:rPr>
          <w:szCs w:val="24"/>
        </w:rPr>
        <w:t>elected MP for Hythe</w:t>
      </w:r>
      <w:r>
        <w:rPr>
          <w:szCs w:val="24"/>
        </w:rPr>
        <w:t xml:space="preserve"> (History of Parliament)</w:t>
      </w:r>
    </w:p>
    <w:p w:rsidR="001470B7" w:rsidRDefault="001470B7" w:rsidP="001470B7">
      <w:pPr>
        <w:rPr>
          <w:szCs w:val="24"/>
        </w:rPr>
      </w:pPr>
      <w:r w:rsidRPr="008B1853">
        <w:rPr>
          <w:b/>
          <w:szCs w:val="24"/>
        </w:rPr>
        <w:t xml:space="preserve">1558 – </w:t>
      </w:r>
      <w:r w:rsidR="00C974AC" w:rsidRPr="00BE24BF">
        <w:rPr>
          <w:b/>
          <w:u w:val="single"/>
        </w:rPr>
        <w:t xml:space="preserve">UK </w:t>
      </w:r>
      <w:r w:rsidRPr="008B1853">
        <w:rPr>
          <w:b/>
          <w:szCs w:val="24"/>
          <w:u w:val="single"/>
        </w:rPr>
        <w:t>Devonshire Exeter</w:t>
      </w:r>
      <w:r w:rsidRPr="008B1853">
        <w:rPr>
          <w:b/>
          <w:szCs w:val="24"/>
        </w:rPr>
        <w:t xml:space="preserve"> – </w:t>
      </w:r>
      <w:r>
        <w:rPr>
          <w:b/>
          <w:szCs w:val="24"/>
        </w:rPr>
        <w:t>Admin</w:t>
      </w:r>
      <w:r w:rsidRPr="008B1853">
        <w:rPr>
          <w:b/>
          <w:szCs w:val="24"/>
        </w:rPr>
        <w:t xml:space="preserve"> – Simon Knight </w:t>
      </w:r>
      <w:r>
        <w:rPr>
          <w:szCs w:val="24"/>
        </w:rPr>
        <w:t xml:space="preserve">- </w:t>
      </w:r>
      <w:r w:rsidRPr="00BC4DE8">
        <w:rPr>
          <w:szCs w:val="24"/>
        </w:rPr>
        <w:t>appointed Bailiff of Exeter</w:t>
      </w:r>
      <w:r>
        <w:rPr>
          <w:szCs w:val="24"/>
        </w:rPr>
        <w:t xml:space="preserve"> (History of Parliament)</w:t>
      </w:r>
    </w:p>
    <w:p w:rsidR="001470B7" w:rsidRDefault="001470B7" w:rsidP="001470B7">
      <w:pPr>
        <w:rPr>
          <w:szCs w:val="24"/>
        </w:rPr>
      </w:pPr>
      <w:r w:rsidRPr="00CA6974">
        <w:rPr>
          <w:b/>
          <w:szCs w:val="24"/>
        </w:rPr>
        <w:t xml:space="preserve">1558 – </w:t>
      </w:r>
      <w:r w:rsidR="00C974AC" w:rsidRPr="00BE24BF">
        <w:rPr>
          <w:b/>
          <w:u w:val="single"/>
        </w:rPr>
        <w:t xml:space="preserve">UK </w:t>
      </w:r>
      <w:r w:rsidRPr="00CA6974">
        <w:rPr>
          <w:b/>
          <w:szCs w:val="24"/>
          <w:u w:val="single"/>
        </w:rPr>
        <w:t>Kent Stockbury</w:t>
      </w:r>
      <w:r w:rsidRPr="00CA6974">
        <w:rPr>
          <w:b/>
          <w:szCs w:val="24"/>
        </w:rPr>
        <w:t xml:space="preserve"> – </w:t>
      </w:r>
      <w:r>
        <w:rPr>
          <w:b/>
          <w:szCs w:val="24"/>
        </w:rPr>
        <w:t>Chancery</w:t>
      </w:r>
      <w:r w:rsidRPr="00CA6974">
        <w:rPr>
          <w:b/>
          <w:szCs w:val="24"/>
        </w:rPr>
        <w:t xml:space="preserve"> – Thomasine Knight, Widow of William</w:t>
      </w:r>
      <w:r>
        <w:rPr>
          <w:szCs w:val="24"/>
        </w:rPr>
        <w:t xml:space="preserve"> - </w:t>
      </w:r>
      <w:r w:rsidRPr="00CA6974">
        <w:rPr>
          <w:szCs w:val="24"/>
        </w:rPr>
        <w:t>Knight v Steede.</w:t>
      </w:r>
      <w:r>
        <w:rPr>
          <w:szCs w:val="24"/>
        </w:rPr>
        <w:t xml:space="preserve">  </w:t>
      </w:r>
      <w:r w:rsidRPr="00CA6974">
        <w:rPr>
          <w:szCs w:val="24"/>
        </w:rPr>
        <w:t>Plaintiffs: Thomasyne Knight widow.</w:t>
      </w:r>
      <w:r>
        <w:rPr>
          <w:szCs w:val="24"/>
        </w:rPr>
        <w:t xml:space="preserve">  </w:t>
      </w:r>
      <w:r w:rsidRPr="00CA6974">
        <w:rPr>
          <w:szCs w:val="24"/>
        </w:rPr>
        <w:t>Defendants: William Steede.</w:t>
      </w:r>
      <w:r>
        <w:rPr>
          <w:szCs w:val="24"/>
        </w:rPr>
        <w:t xml:space="preserve">  </w:t>
      </w:r>
      <w:r w:rsidRPr="00CA6974">
        <w:rPr>
          <w:szCs w:val="24"/>
        </w:rPr>
        <w:t xml:space="preserve">Subject: Claim of dower. Land in Stockbery [Stockbury], Kent, late the estate </w:t>
      </w:r>
      <w:r w:rsidRPr="00CA6974">
        <w:rPr>
          <w:szCs w:val="24"/>
        </w:rPr>
        <w:lastRenderedPageBreak/>
        <w:t>of William Knight deceased, husband of plaintiff.</w:t>
      </w:r>
      <w:r>
        <w:rPr>
          <w:szCs w:val="24"/>
        </w:rPr>
        <w:t xml:space="preserve">  </w:t>
      </w:r>
      <w:r w:rsidRPr="00CA6974">
        <w:rPr>
          <w:szCs w:val="24"/>
        </w:rPr>
        <w:t xml:space="preserve">Document type: [Pleadings]. </w:t>
      </w:r>
      <w:r>
        <w:rPr>
          <w:szCs w:val="24"/>
        </w:rPr>
        <w:t xml:space="preserve"> (National Archives, Kew England, Ref: </w:t>
      </w:r>
      <w:r w:rsidRPr="00CA6974">
        <w:rPr>
          <w:szCs w:val="24"/>
        </w:rPr>
        <w:t>C 2/Eliz/K4/26</w:t>
      </w:r>
      <w:r>
        <w:rPr>
          <w:szCs w:val="24"/>
        </w:rPr>
        <w:t>)</w:t>
      </w:r>
    </w:p>
    <w:p w:rsidR="001470B7" w:rsidRDefault="001470B7" w:rsidP="001470B7">
      <w:pPr>
        <w:rPr>
          <w:szCs w:val="24"/>
        </w:rPr>
      </w:pPr>
      <w:r w:rsidRPr="00C77266">
        <w:rPr>
          <w:b/>
          <w:szCs w:val="24"/>
        </w:rPr>
        <w:t xml:space="preserve">1558 – </w:t>
      </w:r>
      <w:r w:rsidR="00C974AC" w:rsidRPr="00BE24BF">
        <w:rPr>
          <w:b/>
          <w:u w:val="single"/>
        </w:rPr>
        <w:t xml:space="preserve">UK </w:t>
      </w:r>
      <w:r w:rsidRPr="00C77266">
        <w:rPr>
          <w:b/>
          <w:szCs w:val="24"/>
          <w:u w:val="single"/>
        </w:rPr>
        <w:t>Devonshire Shaldon</w:t>
      </w:r>
      <w:r w:rsidRPr="00C77266">
        <w:rPr>
          <w:b/>
          <w:szCs w:val="24"/>
        </w:rPr>
        <w:t xml:space="preserve"> – </w:t>
      </w:r>
      <w:r>
        <w:rPr>
          <w:b/>
          <w:szCs w:val="24"/>
        </w:rPr>
        <w:t>Chancery</w:t>
      </w:r>
      <w:r w:rsidRPr="00C77266">
        <w:rPr>
          <w:b/>
          <w:szCs w:val="24"/>
        </w:rPr>
        <w:t xml:space="preserve"> – Richard Knight</w:t>
      </w:r>
      <w:r>
        <w:rPr>
          <w:szCs w:val="24"/>
        </w:rPr>
        <w:t xml:space="preserve"> - </w:t>
      </w:r>
      <w:r w:rsidRPr="00C77266">
        <w:rPr>
          <w:szCs w:val="24"/>
        </w:rPr>
        <w:t>Knight v Knight.</w:t>
      </w:r>
      <w:r>
        <w:rPr>
          <w:szCs w:val="24"/>
        </w:rPr>
        <w:t xml:space="preserve">  </w:t>
      </w:r>
      <w:r w:rsidRPr="00C77266">
        <w:rPr>
          <w:szCs w:val="24"/>
        </w:rPr>
        <w:t>Plaintiffs: Richard Knight.</w:t>
      </w:r>
      <w:r>
        <w:rPr>
          <w:szCs w:val="24"/>
        </w:rPr>
        <w:t xml:space="preserve">  </w:t>
      </w:r>
      <w:r w:rsidRPr="00C77266">
        <w:rPr>
          <w:szCs w:val="24"/>
        </w:rPr>
        <w:t>Defendants: John Knight.</w:t>
      </w:r>
      <w:r>
        <w:rPr>
          <w:szCs w:val="24"/>
        </w:rPr>
        <w:t xml:space="preserve">  </w:t>
      </w:r>
      <w:r w:rsidRPr="00C77266">
        <w:rPr>
          <w:szCs w:val="24"/>
        </w:rPr>
        <w:t>Subject: For performance of agreement. A tenement in Shildon [Shaldon], Devon, being lands which plaintiff had agreed to take to farm of the Earl of Bath, and gave up the same to defendant.</w:t>
      </w:r>
      <w:r>
        <w:rPr>
          <w:szCs w:val="24"/>
        </w:rPr>
        <w:t xml:space="preserve">  </w:t>
      </w:r>
      <w:r w:rsidRPr="00C77266">
        <w:rPr>
          <w:szCs w:val="24"/>
        </w:rPr>
        <w:t>Document type: [Pleadings]</w:t>
      </w:r>
      <w:r>
        <w:rPr>
          <w:szCs w:val="24"/>
        </w:rPr>
        <w:t xml:space="preserve">  </w:t>
      </w:r>
      <w:r w:rsidRPr="00C77266">
        <w:rPr>
          <w:szCs w:val="24"/>
        </w:rPr>
        <w:tab/>
        <w:t xml:space="preserve">[Between 1558 and 1603] </w:t>
      </w:r>
      <w:r>
        <w:rPr>
          <w:szCs w:val="24"/>
        </w:rPr>
        <w:t xml:space="preserve">(National Archives, Kew England, Ref: </w:t>
      </w:r>
      <w:r w:rsidRPr="00C77266">
        <w:rPr>
          <w:szCs w:val="24"/>
        </w:rPr>
        <w:t>C 2/Eliz/K4/37</w:t>
      </w:r>
      <w:r>
        <w:rPr>
          <w:szCs w:val="24"/>
        </w:rPr>
        <w:t>)</w:t>
      </w:r>
      <w:r w:rsidRPr="00C77266">
        <w:rPr>
          <w:szCs w:val="24"/>
        </w:rPr>
        <w:t xml:space="preserve"> </w:t>
      </w:r>
    </w:p>
    <w:p w:rsidR="001470B7" w:rsidRDefault="001470B7" w:rsidP="001470B7">
      <w:pPr>
        <w:rPr>
          <w:szCs w:val="24"/>
        </w:rPr>
      </w:pPr>
      <w:r w:rsidRPr="00D44D4E">
        <w:rPr>
          <w:b/>
          <w:szCs w:val="24"/>
        </w:rPr>
        <w:t xml:space="preserve">1558 – </w:t>
      </w:r>
      <w:r w:rsidR="00C974AC" w:rsidRPr="00BE24BF">
        <w:rPr>
          <w:b/>
          <w:u w:val="single"/>
        </w:rPr>
        <w:t xml:space="preserve">UK </w:t>
      </w:r>
      <w:r w:rsidRPr="00D44D4E">
        <w:rPr>
          <w:b/>
          <w:szCs w:val="24"/>
          <w:u w:val="single"/>
        </w:rPr>
        <w:t>Devonshire West Stoodleigh</w:t>
      </w:r>
      <w:r w:rsidRPr="00D44D4E">
        <w:rPr>
          <w:b/>
          <w:szCs w:val="24"/>
        </w:rPr>
        <w:t xml:space="preserve"> – </w:t>
      </w:r>
      <w:r>
        <w:rPr>
          <w:b/>
          <w:szCs w:val="24"/>
        </w:rPr>
        <w:t>Chancery</w:t>
      </w:r>
      <w:r w:rsidRPr="00D44D4E">
        <w:rPr>
          <w:b/>
          <w:szCs w:val="24"/>
        </w:rPr>
        <w:t xml:space="preserve"> - John Knight</w:t>
      </w:r>
      <w:r>
        <w:rPr>
          <w:szCs w:val="24"/>
        </w:rPr>
        <w:t xml:space="preserve"> - </w:t>
      </w:r>
      <w:r w:rsidRPr="00D44D4E">
        <w:rPr>
          <w:szCs w:val="24"/>
        </w:rPr>
        <w:t>Carew v Knight.</w:t>
      </w:r>
      <w:r>
        <w:rPr>
          <w:szCs w:val="24"/>
        </w:rPr>
        <w:t xml:space="preserve">  </w:t>
      </w:r>
      <w:r w:rsidRPr="00D44D4E">
        <w:rPr>
          <w:szCs w:val="24"/>
        </w:rPr>
        <w:t>Plaintiffs: Thomas Carewe esquire and William Kelly, gent.</w:t>
      </w:r>
      <w:r>
        <w:rPr>
          <w:szCs w:val="24"/>
        </w:rPr>
        <w:t xml:space="preserve">  </w:t>
      </w:r>
      <w:r w:rsidRPr="00D44D4E">
        <w:rPr>
          <w:szCs w:val="24"/>
        </w:rPr>
        <w:t>Defendants: John Knight and others.</w:t>
      </w:r>
      <w:r>
        <w:rPr>
          <w:szCs w:val="24"/>
        </w:rPr>
        <w:t xml:space="preserve">  </w:t>
      </w:r>
      <w:r w:rsidRPr="00D44D4E">
        <w:rPr>
          <w:szCs w:val="24"/>
        </w:rPr>
        <w:t>Subject: deeds; the manor of Westoodley [West Stoodleigh], Eastmere [East Mere] and Cove, and the advowson of the church of 'Westoodley', Devon.</w:t>
      </w:r>
      <w:r>
        <w:rPr>
          <w:szCs w:val="24"/>
        </w:rPr>
        <w:t xml:space="preserve">  </w:t>
      </w:r>
      <w:r w:rsidRPr="00D44D4E">
        <w:rPr>
          <w:szCs w:val="24"/>
        </w:rPr>
        <w:t>Document type: [pleadings]</w:t>
      </w:r>
      <w:r>
        <w:rPr>
          <w:szCs w:val="24"/>
        </w:rPr>
        <w:t xml:space="preserve">  (National Archives, Kew England, Ref: </w:t>
      </w:r>
      <w:r w:rsidRPr="00D44D4E">
        <w:rPr>
          <w:szCs w:val="24"/>
        </w:rPr>
        <w:t>C 2/Eliz/C10/13</w:t>
      </w:r>
      <w:r>
        <w:rPr>
          <w:szCs w:val="24"/>
        </w:rPr>
        <w:t>)</w:t>
      </w:r>
    </w:p>
    <w:p w:rsidR="001470B7" w:rsidRDefault="001470B7" w:rsidP="001470B7">
      <w:pPr>
        <w:rPr>
          <w:szCs w:val="24"/>
        </w:rPr>
      </w:pPr>
      <w:r w:rsidRPr="00124FCA">
        <w:rPr>
          <w:b/>
          <w:szCs w:val="24"/>
        </w:rPr>
        <w:t xml:space="preserve">1558 – </w:t>
      </w:r>
      <w:r w:rsidR="00C974AC" w:rsidRPr="00BE24BF">
        <w:rPr>
          <w:b/>
          <w:u w:val="single"/>
        </w:rPr>
        <w:t xml:space="preserve">UK </w:t>
      </w:r>
      <w:r w:rsidRPr="00124FCA">
        <w:rPr>
          <w:b/>
          <w:szCs w:val="24"/>
          <w:u w:val="single"/>
        </w:rPr>
        <w:t>Suffolk Sweffling</w:t>
      </w:r>
      <w:r w:rsidRPr="00124FCA">
        <w:rPr>
          <w:b/>
          <w:szCs w:val="24"/>
        </w:rPr>
        <w:t xml:space="preserve"> – </w:t>
      </w:r>
      <w:r>
        <w:rPr>
          <w:b/>
          <w:szCs w:val="24"/>
        </w:rPr>
        <w:t>Chancery</w:t>
      </w:r>
      <w:r w:rsidRPr="00124FCA">
        <w:rPr>
          <w:b/>
          <w:szCs w:val="24"/>
        </w:rPr>
        <w:t xml:space="preserve"> – John Knight</w:t>
      </w:r>
      <w:r>
        <w:rPr>
          <w:szCs w:val="24"/>
        </w:rPr>
        <w:t xml:space="preserve"> - </w:t>
      </w:r>
      <w:r w:rsidRPr="00124FCA">
        <w:rPr>
          <w:szCs w:val="24"/>
        </w:rPr>
        <w:t>Horseman v Cooke.</w:t>
      </w:r>
      <w:r>
        <w:rPr>
          <w:szCs w:val="24"/>
        </w:rPr>
        <w:t xml:space="preserve">  </w:t>
      </w:r>
      <w:r w:rsidRPr="00124FCA">
        <w:rPr>
          <w:szCs w:val="24"/>
        </w:rPr>
        <w:t>Plaintiffs: Thomas Horseman and Elizabeth Horseman his wife.</w:t>
      </w:r>
      <w:r>
        <w:rPr>
          <w:szCs w:val="24"/>
        </w:rPr>
        <w:t xml:space="preserve">  </w:t>
      </w:r>
      <w:r w:rsidRPr="00124FCA">
        <w:rPr>
          <w:szCs w:val="24"/>
        </w:rPr>
        <w:t>Defendants: William Cooke and Frances Cooke his wife, Robert Bateman, and Raph Bateman.</w:t>
      </w:r>
      <w:r>
        <w:rPr>
          <w:szCs w:val="24"/>
        </w:rPr>
        <w:t xml:space="preserve">  </w:t>
      </w:r>
      <w:r w:rsidRPr="00124FCA">
        <w:rPr>
          <w:szCs w:val="24"/>
        </w:rPr>
        <w:t xml:space="preserve">Subject: Sundry claims in right of plaintiff Elizabeth Horseman. Divers lands and tenements in Great Glemham, Stratford and Sweftlinge [Sweffling], Suffolk, some time the estate of </w:t>
      </w:r>
      <w:r w:rsidRPr="001705C0">
        <w:rPr>
          <w:b/>
          <w:szCs w:val="24"/>
        </w:rPr>
        <w:t>John Knight</w:t>
      </w:r>
      <w:r w:rsidRPr="00124FCA">
        <w:rPr>
          <w:szCs w:val="24"/>
        </w:rPr>
        <w:t xml:space="preserve"> deceased, father of plaintiff Elizabeth Horseman's former husband.</w:t>
      </w:r>
      <w:r>
        <w:rPr>
          <w:szCs w:val="24"/>
        </w:rPr>
        <w:t xml:space="preserve">  </w:t>
      </w:r>
      <w:r w:rsidRPr="00124FCA">
        <w:rPr>
          <w:szCs w:val="24"/>
        </w:rPr>
        <w:t>Document type: [Pleadings]</w:t>
      </w:r>
      <w:r>
        <w:rPr>
          <w:szCs w:val="24"/>
        </w:rPr>
        <w:t xml:space="preserve">.  (National Archives, Kew England – Ref: </w:t>
      </w:r>
      <w:r w:rsidRPr="00124FCA">
        <w:rPr>
          <w:szCs w:val="24"/>
        </w:rPr>
        <w:t>C 2/Eliz/H5/58</w:t>
      </w:r>
      <w:r>
        <w:rPr>
          <w:szCs w:val="24"/>
        </w:rPr>
        <w:t>)</w:t>
      </w:r>
    </w:p>
    <w:p w:rsidR="001470B7" w:rsidRDefault="001470B7" w:rsidP="001470B7">
      <w:pPr>
        <w:rPr>
          <w:szCs w:val="24"/>
        </w:rPr>
      </w:pPr>
      <w:r w:rsidRPr="00B54A80">
        <w:rPr>
          <w:b/>
          <w:szCs w:val="24"/>
        </w:rPr>
        <w:t xml:space="preserve">1558 – May 18 – </w:t>
      </w:r>
      <w:r w:rsidR="00C974AC" w:rsidRPr="00BE24BF">
        <w:rPr>
          <w:b/>
          <w:u w:val="single"/>
        </w:rPr>
        <w:t xml:space="preserve">UK </w:t>
      </w:r>
      <w:r w:rsidRPr="00B54A80">
        <w:rPr>
          <w:b/>
          <w:szCs w:val="24"/>
          <w:u w:val="single"/>
        </w:rPr>
        <w:t>Devon</w:t>
      </w:r>
      <w:r>
        <w:rPr>
          <w:b/>
          <w:szCs w:val="24"/>
          <w:u w:val="single"/>
        </w:rPr>
        <w:t>shire</w:t>
      </w:r>
      <w:r w:rsidRPr="00B54A80">
        <w:rPr>
          <w:b/>
          <w:szCs w:val="24"/>
          <w:u w:val="single"/>
        </w:rPr>
        <w:t xml:space="preserve"> </w:t>
      </w:r>
      <w:r>
        <w:rPr>
          <w:b/>
          <w:szCs w:val="24"/>
          <w:u w:val="single"/>
        </w:rPr>
        <w:t>Membury</w:t>
      </w:r>
      <w:r w:rsidRPr="00B54A80">
        <w:rPr>
          <w:b/>
          <w:szCs w:val="24"/>
        </w:rPr>
        <w:t xml:space="preserve"> – Will – Richard Knight of Memb</w:t>
      </w:r>
      <w:r>
        <w:rPr>
          <w:b/>
          <w:szCs w:val="24"/>
        </w:rPr>
        <w:t>u</w:t>
      </w:r>
      <w:r w:rsidRPr="00B54A80">
        <w:rPr>
          <w:b/>
          <w:szCs w:val="24"/>
        </w:rPr>
        <w:t>ry</w:t>
      </w:r>
      <w:r>
        <w:rPr>
          <w:szCs w:val="24"/>
        </w:rPr>
        <w:t xml:space="preserve"> – Wife, Mary, daughter Alice (Alyce), daughter Dorothy Coleman, daughter, Margaret Pryor, sons Roger Knight and Richard Knight;  Richard main heir and to be executor. (</w:t>
      </w:r>
      <w:r w:rsidRPr="009B12FD">
        <w:rPr>
          <w:szCs w:val="24"/>
        </w:rPr>
        <w:t>Prerogative Court of Canterbury Wills, 1384-1858</w:t>
      </w:r>
      <w:r>
        <w:rPr>
          <w:szCs w:val="24"/>
        </w:rPr>
        <w:t xml:space="preserve">, </w:t>
      </w:r>
      <w:r w:rsidRPr="009B12FD">
        <w:rPr>
          <w:szCs w:val="24"/>
        </w:rPr>
        <w:t>PROB 11: Will Registers</w:t>
      </w:r>
      <w:r>
        <w:rPr>
          <w:szCs w:val="24"/>
        </w:rPr>
        <w:t xml:space="preserve">, </w:t>
      </w:r>
      <w:r w:rsidRPr="009B12FD">
        <w:rPr>
          <w:szCs w:val="24"/>
        </w:rPr>
        <w:t>1384-1566</w:t>
      </w:r>
      <w:r>
        <w:rPr>
          <w:szCs w:val="24"/>
        </w:rPr>
        <w:t xml:space="preserve">, </w:t>
      </w:r>
      <w:r w:rsidRPr="009B12FD">
        <w:rPr>
          <w:szCs w:val="24"/>
        </w:rPr>
        <w:t>Piece 40: Noodes, Quire Numbers 1-39 (1558)</w:t>
      </w:r>
      <w:r>
        <w:rPr>
          <w:szCs w:val="24"/>
        </w:rPr>
        <w:t>.)</w:t>
      </w:r>
    </w:p>
    <w:p w:rsidR="001470B7" w:rsidRDefault="001470B7" w:rsidP="001470B7">
      <w:pPr>
        <w:rPr>
          <w:szCs w:val="24"/>
        </w:rPr>
      </w:pPr>
      <w:r w:rsidRPr="00942822">
        <w:rPr>
          <w:b/>
          <w:szCs w:val="24"/>
        </w:rPr>
        <w:t xml:space="preserve">1558 – </w:t>
      </w:r>
      <w:r>
        <w:rPr>
          <w:b/>
          <w:szCs w:val="24"/>
        </w:rPr>
        <w:t xml:space="preserve">Aug 25 - </w:t>
      </w:r>
      <w:r w:rsidR="00C974AC" w:rsidRPr="00BE24BF">
        <w:rPr>
          <w:b/>
          <w:u w:val="single"/>
        </w:rPr>
        <w:t xml:space="preserve">UK </w:t>
      </w:r>
      <w:r w:rsidRPr="00942822">
        <w:rPr>
          <w:b/>
          <w:szCs w:val="24"/>
          <w:u w:val="single"/>
        </w:rPr>
        <w:t>Kent</w:t>
      </w:r>
      <w:r>
        <w:rPr>
          <w:b/>
          <w:szCs w:val="24"/>
          <w:u w:val="single"/>
        </w:rPr>
        <w:t xml:space="preserve"> </w:t>
      </w:r>
      <w:r w:rsidRPr="00942822">
        <w:rPr>
          <w:b/>
          <w:szCs w:val="24"/>
          <w:u w:val="single"/>
        </w:rPr>
        <w:t>Bromley</w:t>
      </w:r>
      <w:r w:rsidRPr="00942822">
        <w:rPr>
          <w:b/>
          <w:szCs w:val="24"/>
        </w:rPr>
        <w:t xml:space="preserve"> – </w:t>
      </w:r>
      <w:r>
        <w:rPr>
          <w:b/>
          <w:szCs w:val="24"/>
        </w:rPr>
        <w:t xml:space="preserve">Will - </w:t>
      </w:r>
      <w:r w:rsidRPr="00942822">
        <w:rPr>
          <w:b/>
          <w:szCs w:val="24"/>
        </w:rPr>
        <w:t>Robert Knight, Gent</w:t>
      </w:r>
      <w:r>
        <w:rPr>
          <w:szCs w:val="24"/>
        </w:rPr>
        <w:t xml:space="preserve"> –  Bequests: to the church at Bromley for repairs, 20 shillings; to the poor people at his burial and to those who pray for his soul: 40 shillings; </w:t>
      </w:r>
      <w:r w:rsidRPr="000E3566">
        <w:rPr>
          <w:b/>
          <w:szCs w:val="24"/>
        </w:rPr>
        <w:t>Oliver Knight</w:t>
      </w:r>
      <w:r>
        <w:rPr>
          <w:szCs w:val="24"/>
        </w:rPr>
        <w:t xml:space="preserve"> (Olyver), eldest son, to receive “all my houses in Byrthyn Lane in London according to my father’s gift … and give to my said son, Olyver Knight the pension of my house and leases thereto belonging … address? in the said parish of Bromley; more about property going to Oliver; … a string of names of his </w:t>
      </w:r>
      <w:r w:rsidRPr="000E3566">
        <w:rPr>
          <w:b/>
          <w:szCs w:val="24"/>
        </w:rPr>
        <w:t>sons: Olyver Knight, Edmund Knight, William Knight, Humfrey Knight, Robert Knight, Nicholas Knight, John Knight</w:t>
      </w:r>
      <w:r>
        <w:rPr>
          <w:szCs w:val="24"/>
        </w:rPr>
        <w:t xml:space="preserve">, all receive houses, land, etc;  </w:t>
      </w:r>
      <w:r w:rsidRPr="000E3566">
        <w:rPr>
          <w:b/>
          <w:szCs w:val="24"/>
        </w:rPr>
        <w:t>daughters listed: Bridgett Knight, Alice Knight (Alys), Margarett Knight, Mary Knight, Elizabeth Knight</w:t>
      </w:r>
      <w:r>
        <w:rPr>
          <w:szCs w:val="24"/>
        </w:rPr>
        <w:t>, 40 pounds each upon marriage or age 21; Alice my wife: leases, lands in … Middlesex …. in the county of Middlesex, also the lease of my house … within Newgate London; wife Alice then gets to collect all debts owed to him for her use; gets all plate, household furniture, chattels, corne, cattle and other goods; wife Alice to be sole executor; refers at the end to the year of the reign of King Phillip and Queen Mary etc etc. (</w:t>
      </w:r>
      <w:r w:rsidRPr="0086161A">
        <w:rPr>
          <w:szCs w:val="24"/>
        </w:rPr>
        <w:t>Prerogative Court of Canterbury Wills, 1384-1858</w:t>
      </w:r>
      <w:r>
        <w:rPr>
          <w:szCs w:val="24"/>
        </w:rPr>
        <w:t xml:space="preserve">, </w:t>
      </w:r>
      <w:r w:rsidRPr="0086161A">
        <w:rPr>
          <w:szCs w:val="24"/>
        </w:rPr>
        <w:t>PROB 11: Will Registers</w:t>
      </w:r>
      <w:r>
        <w:rPr>
          <w:szCs w:val="24"/>
        </w:rPr>
        <w:t xml:space="preserve">, </w:t>
      </w:r>
      <w:r w:rsidRPr="0086161A">
        <w:rPr>
          <w:szCs w:val="24"/>
        </w:rPr>
        <w:t>1384-1566</w:t>
      </w:r>
      <w:r>
        <w:rPr>
          <w:szCs w:val="24"/>
        </w:rPr>
        <w:t xml:space="preserve">, </w:t>
      </w:r>
      <w:r w:rsidRPr="0086161A">
        <w:rPr>
          <w:szCs w:val="24"/>
        </w:rPr>
        <w:t>Piece 40: Noodes, Quire Numbers 1-39 (1558)</w:t>
      </w:r>
      <w:r>
        <w:rPr>
          <w:szCs w:val="24"/>
        </w:rPr>
        <w:t xml:space="preserve">  See also: National Archives, Kew England, Ref: </w:t>
      </w:r>
      <w:r w:rsidRPr="00D11249">
        <w:rPr>
          <w:szCs w:val="24"/>
        </w:rPr>
        <w:t>PROB 11/40/411</w:t>
      </w:r>
      <w:r>
        <w:rPr>
          <w:szCs w:val="24"/>
        </w:rPr>
        <w:t>)</w:t>
      </w:r>
    </w:p>
    <w:p w:rsidR="001470B7" w:rsidRDefault="001470B7" w:rsidP="001470B7">
      <w:pPr>
        <w:rPr>
          <w:b/>
          <w:szCs w:val="24"/>
        </w:rPr>
      </w:pPr>
      <w:r w:rsidRPr="00CB38C0">
        <w:rPr>
          <w:b/>
          <w:szCs w:val="24"/>
        </w:rPr>
        <w:t xml:space="preserve">1558 – </w:t>
      </w:r>
      <w:r w:rsidR="00C974AC" w:rsidRPr="00BE24BF">
        <w:rPr>
          <w:b/>
          <w:u w:val="single"/>
        </w:rPr>
        <w:t xml:space="preserve">UK </w:t>
      </w:r>
      <w:r w:rsidRPr="00CB38C0">
        <w:rPr>
          <w:b/>
          <w:szCs w:val="24"/>
          <w:u w:val="single"/>
        </w:rPr>
        <w:t>London Walton</w:t>
      </w:r>
      <w:r w:rsidRPr="00CB38C0">
        <w:rPr>
          <w:b/>
          <w:szCs w:val="24"/>
        </w:rPr>
        <w:t xml:space="preserve"> – Will – John Knight</w:t>
      </w:r>
      <w:r>
        <w:rPr>
          <w:b/>
          <w:szCs w:val="24"/>
        </w:rPr>
        <w:t xml:space="preserve"> – </w:t>
      </w:r>
      <w:r w:rsidRPr="00AC6774">
        <w:rPr>
          <w:szCs w:val="24"/>
        </w:rPr>
        <w:t>No details available. (</w:t>
      </w:r>
      <w:r w:rsidRPr="00940EED">
        <w:rPr>
          <w:szCs w:val="24"/>
        </w:rPr>
        <w:t>Prerogative Court</w:t>
      </w:r>
      <w:r>
        <w:rPr>
          <w:szCs w:val="24"/>
        </w:rPr>
        <w:t xml:space="preserve"> of Canterbury Wills, 1384-1858)</w:t>
      </w:r>
    </w:p>
    <w:p w:rsidR="001470B7" w:rsidRPr="00CB38C0" w:rsidRDefault="001470B7" w:rsidP="001470B7">
      <w:pPr>
        <w:rPr>
          <w:b/>
          <w:szCs w:val="24"/>
        </w:rPr>
      </w:pPr>
      <w:r w:rsidRPr="00CB38C0">
        <w:rPr>
          <w:b/>
          <w:szCs w:val="24"/>
        </w:rPr>
        <w:lastRenderedPageBreak/>
        <w:t xml:space="preserve">1558 – </w:t>
      </w:r>
      <w:r w:rsidR="00C974AC" w:rsidRPr="00BE24BF">
        <w:rPr>
          <w:b/>
          <w:u w:val="single"/>
        </w:rPr>
        <w:t xml:space="preserve">UK </w:t>
      </w:r>
      <w:r w:rsidRPr="00CB38C0">
        <w:rPr>
          <w:b/>
          <w:szCs w:val="24"/>
          <w:u w:val="single"/>
        </w:rPr>
        <w:t>London Claybrooke</w:t>
      </w:r>
      <w:r w:rsidRPr="00CB38C0">
        <w:rPr>
          <w:b/>
          <w:szCs w:val="24"/>
        </w:rPr>
        <w:t xml:space="preserve"> – Will – William Knight</w:t>
      </w:r>
      <w:r>
        <w:rPr>
          <w:b/>
          <w:szCs w:val="24"/>
        </w:rPr>
        <w:t xml:space="preserve"> - </w:t>
      </w:r>
      <w:r w:rsidRPr="00AC6774">
        <w:rPr>
          <w:szCs w:val="24"/>
        </w:rPr>
        <w:t>No details available. (</w:t>
      </w:r>
      <w:r w:rsidRPr="00940EED">
        <w:rPr>
          <w:szCs w:val="24"/>
        </w:rPr>
        <w:t>Prerogative Court</w:t>
      </w:r>
      <w:r>
        <w:rPr>
          <w:szCs w:val="24"/>
        </w:rPr>
        <w:t xml:space="preserve"> of Canterbury Wills, 1384-1858)</w:t>
      </w:r>
    </w:p>
    <w:p w:rsidR="001470B7" w:rsidRDefault="001470B7" w:rsidP="001470B7">
      <w:pPr>
        <w:rPr>
          <w:szCs w:val="24"/>
        </w:rPr>
      </w:pPr>
      <w:r w:rsidRPr="00942822">
        <w:rPr>
          <w:b/>
          <w:szCs w:val="24"/>
        </w:rPr>
        <w:t xml:space="preserve">1558 Nov 17 – </w:t>
      </w:r>
      <w:r w:rsidR="00C974AC" w:rsidRPr="00BE24BF">
        <w:rPr>
          <w:b/>
          <w:u w:val="single"/>
        </w:rPr>
        <w:t xml:space="preserve">UK </w:t>
      </w:r>
      <w:r w:rsidRPr="00942822">
        <w:rPr>
          <w:b/>
          <w:szCs w:val="24"/>
          <w:u w:val="single"/>
        </w:rPr>
        <w:t>Berkshire</w:t>
      </w:r>
      <w:r>
        <w:rPr>
          <w:b/>
          <w:szCs w:val="24"/>
          <w:u w:val="single"/>
        </w:rPr>
        <w:t xml:space="preserve"> </w:t>
      </w:r>
      <w:r w:rsidRPr="00942822">
        <w:rPr>
          <w:b/>
          <w:szCs w:val="24"/>
          <w:u w:val="single"/>
        </w:rPr>
        <w:t>Clewar</w:t>
      </w:r>
      <w:r w:rsidRPr="00942822">
        <w:rPr>
          <w:b/>
          <w:szCs w:val="24"/>
        </w:rPr>
        <w:t xml:space="preserve"> –</w:t>
      </w:r>
      <w:r>
        <w:rPr>
          <w:b/>
          <w:szCs w:val="24"/>
        </w:rPr>
        <w:t xml:space="preserve"> Will - William Knight – </w:t>
      </w:r>
      <w:r w:rsidRPr="00940EED">
        <w:rPr>
          <w:szCs w:val="24"/>
        </w:rPr>
        <w:t>No apparent heirs.</w:t>
      </w:r>
      <w:r>
        <w:rPr>
          <w:szCs w:val="24"/>
        </w:rPr>
        <w:t xml:space="preserve"> (</w:t>
      </w:r>
      <w:r w:rsidRPr="00940EED">
        <w:rPr>
          <w:szCs w:val="24"/>
        </w:rPr>
        <w:t>PROB 11: Will Registers</w:t>
      </w:r>
      <w:r>
        <w:rPr>
          <w:szCs w:val="24"/>
        </w:rPr>
        <w:t xml:space="preserve">, </w:t>
      </w:r>
      <w:r w:rsidRPr="00940EED">
        <w:rPr>
          <w:szCs w:val="24"/>
        </w:rPr>
        <w:t>1384-1566</w:t>
      </w:r>
      <w:r>
        <w:rPr>
          <w:szCs w:val="24"/>
        </w:rPr>
        <w:t xml:space="preserve">, </w:t>
      </w:r>
      <w:r w:rsidRPr="00940EED">
        <w:rPr>
          <w:szCs w:val="24"/>
        </w:rPr>
        <w:t>Piece 41: Noodes, Quire Numbers 40-77 (1558)</w:t>
      </w:r>
      <w:r>
        <w:rPr>
          <w:szCs w:val="24"/>
        </w:rPr>
        <w:t xml:space="preserve">, </w:t>
      </w:r>
      <w:r w:rsidRPr="00940EED">
        <w:rPr>
          <w:szCs w:val="24"/>
        </w:rPr>
        <w:t>Prerogative Court</w:t>
      </w:r>
      <w:r>
        <w:rPr>
          <w:szCs w:val="24"/>
        </w:rPr>
        <w:t xml:space="preserve"> of Canterbury Wills, 1384-1858)</w:t>
      </w:r>
    </w:p>
    <w:p w:rsidR="001470B7" w:rsidRDefault="001470B7" w:rsidP="001470B7">
      <w:pPr>
        <w:rPr>
          <w:szCs w:val="24"/>
        </w:rPr>
      </w:pPr>
    </w:p>
    <w:p w:rsidR="001470B7" w:rsidRDefault="001470B7" w:rsidP="001470B7">
      <w:pPr>
        <w:rPr>
          <w:szCs w:val="24"/>
        </w:rPr>
      </w:pPr>
      <w:r w:rsidRPr="00935983">
        <w:rPr>
          <w:b/>
          <w:szCs w:val="24"/>
        </w:rPr>
        <w:t xml:space="preserve">1558 – </w:t>
      </w:r>
      <w:r w:rsidR="00C974AC" w:rsidRPr="00BE24BF">
        <w:rPr>
          <w:b/>
          <w:u w:val="single"/>
        </w:rPr>
        <w:t xml:space="preserve">UK </w:t>
      </w:r>
      <w:r w:rsidRPr="00935983">
        <w:rPr>
          <w:b/>
          <w:szCs w:val="24"/>
          <w:u w:val="single"/>
        </w:rPr>
        <w:t>Devonshire Lynton</w:t>
      </w:r>
      <w:r w:rsidRPr="00935983">
        <w:rPr>
          <w:b/>
          <w:szCs w:val="24"/>
        </w:rPr>
        <w:t xml:space="preserve"> – </w:t>
      </w:r>
      <w:r>
        <w:rPr>
          <w:b/>
          <w:szCs w:val="24"/>
        </w:rPr>
        <w:t>Chancery</w:t>
      </w:r>
      <w:r w:rsidRPr="00935983">
        <w:rPr>
          <w:b/>
          <w:szCs w:val="24"/>
        </w:rPr>
        <w:t xml:space="preserve"> – David Knight, Richard Knight</w:t>
      </w:r>
      <w:r>
        <w:rPr>
          <w:szCs w:val="24"/>
        </w:rPr>
        <w:t xml:space="preserve"> - </w:t>
      </w:r>
      <w:r w:rsidRPr="00935983">
        <w:rPr>
          <w:szCs w:val="24"/>
        </w:rPr>
        <w:t>Heyward v Knight.</w:t>
      </w:r>
      <w:r>
        <w:rPr>
          <w:szCs w:val="24"/>
        </w:rPr>
        <w:t xml:space="preserve">  </w:t>
      </w:r>
      <w:r w:rsidRPr="00935983">
        <w:rPr>
          <w:szCs w:val="24"/>
        </w:rPr>
        <w:t>Plaintiffs: Robert Heyward.</w:t>
      </w:r>
      <w:r>
        <w:rPr>
          <w:szCs w:val="24"/>
        </w:rPr>
        <w:t xml:space="preserve">  </w:t>
      </w:r>
      <w:r w:rsidRPr="00935983">
        <w:rPr>
          <w:szCs w:val="24"/>
        </w:rPr>
        <w:t>Defendants: David Knight and Richard Knight his wife.</w:t>
      </w:r>
      <w:r>
        <w:rPr>
          <w:szCs w:val="24"/>
        </w:rPr>
        <w:t xml:space="preserve">  </w:t>
      </w:r>
      <w:r w:rsidRPr="00935983">
        <w:rPr>
          <w:szCs w:val="24"/>
        </w:rPr>
        <w:t>Subject: property in Lynton, Devon.</w:t>
      </w:r>
      <w:r>
        <w:rPr>
          <w:szCs w:val="24"/>
        </w:rPr>
        <w:t xml:space="preserve">  </w:t>
      </w:r>
      <w:r w:rsidRPr="00935983">
        <w:rPr>
          <w:szCs w:val="24"/>
        </w:rPr>
        <w:t xml:space="preserve">Document type: [pleadings]. </w:t>
      </w:r>
      <w:r>
        <w:rPr>
          <w:szCs w:val="24"/>
        </w:rPr>
        <w:t xml:space="preserve"> (National Archives, Kew England, Ref: </w:t>
      </w:r>
      <w:r w:rsidRPr="00935983">
        <w:rPr>
          <w:szCs w:val="24"/>
        </w:rPr>
        <w:t>C 3/88/50</w:t>
      </w:r>
      <w:r>
        <w:rPr>
          <w:szCs w:val="24"/>
        </w:rPr>
        <w:t xml:space="preserve">  Also: </w:t>
      </w:r>
      <w:r w:rsidRPr="00935983">
        <w:rPr>
          <w:szCs w:val="24"/>
        </w:rPr>
        <w:t>C 3/79/55</w:t>
      </w:r>
      <w:r>
        <w:rPr>
          <w:szCs w:val="24"/>
        </w:rPr>
        <w:t>)</w:t>
      </w:r>
    </w:p>
    <w:p w:rsidR="001470B7" w:rsidRDefault="001470B7" w:rsidP="001470B7">
      <w:pPr>
        <w:rPr>
          <w:szCs w:val="24"/>
        </w:rPr>
      </w:pPr>
      <w:r w:rsidRPr="006402AE">
        <w:rPr>
          <w:b/>
          <w:szCs w:val="24"/>
        </w:rPr>
        <w:t xml:space="preserve">1558 – </w:t>
      </w:r>
      <w:r w:rsidR="00C974AC" w:rsidRPr="00BE24BF">
        <w:rPr>
          <w:b/>
          <w:u w:val="single"/>
        </w:rPr>
        <w:t xml:space="preserve">UK </w:t>
      </w:r>
      <w:r w:rsidRPr="006402AE">
        <w:rPr>
          <w:b/>
          <w:szCs w:val="24"/>
          <w:u w:val="single"/>
        </w:rPr>
        <w:t>Wiltshire West Grafton</w:t>
      </w:r>
      <w:r w:rsidRPr="006402AE">
        <w:rPr>
          <w:b/>
          <w:szCs w:val="24"/>
        </w:rPr>
        <w:t xml:space="preserve"> – </w:t>
      </w:r>
      <w:r>
        <w:rPr>
          <w:b/>
          <w:szCs w:val="24"/>
        </w:rPr>
        <w:t>Chancery</w:t>
      </w:r>
      <w:r w:rsidRPr="006402AE">
        <w:rPr>
          <w:b/>
          <w:szCs w:val="24"/>
        </w:rPr>
        <w:t xml:space="preserve"> – Robert Knight</w:t>
      </w:r>
      <w:r>
        <w:rPr>
          <w:szCs w:val="24"/>
        </w:rPr>
        <w:t xml:space="preserve"> - </w:t>
      </w:r>
      <w:r w:rsidRPr="006402AE">
        <w:rPr>
          <w:szCs w:val="24"/>
        </w:rPr>
        <w:t>Alden v Knight.</w:t>
      </w:r>
      <w:r>
        <w:rPr>
          <w:szCs w:val="24"/>
        </w:rPr>
        <w:t xml:space="preserve"> </w:t>
      </w:r>
      <w:r w:rsidRPr="006402AE">
        <w:rPr>
          <w:szCs w:val="24"/>
        </w:rPr>
        <w:t>Plaintiffs: Thomas Alden.</w:t>
      </w:r>
      <w:r>
        <w:rPr>
          <w:szCs w:val="24"/>
        </w:rPr>
        <w:t xml:space="preserve"> </w:t>
      </w:r>
      <w:r w:rsidRPr="006402AE">
        <w:rPr>
          <w:szCs w:val="24"/>
        </w:rPr>
        <w:t>Defendants: Robert Knight.</w:t>
      </w:r>
      <w:r>
        <w:rPr>
          <w:szCs w:val="24"/>
        </w:rPr>
        <w:t xml:space="preserve">  </w:t>
      </w:r>
      <w:r w:rsidRPr="006402AE">
        <w:rPr>
          <w:szCs w:val="24"/>
        </w:rPr>
        <w:t>Subject: property in West Grafton, Wiltshire.</w:t>
      </w:r>
      <w:r>
        <w:rPr>
          <w:szCs w:val="24"/>
        </w:rPr>
        <w:t xml:space="preserve">  </w:t>
      </w:r>
      <w:r w:rsidRPr="006402AE">
        <w:rPr>
          <w:szCs w:val="24"/>
        </w:rPr>
        <w:t xml:space="preserve">Document type: [pleadings]. </w:t>
      </w:r>
      <w:r>
        <w:rPr>
          <w:szCs w:val="24"/>
        </w:rPr>
        <w:t xml:space="preserve">(National Archives, Kew England, Ref: </w:t>
      </w:r>
      <w:r w:rsidRPr="006402AE">
        <w:rPr>
          <w:szCs w:val="24"/>
        </w:rPr>
        <w:t>C 3/202/2</w:t>
      </w:r>
      <w:r>
        <w:rPr>
          <w:szCs w:val="24"/>
        </w:rPr>
        <w:t>)</w:t>
      </w:r>
    </w:p>
    <w:p w:rsidR="001470B7" w:rsidRPr="00E92C53" w:rsidRDefault="001470B7" w:rsidP="001470B7">
      <w:pPr>
        <w:rPr>
          <w:szCs w:val="24"/>
        </w:rPr>
      </w:pPr>
      <w:r w:rsidRPr="00942822">
        <w:rPr>
          <w:b/>
          <w:szCs w:val="24"/>
        </w:rPr>
        <w:t xml:space="preserve">1559 </w:t>
      </w:r>
      <w:r>
        <w:rPr>
          <w:b/>
          <w:szCs w:val="24"/>
        </w:rPr>
        <w:t xml:space="preserve">- </w:t>
      </w:r>
      <w:r w:rsidRPr="00942822">
        <w:rPr>
          <w:b/>
          <w:szCs w:val="24"/>
        </w:rPr>
        <w:t xml:space="preserve">Jan 24 – </w:t>
      </w:r>
      <w:r w:rsidR="00C974AC" w:rsidRPr="00BE24BF">
        <w:rPr>
          <w:b/>
          <w:u w:val="single"/>
        </w:rPr>
        <w:t xml:space="preserve">UK </w:t>
      </w:r>
      <w:r w:rsidRPr="00942822">
        <w:rPr>
          <w:b/>
          <w:szCs w:val="24"/>
          <w:u w:val="single"/>
        </w:rPr>
        <w:t>London</w:t>
      </w:r>
      <w:r>
        <w:rPr>
          <w:b/>
          <w:szCs w:val="24"/>
          <w:u w:val="single"/>
        </w:rPr>
        <w:t xml:space="preserve"> St Benet</w:t>
      </w:r>
      <w:r w:rsidRPr="00942822">
        <w:rPr>
          <w:b/>
          <w:szCs w:val="24"/>
        </w:rPr>
        <w:t xml:space="preserve"> – </w:t>
      </w:r>
      <w:r>
        <w:rPr>
          <w:b/>
          <w:szCs w:val="24"/>
        </w:rPr>
        <w:t xml:space="preserve">Will - </w:t>
      </w:r>
      <w:r w:rsidRPr="00942822">
        <w:rPr>
          <w:b/>
          <w:szCs w:val="24"/>
        </w:rPr>
        <w:t>Walter Knight</w:t>
      </w:r>
      <w:r w:rsidRPr="00E92C53">
        <w:rPr>
          <w:b/>
          <w:szCs w:val="24"/>
        </w:rPr>
        <w:t xml:space="preserve"> Cit &amp; Merchant </w:t>
      </w:r>
      <w:r>
        <w:rPr>
          <w:szCs w:val="24"/>
        </w:rPr>
        <w:t>–</w:t>
      </w:r>
      <w:r w:rsidRPr="00E92C53">
        <w:rPr>
          <w:szCs w:val="24"/>
        </w:rPr>
        <w:t xml:space="preserve"> </w:t>
      </w:r>
      <w:r>
        <w:rPr>
          <w:szCs w:val="24"/>
        </w:rPr>
        <w:t xml:space="preserve">Second year of the reign of Elizabeth I; to be buried in the chancel or choir of the church of St Benet in London; an entire page is taken up with details about his funeral and monetary distributions to the various participants; he is apparently very concerned to get as many people praying for his soul as possible; he devotes another two pages to distributing large sums of money to various classifications of poor and needy people in various parishes and related to various institutions all of whom he hopes will pray for him; after three pages, he finally mentions a family member:  to eldest </w:t>
      </w:r>
      <w:r w:rsidRPr="000E3566">
        <w:rPr>
          <w:b/>
          <w:szCs w:val="24"/>
        </w:rPr>
        <w:t>daughter, Dorothy</w:t>
      </w:r>
      <w:r w:rsidR="000E3566" w:rsidRPr="000E3566">
        <w:rPr>
          <w:b/>
          <w:szCs w:val="24"/>
        </w:rPr>
        <w:t xml:space="preserve"> Knight</w:t>
      </w:r>
      <w:r>
        <w:rPr>
          <w:szCs w:val="24"/>
        </w:rPr>
        <w:t xml:space="preserve">, 10 pounds, household goods, and all benefits due to testator from his lately deceased </w:t>
      </w:r>
      <w:r w:rsidRPr="000E3566">
        <w:rPr>
          <w:b/>
          <w:szCs w:val="24"/>
        </w:rPr>
        <w:t>sister, Marion</w:t>
      </w:r>
      <w:r>
        <w:rPr>
          <w:szCs w:val="24"/>
        </w:rPr>
        <w:t xml:space="preserve">; it also appears that the daughter gets other property, but this is a </w:t>
      </w:r>
      <w:r w:rsidRPr="00D7239A">
        <w:rPr>
          <w:i/>
          <w:szCs w:val="24"/>
        </w:rPr>
        <w:t>very</w:t>
      </w:r>
      <w:r>
        <w:rPr>
          <w:szCs w:val="24"/>
        </w:rPr>
        <w:t xml:space="preserve"> difficult text to read if one is not an expert; to maid, Alice, 10 pounds; to friend Mr. Egeston (?), 10 shillings; to William __, Alderman of the city of London, gold ring; to Jeffrey Francis, 10 shillings;  appoints friends, John Rapse alias Dany, Haberdasher, and Nicholas ____ , tailor, executors, each to receive 25 pounds for their pains; John Maybrooks and Thomas Melloy to be overseers; several witnesses and signed by a notary public.  (</w:t>
      </w:r>
      <w:r w:rsidRPr="00634C14">
        <w:rPr>
          <w:szCs w:val="24"/>
        </w:rPr>
        <w:t>Prerogative Court of Canterbury Wills, 1384-1858</w:t>
      </w:r>
      <w:r>
        <w:rPr>
          <w:szCs w:val="24"/>
        </w:rPr>
        <w:t xml:space="preserve">, </w:t>
      </w:r>
      <w:r w:rsidRPr="00634C14">
        <w:rPr>
          <w:szCs w:val="24"/>
        </w:rPr>
        <w:t>PROB 11: Will Registers</w:t>
      </w:r>
      <w:r>
        <w:rPr>
          <w:szCs w:val="24"/>
        </w:rPr>
        <w:t xml:space="preserve">, </w:t>
      </w:r>
      <w:r w:rsidRPr="00634C14">
        <w:rPr>
          <w:szCs w:val="24"/>
        </w:rPr>
        <w:t>1384-1566</w:t>
      </w:r>
      <w:r>
        <w:rPr>
          <w:szCs w:val="24"/>
        </w:rPr>
        <w:t xml:space="preserve">, </w:t>
      </w:r>
      <w:r w:rsidRPr="00634C14">
        <w:rPr>
          <w:szCs w:val="24"/>
        </w:rPr>
        <w:t>Piece 43: Mellershe (1559-1560)</w:t>
      </w:r>
      <w:r>
        <w:rPr>
          <w:szCs w:val="24"/>
        </w:rPr>
        <w:t>)</w:t>
      </w:r>
    </w:p>
    <w:p w:rsidR="001470B7" w:rsidRDefault="001470B7" w:rsidP="001470B7">
      <w:pPr>
        <w:rPr>
          <w:szCs w:val="24"/>
        </w:rPr>
      </w:pPr>
      <w:r w:rsidRPr="00942822">
        <w:rPr>
          <w:b/>
          <w:szCs w:val="24"/>
        </w:rPr>
        <w:t xml:space="preserve">1559 </w:t>
      </w:r>
      <w:r>
        <w:rPr>
          <w:b/>
          <w:szCs w:val="24"/>
        </w:rPr>
        <w:t xml:space="preserve">- </w:t>
      </w:r>
      <w:r w:rsidRPr="00942822">
        <w:rPr>
          <w:b/>
          <w:szCs w:val="24"/>
        </w:rPr>
        <w:t xml:space="preserve">Feb 16 – </w:t>
      </w:r>
      <w:r w:rsidR="00C974AC" w:rsidRPr="00BE24BF">
        <w:rPr>
          <w:b/>
          <w:u w:val="single"/>
        </w:rPr>
        <w:t xml:space="preserve">UK </w:t>
      </w:r>
      <w:r>
        <w:rPr>
          <w:b/>
          <w:szCs w:val="24"/>
          <w:u w:val="single"/>
        </w:rPr>
        <w:t>London St Botolphs</w:t>
      </w:r>
      <w:r w:rsidRPr="00942822">
        <w:rPr>
          <w:b/>
          <w:szCs w:val="24"/>
        </w:rPr>
        <w:t xml:space="preserve"> – </w:t>
      </w:r>
      <w:r>
        <w:rPr>
          <w:b/>
          <w:szCs w:val="24"/>
        </w:rPr>
        <w:t xml:space="preserve">Will - </w:t>
      </w:r>
      <w:r w:rsidRPr="00942822">
        <w:rPr>
          <w:b/>
          <w:szCs w:val="24"/>
        </w:rPr>
        <w:t>William Knight</w:t>
      </w:r>
      <w:r>
        <w:rPr>
          <w:b/>
          <w:szCs w:val="24"/>
        </w:rPr>
        <w:t>,</w:t>
      </w:r>
      <w:r w:rsidRPr="00942822">
        <w:rPr>
          <w:b/>
          <w:szCs w:val="24"/>
        </w:rPr>
        <w:t xml:space="preserve"> Gent</w:t>
      </w:r>
      <w:r>
        <w:rPr>
          <w:szCs w:val="24"/>
        </w:rPr>
        <w:t xml:space="preserve"> – “I William Knight of Leighton in the county of Essex…” </w:t>
      </w:r>
      <w:r w:rsidR="000E3566">
        <w:rPr>
          <w:szCs w:val="24"/>
        </w:rPr>
        <w:t>(</w:t>
      </w:r>
      <w:r>
        <w:rPr>
          <w:szCs w:val="24"/>
        </w:rPr>
        <w:t>There is no Leighton in Essex at present</w:t>
      </w:r>
      <w:r w:rsidR="000E3566">
        <w:rPr>
          <w:szCs w:val="24"/>
        </w:rPr>
        <w:t>)</w:t>
      </w:r>
      <w:r>
        <w:rPr>
          <w:szCs w:val="24"/>
        </w:rPr>
        <w:t xml:space="preserve">; wishes to be buried at St. Botolph, Billingsgate, London which suggests he is living in London; wife, Elizabeth is pregnant, provisions made in the event it is boy or girl; meanwhile, annuities and items to his daughters Jane, Mary, Sara and Eleanor; </w:t>
      </w:r>
      <w:r w:rsidRPr="000E3566">
        <w:rPr>
          <w:b/>
          <w:szCs w:val="24"/>
        </w:rPr>
        <w:t>brother, Richard Knight</w:t>
      </w:r>
      <w:r>
        <w:rPr>
          <w:szCs w:val="24"/>
        </w:rPr>
        <w:t xml:space="preserve">; </w:t>
      </w:r>
      <w:r w:rsidRPr="000E3566">
        <w:rPr>
          <w:b/>
          <w:szCs w:val="24"/>
        </w:rPr>
        <w:t>mother Johana Knight</w:t>
      </w:r>
      <w:r>
        <w:rPr>
          <w:szCs w:val="24"/>
        </w:rPr>
        <w:t xml:space="preserve">; bequest to maid, Agnes; income from lands in Warwickshire, Worcestershire and Essex being parceled out among his heirs; he mentions names of some of his tenants: John Chattock, John Holmes; to brother Richard Knight, all property in Redrith Surrey, which his mother, Johane holds for life; </w:t>
      </w:r>
      <w:r w:rsidR="00800EFC">
        <w:rPr>
          <w:szCs w:val="24"/>
        </w:rPr>
        <w:t>(</w:t>
      </w:r>
      <w:r>
        <w:rPr>
          <w:szCs w:val="24"/>
        </w:rPr>
        <w:t>there is no Redrith or Redruth in Surrey at present</w:t>
      </w:r>
      <w:r w:rsidR="005942B6">
        <w:rPr>
          <w:szCs w:val="24"/>
        </w:rPr>
        <w:t xml:space="preserve"> though there is a Redruth in Cornwall</w:t>
      </w:r>
      <w:r w:rsidR="00800EFC">
        <w:rPr>
          <w:szCs w:val="24"/>
        </w:rPr>
        <w:t>)</w:t>
      </w:r>
      <w:r>
        <w:rPr>
          <w:szCs w:val="24"/>
        </w:rPr>
        <w:t>; wife is residuary legatee with restrictions, and wife and mother together to be joint executrixes; cousin Godfrey Oswain to be overseer. (</w:t>
      </w:r>
      <w:r w:rsidRPr="00A27094">
        <w:rPr>
          <w:szCs w:val="24"/>
        </w:rPr>
        <w:t>Prerogative Court of Canterbury Wills, 1384-1858</w:t>
      </w:r>
      <w:r>
        <w:rPr>
          <w:szCs w:val="24"/>
        </w:rPr>
        <w:t xml:space="preserve">, </w:t>
      </w:r>
      <w:r w:rsidRPr="00A27094">
        <w:rPr>
          <w:szCs w:val="24"/>
        </w:rPr>
        <w:t>PROB 11: Will Registers</w:t>
      </w:r>
      <w:r>
        <w:rPr>
          <w:szCs w:val="24"/>
        </w:rPr>
        <w:t xml:space="preserve">, </w:t>
      </w:r>
      <w:r w:rsidRPr="00A27094">
        <w:rPr>
          <w:szCs w:val="24"/>
        </w:rPr>
        <w:t>1384-1566</w:t>
      </w:r>
      <w:r>
        <w:rPr>
          <w:szCs w:val="24"/>
        </w:rPr>
        <w:t xml:space="preserve">, </w:t>
      </w:r>
      <w:r w:rsidRPr="00A27094">
        <w:rPr>
          <w:szCs w:val="24"/>
        </w:rPr>
        <w:t>Piece 43: Mellershe (1559-1560)</w:t>
      </w:r>
      <w:r>
        <w:rPr>
          <w:szCs w:val="24"/>
        </w:rPr>
        <w:t xml:space="preserve">) </w:t>
      </w:r>
      <w:r w:rsidR="00800EFC">
        <w:rPr>
          <w:szCs w:val="24"/>
        </w:rPr>
        <w:br/>
      </w:r>
      <w:r w:rsidR="00800EFC" w:rsidRPr="00800EFC">
        <w:rPr>
          <w:b/>
          <w:szCs w:val="24"/>
        </w:rPr>
        <w:lastRenderedPageBreak/>
        <w:t>Note</w:t>
      </w:r>
      <w:r w:rsidR="00800EFC">
        <w:rPr>
          <w:szCs w:val="24"/>
        </w:rPr>
        <w:t xml:space="preserve">: </w:t>
      </w:r>
      <w:r>
        <w:rPr>
          <w:szCs w:val="24"/>
        </w:rPr>
        <w:t>Obviously, if it is important</w:t>
      </w:r>
      <w:r w:rsidR="00800EFC">
        <w:rPr>
          <w:szCs w:val="24"/>
        </w:rPr>
        <w:t xml:space="preserve"> to someone</w:t>
      </w:r>
      <w:r>
        <w:rPr>
          <w:szCs w:val="24"/>
        </w:rPr>
        <w:t xml:space="preserve">, some research needed on this will and places mentioned. </w:t>
      </w:r>
    </w:p>
    <w:p w:rsidR="001470B7" w:rsidRDefault="001470B7" w:rsidP="001470B7">
      <w:pPr>
        <w:rPr>
          <w:szCs w:val="24"/>
        </w:rPr>
      </w:pPr>
      <w:r w:rsidRPr="00354062">
        <w:rPr>
          <w:b/>
          <w:szCs w:val="24"/>
        </w:rPr>
        <w:t xml:space="preserve">1559 – Sep 24 – </w:t>
      </w:r>
      <w:r w:rsidR="00C974AC" w:rsidRPr="00BE24BF">
        <w:rPr>
          <w:b/>
          <w:u w:val="single"/>
        </w:rPr>
        <w:t xml:space="preserve">UK </w:t>
      </w:r>
      <w:r w:rsidRPr="00354062">
        <w:rPr>
          <w:b/>
          <w:szCs w:val="24"/>
          <w:u w:val="single"/>
        </w:rPr>
        <w:t>Kent Wynnesborough</w:t>
      </w:r>
      <w:r w:rsidRPr="00354062">
        <w:rPr>
          <w:b/>
          <w:szCs w:val="24"/>
        </w:rPr>
        <w:t xml:space="preserve"> – Admin – Edward Knight</w:t>
      </w:r>
      <w:r>
        <w:rPr>
          <w:szCs w:val="24"/>
        </w:rPr>
        <w:t xml:space="preserve"> – Deed: </w:t>
      </w:r>
      <w:r w:rsidRPr="00354062">
        <w:rPr>
          <w:szCs w:val="24"/>
        </w:rPr>
        <w:t xml:space="preserve">Sept. 24, </w:t>
      </w:r>
      <w:r>
        <w:rPr>
          <w:szCs w:val="24"/>
        </w:rPr>
        <w:t>1</w:t>
      </w:r>
      <w:r w:rsidRPr="00354062">
        <w:rPr>
          <w:szCs w:val="24"/>
        </w:rPr>
        <w:t xml:space="preserve"> Eliz.</w:t>
      </w:r>
      <w:r>
        <w:rPr>
          <w:szCs w:val="24"/>
        </w:rPr>
        <w:t>:</w:t>
      </w:r>
      <w:r w:rsidRPr="00354062">
        <w:rPr>
          <w:szCs w:val="24"/>
        </w:rPr>
        <w:t xml:space="preserve"> Michael Fraunces of Wynnesborowe, Kent, yoman, releases and quit-claims to John Stoddard of Worde, yoman, all his rights and claims present and future in two pieces of arable and pasture land of about 13 acres at a place called Ticknes in the par. of Norborne lying between the lands of Michael Fraunces and the King's way on the E., the land of the heirs of John Peyton, Esq., and Henry Butler, gent., on the W. and S. and the way called 'Le Sumpterway' on the N., now in the said John's peaceful possession by gift and feoffment of Michael Fraunces, to hold to the use of the said John, his heirs and assigns. Warranty against Michael Fraunces and his heirs. Signed Be me Mighell Fraunces. Present at the sealing and delivery of seisin, </w:t>
      </w:r>
      <w:r w:rsidRPr="00AC6774">
        <w:rPr>
          <w:b/>
          <w:szCs w:val="24"/>
        </w:rPr>
        <w:t>Edward Knight de Wynnesborowe</w:t>
      </w:r>
      <w:r w:rsidRPr="00354062">
        <w:rPr>
          <w:szCs w:val="24"/>
        </w:rPr>
        <w:t>, Francis Goodwyn of Norborne, John Goodwyn of Eastrie, John Sarys of Sandwiche, Nicholas Stoddard, son of the within-named John Stoddard, and Thomas Goodwyn, son of the fore-named Francis Goodwyn, and others.</w:t>
      </w:r>
      <w:r>
        <w:rPr>
          <w:szCs w:val="24"/>
        </w:rPr>
        <w:t xml:space="preserve"> (</w:t>
      </w:r>
      <w:r w:rsidRPr="00354062">
        <w:rPr>
          <w:szCs w:val="24"/>
        </w:rPr>
        <w:t xml:space="preserve">Lambeth Palace Library, </w:t>
      </w:r>
      <w:r>
        <w:rPr>
          <w:szCs w:val="24"/>
        </w:rPr>
        <w:t xml:space="preserve">Ref: </w:t>
      </w:r>
      <w:r w:rsidRPr="00354062">
        <w:rPr>
          <w:szCs w:val="24"/>
        </w:rPr>
        <w:t>CM 31/79</w:t>
      </w:r>
      <w:r>
        <w:rPr>
          <w:szCs w:val="24"/>
        </w:rPr>
        <w:t>)</w:t>
      </w:r>
    </w:p>
    <w:p w:rsidR="001470B7" w:rsidRDefault="001470B7" w:rsidP="001470B7">
      <w:pPr>
        <w:rPr>
          <w:b/>
          <w:szCs w:val="24"/>
        </w:rPr>
      </w:pPr>
      <w:r w:rsidRPr="00CB38C0">
        <w:rPr>
          <w:b/>
          <w:szCs w:val="24"/>
        </w:rPr>
        <w:t xml:space="preserve">1559 – Dec 1 – </w:t>
      </w:r>
      <w:r w:rsidR="00C974AC" w:rsidRPr="00BE24BF">
        <w:rPr>
          <w:b/>
          <w:u w:val="single"/>
        </w:rPr>
        <w:t xml:space="preserve">UK </w:t>
      </w:r>
      <w:r w:rsidRPr="00CB38C0">
        <w:rPr>
          <w:b/>
          <w:szCs w:val="24"/>
          <w:u w:val="single"/>
        </w:rPr>
        <w:t>Kent Bromley</w:t>
      </w:r>
      <w:r w:rsidRPr="00CB38C0">
        <w:rPr>
          <w:b/>
          <w:szCs w:val="24"/>
        </w:rPr>
        <w:t xml:space="preserve"> </w:t>
      </w:r>
      <w:r w:rsidR="007A089D">
        <w:rPr>
          <w:b/>
          <w:szCs w:val="24"/>
        </w:rPr>
        <w:t>– Birth/Bap –</w:t>
      </w:r>
      <w:r w:rsidRPr="00CB38C0">
        <w:rPr>
          <w:b/>
          <w:szCs w:val="24"/>
        </w:rPr>
        <w:t xml:space="preserve"> Alice Knight</w:t>
      </w:r>
      <w:r>
        <w:rPr>
          <w:b/>
          <w:szCs w:val="24"/>
        </w:rPr>
        <w:t xml:space="preserve"> </w:t>
      </w:r>
      <w:r w:rsidRPr="00AC6774">
        <w:rPr>
          <w:szCs w:val="24"/>
        </w:rPr>
        <w:t>(Tyler)</w:t>
      </w:r>
    </w:p>
    <w:p w:rsidR="001470B7" w:rsidRDefault="001470B7" w:rsidP="001470B7">
      <w:r w:rsidRPr="00D45AFC">
        <w:rPr>
          <w:b/>
        </w:rPr>
        <w:t xml:space="preserve">1559 – </w:t>
      </w:r>
      <w:r w:rsidR="00C974AC" w:rsidRPr="00BE24BF">
        <w:rPr>
          <w:b/>
          <w:u w:val="single"/>
        </w:rPr>
        <w:t xml:space="preserve">UK </w:t>
      </w:r>
      <w:r w:rsidRPr="00D45AFC">
        <w:rPr>
          <w:b/>
          <w:u w:val="single"/>
        </w:rPr>
        <w:t>Gloucestershire Down Ampney</w:t>
      </w:r>
      <w:r w:rsidRPr="00D45AFC">
        <w:rPr>
          <w:b/>
        </w:rPr>
        <w:t xml:space="preserve"> – </w:t>
      </w:r>
      <w:r>
        <w:rPr>
          <w:b/>
        </w:rPr>
        <w:t>Chancery</w:t>
      </w:r>
      <w:r w:rsidRPr="00D45AFC">
        <w:rPr>
          <w:b/>
        </w:rPr>
        <w:t xml:space="preserve"> – Richard Knight</w:t>
      </w:r>
      <w:r>
        <w:t xml:space="preserve"> - Trynder v Fysher.  Plaintiffs: William Trynder and others, tenants of the manor of St Peter's Ampney.  Defendants: Richard Fysher senior and Richard Fysher junior, and Robert Fysher.  Subject: To protect the plaintiffs' titles as copyholders. Richard Knight deceased was seised in fee of the manor of St Peter's Ampney [Ampney St Peter], Gloucestershire, and at his decease his son and heir made a lease of the said manor to the defendants Richard Fisher senior and Richard Fisher junior, and afterwards conveyed the fee to the defendant Robert Fisher.  Document type: [Pleadings].  (National Archives, Kew England, Ref: </w:t>
      </w:r>
      <w:r w:rsidRPr="00D45AFC">
        <w:t>C 2/Eliz/T5/55</w:t>
      </w:r>
      <w:r>
        <w:t>)</w:t>
      </w:r>
    </w:p>
    <w:tbl>
      <w:tblPr>
        <w:tblStyle w:val="TableGrid"/>
        <w:tblW w:w="0" w:type="auto"/>
        <w:tblLook w:val="04A0" w:firstRow="1" w:lastRow="0" w:firstColumn="1" w:lastColumn="0" w:noHBand="0" w:noVBand="1"/>
      </w:tblPr>
      <w:tblGrid>
        <w:gridCol w:w="8125"/>
      </w:tblGrid>
      <w:tr w:rsidR="001470B7" w:rsidTr="0082197A">
        <w:trPr>
          <w:trHeight w:val="4430"/>
        </w:trPr>
        <w:tc>
          <w:tcPr>
            <w:tcW w:w="8125" w:type="dxa"/>
          </w:tcPr>
          <w:p w:rsidR="001470B7" w:rsidRDefault="001470B7" w:rsidP="0082197A">
            <w:pPr>
              <w:ind w:firstLine="0"/>
              <w:jc w:val="center"/>
            </w:pPr>
            <w:r>
              <w:rPr>
                <w:noProof/>
              </w:rPr>
              <w:drawing>
                <wp:inline distT="0" distB="0" distL="0" distR="0" wp14:anchorId="2B315B1C" wp14:editId="1F811C70">
                  <wp:extent cx="4175760" cy="29565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175760" cy="2956560"/>
                          </a:xfrm>
                          <a:prstGeom prst="rect">
                            <a:avLst/>
                          </a:prstGeom>
                        </pic:spPr>
                      </pic:pic>
                    </a:graphicData>
                  </a:graphic>
                </wp:inline>
              </w:drawing>
            </w:r>
          </w:p>
        </w:tc>
      </w:tr>
      <w:tr w:rsidR="001470B7" w:rsidTr="0082197A">
        <w:trPr>
          <w:trHeight w:val="263"/>
        </w:trPr>
        <w:tc>
          <w:tcPr>
            <w:tcW w:w="8125" w:type="dxa"/>
          </w:tcPr>
          <w:p w:rsidR="001470B7" w:rsidRDefault="001470B7" w:rsidP="0082197A">
            <w:pPr>
              <w:ind w:firstLine="0"/>
              <w:jc w:val="center"/>
            </w:pPr>
            <w:r>
              <w:t>Ampney St Peter Manor</w:t>
            </w:r>
          </w:p>
        </w:tc>
      </w:tr>
    </w:tbl>
    <w:p w:rsidR="001470B7" w:rsidRPr="00CB38C0" w:rsidRDefault="001470B7" w:rsidP="001470B7">
      <w:pPr>
        <w:rPr>
          <w:b/>
          <w:szCs w:val="24"/>
        </w:rPr>
      </w:pPr>
      <w:r w:rsidRPr="00CB38C0">
        <w:rPr>
          <w:b/>
          <w:szCs w:val="24"/>
        </w:rPr>
        <w:t xml:space="preserve">1560 – Feb 8 – </w:t>
      </w:r>
      <w:r w:rsidR="00C974AC" w:rsidRPr="00BE24BF">
        <w:rPr>
          <w:b/>
          <w:u w:val="single"/>
        </w:rPr>
        <w:t xml:space="preserve">UK </w:t>
      </w:r>
      <w:r w:rsidRPr="00CB38C0">
        <w:rPr>
          <w:b/>
          <w:szCs w:val="24"/>
          <w:u w:val="single"/>
        </w:rPr>
        <w:t>Kent Bromley Farnborough</w:t>
      </w:r>
      <w:r w:rsidRPr="00CB38C0">
        <w:rPr>
          <w:b/>
          <w:szCs w:val="24"/>
        </w:rPr>
        <w:t xml:space="preserve"> </w:t>
      </w:r>
      <w:r w:rsidR="007A089D">
        <w:rPr>
          <w:b/>
          <w:szCs w:val="24"/>
        </w:rPr>
        <w:t>– Birth/Bap –</w:t>
      </w:r>
      <w:r w:rsidRPr="00CB38C0">
        <w:rPr>
          <w:b/>
          <w:szCs w:val="24"/>
        </w:rPr>
        <w:t xml:space="preserve"> Amy Knight</w:t>
      </w:r>
      <w:r>
        <w:rPr>
          <w:b/>
          <w:szCs w:val="24"/>
        </w:rPr>
        <w:t xml:space="preserve"> </w:t>
      </w:r>
      <w:r w:rsidRPr="00CD06E3">
        <w:rPr>
          <w:szCs w:val="24"/>
        </w:rPr>
        <w:t>(Tyler)</w:t>
      </w:r>
    </w:p>
    <w:p w:rsidR="001470B7" w:rsidRDefault="001470B7" w:rsidP="001470B7">
      <w:pPr>
        <w:rPr>
          <w:b/>
          <w:szCs w:val="24"/>
        </w:rPr>
      </w:pPr>
      <w:r w:rsidRPr="00CB38C0">
        <w:rPr>
          <w:b/>
          <w:szCs w:val="24"/>
        </w:rPr>
        <w:lastRenderedPageBreak/>
        <w:t xml:space="preserve">1560 – Jul 10 – </w:t>
      </w:r>
      <w:r w:rsidR="00C974AC" w:rsidRPr="00BE24BF">
        <w:rPr>
          <w:b/>
          <w:u w:val="single"/>
        </w:rPr>
        <w:t xml:space="preserve">UK </w:t>
      </w:r>
      <w:r w:rsidRPr="00CB38C0">
        <w:rPr>
          <w:b/>
          <w:szCs w:val="24"/>
          <w:u w:val="single"/>
        </w:rPr>
        <w:t>Oxfordshire Banbury</w:t>
      </w:r>
      <w:r w:rsidRPr="00CB38C0">
        <w:rPr>
          <w:b/>
          <w:szCs w:val="24"/>
        </w:rPr>
        <w:t xml:space="preserve"> – Mar – Peter Knight &amp; Em</w:t>
      </w:r>
    </w:p>
    <w:p w:rsidR="001470B7" w:rsidRPr="00CB38C0" w:rsidRDefault="001470B7" w:rsidP="001470B7">
      <w:pPr>
        <w:rPr>
          <w:b/>
          <w:szCs w:val="24"/>
        </w:rPr>
      </w:pPr>
      <w:r w:rsidRPr="00CB38C0">
        <w:rPr>
          <w:b/>
          <w:szCs w:val="24"/>
        </w:rPr>
        <w:t xml:space="preserve">1560 – Dec 17 – </w:t>
      </w:r>
      <w:r w:rsidR="00C974AC" w:rsidRPr="00BE24BF">
        <w:rPr>
          <w:b/>
          <w:u w:val="single"/>
        </w:rPr>
        <w:t xml:space="preserve">UK </w:t>
      </w:r>
      <w:r w:rsidRPr="00CB38C0">
        <w:rPr>
          <w:b/>
          <w:szCs w:val="24"/>
          <w:u w:val="single"/>
        </w:rPr>
        <w:t>Kent Bromley</w:t>
      </w:r>
      <w:r w:rsidRPr="00CB38C0">
        <w:rPr>
          <w:b/>
          <w:szCs w:val="24"/>
        </w:rPr>
        <w:t xml:space="preserve"> </w:t>
      </w:r>
      <w:r w:rsidR="007A089D">
        <w:rPr>
          <w:b/>
          <w:szCs w:val="24"/>
        </w:rPr>
        <w:t>– Birth/Bap –</w:t>
      </w:r>
      <w:r w:rsidRPr="00CB38C0">
        <w:rPr>
          <w:b/>
          <w:szCs w:val="24"/>
        </w:rPr>
        <w:t xml:space="preserve"> Margaret Knight </w:t>
      </w:r>
      <w:r w:rsidRPr="00CD06E3">
        <w:rPr>
          <w:szCs w:val="24"/>
        </w:rPr>
        <w:t>(Tyler)</w:t>
      </w:r>
    </w:p>
    <w:p w:rsidR="001470B7" w:rsidRDefault="001470B7" w:rsidP="001470B7">
      <w:pPr>
        <w:rPr>
          <w:szCs w:val="24"/>
        </w:rPr>
      </w:pPr>
      <w:r w:rsidRPr="005D0204">
        <w:rPr>
          <w:b/>
          <w:szCs w:val="24"/>
        </w:rPr>
        <w:t xml:space="preserve">1560 – </w:t>
      </w:r>
      <w:r w:rsidR="00C974AC" w:rsidRPr="00BE24BF">
        <w:rPr>
          <w:b/>
          <w:u w:val="single"/>
        </w:rPr>
        <w:t xml:space="preserve">UK </w:t>
      </w:r>
      <w:r w:rsidRPr="005D0204">
        <w:rPr>
          <w:b/>
          <w:szCs w:val="24"/>
          <w:u w:val="single"/>
        </w:rPr>
        <w:t>Wiltshire</w:t>
      </w:r>
      <w:r>
        <w:rPr>
          <w:b/>
          <w:szCs w:val="24"/>
          <w:u w:val="single"/>
        </w:rPr>
        <w:t xml:space="preserve"> </w:t>
      </w:r>
      <w:r w:rsidRPr="005D0204">
        <w:rPr>
          <w:b/>
          <w:szCs w:val="24"/>
          <w:u w:val="single"/>
        </w:rPr>
        <w:t>Chicksgrove Tisbury</w:t>
      </w:r>
      <w:r w:rsidRPr="005D0204">
        <w:rPr>
          <w:b/>
          <w:szCs w:val="24"/>
        </w:rPr>
        <w:t xml:space="preserve"> – </w:t>
      </w:r>
      <w:r>
        <w:rPr>
          <w:b/>
          <w:szCs w:val="24"/>
        </w:rPr>
        <w:t xml:space="preserve">Will - </w:t>
      </w:r>
      <w:r w:rsidRPr="005D0204">
        <w:rPr>
          <w:b/>
          <w:szCs w:val="24"/>
        </w:rPr>
        <w:t>Nicholas Knight</w:t>
      </w:r>
      <w:r>
        <w:rPr>
          <w:szCs w:val="24"/>
        </w:rPr>
        <w:t xml:space="preserve"> – Whole list of friends and neighbors to get small bequests; I give to my master Thomas Simpson (?) a piece of gold (?); to ___ Knight my best coat; to ___ Knight my brother; John Knight my younger brother; Elinor Knight mentioned. This one is difficult. (</w:t>
      </w:r>
      <w:r w:rsidRPr="005D0204">
        <w:rPr>
          <w:szCs w:val="24"/>
        </w:rPr>
        <w:t>Wiltshire, England, Wills and Probate, 1530-1858</w:t>
      </w:r>
      <w:r>
        <w:rPr>
          <w:szCs w:val="24"/>
        </w:rPr>
        <w:t xml:space="preserve">, </w:t>
      </w:r>
      <w:r w:rsidRPr="005D0204">
        <w:rPr>
          <w:szCs w:val="24"/>
        </w:rPr>
        <w:t xml:space="preserve"> P02: Probate records of the Archdeaconry of Salisbury</w:t>
      </w:r>
      <w:r>
        <w:rPr>
          <w:szCs w:val="24"/>
        </w:rPr>
        <w:t xml:space="preserve">, </w:t>
      </w:r>
      <w:r w:rsidRPr="005D0204">
        <w:rPr>
          <w:szCs w:val="24"/>
        </w:rPr>
        <w:t>0004reg</w:t>
      </w:r>
      <w:r>
        <w:rPr>
          <w:szCs w:val="24"/>
        </w:rPr>
        <w:t>, 680/930)</w:t>
      </w:r>
    </w:p>
    <w:p w:rsidR="00FF46BF" w:rsidRDefault="00FF46BF" w:rsidP="001470B7">
      <w:pPr>
        <w:rPr>
          <w:szCs w:val="24"/>
        </w:rPr>
      </w:pPr>
      <w:r w:rsidRPr="00FF46BF">
        <w:rPr>
          <w:b/>
          <w:szCs w:val="24"/>
        </w:rPr>
        <w:t xml:space="preserve">1560 – </w:t>
      </w:r>
      <w:r w:rsidRPr="00FF46BF">
        <w:rPr>
          <w:b/>
          <w:szCs w:val="24"/>
          <w:u w:val="single"/>
        </w:rPr>
        <w:t>UK London St Bride</w:t>
      </w:r>
      <w:r w:rsidRPr="00FF46BF">
        <w:rPr>
          <w:b/>
          <w:szCs w:val="24"/>
        </w:rPr>
        <w:t xml:space="preserve"> </w:t>
      </w:r>
      <w:r w:rsidR="007A089D">
        <w:rPr>
          <w:b/>
          <w:szCs w:val="24"/>
        </w:rPr>
        <w:t>– Birth/Bap –</w:t>
      </w:r>
      <w:r w:rsidRPr="00FF46BF">
        <w:rPr>
          <w:b/>
          <w:szCs w:val="24"/>
        </w:rPr>
        <w:t xml:space="preserve"> Ananias Dare</w:t>
      </w:r>
      <w:r>
        <w:rPr>
          <w:szCs w:val="24"/>
        </w:rPr>
        <w:t xml:space="preserve"> – f/o of Virginia Dare, first European child born in America.</w:t>
      </w:r>
    </w:p>
    <w:p w:rsidR="001470B7" w:rsidRDefault="001470B7" w:rsidP="001470B7">
      <w:pPr>
        <w:rPr>
          <w:szCs w:val="24"/>
        </w:rPr>
      </w:pPr>
      <w:r w:rsidRPr="00CB38C0">
        <w:rPr>
          <w:b/>
          <w:szCs w:val="24"/>
        </w:rPr>
        <w:t xml:space="preserve">1561 – Feb 24 – </w:t>
      </w:r>
      <w:r w:rsidR="00C974AC" w:rsidRPr="00BE24BF">
        <w:rPr>
          <w:b/>
          <w:u w:val="single"/>
        </w:rPr>
        <w:t xml:space="preserve">UK </w:t>
      </w:r>
      <w:r w:rsidRPr="00CB38C0">
        <w:rPr>
          <w:b/>
          <w:szCs w:val="24"/>
          <w:u w:val="single"/>
        </w:rPr>
        <w:t>Essex Earls Colne</w:t>
      </w:r>
      <w:r w:rsidRPr="00CB38C0">
        <w:rPr>
          <w:b/>
          <w:szCs w:val="24"/>
        </w:rPr>
        <w:t xml:space="preserve"> </w:t>
      </w:r>
      <w:r w:rsidR="007A089D">
        <w:rPr>
          <w:b/>
          <w:szCs w:val="24"/>
        </w:rPr>
        <w:t>– Birth/Bap –</w:t>
      </w:r>
      <w:r w:rsidRPr="00CB38C0">
        <w:rPr>
          <w:b/>
          <w:szCs w:val="24"/>
        </w:rPr>
        <w:t xml:space="preserve"> Johanna Knight</w:t>
      </w:r>
      <w:r w:rsidRPr="00BC4DE8">
        <w:rPr>
          <w:szCs w:val="24"/>
        </w:rPr>
        <w:t xml:space="preserve"> </w:t>
      </w:r>
      <w:r>
        <w:rPr>
          <w:szCs w:val="24"/>
        </w:rPr>
        <w:t xml:space="preserve">- </w:t>
      </w:r>
      <w:r w:rsidRPr="00BC4DE8">
        <w:rPr>
          <w:szCs w:val="24"/>
        </w:rPr>
        <w:t>d/o John Knight</w:t>
      </w:r>
    </w:p>
    <w:p w:rsidR="001470B7" w:rsidRPr="00CB38C0" w:rsidRDefault="001470B7" w:rsidP="001470B7">
      <w:pPr>
        <w:rPr>
          <w:b/>
          <w:szCs w:val="24"/>
        </w:rPr>
      </w:pPr>
      <w:r w:rsidRPr="00CB38C0">
        <w:rPr>
          <w:b/>
          <w:szCs w:val="24"/>
        </w:rPr>
        <w:t xml:space="preserve">1561 – Aug 16 – </w:t>
      </w:r>
      <w:r w:rsidR="00C974AC" w:rsidRPr="00BE24BF">
        <w:rPr>
          <w:b/>
          <w:u w:val="single"/>
        </w:rPr>
        <w:t xml:space="preserve">UK </w:t>
      </w:r>
      <w:r w:rsidRPr="00CB38C0">
        <w:rPr>
          <w:b/>
          <w:szCs w:val="24"/>
          <w:u w:val="single"/>
        </w:rPr>
        <w:t>Oxfordshire Banbury</w:t>
      </w:r>
      <w:r w:rsidRPr="00CB38C0">
        <w:rPr>
          <w:b/>
          <w:szCs w:val="24"/>
        </w:rPr>
        <w:t xml:space="preserve"> – Mar – Nicholas Knight &amp; Emma</w:t>
      </w:r>
    </w:p>
    <w:p w:rsidR="001470B7" w:rsidRDefault="001470B7" w:rsidP="001470B7">
      <w:pPr>
        <w:rPr>
          <w:szCs w:val="24"/>
        </w:rPr>
      </w:pPr>
      <w:r w:rsidRPr="00051CED">
        <w:rPr>
          <w:b/>
          <w:szCs w:val="24"/>
        </w:rPr>
        <w:t xml:space="preserve">1561 – Oct 27 – </w:t>
      </w:r>
      <w:r w:rsidR="00C974AC" w:rsidRPr="00BE24BF">
        <w:rPr>
          <w:b/>
          <w:u w:val="single"/>
        </w:rPr>
        <w:t xml:space="preserve">UK </w:t>
      </w:r>
      <w:r w:rsidRPr="00051CED">
        <w:rPr>
          <w:b/>
          <w:szCs w:val="24"/>
          <w:u w:val="single"/>
        </w:rPr>
        <w:t>Norfolk Walpole</w:t>
      </w:r>
      <w:r w:rsidRPr="00051CED">
        <w:rPr>
          <w:b/>
          <w:szCs w:val="24"/>
        </w:rPr>
        <w:t xml:space="preserve"> – </w:t>
      </w:r>
      <w:r>
        <w:rPr>
          <w:b/>
          <w:szCs w:val="24"/>
        </w:rPr>
        <w:t>Chancery</w:t>
      </w:r>
      <w:r w:rsidRPr="00051CED">
        <w:rPr>
          <w:b/>
          <w:szCs w:val="24"/>
        </w:rPr>
        <w:t xml:space="preserve"> – Robert Knight</w:t>
      </w:r>
      <w:r>
        <w:rPr>
          <w:szCs w:val="24"/>
        </w:rPr>
        <w:t xml:space="preserve"> - </w:t>
      </w:r>
      <w:r w:rsidRPr="00051CED">
        <w:rPr>
          <w:szCs w:val="24"/>
        </w:rPr>
        <w:t>Knight v Richardes.</w:t>
      </w:r>
      <w:r>
        <w:rPr>
          <w:szCs w:val="24"/>
        </w:rPr>
        <w:t xml:space="preserve">  </w:t>
      </w:r>
      <w:r w:rsidRPr="00051CED">
        <w:rPr>
          <w:szCs w:val="24"/>
        </w:rPr>
        <w:t>Plaintiffs: Robert Knight and John Austen.</w:t>
      </w:r>
      <w:r>
        <w:rPr>
          <w:szCs w:val="24"/>
        </w:rPr>
        <w:t xml:space="preserve">  </w:t>
      </w:r>
      <w:r w:rsidRPr="00051CED">
        <w:rPr>
          <w:szCs w:val="24"/>
        </w:rPr>
        <w:t>Defendants: John Richardes alias John Glover.</w:t>
      </w:r>
      <w:r>
        <w:rPr>
          <w:szCs w:val="24"/>
        </w:rPr>
        <w:t xml:space="preserve">  </w:t>
      </w:r>
      <w:r w:rsidRPr="00051CED">
        <w:rPr>
          <w:szCs w:val="24"/>
        </w:rPr>
        <w:t>Subject of decree: Bond for a debt of £21 and a customary holding in manor of Tirrington Lovell or Tirrington Richards in Walpole, Norfolk.</w:t>
      </w:r>
      <w:r>
        <w:rPr>
          <w:szCs w:val="24"/>
        </w:rPr>
        <w:t xml:space="preserve">  </w:t>
      </w:r>
      <w:r w:rsidRPr="00051CED">
        <w:rPr>
          <w:szCs w:val="24"/>
        </w:rPr>
        <w:t xml:space="preserve">Date of decree: 27 October 3 Eliz. </w:t>
      </w:r>
      <w:r>
        <w:rPr>
          <w:szCs w:val="24"/>
        </w:rPr>
        <w:t xml:space="preserve"> (National Archives, Kew England, Ref: </w:t>
      </w:r>
      <w:r w:rsidRPr="00051CED">
        <w:rPr>
          <w:szCs w:val="24"/>
        </w:rPr>
        <w:t>C 78/41/36</w:t>
      </w:r>
      <w:r>
        <w:rPr>
          <w:szCs w:val="24"/>
        </w:rPr>
        <w:t>)</w:t>
      </w:r>
    </w:p>
    <w:p w:rsidR="001470B7" w:rsidRDefault="001470B7" w:rsidP="001470B7">
      <w:pPr>
        <w:rPr>
          <w:b/>
          <w:szCs w:val="24"/>
        </w:rPr>
      </w:pPr>
      <w:r w:rsidRPr="00CB38C0">
        <w:rPr>
          <w:b/>
          <w:szCs w:val="24"/>
        </w:rPr>
        <w:t xml:space="preserve">1561 – Dec 20 – </w:t>
      </w:r>
      <w:r w:rsidR="00C974AC" w:rsidRPr="00BE24BF">
        <w:rPr>
          <w:b/>
          <w:u w:val="single"/>
        </w:rPr>
        <w:t xml:space="preserve">UK </w:t>
      </w:r>
      <w:r w:rsidRPr="00CB38C0">
        <w:rPr>
          <w:b/>
          <w:szCs w:val="24"/>
          <w:u w:val="single"/>
        </w:rPr>
        <w:t>London St Andrew</w:t>
      </w:r>
      <w:r w:rsidRPr="00CB38C0">
        <w:rPr>
          <w:b/>
          <w:szCs w:val="24"/>
        </w:rPr>
        <w:t xml:space="preserve"> </w:t>
      </w:r>
      <w:r w:rsidR="007A089D">
        <w:rPr>
          <w:b/>
          <w:szCs w:val="24"/>
        </w:rPr>
        <w:t>– Birth/Bap –</w:t>
      </w:r>
      <w:r w:rsidRPr="00CB38C0">
        <w:rPr>
          <w:b/>
          <w:szCs w:val="24"/>
        </w:rPr>
        <w:t xml:space="preserve"> John Knight</w:t>
      </w:r>
      <w:r>
        <w:rPr>
          <w:b/>
          <w:szCs w:val="24"/>
        </w:rPr>
        <w:t xml:space="preserve"> </w:t>
      </w:r>
      <w:r w:rsidRPr="00CD06E3">
        <w:rPr>
          <w:szCs w:val="24"/>
        </w:rPr>
        <w:t>(Lond Met Arch)</w:t>
      </w:r>
    </w:p>
    <w:p w:rsidR="001470B7" w:rsidRDefault="001470B7" w:rsidP="001470B7">
      <w:pPr>
        <w:rPr>
          <w:b/>
          <w:szCs w:val="24"/>
        </w:rPr>
      </w:pPr>
      <w:r w:rsidRPr="00CB38C0">
        <w:rPr>
          <w:b/>
          <w:szCs w:val="24"/>
        </w:rPr>
        <w:t xml:space="preserve">1561 – Dec 20 – </w:t>
      </w:r>
      <w:r w:rsidR="00C974AC" w:rsidRPr="00BE24BF">
        <w:rPr>
          <w:b/>
          <w:u w:val="single"/>
        </w:rPr>
        <w:t xml:space="preserve">UK </w:t>
      </w:r>
      <w:r w:rsidRPr="00CB38C0">
        <w:rPr>
          <w:b/>
          <w:szCs w:val="24"/>
          <w:u w:val="single"/>
        </w:rPr>
        <w:t>London St Andrew</w:t>
      </w:r>
      <w:r w:rsidRPr="00CB38C0">
        <w:rPr>
          <w:b/>
          <w:szCs w:val="24"/>
        </w:rPr>
        <w:t xml:space="preserve"> </w:t>
      </w:r>
      <w:r w:rsidR="007A089D">
        <w:rPr>
          <w:b/>
          <w:szCs w:val="24"/>
        </w:rPr>
        <w:t>– Birth/Bap –</w:t>
      </w:r>
      <w:r w:rsidRPr="00CB38C0">
        <w:rPr>
          <w:b/>
          <w:szCs w:val="24"/>
        </w:rPr>
        <w:t xml:space="preserve"> Agnes Knigh</w:t>
      </w:r>
      <w:r>
        <w:rPr>
          <w:b/>
          <w:szCs w:val="24"/>
        </w:rPr>
        <w:t xml:space="preserve"> </w:t>
      </w:r>
      <w:r w:rsidRPr="00CD06E3">
        <w:rPr>
          <w:szCs w:val="24"/>
        </w:rPr>
        <w:t>(Lond Met Arch)</w:t>
      </w:r>
    </w:p>
    <w:p w:rsidR="001470B7" w:rsidRDefault="001470B7" w:rsidP="001470B7">
      <w:pPr>
        <w:rPr>
          <w:szCs w:val="24"/>
        </w:rPr>
      </w:pPr>
      <w:r w:rsidRPr="00CB38C0">
        <w:rPr>
          <w:b/>
          <w:szCs w:val="24"/>
        </w:rPr>
        <w:t xml:space="preserve">1562 – Jun 21 – </w:t>
      </w:r>
      <w:r w:rsidR="00C974AC" w:rsidRPr="00BE24BF">
        <w:rPr>
          <w:b/>
          <w:u w:val="single"/>
        </w:rPr>
        <w:t xml:space="preserve">UK </w:t>
      </w:r>
      <w:r w:rsidRPr="00CB38C0">
        <w:rPr>
          <w:b/>
          <w:szCs w:val="24"/>
          <w:u w:val="single"/>
        </w:rPr>
        <w:t>Sussex Eastbourne</w:t>
      </w:r>
      <w:r w:rsidRPr="00CB38C0">
        <w:rPr>
          <w:b/>
          <w:szCs w:val="24"/>
        </w:rPr>
        <w:t xml:space="preserve"> </w:t>
      </w:r>
      <w:r w:rsidR="007A089D">
        <w:rPr>
          <w:b/>
          <w:szCs w:val="24"/>
        </w:rPr>
        <w:t>– Birth/Bap –</w:t>
      </w:r>
      <w:r w:rsidRPr="00CB38C0">
        <w:rPr>
          <w:b/>
          <w:szCs w:val="24"/>
        </w:rPr>
        <w:t xml:space="preserve"> Emblyne Knight</w:t>
      </w:r>
      <w:r w:rsidRPr="00BC4DE8">
        <w:rPr>
          <w:szCs w:val="24"/>
        </w:rPr>
        <w:t xml:space="preserve"> </w:t>
      </w:r>
      <w:r>
        <w:rPr>
          <w:szCs w:val="24"/>
        </w:rPr>
        <w:t xml:space="preserve">- </w:t>
      </w:r>
      <w:r w:rsidRPr="00BC4DE8">
        <w:rPr>
          <w:szCs w:val="24"/>
        </w:rPr>
        <w:t>d/o Thomas Knight</w:t>
      </w:r>
      <w:r>
        <w:rPr>
          <w:szCs w:val="24"/>
        </w:rPr>
        <w:t xml:space="preserve"> </w:t>
      </w:r>
      <w:r w:rsidRPr="00CD06E3">
        <w:rPr>
          <w:szCs w:val="24"/>
        </w:rPr>
        <w:t>(Lond Met Arch)</w:t>
      </w:r>
    </w:p>
    <w:p w:rsidR="001470B7" w:rsidRDefault="001470B7" w:rsidP="001470B7">
      <w:pPr>
        <w:rPr>
          <w:b/>
          <w:szCs w:val="24"/>
        </w:rPr>
      </w:pPr>
      <w:r w:rsidRPr="00CB38C0">
        <w:rPr>
          <w:b/>
          <w:szCs w:val="24"/>
        </w:rPr>
        <w:t xml:space="preserve">1562 – Oct 3 – </w:t>
      </w:r>
      <w:r w:rsidR="00C974AC" w:rsidRPr="00BE24BF">
        <w:rPr>
          <w:b/>
          <w:u w:val="single"/>
        </w:rPr>
        <w:t xml:space="preserve">UK </w:t>
      </w:r>
      <w:r w:rsidRPr="00CB38C0">
        <w:rPr>
          <w:b/>
          <w:szCs w:val="24"/>
          <w:u w:val="single"/>
        </w:rPr>
        <w:t>Kent Bromley</w:t>
      </w:r>
      <w:r w:rsidRPr="00CB38C0">
        <w:rPr>
          <w:b/>
          <w:szCs w:val="24"/>
        </w:rPr>
        <w:t xml:space="preserve"> </w:t>
      </w:r>
      <w:r w:rsidR="007A089D">
        <w:rPr>
          <w:b/>
          <w:szCs w:val="24"/>
        </w:rPr>
        <w:t>– Birth/Bap –</w:t>
      </w:r>
      <w:r w:rsidRPr="00CB38C0">
        <w:rPr>
          <w:b/>
          <w:szCs w:val="24"/>
        </w:rPr>
        <w:t xml:space="preserve"> Thomas Knight </w:t>
      </w:r>
      <w:r>
        <w:rPr>
          <w:b/>
          <w:szCs w:val="24"/>
        </w:rPr>
        <w:t xml:space="preserve">- </w:t>
      </w:r>
      <w:r w:rsidRPr="00CD06E3">
        <w:rPr>
          <w:szCs w:val="24"/>
        </w:rPr>
        <w:t>s/o Thomas Knight</w:t>
      </w:r>
      <w:r>
        <w:rPr>
          <w:szCs w:val="24"/>
        </w:rPr>
        <w:t xml:space="preserve"> (Tyler)</w:t>
      </w:r>
    </w:p>
    <w:p w:rsidR="001470B7" w:rsidRDefault="001470B7" w:rsidP="001470B7">
      <w:pPr>
        <w:rPr>
          <w:szCs w:val="24"/>
        </w:rPr>
      </w:pPr>
      <w:r w:rsidRPr="00CB38C0">
        <w:rPr>
          <w:b/>
          <w:szCs w:val="24"/>
        </w:rPr>
        <w:t xml:space="preserve">1562 – Oct 10 – </w:t>
      </w:r>
      <w:r w:rsidR="00C974AC" w:rsidRPr="00BE24BF">
        <w:rPr>
          <w:b/>
          <w:u w:val="single"/>
        </w:rPr>
        <w:t xml:space="preserve">UK </w:t>
      </w:r>
      <w:r w:rsidRPr="00CB38C0">
        <w:rPr>
          <w:b/>
          <w:szCs w:val="24"/>
          <w:u w:val="single"/>
        </w:rPr>
        <w:t>Hertfordshire Hitchin</w:t>
      </w:r>
      <w:r w:rsidRPr="00CB38C0">
        <w:rPr>
          <w:b/>
          <w:szCs w:val="24"/>
        </w:rPr>
        <w:t xml:space="preserve"> </w:t>
      </w:r>
      <w:r w:rsidR="007A089D">
        <w:rPr>
          <w:b/>
          <w:szCs w:val="24"/>
        </w:rPr>
        <w:t>– Birth/Bap –</w:t>
      </w:r>
      <w:r w:rsidRPr="00CB38C0">
        <w:rPr>
          <w:b/>
          <w:szCs w:val="24"/>
        </w:rPr>
        <w:t xml:space="preserve"> Lettice Knight</w:t>
      </w:r>
      <w:r w:rsidRPr="00BC4DE8">
        <w:rPr>
          <w:szCs w:val="24"/>
        </w:rPr>
        <w:t xml:space="preserve"> </w:t>
      </w:r>
      <w:r>
        <w:rPr>
          <w:szCs w:val="24"/>
        </w:rPr>
        <w:t xml:space="preserve">- </w:t>
      </w:r>
      <w:r w:rsidRPr="00BC4DE8">
        <w:rPr>
          <w:szCs w:val="24"/>
        </w:rPr>
        <w:t>d/o Edward Knight</w:t>
      </w:r>
    </w:p>
    <w:p w:rsidR="001470B7" w:rsidRDefault="001470B7" w:rsidP="001470B7">
      <w:pPr>
        <w:rPr>
          <w:szCs w:val="24"/>
        </w:rPr>
      </w:pPr>
      <w:r w:rsidRPr="00CB38C0">
        <w:rPr>
          <w:b/>
          <w:szCs w:val="24"/>
        </w:rPr>
        <w:t xml:space="preserve">1562 – Oct 18 – </w:t>
      </w:r>
      <w:r w:rsidR="00C974AC" w:rsidRPr="00BE24BF">
        <w:rPr>
          <w:b/>
          <w:u w:val="single"/>
        </w:rPr>
        <w:t xml:space="preserve">UK </w:t>
      </w:r>
      <w:r w:rsidRPr="00CB38C0">
        <w:rPr>
          <w:b/>
          <w:szCs w:val="24"/>
          <w:u w:val="single"/>
        </w:rPr>
        <w:t>Sussex Amberley</w:t>
      </w:r>
      <w:r w:rsidRPr="00CB38C0">
        <w:rPr>
          <w:b/>
          <w:szCs w:val="24"/>
        </w:rPr>
        <w:t xml:space="preserve"> </w:t>
      </w:r>
      <w:r w:rsidR="007A089D">
        <w:rPr>
          <w:b/>
          <w:szCs w:val="24"/>
        </w:rPr>
        <w:t>– Birth/Bap –</w:t>
      </w:r>
      <w:r w:rsidRPr="00CB38C0">
        <w:rPr>
          <w:b/>
          <w:szCs w:val="24"/>
        </w:rPr>
        <w:t xml:space="preserve"> Joane Knight</w:t>
      </w:r>
      <w:r w:rsidRPr="00BC4DE8">
        <w:rPr>
          <w:szCs w:val="24"/>
        </w:rPr>
        <w:t xml:space="preserve"> </w:t>
      </w:r>
      <w:r>
        <w:rPr>
          <w:szCs w:val="24"/>
        </w:rPr>
        <w:t xml:space="preserve">- </w:t>
      </w:r>
      <w:r w:rsidRPr="00BC4DE8">
        <w:rPr>
          <w:szCs w:val="24"/>
        </w:rPr>
        <w:t>d/o Richard Knight</w:t>
      </w:r>
    </w:p>
    <w:p w:rsidR="001470B7" w:rsidRDefault="001470B7" w:rsidP="001470B7">
      <w:pPr>
        <w:rPr>
          <w:b/>
          <w:szCs w:val="24"/>
        </w:rPr>
      </w:pPr>
      <w:r w:rsidRPr="00CB38C0">
        <w:rPr>
          <w:b/>
          <w:szCs w:val="24"/>
        </w:rPr>
        <w:t xml:space="preserve">1562 – Nov 6 – </w:t>
      </w:r>
      <w:r w:rsidR="00C974AC" w:rsidRPr="00BE24BF">
        <w:rPr>
          <w:b/>
          <w:u w:val="single"/>
        </w:rPr>
        <w:t xml:space="preserve">UK </w:t>
      </w:r>
      <w:r w:rsidRPr="00CB38C0">
        <w:rPr>
          <w:b/>
          <w:szCs w:val="24"/>
          <w:u w:val="single"/>
        </w:rPr>
        <w:t>Berkshire Reading</w:t>
      </w:r>
      <w:r w:rsidRPr="00CB38C0">
        <w:rPr>
          <w:b/>
          <w:szCs w:val="24"/>
        </w:rPr>
        <w:t xml:space="preserve"> </w:t>
      </w:r>
      <w:r w:rsidR="007A089D">
        <w:rPr>
          <w:b/>
          <w:szCs w:val="24"/>
        </w:rPr>
        <w:t>– Birth/Bap –</w:t>
      </w:r>
      <w:r w:rsidRPr="00CB38C0">
        <w:rPr>
          <w:b/>
          <w:szCs w:val="24"/>
        </w:rPr>
        <w:t xml:space="preserve"> Alice Knight</w:t>
      </w:r>
    </w:p>
    <w:p w:rsidR="001470B7" w:rsidRDefault="001470B7" w:rsidP="001470B7">
      <w:r>
        <w:rPr>
          <w:b/>
          <w:szCs w:val="24"/>
        </w:rPr>
        <w:t xml:space="preserve">1562 – Nov 20 - </w:t>
      </w:r>
      <w:r w:rsidR="00C974AC" w:rsidRPr="00BE24BF">
        <w:rPr>
          <w:b/>
          <w:u w:val="single"/>
        </w:rPr>
        <w:t xml:space="preserve">UK </w:t>
      </w:r>
      <w:r w:rsidRPr="005A09D6">
        <w:rPr>
          <w:b/>
          <w:u w:val="single"/>
        </w:rPr>
        <w:t>Surrey Southwark St Mary Rotherhithe</w:t>
      </w:r>
      <w:r>
        <w:rPr>
          <w:b/>
        </w:rPr>
        <w:t xml:space="preserve"> </w:t>
      </w:r>
      <w:r w:rsidR="007A089D">
        <w:rPr>
          <w:b/>
        </w:rPr>
        <w:t>– Birth/Bap –</w:t>
      </w:r>
      <w:r>
        <w:rPr>
          <w:b/>
        </w:rPr>
        <w:t xml:space="preserve"> Joan Knight </w:t>
      </w:r>
      <w:r w:rsidRPr="009B7E14">
        <w:t>(London Met Arch)</w:t>
      </w:r>
    </w:p>
    <w:p w:rsidR="00502038" w:rsidRDefault="00502038" w:rsidP="001470B7">
      <w:r w:rsidRPr="00502038">
        <w:rPr>
          <w:b/>
        </w:rPr>
        <w:t xml:space="preserve">1562 – Dec – </w:t>
      </w:r>
      <w:r w:rsidRPr="00502038">
        <w:rPr>
          <w:b/>
          <w:u w:val="single"/>
        </w:rPr>
        <w:t>UK Wiltshire Warminster St Denys w/ St Lawrence</w:t>
      </w:r>
      <w:r w:rsidRPr="00502038">
        <w:rPr>
          <w:b/>
        </w:rPr>
        <w:t xml:space="preserve"> </w:t>
      </w:r>
      <w:r w:rsidR="007A089D">
        <w:rPr>
          <w:b/>
        </w:rPr>
        <w:t>– Birth/Bap –</w:t>
      </w:r>
      <w:r w:rsidRPr="00502038">
        <w:rPr>
          <w:b/>
        </w:rPr>
        <w:t xml:space="preserve"> John Knight</w:t>
      </w:r>
      <w:r>
        <w:t>. (Original register).</w:t>
      </w:r>
    </w:p>
    <w:p w:rsidR="001470B7" w:rsidRDefault="001470B7" w:rsidP="001470B7">
      <w:pPr>
        <w:rPr>
          <w:b/>
          <w:szCs w:val="24"/>
        </w:rPr>
      </w:pPr>
      <w:r w:rsidRPr="00E461D5">
        <w:rPr>
          <w:b/>
        </w:rPr>
        <w:t xml:space="preserve">1562 – </w:t>
      </w:r>
      <w:r w:rsidR="00C974AC" w:rsidRPr="00BE24BF">
        <w:rPr>
          <w:b/>
          <w:u w:val="single"/>
        </w:rPr>
        <w:t xml:space="preserve">UK </w:t>
      </w:r>
      <w:r w:rsidRPr="00E461D5">
        <w:rPr>
          <w:b/>
          <w:u w:val="single"/>
        </w:rPr>
        <w:t>London</w:t>
      </w:r>
      <w:r w:rsidRPr="00E461D5">
        <w:rPr>
          <w:b/>
        </w:rPr>
        <w:t xml:space="preserve"> – Cambridge Alum – Thomas Knight</w:t>
      </w:r>
      <w:r>
        <w:t xml:space="preserve"> - </w:t>
      </w:r>
      <w:r w:rsidRPr="00E461D5">
        <w:t>Matric. pens. from ST JOHN'S, Michs. 1562. B. in London, 1547. B.A. 1565-6; M.A. from Pembroke, 1569. Fellow of Pembroke, 1567. Ord. priest (London). V. of St Mary, Ealing, 1582-91. V. of St Martin-in-the-Fields, 1591-1601. R. of Aspenden, Herts., 1601-4. Buried at St Martin's, Oct. 3, 1604. (J. Ch. Smith.)</w:t>
      </w:r>
    </w:p>
    <w:p w:rsidR="001470B7" w:rsidRDefault="001470B7" w:rsidP="001470B7">
      <w:pPr>
        <w:rPr>
          <w:b/>
          <w:szCs w:val="24"/>
        </w:rPr>
      </w:pPr>
      <w:r>
        <w:rPr>
          <w:b/>
          <w:szCs w:val="24"/>
        </w:rPr>
        <w:t xml:space="preserve">1563 </w:t>
      </w:r>
      <w:r w:rsidRPr="00F6101B">
        <w:rPr>
          <w:b/>
          <w:szCs w:val="24"/>
        </w:rPr>
        <w:t xml:space="preserve">– Mar 11 – </w:t>
      </w:r>
      <w:r w:rsidR="00C974AC" w:rsidRPr="00BE24BF">
        <w:rPr>
          <w:b/>
          <w:u w:val="single"/>
        </w:rPr>
        <w:t xml:space="preserve">UK </w:t>
      </w:r>
      <w:r w:rsidRPr="00F6101B">
        <w:rPr>
          <w:b/>
          <w:szCs w:val="24"/>
          <w:u w:val="single"/>
        </w:rPr>
        <w:t>Essex Little Baddow</w:t>
      </w:r>
      <w:r w:rsidRPr="00F6101B">
        <w:rPr>
          <w:b/>
          <w:szCs w:val="24"/>
        </w:rPr>
        <w:t xml:space="preserve"> </w:t>
      </w:r>
      <w:r w:rsidR="007A089D">
        <w:rPr>
          <w:b/>
          <w:szCs w:val="24"/>
        </w:rPr>
        <w:t>– Birth/Bap –</w:t>
      </w:r>
      <w:r w:rsidRPr="00F6101B">
        <w:rPr>
          <w:b/>
          <w:szCs w:val="24"/>
        </w:rPr>
        <w:t xml:space="preserve"> Joane Knight</w:t>
      </w:r>
      <w:r>
        <w:rPr>
          <w:b/>
          <w:szCs w:val="24"/>
        </w:rPr>
        <w:t xml:space="preserve"> </w:t>
      </w:r>
      <w:r w:rsidRPr="00CD06E3">
        <w:rPr>
          <w:szCs w:val="24"/>
        </w:rPr>
        <w:t>(Lond</w:t>
      </w:r>
      <w:r>
        <w:rPr>
          <w:szCs w:val="24"/>
        </w:rPr>
        <w:t>on</w:t>
      </w:r>
      <w:r w:rsidRPr="00CD06E3">
        <w:rPr>
          <w:szCs w:val="24"/>
        </w:rPr>
        <w:t xml:space="preserve"> Met Arch)</w:t>
      </w:r>
    </w:p>
    <w:p w:rsidR="001470B7" w:rsidRDefault="001470B7" w:rsidP="001470B7">
      <w:pPr>
        <w:rPr>
          <w:szCs w:val="24"/>
        </w:rPr>
      </w:pPr>
      <w:r w:rsidRPr="000C4AAE">
        <w:rPr>
          <w:b/>
          <w:szCs w:val="24"/>
        </w:rPr>
        <w:lastRenderedPageBreak/>
        <w:t xml:space="preserve">1563 – Jun 8 – </w:t>
      </w:r>
      <w:r w:rsidR="00C974AC" w:rsidRPr="00BE24BF">
        <w:rPr>
          <w:b/>
          <w:u w:val="single"/>
        </w:rPr>
        <w:t xml:space="preserve">UK </w:t>
      </w:r>
      <w:r w:rsidRPr="000C4AAE">
        <w:rPr>
          <w:b/>
          <w:szCs w:val="24"/>
          <w:u w:val="single"/>
        </w:rPr>
        <w:t>Kent Sellindge</w:t>
      </w:r>
      <w:r w:rsidRPr="000C4AAE">
        <w:rPr>
          <w:b/>
          <w:szCs w:val="24"/>
        </w:rPr>
        <w:t xml:space="preserve"> </w:t>
      </w:r>
      <w:r w:rsidR="007A089D">
        <w:rPr>
          <w:b/>
          <w:szCs w:val="24"/>
        </w:rPr>
        <w:t>– Birth/Bap –</w:t>
      </w:r>
      <w:r w:rsidRPr="000C4AAE">
        <w:rPr>
          <w:b/>
          <w:szCs w:val="24"/>
        </w:rPr>
        <w:t xml:space="preserve"> Peter Knight</w:t>
      </w:r>
      <w:r w:rsidRPr="00BC4DE8">
        <w:rPr>
          <w:szCs w:val="24"/>
        </w:rPr>
        <w:t xml:space="preserve"> </w:t>
      </w:r>
      <w:r>
        <w:rPr>
          <w:szCs w:val="24"/>
        </w:rPr>
        <w:t xml:space="preserve">- </w:t>
      </w:r>
      <w:r w:rsidRPr="00BC4DE8">
        <w:rPr>
          <w:szCs w:val="24"/>
        </w:rPr>
        <w:t>s/o William</w:t>
      </w:r>
      <w:r>
        <w:rPr>
          <w:szCs w:val="24"/>
        </w:rPr>
        <w:t xml:space="preserve"> (Tyler)</w:t>
      </w:r>
    </w:p>
    <w:p w:rsidR="001470B7" w:rsidRDefault="001470B7" w:rsidP="001470B7">
      <w:pPr>
        <w:rPr>
          <w:szCs w:val="24"/>
        </w:rPr>
      </w:pPr>
      <w:r w:rsidRPr="000C4AAE">
        <w:rPr>
          <w:b/>
          <w:szCs w:val="24"/>
        </w:rPr>
        <w:t xml:space="preserve">1563 – Jun 18 – </w:t>
      </w:r>
      <w:r w:rsidR="00C974AC" w:rsidRPr="00BE24BF">
        <w:rPr>
          <w:b/>
          <w:u w:val="single"/>
        </w:rPr>
        <w:t xml:space="preserve">UK </w:t>
      </w:r>
      <w:r w:rsidRPr="000C4AAE">
        <w:rPr>
          <w:b/>
          <w:szCs w:val="24"/>
          <w:u w:val="single"/>
        </w:rPr>
        <w:t>Kent Bromley</w:t>
      </w:r>
      <w:r w:rsidRPr="000C4AAE">
        <w:rPr>
          <w:b/>
          <w:szCs w:val="24"/>
        </w:rPr>
        <w:t xml:space="preserve"> </w:t>
      </w:r>
      <w:r w:rsidR="007A089D">
        <w:rPr>
          <w:b/>
          <w:szCs w:val="24"/>
        </w:rPr>
        <w:t>– Birth/Bap –</w:t>
      </w:r>
      <w:r w:rsidRPr="000C4AAE">
        <w:rPr>
          <w:b/>
          <w:szCs w:val="24"/>
        </w:rPr>
        <w:t xml:space="preserve"> Edmonde Knight</w:t>
      </w:r>
      <w:r w:rsidRPr="00BC4DE8">
        <w:rPr>
          <w:szCs w:val="24"/>
        </w:rPr>
        <w:t xml:space="preserve"> </w:t>
      </w:r>
      <w:r>
        <w:rPr>
          <w:szCs w:val="24"/>
        </w:rPr>
        <w:t xml:space="preserve">- </w:t>
      </w:r>
      <w:r w:rsidRPr="00BC4DE8">
        <w:rPr>
          <w:szCs w:val="24"/>
        </w:rPr>
        <w:t>s/o Oliver Knight</w:t>
      </w:r>
      <w:r>
        <w:rPr>
          <w:szCs w:val="24"/>
        </w:rPr>
        <w:t xml:space="preserve"> (Tyler)</w:t>
      </w:r>
    </w:p>
    <w:p w:rsidR="001470B7" w:rsidRDefault="001470B7" w:rsidP="001470B7">
      <w:pPr>
        <w:rPr>
          <w:b/>
          <w:szCs w:val="24"/>
        </w:rPr>
      </w:pPr>
      <w:r w:rsidRPr="000C4AAE">
        <w:rPr>
          <w:b/>
          <w:szCs w:val="24"/>
        </w:rPr>
        <w:t xml:space="preserve">1563 – Aug 13 – </w:t>
      </w:r>
      <w:r w:rsidR="00C974AC" w:rsidRPr="00BE24BF">
        <w:rPr>
          <w:b/>
          <w:u w:val="single"/>
        </w:rPr>
        <w:t xml:space="preserve">UK </w:t>
      </w:r>
      <w:r w:rsidRPr="000C4AAE">
        <w:rPr>
          <w:b/>
          <w:szCs w:val="24"/>
          <w:u w:val="single"/>
        </w:rPr>
        <w:t>Sussex Oving</w:t>
      </w:r>
      <w:r w:rsidRPr="000C4AAE">
        <w:rPr>
          <w:b/>
          <w:szCs w:val="24"/>
        </w:rPr>
        <w:t xml:space="preserve"> </w:t>
      </w:r>
      <w:r w:rsidR="007A089D">
        <w:rPr>
          <w:b/>
          <w:szCs w:val="24"/>
        </w:rPr>
        <w:t>– Birth/Bap –</w:t>
      </w:r>
      <w:r w:rsidRPr="000C4AAE">
        <w:rPr>
          <w:b/>
          <w:szCs w:val="24"/>
        </w:rPr>
        <w:t xml:space="preserve"> Katherine Knight</w:t>
      </w:r>
    </w:p>
    <w:p w:rsidR="001470B7" w:rsidRDefault="001470B7" w:rsidP="001470B7">
      <w:pPr>
        <w:rPr>
          <w:szCs w:val="24"/>
        </w:rPr>
      </w:pPr>
      <w:r w:rsidRPr="000C4AAE">
        <w:rPr>
          <w:b/>
          <w:szCs w:val="24"/>
        </w:rPr>
        <w:t xml:space="preserve">1563 – Dec 1 – </w:t>
      </w:r>
      <w:r w:rsidR="00C974AC" w:rsidRPr="00BE24BF">
        <w:rPr>
          <w:b/>
          <w:u w:val="single"/>
        </w:rPr>
        <w:t xml:space="preserve">UK </w:t>
      </w:r>
      <w:r w:rsidRPr="000C4AAE">
        <w:rPr>
          <w:b/>
          <w:szCs w:val="24"/>
          <w:u w:val="single"/>
        </w:rPr>
        <w:t>Gloucestershire Minchinhampton</w:t>
      </w:r>
      <w:r w:rsidRPr="000C4AAE">
        <w:rPr>
          <w:b/>
          <w:szCs w:val="24"/>
        </w:rPr>
        <w:t xml:space="preserve"> </w:t>
      </w:r>
      <w:r w:rsidR="007A089D">
        <w:rPr>
          <w:b/>
          <w:szCs w:val="24"/>
        </w:rPr>
        <w:t>– Birth/Bap –</w:t>
      </w:r>
      <w:r w:rsidRPr="000C4AAE">
        <w:rPr>
          <w:b/>
          <w:szCs w:val="24"/>
        </w:rPr>
        <w:t xml:space="preserve"> Leonard Knight</w:t>
      </w:r>
      <w:r w:rsidRPr="00BC4DE8">
        <w:rPr>
          <w:szCs w:val="24"/>
        </w:rPr>
        <w:t xml:space="preserve"> </w:t>
      </w:r>
      <w:r>
        <w:rPr>
          <w:szCs w:val="24"/>
        </w:rPr>
        <w:t xml:space="preserve">- </w:t>
      </w:r>
      <w:r w:rsidRPr="00BC4DE8">
        <w:rPr>
          <w:szCs w:val="24"/>
        </w:rPr>
        <w:t>s/o Jacob</w:t>
      </w:r>
    </w:p>
    <w:p w:rsidR="001470B7" w:rsidRDefault="001470B7" w:rsidP="001470B7">
      <w:pPr>
        <w:rPr>
          <w:szCs w:val="24"/>
        </w:rPr>
      </w:pPr>
      <w:r w:rsidRPr="000C4AAE">
        <w:rPr>
          <w:b/>
          <w:szCs w:val="24"/>
        </w:rPr>
        <w:t xml:space="preserve">1563 – Dec – </w:t>
      </w:r>
      <w:r w:rsidR="00C974AC" w:rsidRPr="00BE24BF">
        <w:rPr>
          <w:b/>
          <w:u w:val="single"/>
        </w:rPr>
        <w:t xml:space="preserve">UK </w:t>
      </w:r>
      <w:r w:rsidRPr="000C4AAE">
        <w:rPr>
          <w:b/>
          <w:szCs w:val="24"/>
          <w:u w:val="single"/>
        </w:rPr>
        <w:t>London Westminster</w:t>
      </w:r>
      <w:r w:rsidRPr="000C4AAE">
        <w:rPr>
          <w:b/>
          <w:szCs w:val="24"/>
        </w:rPr>
        <w:t xml:space="preserve"> </w:t>
      </w:r>
      <w:r w:rsidR="007A089D">
        <w:rPr>
          <w:b/>
          <w:szCs w:val="24"/>
        </w:rPr>
        <w:t>– Birth/Bap –</w:t>
      </w:r>
      <w:r w:rsidRPr="000C4AAE">
        <w:rPr>
          <w:b/>
          <w:szCs w:val="24"/>
        </w:rPr>
        <w:t xml:space="preserve"> Silvester Knight</w:t>
      </w:r>
      <w:r w:rsidRPr="00BC4DE8">
        <w:rPr>
          <w:szCs w:val="24"/>
        </w:rPr>
        <w:t xml:space="preserve"> </w:t>
      </w:r>
      <w:r>
        <w:rPr>
          <w:szCs w:val="24"/>
        </w:rPr>
        <w:t xml:space="preserve">- </w:t>
      </w:r>
      <w:r w:rsidRPr="00BC4DE8">
        <w:rPr>
          <w:szCs w:val="24"/>
        </w:rPr>
        <w:t>s/o Knight</w:t>
      </w:r>
      <w:r>
        <w:rPr>
          <w:szCs w:val="24"/>
        </w:rPr>
        <w:t xml:space="preserve"> </w:t>
      </w:r>
      <w:r w:rsidRPr="00CD06E3">
        <w:rPr>
          <w:szCs w:val="24"/>
        </w:rPr>
        <w:t>(Lond</w:t>
      </w:r>
      <w:r>
        <w:rPr>
          <w:szCs w:val="24"/>
        </w:rPr>
        <w:t>on</w:t>
      </w:r>
      <w:r w:rsidRPr="00CD06E3">
        <w:rPr>
          <w:szCs w:val="24"/>
        </w:rPr>
        <w:t xml:space="preserve"> Met Arch)</w:t>
      </w:r>
    </w:p>
    <w:p w:rsidR="001470B7" w:rsidRPr="000C4AAE" w:rsidRDefault="001470B7" w:rsidP="001470B7">
      <w:pPr>
        <w:rPr>
          <w:b/>
          <w:szCs w:val="24"/>
        </w:rPr>
      </w:pPr>
      <w:r w:rsidRPr="00562477">
        <w:rPr>
          <w:b/>
          <w:szCs w:val="24"/>
        </w:rPr>
        <w:t xml:space="preserve">1563 – </w:t>
      </w:r>
      <w:r w:rsidR="00C974AC" w:rsidRPr="00BE24BF">
        <w:rPr>
          <w:b/>
          <w:u w:val="single"/>
        </w:rPr>
        <w:t xml:space="preserve">UK </w:t>
      </w:r>
      <w:r w:rsidRPr="00562477">
        <w:rPr>
          <w:b/>
          <w:szCs w:val="24"/>
          <w:u w:val="single"/>
        </w:rPr>
        <w:t>Cambridge</w:t>
      </w:r>
      <w:r w:rsidR="00C974AC">
        <w:rPr>
          <w:b/>
          <w:szCs w:val="24"/>
          <w:u w:val="single"/>
        </w:rPr>
        <w:t>shire Cambridge</w:t>
      </w:r>
      <w:r w:rsidRPr="00562477">
        <w:rPr>
          <w:b/>
          <w:szCs w:val="24"/>
        </w:rPr>
        <w:t xml:space="preserve"> – Camb Alum – Thomas Knight</w:t>
      </w:r>
      <w:r>
        <w:rPr>
          <w:szCs w:val="24"/>
        </w:rPr>
        <w:t xml:space="preserve"> – Scholar of Trinity 1563. </w:t>
      </w:r>
    </w:p>
    <w:p w:rsidR="001470B7" w:rsidRDefault="001470B7" w:rsidP="001470B7">
      <w:pPr>
        <w:rPr>
          <w:szCs w:val="24"/>
        </w:rPr>
      </w:pPr>
      <w:r w:rsidRPr="00E66A6C">
        <w:rPr>
          <w:b/>
          <w:szCs w:val="24"/>
        </w:rPr>
        <w:t>1564</w:t>
      </w:r>
      <w:r>
        <w:rPr>
          <w:b/>
          <w:szCs w:val="24"/>
        </w:rPr>
        <w:t xml:space="preserve"> -</w:t>
      </w:r>
      <w:r w:rsidRPr="00E66A6C">
        <w:rPr>
          <w:b/>
          <w:szCs w:val="24"/>
        </w:rPr>
        <w:t xml:space="preserve"> Nov 11 – </w:t>
      </w:r>
      <w:r w:rsidR="00C974AC" w:rsidRPr="00BE24BF">
        <w:rPr>
          <w:b/>
          <w:u w:val="single"/>
        </w:rPr>
        <w:t xml:space="preserve">UK </w:t>
      </w:r>
      <w:r w:rsidRPr="00E66A6C">
        <w:rPr>
          <w:b/>
          <w:szCs w:val="24"/>
          <w:u w:val="single"/>
        </w:rPr>
        <w:t>London</w:t>
      </w:r>
      <w:r>
        <w:rPr>
          <w:b/>
          <w:szCs w:val="24"/>
          <w:u w:val="single"/>
        </w:rPr>
        <w:t xml:space="preserve"> </w:t>
      </w:r>
      <w:r w:rsidRPr="00E66A6C">
        <w:rPr>
          <w:b/>
          <w:szCs w:val="24"/>
          <w:u w:val="single"/>
        </w:rPr>
        <w:t>St Botolph</w:t>
      </w:r>
      <w:r w:rsidRPr="00E66A6C">
        <w:rPr>
          <w:b/>
          <w:szCs w:val="24"/>
        </w:rPr>
        <w:t xml:space="preserve"> – Johanna Knight Will</w:t>
      </w:r>
      <w:r>
        <w:rPr>
          <w:szCs w:val="24"/>
        </w:rPr>
        <w:t xml:space="preserve"> – To be buried next to her “dear husband, Humfrey Knight; bequests: to niece, Bridget Pilborough (Pylborough), a ring of gold that was her mother’s wedding ring; to my daughters Madelin, Mary, Ellen and Bridgett,  money when they each marry;  Anthony Pilborough, mercer, money to buy him a coat; Dorothy Simpson (Sympson), William Pollard’s daughter, and her husband, 5 pounds; to Ursula Pollard, her sister, 20 shillings; to niece, Dorothy Knight, John Knight’s daughter, money; Ralf Brady (Braddye), money; to Elizabeth Swayne, a kirtle;  to son William Knight’s children Ellen and Sara, money each at lawful age; to Ralf Turner, 20 shillings; to Thomas Moakam, fishmonger,  money and forgiveness of debts; to his wife, Adrian Moakam, money; to Jane and Edward, his children and my godchildren, money; to cousin Henry Baker, items; to servants, money and clothing; to cousin Elizabeth Cocke, a gold ring; to cousin Leonard Sandell, Gent, a gilt silver porringer in consideration of his goodness to my son, Richard Knight; Anne Gilmour (Gillmore), wife of John Gilmour, fishmonger, a gold ring engraved with a death’s head; to sister Thomasyn, a gold ring; to Maddelin Arthur, the wife of John Arthur, fishmonger, a silver spoon and to her daughter Jane, my goddaughter, a ring with JK on it; to Bryan Dean (Deane) and Edmond Martin (Martyn), son’s servants, money; to Jane Pymorke, items; to William and Francis Nodes, money at the expiration of their apprenticeships; to William Montayne Beadma, item; to Anne Shibbent, money when married; to Mistress Trumbull, a gold ring; to Johane Bannister, my son’s maid, clothing;  to Margaret Challenger, clothes;  to Maddelyn Patty alias Pilborough, items; the residue of lands and goods not bequeathed, moveable and immovable, to Richard Knight, son, who is to be executor; cousin Leonard Sandell and cousin Henry Baker to be overseers. (</w:t>
      </w:r>
      <w:r w:rsidRPr="001C2DEC">
        <w:rPr>
          <w:szCs w:val="24"/>
        </w:rPr>
        <w:t>Prerogative Court of Canterbury Wills, 1384-1858</w:t>
      </w:r>
      <w:r>
        <w:rPr>
          <w:szCs w:val="24"/>
        </w:rPr>
        <w:t xml:space="preserve">, </w:t>
      </w:r>
      <w:r w:rsidRPr="001C2DEC">
        <w:rPr>
          <w:szCs w:val="24"/>
        </w:rPr>
        <w:t>PROB 11: Will Registers</w:t>
      </w:r>
      <w:r>
        <w:rPr>
          <w:szCs w:val="24"/>
        </w:rPr>
        <w:t xml:space="preserve">, </w:t>
      </w:r>
      <w:r w:rsidRPr="001C2DEC">
        <w:rPr>
          <w:szCs w:val="24"/>
        </w:rPr>
        <w:t>1384-1566</w:t>
      </w:r>
      <w:r>
        <w:rPr>
          <w:szCs w:val="24"/>
        </w:rPr>
        <w:t xml:space="preserve">, </w:t>
      </w:r>
      <w:r w:rsidRPr="001C2DEC">
        <w:rPr>
          <w:szCs w:val="24"/>
        </w:rPr>
        <w:t>Piece 47: Stevenson (1564)</w:t>
      </w:r>
      <w:r>
        <w:rPr>
          <w:szCs w:val="24"/>
        </w:rPr>
        <w:t>)</w:t>
      </w:r>
    </w:p>
    <w:p w:rsidR="001470B7" w:rsidRDefault="001470B7" w:rsidP="001470B7">
      <w:pPr>
        <w:rPr>
          <w:szCs w:val="24"/>
        </w:rPr>
      </w:pPr>
      <w:r w:rsidRPr="000C4AAE">
        <w:rPr>
          <w:b/>
          <w:szCs w:val="24"/>
        </w:rPr>
        <w:t xml:space="preserve">1564 – Aug 3 – </w:t>
      </w:r>
      <w:r w:rsidR="00C974AC" w:rsidRPr="00BE24BF">
        <w:rPr>
          <w:b/>
          <w:u w:val="single"/>
        </w:rPr>
        <w:t xml:space="preserve">UK </w:t>
      </w:r>
      <w:r w:rsidRPr="000C4AAE">
        <w:rPr>
          <w:b/>
          <w:szCs w:val="24"/>
          <w:u w:val="single"/>
        </w:rPr>
        <w:t>Essex Earls Colne</w:t>
      </w:r>
      <w:r w:rsidRPr="000C4AAE">
        <w:rPr>
          <w:b/>
          <w:szCs w:val="24"/>
        </w:rPr>
        <w:t xml:space="preserve"> </w:t>
      </w:r>
      <w:r w:rsidR="007A089D">
        <w:rPr>
          <w:b/>
          <w:szCs w:val="24"/>
        </w:rPr>
        <w:t>– Birth/Bap –</w:t>
      </w:r>
      <w:r w:rsidRPr="000C4AAE">
        <w:rPr>
          <w:b/>
          <w:szCs w:val="24"/>
        </w:rPr>
        <w:t xml:space="preserve"> Elizabeth Knight</w:t>
      </w:r>
      <w:r w:rsidRPr="00BC4DE8">
        <w:rPr>
          <w:szCs w:val="24"/>
        </w:rPr>
        <w:t xml:space="preserve"> </w:t>
      </w:r>
      <w:r>
        <w:rPr>
          <w:szCs w:val="24"/>
        </w:rPr>
        <w:t xml:space="preserve">- </w:t>
      </w:r>
      <w:r w:rsidRPr="00BC4DE8">
        <w:rPr>
          <w:szCs w:val="24"/>
        </w:rPr>
        <w:t>d/o John Knight</w:t>
      </w:r>
      <w:r>
        <w:rPr>
          <w:szCs w:val="24"/>
        </w:rPr>
        <w:t xml:space="preserve"> (London Met Arch)</w:t>
      </w:r>
    </w:p>
    <w:p w:rsidR="001470B7" w:rsidRDefault="001470B7" w:rsidP="001470B7">
      <w:pPr>
        <w:rPr>
          <w:szCs w:val="24"/>
        </w:rPr>
      </w:pPr>
      <w:r w:rsidRPr="000C4AAE">
        <w:rPr>
          <w:b/>
          <w:szCs w:val="24"/>
        </w:rPr>
        <w:t xml:space="preserve">1564 – Aug 5 – </w:t>
      </w:r>
      <w:r w:rsidR="00C974AC" w:rsidRPr="00BE24BF">
        <w:rPr>
          <w:b/>
          <w:u w:val="single"/>
        </w:rPr>
        <w:t xml:space="preserve">UK </w:t>
      </w:r>
      <w:r w:rsidRPr="000C4AAE">
        <w:rPr>
          <w:b/>
          <w:szCs w:val="24"/>
          <w:u w:val="single"/>
        </w:rPr>
        <w:t>Berkshire Pangbourne</w:t>
      </w:r>
      <w:r w:rsidRPr="000C4AAE">
        <w:rPr>
          <w:b/>
          <w:szCs w:val="24"/>
        </w:rPr>
        <w:t xml:space="preserve"> </w:t>
      </w:r>
      <w:r w:rsidR="007A089D">
        <w:rPr>
          <w:b/>
          <w:szCs w:val="24"/>
        </w:rPr>
        <w:t>– Birth/Bap –</w:t>
      </w:r>
      <w:r w:rsidRPr="000C4AAE">
        <w:rPr>
          <w:b/>
          <w:szCs w:val="24"/>
        </w:rPr>
        <w:t xml:space="preserve"> Gregory Knight</w:t>
      </w:r>
      <w:r w:rsidRPr="00BC4DE8">
        <w:rPr>
          <w:szCs w:val="24"/>
        </w:rPr>
        <w:t xml:space="preserve"> </w:t>
      </w:r>
      <w:r>
        <w:rPr>
          <w:szCs w:val="24"/>
        </w:rPr>
        <w:t xml:space="preserve">- </w:t>
      </w:r>
      <w:r w:rsidRPr="00BC4DE8">
        <w:rPr>
          <w:szCs w:val="24"/>
        </w:rPr>
        <w:t>s/o Reginald Knight</w:t>
      </w:r>
      <w:r>
        <w:rPr>
          <w:szCs w:val="24"/>
        </w:rPr>
        <w:t xml:space="preserve"> (London Met Arch)</w:t>
      </w:r>
    </w:p>
    <w:p w:rsidR="001470B7" w:rsidRPr="00800EFC" w:rsidRDefault="001470B7" w:rsidP="00800EFC">
      <w:pPr>
        <w:rPr>
          <w:szCs w:val="24"/>
        </w:rPr>
      </w:pPr>
      <w:r w:rsidRPr="00800EFC">
        <w:rPr>
          <w:b/>
          <w:szCs w:val="24"/>
        </w:rPr>
        <w:t xml:space="preserve">1564 – Nov 6 – </w:t>
      </w:r>
      <w:r w:rsidR="00C974AC" w:rsidRPr="00800EFC">
        <w:rPr>
          <w:b/>
          <w:u w:val="single"/>
        </w:rPr>
        <w:t xml:space="preserve">UK </w:t>
      </w:r>
      <w:r w:rsidRPr="00800EFC">
        <w:rPr>
          <w:b/>
          <w:szCs w:val="24"/>
          <w:u w:val="single"/>
        </w:rPr>
        <w:t>Devonshire – Braunton</w:t>
      </w:r>
      <w:r w:rsidRPr="00800EFC">
        <w:rPr>
          <w:b/>
          <w:szCs w:val="24"/>
        </w:rPr>
        <w:t xml:space="preserve"> </w:t>
      </w:r>
      <w:r w:rsidR="007A089D">
        <w:rPr>
          <w:b/>
          <w:szCs w:val="24"/>
        </w:rPr>
        <w:t>– Birth/Bap –</w:t>
      </w:r>
      <w:r w:rsidRPr="00800EFC">
        <w:rPr>
          <w:b/>
          <w:szCs w:val="24"/>
        </w:rPr>
        <w:t xml:space="preserve"> Leonard Knight</w:t>
      </w:r>
      <w:r w:rsidRPr="00800EFC">
        <w:rPr>
          <w:szCs w:val="24"/>
        </w:rPr>
        <w:t xml:space="preserve"> - s/o John (London Met Arch)</w:t>
      </w:r>
    </w:p>
    <w:p w:rsidR="001470B7" w:rsidRDefault="001470B7" w:rsidP="001470B7">
      <w:pPr>
        <w:rPr>
          <w:b/>
          <w:szCs w:val="24"/>
        </w:rPr>
      </w:pPr>
      <w:r w:rsidRPr="000C4AAE">
        <w:rPr>
          <w:b/>
          <w:szCs w:val="24"/>
        </w:rPr>
        <w:t xml:space="preserve">1564 – Nov 19 – </w:t>
      </w:r>
      <w:r w:rsidR="00C974AC" w:rsidRPr="00BE24BF">
        <w:rPr>
          <w:b/>
          <w:u w:val="single"/>
        </w:rPr>
        <w:t xml:space="preserve">UK </w:t>
      </w:r>
      <w:r w:rsidRPr="000C4AAE">
        <w:rPr>
          <w:b/>
          <w:szCs w:val="24"/>
          <w:u w:val="single"/>
        </w:rPr>
        <w:t>London St Andrew</w:t>
      </w:r>
      <w:r w:rsidRPr="000C4AAE">
        <w:rPr>
          <w:b/>
          <w:szCs w:val="24"/>
        </w:rPr>
        <w:t xml:space="preserve"> </w:t>
      </w:r>
      <w:r w:rsidR="007A089D">
        <w:rPr>
          <w:b/>
          <w:szCs w:val="24"/>
        </w:rPr>
        <w:t>– Birth/Bap –</w:t>
      </w:r>
      <w:r w:rsidRPr="000C4AAE">
        <w:rPr>
          <w:b/>
          <w:szCs w:val="24"/>
        </w:rPr>
        <w:t xml:space="preserve"> Thomas Knight</w:t>
      </w:r>
      <w:r>
        <w:rPr>
          <w:b/>
          <w:szCs w:val="24"/>
        </w:rPr>
        <w:t xml:space="preserve"> </w:t>
      </w:r>
      <w:r>
        <w:rPr>
          <w:szCs w:val="24"/>
        </w:rPr>
        <w:t>(London Met Arch)</w:t>
      </w:r>
    </w:p>
    <w:p w:rsidR="001470B7" w:rsidRPr="000C4AAE" w:rsidRDefault="001470B7" w:rsidP="001470B7">
      <w:pPr>
        <w:rPr>
          <w:b/>
          <w:szCs w:val="24"/>
        </w:rPr>
      </w:pPr>
      <w:r w:rsidRPr="000C4AAE">
        <w:rPr>
          <w:b/>
          <w:szCs w:val="24"/>
        </w:rPr>
        <w:lastRenderedPageBreak/>
        <w:t xml:space="preserve">1564 – Dec 31 – </w:t>
      </w:r>
      <w:r w:rsidR="00C974AC" w:rsidRPr="00BE24BF">
        <w:rPr>
          <w:b/>
          <w:u w:val="single"/>
        </w:rPr>
        <w:t xml:space="preserve">UK </w:t>
      </w:r>
      <w:r w:rsidRPr="000C4AAE">
        <w:rPr>
          <w:b/>
          <w:szCs w:val="24"/>
          <w:u w:val="single"/>
        </w:rPr>
        <w:t>Berkshire Reading</w:t>
      </w:r>
      <w:r w:rsidRPr="000C4AAE">
        <w:rPr>
          <w:b/>
          <w:szCs w:val="24"/>
        </w:rPr>
        <w:t xml:space="preserve"> </w:t>
      </w:r>
      <w:r w:rsidR="007A089D">
        <w:rPr>
          <w:b/>
          <w:szCs w:val="24"/>
        </w:rPr>
        <w:t>– Birth/Bap –</w:t>
      </w:r>
      <w:r w:rsidRPr="000C4AAE">
        <w:rPr>
          <w:b/>
          <w:szCs w:val="24"/>
        </w:rPr>
        <w:t xml:space="preserve"> Amie Knight</w:t>
      </w:r>
      <w:r>
        <w:rPr>
          <w:b/>
          <w:szCs w:val="24"/>
        </w:rPr>
        <w:t xml:space="preserve"> </w:t>
      </w:r>
      <w:r>
        <w:rPr>
          <w:szCs w:val="24"/>
        </w:rPr>
        <w:t>(London Met Arch)</w:t>
      </w:r>
    </w:p>
    <w:p w:rsidR="001470B7" w:rsidRPr="000C4AAE" w:rsidRDefault="001470B7" w:rsidP="001470B7">
      <w:pPr>
        <w:rPr>
          <w:b/>
          <w:szCs w:val="24"/>
        </w:rPr>
      </w:pPr>
      <w:r w:rsidRPr="000C4AAE">
        <w:rPr>
          <w:b/>
          <w:szCs w:val="24"/>
        </w:rPr>
        <w:t xml:space="preserve">1564 – </w:t>
      </w:r>
      <w:r w:rsidR="00C974AC" w:rsidRPr="00BE24BF">
        <w:rPr>
          <w:b/>
          <w:u w:val="single"/>
        </w:rPr>
        <w:t xml:space="preserve">UK </w:t>
      </w:r>
      <w:r w:rsidRPr="000C4AAE">
        <w:rPr>
          <w:b/>
          <w:szCs w:val="24"/>
          <w:u w:val="single"/>
        </w:rPr>
        <w:t>London Casteldonnington</w:t>
      </w:r>
      <w:r w:rsidRPr="000C4AAE">
        <w:rPr>
          <w:b/>
          <w:szCs w:val="24"/>
        </w:rPr>
        <w:t xml:space="preserve"> – Will – Roger Knight</w:t>
      </w:r>
      <w:r>
        <w:rPr>
          <w:b/>
          <w:szCs w:val="24"/>
        </w:rPr>
        <w:t xml:space="preserve">- </w:t>
      </w:r>
      <w:r>
        <w:rPr>
          <w:szCs w:val="24"/>
        </w:rPr>
        <w:t xml:space="preserve"> (</w:t>
      </w:r>
      <w:r w:rsidRPr="001C2DEC">
        <w:rPr>
          <w:szCs w:val="24"/>
        </w:rPr>
        <w:t>Prerogative Court of Canterbury Wills, 1384-1858</w:t>
      </w:r>
      <w:r>
        <w:rPr>
          <w:szCs w:val="24"/>
        </w:rPr>
        <w:t>)</w:t>
      </w:r>
    </w:p>
    <w:p w:rsidR="001470B7" w:rsidRDefault="001470B7" w:rsidP="001470B7">
      <w:pPr>
        <w:rPr>
          <w:szCs w:val="24"/>
        </w:rPr>
      </w:pPr>
      <w:r w:rsidRPr="00462C7A">
        <w:rPr>
          <w:b/>
          <w:szCs w:val="24"/>
        </w:rPr>
        <w:t xml:space="preserve">1564 – </w:t>
      </w:r>
      <w:r w:rsidR="00C974AC" w:rsidRPr="00BE24BF">
        <w:rPr>
          <w:b/>
          <w:u w:val="single"/>
        </w:rPr>
        <w:t xml:space="preserve">UK </w:t>
      </w:r>
      <w:r w:rsidRPr="00462C7A">
        <w:rPr>
          <w:b/>
          <w:szCs w:val="24"/>
          <w:u w:val="single"/>
        </w:rPr>
        <w:t>Kent</w:t>
      </w:r>
      <w:r>
        <w:rPr>
          <w:b/>
          <w:szCs w:val="24"/>
          <w:u w:val="single"/>
        </w:rPr>
        <w:t xml:space="preserve"> </w:t>
      </w:r>
      <w:r w:rsidRPr="00462C7A">
        <w:rPr>
          <w:b/>
          <w:szCs w:val="24"/>
          <w:u w:val="single"/>
        </w:rPr>
        <w:t xml:space="preserve">Sandwich </w:t>
      </w:r>
      <w:r w:rsidRPr="00462C7A">
        <w:rPr>
          <w:b/>
          <w:szCs w:val="24"/>
        </w:rPr>
        <w:t xml:space="preserve"> – </w:t>
      </w:r>
      <w:r>
        <w:rPr>
          <w:b/>
          <w:szCs w:val="24"/>
        </w:rPr>
        <w:t xml:space="preserve">Admin – Edward Knight - </w:t>
      </w:r>
      <w:r w:rsidRPr="00662317">
        <w:rPr>
          <w:szCs w:val="24"/>
        </w:rPr>
        <w:t>Simon Cason</w:t>
      </w:r>
      <w:r>
        <w:rPr>
          <w:szCs w:val="24"/>
        </w:rPr>
        <w:t xml:space="preserve"> died intestate and goods sequestered to </w:t>
      </w:r>
      <w:r w:rsidRPr="00C10354">
        <w:rPr>
          <w:szCs w:val="24"/>
        </w:rPr>
        <w:t>Edward Knight</w:t>
      </w:r>
      <w:r>
        <w:rPr>
          <w:szCs w:val="24"/>
        </w:rPr>
        <w:t>, churchwarden of Blessed Mary of Sandwich. (</w:t>
      </w:r>
      <w:r w:rsidRPr="00462C7A">
        <w:rPr>
          <w:szCs w:val="24"/>
        </w:rPr>
        <w:t>Kent, England, Tyler Index to Wills, 1460-1882</w:t>
      </w:r>
      <w:r>
        <w:rPr>
          <w:szCs w:val="24"/>
        </w:rPr>
        <w:t>)</w:t>
      </w:r>
    </w:p>
    <w:p w:rsidR="001470B7" w:rsidRDefault="001470B7" w:rsidP="001470B7">
      <w:pPr>
        <w:rPr>
          <w:b/>
          <w:szCs w:val="24"/>
        </w:rPr>
      </w:pPr>
      <w:r w:rsidRPr="000C4AAE">
        <w:rPr>
          <w:b/>
          <w:szCs w:val="24"/>
        </w:rPr>
        <w:t xml:space="preserve">1565 – Mar 12 – </w:t>
      </w:r>
      <w:r w:rsidR="00C974AC" w:rsidRPr="00BE24BF">
        <w:rPr>
          <w:b/>
          <w:u w:val="single"/>
        </w:rPr>
        <w:t xml:space="preserve">UK </w:t>
      </w:r>
      <w:r w:rsidRPr="000C4AAE">
        <w:rPr>
          <w:b/>
          <w:szCs w:val="24"/>
          <w:u w:val="single"/>
        </w:rPr>
        <w:t>Sussex Eastbourne</w:t>
      </w:r>
      <w:r w:rsidRPr="000C4AAE">
        <w:rPr>
          <w:b/>
          <w:szCs w:val="24"/>
        </w:rPr>
        <w:t xml:space="preserve"> </w:t>
      </w:r>
      <w:r w:rsidR="007A089D">
        <w:rPr>
          <w:b/>
          <w:szCs w:val="24"/>
        </w:rPr>
        <w:t>– Birth/Bap –</w:t>
      </w:r>
      <w:r w:rsidRPr="000C4AAE">
        <w:rPr>
          <w:b/>
          <w:szCs w:val="24"/>
        </w:rPr>
        <w:t xml:space="preserve"> John Knight</w:t>
      </w:r>
      <w:r>
        <w:rPr>
          <w:b/>
          <w:szCs w:val="24"/>
        </w:rPr>
        <w:t xml:space="preserve"> </w:t>
      </w:r>
      <w:r>
        <w:rPr>
          <w:szCs w:val="24"/>
        </w:rPr>
        <w:t>(London Met Arch)</w:t>
      </w:r>
    </w:p>
    <w:p w:rsidR="001470B7" w:rsidRDefault="001470B7" w:rsidP="001470B7">
      <w:pPr>
        <w:rPr>
          <w:szCs w:val="24"/>
        </w:rPr>
      </w:pPr>
      <w:r w:rsidRPr="000C4AAE">
        <w:rPr>
          <w:b/>
          <w:szCs w:val="24"/>
        </w:rPr>
        <w:t xml:space="preserve">1565 – Apr 1 – </w:t>
      </w:r>
      <w:r w:rsidR="00C974AC" w:rsidRPr="00BE24BF">
        <w:rPr>
          <w:b/>
          <w:u w:val="single"/>
        </w:rPr>
        <w:t xml:space="preserve">UK </w:t>
      </w:r>
      <w:r w:rsidRPr="000C4AAE">
        <w:rPr>
          <w:b/>
          <w:szCs w:val="24"/>
          <w:u w:val="single"/>
        </w:rPr>
        <w:t>Sussex Amberley</w:t>
      </w:r>
      <w:r w:rsidRPr="000C4AAE">
        <w:rPr>
          <w:b/>
          <w:szCs w:val="24"/>
        </w:rPr>
        <w:t xml:space="preserve"> </w:t>
      </w:r>
      <w:r w:rsidR="007A089D">
        <w:rPr>
          <w:b/>
          <w:szCs w:val="24"/>
        </w:rPr>
        <w:t>– Birth/Bap –</w:t>
      </w:r>
      <w:r w:rsidRPr="000C4AAE">
        <w:rPr>
          <w:b/>
          <w:szCs w:val="24"/>
        </w:rPr>
        <w:t xml:space="preserve"> John Knight</w:t>
      </w:r>
      <w:r w:rsidRPr="00BC4DE8">
        <w:rPr>
          <w:szCs w:val="24"/>
        </w:rPr>
        <w:t xml:space="preserve"> </w:t>
      </w:r>
      <w:r>
        <w:rPr>
          <w:szCs w:val="24"/>
        </w:rPr>
        <w:t xml:space="preserve">- </w:t>
      </w:r>
      <w:r w:rsidRPr="00BC4DE8">
        <w:rPr>
          <w:szCs w:val="24"/>
        </w:rPr>
        <w:t>s/o Richard Knight</w:t>
      </w:r>
      <w:r>
        <w:rPr>
          <w:szCs w:val="24"/>
        </w:rPr>
        <w:t xml:space="preserve"> (London Met Arch)</w:t>
      </w:r>
    </w:p>
    <w:p w:rsidR="001470B7" w:rsidRDefault="001470B7" w:rsidP="001470B7">
      <w:pPr>
        <w:rPr>
          <w:szCs w:val="24"/>
        </w:rPr>
      </w:pPr>
      <w:r w:rsidRPr="000C4AAE">
        <w:rPr>
          <w:b/>
          <w:szCs w:val="24"/>
        </w:rPr>
        <w:t xml:space="preserve">1565 – Apr 23 – </w:t>
      </w:r>
      <w:r w:rsidR="00C974AC" w:rsidRPr="00BE24BF">
        <w:rPr>
          <w:b/>
          <w:u w:val="single"/>
        </w:rPr>
        <w:t xml:space="preserve">UK </w:t>
      </w:r>
      <w:r w:rsidRPr="000C4AAE">
        <w:rPr>
          <w:b/>
          <w:szCs w:val="24"/>
          <w:u w:val="single"/>
        </w:rPr>
        <w:t>Hertfordshire Albans</w:t>
      </w:r>
      <w:r w:rsidRPr="000C4AAE">
        <w:rPr>
          <w:b/>
          <w:szCs w:val="24"/>
        </w:rPr>
        <w:t xml:space="preserve"> </w:t>
      </w:r>
      <w:r w:rsidR="007A089D">
        <w:rPr>
          <w:b/>
          <w:szCs w:val="24"/>
        </w:rPr>
        <w:t>– Birth/Bap –</w:t>
      </w:r>
      <w:r w:rsidRPr="000C4AAE">
        <w:rPr>
          <w:b/>
          <w:szCs w:val="24"/>
        </w:rPr>
        <w:t xml:space="preserve"> Robert Knight</w:t>
      </w:r>
      <w:r w:rsidRPr="00BC4DE8">
        <w:rPr>
          <w:szCs w:val="24"/>
        </w:rPr>
        <w:t xml:space="preserve"> </w:t>
      </w:r>
      <w:r>
        <w:rPr>
          <w:szCs w:val="24"/>
        </w:rPr>
        <w:t xml:space="preserve">- </w:t>
      </w:r>
      <w:r w:rsidRPr="00BC4DE8">
        <w:rPr>
          <w:szCs w:val="24"/>
        </w:rPr>
        <w:t>s/o Richard Knight</w:t>
      </w:r>
      <w:r>
        <w:rPr>
          <w:szCs w:val="24"/>
        </w:rPr>
        <w:t xml:space="preserve"> (London Met Arch)</w:t>
      </w:r>
    </w:p>
    <w:p w:rsidR="001470B7" w:rsidRDefault="001470B7" w:rsidP="001470B7">
      <w:pPr>
        <w:rPr>
          <w:szCs w:val="24"/>
        </w:rPr>
      </w:pPr>
      <w:r w:rsidRPr="000C4AAE">
        <w:rPr>
          <w:b/>
          <w:szCs w:val="24"/>
        </w:rPr>
        <w:t xml:space="preserve">1565 – Apr 25 – </w:t>
      </w:r>
      <w:r w:rsidR="00C974AC" w:rsidRPr="00BE24BF">
        <w:rPr>
          <w:b/>
          <w:u w:val="single"/>
        </w:rPr>
        <w:t xml:space="preserve">UK </w:t>
      </w:r>
      <w:r w:rsidRPr="000C4AAE">
        <w:rPr>
          <w:b/>
          <w:szCs w:val="24"/>
          <w:u w:val="single"/>
        </w:rPr>
        <w:t>Surrey Egham</w:t>
      </w:r>
      <w:r w:rsidRPr="000C4AAE">
        <w:rPr>
          <w:b/>
          <w:szCs w:val="24"/>
        </w:rPr>
        <w:t xml:space="preserve"> </w:t>
      </w:r>
      <w:r w:rsidR="007A089D">
        <w:rPr>
          <w:b/>
          <w:szCs w:val="24"/>
        </w:rPr>
        <w:t>– Birth/Bap –</w:t>
      </w:r>
      <w:r w:rsidRPr="000C4AAE">
        <w:rPr>
          <w:b/>
          <w:szCs w:val="24"/>
        </w:rPr>
        <w:t xml:space="preserve"> Beatrice Knight (Betteris)</w:t>
      </w:r>
      <w:r w:rsidRPr="00BC4DE8">
        <w:rPr>
          <w:szCs w:val="24"/>
        </w:rPr>
        <w:t xml:space="preserve"> </w:t>
      </w:r>
      <w:r>
        <w:rPr>
          <w:szCs w:val="24"/>
        </w:rPr>
        <w:t xml:space="preserve"> - </w:t>
      </w:r>
      <w:r w:rsidRPr="00BC4DE8">
        <w:rPr>
          <w:szCs w:val="24"/>
        </w:rPr>
        <w:t>d/o John Knight</w:t>
      </w:r>
      <w:r>
        <w:rPr>
          <w:szCs w:val="24"/>
        </w:rPr>
        <w:t xml:space="preserve"> (London Met Arch)</w:t>
      </w:r>
    </w:p>
    <w:p w:rsidR="001470B7" w:rsidRDefault="001470B7" w:rsidP="001470B7">
      <w:pPr>
        <w:rPr>
          <w:szCs w:val="24"/>
        </w:rPr>
      </w:pPr>
      <w:r w:rsidRPr="00B4346D">
        <w:rPr>
          <w:b/>
          <w:szCs w:val="24"/>
        </w:rPr>
        <w:t xml:space="preserve">1565 – Oct 7 – </w:t>
      </w:r>
      <w:r w:rsidR="00C974AC" w:rsidRPr="00BE24BF">
        <w:rPr>
          <w:b/>
          <w:u w:val="single"/>
        </w:rPr>
        <w:t xml:space="preserve">UK </w:t>
      </w:r>
      <w:r w:rsidRPr="00B4346D">
        <w:rPr>
          <w:b/>
          <w:szCs w:val="24"/>
          <w:u w:val="single"/>
        </w:rPr>
        <w:t>Sussex Rusper</w:t>
      </w:r>
      <w:r w:rsidRPr="00B4346D">
        <w:rPr>
          <w:b/>
          <w:szCs w:val="24"/>
        </w:rPr>
        <w:t xml:space="preserve"> </w:t>
      </w:r>
      <w:r w:rsidR="007A089D">
        <w:rPr>
          <w:b/>
          <w:szCs w:val="24"/>
        </w:rPr>
        <w:t>– Birth/Bap –</w:t>
      </w:r>
      <w:r w:rsidRPr="00B4346D">
        <w:rPr>
          <w:b/>
          <w:szCs w:val="24"/>
        </w:rPr>
        <w:t xml:space="preserve"> John Knight</w:t>
      </w:r>
      <w:r w:rsidRPr="00BC4DE8">
        <w:rPr>
          <w:szCs w:val="24"/>
        </w:rPr>
        <w:t xml:space="preserve"> </w:t>
      </w:r>
      <w:r>
        <w:rPr>
          <w:szCs w:val="24"/>
        </w:rPr>
        <w:t xml:space="preserve">- </w:t>
      </w:r>
      <w:r w:rsidRPr="00BC4DE8">
        <w:rPr>
          <w:szCs w:val="24"/>
        </w:rPr>
        <w:t>s/o Joane Knight</w:t>
      </w:r>
    </w:p>
    <w:p w:rsidR="001470B7" w:rsidRDefault="001470B7" w:rsidP="001470B7">
      <w:pPr>
        <w:rPr>
          <w:szCs w:val="24"/>
        </w:rPr>
      </w:pPr>
      <w:r w:rsidRPr="00B4346D">
        <w:rPr>
          <w:b/>
          <w:szCs w:val="24"/>
        </w:rPr>
        <w:t xml:space="preserve">1565 – Oct 14 – </w:t>
      </w:r>
      <w:r w:rsidR="00C974AC" w:rsidRPr="00BE24BF">
        <w:rPr>
          <w:b/>
          <w:u w:val="single"/>
        </w:rPr>
        <w:t xml:space="preserve">UK </w:t>
      </w:r>
      <w:r w:rsidRPr="00B4346D">
        <w:rPr>
          <w:b/>
          <w:szCs w:val="24"/>
          <w:u w:val="single"/>
        </w:rPr>
        <w:t>Sussex Bersted</w:t>
      </w:r>
      <w:r w:rsidRPr="00B4346D">
        <w:rPr>
          <w:b/>
          <w:szCs w:val="24"/>
        </w:rPr>
        <w:t xml:space="preserve"> </w:t>
      </w:r>
      <w:r w:rsidR="007A089D">
        <w:rPr>
          <w:b/>
          <w:szCs w:val="24"/>
        </w:rPr>
        <w:t>– Birth/Bap –</w:t>
      </w:r>
      <w:r w:rsidRPr="00B4346D">
        <w:rPr>
          <w:b/>
          <w:szCs w:val="24"/>
        </w:rPr>
        <w:t xml:space="preserve"> John Knight</w:t>
      </w:r>
      <w:r w:rsidRPr="00BC4DE8">
        <w:rPr>
          <w:szCs w:val="24"/>
        </w:rPr>
        <w:t xml:space="preserve"> </w:t>
      </w:r>
      <w:r>
        <w:rPr>
          <w:szCs w:val="24"/>
        </w:rPr>
        <w:t xml:space="preserve">- </w:t>
      </w:r>
      <w:r w:rsidRPr="00BC4DE8">
        <w:rPr>
          <w:szCs w:val="24"/>
        </w:rPr>
        <w:t xml:space="preserve">s/o Thomas </w:t>
      </w:r>
      <w:r w:rsidR="00570429">
        <w:rPr>
          <w:szCs w:val="24"/>
        </w:rPr>
        <w:t xml:space="preserve">Knight </w:t>
      </w:r>
      <w:r w:rsidRPr="00BC4DE8">
        <w:rPr>
          <w:szCs w:val="24"/>
        </w:rPr>
        <w:t>&amp; Katherine</w:t>
      </w:r>
      <w:r w:rsidR="00570429">
        <w:rPr>
          <w:szCs w:val="24"/>
        </w:rPr>
        <w:t xml:space="preserve"> </w:t>
      </w:r>
      <w:r w:rsidR="00570429" w:rsidRPr="009B7E14">
        <w:t>(London Met Arch)</w:t>
      </w:r>
    </w:p>
    <w:p w:rsidR="001470B7" w:rsidRDefault="001470B7" w:rsidP="001470B7">
      <w:pPr>
        <w:rPr>
          <w:szCs w:val="24"/>
        </w:rPr>
      </w:pPr>
      <w:r w:rsidRPr="009B7E14">
        <w:rPr>
          <w:b/>
          <w:szCs w:val="24"/>
        </w:rPr>
        <w:t xml:space="preserve">1565 – Nov 20 - </w:t>
      </w:r>
      <w:r w:rsidR="00C974AC" w:rsidRPr="00BE24BF">
        <w:rPr>
          <w:b/>
          <w:u w:val="single"/>
        </w:rPr>
        <w:t xml:space="preserve">UK </w:t>
      </w:r>
      <w:r w:rsidRPr="005A09D6">
        <w:rPr>
          <w:b/>
          <w:u w:val="single"/>
        </w:rPr>
        <w:t>Surrey Southwark St Mary Rotherhithe</w:t>
      </w:r>
      <w:r>
        <w:rPr>
          <w:b/>
        </w:rPr>
        <w:t xml:space="preserve"> </w:t>
      </w:r>
      <w:r w:rsidR="007A089D">
        <w:rPr>
          <w:b/>
        </w:rPr>
        <w:t>– Birth/Bap –</w:t>
      </w:r>
      <w:r>
        <w:rPr>
          <w:b/>
        </w:rPr>
        <w:t xml:space="preserve"> Magdalen Knight. </w:t>
      </w:r>
      <w:r w:rsidRPr="009B7E14">
        <w:t>(London Met Arch)</w:t>
      </w:r>
    </w:p>
    <w:p w:rsidR="001470B7" w:rsidRDefault="001470B7" w:rsidP="001470B7">
      <w:pPr>
        <w:rPr>
          <w:b/>
          <w:szCs w:val="24"/>
        </w:rPr>
      </w:pPr>
      <w:r w:rsidRPr="00B4346D">
        <w:rPr>
          <w:b/>
          <w:szCs w:val="24"/>
        </w:rPr>
        <w:t xml:space="preserve">1566 – Jan 22 – </w:t>
      </w:r>
      <w:r w:rsidR="00C974AC" w:rsidRPr="00BE24BF">
        <w:rPr>
          <w:b/>
          <w:u w:val="single"/>
        </w:rPr>
        <w:t xml:space="preserve">UK </w:t>
      </w:r>
      <w:r w:rsidRPr="00B4346D">
        <w:rPr>
          <w:b/>
          <w:szCs w:val="24"/>
          <w:u w:val="single"/>
        </w:rPr>
        <w:t>Sussex Horsham</w:t>
      </w:r>
      <w:r w:rsidRPr="00B4346D">
        <w:rPr>
          <w:b/>
          <w:szCs w:val="24"/>
        </w:rPr>
        <w:t xml:space="preserve"> </w:t>
      </w:r>
      <w:r w:rsidR="007A089D">
        <w:rPr>
          <w:b/>
          <w:szCs w:val="24"/>
        </w:rPr>
        <w:t>– Birth/Bap –</w:t>
      </w:r>
      <w:r w:rsidRPr="00B4346D">
        <w:rPr>
          <w:b/>
          <w:szCs w:val="24"/>
        </w:rPr>
        <w:t xml:space="preserve"> John Knight</w:t>
      </w:r>
      <w:r w:rsidRPr="00BC4DE8">
        <w:rPr>
          <w:szCs w:val="24"/>
        </w:rPr>
        <w:t xml:space="preserve"> </w:t>
      </w:r>
      <w:r>
        <w:rPr>
          <w:szCs w:val="24"/>
        </w:rPr>
        <w:t xml:space="preserve">- </w:t>
      </w:r>
      <w:r w:rsidRPr="00BC4DE8">
        <w:rPr>
          <w:szCs w:val="24"/>
        </w:rPr>
        <w:t>s/o John Knight</w:t>
      </w:r>
      <w:r>
        <w:rPr>
          <w:szCs w:val="24"/>
        </w:rPr>
        <w:t xml:space="preserve"> (London Met Arch)</w:t>
      </w:r>
    </w:p>
    <w:p w:rsidR="001470B7" w:rsidRPr="00B4346D" w:rsidRDefault="001470B7" w:rsidP="001470B7">
      <w:pPr>
        <w:rPr>
          <w:b/>
          <w:szCs w:val="24"/>
        </w:rPr>
      </w:pPr>
      <w:r w:rsidRPr="00B4346D">
        <w:rPr>
          <w:b/>
          <w:szCs w:val="24"/>
        </w:rPr>
        <w:t xml:space="preserve">1566 – Feb 15 – </w:t>
      </w:r>
      <w:r w:rsidR="00C974AC" w:rsidRPr="00BE24BF">
        <w:rPr>
          <w:b/>
          <w:u w:val="single"/>
        </w:rPr>
        <w:t xml:space="preserve">UK </w:t>
      </w:r>
      <w:r w:rsidRPr="00B4346D">
        <w:rPr>
          <w:b/>
          <w:szCs w:val="24"/>
          <w:u w:val="single"/>
        </w:rPr>
        <w:t>Kent Lydd</w:t>
      </w:r>
      <w:r>
        <w:rPr>
          <w:b/>
          <w:szCs w:val="24"/>
          <w:u w:val="single"/>
        </w:rPr>
        <w:t>en</w:t>
      </w:r>
      <w:r w:rsidRPr="00B4346D">
        <w:rPr>
          <w:b/>
          <w:szCs w:val="24"/>
        </w:rPr>
        <w:t xml:space="preserve"> – Bur – William Knight</w:t>
      </w:r>
      <w:r>
        <w:rPr>
          <w:b/>
          <w:szCs w:val="24"/>
        </w:rPr>
        <w:t xml:space="preserve"> </w:t>
      </w:r>
      <w:r w:rsidRPr="001F77E8">
        <w:t>(Tyler)</w:t>
      </w:r>
    </w:p>
    <w:p w:rsidR="001470B7" w:rsidRDefault="001470B7" w:rsidP="001470B7">
      <w:pPr>
        <w:rPr>
          <w:szCs w:val="24"/>
        </w:rPr>
      </w:pPr>
      <w:r w:rsidRPr="00B4346D">
        <w:rPr>
          <w:b/>
          <w:szCs w:val="24"/>
        </w:rPr>
        <w:t xml:space="preserve">1566 – </w:t>
      </w:r>
      <w:r w:rsidR="00C974AC" w:rsidRPr="00BE24BF">
        <w:rPr>
          <w:b/>
          <w:u w:val="single"/>
        </w:rPr>
        <w:t xml:space="preserve">UK </w:t>
      </w:r>
      <w:r w:rsidRPr="00B4346D">
        <w:rPr>
          <w:b/>
          <w:szCs w:val="24"/>
          <w:u w:val="single"/>
        </w:rPr>
        <w:t>Devonshire Exeter</w:t>
      </w:r>
      <w:r w:rsidRPr="00B4346D">
        <w:rPr>
          <w:b/>
          <w:szCs w:val="24"/>
        </w:rPr>
        <w:t xml:space="preserve"> – Admin – Simon Knight</w:t>
      </w:r>
      <w:r w:rsidRPr="00BC4DE8">
        <w:rPr>
          <w:szCs w:val="24"/>
        </w:rPr>
        <w:t xml:space="preserve"> </w:t>
      </w:r>
      <w:r>
        <w:rPr>
          <w:szCs w:val="24"/>
        </w:rPr>
        <w:t xml:space="preserve">- </w:t>
      </w:r>
      <w:r w:rsidRPr="00BC4DE8">
        <w:rPr>
          <w:szCs w:val="24"/>
        </w:rPr>
        <w:t>appointed receiver of revenues</w:t>
      </w:r>
      <w:r>
        <w:rPr>
          <w:szCs w:val="24"/>
        </w:rPr>
        <w:t xml:space="preserve"> (History of Parliament)</w:t>
      </w:r>
    </w:p>
    <w:p w:rsidR="001470B7" w:rsidRPr="00570429" w:rsidRDefault="001470B7" w:rsidP="00570429">
      <w:pPr>
        <w:rPr>
          <w:szCs w:val="24"/>
        </w:rPr>
      </w:pPr>
      <w:r w:rsidRPr="00570429">
        <w:rPr>
          <w:b/>
          <w:szCs w:val="24"/>
        </w:rPr>
        <w:t xml:space="preserve">1566 – Apr 21 – </w:t>
      </w:r>
      <w:r w:rsidR="00C974AC" w:rsidRPr="00570429">
        <w:rPr>
          <w:b/>
          <w:u w:val="single"/>
        </w:rPr>
        <w:t xml:space="preserve">UK </w:t>
      </w:r>
      <w:r w:rsidRPr="00570429">
        <w:rPr>
          <w:b/>
          <w:szCs w:val="24"/>
          <w:u w:val="single"/>
        </w:rPr>
        <w:t>London St Mary Aldermanbury</w:t>
      </w:r>
      <w:r w:rsidRPr="00570429">
        <w:rPr>
          <w:b/>
          <w:szCs w:val="24"/>
        </w:rPr>
        <w:t xml:space="preserve"> </w:t>
      </w:r>
      <w:r w:rsidR="007A089D">
        <w:rPr>
          <w:b/>
          <w:szCs w:val="24"/>
        </w:rPr>
        <w:t>– Birth/Bap –</w:t>
      </w:r>
      <w:r w:rsidRPr="00570429">
        <w:rPr>
          <w:b/>
          <w:szCs w:val="24"/>
        </w:rPr>
        <w:t xml:space="preserve"> Alice Knight</w:t>
      </w:r>
      <w:r w:rsidRPr="00570429">
        <w:rPr>
          <w:szCs w:val="24"/>
        </w:rPr>
        <w:t xml:space="preserve"> - d/o Knight (London Met Arch)</w:t>
      </w:r>
    </w:p>
    <w:p w:rsidR="001470B7" w:rsidRPr="00570429" w:rsidRDefault="001470B7" w:rsidP="00570429">
      <w:pPr>
        <w:rPr>
          <w:szCs w:val="24"/>
        </w:rPr>
      </w:pPr>
      <w:r w:rsidRPr="00570429">
        <w:rPr>
          <w:b/>
          <w:szCs w:val="24"/>
        </w:rPr>
        <w:t xml:space="preserve">1566 – May 9 – </w:t>
      </w:r>
      <w:r w:rsidR="00C974AC" w:rsidRPr="00570429">
        <w:rPr>
          <w:b/>
          <w:u w:val="single"/>
        </w:rPr>
        <w:t xml:space="preserve">UK </w:t>
      </w:r>
      <w:r w:rsidRPr="00570429">
        <w:rPr>
          <w:b/>
          <w:szCs w:val="24"/>
          <w:u w:val="single"/>
        </w:rPr>
        <w:t>Berkshire Pangbourne</w:t>
      </w:r>
      <w:r w:rsidRPr="00570429">
        <w:rPr>
          <w:b/>
          <w:szCs w:val="24"/>
        </w:rPr>
        <w:t xml:space="preserve"> </w:t>
      </w:r>
      <w:r w:rsidR="007A089D">
        <w:rPr>
          <w:b/>
          <w:szCs w:val="24"/>
        </w:rPr>
        <w:t>– Birth/Bap –</w:t>
      </w:r>
      <w:r w:rsidRPr="00570429">
        <w:rPr>
          <w:b/>
          <w:szCs w:val="24"/>
        </w:rPr>
        <w:t xml:space="preserve"> Cristian Knight</w:t>
      </w:r>
      <w:r w:rsidRPr="00570429">
        <w:rPr>
          <w:szCs w:val="24"/>
        </w:rPr>
        <w:t xml:space="preserve"> - d/o Richard Knight (London Met Arch)</w:t>
      </w:r>
    </w:p>
    <w:p w:rsidR="001470B7" w:rsidRPr="00570429" w:rsidRDefault="001470B7" w:rsidP="00570429">
      <w:pPr>
        <w:rPr>
          <w:b/>
          <w:szCs w:val="24"/>
        </w:rPr>
      </w:pPr>
      <w:r w:rsidRPr="00570429">
        <w:rPr>
          <w:b/>
          <w:szCs w:val="24"/>
        </w:rPr>
        <w:t xml:space="preserve">1566 – May 27 – </w:t>
      </w:r>
      <w:r w:rsidR="00C974AC" w:rsidRPr="00570429">
        <w:rPr>
          <w:b/>
          <w:u w:val="single"/>
        </w:rPr>
        <w:t xml:space="preserve">UK </w:t>
      </w:r>
      <w:r w:rsidRPr="00570429">
        <w:rPr>
          <w:b/>
          <w:szCs w:val="24"/>
          <w:u w:val="single"/>
        </w:rPr>
        <w:t>Kent Lydd</w:t>
      </w:r>
      <w:r w:rsidRPr="00570429">
        <w:rPr>
          <w:b/>
          <w:szCs w:val="24"/>
        </w:rPr>
        <w:t xml:space="preserve"> – Mar – Thomas Knight &amp; Marye Goddarde </w:t>
      </w:r>
      <w:r w:rsidRPr="001F77E8">
        <w:t>(Tyler)</w:t>
      </w:r>
    </w:p>
    <w:p w:rsidR="001470B7" w:rsidRDefault="001470B7" w:rsidP="001470B7">
      <w:pPr>
        <w:rPr>
          <w:szCs w:val="24"/>
        </w:rPr>
      </w:pPr>
      <w:r w:rsidRPr="00B4346D">
        <w:rPr>
          <w:b/>
          <w:szCs w:val="24"/>
        </w:rPr>
        <w:t xml:space="preserve">1566 – Jun 27 – </w:t>
      </w:r>
      <w:r w:rsidR="00C974AC" w:rsidRPr="00BE24BF">
        <w:rPr>
          <w:b/>
          <w:u w:val="single"/>
        </w:rPr>
        <w:t xml:space="preserve">UK </w:t>
      </w:r>
      <w:r w:rsidRPr="00B4346D">
        <w:rPr>
          <w:b/>
          <w:szCs w:val="24"/>
          <w:u w:val="single"/>
        </w:rPr>
        <w:t>London St Magnus</w:t>
      </w:r>
      <w:r w:rsidRPr="00B4346D">
        <w:rPr>
          <w:b/>
          <w:szCs w:val="24"/>
        </w:rPr>
        <w:t xml:space="preserve"> </w:t>
      </w:r>
      <w:r w:rsidR="007A089D">
        <w:rPr>
          <w:b/>
          <w:szCs w:val="24"/>
        </w:rPr>
        <w:t>– Birth/Bap –</w:t>
      </w:r>
      <w:r w:rsidRPr="00B4346D">
        <w:rPr>
          <w:b/>
          <w:szCs w:val="24"/>
        </w:rPr>
        <w:t xml:space="preserve"> Marye Knight</w:t>
      </w:r>
      <w:r w:rsidRPr="00BC4DE8">
        <w:rPr>
          <w:szCs w:val="24"/>
        </w:rPr>
        <w:t xml:space="preserve"> </w:t>
      </w:r>
      <w:r>
        <w:rPr>
          <w:szCs w:val="24"/>
        </w:rPr>
        <w:t xml:space="preserve">- </w:t>
      </w:r>
      <w:r w:rsidRPr="00BC4DE8">
        <w:rPr>
          <w:szCs w:val="24"/>
        </w:rPr>
        <w:t>d/o John Knight</w:t>
      </w:r>
      <w:r>
        <w:rPr>
          <w:szCs w:val="24"/>
        </w:rPr>
        <w:t xml:space="preserve"> (London Met Arch)</w:t>
      </w:r>
    </w:p>
    <w:p w:rsidR="001470B7" w:rsidRDefault="001470B7" w:rsidP="001470B7">
      <w:pPr>
        <w:rPr>
          <w:b/>
          <w:szCs w:val="24"/>
        </w:rPr>
      </w:pPr>
      <w:r w:rsidRPr="00B4346D">
        <w:rPr>
          <w:b/>
          <w:szCs w:val="24"/>
        </w:rPr>
        <w:t xml:space="preserve">1566 – Jul 2 – </w:t>
      </w:r>
      <w:r w:rsidR="00C974AC" w:rsidRPr="00BE24BF">
        <w:rPr>
          <w:b/>
          <w:u w:val="single"/>
        </w:rPr>
        <w:t xml:space="preserve">UK </w:t>
      </w:r>
      <w:r w:rsidRPr="00B4346D">
        <w:rPr>
          <w:b/>
          <w:szCs w:val="24"/>
          <w:u w:val="single"/>
        </w:rPr>
        <w:t>Sussex Burton</w:t>
      </w:r>
      <w:r w:rsidRPr="00B4346D">
        <w:rPr>
          <w:b/>
          <w:szCs w:val="24"/>
        </w:rPr>
        <w:t xml:space="preserve"> </w:t>
      </w:r>
      <w:r w:rsidR="007A089D">
        <w:rPr>
          <w:b/>
          <w:szCs w:val="24"/>
        </w:rPr>
        <w:t>– Birth/Bap –</w:t>
      </w:r>
      <w:r w:rsidRPr="00B4346D">
        <w:rPr>
          <w:b/>
          <w:szCs w:val="24"/>
        </w:rPr>
        <w:t xml:space="preserve"> Sybil Knight</w:t>
      </w:r>
      <w:r>
        <w:rPr>
          <w:b/>
          <w:szCs w:val="24"/>
        </w:rPr>
        <w:t xml:space="preserve"> </w:t>
      </w:r>
      <w:r>
        <w:rPr>
          <w:szCs w:val="24"/>
        </w:rPr>
        <w:t>(London Met Arch)</w:t>
      </w:r>
    </w:p>
    <w:p w:rsidR="001470B7" w:rsidRPr="00B4346D" w:rsidRDefault="001470B7" w:rsidP="001470B7">
      <w:pPr>
        <w:rPr>
          <w:b/>
          <w:szCs w:val="24"/>
        </w:rPr>
      </w:pPr>
      <w:r w:rsidRPr="00B4346D">
        <w:rPr>
          <w:b/>
          <w:szCs w:val="24"/>
        </w:rPr>
        <w:t xml:space="preserve">1566 – Jul 21 – </w:t>
      </w:r>
      <w:r w:rsidR="00C974AC" w:rsidRPr="00BE24BF">
        <w:rPr>
          <w:b/>
          <w:u w:val="single"/>
        </w:rPr>
        <w:t xml:space="preserve">UK </w:t>
      </w:r>
      <w:r w:rsidRPr="00B4346D">
        <w:rPr>
          <w:b/>
          <w:szCs w:val="24"/>
          <w:u w:val="single"/>
        </w:rPr>
        <w:t>London Cornhill</w:t>
      </w:r>
      <w:r w:rsidRPr="00B4346D">
        <w:rPr>
          <w:b/>
          <w:szCs w:val="24"/>
        </w:rPr>
        <w:t xml:space="preserve"> </w:t>
      </w:r>
      <w:r w:rsidR="007A089D">
        <w:rPr>
          <w:b/>
          <w:szCs w:val="24"/>
        </w:rPr>
        <w:t>– Birth/Bap –</w:t>
      </w:r>
      <w:r w:rsidRPr="00B4346D">
        <w:rPr>
          <w:b/>
          <w:szCs w:val="24"/>
        </w:rPr>
        <w:t xml:space="preserve"> Robert Knight</w:t>
      </w:r>
      <w:r w:rsidRPr="00BC4DE8">
        <w:rPr>
          <w:szCs w:val="24"/>
        </w:rPr>
        <w:t xml:space="preserve"> </w:t>
      </w:r>
      <w:r>
        <w:rPr>
          <w:szCs w:val="24"/>
        </w:rPr>
        <w:t xml:space="preserve">- </w:t>
      </w:r>
      <w:r w:rsidRPr="00BC4DE8">
        <w:rPr>
          <w:szCs w:val="24"/>
        </w:rPr>
        <w:t>s/o Knight</w:t>
      </w:r>
      <w:r>
        <w:rPr>
          <w:szCs w:val="24"/>
        </w:rPr>
        <w:t xml:space="preserve"> (London Met Arch)</w:t>
      </w:r>
    </w:p>
    <w:p w:rsidR="001470B7" w:rsidRPr="00B4346D" w:rsidRDefault="001470B7" w:rsidP="001470B7">
      <w:pPr>
        <w:rPr>
          <w:b/>
          <w:szCs w:val="24"/>
        </w:rPr>
      </w:pPr>
      <w:r w:rsidRPr="00B4346D">
        <w:rPr>
          <w:b/>
          <w:szCs w:val="24"/>
        </w:rPr>
        <w:t xml:space="preserve">1566 – Sep 9 – </w:t>
      </w:r>
      <w:r w:rsidR="00C974AC" w:rsidRPr="00BE24BF">
        <w:rPr>
          <w:b/>
          <w:u w:val="single"/>
        </w:rPr>
        <w:t xml:space="preserve">UK </w:t>
      </w:r>
      <w:r w:rsidRPr="00B4346D">
        <w:rPr>
          <w:b/>
          <w:szCs w:val="24"/>
          <w:u w:val="single"/>
        </w:rPr>
        <w:t>Kent Goudhurst</w:t>
      </w:r>
      <w:r w:rsidRPr="00B4346D">
        <w:rPr>
          <w:b/>
          <w:szCs w:val="24"/>
        </w:rPr>
        <w:t xml:space="preserve"> – Mar – Alice Knight</w:t>
      </w:r>
      <w:r>
        <w:rPr>
          <w:b/>
          <w:szCs w:val="24"/>
        </w:rPr>
        <w:t xml:space="preserve"> (</w:t>
      </w:r>
      <w:r w:rsidRPr="00B4346D">
        <w:rPr>
          <w:b/>
          <w:szCs w:val="24"/>
        </w:rPr>
        <w:t>Alse</w:t>
      </w:r>
      <w:r>
        <w:rPr>
          <w:b/>
          <w:szCs w:val="24"/>
        </w:rPr>
        <w:t>)</w:t>
      </w:r>
      <w:r w:rsidRPr="00B4346D">
        <w:rPr>
          <w:b/>
          <w:szCs w:val="24"/>
        </w:rPr>
        <w:t xml:space="preserve"> &amp; Henr</w:t>
      </w:r>
      <w:r>
        <w:rPr>
          <w:b/>
          <w:szCs w:val="24"/>
        </w:rPr>
        <w:t>y</w:t>
      </w:r>
      <w:r w:rsidRPr="00B4346D">
        <w:rPr>
          <w:b/>
          <w:szCs w:val="24"/>
        </w:rPr>
        <w:t xml:space="preserve"> Wesson</w:t>
      </w:r>
      <w:r>
        <w:rPr>
          <w:b/>
          <w:szCs w:val="24"/>
        </w:rPr>
        <w:t xml:space="preserve"> </w:t>
      </w:r>
      <w:r w:rsidRPr="001F77E8">
        <w:t>(Tyler)</w:t>
      </w:r>
    </w:p>
    <w:p w:rsidR="001470B7" w:rsidRDefault="001470B7" w:rsidP="001470B7">
      <w:pPr>
        <w:rPr>
          <w:szCs w:val="24"/>
        </w:rPr>
      </w:pPr>
      <w:r w:rsidRPr="00C10354">
        <w:rPr>
          <w:b/>
          <w:szCs w:val="24"/>
        </w:rPr>
        <w:t xml:space="preserve">1566 – Dec 22 – </w:t>
      </w:r>
      <w:r w:rsidR="00C974AC" w:rsidRPr="00BE24BF">
        <w:rPr>
          <w:b/>
          <w:u w:val="single"/>
        </w:rPr>
        <w:t xml:space="preserve">UK </w:t>
      </w:r>
      <w:r w:rsidRPr="00C10354">
        <w:rPr>
          <w:b/>
          <w:szCs w:val="24"/>
          <w:u w:val="single"/>
        </w:rPr>
        <w:t>Berkshire Reading</w:t>
      </w:r>
      <w:r w:rsidRPr="00C10354">
        <w:rPr>
          <w:b/>
          <w:szCs w:val="24"/>
        </w:rPr>
        <w:t xml:space="preserve"> – Admin – Richard Knight, Clothier</w:t>
      </w:r>
      <w:r>
        <w:rPr>
          <w:szCs w:val="24"/>
        </w:rPr>
        <w:t xml:space="preserve"> - </w:t>
      </w:r>
      <w:r w:rsidRPr="00C10354">
        <w:rPr>
          <w:szCs w:val="24"/>
        </w:rPr>
        <w:t xml:space="preserve">Feoffment with appointment of attorneys 1) Richard Knight of Reading, Berks, clothier 2) Sir Richard Pexsall of Beaurepeyre [Beaurepaire], Hants. 3a in the Ham </w:t>
      </w:r>
      <w:r w:rsidRPr="00C10354">
        <w:rPr>
          <w:szCs w:val="24"/>
        </w:rPr>
        <w:lastRenderedPageBreak/>
        <w:t xml:space="preserve">and 1a in the Burding Bushe, near Julyans Piece in Artington, now occupied by John Dorey. </w:t>
      </w:r>
      <w:r>
        <w:rPr>
          <w:szCs w:val="24"/>
        </w:rPr>
        <w:t>(</w:t>
      </w:r>
      <w:r w:rsidRPr="00C10354">
        <w:rPr>
          <w:szCs w:val="24"/>
        </w:rPr>
        <w:t>Surrey History Centre,</w:t>
      </w:r>
      <w:r>
        <w:rPr>
          <w:szCs w:val="24"/>
        </w:rPr>
        <w:t xml:space="preserve"> Ref: </w:t>
      </w:r>
      <w:r w:rsidRPr="00C10354">
        <w:rPr>
          <w:szCs w:val="24"/>
        </w:rPr>
        <w:t>LM/348/48</w:t>
      </w:r>
      <w:r>
        <w:rPr>
          <w:szCs w:val="24"/>
        </w:rPr>
        <w:t>)</w:t>
      </w:r>
    </w:p>
    <w:p w:rsidR="001470B7" w:rsidRPr="00B4346D" w:rsidRDefault="001470B7" w:rsidP="001470B7">
      <w:pPr>
        <w:rPr>
          <w:b/>
          <w:szCs w:val="24"/>
        </w:rPr>
      </w:pPr>
      <w:r w:rsidRPr="00B4346D">
        <w:rPr>
          <w:b/>
          <w:szCs w:val="24"/>
        </w:rPr>
        <w:t xml:space="preserve">1566 – </w:t>
      </w:r>
      <w:r w:rsidR="00C974AC" w:rsidRPr="00BE24BF">
        <w:rPr>
          <w:b/>
          <w:u w:val="single"/>
        </w:rPr>
        <w:t xml:space="preserve">UK </w:t>
      </w:r>
      <w:r w:rsidRPr="00B4346D">
        <w:rPr>
          <w:b/>
          <w:szCs w:val="24"/>
          <w:u w:val="single"/>
        </w:rPr>
        <w:t>Kent Hythe</w:t>
      </w:r>
      <w:r w:rsidRPr="00B4346D">
        <w:rPr>
          <w:b/>
          <w:szCs w:val="24"/>
        </w:rPr>
        <w:t xml:space="preserve"> – Bur – John Knight</w:t>
      </w:r>
      <w:r w:rsidR="00570429">
        <w:rPr>
          <w:b/>
          <w:szCs w:val="24"/>
        </w:rPr>
        <w:t xml:space="preserve"> -</w:t>
      </w:r>
      <w:r w:rsidRPr="00B4346D">
        <w:rPr>
          <w:b/>
          <w:szCs w:val="24"/>
        </w:rPr>
        <w:t xml:space="preserve"> MP of Hythe</w:t>
      </w:r>
      <w:r w:rsidR="00570429">
        <w:rPr>
          <w:b/>
          <w:szCs w:val="24"/>
        </w:rPr>
        <w:t xml:space="preserve"> </w:t>
      </w:r>
      <w:r>
        <w:rPr>
          <w:b/>
          <w:szCs w:val="24"/>
        </w:rPr>
        <w:t xml:space="preserve"> </w:t>
      </w:r>
      <w:r w:rsidRPr="00992AC4">
        <w:rPr>
          <w:szCs w:val="24"/>
        </w:rPr>
        <w:t>(History of Parliament)</w:t>
      </w:r>
    </w:p>
    <w:p w:rsidR="001470B7" w:rsidRDefault="001470B7" w:rsidP="001470B7">
      <w:pPr>
        <w:rPr>
          <w:szCs w:val="24"/>
        </w:rPr>
      </w:pPr>
      <w:r w:rsidRPr="00925993">
        <w:rPr>
          <w:b/>
          <w:szCs w:val="24"/>
        </w:rPr>
        <w:t xml:space="preserve">1566 – </w:t>
      </w:r>
      <w:r w:rsidR="00C974AC" w:rsidRPr="00BE24BF">
        <w:rPr>
          <w:b/>
          <w:u w:val="single"/>
        </w:rPr>
        <w:t xml:space="preserve">UK </w:t>
      </w:r>
      <w:r w:rsidRPr="00925993">
        <w:rPr>
          <w:b/>
          <w:szCs w:val="24"/>
          <w:u w:val="single"/>
        </w:rPr>
        <w:t>Northamptonshire</w:t>
      </w:r>
      <w:r>
        <w:rPr>
          <w:b/>
          <w:szCs w:val="24"/>
          <w:u w:val="single"/>
        </w:rPr>
        <w:t xml:space="preserve"> </w:t>
      </w:r>
      <w:r w:rsidRPr="00925993">
        <w:rPr>
          <w:b/>
          <w:szCs w:val="24"/>
          <w:u w:val="single"/>
        </w:rPr>
        <w:t>Bozeat</w:t>
      </w:r>
      <w:r w:rsidRPr="00925993">
        <w:rPr>
          <w:b/>
          <w:szCs w:val="24"/>
        </w:rPr>
        <w:t xml:space="preserve"> – </w:t>
      </w:r>
      <w:r>
        <w:rPr>
          <w:b/>
          <w:szCs w:val="24"/>
        </w:rPr>
        <w:t xml:space="preserve">Will - </w:t>
      </w:r>
      <w:r w:rsidRPr="00925993">
        <w:rPr>
          <w:b/>
          <w:szCs w:val="24"/>
        </w:rPr>
        <w:t>Thomas Knight</w:t>
      </w:r>
      <w:r>
        <w:rPr>
          <w:szCs w:val="24"/>
        </w:rPr>
        <w:t xml:space="preserve"> – No details available. (</w:t>
      </w:r>
      <w:r w:rsidRPr="00925993">
        <w:rPr>
          <w:szCs w:val="24"/>
        </w:rPr>
        <w:t>Northamptonshire, Rutland: - Calendar of Wills, 1510-1652</w:t>
      </w:r>
      <w:r>
        <w:rPr>
          <w:szCs w:val="24"/>
        </w:rPr>
        <w:t xml:space="preserve">, </w:t>
      </w:r>
      <w:r w:rsidRPr="00925993">
        <w:rPr>
          <w:szCs w:val="24"/>
        </w:rPr>
        <w:t>Book P, 1560 to 1566</w:t>
      </w:r>
      <w:r>
        <w:rPr>
          <w:szCs w:val="24"/>
        </w:rPr>
        <w:t>)</w:t>
      </w:r>
    </w:p>
    <w:p w:rsidR="001470B7" w:rsidRDefault="001470B7" w:rsidP="001470B7">
      <w:pPr>
        <w:rPr>
          <w:szCs w:val="24"/>
        </w:rPr>
      </w:pPr>
      <w:r w:rsidRPr="00B4346D">
        <w:rPr>
          <w:b/>
          <w:szCs w:val="24"/>
        </w:rPr>
        <w:t xml:space="preserve">1567 – Jan 11 – </w:t>
      </w:r>
      <w:r w:rsidR="00C974AC" w:rsidRPr="00BE24BF">
        <w:rPr>
          <w:b/>
          <w:u w:val="single"/>
        </w:rPr>
        <w:t xml:space="preserve">UK </w:t>
      </w:r>
      <w:r w:rsidRPr="00B4346D">
        <w:rPr>
          <w:b/>
          <w:szCs w:val="24"/>
          <w:u w:val="single"/>
        </w:rPr>
        <w:t>Sussex South Bersted</w:t>
      </w:r>
      <w:r w:rsidRPr="00B4346D">
        <w:rPr>
          <w:b/>
          <w:szCs w:val="24"/>
        </w:rPr>
        <w:t xml:space="preserve"> </w:t>
      </w:r>
      <w:r w:rsidR="007A089D">
        <w:rPr>
          <w:b/>
          <w:szCs w:val="24"/>
        </w:rPr>
        <w:t>– Birth/Bap –</w:t>
      </w:r>
      <w:r w:rsidRPr="00B4346D">
        <w:rPr>
          <w:b/>
          <w:szCs w:val="24"/>
        </w:rPr>
        <w:t xml:space="preserve"> Richard Knight</w:t>
      </w:r>
      <w:r w:rsidRPr="00BC4DE8">
        <w:rPr>
          <w:szCs w:val="24"/>
        </w:rPr>
        <w:t xml:space="preserve"> </w:t>
      </w:r>
      <w:r>
        <w:rPr>
          <w:szCs w:val="24"/>
        </w:rPr>
        <w:t xml:space="preserve">- </w:t>
      </w:r>
      <w:r w:rsidRPr="00BC4DE8">
        <w:rPr>
          <w:szCs w:val="24"/>
        </w:rPr>
        <w:t>s/o Thomas Knight and Katherine</w:t>
      </w:r>
      <w:r>
        <w:rPr>
          <w:szCs w:val="24"/>
        </w:rPr>
        <w:t xml:space="preserve"> (London Met Arch)</w:t>
      </w:r>
    </w:p>
    <w:p w:rsidR="001470B7" w:rsidRDefault="001470B7" w:rsidP="001470B7">
      <w:pPr>
        <w:rPr>
          <w:b/>
          <w:szCs w:val="24"/>
        </w:rPr>
      </w:pPr>
      <w:r w:rsidRPr="00B4346D">
        <w:rPr>
          <w:b/>
          <w:szCs w:val="24"/>
        </w:rPr>
        <w:t xml:space="preserve">1567 – Feb 15 – </w:t>
      </w:r>
      <w:r w:rsidR="00C974AC" w:rsidRPr="00BE24BF">
        <w:rPr>
          <w:b/>
          <w:u w:val="single"/>
        </w:rPr>
        <w:t xml:space="preserve">UK </w:t>
      </w:r>
      <w:r w:rsidRPr="00B4346D">
        <w:rPr>
          <w:b/>
          <w:szCs w:val="24"/>
          <w:u w:val="single"/>
        </w:rPr>
        <w:t>Berkshire Reading</w:t>
      </w:r>
      <w:r w:rsidRPr="00B4346D">
        <w:rPr>
          <w:b/>
          <w:szCs w:val="24"/>
        </w:rPr>
        <w:t xml:space="preserve"> </w:t>
      </w:r>
      <w:r w:rsidR="007A089D">
        <w:rPr>
          <w:b/>
          <w:szCs w:val="24"/>
        </w:rPr>
        <w:t>– Birth/Bap –</w:t>
      </w:r>
      <w:r w:rsidRPr="00B4346D">
        <w:rPr>
          <w:b/>
          <w:szCs w:val="24"/>
        </w:rPr>
        <w:t xml:space="preserve"> Margaret Knight</w:t>
      </w:r>
      <w:r>
        <w:rPr>
          <w:b/>
          <w:szCs w:val="24"/>
        </w:rPr>
        <w:t xml:space="preserve"> </w:t>
      </w:r>
      <w:r>
        <w:rPr>
          <w:szCs w:val="24"/>
        </w:rPr>
        <w:t>(London Met Arch)</w:t>
      </w:r>
    </w:p>
    <w:p w:rsidR="001470B7" w:rsidRDefault="001470B7" w:rsidP="001470B7">
      <w:pPr>
        <w:rPr>
          <w:b/>
          <w:szCs w:val="24"/>
        </w:rPr>
      </w:pPr>
      <w:r w:rsidRPr="00E13ADF">
        <w:rPr>
          <w:b/>
          <w:szCs w:val="24"/>
        </w:rPr>
        <w:t xml:space="preserve">1567 – Jul 1 – </w:t>
      </w:r>
      <w:r w:rsidR="00C974AC" w:rsidRPr="00BE24BF">
        <w:rPr>
          <w:b/>
          <w:u w:val="single"/>
        </w:rPr>
        <w:t xml:space="preserve">UK </w:t>
      </w:r>
      <w:r w:rsidRPr="00E13ADF">
        <w:rPr>
          <w:b/>
          <w:szCs w:val="24"/>
          <w:u w:val="single"/>
        </w:rPr>
        <w:t>Kent Goudhurst</w:t>
      </w:r>
      <w:r w:rsidRPr="00E13ADF">
        <w:rPr>
          <w:b/>
          <w:szCs w:val="24"/>
        </w:rPr>
        <w:t xml:space="preserve"> – Bur – Widow Knight</w:t>
      </w:r>
      <w:r>
        <w:rPr>
          <w:b/>
          <w:szCs w:val="24"/>
        </w:rPr>
        <w:t xml:space="preserve"> </w:t>
      </w:r>
      <w:r w:rsidRPr="001F77E8">
        <w:t>(Tyler)</w:t>
      </w:r>
    </w:p>
    <w:p w:rsidR="001470B7" w:rsidRPr="00E13ADF" w:rsidRDefault="001470B7" w:rsidP="001470B7">
      <w:pPr>
        <w:rPr>
          <w:b/>
          <w:szCs w:val="24"/>
        </w:rPr>
      </w:pPr>
      <w:r w:rsidRPr="00E13ADF">
        <w:rPr>
          <w:b/>
          <w:szCs w:val="24"/>
        </w:rPr>
        <w:t xml:space="preserve">1567 – Aug 24 – </w:t>
      </w:r>
      <w:r w:rsidR="00C974AC" w:rsidRPr="00BE24BF">
        <w:rPr>
          <w:b/>
          <w:u w:val="single"/>
        </w:rPr>
        <w:t xml:space="preserve">UK </w:t>
      </w:r>
      <w:r w:rsidRPr="00E13ADF">
        <w:rPr>
          <w:b/>
          <w:szCs w:val="24"/>
          <w:u w:val="single"/>
        </w:rPr>
        <w:t>London St Magnus</w:t>
      </w:r>
      <w:r w:rsidRPr="00E13ADF">
        <w:rPr>
          <w:b/>
          <w:szCs w:val="24"/>
        </w:rPr>
        <w:t xml:space="preserve"> </w:t>
      </w:r>
      <w:r w:rsidR="007A089D">
        <w:rPr>
          <w:b/>
          <w:szCs w:val="24"/>
        </w:rPr>
        <w:t>– Birth/Bap –</w:t>
      </w:r>
      <w:r w:rsidRPr="00E13ADF">
        <w:rPr>
          <w:b/>
          <w:szCs w:val="24"/>
        </w:rPr>
        <w:t xml:space="preserve"> William Knight</w:t>
      </w:r>
      <w:r w:rsidRPr="00BC4DE8">
        <w:rPr>
          <w:szCs w:val="24"/>
        </w:rPr>
        <w:t xml:space="preserve"> </w:t>
      </w:r>
      <w:r>
        <w:rPr>
          <w:szCs w:val="24"/>
        </w:rPr>
        <w:t xml:space="preserve">- </w:t>
      </w:r>
      <w:r w:rsidRPr="00BC4DE8">
        <w:rPr>
          <w:szCs w:val="24"/>
        </w:rPr>
        <w:t>s/o Knight</w:t>
      </w:r>
      <w:r>
        <w:rPr>
          <w:szCs w:val="24"/>
        </w:rPr>
        <w:t xml:space="preserve"> (London Met Arch)</w:t>
      </w:r>
    </w:p>
    <w:p w:rsidR="001470B7" w:rsidRDefault="001470B7" w:rsidP="001470B7">
      <w:pPr>
        <w:rPr>
          <w:szCs w:val="24"/>
        </w:rPr>
      </w:pPr>
      <w:r w:rsidRPr="00C10354">
        <w:rPr>
          <w:b/>
          <w:szCs w:val="24"/>
        </w:rPr>
        <w:t xml:space="preserve">1567 – Sep 8 – </w:t>
      </w:r>
      <w:r w:rsidR="00C974AC" w:rsidRPr="00BE24BF">
        <w:rPr>
          <w:b/>
          <w:u w:val="single"/>
        </w:rPr>
        <w:t xml:space="preserve">UK </w:t>
      </w:r>
      <w:r w:rsidRPr="00C10354">
        <w:rPr>
          <w:b/>
          <w:szCs w:val="24"/>
          <w:u w:val="single"/>
        </w:rPr>
        <w:t>Southampton</w:t>
      </w:r>
      <w:r w:rsidRPr="00C10354">
        <w:rPr>
          <w:b/>
          <w:szCs w:val="24"/>
        </w:rPr>
        <w:t xml:space="preserve"> – Admin – Richard Knight</w:t>
      </w:r>
      <w:r>
        <w:rPr>
          <w:szCs w:val="24"/>
        </w:rPr>
        <w:t xml:space="preserve"> - </w:t>
      </w:r>
      <w:r w:rsidRPr="00A40E35">
        <w:rPr>
          <w:szCs w:val="24"/>
        </w:rPr>
        <w:t xml:space="preserve">Memorandum that Sir Francis Daughtry and John Mytchell, gent., refused to deliver up Richard Knight </w:t>
      </w:r>
      <w:r>
        <w:rPr>
          <w:szCs w:val="24"/>
        </w:rPr>
        <w:t>according to their recognizance.  (</w:t>
      </w:r>
      <w:r w:rsidRPr="00A40E35">
        <w:rPr>
          <w:szCs w:val="24"/>
        </w:rPr>
        <w:t xml:space="preserve">Southampton Archives Office, </w:t>
      </w:r>
      <w:r>
        <w:rPr>
          <w:szCs w:val="24"/>
        </w:rPr>
        <w:t xml:space="preserve">Ref: </w:t>
      </w:r>
      <w:r w:rsidRPr="00A40E35">
        <w:rPr>
          <w:szCs w:val="24"/>
        </w:rPr>
        <w:t>SC/TCBox/1/2</w:t>
      </w:r>
      <w:r>
        <w:rPr>
          <w:szCs w:val="24"/>
        </w:rPr>
        <w:t xml:space="preserve">) </w:t>
      </w:r>
    </w:p>
    <w:p w:rsidR="001470B7" w:rsidRDefault="001470B7" w:rsidP="001470B7">
      <w:pPr>
        <w:rPr>
          <w:b/>
          <w:szCs w:val="24"/>
        </w:rPr>
      </w:pPr>
      <w:r w:rsidRPr="00E13ADF">
        <w:rPr>
          <w:b/>
          <w:szCs w:val="24"/>
        </w:rPr>
        <w:t xml:space="preserve">1567 – Nov 19 – </w:t>
      </w:r>
      <w:r w:rsidR="00C974AC" w:rsidRPr="00BE24BF">
        <w:rPr>
          <w:b/>
          <w:u w:val="single"/>
        </w:rPr>
        <w:t xml:space="preserve">UK </w:t>
      </w:r>
      <w:r w:rsidRPr="00E13ADF">
        <w:rPr>
          <w:b/>
          <w:szCs w:val="24"/>
          <w:u w:val="single"/>
        </w:rPr>
        <w:t>Kent River</w:t>
      </w:r>
      <w:r w:rsidRPr="00E13ADF">
        <w:rPr>
          <w:b/>
          <w:szCs w:val="24"/>
        </w:rPr>
        <w:t xml:space="preserve"> – Mar – John Hills (Hylys) &amp; Jone Knight</w:t>
      </w:r>
      <w:r>
        <w:rPr>
          <w:b/>
          <w:szCs w:val="24"/>
        </w:rPr>
        <w:t xml:space="preserve"> </w:t>
      </w:r>
      <w:r w:rsidRPr="001F77E8">
        <w:t>(Tyler)</w:t>
      </w:r>
    </w:p>
    <w:p w:rsidR="001470B7" w:rsidRPr="00E13ADF" w:rsidRDefault="001470B7" w:rsidP="001470B7">
      <w:pPr>
        <w:rPr>
          <w:b/>
          <w:szCs w:val="24"/>
        </w:rPr>
      </w:pPr>
      <w:r w:rsidRPr="00E13ADF">
        <w:rPr>
          <w:b/>
          <w:szCs w:val="24"/>
        </w:rPr>
        <w:t xml:space="preserve">1567 – Dec 21 – </w:t>
      </w:r>
      <w:r w:rsidR="00C974AC" w:rsidRPr="00BE24BF">
        <w:rPr>
          <w:b/>
          <w:u w:val="single"/>
        </w:rPr>
        <w:t xml:space="preserve">UK </w:t>
      </w:r>
      <w:r w:rsidRPr="00E13ADF">
        <w:rPr>
          <w:b/>
          <w:szCs w:val="24"/>
          <w:u w:val="single"/>
        </w:rPr>
        <w:t>Hertfordshire Hitchin</w:t>
      </w:r>
      <w:r w:rsidRPr="00E13ADF">
        <w:rPr>
          <w:b/>
          <w:szCs w:val="24"/>
        </w:rPr>
        <w:t xml:space="preserve"> – Bap </w:t>
      </w:r>
      <w:r w:rsidR="00570429">
        <w:rPr>
          <w:b/>
          <w:szCs w:val="24"/>
        </w:rPr>
        <w:t xml:space="preserve">- </w:t>
      </w:r>
      <w:r w:rsidRPr="00E13ADF">
        <w:rPr>
          <w:b/>
          <w:szCs w:val="24"/>
        </w:rPr>
        <w:t>Lettice Knight</w:t>
      </w:r>
      <w:r w:rsidRPr="00BC4DE8">
        <w:rPr>
          <w:szCs w:val="24"/>
        </w:rPr>
        <w:t xml:space="preserve"> </w:t>
      </w:r>
      <w:r>
        <w:rPr>
          <w:szCs w:val="24"/>
        </w:rPr>
        <w:t xml:space="preserve">- </w:t>
      </w:r>
      <w:r w:rsidRPr="00BC4DE8">
        <w:rPr>
          <w:szCs w:val="24"/>
        </w:rPr>
        <w:t>d/o Edward Knight</w:t>
      </w:r>
      <w:r>
        <w:rPr>
          <w:szCs w:val="24"/>
        </w:rPr>
        <w:t xml:space="preserve"> (London Met Arch)</w:t>
      </w:r>
    </w:p>
    <w:p w:rsidR="001470B7" w:rsidRDefault="001470B7" w:rsidP="001470B7">
      <w:pPr>
        <w:rPr>
          <w:szCs w:val="24"/>
        </w:rPr>
      </w:pPr>
      <w:r w:rsidRPr="00B4346D">
        <w:rPr>
          <w:b/>
          <w:szCs w:val="24"/>
        </w:rPr>
        <w:t xml:space="preserve">1567 – </w:t>
      </w:r>
      <w:r w:rsidR="00C974AC" w:rsidRPr="00BE24BF">
        <w:rPr>
          <w:b/>
          <w:u w:val="single"/>
        </w:rPr>
        <w:t xml:space="preserve">UK </w:t>
      </w:r>
      <w:r w:rsidRPr="00B4346D">
        <w:rPr>
          <w:b/>
          <w:szCs w:val="24"/>
          <w:u w:val="single"/>
        </w:rPr>
        <w:t>Kent River</w:t>
      </w:r>
      <w:r w:rsidRPr="00B4346D">
        <w:rPr>
          <w:b/>
          <w:szCs w:val="24"/>
        </w:rPr>
        <w:t xml:space="preserve"> </w:t>
      </w:r>
      <w:r w:rsidR="007A089D">
        <w:rPr>
          <w:b/>
          <w:szCs w:val="24"/>
        </w:rPr>
        <w:t>– Birth/Bap –</w:t>
      </w:r>
      <w:r w:rsidRPr="00B4346D">
        <w:rPr>
          <w:b/>
          <w:szCs w:val="24"/>
        </w:rPr>
        <w:t xml:space="preserve"> Jone More</w:t>
      </w:r>
      <w:r>
        <w:rPr>
          <w:b/>
          <w:szCs w:val="24"/>
        </w:rPr>
        <w:t xml:space="preserve"> -</w:t>
      </w:r>
      <w:r w:rsidRPr="00BC4DE8">
        <w:rPr>
          <w:szCs w:val="24"/>
        </w:rPr>
        <w:t xml:space="preserve"> d/o W</w:t>
      </w:r>
      <w:r w:rsidR="00570429">
        <w:rPr>
          <w:szCs w:val="24"/>
        </w:rPr>
        <w:t>illiam More</w:t>
      </w:r>
      <w:r w:rsidRPr="00BC4DE8">
        <w:rPr>
          <w:szCs w:val="24"/>
        </w:rPr>
        <w:t xml:space="preserve"> &amp; Jane:  spons: William Ford &amp; </w:t>
      </w:r>
      <w:r w:rsidRPr="00570429">
        <w:rPr>
          <w:b/>
          <w:szCs w:val="24"/>
        </w:rPr>
        <w:t xml:space="preserve">William Knight </w:t>
      </w:r>
      <w:r>
        <w:rPr>
          <w:szCs w:val="24"/>
        </w:rPr>
        <w:t>(Tyler)</w:t>
      </w:r>
    </w:p>
    <w:p w:rsidR="001470B7" w:rsidRDefault="001470B7" w:rsidP="001470B7">
      <w:pPr>
        <w:rPr>
          <w:szCs w:val="24"/>
        </w:rPr>
      </w:pPr>
      <w:r w:rsidRPr="00E13ADF">
        <w:rPr>
          <w:b/>
          <w:szCs w:val="24"/>
        </w:rPr>
        <w:t xml:space="preserve">1568 – Feb – </w:t>
      </w:r>
      <w:r w:rsidR="00C974AC" w:rsidRPr="00BE24BF">
        <w:rPr>
          <w:b/>
          <w:u w:val="single"/>
        </w:rPr>
        <w:t xml:space="preserve">UK </w:t>
      </w:r>
      <w:r w:rsidRPr="00E13ADF">
        <w:rPr>
          <w:b/>
          <w:szCs w:val="24"/>
          <w:u w:val="single"/>
        </w:rPr>
        <w:t>London Westminster</w:t>
      </w:r>
      <w:r w:rsidRPr="00E13ADF">
        <w:rPr>
          <w:b/>
          <w:szCs w:val="24"/>
        </w:rPr>
        <w:t xml:space="preserve"> </w:t>
      </w:r>
      <w:r w:rsidR="007A089D">
        <w:rPr>
          <w:b/>
          <w:szCs w:val="24"/>
        </w:rPr>
        <w:t>– Birth/Bap –</w:t>
      </w:r>
      <w:r w:rsidRPr="00E13ADF">
        <w:rPr>
          <w:b/>
          <w:szCs w:val="24"/>
        </w:rPr>
        <w:t xml:space="preserve"> Fredeswyde Knight</w:t>
      </w:r>
      <w:r w:rsidRPr="00BC4DE8">
        <w:rPr>
          <w:szCs w:val="24"/>
        </w:rPr>
        <w:t xml:space="preserve"> </w:t>
      </w:r>
      <w:r>
        <w:rPr>
          <w:szCs w:val="24"/>
        </w:rPr>
        <w:t xml:space="preserve">- </w:t>
      </w:r>
      <w:r w:rsidRPr="00BC4DE8">
        <w:rPr>
          <w:szCs w:val="24"/>
        </w:rPr>
        <w:t>d/o Alexander Knight</w:t>
      </w:r>
      <w:r>
        <w:rPr>
          <w:szCs w:val="24"/>
        </w:rPr>
        <w:t xml:space="preserve"> (London Met Arch)</w:t>
      </w:r>
    </w:p>
    <w:p w:rsidR="001470B7" w:rsidRDefault="001470B7" w:rsidP="001470B7">
      <w:pPr>
        <w:rPr>
          <w:szCs w:val="24"/>
        </w:rPr>
      </w:pPr>
      <w:r w:rsidRPr="00E13ADF">
        <w:rPr>
          <w:b/>
          <w:szCs w:val="24"/>
        </w:rPr>
        <w:t xml:space="preserve">1568 – Feb 17 – </w:t>
      </w:r>
      <w:r w:rsidR="00C974AC" w:rsidRPr="00BE24BF">
        <w:rPr>
          <w:b/>
          <w:u w:val="single"/>
        </w:rPr>
        <w:t xml:space="preserve">UK </w:t>
      </w:r>
      <w:r w:rsidRPr="00E13ADF">
        <w:rPr>
          <w:b/>
          <w:szCs w:val="24"/>
          <w:u w:val="single"/>
        </w:rPr>
        <w:t>London St Gregory</w:t>
      </w:r>
      <w:r w:rsidRPr="00E13ADF">
        <w:rPr>
          <w:b/>
          <w:szCs w:val="24"/>
        </w:rPr>
        <w:t xml:space="preserve"> </w:t>
      </w:r>
      <w:r w:rsidR="007A089D">
        <w:rPr>
          <w:b/>
          <w:szCs w:val="24"/>
        </w:rPr>
        <w:t>– Birth/Bap –</w:t>
      </w:r>
      <w:r w:rsidRPr="00E13ADF">
        <w:rPr>
          <w:b/>
          <w:szCs w:val="24"/>
        </w:rPr>
        <w:t xml:space="preserve"> Anthony Knight</w:t>
      </w:r>
      <w:r w:rsidRPr="00BC4DE8">
        <w:rPr>
          <w:szCs w:val="24"/>
        </w:rPr>
        <w:t xml:space="preserve"> </w:t>
      </w:r>
      <w:r>
        <w:rPr>
          <w:szCs w:val="24"/>
        </w:rPr>
        <w:t xml:space="preserve">- </w:t>
      </w:r>
      <w:r w:rsidRPr="00BC4DE8">
        <w:rPr>
          <w:szCs w:val="24"/>
        </w:rPr>
        <w:t>s/o Knight</w:t>
      </w:r>
      <w:r>
        <w:rPr>
          <w:szCs w:val="24"/>
        </w:rPr>
        <w:t xml:space="preserve"> (London Met Arch)</w:t>
      </w:r>
    </w:p>
    <w:p w:rsidR="001470B7" w:rsidRDefault="001470B7" w:rsidP="001470B7">
      <w:pPr>
        <w:rPr>
          <w:szCs w:val="24"/>
        </w:rPr>
      </w:pPr>
      <w:r w:rsidRPr="00E13ADF">
        <w:rPr>
          <w:b/>
          <w:szCs w:val="24"/>
        </w:rPr>
        <w:t xml:space="preserve">1568 – Feb 18 – </w:t>
      </w:r>
      <w:r w:rsidR="00C974AC" w:rsidRPr="00BE24BF">
        <w:rPr>
          <w:b/>
          <w:u w:val="single"/>
        </w:rPr>
        <w:t xml:space="preserve">UK </w:t>
      </w:r>
      <w:r w:rsidRPr="00E13ADF">
        <w:rPr>
          <w:b/>
          <w:szCs w:val="24"/>
          <w:u w:val="single"/>
        </w:rPr>
        <w:t>Sussex South Bersted</w:t>
      </w:r>
      <w:r w:rsidRPr="00E13ADF">
        <w:rPr>
          <w:b/>
          <w:szCs w:val="24"/>
        </w:rPr>
        <w:t xml:space="preserve"> </w:t>
      </w:r>
      <w:r w:rsidR="007A089D">
        <w:rPr>
          <w:b/>
          <w:szCs w:val="24"/>
        </w:rPr>
        <w:t>– Birth/Bap –</w:t>
      </w:r>
      <w:r w:rsidRPr="00E13ADF">
        <w:rPr>
          <w:b/>
          <w:szCs w:val="24"/>
        </w:rPr>
        <w:t xml:space="preserve"> Katherine Knight</w:t>
      </w:r>
      <w:r w:rsidRPr="00BC4DE8">
        <w:rPr>
          <w:szCs w:val="24"/>
        </w:rPr>
        <w:t xml:space="preserve"> </w:t>
      </w:r>
      <w:r>
        <w:rPr>
          <w:szCs w:val="24"/>
        </w:rPr>
        <w:t xml:space="preserve">- </w:t>
      </w:r>
      <w:r w:rsidRPr="00BC4DE8">
        <w:rPr>
          <w:szCs w:val="24"/>
        </w:rPr>
        <w:t xml:space="preserve">d/o Thomas </w:t>
      </w:r>
      <w:r w:rsidR="00570429">
        <w:rPr>
          <w:szCs w:val="24"/>
        </w:rPr>
        <w:t xml:space="preserve">Knight </w:t>
      </w:r>
      <w:r w:rsidRPr="00BC4DE8">
        <w:rPr>
          <w:szCs w:val="24"/>
        </w:rPr>
        <w:t>&amp; Katherine</w:t>
      </w:r>
      <w:r>
        <w:rPr>
          <w:szCs w:val="24"/>
        </w:rPr>
        <w:t xml:space="preserve"> (London Met Arch)</w:t>
      </w:r>
    </w:p>
    <w:p w:rsidR="001470B7" w:rsidRDefault="001470B7" w:rsidP="001470B7">
      <w:pPr>
        <w:rPr>
          <w:szCs w:val="24"/>
        </w:rPr>
      </w:pPr>
      <w:r w:rsidRPr="00E13ADF">
        <w:rPr>
          <w:b/>
          <w:szCs w:val="24"/>
        </w:rPr>
        <w:t xml:space="preserve">1568 – Apr 3 – </w:t>
      </w:r>
      <w:r w:rsidR="00C974AC" w:rsidRPr="00BE24BF">
        <w:rPr>
          <w:b/>
          <w:u w:val="single"/>
        </w:rPr>
        <w:t xml:space="preserve">UK </w:t>
      </w:r>
      <w:r w:rsidRPr="00E13ADF">
        <w:rPr>
          <w:b/>
          <w:szCs w:val="24"/>
          <w:u w:val="single"/>
        </w:rPr>
        <w:t>Kent Brenzett</w:t>
      </w:r>
      <w:r w:rsidRPr="00E13ADF">
        <w:rPr>
          <w:b/>
          <w:szCs w:val="24"/>
        </w:rPr>
        <w:t xml:space="preserve"> </w:t>
      </w:r>
      <w:r w:rsidR="007A089D">
        <w:rPr>
          <w:b/>
          <w:szCs w:val="24"/>
        </w:rPr>
        <w:t>– Birth/Bap –</w:t>
      </w:r>
      <w:r w:rsidRPr="00E13ADF">
        <w:rPr>
          <w:b/>
          <w:szCs w:val="24"/>
        </w:rPr>
        <w:t xml:space="preserve"> John Knight</w:t>
      </w:r>
      <w:r w:rsidRPr="00BC4DE8">
        <w:rPr>
          <w:szCs w:val="24"/>
        </w:rPr>
        <w:t xml:space="preserve"> </w:t>
      </w:r>
      <w:r>
        <w:rPr>
          <w:szCs w:val="24"/>
        </w:rPr>
        <w:t xml:space="preserve">- </w:t>
      </w:r>
      <w:r w:rsidRPr="00BC4DE8">
        <w:rPr>
          <w:szCs w:val="24"/>
        </w:rPr>
        <w:t>s/o John Knight</w:t>
      </w:r>
      <w:r>
        <w:rPr>
          <w:szCs w:val="24"/>
        </w:rPr>
        <w:t xml:space="preserve"> (Tyler)</w:t>
      </w:r>
    </w:p>
    <w:p w:rsidR="001470B7" w:rsidRPr="00E13ADF" w:rsidRDefault="001470B7" w:rsidP="00570429">
      <w:pPr>
        <w:rPr>
          <w:szCs w:val="24"/>
        </w:rPr>
      </w:pPr>
      <w:r w:rsidRPr="00E13ADF">
        <w:rPr>
          <w:b/>
          <w:szCs w:val="24"/>
        </w:rPr>
        <w:t xml:space="preserve">1568 – Jul 31 – </w:t>
      </w:r>
      <w:r w:rsidR="00C974AC" w:rsidRPr="00BE24BF">
        <w:rPr>
          <w:b/>
          <w:u w:val="single"/>
        </w:rPr>
        <w:t xml:space="preserve">UK </w:t>
      </w:r>
      <w:r w:rsidRPr="00E13ADF">
        <w:rPr>
          <w:b/>
          <w:szCs w:val="24"/>
          <w:u w:val="single"/>
        </w:rPr>
        <w:t>Sussex Hastings</w:t>
      </w:r>
      <w:r w:rsidRPr="00E13ADF">
        <w:rPr>
          <w:b/>
          <w:szCs w:val="24"/>
        </w:rPr>
        <w:t xml:space="preserve"> </w:t>
      </w:r>
      <w:r w:rsidR="007A089D">
        <w:rPr>
          <w:b/>
          <w:szCs w:val="24"/>
        </w:rPr>
        <w:t>– Birth/Bap –</w:t>
      </w:r>
      <w:r w:rsidRPr="00E13ADF">
        <w:rPr>
          <w:b/>
          <w:szCs w:val="24"/>
        </w:rPr>
        <w:t xml:space="preserve"> Moses Knight</w:t>
      </w:r>
      <w:r w:rsidRPr="00E13ADF">
        <w:rPr>
          <w:szCs w:val="24"/>
        </w:rPr>
        <w:t xml:space="preserve"> </w:t>
      </w:r>
      <w:r>
        <w:rPr>
          <w:szCs w:val="24"/>
        </w:rPr>
        <w:t xml:space="preserve">- </w:t>
      </w:r>
      <w:r w:rsidRPr="00E13ADF">
        <w:rPr>
          <w:szCs w:val="24"/>
        </w:rPr>
        <w:t>s/o Thomas Knight &amp; Phyllis</w:t>
      </w:r>
      <w:r>
        <w:rPr>
          <w:szCs w:val="24"/>
        </w:rPr>
        <w:t xml:space="preserve"> (London Met Arch)</w:t>
      </w:r>
    </w:p>
    <w:p w:rsidR="001470B7" w:rsidRDefault="001470B7" w:rsidP="00570429">
      <w:pPr>
        <w:rPr>
          <w:b/>
          <w:szCs w:val="24"/>
        </w:rPr>
      </w:pPr>
      <w:r w:rsidRPr="00E13ADF">
        <w:rPr>
          <w:b/>
          <w:szCs w:val="24"/>
        </w:rPr>
        <w:t xml:space="preserve">1568 – Aug 15 – </w:t>
      </w:r>
      <w:r w:rsidR="00C974AC" w:rsidRPr="00BE24BF">
        <w:rPr>
          <w:b/>
          <w:u w:val="single"/>
        </w:rPr>
        <w:t xml:space="preserve">UK </w:t>
      </w:r>
      <w:r w:rsidRPr="00E13ADF">
        <w:rPr>
          <w:b/>
          <w:szCs w:val="24"/>
          <w:u w:val="single"/>
        </w:rPr>
        <w:t>Kent Dover</w:t>
      </w:r>
      <w:r w:rsidRPr="00E13ADF">
        <w:rPr>
          <w:b/>
          <w:szCs w:val="24"/>
        </w:rPr>
        <w:t xml:space="preserve"> </w:t>
      </w:r>
      <w:r w:rsidR="007A089D">
        <w:rPr>
          <w:b/>
          <w:szCs w:val="24"/>
        </w:rPr>
        <w:t>– Birth/Bap –</w:t>
      </w:r>
      <w:r w:rsidRPr="00E13ADF">
        <w:rPr>
          <w:b/>
          <w:szCs w:val="24"/>
        </w:rPr>
        <w:t xml:space="preserve"> Jeane Knight</w:t>
      </w:r>
      <w:r>
        <w:rPr>
          <w:b/>
          <w:szCs w:val="24"/>
        </w:rPr>
        <w:t xml:space="preserve"> </w:t>
      </w:r>
      <w:r w:rsidRPr="00992AC4">
        <w:rPr>
          <w:szCs w:val="24"/>
        </w:rPr>
        <w:t>(Tyler)</w:t>
      </w:r>
    </w:p>
    <w:p w:rsidR="001470B7" w:rsidRPr="00E13ADF" w:rsidRDefault="001470B7" w:rsidP="00570429">
      <w:pPr>
        <w:rPr>
          <w:szCs w:val="24"/>
        </w:rPr>
      </w:pPr>
      <w:r w:rsidRPr="00E13ADF">
        <w:rPr>
          <w:b/>
          <w:szCs w:val="24"/>
        </w:rPr>
        <w:t xml:space="preserve">1568 – Oct 24 – </w:t>
      </w:r>
      <w:r w:rsidR="00C974AC" w:rsidRPr="00BE24BF">
        <w:rPr>
          <w:b/>
          <w:u w:val="single"/>
        </w:rPr>
        <w:t xml:space="preserve">UK </w:t>
      </w:r>
      <w:r w:rsidRPr="00E13ADF">
        <w:rPr>
          <w:b/>
          <w:szCs w:val="24"/>
          <w:u w:val="single"/>
        </w:rPr>
        <w:t>London Cornhill</w:t>
      </w:r>
      <w:r w:rsidRPr="00E13ADF">
        <w:rPr>
          <w:b/>
          <w:szCs w:val="24"/>
        </w:rPr>
        <w:t xml:space="preserve"> </w:t>
      </w:r>
      <w:r w:rsidR="007A089D">
        <w:rPr>
          <w:b/>
          <w:szCs w:val="24"/>
        </w:rPr>
        <w:t>– Birth/Bap –</w:t>
      </w:r>
      <w:r w:rsidRPr="00E13ADF">
        <w:rPr>
          <w:b/>
          <w:szCs w:val="24"/>
        </w:rPr>
        <w:t xml:space="preserve"> Jane Knight</w:t>
      </w:r>
      <w:r w:rsidRPr="00E13ADF">
        <w:rPr>
          <w:szCs w:val="24"/>
        </w:rPr>
        <w:t xml:space="preserve"> </w:t>
      </w:r>
      <w:r>
        <w:rPr>
          <w:szCs w:val="24"/>
        </w:rPr>
        <w:t xml:space="preserve">- </w:t>
      </w:r>
      <w:r w:rsidRPr="00E13ADF">
        <w:rPr>
          <w:szCs w:val="24"/>
        </w:rPr>
        <w:t>d/o Knight</w:t>
      </w:r>
      <w:r>
        <w:rPr>
          <w:szCs w:val="24"/>
        </w:rPr>
        <w:t xml:space="preserve"> (London Met Arch)</w:t>
      </w:r>
    </w:p>
    <w:p w:rsidR="001470B7" w:rsidRDefault="001470B7" w:rsidP="001470B7">
      <w:r>
        <w:rPr>
          <w:b/>
        </w:rPr>
        <w:t xml:space="preserve">1568 – Dec 12 – </w:t>
      </w:r>
      <w:r w:rsidR="00C974AC" w:rsidRPr="00BE24BF">
        <w:rPr>
          <w:b/>
          <w:u w:val="single"/>
        </w:rPr>
        <w:t xml:space="preserve">UK </w:t>
      </w:r>
      <w:r w:rsidRPr="005A09D6">
        <w:rPr>
          <w:b/>
          <w:u w:val="single"/>
        </w:rPr>
        <w:t>Surrey Southwark St Mary Rotherhithe</w:t>
      </w:r>
      <w:r>
        <w:rPr>
          <w:b/>
        </w:rPr>
        <w:t xml:space="preserve"> </w:t>
      </w:r>
      <w:r w:rsidR="007A089D">
        <w:rPr>
          <w:b/>
        </w:rPr>
        <w:t>– Birth/Bap –</w:t>
      </w:r>
      <w:r>
        <w:rPr>
          <w:b/>
        </w:rPr>
        <w:t xml:space="preserve"> Christopher Knight - </w:t>
      </w:r>
      <w:r>
        <w:t>(London Met Arch)</w:t>
      </w:r>
    </w:p>
    <w:p w:rsidR="001470B7" w:rsidRDefault="001470B7" w:rsidP="001470B7">
      <w:r w:rsidRPr="00462C7A">
        <w:rPr>
          <w:b/>
          <w:szCs w:val="24"/>
        </w:rPr>
        <w:t xml:space="preserve">1568 – </w:t>
      </w:r>
      <w:r w:rsidR="00C974AC" w:rsidRPr="00BE24BF">
        <w:rPr>
          <w:b/>
          <w:u w:val="single"/>
        </w:rPr>
        <w:t xml:space="preserve">UK </w:t>
      </w:r>
      <w:r w:rsidRPr="00462C7A">
        <w:rPr>
          <w:b/>
          <w:szCs w:val="24"/>
          <w:u w:val="single"/>
        </w:rPr>
        <w:t>Kent</w:t>
      </w:r>
      <w:r>
        <w:rPr>
          <w:b/>
          <w:szCs w:val="24"/>
          <w:u w:val="single"/>
        </w:rPr>
        <w:t xml:space="preserve"> Tenterden</w:t>
      </w:r>
      <w:r w:rsidRPr="00462C7A">
        <w:rPr>
          <w:b/>
          <w:szCs w:val="24"/>
        </w:rPr>
        <w:t xml:space="preserve"> – </w:t>
      </w:r>
      <w:r>
        <w:rPr>
          <w:b/>
          <w:szCs w:val="24"/>
        </w:rPr>
        <w:t>Will - Peter Knight</w:t>
      </w:r>
      <w:r w:rsidRPr="00462C7A">
        <w:rPr>
          <w:b/>
          <w:szCs w:val="24"/>
        </w:rPr>
        <w:t xml:space="preserve"> the Elder, Yeoman</w:t>
      </w:r>
      <w:r>
        <w:rPr>
          <w:szCs w:val="24"/>
        </w:rPr>
        <w:t xml:space="preserve"> – No details available. (</w:t>
      </w:r>
      <w:r>
        <w:t>P</w:t>
      </w:r>
      <w:r w:rsidRPr="002F6390">
        <w:t>robate registry at Canterbury, 1558-1577 and Administrations 1539-1545</w:t>
      </w:r>
      <w:r>
        <w:t xml:space="preserve">, </w:t>
      </w:r>
      <w:r w:rsidRPr="002F6390">
        <w:t>Tenterden A. 40 135 1567-8</w:t>
      </w:r>
      <w:r>
        <w:t>)</w:t>
      </w:r>
    </w:p>
    <w:p w:rsidR="001470B7" w:rsidRDefault="001470B7" w:rsidP="001470B7">
      <w:r w:rsidRPr="00C00AF6">
        <w:rPr>
          <w:b/>
        </w:rPr>
        <w:lastRenderedPageBreak/>
        <w:t xml:space="preserve">1568 – </w:t>
      </w:r>
      <w:r w:rsidR="00C974AC" w:rsidRPr="00BE24BF">
        <w:rPr>
          <w:b/>
          <w:u w:val="single"/>
        </w:rPr>
        <w:t xml:space="preserve">UK </w:t>
      </w:r>
      <w:r w:rsidRPr="00C00AF6">
        <w:rPr>
          <w:b/>
          <w:u w:val="single"/>
        </w:rPr>
        <w:t>Oxfordshire Oxford</w:t>
      </w:r>
      <w:r w:rsidRPr="00C00AF6">
        <w:rPr>
          <w:b/>
        </w:rPr>
        <w:t xml:space="preserve"> – Ox Alum – John Knight</w:t>
      </w:r>
      <w:r>
        <w:t xml:space="preserve"> (Knighte) – of Hart Hall, in and before 1568. (Oxford University Alumni 1500-1886, p. 861)</w:t>
      </w:r>
    </w:p>
    <w:p w:rsidR="00FF46BF" w:rsidRDefault="00FF46BF" w:rsidP="001470B7">
      <w:r w:rsidRPr="00FF46BF">
        <w:rPr>
          <w:b/>
        </w:rPr>
        <w:t xml:space="preserve">1568 – </w:t>
      </w:r>
      <w:r w:rsidRPr="00FF46BF">
        <w:rPr>
          <w:b/>
          <w:u w:val="single"/>
        </w:rPr>
        <w:t>UK London Westminster</w:t>
      </w:r>
      <w:r w:rsidRPr="00FF46BF">
        <w:rPr>
          <w:b/>
        </w:rPr>
        <w:t xml:space="preserve"> </w:t>
      </w:r>
      <w:r w:rsidR="007A089D">
        <w:rPr>
          <w:b/>
        </w:rPr>
        <w:t>– Birth/Bap –</w:t>
      </w:r>
      <w:r w:rsidRPr="00FF46BF">
        <w:rPr>
          <w:b/>
        </w:rPr>
        <w:t xml:space="preserve"> Eleanor White</w:t>
      </w:r>
      <w:r>
        <w:t xml:space="preserve"> – d/o John White, </w:t>
      </w:r>
      <w:r w:rsidR="00570429">
        <w:t xml:space="preserve">fut. </w:t>
      </w:r>
      <w:r>
        <w:t>gov</w:t>
      </w:r>
      <w:r w:rsidR="00570429">
        <w:t>. of the Lost Roanoke Colony and mother of Virginia Dare.</w:t>
      </w:r>
    </w:p>
    <w:p w:rsidR="001470B7" w:rsidRDefault="001470B7" w:rsidP="001470B7">
      <w:pPr>
        <w:rPr>
          <w:szCs w:val="24"/>
        </w:rPr>
      </w:pPr>
      <w:r w:rsidRPr="00051F4A">
        <w:rPr>
          <w:b/>
          <w:szCs w:val="24"/>
        </w:rPr>
        <w:t xml:space="preserve">1569 – Apr 17 – </w:t>
      </w:r>
      <w:r w:rsidR="00C974AC" w:rsidRPr="00BE24BF">
        <w:rPr>
          <w:b/>
          <w:u w:val="single"/>
        </w:rPr>
        <w:t xml:space="preserve">UK </w:t>
      </w:r>
      <w:r w:rsidRPr="00051F4A">
        <w:rPr>
          <w:b/>
          <w:szCs w:val="24"/>
          <w:u w:val="single"/>
        </w:rPr>
        <w:t>Essex Earls Colne</w:t>
      </w:r>
      <w:r w:rsidRPr="00051F4A">
        <w:rPr>
          <w:b/>
          <w:szCs w:val="24"/>
        </w:rPr>
        <w:t xml:space="preserve"> </w:t>
      </w:r>
      <w:r w:rsidR="007A089D">
        <w:rPr>
          <w:b/>
          <w:szCs w:val="24"/>
        </w:rPr>
        <w:t>– Birth/Bap –</w:t>
      </w:r>
      <w:r w:rsidRPr="00051F4A">
        <w:rPr>
          <w:b/>
          <w:szCs w:val="24"/>
        </w:rPr>
        <w:t xml:space="preserve"> Faith Knight</w:t>
      </w:r>
      <w:r w:rsidRPr="00BC4DE8">
        <w:rPr>
          <w:szCs w:val="24"/>
        </w:rPr>
        <w:t xml:space="preserve"> </w:t>
      </w:r>
      <w:r>
        <w:rPr>
          <w:szCs w:val="24"/>
        </w:rPr>
        <w:t xml:space="preserve">- </w:t>
      </w:r>
      <w:r w:rsidRPr="00BC4DE8">
        <w:rPr>
          <w:szCs w:val="24"/>
        </w:rPr>
        <w:t>d/o John Knight</w:t>
      </w:r>
      <w:r>
        <w:rPr>
          <w:szCs w:val="24"/>
        </w:rPr>
        <w:t xml:space="preserve"> (London Met Arch)</w:t>
      </w:r>
    </w:p>
    <w:p w:rsidR="001470B7" w:rsidRDefault="001470B7" w:rsidP="001470B7">
      <w:r w:rsidRPr="005A09D6">
        <w:rPr>
          <w:b/>
          <w:szCs w:val="24"/>
        </w:rPr>
        <w:t xml:space="preserve">1569 – May 15 - </w:t>
      </w:r>
      <w:r w:rsidR="00C974AC" w:rsidRPr="00BE24BF">
        <w:rPr>
          <w:b/>
          <w:u w:val="single"/>
        </w:rPr>
        <w:t xml:space="preserve">UK </w:t>
      </w:r>
      <w:r w:rsidRPr="005A09D6">
        <w:rPr>
          <w:b/>
          <w:u w:val="single"/>
        </w:rPr>
        <w:t>Surrey Southwark St Mary Rotherhithe</w:t>
      </w:r>
      <w:r>
        <w:rPr>
          <w:b/>
        </w:rPr>
        <w:t xml:space="preserve"> </w:t>
      </w:r>
      <w:r w:rsidR="007A089D">
        <w:rPr>
          <w:b/>
        </w:rPr>
        <w:t>– Birth/Bap –</w:t>
      </w:r>
      <w:r>
        <w:rPr>
          <w:b/>
        </w:rPr>
        <w:t xml:space="preserve"> Richard Knight. </w:t>
      </w:r>
      <w:r>
        <w:t>(London Met Arch)</w:t>
      </w:r>
    </w:p>
    <w:p w:rsidR="001470B7" w:rsidRPr="005A09D6" w:rsidRDefault="001470B7" w:rsidP="001470B7">
      <w:pPr>
        <w:rPr>
          <w:szCs w:val="24"/>
        </w:rPr>
      </w:pPr>
      <w:r w:rsidRPr="00B12A17">
        <w:rPr>
          <w:b/>
        </w:rPr>
        <w:t xml:space="preserve">1569 – Jul 21 – </w:t>
      </w:r>
      <w:r w:rsidR="00C974AC" w:rsidRPr="00BE24BF">
        <w:rPr>
          <w:b/>
          <w:u w:val="single"/>
        </w:rPr>
        <w:t xml:space="preserve">UK </w:t>
      </w:r>
      <w:r w:rsidRPr="00B12A17">
        <w:rPr>
          <w:b/>
          <w:u w:val="single"/>
        </w:rPr>
        <w:t>Wiltshire Westbury</w:t>
      </w:r>
      <w:r w:rsidRPr="00B12A17">
        <w:rPr>
          <w:b/>
        </w:rPr>
        <w:t xml:space="preserve"> – Mar – Christopher Knight &amp; Elizabeth Wh</w:t>
      </w:r>
      <w:r>
        <w:rPr>
          <w:b/>
        </w:rPr>
        <w:t>i</w:t>
      </w:r>
      <w:r w:rsidRPr="00B12A17">
        <w:rPr>
          <w:b/>
        </w:rPr>
        <w:t>tby</w:t>
      </w:r>
      <w:r>
        <w:rPr>
          <w:b/>
        </w:rPr>
        <w:t xml:space="preserve"> (Whatby)</w:t>
      </w:r>
      <w:r>
        <w:t>. (Wiltshire Council)</w:t>
      </w:r>
    </w:p>
    <w:p w:rsidR="001470B7" w:rsidRDefault="001470B7" w:rsidP="001470B7">
      <w:r w:rsidRPr="00051F4A">
        <w:rPr>
          <w:b/>
        </w:rPr>
        <w:t xml:space="preserve">1570 – Feb 15 – </w:t>
      </w:r>
      <w:r w:rsidR="00C974AC" w:rsidRPr="00BE24BF">
        <w:rPr>
          <w:b/>
          <w:u w:val="single"/>
        </w:rPr>
        <w:t xml:space="preserve">UK </w:t>
      </w:r>
      <w:r w:rsidRPr="00051F4A">
        <w:rPr>
          <w:b/>
          <w:u w:val="single"/>
        </w:rPr>
        <w:t>Surrey Farnham</w:t>
      </w:r>
      <w:r w:rsidRPr="00051F4A">
        <w:rPr>
          <w:b/>
        </w:rPr>
        <w:t xml:space="preserve"> – Bap William Knight</w:t>
      </w:r>
      <w:r>
        <w:t xml:space="preserve"> - s/o Robert Knight </w:t>
      </w:r>
      <w:r>
        <w:rPr>
          <w:szCs w:val="24"/>
        </w:rPr>
        <w:t>(London Met Arch)</w:t>
      </w:r>
    </w:p>
    <w:p w:rsidR="001470B7" w:rsidRDefault="001470B7" w:rsidP="001470B7">
      <w:pPr>
        <w:rPr>
          <w:szCs w:val="24"/>
        </w:rPr>
      </w:pPr>
      <w:r w:rsidRPr="00051F4A">
        <w:rPr>
          <w:b/>
        </w:rPr>
        <w:t xml:space="preserve">1570 – Feb 17 – </w:t>
      </w:r>
      <w:r w:rsidR="00C974AC" w:rsidRPr="00BE24BF">
        <w:rPr>
          <w:b/>
          <w:u w:val="single"/>
        </w:rPr>
        <w:t xml:space="preserve">UK </w:t>
      </w:r>
      <w:r w:rsidRPr="00051F4A">
        <w:rPr>
          <w:b/>
          <w:u w:val="single"/>
        </w:rPr>
        <w:t>Berkshire Hinton Waldrist</w:t>
      </w:r>
      <w:r w:rsidRPr="00051F4A">
        <w:rPr>
          <w:b/>
        </w:rPr>
        <w:t xml:space="preserve"> </w:t>
      </w:r>
      <w:r w:rsidR="007A089D">
        <w:rPr>
          <w:b/>
        </w:rPr>
        <w:t>– Birth/Bap –</w:t>
      </w:r>
      <w:r w:rsidRPr="00051F4A">
        <w:rPr>
          <w:b/>
        </w:rPr>
        <w:t xml:space="preserve"> Edmund Knight</w:t>
      </w:r>
      <w:r>
        <w:t xml:space="preserve"> - s/o Jane Knight </w:t>
      </w:r>
      <w:r>
        <w:rPr>
          <w:szCs w:val="24"/>
        </w:rPr>
        <w:t>(London Met Arch)</w:t>
      </w:r>
    </w:p>
    <w:p w:rsidR="001470B7" w:rsidRDefault="001470B7" w:rsidP="001470B7">
      <w:pPr>
        <w:rPr>
          <w:szCs w:val="24"/>
        </w:rPr>
      </w:pPr>
      <w:r w:rsidRPr="00051F4A">
        <w:rPr>
          <w:b/>
          <w:szCs w:val="24"/>
        </w:rPr>
        <w:t xml:space="preserve">1570 – </w:t>
      </w:r>
      <w:r w:rsidR="00C974AC" w:rsidRPr="00BE24BF">
        <w:rPr>
          <w:b/>
          <w:u w:val="single"/>
        </w:rPr>
        <w:t xml:space="preserve">UK </w:t>
      </w:r>
      <w:r w:rsidRPr="00051F4A">
        <w:rPr>
          <w:b/>
          <w:szCs w:val="24"/>
          <w:u w:val="single"/>
        </w:rPr>
        <w:t>Devonshire Exeter</w:t>
      </w:r>
      <w:r w:rsidRPr="00051F4A">
        <w:rPr>
          <w:b/>
          <w:szCs w:val="24"/>
        </w:rPr>
        <w:t xml:space="preserve"> – </w:t>
      </w:r>
      <w:r>
        <w:rPr>
          <w:b/>
          <w:szCs w:val="24"/>
        </w:rPr>
        <w:t>Admin</w:t>
      </w:r>
      <w:r w:rsidRPr="00051F4A">
        <w:rPr>
          <w:b/>
          <w:szCs w:val="24"/>
        </w:rPr>
        <w:t xml:space="preserve"> – Simon Knight</w:t>
      </w:r>
      <w:r w:rsidRPr="00BC4DE8">
        <w:rPr>
          <w:szCs w:val="24"/>
        </w:rPr>
        <w:t xml:space="preserve"> </w:t>
      </w:r>
      <w:r>
        <w:rPr>
          <w:szCs w:val="24"/>
        </w:rPr>
        <w:t xml:space="preserve">- </w:t>
      </w:r>
      <w:r w:rsidRPr="00BC4DE8">
        <w:rPr>
          <w:szCs w:val="24"/>
        </w:rPr>
        <w:t>appointed sheriff</w:t>
      </w:r>
      <w:r>
        <w:rPr>
          <w:szCs w:val="24"/>
        </w:rPr>
        <w:t xml:space="preserve"> (History of Parliament)</w:t>
      </w:r>
    </w:p>
    <w:p w:rsidR="001470B7" w:rsidRDefault="001470B7" w:rsidP="001470B7">
      <w:r w:rsidRPr="006402AE">
        <w:rPr>
          <w:b/>
        </w:rPr>
        <w:t xml:space="preserve">1570 – Sep 16 – </w:t>
      </w:r>
      <w:r w:rsidR="00C974AC" w:rsidRPr="00BE24BF">
        <w:rPr>
          <w:b/>
          <w:u w:val="single"/>
        </w:rPr>
        <w:t xml:space="preserve">UK </w:t>
      </w:r>
      <w:r w:rsidRPr="006402AE">
        <w:rPr>
          <w:b/>
          <w:u w:val="single"/>
        </w:rPr>
        <w:t>Nottinghamshire Gunthorpe</w:t>
      </w:r>
      <w:r w:rsidRPr="006402AE">
        <w:rPr>
          <w:b/>
        </w:rPr>
        <w:t xml:space="preserve"> – Admin – Robert Knight, Thomas Knight</w:t>
      </w:r>
      <w:r>
        <w:t xml:space="preserve"> - </w:t>
      </w:r>
      <w:r w:rsidRPr="006402AE">
        <w:t>Counterpart lease: Robert Knight to Thomas Knight; Location:</w:t>
      </w:r>
      <w:r>
        <w:t xml:space="preserve"> Gunthorpe etc. Nottinghamshire. (</w:t>
      </w:r>
      <w:r w:rsidRPr="006402AE">
        <w:t xml:space="preserve">Nottingham University Library, Department of Manuscripts and Special Collections, </w:t>
      </w:r>
      <w:r>
        <w:t xml:space="preserve">Ref: </w:t>
      </w:r>
      <w:r w:rsidRPr="006402AE">
        <w:t>Mi 6/176/191</w:t>
      </w:r>
      <w:r>
        <w:t>)</w:t>
      </w:r>
    </w:p>
    <w:p w:rsidR="001470B7" w:rsidRDefault="001470B7" w:rsidP="001470B7">
      <w:r w:rsidRPr="00051F4A">
        <w:rPr>
          <w:b/>
        </w:rPr>
        <w:t xml:space="preserve">1570 – Oct 18 – </w:t>
      </w:r>
      <w:r w:rsidR="00C974AC" w:rsidRPr="00BE24BF">
        <w:rPr>
          <w:b/>
          <w:u w:val="single"/>
        </w:rPr>
        <w:t xml:space="preserve">UK </w:t>
      </w:r>
      <w:r w:rsidRPr="00051F4A">
        <w:rPr>
          <w:b/>
          <w:u w:val="single"/>
        </w:rPr>
        <w:t>Kent Ightham</w:t>
      </w:r>
      <w:r w:rsidRPr="00051F4A">
        <w:rPr>
          <w:b/>
        </w:rPr>
        <w:t xml:space="preserve"> </w:t>
      </w:r>
      <w:r w:rsidR="007A089D">
        <w:rPr>
          <w:b/>
        </w:rPr>
        <w:t>– Birth/Bap –</w:t>
      </w:r>
      <w:r w:rsidRPr="00051F4A">
        <w:rPr>
          <w:b/>
        </w:rPr>
        <w:t xml:space="preserve"> Marie Knight</w:t>
      </w:r>
      <w:r>
        <w:t xml:space="preserve"> - d/o John Knight (Tyler)</w:t>
      </w:r>
    </w:p>
    <w:p w:rsidR="001470B7" w:rsidRDefault="001470B7" w:rsidP="001470B7">
      <w:r w:rsidRPr="00093191">
        <w:rPr>
          <w:b/>
        </w:rPr>
        <w:t xml:space="preserve">1570 – </w:t>
      </w:r>
      <w:r w:rsidR="00C974AC" w:rsidRPr="00BE24BF">
        <w:rPr>
          <w:b/>
          <w:u w:val="single"/>
        </w:rPr>
        <w:t xml:space="preserve">UK </w:t>
      </w:r>
      <w:r w:rsidRPr="000479A8">
        <w:rPr>
          <w:b/>
          <w:u w:val="single"/>
        </w:rPr>
        <w:t>Wiltshire</w:t>
      </w:r>
      <w:r>
        <w:rPr>
          <w:b/>
          <w:u w:val="single"/>
        </w:rPr>
        <w:t xml:space="preserve"> </w:t>
      </w:r>
      <w:r w:rsidRPr="000479A8">
        <w:rPr>
          <w:b/>
          <w:u w:val="single"/>
        </w:rPr>
        <w:t>Chirton</w:t>
      </w:r>
      <w:r w:rsidRPr="00093191">
        <w:rPr>
          <w:b/>
        </w:rPr>
        <w:t xml:space="preserve"> – </w:t>
      </w:r>
      <w:r>
        <w:rPr>
          <w:b/>
        </w:rPr>
        <w:t xml:space="preserve">Will - </w:t>
      </w:r>
      <w:r w:rsidRPr="00093191">
        <w:rPr>
          <w:b/>
        </w:rPr>
        <w:t>Richard Knight</w:t>
      </w:r>
      <w:r>
        <w:t xml:space="preserve"> – Son: Nicholas to get several barrels of farm products, tools, a grinding stone, a pottinger, a platter, a candlestick; unnamed daughter to get equivalent; wife Joan, everything else, unmovable and movable. (</w:t>
      </w:r>
      <w:r w:rsidRPr="00093191">
        <w:t>Wiltshire, England, Wills and Probate, 1530-1858</w:t>
      </w:r>
      <w:r>
        <w:t>, 1537/1599)</w:t>
      </w:r>
    </w:p>
    <w:p w:rsidR="001470B7" w:rsidRDefault="001470B7" w:rsidP="001470B7">
      <w:r w:rsidRPr="00051F4A">
        <w:rPr>
          <w:b/>
        </w:rPr>
        <w:t xml:space="preserve">1571 – </w:t>
      </w:r>
      <w:r w:rsidR="00C974AC" w:rsidRPr="00BE24BF">
        <w:rPr>
          <w:b/>
          <w:u w:val="single"/>
        </w:rPr>
        <w:t xml:space="preserve">UK </w:t>
      </w:r>
      <w:r w:rsidRPr="00051F4A">
        <w:rPr>
          <w:b/>
          <w:u w:val="single"/>
        </w:rPr>
        <w:t>Devonshire Exeter</w:t>
      </w:r>
      <w:r w:rsidRPr="00051F4A">
        <w:rPr>
          <w:b/>
        </w:rPr>
        <w:t xml:space="preserve"> – Admin - Simon Knight</w:t>
      </w:r>
      <w:r>
        <w:t xml:space="preserve"> - elected mayor (History of Parliament)</w:t>
      </w:r>
    </w:p>
    <w:p w:rsidR="001470B7" w:rsidRDefault="001470B7" w:rsidP="00570429">
      <w:r w:rsidRPr="00051F4A">
        <w:rPr>
          <w:b/>
        </w:rPr>
        <w:t xml:space="preserve">1571 – Mar 16 – </w:t>
      </w:r>
      <w:r w:rsidR="00C974AC" w:rsidRPr="00BE24BF">
        <w:rPr>
          <w:b/>
          <w:u w:val="single"/>
        </w:rPr>
        <w:t xml:space="preserve">UK </w:t>
      </w:r>
      <w:r w:rsidRPr="00051F4A">
        <w:rPr>
          <w:b/>
          <w:u w:val="single"/>
        </w:rPr>
        <w:t>Essex Earls Colne</w:t>
      </w:r>
      <w:r w:rsidRPr="00051F4A">
        <w:rPr>
          <w:b/>
        </w:rPr>
        <w:t xml:space="preserve"> </w:t>
      </w:r>
      <w:r w:rsidR="007A089D">
        <w:rPr>
          <w:b/>
        </w:rPr>
        <w:t>– Birth/Bap –</w:t>
      </w:r>
      <w:r w:rsidRPr="00051F4A">
        <w:rPr>
          <w:b/>
        </w:rPr>
        <w:t xml:space="preserve"> Thomas Knight</w:t>
      </w:r>
      <w:r>
        <w:t xml:space="preserve"> - s/o John Knight </w:t>
      </w:r>
      <w:r>
        <w:rPr>
          <w:szCs w:val="24"/>
        </w:rPr>
        <w:t>(London Met Arch)</w:t>
      </w:r>
    </w:p>
    <w:p w:rsidR="001470B7" w:rsidRDefault="001470B7" w:rsidP="001470B7">
      <w:pPr>
        <w:rPr>
          <w:szCs w:val="24"/>
        </w:rPr>
      </w:pPr>
      <w:r w:rsidRPr="00813680">
        <w:rPr>
          <w:b/>
          <w:szCs w:val="24"/>
        </w:rPr>
        <w:t xml:space="preserve">1571 – Jun 28 – </w:t>
      </w:r>
      <w:r w:rsidR="00C974AC" w:rsidRPr="00BE24BF">
        <w:rPr>
          <w:b/>
          <w:u w:val="single"/>
        </w:rPr>
        <w:t xml:space="preserve">UK </w:t>
      </w:r>
      <w:r w:rsidRPr="00813680">
        <w:rPr>
          <w:b/>
          <w:szCs w:val="24"/>
          <w:u w:val="single"/>
        </w:rPr>
        <w:t>Southampton</w:t>
      </w:r>
      <w:r w:rsidRPr="00813680">
        <w:rPr>
          <w:b/>
          <w:szCs w:val="24"/>
        </w:rPr>
        <w:t xml:space="preserve"> – Will – Agnes Knight, Widow</w:t>
      </w:r>
      <w:r>
        <w:rPr>
          <w:szCs w:val="24"/>
        </w:rPr>
        <w:t xml:space="preserve"> – Lately the wife of William Knight of Southampton, Gent, and previously wife of Henry Cassell late of Cymere in the county of Norfolk, Gent; legacies to Cassell children; no other Knights mentioned. (</w:t>
      </w:r>
      <w:r w:rsidRPr="001E4A48">
        <w:rPr>
          <w:szCs w:val="24"/>
        </w:rPr>
        <w:t>Prerogative Court of Canterbury Wills, 1384-1858</w:t>
      </w:r>
      <w:r>
        <w:rPr>
          <w:szCs w:val="24"/>
        </w:rPr>
        <w:t xml:space="preserve">, </w:t>
      </w:r>
      <w:r w:rsidRPr="001E4A48">
        <w:rPr>
          <w:szCs w:val="24"/>
        </w:rPr>
        <w:t>PROB 11: Will Registers</w:t>
      </w:r>
      <w:r>
        <w:rPr>
          <w:szCs w:val="24"/>
        </w:rPr>
        <w:t xml:space="preserve">, </w:t>
      </w:r>
      <w:r w:rsidRPr="001E4A48">
        <w:rPr>
          <w:szCs w:val="24"/>
        </w:rPr>
        <w:t>1567-1598</w:t>
      </w:r>
      <w:r>
        <w:rPr>
          <w:szCs w:val="24"/>
        </w:rPr>
        <w:t xml:space="preserve">, </w:t>
      </w:r>
      <w:r w:rsidRPr="001E4A48">
        <w:rPr>
          <w:szCs w:val="24"/>
        </w:rPr>
        <w:t>Piece 53: Holney (1571)</w:t>
      </w:r>
      <w:r>
        <w:rPr>
          <w:szCs w:val="24"/>
        </w:rPr>
        <w:t>)</w:t>
      </w:r>
    </w:p>
    <w:p w:rsidR="001470B7" w:rsidRDefault="001470B7" w:rsidP="00570429">
      <w:r w:rsidRPr="00051F4A">
        <w:rPr>
          <w:b/>
        </w:rPr>
        <w:t xml:space="preserve">1571 – Sep 24 – </w:t>
      </w:r>
      <w:r w:rsidR="00C974AC" w:rsidRPr="00BE24BF">
        <w:rPr>
          <w:b/>
          <w:u w:val="single"/>
        </w:rPr>
        <w:t xml:space="preserve">UK </w:t>
      </w:r>
      <w:r w:rsidRPr="00051F4A">
        <w:rPr>
          <w:b/>
          <w:u w:val="single"/>
        </w:rPr>
        <w:t>Sussex Oving</w:t>
      </w:r>
      <w:r w:rsidRPr="00051F4A">
        <w:rPr>
          <w:b/>
        </w:rPr>
        <w:t xml:space="preserve"> </w:t>
      </w:r>
      <w:r w:rsidR="007A089D">
        <w:rPr>
          <w:b/>
        </w:rPr>
        <w:t>– Birth/Bap –</w:t>
      </w:r>
      <w:r w:rsidRPr="00051F4A">
        <w:rPr>
          <w:b/>
        </w:rPr>
        <w:t xml:space="preserve"> Elizabeth Knight</w:t>
      </w:r>
      <w:r>
        <w:t xml:space="preserve"> - d/o John Knight </w:t>
      </w:r>
      <w:r>
        <w:rPr>
          <w:szCs w:val="24"/>
        </w:rPr>
        <w:t>(London Met Arch)</w:t>
      </w:r>
    </w:p>
    <w:p w:rsidR="001470B7" w:rsidRDefault="001470B7" w:rsidP="00570429">
      <w:r w:rsidRPr="009B7E14">
        <w:rPr>
          <w:b/>
        </w:rPr>
        <w:t xml:space="preserve">1571 – Sep 30 - </w:t>
      </w:r>
      <w:r w:rsidR="00C974AC" w:rsidRPr="00BE24BF">
        <w:rPr>
          <w:b/>
          <w:u w:val="single"/>
        </w:rPr>
        <w:t xml:space="preserve">UK </w:t>
      </w:r>
      <w:r w:rsidRPr="005A09D6">
        <w:rPr>
          <w:b/>
          <w:u w:val="single"/>
        </w:rPr>
        <w:t>Surrey Southwark St Mary Rotherhithe</w:t>
      </w:r>
      <w:r>
        <w:rPr>
          <w:b/>
        </w:rPr>
        <w:t xml:space="preserve"> </w:t>
      </w:r>
      <w:r w:rsidR="007A089D">
        <w:rPr>
          <w:b/>
        </w:rPr>
        <w:t>– Birth/Bap –</w:t>
      </w:r>
      <w:r>
        <w:rPr>
          <w:b/>
        </w:rPr>
        <w:t xml:space="preserve"> Anne Knight. </w:t>
      </w:r>
      <w:r w:rsidRPr="009B7E14">
        <w:t>(London Met Arch)</w:t>
      </w:r>
    </w:p>
    <w:p w:rsidR="001470B7" w:rsidRDefault="001470B7" w:rsidP="001470B7">
      <w:pPr>
        <w:rPr>
          <w:szCs w:val="24"/>
        </w:rPr>
      </w:pPr>
      <w:r w:rsidRPr="007F33B7">
        <w:rPr>
          <w:b/>
          <w:szCs w:val="24"/>
        </w:rPr>
        <w:t xml:space="preserve">1571 – </w:t>
      </w:r>
      <w:r w:rsidR="00C974AC" w:rsidRPr="00BE24BF">
        <w:rPr>
          <w:b/>
          <w:u w:val="single"/>
        </w:rPr>
        <w:t xml:space="preserve">UK </w:t>
      </w:r>
      <w:r w:rsidRPr="007F33B7">
        <w:rPr>
          <w:b/>
          <w:szCs w:val="24"/>
          <w:u w:val="single"/>
        </w:rPr>
        <w:t>Kent Hythe</w:t>
      </w:r>
      <w:r w:rsidRPr="007F33B7">
        <w:rPr>
          <w:b/>
          <w:szCs w:val="24"/>
        </w:rPr>
        <w:t xml:space="preserve"> – Admin – William Knight </w:t>
      </w:r>
      <w:r>
        <w:rPr>
          <w:szCs w:val="24"/>
        </w:rPr>
        <w:t xml:space="preserve">- </w:t>
      </w:r>
      <w:r w:rsidRPr="007F33B7">
        <w:rPr>
          <w:szCs w:val="24"/>
        </w:rPr>
        <w:t xml:space="preserve">Condition of a bond for further assurance from Robert Wodd and Joan his wife (daughter and heir of William </w:t>
      </w:r>
      <w:r w:rsidRPr="007F33B7">
        <w:rPr>
          <w:szCs w:val="24"/>
        </w:rPr>
        <w:lastRenderedPageBreak/>
        <w:t>Knight of Lympne, Kent, yeo,) to Richard White. A moiety of Maywood (60a.) in Lympne and West Hythe, Kent.</w:t>
      </w:r>
      <w:r>
        <w:rPr>
          <w:szCs w:val="24"/>
        </w:rPr>
        <w:t xml:space="preserve"> (</w:t>
      </w:r>
      <w:r w:rsidRPr="007F33B7">
        <w:rPr>
          <w:szCs w:val="24"/>
        </w:rPr>
        <w:t>East Sussex Record Office</w:t>
      </w:r>
      <w:r>
        <w:rPr>
          <w:szCs w:val="24"/>
        </w:rPr>
        <w:t xml:space="preserve">, Ref: </w:t>
      </w:r>
      <w:r w:rsidRPr="007F33B7">
        <w:rPr>
          <w:szCs w:val="24"/>
        </w:rPr>
        <w:t>RYE/140/70</w:t>
      </w:r>
      <w:r>
        <w:rPr>
          <w:szCs w:val="24"/>
        </w:rPr>
        <w:t>)</w:t>
      </w:r>
    </w:p>
    <w:p w:rsidR="001470B7" w:rsidRDefault="001470B7" w:rsidP="001470B7">
      <w:r w:rsidRPr="00051F4A">
        <w:rPr>
          <w:b/>
        </w:rPr>
        <w:t xml:space="preserve">1572 – Jan 22 – </w:t>
      </w:r>
      <w:r w:rsidR="00C974AC" w:rsidRPr="00BE24BF">
        <w:rPr>
          <w:b/>
          <w:u w:val="single"/>
        </w:rPr>
        <w:t xml:space="preserve">UK </w:t>
      </w:r>
      <w:r w:rsidRPr="00051F4A">
        <w:rPr>
          <w:b/>
          <w:u w:val="single"/>
        </w:rPr>
        <w:t>London Cornhill</w:t>
      </w:r>
      <w:r w:rsidRPr="00051F4A">
        <w:rPr>
          <w:b/>
        </w:rPr>
        <w:t xml:space="preserve"> </w:t>
      </w:r>
      <w:r w:rsidR="007A089D">
        <w:rPr>
          <w:b/>
        </w:rPr>
        <w:t>– Birth/Bap –</w:t>
      </w:r>
      <w:r w:rsidRPr="00051F4A">
        <w:rPr>
          <w:b/>
        </w:rPr>
        <w:t xml:space="preserve"> Joane Knight</w:t>
      </w:r>
      <w:r>
        <w:t xml:space="preserve"> - d/o John Knight </w:t>
      </w:r>
      <w:r>
        <w:rPr>
          <w:szCs w:val="24"/>
        </w:rPr>
        <w:t>(London Met Arch)</w:t>
      </w:r>
    </w:p>
    <w:p w:rsidR="001470B7" w:rsidRDefault="001470B7" w:rsidP="001470B7">
      <w:r w:rsidRPr="00F545E4">
        <w:rPr>
          <w:b/>
        </w:rPr>
        <w:t xml:space="preserve">1572 – Feb 15 – </w:t>
      </w:r>
      <w:r w:rsidR="00C974AC" w:rsidRPr="00BE24BF">
        <w:rPr>
          <w:b/>
          <w:u w:val="single"/>
        </w:rPr>
        <w:t xml:space="preserve">UK </w:t>
      </w:r>
      <w:r w:rsidRPr="00F545E4">
        <w:rPr>
          <w:b/>
          <w:u w:val="single"/>
        </w:rPr>
        <w:t>London St Pancras</w:t>
      </w:r>
      <w:r w:rsidRPr="00F545E4">
        <w:rPr>
          <w:b/>
        </w:rPr>
        <w:t xml:space="preserve"> – Ox Alum – William Knight</w:t>
      </w:r>
      <w:r>
        <w:t xml:space="preserve"> – B.A. from Brasenose Coll. 15 Feb 1571-2, M.A. 23 Mar 1573-4, O.H.S. xii 13; one of these names rector of St Pancras, Sper Lane, London, 1573, etc. See Foster’s </w:t>
      </w:r>
      <w:r w:rsidRPr="00F545E4">
        <w:rPr>
          <w:i/>
        </w:rPr>
        <w:t>Index Ecclesiasticus</w:t>
      </w:r>
      <w:r>
        <w:t xml:space="preserve">.  </w:t>
      </w:r>
      <w:r>
        <w:rPr>
          <w:szCs w:val="24"/>
        </w:rPr>
        <w:t>(Oxford University Alumni 1500-1886, p. 863)</w:t>
      </w:r>
    </w:p>
    <w:p w:rsidR="001470B7" w:rsidRPr="00051F4A" w:rsidRDefault="001470B7" w:rsidP="001470B7">
      <w:pPr>
        <w:rPr>
          <w:b/>
          <w:szCs w:val="24"/>
        </w:rPr>
      </w:pPr>
      <w:r w:rsidRPr="00051F4A">
        <w:rPr>
          <w:b/>
          <w:szCs w:val="24"/>
        </w:rPr>
        <w:t xml:space="preserve">1572 – Dec 21 – </w:t>
      </w:r>
      <w:r w:rsidR="00C974AC" w:rsidRPr="00BE24BF">
        <w:rPr>
          <w:b/>
          <w:u w:val="single"/>
        </w:rPr>
        <w:t xml:space="preserve">UK </w:t>
      </w:r>
      <w:r w:rsidRPr="00051F4A">
        <w:rPr>
          <w:b/>
          <w:szCs w:val="24"/>
          <w:u w:val="single"/>
        </w:rPr>
        <w:t>Kent Burmarsh</w:t>
      </w:r>
      <w:r w:rsidRPr="00051F4A">
        <w:rPr>
          <w:b/>
          <w:szCs w:val="24"/>
        </w:rPr>
        <w:t xml:space="preserve"> </w:t>
      </w:r>
      <w:r w:rsidR="007A089D">
        <w:rPr>
          <w:b/>
          <w:szCs w:val="24"/>
        </w:rPr>
        <w:t>– Birth/Bap –</w:t>
      </w:r>
      <w:r w:rsidRPr="00051F4A">
        <w:rPr>
          <w:b/>
          <w:szCs w:val="24"/>
        </w:rPr>
        <w:t xml:space="preserve"> Paule Knight</w:t>
      </w:r>
      <w:r>
        <w:rPr>
          <w:b/>
          <w:szCs w:val="24"/>
        </w:rPr>
        <w:t xml:space="preserve"> </w:t>
      </w:r>
      <w:r w:rsidRPr="001F77E8">
        <w:t>(Tyler)</w:t>
      </w:r>
    </w:p>
    <w:p w:rsidR="001470B7" w:rsidRDefault="001470B7" w:rsidP="001470B7">
      <w:r w:rsidRPr="00230C1F">
        <w:rPr>
          <w:b/>
        </w:rPr>
        <w:t xml:space="preserve">1572 – </w:t>
      </w:r>
      <w:r w:rsidR="00C974AC" w:rsidRPr="00BE24BF">
        <w:rPr>
          <w:b/>
          <w:u w:val="single"/>
        </w:rPr>
        <w:t xml:space="preserve">UK </w:t>
      </w:r>
      <w:r w:rsidRPr="00230C1F">
        <w:rPr>
          <w:b/>
          <w:u w:val="single"/>
        </w:rPr>
        <w:t>Leicestershire</w:t>
      </w:r>
      <w:r>
        <w:rPr>
          <w:b/>
          <w:u w:val="single"/>
        </w:rPr>
        <w:t xml:space="preserve"> </w:t>
      </w:r>
      <w:r w:rsidRPr="00230C1F">
        <w:rPr>
          <w:b/>
          <w:u w:val="single"/>
        </w:rPr>
        <w:t>Walton Knaptoft</w:t>
      </w:r>
      <w:r w:rsidRPr="00230C1F">
        <w:rPr>
          <w:b/>
        </w:rPr>
        <w:t xml:space="preserve"> – </w:t>
      </w:r>
      <w:r>
        <w:rPr>
          <w:b/>
        </w:rPr>
        <w:t xml:space="preserve">Will - </w:t>
      </w:r>
      <w:r w:rsidRPr="00230C1F">
        <w:rPr>
          <w:b/>
        </w:rPr>
        <w:t>Richard Knight</w:t>
      </w:r>
      <w:r>
        <w:t xml:space="preserve"> – No details available. (London: </w:t>
      </w:r>
      <w:r w:rsidRPr="00D73089">
        <w:rPr>
          <w:szCs w:val="24"/>
        </w:rPr>
        <w:t xml:space="preserve">Register Books of Wills, 1560-1579. </w:t>
      </w:r>
      <w:r>
        <w:rPr>
          <w:szCs w:val="24"/>
        </w:rPr>
        <w:t xml:space="preserve">) </w:t>
      </w:r>
      <w:r>
        <w:t xml:space="preserve"> </w:t>
      </w:r>
    </w:p>
    <w:p w:rsidR="001470B7" w:rsidRDefault="001470B7" w:rsidP="001470B7">
      <w:r w:rsidRPr="00870148">
        <w:rPr>
          <w:b/>
        </w:rPr>
        <w:t xml:space="preserve">1572 – </w:t>
      </w:r>
      <w:r w:rsidR="00C974AC" w:rsidRPr="00BE24BF">
        <w:rPr>
          <w:b/>
          <w:u w:val="single"/>
        </w:rPr>
        <w:t xml:space="preserve">UK </w:t>
      </w:r>
      <w:r>
        <w:rPr>
          <w:b/>
          <w:u w:val="single"/>
        </w:rPr>
        <w:t>Oxfordshire</w:t>
      </w:r>
      <w:r w:rsidRPr="00870148">
        <w:rPr>
          <w:b/>
        </w:rPr>
        <w:t xml:space="preserve"> – Ox Alum – Robert Knight</w:t>
      </w:r>
      <w:r>
        <w:t xml:space="preserve"> – Of St Alban Hall, in or before 1572. </w:t>
      </w:r>
      <w:r w:rsidRPr="00870148">
        <w:t>(Oxford University Alumni 1500- 1886, p. 862)</w:t>
      </w:r>
      <w:r>
        <w:t xml:space="preserve"> </w:t>
      </w:r>
    </w:p>
    <w:p w:rsidR="001470B7" w:rsidRDefault="001470B7" w:rsidP="001470B7">
      <w:pPr>
        <w:rPr>
          <w:b/>
        </w:rPr>
      </w:pPr>
      <w:r w:rsidRPr="00051F4A">
        <w:rPr>
          <w:b/>
        </w:rPr>
        <w:t xml:space="preserve">1573 – Feb 1 – </w:t>
      </w:r>
      <w:r w:rsidR="00C974AC" w:rsidRPr="00BE24BF">
        <w:rPr>
          <w:b/>
          <w:u w:val="single"/>
        </w:rPr>
        <w:t xml:space="preserve">UK </w:t>
      </w:r>
      <w:r w:rsidRPr="00051F4A">
        <w:rPr>
          <w:b/>
          <w:u w:val="single"/>
        </w:rPr>
        <w:t>Kent Woodnesborough</w:t>
      </w:r>
      <w:r w:rsidRPr="00051F4A">
        <w:rPr>
          <w:b/>
        </w:rPr>
        <w:t xml:space="preserve"> – Mar – </w:t>
      </w:r>
      <w:r w:rsidR="00A774E5">
        <w:rPr>
          <w:b/>
        </w:rPr>
        <w:t>Ellen</w:t>
      </w:r>
      <w:r w:rsidRPr="00051F4A">
        <w:rPr>
          <w:b/>
        </w:rPr>
        <w:t xml:space="preserve"> Knight</w:t>
      </w:r>
      <w:r w:rsidR="00A774E5">
        <w:rPr>
          <w:b/>
        </w:rPr>
        <w:t xml:space="preserve"> (</w:t>
      </w:r>
      <w:r w:rsidR="00A774E5" w:rsidRPr="00051F4A">
        <w:rPr>
          <w:b/>
        </w:rPr>
        <w:t>Elina</w:t>
      </w:r>
      <w:r w:rsidR="00A774E5">
        <w:rPr>
          <w:b/>
        </w:rPr>
        <w:t>)</w:t>
      </w:r>
      <w:r w:rsidRPr="00051F4A">
        <w:rPr>
          <w:b/>
        </w:rPr>
        <w:t xml:space="preserve"> &amp; William White</w:t>
      </w:r>
      <w:r>
        <w:rPr>
          <w:b/>
        </w:rPr>
        <w:t xml:space="preserve"> </w:t>
      </w:r>
      <w:r w:rsidRPr="001F77E8">
        <w:t>(Tyler)</w:t>
      </w:r>
    </w:p>
    <w:p w:rsidR="001470B7" w:rsidRPr="00051F4A" w:rsidRDefault="001470B7" w:rsidP="00A774E5">
      <w:pPr>
        <w:rPr>
          <w:b/>
        </w:rPr>
      </w:pPr>
      <w:r w:rsidRPr="00051F4A">
        <w:rPr>
          <w:b/>
        </w:rPr>
        <w:t xml:space="preserve">1573 – Feb 1 – </w:t>
      </w:r>
      <w:r w:rsidR="00C974AC" w:rsidRPr="00BE24BF">
        <w:rPr>
          <w:b/>
          <w:u w:val="single"/>
        </w:rPr>
        <w:t xml:space="preserve">UK </w:t>
      </w:r>
      <w:r w:rsidRPr="00051F4A">
        <w:rPr>
          <w:b/>
          <w:u w:val="single"/>
        </w:rPr>
        <w:t xml:space="preserve">Kent Adisham – </w:t>
      </w:r>
      <w:r w:rsidRPr="00051F4A">
        <w:rPr>
          <w:b/>
        </w:rPr>
        <w:t>Mar - William White &amp; Ellen (Elinn) Knight</w:t>
      </w:r>
      <w:r>
        <w:rPr>
          <w:b/>
        </w:rPr>
        <w:t xml:space="preserve"> </w:t>
      </w:r>
      <w:r w:rsidRPr="001F77E8">
        <w:t>(Tyler)</w:t>
      </w:r>
    </w:p>
    <w:p w:rsidR="001470B7" w:rsidRDefault="001470B7" w:rsidP="001470B7">
      <w:r w:rsidRPr="00DB41A6">
        <w:rPr>
          <w:b/>
        </w:rPr>
        <w:t xml:space="preserve">1573 – Feb – </w:t>
      </w:r>
      <w:r w:rsidR="00C974AC" w:rsidRPr="00BE24BF">
        <w:rPr>
          <w:b/>
          <w:u w:val="single"/>
        </w:rPr>
        <w:t xml:space="preserve">UK </w:t>
      </w:r>
      <w:r w:rsidRPr="00DB41A6">
        <w:rPr>
          <w:b/>
          <w:u w:val="single"/>
        </w:rPr>
        <w:t>Kent Bicknor</w:t>
      </w:r>
      <w:r w:rsidRPr="00DB41A6">
        <w:rPr>
          <w:b/>
        </w:rPr>
        <w:t xml:space="preserve"> – Will – William Knight</w:t>
      </w:r>
      <w:r>
        <w:t xml:space="preserve"> - Wishes to be buried in churchyard of Bicknor; wife Jone, executrix; </w:t>
      </w:r>
      <w:r w:rsidRPr="00A774E5">
        <w:rPr>
          <w:b/>
        </w:rPr>
        <w:t>sons Thomas Knight, James Knight, William Knight, John Knight and Robert Knight</w:t>
      </w:r>
      <w:r>
        <w:t>; daughter Ellen Bentle (?); “Thomas Bentle and Mathias Bentle the sons of my daughter Ellen”; “children of my son Thomas Knight: John and Richard”; overseer John Miles of __. (</w:t>
      </w:r>
      <w:r w:rsidRPr="00DB41A6">
        <w:t>Kent, Wills and Probate, 1440-1881</w:t>
      </w:r>
      <w:r>
        <w:t xml:space="preserve">, </w:t>
      </w:r>
      <w:r w:rsidRPr="00DB41A6">
        <w:t>Archdeaconry of Canterbu</w:t>
      </w:r>
      <w:r>
        <w:t>ry,</w:t>
      </w:r>
      <w:r w:rsidRPr="00DB41A6">
        <w:t xml:space="preserve"> Wills </w:t>
      </w:r>
      <w:r>
        <w:t>, 1573</w:t>
      </w:r>
      <w:r w:rsidRPr="00DB41A6">
        <w:t>; County Record Office, Maidstone; 1573 PRC/17/42/40a PRC/16/62 K/2 WY from PRC/17</w:t>
      </w:r>
      <w:r>
        <w:t xml:space="preserve">) </w:t>
      </w:r>
    </w:p>
    <w:p w:rsidR="0001585A" w:rsidRDefault="0001585A" w:rsidP="001470B7">
      <w:r w:rsidRPr="0001585A">
        <w:rPr>
          <w:b/>
        </w:rPr>
        <w:t xml:space="preserve">1573 – Mar 31 – </w:t>
      </w:r>
      <w:r w:rsidRPr="0001585A">
        <w:rPr>
          <w:b/>
          <w:u w:val="single"/>
        </w:rPr>
        <w:t>UK Hampshire Ringwood</w:t>
      </w:r>
      <w:r w:rsidRPr="0001585A">
        <w:rPr>
          <w:b/>
        </w:rPr>
        <w:t xml:space="preserve"> – Birth/Bap – John Knight </w:t>
      </w:r>
      <w:r>
        <w:t>– s/o Edward Knight. (</w:t>
      </w:r>
      <w:r w:rsidRPr="0001585A">
        <w:t>GS Film number: 0994051 IT 3-5 "England Births and Christenings, 1538-1975," database, FamilySearch</w:t>
      </w:r>
      <w:r>
        <w:t>)</w:t>
      </w:r>
      <w:r w:rsidRPr="0001585A">
        <w:t xml:space="preserve"> </w:t>
      </w:r>
    </w:p>
    <w:p w:rsidR="001470B7" w:rsidRPr="003A1A23" w:rsidRDefault="001470B7" w:rsidP="001470B7">
      <w:pPr>
        <w:rPr>
          <w:b/>
        </w:rPr>
      </w:pPr>
      <w:r w:rsidRPr="003A1A23">
        <w:rPr>
          <w:b/>
          <w:szCs w:val="24"/>
        </w:rPr>
        <w:t xml:space="preserve">1573 – Apr 2 – </w:t>
      </w:r>
      <w:r w:rsidR="00C974AC" w:rsidRPr="00BE24BF">
        <w:rPr>
          <w:b/>
          <w:u w:val="single"/>
        </w:rPr>
        <w:t xml:space="preserve">UK </w:t>
      </w:r>
      <w:r w:rsidRPr="003A1A23">
        <w:rPr>
          <w:b/>
          <w:szCs w:val="24"/>
          <w:u w:val="single"/>
        </w:rPr>
        <w:t>Kent River</w:t>
      </w:r>
      <w:r w:rsidRPr="003A1A23">
        <w:rPr>
          <w:b/>
          <w:szCs w:val="24"/>
        </w:rPr>
        <w:t xml:space="preserve"> – Mar – William Knight &amp; Phillicia Ford, wid.</w:t>
      </w:r>
      <w:r>
        <w:rPr>
          <w:b/>
          <w:szCs w:val="24"/>
        </w:rPr>
        <w:t xml:space="preserve"> </w:t>
      </w:r>
      <w:r w:rsidRPr="00AB2FA4">
        <w:rPr>
          <w:szCs w:val="24"/>
        </w:rPr>
        <w:t>(Tyler)</w:t>
      </w:r>
    </w:p>
    <w:p w:rsidR="001470B7" w:rsidRDefault="001470B7" w:rsidP="001470B7">
      <w:r w:rsidRPr="00662317">
        <w:rPr>
          <w:b/>
        </w:rPr>
        <w:t xml:space="preserve">1573 – Jun 4 – </w:t>
      </w:r>
      <w:r w:rsidR="00C974AC" w:rsidRPr="00BE24BF">
        <w:rPr>
          <w:b/>
          <w:u w:val="single"/>
        </w:rPr>
        <w:t xml:space="preserve">UK </w:t>
      </w:r>
      <w:r w:rsidRPr="00662317">
        <w:rPr>
          <w:b/>
          <w:u w:val="single"/>
        </w:rPr>
        <w:t>Norfolk Norwich</w:t>
      </w:r>
      <w:r w:rsidRPr="00662317">
        <w:rPr>
          <w:b/>
        </w:rPr>
        <w:t xml:space="preserve"> – Will – Thomas Knight</w:t>
      </w:r>
      <w:r>
        <w:t xml:space="preserve"> – Of Attleborough… to the poor people inhabiting within the hospital next adjoining the gate … and to the poor prisoners in the common jail… and to the poor of the parish … each 12 shillings; to </w:t>
      </w:r>
      <w:r w:rsidRPr="00A774E5">
        <w:rPr>
          <w:b/>
        </w:rPr>
        <w:t>Robert Knight</w:t>
      </w:r>
      <w:r>
        <w:t xml:space="preserve"> and his wife and to each of his children, 12 shillings (?) apiece; to William Morris and his wife and to each of his children, 12 shillings apiece; to every one of my godchildren 12 shillings; to </w:t>
      </w:r>
      <w:r w:rsidRPr="00395029">
        <w:rPr>
          <w:b/>
        </w:rPr>
        <w:t>Joan Turner</w:t>
      </w:r>
      <w:r>
        <w:t xml:space="preserve"> of Birmingham 12 shillings; and to </w:t>
      </w:r>
      <w:r w:rsidRPr="00395029">
        <w:rPr>
          <w:b/>
        </w:rPr>
        <w:t>Elizabeth Baxter</w:t>
      </w:r>
      <w:r>
        <w:t xml:space="preserve"> 12 shillings; to </w:t>
      </w:r>
      <w:r w:rsidRPr="00395029">
        <w:rPr>
          <w:b/>
        </w:rPr>
        <w:t>wife, Elizabeth Knight</w:t>
      </w:r>
      <w:r>
        <w:t xml:space="preserve">, 10 pounds a year due to me from Henry Stayner to be paid at the feast of the Epiphany; also to wife Elizabeth, neatfoot gelding; to </w:t>
      </w:r>
      <w:r w:rsidRPr="00395029">
        <w:rPr>
          <w:b/>
        </w:rPr>
        <w:t>Johane, my eldest daughter</w:t>
      </w:r>
      <w:r>
        <w:t xml:space="preserve">, 40 pounds; to </w:t>
      </w:r>
      <w:r w:rsidRPr="00395029">
        <w:rPr>
          <w:b/>
        </w:rPr>
        <w:t>Margaret Knight, youngest daughter</w:t>
      </w:r>
      <w:r>
        <w:t xml:space="preserve">, a sum to be paid in installments; to </w:t>
      </w:r>
      <w:r w:rsidRPr="00A774E5">
        <w:rPr>
          <w:b/>
        </w:rPr>
        <w:t>John Knight, youngest son</w:t>
      </w:r>
      <w:r>
        <w:t xml:space="preserve">, real estate in Attleborough; wife Elizabeth to be guardian of son John until he is 21; son John also gets some amount of money; some money to be divided amongst </w:t>
      </w:r>
      <w:r w:rsidRPr="00395029">
        <w:rPr>
          <w:b/>
        </w:rPr>
        <w:t>3 youngest children, Joan, Margaret and John</w:t>
      </w:r>
      <w:r>
        <w:t xml:space="preserve">; a lot of farm products, household goods, etc discussed, the gist of it being that the wife gets control of everything on behalf of the children but they get certain things when they come of age, or when married. Because of the way he refers to his three “youngest” children, it is possible </w:t>
      </w:r>
      <w:r>
        <w:lastRenderedPageBreak/>
        <w:t>that the Robert Knight mentioned at the beginning, and the wife of William Morris and Joan Turner and Elizabeth Baxter could be older children; they could also be brothers and sisters or a mix; he does not make that clear. (Prerogative Court of Canterbury Wills, 1384-1858, PROB 11: Will Registers, 1567-1598, Piece 55: Peter (1573)</w:t>
      </w:r>
    </w:p>
    <w:p w:rsidR="001470B7" w:rsidRDefault="001470B7" w:rsidP="001470B7">
      <w:r w:rsidRPr="00984599">
        <w:rPr>
          <w:b/>
        </w:rPr>
        <w:t xml:space="preserve">1573 – Jun 20 – </w:t>
      </w:r>
      <w:r w:rsidR="009E1E23" w:rsidRPr="009E1E23">
        <w:rPr>
          <w:b/>
          <w:u w:val="single"/>
        </w:rPr>
        <w:t xml:space="preserve">UK </w:t>
      </w:r>
      <w:r w:rsidRPr="00984599">
        <w:rPr>
          <w:b/>
          <w:u w:val="single"/>
        </w:rPr>
        <w:t xml:space="preserve">Hampshire </w:t>
      </w:r>
      <w:r>
        <w:rPr>
          <w:b/>
          <w:u w:val="single"/>
        </w:rPr>
        <w:t xml:space="preserve">Alresford </w:t>
      </w:r>
      <w:r w:rsidRPr="00984599">
        <w:rPr>
          <w:b/>
        </w:rPr>
        <w:t xml:space="preserve"> – Admin – Richard Knight</w:t>
      </w:r>
      <w:r>
        <w:t xml:space="preserve"> – Letter to Lord Burleigh: </w:t>
      </w:r>
      <w:r w:rsidRPr="00984599">
        <w:t>since the marquess of Winchester can pay the Queen, asks for the discharge of the extent of Goddesfeld</w:t>
      </w:r>
      <w:r>
        <w:t xml:space="preserve"> (Godshill)</w:t>
      </w:r>
      <w:r w:rsidRPr="00984599">
        <w:t>, Emerys and Makehill; 20 June 1573; with minutes by Burghley and Mildmay.</w:t>
      </w:r>
      <w:r>
        <w:t xml:space="preserve"> (National Archives, Kew England, Ref: </w:t>
      </w:r>
      <w:r w:rsidRPr="00984599">
        <w:t>SP 46/29/fo264</w:t>
      </w:r>
      <w:r>
        <w:t>)</w:t>
      </w:r>
    </w:p>
    <w:p w:rsidR="001470B7" w:rsidRDefault="001470B7" w:rsidP="001470B7">
      <w:pPr>
        <w:rPr>
          <w:szCs w:val="24"/>
        </w:rPr>
      </w:pPr>
      <w:r w:rsidRPr="005F2212">
        <w:rPr>
          <w:b/>
          <w:szCs w:val="24"/>
        </w:rPr>
        <w:t xml:space="preserve">1573 – Jun 24 – </w:t>
      </w:r>
      <w:r w:rsidR="009E1E23" w:rsidRPr="009E1E23">
        <w:rPr>
          <w:b/>
          <w:u w:val="single"/>
        </w:rPr>
        <w:t xml:space="preserve">UK </w:t>
      </w:r>
      <w:r w:rsidRPr="005F2212">
        <w:rPr>
          <w:b/>
          <w:szCs w:val="24"/>
          <w:u w:val="single"/>
        </w:rPr>
        <w:t>Devonshire Y</w:t>
      </w:r>
      <w:r>
        <w:rPr>
          <w:b/>
          <w:szCs w:val="24"/>
          <w:u w:val="single"/>
        </w:rPr>
        <w:t>a</w:t>
      </w:r>
      <w:r w:rsidRPr="005F2212">
        <w:rPr>
          <w:b/>
          <w:szCs w:val="24"/>
          <w:u w:val="single"/>
        </w:rPr>
        <w:t>rcombe</w:t>
      </w:r>
      <w:r w:rsidRPr="005F2212">
        <w:rPr>
          <w:b/>
          <w:szCs w:val="24"/>
        </w:rPr>
        <w:t xml:space="preserve"> – Will - John Knight</w:t>
      </w:r>
      <w:r>
        <w:rPr>
          <w:szCs w:val="24"/>
        </w:rPr>
        <w:t xml:space="preserve"> – To wife, 5 cows and 20 sheep, half wethers and half ewes; to daughter, Joan Barfoot, 1 cow and 10 sheep, half wethers and half ewes; to Henry Barfoot, 3 ewes; to son, Robert Knight, 1 cow, 5 wethers and 5 ewes; to each of my godchildren 3 pence apiece; to the church of Yarcombe, 3 pence;  the residue of all my goodes not bequeathed, both movable and unmoveable, to son William Knight and Nicholas Knight my son, whom I make joingly my executors; my will is that my wife and my 2 sons William and Nicholas all remin in house together … if they can’t get along, the sons still have to take care of the wife, terms, etc. There are numerous other interesting bequests and land descriptions that should be transcribed by a professional. ( </w:t>
      </w:r>
      <w:r w:rsidRPr="00C45BCB">
        <w:rPr>
          <w:szCs w:val="24"/>
        </w:rPr>
        <w:t>Prerogative Court of Canterbury Wills, 1384-1858</w:t>
      </w:r>
      <w:r>
        <w:rPr>
          <w:szCs w:val="24"/>
        </w:rPr>
        <w:t xml:space="preserve">, </w:t>
      </w:r>
      <w:r w:rsidRPr="00C45BCB">
        <w:rPr>
          <w:szCs w:val="24"/>
        </w:rPr>
        <w:t>PROB 11: Will Registers</w:t>
      </w:r>
      <w:r>
        <w:rPr>
          <w:szCs w:val="24"/>
        </w:rPr>
        <w:t xml:space="preserve">, </w:t>
      </w:r>
      <w:r w:rsidRPr="00C45BCB">
        <w:rPr>
          <w:szCs w:val="24"/>
        </w:rPr>
        <w:t>1567-1598</w:t>
      </w:r>
      <w:r>
        <w:rPr>
          <w:szCs w:val="24"/>
        </w:rPr>
        <w:t xml:space="preserve">, </w:t>
      </w:r>
      <w:r w:rsidRPr="00C45BCB">
        <w:rPr>
          <w:szCs w:val="24"/>
        </w:rPr>
        <w:t>Piece 55: Peter (1573)</w:t>
      </w:r>
      <w:r>
        <w:rPr>
          <w:szCs w:val="24"/>
        </w:rPr>
        <w:t>)</w:t>
      </w:r>
    </w:p>
    <w:p w:rsidR="001470B7" w:rsidRDefault="001470B7" w:rsidP="001470B7">
      <w:pPr>
        <w:rPr>
          <w:szCs w:val="24"/>
        </w:rPr>
      </w:pPr>
      <w:r w:rsidRPr="003A1A23">
        <w:rPr>
          <w:b/>
          <w:szCs w:val="24"/>
        </w:rPr>
        <w:t xml:space="preserve">1573 – Aug 16 – </w:t>
      </w:r>
      <w:r w:rsidR="009E1E23" w:rsidRPr="009E1E23">
        <w:rPr>
          <w:b/>
          <w:u w:val="single"/>
        </w:rPr>
        <w:t xml:space="preserve">UK </w:t>
      </w:r>
      <w:r w:rsidRPr="003A1A23">
        <w:rPr>
          <w:b/>
          <w:szCs w:val="24"/>
          <w:u w:val="single"/>
        </w:rPr>
        <w:t>London Cornhill</w:t>
      </w:r>
      <w:r w:rsidRPr="003A1A23">
        <w:rPr>
          <w:b/>
          <w:szCs w:val="24"/>
        </w:rPr>
        <w:t xml:space="preserve"> </w:t>
      </w:r>
      <w:r w:rsidR="007A089D">
        <w:rPr>
          <w:b/>
          <w:szCs w:val="24"/>
        </w:rPr>
        <w:t>– Birth/Bap –</w:t>
      </w:r>
      <w:r w:rsidRPr="003A1A23">
        <w:rPr>
          <w:b/>
          <w:szCs w:val="24"/>
        </w:rPr>
        <w:t xml:space="preserve"> Mary Knight</w:t>
      </w:r>
      <w:r w:rsidRPr="00BC4DE8">
        <w:rPr>
          <w:szCs w:val="24"/>
        </w:rPr>
        <w:t xml:space="preserve"> </w:t>
      </w:r>
      <w:r>
        <w:rPr>
          <w:szCs w:val="24"/>
        </w:rPr>
        <w:t xml:space="preserve">- </w:t>
      </w:r>
      <w:r w:rsidRPr="00BC4DE8">
        <w:rPr>
          <w:szCs w:val="24"/>
        </w:rPr>
        <w:t>d/o John Knight</w:t>
      </w:r>
      <w:r>
        <w:rPr>
          <w:szCs w:val="24"/>
        </w:rPr>
        <w:t xml:space="preserve"> (London Met Arch)</w:t>
      </w:r>
    </w:p>
    <w:p w:rsidR="001470B7" w:rsidRDefault="001470B7" w:rsidP="001470B7">
      <w:pPr>
        <w:rPr>
          <w:szCs w:val="24"/>
        </w:rPr>
      </w:pPr>
      <w:r w:rsidRPr="00E5194D">
        <w:rPr>
          <w:b/>
          <w:szCs w:val="24"/>
        </w:rPr>
        <w:t xml:space="preserve">1573 – Oct 14 – </w:t>
      </w:r>
      <w:r w:rsidR="009E1E23" w:rsidRPr="009E1E23">
        <w:rPr>
          <w:b/>
          <w:u w:val="single"/>
        </w:rPr>
        <w:t xml:space="preserve">UK </w:t>
      </w:r>
      <w:r w:rsidRPr="00E5194D">
        <w:rPr>
          <w:b/>
          <w:szCs w:val="24"/>
          <w:u w:val="single"/>
        </w:rPr>
        <w:t>Nottinghamshire Gunthorpe</w:t>
      </w:r>
      <w:r w:rsidRPr="00E5194D">
        <w:rPr>
          <w:b/>
          <w:szCs w:val="24"/>
        </w:rPr>
        <w:t xml:space="preserve"> – Admin – William Knight </w:t>
      </w:r>
      <w:r>
        <w:rPr>
          <w:szCs w:val="24"/>
        </w:rPr>
        <w:t xml:space="preserve">- </w:t>
      </w:r>
      <w:r w:rsidRPr="00E5194D">
        <w:rPr>
          <w:szCs w:val="24"/>
        </w:rPr>
        <w:t>Counterpart lease: Francis Will</w:t>
      </w:r>
      <w:r w:rsidR="00A774E5">
        <w:rPr>
          <w:szCs w:val="24"/>
        </w:rPr>
        <w:t>o</w:t>
      </w:r>
      <w:r w:rsidRPr="00E5194D">
        <w:rPr>
          <w:szCs w:val="24"/>
        </w:rPr>
        <w:t>ughbie to William Knight and son; Location:</w:t>
      </w:r>
      <w:r>
        <w:rPr>
          <w:szCs w:val="24"/>
        </w:rPr>
        <w:t xml:space="preserve"> Gunthorpe etc. Nottinghamshire.  (</w:t>
      </w:r>
      <w:r w:rsidRPr="00E5194D">
        <w:rPr>
          <w:szCs w:val="24"/>
        </w:rPr>
        <w:t xml:space="preserve">Nottingham University Library, Department of Manuscripts and Special Collections, </w:t>
      </w:r>
      <w:r>
        <w:rPr>
          <w:szCs w:val="24"/>
        </w:rPr>
        <w:t xml:space="preserve"> Ref:</w:t>
      </w:r>
      <w:r w:rsidRPr="00E5194D">
        <w:rPr>
          <w:szCs w:val="24"/>
        </w:rPr>
        <w:t>Mi 6/176/199</w:t>
      </w:r>
      <w:r>
        <w:rPr>
          <w:szCs w:val="24"/>
        </w:rPr>
        <w:t xml:space="preserve">) </w:t>
      </w:r>
    </w:p>
    <w:p w:rsidR="001470B7" w:rsidRDefault="001470B7" w:rsidP="001470B7">
      <w:pPr>
        <w:rPr>
          <w:szCs w:val="24"/>
        </w:rPr>
      </w:pPr>
      <w:r w:rsidRPr="007A229B">
        <w:rPr>
          <w:b/>
          <w:szCs w:val="24"/>
        </w:rPr>
        <w:t xml:space="preserve">1573 – Nov 2 – </w:t>
      </w:r>
      <w:r w:rsidR="009E1E23" w:rsidRPr="009E1E23">
        <w:rPr>
          <w:b/>
          <w:u w:val="single"/>
        </w:rPr>
        <w:t xml:space="preserve">UK </w:t>
      </w:r>
      <w:r w:rsidRPr="007A229B">
        <w:rPr>
          <w:b/>
          <w:szCs w:val="24"/>
          <w:u w:val="single"/>
        </w:rPr>
        <w:t>Kent Bicknor</w:t>
      </w:r>
      <w:r w:rsidRPr="007A229B">
        <w:rPr>
          <w:b/>
          <w:szCs w:val="24"/>
        </w:rPr>
        <w:t xml:space="preserve"> – Bur – William Knight</w:t>
      </w:r>
      <w:r>
        <w:rPr>
          <w:szCs w:val="24"/>
        </w:rPr>
        <w:t xml:space="preserve"> - “an old inhabitant” (Tyler)</w:t>
      </w:r>
    </w:p>
    <w:p w:rsidR="001470B7" w:rsidRDefault="001470B7" w:rsidP="001470B7">
      <w:pPr>
        <w:rPr>
          <w:szCs w:val="24"/>
        </w:rPr>
      </w:pPr>
      <w:r w:rsidRPr="00D45D59">
        <w:rPr>
          <w:b/>
          <w:szCs w:val="24"/>
        </w:rPr>
        <w:t xml:space="preserve">1574 – Jan 14 – </w:t>
      </w:r>
      <w:r w:rsidR="009E1E23" w:rsidRPr="009E1E23">
        <w:rPr>
          <w:b/>
          <w:u w:val="single"/>
        </w:rPr>
        <w:t xml:space="preserve">UK </w:t>
      </w:r>
      <w:r w:rsidRPr="00D45D59">
        <w:rPr>
          <w:b/>
          <w:szCs w:val="24"/>
          <w:u w:val="single"/>
        </w:rPr>
        <w:t>Oxfordshire Oxford</w:t>
      </w:r>
      <w:r w:rsidRPr="00D45D59">
        <w:rPr>
          <w:b/>
          <w:szCs w:val="24"/>
        </w:rPr>
        <w:t xml:space="preserve"> – Ox Alum – Thomas Knight</w:t>
      </w:r>
      <w:r>
        <w:rPr>
          <w:szCs w:val="24"/>
        </w:rPr>
        <w:t xml:space="preserve"> (Knyght) – Scholar of Corpus Christi Coll., 1569, fellow 1572, B.A. 14 Jan 1573-4, M.A. 29 Ma</w:t>
      </w:r>
      <w:r w:rsidR="00A774E5">
        <w:rPr>
          <w:szCs w:val="24"/>
        </w:rPr>
        <w:t>t</w:t>
      </w:r>
      <w:r>
        <w:rPr>
          <w:szCs w:val="24"/>
        </w:rPr>
        <w:t xml:space="preserve"> 1577 (incorporated at Cambridge 1578), B.D. 17 Dec 1584; one of these names vicar of Wickdyve, Northants, 1575.  See Foster’s </w:t>
      </w:r>
      <w:r w:rsidRPr="00D45D59">
        <w:rPr>
          <w:i/>
          <w:szCs w:val="24"/>
        </w:rPr>
        <w:t>Index Eccl</w:t>
      </w:r>
      <w:r>
        <w:rPr>
          <w:szCs w:val="24"/>
        </w:rPr>
        <w:t xml:space="preserve">. </w:t>
      </w:r>
      <w:r>
        <w:t xml:space="preserve"> </w:t>
      </w:r>
      <w:r>
        <w:rPr>
          <w:szCs w:val="24"/>
        </w:rPr>
        <w:t>(Oxford University Alumni 1500-1886, p. 862)</w:t>
      </w:r>
    </w:p>
    <w:p w:rsidR="001470B7" w:rsidRDefault="001470B7" w:rsidP="001470B7">
      <w:pPr>
        <w:rPr>
          <w:szCs w:val="24"/>
        </w:rPr>
      </w:pPr>
      <w:r w:rsidRPr="003A1A23">
        <w:rPr>
          <w:b/>
          <w:szCs w:val="24"/>
        </w:rPr>
        <w:t xml:space="preserve">1574 – Feb 1 – </w:t>
      </w:r>
      <w:r w:rsidR="009E1E23" w:rsidRPr="009E1E23">
        <w:rPr>
          <w:b/>
          <w:u w:val="single"/>
        </w:rPr>
        <w:t xml:space="preserve">UK </w:t>
      </w:r>
      <w:r w:rsidRPr="003A1A23">
        <w:rPr>
          <w:b/>
          <w:szCs w:val="24"/>
          <w:u w:val="single"/>
        </w:rPr>
        <w:t>Wiltshire Salisbury</w:t>
      </w:r>
      <w:r w:rsidRPr="003A1A23">
        <w:rPr>
          <w:b/>
          <w:szCs w:val="24"/>
        </w:rPr>
        <w:t xml:space="preserve"> - Bur – Oliver Knight</w:t>
      </w:r>
      <w:r>
        <w:rPr>
          <w:szCs w:val="24"/>
        </w:rPr>
        <w:t xml:space="preserve"> (Olyver) (London Met Arch)</w:t>
      </w:r>
    </w:p>
    <w:p w:rsidR="000345C3" w:rsidRDefault="001470B7" w:rsidP="001470B7">
      <w:pPr>
        <w:rPr>
          <w:szCs w:val="24"/>
        </w:rPr>
      </w:pPr>
      <w:r w:rsidRPr="00C10354">
        <w:rPr>
          <w:b/>
          <w:szCs w:val="24"/>
        </w:rPr>
        <w:t xml:space="preserve">1574 – Oct 10 – </w:t>
      </w:r>
      <w:r w:rsidR="009E1E23" w:rsidRPr="009E1E23">
        <w:rPr>
          <w:b/>
          <w:u w:val="single"/>
        </w:rPr>
        <w:t xml:space="preserve">UK </w:t>
      </w:r>
      <w:r w:rsidRPr="00C10354">
        <w:rPr>
          <w:b/>
          <w:szCs w:val="24"/>
          <w:u w:val="single"/>
        </w:rPr>
        <w:t>Hampshire Highclere</w:t>
      </w:r>
      <w:r w:rsidRPr="00C10354">
        <w:rPr>
          <w:b/>
          <w:szCs w:val="24"/>
        </w:rPr>
        <w:t xml:space="preserve"> – Admin – Richard Knight</w:t>
      </w:r>
      <w:r>
        <w:rPr>
          <w:b/>
          <w:szCs w:val="24"/>
        </w:rPr>
        <w:t>, Esq</w:t>
      </w:r>
      <w:r>
        <w:rPr>
          <w:szCs w:val="24"/>
        </w:rPr>
        <w:t xml:space="preserve"> - </w:t>
      </w:r>
      <w:r w:rsidRPr="00C10354">
        <w:rPr>
          <w:szCs w:val="24"/>
        </w:rPr>
        <w:t xml:space="preserve">Lease for 21 years 1) Hampden Powlett of Nether Wallop, Hants, esq, and Mary his wife, Edward Rycharde of Yaverland, Isle of Wight, and Bridget his wife, and </w:t>
      </w:r>
      <w:r w:rsidRPr="003043F9">
        <w:rPr>
          <w:b/>
          <w:szCs w:val="24"/>
        </w:rPr>
        <w:t>Richard Knight of Highclere, Hants, esq, and Constance his wife</w:t>
      </w:r>
      <w:r w:rsidRPr="00C10354">
        <w:rPr>
          <w:szCs w:val="24"/>
        </w:rPr>
        <w:t xml:space="preserve"> 2) Thomas Sarys of Horsham, Sussex, gent. Lands called Grygges and Gulches, and profit and crops of 3a called the </w:t>
      </w:r>
      <w:r>
        <w:rPr>
          <w:szCs w:val="24"/>
        </w:rPr>
        <w:t xml:space="preserve">Lagges in Horsham. Rent: £11 pa.  (Surrey History Centre, Ref: </w:t>
      </w:r>
      <w:r w:rsidRPr="00C10354">
        <w:rPr>
          <w:szCs w:val="24"/>
        </w:rPr>
        <w:t>LM/348/95</w:t>
      </w:r>
      <w:r>
        <w:rPr>
          <w:szCs w:val="24"/>
        </w:rPr>
        <w:t>)</w:t>
      </w:r>
    </w:p>
    <w:p w:rsidR="001470B7" w:rsidRPr="003A1A23" w:rsidRDefault="001470B7" w:rsidP="001470B7">
      <w:pPr>
        <w:rPr>
          <w:b/>
        </w:rPr>
      </w:pPr>
      <w:r w:rsidRPr="003A1A23">
        <w:rPr>
          <w:b/>
        </w:rPr>
        <w:t xml:space="preserve">1574 – Nov 28 – </w:t>
      </w:r>
      <w:r w:rsidR="009E1E23" w:rsidRPr="009E1E23">
        <w:rPr>
          <w:b/>
          <w:u w:val="single"/>
        </w:rPr>
        <w:t xml:space="preserve">UK </w:t>
      </w:r>
      <w:r w:rsidRPr="003A1A23">
        <w:rPr>
          <w:b/>
          <w:u w:val="single"/>
        </w:rPr>
        <w:t>Kent Woodnesborough</w:t>
      </w:r>
      <w:r w:rsidRPr="003A1A23">
        <w:rPr>
          <w:b/>
        </w:rPr>
        <w:t xml:space="preserve"> – Mar – John Knight &amp; Myldred Branchley</w:t>
      </w:r>
      <w:r>
        <w:rPr>
          <w:b/>
        </w:rPr>
        <w:t xml:space="preserve"> </w:t>
      </w:r>
      <w:r w:rsidRPr="001F77E8">
        <w:t>(Tyler)</w:t>
      </w:r>
      <w:r>
        <w:t xml:space="preserve">  </w:t>
      </w:r>
      <w:r w:rsidR="00A774E5">
        <w:br/>
      </w:r>
      <w:r w:rsidR="00A774E5">
        <w:lastRenderedPageBreak/>
        <w:t>Note: I r</w:t>
      </w:r>
      <w:r>
        <w:t>ead this register back to Oct 1568; no previous Knights, though several years are missing; there are several Arrowsmiths in this register also.</w:t>
      </w:r>
    </w:p>
    <w:p w:rsidR="001470B7" w:rsidRDefault="001470B7" w:rsidP="001470B7">
      <w:pPr>
        <w:rPr>
          <w:szCs w:val="24"/>
        </w:rPr>
      </w:pPr>
      <w:r w:rsidRPr="00ED1CE5">
        <w:rPr>
          <w:b/>
          <w:szCs w:val="24"/>
        </w:rPr>
        <w:t xml:space="preserve">1574 – </w:t>
      </w:r>
      <w:r w:rsidR="009E1E23" w:rsidRPr="009E1E23">
        <w:rPr>
          <w:b/>
          <w:u w:val="single"/>
        </w:rPr>
        <w:t xml:space="preserve">UK </w:t>
      </w:r>
      <w:r w:rsidRPr="00ED1CE5">
        <w:rPr>
          <w:b/>
          <w:szCs w:val="24"/>
          <w:u w:val="single"/>
        </w:rPr>
        <w:t>Sussex</w:t>
      </w:r>
      <w:r>
        <w:rPr>
          <w:b/>
          <w:szCs w:val="24"/>
          <w:u w:val="single"/>
        </w:rPr>
        <w:t xml:space="preserve"> Eridge </w:t>
      </w:r>
      <w:r w:rsidRPr="00ED1CE5">
        <w:rPr>
          <w:b/>
          <w:szCs w:val="24"/>
          <w:u w:val="single"/>
        </w:rPr>
        <w:t xml:space="preserve">Greene </w:t>
      </w:r>
      <w:r w:rsidRPr="00ED1CE5">
        <w:rPr>
          <w:b/>
          <w:szCs w:val="24"/>
        </w:rPr>
        <w:t xml:space="preserve"> – </w:t>
      </w:r>
      <w:r>
        <w:rPr>
          <w:b/>
          <w:szCs w:val="24"/>
        </w:rPr>
        <w:t xml:space="preserve">Will - </w:t>
      </w:r>
      <w:r w:rsidRPr="00ED1CE5">
        <w:rPr>
          <w:b/>
          <w:szCs w:val="24"/>
        </w:rPr>
        <w:t>Richard Knight</w:t>
      </w:r>
      <w:r>
        <w:rPr>
          <w:szCs w:val="24"/>
        </w:rPr>
        <w:t xml:space="preserve"> – No details available.  (</w:t>
      </w:r>
      <w:r w:rsidRPr="00D73089">
        <w:rPr>
          <w:szCs w:val="24"/>
        </w:rPr>
        <w:t>Sussex: Chichester - Calendar of Wills in the Consistory Court of the Bishop of Chichester, 1482-1800</w:t>
      </w:r>
      <w:r>
        <w:rPr>
          <w:szCs w:val="24"/>
        </w:rPr>
        <w:t>)</w:t>
      </w:r>
    </w:p>
    <w:p w:rsidR="001470B7" w:rsidRDefault="001470B7" w:rsidP="001470B7">
      <w:pPr>
        <w:rPr>
          <w:szCs w:val="24"/>
        </w:rPr>
      </w:pPr>
      <w:r w:rsidRPr="003A1A23">
        <w:rPr>
          <w:b/>
          <w:szCs w:val="24"/>
        </w:rPr>
        <w:t xml:space="preserve">1575 – Jan 22 – </w:t>
      </w:r>
      <w:r w:rsidR="009E1E23" w:rsidRPr="009E1E23">
        <w:rPr>
          <w:b/>
          <w:u w:val="single"/>
        </w:rPr>
        <w:t xml:space="preserve">UK </w:t>
      </w:r>
      <w:r w:rsidRPr="003A1A23">
        <w:rPr>
          <w:b/>
          <w:szCs w:val="24"/>
          <w:u w:val="single"/>
        </w:rPr>
        <w:t>Kent Dover</w:t>
      </w:r>
      <w:r w:rsidRPr="003A1A23">
        <w:rPr>
          <w:b/>
          <w:szCs w:val="24"/>
        </w:rPr>
        <w:t xml:space="preserve"> </w:t>
      </w:r>
      <w:r w:rsidR="007A089D">
        <w:rPr>
          <w:b/>
          <w:szCs w:val="24"/>
        </w:rPr>
        <w:t>– Birth/Bap –</w:t>
      </w:r>
      <w:r w:rsidRPr="003A1A23">
        <w:rPr>
          <w:b/>
          <w:szCs w:val="24"/>
        </w:rPr>
        <w:t xml:space="preserve"> Jone Knight</w:t>
      </w:r>
      <w:r>
        <w:rPr>
          <w:szCs w:val="24"/>
        </w:rPr>
        <w:t xml:space="preserve"> -</w:t>
      </w:r>
      <w:r w:rsidRPr="00BC4DE8">
        <w:rPr>
          <w:szCs w:val="24"/>
        </w:rPr>
        <w:t xml:space="preserve"> d/o Thomas Knight &amp; Margaret</w:t>
      </w:r>
      <w:r>
        <w:rPr>
          <w:szCs w:val="24"/>
        </w:rPr>
        <w:t xml:space="preserve"> </w:t>
      </w:r>
      <w:r w:rsidRPr="001F77E8">
        <w:t>(Tyler)</w:t>
      </w:r>
    </w:p>
    <w:p w:rsidR="001470B7" w:rsidRDefault="001470B7" w:rsidP="001470B7">
      <w:pPr>
        <w:rPr>
          <w:szCs w:val="24"/>
        </w:rPr>
      </w:pPr>
      <w:r w:rsidRPr="00C00AF6">
        <w:rPr>
          <w:b/>
          <w:szCs w:val="24"/>
        </w:rPr>
        <w:t xml:space="preserve">1575 – Jan 31 – </w:t>
      </w:r>
      <w:r w:rsidR="009E1E23" w:rsidRPr="009E1E23">
        <w:rPr>
          <w:b/>
          <w:u w:val="single"/>
        </w:rPr>
        <w:t xml:space="preserve">UK </w:t>
      </w:r>
      <w:r w:rsidRPr="00C00AF6">
        <w:rPr>
          <w:b/>
          <w:szCs w:val="24"/>
          <w:u w:val="single"/>
        </w:rPr>
        <w:t>Oxfordshire Oxford</w:t>
      </w:r>
      <w:r w:rsidRPr="00C00AF6">
        <w:rPr>
          <w:b/>
          <w:szCs w:val="24"/>
        </w:rPr>
        <w:t xml:space="preserve"> – Ox Alum – John Knight</w:t>
      </w:r>
      <w:r>
        <w:rPr>
          <w:szCs w:val="24"/>
        </w:rPr>
        <w:t xml:space="preserve"> – B.A.(?from Trinity Coll.) 31 Jan 1574-5; fellow of Oriel Coll. 1573. M.A. 17 Feb 1578-9; perhaps rector of Tintinhull, Somerset, 1576, etc. See Foster’s </w:t>
      </w:r>
      <w:r w:rsidRPr="00A66321">
        <w:rPr>
          <w:i/>
          <w:szCs w:val="24"/>
        </w:rPr>
        <w:t>Index Eccl</w:t>
      </w:r>
      <w:r>
        <w:rPr>
          <w:szCs w:val="24"/>
        </w:rPr>
        <w:t xml:space="preserve">. (Oxford University Alumni 1500-1886, p. 861) </w:t>
      </w:r>
    </w:p>
    <w:p w:rsidR="001470B7" w:rsidRDefault="001470B7" w:rsidP="001470B7">
      <w:pPr>
        <w:rPr>
          <w:szCs w:val="24"/>
        </w:rPr>
      </w:pPr>
      <w:r w:rsidRPr="00EF1A45">
        <w:rPr>
          <w:b/>
          <w:szCs w:val="24"/>
        </w:rPr>
        <w:t xml:space="preserve">1575 – Apr 1 – </w:t>
      </w:r>
      <w:r w:rsidR="009E1E23" w:rsidRPr="009E1E23">
        <w:rPr>
          <w:b/>
          <w:u w:val="single"/>
        </w:rPr>
        <w:t xml:space="preserve">UK </w:t>
      </w:r>
      <w:r w:rsidRPr="00EF1A45">
        <w:rPr>
          <w:b/>
          <w:szCs w:val="24"/>
          <w:u w:val="single"/>
        </w:rPr>
        <w:t>Kent Woodnesborough</w:t>
      </w:r>
      <w:r w:rsidRPr="00EF1A45">
        <w:rPr>
          <w:b/>
          <w:szCs w:val="24"/>
        </w:rPr>
        <w:t xml:space="preserve"> – Bur – Edward Knight</w:t>
      </w:r>
      <w:r>
        <w:rPr>
          <w:szCs w:val="24"/>
        </w:rPr>
        <w:t xml:space="preserve"> </w:t>
      </w:r>
      <w:r w:rsidRPr="001F77E8">
        <w:t>(Tyler)</w:t>
      </w:r>
      <w:r>
        <w:t xml:space="preserve">  </w:t>
      </w:r>
    </w:p>
    <w:p w:rsidR="001470B7" w:rsidRDefault="001470B7" w:rsidP="001470B7">
      <w:pPr>
        <w:rPr>
          <w:b/>
        </w:rPr>
      </w:pPr>
      <w:r w:rsidRPr="003A1A23">
        <w:rPr>
          <w:b/>
        </w:rPr>
        <w:t xml:space="preserve">1575 – Apr 15 – </w:t>
      </w:r>
      <w:r w:rsidR="009E1E23" w:rsidRPr="009E1E23">
        <w:rPr>
          <w:b/>
          <w:u w:val="single"/>
        </w:rPr>
        <w:t xml:space="preserve">UK </w:t>
      </w:r>
      <w:r w:rsidRPr="003A1A23">
        <w:rPr>
          <w:b/>
          <w:u w:val="single"/>
        </w:rPr>
        <w:t>Kent Borden</w:t>
      </w:r>
      <w:r w:rsidRPr="003A1A23">
        <w:rPr>
          <w:b/>
        </w:rPr>
        <w:t xml:space="preserve"> – Mar – John Knight &amp; Annes Moore</w:t>
      </w:r>
      <w:r>
        <w:rPr>
          <w:b/>
        </w:rPr>
        <w:t xml:space="preserve"> (</w:t>
      </w:r>
      <w:r w:rsidR="00A774E5">
        <w:rPr>
          <w:b/>
        </w:rPr>
        <w:t xml:space="preserve">Annis? </w:t>
      </w:r>
      <w:r>
        <w:rPr>
          <w:b/>
        </w:rPr>
        <w:t xml:space="preserve">Agnes?) </w:t>
      </w:r>
      <w:r w:rsidRPr="001F77E8">
        <w:t>(Tyler)</w:t>
      </w:r>
    </w:p>
    <w:p w:rsidR="001470B7" w:rsidRDefault="001470B7" w:rsidP="001470B7">
      <w:pPr>
        <w:rPr>
          <w:b/>
        </w:rPr>
      </w:pPr>
      <w:r>
        <w:rPr>
          <w:b/>
        </w:rPr>
        <w:t xml:space="preserve">1575 – Jun 25 – </w:t>
      </w:r>
      <w:r w:rsidR="009E1E23" w:rsidRPr="009E1E23">
        <w:rPr>
          <w:b/>
          <w:u w:val="single"/>
        </w:rPr>
        <w:t xml:space="preserve">UK </w:t>
      </w:r>
      <w:r w:rsidRPr="00334347">
        <w:rPr>
          <w:b/>
          <w:u w:val="single"/>
        </w:rPr>
        <w:t>Oxfordshire Oxford</w:t>
      </w:r>
      <w:r>
        <w:rPr>
          <w:b/>
        </w:rPr>
        <w:t xml:space="preserve"> – Robert Knight (Knyght) –</w:t>
      </w:r>
      <w:r w:rsidRPr="00334347">
        <w:t xml:space="preserve"> Scholar Balliol Coll., 1573, B.A. 25 Jun 1575, fello 1575-81; M.A. 17 Jun 1579. See O.H.S. xii. 51-2. </w:t>
      </w:r>
      <w:r>
        <w:t xml:space="preserve"> </w:t>
      </w:r>
      <w:r>
        <w:rPr>
          <w:szCs w:val="24"/>
        </w:rPr>
        <w:t>(Oxford University Alumni 1500-1886, p. 862)</w:t>
      </w:r>
    </w:p>
    <w:p w:rsidR="001470B7" w:rsidRDefault="001470B7" w:rsidP="001470B7">
      <w:pPr>
        <w:rPr>
          <w:b/>
          <w:szCs w:val="24"/>
        </w:rPr>
      </w:pPr>
      <w:r w:rsidRPr="003A1A23">
        <w:rPr>
          <w:b/>
          <w:szCs w:val="24"/>
        </w:rPr>
        <w:t xml:space="preserve">1575 – Jul 21 – </w:t>
      </w:r>
      <w:r w:rsidR="009E1E23" w:rsidRPr="009E1E23">
        <w:rPr>
          <w:b/>
          <w:u w:val="single"/>
        </w:rPr>
        <w:t xml:space="preserve">UK </w:t>
      </w:r>
      <w:r w:rsidRPr="003A1A23">
        <w:rPr>
          <w:b/>
          <w:szCs w:val="24"/>
          <w:u w:val="single"/>
        </w:rPr>
        <w:t>Kent Burmarsh</w:t>
      </w:r>
      <w:r w:rsidRPr="003A1A23">
        <w:rPr>
          <w:b/>
          <w:szCs w:val="24"/>
        </w:rPr>
        <w:t xml:space="preserve"> </w:t>
      </w:r>
      <w:r w:rsidR="007A089D">
        <w:rPr>
          <w:b/>
          <w:szCs w:val="24"/>
        </w:rPr>
        <w:t>– Birth/Bap –</w:t>
      </w:r>
      <w:r w:rsidRPr="003A1A23">
        <w:rPr>
          <w:b/>
          <w:szCs w:val="24"/>
        </w:rPr>
        <w:t xml:space="preserve"> Renolde Knight</w:t>
      </w:r>
      <w:r>
        <w:rPr>
          <w:b/>
          <w:szCs w:val="24"/>
        </w:rPr>
        <w:t xml:space="preserve"> </w:t>
      </w:r>
      <w:r w:rsidRPr="001F77E8">
        <w:t>(Tyler)</w:t>
      </w:r>
      <w:r>
        <w:t xml:space="preserve"> </w:t>
      </w:r>
      <w:r w:rsidR="00A774E5">
        <w:br/>
      </w:r>
      <w:r w:rsidR="00A774E5" w:rsidRPr="00A774E5">
        <w:rPr>
          <w:b/>
        </w:rPr>
        <w:t>Note</w:t>
      </w:r>
      <w:r w:rsidR="00A774E5">
        <w:t xml:space="preserve">: </w:t>
      </w:r>
      <w:r>
        <w:t>Other names in parish: Coleman, Vaughan, Pierce, Middl</w:t>
      </w:r>
      <w:r w:rsidR="00A367A5">
        <w:t>e</w:t>
      </w:r>
      <w:r>
        <w:t xml:space="preserve">ton, Carter, Rose. Much of this register is missing so there are big gaps.  </w:t>
      </w:r>
    </w:p>
    <w:p w:rsidR="001470B7" w:rsidRPr="003A1A23" w:rsidRDefault="001470B7" w:rsidP="001470B7">
      <w:pPr>
        <w:rPr>
          <w:b/>
        </w:rPr>
      </w:pPr>
      <w:r w:rsidRPr="003A1A23">
        <w:rPr>
          <w:b/>
        </w:rPr>
        <w:t xml:space="preserve">1575 – Dec 1 – </w:t>
      </w:r>
      <w:r w:rsidR="009E1E23" w:rsidRPr="009E1E23">
        <w:rPr>
          <w:b/>
          <w:u w:val="single"/>
        </w:rPr>
        <w:t xml:space="preserve">UK </w:t>
      </w:r>
      <w:r w:rsidRPr="003A1A23">
        <w:rPr>
          <w:b/>
          <w:u w:val="single"/>
        </w:rPr>
        <w:t>Kent Woodnesborough</w:t>
      </w:r>
      <w:r w:rsidRPr="003A1A23">
        <w:rPr>
          <w:b/>
        </w:rPr>
        <w:t xml:space="preserve"> </w:t>
      </w:r>
      <w:r w:rsidR="007A089D">
        <w:rPr>
          <w:b/>
        </w:rPr>
        <w:t>– Birth/Bap –</w:t>
      </w:r>
      <w:r w:rsidRPr="003A1A23">
        <w:rPr>
          <w:b/>
        </w:rPr>
        <w:t xml:space="preserve"> Susan Knight</w:t>
      </w:r>
      <w:r>
        <w:rPr>
          <w:b/>
        </w:rPr>
        <w:t xml:space="preserve"> </w:t>
      </w:r>
      <w:r w:rsidRPr="001F77E8">
        <w:t>(Tyler)</w:t>
      </w:r>
      <w:r>
        <w:t xml:space="preserve"> </w:t>
      </w:r>
      <w:r w:rsidR="00A774E5">
        <w:br/>
        <w:t xml:space="preserve">Note: </w:t>
      </w:r>
      <w:r>
        <w:t>No parent named but presumably John Knight and Myldred Branchley Knight</w:t>
      </w:r>
      <w:r w:rsidR="00A774E5">
        <w:t xml:space="preserve"> married at the beginning of this year</w:t>
      </w:r>
      <w:r>
        <w:t xml:space="preserve">. </w:t>
      </w:r>
    </w:p>
    <w:p w:rsidR="001470B7" w:rsidRDefault="001470B7" w:rsidP="001470B7">
      <w:pPr>
        <w:rPr>
          <w:szCs w:val="24"/>
        </w:rPr>
      </w:pPr>
      <w:r w:rsidRPr="00086FBA">
        <w:rPr>
          <w:b/>
          <w:szCs w:val="24"/>
        </w:rPr>
        <w:t xml:space="preserve">1575 – </w:t>
      </w:r>
      <w:r w:rsidR="009E1E23" w:rsidRPr="009E1E23">
        <w:rPr>
          <w:b/>
          <w:u w:val="single"/>
        </w:rPr>
        <w:t xml:space="preserve">UK </w:t>
      </w:r>
      <w:r w:rsidRPr="00086FBA">
        <w:rPr>
          <w:b/>
          <w:szCs w:val="24"/>
          <w:u w:val="single"/>
        </w:rPr>
        <w:t>Wiltshire</w:t>
      </w:r>
      <w:r>
        <w:rPr>
          <w:b/>
          <w:szCs w:val="24"/>
          <w:u w:val="single"/>
        </w:rPr>
        <w:t xml:space="preserve"> </w:t>
      </w:r>
      <w:r w:rsidRPr="00086FBA">
        <w:rPr>
          <w:b/>
          <w:szCs w:val="24"/>
          <w:u w:val="single"/>
        </w:rPr>
        <w:t>Chirton</w:t>
      </w:r>
      <w:r w:rsidRPr="00086FBA">
        <w:rPr>
          <w:b/>
          <w:szCs w:val="24"/>
        </w:rPr>
        <w:t xml:space="preserve"> – Will</w:t>
      </w:r>
      <w:r>
        <w:rPr>
          <w:szCs w:val="24"/>
        </w:rPr>
        <w:t xml:space="preserve"> – </w:t>
      </w:r>
      <w:r w:rsidR="007A089D" w:rsidRPr="00086FBA">
        <w:rPr>
          <w:b/>
          <w:szCs w:val="24"/>
        </w:rPr>
        <w:t xml:space="preserve">Thomas Knight </w:t>
      </w:r>
      <w:r w:rsidR="007A089D">
        <w:rPr>
          <w:b/>
          <w:szCs w:val="24"/>
        </w:rPr>
        <w:t xml:space="preserve">- </w:t>
      </w:r>
      <w:r>
        <w:rPr>
          <w:szCs w:val="24"/>
        </w:rPr>
        <w:t>To Elyne Knight, 2 cows and other farm critters plus 40 shillings; wife: Elizabeth Knight,</w:t>
      </w:r>
      <w:r w:rsidRPr="000D7F3F">
        <w:rPr>
          <w:b/>
          <w:szCs w:val="24"/>
        </w:rPr>
        <w:t xml:space="preserve"> sons Thomas Knight, William Knight, Richard Knight</w:t>
      </w:r>
      <w:r>
        <w:rPr>
          <w:szCs w:val="24"/>
        </w:rPr>
        <w:t>; daus: Mary Knight, Cicely (Sisley) Knight, Agnes Knight. (</w:t>
      </w:r>
      <w:r w:rsidRPr="00086FBA">
        <w:rPr>
          <w:szCs w:val="24"/>
        </w:rPr>
        <w:t>Wiltshire, England, Wills and Probate, 1530-1858</w:t>
      </w:r>
      <w:r>
        <w:rPr>
          <w:szCs w:val="24"/>
        </w:rPr>
        <w:t>, 839/1599)  (The scribe writing this one was dyslexic and I’m dizzy after trying to read it.)</w:t>
      </w:r>
    </w:p>
    <w:p w:rsidR="001470B7" w:rsidRDefault="001470B7" w:rsidP="001470B7">
      <w:pPr>
        <w:rPr>
          <w:szCs w:val="24"/>
        </w:rPr>
      </w:pPr>
      <w:r w:rsidRPr="00562477">
        <w:rPr>
          <w:b/>
          <w:szCs w:val="24"/>
        </w:rPr>
        <w:t xml:space="preserve">1575 – </w:t>
      </w:r>
      <w:r w:rsidR="009E1E23" w:rsidRPr="009E1E23">
        <w:rPr>
          <w:b/>
          <w:u w:val="single"/>
        </w:rPr>
        <w:t xml:space="preserve">UK </w:t>
      </w:r>
      <w:r w:rsidRPr="00562477">
        <w:rPr>
          <w:b/>
          <w:szCs w:val="24"/>
          <w:u w:val="single"/>
        </w:rPr>
        <w:t>Suffolk Culford</w:t>
      </w:r>
      <w:r w:rsidRPr="00562477">
        <w:rPr>
          <w:b/>
          <w:szCs w:val="24"/>
        </w:rPr>
        <w:t xml:space="preserve"> – Cambridge Alum – William Knight</w:t>
      </w:r>
      <w:r>
        <w:rPr>
          <w:szCs w:val="24"/>
        </w:rPr>
        <w:t xml:space="preserve"> - </w:t>
      </w:r>
      <w:r w:rsidRPr="00562477">
        <w:rPr>
          <w:szCs w:val="24"/>
        </w:rPr>
        <w:t>Matric. pens. from CHRIST'S, Nov. 1575; B.A. 1579-80. Ord. priest (Peterb.) Sept. 5, 1583. Perhaps R. of Culford, Suffolk, 1605. (Peile, I. 134.)</w:t>
      </w:r>
    </w:p>
    <w:p w:rsidR="001470B7" w:rsidRDefault="001470B7" w:rsidP="001470B7">
      <w:pPr>
        <w:rPr>
          <w:szCs w:val="24"/>
        </w:rPr>
      </w:pPr>
      <w:r w:rsidRPr="00AF44FD">
        <w:rPr>
          <w:b/>
          <w:szCs w:val="24"/>
        </w:rPr>
        <w:t xml:space="preserve">1576 – Apr 8 – </w:t>
      </w:r>
      <w:r w:rsidR="009E1E23" w:rsidRPr="009E1E23">
        <w:rPr>
          <w:b/>
          <w:u w:val="single"/>
        </w:rPr>
        <w:t xml:space="preserve">UK </w:t>
      </w:r>
      <w:r w:rsidRPr="00AF44FD">
        <w:rPr>
          <w:b/>
          <w:szCs w:val="24"/>
          <w:u w:val="single"/>
        </w:rPr>
        <w:t>Northamptonshire Chappell Brampton</w:t>
      </w:r>
      <w:r w:rsidRPr="00AF44FD">
        <w:rPr>
          <w:b/>
          <w:szCs w:val="24"/>
        </w:rPr>
        <w:t xml:space="preserve"> – Admin – William Knight</w:t>
      </w:r>
      <w:r>
        <w:rPr>
          <w:szCs w:val="24"/>
        </w:rPr>
        <w:t xml:space="preserve"> - </w:t>
      </w:r>
      <w:r w:rsidRPr="005E0DE2">
        <w:rPr>
          <w:szCs w:val="24"/>
        </w:rPr>
        <w:t xml:space="preserve"> Lease</w:t>
      </w:r>
      <w:r>
        <w:rPr>
          <w:szCs w:val="24"/>
        </w:rPr>
        <w:t xml:space="preserve"> </w:t>
      </w:r>
      <w:r w:rsidRPr="005E0DE2">
        <w:rPr>
          <w:szCs w:val="24"/>
        </w:rPr>
        <w:t>William Knight of Chappell Brampton, yeoman,</w:t>
      </w:r>
      <w:r>
        <w:rPr>
          <w:szCs w:val="24"/>
        </w:rPr>
        <w:t xml:space="preserve"> </w:t>
      </w:r>
      <w:r w:rsidRPr="005E0DE2">
        <w:rPr>
          <w:szCs w:val="24"/>
        </w:rPr>
        <w:t>to</w:t>
      </w:r>
      <w:r>
        <w:rPr>
          <w:szCs w:val="24"/>
        </w:rPr>
        <w:t xml:space="preserve"> </w:t>
      </w:r>
      <w:r w:rsidRPr="005E0DE2">
        <w:rPr>
          <w:szCs w:val="24"/>
        </w:rPr>
        <w:t>James Wakefield of Churche Brampton, blacksmith, cottage in CHURCHE BRAMPTON.</w:t>
      </w:r>
      <w:r>
        <w:rPr>
          <w:szCs w:val="24"/>
        </w:rPr>
        <w:t xml:space="preserve">  (Northamptonshire Archives, Ref: </w:t>
      </w:r>
      <w:r w:rsidRPr="00AF44FD">
        <w:rPr>
          <w:szCs w:val="24"/>
        </w:rPr>
        <w:t>FH1181</w:t>
      </w:r>
      <w:r>
        <w:rPr>
          <w:szCs w:val="24"/>
        </w:rPr>
        <w:t>)</w:t>
      </w:r>
    </w:p>
    <w:p w:rsidR="001470B7" w:rsidRDefault="001470B7" w:rsidP="001470B7">
      <w:pPr>
        <w:rPr>
          <w:b/>
          <w:szCs w:val="24"/>
        </w:rPr>
      </w:pPr>
      <w:r w:rsidRPr="003A1A23">
        <w:rPr>
          <w:b/>
          <w:szCs w:val="24"/>
        </w:rPr>
        <w:t xml:space="preserve">1576 – Nov 14 – </w:t>
      </w:r>
      <w:r w:rsidR="009E1E23" w:rsidRPr="009E1E23">
        <w:rPr>
          <w:b/>
          <w:u w:val="single"/>
        </w:rPr>
        <w:t xml:space="preserve">UK </w:t>
      </w:r>
      <w:r w:rsidRPr="003A1A23">
        <w:rPr>
          <w:b/>
          <w:szCs w:val="24"/>
          <w:u w:val="single"/>
        </w:rPr>
        <w:t>Warwickshire Tredington</w:t>
      </w:r>
      <w:r w:rsidRPr="003A1A23">
        <w:rPr>
          <w:b/>
          <w:szCs w:val="24"/>
        </w:rPr>
        <w:t xml:space="preserve"> – Mar – Peter Knight &amp; Christian Worther </w:t>
      </w:r>
      <w:r>
        <w:rPr>
          <w:szCs w:val="24"/>
        </w:rPr>
        <w:t>(London Met Arch)</w:t>
      </w:r>
    </w:p>
    <w:p w:rsidR="001470B7" w:rsidRDefault="001470B7" w:rsidP="001470B7">
      <w:r w:rsidRPr="003A1A23">
        <w:rPr>
          <w:b/>
        </w:rPr>
        <w:t xml:space="preserve">1576 – Dec 5 – </w:t>
      </w:r>
      <w:r w:rsidR="009E1E23" w:rsidRPr="009E1E23">
        <w:rPr>
          <w:b/>
          <w:u w:val="single"/>
        </w:rPr>
        <w:t xml:space="preserve">UK </w:t>
      </w:r>
      <w:r w:rsidRPr="003A1A23">
        <w:rPr>
          <w:b/>
          <w:u w:val="single"/>
        </w:rPr>
        <w:t>Kent Woodnesborough</w:t>
      </w:r>
      <w:r w:rsidRPr="003A1A23">
        <w:rPr>
          <w:b/>
        </w:rPr>
        <w:t xml:space="preserve"> </w:t>
      </w:r>
      <w:r w:rsidR="007A089D">
        <w:rPr>
          <w:b/>
        </w:rPr>
        <w:t>– Birth/Bap –</w:t>
      </w:r>
      <w:r w:rsidRPr="003A1A23">
        <w:rPr>
          <w:b/>
        </w:rPr>
        <w:t xml:space="preserve"> Edward Knight</w:t>
      </w:r>
      <w:r>
        <w:rPr>
          <w:b/>
        </w:rPr>
        <w:t xml:space="preserve"> </w:t>
      </w:r>
      <w:r w:rsidRPr="001F77E8">
        <w:t>(Tyler)</w:t>
      </w:r>
      <w:r>
        <w:t xml:space="preserve"> </w:t>
      </w:r>
      <w:r w:rsidR="000D7F3F">
        <w:br/>
      </w:r>
      <w:r w:rsidR="000D7F3F" w:rsidRPr="000D7F3F">
        <w:rPr>
          <w:b/>
        </w:rPr>
        <w:t>Note</w:t>
      </w:r>
      <w:r w:rsidR="000D7F3F">
        <w:t xml:space="preserve">: </w:t>
      </w:r>
      <w:r>
        <w:t xml:space="preserve">No parent named but presumably John </w:t>
      </w:r>
      <w:r w:rsidR="000D7F3F">
        <w:t xml:space="preserve">Knight </w:t>
      </w:r>
      <w:r>
        <w:t>and Myldred.</w:t>
      </w:r>
    </w:p>
    <w:p w:rsidR="001470B7" w:rsidRPr="003A1A23" w:rsidRDefault="001470B7" w:rsidP="001470B7">
      <w:pPr>
        <w:rPr>
          <w:b/>
          <w:szCs w:val="24"/>
        </w:rPr>
      </w:pPr>
      <w:r w:rsidRPr="00E461D5">
        <w:rPr>
          <w:b/>
        </w:rPr>
        <w:t xml:space="preserve">1576 – </w:t>
      </w:r>
      <w:r w:rsidR="009E1E23" w:rsidRPr="009E1E23">
        <w:rPr>
          <w:b/>
          <w:u w:val="single"/>
        </w:rPr>
        <w:t xml:space="preserve">UK </w:t>
      </w:r>
      <w:r w:rsidRPr="00E461D5">
        <w:rPr>
          <w:b/>
          <w:u w:val="single"/>
        </w:rPr>
        <w:t>Cambridge</w:t>
      </w:r>
      <w:r w:rsidR="009E1E23">
        <w:rPr>
          <w:b/>
          <w:u w:val="single"/>
        </w:rPr>
        <w:t>shire Cambridge</w:t>
      </w:r>
      <w:r w:rsidRPr="00E461D5">
        <w:rPr>
          <w:b/>
        </w:rPr>
        <w:t xml:space="preserve"> – Cambridge Alum – Richard Knight</w:t>
      </w:r>
      <w:r>
        <w:t xml:space="preserve"> - </w:t>
      </w:r>
      <w:r w:rsidRPr="00E461D5">
        <w:t>Matric. pens. from CLARE, Easter, 1576; B.A. 1579-80. Ord. priest (Lincoln) Sept. 29, 1581.</w:t>
      </w:r>
    </w:p>
    <w:p w:rsidR="001470B7" w:rsidRDefault="001470B7" w:rsidP="001470B7">
      <w:pPr>
        <w:rPr>
          <w:szCs w:val="24"/>
        </w:rPr>
      </w:pPr>
      <w:r w:rsidRPr="00A22A65">
        <w:rPr>
          <w:b/>
          <w:szCs w:val="24"/>
        </w:rPr>
        <w:t xml:space="preserve">1577 – Feb 25 – </w:t>
      </w:r>
      <w:r w:rsidR="009E1E23" w:rsidRPr="009E1E23">
        <w:rPr>
          <w:b/>
          <w:u w:val="single"/>
        </w:rPr>
        <w:t xml:space="preserve">UK </w:t>
      </w:r>
      <w:r w:rsidRPr="00A22A65">
        <w:rPr>
          <w:b/>
          <w:szCs w:val="24"/>
          <w:u w:val="single"/>
        </w:rPr>
        <w:t>Gloucester Bristol</w:t>
      </w:r>
      <w:r w:rsidRPr="00A22A65">
        <w:rPr>
          <w:b/>
          <w:szCs w:val="24"/>
        </w:rPr>
        <w:t xml:space="preserve"> – Will – Richard Knight</w:t>
      </w:r>
      <w:r>
        <w:rPr>
          <w:b/>
          <w:szCs w:val="24"/>
        </w:rPr>
        <w:t>, Mariner</w:t>
      </w:r>
      <w:r>
        <w:rPr>
          <w:szCs w:val="24"/>
        </w:rPr>
        <w:t xml:space="preserve"> – Three children: </w:t>
      </w:r>
      <w:r w:rsidRPr="000D7F3F">
        <w:rPr>
          <w:b/>
          <w:szCs w:val="24"/>
        </w:rPr>
        <w:t>John Knight</w:t>
      </w:r>
      <w:r>
        <w:rPr>
          <w:szCs w:val="24"/>
        </w:rPr>
        <w:t xml:space="preserve">, Agnes Knight, Jone Knight: 7 pounds each when they reach </w:t>
      </w:r>
      <w:r>
        <w:rPr>
          <w:szCs w:val="24"/>
        </w:rPr>
        <w:lastRenderedPageBreak/>
        <w:t xml:space="preserve">age of majority, or, in the case of the daughters, upon marriage; residue of estate, moveable, unmoveable, goods and chattels, to wife Alice who is also sole executrix.  Father in law, John Puet, and </w:t>
      </w:r>
      <w:r w:rsidRPr="000D7F3F">
        <w:rPr>
          <w:b/>
          <w:szCs w:val="24"/>
        </w:rPr>
        <w:t>brother, Jeffrey Knight</w:t>
      </w:r>
      <w:r>
        <w:rPr>
          <w:szCs w:val="24"/>
        </w:rPr>
        <w:t>, Overseers. (</w:t>
      </w:r>
      <w:r w:rsidRPr="00A22A65">
        <w:rPr>
          <w:szCs w:val="24"/>
        </w:rPr>
        <w:t>PROB 11: Will Registers</w:t>
      </w:r>
      <w:r>
        <w:rPr>
          <w:szCs w:val="24"/>
        </w:rPr>
        <w:t xml:space="preserve">, </w:t>
      </w:r>
      <w:r w:rsidRPr="00A22A65">
        <w:rPr>
          <w:szCs w:val="24"/>
        </w:rPr>
        <w:t>1567-1598</w:t>
      </w:r>
      <w:r>
        <w:rPr>
          <w:szCs w:val="24"/>
        </w:rPr>
        <w:t xml:space="preserve">, </w:t>
      </w:r>
      <w:r w:rsidRPr="00A22A65">
        <w:rPr>
          <w:szCs w:val="24"/>
        </w:rPr>
        <w:t>Piece 60: Langley (1578)</w:t>
      </w:r>
      <w:r>
        <w:rPr>
          <w:szCs w:val="24"/>
        </w:rPr>
        <w:t xml:space="preserve">, </w:t>
      </w:r>
      <w:r w:rsidRPr="00A22A65">
        <w:rPr>
          <w:szCs w:val="24"/>
        </w:rPr>
        <w:t>Prerogative Court of Canterbury Wills, 1384-1858</w:t>
      </w:r>
      <w:r>
        <w:rPr>
          <w:szCs w:val="24"/>
        </w:rPr>
        <w:t>)</w:t>
      </w:r>
    </w:p>
    <w:p w:rsidR="001470B7" w:rsidRPr="003A1A23" w:rsidRDefault="001470B7" w:rsidP="000D7F3F">
      <w:pPr>
        <w:rPr>
          <w:b/>
          <w:szCs w:val="24"/>
        </w:rPr>
      </w:pPr>
      <w:r w:rsidRPr="003A1A23">
        <w:rPr>
          <w:b/>
          <w:szCs w:val="24"/>
        </w:rPr>
        <w:t xml:space="preserve">1577 – Apr 10 – </w:t>
      </w:r>
      <w:r w:rsidR="009E1E23" w:rsidRPr="009E1E23">
        <w:rPr>
          <w:b/>
          <w:u w:val="single"/>
        </w:rPr>
        <w:t xml:space="preserve">UK </w:t>
      </w:r>
      <w:r w:rsidRPr="003A1A23">
        <w:rPr>
          <w:b/>
          <w:szCs w:val="24"/>
          <w:u w:val="single"/>
        </w:rPr>
        <w:t>Kent River</w:t>
      </w:r>
      <w:r w:rsidRPr="003A1A23">
        <w:rPr>
          <w:b/>
          <w:szCs w:val="24"/>
        </w:rPr>
        <w:t xml:space="preserve"> – Bur – John Knight</w:t>
      </w:r>
      <w:r>
        <w:rPr>
          <w:b/>
          <w:szCs w:val="24"/>
        </w:rPr>
        <w:t xml:space="preserve"> </w:t>
      </w:r>
      <w:r w:rsidRPr="00AB2FA4">
        <w:rPr>
          <w:szCs w:val="24"/>
        </w:rPr>
        <w:t>(Tyler)</w:t>
      </w:r>
    </w:p>
    <w:p w:rsidR="001470B7" w:rsidRDefault="001470B7" w:rsidP="001470B7">
      <w:r w:rsidRPr="004F7E76">
        <w:rPr>
          <w:b/>
        </w:rPr>
        <w:t>1577 Apr 29 –</w:t>
      </w:r>
      <w:r w:rsidR="009E1E23" w:rsidRPr="009E1E23">
        <w:rPr>
          <w:b/>
          <w:u w:val="single"/>
        </w:rPr>
        <w:t xml:space="preserve">UK </w:t>
      </w:r>
      <w:r>
        <w:rPr>
          <w:b/>
          <w:u w:val="single"/>
        </w:rPr>
        <w:t xml:space="preserve">Hampshire </w:t>
      </w:r>
      <w:r w:rsidRPr="004F7E76">
        <w:rPr>
          <w:b/>
          <w:u w:val="single"/>
        </w:rPr>
        <w:t>Kingsclere</w:t>
      </w:r>
      <w:r w:rsidRPr="004F7E76">
        <w:rPr>
          <w:b/>
        </w:rPr>
        <w:t xml:space="preserve"> – </w:t>
      </w:r>
      <w:r w:rsidR="000D7F3F">
        <w:rPr>
          <w:b/>
        </w:rPr>
        <w:t xml:space="preserve">Will - </w:t>
      </w:r>
      <w:r w:rsidRPr="004F7E76">
        <w:rPr>
          <w:b/>
        </w:rPr>
        <w:t>Nicholas Knight</w:t>
      </w:r>
      <w:r>
        <w:rPr>
          <w:b/>
        </w:rPr>
        <w:t>, Yeoman</w:t>
      </w:r>
      <w:r>
        <w:t xml:space="preserve"> –  I, Nicholas Knight, of the parish of Kingsclere in the County of Southampton, Yeoman, etc…. 3 shillings to the church; </w:t>
      </w:r>
      <w:r w:rsidRPr="003043F9">
        <w:rPr>
          <w:b/>
        </w:rPr>
        <w:t>Johana my wife</w:t>
      </w:r>
      <w:r>
        <w:t xml:space="preserve">, all my leases and jointures for her use during her natural life and after her decease to my </w:t>
      </w:r>
      <w:r w:rsidRPr="000D7F3F">
        <w:rPr>
          <w:b/>
        </w:rPr>
        <w:t>three daughters</w:t>
      </w:r>
      <w:r>
        <w:t xml:space="preserve">… monetary bequests to various persons including godchildren and ... to Jane somebody’s daughter fifty pounds in money…to </w:t>
      </w:r>
      <w:r w:rsidRPr="003043F9">
        <w:rPr>
          <w:b/>
        </w:rPr>
        <w:t>William Wayte my wife’s son</w:t>
      </w:r>
      <w:r>
        <w:t xml:space="preserve"> fifty pounds… </w:t>
      </w:r>
      <w:r w:rsidRPr="003043F9">
        <w:rPr>
          <w:b/>
        </w:rPr>
        <w:t>Joane Bardon my Sister</w:t>
      </w:r>
      <w:r>
        <w:t xml:space="preserve"> half a quarter of …. &amp; half a quarter of …. and forty shillings… money to the poor people’s box at the church… my godchildren, money; various friends to get coat, hat, personal effects etc.   </w:t>
      </w:r>
      <w:r w:rsidRPr="003043F9">
        <w:rPr>
          <w:b/>
        </w:rPr>
        <w:t>Anne Knight oldest daughter</w:t>
      </w:r>
      <w:r>
        <w:t xml:space="preserve"> some land… John Wayte money or land or both… </w:t>
      </w:r>
      <w:r w:rsidRPr="003043F9">
        <w:rPr>
          <w:b/>
        </w:rPr>
        <w:t>daus: Johanna Knight and Marjorie</w:t>
      </w:r>
      <w:r>
        <w:t xml:space="preserve"> </w:t>
      </w:r>
      <w:r w:rsidRPr="003043F9">
        <w:rPr>
          <w:b/>
        </w:rPr>
        <w:t>Knight</w:t>
      </w:r>
      <w:r>
        <w:t xml:space="preserve"> other parts of land… </w:t>
      </w:r>
      <w:r w:rsidRPr="000D7F3F">
        <w:rPr>
          <w:b/>
        </w:rPr>
        <w:t>Steven Knight of Kingsclere my brother</w:t>
      </w:r>
      <w:r>
        <w:t xml:space="preserve">… Ingram Woxonne (?) brother in law … </w:t>
      </w:r>
      <w:r w:rsidRPr="000D7F3F">
        <w:rPr>
          <w:b/>
        </w:rPr>
        <w:t>Walter Knight</w:t>
      </w:r>
      <w:r>
        <w:t xml:space="preserve"> (overseer?)…  (</w:t>
      </w:r>
      <w:r w:rsidRPr="00041525">
        <w:t>Prerogative Court of Canterbury Wills, 1384-1858</w:t>
      </w:r>
      <w:r>
        <w:t xml:space="preserve"> PROB 11: Will Registers 1567-1598 Piece 59: Daughtry (1577)) Very difficult text.</w:t>
      </w:r>
    </w:p>
    <w:p w:rsidR="001470B7" w:rsidRDefault="001470B7" w:rsidP="001470B7">
      <w:r w:rsidRPr="002F238B">
        <w:rPr>
          <w:b/>
        </w:rPr>
        <w:t xml:space="preserve">1577 – May 29 – </w:t>
      </w:r>
      <w:r w:rsidR="009E1E23" w:rsidRPr="009E1E23">
        <w:rPr>
          <w:b/>
          <w:u w:val="single"/>
        </w:rPr>
        <w:t xml:space="preserve">UK </w:t>
      </w:r>
      <w:r w:rsidRPr="002F238B">
        <w:rPr>
          <w:b/>
          <w:u w:val="single"/>
        </w:rPr>
        <w:t>Kent Bromley</w:t>
      </w:r>
      <w:r w:rsidRPr="002F238B">
        <w:rPr>
          <w:b/>
        </w:rPr>
        <w:t xml:space="preserve"> – Admin – Robert Knight</w:t>
      </w:r>
      <w:r>
        <w:t xml:space="preserve"> - Bargain and sale for £270 of capital messuage with buildings, barns, stables, orchards, gardens and other appurtenances; Late occ. Thomas Vallence;  tenement occ. Robert Lee (abuttals given) E. side of Bromley High St, 9 a. land in Bromley adj Great Parsons Field and Little Parsons Field; Edmund Style of Langley, esq to Richard Thornehill, citizen and grocer of London mentions </w:t>
      </w:r>
      <w:r w:rsidRPr="000D7F3F">
        <w:rPr>
          <w:b/>
        </w:rPr>
        <w:t>Robert Knight</w:t>
      </w:r>
      <w:r>
        <w:t>, dec. [former owner]. (</w:t>
      </w:r>
      <w:r w:rsidRPr="002F238B">
        <w:t xml:space="preserve">Bromley Historic Collections, </w:t>
      </w:r>
      <w:r>
        <w:t xml:space="preserve"> Ref: </w:t>
      </w:r>
      <w:r w:rsidRPr="002F238B">
        <w:t>35/1</w:t>
      </w:r>
      <w:r>
        <w:t>)</w:t>
      </w:r>
    </w:p>
    <w:p w:rsidR="001470B7" w:rsidRDefault="001470B7" w:rsidP="001470B7">
      <w:r w:rsidRPr="00E36287">
        <w:rPr>
          <w:b/>
        </w:rPr>
        <w:t xml:space="preserve">1577 – Jul 31 – </w:t>
      </w:r>
      <w:r w:rsidR="009E1E23" w:rsidRPr="009E1E23">
        <w:rPr>
          <w:b/>
          <w:u w:val="single"/>
        </w:rPr>
        <w:t xml:space="preserve">UK </w:t>
      </w:r>
      <w:r w:rsidRPr="00E36287">
        <w:rPr>
          <w:b/>
          <w:u w:val="single"/>
        </w:rPr>
        <w:t xml:space="preserve">London </w:t>
      </w:r>
      <w:r w:rsidR="009E1E23">
        <w:rPr>
          <w:b/>
          <w:u w:val="single"/>
        </w:rPr>
        <w:t xml:space="preserve">Southwark </w:t>
      </w:r>
      <w:r w:rsidRPr="00E36287">
        <w:rPr>
          <w:b/>
          <w:u w:val="single"/>
        </w:rPr>
        <w:t>St Thomas</w:t>
      </w:r>
      <w:r w:rsidRPr="00E36287">
        <w:rPr>
          <w:b/>
        </w:rPr>
        <w:t xml:space="preserve"> </w:t>
      </w:r>
      <w:r w:rsidR="007A089D">
        <w:rPr>
          <w:b/>
        </w:rPr>
        <w:t>– Birth/Bap –</w:t>
      </w:r>
      <w:r w:rsidRPr="00E36287">
        <w:rPr>
          <w:b/>
        </w:rPr>
        <w:t xml:space="preserve"> Leonard Knight</w:t>
      </w:r>
      <w:r>
        <w:t xml:space="preserve"> - s/o Richard </w:t>
      </w:r>
      <w:r>
        <w:rPr>
          <w:szCs w:val="24"/>
        </w:rPr>
        <w:t>(London Met Arch)</w:t>
      </w:r>
    </w:p>
    <w:p w:rsidR="001470B7" w:rsidRDefault="001470B7" w:rsidP="001470B7">
      <w:r w:rsidRPr="005A734B">
        <w:rPr>
          <w:b/>
        </w:rPr>
        <w:t xml:space="preserve">1577 </w:t>
      </w:r>
      <w:r>
        <w:rPr>
          <w:b/>
        </w:rPr>
        <w:t xml:space="preserve">- </w:t>
      </w:r>
      <w:r w:rsidRPr="005A734B">
        <w:rPr>
          <w:b/>
        </w:rPr>
        <w:t xml:space="preserve">Oct 29 – </w:t>
      </w:r>
      <w:r w:rsidR="009E1E23" w:rsidRPr="009E1E23">
        <w:rPr>
          <w:b/>
          <w:u w:val="single"/>
        </w:rPr>
        <w:t xml:space="preserve">UK </w:t>
      </w:r>
      <w:r w:rsidRPr="00C12960">
        <w:rPr>
          <w:b/>
          <w:u w:val="single"/>
        </w:rPr>
        <w:t xml:space="preserve">Hampshire </w:t>
      </w:r>
      <w:r>
        <w:rPr>
          <w:b/>
          <w:u w:val="single"/>
        </w:rPr>
        <w:t>Alresford</w:t>
      </w:r>
      <w:r w:rsidRPr="005A734B">
        <w:rPr>
          <w:b/>
        </w:rPr>
        <w:t xml:space="preserve"> – </w:t>
      </w:r>
      <w:r>
        <w:rPr>
          <w:b/>
        </w:rPr>
        <w:t xml:space="preserve">Will - </w:t>
      </w:r>
      <w:r w:rsidRPr="005A734B">
        <w:rPr>
          <w:b/>
        </w:rPr>
        <w:t>Richard Knight</w:t>
      </w:r>
      <w:r>
        <w:rPr>
          <w:b/>
        </w:rPr>
        <w:t>, Gent</w:t>
      </w:r>
      <w:r>
        <w:t xml:space="preserve"> –  Refers to his manor of Goddesfield (Godshill) and Swarraton; re: the manor of Godshill, the standard histories do not mention it ever belonging to a Knight. Testator gives money to the parishes of Itchen Stoke and Itchen Abbas, so it is certain that we are in the correct county. He gives to each parish, 20 shillings 8 pence </w:t>
      </w:r>
      <w:r w:rsidRPr="000D7F3F">
        <w:rPr>
          <w:b/>
        </w:rPr>
        <w:t>Sons: Robert Knight, Richard Knight</w:t>
      </w:r>
      <w:r>
        <w:t xml:space="preserve">; </w:t>
      </w:r>
      <w:r w:rsidRPr="003043F9">
        <w:rPr>
          <w:b/>
        </w:rPr>
        <w:t>daus: Anne, Margarett, Katherine, Johana</w:t>
      </w:r>
      <w:r>
        <w:t xml:space="preserve">. Numerous properties to these children including at Kingsclere. Gives to his </w:t>
      </w:r>
      <w:r w:rsidRPr="003043F9">
        <w:rPr>
          <w:b/>
        </w:rPr>
        <w:t>son Richard “all my books of Law and humanities”</w:t>
      </w:r>
      <w:r>
        <w:t xml:space="preserve">; </w:t>
      </w:r>
      <w:r w:rsidRPr="003043F9">
        <w:rPr>
          <w:b/>
        </w:rPr>
        <w:t>wife Alice</w:t>
      </w:r>
      <w:r>
        <w:t xml:space="preserve"> to be executrix. This is a document of some historical value and needs to be transcribed by an expert.  (Prerogative Court of Canterbury Wills, 1384-1858, PROB 11: Will Registers, 1567-1598, Piece 59: Daughtry (1577))  </w:t>
      </w:r>
    </w:p>
    <w:p w:rsidR="001470B7" w:rsidRDefault="001470B7" w:rsidP="001470B7">
      <w:pPr>
        <w:rPr>
          <w:b/>
        </w:rPr>
      </w:pPr>
      <w:r w:rsidRPr="00E36287">
        <w:rPr>
          <w:b/>
        </w:rPr>
        <w:t xml:space="preserve">1577 – Nov 16 – </w:t>
      </w:r>
      <w:r w:rsidR="009E1E23" w:rsidRPr="009E1E23">
        <w:rPr>
          <w:b/>
          <w:u w:val="single"/>
        </w:rPr>
        <w:t xml:space="preserve">UK </w:t>
      </w:r>
      <w:r w:rsidRPr="00E36287">
        <w:rPr>
          <w:b/>
          <w:u w:val="single"/>
        </w:rPr>
        <w:t>Kent Woodnesborough</w:t>
      </w:r>
      <w:r w:rsidRPr="00E36287">
        <w:rPr>
          <w:b/>
        </w:rPr>
        <w:t xml:space="preserve"> – Bur – Susan Knight</w:t>
      </w:r>
      <w:r>
        <w:rPr>
          <w:b/>
        </w:rPr>
        <w:t xml:space="preserve"> </w:t>
      </w:r>
      <w:r w:rsidRPr="001F77E8">
        <w:t>(Tyler)</w:t>
      </w:r>
      <w:r>
        <w:t xml:space="preserve"> </w:t>
      </w:r>
      <w:r w:rsidR="000D7F3F">
        <w:br/>
      </w:r>
      <w:r w:rsidR="000D7F3F" w:rsidRPr="000D7F3F">
        <w:rPr>
          <w:b/>
        </w:rPr>
        <w:t>Note</w:t>
      </w:r>
      <w:r w:rsidR="000D7F3F">
        <w:t xml:space="preserve">: </w:t>
      </w:r>
      <w:r>
        <w:t>Parents John</w:t>
      </w:r>
      <w:r w:rsidR="000D7F3F">
        <w:t xml:space="preserve"> Knight</w:t>
      </w:r>
      <w:r>
        <w:t xml:space="preserve"> and Myldred presumably.</w:t>
      </w:r>
    </w:p>
    <w:p w:rsidR="001470B7" w:rsidRPr="00E36287" w:rsidRDefault="001470B7" w:rsidP="001470B7">
      <w:pPr>
        <w:rPr>
          <w:b/>
        </w:rPr>
      </w:pPr>
      <w:r>
        <w:rPr>
          <w:b/>
        </w:rPr>
        <w:t xml:space="preserve">1577 – Dec 20 – </w:t>
      </w:r>
      <w:r w:rsidR="009E1E23" w:rsidRPr="009E1E23">
        <w:rPr>
          <w:b/>
          <w:u w:val="single"/>
        </w:rPr>
        <w:t xml:space="preserve">UK </w:t>
      </w:r>
      <w:r w:rsidRPr="00F545E4">
        <w:rPr>
          <w:b/>
          <w:u w:val="single"/>
        </w:rPr>
        <w:t>Oxfordshire Banbury</w:t>
      </w:r>
      <w:r>
        <w:rPr>
          <w:b/>
        </w:rPr>
        <w:t xml:space="preserve"> – Ox Alum – William Knight – </w:t>
      </w:r>
      <w:r w:rsidRPr="00F545E4">
        <w:t xml:space="preserve">Of Oxon, pleb, Merton Coll., matric. entry under date 20 Dec 1577, aged 18; student of Inner Temple 1581, as of Banbury, Oxon. See Foster’s </w:t>
      </w:r>
      <w:r w:rsidRPr="00F545E4">
        <w:rPr>
          <w:i/>
        </w:rPr>
        <w:t>Inns of Court Reg</w:t>
      </w:r>
      <w:r w:rsidRPr="00F545E4">
        <w:t xml:space="preserve">. </w:t>
      </w:r>
      <w:r>
        <w:t xml:space="preserve"> </w:t>
      </w:r>
      <w:r>
        <w:rPr>
          <w:szCs w:val="24"/>
        </w:rPr>
        <w:t>(Oxford University Alumni 1500-1886, p. 863)</w:t>
      </w:r>
    </w:p>
    <w:p w:rsidR="001470B7" w:rsidRDefault="001470B7" w:rsidP="001470B7">
      <w:r w:rsidRPr="00925993">
        <w:rPr>
          <w:b/>
        </w:rPr>
        <w:lastRenderedPageBreak/>
        <w:t xml:space="preserve">1577 – </w:t>
      </w:r>
      <w:r w:rsidR="009E1E23" w:rsidRPr="009E1E23">
        <w:rPr>
          <w:b/>
          <w:u w:val="single"/>
        </w:rPr>
        <w:t xml:space="preserve">UK </w:t>
      </w:r>
      <w:r w:rsidRPr="00925993">
        <w:rPr>
          <w:b/>
          <w:u w:val="single"/>
        </w:rPr>
        <w:t>London</w:t>
      </w:r>
      <w:r>
        <w:rPr>
          <w:b/>
          <w:u w:val="single"/>
        </w:rPr>
        <w:t xml:space="preserve"> </w:t>
      </w:r>
      <w:r w:rsidRPr="00925993">
        <w:rPr>
          <w:b/>
          <w:u w:val="single"/>
        </w:rPr>
        <w:t>Sheasbye</w:t>
      </w:r>
      <w:r w:rsidRPr="00925993">
        <w:rPr>
          <w:b/>
        </w:rPr>
        <w:t xml:space="preserve"> – </w:t>
      </w:r>
      <w:r>
        <w:rPr>
          <w:b/>
        </w:rPr>
        <w:t xml:space="preserve">Will - </w:t>
      </w:r>
      <w:r w:rsidRPr="00925993">
        <w:rPr>
          <w:b/>
        </w:rPr>
        <w:t>Richard Knight</w:t>
      </w:r>
      <w:r>
        <w:t xml:space="preserve"> – No information available. (</w:t>
      </w:r>
      <w:r w:rsidRPr="00925993">
        <w:t>Wills and Adminsitrations, 1561-1577</w:t>
      </w:r>
      <w:r>
        <w:t xml:space="preserve">) </w:t>
      </w:r>
    </w:p>
    <w:p w:rsidR="001470B7" w:rsidRDefault="001470B7" w:rsidP="001470B7">
      <w:r w:rsidRPr="00925993">
        <w:rPr>
          <w:b/>
        </w:rPr>
        <w:t>1577 –</w:t>
      </w:r>
      <w:r>
        <w:rPr>
          <w:b/>
        </w:rPr>
        <w:t xml:space="preserve"> </w:t>
      </w:r>
      <w:r w:rsidR="009E1E23" w:rsidRPr="009E1E23">
        <w:rPr>
          <w:b/>
          <w:u w:val="single"/>
        </w:rPr>
        <w:t xml:space="preserve">UK </w:t>
      </w:r>
      <w:r w:rsidRPr="00925993">
        <w:rPr>
          <w:b/>
          <w:u w:val="single"/>
        </w:rPr>
        <w:t>London</w:t>
      </w:r>
      <w:r>
        <w:rPr>
          <w:b/>
          <w:u w:val="single"/>
        </w:rPr>
        <w:t xml:space="preserve"> </w:t>
      </w:r>
      <w:r w:rsidRPr="00925993">
        <w:rPr>
          <w:b/>
          <w:u w:val="single"/>
        </w:rPr>
        <w:t>Cottesbich</w:t>
      </w:r>
      <w:r w:rsidRPr="00925993">
        <w:rPr>
          <w:b/>
        </w:rPr>
        <w:t xml:space="preserve"> – </w:t>
      </w:r>
      <w:r>
        <w:rPr>
          <w:b/>
        </w:rPr>
        <w:t xml:space="preserve">Will - </w:t>
      </w:r>
      <w:r w:rsidRPr="00925993">
        <w:rPr>
          <w:b/>
        </w:rPr>
        <w:t>William Knight</w:t>
      </w:r>
      <w:r>
        <w:t xml:space="preserve"> – No information available. (</w:t>
      </w:r>
      <w:r w:rsidRPr="00925993">
        <w:t>Wills and Admin</w:t>
      </w:r>
      <w:r>
        <w:t>i</w:t>
      </w:r>
      <w:r w:rsidRPr="00925993">
        <w:t>strations, 1561-1577</w:t>
      </w:r>
      <w:r>
        <w:t xml:space="preserve">) </w:t>
      </w:r>
    </w:p>
    <w:p w:rsidR="001470B7" w:rsidRDefault="001470B7" w:rsidP="001470B7">
      <w:r w:rsidRPr="00886C00">
        <w:rPr>
          <w:b/>
        </w:rPr>
        <w:t xml:space="preserve">1578 – </w:t>
      </w:r>
      <w:r w:rsidR="009E1E23" w:rsidRPr="009E1E23">
        <w:rPr>
          <w:b/>
          <w:u w:val="single"/>
        </w:rPr>
        <w:t xml:space="preserve">UK </w:t>
      </w:r>
      <w:r w:rsidRPr="00886C00">
        <w:rPr>
          <w:b/>
          <w:u w:val="single"/>
        </w:rPr>
        <w:t xml:space="preserve">Hampshire </w:t>
      </w:r>
      <w:r>
        <w:rPr>
          <w:b/>
          <w:u w:val="single"/>
        </w:rPr>
        <w:t>Alresford</w:t>
      </w:r>
      <w:r w:rsidRPr="00886C00">
        <w:rPr>
          <w:b/>
        </w:rPr>
        <w:t xml:space="preserve"> – </w:t>
      </w:r>
      <w:r>
        <w:rPr>
          <w:b/>
        </w:rPr>
        <w:t>Chancery</w:t>
      </w:r>
      <w:r w:rsidRPr="00886C00">
        <w:rPr>
          <w:b/>
        </w:rPr>
        <w:t xml:space="preserve"> – Robert Knight</w:t>
      </w:r>
      <w:r>
        <w:rPr>
          <w:b/>
        </w:rPr>
        <w:t>, Gent</w:t>
      </w:r>
      <w:r>
        <w:t xml:space="preserve"> - Aylyeff v Read. Plaintiffs: Richard Aylyeff and Henry Mundy.  Defendants: Anthony Read and Stephen Bryce.  Subject: Contract relating to the manor of Godsfield, Hampshire, and messuages etc of which Richard Beconsawe was seised, and also of messuages etc in Swarraton, Drayton, Bickton, Dummer, 'Medestede', Bentworth, New Alresford, Dean, Brown Candover and Preston Candover, demised to the plaintiffs for 2,000 years; all </w:t>
      </w:r>
      <w:r w:rsidRPr="000D7F3F">
        <w:rPr>
          <w:b/>
        </w:rPr>
        <w:t>which premises were the inheritance of one Robert Knight gent</w:t>
      </w:r>
      <w:r>
        <w:t>, who conveyed to Richard Beconsawe in fee; some time before the demise of Richard Beconsawe to the plaintiffs,</w:t>
      </w:r>
      <w:r w:rsidRPr="001705C0">
        <w:rPr>
          <w:b/>
        </w:rPr>
        <w:t xml:space="preserve"> the queen took possession of the said premises for the debt of Robert Knight, for recusancy in not coming to church</w:t>
      </w:r>
      <w:r>
        <w:t xml:space="preserve">, and being so possessed, granted the said premises to one John Stockman, who conveyed to Anthony Read, and Stephen Bryce, to the use of Richard Beconsawe, who held and enjoyed the premises, notwithstanding the last-mentioned conveyance, as if he had the fee simple thereof, and the plaintiffs contracted with him as such, and he covenanted to indemni. Document type: [pleadings]  (National Archives, Kew England, Ref: </w:t>
      </w:r>
      <w:r w:rsidRPr="00886C00">
        <w:t>C 2/Eliz/A5/10</w:t>
      </w:r>
      <w:r>
        <w:t>)</w:t>
      </w:r>
    </w:p>
    <w:p w:rsidR="001470B7" w:rsidRDefault="001470B7" w:rsidP="001470B7">
      <w:r w:rsidRPr="005C58AE">
        <w:rPr>
          <w:b/>
        </w:rPr>
        <w:t xml:space="preserve">1578 – Feb 5 – </w:t>
      </w:r>
      <w:r w:rsidR="009E1E23" w:rsidRPr="009E1E23">
        <w:rPr>
          <w:b/>
          <w:u w:val="single"/>
        </w:rPr>
        <w:t xml:space="preserve">UK </w:t>
      </w:r>
      <w:r w:rsidRPr="005C58AE">
        <w:rPr>
          <w:b/>
          <w:u w:val="single"/>
        </w:rPr>
        <w:t>Lincolnshire Brandon</w:t>
      </w:r>
      <w:r w:rsidRPr="005C58AE">
        <w:rPr>
          <w:b/>
        </w:rPr>
        <w:t xml:space="preserve"> – Will – John Knight</w:t>
      </w:r>
      <w:r>
        <w:rPr>
          <w:b/>
        </w:rPr>
        <w:t>, Husbandman</w:t>
      </w:r>
      <w:r>
        <w:t xml:space="preserve"> – Charitable gifts; to 3 godchildren in Brandon, 1 hog each; to Elizabeth Knight, my wife, 6 pounds, 13 shillings and 4 pence, on condition that she cause no trouble to children or executor, but do hold herself well-satisfied with the land which I purchased of </w:t>
      </w:r>
      <w:r w:rsidRPr="000D7F3F">
        <w:rPr>
          <w:b/>
        </w:rPr>
        <w:t>Francis Knight</w:t>
      </w:r>
      <w:r w:rsidR="000D7F3F" w:rsidRPr="000D7F3F">
        <w:t xml:space="preserve"> (bro?)</w:t>
      </w:r>
      <w:r>
        <w:t xml:space="preserve"> and Margarett, his wife, the remainder of the land to sons after the decease of Francis &amp; Margarett… and more details about this all suggesting that the wife of John is a trouble-maker; to </w:t>
      </w:r>
      <w:r w:rsidRPr="000D7F3F">
        <w:rPr>
          <w:b/>
        </w:rPr>
        <w:t>Robert Knight, my son</w:t>
      </w:r>
      <w:r>
        <w:t xml:space="preserve">, all my lands and tenements in Brandon or elsewhere in England; to Mary Knight, my daughter, half of all my household stuff, money excepted;  Mary to get 20 pounds; to Agnes Maynford, my daughter, Margarett Maynford, her daughter, money and amounts of Barley; to children of my son, Robert Knight: </w:t>
      </w:r>
      <w:r w:rsidRPr="000D7F3F">
        <w:rPr>
          <w:b/>
        </w:rPr>
        <w:t>William Knight, Thomas Knight, John Knight, Mary Knight, Ellen Knight</w:t>
      </w:r>
      <w:r>
        <w:t>, 21 _ (</w:t>
      </w:r>
      <w:r w:rsidR="000D7F3F">
        <w:t>pounds</w:t>
      </w:r>
      <w:r>
        <w:t xml:space="preserve">?) to be equally divided; to Robert Amory, my Smith, one bushel of Barley; residue not bequeathed to go to son Robert Knight who is executor. (Abstracted from image:  PROB 11: Will Registers, 1567-1598, Piece 61: Bakon (1579), </w:t>
      </w:r>
      <w:r w:rsidRPr="00A35C16">
        <w:t>Prerogative Court of Canterbury Wills, 1384-1858</w:t>
      </w:r>
      <w:r>
        <w:t>)</w:t>
      </w:r>
    </w:p>
    <w:p w:rsidR="001470B7" w:rsidRDefault="001470B7" w:rsidP="001470B7">
      <w:r w:rsidRPr="005D2DB6">
        <w:rPr>
          <w:b/>
        </w:rPr>
        <w:t xml:space="preserve">1578 – Sep 14 – </w:t>
      </w:r>
      <w:r w:rsidR="009E1E23" w:rsidRPr="009E1E23">
        <w:rPr>
          <w:b/>
          <w:u w:val="single"/>
        </w:rPr>
        <w:t xml:space="preserve">UK </w:t>
      </w:r>
      <w:r w:rsidRPr="005D2DB6">
        <w:rPr>
          <w:b/>
          <w:u w:val="single"/>
        </w:rPr>
        <w:t>Kent Woodnesborough</w:t>
      </w:r>
      <w:r w:rsidRPr="005D2DB6">
        <w:rPr>
          <w:b/>
        </w:rPr>
        <w:t xml:space="preserve"> </w:t>
      </w:r>
      <w:r w:rsidR="007A089D">
        <w:rPr>
          <w:b/>
        </w:rPr>
        <w:t>– Birth/Bap –</w:t>
      </w:r>
      <w:r w:rsidRPr="005D2DB6">
        <w:rPr>
          <w:b/>
        </w:rPr>
        <w:t xml:space="preserve"> John Knight</w:t>
      </w:r>
      <w:r>
        <w:t xml:space="preserve"> </w:t>
      </w:r>
      <w:r w:rsidRPr="001F77E8">
        <w:t>(Tyler)</w:t>
      </w:r>
      <w:r>
        <w:t xml:space="preserve"> </w:t>
      </w:r>
      <w:r w:rsidR="000D7F3F">
        <w:br/>
      </w:r>
      <w:r w:rsidR="000D7F3F" w:rsidRPr="000D7F3F">
        <w:rPr>
          <w:b/>
        </w:rPr>
        <w:t>Note</w:t>
      </w:r>
      <w:r w:rsidR="000D7F3F">
        <w:t xml:space="preserve">: </w:t>
      </w:r>
      <w:r>
        <w:t xml:space="preserve">No parents mentioned but presumably John and Myldred Knight. </w:t>
      </w:r>
    </w:p>
    <w:p w:rsidR="001470B7" w:rsidRPr="00E36287" w:rsidRDefault="001470B7" w:rsidP="001470B7">
      <w:pPr>
        <w:rPr>
          <w:b/>
        </w:rPr>
      </w:pPr>
      <w:r w:rsidRPr="00E36287">
        <w:rPr>
          <w:b/>
        </w:rPr>
        <w:t xml:space="preserve">1578 – Sep 25 – </w:t>
      </w:r>
      <w:r w:rsidR="009E1E23" w:rsidRPr="009E1E23">
        <w:rPr>
          <w:b/>
          <w:u w:val="single"/>
        </w:rPr>
        <w:t xml:space="preserve">UK </w:t>
      </w:r>
      <w:r w:rsidRPr="00E36287">
        <w:rPr>
          <w:b/>
          <w:u w:val="single"/>
        </w:rPr>
        <w:t>Kent Woodnesborough</w:t>
      </w:r>
      <w:r w:rsidRPr="00E36287">
        <w:rPr>
          <w:b/>
        </w:rPr>
        <w:t xml:space="preserve"> – Mar – Jesham Knight &amp; Katherine Barker</w:t>
      </w:r>
      <w:r>
        <w:rPr>
          <w:b/>
        </w:rPr>
        <w:t xml:space="preserve"> </w:t>
      </w:r>
      <w:r w:rsidRPr="001F77E8">
        <w:t>(Tyler)</w:t>
      </w:r>
      <w:r>
        <w:t xml:space="preserve"> </w:t>
      </w:r>
      <w:r w:rsidR="000D7F3F">
        <w:br/>
        <w:t>Note: Younger b</w:t>
      </w:r>
      <w:r>
        <w:t>rother of John</w:t>
      </w:r>
      <w:r w:rsidR="000D7F3F">
        <w:t xml:space="preserve"> Knight</w:t>
      </w:r>
      <w:r>
        <w:t xml:space="preserve">? </w:t>
      </w:r>
    </w:p>
    <w:p w:rsidR="001470B7" w:rsidRDefault="001470B7" w:rsidP="001470B7">
      <w:r w:rsidRPr="000E3386">
        <w:rPr>
          <w:b/>
        </w:rPr>
        <w:t xml:space="preserve">1578 – Oct 31 – </w:t>
      </w:r>
      <w:r w:rsidR="009E1E23" w:rsidRPr="009E1E23">
        <w:rPr>
          <w:b/>
          <w:u w:val="single"/>
        </w:rPr>
        <w:t xml:space="preserve">UK </w:t>
      </w:r>
      <w:r w:rsidRPr="000E3386">
        <w:rPr>
          <w:b/>
          <w:u w:val="single"/>
        </w:rPr>
        <w:t>Gloucestershire Gloucester</w:t>
      </w:r>
      <w:r w:rsidRPr="000E3386">
        <w:rPr>
          <w:b/>
        </w:rPr>
        <w:t xml:space="preserve"> – Will – Walter Knight, Clothier</w:t>
      </w:r>
      <w:r>
        <w:t xml:space="preserve"> – Bequest to the poor; to wife Anne, house and land during her natural life;</w:t>
      </w:r>
      <w:r w:rsidRPr="001A3ADB">
        <w:rPr>
          <w:b/>
        </w:rPr>
        <w:t xml:space="preserve"> son, John Knight</w:t>
      </w:r>
      <w:r>
        <w:t xml:space="preserve"> to receive part of this property after decease of his mother; son John must pay to his brother, </w:t>
      </w:r>
      <w:r w:rsidRPr="001A3ADB">
        <w:rPr>
          <w:b/>
        </w:rPr>
        <w:t>Walter Knight</w:t>
      </w:r>
      <w:r>
        <w:t xml:space="preserve">, 20 shillings a year during his natural life; </w:t>
      </w:r>
      <w:r w:rsidRPr="001A3ADB">
        <w:rPr>
          <w:b/>
        </w:rPr>
        <w:t xml:space="preserve">son William </w:t>
      </w:r>
      <w:r w:rsidR="001A3ADB" w:rsidRPr="001A3ADB">
        <w:rPr>
          <w:b/>
        </w:rPr>
        <w:t>Knight</w:t>
      </w:r>
      <w:r w:rsidR="001A3ADB">
        <w:t xml:space="preserve"> </w:t>
      </w:r>
      <w:r>
        <w:t xml:space="preserve">to receive the dwelling house upon death of his mother;  items to son John; </w:t>
      </w:r>
      <w:r w:rsidRPr="001A3ADB">
        <w:rPr>
          <w:b/>
        </w:rPr>
        <w:t>son Toby</w:t>
      </w:r>
      <w:r w:rsidR="001A3ADB" w:rsidRPr="001A3ADB">
        <w:rPr>
          <w:b/>
        </w:rPr>
        <w:t xml:space="preserve"> Knight</w:t>
      </w:r>
      <w:r>
        <w:t xml:space="preserve"> to receive income from land lease to burgesses of the city plus a </w:t>
      </w:r>
      <w:r>
        <w:lastRenderedPageBreak/>
        <w:t>broadloom; Walter to receive land after the decease of his mother; daughter Joan Knight, 10 pounds when married and silver items after the decease of her mother; daughter Anne Knight, 10 pounds when married, and silver items on decease of her mother; to John and Toby, all other implements of the trade of weaving; bequests of items to various persons; residue of estate to wife and she to be executrix. (Prerogative Court of Canterbury Wills, 1384-1858, PROB 11: Will Registers, 1567-1598, Piece 60: Langley (1578))</w:t>
      </w:r>
    </w:p>
    <w:p w:rsidR="001470B7" w:rsidRDefault="001470B7" w:rsidP="001470B7">
      <w:r w:rsidRPr="00562477">
        <w:rPr>
          <w:b/>
        </w:rPr>
        <w:t xml:space="preserve">1578 – </w:t>
      </w:r>
      <w:r w:rsidR="009E1E23" w:rsidRPr="009E1E23">
        <w:rPr>
          <w:b/>
          <w:u w:val="single"/>
        </w:rPr>
        <w:t xml:space="preserve">UK </w:t>
      </w:r>
      <w:r w:rsidRPr="00562477">
        <w:rPr>
          <w:b/>
          <w:u w:val="single"/>
        </w:rPr>
        <w:t>Cambridge</w:t>
      </w:r>
      <w:r w:rsidR="009E1E23">
        <w:rPr>
          <w:b/>
          <w:u w:val="single"/>
        </w:rPr>
        <w:t>shire Cambridge</w:t>
      </w:r>
      <w:r w:rsidRPr="00562477">
        <w:rPr>
          <w:b/>
        </w:rPr>
        <w:t xml:space="preserve"> – Camb Alum – Giles Knight</w:t>
      </w:r>
      <w:r>
        <w:t xml:space="preserve"> – B.A. from Magdalene College.  (Cambridge Alumni online)</w:t>
      </w:r>
    </w:p>
    <w:p w:rsidR="001470B7" w:rsidRDefault="001470B7" w:rsidP="001470B7">
      <w:r w:rsidRPr="0097653F">
        <w:rPr>
          <w:b/>
        </w:rPr>
        <w:t xml:space="preserve">1578 – </w:t>
      </w:r>
      <w:r w:rsidR="009E1E23" w:rsidRPr="009E1E23">
        <w:rPr>
          <w:b/>
          <w:u w:val="single"/>
        </w:rPr>
        <w:t xml:space="preserve">UK </w:t>
      </w:r>
      <w:r w:rsidRPr="0097653F">
        <w:rPr>
          <w:b/>
          <w:u w:val="single"/>
        </w:rPr>
        <w:t>Northamptonshire Wickdyve</w:t>
      </w:r>
      <w:r w:rsidRPr="0097653F">
        <w:rPr>
          <w:b/>
        </w:rPr>
        <w:t xml:space="preserve"> – Camb Alum – Thomas Knight</w:t>
      </w:r>
      <w:r>
        <w:t xml:space="preserve"> - </w:t>
      </w:r>
      <w:r w:rsidRPr="0097653F">
        <w:t>M.A. 1578 (Incorp. from Oxford). Scholar of Corpus Christi College, Oxford, 1569; Fellow, 1572; B.A. (Oxford) 1573-4; M.A. 1577; B.D. 1584. Perhaps V. of Wickdyve, Northants., 1575. (Al. Oxon.)</w:t>
      </w:r>
    </w:p>
    <w:p w:rsidR="001470B7" w:rsidRDefault="001470B7" w:rsidP="001470B7">
      <w:r w:rsidRPr="00ED5C4D">
        <w:rPr>
          <w:b/>
        </w:rPr>
        <w:t xml:space="preserve">1579 Jul – </w:t>
      </w:r>
      <w:r w:rsidR="009E1E23" w:rsidRPr="009E1E23">
        <w:rPr>
          <w:b/>
          <w:u w:val="single"/>
        </w:rPr>
        <w:t xml:space="preserve">UK </w:t>
      </w:r>
      <w:r w:rsidRPr="00ED5C4D">
        <w:rPr>
          <w:b/>
          <w:u w:val="single"/>
        </w:rPr>
        <w:t>Derbyshire</w:t>
      </w:r>
      <w:r w:rsidRPr="00ED5C4D">
        <w:rPr>
          <w:b/>
        </w:rPr>
        <w:t xml:space="preserve"> – Camb Alum – William Knight</w:t>
      </w:r>
      <w:r>
        <w:t xml:space="preserve"> - </w:t>
      </w:r>
      <w:r w:rsidRPr="00ED5C4D">
        <w:t>Matric. pens. from CHRIST'S, July, 1579. Of Derbyshire. B.A. 1582-3; M.A. 1586. Fellow, 1583-95. Perhaps Incorp. at Oxford, 1603. R. of Barley, Herts., 1588-98. R. of Little Gransden, Cambs., 1598-1623. Author, theological. Buried at Little Gransden, Nov. 25, 1623. Will, P.C.C. (D.N.B.; Peile, I. 154; Cooper, III. 16, 99.)</w:t>
      </w:r>
    </w:p>
    <w:p w:rsidR="001470B7" w:rsidRPr="00E36287" w:rsidRDefault="001470B7" w:rsidP="001470B7">
      <w:pPr>
        <w:rPr>
          <w:b/>
        </w:rPr>
      </w:pPr>
      <w:r w:rsidRPr="00E36287">
        <w:rPr>
          <w:b/>
        </w:rPr>
        <w:t xml:space="preserve">1579 – Nov 12 – </w:t>
      </w:r>
      <w:r w:rsidR="009E1E23" w:rsidRPr="009E1E23">
        <w:rPr>
          <w:b/>
          <w:u w:val="single"/>
        </w:rPr>
        <w:t xml:space="preserve">UK </w:t>
      </w:r>
      <w:r w:rsidRPr="00E36287">
        <w:rPr>
          <w:b/>
          <w:u w:val="single"/>
        </w:rPr>
        <w:t>Kent Woodnesborough</w:t>
      </w:r>
      <w:r w:rsidRPr="00E36287">
        <w:rPr>
          <w:b/>
        </w:rPr>
        <w:t xml:space="preserve"> – Mar – Stephen Knight &amp; Alice Branchley</w:t>
      </w:r>
      <w:r>
        <w:rPr>
          <w:b/>
        </w:rPr>
        <w:t xml:space="preserve"> </w:t>
      </w:r>
      <w:r w:rsidRPr="001F77E8">
        <w:t>(Tyler)</w:t>
      </w:r>
      <w:r>
        <w:t xml:space="preserve"> </w:t>
      </w:r>
      <w:r w:rsidR="007A089D">
        <w:t xml:space="preserve"> </w:t>
      </w:r>
      <w:r w:rsidR="001A3ADB" w:rsidRPr="007A089D">
        <w:rPr>
          <w:b/>
        </w:rPr>
        <w:t>Note</w:t>
      </w:r>
      <w:r w:rsidR="001A3ADB">
        <w:t xml:space="preserve">: </w:t>
      </w:r>
      <w:r>
        <w:t>Brother of John</w:t>
      </w:r>
      <w:r w:rsidR="001A3ADB">
        <w:t xml:space="preserve"> Knight</w:t>
      </w:r>
      <w:r>
        <w:t xml:space="preserve"> and Jesham</w:t>
      </w:r>
      <w:r w:rsidR="001A3ADB">
        <w:t xml:space="preserve"> Knight</w:t>
      </w:r>
      <w:r>
        <w:t xml:space="preserve">? </w:t>
      </w:r>
    </w:p>
    <w:p w:rsidR="001470B7" w:rsidRDefault="001470B7" w:rsidP="001470B7">
      <w:r w:rsidRPr="00984599">
        <w:rPr>
          <w:b/>
        </w:rPr>
        <w:t xml:space="preserve">1579 – </w:t>
      </w:r>
      <w:r w:rsidR="009E1E23" w:rsidRPr="009E1E23">
        <w:rPr>
          <w:b/>
          <w:u w:val="single"/>
        </w:rPr>
        <w:t xml:space="preserve">UK </w:t>
      </w:r>
      <w:r w:rsidRPr="00984599">
        <w:rPr>
          <w:b/>
          <w:u w:val="single"/>
        </w:rPr>
        <w:t>Nottinghamshire Harby</w:t>
      </w:r>
      <w:r w:rsidRPr="00984599">
        <w:rPr>
          <w:b/>
        </w:rPr>
        <w:t xml:space="preserve"> – </w:t>
      </w:r>
      <w:r>
        <w:rPr>
          <w:b/>
        </w:rPr>
        <w:t>Chancery</w:t>
      </w:r>
      <w:r w:rsidRPr="00984599">
        <w:rPr>
          <w:b/>
        </w:rPr>
        <w:t xml:space="preserve"> – Richard Knight</w:t>
      </w:r>
      <w:r>
        <w:t xml:space="preserve"> - Knight v Kirby. Plaintiffs: Richard Knight of Harby, Nottinghamshire.  Defendants: George Kirby, Alice Kirby his wife and James Johnson alias James Thompson.  Document type: bill only. (National Archives, Kew England, Ref: </w:t>
      </w:r>
      <w:r w:rsidRPr="00984599">
        <w:t>C 2/ChasI/K19/34</w:t>
      </w:r>
      <w:r>
        <w:t>)</w:t>
      </w:r>
    </w:p>
    <w:p w:rsidR="001470B7" w:rsidRDefault="001470B7" w:rsidP="001470B7">
      <w:r w:rsidRPr="00E36287">
        <w:rPr>
          <w:b/>
        </w:rPr>
        <w:t xml:space="preserve">1580 – </w:t>
      </w:r>
      <w:r w:rsidR="009E1E23" w:rsidRPr="009E1E23">
        <w:rPr>
          <w:b/>
          <w:u w:val="single"/>
        </w:rPr>
        <w:t xml:space="preserve">UK </w:t>
      </w:r>
      <w:r w:rsidRPr="00E36287">
        <w:rPr>
          <w:b/>
          <w:u w:val="single"/>
        </w:rPr>
        <w:t>Devonshire Exeter</w:t>
      </w:r>
      <w:r w:rsidRPr="00E36287">
        <w:rPr>
          <w:b/>
        </w:rPr>
        <w:t xml:space="preserve"> – Admin - Simon Knight</w:t>
      </w:r>
      <w:r>
        <w:t xml:space="preserve"> - elected mayor again</w:t>
      </w:r>
      <w:r w:rsidR="001A3ADB">
        <w:t>. (Hist of Parliament, online)</w:t>
      </w:r>
    </w:p>
    <w:p w:rsidR="001470B7" w:rsidRDefault="001470B7" w:rsidP="001470B7">
      <w:r w:rsidRPr="00E36287">
        <w:rPr>
          <w:b/>
        </w:rPr>
        <w:t xml:space="preserve">1580 – </w:t>
      </w:r>
      <w:r w:rsidR="009E1E23" w:rsidRPr="009E1E23">
        <w:rPr>
          <w:b/>
          <w:u w:val="single"/>
        </w:rPr>
        <w:t xml:space="preserve">UK </w:t>
      </w:r>
      <w:r w:rsidRPr="00E36287">
        <w:rPr>
          <w:b/>
          <w:u w:val="single"/>
        </w:rPr>
        <w:t>Kent Woodnesborough</w:t>
      </w:r>
      <w:r w:rsidRPr="00E36287">
        <w:rPr>
          <w:b/>
        </w:rPr>
        <w:t xml:space="preserve"> – Admin – John Knight</w:t>
      </w:r>
      <w:r w:rsidRPr="00F64041">
        <w:t xml:space="preserve"> (SR?) </w:t>
      </w:r>
      <w:r>
        <w:t xml:space="preserve">- </w:t>
      </w:r>
      <w:r w:rsidRPr="00F64041">
        <w:t>apparently one of the church wardens w/Thomas Appleton.</w:t>
      </w:r>
      <w:r w:rsidR="001A3ADB">
        <w:t xml:space="preserve"> (Tyler)</w:t>
      </w:r>
    </w:p>
    <w:p w:rsidR="001470B7" w:rsidRDefault="001470B7" w:rsidP="001470B7">
      <w:r w:rsidRPr="00276453">
        <w:rPr>
          <w:b/>
        </w:rPr>
        <w:t xml:space="preserve">1580 </w:t>
      </w:r>
      <w:r>
        <w:rPr>
          <w:b/>
        </w:rPr>
        <w:t xml:space="preserve">- </w:t>
      </w:r>
      <w:r w:rsidRPr="00276453">
        <w:rPr>
          <w:b/>
        </w:rPr>
        <w:t xml:space="preserve">Jan 23 – </w:t>
      </w:r>
      <w:r w:rsidR="009E1E23" w:rsidRPr="009E1E23">
        <w:rPr>
          <w:b/>
          <w:u w:val="single"/>
        </w:rPr>
        <w:t xml:space="preserve">UK </w:t>
      </w:r>
      <w:r w:rsidRPr="00276453">
        <w:rPr>
          <w:b/>
          <w:u w:val="single"/>
        </w:rPr>
        <w:t>Wiltshire</w:t>
      </w:r>
      <w:r>
        <w:rPr>
          <w:b/>
          <w:u w:val="single"/>
        </w:rPr>
        <w:t xml:space="preserve"> </w:t>
      </w:r>
      <w:r w:rsidRPr="00276453">
        <w:rPr>
          <w:b/>
          <w:u w:val="single"/>
        </w:rPr>
        <w:t>East Grafton</w:t>
      </w:r>
      <w:r w:rsidRPr="00276453">
        <w:rPr>
          <w:b/>
        </w:rPr>
        <w:t xml:space="preserve"> </w:t>
      </w:r>
      <w:r>
        <w:rPr>
          <w:b/>
        </w:rPr>
        <w:t>–</w:t>
      </w:r>
      <w:r w:rsidRPr="00276453">
        <w:rPr>
          <w:b/>
        </w:rPr>
        <w:t xml:space="preserve"> </w:t>
      </w:r>
      <w:r>
        <w:rPr>
          <w:b/>
        </w:rPr>
        <w:t xml:space="preserve">Will - </w:t>
      </w:r>
      <w:r w:rsidRPr="00276453">
        <w:rPr>
          <w:b/>
        </w:rPr>
        <w:t>Robert Knight, Gent</w:t>
      </w:r>
      <w:r>
        <w:t>. – Nuncuperative will: put everything in the hands of Thomas Blaywabe Esq to dole out to his wife and three children none of whom are named, several sworn witnesses incl. Thomas Hyndson and Humfrey Griffith. (</w:t>
      </w:r>
      <w:r w:rsidRPr="00276453">
        <w:t>Prerogative Court of Canterbury Wills, 1384-1858</w:t>
      </w:r>
      <w:r>
        <w:t xml:space="preserve">,  PROB 11: Will Registers, 1567-1598, Piece 63: Darcy (1581)) </w:t>
      </w:r>
      <w:r w:rsidR="001A3ADB">
        <w:br/>
      </w:r>
      <w:r w:rsidR="001A3ADB" w:rsidRPr="001A3ADB">
        <w:rPr>
          <w:b/>
        </w:rPr>
        <w:t>Note</w:t>
      </w:r>
      <w:r w:rsidR="001A3ADB">
        <w:t xml:space="preserve">: </w:t>
      </w:r>
      <w:r>
        <w:t xml:space="preserve">See will of </w:t>
      </w:r>
      <w:r w:rsidRPr="001A3ADB">
        <w:rPr>
          <w:b/>
        </w:rPr>
        <w:t>Thomas Knight</w:t>
      </w:r>
      <w:r>
        <w:t xml:space="preserve"> of Shrewsbury 1648 May 5. </w:t>
      </w:r>
    </w:p>
    <w:p w:rsidR="001470B7" w:rsidRDefault="001470B7" w:rsidP="001470B7">
      <w:pPr>
        <w:rPr>
          <w:szCs w:val="24"/>
        </w:rPr>
      </w:pPr>
      <w:r w:rsidRPr="00E36287">
        <w:rPr>
          <w:b/>
          <w:szCs w:val="24"/>
        </w:rPr>
        <w:t xml:space="preserve">1580 – Nov 1 – </w:t>
      </w:r>
      <w:r w:rsidR="009E1E23" w:rsidRPr="009E1E23">
        <w:rPr>
          <w:b/>
          <w:u w:val="single"/>
        </w:rPr>
        <w:t xml:space="preserve">UK </w:t>
      </w:r>
      <w:r w:rsidRPr="00E36287">
        <w:rPr>
          <w:b/>
          <w:szCs w:val="24"/>
          <w:u w:val="single"/>
        </w:rPr>
        <w:t xml:space="preserve">Kent Goudhurst </w:t>
      </w:r>
      <w:r w:rsidR="007A089D">
        <w:rPr>
          <w:b/>
          <w:szCs w:val="24"/>
        </w:rPr>
        <w:t>– Birth/Bap –</w:t>
      </w:r>
      <w:r w:rsidRPr="00E36287">
        <w:rPr>
          <w:b/>
          <w:szCs w:val="24"/>
        </w:rPr>
        <w:t xml:space="preserve"> John Knight</w:t>
      </w:r>
      <w:r w:rsidRPr="00BC4DE8">
        <w:rPr>
          <w:szCs w:val="24"/>
        </w:rPr>
        <w:t xml:space="preserve"> </w:t>
      </w:r>
      <w:r>
        <w:rPr>
          <w:szCs w:val="24"/>
        </w:rPr>
        <w:t xml:space="preserve">- </w:t>
      </w:r>
      <w:r w:rsidRPr="00BC4DE8">
        <w:rPr>
          <w:szCs w:val="24"/>
        </w:rPr>
        <w:t>s</w:t>
      </w:r>
      <w:r>
        <w:rPr>
          <w:szCs w:val="24"/>
        </w:rPr>
        <w:t>/o</w:t>
      </w:r>
      <w:r w:rsidRPr="00BC4DE8">
        <w:rPr>
          <w:szCs w:val="24"/>
        </w:rPr>
        <w:t xml:space="preserve"> Richard Knight</w:t>
      </w:r>
      <w:r>
        <w:rPr>
          <w:szCs w:val="24"/>
        </w:rPr>
        <w:t xml:space="preserve"> </w:t>
      </w:r>
      <w:r w:rsidR="001A3ADB">
        <w:rPr>
          <w:szCs w:val="24"/>
        </w:rPr>
        <w:t>(Tyler</w:t>
      </w:r>
      <w:r>
        <w:rPr>
          <w:rStyle w:val="Emphasis"/>
        </w:rPr>
        <w:t>)</w:t>
      </w:r>
    </w:p>
    <w:p w:rsidR="001470B7" w:rsidRDefault="001470B7" w:rsidP="001470B7">
      <w:pPr>
        <w:rPr>
          <w:szCs w:val="24"/>
        </w:rPr>
      </w:pPr>
      <w:r w:rsidRPr="006402AE">
        <w:rPr>
          <w:b/>
          <w:szCs w:val="24"/>
        </w:rPr>
        <w:t xml:space="preserve">1581 – Jan 23 – </w:t>
      </w:r>
      <w:r w:rsidR="009E1E23" w:rsidRPr="009E1E23">
        <w:rPr>
          <w:b/>
          <w:u w:val="single"/>
        </w:rPr>
        <w:t xml:space="preserve">UK </w:t>
      </w:r>
      <w:r w:rsidRPr="006402AE">
        <w:rPr>
          <w:b/>
          <w:szCs w:val="24"/>
          <w:u w:val="single"/>
        </w:rPr>
        <w:t>Wiltshire East Grafton</w:t>
      </w:r>
      <w:r w:rsidRPr="006402AE">
        <w:rPr>
          <w:b/>
          <w:szCs w:val="24"/>
        </w:rPr>
        <w:t xml:space="preserve"> – Admin – Robert Knight, Gent</w:t>
      </w:r>
      <w:r>
        <w:rPr>
          <w:szCs w:val="24"/>
        </w:rPr>
        <w:t xml:space="preserve"> - </w:t>
      </w:r>
      <w:r w:rsidRPr="006402AE">
        <w:rPr>
          <w:szCs w:val="24"/>
        </w:rPr>
        <w:t xml:space="preserve">Sentence of Robert Knight, Gentleman of East Grafton, Wiltshire </w:t>
      </w:r>
      <w:r>
        <w:rPr>
          <w:szCs w:val="24"/>
        </w:rPr>
        <w:t xml:space="preserve">. (National Archives, Kew England, Ref: </w:t>
      </w:r>
      <w:r w:rsidRPr="006402AE">
        <w:rPr>
          <w:szCs w:val="24"/>
        </w:rPr>
        <w:t>PROB 11/63/23</w:t>
      </w:r>
      <w:r>
        <w:rPr>
          <w:szCs w:val="24"/>
        </w:rPr>
        <w:t>)</w:t>
      </w:r>
      <w:r w:rsidR="007A089D">
        <w:rPr>
          <w:szCs w:val="24"/>
        </w:rPr>
        <w:t xml:space="preserve">  </w:t>
      </w:r>
      <w:r w:rsidR="001A3ADB" w:rsidRPr="001A3ADB">
        <w:rPr>
          <w:b/>
          <w:szCs w:val="24"/>
        </w:rPr>
        <w:t>Note</w:t>
      </w:r>
      <w:r w:rsidR="001A3ADB">
        <w:rPr>
          <w:szCs w:val="24"/>
        </w:rPr>
        <w:t xml:space="preserve">: Sentenced to what? For what? </w:t>
      </w:r>
    </w:p>
    <w:p w:rsidR="001470B7" w:rsidRDefault="001470B7" w:rsidP="001470B7">
      <w:pPr>
        <w:rPr>
          <w:szCs w:val="24"/>
        </w:rPr>
      </w:pPr>
      <w:r w:rsidRPr="00E20D42">
        <w:rPr>
          <w:b/>
          <w:szCs w:val="24"/>
        </w:rPr>
        <w:t xml:space="preserve">1581 – Apr 23 – </w:t>
      </w:r>
      <w:r w:rsidR="009E1E23" w:rsidRPr="009E1E23">
        <w:rPr>
          <w:b/>
          <w:u w:val="single"/>
        </w:rPr>
        <w:t xml:space="preserve">UK </w:t>
      </w:r>
      <w:r w:rsidRPr="00E20D42">
        <w:rPr>
          <w:b/>
          <w:szCs w:val="24"/>
          <w:u w:val="single"/>
        </w:rPr>
        <w:t>Norfolk Hempnall</w:t>
      </w:r>
      <w:r w:rsidRPr="00E20D42">
        <w:rPr>
          <w:b/>
          <w:szCs w:val="24"/>
        </w:rPr>
        <w:t xml:space="preserve"> </w:t>
      </w:r>
      <w:r w:rsidR="007A089D">
        <w:rPr>
          <w:b/>
          <w:szCs w:val="24"/>
        </w:rPr>
        <w:t>– Birth/Bap –</w:t>
      </w:r>
      <w:r w:rsidRPr="00E20D42">
        <w:rPr>
          <w:b/>
          <w:szCs w:val="24"/>
        </w:rPr>
        <w:t xml:space="preserve"> Christopher Knights </w:t>
      </w:r>
      <w:r>
        <w:rPr>
          <w:szCs w:val="24"/>
        </w:rPr>
        <w:t xml:space="preserve">– s/o Thomas Knights and Rose. (London Met Arch)   </w:t>
      </w:r>
    </w:p>
    <w:p w:rsidR="001470B7" w:rsidRDefault="001470B7" w:rsidP="001470B7">
      <w:r w:rsidRPr="00B5488A">
        <w:rPr>
          <w:b/>
        </w:rPr>
        <w:t xml:space="preserve">1581 – Apr 24 – </w:t>
      </w:r>
      <w:r w:rsidR="009E1E23" w:rsidRPr="009E1E23">
        <w:rPr>
          <w:b/>
          <w:u w:val="single"/>
        </w:rPr>
        <w:t xml:space="preserve">UK </w:t>
      </w:r>
      <w:r w:rsidRPr="00B5488A">
        <w:rPr>
          <w:b/>
          <w:u w:val="single"/>
        </w:rPr>
        <w:t>Warwickshire Woo</w:t>
      </w:r>
      <w:r>
        <w:rPr>
          <w:b/>
          <w:u w:val="single"/>
        </w:rPr>
        <w:t>t</w:t>
      </w:r>
      <w:r w:rsidRPr="00B5488A">
        <w:rPr>
          <w:b/>
          <w:u w:val="single"/>
        </w:rPr>
        <w:t>ton Wa</w:t>
      </w:r>
      <w:r>
        <w:rPr>
          <w:b/>
          <w:u w:val="single"/>
        </w:rPr>
        <w:t>w</w:t>
      </w:r>
      <w:r w:rsidRPr="00B5488A">
        <w:rPr>
          <w:b/>
          <w:u w:val="single"/>
        </w:rPr>
        <w:t>en</w:t>
      </w:r>
      <w:r w:rsidRPr="00B5488A">
        <w:rPr>
          <w:b/>
        </w:rPr>
        <w:t xml:space="preserve"> – Will – William Knight</w:t>
      </w:r>
      <w:r>
        <w:t xml:space="preserve"> – To </w:t>
      </w:r>
      <w:r w:rsidRPr="001A3ADB">
        <w:rPr>
          <w:b/>
        </w:rPr>
        <w:t>Nicholas Knight</w:t>
      </w:r>
      <w:r>
        <w:t xml:space="preserve">, eldest son, 20 pounds when 21, best featherbed and appurtenances including pillows and 4 pairs of sheets and other household items; to </w:t>
      </w:r>
      <w:r w:rsidRPr="001A3ADB">
        <w:rPr>
          <w:b/>
        </w:rPr>
        <w:t>Thomas Knight</w:t>
      </w:r>
      <w:r>
        <w:t xml:space="preserve">, son, 20 pounds when 21; to </w:t>
      </w:r>
      <w:r w:rsidRPr="001A3ADB">
        <w:rPr>
          <w:b/>
        </w:rPr>
        <w:t>Edward Knight</w:t>
      </w:r>
      <w:r>
        <w:t xml:space="preserve">, son, 20 pounds when </w:t>
      </w:r>
      <w:r>
        <w:lastRenderedPageBreak/>
        <w:t xml:space="preserve">21; son, </w:t>
      </w:r>
      <w:r w:rsidRPr="001A3ADB">
        <w:rPr>
          <w:b/>
        </w:rPr>
        <w:t>Richard Knight</w:t>
      </w:r>
      <w:r>
        <w:t xml:space="preserve">, 20 pounds when 21; to youngest son, </w:t>
      </w:r>
      <w:r w:rsidRPr="001A3ADB">
        <w:rPr>
          <w:b/>
        </w:rPr>
        <w:t>John Knight</w:t>
      </w:r>
      <w:r>
        <w:t xml:space="preserve">, 20 pounds when 21; eldest daughter, Marie Knight, 30 pounds to be paid when she marries, or at age 21; to daughter, Alice Knight, 30 pounds when married or 21; to daughter Mabell Knight, 30 pounds when married or 21; daughter Elizabeth Knight, 30 pounds when married or 21; wife Elizabeth to be executrix, to have the guardianship of the children; if wife marries, overseers instructed to secure inheritance for children;  </w:t>
      </w:r>
      <w:r w:rsidRPr="00AA41A8">
        <w:rPr>
          <w:b/>
        </w:rPr>
        <w:t>house at Barrel Green</w:t>
      </w:r>
      <w:r>
        <w:t xml:space="preserve"> with all lands and tenements etc, to go to son,</w:t>
      </w:r>
      <w:r w:rsidRPr="00AA41A8">
        <w:rPr>
          <w:b/>
        </w:rPr>
        <w:t xml:space="preserve"> Nicholas Knight</w:t>
      </w:r>
      <w:r>
        <w:t>; in the meantime, all houses, goods and chattels put at the disposal of wife, Elizabeth; small bequests and instructions, etc. ( Prerogative Court of Canterbury Wills, 1384-1858, PROB 11: Will Registers, 1567-1598, Piece 63: Darcy (1581))</w:t>
      </w:r>
    </w:p>
    <w:tbl>
      <w:tblPr>
        <w:tblStyle w:val="TableGrid"/>
        <w:tblW w:w="0" w:type="auto"/>
        <w:tblLook w:val="04A0" w:firstRow="1" w:lastRow="0" w:firstColumn="1" w:lastColumn="0" w:noHBand="0" w:noVBand="1"/>
      </w:tblPr>
      <w:tblGrid>
        <w:gridCol w:w="8522"/>
      </w:tblGrid>
      <w:tr w:rsidR="001A3ADB" w:rsidTr="001A3ADB">
        <w:tc>
          <w:tcPr>
            <w:tcW w:w="8522" w:type="dxa"/>
          </w:tcPr>
          <w:p w:rsidR="001A3ADB" w:rsidRDefault="001A3ADB" w:rsidP="001470B7">
            <w:r>
              <w:rPr>
                <w:noProof/>
              </w:rPr>
              <w:drawing>
                <wp:inline distT="0" distB="0" distL="0" distR="0" wp14:anchorId="74F3A1D0" wp14:editId="41939403">
                  <wp:extent cx="5417820" cy="29260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17820" cy="2926080"/>
                          </a:xfrm>
                          <a:prstGeom prst="rect">
                            <a:avLst/>
                          </a:prstGeom>
                        </pic:spPr>
                      </pic:pic>
                    </a:graphicData>
                  </a:graphic>
                </wp:inline>
              </w:drawing>
            </w:r>
          </w:p>
        </w:tc>
      </w:tr>
      <w:tr w:rsidR="001A3ADB" w:rsidTr="001A3ADB">
        <w:tc>
          <w:tcPr>
            <w:tcW w:w="8522" w:type="dxa"/>
          </w:tcPr>
          <w:p w:rsidR="00AA41A8" w:rsidRDefault="00AA41A8" w:rsidP="00AA41A8">
            <w:r>
              <w:t>The</w:t>
            </w:r>
            <w:r w:rsidRPr="00AA41A8">
              <w:t xml:space="preserve"> house </w:t>
            </w:r>
            <w:r>
              <w:t>wa</w:t>
            </w:r>
            <w:r w:rsidR="001834A7">
              <w:t>s</w:t>
            </w:r>
            <w:r>
              <w:t xml:space="preserve"> </w:t>
            </w:r>
            <w:r w:rsidRPr="00AA41A8">
              <w:t>originally built during the Post Medieval period and is surrounded by a park. There were additions and alterations made to the house in the Imperial period</w:t>
            </w:r>
            <w:r>
              <w:t xml:space="preserve"> and i</w:t>
            </w:r>
            <w:r w:rsidRPr="00AA41A8">
              <w:t>t has recently been renovated and restored and is situated in Ullenhall.</w:t>
            </w:r>
          </w:p>
          <w:p w:rsidR="00AA41A8" w:rsidRDefault="00AA41A8" w:rsidP="00AA41A8">
            <w:r w:rsidRPr="00AA41A8">
              <w:t xml:space="preserve">The earliest mention of Barrels (as it was spelled at that time) was a reference to a Richard Barel in 1405. In 1554 the estate was purchased by Robert Knight of Beoley and remained in the Knight family until 1856. An inventory taken in 1652 shows that it was an ordinary farmhouse, though a Knight appeared in the 1682 visitation of Warwick. </w:t>
            </w:r>
          </w:p>
          <w:p w:rsidR="001A3ADB" w:rsidRDefault="00AA41A8" w:rsidP="00AA41A8">
            <w:r w:rsidRPr="00AA41A8">
              <w:t xml:space="preserve"> Robert Knight (1675–1744) became notorious as the cashier of the South Sea Company responsible for the “South Sea Bubble” and absconded to France with a fortune. He built Luxborough House in Chigwell, Essex and never lived at Barrells. His son, also named Robert Knight (1702–1772), became successively Baron Luxborough, Viscount Barrells and Earl of Catherlough. He purchased Barrells from a cousin in 1730. He banished his wife Henrietta St John to Barrells in 1736 as punishment for an indiscretion. As Henrietta, Lady Luxborough, she was one of the first to establish a ferme ornée and is credited with the invention of the word “shrubbery”. Her friends, a group of poets, became known as the Warwickshire Coterie. His only daughter Henrietta married firstly Charles Wymondfold, secondly Hon. </w:t>
            </w:r>
            <w:r w:rsidRPr="00AA41A8">
              <w:lastRenderedPageBreak/>
              <w:t>Josiah Tylney, an officer in the Royal Navy, younger son of Richard Child, 1st Earl Tylney.</w:t>
            </w:r>
          </w:p>
          <w:p w:rsidR="00AA41A8" w:rsidRDefault="00AA41A8" w:rsidP="00AA41A8">
            <w:r>
              <w:t>After his wife Henrietta’s death in 1756, Catherlough began to live at Barrells and had several children by Jane Davies, the daughter of one of his tenants. He was unable to marry her because Lady Le Quesne, whom he married in 1756, refused to release him. But he arranged by Act of Parliament for his son by Jane Davies to take the name of Robert Knight and inherit his fortune, but not his titles. When this next Robert Knight (1768–1855) died the Reverend Henry Charles Knight, who claimed to be his son by the Hon Frances Dormer but was disowned by Robert, attempted to obtain the Barrells estate, but the resulting legal dispute was settled by the sale of Barrells and splitting the proceeds. (</w:t>
            </w:r>
            <w:r w:rsidRPr="00AA41A8">
              <w:t xml:space="preserve"> Carswell, John (1993). The South Sea Bubble. Gloucestershire [England]: Alan Sutton</w:t>
            </w:r>
            <w:r>
              <w:t xml:space="preserve">; </w:t>
            </w:r>
            <w:r w:rsidRPr="00AA41A8">
              <w:t>Brown, Jane (2006). My darling Heriott: Henrietta Luxborough, poetic gardener and irrepressible exile. London: HarperPress</w:t>
            </w:r>
            <w:r>
              <w:t xml:space="preserve">; </w:t>
            </w:r>
            <w:r w:rsidRPr="00AA41A8">
              <w:t xml:space="preserve"> "The Knights of Barrells" by Arthur E Carden, 1993</w:t>
            </w:r>
            <w:r>
              <w:t>)</w:t>
            </w:r>
          </w:p>
        </w:tc>
      </w:tr>
    </w:tbl>
    <w:p w:rsidR="001470B7" w:rsidRDefault="001470B7" w:rsidP="001470B7">
      <w:r w:rsidRPr="00A66321">
        <w:rPr>
          <w:b/>
        </w:rPr>
        <w:lastRenderedPageBreak/>
        <w:t xml:space="preserve">1581 – May 2 – </w:t>
      </w:r>
      <w:r w:rsidR="009E1E23" w:rsidRPr="009E1E23">
        <w:rPr>
          <w:b/>
          <w:u w:val="single"/>
        </w:rPr>
        <w:t xml:space="preserve">UK </w:t>
      </w:r>
      <w:r w:rsidRPr="00A66321">
        <w:rPr>
          <w:b/>
          <w:u w:val="single"/>
        </w:rPr>
        <w:t>Hampshire Chawton</w:t>
      </w:r>
      <w:r w:rsidRPr="00A66321">
        <w:rPr>
          <w:b/>
        </w:rPr>
        <w:t>– Ox Alum – John Knight</w:t>
      </w:r>
      <w:r>
        <w:t xml:space="preserve"> – Pleb Hart Hall, matric entry under date 2 May 1581, aged 17; possibly bar.-at-law, Middle Temple, 1604 (as son and heir of Nicholas of Chawton, Hampshire, gent); M.P. Lymington, 1593, and died 1621.  See Foster’s </w:t>
      </w:r>
      <w:r w:rsidRPr="00A66321">
        <w:rPr>
          <w:i/>
        </w:rPr>
        <w:t>Judges and Barristers</w:t>
      </w:r>
      <w:r>
        <w:t xml:space="preserve">.  </w:t>
      </w:r>
      <w:r>
        <w:rPr>
          <w:szCs w:val="24"/>
        </w:rPr>
        <w:t>(Oxford University Alumni 1500-1886, p. 861)</w:t>
      </w:r>
    </w:p>
    <w:p w:rsidR="001470B7" w:rsidRDefault="001470B7" w:rsidP="001470B7">
      <w:r w:rsidRPr="0029366A">
        <w:rPr>
          <w:b/>
        </w:rPr>
        <w:t xml:space="preserve">1581 – Oct 7 – </w:t>
      </w:r>
      <w:r w:rsidR="009E1E23" w:rsidRPr="009E1E23">
        <w:rPr>
          <w:b/>
          <w:u w:val="single"/>
        </w:rPr>
        <w:t xml:space="preserve">UK </w:t>
      </w:r>
      <w:r w:rsidRPr="0029366A">
        <w:rPr>
          <w:b/>
          <w:u w:val="single"/>
        </w:rPr>
        <w:t>Kent Leeds</w:t>
      </w:r>
      <w:r w:rsidRPr="0029366A">
        <w:rPr>
          <w:b/>
        </w:rPr>
        <w:t xml:space="preserve"> – Mar – Thomas Knight &amp; Anna Wells</w:t>
      </w:r>
      <w:r>
        <w:rPr>
          <w:b/>
        </w:rPr>
        <w:t xml:space="preserve"> </w:t>
      </w:r>
      <w:r w:rsidRPr="001F77E8">
        <w:t>(Tyler)</w:t>
      </w:r>
    </w:p>
    <w:p w:rsidR="001470B7" w:rsidRDefault="001470B7" w:rsidP="001470B7">
      <w:r w:rsidRPr="0018600A">
        <w:rPr>
          <w:b/>
        </w:rPr>
        <w:t xml:space="preserve">1581 – Dec 1 – </w:t>
      </w:r>
      <w:r w:rsidR="009E1E23" w:rsidRPr="009E1E23">
        <w:rPr>
          <w:b/>
          <w:u w:val="single"/>
        </w:rPr>
        <w:t xml:space="preserve">UK </w:t>
      </w:r>
      <w:r w:rsidRPr="0018600A">
        <w:rPr>
          <w:b/>
          <w:u w:val="single"/>
        </w:rPr>
        <w:t>Hampshire</w:t>
      </w:r>
      <w:r w:rsidRPr="0018600A">
        <w:rPr>
          <w:b/>
        </w:rPr>
        <w:t xml:space="preserve"> – Ox Alum – Arcadius Knight, Gent</w:t>
      </w:r>
      <w:r>
        <w:t xml:space="preserve"> – </w:t>
      </w:r>
      <w:r w:rsidR="003043F9">
        <w:t xml:space="preserve">Arcadius of Hants, Gent: </w:t>
      </w:r>
      <w:r>
        <w:t>Trinity Coll., matriculated aged 20. (Oxford University Alumni 1500-1880, p. 861)</w:t>
      </w:r>
    </w:p>
    <w:p w:rsidR="001470B7" w:rsidRDefault="001470B7" w:rsidP="001470B7">
      <w:pPr>
        <w:rPr>
          <w:szCs w:val="24"/>
        </w:rPr>
      </w:pPr>
      <w:r w:rsidRPr="003B7BC1">
        <w:rPr>
          <w:b/>
        </w:rPr>
        <w:t xml:space="preserve">1581 – </w:t>
      </w:r>
      <w:r w:rsidR="009E1E23" w:rsidRPr="009E1E23">
        <w:rPr>
          <w:b/>
          <w:u w:val="single"/>
        </w:rPr>
        <w:t xml:space="preserve">UK </w:t>
      </w:r>
      <w:r w:rsidRPr="003B7BC1">
        <w:rPr>
          <w:b/>
          <w:u w:val="single"/>
        </w:rPr>
        <w:t>Wiltshire</w:t>
      </w:r>
      <w:r>
        <w:rPr>
          <w:b/>
          <w:u w:val="single"/>
        </w:rPr>
        <w:t xml:space="preserve"> </w:t>
      </w:r>
      <w:r w:rsidRPr="003B7BC1">
        <w:rPr>
          <w:b/>
          <w:u w:val="single"/>
        </w:rPr>
        <w:t>West Wanborough</w:t>
      </w:r>
      <w:r w:rsidRPr="003B7BC1">
        <w:rPr>
          <w:b/>
        </w:rPr>
        <w:t xml:space="preserve"> – </w:t>
      </w:r>
      <w:r>
        <w:rPr>
          <w:b/>
        </w:rPr>
        <w:t xml:space="preserve">Will - </w:t>
      </w:r>
      <w:r w:rsidRPr="003B7BC1">
        <w:rPr>
          <w:b/>
        </w:rPr>
        <w:t>Robert Knight, Gent</w:t>
      </w:r>
      <w:r>
        <w:t xml:space="preserve"> – (</w:t>
      </w:r>
      <w:r w:rsidRPr="00857039">
        <w:rPr>
          <w:szCs w:val="24"/>
        </w:rPr>
        <w:t>Canterbury - Administrations in the Prerogative Court of Canterbury, 1581-1595</w:t>
      </w:r>
      <w:r>
        <w:rPr>
          <w:szCs w:val="24"/>
        </w:rPr>
        <w:t xml:space="preserve">) </w:t>
      </w:r>
    </w:p>
    <w:p w:rsidR="001470B7" w:rsidRDefault="001470B7" w:rsidP="001470B7">
      <w:pPr>
        <w:rPr>
          <w:szCs w:val="24"/>
        </w:rPr>
      </w:pPr>
      <w:r w:rsidRPr="00D11249">
        <w:rPr>
          <w:b/>
          <w:szCs w:val="24"/>
        </w:rPr>
        <w:t xml:space="preserve">1581 – </w:t>
      </w:r>
      <w:r w:rsidR="009E1E23" w:rsidRPr="009E1E23">
        <w:rPr>
          <w:b/>
          <w:u w:val="single"/>
        </w:rPr>
        <w:t xml:space="preserve">UK </w:t>
      </w:r>
      <w:r w:rsidRPr="00D11249">
        <w:rPr>
          <w:b/>
          <w:szCs w:val="24"/>
          <w:u w:val="single"/>
        </w:rPr>
        <w:t>Wiltshire East Grafton</w:t>
      </w:r>
      <w:r w:rsidRPr="00D11249">
        <w:rPr>
          <w:b/>
          <w:szCs w:val="24"/>
        </w:rPr>
        <w:t xml:space="preserve"> – Will – Robert Knight, Gent</w:t>
      </w:r>
      <w:r>
        <w:rPr>
          <w:szCs w:val="24"/>
        </w:rPr>
        <w:t xml:space="preserve"> – </w:t>
      </w:r>
      <w:r w:rsidR="00AA41A8">
        <w:rPr>
          <w:szCs w:val="24"/>
        </w:rPr>
        <w:t xml:space="preserve"> Paid access. </w:t>
      </w:r>
      <w:r>
        <w:rPr>
          <w:szCs w:val="24"/>
        </w:rPr>
        <w:t xml:space="preserve">(National Archives, Kew England, Ref: </w:t>
      </w:r>
      <w:r w:rsidRPr="00D11249">
        <w:rPr>
          <w:szCs w:val="24"/>
        </w:rPr>
        <w:t>PROB 11/63/22</w:t>
      </w:r>
      <w:r>
        <w:rPr>
          <w:szCs w:val="24"/>
        </w:rPr>
        <w:t>)</w:t>
      </w:r>
    </w:p>
    <w:p w:rsidR="001470B7" w:rsidRDefault="001470B7" w:rsidP="001470B7">
      <w:pPr>
        <w:rPr>
          <w:szCs w:val="24"/>
        </w:rPr>
      </w:pPr>
      <w:r w:rsidRPr="00230B20">
        <w:rPr>
          <w:b/>
          <w:szCs w:val="24"/>
        </w:rPr>
        <w:t xml:space="preserve">1581 – </w:t>
      </w:r>
      <w:r w:rsidR="009E1E23" w:rsidRPr="009E1E23">
        <w:rPr>
          <w:b/>
          <w:u w:val="single"/>
        </w:rPr>
        <w:t xml:space="preserve">UK </w:t>
      </w:r>
      <w:r w:rsidRPr="00230B20">
        <w:rPr>
          <w:b/>
          <w:szCs w:val="24"/>
          <w:u w:val="single"/>
        </w:rPr>
        <w:t>Wiltshire</w:t>
      </w:r>
      <w:r>
        <w:rPr>
          <w:b/>
          <w:szCs w:val="24"/>
          <w:u w:val="single"/>
        </w:rPr>
        <w:t xml:space="preserve"> </w:t>
      </w:r>
      <w:r w:rsidRPr="00230B20">
        <w:rPr>
          <w:b/>
          <w:szCs w:val="24"/>
          <w:u w:val="single"/>
        </w:rPr>
        <w:t>Donhead St Mary</w:t>
      </w:r>
      <w:r w:rsidRPr="00230B20">
        <w:rPr>
          <w:b/>
          <w:szCs w:val="24"/>
        </w:rPr>
        <w:t xml:space="preserve"> – </w:t>
      </w:r>
      <w:r>
        <w:rPr>
          <w:b/>
          <w:szCs w:val="24"/>
        </w:rPr>
        <w:t xml:space="preserve">Will - </w:t>
      </w:r>
      <w:r w:rsidRPr="00230B20">
        <w:rPr>
          <w:b/>
          <w:szCs w:val="24"/>
        </w:rPr>
        <w:t>Harry Knight</w:t>
      </w:r>
      <w:r>
        <w:rPr>
          <w:szCs w:val="24"/>
        </w:rPr>
        <w:t>– To son John</w:t>
      </w:r>
      <w:r w:rsidR="00AA41A8">
        <w:rPr>
          <w:szCs w:val="24"/>
        </w:rPr>
        <w:t xml:space="preserve"> Knight</w:t>
      </w:r>
      <w:r>
        <w:rPr>
          <w:szCs w:val="24"/>
        </w:rPr>
        <w:t>, plate and other items; an Alexander Knight? (</w:t>
      </w:r>
      <w:r w:rsidRPr="00230B20">
        <w:rPr>
          <w:szCs w:val="24"/>
        </w:rPr>
        <w:t>Wiltshire, England, Wills and Probate, 1530-1858</w:t>
      </w:r>
      <w:r>
        <w:rPr>
          <w:szCs w:val="24"/>
        </w:rPr>
        <w:t xml:space="preserve">, </w:t>
      </w:r>
      <w:r w:rsidRPr="00230B20">
        <w:rPr>
          <w:szCs w:val="24"/>
        </w:rPr>
        <w:t>P02: Probate records of the Archdeaconry of Salisbury</w:t>
      </w:r>
      <w:r>
        <w:rPr>
          <w:szCs w:val="24"/>
        </w:rPr>
        <w:t>, 259/540)</w:t>
      </w:r>
    </w:p>
    <w:p w:rsidR="001470B7" w:rsidRDefault="001470B7" w:rsidP="001470B7">
      <w:pPr>
        <w:rPr>
          <w:szCs w:val="24"/>
        </w:rPr>
      </w:pPr>
      <w:r w:rsidRPr="00E72C7B">
        <w:rPr>
          <w:b/>
          <w:szCs w:val="24"/>
        </w:rPr>
        <w:t xml:space="preserve">1581 – </w:t>
      </w:r>
      <w:r w:rsidR="009E1E23" w:rsidRPr="009E1E23">
        <w:rPr>
          <w:b/>
          <w:u w:val="single"/>
        </w:rPr>
        <w:t xml:space="preserve">UK </w:t>
      </w:r>
      <w:r w:rsidRPr="00E72C7B">
        <w:rPr>
          <w:b/>
          <w:szCs w:val="24"/>
          <w:u w:val="single"/>
        </w:rPr>
        <w:t>Cambridge</w:t>
      </w:r>
      <w:r w:rsidR="009E1E23">
        <w:rPr>
          <w:b/>
          <w:szCs w:val="24"/>
          <w:u w:val="single"/>
        </w:rPr>
        <w:t>shire Cambridge</w:t>
      </w:r>
      <w:r w:rsidRPr="00E72C7B">
        <w:rPr>
          <w:b/>
          <w:szCs w:val="24"/>
        </w:rPr>
        <w:t xml:space="preserve"> – Camb Alum – Thomas Knight</w:t>
      </w:r>
      <w:r>
        <w:rPr>
          <w:szCs w:val="24"/>
        </w:rPr>
        <w:t xml:space="preserve"> - </w:t>
      </w:r>
      <w:r w:rsidRPr="00E72C7B">
        <w:rPr>
          <w:szCs w:val="24"/>
        </w:rPr>
        <w:t>Matric. sizar from CHRIST'S, Michs. 1581; Scholar, 1586; B.A. (? 1589-90); M.A. 1593. V. of Bourn, Cambs., 1593-7. V. of Long Stanton All Saints, 1597. Buried there, Mar. 11, 1612-3. (Peile, I. 167.)</w:t>
      </w:r>
    </w:p>
    <w:p w:rsidR="001470B7" w:rsidRDefault="001470B7" w:rsidP="001470B7">
      <w:pPr>
        <w:rPr>
          <w:szCs w:val="24"/>
        </w:rPr>
      </w:pPr>
      <w:r w:rsidRPr="00DC0971">
        <w:rPr>
          <w:b/>
        </w:rPr>
        <w:t xml:space="preserve">1582 Dec 3 – </w:t>
      </w:r>
      <w:r w:rsidR="009E1E23" w:rsidRPr="009E1E23">
        <w:rPr>
          <w:b/>
          <w:u w:val="single"/>
        </w:rPr>
        <w:t xml:space="preserve">UK </w:t>
      </w:r>
      <w:r w:rsidRPr="00DC0971">
        <w:rPr>
          <w:b/>
          <w:u w:val="single"/>
        </w:rPr>
        <w:t>Lincolnshire</w:t>
      </w:r>
      <w:r>
        <w:rPr>
          <w:b/>
          <w:u w:val="single"/>
        </w:rPr>
        <w:t xml:space="preserve"> </w:t>
      </w:r>
      <w:r w:rsidRPr="00DC0971">
        <w:rPr>
          <w:b/>
          <w:u w:val="single"/>
        </w:rPr>
        <w:t>Swin</w:t>
      </w:r>
      <w:r>
        <w:rPr>
          <w:b/>
          <w:u w:val="single"/>
        </w:rPr>
        <w:t>e</w:t>
      </w:r>
      <w:r w:rsidRPr="00DC0971">
        <w:rPr>
          <w:b/>
          <w:u w:val="single"/>
        </w:rPr>
        <w:t>s</w:t>
      </w:r>
      <w:r>
        <w:rPr>
          <w:b/>
          <w:u w:val="single"/>
        </w:rPr>
        <w:t>hea</w:t>
      </w:r>
      <w:r w:rsidRPr="00DC0971">
        <w:rPr>
          <w:b/>
          <w:u w:val="single"/>
        </w:rPr>
        <w:t>d</w:t>
      </w:r>
      <w:r w:rsidRPr="00DC0971">
        <w:rPr>
          <w:b/>
        </w:rPr>
        <w:t xml:space="preserve"> – </w:t>
      </w:r>
      <w:r>
        <w:rPr>
          <w:b/>
        </w:rPr>
        <w:t xml:space="preserve">Will - </w:t>
      </w:r>
      <w:r w:rsidRPr="00DC0971">
        <w:rPr>
          <w:b/>
        </w:rPr>
        <w:t>John Knight</w:t>
      </w:r>
      <w:r>
        <w:t xml:space="preserve"> – (</w:t>
      </w:r>
      <w:r w:rsidRPr="00857039">
        <w:rPr>
          <w:szCs w:val="24"/>
        </w:rPr>
        <w:t>Canterbury - Administrations in the Prerogative Court of Canterbury, 1581-1595</w:t>
      </w:r>
      <w:r>
        <w:rPr>
          <w:szCs w:val="24"/>
        </w:rPr>
        <w:t xml:space="preserve">) (trans: Swinstead) </w:t>
      </w:r>
    </w:p>
    <w:p w:rsidR="001470B7" w:rsidRDefault="001470B7" w:rsidP="001470B7">
      <w:pPr>
        <w:rPr>
          <w:szCs w:val="24"/>
        </w:rPr>
      </w:pPr>
      <w:r w:rsidRPr="00A23607">
        <w:rPr>
          <w:b/>
          <w:szCs w:val="24"/>
        </w:rPr>
        <w:t xml:space="preserve">1582 – </w:t>
      </w:r>
      <w:r w:rsidR="009E1E23" w:rsidRPr="009E1E23">
        <w:rPr>
          <w:b/>
          <w:u w:val="single"/>
        </w:rPr>
        <w:t xml:space="preserve">UK </w:t>
      </w:r>
      <w:r w:rsidRPr="00A23607">
        <w:rPr>
          <w:b/>
          <w:szCs w:val="24"/>
          <w:u w:val="single"/>
        </w:rPr>
        <w:t>Sussex</w:t>
      </w:r>
      <w:r>
        <w:rPr>
          <w:b/>
          <w:szCs w:val="24"/>
          <w:u w:val="single"/>
        </w:rPr>
        <w:t xml:space="preserve"> </w:t>
      </w:r>
      <w:r w:rsidRPr="00A23607">
        <w:rPr>
          <w:b/>
          <w:szCs w:val="24"/>
          <w:u w:val="single"/>
        </w:rPr>
        <w:t xml:space="preserve">Warneham </w:t>
      </w:r>
      <w:r w:rsidRPr="00A23607">
        <w:rPr>
          <w:b/>
          <w:szCs w:val="24"/>
        </w:rPr>
        <w:t xml:space="preserve"> – </w:t>
      </w:r>
      <w:r>
        <w:rPr>
          <w:b/>
          <w:szCs w:val="24"/>
        </w:rPr>
        <w:t xml:space="preserve">Will - </w:t>
      </w:r>
      <w:r w:rsidRPr="00A23607">
        <w:rPr>
          <w:b/>
          <w:szCs w:val="24"/>
        </w:rPr>
        <w:t>Nicholas Knight</w:t>
      </w:r>
      <w:r>
        <w:rPr>
          <w:b/>
          <w:szCs w:val="24"/>
        </w:rPr>
        <w:t xml:space="preserve"> </w:t>
      </w:r>
      <w:r>
        <w:rPr>
          <w:szCs w:val="24"/>
        </w:rPr>
        <w:t>– (</w:t>
      </w:r>
      <w:r w:rsidRPr="00A23607">
        <w:rPr>
          <w:szCs w:val="24"/>
        </w:rPr>
        <w:t>Probate Registry at Chichester</w:t>
      </w:r>
      <w:r>
        <w:rPr>
          <w:szCs w:val="24"/>
        </w:rPr>
        <w:t>)</w:t>
      </w:r>
    </w:p>
    <w:p w:rsidR="001470B7" w:rsidRDefault="001470B7" w:rsidP="001470B7">
      <w:pPr>
        <w:rPr>
          <w:szCs w:val="24"/>
        </w:rPr>
      </w:pPr>
      <w:r w:rsidRPr="005D2DB6">
        <w:rPr>
          <w:b/>
          <w:szCs w:val="24"/>
        </w:rPr>
        <w:t xml:space="preserve">1582 – Sep 2 – </w:t>
      </w:r>
      <w:r w:rsidR="009E1E23" w:rsidRPr="009E1E23">
        <w:rPr>
          <w:b/>
          <w:u w:val="single"/>
        </w:rPr>
        <w:t xml:space="preserve">UK </w:t>
      </w:r>
      <w:r w:rsidRPr="005D2DB6">
        <w:rPr>
          <w:b/>
          <w:szCs w:val="24"/>
          <w:u w:val="single"/>
        </w:rPr>
        <w:t>Kent Woodnesborough</w:t>
      </w:r>
      <w:r w:rsidRPr="005D2DB6">
        <w:rPr>
          <w:b/>
          <w:szCs w:val="24"/>
        </w:rPr>
        <w:t xml:space="preserve"> </w:t>
      </w:r>
      <w:r w:rsidR="007A089D">
        <w:rPr>
          <w:b/>
          <w:szCs w:val="24"/>
        </w:rPr>
        <w:t>– Birth/Bap –</w:t>
      </w:r>
      <w:r w:rsidRPr="005D2DB6">
        <w:rPr>
          <w:b/>
          <w:szCs w:val="24"/>
        </w:rPr>
        <w:t xml:space="preserve"> Elizabeth Knight</w:t>
      </w:r>
      <w:r>
        <w:rPr>
          <w:szCs w:val="24"/>
        </w:rPr>
        <w:t xml:space="preserve"> </w:t>
      </w:r>
      <w:r w:rsidRPr="001F77E8">
        <w:t>(Tyler)</w:t>
      </w:r>
    </w:p>
    <w:p w:rsidR="001470B7" w:rsidRDefault="001470B7" w:rsidP="001470B7">
      <w:pPr>
        <w:rPr>
          <w:szCs w:val="24"/>
        </w:rPr>
      </w:pPr>
      <w:r w:rsidRPr="005D2DB6">
        <w:rPr>
          <w:b/>
          <w:szCs w:val="24"/>
        </w:rPr>
        <w:lastRenderedPageBreak/>
        <w:t xml:space="preserve">1582 – </w:t>
      </w:r>
      <w:r w:rsidR="009E1E23" w:rsidRPr="009E1E23">
        <w:rPr>
          <w:b/>
          <w:u w:val="single"/>
        </w:rPr>
        <w:t xml:space="preserve">UK </w:t>
      </w:r>
      <w:r w:rsidRPr="009E1E23">
        <w:rPr>
          <w:b/>
          <w:szCs w:val="24"/>
          <w:u w:val="single"/>
        </w:rPr>
        <w:t>Kent Woodnesborough</w:t>
      </w:r>
      <w:r w:rsidRPr="005D2DB6">
        <w:rPr>
          <w:b/>
          <w:szCs w:val="24"/>
        </w:rPr>
        <w:t xml:space="preserve"> – Admin – John Knight</w:t>
      </w:r>
      <w:r>
        <w:rPr>
          <w:szCs w:val="24"/>
        </w:rPr>
        <w:t xml:space="preserve"> and William Austen, Churchwardens. Walter Harrison (Harryson), Vicar.  John Culverhouse and Richard Neme, Syddenmen.  </w:t>
      </w:r>
      <w:r w:rsidRPr="001F77E8">
        <w:t>(Tyler)</w:t>
      </w:r>
    </w:p>
    <w:p w:rsidR="001470B7" w:rsidRDefault="001470B7" w:rsidP="001470B7">
      <w:r w:rsidRPr="00BA7075">
        <w:rPr>
          <w:b/>
        </w:rPr>
        <w:t xml:space="preserve">1583 </w:t>
      </w:r>
      <w:r>
        <w:rPr>
          <w:b/>
        </w:rPr>
        <w:t xml:space="preserve">- </w:t>
      </w:r>
      <w:r w:rsidRPr="00BA7075">
        <w:rPr>
          <w:b/>
        </w:rPr>
        <w:t xml:space="preserve">Feb 8 – </w:t>
      </w:r>
      <w:r w:rsidR="009E1E23" w:rsidRPr="009E1E23">
        <w:rPr>
          <w:b/>
          <w:u w:val="single"/>
        </w:rPr>
        <w:t xml:space="preserve">UK </w:t>
      </w:r>
      <w:r w:rsidRPr="00BA7075">
        <w:rPr>
          <w:b/>
          <w:u w:val="single"/>
        </w:rPr>
        <w:t>Hampshir</w:t>
      </w:r>
      <w:r>
        <w:rPr>
          <w:b/>
          <w:u w:val="single"/>
        </w:rPr>
        <w:t xml:space="preserve">e </w:t>
      </w:r>
      <w:r w:rsidRPr="00BA7075">
        <w:rPr>
          <w:b/>
          <w:u w:val="single"/>
        </w:rPr>
        <w:t xml:space="preserve">Chawton </w:t>
      </w:r>
      <w:r w:rsidRPr="00BA7075">
        <w:rPr>
          <w:b/>
        </w:rPr>
        <w:t xml:space="preserve">– </w:t>
      </w:r>
      <w:r>
        <w:rPr>
          <w:b/>
        </w:rPr>
        <w:t xml:space="preserve">Will - </w:t>
      </w:r>
      <w:r w:rsidRPr="00BA7075">
        <w:rPr>
          <w:b/>
        </w:rPr>
        <w:t xml:space="preserve">Nicholas Knight </w:t>
      </w:r>
      <w:r>
        <w:t>- S</w:t>
      </w:r>
      <w:r w:rsidRPr="00BA7075">
        <w:t xml:space="preserve">on: </w:t>
      </w:r>
      <w:r w:rsidRPr="00F866C4">
        <w:rPr>
          <w:b/>
        </w:rPr>
        <w:t>Nicholas Knight</w:t>
      </w:r>
      <w:r w:rsidRPr="00BA7075">
        <w:t xml:space="preserve"> to get income from rent after he shall come to the age of 24 years; 100 pounds when 25; </w:t>
      </w:r>
      <w:r w:rsidRPr="00F866C4">
        <w:rPr>
          <w:b/>
        </w:rPr>
        <w:t>son Stephen</w:t>
      </w:r>
      <w:r w:rsidR="00F866C4" w:rsidRPr="00F866C4">
        <w:rPr>
          <w:b/>
        </w:rPr>
        <w:t xml:space="preserve"> Knight</w:t>
      </w:r>
      <w:r w:rsidRPr="00BA7075">
        <w:t xml:space="preserve">: same deal, </w:t>
      </w:r>
      <w:r>
        <w:t>rent from a different property</w:t>
      </w:r>
      <w:r w:rsidRPr="00BA7075">
        <w:t xml:space="preserve">;  </w:t>
      </w:r>
      <w:r w:rsidRPr="00F866C4">
        <w:rPr>
          <w:b/>
        </w:rPr>
        <w:t>son Henry Knight</w:t>
      </w:r>
      <w:r w:rsidRPr="00BA7075">
        <w:t xml:space="preserve">, same deal, another property; daughter Jane, 200 pounds at marriage or age 25; plus 25 pounds for wedding apparel; dau Matilda </w:t>
      </w:r>
      <w:r>
        <w:t>(</w:t>
      </w:r>
      <w:r w:rsidRPr="00BA7075">
        <w:t>or Martha</w:t>
      </w:r>
      <w:r>
        <w:t>)</w:t>
      </w:r>
      <w:r w:rsidRPr="00BA7075">
        <w:t>, same deal. dau. Eliz</w:t>
      </w:r>
      <w:r w:rsidR="00F866C4">
        <w:t>abeth</w:t>
      </w:r>
      <w:r w:rsidRPr="00BA7075">
        <w:t>, same deal; dau Anne same deal; tells daughters whose advice they must follow in the matter of marriage</w:t>
      </w:r>
      <w:r>
        <w:t xml:space="preserve"> (two gentlemen)</w:t>
      </w:r>
      <w:r w:rsidRPr="00BA7075">
        <w:t xml:space="preserve">; if they don’t obey, they don’t get the money until they are 30. </w:t>
      </w:r>
      <w:r>
        <w:t>He specifically mentions “my manor of Chawton…”  (PROB 11: Will Registers, 1567-1598, Piece 66: Butts (1583-1584),</w:t>
      </w:r>
      <w:r w:rsidRPr="00A16453">
        <w:t>Prerogative Court of Canterbury Wills, 1384-1858</w:t>
      </w:r>
      <w:r>
        <w:t>)</w:t>
      </w:r>
      <w:r w:rsidRPr="00A16453">
        <w:t xml:space="preserve"> </w:t>
      </w:r>
      <w:r>
        <w:t xml:space="preserve"> </w:t>
      </w:r>
    </w:p>
    <w:p w:rsidR="001470B7" w:rsidRDefault="001470B7" w:rsidP="001470B7"/>
    <w:p w:rsidR="001470B7" w:rsidRDefault="001470B7" w:rsidP="001470B7">
      <w:r>
        <w:rPr>
          <w:noProof/>
        </w:rPr>
        <w:drawing>
          <wp:inline distT="0" distB="0" distL="0" distR="0" wp14:anchorId="0BC3B401" wp14:editId="6DDD4F38">
            <wp:extent cx="4914900" cy="35661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14900" cy="3566160"/>
                    </a:xfrm>
                    <a:prstGeom prst="rect">
                      <a:avLst/>
                    </a:prstGeom>
                  </pic:spPr>
                </pic:pic>
              </a:graphicData>
            </a:graphic>
          </wp:inline>
        </w:drawing>
      </w:r>
    </w:p>
    <w:p w:rsidR="00F866C4" w:rsidRDefault="00F866C4" w:rsidP="001470B7"/>
    <w:p w:rsidR="001470B7" w:rsidRDefault="00F866C4" w:rsidP="001470B7">
      <w:r>
        <w:rPr>
          <w:noProof/>
        </w:rPr>
        <w:lastRenderedPageBreak/>
        <w:drawing>
          <wp:inline distT="0" distB="0" distL="0" distR="0" wp14:anchorId="5E3514C6" wp14:editId="356ACC78">
            <wp:extent cx="5105400" cy="347007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brightnessContrast bright="20000" contrast="20000"/>
                              </a14:imgEffect>
                            </a14:imgLayer>
                          </a14:imgProps>
                        </a:ext>
                      </a:extLst>
                    </a:blip>
                    <a:stretch>
                      <a:fillRect/>
                    </a:stretch>
                  </pic:blipFill>
                  <pic:spPr>
                    <a:xfrm>
                      <a:off x="0" y="0"/>
                      <a:ext cx="5105400" cy="3470077"/>
                    </a:xfrm>
                    <a:prstGeom prst="rect">
                      <a:avLst/>
                    </a:prstGeom>
                  </pic:spPr>
                </pic:pic>
              </a:graphicData>
            </a:graphic>
          </wp:inline>
        </w:drawing>
      </w:r>
    </w:p>
    <w:p w:rsidR="001470B7" w:rsidRDefault="001470B7" w:rsidP="001470B7">
      <w:r w:rsidRPr="00A462D8">
        <w:rPr>
          <w:b/>
        </w:rPr>
        <w:t xml:space="preserve">1583 – May 2 – </w:t>
      </w:r>
      <w:r w:rsidR="009E1E23" w:rsidRPr="009E1E23">
        <w:rPr>
          <w:b/>
          <w:u w:val="single"/>
        </w:rPr>
        <w:t xml:space="preserve">UK </w:t>
      </w:r>
      <w:r w:rsidRPr="00A462D8">
        <w:rPr>
          <w:b/>
          <w:u w:val="single"/>
        </w:rPr>
        <w:t>Devonshire Stokenham</w:t>
      </w:r>
      <w:r w:rsidRPr="00A462D8">
        <w:rPr>
          <w:b/>
        </w:rPr>
        <w:t xml:space="preserve"> – Will – John Knight</w:t>
      </w:r>
      <w:r>
        <w:t xml:space="preserve"> – To </w:t>
      </w:r>
      <w:r w:rsidRPr="00F866C4">
        <w:rPr>
          <w:b/>
        </w:rPr>
        <w:t>son Robert Knight</w:t>
      </w:r>
      <w:r>
        <w:t xml:space="preserve"> 5 pounds; to </w:t>
      </w:r>
      <w:r w:rsidRPr="00F866C4">
        <w:rPr>
          <w:b/>
        </w:rPr>
        <w:t>son Michael Knight</w:t>
      </w:r>
      <w:r>
        <w:t xml:space="preserve">, 5 pounds; daughter Anne, 5 pounds; daughter Margery 40 shillings; daughter Elizabeth 40 shillings; </w:t>
      </w:r>
      <w:r w:rsidRPr="00F866C4">
        <w:rPr>
          <w:b/>
        </w:rPr>
        <w:t>son</w:t>
      </w:r>
      <w:r>
        <w:t xml:space="preserve"> </w:t>
      </w:r>
      <w:r w:rsidRPr="00F866C4">
        <w:rPr>
          <w:b/>
        </w:rPr>
        <w:t>Nicholas Knight</w:t>
      </w:r>
      <w:r>
        <w:t xml:space="preserve"> 20 shillings; wife Thomasine to have use of entire estate during her life and to be executrix; after her decease, all property moveable and unmoveable to be divided between </w:t>
      </w:r>
      <w:r w:rsidRPr="00F866C4">
        <w:rPr>
          <w:b/>
        </w:rPr>
        <w:t>sons John Knight and Richard Knight</w:t>
      </w:r>
      <w:r>
        <w:t xml:space="preserve">. (Prerogative Court of Canterbury Wills, 1384-1858, PROB 11: Will Registers, 1567-1598, Piece 65: Rowe (1583)) </w:t>
      </w:r>
    </w:p>
    <w:p w:rsidR="001470B7" w:rsidRPr="0029366A" w:rsidRDefault="001470B7" w:rsidP="00F866C4">
      <w:pPr>
        <w:rPr>
          <w:b/>
        </w:rPr>
      </w:pPr>
      <w:r w:rsidRPr="0029366A">
        <w:rPr>
          <w:b/>
        </w:rPr>
        <w:t xml:space="preserve">1583 – May 21 – </w:t>
      </w:r>
      <w:r w:rsidR="009E1E23" w:rsidRPr="009E1E23">
        <w:rPr>
          <w:b/>
          <w:u w:val="single"/>
        </w:rPr>
        <w:t xml:space="preserve">UK </w:t>
      </w:r>
      <w:r w:rsidRPr="0029366A">
        <w:rPr>
          <w:b/>
          <w:u w:val="single"/>
        </w:rPr>
        <w:t>Cambridgeshire Huntingdon</w:t>
      </w:r>
      <w:r w:rsidRPr="0029366A">
        <w:rPr>
          <w:b/>
        </w:rPr>
        <w:t xml:space="preserve"> – Bur – Oliver Knight</w:t>
      </w:r>
      <w:r w:rsidR="00F866C4">
        <w:rPr>
          <w:b/>
        </w:rPr>
        <w:t xml:space="preserve"> </w:t>
      </w:r>
      <w:r w:rsidR="00F866C4" w:rsidRPr="00F866C4">
        <w:t>(London Met Arch)</w:t>
      </w:r>
    </w:p>
    <w:p w:rsidR="001470B7" w:rsidRDefault="001470B7" w:rsidP="001470B7">
      <w:r w:rsidRPr="00036361">
        <w:rPr>
          <w:b/>
        </w:rPr>
        <w:t>1583 Aug 23 –</w:t>
      </w:r>
      <w:r>
        <w:rPr>
          <w:b/>
        </w:rPr>
        <w:t xml:space="preserve"> </w:t>
      </w:r>
      <w:r w:rsidR="009E1E23" w:rsidRPr="009E1E23">
        <w:rPr>
          <w:b/>
          <w:u w:val="single"/>
        </w:rPr>
        <w:t xml:space="preserve">UK </w:t>
      </w:r>
      <w:r w:rsidRPr="00036361">
        <w:rPr>
          <w:b/>
          <w:u w:val="single"/>
        </w:rPr>
        <w:t>Devon</w:t>
      </w:r>
      <w:r>
        <w:rPr>
          <w:b/>
          <w:u w:val="single"/>
        </w:rPr>
        <w:t xml:space="preserve">shire </w:t>
      </w:r>
      <w:r w:rsidRPr="00036361">
        <w:rPr>
          <w:b/>
          <w:u w:val="single"/>
        </w:rPr>
        <w:t>Exeter</w:t>
      </w:r>
      <w:r w:rsidRPr="00036361">
        <w:rPr>
          <w:b/>
        </w:rPr>
        <w:t xml:space="preserve"> – </w:t>
      </w:r>
      <w:r>
        <w:rPr>
          <w:b/>
        </w:rPr>
        <w:t xml:space="preserve">Will - </w:t>
      </w:r>
      <w:r w:rsidRPr="00036361">
        <w:rPr>
          <w:b/>
        </w:rPr>
        <w:t>Simon Knight, Merchant, Alderman</w:t>
      </w:r>
      <w:r>
        <w:t xml:space="preserve"> – Three pounds to be distributed to the poor of Exeter; twenty shillings to the poor prisoners in jail in the county of Devon, 25 shillings to poor prisoners in another jail; to </w:t>
      </w:r>
      <w:r w:rsidRPr="00F866C4">
        <w:rPr>
          <w:b/>
        </w:rPr>
        <w:t>brother, William Knight</w:t>
      </w:r>
      <w:r>
        <w:t xml:space="preserve"> a gold ring and five marks; to </w:t>
      </w:r>
      <w:r w:rsidRPr="00F866C4">
        <w:rPr>
          <w:b/>
        </w:rPr>
        <w:t>George Knight</w:t>
      </w:r>
      <w:r>
        <w:t xml:space="preserve">, son of William, four pounds; to </w:t>
      </w:r>
      <w:r w:rsidRPr="00F866C4">
        <w:rPr>
          <w:b/>
        </w:rPr>
        <w:t>Parnell Knight</w:t>
      </w:r>
      <w:r>
        <w:t xml:space="preserve">, dau of William, twenty shillings; to Abie (?) Whitehead, servant, for and in satisfaction of her service to me, to be released of all debts and duties (words to that effect) plus 13 pounds (!), a featherbed and bedstead; Wife Wynefred, all plate and household goods, implements of household whatsoever and a black gown. Wife to get all property in the parish of St Peter, buildings, etc, during her natural life; Jasper Bridgeman, Robert Baker, gentlemen, and John Sanford of the City of Exeter, merchant, named and given lengthy instructions about what they are to do with all his extensive property, the end result of which is to hand it on to </w:t>
      </w:r>
      <w:r w:rsidRPr="00F866C4">
        <w:rPr>
          <w:b/>
        </w:rPr>
        <w:t>John Knight, the son of Simon’s brother, Richard Knight</w:t>
      </w:r>
      <w:r>
        <w:t xml:space="preserve">, and his heirs </w:t>
      </w:r>
      <w:r w:rsidRPr="00B53626">
        <w:rPr>
          <w:i/>
        </w:rPr>
        <w:t>male</w:t>
      </w:r>
      <w:r>
        <w:t xml:space="preserve">; if this John Knight dies, then everything is to go to </w:t>
      </w:r>
      <w:r w:rsidRPr="00F866C4">
        <w:rPr>
          <w:b/>
        </w:rPr>
        <w:t>John Knight, son of brother, Thomas Knight</w:t>
      </w:r>
      <w:r>
        <w:t xml:space="preserve">, and his heirs </w:t>
      </w:r>
      <w:r w:rsidRPr="00B53626">
        <w:rPr>
          <w:i/>
        </w:rPr>
        <w:t>male</w:t>
      </w:r>
      <w:r>
        <w:t xml:space="preserve">; if the second heir fails, everything to go to </w:t>
      </w:r>
      <w:r w:rsidRPr="00F866C4">
        <w:rPr>
          <w:b/>
        </w:rPr>
        <w:t>bro. William</w:t>
      </w:r>
      <w:r w:rsidR="00F866C4" w:rsidRPr="00F866C4">
        <w:rPr>
          <w:b/>
        </w:rPr>
        <w:t xml:space="preserve"> Knight</w:t>
      </w:r>
      <w:r>
        <w:t xml:space="preserve"> and his heirs </w:t>
      </w:r>
      <w:r w:rsidRPr="00B53626">
        <w:rPr>
          <w:i/>
        </w:rPr>
        <w:t>male</w:t>
      </w:r>
      <w:r>
        <w:t>. More lengthy and complicated instructions about when and how to convey what was left to the support of his wife, after her death, to the same heirs. It’s a long will and a lot of property, some in other counties, is mentioned. (</w:t>
      </w:r>
      <w:r w:rsidRPr="00036361">
        <w:t>Prerogative Court</w:t>
      </w:r>
      <w:r>
        <w:t xml:space="preserve"> of Canterbury Wills, 1384-1858 PROB 11: Will Registers, 1567-1598, Piece 65: Rowe (1583)) </w:t>
      </w:r>
      <w:r w:rsidRPr="00036361">
        <w:t xml:space="preserve"> </w:t>
      </w:r>
    </w:p>
    <w:p w:rsidR="001470B7" w:rsidRDefault="001470B7" w:rsidP="001470B7">
      <w:r w:rsidRPr="005D0204">
        <w:rPr>
          <w:b/>
        </w:rPr>
        <w:lastRenderedPageBreak/>
        <w:t xml:space="preserve">1583 – </w:t>
      </w:r>
      <w:r w:rsidR="009E1E23" w:rsidRPr="009E1E23">
        <w:rPr>
          <w:b/>
          <w:u w:val="single"/>
        </w:rPr>
        <w:t xml:space="preserve">UK </w:t>
      </w:r>
      <w:r w:rsidRPr="005D0204">
        <w:rPr>
          <w:b/>
          <w:u w:val="single"/>
        </w:rPr>
        <w:t>Wiltshire</w:t>
      </w:r>
      <w:r>
        <w:rPr>
          <w:b/>
          <w:u w:val="single"/>
        </w:rPr>
        <w:t xml:space="preserve"> </w:t>
      </w:r>
      <w:r w:rsidRPr="005D0204">
        <w:rPr>
          <w:b/>
          <w:u w:val="single"/>
        </w:rPr>
        <w:t>Berwick St Leonard</w:t>
      </w:r>
      <w:r w:rsidRPr="005D0204">
        <w:rPr>
          <w:b/>
        </w:rPr>
        <w:t xml:space="preserve"> – </w:t>
      </w:r>
      <w:r>
        <w:rPr>
          <w:b/>
        </w:rPr>
        <w:t xml:space="preserve">Will - </w:t>
      </w:r>
      <w:r w:rsidRPr="005D0204">
        <w:rPr>
          <w:b/>
        </w:rPr>
        <w:t>John Knight, Husbandman</w:t>
      </w:r>
      <w:r w:rsidR="00F866C4">
        <w:t xml:space="preserve"> – No details available. </w:t>
      </w:r>
      <w:r>
        <w:t>(</w:t>
      </w:r>
      <w:r w:rsidRPr="005D0204">
        <w:t>P02: Probate records of the Archdeaconry of Salisbury</w:t>
      </w:r>
      <w:r>
        <w:t>)</w:t>
      </w:r>
    </w:p>
    <w:p w:rsidR="001470B7" w:rsidRDefault="001470B7" w:rsidP="001470B7">
      <w:r w:rsidRPr="00A042AE">
        <w:rPr>
          <w:b/>
        </w:rPr>
        <w:t xml:space="preserve">1583 – </w:t>
      </w:r>
      <w:r w:rsidR="009E1E23" w:rsidRPr="009E1E23">
        <w:rPr>
          <w:b/>
          <w:u w:val="single"/>
        </w:rPr>
        <w:t xml:space="preserve">UK </w:t>
      </w:r>
      <w:r w:rsidRPr="00A042AE">
        <w:rPr>
          <w:b/>
          <w:u w:val="single"/>
        </w:rPr>
        <w:t>Wiltshire</w:t>
      </w:r>
      <w:r>
        <w:rPr>
          <w:b/>
          <w:u w:val="single"/>
        </w:rPr>
        <w:t xml:space="preserve"> </w:t>
      </w:r>
      <w:r w:rsidRPr="00A042AE">
        <w:rPr>
          <w:b/>
          <w:u w:val="single"/>
        </w:rPr>
        <w:t xml:space="preserve">Berwick St Leonard </w:t>
      </w:r>
      <w:r>
        <w:rPr>
          <w:b/>
          <w:u w:val="single"/>
        </w:rPr>
        <w:t>-</w:t>
      </w:r>
      <w:r w:rsidRPr="00A042AE">
        <w:rPr>
          <w:b/>
        </w:rPr>
        <w:t xml:space="preserve"> – </w:t>
      </w:r>
      <w:r>
        <w:rPr>
          <w:b/>
        </w:rPr>
        <w:t xml:space="preserve">Will - </w:t>
      </w:r>
      <w:r w:rsidRPr="00A042AE">
        <w:rPr>
          <w:b/>
        </w:rPr>
        <w:t>Margaret Knight, Widow</w:t>
      </w:r>
      <w:r>
        <w:t xml:space="preserve"> – Son </w:t>
      </w:r>
      <w:r w:rsidRPr="00F866C4">
        <w:rPr>
          <w:b/>
        </w:rPr>
        <w:t>James Knight</w:t>
      </w:r>
      <w:r>
        <w:t xml:space="preserve">, mentions “John Knight, his father”; Ellen (Elin), daughter; son </w:t>
      </w:r>
      <w:r w:rsidRPr="00F866C4">
        <w:rPr>
          <w:b/>
        </w:rPr>
        <w:t>George Knight</w:t>
      </w:r>
      <w:r>
        <w:t>; pos. a dau. Elizabeth; several mentions of a Thomas Barrett “my son in law”; a Henry Willoughby. (</w:t>
      </w:r>
      <w:r w:rsidRPr="00A042AE">
        <w:t>Wiltshire, England, Wills and Probate, 1530-1858</w:t>
      </w:r>
      <w:r>
        <w:t>,  P02: Probate records of the Archdeaconry of Salisbury, 0006reg, 65/540)</w:t>
      </w:r>
    </w:p>
    <w:p w:rsidR="001470B7" w:rsidRDefault="001470B7" w:rsidP="001470B7">
      <w:r w:rsidRPr="0097653F">
        <w:rPr>
          <w:b/>
        </w:rPr>
        <w:t xml:space="preserve">1583 – </w:t>
      </w:r>
      <w:r w:rsidR="009E1E23" w:rsidRPr="009E1E23">
        <w:rPr>
          <w:b/>
          <w:u w:val="single"/>
        </w:rPr>
        <w:t xml:space="preserve">UK </w:t>
      </w:r>
      <w:r w:rsidRPr="0097653F">
        <w:rPr>
          <w:b/>
          <w:u w:val="single"/>
        </w:rPr>
        <w:t>Cambridge</w:t>
      </w:r>
      <w:r w:rsidR="009E1E23">
        <w:rPr>
          <w:b/>
          <w:u w:val="single"/>
        </w:rPr>
        <w:t>shire Cambridge</w:t>
      </w:r>
      <w:r w:rsidR="009E1E23">
        <w:rPr>
          <w:b/>
        </w:rPr>
        <w:t xml:space="preserve"> – Camb</w:t>
      </w:r>
      <w:r w:rsidRPr="0097653F">
        <w:rPr>
          <w:b/>
        </w:rPr>
        <w:t xml:space="preserve"> Alum – Bostock Knight </w:t>
      </w:r>
      <w:r>
        <w:t xml:space="preserve">- </w:t>
      </w:r>
      <w:r w:rsidRPr="0097653F">
        <w:t>Matric. pens. from QUEENS', Easter, 1583; B.A. 1586.</w:t>
      </w:r>
    </w:p>
    <w:p w:rsidR="001470B7" w:rsidRDefault="001470B7" w:rsidP="001470B7">
      <w:r w:rsidRPr="0011767C">
        <w:rPr>
          <w:b/>
        </w:rPr>
        <w:t xml:space="preserve">1584 </w:t>
      </w:r>
      <w:r>
        <w:rPr>
          <w:b/>
        </w:rPr>
        <w:t xml:space="preserve">- </w:t>
      </w:r>
      <w:r w:rsidRPr="0011767C">
        <w:rPr>
          <w:b/>
        </w:rPr>
        <w:t xml:space="preserve">May 12 – </w:t>
      </w:r>
      <w:r w:rsidR="009E1E23" w:rsidRPr="009E1E23">
        <w:rPr>
          <w:b/>
          <w:u w:val="single"/>
        </w:rPr>
        <w:t xml:space="preserve">UK </w:t>
      </w:r>
      <w:r w:rsidRPr="0011767C">
        <w:rPr>
          <w:b/>
          <w:u w:val="single"/>
        </w:rPr>
        <w:t>Buckinghamshire</w:t>
      </w:r>
      <w:r>
        <w:rPr>
          <w:b/>
          <w:u w:val="single"/>
        </w:rPr>
        <w:t xml:space="preserve"> </w:t>
      </w:r>
      <w:r w:rsidRPr="0011767C">
        <w:rPr>
          <w:b/>
          <w:u w:val="single"/>
        </w:rPr>
        <w:t>Olney</w:t>
      </w:r>
      <w:r w:rsidRPr="0011767C">
        <w:rPr>
          <w:b/>
        </w:rPr>
        <w:t xml:space="preserve"> – </w:t>
      </w:r>
      <w:r>
        <w:rPr>
          <w:b/>
        </w:rPr>
        <w:t>Will - John Knight, Yeoman</w:t>
      </w:r>
      <w:r w:rsidRPr="0011767C">
        <w:rPr>
          <w:b/>
        </w:rPr>
        <w:t xml:space="preserve"> </w:t>
      </w:r>
      <w:r>
        <w:t xml:space="preserve">– Bequests to the church, to the repairing of Olney Bridge, the poor, etc. Names sons: </w:t>
      </w:r>
      <w:r w:rsidRPr="00BB71AC">
        <w:rPr>
          <w:b/>
        </w:rPr>
        <w:t>Phillippe Knight</w:t>
      </w:r>
      <w:r>
        <w:t xml:space="preserve"> (main heir), </w:t>
      </w:r>
      <w:r w:rsidRPr="00BB71AC">
        <w:rPr>
          <w:b/>
        </w:rPr>
        <w:t>William Knight</w:t>
      </w:r>
      <w:r>
        <w:t xml:space="preserve">, </w:t>
      </w:r>
      <w:r w:rsidRPr="00BB71AC">
        <w:rPr>
          <w:b/>
        </w:rPr>
        <w:t>Thomas Knight</w:t>
      </w:r>
      <w:r>
        <w:t xml:space="preserve"> and </w:t>
      </w:r>
      <w:r w:rsidRPr="00BB71AC">
        <w:rPr>
          <w:b/>
        </w:rPr>
        <w:t>John Knight</w:t>
      </w:r>
      <w:r>
        <w:t>; wife Alice; dau. Elizabeth;</w:t>
      </w:r>
      <w:r w:rsidRPr="00BB71AC">
        <w:rPr>
          <w:b/>
        </w:rPr>
        <w:t xml:space="preserve"> bro: Thomas Knight</w:t>
      </w:r>
      <w:r>
        <w:t xml:space="preserve"> and his children viz: </w:t>
      </w:r>
      <w:r w:rsidRPr="00BB71AC">
        <w:rPr>
          <w:b/>
        </w:rPr>
        <w:t>John Knight, Robert Knight, Cicely Knight and Elizabeth Knight</w:t>
      </w:r>
      <w:r>
        <w:t>; legacy Elizabeth Knight, “My kinswoman”. Bequests to several other people whose names are hard to make out. Mentions property recently “bought of John Arundell”.  (</w:t>
      </w:r>
      <w:r w:rsidRPr="0011767C">
        <w:t>Prerogative Court of Canterbury Wills, 1384-1858</w:t>
      </w:r>
      <w:r>
        <w:t xml:space="preserve">,  PROB 11: Will Registers, 1567-1598, Piece 67: Watson (1584)) </w:t>
      </w:r>
    </w:p>
    <w:p w:rsidR="001470B7" w:rsidRDefault="001470B7" w:rsidP="001470B7">
      <w:r w:rsidRPr="00FE7D66">
        <w:rPr>
          <w:b/>
        </w:rPr>
        <w:t xml:space="preserve">1584 – May 30 – </w:t>
      </w:r>
      <w:r w:rsidR="009E1E23" w:rsidRPr="009E1E23">
        <w:rPr>
          <w:b/>
          <w:u w:val="single"/>
        </w:rPr>
        <w:t xml:space="preserve">UK </w:t>
      </w:r>
      <w:r w:rsidRPr="00FE7D66">
        <w:rPr>
          <w:b/>
          <w:u w:val="single"/>
        </w:rPr>
        <w:t xml:space="preserve">Middlesex </w:t>
      </w:r>
      <w:r>
        <w:rPr>
          <w:b/>
          <w:u w:val="single"/>
        </w:rPr>
        <w:t xml:space="preserve">Holborne </w:t>
      </w:r>
      <w:r w:rsidRPr="00FE7D66">
        <w:rPr>
          <w:b/>
          <w:u w:val="single"/>
        </w:rPr>
        <w:t xml:space="preserve">Staple </w:t>
      </w:r>
      <w:r>
        <w:rPr>
          <w:b/>
          <w:u w:val="single"/>
        </w:rPr>
        <w:t>Inn</w:t>
      </w:r>
      <w:r w:rsidRPr="00FE7D66">
        <w:rPr>
          <w:b/>
        </w:rPr>
        <w:t xml:space="preserve"> – Will - Reginald Knight</w:t>
      </w:r>
      <w:r>
        <w:t xml:space="preserve"> – To be buried in the churchyard of St Andrews; to the poor of the parish, 40 shillings; to the poor of the parish in Halden (High Halden), Kent, 40 shillings; to the poor of the parish of Selling, 40 shillings; mourning rings to Mr. John Croft, Steward to “my Lord of Canterbury’s guard”; one to Master Stephen Croft; one to sister, Alice Knight, wife of the said Stephen; for Master Zachariah Croft, Master John Croft the younger, and Robert Willett; to Daniel Baker, my sister’s son, for his maintenance in Oxford, 10 pounds; to Joane Baker, the wife of John Edwards, 6 pounds 13 shillings 4 pence; to Elizabeth Baker, 6 pounds 13 shillings 4 pence; to Frances Croft, wife of Robert Taylor, 6 pounds 13 shillings 4 pence; to Mary Croft, the wife of ___, 6 pounds 13 shillings 4 pence; to Denne, “my sisters son being of the </w:t>
      </w:r>
      <w:r w:rsidRPr="00BB71AC">
        <w:rPr>
          <w:b/>
        </w:rPr>
        <w:t>Mysterys of Haberdashers</w:t>
      </w:r>
      <w:r>
        <w:t xml:space="preserve"> in London, 10 pounds”; to Pashorde Peregrine, godson, 5 pounds; to Reginald Piping, godson, 20 shillings at age 21; to Reginald Silbersen, 20 shillings at age 21; to Master Thomas Willett, 5 pounds; toward the building of the new hall in Staple Inn, 10 pounds; to cousin Zachariah Croft, the books in my study; to Thomas James, lame son of my laundress, 40 shillings at age 21; to his mother, Helen James, 20 shillings;  executors of will to be Stephen Croft, Zachariah Croft, who is also residuary legatee, “requesting the worshipful Mr. John Croft, Steward to my Lord of Canterbury’s guard, to be overseer, giving to him 10 pounds for his pains.”  For the disposition of all </w:t>
      </w:r>
      <w:r w:rsidRPr="00BB71AC">
        <w:rPr>
          <w:b/>
        </w:rPr>
        <w:t>lands lying in the parishes of Lympne, Mersham, Ashford, Woodchurch, Stone Brookland, Brenzett, in the county of Kent</w:t>
      </w:r>
      <w:r>
        <w:t>, to Reginald Maye, godson, 1 tenement in Woodchurch and 8 acres of land which I late purchased of Percy Brett; to Zacharia Croft, my sister’s son, all lands and tenements in Woodchurch now occupied by Richard Young; all my lands lately purchased of Henry Bennett, to Zacharia Croft for life and after his decease, the lands to go to his son, Reginald Croft; the residue of all my lands to Stephen Croft and Alice Knight, now the wife of the said Stephen. ( Prerogative Court of Canterbury Wills, 1384-1858, PROB 11: Will Registers, 1567-1598, Piece 67: Watson (1584))</w:t>
      </w:r>
    </w:p>
    <w:p w:rsidR="001470B7" w:rsidRDefault="001470B7" w:rsidP="001470B7">
      <w:r w:rsidRPr="00B06533">
        <w:rPr>
          <w:b/>
        </w:rPr>
        <w:lastRenderedPageBreak/>
        <w:t xml:space="preserve">1584 Oct 5 – </w:t>
      </w:r>
      <w:r w:rsidR="009E1E23" w:rsidRPr="009E1E23">
        <w:rPr>
          <w:b/>
          <w:u w:val="single"/>
        </w:rPr>
        <w:t xml:space="preserve">UK </w:t>
      </w:r>
      <w:r>
        <w:rPr>
          <w:b/>
          <w:u w:val="single"/>
        </w:rPr>
        <w:t xml:space="preserve">Lincolnshire </w:t>
      </w:r>
      <w:r w:rsidRPr="00B06533">
        <w:rPr>
          <w:b/>
          <w:u w:val="single"/>
        </w:rPr>
        <w:t>Lincoln</w:t>
      </w:r>
      <w:r w:rsidRPr="00B06533">
        <w:rPr>
          <w:b/>
        </w:rPr>
        <w:t xml:space="preserve"> – </w:t>
      </w:r>
      <w:r>
        <w:rPr>
          <w:b/>
        </w:rPr>
        <w:t xml:space="preserve">Will - </w:t>
      </w:r>
      <w:r w:rsidRPr="00B06533">
        <w:rPr>
          <w:b/>
        </w:rPr>
        <w:t>Edward Knight</w:t>
      </w:r>
      <w:r>
        <w:t xml:space="preserve"> – No details except “renounced” on this date. (</w:t>
      </w:r>
      <w:r w:rsidRPr="00B06533">
        <w:t>Canterbury - Administrations in the Prerogative Court of Canterbury, 1581-1595</w:t>
      </w:r>
      <w:r>
        <w:t>)</w:t>
      </w:r>
    </w:p>
    <w:p w:rsidR="001470B7" w:rsidRDefault="001470B7" w:rsidP="001470B7">
      <w:r w:rsidRPr="007A52B2">
        <w:rPr>
          <w:b/>
        </w:rPr>
        <w:t xml:space="preserve">1584 – </w:t>
      </w:r>
      <w:r w:rsidR="009E1E23" w:rsidRPr="009E1E23">
        <w:rPr>
          <w:b/>
          <w:u w:val="single"/>
        </w:rPr>
        <w:t xml:space="preserve">UK </w:t>
      </w:r>
      <w:r w:rsidRPr="007A52B2">
        <w:rPr>
          <w:b/>
          <w:u w:val="single"/>
        </w:rPr>
        <w:t>Cambridge</w:t>
      </w:r>
      <w:r w:rsidR="009E1E23">
        <w:rPr>
          <w:b/>
          <w:u w:val="single"/>
        </w:rPr>
        <w:t>shire Cambridge</w:t>
      </w:r>
      <w:r w:rsidRPr="007A52B2">
        <w:rPr>
          <w:b/>
        </w:rPr>
        <w:t xml:space="preserve"> – Cam</w:t>
      </w:r>
      <w:r>
        <w:rPr>
          <w:b/>
        </w:rPr>
        <w:t>b</w:t>
      </w:r>
      <w:r w:rsidRPr="007A52B2">
        <w:rPr>
          <w:b/>
        </w:rPr>
        <w:t xml:space="preserve"> Alum – Richard Knight</w:t>
      </w:r>
      <w:r>
        <w:t xml:space="preserve"> - </w:t>
      </w:r>
      <w:r w:rsidRPr="00E461D5">
        <w:t>Matric. pens. from ST JOHN'S, Easter, 1584</w:t>
      </w:r>
      <w:r w:rsidR="00E91CEC">
        <w:t>.</w:t>
      </w:r>
    </w:p>
    <w:p w:rsidR="001470B7" w:rsidRDefault="001470B7" w:rsidP="001470B7">
      <w:pPr>
        <w:rPr>
          <w:szCs w:val="24"/>
        </w:rPr>
      </w:pPr>
      <w:r w:rsidRPr="00F545E4">
        <w:rPr>
          <w:b/>
        </w:rPr>
        <w:t xml:space="preserve">1583 – Oct 11 – </w:t>
      </w:r>
      <w:r w:rsidR="009E1E23" w:rsidRPr="009E1E23">
        <w:rPr>
          <w:b/>
          <w:u w:val="single"/>
        </w:rPr>
        <w:t xml:space="preserve">UK </w:t>
      </w:r>
      <w:r w:rsidRPr="00F545E4">
        <w:rPr>
          <w:b/>
          <w:u w:val="single"/>
        </w:rPr>
        <w:t>Dorsetshire</w:t>
      </w:r>
      <w:r w:rsidRPr="00F545E4">
        <w:rPr>
          <w:b/>
        </w:rPr>
        <w:t xml:space="preserve"> – Ox Alum – William Knight</w:t>
      </w:r>
      <w:r>
        <w:t xml:space="preserve"> – Of Dorset, pleb, Broadgates Hall, matric. 11 Oct 1583, aged 23.  </w:t>
      </w:r>
      <w:r>
        <w:rPr>
          <w:szCs w:val="24"/>
        </w:rPr>
        <w:t>(Oxford University Alumni 1500-1886, p. 863)</w:t>
      </w:r>
    </w:p>
    <w:p w:rsidR="001470B7" w:rsidRDefault="001470B7" w:rsidP="001470B7">
      <w:r w:rsidRPr="0029366A">
        <w:rPr>
          <w:b/>
        </w:rPr>
        <w:t xml:space="preserve">1584 – </w:t>
      </w:r>
      <w:r>
        <w:rPr>
          <w:b/>
        </w:rPr>
        <w:t>Oct</w:t>
      </w:r>
      <w:r w:rsidRPr="0029366A">
        <w:rPr>
          <w:b/>
        </w:rPr>
        <w:t xml:space="preserve"> 22 – </w:t>
      </w:r>
      <w:r w:rsidR="009E1E23" w:rsidRPr="009E1E23">
        <w:rPr>
          <w:b/>
          <w:u w:val="single"/>
        </w:rPr>
        <w:t xml:space="preserve">UK </w:t>
      </w:r>
      <w:r w:rsidRPr="0029366A">
        <w:rPr>
          <w:b/>
          <w:u w:val="single"/>
        </w:rPr>
        <w:t>Kent Woodnesborough</w:t>
      </w:r>
      <w:r w:rsidRPr="0029366A">
        <w:rPr>
          <w:b/>
        </w:rPr>
        <w:t xml:space="preserve"> </w:t>
      </w:r>
      <w:r w:rsidR="007A089D">
        <w:rPr>
          <w:b/>
        </w:rPr>
        <w:t>– Birth/Bap –</w:t>
      </w:r>
      <w:r w:rsidRPr="0029366A">
        <w:rPr>
          <w:b/>
        </w:rPr>
        <w:t xml:space="preserve"> Austen Knight</w:t>
      </w:r>
      <w:r w:rsidRPr="00F64041">
        <w:t xml:space="preserve"> </w:t>
      </w:r>
      <w:r w:rsidRPr="001F77E8">
        <w:t>(Tyler)</w:t>
      </w:r>
    </w:p>
    <w:p w:rsidR="001470B7" w:rsidRDefault="001470B7" w:rsidP="001470B7">
      <w:r w:rsidRPr="00A66321">
        <w:rPr>
          <w:b/>
        </w:rPr>
        <w:t xml:space="preserve">1584 – Oct 30 – </w:t>
      </w:r>
      <w:r w:rsidR="009E1E23" w:rsidRPr="009E1E23">
        <w:rPr>
          <w:b/>
          <w:u w:val="single"/>
        </w:rPr>
        <w:t xml:space="preserve">UK </w:t>
      </w:r>
      <w:r w:rsidRPr="00A66321">
        <w:rPr>
          <w:b/>
          <w:u w:val="single"/>
        </w:rPr>
        <w:t>Lancaster</w:t>
      </w:r>
      <w:r w:rsidR="009E1E23">
        <w:rPr>
          <w:b/>
          <w:u w:val="single"/>
        </w:rPr>
        <w:t>shire</w:t>
      </w:r>
      <w:r w:rsidRPr="00A66321">
        <w:rPr>
          <w:b/>
        </w:rPr>
        <w:t xml:space="preserve"> – Ox Alum – John Knight </w:t>
      </w:r>
      <w:r>
        <w:t xml:space="preserve">– Of co. Lancaster; Pleb. Brasenose Coll., matric 30 Oct. 1584, aged 19; B.A. 2 Jul 1588. M.A. 9 Jul 1591; one of these names rector of Weston Birt, co. Gloucester, 1594, another of Thorpe Mandeville, Northants. 1595.  See Foster’s Indec Eccl. </w:t>
      </w:r>
      <w:r>
        <w:rPr>
          <w:szCs w:val="24"/>
        </w:rPr>
        <w:t>(Oxford University Alumni 1500-1886, p. 861)</w:t>
      </w:r>
    </w:p>
    <w:p w:rsidR="001470B7" w:rsidRDefault="001470B7" w:rsidP="001470B7">
      <w:r>
        <w:rPr>
          <w:b/>
        </w:rPr>
        <w:t>1584 Oct 31</w:t>
      </w:r>
      <w:r w:rsidRPr="001D00A6">
        <w:rPr>
          <w:b/>
        </w:rPr>
        <w:t xml:space="preserve"> – </w:t>
      </w:r>
      <w:r w:rsidR="009E1E23" w:rsidRPr="009E1E23">
        <w:rPr>
          <w:b/>
          <w:u w:val="single"/>
        </w:rPr>
        <w:t xml:space="preserve">UK </w:t>
      </w:r>
      <w:r w:rsidRPr="001D00A6">
        <w:rPr>
          <w:b/>
          <w:u w:val="single"/>
        </w:rPr>
        <w:t>Lincolnshire</w:t>
      </w:r>
      <w:r>
        <w:rPr>
          <w:b/>
          <w:u w:val="single"/>
        </w:rPr>
        <w:t xml:space="preserve"> </w:t>
      </w:r>
      <w:r w:rsidRPr="001D00A6">
        <w:rPr>
          <w:b/>
          <w:u w:val="single"/>
        </w:rPr>
        <w:t>Lincoln</w:t>
      </w:r>
      <w:r w:rsidRPr="001D00A6">
        <w:rPr>
          <w:b/>
        </w:rPr>
        <w:t xml:space="preserve"> – </w:t>
      </w:r>
      <w:r>
        <w:rPr>
          <w:b/>
        </w:rPr>
        <w:t xml:space="preserve">Will - </w:t>
      </w:r>
      <w:r w:rsidRPr="001D00A6">
        <w:rPr>
          <w:b/>
        </w:rPr>
        <w:t>Edmund Knight</w:t>
      </w:r>
      <w:r>
        <w:t xml:space="preserve"> – The text is almost impossible to read due to the bleeding of the ink and also to the very bad image provided; it is dark and full of artefacts. I can make out that quite a few Knight names are mentioned, but the only ones that are readable are: Elizabeth Knight, William Knight, Ci</w:t>
      </w:r>
      <w:r w:rsidR="00E91CEC">
        <w:t>ce</w:t>
      </w:r>
      <w:r>
        <w:t>ley Knight</w:t>
      </w:r>
      <w:r w:rsidR="00E91CEC">
        <w:t xml:space="preserve"> (Cisley)</w:t>
      </w:r>
      <w:r>
        <w:t>, Anne Knight (daughter), Robert Knight, and that’s the best I can do. The second page is worse. (</w:t>
      </w:r>
      <w:r w:rsidRPr="001D00A6">
        <w:t>Prerogative Court of Canterbury Wills, 1384-1858</w:t>
      </w:r>
      <w:r>
        <w:t>,  PROB 11: Will Registers, 1567-1598, Piece 67: Watson (1584))</w:t>
      </w:r>
      <w:r w:rsidR="00E91CEC">
        <w:t xml:space="preserve"> </w:t>
      </w:r>
      <w:r w:rsidR="007A089D">
        <w:t xml:space="preserve">  </w:t>
      </w:r>
      <w:r w:rsidR="00E91CEC" w:rsidRPr="00E91CEC">
        <w:rPr>
          <w:b/>
        </w:rPr>
        <w:t>Note</w:t>
      </w:r>
      <w:r w:rsidR="00E91CEC">
        <w:t xml:space="preserve">:  </w:t>
      </w:r>
      <w:r>
        <w:t xml:space="preserve">I wonder if the previous </w:t>
      </w:r>
      <w:r w:rsidR="00E91CEC">
        <w:t xml:space="preserve">Oct 5 </w:t>
      </w:r>
      <w:r>
        <w:t xml:space="preserve">record of “Edward Knight” was “renounced” because it was under the wrong name and the actual name was Edmund as found in this record? The dates are suspiciously close. </w:t>
      </w:r>
    </w:p>
    <w:p w:rsidR="001470B7" w:rsidRDefault="001470B7" w:rsidP="001470B7">
      <w:r w:rsidRPr="00A23607">
        <w:rPr>
          <w:b/>
        </w:rPr>
        <w:t>1584 –</w:t>
      </w:r>
      <w:r>
        <w:rPr>
          <w:b/>
        </w:rPr>
        <w:t xml:space="preserve"> </w:t>
      </w:r>
      <w:r w:rsidR="009E1E23" w:rsidRPr="009E1E23">
        <w:rPr>
          <w:b/>
          <w:u w:val="single"/>
        </w:rPr>
        <w:t xml:space="preserve">UK </w:t>
      </w:r>
      <w:r w:rsidRPr="00A23607">
        <w:rPr>
          <w:b/>
          <w:u w:val="single"/>
        </w:rPr>
        <w:t>Sussex</w:t>
      </w:r>
      <w:r>
        <w:rPr>
          <w:b/>
          <w:u w:val="single"/>
        </w:rPr>
        <w:t xml:space="preserve"> </w:t>
      </w:r>
      <w:r w:rsidRPr="00A23607">
        <w:rPr>
          <w:b/>
          <w:u w:val="single"/>
        </w:rPr>
        <w:t xml:space="preserve">Selsey </w:t>
      </w:r>
      <w:r w:rsidRPr="00A23607">
        <w:rPr>
          <w:b/>
        </w:rPr>
        <w:t xml:space="preserve"> – </w:t>
      </w:r>
      <w:r>
        <w:rPr>
          <w:b/>
        </w:rPr>
        <w:t xml:space="preserve">Will - </w:t>
      </w:r>
      <w:r w:rsidRPr="00A23607">
        <w:rPr>
          <w:b/>
        </w:rPr>
        <w:t>Elizabeth Knight, Widow</w:t>
      </w:r>
      <w:r>
        <w:t xml:space="preserve"> – </w:t>
      </w:r>
      <w:r w:rsidR="00E91CEC">
        <w:t xml:space="preserve">No details available. </w:t>
      </w:r>
      <w:r>
        <w:t>(</w:t>
      </w:r>
      <w:r w:rsidRPr="00A23607">
        <w:t>Chichester - Calendar of Wills in the Consistory Court of the Bishop of Chichester, 1482-1800</w:t>
      </w:r>
      <w:r>
        <w:t>)</w:t>
      </w:r>
    </w:p>
    <w:p w:rsidR="001470B7" w:rsidRDefault="001470B7" w:rsidP="001470B7">
      <w:pPr>
        <w:rPr>
          <w:b/>
        </w:rPr>
      </w:pPr>
      <w:r w:rsidRPr="0029366A">
        <w:rPr>
          <w:b/>
        </w:rPr>
        <w:t xml:space="preserve">1585 – Jan 19 – </w:t>
      </w:r>
      <w:r w:rsidR="009E1E23" w:rsidRPr="009E1E23">
        <w:rPr>
          <w:b/>
          <w:u w:val="single"/>
        </w:rPr>
        <w:t xml:space="preserve">UK </w:t>
      </w:r>
      <w:r w:rsidRPr="0029366A">
        <w:rPr>
          <w:b/>
          <w:u w:val="single"/>
        </w:rPr>
        <w:t>Kent Swanscombe</w:t>
      </w:r>
      <w:r w:rsidRPr="0029366A">
        <w:rPr>
          <w:b/>
        </w:rPr>
        <w:t xml:space="preserve"> – Mar – Peter Knight &amp; Mary May</w:t>
      </w:r>
    </w:p>
    <w:p w:rsidR="001470B7" w:rsidRDefault="001470B7" w:rsidP="001470B7">
      <w:r w:rsidRPr="00D10D35">
        <w:rPr>
          <w:b/>
        </w:rPr>
        <w:t xml:space="preserve">1585 – Feb 16 – </w:t>
      </w:r>
      <w:r w:rsidR="009E1E23" w:rsidRPr="009E1E23">
        <w:rPr>
          <w:b/>
          <w:u w:val="single"/>
        </w:rPr>
        <w:t xml:space="preserve">UK </w:t>
      </w:r>
      <w:r w:rsidRPr="00D10D35">
        <w:rPr>
          <w:b/>
          <w:u w:val="single"/>
        </w:rPr>
        <w:t>Hampshire Owslebury</w:t>
      </w:r>
      <w:r w:rsidRPr="00D10D35">
        <w:rPr>
          <w:b/>
        </w:rPr>
        <w:t xml:space="preserve"> – </w:t>
      </w:r>
      <w:r>
        <w:rPr>
          <w:b/>
        </w:rPr>
        <w:t>Chancery</w:t>
      </w:r>
      <w:r w:rsidRPr="00D10D35">
        <w:rPr>
          <w:b/>
        </w:rPr>
        <w:t xml:space="preserve"> – Richard Knight, Gent</w:t>
      </w:r>
      <w:r>
        <w:t xml:space="preserve"> - Tycheborne v Melton.  Plaintiffs: Jerome Tycheborne and his wife Katherine and William Fawkener and his wife Joan.  Defendant: William Melton.  Subject of decree: Lease of Longwood Warren [in Owslebury] Hampshire mortgaged by defendant to </w:t>
      </w:r>
      <w:r w:rsidRPr="00E91CEC">
        <w:rPr>
          <w:b/>
        </w:rPr>
        <w:t>Richard Knight, gent</w:t>
      </w:r>
      <w:r>
        <w:t xml:space="preserve">, </w:t>
      </w:r>
      <w:r w:rsidRPr="003043F9">
        <w:rPr>
          <w:b/>
        </w:rPr>
        <w:t>father of female plaintiffs</w:t>
      </w:r>
      <w:r w:rsidR="00E91CEC">
        <w:t xml:space="preserve"> (i.e. Katherine Tycheborne and Joan Fawkener)</w:t>
      </w:r>
      <w:r>
        <w:t xml:space="preserve">. decree of 11 Nov 25 Eliz dissolved; dismission.  Date of decree: 16 February 27 Eliz. (National Archives, Kew England, Ref: </w:t>
      </w:r>
      <w:r w:rsidRPr="00D10D35">
        <w:t>C 78/61/22</w:t>
      </w:r>
      <w:r>
        <w:t>)</w:t>
      </w:r>
    </w:p>
    <w:p w:rsidR="001470B7" w:rsidRDefault="001470B7" w:rsidP="001470B7">
      <w:r w:rsidRPr="00A23607">
        <w:rPr>
          <w:b/>
        </w:rPr>
        <w:t>1585</w:t>
      </w:r>
      <w:r>
        <w:rPr>
          <w:b/>
        </w:rPr>
        <w:t xml:space="preserve"> - Mar3</w:t>
      </w:r>
      <w:r w:rsidRPr="00A23607">
        <w:rPr>
          <w:b/>
        </w:rPr>
        <w:t xml:space="preserve"> – </w:t>
      </w:r>
      <w:r w:rsidR="009E1E23" w:rsidRPr="009E1E23">
        <w:rPr>
          <w:b/>
          <w:u w:val="single"/>
        </w:rPr>
        <w:t xml:space="preserve">UK </w:t>
      </w:r>
      <w:r w:rsidRPr="00A23607">
        <w:rPr>
          <w:b/>
          <w:u w:val="single"/>
        </w:rPr>
        <w:t>Sussex</w:t>
      </w:r>
      <w:r>
        <w:rPr>
          <w:b/>
          <w:u w:val="single"/>
        </w:rPr>
        <w:t xml:space="preserve"> </w:t>
      </w:r>
      <w:r w:rsidRPr="00A23607">
        <w:rPr>
          <w:b/>
          <w:u w:val="single"/>
        </w:rPr>
        <w:t>Echingham</w:t>
      </w:r>
      <w:r w:rsidRPr="00A23607">
        <w:rPr>
          <w:b/>
        </w:rPr>
        <w:t xml:space="preserve"> – </w:t>
      </w:r>
      <w:r>
        <w:rPr>
          <w:b/>
        </w:rPr>
        <w:t xml:space="preserve">Will - </w:t>
      </w:r>
      <w:r w:rsidRPr="00A23607">
        <w:rPr>
          <w:b/>
        </w:rPr>
        <w:t>Martin Knight</w:t>
      </w:r>
      <w:r>
        <w:t xml:space="preserve"> – </w:t>
      </w:r>
      <w:r w:rsidR="00E91CEC">
        <w:t xml:space="preserve">No details available. </w:t>
      </w:r>
      <w:r>
        <w:t>(</w:t>
      </w:r>
      <w:r w:rsidRPr="00A23607">
        <w:t>Wills and Administrations preserved in the District Probate Court of Lewes</w:t>
      </w:r>
      <w:r>
        <w:t>)</w:t>
      </w:r>
    </w:p>
    <w:p w:rsidR="001470B7" w:rsidRDefault="001470B7" w:rsidP="001470B7">
      <w:r w:rsidRPr="0029366A">
        <w:rPr>
          <w:b/>
        </w:rPr>
        <w:t xml:space="preserve">1585 – Nov 10 – </w:t>
      </w:r>
      <w:r w:rsidR="009E1E23" w:rsidRPr="009E1E23">
        <w:rPr>
          <w:b/>
          <w:u w:val="single"/>
        </w:rPr>
        <w:t xml:space="preserve">UK </w:t>
      </w:r>
      <w:r w:rsidRPr="0029366A">
        <w:rPr>
          <w:b/>
          <w:u w:val="single"/>
        </w:rPr>
        <w:t>Kent Woodnesborough</w:t>
      </w:r>
      <w:r w:rsidRPr="0029366A">
        <w:rPr>
          <w:b/>
        </w:rPr>
        <w:t xml:space="preserve"> – Bur – John Knight</w:t>
      </w:r>
      <w:r w:rsidRPr="00F64041">
        <w:t xml:space="preserve"> </w:t>
      </w:r>
      <w:r w:rsidR="00E91CEC">
        <w:t>–</w:t>
      </w:r>
      <w:r>
        <w:t xml:space="preserve"> </w:t>
      </w:r>
      <w:r w:rsidR="00E91CEC">
        <w:t xml:space="preserve">Previously listed as a </w:t>
      </w:r>
      <w:r w:rsidRPr="00F64041">
        <w:t>church warden; he is not listed there as churchwarden hereafter and a new list is posted.</w:t>
      </w:r>
      <w:r>
        <w:t xml:space="preserve"> </w:t>
      </w:r>
      <w:r w:rsidRPr="001F77E8">
        <w:t>(Tyler)</w:t>
      </w:r>
    </w:p>
    <w:p w:rsidR="001470B7" w:rsidRPr="0029366A" w:rsidRDefault="001470B7" w:rsidP="001470B7">
      <w:pPr>
        <w:rPr>
          <w:b/>
        </w:rPr>
      </w:pPr>
      <w:r w:rsidRPr="0029366A">
        <w:rPr>
          <w:b/>
        </w:rPr>
        <w:t xml:space="preserve">1585 – </w:t>
      </w:r>
      <w:r w:rsidR="009E1E23" w:rsidRPr="009E1E23">
        <w:rPr>
          <w:b/>
          <w:u w:val="single"/>
        </w:rPr>
        <w:t xml:space="preserve">UK </w:t>
      </w:r>
      <w:r w:rsidRPr="0029366A">
        <w:rPr>
          <w:b/>
          <w:u w:val="single"/>
        </w:rPr>
        <w:t>London St Andrew</w:t>
      </w:r>
      <w:r w:rsidRPr="0029366A">
        <w:rPr>
          <w:b/>
        </w:rPr>
        <w:t xml:space="preserve"> – Bur – William Knight</w:t>
      </w:r>
    </w:p>
    <w:p w:rsidR="001470B7" w:rsidRDefault="001470B7" w:rsidP="001470B7">
      <w:r w:rsidRPr="001D00A6">
        <w:rPr>
          <w:b/>
        </w:rPr>
        <w:t xml:space="preserve">1585 – </w:t>
      </w:r>
      <w:r w:rsidR="009E1E23" w:rsidRPr="009E1E23">
        <w:rPr>
          <w:b/>
          <w:u w:val="single"/>
        </w:rPr>
        <w:t xml:space="preserve">UK </w:t>
      </w:r>
      <w:r w:rsidRPr="001D00A6">
        <w:rPr>
          <w:b/>
          <w:u w:val="single"/>
        </w:rPr>
        <w:t>Berkshire</w:t>
      </w:r>
      <w:r>
        <w:rPr>
          <w:b/>
          <w:u w:val="single"/>
        </w:rPr>
        <w:t xml:space="preserve"> </w:t>
      </w:r>
      <w:r w:rsidRPr="001D00A6">
        <w:rPr>
          <w:b/>
          <w:u w:val="single"/>
        </w:rPr>
        <w:t>Thatcham</w:t>
      </w:r>
      <w:r w:rsidRPr="001D00A6">
        <w:rPr>
          <w:b/>
        </w:rPr>
        <w:t xml:space="preserve"> – </w:t>
      </w:r>
      <w:r>
        <w:rPr>
          <w:b/>
        </w:rPr>
        <w:t xml:space="preserve">Will - </w:t>
      </w:r>
      <w:r w:rsidRPr="001D00A6">
        <w:rPr>
          <w:b/>
        </w:rPr>
        <w:t>Roger Knight, Yeoman</w:t>
      </w:r>
      <w:r>
        <w:t xml:space="preserve"> –  </w:t>
      </w:r>
      <w:r w:rsidR="00E91CEC">
        <w:t xml:space="preserve">No details available. </w:t>
      </w:r>
      <w:r>
        <w:t>(</w:t>
      </w:r>
      <w:r w:rsidRPr="001D00A6">
        <w:t>Canterbury - Administrations in the Prerogative Court of Canterbury, 1581-1595</w:t>
      </w:r>
      <w:r>
        <w:t xml:space="preserve">) </w:t>
      </w:r>
      <w:r w:rsidR="00E91CEC">
        <w:br/>
      </w:r>
      <w:r w:rsidR="00E91CEC" w:rsidRPr="00E91CEC">
        <w:rPr>
          <w:b/>
        </w:rPr>
        <w:lastRenderedPageBreak/>
        <w:t>Note</w:t>
      </w:r>
      <w:r w:rsidR="00E91CEC">
        <w:t xml:space="preserve">: </w:t>
      </w:r>
      <w:r>
        <w:t xml:space="preserve">See: 1557 John Knight, Yeoman of Thatcham. and 1577 Nicholas Knight of Kingsclere. Roger is quite probably the son of John whose name was difficult in the text.  </w:t>
      </w:r>
    </w:p>
    <w:p w:rsidR="00FF46BF" w:rsidRDefault="001470B7" w:rsidP="001470B7">
      <w:r w:rsidRPr="00BB2CD8">
        <w:rPr>
          <w:b/>
        </w:rPr>
        <w:t xml:space="preserve">1585 – </w:t>
      </w:r>
      <w:r w:rsidR="009E1E23" w:rsidRPr="009E1E23">
        <w:rPr>
          <w:b/>
          <w:u w:val="single"/>
        </w:rPr>
        <w:t xml:space="preserve">UK </w:t>
      </w:r>
      <w:r w:rsidRPr="00BB2CD8">
        <w:rPr>
          <w:b/>
          <w:u w:val="single"/>
        </w:rPr>
        <w:t>Berkshire</w:t>
      </w:r>
      <w:r>
        <w:rPr>
          <w:b/>
          <w:u w:val="single"/>
        </w:rPr>
        <w:t xml:space="preserve"> </w:t>
      </w:r>
      <w:r w:rsidRPr="00BB2CD8">
        <w:rPr>
          <w:b/>
          <w:u w:val="single"/>
        </w:rPr>
        <w:t>Colthrop Thatcham</w:t>
      </w:r>
      <w:r w:rsidRPr="00BB2CD8">
        <w:rPr>
          <w:b/>
        </w:rPr>
        <w:t xml:space="preserve"> – </w:t>
      </w:r>
      <w:r>
        <w:rPr>
          <w:b/>
        </w:rPr>
        <w:t xml:space="preserve">Will - </w:t>
      </w:r>
      <w:r w:rsidRPr="00BB2CD8">
        <w:rPr>
          <w:b/>
        </w:rPr>
        <w:t>William Knight</w:t>
      </w:r>
      <w:r>
        <w:rPr>
          <w:b/>
        </w:rPr>
        <w:t xml:space="preserve"> </w:t>
      </w:r>
      <w:r w:rsidR="00E91CEC">
        <w:rPr>
          <w:b/>
        </w:rPr>
        <w:t>–</w:t>
      </w:r>
      <w:r>
        <w:t xml:space="preserve"> </w:t>
      </w:r>
      <w:r w:rsidR="00E91CEC">
        <w:t xml:space="preserve">No details available. </w:t>
      </w:r>
      <w:r>
        <w:t>(</w:t>
      </w:r>
      <w:r w:rsidRPr="00857039">
        <w:rPr>
          <w:szCs w:val="24"/>
        </w:rPr>
        <w:t>Canterbury - Administrations in the Prerogative Court of Canterbury, 1581-1595</w:t>
      </w:r>
      <w:r>
        <w:rPr>
          <w:szCs w:val="24"/>
        </w:rPr>
        <w:t xml:space="preserve">) </w:t>
      </w:r>
      <w:r>
        <w:t xml:space="preserve"> </w:t>
      </w:r>
    </w:p>
    <w:p w:rsidR="00FF46BF" w:rsidRDefault="00FF46BF" w:rsidP="001470B7">
      <w:r w:rsidRPr="00FF46BF">
        <w:rPr>
          <w:b/>
        </w:rPr>
        <w:t xml:space="preserve">1585 – </w:t>
      </w:r>
      <w:r w:rsidRPr="00251689">
        <w:rPr>
          <w:b/>
          <w:u w:val="single"/>
        </w:rPr>
        <w:t>NC Roanoke</w:t>
      </w:r>
      <w:r w:rsidRPr="00FF46BF">
        <w:rPr>
          <w:b/>
        </w:rPr>
        <w:t xml:space="preserve"> – Info – John White</w:t>
      </w:r>
      <w:r w:rsidR="00513B32">
        <w:t xml:space="preserve"> - (c. 1540- c. 1593) </w:t>
      </w:r>
      <w:r w:rsidRPr="00FF46BF">
        <w:t xml:space="preserve"> </w:t>
      </w:r>
      <w:r w:rsidR="00251689" w:rsidRPr="00251689">
        <w:t xml:space="preserve">In 1585 White </w:t>
      </w:r>
      <w:r w:rsidR="000F71DA" w:rsidRPr="000F71DA">
        <w:t>sailed with Richard Grenville t</w:t>
      </w:r>
      <w:r w:rsidR="000F71DA">
        <w:t xml:space="preserve">o present-day North Carolina </w:t>
      </w:r>
      <w:r w:rsidR="000F71DA" w:rsidRPr="000F71DA">
        <w:t xml:space="preserve">acting as artist </w:t>
      </w:r>
      <w:r w:rsidR="000F71DA">
        <w:t xml:space="preserve">and mapmaker to the expedition; he </w:t>
      </w:r>
      <w:r w:rsidR="00251689" w:rsidRPr="00251689">
        <w:t>had been commissioned to "draw to life" the inhabitants of the New World and their surroundings.</w:t>
      </w:r>
      <w:r w:rsidR="00251689">
        <w:t xml:space="preserve"> </w:t>
      </w:r>
      <w:r w:rsidR="00251689" w:rsidRPr="00251689">
        <w:t>During his time at Roanoke Island he made a number of watercolor sketches of the surrounding landscape and the native Algonkin peoples. These works are significant as they are the most informative illustrations of a Native American society of the Eastern seaboard; the surviving original watercolors are now preserved in the print room of the British Museum.</w:t>
      </w:r>
      <w:r w:rsidR="00513B32">
        <w:t xml:space="preserve"> </w:t>
      </w:r>
      <w:r w:rsidR="00513B32" w:rsidRPr="00513B32">
        <w:t xml:space="preserve"> </w:t>
      </w:r>
      <w:r w:rsidRPr="00FF46BF">
        <w:t xml:space="preserve"> </w:t>
      </w:r>
    </w:p>
    <w:p w:rsidR="001470B7" w:rsidRDefault="001470B7" w:rsidP="001470B7">
      <w:r w:rsidRPr="00454ACD">
        <w:rPr>
          <w:b/>
        </w:rPr>
        <w:t xml:space="preserve">1586 Apr 9 – </w:t>
      </w:r>
      <w:r w:rsidR="009E1E23" w:rsidRPr="009E1E23">
        <w:rPr>
          <w:b/>
          <w:u w:val="single"/>
        </w:rPr>
        <w:t xml:space="preserve">UK </w:t>
      </w:r>
      <w:r w:rsidRPr="00454ACD">
        <w:rPr>
          <w:b/>
          <w:u w:val="single"/>
        </w:rPr>
        <w:t>London</w:t>
      </w:r>
      <w:r w:rsidRPr="00454ACD">
        <w:rPr>
          <w:b/>
        </w:rPr>
        <w:t xml:space="preserve"> – </w:t>
      </w:r>
      <w:r>
        <w:rPr>
          <w:b/>
        </w:rPr>
        <w:t xml:space="preserve">Will - </w:t>
      </w:r>
      <w:r w:rsidRPr="00454ACD">
        <w:rPr>
          <w:b/>
        </w:rPr>
        <w:t xml:space="preserve">Richard Knight, </w:t>
      </w:r>
      <w:r>
        <w:rPr>
          <w:b/>
        </w:rPr>
        <w:t xml:space="preserve">Cit. &amp; </w:t>
      </w:r>
      <w:r w:rsidRPr="00454ACD">
        <w:rPr>
          <w:b/>
        </w:rPr>
        <w:t>Merc</w:t>
      </w:r>
      <w:r>
        <w:rPr>
          <w:b/>
        </w:rPr>
        <w:t>hant</w:t>
      </w:r>
      <w:r>
        <w:t xml:space="preserve"> – “My mind and will is that all moveables, chattels, unmoveables, whether here, in the town of Bruges, or in England or elsewhere” to be sold “and made into money to the uttermost penney”; “my lease of the Kings Head in Thames Street in London” that he holds of the “corporate company of Coopers of London” and everything contained therein to be sold and “made into money”; household goods, plate, etc, to </w:t>
      </w:r>
      <w:r w:rsidRPr="00E91CEC">
        <w:rPr>
          <w:b/>
        </w:rPr>
        <w:t>wife Johane</w:t>
      </w:r>
      <w:r>
        <w:t xml:space="preserve"> and </w:t>
      </w:r>
      <w:r w:rsidRPr="00E91CEC">
        <w:rPr>
          <w:b/>
        </w:rPr>
        <w:t>daughters Maddlen and Anne</w:t>
      </w:r>
      <w:r>
        <w:t>; after all money is gathered up from selling off his stock and business interests, wife to get 1/3</w:t>
      </w:r>
      <w:r w:rsidRPr="002E14CB">
        <w:rPr>
          <w:vertAlign w:val="superscript"/>
        </w:rPr>
        <w:t>rd</w:t>
      </w:r>
      <w:r>
        <w:t xml:space="preserve">; to wife’s 3 children “over and besides my gift given them by my last time … amongst them” 4 pounds apiece to Richard, Jone, Roger and Sara, her 4 children (he does not mention their surname); the residue of money remaining (2/3rds of total) to be equally divided amongst “my fower children” </w:t>
      </w:r>
      <w:r w:rsidRPr="00E91CEC">
        <w:rPr>
          <w:b/>
        </w:rPr>
        <w:t>Christopher Knight, Magdalene (Maddlen), Anne Knight and Leonard Knight</w:t>
      </w:r>
      <w:r>
        <w:t xml:space="preserve"> and said 4 children to be executors of will “and every one to be each others heir to their said portion”; “My brother (in-law) Mr Leonard Bariker, Gent, Mr Christopher Chiborne, Esq”., overseers;” to brother-in-law, silver porringer with gilding; to cousin Chibourne, 40 shillings sterling; the same to my cousin Fox; “I have made and written this my said testament and last will with my own hand the eighth day of June 1585… </w:t>
      </w:r>
      <w:r w:rsidRPr="00235C55">
        <w:rPr>
          <w:b/>
        </w:rPr>
        <w:t>written in the town of Bruges in Flanders</w:t>
      </w:r>
      <w:r>
        <w:t>.” 40 shillings to his maid, Grace, on her marriage; mentions cousin Mr Richard Fox, merchant; Mr Thomas Baldroe and Bridgette Baldroe his wife, to rec. 40 shillings. (</w:t>
      </w:r>
      <w:r w:rsidRPr="00454ACD">
        <w:t xml:space="preserve"> </w:t>
      </w:r>
      <w:r>
        <w:t>Prerogative Court of Canterbury Wills, 1384-1858, PROB 11: Will Registers, 1567-1598, Piece 69: Windsor (1586))</w:t>
      </w:r>
    </w:p>
    <w:p w:rsidR="001470B7" w:rsidRDefault="001470B7" w:rsidP="001470B7">
      <w:r w:rsidRPr="00C55EE1">
        <w:rPr>
          <w:b/>
        </w:rPr>
        <w:t xml:space="preserve">1586 – Jul 8 – </w:t>
      </w:r>
      <w:r w:rsidR="009E1E23" w:rsidRPr="009E1E23">
        <w:rPr>
          <w:b/>
          <w:u w:val="single"/>
        </w:rPr>
        <w:t xml:space="preserve">UK </w:t>
      </w:r>
      <w:r w:rsidRPr="00C55EE1">
        <w:rPr>
          <w:b/>
          <w:u w:val="single"/>
        </w:rPr>
        <w:t>Sussex</w:t>
      </w:r>
      <w:r w:rsidRPr="00C55EE1">
        <w:rPr>
          <w:b/>
        </w:rPr>
        <w:t xml:space="preserve"> – Ox Alum – Richard Knight</w:t>
      </w:r>
      <w:r>
        <w:t xml:space="preserve"> – Of Sussex, pleb. Hart Hall, matric. 8 Jul 1586, aged 18.  </w:t>
      </w:r>
      <w:r>
        <w:rPr>
          <w:szCs w:val="24"/>
        </w:rPr>
        <w:t>(Oxford University Alumni 1500-1886, p. 862)</w:t>
      </w:r>
    </w:p>
    <w:p w:rsidR="001470B7" w:rsidRDefault="001470B7" w:rsidP="001470B7">
      <w:r w:rsidRPr="00ED5DFC">
        <w:rPr>
          <w:b/>
        </w:rPr>
        <w:t xml:space="preserve">1586 – Oct 16 – </w:t>
      </w:r>
      <w:r w:rsidR="009E1E23" w:rsidRPr="009E1E23">
        <w:rPr>
          <w:b/>
          <w:u w:val="single"/>
        </w:rPr>
        <w:t xml:space="preserve">UK </w:t>
      </w:r>
      <w:r w:rsidRPr="00ED5DFC">
        <w:rPr>
          <w:b/>
          <w:u w:val="single"/>
        </w:rPr>
        <w:t>Lancaster</w:t>
      </w:r>
      <w:r w:rsidR="009E1E23">
        <w:rPr>
          <w:b/>
          <w:u w:val="single"/>
        </w:rPr>
        <w:t>shire</w:t>
      </w:r>
      <w:r w:rsidRPr="00ED5DFC">
        <w:rPr>
          <w:b/>
        </w:rPr>
        <w:t xml:space="preserve"> – Ox Alum – Henry Knight</w:t>
      </w:r>
      <w:r>
        <w:t xml:space="preserve"> – Pleb. Privillegiatus 16 Oct 1586, aged 23. (Oxford University Alumni 1500-1880, p. 861)</w:t>
      </w:r>
    </w:p>
    <w:p w:rsidR="001470B7" w:rsidRDefault="001470B7" w:rsidP="001470B7">
      <w:pPr>
        <w:rPr>
          <w:szCs w:val="24"/>
        </w:rPr>
      </w:pPr>
      <w:r w:rsidRPr="00454ACD">
        <w:rPr>
          <w:b/>
        </w:rPr>
        <w:t xml:space="preserve">1586 – </w:t>
      </w:r>
      <w:r w:rsidR="009E1E23" w:rsidRPr="009E1E23">
        <w:rPr>
          <w:b/>
          <w:u w:val="single"/>
        </w:rPr>
        <w:t xml:space="preserve">UK </w:t>
      </w:r>
      <w:r w:rsidRPr="00454ACD">
        <w:rPr>
          <w:b/>
          <w:u w:val="single"/>
        </w:rPr>
        <w:t>Leicestershire</w:t>
      </w:r>
      <w:r>
        <w:rPr>
          <w:b/>
          <w:u w:val="single"/>
        </w:rPr>
        <w:t xml:space="preserve"> </w:t>
      </w:r>
      <w:r w:rsidRPr="00454ACD">
        <w:rPr>
          <w:b/>
          <w:u w:val="single"/>
        </w:rPr>
        <w:t>Charley</w:t>
      </w:r>
      <w:r w:rsidRPr="00454ACD">
        <w:rPr>
          <w:b/>
        </w:rPr>
        <w:t xml:space="preserve"> – </w:t>
      </w:r>
      <w:r>
        <w:rPr>
          <w:b/>
        </w:rPr>
        <w:t xml:space="preserve">Will - </w:t>
      </w:r>
      <w:r w:rsidRPr="00454ACD">
        <w:rPr>
          <w:b/>
        </w:rPr>
        <w:t>Nicholas Knight Will</w:t>
      </w:r>
      <w:r>
        <w:t xml:space="preserve"> – </w:t>
      </w:r>
      <w:r w:rsidR="006B27AD">
        <w:t xml:space="preserve">No details available. </w:t>
      </w:r>
      <w:r>
        <w:t>(</w:t>
      </w:r>
      <w:r w:rsidRPr="00857039">
        <w:rPr>
          <w:szCs w:val="24"/>
        </w:rPr>
        <w:t>Administrations in the Prerogative Court of Canterbury, 1581-1595</w:t>
      </w:r>
      <w:r>
        <w:rPr>
          <w:szCs w:val="24"/>
        </w:rPr>
        <w:t>)</w:t>
      </w:r>
    </w:p>
    <w:p w:rsidR="001470B7" w:rsidRDefault="001470B7" w:rsidP="001470B7">
      <w:r w:rsidRPr="00A23607">
        <w:rPr>
          <w:b/>
        </w:rPr>
        <w:t xml:space="preserve">1586 – </w:t>
      </w:r>
      <w:r w:rsidR="009E1E23" w:rsidRPr="009E1E23">
        <w:rPr>
          <w:b/>
          <w:u w:val="single"/>
        </w:rPr>
        <w:t xml:space="preserve">UK </w:t>
      </w:r>
      <w:r w:rsidRPr="001A2F50">
        <w:rPr>
          <w:b/>
          <w:u w:val="single"/>
        </w:rPr>
        <w:t xml:space="preserve">Sussex </w:t>
      </w:r>
      <w:r w:rsidRPr="00A23607">
        <w:rPr>
          <w:b/>
          <w:u w:val="single"/>
        </w:rPr>
        <w:t>Selsey</w:t>
      </w:r>
      <w:r w:rsidRPr="00A23607">
        <w:rPr>
          <w:b/>
        </w:rPr>
        <w:t xml:space="preserve"> – </w:t>
      </w:r>
      <w:r w:rsidR="006B27AD">
        <w:rPr>
          <w:b/>
        </w:rPr>
        <w:t xml:space="preserve">Will - </w:t>
      </w:r>
      <w:r w:rsidRPr="00A23607">
        <w:rPr>
          <w:b/>
        </w:rPr>
        <w:t>John Knight</w:t>
      </w:r>
      <w:r>
        <w:t xml:space="preserve"> – </w:t>
      </w:r>
      <w:r w:rsidR="006B27AD">
        <w:t xml:space="preserve">No details available. </w:t>
      </w:r>
      <w:r>
        <w:t>(Probate Registry at Winchester)</w:t>
      </w:r>
    </w:p>
    <w:p w:rsidR="001470B7" w:rsidRDefault="001470B7" w:rsidP="001470B7">
      <w:r w:rsidRPr="0097653F">
        <w:rPr>
          <w:b/>
        </w:rPr>
        <w:t xml:space="preserve">1586 – </w:t>
      </w:r>
      <w:r w:rsidR="009E1E23" w:rsidRPr="009E1E23">
        <w:rPr>
          <w:b/>
          <w:u w:val="single"/>
        </w:rPr>
        <w:t xml:space="preserve">UK </w:t>
      </w:r>
      <w:r w:rsidRPr="0097653F">
        <w:rPr>
          <w:b/>
          <w:u w:val="single"/>
        </w:rPr>
        <w:t>Cambridge</w:t>
      </w:r>
      <w:r w:rsidR="009E1E23">
        <w:rPr>
          <w:b/>
          <w:u w:val="single"/>
        </w:rPr>
        <w:t>shire Cambridge</w:t>
      </w:r>
      <w:r w:rsidRPr="0097653F">
        <w:rPr>
          <w:b/>
        </w:rPr>
        <w:t xml:space="preserve"> – Camb Alum – John Knight</w:t>
      </w:r>
      <w:r>
        <w:t xml:space="preserve"> - </w:t>
      </w:r>
      <w:r w:rsidRPr="0097653F">
        <w:t>Matric. sizar from ST JOHN'S, Michs. 1586.</w:t>
      </w:r>
    </w:p>
    <w:p w:rsidR="001470B7" w:rsidRDefault="001470B7" w:rsidP="001470B7">
      <w:r w:rsidRPr="00FC47BA">
        <w:rPr>
          <w:b/>
          <w:szCs w:val="24"/>
        </w:rPr>
        <w:lastRenderedPageBreak/>
        <w:t xml:space="preserve">1587 – Apr 18 – </w:t>
      </w:r>
      <w:r w:rsidR="009E1E23" w:rsidRPr="009E1E23">
        <w:rPr>
          <w:b/>
          <w:u w:val="single"/>
        </w:rPr>
        <w:t xml:space="preserve">UK </w:t>
      </w:r>
      <w:r w:rsidRPr="00FC47BA">
        <w:rPr>
          <w:b/>
          <w:szCs w:val="24"/>
          <w:u w:val="single"/>
        </w:rPr>
        <w:t>Kent Staplehurst</w:t>
      </w:r>
      <w:r w:rsidRPr="00FC47BA">
        <w:rPr>
          <w:b/>
          <w:szCs w:val="24"/>
        </w:rPr>
        <w:t xml:space="preserve"> – Mar – Richard Knight</w:t>
      </w:r>
      <w:r>
        <w:rPr>
          <w:b/>
          <w:szCs w:val="24"/>
        </w:rPr>
        <w:t>, Gent</w:t>
      </w:r>
      <w:r w:rsidRPr="00FC47BA">
        <w:rPr>
          <w:b/>
          <w:szCs w:val="24"/>
        </w:rPr>
        <w:t xml:space="preserve"> &amp; Marta Rogers</w:t>
      </w:r>
      <w:r>
        <w:rPr>
          <w:b/>
          <w:szCs w:val="24"/>
        </w:rPr>
        <w:t xml:space="preserve"> </w:t>
      </w:r>
      <w:r w:rsidRPr="001F77E8">
        <w:t>(Tyler)</w:t>
      </w:r>
    </w:p>
    <w:p w:rsidR="001470B7" w:rsidRDefault="001470B7" w:rsidP="001470B7">
      <w:pPr>
        <w:rPr>
          <w:szCs w:val="24"/>
        </w:rPr>
      </w:pPr>
      <w:r w:rsidRPr="00C50934">
        <w:rPr>
          <w:b/>
          <w:szCs w:val="24"/>
        </w:rPr>
        <w:t xml:space="preserve">1587 – Jun 20 – </w:t>
      </w:r>
      <w:r w:rsidR="009E1E23" w:rsidRPr="009E1E23">
        <w:rPr>
          <w:b/>
          <w:u w:val="single"/>
        </w:rPr>
        <w:t xml:space="preserve">UK </w:t>
      </w:r>
      <w:r w:rsidRPr="00C50934">
        <w:rPr>
          <w:b/>
          <w:szCs w:val="24"/>
          <w:u w:val="single"/>
        </w:rPr>
        <w:t>Berkshire Thatcham</w:t>
      </w:r>
      <w:r w:rsidRPr="00C50934">
        <w:rPr>
          <w:b/>
          <w:szCs w:val="24"/>
        </w:rPr>
        <w:t xml:space="preserve"> – </w:t>
      </w:r>
      <w:r>
        <w:rPr>
          <w:b/>
          <w:szCs w:val="24"/>
        </w:rPr>
        <w:t>Chancery</w:t>
      </w:r>
      <w:r w:rsidRPr="00C50934">
        <w:rPr>
          <w:b/>
          <w:szCs w:val="24"/>
        </w:rPr>
        <w:t xml:space="preserve"> – Roger Knight</w:t>
      </w:r>
      <w:r>
        <w:rPr>
          <w:szCs w:val="24"/>
        </w:rPr>
        <w:t xml:space="preserve"> - </w:t>
      </w:r>
      <w:r w:rsidRPr="00C50934">
        <w:rPr>
          <w:szCs w:val="24"/>
        </w:rPr>
        <w:t>Goddard v Dolman.</w:t>
      </w:r>
      <w:r>
        <w:rPr>
          <w:szCs w:val="24"/>
        </w:rPr>
        <w:t xml:space="preserve">  </w:t>
      </w:r>
      <w:r w:rsidRPr="00C50934">
        <w:rPr>
          <w:szCs w:val="24"/>
        </w:rPr>
        <w:t xml:space="preserve">Plaintiffs: John Goddard and his wife Elizabeth, daughter of Humphrey Fleming and </w:t>
      </w:r>
      <w:r w:rsidRPr="006B27AD">
        <w:rPr>
          <w:b/>
          <w:szCs w:val="24"/>
        </w:rPr>
        <w:t>widow of William Knight of Colthrop</w:t>
      </w:r>
      <w:r w:rsidRPr="00C50934">
        <w:rPr>
          <w:szCs w:val="24"/>
        </w:rPr>
        <w:t xml:space="preserve"> in Thatcham, Berkshire, yeoman, [as guardians] for </w:t>
      </w:r>
      <w:r w:rsidRPr="006B27AD">
        <w:rPr>
          <w:b/>
          <w:szCs w:val="24"/>
        </w:rPr>
        <w:t>Roger Knight and Elinor Knight</w:t>
      </w:r>
      <w:r w:rsidRPr="00C50934">
        <w:rPr>
          <w:szCs w:val="24"/>
        </w:rPr>
        <w:t xml:space="preserve"> [infants].</w:t>
      </w:r>
      <w:r>
        <w:rPr>
          <w:szCs w:val="24"/>
        </w:rPr>
        <w:t xml:space="preserve">  </w:t>
      </w:r>
      <w:r w:rsidRPr="00C50934">
        <w:rPr>
          <w:szCs w:val="24"/>
        </w:rPr>
        <w:t>Defendant: Thomas Dolman, esq, Thomas Goddard and his wife Joan.</w:t>
      </w:r>
      <w:r>
        <w:rPr>
          <w:szCs w:val="24"/>
        </w:rPr>
        <w:t xml:space="preserve">  </w:t>
      </w:r>
      <w:r w:rsidRPr="00C50934">
        <w:rPr>
          <w:szCs w:val="24"/>
        </w:rPr>
        <w:t xml:space="preserve">Subject of decree: Lease of Colthrop Farm and goods of </w:t>
      </w:r>
      <w:r w:rsidRPr="006B27AD">
        <w:rPr>
          <w:b/>
          <w:szCs w:val="24"/>
        </w:rPr>
        <w:t>William Knight, suicide</w:t>
      </w:r>
      <w:r w:rsidRPr="00C50934">
        <w:rPr>
          <w:szCs w:val="24"/>
        </w:rPr>
        <w:t>. Lands in Longcot and a lease of parsonage of Midgham, Berkshire.</w:t>
      </w:r>
      <w:r>
        <w:rPr>
          <w:szCs w:val="24"/>
        </w:rPr>
        <w:t xml:space="preserve">  </w:t>
      </w:r>
      <w:r w:rsidRPr="00C50934">
        <w:rPr>
          <w:szCs w:val="24"/>
        </w:rPr>
        <w:t xml:space="preserve">Date of decree: 20 June 29 Eliz. </w:t>
      </w:r>
      <w:r>
        <w:rPr>
          <w:szCs w:val="24"/>
        </w:rPr>
        <w:t xml:space="preserve"> (National Archives, Kew England, Ref: </w:t>
      </w:r>
      <w:r w:rsidRPr="00C50934">
        <w:rPr>
          <w:szCs w:val="24"/>
        </w:rPr>
        <w:t>C 78/72/1</w:t>
      </w:r>
      <w:r>
        <w:rPr>
          <w:szCs w:val="24"/>
        </w:rPr>
        <w:t>)</w:t>
      </w:r>
    </w:p>
    <w:p w:rsidR="001470B7" w:rsidRDefault="001470B7" w:rsidP="001470B7">
      <w:r w:rsidRPr="00FC47BA">
        <w:rPr>
          <w:b/>
          <w:szCs w:val="24"/>
        </w:rPr>
        <w:t xml:space="preserve">1587 – Jul 30 – </w:t>
      </w:r>
      <w:r w:rsidR="009E1E23" w:rsidRPr="009E1E23">
        <w:rPr>
          <w:b/>
          <w:u w:val="single"/>
        </w:rPr>
        <w:t xml:space="preserve">UK </w:t>
      </w:r>
      <w:r w:rsidRPr="00FC47BA">
        <w:rPr>
          <w:b/>
          <w:szCs w:val="24"/>
          <w:u w:val="single"/>
        </w:rPr>
        <w:t>Kent Hythe</w:t>
      </w:r>
      <w:r w:rsidRPr="00FC47BA">
        <w:rPr>
          <w:b/>
          <w:szCs w:val="24"/>
        </w:rPr>
        <w:t xml:space="preserve"> </w:t>
      </w:r>
      <w:r w:rsidR="007A089D">
        <w:rPr>
          <w:b/>
          <w:szCs w:val="24"/>
        </w:rPr>
        <w:t>– Birth/Bap –</w:t>
      </w:r>
      <w:r w:rsidRPr="00FC47BA">
        <w:rPr>
          <w:b/>
          <w:szCs w:val="24"/>
        </w:rPr>
        <w:t xml:space="preserve"> James Knight</w:t>
      </w:r>
      <w:r w:rsidRPr="00BC4DE8">
        <w:rPr>
          <w:szCs w:val="24"/>
        </w:rPr>
        <w:t xml:space="preserve"> </w:t>
      </w:r>
      <w:r>
        <w:rPr>
          <w:szCs w:val="24"/>
        </w:rPr>
        <w:t xml:space="preserve">- </w:t>
      </w:r>
      <w:r w:rsidRPr="00BC4DE8">
        <w:rPr>
          <w:szCs w:val="24"/>
        </w:rPr>
        <w:t>s/o Thomas</w:t>
      </w:r>
      <w:r>
        <w:rPr>
          <w:szCs w:val="24"/>
        </w:rPr>
        <w:t xml:space="preserve"> </w:t>
      </w:r>
      <w:r w:rsidRPr="001F77E8">
        <w:t>(Tyler)</w:t>
      </w:r>
    </w:p>
    <w:p w:rsidR="000F71DA" w:rsidRDefault="000F71DA" w:rsidP="001470B7">
      <w:r w:rsidRPr="006B27AD">
        <w:rPr>
          <w:b/>
        </w:rPr>
        <w:t xml:space="preserve">1587 – May – </w:t>
      </w:r>
      <w:r w:rsidRPr="006B27AD">
        <w:rPr>
          <w:b/>
          <w:u w:val="single"/>
        </w:rPr>
        <w:t>NC Roanoke</w:t>
      </w:r>
      <w:r w:rsidRPr="006B27AD">
        <w:rPr>
          <w:b/>
        </w:rPr>
        <w:t xml:space="preserve"> – Info – Lost Colony</w:t>
      </w:r>
      <w:r>
        <w:t xml:space="preserve"> - I</w:t>
      </w:r>
      <w:r w:rsidRPr="000F71DA">
        <w:t xml:space="preserve">n 1586, Sir Walter Raleigh, who held the land patent for </w:t>
      </w:r>
      <w:r>
        <w:t>a</w:t>
      </w:r>
      <w:r w:rsidRPr="000F71DA">
        <w:t xml:space="preserve"> proposed English colony of Virginia, tasked </w:t>
      </w:r>
      <w:r>
        <w:t xml:space="preserve">John </w:t>
      </w:r>
      <w:r w:rsidRPr="000F71DA">
        <w:t>White with the job of organising a new settlement in the Chesapeake Bay area, one which would be self-sustaining and which would include women and children. During 1586 White was able to persuade 113 prospective colonists to join Raleigh's expedition, including his daughter Eleanor and his son-in-law Ananias Dare, recently married at St Bride's Church in Fleet Street.</w:t>
      </w:r>
      <w:r>
        <w:t xml:space="preserve"> O</w:t>
      </w:r>
      <w:r w:rsidRPr="000F71DA">
        <w:t>n 7 January 1587, Raleigh named "John White of London Gentleman, to be the chief Governor" of the new colony.</w:t>
      </w:r>
      <w:r>
        <w:t xml:space="preserve"> </w:t>
      </w:r>
      <w:r w:rsidRPr="000F71DA">
        <w:t xml:space="preserve">In May 1587 White's colonists sailed for Virginia in the </w:t>
      </w:r>
      <w:r w:rsidRPr="006B27AD">
        <w:rPr>
          <w:i/>
        </w:rPr>
        <w:t>Lion</w:t>
      </w:r>
      <w:r w:rsidRPr="000F71DA">
        <w:t>. They were guided by the Portuguese navigator Simon Fernandez, the same pilot who had led the 1585 expedition</w:t>
      </w:r>
      <w:r>
        <w:t xml:space="preserve">.  </w:t>
      </w:r>
      <w:r w:rsidRPr="000F71DA">
        <w:t>The settlers' chosen destination was not Roanoke but the Chesapeake Bay. But, upon reaching Roanoke in late July, and allowing the colonists to disembark, Fernandez refused to let White's men re-board ship. Faced with what amounted to a mutiny by his navigator, White appears to have backed down and acquiesced in this sudden change of plan. Despite the governor's protests, Fernandez he</w:t>
      </w:r>
      <w:r>
        <w:t>ld that "summer was farre spent</w:t>
      </w:r>
      <w:r w:rsidRPr="000F71DA">
        <w:t>, wherefore hee would land all the planters in no other place."</w:t>
      </w:r>
      <w:r>
        <w:t xml:space="preserve"> </w:t>
      </w:r>
      <w:r w:rsidRPr="000F71DA">
        <w:t>This second colony at Roanoke set about repairing the structures left behind in 1585. They also searched for the fifteen men left behind by the previous expedition, but found only bones.</w:t>
      </w:r>
    </w:p>
    <w:p w:rsidR="00FF46BF" w:rsidRDefault="00FF46BF" w:rsidP="001470B7">
      <w:pPr>
        <w:rPr>
          <w:szCs w:val="24"/>
        </w:rPr>
      </w:pPr>
      <w:r w:rsidRPr="00FF46BF">
        <w:rPr>
          <w:b/>
        </w:rPr>
        <w:t xml:space="preserve">1587 – Aug 18 – </w:t>
      </w:r>
      <w:r w:rsidRPr="00FF46BF">
        <w:rPr>
          <w:b/>
          <w:u w:val="single"/>
        </w:rPr>
        <w:t>NC Roanoke Colony</w:t>
      </w:r>
      <w:r w:rsidRPr="00FF46BF">
        <w:rPr>
          <w:b/>
        </w:rPr>
        <w:t xml:space="preserve"> </w:t>
      </w:r>
      <w:r w:rsidR="007A089D">
        <w:rPr>
          <w:b/>
        </w:rPr>
        <w:t>– Birth/Bap –</w:t>
      </w:r>
      <w:r w:rsidRPr="00FF46BF">
        <w:rPr>
          <w:b/>
        </w:rPr>
        <w:t xml:space="preserve"> Virginia Dare</w:t>
      </w:r>
      <w:r>
        <w:t xml:space="preserve"> – d/o Ananias Dare and Eleanor White Dare of London. </w:t>
      </w:r>
    </w:p>
    <w:p w:rsidR="001470B7" w:rsidRDefault="001470B7" w:rsidP="001470B7">
      <w:pPr>
        <w:rPr>
          <w:b/>
          <w:szCs w:val="24"/>
        </w:rPr>
      </w:pPr>
      <w:r w:rsidRPr="00FC47BA">
        <w:rPr>
          <w:b/>
          <w:szCs w:val="24"/>
        </w:rPr>
        <w:t xml:space="preserve">1587 – Nov 5 – </w:t>
      </w:r>
      <w:r w:rsidR="009E1E23" w:rsidRPr="009E1E23">
        <w:rPr>
          <w:b/>
          <w:u w:val="single"/>
        </w:rPr>
        <w:t xml:space="preserve">UK </w:t>
      </w:r>
      <w:r w:rsidRPr="00FC47BA">
        <w:rPr>
          <w:b/>
          <w:szCs w:val="24"/>
          <w:u w:val="single"/>
        </w:rPr>
        <w:t>Kent Bromley</w:t>
      </w:r>
      <w:r w:rsidRPr="00FC47BA">
        <w:rPr>
          <w:b/>
          <w:szCs w:val="24"/>
        </w:rPr>
        <w:t xml:space="preserve"> – Mar – Richard Knight &amp; Elizabeth Parke</w:t>
      </w:r>
      <w:r>
        <w:rPr>
          <w:b/>
          <w:szCs w:val="24"/>
        </w:rPr>
        <w:t xml:space="preserve"> </w:t>
      </w:r>
      <w:r w:rsidRPr="001F77E8">
        <w:t>(Tyler)</w:t>
      </w:r>
    </w:p>
    <w:p w:rsidR="001470B7" w:rsidRDefault="001470B7" w:rsidP="001470B7">
      <w:pPr>
        <w:rPr>
          <w:szCs w:val="24"/>
        </w:rPr>
      </w:pPr>
      <w:r w:rsidRPr="00FC47BA">
        <w:rPr>
          <w:b/>
          <w:szCs w:val="24"/>
        </w:rPr>
        <w:t xml:space="preserve">1587 – Nov 26 – </w:t>
      </w:r>
      <w:r w:rsidR="009E1E23" w:rsidRPr="009E1E23">
        <w:rPr>
          <w:b/>
          <w:u w:val="single"/>
        </w:rPr>
        <w:t xml:space="preserve">UK </w:t>
      </w:r>
      <w:r w:rsidRPr="00FC47BA">
        <w:rPr>
          <w:b/>
          <w:szCs w:val="24"/>
          <w:u w:val="single"/>
        </w:rPr>
        <w:t>London St Andrew</w:t>
      </w:r>
      <w:r w:rsidRPr="00FC47BA">
        <w:rPr>
          <w:b/>
          <w:szCs w:val="24"/>
        </w:rPr>
        <w:t xml:space="preserve"> – Bur – Richard Knight</w:t>
      </w:r>
      <w:r w:rsidRPr="00BC4DE8">
        <w:rPr>
          <w:szCs w:val="24"/>
        </w:rPr>
        <w:t xml:space="preserve"> </w:t>
      </w:r>
      <w:r>
        <w:rPr>
          <w:szCs w:val="24"/>
        </w:rPr>
        <w:t xml:space="preserve">- </w:t>
      </w:r>
      <w:r w:rsidRPr="00BC4DE8">
        <w:rPr>
          <w:szCs w:val="24"/>
        </w:rPr>
        <w:t>s/o Leonard</w:t>
      </w:r>
    </w:p>
    <w:p w:rsidR="001470B7" w:rsidRPr="00FC47BA" w:rsidRDefault="001470B7" w:rsidP="001470B7">
      <w:pPr>
        <w:rPr>
          <w:b/>
          <w:szCs w:val="24"/>
        </w:rPr>
      </w:pPr>
      <w:r w:rsidRPr="00FC47BA">
        <w:rPr>
          <w:b/>
          <w:szCs w:val="24"/>
        </w:rPr>
        <w:t xml:space="preserve">1587 – Dec 1 – </w:t>
      </w:r>
      <w:r w:rsidR="009E1E23" w:rsidRPr="009E1E23">
        <w:rPr>
          <w:b/>
          <w:u w:val="single"/>
        </w:rPr>
        <w:t xml:space="preserve">UK </w:t>
      </w:r>
      <w:r w:rsidRPr="00FC47BA">
        <w:rPr>
          <w:b/>
          <w:szCs w:val="24"/>
          <w:u w:val="single"/>
        </w:rPr>
        <w:t>Kent Goudhurst</w:t>
      </w:r>
      <w:r w:rsidRPr="00FC47BA">
        <w:rPr>
          <w:b/>
          <w:szCs w:val="24"/>
        </w:rPr>
        <w:t xml:space="preserve"> – Mar – Edward Knight &amp; Joane Barne</w:t>
      </w:r>
      <w:r>
        <w:rPr>
          <w:b/>
          <w:szCs w:val="24"/>
        </w:rPr>
        <w:t xml:space="preserve"> </w:t>
      </w:r>
      <w:r w:rsidRPr="001F77E8">
        <w:t>(Tyler)</w:t>
      </w:r>
    </w:p>
    <w:p w:rsidR="001470B7" w:rsidRDefault="001470B7" w:rsidP="001470B7">
      <w:pPr>
        <w:rPr>
          <w:szCs w:val="24"/>
        </w:rPr>
      </w:pPr>
      <w:r w:rsidRPr="00DD41BB">
        <w:rPr>
          <w:b/>
        </w:rPr>
        <w:t xml:space="preserve">1587 – </w:t>
      </w:r>
      <w:r w:rsidR="009E1E23" w:rsidRPr="009E1E23">
        <w:rPr>
          <w:b/>
          <w:u w:val="single"/>
        </w:rPr>
        <w:t xml:space="preserve">UK </w:t>
      </w:r>
      <w:r w:rsidRPr="00DD41BB">
        <w:rPr>
          <w:b/>
          <w:u w:val="single"/>
        </w:rPr>
        <w:t>Gloucestershire</w:t>
      </w:r>
      <w:r>
        <w:rPr>
          <w:b/>
          <w:u w:val="single"/>
        </w:rPr>
        <w:t xml:space="preserve"> </w:t>
      </w:r>
      <w:r w:rsidRPr="00DD41BB">
        <w:rPr>
          <w:b/>
          <w:u w:val="single"/>
        </w:rPr>
        <w:t>Gloucester</w:t>
      </w:r>
      <w:r w:rsidRPr="00DD41BB">
        <w:rPr>
          <w:b/>
        </w:rPr>
        <w:t xml:space="preserve"> – </w:t>
      </w:r>
      <w:r>
        <w:rPr>
          <w:b/>
        </w:rPr>
        <w:t xml:space="preserve">Will - </w:t>
      </w:r>
      <w:r w:rsidRPr="00DD41BB">
        <w:rPr>
          <w:b/>
        </w:rPr>
        <w:t>William Knight</w:t>
      </w:r>
      <w:r>
        <w:t xml:space="preserve"> – </w:t>
      </w:r>
      <w:r w:rsidR="006B27AD">
        <w:t xml:space="preserve">No details available. </w:t>
      </w:r>
      <w:r>
        <w:t>(</w:t>
      </w:r>
      <w:r w:rsidRPr="00857039">
        <w:rPr>
          <w:szCs w:val="24"/>
        </w:rPr>
        <w:t>Administrations in the Prerogative Court of Canterbury, 1581-1595</w:t>
      </w:r>
      <w:r>
        <w:rPr>
          <w:szCs w:val="24"/>
        </w:rPr>
        <w:t>)</w:t>
      </w:r>
    </w:p>
    <w:p w:rsidR="001470B7" w:rsidRDefault="001470B7" w:rsidP="001470B7">
      <w:pPr>
        <w:rPr>
          <w:szCs w:val="24"/>
        </w:rPr>
      </w:pPr>
      <w:r w:rsidRPr="00DD41BB">
        <w:rPr>
          <w:b/>
          <w:szCs w:val="24"/>
        </w:rPr>
        <w:t xml:space="preserve">1587 – </w:t>
      </w:r>
      <w:r w:rsidR="009E1E23" w:rsidRPr="009E1E23">
        <w:rPr>
          <w:b/>
          <w:u w:val="single"/>
        </w:rPr>
        <w:t xml:space="preserve">UK </w:t>
      </w:r>
      <w:r w:rsidRPr="00DD41BB">
        <w:rPr>
          <w:b/>
          <w:szCs w:val="24"/>
          <w:u w:val="single"/>
        </w:rPr>
        <w:t>London</w:t>
      </w:r>
      <w:r>
        <w:rPr>
          <w:b/>
          <w:szCs w:val="24"/>
          <w:u w:val="single"/>
        </w:rPr>
        <w:t xml:space="preserve"> </w:t>
      </w:r>
      <w:r w:rsidRPr="00DD41BB">
        <w:rPr>
          <w:b/>
          <w:szCs w:val="24"/>
          <w:u w:val="single"/>
        </w:rPr>
        <w:t>St Martin Ludgate</w:t>
      </w:r>
      <w:r w:rsidRPr="00DD41BB">
        <w:rPr>
          <w:b/>
          <w:szCs w:val="24"/>
        </w:rPr>
        <w:t xml:space="preserve"> – </w:t>
      </w:r>
      <w:r>
        <w:rPr>
          <w:b/>
          <w:szCs w:val="24"/>
        </w:rPr>
        <w:t xml:space="preserve">Will - </w:t>
      </w:r>
      <w:r w:rsidRPr="00DD41BB">
        <w:rPr>
          <w:b/>
          <w:szCs w:val="24"/>
        </w:rPr>
        <w:t>William Knight</w:t>
      </w:r>
      <w:r>
        <w:rPr>
          <w:szCs w:val="24"/>
        </w:rPr>
        <w:t xml:space="preserve"> – </w:t>
      </w:r>
      <w:r w:rsidR="006B27AD">
        <w:rPr>
          <w:szCs w:val="24"/>
        </w:rPr>
        <w:t xml:space="preserve">No details available. </w:t>
      </w:r>
      <w:r>
        <w:rPr>
          <w:szCs w:val="24"/>
        </w:rPr>
        <w:t>(</w:t>
      </w:r>
      <w:r w:rsidRPr="00857039">
        <w:rPr>
          <w:szCs w:val="24"/>
        </w:rPr>
        <w:t>Administrations in the Prerogative Court of Canterbury, 1581-1595</w:t>
      </w:r>
      <w:r>
        <w:rPr>
          <w:szCs w:val="24"/>
        </w:rPr>
        <w:t>)</w:t>
      </w:r>
    </w:p>
    <w:p w:rsidR="001470B7" w:rsidRDefault="001470B7" w:rsidP="001470B7">
      <w:pPr>
        <w:rPr>
          <w:szCs w:val="24"/>
        </w:rPr>
      </w:pPr>
      <w:r w:rsidRPr="001F77E8">
        <w:rPr>
          <w:b/>
          <w:szCs w:val="24"/>
        </w:rPr>
        <w:t xml:space="preserve">1588 – Apr 28 – </w:t>
      </w:r>
      <w:r w:rsidR="009E1E23" w:rsidRPr="009E1E23">
        <w:rPr>
          <w:b/>
          <w:u w:val="single"/>
        </w:rPr>
        <w:t xml:space="preserve">UK </w:t>
      </w:r>
      <w:r w:rsidRPr="001F77E8">
        <w:rPr>
          <w:b/>
          <w:szCs w:val="24"/>
          <w:u w:val="single"/>
        </w:rPr>
        <w:t>Kent Chillenden</w:t>
      </w:r>
      <w:r w:rsidRPr="001F77E8">
        <w:rPr>
          <w:b/>
          <w:szCs w:val="24"/>
        </w:rPr>
        <w:t xml:space="preserve"> </w:t>
      </w:r>
      <w:r w:rsidR="007A089D">
        <w:rPr>
          <w:b/>
          <w:szCs w:val="24"/>
        </w:rPr>
        <w:t>– Birth/Bap –</w:t>
      </w:r>
      <w:r w:rsidRPr="001F77E8">
        <w:rPr>
          <w:b/>
          <w:szCs w:val="24"/>
        </w:rPr>
        <w:t xml:space="preserve"> Francis Knight</w:t>
      </w:r>
      <w:r>
        <w:rPr>
          <w:szCs w:val="24"/>
        </w:rPr>
        <w:t xml:space="preserve"> (Francys) </w:t>
      </w:r>
      <w:r w:rsidR="006B27AD">
        <w:rPr>
          <w:szCs w:val="24"/>
        </w:rPr>
        <w:t xml:space="preserve">- </w:t>
      </w:r>
      <w:r>
        <w:rPr>
          <w:szCs w:val="24"/>
        </w:rPr>
        <w:t xml:space="preserve">No parent named. (Tyler) </w:t>
      </w:r>
      <w:r w:rsidR="007A089D">
        <w:rPr>
          <w:szCs w:val="24"/>
        </w:rPr>
        <w:t xml:space="preserve">  </w:t>
      </w:r>
      <w:r w:rsidR="006B27AD" w:rsidRPr="006B27AD">
        <w:rPr>
          <w:b/>
          <w:szCs w:val="24"/>
        </w:rPr>
        <w:t>Note</w:t>
      </w:r>
      <w:r w:rsidR="006B27AD">
        <w:rPr>
          <w:szCs w:val="24"/>
        </w:rPr>
        <w:t xml:space="preserve">: </w:t>
      </w:r>
      <w:r w:rsidR="007A089D">
        <w:rPr>
          <w:szCs w:val="24"/>
        </w:rPr>
        <w:t>I r</w:t>
      </w:r>
      <w:r>
        <w:rPr>
          <w:szCs w:val="24"/>
        </w:rPr>
        <w:t>ead this register back to 1563, no prior Knights there.</w:t>
      </w:r>
    </w:p>
    <w:p w:rsidR="001470B7" w:rsidRDefault="001470B7" w:rsidP="001470B7">
      <w:pPr>
        <w:rPr>
          <w:szCs w:val="24"/>
        </w:rPr>
      </w:pPr>
      <w:r w:rsidRPr="00143E1F">
        <w:rPr>
          <w:b/>
          <w:szCs w:val="24"/>
        </w:rPr>
        <w:lastRenderedPageBreak/>
        <w:t xml:space="preserve">1588 – May 2 – </w:t>
      </w:r>
      <w:r w:rsidR="009E1E23" w:rsidRPr="009E1E23">
        <w:rPr>
          <w:b/>
          <w:u w:val="single"/>
        </w:rPr>
        <w:t xml:space="preserve">UK </w:t>
      </w:r>
      <w:r w:rsidRPr="00143E1F">
        <w:rPr>
          <w:b/>
          <w:szCs w:val="24"/>
          <w:u w:val="single"/>
        </w:rPr>
        <w:t>Oxfordshire Banbury</w:t>
      </w:r>
      <w:r w:rsidRPr="00143E1F">
        <w:rPr>
          <w:b/>
          <w:szCs w:val="24"/>
        </w:rPr>
        <w:t xml:space="preserve"> – Will – John Knight</w:t>
      </w:r>
      <w:r>
        <w:rPr>
          <w:b/>
          <w:szCs w:val="24"/>
        </w:rPr>
        <w:t>, Baker</w:t>
      </w:r>
      <w:r>
        <w:rPr>
          <w:szCs w:val="24"/>
        </w:rPr>
        <w:t xml:space="preserve"> – To daughter Ellen, lands; wife Joan; daughters listed: Anne, Ellen, Elizabeth, Alice, Marie, Frideswoid, Susan (?); annuities for daughters, sums to sons-in-law and grandchildren and other relations; residue of estate to </w:t>
      </w:r>
      <w:r w:rsidRPr="006B27AD">
        <w:rPr>
          <w:b/>
          <w:szCs w:val="24"/>
        </w:rPr>
        <w:t>son William Knight</w:t>
      </w:r>
      <w:r>
        <w:rPr>
          <w:szCs w:val="24"/>
        </w:rPr>
        <w:t>; wife, Joan, to be executrix. (</w:t>
      </w:r>
      <w:r w:rsidRPr="007A6F85">
        <w:rPr>
          <w:szCs w:val="24"/>
        </w:rPr>
        <w:t>Prerogative Court of Canterbury Wills, 1384-1858</w:t>
      </w:r>
      <w:r>
        <w:rPr>
          <w:szCs w:val="24"/>
        </w:rPr>
        <w:t xml:space="preserve">, </w:t>
      </w:r>
      <w:r w:rsidRPr="007A6F85">
        <w:rPr>
          <w:szCs w:val="24"/>
        </w:rPr>
        <w:t>PROB 11: Will Registers</w:t>
      </w:r>
      <w:r>
        <w:rPr>
          <w:szCs w:val="24"/>
        </w:rPr>
        <w:t xml:space="preserve">, </w:t>
      </w:r>
      <w:r w:rsidRPr="007A6F85">
        <w:rPr>
          <w:szCs w:val="24"/>
        </w:rPr>
        <w:t>1567-1598</w:t>
      </w:r>
      <w:r>
        <w:rPr>
          <w:szCs w:val="24"/>
        </w:rPr>
        <w:t xml:space="preserve">, </w:t>
      </w:r>
      <w:r w:rsidRPr="007A6F85">
        <w:rPr>
          <w:szCs w:val="24"/>
        </w:rPr>
        <w:t>Piece 72: Rutland (1588)</w:t>
      </w:r>
      <w:r>
        <w:rPr>
          <w:szCs w:val="24"/>
        </w:rPr>
        <w:t>)</w:t>
      </w:r>
    </w:p>
    <w:p w:rsidR="001470B7" w:rsidRDefault="001470B7" w:rsidP="001470B7">
      <w:pPr>
        <w:rPr>
          <w:szCs w:val="24"/>
        </w:rPr>
      </w:pPr>
      <w:r w:rsidRPr="00E91B02">
        <w:rPr>
          <w:b/>
          <w:szCs w:val="24"/>
        </w:rPr>
        <w:t xml:space="preserve">1588 – Jul 3 – </w:t>
      </w:r>
      <w:r w:rsidR="009E1E23" w:rsidRPr="009E1E23">
        <w:rPr>
          <w:b/>
          <w:u w:val="single"/>
        </w:rPr>
        <w:t xml:space="preserve">UK </w:t>
      </w:r>
      <w:r w:rsidRPr="00E91B02">
        <w:rPr>
          <w:b/>
          <w:szCs w:val="24"/>
          <w:u w:val="single"/>
        </w:rPr>
        <w:t>London St Bride</w:t>
      </w:r>
      <w:r w:rsidRPr="00E91B02">
        <w:rPr>
          <w:b/>
          <w:szCs w:val="24"/>
        </w:rPr>
        <w:t xml:space="preserve"> – Mar – Thomas Spier &amp; Jone Gifford</w:t>
      </w:r>
      <w:r>
        <w:rPr>
          <w:szCs w:val="24"/>
        </w:rPr>
        <w:t>.</w:t>
      </w:r>
    </w:p>
    <w:p w:rsidR="001470B7" w:rsidRDefault="001470B7" w:rsidP="001470B7">
      <w:pPr>
        <w:rPr>
          <w:szCs w:val="24"/>
        </w:rPr>
      </w:pPr>
      <w:r w:rsidRPr="00DA0CD4">
        <w:rPr>
          <w:b/>
          <w:szCs w:val="24"/>
        </w:rPr>
        <w:t xml:space="preserve">1588 – Jul 11 – </w:t>
      </w:r>
      <w:r w:rsidR="009E1E23" w:rsidRPr="009E1E23">
        <w:rPr>
          <w:b/>
          <w:u w:val="single"/>
        </w:rPr>
        <w:t xml:space="preserve">UK </w:t>
      </w:r>
      <w:r w:rsidRPr="00DA0CD4">
        <w:rPr>
          <w:b/>
          <w:szCs w:val="24"/>
          <w:u w:val="single"/>
        </w:rPr>
        <w:t>Sussex North Berstead</w:t>
      </w:r>
      <w:r w:rsidRPr="00DA0CD4">
        <w:rPr>
          <w:b/>
          <w:szCs w:val="24"/>
        </w:rPr>
        <w:t xml:space="preserve"> – Will – Thomas Knight</w:t>
      </w:r>
      <w:r>
        <w:rPr>
          <w:szCs w:val="24"/>
        </w:rPr>
        <w:t xml:space="preserve"> – Will is nearly impossible to read due to poor image quality. Wife is mentioned, and it appears that the main heir is </w:t>
      </w:r>
      <w:r w:rsidRPr="006B27AD">
        <w:rPr>
          <w:b/>
          <w:szCs w:val="24"/>
        </w:rPr>
        <w:t>son, Thomas Knight</w:t>
      </w:r>
      <w:r>
        <w:rPr>
          <w:szCs w:val="24"/>
        </w:rPr>
        <w:t>. (</w:t>
      </w:r>
      <w:r w:rsidRPr="004006CE">
        <w:rPr>
          <w:szCs w:val="24"/>
        </w:rPr>
        <w:t>Prerogative Court of Canterbury Wills, 1384-1858</w:t>
      </w:r>
      <w:r>
        <w:rPr>
          <w:szCs w:val="24"/>
        </w:rPr>
        <w:t xml:space="preserve">, </w:t>
      </w:r>
      <w:r w:rsidRPr="004006CE">
        <w:rPr>
          <w:szCs w:val="24"/>
        </w:rPr>
        <w:t>PROB 11: Will Registers</w:t>
      </w:r>
      <w:r>
        <w:rPr>
          <w:szCs w:val="24"/>
        </w:rPr>
        <w:t xml:space="preserve">, </w:t>
      </w:r>
      <w:r w:rsidRPr="004006CE">
        <w:rPr>
          <w:szCs w:val="24"/>
        </w:rPr>
        <w:t>1567-1598</w:t>
      </w:r>
      <w:r>
        <w:rPr>
          <w:szCs w:val="24"/>
        </w:rPr>
        <w:t xml:space="preserve">, </w:t>
      </w:r>
      <w:r w:rsidRPr="004006CE">
        <w:rPr>
          <w:szCs w:val="24"/>
        </w:rPr>
        <w:t>Piece 72: Rutland (1588)</w:t>
      </w:r>
      <w:r>
        <w:rPr>
          <w:szCs w:val="24"/>
        </w:rPr>
        <w:t>)</w:t>
      </w:r>
    </w:p>
    <w:p w:rsidR="001470B7" w:rsidRDefault="001470B7" w:rsidP="001470B7">
      <w:pPr>
        <w:rPr>
          <w:b/>
        </w:rPr>
      </w:pPr>
      <w:r w:rsidRPr="00FC47BA">
        <w:rPr>
          <w:b/>
        </w:rPr>
        <w:t xml:space="preserve">1588 – Jun 15 – </w:t>
      </w:r>
      <w:r w:rsidR="009E1E23" w:rsidRPr="009E1E23">
        <w:rPr>
          <w:b/>
          <w:u w:val="single"/>
        </w:rPr>
        <w:t xml:space="preserve">UK </w:t>
      </w:r>
      <w:r w:rsidRPr="00FC47BA">
        <w:rPr>
          <w:b/>
          <w:u w:val="single"/>
        </w:rPr>
        <w:t>Devonshire Plymouth</w:t>
      </w:r>
      <w:r w:rsidRPr="00FC47BA">
        <w:rPr>
          <w:b/>
        </w:rPr>
        <w:t xml:space="preserve"> – Mar – Leonard Knight &amp; Joan</w:t>
      </w:r>
      <w:r w:rsidR="007A089D">
        <w:rPr>
          <w:b/>
        </w:rPr>
        <w:t xml:space="preserve"> </w:t>
      </w:r>
      <w:r w:rsidR="007A089D">
        <w:rPr>
          <w:szCs w:val="24"/>
        </w:rPr>
        <w:t>(London Met Arch)</w:t>
      </w:r>
    </w:p>
    <w:p w:rsidR="001470B7" w:rsidRPr="00FC47BA" w:rsidRDefault="001470B7" w:rsidP="001470B7">
      <w:pPr>
        <w:rPr>
          <w:b/>
          <w:szCs w:val="24"/>
        </w:rPr>
      </w:pPr>
      <w:r w:rsidRPr="00FC47BA">
        <w:rPr>
          <w:b/>
          <w:szCs w:val="24"/>
        </w:rPr>
        <w:t xml:space="preserve">1588 – Sep 22 – </w:t>
      </w:r>
      <w:r w:rsidR="009E1E23" w:rsidRPr="009E1E23">
        <w:rPr>
          <w:b/>
          <w:u w:val="single"/>
        </w:rPr>
        <w:t xml:space="preserve">UK </w:t>
      </w:r>
      <w:r w:rsidRPr="00FC47BA">
        <w:rPr>
          <w:b/>
          <w:szCs w:val="24"/>
          <w:u w:val="single"/>
        </w:rPr>
        <w:t>Kent Goudhurst</w:t>
      </w:r>
      <w:r w:rsidRPr="00FC47BA">
        <w:rPr>
          <w:b/>
          <w:szCs w:val="24"/>
        </w:rPr>
        <w:t xml:space="preserve"> – Bap. Peter Knight s. of _______</w:t>
      </w:r>
      <w:r>
        <w:rPr>
          <w:b/>
          <w:szCs w:val="24"/>
        </w:rPr>
        <w:t xml:space="preserve"> </w:t>
      </w:r>
      <w:r w:rsidRPr="001F77E8">
        <w:t>(Tyler)</w:t>
      </w:r>
    </w:p>
    <w:p w:rsidR="001470B7" w:rsidRDefault="001470B7" w:rsidP="001470B7">
      <w:pPr>
        <w:rPr>
          <w:szCs w:val="24"/>
        </w:rPr>
      </w:pPr>
      <w:r w:rsidRPr="003521A8">
        <w:rPr>
          <w:b/>
          <w:szCs w:val="24"/>
        </w:rPr>
        <w:t xml:space="preserve">1588 Sep 27 – </w:t>
      </w:r>
      <w:r w:rsidR="009E1E23" w:rsidRPr="009E1E23">
        <w:rPr>
          <w:b/>
          <w:u w:val="single"/>
        </w:rPr>
        <w:t xml:space="preserve">UK </w:t>
      </w:r>
      <w:r w:rsidRPr="00925993">
        <w:rPr>
          <w:b/>
          <w:szCs w:val="24"/>
          <w:u w:val="single"/>
        </w:rPr>
        <w:t>Kent</w:t>
      </w:r>
      <w:r>
        <w:rPr>
          <w:b/>
          <w:szCs w:val="24"/>
          <w:u w:val="single"/>
        </w:rPr>
        <w:t xml:space="preserve"> </w:t>
      </w:r>
      <w:r w:rsidRPr="003521A8">
        <w:rPr>
          <w:b/>
          <w:szCs w:val="24"/>
          <w:u w:val="single"/>
        </w:rPr>
        <w:t>Northfleet</w:t>
      </w:r>
      <w:r w:rsidRPr="003521A8">
        <w:rPr>
          <w:b/>
          <w:szCs w:val="24"/>
        </w:rPr>
        <w:t xml:space="preserve"> – Richard Knight Will</w:t>
      </w:r>
      <w:r>
        <w:rPr>
          <w:szCs w:val="24"/>
        </w:rPr>
        <w:t xml:space="preserve"> – This will is impossible to read due to mainly to poor image quality which compounded the difficulties of the script; the image needs technical enhancements to make it readable. I was able to make out that Richard had a sister, Margaret Knight and, it seems, a </w:t>
      </w:r>
      <w:r w:rsidRPr="006B27AD">
        <w:rPr>
          <w:b/>
          <w:szCs w:val="24"/>
        </w:rPr>
        <w:t>son, Richard Knight</w:t>
      </w:r>
      <w:r>
        <w:rPr>
          <w:szCs w:val="24"/>
        </w:rPr>
        <w:t>. (</w:t>
      </w:r>
      <w:r w:rsidRPr="00FE474E">
        <w:rPr>
          <w:szCs w:val="24"/>
        </w:rPr>
        <w:t>PROB 11: Will Registers</w:t>
      </w:r>
      <w:r>
        <w:rPr>
          <w:szCs w:val="24"/>
        </w:rPr>
        <w:t xml:space="preserve">, </w:t>
      </w:r>
      <w:r w:rsidRPr="00FE474E">
        <w:rPr>
          <w:szCs w:val="24"/>
        </w:rPr>
        <w:t>1567-1598</w:t>
      </w:r>
      <w:r>
        <w:rPr>
          <w:szCs w:val="24"/>
        </w:rPr>
        <w:t xml:space="preserve">, </w:t>
      </w:r>
      <w:r w:rsidRPr="00FE474E">
        <w:rPr>
          <w:szCs w:val="24"/>
        </w:rPr>
        <w:t>Piece 72: Rutland (1588)</w:t>
      </w:r>
      <w:r>
        <w:rPr>
          <w:szCs w:val="24"/>
        </w:rPr>
        <w:t xml:space="preserve">, </w:t>
      </w:r>
      <w:r w:rsidRPr="00FE474E">
        <w:rPr>
          <w:szCs w:val="24"/>
        </w:rPr>
        <w:t>Prerogative Court of Canterbury Wills, 1384-1858</w:t>
      </w:r>
      <w:r>
        <w:rPr>
          <w:szCs w:val="24"/>
        </w:rPr>
        <w:t>)</w:t>
      </w:r>
    </w:p>
    <w:p w:rsidR="001470B7" w:rsidRDefault="001470B7" w:rsidP="001470B7">
      <w:pPr>
        <w:rPr>
          <w:szCs w:val="24"/>
        </w:rPr>
      </w:pPr>
      <w:r w:rsidRPr="00FC47BA">
        <w:rPr>
          <w:b/>
          <w:szCs w:val="24"/>
        </w:rPr>
        <w:t xml:space="preserve">1588 – Oct 30 – </w:t>
      </w:r>
      <w:r w:rsidR="009E1E23" w:rsidRPr="009E1E23">
        <w:rPr>
          <w:b/>
          <w:u w:val="single"/>
        </w:rPr>
        <w:t xml:space="preserve">UK </w:t>
      </w:r>
      <w:r w:rsidRPr="00FC47BA">
        <w:rPr>
          <w:b/>
          <w:szCs w:val="24"/>
          <w:u w:val="single"/>
        </w:rPr>
        <w:t>Kent New Romney</w:t>
      </w:r>
      <w:r w:rsidR="009E1E23">
        <w:rPr>
          <w:b/>
          <w:szCs w:val="24"/>
          <w:u w:val="single"/>
        </w:rPr>
        <w:t xml:space="preserve"> Hope</w:t>
      </w:r>
      <w:r w:rsidRPr="00FC47BA">
        <w:rPr>
          <w:b/>
          <w:szCs w:val="24"/>
        </w:rPr>
        <w:t xml:space="preserve"> </w:t>
      </w:r>
      <w:r w:rsidR="007A089D">
        <w:rPr>
          <w:b/>
          <w:szCs w:val="24"/>
        </w:rPr>
        <w:t>– Birth/Bap –</w:t>
      </w:r>
      <w:r w:rsidRPr="00FC47BA">
        <w:rPr>
          <w:b/>
          <w:szCs w:val="24"/>
        </w:rPr>
        <w:t xml:space="preserve"> Peter Knight</w:t>
      </w:r>
      <w:r w:rsidRPr="00BC4DE8">
        <w:rPr>
          <w:szCs w:val="24"/>
        </w:rPr>
        <w:t xml:space="preserve"> </w:t>
      </w:r>
      <w:r>
        <w:rPr>
          <w:szCs w:val="24"/>
        </w:rPr>
        <w:t xml:space="preserve">- </w:t>
      </w:r>
      <w:r w:rsidRPr="00BC4DE8">
        <w:rPr>
          <w:szCs w:val="24"/>
        </w:rPr>
        <w:t>s/o Thomas</w:t>
      </w:r>
      <w:r>
        <w:rPr>
          <w:szCs w:val="24"/>
        </w:rPr>
        <w:t xml:space="preserve"> </w:t>
      </w:r>
      <w:r w:rsidRPr="001F77E8">
        <w:t>(Tyler)</w:t>
      </w:r>
    </w:p>
    <w:p w:rsidR="001470B7" w:rsidRDefault="001470B7" w:rsidP="001470B7">
      <w:pPr>
        <w:rPr>
          <w:b/>
          <w:szCs w:val="24"/>
        </w:rPr>
      </w:pPr>
      <w:r w:rsidRPr="00FC47BA">
        <w:rPr>
          <w:b/>
          <w:szCs w:val="24"/>
        </w:rPr>
        <w:t xml:space="preserve">1588 – Nov 29 – </w:t>
      </w:r>
      <w:r w:rsidR="009E1E23" w:rsidRPr="009E1E23">
        <w:rPr>
          <w:b/>
          <w:u w:val="single"/>
        </w:rPr>
        <w:t xml:space="preserve">UK </w:t>
      </w:r>
      <w:r w:rsidRPr="00FC47BA">
        <w:rPr>
          <w:b/>
          <w:szCs w:val="24"/>
          <w:u w:val="single"/>
        </w:rPr>
        <w:t>Kent Lydd</w:t>
      </w:r>
      <w:r w:rsidRPr="00FC47BA">
        <w:rPr>
          <w:b/>
          <w:szCs w:val="24"/>
        </w:rPr>
        <w:t xml:space="preserve"> – Mar – Thomas Knight &amp; Marie Perry</w:t>
      </w:r>
      <w:r>
        <w:rPr>
          <w:b/>
          <w:szCs w:val="24"/>
        </w:rPr>
        <w:t xml:space="preserve"> </w:t>
      </w:r>
      <w:r w:rsidRPr="001F77E8">
        <w:t>(Tyler)</w:t>
      </w:r>
      <w:r>
        <w:t xml:space="preserve"> Marie Perry is listed in the Lenham parish book as marrying on the 28</w:t>
      </w:r>
      <w:r w:rsidRPr="00237359">
        <w:rPr>
          <w:vertAlign w:val="superscript"/>
        </w:rPr>
        <w:t>th</w:t>
      </w:r>
      <w:r>
        <w:t xml:space="preserve">. </w:t>
      </w:r>
      <w:r w:rsidRPr="001F77E8">
        <w:t>(Tyler)</w:t>
      </w:r>
    </w:p>
    <w:p w:rsidR="001470B7" w:rsidRDefault="001470B7" w:rsidP="001470B7">
      <w:pPr>
        <w:rPr>
          <w:b/>
          <w:szCs w:val="24"/>
        </w:rPr>
      </w:pPr>
      <w:r w:rsidRPr="00FC47BA">
        <w:rPr>
          <w:b/>
          <w:szCs w:val="24"/>
        </w:rPr>
        <w:t xml:space="preserve">1589 – Jan 19 – </w:t>
      </w:r>
      <w:r w:rsidR="009E1E23" w:rsidRPr="009E1E23">
        <w:rPr>
          <w:b/>
          <w:u w:val="single"/>
        </w:rPr>
        <w:t xml:space="preserve">UK </w:t>
      </w:r>
      <w:r w:rsidRPr="00FC47BA">
        <w:rPr>
          <w:b/>
          <w:szCs w:val="24"/>
          <w:u w:val="single"/>
        </w:rPr>
        <w:t>London St Margaret Pattens</w:t>
      </w:r>
      <w:r w:rsidRPr="00FC47BA">
        <w:rPr>
          <w:b/>
          <w:szCs w:val="24"/>
        </w:rPr>
        <w:t xml:space="preserve"> – Mar – Peter Knight &amp; Katherine Swan</w:t>
      </w:r>
      <w:r w:rsidR="007A089D">
        <w:rPr>
          <w:b/>
          <w:szCs w:val="24"/>
        </w:rPr>
        <w:t xml:space="preserve"> </w:t>
      </w:r>
      <w:r w:rsidR="007A089D">
        <w:rPr>
          <w:szCs w:val="24"/>
        </w:rPr>
        <w:t>(London Met Arch)</w:t>
      </w:r>
    </w:p>
    <w:p w:rsidR="001470B7" w:rsidRDefault="001470B7" w:rsidP="001470B7">
      <w:r w:rsidRPr="00FC47BA">
        <w:rPr>
          <w:b/>
        </w:rPr>
        <w:t xml:space="preserve">1589 – Feb 16 – </w:t>
      </w:r>
      <w:r w:rsidR="009E1E23" w:rsidRPr="009E1E23">
        <w:rPr>
          <w:b/>
          <w:u w:val="single"/>
        </w:rPr>
        <w:t xml:space="preserve">UK </w:t>
      </w:r>
      <w:r w:rsidRPr="00FC47BA">
        <w:rPr>
          <w:b/>
          <w:u w:val="single"/>
        </w:rPr>
        <w:t>Kent Woodnesborough</w:t>
      </w:r>
      <w:r w:rsidRPr="00FC47BA">
        <w:rPr>
          <w:b/>
        </w:rPr>
        <w:t xml:space="preserve"> </w:t>
      </w:r>
      <w:r w:rsidR="007A089D">
        <w:rPr>
          <w:b/>
        </w:rPr>
        <w:t>– Birth/Bap –</w:t>
      </w:r>
      <w:r w:rsidRPr="00FC47BA">
        <w:rPr>
          <w:b/>
        </w:rPr>
        <w:t xml:space="preserve"> Jesham Knight</w:t>
      </w:r>
      <w:r w:rsidRPr="00F64041">
        <w:t xml:space="preserve"> </w:t>
      </w:r>
      <w:r>
        <w:t xml:space="preserve">- </w:t>
      </w:r>
      <w:r w:rsidRPr="00F64041">
        <w:t>s</w:t>
      </w:r>
      <w:r>
        <w:t>/</w:t>
      </w:r>
      <w:r w:rsidRPr="00F64041">
        <w:t>o Stephen Knight</w:t>
      </w:r>
      <w:r>
        <w:t xml:space="preserve"> </w:t>
      </w:r>
      <w:r w:rsidRPr="001F77E8">
        <w:t>(Tyler)</w:t>
      </w:r>
    </w:p>
    <w:p w:rsidR="001470B7" w:rsidRPr="00FC47BA" w:rsidRDefault="001470B7" w:rsidP="001470B7">
      <w:pPr>
        <w:rPr>
          <w:b/>
          <w:szCs w:val="24"/>
        </w:rPr>
      </w:pPr>
      <w:r w:rsidRPr="004A7AED">
        <w:rPr>
          <w:b/>
        </w:rPr>
        <w:t xml:space="preserve">1589 – Apr 21 – </w:t>
      </w:r>
      <w:r w:rsidR="009E1E23" w:rsidRPr="009E1E23">
        <w:rPr>
          <w:b/>
          <w:u w:val="single"/>
        </w:rPr>
        <w:t xml:space="preserve">UK </w:t>
      </w:r>
      <w:r w:rsidRPr="004A7AED">
        <w:rPr>
          <w:b/>
          <w:u w:val="single"/>
        </w:rPr>
        <w:t>Kent Hougham</w:t>
      </w:r>
      <w:r w:rsidRPr="004A7AED">
        <w:rPr>
          <w:b/>
        </w:rPr>
        <w:t xml:space="preserve"> </w:t>
      </w:r>
      <w:r w:rsidR="007A089D">
        <w:rPr>
          <w:b/>
        </w:rPr>
        <w:t>– Birth/Bap –</w:t>
      </w:r>
      <w:r w:rsidRPr="004A7AED">
        <w:rPr>
          <w:b/>
        </w:rPr>
        <w:t xml:space="preserve"> Henry Knight</w:t>
      </w:r>
      <w:r>
        <w:t xml:space="preserve"> – s/o William Knight </w:t>
      </w:r>
      <w:r w:rsidRPr="001F77E8">
        <w:t>(Tyler)</w:t>
      </w:r>
    </w:p>
    <w:p w:rsidR="001470B7" w:rsidRDefault="001470B7" w:rsidP="001470B7">
      <w:pPr>
        <w:rPr>
          <w:szCs w:val="24"/>
        </w:rPr>
      </w:pPr>
      <w:r w:rsidRPr="00FC47BA">
        <w:rPr>
          <w:b/>
          <w:szCs w:val="24"/>
        </w:rPr>
        <w:t xml:space="preserve">1589 – Sep 21 – </w:t>
      </w:r>
      <w:r w:rsidR="009E1E23" w:rsidRPr="009E1E23">
        <w:rPr>
          <w:b/>
          <w:u w:val="single"/>
        </w:rPr>
        <w:t xml:space="preserve">UK </w:t>
      </w:r>
      <w:r w:rsidRPr="00FC47BA">
        <w:rPr>
          <w:b/>
          <w:szCs w:val="24"/>
          <w:u w:val="single"/>
        </w:rPr>
        <w:t>London St Margaret Pattens</w:t>
      </w:r>
      <w:r w:rsidRPr="00FC47BA">
        <w:rPr>
          <w:b/>
          <w:szCs w:val="24"/>
        </w:rPr>
        <w:t xml:space="preserve"> </w:t>
      </w:r>
      <w:r w:rsidR="007A089D">
        <w:rPr>
          <w:b/>
          <w:szCs w:val="24"/>
        </w:rPr>
        <w:t>– Birth/Bap –</w:t>
      </w:r>
      <w:r w:rsidRPr="00FC47BA">
        <w:rPr>
          <w:b/>
          <w:szCs w:val="24"/>
        </w:rPr>
        <w:t xml:space="preserve"> Peter Knight</w:t>
      </w:r>
      <w:r w:rsidRPr="00BC4DE8">
        <w:rPr>
          <w:szCs w:val="24"/>
        </w:rPr>
        <w:t xml:space="preserve"> </w:t>
      </w:r>
      <w:r>
        <w:rPr>
          <w:szCs w:val="24"/>
        </w:rPr>
        <w:t xml:space="preserve">- </w:t>
      </w:r>
      <w:r w:rsidRPr="00BC4DE8">
        <w:rPr>
          <w:szCs w:val="24"/>
        </w:rPr>
        <w:t>s/o Peter</w:t>
      </w:r>
      <w:r w:rsidR="007A089D">
        <w:rPr>
          <w:szCs w:val="24"/>
        </w:rPr>
        <w:t xml:space="preserve"> (London Met Arch)</w:t>
      </w:r>
    </w:p>
    <w:p w:rsidR="001470B7" w:rsidRDefault="001470B7" w:rsidP="001470B7">
      <w:pPr>
        <w:rPr>
          <w:szCs w:val="24"/>
        </w:rPr>
      </w:pPr>
      <w:r w:rsidRPr="005E28A5">
        <w:rPr>
          <w:b/>
          <w:szCs w:val="24"/>
        </w:rPr>
        <w:t xml:space="preserve">1589 – Oct 30 – </w:t>
      </w:r>
      <w:r w:rsidR="009E1E23" w:rsidRPr="009E1E23">
        <w:rPr>
          <w:b/>
          <w:u w:val="single"/>
        </w:rPr>
        <w:t xml:space="preserve">UK </w:t>
      </w:r>
      <w:r w:rsidRPr="005E28A5">
        <w:rPr>
          <w:b/>
          <w:szCs w:val="24"/>
          <w:u w:val="single"/>
        </w:rPr>
        <w:t>Devonshire Swimbridge</w:t>
      </w:r>
      <w:r w:rsidRPr="005E28A5">
        <w:rPr>
          <w:b/>
          <w:szCs w:val="24"/>
        </w:rPr>
        <w:t xml:space="preserve"> – Will – John Knight</w:t>
      </w:r>
      <w:r>
        <w:rPr>
          <w:szCs w:val="24"/>
        </w:rPr>
        <w:t xml:space="preserve"> – To the poor of the parish, 12 pence; to daughter Christian, wain and all ploughs after decease of wife on the condition that the said Christian be ruled by her mother in the matter of her marriage; if Christian is dutiful, she shall have all household stuff and 50 pounds; to daughter, John Gregory’s wife, a bull 2 yrs old and every one of their children, 4 sheep apiece; to daughter, the wife of William Gregory, a bull 4 yrs old and to every one of their children, 4 sheep apiece; to daughter Margery Kelland, heifer 4 yrs old and to every one of her children, 4 sheep; to manservant, Thomas Ward, 1 years old sheep; to maidservant, Thomazine Cruse, 1 year old sheep; residue of estate to wife, Anne Knight, who is to be executrix. (</w:t>
      </w:r>
      <w:r w:rsidRPr="00376A53">
        <w:rPr>
          <w:szCs w:val="24"/>
        </w:rPr>
        <w:t>Prerogative Court of Canterbury Wills, 1384-1858</w:t>
      </w:r>
      <w:r>
        <w:rPr>
          <w:szCs w:val="24"/>
        </w:rPr>
        <w:t xml:space="preserve">, </w:t>
      </w:r>
      <w:r w:rsidRPr="00376A53">
        <w:rPr>
          <w:szCs w:val="24"/>
        </w:rPr>
        <w:t>PROB 11: Will Registers</w:t>
      </w:r>
      <w:r>
        <w:rPr>
          <w:szCs w:val="24"/>
        </w:rPr>
        <w:t xml:space="preserve">, </w:t>
      </w:r>
      <w:r w:rsidRPr="00376A53">
        <w:rPr>
          <w:szCs w:val="24"/>
        </w:rPr>
        <w:t>1567-1598</w:t>
      </w:r>
      <w:r>
        <w:rPr>
          <w:szCs w:val="24"/>
        </w:rPr>
        <w:t xml:space="preserve">, </w:t>
      </w:r>
      <w:r w:rsidRPr="00376A53">
        <w:rPr>
          <w:szCs w:val="24"/>
        </w:rPr>
        <w:t>Piece 74: Leicester, Quire Numbers 51-100 (1589)</w:t>
      </w:r>
      <w:r>
        <w:rPr>
          <w:szCs w:val="24"/>
        </w:rPr>
        <w:t>)</w:t>
      </w:r>
      <w:r w:rsidR="007A089D">
        <w:rPr>
          <w:szCs w:val="24"/>
        </w:rPr>
        <w:t xml:space="preserve">  </w:t>
      </w:r>
      <w:r w:rsidR="006B27AD" w:rsidRPr="006B27AD">
        <w:rPr>
          <w:b/>
          <w:szCs w:val="24"/>
        </w:rPr>
        <w:t>Note</w:t>
      </w:r>
      <w:r w:rsidR="006B27AD">
        <w:rPr>
          <w:szCs w:val="24"/>
        </w:rPr>
        <w:t xml:space="preserve">:  Apparently, no male issue. </w:t>
      </w:r>
    </w:p>
    <w:p w:rsidR="001470B7" w:rsidRDefault="001470B7" w:rsidP="001470B7">
      <w:pPr>
        <w:rPr>
          <w:szCs w:val="24"/>
        </w:rPr>
      </w:pPr>
      <w:r w:rsidRPr="00563BAC">
        <w:rPr>
          <w:b/>
          <w:szCs w:val="24"/>
        </w:rPr>
        <w:lastRenderedPageBreak/>
        <w:t xml:space="preserve">1589 – Nov 6 – </w:t>
      </w:r>
      <w:r w:rsidR="009E1E23" w:rsidRPr="009E1E23">
        <w:rPr>
          <w:b/>
          <w:u w:val="single"/>
        </w:rPr>
        <w:t xml:space="preserve">UK </w:t>
      </w:r>
      <w:r w:rsidRPr="00563BAC">
        <w:rPr>
          <w:b/>
          <w:szCs w:val="24"/>
          <w:u w:val="single"/>
        </w:rPr>
        <w:t>Leicestershire South Kilworth</w:t>
      </w:r>
      <w:r w:rsidRPr="00563BAC">
        <w:rPr>
          <w:b/>
          <w:szCs w:val="24"/>
        </w:rPr>
        <w:t xml:space="preserve"> – Will – Thomas Knight </w:t>
      </w:r>
      <w:r>
        <w:rPr>
          <w:szCs w:val="24"/>
        </w:rPr>
        <w:t xml:space="preserve">– To church for repairs, 3 shillings; to </w:t>
      </w:r>
      <w:r w:rsidRPr="008026C8">
        <w:rPr>
          <w:b/>
          <w:szCs w:val="24"/>
        </w:rPr>
        <w:t>wife, Agnes</w:t>
      </w:r>
      <w:r>
        <w:rPr>
          <w:szCs w:val="24"/>
        </w:rPr>
        <w:t>, 5 of my best beasts (cows?</w:t>
      </w:r>
      <w:r w:rsidR="006B27AD">
        <w:rPr>
          <w:szCs w:val="24"/>
        </w:rPr>
        <w:t xml:space="preserve"> oxen? bulls?</w:t>
      </w:r>
      <w:r>
        <w:rPr>
          <w:szCs w:val="24"/>
        </w:rPr>
        <w:t xml:space="preserve">), mare, 30 best sheep, all furniture of house during her life, all yards, and to leave it to whom she shall appoint; to children of </w:t>
      </w:r>
      <w:r w:rsidRPr="00F12E3C">
        <w:rPr>
          <w:b/>
          <w:szCs w:val="24"/>
        </w:rPr>
        <w:t>Edward Knight</w:t>
      </w:r>
      <w:r>
        <w:rPr>
          <w:szCs w:val="24"/>
        </w:rPr>
        <w:t xml:space="preserve">, items; to children of John Goode, and Alice Burton, daughter, all the residue of sheep; to father-in-law, one ewe and one lamb; to every servant, 1 sheep; residue of goods to William Good, son-in-law, </w:t>
      </w:r>
      <w:r w:rsidRPr="00F12E3C">
        <w:rPr>
          <w:b/>
          <w:szCs w:val="24"/>
        </w:rPr>
        <w:t>Edward Knight, son</w:t>
      </w:r>
      <w:r>
        <w:rPr>
          <w:szCs w:val="24"/>
        </w:rPr>
        <w:t>, Edward Burton, son-in-law except that portion that goes to wife; if wife marries, she has to leave and can only have 1/3 of household goods; to Edward Knight, son, 8 silver spoons. (</w:t>
      </w:r>
      <w:r w:rsidRPr="007E3C71">
        <w:rPr>
          <w:szCs w:val="24"/>
        </w:rPr>
        <w:t>Prerogative Court of Canterbury Wills, 1384-1858</w:t>
      </w:r>
      <w:r>
        <w:rPr>
          <w:szCs w:val="24"/>
        </w:rPr>
        <w:t xml:space="preserve">, </w:t>
      </w:r>
      <w:r w:rsidRPr="007E3C71">
        <w:rPr>
          <w:szCs w:val="24"/>
        </w:rPr>
        <w:t>PROB 11: Will Registers</w:t>
      </w:r>
      <w:r>
        <w:rPr>
          <w:szCs w:val="24"/>
        </w:rPr>
        <w:t xml:space="preserve">, </w:t>
      </w:r>
      <w:r w:rsidRPr="007E3C71">
        <w:rPr>
          <w:szCs w:val="24"/>
        </w:rPr>
        <w:t>1567-1598</w:t>
      </w:r>
      <w:r>
        <w:rPr>
          <w:szCs w:val="24"/>
        </w:rPr>
        <w:t xml:space="preserve">, </w:t>
      </w:r>
      <w:r w:rsidRPr="007E3C71">
        <w:rPr>
          <w:szCs w:val="24"/>
        </w:rPr>
        <w:t>Piece 74: Leicester, Quire Numbers 51-100 (1589)</w:t>
      </w:r>
      <w:r>
        <w:rPr>
          <w:szCs w:val="24"/>
        </w:rPr>
        <w:t xml:space="preserve">)  </w:t>
      </w:r>
    </w:p>
    <w:p w:rsidR="001470B7" w:rsidRDefault="001470B7" w:rsidP="001470B7">
      <w:pPr>
        <w:rPr>
          <w:szCs w:val="24"/>
        </w:rPr>
      </w:pPr>
      <w:r w:rsidRPr="00B12A17">
        <w:rPr>
          <w:b/>
          <w:szCs w:val="24"/>
        </w:rPr>
        <w:t xml:space="preserve">1589 – Nov 25 – </w:t>
      </w:r>
      <w:r w:rsidR="009E1E23" w:rsidRPr="009E1E23">
        <w:rPr>
          <w:b/>
          <w:u w:val="single"/>
        </w:rPr>
        <w:t xml:space="preserve">UK </w:t>
      </w:r>
      <w:r w:rsidRPr="00B12A17">
        <w:rPr>
          <w:b/>
          <w:szCs w:val="24"/>
          <w:u w:val="single"/>
        </w:rPr>
        <w:t>Wiltshire Melksham</w:t>
      </w:r>
      <w:r w:rsidRPr="00B12A17">
        <w:rPr>
          <w:b/>
          <w:szCs w:val="24"/>
        </w:rPr>
        <w:t xml:space="preserve"> – Mar – Christopher Knight &amp; Maria Ruttle</w:t>
      </w:r>
      <w:r>
        <w:rPr>
          <w:szCs w:val="24"/>
        </w:rPr>
        <w:t xml:space="preserve"> (?) (Wiltshire Council)</w:t>
      </w:r>
    </w:p>
    <w:p w:rsidR="001470B7" w:rsidRDefault="001470B7" w:rsidP="001470B7">
      <w:pPr>
        <w:rPr>
          <w:szCs w:val="24"/>
        </w:rPr>
      </w:pPr>
      <w:r w:rsidRPr="00FC47BA">
        <w:rPr>
          <w:b/>
          <w:szCs w:val="24"/>
        </w:rPr>
        <w:t xml:space="preserve">1589 – Dec 30 – </w:t>
      </w:r>
      <w:r w:rsidR="009E1E23" w:rsidRPr="009E1E23">
        <w:rPr>
          <w:b/>
          <w:u w:val="single"/>
        </w:rPr>
        <w:t xml:space="preserve">UK </w:t>
      </w:r>
      <w:r w:rsidRPr="00FC47BA">
        <w:rPr>
          <w:b/>
          <w:szCs w:val="24"/>
          <w:u w:val="single"/>
        </w:rPr>
        <w:t>Kent</w:t>
      </w:r>
      <w:r>
        <w:rPr>
          <w:b/>
          <w:szCs w:val="24"/>
          <w:u w:val="single"/>
        </w:rPr>
        <w:t xml:space="preserve"> </w:t>
      </w:r>
      <w:r w:rsidRPr="00FC47BA">
        <w:rPr>
          <w:b/>
          <w:szCs w:val="24"/>
          <w:u w:val="single"/>
        </w:rPr>
        <w:t>New Romney</w:t>
      </w:r>
      <w:r>
        <w:rPr>
          <w:b/>
          <w:szCs w:val="24"/>
          <w:u w:val="single"/>
        </w:rPr>
        <w:t xml:space="preserve"> </w:t>
      </w:r>
      <w:r w:rsidRPr="00FC47BA">
        <w:rPr>
          <w:b/>
          <w:szCs w:val="24"/>
          <w:u w:val="single"/>
        </w:rPr>
        <w:t>Hope</w:t>
      </w:r>
      <w:r w:rsidRPr="00FC47BA">
        <w:rPr>
          <w:b/>
          <w:szCs w:val="24"/>
        </w:rPr>
        <w:t xml:space="preserve"> </w:t>
      </w:r>
      <w:r w:rsidR="007A089D">
        <w:rPr>
          <w:b/>
          <w:szCs w:val="24"/>
        </w:rPr>
        <w:t>– Birth/Bap –</w:t>
      </w:r>
      <w:r w:rsidRPr="00FC47BA">
        <w:rPr>
          <w:b/>
          <w:szCs w:val="24"/>
        </w:rPr>
        <w:t xml:space="preserve"> Peter Knight</w:t>
      </w:r>
      <w:r w:rsidR="00F12E3C">
        <w:rPr>
          <w:b/>
          <w:szCs w:val="24"/>
        </w:rPr>
        <w:t xml:space="preserve"> (Petrus)</w:t>
      </w:r>
      <w:r w:rsidRPr="00BC4DE8">
        <w:rPr>
          <w:szCs w:val="24"/>
        </w:rPr>
        <w:t xml:space="preserve"> </w:t>
      </w:r>
      <w:r>
        <w:rPr>
          <w:szCs w:val="24"/>
        </w:rPr>
        <w:t xml:space="preserve">- </w:t>
      </w:r>
      <w:r w:rsidRPr="00BC4DE8">
        <w:rPr>
          <w:szCs w:val="24"/>
        </w:rPr>
        <w:t>s/o Thomas</w:t>
      </w:r>
      <w:r w:rsidR="00F12E3C">
        <w:rPr>
          <w:szCs w:val="24"/>
        </w:rPr>
        <w:t xml:space="preserve"> Knight</w:t>
      </w:r>
      <w:r w:rsidRPr="00BC4DE8">
        <w:rPr>
          <w:szCs w:val="24"/>
        </w:rPr>
        <w:t xml:space="preserve"> (</w:t>
      </w:r>
      <w:r w:rsidR="00F12E3C">
        <w:rPr>
          <w:szCs w:val="24"/>
        </w:rPr>
        <w:t>Tyler</w:t>
      </w:r>
      <w:r w:rsidRPr="00BC4DE8">
        <w:rPr>
          <w:szCs w:val="24"/>
        </w:rPr>
        <w:t>)</w:t>
      </w:r>
    </w:p>
    <w:p w:rsidR="001470B7" w:rsidRDefault="001470B7" w:rsidP="001470B7">
      <w:pPr>
        <w:rPr>
          <w:szCs w:val="24"/>
        </w:rPr>
      </w:pPr>
      <w:r w:rsidRPr="00925993">
        <w:rPr>
          <w:b/>
          <w:szCs w:val="24"/>
        </w:rPr>
        <w:t xml:space="preserve">1589 – </w:t>
      </w:r>
      <w:r w:rsidR="009E1E23" w:rsidRPr="009E1E23">
        <w:rPr>
          <w:b/>
          <w:u w:val="single"/>
        </w:rPr>
        <w:t xml:space="preserve">UK </w:t>
      </w:r>
      <w:r w:rsidRPr="00925993">
        <w:rPr>
          <w:b/>
          <w:szCs w:val="24"/>
          <w:u w:val="single"/>
        </w:rPr>
        <w:t>Northamptonshire</w:t>
      </w:r>
      <w:r>
        <w:rPr>
          <w:b/>
          <w:szCs w:val="24"/>
          <w:u w:val="single"/>
        </w:rPr>
        <w:t xml:space="preserve"> </w:t>
      </w:r>
      <w:r w:rsidRPr="00925993">
        <w:rPr>
          <w:b/>
          <w:szCs w:val="24"/>
          <w:u w:val="single"/>
        </w:rPr>
        <w:t>Abthorpe</w:t>
      </w:r>
      <w:r w:rsidRPr="00925993">
        <w:rPr>
          <w:b/>
          <w:szCs w:val="24"/>
        </w:rPr>
        <w:t xml:space="preserve"> – </w:t>
      </w:r>
      <w:r w:rsidR="00F12E3C">
        <w:rPr>
          <w:b/>
          <w:szCs w:val="24"/>
        </w:rPr>
        <w:t xml:space="preserve">Will - </w:t>
      </w:r>
      <w:r w:rsidRPr="00925993">
        <w:rPr>
          <w:b/>
          <w:szCs w:val="24"/>
        </w:rPr>
        <w:t>Joan Knight</w:t>
      </w:r>
      <w:r>
        <w:rPr>
          <w:szCs w:val="24"/>
        </w:rPr>
        <w:t xml:space="preserve"> – </w:t>
      </w:r>
      <w:r w:rsidR="00F12E3C">
        <w:rPr>
          <w:szCs w:val="24"/>
        </w:rPr>
        <w:t xml:space="preserve">No details available. </w:t>
      </w:r>
      <w:r>
        <w:rPr>
          <w:szCs w:val="24"/>
        </w:rPr>
        <w:t>(</w:t>
      </w:r>
      <w:r w:rsidRPr="00925993">
        <w:rPr>
          <w:szCs w:val="24"/>
        </w:rPr>
        <w:t>Northamptonshire, Rutland: - Calendar of Wills, 1510-1652</w:t>
      </w:r>
      <w:r>
        <w:rPr>
          <w:szCs w:val="24"/>
        </w:rPr>
        <w:t xml:space="preserve">, </w:t>
      </w:r>
      <w:r w:rsidRPr="00925993">
        <w:rPr>
          <w:szCs w:val="24"/>
        </w:rPr>
        <w:t>Book V, 1578 to 1589</w:t>
      </w:r>
      <w:r>
        <w:rPr>
          <w:szCs w:val="24"/>
        </w:rPr>
        <w:t>)</w:t>
      </w:r>
    </w:p>
    <w:p w:rsidR="001470B7" w:rsidRDefault="001470B7" w:rsidP="001470B7">
      <w:pPr>
        <w:rPr>
          <w:szCs w:val="24"/>
        </w:rPr>
      </w:pPr>
      <w:r w:rsidRPr="001E646C">
        <w:rPr>
          <w:b/>
          <w:szCs w:val="24"/>
        </w:rPr>
        <w:t xml:space="preserve">1589 – </w:t>
      </w:r>
      <w:r w:rsidR="009E1E23" w:rsidRPr="009E1E23">
        <w:rPr>
          <w:b/>
          <w:u w:val="single"/>
        </w:rPr>
        <w:t xml:space="preserve">UK </w:t>
      </w:r>
      <w:r w:rsidRPr="001E646C">
        <w:rPr>
          <w:b/>
          <w:szCs w:val="24"/>
          <w:u w:val="single"/>
        </w:rPr>
        <w:t>Isle of Wight Netleston</w:t>
      </w:r>
      <w:r w:rsidRPr="001E646C">
        <w:rPr>
          <w:b/>
          <w:szCs w:val="24"/>
        </w:rPr>
        <w:t xml:space="preserve"> – Common Pleas – Peter Knight, William Knight</w:t>
      </w:r>
      <w:r>
        <w:rPr>
          <w:szCs w:val="24"/>
        </w:rPr>
        <w:t xml:space="preserve">- </w:t>
      </w:r>
      <w:r w:rsidRPr="001E646C">
        <w:rPr>
          <w:szCs w:val="24"/>
        </w:rPr>
        <w:t>William Knight, quer v. William Oglander defendant</w:t>
      </w:r>
      <w:r>
        <w:rPr>
          <w:szCs w:val="24"/>
        </w:rPr>
        <w:t xml:space="preserve">; </w:t>
      </w:r>
      <w:r w:rsidRPr="001E646C">
        <w:rPr>
          <w:szCs w:val="24"/>
        </w:rPr>
        <w:t>Querents case says that the defendant came with force of arms and took possession of Gill Close (4a.), Winterland, Bushey Close, Hulons Close (1a.), Cornpitt in Netleston, I.W., one newly enclosed close in Nettleston (5a.), 2 acres of land in Nettleston and 1 ac</w:t>
      </w:r>
      <w:r w:rsidR="00F12E3C">
        <w:rPr>
          <w:szCs w:val="24"/>
        </w:rPr>
        <w:t xml:space="preserve">re in Hulverclose in Nettleston. </w:t>
      </w:r>
      <w:r w:rsidRPr="001E646C">
        <w:rPr>
          <w:szCs w:val="24"/>
        </w:rPr>
        <w:t xml:space="preserve">Says that the Crown was seized of the Manor of Whitefield, I.W., and the closes called Gill, Winterland, Bushey, Hulvers Cornpitts and the newly enclosed field in Nettleston which were leased to David Vincent which passed by demise and descent to William Oglander, Esq., but that John Serle then steward of the said manor on 27 April 28 Elizabeth [1586] let out the said close to the said </w:t>
      </w:r>
      <w:r w:rsidRPr="00F12E3C">
        <w:rPr>
          <w:b/>
          <w:szCs w:val="24"/>
        </w:rPr>
        <w:t>William Knight and Michael Knight and Margaret Knight</w:t>
      </w:r>
      <w:r w:rsidRPr="001E646C">
        <w:rPr>
          <w:szCs w:val="24"/>
        </w:rPr>
        <w:t xml:space="preserve">, son and dau. of </w:t>
      </w:r>
      <w:r w:rsidRPr="00F12E3C">
        <w:rPr>
          <w:b/>
          <w:szCs w:val="24"/>
        </w:rPr>
        <w:t>Peter Knight</w:t>
      </w:r>
      <w:r w:rsidRPr="001E646C">
        <w:rPr>
          <w:szCs w:val="24"/>
        </w:rPr>
        <w:t xml:space="preserve">, brother of said William </w:t>
      </w:r>
      <w:r w:rsidR="00F12E3C">
        <w:rPr>
          <w:szCs w:val="24"/>
        </w:rPr>
        <w:t xml:space="preserve">Knight </w:t>
      </w:r>
      <w:r w:rsidRPr="001E646C">
        <w:rPr>
          <w:szCs w:val="24"/>
        </w:rPr>
        <w:t>for their lives</w:t>
      </w:r>
      <w:r>
        <w:rPr>
          <w:szCs w:val="24"/>
        </w:rPr>
        <w:t>. (</w:t>
      </w:r>
      <w:r w:rsidRPr="001E646C">
        <w:rPr>
          <w:szCs w:val="24"/>
        </w:rPr>
        <w:t>Isle of Wight Record Office,</w:t>
      </w:r>
      <w:r>
        <w:rPr>
          <w:szCs w:val="24"/>
        </w:rPr>
        <w:t xml:space="preserve"> Ref: </w:t>
      </w:r>
      <w:r w:rsidRPr="001E646C">
        <w:rPr>
          <w:szCs w:val="24"/>
        </w:rPr>
        <w:t>OG/TT/4</w:t>
      </w:r>
      <w:r>
        <w:rPr>
          <w:szCs w:val="24"/>
        </w:rPr>
        <w:t>)</w:t>
      </w:r>
    </w:p>
    <w:p w:rsidR="001470B7" w:rsidRDefault="001470B7" w:rsidP="001470B7">
      <w:pPr>
        <w:rPr>
          <w:szCs w:val="24"/>
        </w:rPr>
      </w:pPr>
      <w:r w:rsidRPr="00250A5D">
        <w:rPr>
          <w:b/>
          <w:szCs w:val="24"/>
        </w:rPr>
        <w:t xml:space="preserve">1590 – Jan 30 – </w:t>
      </w:r>
      <w:r w:rsidR="009E1E23" w:rsidRPr="009E1E23">
        <w:rPr>
          <w:b/>
          <w:u w:val="single"/>
        </w:rPr>
        <w:t xml:space="preserve">UK </w:t>
      </w:r>
      <w:r w:rsidRPr="00250A5D">
        <w:rPr>
          <w:b/>
          <w:szCs w:val="24"/>
          <w:u w:val="single"/>
        </w:rPr>
        <w:t>Cheshire</w:t>
      </w:r>
      <w:r w:rsidRPr="00250A5D">
        <w:rPr>
          <w:b/>
          <w:szCs w:val="24"/>
        </w:rPr>
        <w:t xml:space="preserve"> – Ox Alum – Francis Knight</w:t>
      </w:r>
      <w:r>
        <w:rPr>
          <w:szCs w:val="24"/>
        </w:rPr>
        <w:t xml:space="preserve"> – Pleb., (?matric.) 30 Jan 1589-90, aged 36; “Mr. Case’s scholar.” </w:t>
      </w:r>
      <w:r>
        <w:t>(Oxford University Alumni 1500-1880, p. 861)</w:t>
      </w:r>
    </w:p>
    <w:p w:rsidR="001470B7" w:rsidRDefault="001470B7" w:rsidP="001470B7">
      <w:pPr>
        <w:rPr>
          <w:szCs w:val="24"/>
        </w:rPr>
      </w:pPr>
      <w:r w:rsidRPr="00FC16BD">
        <w:rPr>
          <w:b/>
          <w:szCs w:val="24"/>
        </w:rPr>
        <w:t xml:space="preserve">1590 – Feb 9 – </w:t>
      </w:r>
      <w:r w:rsidR="009E1E23" w:rsidRPr="009E1E23">
        <w:rPr>
          <w:b/>
          <w:u w:val="single"/>
        </w:rPr>
        <w:t xml:space="preserve">UK </w:t>
      </w:r>
      <w:r w:rsidRPr="00FC16BD">
        <w:rPr>
          <w:b/>
          <w:szCs w:val="24"/>
          <w:u w:val="single"/>
        </w:rPr>
        <w:t>Oxfordshire Banbury</w:t>
      </w:r>
      <w:r w:rsidRPr="00FC16BD">
        <w:rPr>
          <w:b/>
          <w:szCs w:val="24"/>
        </w:rPr>
        <w:t xml:space="preserve"> – Will – John Knight</w:t>
      </w:r>
      <w:r>
        <w:rPr>
          <w:szCs w:val="24"/>
        </w:rPr>
        <w:t xml:space="preserve"> – To daughter Ellen, 10 pounds; all the rest of my daughters, 5 pounds apiece; to maid, 10 shillings; to Arthur Sale, I forgive a debt of 40 shillings; cousin Joan Appletree, items; to George Northfort (?), 10 pounds; to “my men ___ 10 shillings a piece if they depart not from my son William before their time.” To daughters of daughter Joan, 5 pounds silver apiece except Joan Appletree; to the poor of the parish, 20 shillings a year; the rest of estate, unbequeathed, to </w:t>
      </w:r>
      <w:r w:rsidRPr="00F12E3C">
        <w:rPr>
          <w:b/>
          <w:szCs w:val="24"/>
        </w:rPr>
        <w:t>son William Knight</w:t>
      </w:r>
      <w:r>
        <w:rPr>
          <w:szCs w:val="24"/>
        </w:rPr>
        <w:t xml:space="preserve"> who is executor. (He doesn’t tell us how many daughters or all their names.) (</w:t>
      </w:r>
      <w:r w:rsidRPr="005E28A5">
        <w:rPr>
          <w:szCs w:val="24"/>
        </w:rPr>
        <w:t>Prerogative Court of Canterbury Wills, 1384-1858</w:t>
      </w:r>
      <w:r>
        <w:rPr>
          <w:szCs w:val="24"/>
        </w:rPr>
        <w:t xml:space="preserve">, </w:t>
      </w:r>
      <w:r w:rsidRPr="005E28A5">
        <w:rPr>
          <w:szCs w:val="24"/>
        </w:rPr>
        <w:t>PROB 11: Will Registers</w:t>
      </w:r>
      <w:r>
        <w:rPr>
          <w:szCs w:val="24"/>
        </w:rPr>
        <w:t xml:space="preserve">, </w:t>
      </w:r>
      <w:r w:rsidRPr="005E28A5">
        <w:rPr>
          <w:szCs w:val="24"/>
        </w:rPr>
        <w:t>1567-1598</w:t>
      </w:r>
      <w:r>
        <w:rPr>
          <w:szCs w:val="24"/>
        </w:rPr>
        <w:t xml:space="preserve">, </w:t>
      </w:r>
      <w:r w:rsidRPr="005E28A5">
        <w:rPr>
          <w:szCs w:val="24"/>
        </w:rPr>
        <w:t>Piece 77: Sainberbe, Quire Numbers 1-55 (1591)</w:t>
      </w:r>
      <w:r>
        <w:rPr>
          <w:szCs w:val="24"/>
        </w:rPr>
        <w:t>)</w:t>
      </w:r>
    </w:p>
    <w:p w:rsidR="001470B7" w:rsidRDefault="001470B7" w:rsidP="001470B7">
      <w:pPr>
        <w:rPr>
          <w:szCs w:val="24"/>
        </w:rPr>
      </w:pPr>
      <w:r w:rsidRPr="00E92AD5">
        <w:rPr>
          <w:b/>
          <w:szCs w:val="24"/>
        </w:rPr>
        <w:t>159</w:t>
      </w:r>
      <w:r>
        <w:rPr>
          <w:b/>
          <w:szCs w:val="24"/>
        </w:rPr>
        <w:t>0</w:t>
      </w:r>
      <w:r w:rsidRPr="00E92AD5">
        <w:rPr>
          <w:b/>
          <w:szCs w:val="24"/>
        </w:rPr>
        <w:t xml:space="preserve"> – </w:t>
      </w:r>
      <w:r>
        <w:rPr>
          <w:b/>
          <w:szCs w:val="24"/>
        </w:rPr>
        <w:t>May 1</w:t>
      </w:r>
      <w:r w:rsidRPr="00E92AD5">
        <w:rPr>
          <w:b/>
          <w:szCs w:val="24"/>
        </w:rPr>
        <w:t xml:space="preserve"> – </w:t>
      </w:r>
      <w:r w:rsidR="009E1E23" w:rsidRPr="009E1E23">
        <w:rPr>
          <w:b/>
          <w:u w:val="single"/>
        </w:rPr>
        <w:t xml:space="preserve">UK </w:t>
      </w:r>
      <w:r w:rsidRPr="00E92AD5">
        <w:rPr>
          <w:b/>
          <w:szCs w:val="24"/>
          <w:u w:val="single"/>
        </w:rPr>
        <w:t>Norfolk Swaffham</w:t>
      </w:r>
      <w:r w:rsidRPr="00E92AD5">
        <w:rPr>
          <w:b/>
          <w:szCs w:val="24"/>
        </w:rPr>
        <w:t xml:space="preserve"> – Bur – Christopher Knight</w:t>
      </w:r>
      <w:r>
        <w:rPr>
          <w:szCs w:val="24"/>
        </w:rPr>
        <w:t xml:space="preserve"> – s/o Edward Knight and Dorothy. (London Met Arch)</w:t>
      </w:r>
    </w:p>
    <w:p w:rsidR="001470B7" w:rsidRDefault="001470B7" w:rsidP="001470B7">
      <w:r w:rsidRPr="007B3682">
        <w:rPr>
          <w:b/>
        </w:rPr>
        <w:t xml:space="preserve">1590 – Jul 19 – </w:t>
      </w:r>
      <w:r w:rsidR="009E1E23" w:rsidRPr="009E1E23">
        <w:rPr>
          <w:b/>
          <w:u w:val="single"/>
        </w:rPr>
        <w:t xml:space="preserve">UK </w:t>
      </w:r>
      <w:r w:rsidRPr="007B3682">
        <w:rPr>
          <w:b/>
          <w:u w:val="single"/>
        </w:rPr>
        <w:t>Kent Woodnesborough</w:t>
      </w:r>
      <w:r w:rsidRPr="007B3682">
        <w:rPr>
          <w:b/>
        </w:rPr>
        <w:t xml:space="preserve"> – Bap- Stephen Knight</w:t>
      </w:r>
      <w:r>
        <w:rPr>
          <w:b/>
        </w:rPr>
        <w:t xml:space="preserve"> </w:t>
      </w:r>
      <w:r w:rsidR="00F12E3C">
        <w:rPr>
          <w:b/>
        </w:rPr>
        <w:t xml:space="preserve">- </w:t>
      </w:r>
      <w:r w:rsidRPr="001F77E8">
        <w:t>(Tyler)</w:t>
      </w:r>
    </w:p>
    <w:p w:rsidR="00F12E3C" w:rsidRDefault="00513B32" w:rsidP="001470B7">
      <w:r w:rsidRPr="00513B32">
        <w:rPr>
          <w:b/>
        </w:rPr>
        <w:lastRenderedPageBreak/>
        <w:t xml:space="preserve">1590 – Aug 18 – </w:t>
      </w:r>
      <w:r w:rsidRPr="00513B32">
        <w:rPr>
          <w:b/>
          <w:u w:val="single"/>
        </w:rPr>
        <w:t>NC Roanoke</w:t>
      </w:r>
      <w:r w:rsidRPr="00513B32">
        <w:rPr>
          <w:b/>
        </w:rPr>
        <w:t xml:space="preserve"> – Info – Lost Colony</w:t>
      </w:r>
      <w:r>
        <w:t xml:space="preserve"> - </w:t>
      </w:r>
      <w:r w:rsidRPr="00513B32">
        <w:t>John White sailed for England for fr</w:t>
      </w:r>
      <w:r>
        <w:t>esh supplies at the end of 1587</w:t>
      </w:r>
      <w:r w:rsidRPr="00513B32">
        <w:t>. He was unable to return to Roanoke until August 18, 1590 due to England's war with Spain and the pressing need for ships to defend against the Spanish Armada</w:t>
      </w:r>
      <w:r>
        <w:t>. When he eventually returned,</w:t>
      </w:r>
      <w:r w:rsidRPr="00513B32">
        <w:t xml:space="preserve"> he found that the settlement had been long deserted. The buildings had collapsed and "the houses [were] taken down". Worse, White was unable to find any trace of his daughter or granddaughter, or indeed any of the 80 men, 17 women, and 11 children who made up the "Lost Colony".</w:t>
      </w:r>
      <w:r>
        <w:t xml:space="preserve"> </w:t>
      </w:r>
    </w:p>
    <w:p w:rsidR="00F12E3C" w:rsidRDefault="00513B32" w:rsidP="001470B7">
      <w:r w:rsidRPr="00513B32">
        <w:t>White found no sign of a struggle or battle. The only clue to the colonists' fate was the word "Croatoan" carved into a post of the fort, and the letters "Cro" carved into a nearby tree.</w:t>
      </w:r>
      <w:r w:rsidR="000F71DA">
        <w:t xml:space="preserve"> </w:t>
      </w:r>
      <w:r w:rsidR="004E462B">
        <w:t xml:space="preserve"> </w:t>
      </w:r>
      <w:r w:rsidR="000F71DA" w:rsidRPr="000F71DA">
        <w:t xml:space="preserve">Due to weather which </w:t>
      </w:r>
      <w:r w:rsidR="000F71DA">
        <w:t>"grew to be fouler and fouler,"</w:t>
      </w:r>
      <w:r w:rsidR="000F71DA" w:rsidRPr="000F71DA">
        <w:t xml:space="preserve"> White had to abandon the search of adjacent islands for the colonists. The ship's captain had already lost three anchors and could not afford the loss of another. White returned to Plymouth, England, on 24 October 1590. </w:t>
      </w:r>
    </w:p>
    <w:p w:rsidR="00F12E3C" w:rsidRDefault="000F71DA" w:rsidP="001470B7">
      <w:r w:rsidRPr="000F71DA">
        <w:t>The loss of the colony was a personal tragedy for White, from which he never fully recovered. He would never return to the New World, and in a letter to Richard Hakluyt he wrote that he must hand over the fate of the colonists and his family "to the merciful help of the Almighty, whom I most humbly beseech to helpe and comfort them."</w:t>
      </w:r>
      <w:r w:rsidR="004E462B">
        <w:t xml:space="preserve"> </w:t>
      </w:r>
    </w:p>
    <w:p w:rsidR="00513B32" w:rsidRPr="007B3682" w:rsidRDefault="004E462B" w:rsidP="001470B7">
      <w:pPr>
        <w:rPr>
          <w:b/>
        </w:rPr>
      </w:pPr>
      <w:r w:rsidRPr="004E462B">
        <w:t>The last surviving document related to White is a letter he wrote from Ireland in 1593 to the publisher of the prints of his Roanoke drawings. However, a record from May 1606 that a Bridget White was appointed estate administrator for her brother "John White" m</w:t>
      </w:r>
      <w:r w:rsidR="00F12E3C">
        <w:t>ust</w:t>
      </w:r>
      <w:r w:rsidRPr="004E462B">
        <w:t xml:space="preserve"> refer to him.</w:t>
      </w:r>
      <w:r>
        <w:t xml:space="preserve"> </w:t>
      </w:r>
    </w:p>
    <w:p w:rsidR="001470B7" w:rsidRDefault="001470B7" w:rsidP="001470B7">
      <w:pPr>
        <w:rPr>
          <w:szCs w:val="24"/>
        </w:rPr>
      </w:pPr>
      <w:r w:rsidRPr="00A042AE">
        <w:rPr>
          <w:b/>
          <w:szCs w:val="24"/>
        </w:rPr>
        <w:t xml:space="preserve">1590 – </w:t>
      </w:r>
      <w:r w:rsidR="009E1E23" w:rsidRPr="009E1E23">
        <w:rPr>
          <w:b/>
          <w:u w:val="single"/>
        </w:rPr>
        <w:t xml:space="preserve">UK </w:t>
      </w:r>
      <w:r w:rsidRPr="00A042AE">
        <w:rPr>
          <w:b/>
          <w:szCs w:val="24"/>
          <w:u w:val="single"/>
        </w:rPr>
        <w:t>Wiltshire</w:t>
      </w:r>
      <w:r>
        <w:rPr>
          <w:b/>
          <w:szCs w:val="24"/>
          <w:u w:val="single"/>
        </w:rPr>
        <w:t xml:space="preserve"> </w:t>
      </w:r>
      <w:r w:rsidRPr="00A042AE">
        <w:rPr>
          <w:b/>
          <w:szCs w:val="24"/>
          <w:u w:val="single"/>
        </w:rPr>
        <w:t>Brixton Deverill</w:t>
      </w:r>
      <w:r w:rsidRPr="00A042AE">
        <w:rPr>
          <w:b/>
          <w:szCs w:val="24"/>
        </w:rPr>
        <w:t xml:space="preserve"> – </w:t>
      </w:r>
      <w:r>
        <w:rPr>
          <w:b/>
          <w:szCs w:val="24"/>
        </w:rPr>
        <w:t xml:space="preserve">Will - </w:t>
      </w:r>
      <w:r w:rsidRPr="00A042AE">
        <w:rPr>
          <w:b/>
          <w:szCs w:val="24"/>
        </w:rPr>
        <w:t>William Knight</w:t>
      </w:r>
      <w:r>
        <w:rPr>
          <w:szCs w:val="24"/>
        </w:rPr>
        <w:t xml:space="preserve"> – Mentions wife Margaret, but no children. (</w:t>
      </w:r>
      <w:r w:rsidRPr="00230B20">
        <w:rPr>
          <w:szCs w:val="24"/>
        </w:rPr>
        <w:t>Wiltshire, England, Wills and Probate, 1530-1858</w:t>
      </w:r>
      <w:r>
        <w:rPr>
          <w:szCs w:val="24"/>
        </w:rPr>
        <w:t xml:space="preserve">, </w:t>
      </w:r>
      <w:r w:rsidRPr="00230B20">
        <w:rPr>
          <w:szCs w:val="24"/>
        </w:rPr>
        <w:t>Wiltshire, England, Wills and Probate, 1530-1858</w:t>
      </w:r>
      <w:r>
        <w:rPr>
          <w:szCs w:val="24"/>
        </w:rPr>
        <w:t>, 64/2931)</w:t>
      </w:r>
    </w:p>
    <w:p w:rsidR="001470B7" w:rsidRDefault="001470B7" w:rsidP="00F12E3C">
      <w:pPr>
        <w:rPr>
          <w:szCs w:val="24"/>
        </w:rPr>
      </w:pPr>
      <w:r w:rsidRPr="007B3682">
        <w:rPr>
          <w:b/>
          <w:szCs w:val="24"/>
        </w:rPr>
        <w:t xml:space="preserve">1591 – Feb 24 – </w:t>
      </w:r>
      <w:r w:rsidR="009E1E23" w:rsidRPr="009E1E23">
        <w:rPr>
          <w:b/>
          <w:u w:val="single"/>
        </w:rPr>
        <w:t xml:space="preserve">UK </w:t>
      </w:r>
      <w:r w:rsidRPr="007B3682">
        <w:rPr>
          <w:b/>
          <w:szCs w:val="24"/>
          <w:u w:val="single"/>
        </w:rPr>
        <w:t>London St Margaret Pattens</w:t>
      </w:r>
      <w:r w:rsidRPr="007B3682">
        <w:rPr>
          <w:b/>
          <w:szCs w:val="24"/>
        </w:rPr>
        <w:t xml:space="preserve"> </w:t>
      </w:r>
      <w:r w:rsidR="007A089D">
        <w:rPr>
          <w:b/>
          <w:szCs w:val="24"/>
        </w:rPr>
        <w:t>– Birth/Bap –</w:t>
      </w:r>
      <w:r w:rsidRPr="007B3682">
        <w:rPr>
          <w:b/>
          <w:szCs w:val="24"/>
        </w:rPr>
        <w:t xml:space="preserve"> Mary Knight</w:t>
      </w:r>
      <w:r w:rsidRPr="007B3682">
        <w:rPr>
          <w:szCs w:val="24"/>
        </w:rPr>
        <w:t xml:space="preserve"> </w:t>
      </w:r>
      <w:r>
        <w:rPr>
          <w:szCs w:val="24"/>
        </w:rPr>
        <w:t xml:space="preserve">- </w:t>
      </w:r>
      <w:r w:rsidRPr="007B3682">
        <w:rPr>
          <w:szCs w:val="24"/>
        </w:rPr>
        <w:t>d/o Peter</w:t>
      </w:r>
      <w:r w:rsidR="00F12E3C">
        <w:rPr>
          <w:szCs w:val="24"/>
        </w:rPr>
        <w:t xml:space="preserve"> Knight and Katherine.</w:t>
      </w:r>
      <w:r w:rsidR="007A089D">
        <w:rPr>
          <w:szCs w:val="24"/>
        </w:rPr>
        <w:t xml:space="preserve"> (London Met Arch)</w:t>
      </w:r>
    </w:p>
    <w:p w:rsidR="001470B7" w:rsidRPr="007B3682" w:rsidRDefault="001470B7" w:rsidP="00F12E3C">
      <w:pPr>
        <w:rPr>
          <w:szCs w:val="24"/>
        </w:rPr>
      </w:pPr>
      <w:r w:rsidRPr="00E92AD5">
        <w:rPr>
          <w:b/>
          <w:szCs w:val="24"/>
        </w:rPr>
        <w:t xml:space="preserve">1591 – Apr 20 – </w:t>
      </w:r>
      <w:r w:rsidR="009E1E23" w:rsidRPr="009E1E23">
        <w:rPr>
          <w:b/>
          <w:u w:val="single"/>
        </w:rPr>
        <w:t xml:space="preserve">UK </w:t>
      </w:r>
      <w:r w:rsidRPr="00E92AD5">
        <w:rPr>
          <w:b/>
          <w:szCs w:val="24"/>
          <w:u w:val="single"/>
        </w:rPr>
        <w:t>Norfolk Swaffham</w:t>
      </w:r>
      <w:r w:rsidRPr="00E92AD5">
        <w:rPr>
          <w:b/>
          <w:szCs w:val="24"/>
        </w:rPr>
        <w:t xml:space="preserve"> – Bur – Christopher Knight</w:t>
      </w:r>
      <w:r>
        <w:rPr>
          <w:szCs w:val="24"/>
        </w:rPr>
        <w:t xml:space="preserve"> – s/o Edward Knight and Dorothy. (London Met Arch)</w:t>
      </w:r>
    </w:p>
    <w:p w:rsidR="001470B7" w:rsidRDefault="001470B7" w:rsidP="001470B7">
      <w:r w:rsidRPr="007B3682">
        <w:rPr>
          <w:b/>
          <w:szCs w:val="24"/>
        </w:rPr>
        <w:t>1591 – Jul 1</w:t>
      </w:r>
      <w:r>
        <w:rPr>
          <w:b/>
          <w:szCs w:val="24"/>
        </w:rPr>
        <w:t>9</w:t>
      </w:r>
      <w:r w:rsidRPr="007B3682">
        <w:rPr>
          <w:b/>
          <w:szCs w:val="24"/>
        </w:rPr>
        <w:t xml:space="preserve"> – </w:t>
      </w:r>
      <w:r w:rsidR="009E1E23" w:rsidRPr="009E1E23">
        <w:rPr>
          <w:b/>
          <w:u w:val="single"/>
        </w:rPr>
        <w:t xml:space="preserve">UK </w:t>
      </w:r>
      <w:r w:rsidRPr="007B3682">
        <w:rPr>
          <w:b/>
          <w:szCs w:val="24"/>
          <w:u w:val="single"/>
        </w:rPr>
        <w:t>New Romney</w:t>
      </w:r>
      <w:r>
        <w:rPr>
          <w:b/>
          <w:szCs w:val="24"/>
          <w:u w:val="single"/>
        </w:rPr>
        <w:t xml:space="preserve"> Hope</w:t>
      </w:r>
      <w:r w:rsidRPr="007B3682">
        <w:rPr>
          <w:b/>
          <w:szCs w:val="24"/>
        </w:rPr>
        <w:t xml:space="preserve"> – Bur – William Knight</w:t>
      </w:r>
      <w:r w:rsidRPr="00BC4DE8">
        <w:rPr>
          <w:szCs w:val="24"/>
        </w:rPr>
        <w:t xml:space="preserve"> </w:t>
      </w:r>
      <w:r>
        <w:rPr>
          <w:szCs w:val="24"/>
        </w:rPr>
        <w:t xml:space="preserve">- </w:t>
      </w:r>
      <w:r w:rsidRPr="00BC4DE8">
        <w:rPr>
          <w:szCs w:val="24"/>
        </w:rPr>
        <w:t>s/o Thomas</w:t>
      </w:r>
      <w:r>
        <w:rPr>
          <w:szCs w:val="24"/>
        </w:rPr>
        <w:t xml:space="preserve"> </w:t>
      </w:r>
      <w:r w:rsidR="00F12E3C">
        <w:rPr>
          <w:szCs w:val="24"/>
        </w:rPr>
        <w:t xml:space="preserve">Knight </w:t>
      </w:r>
      <w:r w:rsidRPr="001F77E8">
        <w:t>(Tyler)</w:t>
      </w:r>
    </w:p>
    <w:p w:rsidR="001470B7" w:rsidRDefault="001470B7" w:rsidP="001470B7">
      <w:r w:rsidRPr="003521A8">
        <w:rPr>
          <w:b/>
        </w:rPr>
        <w:t xml:space="preserve">1591 Oct 15 – </w:t>
      </w:r>
      <w:r w:rsidR="009E1E23" w:rsidRPr="009E1E23">
        <w:rPr>
          <w:b/>
          <w:u w:val="single"/>
        </w:rPr>
        <w:t xml:space="preserve">UK </w:t>
      </w:r>
      <w:r w:rsidRPr="003521A8">
        <w:rPr>
          <w:b/>
          <w:u w:val="single"/>
        </w:rPr>
        <w:t>Southampton</w:t>
      </w:r>
      <w:r>
        <w:rPr>
          <w:b/>
          <w:u w:val="single"/>
        </w:rPr>
        <w:t xml:space="preserve"> </w:t>
      </w:r>
      <w:r w:rsidRPr="003521A8">
        <w:rPr>
          <w:b/>
          <w:u w:val="single"/>
        </w:rPr>
        <w:t>St Denys</w:t>
      </w:r>
      <w:r w:rsidRPr="003521A8">
        <w:rPr>
          <w:b/>
        </w:rPr>
        <w:t xml:space="preserve"> – </w:t>
      </w:r>
      <w:r>
        <w:rPr>
          <w:b/>
        </w:rPr>
        <w:t xml:space="preserve">Will - </w:t>
      </w:r>
      <w:r w:rsidRPr="003521A8">
        <w:rPr>
          <w:b/>
        </w:rPr>
        <w:t>Richard Knight</w:t>
      </w:r>
      <w:r>
        <w:t xml:space="preserve"> – No children. Wife Margaret is pregnant, this and that about whether the child will be a son or daughter and how inheritance should be handled etc., Bequests to unnamed brother and sister (20 shillings); bequest to mother; to “brother” George Horten; To William Lynd; to Mrs. Davinett, Mrs. Glover, Mr Greaves “our preacher”. (</w:t>
      </w:r>
      <w:r w:rsidRPr="009F1F18">
        <w:t>PROB 11: Will Registers</w:t>
      </w:r>
      <w:r>
        <w:t xml:space="preserve">, </w:t>
      </w:r>
      <w:r w:rsidRPr="009F1F18">
        <w:t xml:space="preserve">Prerogative Court of Canterbury Wills, 1384-1858 </w:t>
      </w:r>
      <w:r>
        <w:t>)</w:t>
      </w:r>
    </w:p>
    <w:p w:rsidR="001470B7" w:rsidRDefault="001470B7" w:rsidP="001470B7">
      <w:r w:rsidRPr="00334347">
        <w:rPr>
          <w:b/>
        </w:rPr>
        <w:t xml:space="preserve">1591 – Oct 15 – </w:t>
      </w:r>
      <w:r w:rsidR="009E1E23" w:rsidRPr="009E1E23">
        <w:rPr>
          <w:b/>
          <w:u w:val="single"/>
        </w:rPr>
        <w:t xml:space="preserve">UK </w:t>
      </w:r>
      <w:r w:rsidRPr="00334347">
        <w:rPr>
          <w:b/>
          <w:u w:val="single"/>
        </w:rPr>
        <w:t>Oxfordshire Oxford</w:t>
      </w:r>
      <w:r w:rsidRPr="00334347">
        <w:rPr>
          <w:b/>
        </w:rPr>
        <w:t xml:space="preserve"> – Ox Alum – Richard Knight</w:t>
      </w:r>
      <w:r>
        <w:t xml:space="preserve"> – Of Oxon, gent. Merton Coll., matric 15 Oct 1591, aged 13; B.A. from Trinity Coll., 7 Dec 1597, M.A. 14 May, 1601.  </w:t>
      </w:r>
      <w:r>
        <w:rPr>
          <w:szCs w:val="24"/>
        </w:rPr>
        <w:t>(Oxford University Alumni 1500-1886, p. 862)</w:t>
      </w:r>
    </w:p>
    <w:p w:rsidR="001470B7" w:rsidRDefault="001470B7" w:rsidP="001470B7">
      <w:pPr>
        <w:rPr>
          <w:szCs w:val="24"/>
        </w:rPr>
      </w:pPr>
      <w:r w:rsidRPr="00C50934">
        <w:rPr>
          <w:b/>
          <w:szCs w:val="24"/>
        </w:rPr>
        <w:t xml:space="preserve">1591 – </w:t>
      </w:r>
      <w:r w:rsidR="009E1E23" w:rsidRPr="009E1E23">
        <w:rPr>
          <w:b/>
          <w:u w:val="single"/>
        </w:rPr>
        <w:t xml:space="preserve">UK </w:t>
      </w:r>
      <w:r w:rsidRPr="00C50934">
        <w:rPr>
          <w:b/>
          <w:szCs w:val="24"/>
          <w:u w:val="single"/>
        </w:rPr>
        <w:t>Kent Bromley</w:t>
      </w:r>
      <w:r w:rsidRPr="00C50934">
        <w:rPr>
          <w:b/>
          <w:szCs w:val="24"/>
        </w:rPr>
        <w:t xml:space="preserve"> – </w:t>
      </w:r>
      <w:r>
        <w:rPr>
          <w:b/>
          <w:szCs w:val="24"/>
        </w:rPr>
        <w:t>Chancery</w:t>
      </w:r>
      <w:r w:rsidRPr="00C50934">
        <w:rPr>
          <w:b/>
          <w:szCs w:val="24"/>
        </w:rPr>
        <w:t xml:space="preserve"> – Thomas Knight, Brewer</w:t>
      </w:r>
      <w:r>
        <w:rPr>
          <w:szCs w:val="24"/>
        </w:rPr>
        <w:t xml:space="preserve"> - </w:t>
      </w:r>
      <w:r w:rsidRPr="00C50934">
        <w:rPr>
          <w:szCs w:val="24"/>
        </w:rPr>
        <w:t xml:space="preserve"> James White v. Paul Underwood and Margaret [sic], his wife, Roger Brownrigg and Alice [sic], his wife, and others. The possessions of </w:t>
      </w:r>
      <w:r w:rsidRPr="00F12E3C">
        <w:rPr>
          <w:b/>
          <w:szCs w:val="24"/>
        </w:rPr>
        <w:t>Thomas Knight, brewer, deceased</w:t>
      </w:r>
      <w:r w:rsidRPr="00C50934">
        <w:rPr>
          <w:szCs w:val="24"/>
        </w:rPr>
        <w:t xml:space="preserve">. Lands and tenements in Byrchen Lane, London, and in Bromley, Kent, and marsh grounds in the Isle of Dogs, Poplar, and other places. Whether his </w:t>
      </w:r>
      <w:r w:rsidRPr="00F12E3C">
        <w:rPr>
          <w:b/>
          <w:szCs w:val="24"/>
        </w:rPr>
        <w:t>son, William Knight</w:t>
      </w:r>
      <w:r w:rsidRPr="00C50934">
        <w:rPr>
          <w:szCs w:val="24"/>
        </w:rPr>
        <w:t xml:space="preserve">, was </w:t>
      </w:r>
      <w:r w:rsidRPr="00C50934">
        <w:rPr>
          <w:szCs w:val="24"/>
        </w:rPr>
        <w:lastRenderedPageBreak/>
        <w:t>married? London, Midd &amp; Kent.</w:t>
      </w:r>
      <w:r>
        <w:rPr>
          <w:szCs w:val="24"/>
        </w:rPr>
        <w:t xml:space="preserve">  (National Archives, Kew England, Ref: </w:t>
      </w:r>
      <w:r w:rsidRPr="00C50934">
        <w:rPr>
          <w:szCs w:val="24"/>
        </w:rPr>
        <w:t>E 133/7/1012</w:t>
      </w:r>
      <w:r>
        <w:rPr>
          <w:szCs w:val="24"/>
        </w:rPr>
        <w:t>)</w:t>
      </w:r>
    </w:p>
    <w:p w:rsidR="004C450C" w:rsidRDefault="004C450C" w:rsidP="001470B7">
      <w:pPr>
        <w:rPr>
          <w:szCs w:val="24"/>
        </w:rPr>
      </w:pPr>
      <w:r w:rsidRPr="00E022EC">
        <w:rPr>
          <w:b/>
          <w:szCs w:val="24"/>
        </w:rPr>
        <w:t xml:space="preserve">1591 – </w:t>
      </w:r>
      <w:r w:rsidRPr="00E022EC">
        <w:rPr>
          <w:b/>
          <w:szCs w:val="24"/>
          <w:u w:val="single"/>
        </w:rPr>
        <w:t>UK London</w:t>
      </w:r>
      <w:r w:rsidRPr="00E022EC">
        <w:rPr>
          <w:b/>
          <w:szCs w:val="24"/>
        </w:rPr>
        <w:t xml:space="preserve"> – Mar – Constance Michell Knight &amp; Sir George More</w:t>
      </w:r>
      <w:r w:rsidR="00E022EC" w:rsidRPr="00E022EC">
        <w:rPr>
          <w:b/>
          <w:szCs w:val="24"/>
        </w:rPr>
        <w:t xml:space="preserve"> </w:t>
      </w:r>
      <w:r w:rsidR="00E022EC">
        <w:rPr>
          <w:szCs w:val="24"/>
        </w:rPr>
        <w:t>-</w:t>
      </w:r>
      <w:r>
        <w:rPr>
          <w:szCs w:val="24"/>
        </w:rPr>
        <w:t xml:space="preserve"> </w:t>
      </w:r>
      <w:r w:rsidR="007A089D">
        <w:rPr>
          <w:szCs w:val="24"/>
        </w:rPr>
        <w:t xml:space="preserve">(London Met Arch)  </w:t>
      </w:r>
      <w:r w:rsidR="007A089D" w:rsidRPr="007A089D">
        <w:rPr>
          <w:b/>
          <w:szCs w:val="24"/>
        </w:rPr>
        <w:t>Note</w:t>
      </w:r>
      <w:r w:rsidR="007A089D">
        <w:rPr>
          <w:szCs w:val="24"/>
        </w:rPr>
        <w:t xml:space="preserve">: </w:t>
      </w:r>
      <w:r w:rsidR="00E022EC">
        <w:rPr>
          <w:szCs w:val="24"/>
        </w:rPr>
        <w:t xml:space="preserve">She was the widow of a Richard Knight and co-heiress of John Michell of Stammerham, Sussx. See </w:t>
      </w:r>
      <w:r w:rsidR="00E022EC" w:rsidRPr="00E022EC">
        <w:rPr>
          <w:szCs w:val="24"/>
        </w:rPr>
        <w:t>1588 Sep 27 Will of a Richard Knight of Northfleet.</w:t>
      </w:r>
      <w:r w:rsidR="007A089D">
        <w:rPr>
          <w:szCs w:val="24"/>
        </w:rPr>
        <w:t xml:space="preserve">  </w:t>
      </w:r>
    </w:p>
    <w:p w:rsidR="001470B7" w:rsidRDefault="001470B7" w:rsidP="001470B7">
      <w:pPr>
        <w:rPr>
          <w:szCs w:val="24"/>
        </w:rPr>
      </w:pPr>
      <w:r w:rsidRPr="007455AC">
        <w:rPr>
          <w:b/>
          <w:szCs w:val="24"/>
        </w:rPr>
        <w:t xml:space="preserve">1592 – Feb 11 – </w:t>
      </w:r>
      <w:r w:rsidR="009E1E23" w:rsidRPr="009E1E23">
        <w:rPr>
          <w:b/>
          <w:u w:val="single"/>
        </w:rPr>
        <w:t xml:space="preserve">UK </w:t>
      </w:r>
      <w:r w:rsidRPr="007455AC">
        <w:rPr>
          <w:b/>
          <w:szCs w:val="24"/>
          <w:u w:val="single"/>
        </w:rPr>
        <w:t>Kent Chillenden</w:t>
      </w:r>
      <w:r w:rsidRPr="007455AC">
        <w:rPr>
          <w:b/>
          <w:szCs w:val="24"/>
        </w:rPr>
        <w:t xml:space="preserve"> </w:t>
      </w:r>
      <w:r w:rsidR="007A089D">
        <w:rPr>
          <w:b/>
          <w:szCs w:val="24"/>
        </w:rPr>
        <w:t>– Birth/Bap –</w:t>
      </w:r>
      <w:r w:rsidRPr="007455AC">
        <w:rPr>
          <w:b/>
          <w:szCs w:val="24"/>
        </w:rPr>
        <w:t xml:space="preserve"> John Knight</w:t>
      </w:r>
      <w:r>
        <w:rPr>
          <w:szCs w:val="24"/>
        </w:rPr>
        <w:t xml:space="preserve"> – s/o Robert Knight (Tyler)</w:t>
      </w:r>
    </w:p>
    <w:p w:rsidR="001470B7" w:rsidRDefault="001470B7" w:rsidP="001470B7">
      <w:pPr>
        <w:rPr>
          <w:szCs w:val="24"/>
        </w:rPr>
      </w:pPr>
      <w:r w:rsidRPr="00685929">
        <w:rPr>
          <w:b/>
          <w:szCs w:val="24"/>
        </w:rPr>
        <w:t xml:space="preserve">1592 – Feb 11 – </w:t>
      </w:r>
      <w:r w:rsidR="009E1E23" w:rsidRPr="009E1E23">
        <w:rPr>
          <w:b/>
          <w:u w:val="single"/>
        </w:rPr>
        <w:t xml:space="preserve">UK </w:t>
      </w:r>
      <w:r w:rsidRPr="009E1E23">
        <w:rPr>
          <w:b/>
          <w:szCs w:val="24"/>
          <w:u w:val="single"/>
        </w:rPr>
        <w:t>Kent Staplehurst</w:t>
      </w:r>
      <w:r w:rsidRPr="00685929">
        <w:rPr>
          <w:b/>
          <w:szCs w:val="24"/>
        </w:rPr>
        <w:t xml:space="preserve"> – Mar – Rafe Knight &amp; Catherin</w:t>
      </w:r>
      <w:r w:rsidR="000E7719">
        <w:rPr>
          <w:b/>
          <w:szCs w:val="24"/>
        </w:rPr>
        <w:t>e</w:t>
      </w:r>
      <w:r w:rsidRPr="00685929">
        <w:rPr>
          <w:b/>
          <w:szCs w:val="24"/>
        </w:rPr>
        <w:t xml:space="preserve"> Benson</w:t>
      </w:r>
      <w:r>
        <w:rPr>
          <w:szCs w:val="24"/>
        </w:rPr>
        <w:t xml:space="preserve">, widow. </w:t>
      </w:r>
      <w:r w:rsidRPr="001F77E8">
        <w:t>(Tyler)</w:t>
      </w:r>
      <w:r w:rsidR="000E7719">
        <w:t xml:space="preserve"> See also: </w:t>
      </w:r>
      <w:r w:rsidR="000E7719">
        <w:rPr>
          <w:szCs w:val="24"/>
        </w:rPr>
        <w:t xml:space="preserve"> (</w:t>
      </w:r>
      <w:r w:rsidR="000E7719" w:rsidRPr="00A22F5D">
        <w:rPr>
          <w:szCs w:val="24"/>
        </w:rPr>
        <w:t>PPRS, Kent Parish Registers, Marriages, part 2, 1538-1837, Vol 151;  W Phillimore;  1910;  Kent, Kent, England</w:t>
      </w:r>
      <w:r w:rsidR="000E7719">
        <w:rPr>
          <w:szCs w:val="24"/>
        </w:rPr>
        <w:t xml:space="preserve">) where the date is given as Jan 11 1593. </w:t>
      </w:r>
    </w:p>
    <w:p w:rsidR="001470B7" w:rsidRDefault="001470B7" w:rsidP="001470B7">
      <w:pPr>
        <w:rPr>
          <w:szCs w:val="24"/>
        </w:rPr>
      </w:pPr>
      <w:r w:rsidRPr="007B3682">
        <w:rPr>
          <w:b/>
          <w:szCs w:val="24"/>
        </w:rPr>
        <w:t xml:space="preserve">1592 – Feb 18 – </w:t>
      </w:r>
      <w:r w:rsidR="009E1E23" w:rsidRPr="009E1E23">
        <w:rPr>
          <w:b/>
          <w:u w:val="single"/>
        </w:rPr>
        <w:t xml:space="preserve">UK </w:t>
      </w:r>
      <w:r w:rsidRPr="007B3682">
        <w:rPr>
          <w:b/>
          <w:szCs w:val="24"/>
          <w:u w:val="single"/>
        </w:rPr>
        <w:t>Kent New Romney Hope</w:t>
      </w:r>
      <w:r w:rsidRPr="007B3682">
        <w:rPr>
          <w:b/>
          <w:szCs w:val="24"/>
        </w:rPr>
        <w:t xml:space="preserve"> </w:t>
      </w:r>
      <w:r w:rsidR="007A089D">
        <w:rPr>
          <w:b/>
          <w:szCs w:val="24"/>
        </w:rPr>
        <w:t>– Birth/Bap –</w:t>
      </w:r>
      <w:r w:rsidRPr="007B3682">
        <w:rPr>
          <w:b/>
          <w:szCs w:val="24"/>
        </w:rPr>
        <w:t xml:space="preserve"> Paul Knight</w:t>
      </w:r>
      <w:r w:rsidRPr="00BC4DE8">
        <w:rPr>
          <w:szCs w:val="24"/>
        </w:rPr>
        <w:t xml:space="preserve"> </w:t>
      </w:r>
      <w:r>
        <w:rPr>
          <w:szCs w:val="24"/>
        </w:rPr>
        <w:t xml:space="preserve">- </w:t>
      </w:r>
      <w:r w:rsidRPr="00BC4DE8">
        <w:rPr>
          <w:szCs w:val="24"/>
        </w:rPr>
        <w:t>s/o Thomas</w:t>
      </w:r>
      <w:r>
        <w:rPr>
          <w:szCs w:val="24"/>
        </w:rPr>
        <w:t xml:space="preserve"> </w:t>
      </w:r>
      <w:r w:rsidR="00F12E3C">
        <w:rPr>
          <w:szCs w:val="24"/>
        </w:rPr>
        <w:t xml:space="preserve">Knight </w:t>
      </w:r>
      <w:r>
        <w:rPr>
          <w:szCs w:val="24"/>
        </w:rPr>
        <w:t>(Tyler)</w:t>
      </w:r>
    </w:p>
    <w:p w:rsidR="001470B7" w:rsidRDefault="001470B7" w:rsidP="001470B7">
      <w:pPr>
        <w:rPr>
          <w:szCs w:val="24"/>
        </w:rPr>
      </w:pPr>
      <w:r w:rsidRPr="00E53B71">
        <w:rPr>
          <w:b/>
          <w:szCs w:val="24"/>
        </w:rPr>
        <w:t xml:space="preserve">1592 – Jul 8 – </w:t>
      </w:r>
      <w:r w:rsidR="009E1E23" w:rsidRPr="009E1E23">
        <w:rPr>
          <w:b/>
          <w:u w:val="single"/>
        </w:rPr>
        <w:t xml:space="preserve">UK </w:t>
      </w:r>
      <w:r w:rsidRPr="00E53B71">
        <w:rPr>
          <w:b/>
          <w:szCs w:val="24"/>
          <w:u w:val="single"/>
        </w:rPr>
        <w:t>Sussex Yapton</w:t>
      </w:r>
      <w:r w:rsidRPr="00E53B71">
        <w:rPr>
          <w:b/>
          <w:szCs w:val="24"/>
        </w:rPr>
        <w:t xml:space="preserve"> – Admin – Thomas Knight</w:t>
      </w:r>
      <w:r>
        <w:rPr>
          <w:b/>
          <w:szCs w:val="24"/>
        </w:rPr>
        <w:t>, Yeoman</w:t>
      </w:r>
      <w:r>
        <w:rPr>
          <w:szCs w:val="24"/>
        </w:rPr>
        <w:t xml:space="preserve"> - </w:t>
      </w:r>
      <w:r w:rsidRPr="00E53B71">
        <w:rPr>
          <w:szCs w:val="24"/>
        </w:rPr>
        <w:t>Counterpart of Bargain and Sale</w:t>
      </w:r>
      <w:r>
        <w:rPr>
          <w:szCs w:val="24"/>
        </w:rPr>
        <w:t>: b</w:t>
      </w:r>
      <w:r w:rsidRPr="00E53B71">
        <w:rPr>
          <w:szCs w:val="24"/>
        </w:rPr>
        <w:t xml:space="preserve">y William Eyles of Bognor, husbandman, to </w:t>
      </w:r>
      <w:r w:rsidRPr="00F12E3C">
        <w:rPr>
          <w:b/>
          <w:szCs w:val="24"/>
        </w:rPr>
        <w:t>Thomas Knight of Yapton</w:t>
      </w:r>
      <w:r w:rsidRPr="00E53B71">
        <w:rPr>
          <w:szCs w:val="24"/>
        </w:rPr>
        <w:t>, yeoman - for £93 - of two messuages and tenements, with barn, buildings and the sevral gardens adjoining and belonging containing 2 acres; the premises being sometime called "towe bucchers shoppes and showleathers"</w:t>
      </w:r>
      <w:r>
        <w:rPr>
          <w:szCs w:val="24"/>
        </w:rPr>
        <w:t xml:space="preserve">  </w:t>
      </w:r>
      <w:r w:rsidRPr="00E53B71">
        <w:rPr>
          <w:szCs w:val="24"/>
        </w:rPr>
        <w:t>And also one close of land containing 8 acres called Tackeley or Southstreete All in Yapton, Walberton and Barneham</w:t>
      </w:r>
      <w:r>
        <w:rPr>
          <w:szCs w:val="24"/>
        </w:rPr>
        <w:t xml:space="preserve">;  </w:t>
      </w:r>
      <w:r w:rsidRPr="00E53B71">
        <w:rPr>
          <w:szCs w:val="24"/>
        </w:rPr>
        <w:t>Signature, Thoma</w:t>
      </w:r>
      <w:r w:rsidR="000E7719">
        <w:rPr>
          <w:szCs w:val="24"/>
        </w:rPr>
        <w:t>s</w:t>
      </w:r>
      <w:r w:rsidRPr="00E53B71">
        <w:rPr>
          <w:szCs w:val="24"/>
        </w:rPr>
        <w:t xml:space="preserve"> Knight and tag</w:t>
      </w:r>
      <w:r>
        <w:rPr>
          <w:szCs w:val="24"/>
        </w:rPr>
        <w:t xml:space="preserve">; </w:t>
      </w:r>
      <w:r w:rsidRPr="00E53B71">
        <w:rPr>
          <w:szCs w:val="24"/>
        </w:rPr>
        <w:t>Witnesses:- Rob</w:t>
      </w:r>
      <w:r w:rsidR="000E7719">
        <w:rPr>
          <w:szCs w:val="24"/>
        </w:rPr>
        <w:t>ert</w:t>
      </w:r>
      <w:r w:rsidRPr="00E53B71">
        <w:rPr>
          <w:szCs w:val="24"/>
        </w:rPr>
        <w:t xml:space="preserve"> Addams, John Symonds, </w:t>
      </w:r>
      <w:r w:rsidRPr="000E7719">
        <w:rPr>
          <w:b/>
          <w:szCs w:val="24"/>
        </w:rPr>
        <w:t>Richard Knight</w:t>
      </w:r>
      <w:r>
        <w:rPr>
          <w:szCs w:val="24"/>
        </w:rPr>
        <w:t xml:space="preserve">  (</w:t>
      </w:r>
      <w:r w:rsidRPr="00E53B71">
        <w:rPr>
          <w:szCs w:val="24"/>
        </w:rPr>
        <w:t>West Sussex Record Office,</w:t>
      </w:r>
      <w:r>
        <w:rPr>
          <w:szCs w:val="24"/>
        </w:rPr>
        <w:t xml:space="preserve"> Ref: </w:t>
      </w:r>
      <w:r w:rsidRPr="00E53B71">
        <w:rPr>
          <w:szCs w:val="24"/>
        </w:rPr>
        <w:t>SAS-B/651</w:t>
      </w:r>
      <w:r>
        <w:rPr>
          <w:szCs w:val="24"/>
        </w:rPr>
        <w:t>)</w:t>
      </w:r>
    </w:p>
    <w:p w:rsidR="001470B7" w:rsidRPr="007B3682" w:rsidRDefault="001470B7" w:rsidP="001470B7">
      <w:pPr>
        <w:rPr>
          <w:b/>
        </w:rPr>
      </w:pPr>
      <w:r w:rsidRPr="007B3682">
        <w:rPr>
          <w:b/>
        </w:rPr>
        <w:t xml:space="preserve">1592 – Sep 10 – </w:t>
      </w:r>
      <w:r w:rsidR="009E1E23" w:rsidRPr="009E1E23">
        <w:rPr>
          <w:b/>
          <w:u w:val="single"/>
        </w:rPr>
        <w:t xml:space="preserve">UK </w:t>
      </w:r>
      <w:r w:rsidRPr="007B3682">
        <w:rPr>
          <w:b/>
          <w:u w:val="single"/>
        </w:rPr>
        <w:t>Kent Boxley</w:t>
      </w:r>
      <w:r w:rsidRPr="007B3682">
        <w:rPr>
          <w:b/>
        </w:rPr>
        <w:t xml:space="preserve"> – Bur – Anna Knight, widow</w:t>
      </w:r>
      <w:r>
        <w:rPr>
          <w:b/>
        </w:rPr>
        <w:t xml:space="preserve"> </w:t>
      </w:r>
      <w:r w:rsidRPr="001F77E8">
        <w:t>(Tyler)</w:t>
      </w:r>
    </w:p>
    <w:p w:rsidR="001470B7" w:rsidRDefault="001470B7" w:rsidP="001470B7">
      <w:pPr>
        <w:rPr>
          <w:szCs w:val="24"/>
        </w:rPr>
      </w:pPr>
      <w:r w:rsidRPr="003521A8">
        <w:rPr>
          <w:b/>
        </w:rPr>
        <w:t xml:space="preserve">1592 – </w:t>
      </w:r>
      <w:r w:rsidR="009E1E23" w:rsidRPr="009E1E23">
        <w:rPr>
          <w:b/>
          <w:u w:val="single"/>
        </w:rPr>
        <w:t xml:space="preserve">UK </w:t>
      </w:r>
      <w:r w:rsidRPr="003521A8">
        <w:rPr>
          <w:b/>
          <w:u w:val="single"/>
        </w:rPr>
        <w:t>Berkshire</w:t>
      </w:r>
      <w:r>
        <w:rPr>
          <w:b/>
          <w:u w:val="single"/>
        </w:rPr>
        <w:t xml:space="preserve"> </w:t>
      </w:r>
      <w:r w:rsidRPr="003521A8">
        <w:rPr>
          <w:b/>
          <w:u w:val="single"/>
        </w:rPr>
        <w:t>Marcham</w:t>
      </w:r>
      <w:r w:rsidRPr="003521A8">
        <w:rPr>
          <w:b/>
        </w:rPr>
        <w:t xml:space="preserve"> – </w:t>
      </w:r>
      <w:r>
        <w:rPr>
          <w:b/>
        </w:rPr>
        <w:t xml:space="preserve">Will - </w:t>
      </w:r>
      <w:r w:rsidRPr="003521A8">
        <w:rPr>
          <w:b/>
        </w:rPr>
        <w:t>Richard Knight</w:t>
      </w:r>
      <w:r>
        <w:t xml:space="preserve"> – </w:t>
      </w:r>
      <w:r w:rsidR="000E7719">
        <w:t xml:space="preserve">No details available. </w:t>
      </w:r>
      <w:r>
        <w:t>(</w:t>
      </w:r>
      <w:r w:rsidRPr="00857039">
        <w:rPr>
          <w:szCs w:val="24"/>
        </w:rPr>
        <w:t>Administrations in the Prerogative Court of Canterbury, 1581-1595</w:t>
      </w:r>
      <w:r>
        <w:rPr>
          <w:szCs w:val="24"/>
        </w:rPr>
        <w:t>)</w:t>
      </w:r>
    </w:p>
    <w:p w:rsidR="001470B7" w:rsidRDefault="001470B7" w:rsidP="001470B7">
      <w:pPr>
        <w:rPr>
          <w:szCs w:val="24"/>
        </w:rPr>
      </w:pPr>
      <w:r w:rsidRPr="0097653F">
        <w:rPr>
          <w:b/>
          <w:szCs w:val="24"/>
        </w:rPr>
        <w:t xml:space="preserve">1592 – </w:t>
      </w:r>
      <w:r w:rsidR="009E1E23" w:rsidRPr="009E1E23">
        <w:rPr>
          <w:b/>
          <w:u w:val="single"/>
        </w:rPr>
        <w:t xml:space="preserve">UK </w:t>
      </w:r>
      <w:r w:rsidRPr="0097653F">
        <w:rPr>
          <w:b/>
          <w:szCs w:val="24"/>
          <w:u w:val="single"/>
        </w:rPr>
        <w:t>Cambridge</w:t>
      </w:r>
      <w:r w:rsidR="009E1E23">
        <w:rPr>
          <w:b/>
          <w:szCs w:val="24"/>
          <w:u w:val="single"/>
        </w:rPr>
        <w:t>shire Cambridge</w:t>
      </w:r>
      <w:r w:rsidRPr="0097653F">
        <w:rPr>
          <w:b/>
          <w:szCs w:val="24"/>
        </w:rPr>
        <w:t xml:space="preserve"> – Camb Alum – Nicholas Knight</w:t>
      </w:r>
      <w:r>
        <w:rPr>
          <w:szCs w:val="24"/>
        </w:rPr>
        <w:t xml:space="preserve"> - </w:t>
      </w:r>
      <w:r w:rsidRPr="0097653F">
        <w:rPr>
          <w:szCs w:val="24"/>
        </w:rPr>
        <w:t>Matric. pens. from CLARE, c. 1592.</w:t>
      </w:r>
    </w:p>
    <w:p w:rsidR="001470B7" w:rsidRDefault="001470B7" w:rsidP="001470B7">
      <w:pPr>
        <w:rPr>
          <w:b/>
        </w:rPr>
      </w:pPr>
      <w:r w:rsidRPr="007B3682">
        <w:rPr>
          <w:b/>
        </w:rPr>
        <w:t xml:space="preserve">1593 – Jan 13 – </w:t>
      </w:r>
      <w:r w:rsidR="009E1E23" w:rsidRPr="009E1E23">
        <w:rPr>
          <w:b/>
          <w:u w:val="single"/>
        </w:rPr>
        <w:t xml:space="preserve">UK </w:t>
      </w:r>
      <w:r w:rsidRPr="007B3682">
        <w:rPr>
          <w:b/>
          <w:u w:val="single"/>
        </w:rPr>
        <w:t>Kent Woodnesborough</w:t>
      </w:r>
      <w:r w:rsidRPr="007B3682">
        <w:rPr>
          <w:b/>
        </w:rPr>
        <w:t xml:space="preserve"> – Bur – </w:t>
      </w:r>
      <w:r w:rsidR="000E7719">
        <w:rPr>
          <w:b/>
        </w:rPr>
        <w:t xml:space="preserve">Cicely </w:t>
      </w:r>
      <w:r w:rsidRPr="007B3682">
        <w:rPr>
          <w:b/>
        </w:rPr>
        <w:t>Knight</w:t>
      </w:r>
      <w:r w:rsidR="000E7719">
        <w:rPr>
          <w:b/>
        </w:rPr>
        <w:t xml:space="preserve"> (</w:t>
      </w:r>
      <w:r w:rsidR="000E7719" w:rsidRPr="007B3682">
        <w:rPr>
          <w:b/>
        </w:rPr>
        <w:t>Cycelly</w:t>
      </w:r>
      <w:r w:rsidR="000E7719">
        <w:rPr>
          <w:b/>
        </w:rPr>
        <w:t>)</w:t>
      </w:r>
      <w:r>
        <w:rPr>
          <w:b/>
        </w:rPr>
        <w:t xml:space="preserve"> </w:t>
      </w:r>
      <w:r w:rsidRPr="001F77E8">
        <w:t>(Tyler)</w:t>
      </w:r>
    </w:p>
    <w:p w:rsidR="001470B7" w:rsidRPr="007B3682" w:rsidRDefault="001470B7" w:rsidP="001470B7">
      <w:pPr>
        <w:rPr>
          <w:b/>
        </w:rPr>
      </w:pPr>
      <w:r w:rsidRPr="007B3682">
        <w:rPr>
          <w:b/>
        </w:rPr>
        <w:t xml:space="preserve">1593 – Jan 26 – </w:t>
      </w:r>
      <w:r w:rsidR="009E1E23" w:rsidRPr="009E1E23">
        <w:rPr>
          <w:b/>
          <w:u w:val="single"/>
        </w:rPr>
        <w:t xml:space="preserve">UK </w:t>
      </w:r>
      <w:r w:rsidRPr="007B3682">
        <w:rPr>
          <w:b/>
          <w:u w:val="single"/>
        </w:rPr>
        <w:t>Nottinghamshire Lowdham</w:t>
      </w:r>
      <w:r w:rsidRPr="007B3682">
        <w:rPr>
          <w:b/>
        </w:rPr>
        <w:t xml:space="preserve"> – Mar – Peter Knight &amp; Anne Knight</w:t>
      </w:r>
      <w:r w:rsidR="007A089D">
        <w:rPr>
          <w:b/>
        </w:rPr>
        <w:t xml:space="preserve"> </w:t>
      </w:r>
      <w:r w:rsidR="007A089D">
        <w:rPr>
          <w:szCs w:val="24"/>
        </w:rPr>
        <w:t>(London Met Arch)</w:t>
      </w:r>
    </w:p>
    <w:p w:rsidR="001470B7" w:rsidRDefault="001470B7" w:rsidP="001470B7">
      <w:r w:rsidRPr="007B3682">
        <w:rPr>
          <w:b/>
        </w:rPr>
        <w:t xml:space="preserve">1593 – Feb 4 – </w:t>
      </w:r>
      <w:r w:rsidR="009E1E23" w:rsidRPr="009E1E23">
        <w:rPr>
          <w:b/>
          <w:u w:val="single"/>
        </w:rPr>
        <w:t xml:space="preserve">UK </w:t>
      </w:r>
      <w:r w:rsidRPr="007B3682">
        <w:rPr>
          <w:b/>
          <w:u w:val="single"/>
        </w:rPr>
        <w:t>Kent Boxley</w:t>
      </w:r>
      <w:r w:rsidRPr="007B3682">
        <w:rPr>
          <w:b/>
        </w:rPr>
        <w:t xml:space="preserve"> – Bur – Agnes Knight</w:t>
      </w:r>
      <w:r>
        <w:rPr>
          <w:b/>
        </w:rPr>
        <w:t xml:space="preserve"> </w:t>
      </w:r>
      <w:r w:rsidRPr="001F77E8">
        <w:t>(Tyler)</w:t>
      </w:r>
    </w:p>
    <w:p w:rsidR="001470B7" w:rsidRPr="007B3682" w:rsidRDefault="001470B7" w:rsidP="001470B7">
      <w:pPr>
        <w:rPr>
          <w:b/>
          <w:szCs w:val="24"/>
        </w:rPr>
      </w:pPr>
      <w:r w:rsidRPr="0072155E">
        <w:rPr>
          <w:b/>
        </w:rPr>
        <w:t xml:space="preserve">1593 – Oct 19 – </w:t>
      </w:r>
      <w:r w:rsidR="009E1E23" w:rsidRPr="009E1E23">
        <w:rPr>
          <w:b/>
          <w:u w:val="single"/>
        </w:rPr>
        <w:t xml:space="preserve">UK </w:t>
      </w:r>
      <w:r w:rsidRPr="0072155E">
        <w:rPr>
          <w:b/>
          <w:u w:val="single"/>
        </w:rPr>
        <w:t>Kent Bromfield</w:t>
      </w:r>
      <w:r w:rsidRPr="0072155E">
        <w:rPr>
          <w:b/>
        </w:rPr>
        <w:t xml:space="preserve"> – Bur – Alice Knight, widow</w:t>
      </w:r>
      <w:r>
        <w:t xml:space="preserve"> (Alls) </w:t>
      </w:r>
      <w:r w:rsidRPr="001F77E8">
        <w:t>(Tyler)</w:t>
      </w:r>
    </w:p>
    <w:p w:rsidR="001470B7" w:rsidRDefault="001470B7" w:rsidP="001470B7">
      <w:r w:rsidRPr="007B3682">
        <w:rPr>
          <w:b/>
        </w:rPr>
        <w:t xml:space="preserve">1593 – Nov 11 – </w:t>
      </w:r>
      <w:r w:rsidR="009E1E23" w:rsidRPr="009E1E23">
        <w:rPr>
          <w:b/>
          <w:u w:val="single"/>
        </w:rPr>
        <w:t xml:space="preserve">UK </w:t>
      </w:r>
      <w:r w:rsidRPr="007B3682">
        <w:rPr>
          <w:b/>
          <w:u w:val="single"/>
        </w:rPr>
        <w:t>Kent Woodnesborough</w:t>
      </w:r>
      <w:r w:rsidRPr="007B3682">
        <w:rPr>
          <w:b/>
        </w:rPr>
        <w:t xml:space="preserve"> – Bap - John Knight</w:t>
      </w:r>
      <w:r w:rsidRPr="00F64041">
        <w:t xml:space="preserve"> </w:t>
      </w:r>
      <w:r>
        <w:t xml:space="preserve">- </w:t>
      </w:r>
      <w:r w:rsidRPr="00F64041">
        <w:t>s</w:t>
      </w:r>
      <w:r>
        <w:t>/</w:t>
      </w:r>
      <w:r w:rsidRPr="00F64041">
        <w:t>o Stephen Knight</w:t>
      </w:r>
      <w:r>
        <w:t xml:space="preserve"> </w:t>
      </w:r>
      <w:r w:rsidRPr="001F77E8">
        <w:t>(Tyler)</w:t>
      </w:r>
    </w:p>
    <w:p w:rsidR="001470B7" w:rsidRDefault="001470B7" w:rsidP="001470B7">
      <w:pPr>
        <w:rPr>
          <w:szCs w:val="24"/>
        </w:rPr>
      </w:pPr>
      <w:r w:rsidRPr="007B3682">
        <w:rPr>
          <w:b/>
          <w:szCs w:val="24"/>
        </w:rPr>
        <w:t xml:space="preserve">1593 – Dec 18 – </w:t>
      </w:r>
      <w:r w:rsidR="009E1E23" w:rsidRPr="009E1E23">
        <w:rPr>
          <w:b/>
          <w:u w:val="single"/>
        </w:rPr>
        <w:t xml:space="preserve">UK </w:t>
      </w:r>
      <w:r w:rsidRPr="007B3682">
        <w:rPr>
          <w:b/>
          <w:szCs w:val="24"/>
          <w:u w:val="single"/>
        </w:rPr>
        <w:t>New Romney</w:t>
      </w:r>
      <w:r w:rsidR="009E1E23">
        <w:rPr>
          <w:b/>
          <w:szCs w:val="24"/>
          <w:u w:val="single"/>
        </w:rPr>
        <w:t xml:space="preserve"> Hope</w:t>
      </w:r>
      <w:r w:rsidRPr="007B3682">
        <w:rPr>
          <w:b/>
          <w:szCs w:val="24"/>
        </w:rPr>
        <w:t xml:space="preserve"> </w:t>
      </w:r>
      <w:r w:rsidR="007A089D">
        <w:rPr>
          <w:b/>
          <w:szCs w:val="24"/>
        </w:rPr>
        <w:t>– Birth/Bap –</w:t>
      </w:r>
      <w:r w:rsidRPr="007B3682">
        <w:rPr>
          <w:b/>
          <w:szCs w:val="24"/>
        </w:rPr>
        <w:t xml:space="preserve"> Paul Knight</w:t>
      </w:r>
      <w:r w:rsidRPr="00BC4DE8">
        <w:rPr>
          <w:szCs w:val="24"/>
        </w:rPr>
        <w:t xml:space="preserve"> </w:t>
      </w:r>
      <w:r>
        <w:rPr>
          <w:szCs w:val="24"/>
        </w:rPr>
        <w:t xml:space="preserve">- </w:t>
      </w:r>
      <w:r w:rsidRPr="00BC4DE8">
        <w:rPr>
          <w:szCs w:val="24"/>
        </w:rPr>
        <w:t>s/o Thomas</w:t>
      </w:r>
      <w:r w:rsidR="000E7719">
        <w:rPr>
          <w:szCs w:val="24"/>
        </w:rPr>
        <w:t xml:space="preserve"> Knight</w:t>
      </w:r>
      <w:r>
        <w:rPr>
          <w:szCs w:val="24"/>
        </w:rPr>
        <w:t xml:space="preserve"> </w:t>
      </w:r>
      <w:r w:rsidRPr="001F77E8">
        <w:t>(Tyler)</w:t>
      </w:r>
    </w:p>
    <w:p w:rsidR="001470B7" w:rsidRPr="007B3682" w:rsidRDefault="001470B7" w:rsidP="001470B7">
      <w:pPr>
        <w:rPr>
          <w:b/>
          <w:szCs w:val="24"/>
        </w:rPr>
      </w:pPr>
      <w:r w:rsidRPr="007B3682">
        <w:rPr>
          <w:b/>
          <w:szCs w:val="24"/>
        </w:rPr>
        <w:t xml:space="preserve">1593 – Dec 30 – </w:t>
      </w:r>
      <w:r w:rsidR="009E1E23" w:rsidRPr="009E1E23">
        <w:rPr>
          <w:b/>
          <w:u w:val="single"/>
        </w:rPr>
        <w:t xml:space="preserve">UK </w:t>
      </w:r>
      <w:r w:rsidRPr="007B3682">
        <w:rPr>
          <w:b/>
          <w:szCs w:val="24"/>
          <w:u w:val="single"/>
        </w:rPr>
        <w:t>Kent Aldington</w:t>
      </w:r>
      <w:r w:rsidRPr="007B3682">
        <w:rPr>
          <w:b/>
          <w:szCs w:val="24"/>
        </w:rPr>
        <w:t xml:space="preserve"> </w:t>
      </w:r>
      <w:r w:rsidR="007A089D">
        <w:rPr>
          <w:b/>
          <w:szCs w:val="24"/>
        </w:rPr>
        <w:t>– Birth/Bap –</w:t>
      </w:r>
      <w:r w:rsidRPr="007B3682">
        <w:rPr>
          <w:b/>
          <w:szCs w:val="24"/>
        </w:rPr>
        <w:t xml:space="preserve"> Joseph Knight</w:t>
      </w:r>
      <w:r>
        <w:rPr>
          <w:b/>
          <w:szCs w:val="24"/>
        </w:rPr>
        <w:t xml:space="preserve"> </w:t>
      </w:r>
      <w:r w:rsidRPr="001F77E8">
        <w:t>(Tyler)</w:t>
      </w:r>
    </w:p>
    <w:p w:rsidR="001470B7" w:rsidRDefault="001470B7" w:rsidP="001470B7">
      <w:pPr>
        <w:rPr>
          <w:szCs w:val="24"/>
        </w:rPr>
      </w:pPr>
      <w:r w:rsidRPr="00086FBA">
        <w:rPr>
          <w:b/>
          <w:szCs w:val="24"/>
        </w:rPr>
        <w:t xml:space="preserve">1593 – </w:t>
      </w:r>
      <w:r w:rsidR="009E1E23" w:rsidRPr="009E1E23">
        <w:rPr>
          <w:b/>
          <w:u w:val="single"/>
        </w:rPr>
        <w:t xml:space="preserve">UK </w:t>
      </w:r>
      <w:r w:rsidRPr="00086FBA">
        <w:rPr>
          <w:b/>
          <w:szCs w:val="24"/>
          <w:u w:val="single"/>
        </w:rPr>
        <w:t>Wiltshire</w:t>
      </w:r>
      <w:r>
        <w:rPr>
          <w:b/>
          <w:szCs w:val="24"/>
          <w:u w:val="single"/>
        </w:rPr>
        <w:t xml:space="preserve"> </w:t>
      </w:r>
      <w:r w:rsidRPr="00086FBA">
        <w:rPr>
          <w:b/>
          <w:szCs w:val="24"/>
          <w:u w:val="single"/>
        </w:rPr>
        <w:t>Whitbourne</w:t>
      </w:r>
      <w:r w:rsidRPr="00086FBA">
        <w:rPr>
          <w:b/>
          <w:szCs w:val="24"/>
        </w:rPr>
        <w:t xml:space="preserve"> – </w:t>
      </w:r>
      <w:r>
        <w:rPr>
          <w:b/>
          <w:szCs w:val="24"/>
        </w:rPr>
        <w:t xml:space="preserve">Will - </w:t>
      </w:r>
      <w:r w:rsidRPr="00086FBA">
        <w:rPr>
          <w:b/>
          <w:szCs w:val="24"/>
        </w:rPr>
        <w:t xml:space="preserve">John Knight SR </w:t>
      </w:r>
      <w:r>
        <w:rPr>
          <w:szCs w:val="24"/>
        </w:rPr>
        <w:t xml:space="preserve">– Beq: Thomas Knight, my son Robert’s son; Francis, my son Robert’s son; Joane Knight, Roberta Knight, Priscilla Knight, Elizabeth Knight, daus. of my son Robert Knight; John Knight son of John Knight my son and Robert Knight, son of my son John; Mary Knight dau of </w:t>
      </w:r>
      <w:r>
        <w:rPr>
          <w:szCs w:val="24"/>
        </w:rPr>
        <w:lastRenderedPageBreak/>
        <w:t xml:space="preserve">my son John Knight; Richard Knight son of my son John Knight; Joan Knight dau of Richard Knight; Elizabeth Knight, dau of John Knight my son; Elizabeth Knight my daughter; wife Joan Knight; Elinor Knight, dau; </w:t>
      </w:r>
      <w:r w:rsidRPr="000E7719">
        <w:rPr>
          <w:b/>
          <w:szCs w:val="24"/>
        </w:rPr>
        <w:t>son John Knight carpenter</w:t>
      </w:r>
      <w:r>
        <w:rPr>
          <w:szCs w:val="24"/>
        </w:rPr>
        <w:t xml:space="preserve">; </w:t>
      </w:r>
      <w:r w:rsidRPr="000E7719">
        <w:rPr>
          <w:b/>
          <w:szCs w:val="24"/>
        </w:rPr>
        <w:t>son Robert</w:t>
      </w:r>
      <w:r w:rsidR="000E7719" w:rsidRPr="000E7719">
        <w:rPr>
          <w:b/>
          <w:szCs w:val="24"/>
        </w:rPr>
        <w:t xml:space="preserve"> Knight</w:t>
      </w:r>
      <w:r w:rsidR="000E7719">
        <w:rPr>
          <w:szCs w:val="24"/>
        </w:rPr>
        <w:t>,</w:t>
      </w:r>
      <w:r>
        <w:rPr>
          <w:szCs w:val="24"/>
        </w:rPr>
        <w:t xml:space="preserve"> chief heir (or so it seems).  Very sloppy script with many errors and crossing out. (</w:t>
      </w:r>
      <w:r w:rsidRPr="005743A2">
        <w:rPr>
          <w:szCs w:val="24"/>
        </w:rPr>
        <w:t>Wiltshire, England, Wills and Probate, 1530-1858</w:t>
      </w:r>
      <w:r>
        <w:rPr>
          <w:szCs w:val="24"/>
        </w:rPr>
        <w:t xml:space="preserve">,  </w:t>
      </w:r>
      <w:r w:rsidRPr="005743A2">
        <w:rPr>
          <w:szCs w:val="24"/>
        </w:rPr>
        <w:t>P02: Probate records of the Archdeaconry of Salisbury</w:t>
      </w:r>
      <w:r>
        <w:rPr>
          <w:szCs w:val="24"/>
        </w:rPr>
        <w:t>, 130/2931)</w:t>
      </w:r>
    </w:p>
    <w:p w:rsidR="001470B7" w:rsidRDefault="001470B7" w:rsidP="001470B7">
      <w:pPr>
        <w:rPr>
          <w:szCs w:val="24"/>
        </w:rPr>
      </w:pPr>
      <w:r w:rsidRPr="007B7A91">
        <w:rPr>
          <w:b/>
          <w:szCs w:val="24"/>
        </w:rPr>
        <w:t xml:space="preserve">1593 – </w:t>
      </w:r>
      <w:r w:rsidR="009E1E23" w:rsidRPr="009E1E23">
        <w:rPr>
          <w:b/>
          <w:u w:val="single"/>
        </w:rPr>
        <w:t xml:space="preserve">UK </w:t>
      </w:r>
      <w:r w:rsidRPr="007B7A91">
        <w:rPr>
          <w:b/>
          <w:szCs w:val="24"/>
          <w:u w:val="single"/>
        </w:rPr>
        <w:t>Suffolk B</w:t>
      </w:r>
      <w:r>
        <w:rPr>
          <w:b/>
          <w:szCs w:val="24"/>
          <w:u w:val="single"/>
        </w:rPr>
        <w:t>allingdon</w:t>
      </w:r>
      <w:r w:rsidRPr="007B7A91">
        <w:rPr>
          <w:b/>
          <w:szCs w:val="24"/>
        </w:rPr>
        <w:t xml:space="preserve"> – Camb Alum – Francis Knights</w:t>
      </w:r>
      <w:r>
        <w:rPr>
          <w:szCs w:val="24"/>
        </w:rPr>
        <w:t xml:space="preserve"> - </w:t>
      </w:r>
      <w:r w:rsidRPr="007B7A91">
        <w:rPr>
          <w:szCs w:val="24"/>
        </w:rPr>
        <w:t>Matric. pens. from CHRIST'S, 1593-4; B.A. 1597-8; M.A. 1601. Perhaps R. of ‘Brundon,’ Suffolk, 1601-3. (‘Brundon’ is probably Ballingdon-cum-Brundon.) Died c. 1603. (Peile, I. 212.)</w:t>
      </w:r>
    </w:p>
    <w:p w:rsidR="001470B7" w:rsidRDefault="001470B7" w:rsidP="001470B7">
      <w:pPr>
        <w:rPr>
          <w:szCs w:val="24"/>
        </w:rPr>
      </w:pPr>
      <w:r w:rsidRPr="00A66321">
        <w:rPr>
          <w:b/>
          <w:szCs w:val="24"/>
        </w:rPr>
        <w:t xml:space="preserve">1594 – Feb 1 – </w:t>
      </w:r>
      <w:r w:rsidR="009E1E23" w:rsidRPr="009E1E23">
        <w:rPr>
          <w:b/>
          <w:u w:val="single"/>
        </w:rPr>
        <w:t xml:space="preserve">UK </w:t>
      </w:r>
      <w:r w:rsidRPr="00A66321">
        <w:rPr>
          <w:b/>
          <w:szCs w:val="24"/>
          <w:u w:val="single"/>
        </w:rPr>
        <w:t>Hampshire St Denis</w:t>
      </w:r>
      <w:r w:rsidRPr="00A66321">
        <w:rPr>
          <w:b/>
          <w:szCs w:val="24"/>
        </w:rPr>
        <w:t xml:space="preserve"> – Ox Alum – John Knight</w:t>
      </w:r>
      <w:r>
        <w:rPr>
          <w:szCs w:val="24"/>
        </w:rPr>
        <w:t xml:space="preserve"> – Of Hants, arm. Balliol Coll., matric. 1 Feb 1593-4, aged 18; student of Inner Temple 1595, as of St. Denis, Hants.  See Foster’s </w:t>
      </w:r>
      <w:r w:rsidRPr="00A66321">
        <w:rPr>
          <w:i/>
          <w:szCs w:val="24"/>
        </w:rPr>
        <w:t>Inns of Court Reg</w:t>
      </w:r>
      <w:r>
        <w:rPr>
          <w:szCs w:val="24"/>
        </w:rPr>
        <w:t>. (Oxford University Alumni 1500-1886, p. 861)</w:t>
      </w:r>
    </w:p>
    <w:p w:rsidR="001470B7" w:rsidRDefault="001470B7" w:rsidP="001470B7">
      <w:pPr>
        <w:rPr>
          <w:szCs w:val="24"/>
        </w:rPr>
      </w:pPr>
      <w:r w:rsidRPr="007B3682">
        <w:rPr>
          <w:b/>
          <w:szCs w:val="24"/>
        </w:rPr>
        <w:t xml:space="preserve">1594 – May 5 – </w:t>
      </w:r>
      <w:r w:rsidR="009E1E23" w:rsidRPr="009E1E23">
        <w:rPr>
          <w:b/>
          <w:u w:val="single"/>
        </w:rPr>
        <w:t xml:space="preserve">UK </w:t>
      </w:r>
      <w:r w:rsidRPr="007B3682">
        <w:rPr>
          <w:b/>
          <w:szCs w:val="24"/>
          <w:u w:val="single"/>
        </w:rPr>
        <w:t>London St Margaret Pattens</w:t>
      </w:r>
      <w:r w:rsidRPr="007B3682">
        <w:rPr>
          <w:b/>
          <w:szCs w:val="24"/>
        </w:rPr>
        <w:t xml:space="preserve"> </w:t>
      </w:r>
      <w:r w:rsidR="007A089D">
        <w:rPr>
          <w:b/>
          <w:szCs w:val="24"/>
        </w:rPr>
        <w:t>– Birth/Bap –</w:t>
      </w:r>
      <w:r w:rsidRPr="007B3682">
        <w:rPr>
          <w:b/>
          <w:szCs w:val="24"/>
        </w:rPr>
        <w:t xml:space="preserve"> Jane Knight</w:t>
      </w:r>
      <w:r w:rsidRPr="00BC4DE8">
        <w:rPr>
          <w:szCs w:val="24"/>
        </w:rPr>
        <w:t xml:space="preserve"> </w:t>
      </w:r>
      <w:r>
        <w:rPr>
          <w:szCs w:val="24"/>
        </w:rPr>
        <w:t xml:space="preserve">- </w:t>
      </w:r>
      <w:r w:rsidRPr="00BC4DE8">
        <w:rPr>
          <w:szCs w:val="24"/>
        </w:rPr>
        <w:t>d/o Peter</w:t>
      </w:r>
      <w:r w:rsidR="000E7719">
        <w:rPr>
          <w:szCs w:val="24"/>
        </w:rPr>
        <w:t xml:space="preserve"> Knight and Katherine. (London Met Arch)</w:t>
      </w:r>
    </w:p>
    <w:p w:rsidR="001470B7" w:rsidRDefault="001470B7" w:rsidP="001470B7">
      <w:pPr>
        <w:rPr>
          <w:szCs w:val="24"/>
        </w:rPr>
      </w:pPr>
      <w:r w:rsidRPr="006F727D">
        <w:rPr>
          <w:b/>
          <w:szCs w:val="24"/>
        </w:rPr>
        <w:t xml:space="preserve">1594 – Jun 11 – </w:t>
      </w:r>
      <w:r w:rsidR="009E1E23" w:rsidRPr="009E1E23">
        <w:rPr>
          <w:b/>
          <w:u w:val="single"/>
        </w:rPr>
        <w:t xml:space="preserve">UK </w:t>
      </w:r>
      <w:r w:rsidRPr="006F727D">
        <w:rPr>
          <w:b/>
          <w:szCs w:val="24"/>
          <w:u w:val="single"/>
        </w:rPr>
        <w:t>Somerset Easton</w:t>
      </w:r>
      <w:r w:rsidRPr="006F727D">
        <w:rPr>
          <w:b/>
          <w:szCs w:val="24"/>
        </w:rPr>
        <w:t xml:space="preserve"> – </w:t>
      </w:r>
      <w:r w:rsidR="00F63E01" w:rsidRPr="00992101">
        <w:rPr>
          <w:b/>
          <w:szCs w:val="24"/>
        </w:rPr>
        <w:t xml:space="preserve">Will </w:t>
      </w:r>
      <w:r w:rsidR="00F63E01">
        <w:rPr>
          <w:b/>
          <w:szCs w:val="24"/>
        </w:rPr>
        <w:t>– Nunc:</w:t>
      </w:r>
      <w:r w:rsidRPr="006F727D">
        <w:rPr>
          <w:b/>
          <w:szCs w:val="24"/>
        </w:rPr>
        <w:t xml:space="preserve"> William Knight, Mariner</w:t>
      </w:r>
      <w:r>
        <w:rPr>
          <w:szCs w:val="24"/>
        </w:rPr>
        <w:t xml:space="preserve"> – Died at sea; </w:t>
      </w:r>
      <w:r w:rsidRPr="000E7719">
        <w:rPr>
          <w:b/>
          <w:szCs w:val="24"/>
        </w:rPr>
        <w:t>son Thomas Knight</w:t>
      </w:r>
      <w:r>
        <w:rPr>
          <w:szCs w:val="24"/>
        </w:rPr>
        <w:t>, daughters Elizabeth and Agnes; Wife Margaret, executrix.  (</w:t>
      </w:r>
      <w:r w:rsidRPr="006F727D">
        <w:rPr>
          <w:szCs w:val="24"/>
        </w:rPr>
        <w:t>Prerogative Court of Canterbury Wills, 1384-1858</w:t>
      </w:r>
      <w:r>
        <w:rPr>
          <w:szCs w:val="24"/>
        </w:rPr>
        <w:t xml:space="preserve">, </w:t>
      </w:r>
      <w:r w:rsidRPr="006F727D">
        <w:rPr>
          <w:szCs w:val="24"/>
        </w:rPr>
        <w:t>PROB 11: Will Registers</w:t>
      </w:r>
      <w:r>
        <w:rPr>
          <w:szCs w:val="24"/>
        </w:rPr>
        <w:t xml:space="preserve">, </w:t>
      </w:r>
      <w:r w:rsidRPr="006F727D">
        <w:rPr>
          <w:szCs w:val="24"/>
        </w:rPr>
        <w:t>1567-1598</w:t>
      </w:r>
      <w:r>
        <w:rPr>
          <w:szCs w:val="24"/>
        </w:rPr>
        <w:t xml:space="preserve">, </w:t>
      </w:r>
      <w:r w:rsidRPr="006F727D">
        <w:rPr>
          <w:szCs w:val="24"/>
        </w:rPr>
        <w:t>Piece 84: Dixy, Quire Numbers 45-89 (1594)</w:t>
      </w:r>
      <w:r>
        <w:rPr>
          <w:szCs w:val="24"/>
        </w:rPr>
        <w:t>)</w:t>
      </w:r>
    </w:p>
    <w:p w:rsidR="001470B7" w:rsidRDefault="001470B7" w:rsidP="001470B7">
      <w:pPr>
        <w:rPr>
          <w:szCs w:val="24"/>
        </w:rPr>
      </w:pPr>
      <w:r w:rsidRPr="007B3682">
        <w:rPr>
          <w:b/>
          <w:szCs w:val="24"/>
        </w:rPr>
        <w:t xml:space="preserve">1594 – Sep 30 – </w:t>
      </w:r>
      <w:r w:rsidR="009E1E23" w:rsidRPr="009E1E23">
        <w:rPr>
          <w:b/>
          <w:u w:val="single"/>
        </w:rPr>
        <w:t xml:space="preserve">UK </w:t>
      </w:r>
      <w:r w:rsidRPr="007B3682">
        <w:rPr>
          <w:b/>
          <w:szCs w:val="24"/>
          <w:u w:val="single"/>
        </w:rPr>
        <w:t>London St Bride</w:t>
      </w:r>
      <w:r w:rsidRPr="007B3682">
        <w:rPr>
          <w:b/>
          <w:szCs w:val="24"/>
        </w:rPr>
        <w:t xml:space="preserve"> </w:t>
      </w:r>
      <w:r w:rsidR="007A089D">
        <w:rPr>
          <w:b/>
          <w:szCs w:val="24"/>
        </w:rPr>
        <w:t>– Birth/Bap –</w:t>
      </w:r>
      <w:r w:rsidRPr="007B3682">
        <w:rPr>
          <w:b/>
          <w:szCs w:val="24"/>
        </w:rPr>
        <w:t xml:space="preserve"> Henry Arrow Knight</w:t>
      </w:r>
      <w:r>
        <w:rPr>
          <w:b/>
          <w:szCs w:val="24"/>
        </w:rPr>
        <w:t xml:space="preserve"> - </w:t>
      </w:r>
      <w:r w:rsidRPr="007B3682">
        <w:rPr>
          <w:szCs w:val="24"/>
        </w:rPr>
        <w:t xml:space="preserve"> s/o Robert</w:t>
      </w:r>
      <w:r w:rsidR="000E7719">
        <w:rPr>
          <w:szCs w:val="24"/>
        </w:rPr>
        <w:t xml:space="preserve"> Knight. (London Met Arch)</w:t>
      </w:r>
    </w:p>
    <w:p w:rsidR="001470B7" w:rsidRDefault="001470B7" w:rsidP="001470B7">
      <w:r w:rsidRPr="007B3682">
        <w:rPr>
          <w:b/>
          <w:szCs w:val="24"/>
        </w:rPr>
        <w:t xml:space="preserve">1594 – Oct 20 – </w:t>
      </w:r>
      <w:r w:rsidR="009E1E23" w:rsidRPr="009E1E23">
        <w:rPr>
          <w:b/>
          <w:u w:val="single"/>
        </w:rPr>
        <w:t xml:space="preserve">UK </w:t>
      </w:r>
      <w:r w:rsidRPr="007B3682">
        <w:rPr>
          <w:b/>
          <w:szCs w:val="24"/>
          <w:u w:val="single"/>
        </w:rPr>
        <w:t>Kent Lydd</w:t>
      </w:r>
      <w:r w:rsidRPr="007B3682">
        <w:rPr>
          <w:b/>
          <w:szCs w:val="24"/>
        </w:rPr>
        <w:t xml:space="preserve"> </w:t>
      </w:r>
      <w:r w:rsidR="007A089D">
        <w:rPr>
          <w:b/>
          <w:szCs w:val="24"/>
        </w:rPr>
        <w:t>– Birth/Bap –</w:t>
      </w:r>
      <w:r w:rsidRPr="007B3682">
        <w:rPr>
          <w:b/>
          <w:szCs w:val="24"/>
        </w:rPr>
        <w:t xml:space="preserve"> Anna Knight</w:t>
      </w:r>
      <w:r w:rsidRPr="00BC4DE8">
        <w:rPr>
          <w:szCs w:val="24"/>
        </w:rPr>
        <w:t xml:space="preserve"> </w:t>
      </w:r>
      <w:r>
        <w:rPr>
          <w:szCs w:val="24"/>
        </w:rPr>
        <w:t xml:space="preserve">- </w:t>
      </w:r>
      <w:r w:rsidRPr="00BC4DE8">
        <w:rPr>
          <w:szCs w:val="24"/>
        </w:rPr>
        <w:t>d/o Thomas Knight</w:t>
      </w:r>
      <w:r>
        <w:rPr>
          <w:szCs w:val="24"/>
        </w:rPr>
        <w:t xml:space="preserve"> </w:t>
      </w:r>
      <w:r w:rsidRPr="001F77E8">
        <w:t>(Tyler)</w:t>
      </w:r>
    </w:p>
    <w:p w:rsidR="001470B7" w:rsidRPr="007B3682" w:rsidRDefault="001470B7" w:rsidP="001470B7">
      <w:pPr>
        <w:rPr>
          <w:b/>
          <w:szCs w:val="24"/>
        </w:rPr>
      </w:pPr>
      <w:r w:rsidRPr="002375C6">
        <w:rPr>
          <w:b/>
        </w:rPr>
        <w:t xml:space="preserve">1594 – Oct 31 – </w:t>
      </w:r>
      <w:r w:rsidR="00706944" w:rsidRPr="009E1E23">
        <w:rPr>
          <w:b/>
          <w:u w:val="single"/>
        </w:rPr>
        <w:t xml:space="preserve">UK </w:t>
      </w:r>
      <w:r w:rsidRPr="002375C6">
        <w:rPr>
          <w:b/>
          <w:u w:val="single"/>
        </w:rPr>
        <w:t>London St Gabriel Fenchurch</w:t>
      </w:r>
      <w:r w:rsidRPr="002375C6">
        <w:rPr>
          <w:b/>
        </w:rPr>
        <w:t xml:space="preserve"> </w:t>
      </w:r>
      <w:r w:rsidR="007A089D">
        <w:rPr>
          <w:b/>
        </w:rPr>
        <w:t>– Birth/Bap –</w:t>
      </w:r>
      <w:r w:rsidRPr="002375C6">
        <w:rPr>
          <w:b/>
        </w:rPr>
        <w:t xml:space="preserve"> Christian Knight</w:t>
      </w:r>
      <w:r>
        <w:t xml:space="preserve"> – d/o William Knight ___ in the house of Mr. Harrison. (London Met Arch)</w:t>
      </w:r>
    </w:p>
    <w:p w:rsidR="001470B7" w:rsidRDefault="001470B7" w:rsidP="001470B7">
      <w:pPr>
        <w:rPr>
          <w:szCs w:val="24"/>
        </w:rPr>
      </w:pPr>
      <w:r w:rsidRPr="003521A8">
        <w:rPr>
          <w:b/>
          <w:szCs w:val="24"/>
        </w:rPr>
        <w:t xml:space="preserve">1594 – </w:t>
      </w:r>
      <w:r w:rsidR="00706944" w:rsidRPr="009E1E23">
        <w:rPr>
          <w:b/>
          <w:u w:val="single"/>
        </w:rPr>
        <w:t xml:space="preserve">UK </w:t>
      </w:r>
      <w:r w:rsidRPr="003521A8">
        <w:rPr>
          <w:b/>
          <w:szCs w:val="24"/>
          <w:u w:val="single"/>
        </w:rPr>
        <w:t>Surrey</w:t>
      </w:r>
      <w:r>
        <w:rPr>
          <w:b/>
          <w:szCs w:val="24"/>
          <w:u w:val="single"/>
        </w:rPr>
        <w:t xml:space="preserve"> </w:t>
      </w:r>
      <w:r w:rsidRPr="003521A8">
        <w:rPr>
          <w:b/>
          <w:szCs w:val="24"/>
          <w:u w:val="single"/>
        </w:rPr>
        <w:t>Mortlake</w:t>
      </w:r>
      <w:r w:rsidRPr="003521A8">
        <w:rPr>
          <w:b/>
          <w:szCs w:val="24"/>
        </w:rPr>
        <w:t xml:space="preserve"> – </w:t>
      </w:r>
      <w:r>
        <w:rPr>
          <w:b/>
          <w:szCs w:val="24"/>
        </w:rPr>
        <w:t xml:space="preserve">Will - </w:t>
      </w:r>
      <w:r w:rsidRPr="003521A8">
        <w:rPr>
          <w:b/>
          <w:szCs w:val="24"/>
        </w:rPr>
        <w:t>Robert Knight</w:t>
      </w:r>
      <w:r>
        <w:rPr>
          <w:szCs w:val="24"/>
        </w:rPr>
        <w:t xml:space="preserve"> – </w:t>
      </w:r>
      <w:r w:rsidR="000E7719">
        <w:rPr>
          <w:szCs w:val="24"/>
        </w:rPr>
        <w:t xml:space="preserve">No details available. </w:t>
      </w:r>
      <w:r>
        <w:rPr>
          <w:szCs w:val="24"/>
        </w:rPr>
        <w:t>(</w:t>
      </w:r>
      <w:r w:rsidRPr="00857039">
        <w:rPr>
          <w:szCs w:val="24"/>
        </w:rPr>
        <w:t>Administrations in the Prerogative Court of Canterbury, 1581-1595</w:t>
      </w:r>
      <w:r>
        <w:rPr>
          <w:szCs w:val="24"/>
        </w:rPr>
        <w:t>)</w:t>
      </w:r>
    </w:p>
    <w:p w:rsidR="001470B7" w:rsidRDefault="001470B7" w:rsidP="001470B7">
      <w:pPr>
        <w:rPr>
          <w:szCs w:val="24"/>
        </w:rPr>
      </w:pPr>
      <w:r w:rsidRPr="00086FBA">
        <w:rPr>
          <w:b/>
          <w:szCs w:val="24"/>
        </w:rPr>
        <w:t>1594 –</w:t>
      </w:r>
      <w:r>
        <w:rPr>
          <w:b/>
          <w:szCs w:val="24"/>
        </w:rPr>
        <w:t xml:space="preserve"> </w:t>
      </w:r>
      <w:r w:rsidR="00706944" w:rsidRPr="009E1E23">
        <w:rPr>
          <w:b/>
          <w:u w:val="single"/>
        </w:rPr>
        <w:t xml:space="preserve">UK </w:t>
      </w:r>
      <w:r w:rsidRPr="00086FBA">
        <w:rPr>
          <w:b/>
          <w:szCs w:val="24"/>
          <w:u w:val="single"/>
        </w:rPr>
        <w:t>Wiltshire</w:t>
      </w:r>
      <w:r>
        <w:rPr>
          <w:b/>
          <w:szCs w:val="24"/>
          <w:u w:val="single"/>
        </w:rPr>
        <w:t xml:space="preserve"> </w:t>
      </w:r>
      <w:r w:rsidRPr="00086FBA">
        <w:rPr>
          <w:b/>
          <w:szCs w:val="24"/>
          <w:u w:val="single"/>
        </w:rPr>
        <w:t>Devizes</w:t>
      </w:r>
      <w:r w:rsidRPr="00086FBA">
        <w:rPr>
          <w:b/>
          <w:szCs w:val="24"/>
        </w:rPr>
        <w:t xml:space="preserve"> – </w:t>
      </w:r>
      <w:r>
        <w:rPr>
          <w:b/>
          <w:szCs w:val="24"/>
        </w:rPr>
        <w:t xml:space="preserve">Will - </w:t>
      </w:r>
      <w:r w:rsidRPr="00086FBA">
        <w:rPr>
          <w:b/>
          <w:szCs w:val="24"/>
        </w:rPr>
        <w:t>Thomas Knight SR</w:t>
      </w:r>
      <w:r>
        <w:rPr>
          <w:szCs w:val="24"/>
        </w:rPr>
        <w:t xml:space="preserve"> -  Unreadable. (</w:t>
      </w:r>
      <w:r w:rsidRPr="00086FBA">
        <w:rPr>
          <w:szCs w:val="24"/>
        </w:rPr>
        <w:t>Wiltshire, England, Wills and Probate, 1530-1858</w:t>
      </w:r>
      <w:r>
        <w:rPr>
          <w:szCs w:val="24"/>
        </w:rPr>
        <w:t>, 392/1041)</w:t>
      </w:r>
    </w:p>
    <w:p w:rsidR="001470B7" w:rsidRDefault="001470B7" w:rsidP="001470B7">
      <w:pPr>
        <w:rPr>
          <w:szCs w:val="24"/>
        </w:rPr>
      </w:pPr>
      <w:r w:rsidRPr="000F2418">
        <w:rPr>
          <w:b/>
          <w:szCs w:val="24"/>
        </w:rPr>
        <w:t xml:space="preserve">1595 – Jan 9 – </w:t>
      </w:r>
      <w:r w:rsidR="00706944" w:rsidRPr="009E1E23">
        <w:rPr>
          <w:b/>
          <w:u w:val="single"/>
        </w:rPr>
        <w:t xml:space="preserve">UK </w:t>
      </w:r>
      <w:r w:rsidRPr="000F2418">
        <w:rPr>
          <w:b/>
          <w:szCs w:val="24"/>
          <w:u w:val="single"/>
        </w:rPr>
        <w:t>Oxfordshire Islip</w:t>
      </w:r>
      <w:r w:rsidRPr="000F2418">
        <w:rPr>
          <w:b/>
          <w:szCs w:val="24"/>
        </w:rPr>
        <w:t xml:space="preserve"> </w:t>
      </w:r>
      <w:r w:rsidR="007A089D">
        <w:rPr>
          <w:b/>
          <w:szCs w:val="24"/>
        </w:rPr>
        <w:t>– Birth/Bap –</w:t>
      </w:r>
      <w:r w:rsidRPr="000F2418">
        <w:rPr>
          <w:b/>
          <w:szCs w:val="24"/>
        </w:rPr>
        <w:t xml:space="preserve"> Benjamin Knight</w:t>
      </w:r>
      <w:r w:rsidRPr="00BC4DE8">
        <w:rPr>
          <w:szCs w:val="24"/>
        </w:rPr>
        <w:t xml:space="preserve"> </w:t>
      </w:r>
      <w:r>
        <w:rPr>
          <w:szCs w:val="24"/>
        </w:rPr>
        <w:t xml:space="preserve">- </w:t>
      </w:r>
      <w:r w:rsidRPr="00BC4DE8">
        <w:rPr>
          <w:szCs w:val="24"/>
        </w:rPr>
        <w:t>s/o Benjamin</w:t>
      </w:r>
      <w:r w:rsidR="000E7719">
        <w:rPr>
          <w:szCs w:val="24"/>
        </w:rPr>
        <w:t xml:space="preserve"> Knight. (London Met Arch)</w:t>
      </w:r>
    </w:p>
    <w:p w:rsidR="001470B7" w:rsidRDefault="001470B7" w:rsidP="001470B7">
      <w:pPr>
        <w:rPr>
          <w:szCs w:val="24"/>
        </w:rPr>
      </w:pPr>
      <w:r w:rsidRPr="000F2418">
        <w:rPr>
          <w:b/>
          <w:szCs w:val="24"/>
        </w:rPr>
        <w:t xml:space="preserve">1595 – May 11 – </w:t>
      </w:r>
      <w:r w:rsidR="00706944" w:rsidRPr="009E1E23">
        <w:rPr>
          <w:b/>
          <w:u w:val="single"/>
        </w:rPr>
        <w:t xml:space="preserve">UK </w:t>
      </w:r>
      <w:r w:rsidRPr="000F2418">
        <w:rPr>
          <w:b/>
          <w:szCs w:val="24"/>
          <w:u w:val="single"/>
        </w:rPr>
        <w:t>Kent Hythe</w:t>
      </w:r>
      <w:r w:rsidRPr="000F2418">
        <w:rPr>
          <w:b/>
          <w:szCs w:val="24"/>
        </w:rPr>
        <w:t xml:space="preserve"> </w:t>
      </w:r>
      <w:r w:rsidR="007A089D">
        <w:rPr>
          <w:b/>
          <w:szCs w:val="24"/>
        </w:rPr>
        <w:t>– Birth/Bap –</w:t>
      </w:r>
      <w:r w:rsidRPr="000F2418">
        <w:rPr>
          <w:b/>
          <w:szCs w:val="24"/>
        </w:rPr>
        <w:t xml:space="preserve"> Elizabeth Knight</w:t>
      </w:r>
      <w:r w:rsidRPr="00BC4DE8">
        <w:rPr>
          <w:szCs w:val="24"/>
        </w:rPr>
        <w:t xml:space="preserve"> </w:t>
      </w:r>
      <w:r>
        <w:rPr>
          <w:szCs w:val="24"/>
        </w:rPr>
        <w:t xml:space="preserve">- </w:t>
      </w:r>
      <w:r w:rsidRPr="00BC4DE8">
        <w:rPr>
          <w:szCs w:val="24"/>
        </w:rPr>
        <w:t>d/o William Knight</w:t>
      </w:r>
      <w:r>
        <w:rPr>
          <w:szCs w:val="24"/>
        </w:rPr>
        <w:t xml:space="preserve"> </w:t>
      </w:r>
      <w:r w:rsidRPr="001F77E8">
        <w:t>(Tyler)</w:t>
      </w:r>
    </w:p>
    <w:p w:rsidR="001470B7" w:rsidRDefault="001470B7" w:rsidP="001470B7">
      <w:pPr>
        <w:rPr>
          <w:szCs w:val="24"/>
        </w:rPr>
      </w:pPr>
      <w:r w:rsidRPr="00716BE2">
        <w:rPr>
          <w:b/>
          <w:szCs w:val="24"/>
        </w:rPr>
        <w:t xml:space="preserve">1595 – May 28 – </w:t>
      </w:r>
      <w:r w:rsidR="00706944" w:rsidRPr="009E1E23">
        <w:rPr>
          <w:b/>
          <w:u w:val="single"/>
        </w:rPr>
        <w:t xml:space="preserve">UK </w:t>
      </w:r>
      <w:r w:rsidRPr="00716BE2">
        <w:rPr>
          <w:b/>
          <w:szCs w:val="24"/>
          <w:u w:val="single"/>
        </w:rPr>
        <w:t>Kent Tenterden</w:t>
      </w:r>
      <w:r w:rsidRPr="00716BE2">
        <w:rPr>
          <w:b/>
          <w:szCs w:val="24"/>
        </w:rPr>
        <w:t xml:space="preserve"> </w:t>
      </w:r>
      <w:r w:rsidR="007A089D">
        <w:rPr>
          <w:b/>
          <w:szCs w:val="24"/>
        </w:rPr>
        <w:t>– Birth/Bap –</w:t>
      </w:r>
      <w:r w:rsidRPr="00716BE2">
        <w:rPr>
          <w:b/>
          <w:szCs w:val="24"/>
        </w:rPr>
        <w:t xml:space="preserve"> Martin Knight</w:t>
      </w:r>
      <w:r>
        <w:rPr>
          <w:szCs w:val="24"/>
        </w:rPr>
        <w:t xml:space="preserve"> – s/o John Knight </w:t>
      </w:r>
      <w:r w:rsidRPr="001F77E8">
        <w:t>(Tyler)</w:t>
      </w:r>
    </w:p>
    <w:p w:rsidR="001470B7" w:rsidRDefault="001470B7" w:rsidP="001470B7">
      <w:pPr>
        <w:rPr>
          <w:szCs w:val="24"/>
        </w:rPr>
      </w:pPr>
      <w:r w:rsidRPr="00E04E3A">
        <w:rPr>
          <w:b/>
          <w:szCs w:val="24"/>
        </w:rPr>
        <w:t xml:space="preserve">1595 – Jun 19 – </w:t>
      </w:r>
      <w:r w:rsidR="00706944" w:rsidRPr="009E1E23">
        <w:rPr>
          <w:b/>
          <w:u w:val="single"/>
        </w:rPr>
        <w:t xml:space="preserve">UK </w:t>
      </w:r>
      <w:r w:rsidRPr="00E04E3A">
        <w:rPr>
          <w:b/>
          <w:szCs w:val="24"/>
          <w:u w:val="single"/>
        </w:rPr>
        <w:t>Berkshire Reading</w:t>
      </w:r>
      <w:r w:rsidRPr="00E04E3A">
        <w:rPr>
          <w:b/>
          <w:szCs w:val="24"/>
        </w:rPr>
        <w:t xml:space="preserve"> – Will – John Knight</w:t>
      </w:r>
      <w:r>
        <w:rPr>
          <w:b/>
          <w:szCs w:val="24"/>
        </w:rPr>
        <w:t>, Tanner</w:t>
      </w:r>
      <w:r>
        <w:rPr>
          <w:szCs w:val="24"/>
        </w:rPr>
        <w:t xml:space="preserve"> – To the poor of the parish, 20 shillings; to </w:t>
      </w:r>
      <w:r w:rsidRPr="000E7719">
        <w:rPr>
          <w:b/>
          <w:szCs w:val="24"/>
        </w:rPr>
        <w:t>son Anthony Knight</w:t>
      </w:r>
      <w:r>
        <w:rPr>
          <w:szCs w:val="24"/>
        </w:rPr>
        <w:t xml:space="preserve">, house on Castell Street and 3 tenements in Reading; to daughter Amy for life, certain tenements which go, at her decease, to her son </w:t>
      </w:r>
      <w:r w:rsidRPr="0059658B">
        <w:rPr>
          <w:b/>
          <w:szCs w:val="24"/>
        </w:rPr>
        <w:t>Thomas Knight</w:t>
      </w:r>
      <w:r>
        <w:rPr>
          <w:szCs w:val="24"/>
        </w:rPr>
        <w:t>; to Robert Knight, son of the said Amy,  to John Knight, son of Anthony Knight, properties;  cousin William Knight. (</w:t>
      </w:r>
      <w:r w:rsidRPr="00FC16BD">
        <w:rPr>
          <w:szCs w:val="24"/>
        </w:rPr>
        <w:t>Prerogative Court of Canterbury Wills, 1384-1858</w:t>
      </w:r>
      <w:r>
        <w:rPr>
          <w:szCs w:val="24"/>
        </w:rPr>
        <w:t xml:space="preserve">, </w:t>
      </w:r>
      <w:r w:rsidRPr="00FC16BD">
        <w:rPr>
          <w:szCs w:val="24"/>
        </w:rPr>
        <w:t>PROB 11: Will Registers</w:t>
      </w:r>
      <w:r>
        <w:rPr>
          <w:szCs w:val="24"/>
        </w:rPr>
        <w:t xml:space="preserve">, </w:t>
      </w:r>
      <w:r w:rsidRPr="00FC16BD">
        <w:rPr>
          <w:szCs w:val="24"/>
        </w:rPr>
        <w:t>1567-1598</w:t>
      </w:r>
      <w:r>
        <w:rPr>
          <w:szCs w:val="24"/>
        </w:rPr>
        <w:t xml:space="preserve">, </w:t>
      </w:r>
      <w:r w:rsidRPr="00FC16BD">
        <w:rPr>
          <w:szCs w:val="24"/>
        </w:rPr>
        <w:t>Piece 86: Scott, Quire Numbers 39-78 (1595)</w:t>
      </w:r>
      <w:r>
        <w:rPr>
          <w:szCs w:val="24"/>
        </w:rPr>
        <w:t>)</w:t>
      </w:r>
      <w:r w:rsidR="0059658B">
        <w:rPr>
          <w:szCs w:val="24"/>
        </w:rPr>
        <w:br/>
      </w:r>
      <w:r w:rsidR="0059658B" w:rsidRPr="0059658B">
        <w:rPr>
          <w:b/>
          <w:szCs w:val="24"/>
        </w:rPr>
        <w:lastRenderedPageBreak/>
        <w:t>Note</w:t>
      </w:r>
      <w:r w:rsidR="0059658B">
        <w:rPr>
          <w:szCs w:val="24"/>
        </w:rPr>
        <w:t>: Amy appears to be married to a Robert Knight who is not the son of this John, though this John also appears to have a son named Robert;</w:t>
      </w:r>
    </w:p>
    <w:p w:rsidR="001470B7" w:rsidRDefault="001470B7" w:rsidP="0059658B">
      <w:pPr>
        <w:rPr>
          <w:szCs w:val="24"/>
        </w:rPr>
      </w:pPr>
      <w:r w:rsidRPr="000F2418">
        <w:rPr>
          <w:b/>
          <w:szCs w:val="24"/>
        </w:rPr>
        <w:t xml:space="preserve">1595 – Sep 21 – </w:t>
      </w:r>
      <w:r w:rsidR="00706944" w:rsidRPr="009E1E23">
        <w:rPr>
          <w:b/>
          <w:u w:val="single"/>
        </w:rPr>
        <w:t xml:space="preserve">UK </w:t>
      </w:r>
      <w:r w:rsidRPr="000F2418">
        <w:rPr>
          <w:b/>
          <w:szCs w:val="24"/>
          <w:u w:val="single"/>
        </w:rPr>
        <w:t>London St Margaret Pattens</w:t>
      </w:r>
      <w:r w:rsidRPr="000F2418">
        <w:rPr>
          <w:b/>
          <w:szCs w:val="24"/>
        </w:rPr>
        <w:t xml:space="preserve"> </w:t>
      </w:r>
      <w:r w:rsidR="007A089D">
        <w:rPr>
          <w:b/>
          <w:szCs w:val="24"/>
        </w:rPr>
        <w:t>– Birth/Bap –</w:t>
      </w:r>
      <w:r w:rsidRPr="000F2418">
        <w:rPr>
          <w:b/>
          <w:szCs w:val="24"/>
        </w:rPr>
        <w:t xml:space="preserve"> </w:t>
      </w:r>
      <w:r>
        <w:rPr>
          <w:b/>
          <w:szCs w:val="24"/>
        </w:rPr>
        <w:t>Ellen</w:t>
      </w:r>
      <w:r w:rsidRPr="000F2418">
        <w:rPr>
          <w:b/>
          <w:szCs w:val="24"/>
        </w:rPr>
        <w:t xml:space="preserve"> Knight</w:t>
      </w:r>
      <w:r>
        <w:rPr>
          <w:b/>
          <w:szCs w:val="24"/>
        </w:rPr>
        <w:t xml:space="preserve"> (Ellin)</w:t>
      </w:r>
      <w:r w:rsidRPr="000F2418">
        <w:rPr>
          <w:szCs w:val="24"/>
        </w:rPr>
        <w:t xml:space="preserve"> </w:t>
      </w:r>
      <w:r>
        <w:rPr>
          <w:szCs w:val="24"/>
        </w:rPr>
        <w:t xml:space="preserve">- </w:t>
      </w:r>
      <w:r w:rsidRPr="000F2418">
        <w:rPr>
          <w:szCs w:val="24"/>
        </w:rPr>
        <w:t>d/o Peter</w:t>
      </w:r>
      <w:r w:rsidR="0059658B">
        <w:rPr>
          <w:szCs w:val="24"/>
        </w:rPr>
        <w:t xml:space="preserve"> Knight and Katherine. (London Met Arch)</w:t>
      </w:r>
    </w:p>
    <w:p w:rsidR="001470B7" w:rsidRDefault="001470B7" w:rsidP="0059658B">
      <w:pPr>
        <w:rPr>
          <w:b/>
        </w:rPr>
      </w:pPr>
      <w:r w:rsidRPr="000F2418">
        <w:rPr>
          <w:b/>
        </w:rPr>
        <w:t xml:space="preserve">1595 – Oct 19 – </w:t>
      </w:r>
      <w:r w:rsidR="00706944" w:rsidRPr="009E1E23">
        <w:rPr>
          <w:b/>
          <w:u w:val="single"/>
        </w:rPr>
        <w:t xml:space="preserve">UK </w:t>
      </w:r>
      <w:r w:rsidRPr="000F2418">
        <w:rPr>
          <w:b/>
          <w:u w:val="single"/>
        </w:rPr>
        <w:t>Kent Bromfield</w:t>
      </w:r>
      <w:r w:rsidRPr="000F2418">
        <w:rPr>
          <w:b/>
        </w:rPr>
        <w:t xml:space="preserve"> – Bur – Alice Knight</w:t>
      </w:r>
      <w:r>
        <w:rPr>
          <w:b/>
        </w:rPr>
        <w:t xml:space="preserve"> </w:t>
      </w:r>
      <w:r w:rsidRPr="001F77E8">
        <w:t>(Tyler)</w:t>
      </w:r>
    </w:p>
    <w:p w:rsidR="001470B7" w:rsidRDefault="001470B7" w:rsidP="0059658B">
      <w:r w:rsidRPr="000F2418">
        <w:rPr>
          <w:b/>
        </w:rPr>
        <w:t xml:space="preserve">1595 – Nov 24 – </w:t>
      </w:r>
      <w:r w:rsidR="00706944" w:rsidRPr="009E1E23">
        <w:rPr>
          <w:b/>
          <w:u w:val="single"/>
        </w:rPr>
        <w:t xml:space="preserve">UK </w:t>
      </w:r>
      <w:r w:rsidRPr="000F2418">
        <w:rPr>
          <w:b/>
          <w:u w:val="single"/>
        </w:rPr>
        <w:t>Kent Woodnesborough</w:t>
      </w:r>
      <w:r w:rsidRPr="000F2418">
        <w:rPr>
          <w:b/>
        </w:rPr>
        <w:t xml:space="preserve"> – Bur – John Knight</w:t>
      </w:r>
      <w:r w:rsidRPr="00F64041">
        <w:t xml:space="preserve"> </w:t>
      </w:r>
      <w:r>
        <w:t xml:space="preserve">- </w:t>
      </w:r>
      <w:r w:rsidRPr="00F64041">
        <w:t>s</w:t>
      </w:r>
      <w:r>
        <w:t>/o</w:t>
      </w:r>
      <w:r w:rsidRPr="00F64041">
        <w:t xml:space="preserve"> Stephen Knight</w:t>
      </w:r>
      <w:r>
        <w:t xml:space="preserve"> (Tyler) </w:t>
      </w:r>
    </w:p>
    <w:p w:rsidR="001470B7" w:rsidRDefault="001470B7" w:rsidP="0059658B">
      <w:r w:rsidRPr="00894362">
        <w:rPr>
          <w:b/>
        </w:rPr>
        <w:t xml:space="preserve">1595 – Nov 30 – </w:t>
      </w:r>
      <w:r w:rsidR="00706944" w:rsidRPr="009E1E23">
        <w:rPr>
          <w:b/>
          <w:u w:val="single"/>
        </w:rPr>
        <w:t xml:space="preserve">UK </w:t>
      </w:r>
      <w:r w:rsidRPr="00894362">
        <w:rPr>
          <w:b/>
          <w:u w:val="single"/>
        </w:rPr>
        <w:t>Kent Woodnesborough</w:t>
      </w:r>
      <w:r w:rsidRPr="00894362">
        <w:rPr>
          <w:b/>
        </w:rPr>
        <w:t xml:space="preserve"> </w:t>
      </w:r>
      <w:r w:rsidR="007A089D">
        <w:rPr>
          <w:b/>
        </w:rPr>
        <w:t>– Birth/Bap –</w:t>
      </w:r>
      <w:r w:rsidRPr="00894362">
        <w:rPr>
          <w:b/>
        </w:rPr>
        <w:t xml:space="preserve"> Jane Knight</w:t>
      </w:r>
      <w:r>
        <w:t xml:space="preserve"> – d/o Stephen Knight </w:t>
      </w:r>
      <w:r>
        <w:rPr>
          <w:szCs w:val="24"/>
        </w:rPr>
        <w:t xml:space="preserve">(Tyler)  </w:t>
      </w:r>
      <w:r w:rsidR="0059658B" w:rsidRPr="0059658B">
        <w:rPr>
          <w:b/>
          <w:szCs w:val="24"/>
        </w:rPr>
        <w:t>Note</w:t>
      </w:r>
      <w:r w:rsidR="0059658B">
        <w:rPr>
          <w:szCs w:val="24"/>
        </w:rPr>
        <w:t xml:space="preserve">: </w:t>
      </w:r>
      <w:r w:rsidR="00AE3EB2">
        <w:rPr>
          <w:szCs w:val="24"/>
        </w:rPr>
        <w:t>I r</w:t>
      </w:r>
      <w:r>
        <w:t>ead forward to Oct 1603, at which point the register ends, and no further Knights</w:t>
      </w:r>
      <w:r w:rsidR="00AE3EB2">
        <w:t xml:space="preserve"> in that period</w:t>
      </w:r>
      <w:r>
        <w:t xml:space="preserve">. </w:t>
      </w:r>
    </w:p>
    <w:p w:rsidR="001470B7" w:rsidRPr="000F2418" w:rsidRDefault="001470B7" w:rsidP="0059658B">
      <w:pPr>
        <w:rPr>
          <w:b/>
          <w:szCs w:val="24"/>
        </w:rPr>
      </w:pPr>
      <w:r>
        <w:rPr>
          <w:b/>
          <w:szCs w:val="24"/>
        </w:rPr>
        <w:t>1595 – Dec 30 -</w:t>
      </w:r>
      <w:r w:rsidR="00706944">
        <w:rPr>
          <w:b/>
          <w:szCs w:val="24"/>
        </w:rPr>
        <w:t xml:space="preserve"> </w:t>
      </w:r>
      <w:r w:rsidR="00706944" w:rsidRPr="009E1E23">
        <w:rPr>
          <w:b/>
          <w:u w:val="single"/>
        </w:rPr>
        <w:t xml:space="preserve">UK </w:t>
      </w:r>
      <w:r w:rsidRPr="005A09D6">
        <w:rPr>
          <w:b/>
          <w:u w:val="single"/>
        </w:rPr>
        <w:t>Surrey Southwark St Mary Rotherhithe</w:t>
      </w:r>
      <w:r>
        <w:rPr>
          <w:b/>
        </w:rPr>
        <w:t xml:space="preserve"> </w:t>
      </w:r>
      <w:r w:rsidR="007A089D">
        <w:rPr>
          <w:b/>
        </w:rPr>
        <w:t>– Birth/Bap –</w:t>
      </w:r>
      <w:r>
        <w:rPr>
          <w:b/>
        </w:rPr>
        <w:t xml:space="preserve"> Magdeline Knight. </w:t>
      </w:r>
      <w:r w:rsidRPr="00A47052">
        <w:t>(London Met Arch)</w:t>
      </w:r>
    </w:p>
    <w:p w:rsidR="001470B7" w:rsidRDefault="001470B7" w:rsidP="001470B7">
      <w:pPr>
        <w:rPr>
          <w:szCs w:val="24"/>
        </w:rPr>
      </w:pPr>
      <w:r w:rsidRPr="003521A8">
        <w:rPr>
          <w:b/>
        </w:rPr>
        <w:t xml:space="preserve">1595 – </w:t>
      </w:r>
      <w:r w:rsidR="00706944" w:rsidRPr="009E1E23">
        <w:rPr>
          <w:b/>
          <w:u w:val="single"/>
        </w:rPr>
        <w:t xml:space="preserve">UK </w:t>
      </w:r>
      <w:r w:rsidRPr="003521A8">
        <w:rPr>
          <w:b/>
          <w:u w:val="single"/>
        </w:rPr>
        <w:t>Hampshire</w:t>
      </w:r>
      <w:r>
        <w:rPr>
          <w:b/>
          <w:u w:val="single"/>
        </w:rPr>
        <w:t xml:space="preserve"> </w:t>
      </w:r>
      <w:r w:rsidRPr="003521A8">
        <w:rPr>
          <w:b/>
          <w:u w:val="single"/>
        </w:rPr>
        <w:t>Abbas Itchin</w:t>
      </w:r>
      <w:r w:rsidRPr="003521A8">
        <w:rPr>
          <w:b/>
        </w:rPr>
        <w:t xml:space="preserve"> – </w:t>
      </w:r>
      <w:r>
        <w:rPr>
          <w:b/>
        </w:rPr>
        <w:t xml:space="preserve">Will - </w:t>
      </w:r>
      <w:r w:rsidRPr="003521A8">
        <w:rPr>
          <w:b/>
        </w:rPr>
        <w:t>Alice Knight</w:t>
      </w:r>
      <w:r>
        <w:rPr>
          <w:b/>
        </w:rPr>
        <w:t>, Widow</w:t>
      </w:r>
      <w:r>
        <w:t xml:space="preserve"> – </w:t>
      </w:r>
      <w:r w:rsidR="0059658B">
        <w:t xml:space="preserve">No details available. </w:t>
      </w:r>
      <w:r>
        <w:t>(</w:t>
      </w:r>
      <w:r w:rsidRPr="00857039">
        <w:rPr>
          <w:szCs w:val="24"/>
        </w:rPr>
        <w:t>Canterbury - Administrations in the Prerogative Court of Canterbury, 1581-1595</w:t>
      </w:r>
      <w:r>
        <w:rPr>
          <w:szCs w:val="24"/>
        </w:rPr>
        <w:t>)</w:t>
      </w:r>
    </w:p>
    <w:p w:rsidR="001470B7" w:rsidRDefault="001470B7" w:rsidP="001470B7">
      <w:r w:rsidRPr="000F2418">
        <w:rPr>
          <w:b/>
          <w:szCs w:val="24"/>
        </w:rPr>
        <w:t xml:space="preserve">1596 – Jan 20 – </w:t>
      </w:r>
      <w:r w:rsidR="00706944" w:rsidRPr="009E1E23">
        <w:rPr>
          <w:b/>
          <w:u w:val="single"/>
        </w:rPr>
        <w:t xml:space="preserve">UK </w:t>
      </w:r>
      <w:r w:rsidRPr="000F2418">
        <w:rPr>
          <w:b/>
          <w:szCs w:val="24"/>
          <w:u w:val="single"/>
        </w:rPr>
        <w:t>Kent Lydd</w:t>
      </w:r>
      <w:r w:rsidRPr="000F2418">
        <w:rPr>
          <w:b/>
          <w:szCs w:val="24"/>
        </w:rPr>
        <w:t xml:space="preserve"> – Mar – Henry Palmer Knight &amp; Dorothy Herndon</w:t>
      </w:r>
      <w:r>
        <w:rPr>
          <w:b/>
          <w:szCs w:val="24"/>
        </w:rPr>
        <w:t xml:space="preserve"> </w:t>
      </w:r>
      <w:r w:rsidR="0059658B" w:rsidRPr="001F77E8">
        <w:t>(Tyler)</w:t>
      </w:r>
      <w:r w:rsidR="00AE3EB2">
        <w:t xml:space="preserve">  </w:t>
      </w:r>
      <w:r w:rsidR="0059658B">
        <w:rPr>
          <w:b/>
          <w:szCs w:val="24"/>
        </w:rPr>
        <w:t xml:space="preserve">Note: </w:t>
      </w:r>
      <w:r>
        <w:rPr>
          <w:szCs w:val="24"/>
        </w:rPr>
        <w:t>I’m not certain of this one; is it Henry Palmer, Knight? The record appeared to say that it was “Henry Palmer Knight”</w:t>
      </w:r>
      <w:r w:rsidR="0059658B">
        <w:rPr>
          <w:szCs w:val="24"/>
        </w:rPr>
        <w:t xml:space="preserve"> as though “Palmer” was a second name</w:t>
      </w:r>
      <w:r>
        <w:rPr>
          <w:szCs w:val="24"/>
        </w:rPr>
        <w:t xml:space="preserve">. </w:t>
      </w:r>
    </w:p>
    <w:p w:rsidR="001470B7" w:rsidRDefault="001470B7" w:rsidP="001470B7">
      <w:r w:rsidRPr="00C305F6">
        <w:rPr>
          <w:b/>
        </w:rPr>
        <w:t xml:space="preserve">1596 – Jan 26 – </w:t>
      </w:r>
      <w:r w:rsidR="00706944" w:rsidRPr="009E1E23">
        <w:rPr>
          <w:b/>
          <w:u w:val="single"/>
        </w:rPr>
        <w:t xml:space="preserve">UK </w:t>
      </w:r>
      <w:r w:rsidRPr="00C305F6">
        <w:rPr>
          <w:b/>
          <w:u w:val="single"/>
        </w:rPr>
        <w:t>Kent Boughton Malherbe</w:t>
      </w:r>
      <w:r w:rsidRPr="00C305F6">
        <w:rPr>
          <w:b/>
        </w:rPr>
        <w:t xml:space="preserve"> – Mar – Alice Knight &amp; Richard Paine</w:t>
      </w:r>
      <w:r>
        <w:t xml:space="preserve"> (Payne) </w:t>
      </w:r>
      <w:r w:rsidRPr="001F77E8">
        <w:t>(Tyler)</w:t>
      </w:r>
    </w:p>
    <w:p w:rsidR="001470B7" w:rsidRDefault="001470B7" w:rsidP="001470B7">
      <w:pPr>
        <w:rPr>
          <w:szCs w:val="24"/>
        </w:rPr>
      </w:pPr>
      <w:r w:rsidRPr="00B12A17">
        <w:rPr>
          <w:b/>
        </w:rPr>
        <w:t xml:space="preserve">1596 – Mar 4 – </w:t>
      </w:r>
      <w:r w:rsidR="00706944" w:rsidRPr="009E1E23">
        <w:rPr>
          <w:b/>
          <w:u w:val="single"/>
        </w:rPr>
        <w:t xml:space="preserve">UK </w:t>
      </w:r>
      <w:r w:rsidRPr="00B12A17">
        <w:rPr>
          <w:b/>
          <w:u w:val="single"/>
        </w:rPr>
        <w:t>Wiltshire Westbury</w:t>
      </w:r>
      <w:r w:rsidRPr="00B12A17">
        <w:rPr>
          <w:b/>
        </w:rPr>
        <w:t xml:space="preserve"> </w:t>
      </w:r>
      <w:r w:rsidR="007A089D">
        <w:rPr>
          <w:b/>
        </w:rPr>
        <w:t>– Birth/Bap –</w:t>
      </w:r>
      <w:r w:rsidRPr="00B12A17">
        <w:rPr>
          <w:b/>
        </w:rPr>
        <w:t xml:space="preserve"> Christopher Knight</w:t>
      </w:r>
      <w:r>
        <w:t xml:space="preserve"> – s/o Christopher Knight. (Wiltshire Council)</w:t>
      </w:r>
    </w:p>
    <w:p w:rsidR="001470B7" w:rsidRPr="000F2418" w:rsidRDefault="001470B7" w:rsidP="001470B7">
      <w:pPr>
        <w:rPr>
          <w:szCs w:val="24"/>
        </w:rPr>
      </w:pPr>
      <w:r w:rsidRPr="000F2418">
        <w:rPr>
          <w:b/>
        </w:rPr>
        <w:t xml:space="preserve">1596 – Jun 25 – </w:t>
      </w:r>
      <w:r w:rsidR="00706944" w:rsidRPr="009E1E23">
        <w:rPr>
          <w:b/>
          <w:u w:val="single"/>
        </w:rPr>
        <w:t xml:space="preserve">UK </w:t>
      </w:r>
      <w:r w:rsidRPr="000F2418">
        <w:rPr>
          <w:b/>
          <w:u w:val="single"/>
        </w:rPr>
        <w:t>Devonshire Plymouth</w:t>
      </w:r>
      <w:r w:rsidRPr="000F2418">
        <w:rPr>
          <w:b/>
        </w:rPr>
        <w:t xml:space="preserve"> </w:t>
      </w:r>
      <w:r w:rsidR="007A089D">
        <w:rPr>
          <w:b/>
        </w:rPr>
        <w:t>– Birth/Bap –</w:t>
      </w:r>
      <w:r w:rsidRPr="000F2418">
        <w:rPr>
          <w:b/>
        </w:rPr>
        <w:t xml:space="preserve"> Leonard Knight</w:t>
      </w:r>
      <w:r>
        <w:t xml:space="preserve"> - s/o Leonard</w:t>
      </w:r>
      <w:r w:rsidR="0059658B">
        <w:t xml:space="preserve"> Knight (London Met Arch)</w:t>
      </w:r>
    </w:p>
    <w:p w:rsidR="001470B7" w:rsidRDefault="001470B7" w:rsidP="001470B7">
      <w:pPr>
        <w:rPr>
          <w:szCs w:val="24"/>
        </w:rPr>
      </w:pPr>
      <w:r w:rsidRPr="009400A7">
        <w:rPr>
          <w:b/>
          <w:szCs w:val="24"/>
        </w:rPr>
        <w:t xml:space="preserve">1596 – Sep 27 – </w:t>
      </w:r>
      <w:r w:rsidR="00706944" w:rsidRPr="009E1E23">
        <w:rPr>
          <w:b/>
          <w:u w:val="single"/>
        </w:rPr>
        <w:t xml:space="preserve">UK </w:t>
      </w:r>
      <w:r w:rsidRPr="009400A7">
        <w:rPr>
          <w:b/>
          <w:szCs w:val="24"/>
          <w:u w:val="single"/>
        </w:rPr>
        <w:t>Isle of Wight Nettleston</w:t>
      </w:r>
      <w:r w:rsidRPr="009400A7">
        <w:rPr>
          <w:b/>
          <w:szCs w:val="24"/>
        </w:rPr>
        <w:t xml:space="preserve"> – Admin </w:t>
      </w:r>
      <w:r>
        <w:rPr>
          <w:b/>
          <w:szCs w:val="24"/>
        </w:rPr>
        <w:t xml:space="preserve">– Peter Knight - </w:t>
      </w:r>
      <w:r w:rsidRPr="009400A7">
        <w:rPr>
          <w:szCs w:val="24"/>
        </w:rPr>
        <w:t>Court Baron (copy translation)</w:t>
      </w:r>
      <w:r>
        <w:rPr>
          <w:szCs w:val="24"/>
        </w:rPr>
        <w:t xml:space="preserve">: </w:t>
      </w:r>
      <w:r w:rsidRPr="009400A7">
        <w:rPr>
          <w:szCs w:val="24"/>
        </w:rPr>
        <w:t xml:space="preserve">Description: </w:t>
      </w:r>
      <w:r>
        <w:rPr>
          <w:szCs w:val="24"/>
        </w:rPr>
        <w:t xml:space="preserve"> </w:t>
      </w:r>
      <w:r w:rsidRPr="009400A7">
        <w:rPr>
          <w:szCs w:val="24"/>
        </w:rPr>
        <w:t>William Oglander, farmer, John Serle, steward</w:t>
      </w:r>
      <w:r>
        <w:rPr>
          <w:szCs w:val="24"/>
        </w:rPr>
        <w:t xml:space="preserve">; </w:t>
      </w:r>
      <w:r w:rsidRPr="009400A7">
        <w:rPr>
          <w:szCs w:val="24"/>
        </w:rPr>
        <w:t xml:space="preserve">Surrender from and regrant to </w:t>
      </w:r>
      <w:r w:rsidRPr="0059658B">
        <w:rPr>
          <w:b/>
          <w:szCs w:val="24"/>
        </w:rPr>
        <w:t>William Knight</w:t>
      </w:r>
      <w:r w:rsidRPr="009400A7">
        <w:rPr>
          <w:szCs w:val="24"/>
        </w:rPr>
        <w:t xml:space="preserve"> of 30 acres of land at Nettleston and common of pasture in Nettleston Common for 5 cowes on his own life and those of</w:t>
      </w:r>
      <w:r w:rsidRPr="0059658B">
        <w:rPr>
          <w:b/>
          <w:szCs w:val="24"/>
        </w:rPr>
        <w:t xml:space="preserve"> Richard</w:t>
      </w:r>
      <w:r w:rsidR="0059658B" w:rsidRPr="0059658B">
        <w:rPr>
          <w:b/>
          <w:szCs w:val="24"/>
        </w:rPr>
        <w:t xml:space="preserve"> Knight</w:t>
      </w:r>
      <w:r w:rsidRPr="0059658B">
        <w:rPr>
          <w:b/>
          <w:szCs w:val="24"/>
        </w:rPr>
        <w:t xml:space="preserve"> and Michael</w:t>
      </w:r>
      <w:r w:rsidR="0059658B" w:rsidRPr="0059658B">
        <w:rPr>
          <w:b/>
          <w:szCs w:val="24"/>
        </w:rPr>
        <w:t xml:space="preserve"> Knight</w:t>
      </w:r>
      <w:r w:rsidRPr="0059658B">
        <w:rPr>
          <w:b/>
          <w:szCs w:val="24"/>
        </w:rPr>
        <w:t>, sons of Peter Knight</w:t>
      </w:r>
      <w:r w:rsidRPr="009400A7">
        <w:rPr>
          <w:szCs w:val="24"/>
        </w:rPr>
        <w:t>, his brother</w:t>
      </w:r>
      <w:r>
        <w:rPr>
          <w:szCs w:val="24"/>
        </w:rPr>
        <w:t>. (</w:t>
      </w:r>
      <w:r w:rsidRPr="009400A7">
        <w:rPr>
          <w:szCs w:val="24"/>
        </w:rPr>
        <w:t xml:space="preserve">Isle of Wight Record Office, </w:t>
      </w:r>
      <w:r>
        <w:rPr>
          <w:szCs w:val="24"/>
        </w:rPr>
        <w:t xml:space="preserve">Ref: </w:t>
      </w:r>
      <w:r w:rsidRPr="009400A7">
        <w:rPr>
          <w:szCs w:val="24"/>
        </w:rPr>
        <w:t>OG/X/59</w:t>
      </w:r>
      <w:r>
        <w:rPr>
          <w:szCs w:val="24"/>
        </w:rPr>
        <w:t>)</w:t>
      </w:r>
      <w:r w:rsidRPr="009400A7">
        <w:rPr>
          <w:szCs w:val="24"/>
        </w:rPr>
        <w:t xml:space="preserve"> </w:t>
      </w:r>
    </w:p>
    <w:p w:rsidR="001470B7" w:rsidRPr="000F2418" w:rsidRDefault="001470B7" w:rsidP="001470B7">
      <w:pPr>
        <w:rPr>
          <w:b/>
          <w:szCs w:val="24"/>
        </w:rPr>
      </w:pPr>
      <w:r w:rsidRPr="000F2418">
        <w:rPr>
          <w:b/>
        </w:rPr>
        <w:t xml:space="preserve">1596 – Nov 24 – </w:t>
      </w:r>
      <w:r w:rsidR="00706944" w:rsidRPr="009E1E23">
        <w:rPr>
          <w:b/>
          <w:u w:val="single"/>
        </w:rPr>
        <w:t xml:space="preserve">UK </w:t>
      </w:r>
      <w:r w:rsidRPr="000F2418">
        <w:rPr>
          <w:b/>
          <w:u w:val="single"/>
        </w:rPr>
        <w:t>Kent Chillenden</w:t>
      </w:r>
      <w:r w:rsidRPr="000F2418">
        <w:rPr>
          <w:b/>
        </w:rPr>
        <w:t xml:space="preserve"> – Bur – Robert Knight</w:t>
      </w:r>
      <w:r>
        <w:rPr>
          <w:b/>
        </w:rPr>
        <w:t xml:space="preserve"> </w:t>
      </w:r>
      <w:r w:rsidRPr="007455AC">
        <w:t>(Tyler)</w:t>
      </w:r>
    </w:p>
    <w:p w:rsidR="001470B7" w:rsidRDefault="001470B7" w:rsidP="001470B7">
      <w:pPr>
        <w:rPr>
          <w:szCs w:val="24"/>
        </w:rPr>
      </w:pPr>
      <w:r w:rsidRPr="00A240F1">
        <w:rPr>
          <w:b/>
        </w:rPr>
        <w:t xml:space="preserve">1596 – </w:t>
      </w:r>
      <w:r w:rsidR="00706944" w:rsidRPr="009E1E23">
        <w:rPr>
          <w:b/>
          <w:u w:val="single"/>
        </w:rPr>
        <w:t xml:space="preserve">UK </w:t>
      </w:r>
      <w:r w:rsidRPr="00A240F1">
        <w:rPr>
          <w:b/>
          <w:u w:val="single"/>
        </w:rPr>
        <w:t>Kent</w:t>
      </w:r>
      <w:r>
        <w:rPr>
          <w:b/>
          <w:u w:val="single"/>
        </w:rPr>
        <w:t xml:space="preserve"> </w:t>
      </w:r>
      <w:r w:rsidRPr="00A240F1">
        <w:rPr>
          <w:b/>
          <w:u w:val="single"/>
        </w:rPr>
        <w:t>Dover</w:t>
      </w:r>
      <w:r w:rsidRPr="00A240F1">
        <w:rPr>
          <w:b/>
        </w:rPr>
        <w:t xml:space="preserve"> – </w:t>
      </w:r>
      <w:r>
        <w:rPr>
          <w:b/>
        </w:rPr>
        <w:t xml:space="preserve">Will - </w:t>
      </w:r>
      <w:r w:rsidRPr="00A240F1">
        <w:rPr>
          <w:b/>
        </w:rPr>
        <w:t>Anne Knight, Widow</w:t>
      </w:r>
      <w:r>
        <w:t xml:space="preserve"> – To Elizabeth Worth alias Blackdon, sister, to hold and manage estate during minority of children: </w:t>
      </w:r>
      <w:r w:rsidRPr="0059658B">
        <w:rPr>
          <w:b/>
        </w:rPr>
        <w:t>Arthur Knight, Elizabeth Knight, William Knight</w:t>
      </w:r>
      <w:r>
        <w:t>. (</w:t>
      </w:r>
      <w:r w:rsidRPr="00857039">
        <w:rPr>
          <w:szCs w:val="24"/>
        </w:rPr>
        <w:t>Administrations in the Prerogative Court of Canterbury, 1596-1608</w:t>
      </w:r>
      <w:r>
        <w:rPr>
          <w:szCs w:val="24"/>
        </w:rPr>
        <w:t>)</w:t>
      </w:r>
    </w:p>
    <w:p w:rsidR="001470B7" w:rsidRDefault="001470B7" w:rsidP="001470B7">
      <w:pPr>
        <w:rPr>
          <w:szCs w:val="24"/>
        </w:rPr>
      </w:pPr>
      <w:r w:rsidRPr="00A240F1">
        <w:rPr>
          <w:b/>
          <w:szCs w:val="24"/>
        </w:rPr>
        <w:t xml:space="preserve">1596 – </w:t>
      </w:r>
      <w:r w:rsidR="00706944" w:rsidRPr="009E1E23">
        <w:rPr>
          <w:b/>
          <w:u w:val="single"/>
        </w:rPr>
        <w:t xml:space="preserve">UK </w:t>
      </w:r>
      <w:r w:rsidRPr="00A240F1">
        <w:rPr>
          <w:b/>
          <w:szCs w:val="24"/>
          <w:u w:val="single"/>
        </w:rPr>
        <w:t>Kent</w:t>
      </w:r>
      <w:r>
        <w:rPr>
          <w:b/>
          <w:szCs w:val="24"/>
          <w:u w:val="single"/>
        </w:rPr>
        <w:t xml:space="preserve"> </w:t>
      </w:r>
      <w:r w:rsidRPr="00A240F1">
        <w:rPr>
          <w:b/>
          <w:szCs w:val="24"/>
          <w:u w:val="single"/>
        </w:rPr>
        <w:t>Lydd</w:t>
      </w:r>
      <w:r w:rsidRPr="00A240F1">
        <w:rPr>
          <w:b/>
          <w:szCs w:val="24"/>
        </w:rPr>
        <w:t xml:space="preserve"> – </w:t>
      </w:r>
      <w:r>
        <w:rPr>
          <w:b/>
          <w:szCs w:val="24"/>
        </w:rPr>
        <w:t xml:space="preserve">Will - </w:t>
      </w:r>
      <w:r w:rsidRPr="00A240F1">
        <w:rPr>
          <w:b/>
          <w:szCs w:val="24"/>
        </w:rPr>
        <w:t>Mat</w:t>
      </w:r>
      <w:r>
        <w:rPr>
          <w:b/>
          <w:szCs w:val="24"/>
        </w:rPr>
        <w:t>t</w:t>
      </w:r>
      <w:r w:rsidRPr="00A240F1">
        <w:rPr>
          <w:b/>
          <w:szCs w:val="24"/>
        </w:rPr>
        <w:t>hew Knight</w:t>
      </w:r>
      <w:r>
        <w:rPr>
          <w:szCs w:val="24"/>
        </w:rPr>
        <w:t xml:space="preserve"> – Legacy to </w:t>
      </w:r>
      <w:r w:rsidRPr="0059658B">
        <w:rPr>
          <w:b/>
          <w:szCs w:val="24"/>
        </w:rPr>
        <w:t>John Knight</w:t>
      </w:r>
      <w:r>
        <w:rPr>
          <w:szCs w:val="24"/>
        </w:rPr>
        <w:t xml:space="preserve"> of Lydd, son; Agnes Knight wife. (</w:t>
      </w:r>
      <w:r w:rsidRPr="00857039">
        <w:rPr>
          <w:szCs w:val="24"/>
        </w:rPr>
        <w:t>Administrations in the Prerogative Court of Canterbury, 1596-1608</w:t>
      </w:r>
      <w:r>
        <w:rPr>
          <w:szCs w:val="24"/>
        </w:rPr>
        <w:t>)</w:t>
      </w:r>
    </w:p>
    <w:p w:rsidR="001470B7" w:rsidRDefault="001470B7" w:rsidP="001470B7">
      <w:pPr>
        <w:rPr>
          <w:szCs w:val="24"/>
        </w:rPr>
      </w:pPr>
      <w:r w:rsidRPr="00CD1DE0">
        <w:rPr>
          <w:b/>
          <w:szCs w:val="24"/>
        </w:rPr>
        <w:t xml:space="preserve">1596 – </w:t>
      </w:r>
      <w:r w:rsidR="00706944" w:rsidRPr="009E1E23">
        <w:rPr>
          <w:b/>
          <w:u w:val="single"/>
        </w:rPr>
        <w:t xml:space="preserve">UK </w:t>
      </w:r>
      <w:r w:rsidRPr="00CD1DE0">
        <w:rPr>
          <w:b/>
          <w:szCs w:val="24"/>
          <w:u w:val="single"/>
        </w:rPr>
        <w:t>East Sussex Arlington</w:t>
      </w:r>
      <w:r w:rsidRPr="00CD1DE0">
        <w:rPr>
          <w:b/>
          <w:szCs w:val="24"/>
        </w:rPr>
        <w:t xml:space="preserve"> – Ox Alum – William Knight</w:t>
      </w:r>
      <w:r>
        <w:rPr>
          <w:szCs w:val="24"/>
        </w:rPr>
        <w:t xml:space="preserve"> – B.A. from St John’s Coll, Cambridge, 1595-6, M.A. 1599, incorporated 12 Jul 1603; Wood takes him to be vicar of Arlington, Sussex, 1592-1605.  See Foster’s </w:t>
      </w:r>
      <w:r w:rsidRPr="0059658B">
        <w:rPr>
          <w:i/>
          <w:szCs w:val="24"/>
        </w:rPr>
        <w:t>Index Eccl</w:t>
      </w:r>
      <w:r>
        <w:rPr>
          <w:szCs w:val="24"/>
        </w:rPr>
        <w:t xml:space="preserve"> &amp; </w:t>
      </w:r>
      <w:r w:rsidRPr="0059658B">
        <w:rPr>
          <w:i/>
          <w:szCs w:val="24"/>
        </w:rPr>
        <w:t>Fasti</w:t>
      </w:r>
      <w:r>
        <w:rPr>
          <w:szCs w:val="24"/>
        </w:rPr>
        <w:t xml:space="preserve">, I, 300. </w:t>
      </w:r>
      <w:r>
        <w:t xml:space="preserve"> </w:t>
      </w:r>
      <w:r>
        <w:rPr>
          <w:szCs w:val="24"/>
        </w:rPr>
        <w:t>(Oxford University Alumni 1500-1886, p. 863)</w:t>
      </w:r>
    </w:p>
    <w:p w:rsidR="001470B7" w:rsidRDefault="001470B7" w:rsidP="001470B7">
      <w:pPr>
        <w:rPr>
          <w:szCs w:val="24"/>
        </w:rPr>
      </w:pPr>
      <w:r w:rsidRPr="005E0DE2">
        <w:rPr>
          <w:b/>
          <w:szCs w:val="24"/>
        </w:rPr>
        <w:lastRenderedPageBreak/>
        <w:t xml:space="preserve">1596 – </w:t>
      </w:r>
      <w:r w:rsidR="00706944" w:rsidRPr="009E1E23">
        <w:rPr>
          <w:b/>
          <w:u w:val="single"/>
        </w:rPr>
        <w:t xml:space="preserve">UK </w:t>
      </w:r>
      <w:r w:rsidRPr="005E0DE2">
        <w:rPr>
          <w:b/>
          <w:szCs w:val="24"/>
          <w:u w:val="single"/>
        </w:rPr>
        <w:t>East Sussex Arlington</w:t>
      </w:r>
      <w:r w:rsidRPr="005E0DE2">
        <w:rPr>
          <w:b/>
          <w:szCs w:val="24"/>
        </w:rPr>
        <w:t xml:space="preserve"> – Common Pleas – William Knight, Vicar</w:t>
      </w:r>
      <w:r>
        <w:rPr>
          <w:szCs w:val="24"/>
        </w:rPr>
        <w:t xml:space="preserve"> - </w:t>
      </w:r>
      <w:r w:rsidRPr="005E0DE2">
        <w:rPr>
          <w:szCs w:val="24"/>
        </w:rPr>
        <w:t>John Butcher v William Knight, vicar of Arlington, in prohibition in common pleas concerning the tithes of Abbots Wood</w:t>
      </w:r>
      <w:r>
        <w:rPr>
          <w:szCs w:val="24"/>
        </w:rPr>
        <w:t xml:space="preserve">; </w:t>
      </w:r>
      <w:r w:rsidRPr="005E0DE2">
        <w:rPr>
          <w:szCs w:val="24"/>
        </w:rPr>
        <w:t>Examination of plaintiff's witnesses at Serjeants Inn, Easter and Michaelmas 1596; pleadings, Trinity 1597; jury panel, nd, [c1598]</w:t>
      </w:r>
      <w:r>
        <w:rPr>
          <w:szCs w:val="24"/>
        </w:rPr>
        <w:t xml:space="preserve"> (East Sussex Record Office, Ref: </w:t>
      </w:r>
      <w:r w:rsidRPr="005E0DE2">
        <w:rPr>
          <w:szCs w:val="24"/>
        </w:rPr>
        <w:t>SAS/G16/84</w:t>
      </w:r>
      <w:r>
        <w:rPr>
          <w:szCs w:val="24"/>
        </w:rPr>
        <w:t>)</w:t>
      </w:r>
    </w:p>
    <w:p w:rsidR="001470B7" w:rsidRDefault="001470B7" w:rsidP="001470B7">
      <w:pPr>
        <w:rPr>
          <w:szCs w:val="24"/>
        </w:rPr>
      </w:pPr>
      <w:r w:rsidRPr="006D02E9">
        <w:rPr>
          <w:b/>
          <w:szCs w:val="24"/>
        </w:rPr>
        <w:t xml:space="preserve">1597 – Jan 26 – </w:t>
      </w:r>
      <w:r w:rsidR="00706944" w:rsidRPr="009E1E23">
        <w:rPr>
          <w:b/>
          <w:u w:val="single"/>
        </w:rPr>
        <w:t xml:space="preserve">UK </w:t>
      </w:r>
      <w:r w:rsidRPr="006D02E9">
        <w:rPr>
          <w:b/>
          <w:szCs w:val="24"/>
          <w:u w:val="single"/>
        </w:rPr>
        <w:t>Berkshire West Woodhay</w:t>
      </w:r>
      <w:r w:rsidRPr="006D02E9">
        <w:rPr>
          <w:b/>
          <w:szCs w:val="24"/>
        </w:rPr>
        <w:t xml:space="preserve"> – Will – George Knight</w:t>
      </w:r>
      <w:r>
        <w:rPr>
          <w:b/>
          <w:szCs w:val="24"/>
        </w:rPr>
        <w:t>, Yeoman</w:t>
      </w:r>
      <w:r>
        <w:rPr>
          <w:szCs w:val="24"/>
        </w:rPr>
        <w:t xml:space="preserve"> – To the parish church, 6 pence; to </w:t>
      </w:r>
      <w:r w:rsidRPr="00AD44E8">
        <w:rPr>
          <w:b/>
          <w:szCs w:val="24"/>
        </w:rPr>
        <w:t>son Robert Knight</w:t>
      </w:r>
      <w:r>
        <w:rPr>
          <w:szCs w:val="24"/>
        </w:rPr>
        <w:t xml:space="preserve">, 1 table in the hall, one great kettle in the hall, one platter, one pottinger, one pot of brass in the hall, my bed that I do lie on, one bolster, one pair of blankets, one pair of sheets, one bed with the bedstead that stands in the barker chamber with one sheet, one coverlet, one blanket, one trough to salt hogs on, one little tub, one open cart with the plough and all the furniture thereto belonging excepting the oxen and horses, 2 horse geldings or mares, the half crop on the ground with the hay, ten sheep, all the shelves in the hall with the buffet (?), 1 yeasting safe for malt, and a few more items of this sort; to </w:t>
      </w:r>
      <w:r w:rsidRPr="00AD44E8">
        <w:rPr>
          <w:b/>
          <w:szCs w:val="24"/>
        </w:rPr>
        <w:t>son Anthony Knight</w:t>
      </w:r>
      <w:r>
        <w:rPr>
          <w:szCs w:val="24"/>
        </w:rPr>
        <w:t xml:space="preserve">, similar items; to every child of Anthony, 5 sheep apiece; to daughter Joan, item; to Elizabeth Knight, my son Robert’s daughter, 1 bull a year old; to Alice Knight, my brother’s daughter, 1 bull 3 yrs old, the coffer in my chamber, sheep, bushels of grain; to Agnes Knight, item, sheep, bushels of grain; to </w:t>
      </w:r>
      <w:r w:rsidRPr="00AD44E8">
        <w:rPr>
          <w:b/>
          <w:szCs w:val="24"/>
        </w:rPr>
        <w:t>Thomas Knight</w:t>
      </w:r>
      <w:r>
        <w:rPr>
          <w:szCs w:val="24"/>
        </w:rPr>
        <w:t xml:space="preserve">, 1 bull two years old, 2 oxen, sheep, items; to William More, livestock and grain; to Edward More, livestock and grain; to </w:t>
      </w:r>
      <w:r w:rsidRPr="00AD44E8">
        <w:rPr>
          <w:b/>
          <w:szCs w:val="24"/>
        </w:rPr>
        <w:t>Christopher Knight</w:t>
      </w:r>
      <w:r>
        <w:rPr>
          <w:szCs w:val="24"/>
        </w:rPr>
        <w:t xml:space="preserve">, </w:t>
      </w:r>
      <w:r w:rsidRPr="00AD44E8">
        <w:rPr>
          <w:b/>
          <w:szCs w:val="24"/>
        </w:rPr>
        <w:t>son of Thomas Knight</w:t>
      </w:r>
      <w:r>
        <w:rPr>
          <w:szCs w:val="24"/>
        </w:rPr>
        <w:t xml:space="preserve">, 2 sheep; residue of estate plus lands, etc, to </w:t>
      </w:r>
      <w:r w:rsidRPr="00AD44E8">
        <w:rPr>
          <w:b/>
          <w:szCs w:val="24"/>
        </w:rPr>
        <w:t>son James Knight</w:t>
      </w:r>
      <w:r>
        <w:rPr>
          <w:szCs w:val="24"/>
        </w:rPr>
        <w:t xml:space="preserve"> who is to be executor; Andrew May and Anthony Parker, overseers. List of those indebted to him and for how much. ( </w:t>
      </w:r>
      <w:r w:rsidRPr="00662317">
        <w:rPr>
          <w:szCs w:val="24"/>
        </w:rPr>
        <w:t>Prerogative Court of Canterbury Wills, 1384-1858</w:t>
      </w:r>
      <w:r>
        <w:rPr>
          <w:szCs w:val="24"/>
        </w:rPr>
        <w:t xml:space="preserve">, </w:t>
      </w:r>
      <w:r w:rsidRPr="00662317">
        <w:rPr>
          <w:szCs w:val="24"/>
        </w:rPr>
        <w:t>PROB 11: Will Registers</w:t>
      </w:r>
      <w:r>
        <w:rPr>
          <w:szCs w:val="24"/>
        </w:rPr>
        <w:t xml:space="preserve">, </w:t>
      </w:r>
      <w:r w:rsidRPr="00662317">
        <w:rPr>
          <w:szCs w:val="24"/>
        </w:rPr>
        <w:t>1567-1598</w:t>
      </w:r>
      <w:r>
        <w:rPr>
          <w:szCs w:val="24"/>
        </w:rPr>
        <w:t xml:space="preserve">, </w:t>
      </w:r>
      <w:r w:rsidRPr="00662317">
        <w:rPr>
          <w:szCs w:val="24"/>
        </w:rPr>
        <w:t>Piece 91: Lewyn, Quire Numbers 1-57 (1597-1598)</w:t>
      </w:r>
      <w:r>
        <w:rPr>
          <w:szCs w:val="24"/>
        </w:rPr>
        <w:t xml:space="preserve">) </w:t>
      </w:r>
    </w:p>
    <w:p w:rsidR="001470B7" w:rsidRDefault="001470B7" w:rsidP="001470B7">
      <w:pPr>
        <w:rPr>
          <w:szCs w:val="24"/>
        </w:rPr>
      </w:pPr>
      <w:r w:rsidRPr="004A7AED">
        <w:rPr>
          <w:b/>
          <w:szCs w:val="24"/>
        </w:rPr>
        <w:t xml:space="preserve">1597 – Mar 6 – </w:t>
      </w:r>
      <w:r w:rsidR="00706944" w:rsidRPr="009E1E23">
        <w:rPr>
          <w:b/>
          <w:u w:val="single"/>
        </w:rPr>
        <w:t xml:space="preserve">UK </w:t>
      </w:r>
      <w:r w:rsidRPr="004A7AED">
        <w:rPr>
          <w:b/>
          <w:szCs w:val="24"/>
          <w:u w:val="single"/>
        </w:rPr>
        <w:t>Kent Hougham</w:t>
      </w:r>
      <w:r w:rsidRPr="004A7AED">
        <w:rPr>
          <w:b/>
          <w:szCs w:val="24"/>
        </w:rPr>
        <w:t xml:space="preserve"> </w:t>
      </w:r>
      <w:r w:rsidR="007A089D">
        <w:rPr>
          <w:b/>
          <w:szCs w:val="24"/>
        </w:rPr>
        <w:t>– Birth/Bap –</w:t>
      </w:r>
      <w:r w:rsidRPr="004A7AED">
        <w:rPr>
          <w:b/>
          <w:szCs w:val="24"/>
        </w:rPr>
        <w:t xml:space="preserve"> Ingram Knight</w:t>
      </w:r>
      <w:r>
        <w:rPr>
          <w:szCs w:val="24"/>
        </w:rPr>
        <w:t xml:space="preserve"> – s/o William Knight </w:t>
      </w:r>
      <w:r w:rsidRPr="001F77E8">
        <w:t>(Tyler)</w:t>
      </w:r>
    </w:p>
    <w:p w:rsidR="001470B7" w:rsidRDefault="001470B7" w:rsidP="001470B7">
      <w:r w:rsidRPr="000F2418">
        <w:rPr>
          <w:b/>
        </w:rPr>
        <w:t xml:space="preserve">1597 – Apr 1 – </w:t>
      </w:r>
      <w:r w:rsidR="00706944" w:rsidRPr="009E1E23">
        <w:rPr>
          <w:b/>
          <w:u w:val="single"/>
        </w:rPr>
        <w:t xml:space="preserve">UK </w:t>
      </w:r>
      <w:r w:rsidRPr="000F2418">
        <w:rPr>
          <w:b/>
          <w:u w:val="single"/>
        </w:rPr>
        <w:t>Kent Chillenden</w:t>
      </w:r>
      <w:r w:rsidRPr="000F2418">
        <w:rPr>
          <w:b/>
        </w:rPr>
        <w:t xml:space="preserve"> – Bur – Thomasyn Knight</w:t>
      </w:r>
      <w:r>
        <w:rPr>
          <w:b/>
        </w:rPr>
        <w:t xml:space="preserve"> </w:t>
      </w:r>
      <w:r w:rsidRPr="007455AC">
        <w:t>(Tyler)</w:t>
      </w:r>
    </w:p>
    <w:p w:rsidR="0001585A" w:rsidRDefault="0001585A" w:rsidP="001470B7">
      <w:r w:rsidRPr="0001585A">
        <w:rPr>
          <w:b/>
        </w:rPr>
        <w:t xml:space="preserve">1597 – Apr 4 – </w:t>
      </w:r>
      <w:r w:rsidRPr="0001585A">
        <w:rPr>
          <w:b/>
          <w:u w:val="single"/>
        </w:rPr>
        <w:t>UK Hampshire Ringwood</w:t>
      </w:r>
      <w:r w:rsidRPr="0001585A">
        <w:rPr>
          <w:b/>
        </w:rPr>
        <w:t xml:space="preserve"> – Mar – John Knight &amp; Joan Waldon</w:t>
      </w:r>
      <w:r>
        <w:t xml:space="preserve"> (</w:t>
      </w:r>
      <w:r w:rsidRPr="0001585A">
        <w:t>England-ODM GS Film number: 0994051 IT 3-5</w:t>
      </w:r>
      <w:r>
        <w:t xml:space="preserve">, </w:t>
      </w:r>
      <w:r w:rsidRPr="0001585A">
        <w:t xml:space="preserve">"England Marriages, 1538–1973" database, FamilySearch </w:t>
      </w:r>
      <w:r>
        <w:t>)</w:t>
      </w:r>
      <w:r w:rsidRPr="0001585A">
        <w:t xml:space="preserve"> </w:t>
      </w:r>
    </w:p>
    <w:p w:rsidR="001470B7" w:rsidRDefault="001470B7" w:rsidP="001470B7">
      <w:r w:rsidRPr="000D31AE">
        <w:rPr>
          <w:b/>
        </w:rPr>
        <w:t xml:space="preserve">1597 – Apr 8 – </w:t>
      </w:r>
      <w:r w:rsidR="00706944" w:rsidRPr="009E1E23">
        <w:rPr>
          <w:b/>
          <w:u w:val="single"/>
        </w:rPr>
        <w:t xml:space="preserve">UK </w:t>
      </w:r>
      <w:r w:rsidRPr="000D31AE">
        <w:rPr>
          <w:b/>
          <w:u w:val="single"/>
        </w:rPr>
        <w:t>Kent Cranbrook</w:t>
      </w:r>
      <w:r w:rsidRPr="000D31AE">
        <w:rPr>
          <w:b/>
        </w:rPr>
        <w:t xml:space="preserve"> – Mar – Alice Knight (Alys) &amp; Abraham Austin</w:t>
      </w:r>
      <w:r>
        <w:t xml:space="preserve"> (Tyler)</w:t>
      </w:r>
    </w:p>
    <w:p w:rsidR="0001585A" w:rsidRDefault="0001585A" w:rsidP="001470B7">
      <w:r w:rsidRPr="0001585A">
        <w:rPr>
          <w:b/>
        </w:rPr>
        <w:t xml:space="preserve">1597 – </w:t>
      </w:r>
      <w:r>
        <w:rPr>
          <w:b/>
        </w:rPr>
        <w:t>May 22</w:t>
      </w:r>
      <w:r w:rsidRPr="0001585A">
        <w:rPr>
          <w:b/>
        </w:rPr>
        <w:t xml:space="preserve"> – </w:t>
      </w:r>
      <w:r w:rsidRPr="0001585A">
        <w:rPr>
          <w:b/>
          <w:u w:val="single"/>
        </w:rPr>
        <w:t>UK Hampshire Ringwood</w:t>
      </w:r>
      <w:r w:rsidRPr="0001585A">
        <w:rPr>
          <w:b/>
        </w:rPr>
        <w:t xml:space="preserve"> – Birth/Bap </w:t>
      </w:r>
      <w:r>
        <w:rPr>
          <w:b/>
        </w:rPr>
        <w:t>–</w:t>
      </w:r>
      <w:r w:rsidRPr="0001585A">
        <w:rPr>
          <w:b/>
        </w:rPr>
        <w:t xml:space="preserve"> </w:t>
      </w:r>
      <w:r>
        <w:rPr>
          <w:b/>
        </w:rPr>
        <w:t xml:space="preserve">John Knight – s/o John Knight. </w:t>
      </w:r>
      <w:r w:rsidRPr="0001585A">
        <w:t>("England Births and Christenings, 1538-1975," database, FamilySearch)</w:t>
      </w:r>
    </w:p>
    <w:p w:rsidR="001470B7" w:rsidRPr="000F2418" w:rsidRDefault="001470B7" w:rsidP="001470B7">
      <w:pPr>
        <w:rPr>
          <w:b/>
          <w:szCs w:val="24"/>
        </w:rPr>
      </w:pPr>
      <w:r w:rsidRPr="00685929">
        <w:rPr>
          <w:b/>
        </w:rPr>
        <w:t xml:space="preserve">1597 – May 24 – </w:t>
      </w:r>
      <w:r w:rsidR="00706944" w:rsidRPr="009E1E23">
        <w:rPr>
          <w:b/>
          <w:u w:val="single"/>
        </w:rPr>
        <w:t xml:space="preserve">UK </w:t>
      </w:r>
      <w:r w:rsidRPr="00685929">
        <w:rPr>
          <w:b/>
          <w:u w:val="single"/>
        </w:rPr>
        <w:t>Kent Tenterden</w:t>
      </w:r>
      <w:r w:rsidRPr="00685929">
        <w:rPr>
          <w:b/>
        </w:rPr>
        <w:t xml:space="preserve"> – Mar – John Knight &amp; Anna Mayler</w:t>
      </w:r>
      <w:r>
        <w:t xml:space="preserve"> </w:t>
      </w:r>
      <w:r w:rsidRPr="001F77E8">
        <w:t>(Tyler)</w:t>
      </w:r>
      <w:r>
        <w:t xml:space="preserve"> </w:t>
      </w:r>
      <w:r w:rsidR="00AE3EB2">
        <w:t xml:space="preserve"> </w:t>
      </w:r>
      <w:r w:rsidR="0059658B" w:rsidRPr="00AE3EB2">
        <w:rPr>
          <w:b/>
        </w:rPr>
        <w:t>Note</w:t>
      </w:r>
      <w:r w:rsidR="0059658B">
        <w:t xml:space="preserve">: </w:t>
      </w:r>
      <w:r>
        <w:t>Names just above: Paine, Pope and Lewknor.</w:t>
      </w:r>
    </w:p>
    <w:p w:rsidR="001470B7" w:rsidRDefault="001470B7" w:rsidP="001470B7">
      <w:pPr>
        <w:rPr>
          <w:szCs w:val="24"/>
        </w:rPr>
      </w:pPr>
      <w:r w:rsidRPr="00A22851">
        <w:rPr>
          <w:b/>
          <w:szCs w:val="24"/>
        </w:rPr>
        <w:t xml:space="preserve">1597 – Jun 10 – </w:t>
      </w:r>
      <w:r w:rsidR="00706944" w:rsidRPr="009E1E23">
        <w:rPr>
          <w:b/>
          <w:u w:val="single"/>
        </w:rPr>
        <w:t xml:space="preserve">UK </w:t>
      </w:r>
      <w:r w:rsidRPr="00A22851">
        <w:rPr>
          <w:b/>
          <w:szCs w:val="24"/>
          <w:u w:val="single"/>
        </w:rPr>
        <w:t>Hampshire Soberton</w:t>
      </w:r>
      <w:r w:rsidRPr="00A22851">
        <w:rPr>
          <w:b/>
          <w:szCs w:val="24"/>
        </w:rPr>
        <w:t xml:space="preserve"> – Will – Valentine Knight, Gent</w:t>
      </w:r>
      <w:r>
        <w:rPr>
          <w:szCs w:val="24"/>
        </w:rPr>
        <w:t xml:space="preserve"> – To </w:t>
      </w:r>
      <w:r w:rsidRPr="0059658B">
        <w:rPr>
          <w:b/>
          <w:szCs w:val="24"/>
        </w:rPr>
        <w:t>son John Knight</w:t>
      </w:r>
      <w:r>
        <w:rPr>
          <w:szCs w:val="24"/>
        </w:rPr>
        <w:t xml:space="preserve"> that house wherein Nicholas Stringer now dwells with all the land thereunto belonging … with all the woods which my Lady Lawrence has in her possession and not more; to </w:t>
      </w:r>
      <w:r w:rsidRPr="0059658B">
        <w:rPr>
          <w:b/>
          <w:szCs w:val="24"/>
        </w:rPr>
        <w:t>son Edward Knight</w:t>
      </w:r>
      <w:r>
        <w:rPr>
          <w:szCs w:val="24"/>
        </w:rPr>
        <w:t xml:space="preserve">, all the residue of my Copyhold lands with the appurtenances thereunto belonging whatsoever; to </w:t>
      </w:r>
      <w:r w:rsidRPr="0059658B">
        <w:rPr>
          <w:b/>
          <w:szCs w:val="24"/>
        </w:rPr>
        <w:t>son William Knight</w:t>
      </w:r>
      <w:r>
        <w:rPr>
          <w:szCs w:val="24"/>
        </w:rPr>
        <w:t xml:space="preserve"> my house at Abthorpe with all the lands thereunto belonging and the lease of Foscote which I hold of the Queen; to </w:t>
      </w:r>
      <w:r w:rsidRPr="00EE6E46">
        <w:rPr>
          <w:b/>
          <w:szCs w:val="24"/>
        </w:rPr>
        <w:t>daughter Anne Knight</w:t>
      </w:r>
      <w:r>
        <w:rPr>
          <w:szCs w:val="24"/>
        </w:rPr>
        <w:t xml:space="preserve"> 200 pounds; my brother John Brian shall sell the timber and the money which is made shall be to pay my debts and my daughter’s legacy; the money that remains I give to my wife and children to be equally divided amongst them; to </w:t>
      </w:r>
      <w:r w:rsidRPr="0059658B">
        <w:rPr>
          <w:b/>
          <w:szCs w:val="24"/>
        </w:rPr>
        <w:t>sister Marie</w:t>
      </w:r>
      <w:r>
        <w:rPr>
          <w:szCs w:val="24"/>
        </w:rPr>
        <w:t xml:space="preserve">’s two children, Michael and Jane, 10 pounds apiece; to my </w:t>
      </w:r>
      <w:r w:rsidRPr="0059658B">
        <w:rPr>
          <w:b/>
          <w:szCs w:val="24"/>
        </w:rPr>
        <w:t>brother William</w:t>
      </w:r>
      <w:r w:rsidR="004C2D1E">
        <w:rPr>
          <w:b/>
          <w:szCs w:val="24"/>
        </w:rPr>
        <w:t xml:space="preserve"> Knight</w:t>
      </w:r>
      <w:r>
        <w:rPr>
          <w:szCs w:val="24"/>
        </w:rPr>
        <w:t xml:space="preserve">’s two children 10 pounds apiece; to </w:t>
      </w:r>
      <w:r>
        <w:rPr>
          <w:szCs w:val="24"/>
        </w:rPr>
        <w:lastRenderedPageBreak/>
        <w:t xml:space="preserve">brother-in-law William Smith’s 5 children 3 pounds, 6 shillings 8 pence apiece; to </w:t>
      </w:r>
      <w:r w:rsidRPr="00EE6E46">
        <w:rPr>
          <w:b/>
          <w:szCs w:val="24"/>
        </w:rPr>
        <w:t>sister Jane</w:t>
      </w:r>
      <w:r>
        <w:rPr>
          <w:szCs w:val="24"/>
        </w:rPr>
        <w:t>’s two children 20 nobles between them; to John Simmons my godson, 5 pounds; to my</w:t>
      </w:r>
      <w:r w:rsidRPr="00EE6E46">
        <w:rPr>
          <w:b/>
          <w:szCs w:val="24"/>
        </w:rPr>
        <w:t xml:space="preserve"> kinsman Edward Knight</w:t>
      </w:r>
      <w:r>
        <w:rPr>
          <w:szCs w:val="24"/>
        </w:rPr>
        <w:t xml:space="preserve"> besides the money I owe him, 5 pounds; residue of the estate to go to wife Elizabeth; “Whereas John Knight my son is heir to my land at Abthorpe and joined purchase with me and my wife in the lease of Foscote which I hold of the Queen, my mind is that if hereafter the said John my son shall by any means or in any sort seek to molest or trouble his brother William for my land at Abthorpe and the lease of Foscote and will not let him quietly enjoy the said land or appurtenances and lease, that then my will is that William Knight my son shall have the lease at Hoe with the appurtenances thereunto belonging which Nicholas Stringer now has in his occupation with all the woods which my Lady Ann Lawrence has in her possession and no more. And John Knight, my son, to have my house with the appurtenances at Abthorpe and the lease of Foscote.” to </w:t>
      </w:r>
      <w:r w:rsidRPr="00EE6E46">
        <w:rPr>
          <w:b/>
          <w:szCs w:val="24"/>
        </w:rPr>
        <w:t>mother Edsonne</w:t>
      </w:r>
      <w:r>
        <w:rPr>
          <w:szCs w:val="24"/>
        </w:rPr>
        <w:t xml:space="preserve"> (?) 5 pounds; to Bessie Coles, maid, 40 shillings;  son William to be executor; brother John Brian and brother William Knight to be Overseers and to receive 10 shillings to buy them a gold ring. Wit: John Brian JR, William Knight, Philemon Fleete. (</w:t>
      </w:r>
      <w:r w:rsidRPr="004C6CC3">
        <w:rPr>
          <w:szCs w:val="24"/>
        </w:rPr>
        <w:t>Prerogative Court of Canterbury Wills, 1384-1858</w:t>
      </w:r>
      <w:r>
        <w:rPr>
          <w:szCs w:val="24"/>
        </w:rPr>
        <w:t xml:space="preserve">, </w:t>
      </w:r>
      <w:r w:rsidRPr="004C6CC3">
        <w:rPr>
          <w:szCs w:val="24"/>
        </w:rPr>
        <w:t>PROB 11: Will Registers</w:t>
      </w:r>
      <w:r>
        <w:rPr>
          <w:szCs w:val="24"/>
        </w:rPr>
        <w:t xml:space="preserve">, </w:t>
      </w:r>
      <w:r w:rsidRPr="004C6CC3">
        <w:rPr>
          <w:szCs w:val="24"/>
        </w:rPr>
        <w:t>1567-1598</w:t>
      </w:r>
      <w:r>
        <w:rPr>
          <w:szCs w:val="24"/>
        </w:rPr>
        <w:t xml:space="preserve">, </w:t>
      </w:r>
      <w:r w:rsidRPr="004C6CC3">
        <w:rPr>
          <w:szCs w:val="24"/>
        </w:rPr>
        <w:t>Piece 89: Cobham, Quire Numbers 1-57 (1597)</w:t>
      </w:r>
      <w:r>
        <w:rPr>
          <w:szCs w:val="24"/>
        </w:rPr>
        <w:t>)</w:t>
      </w:r>
    </w:p>
    <w:p w:rsidR="001470B7" w:rsidRDefault="00EE6E46" w:rsidP="001470B7">
      <w:pPr>
        <w:rPr>
          <w:szCs w:val="24"/>
        </w:rPr>
      </w:pPr>
      <w:r w:rsidRPr="00235F20">
        <w:rPr>
          <w:b/>
          <w:szCs w:val="24"/>
        </w:rPr>
        <w:t>Note</w:t>
      </w:r>
      <w:r>
        <w:rPr>
          <w:szCs w:val="24"/>
        </w:rPr>
        <w:t xml:space="preserve">: Info about the lands mentioned in the above will: </w:t>
      </w:r>
      <w:r w:rsidR="001470B7">
        <w:rPr>
          <w:szCs w:val="24"/>
        </w:rPr>
        <w:t>Deserted Hamlet of Foscote</w:t>
      </w:r>
      <w:r w:rsidR="001470B7" w:rsidRPr="00B96214">
        <w:rPr>
          <w:szCs w:val="24"/>
        </w:rPr>
        <w:t xml:space="preserve"> lies in a small combe in the E. of the parish, on clay at 107 m. above OD. In medieval times the hamlet was the centre of a unit of land with its own field system entirely separate from Abthorpe. Foscote is not recorded in documents until 1200 (PN Northants., 90) but is doubtless much older. It rarely occurs in the national taxation records as it was usually included with Abthorpe or Towcester. However, in 1301 ten people paid the Lay Subsidy (PRO, E179/155/31), and in 1488 80 acres of land were enclosed and 12 people were evicted from one of the two manors there (K. J. Allison et al., The Deserted Villages of Northants. (1966), 40); in 1525 five people paid the Lay Subsidy (PRO, E179/155/130). The earliest depiction of the hamlet is a map of 1726 which shows an irregular green with five houses and two farmsteads arranged around it, and two other houses lying on the N. side of a lane to the N.E. Another farmstead, the present Hill Farm, lay to the E.</w:t>
      </w:r>
      <w:r w:rsidR="001470B7">
        <w:rPr>
          <w:szCs w:val="24"/>
        </w:rPr>
        <w:t xml:space="preserve"> …</w:t>
      </w:r>
    </w:p>
    <w:p w:rsidR="001470B7" w:rsidRDefault="001470B7" w:rsidP="001470B7">
      <w:pPr>
        <w:rPr>
          <w:szCs w:val="24"/>
        </w:rPr>
      </w:pPr>
      <w:r w:rsidRPr="00B96214">
        <w:rPr>
          <w:szCs w:val="24"/>
        </w:rPr>
        <w:t>Immediately W. of Hill Farm, in the bottom of the valley, is a group of roughly rectangular ponds set in one corner of a generally rectangular area bounded by low banks and ditches ('a' on plan). Not all the ditches are contemporary; some are relatively recent drains. The disturbed nature of the ground here suggests that it is the site of a large building or group of buildings, probably the medieval manor of Foscote.</w:t>
      </w:r>
      <w:r>
        <w:rPr>
          <w:rStyle w:val="FootnoteReference"/>
          <w:szCs w:val="24"/>
        </w:rPr>
        <w:footnoteReference w:id="8"/>
      </w:r>
    </w:p>
    <w:p w:rsidR="001470B7" w:rsidRDefault="001470B7" w:rsidP="001470B7">
      <w:pPr>
        <w:rPr>
          <w:szCs w:val="24"/>
        </w:rPr>
      </w:pPr>
      <w:r>
        <w:rPr>
          <w:noProof/>
        </w:rPr>
        <w:lastRenderedPageBreak/>
        <w:drawing>
          <wp:inline distT="0" distB="0" distL="0" distR="0" wp14:anchorId="34A93A6E" wp14:editId="5B336626">
            <wp:extent cx="4945380" cy="4125443"/>
            <wp:effectExtent l="0" t="0" r="7620" b="8890"/>
            <wp:docPr id="16" name="Picture 16" descr="https://www.british-history.ac.uk/sites/default/files/publications/pubid-1328/images/fi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ritish-history.ac.uk/sites/default/files/publications/pubid-1328/images/fig1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40301" cy="4121206"/>
                    </a:xfrm>
                    <a:prstGeom prst="rect">
                      <a:avLst/>
                    </a:prstGeom>
                    <a:noFill/>
                    <a:ln>
                      <a:noFill/>
                    </a:ln>
                  </pic:spPr>
                </pic:pic>
              </a:graphicData>
            </a:graphic>
          </wp:inline>
        </w:drawing>
      </w:r>
    </w:p>
    <w:p w:rsidR="001470B7" w:rsidRDefault="001470B7" w:rsidP="001470B7">
      <w:pPr>
        <w:rPr>
          <w:szCs w:val="24"/>
        </w:rPr>
      </w:pPr>
    </w:p>
    <w:p w:rsidR="001470B7" w:rsidRDefault="001470B7" w:rsidP="001470B7">
      <w:pPr>
        <w:rPr>
          <w:szCs w:val="24"/>
        </w:rPr>
      </w:pPr>
      <w:r w:rsidRPr="007F33B7">
        <w:rPr>
          <w:b/>
          <w:szCs w:val="24"/>
        </w:rPr>
        <w:t xml:space="preserve">1597 – Jun 25 – </w:t>
      </w:r>
      <w:r w:rsidR="00706944" w:rsidRPr="009E1E23">
        <w:rPr>
          <w:b/>
          <w:u w:val="single"/>
        </w:rPr>
        <w:t xml:space="preserve">UK </w:t>
      </w:r>
      <w:r w:rsidRPr="007F33B7">
        <w:rPr>
          <w:b/>
          <w:szCs w:val="24"/>
          <w:u w:val="single"/>
        </w:rPr>
        <w:t>Cheshire Chester</w:t>
      </w:r>
      <w:r w:rsidRPr="007F33B7">
        <w:rPr>
          <w:b/>
          <w:szCs w:val="24"/>
        </w:rPr>
        <w:t xml:space="preserve"> – Admin - William Knight, Clerk</w:t>
      </w:r>
      <w:r>
        <w:rPr>
          <w:szCs w:val="24"/>
        </w:rPr>
        <w:t xml:space="preserve"> - </w:t>
      </w:r>
      <w:r w:rsidRPr="007F33B7">
        <w:rPr>
          <w:szCs w:val="24"/>
        </w:rPr>
        <w:t xml:space="preserve">Letter from William Wogan to his cousin William Knight, "towne Clarke of the </w:t>
      </w:r>
      <w:r w:rsidR="00EE6E46">
        <w:rPr>
          <w:szCs w:val="24"/>
        </w:rPr>
        <w:t>c</w:t>
      </w:r>
      <w:r w:rsidRPr="007F33B7">
        <w:rPr>
          <w:szCs w:val="24"/>
        </w:rPr>
        <w:t xml:space="preserve">ity of Chester"; from Ludlow. Asks for assistance for Richard Wogan, a near cousin. </w:t>
      </w:r>
      <w:r>
        <w:rPr>
          <w:szCs w:val="24"/>
        </w:rPr>
        <w:t>(</w:t>
      </w:r>
      <w:r w:rsidRPr="007F33B7">
        <w:rPr>
          <w:szCs w:val="24"/>
        </w:rPr>
        <w:t xml:space="preserve">Cheshire Archives and Local Studies, </w:t>
      </w:r>
      <w:r>
        <w:rPr>
          <w:szCs w:val="24"/>
        </w:rPr>
        <w:t xml:space="preserve">Ref: </w:t>
      </w:r>
      <w:r w:rsidRPr="007F33B7">
        <w:rPr>
          <w:szCs w:val="24"/>
        </w:rPr>
        <w:t>QSE/5/90</w:t>
      </w:r>
      <w:r w:rsidR="00EE6E46">
        <w:rPr>
          <w:szCs w:val="24"/>
        </w:rPr>
        <w:t>)</w:t>
      </w:r>
      <w:r>
        <w:rPr>
          <w:szCs w:val="24"/>
        </w:rPr>
        <w:t xml:space="preserve"> </w:t>
      </w:r>
      <w:r w:rsidRPr="00AE3EB2">
        <w:rPr>
          <w:b/>
          <w:szCs w:val="24"/>
        </w:rPr>
        <w:t>Also see</w:t>
      </w:r>
      <w:r>
        <w:rPr>
          <w:szCs w:val="24"/>
        </w:rPr>
        <w:t xml:space="preserve">: </w:t>
      </w:r>
      <w:r w:rsidRPr="007F33B7">
        <w:rPr>
          <w:szCs w:val="24"/>
        </w:rPr>
        <w:t>Letter from Ed</w:t>
      </w:r>
      <w:r w:rsidR="00EE6E46">
        <w:rPr>
          <w:szCs w:val="24"/>
        </w:rPr>
        <w:t>ward</w:t>
      </w:r>
      <w:r w:rsidRPr="007F33B7">
        <w:rPr>
          <w:szCs w:val="24"/>
        </w:rPr>
        <w:t xml:space="preserve"> Wynstanly to his uncle, William Knight; from Presteigne. Asks for assistance for the bearer, Richard Wogan, concerning a b</w:t>
      </w:r>
      <w:r w:rsidR="00EE6E46">
        <w:rPr>
          <w:szCs w:val="24"/>
        </w:rPr>
        <w:t>o</w:t>
      </w:r>
      <w:r w:rsidRPr="007F33B7">
        <w:rPr>
          <w:szCs w:val="24"/>
        </w:rPr>
        <w:t>nd he h</w:t>
      </w:r>
      <w:r>
        <w:rPr>
          <w:szCs w:val="24"/>
        </w:rPr>
        <w:t>ad entered into with the mayor dated 24 June 1597</w:t>
      </w:r>
      <w:r w:rsidR="00EE6E46">
        <w:rPr>
          <w:szCs w:val="24"/>
        </w:rPr>
        <w:t>. (</w:t>
      </w:r>
      <w:r w:rsidR="00EE6E46" w:rsidRPr="007F33B7">
        <w:rPr>
          <w:szCs w:val="24"/>
        </w:rPr>
        <w:t xml:space="preserve">Cheshire Archives and Local Studies, </w:t>
      </w:r>
      <w:r w:rsidR="00EE6E46">
        <w:rPr>
          <w:szCs w:val="24"/>
        </w:rPr>
        <w:t>Ref: QSE/5/88</w:t>
      </w:r>
      <w:r>
        <w:rPr>
          <w:szCs w:val="24"/>
        </w:rPr>
        <w:t>)</w:t>
      </w:r>
    </w:p>
    <w:p w:rsidR="001470B7" w:rsidRDefault="001470B7" w:rsidP="001470B7">
      <w:pPr>
        <w:rPr>
          <w:szCs w:val="24"/>
        </w:rPr>
      </w:pPr>
      <w:r w:rsidRPr="000F2418">
        <w:rPr>
          <w:b/>
          <w:szCs w:val="24"/>
        </w:rPr>
        <w:t xml:space="preserve">1597 – Jul 5 – </w:t>
      </w:r>
      <w:r w:rsidR="00706944" w:rsidRPr="009E1E23">
        <w:rPr>
          <w:b/>
          <w:u w:val="single"/>
        </w:rPr>
        <w:t xml:space="preserve">UK </w:t>
      </w:r>
      <w:r w:rsidRPr="000F2418">
        <w:rPr>
          <w:b/>
          <w:szCs w:val="24"/>
          <w:u w:val="single"/>
        </w:rPr>
        <w:t>London St Margaret Pattens</w:t>
      </w:r>
      <w:r w:rsidRPr="000F2418">
        <w:rPr>
          <w:b/>
          <w:szCs w:val="24"/>
        </w:rPr>
        <w:t xml:space="preserve"> </w:t>
      </w:r>
      <w:r w:rsidR="007A089D">
        <w:rPr>
          <w:b/>
          <w:szCs w:val="24"/>
        </w:rPr>
        <w:t>– Birth/Bap –</w:t>
      </w:r>
      <w:r w:rsidRPr="000F2418">
        <w:rPr>
          <w:b/>
          <w:szCs w:val="24"/>
        </w:rPr>
        <w:t xml:space="preserve"> Margaret Knight</w:t>
      </w:r>
      <w:r w:rsidRPr="00BC4DE8">
        <w:rPr>
          <w:szCs w:val="24"/>
        </w:rPr>
        <w:t xml:space="preserve"> </w:t>
      </w:r>
      <w:r>
        <w:rPr>
          <w:szCs w:val="24"/>
        </w:rPr>
        <w:t xml:space="preserve">- </w:t>
      </w:r>
      <w:r w:rsidRPr="00BC4DE8">
        <w:rPr>
          <w:szCs w:val="24"/>
        </w:rPr>
        <w:t>d/o Peter</w:t>
      </w:r>
      <w:r w:rsidR="00EE6E46">
        <w:rPr>
          <w:szCs w:val="24"/>
        </w:rPr>
        <w:t xml:space="preserve"> Knight and Katherine (London Met Arch)</w:t>
      </w:r>
    </w:p>
    <w:p w:rsidR="001470B7" w:rsidRDefault="001470B7" w:rsidP="00EE6E46">
      <w:pPr>
        <w:rPr>
          <w:szCs w:val="24"/>
        </w:rPr>
      </w:pPr>
      <w:r w:rsidRPr="000F2418">
        <w:rPr>
          <w:b/>
        </w:rPr>
        <w:t xml:space="preserve">1597 – Aug 2 – </w:t>
      </w:r>
      <w:r w:rsidR="00706944" w:rsidRPr="009E1E23">
        <w:rPr>
          <w:b/>
          <w:u w:val="single"/>
        </w:rPr>
        <w:t xml:space="preserve">UK </w:t>
      </w:r>
      <w:r w:rsidRPr="000F2418">
        <w:rPr>
          <w:b/>
          <w:u w:val="single"/>
        </w:rPr>
        <w:t>Hampshire East Tisted</w:t>
      </w:r>
      <w:r w:rsidRPr="000F2418">
        <w:rPr>
          <w:b/>
        </w:rPr>
        <w:t xml:space="preserve"> </w:t>
      </w:r>
      <w:r w:rsidR="007A089D">
        <w:rPr>
          <w:b/>
        </w:rPr>
        <w:t>– Birth/Bap –</w:t>
      </w:r>
      <w:r w:rsidRPr="000F2418">
        <w:rPr>
          <w:b/>
        </w:rPr>
        <w:t xml:space="preserve"> Peter Knight</w:t>
      </w:r>
      <w:r w:rsidRPr="00F64041">
        <w:t xml:space="preserve"> </w:t>
      </w:r>
      <w:r>
        <w:t xml:space="preserve">- </w:t>
      </w:r>
      <w:r w:rsidRPr="00F64041">
        <w:t>s/o Christopher</w:t>
      </w:r>
      <w:r w:rsidR="003260EF">
        <w:t xml:space="preserve"> Knight</w:t>
      </w:r>
      <w:r w:rsidR="00EE6E46">
        <w:t xml:space="preserve"> (London Met Arch/Hamp Rec)</w:t>
      </w:r>
      <w:r w:rsidR="00AE3EB2">
        <w:t xml:space="preserve"> </w:t>
      </w:r>
      <w:r w:rsidR="00EE6E46" w:rsidRPr="00EE6E46">
        <w:rPr>
          <w:b/>
        </w:rPr>
        <w:t>Note</w:t>
      </w:r>
      <w:r w:rsidR="00EE6E46">
        <w:t xml:space="preserve">: </w:t>
      </w:r>
      <w:r w:rsidR="002C43AF">
        <w:t xml:space="preserve">Is this the Peter Knight who married Cicely More, parents of Peter Knight of Northumberland VA?  Or, could it be </w:t>
      </w:r>
      <w:r w:rsidR="00EE6E46">
        <w:t xml:space="preserve">the Peter Knight, </w:t>
      </w:r>
      <w:r w:rsidR="00AE3EB2">
        <w:t xml:space="preserve">later </w:t>
      </w:r>
      <w:r w:rsidR="00EE6E46">
        <w:t>Merchant of Gloucester County, VA</w:t>
      </w:r>
      <w:r w:rsidR="002C43AF">
        <w:t>?</w:t>
      </w:r>
      <w:r w:rsidR="00EE6E46">
        <w:t xml:space="preserve"> </w:t>
      </w:r>
    </w:p>
    <w:p w:rsidR="001470B7" w:rsidRDefault="001470B7" w:rsidP="001470B7">
      <w:pPr>
        <w:rPr>
          <w:szCs w:val="24"/>
        </w:rPr>
      </w:pPr>
      <w:r w:rsidRPr="007F33B7">
        <w:rPr>
          <w:b/>
          <w:szCs w:val="24"/>
        </w:rPr>
        <w:t xml:space="preserve">1597 – Aug 27 – </w:t>
      </w:r>
      <w:r w:rsidR="00706944" w:rsidRPr="009E1E23">
        <w:rPr>
          <w:b/>
          <w:u w:val="single"/>
        </w:rPr>
        <w:t xml:space="preserve">UK </w:t>
      </w:r>
      <w:r w:rsidRPr="007F33B7">
        <w:rPr>
          <w:b/>
          <w:szCs w:val="24"/>
          <w:u w:val="single"/>
        </w:rPr>
        <w:t>Kent River</w:t>
      </w:r>
      <w:r w:rsidRPr="007F33B7">
        <w:rPr>
          <w:b/>
          <w:szCs w:val="24"/>
        </w:rPr>
        <w:t xml:space="preserve"> – Admin – William Knight, Husbandman</w:t>
      </w:r>
      <w:r>
        <w:rPr>
          <w:szCs w:val="24"/>
        </w:rPr>
        <w:t xml:space="preserve"> - </w:t>
      </w:r>
      <w:r w:rsidRPr="007F33B7">
        <w:rPr>
          <w:szCs w:val="24"/>
        </w:rPr>
        <w:t xml:space="preserve">William Knight of River, husbandman, in £20, to appear, answer and to be of good behaviour; sureties, John Appleton of Winsborough [in ? Canterbury] and Thomas Beare </w:t>
      </w:r>
      <w:r>
        <w:rPr>
          <w:szCs w:val="24"/>
        </w:rPr>
        <w:t>of Nonington, yeoman.  (</w:t>
      </w:r>
      <w:r w:rsidRPr="007F33B7">
        <w:rPr>
          <w:szCs w:val="24"/>
        </w:rPr>
        <w:t xml:space="preserve">Kent History and Library Centre, </w:t>
      </w:r>
      <w:r>
        <w:rPr>
          <w:szCs w:val="24"/>
        </w:rPr>
        <w:t xml:space="preserve">Ref: </w:t>
      </w:r>
      <w:r w:rsidRPr="007F33B7">
        <w:rPr>
          <w:szCs w:val="24"/>
        </w:rPr>
        <w:t>QM/SRc/1597/112</w:t>
      </w:r>
      <w:r>
        <w:rPr>
          <w:szCs w:val="24"/>
        </w:rPr>
        <w:t xml:space="preserve">) </w:t>
      </w:r>
    </w:p>
    <w:p w:rsidR="001470B7" w:rsidRDefault="001470B7" w:rsidP="001470B7">
      <w:pPr>
        <w:rPr>
          <w:szCs w:val="24"/>
        </w:rPr>
      </w:pPr>
      <w:r w:rsidRPr="0089746F">
        <w:rPr>
          <w:b/>
        </w:rPr>
        <w:t xml:space="preserve">1597 Sep 30 – </w:t>
      </w:r>
      <w:r w:rsidR="00706944" w:rsidRPr="009E1E23">
        <w:rPr>
          <w:b/>
          <w:u w:val="single"/>
        </w:rPr>
        <w:t xml:space="preserve">UK </w:t>
      </w:r>
      <w:r w:rsidRPr="0089746F">
        <w:rPr>
          <w:b/>
          <w:u w:val="single"/>
        </w:rPr>
        <w:t>Somerset</w:t>
      </w:r>
      <w:r>
        <w:rPr>
          <w:b/>
          <w:u w:val="single"/>
        </w:rPr>
        <w:t xml:space="preserve"> </w:t>
      </w:r>
      <w:r w:rsidRPr="0089746F">
        <w:rPr>
          <w:b/>
          <w:u w:val="single"/>
        </w:rPr>
        <w:t>Com</w:t>
      </w:r>
      <w:r>
        <w:rPr>
          <w:b/>
          <w:u w:val="single"/>
        </w:rPr>
        <w:t>b</w:t>
      </w:r>
      <w:r w:rsidRPr="0089746F">
        <w:rPr>
          <w:b/>
          <w:u w:val="single"/>
        </w:rPr>
        <w:t>e St Nicholas</w:t>
      </w:r>
      <w:r w:rsidRPr="0089746F">
        <w:rPr>
          <w:b/>
        </w:rPr>
        <w:t xml:space="preserve"> </w:t>
      </w:r>
      <w:r>
        <w:rPr>
          <w:b/>
        </w:rPr>
        <w:t>–</w:t>
      </w:r>
      <w:r w:rsidRPr="0089746F">
        <w:rPr>
          <w:b/>
        </w:rPr>
        <w:t xml:space="preserve"> </w:t>
      </w:r>
      <w:r>
        <w:rPr>
          <w:b/>
        </w:rPr>
        <w:t xml:space="preserve">Will - </w:t>
      </w:r>
      <w:r w:rsidRPr="0089746F">
        <w:rPr>
          <w:b/>
        </w:rPr>
        <w:t>William Knight, Yeoman</w:t>
      </w:r>
      <w:r>
        <w:t xml:space="preserve"> – Children: </w:t>
      </w:r>
      <w:r w:rsidRPr="00AD44E8">
        <w:rPr>
          <w:b/>
        </w:rPr>
        <w:t>Thomas Knight, George Knight, William Knight, Simon Knight, Winifred Knight</w:t>
      </w:r>
      <w:r>
        <w:t>. (</w:t>
      </w:r>
      <w:r w:rsidRPr="003A4758">
        <w:rPr>
          <w:szCs w:val="24"/>
        </w:rPr>
        <w:t>Prerogative Court of Canterbury Wills, 1384-1858</w:t>
      </w:r>
      <w:r>
        <w:rPr>
          <w:szCs w:val="24"/>
        </w:rPr>
        <w:t xml:space="preserve">, </w:t>
      </w:r>
      <w:r w:rsidRPr="003A4758">
        <w:rPr>
          <w:szCs w:val="24"/>
        </w:rPr>
        <w:t>PROB 11: Will Registers</w:t>
      </w:r>
      <w:r>
        <w:rPr>
          <w:szCs w:val="24"/>
        </w:rPr>
        <w:t xml:space="preserve">, </w:t>
      </w:r>
      <w:r w:rsidRPr="003A4758">
        <w:rPr>
          <w:szCs w:val="24"/>
        </w:rPr>
        <w:t>1567-1598</w:t>
      </w:r>
      <w:r>
        <w:rPr>
          <w:szCs w:val="24"/>
        </w:rPr>
        <w:t xml:space="preserve">, </w:t>
      </w:r>
      <w:r w:rsidRPr="003A4758">
        <w:rPr>
          <w:szCs w:val="24"/>
        </w:rPr>
        <w:t>Piece 90: Cobham, Quire Numbers 58-117 (1597)</w:t>
      </w:r>
      <w:r>
        <w:rPr>
          <w:szCs w:val="24"/>
        </w:rPr>
        <w:t>)</w:t>
      </w:r>
    </w:p>
    <w:p w:rsidR="001470B7" w:rsidRDefault="001470B7" w:rsidP="001470B7">
      <w:pPr>
        <w:rPr>
          <w:szCs w:val="24"/>
        </w:rPr>
      </w:pPr>
      <w:r w:rsidRPr="00ED5C4D">
        <w:rPr>
          <w:b/>
          <w:szCs w:val="24"/>
        </w:rPr>
        <w:lastRenderedPageBreak/>
        <w:t xml:space="preserve">1597 – Oct 2 - </w:t>
      </w:r>
      <w:r w:rsidR="00706944" w:rsidRPr="009E1E23">
        <w:rPr>
          <w:b/>
          <w:u w:val="single"/>
        </w:rPr>
        <w:t xml:space="preserve">UK </w:t>
      </w:r>
      <w:r w:rsidRPr="005A09D6">
        <w:rPr>
          <w:b/>
          <w:u w:val="single"/>
        </w:rPr>
        <w:t>Surrey Southwark St Mary Rotherhithe</w:t>
      </w:r>
      <w:r>
        <w:rPr>
          <w:b/>
        </w:rPr>
        <w:t xml:space="preserve"> </w:t>
      </w:r>
      <w:r w:rsidR="007A089D">
        <w:rPr>
          <w:b/>
        </w:rPr>
        <w:t>– Birth/Bap –</w:t>
      </w:r>
      <w:r>
        <w:rPr>
          <w:b/>
        </w:rPr>
        <w:t xml:space="preserve"> Amy Knight. </w:t>
      </w:r>
      <w:r w:rsidRPr="00DC05CF">
        <w:t>(London Met Arch)</w:t>
      </w:r>
    </w:p>
    <w:p w:rsidR="001470B7" w:rsidRDefault="001470B7" w:rsidP="001470B7">
      <w:pPr>
        <w:rPr>
          <w:szCs w:val="24"/>
        </w:rPr>
      </w:pPr>
      <w:r w:rsidRPr="00AB657E">
        <w:rPr>
          <w:b/>
          <w:szCs w:val="24"/>
        </w:rPr>
        <w:t xml:space="preserve">1597 – Dec 18 – </w:t>
      </w:r>
      <w:r w:rsidR="00706944" w:rsidRPr="009E1E23">
        <w:rPr>
          <w:b/>
          <w:u w:val="single"/>
        </w:rPr>
        <w:t xml:space="preserve">UK </w:t>
      </w:r>
      <w:r w:rsidRPr="00AB657E">
        <w:rPr>
          <w:b/>
          <w:szCs w:val="24"/>
          <w:u w:val="single"/>
        </w:rPr>
        <w:t>London Stepney St Dunstan</w:t>
      </w:r>
      <w:r w:rsidRPr="00AB657E">
        <w:rPr>
          <w:b/>
          <w:szCs w:val="24"/>
        </w:rPr>
        <w:t xml:space="preserve"> </w:t>
      </w:r>
      <w:r w:rsidR="007A089D">
        <w:rPr>
          <w:b/>
          <w:szCs w:val="24"/>
        </w:rPr>
        <w:t>– Birth/Bap –</w:t>
      </w:r>
      <w:r w:rsidRPr="00AB657E">
        <w:rPr>
          <w:b/>
          <w:szCs w:val="24"/>
        </w:rPr>
        <w:t xml:space="preserve"> Peter Knight</w:t>
      </w:r>
      <w:r w:rsidRPr="00BC4DE8">
        <w:rPr>
          <w:szCs w:val="24"/>
        </w:rPr>
        <w:t xml:space="preserve"> </w:t>
      </w:r>
      <w:r>
        <w:rPr>
          <w:szCs w:val="24"/>
        </w:rPr>
        <w:t xml:space="preserve">- </w:t>
      </w:r>
      <w:r w:rsidRPr="00BC4DE8">
        <w:rPr>
          <w:szCs w:val="24"/>
        </w:rPr>
        <w:t>s/o James</w:t>
      </w:r>
      <w:r w:rsidR="00EE6E46">
        <w:rPr>
          <w:szCs w:val="24"/>
        </w:rPr>
        <w:t xml:space="preserve"> Knight</w:t>
      </w:r>
      <w:r w:rsidR="00AE3EB2">
        <w:rPr>
          <w:szCs w:val="24"/>
        </w:rPr>
        <w:t xml:space="preserve">. </w:t>
      </w:r>
      <w:r w:rsidR="00EE6E46">
        <w:rPr>
          <w:szCs w:val="24"/>
        </w:rPr>
        <w:t xml:space="preserve"> (London Met Arch)</w:t>
      </w:r>
    </w:p>
    <w:p w:rsidR="001470B7" w:rsidRDefault="001470B7" w:rsidP="001470B7">
      <w:pPr>
        <w:rPr>
          <w:szCs w:val="24"/>
        </w:rPr>
      </w:pPr>
      <w:r w:rsidRPr="0089746F">
        <w:rPr>
          <w:b/>
          <w:szCs w:val="24"/>
        </w:rPr>
        <w:t xml:space="preserve">1597 – </w:t>
      </w:r>
      <w:r w:rsidR="00706944" w:rsidRPr="009E1E23">
        <w:rPr>
          <w:b/>
          <w:u w:val="single"/>
        </w:rPr>
        <w:t xml:space="preserve">UK </w:t>
      </w:r>
      <w:r>
        <w:rPr>
          <w:b/>
          <w:szCs w:val="24"/>
          <w:u w:val="single"/>
        </w:rPr>
        <w:t xml:space="preserve">London </w:t>
      </w:r>
      <w:r w:rsidRPr="0089746F">
        <w:rPr>
          <w:b/>
          <w:szCs w:val="24"/>
          <w:u w:val="single"/>
        </w:rPr>
        <w:t>St Andrew Holborn</w:t>
      </w:r>
      <w:r w:rsidRPr="0089746F">
        <w:rPr>
          <w:b/>
          <w:szCs w:val="24"/>
        </w:rPr>
        <w:t xml:space="preserve"> – </w:t>
      </w:r>
      <w:r>
        <w:rPr>
          <w:b/>
          <w:szCs w:val="24"/>
        </w:rPr>
        <w:t xml:space="preserve">Will - </w:t>
      </w:r>
      <w:r w:rsidRPr="0089746F">
        <w:rPr>
          <w:b/>
          <w:szCs w:val="24"/>
        </w:rPr>
        <w:t>William Knight</w:t>
      </w:r>
      <w:r>
        <w:rPr>
          <w:szCs w:val="24"/>
        </w:rPr>
        <w:t xml:space="preserve"> – Everything to Elizabeth Knight, wife. (</w:t>
      </w:r>
      <w:r w:rsidRPr="00857039">
        <w:rPr>
          <w:szCs w:val="24"/>
        </w:rPr>
        <w:t>Administrations in the Prerogative Court of Canterbury, 1596-1608</w:t>
      </w:r>
      <w:r>
        <w:rPr>
          <w:szCs w:val="24"/>
        </w:rPr>
        <w:t>)</w:t>
      </w:r>
    </w:p>
    <w:p w:rsidR="001470B7" w:rsidRDefault="001470B7" w:rsidP="001470B7">
      <w:pPr>
        <w:rPr>
          <w:szCs w:val="24"/>
        </w:rPr>
      </w:pPr>
      <w:r w:rsidRPr="00AF7B5E">
        <w:rPr>
          <w:b/>
          <w:szCs w:val="24"/>
        </w:rPr>
        <w:t xml:space="preserve">1597 – </w:t>
      </w:r>
      <w:r w:rsidR="00706944" w:rsidRPr="009E1E23">
        <w:rPr>
          <w:b/>
          <w:u w:val="single"/>
        </w:rPr>
        <w:t xml:space="preserve">UK </w:t>
      </w:r>
      <w:r w:rsidRPr="00E04E3A">
        <w:rPr>
          <w:b/>
          <w:szCs w:val="24"/>
          <w:u w:val="single"/>
        </w:rPr>
        <w:t xml:space="preserve">Gloucester </w:t>
      </w:r>
      <w:r w:rsidRPr="00AF7B5E">
        <w:rPr>
          <w:b/>
          <w:szCs w:val="24"/>
          <w:u w:val="single"/>
        </w:rPr>
        <w:t>Cow Honeybourne</w:t>
      </w:r>
      <w:r w:rsidRPr="00AF7B5E">
        <w:rPr>
          <w:b/>
          <w:szCs w:val="24"/>
        </w:rPr>
        <w:t xml:space="preserve"> – </w:t>
      </w:r>
      <w:r>
        <w:rPr>
          <w:b/>
          <w:szCs w:val="24"/>
        </w:rPr>
        <w:t xml:space="preserve">Will - </w:t>
      </w:r>
      <w:r w:rsidRPr="00AF7B5E">
        <w:rPr>
          <w:b/>
          <w:szCs w:val="24"/>
        </w:rPr>
        <w:t>Richard Knight, Husbandman</w:t>
      </w:r>
      <w:r>
        <w:rPr>
          <w:szCs w:val="24"/>
        </w:rPr>
        <w:t xml:space="preserve"> – Son: </w:t>
      </w:r>
      <w:r w:rsidRPr="00EE6E46">
        <w:rPr>
          <w:b/>
          <w:szCs w:val="24"/>
        </w:rPr>
        <w:t>Titus</w:t>
      </w:r>
      <w:r w:rsidR="00EE6E46" w:rsidRPr="00EE6E46">
        <w:rPr>
          <w:b/>
          <w:szCs w:val="24"/>
        </w:rPr>
        <w:t xml:space="preserve"> Knight</w:t>
      </w:r>
      <w:r>
        <w:rPr>
          <w:szCs w:val="24"/>
        </w:rPr>
        <w:t xml:space="preserve">, 20 pounds; dau. </w:t>
      </w:r>
      <w:r w:rsidRPr="007D2359">
        <w:rPr>
          <w:szCs w:val="24"/>
          <w:lang w:val="fr-FR"/>
        </w:rPr>
        <w:t xml:space="preserve">Anne, 20 pounds; dau. Perdones, 20 pounds; dau: </w:t>
      </w:r>
      <w:r w:rsidR="00EE6E46" w:rsidRPr="007D2359">
        <w:rPr>
          <w:szCs w:val="24"/>
          <w:lang w:val="fr-FR"/>
        </w:rPr>
        <w:t>Lydia (</w:t>
      </w:r>
      <w:r w:rsidRPr="007D2359">
        <w:rPr>
          <w:szCs w:val="24"/>
          <w:lang w:val="fr-FR"/>
        </w:rPr>
        <w:t>Ledia</w:t>
      </w:r>
      <w:r w:rsidR="00EE6E46" w:rsidRPr="007D2359">
        <w:rPr>
          <w:szCs w:val="24"/>
          <w:lang w:val="fr-FR"/>
        </w:rPr>
        <w:t>)</w:t>
      </w:r>
      <w:r w:rsidRPr="007D2359">
        <w:rPr>
          <w:szCs w:val="24"/>
          <w:lang w:val="fr-FR"/>
        </w:rPr>
        <w:t xml:space="preserve">, 20 pounds; dau. </w:t>
      </w:r>
      <w:r>
        <w:rPr>
          <w:szCs w:val="24"/>
        </w:rPr>
        <w:t xml:space="preserve">Mary, 20 pounds; dau. Margaret, 20 pounds; son </w:t>
      </w:r>
      <w:r w:rsidRPr="00EE6E46">
        <w:rPr>
          <w:b/>
          <w:szCs w:val="24"/>
        </w:rPr>
        <w:t>Roger</w:t>
      </w:r>
      <w:r w:rsidR="00EE6E46" w:rsidRPr="00EE6E46">
        <w:rPr>
          <w:b/>
          <w:szCs w:val="24"/>
        </w:rPr>
        <w:t xml:space="preserve"> Knight</w:t>
      </w:r>
      <w:r>
        <w:rPr>
          <w:szCs w:val="24"/>
        </w:rPr>
        <w:t>, the lease of my house and land in Cow Honeybourne provided that he house and care for wife/mother Margaret for her natural life; if Roger dies, house etc to go to Titus; etc. (</w:t>
      </w:r>
      <w:r w:rsidRPr="00AF7B5E">
        <w:rPr>
          <w:szCs w:val="24"/>
        </w:rPr>
        <w:t>Gloucestershire, England, Wills and Inventories, 1541-1858</w:t>
      </w:r>
      <w:r>
        <w:rPr>
          <w:szCs w:val="24"/>
        </w:rPr>
        <w:t>, image 344/480)</w:t>
      </w:r>
    </w:p>
    <w:p w:rsidR="001470B7" w:rsidRDefault="001470B7" w:rsidP="001470B7">
      <w:r w:rsidRPr="00483899">
        <w:rPr>
          <w:b/>
        </w:rPr>
        <w:t xml:space="preserve">1598 – Jan 3 – </w:t>
      </w:r>
      <w:r w:rsidR="00706944" w:rsidRPr="009E1E23">
        <w:rPr>
          <w:b/>
          <w:u w:val="single"/>
        </w:rPr>
        <w:t xml:space="preserve">UK </w:t>
      </w:r>
      <w:r w:rsidRPr="00483899">
        <w:rPr>
          <w:b/>
          <w:u w:val="single"/>
        </w:rPr>
        <w:t>Cheshire Chester</w:t>
      </w:r>
      <w:r w:rsidRPr="00483899">
        <w:rPr>
          <w:b/>
        </w:rPr>
        <w:t xml:space="preserve"> – Will – William Knight</w:t>
      </w:r>
      <w:r>
        <w:rPr>
          <w:b/>
        </w:rPr>
        <w:t>, Gent</w:t>
      </w:r>
      <w:r>
        <w:t xml:space="preserve"> – Leaves everything to wife, Katherine, trusting that she will deal well with sons-in-law. No children or other relatives named or mentioned; </w:t>
      </w:r>
      <w:r w:rsidR="00EE6E46">
        <w:t xml:space="preserve">it’s a one short paragraph will and may have been composed </w:t>
      </w:r>
      <w:r w:rsidR="00EE6E46" w:rsidRPr="00EE6E46">
        <w:rPr>
          <w:i/>
        </w:rPr>
        <w:t>in extremis.</w:t>
      </w:r>
      <w:r>
        <w:t xml:space="preserve"> (Prerogative Court of Canterbury Wills, 1384-1858, PROB 11: Will Registers, 1599-1623, Piece 093: Kidd, Quire Numbers 1-46 (1599))</w:t>
      </w:r>
    </w:p>
    <w:p w:rsidR="001470B7" w:rsidRDefault="001470B7" w:rsidP="001470B7">
      <w:r w:rsidRPr="000D31AE">
        <w:rPr>
          <w:b/>
        </w:rPr>
        <w:t xml:space="preserve">1598 – Jan 30 – </w:t>
      </w:r>
      <w:r w:rsidR="00706944" w:rsidRPr="009E1E23">
        <w:rPr>
          <w:b/>
          <w:u w:val="single"/>
        </w:rPr>
        <w:t xml:space="preserve">UK </w:t>
      </w:r>
      <w:r w:rsidRPr="000D31AE">
        <w:rPr>
          <w:b/>
          <w:u w:val="single"/>
        </w:rPr>
        <w:t>Kent Hythe</w:t>
      </w:r>
      <w:r w:rsidRPr="000D31AE">
        <w:rPr>
          <w:b/>
        </w:rPr>
        <w:t xml:space="preserve"> – Mar – Elizabeth Knight, widow &amp; Robert Ladd</w:t>
      </w:r>
      <w:r>
        <w:t>. (Tyler)</w:t>
      </w:r>
    </w:p>
    <w:p w:rsidR="00AD44E8" w:rsidRDefault="00AD44E8" w:rsidP="001470B7">
      <w:r w:rsidRPr="00E461D5">
        <w:rPr>
          <w:b/>
          <w:szCs w:val="24"/>
        </w:rPr>
        <w:t>159</w:t>
      </w:r>
      <w:r>
        <w:rPr>
          <w:b/>
          <w:szCs w:val="24"/>
        </w:rPr>
        <w:t>8</w:t>
      </w:r>
      <w:r w:rsidRPr="00E461D5">
        <w:rPr>
          <w:b/>
          <w:szCs w:val="24"/>
        </w:rPr>
        <w:t xml:space="preserve"> – </w:t>
      </w:r>
      <w:r>
        <w:rPr>
          <w:b/>
          <w:szCs w:val="24"/>
        </w:rPr>
        <w:t xml:space="preserve">Feb - </w:t>
      </w:r>
      <w:r w:rsidRPr="009E1E23">
        <w:rPr>
          <w:b/>
          <w:u w:val="single"/>
        </w:rPr>
        <w:t xml:space="preserve">UK </w:t>
      </w:r>
      <w:r w:rsidRPr="00E461D5">
        <w:rPr>
          <w:b/>
          <w:szCs w:val="24"/>
          <w:u w:val="single"/>
        </w:rPr>
        <w:t>Cambridge</w:t>
      </w:r>
      <w:r>
        <w:rPr>
          <w:b/>
          <w:szCs w:val="24"/>
          <w:u w:val="single"/>
        </w:rPr>
        <w:t>shire Cambridge</w:t>
      </w:r>
      <w:r w:rsidRPr="00E461D5">
        <w:rPr>
          <w:b/>
          <w:szCs w:val="24"/>
        </w:rPr>
        <w:t xml:space="preserve"> – Camb Alum – George Knight</w:t>
      </w:r>
      <w:r>
        <w:rPr>
          <w:szCs w:val="24"/>
        </w:rPr>
        <w:t xml:space="preserve"> - </w:t>
      </w:r>
      <w:r w:rsidRPr="00E461D5">
        <w:rPr>
          <w:szCs w:val="24"/>
        </w:rPr>
        <w:t>Matric. Fell.-Com. from ST JOHN'S, Lent, 1597-8</w:t>
      </w:r>
    </w:p>
    <w:p w:rsidR="001470B7" w:rsidRDefault="001470B7" w:rsidP="001470B7">
      <w:r w:rsidRPr="00483899">
        <w:rPr>
          <w:b/>
        </w:rPr>
        <w:t xml:space="preserve">1598 – Feb 13 – </w:t>
      </w:r>
      <w:r w:rsidR="00706944" w:rsidRPr="009E1E23">
        <w:rPr>
          <w:b/>
          <w:u w:val="single"/>
        </w:rPr>
        <w:t xml:space="preserve">UK </w:t>
      </w:r>
      <w:r w:rsidRPr="00483899">
        <w:rPr>
          <w:b/>
          <w:u w:val="single"/>
        </w:rPr>
        <w:t>London</w:t>
      </w:r>
      <w:r>
        <w:rPr>
          <w:b/>
          <w:u w:val="single"/>
        </w:rPr>
        <w:t xml:space="preserve"> St Nicholas</w:t>
      </w:r>
      <w:r w:rsidRPr="00483899">
        <w:rPr>
          <w:b/>
        </w:rPr>
        <w:t xml:space="preserve"> – </w:t>
      </w:r>
      <w:r>
        <w:rPr>
          <w:b/>
        </w:rPr>
        <w:t xml:space="preserve">Will or Admin </w:t>
      </w:r>
      <w:r w:rsidRPr="00483899">
        <w:rPr>
          <w:b/>
        </w:rPr>
        <w:t>– Thomas Knight</w:t>
      </w:r>
      <w:r>
        <w:t xml:space="preserve"> – In Latin (may be admin doc), mentions </w:t>
      </w:r>
      <w:r w:rsidRPr="00EE6E46">
        <w:rPr>
          <w:b/>
        </w:rPr>
        <w:t>Edward Knight, Agnes Knight</w:t>
      </w:r>
      <w:r>
        <w:t xml:space="preserve"> (Prerogative Court of Canterbury Wills, 1384-1858, PROB 11: Will Registers, 1599-1623, Piece 093: Kidd, Quire Numbers 1-46 (1599))</w:t>
      </w:r>
    </w:p>
    <w:p w:rsidR="001470B7" w:rsidRDefault="001470B7" w:rsidP="001470B7">
      <w:pPr>
        <w:rPr>
          <w:szCs w:val="24"/>
        </w:rPr>
      </w:pPr>
      <w:r w:rsidRPr="000F2418">
        <w:rPr>
          <w:b/>
          <w:szCs w:val="24"/>
        </w:rPr>
        <w:t>159</w:t>
      </w:r>
      <w:r>
        <w:rPr>
          <w:b/>
          <w:szCs w:val="24"/>
        </w:rPr>
        <w:t>8</w:t>
      </w:r>
      <w:r w:rsidRPr="000F2418">
        <w:rPr>
          <w:b/>
          <w:szCs w:val="24"/>
        </w:rPr>
        <w:t xml:space="preserve"> – Mar 19 –</w:t>
      </w:r>
      <w:r w:rsidRPr="00706944">
        <w:rPr>
          <w:b/>
          <w:szCs w:val="24"/>
        </w:rPr>
        <w:t xml:space="preserve"> </w:t>
      </w:r>
      <w:r w:rsidR="00706944" w:rsidRPr="009E1E23">
        <w:rPr>
          <w:b/>
          <w:u w:val="single"/>
        </w:rPr>
        <w:t xml:space="preserve">UK </w:t>
      </w:r>
      <w:r w:rsidRPr="000F2418">
        <w:rPr>
          <w:b/>
          <w:szCs w:val="24"/>
          <w:u w:val="single"/>
        </w:rPr>
        <w:t>New Romney</w:t>
      </w:r>
      <w:r>
        <w:rPr>
          <w:b/>
          <w:szCs w:val="24"/>
          <w:u w:val="single"/>
        </w:rPr>
        <w:t xml:space="preserve"> Hope</w:t>
      </w:r>
      <w:r w:rsidRPr="000F2418">
        <w:rPr>
          <w:b/>
          <w:szCs w:val="24"/>
        </w:rPr>
        <w:t xml:space="preserve"> </w:t>
      </w:r>
      <w:r w:rsidR="007A089D">
        <w:rPr>
          <w:b/>
          <w:szCs w:val="24"/>
        </w:rPr>
        <w:t>– Birth/Bap –</w:t>
      </w:r>
      <w:r w:rsidRPr="000F2418">
        <w:rPr>
          <w:b/>
          <w:szCs w:val="24"/>
        </w:rPr>
        <w:t xml:space="preserve"> Elizabeth Knight</w:t>
      </w:r>
      <w:r w:rsidRPr="00BC4DE8">
        <w:rPr>
          <w:szCs w:val="24"/>
        </w:rPr>
        <w:t xml:space="preserve"> </w:t>
      </w:r>
      <w:r>
        <w:rPr>
          <w:szCs w:val="24"/>
        </w:rPr>
        <w:t xml:space="preserve">- </w:t>
      </w:r>
      <w:r w:rsidRPr="00BC4DE8">
        <w:rPr>
          <w:szCs w:val="24"/>
        </w:rPr>
        <w:t>d/o Thomas</w:t>
      </w:r>
      <w:r>
        <w:rPr>
          <w:szCs w:val="24"/>
        </w:rPr>
        <w:t xml:space="preserve"> </w:t>
      </w:r>
      <w:r w:rsidR="00EE6E46">
        <w:rPr>
          <w:szCs w:val="24"/>
        </w:rPr>
        <w:t xml:space="preserve">Knight </w:t>
      </w:r>
      <w:r>
        <w:rPr>
          <w:szCs w:val="24"/>
        </w:rPr>
        <w:t>(Tyler)</w:t>
      </w:r>
    </w:p>
    <w:p w:rsidR="001470B7" w:rsidRDefault="001470B7" w:rsidP="001470B7">
      <w:r w:rsidRPr="00871BD7">
        <w:rPr>
          <w:b/>
        </w:rPr>
        <w:t xml:space="preserve">1598 – Apr 10 – </w:t>
      </w:r>
      <w:r w:rsidR="00706944" w:rsidRPr="009E1E23">
        <w:rPr>
          <w:b/>
          <w:u w:val="single"/>
        </w:rPr>
        <w:t xml:space="preserve">UK </w:t>
      </w:r>
      <w:r w:rsidRPr="00871BD7">
        <w:rPr>
          <w:b/>
          <w:u w:val="single"/>
        </w:rPr>
        <w:t>Worcestershire Bewdley</w:t>
      </w:r>
      <w:r w:rsidRPr="00871BD7">
        <w:rPr>
          <w:b/>
        </w:rPr>
        <w:t xml:space="preserve"> – </w:t>
      </w:r>
      <w:r w:rsidR="00F63E01" w:rsidRPr="00992101">
        <w:rPr>
          <w:b/>
          <w:szCs w:val="24"/>
        </w:rPr>
        <w:t xml:space="preserve">Will </w:t>
      </w:r>
      <w:r w:rsidR="00F63E01">
        <w:rPr>
          <w:b/>
          <w:szCs w:val="24"/>
        </w:rPr>
        <w:t>– Nunc:</w:t>
      </w:r>
      <w:r w:rsidRPr="00871BD7">
        <w:rPr>
          <w:b/>
        </w:rPr>
        <w:t xml:space="preserve"> Thomas Knight</w:t>
      </w:r>
      <w:r>
        <w:rPr>
          <w:b/>
        </w:rPr>
        <w:t>, Yeoman</w:t>
      </w:r>
      <w:r>
        <w:t xml:space="preserve"> – Declared 2.5 years after his death that he did say that his mother was to have 10 pounds and he forgave the debts owed him by a couple of people (apparently one of which is testifying to </w:t>
      </w:r>
      <w:r w:rsidR="005942B6">
        <w:t>t</w:t>
      </w:r>
      <w:r>
        <w:t>his will), and that the shillings are in his cupboard.  Estate to be divided between wife and two children.  (Prerogative Court of Canterbury Wills, 1384-1858, PROB 11: Will Registers, 1567-1598, Piece 91: Lewyn, Quire Numbers 1-57 (1597-1598))</w:t>
      </w:r>
    </w:p>
    <w:p w:rsidR="001470B7" w:rsidRDefault="001470B7" w:rsidP="001470B7">
      <w:r w:rsidRPr="00706C7C">
        <w:rPr>
          <w:b/>
        </w:rPr>
        <w:t xml:space="preserve">1598 – May 22 – </w:t>
      </w:r>
      <w:r w:rsidR="00706944" w:rsidRPr="009E1E23">
        <w:rPr>
          <w:b/>
          <w:u w:val="single"/>
        </w:rPr>
        <w:t xml:space="preserve">UK </w:t>
      </w:r>
      <w:r w:rsidRPr="00706C7C">
        <w:rPr>
          <w:b/>
          <w:u w:val="single"/>
        </w:rPr>
        <w:t>Shropshire Madley</w:t>
      </w:r>
      <w:r w:rsidRPr="00706C7C">
        <w:rPr>
          <w:b/>
        </w:rPr>
        <w:t xml:space="preserve"> – Will – John Knight</w:t>
      </w:r>
      <w:r>
        <w:t xml:space="preserve"> – Son </w:t>
      </w:r>
      <w:r w:rsidRPr="005942B6">
        <w:rPr>
          <w:b/>
        </w:rPr>
        <w:t>John Knight</w:t>
      </w:r>
      <w:r>
        <w:t xml:space="preserve">; son-in-law, John Hintes; son-in-law Henry Hill; Elizabeth, daughter of </w:t>
      </w:r>
      <w:r w:rsidRPr="005942B6">
        <w:rPr>
          <w:b/>
        </w:rPr>
        <w:t>brother Roger Knight</w:t>
      </w:r>
      <w:r>
        <w:t>; granddaughters, Anne and Margaret Hintes; son John Knight executor. (Never names his daughters and no wife mentioned.) (Prerogative Court of Canterbury Wills, 1384-1858, PROB 11: Will Registers, 1567-1598, Piece 91: Lewyn, Quire Numbers 1-57 (1597-1598))</w:t>
      </w:r>
    </w:p>
    <w:p w:rsidR="001470B7" w:rsidRPr="00AB657E" w:rsidRDefault="001470B7" w:rsidP="001470B7">
      <w:pPr>
        <w:rPr>
          <w:b/>
        </w:rPr>
      </w:pPr>
      <w:r w:rsidRPr="00AB657E">
        <w:rPr>
          <w:b/>
          <w:szCs w:val="24"/>
        </w:rPr>
        <w:t xml:space="preserve">1598 – May 29 – </w:t>
      </w:r>
      <w:r w:rsidR="00706944" w:rsidRPr="009E1E23">
        <w:rPr>
          <w:b/>
          <w:u w:val="single"/>
        </w:rPr>
        <w:t xml:space="preserve">UK </w:t>
      </w:r>
      <w:r w:rsidRPr="00AB657E">
        <w:rPr>
          <w:b/>
          <w:szCs w:val="24"/>
          <w:u w:val="single"/>
        </w:rPr>
        <w:t>London St Andrew</w:t>
      </w:r>
      <w:r w:rsidRPr="00AB657E">
        <w:rPr>
          <w:b/>
          <w:szCs w:val="24"/>
        </w:rPr>
        <w:t xml:space="preserve"> – Mar – Christopher Knight &amp; Ann Pohl</w:t>
      </w:r>
      <w:r w:rsidR="00AE3EB2">
        <w:rPr>
          <w:b/>
          <w:szCs w:val="24"/>
        </w:rPr>
        <w:t xml:space="preserve">. </w:t>
      </w:r>
      <w:r w:rsidR="005942B6">
        <w:rPr>
          <w:b/>
          <w:szCs w:val="24"/>
        </w:rPr>
        <w:t xml:space="preserve"> </w:t>
      </w:r>
      <w:r w:rsidR="005942B6" w:rsidRPr="005942B6">
        <w:rPr>
          <w:szCs w:val="24"/>
        </w:rPr>
        <w:t>(London Met Arch)</w:t>
      </w:r>
    </w:p>
    <w:p w:rsidR="001470B7" w:rsidRDefault="001470B7" w:rsidP="001470B7">
      <w:r w:rsidRPr="00C10354">
        <w:rPr>
          <w:b/>
        </w:rPr>
        <w:lastRenderedPageBreak/>
        <w:t xml:space="preserve">1598 – Jun 22 – </w:t>
      </w:r>
      <w:r w:rsidR="00706944" w:rsidRPr="009E1E23">
        <w:rPr>
          <w:b/>
          <w:u w:val="single"/>
        </w:rPr>
        <w:t xml:space="preserve">UK </w:t>
      </w:r>
      <w:r w:rsidRPr="00C10354">
        <w:rPr>
          <w:b/>
          <w:u w:val="single"/>
        </w:rPr>
        <w:t>Kent Aldington</w:t>
      </w:r>
      <w:r w:rsidRPr="00C10354">
        <w:rPr>
          <w:b/>
        </w:rPr>
        <w:t xml:space="preserve"> – Admin – Richard Knight</w:t>
      </w:r>
      <w:r>
        <w:t xml:space="preserve"> - </w:t>
      </w:r>
      <w:r w:rsidRPr="00C10354">
        <w:t xml:space="preserve">Rabadge Hewit, wife of William </w:t>
      </w:r>
      <w:r w:rsidR="005942B6">
        <w:t>Hewitt (</w:t>
      </w:r>
      <w:r w:rsidRPr="00C10354">
        <w:t>Hewyt [sic]</w:t>
      </w:r>
      <w:r w:rsidR="005942B6">
        <w:t>)</w:t>
      </w:r>
      <w:r w:rsidRPr="00C10354">
        <w:t xml:space="preserve"> of Bonnington, husbandman, in £10, to appear, do and receive and to keep the peace towards Anne, wife of John Browne of the same, gentleman; sureties, </w:t>
      </w:r>
      <w:r w:rsidRPr="005942B6">
        <w:rPr>
          <w:b/>
        </w:rPr>
        <w:t>Richard Knight of Aldington</w:t>
      </w:r>
      <w:r w:rsidRPr="00C10354">
        <w:t>, yeoma</w:t>
      </w:r>
      <w:r>
        <w:t xml:space="preserve">n and </w:t>
      </w:r>
      <w:r w:rsidRPr="005942B6">
        <w:rPr>
          <w:b/>
        </w:rPr>
        <w:t>Thomas Carter of Crundale</w:t>
      </w:r>
      <w:r>
        <w:t>.  (</w:t>
      </w:r>
      <w:r w:rsidRPr="00C10354">
        <w:t xml:space="preserve">Kent History and Library Centre, </w:t>
      </w:r>
      <w:r>
        <w:t xml:space="preserve">Ref: </w:t>
      </w:r>
      <w:r w:rsidRPr="00C10354">
        <w:t>QM/SRc/1598/44</w:t>
      </w:r>
      <w:r>
        <w:t>)</w:t>
      </w:r>
      <w:r w:rsidR="00AE3EB2">
        <w:t xml:space="preserve">  </w:t>
      </w:r>
      <w:r w:rsidR="005942B6" w:rsidRPr="00AE3EB2">
        <w:rPr>
          <w:b/>
        </w:rPr>
        <w:t>Note</w:t>
      </w:r>
      <w:r w:rsidR="005942B6">
        <w:t xml:space="preserve">: See the </w:t>
      </w:r>
      <w:r w:rsidR="005942B6" w:rsidRPr="005942B6">
        <w:rPr>
          <w:szCs w:val="24"/>
        </w:rPr>
        <w:t>1557 Kent Dover will of “Rabidge” Knight.</w:t>
      </w:r>
    </w:p>
    <w:p w:rsidR="001470B7" w:rsidRDefault="001470B7" w:rsidP="001470B7">
      <w:r w:rsidRPr="00AB2FA4">
        <w:rPr>
          <w:b/>
        </w:rPr>
        <w:t xml:space="preserve">1598 – Jul 19 – </w:t>
      </w:r>
      <w:r w:rsidR="00706944" w:rsidRPr="009E1E23">
        <w:rPr>
          <w:b/>
          <w:u w:val="single"/>
        </w:rPr>
        <w:t xml:space="preserve">UK </w:t>
      </w:r>
      <w:r w:rsidRPr="00AB2FA4">
        <w:rPr>
          <w:b/>
          <w:u w:val="single"/>
        </w:rPr>
        <w:t>Kent Tenterden</w:t>
      </w:r>
      <w:r w:rsidRPr="00AB2FA4">
        <w:rPr>
          <w:b/>
        </w:rPr>
        <w:t xml:space="preserve"> – Bur – Martin Knight </w:t>
      </w:r>
      <w:r>
        <w:t>– s/o John Knight (Tyler)</w:t>
      </w:r>
    </w:p>
    <w:p w:rsidR="001470B7" w:rsidRDefault="001470B7" w:rsidP="001470B7">
      <w:r w:rsidRPr="00AB657E">
        <w:rPr>
          <w:b/>
          <w:szCs w:val="24"/>
        </w:rPr>
        <w:t xml:space="preserve">1598 – Aug 5 – </w:t>
      </w:r>
      <w:r w:rsidR="00706944" w:rsidRPr="009E1E23">
        <w:rPr>
          <w:b/>
          <w:u w:val="single"/>
        </w:rPr>
        <w:t xml:space="preserve">UK </w:t>
      </w:r>
      <w:r w:rsidRPr="00AB657E">
        <w:rPr>
          <w:b/>
          <w:szCs w:val="24"/>
          <w:u w:val="single"/>
        </w:rPr>
        <w:t>London</w:t>
      </w:r>
      <w:r w:rsidRPr="00AB657E">
        <w:rPr>
          <w:b/>
          <w:szCs w:val="24"/>
        </w:rPr>
        <w:t xml:space="preserve"> </w:t>
      </w:r>
      <w:r w:rsidR="007A089D">
        <w:rPr>
          <w:b/>
          <w:szCs w:val="24"/>
        </w:rPr>
        <w:t>– Birth/Bap –</w:t>
      </w:r>
      <w:r w:rsidRPr="00AB657E">
        <w:rPr>
          <w:b/>
          <w:szCs w:val="24"/>
        </w:rPr>
        <w:t xml:space="preserve"> Jone Knight</w:t>
      </w:r>
      <w:r w:rsidRPr="00BC4DE8">
        <w:rPr>
          <w:szCs w:val="24"/>
        </w:rPr>
        <w:t xml:space="preserve"> </w:t>
      </w:r>
      <w:r>
        <w:rPr>
          <w:szCs w:val="24"/>
        </w:rPr>
        <w:t xml:space="preserve">- </w:t>
      </w:r>
      <w:r w:rsidRPr="00BC4DE8">
        <w:rPr>
          <w:szCs w:val="24"/>
        </w:rPr>
        <w:t>d/o Richard Knight</w:t>
      </w:r>
      <w:r w:rsidR="005942B6">
        <w:rPr>
          <w:szCs w:val="24"/>
        </w:rPr>
        <w:t xml:space="preserve"> (London Met Arch)</w:t>
      </w:r>
    </w:p>
    <w:p w:rsidR="001470B7" w:rsidRDefault="001470B7" w:rsidP="001470B7">
      <w:r w:rsidRPr="002F238B">
        <w:rPr>
          <w:b/>
        </w:rPr>
        <w:t xml:space="preserve">1598 – Oct 15 – </w:t>
      </w:r>
      <w:r w:rsidR="00706944" w:rsidRPr="009E1E23">
        <w:rPr>
          <w:b/>
          <w:u w:val="single"/>
        </w:rPr>
        <w:t xml:space="preserve">UK </w:t>
      </w:r>
      <w:r w:rsidRPr="002F238B">
        <w:rPr>
          <w:b/>
          <w:u w:val="single"/>
        </w:rPr>
        <w:t>Kent Stockbury</w:t>
      </w:r>
      <w:r w:rsidRPr="002F238B">
        <w:rPr>
          <w:b/>
        </w:rPr>
        <w:t xml:space="preserve"> – Admin – Robert Knight, Yeoman</w:t>
      </w:r>
      <w:r>
        <w:t xml:space="preserve"> - </w:t>
      </w:r>
      <w:r w:rsidRPr="002F238B">
        <w:t>Robert Knight, yeoman and Richard Hennicar, husbandman, both of Stockbury, in £5 each, for the appearance of James Larkin of the same, labourer and for him to answer charges brought by William Ramsey of Hartlip, gentleman and Ralph Sexton an</w:t>
      </w:r>
      <w:r>
        <w:t>d Alexander Whytt, his servants. (</w:t>
      </w:r>
      <w:r w:rsidRPr="002F238B">
        <w:t xml:space="preserve">Kent History and Library Centre, </w:t>
      </w:r>
      <w:r>
        <w:t xml:space="preserve">Ref: </w:t>
      </w:r>
      <w:r w:rsidRPr="002F238B">
        <w:t>QM/SRc/1598/110</w:t>
      </w:r>
      <w:r>
        <w:t>)</w:t>
      </w:r>
    </w:p>
    <w:p w:rsidR="001470B7" w:rsidRDefault="001470B7" w:rsidP="001470B7">
      <w:r w:rsidRPr="00250A5D">
        <w:rPr>
          <w:b/>
        </w:rPr>
        <w:t xml:space="preserve">1598 – Dec 8 – </w:t>
      </w:r>
      <w:r w:rsidR="00706944" w:rsidRPr="009E1E23">
        <w:rPr>
          <w:b/>
          <w:u w:val="single"/>
        </w:rPr>
        <w:t xml:space="preserve">UK </w:t>
      </w:r>
      <w:r w:rsidRPr="00250A5D">
        <w:rPr>
          <w:b/>
          <w:u w:val="single"/>
        </w:rPr>
        <w:t>Worcestershire</w:t>
      </w:r>
      <w:r w:rsidRPr="00250A5D">
        <w:rPr>
          <w:b/>
        </w:rPr>
        <w:t xml:space="preserve"> – Ox Alum – George Knight </w:t>
      </w:r>
      <w:r>
        <w:t>– Pleb. Balliol Coll., matric. 8 Dec. 1598, aged 16; B.A. 14 Jul 1602; M.A. 12 Jun 1605. (Oxford University Alumni 1500-1880, p. 861)</w:t>
      </w:r>
    </w:p>
    <w:p w:rsidR="001470B7" w:rsidRDefault="001470B7" w:rsidP="001470B7">
      <w:r w:rsidRPr="005E0DE2">
        <w:rPr>
          <w:b/>
        </w:rPr>
        <w:t xml:space="preserve">1598 – </w:t>
      </w:r>
      <w:r w:rsidR="00706944" w:rsidRPr="009E1E23">
        <w:rPr>
          <w:b/>
          <w:u w:val="single"/>
        </w:rPr>
        <w:t xml:space="preserve">UK </w:t>
      </w:r>
      <w:r w:rsidRPr="005E0DE2">
        <w:rPr>
          <w:b/>
          <w:u w:val="single"/>
        </w:rPr>
        <w:t>Kent Hythe</w:t>
      </w:r>
      <w:r w:rsidRPr="005E0DE2">
        <w:rPr>
          <w:b/>
        </w:rPr>
        <w:t xml:space="preserve"> – </w:t>
      </w:r>
      <w:r>
        <w:rPr>
          <w:b/>
        </w:rPr>
        <w:t>Chancery</w:t>
      </w:r>
      <w:r w:rsidRPr="005E0DE2">
        <w:rPr>
          <w:b/>
        </w:rPr>
        <w:t xml:space="preserve"> – William Knight </w:t>
      </w:r>
      <w:r>
        <w:t xml:space="preserve">-  The Queen, and Robert Brodnap. v. William Knight: Wool shipped at Hythe (Kent), and transported to Roan [Rouen], in France.: Kent.  (National Archives, Kew England, Ref: </w:t>
      </w:r>
      <w:r w:rsidRPr="005E0DE2">
        <w:t>E 134/40Eliz/East8</w:t>
      </w:r>
      <w:r>
        <w:t>)</w:t>
      </w:r>
    </w:p>
    <w:p w:rsidR="001470B7" w:rsidRDefault="001470B7" w:rsidP="001470B7">
      <w:pPr>
        <w:rPr>
          <w:szCs w:val="24"/>
        </w:rPr>
      </w:pPr>
      <w:r w:rsidRPr="00E53B71">
        <w:rPr>
          <w:b/>
          <w:szCs w:val="24"/>
        </w:rPr>
        <w:t xml:space="preserve">1598 - </w:t>
      </w:r>
      <w:r w:rsidR="00706944" w:rsidRPr="009E1E23">
        <w:rPr>
          <w:b/>
          <w:u w:val="single"/>
        </w:rPr>
        <w:t xml:space="preserve">UK </w:t>
      </w:r>
      <w:r w:rsidRPr="00E04E3A">
        <w:rPr>
          <w:b/>
          <w:szCs w:val="24"/>
          <w:u w:val="single"/>
        </w:rPr>
        <w:t xml:space="preserve">Gloucester </w:t>
      </w:r>
      <w:r w:rsidRPr="00AF7B5E">
        <w:rPr>
          <w:b/>
          <w:szCs w:val="24"/>
          <w:u w:val="single"/>
        </w:rPr>
        <w:t>Cow Honeybourne</w:t>
      </w:r>
      <w:r w:rsidRPr="00E53B71">
        <w:rPr>
          <w:b/>
          <w:szCs w:val="24"/>
        </w:rPr>
        <w:t xml:space="preserve"> </w:t>
      </w:r>
      <w:r>
        <w:rPr>
          <w:b/>
          <w:szCs w:val="24"/>
        </w:rPr>
        <w:t>–</w:t>
      </w:r>
      <w:r w:rsidRPr="00E53B71">
        <w:rPr>
          <w:b/>
          <w:szCs w:val="24"/>
        </w:rPr>
        <w:t xml:space="preserve"> </w:t>
      </w:r>
      <w:r>
        <w:rPr>
          <w:b/>
          <w:szCs w:val="24"/>
        </w:rPr>
        <w:t xml:space="preserve">Chancery – Margaret Knight, Widow - </w:t>
      </w:r>
      <w:r w:rsidRPr="00E53B71">
        <w:rPr>
          <w:szCs w:val="24"/>
        </w:rPr>
        <w:t>Knight v Hyorne.</w:t>
      </w:r>
      <w:r>
        <w:rPr>
          <w:szCs w:val="24"/>
        </w:rPr>
        <w:t xml:space="preserve"> </w:t>
      </w:r>
      <w:r w:rsidRPr="00E53B71">
        <w:rPr>
          <w:szCs w:val="24"/>
        </w:rPr>
        <w:t>Plaintiffs: Margaret Knight widow.</w:t>
      </w:r>
      <w:r>
        <w:rPr>
          <w:szCs w:val="24"/>
        </w:rPr>
        <w:t xml:space="preserve">  </w:t>
      </w:r>
      <w:r w:rsidRPr="00E53B71">
        <w:rPr>
          <w:szCs w:val="24"/>
        </w:rPr>
        <w:t>Defendants: Richard Hyorne, Thomas Hartwood.</w:t>
      </w:r>
      <w:r>
        <w:rPr>
          <w:szCs w:val="24"/>
        </w:rPr>
        <w:t xml:space="preserve">  </w:t>
      </w:r>
      <w:r w:rsidRPr="00E53B71">
        <w:rPr>
          <w:szCs w:val="24"/>
        </w:rPr>
        <w:t xml:space="preserve">Subject: Claim of widow's life estate by custom. Certain copyhold messuages and lands held of the Queen's manor of Honyborne [Honeybourne], Gloucestershire, late the estate of </w:t>
      </w:r>
      <w:r w:rsidRPr="005942B6">
        <w:rPr>
          <w:b/>
          <w:szCs w:val="24"/>
        </w:rPr>
        <w:t>Richard Knight deceased</w:t>
      </w:r>
      <w:r w:rsidRPr="00E53B71">
        <w:rPr>
          <w:szCs w:val="24"/>
        </w:rPr>
        <w:t>, plaintiff's late husband.</w:t>
      </w:r>
      <w:r>
        <w:rPr>
          <w:szCs w:val="24"/>
        </w:rPr>
        <w:t xml:space="preserve">  </w:t>
      </w:r>
      <w:r w:rsidRPr="00E53B71">
        <w:rPr>
          <w:szCs w:val="24"/>
        </w:rPr>
        <w:t xml:space="preserve">Document type: [Pleadings]. </w:t>
      </w:r>
      <w:r>
        <w:rPr>
          <w:szCs w:val="24"/>
        </w:rPr>
        <w:t xml:space="preserve">(National Archives, Kew England, Ref: </w:t>
      </w:r>
      <w:r w:rsidRPr="00E53B71">
        <w:rPr>
          <w:szCs w:val="24"/>
        </w:rPr>
        <w:t>C 2/Eliz/K2/40</w:t>
      </w:r>
      <w:r>
        <w:rPr>
          <w:szCs w:val="24"/>
        </w:rPr>
        <w:t>)</w:t>
      </w:r>
    </w:p>
    <w:p w:rsidR="001470B7" w:rsidRDefault="001470B7" w:rsidP="001470B7">
      <w:pPr>
        <w:rPr>
          <w:b/>
          <w:szCs w:val="24"/>
          <w:u w:val="single"/>
        </w:rPr>
      </w:pPr>
      <w:r w:rsidRPr="00334347">
        <w:rPr>
          <w:b/>
          <w:szCs w:val="24"/>
        </w:rPr>
        <w:t xml:space="preserve">1599 – May 15 – </w:t>
      </w:r>
      <w:r w:rsidR="00706944" w:rsidRPr="009E1E23">
        <w:rPr>
          <w:b/>
          <w:u w:val="single"/>
        </w:rPr>
        <w:t xml:space="preserve">UK </w:t>
      </w:r>
      <w:r w:rsidRPr="00334347">
        <w:rPr>
          <w:b/>
          <w:szCs w:val="24"/>
          <w:u w:val="single"/>
        </w:rPr>
        <w:t>Oxfordshire Oxford</w:t>
      </w:r>
      <w:r w:rsidRPr="00334347">
        <w:rPr>
          <w:b/>
          <w:szCs w:val="24"/>
        </w:rPr>
        <w:t xml:space="preserve"> – Ox Alum – Richard Knight</w:t>
      </w:r>
      <w:r>
        <w:rPr>
          <w:szCs w:val="24"/>
        </w:rPr>
        <w:t xml:space="preserve"> – B.A. from Broadgates hall 15 May 1599. </w:t>
      </w:r>
      <w:r>
        <w:t xml:space="preserve"> </w:t>
      </w:r>
      <w:r>
        <w:rPr>
          <w:szCs w:val="24"/>
        </w:rPr>
        <w:t>(Oxford University Alumni 1500-1886, p. 862)</w:t>
      </w:r>
    </w:p>
    <w:p w:rsidR="001470B7" w:rsidRDefault="001470B7" w:rsidP="001470B7">
      <w:pPr>
        <w:rPr>
          <w:szCs w:val="24"/>
        </w:rPr>
      </w:pPr>
      <w:r w:rsidRPr="007F33B7">
        <w:rPr>
          <w:b/>
          <w:szCs w:val="24"/>
        </w:rPr>
        <w:t xml:space="preserve">1599 – Jul 2 – </w:t>
      </w:r>
      <w:r w:rsidR="00706944" w:rsidRPr="009E1E23">
        <w:rPr>
          <w:b/>
          <w:u w:val="single"/>
        </w:rPr>
        <w:t xml:space="preserve">UK </w:t>
      </w:r>
      <w:r w:rsidRPr="007F33B7">
        <w:rPr>
          <w:b/>
          <w:szCs w:val="24"/>
          <w:u w:val="single"/>
        </w:rPr>
        <w:t>Kent River</w:t>
      </w:r>
      <w:r w:rsidRPr="007F33B7">
        <w:rPr>
          <w:b/>
          <w:szCs w:val="24"/>
        </w:rPr>
        <w:t xml:space="preserve"> – Admin – William Knight, Yeoman</w:t>
      </w:r>
      <w:r>
        <w:rPr>
          <w:szCs w:val="24"/>
        </w:rPr>
        <w:t xml:space="preserve"> - </w:t>
      </w:r>
      <w:r w:rsidRPr="007F33B7">
        <w:rPr>
          <w:szCs w:val="24"/>
        </w:rPr>
        <w:t xml:space="preserve">William Knight of River, yeoman, in £10, to appear, do and receive and to be of good behaviour; sureties, Robert Bennett of Chartham, husbandman and William Bullock of Holy Cross, Westgate, Canterbury, shoemaker. </w:t>
      </w:r>
      <w:r>
        <w:rPr>
          <w:szCs w:val="24"/>
        </w:rPr>
        <w:t>(</w:t>
      </w:r>
      <w:r w:rsidRPr="007F33B7">
        <w:rPr>
          <w:szCs w:val="24"/>
        </w:rPr>
        <w:t xml:space="preserve">Kent History and Library Centre, </w:t>
      </w:r>
      <w:r>
        <w:rPr>
          <w:szCs w:val="24"/>
        </w:rPr>
        <w:t xml:space="preserve">Ref: </w:t>
      </w:r>
      <w:r w:rsidRPr="007F33B7">
        <w:rPr>
          <w:szCs w:val="24"/>
        </w:rPr>
        <w:t>QM/SRc/1599/96</w:t>
      </w:r>
      <w:r>
        <w:rPr>
          <w:szCs w:val="24"/>
        </w:rPr>
        <w:t>)</w:t>
      </w:r>
    </w:p>
    <w:p w:rsidR="001470B7" w:rsidRDefault="001470B7" w:rsidP="005942B6">
      <w:pPr>
        <w:rPr>
          <w:szCs w:val="24"/>
        </w:rPr>
      </w:pPr>
      <w:r w:rsidRPr="00AB657E">
        <w:rPr>
          <w:b/>
          <w:szCs w:val="24"/>
        </w:rPr>
        <w:t xml:space="preserve">1599 – Jul 27 – </w:t>
      </w:r>
      <w:r w:rsidR="00706944" w:rsidRPr="009E1E23">
        <w:rPr>
          <w:b/>
          <w:u w:val="single"/>
        </w:rPr>
        <w:t xml:space="preserve">UK </w:t>
      </w:r>
      <w:r w:rsidRPr="00AB657E">
        <w:rPr>
          <w:b/>
          <w:szCs w:val="24"/>
          <w:u w:val="single"/>
        </w:rPr>
        <w:t>London Stepney</w:t>
      </w:r>
      <w:r w:rsidRPr="00AB657E">
        <w:rPr>
          <w:b/>
          <w:szCs w:val="24"/>
        </w:rPr>
        <w:t xml:space="preserve"> – Bur – Peter Knight</w:t>
      </w:r>
      <w:r w:rsidRPr="00AB657E">
        <w:rPr>
          <w:szCs w:val="24"/>
        </w:rPr>
        <w:t xml:space="preserve"> </w:t>
      </w:r>
      <w:r>
        <w:rPr>
          <w:szCs w:val="24"/>
        </w:rPr>
        <w:t xml:space="preserve">- </w:t>
      </w:r>
      <w:r w:rsidRPr="00AB657E">
        <w:rPr>
          <w:szCs w:val="24"/>
        </w:rPr>
        <w:t>s/o James Knight</w:t>
      </w:r>
      <w:r w:rsidR="00995344">
        <w:rPr>
          <w:szCs w:val="24"/>
        </w:rPr>
        <w:t>. (London Met Arch)</w:t>
      </w:r>
    </w:p>
    <w:p w:rsidR="001470B7" w:rsidRPr="00AB657E" w:rsidRDefault="001470B7" w:rsidP="005942B6">
      <w:pPr>
        <w:rPr>
          <w:szCs w:val="24"/>
        </w:rPr>
      </w:pPr>
      <w:r w:rsidRPr="00747A1A">
        <w:rPr>
          <w:b/>
          <w:szCs w:val="24"/>
        </w:rPr>
        <w:t xml:space="preserve">1599 – Aug 26 – </w:t>
      </w:r>
      <w:r w:rsidR="00706944" w:rsidRPr="009E1E23">
        <w:rPr>
          <w:b/>
          <w:u w:val="single"/>
        </w:rPr>
        <w:t xml:space="preserve">UK </w:t>
      </w:r>
      <w:r w:rsidRPr="00747A1A">
        <w:rPr>
          <w:b/>
          <w:szCs w:val="24"/>
          <w:u w:val="single"/>
        </w:rPr>
        <w:t>London St Bride</w:t>
      </w:r>
      <w:r w:rsidRPr="00747A1A">
        <w:rPr>
          <w:b/>
          <w:szCs w:val="24"/>
        </w:rPr>
        <w:t xml:space="preserve"> </w:t>
      </w:r>
      <w:r w:rsidR="007A089D">
        <w:rPr>
          <w:b/>
          <w:szCs w:val="24"/>
        </w:rPr>
        <w:t>– Birth/Bap –</w:t>
      </w:r>
      <w:r w:rsidRPr="00747A1A">
        <w:rPr>
          <w:b/>
          <w:szCs w:val="24"/>
        </w:rPr>
        <w:t xml:space="preserve"> Cicely Moore (Sysley)</w:t>
      </w:r>
      <w:r>
        <w:rPr>
          <w:szCs w:val="24"/>
        </w:rPr>
        <w:t xml:space="preserve"> – d/o Thomas Moore</w:t>
      </w:r>
      <w:r w:rsidR="00995344">
        <w:rPr>
          <w:szCs w:val="24"/>
        </w:rPr>
        <w:t xml:space="preserve">. </w:t>
      </w:r>
      <w:r w:rsidR="005942B6">
        <w:rPr>
          <w:szCs w:val="24"/>
        </w:rPr>
        <w:t xml:space="preserve"> (London Met Arch)</w:t>
      </w:r>
    </w:p>
    <w:p w:rsidR="001470B7" w:rsidRDefault="001470B7" w:rsidP="001470B7">
      <w:pPr>
        <w:rPr>
          <w:szCs w:val="24"/>
        </w:rPr>
      </w:pPr>
      <w:r w:rsidRPr="00AB657E">
        <w:rPr>
          <w:b/>
          <w:szCs w:val="24"/>
        </w:rPr>
        <w:t xml:space="preserve">1599 – Aug 29 – </w:t>
      </w:r>
      <w:r w:rsidR="00706944" w:rsidRPr="009E1E23">
        <w:rPr>
          <w:b/>
          <w:u w:val="single"/>
        </w:rPr>
        <w:t xml:space="preserve">UK </w:t>
      </w:r>
      <w:r w:rsidRPr="00AB657E">
        <w:rPr>
          <w:b/>
          <w:szCs w:val="24"/>
          <w:u w:val="single"/>
        </w:rPr>
        <w:t>London St Bride</w:t>
      </w:r>
      <w:r w:rsidRPr="00AB657E">
        <w:rPr>
          <w:b/>
          <w:szCs w:val="24"/>
        </w:rPr>
        <w:t xml:space="preserve"> </w:t>
      </w:r>
      <w:r w:rsidR="007A089D">
        <w:rPr>
          <w:b/>
          <w:szCs w:val="24"/>
        </w:rPr>
        <w:t>– Birth/Bap –</w:t>
      </w:r>
      <w:r w:rsidRPr="00AB657E">
        <w:rPr>
          <w:b/>
          <w:szCs w:val="24"/>
        </w:rPr>
        <w:t xml:space="preserve"> Francis Knight</w:t>
      </w:r>
      <w:r w:rsidRPr="00BC4DE8">
        <w:rPr>
          <w:szCs w:val="24"/>
        </w:rPr>
        <w:t xml:space="preserve"> </w:t>
      </w:r>
      <w:r>
        <w:rPr>
          <w:szCs w:val="24"/>
        </w:rPr>
        <w:t xml:space="preserve">- </w:t>
      </w:r>
      <w:r w:rsidRPr="00BC4DE8">
        <w:rPr>
          <w:szCs w:val="24"/>
        </w:rPr>
        <w:t>s/o Stephen</w:t>
      </w:r>
      <w:r w:rsidR="005942B6">
        <w:rPr>
          <w:szCs w:val="24"/>
        </w:rPr>
        <w:t xml:space="preserve"> Knight (London Met Arch)</w:t>
      </w:r>
    </w:p>
    <w:p w:rsidR="001470B7" w:rsidRDefault="001470B7" w:rsidP="001470B7">
      <w:pPr>
        <w:rPr>
          <w:szCs w:val="24"/>
        </w:rPr>
      </w:pPr>
      <w:r w:rsidRPr="00AB657E">
        <w:rPr>
          <w:b/>
          <w:szCs w:val="24"/>
        </w:rPr>
        <w:t xml:space="preserve">1599 – Dec 23 – </w:t>
      </w:r>
      <w:r w:rsidR="00706944" w:rsidRPr="009E1E23">
        <w:rPr>
          <w:b/>
          <w:u w:val="single"/>
        </w:rPr>
        <w:t xml:space="preserve">UK </w:t>
      </w:r>
      <w:r w:rsidRPr="00AB657E">
        <w:rPr>
          <w:b/>
          <w:szCs w:val="24"/>
          <w:u w:val="single"/>
        </w:rPr>
        <w:t>London St Margaret Pattens</w:t>
      </w:r>
      <w:r w:rsidRPr="00AB657E">
        <w:rPr>
          <w:b/>
          <w:szCs w:val="24"/>
        </w:rPr>
        <w:t xml:space="preserve"> </w:t>
      </w:r>
      <w:r w:rsidR="007A089D">
        <w:rPr>
          <w:b/>
          <w:szCs w:val="24"/>
        </w:rPr>
        <w:t>– Birth/Bap –</w:t>
      </w:r>
      <w:r w:rsidRPr="00AB657E">
        <w:rPr>
          <w:b/>
          <w:szCs w:val="24"/>
        </w:rPr>
        <w:t xml:space="preserve"> Ann Knight</w:t>
      </w:r>
      <w:r w:rsidRPr="00BC4DE8">
        <w:rPr>
          <w:szCs w:val="24"/>
        </w:rPr>
        <w:t xml:space="preserve"> </w:t>
      </w:r>
      <w:r>
        <w:rPr>
          <w:szCs w:val="24"/>
        </w:rPr>
        <w:t xml:space="preserve">- </w:t>
      </w:r>
      <w:r w:rsidRPr="00BC4DE8">
        <w:rPr>
          <w:szCs w:val="24"/>
        </w:rPr>
        <w:t>d/o Peter</w:t>
      </w:r>
      <w:r w:rsidR="005942B6">
        <w:rPr>
          <w:szCs w:val="24"/>
        </w:rPr>
        <w:t xml:space="preserve"> Knight and Katherine. (London Met Arch)</w:t>
      </w:r>
    </w:p>
    <w:p w:rsidR="001470B7" w:rsidRDefault="001470B7" w:rsidP="001470B7">
      <w:pPr>
        <w:rPr>
          <w:szCs w:val="24"/>
        </w:rPr>
      </w:pPr>
      <w:r w:rsidRPr="0089746F">
        <w:rPr>
          <w:b/>
        </w:rPr>
        <w:lastRenderedPageBreak/>
        <w:t xml:space="preserve">1599 – </w:t>
      </w:r>
      <w:r w:rsidR="00706944" w:rsidRPr="009E1E23">
        <w:rPr>
          <w:b/>
          <w:u w:val="single"/>
        </w:rPr>
        <w:t xml:space="preserve">UK </w:t>
      </w:r>
      <w:r w:rsidRPr="0089746F">
        <w:rPr>
          <w:b/>
          <w:u w:val="single"/>
        </w:rPr>
        <w:t>Kent</w:t>
      </w:r>
      <w:r>
        <w:rPr>
          <w:b/>
          <w:u w:val="single"/>
        </w:rPr>
        <w:t xml:space="preserve"> </w:t>
      </w:r>
      <w:r w:rsidRPr="0089746F">
        <w:rPr>
          <w:b/>
          <w:u w:val="single"/>
        </w:rPr>
        <w:t>Lydd</w:t>
      </w:r>
      <w:r w:rsidRPr="0089746F">
        <w:rPr>
          <w:b/>
        </w:rPr>
        <w:t xml:space="preserve"> – Will</w:t>
      </w:r>
      <w:r>
        <w:rPr>
          <w:b/>
        </w:rPr>
        <w:t xml:space="preserve"> - </w:t>
      </w:r>
      <w:r w:rsidRPr="0089746F">
        <w:rPr>
          <w:b/>
        </w:rPr>
        <w:t xml:space="preserve">John Knight  </w:t>
      </w:r>
      <w:r>
        <w:t xml:space="preserve">– Estate to </w:t>
      </w:r>
      <w:r w:rsidRPr="005942B6">
        <w:rPr>
          <w:b/>
        </w:rPr>
        <w:t>Thomas Knight</w:t>
      </w:r>
      <w:r>
        <w:t xml:space="preserve"> relationship not specified. (</w:t>
      </w:r>
      <w:r w:rsidRPr="00857039">
        <w:rPr>
          <w:szCs w:val="24"/>
        </w:rPr>
        <w:t>Administrations in the Prerogative Court of Canterbury, 1596-1608</w:t>
      </w:r>
      <w:r>
        <w:rPr>
          <w:szCs w:val="24"/>
        </w:rPr>
        <w:t>)</w:t>
      </w:r>
    </w:p>
    <w:p w:rsidR="001470B7" w:rsidRDefault="001470B7" w:rsidP="001470B7">
      <w:pPr>
        <w:pStyle w:val="Heading2"/>
      </w:pPr>
      <w:r>
        <w:t>1600</w:t>
      </w:r>
    </w:p>
    <w:p w:rsidR="001470B7" w:rsidRDefault="001470B7" w:rsidP="001470B7">
      <w:pPr>
        <w:rPr>
          <w:szCs w:val="24"/>
        </w:rPr>
      </w:pPr>
      <w:r w:rsidRPr="00DC05CF">
        <w:rPr>
          <w:b/>
          <w:szCs w:val="24"/>
        </w:rPr>
        <w:t xml:space="preserve">1600 – Jan 6 - </w:t>
      </w:r>
      <w:r w:rsidR="00706944" w:rsidRPr="009E1E23">
        <w:rPr>
          <w:b/>
          <w:u w:val="single"/>
        </w:rPr>
        <w:t xml:space="preserve">UK </w:t>
      </w:r>
      <w:r w:rsidRPr="005A09D6">
        <w:rPr>
          <w:b/>
          <w:u w:val="single"/>
        </w:rPr>
        <w:t>Surrey Southwark St Mary Rotherhithe</w:t>
      </w:r>
      <w:r>
        <w:rPr>
          <w:b/>
        </w:rPr>
        <w:t xml:space="preserve"> </w:t>
      </w:r>
      <w:r w:rsidR="007A089D">
        <w:rPr>
          <w:b/>
        </w:rPr>
        <w:t>– Birth/Bap –</w:t>
      </w:r>
      <w:r>
        <w:rPr>
          <w:b/>
        </w:rPr>
        <w:t xml:space="preserve"> Olife Knight </w:t>
      </w:r>
      <w:r w:rsidRPr="00DC05CF">
        <w:t>(London Met Arch)</w:t>
      </w:r>
    </w:p>
    <w:p w:rsidR="001470B7" w:rsidRDefault="001470B7" w:rsidP="001470B7">
      <w:pPr>
        <w:rPr>
          <w:szCs w:val="24"/>
        </w:rPr>
      </w:pPr>
      <w:r w:rsidRPr="00AB657E">
        <w:rPr>
          <w:b/>
          <w:szCs w:val="24"/>
        </w:rPr>
        <w:t xml:space="preserve">1600 – </w:t>
      </w:r>
      <w:r w:rsidR="00706944" w:rsidRPr="009E1E23">
        <w:rPr>
          <w:b/>
          <w:u w:val="single"/>
        </w:rPr>
        <w:t xml:space="preserve">UK </w:t>
      </w:r>
      <w:r w:rsidRPr="00AB657E">
        <w:rPr>
          <w:b/>
          <w:szCs w:val="24"/>
          <w:u w:val="single"/>
        </w:rPr>
        <w:t>Kent Hythe</w:t>
      </w:r>
      <w:r w:rsidRPr="00AB657E">
        <w:rPr>
          <w:b/>
          <w:szCs w:val="24"/>
        </w:rPr>
        <w:t xml:space="preserve"> – Admin – William Knight</w:t>
      </w:r>
      <w:r w:rsidRPr="00BC4DE8">
        <w:rPr>
          <w:szCs w:val="24"/>
        </w:rPr>
        <w:t xml:space="preserve"> </w:t>
      </w:r>
      <w:r>
        <w:rPr>
          <w:szCs w:val="24"/>
        </w:rPr>
        <w:t xml:space="preserve">- </w:t>
      </w:r>
      <w:r w:rsidRPr="00BC4DE8">
        <w:rPr>
          <w:szCs w:val="24"/>
        </w:rPr>
        <w:t>elected mayor of Hythe</w:t>
      </w:r>
      <w:r>
        <w:rPr>
          <w:szCs w:val="24"/>
        </w:rPr>
        <w:t xml:space="preserve"> (Hist. of Parliament online)</w:t>
      </w:r>
    </w:p>
    <w:p w:rsidR="001470B7" w:rsidRDefault="001470B7" w:rsidP="001470B7">
      <w:pPr>
        <w:rPr>
          <w:szCs w:val="24"/>
        </w:rPr>
      </w:pPr>
      <w:r w:rsidRPr="00AB657E">
        <w:rPr>
          <w:b/>
          <w:szCs w:val="24"/>
        </w:rPr>
        <w:t xml:space="preserve">1600 – Feb 23 – </w:t>
      </w:r>
      <w:r w:rsidR="00706944" w:rsidRPr="009E1E23">
        <w:rPr>
          <w:b/>
          <w:u w:val="single"/>
        </w:rPr>
        <w:t xml:space="preserve">UK </w:t>
      </w:r>
      <w:r w:rsidRPr="00AB657E">
        <w:rPr>
          <w:b/>
          <w:szCs w:val="24"/>
          <w:u w:val="single"/>
        </w:rPr>
        <w:t>Cornwall Redruth</w:t>
      </w:r>
      <w:r w:rsidRPr="00AB657E">
        <w:rPr>
          <w:b/>
          <w:szCs w:val="24"/>
        </w:rPr>
        <w:t xml:space="preserve"> </w:t>
      </w:r>
      <w:r w:rsidR="007A089D">
        <w:rPr>
          <w:b/>
          <w:szCs w:val="24"/>
        </w:rPr>
        <w:t>– Birth/Bap –</w:t>
      </w:r>
      <w:r w:rsidRPr="00AB657E">
        <w:rPr>
          <w:b/>
          <w:szCs w:val="24"/>
        </w:rPr>
        <w:t xml:space="preserve"> John Knight</w:t>
      </w:r>
      <w:r w:rsidRPr="00BC4DE8">
        <w:rPr>
          <w:szCs w:val="24"/>
        </w:rPr>
        <w:t xml:space="preserve"> </w:t>
      </w:r>
      <w:r>
        <w:rPr>
          <w:szCs w:val="24"/>
        </w:rPr>
        <w:t xml:space="preserve">- </w:t>
      </w:r>
      <w:r w:rsidRPr="00BC4DE8">
        <w:rPr>
          <w:szCs w:val="24"/>
        </w:rPr>
        <w:t>s/o Thomas</w:t>
      </w:r>
      <w:r>
        <w:rPr>
          <w:szCs w:val="24"/>
        </w:rPr>
        <w:t xml:space="preserve"> </w:t>
      </w:r>
      <w:r w:rsidR="005942B6">
        <w:rPr>
          <w:szCs w:val="24"/>
        </w:rPr>
        <w:t xml:space="preserve">Knight </w:t>
      </w:r>
      <w:r>
        <w:rPr>
          <w:szCs w:val="24"/>
        </w:rPr>
        <w:t>(London Met Arch)</w:t>
      </w:r>
    </w:p>
    <w:p w:rsidR="001470B7" w:rsidRDefault="001470B7" w:rsidP="001470B7">
      <w:pPr>
        <w:rPr>
          <w:b/>
          <w:szCs w:val="24"/>
        </w:rPr>
      </w:pPr>
      <w:r w:rsidRPr="00AB657E">
        <w:rPr>
          <w:b/>
          <w:szCs w:val="24"/>
        </w:rPr>
        <w:t xml:space="preserve">1600 – Feb 23 – </w:t>
      </w:r>
      <w:r w:rsidR="00706944" w:rsidRPr="009E1E23">
        <w:rPr>
          <w:b/>
          <w:u w:val="single"/>
        </w:rPr>
        <w:t xml:space="preserve">UK </w:t>
      </w:r>
      <w:r w:rsidRPr="00AB657E">
        <w:rPr>
          <w:b/>
          <w:szCs w:val="24"/>
          <w:u w:val="single"/>
        </w:rPr>
        <w:t>Kent Stockbury</w:t>
      </w:r>
      <w:r w:rsidRPr="00AB657E">
        <w:rPr>
          <w:b/>
          <w:szCs w:val="24"/>
        </w:rPr>
        <w:t xml:space="preserve"> – Mar – Jeanne Knight &amp; Richard Sawgood</w:t>
      </w:r>
      <w:r>
        <w:rPr>
          <w:b/>
          <w:szCs w:val="24"/>
        </w:rPr>
        <w:t xml:space="preserve"> </w:t>
      </w:r>
      <w:r>
        <w:rPr>
          <w:szCs w:val="24"/>
        </w:rPr>
        <w:t>(Tyler)</w:t>
      </w:r>
    </w:p>
    <w:p w:rsidR="001470B7" w:rsidRDefault="001470B7" w:rsidP="001470B7">
      <w:pPr>
        <w:rPr>
          <w:szCs w:val="24"/>
        </w:rPr>
      </w:pPr>
      <w:r w:rsidRPr="00AB657E">
        <w:rPr>
          <w:b/>
          <w:szCs w:val="24"/>
        </w:rPr>
        <w:t xml:space="preserve">1600 – Mar 24 – </w:t>
      </w:r>
      <w:r w:rsidR="00706944" w:rsidRPr="009E1E23">
        <w:rPr>
          <w:b/>
          <w:u w:val="single"/>
        </w:rPr>
        <w:t xml:space="preserve">UK </w:t>
      </w:r>
      <w:r w:rsidRPr="00AB657E">
        <w:rPr>
          <w:b/>
          <w:szCs w:val="24"/>
          <w:u w:val="single"/>
        </w:rPr>
        <w:t>London St Katherine Tower</w:t>
      </w:r>
      <w:r w:rsidRPr="00AB657E">
        <w:rPr>
          <w:b/>
          <w:szCs w:val="24"/>
        </w:rPr>
        <w:t xml:space="preserve"> </w:t>
      </w:r>
      <w:r w:rsidR="007A089D">
        <w:rPr>
          <w:b/>
          <w:szCs w:val="24"/>
        </w:rPr>
        <w:t>– Birth/Bap –</w:t>
      </w:r>
      <w:r w:rsidRPr="00AB657E">
        <w:rPr>
          <w:b/>
          <w:szCs w:val="24"/>
        </w:rPr>
        <w:t xml:space="preserve"> Marie Knight</w:t>
      </w:r>
      <w:r w:rsidRPr="00BC4DE8">
        <w:rPr>
          <w:szCs w:val="24"/>
        </w:rPr>
        <w:t xml:space="preserve"> </w:t>
      </w:r>
      <w:r>
        <w:rPr>
          <w:szCs w:val="24"/>
        </w:rPr>
        <w:t xml:space="preserve">- </w:t>
      </w:r>
      <w:r w:rsidRPr="00BC4DE8">
        <w:rPr>
          <w:szCs w:val="24"/>
        </w:rPr>
        <w:t>d/o John Knight</w:t>
      </w:r>
      <w:r>
        <w:rPr>
          <w:szCs w:val="24"/>
        </w:rPr>
        <w:t xml:space="preserve"> (London Met Arch)</w:t>
      </w:r>
    </w:p>
    <w:p w:rsidR="001470B7" w:rsidRPr="00AB657E" w:rsidRDefault="001470B7" w:rsidP="001470B7">
      <w:pPr>
        <w:rPr>
          <w:b/>
          <w:szCs w:val="24"/>
        </w:rPr>
      </w:pPr>
      <w:r w:rsidRPr="00AB657E">
        <w:rPr>
          <w:b/>
          <w:szCs w:val="24"/>
        </w:rPr>
        <w:t xml:space="preserve">1600 – Mar – </w:t>
      </w:r>
      <w:r w:rsidR="00706944" w:rsidRPr="009E1E23">
        <w:rPr>
          <w:b/>
          <w:u w:val="single"/>
        </w:rPr>
        <w:t xml:space="preserve">UK </w:t>
      </w:r>
      <w:r w:rsidRPr="00AB657E">
        <w:rPr>
          <w:b/>
          <w:szCs w:val="24"/>
          <w:u w:val="single"/>
        </w:rPr>
        <w:t>Kent Hadlow</w:t>
      </w:r>
      <w:r w:rsidRPr="00AB657E">
        <w:rPr>
          <w:b/>
          <w:szCs w:val="24"/>
        </w:rPr>
        <w:t xml:space="preserve"> </w:t>
      </w:r>
      <w:r w:rsidR="007A089D">
        <w:rPr>
          <w:b/>
          <w:szCs w:val="24"/>
        </w:rPr>
        <w:t>– Birth/Bap –</w:t>
      </w:r>
      <w:r w:rsidRPr="00AB657E">
        <w:rPr>
          <w:b/>
          <w:szCs w:val="24"/>
        </w:rPr>
        <w:t xml:space="preserve"> Jone Knight</w:t>
      </w:r>
      <w:r w:rsidRPr="00BC4DE8">
        <w:rPr>
          <w:szCs w:val="24"/>
        </w:rPr>
        <w:t xml:space="preserve"> </w:t>
      </w:r>
      <w:r>
        <w:rPr>
          <w:szCs w:val="24"/>
        </w:rPr>
        <w:t xml:space="preserve">- </w:t>
      </w:r>
      <w:r w:rsidRPr="00BC4DE8">
        <w:rPr>
          <w:szCs w:val="24"/>
        </w:rPr>
        <w:t>d/o Richard Knight</w:t>
      </w:r>
      <w:r>
        <w:rPr>
          <w:szCs w:val="24"/>
        </w:rPr>
        <w:t xml:space="preserve"> (Tyler)</w:t>
      </w:r>
    </w:p>
    <w:p w:rsidR="001470B7" w:rsidRDefault="001470B7" w:rsidP="001470B7">
      <w:pPr>
        <w:rPr>
          <w:b/>
          <w:szCs w:val="24"/>
        </w:rPr>
      </w:pPr>
      <w:r w:rsidRPr="00AB657E">
        <w:rPr>
          <w:b/>
          <w:szCs w:val="24"/>
        </w:rPr>
        <w:t xml:space="preserve">1600 – Apr 4 – </w:t>
      </w:r>
      <w:r w:rsidR="00706944" w:rsidRPr="009E1E23">
        <w:rPr>
          <w:b/>
          <w:u w:val="single"/>
        </w:rPr>
        <w:t xml:space="preserve">UK </w:t>
      </w:r>
      <w:r w:rsidRPr="00AB657E">
        <w:rPr>
          <w:b/>
          <w:szCs w:val="24"/>
          <w:u w:val="single"/>
        </w:rPr>
        <w:t>London St Dunstan West</w:t>
      </w:r>
      <w:r w:rsidRPr="00AB657E">
        <w:rPr>
          <w:b/>
          <w:szCs w:val="24"/>
        </w:rPr>
        <w:t xml:space="preserve"> – Bur – Nathaniel Knight</w:t>
      </w:r>
      <w:r>
        <w:rPr>
          <w:b/>
          <w:szCs w:val="24"/>
        </w:rPr>
        <w:t xml:space="preserve"> </w:t>
      </w:r>
      <w:r>
        <w:rPr>
          <w:szCs w:val="24"/>
        </w:rPr>
        <w:t>(London Met Arch)</w:t>
      </w:r>
    </w:p>
    <w:p w:rsidR="001470B7" w:rsidRDefault="001470B7" w:rsidP="001470B7">
      <w:pPr>
        <w:rPr>
          <w:szCs w:val="24"/>
        </w:rPr>
      </w:pPr>
      <w:r w:rsidRPr="00AB657E">
        <w:rPr>
          <w:b/>
          <w:szCs w:val="24"/>
        </w:rPr>
        <w:t xml:space="preserve">1600 – Apr 6 – </w:t>
      </w:r>
      <w:r w:rsidR="00706944" w:rsidRPr="009E1E23">
        <w:rPr>
          <w:b/>
          <w:u w:val="single"/>
        </w:rPr>
        <w:t xml:space="preserve">UK </w:t>
      </w:r>
      <w:r w:rsidRPr="00AB657E">
        <w:rPr>
          <w:b/>
          <w:szCs w:val="24"/>
          <w:u w:val="single"/>
        </w:rPr>
        <w:t>Norfolk Attleborough</w:t>
      </w:r>
      <w:r w:rsidRPr="00AB657E">
        <w:rPr>
          <w:b/>
          <w:szCs w:val="24"/>
        </w:rPr>
        <w:t xml:space="preserve"> </w:t>
      </w:r>
      <w:r w:rsidR="007A089D">
        <w:rPr>
          <w:b/>
          <w:szCs w:val="24"/>
        </w:rPr>
        <w:t>– Birth/Bap –</w:t>
      </w:r>
      <w:r w:rsidRPr="00AB657E">
        <w:rPr>
          <w:b/>
          <w:szCs w:val="24"/>
        </w:rPr>
        <w:t xml:space="preserve"> Elizabeth Knight</w:t>
      </w:r>
      <w:r w:rsidRPr="00BC4DE8">
        <w:rPr>
          <w:szCs w:val="24"/>
        </w:rPr>
        <w:t xml:space="preserve"> </w:t>
      </w:r>
      <w:r>
        <w:rPr>
          <w:szCs w:val="24"/>
        </w:rPr>
        <w:t xml:space="preserve">- </w:t>
      </w:r>
      <w:r w:rsidRPr="00BC4DE8">
        <w:rPr>
          <w:szCs w:val="24"/>
        </w:rPr>
        <w:t>d/o John Knight</w:t>
      </w:r>
      <w:r>
        <w:rPr>
          <w:szCs w:val="24"/>
        </w:rPr>
        <w:t xml:space="preserve"> (London Met Arch/Norfolk Rec Office)</w:t>
      </w:r>
    </w:p>
    <w:p w:rsidR="001470B7" w:rsidRDefault="001470B7" w:rsidP="001470B7">
      <w:pPr>
        <w:rPr>
          <w:b/>
          <w:szCs w:val="24"/>
        </w:rPr>
      </w:pPr>
      <w:r w:rsidRPr="00AB657E">
        <w:rPr>
          <w:b/>
          <w:szCs w:val="24"/>
        </w:rPr>
        <w:t xml:space="preserve">1600 – Apr 7 – </w:t>
      </w:r>
      <w:r w:rsidR="00706944" w:rsidRPr="009E1E23">
        <w:rPr>
          <w:b/>
          <w:u w:val="single"/>
        </w:rPr>
        <w:t xml:space="preserve">UK </w:t>
      </w:r>
      <w:r w:rsidRPr="00AB657E">
        <w:rPr>
          <w:b/>
          <w:szCs w:val="24"/>
          <w:u w:val="single"/>
        </w:rPr>
        <w:t>London All Hallows</w:t>
      </w:r>
      <w:r w:rsidRPr="00AB657E">
        <w:rPr>
          <w:b/>
          <w:szCs w:val="24"/>
        </w:rPr>
        <w:t xml:space="preserve"> – Bur – John Knight</w:t>
      </w:r>
      <w:r>
        <w:rPr>
          <w:b/>
          <w:szCs w:val="24"/>
        </w:rPr>
        <w:t xml:space="preserve"> </w:t>
      </w:r>
      <w:r>
        <w:rPr>
          <w:szCs w:val="24"/>
        </w:rPr>
        <w:t>(London Met Arch)</w:t>
      </w:r>
    </w:p>
    <w:p w:rsidR="001470B7" w:rsidRDefault="001470B7" w:rsidP="001470B7">
      <w:pPr>
        <w:rPr>
          <w:b/>
          <w:szCs w:val="24"/>
        </w:rPr>
      </w:pPr>
      <w:r w:rsidRPr="00AB657E">
        <w:rPr>
          <w:b/>
          <w:szCs w:val="24"/>
        </w:rPr>
        <w:t xml:space="preserve">1600 – Apr 15 – </w:t>
      </w:r>
      <w:r w:rsidR="00706944" w:rsidRPr="009E1E23">
        <w:rPr>
          <w:b/>
          <w:u w:val="single"/>
        </w:rPr>
        <w:t xml:space="preserve">UK </w:t>
      </w:r>
      <w:r w:rsidRPr="00AB657E">
        <w:rPr>
          <w:b/>
          <w:szCs w:val="24"/>
          <w:u w:val="single"/>
        </w:rPr>
        <w:t>London St Gregory</w:t>
      </w:r>
      <w:r w:rsidRPr="00AB657E">
        <w:rPr>
          <w:b/>
          <w:szCs w:val="24"/>
        </w:rPr>
        <w:t xml:space="preserve"> – Mar – John Knight &amp; Mary Titchborne</w:t>
      </w:r>
      <w:r>
        <w:rPr>
          <w:b/>
          <w:szCs w:val="24"/>
        </w:rPr>
        <w:t xml:space="preserve"> </w:t>
      </w:r>
      <w:r>
        <w:rPr>
          <w:szCs w:val="24"/>
        </w:rPr>
        <w:t>(London Met Arch)</w:t>
      </w:r>
    </w:p>
    <w:p w:rsidR="001470B7" w:rsidRDefault="001470B7" w:rsidP="001470B7">
      <w:pPr>
        <w:rPr>
          <w:szCs w:val="24"/>
        </w:rPr>
      </w:pPr>
      <w:r w:rsidRPr="000170F9">
        <w:rPr>
          <w:b/>
          <w:szCs w:val="24"/>
        </w:rPr>
        <w:t xml:space="preserve">1600 – May 30 – </w:t>
      </w:r>
      <w:r w:rsidR="00706944" w:rsidRPr="009E1E23">
        <w:rPr>
          <w:b/>
          <w:u w:val="single"/>
        </w:rPr>
        <w:t xml:space="preserve">UK </w:t>
      </w:r>
      <w:r w:rsidRPr="000170F9">
        <w:rPr>
          <w:b/>
          <w:szCs w:val="24"/>
          <w:u w:val="single"/>
        </w:rPr>
        <w:t>London Stepney</w:t>
      </w:r>
      <w:r w:rsidRPr="000170F9">
        <w:rPr>
          <w:b/>
          <w:szCs w:val="24"/>
        </w:rPr>
        <w:t xml:space="preserve"> </w:t>
      </w:r>
      <w:r w:rsidR="007A089D">
        <w:rPr>
          <w:b/>
          <w:szCs w:val="24"/>
        </w:rPr>
        <w:t>– Birth/Bap –</w:t>
      </w:r>
      <w:r w:rsidRPr="000170F9">
        <w:rPr>
          <w:b/>
          <w:szCs w:val="24"/>
        </w:rPr>
        <w:t xml:space="preserve"> Samuel Knight</w:t>
      </w:r>
      <w:r w:rsidRPr="00BC4DE8">
        <w:rPr>
          <w:szCs w:val="24"/>
        </w:rPr>
        <w:t xml:space="preserve"> </w:t>
      </w:r>
      <w:r>
        <w:rPr>
          <w:szCs w:val="24"/>
        </w:rPr>
        <w:t xml:space="preserve">- </w:t>
      </w:r>
      <w:r w:rsidRPr="00BC4DE8">
        <w:rPr>
          <w:szCs w:val="24"/>
        </w:rPr>
        <w:t>s/o James Knight</w:t>
      </w:r>
      <w:r>
        <w:rPr>
          <w:szCs w:val="24"/>
        </w:rPr>
        <w:t xml:space="preserve"> (London Met Arch)</w:t>
      </w:r>
    </w:p>
    <w:p w:rsidR="001470B7" w:rsidRDefault="001470B7" w:rsidP="001470B7">
      <w:pPr>
        <w:rPr>
          <w:szCs w:val="24"/>
        </w:rPr>
      </w:pPr>
      <w:r w:rsidRPr="000170F9">
        <w:rPr>
          <w:b/>
          <w:szCs w:val="24"/>
        </w:rPr>
        <w:t xml:space="preserve">1600 – Jun 1 – </w:t>
      </w:r>
      <w:r w:rsidR="00706944" w:rsidRPr="009E1E23">
        <w:rPr>
          <w:b/>
          <w:u w:val="single"/>
        </w:rPr>
        <w:t xml:space="preserve">UK </w:t>
      </w:r>
      <w:r w:rsidRPr="000170F9">
        <w:rPr>
          <w:b/>
          <w:szCs w:val="24"/>
          <w:u w:val="single"/>
        </w:rPr>
        <w:t>London St Katherine Coleman</w:t>
      </w:r>
      <w:r w:rsidRPr="000170F9">
        <w:rPr>
          <w:b/>
          <w:szCs w:val="24"/>
        </w:rPr>
        <w:t xml:space="preserve"> </w:t>
      </w:r>
      <w:r w:rsidR="007A089D">
        <w:rPr>
          <w:b/>
          <w:szCs w:val="24"/>
        </w:rPr>
        <w:t>– Birth/Bap –</w:t>
      </w:r>
      <w:r w:rsidRPr="000170F9">
        <w:rPr>
          <w:b/>
          <w:szCs w:val="24"/>
        </w:rPr>
        <w:t xml:space="preserve"> Jane Knight</w:t>
      </w:r>
      <w:r w:rsidRPr="00BC4DE8">
        <w:rPr>
          <w:szCs w:val="24"/>
        </w:rPr>
        <w:t xml:space="preserve"> </w:t>
      </w:r>
      <w:r>
        <w:rPr>
          <w:szCs w:val="24"/>
        </w:rPr>
        <w:t xml:space="preserve">- </w:t>
      </w:r>
      <w:r w:rsidRPr="00BC4DE8">
        <w:rPr>
          <w:szCs w:val="24"/>
        </w:rPr>
        <w:t>d/o John Knight</w:t>
      </w:r>
      <w:r>
        <w:rPr>
          <w:szCs w:val="24"/>
        </w:rPr>
        <w:t xml:space="preserve"> (London Met Arch)</w:t>
      </w:r>
    </w:p>
    <w:p w:rsidR="00CF1F86" w:rsidRDefault="001470B7" w:rsidP="001470B7">
      <w:pPr>
        <w:rPr>
          <w:szCs w:val="24"/>
        </w:rPr>
      </w:pPr>
      <w:r w:rsidRPr="000170F9">
        <w:rPr>
          <w:b/>
          <w:szCs w:val="24"/>
        </w:rPr>
        <w:t xml:space="preserve">1600 – Jun 29 – </w:t>
      </w:r>
      <w:r w:rsidR="00706944" w:rsidRPr="009E1E23">
        <w:rPr>
          <w:b/>
          <w:u w:val="single"/>
        </w:rPr>
        <w:t xml:space="preserve">UK </w:t>
      </w:r>
      <w:r w:rsidRPr="000170F9">
        <w:rPr>
          <w:b/>
          <w:szCs w:val="24"/>
          <w:u w:val="single"/>
        </w:rPr>
        <w:t>Wiltshire Luckington</w:t>
      </w:r>
      <w:r w:rsidRPr="000170F9">
        <w:rPr>
          <w:b/>
          <w:szCs w:val="24"/>
        </w:rPr>
        <w:t xml:space="preserve"> </w:t>
      </w:r>
      <w:r w:rsidR="007A089D">
        <w:rPr>
          <w:b/>
          <w:szCs w:val="24"/>
        </w:rPr>
        <w:t>– Birth/Bap –</w:t>
      </w:r>
      <w:r w:rsidRPr="000170F9">
        <w:rPr>
          <w:b/>
          <w:szCs w:val="24"/>
        </w:rPr>
        <w:t xml:space="preserve"> Peter Knight</w:t>
      </w:r>
      <w:r w:rsidRPr="00BC4DE8">
        <w:rPr>
          <w:szCs w:val="24"/>
        </w:rPr>
        <w:t xml:space="preserve"> </w:t>
      </w:r>
      <w:r>
        <w:rPr>
          <w:szCs w:val="24"/>
        </w:rPr>
        <w:t xml:space="preserve">- </w:t>
      </w:r>
      <w:r w:rsidRPr="00BC4DE8">
        <w:rPr>
          <w:szCs w:val="24"/>
        </w:rPr>
        <w:t>s/o Thomas</w:t>
      </w:r>
      <w:r>
        <w:rPr>
          <w:szCs w:val="24"/>
        </w:rPr>
        <w:t xml:space="preserve"> </w:t>
      </w:r>
      <w:r w:rsidR="00CF1F86">
        <w:rPr>
          <w:szCs w:val="24"/>
        </w:rPr>
        <w:t xml:space="preserve">Knight </w:t>
      </w:r>
      <w:r>
        <w:rPr>
          <w:szCs w:val="24"/>
        </w:rPr>
        <w:t>(London Met Arch/Wiltshire Records)</w:t>
      </w:r>
      <w:r w:rsidR="00995344">
        <w:rPr>
          <w:szCs w:val="24"/>
        </w:rPr>
        <w:t xml:space="preserve">  </w:t>
      </w:r>
    </w:p>
    <w:p w:rsidR="001470B7" w:rsidRPr="000170F9" w:rsidRDefault="001470B7" w:rsidP="001470B7">
      <w:pPr>
        <w:rPr>
          <w:b/>
          <w:szCs w:val="24"/>
        </w:rPr>
      </w:pPr>
      <w:r w:rsidRPr="000170F9">
        <w:rPr>
          <w:b/>
          <w:szCs w:val="24"/>
        </w:rPr>
        <w:t xml:space="preserve">1600 – Jul 15 – </w:t>
      </w:r>
      <w:r w:rsidR="00706944" w:rsidRPr="009E1E23">
        <w:rPr>
          <w:b/>
          <w:u w:val="single"/>
        </w:rPr>
        <w:t xml:space="preserve">UK </w:t>
      </w:r>
      <w:r w:rsidRPr="000170F9">
        <w:rPr>
          <w:b/>
          <w:szCs w:val="24"/>
          <w:u w:val="single"/>
        </w:rPr>
        <w:t>Kent Cowden</w:t>
      </w:r>
      <w:r w:rsidRPr="000170F9">
        <w:rPr>
          <w:b/>
          <w:szCs w:val="24"/>
        </w:rPr>
        <w:t xml:space="preserve"> – Mar – George Knight &amp; Elizabeth Wicking</w:t>
      </w:r>
      <w:r>
        <w:rPr>
          <w:b/>
          <w:szCs w:val="24"/>
        </w:rPr>
        <w:t xml:space="preserve"> </w:t>
      </w:r>
      <w:r w:rsidRPr="00AC26EC">
        <w:rPr>
          <w:szCs w:val="24"/>
        </w:rPr>
        <w:t>(Tyler)</w:t>
      </w:r>
    </w:p>
    <w:p w:rsidR="001470B7" w:rsidRDefault="001470B7" w:rsidP="001470B7">
      <w:pPr>
        <w:rPr>
          <w:szCs w:val="24"/>
        </w:rPr>
      </w:pPr>
      <w:r w:rsidRPr="004006CE">
        <w:rPr>
          <w:b/>
          <w:szCs w:val="24"/>
        </w:rPr>
        <w:t xml:space="preserve">1600 – Jul 22 – </w:t>
      </w:r>
      <w:r w:rsidR="00706944" w:rsidRPr="009E1E23">
        <w:rPr>
          <w:b/>
          <w:u w:val="single"/>
        </w:rPr>
        <w:t xml:space="preserve">UK </w:t>
      </w:r>
      <w:r w:rsidRPr="004006CE">
        <w:rPr>
          <w:b/>
          <w:szCs w:val="24"/>
          <w:u w:val="single"/>
        </w:rPr>
        <w:t>Gloucestershire Co</w:t>
      </w:r>
      <w:r>
        <w:rPr>
          <w:b/>
          <w:szCs w:val="24"/>
          <w:u w:val="single"/>
        </w:rPr>
        <w:t>a</w:t>
      </w:r>
      <w:r w:rsidRPr="004006CE">
        <w:rPr>
          <w:b/>
          <w:szCs w:val="24"/>
          <w:u w:val="single"/>
        </w:rPr>
        <w:t>tes</w:t>
      </w:r>
      <w:r w:rsidRPr="004006CE">
        <w:rPr>
          <w:b/>
          <w:szCs w:val="24"/>
        </w:rPr>
        <w:t xml:space="preserve"> – Will – John Knight, Clerk</w:t>
      </w:r>
      <w:r>
        <w:rPr>
          <w:szCs w:val="24"/>
        </w:rPr>
        <w:t xml:space="preserve"> – To the poor of the parish, 40 shillings; to Mr. Llewellen, the vicar of Sydenham, my best cloak if he do preach my funeral sermon; if he refuses, then I give it to Mr. Masters, the vicar of Compton; I give my next best cloak to Mr Goar, the curate of Westonbirte. To the town of Wotton-under-Edge, where I was born, and to the town of ___ to the poor of either of them, 20 shillings; to Mr Sir Henry Poole my halberd, most humbly praying him to be a friend to my brother, my executor; to my good Lady Poole, my silver crater and to Mr. Sir Giles, his picture (?); to both my </w:t>
      </w:r>
      <w:r w:rsidRPr="00CF1F86">
        <w:rPr>
          <w:b/>
          <w:szCs w:val="24"/>
        </w:rPr>
        <w:t>sons, John Knight and Thomas Knight</w:t>
      </w:r>
      <w:r>
        <w:rPr>
          <w:szCs w:val="24"/>
        </w:rPr>
        <w:t xml:space="preserve">, and their wives, and to all my brothers and sisters born of the same mother, a gold ring with a death’s head engraved on it worth 13 shillings and 4 pence apiece; and I will that everyone to whom I give a ring, they shall meet at my house on the next Monday, 6 weeks after my burial,  to receive the rings; but if </w:t>
      </w:r>
      <w:r>
        <w:rPr>
          <w:szCs w:val="24"/>
        </w:rPr>
        <w:lastRenderedPageBreak/>
        <w:t xml:space="preserve">my executors do not have the rings made, they shall pay to every one of them 20 shillings; to all my godchildren 2 shillings apiece; to my </w:t>
      </w:r>
      <w:r w:rsidRPr="00DB2F06">
        <w:rPr>
          <w:b/>
          <w:szCs w:val="24"/>
        </w:rPr>
        <w:t>cousin and godson, John Knight</w:t>
      </w:r>
      <w:r>
        <w:rPr>
          <w:szCs w:val="24"/>
        </w:rPr>
        <w:t xml:space="preserve">, the lease of my house, and all my estate; he shall pay to my </w:t>
      </w:r>
      <w:r w:rsidRPr="00DB2F06">
        <w:rPr>
          <w:b/>
          <w:szCs w:val="24"/>
        </w:rPr>
        <w:t>sister, Joan</w:t>
      </w:r>
      <w:r>
        <w:rPr>
          <w:szCs w:val="24"/>
        </w:rPr>
        <w:t xml:space="preserve">, 10 pounds; and he shall pay to the said Joane 20 shillings per annum; concerning my two </w:t>
      </w:r>
      <w:r w:rsidRPr="00DB2F06">
        <w:rPr>
          <w:b/>
          <w:szCs w:val="24"/>
        </w:rPr>
        <w:t>sons John Knight and Thomas Knight</w:t>
      </w:r>
      <w:r>
        <w:rPr>
          <w:szCs w:val="24"/>
        </w:rPr>
        <w:t xml:space="preserve">, God and the __ do know ho that I have spared no toile… and have purchased livings for them and builded them new houses … and have maintained and bred them up amongst the best… as well in the university, as in the county, to make them scholars, which knowing that to be the best ornament belonging to any man, and likewise … a far better patrimony than they have any way understood, yet nevertheless hoping that they will have a deep consideration of their duties than heretofore they have had, and humbly beseeching God that they may make good use of their talents (?) and learnings to God’s glory and to the profit of the commonwealth and country, I do therefore make them executors of all my printed books except the hereafter named (bequeathed), but if my sons shall  unlawfully contend with the executor of this, my last will and testament, then they shall lose the benefit of this, their legacy and executorship.  I give to my </w:t>
      </w:r>
      <w:r w:rsidRPr="00DB2F06">
        <w:rPr>
          <w:b/>
          <w:szCs w:val="24"/>
        </w:rPr>
        <w:t>brother, Robert Knight</w:t>
      </w:r>
      <w:r>
        <w:rPr>
          <w:szCs w:val="24"/>
        </w:rPr>
        <w:t xml:space="preserve"> of Woton-under-Edge 20 pounds;  I give to my eldest son’s wife, my Geneva Bible, and to my younger son’s wife, I give my other large English Bible; my gilt Bible I give to my </w:t>
      </w:r>
      <w:r w:rsidRPr="00DB2F06">
        <w:rPr>
          <w:b/>
          <w:szCs w:val="24"/>
        </w:rPr>
        <w:t>sister Edith</w:t>
      </w:r>
      <w:r>
        <w:rPr>
          <w:szCs w:val="24"/>
        </w:rPr>
        <w:t xml:space="preserve">; to my sister Bull, and to my </w:t>
      </w:r>
      <w:r w:rsidRPr="00DB2F06">
        <w:rPr>
          <w:b/>
          <w:szCs w:val="24"/>
        </w:rPr>
        <w:t>brother Robert Knight</w:t>
      </w:r>
      <w:r>
        <w:rPr>
          <w:szCs w:val="24"/>
        </w:rPr>
        <w:t xml:space="preserve">’s wife, all Mr Beaton’s works as they are severally bound into books or volumes; to either of them one book both of which contain all his works;  to my </w:t>
      </w:r>
      <w:r w:rsidRPr="00DB2F06">
        <w:rPr>
          <w:b/>
          <w:szCs w:val="24"/>
        </w:rPr>
        <w:t>sister Anne Robin</w:t>
      </w:r>
      <w:r>
        <w:rPr>
          <w:szCs w:val="24"/>
        </w:rPr>
        <w:t xml:space="preserve"> and my </w:t>
      </w:r>
      <w:r w:rsidRPr="00DB2F06">
        <w:rPr>
          <w:b/>
          <w:szCs w:val="24"/>
        </w:rPr>
        <w:t>sister Christian Harmer</w:t>
      </w:r>
      <w:r>
        <w:rPr>
          <w:szCs w:val="24"/>
        </w:rPr>
        <w:t xml:space="preserve">, a chaine; to my wife’s brother, Richard Fyler, one of my ___ poets; and to Thomas Fyler, the crossbows that were his father’s, and to their sister Dorothy, 5 shillings to buy her a pewter basin or dish; to Agnes Loxen I give 10 shillings;  to my maid I give 5 shillings; to every one of my brother’s and sister’s children, being only their own, 12 pounds apiece; residue of estate unbequeathed to </w:t>
      </w:r>
      <w:r w:rsidRPr="00DB2F06">
        <w:rPr>
          <w:b/>
          <w:szCs w:val="24"/>
        </w:rPr>
        <w:t>brother Thomas Knight</w:t>
      </w:r>
      <w:r>
        <w:rPr>
          <w:szCs w:val="24"/>
        </w:rPr>
        <w:t xml:space="preserve"> who is sole executor. (</w:t>
      </w:r>
      <w:r w:rsidRPr="00AF703D">
        <w:rPr>
          <w:szCs w:val="24"/>
        </w:rPr>
        <w:t>Prerogative Court of Canterbury Wills, 1384-1858</w:t>
      </w:r>
      <w:r>
        <w:rPr>
          <w:szCs w:val="24"/>
        </w:rPr>
        <w:t xml:space="preserve">, </w:t>
      </w:r>
      <w:r w:rsidRPr="00AF703D">
        <w:rPr>
          <w:szCs w:val="24"/>
        </w:rPr>
        <w:t>PROB 11: Will Registers</w:t>
      </w:r>
      <w:r>
        <w:rPr>
          <w:szCs w:val="24"/>
        </w:rPr>
        <w:t xml:space="preserve">, </w:t>
      </w:r>
      <w:r w:rsidRPr="00AF703D">
        <w:rPr>
          <w:szCs w:val="24"/>
        </w:rPr>
        <w:t>1599-1623</w:t>
      </w:r>
      <w:r>
        <w:rPr>
          <w:szCs w:val="24"/>
        </w:rPr>
        <w:t xml:space="preserve">, </w:t>
      </w:r>
      <w:r w:rsidRPr="00AF703D">
        <w:rPr>
          <w:szCs w:val="24"/>
        </w:rPr>
        <w:t>Piece 096: Wallop, Quire Numbers 39-81 (1600)</w:t>
      </w:r>
      <w:r>
        <w:rPr>
          <w:szCs w:val="24"/>
        </w:rPr>
        <w:t>)</w:t>
      </w:r>
    </w:p>
    <w:p w:rsidR="001470B7" w:rsidRDefault="001470B7" w:rsidP="001470B7">
      <w:pPr>
        <w:rPr>
          <w:szCs w:val="24"/>
        </w:rPr>
      </w:pPr>
      <w:r w:rsidRPr="000170F9">
        <w:rPr>
          <w:b/>
          <w:szCs w:val="24"/>
        </w:rPr>
        <w:t xml:space="preserve">1600 – Aug 24 – </w:t>
      </w:r>
      <w:r w:rsidR="00706944" w:rsidRPr="009E1E23">
        <w:rPr>
          <w:b/>
          <w:u w:val="single"/>
        </w:rPr>
        <w:t xml:space="preserve">UK </w:t>
      </w:r>
      <w:r w:rsidRPr="000170F9">
        <w:rPr>
          <w:b/>
          <w:szCs w:val="24"/>
          <w:u w:val="single"/>
        </w:rPr>
        <w:t>London St Bride</w:t>
      </w:r>
      <w:r w:rsidRPr="000170F9">
        <w:rPr>
          <w:b/>
          <w:szCs w:val="24"/>
        </w:rPr>
        <w:t xml:space="preserve"> </w:t>
      </w:r>
      <w:r w:rsidR="007A089D">
        <w:rPr>
          <w:b/>
          <w:szCs w:val="24"/>
        </w:rPr>
        <w:t>– Birth/Bap –</w:t>
      </w:r>
      <w:r w:rsidRPr="000170F9">
        <w:rPr>
          <w:b/>
          <w:szCs w:val="24"/>
        </w:rPr>
        <w:t xml:space="preserve"> Anna Knight</w:t>
      </w:r>
      <w:r w:rsidRPr="00BC4DE8">
        <w:rPr>
          <w:szCs w:val="24"/>
        </w:rPr>
        <w:t xml:space="preserve"> </w:t>
      </w:r>
      <w:r>
        <w:rPr>
          <w:szCs w:val="24"/>
        </w:rPr>
        <w:t xml:space="preserve">- </w:t>
      </w:r>
      <w:r w:rsidRPr="00BC4DE8">
        <w:rPr>
          <w:szCs w:val="24"/>
        </w:rPr>
        <w:t>d/o Thomas</w:t>
      </w:r>
      <w:r w:rsidR="00DB2F06">
        <w:rPr>
          <w:szCs w:val="24"/>
        </w:rPr>
        <w:t xml:space="preserve"> Knight</w:t>
      </w:r>
      <w:r>
        <w:rPr>
          <w:szCs w:val="24"/>
        </w:rPr>
        <w:t xml:space="preserve"> (London Met Arch)</w:t>
      </w:r>
    </w:p>
    <w:p w:rsidR="001470B7" w:rsidRDefault="001470B7" w:rsidP="001470B7">
      <w:pPr>
        <w:rPr>
          <w:b/>
          <w:szCs w:val="24"/>
        </w:rPr>
      </w:pPr>
      <w:r w:rsidRPr="000170F9">
        <w:rPr>
          <w:b/>
          <w:szCs w:val="24"/>
        </w:rPr>
        <w:t xml:space="preserve">1600 – Oct 5 – </w:t>
      </w:r>
      <w:r w:rsidR="00706944" w:rsidRPr="009E1E23">
        <w:rPr>
          <w:b/>
          <w:u w:val="single"/>
        </w:rPr>
        <w:t xml:space="preserve">UK </w:t>
      </w:r>
      <w:r w:rsidRPr="000170F9">
        <w:rPr>
          <w:b/>
          <w:szCs w:val="24"/>
          <w:u w:val="single"/>
        </w:rPr>
        <w:t>Kent Stockbury</w:t>
      </w:r>
      <w:r w:rsidRPr="000170F9">
        <w:rPr>
          <w:b/>
          <w:szCs w:val="24"/>
        </w:rPr>
        <w:t xml:space="preserve"> </w:t>
      </w:r>
      <w:r w:rsidR="007A089D">
        <w:rPr>
          <w:b/>
          <w:szCs w:val="24"/>
        </w:rPr>
        <w:t>– Birth/Bap –</w:t>
      </w:r>
      <w:r w:rsidRPr="000170F9">
        <w:rPr>
          <w:b/>
          <w:szCs w:val="24"/>
        </w:rPr>
        <w:t xml:space="preserve"> Judith Knight</w:t>
      </w:r>
      <w:r>
        <w:rPr>
          <w:b/>
          <w:szCs w:val="24"/>
        </w:rPr>
        <w:t xml:space="preserve"> </w:t>
      </w:r>
      <w:r w:rsidRPr="00AC26EC">
        <w:rPr>
          <w:szCs w:val="24"/>
        </w:rPr>
        <w:t>(Tyler)</w:t>
      </w:r>
    </w:p>
    <w:p w:rsidR="001470B7" w:rsidRPr="000170F9" w:rsidRDefault="001470B7" w:rsidP="001470B7">
      <w:pPr>
        <w:rPr>
          <w:b/>
          <w:szCs w:val="24"/>
        </w:rPr>
      </w:pPr>
      <w:r w:rsidRPr="000170F9">
        <w:rPr>
          <w:b/>
          <w:szCs w:val="24"/>
        </w:rPr>
        <w:t xml:space="preserve">1600 – Oct 5 – </w:t>
      </w:r>
      <w:r w:rsidR="00706944" w:rsidRPr="009E1E23">
        <w:rPr>
          <w:b/>
          <w:u w:val="single"/>
        </w:rPr>
        <w:t xml:space="preserve">UK </w:t>
      </w:r>
      <w:r w:rsidRPr="000170F9">
        <w:rPr>
          <w:b/>
          <w:szCs w:val="24"/>
          <w:u w:val="single"/>
        </w:rPr>
        <w:t>London St Stephen Coleman</w:t>
      </w:r>
      <w:r w:rsidRPr="000170F9">
        <w:rPr>
          <w:b/>
          <w:szCs w:val="24"/>
        </w:rPr>
        <w:t xml:space="preserve"> – Mar - Margaret Knight &amp; John Gough</w:t>
      </w:r>
      <w:r>
        <w:rPr>
          <w:b/>
          <w:szCs w:val="24"/>
        </w:rPr>
        <w:t xml:space="preserve"> </w:t>
      </w:r>
      <w:r>
        <w:rPr>
          <w:szCs w:val="24"/>
        </w:rPr>
        <w:t>(London Met Arch)</w:t>
      </w:r>
    </w:p>
    <w:p w:rsidR="001470B7" w:rsidRDefault="001470B7" w:rsidP="001470B7">
      <w:pPr>
        <w:rPr>
          <w:szCs w:val="24"/>
        </w:rPr>
      </w:pPr>
      <w:r w:rsidRPr="000170F9">
        <w:rPr>
          <w:b/>
          <w:szCs w:val="24"/>
        </w:rPr>
        <w:t xml:space="preserve">1600 – Oct 5 – </w:t>
      </w:r>
      <w:r w:rsidR="00706944" w:rsidRPr="009E1E23">
        <w:rPr>
          <w:b/>
          <w:u w:val="single"/>
        </w:rPr>
        <w:t xml:space="preserve">UK </w:t>
      </w:r>
      <w:r w:rsidRPr="000170F9">
        <w:rPr>
          <w:b/>
          <w:szCs w:val="24"/>
          <w:u w:val="single"/>
        </w:rPr>
        <w:t>Surrey Southwark</w:t>
      </w:r>
      <w:r w:rsidRPr="000170F9">
        <w:rPr>
          <w:b/>
          <w:szCs w:val="24"/>
        </w:rPr>
        <w:t xml:space="preserve"> </w:t>
      </w:r>
      <w:r w:rsidR="007A089D">
        <w:rPr>
          <w:b/>
          <w:szCs w:val="24"/>
        </w:rPr>
        <w:t>– Birth/Bap –</w:t>
      </w:r>
      <w:r w:rsidRPr="000170F9">
        <w:rPr>
          <w:b/>
          <w:szCs w:val="24"/>
        </w:rPr>
        <w:t xml:space="preserve"> William Knight</w:t>
      </w:r>
      <w:r w:rsidRPr="00BC4DE8">
        <w:rPr>
          <w:szCs w:val="24"/>
        </w:rPr>
        <w:t xml:space="preserve"> </w:t>
      </w:r>
      <w:r>
        <w:rPr>
          <w:szCs w:val="24"/>
        </w:rPr>
        <w:t xml:space="preserve">- </w:t>
      </w:r>
      <w:r w:rsidRPr="00BC4DE8">
        <w:rPr>
          <w:szCs w:val="24"/>
        </w:rPr>
        <w:t>s/o Anthony Knight</w:t>
      </w:r>
      <w:r>
        <w:rPr>
          <w:szCs w:val="24"/>
        </w:rPr>
        <w:t xml:space="preserve"> (London Met Arch)</w:t>
      </w:r>
    </w:p>
    <w:p w:rsidR="001470B7" w:rsidRDefault="001470B7" w:rsidP="001470B7">
      <w:pPr>
        <w:rPr>
          <w:szCs w:val="24"/>
        </w:rPr>
      </w:pPr>
      <w:r w:rsidRPr="000170F9">
        <w:rPr>
          <w:b/>
          <w:szCs w:val="24"/>
        </w:rPr>
        <w:t xml:space="preserve">1600 – Oct 6 – </w:t>
      </w:r>
      <w:r w:rsidR="00706944" w:rsidRPr="009E1E23">
        <w:rPr>
          <w:b/>
          <w:u w:val="single"/>
        </w:rPr>
        <w:t xml:space="preserve">UK </w:t>
      </w:r>
      <w:r w:rsidRPr="000170F9">
        <w:rPr>
          <w:b/>
          <w:szCs w:val="24"/>
          <w:u w:val="single"/>
        </w:rPr>
        <w:t>Sussex Hastings</w:t>
      </w:r>
      <w:r w:rsidRPr="000170F9">
        <w:rPr>
          <w:b/>
          <w:szCs w:val="24"/>
        </w:rPr>
        <w:t xml:space="preserve"> </w:t>
      </w:r>
      <w:r w:rsidR="007A089D">
        <w:rPr>
          <w:b/>
          <w:szCs w:val="24"/>
        </w:rPr>
        <w:t>– Birth/Bap –</w:t>
      </w:r>
      <w:r w:rsidRPr="000170F9">
        <w:rPr>
          <w:b/>
          <w:szCs w:val="24"/>
        </w:rPr>
        <w:t xml:space="preserve"> William Knight</w:t>
      </w:r>
      <w:r w:rsidRPr="00BC4DE8">
        <w:rPr>
          <w:szCs w:val="24"/>
        </w:rPr>
        <w:t xml:space="preserve"> </w:t>
      </w:r>
      <w:r>
        <w:rPr>
          <w:szCs w:val="24"/>
        </w:rPr>
        <w:t xml:space="preserve">- </w:t>
      </w:r>
      <w:r w:rsidRPr="00BC4DE8">
        <w:rPr>
          <w:szCs w:val="24"/>
        </w:rPr>
        <w:t>s/o John</w:t>
      </w:r>
      <w:r w:rsidR="00DB2F06">
        <w:rPr>
          <w:szCs w:val="24"/>
        </w:rPr>
        <w:t xml:space="preserve"> Knight</w:t>
      </w:r>
      <w:r>
        <w:rPr>
          <w:szCs w:val="24"/>
        </w:rPr>
        <w:t xml:space="preserve"> (London Met Arch)</w:t>
      </w:r>
    </w:p>
    <w:p w:rsidR="001470B7" w:rsidRDefault="001470B7" w:rsidP="001470B7">
      <w:pPr>
        <w:rPr>
          <w:b/>
          <w:szCs w:val="24"/>
        </w:rPr>
      </w:pPr>
      <w:r w:rsidRPr="000170F9">
        <w:rPr>
          <w:b/>
          <w:szCs w:val="24"/>
        </w:rPr>
        <w:t xml:space="preserve">1600 – Oct 6 – </w:t>
      </w:r>
      <w:r w:rsidR="00706944" w:rsidRPr="009E1E23">
        <w:rPr>
          <w:b/>
          <w:u w:val="single"/>
        </w:rPr>
        <w:t xml:space="preserve">UK </w:t>
      </w:r>
      <w:r w:rsidRPr="000170F9">
        <w:rPr>
          <w:b/>
          <w:szCs w:val="24"/>
          <w:u w:val="single"/>
        </w:rPr>
        <w:t>Cornwall Poughill</w:t>
      </w:r>
      <w:r w:rsidRPr="000170F9">
        <w:rPr>
          <w:b/>
          <w:szCs w:val="24"/>
        </w:rPr>
        <w:t xml:space="preserve"> </w:t>
      </w:r>
      <w:r w:rsidR="007A089D">
        <w:rPr>
          <w:b/>
          <w:szCs w:val="24"/>
        </w:rPr>
        <w:t>– Birth/Bap –</w:t>
      </w:r>
      <w:r w:rsidRPr="000170F9">
        <w:rPr>
          <w:b/>
          <w:szCs w:val="24"/>
        </w:rPr>
        <w:t xml:space="preserve"> Richard Knight</w:t>
      </w:r>
      <w:r>
        <w:rPr>
          <w:b/>
          <w:szCs w:val="24"/>
        </w:rPr>
        <w:t xml:space="preserve"> </w:t>
      </w:r>
      <w:r>
        <w:rPr>
          <w:szCs w:val="24"/>
        </w:rPr>
        <w:t>(London Met Arch)</w:t>
      </w:r>
    </w:p>
    <w:p w:rsidR="001470B7" w:rsidRDefault="001470B7" w:rsidP="001470B7">
      <w:pPr>
        <w:rPr>
          <w:b/>
          <w:szCs w:val="24"/>
        </w:rPr>
      </w:pPr>
      <w:r w:rsidRPr="000170F9">
        <w:rPr>
          <w:b/>
          <w:szCs w:val="24"/>
        </w:rPr>
        <w:t xml:space="preserve">1600 – Oct 9 – </w:t>
      </w:r>
      <w:r w:rsidR="00706944" w:rsidRPr="009E1E23">
        <w:rPr>
          <w:b/>
          <w:u w:val="single"/>
        </w:rPr>
        <w:t xml:space="preserve">UK </w:t>
      </w:r>
      <w:r w:rsidRPr="000170F9">
        <w:rPr>
          <w:b/>
          <w:szCs w:val="24"/>
          <w:u w:val="single"/>
        </w:rPr>
        <w:t>London St Botolph</w:t>
      </w:r>
      <w:r w:rsidRPr="000170F9">
        <w:rPr>
          <w:b/>
          <w:szCs w:val="24"/>
        </w:rPr>
        <w:t xml:space="preserve"> – Mar – Hellen Knight &amp; John King</w:t>
      </w:r>
      <w:r>
        <w:rPr>
          <w:b/>
          <w:szCs w:val="24"/>
        </w:rPr>
        <w:t xml:space="preserve"> </w:t>
      </w:r>
      <w:r>
        <w:rPr>
          <w:szCs w:val="24"/>
        </w:rPr>
        <w:t>(London Met Arch)</w:t>
      </w:r>
    </w:p>
    <w:p w:rsidR="001470B7" w:rsidRDefault="001470B7" w:rsidP="001470B7">
      <w:pPr>
        <w:rPr>
          <w:b/>
          <w:szCs w:val="24"/>
        </w:rPr>
      </w:pPr>
      <w:r w:rsidRPr="000170F9">
        <w:rPr>
          <w:b/>
          <w:szCs w:val="24"/>
        </w:rPr>
        <w:t xml:space="preserve">1600 – Oct 20 – </w:t>
      </w:r>
      <w:r w:rsidR="00706944" w:rsidRPr="009E1E23">
        <w:rPr>
          <w:b/>
          <w:u w:val="single"/>
        </w:rPr>
        <w:t xml:space="preserve">UK </w:t>
      </w:r>
      <w:r w:rsidRPr="000170F9">
        <w:rPr>
          <w:b/>
          <w:szCs w:val="24"/>
          <w:u w:val="single"/>
        </w:rPr>
        <w:t>Kent Stockbury</w:t>
      </w:r>
      <w:r w:rsidRPr="000170F9">
        <w:rPr>
          <w:b/>
          <w:szCs w:val="24"/>
        </w:rPr>
        <w:t xml:space="preserve"> – Mar – Richard Knight &amp; Margaret Iden</w:t>
      </w:r>
      <w:r>
        <w:rPr>
          <w:b/>
          <w:szCs w:val="24"/>
        </w:rPr>
        <w:t xml:space="preserve"> </w:t>
      </w:r>
      <w:r w:rsidRPr="00AC26EC">
        <w:rPr>
          <w:szCs w:val="24"/>
        </w:rPr>
        <w:t>(Tyler)</w:t>
      </w:r>
    </w:p>
    <w:p w:rsidR="001470B7" w:rsidRPr="000170F9" w:rsidRDefault="001470B7" w:rsidP="001470B7">
      <w:pPr>
        <w:rPr>
          <w:b/>
          <w:szCs w:val="24"/>
        </w:rPr>
      </w:pPr>
      <w:r w:rsidRPr="000170F9">
        <w:rPr>
          <w:b/>
          <w:szCs w:val="24"/>
        </w:rPr>
        <w:t xml:space="preserve">1600 – Nov 2 – </w:t>
      </w:r>
      <w:r w:rsidR="00706944" w:rsidRPr="009E1E23">
        <w:rPr>
          <w:b/>
          <w:u w:val="single"/>
        </w:rPr>
        <w:t xml:space="preserve">UK </w:t>
      </w:r>
      <w:r w:rsidRPr="000170F9">
        <w:rPr>
          <w:b/>
          <w:szCs w:val="24"/>
          <w:u w:val="single"/>
        </w:rPr>
        <w:t>Wiltshire Chirton</w:t>
      </w:r>
      <w:r w:rsidRPr="000170F9">
        <w:rPr>
          <w:b/>
          <w:szCs w:val="24"/>
        </w:rPr>
        <w:t xml:space="preserve"> </w:t>
      </w:r>
      <w:r w:rsidR="007A089D">
        <w:rPr>
          <w:b/>
          <w:szCs w:val="24"/>
        </w:rPr>
        <w:t>– Birth/Bap –</w:t>
      </w:r>
      <w:r w:rsidRPr="000170F9">
        <w:rPr>
          <w:b/>
          <w:szCs w:val="24"/>
        </w:rPr>
        <w:t xml:space="preserve"> Thomas Knight</w:t>
      </w:r>
      <w:r w:rsidRPr="00BC4DE8">
        <w:rPr>
          <w:szCs w:val="24"/>
        </w:rPr>
        <w:t xml:space="preserve"> </w:t>
      </w:r>
      <w:r>
        <w:rPr>
          <w:szCs w:val="24"/>
        </w:rPr>
        <w:t xml:space="preserve">- </w:t>
      </w:r>
      <w:r w:rsidRPr="00BC4DE8">
        <w:rPr>
          <w:szCs w:val="24"/>
        </w:rPr>
        <w:t>s/o Paul</w:t>
      </w:r>
      <w:r>
        <w:rPr>
          <w:szCs w:val="24"/>
        </w:rPr>
        <w:t xml:space="preserve"> Knight (London Met Arch)</w:t>
      </w:r>
    </w:p>
    <w:p w:rsidR="001470B7" w:rsidRDefault="001470B7" w:rsidP="001470B7">
      <w:pPr>
        <w:rPr>
          <w:szCs w:val="24"/>
        </w:rPr>
      </w:pPr>
      <w:r w:rsidRPr="00EB66FD">
        <w:rPr>
          <w:b/>
          <w:szCs w:val="24"/>
        </w:rPr>
        <w:lastRenderedPageBreak/>
        <w:t xml:space="preserve">1600 – Nov 15 – </w:t>
      </w:r>
      <w:r w:rsidR="00706944" w:rsidRPr="009E1E23">
        <w:rPr>
          <w:b/>
          <w:u w:val="single"/>
        </w:rPr>
        <w:t xml:space="preserve">UK </w:t>
      </w:r>
      <w:r w:rsidRPr="00EB66FD">
        <w:rPr>
          <w:b/>
          <w:szCs w:val="24"/>
          <w:u w:val="single"/>
        </w:rPr>
        <w:t>Somerset Cudworth</w:t>
      </w:r>
      <w:r w:rsidRPr="00EB66FD">
        <w:rPr>
          <w:b/>
          <w:szCs w:val="24"/>
        </w:rPr>
        <w:t xml:space="preserve"> – Will – John Knight</w:t>
      </w:r>
      <w:r>
        <w:rPr>
          <w:b/>
          <w:szCs w:val="24"/>
        </w:rPr>
        <w:t>, Yeoman</w:t>
      </w:r>
      <w:r>
        <w:rPr>
          <w:szCs w:val="24"/>
        </w:rPr>
        <w:t xml:space="preserve"> – To wife, all tenements and lands in Cudworth for life; after decease of wife, tenements and lands to go to </w:t>
      </w:r>
      <w:r w:rsidRPr="00DB2F06">
        <w:rPr>
          <w:b/>
          <w:szCs w:val="24"/>
        </w:rPr>
        <w:t>son Richard</w:t>
      </w:r>
      <w:r w:rsidR="00DB2F06" w:rsidRPr="00DB2F06">
        <w:rPr>
          <w:b/>
          <w:szCs w:val="24"/>
        </w:rPr>
        <w:t xml:space="preserve"> Knight</w:t>
      </w:r>
      <w:r>
        <w:rPr>
          <w:szCs w:val="24"/>
        </w:rPr>
        <w:t xml:space="preserve">; after decease of Richard, tenements and land to go to daughter, Elizabeth;  to wife, 16 cows and 6 young bullocks 1 yr old; to wife, 20 bushels of wheat and 20 bushels of oats and a measure of hay; to son Richard, “all my lands in Mooreton”  and lands in Bobeight and Willonory and Exeter and Samford and Peverell; if son Richard dies before 21, and unmarried, then lands to go to </w:t>
      </w:r>
      <w:r w:rsidRPr="00DB2F06">
        <w:rPr>
          <w:b/>
          <w:szCs w:val="24"/>
        </w:rPr>
        <w:t>daughters Elizabeth Knight and Johane Knight</w:t>
      </w:r>
      <w:r>
        <w:rPr>
          <w:szCs w:val="24"/>
        </w:rPr>
        <w:t xml:space="preserve">, equally divided; if either daughter dies before 18 and unmarried, her portion to be divided among surviving children; residue of estate to children Richard, Elizabeth and Johane, equally divided, and the three of them to be executors; William Gomer and Thomas Wigham to be overseers and they to receive 10 shillings apiece; wife to receive other household items, bed, pots, pans as long as she is unmarried; list of those who owe testator money: Nicholas Burgine, John Knight, John Hill, Nicholas Membry, William Deline, Roger Watt, mother-in-law Johane Knight owes 16 shillings. ( </w:t>
      </w:r>
      <w:r w:rsidRPr="00E23E7F">
        <w:rPr>
          <w:szCs w:val="24"/>
        </w:rPr>
        <w:t>Prerogative Court of Canterbury Wills, 1384-1858</w:t>
      </w:r>
      <w:r>
        <w:rPr>
          <w:szCs w:val="24"/>
        </w:rPr>
        <w:t xml:space="preserve">, </w:t>
      </w:r>
      <w:r w:rsidRPr="00E23E7F">
        <w:rPr>
          <w:szCs w:val="24"/>
        </w:rPr>
        <w:t>PROB 11: Will Registers</w:t>
      </w:r>
      <w:r>
        <w:rPr>
          <w:szCs w:val="24"/>
        </w:rPr>
        <w:t xml:space="preserve">, </w:t>
      </w:r>
      <w:r w:rsidRPr="00E23E7F">
        <w:rPr>
          <w:szCs w:val="24"/>
        </w:rPr>
        <w:t>1599-1623</w:t>
      </w:r>
      <w:r>
        <w:rPr>
          <w:szCs w:val="24"/>
        </w:rPr>
        <w:t xml:space="preserve">, </w:t>
      </w:r>
      <w:r w:rsidRPr="00E23E7F">
        <w:rPr>
          <w:szCs w:val="24"/>
        </w:rPr>
        <w:t>Piece 096: Wallop, Quire Numbers 39-81 (1600)</w:t>
      </w:r>
      <w:r>
        <w:rPr>
          <w:szCs w:val="24"/>
        </w:rPr>
        <w:t xml:space="preserve">) </w:t>
      </w:r>
    </w:p>
    <w:p w:rsidR="001470B7" w:rsidRDefault="001470B7" w:rsidP="001470B7">
      <w:pPr>
        <w:rPr>
          <w:szCs w:val="24"/>
        </w:rPr>
      </w:pPr>
      <w:r w:rsidRPr="000170F9">
        <w:rPr>
          <w:b/>
          <w:szCs w:val="24"/>
        </w:rPr>
        <w:t xml:space="preserve">1600 – Nov 16 – </w:t>
      </w:r>
      <w:r w:rsidR="00706944" w:rsidRPr="009E1E23">
        <w:rPr>
          <w:b/>
          <w:u w:val="single"/>
        </w:rPr>
        <w:t xml:space="preserve">UK </w:t>
      </w:r>
      <w:r w:rsidRPr="000170F9">
        <w:rPr>
          <w:b/>
          <w:szCs w:val="24"/>
          <w:u w:val="single"/>
        </w:rPr>
        <w:t>Sussex Rudgwick</w:t>
      </w:r>
      <w:r w:rsidRPr="000170F9">
        <w:rPr>
          <w:b/>
          <w:szCs w:val="24"/>
        </w:rPr>
        <w:t xml:space="preserve"> </w:t>
      </w:r>
      <w:r w:rsidR="007A089D">
        <w:rPr>
          <w:b/>
          <w:szCs w:val="24"/>
        </w:rPr>
        <w:t>– Birth/Bap –</w:t>
      </w:r>
      <w:r w:rsidRPr="000170F9">
        <w:rPr>
          <w:b/>
          <w:szCs w:val="24"/>
        </w:rPr>
        <w:t xml:space="preserve"> Thomas Knight</w:t>
      </w:r>
      <w:r w:rsidRPr="00BC4DE8">
        <w:rPr>
          <w:szCs w:val="24"/>
        </w:rPr>
        <w:t xml:space="preserve"> </w:t>
      </w:r>
      <w:r>
        <w:rPr>
          <w:szCs w:val="24"/>
        </w:rPr>
        <w:t xml:space="preserve">- </w:t>
      </w:r>
      <w:r w:rsidRPr="00BC4DE8">
        <w:rPr>
          <w:szCs w:val="24"/>
        </w:rPr>
        <w:t>s/o Walter</w:t>
      </w:r>
      <w:r>
        <w:rPr>
          <w:szCs w:val="24"/>
        </w:rPr>
        <w:t xml:space="preserve"> </w:t>
      </w:r>
      <w:r w:rsidR="00DB2F06">
        <w:rPr>
          <w:szCs w:val="24"/>
        </w:rPr>
        <w:t xml:space="preserve">Knight </w:t>
      </w:r>
      <w:r>
        <w:rPr>
          <w:szCs w:val="24"/>
        </w:rPr>
        <w:t>(London Met Arch)</w:t>
      </w:r>
    </w:p>
    <w:p w:rsidR="001470B7" w:rsidRDefault="001470B7" w:rsidP="001470B7">
      <w:pPr>
        <w:rPr>
          <w:szCs w:val="24"/>
        </w:rPr>
      </w:pPr>
      <w:r w:rsidRPr="000170F9">
        <w:rPr>
          <w:b/>
          <w:szCs w:val="24"/>
        </w:rPr>
        <w:t xml:space="preserve">1600 – Nov 23 – </w:t>
      </w:r>
      <w:r w:rsidR="00706944" w:rsidRPr="009E1E23">
        <w:rPr>
          <w:b/>
          <w:u w:val="single"/>
        </w:rPr>
        <w:t xml:space="preserve">UK </w:t>
      </w:r>
      <w:r w:rsidRPr="000170F9">
        <w:rPr>
          <w:b/>
          <w:szCs w:val="24"/>
          <w:u w:val="single"/>
        </w:rPr>
        <w:t>Sussex Billingshurst</w:t>
      </w:r>
      <w:r w:rsidRPr="000170F9">
        <w:rPr>
          <w:b/>
          <w:szCs w:val="24"/>
        </w:rPr>
        <w:t xml:space="preserve"> </w:t>
      </w:r>
      <w:r w:rsidR="007A089D">
        <w:rPr>
          <w:b/>
          <w:szCs w:val="24"/>
        </w:rPr>
        <w:t>– Birth/Bap –</w:t>
      </w:r>
      <w:r w:rsidRPr="000170F9">
        <w:rPr>
          <w:b/>
          <w:szCs w:val="24"/>
        </w:rPr>
        <w:t xml:space="preserve"> William Knight</w:t>
      </w:r>
      <w:r w:rsidRPr="00BC4DE8">
        <w:rPr>
          <w:szCs w:val="24"/>
        </w:rPr>
        <w:t xml:space="preserve"> </w:t>
      </w:r>
      <w:r>
        <w:rPr>
          <w:szCs w:val="24"/>
        </w:rPr>
        <w:t xml:space="preserve">- </w:t>
      </w:r>
      <w:r w:rsidRPr="00BC4DE8">
        <w:rPr>
          <w:szCs w:val="24"/>
        </w:rPr>
        <w:t>s/o Richard</w:t>
      </w:r>
      <w:r>
        <w:rPr>
          <w:szCs w:val="24"/>
        </w:rPr>
        <w:t xml:space="preserve"> </w:t>
      </w:r>
      <w:r w:rsidR="00DB2F06">
        <w:rPr>
          <w:szCs w:val="24"/>
        </w:rPr>
        <w:t xml:space="preserve">Knight </w:t>
      </w:r>
      <w:r>
        <w:rPr>
          <w:szCs w:val="24"/>
        </w:rPr>
        <w:t>(London Met Arch)</w:t>
      </w:r>
    </w:p>
    <w:p w:rsidR="001470B7" w:rsidRDefault="001470B7" w:rsidP="001470B7">
      <w:pPr>
        <w:rPr>
          <w:szCs w:val="24"/>
        </w:rPr>
      </w:pPr>
      <w:r w:rsidRPr="000170F9">
        <w:rPr>
          <w:b/>
          <w:szCs w:val="24"/>
        </w:rPr>
        <w:t xml:space="preserve">1600 – Dec 7 – </w:t>
      </w:r>
      <w:r w:rsidR="00706944" w:rsidRPr="009E1E23">
        <w:rPr>
          <w:b/>
          <w:u w:val="single"/>
        </w:rPr>
        <w:t xml:space="preserve">UK </w:t>
      </w:r>
      <w:r w:rsidRPr="000170F9">
        <w:rPr>
          <w:b/>
          <w:szCs w:val="24"/>
          <w:u w:val="single"/>
        </w:rPr>
        <w:t>Cornwall St Erney</w:t>
      </w:r>
      <w:r w:rsidRPr="000170F9">
        <w:rPr>
          <w:b/>
          <w:szCs w:val="24"/>
        </w:rPr>
        <w:t xml:space="preserve"> – </w:t>
      </w:r>
      <w:r>
        <w:rPr>
          <w:b/>
          <w:szCs w:val="24"/>
        </w:rPr>
        <w:t xml:space="preserve">Bap - </w:t>
      </w:r>
      <w:r w:rsidRPr="000170F9">
        <w:rPr>
          <w:b/>
          <w:szCs w:val="24"/>
        </w:rPr>
        <w:t>Daniel Knight</w:t>
      </w:r>
      <w:r w:rsidRPr="00BC4DE8">
        <w:rPr>
          <w:szCs w:val="24"/>
        </w:rPr>
        <w:t xml:space="preserve"> </w:t>
      </w:r>
      <w:r>
        <w:rPr>
          <w:szCs w:val="24"/>
        </w:rPr>
        <w:t xml:space="preserve">- </w:t>
      </w:r>
      <w:r w:rsidRPr="00BC4DE8">
        <w:rPr>
          <w:szCs w:val="24"/>
        </w:rPr>
        <w:t>s/o Ferdinando</w:t>
      </w:r>
      <w:r>
        <w:rPr>
          <w:szCs w:val="24"/>
        </w:rPr>
        <w:t xml:space="preserve"> </w:t>
      </w:r>
      <w:r w:rsidR="00DB2F06">
        <w:rPr>
          <w:szCs w:val="24"/>
        </w:rPr>
        <w:t xml:space="preserve">Knight </w:t>
      </w:r>
      <w:r>
        <w:rPr>
          <w:szCs w:val="24"/>
        </w:rPr>
        <w:t>(London Met Arch)</w:t>
      </w:r>
    </w:p>
    <w:p w:rsidR="001470B7" w:rsidRDefault="001470B7" w:rsidP="001470B7">
      <w:pPr>
        <w:rPr>
          <w:szCs w:val="24"/>
        </w:rPr>
      </w:pPr>
      <w:r w:rsidRPr="000170F9">
        <w:rPr>
          <w:b/>
          <w:szCs w:val="24"/>
        </w:rPr>
        <w:t xml:space="preserve">1600 – Dec 7 – </w:t>
      </w:r>
      <w:r w:rsidR="00706944" w:rsidRPr="009E1E23">
        <w:rPr>
          <w:b/>
          <w:u w:val="single"/>
        </w:rPr>
        <w:t xml:space="preserve">UK </w:t>
      </w:r>
      <w:r w:rsidRPr="000170F9">
        <w:rPr>
          <w:b/>
          <w:szCs w:val="24"/>
          <w:u w:val="single"/>
        </w:rPr>
        <w:t>Sussex Aldingbourne</w:t>
      </w:r>
      <w:r w:rsidRPr="000170F9">
        <w:rPr>
          <w:b/>
          <w:szCs w:val="24"/>
        </w:rPr>
        <w:t xml:space="preserve"> </w:t>
      </w:r>
      <w:r w:rsidR="007A089D">
        <w:rPr>
          <w:b/>
          <w:szCs w:val="24"/>
        </w:rPr>
        <w:t>– Birth/Bap –</w:t>
      </w:r>
      <w:r w:rsidRPr="000170F9">
        <w:rPr>
          <w:b/>
          <w:szCs w:val="24"/>
        </w:rPr>
        <w:t xml:space="preserve"> Richard Knight</w:t>
      </w:r>
      <w:r w:rsidRPr="00BC4DE8">
        <w:rPr>
          <w:szCs w:val="24"/>
        </w:rPr>
        <w:t xml:space="preserve"> </w:t>
      </w:r>
      <w:r>
        <w:rPr>
          <w:szCs w:val="24"/>
        </w:rPr>
        <w:t xml:space="preserve">- </w:t>
      </w:r>
      <w:r w:rsidRPr="00BC4DE8">
        <w:rPr>
          <w:szCs w:val="24"/>
        </w:rPr>
        <w:t>s/o Richard</w:t>
      </w:r>
      <w:r>
        <w:rPr>
          <w:szCs w:val="24"/>
        </w:rPr>
        <w:t xml:space="preserve"> </w:t>
      </w:r>
      <w:r w:rsidR="00DB2F06">
        <w:rPr>
          <w:szCs w:val="24"/>
        </w:rPr>
        <w:t xml:space="preserve">Knight </w:t>
      </w:r>
      <w:r>
        <w:rPr>
          <w:szCs w:val="24"/>
        </w:rPr>
        <w:t>(London Met Arch)</w:t>
      </w:r>
    </w:p>
    <w:p w:rsidR="001470B7" w:rsidRDefault="001470B7" w:rsidP="001470B7">
      <w:pPr>
        <w:rPr>
          <w:szCs w:val="24"/>
        </w:rPr>
      </w:pPr>
      <w:r w:rsidRPr="000170F9">
        <w:rPr>
          <w:b/>
          <w:szCs w:val="24"/>
        </w:rPr>
        <w:t xml:space="preserve">1600 – Dec 21 – </w:t>
      </w:r>
      <w:r w:rsidR="00706944" w:rsidRPr="009E1E23">
        <w:rPr>
          <w:b/>
          <w:u w:val="single"/>
        </w:rPr>
        <w:t xml:space="preserve">UK </w:t>
      </w:r>
      <w:r w:rsidRPr="000170F9">
        <w:rPr>
          <w:b/>
          <w:szCs w:val="24"/>
          <w:u w:val="single"/>
        </w:rPr>
        <w:t>Sussex Oving</w:t>
      </w:r>
      <w:r w:rsidRPr="000170F9">
        <w:rPr>
          <w:b/>
          <w:szCs w:val="24"/>
        </w:rPr>
        <w:t xml:space="preserve"> </w:t>
      </w:r>
      <w:r w:rsidR="007A089D">
        <w:rPr>
          <w:b/>
          <w:szCs w:val="24"/>
        </w:rPr>
        <w:t>– Birth/Bap –</w:t>
      </w:r>
      <w:r w:rsidRPr="000170F9">
        <w:rPr>
          <w:b/>
          <w:szCs w:val="24"/>
        </w:rPr>
        <w:t xml:space="preserve"> John Knight</w:t>
      </w:r>
      <w:r w:rsidRPr="00BC4DE8">
        <w:rPr>
          <w:szCs w:val="24"/>
        </w:rPr>
        <w:t xml:space="preserve"> </w:t>
      </w:r>
      <w:r>
        <w:rPr>
          <w:szCs w:val="24"/>
        </w:rPr>
        <w:t xml:space="preserve">- </w:t>
      </w:r>
      <w:r w:rsidRPr="00BC4DE8">
        <w:rPr>
          <w:szCs w:val="24"/>
        </w:rPr>
        <w:t>s/o Richard</w:t>
      </w:r>
      <w:r w:rsidR="00DB2F06">
        <w:rPr>
          <w:szCs w:val="24"/>
        </w:rPr>
        <w:t xml:space="preserve"> Knight</w:t>
      </w:r>
      <w:r>
        <w:rPr>
          <w:szCs w:val="24"/>
        </w:rPr>
        <w:t xml:space="preserve"> (London Met Arch)</w:t>
      </w:r>
    </w:p>
    <w:p w:rsidR="001470B7" w:rsidRPr="000170F9" w:rsidRDefault="001470B7" w:rsidP="001470B7">
      <w:pPr>
        <w:rPr>
          <w:b/>
          <w:szCs w:val="24"/>
        </w:rPr>
      </w:pPr>
      <w:r w:rsidRPr="000170F9">
        <w:rPr>
          <w:b/>
          <w:szCs w:val="24"/>
        </w:rPr>
        <w:t xml:space="preserve">1600 – Dec 28 – </w:t>
      </w:r>
      <w:r w:rsidR="00706944" w:rsidRPr="009E1E23">
        <w:rPr>
          <w:b/>
          <w:u w:val="single"/>
        </w:rPr>
        <w:t xml:space="preserve">UK </w:t>
      </w:r>
      <w:r w:rsidRPr="000170F9">
        <w:rPr>
          <w:b/>
          <w:szCs w:val="24"/>
          <w:u w:val="single"/>
        </w:rPr>
        <w:t>Kent Canterbury</w:t>
      </w:r>
      <w:r w:rsidRPr="000170F9">
        <w:rPr>
          <w:b/>
          <w:szCs w:val="24"/>
        </w:rPr>
        <w:t xml:space="preserve"> </w:t>
      </w:r>
      <w:r w:rsidR="007A089D">
        <w:rPr>
          <w:b/>
          <w:szCs w:val="24"/>
        </w:rPr>
        <w:t>– Birth/Bap –</w:t>
      </w:r>
      <w:r w:rsidRPr="000170F9">
        <w:rPr>
          <w:b/>
          <w:szCs w:val="24"/>
        </w:rPr>
        <w:t xml:space="preserve"> Sara Knight</w:t>
      </w:r>
      <w:r>
        <w:rPr>
          <w:b/>
          <w:szCs w:val="24"/>
        </w:rPr>
        <w:t xml:space="preserve"> </w:t>
      </w:r>
      <w:r w:rsidRPr="00AC26EC">
        <w:rPr>
          <w:szCs w:val="24"/>
        </w:rPr>
        <w:t>(Tyler)</w:t>
      </w:r>
    </w:p>
    <w:p w:rsidR="001470B7" w:rsidRDefault="001470B7" w:rsidP="001470B7">
      <w:pPr>
        <w:rPr>
          <w:szCs w:val="24"/>
        </w:rPr>
      </w:pPr>
      <w:r w:rsidRPr="00792CEB">
        <w:rPr>
          <w:b/>
          <w:szCs w:val="24"/>
        </w:rPr>
        <w:t xml:space="preserve">1600 – </w:t>
      </w:r>
      <w:r w:rsidR="00706944" w:rsidRPr="009E1E23">
        <w:rPr>
          <w:b/>
          <w:u w:val="single"/>
        </w:rPr>
        <w:t xml:space="preserve">UK </w:t>
      </w:r>
      <w:r w:rsidRPr="00792CEB">
        <w:rPr>
          <w:b/>
          <w:szCs w:val="24"/>
          <w:u w:val="single"/>
        </w:rPr>
        <w:t>Kent Lympne</w:t>
      </w:r>
      <w:r w:rsidRPr="00792CEB">
        <w:rPr>
          <w:b/>
          <w:szCs w:val="24"/>
        </w:rPr>
        <w:t xml:space="preserve"> – </w:t>
      </w:r>
      <w:r>
        <w:rPr>
          <w:b/>
          <w:szCs w:val="24"/>
        </w:rPr>
        <w:t>Chancery</w:t>
      </w:r>
      <w:r w:rsidRPr="00792CEB">
        <w:rPr>
          <w:b/>
          <w:szCs w:val="24"/>
        </w:rPr>
        <w:t xml:space="preserve"> – Peter Knight</w:t>
      </w:r>
      <w:r>
        <w:rPr>
          <w:szCs w:val="24"/>
        </w:rPr>
        <w:t xml:space="preserve"> - </w:t>
      </w:r>
      <w:r w:rsidRPr="00792CEB">
        <w:rPr>
          <w:szCs w:val="24"/>
        </w:rPr>
        <w:t>Brodnax v Knight.</w:t>
      </w:r>
      <w:r>
        <w:rPr>
          <w:szCs w:val="24"/>
        </w:rPr>
        <w:t xml:space="preserve"> </w:t>
      </w:r>
      <w:r w:rsidRPr="00792CEB">
        <w:rPr>
          <w:szCs w:val="24"/>
        </w:rPr>
        <w:t>Plaintiffs: Robert Brodnax and his sons Robert, William, Thomas and John.</w:t>
      </w:r>
      <w:r>
        <w:rPr>
          <w:szCs w:val="24"/>
        </w:rPr>
        <w:t xml:space="preserve">  </w:t>
      </w:r>
      <w:r w:rsidRPr="00792CEB">
        <w:rPr>
          <w:szCs w:val="24"/>
        </w:rPr>
        <w:t xml:space="preserve">Defendants: </w:t>
      </w:r>
      <w:r w:rsidRPr="00DB2F06">
        <w:rPr>
          <w:b/>
          <w:szCs w:val="24"/>
        </w:rPr>
        <w:t>Peter</w:t>
      </w:r>
      <w:r w:rsidR="00DB2F06">
        <w:rPr>
          <w:b/>
          <w:szCs w:val="24"/>
        </w:rPr>
        <w:t xml:space="preserve"> Knight</w:t>
      </w:r>
      <w:r w:rsidRPr="00DB2F06">
        <w:rPr>
          <w:b/>
          <w:szCs w:val="24"/>
        </w:rPr>
        <w:t>, Thomas</w:t>
      </w:r>
      <w:r w:rsidR="00DB2F06">
        <w:rPr>
          <w:b/>
          <w:szCs w:val="24"/>
        </w:rPr>
        <w:t xml:space="preserve"> Knight</w:t>
      </w:r>
      <w:r w:rsidRPr="00DB2F06">
        <w:rPr>
          <w:b/>
          <w:szCs w:val="24"/>
        </w:rPr>
        <w:t>, Edmund</w:t>
      </w:r>
      <w:r w:rsidR="00DB2F06">
        <w:rPr>
          <w:b/>
          <w:szCs w:val="24"/>
        </w:rPr>
        <w:t xml:space="preserve"> Knight</w:t>
      </w:r>
      <w:r w:rsidRPr="00DB2F06">
        <w:rPr>
          <w:b/>
          <w:szCs w:val="24"/>
        </w:rPr>
        <w:t>, Christopher</w:t>
      </w:r>
      <w:r w:rsidR="00DB2F06">
        <w:rPr>
          <w:b/>
          <w:szCs w:val="24"/>
        </w:rPr>
        <w:t xml:space="preserve"> Knight</w:t>
      </w:r>
      <w:r w:rsidRPr="00DB2F06">
        <w:rPr>
          <w:b/>
          <w:szCs w:val="24"/>
        </w:rPr>
        <w:t>, James</w:t>
      </w:r>
      <w:r w:rsidR="00DB2F06">
        <w:rPr>
          <w:b/>
          <w:szCs w:val="24"/>
        </w:rPr>
        <w:t xml:space="preserve"> Knight</w:t>
      </w:r>
      <w:r w:rsidRPr="00DB2F06">
        <w:rPr>
          <w:b/>
          <w:szCs w:val="24"/>
        </w:rPr>
        <w:t xml:space="preserve"> and William Knight</w:t>
      </w:r>
      <w:r w:rsidRPr="00792CEB">
        <w:rPr>
          <w:szCs w:val="24"/>
        </w:rPr>
        <w:t>.</w:t>
      </w:r>
      <w:r>
        <w:rPr>
          <w:szCs w:val="24"/>
        </w:rPr>
        <w:t xml:space="preserve">  </w:t>
      </w:r>
      <w:r w:rsidRPr="00792CEB">
        <w:rPr>
          <w:szCs w:val="24"/>
        </w:rPr>
        <w:t xml:space="preserve">Subject: Dilapidations, waste; Capital messuage etc called French, situate in Lympne and Aldington, Kent, which premises were subject to gavelkind custom, of which </w:t>
      </w:r>
      <w:r w:rsidRPr="00DB2F06">
        <w:rPr>
          <w:b/>
          <w:szCs w:val="24"/>
        </w:rPr>
        <w:t>William Knight was seised, who devised to his son William Knight, who died seised, leaving his sons Peter and James his heirs: Peter, being seised of a moiety, had issue Thomas and William</w:t>
      </w:r>
      <w:r w:rsidRPr="00792CEB">
        <w:rPr>
          <w:szCs w:val="24"/>
        </w:rPr>
        <w:t xml:space="preserve"> etc.</w:t>
      </w:r>
      <w:r>
        <w:rPr>
          <w:szCs w:val="24"/>
        </w:rPr>
        <w:t xml:space="preserve">  </w:t>
      </w:r>
      <w:r w:rsidRPr="00792CEB">
        <w:rPr>
          <w:szCs w:val="24"/>
        </w:rPr>
        <w:t>Document type: [pleadings]</w:t>
      </w:r>
      <w:r>
        <w:rPr>
          <w:szCs w:val="24"/>
        </w:rPr>
        <w:t xml:space="preserve">. Between 1558 and 1603. (National Archives, Kew England, Ref: </w:t>
      </w:r>
      <w:r w:rsidRPr="00792CEB">
        <w:rPr>
          <w:szCs w:val="24"/>
        </w:rPr>
        <w:t>C 2/Eliz/B6/49</w:t>
      </w:r>
      <w:r>
        <w:rPr>
          <w:szCs w:val="24"/>
        </w:rPr>
        <w:t>)</w:t>
      </w:r>
      <w:r w:rsidR="00DC6065">
        <w:rPr>
          <w:szCs w:val="24"/>
        </w:rPr>
        <w:br/>
      </w:r>
      <w:r w:rsidR="00DC6065" w:rsidRPr="00DC6065">
        <w:rPr>
          <w:b/>
          <w:szCs w:val="24"/>
        </w:rPr>
        <w:t>Note</w:t>
      </w:r>
      <w:r w:rsidR="00DC6065">
        <w:rPr>
          <w:szCs w:val="24"/>
        </w:rPr>
        <w:t xml:space="preserve">: Connect this group with the Knights of the Ladd will below. </w:t>
      </w:r>
    </w:p>
    <w:p w:rsidR="001470B7" w:rsidRDefault="001470B7" w:rsidP="001470B7">
      <w:pPr>
        <w:rPr>
          <w:szCs w:val="24"/>
        </w:rPr>
      </w:pPr>
      <w:r w:rsidRPr="003F090F">
        <w:rPr>
          <w:b/>
          <w:szCs w:val="24"/>
        </w:rPr>
        <w:t xml:space="preserve">1601 – Jan 1 – </w:t>
      </w:r>
      <w:r w:rsidR="00706944" w:rsidRPr="009E1E23">
        <w:rPr>
          <w:b/>
          <w:u w:val="single"/>
        </w:rPr>
        <w:t xml:space="preserve">UK </w:t>
      </w:r>
      <w:r w:rsidRPr="003F090F">
        <w:rPr>
          <w:b/>
          <w:szCs w:val="24"/>
          <w:u w:val="single"/>
        </w:rPr>
        <w:t>Wiltshire Stratton St Margaret</w:t>
      </w:r>
      <w:r w:rsidRPr="003F090F">
        <w:rPr>
          <w:b/>
          <w:szCs w:val="24"/>
        </w:rPr>
        <w:t xml:space="preserve"> – Admin - John Knight</w:t>
      </w:r>
      <w:r>
        <w:rPr>
          <w:szCs w:val="24"/>
        </w:rPr>
        <w:t xml:space="preserve"> -  </w:t>
      </w:r>
      <w:r w:rsidRPr="003F090F">
        <w:rPr>
          <w:szCs w:val="24"/>
        </w:rPr>
        <w:t xml:space="preserve">Agreement to partition an estate in Stratton St. Margaret between </w:t>
      </w:r>
      <w:r w:rsidRPr="00DB2F06">
        <w:rPr>
          <w:b/>
          <w:szCs w:val="24"/>
        </w:rPr>
        <w:t>Richard Bridges and John Knight</w:t>
      </w:r>
      <w:r w:rsidRPr="003F090F">
        <w:rPr>
          <w:szCs w:val="24"/>
        </w:rPr>
        <w:t>, concerning the whole manor and appurtenances which they hold jointly by virtue of letters patent of 35 Hen. VIII, 16 Feb 1547</w:t>
      </w:r>
      <w:r>
        <w:rPr>
          <w:szCs w:val="24"/>
        </w:rPr>
        <w:t xml:space="preserve">; </w:t>
      </w:r>
      <w:r w:rsidRPr="003F090F">
        <w:rPr>
          <w:szCs w:val="24"/>
        </w:rPr>
        <w:t xml:space="preserve">Licence of alienation by letters patent of the whole manor of Stratton St. Margaret granted to </w:t>
      </w:r>
      <w:r w:rsidRPr="00DB2F06">
        <w:rPr>
          <w:b/>
          <w:szCs w:val="24"/>
        </w:rPr>
        <w:t>John Knight</w:t>
      </w:r>
      <w:r w:rsidRPr="003F090F">
        <w:rPr>
          <w:szCs w:val="24"/>
        </w:rPr>
        <w:t>, to alienate to Adam Blandy, 1 Dec 1601</w:t>
      </w:r>
      <w:r>
        <w:rPr>
          <w:szCs w:val="24"/>
        </w:rPr>
        <w:t xml:space="preserve">; </w:t>
      </w:r>
      <w:r w:rsidRPr="003F090F">
        <w:rPr>
          <w:szCs w:val="24"/>
        </w:rPr>
        <w:t>Feoffment of the whole manor and appurtenances of Stratton St. Margaret.</w:t>
      </w:r>
      <w:r>
        <w:rPr>
          <w:szCs w:val="24"/>
        </w:rPr>
        <w:t xml:space="preserve">  </w:t>
      </w:r>
      <w:r w:rsidRPr="003F090F">
        <w:rPr>
          <w:szCs w:val="24"/>
        </w:rPr>
        <w:t>John Knight to Adam Blandy, 1 Jan 1601</w:t>
      </w:r>
      <w:r>
        <w:rPr>
          <w:szCs w:val="24"/>
        </w:rPr>
        <w:t xml:space="preserve">; </w:t>
      </w:r>
      <w:r w:rsidRPr="003F090F">
        <w:rPr>
          <w:szCs w:val="24"/>
        </w:rPr>
        <w:t xml:space="preserve">Bargain and sale of the whole manor of Stratton St. Margaret, Nether Stratton and </w:t>
      </w:r>
      <w:r w:rsidRPr="003F090F">
        <w:rPr>
          <w:szCs w:val="24"/>
        </w:rPr>
        <w:lastRenderedPageBreak/>
        <w:t>Stratton Thorpe.</w:t>
      </w:r>
      <w:r>
        <w:rPr>
          <w:szCs w:val="24"/>
        </w:rPr>
        <w:t xml:space="preserve">  </w:t>
      </w:r>
      <w:r w:rsidRPr="00DB2F06">
        <w:rPr>
          <w:b/>
          <w:szCs w:val="24"/>
        </w:rPr>
        <w:t>John Knight to Adam Blandy</w:t>
      </w:r>
      <w:r w:rsidRPr="003F090F">
        <w:rPr>
          <w:szCs w:val="24"/>
        </w:rPr>
        <w:t>, 1 Jan 1601</w:t>
      </w:r>
      <w:r>
        <w:rPr>
          <w:szCs w:val="24"/>
        </w:rPr>
        <w:t xml:space="preserve">; </w:t>
      </w:r>
      <w:r w:rsidRPr="003F090F">
        <w:rPr>
          <w:szCs w:val="24"/>
        </w:rPr>
        <w:t>Indentures of fine of the whole manor, as above.</w:t>
      </w:r>
      <w:r>
        <w:rPr>
          <w:szCs w:val="24"/>
        </w:rPr>
        <w:t xml:space="preserve">  </w:t>
      </w:r>
      <w:r w:rsidRPr="003F090F">
        <w:rPr>
          <w:szCs w:val="24"/>
        </w:rPr>
        <w:t>John Knight to Adam Blandy, Hil. 1601</w:t>
      </w:r>
      <w:r>
        <w:rPr>
          <w:szCs w:val="24"/>
        </w:rPr>
        <w:t xml:space="preserve">;  </w:t>
      </w:r>
      <w:r w:rsidRPr="003F090F">
        <w:rPr>
          <w:szCs w:val="24"/>
        </w:rPr>
        <w:t>Exemplification of a recovery of land in Stratton St. Margaret, Broad Blunsdon, Throppe, Westend and Groundwell.</w:t>
      </w:r>
      <w:r>
        <w:rPr>
          <w:szCs w:val="24"/>
        </w:rPr>
        <w:t xml:space="preserve">  </w:t>
      </w:r>
      <w:r w:rsidRPr="003F090F">
        <w:rPr>
          <w:szCs w:val="24"/>
        </w:rPr>
        <w:t xml:space="preserve">Otho Gayer and Richard Money, demandants; </w:t>
      </w:r>
      <w:r w:rsidRPr="0093586B">
        <w:rPr>
          <w:b/>
          <w:szCs w:val="24"/>
        </w:rPr>
        <w:t>Adam Blande</w:t>
      </w:r>
      <w:r w:rsidRPr="003F090F">
        <w:rPr>
          <w:szCs w:val="24"/>
        </w:rPr>
        <w:t xml:space="preserve"> - tenant; John Knight - vouchee, Hil. 1601</w:t>
      </w:r>
      <w:r>
        <w:rPr>
          <w:szCs w:val="24"/>
        </w:rPr>
        <w:t>. (</w:t>
      </w:r>
      <w:r w:rsidRPr="003F090F">
        <w:rPr>
          <w:szCs w:val="24"/>
        </w:rPr>
        <w:t>Wiltshire and Swindon History Centre</w:t>
      </w:r>
      <w:r>
        <w:rPr>
          <w:szCs w:val="24"/>
        </w:rPr>
        <w:t xml:space="preserve">, Ref: </w:t>
      </w:r>
      <w:r w:rsidRPr="003F090F">
        <w:rPr>
          <w:szCs w:val="24"/>
        </w:rPr>
        <w:t>116/7</w:t>
      </w:r>
      <w:r>
        <w:rPr>
          <w:szCs w:val="24"/>
        </w:rPr>
        <w:t>)</w:t>
      </w:r>
    </w:p>
    <w:p w:rsidR="001470B7" w:rsidRDefault="001470B7" w:rsidP="001470B7">
      <w:pPr>
        <w:rPr>
          <w:szCs w:val="24"/>
        </w:rPr>
      </w:pPr>
      <w:r w:rsidRPr="00C97D14">
        <w:rPr>
          <w:b/>
          <w:szCs w:val="24"/>
        </w:rPr>
        <w:t xml:space="preserve">1601 – Feb 7 – </w:t>
      </w:r>
      <w:r w:rsidR="00706944" w:rsidRPr="009E1E23">
        <w:rPr>
          <w:b/>
          <w:u w:val="single"/>
        </w:rPr>
        <w:t xml:space="preserve">UK </w:t>
      </w:r>
      <w:r w:rsidRPr="00C97D14">
        <w:rPr>
          <w:b/>
          <w:szCs w:val="24"/>
          <w:u w:val="single"/>
        </w:rPr>
        <w:t>Kent Lenham</w:t>
      </w:r>
      <w:r w:rsidRPr="00C97D14">
        <w:rPr>
          <w:b/>
          <w:szCs w:val="24"/>
        </w:rPr>
        <w:t xml:space="preserve"> – Bur – Agnes Knight</w:t>
      </w:r>
      <w:r>
        <w:rPr>
          <w:szCs w:val="24"/>
        </w:rPr>
        <w:t xml:space="preserve"> – w/o John Knight (Tyler)</w:t>
      </w:r>
    </w:p>
    <w:p w:rsidR="001470B7" w:rsidRDefault="001470B7" w:rsidP="001470B7">
      <w:pPr>
        <w:rPr>
          <w:szCs w:val="24"/>
        </w:rPr>
      </w:pPr>
      <w:r w:rsidRPr="00790E77">
        <w:rPr>
          <w:b/>
          <w:szCs w:val="24"/>
        </w:rPr>
        <w:t xml:space="preserve">1601 – </w:t>
      </w:r>
      <w:r w:rsidR="00706944" w:rsidRPr="009E1E23">
        <w:rPr>
          <w:b/>
          <w:u w:val="single"/>
        </w:rPr>
        <w:t xml:space="preserve">UK </w:t>
      </w:r>
      <w:r w:rsidRPr="00790E77">
        <w:rPr>
          <w:b/>
          <w:szCs w:val="24"/>
          <w:u w:val="single"/>
        </w:rPr>
        <w:t>Kent Hythe</w:t>
      </w:r>
      <w:r w:rsidRPr="00790E77">
        <w:rPr>
          <w:b/>
          <w:szCs w:val="24"/>
        </w:rPr>
        <w:t xml:space="preserve"> – Admin – William Knight</w:t>
      </w:r>
      <w:r w:rsidRPr="00BC4DE8">
        <w:rPr>
          <w:szCs w:val="24"/>
        </w:rPr>
        <w:t xml:space="preserve"> </w:t>
      </w:r>
      <w:r>
        <w:rPr>
          <w:szCs w:val="24"/>
        </w:rPr>
        <w:t xml:space="preserve">- </w:t>
      </w:r>
      <w:r w:rsidRPr="00BC4DE8">
        <w:rPr>
          <w:szCs w:val="24"/>
        </w:rPr>
        <w:t>elected MP for Hythe</w:t>
      </w:r>
      <w:r>
        <w:rPr>
          <w:szCs w:val="24"/>
        </w:rPr>
        <w:t xml:space="preserve"> (Hist of Parliament online)</w:t>
      </w:r>
    </w:p>
    <w:p w:rsidR="00BC7717" w:rsidRDefault="00BC7717" w:rsidP="001470B7">
      <w:pPr>
        <w:rPr>
          <w:szCs w:val="24"/>
        </w:rPr>
      </w:pPr>
      <w:r w:rsidRPr="0001585A">
        <w:rPr>
          <w:b/>
        </w:rPr>
        <w:t>1</w:t>
      </w:r>
      <w:r>
        <w:rPr>
          <w:b/>
        </w:rPr>
        <w:t>601</w:t>
      </w:r>
      <w:r w:rsidRPr="0001585A">
        <w:rPr>
          <w:b/>
        </w:rPr>
        <w:t xml:space="preserve"> – </w:t>
      </w:r>
      <w:r>
        <w:rPr>
          <w:b/>
        </w:rPr>
        <w:t>Mar 21</w:t>
      </w:r>
      <w:r w:rsidRPr="0001585A">
        <w:rPr>
          <w:b/>
        </w:rPr>
        <w:t xml:space="preserve"> – </w:t>
      </w:r>
      <w:r w:rsidRPr="0001585A">
        <w:rPr>
          <w:b/>
          <w:u w:val="single"/>
        </w:rPr>
        <w:t>UK Hampshire Ringwood</w:t>
      </w:r>
      <w:r w:rsidRPr="0001585A">
        <w:rPr>
          <w:b/>
        </w:rPr>
        <w:t xml:space="preserve"> – </w:t>
      </w:r>
      <w:r>
        <w:rPr>
          <w:b/>
        </w:rPr>
        <w:t xml:space="preserve">Birth/Bap – Thomas Knight – s/o John Knight </w:t>
      </w:r>
      <w:r w:rsidRPr="00BC7717">
        <w:t>(London Met Archive)</w:t>
      </w:r>
    </w:p>
    <w:p w:rsidR="001470B7" w:rsidRDefault="001470B7" w:rsidP="001470B7">
      <w:pPr>
        <w:rPr>
          <w:szCs w:val="24"/>
        </w:rPr>
      </w:pPr>
      <w:r w:rsidRPr="00BC00BB">
        <w:rPr>
          <w:b/>
          <w:szCs w:val="24"/>
        </w:rPr>
        <w:t xml:space="preserve">1601 – Apr 3 – </w:t>
      </w:r>
      <w:r w:rsidR="00706944" w:rsidRPr="009E1E23">
        <w:rPr>
          <w:b/>
          <w:u w:val="single"/>
        </w:rPr>
        <w:t xml:space="preserve">UK </w:t>
      </w:r>
      <w:r w:rsidRPr="00BC00BB">
        <w:rPr>
          <w:b/>
          <w:szCs w:val="24"/>
          <w:u w:val="single"/>
        </w:rPr>
        <w:t>Worcestershire Great Malvern</w:t>
      </w:r>
      <w:r w:rsidRPr="00BC00BB">
        <w:rPr>
          <w:b/>
          <w:szCs w:val="24"/>
        </w:rPr>
        <w:t xml:space="preserve"> – Admin - John Knight </w:t>
      </w:r>
      <w:r>
        <w:rPr>
          <w:szCs w:val="24"/>
        </w:rPr>
        <w:t xml:space="preserve">- </w:t>
      </w:r>
      <w:r w:rsidRPr="00BC00BB">
        <w:rPr>
          <w:szCs w:val="24"/>
        </w:rPr>
        <w:t>Recognizance before William Ligon and Thomas Folliott by Augustine Taylor of Newland</w:t>
      </w:r>
      <w:r>
        <w:rPr>
          <w:szCs w:val="24"/>
        </w:rPr>
        <w:t>,</w:t>
      </w:r>
      <w:r w:rsidRPr="00BC00BB">
        <w:rPr>
          <w:szCs w:val="24"/>
        </w:rPr>
        <w:t xml:space="preserve"> Clerk and </w:t>
      </w:r>
      <w:r w:rsidRPr="0093586B">
        <w:rPr>
          <w:b/>
          <w:szCs w:val="24"/>
        </w:rPr>
        <w:t>John Knight of Great Malvern</w:t>
      </w:r>
      <w:r w:rsidRPr="00BC00BB">
        <w:rPr>
          <w:szCs w:val="24"/>
        </w:rPr>
        <w:t xml:space="preserve"> for the appearance of Dorothy Taylor of Newland</w:t>
      </w:r>
      <w:r>
        <w:rPr>
          <w:szCs w:val="24"/>
        </w:rPr>
        <w:t>,</w:t>
      </w:r>
      <w:r w:rsidRPr="00BC00BB">
        <w:rPr>
          <w:szCs w:val="24"/>
        </w:rPr>
        <w:t xml:space="preserve"> Spinster at the Sessions. </w:t>
      </w:r>
      <w:r>
        <w:rPr>
          <w:szCs w:val="24"/>
        </w:rPr>
        <w:t>(</w:t>
      </w:r>
      <w:r w:rsidRPr="00BC00BB">
        <w:rPr>
          <w:szCs w:val="24"/>
        </w:rPr>
        <w:t>Worcestershire Archive and Archaeology Service,</w:t>
      </w:r>
      <w:r>
        <w:rPr>
          <w:szCs w:val="24"/>
        </w:rPr>
        <w:t xml:space="preserve"> Ref: </w:t>
      </w:r>
      <w:r w:rsidRPr="00BC00BB">
        <w:rPr>
          <w:szCs w:val="24"/>
        </w:rPr>
        <w:t>1/1/16/8</w:t>
      </w:r>
      <w:r>
        <w:rPr>
          <w:szCs w:val="24"/>
        </w:rPr>
        <w:t>)</w:t>
      </w:r>
    </w:p>
    <w:p w:rsidR="001470B7" w:rsidRDefault="001470B7" w:rsidP="001470B7">
      <w:pPr>
        <w:rPr>
          <w:szCs w:val="24"/>
        </w:rPr>
      </w:pPr>
      <w:r w:rsidRPr="00790E77">
        <w:rPr>
          <w:b/>
          <w:szCs w:val="24"/>
        </w:rPr>
        <w:t xml:space="preserve">1601 – May 14 – </w:t>
      </w:r>
      <w:r w:rsidR="00706944" w:rsidRPr="009E1E23">
        <w:rPr>
          <w:b/>
          <w:u w:val="single"/>
        </w:rPr>
        <w:t xml:space="preserve">UK </w:t>
      </w:r>
      <w:r w:rsidRPr="00790E77">
        <w:rPr>
          <w:b/>
          <w:szCs w:val="24"/>
          <w:u w:val="single"/>
        </w:rPr>
        <w:t>London St Margaret Pattens</w:t>
      </w:r>
      <w:r w:rsidRPr="00790E77">
        <w:rPr>
          <w:b/>
          <w:szCs w:val="24"/>
        </w:rPr>
        <w:t xml:space="preserve"> </w:t>
      </w:r>
      <w:r w:rsidR="007A089D">
        <w:rPr>
          <w:b/>
          <w:szCs w:val="24"/>
        </w:rPr>
        <w:t>– Birth/Bap –</w:t>
      </w:r>
      <w:r w:rsidRPr="00790E77">
        <w:rPr>
          <w:b/>
          <w:szCs w:val="24"/>
        </w:rPr>
        <w:t xml:space="preserve"> George Knight</w:t>
      </w:r>
      <w:r w:rsidRPr="00BC4DE8">
        <w:rPr>
          <w:szCs w:val="24"/>
        </w:rPr>
        <w:t xml:space="preserve"> </w:t>
      </w:r>
      <w:r>
        <w:rPr>
          <w:szCs w:val="24"/>
        </w:rPr>
        <w:t xml:space="preserve">- </w:t>
      </w:r>
      <w:r w:rsidRPr="00BC4DE8">
        <w:rPr>
          <w:szCs w:val="24"/>
        </w:rPr>
        <w:t>s/o Peter</w:t>
      </w:r>
      <w:r w:rsidR="0093586B">
        <w:rPr>
          <w:szCs w:val="24"/>
        </w:rPr>
        <w:t xml:space="preserve"> Knight and Katherine </w:t>
      </w:r>
      <w:r>
        <w:rPr>
          <w:szCs w:val="24"/>
        </w:rPr>
        <w:t xml:space="preserve"> (London Met Arch)</w:t>
      </w:r>
    </w:p>
    <w:p w:rsidR="001470B7" w:rsidRDefault="001470B7" w:rsidP="001470B7">
      <w:pPr>
        <w:rPr>
          <w:szCs w:val="24"/>
        </w:rPr>
      </w:pPr>
      <w:r w:rsidRPr="007A6F85">
        <w:rPr>
          <w:b/>
          <w:szCs w:val="24"/>
        </w:rPr>
        <w:t xml:space="preserve">1601 – Oct 20 – </w:t>
      </w:r>
      <w:r w:rsidR="00706944" w:rsidRPr="009E1E23">
        <w:rPr>
          <w:b/>
          <w:u w:val="single"/>
        </w:rPr>
        <w:t xml:space="preserve">UK </w:t>
      </w:r>
      <w:r w:rsidRPr="007A6F85">
        <w:rPr>
          <w:b/>
          <w:szCs w:val="24"/>
          <w:u w:val="single"/>
        </w:rPr>
        <w:t>Suffolk Aldeburgh</w:t>
      </w:r>
      <w:r w:rsidRPr="007A6F85">
        <w:rPr>
          <w:b/>
          <w:szCs w:val="24"/>
        </w:rPr>
        <w:t xml:space="preserve"> – Will – Thomas Knight</w:t>
      </w:r>
      <w:r>
        <w:rPr>
          <w:b/>
          <w:szCs w:val="24"/>
        </w:rPr>
        <w:t>, Mariner</w:t>
      </w:r>
      <w:r>
        <w:rPr>
          <w:szCs w:val="24"/>
        </w:rPr>
        <w:t xml:space="preserve"> – Wife Sybil (Sibell), to receive for 7 years income from tenements and appurtenences in Rendham Barnes,  now leased to Robert Clarke; after 7 years, to go to daughter, Joan; wife to receive half ownership of Clipper called “Mary Anne”; wife to receive annuity of 4 pounds a year for her natural life; after my decease, all my moveable goods to be divided into 5 equal parts, 1 part to go to wife, 4 parts to be sold; manor at Aldeburgh, lands, tenements, hereditaments, etc, to go to </w:t>
      </w:r>
      <w:r w:rsidRPr="0093586B">
        <w:rPr>
          <w:b/>
          <w:szCs w:val="24"/>
        </w:rPr>
        <w:t>son Thomas Knight</w:t>
      </w:r>
      <w:r>
        <w:rPr>
          <w:szCs w:val="24"/>
        </w:rPr>
        <w:t xml:space="preserve">, son to pay his sister Joan 30 pounds in 3 installments; </w:t>
      </w:r>
      <w:r w:rsidRPr="0093586B">
        <w:rPr>
          <w:b/>
          <w:szCs w:val="24"/>
        </w:rPr>
        <w:t>sister Anne Newsonne</w:t>
      </w:r>
      <w:r>
        <w:rPr>
          <w:szCs w:val="24"/>
        </w:rPr>
        <w:t>; daughter Elizabeth; numerous small bequests. (</w:t>
      </w:r>
      <w:r w:rsidRPr="00F732BA">
        <w:rPr>
          <w:szCs w:val="24"/>
        </w:rPr>
        <w:t>Prerogative Court of Canterbury Wills, 1384-1858</w:t>
      </w:r>
      <w:r>
        <w:rPr>
          <w:szCs w:val="24"/>
        </w:rPr>
        <w:t xml:space="preserve">, </w:t>
      </w:r>
      <w:r w:rsidRPr="00F732BA">
        <w:rPr>
          <w:szCs w:val="24"/>
        </w:rPr>
        <w:t>PROB 11: Will Registers</w:t>
      </w:r>
      <w:r>
        <w:rPr>
          <w:szCs w:val="24"/>
        </w:rPr>
        <w:t xml:space="preserve">, </w:t>
      </w:r>
      <w:r w:rsidRPr="00F732BA">
        <w:rPr>
          <w:szCs w:val="24"/>
        </w:rPr>
        <w:t>1599-1623</w:t>
      </w:r>
      <w:r>
        <w:rPr>
          <w:szCs w:val="24"/>
        </w:rPr>
        <w:t xml:space="preserve">, </w:t>
      </w:r>
      <w:r w:rsidRPr="00F732BA">
        <w:rPr>
          <w:szCs w:val="24"/>
        </w:rPr>
        <w:t>Piece 098: Woodhall, Quire Numbers 39-89 (1601)</w:t>
      </w:r>
      <w:r>
        <w:rPr>
          <w:szCs w:val="24"/>
        </w:rPr>
        <w:t>)</w:t>
      </w:r>
    </w:p>
    <w:p w:rsidR="001470B7" w:rsidRDefault="001470B7" w:rsidP="001470B7">
      <w:pPr>
        <w:rPr>
          <w:szCs w:val="24"/>
        </w:rPr>
      </w:pPr>
      <w:r w:rsidRPr="007C4876">
        <w:rPr>
          <w:b/>
          <w:szCs w:val="24"/>
        </w:rPr>
        <w:t xml:space="preserve">1601 – </w:t>
      </w:r>
      <w:r w:rsidR="00706944" w:rsidRPr="009E1E23">
        <w:rPr>
          <w:b/>
          <w:u w:val="single"/>
        </w:rPr>
        <w:t xml:space="preserve">UK </w:t>
      </w:r>
      <w:r w:rsidRPr="007C4876">
        <w:rPr>
          <w:b/>
          <w:szCs w:val="24"/>
          <w:u w:val="single"/>
        </w:rPr>
        <w:t>Sussex Stedham</w:t>
      </w:r>
      <w:r w:rsidRPr="007C4876">
        <w:rPr>
          <w:b/>
          <w:szCs w:val="24"/>
        </w:rPr>
        <w:t xml:space="preserve"> – </w:t>
      </w:r>
      <w:r>
        <w:rPr>
          <w:b/>
          <w:szCs w:val="24"/>
        </w:rPr>
        <w:t>Chancery</w:t>
      </w:r>
      <w:r w:rsidRPr="007C4876">
        <w:rPr>
          <w:b/>
          <w:szCs w:val="24"/>
        </w:rPr>
        <w:t xml:space="preserve"> – </w:t>
      </w:r>
      <w:r>
        <w:rPr>
          <w:b/>
          <w:szCs w:val="24"/>
        </w:rPr>
        <w:t xml:space="preserve">John Knight - </w:t>
      </w:r>
      <w:r w:rsidRPr="00E63DE3">
        <w:rPr>
          <w:szCs w:val="24"/>
        </w:rPr>
        <w:t>Knight vs Knight</w:t>
      </w:r>
      <w:r>
        <w:rPr>
          <w:szCs w:val="24"/>
        </w:rPr>
        <w:t xml:space="preserve"> - </w:t>
      </w:r>
      <w:r w:rsidRPr="007C4876">
        <w:rPr>
          <w:szCs w:val="24"/>
        </w:rPr>
        <w:t xml:space="preserve">Plaintiffs: </w:t>
      </w:r>
      <w:r w:rsidRPr="0093586B">
        <w:rPr>
          <w:b/>
          <w:szCs w:val="24"/>
        </w:rPr>
        <w:t>John Knight</w:t>
      </w:r>
      <w:r w:rsidRPr="007C4876">
        <w:rPr>
          <w:szCs w:val="24"/>
        </w:rPr>
        <w:t>.</w:t>
      </w:r>
      <w:r>
        <w:rPr>
          <w:szCs w:val="24"/>
        </w:rPr>
        <w:t xml:space="preserve">  </w:t>
      </w:r>
      <w:r w:rsidRPr="007C4876">
        <w:rPr>
          <w:szCs w:val="24"/>
        </w:rPr>
        <w:t xml:space="preserve">Defendants: </w:t>
      </w:r>
      <w:r w:rsidRPr="0093586B">
        <w:rPr>
          <w:b/>
          <w:szCs w:val="24"/>
        </w:rPr>
        <w:t>Barsabee Knight widow</w:t>
      </w:r>
      <w:r w:rsidRPr="007C4876">
        <w:rPr>
          <w:szCs w:val="24"/>
        </w:rPr>
        <w:t xml:space="preserve"> and others.</w:t>
      </w:r>
      <w:r>
        <w:rPr>
          <w:szCs w:val="24"/>
        </w:rPr>
        <w:t xml:space="preserve">   </w:t>
      </w:r>
      <w:r w:rsidRPr="007C4876">
        <w:rPr>
          <w:szCs w:val="24"/>
        </w:rPr>
        <w:t>Subject: property in Stedham and Iping, Sussex.</w:t>
      </w:r>
      <w:r>
        <w:rPr>
          <w:szCs w:val="24"/>
        </w:rPr>
        <w:t xml:space="preserve">  </w:t>
      </w:r>
      <w:r w:rsidRPr="007C4876">
        <w:rPr>
          <w:szCs w:val="24"/>
        </w:rPr>
        <w:t>Document type: bill, answer, replication.</w:t>
      </w:r>
      <w:r>
        <w:rPr>
          <w:szCs w:val="24"/>
        </w:rPr>
        <w:t xml:space="preserve"> (National Archives, Kew England, Ref: </w:t>
      </w:r>
      <w:r w:rsidRPr="007C4876">
        <w:rPr>
          <w:szCs w:val="24"/>
        </w:rPr>
        <w:t>C 3/278/15</w:t>
      </w:r>
      <w:r>
        <w:rPr>
          <w:szCs w:val="24"/>
        </w:rPr>
        <w:t>)</w:t>
      </w:r>
      <w:r w:rsidRPr="007C4876">
        <w:rPr>
          <w:szCs w:val="24"/>
        </w:rPr>
        <w:t xml:space="preserve"> </w:t>
      </w:r>
    </w:p>
    <w:p w:rsidR="001470B7" w:rsidRDefault="001470B7" w:rsidP="001470B7">
      <w:pPr>
        <w:rPr>
          <w:szCs w:val="24"/>
        </w:rPr>
      </w:pPr>
      <w:r w:rsidRPr="0089746F">
        <w:rPr>
          <w:b/>
          <w:szCs w:val="24"/>
        </w:rPr>
        <w:t xml:space="preserve">1601 – </w:t>
      </w:r>
      <w:r w:rsidR="00706944" w:rsidRPr="009E1E23">
        <w:rPr>
          <w:b/>
          <w:u w:val="single"/>
        </w:rPr>
        <w:t xml:space="preserve">UK </w:t>
      </w:r>
      <w:r w:rsidRPr="0089746F">
        <w:rPr>
          <w:b/>
          <w:szCs w:val="24"/>
          <w:u w:val="single"/>
        </w:rPr>
        <w:t>Oxfordshire</w:t>
      </w:r>
      <w:r>
        <w:rPr>
          <w:b/>
          <w:szCs w:val="24"/>
          <w:u w:val="single"/>
        </w:rPr>
        <w:t xml:space="preserve"> </w:t>
      </w:r>
      <w:r w:rsidRPr="0089746F">
        <w:rPr>
          <w:b/>
          <w:szCs w:val="24"/>
          <w:u w:val="single"/>
        </w:rPr>
        <w:t>Banbury</w:t>
      </w:r>
      <w:r w:rsidRPr="0089746F">
        <w:rPr>
          <w:b/>
          <w:szCs w:val="24"/>
        </w:rPr>
        <w:t xml:space="preserve"> – </w:t>
      </w:r>
      <w:r>
        <w:rPr>
          <w:b/>
          <w:szCs w:val="24"/>
        </w:rPr>
        <w:t xml:space="preserve">Will - </w:t>
      </w:r>
      <w:r w:rsidRPr="0089746F">
        <w:rPr>
          <w:b/>
          <w:szCs w:val="24"/>
        </w:rPr>
        <w:t>William Knight</w:t>
      </w:r>
      <w:r>
        <w:rPr>
          <w:szCs w:val="24"/>
        </w:rPr>
        <w:t xml:space="preserve"> – Estate to </w:t>
      </w:r>
      <w:r w:rsidRPr="0093586B">
        <w:rPr>
          <w:b/>
          <w:szCs w:val="24"/>
        </w:rPr>
        <w:t>Sir John Knight</w:t>
      </w:r>
      <w:r>
        <w:rPr>
          <w:szCs w:val="24"/>
        </w:rPr>
        <w:t>, knt. (</w:t>
      </w:r>
      <w:r w:rsidRPr="0089746F">
        <w:rPr>
          <w:szCs w:val="24"/>
        </w:rPr>
        <w:t>Administrations in the Prerogative Court of Canterbury, 1596-1608</w:t>
      </w:r>
      <w:r>
        <w:rPr>
          <w:szCs w:val="24"/>
        </w:rPr>
        <w:t>)</w:t>
      </w:r>
    </w:p>
    <w:p w:rsidR="001470B7" w:rsidRDefault="001470B7" w:rsidP="001470B7">
      <w:pPr>
        <w:rPr>
          <w:szCs w:val="24"/>
        </w:rPr>
      </w:pPr>
      <w:r w:rsidRPr="006811E8">
        <w:rPr>
          <w:b/>
          <w:szCs w:val="24"/>
        </w:rPr>
        <w:t xml:space="preserve">1602 – Feb 18 – </w:t>
      </w:r>
      <w:r w:rsidR="00706944" w:rsidRPr="009E1E23">
        <w:rPr>
          <w:b/>
          <w:u w:val="single"/>
        </w:rPr>
        <w:t xml:space="preserve">UK </w:t>
      </w:r>
      <w:r w:rsidRPr="006811E8">
        <w:rPr>
          <w:b/>
          <w:szCs w:val="24"/>
          <w:u w:val="single"/>
        </w:rPr>
        <w:t>Oxfordshire Banbury</w:t>
      </w:r>
      <w:r w:rsidRPr="006811E8">
        <w:rPr>
          <w:b/>
          <w:szCs w:val="24"/>
        </w:rPr>
        <w:t xml:space="preserve"> – Will – John Knight</w:t>
      </w:r>
      <w:r>
        <w:rPr>
          <w:b/>
          <w:szCs w:val="24"/>
        </w:rPr>
        <w:t xml:space="preserve"> Laborer</w:t>
      </w:r>
      <w:r>
        <w:rPr>
          <w:szCs w:val="24"/>
        </w:rPr>
        <w:t xml:space="preserve"> – Long philosophical/religious preface; to </w:t>
      </w:r>
      <w:r w:rsidRPr="0093586B">
        <w:rPr>
          <w:b/>
          <w:szCs w:val="24"/>
        </w:rPr>
        <w:t>brother Richard Knight</w:t>
      </w:r>
      <w:r>
        <w:rPr>
          <w:szCs w:val="24"/>
        </w:rPr>
        <w:t xml:space="preserve"> of Maydes Mooreton, County Buckinghamshire, 20 shillings; to </w:t>
      </w:r>
      <w:r w:rsidRPr="0093586B">
        <w:rPr>
          <w:b/>
          <w:szCs w:val="24"/>
        </w:rPr>
        <w:t>brother William Knight</w:t>
      </w:r>
      <w:r>
        <w:rPr>
          <w:szCs w:val="24"/>
        </w:rPr>
        <w:t xml:space="preserve"> of Lockomswood, Buckingham, laborer, 20 shillings; to </w:t>
      </w:r>
      <w:r w:rsidRPr="0093586B">
        <w:rPr>
          <w:b/>
          <w:szCs w:val="24"/>
        </w:rPr>
        <w:t>Embry Knight</w:t>
      </w:r>
      <w:r>
        <w:rPr>
          <w:szCs w:val="24"/>
        </w:rPr>
        <w:t>, my kinswoman, 20 shillings; to Joanne Louth, the daughter of Mariam Louth, 5 pounds at age 18; residue of estate to Marian Louth who is to be executor. Signed with his mark. Wit: Rowland Bull and George Haines (Heynes). (</w:t>
      </w:r>
      <w:r w:rsidRPr="00C451EE">
        <w:rPr>
          <w:szCs w:val="24"/>
        </w:rPr>
        <w:t>Prerogative Court of Canterbury Wills, 1384-1858</w:t>
      </w:r>
      <w:r>
        <w:rPr>
          <w:szCs w:val="24"/>
        </w:rPr>
        <w:t xml:space="preserve">, </w:t>
      </w:r>
      <w:r w:rsidRPr="00C451EE">
        <w:rPr>
          <w:szCs w:val="24"/>
        </w:rPr>
        <w:t>PROB 11: Will Registers</w:t>
      </w:r>
      <w:r>
        <w:rPr>
          <w:szCs w:val="24"/>
        </w:rPr>
        <w:t xml:space="preserve">, </w:t>
      </w:r>
      <w:r w:rsidRPr="00C451EE">
        <w:rPr>
          <w:szCs w:val="24"/>
        </w:rPr>
        <w:t>1599-1623</w:t>
      </w:r>
      <w:r>
        <w:rPr>
          <w:szCs w:val="24"/>
        </w:rPr>
        <w:t xml:space="preserve">, </w:t>
      </w:r>
      <w:r w:rsidRPr="00C451EE">
        <w:rPr>
          <w:szCs w:val="24"/>
        </w:rPr>
        <w:t>Piece 101: Bolein, Quire Numbers 1-56 (1603)</w:t>
      </w:r>
      <w:r>
        <w:rPr>
          <w:szCs w:val="24"/>
        </w:rPr>
        <w:t>)</w:t>
      </w:r>
    </w:p>
    <w:p w:rsidR="001470B7" w:rsidRDefault="001470B7" w:rsidP="001470B7">
      <w:pPr>
        <w:rPr>
          <w:szCs w:val="24"/>
        </w:rPr>
      </w:pPr>
      <w:r w:rsidRPr="00DC05CF">
        <w:rPr>
          <w:b/>
          <w:szCs w:val="24"/>
        </w:rPr>
        <w:t xml:space="preserve">1602 – Mar 14 - </w:t>
      </w:r>
      <w:r w:rsidR="00706944" w:rsidRPr="009E1E23">
        <w:rPr>
          <w:b/>
          <w:u w:val="single"/>
        </w:rPr>
        <w:t xml:space="preserve">UK </w:t>
      </w:r>
      <w:r w:rsidRPr="005A09D6">
        <w:rPr>
          <w:b/>
          <w:u w:val="single"/>
        </w:rPr>
        <w:t>Surrey Southwark St Mary Rotherhithe</w:t>
      </w:r>
      <w:r>
        <w:rPr>
          <w:b/>
        </w:rPr>
        <w:t xml:space="preserve"> </w:t>
      </w:r>
      <w:r w:rsidR="007A089D">
        <w:rPr>
          <w:b/>
        </w:rPr>
        <w:t>– Birth/Bap –</w:t>
      </w:r>
      <w:r>
        <w:rPr>
          <w:b/>
        </w:rPr>
        <w:t xml:space="preserve"> Roger Knight </w:t>
      </w:r>
      <w:r w:rsidRPr="00DC05CF">
        <w:t>(London Met Arch)</w:t>
      </w:r>
    </w:p>
    <w:p w:rsidR="001470B7" w:rsidRDefault="001470B7" w:rsidP="001470B7">
      <w:pPr>
        <w:rPr>
          <w:szCs w:val="24"/>
        </w:rPr>
      </w:pPr>
      <w:r w:rsidRPr="00BC00BB">
        <w:rPr>
          <w:b/>
          <w:szCs w:val="24"/>
        </w:rPr>
        <w:lastRenderedPageBreak/>
        <w:t xml:space="preserve">1602 – Apr 1 – </w:t>
      </w:r>
      <w:r w:rsidR="00706944" w:rsidRPr="009E1E23">
        <w:rPr>
          <w:b/>
          <w:u w:val="single"/>
        </w:rPr>
        <w:t xml:space="preserve">UK </w:t>
      </w:r>
      <w:r w:rsidRPr="00BC00BB">
        <w:rPr>
          <w:b/>
          <w:szCs w:val="24"/>
          <w:u w:val="single"/>
        </w:rPr>
        <w:t>Warwickshire Castle Bromwich</w:t>
      </w:r>
      <w:r w:rsidRPr="00BC00BB">
        <w:rPr>
          <w:b/>
          <w:szCs w:val="24"/>
        </w:rPr>
        <w:t xml:space="preserve"> – Admin –</w:t>
      </w:r>
      <w:r>
        <w:rPr>
          <w:b/>
          <w:szCs w:val="24"/>
        </w:rPr>
        <w:t xml:space="preserve"> Richard Knight, Yeoman</w:t>
      </w:r>
      <w:r w:rsidRPr="00BC00BB">
        <w:rPr>
          <w:b/>
          <w:szCs w:val="24"/>
        </w:rPr>
        <w:t xml:space="preserve"> </w:t>
      </w:r>
      <w:r>
        <w:rPr>
          <w:szCs w:val="24"/>
        </w:rPr>
        <w:t xml:space="preserve">- </w:t>
      </w:r>
      <w:r w:rsidRPr="00BC00BB">
        <w:rPr>
          <w:szCs w:val="24"/>
        </w:rPr>
        <w:t>Counterpart of indenture "between Richarde Knight of Castle</w:t>
      </w:r>
      <w:r>
        <w:rPr>
          <w:szCs w:val="24"/>
        </w:rPr>
        <w:t xml:space="preserve"> </w:t>
      </w:r>
      <w:r w:rsidRPr="00BC00BB">
        <w:rPr>
          <w:szCs w:val="24"/>
        </w:rPr>
        <w:t xml:space="preserve">bromwich [Castle Bromwich], y[e]oman, Elizabeth, his wife, </w:t>
      </w:r>
      <w:r w:rsidRPr="0093586B">
        <w:rPr>
          <w:b/>
          <w:szCs w:val="24"/>
        </w:rPr>
        <w:t>John Knight, son</w:t>
      </w:r>
      <w:r w:rsidRPr="00BC00BB">
        <w:rPr>
          <w:szCs w:val="24"/>
        </w:rPr>
        <w:t xml:space="preserve"> of the said Richarde Knight, Thomas Jennens of Birmingham, Smythe, and John Chattocke of Castlebromwiche, y[e]oman, being a settlement on </w:t>
      </w:r>
      <w:r w:rsidRPr="0093586B">
        <w:rPr>
          <w:b/>
          <w:szCs w:val="24"/>
        </w:rPr>
        <w:t>the intended marriage of the said John Knight and Anne Cowper</w:t>
      </w:r>
      <w:r w:rsidRPr="00BC00BB">
        <w:rPr>
          <w:szCs w:val="24"/>
        </w:rPr>
        <w:t xml:space="preserve"> alias Piddocke, Widow, sister of the said Thomas Jennens, of a messuage, lands and appurtenances in Castle</w:t>
      </w:r>
      <w:r>
        <w:rPr>
          <w:szCs w:val="24"/>
        </w:rPr>
        <w:t xml:space="preserve"> </w:t>
      </w:r>
      <w:r w:rsidRPr="00BC00BB">
        <w:rPr>
          <w:szCs w:val="24"/>
        </w:rPr>
        <w:t xml:space="preserve">bromwich. </w:t>
      </w:r>
      <w:r>
        <w:rPr>
          <w:szCs w:val="24"/>
        </w:rPr>
        <w:t>(</w:t>
      </w:r>
      <w:r w:rsidRPr="00BC00BB">
        <w:rPr>
          <w:szCs w:val="24"/>
        </w:rPr>
        <w:t>Birmingham: Archives, Heritage and Photography Service,</w:t>
      </w:r>
      <w:r>
        <w:rPr>
          <w:szCs w:val="24"/>
        </w:rPr>
        <w:t xml:space="preserve"> Ref: </w:t>
      </w:r>
      <w:r w:rsidRPr="00BC00BB">
        <w:rPr>
          <w:szCs w:val="24"/>
        </w:rPr>
        <w:t>MS 3001/Acc 1800-001/19911</w:t>
      </w:r>
      <w:r>
        <w:rPr>
          <w:szCs w:val="24"/>
        </w:rPr>
        <w:t>)</w:t>
      </w:r>
      <w:r w:rsidR="0093586B">
        <w:rPr>
          <w:szCs w:val="24"/>
        </w:rPr>
        <w:br/>
      </w:r>
      <w:r w:rsidR="0093586B" w:rsidRPr="0093586B">
        <w:rPr>
          <w:b/>
          <w:szCs w:val="24"/>
        </w:rPr>
        <w:t>Note</w:t>
      </w:r>
      <w:r w:rsidR="0093586B">
        <w:rPr>
          <w:szCs w:val="24"/>
        </w:rPr>
        <w:t>: Is the bride twice married before? Or is she a half-sister of Thomas Jennens (Jennings?)?</w:t>
      </w:r>
    </w:p>
    <w:p w:rsidR="001470B7" w:rsidRDefault="001470B7" w:rsidP="001470B7">
      <w:pPr>
        <w:rPr>
          <w:szCs w:val="24"/>
        </w:rPr>
      </w:pPr>
      <w:r w:rsidRPr="00FF07E3">
        <w:rPr>
          <w:b/>
          <w:szCs w:val="24"/>
        </w:rPr>
        <w:t xml:space="preserve">1602 – May 17 – </w:t>
      </w:r>
      <w:r w:rsidR="00706944" w:rsidRPr="009E1E23">
        <w:rPr>
          <w:b/>
          <w:u w:val="single"/>
        </w:rPr>
        <w:t xml:space="preserve">UK </w:t>
      </w:r>
      <w:r w:rsidRPr="00FF07E3">
        <w:rPr>
          <w:b/>
          <w:szCs w:val="24"/>
          <w:u w:val="single"/>
        </w:rPr>
        <w:t>Somerset Dungersburie</w:t>
      </w:r>
      <w:r w:rsidRPr="00FF07E3">
        <w:rPr>
          <w:b/>
          <w:szCs w:val="24"/>
        </w:rPr>
        <w:t xml:space="preserve"> – Will – William Knight</w:t>
      </w:r>
      <w:r>
        <w:rPr>
          <w:szCs w:val="24"/>
        </w:rPr>
        <w:t xml:space="preserve"> – Wife, Eleanor Knight (Elianor), 5 pounds over and above the 4 pounds and such goods as I am obligated to give her; and then something about her possibly making claims for more and how the executors should handle this; he apparently wasn’t very happy with her; to </w:t>
      </w:r>
      <w:r w:rsidRPr="0093586B">
        <w:rPr>
          <w:b/>
          <w:szCs w:val="24"/>
        </w:rPr>
        <w:t>daughter, Marie</w:t>
      </w:r>
      <w:r>
        <w:rPr>
          <w:szCs w:val="24"/>
        </w:rPr>
        <w:t xml:space="preserve">, 34 pounds and a feather bed, a bolster, a pair of blankets, the best coverlet and pane; to </w:t>
      </w:r>
      <w:r w:rsidRPr="0093586B">
        <w:rPr>
          <w:b/>
          <w:szCs w:val="24"/>
        </w:rPr>
        <w:t>daughter Agnes Lyminge</w:t>
      </w:r>
      <w:r>
        <w:rPr>
          <w:szCs w:val="24"/>
        </w:rPr>
        <w:t xml:space="preserve">, 20 pounds and two years old heifer; to </w:t>
      </w:r>
      <w:r w:rsidRPr="0093586B">
        <w:rPr>
          <w:b/>
          <w:szCs w:val="24"/>
        </w:rPr>
        <w:t>daughter Frances</w:t>
      </w:r>
      <w:r>
        <w:rPr>
          <w:szCs w:val="24"/>
        </w:rPr>
        <w:t xml:space="preserve">, two milk cows and 3 pounds; to </w:t>
      </w:r>
      <w:r w:rsidRPr="0093586B">
        <w:rPr>
          <w:b/>
          <w:szCs w:val="24"/>
        </w:rPr>
        <w:t>Alice Paine, the daughter of John Paine</w:t>
      </w:r>
      <w:r>
        <w:rPr>
          <w:szCs w:val="24"/>
        </w:rPr>
        <w:t xml:space="preserve">, 5 pounds (with a warning that it was not to fall into her father’s hands); to Henry Paine, the son of John Paine, 5 pounds with same warning about his father;  to Richard Martin, 5 shillings;  to the poor of the parish, 5 shillings 8 pence; to </w:t>
      </w:r>
      <w:r w:rsidRPr="0093586B">
        <w:rPr>
          <w:b/>
          <w:szCs w:val="24"/>
        </w:rPr>
        <w:t>Lawrence Knight (son)</w:t>
      </w:r>
      <w:r>
        <w:rPr>
          <w:szCs w:val="24"/>
        </w:rPr>
        <w:t xml:space="preserve">, 13 shillings; “all the rest of my goods and chattels” to </w:t>
      </w:r>
      <w:r w:rsidRPr="0093586B">
        <w:rPr>
          <w:b/>
          <w:szCs w:val="24"/>
        </w:rPr>
        <w:t>son, William Knight</w:t>
      </w:r>
      <w:r>
        <w:rPr>
          <w:szCs w:val="24"/>
        </w:rPr>
        <w:t xml:space="preserve"> who is to be executor; Overseers: </w:t>
      </w:r>
      <w:r w:rsidRPr="0093586B">
        <w:rPr>
          <w:b/>
          <w:szCs w:val="24"/>
        </w:rPr>
        <w:t>brother Robert Knight</w:t>
      </w:r>
      <w:r>
        <w:rPr>
          <w:szCs w:val="24"/>
        </w:rPr>
        <w:t xml:space="preserve">, David Hardwicke of Chedder, and </w:t>
      </w:r>
      <w:r w:rsidRPr="0093586B">
        <w:rPr>
          <w:b/>
          <w:szCs w:val="24"/>
        </w:rPr>
        <w:t xml:space="preserve">Edmond Kent </w:t>
      </w:r>
      <w:r>
        <w:rPr>
          <w:szCs w:val="24"/>
        </w:rPr>
        <w:t>of Puriton. (</w:t>
      </w:r>
      <w:r w:rsidRPr="00B13FD8">
        <w:rPr>
          <w:szCs w:val="24"/>
        </w:rPr>
        <w:t xml:space="preserve"> PROB 11: Will Registers</w:t>
      </w:r>
      <w:r>
        <w:rPr>
          <w:szCs w:val="24"/>
        </w:rPr>
        <w:t xml:space="preserve">, </w:t>
      </w:r>
      <w:r w:rsidRPr="00B13FD8">
        <w:rPr>
          <w:szCs w:val="24"/>
        </w:rPr>
        <w:t>1599-1623</w:t>
      </w:r>
      <w:r>
        <w:rPr>
          <w:szCs w:val="24"/>
        </w:rPr>
        <w:t xml:space="preserve">, </w:t>
      </w:r>
      <w:r w:rsidRPr="00B13FD8">
        <w:rPr>
          <w:szCs w:val="24"/>
        </w:rPr>
        <w:t>Piece 099: Montague, Quire Numbers 1-43 (1602)</w:t>
      </w:r>
      <w:r>
        <w:rPr>
          <w:szCs w:val="24"/>
        </w:rPr>
        <w:t xml:space="preserve">, </w:t>
      </w:r>
      <w:r w:rsidRPr="00B13FD8">
        <w:rPr>
          <w:szCs w:val="24"/>
        </w:rPr>
        <w:t>Prerogative Court of Canterbury Wills, 1384-1858</w:t>
      </w:r>
      <w:r>
        <w:rPr>
          <w:szCs w:val="24"/>
        </w:rPr>
        <w:t xml:space="preserve">) </w:t>
      </w:r>
    </w:p>
    <w:p w:rsidR="001470B7" w:rsidRDefault="001470B7" w:rsidP="001470B7">
      <w:pPr>
        <w:rPr>
          <w:szCs w:val="24"/>
        </w:rPr>
      </w:pPr>
      <w:r w:rsidRPr="00065318">
        <w:rPr>
          <w:b/>
          <w:szCs w:val="24"/>
        </w:rPr>
        <w:t xml:space="preserve">1602 – Jun 26 – </w:t>
      </w:r>
      <w:r w:rsidR="00706944" w:rsidRPr="009E1E23">
        <w:rPr>
          <w:b/>
          <w:u w:val="single"/>
        </w:rPr>
        <w:t xml:space="preserve">UK </w:t>
      </w:r>
      <w:r w:rsidRPr="00065318">
        <w:rPr>
          <w:b/>
          <w:szCs w:val="24"/>
          <w:u w:val="single"/>
        </w:rPr>
        <w:t>Sussex Yapton</w:t>
      </w:r>
      <w:r w:rsidRPr="00065318">
        <w:rPr>
          <w:b/>
          <w:szCs w:val="24"/>
        </w:rPr>
        <w:t xml:space="preserve"> – </w:t>
      </w:r>
      <w:r>
        <w:rPr>
          <w:b/>
          <w:szCs w:val="24"/>
        </w:rPr>
        <w:t xml:space="preserve">Nuncuperative </w:t>
      </w:r>
      <w:r w:rsidRPr="00065318">
        <w:rPr>
          <w:b/>
          <w:szCs w:val="24"/>
        </w:rPr>
        <w:t>Will</w:t>
      </w:r>
      <w:r>
        <w:rPr>
          <w:b/>
          <w:szCs w:val="24"/>
        </w:rPr>
        <w:t xml:space="preserve"> or Admin</w:t>
      </w:r>
      <w:r w:rsidRPr="00065318">
        <w:rPr>
          <w:b/>
          <w:szCs w:val="24"/>
        </w:rPr>
        <w:t xml:space="preserve"> – Thomas Knight</w:t>
      </w:r>
      <w:r>
        <w:rPr>
          <w:szCs w:val="24"/>
        </w:rPr>
        <w:t xml:space="preserve"> – In Latn; appears to be either testimony about a nuncupative will, or court document about probate, or a lawsuit between heirs. Son and executor is Richard Knight; wife and relict, Elizabeth Knight; mentions a John Cooper who may be second executor or overseer; no details of the will here; (</w:t>
      </w:r>
      <w:r w:rsidRPr="00384CAB">
        <w:rPr>
          <w:szCs w:val="24"/>
        </w:rPr>
        <w:t>Prerogative Court of Canterbury Wills, 1384-1858</w:t>
      </w:r>
      <w:r>
        <w:rPr>
          <w:szCs w:val="24"/>
        </w:rPr>
        <w:t xml:space="preserve">, </w:t>
      </w:r>
      <w:r w:rsidRPr="00384CAB">
        <w:rPr>
          <w:szCs w:val="24"/>
        </w:rPr>
        <w:t>PROB 11: Will Registers</w:t>
      </w:r>
      <w:r>
        <w:rPr>
          <w:szCs w:val="24"/>
        </w:rPr>
        <w:t xml:space="preserve">, </w:t>
      </w:r>
      <w:r w:rsidRPr="00384CAB">
        <w:rPr>
          <w:szCs w:val="24"/>
        </w:rPr>
        <w:t>1599-1623</w:t>
      </w:r>
      <w:r>
        <w:rPr>
          <w:szCs w:val="24"/>
        </w:rPr>
        <w:t xml:space="preserve">, </w:t>
      </w:r>
      <w:r w:rsidRPr="00384CAB">
        <w:rPr>
          <w:szCs w:val="24"/>
        </w:rPr>
        <w:t>Piece 100: Montague, Quire Numbers 44-83 (1602)</w:t>
      </w:r>
      <w:r>
        <w:rPr>
          <w:szCs w:val="24"/>
        </w:rPr>
        <w:t>)</w:t>
      </w:r>
    </w:p>
    <w:p w:rsidR="00BC7717" w:rsidRDefault="00BC7717" w:rsidP="001470B7">
      <w:pPr>
        <w:rPr>
          <w:szCs w:val="24"/>
        </w:rPr>
      </w:pPr>
      <w:r w:rsidRPr="0001585A">
        <w:rPr>
          <w:b/>
        </w:rPr>
        <w:t>1</w:t>
      </w:r>
      <w:r>
        <w:rPr>
          <w:b/>
        </w:rPr>
        <w:t>602</w:t>
      </w:r>
      <w:r w:rsidRPr="0001585A">
        <w:rPr>
          <w:b/>
        </w:rPr>
        <w:t xml:space="preserve"> – </w:t>
      </w:r>
      <w:r>
        <w:rPr>
          <w:b/>
        </w:rPr>
        <w:t>Oct 16</w:t>
      </w:r>
      <w:r w:rsidRPr="0001585A">
        <w:rPr>
          <w:b/>
        </w:rPr>
        <w:t xml:space="preserve"> – </w:t>
      </w:r>
      <w:r w:rsidRPr="0001585A">
        <w:rPr>
          <w:b/>
          <w:u w:val="single"/>
        </w:rPr>
        <w:t>UK Hampshire Ringwood</w:t>
      </w:r>
      <w:r w:rsidRPr="0001585A">
        <w:rPr>
          <w:b/>
        </w:rPr>
        <w:t xml:space="preserve"> – </w:t>
      </w:r>
      <w:r>
        <w:rPr>
          <w:b/>
        </w:rPr>
        <w:t xml:space="preserve">Mar – Edmond Knight &amp; Christina Davis (Christena) </w:t>
      </w:r>
      <w:r w:rsidRPr="00BC7717">
        <w:t>(London Met Archive)</w:t>
      </w:r>
      <w:r w:rsidR="008D5B03">
        <w:t xml:space="preserve">  Note: The bride is possibly Christian Davyes christened in Rockbourne, Hampshire, in 1575, father John Davyes. (</w:t>
      </w:r>
      <w:r w:rsidR="008D5B03">
        <w:rPr>
          <w:sz w:val="22"/>
          <w:szCs w:val="22"/>
        </w:rPr>
        <w:t xml:space="preserve">"England Births and Christenings, 1538-1975," database, </w:t>
      </w:r>
      <w:r w:rsidR="008D5B03">
        <w:rPr>
          <w:i/>
          <w:iCs/>
          <w:sz w:val="22"/>
          <w:szCs w:val="22"/>
        </w:rPr>
        <w:t>FamilySearch )</w:t>
      </w:r>
    </w:p>
    <w:p w:rsidR="005A6FE1" w:rsidRDefault="001470B7" w:rsidP="001470B7">
      <w:pPr>
        <w:rPr>
          <w:szCs w:val="24"/>
        </w:rPr>
      </w:pPr>
      <w:r w:rsidRPr="00992D34">
        <w:rPr>
          <w:b/>
          <w:szCs w:val="24"/>
        </w:rPr>
        <w:t xml:space="preserve">1602 – Nov 8 – </w:t>
      </w:r>
      <w:r w:rsidR="00706944" w:rsidRPr="009E1E23">
        <w:rPr>
          <w:b/>
          <w:u w:val="single"/>
        </w:rPr>
        <w:t xml:space="preserve">UK </w:t>
      </w:r>
      <w:r w:rsidRPr="00992D34">
        <w:rPr>
          <w:b/>
          <w:szCs w:val="24"/>
          <w:u w:val="single"/>
        </w:rPr>
        <w:t>Southampton</w:t>
      </w:r>
      <w:r w:rsidRPr="00992D34">
        <w:rPr>
          <w:b/>
          <w:szCs w:val="24"/>
        </w:rPr>
        <w:t xml:space="preserve"> – Will – John Knight</w:t>
      </w:r>
      <w:r>
        <w:rPr>
          <w:b/>
          <w:szCs w:val="24"/>
        </w:rPr>
        <w:t>, Alderman</w:t>
      </w:r>
      <w:r>
        <w:rPr>
          <w:szCs w:val="24"/>
        </w:rPr>
        <w:t xml:space="preserve"> – To John Jeffries, godson, a goblet of silver and 5 pounds 13 shillings 4 pence; to </w:t>
      </w:r>
      <w:r w:rsidRPr="0093586B">
        <w:rPr>
          <w:b/>
          <w:szCs w:val="24"/>
        </w:rPr>
        <w:t>daughter Aberin Cornwallis</w:t>
      </w:r>
      <w:r>
        <w:rPr>
          <w:szCs w:val="24"/>
        </w:rPr>
        <w:t xml:space="preserve">, the lease of my late dwelling house with the glass in the windows, and the hangings, with all the implements whatsoever etc, for her use during her natural life, and after her decease to </w:t>
      </w:r>
      <w:r w:rsidRPr="0093586B">
        <w:rPr>
          <w:b/>
          <w:szCs w:val="24"/>
        </w:rPr>
        <w:t>her son Thomas Cornwallis</w:t>
      </w:r>
      <w:r>
        <w:rPr>
          <w:szCs w:val="24"/>
        </w:rPr>
        <w:t xml:space="preserve">; daughter to receive many other specified household items such as bed, silver gilt bottle, carpet, robes, bolsters, feather pillows and blankets, plates, dishes, spoons; to </w:t>
      </w:r>
      <w:r w:rsidRPr="0093586B">
        <w:rPr>
          <w:b/>
          <w:szCs w:val="24"/>
        </w:rPr>
        <w:t>Barbara Cornwallis, Anne Cornwallis, Richard Cornwallis, Thomas Cornwallis, Bartholomew Cornwallis, Miles Cornwallis</w:t>
      </w:r>
      <w:r>
        <w:rPr>
          <w:szCs w:val="24"/>
        </w:rPr>
        <w:t xml:space="preserve">, every one, 53 shillings 4 pence at age 21; </w:t>
      </w:r>
      <w:r w:rsidRPr="000D52AC">
        <w:rPr>
          <w:b/>
          <w:szCs w:val="24"/>
        </w:rPr>
        <w:t>Mr. Simon Pott</w:t>
      </w:r>
      <w:r>
        <w:rPr>
          <w:szCs w:val="24"/>
        </w:rPr>
        <w:t xml:space="preserve">, 10 shillings; </w:t>
      </w:r>
      <w:r w:rsidRPr="000D52AC">
        <w:rPr>
          <w:b/>
          <w:szCs w:val="24"/>
        </w:rPr>
        <w:t>Thomas Sutton, my son-in-law</w:t>
      </w:r>
      <w:r>
        <w:rPr>
          <w:szCs w:val="24"/>
        </w:rPr>
        <w:t xml:space="preserve">, is indebted to me for 31 pounds and has my books etc; in consideration of his ____ and great ___ </w:t>
      </w:r>
      <w:r>
        <w:rPr>
          <w:szCs w:val="24"/>
        </w:rPr>
        <w:lastRenderedPageBreak/>
        <w:t xml:space="preserve">towards me, my will is that if he will pay to my estate at one entire payment, after my decease, 15 pounds within one half year of my decease, I will forgive him the rest; to servant Agnes Holland, 40 shillings over and beside her wages; and to every maid in the house of my son-in-law Cornwallis, 2 shillings 5 pence; residue of estate to </w:t>
      </w:r>
      <w:r w:rsidRPr="00BB7DAC">
        <w:rPr>
          <w:b/>
          <w:szCs w:val="24"/>
        </w:rPr>
        <w:t>son-in-law Richard Cornwallis</w:t>
      </w:r>
      <w:r>
        <w:rPr>
          <w:szCs w:val="24"/>
        </w:rPr>
        <w:t xml:space="preserve"> who is to be executor. I hope he will not deny that the legacies before given to my daughter, Aberin, his wife, may be by him ratified and allowed, and that it may be lawful for her to give and bestow the gifts to her given, to her children or friends as to her shall seem good.  (</w:t>
      </w:r>
      <w:r w:rsidRPr="009C22B1">
        <w:rPr>
          <w:szCs w:val="24"/>
        </w:rPr>
        <w:t>Prerogative Court of Canterbury Wills, 1384-1858</w:t>
      </w:r>
      <w:r>
        <w:rPr>
          <w:szCs w:val="24"/>
        </w:rPr>
        <w:t xml:space="preserve">, </w:t>
      </w:r>
      <w:r w:rsidRPr="009C22B1">
        <w:rPr>
          <w:szCs w:val="24"/>
        </w:rPr>
        <w:t>PROB 11: Will Registers</w:t>
      </w:r>
      <w:r>
        <w:rPr>
          <w:szCs w:val="24"/>
        </w:rPr>
        <w:t xml:space="preserve">, </w:t>
      </w:r>
      <w:r w:rsidRPr="009C22B1">
        <w:rPr>
          <w:szCs w:val="24"/>
        </w:rPr>
        <w:t>1599-1623</w:t>
      </w:r>
      <w:r>
        <w:rPr>
          <w:szCs w:val="24"/>
        </w:rPr>
        <w:t xml:space="preserve">, </w:t>
      </w:r>
      <w:r w:rsidRPr="009C22B1">
        <w:rPr>
          <w:szCs w:val="24"/>
        </w:rPr>
        <w:t>Piece 100: Montague, Quire Numbers 44-83 (1602)</w:t>
      </w:r>
      <w:r>
        <w:rPr>
          <w:szCs w:val="24"/>
        </w:rPr>
        <w:t>)</w:t>
      </w:r>
      <w:r w:rsidR="005A6FE1">
        <w:rPr>
          <w:szCs w:val="24"/>
        </w:rPr>
        <w:br/>
      </w:r>
      <w:r w:rsidR="005A6FE1" w:rsidRPr="005A6FE1">
        <w:rPr>
          <w:b/>
          <w:szCs w:val="24"/>
        </w:rPr>
        <w:t>Note</w:t>
      </w:r>
      <w:r w:rsidR="005A6FE1">
        <w:rPr>
          <w:szCs w:val="24"/>
        </w:rPr>
        <w:t>: Richard Cornwallis is likely the son of Sir Thomas Cornwallis (1519-1604)</w:t>
      </w:r>
      <w:r w:rsidR="00CE0A43">
        <w:rPr>
          <w:szCs w:val="24"/>
        </w:rPr>
        <w:t xml:space="preserve"> though the History of Parliament does not appear to note him</w:t>
      </w:r>
      <w:r w:rsidR="005A6FE1">
        <w:rPr>
          <w:szCs w:val="24"/>
        </w:rPr>
        <w:t>.</w:t>
      </w:r>
      <w:r w:rsidR="00CE0A43">
        <w:rPr>
          <w:rStyle w:val="FootnoteReference"/>
          <w:szCs w:val="24"/>
        </w:rPr>
        <w:footnoteReference w:id="9"/>
      </w:r>
      <w:r w:rsidR="005A6FE1">
        <w:rPr>
          <w:szCs w:val="24"/>
        </w:rPr>
        <w:t xml:space="preserve"> His grandfather, Sir John Cornwallis (1491-1544) was steward of the household of Prince Edward, son of Henry VIII. Sir Thomas Cornwallis </w:t>
      </w:r>
      <w:r w:rsidR="005A6FE1" w:rsidRPr="005A6FE1">
        <w:rPr>
          <w:szCs w:val="24"/>
        </w:rPr>
        <w:t xml:space="preserve"> was appointed High Sheriff of Norfolk and Suffolk for 1552–53 and made a Privy Councillor in Aug. 1553. He was Treasurer of Calais from April 1554 to December 1557 and Comptroller of the Household from December 1557 to November 1558.</w:t>
      </w:r>
      <w:r w:rsidR="00CE0A43">
        <w:rPr>
          <w:szCs w:val="24"/>
        </w:rPr>
        <w:t xml:space="preserve"> It may be of note that current biographies of the Thomas Cornwallis who was connected with Lord Baltimore, are unsure of his origins saying only that somehow he is related to Sir Charles Cornwallis of Beeston, Norfolk. They suggest that “</w:t>
      </w:r>
      <w:r w:rsidR="00CE0A43" w:rsidRPr="00CE0A43">
        <w:rPr>
          <w:szCs w:val="24"/>
        </w:rPr>
        <w:t xml:space="preserve">Thomas was probably the son (or the brother) of the author William Cornwallis. </w:t>
      </w:r>
      <w:r w:rsidR="00CE0A43">
        <w:rPr>
          <w:szCs w:val="24"/>
        </w:rPr>
        <w:t xml:space="preserve">“  </w:t>
      </w:r>
    </w:p>
    <w:p w:rsidR="001470B7" w:rsidRDefault="001470B7" w:rsidP="001470B7">
      <w:pPr>
        <w:rPr>
          <w:szCs w:val="24"/>
        </w:rPr>
      </w:pPr>
      <w:r w:rsidRPr="00B861D8">
        <w:rPr>
          <w:b/>
          <w:szCs w:val="24"/>
        </w:rPr>
        <w:t xml:space="preserve">1602 – Nov 25 – </w:t>
      </w:r>
      <w:r w:rsidR="00706944" w:rsidRPr="009E1E23">
        <w:rPr>
          <w:b/>
          <w:u w:val="single"/>
        </w:rPr>
        <w:t xml:space="preserve">UK </w:t>
      </w:r>
      <w:r w:rsidRPr="00B861D8">
        <w:rPr>
          <w:b/>
          <w:szCs w:val="24"/>
          <w:u w:val="single"/>
        </w:rPr>
        <w:t>Southampton</w:t>
      </w:r>
      <w:r w:rsidRPr="00B861D8">
        <w:rPr>
          <w:b/>
          <w:szCs w:val="24"/>
        </w:rPr>
        <w:t xml:space="preserve"> – Ox Alum – John Knight</w:t>
      </w:r>
      <w:r>
        <w:rPr>
          <w:szCs w:val="24"/>
        </w:rPr>
        <w:t xml:space="preserve"> – Of Southants, pleb, Magdalen Hall, matric. 25 Nov. 1602, aged 18; B.A. from Christ Church 2 Jul 1606. (Oxford University Alumni 1500-1886, p. 861)</w:t>
      </w:r>
    </w:p>
    <w:p w:rsidR="001470B7" w:rsidRDefault="001470B7" w:rsidP="001470B7">
      <w:pPr>
        <w:rPr>
          <w:szCs w:val="24"/>
        </w:rPr>
      </w:pPr>
      <w:r w:rsidRPr="00E91B02">
        <w:rPr>
          <w:b/>
          <w:szCs w:val="24"/>
        </w:rPr>
        <w:t xml:space="preserve">1603 – </w:t>
      </w:r>
      <w:r w:rsidR="00706944" w:rsidRPr="009E1E23">
        <w:rPr>
          <w:b/>
          <w:u w:val="single"/>
        </w:rPr>
        <w:t xml:space="preserve">UK </w:t>
      </w:r>
      <w:r w:rsidRPr="00E91B02">
        <w:rPr>
          <w:b/>
          <w:szCs w:val="24"/>
          <w:u w:val="single"/>
        </w:rPr>
        <w:t>London</w:t>
      </w:r>
      <w:r w:rsidRPr="00BB7DAC">
        <w:rPr>
          <w:b/>
          <w:szCs w:val="24"/>
        </w:rPr>
        <w:t xml:space="preserve"> </w:t>
      </w:r>
      <w:r w:rsidR="00BB7DAC" w:rsidRPr="00BB7DAC">
        <w:rPr>
          <w:b/>
          <w:szCs w:val="24"/>
        </w:rPr>
        <w:t>–</w:t>
      </w:r>
      <w:r w:rsidRPr="00BB7DAC">
        <w:rPr>
          <w:b/>
          <w:szCs w:val="24"/>
        </w:rPr>
        <w:t xml:space="preserve"> </w:t>
      </w:r>
      <w:r w:rsidR="00BB7DAC" w:rsidRPr="00BB7DAC">
        <w:rPr>
          <w:b/>
          <w:szCs w:val="24"/>
        </w:rPr>
        <w:t>Info – Plague</w:t>
      </w:r>
      <w:r w:rsidR="00BB7DAC">
        <w:rPr>
          <w:szCs w:val="24"/>
        </w:rPr>
        <w:t xml:space="preserve"> - </w:t>
      </w:r>
      <w:r w:rsidRPr="003E3459">
        <w:rPr>
          <w:szCs w:val="24"/>
        </w:rPr>
        <w:t>There were 30,000 deaths due to the plague in 1603</w:t>
      </w:r>
      <w:r>
        <w:rPr>
          <w:szCs w:val="24"/>
        </w:rPr>
        <w:t xml:space="preserve"> in the City of London.</w:t>
      </w:r>
    </w:p>
    <w:p w:rsidR="001470B7" w:rsidRPr="00FF6459" w:rsidRDefault="001470B7" w:rsidP="001470B7">
      <w:pPr>
        <w:rPr>
          <w:szCs w:val="24"/>
        </w:rPr>
      </w:pPr>
      <w:r w:rsidRPr="00C47909">
        <w:rPr>
          <w:b/>
          <w:szCs w:val="24"/>
        </w:rPr>
        <w:t xml:space="preserve">1603 – Jan 11 - </w:t>
      </w:r>
      <w:r w:rsidR="00706944" w:rsidRPr="009E1E23">
        <w:rPr>
          <w:b/>
          <w:u w:val="single"/>
        </w:rPr>
        <w:t xml:space="preserve">UK </w:t>
      </w:r>
      <w:r w:rsidRPr="00C47909">
        <w:rPr>
          <w:b/>
          <w:szCs w:val="24"/>
          <w:u w:val="single"/>
        </w:rPr>
        <w:t>Kent</w:t>
      </w:r>
      <w:r w:rsidR="007E1B2E">
        <w:rPr>
          <w:b/>
          <w:szCs w:val="24"/>
          <w:u w:val="single"/>
        </w:rPr>
        <w:t xml:space="preserve"> Canterbury</w:t>
      </w:r>
      <w:r w:rsidRPr="00C47909">
        <w:rPr>
          <w:b/>
          <w:szCs w:val="24"/>
        </w:rPr>
        <w:t xml:space="preserve"> – Admin – Court Session </w:t>
      </w:r>
      <w:r>
        <w:rPr>
          <w:szCs w:val="24"/>
        </w:rPr>
        <w:t>– Recognizances Discharged:  …</w:t>
      </w:r>
      <w:r w:rsidRPr="00790E77">
        <w:rPr>
          <w:b/>
          <w:szCs w:val="24"/>
        </w:rPr>
        <w:t>Robert Bennett</w:t>
      </w:r>
      <w:r w:rsidRPr="00FF6459">
        <w:rPr>
          <w:szCs w:val="24"/>
        </w:rPr>
        <w:t xml:space="preserve"> of Chartham, yeoman, for good behaviour in £20</w:t>
      </w:r>
      <w:r>
        <w:rPr>
          <w:szCs w:val="24"/>
        </w:rPr>
        <w:t>….</w:t>
      </w:r>
      <w:r w:rsidRPr="00FF6459">
        <w:rPr>
          <w:szCs w:val="24"/>
        </w:rPr>
        <w:t xml:space="preserve">Luke Padnoll, grocer, and William Hall, innkeeper, both of </w:t>
      </w:r>
      <w:r w:rsidRPr="00FB3A59">
        <w:rPr>
          <w:b/>
          <w:szCs w:val="24"/>
          <w:u w:val="single"/>
        </w:rPr>
        <w:t>Ashford</w:t>
      </w:r>
      <w:r w:rsidRPr="00FF6459">
        <w:rPr>
          <w:szCs w:val="24"/>
        </w:rPr>
        <w:t xml:space="preserve">, both in £10, to keep the peace at the suit of </w:t>
      </w:r>
      <w:r w:rsidRPr="00790E77">
        <w:rPr>
          <w:b/>
          <w:szCs w:val="24"/>
        </w:rPr>
        <w:t>Mary Whitehead</w:t>
      </w:r>
      <w:r w:rsidRPr="00FF6459">
        <w:rPr>
          <w:szCs w:val="24"/>
        </w:rPr>
        <w:t xml:space="preserve"> of the same. Sureties, </w:t>
      </w:r>
      <w:r w:rsidRPr="00790E77">
        <w:rPr>
          <w:b/>
          <w:szCs w:val="24"/>
        </w:rPr>
        <w:t>John Epp</w:t>
      </w:r>
      <w:r>
        <w:rPr>
          <w:b/>
          <w:szCs w:val="24"/>
        </w:rPr>
        <w:t>e</w:t>
      </w:r>
      <w:r w:rsidRPr="00790E77">
        <w:rPr>
          <w:b/>
          <w:szCs w:val="24"/>
        </w:rPr>
        <w:t>s</w:t>
      </w:r>
      <w:r>
        <w:rPr>
          <w:b/>
          <w:szCs w:val="24"/>
        </w:rPr>
        <w:t xml:space="preserve"> (Epps)</w:t>
      </w:r>
      <w:r w:rsidRPr="00790E77">
        <w:rPr>
          <w:b/>
          <w:szCs w:val="24"/>
        </w:rPr>
        <w:t xml:space="preserve"> of </w:t>
      </w:r>
      <w:r w:rsidRPr="007E1B2E">
        <w:rPr>
          <w:b/>
          <w:szCs w:val="24"/>
          <w:u w:val="single"/>
        </w:rPr>
        <w:t>Selling</w:t>
      </w:r>
      <w:r w:rsidRPr="00790E77">
        <w:rPr>
          <w:b/>
          <w:szCs w:val="24"/>
        </w:rPr>
        <w:t>, gent</w:t>
      </w:r>
      <w:r w:rsidRPr="00FF6459">
        <w:rPr>
          <w:szCs w:val="24"/>
        </w:rPr>
        <w:t xml:space="preserve">., and John Barker of </w:t>
      </w:r>
      <w:r w:rsidRPr="007E1B2E">
        <w:rPr>
          <w:b/>
          <w:szCs w:val="24"/>
        </w:rPr>
        <w:t>Ashford</w:t>
      </w:r>
      <w:r w:rsidRPr="00FF6459">
        <w:rPr>
          <w:szCs w:val="24"/>
        </w:rPr>
        <w:t>, both in £10</w:t>
      </w:r>
      <w:r>
        <w:rPr>
          <w:szCs w:val="24"/>
        </w:rPr>
        <w:t xml:space="preserve">…. </w:t>
      </w:r>
      <w:r w:rsidRPr="00FF6459">
        <w:rPr>
          <w:szCs w:val="24"/>
        </w:rPr>
        <w:t>Recognizances until the next [session] here.</w:t>
      </w:r>
      <w:r>
        <w:rPr>
          <w:szCs w:val="24"/>
        </w:rPr>
        <w:t xml:space="preserve"> </w:t>
      </w:r>
      <w:r w:rsidRPr="00FF6459">
        <w:rPr>
          <w:szCs w:val="24"/>
        </w:rPr>
        <w:t xml:space="preserve">Martin Cooke of Faversham, husbandman, in £10. Sureties, Christopher Barrett and William Dixe of the same, husbandmen, both in £5. To keep the peace towards </w:t>
      </w:r>
      <w:r w:rsidRPr="00C53875">
        <w:rPr>
          <w:b/>
          <w:szCs w:val="24"/>
        </w:rPr>
        <w:t>Mathew Carter</w:t>
      </w:r>
      <w:r>
        <w:rPr>
          <w:szCs w:val="24"/>
        </w:rPr>
        <w:t>….</w:t>
      </w:r>
      <w:r w:rsidRPr="00C53875">
        <w:rPr>
          <w:b/>
          <w:szCs w:val="24"/>
        </w:rPr>
        <w:t xml:space="preserve">John Knight of </w:t>
      </w:r>
      <w:r w:rsidRPr="007E1B2E">
        <w:rPr>
          <w:b/>
          <w:szCs w:val="24"/>
          <w:u w:val="single"/>
        </w:rPr>
        <w:t>Newington</w:t>
      </w:r>
      <w:r w:rsidRPr="00C53875">
        <w:rPr>
          <w:b/>
          <w:szCs w:val="24"/>
        </w:rPr>
        <w:t>, weaver</w:t>
      </w:r>
      <w:r w:rsidRPr="00FF6459">
        <w:rPr>
          <w:szCs w:val="24"/>
        </w:rPr>
        <w:t xml:space="preserve">, in £10, for good behaviour. Surety Robert Pratt of </w:t>
      </w:r>
      <w:r w:rsidRPr="007E1B2E">
        <w:rPr>
          <w:b/>
          <w:szCs w:val="24"/>
          <w:u w:val="single"/>
        </w:rPr>
        <w:t>Stellinge</w:t>
      </w:r>
      <w:r w:rsidRPr="00FF6459">
        <w:rPr>
          <w:szCs w:val="24"/>
        </w:rPr>
        <w:t>, husbandman, in £5.</w:t>
      </w:r>
      <w:r>
        <w:rPr>
          <w:szCs w:val="24"/>
        </w:rPr>
        <w:t xml:space="preserve">  R</w:t>
      </w:r>
      <w:r w:rsidRPr="00C53875">
        <w:rPr>
          <w:b/>
          <w:szCs w:val="24"/>
        </w:rPr>
        <w:t xml:space="preserve">ichard Knight of </w:t>
      </w:r>
      <w:r w:rsidRPr="007E1B2E">
        <w:rPr>
          <w:b/>
          <w:szCs w:val="24"/>
          <w:u w:val="single"/>
        </w:rPr>
        <w:t>Allington</w:t>
      </w:r>
      <w:r w:rsidRPr="00C53875">
        <w:rPr>
          <w:b/>
          <w:szCs w:val="24"/>
        </w:rPr>
        <w:t>, yeoman</w:t>
      </w:r>
      <w:r w:rsidRPr="00FF6459">
        <w:rPr>
          <w:szCs w:val="24"/>
        </w:rPr>
        <w:t>, in £10, for good behaviour. Surety,</w:t>
      </w:r>
      <w:r w:rsidRPr="00C53875">
        <w:rPr>
          <w:b/>
          <w:szCs w:val="24"/>
        </w:rPr>
        <w:t xml:space="preserve"> John Knight of the same, yeoman</w:t>
      </w:r>
      <w:r w:rsidRPr="00FF6459">
        <w:rPr>
          <w:szCs w:val="24"/>
        </w:rPr>
        <w:t>, in £5</w:t>
      </w:r>
      <w:r>
        <w:rPr>
          <w:szCs w:val="24"/>
        </w:rPr>
        <w:t>….</w:t>
      </w:r>
      <w:r w:rsidRPr="00FF6459">
        <w:rPr>
          <w:szCs w:val="24"/>
        </w:rPr>
        <w:t xml:space="preserve">John Freind of Swakefield, labourer, in £13 6s. 8d. for good behaviour, Sureties, </w:t>
      </w:r>
      <w:r w:rsidRPr="00C53875">
        <w:rPr>
          <w:b/>
          <w:szCs w:val="24"/>
        </w:rPr>
        <w:t xml:space="preserve">Christopher Stoke of </w:t>
      </w:r>
      <w:r w:rsidRPr="007E1B2E">
        <w:rPr>
          <w:b/>
          <w:szCs w:val="24"/>
          <w:u w:val="single"/>
        </w:rPr>
        <w:t>Seasalter</w:t>
      </w:r>
      <w:r w:rsidRPr="00C53875">
        <w:rPr>
          <w:b/>
          <w:szCs w:val="24"/>
        </w:rPr>
        <w:t>, yeoman</w:t>
      </w:r>
      <w:r w:rsidRPr="00FF6459">
        <w:rPr>
          <w:szCs w:val="24"/>
        </w:rPr>
        <w:t xml:space="preserve">, and Andrew Symmes of </w:t>
      </w:r>
      <w:r w:rsidRPr="007E1B2E">
        <w:rPr>
          <w:b/>
          <w:szCs w:val="24"/>
          <w:u w:val="single"/>
        </w:rPr>
        <w:t>Faversham</w:t>
      </w:r>
      <w:r w:rsidRPr="00FF6459">
        <w:rPr>
          <w:szCs w:val="24"/>
        </w:rPr>
        <w:t>, husbandman, both in £6 13s. 8d</w:t>
      </w:r>
      <w:r>
        <w:rPr>
          <w:szCs w:val="24"/>
        </w:rPr>
        <w:t xml:space="preserve">…. </w:t>
      </w:r>
      <w:r w:rsidRPr="00C53875">
        <w:rPr>
          <w:b/>
          <w:szCs w:val="24"/>
        </w:rPr>
        <w:t xml:space="preserve">John </w:t>
      </w:r>
      <w:r>
        <w:rPr>
          <w:b/>
          <w:szCs w:val="24"/>
        </w:rPr>
        <w:t>Merriwether (</w:t>
      </w:r>
      <w:r w:rsidRPr="00C53875">
        <w:rPr>
          <w:b/>
          <w:szCs w:val="24"/>
        </w:rPr>
        <w:t>Merywether</w:t>
      </w:r>
      <w:r>
        <w:rPr>
          <w:b/>
          <w:szCs w:val="24"/>
        </w:rPr>
        <w:t>)</w:t>
      </w:r>
      <w:r w:rsidRPr="00C53875">
        <w:rPr>
          <w:b/>
          <w:szCs w:val="24"/>
        </w:rPr>
        <w:t xml:space="preserve"> of </w:t>
      </w:r>
      <w:r w:rsidRPr="007E1B2E">
        <w:rPr>
          <w:b/>
          <w:szCs w:val="24"/>
          <w:u w:val="single"/>
        </w:rPr>
        <w:t>Sutton Valence</w:t>
      </w:r>
      <w:r w:rsidRPr="00C53875">
        <w:rPr>
          <w:b/>
          <w:szCs w:val="24"/>
        </w:rPr>
        <w:t>, gent</w:t>
      </w:r>
      <w:r>
        <w:rPr>
          <w:szCs w:val="24"/>
        </w:rPr>
        <w:t xml:space="preserve">… </w:t>
      </w:r>
      <w:r w:rsidRPr="00FF6459">
        <w:rPr>
          <w:szCs w:val="24"/>
        </w:rPr>
        <w:t>Recognizances Defaulted.</w:t>
      </w:r>
      <w:r>
        <w:rPr>
          <w:szCs w:val="24"/>
        </w:rPr>
        <w:t xml:space="preserve"> </w:t>
      </w:r>
      <w:r w:rsidRPr="00790E77">
        <w:rPr>
          <w:b/>
          <w:szCs w:val="24"/>
        </w:rPr>
        <w:t xml:space="preserve">William Eppes of </w:t>
      </w:r>
      <w:r w:rsidRPr="007E1B2E">
        <w:rPr>
          <w:b/>
          <w:szCs w:val="24"/>
          <w:u w:val="single"/>
        </w:rPr>
        <w:t>Ashford</w:t>
      </w:r>
      <w:r w:rsidRPr="00790E77">
        <w:rPr>
          <w:b/>
          <w:szCs w:val="24"/>
        </w:rPr>
        <w:t>, gent</w:t>
      </w:r>
      <w:r w:rsidRPr="00FF6459">
        <w:rPr>
          <w:szCs w:val="24"/>
        </w:rPr>
        <w:t>., to keep the peace at the suit of Stephen Esden of Kennyngton, shereman</w:t>
      </w:r>
      <w:r>
        <w:rPr>
          <w:szCs w:val="24"/>
        </w:rPr>
        <w:t>….</w:t>
      </w:r>
      <w:r w:rsidRPr="00790E77">
        <w:rPr>
          <w:b/>
          <w:szCs w:val="24"/>
        </w:rPr>
        <w:t>John Mer</w:t>
      </w:r>
      <w:r>
        <w:rPr>
          <w:b/>
          <w:szCs w:val="24"/>
        </w:rPr>
        <w:t>r</w:t>
      </w:r>
      <w:r w:rsidRPr="00790E77">
        <w:rPr>
          <w:b/>
          <w:szCs w:val="24"/>
        </w:rPr>
        <w:t xml:space="preserve">iwether of </w:t>
      </w:r>
      <w:r w:rsidRPr="007E1B2E">
        <w:rPr>
          <w:b/>
          <w:szCs w:val="24"/>
          <w:u w:val="single"/>
        </w:rPr>
        <w:t>Sutton Valence</w:t>
      </w:r>
      <w:r w:rsidRPr="00790E77">
        <w:rPr>
          <w:b/>
          <w:szCs w:val="24"/>
        </w:rPr>
        <w:t>, gent</w:t>
      </w:r>
      <w:r w:rsidRPr="00FF6459">
        <w:rPr>
          <w:szCs w:val="24"/>
        </w:rPr>
        <w:t xml:space="preserve">., in £20, to keep the peace at the suit of </w:t>
      </w:r>
      <w:r w:rsidRPr="0095212F">
        <w:rPr>
          <w:b/>
          <w:szCs w:val="24"/>
        </w:rPr>
        <w:t>Robert Sharpe</w:t>
      </w:r>
      <w:r w:rsidRPr="00FF6459">
        <w:rPr>
          <w:szCs w:val="24"/>
        </w:rPr>
        <w:t xml:space="preserve"> of the same, gent. Surety, Christopher Bacheler of the parish of </w:t>
      </w:r>
      <w:r w:rsidRPr="007E1B2E">
        <w:rPr>
          <w:b/>
          <w:szCs w:val="24"/>
        </w:rPr>
        <w:t>St. Lawrence-without-Canterbury</w:t>
      </w:r>
      <w:r w:rsidRPr="00FF6459">
        <w:rPr>
          <w:szCs w:val="24"/>
        </w:rPr>
        <w:t>, yeoman, in £10</w:t>
      </w:r>
      <w:r>
        <w:rPr>
          <w:szCs w:val="24"/>
        </w:rPr>
        <w:t>….</w:t>
      </w:r>
      <w:r w:rsidRPr="00790E77">
        <w:rPr>
          <w:b/>
          <w:szCs w:val="24"/>
        </w:rPr>
        <w:t xml:space="preserve">John </w:t>
      </w:r>
      <w:r>
        <w:rPr>
          <w:b/>
          <w:szCs w:val="24"/>
        </w:rPr>
        <w:t>Merriwether (</w:t>
      </w:r>
      <w:r w:rsidRPr="00790E77">
        <w:rPr>
          <w:b/>
          <w:szCs w:val="24"/>
        </w:rPr>
        <w:t>Merywether</w:t>
      </w:r>
      <w:r>
        <w:rPr>
          <w:b/>
          <w:szCs w:val="24"/>
        </w:rPr>
        <w:t>)</w:t>
      </w:r>
      <w:r w:rsidRPr="00790E77">
        <w:rPr>
          <w:b/>
          <w:szCs w:val="24"/>
        </w:rPr>
        <w:t xml:space="preserve"> of Sutton </w:t>
      </w:r>
      <w:r w:rsidRPr="00790E77">
        <w:rPr>
          <w:b/>
          <w:szCs w:val="24"/>
        </w:rPr>
        <w:lastRenderedPageBreak/>
        <w:t>Valence</w:t>
      </w:r>
      <w:r w:rsidRPr="00FF6459">
        <w:rPr>
          <w:szCs w:val="24"/>
        </w:rPr>
        <w:t xml:space="preserve"> 5s. paid to the sheriff.</w:t>
      </w:r>
      <w:r>
        <w:rPr>
          <w:szCs w:val="24"/>
        </w:rPr>
        <w:t xml:space="preserve"> </w:t>
      </w:r>
      <w:r w:rsidRPr="00FF6459">
        <w:rPr>
          <w:szCs w:val="24"/>
        </w:rPr>
        <w:t xml:space="preserve">Special Session at </w:t>
      </w:r>
      <w:r w:rsidRPr="007E1B2E">
        <w:rPr>
          <w:b/>
          <w:szCs w:val="24"/>
          <w:u w:val="single"/>
        </w:rPr>
        <w:t>Maidstone</w:t>
      </w:r>
      <w:r w:rsidRPr="00FF6459">
        <w:rPr>
          <w:szCs w:val="24"/>
        </w:rPr>
        <w:t xml:space="preserve">, 20th January, 1602/3, before </w:t>
      </w:r>
      <w:r w:rsidRPr="00790E77">
        <w:rPr>
          <w:b/>
          <w:szCs w:val="24"/>
        </w:rPr>
        <w:t>Sir Thomas Fludd</w:t>
      </w:r>
      <w:r w:rsidRPr="00FF6459">
        <w:rPr>
          <w:szCs w:val="24"/>
        </w:rPr>
        <w:t>, Martin Barneham, and others.</w:t>
      </w:r>
    </w:p>
    <w:p w:rsidR="001470B7" w:rsidRPr="00FF6459" w:rsidRDefault="001470B7" w:rsidP="001470B7">
      <w:pPr>
        <w:rPr>
          <w:szCs w:val="24"/>
        </w:rPr>
      </w:pPr>
      <w:r w:rsidRPr="00FF6459">
        <w:rPr>
          <w:szCs w:val="24"/>
        </w:rPr>
        <w:t xml:space="preserve">The jury empannelled, that is, Edward Godden, gent., William Everneden, John Trendall, John Baseden, Richard Riche, </w:t>
      </w:r>
      <w:r w:rsidRPr="007A1800">
        <w:rPr>
          <w:b/>
          <w:szCs w:val="24"/>
        </w:rPr>
        <w:t>Henry Hunt</w:t>
      </w:r>
      <w:r w:rsidRPr="00FF6459">
        <w:rPr>
          <w:szCs w:val="24"/>
        </w:rPr>
        <w:t xml:space="preserve">, </w:t>
      </w:r>
      <w:r w:rsidRPr="007A1800">
        <w:rPr>
          <w:b/>
          <w:szCs w:val="24"/>
        </w:rPr>
        <w:t>John May</w:t>
      </w:r>
      <w:r w:rsidRPr="00FF6459">
        <w:rPr>
          <w:szCs w:val="24"/>
        </w:rPr>
        <w:t xml:space="preserve">, John Woodyer, </w:t>
      </w:r>
      <w:r w:rsidRPr="007A1800">
        <w:rPr>
          <w:b/>
          <w:szCs w:val="24"/>
        </w:rPr>
        <w:t>Joseph May</w:t>
      </w:r>
      <w:r w:rsidRPr="00FF6459">
        <w:rPr>
          <w:szCs w:val="24"/>
        </w:rPr>
        <w:t xml:space="preserve">, Thomas Coveney, John Fyshenden, </w:t>
      </w:r>
      <w:r w:rsidRPr="007A1800">
        <w:rPr>
          <w:b/>
          <w:szCs w:val="24"/>
        </w:rPr>
        <w:t>Thomas Baker, Henry Baker</w:t>
      </w:r>
      <w:r w:rsidRPr="00FF6459">
        <w:rPr>
          <w:szCs w:val="24"/>
        </w:rPr>
        <w:t>, Mathew Crowherst and James Dowle, present that William Lampard of Chart next Sutton Valence, gent., on 31st December, 1602, at Maidstone, riding on a gelding, in the highway, with a "dager drawen", with malice aforethought, assaulted Richard Willard, being in the way leading to the town of Maidstone.</w:t>
      </w:r>
      <w:r>
        <w:rPr>
          <w:szCs w:val="24"/>
        </w:rPr>
        <w:t xml:space="preserve"> </w:t>
      </w:r>
      <w:r w:rsidRPr="00FF6459">
        <w:rPr>
          <w:szCs w:val="24"/>
        </w:rPr>
        <w:t>Writ of venire facias, for him to appear at the next session at Maidstone, sheriff returns nichil habet, therefore writ of capias to have him at the following session at Canterbury, sheriff returns non est inventus, therefore writ of sicut prius capias [sic].</w:t>
      </w:r>
    </w:p>
    <w:p w:rsidR="001470B7" w:rsidRPr="00FF6459" w:rsidRDefault="001470B7" w:rsidP="001470B7">
      <w:pPr>
        <w:rPr>
          <w:szCs w:val="24"/>
        </w:rPr>
      </w:pPr>
      <w:r w:rsidRPr="00FF6459">
        <w:rPr>
          <w:szCs w:val="24"/>
        </w:rPr>
        <w:t xml:space="preserve">John Wood of Tonbridge, labourer, with Jonah Carr of Tonbridge, weaver, on 18th December, 1602, at Loose, on Coxheath, stole five wethers worth 40s. from </w:t>
      </w:r>
      <w:r w:rsidRPr="007A1800">
        <w:rPr>
          <w:b/>
          <w:szCs w:val="24"/>
        </w:rPr>
        <w:t>George Charlton</w:t>
      </w:r>
      <w:r w:rsidRPr="00FF6459">
        <w:rPr>
          <w:szCs w:val="24"/>
        </w:rPr>
        <w:t>.</w:t>
      </w:r>
      <w:r>
        <w:rPr>
          <w:szCs w:val="24"/>
        </w:rPr>
        <w:t xml:space="preserve"> </w:t>
      </w:r>
      <w:r w:rsidRPr="00FF6459">
        <w:rPr>
          <w:szCs w:val="24"/>
        </w:rPr>
        <w:t>Writ of capias to have him before the justices at Maidstone on Tuesday next after the close of Easter [3rd May 1603] and the sheriff to enquire what goods, chattels, lands and tenements he has and to distrain them, sheriff returns non est inventus and bona....... nulla, therefore writ of sicut prius capias [sic].</w:t>
      </w:r>
    </w:p>
    <w:p w:rsidR="001470B7" w:rsidRDefault="001470B7" w:rsidP="001470B7">
      <w:pPr>
        <w:rPr>
          <w:szCs w:val="24"/>
        </w:rPr>
      </w:pPr>
      <w:r w:rsidRPr="00FF6459">
        <w:rPr>
          <w:szCs w:val="24"/>
        </w:rPr>
        <w:t>Edward Hunt, of Rusthall, husbandman, with William Aplebee of Speldhurst, tailor, on 6th December 1602, at Speldhurst, stole one sheep worth 6s. 8d. belonging to Andrew Frye.</w:t>
      </w:r>
      <w:r>
        <w:rPr>
          <w:szCs w:val="24"/>
        </w:rPr>
        <w:t xml:space="preserve">  (</w:t>
      </w:r>
      <w:r w:rsidRPr="00FF6459">
        <w:rPr>
          <w:szCs w:val="24"/>
        </w:rPr>
        <w:t xml:space="preserve">Kent History and Library Centre, </w:t>
      </w:r>
      <w:r>
        <w:rPr>
          <w:szCs w:val="24"/>
        </w:rPr>
        <w:t xml:space="preserve">Ref: </w:t>
      </w:r>
      <w:r w:rsidRPr="00FF6459">
        <w:rPr>
          <w:szCs w:val="24"/>
        </w:rPr>
        <w:t>Q/SR/1/m.15</w:t>
      </w:r>
      <w:r>
        <w:rPr>
          <w:szCs w:val="24"/>
        </w:rPr>
        <w:t>)</w:t>
      </w:r>
      <w:r w:rsidRPr="00FF6459">
        <w:rPr>
          <w:szCs w:val="24"/>
        </w:rPr>
        <w:t xml:space="preserve"> </w:t>
      </w:r>
      <w:r>
        <w:rPr>
          <w:szCs w:val="24"/>
        </w:rPr>
        <w:t xml:space="preserve"> </w:t>
      </w:r>
      <w:r w:rsidR="00BB7DAC">
        <w:rPr>
          <w:szCs w:val="24"/>
        </w:rPr>
        <w:br/>
      </w:r>
      <w:r w:rsidRPr="00BB7DAC">
        <w:rPr>
          <w:b/>
          <w:szCs w:val="24"/>
        </w:rPr>
        <w:t>Note</w:t>
      </w:r>
      <w:r>
        <w:rPr>
          <w:szCs w:val="24"/>
        </w:rPr>
        <w:t>: I’v</w:t>
      </w:r>
      <w:r w:rsidR="00BB7DAC">
        <w:rPr>
          <w:szCs w:val="24"/>
        </w:rPr>
        <w:t xml:space="preserve">e included this text </w:t>
      </w:r>
      <w:r w:rsidR="00BB7DAC" w:rsidRPr="00BB7DAC">
        <w:rPr>
          <w:i/>
          <w:szCs w:val="24"/>
        </w:rPr>
        <w:t>in extenso</w:t>
      </w:r>
      <w:r>
        <w:rPr>
          <w:szCs w:val="24"/>
        </w:rPr>
        <w:t xml:space="preserve"> because it is such an amazing collection of names that later appear in Virginia. </w:t>
      </w:r>
    </w:p>
    <w:p w:rsidR="001470B7" w:rsidRDefault="001470B7" w:rsidP="001470B7">
      <w:pPr>
        <w:rPr>
          <w:szCs w:val="24"/>
        </w:rPr>
      </w:pPr>
      <w:r w:rsidRPr="00B30786">
        <w:rPr>
          <w:b/>
          <w:szCs w:val="24"/>
        </w:rPr>
        <w:t xml:space="preserve">1603 – Feb 14 – </w:t>
      </w:r>
      <w:r w:rsidR="00706944" w:rsidRPr="009E1E23">
        <w:rPr>
          <w:b/>
          <w:u w:val="single"/>
        </w:rPr>
        <w:t xml:space="preserve">UK </w:t>
      </w:r>
      <w:r w:rsidRPr="00B30786">
        <w:rPr>
          <w:b/>
          <w:szCs w:val="24"/>
          <w:u w:val="single"/>
        </w:rPr>
        <w:t>London St Michael</w:t>
      </w:r>
      <w:r w:rsidRPr="00B30786">
        <w:rPr>
          <w:b/>
          <w:szCs w:val="24"/>
        </w:rPr>
        <w:t xml:space="preserve"> – </w:t>
      </w:r>
      <w:r w:rsidR="00F63E01" w:rsidRPr="00992101">
        <w:rPr>
          <w:b/>
          <w:szCs w:val="24"/>
        </w:rPr>
        <w:t xml:space="preserve">Will </w:t>
      </w:r>
      <w:r w:rsidR="00F63E01">
        <w:rPr>
          <w:b/>
          <w:szCs w:val="24"/>
        </w:rPr>
        <w:t>– Nunc:</w:t>
      </w:r>
      <w:r w:rsidRPr="00B30786">
        <w:rPr>
          <w:b/>
          <w:szCs w:val="24"/>
        </w:rPr>
        <w:t xml:space="preserve"> John Knight</w:t>
      </w:r>
      <w:r>
        <w:rPr>
          <w:szCs w:val="24"/>
        </w:rPr>
        <w:t xml:space="preserve"> – Father John Knight; </w:t>
      </w:r>
      <w:r w:rsidRPr="00BB7DAC">
        <w:rPr>
          <w:b/>
          <w:szCs w:val="24"/>
        </w:rPr>
        <w:t>brother Richard Knight</w:t>
      </w:r>
      <w:r>
        <w:rPr>
          <w:szCs w:val="24"/>
        </w:rPr>
        <w:t xml:space="preserve">; cousin Francis Edwards; main heir appears to be a friend, Thomas Godney, who cared for this John during a long sickness. May have been in the military because his sword, pistol and dagger and fustian clothing are given to said Godney. Wit: </w:t>
      </w:r>
      <w:r w:rsidRPr="00BB7DAC">
        <w:rPr>
          <w:b/>
          <w:szCs w:val="24"/>
        </w:rPr>
        <w:t xml:space="preserve">Fortune Hill </w:t>
      </w:r>
      <w:r>
        <w:rPr>
          <w:szCs w:val="24"/>
        </w:rPr>
        <w:t xml:space="preserve">and </w:t>
      </w:r>
      <w:r w:rsidRPr="00BB7DAC">
        <w:rPr>
          <w:b/>
          <w:szCs w:val="24"/>
        </w:rPr>
        <w:t>Dorothy Savage</w:t>
      </w:r>
      <w:r>
        <w:rPr>
          <w:szCs w:val="24"/>
        </w:rPr>
        <w:t>.  (</w:t>
      </w:r>
      <w:r w:rsidRPr="00B30786">
        <w:rPr>
          <w:szCs w:val="24"/>
        </w:rPr>
        <w:t>Prerogative Court of Canterbury Wills, 1384-1858</w:t>
      </w:r>
      <w:r>
        <w:rPr>
          <w:szCs w:val="24"/>
        </w:rPr>
        <w:t xml:space="preserve">, </w:t>
      </w:r>
      <w:r w:rsidRPr="00B30786">
        <w:rPr>
          <w:szCs w:val="24"/>
        </w:rPr>
        <w:t>PROB 11: Will Registers</w:t>
      </w:r>
      <w:r>
        <w:rPr>
          <w:szCs w:val="24"/>
        </w:rPr>
        <w:t xml:space="preserve">, </w:t>
      </w:r>
      <w:r w:rsidRPr="00B30786">
        <w:rPr>
          <w:szCs w:val="24"/>
        </w:rPr>
        <w:t>1599-1623</w:t>
      </w:r>
      <w:r>
        <w:rPr>
          <w:szCs w:val="24"/>
        </w:rPr>
        <w:t xml:space="preserve">, </w:t>
      </w:r>
      <w:r w:rsidRPr="00B30786">
        <w:rPr>
          <w:szCs w:val="24"/>
        </w:rPr>
        <w:t>Piece 103: Harte, Quire Numbers 1-48 (1604)</w:t>
      </w:r>
      <w:r>
        <w:rPr>
          <w:szCs w:val="24"/>
        </w:rPr>
        <w:t xml:space="preserve">) </w:t>
      </w:r>
      <w:r w:rsidR="00BB7DAC">
        <w:rPr>
          <w:szCs w:val="24"/>
        </w:rPr>
        <w:br/>
      </w:r>
      <w:r w:rsidR="00BB7DAC" w:rsidRPr="00BB7DAC">
        <w:rPr>
          <w:b/>
          <w:szCs w:val="24"/>
        </w:rPr>
        <w:t>Note</w:t>
      </w:r>
      <w:r w:rsidR="00BB7DAC">
        <w:rPr>
          <w:szCs w:val="24"/>
        </w:rPr>
        <w:t xml:space="preserve">: </w:t>
      </w:r>
      <w:r>
        <w:rPr>
          <w:szCs w:val="24"/>
        </w:rPr>
        <w:t xml:space="preserve">Rather long for a nuncupative will. </w:t>
      </w:r>
    </w:p>
    <w:p w:rsidR="00BE5F2D" w:rsidRDefault="00BE5F2D" w:rsidP="001470B7">
      <w:pPr>
        <w:rPr>
          <w:szCs w:val="24"/>
        </w:rPr>
      </w:pPr>
      <w:r w:rsidRPr="00BE5F2D">
        <w:rPr>
          <w:b/>
          <w:szCs w:val="24"/>
        </w:rPr>
        <w:t xml:space="preserve">1603 – Feb 26 – </w:t>
      </w:r>
      <w:r w:rsidRPr="00BE5F2D">
        <w:rPr>
          <w:b/>
          <w:szCs w:val="24"/>
          <w:u w:val="single"/>
        </w:rPr>
        <w:t>UK Hertford Ware</w:t>
      </w:r>
      <w:r w:rsidRPr="00BE5F2D">
        <w:rPr>
          <w:b/>
          <w:szCs w:val="24"/>
        </w:rPr>
        <w:t xml:space="preserve"> – Bap – Peter Knight</w:t>
      </w:r>
      <w:r>
        <w:rPr>
          <w:szCs w:val="24"/>
        </w:rPr>
        <w:t>. (FHL Film number 991326)</w:t>
      </w:r>
    </w:p>
    <w:p w:rsidR="001470B7" w:rsidRPr="00C53875" w:rsidRDefault="001470B7" w:rsidP="001470B7">
      <w:pPr>
        <w:rPr>
          <w:b/>
          <w:szCs w:val="24"/>
        </w:rPr>
      </w:pPr>
      <w:r w:rsidRPr="00C53875">
        <w:rPr>
          <w:b/>
        </w:rPr>
        <w:t xml:space="preserve">1603 – Mar 25 – </w:t>
      </w:r>
      <w:r w:rsidR="00706944" w:rsidRPr="009E1E23">
        <w:rPr>
          <w:b/>
          <w:u w:val="single"/>
        </w:rPr>
        <w:t xml:space="preserve">UK </w:t>
      </w:r>
      <w:r w:rsidRPr="00C53875">
        <w:rPr>
          <w:b/>
          <w:u w:val="single"/>
        </w:rPr>
        <w:t>Kent Godmersham</w:t>
      </w:r>
      <w:r w:rsidRPr="00C53875">
        <w:rPr>
          <w:b/>
        </w:rPr>
        <w:t xml:space="preserve"> – Bur - ___ Knight</w:t>
      </w:r>
      <w:r>
        <w:rPr>
          <w:b/>
        </w:rPr>
        <w:t xml:space="preserve"> </w:t>
      </w:r>
      <w:r w:rsidRPr="007A1800">
        <w:t>(Tyler)</w:t>
      </w:r>
    </w:p>
    <w:p w:rsidR="001470B7" w:rsidRDefault="001470B7" w:rsidP="001470B7">
      <w:pPr>
        <w:rPr>
          <w:szCs w:val="24"/>
        </w:rPr>
      </w:pPr>
      <w:r w:rsidRPr="00AA16F7">
        <w:rPr>
          <w:b/>
          <w:szCs w:val="24"/>
        </w:rPr>
        <w:t xml:space="preserve">1603 – Jun 30 – </w:t>
      </w:r>
      <w:r w:rsidR="00706944" w:rsidRPr="009E1E23">
        <w:rPr>
          <w:b/>
          <w:u w:val="single"/>
        </w:rPr>
        <w:t xml:space="preserve">UK </w:t>
      </w:r>
      <w:r w:rsidRPr="00AA16F7">
        <w:rPr>
          <w:b/>
          <w:szCs w:val="24"/>
          <w:u w:val="single"/>
        </w:rPr>
        <w:t>Southampton</w:t>
      </w:r>
      <w:r w:rsidRPr="00AA16F7">
        <w:rPr>
          <w:b/>
          <w:szCs w:val="24"/>
        </w:rPr>
        <w:t xml:space="preserve"> – </w:t>
      </w:r>
      <w:r>
        <w:rPr>
          <w:b/>
          <w:szCs w:val="24"/>
        </w:rPr>
        <w:t>Admin</w:t>
      </w:r>
      <w:r w:rsidRPr="00AA16F7">
        <w:rPr>
          <w:b/>
          <w:szCs w:val="24"/>
        </w:rPr>
        <w:t xml:space="preserve"> – John Knight</w:t>
      </w:r>
      <w:r>
        <w:rPr>
          <w:szCs w:val="24"/>
        </w:rPr>
        <w:t xml:space="preserve"> – In Latin. John Knight of Southampton; Names mentioned: Barbara Jeffries alias Knight; John Jeffries; Richard Cornwallis</w:t>
      </w:r>
      <w:r w:rsidR="00BB7DAC">
        <w:rPr>
          <w:szCs w:val="24"/>
        </w:rPr>
        <w:t xml:space="preserve"> is</w:t>
      </w:r>
      <w:r>
        <w:rPr>
          <w:szCs w:val="24"/>
        </w:rPr>
        <w:t xml:space="preserve"> executor. (</w:t>
      </w:r>
      <w:r w:rsidRPr="000A78D1">
        <w:rPr>
          <w:szCs w:val="24"/>
        </w:rPr>
        <w:t>Prerogative Court of Canterbury Wills, 1384-1858</w:t>
      </w:r>
      <w:r>
        <w:rPr>
          <w:szCs w:val="24"/>
        </w:rPr>
        <w:t xml:space="preserve">, </w:t>
      </w:r>
      <w:r w:rsidRPr="000A78D1">
        <w:rPr>
          <w:szCs w:val="24"/>
        </w:rPr>
        <w:t>PROB 11: Will Registers</w:t>
      </w:r>
      <w:r>
        <w:rPr>
          <w:szCs w:val="24"/>
        </w:rPr>
        <w:t xml:space="preserve">, </w:t>
      </w:r>
      <w:r w:rsidRPr="000A78D1">
        <w:rPr>
          <w:szCs w:val="24"/>
        </w:rPr>
        <w:t>1599-1623</w:t>
      </w:r>
      <w:r>
        <w:rPr>
          <w:szCs w:val="24"/>
        </w:rPr>
        <w:t xml:space="preserve">, </w:t>
      </w:r>
      <w:r w:rsidRPr="000A78D1">
        <w:rPr>
          <w:szCs w:val="24"/>
        </w:rPr>
        <w:t>Piece 101: Bolein, Quire Numbers 1-56 (1603)</w:t>
      </w:r>
      <w:r>
        <w:rPr>
          <w:szCs w:val="24"/>
        </w:rPr>
        <w:t>)</w:t>
      </w:r>
    </w:p>
    <w:p w:rsidR="001470B7" w:rsidRDefault="001470B7" w:rsidP="001470B7">
      <w:pPr>
        <w:rPr>
          <w:szCs w:val="24"/>
        </w:rPr>
      </w:pPr>
      <w:r w:rsidRPr="00C53875">
        <w:rPr>
          <w:b/>
        </w:rPr>
        <w:t xml:space="preserve">1603 – Jul 27 – </w:t>
      </w:r>
      <w:r w:rsidR="00706944" w:rsidRPr="009E1E23">
        <w:rPr>
          <w:b/>
          <w:u w:val="single"/>
        </w:rPr>
        <w:t xml:space="preserve">UK </w:t>
      </w:r>
      <w:r w:rsidRPr="00C53875">
        <w:rPr>
          <w:b/>
          <w:u w:val="single"/>
        </w:rPr>
        <w:t>London St Margaret Pattens</w:t>
      </w:r>
      <w:r w:rsidRPr="00C53875">
        <w:rPr>
          <w:b/>
        </w:rPr>
        <w:t xml:space="preserve"> – Bur – Anne Knight</w:t>
      </w:r>
      <w:r>
        <w:t xml:space="preserve"> - d/o Peter </w:t>
      </w:r>
      <w:r w:rsidR="00BB7DAC">
        <w:t xml:space="preserve">Knight and Kathering </w:t>
      </w:r>
      <w:r>
        <w:t>(London Met Arch)</w:t>
      </w:r>
    </w:p>
    <w:p w:rsidR="001470B7" w:rsidRDefault="001470B7" w:rsidP="001470B7">
      <w:pPr>
        <w:rPr>
          <w:szCs w:val="24"/>
        </w:rPr>
      </w:pPr>
      <w:r w:rsidRPr="00C53875">
        <w:rPr>
          <w:b/>
          <w:szCs w:val="24"/>
        </w:rPr>
        <w:t xml:space="preserve">1603 – Aug 14 – </w:t>
      </w:r>
      <w:r w:rsidR="00706944" w:rsidRPr="009E1E23">
        <w:rPr>
          <w:b/>
          <w:u w:val="single"/>
        </w:rPr>
        <w:t xml:space="preserve">UK </w:t>
      </w:r>
      <w:r w:rsidRPr="00C53875">
        <w:rPr>
          <w:b/>
          <w:szCs w:val="24"/>
          <w:u w:val="single"/>
        </w:rPr>
        <w:t>Kent Lydd</w:t>
      </w:r>
      <w:r w:rsidRPr="00C53875">
        <w:rPr>
          <w:b/>
          <w:szCs w:val="24"/>
        </w:rPr>
        <w:t xml:space="preserve"> </w:t>
      </w:r>
      <w:r w:rsidR="007A089D">
        <w:rPr>
          <w:b/>
          <w:szCs w:val="24"/>
        </w:rPr>
        <w:t>– Birth/Bap –</w:t>
      </w:r>
      <w:r w:rsidRPr="00C53875">
        <w:rPr>
          <w:b/>
          <w:szCs w:val="24"/>
        </w:rPr>
        <w:t xml:space="preserve"> Elizabeth Knight</w:t>
      </w:r>
      <w:r w:rsidRPr="00BC4DE8">
        <w:rPr>
          <w:szCs w:val="24"/>
        </w:rPr>
        <w:t xml:space="preserve"> </w:t>
      </w:r>
      <w:r>
        <w:rPr>
          <w:szCs w:val="24"/>
        </w:rPr>
        <w:t xml:space="preserve">- </w:t>
      </w:r>
      <w:r w:rsidRPr="00BC4DE8">
        <w:rPr>
          <w:szCs w:val="24"/>
        </w:rPr>
        <w:t>d/o John Knight</w:t>
      </w:r>
      <w:r>
        <w:rPr>
          <w:szCs w:val="24"/>
        </w:rPr>
        <w:t xml:space="preserve"> (Tyler)</w:t>
      </w:r>
    </w:p>
    <w:p w:rsidR="00BC7717" w:rsidRDefault="00BC7717" w:rsidP="001470B7">
      <w:pPr>
        <w:rPr>
          <w:szCs w:val="24"/>
        </w:rPr>
      </w:pPr>
      <w:r w:rsidRPr="0001585A">
        <w:rPr>
          <w:b/>
        </w:rPr>
        <w:t>1</w:t>
      </w:r>
      <w:r>
        <w:rPr>
          <w:b/>
        </w:rPr>
        <w:t>603</w:t>
      </w:r>
      <w:r w:rsidRPr="0001585A">
        <w:rPr>
          <w:b/>
        </w:rPr>
        <w:t xml:space="preserve"> – </w:t>
      </w:r>
      <w:r>
        <w:rPr>
          <w:b/>
        </w:rPr>
        <w:t>Aug 14</w:t>
      </w:r>
      <w:r w:rsidRPr="0001585A">
        <w:rPr>
          <w:b/>
        </w:rPr>
        <w:t xml:space="preserve"> – </w:t>
      </w:r>
      <w:r w:rsidRPr="0001585A">
        <w:rPr>
          <w:b/>
          <w:u w:val="single"/>
        </w:rPr>
        <w:t>UK Hampshire Ringwood</w:t>
      </w:r>
      <w:r w:rsidRPr="0001585A">
        <w:rPr>
          <w:b/>
        </w:rPr>
        <w:t xml:space="preserve"> – </w:t>
      </w:r>
      <w:r>
        <w:rPr>
          <w:b/>
        </w:rPr>
        <w:t xml:space="preserve">Birth Bap – Joseph Knight – s/o Edmond Knight </w:t>
      </w:r>
      <w:r w:rsidRPr="00BC7717">
        <w:t>(London Met Archive)</w:t>
      </w:r>
    </w:p>
    <w:p w:rsidR="001470B7" w:rsidRPr="00C53875" w:rsidRDefault="001470B7" w:rsidP="001470B7">
      <w:pPr>
        <w:rPr>
          <w:b/>
          <w:szCs w:val="24"/>
        </w:rPr>
      </w:pPr>
      <w:r w:rsidRPr="00C53875">
        <w:rPr>
          <w:b/>
          <w:szCs w:val="24"/>
        </w:rPr>
        <w:lastRenderedPageBreak/>
        <w:t xml:space="preserve">1603 – Aug 15 – </w:t>
      </w:r>
      <w:r w:rsidR="00706944" w:rsidRPr="009E1E23">
        <w:rPr>
          <w:b/>
          <w:u w:val="single"/>
        </w:rPr>
        <w:t xml:space="preserve">UK </w:t>
      </w:r>
      <w:r w:rsidRPr="00C53875">
        <w:rPr>
          <w:b/>
          <w:szCs w:val="24"/>
          <w:u w:val="single"/>
        </w:rPr>
        <w:t>London St Andrew</w:t>
      </w:r>
      <w:r w:rsidRPr="00C53875">
        <w:rPr>
          <w:b/>
          <w:szCs w:val="24"/>
        </w:rPr>
        <w:t xml:space="preserve"> – Bur – Jacob Knight</w:t>
      </w:r>
      <w:r w:rsidR="00BB7DAC">
        <w:rPr>
          <w:b/>
          <w:szCs w:val="24"/>
        </w:rPr>
        <w:t xml:space="preserve"> (Or James)</w:t>
      </w:r>
      <w:r w:rsidRPr="007A1800">
        <w:rPr>
          <w:szCs w:val="24"/>
        </w:rPr>
        <w:t xml:space="preserve"> (London Met Arch)</w:t>
      </w:r>
    </w:p>
    <w:p w:rsidR="001470B7" w:rsidRDefault="001470B7" w:rsidP="001470B7">
      <w:r w:rsidRPr="00C53875">
        <w:rPr>
          <w:b/>
        </w:rPr>
        <w:t xml:space="preserve">1603 – Aug 21 – </w:t>
      </w:r>
      <w:r w:rsidR="00706944" w:rsidRPr="009E1E23">
        <w:rPr>
          <w:b/>
          <w:u w:val="single"/>
        </w:rPr>
        <w:t xml:space="preserve">UK </w:t>
      </w:r>
      <w:r w:rsidRPr="00C53875">
        <w:rPr>
          <w:b/>
          <w:u w:val="single"/>
        </w:rPr>
        <w:t>Hampshire Ringwood</w:t>
      </w:r>
      <w:r w:rsidRPr="00C53875">
        <w:rPr>
          <w:b/>
        </w:rPr>
        <w:t xml:space="preserve"> </w:t>
      </w:r>
      <w:r w:rsidR="007A089D">
        <w:rPr>
          <w:b/>
        </w:rPr>
        <w:t>– Birth/Bap –</w:t>
      </w:r>
      <w:r w:rsidRPr="00C53875">
        <w:rPr>
          <w:b/>
        </w:rPr>
        <w:t xml:space="preserve"> Leonard Knight</w:t>
      </w:r>
      <w:r>
        <w:t xml:space="preserve"> - s/o John </w:t>
      </w:r>
      <w:r w:rsidR="00BB7DAC">
        <w:rPr>
          <w:szCs w:val="24"/>
        </w:rPr>
        <w:t xml:space="preserve">Knight </w:t>
      </w:r>
      <w:r w:rsidRPr="007A1800">
        <w:rPr>
          <w:szCs w:val="24"/>
        </w:rPr>
        <w:t>(London Met Arch)</w:t>
      </w:r>
    </w:p>
    <w:p w:rsidR="001470B7" w:rsidRDefault="001470B7" w:rsidP="001470B7">
      <w:pPr>
        <w:rPr>
          <w:szCs w:val="24"/>
        </w:rPr>
      </w:pPr>
      <w:r w:rsidRPr="00C53875">
        <w:rPr>
          <w:b/>
          <w:szCs w:val="24"/>
        </w:rPr>
        <w:t xml:space="preserve">1603 – Sep 16 – </w:t>
      </w:r>
      <w:r w:rsidR="00706944" w:rsidRPr="009E1E23">
        <w:rPr>
          <w:b/>
          <w:u w:val="single"/>
        </w:rPr>
        <w:t xml:space="preserve">UK </w:t>
      </w:r>
      <w:r w:rsidRPr="00C53875">
        <w:rPr>
          <w:b/>
          <w:szCs w:val="24"/>
          <w:u w:val="single"/>
        </w:rPr>
        <w:t>London St Margaret Pattens</w:t>
      </w:r>
      <w:r w:rsidRPr="00C53875">
        <w:rPr>
          <w:b/>
          <w:szCs w:val="24"/>
        </w:rPr>
        <w:t xml:space="preserve"> – Bur – Peter Knight</w:t>
      </w:r>
      <w:r w:rsidRPr="00BC4DE8">
        <w:rPr>
          <w:szCs w:val="24"/>
        </w:rPr>
        <w:t xml:space="preserve"> </w:t>
      </w:r>
      <w:r>
        <w:rPr>
          <w:szCs w:val="24"/>
        </w:rPr>
        <w:t xml:space="preserve">- </w:t>
      </w:r>
      <w:r w:rsidRPr="00BC4DE8">
        <w:rPr>
          <w:szCs w:val="24"/>
        </w:rPr>
        <w:t>s/o Peter</w:t>
      </w:r>
      <w:r>
        <w:rPr>
          <w:szCs w:val="24"/>
        </w:rPr>
        <w:t xml:space="preserve"> </w:t>
      </w:r>
      <w:r w:rsidR="00BB7DAC">
        <w:rPr>
          <w:szCs w:val="24"/>
        </w:rPr>
        <w:t xml:space="preserve">Knight </w:t>
      </w:r>
      <w:r w:rsidRPr="007A1800">
        <w:rPr>
          <w:szCs w:val="24"/>
        </w:rPr>
        <w:t xml:space="preserve"> (London Met Arch)</w:t>
      </w:r>
    </w:p>
    <w:p w:rsidR="001470B7" w:rsidRDefault="001470B7" w:rsidP="001470B7">
      <w:r w:rsidRPr="00C53875">
        <w:rPr>
          <w:b/>
          <w:szCs w:val="24"/>
        </w:rPr>
        <w:t xml:space="preserve">1603 – Oct 4 – </w:t>
      </w:r>
      <w:r w:rsidR="00706944" w:rsidRPr="009E1E23">
        <w:rPr>
          <w:b/>
          <w:u w:val="single"/>
        </w:rPr>
        <w:t xml:space="preserve">UK </w:t>
      </w:r>
      <w:r w:rsidRPr="00C53875">
        <w:rPr>
          <w:b/>
          <w:szCs w:val="24"/>
          <w:u w:val="single"/>
        </w:rPr>
        <w:t>London St Margaret Pattens</w:t>
      </w:r>
      <w:r w:rsidRPr="00C53875">
        <w:rPr>
          <w:b/>
          <w:szCs w:val="24"/>
        </w:rPr>
        <w:t xml:space="preserve"> – Bur – Peter Knight</w:t>
      </w:r>
      <w:r>
        <w:rPr>
          <w:szCs w:val="24"/>
        </w:rPr>
        <w:t xml:space="preserve"> - </w:t>
      </w:r>
      <w:r w:rsidRPr="00BC4DE8">
        <w:rPr>
          <w:szCs w:val="24"/>
        </w:rPr>
        <w:t>h/o Katharine</w:t>
      </w:r>
      <w:r>
        <w:rPr>
          <w:szCs w:val="24"/>
        </w:rPr>
        <w:t xml:space="preserve"> </w:t>
      </w:r>
      <w:r w:rsidRPr="007A1800">
        <w:rPr>
          <w:szCs w:val="24"/>
        </w:rPr>
        <w:t xml:space="preserve"> (London Met Arch)</w:t>
      </w:r>
    </w:p>
    <w:p w:rsidR="001470B7" w:rsidRDefault="001470B7" w:rsidP="001470B7">
      <w:pPr>
        <w:rPr>
          <w:szCs w:val="24"/>
        </w:rPr>
      </w:pPr>
      <w:r w:rsidRPr="00F42139">
        <w:rPr>
          <w:b/>
          <w:szCs w:val="24"/>
        </w:rPr>
        <w:t xml:space="preserve">1603 – Nov 18 – </w:t>
      </w:r>
      <w:r w:rsidR="00706944" w:rsidRPr="009E1E23">
        <w:rPr>
          <w:b/>
          <w:u w:val="single"/>
        </w:rPr>
        <w:t xml:space="preserve">UK </w:t>
      </w:r>
      <w:r w:rsidRPr="00F42139">
        <w:rPr>
          <w:b/>
          <w:szCs w:val="24"/>
          <w:u w:val="single"/>
        </w:rPr>
        <w:t>Dorset</w:t>
      </w:r>
      <w:r>
        <w:rPr>
          <w:b/>
          <w:szCs w:val="24"/>
          <w:u w:val="single"/>
        </w:rPr>
        <w:t>shire</w:t>
      </w:r>
      <w:r w:rsidRPr="00F42139">
        <w:rPr>
          <w:b/>
          <w:szCs w:val="24"/>
          <w:u w:val="single"/>
        </w:rPr>
        <w:t xml:space="preserve"> </w:t>
      </w:r>
      <w:r>
        <w:rPr>
          <w:b/>
          <w:szCs w:val="24"/>
          <w:u w:val="single"/>
        </w:rPr>
        <w:t>S</w:t>
      </w:r>
      <w:r w:rsidRPr="00F42139">
        <w:rPr>
          <w:b/>
          <w:szCs w:val="24"/>
          <w:u w:val="single"/>
        </w:rPr>
        <w:t>hapwick</w:t>
      </w:r>
      <w:r w:rsidRPr="00F42139">
        <w:rPr>
          <w:b/>
          <w:szCs w:val="24"/>
        </w:rPr>
        <w:t xml:space="preserve"> – Will – Jane Knight, Widow</w:t>
      </w:r>
      <w:r>
        <w:rPr>
          <w:szCs w:val="24"/>
        </w:rPr>
        <w:t xml:space="preserve"> – To the parish church at Shapwick, 6 shillings 8 pence; to the church at Lymington, 10 shillings; to the poor of Lymington, 5 shillings; to cousin Thomas Kilway, 40 shillings; to Joane Hannington, daughter of Reynold Hannington, clothing items and 10 pounds; to Rachell Hannington, another daughter of Reynold, 10 pounds; to kinswoman Joane Scot, clothing, household items, bed, etc, and 10 pounds; to Henry Hannington, son of Reynold, 40 shillings; to Luce Hannington, wife of Reynold, clothing, household items; to Andrew, Robert and Ralph Kilway, sons of Thomas Kilway of Shapwick, Gent, 6 pounds to be divided equally; to Elizabeth Kilway, wife of Thomas, clothing and 3 pounds; to Alice Kilway, wife of Richard Kilway of Hooke, “my wedding ring”; to Susan Holcomb, clothing; to all the house servants of Master Thomas Kilway of Shapwick, 5 pence apiece; residue of estate to Master Thomas Kilway who is to be executor. (</w:t>
      </w:r>
      <w:r w:rsidRPr="00B40A97">
        <w:rPr>
          <w:szCs w:val="24"/>
        </w:rPr>
        <w:t>Prerogative Court of Canterbury Wills, 1384-1858</w:t>
      </w:r>
      <w:r>
        <w:rPr>
          <w:szCs w:val="24"/>
        </w:rPr>
        <w:t xml:space="preserve">, </w:t>
      </w:r>
      <w:r w:rsidRPr="00B40A97">
        <w:rPr>
          <w:szCs w:val="24"/>
        </w:rPr>
        <w:t>PROB 11: Will Registers</w:t>
      </w:r>
      <w:r>
        <w:rPr>
          <w:szCs w:val="24"/>
        </w:rPr>
        <w:t xml:space="preserve">, </w:t>
      </w:r>
      <w:r w:rsidRPr="00B40A97">
        <w:rPr>
          <w:szCs w:val="24"/>
        </w:rPr>
        <w:t>1599-1623</w:t>
      </w:r>
      <w:r>
        <w:rPr>
          <w:szCs w:val="24"/>
        </w:rPr>
        <w:t xml:space="preserve">, </w:t>
      </w:r>
      <w:r w:rsidRPr="00B40A97">
        <w:rPr>
          <w:szCs w:val="24"/>
        </w:rPr>
        <w:t>Piece 102: Bolein, Quire Numbers 57-111 (1603)</w:t>
      </w:r>
      <w:r>
        <w:rPr>
          <w:szCs w:val="24"/>
        </w:rPr>
        <w:t>)</w:t>
      </w:r>
    </w:p>
    <w:p w:rsidR="001470B7" w:rsidRDefault="001470B7" w:rsidP="001470B7">
      <w:pPr>
        <w:rPr>
          <w:szCs w:val="24"/>
        </w:rPr>
      </w:pPr>
      <w:r w:rsidRPr="003549DE">
        <w:rPr>
          <w:b/>
          <w:szCs w:val="24"/>
        </w:rPr>
        <w:t xml:space="preserve">1603 – Dec 28 – </w:t>
      </w:r>
      <w:r w:rsidR="00706944" w:rsidRPr="009E1E23">
        <w:rPr>
          <w:b/>
          <w:u w:val="single"/>
        </w:rPr>
        <w:t xml:space="preserve">UK </w:t>
      </w:r>
      <w:r w:rsidRPr="003549DE">
        <w:rPr>
          <w:b/>
          <w:szCs w:val="24"/>
          <w:u w:val="single"/>
        </w:rPr>
        <w:t xml:space="preserve">Lincolnshire </w:t>
      </w:r>
      <w:r>
        <w:rPr>
          <w:b/>
          <w:szCs w:val="24"/>
          <w:u w:val="single"/>
        </w:rPr>
        <w:t>Swineshead</w:t>
      </w:r>
      <w:r w:rsidRPr="003549DE">
        <w:rPr>
          <w:b/>
          <w:szCs w:val="24"/>
        </w:rPr>
        <w:t xml:space="preserve"> – Will – John Knight</w:t>
      </w:r>
      <w:r>
        <w:rPr>
          <w:b/>
          <w:szCs w:val="24"/>
        </w:rPr>
        <w:t>, Yeoman</w:t>
      </w:r>
      <w:r>
        <w:rPr>
          <w:szCs w:val="24"/>
        </w:rPr>
        <w:t xml:space="preserve"> – To the mother church of Lincs, 6 pence; to the poor of the parish, 20 shillings; to John Swillingford, “my brother”, items;  to Robert Sergeant, Henry Sergeant, Elizabeth Sergeant, Susan Sergeant, money at age 21; to wife Mary, all lands and tenements in Swineshead to hold until daughter, Elizabeth, turns 18; if wife bears a son, that son gets everything at 18 yrs; if another daughter, she will divide with current daughter; If his heirs fail, the estate to go to daughters of his </w:t>
      </w:r>
      <w:r w:rsidRPr="00BB7DAC">
        <w:rPr>
          <w:b/>
          <w:szCs w:val="24"/>
        </w:rPr>
        <w:t>Uncle, John Knight</w:t>
      </w:r>
      <w:r>
        <w:rPr>
          <w:szCs w:val="24"/>
        </w:rPr>
        <w:t>, late of Swineshead, deceased. Additional small bequests, etc. (</w:t>
      </w:r>
      <w:r w:rsidRPr="00BB39F0">
        <w:rPr>
          <w:szCs w:val="24"/>
        </w:rPr>
        <w:t>Prerogative Court of Canterbury Wills, 1384-1858</w:t>
      </w:r>
      <w:r>
        <w:rPr>
          <w:szCs w:val="24"/>
        </w:rPr>
        <w:t xml:space="preserve">, </w:t>
      </w:r>
      <w:r w:rsidRPr="00BB39F0">
        <w:rPr>
          <w:szCs w:val="24"/>
        </w:rPr>
        <w:t>PROB 11: Will Registers</w:t>
      </w:r>
      <w:r>
        <w:rPr>
          <w:szCs w:val="24"/>
        </w:rPr>
        <w:t xml:space="preserve">, </w:t>
      </w:r>
      <w:r w:rsidRPr="00BB39F0">
        <w:rPr>
          <w:szCs w:val="24"/>
        </w:rPr>
        <w:t>1599-1623</w:t>
      </w:r>
      <w:r>
        <w:rPr>
          <w:szCs w:val="24"/>
        </w:rPr>
        <w:t xml:space="preserve">, </w:t>
      </w:r>
      <w:r w:rsidRPr="00BB39F0">
        <w:rPr>
          <w:szCs w:val="24"/>
        </w:rPr>
        <w:t>Piece 102: Bolein, Quire Numbers 57-111 (1603)</w:t>
      </w:r>
      <w:r>
        <w:rPr>
          <w:szCs w:val="24"/>
        </w:rPr>
        <w:t>)</w:t>
      </w:r>
    </w:p>
    <w:p w:rsidR="001470B7" w:rsidRDefault="001470B7" w:rsidP="001470B7">
      <w:pPr>
        <w:rPr>
          <w:szCs w:val="24"/>
        </w:rPr>
      </w:pPr>
      <w:r w:rsidRPr="00CD5FD4">
        <w:rPr>
          <w:b/>
          <w:szCs w:val="24"/>
        </w:rPr>
        <w:t xml:space="preserve">1603 – </w:t>
      </w:r>
      <w:r w:rsidR="00706944" w:rsidRPr="009E1E23">
        <w:rPr>
          <w:b/>
          <w:u w:val="single"/>
        </w:rPr>
        <w:t xml:space="preserve">UK </w:t>
      </w:r>
      <w:r w:rsidRPr="00CD5FD4">
        <w:rPr>
          <w:b/>
          <w:szCs w:val="24"/>
          <w:u w:val="single"/>
        </w:rPr>
        <w:t>Sussex Barnham</w:t>
      </w:r>
      <w:r w:rsidRPr="00CD5FD4">
        <w:rPr>
          <w:b/>
          <w:szCs w:val="24"/>
        </w:rPr>
        <w:t xml:space="preserve"> – </w:t>
      </w:r>
      <w:r>
        <w:rPr>
          <w:b/>
          <w:szCs w:val="24"/>
        </w:rPr>
        <w:t>Chancery</w:t>
      </w:r>
      <w:r w:rsidRPr="00CD5FD4">
        <w:rPr>
          <w:b/>
          <w:szCs w:val="24"/>
        </w:rPr>
        <w:t xml:space="preserve"> – John Knight</w:t>
      </w:r>
      <w:r>
        <w:rPr>
          <w:szCs w:val="24"/>
        </w:rPr>
        <w:t xml:space="preserve"> - </w:t>
      </w:r>
      <w:r w:rsidRPr="00CD5FD4">
        <w:rPr>
          <w:szCs w:val="24"/>
        </w:rPr>
        <w:t>Thompson v Knight.</w:t>
      </w:r>
      <w:r>
        <w:rPr>
          <w:szCs w:val="24"/>
        </w:rPr>
        <w:t xml:space="preserve">  </w:t>
      </w:r>
      <w:r w:rsidRPr="00CD5FD4">
        <w:rPr>
          <w:szCs w:val="24"/>
        </w:rPr>
        <w:t>Plaintiffs: Thomas Thompson and Agnes Thompson his wife and John Capron.</w:t>
      </w:r>
      <w:r>
        <w:rPr>
          <w:szCs w:val="24"/>
        </w:rPr>
        <w:t xml:space="preserve">  </w:t>
      </w:r>
      <w:r w:rsidRPr="00CD5FD4">
        <w:rPr>
          <w:szCs w:val="24"/>
        </w:rPr>
        <w:t xml:space="preserve">Defendants: </w:t>
      </w:r>
      <w:r w:rsidRPr="00BB7DAC">
        <w:rPr>
          <w:b/>
          <w:szCs w:val="24"/>
        </w:rPr>
        <w:t>John Knight</w:t>
      </w:r>
      <w:r w:rsidRPr="00CD5FD4">
        <w:rPr>
          <w:szCs w:val="24"/>
        </w:rPr>
        <w:t>.</w:t>
      </w:r>
      <w:r>
        <w:rPr>
          <w:szCs w:val="24"/>
        </w:rPr>
        <w:t xml:space="preserve">  </w:t>
      </w:r>
      <w:r w:rsidRPr="00CD5FD4">
        <w:rPr>
          <w:szCs w:val="24"/>
        </w:rPr>
        <w:t xml:space="preserve">Subject: Claim by descent, and to protect the plaintiff John Capron, as under-tenant and lessee, against suits at law of the defendant, till disputed title between the parties should be adjudged and determined by this court. The rectory and parsonage of Barneham [Barnham], Sussex, with the appurtenances, and messuages and lands in Barneham, and the manor in Todham, with the appurtenances, and messuages and lands in the city of Chichester, late in the possession of </w:t>
      </w:r>
      <w:r w:rsidRPr="00BB7DAC">
        <w:rPr>
          <w:b/>
          <w:szCs w:val="24"/>
        </w:rPr>
        <w:t>John Standen, grandfather of the plaintiff Agnes Thompson</w:t>
      </w:r>
      <w:r w:rsidRPr="00CD5FD4">
        <w:rPr>
          <w:szCs w:val="24"/>
        </w:rPr>
        <w:t xml:space="preserve"> - the defendant's father was son-in-law and executor to the said John Standen, and father of the plaintiff Agnes Thompson, who having in his life time set up a false claim to the fee simple of the said premises, the defendant asserts his claim.</w:t>
      </w:r>
      <w:r>
        <w:rPr>
          <w:szCs w:val="24"/>
        </w:rPr>
        <w:t xml:space="preserve">  </w:t>
      </w:r>
      <w:r w:rsidRPr="00CD5FD4">
        <w:rPr>
          <w:szCs w:val="24"/>
        </w:rPr>
        <w:t>Document type: [Pleadings]</w:t>
      </w:r>
      <w:r>
        <w:rPr>
          <w:szCs w:val="24"/>
        </w:rPr>
        <w:t xml:space="preserve"> (National Archives, Kew England, Ref:</w:t>
      </w:r>
      <w:r w:rsidRPr="00CD5FD4">
        <w:rPr>
          <w:szCs w:val="24"/>
        </w:rPr>
        <w:t>C 2/Eliz/T11/44</w:t>
      </w:r>
      <w:r>
        <w:rPr>
          <w:szCs w:val="24"/>
        </w:rPr>
        <w:t xml:space="preserve">) </w:t>
      </w:r>
    </w:p>
    <w:p w:rsidR="001470B7" w:rsidRDefault="001470B7" w:rsidP="001470B7">
      <w:pPr>
        <w:rPr>
          <w:szCs w:val="24"/>
        </w:rPr>
      </w:pPr>
      <w:r w:rsidRPr="001F1369">
        <w:rPr>
          <w:b/>
          <w:szCs w:val="24"/>
        </w:rPr>
        <w:lastRenderedPageBreak/>
        <w:t xml:space="preserve">1603 – </w:t>
      </w:r>
      <w:r w:rsidR="00706944" w:rsidRPr="009E1E23">
        <w:rPr>
          <w:b/>
          <w:u w:val="single"/>
        </w:rPr>
        <w:t xml:space="preserve">UK </w:t>
      </w:r>
      <w:r w:rsidRPr="001F1369">
        <w:rPr>
          <w:b/>
          <w:szCs w:val="24"/>
          <w:u w:val="single"/>
        </w:rPr>
        <w:t>Nottinghamshire Lowdham</w:t>
      </w:r>
      <w:r w:rsidRPr="001F1369">
        <w:rPr>
          <w:b/>
          <w:szCs w:val="24"/>
        </w:rPr>
        <w:t xml:space="preserve"> – </w:t>
      </w:r>
      <w:r>
        <w:rPr>
          <w:b/>
          <w:szCs w:val="24"/>
        </w:rPr>
        <w:t>Chancery</w:t>
      </w:r>
      <w:r w:rsidRPr="001F1369">
        <w:rPr>
          <w:b/>
          <w:szCs w:val="24"/>
        </w:rPr>
        <w:t xml:space="preserve"> – </w:t>
      </w:r>
      <w:r>
        <w:rPr>
          <w:b/>
          <w:szCs w:val="24"/>
        </w:rPr>
        <w:t xml:space="preserve">Peter </w:t>
      </w:r>
      <w:r w:rsidRPr="001F1369">
        <w:rPr>
          <w:b/>
          <w:szCs w:val="24"/>
        </w:rPr>
        <w:t>Knight</w:t>
      </w:r>
      <w:r>
        <w:rPr>
          <w:szCs w:val="24"/>
        </w:rPr>
        <w:t xml:space="preserve"> - </w:t>
      </w:r>
      <w:r w:rsidRPr="001F1369">
        <w:rPr>
          <w:szCs w:val="24"/>
        </w:rPr>
        <w:t xml:space="preserve">Plaintiffs: Richard Firmery, Lawrence Baguley, </w:t>
      </w:r>
      <w:r w:rsidRPr="00BB7DAC">
        <w:rPr>
          <w:b/>
          <w:szCs w:val="24"/>
        </w:rPr>
        <w:t>Peter Knight</w:t>
      </w:r>
      <w:r w:rsidRPr="001F1369">
        <w:rPr>
          <w:szCs w:val="24"/>
        </w:rPr>
        <w:t>.</w:t>
      </w:r>
      <w:r>
        <w:rPr>
          <w:szCs w:val="24"/>
        </w:rPr>
        <w:t xml:space="preserve">  </w:t>
      </w:r>
      <w:r w:rsidRPr="001F1369">
        <w:rPr>
          <w:szCs w:val="24"/>
        </w:rPr>
        <w:t>Defendants: Thomas Leeke alias Thomas Harrison.</w:t>
      </w:r>
      <w:r>
        <w:rPr>
          <w:szCs w:val="24"/>
        </w:rPr>
        <w:t xml:space="preserve">  </w:t>
      </w:r>
      <w:r w:rsidRPr="001F1369">
        <w:rPr>
          <w:szCs w:val="24"/>
        </w:rPr>
        <w:t>Subject: manor of Lowdham, Nottinghamshire, held under lease granted by William, Lord Vaux, late Lord Harrowden and George Harrowden, his son [William Vaux Lord Vaux of Harrowden (died 1595) and George Vaux his son (died 1594)].</w:t>
      </w:r>
      <w:r>
        <w:rPr>
          <w:szCs w:val="24"/>
        </w:rPr>
        <w:t xml:space="preserve">  </w:t>
      </w:r>
      <w:r w:rsidRPr="001F1369">
        <w:rPr>
          <w:szCs w:val="24"/>
        </w:rPr>
        <w:t>Document type: [pleadings]</w:t>
      </w:r>
      <w:r>
        <w:rPr>
          <w:szCs w:val="24"/>
        </w:rPr>
        <w:t>. (National Archives, Kew England, Ref:</w:t>
      </w:r>
      <w:r w:rsidRPr="001F1369">
        <w:rPr>
          <w:szCs w:val="24"/>
        </w:rPr>
        <w:t xml:space="preserve"> C 2/JasI/F10/4</w:t>
      </w:r>
      <w:r>
        <w:rPr>
          <w:szCs w:val="24"/>
        </w:rPr>
        <w:t>)</w:t>
      </w:r>
      <w:r w:rsidRPr="001F1369">
        <w:rPr>
          <w:szCs w:val="24"/>
        </w:rPr>
        <w:t xml:space="preserve"> </w:t>
      </w:r>
      <w:r>
        <w:rPr>
          <w:szCs w:val="24"/>
        </w:rPr>
        <w:t xml:space="preserve"> </w:t>
      </w:r>
    </w:p>
    <w:p w:rsidR="001470B7" w:rsidRDefault="001470B7" w:rsidP="001470B7">
      <w:pPr>
        <w:rPr>
          <w:szCs w:val="24"/>
        </w:rPr>
      </w:pPr>
      <w:r w:rsidRPr="001A2F50">
        <w:rPr>
          <w:b/>
          <w:szCs w:val="24"/>
        </w:rPr>
        <w:t xml:space="preserve">1603 – </w:t>
      </w:r>
      <w:r w:rsidR="00706944" w:rsidRPr="009E1E23">
        <w:rPr>
          <w:b/>
          <w:u w:val="single"/>
        </w:rPr>
        <w:t xml:space="preserve">UK </w:t>
      </w:r>
      <w:r w:rsidRPr="001A2F50">
        <w:rPr>
          <w:b/>
          <w:szCs w:val="24"/>
          <w:u w:val="single"/>
        </w:rPr>
        <w:t>Sussex Arlington</w:t>
      </w:r>
      <w:r w:rsidRPr="001A2F50">
        <w:rPr>
          <w:b/>
          <w:szCs w:val="24"/>
        </w:rPr>
        <w:t xml:space="preserve"> - </w:t>
      </w:r>
      <w:r>
        <w:rPr>
          <w:b/>
          <w:szCs w:val="24"/>
        </w:rPr>
        <w:t>Chancery</w:t>
      </w:r>
      <w:r w:rsidRPr="001A2F50">
        <w:rPr>
          <w:b/>
          <w:szCs w:val="24"/>
        </w:rPr>
        <w:t xml:space="preserve"> – George Knight</w:t>
      </w:r>
      <w:r>
        <w:rPr>
          <w:szCs w:val="24"/>
        </w:rPr>
        <w:t xml:space="preserve"> - </w:t>
      </w:r>
      <w:r w:rsidRPr="001A2F50">
        <w:rPr>
          <w:szCs w:val="24"/>
        </w:rPr>
        <w:t>Knight v Giles.</w:t>
      </w:r>
      <w:r>
        <w:rPr>
          <w:szCs w:val="24"/>
        </w:rPr>
        <w:t xml:space="preserve">  </w:t>
      </w:r>
      <w:r w:rsidRPr="001A2F50">
        <w:rPr>
          <w:szCs w:val="24"/>
        </w:rPr>
        <w:t>Plaintiffs:</w:t>
      </w:r>
      <w:r w:rsidRPr="00F43E04">
        <w:rPr>
          <w:b/>
          <w:szCs w:val="24"/>
        </w:rPr>
        <w:t xml:space="preserve"> George Knight (executor of John Knight, and guardian to Robert Knight</w:t>
      </w:r>
      <w:r w:rsidRPr="001A2F50">
        <w:rPr>
          <w:szCs w:val="24"/>
        </w:rPr>
        <w:t xml:space="preserve"> his son).</w:t>
      </w:r>
      <w:r>
        <w:rPr>
          <w:szCs w:val="24"/>
        </w:rPr>
        <w:t xml:space="preserve">  </w:t>
      </w:r>
      <w:r w:rsidRPr="001A2F50">
        <w:rPr>
          <w:szCs w:val="24"/>
        </w:rPr>
        <w:t>Defendants: William Giles.</w:t>
      </w:r>
      <w:r>
        <w:rPr>
          <w:szCs w:val="24"/>
        </w:rPr>
        <w:t xml:space="preserve">  </w:t>
      </w:r>
      <w:r w:rsidRPr="001A2F50">
        <w:rPr>
          <w:szCs w:val="24"/>
        </w:rPr>
        <w:t>Subject: manor of Jeffington in Arlington, and farm in Alfriston, Sussex, late of William Crewe.</w:t>
      </w:r>
      <w:r>
        <w:rPr>
          <w:szCs w:val="24"/>
        </w:rPr>
        <w:t xml:space="preserve">  </w:t>
      </w:r>
      <w:r w:rsidRPr="001A2F50">
        <w:rPr>
          <w:szCs w:val="24"/>
        </w:rPr>
        <w:t>Document type: [pleadings]</w:t>
      </w:r>
      <w:r>
        <w:rPr>
          <w:szCs w:val="24"/>
        </w:rPr>
        <w:t xml:space="preserve">. 1603-1625. (National Archives, Kew England, Ref: </w:t>
      </w:r>
      <w:r w:rsidRPr="001A2F50">
        <w:rPr>
          <w:szCs w:val="24"/>
        </w:rPr>
        <w:t>C 2/JasI/K1/17</w:t>
      </w:r>
      <w:r>
        <w:rPr>
          <w:szCs w:val="24"/>
        </w:rPr>
        <w:t>)</w:t>
      </w:r>
    </w:p>
    <w:p w:rsidR="001470B7" w:rsidRDefault="001470B7" w:rsidP="001470B7">
      <w:pPr>
        <w:rPr>
          <w:szCs w:val="24"/>
        </w:rPr>
      </w:pPr>
      <w:r w:rsidRPr="00C77266">
        <w:rPr>
          <w:b/>
          <w:szCs w:val="24"/>
        </w:rPr>
        <w:t xml:space="preserve">1603 – </w:t>
      </w:r>
      <w:r w:rsidR="00706944" w:rsidRPr="009E1E23">
        <w:rPr>
          <w:b/>
          <w:u w:val="single"/>
        </w:rPr>
        <w:t xml:space="preserve">UK </w:t>
      </w:r>
      <w:r w:rsidRPr="00C77266">
        <w:rPr>
          <w:b/>
          <w:szCs w:val="24"/>
          <w:u w:val="single"/>
        </w:rPr>
        <w:t>Hampshire Romsey</w:t>
      </w:r>
      <w:r w:rsidRPr="00C77266">
        <w:rPr>
          <w:b/>
          <w:szCs w:val="24"/>
        </w:rPr>
        <w:t xml:space="preserve"> – </w:t>
      </w:r>
      <w:r>
        <w:rPr>
          <w:b/>
          <w:szCs w:val="24"/>
        </w:rPr>
        <w:t>Chancery</w:t>
      </w:r>
      <w:r w:rsidRPr="00C77266">
        <w:rPr>
          <w:b/>
          <w:szCs w:val="24"/>
        </w:rPr>
        <w:t xml:space="preserve"> – Aaron Knight</w:t>
      </w:r>
      <w:r>
        <w:rPr>
          <w:szCs w:val="24"/>
        </w:rPr>
        <w:t xml:space="preserve"> - </w:t>
      </w:r>
      <w:r w:rsidRPr="001A2F50">
        <w:rPr>
          <w:szCs w:val="24"/>
        </w:rPr>
        <w:t>Knight v Okes.</w:t>
      </w:r>
      <w:r>
        <w:rPr>
          <w:szCs w:val="24"/>
        </w:rPr>
        <w:t xml:space="preserve">  </w:t>
      </w:r>
      <w:r w:rsidRPr="001A2F50">
        <w:rPr>
          <w:szCs w:val="24"/>
        </w:rPr>
        <w:t xml:space="preserve">Plaintiffs: </w:t>
      </w:r>
      <w:r w:rsidRPr="00F43E04">
        <w:rPr>
          <w:b/>
          <w:szCs w:val="24"/>
        </w:rPr>
        <w:t>Aaron Knight (guardian of John Knight, an infant</w:t>
      </w:r>
      <w:r w:rsidRPr="001A2F50">
        <w:rPr>
          <w:szCs w:val="24"/>
        </w:rPr>
        <w:t>).</w:t>
      </w:r>
      <w:r>
        <w:rPr>
          <w:szCs w:val="24"/>
        </w:rPr>
        <w:t xml:space="preserve">  </w:t>
      </w:r>
      <w:r w:rsidRPr="001A2F50">
        <w:rPr>
          <w:szCs w:val="24"/>
        </w:rPr>
        <w:t>Defendants: Charles Okes.</w:t>
      </w:r>
      <w:r>
        <w:rPr>
          <w:szCs w:val="24"/>
        </w:rPr>
        <w:t xml:space="preserve">  </w:t>
      </w:r>
      <w:r w:rsidRPr="001A2F50">
        <w:rPr>
          <w:szCs w:val="24"/>
        </w:rPr>
        <w:t>Subject: lands in Rumsey [Romsey], Hampshire.</w:t>
      </w:r>
      <w:r>
        <w:rPr>
          <w:szCs w:val="24"/>
        </w:rPr>
        <w:t xml:space="preserve">  </w:t>
      </w:r>
      <w:r w:rsidRPr="001A2F50">
        <w:rPr>
          <w:szCs w:val="24"/>
        </w:rPr>
        <w:t>Document type: [pleadings]</w:t>
      </w:r>
      <w:r>
        <w:rPr>
          <w:szCs w:val="24"/>
        </w:rPr>
        <w:t xml:space="preserve">. 1603-1625. (National Archives, Kew England, Ref: </w:t>
      </w:r>
      <w:r w:rsidRPr="00C77266">
        <w:rPr>
          <w:szCs w:val="24"/>
        </w:rPr>
        <w:t>C 2/JasI/K2/11</w:t>
      </w:r>
      <w:r>
        <w:rPr>
          <w:szCs w:val="24"/>
        </w:rPr>
        <w:t>)</w:t>
      </w:r>
    </w:p>
    <w:p w:rsidR="001470B7" w:rsidRDefault="001470B7" w:rsidP="001470B7">
      <w:pPr>
        <w:rPr>
          <w:szCs w:val="24"/>
        </w:rPr>
      </w:pPr>
      <w:r w:rsidRPr="00257DF0">
        <w:rPr>
          <w:b/>
          <w:szCs w:val="24"/>
        </w:rPr>
        <w:t xml:space="preserve">1603 – </w:t>
      </w:r>
      <w:r w:rsidR="00706944" w:rsidRPr="009E1E23">
        <w:rPr>
          <w:b/>
          <w:u w:val="single"/>
        </w:rPr>
        <w:t xml:space="preserve">UK </w:t>
      </w:r>
      <w:r w:rsidRPr="00257DF0">
        <w:rPr>
          <w:b/>
          <w:szCs w:val="24"/>
          <w:u w:val="single"/>
        </w:rPr>
        <w:t>London Tower Hill</w:t>
      </w:r>
      <w:r w:rsidRPr="00257DF0">
        <w:rPr>
          <w:b/>
          <w:szCs w:val="24"/>
        </w:rPr>
        <w:t xml:space="preserve"> – </w:t>
      </w:r>
      <w:r>
        <w:rPr>
          <w:b/>
          <w:szCs w:val="24"/>
        </w:rPr>
        <w:t>Chancery</w:t>
      </w:r>
      <w:r w:rsidRPr="00257DF0">
        <w:rPr>
          <w:b/>
          <w:szCs w:val="24"/>
        </w:rPr>
        <w:t xml:space="preserve"> – John Knight</w:t>
      </w:r>
      <w:r>
        <w:rPr>
          <w:szCs w:val="24"/>
        </w:rPr>
        <w:t xml:space="preserve"> - </w:t>
      </w:r>
      <w:r w:rsidRPr="00257DF0">
        <w:rPr>
          <w:szCs w:val="24"/>
        </w:rPr>
        <w:t>Avarell v Knight.</w:t>
      </w:r>
      <w:r>
        <w:rPr>
          <w:szCs w:val="24"/>
        </w:rPr>
        <w:t xml:space="preserve"> </w:t>
      </w:r>
      <w:r w:rsidRPr="00257DF0">
        <w:rPr>
          <w:szCs w:val="24"/>
        </w:rPr>
        <w:t>Plaintiffs: Francis Avarell and Joan Avarell his wife.</w:t>
      </w:r>
      <w:r>
        <w:rPr>
          <w:szCs w:val="24"/>
        </w:rPr>
        <w:t xml:space="preserve">  </w:t>
      </w:r>
      <w:r w:rsidRPr="00257DF0">
        <w:rPr>
          <w:szCs w:val="24"/>
        </w:rPr>
        <w:t xml:space="preserve">Defendants: </w:t>
      </w:r>
      <w:r w:rsidRPr="00F43E04">
        <w:rPr>
          <w:b/>
          <w:szCs w:val="24"/>
        </w:rPr>
        <w:t>John Knight and Anne Knight his wife (late wife of Richard Lee)</w:t>
      </w:r>
      <w:r w:rsidRPr="00257DF0">
        <w:rPr>
          <w:szCs w:val="24"/>
        </w:rPr>
        <w:t>.</w:t>
      </w:r>
      <w:r>
        <w:rPr>
          <w:szCs w:val="24"/>
        </w:rPr>
        <w:t xml:space="preserve">  </w:t>
      </w:r>
      <w:r w:rsidRPr="00257DF0">
        <w:rPr>
          <w:szCs w:val="24"/>
        </w:rPr>
        <w:t>Subject: the Castle [Inn], in Rosemary Lane, Tower Hill, London.</w:t>
      </w:r>
      <w:r>
        <w:rPr>
          <w:szCs w:val="24"/>
        </w:rPr>
        <w:t xml:space="preserve">  </w:t>
      </w:r>
      <w:r w:rsidRPr="00257DF0">
        <w:rPr>
          <w:szCs w:val="24"/>
        </w:rPr>
        <w:t>Document type: [pleadings]</w:t>
      </w:r>
      <w:r>
        <w:rPr>
          <w:szCs w:val="24"/>
        </w:rPr>
        <w:t xml:space="preserve">. (National Archives, Kew England, Ref: </w:t>
      </w:r>
      <w:r w:rsidRPr="00257DF0">
        <w:rPr>
          <w:szCs w:val="24"/>
        </w:rPr>
        <w:t>C 2/JasI/A6/2</w:t>
      </w:r>
      <w:r>
        <w:rPr>
          <w:szCs w:val="24"/>
        </w:rPr>
        <w:t>)</w:t>
      </w:r>
    </w:p>
    <w:p w:rsidR="001470B7" w:rsidRDefault="001470B7" w:rsidP="001470B7">
      <w:pPr>
        <w:rPr>
          <w:szCs w:val="24"/>
        </w:rPr>
      </w:pPr>
      <w:r w:rsidRPr="00201C72">
        <w:rPr>
          <w:b/>
          <w:szCs w:val="24"/>
        </w:rPr>
        <w:t xml:space="preserve">1603 – </w:t>
      </w:r>
      <w:r w:rsidR="00706944" w:rsidRPr="009E1E23">
        <w:rPr>
          <w:b/>
          <w:u w:val="single"/>
        </w:rPr>
        <w:t xml:space="preserve">UK </w:t>
      </w:r>
      <w:r w:rsidRPr="00201C72">
        <w:rPr>
          <w:b/>
          <w:szCs w:val="24"/>
          <w:u w:val="single"/>
        </w:rPr>
        <w:t>Hampshire Bishop Stoke</w:t>
      </w:r>
      <w:r w:rsidRPr="00201C72">
        <w:rPr>
          <w:b/>
          <w:szCs w:val="24"/>
        </w:rPr>
        <w:t xml:space="preserve"> – </w:t>
      </w:r>
      <w:r>
        <w:rPr>
          <w:b/>
          <w:szCs w:val="24"/>
        </w:rPr>
        <w:t>Chancery</w:t>
      </w:r>
      <w:r w:rsidRPr="00201C72">
        <w:rPr>
          <w:b/>
          <w:szCs w:val="24"/>
        </w:rPr>
        <w:t xml:space="preserve"> – John Knight</w:t>
      </w:r>
      <w:r>
        <w:rPr>
          <w:szCs w:val="24"/>
        </w:rPr>
        <w:t xml:space="preserve"> - </w:t>
      </w:r>
      <w:r w:rsidRPr="00201C72">
        <w:rPr>
          <w:szCs w:val="24"/>
        </w:rPr>
        <w:t>Domer v Knight.</w:t>
      </w:r>
      <w:r>
        <w:rPr>
          <w:szCs w:val="24"/>
        </w:rPr>
        <w:t xml:space="preserve">  </w:t>
      </w:r>
      <w:r w:rsidRPr="00201C72">
        <w:rPr>
          <w:szCs w:val="24"/>
        </w:rPr>
        <w:t>Plaintiffs: Thomas Domer and Richard Domer his son.</w:t>
      </w:r>
      <w:r>
        <w:rPr>
          <w:szCs w:val="24"/>
        </w:rPr>
        <w:t xml:space="preserve">  </w:t>
      </w:r>
      <w:r w:rsidRPr="00201C72">
        <w:rPr>
          <w:szCs w:val="24"/>
        </w:rPr>
        <w:t xml:space="preserve">Defendants: </w:t>
      </w:r>
      <w:r w:rsidRPr="00F43E04">
        <w:rPr>
          <w:b/>
          <w:szCs w:val="24"/>
        </w:rPr>
        <w:t>John Knight and Joan Knight his wife</w:t>
      </w:r>
      <w:r w:rsidRPr="00201C72">
        <w:rPr>
          <w:szCs w:val="24"/>
        </w:rPr>
        <w:t>.</w:t>
      </w:r>
      <w:r>
        <w:rPr>
          <w:szCs w:val="24"/>
        </w:rPr>
        <w:t xml:space="preserve">  </w:t>
      </w:r>
      <w:r w:rsidRPr="00201C72">
        <w:rPr>
          <w:szCs w:val="24"/>
        </w:rPr>
        <w:t>Subject: messuage and land in Bishop Stoke, Hampshire, late of John Busted, and afterwards of John Hampton.</w:t>
      </w:r>
      <w:r>
        <w:rPr>
          <w:szCs w:val="24"/>
        </w:rPr>
        <w:t xml:space="preserve">  </w:t>
      </w:r>
      <w:r w:rsidRPr="00201C72">
        <w:rPr>
          <w:szCs w:val="24"/>
        </w:rPr>
        <w:t>Document type: [pleadings]</w:t>
      </w:r>
      <w:r>
        <w:rPr>
          <w:szCs w:val="24"/>
        </w:rPr>
        <w:t xml:space="preserve"> (National Archives, Kew England, Ref: </w:t>
      </w:r>
      <w:r w:rsidRPr="00201C72">
        <w:rPr>
          <w:szCs w:val="24"/>
        </w:rPr>
        <w:t>C 2/JasI/D1/17</w:t>
      </w:r>
      <w:r>
        <w:rPr>
          <w:szCs w:val="24"/>
        </w:rPr>
        <w:t>)</w:t>
      </w:r>
    </w:p>
    <w:p w:rsidR="001470B7" w:rsidRDefault="001470B7" w:rsidP="001470B7">
      <w:pPr>
        <w:rPr>
          <w:szCs w:val="24"/>
        </w:rPr>
      </w:pPr>
      <w:r w:rsidRPr="00201C72">
        <w:rPr>
          <w:b/>
          <w:szCs w:val="24"/>
        </w:rPr>
        <w:t>1603 –</w:t>
      </w:r>
      <w:r w:rsidR="00706944">
        <w:rPr>
          <w:b/>
          <w:szCs w:val="24"/>
        </w:rPr>
        <w:t xml:space="preserve"> </w:t>
      </w:r>
      <w:r w:rsidR="00706944" w:rsidRPr="009E1E23">
        <w:rPr>
          <w:b/>
          <w:u w:val="single"/>
        </w:rPr>
        <w:t xml:space="preserve">UK </w:t>
      </w:r>
      <w:r w:rsidRPr="00201C72">
        <w:rPr>
          <w:b/>
          <w:szCs w:val="24"/>
          <w:u w:val="single"/>
        </w:rPr>
        <w:t>Warwickshire Castle Bromwich</w:t>
      </w:r>
      <w:r w:rsidRPr="00201C72">
        <w:rPr>
          <w:b/>
          <w:szCs w:val="24"/>
        </w:rPr>
        <w:t xml:space="preserve"> – </w:t>
      </w:r>
      <w:r>
        <w:rPr>
          <w:b/>
          <w:szCs w:val="24"/>
        </w:rPr>
        <w:t>Chancery</w:t>
      </w:r>
      <w:r w:rsidRPr="00201C72">
        <w:rPr>
          <w:b/>
          <w:szCs w:val="24"/>
        </w:rPr>
        <w:t xml:space="preserve"> – John Knight</w:t>
      </w:r>
      <w:r>
        <w:rPr>
          <w:szCs w:val="24"/>
        </w:rPr>
        <w:t xml:space="preserve"> - </w:t>
      </w:r>
      <w:r w:rsidRPr="00201C72">
        <w:rPr>
          <w:szCs w:val="24"/>
        </w:rPr>
        <w:t>Stone v Collins.</w:t>
      </w:r>
      <w:r>
        <w:rPr>
          <w:szCs w:val="24"/>
        </w:rPr>
        <w:t xml:space="preserve">  </w:t>
      </w:r>
      <w:r w:rsidRPr="00201C72">
        <w:rPr>
          <w:szCs w:val="24"/>
        </w:rPr>
        <w:t>Plaintiffs: Henry Stone.</w:t>
      </w:r>
      <w:r>
        <w:rPr>
          <w:szCs w:val="24"/>
        </w:rPr>
        <w:t xml:space="preserve">  </w:t>
      </w:r>
      <w:r w:rsidRPr="00201C72">
        <w:rPr>
          <w:szCs w:val="24"/>
        </w:rPr>
        <w:t xml:space="preserve">Defendants: </w:t>
      </w:r>
      <w:r w:rsidRPr="00F43E04">
        <w:rPr>
          <w:b/>
          <w:szCs w:val="24"/>
        </w:rPr>
        <w:t>Thomas Collins</w:t>
      </w:r>
      <w:r w:rsidRPr="00201C72">
        <w:rPr>
          <w:szCs w:val="24"/>
        </w:rPr>
        <w:t xml:space="preserve">, Elizabeth Collins his wife, </w:t>
      </w:r>
      <w:r w:rsidRPr="00F43E04">
        <w:rPr>
          <w:b/>
          <w:szCs w:val="24"/>
        </w:rPr>
        <w:t>John Knight, Martha Knight his wife</w:t>
      </w:r>
      <w:r w:rsidRPr="00201C72">
        <w:rPr>
          <w:szCs w:val="24"/>
        </w:rPr>
        <w:t>, Thomas Plummer, Mary Plummer his wife and Hannibal Castleton.</w:t>
      </w:r>
      <w:r>
        <w:rPr>
          <w:szCs w:val="24"/>
        </w:rPr>
        <w:t xml:space="preserve">  </w:t>
      </w:r>
      <w:r w:rsidRPr="00201C72">
        <w:rPr>
          <w:szCs w:val="24"/>
        </w:rPr>
        <w:t>Subject: messuage and land in Castle Bromwich, Warwickshire.</w:t>
      </w:r>
      <w:r>
        <w:rPr>
          <w:szCs w:val="24"/>
        </w:rPr>
        <w:t xml:space="preserve">  </w:t>
      </w:r>
      <w:r w:rsidRPr="00201C72">
        <w:rPr>
          <w:szCs w:val="24"/>
        </w:rPr>
        <w:t>Document type: [pleadings]</w:t>
      </w:r>
      <w:r>
        <w:rPr>
          <w:szCs w:val="24"/>
        </w:rPr>
        <w:t xml:space="preserve">  (National Archives, Kew England, Ref: </w:t>
      </w:r>
      <w:r w:rsidRPr="00201C72">
        <w:rPr>
          <w:szCs w:val="24"/>
        </w:rPr>
        <w:t>C 2/JasI/S19/16</w:t>
      </w:r>
      <w:r>
        <w:rPr>
          <w:szCs w:val="24"/>
        </w:rPr>
        <w:t>)</w:t>
      </w:r>
    </w:p>
    <w:p w:rsidR="00BC7717" w:rsidRDefault="00BC7717" w:rsidP="001470B7">
      <w:r w:rsidRPr="0001585A">
        <w:rPr>
          <w:b/>
        </w:rPr>
        <w:t>1</w:t>
      </w:r>
      <w:r>
        <w:rPr>
          <w:b/>
        </w:rPr>
        <w:t>604</w:t>
      </w:r>
      <w:r w:rsidRPr="0001585A">
        <w:rPr>
          <w:b/>
        </w:rPr>
        <w:t xml:space="preserve"> – </w:t>
      </w:r>
      <w:r>
        <w:rPr>
          <w:b/>
        </w:rPr>
        <w:t>Jan 20</w:t>
      </w:r>
      <w:r w:rsidRPr="0001585A">
        <w:rPr>
          <w:b/>
        </w:rPr>
        <w:t xml:space="preserve"> – </w:t>
      </w:r>
      <w:r w:rsidRPr="0001585A">
        <w:rPr>
          <w:b/>
          <w:u w:val="single"/>
        </w:rPr>
        <w:t>UK Hampshire Ringwood</w:t>
      </w:r>
      <w:r w:rsidRPr="0001585A">
        <w:rPr>
          <w:b/>
        </w:rPr>
        <w:t xml:space="preserve"> – </w:t>
      </w:r>
      <w:r>
        <w:rPr>
          <w:b/>
        </w:rPr>
        <w:t xml:space="preserve">Birth/Bap – Christopher Knight (Christofer) – s/o John Knight </w:t>
      </w:r>
      <w:r w:rsidRPr="00BC7717">
        <w:t>(London Met Archive)</w:t>
      </w:r>
    </w:p>
    <w:p w:rsidR="00BC7717" w:rsidRDefault="00BC7717" w:rsidP="001470B7">
      <w:pPr>
        <w:rPr>
          <w:szCs w:val="24"/>
        </w:rPr>
      </w:pPr>
      <w:r w:rsidRPr="0001585A">
        <w:rPr>
          <w:b/>
        </w:rPr>
        <w:t>1</w:t>
      </w:r>
      <w:r>
        <w:rPr>
          <w:b/>
        </w:rPr>
        <w:t>604</w:t>
      </w:r>
      <w:r w:rsidRPr="0001585A">
        <w:rPr>
          <w:b/>
        </w:rPr>
        <w:t xml:space="preserve"> – </w:t>
      </w:r>
      <w:r>
        <w:rPr>
          <w:b/>
        </w:rPr>
        <w:t>Feb 10</w:t>
      </w:r>
      <w:r w:rsidRPr="0001585A">
        <w:rPr>
          <w:b/>
        </w:rPr>
        <w:t xml:space="preserve"> – </w:t>
      </w:r>
      <w:r w:rsidRPr="0001585A">
        <w:rPr>
          <w:b/>
          <w:u w:val="single"/>
        </w:rPr>
        <w:t>UK Hampshire Ringwood</w:t>
      </w:r>
      <w:r w:rsidRPr="0001585A">
        <w:rPr>
          <w:b/>
        </w:rPr>
        <w:t xml:space="preserve"> – </w:t>
      </w:r>
      <w:r>
        <w:rPr>
          <w:b/>
        </w:rPr>
        <w:t>Birth/Bap – Peter Knight – s/o William Knight</w:t>
      </w:r>
      <w:r w:rsidRPr="00BC7717">
        <w:t xml:space="preserve"> (London Met Archive)</w:t>
      </w:r>
    </w:p>
    <w:p w:rsidR="001470B7" w:rsidRDefault="001470B7" w:rsidP="001470B7">
      <w:r w:rsidRPr="00445B43">
        <w:rPr>
          <w:b/>
        </w:rPr>
        <w:t xml:space="preserve">1604 – </w:t>
      </w:r>
      <w:r>
        <w:rPr>
          <w:b/>
        </w:rPr>
        <w:t xml:space="preserve">Feb 18 – </w:t>
      </w:r>
      <w:r w:rsidR="00706944" w:rsidRPr="009E1E23">
        <w:rPr>
          <w:b/>
          <w:u w:val="single"/>
        </w:rPr>
        <w:t xml:space="preserve">UK </w:t>
      </w:r>
      <w:r w:rsidRPr="00445B43">
        <w:rPr>
          <w:b/>
          <w:u w:val="single"/>
        </w:rPr>
        <w:t>Northamptonshire</w:t>
      </w:r>
      <w:r>
        <w:rPr>
          <w:b/>
          <w:u w:val="single"/>
        </w:rPr>
        <w:t xml:space="preserve"> </w:t>
      </w:r>
      <w:r w:rsidRPr="00445B43">
        <w:rPr>
          <w:b/>
          <w:u w:val="single"/>
        </w:rPr>
        <w:t>Piddington</w:t>
      </w:r>
      <w:r w:rsidRPr="00445B43">
        <w:rPr>
          <w:b/>
        </w:rPr>
        <w:t xml:space="preserve"> – </w:t>
      </w:r>
      <w:r>
        <w:rPr>
          <w:b/>
        </w:rPr>
        <w:t xml:space="preserve">Will - </w:t>
      </w:r>
      <w:r w:rsidRPr="00445B43">
        <w:rPr>
          <w:b/>
        </w:rPr>
        <w:t>Edward Knight</w:t>
      </w:r>
      <w:r>
        <w:t xml:space="preserve"> - S</w:t>
      </w:r>
      <w:r w:rsidRPr="00445B43">
        <w:t xml:space="preserve">on </w:t>
      </w:r>
      <w:r w:rsidRPr="00F43E04">
        <w:rPr>
          <w:b/>
        </w:rPr>
        <w:t>Thomas Knight</w:t>
      </w:r>
      <w:r>
        <w:t>,</w:t>
      </w:r>
      <w:r w:rsidRPr="00445B43">
        <w:t xml:space="preserve"> 100 </w:t>
      </w:r>
      <w:r>
        <w:t>pounds to be paid to him one year after his apprenticeship be ended</w:t>
      </w:r>
      <w:r w:rsidRPr="00445B43">
        <w:t xml:space="preserve">; Son </w:t>
      </w:r>
      <w:r w:rsidRPr="00F43E04">
        <w:rPr>
          <w:b/>
        </w:rPr>
        <w:t>Richard Knight</w:t>
      </w:r>
      <w:r w:rsidRPr="00445B43">
        <w:t xml:space="preserve"> 100 marks; </w:t>
      </w:r>
      <w:r w:rsidRPr="00C045F7">
        <w:rPr>
          <w:b/>
        </w:rPr>
        <w:t>daus. Martha Knight , Anna Knight, Elizabeth Knight and Joanna Knight</w:t>
      </w:r>
      <w:r>
        <w:t>:</w:t>
      </w:r>
      <w:r w:rsidRPr="00445B43">
        <w:t>100 marks</w:t>
      </w:r>
      <w:r>
        <w:t xml:space="preserve"> each</w:t>
      </w:r>
      <w:r w:rsidRPr="00445B43">
        <w:t xml:space="preserve">; </w:t>
      </w:r>
      <w:r>
        <w:t xml:space="preserve"> wife</w:t>
      </w:r>
      <w:r w:rsidRPr="00445B43">
        <w:t xml:space="preserve"> Elizabeth gets all lands and chattels</w:t>
      </w:r>
      <w:r>
        <w:t xml:space="preserve"> during her life/widowhood</w:t>
      </w:r>
      <w:r w:rsidRPr="00445B43">
        <w:t>.</w:t>
      </w:r>
      <w:r>
        <w:t xml:space="preserve">  (PROB 11: Will Registers, 1599-1623, Piece 106: Hayes, Quire Numbers 55-90 (1605),</w:t>
      </w:r>
      <w:r w:rsidRPr="006C6F82">
        <w:t>Prerogative Court of Canterbury Wills, 1384-1858</w:t>
      </w:r>
      <w:r>
        <w:t>)</w:t>
      </w:r>
      <w:r w:rsidRPr="006C6F82">
        <w:t xml:space="preserve"> </w:t>
      </w:r>
      <w:r>
        <w:rPr>
          <w:szCs w:val="24"/>
        </w:rPr>
        <w:t xml:space="preserve"> </w:t>
      </w:r>
    </w:p>
    <w:p w:rsidR="001470B7" w:rsidRDefault="001470B7" w:rsidP="001470B7">
      <w:r w:rsidRPr="00445B43">
        <w:rPr>
          <w:b/>
        </w:rPr>
        <w:t xml:space="preserve">1604 Mar 24 – </w:t>
      </w:r>
      <w:r w:rsidR="00706944" w:rsidRPr="009E1E23">
        <w:rPr>
          <w:b/>
          <w:u w:val="single"/>
        </w:rPr>
        <w:t xml:space="preserve">UK </w:t>
      </w:r>
      <w:r w:rsidRPr="00F4722C">
        <w:rPr>
          <w:b/>
          <w:u w:val="single"/>
        </w:rPr>
        <w:t xml:space="preserve">Kent </w:t>
      </w:r>
      <w:r w:rsidRPr="00445B43">
        <w:rPr>
          <w:b/>
          <w:u w:val="single"/>
        </w:rPr>
        <w:t>Dover</w:t>
      </w:r>
      <w:r w:rsidRPr="00445B43">
        <w:rPr>
          <w:b/>
        </w:rPr>
        <w:t xml:space="preserve"> – </w:t>
      </w:r>
      <w:r>
        <w:rPr>
          <w:b/>
        </w:rPr>
        <w:t xml:space="preserve">Will - </w:t>
      </w:r>
      <w:r w:rsidRPr="00445B43">
        <w:rPr>
          <w:b/>
        </w:rPr>
        <w:t xml:space="preserve">Robert Ladd </w:t>
      </w:r>
      <w:r>
        <w:t xml:space="preserve">- He was first married to a Martha who was bur. 15 Nov 1595 at Hythe. They had 4 children: Nicholas, Thomas, Mary and Richard Ladd. Robert Ladd then married </w:t>
      </w:r>
      <w:r w:rsidRPr="00C045F7">
        <w:rPr>
          <w:b/>
        </w:rPr>
        <w:t>Elizabeth Knight</w:t>
      </w:r>
      <w:r>
        <w:t xml:space="preserve"> on 30 Jan 1598. </w:t>
      </w:r>
      <w:r>
        <w:lastRenderedPageBreak/>
        <w:t xml:space="preserve">She was the widow of an unnamed Knight and had Knight children. As his widow, she is left the use of the house in Hythe. She died </w:t>
      </w:r>
      <w:r w:rsidRPr="0026217E">
        <w:rPr>
          <w:b/>
        </w:rPr>
        <w:t>15 Apr 1609</w:t>
      </w:r>
      <w:r>
        <w:t xml:space="preserve"> at Hythe and was buried in the churchyard there. She made a will leaving bequests to her Knight children: </w:t>
      </w:r>
      <w:r w:rsidRPr="0026217E">
        <w:rPr>
          <w:b/>
        </w:rPr>
        <w:t>Thomas Knight, Peter Knight, Christopher Knight, James Knight, Edward Knight</w:t>
      </w:r>
      <w:r>
        <w:t xml:space="preserve"> and dau. </w:t>
      </w:r>
      <w:r w:rsidRPr="0026217E">
        <w:rPr>
          <w:b/>
        </w:rPr>
        <w:t>Joane Knight Sanders</w:t>
      </w:r>
      <w:r>
        <w:t>, wife of Jeremy Sanders. (also Richard Ladd m. Elizabeth Sanders)  Unfortunately, the available material does not tell us any more than these bare bones that I had to work to figure out by a close and careful reading of a mess of probate clerk notes.</w:t>
      </w:r>
      <w:r w:rsidR="00467B17">
        <w:t xml:space="preserve"> See below. </w:t>
      </w:r>
    </w:p>
    <w:tbl>
      <w:tblPr>
        <w:tblW w:w="5907" w:type="dxa"/>
        <w:jc w:val="center"/>
        <w:tblLook w:val="04A0" w:firstRow="1" w:lastRow="0" w:firstColumn="1" w:lastColumn="0" w:noHBand="0" w:noVBand="1"/>
      </w:tblPr>
      <w:tblGrid>
        <w:gridCol w:w="5907"/>
      </w:tblGrid>
      <w:tr w:rsidR="001470B7" w:rsidTr="0082197A">
        <w:trPr>
          <w:trHeight w:val="7511"/>
          <w:jc w:val="center"/>
        </w:trPr>
        <w:tc>
          <w:tcPr>
            <w:tcW w:w="0" w:type="auto"/>
          </w:tcPr>
          <w:p w:rsidR="001470B7" w:rsidRDefault="001470B7" w:rsidP="0082197A">
            <w:r>
              <w:rPr>
                <w:noProof/>
              </w:rPr>
              <w:drawing>
                <wp:inline distT="0" distB="0" distL="0" distR="0" wp14:anchorId="1E76E58B" wp14:editId="5250BCCB">
                  <wp:extent cx="3017520" cy="45050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017520" cy="4505030"/>
                          </a:xfrm>
                          <a:prstGeom prst="rect">
                            <a:avLst/>
                          </a:prstGeom>
                        </pic:spPr>
                      </pic:pic>
                    </a:graphicData>
                  </a:graphic>
                </wp:inline>
              </w:drawing>
            </w:r>
          </w:p>
          <w:p w:rsidR="001470B7" w:rsidRPr="00811C54" w:rsidRDefault="001470B7" w:rsidP="0082197A">
            <w:pPr>
              <w:jc w:val="center"/>
              <w:rPr>
                <w:sz w:val="20"/>
              </w:rPr>
            </w:pPr>
            <w:r w:rsidRPr="00811C54">
              <w:rPr>
                <w:sz w:val="20"/>
              </w:rPr>
              <w:t xml:space="preserve">Kent, England, Tyler Index to Wills, 1460-1882, </w:t>
            </w:r>
            <w:r>
              <w:rPr>
                <w:sz w:val="20"/>
              </w:rPr>
              <w:br/>
            </w:r>
            <w:r w:rsidRPr="00811C54">
              <w:rPr>
                <w:sz w:val="20"/>
              </w:rPr>
              <w:t>image 6/236 under Ladd</w:t>
            </w:r>
          </w:p>
        </w:tc>
      </w:tr>
    </w:tbl>
    <w:p w:rsidR="001470B7" w:rsidRDefault="001470B7" w:rsidP="001470B7"/>
    <w:p w:rsidR="001470B7" w:rsidRDefault="001470B7" w:rsidP="001470B7">
      <w:r w:rsidRPr="00C52FF2">
        <w:rPr>
          <w:b/>
        </w:rPr>
        <w:t xml:space="preserve">1604 – Jun 15 – </w:t>
      </w:r>
      <w:r w:rsidR="00706944" w:rsidRPr="009E1E23">
        <w:rPr>
          <w:b/>
          <w:u w:val="single"/>
        </w:rPr>
        <w:t xml:space="preserve">UK </w:t>
      </w:r>
      <w:r w:rsidRPr="00C52FF2">
        <w:rPr>
          <w:b/>
          <w:u w:val="single"/>
        </w:rPr>
        <w:t>Kent Tenterden</w:t>
      </w:r>
      <w:r w:rsidRPr="00C52FF2">
        <w:rPr>
          <w:b/>
        </w:rPr>
        <w:t xml:space="preserve"> – Mar – Edward Knight &amp; Rebecka Beamwell </w:t>
      </w:r>
      <w:r w:rsidRPr="001F77E8">
        <w:t>(Tyler)</w:t>
      </w:r>
      <w:r>
        <w:t xml:space="preserve"> Name just above: John Paris.</w:t>
      </w:r>
    </w:p>
    <w:p w:rsidR="001470B7" w:rsidRDefault="001470B7" w:rsidP="001470B7">
      <w:r w:rsidRPr="003470E6">
        <w:rPr>
          <w:b/>
        </w:rPr>
        <w:t xml:space="preserve">1604 – Jul 4 – </w:t>
      </w:r>
      <w:r w:rsidR="00706944" w:rsidRPr="009E1E23">
        <w:rPr>
          <w:b/>
          <w:u w:val="single"/>
        </w:rPr>
        <w:t xml:space="preserve">UK </w:t>
      </w:r>
      <w:r w:rsidRPr="003470E6">
        <w:rPr>
          <w:b/>
          <w:u w:val="single"/>
        </w:rPr>
        <w:t>Kent Hythe</w:t>
      </w:r>
      <w:r w:rsidRPr="003470E6">
        <w:rPr>
          <w:b/>
        </w:rPr>
        <w:t xml:space="preserve"> – </w:t>
      </w:r>
      <w:r>
        <w:rPr>
          <w:b/>
        </w:rPr>
        <w:t xml:space="preserve">Admin - </w:t>
      </w:r>
      <w:r w:rsidRPr="003470E6">
        <w:rPr>
          <w:b/>
        </w:rPr>
        <w:t>Peter Knight</w:t>
      </w:r>
      <w:r>
        <w:t xml:space="preserve"> - </w:t>
      </w:r>
      <w:r w:rsidRPr="00F43E04">
        <w:rPr>
          <w:b/>
        </w:rPr>
        <w:t>Christopher Knight</w:t>
      </w:r>
      <w:r w:rsidRPr="003470E6">
        <w:t xml:space="preserve"> of Tunstall, yeoman, in £40, to appear and to be of good behaviour; sureties, </w:t>
      </w:r>
      <w:r w:rsidRPr="00F43E04">
        <w:rPr>
          <w:b/>
        </w:rPr>
        <w:t>Peter Knight of Hythe</w:t>
      </w:r>
      <w:r w:rsidRPr="003470E6">
        <w:t xml:space="preserve">, yeoman and John Mouente [as in QM/SRc/1604/69] </w:t>
      </w:r>
      <w:r>
        <w:t xml:space="preserve"> (</w:t>
      </w:r>
      <w:r w:rsidRPr="003470E6">
        <w:t>Kent History and Library Centre</w:t>
      </w:r>
      <w:r>
        <w:t xml:space="preserve">, Ref: </w:t>
      </w:r>
      <w:r w:rsidRPr="003470E6">
        <w:t>QM/SRc/1604/70</w:t>
      </w:r>
      <w:r>
        <w:t>)</w:t>
      </w:r>
      <w:r w:rsidRPr="003470E6">
        <w:t xml:space="preserve"> </w:t>
      </w:r>
    </w:p>
    <w:p w:rsidR="001470B7" w:rsidRDefault="001470B7" w:rsidP="001470B7">
      <w:pPr>
        <w:rPr>
          <w:b/>
        </w:rPr>
      </w:pPr>
      <w:r>
        <w:rPr>
          <w:b/>
        </w:rPr>
        <w:t xml:space="preserve">1604 – Nov 16 – </w:t>
      </w:r>
      <w:r w:rsidR="00706944" w:rsidRPr="009E1E23">
        <w:rPr>
          <w:b/>
          <w:u w:val="single"/>
        </w:rPr>
        <w:t xml:space="preserve">UK </w:t>
      </w:r>
      <w:r w:rsidRPr="00E012B3">
        <w:rPr>
          <w:b/>
          <w:u w:val="single"/>
        </w:rPr>
        <w:t>Southampton</w:t>
      </w:r>
      <w:r>
        <w:rPr>
          <w:b/>
        </w:rPr>
        <w:t xml:space="preserve"> – Ox Alum – Thomas Knight –</w:t>
      </w:r>
      <w:r w:rsidRPr="00E012B3">
        <w:t xml:space="preserve"> Of Southants, pleb. Hart Hall, matric. 16 Nov 1604, aged 16. </w:t>
      </w:r>
      <w:r>
        <w:t xml:space="preserve"> </w:t>
      </w:r>
      <w:r>
        <w:rPr>
          <w:szCs w:val="24"/>
        </w:rPr>
        <w:t>(Oxford University Alumni 1500-1886, p. 862)</w:t>
      </w:r>
    </w:p>
    <w:p w:rsidR="001470B7" w:rsidRDefault="001470B7" w:rsidP="001470B7">
      <w:pPr>
        <w:rPr>
          <w:szCs w:val="24"/>
        </w:rPr>
      </w:pPr>
      <w:r w:rsidRPr="009D0CBE">
        <w:rPr>
          <w:b/>
        </w:rPr>
        <w:lastRenderedPageBreak/>
        <w:t xml:space="preserve">1604 Nov – </w:t>
      </w:r>
      <w:r w:rsidR="00706944" w:rsidRPr="009E1E23">
        <w:rPr>
          <w:b/>
          <w:u w:val="single"/>
        </w:rPr>
        <w:t xml:space="preserve">UK </w:t>
      </w:r>
      <w:r w:rsidRPr="004A4DD7">
        <w:rPr>
          <w:b/>
          <w:u w:val="single"/>
        </w:rPr>
        <w:t xml:space="preserve">London </w:t>
      </w:r>
      <w:r w:rsidRPr="009D0CBE">
        <w:rPr>
          <w:b/>
          <w:u w:val="single"/>
        </w:rPr>
        <w:t>St Bride</w:t>
      </w:r>
      <w:r w:rsidRPr="007D1EBA">
        <w:rPr>
          <w:b/>
        </w:rPr>
        <w:t xml:space="preserve"> </w:t>
      </w:r>
      <w:r w:rsidRPr="009D0CBE">
        <w:rPr>
          <w:b/>
        </w:rPr>
        <w:t xml:space="preserve">– </w:t>
      </w:r>
      <w:r>
        <w:rPr>
          <w:b/>
        </w:rPr>
        <w:t xml:space="preserve">Will - </w:t>
      </w:r>
      <w:r w:rsidRPr="009D0CBE">
        <w:rPr>
          <w:b/>
        </w:rPr>
        <w:t xml:space="preserve">John Powell </w:t>
      </w:r>
      <w:r>
        <w:t xml:space="preserve">– Bequests to: </w:t>
      </w:r>
      <w:r w:rsidRPr="007D1EBA">
        <w:rPr>
          <w:b/>
        </w:rPr>
        <w:t>Thomas Knight</w:t>
      </w:r>
      <w:r>
        <w:t>, Ann Powell wife; Lady Anne Gilbert, widow, relationships not specified. (</w:t>
      </w:r>
      <w:r w:rsidRPr="00857039">
        <w:rPr>
          <w:szCs w:val="24"/>
        </w:rPr>
        <w:t>Administrations in the Prerogative Court of Canterbury, 1596-1608</w:t>
      </w:r>
      <w:r>
        <w:rPr>
          <w:szCs w:val="24"/>
        </w:rPr>
        <w:t>)</w:t>
      </w:r>
    </w:p>
    <w:p w:rsidR="001259EA" w:rsidRDefault="001259EA" w:rsidP="001470B7">
      <w:pPr>
        <w:rPr>
          <w:szCs w:val="24"/>
        </w:rPr>
      </w:pPr>
      <w:r w:rsidRPr="0001585A">
        <w:rPr>
          <w:b/>
        </w:rPr>
        <w:t>1</w:t>
      </w:r>
      <w:r>
        <w:rPr>
          <w:b/>
        </w:rPr>
        <w:t>604</w:t>
      </w:r>
      <w:r w:rsidRPr="0001585A">
        <w:rPr>
          <w:b/>
        </w:rPr>
        <w:t xml:space="preserve"> – </w:t>
      </w:r>
      <w:r>
        <w:rPr>
          <w:b/>
        </w:rPr>
        <w:t>Dec 16</w:t>
      </w:r>
      <w:r w:rsidRPr="0001585A">
        <w:rPr>
          <w:b/>
        </w:rPr>
        <w:t xml:space="preserve"> – </w:t>
      </w:r>
      <w:r w:rsidRPr="0001585A">
        <w:rPr>
          <w:b/>
          <w:u w:val="single"/>
        </w:rPr>
        <w:t>UK Hampshire Ringwood</w:t>
      </w:r>
      <w:r w:rsidRPr="0001585A">
        <w:rPr>
          <w:b/>
        </w:rPr>
        <w:t xml:space="preserve"> – </w:t>
      </w:r>
      <w:r>
        <w:rPr>
          <w:b/>
        </w:rPr>
        <w:t xml:space="preserve">Birth/Bap – Henry Knight – s/o Edward Knight </w:t>
      </w:r>
      <w:r w:rsidRPr="001259EA">
        <w:t>(London Met Archive)</w:t>
      </w:r>
    </w:p>
    <w:p w:rsidR="001470B7" w:rsidRDefault="001470B7" w:rsidP="001470B7">
      <w:pPr>
        <w:rPr>
          <w:szCs w:val="24"/>
        </w:rPr>
      </w:pPr>
      <w:r w:rsidRPr="00D70DE8">
        <w:rPr>
          <w:b/>
          <w:szCs w:val="24"/>
        </w:rPr>
        <w:t xml:space="preserve">1604 – </w:t>
      </w:r>
      <w:r w:rsidR="00706944" w:rsidRPr="009E1E23">
        <w:rPr>
          <w:b/>
          <w:u w:val="single"/>
        </w:rPr>
        <w:t xml:space="preserve">UK </w:t>
      </w:r>
      <w:r w:rsidRPr="00D70DE8">
        <w:rPr>
          <w:b/>
          <w:szCs w:val="24"/>
          <w:u w:val="single"/>
        </w:rPr>
        <w:t>Devonshire</w:t>
      </w:r>
      <w:r w:rsidRPr="00D70DE8">
        <w:rPr>
          <w:b/>
          <w:szCs w:val="24"/>
        </w:rPr>
        <w:t xml:space="preserve"> – </w:t>
      </w:r>
      <w:r>
        <w:rPr>
          <w:b/>
          <w:szCs w:val="24"/>
        </w:rPr>
        <w:t>Chancery</w:t>
      </w:r>
      <w:r w:rsidRPr="00D70DE8">
        <w:rPr>
          <w:b/>
          <w:szCs w:val="24"/>
        </w:rPr>
        <w:t xml:space="preserve"> – John Knight</w:t>
      </w:r>
      <w:r>
        <w:rPr>
          <w:szCs w:val="24"/>
        </w:rPr>
        <w:t xml:space="preserve"> - </w:t>
      </w:r>
      <w:r w:rsidRPr="00D70DE8">
        <w:rPr>
          <w:szCs w:val="24"/>
        </w:rPr>
        <w:t>Kynsman v Cole.</w:t>
      </w:r>
      <w:r>
        <w:rPr>
          <w:szCs w:val="24"/>
        </w:rPr>
        <w:t xml:space="preserve">  </w:t>
      </w:r>
      <w:r w:rsidRPr="00D70DE8">
        <w:rPr>
          <w:szCs w:val="24"/>
        </w:rPr>
        <w:t xml:space="preserve">Plaintiffs: Roger </w:t>
      </w:r>
      <w:r>
        <w:rPr>
          <w:szCs w:val="24"/>
        </w:rPr>
        <w:t>Kinsman (</w:t>
      </w:r>
      <w:r w:rsidRPr="00D70DE8">
        <w:rPr>
          <w:szCs w:val="24"/>
        </w:rPr>
        <w:t>Kynsman</w:t>
      </w:r>
      <w:r>
        <w:rPr>
          <w:szCs w:val="24"/>
        </w:rPr>
        <w:t>)</w:t>
      </w:r>
      <w:r w:rsidRPr="00D70DE8">
        <w:rPr>
          <w:szCs w:val="24"/>
        </w:rPr>
        <w:t>, gent of Devon.</w:t>
      </w:r>
      <w:r>
        <w:rPr>
          <w:szCs w:val="24"/>
        </w:rPr>
        <w:t xml:space="preserve">  </w:t>
      </w:r>
      <w:r w:rsidRPr="00D70DE8">
        <w:rPr>
          <w:szCs w:val="24"/>
        </w:rPr>
        <w:t>Defendants: John Cole, John Knight and Richard Chubb.</w:t>
      </w:r>
      <w:r>
        <w:rPr>
          <w:szCs w:val="24"/>
        </w:rPr>
        <w:t xml:space="preserve">  </w:t>
      </w:r>
      <w:r w:rsidRPr="00D70DE8">
        <w:rPr>
          <w:szCs w:val="24"/>
        </w:rPr>
        <w:t>Document type: answer only</w:t>
      </w:r>
      <w:r>
        <w:rPr>
          <w:szCs w:val="24"/>
        </w:rPr>
        <w:t xml:space="preserve">. (National Archives, Kew England, Ref: </w:t>
      </w:r>
      <w:r w:rsidRPr="00D70DE8">
        <w:rPr>
          <w:szCs w:val="24"/>
        </w:rPr>
        <w:t>C 2/ChasI/K26/161</w:t>
      </w:r>
      <w:r>
        <w:rPr>
          <w:szCs w:val="24"/>
        </w:rPr>
        <w:t>)</w:t>
      </w:r>
    </w:p>
    <w:p w:rsidR="001470B7" w:rsidRDefault="001470B7" w:rsidP="001470B7">
      <w:pPr>
        <w:rPr>
          <w:szCs w:val="24"/>
        </w:rPr>
      </w:pPr>
      <w:r w:rsidRPr="00445B43">
        <w:rPr>
          <w:b/>
        </w:rPr>
        <w:t xml:space="preserve">1604 – </w:t>
      </w:r>
      <w:r w:rsidR="00706944" w:rsidRPr="009E1E23">
        <w:rPr>
          <w:b/>
          <w:u w:val="single"/>
        </w:rPr>
        <w:t xml:space="preserve">UK </w:t>
      </w:r>
      <w:r w:rsidRPr="00F4722C">
        <w:rPr>
          <w:b/>
          <w:u w:val="single"/>
        </w:rPr>
        <w:t xml:space="preserve">Essex </w:t>
      </w:r>
      <w:r w:rsidRPr="00445B43">
        <w:rPr>
          <w:b/>
          <w:u w:val="single"/>
        </w:rPr>
        <w:t>Brundon Ballingdon</w:t>
      </w:r>
      <w:r w:rsidRPr="00445B43">
        <w:rPr>
          <w:b/>
        </w:rPr>
        <w:t xml:space="preserve"> – </w:t>
      </w:r>
      <w:r>
        <w:rPr>
          <w:b/>
        </w:rPr>
        <w:t xml:space="preserve">Will - </w:t>
      </w:r>
      <w:r w:rsidRPr="00445B43">
        <w:rPr>
          <w:b/>
        </w:rPr>
        <w:t>Francis Knight, Rector</w:t>
      </w:r>
      <w:r>
        <w:t xml:space="preserve"> – Estate to William Knight, clerk, brother. (</w:t>
      </w:r>
      <w:r w:rsidRPr="00857039">
        <w:rPr>
          <w:szCs w:val="24"/>
        </w:rPr>
        <w:t>Administrations in the Prerogative Court of Canterbury, 1596-1608</w:t>
      </w:r>
      <w:r>
        <w:rPr>
          <w:szCs w:val="24"/>
        </w:rPr>
        <w:t>)</w:t>
      </w:r>
    </w:p>
    <w:p w:rsidR="001470B7" w:rsidRDefault="001470B7" w:rsidP="001470B7">
      <w:r w:rsidRPr="009F76A3">
        <w:rPr>
          <w:b/>
          <w:szCs w:val="24"/>
        </w:rPr>
        <w:t xml:space="preserve">1604 – </w:t>
      </w:r>
      <w:r w:rsidR="00706944" w:rsidRPr="009E1E23">
        <w:rPr>
          <w:b/>
          <w:u w:val="single"/>
        </w:rPr>
        <w:t xml:space="preserve">UK </w:t>
      </w:r>
      <w:r w:rsidRPr="009F76A3">
        <w:rPr>
          <w:b/>
          <w:szCs w:val="24"/>
          <w:u w:val="single"/>
        </w:rPr>
        <w:t>Gloucestershire</w:t>
      </w:r>
      <w:r>
        <w:rPr>
          <w:b/>
          <w:szCs w:val="24"/>
          <w:u w:val="single"/>
        </w:rPr>
        <w:t xml:space="preserve"> </w:t>
      </w:r>
      <w:r w:rsidRPr="009F76A3">
        <w:rPr>
          <w:b/>
          <w:szCs w:val="24"/>
          <w:u w:val="single"/>
        </w:rPr>
        <w:t>Coln St Aldwyns</w:t>
      </w:r>
      <w:r w:rsidRPr="009F76A3">
        <w:rPr>
          <w:b/>
          <w:szCs w:val="24"/>
        </w:rPr>
        <w:t xml:space="preserve"> – </w:t>
      </w:r>
      <w:r>
        <w:rPr>
          <w:b/>
          <w:szCs w:val="24"/>
        </w:rPr>
        <w:t xml:space="preserve">Will - </w:t>
      </w:r>
      <w:r w:rsidRPr="009F76A3">
        <w:rPr>
          <w:b/>
          <w:szCs w:val="24"/>
        </w:rPr>
        <w:t>Peter Knight</w:t>
      </w:r>
      <w:r>
        <w:rPr>
          <w:szCs w:val="24"/>
        </w:rPr>
        <w:t xml:space="preserve"> – No data available.  (</w:t>
      </w:r>
      <w:r>
        <w:t>Calendar of Gloucestershire W</w:t>
      </w:r>
      <w:r w:rsidRPr="002F6390">
        <w:t>ills. Proved in the Consistory Court of the Bishop of Gloucester</w:t>
      </w:r>
      <w:r>
        <w:t>, Chapter 1711. )</w:t>
      </w:r>
    </w:p>
    <w:p w:rsidR="001470B7" w:rsidRDefault="001470B7" w:rsidP="001470B7">
      <w:pPr>
        <w:rPr>
          <w:szCs w:val="24"/>
        </w:rPr>
      </w:pPr>
      <w:r w:rsidRPr="002375C6">
        <w:rPr>
          <w:b/>
        </w:rPr>
        <w:t xml:space="preserve">1605 – Feb 17 - </w:t>
      </w:r>
      <w:r w:rsidR="00706944" w:rsidRPr="009E1E23">
        <w:rPr>
          <w:b/>
          <w:u w:val="single"/>
        </w:rPr>
        <w:t xml:space="preserve">UK </w:t>
      </w:r>
      <w:r w:rsidRPr="005A09D6">
        <w:rPr>
          <w:b/>
          <w:u w:val="single"/>
        </w:rPr>
        <w:t>Surrey Southwark St Mary Rotherhithe</w:t>
      </w:r>
      <w:r>
        <w:rPr>
          <w:b/>
        </w:rPr>
        <w:t xml:space="preserve"> </w:t>
      </w:r>
      <w:r w:rsidR="007A089D">
        <w:rPr>
          <w:b/>
        </w:rPr>
        <w:t>– Birth/Bap –</w:t>
      </w:r>
      <w:r>
        <w:rPr>
          <w:b/>
        </w:rPr>
        <w:t xml:space="preserve"> John Knight – s/o John Knight. </w:t>
      </w:r>
      <w:r w:rsidRPr="002375C6">
        <w:t>(London Met Arch)</w:t>
      </w:r>
    </w:p>
    <w:p w:rsidR="001470B7" w:rsidRDefault="001470B7" w:rsidP="001470B7">
      <w:r w:rsidRPr="00343114">
        <w:rPr>
          <w:b/>
        </w:rPr>
        <w:t xml:space="preserve">1605 – Feb 25 – </w:t>
      </w:r>
      <w:r w:rsidR="00706944" w:rsidRPr="009E1E23">
        <w:rPr>
          <w:b/>
          <w:u w:val="single"/>
        </w:rPr>
        <w:t xml:space="preserve">UK </w:t>
      </w:r>
      <w:r w:rsidRPr="00343114">
        <w:rPr>
          <w:b/>
          <w:u w:val="single"/>
        </w:rPr>
        <w:t>London St Bride</w:t>
      </w:r>
      <w:r w:rsidRPr="00343114">
        <w:rPr>
          <w:b/>
        </w:rPr>
        <w:t xml:space="preserve"> </w:t>
      </w:r>
      <w:r w:rsidR="007A089D">
        <w:rPr>
          <w:b/>
        </w:rPr>
        <w:t>– Birth/Bap –</w:t>
      </w:r>
      <w:r w:rsidRPr="00343114">
        <w:rPr>
          <w:b/>
        </w:rPr>
        <w:t xml:space="preserve"> Henry Knight</w:t>
      </w:r>
      <w:r>
        <w:t xml:space="preserve"> - s/o Thomas</w:t>
      </w:r>
      <w:r w:rsidR="00D4257D">
        <w:t xml:space="preserve"> Knight</w:t>
      </w:r>
      <w:r>
        <w:t xml:space="preserve"> (London Met Arch)</w:t>
      </w:r>
    </w:p>
    <w:p w:rsidR="001470B7" w:rsidRDefault="001470B7" w:rsidP="001470B7">
      <w:r w:rsidRPr="00334347">
        <w:rPr>
          <w:b/>
        </w:rPr>
        <w:t xml:space="preserve">1605 – Mar 1 – </w:t>
      </w:r>
      <w:r w:rsidR="00706944" w:rsidRPr="009E1E23">
        <w:rPr>
          <w:b/>
          <w:u w:val="single"/>
        </w:rPr>
        <w:t xml:space="preserve">UK </w:t>
      </w:r>
      <w:r w:rsidRPr="00334347">
        <w:rPr>
          <w:b/>
          <w:u w:val="single"/>
        </w:rPr>
        <w:t>Berkshire</w:t>
      </w:r>
      <w:r>
        <w:rPr>
          <w:b/>
          <w:u w:val="single"/>
        </w:rPr>
        <w:t xml:space="preserve"> Reading</w:t>
      </w:r>
      <w:r w:rsidRPr="00334347">
        <w:rPr>
          <w:b/>
        </w:rPr>
        <w:t xml:space="preserve"> – Ox Alum – Roger Knight </w:t>
      </w:r>
      <w:r>
        <w:t xml:space="preserve">– Of Berks., Gent, Magdalen Coll., matric 1 Mar 1604-5, aged 20; bar.-at-law, Lincoln’s Inn, 1614. See Foster’s </w:t>
      </w:r>
      <w:r w:rsidRPr="00D4257D">
        <w:rPr>
          <w:i/>
        </w:rPr>
        <w:t>Judges and Barristers</w:t>
      </w:r>
      <w:r>
        <w:t xml:space="preserve">.  </w:t>
      </w:r>
      <w:r>
        <w:rPr>
          <w:szCs w:val="24"/>
        </w:rPr>
        <w:t>(Oxford University Alumni 1500-1886, p. 862)</w:t>
      </w:r>
    </w:p>
    <w:p w:rsidR="001470B7" w:rsidRDefault="001470B7" w:rsidP="001470B7">
      <w:pPr>
        <w:rPr>
          <w:b/>
        </w:rPr>
      </w:pPr>
      <w:r w:rsidRPr="00343114">
        <w:rPr>
          <w:b/>
        </w:rPr>
        <w:t xml:space="preserve">1605 – Mar 9 – </w:t>
      </w:r>
      <w:r w:rsidR="00706944" w:rsidRPr="009E1E23">
        <w:rPr>
          <w:b/>
          <w:u w:val="single"/>
        </w:rPr>
        <w:t xml:space="preserve">UK </w:t>
      </w:r>
      <w:r w:rsidRPr="00343114">
        <w:rPr>
          <w:b/>
          <w:u w:val="single"/>
        </w:rPr>
        <w:t>Kent Canterbury</w:t>
      </w:r>
      <w:r>
        <w:rPr>
          <w:b/>
          <w:u w:val="single"/>
        </w:rPr>
        <w:t xml:space="preserve"> St Dunstan</w:t>
      </w:r>
      <w:r w:rsidRPr="00343114">
        <w:rPr>
          <w:b/>
        </w:rPr>
        <w:t xml:space="preserve"> – Bur – Peter Knight</w:t>
      </w:r>
      <w:r>
        <w:rPr>
          <w:b/>
        </w:rPr>
        <w:t xml:space="preserve"> </w:t>
      </w:r>
      <w:r>
        <w:rPr>
          <w:szCs w:val="24"/>
        </w:rPr>
        <w:t>(</w:t>
      </w:r>
      <w:r w:rsidRPr="00AD53D0">
        <w:rPr>
          <w:szCs w:val="24"/>
        </w:rPr>
        <w:t xml:space="preserve">Christenings, Marriages and Burialls in St Dunstan's, Canterbury, 1559-1800; </w:t>
      </w:r>
      <w:r>
        <w:rPr>
          <w:szCs w:val="24"/>
        </w:rPr>
        <w:t>by</w:t>
      </w:r>
      <w:r w:rsidRPr="00AD53D0">
        <w:rPr>
          <w:szCs w:val="24"/>
        </w:rPr>
        <w:t xml:space="preserve"> J Cowper; 1887; Canterbury, Kent, England</w:t>
      </w:r>
      <w:r>
        <w:rPr>
          <w:szCs w:val="24"/>
        </w:rPr>
        <w:t>)</w:t>
      </w:r>
    </w:p>
    <w:p w:rsidR="001470B7" w:rsidRDefault="001470B7" w:rsidP="001470B7">
      <w:pPr>
        <w:rPr>
          <w:b/>
        </w:rPr>
      </w:pPr>
      <w:r>
        <w:rPr>
          <w:b/>
        </w:rPr>
        <w:t xml:space="preserve">1605 – Jun 9 – </w:t>
      </w:r>
      <w:r w:rsidR="00706944" w:rsidRPr="009E1E23">
        <w:rPr>
          <w:b/>
          <w:u w:val="single"/>
        </w:rPr>
        <w:t xml:space="preserve">UK </w:t>
      </w:r>
      <w:r w:rsidRPr="0095212F">
        <w:rPr>
          <w:b/>
          <w:u w:val="single"/>
        </w:rPr>
        <w:t>Kent Tenterden</w:t>
      </w:r>
      <w:r>
        <w:rPr>
          <w:b/>
        </w:rPr>
        <w:t xml:space="preserve"> – Bur – John Knight – </w:t>
      </w:r>
      <w:r w:rsidRPr="0095212F">
        <w:t>The entry just before this one is dated May 29 and says “Ambrose Bennett (Ambros Benet) his wife was buried</w:t>
      </w:r>
      <w:r>
        <w:t>”</w:t>
      </w:r>
      <w:r w:rsidRPr="0095212F">
        <w:t>. (Tyler)</w:t>
      </w:r>
    </w:p>
    <w:p w:rsidR="001470B7" w:rsidRDefault="001470B7" w:rsidP="001470B7">
      <w:r>
        <w:rPr>
          <w:b/>
        </w:rPr>
        <w:t xml:space="preserve">1605 – Jun 7 – </w:t>
      </w:r>
      <w:r w:rsidR="00706944" w:rsidRPr="009E1E23">
        <w:rPr>
          <w:b/>
          <w:u w:val="single"/>
        </w:rPr>
        <w:t xml:space="preserve">UK </w:t>
      </w:r>
      <w:r w:rsidRPr="008A2485">
        <w:rPr>
          <w:b/>
          <w:u w:val="single"/>
        </w:rPr>
        <w:t>Kent</w:t>
      </w:r>
      <w:r>
        <w:rPr>
          <w:b/>
        </w:rPr>
        <w:t xml:space="preserve"> – Ox Alum – James Knight</w:t>
      </w:r>
      <w:r w:rsidRPr="008A2485">
        <w:t xml:space="preserve"> </w:t>
      </w:r>
      <w:r>
        <w:t>– Pleb. St Alban Hall, matric. 7 Jun 1605, aged 17. (Oxford University Alumni 1500-1886, p. 861)</w:t>
      </w:r>
    </w:p>
    <w:p w:rsidR="001470B7" w:rsidRPr="008A2485" w:rsidRDefault="001470B7" w:rsidP="001470B7">
      <w:pPr>
        <w:rPr>
          <w:szCs w:val="24"/>
        </w:rPr>
      </w:pPr>
      <w:r w:rsidRPr="00C55EE1">
        <w:rPr>
          <w:b/>
        </w:rPr>
        <w:t xml:space="preserve">1605 – Jun 7 – </w:t>
      </w:r>
      <w:r w:rsidR="00FF46BF" w:rsidRPr="009E1E23">
        <w:rPr>
          <w:b/>
          <w:u w:val="single"/>
        </w:rPr>
        <w:t xml:space="preserve">UK </w:t>
      </w:r>
      <w:r w:rsidRPr="00C55EE1">
        <w:rPr>
          <w:b/>
          <w:u w:val="single"/>
        </w:rPr>
        <w:t>Kent Selling</w:t>
      </w:r>
      <w:r w:rsidRPr="00C55EE1">
        <w:rPr>
          <w:b/>
        </w:rPr>
        <w:t xml:space="preserve"> – Ox Alum – Peter Knight</w:t>
      </w:r>
      <w:r>
        <w:t xml:space="preserve"> – Pleb. St Alban Hall, matric. 7 Jun 1605, aged 16; B.A. from Magdalen Hall 19 Jun 1609, M.A. 16 May 1612, student of Gray’s Inn 1607, late of Selling, Kent, gent; vicar of new Romney, Kent, 1613. See Foster’s</w:t>
      </w:r>
      <w:r w:rsidRPr="007D1EBA">
        <w:rPr>
          <w:i/>
        </w:rPr>
        <w:t xml:space="preserve"> Gray’s Inn Re</w:t>
      </w:r>
      <w:r>
        <w:rPr>
          <w:i/>
        </w:rPr>
        <w:t>g</w:t>
      </w:r>
      <w:r>
        <w:t>. &amp; Foster’s</w:t>
      </w:r>
      <w:r w:rsidRPr="007D1EBA">
        <w:rPr>
          <w:i/>
        </w:rPr>
        <w:t xml:space="preserve"> Index Eccl</w:t>
      </w:r>
      <w:r>
        <w:t xml:space="preserve">. </w:t>
      </w:r>
      <w:r>
        <w:rPr>
          <w:szCs w:val="24"/>
        </w:rPr>
        <w:t>(Oxford University Alumni 1500-1886, p. 862)</w:t>
      </w:r>
    </w:p>
    <w:p w:rsidR="001470B7" w:rsidRDefault="001470B7" w:rsidP="001470B7">
      <w:pPr>
        <w:rPr>
          <w:szCs w:val="24"/>
        </w:rPr>
      </w:pPr>
      <w:r w:rsidRPr="007D3EA5">
        <w:rPr>
          <w:b/>
          <w:szCs w:val="24"/>
        </w:rPr>
        <w:t xml:space="preserve">1605 – Aug 24 – </w:t>
      </w:r>
      <w:r w:rsidR="00FF46BF" w:rsidRPr="009E1E23">
        <w:rPr>
          <w:b/>
          <w:u w:val="single"/>
        </w:rPr>
        <w:t xml:space="preserve">UK </w:t>
      </w:r>
      <w:r w:rsidRPr="007D3EA5">
        <w:rPr>
          <w:b/>
          <w:szCs w:val="24"/>
          <w:u w:val="single"/>
        </w:rPr>
        <w:t>Kent Sholden</w:t>
      </w:r>
      <w:r w:rsidRPr="007D3EA5">
        <w:rPr>
          <w:b/>
          <w:szCs w:val="24"/>
        </w:rPr>
        <w:t xml:space="preserve"> – Chancery – Peter Knight </w:t>
      </w:r>
      <w:r>
        <w:rPr>
          <w:szCs w:val="24"/>
        </w:rPr>
        <w:t xml:space="preserve">- </w:t>
      </w:r>
      <w:r w:rsidRPr="007D3EA5">
        <w:rPr>
          <w:szCs w:val="24"/>
        </w:rPr>
        <w:t xml:space="preserve">Thomas Franklen of Sholden, yeoman, John Harnett of the same, labourer, George Verriar of Deal, labourer, John Forbrace of Northbourne, labourer, William Browne of Elham, labourer, James Phillipps of Northbourne, labourer, </w:t>
      </w:r>
      <w:r w:rsidRPr="00667994">
        <w:rPr>
          <w:b/>
          <w:szCs w:val="24"/>
        </w:rPr>
        <w:t>Peter Knight of Northbourne</w:t>
      </w:r>
      <w:r w:rsidRPr="007D3EA5">
        <w:rPr>
          <w:szCs w:val="24"/>
        </w:rPr>
        <w:t>, labourer, at Sholden, illegally and riotously entered a close of Simon Lott of Sholden, yeoman, called Hull Close</w:t>
      </w:r>
      <w:r>
        <w:rPr>
          <w:szCs w:val="24"/>
        </w:rPr>
        <w:t xml:space="preserve"> and Sholden Downe. [Ignoramus]. (</w:t>
      </w:r>
      <w:r w:rsidRPr="007D3EA5">
        <w:rPr>
          <w:szCs w:val="24"/>
        </w:rPr>
        <w:t>Kent History and Library Centre</w:t>
      </w:r>
      <w:r>
        <w:rPr>
          <w:szCs w:val="24"/>
        </w:rPr>
        <w:t>, QM/SI/1605/22/11)</w:t>
      </w:r>
    </w:p>
    <w:p w:rsidR="001470B7" w:rsidRDefault="001470B7" w:rsidP="001470B7">
      <w:pPr>
        <w:rPr>
          <w:szCs w:val="24"/>
        </w:rPr>
      </w:pPr>
      <w:r w:rsidRPr="009D0CBE">
        <w:rPr>
          <w:b/>
          <w:szCs w:val="24"/>
        </w:rPr>
        <w:lastRenderedPageBreak/>
        <w:t xml:space="preserve">1605 – </w:t>
      </w:r>
      <w:r w:rsidR="00FF46BF" w:rsidRPr="009E1E23">
        <w:rPr>
          <w:b/>
          <w:u w:val="single"/>
        </w:rPr>
        <w:t xml:space="preserve">UK </w:t>
      </w:r>
      <w:r w:rsidRPr="009D0CBE">
        <w:rPr>
          <w:b/>
          <w:szCs w:val="24"/>
          <w:u w:val="single"/>
        </w:rPr>
        <w:t>Northamptonshire</w:t>
      </w:r>
      <w:r>
        <w:rPr>
          <w:b/>
          <w:szCs w:val="24"/>
          <w:u w:val="single"/>
        </w:rPr>
        <w:t xml:space="preserve"> </w:t>
      </w:r>
      <w:r w:rsidRPr="009D0CBE">
        <w:rPr>
          <w:b/>
          <w:szCs w:val="24"/>
          <w:u w:val="single"/>
        </w:rPr>
        <w:t>Piddington</w:t>
      </w:r>
      <w:r w:rsidRPr="009D0CBE">
        <w:rPr>
          <w:b/>
          <w:szCs w:val="24"/>
        </w:rPr>
        <w:t xml:space="preserve"> – </w:t>
      </w:r>
      <w:r>
        <w:rPr>
          <w:b/>
          <w:szCs w:val="24"/>
        </w:rPr>
        <w:t xml:space="preserve">Will - </w:t>
      </w:r>
      <w:r w:rsidRPr="009D0CBE">
        <w:rPr>
          <w:b/>
          <w:szCs w:val="24"/>
        </w:rPr>
        <w:t>Edward Knight, Gent</w:t>
      </w:r>
      <w:r>
        <w:rPr>
          <w:szCs w:val="24"/>
        </w:rPr>
        <w:t xml:space="preserve"> – No details. (</w:t>
      </w:r>
      <w:r w:rsidRPr="00857039">
        <w:rPr>
          <w:szCs w:val="24"/>
        </w:rPr>
        <w:t>Wills Proved in the Prerogative Court of Canterbury, 1605-1619</w:t>
      </w:r>
      <w:r>
        <w:rPr>
          <w:szCs w:val="24"/>
        </w:rPr>
        <w:t xml:space="preserve">) </w:t>
      </w:r>
    </w:p>
    <w:p w:rsidR="001470B7" w:rsidRDefault="001470B7" w:rsidP="001470B7">
      <w:pPr>
        <w:rPr>
          <w:szCs w:val="24"/>
        </w:rPr>
      </w:pPr>
      <w:r w:rsidRPr="009D0CBE">
        <w:rPr>
          <w:b/>
          <w:szCs w:val="24"/>
        </w:rPr>
        <w:t xml:space="preserve">1605 – </w:t>
      </w:r>
      <w:r w:rsidR="00FF46BF" w:rsidRPr="009E1E23">
        <w:rPr>
          <w:b/>
          <w:u w:val="single"/>
        </w:rPr>
        <w:t xml:space="preserve">UK </w:t>
      </w:r>
      <w:r w:rsidRPr="009D0CBE">
        <w:rPr>
          <w:b/>
          <w:szCs w:val="24"/>
          <w:u w:val="single"/>
        </w:rPr>
        <w:t>Somerset</w:t>
      </w:r>
      <w:r>
        <w:rPr>
          <w:b/>
          <w:szCs w:val="24"/>
          <w:u w:val="single"/>
        </w:rPr>
        <w:t xml:space="preserve"> </w:t>
      </w:r>
      <w:r w:rsidRPr="009D0CBE">
        <w:rPr>
          <w:b/>
          <w:szCs w:val="24"/>
          <w:u w:val="single"/>
        </w:rPr>
        <w:t>Yatton</w:t>
      </w:r>
      <w:r w:rsidRPr="009D0CBE">
        <w:rPr>
          <w:b/>
          <w:szCs w:val="24"/>
        </w:rPr>
        <w:t xml:space="preserve"> – </w:t>
      </w:r>
      <w:r>
        <w:rPr>
          <w:b/>
          <w:szCs w:val="24"/>
        </w:rPr>
        <w:t xml:space="preserve">Will - </w:t>
      </w:r>
      <w:r w:rsidRPr="009D0CBE">
        <w:rPr>
          <w:b/>
          <w:szCs w:val="24"/>
        </w:rPr>
        <w:t>John Knight</w:t>
      </w:r>
      <w:r>
        <w:rPr>
          <w:szCs w:val="24"/>
        </w:rPr>
        <w:t xml:space="preserve"> – No details available. (</w:t>
      </w:r>
      <w:r w:rsidRPr="00857039">
        <w:rPr>
          <w:szCs w:val="24"/>
        </w:rPr>
        <w:t>Wills Proved in the Prerogative Court of Canterbury, 1605-1619</w:t>
      </w:r>
      <w:r>
        <w:rPr>
          <w:szCs w:val="24"/>
        </w:rPr>
        <w:t>)</w:t>
      </w:r>
    </w:p>
    <w:p w:rsidR="001470B7" w:rsidRDefault="001470B7" w:rsidP="001470B7">
      <w:pPr>
        <w:rPr>
          <w:szCs w:val="24"/>
        </w:rPr>
      </w:pPr>
      <w:r w:rsidRPr="00E72C7B">
        <w:rPr>
          <w:b/>
          <w:szCs w:val="24"/>
        </w:rPr>
        <w:t xml:space="preserve">1605 – </w:t>
      </w:r>
      <w:r w:rsidR="00FF46BF" w:rsidRPr="009E1E23">
        <w:rPr>
          <w:b/>
          <w:u w:val="single"/>
        </w:rPr>
        <w:t xml:space="preserve">UK </w:t>
      </w:r>
      <w:r w:rsidRPr="00E72C7B">
        <w:rPr>
          <w:b/>
          <w:szCs w:val="24"/>
          <w:u w:val="single"/>
        </w:rPr>
        <w:t>Suffolk</w:t>
      </w:r>
      <w:r w:rsidRPr="00E72C7B">
        <w:rPr>
          <w:b/>
          <w:szCs w:val="24"/>
        </w:rPr>
        <w:t xml:space="preserve"> – Camb Alum – William Knights</w:t>
      </w:r>
      <w:r>
        <w:rPr>
          <w:szCs w:val="24"/>
        </w:rPr>
        <w:t xml:space="preserve"> - </w:t>
      </w:r>
      <w:r w:rsidRPr="00E72C7B">
        <w:rPr>
          <w:szCs w:val="24"/>
        </w:rPr>
        <w:t>Matric. pens. from QUEENS', Easter, 1605. Of Suffolk. B.A. 1608-9; M.A. 1612.</w:t>
      </w:r>
    </w:p>
    <w:p w:rsidR="0001585A" w:rsidRDefault="0001585A" w:rsidP="001470B7">
      <w:pPr>
        <w:rPr>
          <w:szCs w:val="24"/>
        </w:rPr>
      </w:pPr>
      <w:r w:rsidRPr="0001585A">
        <w:rPr>
          <w:b/>
        </w:rPr>
        <w:t>1</w:t>
      </w:r>
      <w:r>
        <w:rPr>
          <w:b/>
        </w:rPr>
        <w:t>606</w:t>
      </w:r>
      <w:r w:rsidRPr="0001585A">
        <w:rPr>
          <w:b/>
        </w:rPr>
        <w:t xml:space="preserve"> – </w:t>
      </w:r>
      <w:r>
        <w:rPr>
          <w:b/>
        </w:rPr>
        <w:t>Mar 1</w:t>
      </w:r>
      <w:r w:rsidRPr="0001585A">
        <w:rPr>
          <w:b/>
        </w:rPr>
        <w:t xml:space="preserve"> – </w:t>
      </w:r>
      <w:r w:rsidRPr="0001585A">
        <w:rPr>
          <w:b/>
          <w:u w:val="single"/>
        </w:rPr>
        <w:t>UK Hampshire Ringwood</w:t>
      </w:r>
      <w:r w:rsidRPr="0001585A">
        <w:rPr>
          <w:b/>
        </w:rPr>
        <w:t xml:space="preserve"> – </w:t>
      </w:r>
      <w:r>
        <w:rPr>
          <w:b/>
        </w:rPr>
        <w:t xml:space="preserve">Birth/Bap – William Knight – s/o John Knight </w:t>
      </w:r>
      <w:r w:rsidRPr="0001585A">
        <w:t>(London Met Archive)</w:t>
      </w:r>
    </w:p>
    <w:p w:rsidR="001470B7" w:rsidRDefault="001470B7" w:rsidP="001470B7">
      <w:pPr>
        <w:rPr>
          <w:b/>
          <w:szCs w:val="24"/>
        </w:rPr>
      </w:pPr>
      <w:r w:rsidRPr="00343114">
        <w:rPr>
          <w:b/>
          <w:szCs w:val="24"/>
        </w:rPr>
        <w:t xml:space="preserve">1606 – May 7 – </w:t>
      </w:r>
      <w:r w:rsidR="00FF46BF" w:rsidRPr="009E1E23">
        <w:rPr>
          <w:b/>
          <w:u w:val="single"/>
        </w:rPr>
        <w:t xml:space="preserve">UK </w:t>
      </w:r>
      <w:r w:rsidRPr="00343114">
        <w:rPr>
          <w:b/>
          <w:szCs w:val="24"/>
          <w:u w:val="single"/>
        </w:rPr>
        <w:t>London St Bride</w:t>
      </w:r>
      <w:r w:rsidRPr="00343114">
        <w:rPr>
          <w:b/>
          <w:szCs w:val="24"/>
        </w:rPr>
        <w:t xml:space="preserve"> – Mar – John Knight &amp; Eleanor Jordan</w:t>
      </w:r>
      <w:r>
        <w:rPr>
          <w:b/>
          <w:szCs w:val="24"/>
        </w:rPr>
        <w:t xml:space="preserve"> (Elynor) </w:t>
      </w:r>
      <w:r w:rsidRPr="000479A9">
        <w:rPr>
          <w:szCs w:val="24"/>
        </w:rPr>
        <w:t>(London Met Arch)</w:t>
      </w:r>
    </w:p>
    <w:p w:rsidR="001470B7" w:rsidRPr="00343114" w:rsidRDefault="001470B7" w:rsidP="001470B7">
      <w:pPr>
        <w:rPr>
          <w:b/>
          <w:szCs w:val="24"/>
        </w:rPr>
      </w:pPr>
      <w:r>
        <w:rPr>
          <w:b/>
          <w:szCs w:val="24"/>
        </w:rPr>
        <w:t xml:space="preserve">1606 – May 10 – </w:t>
      </w:r>
      <w:r w:rsidR="00FF46BF" w:rsidRPr="009E1E23">
        <w:rPr>
          <w:b/>
          <w:u w:val="single"/>
        </w:rPr>
        <w:t xml:space="preserve">UK </w:t>
      </w:r>
      <w:r w:rsidRPr="00A22F5D">
        <w:rPr>
          <w:b/>
          <w:szCs w:val="24"/>
          <w:u w:val="single"/>
        </w:rPr>
        <w:t>Kent Canterbury</w:t>
      </w:r>
      <w:r>
        <w:rPr>
          <w:b/>
          <w:szCs w:val="24"/>
        </w:rPr>
        <w:t xml:space="preserve"> – Mar – Dorothy Knight &amp; John Crookenden </w:t>
      </w:r>
      <w:r>
        <w:rPr>
          <w:szCs w:val="24"/>
        </w:rPr>
        <w:t>(</w:t>
      </w:r>
      <w:r w:rsidRPr="00AD53D0">
        <w:rPr>
          <w:szCs w:val="24"/>
        </w:rPr>
        <w:t xml:space="preserve">Christenings, Marriages and Burialls in St Dunstan's, Canterbury, 1559-1800; </w:t>
      </w:r>
      <w:r>
        <w:rPr>
          <w:szCs w:val="24"/>
        </w:rPr>
        <w:t>by</w:t>
      </w:r>
      <w:r w:rsidRPr="00AD53D0">
        <w:rPr>
          <w:szCs w:val="24"/>
        </w:rPr>
        <w:t xml:space="preserve"> J Cowper; 1887; Canterbury, Kent, England</w:t>
      </w:r>
      <w:r>
        <w:rPr>
          <w:szCs w:val="24"/>
        </w:rPr>
        <w:t>)</w:t>
      </w:r>
    </w:p>
    <w:p w:rsidR="001470B7" w:rsidRDefault="001470B7" w:rsidP="001470B7">
      <w:pPr>
        <w:rPr>
          <w:szCs w:val="24"/>
        </w:rPr>
      </w:pPr>
      <w:r w:rsidRPr="00D45AFC">
        <w:rPr>
          <w:b/>
          <w:szCs w:val="24"/>
        </w:rPr>
        <w:t xml:space="preserve">1606 – May 12 – </w:t>
      </w:r>
      <w:r w:rsidR="00FF46BF" w:rsidRPr="009E1E23">
        <w:rPr>
          <w:b/>
          <w:u w:val="single"/>
        </w:rPr>
        <w:t xml:space="preserve">UK </w:t>
      </w:r>
      <w:r w:rsidRPr="00D45AFC">
        <w:rPr>
          <w:b/>
          <w:szCs w:val="24"/>
          <w:u w:val="single"/>
        </w:rPr>
        <w:t xml:space="preserve">Kent </w:t>
      </w:r>
      <w:r>
        <w:rPr>
          <w:b/>
          <w:szCs w:val="24"/>
          <w:u w:val="single"/>
        </w:rPr>
        <w:t>Gravesend</w:t>
      </w:r>
      <w:r w:rsidRPr="00D45AFC">
        <w:rPr>
          <w:b/>
          <w:szCs w:val="24"/>
        </w:rPr>
        <w:t xml:space="preserve"> – Journal – John Knight</w:t>
      </w:r>
      <w:r>
        <w:rPr>
          <w:b/>
          <w:szCs w:val="24"/>
        </w:rPr>
        <w:t>, Mariner</w:t>
      </w:r>
      <w:r>
        <w:rPr>
          <w:szCs w:val="24"/>
        </w:rPr>
        <w:t xml:space="preserve"> - </w:t>
      </w:r>
      <w:r w:rsidRPr="00D45AFC">
        <w:rPr>
          <w:szCs w:val="24"/>
        </w:rPr>
        <w:t>12 May 1606-26 Jun 1606</w:t>
      </w:r>
      <w:r>
        <w:rPr>
          <w:szCs w:val="24"/>
        </w:rPr>
        <w:t>;  (</w:t>
      </w:r>
      <w:r w:rsidRPr="00D45AFC">
        <w:rPr>
          <w:szCs w:val="24"/>
        </w:rPr>
        <w:t>British Library: Asian and African Studies</w:t>
      </w:r>
      <w:r>
        <w:rPr>
          <w:szCs w:val="24"/>
        </w:rPr>
        <w:t xml:space="preserve">, Ref: </w:t>
      </w:r>
      <w:r w:rsidRPr="00D45AFC">
        <w:rPr>
          <w:szCs w:val="24"/>
        </w:rPr>
        <w:t>IOR/L/MAR/A/II</w:t>
      </w:r>
      <w:r>
        <w:rPr>
          <w:szCs w:val="24"/>
        </w:rPr>
        <w:t>)</w:t>
      </w:r>
      <w:r w:rsidRPr="00D45AFC">
        <w:rPr>
          <w:szCs w:val="24"/>
        </w:rPr>
        <w:t xml:space="preserve"> </w:t>
      </w:r>
    </w:p>
    <w:p w:rsidR="001470B7" w:rsidRDefault="00036A7C" w:rsidP="001470B7">
      <w:pPr>
        <w:rPr>
          <w:szCs w:val="24"/>
        </w:rPr>
      </w:pPr>
      <w:r w:rsidRPr="00036A7C">
        <w:rPr>
          <w:b/>
          <w:szCs w:val="24"/>
        </w:rPr>
        <w:t>Note</w:t>
      </w:r>
      <w:r>
        <w:rPr>
          <w:szCs w:val="24"/>
        </w:rPr>
        <w:t xml:space="preserve">: </w:t>
      </w:r>
      <w:r w:rsidR="001470B7">
        <w:rPr>
          <w:szCs w:val="24"/>
        </w:rPr>
        <w:t xml:space="preserve">This John Knight was </w:t>
      </w:r>
      <w:r w:rsidR="001470B7" w:rsidRPr="00D45AFC">
        <w:rPr>
          <w:szCs w:val="24"/>
        </w:rPr>
        <w:t>a</w:t>
      </w:r>
      <w:r w:rsidR="001470B7">
        <w:rPr>
          <w:szCs w:val="24"/>
        </w:rPr>
        <w:t>n</w:t>
      </w:r>
      <w:r w:rsidR="001470B7" w:rsidRPr="00D45AFC">
        <w:rPr>
          <w:szCs w:val="24"/>
        </w:rPr>
        <w:t xml:space="preserve"> explorer of Greenland and Labrador. He is known for two expeditions: he was a member of a Danish exploration of the coast of Greenland, and he led an expedition to discover the Northwest Passage, during which he was lost. </w:t>
      </w:r>
      <w:r w:rsidR="001470B7">
        <w:rPr>
          <w:szCs w:val="24"/>
        </w:rPr>
        <w:t xml:space="preserve">In April of 1606, he </w:t>
      </w:r>
      <w:r w:rsidR="001470B7" w:rsidRPr="00D45AFC">
        <w:rPr>
          <w:szCs w:val="24"/>
        </w:rPr>
        <w:t>sailed from Gravesend in the Hopewell of 40 tons</w:t>
      </w:r>
      <w:r w:rsidR="001470B7">
        <w:rPr>
          <w:szCs w:val="24"/>
        </w:rPr>
        <w:t xml:space="preserve">. </w:t>
      </w:r>
      <w:r w:rsidR="001470B7" w:rsidRPr="00D45AFC">
        <w:rPr>
          <w:szCs w:val="24"/>
        </w:rPr>
        <w:t>On 19 June he sighted the coast of Labrador and followed it southwards, intending to explore as much as possible during the summer and to winter ashore. His plans went astray when the ship was badly damaged in a storm, probably in the vicinity of Nain.</w:t>
      </w:r>
      <w:r w:rsidR="001470B7">
        <w:rPr>
          <w:szCs w:val="24"/>
        </w:rPr>
        <w:t xml:space="preserve">  O</w:t>
      </w:r>
      <w:r w:rsidR="001470B7" w:rsidRPr="00D45AFC">
        <w:rPr>
          <w:szCs w:val="24"/>
        </w:rPr>
        <w:t>n 26 June, Knight and three companions, including his brother Gabriel</w:t>
      </w:r>
      <w:r w:rsidR="001470B7">
        <w:rPr>
          <w:szCs w:val="24"/>
        </w:rPr>
        <w:t xml:space="preserve"> Knight</w:t>
      </w:r>
      <w:r w:rsidR="001470B7" w:rsidRPr="00D45AFC">
        <w:rPr>
          <w:szCs w:val="24"/>
        </w:rPr>
        <w:t xml:space="preserve">, went ashore; they never returned. </w:t>
      </w:r>
    </w:p>
    <w:p w:rsidR="001470B7" w:rsidRDefault="001470B7" w:rsidP="001470B7">
      <w:pPr>
        <w:rPr>
          <w:szCs w:val="24"/>
        </w:rPr>
      </w:pPr>
      <w:r w:rsidRPr="00D45AFC">
        <w:rPr>
          <w:szCs w:val="24"/>
        </w:rPr>
        <w:t>His crew denied that they had borne any grudge against the commander whom they deserted, claiming that ice and hostile Eskimos prevented their searching for him.</w:t>
      </w:r>
      <w:r>
        <w:rPr>
          <w:szCs w:val="24"/>
        </w:rPr>
        <w:t xml:space="preserve"> </w:t>
      </w:r>
    </w:p>
    <w:p w:rsidR="001470B7" w:rsidRDefault="001470B7" w:rsidP="001470B7">
      <w:pPr>
        <w:rPr>
          <w:szCs w:val="24"/>
        </w:rPr>
      </w:pPr>
      <w:r>
        <w:rPr>
          <w:szCs w:val="24"/>
        </w:rPr>
        <w:t xml:space="preserve">I have placed him in Kent because there is another Knight family there at Sutton with a Gabriel and I suspect it may have been a family name preference and thus, a relationship. </w:t>
      </w:r>
    </w:p>
    <w:p w:rsidR="001470B7" w:rsidRDefault="001470B7" w:rsidP="00D4257D">
      <w:r w:rsidRPr="00343114">
        <w:rPr>
          <w:b/>
        </w:rPr>
        <w:t xml:space="preserve">1606 – May 21 – </w:t>
      </w:r>
      <w:r w:rsidR="00FF46BF" w:rsidRPr="009E1E23">
        <w:rPr>
          <w:b/>
          <w:u w:val="single"/>
        </w:rPr>
        <w:t xml:space="preserve">UK </w:t>
      </w:r>
      <w:r w:rsidRPr="00343114">
        <w:rPr>
          <w:b/>
          <w:u w:val="single"/>
        </w:rPr>
        <w:t>Kent Hougham</w:t>
      </w:r>
      <w:r w:rsidRPr="00343114">
        <w:rPr>
          <w:b/>
        </w:rPr>
        <w:t xml:space="preserve"> – Bur - Henry Knight</w:t>
      </w:r>
      <w:r w:rsidRPr="00F64041">
        <w:t xml:space="preserve"> </w:t>
      </w:r>
      <w:r>
        <w:t xml:space="preserve">- </w:t>
      </w:r>
      <w:r w:rsidRPr="00F64041">
        <w:t>s</w:t>
      </w:r>
      <w:r>
        <w:t>/o</w:t>
      </w:r>
      <w:r w:rsidRPr="00F64041">
        <w:t xml:space="preserve"> William Knight</w:t>
      </w:r>
      <w:r>
        <w:t xml:space="preserve"> (Tyler)</w:t>
      </w:r>
    </w:p>
    <w:p w:rsidR="001470B7" w:rsidRDefault="001470B7" w:rsidP="00D4257D">
      <w:r w:rsidRPr="001F6277">
        <w:rPr>
          <w:b/>
        </w:rPr>
        <w:t xml:space="preserve">1606 – Jun 30 – </w:t>
      </w:r>
      <w:r w:rsidR="00FF46BF" w:rsidRPr="009E1E23">
        <w:rPr>
          <w:b/>
          <w:u w:val="single"/>
        </w:rPr>
        <w:t xml:space="preserve">UK </w:t>
      </w:r>
      <w:r w:rsidRPr="001F6277">
        <w:rPr>
          <w:b/>
          <w:u w:val="single"/>
        </w:rPr>
        <w:t>Kent Bicknor</w:t>
      </w:r>
      <w:r w:rsidRPr="001F6277">
        <w:rPr>
          <w:b/>
        </w:rPr>
        <w:t xml:space="preserve"> – Mar – James Knight &amp; Anne Cullen</w:t>
      </w:r>
      <w:r>
        <w:t xml:space="preserve"> (Tyler)</w:t>
      </w:r>
    </w:p>
    <w:p w:rsidR="001470B7" w:rsidRDefault="001470B7" w:rsidP="001470B7">
      <w:pPr>
        <w:rPr>
          <w:szCs w:val="24"/>
        </w:rPr>
      </w:pPr>
      <w:r w:rsidRPr="00BD46B2">
        <w:rPr>
          <w:b/>
          <w:szCs w:val="24"/>
        </w:rPr>
        <w:t xml:space="preserve">1606 – Aug 8 – </w:t>
      </w:r>
      <w:r w:rsidR="00FF46BF" w:rsidRPr="009E1E23">
        <w:rPr>
          <w:b/>
          <w:u w:val="single"/>
        </w:rPr>
        <w:t xml:space="preserve">UK </w:t>
      </w:r>
      <w:r w:rsidRPr="00BD46B2">
        <w:rPr>
          <w:b/>
          <w:szCs w:val="24"/>
          <w:u w:val="single"/>
        </w:rPr>
        <w:t>Somerset Pr</w:t>
      </w:r>
      <w:r>
        <w:rPr>
          <w:b/>
          <w:szCs w:val="24"/>
          <w:u w:val="single"/>
        </w:rPr>
        <w:t>e</w:t>
      </w:r>
      <w:r w:rsidRPr="00BD46B2">
        <w:rPr>
          <w:b/>
          <w:szCs w:val="24"/>
          <w:u w:val="single"/>
        </w:rPr>
        <w:t>ston</w:t>
      </w:r>
      <w:r w:rsidRPr="00BD46B2">
        <w:rPr>
          <w:b/>
          <w:szCs w:val="24"/>
        </w:rPr>
        <w:t xml:space="preserve"> – Will – John Knight</w:t>
      </w:r>
      <w:r>
        <w:rPr>
          <w:szCs w:val="24"/>
        </w:rPr>
        <w:t xml:space="preserve"> – To the church at Preston, 10 shillings 8 pence; to the poor of the parish, 6 shillings 8 pence; to daughter Jone, 15 pounds of which 10 pounds is due from John Nicholls of Lillington in Warwick; to daughter Mary, 40 pounds; the legacy shall remain in the hands of John Roswell of Preston and </w:t>
      </w:r>
      <w:r w:rsidRPr="00ED749B">
        <w:rPr>
          <w:b/>
          <w:szCs w:val="24"/>
        </w:rPr>
        <w:t>John Collins of Preston</w:t>
      </w:r>
      <w:r>
        <w:rPr>
          <w:szCs w:val="24"/>
        </w:rPr>
        <w:t>, for the use of said daughter until she be of lawful age or married; residue of estate to wife, Joan/Johane, who is to be executrix. (</w:t>
      </w:r>
      <w:r w:rsidRPr="00F9479F">
        <w:rPr>
          <w:szCs w:val="24"/>
        </w:rPr>
        <w:t>Prerogative Court of Canterbury Wills, 1384-1858</w:t>
      </w:r>
      <w:r>
        <w:rPr>
          <w:szCs w:val="24"/>
        </w:rPr>
        <w:t xml:space="preserve">, </w:t>
      </w:r>
      <w:r w:rsidRPr="00F9479F">
        <w:rPr>
          <w:szCs w:val="24"/>
        </w:rPr>
        <w:t>PROB 11: Will Registers</w:t>
      </w:r>
      <w:r>
        <w:rPr>
          <w:szCs w:val="24"/>
        </w:rPr>
        <w:t xml:space="preserve">, </w:t>
      </w:r>
      <w:r w:rsidRPr="00F9479F">
        <w:rPr>
          <w:szCs w:val="24"/>
        </w:rPr>
        <w:t>1599-1623</w:t>
      </w:r>
      <w:r>
        <w:rPr>
          <w:szCs w:val="24"/>
        </w:rPr>
        <w:t xml:space="preserve">, </w:t>
      </w:r>
      <w:r w:rsidRPr="00F9479F">
        <w:rPr>
          <w:szCs w:val="24"/>
        </w:rPr>
        <w:t>Piece 108: Stafford, Quire Numbers 51-101 (1606)</w:t>
      </w:r>
      <w:r>
        <w:rPr>
          <w:szCs w:val="24"/>
        </w:rPr>
        <w:t>)</w:t>
      </w:r>
      <w:r w:rsidR="00D4257D">
        <w:rPr>
          <w:szCs w:val="24"/>
        </w:rPr>
        <w:br/>
      </w:r>
      <w:r w:rsidR="00D4257D" w:rsidRPr="00D4257D">
        <w:rPr>
          <w:b/>
          <w:szCs w:val="24"/>
        </w:rPr>
        <w:t>Note</w:t>
      </w:r>
      <w:r w:rsidR="00D4257D">
        <w:rPr>
          <w:szCs w:val="24"/>
        </w:rPr>
        <w:t xml:space="preserve">: Apparently, no male issue. </w:t>
      </w:r>
    </w:p>
    <w:p w:rsidR="001470B7" w:rsidRDefault="001470B7" w:rsidP="00D4257D">
      <w:r w:rsidRPr="00343114">
        <w:rPr>
          <w:b/>
        </w:rPr>
        <w:t xml:space="preserve">1606 – Aug 20 – </w:t>
      </w:r>
      <w:r w:rsidR="00FF46BF" w:rsidRPr="009E1E23">
        <w:rPr>
          <w:b/>
          <w:u w:val="single"/>
        </w:rPr>
        <w:t xml:space="preserve">UK </w:t>
      </w:r>
      <w:r w:rsidRPr="00343114">
        <w:rPr>
          <w:b/>
          <w:u w:val="single"/>
        </w:rPr>
        <w:t>London St Bride</w:t>
      </w:r>
      <w:r w:rsidRPr="00343114">
        <w:rPr>
          <w:b/>
        </w:rPr>
        <w:t xml:space="preserve"> – Bur – Henry Knight</w:t>
      </w:r>
      <w:r>
        <w:t xml:space="preserve"> - s/o Thomas </w:t>
      </w:r>
      <w:r w:rsidRPr="000479A9">
        <w:rPr>
          <w:szCs w:val="24"/>
        </w:rPr>
        <w:t>(London Met Arch)</w:t>
      </w:r>
    </w:p>
    <w:p w:rsidR="001470B7" w:rsidRDefault="001470B7" w:rsidP="001470B7">
      <w:pPr>
        <w:rPr>
          <w:szCs w:val="24"/>
        </w:rPr>
      </w:pPr>
      <w:r w:rsidRPr="00343114">
        <w:rPr>
          <w:b/>
          <w:szCs w:val="24"/>
        </w:rPr>
        <w:lastRenderedPageBreak/>
        <w:t xml:space="preserve">1606 – Sep 4 – </w:t>
      </w:r>
      <w:r w:rsidR="00FF46BF" w:rsidRPr="009E1E23">
        <w:rPr>
          <w:b/>
          <w:u w:val="single"/>
        </w:rPr>
        <w:t xml:space="preserve">UK </w:t>
      </w:r>
      <w:r w:rsidRPr="00343114">
        <w:rPr>
          <w:b/>
          <w:szCs w:val="24"/>
          <w:u w:val="single"/>
        </w:rPr>
        <w:t>Kent Newington Hythe</w:t>
      </w:r>
      <w:r w:rsidRPr="00343114">
        <w:rPr>
          <w:b/>
          <w:szCs w:val="24"/>
        </w:rPr>
        <w:t>:  Mar – Paule Knight to Alice Tilden, wid.</w:t>
      </w:r>
      <w:r>
        <w:rPr>
          <w:b/>
          <w:szCs w:val="24"/>
        </w:rPr>
        <w:t xml:space="preserve"> </w:t>
      </w:r>
      <w:r w:rsidRPr="000479A9">
        <w:rPr>
          <w:szCs w:val="24"/>
        </w:rPr>
        <w:t>(Tyler)</w:t>
      </w:r>
    </w:p>
    <w:p w:rsidR="001470B7" w:rsidRPr="00AD53D0" w:rsidRDefault="001470B7" w:rsidP="001470B7">
      <w:pPr>
        <w:rPr>
          <w:szCs w:val="24"/>
        </w:rPr>
      </w:pPr>
      <w:r w:rsidRPr="00343114">
        <w:rPr>
          <w:b/>
        </w:rPr>
        <w:t xml:space="preserve">1606 – Oct 16 – </w:t>
      </w:r>
      <w:r w:rsidR="00FF46BF" w:rsidRPr="009E1E23">
        <w:rPr>
          <w:b/>
          <w:u w:val="single"/>
        </w:rPr>
        <w:t xml:space="preserve">UK </w:t>
      </w:r>
      <w:r w:rsidRPr="00343114">
        <w:rPr>
          <w:b/>
          <w:u w:val="single"/>
        </w:rPr>
        <w:t>Kent Canterbury St Dunstan</w:t>
      </w:r>
      <w:r w:rsidRPr="00343114">
        <w:rPr>
          <w:b/>
        </w:rPr>
        <w:t xml:space="preserve"> – Bur – Peter Knight</w:t>
      </w:r>
      <w:r>
        <w:rPr>
          <w:b/>
        </w:rPr>
        <w:t xml:space="preserve"> </w:t>
      </w:r>
      <w:r>
        <w:rPr>
          <w:szCs w:val="24"/>
        </w:rPr>
        <w:t>(</w:t>
      </w:r>
      <w:r w:rsidRPr="00AD53D0">
        <w:rPr>
          <w:szCs w:val="24"/>
        </w:rPr>
        <w:t xml:space="preserve">Christenings, Marriages and Burialls in St Dunstan's, Canterbury, 1559-1800; </w:t>
      </w:r>
      <w:r>
        <w:rPr>
          <w:szCs w:val="24"/>
        </w:rPr>
        <w:t>by</w:t>
      </w:r>
      <w:r w:rsidRPr="00AD53D0">
        <w:rPr>
          <w:szCs w:val="24"/>
        </w:rPr>
        <w:t xml:space="preserve"> J Cowper; 1887; Canterbury, Kent, England</w:t>
      </w:r>
      <w:r>
        <w:rPr>
          <w:szCs w:val="24"/>
        </w:rPr>
        <w:t>)</w:t>
      </w:r>
    </w:p>
    <w:p w:rsidR="001470B7" w:rsidRDefault="001470B7" w:rsidP="001470B7">
      <w:pPr>
        <w:rPr>
          <w:szCs w:val="24"/>
        </w:rPr>
      </w:pPr>
      <w:r w:rsidRPr="00D87AEF">
        <w:rPr>
          <w:b/>
          <w:szCs w:val="24"/>
        </w:rPr>
        <w:t xml:space="preserve">1606 – </w:t>
      </w:r>
      <w:r w:rsidR="00FF46BF" w:rsidRPr="009E1E23">
        <w:rPr>
          <w:b/>
          <w:u w:val="single"/>
        </w:rPr>
        <w:t xml:space="preserve">UK </w:t>
      </w:r>
      <w:r w:rsidRPr="00D87AEF">
        <w:rPr>
          <w:b/>
          <w:szCs w:val="24"/>
          <w:u w:val="single"/>
        </w:rPr>
        <w:t>Hampshire Faringdon</w:t>
      </w:r>
      <w:r w:rsidRPr="00D87AEF">
        <w:rPr>
          <w:b/>
          <w:szCs w:val="24"/>
        </w:rPr>
        <w:t xml:space="preserve"> – </w:t>
      </w:r>
      <w:r>
        <w:rPr>
          <w:b/>
          <w:szCs w:val="24"/>
        </w:rPr>
        <w:t>Chancery</w:t>
      </w:r>
      <w:r w:rsidRPr="00D87AEF">
        <w:rPr>
          <w:b/>
          <w:szCs w:val="24"/>
        </w:rPr>
        <w:t xml:space="preserve"> – Knight vs Knight</w:t>
      </w:r>
      <w:r>
        <w:rPr>
          <w:szCs w:val="24"/>
        </w:rPr>
        <w:t xml:space="preserve"> - </w:t>
      </w:r>
      <w:r w:rsidRPr="00D87AEF">
        <w:rPr>
          <w:szCs w:val="24"/>
        </w:rPr>
        <w:t xml:space="preserve">Plaintiffs: </w:t>
      </w:r>
      <w:r w:rsidRPr="00D4257D">
        <w:rPr>
          <w:b/>
          <w:szCs w:val="24"/>
        </w:rPr>
        <w:t>John Knight and John Knight</w:t>
      </w:r>
      <w:r w:rsidRPr="00D87AEF">
        <w:rPr>
          <w:szCs w:val="24"/>
        </w:rPr>
        <w:t>.</w:t>
      </w:r>
      <w:r>
        <w:rPr>
          <w:szCs w:val="24"/>
        </w:rPr>
        <w:t xml:space="preserve"> </w:t>
      </w:r>
      <w:r w:rsidRPr="00D87AEF">
        <w:rPr>
          <w:szCs w:val="24"/>
        </w:rPr>
        <w:t xml:space="preserve">Defendants: </w:t>
      </w:r>
      <w:r w:rsidRPr="00D4257D">
        <w:rPr>
          <w:b/>
          <w:szCs w:val="24"/>
        </w:rPr>
        <w:t>Lawrence Knight</w:t>
      </w:r>
      <w:r w:rsidRPr="00D87AEF">
        <w:rPr>
          <w:szCs w:val="24"/>
        </w:rPr>
        <w:t>.</w:t>
      </w:r>
      <w:r>
        <w:rPr>
          <w:szCs w:val="24"/>
        </w:rPr>
        <w:t xml:space="preserve">  </w:t>
      </w:r>
      <w:r w:rsidRPr="00D87AEF">
        <w:rPr>
          <w:szCs w:val="24"/>
        </w:rPr>
        <w:t>Subject: property in Faringdon, Hampshire.</w:t>
      </w:r>
      <w:r>
        <w:rPr>
          <w:szCs w:val="24"/>
        </w:rPr>
        <w:t xml:space="preserve">  </w:t>
      </w:r>
      <w:r w:rsidRPr="00D87AEF">
        <w:rPr>
          <w:szCs w:val="24"/>
        </w:rPr>
        <w:t xml:space="preserve">Document type: Bill only. </w:t>
      </w:r>
      <w:r>
        <w:rPr>
          <w:szCs w:val="24"/>
        </w:rPr>
        <w:t xml:space="preserve">(National Archives, Kew England, Ref: </w:t>
      </w:r>
      <w:r w:rsidRPr="00D87AEF">
        <w:rPr>
          <w:szCs w:val="24"/>
        </w:rPr>
        <w:t>C 5/615/99</w:t>
      </w:r>
      <w:r>
        <w:rPr>
          <w:szCs w:val="24"/>
        </w:rPr>
        <w:t xml:space="preserve">) </w:t>
      </w:r>
    </w:p>
    <w:p w:rsidR="001470B7" w:rsidRDefault="001470B7" w:rsidP="001470B7">
      <w:pPr>
        <w:rPr>
          <w:szCs w:val="24"/>
        </w:rPr>
      </w:pPr>
      <w:r w:rsidRPr="009D0CBE">
        <w:rPr>
          <w:b/>
          <w:szCs w:val="24"/>
        </w:rPr>
        <w:t xml:space="preserve">1606 – </w:t>
      </w:r>
      <w:r w:rsidR="00FF46BF" w:rsidRPr="009E1E23">
        <w:rPr>
          <w:b/>
          <w:u w:val="single"/>
        </w:rPr>
        <w:t xml:space="preserve">UK </w:t>
      </w:r>
      <w:r w:rsidRPr="009D0CBE">
        <w:rPr>
          <w:b/>
          <w:szCs w:val="24"/>
          <w:u w:val="single"/>
        </w:rPr>
        <w:t>Warwickshire</w:t>
      </w:r>
      <w:r w:rsidRPr="009D0CBE">
        <w:rPr>
          <w:b/>
          <w:szCs w:val="24"/>
        </w:rPr>
        <w:t xml:space="preserve"> – </w:t>
      </w:r>
      <w:r>
        <w:rPr>
          <w:b/>
          <w:szCs w:val="24"/>
        </w:rPr>
        <w:t xml:space="preserve">Will - </w:t>
      </w:r>
      <w:r w:rsidRPr="009D0CBE">
        <w:rPr>
          <w:b/>
          <w:szCs w:val="24"/>
        </w:rPr>
        <w:t xml:space="preserve">John Knight </w:t>
      </w:r>
      <w:r>
        <w:rPr>
          <w:szCs w:val="24"/>
        </w:rPr>
        <w:t>– Estate to John Knight, presumably his son but not enough information given to be sure. (</w:t>
      </w:r>
      <w:r w:rsidRPr="00857039">
        <w:rPr>
          <w:szCs w:val="24"/>
        </w:rPr>
        <w:t>Administrations in the Prerogative Court of Canterbury, 1596-1608</w:t>
      </w:r>
      <w:r>
        <w:rPr>
          <w:szCs w:val="24"/>
        </w:rPr>
        <w:t>)</w:t>
      </w:r>
    </w:p>
    <w:p w:rsidR="001470B7" w:rsidRDefault="001470B7" w:rsidP="001470B7">
      <w:pPr>
        <w:rPr>
          <w:b/>
        </w:rPr>
      </w:pPr>
      <w:r w:rsidRPr="004D39E4">
        <w:rPr>
          <w:b/>
        </w:rPr>
        <w:t xml:space="preserve">1607 – Jan 21 – </w:t>
      </w:r>
      <w:r w:rsidR="00FF46BF" w:rsidRPr="009E1E23">
        <w:rPr>
          <w:b/>
          <w:u w:val="single"/>
        </w:rPr>
        <w:t xml:space="preserve">UK </w:t>
      </w:r>
      <w:r w:rsidRPr="004D39E4">
        <w:rPr>
          <w:b/>
          <w:u w:val="single"/>
        </w:rPr>
        <w:t>Hampshire Kingsclere</w:t>
      </w:r>
      <w:r w:rsidRPr="004D39E4">
        <w:rPr>
          <w:b/>
        </w:rPr>
        <w:t xml:space="preserve"> – Mar – Peter Knight &amp; Jone Winkworth</w:t>
      </w:r>
      <w:r>
        <w:rPr>
          <w:b/>
        </w:rPr>
        <w:t xml:space="preserve"> </w:t>
      </w:r>
      <w:r w:rsidRPr="000479A9">
        <w:rPr>
          <w:szCs w:val="24"/>
        </w:rPr>
        <w:t>(London Met Arch)</w:t>
      </w:r>
    </w:p>
    <w:p w:rsidR="001470B7" w:rsidRDefault="001470B7" w:rsidP="001470B7">
      <w:pPr>
        <w:rPr>
          <w:szCs w:val="24"/>
        </w:rPr>
      </w:pPr>
      <w:r w:rsidRPr="001E0E89">
        <w:rPr>
          <w:b/>
          <w:szCs w:val="24"/>
        </w:rPr>
        <w:t xml:space="preserve">1607 – Feb 3 – </w:t>
      </w:r>
      <w:r w:rsidR="00FF46BF" w:rsidRPr="009E1E23">
        <w:rPr>
          <w:b/>
          <w:u w:val="single"/>
        </w:rPr>
        <w:t xml:space="preserve">UK </w:t>
      </w:r>
      <w:r w:rsidRPr="001E0E89">
        <w:rPr>
          <w:b/>
          <w:szCs w:val="24"/>
          <w:u w:val="single"/>
        </w:rPr>
        <w:t>Herefordshire Madley</w:t>
      </w:r>
      <w:r w:rsidRPr="001E0E89">
        <w:rPr>
          <w:b/>
          <w:szCs w:val="24"/>
        </w:rPr>
        <w:t xml:space="preserve"> – Will – Alice Knight</w:t>
      </w:r>
      <w:r>
        <w:rPr>
          <w:szCs w:val="24"/>
        </w:rPr>
        <w:t xml:space="preserve"> – To 3 children, </w:t>
      </w:r>
      <w:r w:rsidRPr="00D4257D">
        <w:rPr>
          <w:b/>
          <w:szCs w:val="24"/>
        </w:rPr>
        <w:t>William</w:t>
      </w:r>
      <w:r w:rsidR="00D4257D" w:rsidRPr="00D4257D">
        <w:rPr>
          <w:b/>
          <w:szCs w:val="24"/>
        </w:rPr>
        <w:t xml:space="preserve"> Knight</w:t>
      </w:r>
      <w:r>
        <w:rPr>
          <w:szCs w:val="24"/>
        </w:rPr>
        <w:t xml:space="preserve">, Katherine and Elizabeth, 20 pounds apiece; to the three of them, numerous household items such as beds, bolsters, linen, pots, etc; to son </w:t>
      </w:r>
      <w:r w:rsidRPr="00D4257D">
        <w:rPr>
          <w:b/>
          <w:szCs w:val="24"/>
        </w:rPr>
        <w:t>Francis</w:t>
      </w:r>
      <w:r w:rsidR="00D4257D" w:rsidRPr="00D4257D">
        <w:rPr>
          <w:b/>
          <w:szCs w:val="24"/>
        </w:rPr>
        <w:t xml:space="preserve"> Knight</w:t>
      </w:r>
      <w:r>
        <w:rPr>
          <w:szCs w:val="24"/>
        </w:rPr>
        <w:t xml:space="preserve">, one cow (?); wills that </w:t>
      </w:r>
      <w:r w:rsidRPr="00D4257D">
        <w:rPr>
          <w:b/>
          <w:szCs w:val="24"/>
        </w:rPr>
        <w:t>son John Knight</w:t>
      </w:r>
      <w:r>
        <w:rPr>
          <w:szCs w:val="24"/>
        </w:rPr>
        <w:t xml:space="preserve"> shall release all her debtors (?). Son John to be executor. (</w:t>
      </w:r>
      <w:r w:rsidRPr="00AB12CE">
        <w:rPr>
          <w:szCs w:val="24"/>
        </w:rPr>
        <w:t>Prerogative Court of Canterbury Wills, 1384-1858</w:t>
      </w:r>
      <w:r>
        <w:rPr>
          <w:szCs w:val="24"/>
        </w:rPr>
        <w:t xml:space="preserve">, </w:t>
      </w:r>
      <w:r w:rsidRPr="00AB12CE">
        <w:rPr>
          <w:szCs w:val="24"/>
        </w:rPr>
        <w:t>PROB 11: Will Registers</w:t>
      </w:r>
      <w:r>
        <w:rPr>
          <w:szCs w:val="24"/>
        </w:rPr>
        <w:t xml:space="preserve">, </w:t>
      </w:r>
      <w:r w:rsidRPr="00AB12CE">
        <w:rPr>
          <w:szCs w:val="24"/>
        </w:rPr>
        <w:t>1599-1623</w:t>
      </w:r>
      <w:r>
        <w:rPr>
          <w:szCs w:val="24"/>
        </w:rPr>
        <w:t xml:space="preserve">, </w:t>
      </w:r>
      <w:r w:rsidRPr="00AB12CE">
        <w:rPr>
          <w:szCs w:val="24"/>
        </w:rPr>
        <w:t>Piece 111: Windebanck, Quire Numbers 1-55 (1608)</w:t>
      </w:r>
      <w:r>
        <w:rPr>
          <w:szCs w:val="24"/>
        </w:rPr>
        <w:t>)</w:t>
      </w:r>
    </w:p>
    <w:p w:rsidR="001470B7" w:rsidRDefault="001470B7" w:rsidP="001470B7">
      <w:pPr>
        <w:rPr>
          <w:b/>
        </w:rPr>
      </w:pPr>
      <w:r w:rsidRPr="004D39E4">
        <w:rPr>
          <w:b/>
        </w:rPr>
        <w:t xml:space="preserve">1607 – Mar 22 – </w:t>
      </w:r>
      <w:r w:rsidR="00FF46BF" w:rsidRPr="009E1E23">
        <w:rPr>
          <w:b/>
          <w:u w:val="single"/>
        </w:rPr>
        <w:t xml:space="preserve">UK </w:t>
      </w:r>
      <w:r w:rsidRPr="004D39E4">
        <w:rPr>
          <w:b/>
          <w:u w:val="single"/>
        </w:rPr>
        <w:t>London St Andrew Holborn</w:t>
      </w:r>
      <w:r w:rsidRPr="004D39E4">
        <w:rPr>
          <w:b/>
        </w:rPr>
        <w:t xml:space="preserve"> – Bur – Peter Knight</w:t>
      </w:r>
      <w:r>
        <w:rPr>
          <w:b/>
        </w:rPr>
        <w:t xml:space="preserve"> </w:t>
      </w:r>
      <w:r w:rsidRPr="000479A9">
        <w:rPr>
          <w:szCs w:val="24"/>
        </w:rPr>
        <w:t>(London Met Arch)</w:t>
      </w:r>
    </w:p>
    <w:p w:rsidR="001470B7" w:rsidRPr="000243F8" w:rsidRDefault="001470B7" w:rsidP="001470B7">
      <w:pPr>
        <w:spacing w:before="240" w:after="240"/>
        <w:rPr>
          <w:szCs w:val="24"/>
        </w:rPr>
      </w:pPr>
      <w:r w:rsidRPr="000243F8">
        <w:rPr>
          <w:b/>
          <w:szCs w:val="24"/>
        </w:rPr>
        <w:t xml:space="preserve">1607 </w:t>
      </w:r>
      <w:r>
        <w:rPr>
          <w:b/>
          <w:szCs w:val="24"/>
        </w:rPr>
        <w:t xml:space="preserve">- </w:t>
      </w:r>
      <w:r w:rsidRPr="000243F8">
        <w:rPr>
          <w:b/>
          <w:szCs w:val="24"/>
        </w:rPr>
        <w:t xml:space="preserve">Apr26 </w:t>
      </w:r>
      <w:r w:rsidRPr="000243F8">
        <w:rPr>
          <w:szCs w:val="24"/>
        </w:rPr>
        <w:t xml:space="preserve">– </w:t>
      </w:r>
      <w:r w:rsidRPr="000243F8">
        <w:rPr>
          <w:b/>
          <w:szCs w:val="24"/>
          <w:u w:val="single"/>
        </w:rPr>
        <w:t>VA</w:t>
      </w:r>
      <w:r w:rsidR="00B25FB2">
        <w:rPr>
          <w:b/>
          <w:szCs w:val="24"/>
          <w:u w:val="single"/>
        </w:rPr>
        <w:t xml:space="preserve"> </w:t>
      </w:r>
      <w:r w:rsidR="00B25FB2" w:rsidRPr="000243F8">
        <w:rPr>
          <w:b/>
          <w:szCs w:val="24"/>
          <w:u w:val="single"/>
        </w:rPr>
        <w:t>Jamestown</w:t>
      </w:r>
      <w:r w:rsidRPr="00667994">
        <w:rPr>
          <w:b/>
          <w:szCs w:val="24"/>
        </w:rPr>
        <w:t xml:space="preserve"> </w:t>
      </w:r>
      <w:r w:rsidR="00667994" w:rsidRPr="00667994">
        <w:rPr>
          <w:b/>
          <w:szCs w:val="24"/>
        </w:rPr>
        <w:t>–</w:t>
      </w:r>
      <w:r w:rsidRPr="00667994">
        <w:rPr>
          <w:b/>
          <w:szCs w:val="24"/>
        </w:rPr>
        <w:t xml:space="preserve"> </w:t>
      </w:r>
      <w:r w:rsidR="00667994" w:rsidRPr="00667994">
        <w:rPr>
          <w:b/>
          <w:szCs w:val="24"/>
        </w:rPr>
        <w:t xml:space="preserve">Info </w:t>
      </w:r>
      <w:r w:rsidR="00D4257D">
        <w:rPr>
          <w:b/>
          <w:szCs w:val="24"/>
        </w:rPr>
        <w:t>–</w:t>
      </w:r>
      <w:r w:rsidR="00667994" w:rsidRPr="00667994">
        <w:rPr>
          <w:b/>
          <w:szCs w:val="24"/>
        </w:rPr>
        <w:t xml:space="preserve"> </w:t>
      </w:r>
      <w:r w:rsidR="00D4257D">
        <w:rPr>
          <w:b/>
          <w:szCs w:val="24"/>
        </w:rPr>
        <w:t xml:space="preserve">Foundation of Jamestown - </w:t>
      </w:r>
      <w:r w:rsidRPr="00D3008F">
        <w:t>After the failure of the Roanoke colonies, investors in the Virginia Company of London were anxious to find profit farther to the north, and in April 1607 three ships of settlers arrived at the Chesapeake Bay.</w:t>
      </w:r>
      <w:r>
        <w:t xml:space="preserve"> On 26 April, Jamestown colonists first dropped anchor in the Chesapeake Bay, and after a brief skirmish with local Indians, began to explore the James River.  </w:t>
      </w:r>
      <w:r w:rsidR="00D4257D">
        <w:t>On May 13</w:t>
      </w:r>
      <w:r w:rsidR="00D4257D" w:rsidRPr="00D4257D">
        <w:rPr>
          <w:vertAlign w:val="superscript"/>
        </w:rPr>
        <w:t>th</w:t>
      </w:r>
      <w:r w:rsidR="00D4257D">
        <w:t xml:space="preserve">, the colonists selected a marshy peninsula 50 miles up the James River, to establish a settlement. </w:t>
      </w:r>
      <w:r w:rsidRPr="00D3008F">
        <w:t xml:space="preserve">The Jamestown settlement, established in 1607, was England's first permanent colony in North America.  The enterprise, fraught with disease, dissension, and determined Indian resistance, was a miserable failure at first. "The adventurers who ventured their capital lost it," the historian Edmund S. Morgan has written."Most of the settlers who ventured their lives lost them. And so did most of the Indians who came near them."  </w:t>
      </w:r>
    </w:p>
    <w:p w:rsidR="00667994" w:rsidRDefault="00667994" w:rsidP="001470B7">
      <w:pPr>
        <w:spacing w:before="240" w:after="240"/>
        <w:rPr>
          <w:szCs w:val="24"/>
        </w:rPr>
      </w:pPr>
      <w:r w:rsidRPr="00EE40D2">
        <w:rPr>
          <w:b/>
          <w:szCs w:val="24"/>
        </w:rPr>
        <w:t xml:space="preserve">1607 – Jul 17 – </w:t>
      </w:r>
      <w:r w:rsidR="007A5EE4" w:rsidRPr="007A5EE4">
        <w:rPr>
          <w:b/>
          <w:szCs w:val="24"/>
          <w:u w:val="single"/>
        </w:rPr>
        <w:t xml:space="preserve">UK </w:t>
      </w:r>
      <w:r w:rsidRPr="00EE40D2">
        <w:rPr>
          <w:b/>
          <w:szCs w:val="24"/>
          <w:u w:val="single"/>
        </w:rPr>
        <w:t>Somerset Crewekerne</w:t>
      </w:r>
      <w:r w:rsidRPr="00EE40D2">
        <w:rPr>
          <w:b/>
          <w:szCs w:val="24"/>
        </w:rPr>
        <w:t xml:space="preserve"> – Will – Robert Knight</w:t>
      </w:r>
      <w:r>
        <w:rPr>
          <w:szCs w:val="24"/>
        </w:rPr>
        <w:t xml:space="preserve"> – To son </w:t>
      </w:r>
      <w:r w:rsidRPr="003463F6">
        <w:rPr>
          <w:b/>
          <w:szCs w:val="24"/>
        </w:rPr>
        <w:t>Robert Knight</w:t>
      </w:r>
      <w:r>
        <w:rPr>
          <w:szCs w:val="24"/>
        </w:rPr>
        <w:t xml:space="preserve">, house, lands, etc; if he has no male heirs, will default to son, </w:t>
      </w:r>
      <w:r w:rsidRPr="003463F6">
        <w:rPr>
          <w:b/>
          <w:szCs w:val="24"/>
        </w:rPr>
        <w:t>John Knight</w:t>
      </w:r>
      <w:r>
        <w:rPr>
          <w:szCs w:val="24"/>
        </w:rPr>
        <w:t xml:space="preserve"> and his heirs; daughter Elizabeth Northover; Robert Knight, 150 pounds; Elizabeth, 4 pounds; son-in-law John Northover, 20 shillings; to Alice Reymoughe, 3 pounds, 5 shillings, 8 pence; George Perdue, one of the Aldermen of Hinton, 20 shillings; to the poor, 10 shillings; residue of the estate to go to son John Knight who is executor; Gyles Danberry, Esq, of Warford,  to be overseer. (</w:t>
      </w:r>
      <w:r w:rsidRPr="00BD295F">
        <w:rPr>
          <w:szCs w:val="24"/>
        </w:rPr>
        <w:t xml:space="preserve"> PROB 11: Will Registers</w:t>
      </w:r>
      <w:r>
        <w:rPr>
          <w:szCs w:val="24"/>
        </w:rPr>
        <w:t xml:space="preserve">, </w:t>
      </w:r>
      <w:r w:rsidRPr="00BD295F">
        <w:rPr>
          <w:szCs w:val="24"/>
        </w:rPr>
        <w:t>1599-1623</w:t>
      </w:r>
      <w:r>
        <w:rPr>
          <w:szCs w:val="24"/>
        </w:rPr>
        <w:t xml:space="preserve">, </w:t>
      </w:r>
      <w:r w:rsidRPr="00BD295F">
        <w:rPr>
          <w:szCs w:val="24"/>
        </w:rPr>
        <w:t>Piece 110: Huddleston, Quire Numbers 48-99 (1607)</w:t>
      </w:r>
      <w:r>
        <w:rPr>
          <w:szCs w:val="24"/>
        </w:rPr>
        <w:t xml:space="preserve">, </w:t>
      </w:r>
      <w:r w:rsidRPr="00BD295F">
        <w:rPr>
          <w:szCs w:val="24"/>
        </w:rPr>
        <w:t>Prerogative Court of Canterbury Wills, 1384-1858</w:t>
      </w:r>
      <w:r>
        <w:rPr>
          <w:szCs w:val="24"/>
        </w:rPr>
        <w:t>)</w:t>
      </w:r>
    </w:p>
    <w:p w:rsidR="00667994" w:rsidRDefault="00667994" w:rsidP="00667994">
      <w:pPr>
        <w:rPr>
          <w:szCs w:val="24"/>
        </w:rPr>
      </w:pPr>
      <w:r w:rsidRPr="004D39E4">
        <w:rPr>
          <w:b/>
          <w:szCs w:val="24"/>
        </w:rPr>
        <w:t xml:space="preserve">1607 – Aug 9 – </w:t>
      </w:r>
      <w:r w:rsidR="007A5EE4" w:rsidRPr="007A5EE4">
        <w:rPr>
          <w:b/>
          <w:szCs w:val="24"/>
          <w:u w:val="single"/>
        </w:rPr>
        <w:t xml:space="preserve">UK </w:t>
      </w:r>
      <w:r w:rsidRPr="004D39E4">
        <w:rPr>
          <w:b/>
          <w:szCs w:val="24"/>
          <w:u w:val="single"/>
        </w:rPr>
        <w:t>Kent River</w:t>
      </w:r>
      <w:r w:rsidRPr="004D39E4">
        <w:rPr>
          <w:b/>
          <w:szCs w:val="24"/>
        </w:rPr>
        <w:t xml:space="preserve"> </w:t>
      </w:r>
      <w:r w:rsidR="007A089D">
        <w:rPr>
          <w:b/>
          <w:szCs w:val="24"/>
        </w:rPr>
        <w:t>– Birth/Bap –</w:t>
      </w:r>
      <w:r w:rsidRPr="004D39E4">
        <w:rPr>
          <w:b/>
          <w:szCs w:val="24"/>
        </w:rPr>
        <w:t xml:space="preserve"> Joane Knight</w:t>
      </w:r>
      <w:r w:rsidRPr="00BC4DE8">
        <w:rPr>
          <w:szCs w:val="24"/>
        </w:rPr>
        <w:t xml:space="preserve"> </w:t>
      </w:r>
      <w:r>
        <w:rPr>
          <w:szCs w:val="24"/>
        </w:rPr>
        <w:t xml:space="preserve">- </w:t>
      </w:r>
      <w:r w:rsidRPr="00BC4DE8">
        <w:rPr>
          <w:szCs w:val="24"/>
        </w:rPr>
        <w:t>d/o William Knight</w:t>
      </w:r>
      <w:r>
        <w:rPr>
          <w:szCs w:val="24"/>
        </w:rPr>
        <w:t xml:space="preserve"> </w:t>
      </w:r>
      <w:r w:rsidRPr="001F77E8">
        <w:t>(Tyler)</w:t>
      </w:r>
    </w:p>
    <w:p w:rsidR="00667994" w:rsidRDefault="00667994" w:rsidP="00667994">
      <w:r w:rsidRPr="004D39E4">
        <w:rPr>
          <w:b/>
        </w:rPr>
        <w:lastRenderedPageBreak/>
        <w:t xml:space="preserve">1607 – Sep 13 – </w:t>
      </w:r>
      <w:r w:rsidR="007A5EE4" w:rsidRPr="007A5EE4">
        <w:rPr>
          <w:b/>
          <w:szCs w:val="24"/>
          <w:u w:val="single"/>
        </w:rPr>
        <w:t xml:space="preserve">UK </w:t>
      </w:r>
      <w:r w:rsidRPr="004D39E4">
        <w:rPr>
          <w:b/>
          <w:u w:val="single"/>
        </w:rPr>
        <w:t>Sussex Arlington</w:t>
      </w:r>
      <w:r w:rsidRPr="004D39E4">
        <w:rPr>
          <w:b/>
        </w:rPr>
        <w:t xml:space="preserve"> </w:t>
      </w:r>
      <w:r w:rsidR="007A089D">
        <w:rPr>
          <w:b/>
        </w:rPr>
        <w:t>– Birth/Bap –</w:t>
      </w:r>
      <w:r w:rsidRPr="004D39E4">
        <w:rPr>
          <w:b/>
        </w:rPr>
        <w:t xml:space="preserve"> Peter Knight</w:t>
      </w:r>
      <w:r>
        <w:t xml:space="preserve"> - s/o William Knight </w:t>
      </w:r>
      <w:r w:rsidRPr="000479A9">
        <w:rPr>
          <w:szCs w:val="24"/>
        </w:rPr>
        <w:t>(London Met Arch)</w:t>
      </w:r>
    </w:p>
    <w:p w:rsidR="00667994" w:rsidRDefault="00667994" w:rsidP="00667994">
      <w:r w:rsidRPr="002375C6">
        <w:rPr>
          <w:b/>
        </w:rPr>
        <w:t xml:space="preserve">1607 – Oct 17 - </w:t>
      </w:r>
      <w:r w:rsidR="007A5EE4" w:rsidRPr="007A5EE4">
        <w:rPr>
          <w:b/>
          <w:szCs w:val="24"/>
          <w:u w:val="single"/>
        </w:rPr>
        <w:t xml:space="preserve">UK </w:t>
      </w:r>
      <w:r w:rsidRPr="005A09D6">
        <w:rPr>
          <w:b/>
          <w:u w:val="single"/>
        </w:rPr>
        <w:t>Surrey Southwark St Mary Rotherhithe</w:t>
      </w:r>
      <w:r>
        <w:rPr>
          <w:b/>
        </w:rPr>
        <w:t xml:space="preserve"> </w:t>
      </w:r>
      <w:r w:rsidR="007A089D">
        <w:rPr>
          <w:b/>
        </w:rPr>
        <w:t>– Birth/Bap –</w:t>
      </w:r>
      <w:r>
        <w:rPr>
          <w:b/>
        </w:rPr>
        <w:t xml:space="preserve"> Sara Knight –</w:t>
      </w:r>
      <w:r w:rsidRPr="003463F6">
        <w:t xml:space="preserve"> d/o John Knight.</w:t>
      </w:r>
      <w:r>
        <w:rPr>
          <w:b/>
        </w:rPr>
        <w:t xml:space="preserve"> </w:t>
      </w:r>
      <w:r w:rsidRPr="002375C6">
        <w:t>(London Met Arch)</w:t>
      </w:r>
    </w:p>
    <w:p w:rsidR="00667994" w:rsidRDefault="00667994" w:rsidP="00667994">
      <w:pPr>
        <w:rPr>
          <w:szCs w:val="24"/>
        </w:rPr>
      </w:pPr>
      <w:r w:rsidRPr="00724CF2">
        <w:rPr>
          <w:b/>
        </w:rPr>
        <w:t xml:space="preserve">1607 – </w:t>
      </w:r>
      <w:r w:rsidR="007A5EE4" w:rsidRPr="007A5EE4">
        <w:rPr>
          <w:b/>
          <w:szCs w:val="24"/>
          <w:u w:val="single"/>
        </w:rPr>
        <w:t xml:space="preserve">UK </w:t>
      </w:r>
      <w:r w:rsidRPr="00724CF2">
        <w:rPr>
          <w:b/>
          <w:u w:val="single"/>
        </w:rPr>
        <w:t>Wiltshire</w:t>
      </w:r>
      <w:r>
        <w:rPr>
          <w:b/>
          <w:u w:val="single"/>
        </w:rPr>
        <w:t xml:space="preserve"> </w:t>
      </w:r>
      <w:r w:rsidRPr="00724CF2">
        <w:rPr>
          <w:b/>
          <w:u w:val="single"/>
        </w:rPr>
        <w:t>Cricklade</w:t>
      </w:r>
      <w:r w:rsidRPr="00724CF2">
        <w:rPr>
          <w:b/>
        </w:rPr>
        <w:t xml:space="preserve"> – </w:t>
      </w:r>
      <w:r>
        <w:rPr>
          <w:b/>
        </w:rPr>
        <w:t xml:space="preserve">Will - </w:t>
      </w:r>
      <w:r w:rsidRPr="00724CF2">
        <w:rPr>
          <w:b/>
        </w:rPr>
        <w:t>Francis Knight</w:t>
      </w:r>
      <w:r>
        <w:t xml:space="preserve"> – Estate to </w:t>
      </w:r>
      <w:r w:rsidRPr="003463F6">
        <w:rPr>
          <w:b/>
        </w:rPr>
        <w:t>Peter Knight, brother</w:t>
      </w:r>
      <w:r>
        <w:t>. (</w:t>
      </w:r>
      <w:r w:rsidRPr="00857039">
        <w:rPr>
          <w:szCs w:val="24"/>
        </w:rPr>
        <w:t>Administrations in the Prerogative Court of Canterbury, 1596-1608</w:t>
      </w:r>
      <w:r>
        <w:rPr>
          <w:szCs w:val="24"/>
        </w:rPr>
        <w:t>)</w:t>
      </w:r>
    </w:p>
    <w:p w:rsidR="00513B32" w:rsidRDefault="00513B32" w:rsidP="00667994">
      <w:pPr>
        <w:rPr>
          <w:szCs w:val="24"/>
        </w:rPr>
      </w:pPr>
      <w:r w:rsidRPr="00513B32">
        <w:rPr>
          <w:b/>
          <w:szCs w:val="24"/>
        </w:rPr>
        <w:t xml:space="preserve">1607 – </w:t>
      </w:r>
      <w:r w:rsidRPr="00513B32">
        <w:rPr>
          <w:b/>
          <w:szCs w:val="24"/>
          <w:u w:val="single"/>
        </w:rPr>
        <w:t xml:space="preserve">VA </w:t>
      </w:r>
      <w:r>
        <w:rPr>
          <w:b/>
          <w:szCs w:val="24"/>
          <w:u w:val="single"/>
        </w:rPr>
        <w:t>Jamestown</w:t>
      </w:r>
      <w:r w:rsidRPr="00513B32">
        <w:rPr>
          <w:b/>
          <w:szCs w:val="24"/>
        </w:rPr>
        <w:t xml:space="preserve"> – Info – Lost Colony at Roanoke </w:t>
      </w:r>
      <w:r>
        <w:rPr>
          <w:szCs w:val="24"/>
        </w:rPr>
        <w:t xml:space="preserve">- </w:t>
      </w:r>
      <w:r w:rsidRPr="00513B32">
        <w:rPr>
          <w:szCs w:val="24"/>
        </w:rPr>
        <w:t>John Smith and other members of the Jamestown Colony sought information about the fate of the Roanoke colonists. One report indicated that the survivors had taken refuge with friendly Chesapeake Indians, but Chief Powhatan claimed that his tribe had attacked the group and killed most of the colonists. Powhatan showed Smith certain artifacts that he said had belonged to the colonists, including a musket barrel and a brass mortar and pestle. However, no archaeological evidence exists to support this claim. The Jamestown Colony received reports of some survivors of the Lost Colony and sent out search parties, but none were successful. Eventually they determined that they were all dead.</w:t>
      </w:r>
    </w:p>
    <w:p w:rsidR="00B25FB2" w:rsidRDefault="00B25FB2" w:rsidP="00667994">
      <w:pPr>
        <w:rPr>
          <w:szCs w:val="24"/>
        </w:rPr>
      </w:pPr>
      <w:r>
        <w:rPr>
          <w:szCs w:val="24"/>
        </w:rPr>
        <w:t>I</w:t>
      </w:r>
      <w:r w:rsidRPr="00B25FB2">
        <w:rPr>
          <w:szCs w:val="24"/>
        </w:rPr>
        <w:t xml:space="preserve">n her 2000 book Roanoke: </w:t>
      </w:r>
      <w:r w:rsidRPr="00B25FB2">
        <w:rPr>
          <w:i/>
          <w:szCs w:val="24"/>
        </w:rPr>
        <w:t>Solving the Mystery of the Lost Colony</w:t>
      </w:r>
      <w:r w:rsidRPr="00B25FB2">
        <w:rPr>
          <w:szCs w:val="24"/>
        </w:rPr>
        <w:t xml:space="preserve">, </w:t>
      </w:r>
      <w:r>
        <w:rPr>
          <w:szCs w:val="24"/>
        </w:rPr>
        <w:t xml:space="preserve">Lee </w:t>
      </w:r>
      <w:r w:rsidRPr="00B25FB2">
        <w:rPr>
          <w:szCs w:val="24"/>
        </w:rPr>
        <w:t>Miller postulated that some of the Lost Colony survivors sought shelter with a neighboring Indian tribe, the Chowanoc, that was attacked by another tribe, identified by the Jamestown Colony as the "Mandoag," but who Miller thinks were actually the Eno, also known as the Wainoke. Survivors were eventually sold into slavery and held captive by differing bands of the Eno tribe, who, Miller wrote, were known slave traders. Miller wrote that English settlers with the Jamestown Colony heard reports in 1609 of the captive Englishmen, but the reports were suppressed because they had no way to rescue the captives and didn't want to panic the Jamestown colonists.</w:t>
      </w:r>
    </w:p>
    <w:p w:rsidR="00667994" w:rsidRDefault="00667994" w:rsidP="00667994">
      <w:pPr>
        <w:rPr>
          <w:szCs w:val="24"/>
        </w:rPr>
      </w:pPr>
      <w:r w:rsidRPr="004D39E4">
        <w:rPr>
          <w:b/>
        </w:rPr>
        <w:t xml:space="preserve">1608 – Mar 20 – </w:t>
      </w:r>
      <w:r w:rsidR="007A5EE4" w:rsidRPr="007A5EE4">
        <w:rPr>
          <w:b/>
          <w:szCs w:val="24"/>
          <w:u w:val="single"/>
        </w:rPr>
        <w:t xml:space="preserve">UK </w:t>
      </w:r>
      <w:r w:rsidRPr="004D39E4">
        <w:rPr>
          <w:b/>
          <w:u w:val="single"/>
        </w:rPr>
        <w:t>London St Bride</w:t>
      </w:r>
      <w:r w:rsidRPr="004D39E4">
        <w:rPr>
          <w:b/>
        </w:rPr>
        <w:t xml:space="preserve"> </w:t>
      </w:r>
      <w:r w:rsidR="007A089D">
        <w:rPr>
          <w:b/>
        </w:rPr>
        <w:t>– Birth/Bap –</w:t>
      </w:r>
      <w:r w:rsidRPr="004D39E4">
        <w:rPr>
          <w:b/>
        </w:rPr>
        <w:t xml:space="preserve"> Grace Knight</w:t>
      </w:r>
      <w:r>
        <w:t xml:space="preserve"> - d/o Thomas </w:t>
      </w:r>
      <w:r w:rsidR="003463F6">
        <w:t xml:space="preserve">Knight </w:t>
      </w:r>
      <w:r w:rsidRPr="000479A9">
        <w:rPr>
          <w:szCs w:val="24"/>
        </w:rPr>
        <w:t>(London Met Arch)</w:t>
      </w:r>
    </w:p>
    <w:p w:rsidR="00BC7717" w:rsidRDefault="00BC7717" w:rsidP="00667994">
      <w:r w:rsidRPr="0001585A">
        <w:rPr>
          <w:b/>
        </w:rPr>
        <w:t>1</w:t>
      </w:r>
      <w:r>
        <w:rPr>
          <w:b/>
        </w:rPr>
        <w:t>608</w:t>
      </w:r>
      <w:r w:rsidRPr="0001585A">
        <w:rPr>
          <w:b/>
        </w:rPr>
        <w:t xml:space="preserve"> – </w:t>
      </w:r>
      <w:r>
        <w:rPr>
          <w:b/>
        </w:rPr>
        <w:t>May 15</w:t>
      </w:r>
      <w:r w:rsidRPr="0001585A">
        <w:rPr>
          <w:b/>
        </w:rPr>
        <w:t xml:space="preserve"> – </w:t>
      </w:r>
      <w:r w:rsidRPr="0001585A">
        <w:rPr>
          <w:b/>
          <w:u w:val="single"/>
        </w:rPr>
        <w:t>UK Hampshire Ringwood</w:t>
      </w:r>
      <w:r w:rsidRPr="0001585A">
        <w:rPr>
          <w:b/>
        </w:rPr>
        <w:t xml:space="preserve"> – </w:t>
      </w:r>
      <w:r>
        <w:rPr>
          <w:b/>
        </w:rPr>
        <w:t xml:space="preserve">Birth/Bap – John Knight – s/o Edmond Knight. </w:t>
      </w:r>
      <w:r w:rsidRPr="00BC7717">
        <w:t>(London Met Archive)</w:t>
      </w:r>
    </w:p>
    <w:p w:rsidR="00667994" w:rsidRDefault="00667994" w:rsidP="00667994">
      <w:r w:rsidRPr="00E72517">
        <w:rPr>
          <w:b/>
        </w:rPr>
        <w:t xml:space="preserve">1608 – May 17 – </w:t>
      </w:r>
      <w:r w:rsidR="007A5EE4" w:rsidRPr="007A5EE4">
        <w:rPr>
          <w:b/>
          <w:szCs w:val="24"/>
          <w:u w:val="single"/>
        </w:rPr>
        <w:t xml:space="preserve">UK </w:t>
      </w:r>
      <w:r w:rsidRPr="00E72517">
        <w:rPr>
          <w:b/>
          <w:u w:val="single"/>
        </w:rPr>
        <w:t>Wiltshire Salisbury St Edmund</w:t>
      </w:r>
      <w:r w:rsidRPr="00E72517">
        <w:rPr>
          <w:b/>
        </w:rPr>
        <w:t xml:space="preserve"> – Bur – Christopher</w:t>
      </w:r>
      <w:r>
        <w:rPr>
          <w:b/>
        </w:rPr>
        <w:t xml:space="preserve"> Knight</w:t>
      </w:r>
      <w:r>
        <w:t xml:space="preserve"> – s/o Thomas Knight (London Met Arch)</w:t>
      </w:r>
    </w:p>
    <w:p w:rsidR="00667994" w:rsidRDefault="00667994" w:rsidP="00667994">
      <w:pPr>
        <w:rPr>
          <w:szCs w:val="24"/>
        </w:rPr>
      </w:pPr>
      <w:r w:rsidRPr="00237359">
        <w:rPr>
          <w:b/>
        </w:rPr>
        <w:t xml:space="preserve">1608 – May 23 – </w:t>
      </w:r>
      <w:r w:rsidR="007A5EE4" w:rsidRPr="007A5EE4">
        <w:rPr>
          <w:b/>
          <w:szCs w:val="24"/>
          <w:u w:val="single"/>
        </w:rPr>
        <w:t xml:space="preserve">UK </w:t>
      </w:r>
      <w:r w:rsidRPr="00237359">
        <w:rPr>
          <w:b/>
          <w:u w:val="single"/>
        </w:rPr>
        <w:t>Kent Tenterden</w:t>
      </w:r>
      <w:r w:rsidRPr="00237359">
        <w:rPr>
          <w:b/>
        </w:rPr>
        <w:t xml:space="preserve"> – Mar – Mary Knight &amp; Thomas Collins</w:t>
      </w:r>
      <w:r>
        <w:t xml:space="preserve"> (Colyns) </w:t>
      </w:r>
      <w:r w:rsidRPr="001F77E8">
        <w:t>(Tyler)</w:t>
      </w:r>
    </w:p>
    <w:p w:rsidR="00667994" w:rsidRDefault="00667994" w:rsidP="00667994">
      <w:pPr>
        <w:rPr>
          <w:szCs w:val="24"/>
        </w:rPr>
      </w:pPr>
      <w:r w:rsidRPr="001D1EF8">
        <w:rPr>
          <w:b/>
          <w:szCs w:val="24"/>
        </w:rPr>
        <w:t xml:space="preserve">1608 – Sep 5 – </w:t>
      </w:r>
      <w:r w:rsidR="007A5EE4" w:rsidRPr="007A5EE4">
        <w:rPr>
          <w:b/>
          <w:szCs w:val="24"/>
          <w:u w:val="single"/>
        </w:rPr>
        <w:t xml:space="preserve">UK </w:t>
      </w:r>
      <w:r w:rsidRPr="001D1EF8">
        <w:rPr>
          <w:b/>
          <w:szCs w:val="24"/>
          <w:u w:val="single"/>
        </w:rPr>
        <w:t>Hampshire St Denys</w:t>
      </w:r>
      <w:r w:rsidRPr="001D1EF8">
        <w:rPr>
          <w:b/>
          <w:szCs w:val="24"/>
        </w:rPr>
        <w:t xml:space="preserve"> – Admin – John Knight</w:t>
      </w:r>
      <w:r>
        <w:rPr>
          <w:szCs w:val="24"/>
        </w:rPr>
        <w:t xml:space="preserve"> - </w:t>
      </w:r>
      <w:r w:rsidRPr="001D1EF8">
        <w:rPr>
          <w:szCs w:val="24"/>
        </w:rPr>
        <w:t xml:space="preserve">Assignment of term of years by John Knight of St Denys, Hants, gent, to Sir George More of Loseley and Sir Robert More of Great and Little Pond in Frensham with fishing rights, leased by the Bishop of Winchester to Knight, for the lives of Sir William, Sir George and Sir Robert. </w:t>
      </w:r>
      <w:r>
        <w:rPr>
          <w:szCs w:val="24"/>
        </w:rPr>
        <w:t xml:space="preserve">(Surrey History Centery, Ref: </w:t>
      </w:r>
      <w:r w:rsidRPr="001D1EF8">
        <w:rPr>
          <w:szCs w:val="24"/>
        </w:rPr>
        <w:t>LM/349/54/1</w:t>
      </w:r>
      <w:r>
        <w:rPr>
          <w:szCs w:val="24"/>
        </w:rPr>
        <w:t>)</w:t>
      </w:r>
    </w:p>
    <w:p w:rsidR="00667994" w:rsidRDefault="00667994" w:rsidP="00667994">
      <w:pPr>
        <w:rPr>
          <w:szCs w:val="24"/>
        </w:rPr>
      </w:pPr>
      <w:r w:rsidRPr="00E275F8">
        <w:rPr>
          <w:b/>
          <w:szCs w:val="24"/>
        </w:rPr>
        <w:t xml:space="preserve">1608 – Sep 19 – </w:t>
      </w:r>
      <w:r w:rsidR="007A5EE4" w:rsidRPr="007A5EE4">
        <w:rPr>
          <w:b/>
          <w:szCs w:val="24"/>
          <w:u w:val="single"/>
        </w:rPr>
        <w:t xml:space="preserve">UK </w:t>
      </w:r>
      <w:r w:rsidRPr="00E275F8">
        <w:rPr>
          <w:b/>
          <w:szCs w:val="24"/>
          <w:u w:val="single"/>
        </w:rPr>
        <w:t>Kent Tenterden</w:t>
      </w:r>
      <w:r w:rsidRPr="00E275F8">
        <w:rPr>
          <w:b/>
          <w:szCs w:val="24"/>
        </w:rPr>
        <w:t xml:space="preserve"> – Bur – Rebecka Knight </w:t>
      </w:r>
      <w:r>
        <w:rPr>
          <w:szCs w:val="24"/>
        </w:rPr>
        <w:t>– w/o Edward Knight (Tyler)</w:t>
      </w:r>
    </w:p>
    <w:p w:rsidR="00667994" w:rsidRDefault="00667994" w:rsidP="00667994">
      <w:pPr>
        <w:rPr>
          <w:szCs w:val="24"/>
        </w:rPr>
      </w:pPr>
      <w:r w:rsidRPr="00376A53">
        <w:rPr>
          <w:b/>
          <w:szCs w:val="24"/>
        </w:rPr>
        <w:t xml:space="preserve">1608 – Nov 7 – </w:t>
      </w:r>
      <w:r w:rsidR="007A5EE4" w:rsidRPr="007A5EE4">
        <w:rPr>
          <w:b/>
          <w:szCs w:val="24"/>
          <w:u w:val="single"/>
        </w:rPr>
        <w:t xml:space="preserve">UK </w:t>
      </w:r>
      <w:r w:rsidRPr="00376A53">
        <w:rPr>
          <w:b/>
          <w:szCs w:val="24"/>
          <w:u w:val="single"/>
        </w:rPr>
        <w:t>Wiltshire Burbage</w:t>
      </w:r>
      <w:r w:rsidRPr="00376A53">
        <w:rPr>
          <w:b/>
          <w:szCs w:val="24"/>
        </w:rPr>
        <w:t xml:space="preserve"> – Will – William Knight</w:t>
      </w:r>
      <w:r>
        <w:rPr>
          <w:b/>
          <w:szCs w:val="24"/>
        </w:rPr>
        <w:t>, Yeoman</w:t>
      </w:r>
      <w:r>
        <w:rPr>
          <w:szCs w:val="24"/>
        </w:rPr>
        <w:t xml:space="preserve"> – To the Cathedral church, 10 shillings; to the parish church, 10 shillings; to the poor of Burbage, 40 shillings; </w:t>
      </w:r>
      <w:r w:rsidRPr="008E7053">
        <w:rPr>
          <w:b/>
          <w:szCs w:val="24"/>
        </w:rPr>
        <w:t>son George Knight</w:t>
      </w:r>
      <w:r>
        <w:rPr>
          <w:szCs w:val="24"/>
        </w:rPr>
        <w:t xml:space="preserve">, 30 pounds; </w:t>
      </w:r>
      <w:r w:rsidRPr="008E7053">
        <w:rPr>
          <w:b/>
          <w:szCs w:val="24"/>
        </w:rPr>
        <w:t>brother Thomas Knight</w:t>
      </w:r>
      <w:r>
        <w:rPr>
          <w:szCs w:val="24"/>
        </w:rPr>
        <w:t xml:space="preserve"> of Buckinghamshire, tailor, 4 (or 40?) sheep; to his children, </w:t>
      </w:r>
      <w:r w:rsidRPr="008E7053">
        <w:rPr>
          <w:b/>
          <w:szCs w:val="24"/>
        </w:rPr>
        <w:t>Elizabeth Knight</w:t>
      </w:r>
      <w:r>
        <w:rPr>
          <w:szCs w:val="24"/>
        </w:rPr>
        <w:t xml:space="preserve"> and </w:t>
      </w:r>
      <w:r w:rsidRPr="008E7053">
        <w:rPr>
          <w:b/>
          <w:szCs w:val="24"/>
        </w:rPr>
        <w:t>William Knight</w:t>
      </w:r>
      <w:r>
        <w:rPr>
          <w:szCs w:val="24"/>
        </w:rPr>
        <w:t xml:space="preserve">, 4 ewes between them; to </w:t>
      </w:r>
      <w:r w:rsidRPr="008E7053">
        <w:rPr>
          <w:b/>
          <w:szCs w:val="24"/>
        </w:rPr>
        <w:t>cousin Francis Knight</w:t>
      </w:r>
      <w:r>
        <w:rPr>
          <w:szCs w:val="24"/>
        </w:rPr>
        <w:t xml:space="preserve">, 4 sheep; to </w:t>
      </w:r>
      <w:r w:rsidRPr="008E7053">
        <w:rPr>
          <w:b/>
          <w:szCs w:val="24"/>
        </w:rPr>
        <w:t>sister Joan Knight</w:t>
      </w:r>
      <w:r>
        <w:rPr>
          <w:szCs w:val="24"/>
        </w:rPr>
        <w:t xml:space="preserve">, 30 shillings;  to </w:t>
      </w:r>
      <w:r w:rsidRPr="008E7053">
        <w:rPr>
          <w:b/>
          <w:szCs w:val="24"/>
        </w:rPr>
        <w:t>Amy Wyatt of Calne</w:t>
      </w:r>
      <w:r>
        <w:rPr>
          <w:szCs w:val="24"/>
        </w:rPr>
        <w:t xml:space="preserve">,  my sister, 40 shillings;  to </w:t>
      </w:r>
      <w:r w:rsidRPr="008E7053">
        <w:rPr>
          <w:b/>
          <w:szCs w:val="24"/>
        </w:rPr>
        <w:lastRenderedPageBreak/>
        <w:t>Mary Wyatt</w:t>
      </w:r>
      <w:r>
        <w:rPr>
          <w:szCs w:val="24"/>
        </w:rPr>
        <w:t xml:space="preserve"> of Calne, sister, 1 bull; to Jane Kingston, goddaughter, 2 sheep; to William Kingston, George Kingston and Anne Kingston, 3 sheep between them, viz; 1 apiece; to Marie, one of my godchildren 12 pence; residue of estate to wife, Elizabeth who is to be executrix;  good </w:t>
      </w:r>
      <w:r w:rsidRPr="008E7053">
        <w:rPr>
          <w:b/>
          <w:szCs w:val="24"/>
        </w:rPr>
        <w:t>friend, George Comyn</w:t>
      </w:r>
      <w:r>
        <w:rPr>
          <w:szCs w:val="24"/>
        </w:rPr>
        <w:t>, squire of Burbage, and John ___ of Salton (?) overseers; list of debts owed to him. (</w:t>
      </w:r>
      <w:r w:rsidRPr="003F1619">
        <w:rPr>
          <w:szCs w:val="24"/>
        </w:rPr>
        <w:t>Prerogative Court of Canterbury Wills, 1384-1858</w:t>
      </w:r>
      <w:r>
        <w:rPr>
          <w:szCs w:val="24"/>
        </w:rPr>
        <w:t xml:space="preserve">, </w:t>
      </w:r>
      <w:r w:rsidRPr="003F1619">
        <w:rPr>
          <w:szCs w:val="24"/>
        </w:rPr>
        <w:t>PROB 11: Will Registers</w:t>
      </w:r>
      <w:r>
        <w:rPr>
          <w:szCs w:val="24"/>
        </w:rPr>
        <w:t xml:space="preserve">, </w:t>
      </w:r>
      <w:r w:rsidRPr="003F1619">
        <w:rPr>
          <w:szCs w:val="24"/>
        </w:rPr>
        <w:t>1599-1623</w:t>
      </w:r>
      <w:r>
        <w:rPr>
          <w:szCs w:val="24"/>
        </w:rPr>
        <w:t xml:space="preserve">, </w:t>
      </w:r>
      <w:r w:rsidRPr="003F1619">
        <w:rPr>
          <w:szCs w:val="24"/>
        </w:rPr>
        <w:t>Piece 112: Windebanck, Quire Numbers 56-114 (1608)</w:t>
      </w:r>
      <w:r>
        <w:rPr>
          <w:szCs w:val="24"/>
        </w:rPr>
        <w:t>)</w:t>
      </w:r>
    </w:p>
    <w:p w:rsidR="00667994" w:rsidRDefault="00667994" w:rsidP="00667994">
      <w:pPr>
        <w:rPr>
          <w:szCs w:val="24"/>
        </w:rPr>
      </w:pPr>
      <w:r w:rsidRPr="00D14D56">
        <w:rPr>
          <w:b/>
          <w:szCs w:val="24"/>
        </w:rPr>
        <w:t xml:space="preserve">1608 – Dec 9 – </w:t>
      </w:r>
      <w:r w:rsidR="007A5EE4" w:rsidRPr="007A5EE4">
        <w:rPr>
          <w:b/>
          <w:szCs w:val="24"/>
          <w:u w:val="single"/>
        </w:rPr>
        <w:t xml:space="preserve">UK </w:t>
      </w:r>
      <w:r w:rsidRPr="00D14D56">
        <w:rPr>
          <w:b/>
          <w:szCs w:val="24"/>
          <w:u w:val="single"/>
        </w:rPr>
        <w:t>Kent Cranbrook</w:t>
      </w:r>
      <w:r w:rsidRPr="00D14D56">
        <w:rPr>
          <w:b/>
          <w:szCs w:val="24"/>
        </w:rPr>
        <w:t xml:space="preserve"> – Mar – Agnes Knight &amp; Richard Waterman </w:t>
      </w:r>
      <w:r w:rsidRPr="001F77E8">
        <w:t>(Tyler)</w:t>
      </w:r>
      <w:r>
        <w:t xml:space="preserve"> </w:t>
      </w:r>
      <w:r w:rsidR="008E7053">
        <w:br/>
      </w:r>
      <w:r w:rsidR="008E7053" w:rsidRPr="008E7053">
        <w:rPr>
          <w:b/>
        </w:rPr>
        <w:t>Note</w:t>
      </w:r>
      <w:r w:rsidR="008E7053">
        <w:t xml:space="preserve">: </w:t>
      </w:r>
      <w:r>
        <w:t xml:space="preserve">The entry just above this one is the marriage of Edward Blackmore (Blackamoore) and Elizabeth Waterman. </w:t>
      </w:r>
    </w:p>
    <w:p w:rsidR="00667994" w:rsidRDefault="00667994" w:rsidP="00667994">
      <w:pPr>
        <w:rPr>
          <w:szCs w:val="24"/>
        </w:rPr>
      </w:pPr>
      <w:r w:rsidRPr="00F95E47">
        <w:rPr>
          <w:b/>
          <w:szCs w:val="24"/>
        </w:rPr>
        <w:t xml:space="preserve">1608 – Dec 13 – </w:t>
      </w:r>
      <w:r w:rsidR="007A5EE4" w:rsidRPr="007A5EE4">
        <w:rPr>
          <w:b/>
          <w:szCs w:val="24"/>
          <w:u w:val="single"/>
        </w:rPr>
        <w:t xml:space="preserve">UK </w:t>
      </w:r>
      <w:r w:rsidRPr="00F95E47">
        <w:rPr>
          <w:b/>
          <w:szCs w:val="24"/>
          <w:u w:val="single"/>
        </w:rPr>
        <w:t>Worcestershire Hatfield</w:t>
      </w:r>
      <w:r w:rsidRPr="00F95E47">
        <w:rPr>
          <w:b/>
          <w:szCs w:val="24"/>
        </w:rPr>
        <w:t xml:space="preserve"> – Will – Thomas Knight</w:t>
      </w:r>
      <w:r>
        <w:rPr>
          <w:szCs w:val="24"/>
        </w:rPr>
        <w:t xml:space="preserve"> – To be buried at Norton; to </w:t>
      </w:r>
      <w:r w:rsidRPr="008E7053">
        <w:rPr>
          <w:b/>
          <w:szCs w:val="24"/>
        </w:rPr>
        <w:t>son John Knight</w:t>
      </w:r>
      <w:r>
        <w:rPr>
          <w:szCs w:val="24"/>
        </w:rPr>
        <w:t xml:space="preserve">, 20 pounds, 3 stone of wool, 3 timber trees which I bought in Abbotte wood; to </w:t>
      </w:r>
      <w:r w:rsidRPr="008E7053">
        <w:rPr>
          <w:b/>
          <w:szCs w:val="24"/>
        </w:rPr>
        <w:t>eldest son, Edmond</w:t>
      </w:r>
      <w:r w:rsidR="008E7053" w:rsidRPr="008E7053">
        <w:rPr>
          <w:b/>
          <w:szCs w:val="24"/>
        </w:rPr>
        <w:t xml:space="preserve"> Knight</w:t>
      </w:r>
      <w:r>
        <w:rPr>
          <w:szCs w:val="24"/>
        </w:rPr>
        <w:t xml:space="preserve">, 4 oxen and all the tools and implements of husbandry, a malt mill, a perry mill, a great poll, all the wainscot in the parlor, a joined bedstead, a press and the wainscot in the hall from the ___ to the glass window; also to Edmund, a feather bed, coverlet, 4 pair of sheets, 3 cows, 10 sheep, and other items in house and barns; to </w:t>
      </w:r>
      <w:r w:rsidRPr="008E7053">
        <w:rPr>
          <w:b/>
          <w:szCs w:val="24"/>
        </w:rPr>
        <w:t>daughter Margaret Knight</w:t>
      </w:r>
      <w:r>
        <w:rPr>
          <w:szCs w:val="24"/>
        </w:rPr>
        <w:t xml:space="preserve">, 30 pounds, the best feather bed, bedstead, 2 bolsters, 4 pillowcases with pillows, 2 double blankets, and more household items, to be delivered to her on the day of marriage; to </w:t>
      </w:r>
      <w:r w:rsidRPr="008E7053">
        <w:rPr>
          <w:b/>
          <w:szCs w:val="24"/>
        </w:rPr>
        <w:t>daughter Elizabeth Larke</w:t>
      </w:r>
      <w:r>
        <w:rPr>
          <w:szCs w:val="24"/>
        </w:rPr>
        <w:t xml:space="preserve">, 20 shillings of the 7 pounds which her husband owes me; to the two daughters of Elizabeth Larke, 10 shillings apiece to be paid out of the said 7 pounds which their father owes me; to </w:t>
      </w:r>
      <w:r w:rsidRPr="008E7053">
        <w:rPr>
          <w:b/>
          <w:szCs w:val="24"/>
        </w:rPr>
        <w:t>Edward Knight</w:t>
      </w:r>
      <w:r>
        <w:rPr>
          <w:szCs w:val="24"/>
        </w:rPr>
        <w:t xml:space="preserve">, the son of John Knight, my son, 2 sheep and to his daughter 1 sheep; to niece Elizabeth Bullard, 1 heifer; to my servant, 3 shillings 4 pence and one sheep; to Joane Dither, Widow, 20 shillings; to Eleanor Dither, Widow, 20 shillings; to every godchild, 5 pence apiece; to the poor of Norton, 10 shillings to be distributed by William Mathews and Richard Wright; to the repairs of the church, 5 shillings 8 pence; residue of estate, all goods and chattes, etc, to </w:t>
      </w:r>
      <w:r w:rsidRPr="008E7053">
        <w:rPr>
          <w:b/>
          <w:szCs w:val="24"/>
        </w:rPr>
        <w:t>son George Knight</w:t>
      </w:r>
      <w:r>
        <w:rPr>
          <w:szCs w:val="24"/>
        </w:rPr>
        <w:t xml:space="preserve"> who is to be executor; William Mansell, William Mathews and John Knight, overseers; to each of them, 12 pence. (</w:t>
      </w:r>
      <w:r w:rsidRPr="008201D1">
        <w:rPr>
          <w:szCs w:val="24"/>
        </w:rPr>
        <w:t>Prerogative Court of Canterbury Wills, 1384-1858</w:t>
      </w:r>
      <w:r>
        <w:rPr>
          <w:szCs w:val="24"/>
        </w:rPr>
        <w:t xml:space="preserve">, </w:t>
      </w:r>
      <w:r w:rsidRPr="008201D1">
        <w:rPr>
          <w:szCs w:val="24"/>
        </w:rPr>
        <w:t>PROB 11: Will Registers</w:t>
      </w:r>
      <w:r>
        <w:rPr>
          <w:szCs w:val="24"/>
        </w:rPr>
        <w:t xml:space="preserve">, </w:t>
      </w:r>
      <w:r w:rsidRPr="008201D1">
        <w:rPr>
          <w:szCs w:val="24"/>
        </w:rPr>
        <w:t>1599-1623</w:t>
      </w:r>
      <w:r>
        <w:rPr>
          <w:szCs w:val="24"/>
        </w:rPr>
        <w:t xml:space="preserve">, </w:t>
      </w:r>
      <w:r w:rsidRPr="008201D1">
        <w:rPr>
          <w:szCs w:val="24"/>
        </w:rPr>
        <w:t>Piece 112: Windebanck, Quire Numbers 56-114 (1608)</w:t>
      </w:r>
      <w:r>
        <w:rPr>
          <w:szCs w:val="24"/>
        </w:rPr>
        <w:t>)</w:t>
      </w:r>
    </w:p>
    <w:p w:rsidR="00667994" w:rsidRDefault="00667994" w:rsidP="00667994">
      <w:pPr>
        <w:rPr>
          <w:szCs w:val="24"/>
        </w:rPr>
      </w:pPr>
      <w:r w:rsidRPr="00E86DE3">
        <w:rPr>
          <w:b/>
          <w:szCs w:val="24"/>
        </w:rPr>
        <w:t xml:space="preserve">1608 – Dec 16 – </w:t>
      </w:r>
      <w:r w:rsidR="007A5EE4" w:rsidRPr="007A5EE4">
        <w:rPr>
          <w:b/>
          <w:szCs w:val="24"/>
          <w:u w:val="single"/>
        </w:rPr>
        <w:t xml:space="preserve">UK </w:t>
      </w:r>
      <w:r w:rsidRPr="00E86DE3">
        <w:rPr>
          <w:b/>
          <w:szCs w:val="24"/>
          <w:u w:val="single"/>
        </w:rPr>
        <w:t>Somerset Puriton</w:t>
      </w:r>
      <w:r w:rsidRPr="00E86DE3">
        <w:rPr>
          <w:b/>
          <w:szCs w:val="24"/>
        </w:rPr>
        <w:t xml:space="preserve"> – Ox Alum – William Knight</w:t>
      </w:r>
      <w:r>
        <w:rPr>
          <w:szCs w:val="24"/>
        </w:rPr>
        <w:t xml:space="preserve"> – B.A. from Balliol Coll 16 Dec 1608; one of these names vicar of Puriton, Somerset 1616.  See Foster’s </w:t>
      </w:r>
      <w:r w:rsidRPr="00E86DE3">
        <w:rPr>
          <w:i/>
          <w:szCs w:val="24"/>
        </w:rPr>
        <w:t>Index Eccl</w:t>
      </w:r>
      <w:r>
        <w:rPr>
          <w:szCs w:val="24"/>
        </w:rPr>
        <w:t>. (Oxford University Alumni 1500-1886, pp. 861-863)</w:t>
      </w:r>
    </w:p>
    <w:p w:rsidR="00667994" w:rsidRDefault="00667994" w:rsidP="00667994">
      <w:pPr>
        <w:rPr>
          <w:szCs w:val="24"/>
        </w:rPr>
      </w:pPr>
      <w:r w:rsidRPr="00815E89">
        <w:rPr>
          <w:b/>
        </w:rPr>
        <w:t xml:space="preserve">1608 – </w:t>
      </w:r>
      <w:r w:rsidR="007A5EE4" w:rsidRPr="007A5EE4">
        <w:rPr>
          <w:b/>
          <w:szCs w:val="24"/>
          <w:u w:val="single"/>
        </w:rPr>
        <w:t xml:space="preserve">UK </w:t>
      </w:r>
      <w:r w:rsidRPr="00724CF2">
        <w:rPr>
          <w:b/>
          <w:u w:val="single"/>
        </w:rPr>
        <w:t>London</w:t>
      </w:r>
      <w:r>
        <w:rPr>
          <w:b/>
          <w:u w:val="single"/>
        </w:rPr>
        <w:t xml:space="preserve"> </w:t>
      </w:r>
      <w:r w:rsidRPr="00724CF2">
        <w:rPr>
          <w:b/>
          <w:u w:val="single"/>
        </w:rPr>
        <w:t xml:space="preserve">St Olave’s </w:t>
      </w:r>
      <w:r w:rsidRPr="00815E89">
        <w:rPr>
          <w:b/>
        </w:rPr>
        <w:t xml:space="preserve">– </w:t>
      </w:r>
      <w:r>
        <w:rPr>
          <w:b/>
        </w:rPr>
        <w:t xml:space="preserve">Will - </w:t>
      </w:r>
      <w:r w:rsidRPr="00815E89">
        <w:rPr>
          <w:b/>
        </w:rPr>
        <w:t>Robert Knight</w:t>
      </w:r>
      <w:r>
        <w:rPr>
          <w:b/>
        </w:rPr>
        <w:t xml:space="preserve"> </w:t>
      </w:r>
      <w:r w:rsidRPr="00724CF2">
        <w:rPr>
          <w:b/>
        </w:rPr>
        <w:t>Cit. and Clothworker</w:t>
      </w:r>
      <w:r>
        <w:t xml:space="preserve"> – Leg. to: </w:t>
      </w:r>
      <w:r w:rsidRPr="008E7053">
        <w:rPr>
          <w:b/>
          <w:szCs w:val="24"/>
        </w:rPr>
        <w:t>brother: Edmond Knight</w:t>
      </w:r>
      <w:r>
        <w:rPr>
          <w:szCs w:val="24"/>
        </w:rPr>
        <w:t xml:space="preserve">; Margaret, Edmond’s wife; </w:t>
      </w:r>
      <w:r w:rsidRPr="008E7053">
        <w:rPr>
          <w:b/>
          <w:szCs w:val="24"/>
        </w:rPr>
        <w:t>sister: Maria Smith</w:t>
      </w:r>
      <w:r>
        <w:rPr>
          <w:szCs w:val="24"/>
        </w:rPr>
        <w:t xml:space="preserve"> wife of Henrie Smith of Morton in the county of Surry, Yeoman; their dau. Anne Baker, husb. Henrie Baker; Richard Knight fishmonger and Jane his wife; Jane Knight, dau. of bro. Edmond, 150 pounds(!)  Kinsman James Frankin</w:t>
      </w:r>
      <w:r w:rsidR="008E7053">
        <w:rPr>
          <w:szCs w:val="24"/>
        </w:rPr>
        <w:t>,</w:t>
      </w:r>
      <w:r>
        <w:rPr>
          <w:szCs w:val="24"/>
        </w:rPr>
        <w:t xml:space="preserve"> Salter</w:t>
      </w:r>
      <w:r w:rsidR="008E7053">
        <w:rPr>
          <w:szCs w:val="24"/>
        </w:rPr>
        <w:t>,</w:t>
      </w:r>
      <w:r>
        <w:rPr>
          <w:szCs w:val="24"/>
        </w:rPr>
        <w:t xml:space="preserve"> and his wife: ten pounds,  everything else to wife Anne Knight. </w:t>
      </w:r>
      <w:r w:rsidRPr="00724CF2">
        <w:rPr>
          <w:b/>
        </w:rPr>
        <w:t xml:space="preserve"> </w:t>
      </w:r>
      <w:r>
        <w:rPr>
          <w:szCs w:val="24"/>
        </w:rPr>
        <w:t>(</w:t>
      </w:r>
      <w:r w:rsidRPr="00724CF2">
        <w:rPr>
          <w:szCs w:val="24"/>
        </w:rPr>
        <w:t>Wills Proved in the Prerogative Court of Canterbury, 1605-1619</w:t>
      </w:r>
      <w:r>
        <w:rPr>
          <w:szCs w:val="24"/>
        </w:rPr>
        <w:t xml:space="preserve">) </w:t>
      </w:r>
      <w:r w:rsidR="008E7053">
        <w:rPr>
          <w:szCs w:val="24"/>
        </w:rPr>
        <w:br/>
        <w:t xml:space="preserve">Note: </w:t>
      </w:r>
      <w:r>
        <w:rPr>
          <w:szCs w:val="24"/>
        </w:rPr>
        <w:t>See: 1549 Humfrey Knight; 1558 Robert Knight; 1564 Johanna Knight.</w:t>
      </w:r>
    </w:p>
    <w:p w:rsidR="00667994" w:rsidRDefault="00667994" w:rsidP="00667994">
      <w:r w:rsidRPr="004D39E4">
        <w:rPr>
          <w:b/>
        </w:rPr>
        <w:t xml:space="preserve">1609 – </w:t>
      </w:r>
      <w:r w:rsidR="007A5EE4" w:rsidRPr="007A5EE4">
        <w:rPr>
          <w:b/>
          <w:szCs w:val="24"/>
          <w:u w:val="single"/>
        </w:rPr>
        <w:t xml:space="preserve">UK </w:t>
      </w:r>
      <w:r w:rsidRPr="004D39E4">
        <w:rPr>
          <w:b/>
          <w:u w:val="single"/>
        </w:rPr>
        <w:t>Kent Hythe</w:t>
      </w:r>
      <w:r w:rsidRPr="004D39E4">
        <w:rPr>
          <w:b/>
        </w:rPr>
        <w:t xml:space="preserve"> – Admin – William Knight</w:t>
      </w:r>
      <w:r>
        <w:t xml:space="preserve"> - appointed porter of Sandgate Castle (Hist of Parliament Online)</w:t>
      </w:r>
    </w:p>
    <w:p w:rsidR="00667994" w:rsidRDefault="00667994" w:rsidP="00667994">
      <w:pPr>
        <w:rPr>
          <w:szCs w:val="24"/>
        </w:rPr>
      </w:pPr>
      <w:r w:rsidRPr="00B861D8">
        <w:rPr>
          <w:b/>
        </w:rPr>
        <w:t xml:space="preserve">1609 – Feb 3 – </w:t>
      </w:r>
      <w:r w:rsidR="007A5EE4" w:rsidRPr="007A5EE4">
        <w:rPr>
          <w:b/>
          <w:szCs w:val="24"/>
          <w:u w:val="single"/>
        </w:rPr>
        <w:t xml:space="preserve">UK </w:t>
      </w:r>
      <w:r w:rsidRPr="00B861D8">
        <w:rPr>
          <w:b/>
          <w:u w:val="single"/>
        </w:rPr>
        <w:t>Gloucestershire Gloucester</w:t>
      </w:r>
      <w:r w:rsidRPr="00B861D8">
        <w:rPr>
          <w:b/>
        </w:rPr>
        <w:t xml:space="preserve"> – Ox Alum – John Knight</w:t>
      </w:r>
      <w:r>
        <w:t xml:space="preserve"> – Of co. Gloucester, pleb. Christ Church, matric. 3 Feb 1608-9, aged 17; B.A. from Broadgates </w:t>
      </w:r>
      <w:r>
        <w:lastRenderedPageBreak/>
        <w:t xml:space="preserve">Hall, 2 Jul 1612, M.A. 4 May 1619; one of these names vicar of Wiggenhall St Mary Magdalene, Norfolk, 1620.  See Foster’s </w:t>
      </w:r>
      <w:r w:rsidRPr="001611E0">
        <w:rPr>
          <w:i/>
        </w:rPr>
        <w:t>Index Eccl</w:t>
      </w:r>
      <w:r>
        <w:t xml:space="preserve">. </w:t>
      </w:r>
      <w:r>
        <w:rPr>
          <w:szCs w:val="24"/>
        </w:rPr>
        <w:t>(Oxford University Alumni 1500-1886, p. 861)</w:t>
      </w:r>
    </w:p>
    <w:p w:rsidR="00667994" w:rsidRDefault="00667994" w:rsidP="00667994">
      <w:r w:rsidRPr="00237359">
        <w:rPr>
          <w:b/>
          <w:szCs w:val="24"/>
        </w:rPr>
        <w:t xml:space="preserve">1609 – May 22 – </w:t>
      </w:r>
      <w:r w:rsidR="007A5EE4" w:rsidRPr="007A5EE4">
        <w:rPr>
          <w:b/>
          <w:szCs w:val="24"/>
          <w:u w:val="single"/>
        </w:rPr>
        <w:t xml:space="preserve">UK </w:t>
      </w:r>
      <w:r w:rsidRPr="00237359">
        <w:rPr>
          <w:b/>
          <w:szCs w:val="24"/>
          <w:u w:val="single"/>
        </w:rPr>
        <w:t>Kent Tenterden</w:t>
      </w:r>
      <w:r w:rsidRPr="00237359">
        <w:rPr>
          <w:b/>
          <w:szCs w:val="24"/>
        </w:rPr>
        <w:t xml:space="preserve"> – Mar – Agnes Knight &amp; Thomas Collins </w:t>
      </w:r>
      <w:r>
        <w:rPr>
          <w:szCs w:val="24"/>
        </w:rPr>
        <w:t xml:space="preserve">(Collynes) </w:t>
      </w:r>
      <w:r w:rsidRPr="001F77E8">
        <w:t>(Tyler)</w:t>
      </w:r>
    </w:p>
    <w:p w:rsidR="001470B7" w:rsidRDefault="001470B7" w:rsidP="001470B7">
      <w:pPr>
        <w:spacing w:before="240" w:after="240"/>
      </w:pPr>
      <w:r w:rsidRPr="000243F8">
        <w:rPr>
          <w:b/>
          <w:szCs w:val="24"/>
        </w:rPr>
        <w:t xml:space="preserve">1609 Jun 2 </w:t>
      </w:r>
      <w:r w:rsidRPr="000243F8">
        <w:rPr>
          <w:szCs w:val="24"/>
        </w:rPr>
        <w:t xml:space="preserve">– </w:t>
      </w:r>
      <w:r w:rsidRPr="000243F8">
        <w:rPr>
          <w:b/>
          <w:szCs w:val="24"/>
          <w:u w:val="single"/>
        </w:rPr>
        <w:t>England</w:t>
      </w:r>
      <w:r w:rsidR="007A5EE4">
        <w:rPr>
          <w:b/>
          <w:szCs w:val="24"/>
          <w:u w:val="single"/>
        </w:rPr>
        <w:t xml:space="preserve"> / Virginia</w:t>
      </w:r>
      <w:r w:rsidRPr="00667994">
        <w:rPr>
          <w:b/>
          <w:szCs w:val="24"/>
        </w:rPr>
        <w:t xml:space="preserve"> </w:t>
      </w:r>
      <w:r w:rsidR="00667994" w:rsidRPr="00667994">
        <w:rPr>
          <w:b/>
          <w:szCs w:val="24"/>
        </w:rPr>
        <w:t>–</w:t>
      </w:r>
      <w:r w:rsidRPr="00667994">
        <w:rPr>
          <w:b/>
          <w:szCs w:val="24"/>
        </w:rPr>
        <w:t xml:space="preserve"> </w:t>
      </w:r>
      <w:r w:rsidR="00667994" w:rsidRPr="00667994">
        <w:rPr>
          <w:b/>
          <w:szCs w:val="24"/>
        </w:rPr>
        <w:t xml:space="preserve">Info - </w:t>
      </w:r>
      <w:r>
        <w:t xml:space="preserve">The largest fleet England has ever amassed - nine ships, 600 passengers, and livestock and provisions to last a year - left England for Virginia. Led by the flagship </w:t>
      </w:r>
      <w:r w:rsidRPr="000243F8">
        <w:rPr>
          <w:i/>
          <w:iCs/>
        </w:rPr>
        <w:t>Sea Venture</w:t>
      </w:r>
      <w:r>
        <w:t>, the fleet's mission was to save the failing colony. Sir Thomas Gates headed the expedition.</w:t>
      </w:r>
    </w:p>
    <w:p w:rsidR="00464506" w:rsidRDefault="00464506" w:rsidP="00464506">
      <w:pPr>
        <w:rPr>
          <w:szCs w:val="24"/>
        </w:rPr>
      </w:pPr>
      <w:r w:rsidRPr="0035253B">
        <w:rPr>
          <w:b/>
          <w:szCs w:val="24"/>
        </w:rPr>
        <w:t xml:space="preserve">1609 – Aug 31 – </w:t>
      </w:r>
      <w:r w:rsidR="007A5EE4" w:rsidRPr="007A5EE4">
        <w:rPr>
          <w:b/>
          <w:szCs w:val="24"/>
          <w:u w:val="single"/>
        </w:rPr>
        <w:t xml:space="preserve">UK </w:t>
      </w:r>
      <w:r w:rsidRPr="0035253B">
        <w:rPr>
          <w:b/>
          <w:szCs w:val="24"/>
          <w:u w:val="single"/>
        </w:rPr>
        <w:t>Somerset Combe St Nicholas</w:t>
      </w:r>
      <w:r w:rsidRPr="0035253B">
        <w:rPr>
          <w:b/>
          <w:szCs w:val="24"/>
        </w:rPr>
        <w:t xml:space="preserve"> – Will – Simon Knight</w:t>
      </w:r>
      <w:r>
        <w:rPr>
          <w:b/>
          <w:szCs w:val="24"/>
        </w:rPr>
        <w:t>, Yeoman</w:t>
      </w:r>
      <w:r>
        <w:rPr>
          <w:szCs w:val="24"/>
        </w:rPr>
        <w:t xml:space="preserve"> – Annuity to mother, Elizabeth Alford, of 3 pounds out of a lease in Burkland St Marie. Residue of estate to wife, Agnes Knight. (</w:t>
      </w:r>
      <w:r w:rsidRPr="0035253B">
        <w:rPr>
          <w:szCs w:val="24"/>
        </w:rPr>
        <w:t>Prerogative Court of Canterbury Wills, 1384-1858</w:t>
      </w:r>
      <w:r>
        <w:rPr>
          <w:szCs w:val="24"/>
        </w:rPr>
        <w:t xml:space="preserve">, </w:t>
      </w:r>
      <w:r w:rsidRPr="0035253B">
        <w:rPr>
          <w:szCs w:val="24"/>
        </w:rPr>
        <w:t>PROB 11: Will Registers</w:t>
      </w:r>
      <w:r>
        <w:rPr>
          <w:szCs w:val="24"/>
        </w:rPr>
        <w:t xml:space="preserve">, </w:t>
      </w:r>
      <w:r w:rsidRPr="0035253B">
        <w:rPr>
          <w:szCs w:val="24"/>
        </w:rPr>
        <w:t>1599-1623</w:t>
      </w:r>
      <w:r>
        <w:rPr>
          <w:szCs w:val="24"/>
        </w:rPr>
        <w:t xml:space="preserve">, </w:t>
      </w:r>
      <w:r w:rsidRPr="0035253B">
        <w:rPr>
          <w:szCs w:val="24"/>
        </w:rPr>
        <w:t>Piece 114: Dorset, Quire Numbers 57-120 (1609)</w:t>
      </w:r>
      <w:r>
        <w:rPr>
          <w:szCs w:val="24"/>
        </w:rPr>
        <w:t>)</w:t>
      </w:r>
    </w:p>
    <w:p w:rsidR="00464506" w:rsidRDefault="00464506" w:rsidP="00464506">
      <w:pPr>
        <w:rPr>
          <w:szCs w:val="24"/>
        </w:rPr>
      </w:pPr>
      <w:r w:rsidRPr="00BF5B40">
        <w:rPr>
          <w:b/>
          <w:szCs w:val="24"/>
        </w:rPr>
        <w:t xml:space="preserve">1609 – </w:t>
      </w:r>
      <w:r>
        <w:rPr>
          <w:b/>
          <w:szCs w:val="24"/>
        </w:rPr>
        <w:t xml:space="preserve">Sep 1 - </w:t>
      </w:r>
      <w:r w:rsidR="007A5EE4" w:rsidRPr="007A5EE4">
        <w:rPr>
          <w:b/>
          <w:szCs w:val="24"/>
          <w:u w:val="single"/>
        </w:rPr>
        <w:t xml:space="preserve">UK </w:t>
      </w:r>
      <w:r w:rsidRPr="00BF5B40">
        <w:rPr>
          <w:b/>
          <w:szCs w:val="24"/>
          <w:u w:val="single"/>
        </w:rPr>
        <w:t>Somerset</w:t>
      </w:r>
      <w:r>
        <w:rPr>
          <w:b/>
          <w:szCs w:val="24"/>
          <w:u w:val="single"/>
        </w:rPr>
        <w:t xml:space="preserve"> </w:t>
      </w:r>
      <w:r w:rsidRPr="00BF5B40">
        <w:rPr>
          <w:b/>
          <w:szCs w:val="24"/>
          <w:u w:val="single"/>
        </w:rPr>
        <w:t>Portbury</w:t>
      </w:r>
      <w:r w:rsidRPr="00BF5B40">
        <w:rPr>
          <w:b/>
          <w:szCs w:val="24"/>
        </w:rPr>
        <w:t xml:space="preserve"> – </w:t>
      </w:r>
      <w:r>
        <w:rPr>
          <w:b/>
          <w:szCs w:val="24"/>
        </w:rPr>
        <w:t xml:space="preserve">Will - </w:t>
      </w:r>
      <w:r w:rsidRPr="00BF5B40">
        <w:rPr>
          <w:b/>
          <w:szCs w:val="24"/>
        </w:rPr>
        <w:t>John Knight, Mariner</w:t>
      </w:r>
      <w:r>
        <w:rPr>
          <w:szCs w:val="24"/>
        </w:rPr>
        <w:t xml:space="preserve"> – Bequest to the poor of the parish; small bequests to friends, relatives with no apparent Knight connections named. (</w:t>
      </w:r>
      <w:r w:rsidRPr="00EB7710">
        <w:rPr>
          <w:szCs w:val="24"/>
        </w:rPr>
        <w:t>PROB 11: Will Registers</w:t>
      </w:r>
      <w:r>
        <w:rPr>
          <w:szCs w:val="24"/>
        </w:rPr>
        <w:t xml:space="preserve">, </w:t>
      </w:r>
      <w:r w:rsidRPr="00EB7710">
        <w:rPr>
          <w:szCs w:val="24"/>
        </w:rPr>
        <w:t>1599-1623</w:t>
      </w:r>
      <w:r>
        <w:rPr>
          <w:szCs w:val="24"/>
        </w:rPr>
        <w:t xml:space="preserve">, </w:t>
      </w:r>
      <w:r w:rsidRPr="00EB7710">
        <w:rPr>
          <w:szCs w:val="24"/>
        </w:rPr>
        <w:t>Piece 114: Dorset, Quire Numbers 57-120 (1609)</w:t>
      </w:r>
      <w:r>
        <w:rPr>
          <w:szCs w:val="24"/>
        </w:rPr>
        <w:t xml:space="preserve">, </w:t>
      </w:r>
      <w:r w:rsidRPr="00EB7710">
        <w:rPr>
          <w:szCs w:val="24"/>
        </w:rPr>
        <w:t>Prerogative Court of Canterbury Wills, 1384-1858</w:t>
      </w:r>
      <w:r>
        <w:rPr>
          <w:szCs w:val="24"/>
        </w:rPr>
        <w:t>)</w:t>
      </w:r>
    </w:p>
    <w:p w:rsidR="00464506" w:rsidRDefault="00464506" w:rsidP="00464506">
      <w:pPr>
        <w:rPr>
          <w:szCs w:val="24"/>
        </w:rPr>
      </w:pPr>
      <w:r w:rsidRPr="003E6B71">
        <w:rPr>
          <w:b/>
          <w:szCs w:val="24"/>
        </w:rPr>
        <w:t xml:space="preserve">1609 – Oct 11 – </w:t>
      </w:r>
      <w:r w:rsidR="007A5EE4" w:rsidRPr="007A5EE4">
        <w:rPr>
          <w:b/>
          <w:szCs w:val="24"/>
          <w:u w:val="single"/>
        </w:rPr>
        <w:t xml:space="preserve">UK </w:t>
      </w:r>
      <w:r w:rsidRPr="003E6B71">
        <w:rPr>
          <w:b/>
          <w:szCs w:val="24"/>
          <w:u w:val="single"/>
        </w:rPr>
        <w:t>London St Leonard Shoreditch</w:t>
      </w:r>
      <w:r w:rsidRPr="003E6B71">
        <w:rPr>
          <w:b/>
          <w:szCs w:val="24"/>
        </w:rPr>
        <w:t xml:space="preserve"> – Bur – Christopher Knight</w:t>
      </w:r>
      <w:r>
        <w:rPr>
          <w:szCs w:val="24"/>
        </w:rPr>
        <w:t xml:space="preserve"> (London Met Arch)</w:t>
      </w:r>
    </w:p>
    <w:p w:rsidR="00464506" w:rsidRDefault="00464506" w:rsidP="00464506">
      <w:r w:rsidRPr="00075019">
        <w:rPr>
          <w:b/>
          <w:szCs w:val="24"/>
        </w:rPr>
        <w:t xml:space="preserve">1609 – Nov – </w:t>
      </w:r>
      <w:r w:rsidRPr="00075019">
        <w:rPr>
          <w:b/>
          <w:szCs w:val="24"/>
          <w:u w:val="single"/>
        </w:rPr>
        <w:t>VA Jamestown</w:t>
      </w:r>
      <w:r w:rsidRPr="008E7053">
        <w:rPr>
          <w:b/>
          <w:szCs w:val="24"/>
        </w:rPr>
        <w:t xml:space="preserve"> </w:t>
      </w:r>
      <w:r w:rsidR="008E7053" w:rsidRPr="008E7053">
        <w:rPr>
          <w:b/>
          <w:szCs w:val="24"/>
        </w:rPr>
        <w:t>–</w:t>
      </w:r>
      <w:r w:rsidRPr="008E7053">
        <w:rPr>
          <w:b/>
          <w:szCs w:val="24"/>
        </w:rPr>
        <w:t xml:space="preserve"> </w:t>
      </w:r>
      <w:r w:rsidR="008E7053" w:rsidRPr="008E7053">
        <w:rPr>
          <w:b/>
          <w:szCs w:val="24"/>
        </w:rPr>
        <w:t xml:space="preserve">Info - </w:t>
      </w:r>
      <w:r w:rsidRPr="008E7053">
        <w:rPr>
          <w:b/>
          <w:szCs w:val="24"/>
        </w:rPr>
        <w:t>First Anglo-Powhatan War</w:t>
      </w:r>
      <w:r w:rsidRPr="00075019">
        <w:rPr>
          <w:szCs w:val="24"/>
        </w:rPr>
        <w:t xml:space="preserve"> </w:t>
      </w:r>
      <w:r w:rsidR="008E7053">
        <w:rPr>
          <w:szCs w:val="24"/>
        </w:rPr>
        <w:t>-</w:t>
      </w:r>
      <w:r w:rsidRPr="00075019">
        <w:rPr>
          <w:szCs w:val="24"/>
        </w:rPr>
        <w:t xml:space="preserve"> After the English arrived in Virginia in 1607, they struggled to survive through terrible drought and cold winters. Unable to adequately provide for themselves, they pressured the Indians of Tsenacomoco for relief, which led to a series of conflicts along the James River that intensified in the autumn of 1609. In Nov of 1609, Powhatan ordered something like a siege of the English fort, which lasted through the winter of 1609–1610 and precipitated the so-called </w:t>
      </w:r>
      <w:r w:rsidRPr="008E7053">
        <w:rPr>
          <w:b/>
          <w:szCs w:val="24"/>
        </w:rPr>
        <w:t>Starving Time</w:t>
      </w:r>
      <w:r w:rsidRPr="00075019">
        <w:rPr>
          <w:szCs w:val="24"/>
        </w:rPr>
        <w:t xml:space="preserve">. While the English colonists starved in Virginia, the shipwrecked crew and passengers of the </w:t>
      </w:r>
      <w:r w:rsidRPr="00075019">
        <w:rPr>
          <w:i/>
          <w:szCs w:val="24"/>
        </w:rPr>
        <w:t>Sea Venture</w:t>
      </w:r>
      <w:r w:rsidRPr="00075019">
        <w:rPr>
          <w:szCs w:val="24"/>
        </w:rPr>
        <w:t xml:space="preserve"> made camp in Bermuda. They built two new boats, the </w:t>
      </w:r>
      <w:r w:rsidRPr="00075019">
        <w:rPr>
          <w:i/>
          <w:szCs w:val="24"/>
        </w:rPr>
        <w:t>Patience</w:t>
      </w:r>
      <w:r w:rsidRPr="00075019">
        <w:rPr>
          <w:szCs w:val="24"/>
        </w:rPr>
        <w:t xml:space="preserve"> and </w:t>
      </w:r>
      <w:r w:rsidRPr="00075019">
        <w:rPr>
          <w:i/>
          <w:szCs w:val="24"/>
        </w:rPr>
        <w:t>Deliverance</w:t>
      </w:r>
      <w:r w:rsidRPr="00075019">
        <w:rPr>
          <w:szCs w:val="24"/>
        </w:rPr>
        <w:t xml:space="preserve">, from Bermuda cedar and the scavenged remains of the Sea Venture.  </w:t>
      </w:r>
      <w:r>
        <w:t>(Brendan Wolfe, Encyclopedia Virginia, Library of Virginia, Online)</w:t>
      </w:r>
    </w:p>
    <w:p w:rsidR="00A43B03" w:rsidRDefault="00A43B03" w:rsidP="00A43B03">
      <w:pPr>
        <w:pStyle w:val="Heading2"/>
        <w:rPr>
          <w:szCs w:val="24"/>
        </w:rPr>
      </w:pPr>
      <w:r>
        <w:t>1610</w:t>
      </w:r>
    </w:p>
    <w:p w:rsidR="00464506" w:rsidRDefault="00464506" w:rsidP="00464506">
      <w:pPr>
        <w:rPr>
          <w:szCs w:val="24"/>
        </w:rPr>
      </w:pPr>
      <w:r w:rsidRPr="00EB401E">
        <w:rPr>
          <w:b/>
          <w:szCs w:val="24"/>
        </w:rPr>
        <w:t xml:space="preserve">1610 </w:t>
      </w:r>
      <w:r>
        <w:rPr>
          <w:b/>
          <w:szCs w:val="24"/>
        </w:rPr>
        <w:t xml:space="preserve">- </w:t>
      </w:r>
      <w:r w:rsidRPr="00EB401E">
        <w:rPr>
          <w:b/>
          <w:szCs w:val="24"/>
        </w:rPr>
        <w:t xml:space="preserve">Feb 11 – </w:t>
      </w:r>
      <w:r w:rsidR="007A5EE4" w:rsidRPr="007A5EE4">
        <w:rPr>
          <w:b/>
          <w:szCs w:val="24"/>
          <w:u w:val="single"/>
        </w:rPr>
        <w:t xml:space="preserve">UK </w:t>
      </w:r>
      <w:r w:rsidRPr="00EB401E">
        <w:rPr>
          <w:b/>
          <w:szCs w:val="24"/>
          <w:u w:val="single"/>
        </w:rPr>
        <w:t>Kent</w:t>
      </w:r>
      <w:r>
        <w:rPr>
          <w:b/>
          <w:szCs w:val="24"/>
          <w:u w:val="single"/>
        </w:rPr>
        <w:t xml:space="preserve"> </w:t>
      </w:r>
      <w:r w:rsidRPr="00EB401E">
        <w:rPr>
          <w:b/>
          <w:szCs w:val="24"/>
          <w:u w:val="single"/>
        </w:rPr>
        <w:t>Sutton at Hone</w:t>
      </w:r>
      <w:r w:rsidRPr="00EB401E">
        <w:rPr>
          <w:b/>
          <w:szCs w:val="24"/>
        </w:rPr>
        <w:t xml:space="preserve"> - John Knight Will </w:t>
      </w:r>
      <w:r>
        <w:rPr>
          <w:szCs w:val="24"/>
        </w:rPr>
        <w:t xml:space="preserve">– To daughter </w:t>
      </w:r>
      <w:r w:rsidRPr="008B10A3">
        <w:rPr>
          <w:b/>
          <w:szCs w:val="24"/>
        </w:rPr>
        <w:t>Anne Knight</w:t>
      </w:r>
      <w:r>
        <w:rPr>
          <w:szCs w:val="24"/>
        </w:rPr>
        <w:t xml:space="preserve"> 40 pounds to be paid out of my rent at Stambridge beginning the next rent day after my decease; to daughter </w:t>
      </w:r>
      <w:r w:rsidRPr="008B10A3">
        <w:rPr>
          <w:b/>
          <w:szCs w:val="24"/>
        </w:rPr>
        <w:t>Frances Knight</w:t>
      </w:r>
      <w:r>
        <w:rPr>
          <w:szCs w:val="24"/>
        </w:rPr>
        <w:t xml:space="preserve"> 5 pounds on her marriage day if she marry someone to the liking of her brothers </w:t>
      </w:r>
      <w:r w:rsidRPr="008B10A3">
        <w:rPr>
          <w:b/>
          <w:szCs w:val="24"/>
        </w:rPr>
        <w:t>Thomas Knight and John Knight</w:t>
      </w:r>
      <w:r>
        <w:rPr>
          <w:szCs w:val="24"/>
        </w:rPr>
        <w:t xml:space="preserve">, or one of them; there was a legacy of 40 pounds given to daughter Frances by her Aunt Katherine Heyward, the money was placed into my hands and my two sons, John Knight and Thomas Knight have bound for it in court; the same 40 pounds being put in my son </w:t>
      </w:r>
      <w:r w:rsidRPr="008B10A3">
        <w:rPr>
          <w:b/>
          <w:szCs w:val="24"/>
        </w:rPr>
        <w:t>Henry Knight</w:t>
      </w:r>
      <w:r>
        <w:rPr>
          <w:szCs w:val="24"/>
        </w:rPr>
        <w:t xml:space="preserve">’s hands to do him good, hath contrarywise embezzled and wasted it and for that I am bound to make good; therefore, this 40 pounds to begin to be repaid out of the rents from Stambridge property after daughter Anne has received her 40 pounds; if one or other of the daughters dies before receiving entire amount, the rest to go to the other daughter; to daughter </w:t>
      </w:r>
      <w:r w:rsidRPr="008B10A3">
        <w:rPr>
          <w:b/>
          <w:szCs w:val="24"/>
        </w:rPr>
        <w:t>Elizabeth Knight</w:t>
      </w:r>
      <w:r>
        <w:rPr>
          <w:szCs w:val="24"/>
        </w:rPr>
        <w:t xml:space="preserve">, 30 pounds to be paid out of rent from Stambridge after Frances has received her 40 pounds; to son </w:t>
      </w:r>
      <w:r w:rsidRPr="008B10A3">
        <w:rPr>
          <w:b/>
          <w:szCs w:val="24"/>
        </w:rPr>
        <w:lastRenderedPageBreak/>
        <w:t>Gabriel Knight</w:t>
      </w:r>
      <w:r>
        <w:rPr>
          <w:szCs w:val="24"/>
        </w:rPr>
        <w:t xml:space="preserve">, all the rest and residue of the rents from Stambridge property except for 4 pounds, 5 shillings per year to my wife during her widowhood;  wife, </w:t>
      </w:r>
      <w:r w:rsidRPr="008B10A3">
        <w:rPr>
          <w:b/>
          <w:szCs w:val="24"/>
        </w:rPr>
        <w:t>Ursula</w:t>
      </w:r>
      <w:r>
        <w:rPr>
          <w:szCs w:val="24"/>
        </w:rPr>
        <w:t>, to receive lease of house at Sutton and all goods and chattels and she to be executrix; after her death, estate to my two sons John Knight and Thomas Knight; to godson John Rawlins, 2 shillings 5 pence.  (</w:t>
      </w:r>
      <w:r w:rsidRPr="00193D14">
        <w:rPr>
          <w:szCs w:val="24"/>
        </w:rPr>
        <w:t xml:space="preserve"> PROB 11: Will Registers</w:t>
      </w:r>
      <w:r>
        <w:rPr>
          <w:szCs w:val="24"/>
        </w:rPr>
        <w:t xml:space="preserve">, </w:t>
      </w:r>
      <w:r w:rsidRPr="00193D14">
        <w:rPr>
          <w:szCs w:val="24"/>
        </w:rPr>
        <w:t>1599-1623</w:t>
      </w:r>
      <w:r>
        <w:rPr>
          <w:szCs w:val="24"/>
        </w:rPr>
        <w:t xml:space="preserve">, </w:t>
      </w:r>
      <w:r w:rsidRPr="00193D14">
        <w:rPr>
          <w:szCs w:val="24"/>
        </w:rPr>
        <w:t>Piece 117: Wood, Quire Numbers 1-58 (1611)</w:t>
      </w:r>
      <w:r w:rsidRPr="00857039">
        <w:rPr>
          <w:szCs w:val="24"/>
        </w:rPr>
        <w:t>Wills Proved in the Prerogative Court of Canterbury, 1605-1619</w:t>
      </w:r>
      <w:r>
        <w:rPr>
          <w:szCs w:val="24"/>
        </w:rPr>
        <w:t>)</w:t>
      </w:r>
    </w:p>
    <w:p w:rsidR="00464506" w:rsidRDefault="00464506" w:rsidP="00464506">
      <w:pPr>
        <w:rPr>
          <w:szCs w:val="24"/>
        </w:rPr>
      </w:pPr>
      <w:r w:rsidRPr="007A229B">
        <w:rPr>
          <w:b/>
          <w:szCs w:val="24"/>
        </w:rPr>
        <w:t xml:space="preserve">1610 – Feb 14 – </w:t>
      </w:r>
      <w:r w:rsidR="007A5EE4" w:rsidRPr="007A5EE4">
        <w:rPr>
          <w:b/>
          <w:szCs w:val="24"/>
          <w:u w:val="single"/>
        </w:rPr>
        <w:t xml:space="preserve">UK </w:t>
      </w:r>
      <w:r w:rsidRPr="007A229B">
        <w:rPr>
          <w:b/>
          <w:szCs w:val="24"/>
          <w:u w:val="single"/>
        </w:rPr>
        <w:t>Kent Tenterden</w:t>
      </w:r>
      <w:r w:rsidRPr="007A229B">
        <w:rPr>
          <w:b/>
          <w:szCs w:val="24"/>
        </w:rPr>
        <w:t xml:space="preserve"> – Bur – Margery Knight</w:t>
      </w:r>
      <w:r>
        <w:rPr>
          <w:szCs w:val="24"/>
        </w:rPr>
        <w:t xml:space="preserve"> - Widow to Richard Knight (Tyler)</w:t>
      </w:r>
    </w:p>
    <w:p w:rsidR="00464506" w:rsidRDefault="00464506" w:rsidP="00464506">
      <w:pPr>
        <w:rPr>
          <w:szCs w:val="24"/>
        </w:rPr>
      </w:pPr>
      <w:r w:rsidRPr="001F6277">
        <w:rPr>
          <w:b/>
          <w:szCs w:val="24"/>
        </w:rPr>
        <w:t xml:space="preserve">1610 – Mar 25 – </w:t>
      </w:r>
      <w:r w:rsidR="007A5EE4" w:rsidRPr="007A5EE4">
        <w:rPr>
          <w:b/>
          <w:szCs w:val="24"/>
          <w:u w:val="single"/>
        </w:rPr>
        <w:t xml:space="preserve">UK </w:t>
      </w:r>
      <w:r w:rsidRPr="001F6277">
        <w:rPr>
          <w:b/>
          <w:szCs w:val="24"/>
          <w:u w:val="single"/>
        </w:rPr>
        <w:t>Kent Bicknor</w:t>
      </w:r>
      <w:r w:rsidRPr="001F6277">
        <w:rPr>
          <w:b/>
          <w:szCs w:val="24"/>
        </w:rPr>
        <w:t xml:space="preserve"> </w:t>
      </w:r>
      <w:r w:rsidR="007A089D">
        <w:rPr>
          <w:b/>
          <w:szCs w:val="24"/>
        </w:rPr>
        <w:t>– Birth/Bap –</w:t>
      </w:r>
      <w:r w:rsidRPr="001F6277">
        <w:rPr>
          <w:b/>
          <w:szCs w:val="24"/>
        </w:rPr>
        <w:t xml:space="preserve"> Robert Knight</w:t>
      </w:r>
      <w:r>
        <w:rPr>
          <w:szCs w:val="24"/>
        </w:rPr>
        <w:t xml:space="preserve"> – s/o James Knight (Tyler)</w:t>
      </w:r>
    </w:p>
    <w:p w:rsidR="00464506" w:rsidRDefault="00464506" w:rsidP="00464506">
      <w:r w:rsidRPr="00A43295">
        <w:rPr>
          <w:b/>
          <w:szCs w:val="24"/>
        </w:rPr>
        <w:t>1610 –</w:t>
      </w:r>
      <w:r>
        <w:rPr>
          <w:b/>
          <w:szCs w:val="24"/>
        </w:rPr>
        <w:t xml:space="preserve"> May 24 - </w:t>
      </w:r>
      <w:r w:rsidRPr="00A43295">
        <w:rPr>
          <w:b/>
          <w:szCs w:val="24"/>
          <w:u w:val="single"/>
        </w:rPr>
        <w:t>VA Jamestown</w:t>
      </w:r>
      <w:r w:rsidRPr="007A5EE4">
        <w:rPr>
          <w:b/>
          <w:szCs w:val="24"/>
        </w:rPr>
        <w:t xml:space="preserve">  - </w:t>
      </w:r>
      <w:r w:rsidR="007A5EE4" w:rsidRPr="007A5EE4">
        <w:rPr>
          <w:b/>
          <w:szCs w:val="24"/>
        </w:rPr>
        <w:t>Info</w:t>
      </w:r>
      <w:r w:rsidR="007A5EE4">
        <w:rPr>
          <w:szCs w:val="24"/>
        </w:rPr>
        <w:t xml:space="preserve"> - </w:t>
      </w:r>
      <w:r w:rsidRPr="00A43295">
        <w:rPr>
          <w:szCs w:val="24"/>
        </w:rPr>
        <w:t xml:space="preserve">Due to the fact that much of the planet was still in the grip of the Little Ice Age, famine was almost everywhere, especially among the Native Americans.  During the winter of 1609–1610, the </w:t>
      </w:r>
      <w:r>
        <w:rPr>
          <w:szCs w:val="24"/>
        </w:rPr>
        <w:t xml:space="preserve">VA </w:t>
      </w:r>
      <w:r w:rsidRPr="00A43295">
        <w:rPr>
          <w:szCs w:val="24"/>
        </w:rPr>
        <w:t xml:space="preserve">colony, unable to obtain food from the Natives, who simply didn’t have it, nearly starved. The resupply ship </w:t>
      </w:r>
      <w:r w:rsidRPr="00A43295">
        <w:rPr>
          <w:i/>
          <w:szCs w:val="24"/>
        </w:rPr>
        <w:t>Sea Venture</w:t>
      </w:r>
      <w:r w:rsidRPr="00A43295">
        <w:rPr>
          <w:szCs w:val="24"/>
        </w:rPr>
        <w:t xml:space="preserve">, carrying much of Virginia's new leadership, was thought lost at sea. When it finally arrived in May 1610, </w:t>
      </w:r>
      <w:r>
        <w:rPr>
          <w:szCs w:val="24"/>
        </w:rPr>
        <w:t>only 60</w:t>
      </w:r>
      <w:r w:rsidRPr="00A43295">
        <w:rPr>
          <w:szCs w:val="24"/>
        </w:rPr>
        <w:t xml:space="preserve"> colonists still survived.  </w:t>
      </w:r>
      <w:r>
        <w:rPr>
          <w:szCs w:val="24"/>
        </w:rPr>
        <w:t xml:space="preserve">After the arrival of the reinforcements, the colonists turned savagely against the Indians who had laid siege to their settlement causing unimaginable hardship and suffering. </w:t>
      </w:r>
      <w:r w:rsidRPr="00D3008F">
        <w:t>Using terror tactics borrowed from Queen Elizabeth's conquest of Ireland, English soldiers burned villages and towns and executed women and children. Eventually they defeated the Nansemonds and Kecoughtans at the mouth of the James and the App</w:t>
      </w:r>
      <w:r>
        <w:t>omattox</w:t>
      </w:r>
      <w:r w:rsidRPr="00D3008F">
        <w:t xml:space="preserve"> near the falls. </w:t>
      </w:r>
      <w:r>
        <w:t>(Brendan Wolfe, Encyclopedia Virginia, Library of Virginia, Online)</w:t>
      </w:r>
    </w:p>
    <w:p w:rsidR="00464506" w:rsidRDefault="00464506" w:rsidP="00464506">
      <w:r w:rsidRPr="0018600A">
        <w:rPr>
          <w:b/>
          <w:szCs w:val="24"/>
        </w:rPr>
        <w:t xml:space="preserve">1610 – Jun 22 – </w:t>
      </w:r>
      <w:r w:rsidR="007A5EE4" w:rsidRPr="007A5EE4">
        <w:rPr>
          <w:b/>
          <w:szCs w:val="24"/>
          <w:u w:val="single"/>
        </w:rPr>
        <w:t xml:space="preserve">UK </w:t>
      </w:r>
      <w:r w:rsidRPr="0018600A">
        <w:rPr>
          <w:b/>
          <w:szCs w:val="24"/>
          <w:u w:val="single"/>
        </w:rPr>
        <w:t>Rutland Oakham</w:t>
      </w:r>
      <w:r w:rsidRPr="0018600A">
        <w:rPr>
          <w:b/>
          <w:szCs w:val="24"/>
        </w:rPr>
        <w:t xml:space="preserve"> – Ox Alum – Benjamin Knight</w:t>
      </w:r>
      <w:r>
        <w:rPr>
          <w:b/>
          <w:szCs w:val="24"/>
        </w:rPr>
        <w:t>, Vicar</w:t>
      </w:r>
      <w:r>
        <w:rPr>
          <w:szCs w:val="24"/>
        </w:rPr>
        <w:t xml:space="preserve"> – Subscribed; one of this name, Vicar of Oakham Rutland, 1647. See Foster’s </w:t>
      </w:r>
      <w:r w:rsidRPr="001611E0">
        <w:rPr>
          <w:i/>
          <w:szCs w:val="24"/>
        </w:rPr>
        <w:t>Index Eccl</w:t>
      </w:r>
      <w:r>
        <w:rPr>
          <w:szCs w:val="24"/>
        </w:rPr>
        <w:t xml:space="preserve">. </w:t>
      </w:r>
      <w:r>
        <w:t>(Oxford University Alumni 1500-1880, p. 861)</w:t>
      </w:r>
    </w:p>
    <w:p w:rsidR="00464506" w:rsidRDefault="00464506" w:rsidP="00464506">
      <w:r w:rsidRPr="004D39E4">
        <w:rPr>
          <w:b/>
          <w:szCs w:val="24"/>
        </w:rPr>
        <w:t xml:space="preserve">1610 – Aug 12 – </w:t>
      </w:r>
      <w:r w:rsidR="007A5EE4" w:rsidRPr="007A5EE4">
        <w:rPr>
          <w:b/>
          <w:szCs w:val="24"/>
          <w:u w:val="single"/>
        </w:rPr>
        <w:t xml:space="preserve">UK </w:t>
      </w:r>
      <w:r w:rsidRPr="004D39E4">
        <w:rPr>
          <w:b/>
          <w:szCs w:val="24"/>
          <w:u w:val="single"/>
        </w:rPr>
        <w:t>London St Bride</w:t>
      </w:r>
      <w:r w:rsidRPr="004D39E4">
        <w:rPr>
          <w:b/>
          <w:szCs w:val="24"/>
        </w:rPr>
        <w:t xml:space="preserve"> – Bur – Grace Knight</w:t>
      </w:r>
      <w:r w:rsidRPr="00BC4DE8">
        <w:rPr>
          <w:szCs w:val="24"/>
        </w:rPr>
        <w:t xml:space="preserve"> </w:t>
      </w:r>
      <w:r>
        <w:rPr>
          <w:szCs w:val="24"/>
        </w:rPr>
        <w:t xml:space="preserve">- </w:t>
      </w:r>
      <w:r w:rsidRPr="00BC4DE8">
        <w:rPr>
          <w:szCs w:val="24"/>
        </w:rPr>
        <w:t>d/o Thomas</w:t>
      </w:r>
      <w:r>
        <w:rPr>
          <w:szCs w:val="24"/>
        </w:rPr>
        <w:t xml:space="preserve"> </w:t>
      </w:r>
      <w:r w:rsidR="004E3C9C">
        <w:rPr>
          <w:szCs w:val="24"/>
        </w:rPr>
        <w:t xml:space="preserve">Knight </w:t>
      </w:r>
      <w:r w:rsidRPr="000479A9">
        <w:rPr>
          <w:szCs w:val="24"/>
        </w:rPr>
        <w:t>(London Met Arch)</w:t>
      </w:r>
    </w:p>
    <w:p w:rsidR="00464506" w:rsidRDefault="00464506" w:rsidP="00464506">
      <w:r w:rsidRPr="004D39E4">
        <w:rPr>
          <w:b/>
        </w:rPr>
        <w:t xml:space="preserve">1610 – </w:t>
      </w:r>
      <w:r w:rsidR="007A5EE4" w:rsidRPr="007A5EE4">
        <w:rPr>
          <w:b/>
          <w:szCs w:val="24"/>
          <w:u w:val="single"/>
        </w:rPr>
        <w:t xml:space="preserve">UK </w:t>
      </w:r>
      <w:r w:rsidRPr="004D39E4">
        <w:rPr>
          <w:b/>
          <w:u w:val="single"/>
        </w:rPr>
        <w:t>Hampshire Kingsclere</w:t>
      </w:r>
      <w:r w:rsidRPr="004D39E4">
        <w:rPr>
          <w:b/>
        </w:rPr>
        <w:t xml:space="preserve"> </w:t>
      </w:r>
      <w:r w:rsidR="007A089D">
        <w:rPr>
          <w:b/>
        </w:rPr>
        <w:t>– Birth/Bap –</w:t>
      </w:r>
      <w:r w:rsidRPr="004D39E4">
        <w:rPr>
          <w:b/>
        </w:rPr>
        <w:t xml:space="preserve"> Peter Knight</w:t>
      </w:r>
      <w:r>
        <w:t xml:space="preserve"> - s/o Peter Knight </w:t>
      </w:r>
      <w:r w:rsidRPr="000479A9">
        <w:rPr>
          <w:szCs w:val="24"/>
        </w:rPr>
        <w:t>(London Met Arch)</w:t>
      </w:r>
    </w:p>
    <w:p w:rsidR="00464506" w:rsidRDefault="00464506" w:rsidP="00464506">
      <w:r w:rsidRPr="004D39E4">
        <w:rPr>
          <w:b/>
          <w:szCs w:val="24"/>
        </w:rPr>
        <w:t xml:space="preserve">1610 – Aug 25 – </w:t>
      </w:r>
      <w:r w:rsidR="007A5EE4" w:rsidRPr="007A5EE4">
        <w:rPr>
          <w:b/>
          <w:szCs w:val="24"/>
          <w:u w:val="single"/>
        </w:rPr>
        <w:t xml:space="preserve">UK </w:t>
      </w:r>
      <w:r w:rsidRPr="004D39E4">
        <w:rPr>
          <w:b/>
          <w:szCs w:val="24"/>
          <w:u w:val="single"/>
        </w:rPr>
        <w:t>London St Bride</w:t>
      </w:r>
      <w:r w:rsidRPr="004D39E4">
        <w:rPr>
          <w:b/>
          <w:szCs w:val="24"/>
        </w:rPr>
        <w:t xml:space="preserve"> – Bur – Arthur Knight</w:t>
      </w:r>
      <w:r w:rsidRPr="00BC4DE8">
        <w:rPr>
          <w:szCs w:val="24"/>
        </w:rPr>
        <w:t xml:space="preserve"> </w:t>
      </w:r>
      <w:r>
        <w:rPr>
          <w:szCs w:val="24"/>
        </w:rPr>
        <w:t xml:space="preserve">- </w:t>
      </w:r>
      <w:r w:rsidRPr="00BC4DE8">
        <w:rPr>
          <w:szCs w:val="24"/>
        </w:rPr>
        <w:t>s/o Arthur</w:t>
      </w:r>
      <w:r w:rsidR="004E3C9C">
        <w:rPr>
          <w:szCs w:val="24"/>
        </w:rPr>
        <w:t xml:space="preserve"> Knight</w:t>
      </w:r>
      <w:r>
        <w:rPr>
          <w:szCs w:val="24"/>
        </w:rPr>
        <w:t xml:space="preserve"> </w:t>
      </w:r>
      <w:r w:rsidRPr="000479A9">
        <w:rPr>
          <w:szCs w:val="24"/>
        </w:rPr>
        <w:t>(London Met Arch)</w:t>
      </w:r>
    </w:p>
    <w:p w:rsidR="00464506" w:rsidRDefault="00464506" w:rsidP="00464506">
      <w:pPr>
        <w:rPr>
          <w:szCs w:val="24"/>
        </w:rPr>
      </w:pPr>
      <w:r w:rsidRPr="00D914D4">
        <w:rPr>
          <w:b/>
          <w:szCs w:val="24"/>
        </w:rPr>
        <w:t xml:space="preserve">1610 – </w:t>
      </w:r>
      <w:r w:rsidR="007A5EE4" w:rsidRPr="007A5EE4">
        <w:rPr>
          <w:b/>
          <w:szCs w:val="24"/>
          <w:u w:val="single"/>
        </w:rPr>
        <w:t xml:space="preserve">UK </w:t>
      </w:r>
      <w:r w:rsidRPr="00D914D4">
        <w:rPr>
          <w:b/>
          <w:szCs w:val="24"/>
          <w:u w:val="single"/>
        </w:rPr>
        <w:t>Devonshire Stokenham</w:t>
      </w:r>
      <w:r w:rsidRPr="00D914D4">
        <w:rPr>
          <w:b/>
          <w:szCs w:val="24"/>
        </w:rPr>
        <w:t xml:space="preserve"> – Admin – John Knight, Husbandman</w:t>
      </w:r>
      <w:r>
        <w:rPr>
          <w:szCs w:val="24"/>
        </w:rPr>
        <w:t xml:space="preserve"> – </w:t>
      </w:r>
      <w:r w:rsidRPr="00D914D4">
        <w:rPr>
          <w:szCs w:val="24"/>
        </w:rPr>
        <w:t>Quitclaim</w:t>
      </w:r>
      <w:r>
        <w:rPr>
          <w:szCs w:val="24"/>
        </w:rPr>
        <w:t xml:space="preserve">:  </w:t>
      </w:r>
      <w:r w:rsidRPr="00D914D4">
        <w:rPr>
          <w:szCs w:val="24"/>
        </w:rPr>
        <w:t>1 John Knight of Stokenham, husbandman</w:t>
      </w:r>
      <w:r>
        <w:rPr>
          <w:szCs w:val="24"/>
        </w:rPr>
        <w:t xml:space="preserve"> to </w:t>
      </w:r>
      <w:r w:rsidRPr="00D914D4">
        <w:rPr>
          <w:szCs w:val="24"/>
        </w:rPr>
        <w:t>2 Sir Frances Popham</w:t>
      </w:r>
      <w:r>
        <w:rPr>
          <w:szCs w:val="24"/>
        </w:rPr>
        <w:t xml:space="preserve">; </w:t>
      </w:r>
      <w:r w:rsidRPr="00D914D4">
        <w:rPr>
          <w:szCs w:val="24"/>
        </w:rPr>
        <w:t>Stert tenement, Stokenham</w:t>
      </w:r>
      <w:r>
        <w:rPr>
          <w:szCs w:val="24"/>
        </w:rPr>
        <w:t>. (</w:t>
      </w:r>
      <w:r w:rsidRPr="00D914D4">
        <w:rPr>
          <w:szCs w:val="24"/>
        </w:rPr>
        <w:t>Plymouth and West Devon Record Office,</w:t>
      </w:r>
      <w:r>
        <w:rPr>
          <w:szCs w:val="24"/>
        </w:rPr>
        <w:t xml:space="preserve"> Ref: </w:t>
      </w:r>
      <w:r w:rsidRPr="00D914D4">
        <w:rPr>
          <w:szCs w:val="24"/>
        </w:rPr>
        <w:t>74/63/14</w:t>
      </w:r>
      <w:r>
        <w:rPr>
          <w:szCs w:val="24"/>
        </w:rPr>
        <w:t>)</w:t>
      </w:r>
    </w:p>
    <w:p w:rsidR="00464506" w:rsidRDefault="00464506" w:rsidP="00464506">
      <w:pPr>
        <w:rPr>
          <w:szCs w:val="24"/>
        </w:rPr>
      </w:pPr>
      <w:r w:rsidRPr="00EB401E">
        <w:rPr>
          <w:b/>
        </w:rPr>
        <w:t xml:space="preserve">1611 </w:t>
      </w:r>
      <w:r>
        <w:rPr>
          <w:b/>
        </w:rPr>
        <w:t>–</w:t>
      </w:r>
      <w:r w:rsidRPr="00EB401E">
        <w:rPr>
          <w:b/>
        </w:rPr>
        <w:t xml:space="preserve"> </w:t>
      </w:r>
      <w:r>
        <w:rPr>
          <w:b/>
        </w:rPr>
        <w:t xml:space="preserve">Feb 11 - </w:t>
      </w:r>
      <w:r w:rsidR="007A5EE4" w:rsidRPr="007A5EE4">
        <w:rPr>
          <w:b/>
          <w:szCs w:val="24"/>
          <w:u w:val="single"/>
        </w:rPr>
        <w:t xml:space="preserve">UK </w:t>
      </w:r>
      <w:r w:rsidRPr="004A4DD7">
        <w:rPr>
          <w:b/>
          <w:u w:val="single"/>
        </w:rPr>
        <w:t xml:space="preserve">Kent </w:t>
      </w:r>
      <w:r w:rsidRPr="00EB401E">
        <w:rPr>
          <w:b/>
          <w:szCs w:val="24"/>
          <w:u w:val="single"/>
        </w:rPr>
        <w:t>Sutton at Hone</w:t>
      </w:r>
      <w:r w:rsidRPr="00EB401E">
        <w:rPr>
          <w:b/>
          <w:szCs w:val="24"/>
        </w:rPr>
        <w:t xml:space="preserve"> – </w:t>
      </w:r>
      <w:r>
        <w:rPr>
          <w:b/>
          <w:szCs w:val="24"/>
        </w:rPr>
        <w:t xml:space="preserve">Will - </w:t>
      </w:r>
      <w:r w:rsidRPr="00EB401E">
        <w:rPr>
          <w:b/>
          <w:szCs w:val="24"/>
        </w:rPr>
        <w:t>Ursula Knight, Widow</w:t>
      </w:r>
      <w:r w:rsidRPr="00EB401E">
        <w:rPr>
          <w:szCs w:val="24"/>
        </w:rPr>
        <w:t xml:space="preserve"> </w:t>
      </w:r>
      <w:r>
        <w:rPr>
          <w:szCs w:val="24"/>
        </w:rPr>
        <w:t>–</w:t>
      </w:r>
      <w:r w:rsidRPr="00EB401E">
        <w:rPr>
          <w:szCs w:val="24"/>
        </w:rPr>
        <w:t xml:space="preserve"> </w:t>
      </w:r>
      <w:r>
        <w:rPr>
          <w:szCs w:val="24"/>
        </w:rPr>
        <w:t xml:space="preserve">Estate to </w:t>
      </w:r>
      <w:r w:rsidRPr="004E3C9C">
        <w:rPr>
          <w:b/>
          <w:szCs w:val="24"/>
        </w:rPr>
        <w:t>sons John Knight and Thomas Knight</w:t>
      </w:r>
      <w:r>
        <w:rPr>
          <w:szCs w:val="24"/>
        </w:rPr>
        <w:t>.  (</w:t>
      </w:r>
      <w:r w:rsidRPr="00857039">
        <w:rPr>
          <w:szCs w:val="24"/>
        </w:rPr>
        <w:t>Administrations in the Prerogative Court of Canterbury, 1609-1619</w:t>
      </w:r>
      <w:r>
        <w:rPr>
          <w:szCs w:val="24"/>
        </w:rPr>
        <w:t xml:space="preserve">) (National Archives, Kew England, Ref: </w:t>
      </w:r>
      <w:r w:rsidRPr="00D45AFC">
        <w:rPr>
          <w:szCs w:val="24"/>
        </w:rPr>
        <w:t>PROB 11/117/135</w:t>
      </w:r>
      <w:r>
        <w:rPr>
          <w:szCs w:val="24"/>
        </w:rPr>
        <w:t>)</w:t>
      </w:r>
    </w:p>
    <w:p w:rsidR="00464506" w:rsidRDefault="00464506" w:rsidP="00464506">
      <w:pPr>
        <w:rPr>
          <w:b/>
          <w:szCs w:val="24"/>
        </w:rPr>
      </w:pPr>
      <w:r w:rsidRPr="00646296">
        <w:rPr>
          <w:b/>
          <w:szCs w:val="24"/>
        </w:rPr>
        <w:t xml:space="preserve">1611 – May 28 – </w:t>
      </w:r>
      <w:r w:rsidR="007A5EE4" w:rsidRPr="007A5EE4">
        <w:rPr>
          <w:b/>
          <w:szCs w:val="24"/>
          <w:u w:val="single"/>
        </w:rPr>
        <w:t xml:space="preserve">UK </w:t>
      </w:r>
      <w:r w:rsidRPr="00646296">
        <w:rPr>
          <w:b/>
          <w:szCs w:val="24"/>
          <w:u w:val="single"/>
        </w:rPr>
        <w:t>Kent Bromley Elmstead</w:t>
      </w:r>
      <w:r w:rsidRPr="00646296">
        <w:rPr>
          <w:b/>
          <w:szCs w:val="24"/>
        </w:rPr>
        <w:t xml:space="preserve"> – Mar – Peter Knight &amp; Alice Inge</w:t>
      </w:r>
      <w:r>
        <w:rPr>
          <w:b/>
          <w:szCs w:val="24"/>
        </w:rPr>
        <w:t xml:space="preserve"> </w:t>
      </w:r>
      <w:r w:rsidRPr="001611E0">
        <w:rPr>
          <w:szCs w:val="24"/>
        </w:rPr>
        <w:t>(Tyler)</w:t>
      </w:r>
    </w:p>
    <w:p w:rsidR="00464506" w:rsidRDefault="00464506" w:rsidP="00464506">
      <w:r>
        <w:rPr>
          <w:b/>
          <w:szCs w:val="24"/>
        </w:rPr>
        <w:t xml:space="preserve">1611 – May – </w:t>
      </w:r>
      <w:r w:rsidRPr="00075019">
        <w:rPr>
          <w:b/>
          <w:szCs w:val="24"/>
          <w:u w:val="single"/>
        </w:rPr>
        <w:t>VA Jamestown</w:t>
      </w:r>
      <w:r>
        <w:rPr>
          <w:b/>
          <w:szCs w:val="24"/>
        </w:rPr>
        <w:t xml:space="preserve"> - </w:t>
      </w:r>
      <w:r>
        <w:t>Sir Thomas Dale, appointed Virginia's marshal, arrive</w:t>
      </w:r>
      <w:r w:rsidR="004E3C9C">
        <w:t>d</w:t>
      </w:r>
      <w:r>
        <w:t xml:space="preserve"> in the colony with about 300 well-armed soldiers. He immediately issue</w:t>
      </w:r>
      <w:r w:rsidR="004E3C9C">
        <w:t>d</w:t>
      </w:r>
      <w:r>
        <w:t xml:space="preserve"> orders to erect palisades at the James River settlements to secure them from attack. </w:t>
      </w:r>
      <w:r w:rsidRPr="00D3008F">
        <w:t xml:space="preserve">Discipline at Jamestown did not match the urgency of the moment until Sir Thomas </w:t>
      </w:r>
      <w:r w:rsidRPr="00D3008F">
        <w:lastRenderedPageBreak/>
        <w:t xml:space="preserve">Dale's arrival and his full implementation of the strict </w:t>
      </w:r>
      <w:r w:rsidRPr="00872846">
        <w:rPr>
          <w:i/>
        </w:rPr>
        <w:t>Lawes Divine, Morall and Martiall</w:t>
      </w:r>
      <w:r w:rsidRPr="00D3008F">
        <w:t>. By year's end, Dale had founded an outside settlement at Henrico, near what became Richmond. The introduction of saleable tobacco soon after helped secure the colony's economy.</w:t>
      </w:r>
      <w:r>
        <w:t xml:space="preserve"> (Brendan Wolfe, Encyclopedia Virginia, Library of Virginia, Online)</w:t>
      </w:r>
    </w:p>
    <w:p w:rsidR="00464506" w:rsidRDefault="00464506" w:rsidP="00464506">
      <w:r w:rsidRPr="00D010E8">
        <w:rPr>
          <w:b/>
        </w:rPr>
        <w:t xml:space="preserve">1611 – Jul 3 – </w:t>
      </w:r>
      <w:r w:rsidR="007A5EE4" w:rsidRPr="007A5EE4">
        <w:rPr>
          <w:b/>
          <w:szCs w:val="24"/>
          <w:u w:val="single"/>
        </w:rPr>
        <w:t xml:space="preserve">UK </w:t>
      </w:r>
      <w:r w:rsidRPr="00D010E8">
        <w:rPr>
          <w:b/>
          <w:u w:val="single"/>
        </w:rPr>
        <w:t>Berkshire Comner</w:t>
      </w:r>
      <w:r w:rsidRPr="00D010E8">
        <w:rPr>
          <w:b/>
        </w:rPr>
        <w:t xml:space="preserve"> – Will – Francis Knight, Yeoman</w:t>
      </w:r>
      <w:r>
        <w:t xml:space="preserve"> – To the poor, 10 shillings; to</w:t>
      </w:r>
      <w:r w:rsidRPr="004E3C9C">
        <w:rPr>
          <w:b/>
        </w:rPr>
        <w:t xml:space="preserve"> son, John Knight</w:t>
      </w:r>
      <w:r>
        <w:t xml:space="preserve">, 20 shillings; to </w:t>
      </w:r>
      <w:r w:rsidRPr="004E3C9C">
        <w:rPr>
          <w:b/>
        </w:rPr>
        <w:t>Samuel Knight</w:t>
      </w:r>
      <w:r>
        <w:t xml:space="preserve">, the son of </w:t>
      </w:r>
      <w:r w:rsidRPr="004E3C9C">
        <w:rPr>
          <w:b/>
        </w:rPr>
        <w:t>William Knight</w:t>
      </w:r>
      <w:r>
        <w:t xml:space="preserve"> of Bucks, 10 shillings; to Francis House, son of John House, 10 shillings; to daughters of </w:t>
      </w:r>
      <w:r w:rsidRPr="004E3C9C">
        <w:rPr>
          <w:b/>
        </w:rPr>
        <w:t>Edward Knight</w:t>
      </w:r>
      <w:r>
        <w:t xml:space="preserve">, Anne and Katherine, 10 shillings apiece; to godson Francis Kirkwood, son of John Kirkwood, 6 shillings 8 pence; to </w:t>
      </w:r>
      <w:r w:rsidRPr="004E3C9C">
        <w:rPr>
          <w:b/>
        </w:rPr>
        <w:t>son Francis Knight</w:t>
      </w:r>
      <w:r>
        <w:t xml:space="preserve">, 40 pounds; to </w:t>
      </w:r>
      <w:r w:rsidRPr="004E3C9C">
        <w:rPr>
          <w:b/>
        </w:rPr>
        <w:t>Nicholas Knight, the son of John Knight</w:t>
      </w:r>
      <w:r>
        <w:t>, ___ at age 21; residue to wife, Johane executrix; overseers Henry Jackson and Robert Phillips. (Prerogative Court</w:t>
      </w:r>
      <w:r w:rsidR="004E3C9C">
        <w:t xml:space="preserve"> of Canterbury Wills, 1384-1858</w:t>
      </w:r>
      <w:r>
        <w:t>, PROB 11: Will Registers, 1599-1623, Piece 118: Wood, Quire Numbers 59-108 (1612))</w:t>
      </w:r>
    </w:p>
    <w:p w:rsidR="00464506" w:rsidRDefault="00464506" w:rsidP="00464506">
      <w:pPr>
        <w:rPr>
          <w:b/>
          <w:szCs w:val="24"/>
        </w:rPr>
      </w:pPr>
      <w:r w:rsidRPr="00646296">
        <w:rPr>
          <w:b/>
          <w:szCs w:val="24"/>
        </w:rPr>
        <w:t xml:space="preserve">1611 – Jul 25 – </w:t>
      </w:r>
      <w:r w:rsidR="007A5EE4" w:rsidRPr="007A5EE4">
        <w:rPr>
          <w:b/>
          <w:szCs w:val="24"/>
          <w:u w:val="single"/>
        </w:rPr>
        <w:t xml:space="preserve">UK </w:t>
      </w:r>
      <w:r w:rsidRPr="00646296">
        <w:rPr>
          <w:b/>
          <w:szCs w:val="24"/>
          <w:u w:val="single"/>
        </w:rPr>
        <w:t>London St Bride</w:t>
      </w:r>
      <w:r w:rsidRPr="00646296">
        <w:rPr>
          <w:b/>
          <w:szCs w:val="24"/>
        </w:rPr>
        <w:t xml:space="preserve"> – Mar – Jayne Knight &amp; Charles Harrison</w:t>
      </w:r>
      <w:r>
        <w:rPr>
          <w:b/>
          <w:szCs w:val="24"/>
        </w:rPr>
        <w:t xml:space="preserve"> </w:t>
      </w:r>
      <w:r w:rsidRPr="000479A9">
        <w:rPr>
          <w:szCs w:val="24"/>
        </w:rPr>
        <w:t>(London Met Arch)</w:t>
      </w:r>
    </w:p>
    <w:p w:rsidR="00464506" w:rsidRDefault="00464506" w:rsidP="00464506">
      <w:pPr>
        <w:rPr>
          <w:szCs w:val="24"/>
        </w:rPr>
      </w:pPr>
      <w:r w:rsidRPr="00646296">
        <w:rPr>
          <w:b/>
          <w:szCs w:val="24"/>
        </w:rPr>
        <w:t xml:space="preserve">1611 – Oct 20 – </w:t>
      </w:r>
      <w:r w:rsidR="007A5EE4" w:rsidRPr="007A5EE4">
        <w:rPr>
          <w:b/>
          <w:szCs w:val="24"/>
          <w:u w:val="single"/>
        </w:rPr>
        <w:t xml:space="preserve">UK </w:t>
      </w:r>
      <w:r w:rsidRPr="00646296">
        <w:rPr>
          <w:b/>
          <w:szCs w:val="24"/>
          <w:u w:val="single"/>
        </w:rPr>
        <w:t>Kent Lydd</w:t>
      </w:r>
      <w:r w:rsidRPr="00646296">
        <w:rPr>
          <w:b/>
          <w:szCs w:val="24"/>
        </w:rPr>
        <w:t xml:space="preserve"> </w:t>
      </w:r>
      <w:r w:rsidR="007A089D">
        <w:rPr>
          <w:b/>
          <w:szCs w:val="24"/>
        </w:rPr>
        <w:t>– Birth/Bap –</w:t>
      </w:r>
      <w:r w:rsidRPr="00646296">
        <w:rPr>
          <w:b/>
          <w:szCs w:val="24"/>
        </w:rPr>
        <w:t xml:space="preserve"> Margaret Knight</w:t>
      </w:r>
      <w:r w:rsidRPr="00BC4DE8">
        <w:rPr>
          <w:szCs w:val="24"/>
        </w:rPr>
        <w:t xml:space="preserve"> </w:t>
      </w:r>
      <w:r>
        <w:rPr>
          <w:szCs w:val="24"/>
        </w:rPr>
        <w:t xml:space="preserve">- </w:t>
      </w:r>
      <w:r w:rsidRPr="00BC4DE8">
        <w:rPr>
          <w:szCs w:val="24"/>
        </w:rPr>
        <w:t>d/o Nicholas</w:t>
      </w:r>
      <w:r w:rsidR="004E3C9C">
        <w:rPr>
          <w:szCs w:val="24"/>
        </w:rPr>
        <w:t xml:space="preserve"> Knight</w:t>
      </w:r>
      <w:r>
        <w:rPr>
          <w:szCs w:val="24"/>
        </w:rPr>
        <w:t xml:space="preserve"> (Tyler)</w:t>
      </w:r>
    </w:p>
    <w:p w:rsidR="00464506" w:rsidRDefault="00464506" w:rsidP="00464506">
      <w:pPr>
        <w:rPr>
          <w:szCs w:val="24"/>
        </w:rPr>
      </w:pPr>
      <w:r w:rsidRPr="00646296">
        <w:rPr>
          <w:b/>
          <w:szCs w:val="24"/>
        </w:rPr>
        <w:t xml:space="preserve">1611 - Oct 24 – </w:t>
      </w:r>
      <w:r w:rsidR="007A5EE4" w:rsidRPr="007A5EE4">
        <w:rPr>
          <w:b/>
          <w:szCs w:val="24"/>
          <w:u w:val="single"/>
        </w:rPr>
        <w:t xml:space="preserve">UK </w:t>
      </w:r>
      <w:r w:rsidRPr="00646296">
        <w:rPr>
          <w:b/>
          <w:szCs w:val="24"/>
          <w:u w:val="single"/>
        </w:rPr>
        <w:t>London St Bride</w:t>
      </w:r>
      <w:r w:rsidRPr="00646296">
        <w:rPr>
          <w:b/>
          <w:szCs w:val="24"/>
        </w:rPr>
        <w:t xml:space="preserve"> </w:t>
      </w:r>
      <w:r w:rsidR="007A089D">
        <w:rPr>
          <w:b/>
          <w:szCs w:val="24"/>
        </w:rPr>
        <w:t>– Birth/Bap –</w:t>
      </w:r>
      <w:r w:rsidRPr="00646296">
        <w:rPr>
          <w:b/>
          <w:szCs w:val="24"/>
        </w:rPr>
        <w:t xml:space="preserve"> William Knight</w:t>
      </w:r>
      <w:r w:rsidRPr="00BC4DE8">
        <w:rPr>
          <w:szCs w:val="24"/>
        </w:rPr>
        <w:t xml:space="preserve"> </w:t>
      </w:r>
      <w:r>
        <w:rPr>
          <w:szCs w:val="24"/>
        </w:rPr>
        <w:t xml:space="preserve">- </w:t>
      </w:r>
      <w:r w:rsidRPr="00BC4DE8">
        <w:rPr>
          <w:szCs w:val="24"/>
        </w:rPr>
        <w:t>s/o Arthur</w:t>
      </w:r>
      <w:r w:rsidR="004E3C9C">
        <w:rPr>
          <w:szCs w:val="24"/>
        </w:rPr>
        <w:t xml:space="preserve"> Knight</w:t>
      </w:r>
      <w:r>
        <w:rPr>
          <w:szCs w:val="24"/>
        </w:rPr>
        <w:t xml:space="preserve"> </w:t>
      </w:r>
      <w:r w:rsidRPr="000479A9">
        <w:rPr>
          <w:szCs w:val="24"/>
        </w:rPr>
        <w:t>(London Met Arch)</w:t>
      </w:r>
    </w:p>
    <w:p w:rsidR="00464506" w:rsidRPr="00646296" w:rsidRDefault="00464506" w:rsidP="00464506">
      <w:pPr>
        <w:rPr>
          <w:b/>
        </w:rPr>
      </w:pPr>
      <w:r w:rsidRPr="002C4FB7">
        <w:rPr>
          <w:b/>
          <w:szCs w:val="24"/>
        </w:rPr>
        <w:t xml:space="preserve">1611 – Nov 24 – </w:t>
      </w:r>
      <w:r w:rsidR="007A5EE4" w:rsidRPr="007A5EE4">
        <w:rPr>
          <w:b/>
          <w:szCs w:val="24"/>
          <w:u w:val="single"/>
        </w:rPr>
        <w:t xml:space="preserve">UK </w:t>
      </w:r>
      <w:r w:rsidRPr="002C4FB7">
        <w:rPr>
          <w:b/>
          <w:szCs w:val="24"/>
          <w:u w:val="single"/>
        </w:rPr>
        <w:t>Oxfordshire St Ebbe</w:t>
      </w:r>
      <w:r w:rsidRPr="002C4FB7">
        <w:rPr>
          <w:b/>
          <w:szCs w:val="24"/>
        </w:rPr>
        <w:t xml:space="preserve"> </w:t>
      </w:r>
      <w:r w:rsidR="007A089D">
        <w:rPr>
          <w:b/>
          <w:szCs w:val="24"/>
        </w:rPr>
        <w:t>– Birth/Bap –</w:t>
      </w:r>
      <w:r w:rsidRPr="002C4FB7">
        <w:rPr>
          <w:b/>
          <w:szCs w:val="24"/>
        </w:rPr>
        <w:t xml:space="preserve"> Phillip Woodson</w:t>
      </w:r>
      <w:r>
        <w:rPr>
          <w:szCs w:val="24"/>
        </w:rPr>
        <w:t xml:space="preserve"> – s/o John Woodson, chimneysweep. </w:t>
      </w:r>
      <w:r w:rsidRPr="000479A9">
        <w:rPr>
          <w:szCs w:val="24"/>
        </w:rPr>
        <w:t>(London Met Arch)</w:t>
      </w:r>
    </w:p>
    <w:p w:rsidR="00464506" w:rsidRDefault="00464506" w:rsidP="00464506">
      <w:pPr>
        <w:rPr>
          <w:szCs w:val="24"/>
        </w:rPr>
      </w:pPr>
      <w:r w:rsidRPr="00EB401E">
        <w:rPr>
          <w:b/>
          <w:szCs w:val="24"/>
        </w:rPr>
        <w:t xml:space="preserve">1611 </w:t>
      </w:r>
      <w:r>
        <w:rPr>
          <w:b/>
          <w:szCs w:val="24"/>
        </w:rPr>
        <w:t xml:space="preserve">- Nov 27 </w:t>
      </w:r>
      <w:r w:rsidRPr="00EB401E">
        <w:rPr>
          <w:b/>
          <w:szCs w:val="24"/>
        </w:rPr>
        <w:t xml:space="preserve">– </w:t>
      </w:r>
      <w:r w:rsidR="007A5EE4" w:rsidRPr="007A5EE4">
        <w:rPr>
          <w:b/>
          <w:szCs w:val="24"/>
          <w:u w:val="single"/>
        </w:rPr>
        <w:t xml:space="preserve">UK </w:t>
      </w:r>
      <w:r w:rsidRPr="0091372E">
        <w:rPr>
          <w:b/>
          <w:szCs w:val="24"/>
          <w:u w:val="single"/>
        </w:rPr>
        <w:t xml:space="preserve">Kent </w:t>
      </w:r>
      <w:r w:rsidRPr="00EB401E">
        <w:rPr>
          <w:b/>
          <w:szCs w:val="24"/>
          <w:u w:val="single"/>
        </w:rPr>
        <w:t>Cowden</w:t>
      </w:r>
      <w:r w:rsidRPr="00EB401E">
        <w:rPr>
          <w:b/>
          <w:szCs w:val="24"/>
        </w:rPr>
        <w:t xml:space="preserve"> – </w:t>
      </w:r>
      <w:r>
        <w:rPr>
          <w:b/>
          <w:szCs w:val="24"/>
        </w:rPr>
        <w:t xml:space="preserve">Will - </w:t>
      </w:r>
      <w:r w:rsidRPr="00EB401E">
        <w:rPr>
          <w:b/>
          <w:szCs w:val="24"/>
        </w:rPr>
        <w:t>John Knight, Yeoman</w:t>
      </w:r>
      <w:r>
        <w:rPr>
          <w:szCs w:val="24"/>
        </w:rPr>
        <w:t xml:space="preserve"> – Wife, Isabell, 30 pounds, to be paid in installments over 10 years or so; then wife to get bed and furnishings and many items; </w:t>
      </w:r>
      <w:r w:rsidRPr="00AD44E8">
        <w:rPr>
          <w:b/>
          <w:szCs w:val="24"/>
        </w:rPr>
        <w:t>son John Knight</w:t>
      </w:r>
      <w:r>
        <w:rPr>
          <w:szCs w:val="24"/>
        </w:rPr>
        <w:t xml:space="preserve">, a 3 yr old bull; to </w:t>
      </w:r>
      <w:r w:rsidRPr="00AD44E8">
        <w:rPr>
          <w:b/>
          <w:szCs w:val="24"/>
        </w:rPr>
        <w:t>son George Knight</w:t>
      </w:r>
      <w:r>
        <w:rPr>
          <w:szCs w:val="24"/>
        </w:rPr>
        <w:t xml:space="preserve">, 30 pounds to be paid within a year; George gets a bed and other furniture; daughter Dorothy, a coffer; to Edward Bearde, kinsman, 5 pounds; to Marie Knight, the daughter of </w:t>
      </w:r>
      <w:r w:rsidRPr="00AD44E8">
        <w:rPr>
          <w:b/>
          <w:szCs w:val="24"/>
        </w:rPr>
        <w:t>brother Samuel Knight</w:t>
      </w:r>
      <w:r>
        <w:rPr>
          <w:szCs w:val="24"/>
        </w:rPr>
        <w:t xml:space="preserve">, 40 shillings at 21 or upon marrying; to </w:t>
      </w:r>
      <w:r w:rsidRPr="00AD44E8">
        <w:rPr>
          <w:b/>
          <w:szCs w:val="24"/>
        </w:rPr>
        <w:t>Jonas Knight, godson</w:t>
      </w:r>
      <w:r>
        <w:rPr>
          <w:szCs w:val="24"/>
        </w:rPr>
        <w:t xml:space="preserve">, 5 pounds; and to all other godchildren, 12 pence apiece; to servant John Croberry, 10 shillings; to Marie Knight, daughter of George Knight the elder of Eaton bridge (Windsor Bridge in Eton?), 20 shillings ; everything not bequeathed, all goods, chattels, to </w:t>
      </w:r>
      <w:r w:rsidRPr="00AD44E8">
        <w:rPr>
          <w:b/>
          <w:szCs w:val="24"/>
        </w:rPr>
        <w:t>son Richard Knight</w:t>
      </w:r>
      <w:r>
        <w:rPr>
          <w:szCs w:val="24"/>
        </w:rPr>
        <w:t xml:space="preserve"> who is to be executor; </w:t>
      </w:r>
      <w:r w:rsidRPr="00AD44E8">
        <w:rPr>
          <w:b/>
          <w:szCs w:val="24"/>
        </w:rPr>
        <w:t>kinsmen John Knight and Robert Knight</w:t>
      </w:r>
      <w:r>
        <w:rPr>
          <w:szCs w:val="24"/>
        </w:rPr>
        <w:t xml:space="preserve">, sons of </w:t>
      </w:r>
      <w:r w:rsidRPr="00AD44E8">
        <w:rPr>
          <w:b/>
          <w:szCs w:val="24"/>
        </w:rPr>
        <w:t>brother George Knight</w:t>
      </w:r>
      <w:r>
        <w:rPr>
          <w:szCs w:val="24"/>
        </w:rPr>
        <w:t xml:space="preserve">, to be overseers. Then, the will takes off on land bequests: wife, Isabell, to rec house and lands called Fidlord (?) being in Cowden, Kent; then all lands and tenements in Chislehurst, Kent, called Lampington and Woollywood (?), to </w:t>
      </w:r>
      <w:r w:rsidRPr="00AD44E8">
        <w:rPr>
          <w:b/>
          <w:szCs w:val="24"/>
        </w:rPr>
        <w:t>son George Knight</w:t>
      </w:r>
      <w:r>
        <w:rPr>
          <w:szCs w:val="24"/>
        </w:rPr>
        <w:t xml:space="preserve"> and heirs of his body; then other lands in the same location  to go to </w:t>
      </w:r>
      <w:r w:rsidRPr="00AD44E8">
        <w:rPr>
          <w:b/>
          <w:szCs w:val="24"/>
        </w:rPr>
        <w:t>sons Richard Knight and John Knight</w:t>
      </w:r>
      <w:r>
        <w:rPr>
          <w:szCs w:val="24"/>
        </w:rPr>
        <w:t xml:space="preserve"> and their heirs;  Signed with his marke. (</w:t>
      </w:r>
      <w:r w:rsidRPr="00355EB2">
        <w:rPr>
          <w:szCs w:val="24"/>
        </w:rPr>
        <w:t>Prerogative Court of Canterbury Wills, 1384-1858</w:t>
      </w:r>
      <w:r>
        <w:rPr>
          <w:szCs w:val="24"/>
        </w:rPr>
        <w:t xml:space="preserve">, </w:t>
      </w:r>
      <w:r w:rsidRPr="00355EB2">
        <w:rPr>
          <w:szCs w:val="24"/>
        </w:rPr>
        <w:t>PROB 11: Will Registers</w:t>
      </w:r>
      <w:r>
        <w:rPr>
          <w:szCs w:val="24"/>
        </w:rPr>
        <w:t xml:space="preserve">, </w:t>
      </w:r>
      <w:r w:rsidRPr="00355EB2">
        <w:rPr>
          <w:szCs w:val="24"/>
        </w:rPr>
        <w:t>1599-1623</w:t>
      </w:r>
      <w:r>
        <w:rPr>
          <w:szCs w:val="24"/>
        </w:rPr>
        <w:t xml:space="preserve">, </w:t>
      </w:r>
      <w:r w:rsidRPr="00355EB2">
        <w:rPr>
          <w:szCs w:val="24"/>
        </w:rPr>
        <w:t>Piece 118: Wood, Quire Numbers 59-108 (1612)</w:t>
      </w:r>
      <w:r>
        <w:rPr>
          <w:szCs w:val="24"/>
        </w:rPr>
        <w:t>)</w:t>
      </w:r>
    </w:p>
    <w:p w:rsidR="00464506" w:rsidRDefault="00464506" w:rsidP="00464506">
      <w:pPr>
        <w:rPr>
          <w:szCs w:val="24"/>
        </w:rPr>
      </w:pPr>
      <w:r w:rsidRPr="004D39E4">
        <w:rPr>
          <w:b/>
          <w:szCs w:val="24"/>
        </w:rPr>
        <w:t xml:space="preserve">1611 – </w:t>
      </w:r>
      <w:r w:rsidR="007A5EE4" w:rsidRPr="007A5EE4">
        <w:rPr>
          <w:b/>
          <w:szCs w:val="24"/>
          <w:u w:val="single"/>
        </w:rPr>
        <w:t xml:space="preserve">UK </w:t>
      </w:r>
      <w:r w:rsidRPr="004D39E4">
        <w:rPr>
          <w:b/>
          <w:szCs w:val="24"/>
          <w:u w:val="single"/>
        </w:rPr>
        <w:t>Hampshire Kingsclere</w:t>
      </w:r>
      <w:r w:rsidRPr="004D39E4">
        <w:rPr>
          <w:b/>
          <w:szCs w:val="24"/>
        </w:rPr>
        <w:t xml:space="preserve"> </w:t>
      </w:r>
      <w:r w:rsidR="007A089D">
        <w:rPr>
          <w:b/>
          <w:szCs w:val="24"/>
        </w:rPr>
        <w:t>– Birth/Bap –</w:t>
      </w:r>
      <w:r w:rsidRPr="004D39E4">
        <w:rPr>
          <w:b/>
          <w:szCs w:val="24"/>
        </w:rPr>
        <w:t xml:space="preserve"> Peter Knight</w:t>
      </w:r>
      <w:r w:rsidRPr="00BC4DE8">
        <w:rPr>
          <w:szCs w:val="24"/>
        </w:rPr>
        <w:t xml:space="preserve"> </w:t>
      </w:r>
      <w:r>
        <w:rPr>
          <w:szCs w:val="24"/>
        </w:rPr>
        <w:t xml:space="preserve">- </w:t>
      </w:r>
      <w:r w:rsidRPr="00BC4DE8">
        <w:rPr>
          <w:szCs w:val="24"/>
        </w:rPr>
        <w:t>s/o Robert Knight</w:t>
      </w:r>
      <w:r>
        <w:rPr>
          <w:szCs w:val="24"/>
        </w:rPr>
        <w:t xml:space="preserve"> </w:t>
      </w:r>
      <w:r w:rsidRPr="000479A9">
        <w:rPr>
          <w:szCs w:val="24"/>
        </w:rPr>
        <w:t>(London Met Arch)</w:t>
      </w:r>
    </w:p>
    <w:p w:rsidR="00464506" w:rsidRDefault="00464506" w:rsidP="00464506">
      <w:pPr>
        <w:rPr>
          <w:szCs w:val="24"/>
        </w:rPr>
      </w:pPr>
      <w:r w:rsidRPr="00957ACE">
        <w:rPr>
          <w:b/>
          <w:szCs w:val="24"/>
        </w:rPr>
        <w:t xml:space="preserve">1612 – Feb 23 – </w:t>
      </w:r>
      <w:r w:rsidR="007A5EE4" w:rsidRPr="007A5EE4">
        <w:rPr>
          <w:b/>
          <w:szCs w:val="24"/>
          <w:u w:val="single"/>
        </w:rPr>
        <w:t xml:space="preserve">UK </w:t>
      </w:r>
      <w:r w:rsidRPr="00957ACE">
        <w:rPr>
          <w:b/>
          <w:szCs w:val="24"/>
          <w:u w:val="single"/>
        </w:rPr>
        <w:t>London Southwark St Olave</w:t>
      </w:r>
      <w:r w:rsidRPr="00957ACE">
        <w:rPr>
          <w:b/>
          <w:szCs w:val="24"/>
        </w:rPr>
        <w:t xml:space="preserve"> – Will – Giles Knight</w:t>
      </w:r>
      <w:r>
        <w:rPr>
          <w:szCs w:val="24"/>
        </w:rPr>
        <w:t xml:space="preserve"> – To wife Elizabeth, the rents or payments from one Mr William Haynes and a house he owned in Dover, Kent, occupied by a Mr Jacob Heighson, the wife having to pay the said tenant 100 pounds. Wife to get all other goods and chattels and to be executrix; no </w:t>
      </w:r>
      <w:r>
        <w:rPr>
          <w:szCs w:val="24"/>
        </w:rPr>
        <w:lastRenderedPageBreak/>
        <w:t>children mentioned. (</w:t>
      </w:r>
      <w:r w:rsidRPr="003549DE">
        <w:rPr>
          <w:szCs w:val="24"/>
        </w:rPr>
        <w:t>Prerogative Court of Canterbury Wills, 1384-1858</w:t>
      </w:r>
      <w:r>
        <w:rPr>
          <w:szCs w:val="24"/>
        </w:rPr>
        <w:t xml:space="preserve">, </w:t>
      </w:r>
      <w:r w:rsidRPr="003549DE">
        <w:rPr>
          <w:szCs w:val="24"/>
        </w:rPr>
        <w:t>PROB 11: Will Registers</w:t>
      </w:r>
      <w:r>
        <w:rPr>
          <w:szCs w:val="24"/>
        </w:rPr>
        <w:t xml:space="preserve">, </w:t>
      </w:r>
      <w:r w:rsidRPr="003549DE">
        <w:rPr>
          <w:szCs w:val="24"/>
        </w:rPr>
        <w:t>1599-1623</w:t>
      </w:r>
      <w:r>
        <w:rPr>
          <w:szCs w:val="24"/>
        </w:rPr>
        <w:t xml:space="preserve">, </w:t>
      </w:r>
      <w:r w:rsidRPr="003549DE">
        <w:rPr>
          <w:szCs w:val="24"/>
        </w:rPr>
        <w:t>Piece 121: Capell, Quire Numbers 1-65 (1613)</w:t>
      </w:r>
      <w:r>
        <w:rPr>
          <w:szCs w:val="24"/>
        </w:rPr>
        <w:t>)</w:t>
      </w:r>
    </w:p>
    <w:p w:rsidR="00464506" w:rsidRDefault="00464506" w:rsidP="00464506">
      <w:pPr>
        <w:rPr>
          <w:szCs w:val="24"/>
        </w:rPr>
      </w:pPr>
      <w:r w:rsidRPr="00646296">
        <w:rPr>
          <w:b/>
        </w:rPr>
        <w:t xml:space="preserve">1612 – Mar 1 – </w:t>
      </w:r>
      <w:r w:rsidR="007A5EE4" w:rsidRPr="007A5EE4">
        <w:rPr>
          <w:b/>
          <w:szCs w:val="24"/>
          <w:u w:val="single"/>
        </w:rPr>
        <w:t xml:space="preserve">UK </w:t>
      </w:r>
      <w:r w:rsidRPr="00646296">
        <w:rPr>
          <w:b/>
          <w:u w:val="single"/>
        </w:rPr>
        <w:t>London St Bride</w:t>
      </w:r>
      <w:r w:rsidRPr="00646296">
        <w:rPr>
          <w:b/>
        </w:rPr>
        <w:t xml:space="preserve"> </w:t>
      </w:r>
      <w:r w:rsidR="007A089D">
        <w:rPr>
          <w:b/>
        </w:rPr>
        <w:t>– Birth/Bap –</w:t>
      </w:r>
      <w:r w:rsidRPr="00646296">
        <w:rPr>
          <w:b/>
        </w:rPr>
        <w:t xml:space="preserve"> Jayne Knight</w:t>
      </w:r>
      <w:r>
        <w:t xml:space="preserve"> - d/o Thomas Knight, Scrivener </w:t>
      </w:r>
      <w:r w:rsidRPr="000479A9">
        <w:rPr>
          <w:szCs w:val="24"/>
        </w:rPr>
        <w:t>(London Met Arch)</w:t>
      </w:r>
    </w:p>
    <w:p w:rsidR="00464506" w:rsidRDefault="00464506" w:rsidP="00464506">
      <w:pPr>
        <w:rPr>
          <w:szCs w:val="24"/>
        </w:rPr>
      </w:pPr>
      <w:r w:rsidRPr="00822BC5">
        <w:rPr>
          <w:b/>
          <w:szCs w:val="24"/>
        </w:rPr>
        <w:t xml:space="preserve">1612 – Mar 20 – </w:t>
      </w:r>
      <w:r w:rsidR="007A5EE4" w:rsidRPr="007A5EE4">
        <w:rPr>
          <w:b/>
          <w:szCs w:val="24"/>
          <w:u w:val="single"/>
        </w:rPr>
        <w:t xml:space="preserve">UK </w:t>
      </w:r>
      <w:r w:rsidRPr="00822BC5">
        <w:rPr>
          <w:b/>
          <w:szCs w:val="24"/>
          <w:u w:val="single"/>
        </w:rPr>
        <w:t>Devonshire Lynton</w:t>
      </w:r>
      <w:r w:rsidRPr="00822BC5">
        <w:rPr>
          <w:b/>
          <w:szCs w:val="24"/>
        </w:rPr>
        <w:t xml:space="preserve"> – </w:t>
      </w:r>
      <w:r>
        <w:rPr>
          <w:b/>
          <w:szCs w:val="24"/>
        </w:rPr>
        <w:t xml:space="preserve">Admin - </w:t>
      </w:r>
      <w:r w:rsidRPr="00822BC5">
        <w:rPr>
          <w:b/>
          <w:szCs w:val="24"/>
        </w:rPr>
        <w:t>John Knight</w:t>
      </w:r>
      <w:r>
        <w:rPr>
          <w:szCs w:val="24"/>
        </w:rPr>
        <w:t xml:space="preserve"> - </w:t>
      </w:r>
      <w:r w:rsidRPr="00822BC5">
        <w:rPr>
          <w:szCs w:val="24"/>
        </w:rPr>
        <w:t xml:space="preserve"> Lease for 99 years or 3 lives</w:t>
      </w:r>
      <w:r>
        <w:rPr>
          <w:szCs w:val="24"/>
        </w:rPr>
        <w:t xml:space="preserve">:  </w:t>
      </w:r>
      <w:r w:rsidRPr="00822BC5">
        <w:rPr>
          <w:szCs w:val="24"/>
        </w:rPr>
        <w:t>1. Sir Robert Bassett of Heanton, knight</w:t>
      </w:r>
      <w:r>
        <w:rPr>
          <w:szCs w:val="24"/>
        </w:rPr>
        <w:t xml:space="preserve">;  </w:t>
      </w:r>
      <w:r w:rsidRPr="00822BC5">
        <w:rPr>
          <w:szCs w:val="24"/>
        </w:rPr>
        <w:t xml:space="preserve">2. </w:t>
      </w:r>
      <w:r w:rsidRPr="004E3C9C">
        <w:rPr>
          <w:b/>
          <w:szCs w:val="24"/>
        </w:rPr>
        <w:t>John Knight the younger of Lynton</w:t>
      </w:r>
      <w:r w:rsidRPr="00822BC5">
        <w:rPr>
          <w:szCs w:val="24"/>
        </w:rPr>
        <w:t xml:space="preserve">; his wife Agne and their </w:t>
      </w:r>
      <w:r w:rsidRPr="004E3C9C">
        <w:rPr>
          <w:b/>
          <w:szCs w:val="24"/>
        </w:rPr>
        <w:t>son John</w:t>
      </w:r>
      <w:r>
        <w:rPr>
          <w:szCs w:val="24"/>
        </w:rPr>
        <w:t xml:space="preserve">; </w:t>
      </w:r>
      <w:r w:rsidRPr="00822BC5">
        <w:rPr>
          <w:szCs w:val="24"/>
        </w:rPr>
        <w:t>Property: West Lyne</w:t>
      </w:r>
      <w:r>
        <w:rPr>
          <w:szCs w:val="24"/>
        </w:rPr>
        <w:t xml:space="preserve">; </w:t>
      </w:r>
      <w:r w:rsidRPr="00822BC5">
        <w:rPr>
          <w:szCs w:val="24"/>
        </w:rPr>
        <w:t>Consideration: 15s annual rent</w:t>
      </w:r>
      <w:r>
        <w:rPr>
          <w:szCs w:val="24"/>
        </w:rPr>
        <w:t xml:space="preserve">; </w:t>
      </w:r>
      <w:r w:rsidRPr="00822BC5">
        <w:rPr>
          <w:szCs w:val="24"/>
        </w:rPr>
        <w:t>Lives: John Knight, Agnes Knight and their son John</w:t>
      </w:r>
      <w:r>
        <w:rPr>
          <w:szCs w:val="24"/>
        </w:rPr>
        <w:t>. (</w:t>
      </w:r>
      <w:r w:rsidRPr="00822BC5">
        <w:rPr>
          <w:szCs w:val="24"/>
        </w:rPr>
        <w:t>North Devon Record Office (South West Heritage Trust),</w:t>
      </w:r>
      <w:r>
        <w:rPr>
          <w:szCs w:val="24"/>
        </w:rPr>
        <w:t xml:space="preserve"> Ref: </w:t>
      </w:r>
      <w:r w:rsidRPr="00822BC5">
        <w:rPr>
          <w:szCs w:val="24"/>
        </w:rPr>
        <w:t>2309-3/33/2</w:t>
      </w:r>
      <w:r>
        <w:rPr>
          <w:szCs w:val="24"/>
        </w:rPr>
        <w:t>)</w:t>
      </w:r>
    </w:p>
    <w:p w:rsidR="00464506" w:rsidRDefault="00464506" w:rsidP="00464506">
      <w:pPr>
        <w:rPr>
          <w:szCs w:val="24"/>
        </w:rPr>
      </w:pPr>
      <w:r w:rsidRPr="0093595C">
        <w:rPr>
          <w:b/>
          <w:szCs w:val="24"/>
        </w:rPr>
        <w:t xml:space="preserve">1612 – Mar 29 – </w:t>
      </w:r>
      <w:r w:rsidR="007A5EE4" w:rsidRPr="007A5EE4">
        <w:rPr>
          <w:b/>
          <w:szCs w:val="24"/>
          <w:u w:val="single"/>
        </w:rPr>
        <w:t xml:space="preserve">UK </w:t>
      </w:r>
      <w:r w:rsidRPr="0093595C">
        <w:rPr>
          <w:b/>
          <w:szCs w:val="24"/>
          <w:u w:val="single"/>
        </w:rPr>
        <w:t>Kent Elmstead</w:t>
      </w:r>
      <w:r w:rsidRPr="0093595C">
        <w:rPr>
          <w:b/>
          <w:szCs w:val="24"/>
        </w:rPr>
        <w:t xml:space="preserve"> </w:t>
      </w:r>
      <w:r w:rsidR="007A089D">
        <w:rPr>
          <w:b/>
          <w:szCs w:val="24"/>
        </w:rPr>
        <w:t>– Birth/Bap –</w:t>
      </w:r>
      <w:r w:rsidRPr="0093595C">
        <w:rPr>
          <w:b/>
          <w:szCs w:val="24"/>
        </w:rPr>
        <w:t xml:space="preserve"> Annis Knight</w:t>
      </w:r>
      <w:r>
        <w:rPr>
          <w:szCs w:val="24"/>
        </w:rPr>
        <w:t xml:space="preserve"> – d/o Peter Knight (Tyler) </w:t>
      </w:r>
      <w:r w:rsidR="004E3C9C">
        <w:rPr>
          <w:szCs w:val="24"/>
        </w:rPr>
        <w:br/>
      </w:r>
      <w:r w:rsidR="004E3C9C" w:rsidRPr="004E3C9C">
        <w:rPr>
          <w:b/>
          <w:szCs w:val="24"/>
        </w:rPr>
        <w:t>Note</w:t>
      </w:r>
      <w:r w:rsidR="004E3C9C">
        <w:rPr>
          <w:szCs w:val="24"/>
        </w:rPr>
        <w:t xml:space="preserve">: </w:t>
      </w:r>
      <w:r>
        <w:rPr>
          <w:szCs w:val="24"/>
        </w:rPr>
        <w:t xml:space="preserve">Appears to be the only Knight entry in this parish.  </w:t>
      </w:r>
    </w:p>
    <w:p w:rsidR="00464506" w:rsidRDefault="00464506" w:rsidP="00464506">
      <w:pPr>
        <w:rPr>
          <w:szCs w:val="24"/>
        </w:rPr>
      </w:pPr>
      <w:r w:rsidRPr="00C97D14">
        <w:rPr>
          <w:b/>
          <w:szCs w:val="24"/>
        </w:rPr>
        <w:t xml:space="preserve">1612 – May 1 – </w:t>
      </w:r>
      <w:r w:rsidR="007A5EE4" w:rsidRPr="007A5EE4">
        <w:rPr>
          <w:b/>
          <w:szCs w:val="24"/>
          <w:u w:val="single"/>
        </w:rPr>
        <w:t xml:space="preserve">UK </w:t>
      </w:r>
      <w:r w:rsidRPr="00C97D14">
        <w:rPr>
          <w:b/>
          <w:szCs w:val="24"/>
          <w:u w:val="single"/>
        </w:rPr>
        <w:t>Kent Lenham</w:t>
      </w:r>
      <w:r w:rsidRPr="00C97D14">
        <w:rPr>
          <w:b/>
          <w:szCs w:val="24"/>
        </w:rPr>
        <w:t xml:space="preserve"> – Bur – Clement Knight</w:t>
      </w:r>
      <w:r>
        <w:rPr>
          <w:szCs w:val="24"/>
        </w:rPr>
        <w:t xml:space="preserve"> (Tyler)</w:t>
      </w:r>
    </w:p>
    <w:p w:rsidR="004E3C9C" w:rsidRDefault="00464506" w:rsidP="00464506">
      <w:pPr>
        <w:rPr>
          <w:szCs w:val="24"/>
        </w:rPr>
      </w:pPr>
      <w:r w:rsidRPr="00646296">
        <w:rPr>
          <w:b/>
        </w:rPr>
        <w:t xml:space="preserve">1612 – Jun 1 – </w:t>
      </w:r>
      <w:r w:rsidR="007A5EE4" w:rsidRPr="007A5EE4">
        <w:rPr>
          <w:b/>
          <w:szCs w:val="24"/>
          <w:u w:val="single"/>
        </w:rPr>
        <w:t xml:space="preserve">UK </w:t>
      </w:r>
      <w:r w:rsidRPr="00646296">
        <w:rPr>
          <w:b/>
          <w:u w:val="single"/>
        </w:rPr>
        <w:t>Devonshire Ottery St Mary</w:t>
      </w:r>
      <w:r w:rsidRPr="00646296">
        <w:rPr>
          <w:b/>
        </w:rPr>
        <w:t xml:space="preserve"> </w:t>
      </w:r>
      <w:r w:rsidR="007A089D">
        <w:rPr>
          <w:b/>
        </w:rPr>
        <w:t>– Birth/Bap –</w:t>
      </w:r>
      <w:r w:rsidRPr="00646296">
        <w:rPr>
          <w:b/>
        </w:rPr>
        <w:t xml:space="preserve"> Peter Knight</w:t>
      </w:r>
      <w:r>
        <w:t xml:space="preserve"> - s/o Clement Knight </w:t>
      </w:r>
      <w:r w:rsidRPr="000479A9">
        <w:rPr>
          <w:szCs w:val="24"/>
        </w:rPr>
        <w:t>(London Met Arch)</w:t>
      </w:r>
    </w:p>
    <w:p w:rsidR="00464506" w:rsidRDefault="00464506" w:rsidP="00464506">
      <w:r w:rsidRPr="00BD4B28">
        <w:rPr>
          <w:b/>
        </w:rPr>
        <w:t xml:space="preserve">1612 – Aug 16 – </w:t>
      </w:r>
      <w:r w:rsidR="007A5EE4" w:rsidRPr="007A5EE4">
        <w:rPr>
          <w:b/>
          <w:szCs w:val="24"/>
          <w:u w:val="single"/>
        </w:rPr>
        <w:t xml:space="preserve">UK </w:t>
      </w:r>
      <w:r w:rsidRPr="00BD4B28">
        <w:rPr>
          <w:b/>
          <w:u w:val="single"/>
        </w:rPr>
        <w:t>Kent Maidstone</w:t>
      </w:r>
      <w:r w:rsidRPr="00BD4B28">
        <w:rPr>
          <w:b/>
        </w:rPr>
        <w:t xml:space="preserve"> </w:t>
      </w:r>
      <w:r w:rsidR="007A089D">
        <w:rPr>
          <w:b/>
        </w:rPr>
        <w:t>– Birth/Bap –</w:t>
      </w:r>
      <w:r w:rsidRPr="00BD4B28">
        <w:rPr>
          <w:b/>
        </w:rPr>
        <w:t xml:space="preserve"> Margaret Knight</w:t>
      </w:r>
      <w:r>
        <w:t xml:space="preserve"> – d/o Gabriel Knight </w:t>
      </w:r>
      <w:r w:rsidRPr="001F77E8">
        <w:t>(Tyler)</w:t>
      </w:r>
    </w:p>
    <w:p w:rsidR="00464506" w:rsidRDefault="00464506" w:rsidP="00464506">
      <w:r w:rsidRPr="0095212F">
        <w:rPr>
          <w:b/>
        </w:rPr>
        <w:t xml:space="preserve">1612 – Sep 5 – </w:t>
      </w:r>
      <w:r w:rsidR="007A5EE4" w:rsidRPr="007A5EE4">
        <w:rPr>
          <w:b/>
          <w:szCs w:val="24"/>
          <w:u w:val="single"/>
        </w:rPr>
        <w:t xml:space="preserve">UK </w:t>
      </w:r>
      <w:r w:rsidRPr="0095212F">
        <w:rPr>
          <w:b/>
          <w:u w:val="single"/>
        </w:rPr>
        <w:t>Kent Charing</w:t>
      </w:r>
      <w:r w:rsidRPr="0095212F">
        <w:rPr>
          <w:b/>
        </w:rPr>
        <w:t xml:space="preserve"> – Bur – Richard Knight</w:t>
      </w:r>
      <w:r>
        <w:t xml:space="preserve"> (Tyler)</w:t>
      </w:r>
    </w:p>
    <w:p w:rsidR="00464506" w:rsidRDefault="00464506" w:rsidP="00464506">
      <w:r w:rsidRPr="00646296">
        <w:rPr>
          <w:b/>
        </w:rPr>
        <w:t xml:space="preserve">1612 – Sep 11 – </w:t>
      </w:r>
      <w:r w:rsidR="007A5EE4" w:rsidRPr="007A5EE4">
        <w:rPr>
          <w:b/>
          <w:szCs w:val="24"/>
          <w:u w:val="single"/>
        </w:rPr>
        <w:t xml:space="preserve">UK </w:t>
      </w:r>
      <w:r w:rsidRPr="00646296">
        <w:rPr>
          <w:b/>
          <w:u w:val="single"/>
        </w:rPr>
        <w:t>Kent Kingsdown</w:t>
      </w:r>
      <w:r w:rsidRPr="00646296">
        <w:rPr>
          <w:b/>
        </w:rPr>
        <w:t xml:space="preserve"> – Bur</w:t>
      </w:r>
      <w:r>
        <w:rPr>
          <w:b/>
        </w:rPr>
        <w:t xml:space="preserve"> -</w:t>
      </w:r>
      <w:r w:rsidRPr="00646296">
        <w:rPr>
          <w:b/>
        </w:rPr>
        <w:t xml:space="preserve"> John Knight</w:t>
      </w:r>
      <w:r w:rsidRPr="00F64041">
        <w:t xml:space="preserve"> </w:t>
      </w:r>
      <w:r>
        <w:t xml:space="preserve">- </w:t>
      </w:r>
      <w:r w:rsidRPr="00F64041">
        <w:t>s</w:t>
      </w:r>
      <w:r>
        <w:t>/o</w:t>
      </w:r>
      <w:r w:rsidRPr="00F64041">
        <w:t xml:space="preserve"> William Knight</w:t>
      </w:r>
      <w:r>
        <w:t xml:space="preserve"> (Tyler)</w:t>
      </w:r>
    </w:p>
    <w:p w:rsidR="00464506" w:rsidRDefault="00464506" w:rsidP="00464506">
      <w:pPr>
        <w:rPr>
          <w:szCs w:val="24"/>
        </w:rPr>
      </w:pPr>
      <w:r w:rsidRPr="00646296">
        <w:rPr>
          <w:b/>
        </w:rPr>
        <w:t xml:space="preserve">1612 – Oct 12 – </w:t>
      </w:r>
      <w:r w:rsidR="007A5EE4" w:rsidRPr="007A5EE4">
        <w:rPr>
          <w:b/>
          <w:szCs w:val="24"/>
          <w:u w:val="single"/>
        </w:rPr>
        <w:t xml:space="preserve">UK </w:t>
      </w:r>
      <w:r w:rsidRPr="00646296">
        <w:rPr>
          <w:b/>
          <w:u w:val="single"/>
        </w:rPr>
        <w:t>Devonshire Churston Ferrers</w:t>
      </w:r>
      <w:r w:rsidRPr="00646296">
        <w:rPr>
          <w:b/>
        </w:rPr>
        <w:t xml:space="preserve"> </w:t>
      </w:r>
      <w:r w:rsidR="007A089D">
        <w:rPr>
          <w:b/>
        </w:rPr>
        <w:t>– Birth/Bap –</w:t>
      </w:r>
      <w:r w:rsidRPr="00646296">
        <w:rPr>
          <w:b/>
        </w:rPr>
        <w:t xml:space="preserve"> Peter Knight</w:t>
      </w:r>
      <w:r>
        <w:t xml:space="preserve"> - s/o Richard </w:t>
      </w:r>
      <w:r w:rsidR="004E3C9C">
        <w:t>Knight</w:t>
      </w:r>
      <w:r>
        <w:t xml:space="preserve"> </w:t>
      </w:r>
      <w:r w:rsidRPr="000479A9">
        <w:rPr>
          <w:szCs w:val="24"/>
        </w:rPr>
        <w:t>(London Met Arch)</w:t>
      </w:r>
    </w:p>
    <w:p w:rsidR="00464506" w:rsidRDefault="00464506" w:rsidP="00464506">
      <w:pPr>
        <w:rPr>
          <w:szCs w:val="24"/>
        </w:rPr>
      </w:pPr>
      <w:r w:rsidRPr="007F0020">
        <w:rPr>
          <w:b/>
          <w:szCs w:val="24"/>
        </w:rPr>
        <w:t xml:space="preserve">1612 – Oct 22 – </w:t>
      </w:r>
      <w:r w:rsidR="007A5EE4" w:rsidRPr="007A5EE4">
        <w:rPr>
          <w:b/>
          <w:szCs w:val="24"/>
          <w:u w:val="single"/>
        </w:rPr>
        <w:t xml:space="preserve">UK </w:t>
      </w:r>
      <w:r w:rsidRPr="007F0020">
        <w:rPr>
          <w:b/>
          <w:szCs w:val="24"/>
          <w:u w:val="single"/>
        </w:rPr>
        <w:t>London</w:t>
      </w:r>
      <w:r w:rsidRPr="007F0020">
        <w:rPr>
          <w:b/>
          <w:szCs w:val="24"/>
        </w:rPr>
        <w:t xml:space="preserve"> – Will – Franc</w:t>
      </w:r>
      <w:r>
        <w:rPr>
          <w:b/>
          <w:szCs w:val="24"/>
        </w:rPr>
        <w:t>e</w:t>
      </w:r>
      <w:r w:rsidRPr="007F0020">
        <w:rPr>
          <w:b/>
          <w:szCs w:val="24"/>
        </w:rPr>
        <w:t>s Knight</w:t>
      </w:r>
      <w:r>
        <w:rPr>
          <w:b/>
          <w:szCs w:val="24"/>
        </w:rPr>
        <w:t>, Spinster</w:t>
      </w:r>
      <w:r>
        <w:rPr>
          <w:szCs w:val="24"/>
        </w:rPr>
        <w:t xml:space="preserve"> – To Edmond Woodhall, Esq, Margaret Woodhall “my mistress”, one half of her estate; the other half to </w:t>
      </w:r>
      <w:r w:rsidRPr="00873BB4">
        <w:rPr>
          <w:b/>
          <w:szCs w:val="24"/>
        </w:rPr>
        <w:t>brother, Thomas Knight</w:t>
      </w:r>
      <w:r>
        <w:rPr>
          <w:szCs w:val="24"/>
        </w:rPr>
        <w:t xml:space="preserve"> who is also executor. (</w:t>
      </w:r>
      <w:r w:rsidRPr="007F0020">
        <w:rPr>
          <w:szCs w:val="24"/>
        </w:rPr>
        <w:t xml:space="preserve"> PROB 11: Will Registers</w:t>
      </w:r>
      <w:r>
        <w:rPr>
          <w:szCs w:val="24"/>
        </w:rPr>
        <w:t xml:space="preserve">, </w:t>
      </w:r>
      <w:r w:rsidRPr="007F0020">
        <w:rPr>
          <w:szCs w:val="24"/>
        </w:rPr>
        <w:t>1599-1623</w:t>
      </w:r>
      <w:r>
        <w:rPr>
          <w:szCs w:val="24"/>
        </w:rPr>
        <w:t xml:space="preserve">, </w:t>
      </w:r>
      <w:r w:rsidRPr="007F0020">
        <w:rPr>
          <w:szCs w:val="24"/>
        </w:rPr>
        <w:t>Piece 120: Fenner, Quire Numbers 60-121 (1612)</w:t>
      </w:r>
      <w:r>
        <w:rPr>
          <w:szCs w:val="24"/>
        </w:rPr>
        <w:t xml:space="preserve">, </w:t>
      </w:r>
      <w:r w:rsidRPr="007F0020">
        <w:rPr>
          <w:szCs w:val="24"/>
        </w:rPr>
        <w:t>Prerogative Court of Canterbury Wills, 1384-1858</w:t>
      </w:r>
      <w:r>
        <w:rPr>
          <w:szCs w:val="24"/>
        </w:rPr>
        <w:t xml:space="preserve">) </w:t>
      </w:r>
    </w:p>
    <w:p w:rsidR="00464506" w:rsidRDefault="00464506" w:rsidP="00464506">
      <w:pPr>
        <w:rPr>
          <w:szCs w:val="24"/>
        </w:rPr>
      </w:pPr>
      <w:r w:rsidRPr="005A09D6">
        <w:rPr>
          <w:b/>
          <w:szCs w:val="24"/>
        </w:rPr>
        <w:t xml:space="preserve">1612 – Nov – </w:t>
      </w:r>
      <w:r w:rsidR="007A5EE4" w:rsidRPr="007A5EE4">
        <w:rPr>
          <w:b/>
          <w:szCs w:val="24"/>
          <w:u w:val="single"/>
        </w:rPr>
        <w:t xml:space="preserve">UK </w:t>
      </w:r>
      <w:r w:rsidRPr="005A09D6">
        <w:rPr>
          <w:b/>
          <w:szCs w:val="24"/>
          <w:u w:val="single"/>
        </w:rPr>
        <w:t>London St Helens Bishopsgate</w:t>
      </w:r>
      <w:r w:rsidRPr="005A09D6">
        <w:rPr>
          <w:b/>
          <w:szCs w:val="24"/>
        </w:rPr>
        <w:t xml:space="preserve"> – Admin – Banns for Christopher Knight and Rachel Axton</w:t>
      </w:r>
      <w:r>
        <w:rPr>
          <w:szCs w:val="24"/>
        </w:rPr>
        <w:t xml:space="preserve">. </w:t>
      </w:r>
      <w:r>
        <w:t>(London Met Arch)</w:t>
      </w:r>
    </w:p>
    <w:p w:rsidR="00464506" w:rsidRDefault="00464506" w:rsidP="00464506">
      <w:pPr>
        <w:rPr>
          <w:szCs w:val="24"/>
        </w:rPr>
      </w:pPr>
      <w:r w:rsidRPr="00C55EE1">
        <w:rPr>
          <w:b/>
          <w:szCs w:val="24"/>
        </w:rPr>
        <w:t xml:space="preserve">1612 – Dec 4 – </w:t>
      </w:r>
      <w:r w:rsidR="007A5EE4" w:rsidRPr="007A5EE4">
        <w:rPr>
          <w:b/>
          <w:szCs w:val="24"/>
          <w:u w:val="single"/>
        </w:rPr>
        <w:t xml:space="preserve">UK </w:t>
      </w:r>
      <w:r w:rsidRPr="00C55EE1">
        <w:rPr>
          <w:b/>
          <w:szCs w:val="24"/>
          <w:u w:val="single"/>
        </w:rPr>
        <w:t>Southampton</w:t>
      </w:r>
      <w:r w:rsidRPr="00C55EE1">
        <w:rPr>
          <w:b/>
          <w:szCs w:val="24"/>
        </w:rPr>
        <w:t xml:space="preserve"> – Ox Alum – Michael Knight</w:t>
      </w:r>
      <w:r>
        <w:rPr>
          <w:szCs w:val="24"/>
        </w:rPr>
        <w:t xml:space="preserve"> – Of Southants, gent. New Coll., matric 4 Dec. 1612, aged 19; B.A. 12 April 1616. (Oxford University Alumni 1500-1886, p. 861)</w:t>
      </w:r>
    </w:p>
    <w:p w:rsidR="00464506" w:rsidRDefault="00464506" w:rsidP="00464506">
      <w:pPr>
        <w:rPr>
          <w:szCs w:val="24"/>
        </w:rPr>
      </w:pPr>
      <w:r w:rsidRPr="00646296">
        <w:rPr>
          <w:b/>
          <w:szCs w:val="24"/>
        </w:rPr>
        <w:t xml:space="preserve">1612 – Dec 13 – </w:t>
      </w:r>
      <w:r w:rsidR="007A5EE4" w:rsidRPr="007A5EE4">
        <w:rPr>
          <w:b/>
          <w:szCs w:val="24"/>
          <w:u w:val="single"/>
        </w:rPr>
        <w:t xml:space="preserve">UK </w:t>
      </w:r>
      <w:r w:rsidRPr="00646296">
        <w:rPr>
          <w:b/>
          <w:szCs w:val="24"/>
          <w:u w:val="single"/>
        </w:rPr>
        <w:t>Kent Lydd</w:t>
      </w:r>
      <w:r w:rsidRPr="00646296">
        <w:rPr>
          <w:b/>
          <w:szCs w:val="24"/>
        </w:rPr>
        <w:t xml:space="preserve"> </w:t>
      </w:r>
      <w:r w:rsidR="007A089D">
        <w:rPr>
          <w:b/>
          <w:szCs w:val="24"/>
        </w:rPr>
        <w:t>– Birth/Bap –</w:t>
      </w:r>
      <w:r w:rsidRPr="00646296">
        <w:rPr>
          <w:b/>
          <w:szCs w:val="24"/>
        </w:rPr>
        <w:t xml:space="preserve"> Anne Knight</w:t>
      </w:r>
      <w:r w:rsidRPr="00BC4DE8">
        <w:rPr>
          <w:szCs w:val="24"/>
        </w:rPr>
        <w:t xml:space="preserve"> </w:t>
      </w:r>
      <w:r>
        <w:rPr>
          <w:szCs w:val="24"/>
        </w:rPr>
        <w:t xml:space="preserve">- </w:t>
      </w:r>
      <w:r w:rsidRPr="00BC4DE8">
        <w:rPr>
          <w:szCs w:val="24"/>
        </w:rPr>
        <w:t>d/o Nicholas</w:t>
      </w:r>
      <w:r w:rsidR="00873BB4">
        <w:rPr>
          <w:szCs w:val="24"/>
        </w:rPr>
        <w:t xml:space="preserve"> Knight</w:t>
      </w:r>
      <w:r>
        <w:rPr>
          <w:szCs w:val="24"/>
        </w:rPr>
        <w:t xml:space="preserve"> (Tyler)</w:t>
      </w:r>
    </w:p>
    <w:p w:rsidR="00464506" w:rsidRDefault="00464506" w:rsidP="00464506">
      <w:r w:rsidRPr="00193341">
        <w:rPr>
          <w:b/>
        </w:rPr>
        <w:t xml:space="preserve">1612 – </w:t>
      </w:r>
      <w:r w:rsidR="007A5EE4" w:rsidRPr="007A5EE4">
        <w:rPr>
          <w:b/>
          <w:szCs w:val="24"/>
          <w:u w:val="single"/>
        </w:rPr>
        <w:t xml:space="preserve">UK </w:t>
      </w:r>
      <w:r w:rsidRPr="00FB12D4">
        <w:rPr>
          <w:b/>
          <w:u w:val="single"/>
        </w:rPr>
        <w:t xml:space="preserve">Sussex </w:t>
      </w:r>
      <w:r w:rsidRPr="00193341">
        <w:rPr>
          <w:b/>
          <w:u w:val="single"/>
        </w:rPr>
        <w:t>Echingham</w:t>
      </w:r>
      <w:r w:rsidRPr="00FB12D4">
        <w:rPr>
          <w:b/>
        </w:rPr>
        <w:t xml:space="preserve"> </w:t>
      </w:r>
      <w:r>
        <w:rPr>
          <w:b/>
        </w:rPr>
        <w:t xml:space="preserve">– </w:t>
      </w:r>
      <w:r w:rsidR="00F63E01" w:rsidRPr="00992101">
        <w:rPr>
          <w:b/>
          <w:szCs w:val="24"/>
        </w:rPr>
        <w:t xml:space="preserve">Will </w:t>
      </w:r>
      <w:r w:rsidR="00F63E01">
        <w:rPr>
          <w:b/>
          <w:szCs w:val="24"/>
        </w:rPr>
        <w:t>– Nunc:</w:t>
      </w:r>
      <w:r w:rsidRPr="00193341">
        <w:rPr>
          <w:b/>
        </w:rPr>
        <w:t xml:space="preserve"> Joseph Knight</w:t>
      </w:r>
      <w:r>
        <w:t xml:space="preserve"> – That his 5 oldest daughters should have 100 pounds, 20 pounds apiece and several debt bonds apiece; the elder of four younger daughters to have 20 pounds; Goodwife Freeman to bring up the elder of the four younger daughters; the youngest daughter to be brought up by their mother</w:t>
      </w:r>
      <w:r w:rsidR="00873BB4">
        <w:t xml:space="preserve">; </w:t>
      </w:r>
      <w:r w:rsidR="00873BB4" w:rsidRPr="00873BB4">
        <w:rPr>
          <w:b/>
        </w:rPr>
        <w:t>none of the daughters named</w:t>
      </w:r>
      <w:r w:rsidRPr="00873BB4">
        <w:rPr>
          <w:b/>
        </w:rPr>
        <w:t>;</w:t>
      </w:r>
      <w:r>
        <w:t xml:space="preserve"> </w:t>
      </w:r>
      <w:r w:rsidRPr="00873BB4">
        <w:rPr>
          <w:b/>
        </w:rPr>
        <w:t>5 sons mentioned but not by name</w:t>
      </w:r>
      <w:r>
        <w:t>; discussion of how money was to be allocated for support of children; Thomas Cruttenden to be executor. (Prerogative Court of Canterbury Wills, 1384-1858 for Joseph Knight, PROB 11: Will Registers, 1599-1623, Piece 119: Fenner, Quire Numbers 1-59 (1612))</w:t>
      </w:r>
    </w:p>
    <w:p w:rsidR="00464506" w:rsidRDefault="00464506" w:rsidP="00464506">
      <w:pPr>
        <w:rPr>
          <w:szCs w:val="24"/>
        </w:rPr>
      </w:pPr>
      <w:r w:rsidRPr="00B614CE">
        <w:rPr>
          <w:b/>
          <w:szCs w:val="24"/>
        </w:rPr>
        <w:lastRenderedPageBreak/>
        <w:t xml:space="preserve">1612 – </w:t>
      </w:r>
      <w:r w:rsidR="007A5EE4" w:rsidRPr="007A5EE4">
        <w:rPr>
          <w:b/>
          <w:szCs w:val="24"/>
          <w:u w:val="single"/>
        </w:rPr>
        <w:t xml:space="preserve">UK </w:t>
      </w:r>
      <w:r w:rsidRPr="00B614CE">
        <w:rPr>
          <w:b/>
          <w:szCs w:val="24"/>
          <w:u w:val="single"/>
        </w:rPr>
        <w:t>Devonshire Stert</w:t>
      </w:r>
      <w:r w:rsidRPr="00B614CE">
        <w:rPr>
          <w:b/>
          <w:szCs w:val="24"/>
        </w:rPr>
        <w:t xml:space="preserve"> – Admin – John Knight</w:t>
      </w:r>
      <w:r>
        <w:rPr>
          <w:szCs w:val="24"/>
        </w:rPr>
        <w:t xml:space="preserve"> - </w:t>
      </w:r>
      <w:r w:rsidRPr="00B614CE">
        <w:rPr>
          <w:szCs w:val="24"/>
        </w:rPr>
        <w:t>Exemplification of deeds showing the copyhold estates of John Knight and others in Stert</w:t>
      </w:r>
      <w:r>
        <w:rPr>
          <w:szCs w:val="24"/>
        </w:rPr>
        <w:t>.  (</w:t>
      </w:r>
      <w:r w:rsidRPr="00B614CE">
        <w:rPr>
          <w:szCs w:val="24"/>
        </w:rPr>
        <w:t>Plymouth and West Devon Record Office</w:t>
      </w:r>
      <w:r>
        <w:rPr>
          <w:szCs w:val="24"/>
        </w:rPr>
        <w:t xml:space="preserve">, Ref: </w:t>
      </w:r>
      <w:r w:rsidRPr="00B614CE">
        <w:rPr>
          <w:szCs w:val="24"/>
        </w:rPr>
        <w:t>74/63/17</w:t>
      </w:r>
      <w:r>
        <w:rPr>
          <w:szCs w:val="24"/>
        </w:rPr>
        <w:t>)</w:t>
      </w:r>
    </w:p>
    <w:p w:rsidR="00464506" w:rsidRDefault="00464506" w:rsidP="00464506">
      <w:pPr>
        <w:rPr>
          <w:szCs w:val="24"/>
        </w:rPr>
      </w:pPr>
      <w:r w:rsidRPr="00646296">
        <w:rPr>
          <w:b/>
          <w:szCs w:val="24"/>
        </w:rPr>
        <w:t xml:space="preserve">1612 – </w:t>
      </w:r>
      <w:r w:rsidR="007A5EE4" w:rsidRPr="007A5EE4">
        <w:rPr>
          <w:b/>
          <w:szCs w:val="24"/>
          <w:u w:val="single"/>
        </w:rPr>
        <w:t xml:space="preserve">UK </w:t>
      </w:r>
      <w:r w:rsidRPr="00646296">
        <w:rPr>
          <w:b/>
          <w:szCs w:val="24"/>
          <w:u w:val="single"/>
        </w:rPr>
        <w:t>Hampshire Kingsclere</w:t>
      </w:r>
      <w:r w:rsidRPr="00646296">
        <w:rPr>
          <w:b/>
          <w:szCs w:val="24"/>
        </w:rPr>
        <w:t xml:space="preserve"> </w:t>
      </w:r>
      <w:r w:rsidR="007A089D">
        <w:rPr>
          <w:b/>
          <w:szCs w:val="24"/>
        </w:rPr>
        <w:t>– Birth/Bap –</w:t>
      </w:r>
      <w:r w:rsidRPr="00646296">
        <w:rPr>
          <w:b/>
          <w:szCs w:val="24"/>
        </w:rPr>
        <w:t xml:space="preserve"> Peter Knight</w:t>
      </w:r>
      <w:r w:rsidRPr="00BC4DE8">
        <w:rPr>
          <w:szCs w:val="24"/>
        </w:rPr>
        <w:t xml:space="preserve"> </w:t>
      </w:r>
      <w:r>
        <w:rPr>
          <w:szCs w:val="24"/>
        </w:rPr>
        <w:t xml:space="preserve">- </w:t>
      </w:r>
      <w:r w:rsidRPr="00BC4DE8">
        <w:rPr>
          <w:szCs w:val="24"/>
        </w:rPr>
        <w:t>s/o Nicholas Knight</w:t>
      </w:r>
      <w:r>
        <w:rPr>
          <w:szCs w:val="24"/>
        </w:rPr>
        <w:t xml:space="preserve"> </w:t>
      </w:r>
      <w:r w:rsidRPr="000479A9">
        <w:rPr>
          <w:szCs w:val="24"/>
        </w:rPr>
        <w:t>(London Met Arch)</w:t>
      </w:r>
    </w:p>
    <w:p w:rsidR="00464506" w:rsidRDefault="00464506" w:rsidP="00464506">
      <w:pPr>
        <w:rPr>
          <w:szCs w:val="24"/>
        </w:rPr>
      </w:pPr>
      <w:r w:rsidRPr="00075019">
        <w:rPr>
          <w:b/>
          <w:szCs w:val="24"/>
        </w:rPr>
        <w:t xml:space="preserve">1613 – April – </w:t>
      </w:r>
      <w:r w:rsidRPr="00075019">
        <w:rPr>
          <w:b/>
          <w:szCs w:val="24"/>
          <w:u w:val="single"/>
        </w:rPr>
        <w:t>VA Jamestown</w:t>
      </w:r>
      <w:r w:rsidRPr="007A5EE4">
        <w:rPr>
          <w:b/>
          <w:szCs w:val="24"/>
        </w:rPr>
        <w:t xml:space="preserve"> </w:t>
      </w:r>
      <w:r w:rsidR="007A5EE4" w:rsidRPr="007A5EE4">
        <w:rPr>
          <w:b/>
          <w:szCs w:val="24"/>
        </w:rPr>
        <w:t>–</w:t>
      </w:r>
      <w:r w:rsidRPr="007A5EE4">
        <w:rPr>
          <w:b/>
          <w:szCs w:val="24"/>
        </w:rPr>
        <w:t xml:space="preserve"> </w:t>
      </w:r>
      <w:r w:rsidR="007A5EE4" w:rsidRPr="007A5EE4">
        <w:rPr>
          <w:b/>
          <w:szCs w:val="24"/>
        </w:rPr>
        <w:t>Info – Pocahontas</w:t>
      </w:r>
      <w:r w:rsidR="007A5EE4">
        <w:rPr>
          <w:szCs w:val="24"/>
        </w:rPr>
        <w:t xml:space="preserve"> - </w:t>
      </w:r>
      <w:r w:rsidRPr="00D3008F">
        <w:t xml:space="preserve">Captain Samuel Argall captured Powhatan's daughter Pocahontas in the spring of 1613 and turned his prisoner into the leverage necessary to make peace. </w:t>
      </w:r>
      <w:r>
        <w:t xml:space="preserve"> (Brendan Wolfe, Encyclopedia Virginia, Library of Virginia, Online)</w:t>
      </w:r>
    </w:p>
    <w:p w:rsidR="00464506" w:rsidRDefault="00464506" w:rsidP="00464506">
      <w:pPr>
        <w:rPr>
          <w:szCs w:val="24"/>
        </w:rPr>
      </w:pPr>
      <w:r w:rsidRPr="00AB12CE">
        <w:rPr>
          <w:b/>
          <w:szCs w:val="24"/>
        </w:rPr>
        <w:t xml:space="preserve">1613 – May 10 – </w:t>
      </w:r>
      <w:r w:rsidR="007A5EE4" w:rsidRPr="007A5EE4">
        <w:rPr>
          <w:b/>
          <w:szCs w:val="24"/>
          <w:u w:val="single"/>
        </w:rPr>
        <w:t xml:space="preserve">UK </w:t>
      </w:r>
      <w:r w:rsidR="00235F20" w:rsidRPr="00235F20">
        <w:rPr>
          <w:b/>
          <w:szCs w:val="24"/>
          <w:u w:val="single"/>
        </w:rPr>
        <w:t>Isle of Wight</w:t>
      </w:r>
      <w:r w:rsidRPr="00AB12CE">
        <w:rPr>
          <w:b/>
          <w:szCs w:val="24"/>
          <w:u w:val="single"/>
        </w:rPr>
        <w:t xml:space="preserve"> Brading</w:t>
      </w:r>
      <w:r w:rsidRPr="00AB12CE">
        <w:rPr>
          <w:b/>
          <w:szCs w:val="24"/>
        </w:rPr>
        <w:t xml:space="preserve"> – Will – Michael Knight</w:t>
      </w:r>
      <w:r>
        <w:rPr>
          <w:szCs w:val="24"/>
        </w:rPr>
        <w:t xml:space="preserve"> –  To </w:t>
      </w:r>
      <w:r w:rsidRPr="00873BB4">
        <w:rPr>
          <w:b/>
          <w:szCs w:val="24"/>
        </w:rPr>
        <w:t>daughter Marian</w:t>
      </w:r>
      <w:r>
        <w:rPr>
          <w:szCs w:val="24"/>
        </w:rPr>
        <w:t xml:space="preserve">, 320 pounds at 21 or marriage; to </w:t>
      </w:r>
      <w:r w:rsidRPr="00873BB4">
        <w:rPr>
          <w:b/>
          <w:szCs w:val="24"/>
        </w:rPr>
        <w:t>daughter Anne</w:t>
      </w:r>
      <w:r>
        <w:rPr>
          <w:szCs w:val="24"/>
        </w:rPr>
        <w:t xml:space="preserve">, 300 pounds, at age 21 or marriage; to </w:t>
      </w:r>
      <w:r w:rsidRPr="00873BB4">
        <w:rPr>
          <w:b/>
          <w:szCs w:val="24"/>
        </w:rPr>
        <w:t>daughter Adrian</w:t>
      </w:r>
      <w:r>
        <w:rPr>
          <w:szCs w:val="24"/>
        </w:rPr>
        <w:t xml:space="preserve">, 300 pounds at 21 or marriage;  to </w:t>
      </w:r>
      <w:r w:rsidRPr="00873BB4">
        <w:rPr>
          <w:b/>
          <w:szCs w:val="24"/>
        </w:rPr>
        <w:t>son Micha</w:t>
      </w:r>
      <w:r w:rsidR="00873BB4" w:rsidRPr="00873BB4">
        <w:rPr>
          <w:b/>
          <w:szCs w:val="24"/>
        </w:rPr>
        <w:t>e</w:t>
      </w:r>
      <w:r w:rsidRPr="00873BB4">
        <w:rPr>
          <w:b/>
          <w:szCs w:val="24"/>
        </w:rPr>
        <w:t>l</w:t>
      </w:r>
      <w:r w:rsidR="00873BB4" w:rsidRPr="00873BB4">
        <w:rPr>
          <w:b/>
          <w:szCs w:val="24"/>
        </w:rPr>
        <w:t xml:space="preserve"> Knight</w:t>
      </w:r>
      <w:r>
        <w:rPr>
          <w:szCs w:val="24"/>
        </w:rPr>
        <w:t xml:space="preserve">, 500 pounds at 21 plus several land leases; to wife Anne, some bedroom furniture; residue of estate to </w:t>
      </w:r>
      <w:r w:rsidRPr="00873BB4">
        <w:rPr>
          <w:b/>
          <w:szCs w:val="24"/>
        </w:rPr>
        <w:t>son, Thomas</w:t>
      </w:r>
      <w:r w:rsidR="00873BB4" w:rsidRPr="00873BB4">
        <w:rPr>
          <w:b/>
          <w:szCs w:val="24"/>
        </w:rPr>
        <w:t xml:space="preserve"> Knight</w:t>
      </w:r>
      <w:r>
        <w:rPr>
          <w:szCs w:val="24"/>
        </w:rPr>
        <w:t>, who is to be executor. (</w:t>
      </w:r>
      <w:r w:rsidRPr="000C2539">
        <w:rPr>
          <w:szCs w:val="24"/>
        </w:rPr>
        <w:t>Prerogative Court of Canterbury Wills, 1384-1858</w:t>
      </w:r>
      <w:r>
        <w:rPr>
          <w:szCs w:val="24"/>
        </w:rPr>
        <w:t xml:space="preserve">, </w:t>
      </w:r>
      <w:r w:rsidRPr="000C2539">
        <w:rPr>
          <w:szCs w:val="24"/>
        </w:rPr>
        <w:t>PROB 11: Will Registers</w:t>
      </w:r>
      <w:r>
        <w:rPr>
          <w:szCs w:val="24"/>
        </w:rPr>
        <w:t xml:space="preserve">, </w:t>
      </w:r>
      <w:r w:rsidRPr="000C2539">
        <w:rPr>
          <w:szCs w:val="24"/>
        </w:rPr>
        <w:t>1599-1623</w:t>
      </w:r>
      <w:r>
        <w:rPr>
          <w:szCs w:val="24"/>
        </w:rPr>
        <w:t xml:space="preserve">, </w:t>
      </w:r>
      <w:r w:rsidRPr="000C2539">
        <w:rPr>
          <w:szCs w:val="24"/>
        </w:rPr>
        <w:t>Piece 121: Capell, Quire Numbers 1-65 (1613)</w:t>
      </w:r>
      <w:r>
        <w:rPr>
          <w:szCs w:val="24"/>
        </w:rPr>
        <w:t xml:space="preserve">) </w:t>
      </w:r>
    </w:p>
    <w:p w:rsidR="00464506" w:rsidRDefault="00464506" w:rsidP="00464506">
      <w:r w:rsidRPr="00E34C45">
        <w:rPr>
          <w:b/>
        </w:rPr>
        <w:t>1613 –</w:t>
      </w:r>
      <w:r>
        <w:rPr>
          <w:b/>
        </w:rPr>
        <w:t xml:space="preserve"> Jun 22 -</w:t>
      </w:r>
      <w:r w:rsidRPr="00E34C45">
        <w:rPr>
          <w:b/>
        </w:rPr>
        <w:t xml:space="preserve"> </w:t>
      </w:r>
      <w:r w:rsidR="007A5EE4" w:rsidRPr="007A5EE4">
        <w:rPr>
          <w:b/>
          <w:szCs w:val="24"/>
          <w:u w:val="single"/>
        </w:rPr>
        <w:t xml:space="preserve">UK </w:t>
      </w:r>
      <w:r w:rsidRPr="00E34C45">
        <w:rPr>
          <w:b/>
          <w:u w:val="single"/>
        </w:rPr>
        <w:t>London</w:t>
      </w:r>
      <w:r>
        <w:rPr>
          <w:b/>
          <w:u w:val="single"/>
        </w:rPr>
        <w:t xml:space="preserve"> </w:t>
      </w:r>
      <w:r w:rsidRPr="00E34C45">
        <w:rPr>
          <w:b/>
          <w:u w:val="single"/>
        </w:rPr>
        <w:t>St Stephens</w:t>
      </w:r>
      <w:r w:rsidRPr="00E34C45">
        <w:rPr>
          <w:b/>
        </w:rPr>
        <w:t xml:space="preserve"> – Joane Knight, Widow, Will</w:t>
      </w:r>
      <w:r>
        <w:t xml:space="preserve"> – Appoints </w:t>
      </w:r>
      <w:r w:rsidRPr="00873BB4">
        <w:rPr>
          <w:b/>
        </w:rPr>
        <w:t>son, Roger Harris</w:t>
      </w:r>
      <w:r>
        <w:t xml:space="preserve">, as executor; to son, Roger Harris, 10 pounds, silver spoons, furniture, items; to Ann Harris, daughter of said Roger Harris, 40 shillings and a silver spoon; </w:t>
      </w:r>
      <w:r w:rsidRPr="00873BB4">
        <w:rPr>
          <w:b/>
        </w:rPr>
        <w:t>son-in-law John Collins</w:t>
      </w:r>
      <w:r>
        <w:t xml:space="preserve"> forgiven of his debt; to daughter Sara, a silver spoon and all wearing apparel except a gown to Joan Twigg and “one dress to my maid servant”; to Joane Twigg, 40 shillings and bed with bolster and bedstead “whereon I lie” and other items; to niece Alice Harris 40 shillings when 21 or married; residue to son Roger Harris and daughter Sara to be equally divided. (Prerogative Court of Canterbury Wills, 1384-1858, PROB 11: Will Registers, 1599-1623, Piece 121: Capell, Quire Numbers 1-65 (1613))</w:t>
      </w:r>
    </w:p>
    <w:p w:rsidR="001259EA" w:rsidRDefault="001259EA" w:rsidP="00464506">
      <w:r w:rsidRPr="0001585A">
        <w:rPr>
          <w:b/>
        </w:rPr>
        <w:t>1</w:t>
      </w:r>
      <w:r>
        <w:rPr>
          <w:b/>
        </w:rPr>
        <w:t>613</w:t>
      </w:r>
      <w:r w:rsidRPr="0001585A">
        <w:rPr>
          <w:b/>
        </w:rPr>
        <w:t xml:space="preserve"> – </w:t>
      </w:r>
      <w:r>
        <w:rPr>
          <w:b/>
        </w:rPr>
        <w:t>Aug 25</w:t>
      </w:r>
      <w:r w:rsidRPr="0001585A">
        <w:rPr>
          <w:b/>
        </w:rPr>
        <w:t xml:space="preserve"> – </w:t>
      </w:r>
      <w:r w:rsidRPr="0001585A">
        <w:rPr>
          <w:b/>
          <w:u w:val="single"/>
        </w:rPr>
        <w:t>UK Hampshire Ringwood</w:t>
      </w:r>
      <w:r w:rsidRPr="0001585A">
        <w:rPr>
          <w:b/>
        </w:rPr>
        <w:t xml:space="preserve"> – </w:t>
      </w:r>
      <w:r>
        <w:rPr>
          <w:b/>
        </w:rPr>
        <w:t xml:space="preserve">Birth/Bap – William Knight &amp; John Knight – twin sons of John Knight </w:t>
      </w:r>
      <w:r w:rsidRPr="001259EA">
        <w:t>(London Met Archive)</w:t>
      </w:r>
    </w:p>
    <w:p w:rsidR="00464506" w:rsidRDefault="00464506" w:rsidP="00464506">
      <w:pPr>
        <w:rPr>
          <w:szCs w:val="24"/>
        </w:rPr>
      </w:pPr>
      <w:r w:rsidRPr="00287ED8">
        <w:rPr>
          <w:b/>
          <w:szCs w:val="24"/>
        </w:rPr>
        <w:t xml:space="preserve">1613 – </w:t>
      </w:r>
      <w:r>
        <w:rPr>
          <w:b/>
          <w:szCs w:val="24"/>
        </w:rPr>
        <w:t xml:space="preserve">Nov 3 - </w:t>
      </w:r>
      <w:r w:rsidR="007A5EE4" w:rsidRPr="007A5EE4">
        <w:rPr>
          <w:b/>
          <w:szCs w:val="24"/>
          <w:u w:val="single"/>
        </w:rPr>
        <w:t xml:space="preserve">UK </w:t>
      </w:r>
      <w:r>
        <w:rPr>
          <w:b/>
          <w:szCs w:val="24"/>
          <w:u w:val="single"/>
        </w:rPr>
        <w:t>London</w:t>
      </w:r>
      <w:r w:rsidRPr="00287ED8">
        <w:rPr>
          <w:b/>
          <w:szCs w:val="24"/>
        </w:rPr>
        <w:t xml:space="preserve"> – </w:t>
      </w:r>
      <w:r>
        <w:rPr>
          <w:b/>
          <w:szCs w:val="24"/>
        </w:rPr>
        <w:t xml:space="preserve">Will - </w:t>
      </w:r>
      <w:r w:rsidRPr="00287ED8">
        <w:rPr>
          <w:b/>
          <w:szCs w:val="24"/>
        </w:rPr>
        <w:t xml:space="preserve">Marmaduke Knight, Cooper </w:t>
      </w:r>
      <w:r>
        <w:rPr>
          <w:szCs w:val="24"/>
        </w:rPr>
        <w:t>– Ship “Hector”; to shipmate, William Wilson, Cooper, aboard the Hector, items and 7 pounds; to Thomas Betrell, Tailor, all his clothing; to Roger Galloway, Cooper, dwelling in Harpe Lane, London, residue of estate and he to be executor.  (</w:t>
      </w:r>
      <w:r w:rsidRPr="00C036C9">
        <w:rPr>
          <w:szCs w:val="24"/>
        </w:rPr>
        <w:t>Prerogative Court of Canterbury Wills, 1384-1858</w:t>
      </w:r>
      <w:r>
        <w:rPr>
          <w:szCs w:val="24"/>
        </w:rPr>
        <w:t xml:space="preserve">, </w:t>
      </w:r>
      <w:r w:rsidRPr="00C036C9">
        <w:rPr>
          <w:szCs w:val="24"/>
        </w:rPr>
        <w:t>PROB 11: Will Registers</w:t>
      </w:r>
      <w:r>
        <w:rPr>
          <w:szCs w:val="24"/>
        </w:rPr>
        <w:t xml:space="preserve">, </w:t>
      </w:r>
      <w:r w:rsidRPr="00C036C9">
        <w:rPr>
          <w:szCs w:val="24"/>
        </w:rPr>
        <w:t>1599-1623</w:t>
      </w:r>
      <w:r>
        <w:rPr>
          <w:szCs w:val="24"/>
        </w:rPr>
        <w:t xml:space="preserve">, </w:t>
      </w:r>
      <w:r w:rsidRPr="00C036C9">
        <w:rPr>
          <w:szCs w:val="24"/>
        </w:rPr>
        <w:t>Piece 122: Capell, Quire Numbers 66-124 (1613)</w:t>
      </w:r>
      <w:r>
        <w:rPr>
          <w:szCs w:val="24"/>
        </w:rPr>
        <w:t>)</w:t>
      </w:r>
    </w:p>
    <w:p w:rsidR="00CE24BC" w:rsidRPr="00CE24BC" w:rsidRDefault="00CE24BC" w:rsidP="00CE24BC">
      <w:pPr>
        <w:rPr>
          <w:szCs w:val="24"/>
        </w:rPr>
      </w:pPr>
      <w:r w:rsidRPr="00CE24BC">
        <w:rPr>
          <w:b/>
          <w:szCs w:val="24"/>
        </w:rPr>
        <w:t xml:space="preserve">1613 – Nov 24 – </w:t>
      </w:r>
      <w:r w:rsidRPr="00CE24BC">
        <w:rPr>
          <w:b/>
          <w:szCs w:val="24"/>
          <w:u w:val="single"/>
        </w:rPr>
        <w:t>UK Gloucester Bristol</w:t>
      </w:r>
      <w:r w:rsidRPr="00CE24BC">
        <w:rPr>
          <w:b/>
          <w:szCs w:val="24"/>
        </w:rPr>
        <w:t xml:space="preserve"> – Sir John Knight:</w:t>
      </w:r>
      <w:r w:rsidRPr="00CE24BC">
        <w:rPr>
          <w:szCs w:val="24"/>
        </w:rPr>
        <w:t xml:space="preserve">  Sir John Knight (24 November 1613 – 16 December 1683) was an English merchant and politician who sat in the House of Commons from 1660 to 1681. When mayor of Bristol he became notorious for his activities against Nonconformists.</w:t>
      </w:r>
      <w:r>
        <w:rPr>
          <w:szCs w:val="24"/>
        </w:rPr>
        <w:t xml:space="preserve"> </w:t>
      </w:r>
      <w:r w:rsidRPr="00CE24BC">
        <w:rPr>
          <w:szCs w:val="24"/>
        </w:rPr>
        <w:t>Knight was born in Bristol the third son of George Knight, a provision merchant of Bristol and his wife and his wife Anne Dyos, daughter of William Dyos. He inherited his father's business in Temple Street, and became one of the most prosperous merchants in the city, and a prominent High Church member of the common council.</w:t>
      </w:r>
    </w:p>
    <w:p w:rsidR="00CE24BC" w:rsidRPr="00CE24BC" w:rsidRDefault="00CE24BC" w:rsidP="00CE24BC">
      <w:pPr>
        <w:rPr>
          <w:szCs w:val="24"/>
        </w:rPr>
      </w:pPr>
      <w:r w:rsidRPr="00CE24BC">
        <w:rPr>
          <w:szCs w:val="24"/>
        </w:rPr>
        <w:t xml:space="preserve">In 1660, Knight was elected Member of Parliament for Bristol in the Convention Parliament and was re-elected in 1661 for the Cavalier Parliament. He was knighted on the visit of the King to Bristol on 5 September 1663.[4] He was an alderman from 1662-1682, and served as the mayor of Bristol 1663-4; his tenure of office was distinguished by his opposition to Quakers and other religious minorities. He had their </w:t>
      </w:r>
      <w:r w:rsidRPr="00CE24BC">
        <w:rPr>
          <w:szCs w:val="24"/>
        </w:rPr>
        <w:lastRenderedPageBreak/>
        <w:t>houses watched, and took measures with Guy Carleton, bishop of Bristol, for their punishment. Moderates were scandalised by the mayor's rushing out of church for his Sunday recreation of hunting down Quakers, Nonconformists and Catholics. In his time as mayor over 920 people were fined for indulging in liberty of conscience. His intolerance increased over time and in 1669 he denounced the other members of the common council, including his namesake, John Knight who was mayor of Bristol in the following year, as fanatics.</w:t>
      </w:r>
    </w:p>
    <w:p w:rsidR="00CE24BC" w:rsidRDefault="00CE24BC" w:rsidP="00CE24BC">
      <w:pPr>
        <w:rPr>
          <w:szCs w:val="24"/>
        </w:rPr>
      </w:pPr>
      <w:r w:rsidRPr="00CE24BC">
        <w:rPr>
          <w:szCs w:val="24"/>
        </w:rPr>
        <w:t>Knight took a prominent part in the reception of Queen Catherine of Braganza in 1677. He was re-elected MP for Bristol in the two elections in 1679 to the First and Second Exclusion Parliaments and lost his seat in 1681.</w:t>
      </w:r>
    </w:p>
    <w:p w:rsidR="00CE24BC" w:rsidRPr="00CE24BC" w:rsidRDefault="00CE24BC" w:rsidP="00CE24BC">
      <w:pPr>
        <w:rPr>
          <w:szCs w:val="24"/>
        </w:rPr>
      </w:pPr>
      <w:r w:rsidRPr="00CE24BC">
        <w:rPr>
          <w:szCs w:val="24"/>
        </w:rPr>
        <w:t>In 1680, because of poor health, he resigned from the common council. In August 1680 he acted as emissary from William Bedloe, the false witness of the Popish Plot to Chief Justice North. In 1681 he was fined for an assault, and for calling several members of the common council "papists, popish dogs, jesuits, and popish devils".</w:t>
      </w:r>
    </w:p>
    <w:p w:rsidR="00CE24BC" w:rsidRPr="00CE24BC" w:rsidRDefault="00CE24BC" w:rsidP="00CE24BC">
      <w:pPr>
        <w:rPr>
          <w:szCs w:val="24"/>
        </w:rPr>
      </w:pPr>
      <w:r w:rsidRPr="00CE24BC">
        <w:rPr>
          <w:szCs w:val="24"/>
        </w:rPr>
        <w:t>Knight's grave in Chawton is thought t</w:t>
      </w:r>
      <w:r>
        <w:rPr>
          <w:szCs w:val="24"/>
        </w:rPr>
        <w:t>o be by William Bird of Oxford.</w:t>
      </w:r>
    </w:p>
    <w:p w:rsidR="00CE24BC" w:rsidRPr="00CE24BC" w:rsidRDefault="00CE24BC" w:rsidP="00CE24BC">
      <w:pPr>
        <w:rPr>
          <w:b/>
          <w:szCs w:val="24"/>
        </w:rPr>
      </w:pPr>
      <w:r w:rsidRPr="00CE24BC">
        <w:rPr>
          <w:szCs w:val="24"/>
        </w:rPr>
        <w:t>Knight married Martha Cole, daughter of Thomas Cole. His cousin's son, also Sir John Knight was also MP for Bristol.</w:t>
      </w:r>
      <w:r>
        <w:rPr>
          <w:szCs w:val="24"/>
        </w:rPr>
        <w:t xml:space="preserve"> (</w:t>
      </w:r>
      <w:r w:rsidRPr="00CE24BC">
        <w:rPr>
          <w:szCs w:val="24"/>
        </w:rPr>
        <w:t>Bristol Past and Present, James Fawckner Nicholls and J. Taylor, p. 54</w:t>
      </w:r>
      <w:r>
        <w:rPr>
          <w:szCs w:val="24"/>
        </w:rPr>
        <w:t xml:space="preserve">.  </w:t>
      </w:r>
      <w:r w:rsidRPr="00CE24BC">
        <w:rPr>
          <w:szCs w:val="24"/>
        </w:rPr>
        <w:t>Cole, J. C. "William Byrd, Stonecutter and Mason"Oxoniensia. 14: 63–74.</w:t>
      </w:r>
      <w:r>
        <w:rPr>
          <w:szCs w:val="24"/>
        </w:rPr>
        <w:t xml:space="preserve">  History of Parliament Online: </w:t>
      </w:r>
      <w:r w:rsidRPr="00CE24BC">
        <w:rPr>
          <w:szCs w:val="24"/>
        </w:rPr>
        <w:t>https://www.historyofparliamentonline.org/volume/1660-1690/member/knight-john-1613-83</w:t>
      </w:r>
      <w:r>
        <w:rPr>
          <w:szCs w:val="24"/>
        </w:rPr>
        <w:t xml:space="preserve"> </w:t>
      </w:r>
    </w:p>
    <w:p w:rsidR="00464506" w:rsidRDefault="00464506" w:rsidP="00464506">
      <w:pPr>
        <w:rPr>
          <w:szCs w:val="24"/>
        </w:rPr>
      </w:pPr>
      <w:r w:rsidRPr="00307966">
        <w:rPr>
          <w:b/>
          <w:szCs w:val="24"/>
        </w:rPr>
        <w:t xml:space="preserve">1613 </w:t>
      </w:r>
      <w:r>
        <w:rPr>
          <w:b/>
          <w:szCs w:val="24"/>
        </w:rPr>
        <w:t>–</w:t>
      </w:r>
      <w:r w:rsidRPr="00307966">
        <w:rPr>
          <w:b/>
          <w:szCs w:val="24"/>
        </w:rPr>
        <w:t xml:space="preserve"> </w:t>
      </w:r>
      <w:r w:rsidR="007A5EE4" w:rsidRPr="007A5EE4">
        <w:rPr>
          <w:b/>
          <w:szCs w:val="24"/>
          <w:u w:val="single"/>
        </w:rPr>
        <w:t xml:space="preserve">UK </w:t>
      </w:r>
      <w:r>
        <w:rPr>
          <w:b/>
          <w:u w:val="single"/>
        </w:rPr>
        <w:t>Hampshire Odiham</w:t>
      </w:r>
      <w:r w:rsidRPr="00307966">
        <w:rPr>
          <w:b/>
        </w:rPr>
        <w:t xml:space="preserve">– </w:t>
      </w:r>
      <w:r>
        <w:rPr>
          <w:b/>
        </w:rPr>
        <w:t xml:space="preserve">Will - </w:t>
      </w:r>
      <w:r w:rsidRPr="00307966">
        <w:rPr>
          <w:b/>
        </w:rPr>
        <w:t>Anne Knight, Widow</w:t>
      </w:r>
      <w:r>
        <w:t xml:space="preserve"> - </w:t>
      </w:r>
      <w:r w:rsidRPr="00307966">
        <w:t>widow of Robert Knight, citizen and clothworker of London</w:t>
      </w:r>
      <w:r>
        <w:t>. No details.  (</w:t>
      </w:r>
      <w:r w:rsidRPr="008F7E48">
        <w:rPr>
          <w:szCs w:val="24"/>
        </w:rPr>
        <w:t>Wills Proved in the Prerogative Court of Canterbury, 1605-1619</w:t>
      </w:r>
      <w:r>
        <w:rPr>
          <w:szCs w:val="24"/>
        </w:rPr>
        <w:t>)</w:t>
      </w:r>
    </w:p>
    <w:p w:rsidR="00464506" w:rsidRDefault="00464506" w:rsidP="001470B7">
      <w:pPr>
        <w:spacing w:before="240" w:after="240"/>
      </w:pPr>
      <w:r w:rsidRPr="00075019">
        <w:rPr>
          <w:b/>
          <w:szCs w:val="24"/>
        </w:rPr>
        <w:t xml:space="preserve">1614 – Apr 5 – </w:t>
      </w:r>
      <w:r w:rsidRPr="00075019">
        <w:rPr>
          <w:b/>
          <w:szCs w:val="24"/>
          <w:u w:val="single"/>
        </w:rPr>
        <w:t>VA Jamestown</w:t>
      </w:r>
      <w:r>
        <w:rPr>
          <w:szCs w:val="24"/>
        </w:rPr>
        <w:t xml:space="preserve"> </w:t>
      </w:r>
      <w:r w:rsidRPr="000900D7">
        <w:rPr>
          <w:b/>
          <w:szCs w:val="24"/>
        </w:rPr>
        <w:t>– Info -</w:t>
      </w:r>
      <w:r>
        <w:rPr>
          <w:szCs w:val="24"/>
        </w:rPr>
        <w:t xml:space="preserve"> </w:t>
      </w:r>
      <w:r>
        <w:t>On or about this day, Pocahontas and John Rolfe were married in a ceremony assented to by Sir Thomas Dale and Powhatan, who sent one of her uncles to witness the ceremony. Powhatan also rescinded a standing order to attack the English wherever and whenever possible, ending the First Anglo-Powhatan War. (Ency. VA, op. cit.)</w:t>
      </w:r>
    </w:p>
    <w:p w:rsidR="00464506" w:rsidRDefault="00464506" w:rsidP="00464506">
      <w:pPr>
        <w:rPr>
          <w:szCs w:val="24"/>
        </w:rPr>
      </w:pPr>
      <w:r w:rsidRPr="005A09D6">
        <w:rPr>
          <w:b/>
        </w:rPr>
        <w:t xml:space="preserve">1614 – Apr 7 – </w:t>
      </w:r>
      <w:r w:rsidR="00FC1BF9" w:rsidRPr="007A5EE4">
        <w:rPr>
          <w:b/>
          <w:szCs w:val="24"/>
          <w:u w:val="single"/>
        </w:rPr>
        <w:t xml:space="preserve">UK </w:t>
      </w:r>
      <w:r w:rsidRPr="005A09D6">
        <w:rPr>
          <w:b/>
          <w:u w:val="single"/>
        </w:rPr>
        <w:t>London St Helen</w:t>
      </w:r>
      <w:r>
        <w:rPr>
          <w:b/>
          <w:u w:val="single"/>
        </w:rPr>
        <w:t>s</w:t>
      </w:r>
      <w:r w:rsidRPr="005A09D6">
        <w:rPr>
          <w:b/>
          <w:u w:val="single"/>
        </w:rPr>
        <w:t xml:space="preserve"> Bishopgate</w:t>
      </w:r>
      <w:r w:rsidRPr="005A09D6">
        <w:rPr>
          <w:b/>
        </w:rPr>
        <w:t xml:space="preserve"> </w:t>
      </w:r>
      <w:r w:rsidR="007A089D">
        <w:rPr>
          <w:b/>
        </w:rPr>
        <w:t>– Birth/Bap –</w:t>
      </w:r>
      <w:r w:rsidRPr="005A09D6">
        <w:rPr>
          <w:b/>
        </w:rPr>
        <w:t xml:space="preserve"> George Knight</w:t>
      </w:r>
      <w:r>
        <w:t xml:space="preserve"> – s/o Christopher Knight, carpenter, and Rachel. (London Met Arch)</w:t>
      </w:r>
    </w:p>
    <w:p w:rsidR="00464506" w:rsidRDefault="00464506" w:rsidP="00464506">
      <w:pPr>
        <w:rPr>
          <w:szCs w:val="24"/>
        </w:rPr>
      </w:pPr>
      <w:r w:rsidRPr="00E34C45">
        <w:rPr>
          <w:b/>
          <w:szCs w:val="24"/>
        </w:rPr>
        <w:t xml:space="preserve">1614 – </w:t>
      </w:r>
      <w:r>
        <w:rPr>
          <w:b/>
          <w:szCs w:val="24"/>
        </w:rPr>
        <w:t xml:space="preserve">Jun 30 – </w:t>
      </w:r>
      <w:r w:rsidR="00FC1BF9" w:rsidRPr="007A5EE4">
        <w:rPr>
          <w:b/>
          <w:szCs w:val="24"/>
          <w:u w:val="single"/>
        </w:rPr>
        <w:t xml:space="preserve">UK </w:t>
      </w:r>
      <w:r w:rsidRPr="00F2493A">
        <w:rPr>
          <w:b/>
          <w:szCs w:val="24"/>
          <w:u w:val="single"/>
        </w:rPr>
        <w:t xml:space="preserve">Kent </w:t>
      </w:r>
      <w:r w:rsidRPr="00E34C45">
        <w:rPr>
          <w:b/>
          <w:szCs w:val="24"/>
          <w:u w:val="single"/>
        </w:rPr>
        <w:t>Lympne</w:t>
      </w:r>
      <w:r w:rsidRPr="00E34C45">
        <w:rPr>
          <w:b/>
          <w:szCs w:val="24"/>
        </w:rPr>
        <w:t xml:space="preserve"> – </w:t>
      </w:r>
      <w:r>
        <w:rPr>
          <w:b/>
          <w:szCs w:val="24"/>
        </w:rPr>
        <w:t>Will - Edmund Knight</w:t>
      </w:r>
      <w:r w:rsidRPr="00E34C45">
        <w:rPr>
          <w:b/>
          <w:szCs w:val="24"/>
        </w:rPr>
        <w:t>, Yeoman</w:t>
      </w:r>
      <w:r>
        <w:rPr>
          <w:szCs w:val="24"/>
        </w:rPr>
        <w:t xml:space="preserve"> – To </w:t>
      </w:r>
      <w:r w:rsidRPr="00873BB4">
        <w:rPr>
          <w:b/>
          <w:szCs w:val="24"/>
        </w:rPr>
        <w:t>Johane Sanders, sister</w:t>
      </w:r>
      <w:r>
        <w:rPr>
          <w:szCs w:val="24"/>
        </w:rPr>
        <w:t xml:space="preserve">, 5 pounds; to </w:t>
      </w:r>
      <w:r w:rsidRPr="00873BB4">
        <w:rPr>
          <w:b/>
          <w:szCs w:val="24"/>
        </w:rPr>
        <w:t>cousin John Knight</w:t>
      </w:r>
      <w:r>
        <w:rPr>
          <w:szCs w:val="24"/>
        </w:rPr>
        <w:t xml:space="preserve">, son of my </w:t>
      </w:r>
      <w:r w:rsidRPr="00873BB4">
        <w:rPr>
          <w:b/>
          <w:szCs w:val="24"/>
        </w:rPr>
        <w:t>cousin William Knight</w:t>
      </w:r>
      <w:r>
        <w:rPr>
          <w:szCs w:val="24"/>
        </w:rPr>
        <w:t xml:space="preserve">, yearling colt; residue of estate to </w:t>
      </w:r>
      <w:r w:rsidRPr="00873BB4">
        <w:rPr>
          <w:b/>
          <w:szCs w:val="24"/>
        </w:rPr>
        <w:t>brother James Knight</w:t>
      </w:r>
      <w:r>
        <w:rPr>
          <w:szCs w:val="24"/>
        </w:rPr>
        <w:t xml:space="preserve"> who is to be executor and John Knight to be overseer. (</w:t>
      </w:r>
      <w:r w:rsidRPr="00143E1F">
        <w:rPr>
          <w:szCs w:val="24"/>
        </w:rPr>
        <w:t>Prerogative Court of Canterbury Wills, 1384-1858</w:t>
      </w:r>
      <w:r>
        <w:rPr>
          <w:szCs w:val="24"/>
        </w:rPr>
        <w:t xml:space="preserve">, </w:t>
      </w:r>
      <w:r w:rsidRPr="00143E1F">
        <w:rPr>
          <w:szCs w:val="24"/>
        </w:rPr>
        <w:t>PROB 11: Will Registers</w:t>
      </w:r>
      <w:r>
        <w:rPr>
          <w:szCs w:val="24"/>
        </w:rPr>
        <w:t xml:space="preserve">, </w:t>
      </w:r>
      <w:r w:rsidRPr="00143E1F">
        <w:rPr>
          <w:szCs w:val="24"/>
        </w:rPr>
        <w:t>1599-1623</w:t>
      </w:r>
      <w:r>
        <w:rPr>
          <w:szCs w:val="24"/>
        </w:rPr>
        <w:t xml:space="preserve">, </w:t>
      </w:r>
      <w:r w:rsidRPr="00143E1F">
        <w:rPr>
          <w:szCs w:val="24"/>
        </w:rPr>
        <w:t>Piece 123: Lawe, Quire Numbers 1-66 (1614)</w:t>
      </w:r>
      <w:r>
        <w:rPr>
          <w:szCs w:val="24"/>
        </w:rPr>
        <w:t>)</w:t>
      </w:r>
    </w:p>
    <w:p w:rsidR="00464506" w:rsidRDefault="00464506" w:rsidP="00464506">
      <w:pPr>
        <w:rPr>
          <w:b/>
          <w:szCs w:val="24"/>
        </w:rPr>
      </w:pPr>
      <w:r w:rsidRPr="00646296">
        <w:rPr>
          <w:b/>
          <w:szCs w:val="24"/>
        </w:rPr>
        <w:t xml:space="preserve">1614 – Jul 14 – </w:t>
      </w:r>
      <w:r w:rsidR="00FC1BF9" w:rsidRPr="007A5EE4">
        <w:rPr>
          <w:b/>
          <w:szCs w:val="24"/>
          <w:u w:val="single"/>
        </w:rPr>
        <w:t xml:space="preserve">UK </w:t>
      </w:r>
      <w:r w:rsidRPr="00646296">
        <w:rPr>
          <w:b/>
          <w:szCs w:val="24"/>
          <w:u w:val="single"/>
        </w:rPr>
        <w:t>Kent Aldington</w:t>
      </w:r>
      <w:r w:rsidRPr="00646296">
        <w:rPr>
          <w:b/>
          <w:szCs w:val="24"/>
        </w:rPr>
        <w:t xml:space="preserve"> – Mar – Ral</w:t>
      </w:r>
      <w:r>
        <w:rPr>
          <w:b/>
          <w:szCs w:val="24"/>
        </w:rPr>
        <w:t>ph</w:t>
      </w:r>
      <w:r w:rsidRPr="00646296">
        <w:rPr>
          <w:b/>
          <w:szCs w:val="24"/>
        </w:rPr>
        <w:t xml:space="preserve"> Knight</w:t>
      </w:r>
      <w:r>
        <w:rPr>
          <w:b/>
          <w:szCs w:val="24"/>
        </w:rPr>
        <w:t xml:space="preserve"> (Ralfe)</w:t>
      </w:r>
      <w:r w:rsidRPr="00646296">
        <w:rPr>
          <w:b/>
          <w:szCs w:val="24"/>
        </w:rPr>
        <w:t xml:space="preserve"> &amp; Margaret Stevens</w:t>
      </w:r>
      <w:r>
        <w:rPr>
          <w:b/>
          <w:szCs w:val="24"/>
        </w:rPr>
        <w:t xml:space="preserve"> </w:t>
      </w:r>
      <w:r w:rsidRPr="008C76CE">
        <w:rPr>
          <w:szCs w:val="24"/>
        </w:rPr>
        <w:t>(Tyler)</w:t>
      </w:r>
    </w:p>
    <w:p w:rsidR="00464506" w:rsidRDefault="00464506" w:rsidP="00464506">
      <w:r w:rsidRPr="00B5019F">
        <w:rPr>
          <w:b/>
        </w:rPr>
        <w:t xml:space="preserve">1614 – Aug 15 – </w:t>
      </w:r>
      <w:r w:rsidR="00FC1BF9" w:rsidRPr="007A5EE4">
        <w:rPr>
          <w:b/>
          <w:szCs w:val="24"/>
          <w:u w:val="single"/>
        </w:rPr>
        <w:t xml:space="preserve">UK </w:t>
      </w:r>
      <w:r w:rsidRPr="00B5019F">
        <w:rPr>
          <w:b/>
          <w:u w:val="single"/>
        </w:rPr>
        <w:t>Sussex Earnley</w:t>
      </w:r>
      <w:r w:rsidRPr="00B5019F">
        <w:rPr>
          <w:b/>
        </w:rPr>
        <w:t xml:space="preserve"> </w:t>
      </w:r>
      <w:r w:rsidR="007A089D">
        <w:rPr>
          <w:b/>
        </w:rPr>
        <w:t>– Birth/Bap –</w:t>
      </w:r>
      <w:r w:rsidRPr="00B5019F">
        <w:rPr>
          <w:b/>
        </w:rPr>
        <w:t xml:space="preserve"> Peter Knight</w:t>
      </w:r>
      <w:r>
        <w:t xml:space="preserve"> - s/o William Knight </w:t>
      </w:r>
      <w:r w:rsidRPr="000479A9">
        <w:rPr>
          <w:szCs w:val="24"/>
        </w:rPr>
        <w:t>(London Met Arch)</w:t>
      </w:r>
    </w:p>
    <w:p w:rsidR="00464506" w:rsidRDefault="00464506" w:rsidP="00464506">
      <w:pPr>
        <w:rPr>
          <w:b/>
          <w:szCs w:val="24"/>
        </w:rPr>
      </w:pPr>
      <w:r w:rsidRPr="00B5019F">
        <w:rPr>
          <w:b/>
          <w:szCs w:val="24"/>
        </w:rPr>
        <w:t xml:space="preserve">1614 – Aug 22 - </w:t>
      </w:r>
      <w:r w:rsidR="00FC1BF9" w:rsidRPr="007A5EE4">
        <w:rPr>
          <w:b/>
          <w:szCs w:val="24"/>
          <w:u w:val="single"/>
        </w:rPr>
        <w:t xml:space="preserve">UK </w:t>
      </w:r>
      <w:r w:rsidRPr="00B5019F">
        <w:rPr>
          <w:b/>
          <w:szCs w:val="24"/>
          <w:u w:val="single"/>
        </w:rPr>
        <w:t>Kent Lydd</w:t>
      </w:r>
      <w:r w:rsidRPr="00B5019F">
        <w:rPr>
          <w:b/>
          <w:szCs w:val="24"/>
        </w:rPr>
        <w:t xml:space="preserve"> – Mar – Thomas Knight &amp; Jone Coomber</w:t>
      </w:r>
      <w:r>
        <w:rPr>
          <w:b/>
          <w:szCs w:val="24"/>
        </w:rPr>
        <w:t xml:space="preserve"> </w:t>
      </w:r>
      <w:r w:rsidRPr="008C76CE">
        <w:rPr>
          <w:szCs w:val="24"/>
        </w:rPr>
        <w:t>(Tyler)</w:t>
      </w:r>
    </w:p>
    <w:p w:rsidR="00464506" w:rsidRPr="00B5019F" w:rsidRDefault="00464506" w:rsidP="00873BB4">
      <w:pPr>
        <w:rPr>
          <w:szCs w:val="24"/>
        </w:rPr>
      </w:pPr>
      <w:r w:rsidRPr="00B5019F">
        <w:rPr>
          <w:b/>
          <w:szCs w:val="24"/>
        </w:rPr>
        <w:t xml:space="preserve">1614 – Sep 11 – </w:t>
      </w:r>
      <w:r w:rsidR="00FC1BF9" w:rsidRPr="007A5EE4">
        <w:rPr>
          <w:b/>
          <w:szCs w:val="24"/>
          <w:u w:val="single"/>
        </w:rPr>
        <w:t xml:space="preserve">UK </w:t>
      </w:r>
      <w:r w:rsidRPr="00B5019F">
        <w:rPr>
          <w:b/>
          <w:szCs w:val="24"/>
          <w:u w:val="single"/>
        </w:rPr>
        <w:t>Kent Lydd</w:t>
      </w:r>
      <w:r w:rsidRPr="00B5019F">
        <w:rPr>
          <w:b/>
          <w:szCs w:val="24"/>
        </w:rPr>
        <w:t xml:space="preserve"> </w:t>
      </w:r>
      <w:r w:rsidR="007A089D">
        <w:rPr>
          <w:b/>
          <w:szCs w:val="24"/>
        </w:rPr>
        <w:t>– Birth/Bap –</w:t>
      </w:r>
      <w:r w:rsidRPr="00B5019F">
        <w:rPr>
          <w:b/>
          <w:szCs w:val="24"/>
        </w:rPr>
        <w:t xml:space="preserve"> Thomas Knight</w:t>
      </w:r>
      <w:r w:rsidRPr="00B5019F">
        <w:rPr>
          <w:szCs w:val="24"/>
        </w:rPr>
        <w:t xml:space="preserve"> </w:t>
      </w:r>
      <w:r>
        <w:rPr>
          <w:szCs w:val="24"/>
        </w:rPr>
        <w:t xml:space="preserve">- </w:t>
      </w:r>
      <w:r w:rsidRPr="00B5019F">
        <w:rPr>
          <w:szCs w:val="24"/>
        </w:rPr>
        <w:t>s/o Nicholas</w:t>
      </w:r>
      <w:r w:rsidR="00873BB4">
        <w:rPr>
          <w:szCs w:val="24"/>
        </w:rPr>
        <w:t xml:space="preserve"> Knight</w:t>
      </w:r>
      <w:r>
        <w:rPr>
          <w:szCs w:val="24"/>
        </w:rPr>
        <w:t xml:space="preserve"> (Tyler)</w:t>
      </w:r>
    </w:p>
    <w:p w:rsidR="00464506" w:rsidRDefault="00464506" w:rsidP="00464506">
      <w:pPr>
        <w:rPr>
          <w:b/>
          <w:szCs w:val="24"/>
        </w:rPr>
      </w:pPr>
      <w:r w:rsidRPr="00B5019F">
        <w:rPr>
          <w:b/>
          <w:szCs w:val="24"/>
        </w:rPr>
        <w:lastRenderedPageBreak/>
        <w:t xml:space="preserve">1614 – Sep 19 – </w:t>
      </w:r>
      <w:r w:rsidR="00FC1BF9" w:rsidRPr="007A5EE4">
        <w:rPr>
          <w:b/>
          <w:szCs w:val="24"/>
          <w:u w:val="single"/>
        </w:rPr>
        <w:t xml:space="preserve">UK </w:t>
      </w:r>
      <w:r w:rsidRPr="00B5019F">
        <w:rPr>
          <w:b/>
          <w:szCs w:val="24"/>
          <w:u w:val="single"/>
        </w:rPr>
        <w:t>Kent Tenterden</w:t>
      </w:r>
      <w:r w:rsidRPr="00B5019F">
        <w:rPr>
          <w:b/>
          <w:szCs w:val="24"/>
        </w:rPr>
        <w:t xml:space="preserve"> – Mar – Thomas Knight &amp; Elizabeth Cox</w:t>
      </w:r>
      <w:r>
        <w:rPr>
          <w:b/>
          <w:szCs w:val="24"/>
        </w:rPr>
        <w:t xml:space="preserve"> </w:t>
      </w:r>
      <w:r w:rsidRPr="00C97D14">
        <w:rPr>
          <w:szCs w:val="24"/>
        </w:rPr>
        <w:t>(Tyler)</w:t>
      </w:r>
    </w:p>
    <w:p w:rsidR="00464506" w:rsidRDefault="00464506" w:rsidP="00464506">
      <w:r w:rsidRPr="00B5019F">
        <w:rPr>
          <w:b/>
        </w:rPr>
        <w:t xml:space="preserve">1614 – Oct 2 – </w:t>
      </w:r>
      <w:r w:rsidR="00FC1BF9" w:rsidRPr="007A5EE4">
        <w:rPr>
          <w:b/>
          <w:szCs w:val="24"/>
          <w:u w:val="single"/>
        </w:rPr>
        <w:t xml:space="preserve">UK </w:t>
      </w:r>
      <w:r w:rsidRPr="00B5019F">
        <w:rPr>
          <w:b/>
          <w:u w:val="single"/>
        </w:rPr>
        <w:t>Kent Aldington</w:t>
      </w:r>
      <w:r w:rsidRPr="00B5019F">
        <w:rPr>
          <w:b/>
        </w:rPr>
        <w:t xml:space="preserve"> </w:t>
      </w:r>
      <w:r w:rsidR="007A089D">
        <w:rPr>
          <w:b/>
        </w:rPr>
        <w:t>– Birth/Bap –</w:t>
      </w:r>
      <w:r w:rsidRPr="00B5019F">
        <w:rPr>
          <w:b/>
        </w:rPr>
        <w:t xml:space="preserve"> Peter Knight</w:t>
      </w:r>
      <w:r>
        <w:t xml:space="preserve"> - s/o Peter Knight (Tyler)</w:t>
      </w:r>
    </w:p>
    <w:p w:rsidR="00464506" w:rsidRPr="00B5019F" w:rsidRDefault="00464506" w:rsidP="00464506">
      <w:pPr>
        <w:rPr>
          <w:b/>
          <w:szCs w:val="24"/>
        </w:rPr>
      </w:pPr>
      <w:r w:rsidRPr="00B5019F">
        <w:rPr>
          <w:b/>
        </w:rPr>
        <w:t xml:space="preserve">1614 – Oct 9 – </w:t>
      </w:r>
      <w:r w:rsidR="00FC1BF9" w:rsidRPr="007A5EE4">
        <w:rPr>
          <w:b/>
          <w:szCs w:val="24"/>
          <w:u w:val="single"/>
        </w:rPr>
        <w:t xml:space="preserve">UK </w:t>
      </w:r>
      <w:r w:rsidRPr="00B5019F">
        <w:rPr>
          <w:b/>
          <w:u w:val="single"/>
        </w:rPr>
        <w:t>Kent Woodnesborough</w:t>
      </w:r>
      <w:r w:rsidRPr="00B5019F">
        <w:rPr>
          <w:b/>
        </w:rPr>
        <w:t xml:space="preserve"> – Bur – Austen Knight</w:t>
      </w:r>
      <w:r>
        <w:rPr>
          <w:b/>
        </w:rPr>
        <w:t xml:space="preserve"> (or </w:t>
      </w:r>
      <w:r w:rsidRPr="00B5019F">
        <w:rPr>
          <w:b/>
        </w:rPr>
        <w:t>Augustine</w:t>
      </w:r>
      <w:r>
        <w:rPr>
          <w:b/>
        </w:rPr>
        <w:t>)</w:t>
      </w:r>
      <w:r>
        <w:t xml:space="preserve"> - s/o</w:t>
      </w:r>
      <w:r w:rsidRPr="00F64041">
        <w:t xml:space="preserve"> John Knight</w:t>
      </w:r>
      <w:r>
        <w:t xml:space="preserve"> (Tyler)</w:t>
      </w:r>
    </w:p>
    <w:p w:rsidR="00464506" w:rsidRDefault="00464506" w:rsidP="00464506">
      <w:r w:rsidRPr="00E34C45">
        <w:rPr>
          <w:b/>
        </w:rPr>
        <w:t xml:space="preserve">1614 – </w:t>
      </w:r>
      <w:r>
        <w:rPr>
          <w:b/>
        </w:rPr>
        <w:t xml:space="preserve">Oct 21 - </w:t>
      </w:r>
      <w:r w:rsidR="00FC1BF9" w:rsidRPr="007A5EE4">
        <w:rPr>
          <w:b/>
          <w:szCs w:val="24"/>
          <w:u w:val="single"/>
        </w:rPr>
        <w:t xml:space="preserve">UK </w:t>
      </w:r>
      <w:r w:rsidRPr="00E34C45">
        <w:rPr>
          <w:b/>
          <w:u w:val="single"/>
        </w:rPr>
        <w:t>London</w:t>
      </w:r>
      <w:r>
        <w:rPr>
          <w:b/>
          <w:u w:val="single"/>
        </w:rPr>
        <w:t xml:space="preserve"> </w:t>
      </w:r>
      <w:r w:rsidRPr="00E34C45">
        <w:rPr>
          <w:b/>
          <w:u w:val="single"/>
        </w:rPr>
        <w:t>St Martin le Vintrey</w:t>
      </w:r>
      <w:r w:rsidRPr="00E34C45">
        <w:rPr>
          <w:b/>
        </w:rPr>
        <w:t xml:space="preserve"> – </w:t>
      </w:r>
      <w:r>
        <w:rPr>
          <w:b/>
        </w:rPr>
        <w:t xml:space="preserve">Will - </w:t>
      </w:r>
      <w:r w:rsidRPr="00E34C45">
        <w:rPr>
          <w:b/>
        </w:rPr>
        <w:t>Richard Knight, Cit and chandler</w:t>
      </w:r>
      <w:r>
        <w:t xml:space="preserve"> – Leaves entire estate to wife, Elizabeth, and she is executrix. No mention of children or other relations. Signed with his mark. (Prerogative Court of Canterbury Wills, 1384-1858, PROB 11: Will Registers, 1599-1623, Piece 124: Lawe, Quire Numbers 67-127 (1614))</w:t>
      </w:r>
    </w:p>
    <w:p w:rsidR="00464506" w:rsidRDefault="00464506" w:rsidP="00464506">
      <w:pPr>
        <w:rPr>
          <w:b/>
        </w:rPr>
      </w:pPr>
      <w:r w:rsidRPr="00B5019F">
        <w:rPr>
          <w:b/>
        </w:rPr>
        <w:t xml:space="preserve">1614 – Dec 5 – </w:t>
      </w:r>
      <w:r w:rsidR="00FC1BF9" w:rsidRPr="007A5EE4">
        <w:rPr>
          <w:b/>
          <w:szCs w:val="24"/>
          <w:u w:val="single"/>
        </w:rPr>
        <w:t xml:space="preserve">UK </w:t>
      </w:r>
      <w:r w:rsidRPr="00B5019F">
        <w:rPr>
          <w:b/>
          <w:u w:val="single"/>
        </w:rPr>
        <w:t>London St Andrew</w:t>
      </w:r>
      <w:r w:rsidRPr="00B5019F">
        <w:rPr>
          <w:b/>
        </w:rPr>
        <w:t xml:space="preserve"> – Mar – Nicholas Knight &amp; Elizabeth Bradshaw</w:t>
      </w:r>
      <w:r>
        <w:rPr>
          <w:b/>
        </w:rPr>
        <w:t xml:space="preserve"> </w:t>
      </w:r>
      <w:r w:rsidRPr="000479A9">
        <w:rPr>
          <w:szCs w:val="24"/>
        </w:rPr>
        <w:t>(London Met Arch)</w:t>
      </w:r>
    </w:p>
    <w:p w:rsidR="00464506" w:rsidRDefault="00464506" w:rsidP="00464506">
      <w:pPr>
        <w:rPr>
          <w:szCs w:val="24"/>
        </w:rPr>
      </w:pPr>
      <w:r w:rsidRPr="00B5019F">
        <w:rPr>
          <w:b/>
        </w:rPr>
        <w:t xml:space="preserve">1614 – Dec 13 – </w:t>
      </w:r>
      <w:r w:rsidR="00FC1BF9" w:rsidRPr="007A5EE4">
        <w:rPr>
          <w:b/>
          <w:szCs w:val="24"/>
          <w:u w:val="single"/>
        </w:rPr>
        <w:t xml:space="preserve">UK </w:t>
      </w:r>
      <w:r w:rsidRPr="00B5019F">
        <w:rPr>
          <w:b/>
          <w:u w:val="single"/>
        </w:rPr>
        <w:t>Kent Canterbury</w:t>
      </w:r>
      <w:r w:rsidRPr="00B5019F">
        <w:rPr>
          <w:b/>
        </w:rPr>
        <w:t xml:space="preserve"> – Mar – Peter Knight </w:t>
      </w:r>
      <w:r w:rsidRPr="00F64041">
        <w:t xml:space="preserve">&amp; ?? </w:t>
      </w:r>
      <w:r>
        <w:t>:</w:t>
      </w:r>
      <w:r w:rsidRPr="00F64041">
        <w:t xml:space="preserve"> St George’s.</w:t>
      </w:r>
      <w:r>
        <w:t xml:space="preserve"> </w:t>
      </w:r>
      <w:r w:rsidRPr="000479A9">
        <w:rPr>
          <w:szCs w:val="24"/>
        </w:rPr>
        <w:t>(London Met Arch)</w:t>
      </w:r>
    </w:p>
    <w:p w:rsidR="00464506" w:rsidRDefault="00464506" w:rsidP="00464506">
      <w:pPr>
        <w:rPr>
          <w:szCs w:val="24"/>
        </w:rPr>
      </w:pPr>
      <w:r w:rsidRPr="00E72C7B">
        <w:rPr>
          <w:b/>
          <w:szCs w:val="24"/>
        </w:rPr>
        <w:t xml:space="preserve">1614 – </w:t>
      </w:r>
      <w:r w:rsidR="00FC1BF9" w:rsidRPr="007A5EE4">
        <w:rPr>
          <w:b/>
          <w:szCs w:val="24"/>
          <w:u w:val="single"/>
        </w:rPr>
        <w:t xml:space="preserve">UK </w:t>
      </w:r>
      <w:r w:rsidRPr="00E72C7B">
        <w:rPr>
          <w:b/>
          <w:szCs w:val="24"/>
          <w:u w:val="single"/>
        </w:rPr>
        <w:t>Norfolk Norwich</w:t>
      </w:r>
      <w:r w:rsidRPr="00E72C7B">
        <w:rPr>
          <w:b/>
          <w:szCs w:val="24"/>
        </w:rPr>
        <w:t xml:space="preserve"> – Camb Alum – John Knight</w:t>
      </w:r>
      <w:r>
        <w:rPr>
          <w:szCs w:val="24"/>
        </w:rPr>
        <w:t xml:space="preserve"> - </w:t>
      </w:r>
      <w:r w:rsidRPr="00E72C7B">
        <w:rPr>
          <w:szCs w:val="24"/>
        </w:rPr>
        <w:t>Matric. sizar from CHRIST'S, Dec. 1614; B.A. 1618-9; M.A. 1622. Ord. priest (Norwich) Dec. 1620. V. of Wiggenhall St Mary Magdalene, Norfolk, 1620. Subscribed to the new college buildings. One of these names V. of Brington, Hunts., 1626-9. Died 1629. (Peile, I. 299.)</w:t>
      </w:r>
    </w:p>
    <w:p w:rsidR="00464506" w:rsidRDefault="00464506" w:rsidP="00464506">
      <w:pPr>
        <w:rPr>
          <w:szCs w:val="24"/>
        </w:rPr>
      </w:pPr>
      <w:r w:rsidRPr="00AC7C2A">
        <w:rPr>
          <w:b/>
          <w:szCs w:val="24"/>
        </w:rPr>
        <w:t xml:space="preserve">1615 – May 30 – </w:t>
      </w:r>
      <w:r w:rsidR="00FC1BF9" w:rsidRPr="007A5EE4">
        <w:rPr>
          <w:b/>
          <w:szCs w:val="24"/>
          <w:u w:val="single"/>
        </w:rPr>
        <w:t xml:space="preserve">UK </w:t>
      </w:r>
      <w:r w:rsidRPr="00AC7C2A">
        <w:rPr>
          <w:b/>
          <w:szCs w:val="24"/>
          <w:u w:val="single"/>
        </w:rPr>
        <w:t>Kent Boxley</w:t>
      </w:r>
      <w:r w:rsidRPr="00AC7C2A">
        <w:rPr>
          <w:b/>
          <w:szCs w:val="24"/>
        </w:rPr>
        <w:t xml:space="preserve"> – Mar – William Knight &amp; Anna Fisher</w:t>
      </w:r>
      <w:r>
        <w:rPr>
          <w:szCs w:val="24"/>
        </w:rPr>
        <w:t>. (Tyler)</w:t>
      </w:r>
    </w:p>
    <w:p w:rsidR="00464506" w:rsidRPr="00B5019F" w:rsidRDefault="00464506" w:rsidP="00464506">
      <w:pPr>
        <w:rPr>
          <w:b/>
        </w:rPr>
      </w:pPr>
      <w:r w:rsidRPr="005A09D6">
        <w:rPr>
          <w:b/>
          <w:szCs w:val="24"/>
        </w:rPr>
        <w:t xml:space="preserve">1615 – Jun 29 – </w:t>
      </w:r>
      <w:r w:rsidR="00FC1BF9" w:rsidRPr="007A5EE4">
        <w:rPr>
          <w:b/>
          <w:szCs w:val="24"/>
          <w:u w:val="single"/>
        </w:rPr>
        <w:t xml:space="preserve">UK </w:t>
      </w:r>
      <w:r w:rsidRPr="005A09D6">
        <w:rPr>
          <w:b/>
          <w:szCs w:val="24"/>
          <w:u w:val="single"/>
        </w:rPr>
        <w:t>London St Helens Bishopsgate</w:t>
      </w:r>
      <w:r w:rsidRPr="005A09D6">
        <w:rPr>
          <w:b/>
          <w:szCs w:val="24"/>
        </w:rPr>
        <w:t xml:space="preserve"> </w:t>
      </w:r>
      <w:r w:rsidR="007A089D">
        <w:rPr>
          <w:b/>
          <w:szCs w:val="24"/>
        </w:rPr>
        <w:t>– Birth/Bap –</w:t>
      </w:r>
      <w:r w:rsidRPr="005A09D6">
        <w:rPr>
          <w:b/>
          <w:szCs w:val="24"/>
        </w:rPr>
        <w:t xml:space="preserve"> Christopher Knight</w:t>
      </w:r>
      <w:r>
        <w:rPr>
          <w:szCs w:val="24"/>
        </w:rPr>
        <w:t xml:space="preserve"> – s/o Christopher Knight, Carpenter, and Rachel. </w:t>
      </w:r>
      <w:r>
        <w:t>(London Met Arch)</w:t>
      </w:r>
    </w:p>
    <w:p w:rsidR="00464506" w:rsidRDefault="00464506" w:rsidP="00464506">
      <w:r w:rsidRPr="00401D6B">
        <w:rPr>
          <w:b/>
        </w:rPr>
        <w:t xml:space="preserve">1615 – Jul 17 – </w:t>
      </w:r>
      <w:r w:rsidR="00FC1BF9" w:rsidRPr="007A5EE4">
        <w:rPr>
          <w:b/>
          <w:szCs w:val="24"/>
          <w:u w:val="single"/>
        </w:rPr>
        <w:t xml:space="preserve">UK </w:t>
      </w:r>
      <w:r w:rsidRPr="00401D6B">
        <w:rPr>
          <w:b/>
          <w:u w:val="single"/>
        </w:rPr>
        <w:t>Hampshire Frensham</w:t>
      </w:r>
      <w:r w:rsidRPr="00401D6B">
        <w:rPr>
          <w:b/>
        </w:rPr>
        <w:t xml:space="preserve"> – Admin – John Knight</w:t>
      </w:r>
      <w:r>
        <w:t xml:space="preserve"> - </w:t>
      </w:r>
      <w:r w:rsidRPr="00401D6B">
        <w:t>Lease for lives (replacing former lease) by the Bishop of Winchester to Sir George More of Loseley, Chancellor of the Order of the Garter, of Great and Little Ponds in Frensham (assigned to the Mores by John Knight on 5 Sep 1608) for £13 6s 8d in lieu of former rent of live fish which usually died in transit. The Bishop reserves the right to take fish from the Great Pond for household use when residing at Farnham Castle. Lease for lives of Sir George, Sir Robert and Poynings More</w:t>
      </w:r>
      <w:r>
        <w:t>.</w:t>
      </w:r>
      <w:r w:rsidRPr="00401D6B">
        <w:t xml:space="preserve"> </w:t>
      </w:r>
      <w:r>
        <w:t>(</w:t>
      </w:r>
      <w:r w:rsidRPr="00B16990">
        <w:t>Surrey History Centre</w:t>
      </w:r>
      <w:r>
        <w:t xml:space="preserve">, Ref: </w:t>
      </w:r>
      <w:r w:rsidRPr="00B16990">
        <w:t>LM/349/54/</w:t>
      </w:r>
      <w:r>
        <w:t>3)</w:t>
      </w:r>
    </w:p>
    <w:p w:rsidR="00464506" w:rsidRDefault="00464506" w:rsidP="00464506">
      <w:pPr>
        <w:rPr>
          <w:szCs w:val="24"/>
        </w:rPr>
      </w:pPr>
      <w:r w:rsidRPr="00B5019F">
        <w:rPr>
          <w:b/>
        </w:rPr>
        <w:t xml:space="preserve">1615 – Aug 6 – </w:t>
      </w:r>
      <w:r w:rsidR="00FC1BF9" w:rsidRPr="007A5EE4">
        <w:rPr>
          <w:b/>
          <w:szCs w:val="24"/>
          <w:u w:val="single"/>
        </w:rPr>
        <w:t xml:space="preserve">UK </w:t>
      </w:r>
      <w:r w:rsidRPr="00B5019F">
        <w:rPr>
          <w:b/>
          <w:u w:val="single"/>
        </w:rPr>
        <w:t>Kent Tenterden</w:t>
      </w:r>
      <w:r w:rsidRPr="00B5019F">
        <w:rPr>
          <w:b/>
        </w:rPr>
        <w:t xml:space="preserve"> </w:t>
      </w:r>
      <w:r w:rsidR="007A089D">
        <w:rPr>
          <w:b/>
        </w:rPr>
        <w:t>– Birth/Bap –</w:t>
      </w:r>
      <w:r w:rsidRPr="00B5019F">
        <w:rPr>
          <w:b/>
        </w:rPr>
        <w:t xml:space="preserve"> Annah Knight</w:t>
      </w:r>
      <w:r>
        <w:t xml:space="preserve"> - d/o Thomas Knight the Younger (Tyler)</w:t>
      </w:r>
    </w:p>
    <w:p w:rsidR="00464506" w:rsidRDefault="00464506" w:rsidP="00464506">
      <w:pPr>
        <w:rPr>
          <w:szCs w:val="24"/>
        </w:rPr>
      </w:pPr>
      <w:r w:rsidRPr="00B5019F">
        <w:rPr>
          <w:b/>
          <w:szCs w:val="24"/>
        </w:rPr>
        <w:t xml:space="preserve">1615 – Aug 17 – </w:t>
      </w:r>
      <w:r w:rsidR="00FC1BF9" w:rsidRPr="007A5EE4">
        <w:rPr>
          <w:b/>
          <w:szCs w:val="24"/>
          <w:u w:val="single"/>
        </w:rPr>
        <w:t xml:space="preserve">UK </w:t>
      </w:r>
      <w:r w:rsidRPr="00B5019F">
        <w:rPr>
          <w:b/>
          <w:szCs w:val="24"/>
          <w:u w:val="single"/>
        </w:rPr>
        <w:t>Hampshire Kingsclere</w:t>
      </w:r>
      <w:r w:rsidRPr="00B5019F">
        <w:rPr>
          <w:b/>
          <w:szCs w:val="24"/>
        </w:rPr>
        <w:t xml:space="preserve"> – Bap Peter Knight</w:t>
      </w:r>
      <w:r w:rsidRPr="00BC4DE8">
        <w:rPr>
          <w:szCs w:val="24"/>
        </w:rPr>
        <w:t xml:space="preserve"> </w:t>
      </w:r>
      <w:r>
        <w:rPr>
          <w:szCs w:val="24"/>
        </w:rPr>
        <w:t xml:space="preserve">- </w:t>
      </w:r>
      <w:r w:rsidRPr="00BC4DE8">
        <w:rPr>
          <w:szCs w:val="24"/>
        </w:rPr>
        <w:t>s/o John Knight</w:t>
      </w:r>
      <w:r>
        <w:rPr>
          <w:szCs w:val="24"/>
        </w:rPr>
        <w:t xml:space="preserve"> </w:t>
      </w:r>
      <w:r w:rsidRPr="000479A9">
        <w:rPr>
          <w:szCs w:val="24"/>
        </w:rPr>
        <w:t>(London Met Arch)</w:t>
      </w:r>
    </w:p>
    <w:p w:rsidR="00464506" w:rsidRDefault="00464506" w:rsidP="00464506">
      <w:r w:rsidRPr="00B5019F">
        <w:rPr>
          <w:b/>
        </w:rPr>
        <w:t xml:space="preserve">1615 – Sep 10 – </w:t>
      </w:r>
      <w:r w:rsidR="00FC1BF9" w:rsidRPr="007A5EE4">
        <w:rPr>
          <w:b/>
          <w:szCs w:val="24"/>
          <w:u w:val="single"/>
        </w:rPr>
        <w:t xml:space="preserve">UK </w:t>
      </w:r>
      <w:r w:rsidRPr="00B5019F">
        <w:rPr>
          <w:b/>
          <w:u w:val="single"/>
        </w:rPr>
        <w:t>Kent Lydd</w:t>
      </w:r>
      <w:r w:rsidRPr="00B5019F">
        <w:rPr>
          <w:b/>
        </w:rPr>
        <w:t xml:space="preserve"> </w:t>
      </w:r>
      <w:r w:rsidR="007A089D">
        <w:rPr>
          <w:b/>
        </w:rPr>
        <w:t>– Birth/Bap –</w:t>
      </w:r>
      <w:r w:rsidRPr="00B5019F">
        <w:rPr>
          <w:b/>
        </w:rPr>
        <w:t xml:space="preserve"> Peter Knight</w:t>
      </w:r>
      <w:r w:rsidRPr="006F4EA9">
        <w:t xml:space="preserve"> </w:t>
      </w:r>
      <w:r>
        <w:t xml:space="preserve">- </w:t>
      </w:r>
      <w:r w:rsidRPr="006F4EA9">
        <w:t>s/o Peter Knight</w:t>
      </w:r>
      <w:r>
        <w:t xml:space="preserve"> </w:t>
      </w:r>
      <w:r w:rsidRPr="001F77E8">
        <w:t>(Tyler)</w:t>
      </w:r>
    </w:p>
    <w:p w:rsidR="00464506" w:rsidRDefault="00464506" w:rsidP="00464506">
      <w:r w:rsidRPr="00BD4B28">
        <w:rPr>
          <w:b/>
        </w:rPr>
        <w:t xml:space="preserve">1615 – Sep 28 – </w:t>
      </w:r>
      <w:r w:rsidR="00FC1BF9" w:rsidRPr="007A5EE4">
        <w:rPr>
          <w:b/>
          <w:szCs w:val="24"/>
          <w:u w:val="single"/>
        </w:rPr>
        <w:t xml:space="preserve">UK </w:t>
      </w:r>
      <w:r w:rsidRPr="00BD4B28">
        <w:rPr>
          <w:b/>
          <w:u w:val="single"/>
        </w:rPr>
        <w:t>Kent Maidstone</w:t>
      </w:r>
      <w:r w:rsidRPr="00BD4B28">
        <w:rPr>
          <w:b/>
        </w:rPr>
        <w:t xml:space="preserve"> </w:t>
      </w:r>
      <w:r w:rsidR="007A089D">
        <w:rPr>
          <w:b/>
        </w:rPr>
        <w:t>– Birth/Bap –</w:t>
      </w:r>
      <w:r w:rsidRPr="00BD4B28">
        <w:rPr>
          <w:b/>
        </w:rPr>
        <w:t xml:space="preserve"> Mildred Knight </w:t>
      </w:r>
      <w:r>
        <w:t xml:space="preserve">– d/o Gabriel Knight </w:t>
      </w:r>
      <w:r w:rsidRPr="001F77E8">
        <w:t>(Tyler)</w:t>
      </w:r>
    </w:p>
    <w:p w:rsidR="00464506" w:rsidRDefault="00464506" w:rsidP="00464506">
      <w:pPr>
        <w:rPr>
          <w:szCs w:val="24"/>
        </w:rPr>
      </w:pPr>
      <w:r w:rsidRPr="00B5019F">
        <w:rPr>
          <w:b/>
        </w:rPr>
        <w:t xml:space="preserve">1615 – Oct 8 – </w:t>
      </w:r>
      <w:r w:rsidR="00FC1BF9" w:rsidRPr="007A5EE4">
        <w:rPr>
          <w:b/>
          <w:szCs w:val="24"/>
          <w:u w:val="single"/>
        </w:rPr>
        <w:t xml:space="preserve">UK </w:t>
      </w:r>
      <w:r w:rsidRPr="00B5019F">
        <w:rPr>
          <w:b/>
          <w:u w:val="single"/>
        </w:rPr>
        <w:t>Kent Hythe</w:t>
      </w:r>
      <w:r w:rsidRPr="00B5019F">
        <w:rPr>
          <w:b/>
        </w:rPr>
        <w:t xml:space="preserve"> </w:t>
      </w:r>
      <w:r w:rsidR="007A089D">
        <w:rPr>
          <w:b/>
        </w:rPr>
        <w:t>– Birth/Bap –</w:t>
      </w:r>
      <w:r w:rsidRPr="00B5019F">
        <w:rPr>
          <w:b/>
        </w:rPr>
        <w:t xml:space="preserve"> Richard Knight</w:t>
      </w:r>
      <w:r>
        <w:t xml:space="preserve"> - s/o Robert Knight </w:t>
      </w:r>
      <w:r w:rsidRPr="001F77E8">
        <w:t>(Tyler)</w:t>
      </w:r>
    </w:p>
    <w:p w:rsidR="00464506" w:rsidRDefault="00464506" w:rsidP="00464506">
      <w:pPr>
        <w:rPr>
          <w:szCs w:val="24"/>
        </w:rPr>
      </w:pPr>
      <w:r w:rsidRPr="00E34C45">
        <w:rPr>
          <w:b/>
        </w:rPr>
        <w:t xml:space="preserve">1615 </w:t>
      </w:r>
      <w:r>
        <w:rPr>
          <w:b/>
        </w:rPr>
        <w:t>- Oct 31</w:t>
      </w:r>
      <w:r w:rsidRPr="00E34C45">
        <w:rPr>
          <w:b/>
        </w:rPr>
        <w:t xml:space="preserve">– </w:t>
      </w:r>
      <w:r w:rsidR="00FC1BF9" w:rsidRPr="007A5EE4">
        <w:rPr>
          <w:b/>
          <w:szCs w:val="24"/>
          <w:u w:val="single"/>
        </w:rPr>
        <w:t xml:space="preserve">UK </w:t>
      </w:r>
      <w:r w:rsidRPr="00E34C45">
        <w:rPr>
          <w:b/>
          <w:u w:val="single"/>
        </w:rPr>
        <w:t>London</w:t>
      </w:r>
      <w:r>
        <w:rPr>
          <w:b/>
          <w:u w:val="single"/>
        </w:rPr>
        <w:t xml:space="preserve"> </w:t>
      </w:r>
      <w:r w:rsidRPr="00E34C45">
        <w:rPr>
          <w:b/>
          <w:u w:val="single"/>
        </w:rPr>
        <w:t>All Hallows Bread St</w:t>
      </w:r>
      <w:r w:rsidRPr="00E34C45">
        <w:rPr>
          <w:b/>
        </w:rPr>
        <w:t xml:space="preserve"> – </w:t>
      </w:r>
      <w:r w:rsidR="000345C3">
        <w:rPr>
          <w:b/>
        </w:rPr>
        <w:t xml:space="preserve">Will - </w:t>
      </w:r>
      <w:r w:rsidRPr="00E34C45">
        <w:rPr>
          <w:b/>
        </w:rPr>
        <w:t>Richard knight, Cit and Grocer</w:t>
      </w:r>
      <w:r>
        <w:t xml:space="preserve"> – To James Gough (Goffe), Bryan Goffe, Ellen Goffe, the sons and daughters </w:t>
      </w:r>
      <w:r>
        <w:lastRenderedPageBreak/>
        <w:t xml:space="preserve">of my </w:t>
      </w:r>
      <w:r w:rsidRPr="00873BB4">
        <w:rPr>
          <w:b/>
        </w:rPr>
        <w:t>sister, Ellen Gough</w:t>
      </w:r>
      <w:r>
        <w:t xml:space="preserve"> (Goffe), 5 pounds apiece; the rest of estate to go to wife, Cicely (Sissillie) and she to be executrix; </w:t>
      </w:r>
      <w:r w:rsidRPr="00873BB4">
        <w:rPr>
          <w:b/>
        </w:rPr>
        <w:t>father, John Knight</w:t>
      </w:r>
      <w:r>
        <w:t xml:space="preserve"> and friend, Edward Underwood, brother-in-law, Robert Grimnaud, to be overseers. Says will is written by his own hand. (</w:t>
      </w:r>
      <w:r w:rsidRPr="00193D14">
        <w:rPr>
          <w:szCs w:val="24"/>
        </w:rPr>
        <w:t xml:space="preserve"> PROB 11: Will Registers</w:t>
      </w:r>
      <w:r>
        <w:rPr>
          <w:szCs w:val="24"/>
        </w:rPr>
        <w:t xml:space="preserve">, </w:t>
      </w:r>
      <w:r w:rsidRPr="00193D14">
        <w:rPr>
          <w:szCs w:val="24"/>
        </w:rPr>
        <w:t>1599-1623</w:t>
      </w:r>
      <w:r>
        <w:rPr>
          <w:szCs w:val="24"/>
        </w:rPr>
        <w:t xml:space="preserve">, </w:t>
      </w:r>
      <w:r w:rsidRPr="00193D14">
        <w:rPr>
          <w:szCs w:val="24"/>
        </w:rPr>
        <w:t>Piece 126: Rudd, Quire Numbers 67-118 (1615)</w:t>
      </w:r>
      <w:r>
        <w:rPr>
          <w:szCs w:val="24"/>
        </w:rPr>
        <w:t xml:space="preserve">, </w:t>
      </w:r>
      <w:r w:rsidRPr="00193D14">
        <w:rPr>
          <w:szCs w:val="24"/>
        </w:rPr>
        <w:t>Prerogative Court of Canterbury Wills, 1384-1858</w:t>
      </w:r>
      <w:r>
        <w:rPr>
          <w:szCs w:val="24"/>
        </w:rPr>
        <w:t>)</w:t>
      </w:r>
    </w:p>
    <w:p w:rsidR="00464506" w:rsidRDefault="00464506" w:rsidP="00464506">
      <w:pPr>
        <w:rPr>
          <w:b/>
        </w:rPr>
      </w:pPr>
      <w:r w:rsidRPr="00B5019F">
        <w:rPr>
          <w:b/>
        </w:rPr>
        <w:t xml:space="preserve">1615 – Nov 2 – </w:t>
      </w:r>
      <w:r w:rsidR="00FC1BF9" w:rsidRPr="007A5EE4">
        <w:rPr>
          <w:b/>
          <w:szCs w:val="24"/>
          <w:u w:val="single"/>
        </w:rPr>
        <w:t xml:space="preserve">UK </w:t>
      </w:r>
      <w:r w:rsidRPr="00B5019F">
        <w:rPr>
          <w:b/>
          <w:u w:val="single"/>
        </w:rPr>
        <w:t>Kent Lympne</w:t>
      </w:r>
      <w:r w:rsidRPr="00B5019F">
        <w:rPr>
          <w:b/>
        </w:rPr>
        <w:t xml:space="preserve"> – Mar – Anne Knight &amp; Richard Collin SR</w:t>
      </w:r>
      <w:r>
        <w:rPr>
          <w:b/>
        </w:rPr>
        <w:t xml:space="preserve"> </w:t>
      </w:r>
      <w:r w:rsidRPr="00C43335">
        <w:t>(Tyler)</w:t>
      </w:r>
    </w:p>
    <w:p w:rsidR="00464506" w:rsidRDefault="00464506" w:rsidP="00464506">
      <w:pPr>
        <w:rPr>
          <w:szCs w:val="24"/>
        </w:rPr>
      </w:pPr>
      <w:r w:rsidRPr="00B5019F">
        <w:rPr>
          <w:b/>
          <w:szCs w:val="24"/>
        </w:rPr>
        <w:t xml:space="preserve">1615 – Nov 27 – </w:t>
      </w:r>
      <w:r w:rsidR="00FC1BF9" w:rsidRPr="007A5EE4">
        <w:rPr>
          <w:b/>
          <w:szCs w:val="24"/>
          <w:u w:val="single"/>
        </w:rPr>
        <w:t xml:space="preserve">UK </w:t>
      </w:r>
      <w:r w:rsidRPr="00B5019F">
        <w:rPr>
          <w:b/>
          <w:szCs w:val="24"/>
          <w:u w:val="single"/>
        </w:rPr>
        <w:t>Kent New Romney</w:t>
      </w:r>
      <w:r>
        <w:rPr>
          <w:b/>
          <w:szCs w:val="24"/>
          <w:u w:val="single"/>
        </w:rPr>
        <w:t xml:space="preserve"> Hope</w:t>
      </w:r>
      <w:r w:rsidRPr="00B5019F">
        <w:rPr>
          <w:b/>
          <w:szCs w:val="24"/>
        </w:rPr>
        <w:t xml:space="preserve"> – Bur – Peter Knight</w:t>
      </w:r>
      <w:r w:rsidRPr="00BC4DE8">
        <w:rPr>
          <w:szCs w:val="24"/>
        </w:rPr>
        <w:t xml:space="preserve"> </w:t>
      </w:r>
      <w:r>
        <w:rPr>
          <w:szCs w:val="24"/>
        </w:rPr>
        <w:t xml:space="preserve">- </w:t>
      </w:r>
      <w:r w:rsidRPr="00BC4DE8">
        <w:rPr>
          <w:szCs w:val="24"/>
        </w:rPr>
        <w:t>s/o Peter</w:t>
      </w:r>
      <w:r>
        <w:rPr>
          <w:szCs w:val="24"/>
        </w:rPr>
        <w:t xml:space="preserve"> Knight (Tyler)</w:t>
      </w:r>
    </w:p>
    <w:p w:rsidR="00464506" w:rsidRDefault="00464506" w:rsidP="00464506">
      <w:pPr>
        <w:rPr>
          <w:szCs w:val="24"/>
        </w:rPr>
      </w:pPr>
      <w:r w:rsidRPr="00293996">
        <w:rPr>
          <w:b/>
          <w:szCs w:val="24"/>
        </w:rPr>
        <w:t xml:space="preserve">1615 – Dec 17 – </w:t>
      </w:r>
      <w:r w:rsidR="00FC1BF9" w:rsidRPr="007A5EE4">
        <w:rPr>
          <w:b/>
          <w:szCs w:val="24"/>
          <w:u w:val="single"/>
        </w:rPr>
        <w:t xml:space="preserve">UK </w:t>
      </w:r>
      <w:r w:rsidRPr="00293996">
        <w:rPr>
          <w:b/>
          <w:szCs w:val="24"/>
          <w:u w:val="single"/>
        </w:rPr>
        <w:t>Kent Tenterden</w:t>
      </w:r>
      <w:r w:rsidRPr="00293996">
        <w:rPr>
          <w:b/>
          <w:szCs w:val="24"/>
        </w:rPr>
        <w:t xml:space="preserve"> – Bur – Thomas Knight</w:t>
      </w:r>
      <w:r>
        <w:rPr>
          <w:szCs w:val="24"/>
        </w:rPr>
        <w:t xml:space="preserve"> (Tyler)</w:t>
      </w:r>
    </w:p>
    <w:p w:rsidR="00464506" w:rsidRPr="00B5019F" w:rsidRDefault="00464506" w:rsidP="00464506">
      <w:pPr>
        <w:rPr>
          <w:b/>
          <w:szCs w:val="24"/>
        </w:rPr>
      </w:pPr>
      <w:r w:rsidRPr="00BD4B28">
        <w:rPr>
          <w:b/>
        </w:rPr>
        <w:t xml:space="preserve">1615 – Dec 17 – </w:t>
      </w:r>
      <w:r w:rsidR="00FC1BF9" w:rsidRPr="007A5EE4">
        <w:rPr>
          <w:b/>
          <w:szCs w:val="24"/>
          <w:u w:val="single"/>
        </w:rPr>
        <w:t xml:space="preserve">UK </w:t>
      </w:r>
      <w:r w:rsidRPr="00BD4B28">
        <w:rPr>
          <w:b/>
          <w:u w:val="single"/>
        </w:rPr>
        <w:t>Kent Maidstone</w:t>
      </w:r>
      <w:r w:rsidRPr="00BD4B28">
        <w:rPr>
          <w:b/>
        </w:rPr>
        <w:t xml:space="preserve"> </w:t>
      </w:r>
      <w:r w:rsidR="007A089D">
        <w:rPr>
          <w:b/>
        </w:rPr>
        <w:t>– Birth/Bap –</w:t>
      </w:r>
      <w:r w:rsidRPr="00BD4B28">
        <w:rPr>
          <w:b/>
        </w:rPr>
        <w:t xml:space="preserve"> Sara Knight</w:t>
      </w:r>
      <w:r>
        <w:t xml:space="preserve"> – d/o John Knight </w:t>
      </w:r>
      <w:r w:rsidRPr="001F77E8">
        <w:t>(Tyler)</w:t>
      </w:r>
    </w:p>
    <w:p w:rsidR="00464506" w:rsidRDefault="00464506" w:rsidP="00464506">
      <w:r w:rsidRPr="00B16990">
        <w:rPr>
          <w:b/>
        </w:rPr>
        <w:t xml:space="preserve">1615 – </w:t>
      </w:r>
      <w:r w:rsidR="00FC1BF9" w:rsidRPr="007A5EE4">
        <w:rPr>
          <w:b/>
          <w:szCs w:val="24"/>
          <w:u w:val="single"/>
        </w:rPr>
        <w:t xml:space="preserve">UK </w:t>
      </w:r>
      <w:r w:rsidRPr="00B16990">
        <w:rPr>
          <w:b/>
          <w:u w:val="single"/>
        </w:rPr>
        <w:t xml:space="preserve">Hampshire </w:t>
      </w:r>
      <w:r>
        <w:rPr>
          <w:b/>
          <w:u w:val="single"/>
        </w:rPr>
        <w:t>Frensham</w:t>
      </w:r>
      <w:r w:rsidRPr="00B16990">
        <w:rPr>
          <w:b/>
        </w:rPr>
        <w:t xml:space="preserve"> – Admin - John Knight</w:t>
      </w:r>
      <w:r>
        <w:t xml:space="preserve"> - </w:t>
      </w:r>
      <w:r w:rsidRPr="00B16990">
        <w:t>Draft assignment of term of years by John Knight of St Denys, Hants, gent, to Sir George More of Gre</w:t>
      </w:r>
      <w:r>
        <w:t>at and Little Ponds in Frensham. (</w:t>
      </w:r>
      <w:r w:rsidRPr="00B16990">
        <w:t>Surrey History Centre</w:t>
      </w:r>
      <w:r>
        <w:t xml:space="preserve">, Ref: </w:t>
      </w:r>
      <w:r w:rsidRPr="00B16990">
        <w:t>LM/349/54/2</w:t>
      </w:r>
      <w:r>
        <w:t>)</w:t>
      </w:r>
    </w:p>
    <w:p w:rsidR="00464506" w:rsidRDefault="00464506" w:rsidP="00464506">
      <w:pPr>
        <w:rPr>
          <w:szCs w:val="24"/>
        </w:rPr>
      </w:pPr>
      <w:r w:rsidRPr="00B5019F">
        <w:rPr>
          <w:b/>
          <w:szCs w:val="24"/>
        </w:rPr>
        <w:t xml:space="preserve">1616 – Feb – </w:t>
      </w:r>
      <w:r w:rsidR="00FC1BF9" w:rsidRPr="007A5EE4">
        <w:rPr>
          <w:b/>
          <w:szCs w:val="24"/>
          <w:u w:val="single"/>
        </w:rPr>
        <w:t xml:space="preserve">UK </w:t>
      </w:r>
      <w:r w:rsidRPr="00B5019F">
        <w:rPr>
          <w:b/>
          <w:szCs w:val="24"/>
          <w:u w:val="single"/>
        </w:rPr>
        <w:t>London St Andrew</w:t>
      </w:r>
      <w:r w:rsidRPr="00B5019F">
        <w:rPr>
          <w:b/>
          <w:szCs w:val="24"/>
        </w:rPr>
        <w:t xml:space="preserve"> – Bur – John Knight</w:t>
      </w:r>
      <w:r w:rsidRPr="00BC4DE8">
        <w:rPr>
          <w:szCs w:val="24"/>
        </w:rPr>
        <w:t xml:space="preserve"> </w:t>
      </w:r>
      <w:r>
        <w:rPr>
          <w:szCs w:val="24"/>
        </w:rPr>
        <w:t xml:space="preserve">- </w:t>
      </w:r>
      <w:r w:rsidRPr="00BC4DE8">
        <w:rPr>
          <w:szCs w:val="24"/>
        </w:rPr>
        <w:t>s/o Richard</w:t>
      </w:r>
      <w:r w:rsidR="004B0FD2">
        <w:rPr>
          <w:szCs w:val="24"/>
        </w:rPr>
        <w:t xml:space="preserve"> Knight</w:t>
      </w:r>
      <w:r>
        <w:rPr>
          <w:szCs w:val="24"/>
        </w:rPr>
        <w:t xml:space="preserve"> </w:t>
      </w:r>
      <w:r w:rsidRPr="000479A9">
        <w:rPr>
          <w:szCs w:val="24"/>
        </w:rPr>
        <w:t>(London Met Arch)</w:t>
      </w:r>
    </w:p>
    <w:p w:rsidR="00464506" w:rsidRDefault="00464506" w:rsidP="00464506">
      <w:pPr>
        <w:rPr>
          <w:szCs w:val="24"/>
        </w:rPr>
      </w:pPr>
      <w:r w:rsidRPr="00B5019F">
        <w:rPr>
          <w:b/>
          <w:szCs w:val="24"/>
        </w:rPr>
        <w:t xml:space="preserve">1616 – Feb 8 – </w:t>
      </w:r>
      <w:r w:rsidR="00FC1BF9" w:rsidRPr="007A5EE4">
        <w:rPr>
          <w:b/>
          <w:szCs w:val="24"/>
          <w:u w:val="single"/>
        </w:rPr>
        <w:t xml:space="preserve">UK </w:t>
      </w:r>
      <w:r w:rsidRPr="00B5019F">
        <w:rPr>
          <w:b/>
          <w:szCs w:val="24"/>
          <w:u w:val="single"/>
        </w:rPr>
        <w:t>London St Bride</w:t>
      </w:r>
      <w:r w:rsidRPr="00B5019F">
        <w:rPr>
          <w:b/>
          <w:szCs w:val="24"/>
        </w:rPr>
        <w:t xml:space="preserve"> </w:t>
      </w:r>
      <w:r w:rsidR="007A089D">
        <w:rPr>
          <w:b/>
          <w:szCs w:val="24"/>
        </w:rPr>
        <w:t>– Birth/Bap –</w:t>
      </w:r>
      <w:r w:rsidRPr="00B5019F">
        <w:rPr>
          <w:b/>
          <w:szCs w:val="24"/>
        </w:rPr>
        <w:t xml:space="preserve"> William Knight</w:t>
      </w:r>
      <w:r w:rsidRPr="00BC4DE8">
        <w:rPr>
          <w:szCs w:val="24"/>
        </w:rPr>
        <w:t xml:space="preserve"> </w:t>
      </w:r>
      <w:r>
        <w:rPr>
          <w:szCs w:val="24"/>
        </w:rPr>
        <w:t xml:space="preserve">- </w:t>
      </w:r>
      <w:r w:rsidRPr="00BC4DE8">
        <w:rPr>
          <w:szCs w:val="24"/>
        </w:rPr>
        <w:t xml:space="preserve">s/o Thomas </w:t>
      </w:r>
      <w:r w:rsidR="004B0FD2">
        <w:rPr>
          <w:szCs w:val="24"/>
        </w:rPr>
        <w:t xml:space="preserve">Knight </w:t>
      </w:r>
      <w:r w:rsidRPr="00BC4DE8">
        <w:rPr>
          <w:szCs w:val="24"/>
        </w:rPr>
        <w:t>&amp; Jayne</w:t>
      </w:r>
      <w:r>
        <w:rPr>
          <w:szCs w:val="24"/>
        </w:rPr>
        <w:t xml:space="preserve"> </w:t>
      </w:r>
      <w:r w:rsidRPr="000479A9">
        <w:rPr>
          <w:szCs w:val="24"/>
        </w:rPr>
        <w:t>(London Met Arch)</w:t>
      </w:r>
    </w:p>
    <w:p w:rsidR="00464506" w:rsidRDefault="00464506" w:rsidP="00464506">
      <w:pPr>
        <w:rPr>
          <w:b/>
          <w:szCs w:val="24"/>
        </w:rPr>
      </w:pPr>
      <w:r w:rsidRPr="00B5019F">
        <w:rPr>
          <w:b/>
          <w:szCs w:val="24"/>
        </w:rPr>
        <w:t xml:space="preserve">1616 – Mar 3 – </w:t>
      </w:r>
      <w:r w:rsidR="00FC1BF9" w:rsidRPr="007A5EE4">
        <w:rPr>
          <w:b/>
          <w:szCs w:val="24"/>
          <w:u w:val="single"/>
        </w:rPr>
        <w:t xml:space="preserve">UK </w:t>
      </w:r>
      <w:r w:rsidRPr="00B5019F">
        <w:rPr>
          <w:b/>
          <w:szCs w:val="24"/>
          <w:u w:val="single"/>
        </w:rPr>
        <w:t>London St Andrew</w:t>
      </w:r>
      <w:r w:rsidRPr="00B5019F">
        <w:rPr>
          <w:b/>
          <w:szCs w:val="24"/>
        </w:rPr>
        <w:t xml:space="preserve"> – Mar – John Knight &amp; Adria Taylor</w:t>
      </w:r>
      <w:r>
        <w:rPr>
          <w:b/>
          <w:szCs w:val="24"/>
        </w:rPr>
        <w:t xml:space="preserve"> </w:t>
      </w:r>
      <w:r w:rsidRPr="000479A9">
        <w:rPr>
          <w:szCs w:val="24"/>
        </w:rPr>
        <w:t>(London Met Arch)</w:t>
      </w:r>
    </w:p>
    <w:p w:rsidR="00464506" w:rsidRDefault="00464506" w:rsidP="00464506">
      <w:pPr>
        <w:rPr>
          <w:b/>
          <w:szCs w:val="24"/>
        </w:rPr>
      </w:pPr>
      <w:r>
        <w:rPr>
          <w:b/>
          <w:szCs w:val="24"/>
        </w:rPr>
        <w:t xml:space="preserve">1616 – Apr 15 – </w:t>
      </w:r>
      <w:r w:rsidR="00FC1BF9" w:rsidRPr="007A5EE4">
        <w:rPr>
          <w:b/>
          <w:szCs w:val="24"/>
          <w:u w:val="single"/>
        </w:rPr>
        <w:t xml:space="preserve">UK </w:t>
      </w:r>
      <w:r w:rsidRPr="00BD4B28">
        <w:rPr>
          <w:b/>
          <w:szCs w:val="24"/>
          <w:u w:val="single"/>
        </w:rPr>
        <w:t>Kent Maidstone</w:t>
      </w:r>
      <w:r>
        <w:rPr>
          <w:b/>
          <w:szCs w:val="24"/>
        </w:rPr>
        <w:t xml:space="preserve"> – Bur – Thomas Knight of Leeds </w:t>
      </w:r>
      <w:r w:rsidRPr="001F77E8">
        <w:t>(Tyler)</w:t>
      </w:r>
    </w:p>
    <w:p w:rsidR="00464506" w:rsidRDefault="00464506" w:rsidP="00464506">
      <w:pPr>
        <w:rPr>
          <w:b/>
        </w:rPr>
      </w:pPr>
      <w:r w:rsidRPr="00B5019F">
        <w:rPr>
          <w:b/>
        </w:rPr>
        <w:t xml:space="preserve">1616 – Apr 19 – </w:t>
      </w:r>
      <w:r w:rsidR="00FC1BF9" w:rsidRPr="007A5EE4">
        <w:rPr>
          <w:b/>
          <w:szCs w:val="24"/>
          <w:u w:val="single"/>
        </w:rPr>
        <w:t xml:space="preserve">UK </w:t>
      </w:r>
      <w:r w:rsidRPr="00B5019F">
        <w:rPr>
          <w:b/>
          <w:u w:val="single"/>
        </w:rPr>
        <w:t>Surrey Southwark</w:t>
      </w:r>
      <w:r>
        <w:rPr>
          <w:b/>
          <w:u w:val="single"/>
        </w:rPr>
        <w:t xml:space="preserve"> St George’s</w:t>
      </w:r>
      <w:r w:rsidRPr="00B5019F">
        <w:rPr>
          <w:b/>
        </w:rPr>
        <w:t xml:space="preserve"> – Bur – Peter Knight</w:t>
      </w:r>
      <w:r>
        <w:rPr>
          <w:b/>
        </w:rPr>
        <w:t xml:space="preserve"> </w:t>
      </w:r>
      <w:r w:rsidRPr="000479A9">
        <w:rPr>
          <w:szCs w:val="24"/>
        </w:rPr>
        <w:t>(London Met Arch)</w:t>
      </w:r>
    </w:p>
    <w:p w:rsidR="00464506" w:rsidRDefault="00464506" w:rsidP="00464506">
      <w:pPr>
        <w:rPr>
          <w:b/>
          <w:szCs w:val="24"/>
        </w:rPr>
      </w:pPr>
      <w:r w:rsidRPr="00B5019F">
        <w:rPr>
          <w:b/>
          <w:szCs w:val="24"/>
        </w:rPr>
        <w:t xml:space="preserve">1616 – May 5 – </w:t>
      </w:r>
      <w:r w:rsidR="00FC1BF9" w:rsidRPr="007A5EE4">
        <w:rPr>
          <w:b/>
          <w:szCs w:val="24"/>
          <w:u w:val="single"/>
        </w:rPr>
        <w:t xml:space="preserve">UK </w:t>
      </w:r>
      <w:r w:rsidRPr="00B5019F">
        <w:rPr>
          <w:b/>
          <w:szCs w:val="24"/>
          <w:u w:val="single"/>
        </w:rPr>
        <w:t>Kent Old Romney</w:t>
      </w:r>
      <w:r w:rsidRPr="00B5019F">
        <w:rPr>
          <w:b/>
          <w:szCs w:val="24"/>
        </w:rPr>
        <w:t xml:space="preserve"> </w:t>
      </w:r>
      <w:r w:rsidR="007A089D">
        <w:rPr>
          <w:b/>
          <w:szCs w:val="24"/>
        </w:rPr>
        <w:t>– Birth/Bap –</w:t>
      </w:r>
      <w:r w:rsidRPr="00B5019F">
        <w:rPr>
          <w:b/>
          <w:szCs w:val="24"/>
        </w:rPr>
        <w:t xml:space="preserve"> John Knight</w:t>
      </w:r>
      <w:r>
        <w:rPr>
          <w:b/>
          <w:szCs w:val="24"/>
        </w:rPr>
        <w:t xml:space="preserve"> </w:t>
      </w:r>
      <w:r w:rsidRPr="001F77E8">
        <w:t>(Tyler)</w:t>
      </w:r>
    </w:p>
    <w:p w:rsidR="00464506" w:rsidRPr="00B5019F" w:rsidRDefault="00464506" w:rsidP="004B0FD2">
      <w:pPr>
        <w:rPr>
          <w:b/>
          <w:szCs w:val="24"/>
        </w:rPr>
      </w:pPr>
      <w:r w:rsidRPr="00E34749">
        <w:rPr>
          <w:b/>
          <w:szCs w:val="24"/>
        </w:rPr>
        <w:t xml:space="preserve">1616 – Aug 26 – </w:t>
      </w:r>
      <w:r w:rsidR="00FC1BF9" w:rsidRPr="007A5EE4">
        <w:rPr>
          <w:b/>
          <w:szCs w:val="24"/>
          <w:u w:val="single"/>
        </w:rPr>
        <w:t xml:space="preserve">UK </w:t>
      </w:r>
      <w:r w:rsidRPr="00E34749">
        <w:rPr>
          <w:b/>
          <w:szCs w:val="24"/>
          <w:u w:val="single"/>
        </w:rPr>
        <w:t>London St Andrew</w:t>
      </w:r>
      <w:r w:rsidRPr="00E34749">
        <w:rPr>
          <w:b/>
          <w:szCs w:val="24"/>
        </w:rPr>
        <w:t xml:space="preserve"> – Bur – Thomas Knight</w:t>
      </w:r>
      <w:r w:rsidRPr="00E34749">
        <w:rPr>
          <w:szCs w:val="24"/>
        </w:rPr>
        <w:t xml:space="preserve"> </w:t>
      </w:r>
      <w:r>
        <w:rPr>
          <w:szCs w:val="24"/>
        </w:rPr>
        <w:t xml:space="preserve">- </w:t>
      </w:r>
      <w:r w:rsidRPr="00E34749">
        <w:rPr>
          <w:szCs w:val="24"/>
        </w:rPr>
        <w:t>s/o Thomas</w:t>
      </w:r>
      <w:r>
        <w:rPr>
          <w:szCs w:val="24"/>
        </w:rPr>
        <w:t xml:space="preserve"> </w:t>
      </w:r>
      <w:r w:rsidR="004B0FD2">
        <w:rPr>
          <w:szCs w:val="24"/>
        </w:rPr>
        <w:t xml:space="preserve">Knight </w:t>
      </w:r>
      <w:r w:rsidRPr="000479A9">
        <w:rPr>
          <w:szCs w:val="24"/>
        </w:rPr>
        <w:t>(London Met Arch)</w:t>
      </w:r>
    </w:p>
    <w:p w:rsidR="00464506" w:rsidRDefault="00464506" w:rsidP="00464506">
      <w:pPr>
        <w:rPr>
          <w:szCs w:val="24"/>
        </w:rPr>
      </w:pPr>
      <w:r w:rsidRPr="00E34749">
        <w:rPr>
          <w:b/>
          <w:szCs w:val="24"/>
        </w:rPr>
        <w:t xml:space="preserve">1616 – Oct 4 – </w:t>
      </w:r>
      <w:r w:rsidR="00FC1BF9" w:rsidRPr="007A5EE4">
        <w:rPr>
          <w:b/>
          <w:szCs w:val="24"/>
          <w:u w:val="single"/>
        </w:rPr>
        <w:t xml:space="preserve">UK </w:t>
      </w:r>
      <w:r w:rsidRPr="00E34749">
        <w:rPr>
          <w:b/>
          <w:szCs w:val="24"/>
          <w:u w:val="single"/>
        </w:rPr>
        <w:t>London Westminster Court</w:t>
      </w:r>
      <w:r w:rsidRPr="00E34749">
        <w:rPr>
          <w:b/>
          <w:szCs w:val="24"/>
        </w:rPr>
        <w:t xml:space="preserve"> – </w:t>
      </w:r>
      <w:r>
        <w:rPr>
          <w:b/>
          <w:szCs w:val="24"/>
        </w:rPr>
        <w:t>Admin</w:t>
      </w:r>
      <w:r w:rsidRPr="00E34749">
        <w:rPr>
          <w:b/>
          <w:szCs w:val="24"/>
        </w:rPr>
        <w:t xml:space="preserve"> – Thomas Knight, Scrivener &amp; </w:t>
      </w:r>
      <w:r>
        <w:rPr>
          <w:b/>
          <w:szCs w:val="24"/>
        </w:rPr>
        <w:t xml:space="preserve">wife Joan </w:t>
      </w:r>
      <w:r w:rsidR="004B0FD2">
        <w:rPr>
          <w:b/>
          <w:szCs w:val="24"/>
        </w:rPr>
        <w:t xml:space="preserve">(Jayne?) </w:t>
      </w:r>
      <w:r>
        <w:rPr>
          <w:b/>
          <w:szCs w:val="24"/>
        </w:rPr>
        <w:t>&amp;</w:t>
      </w:r>
      <w:r w:rsidRPr="00E34749">
        <w:rPr>
          <w:b/>
          <w:szCs w:val="24"/>
        </w:rPr>
        <w:t xml:space="preserve"> Katherine Knight w/o Richard</w:t>
      </w:r>
      <w:r w:rsidRPr="00BC4DE8">
        <w:rPr>
          <w:szCs w:val="24"/>
        </w:rPr>
        <w:t xml:space="preserve">; </w:t>
      </w:r>
      <w:r>
        <w:rPr>
          <w:szCs w:val="24"/>
        </w:rPr>
        <w:t>charged with</w:t>
      </w:r>
      <w:r w:rsidRPr="00BC4DE8">
        <w:rPr>
          <w:szCs w:val="24"/>
        </w:rPr>
        <w:t xml:space="preserve"> Recusancy</w:t>
      </w:r>
      <w:r>
        <w:rPr>
          <w:szCs w:val="24"/>
        </w:rPr>
        <w:t xml:space="preserve"> (History of Parliament Online)</w:t>
      </w:r>
    </w:p>
    <w:p w:rsidR="00464506" w:rsidRDefault="00464506" w:rsidP="00464506">
      <w:pPr>
        <w:rPr>
          <w:szCs w:val="24"/>
        </w:rPr>
      </w:pPr>
      <w:r w:rsidRPr="00832D59">
        <w:rPr>
          <w:b/>
          <w:szCs w:val="24"/>
        </w:rPr>
        <w:t xml:space="preserve">1616 – </w:t>
      </w:r>
      <w:r>
        <w:rPr>
          <w:b/>
          <w:szCs w:val="24"/>
        </w:rPr>
        <w:t xml:space="preserve">Oct 12 – </w:t>
      </w:r>
      <w:r w:rsidR="00FC1BF9" w:rsidRPr="007A5EE4">
        <w:rPr>
          <w:b/>
          <w:szCs w:val="24"/>
          <w:u w:val="single"/>
        </w:rPr>
        <w:t xml:space="preserve">UK </w:t>
      </w:r>
      <w:r w:rsidRPr="00832D59">
        <w:rPr>
          <w:b/>
          <w:szCs w:val="24"/>
          <w:u w:val="single"/>
        </w:rPr>
        <w:t>Gloucestershire</w:t>
      </w:r>
      <w:r>
        <w:rPr>
          <w:b/>
          <w:szCs w:val="24"/>
          <w:u w:val="single"/>
        </w:rPr>
        <w:t xml:space="preserve"> </w:t>
      </w:r>
      <w:r w:rsidRPr="00832D59">
        <w:rPr>
          <w:b/>
          <w:szCs w:val="24"/>
          <w:u w:val="single"/>
        </w:rPr>
        <w:t>Bristol</w:t>
      </w:r>
      <w:r w:rsidRPr="00832D59">
        <w:rPr>
          <w:b/>
          <w:szCs w:val="24"/>
        </w:rPr>
        <w:t xml:space="preserve"> – </w:t>
      </w:r>
      <w:r>
        <w:rPr>
          <w:b/>
          <w:szCs w:val="24"/>
        </w:rPr>
        <w:t>Will - Francis Knight, Alderman,</w:t>
      </w:r>
      <w:r w:rsidRPr="00832D59">
        <w:rPr>
          <w:b/>
          <w:szCs w:val="24"/>
        </w:rPr>
        <w:t xml:space="preserve"> </w:t>
      </w:r>
      <w:r>
        <w:rPr>
          <w:szCs w:val="24"/>
        </w:rPr>
        <w:t xml:space="preserve">– </w:t>
      </w:r>
      <w:r w:rsidRPr="004B0FD2">
        <w:rPr>
          <w:b/>
          <w:szCs w:val="24"/>
        </w:rPr>
        <w:t>Son, Francis Knight</w:t>
      </w:r>
      <w:r>
        <w:rPr>
          <w:szCs w:val="24"/>
        </w:rPr>
        <w:t xml:space="preserve"> and son’s wife, Katherine; </w:t>
      </w:r>
      <w:r w:rsidRPr="004B0FD2">
        <w:rPr>
          <w:b/>
          <w:szCs w:val="24"/>
        </w:rPr>
        <w:t>son Edward Knight</w:t>
      </w:r>
      <w:r>
        <w:rPr>
          <w:szCs w:val="24"/>
        </w:rPr>
        <w:t xml:space="preserve"> and Edward’s wife, Martha; </w:t>
      </w:r>
      <w:r w:rsidRPr="004B0FD2">
        <w:rPr>
          <w:b/>
          <w:szCs w:val="24"/>
        </w:rPr>
        <w:t>daughter Martha Shalloner</w:t>
      </w:r>
      <w:r>
        <w:rPr>
          <w:szCs w:val="24"/>
        </w:rPr>
        <w:t xml:space="preserve">, wife of William Shalloner;  </w:t>
      </w:r>
      <w:r w:rsidRPr="004B0FD2">
        <w:rPr>
          <w:b/>
          <w:szCs w:val="24"/>
        </w:rPr>
        <w:t>John Knight, grandson</w:t>
      </w:r>
      <w:r>
        <w:rPr>
          <w:szCs w:val="24"/>
        </w:rPr>
        <w:t xml:space="preserve"> (son of Francis); </w:t>
      </w:r>
      <w:r w:rsidRPr="004B0FD2">
        <w:rPr>
          <w:b/>
          <w:szCs w:val="24"/>
        </w:rPr>
        <w:t>Frances Knight</w:t>
      </w:r>
      <w:r>
        <w:rPr>
          <w:szCs w:val="24"/>
        </w:rPr>
        <w:t xml:space="preserve">, daughter of his brother </w:t>
      </w:r>
      <w:r w:rsidRPr="004B0FD2">
        <w:rPr>
          <w:b/>
          <w:szCs w:val="24"/>
        </w:rPr>
        <w:t>Mathew Knight</w:t>
      </w:r>
      <w:r>
        <w:rPr>
          <w:szCs w:val="24"/>
        </w:rPr>
        <w:t xml:space="preserve">; </w:t>
      </w:r>
      <w:r w:rsidRPr="004B0FD2">
        <w:rPr>
          <w:b/>
          <w:szCs w:val="24"/>
        </w:rPr>
        <w:t>nephew, Thomas Knight</w:t>
      </w:r>
      <w:r>
        <w:rPr>
          <w:szCs w:val="24"/>
        </w:rPr>
        <w:t xml:space="preserve">; </w:t>
      </w:r>
      <w:r w:rsidRPr="004B0FD2">
        <w:rPr>
          <w:b/>
          <w:szCs w:val="24"/>
        </w:rPr>
        <w:t>brother John Knight</w:t>
      </w:r>
      <w:r>
        <w:rPr>
          <w:szCs w:val="24"/>
        </w:rPr>
        <w:t>; very long and detailed; large estate, many bequests, large and small. (</w:t>
      </w:r>
      <w:r w:rsidRPr="00E148E1">
        <w:rPr>
          <w:szCs w:val="24"/>
        </w:rPr>
        <w:t>PROB 11: Will Registers</w:t>
      </w:r>
      <w:r>
        <w:rPr>
          <w:szCs w:val="24"/>
        </w:rPr>
        <w:t xml:space="preserve">, </w:t>
      </w:r>
      <w:r w:rsidRPr="00E148E1">
        <w:rPr>
          <w:szCs w:val="24"/>
        </w:rPr>
        <w:t>1599-1623</w:t>
      </w:r>
      <w:r>
        <w:rPr>
          <w:szCs w:val="24"/>
        </w:rPr>
        <w:t xml:space="preserve">, </w:t>
      </w:r>
      <w:r w:rsidRPr="00E148E1">
        <w:rPr>
          <w:szCs w:val="24"/>
        </w:rPr>
        <w:t>Piece 128: Cope, Quire Numbers 68-131 (1616)</w:t>
      </w:r>
      <w:r>
        <w:rPr>
          <w:szCs w:val="24"/>
        </w:rPr>
        <w:t xml:space="preserve">, </w:t>
      </w:r>
      <w:r w:rsidRPr="00E148E1">
        <w:rPr>
          <w:szCs w:val="24"/>
        </w:rPr>
        <w:t>Prerogative Court of Canterbury Wills, 1384-1858</w:t>
      </w:r>
      <w:r>
        <w:rPr>
          <w:szCs w:val="24"/>
        </w:rPr>
        <w:t>)</w:t>
      </w:r>
    </w:p>
    <w:p w:rsidR="00464506" w:rsidRDefault="00464506" w:rsidP="004B0FD2">
      <w:pPr>
        <w:rPr>
          <w:szCs w:val="24"/>
        </w:rPr>
      </w:pPr>
      <w:r w:rsidRPr="00832D59">
        <w:rPr>
          <w:b/>
        </w:rPr>
        <w:t xml:space="preserve">1616 – </w:t>
      </w:r>
      <w:r>
        <w:rPr>
          <w:b/>
        </w:rPr>
        <w:t xml:space="preserve">Nov 13 - </w:t>
      </w:r>
      <w:r w:rsidR="00FC1BF9" w:rsidRPr="007A5EE4">
        <w:rPr>
          <w:b/>
          <w:szCs w:val="24"/>
          <w:u w:val="single"/>
        </w:rPr>
        <w:t xml:space="preserve">UK </w:t>
      </w:r>
      <w:r w:rsidRPr="00832D59">
        <w:rPr>
          <w:b/>
          <w:u w:val="single"/>
        </w:rPr>
        <w:t>Kent</w:t>
      </w:r>
      <w:r>
        <w:rPr>
          <w:b/>
          <w:u w:val="single"/>
        </w:rPr>
        <w:t xml:space="preserve"> </w:t>
      </w:r>
      <w:r w:rsidRPr="00832D59">
        <w:rPr>
          <w:b/>
          <w:u w:val="single"/>
        </w:rPr>
        <w:t>Stockbury</w:t>
      </w:r>
      <w:r w:rsidRPr="00832D59">
        <w:rPr>
          <w:b/>
        </w:rPr>
        <w:t xml:space="preserve"> – </w:t>
      </w:r>
      <w:r>
        <w:rPr>
          <w:b/>
        </w:rPr>
        <w:t xml:space="preserve">Will - </w:t>
      </w:r>
      <w:r w:rsidRPr="00832D59">
        <w:rPr>
          <w:b/>
        </w:rPr>
        <w:t>Richard Knight, Gent</w:t>
      </w:r>
      <w:r>
        <w:t xml:space="preserve"> –  Daughter, </w:t>
      </w:r>
      <w:r w:rsidRPr="004B0FD2">
        <w:rPr>
          <w:b/>
        </w:rPr>
        <w:t>Thomasyn</w:t>
      </w:r>
      <w:r w:rsidR="004B0FD2" w:rsidRPr="004B0FD2">
        <w:rPr>
          <w:b/>
        </w:rPr>
        <w:t xml:space="preserve"> Knight</w:t>
      </w:r>
      <w:r>
        <w:t xml:space="preserve">, 200 marks in money; daughter, </w:t>
      </w:r>
      <w:r w:rsidRPr="004B0FD2">
        <w:rPr>
          <w:b/>
        </w:rPr>
        <w:t>Barbara</w:t>
      </w:r>
      <w:r w:rsidR="004B0FD2" w:rsidRPr="004B0FD2">
        <w:rPr>
          <w:b/>
        </w:rPr>
        <w:t xml:space="preserve"> Knight</w:t>
      </w:r>
      <w:r>
        <w:t xml:space="preserve">, 200 marks; both when they reach 19 years; </w:t>
      </w:r>
      <w:r w:rsidRPr="004B0FD2">
        <w:rPr>
          <w:b/>
        </w:rPr>
        <w:t>son, William Knight</w:t>
      </w:r>
      <w:r>
        <w:t xml:space="preserve">, items; </w:t>
      </w:r>
      <w:r w:rsidRPr="004B0FD2">
        <w:rPr>
          <w:b/>
        </w:rPr>
        <w:t>son, Richard Knight</w:t>
      </w:r>
      <w:r>
        <w:t xml:space="preserve">, 50 pounds when 21; wife, Martha, executrix; wife to receive manor of Yelford, lands, tenements, everything, for her natural life, afterwards to go to </w:t>
      </w:r>
      <w:r w:rsidRPr="004B0FD2">
        <w:rPr>
          <w:b/>
        </w:rPr>
        <w:t>sons, William Knight, Richard Knight, John Knight</w:t>
      </w:r>
      <w:r>
        <w:t xml:space="preserve"> with details about how to divide etc. (  PROB 11: </w:t>
      </w:r>
      <w:r>
        <w:lastRenderedPageBreak/>
        <w:t xml:space="preserve">Will Registers, 1599-1623, Piece 128: Cope, Quire Numbers 68-131 (1616), </w:t>
      </w:r>
      <w:r w:rsidRPr="00DE2735">
        <w:t>Prerogative Court of Canterbury Wills, 1384-1858</w:t>
      </w:r>
      <w:r>
        <w:t>))</w:t>
      </w:r>
      <w:r w:rsidR="004B0FD2">
        <w:br/>
      </w:r>
      <w:r w:rsidR="004B0FD2" w:rsidRPr="004B0FD2">
        <w:rPr>
          <w:b/>
        </w:rPr>
        <w:t>Note</w:t>
      </w:r>
      <w:r w:rsidR="004B0FD2">
        <w:t xml:space="preserve">: There is a Yelford Manor near Oxford, but I haven’t found anything with a similar name in Kent. </w:t>
      </w:r>
    </w:p>
    <w:p w:rsidR="00464506" w:rsidRDefault="00464506" w:rsidP="00464506">
      <w:pPr>
        <w:rPr>
          <w:szCs w:val="24"/>
        </w:rPr>
      </w:pPr>
      <w:r w:rsidRPr="00832D59">
        <w:rPr>
          <w:b/>
          <w:szCs w:val="24"/>
        </w:rPr>
        <w:t xml:space="preserve">1616 – </w:t>
      </w:r>
      <w:r w:rsidR="00FC1BF9" w:rsidRPr="007A5EE4">
        <w:rPr>
          <w:b/>
          <w:szCs w:val="24"/>
          <w:u w:val="single"/>
        </w:rPr>
        <w:t xml:space="preserve">UK </w:t>
      </w:r>
      <w:r w:rsidRPr="00832D59">
        <w:rPr>
          <w:b/>
          <w:szCs w:val="24"/>
          <w:u w:val="single"/>
        </w:rPr>
        <w:t>Wiltshire</w:t>
      </w:r>
      <w:r>
        <w:rPr>
          <w:b/>
          <w:szCs w:val="24"/>
          <w:u w:val="single"/>
        </w:rPr>
        <w:t xml:space="preserve"> </w:t>
      </w:r>
      <w:r w:rsidRPr="00832D59">
        <w:rPr>
          <w:b/>
          <w:szCs w:val="24"/>
          <w:u w:val="single"/>
        </w:rPr>
        <w:t>Wokingham</w:t>
      </w:r>
      <w:r w:rsidRPr="00832D59">
        <w:rPr>
          <w:b/>
          <w:szCs w:val="24"/>
        </w:rPr>
        <w:t xml:space="preserve"> – </w:t>
      </w:r>
      <w:r>
        <w:rPr>
          <w:b/>
          <w:szCs w:val="24"/>
        </w:rPr>
        <w:t xml:space="preserve">Will - </w:t>
      </w:r>
      <w:r w:rsidRPr="00832D59">
        <w:rPr>
          <w:b/>
          <w:szCs w:val="24"/>
        </w:rPr>
        <w:t>Hugh Knight, Yeoman</w:t>
      </w:r>
      <w:r>
        <w:rPr>
          <w:szCs w:val="24"/>
        </w:rPr>
        <w:t xml:space="preserve"> – No details available. (</w:t>
      </w:r>
      <w:r w:rsidRPr="001901AD">
        <w:rPr>
          <w:szCs w:val="24"/>
        </w:rPr>
        <w:t>Wills Proved in the Prerogative Court of Canterbury, 1605-1619</w:t>
      </w:r>
      <w:r>
        <w:rPr>
          <w:szCs w:val="24"/>
        </w:rPr>
        <w:t xml:space="preserve">) </w:t>
      </w:r>
      <w:r w:rsidR="004B0FD2">
        <w:rPr>
          <w:szCs w:val="24"/>
        </w:rPr>
        <w:br/>
      </w:r>
      <w:r w:rsidR="004B0FD2" w:rsidRPr="004B0FD2">
        <w:rPr>
          <w:b/>
          <w:szCs w:val="24"/>
        </w:rPr>
        <w:t>Note</w:t>
      </w:r>
      <w:r w:rsidR="004B0FD2">
        <w:rPr>
          <w:szCs w:val="24"/>
        </w:rPr>
        <w:t xml:space="preserve">: </w:t>
      </w:r>
      <w:r>
        <w:rPr>
          <w:szCs w:val="24"/>
        </w:rPr>
        <w:t xml:space="preserve">Wokingham is near Reading. </w:t>
      </w:r>
    </w:p>
    <w:p w:rsidR="00464506" w:rsidRDefault="00464506" w:rsidP="00464506">
      <w:r w:rsidRPr="00BD4B28">
        <w:rPr>
          <w:b/>
          <w:szCs w:val="24"/>
        </w:rPr>
        <w:t xml:space="preserve">1617 – Jan 1 – </w:t>
      </w:r>
      <w:r w:rsidR="00FC1BF9" w:rsidRPr="007A5EE4">
        <w:rPr>
          <w:b/>
          <w:szCs w:val="24"/>
          <w:u w:val="single"/>
        </w:rPr>
        <w:t xml:space="preserve">UK </w:t>
      </w:r>
      <w:r w:rsidRPr="002E28D9">
        <w:rPr>
          <w:b/>
          <w:szCs w:val="24"/>
          <w:u w:val="single"/>
        </w:rPr>
        <w:t>Kent Maidstone</w:t>
      </w:r>
      <w:r w:rsidRPr="00BD4B28">
        <w:rPr>
          <w:b/>
          <w:szCs w:val="24"/>
        </w:rPr>
        <w:t xml:space="preserve"> – Bur – Marie Knight</w:t>
      </w:r>
      <w:r>
        <w:rPr>
          <w:szCs w:val="24"/>
        </w:rPr>
        <w:t xml:space="preserve"> – d/o Christopher Knight </w:t>
      </w:r>
      <w:r w:rsidRPr="001F77E8">
        <w:t>(Tyler)</w:t>
      </w:r>
    </w:p>
    <w:p w:rsidR="00464506" w:rsidRDefault="00464506" w:rsidP="00464506">
      <w:pPr>
        <w:rPr>
          <w:b/>
        </w:rPr>
      </w:pPr>
      <w:r w:rsidRPr="002E28D9">
        <w:rPr>
          <w:b/>
        </w:rPr>
        <w:t xml:space="preserve">1617 – Jan 31 – </w:t>
      </w:r>
      <w:r w:rsidR="00FC1BF9" w:rsidRPr="007A5EE4">
        <w:rPr>
          <w:b/>
          <w:szCs w:val="24"/>
          <w:u w:val="single"/>
        </w:rPr>
        <w:t xml:space="preserve">UK </w:t>
      </w:r>
      <w:r w:rsidRPr="002E28D9">
        <w:rPr>
          <w:b/>
          <w:u w:val="single"/>
        </w:rPr>
        <w:t>Kent Hollingbourne</w:t>
      </w:r>
      <w:r w:rsidRPr="002E28D9">
        <w:rPr>
          <w:b/>
        </w:rPr>
        <w:t xml:space="preserve"> – Bur – John Knight JR </w:t>
      </w:r>
      <w:r>
        <w:rPr>
          <w:szCs w:val="24"/>
        </w:rPr>
        <w:t>(Tyler)</w:t>
      </w:r>
    </w:p>
    <w:p w:rsidR="00464506" w:rsidRDefault="00464506" w:rsidP="00464506">
      <w:r w:rsidRPr="00832D59">
        <w:rPr>
          <w:b/>
        </w:rPr>
        <w:t>161</w:t>
      </w:r>
      <w:r>
        <w:rPr>
          <w:b/>
        </w:rPr>
        <w:t>7 – Mar 11</w:t>
      </w:r>
      <w:r w:rsidRPr="00832D59">
        <w:rPr>
          <w:b/>
        </w:rPr>
        <w:t xml:space="preserve"> – </w:t>
      </w:r>
      <w:r w:rsidR="00FC1BF9" w:rsidRPr="007A5EE4">
        <w:rPr>
          <w:b/>
          <w:szCs w:val="24"/>
          <w:u w:val="single"/>
        </w:rPr>
        <w:t xml:space="preserve">UK </w:t>
      </w:r>
      <w:r w:rsidRPr="008C2797">
        <w:rPr>
          <w:b/>
          <w:u w:val="single"/>
        </w:rPr>
        <w:t>Devon</w:t>
      </w:r>
      <w:r>
        <w:rPr>
          <w:b/>
          <w:u w:val="single"/>
        </w:rPr>
        <w:t xml:space="preserve">shire </w:t>
      </w:r>
      <w:r w:rsidRPr="008C2797">
        <w:rPr>
          <w:b/>
          <w:u w:val="single"/>
        </w:rPr>
        <w:t>Dartmouth</w:t>
      </w:r>
      <w:r w:rsidRPr="00832D59">
        <w:rPr>
          <w:b/>
        </w:rPr>
        <w:t xml:space="preserve"> – Robert Knight, Mariner, Will</w:t>
      </w:r>
      <w:r>
        <w:t xml:space="preserve"> – To the poor of Dartmouth 10 shillings; to </w:t>
      </w:r>
      <w:r w:rsidRPr="005667E5">
        <w:rPr>
          <w:b/>
        </w:rPr>
        <w:t>son Henry Knight</w:t>
      </w:r>
      <w:r>
        <w:t xml:space="preserve">, 20 shillings; to </w:t>
      </w:r>
      <w:r w:rsidRPr="005667E5">
        <w:rPr>
          <w:b/>
        </w:rPr>
        <w:t>son Thomas Knight</w:t>
      </w:r>
      <w:r>
        <w:t xml:space="preserve"> 20 shillings; rest of estate to </w:t>
      </w:r>
      <w:r w:rsidRPr="005667E5">
        <w:rPr>
          <w:b/>
        </w:rPr>
        <w:t>wife, Amy Knight</w:t>
      </w:r>
      <w:r>
        <w:t xml:space="preserve"> who is to be executrix.  (Prerogative Court of Canterbury Wills, 1384-1858, PROB 11: Will Registers, 1599-1623, Piece 131: Meade, Quire Numbers 1-65 (1618))</w:t>
      </w:r>
    </w:p>
    <w:p w:rsidR="00464506" w:rsidRDefault="00464506" w:rsidP="00464506">
      <w:pPr>
        <w:rPr>
          <w:b/>
          <w:szCs w:val="24"/>
        </w:rPr>
      </w:pPr>
      <w:r w:rsidRPr="00E34749">
        <w:rPr>
          <w:b/>
          <w:szCs w:val="24"/>
        </w:rPr>
        <w:t xml:space="preserve">1617 – Apr 6 – </w:t>
      </w:r>
      <w:r w:rsidR="00FC1BF9" w:rsidRPr="007A5EE4">
        <w:rPr>
          <w:b/>
          <w:szCs w:val="24"/>
          <w:u w:val="single"/>
        </w:rPr>
        <w:t xml:space="preserve">UK </w:t>
      </w:r>
      <w:r w:rsidRPr="00E34749">
        <w:rPr>
          <w:b/>
          <w:szCs w:val="24"/>
          <w:u w:val="single"/>
        </w:rPr>
        <w:t>London Greenwich St Alfege</w:t>
      </w:r>
      <w:r w:rsidRPr="00E34749">
        <w:rPr>
          <w:b/>
          <w:szCs w:val="24"/>
        </w:rPr>
        <w:t xml:space="preserve"> – Bur – Edmond Knight </w:t>
      </w:r>
      <w:r w:rsidRPr="001F77E8">
        <w:t>(</w:t>
      </w:r>
      <w:r w:rsidR="005667E5">
        <w:t>London Met Arch</w:t>
      </w:r>
      <w:r w:rsidRPr="001F77E8">
        <w:t>)</w:t>
      </w:r>
    </w:p>
    <w:p w:rsidR="00464506" w:rsidRDefault="00464506" w:rsidP="00464506">
      <w:pPr>
        <w:rPr>
          <w:szCs w:val="24"/>
        </w:rPr>
      </w:pPr>
      <w:r w:rsidRPr="00E34749">
        <w:rPr>
          <w:b/>
          <w:szCs w:val="24"/>
        </w:rPr>
        <w:t xml:space="preserve">1617 – Apr 10 – </w:t>
      </w:r>
      <w:r w:rsidR="00FC1BF9" w:rsidRPr="007A5EE4">
        <w:rPr>
          <w:b/>
          <w:szCs w:val="24"/>
          <w:u w:val="single"/>
        </w:rPr>
        <w:t xml:space="preserve">UK </w:t>
      </w:r>
      <w:r w:rsidRPr="00E34749">
        <w:rPr>
          <w:b/>
          <w:szCs w:val="24"/>
          <w:u w:val="single"/>
        </w:rPr>
        <w:t>London St Andrew</w:t>
      </w:r>
      <w:r w:rsidRPr="00E34749">
        <w:rPr>
          <w:b/>
          <w:szCs w:val="24"/>
        </w:rPr>
        <w:t xml:space="preserve"> – Bur – John Knight</w:t>
      </w:r>
      <w:r w:rsidRPr="00BC4DE8">
        <w:rPr>
          <w:szCs w:val="24"/>
        </w:rPr>
        <w:t xml:space="preserve"> </w:t>
      </w:r>
      <w:r>
        <w:rPr>
          <w:szCs w:val="24"/>
        </w:rPr>
        <w:t xml:space="preserve">- </w:t>
      </w:r>
      <w:r w:rsidRPr="00BC4DE8">
        <w:rPr>
          <w:szCs w:val="24"/>
        </w:rPr>
        <w:t>s/o Simon</w:t>
      </w:r>
      <w:r>
        <w:rPr>
          <w:szCs w:val="24"/>
        </w:rPr>
        <w:t xml:space="preserve"> </w:t>
      </w:r>
      <w:r w:rsidR="005667E5">
        <w:rPr>
          <w:szCs w:val="24"/>
        </w:rPr>
        <w:t xml:space="preserve">Knight </w:t>
      </w:r>
      <w:r w:rsidRPr="000479A9">
        <w:rPr>
          <w:szCs w:val="24"/>
        </w:rPr>
        <w:t>(London Met Arch)</w:t>
      </w:r>
    </w:p>
    <w:p w:rsidR="00464506" w:rsidRDefault="00464506" w:rsidP="00464506">
      <w:pPr>
        <w:rPr>
          <w:szCs w:val="24"/>
        </w:rPr>
      </w:pPr>
      <w:r w:rsidRPr="00293996">
        <w:rPr>
          <w:b/>
          <w:szCs w:val="24"/>
        </w:rPr>
        <w:t xml:space="preserve">1617 – Apr 29 – </w:t>
      </w:r>
      <w:r w:rsidR="00FC1BF9" w:rsidRPr="007A5EE4">
        <w:rPr>
          <w:b/>
          <w:szCs w:val="24"/>
          <w:u w:val="single"/>
        </w:rPr>
        <w:t xml:space="preserve">UK </w:t>
      </w:r>
      <w:r w:rsidRPr="00293996">
        <w:rPr>
          <w:b/>
          <w:szCs w:val="24"/>
          <w:u w:val="single"/>
        </w:rPr>
        <w:t>Kent Tenterden</w:t>
      </w:r>
      <w:r w:rsidRPr="00293996">
        <w:rPr>
          <w:b/>
          <w:szCs w:val="24"/>
        </w:rPr>
        <w:t xml:space="preserve"> </w:t>
      </w:r>
      <w:r w:rsidR="007A089D">
        <w:rPr>
          <w:b/>
          <w:szCs w:val="24"/>
        </w:rPr>
        <w:t>– Birth/Bap –</w:t>
      </w:r>
      <w:r w:rsidRPr="00293996">
        <w:rPr>
          <w:b/>
          <w:szCs w:val="24"/>
        </w:rPr>
        <w:t xml:space="preserve"> Thomas Knight</w:t>
      </w:r>
      <w:r>
        <w:rPr>
          <w:szCs w:val="24"/>
        </w:rPr>
        <w:t xml:space="preserve"> – s/o Thomas Knight. (Tyler)</w:t>
      </w:r>
    </w:p>
    <w:p w:rsidR="00464506" w:rsidRDefault="00464506" w:rsidP="00464506">
      <w:pPr>
        <w:rPr>
          <w:b/>
          <w:szCs w:val="24"/>
        </w:rPr>
      </w:pPr>
      <w:r w:rsidRPr="00E34749">
        <w:rPr>
          <w:b/>
          <w:szCs w:val="24"/>
        </w:rPr>
        <w:t xml:space="preserve">1617 – Jun 15 – </w:t>
      </w:r>
      <w:r w:rsidR="00FC1BF9" w:rsidRPr="007A5EE4">
        <w:rPr>
          <w:b/>
          <w:szCs w:val="24"/>
          <w:u w:val="single"/>
        </w:rPr>
        <w:t xml:space="preserve">UK </w:t>
      </w:r>
      <w:r w:rsidRPr="00E34749">
        <w:rPr>
          <w:b/>
          <w:szCs w:val="24"/>
          <w:u w:val="single"/>
        </w:rPr>
        <w:t>London St Bride</w:t>
      </w:r>
      <w:r w:rsidRPr="00E34749">
        <w:rPr>
          <w:b/>
          <w:szCs w:val="24"/>
        </w:rPr>
        <w:t xml:space="preserve"> – Mar – Ann Knight &amp; Thomas Hurst</w:t>
      </w:r>
      <w:r>
        <w:rPr>
          <w:b/>
          <w:szCs w:val="24"/>
        </w:rPr>
        <w:t xml:space="preserve"> </w:t>
      </w:r>
      <w:r w:rsidRPr="000479A9">
        <w:rPr>
          <w:szCs w:val="24"/>
        </w:rPr>
        <w:t>(London Met Arch)</w:t>
      </w:r>
    </w:p>
    <w:p w:rsidR="00464506" w:rsidRDefault="00464506" w:rsidP="00464506">
      <w:pPr>
        <w:rPr>
          <w:b/>
          <w:szCs w:val="24"/>
        </w:rPr>
      </w:pPr>
      <w:r>
        <w:rPr>
          <w:b/>
          <w:szCs w:val="24"/>
        </w:rPr>
        <w:t xml:space="preserve">1617 – Jun 30 – </w:t>
      </w:r>
      <w:r w:rsidR="00FC1BF9" w:rsidRPr="007A5EE4">
        <w:rPr>
          <w:b/>
          <w:szCs w:val="24"/>
          <w:u w:val="single"/>
        </w:rPr>
        <w:t xml:space="preserve">UK </w:t>
      </w:r>
      <w:r w:rsidRPr="00C97D14">
        <w:rPr>
          <w:b/>
          <w:szCs w:val="24"/>
          <w:u w:val="single"/>
        </w:rPr>
        <w:t>Kent Lenham</w:t>
      </w:r>
      <w:r>
        <w:rPr>
          <w:b/>
          <w:szCs w:val="24"/>
        </w:rPr>
        <w:t xml:space="preserve"> – Mar – Thomas Knight &amp; Grace Knatchbull, wid. </w:t>
      </w:r>
      <w:r w:rsidRPr="00C97D14">
        <w:rPr>
          <w:szCs w:val="24"/>
        </w:rPr>
        <w:t>(Tyler)</w:t>
      </w:r>
    </w:p>
    <w:p w:rsidR="00464506" w:rsidRPr="00E34749" w:rsidRDefault="00464506" w:rsidP="00464506">
      <w:pPr>
        <w:rPr>
          <w:b/>
        </w:rPr>
      </w:pPr>
      <w:r w:rsidRPr="00E34749">
        <w:rPr>
          <w:b/>
          <w:szCs w:val="24"/>
        </w:rPr>
        <w:t xml:space="preserve">1617 – Sep 7 – </w:t>
      </w:r>
      <w:r w:rsidR="00FC1BF9" w:rsidRPr="007A5EE4">
        <w:rPr>
          <w:b/>
          <w:szCs w:val="24"/>
          <w:u w:val="single"/>
        </w:rPr>
        <w:t xml:space="preserve">UK </w:t>
      </w:r>
      <w:r w:rsidRPr="00E34749">
        <w:rPr>
          <w:b/>
          <w:szCs w:val="24"/>
          <w:u w:val="single"/>
        </w:rPr>
        <w:t>Kent New Romney</w:t>
      </w:r>
      <w:r w:rsidRPr="00E34749">
        <w:rPr>
          <w:b/>
          <w:szCs w:val="24"/>
        </w:rPr>
        <w:t xml:space="preserve"> </w:t>
      </w:r>
      <w:r w:rsidR="007A089D">
        <w:rPr>
          <w:b/>
          <w:szCs w:val="24"/>
        </w:rPr>
        <w:t>– Birth/Bap –</w:t>
      </w:r>
      <w:r w:rsidRPr="00E34749">
        <w:rPr>
          <w:b/>
          <w:szCs w:val="24"/>
        </w:rPr>
        <w:t xml:space="preserve"> John Knight</w:t>
      </w:r>
      <w:r w:rsidRPr="00BC4DE8">
        <w:rPr>
          <w:szCs w:val="24"/>
        </w:rPr>
        <w:t xml:space="preserve"> </w:t>
      </w:r>
      <w:r>
        <w:rPr>
          <w:szCs w:val="24"/>
        </w:rPr>
        <w:t xml:space="preserve">- </w:t>
      </w:r>
      <w:r w:rsidRPr="00BC4DE8">
        <w:rPr>
          <w:szCs w:val="24"/>
        </w:rPr>
        <w:t>s/o Peter Knight</w:t>
      </w:r>
      <w:r>
        <w:rPr>
          <w:szCs w:val="24"/>
        </w:rPr>
        <w:t xml:space="preserve"> (Tyler)</w:t>
      </w:r>
    </w:p>
    <w:p w:rsidR="00464506" w:rsidRDefault="00464506" w:rsidP="00464506">
      <w:pPr>
        <w:rPr>
          <w:szCs w:val="24"/>
        </w:rPr>
      </w:pPr>
      <w:r w:rsidRPr="00832D59">
        <w:rPr>
          <w:b/>
        </w:rPr>
        <w:t xml:space="preserve">1617 – </w:t>
      </w:r>
      <w:r>
        <w:rPr>
          <w:b/>
        </w:rPr>
        <w:t xml:space="preserve">Sep 15 - </w:t>
      </w:r>
      <w:r w:rsidR="00FC1BF9" w:rsidRPr="007A5EE4">
        <w:rPr>
          <w:b/>
          <w:szCs w:val="24"/>
          <w:u w:val="single"/>
        </w:rPr>
        <w:t xml:space="preserve">UK </w:t>
      </w:r>
      <w:r w:rsidRPr="00832D59">
        <w:rPr>
          <w:b/>
          <w:u w:val="single"/>
        </w:rPr>
        <w:t>Kent</w:t>
      </w:r>
      <w:r>
        <w:rPr>
          <w:b/>
          <w:u w:val="single"/>
        </w:rPr>
        <w:t xml:space="preserve"> </w:t>
      </w:r>
      <w:r w:rsidRPr="00832D59">
        <w:rPr>
          <w:b/>
          <w:u w:val="single"/>
        </w:rPr>
        <w:t>Sandwich</w:t>
      </w:r>
      <w:r w:rsidRPr="00832D59">
        <w:rPr>
          <w:b/>
        </w:rPr>
        <w:t xml:space="preserve"> – </w:t>
      </w:r>
      <w:r w:rsidR="00FC1BF9">
        <w:rPr>
          <w:b/>
        </w:rPr>
        <w:t xml:space="preserve">Will - </w:t>
      </w:r>
      <w:r w:rsidRPr="00832D59">
        <w:rPr>
          <w:b/>
        </w:rPr>
        <w:t>Gregory Knight, Mariner</w:t>
      </w:r>
      <w:r>
        <w:t xml:space="preserve"> – Wife Sarah Knight, 5 pounds; </w:t>
      </w:r>
      <w:r w:rsidRPr="005667E5">
        <w:rPr>
          <w:b/>
        </w:rPr>
        <w:t>Uncle William Knight of Canterbury</w:t>
      </w:r>
      <w:r>
        <w:t>; John Knight. Appears to be giving away a lot of foreign goods to numerous friends and relations. Wife is residuary legatee and executrix.  (Prerogative Court of Canterbury Wills, 1384-1858, PROB 11: Will Registers, 1599-1623, Piece 130: Weldon, Quire Numbers 64-125 (1617))</w:t>
      </w:r>
      <w:r>
        <w:rPr>
          <w:szCs w:val="24"/>
        </w:rPr>
        <w:t xml:space="preserve"> </w:t>
      </w:r>
    </w:p>
    <w:p w:rsidR="00464506" w:rsidRPr="00E34749" w:rsidRDefault="00464506" w:rsidP="00464506">
      <w:pPr>
        <w:rPr>
          <w:b/>
          <w:szCs w:val="24"/>
        </w:rPr>
      </w:pPr>
      <w:r w:rsidRPr="00E34749">
        <w:rPr>
          <w:b/>
        </w:rPr>
        <w:t xml:space="preserve">1617 – Sep 22 – </w:t>
      </w:r>
      <w:r w:rsidR="00FC1BF9" w:rsidRPr="007A5EE4">
        <w:rPr>
          <w:b/>
          <w:szCs w:val="24"/>
          <w:u w:val="single"/>
        </w:rPr>
        <w:t xml:space="preserve">UK </w:t>
      </w:r>
      <w:r w:rsidRPr="00E34749">
        <w:rPr>
          <w:b/>
          <w:u w:val="single"/>
        </w:rPr>
        <w:t>London Stepney St Dunstan</w:t>
      </w:r>
      <w:r w:rsidRPr="00E34749">
        <w:rPr>
          <w:b/>
        </w:rPr>
        <w:t xml:space="preserve"> – Mar – Peter Knight &amp; Marie Wilcocke</w:t>
      </w:r>
      <w:r>
        <w:rPr>
          <w:b/>
        </w:rPr>
        <w:t xml:space="preserve"> </w:t>
      </w:r>
      <w:r>
        <w:t>(London Met Arch)</w:t>
      </w:r>
    </w:p>
    <w:p w:rsidR="00464506" w:rsidRDefault="00464506" w:rsidP="00464506">
      <w:pPr>
        <w:rPr>
          <w:szCs w:val="24"/>
        </w:rPr>
      </w:pPr>
      <w:r w:rsidRPr="00EE1C70">
        <w:rPr>
          <w:b/>
          <w:szCs w:val="24"/>
        </w:rPr>
        <w:t xml:space="preserve">1617 – Oct 9 – </w:t>
      </w:r>
      <w:r w:rsidR="00FC1BF9" w:rsidRPr="007A5EE4">
        <w:rPr>
          <w:b/>
          <w:szCs w:val="24"/>
          <w:u w:val="single"/>
        </w:rPr>
        <w:t xml:space="preserve">UK </w:t>
      </w:r>
      <w:r w:rsidRPr="00EE1C70">
        <w:rPr>
          <w:b/>
          <w:szCs w:val="24"/>
          <w:u w:val="single"/>
        </w:rPr>
        <w:t>Devonshire Kentisbury</w:t>
      </w:r>
      <w:r w:rsidRPr="00EE1C70">
        <w:rPr>
          <w:b/>
          <w:szCs w:val="24"/>
        </w:rPr>
        <w:t xml:space="preserve"> – Admin – John Knight, Yeoman</w:t>
      </w:r>
      <w:r>
        <w:rPr>
          <w:szCs w:val="24"/>
        </w:rPr>
        <w:t xml:space="preserve"> - </w:t>
      </w:r>
      <w:r w:rsidRPr="00EE1C70">
        <w:rPr>
          <w:szCs w:val="24"/>
        </w:rPr>
        <w:t>Lease for 2000 years</w:t>
      </w:r>
      <w:r>
        <w:rPr>
          <w:szCs w:val="24"/>
        </w:rPr>
        <w:t xml:space="preserve">: </w:t>
      </w:r>
      <w:r w:rsidRPr="00EE1C70">
        <w:rPr>
          <w:szCs w:val="24"/>
        </w:rPr>
        <w:t>1. John Delbridge of Barnstaple, merchant</w:t>
      </w:r>
      <w:r>
        <w:rPr>
          <w:szCs w:val="24"/>
        </w:rPr>
        <w:t xml:space="preserve">; </w:t>
      </w:r>
      <w:r w:rsidRPr="00EE1C70">
        <w:rPr>
          <w:szCs w:val="24"/>
        </w:rPr>
        <w:t xml:space="preserve">2. </w:t>
      </w:r>
      <w:r w:rsidRPr="005667E5">
        <w:rPr>
          <w:b/>
          <w:szCs w:val="24"/>
        </w:rPr>
        <w:t>John Knight of Kentisbury</w:t>
      </w:r>
      <w:r w:rsidRPr="00EE1C70">
        <w:rPr>
          <w:szCs w:val="24"/>
        </w:rPr>
        <w:t>, yeoman</w:t>
      </w:r>
      <w:r>
        <w:rPr>
          <w:szCs w:val="24"/>
        </w:rPr>
        <w:t xml:space="preserve">; </w:t>
      </w:r>
      <w:r w:rsidRPr="00EE1C70">
        <w:rPr>
          <w:szCs w:val="24"/>
        </w:rPr>
        <w:t>Property: West Lyne</w:t>
      </w:r>
      <w:r>
        <w:rPr>
          <w:szCs w:val="24"/>
        </w:rPr>
        <w:t xml:space="preserve">; </w:t>
      </w:r>
      <w:r w:rsidRPr="00EE1C70">
        <w:rPr>
          <w:szCs w:val="24"/>
        </w:rPr>
        <w:t>Consideration: £105</w:t>
      </w:r>
      <w:r>
        <w:rPr>
          <w:szCs w:val="24"/>
        </w:rPr>
        <w:t>.  (</w:t>
      </w:r>
      <w:r w:rsidRPr="00EE1C70">
        <w:rPr>
          <w:szCs w:val="24"/>
        </w:rPr>
        <w:t xml:space="preserve">North Devon Record Office (South West Heritage Trust), </w:t>
      </w:r>
      <w:r>
        <w:rPr>
          <w:szCs w:val="24"/>
        </w:rPr>
        <w:t xml:space="preserve">Ref: </w:t>
      </w:r>
      <w:r w:rsidRPr="00EE1C70">
        <w:rPr>
          <w:szCs w:val="24"/>
        </w:rPr>
        <w:t xml:space="preserve"> </w:t>
      </w:r>
      <w:r w:rsidRPr="00EE1C70">
        <w:rPr>
          <w:szCs w:val="24"/>
        </w:rPr>
        <w:tab/>
        <w:t>2309-3/33/4</w:t>
      </w:r>
      <w:r>
        <w:rPr>
          <w:szCs w:val="24"/>
        </w:rPr>
        <w:t>)</w:t>
      </w:r>
      <w:r w:rsidRPr="00EE1C70">
        <w:rPr>
          <w:szCs w:val="24"/>
        </w:rPr>
        <w:t xml:space="preserve"> </w:t>
      </w:r>
    </w:p>
    <w:p w:rsidR="00464506" w:rsidRDefault="00464506" w:rsidP="00464506">
      <w:pPr>
        <w:rPr>
          <w:szCs w:val="24"/>
        </w:rPr>
      </w:pPr>
      <w:r w:rsidRPr="008C487C">
        <w:rPr>
          <w:b/>
          <w:szCs w:val="24"/>
        </w:rPr>
        <w:t xml:space="preserve">1617 – Nov 5 – </w:t>
      </w:r>
      <w:r w:rsidR="00FC1BF9" w:rsidRPr="007A5EE4">
        <w:rPr>
          <w:b/>
          <w:szCs w:val="24"/>
          <w:u w:val="single"/>
        </w:rPr>
        <w:t xml:space="preserve">UK </w:t>
      </w:r>
      <w:r w:rsidRPr="008C487C">
        <w:rPr>
          <w:b/>
          <w:szCs w:val="24"/>
          <w:u w:val="single"/>
        </w:rPr>
        <w:t>Kent East Langdon</w:t>
      </w:r>
      <w:r w:rsidRPr="008C487C">
        <w:rPr>
          <w:b/>
          <w:szCs w:val="24"/>
        </w:rPr>
        <w:t xml:space="preserve"> – Bur – Mary Knight,</w:t>
      </w:r>
      <w:r>
        <w:rPr>
          <w:szCs w:val="24"/>
        </w:rPr>
        <w:t xml:space="preserve"> gentlewoman (Tyler)</w:t>
      </w:r>
    </w:p>
    <w:p w:rsidR="00464506" w:rsidRDefault="00464506" w:rsidP="00464506">
      <w:r w:rsidRPr="00832D59">
        <w:rPr>
          <w:b/>
        </w:rPr>
        <w:t xml:space="preserve">1617 – </w:t>
      </w:r>
      <w:r>
        <w:rPr>
          <w:b/>
        </w:rPr>
        <w:t xml:space="preserve">Nov 19 - </w:t>
      </w:r>
      <w:r w:rsidR="00FC1BF9" w:rsidRPr="007A5EE4">
        <w:rPr>
          <w:b/>
          <w:szCs w:val="24"/>
          <w:u w:val="single"/>
        </w:rPr>
        <w:t xml:space="preserve">UK </w:t>
      </w:r>
      <w:r w:rsidRPr="00832D59">
        <w:rPr>
          <w:b/>
          <w:u w:val="single"/>
        </w:rPr>
        <w:t>Somerset</w:t>
      </w:r>
      <w:r>
        <w:rPr>
          <w:b/>
          <w:u w:val="single"/>
        </w:rPr>
        <w:t xml:space="preserve"> </w:t>
      </w:r>
      <w:r w:rsidRPr="00832D59">
        <w:rPr>
          <w:b/>
          <w:u w:val="single"/>
        </w:rPr>
        <w:t>Purit</w:t>
      </w:r>
      <w:r>
        <w:rPr>
          <w:b/>
          <w:u w:val="single"/>
        </w:rPr>
        <w:t>o</w:t>
      </w:r>
      <w:r w:rsidRPr="00832D59">
        <w:rPr>
          <w:b/>
          <w:u w:val="single"/>
        </w:rPr>
        <w:t>n</w:t>
      </w:r>
      <w:r w:rsidRPr="00832D59">
        <w:rPr>
          <w:b/>
        </w:rPr>
        <w:t xml:space="preserve"> – </w:t>
      </w:r>
      <w:r w:rsidR="00F63E01" w:rsidRPr="00992101">
        <w:rPr>
          <w:b/>
          <w:szCs w:val="24"/>
        </w:rPr>
        <w:t xml:space="preserve">Will </w:t>
      </w:r>
      <w:r w:rsidR="00F63E01">
        <w:rPr>
          <w:b/>
          <w:szCs w:val="24"/>
        </w:rPr>
        <w:t>– Nunc:</w:t>
      </w:r>
      <w:r>
        <w:rPr>
          <w:b/>
        </w:rPr>
        <w:t xml:space="preserve"> </w:t>
      </w:r>
      <w:r w:rsidRPr="00832D59">
        <w:rPr>
          <w:b/>
        </w:rPr>
        <w:t>William Knight, Clerk</w:t>
      </w:r>
      <w:r>
        <w:t xml:space="preserve"> – To wife, Mabel, entire estate and she to be executrix. Wit: Robert Colliford, Jaremy Nicholls, Elizabeth Colliford.  (Prerogative Court of Canterbury Wills, 1384-1858, </w:t>
      </w:r>
      <w:r>
        <w:lastRenderedPageBreak/>
        <w:t>PROB 11: Will Registers, 1599-1623, Piece 130: Weldon, Quire Numbers 64-125 (1617))</w:t>
      </w:r>
    </w:p>
    <w:p w:rsidR="00464506" w:rsidRDefault="00464506" w:rsidP="00464506">
      <w:r w:rsidRPr="00E34749">
        <w:rPr>
          <w:b/>
        </w:rPr>
        <w:t xml:space="preserve">1618 – Jan 3 – </w:t>
      </w:r>
      <w:r w:rsidR="00FC1BF9" w:rsidRPr="007A5EE4">
        <w:rPr>
          <w:b/>
          <w:szCs w:val="24"/>
          <w:u w:val="single"/>
        </w:rPr>
        <w:t xml:space="preserve">UK </w:t>
      </w:r>
      <w:r w:rsidRPr="00E34749">
        <w:rPr>
          <w:b/>
          <w:u w:val="single"/>
        </w:rPr>
        <w:t>London St Bride</w:t>
      </w:r>
      <w:r w:rsidRPr="00E34749">
        <w:rPr>
          <w:b/>
        </w:rPr>
        <w:t xml:space="preserve"> </w:t>
      </w:r>
      <w:r w:rsidR="007A089D">
        <w:rPr>
          <w:b/>
        </w:rPr>
        <w:t>– Birth/Bap –</w:t>
      </w:r>
      <w:r w:rsidRPr="00E34749">
        <w:rPr>
          <w:b/>
        </w:rPr>
        <w:t xml:space="preserve"> Elizabeth Knight</w:t>
      </w:r>
      <w:r>
        <w:t xml:space="preserve"> - d/o Peter </w:t>
      </w:r>
      <w:r w:rsidR="005667E5">
        <w:t xml:space="preserve">Knight </w:t>
      </w:r>
      <w:r>
        <w:t>&amp; Cicely (London Met Arch)</w:t>
      </w:r>
    </w:p>
    <w:p w:rsidR="00464506" w:rsidRDefault="00464506" w:rsidP="00464506">
      <w:r w:rsidRPr="00ED5C4D">
        <w:rPr>
          <w:b/>
        </w:rPr>
        <w:t xml:space="preserve">1618 – Jan 17 – </w:t>
      </w:r>
      <w:r w:rsidR="00FC1BF9" w:rsidRPr="007A5EE4">
        <w:rPr>
          <w:b/>
          <w:szCs w:val="24"/>
          <w:u w:val="single"/>
        </w:rPr>
        <w:t xml:space="preserve">UK </w:t>
      </w:r>
      <w:r w:rsidRPr="00ED5C4D">
        <w:rPr>
          <w:b/>
          <w:u w:val="single"/>
        </w:rPr>
        <w:t>Cambridge</w:t>
      </w:r>
      <w:r w:rsidR="00FC1BF9">
        <w:rPr>
          <w:b/>
          <w:u w:val="single"/>
        </w:rPr>
        <w:t>shire Cambridge</w:t>
      </w:r>
      <w:r w:rsidRPr="00ED5C4D">
        <w:rPr>
          <w:b/>
        </w:rPr>
        <w:t xml:space="preserve"> – Camb Alum – Thomas Knight</w:t>
      </w:r>
      <w:r>
        <w:t xml:space="preserve"> - </w:t>
      </w:r>
      <w:r w:rsidRPr="00ED5C4D">
        <w:t>Adm. at SIDNEY, Jan. 17, 1617-8; B.A. 1621-2; M.A. 1625; B.D. 1632. Ord. deacon (Peterb.) Sept. 18; priest, Sept. 19, 1625. V. of Minting, Lincs., 1631. V. of Shephall, Herts., 1641-60. Died 1660.</w:t>
      </w:r>
    </w:p>
    <w:p w:rsidR="00464506" w:rsidRDefault="00464506" w:rsidP="00464506">
      <w:pPr>
        <w:rPr>
          <w:b/>
        </w:rPr>
      </w:pPr>
      <w:r w:rsidRPr="00E34749">
        <w:rPr>
          <w:b/>
        </w:rPr>
        <w:t xml:space="preserve">1618 – Feb 8 – </w:t>
      </w:r>
      <w:r w:rsidR="00FC1BF9" w:rsidRPr="007A5EE4">
        <w:rPr>
          <w:b/>
          <w:szCs w:val="24"/>
          <w:u w:val="single"/>
        </w:rPr>
        <w:t xml:space="preserve">UK </w:t>
      </w:r>
      <w:r w:rsidRPr="00E34749">
        <w:rPr>
          <w:b/>
          <w:u w:val="single"/>
        </w:rPr>
        <w:t>London St Andrew</w:t>
      </w:r>
      <w:r w:rsidRPr="00E34749">
        <w:rPr>
          <w:b/>
        </w:rPr>
        <w:t xml:space="preserve"> – Mar – Simon Knight &amp; Ann Gaford</w:t>
      </w:r>
      <w:r>
        <w:rPr>
          <w:b/>
        </w:rPr>
        <w:t xml:space="preserve"> </w:t>
      </w:r>
      <w:r w:rsidR="005667E5">
        <w:rPr>
          <w:b/>
        </w:rPr>
        <w:t xml:space="preserve">(Gifford?) </w:t>
      </w:r>
      <w:r>
        <w:t>(London Met Arch)</w:t>
      </w:r>
    </w:p>
    <w:p w:rsidR="00464506" w:rsidRDefault="00464506" w:rsidP="00464506">
      <w:pPr>
        <w:rPr>
          <w:b/>
        </w:rPr>
      </w:pPr>
      <w:r>
        <w:rPr>
          <w:b/>
        </w:rPr>
        <w:t xml:space="preserve">1618 – Feb 28 – </w:t>
      </w:r>
      <w:r w:rsidR="00FC1BF9" w:rsidRPr="007A5EE4">
        <w:rPr>
          <w:b/>
          <w:szCs w:val="24"/>
          <w:u w:val="single"/>
        </w:rPr>
        <w:t xml:space="preserve">UK </w:t>
      </w:r>
      <w:r w:rsidRPr="001F6277">
        <w:rPr>
          <w:b/>
          <w:u w:val="single"/>
        </w:rPr>
        <w:t>Kent Bicknor</w:t>
      </w:r>
      <w:r>
        <w:rPr>
          <w:b/>
        </w:rPr>
        <w:t xml:space="preserve"> </w:t>
      </w:r>
      <w:r w:rsidR="007A089D">
        <w:rPr>
          <w:b/>
        </w:rPr>
        <w:t>– Birth/Bap –</w:t>
      </w:r>
      <w:r>
        <w:rPr>
          <w:b/>
        </w:rPr>
        <w:t xml:space="preserve"> James Knight – </w:t>
      </w:r>
      <w:r w:rsidRPr="001F6277">
        <w:t>s/o James Knight (Tyler)</w:t>
      </w:r>
    </w:p>
    <w:p w:rsidR="00464506" w:rsidRDefault="00464506" w:rsidP="00464506">
      <w:pPr>
        <w:rPr>
          <w:szCs w:val="24"/>
        </w:rPr>
      </w:pPr>
      <w:r w:rsidRPr="00E34749">
        <w:rPr>
          <w:b/>
        </w:rPr>
        <w:t xml:space="preserve">1618 – Feb - </w:t>
      </w:r>
      <w:r w:rsidR="00FC1BF9" w:rsidRPr="007A5EE4">
        <w:rPr>
          <w:b/>
          <w:szCs w:val="24"/>
          <w:u w:val="single"/>
        </w:rPr>
        <w:t xml:space="preserve">UK </w:t>
      </w:r>
      <w:r w:rsidRPr="00E34749">
        <w:rPr>
          <w:b/>
          <w:szCs w:val="24"/>
          <w:u w:val="single"/>
        </w:rPr>
        <w:t>London Westminster Court</w:t>
      </w:r>
      <w:r w:rsidRPr="00E34749">
        <w:rPr>
          <w:b/>
          <w:szCs w:val="24"/>
        </w:rPr>
        <w:t xml:space="preserve"> – Admin – Thomas Knight, Scrivener &amp; Joan, Katherine Knight w/o Richard</w:t>
      </w:r>
      <w:r w:rsidRPr="00BC4DE8">
        <w:rPr>
          <w:szCs w:val="24"/>
        </w:rPr>
        <w:t>; charge Recusancy.</w:t>
      </w:r>
      <w:r>
        <w:rPr>
          <w:szCs w:val="24"/>
        </w:rPr>
        <w:t xml:space="preserve"> (History of Parliament Online)</w:t>
      </w:r>
    </w:p>
    <w:p w:rsidR="00464506" w:rsidRDefault="00464506" w:rsidP="00464506">
      <w:pPr>
        <w:rPr>
          <w:szCs w:val="24"/>
        </w:rPr>
      </w:pPr>
      <w:r w:rsidRPr="00BD4B28">
        <w:rPr>
          <w:b/>
          <w:szCs w:val="24"/>
        </w:rPr>
        <w:t xml:space="preserve">1618 – Apr 17 – </w:t>
      </w:r>
      <w:r w:rsidR="00FC1BF9" w:rsidRPr="007A5EE4">
        <w:rPr>
          <w:b/>
          <w:szCs w:val="24"/>
          <w:u w:val="single"/>
        </w:rPr>
        <w:t xml:space="preserve">UK </w:t>
      </w:r>
      <w:r w:rsidRPr="00BD4B28">
        <w:rPr>
          <w:b/>
          <w:szCs w:val="24"/>
          <w:u w:val="single"/>
        </w:rPr>
        <w:t>Kent Maidstone</w:t>
      </w:r>
      <w:r w:rsidRPr="00BD4B28">
        <w:rPr>
          <w:b/>
          <w:szCs w:val="24"/>
        </w:rPr>
        <w:t xml:space="preserve"> – Bur – Francis Knight</w:t>
      </w:r>
      <w:r>
        <w:rPr>
          <w:szCs w:val="24"/>
        </w:rPr>
        <w:t xml:space="preserve"> – d/o Gabriel Knight </w:t>
      </w:r>
      <w:r w:rsidRPr="001F77E8">
        <w:t>(Tyler)</w:t>
      </w:r>
    </w:p>
    <w:p w:rsidR="00464506" w:rsidRPr="00E34749" w:rsidRDefault="00464506" w:rsidP="00464506">
      <w:pPr>
        <w:rPr>
          <w:b/>
          <w:szCs w:val="24"/>
        </w:rPr>
      </w:pPr>
      <w:r w:rsidRPr="00E34749">
        <w:rPr>
          <w:b/>
          <w:szCs w:val="24"/>
        </w:rPr>
        <w:t xml:space="preserve">1618 – Apr 21 – </w:t>
      </w:r>
      <w:r w:rsidR="00FC1BF9" w:rsidRPr="007A5EE4">
        <w:rPr>
          <w:b/>
          <w:szCs w:val="24"/>
          <w:u w:val="single"/>
        </w:rPr>
        <w:t xml:space="preserve">UK </w:t>
      </w:r>
      <w:r w:rsidRPr="00E34749">
        <w:rPr>
          <w:b/>
          <w:szCs w:val="24"/>
          <w:u w:val="single"/>
        </w:rPr>
        <w:t>London St Bride</w:t>
      </w:r>
      <w:r w:rsidRPr="00E34749">
        <w:rPr>
          <w:b/>
          <w:szCs w:val="24"/>
        </w:rPr>
        <w:t xml:space="preserve"> </w:t>
      </w:r>
      <w:r w:rsidR="007A089D">
        <w:rPr>
          <w:b/>
          <w:szCs w:val="24"/>
        </w:rPr>
        <w:t>– Birth/Bap –</w:t>
      </w:r>
      <w:r w:rsidRPr="00E34749">
        <w:rPr>
          <w:b/>
          <w:szCs w:val="24"/>
        </w:rPr>
        <w:t xml:space="preserve"> Rebecka</w:t>
      </w:r>
      <w:r w:rsidRPr="00BC4DE8">
        <w:rPr>
          <w:szCs w:val="24"/>
        </w:rPr>
        <w:t xml:space="preserve"> </w:t>
      </w:r>
      <w:r>
        <w:rPr>
          <w:szCs w:val="24"/>
        </w:rPr>
        <w:t xml:space="preserve">- </w:t>
      </w:r>
      <w:r w:rsidRPr="00BC4DE8">
        <w:rPr>
          <w:szCs w:val="24"/>
        </w:rPr>
        <w:t>d/o Thomas Knight</w:t>
      </w:r>
      <w:r>
        <w:rPr>
          <w:szCs w:val="24"/>
        </w:rPr>
        <w:t xml:space="preserve"> </w:t>
      </w:r>
      <w:r w:rsidR="005667E5">
        <w:rPr>
          <w:szCs w:val="24"/>
        </w:rPr>
        <w:t xml:space="preserve">&amp; Joan/Jayne? </w:t>
      </w:r>
      <w:r w:rsidRPr="000479A9">
        <w:rPr>
          <w:szCs w:val="24"/>
        </w:rPr>
        <w:t>(London Met Arch)</w:t>
      </w:r>
    </w:p>
    <w:p w:rsidR="00464506" w:rsidRDefault="00464506" w:rsidP="00464506">
      <w:r w:rsidRPr="008C2797">
        <w:rPr>
          <w:b/>
        </w:rPr>
        <w:t xml:space="preserve">1618 – </w:t>
      </w:r>
      <w:r>
        <w:rPr>
          <w:b/>
        </w:rPr>
        <w:t xml:space="preserve">May 13 - </w:t>
      </w:r>
      <w:r w:rsidR="00FC1BF9" w:rsidRPr="007A5EE4">
        <w:rPr>
          <w:b/>
          <w:szCs w:val="24"/>
          <w:u w:val="single"/>
        </w:rPr>
        <w:t xml:space="preserve">UK </w:t>
      </w:r>
      <w:r w:rsidRPr="008C2797">
        <w:rPr>
          <w:b/>
          <w:u w:val="single"/>
        </w:rPr>
        <w:t>Somerset</w:t>
      </w:r>
      <w:r>
        <w:rPr>
          <w:b/>
          <w:u w:val="single"/>
        </w:rPr>
        <w:t xml:space="preserve"> </w:t>
      </w:r>
      <w:r w:rsidRPr="008C2797">
        <w:rPr>
          <w:b/>
          <w:u w:val="single"/>
        </w:rPr>
        <w:t>Yatton</w:t>
      </w:r>
      <w:r w:rsidRPr="008C2797">
        <w:rPr>
          <w:b/>
        </w:rPr>
        <w:t xml:space="preserve"> – </w:t>
      </w:r>
      <w:r>
        <w:rPr>
          <w:b/>
        </w:rPr>
        <w:t xml:space="preserve">Will - </w:t>
      </w:r>
      <w:r w:rsidRPr="008C2797">
        <w:rPr>
          <w:b/>
        </w:rPr>
        <w:t xml:space="preserve">Edmund Knight, </w:t>
      </w:r>
      <w:r>
        <w:rPr>
          <w:b/>
        </w:rPr>
        <w:t>H</w:t>
      </w:r>
      <w:r w:rsidRPr="008C2797">
        <w:rPr>
          <w:b/>
        </w:rPr>
        <w:t>usbandman</w:t>
      </w:r>
      <w:r>
        <w:t xml:space="preserve"> – To </w:t>
      </w:r>
      <w:r w:rsidRPr="005667E5">
        <w:rPr>
          <w:b/>
        </w:rPr>
        <w:t>daughter Elizabeth</w:t>
      </w:r>
      <w:r>
        <w:t xml:space="preserve">, all rights and title to lease of tenements lying at Chipping when she comes of age; mentions Mary Knight and </w:t>
      </w:r>
      <w:r w:rsidRPr="00AD44E8">
        <w:rPr>
          <w:b/>
        </w:rPr>
        <w:t>John Knight the younger, son of brother John Knight; Lewis Knight and Edmund Knight, sons of his brother George Knight;</w:t>
      </w:r>
      <w:r>
        <w:t xml:space="preserve"> </w:t>
      </w:r>
      <w:r w:rsidRPr="005667E5">
        <w:rPr>
          <w:b/>
        </w:rPr>
        <w:t>Alice Knight</w:t>
      </w:r>
      <w:r>
        <w:t>, daughter of ‘</w:t>
      </w:r>
      <w:r w:rsidRPr="005667E5">
        <w:rPr>
          <w:b/>
        </w:rPr>
        <w:t>sister’ Annis Knight</w:t>
      </w:r>
      <w:r>
        <w:t xml:space="preserve">; wife, Mary Knight, executrix. (Prerogative Court of Canterbury Wills, 1384-1858, PROB 11: Will Registers, 1599-1623, Piece 131: Meade, Quire Numbers 1-65 (1618)) </w:t>
      </w:r>
    </w:p>
    <w:p w:rsidR="00464506" w:rsidRDefault="00464506" w:rsidP="00464506">
      <w:r w:rsidRPr="00E34749">
        <w:rPr>
          <w:b/>
          <w:szCs w:val="24"/>
        </w:rPr>
        <w:t xml:space="preserve">1618 – Sep 7 – </w:t>
      </w:r>
      <w:r w:rsidR="00FC1BF9" w:rsidRPr="007A5EE4">
        <w:rPr>
          <w:b/>
          <w:szCs w:val="24"/>
          <w:u w:val="single"/>
        </w:rPr>
        <w:t xml:space="preserve">UK </w:t>
      </w:r>
      <w:r w:rsidRPr="00E34749">
        <w:rPr>
          <w:b/>
          <w:szCs w:val="24"/>
          <w:u w:val="single"/>
        </w:rPr>
        <w:t>London St Andrew</w:t>
      </w:r>
      <w:r w:rsidRPr="00E34749">
        <w:rPr>
          <w:b/>
          <w:szCs w:val="24"/>
        </w:rPr>
        <w:t xml:space="preserve"> – Bur – Thomas Knight</w:t>
      </w:r>
      <w:r w:rsidRPr="00BC4DE8">
        <w:rPr>
          <w:szCs w:val="24"/>
        </w:rPr>
        <w:t xml:space="preserve"> </w:t>
      </w:r>
      <w:r>
        <w:rPr>
          <w:szCs w:val="24"/>
        </w:rPr>
        <w:t xml:space="preserve">- </w:t>
      </w:r>
      <w:r w:rsidRPr="00BC4DE8">
        <w:rPr>
          <w:szCs w:val="24"/>
        </w:rPr>
        <w:t>s/o Richard</w:t>
      </w:r>
      <w:r>
        <w:rPr>
          <w:szCs w:val="24"/>
        </w:rPr>
        <w:t xml:space="preserve"> </w:t>
      </w:r>
      <w:r w:rsidR="005667E5">
        <w:rPr>
          <w:szCs w:val="24"/>
        </w:rPr>
        <w:t xml:space="preserve">Knight </w:t>
      </w:r>
      <w:r w:rsidRPr="000479A9">
        <w:rPr>
          <w:szCs w:val="24"/>
        </w:rPr>
        <w:t>(London Met Arch)</w:t>
      </w:r>
    </w:p>
    <w:p w:rsidR="00464506" w:rsidRDefault="00464506" w:rsidP="00464506">
      <w:pPr>
        <w:rPr>
          <w:szCs w:val="24"/>
        </w:rPr>
      </w:pPr>
      <w:r w:rsidRPr="008C2797">
        <w:rPr>
          <w:b/>
        </w:rPr>
        <w:t xml:space="preserve">1618 – </w:t>
      </w:r>
      <w:r>
        <w:rPr>
          <w:b/>
        </w:rPr>
        <w:t xml:space="preserve">Sep 28 - </w:t>
      </w:r>
      <w:r w:rsidR="00FC1BF9" w:rsidRPr="007A5EE4">
        <w:rPr>
          <w:b/>
          <w:szCs w:val="24"/>
          <w:u w:val="single"/>
        </w:rPr>
        <w:t xml:space="preserve">UK </w:t>
      </w:r>
      <w:r w:rsidRPr="008C2797">
        <w:rPr>
          <w:b/>
          <w:u w:val="single"/>
        </w:rPr>
        <w:t>Kent</w:t>
      </w:r>
      <w:r>
        <w:rPr>
          <w:b/>
          <w:u w:val="single"/>
        </w:rPr>
        <w:t xml:space="preserve"> </w:t>
      </w:r>
      <w:r w:rsidRPr="008C2797">
        <w:rPr>
          <w:b/>
          <w:u w:val="single"/>
        </w:rPr>
        <w:t>Cowden</w:t>
      </w:r>
      <w:r w:rsidRPr="008C2797">
        <w:rPr>
          <w:b/>
        </w:rPr>
        <w:t xml:space="preserve"> – </w:t>
      </w:r>
      <w:r>
        <w:rPr>
          <w:b/>
        </w:rPr>
        <w:t xml:space="preserve">Will - </w:t>
      </w:r>
      <w:r w:rsidRPr="008C2797">
        <w:rPr>
          <w:b/>
        </w:rPr>
        <w:t>John Knight Yeoman</w:t>
      </w:r>
      <w:r>
        <w:t xml:space="preserve"> – To the poor of the parish, 20 shillings; wife Margaret, 100 pounds; wife to have all goods etc that she brought to the marriage; wife to have wardship of the house and lands of Giles Glire (?), her son, and the benefit of the wardship; something about a bond of 500 pounds to be put up by executors; and to release to his </w:t>
      </w:r>
      <w:r w:rsidRPr="00AD44E8">
        <w:rPr>
          <w:b/>
        </w:rPr>
        <w:t>sons: Jonas Knight, John Knight, Robert Knight, Oliver Knight, Edward Knight and Edmond Knight</w:t>
      </w:r>
      <w:r>
        <w:t xml:space="preserve">, all the rights of the said lands, tenements, furnace, mill and buildings; and if the said Margaret, wife, shall intermeddle with any of said lands or tenements of shall not be content (words to that effect), then she shall not have the wardship of the said Giles, her son, nor of any of his lands. “To every one of my sons, John, Robert, Oliver, Edward and Edmond, 40 shillings; </w:t>
      </w:r>
      <w:r w:rsidRPr="005667E5">
        <w:rPr>
          <w:b/>
        </w:rPr>
        <w:t>daughters Mary and Agnes</w:t>
      </w:r>
      <w:r>
        <w:t xml:space="preserve">, 150 pounds apiece at 21 or when married; if one of the daughters dies, the other shall have the share of the deceased one”; residue – dwelling house, lands, barns, tenements,  to </w:t>
      </w:r>
      <w:r w:rsidRPr="009E4E39">
        <w:rPr>
          <w:b/>
        </w:rPr>
        <w:t>Jonas Knight, my eldest son</w:t>
      </w:r>
      <w:r>
        <w:t xml:space="preserve">, who is executor.  </w:t>
      </w:r>
      <w:r w:rsidRPr="009E4E39">
        <w:rPr>
          <w:b/>
        </w:rPr>
        <w:t>Brother, George Knight</w:t>
      </w:r>
      <w:r>
        <w:t>, Edward Bishe of ___ Surrey, Esq, and George Turner of Lingfield, Surrey, Gent, to be Overseers. (Prerogative Court of Canterbury Wills, 1384-1858, PROB 11: Will Registers, 1599-1623, Piece 132: Meade, Quire Numbers 66-127 (1618))</w:t>
      </w:r>
    </w:p>
    <w:p w:rsidR="00464506" w:rsidRDefault="00464506" w:rsidP="00464506">
      <w:pPr>
        <w:rPr>
          <w:szCs w:val="24"/>
        </w:rPr>
      </w:pPr>
      <w:r w:rsidRPr="008C2797">
        <w:rPr>
          <w:b/>
        </w:rPr>
        <w:lastRenderedPageBreak/>
        <w:t xml:space="preserve">1618 – </w:t>
      </w:r>
      <w:r>
        <w:rPr>
          <w:b/>
        </w:rPr>
        <w:t xml:space="preserve">Dec 2 - </w:t>
      </w:r>
      <w:r w:rsidR="00FC1BF9" w:rsidRPr="007A5EE4">
        <w:rPr>
          <w:b/>
          <w:szCs w:val="24"/>
          <w:u w:val="single"/>
        </w:rPr>
        <w:t xml:space="preserve">UK </w:t>
      </w:r>
      <w:r w:rsidRPr="008C2797">
        <w:rPr>
          <w:b/>
          <w:u w:val="single"/>
        </w:rPr>
        <w:t>London</w:t>
      </w:r>
      <w:r>
        <w:rPr>
          <w:b/>
          <w:u w:val="single"/>
        </w:rPr>
        <w:t xml:space="preserve"> </w:t>
      </w:r>
      <w:r w:rsidRPr="008C2797">
        <w:rPr>
          <w:b/>
          <w:u w:val="single"/>
        </w:rPr>
        <w:t>St. Sepulchre</w:t>
      </w:r>
      <w:r w:rsidRPr="008C2797">
        <w:rPr>
          <w:b/>
        </w:rPr>
        <w:t xml:space="preserve"> – </w:t>
      </w:r>
      <w:r>
        <w:rPr>
          <w:b/>
        </w:rPr>
        <w:t xml:space="preserve">Admin - </w:t>
      </w:r>
      <w:r w:rsidRPr="008C2797">
        <w:rPr>
          <w:b/>
        </w:rPr>
        <w:t xml:space="preserve">Gabriel Knight, </w:t>
      </w:r>
      <w:r>
        <w:t xml:space="preserve">– Admin:  to </w:t>
      </w:r>
      <w:r w:rsidRPr="005667E5">
        <w:rPr>
          <w:b/>
        </w:rPr>
        <w:t>Martha Knight, wife</w:t>
      </w:r>
      <w:r>
        <w:t xml:space="preserve">, pend her suit vs. </w:t>
      </w:r>
      <w:r w:rsidRPr="005667E5">
        <w:rPr>
          <w:b/>
        </w:rPr>
        <w:t>Thomas Knight, brother</w:t>
      </w:r>
      <w:r>
        <w:t>, (by decree Jun 1618, p. 176); to Martha Knight alias Tarver (Dec 1618, p. 210).  (</w:t>
      </w:r>
      <w:r w:rsidRPr="00F42139">
        <w:rPr>
          <w:szCs w:val="24"/>
        </w:rPr>
        <w:t>Prerogative Court of Canterbury Wills, 1384-1858</w:t>
      </w:r>
      <w:r>
        <w:rPr>
          <w:szCs w:val="24"/>
        </w:rPr>
        <w:t xml:space="preserve">, </w:t>
      </w:r>
      <w:r w:rsidRPr="00F42139">
        <w:rPr>
          <w:szCs w:val="24"/>
        </w:rPr>
        <w:t>PROB 11: Will Registers</w:t>
      </w:r>
      <w:r>
        <w:rPr>
          <w:szCs w:val="24"/>
        </w:rPr>
        <w:t xml:space="preserve">, </w:t>
      </w:r>
      <w:r w:rsidRPr="00F42139">
        <w:rPr>
          <w:szCs w:val="24"/>
        </w:rPr>
        <w:t>1599-1623</w:t>
      </w:r>
      <w:r>
        <w:rPr>
          <w:szCs w:val="24"/>
        </w:rPr>
        <w:t xml:space="preserve">, </w:t>
      </w:r>
      <w:r w:rsidRPr="00F42139">
        <w:rPr>
          <w:szCs w:val="24"/>
        </w:rPr>
        <w:t>Piece 132: Meade, Quire Numbers 66-127 (1618)</w:t>
      </w:r>
      <w:r>
        <w:rPr>
          <w:szCs w:val="24"/>
        </w:rPr>
        <w:t xml:space="preserve">) </w:t>
      </w:r>
    </w:p>
    <w:p w:rsidR="00464506" w:rsidRDefault="00464506" w:rsidP="00464506">
      <w:pPr>
        <w:rPr>
          <w:szCs w:val="24"/>
        </w:rPr>
      </w:pPr>
      <w:r w:rsidRPr="00E20D42">
        <w:rPr>
          <w:b/>
          <w:szCs w:val="24"/>
        </w:rPr>
        <w:t xml:space="preserve">1618 – Dec 9 – </w:t>
      </w:r>
      <w:r w:rsidR="00FC1BF9" w:rsidRPr="007A5EE4">
        <w:rPr>
          <w:b/>
          <w:szCs w:val="24"/>
          <w:u w:val="single"/>
        </w:rPr>
        <w:t xml:space="preserve">UK </w:t>
      </w:r>
      <w:r w:rsidRPr="00E20D42">
        <w:rPr>
          <w:b/>
          <w:szCs w:val="24"/>
          <w:u w:val="single"/>
        </w:rPr>
        <w:t>Buckingham Calverton</w:t>
      </w:r>
      <w:r w:rsidRPr="00E20D42">
        <w:rPr>
          <w:b/>
          <w:szCs w:val="24"/>
        </w:rPr>
        <w:t xml:space="preserve"> – Bur – Christopher Knight</w:t>
      </w:r>
      <w:r>
        <w:rPr>
          <w:szCs w:val="24"/>
        </w:rPr>
        <w:t xml:space="preserve"> – s/o John Knight. (London Met Arch)</w:t>
      </w:r>
    </w:p>
    <w:p w:rsidR="00464506" w:rsidRDefault="00464506" w:rsidP="00464506">
      <w:pPr>
        <w:rPr>
          <w:szCs w:val="24"/>
        </w:rPr>
      </w:pPr>
      <w:r w:rsidRPr="00FE474E">
        <w:rPr>
          <w:b/>
          <w:szCs w:val="24"/>
        </w:rPr>
        <w:t xml:space="preserve">1619 – Apr 22 – </w:t>
      </w:r>
      <w:r w:rsidR="00FC1BF9" w:rsidRPr="007A5EE4">
        <w:rPr>
          <w:b/>
          <w:szCs w:val="24"/>
          <w:u w:val="single"/>
        </w:rPr>
        <w:t xml:space="preserve">UK </w:t>
      </w:r>
      <w:r w:rsidRPr="00FE474E">
        <w:rPr>
          <w:b/>
          <w:szCs w:val="24"/>
          <w:u w:val="single"/>
        </w:rPr>
        <w:t>Huntingdonshire Winwick</w:t>
      </w:r>
      <w:r w:rsidRPr="00FE474E">
        <w:rPr>
          <w:b/>
          <w:szCs w:val="24"/>
        </w:rPr>
        <w:t xml:space="preserve"> – Will – Richard Knight</w:t>
      </w:r>
      <w:r>
        <w:rPr>
          <w:b/>
          <w:szCs w:val="24"/>
        </w:rPr>
        <w:t>, Yeoman</w:t>
      </w:r>
      <w:r>
        <w:rPr>
          <w:szCs w:val="24"/>
        </w:rPr>
        <w:t xml:space="preserve"> – To his s</w:t>
      </w:r>
      <w:r w:rsidRPr="005667E5">
        <w:rPr>
          <w:b/>
          <w:szCs w:val="24"/>
        </w:rPr>
        <w:t>on, Richard Knight</w:t>
      </w:r>
      <w:r>
        <w:rPr>
          <w:szCs w:val="24"/>
        </w:rPr>
        <w:t xml:space="preserve">, underage, lands, tenements, houses, meadows, fields, farm, in the counties of Huntingdon and Northampton; </w:t>
      </w:r>
      <w:r w:rsidRPr="005667E5">
        <w:rPr>
          <w:b/>
          <w:szCs w:val="24"/>
        </w:rPr>
        <w:t>daughter, Alice Knight</w:t>
      </w:r>
      <w:r>
        <w:rPr>
          <w:szCs w:val="24"/>
        </w:rPr>
        <w:t xml:space="preserve">, 300 pounds to be paid when she is 18 or on the day of her marriage; if his son fails to live or produce a male heir, all to go to the 4 nephews, sons of his </w:t>
      </w:r>
      <w:r w:rsidRPr="005667E5">
        <w:rPr>
          <w:b/>
          <w:szCs w:val="24"/>
        </w:rPr>
        <w:t>brother, John Knight</w:t>
      </w:r>
      <w:r>
        <w:rPr>
          <w:szCs w:val="24"/>
        </w:rPr>
        <w:t>; if the nephews inherit, then they have to pay the daughter, Alice, 500 pounds; bequests to poor, etc. (</w:t>
      </w:r>
      <w:r w:rsidRPr="008C3194">
        <w:rPr>
          <w:szCs w:val="24"/>
        </w:rPr>
        <w:t xml:space="preserve"> PROB 11: Will Registers</w:t>
      </w:r>
      <w:r>
        <w:rPr>
          <w:szCs w:val="24"/>
        </w:rPr>
        <w:t xml:space="preserve">, </w:t>
      </w:r>
      <w:r w:rsidRPr="008C3194">
        <w:rPr>
          <w:szCs w:val="24"/>
        </w:rPr>
        <w:t>1599-1623</w:t>
      </w:r>
      <w:r>
        <w:rPr>
          <w:szCs w:val="24"/>
        </w:rPr>
        <w:t xml:space="preserve">, </w:t>
      </w:r>
      <w:r w:rsidRPr="008C3194">
        <w:rPr>
          <w:szCs w:val="24"/>
        </w:rPr>
        <w:t>Piece 133: Parker, Quire Numbers 1-73 (1619)</w:t>
      </w:r>
      <w:r>
        <w:rPr>
          <w:szCs w:val="24"/>
        </w:rPr>
        <w:t xml:space="preserve">, </w:t>
      </w:r>
      <w:r w:rsidRPr="008C3194">
        <w:rPr>
          <w:szCs w:val="24"/>
        </w:rPr>
        <w:t xml:space="preserve"> Prerogative Court of Canterbury Wills, 1384-1858</w:t>
      </w:r>
      <w:r>
        <w:rPr>
          <w:szCs w:val="24"/>
        </w:rPr>
        <w:t>)</w:t>
      </w:r>
      <w:r w:rsidRPr="008C3194">
        <w:rPr>
          <w:szCs w:val="24"/>
        </w:rPr>
        <w:t xml:space="preserve"> </w:t>
      </w:r>
    </w:p>
    <w:p w:rsidR="00464506" w:rsidRDefault="00464506" w:rsidP="00464506">
      <w:pPr>
        <w:rPr>
          <w:szCs w:val="24"/>
        </w:rPr>
      </w:pPr>
      <w:r w:rsidRPr="001F6277">
        <w:rPr>
          <w:b/>
          <w:szCs w:val="24"/>
        </w:rPr>
        <w:t xml:space="preserve">1619 – Apr 29 – </w:t>
      </w:r>
      <w:r w:rsidR="00FC1BF9" w:rsidRPr="007A5EE4">
        <w:rPr>
          <w:b/>
          <w:szCs w:val="24"/>
          <w:u w:val="single"/>
        </w:rPr>
        <w:t xml:space="preserve">UK </w:t>
      </w:r>
      <w:r w:rsidRPr="001F6277">
        <w:rPr>
          <w:b/>
          <w:szCs w:val="24"/>
          <w:u w:val="single"/>
        </w:rPr>
        <w:t>Kent Bicknor</w:t>
      </w:r>
      <w:r w:rsidRPr="001F6277">
        <w:rPr>
          <w:b/>
          <w:szCs w:val="24"/>
        </w:rPr>
        <w:t xml:space="preserve"> </w:t>
      </w:r>
      <w:r w:rsidR="007A089D">
        <w:rPr>
          <w:b/>
          <w:szCs w:val="24"/>
        </w:rPr>
        <w:t>– Birth/Bap –</w:t>
      </w:r>
      <w:r w:rsidRPr="001F6277">
        <w:rPr>
          <w:b/>
          <w:szCs w:val="24"/>
        </w:rPr>
        <w:t xml:space="preserve"> Joan Knight</w:t>
      </w:r>
      <w:r>
        <w:rPr>
          <w:szCs w:val="24"/>
        </w:rPr>
        <w:t xml:space="preserve"> – d/o James Knight (Tyler)</w:t>
      </w:r>
    </w:p>
    <w:p w:rsidR="00464506" w:rsidRDefault="00464506" w:rsidP="00464506">
      <w:pPr>
        <w:rPr>
          <w:b/>
          <w:szCs w:val="24"/>
        </w:rPr>
      </w:pPr>
      <w:r w:rsidRPr="00B11B49">
        <w:rPr>
          <w:b/>
          <w:szCs w:val="24"/>
        </w:rPr>
        <w:t xml:space="preserve">1619 – May 26 – </w:t>
      </w:r>
      <w:r w:rsidR="00FC1BF9" w:rsidRPr="007A5EE4">
        <w:rPr>
          <w:b/>
          <w:szCs w:val="24"/>
          <w:u w:val="single"/>
        </w:rPr>
        <w:t xml:space="preserve">UK </w:t>
      </w:r>
      <w:r w:rsidRPr="00B11B49">
        <w:rPr>
          <w:b/>
          <w:szCs w:val="24"/>
          <w:u w:val="single"/>
        </w:rPr>
        <w:t>Kent Old Romney</w:t>
      </w:r>
      <w:r w:rsidRPr="00B11B49">
        <w:rPr>
          <w:b/>
          <w:szCs w:val="24"/>
        </w:rPr>
        <w:t xml:space="preserve"> – Mar – Peter Knight &amp; Jane Gouldrogg</w:t>
      </w:r>
      <w:r>
        <w:rPr>
          <w:b/>
          <w:szCs w:val="24"/>
        </w:rPr>
        <w:t xml:space="preserve"> </w:t>
      </w:r>
      <w:r w:rsidRPr="008C76CE">
        <w:rPr>
          <w:szCs w:val="24"/>
        </w:rPr>
        <w:t>(Tyler)</w:t>
      </w:r>
    </w:p>
    <w:p w:rsidR="00464506" w:rsidRDefault="00464506" w:rsidP="00464506">
      <w:pPr>
        <w:rPr>
          <w:szCs w:val="24"/>
        </w:rPr>
      </w:pPr>
      <w:r w:rsidRPr="00B11B49">
        <w:rPr>
          <w:b/>
          <w:szCs w:val="24"/>
        </w:rPr>
        <w:t xml:space="preserve">1619 – Jun 7 – </w:t>
      </w:r>
      <w:r w:rsidR="00FC1BF9" w:rsidRPr="007A5EE4">
        <w:rPr>
          <w:b/>
          <w:szCs w:val="24"/>
          <w:u w:val="single"/>
        </w:rPr>
        <w:t xml:space="preserve">UK </w:t>
      </w:r>
      <w:r w:rsidRPr="00B11B49">
        <w:rPr>
          <w:b/>
          <w:szCs w:val="24"/>
          <w:u w:val="single"/>
        </w:rPr>
        <w:t>Kent Lympne</w:t>
      </w:r>
      <w:r w:rsidRPr="00B11B49">
        <w:rPr>
          <w:b/>
          <w:szCs w:val="24"/>
        </w:rPr>
        <w:t xml:space="preserve"> – Mar – Cicely Knight &amp; Richard Smith</w:t>
      </w:r>
      <w:r>
        <w:rPr>
          <w:b/>
          <w:szCs w:val="24"/>
        </w:rPr>
        <w:t xml:space="preserve"> </w:t>
      </w:r>
      <w:r>
        <w:rPr>
          <w:szCs w:val="24"/>
        </w:rPr>
        <w:t>(Tyler)</w:t>
      </w:r>
    </w:p>
    <w:p w:rsidR="00464506" w:rsidRDefault="00464506" w:rsidP="00464506">
      <w:pPr>
        <w:rPr>
          <w:b/>
          <w:szCs w:val="24"/>
        </w:rPr>
      </w:pPr>
      <w:r w:rsidRPr="007A52B2">
        <w:rPr>
          <w:b/>
          <w:szCs w:val="24"/>
        </w:rPr>
        <w:t xml:space="preserve">1619 – Jun 9 – </w:t>
      </w:r>
      <w:r w:rsidR="00FC1BF9" w:rsidRPr="007A5EE4">
        <w:rPr>
          <w:b/>
          <w:szCs w:val="24"/>
          <w:u w:val="single"/>
        </w:rPr>
        <w:t xml:space="preserve">UK </w:t>
      </w:r>
      <w:r w:rsidRPr="007A52B2">
        <w:rPr>
          <w:b/>
          <w:szCs w:val="24"/>
          <w:u w:val="single"/>
        </w:rPr>
        <w:t>Northamptonshire Winwick</w:t>
      </w:r>
      <w:r w:rsidRPr="007A52B2">
        <w:rPr>
          <w:b/>
          <w:szCs w:val="24"/>
        </w:rPr>
        <w:t xml:space="preserve"> – Camb Alum – John Knight</w:t>
      </w:r>
      <w:r>
        <w:rPr>
          <w:szCs w:val="24"/>
        </w:rPr>
        <w:t xml:space="preserve"> - </w:t>
      </w:r>
      <w:r w:rsidRPr="007A52B2">
        <w:rPr>
          <w:szCs w:val="24"/>
        </w:rPr>
        <w:t xml:space="preserve">Adm. sizar at CAIUS, June 9, 1619. S. of John, gent. Bapt. at Winwick, Northants., Sept. 29, 1600. Matric. 1620; Scholar, 1621-5; B.A. 1622-3; M.A. 1626. Ord. deacon (Peterb.) Sept. 25; priest, Sept. 26, 1625. </w:t>
      </w:r>
    </w:p>
    <w:p w:rsidR="00464506" w:rsidRDefault="00464506" w:rsidP="00464506">
      <w:r>
        <w:rPr>
          <w:b/>
          <w:szCs w:val="24"/>
        </w:rPr>
        <w:t xml:space="preserve">1619 - Jul 30 </w:t>
      </w:r>
      <w:r>
        <w:rPr>
          <w:szCs w:val="24"/>
        </w:rPr>
        <w:t xml:space="preserve">– </w:t>
      </w:r>
      <w:r w:rsidRPr="00317CBD">
        <w:rPr>
          <w:b/>
          <w:szCs w:val="24"/>
          <w:u w:val="single"/>
        </w:rPr>
        <w:t>VA</w:t>
      </w:r>
      <w:r>
        <w:rPr>
          <w:b/>
          <w:szCs w:val="24"/>
          <w:u w:val="single"/>
        </w:rPr>
        <w:t xml:space="preserve"> </w:t>
      </w:r>
      <w:r w:rsidRPr="00317CBD">
        <w:rPr>
          <w:b/>
          <w:szCs w:val="24"/>
          <w:u w:val="single"/>
        </w:rPr>
        <w:t>Jamestown</w:t>
      </w:r>
      <w:r>
        <w:rPr>
          <w:szCs w:val="24"/>
        </w:rPr>
        <w:t xml:space="preserve"> </w:t>
      </w:r>
      <w:r w:rsidRPr="008C76CE">
        <w:rPr>
          <w:b/>
          <w:szCs w:val="24"/>
        </w:rPr>
        <w:t xml:space="preserve">- Info - </w:t>
      </w:r>
      <w:r>
        <w:t>Twenty-two burgesses gathered in Jamestown for the first meeting of the unicameral General Assembly.</w:t>
      </w:r>
    </w:p>
    <w:p w:rsidR="00464506" w:rsidRDefault="00464506" w:rsidP="00464506">
      <w:r w:rsidRPr="00E72517">
        <w:rPr>
          <w:b/>
        </w:rPr>
        <w:t xml:space="preserve">1619 – Aug 9 – </w:t>
      </w:r>
      <w:r w:rsidR="00FC1BF9" w:rsidRPr="007A5EE4">
        <w:rPr>
          <w:b/>
          <w:szCs w:val="24"/>
          <w:u w:val="single"/>
        </w:rPr>
        <w:t xml:space="preserve">UK </w:t>
      </w:r>
      <w:r w:rsidRPr="00E72517">
        <w:rPr>
          <w:b/>
          <w:u w:val="single"/>
        </w:rPr>
        <w:t>Wiltshire Westbury</w:t>
      </w:r>
      <w:r w:rsidRPr="00E72517">
        <w:rPr>
          <w:b/>
        </w:rPr>
        <w:t xml:space="preserve"> – Mar – Christopher Knight &amp; Margaret Clifford</w:t>
      </w:r>
      <w:r>
        <w:t>. (London Met Arch)</w:t>
      </w:r>
    </w:p>
    <w:p w:rsidR="00464506" w:rsidRDefault="00464506" w:rsidP="00464506">
      <w:r w:rsidRPr="0099268D">
        <w:rPr>
          <w:b/>
          <w:szCs w:val="24"/>
        </w:rPr>
        <w:t>1619</w:t>
      </w:r>
      <w:r>
        <w:rPr>
          <w:b/>
          <w:szCs w:val="24"/>
        </w:rPr>
        <w:t xml:space="preserve"> - Aug</w:t>
      </w:r>
      <w:r w:rsidRPr="0099268D">
        <w:rPr>
          <w:b/>
          <w:szCs w:val="24"/>
        </w:rPr>
        <w:t xml:space="preserve"> – </w:t>
      </w:r>
      <w:r w:rsidRPr="0099268D">
        <w:rPr>
          <w:b/>
          <w:szCs w:val="24"/>
          <w:u w:val="single"/>
        </w:rPr>
        <w:t>Africa Angola Kingdom of Ndongo</w:t>
      </w:r>
      <w:r w:rsidRPr="008C76CE">
        <w:rPr>
          <w:b/>
          <w:szCs w:val="24"/>
        </w:rPr>
        <w:t xml:space="preserve"> – Info - </w:t>
      </w:r>
      <w:r w:rsidRPr="0099268D">
        <w:rPr>
          <w:szCs w:val="24"/>
        </w:rPr>
        <w:t xml:space="preserve">The kingdom was under siege by the Portuguese Governor Luis Mendes de Vasconcellos and when the siege ended, men, women, and children were enslaved and marched to the Port of Luanda to be transported to the silver mines of Mexico. Of the six slave ships leaving the port of Luanda in the summer of 1619 for the Port of Vera Cruz, only one would report a raid by </w:t>
      </w:r>
      <w:r w:rsidRPr="00AC6F1A">
        <w:rPr>
          <w:szCs w:val="24"/>
        </w:rPr>
        <w:t>English pirates</w:t>
      </w:r>
      <w:r>
        <w:rPr>
          <w:i/>
          <w:szCs w:val="24"/>
        </w:rPr>
        <w:t>:</w:t>
      </w:r>
      <w:r w:rsidRPr="0099268D">
        <w:rPr>
          <w:szCs w:val="24"/>
        </w:rPr>
        <w:t xml:space="preserve"> The </w:t>
      </w:r>
      <w:r w:rsidRPr="0099268D">
        <w:rPr>
          <w:i/>
          <w:szCs w:val="24"/>
        </w:rPr>
        <w:t>San Juan Bautista</w:t>
      </w:r>
      <w:r w:rsidRPr="0099268D">
        <w:rPr>
          <w:szCs w:val="24"/>
        </w:rPr>
        <w:t>, captained by the Don Manuel Mendez de Acuna</w:t>
      </w:r>
      <w:r>
        <w:rPr>
          <w:szCs w:val="24"/>
        </w:rPr>
        <w:t xml:space="preserve"> which carried </w:t>
      </w:r>
      <w:r w:rsidRPr="0099268D">
        <w:rPr>
          <w:szCs w:val="24"/>
        </w:rPr>
        <w:t>.</w:t>
      </w:r>
      <w:r>
        <w:rPr>
          <w:szCs w:val="24"/>
        </w:rPr>
        <w:t xml:space="preserve"> </w:t>
      </w:r>
      <w:r w:rsidRPr="009D2756">
        <w:rPr>
          <w:szCs w:val="24"/>
        </w:rPr>
        <w:t xml:space="preserve">350 enslaved Africans, 200 of whom had embarked under a license, or </w:t>
      </w:r>
      <w:r w:rsidRPr="00F72546">
        <w:rPr>
          <w:i/>
          <w:szCs w:val="24"/>
        </w:rPr>
        <w:t>asiento</w:t>
      </w:r>
      <w:r w:rsidRPr="009D2756">
        <w:rPr>
          <w:szCs w:val="24"/>
        </w:rPr>
        <w:t>, held by investors in Seville to sell them in New Spain. When da Cunha arrived at Vera Cruz on August 30, however, he delivered only 147 slaves, including, according to Spanish records, twenty-four African boys whom he at some point sold in Jamaica. Those same records indicate that da Cunha had been robbed off the coast of Campeche (along present-day Mexico's Gulf Coast) by "English corsairs," or privateers.</w:t>
      </w:r>
      <w:r>
        <w:rPr>
          <w:szCs w:val="24"/>
        </w:rPr>
        <w:t xml:space="preserve">  </w:t>
      </w:r>
      <w:r w:rsidRPr="009D2756">
        <w:t>Working as a "consort," the two ships attacked the São João Bautista late in July or early in August 1619 and apparently robbed da Cunha of about 50 of his African slaves.</w:t>
      </w:r>
      <w:r>
        <w:t xml:space="preserve">  These two ships were, apparently, </w:t>
      </w:r>
      <w:r w:rsidRPr="005D0DAF">
        <w:rPr>
          <w:i/>
        </w:rPr>
        <w:t>The White Lion</w:t>
      </w:r>
      <w:r>
        <w:t xml:space="preserve"> and </w:t>
      </w:r>
      <w:r w:rsidRPr="005D0DAF">
        <w:rPr>
          <w:i/>
        </w:rPr>
        <w:t>The Treasurer</w:t>
      </w:r>
      <w:r>
        <w:t>.</w:t>
      </w:r>
    </w:p>
    <w:p w:rsidR="00AC6F1A" w:rsidRDefault="00464506" w:rsidP="00464506">
      <w:r>
        <w:rPr>
          <w:szCs w:val="24"/>
        </w:rPr>
        <w:lastRenderedPageBreak/>
        <w:t xml:space="preserve">*   </w:t>
      </w:r>
      <w:r>
        <w:t xml:space="preserve">Late August 1619 - </w:t>
      </w:r>
      <w:r w:rsidRPr="0001740E">
        <w:rPr>
          <w:i/>
        </w:rPr>
        <w:t>The White Lion</w:t>
      </w:r>
      <w:r>
        <w:t xml:space="preserve">, captained by </w:t>
      </w:r>
      <w:r w:rsidRPr="00AC6F1A">
        <w:rPr>
          <w:b/>
        </w:rPr>
        <w:t>Reverend John Colyn Jope</w:t>
      </w:r>
      <w:r w:rsidRPr="0001740E">
        <w:t>, a Calvinist Minister from Merrifield in Cornwall England</w:t>
      </w:r>
      <w:r>
        <w:t xml:space="preserve">, arrived at Point Comfort, where Jope sold "20. and odd Negroes" in exchange for food. Jope claimed he took the Africans from a floundering Spanish warship.  These were the first Africans to enter the Virginia colony. They probably were Kimbundu-speaking people, and many of them may have had at least some knowledge of Catholicism.  </w:t>
      </w:r>
      <w:r w:rsidRPr="009D2756">
        <w:t>Evidence suggests that many were baptized and took Christian names, and some, like Anthony and Mary Johnson, won their freedom and bought land.</w:t>
      </w:r>
      <w:r>
        <w:t xml:space="preserve">  </w:t>
      </w:r>
    </w:p>
    <w:p w:rsidR="00AC6F1A" w:rsidRDefault="00464506" w:rsidP="00464506">
      <w:pPr>
        <w:rPr>
          <w:rStyle w:val="t"/>
        </w:rPr>
      </w:pPr>
      <w:r>
        <w:t xml:space="preserve">*   </w:t>
      </w:r>
      <w:r>
        <w:rPr>
          <w:rStyle w:val="t"/>
        </w:rPr>
        <w:t xml:space="preserve">Captain John Colyn Jope was not Dutch, but English with possible Dutch ancestry, carrying a Dutch marque out of Vlissingen.  From the reign of Elizabeth into the reign of James, many English privateers routinely avoided the hassle of on-again, off-again treaties by obtaining marques from foreign governments embroiled with Spain and Portugal. The Dutch commission gave Jope's privateering the veneer of legality needed to avoid charges of piracy. </w:t>
      </w:r>
    </w:p>
    <w:p w:rsidR="00AC6F1A" w:rsidRDefault="00464506" w:rsidP="00464506">
      <w:r>
        <w:rPr>
          <w:rStyle w:val="t"/>
        </w:rPr>
        <w:t xml:space="preserve">*   </w:t>
      </w:r>
      <w:r>
        <w:t xml:space="preserve">Four days later, the </w:t>
      </w:r>
      <w:r w:rsidRPr="0001740E">
        <w:rPr>
          <w:i/>
        </w:rPr>
        <w:t>Treasurer</w:t>
      </w:r>
      <w:r>
        <w:t xml:space="preserve"> arrived </w:t>
      </w:r>
      <w:r w:rsidRPr="005D0DAF">
        <w:t xml:space="preserve">carrying between twenty-five and twenty-nine additional slaves. </w:t>
      </w:r>
      <w:r>
        <w:t xml:space="preserve">The </w:t>
      </w:r>
      <w:r w:rsidRPr="002140B1">
        <w:rPr>
          <w:rStyle w:val="Strong"/>
          <w:b w:val="0"/>
          <w:i/>
        </w:rPr>
        <w:t>Treasurer</w:t>
      </w:r>
      <w:r w:rsidRPr="002140B1">
        <w:rPr>
          <w:rStyle w:val="Strong"/>
          <w:b w:val="0"/>
        </w:rPr>
        <w:t xml:space="preserve"> was owned by</w:t>
      </w:r>
      <w:r>
        <w:t xml:space="preserve"> the powerful Earl of Warwick, Robert Rich II, and the then Governor of Jamestown, Samuel Argall; It was captained by Daniel Elfrith. </w:t>
      </w:r>
      <w:r w:rsidR="00AC6F1A">
        <w:t xml:space="preserve"> </w:t>
      </w:r>
      <w:r>
        <w:t xml:space="preserve">Elfrith and the </w:t>
      </w:r>
      <w:r w:rsidRPr="002140B1">
        <w:rPr>
          <w:i/>
        </w:rPr>
        <w:t>Treasurer</w:t>
      </w:r>
      <w:r>
        <w:t xml:space="preserve"> </w:t>
      </w:r>
      <w:r w:rsidR="00AC6F1A">
        <w:t xml:space="preserve">had </w:t>
      </w:r>
      <w:r>
        <w:t xml:space="preserve">left England in late April or early May 1618 and arrived in the Settlement of Virginia just as the </w:t>
      </w:r>
      <w:r w:rsidRPr="002140B1">
        <w:rPr>
          <w:i/>
        </w:rPr>
        <w:t>Neptune</w:t>
      </w:r>
      <w:r>
        <w:t>, carrying Lord Del la Warre to retrieve Argall back to England was making its way into the mouth of the James River.</w:t>
      </w:r>
    </w:p>
    <w:p w:rsidR="00AC6F1A" w:rsidRDefault="00464506" w:rsidP="00464506">
      <w:r>
        <w:t xml:space="preserve">*  </w:t>
      </w:r>
      <w:r w:rsidRPr="009D2756">
        <w:t xml:space="preserve">Daniel Elfrith, also bore a letter of marque, his on the authority of Charles Emmanuel I, duke of Savoy, an independent duchy whose land has since been subsumed by present-day France and Italy. </w:t>
      </w:r>
      <w:r w:rsidRPr="005D0DAF">
        <w:t>Although he apparently managed to sell some of his slaves, Captain Elfrith found that the residents of Kecoughtan (present-day Hampton</w:t>
      </w:r>
      <w:r>
        <w:t xml:space="preserve"> VA</w:t>
      </w:r>
      <w:r w:rsidRPr="005D0DAF">
        <w:t>) refused to sell supplies to him or his crew.</w:t>
      </w:r>
      <w:r>
        <w:t xml:space="preserve">  </w:t>
      </w:r>
      <w:r w:rsidRPr="005D0DAF">
        <w:t xml:space="preserve">Elfrith sailed to the English colony at Bermuda, where, for 50,000 ears of corn, he sold fourteen of his Africans to acting governor </w:t>
      </w:r>
      <w:r w:rsidRPr="00AC6F1A">
        <w:rPr>
          <w:b/>
        </w:rPr>
        <w:t>Miles Kendall</w:t>
      </w:r>
      <w:r w:rsidRPr="005D0DAF">
        <w:t xml:space="preserve"> and his successor, </w:t>
      </w:r>
      <w:r w:rsidRPr="00AC6F1A">
        <w:rPr>
          <w:b/>
        </w:rPr>
        <w:t>Nathaniel Butler</w:t>
      </w:r>
      <w:r w:rsidRPr="005D0DAF">
        <w:t>.</w:t>
      </w:r>
    </w:p>
    <w:p w:rsidR="00464506" w:rsidRDefault="00464506" w:rsidP="00464506">
      <w:pPr>
        <w:rPr>
          <w:b/>
          <w:szCs w:val="24"/>
        </w:rPr>
      </w:pPr>
      <w:r>
        <w:t xml:space="preserve">*    </w:t>
      </w:r>
      <w:r w:rsidRPr="009D2756">
        <w:t>In the decades that followed, most slaves arriving in Virginia through the slave trade were captured not by Europeans but by other Africans who sold them to the Europeans at markets. As a result, slaves suffering through the Middle Passage often hailed from different regions and villages, spoke different languages, and abided by different social, political, and religious customs. The Ndongo, by contrast, were captured directly by the Portuguese and shared with one another a complex ethnic identity.</w:t>
      </w:r>
    </w:p>
    <w:p w:rsidR="00464506" w:rsidRDefault="00464506" w:rsidP="00464506">
      <w:pPr>
        <w:rPr>
          <w:szCs w:val="24"/>
        </w:rPr>
      </w:pPr>
      <w:r w:rsidRPr="00B11B49">
        <w:rPr>
          <w:b/>
          <w:szCs w:val="24"/>
        </w:rPr>
        <w:t xml:space="preserve">1619 – Oct 5 – </w:t>
      </w:r>
      <w:r w:rsidR="00FC1BF9" w:rsidRPr="007A5EE4">
        <w:rPr>
          <w:b/>
          <w:szCs w:val="24"/>
          <w:u w:val="single"/>
        </w:rPr>
        <w:t xml:space="preserve">UK </w:t>
      </w:r>
      <w:r w:rsidRPr="00B11B49">
        <w:rPr>
          <w:b/>
          <w:szCs w:val="24"/>
          <w:u w:val="single"/>
        </w:rPr>
        <w:t>Bromley St Leonard</w:t>
      </w:r>
      <w:r w:rsidRPr="00B11B49">
        <w:rPr>
          <w:b/>
          <w:szCs w:val="24"/>
        </w:rPr>
        <w:t xml:space="preserve"> – Mar – Bond: Arthur Knight &amp; Ursula Salter</w:t>
      </w:r>
      <w:r>
        <w:rPr>
          <w:b/>
          <w:szCs w:val="24"/>
        </w:rPr>
        <w:t xml:space="preserve"> </w:t>
      </w:r>
      <w:r w:rsidRPr="008C76CE">
        <w:rPr>
          <w:szCs w:val="24"/>
        </w:rPr>
        <w:t>(London Met Arch)</w:t>
      </w:r>
    </w:p>
    <w:p w:rsidR="00464506" w:rsidRDefault="00464506" w:rsidP="00464506">
      <w:pPr>
        <w:rPr>
          <w:szCs w:val="24"/>
        </w:rPr>
      </w:pPr>
      <w:r w:rsidRPr="001D1EF8">
        <w:rPr>
          <w:b/>
          <w:szCs w:val="24"/>
        </w:rPr>
        <w:t xml:space="preserve">1619 – Nov 3 – </w:t>
      </w:r>
      <w:r w:rsidR="00FC1BF9" w:rsidRPr="007A5EE4">
        <w:rPr>
          <w:b/>
          <w:szCs w:val="24"/>
          <w:u w:val="single"/>
        </w:rPr>
        <w:t xml:space="preserve">UK </w:t>
      </w:r>
      <w:r w:rsidRPr="001D1EF8">
        <w:rPr>
          <w:b/>
          <w:szCs w:val="24"/>
          <w:u w:val="single"/>
        </w:rPr>
        <w:t>Kent Aldington</w:t>
      </w:r>
      <w:r w:rsidRPr="001D1EF8">
        <w:rPr>
          <w:b/>
          <w:szCs w:val="24"/>
        </w:rPr>
        <w:t xml:space="preserve"> – Admin – John Knight </w:t>
      </w:r>
      <w:r>
        <w:rPr>
          <w:szCs w:val="24"/>
        </w:rPr>
        <w:t xml:space="preserve">- </w:t>
      </w:r>
      <w:r w:rsidRPr="001D1EF8">
        <w:rPr>
          <w:szCs w:val="24"/>
        </w:rPr>
        <w:t>Ecclesiastical cause p</w:t>
      </w:r>
      <w:r>
        <w:rPr>
          <w:szCs w:val="24"/>
        </w:rPr>
        <w:t xml:space="preserve">apers; </w:t>
      </w:r>
      <w:r w:rsidRPr="001D1EF8">
        <w:rPr>
          <w:szCs w:val="24"/>
        </w:rPr>
        <w:t>Plaintiff: John KNIGHT Aldington; Defendant: Mild</w:t>
      </w:r>
      <w:r w:rsidR="00AC6F1A">
        <w:rPr>
          <w:szCs w:val="24"/>
        </w:rPr>
        <w:t>red</w:t>
      </w:r>
      <w:r w:rsidRPr="001D1EF8">
        <w:rPr>
          <w:szCs w:val="24"/>
        </w:rPr>
        <w:t xml:space="preserve"> KNIGHT Brabourne; Documents: Arts; Case: M</w:t>
      </w:r>
      <w:r>
        <w:rPr>
          <w:szCs w:val="24"/>
        </w:rPr>
        <w:t>; (</w:t>
      </w:r>
      <w:r w:rsidRPr="001D1EF8">
        <w:rPr>
          <w:szCs w:val="24"/>
        </w:rPr>
        <w:t xml:space="preserve">Canterbury Cathedral Archives and Library, </w:t>
      </w:r>
      <w:r>
        <w:rPr>
          <w:szCs w:val="24"/>
        </w:rPr>
        <w:t xml:space="preserve">Ref: </w:t>
      </w:r>
      <w:r w:rsidRPr="001D1EF8">
        <w:rPr>
          <w:szCs w:val="24"/>
        </w:rPr>
        <w:t>DCb/J/J/24/38</w:t>
      </w:r>
      <w:r>
        <w:rPr>
          <w:szCs w:val="24"/>
        </w:rPr>
        <w:t>)</w:t>
      </w:r>
    </w:p>
    <w:p w:rsidR="00464506" w:rsidRDefault="00464506" w:rsidP="00464506">
      <w:pPr>
        <w:rPr>
          <w:szCs w:val="24"/>
        </w:rPr>
      </w:pPr>
      <w:r w:rsidRPr="00F545E4">
        <w:rPr>
          <w:b/>
          <w:szCs w:val="24"/>
        </w:rPr>
        <w:t xml:space="preserve">1619 – Nov 12 – </w:t>
      </w:r>
      <w:r w:rsidR="00FC1BF9" w:rsidRPr="007A5EE4">
        <w:rPr>
          <w:b/>
          <w:szCs w:val="24"/>
          <w:u w:val="single"/>
        </w:rPr>
        <w:t xml:space="preserve">UK </w:t>
      </w:r>
      <w:r w:rsidRPr="00F545E4">
        <w:rPr>
          <w:b/>
          <w:szCs w:val="24"/>
          <w:u w:val="single"/>
        </w:rPr>
        <w:t>Berkshire Reading</w:t>
      </w:r>
      <w:r w:rsidRPr="00F545E4">
        <w:rPr>
          <w:b/>
          <w:szCs w:val="24"/>
        </w:rPr>
        <w:t xml:space="preserve"> – Ox Alum – Thomas Knight</w:t>
      </w:r>
      <w:r>
        <w:rPr>
          <w:szCs w:val="24"/>
        </w:rPr>
        <w:t xml:space="preserve"> – Of Berks, pleb. St John’s Coll., matric 12 Nov 1619, aged 16; B.A. 17 Feb 1622-3, bar.-at-law, Lincoln’s Inn, 1629, as </w:t>
      </w:r>
      <w:r w:rsidRPr="00AC6F1A">
        <w:rPr>
          <w:b/>
          <w:szCs w:val="24"/>
        </w:rPr>
        <w:t>son and heir of Roger, of Reading</w:t>
      </w:r>
      <w:r>
        <w:rPr>
          <w:szCs w:val="24"/>
        </w:rPr>
        <w:t xml:space="preserve">, Berks, gent.  See Fosters </w:t>
      </w:r>
      <w:r w:rsidRPr="00F545E4">
        <w:rPr>
          <w:i/>
          <w:szCs w:val="24"/>
        </w:rPr>
        <w:t>Judges and Barristers</w:t>
      </w:r>
      <w:r>
        <w:rPr>
          <w:szCs w:val="24"/>
        </w:rPr>
        <w:t xml:space="preserve">. </w:t>
      </w:r>
      <w:r>
        <w:t xml:space="preserve"> </w:t>
      </w:r>
      <w:r>
        <w:rPr>
          <w:szCs w:val="24"/>
        </w:rPr>
        <w:t>(Oxford University Alumni 1500-1886, p. 862)</w:t>
      </w:r>
    </w:p>
    <w:p w:rsidR="00464506" w:rsidRDefault="00464506" w:rsidP="00464506">
      <w:pPr>
        <w:rPr>
          <w:szCs w:val="24"/>
        </w:rPr>
      </w:pPr>
      <w:r w:rsidRPr="00D45AFC">
        <w:rPr>
          <w:b/>
          <w:szCs w:val="24"/>
        </w:rPr>
        <w:t xml:space="preserve">1619 – Nov 30 – </w:t>
      </w:r>
      <w:r w:rsidR="00FC1BF9" w:rsidRPr="007A5EE4">
        <w:rPr>
          <w:b/>
          <w:szCs w:val="24"/>
          <w:u w:val="single"/>
        </w:rPr>
        <w:t xml:space="preserve">UK </w:t>
      </w:r>
      <w:r w:rsidRPr="00D45AFC">
        <w:rPr>
          <w:b/>
          <w:szCs w:val="24"/>
          <w:u w:val="single"/>
        </w:rPr>
        <w:t>Cornwall Pillaton</w:t>
      </w:r>
      <w:r w:rsidRPr="00D45AFC">
        <w:rPr>
          <w:b/>
          <w:szCs w:val="24"/>
        </w:rPr>
        <w:t xml:space="preserve"> – Admin – Thomas Knight</w:t>
      </w:r>
      <w:r>
        <w:rPr>
          <w:szCs w:val="24"/>
        </w:rPr>
        <w:t xml:space="preserve"> - </w:t>
      </w:r>
      <w:r w:rsidRPr="00D45AFC">
        <w:rPr>
          <w:szCs w:val="24"/>
        </w:rPr>
        <w:t>Enfeoffment. £70. Annual rent 6s. 8d.</w:t>
      </w:r>
      <w:r>
        <w:rPr>
          <w:szCs w:val="24"/>
        </w:rPr>
        <w:t xml:space="preserve">  </w:t>
      </w:r>
      <w:r w:rsidRPr="00D45AFC">
        <w:rPr>
          <w:szCs w:val="24"/>
        </w:rPr>
        <w:t>(i) Thos. Mohun of Tavistock, gent.</w:t>
      </w:r>
      <w:r>
        <w:rPr>
          <w:szCs w:val="24"/>
        </w:rPr>
        <w:t xml:space="preserve">  </w:t>
      </w:r>
      <w:r w:rsidRPr="00D45AFC">
        <w:rPr>
          <w:szCs w:val="24"/>
        </w:rPr>
        <w:t xml:space="preserve">(ii) Chris. Bill of </w:t>
      </w:r>
      <w:r w:rsidRPr="00D45AFC">
        <w:rPr>
          <w:szCs w:val="24"/>
        </w:rPr>
        <w:lastRenderedPageBreak/>
        <w:t>Clifton, Cornwall, gent.</w:t>
      </w:r>
      <w:r>
        <w:rPr>
          <w:szCs w:val="24"/>
        </w:rPr>
        <w:t xml:space="preserve">  </w:t>
      </w:r>
      <w:r w:rsidRPr="00D45AFC">
        <w:rPr>
          <w:szCs w:val="24"/>
        </w:rPr>
        <w:t xml:space="preserve">- 2/3 of Sawnton, Pillaton, part of the manor of Pillaton. Distraint after arrears of 6 months. (i) attorneys Alexander Arundell, gent. and </w:t>
      </w:r>
      <w:r w:rsidRPr="00AC6F1A">
        <w:rPr>
          <w:b/>
          <w:szCs w:val="24"/>
        </w:rPr>
        <w:t>Thomas Knight</w:t>
      </w:r>
      <w:r w:rsidRPr="00D45AFC">
        <w:rPr>
          <w:szCs w:val="24"/>
        </w:rPr>
        <w:t>.</w:t>
      </w:r>
      <w:r>
        <w:rPr>
          <w:szCs w:val="24"/>
        </w:rPr>
        <w:t xml:space="preserve">  </w:t>
      </w:r>
      <w:r w:rsidRPr="00D45AFC">
        <w:rPr>
          <w:szCs w:val="24"/>
        </w:rPr>
        <w:t>Witd. Robt. Rous, Thos. Sprye, Wm. Treuisa, Benjamin Cappron, Peter Pomerey.</w:t>
      </w:r>
      <w:r>
        <w:rPr>
          <w:szCs w:val="24"/>
        </w:rPr>
        <w:t xml:space="preserve">  </w:t>
      </w:r>
      <w:r w:rsidRPr="00D45AFC">
        <w:rPr>
          <w:szCs w:val="24"/>
        </w:rPr>
        <w:t>Endorsed with livery of seizin 1 October 1623, witd. Jn. Skelton Grenvile Byll, Nich. Moone, Coniock May.</w:t>
      </w:r>
      <w:r>
        <w:rPr>
          <w:szCs w:val="24"/>
        </w:rPr>
        <w:t xml:space="preserve"> (Cornwall Record Offic, Ref: </w:t>
      </w:r>
      <w:r w:rsidRPr="00D45AFC">
        <w:rPr>
          <w:szCs w:val="24"/>
        </w:rPr>
        <w:t>CY/687</w:t>
      </w:r>
      <w:r>
        <w:rPr>
          <w:szCs w:val="24"/>
        </w:rPr>
        <w:t>)</w:t>
      </w:r>
    </w:p>
    <w:p w:rsidR="00464506" w:rsidRDefault="00464506" w:rsidP="00464506">
      <w:pPr>
        <w:rPr>
          <w:b/>
        </w:rPr>
      </w:pPr>
      <w:r w:rsidRPr="00E34749">
        <w:rPr>
          <w:b/>
        </w:rPr>
        <w:t xml:space="preserve">1619 – </w:t>
      </w:r>
      <w:r w:rsidR="00FC1BF9" w:rsidRPr="007A5EE4">
        <w:rPr>
          <w:b/>
          <w:szCs w:val="24"/>
          <w:u w:val="single"/>
        </w:rPr>
        <w:t xml:space="preserve">UK </w:t>
      </w:r>
      <w:r w:rsidRPr="00E34749">
        <w:rPr>
          <w:b/>
          <w:u w:val="single"/>
        </w:rPr>
        <w:t>Devonshire Ugborough</w:t>
      </w:r>
      <w:r w:rsidRPr="00E34749">
        <w:rPr>
          <w:b/>
        </w:rPr>
        <w:t xml:space="preserve"> – Mar – Leonard Knight &amp; Thomasia Russell</w:t>
      </w:r>
    </w:p>
    <w:p w:rsidR="00464506" w:rsidRDefault="00464506" w:rsidP="00464506">
      <w:pPr>
        <w:rPr>
          <w:szCs w:val="24"/>
        </w:rPr>
      </w:pPr>
      <w:r>
        <w:rPr>
          <w:b/>
        </w:rPr>
        <w:t xml:space="preserve">1619 – </w:t>
      </w:r>
      <w:r w:rsidRPr="003E7ED2">
        <w:rPr>
          <w:b/>
          <w:u w:val="single"/>
        </w:rPr>
        <w:t>VA Charles City</w:t>
      </w:r>
      <w:r>
        <w:rPr>
          <w:b/>
        </w:rPr>
        <w:t xml:space="preserve"> – Info - John Woodson - </w:t>
      </w:r>
      <w:r w:rsidRPr="00D57EFD">
        <w:rPr>
          <w:szCs w:val="24"/>
        </w:rPr>
        <w:t xml:space="preserve">John Woodson and Sarah his wife arrive on the ship </w:t>
      </w:r>
      <w:r w:rsidRPr="003E7ED2">
        <w:rPr>
          <w:i/>
          <w:szCs w:val="24"/>
        </w:rPr>
        <w:t>George</w:t>
      </w:r>
      <w:r w:rsidRPr="00D57EFD">
        <w:rPr>
          <w:szCs w:val="24"/>
        </w:rPr>
        <w:t xml:space="preserve">, fellow passengers with Governor Sir George Yeardley and his wife Temperance Flowerdew, Lady Yeardley. Apparently, a family account, </w:t>
      </w:r>
      <w:r w:rsidRPr="00FC1BF9">
        <w:rPr>
          <w:i/>
          <w:szCs w:val="24"/>
        </w:rPr>
        <w:t>written in 1785</w:t>
      </w:r>
      <w:r>
        <w:rPr>
          <w:szCs w:val="24"/>
        </w:rPr>
        <w:t xml:space="preserve"> – 166 years later - </w:t>
      </w:r>
      <w:r w:rsidRPr="00D57EFD">
        <w:rPr>
          <w:szCs w:val="24"/>
        </w:rPr>
        <w:t xml:space="preserve"> by Charles Woodson (1712-1796) supplie</w:t>
      </w:r>
      <w:r>
        <w:rPr>
          <w:szCs w:val="24"/>
        </w:rPr>
        <w:t>d</w:t>
      </w:r>
      <w:r w:rsidRPr="00D57EFD">
        <w:rPr>
          <w:szCs w:val="24"/>
        </w:rPr>
        <w:t xml:space="preserve"> alleged details and connect</w:t>
      </w:r>
      <w:r>
        <w:rPr>
          <w:szCs w:val="24"/>
        </w:rPr>
        <w:t>ed</w:t>
      </w:r>
      <w:r w:rsidRPr="00D57EFD">
        <w:rPr>
          <w:szCs w:val="24"/>
        </w:rPr>
        <w:t xml:space="preserve"> </w:t>
      </w:r>
      <w:r>
        <w:rPr>
          <w:szCs w:val="24"/>
        </w:rPr>
        <w:t xml:space="preserve">the later appearing </w:t>
      </w:r>
      <w:r w:rsidRPr="00D57EFD">
        <w:rPr>
          <w:szCs w:val="24"/>
        </w:rPr>
        <w:t xml:space="preserve">Robert Woodson and John Woodson of Curles, with </w:t>
      </w:r>
      <w:r>
        <w:rPr>
          <w:szCs w:val="24"/>
        </w:rPr>
        <w:t xml:space="preserve">this early </w:t>
      </w:r>
      <w:r w:rsidRPr="00D57EFD">
        <w:rPr>
          <w:szCs w:val="24"/>
        </w:rPr>
        <w:t>John Woodson who</w:t>
      </w:r>
      <w:r>
        <w:rPr>
          <w:szCs w:val="24"/>
        </w:rPr>
        <w:t>, in the family tale,</w:t>
      </w:r>
      <w:r w:rsidRPr="00D57EFD">
        <w:rPr>
          <w:szCs w:val="24"/>
        </w:rPr>
        <w:t xml:space="preserve"> has been granted a medical degree</w:t>
      </w:r>
      <w:r>
        <w:rPr>
          <w:szCs w:val="24"/>
        </w:rPr>
        <w:t xml:space="preserve">, </w:t>
      </w:r>
      <w:r w:rsidRPr="00D57EFD">
        <w:rPr>
          <w:szCs w:val="24"/>
        </w:rPr>
        <w:t xml:space="preserve">and Sarah is given the identity of </w:t>
      </w:r>
      <w:r>
        <w:rPr>
          <w:szCs w:val="24"/>
        </w:rPr>
        <w:t xml:space="preserve">a </w:t>
      </w:r>
      <w:r w:rsidRPr="00D57EFD">
        <w:rPr>
          <w:szCs w:val="24"/>
        </w:rPr>
        <w:t>woman who actually married a Churchill</w:t>
      </w:r>
      <w:r>
        <w:rPr>
          <w:szCs w:val="24"/>
        </w:rPr>
        <w:t xml:space="preserve"> and never came to Virginia (Sarah Winston 1598 -1678))</w:t>
      </w:r>
      <w:r w:rsidRPr="00D57EFD">
        <w:rPr>
          <w:szCs w:val="24"/>
        </w:rPr>
        <w:t xml:space="preserve">. This story claims that </w:t>
      </w:r>
      <w:r>
        <w:rPr>
          <w:szCs w:val="24"/>
        </w:rPr>
        <w:t>“</w:t>
      </w:r>
      <w:r w:rsidRPr="00D57EFD">
        <w:rPr>
          <w:szCs w:val="24"/>
        </w:rPr>
        <w:t>Dr</w:t>
      </w:r>
      <w:r>
        <w:rPr>
          <w:szCs w:val="24"/>
        </w:rPr>
        <w:t>”</w:t>
      </w:r>
      <w:r w:rsidRPr="00D57EFD">
        <w:rPr>
          <w:szCs w:val="24"/>
        </w:rPr>
        <w:t>. John Woodson was killed in the Indian attack of 18 Apr 1644. Sarah allegedly remarried to 1) a Mr. Dunwell; 2) a Mr. Johnson.  Being thrice widowed, Sarah left a nuncupative will recorded 17 Jan 1660/1 which made bequests to John Woodson, Robert Woodson, Deborah Woodson (under age</w:t>
      </w:r>
      <w:r>
        <w:rPr>
          <w:szCs w:val="24"/>
        </w:rPr>
        <w:t>)</w:t>
      </w:r>
      <w:r w:rsidRPr="00D57EFD">
        <w:rPr>
          <w:szCs w:val="24"/>
        </w:rPr>
        <w:t xml:space="preserve"> and Elizabeth Dunwell (</w:t>
      </w:r>
      <w:r>
        <w:rPr>
          <w:szCs w:val="24"/>
        </w:rPr>
        <w:t xml:space="preserve">also </w:t>
      </w:r>
      <w:r w:rsidRPr="00D57EFD">
        <w:rPr>
          <w:szCs w:val="24"/>
        </w:rPr>
        <w:t xml:space="preserve">under age). John Woodson was the implied executor.  I’ll include the text of the widow Johnson’s inventory at the appropriate time slot. </w:t>
      </w:r>
    </w:p>
    <w:p w:rsidR="00464506" w:rsidRDefault="00464506" w:rsidP="00464506">
      <w:r>
        <w:t xml:space="preserve">The family story says that John Woodson came from Devonshire. Following the arrival of John and Sara Woodson in VA, “Owing to the loss of records, </w:t>
      </w:r>
      <w:r w:rsidRPr="00D57EFD">
        <w:rPr>
          <w:i/>
        </w:rPr>
        <w:t>we have nothing further until about 1679</w:t>
      </w:r>
      <w:r>
        <w:t xml:space="preserve"> when Robert and John Woodson, brothers, appear among the tithables of Curl</w:t>
      </w:r>
      <w:r w:rsidR="00AC6F1A">
        <w:t>e</w:t>
      </w:r>
      <w:r>
        <w:t xml:space="preserve">s, a plantation on the north side of James River, above Flowerdew Hundred. </w:t>
      </w:r>
      <w:r w:rsidRPr="003E7ED2">
        <w:rPr>
          <w:i/>
        </w:rPr>
        <w:t>Presumably</w:t>
      </w:r>
      <w:r>
        <w:t xml:space="preserve"> they were sons of John Woodson and Sarah his wife. </w:t>
      </w:r>
      <w:r w:rsidRPr="00D57EFD">
        <w:rPr>
          <w:i/>
        </w:rPr>
        <w:t>According to a deposition, Robert Woodson was born in 1634</w:t>
      </w:r>
      <w:r>
        <w:t xml:space="preserve">, i.e. nine years after the Jamestown Muster of 1625.” (Dorman)  </w:t>
      </w:r>
    </w:p>
    <w:p w:rsidR="00464506" w:rsidRDefault="00464506" w:rsidP="00464506">
      <w:r>
        <w:t xml:space="preserve">I hope the reader may well note the birth records of a John Woodson and Robert Woodson in 1634 May and 1638 Sep 9, respectively, in England. Taken together with additional records I have found, as will be shown below, there </w:t>
      </w:r>
      <w:r w:rsidRPr="00D57EFD">
        <w:rPr>
          <w:i/>
        </w:rPr>
        <w:t>are</w:t>
      </w:r>
      <w:r>
        <w:t xml:space="preserve"> earlier records of the two Woodsons in VA before 1679 – as headrights on land patents.  That is to say, they were either “borrowed” or imported. </w:t>
      </w:r>
    </w:p>
    <w:p w:rsidR="00464506" w:rsidRDefault="00464506" w:rsidP="00464506">
      <w:pPr>
        <w:spacing w:before="240" w:after="240"/>
        <w:rPr>
          <w:szCs w:val="24"/>
        </w:rPr>
      </w:pPr>
      <w:r w:rsidRPr="00D57EFD">
        <w:rPr>
          <w:szCs w:val="24"/>
        </w:rPr>
        <w:t>The family</w:t>
      </w:r>
      <w:r>
        <w:rPr>
          <w:szCs w:val="24"/>
        </w:rPr>
        <w:t xml:space="preserve"> myth</w:t>
      </w:r>
      <w:r w:rsidRPr="00D57EFD">
        <w:rPr>
          <w:szCs w:val="24"/>
        </w:rPr>
        <w:t xml:space="preserve">, with no evidence to contradict it, has prevailed for two centuries when, in point of fact, there is no real </w:t>
      </w:r>
      <w:r w:rsidRPr="00D57EFD">
        <w:rPr>
          <w:i/>
          <w:szCs w:val="24"/>
        </w:rPr>
        <w:t>documentary evidence</w:t>
      </w:r>
      <w:r w:rsidRPr="00D57EFD">
        <w:rPr>
          <w:szCs w:val="24"/>
        </w:rPr>
        <w:t xml:space="preserve"> relating to their origins or any details of their lives that later became “common knowledge” among genealogical researchers.  </w:t>
      </w:r>
      <w:r>
        <w:rPr>
          <w:szCs w:val="24"/>
        </w:rPr>
        <w:t>I believe that the records show that the truth was somewhat different.</w:t>
      </w:r>
    </w:p>
    <w:p w:rsidR="00A43B03" w:rsidRDefault="00A43B03" w:rsidP="00A43B03">
      <w:pPr>
        <w:pStyle w:val="Heading2"/>
      </w:pPr>
      <w:r>
        <w:t>1620</w:t>
      </w:r>
    </w:p>
    <w:p w:rsidR="00464506" w:rsidRDefault="00464506" w:rsidP="00464506">
      <w:pPr>
        <w:rPr>
          <w:szCs w:val="24"/>
        </w:rPr>
      </w:pPr>
      <w:r w:rsidRPr="009E7216">
        <w:rPr>
          <w:b/>
          <w:szCs w:val="24"/>
        </w:rPr>
        <w:t>162</w:t>
      </w:r>
      <w:r>
        <w:rPr>
          <w:b/>
          <w:szCs w:val="24"/>
        </w:rPr>
        <w:t>0</w:t>
      </w:r>
      <w:r w:rsidRPr="009E7216">
        <w:rPr>
          <w:b/>
          <w:szCs w:val="24"/>
        </w:rPr>
        <w:t xml:space="preserve"> – Feb 10</w:t>
      </w:r>
      <w:r w:rsidR="000B2955">
        <w:rPr>
          <w:b/>
          <w:szCs w:val="24"/>
        </w:rPr>
        <w:t xml:space="preserve"> – </w:t>
      </w:r>
      <w:r w:rsidR="000B2955" w:rsidRPr="000B2955">
        <w:rPr>
          <w:b/>
          <w:szCs w:val="24"/>
          <w:u w:val="single"/>
        </w:rPr>
        <w:t xml:space="preserve">UK </w:t>
      </w:r>
      <w:r w:rsidRPr="009E7216">
        <w:rPr>
          <w:b/>
          <w:szCs w:val="24"/>
          <w:u w:val="single"/>
        </w:rPr>
        <w:t>Hampshire Chawton</w:t>
      </w:r>
      <w:r w:rsidRPr="009E7216">
        <w:rPr>
          <w:b/>
          <w:szCs w:val="24"/>
        </w:rPr>
        <w:t xml:space="preserve"> – Will – John Knight</w:t>
      </w:r>
      <w:r>
        <w:rPr>
          <w:b/>
          <w:szCs w:val="24"/>
        </w:rPr>
        <w:t>, Esq</w:t>
      </w:r>
      <w:r>
        <w:rPr>
          <w:szCs w:val="24"/>
        </w:rPr>
        <w:t xml:space="preserve"> – This will is long, the image is muddy, the script is messy, so I’m going to resort to the History of Parliament here. This John Knight was the </w:t>
      </w:r>
      <w:r w:rsidRPr="00AC6F1A">
        <w:rPr>
          <w:b/>
          <w:szCs w:val="24"/>
        </w:rPr>
        <w:t>son of Nicholas Knight</w:t>
      </w:r>
      <w:r>
        <w:rPr>
          <w:szCs w:val="24"/>
        </w:rPr>
        <w:t xml:space="preserve"> of Chawton; his mother was </w:t>
      </w:r>
      <w:r w:rsidRPr="00AC6F1A">
        <w:rPr>
          <w:b/>
          <w:szCs w:val="24"/>
        </w:rPr>
        <w:t>Elizabeth Standen</w:t>
      </w:r>
      <w:r>
        <w:rPr>
          <w:szCs w:val="24"/>
        </w:rPr>
        <w:t xml:space="preserve">, daughter of John Standen, Yeoman, of Sussex. He married </w:t>
      </w:r>
      <w:r w:rsidRPr="00AC6F1A">
        <w:rPr>
          <w:b/>
          <w:szCs w:val="24"/>
        </w:rPr>
        <w:t>Mary Neale</w:t>
      </w:r>
      <w:r>
        <w:rPr>
          <w:szCs w:val="24"/>
        </w:rPr>
        <w:t xml:space="preserve">, daughter of William Neale of Warnford. </w:t>
      </w:r>
    </w:p>
    <w:p w:rsidR="00464506" w:rsidRDefault="00464506" w:rsidP="00464506">
      <w:pPr>
        <w:ind w:left="284"/>
        <w:rPr>
          <w:szCs w:val="24"/>
        </w:rPr>
      </w:pPr>
      <w:r>
        <w:rPr>
          <w:szCs w:val="24"/>
        </w:rPr>
        <w:t>“</w:t>
      </w:r>
      <w:r w:rsidRPr="0070654F">
        <w:rPr>
          <w:szCs w:val="24"/>
        </w:rPr>
        <w:t xml:space="preserve">Knight’s call to the bar is mentioned in the Middle Temple records in June 1603, but it was not confirmed until the following February, over 20 years after his admission. During the next few years he was fined for not attending vacation </w:t>
      </w:r>
      <w:r w:rsidRPr="0070654F">
        <w:rPr>
          <w:szCs w:val="24"/>
        </w:rPr>
        <w:lastRenderedPageBreak/>
        <w:t xml:space="preserve">readings, and in May 1612 he was fined £5 for not reading himself. By 1615, when he surrendered his chamber, he was styled ‘a master of the utter bar’. Clearly he did not need to make a living as a lawyer. </w:t>
      </w:r>
    </w:p>
    <w:p w:rsidR="00464506" w:rsidRDefault="00464506" w:rsidP="00464506">
      <w:pPr>
        <w:ind w:left="284"/>
        <w:rPr>
          <w:szCs w:val="24"/>
        </w:rPr>
      </w:pPr>
      <w:r>
        <w:rPr>
          <w:szCs w:val="24"/>
        </w:rPr>
        <w:t>“</w:t>
      </w:r>
      <w:r w:rsidRPr="00957ACE">
        <w:rPr>
          <w:szCs w:val="24"/>
        </w:rPr>
        <w:t>Although family disputes over his father’s will were not settled until 1596, he inherited several manors in Hampshire, and between 1593 and 1611 he bought more land, mainly in the neighbourhood of Alton. He rebuilt Chawton house, where his initials and the date 1588 appear on one of the firebacks, and founded ‘Knight’s Charity’ with a £6 rent charge on Amery farm, Alton.</w:t>
      </w:r>
      <w:r>
        <w:rPr>
          <w:szCs w:val="24"/>
        </w:rPr>
        <w:t>”</w:t>
      </w:r>
      <w:r>
        <w:rPr>
          <w:rStyle w:val="FootnoteReference"/>
          <w:szCs w:val="24"/>
        </w:rPr>
        <w:footnoteReference w:id="10"/>
      </w:r>
    </w:p>
    <w:p w:rsidR="00464506" w:rsidRDefault="00464506" w:rsidP="00464506">
      <w:pPr>
        <w:rPr>
          <w:szCs w:val="24"/>
        </w:rPr>
      </w:pPr>
      <w:r>
        <w:rPr>
          <w:szCs w:val="24"/>
        </w:rPr>
        <w:t xml:space="preserve">The charity is discussed in the first part of the will. His heir was George Gunter, son of his daughter Joan </w:t>
      </w:r>
      <w:r w:rsidR="00AC6F1A">
        <w:rPr>
          <w:szCs w:val="24"/>
        </w:rPr>
        <w:t xml:space="preserve">Knight </w:t>
      </w:r>
      <w:r>
        <w:rPr>
          <w:szCs w:val="24"/>
        </w:rPr>
        <w:t xml:space="preserve">Gunter. There are detailed bequests of money, plate and rings to relatives and friends and he gave 5 or 10 pounds to numerous servants. The residue of the estate went to his </w:t>
      </w:r>
      <w:r w:rsidRPr="00AC6F1A">
        <w:rPr>
          <w:b/>
          <w:szCs w:val="24"/>
        </w:rPr>
        <w:t>brother, Stephen Knight</w:t>
      </w:r>
      <w:r>
        <w:rPr>
          <w:szCs w:val="24"/>
        </w:rPr>
        <w:t>, Clerk, who was executor. It is through Stephen that the estate ultimately passed. (</w:t>
      </w:r>
      <w:r w:rsidRPr="00923DF6">
        <w:rPr>
          <w:szCs w:val="24"/>
        </w:rPr>
        <w:t>Prerogative Court of Canterbury Wills, 1384-1858</w:t>
      </w:r>
      <w:r>
        <w:rPr>
          <w:szCs w:val="24"/>
        </w:rPr>
        <w:t xml:space="preserve">, </w:t>
      </w:r>
      <w:r w:rsidRPr="00923DF6">
        <w:rPr>
          <w:szCs w:val="24"/>
        </w:rPr>
        <w:t>PROB 11: Will Registers</w:t>
      </w:r>
      <w:r>
        <w:rPr>
          <w:szCs w:val="24"/>
        </w:rPr>
        <w:t xml:space="preserve">, </w:t>
      </w:r>
      <w:r w:rsidRPr="00923DF6">
        <w:rPr>
          <w:szCs w:val="24"/>
        </w:rPr>
        <w:t>1599-1623</w:t>
      </w:r>
      <w:r>
        <w:rPr>
          <w:szCs w:val="24"/>
        </w:rPr>
        <w:t xml:space="preserve">, </w:t>
      </w:r>
      <w:r w:rsidRPr="00923DF6">
        <w:rPr>
          <w:szCs w:val="24"/>
        </w:rPr>
        <w:t>Piece 137: Dale, Quire Numbers 1-63 (1621)</w:t>
      </w:r>
      <w:r>
        <w:rPr>
          <w:szCs w:val="24"/>
        </w:rPr>
        <w:t>)</w:t>
      </w:r>
    </w:p>
    <w:p w:rsidR="001470B7" w:rsidRDefault="00464506" w:rsidP="001470B7">
      <w:pPr>
        <w:spacing w:before="240" w:after="240"/>
      </w:pPr>
      <w:r>
        <w:rPr>
          <w:b/>
          <w:szCs w:val="24"/>
        </w:rPr>
        <w:t xml:space="preserve">1620 - Mar </w:t>
      </w:r>
      <w:r>
        <w:rPr>
          <w:szCs w:val="24"/>
        </w:rPr>
        <w:t xml:space="preserve">– </w:t>
      </w:r>
      <w:r w:rsidRPr="002C011C">
        <w:rPr>
          <w:b/>
          <w:szCs w:val="24"/>
          <w:u w:val="single"/>
        </w:rPr>
        <w:t>V</w:t>
      </w:r>
      <w:r w:rsidR="000B2955">
        <w:rPr>
          <w:b/>
          <w:szCs w:val="24"/>
          <w:u w:val="single"/>
        </w:rPr>
        <w:t>A Jamestown</w:t>
      </w:r>
      <w:r>
        <w:rPr>
          <w:szCs w:val="24"/>
        </w:rPr>
        <w:t xml:space="preserve"> </w:t>
      </w:r>
      <w:r w:rsidRPr="001D2BC0">
        <w:rPr>
          <w:b/>
          <w:szCs w:val="24"/>
        </w:rPr>
        <w:t>– Info</w:t>
      </w:r>
      <w:r w:rsidRPr="00AC6F1A">
        <w:rPr>
          <w:b/>
          <w:szCs w:val="24"/>
        </w:rPr>
        <w:t xml:space="preserve"> </w:t>
      </w:r>
      <w:r w:rsidR="00BB71AC" w:rsidRPr="00AC6F1A">
        <w:rPr>
          <w:b/>
          <w:szCs w:val="24"/>
        </w:rPr>
        <w:t>–</w:t>
      </w:r>
      <w:r w:rsidRPr="00AC6F1A">
        <w:rPr>
          <w:b/>
          <w:szCs w:val="24"/>
        </w:rPr>
        <w:t xml:space="preserve"> </w:t>
      </w:r>
      <w:r w:rsidR="00BB71AC" w:rsidRPr="00AC6F1A">
        <w:rPr>
          <w:b/>
          <w:szCs w:val="24"/>
        </w:rPr>
        <w:t xml:space="preserve">Census </w:t>
      </w:r>
      <w:r w:rsidR="00BB71AC">
        <w:rPr>
          <w:szCs w:val="24"/>
        </w:rPr>
        <w:t xml:space="preserve">- </w:t>
      </w:r>
      <w:r>
        <w:t>Virginia's first muster, or census, was compiled in March 1620, at which time the population included 892 Europeans and, among "Others not Christians in the Service of the English," four Indians and thirty-two Africans. Fifteen of the Africans were male and seventeen were female. Although it is uncertain where the Africans lived, some probably resided at Jamestown in the households of Sir George Yeardley and Captain William Peirce, both of whom later were credited with having black servants. (Coldham and others)</w:t>
      </w:r>
    </w:p>
    <w:p w:rsidR="00106A8A" w:rsidRDefault="00106A8A" w:rsidP="00106A8A">
      <w:pPr>
        <w:rPr>
          <w:szCs w:val="24"/>
        </w:rPr>
      </w:pPr>
      <w:r w:rsidRPr="00E20D42">
        <w:rPr>
          <w:b/>
        </w:rPr>
        <w:t>1620 – May 12</w:t>
      </w:r>
      <w:r w:rsidR="000B2955">
        <w:rPr>
          <w:b/>
          <w:szCs w:val="24"/>
        </w:rPr>
        <w:t xml:space="preserve"> – </w:t>
      </w:r>
      <w:r w:rsidR="000B2955" w:rsidRPr="000B2955">
        <w:rPr>
          <w:b/>
          <w:szCs w:val="24"/>
          <w:u w:val="single"/>
        </w:rPr>
        <w:t xml:space="preserve">UK </w:t>
      </w:r>
      <w:r w:rsidRPr="00E20D42">
        <w:rPr>
          <w:b/>
          <w:u w:val="single"/>
        </w:rPr>
        <w:t>Kent Maidstone</w:t>
      </w:r>
      <w:r w:rsidRPr="00E20D42">
        <w:rPr>
          <w:b/>
        </w:rPr>
        <w:t xml:space="preserve"> </w:t>
      </w:r>
      <w:r w:rsidR="007A089D">
        <w:rPr>
          <w:b/>
        </w:rPr>
        <w:t>– Birth/Bap –</w:t>
      </w:r>
      <w:r w:rsidRPr="00E20D42">
        <w:rPr>
          <w:b/>
        </w:rPr>
        <w:t xml:space="preserve"> William Knight</w:t>
      </w:r>
      <w:r>
        <w:t xml:space="preserve"> – s/o Gabriel Knight </w:t>
      </w:r>
      <w:r w:rsidRPr="001F77E8">
        <w:t>(Tyler)</w:t>
      </w:r>
      <w:r>
        <w:t xml:space="preserve"> </w:t>
      </w:r>
      <w:r w:rsidR="00BB71AC">
        <w:br/>
      </w:r>
      <w:r w:rsidR="00BB71AC" w:rsidRPr="00BB71AC">
        <w:rPr>
          <w:b/>
        </w:rPr>
        <w:t>Note</w:t>
      </w:r>
      <w:r w:rsidR="00BB71AC">
        <w:t xml:space="preserve">: </w:t>
      </w:r>
      <w:r>
        <w:t xml:space="preserve">Appears to say “twins” and the other child, a dau named Francis, </w:t>
      </w:r>
      <w:r w:rsidR="00D47A5F">
        <w:t xml:space="preserve">was </w:t>
      </w:r>
      <w:r>
        <w:t xml:space="preserve">bur Oct 8 that year. </w:t>
      </w:r>
    </w:p>
    <w:p w:rsidR="00106A8A" w:rsidRDefault="00106A8A" w:rsidP="00106A8A">
      <w:pPr>
        <w:rPr>
          <w:szCs w:val="24"/>
        </w:rPr>
      </w:pPr>
      <w:r w:rsidRPr="00B11B49">
        <w:rPr>
          <w:b/>
          <w:szCs w:val="24"/>
        </w:rPr>
        <w:t>1620 – Jul 2</w:t>
      </w:r>
      <w:r w:rsidR="000B2955">
        <w:rPr>
          <w:b/>
          <w:szCs w:val="24"/>
        </w:rPr>
        <w:t xml:space="preserve"> – </w:t>
      </w:r>
      <w:r w:rsidR="000B2955" w:rsidRPr="000B2955">
        <w:rPr>
          <w:b/>
          <w:szCs w:val="24"/>
          <w:u w:val="single"/>
        </w:rPr>
        <w:t xml:space="preserve">UK </w:t>
      </w:r>
      <w:r w:rsidRPr="00B11B49">
        <w:rPr>
          <w:b/>
          <w:szCs w:val="24"/>
          <w:u w:val="single"/>
        </w:rPr>
        <w:t>London St Bride</w:t>
      </w:r>
      <w:r w:rsidRPr="00B11B49">
        <w:rPr>
          <w:b/>
          <w:szCs w:val="24"/>
        </w:rPr>
        <w:t xml:space="preserve"> </w:t>
      </w:r>
      <w:r w:rsidR="007A089D">
        <w:rPr>
          <w:b/>
          <w:szCs w:val="24"/>
        </w:rPr>
        <w:t>– Birth/Bap –</w:t>
      </w:r>
      <w:r w:rsidRPr="00B11B49">
        <w:rPr>
          <w:b/>
          <w:szCs w:val="24"/>
        </w:rPr>
        <w:t xml:space="preserve"> Peter Knight</w:t>
      </w:r>
      <w:r w:rsidRPr="00BC4DE8">
        <w:rPr>
          <w:szCs w:val="24"/>
        </w:rPr>
        <w:t xml:space="preserve"> </w:t>
      </w:r>
      <w:r>
        <w:rPr>
          <w:szCs w:val="24"/>
        </w:rPr>
        <w:t xml:space="preserve">- </w:t>
      </w:r>
      <w:r w:rsidRPr="00BC4DE8">
        <w:rPr>
          <w:szCs w:val="24"/>
        </w:rPr>
        <w:t xml:space="preserve">s/o Peter </w:t>
      </w:r>
      <w:r w:rsidR="00D47A5F">
        <w:rPr>
          <w:szCs w:val="24"/>
        </w:rPr>
        <w:t xml:space="preserve">Knight </w:t>
      </w:r>
      <w:r w:rsidRPr="00BC4DE8">
        <w:rPr>
          <w:szCs w:val="24"/>
        </w:rPr>
        <w:t>&amp; Cicely</w:t>
      </w:r>
      <w:r>
        <w:rPr>
          <w:szCs w:val="24"/>
        </w:rPr>
        <w:t xml:space="preserve"> (London Met Arch)</w:t>
      </w:r>
      <w:r w:rsidR="00D47A5F">
        <w:rPr>
          <w:szCs w:val="24"/>
        </w:rPr>
        <w:br/>
      </w:r>
      <w:r w:rsidR="00D47A5F" w:rsidRPr="00D47A5F">
        <w:rPr>
          <w:b/>
          <w:szCs w:val="24"/>
        </w:rPr>
        <w:t>Note</w:t>
      </w:r>
      <w:r w:rsidR="00D47A5F">
        <w:rPr>
          <w:szCs w:val="24"/>
        </w:rPr>
        <w:t xml:space="preserve">: This is, most likely, the birth record of Capt. Peter Knight of Northumberland County VA. </w:t>
      </w:r>
    </w:p>
    <w:p w:rsidR="00106A8A" w:rsidRDefault="00106A8A" w:rsidP="00106A8A">
      <w:pPr>
        <w:rPr>
          <w:szCs w:val="24"/>
        </w:rPr>
      </w:pPr>
      <w:r w:rsidRPr="00B11B49">
        <w:rPr>
          <w:b/>
          <w:szCs w:val="24"/>
        </w:rPr>
        <w:t>1620 – Jul 15</w:t>
      </w:r>
      <w:r w:rsidR="000B2955">
        <w:rPr>
          <w:b/>
          <w:szCs w:val="24"/>
        </w:rPr>
        <w:t xml:space="preserve"> – </w:t>
      </w:r>
      <w:r w:rsidR="000B2955" w:rsidRPr="000B2955">
        <w:rPr>
          <w:b/>
          <w:szCs w:val="24"/>
          <w:u w:val="single"/>
        </w:rPr>
        <w:t xml:space="preserve">UK </w:t>
      </w:r>
      <w:r w:rsidRPr="00B11B49">
        <w:rPr>
          <w:b/>
          <w:szCs w:val="24"/>
          <w:u w:val="single"/>
        </w:rPr>
        <w:t>London St Bride</w:t>
      </w:r>
      <w:r w:rsidRPr="00B11B49">
        <w:rPr>
          <w:b/>
          <w:szCs w:val="24"/>
        </w:rPr>
        <w:t xml:space="preserve"> </w:t>
      </w:r>
      <w:r w:rsidR="007A089D">
        <w:rPr>
          <w:b/>
          <w:szCs w:val="24"/>
        </w:rPr>
        <w:t>– Birth/Bap –</w:t>
      </w:r>
      <w:r w:rsidRPr="00B11B49">
        <w:rPr>
          <w:b/>
          <w:szCs w:val="24"/>
        </w:rPr>
        <w:t xml:space="preserve"> Mary Knight</w:t>
      </w:r>
      <w:r w:rsidRPr="00BC4DE8">
        <w:rPr>
          <w:szCs w:val="24"/>
        </w:rPr>
        <w:t xml:space="preserve"> </w:t>
      </w:r>
      <w:r w:rsidR="00BB71AC">
        <w:rPr>
          <w:szCs w:val="24"/>
        </w:rPr>
        <w:t xml:space="preserve">- </w:t>
      </w:r>
      <w:r w:rsidRPr="00BC4DE8">
        <w:rPr>
          <w:szCs w:val="24"/>
        </w:rPr>
        <w:t xml:space="preserve">d/o Arthur </w:t>
      </w:r>
      <w:r w:rsidR="00D47A5F">
        <w:rPr>
          <w:szCs w:val="24"/>
        </w:rPr>
        <w:t xml:space="preserve">Knight </w:t>
      </w:r>
      <w:r w:rsidRPr="00BC4DE8">
        <w:rPr>
          <w:szCs w:val="24"/>
        </w:rPr>
        <w:t xml:space="preserve">&amp; </w:t>
      </w:r>
      <w:r>
        <w:rPr>
          <w:szCs w:val="24"/>
        </w:rPr>
        <w:t>Ursula</w:t>
      </w:r>
      <w:r w:rsidRPr="00BC4DE8">
        <w:rPr>
          <w:szCs w:val="24"/>
        </w:rPr>
        <w:t xml:space="preserve"> </w:t>
      </w:r>
      <w:r>
        <w:rPr>
          <w:szCs w:val="24"/>
        </w:rPr>
        <w:t xml:space="preserve">(London Met Arch) </w:t>
      </w:r>
      <w:r w:rsidR="00BB71AC">
        <w:rPr>
          <w:szCs w:val="24"/>
        </w:rPr>
        <w:br/>
      </w:r>
      <w:r w:rsidRPr="00BB71AC">
        <w:rPr>
          <w:b/>
          <w:szCs w:val="24"/>
        </w:rPr>
        <w:t>Note</w:t>
      </w:r>
      <w:r>
        <w:rPr>
          <w:szCs w:val="24"/>
        </w:rPr>
        <w:t>: The scribe wrote “Ann” instead of the recently married Ursula, by mistake</w:t>
      </w:r>
      <w:r w:rsidR="00D47A5F">
        <w:rPr>
          <w:szCs w:val="24"/>
        </w:rPr>
        <w:t xml:space="preserve"> (see marriage bond above)</w:t>
      </w:r>
      <w:r>
        <w:rPr>
          <w:szCs w:val="24"/>
        </w:rPr>
        <w:t>; however, th</w:t>
      </w:r>
      <w:r w:rsidR="00D47A5F">
        <w:rPr>
          <w:szCs w:val="24"/>
        </w:rPr>
        <w:t xml:space="preserve">is error surely </w:t>
      </w:r>
      <w:r>
        <w:rPr>
          <w:szCs w:val="24"/>
        </w:rPr>
        <w:t xml:space="preserve">gives us the name of the first wife. </w:t>
      </w:r>
    </w:p>
    <w:p w:rsidR="00106A8A" w:rsidRDefault="00106A8A" w:rsidP="00106A8A">
      <w:pPr>
        <w:rPr>
          <w:szCs w:val="24"/>
        </w:rPr>
      </w:pPr>
      <w:r w:rsidRPr="00293996">
        <w:rPr>
          <w:b/>
          <w:szCs w:val="24"/>
        </w:rPr>
        <w:t>1620 – Aug 10</w:t>
      </w:r>
      <w:r w:rsidR="000B2955">
        <w:rPr>
          <w:b/>
          <w:szCs w:val="24"/>
        </w:rPr>
        <w:t xml:space="preserve"> – </w:t>
      </w:r>
      <w:r w:rsidR="000B2955" w:rsidRPr="000B2955">
        <w:rPr>
          <w:b/>
          <w:szCs w:val="24"/>
          <w:u w:val="single"/>
        </w:rPr>
        <w:t xml:space="preserve">UK </w:t>
      </w:r>
      <w:r w:rsidRPr="00293996">
        <w:rPr>
          <w:b/>
          <w:szCs w:val="24"/>
          <w:u w:val="single"/>
        </w:rPr>
        <w:t>Kent Tenterden</w:t>
      </w:r>
      <w:r w:rsidRPr="00293996">
        <w:rPr>
          <w:b/>
          <w:szCs w:val="24"/>
        </w:rPr>
        <w:t xml:space="preserve"> – Mar – John Knight &amp; Sara Lunsford</w:t>
      </w:r>
      <w:r>
        <w:rPr>
          <w:szCs w:val="24"/>
        </w:rPr>
        <w:t xml:space="preserve"> (Tyler)</w:t>
      </w:r>
    </w:p>
    <w:p w:rsidR="00106A8A" w:rsidRPr="00B11B49" w:rsidRDefault="00106A8A" w:rsidP="00D47A5F">
      <w:pPr>
        <w:rPr>
          <w:szCs w:val="24"/>
        </w:rPr>
      </w:pPr>
      <w:r w:rsidRPr="00B11B49">
        <w:rPr>
          <w:b/>
          <w:szCs w:val="24"/>
        </w:rPr>
        <w:t>1620 – Aug 13</w:t>
      </w:r>
      <w:r w:rsidR="000B2955">
        <w:rPr>
          <w:b/>
          <w:szCs w:val="24"/>
        </w:rPr>
        <w:t xml:space="preserve"> – </w:t>
      </w:r>
      <w:r w:rsidR="000B2955" w:rsidRPr="000B2955">
        <w:rPr>
          <w:b/>
          <w:szCs w:val="24"/>
          <w:u w:val="single"/>
        </w:rPr>
        <w:t xml:space="preserve">UK </w:t>
      </w:r>
      <w:r w:rsidRPr="00B11B49">
        <w:rPr>
          <w:b/>
          <w:szCs w:val="24"/>
          <w:u w:val="single"/>
        </w:rPr>
        <w:t>Kent New Romney</w:t>
      </w:r>
      <w:r>
        <w:rPr>
          <w:b/>
          <w:szCs w:val="24"/>
          <w:u w:val="single"/>
        </w:rPr>
        <w:t xml:space="preserve"> Hope</w:t>
      </w:r>
      <w:r w:rsidRPr="00B11B49">
        <w:rPr>
          <w:b/>
          <w:szCs w:val="24"/>
        </w:rPr>
        <w:t xml:space="preserve"> </w:t>
      </w:r>
      <w:r w:rsidR="007A089D">
        <w:rPr>
          <w:b/>
          <w:szCs w:val="24"/>
        </w:rPr>
        <w:t>– Birth/Bap –</w:t>
      </w:r>
      <w:r w:rsidRPr="00B11B49">
        <w:rPr>
          <w:b/>
          <w:szCs w:val="24"/>
        </w:rPr>
        <w:t xml:space="preserve"> Peter Knight</w:t>
      </w:r>
      <w:r w:rsidRPr="00B11B49">
        <w:rPr>
          <w:szCs w:val="24"/>
        </w:rPr>
        <w:t xml:space="preserve"> </w:t>
      </w:r>
      <w:r>
        <w:rPr>
          <w:szCs w:val="24"/>
        </w:rPr>
        <w:t xml:space="preserve">- </w:t>
      </w:r>
      <w:r w:rsidRPr="00B11B49">
        <w:rPr>
          <w:szCs w:val="24"/>
        </w:rPr>
        <w:t>s/o Peter Knight</w:t>
      </w:r>
      <w:r>
        <w:rPr>
          <w:szCs w:val="24"/>
        </w:rPr>
        <w:t xml:space="preserve"> (Tyler)</w:t>
      </w:r>
    </w:p>
    <w:p w:rsidR="00106A8A" w:rsidRDefault="00106A8A" w:rsidP="00106A8A">
      <w:pPr>
        <w:rPr>
          <w:szCs w:val="24"/>
        </w:rPr>
      </w:pPr>
      <w:r w:rsidRPr="00B11B49">
        <w:rPr>
          <w:b/>
          <w:szCs w:val="24"/>
        </w:rPr>
        <w:t>1620 – Aug 30</w:t>
      </w:r>
      <w:r w:rsidR="000B2955">
        <w:rPr>
          <w:b/>
          <w:szCs w:val="24"/>
        </w:rPr>
        <w:t xml:space="preserve"> – </w:t>
      </w:r>
      <w:r w:rsidR="000B2955" w:rsidRPr="000B2955">
        <w:rPr>
          <w:b/>
          <w:szCs w:val="24"/>
          <w:u w:val="single"/>
        </w:rPr>
        <w:t xml:space="preserve">UK </w:t>
      </w:r>
      <w:r w:rsidRPr="00B11B49">
        <w:rPr>
          <w:b/>
          <w:szCs w:val="24"/>
          <w:u w:val="single"/>
        </w:rPr>
        <w:t>London St Bride</w:t>
      </w:r>
      <w:r w:rsidRPr="00B11B49">
        <w:rPr>
          <w:b/>
          <w:szCs w:val="24"/>
        </w:rPr>
        <w:t xml:space="preserve"> </w:t>
      </w:r>
      <w:r w:rsidR="007A089D">
        <w:rPr>
          <w:b/>
          <w:szCs w:val="24"/>
        </w:rPr>
        <w:t>– Birth/Bap –</w:t>
      </w:r>
      <w:r w:rsidRPr="00B11B49">
        <w:rPr>
          <w:b/>
          <w:szCs w:val="24"/>
        </w:rPr>
        <w:t xml:space="preserve"> David Knight</w:t>
      </w:r>
      <w:r w:rsidRPr="00BC4DE8">
        <w:rPr>
          <w:szCs w:val="24"/>
        </w:rPr>
        <w:t xml:space="preserve"> </w:t>
      </w:r>
      <w:r>
        <w:rPr>
          <w:szCs w:val="24"/>
        </w:rPr>
        <w:t xml:space="preserve">- </w:t>
      </w:r>
      <w:r w:rsidRPr="00BC4DE8">
        <w:rPr>
          <w:szCs w:val="24"/>
        </w:rPr>
        <w:t xml:space="preserve">s/o Edward </w:t>
      </w:r>
      <w:r w:rsidR="00D47A5F">
        <w:rPr>
          <w:szCs w:val="24"/>
        </w:rPr>
        <w:t xml:space="preserve">Knight </w:t>
      </w:r>
      <w:r w:rsidRPr="00BC4DE8">
        <w:rPr>
          <w:szCs w:val="24"/>
        </w:rPr>
        <w:t>&amp; Elizabeth</w:t>
      </w:r>
      <w:r>
        <w:rPr>
          <w:szCs w:val="24"/>
        </w:rPr>
        <w:t xml:space="preserve"> (London Met Arch)</w:t>
      </w:r>
    </w:p>
    <w:p w:rsidR="00106A8A" w:rsidRDefault="00106A8A" w:rsidP="00106A8A">
      <w:pPr>
        <w:rPr>
          <w:szCs w:val="24"/>
        </w:rPr>
      </w:pPr>
      <w:r w:rsidRPr="002B6125">
        <w:rPr>
          <w:b/>
          <w:szCs w:val="24"/>
        </w:rPr>
        <w:lastRenderedPageBreak/>
        <w:t>162</w:t>
      </w:r>
      <w:r>
        <w:rPr>
          <w:b/>
          <w:szCs w:val="24"/>
        </w:rPr>
        <w:t>1</w:t>
      </w:r>
      <w:r w:rsidRPr="002B6125">
        <w:rPr>
          <w:b/>
          <w:szCs w:val="24"/>
        </w:rPr>
        <w:t xml:space="preserve"> </w:t>
      </w:r>
      <w:r>
        <w:rPr>
          <w:b/>
          <w:szCs w:val="24"/>
        </w:rPr>
        <w:t xml:space="preserve">- </w:t>
      </w:r>
      <w:r w:rsidRPr="002B6125">
        <w:rPr>
          <w:b/>
          <w:szCs w:val="24"/>
        </w:rPr>
        <w:t>Jan</w:t>
      </w:r>
      <w:r>
        <w:rPr>
          <w:b/>
          <w:szCs w:val="24"/>
        </w:rPr>
        <w:t xml:space="preserve"> – </w:t>
      </w:r>
      <w:r w:rsidRPr="001D2BC0">
        <w:rPr>
          <w:b/>
          <w:szCs w:val="24"/>
          <w:u w:val="single"/>
        </w:rPr>
        <w:t xml:space="preserve">VA </w:t>
      </w:r>
      <w:r w:rsidRPr="00A4338B">
        <w:rPr>
          <w:b/>
          <w:u w:val="single"/>
        </w:rPr>
        <w:t>Warrasquioake</w:t>
      </w:r>
      <w:r>
        <w:rPr>
          <w:b/>
          <w:u w:val="single"/>
        </w:rPr>
        <w:t xml:space="preserve"> / Isle of Wight</w:t>
      </w:r>
      <w:r w:rsidRPr="00B66539">
        <w:rPr>
          <w:b/>
          <w:szCs w:val="24"/>
        </w:rPr>
        <w:t xml:space="preserve"> – Admin -</w:t>
      </w:r>
      <w:r w:rsidRPr="00B66539">
        <w:rPr>
          <w:szCs w:val="24"/>
        </w:rPr>
        <w:t xml:space="preserve"> </w:t>
      </w:r>
      <w:r w:rsidRPr="001D2BC0">
        <w:rPr>
          <w:b/>
          <w:szCs w:val="24"/>
        </w:rPr>
        <w:t>Nathaniel Basse</w:t>
      </w:r>
      <w:r>
        <w:rPr>
          <w:szCs w:val="24"/>
        </w:rPr>
        <w:t xml:space="preserve"> - </w:t>
      </w:r>
      <w:r w:rsidRPr="002B6125">
        <w:rPr>
          <w:szCs w:val="24"/>
        </w:rPr>
        <w:t xml:space="preserve">Land </w:t>
      </w:r>
      <w:r>
        <w:rPr>
          <w:szCs w:val="24"/>
        </w:rPr>
        <w:t>patent to Nathaniel Basse, Arthur Swayne, and associates: 300 acs. (McCartney 2007, p. 51)</w:t>
      </w:r>
    </w:p>
    <w:p w:rsidR="00106A8A" w:rsidRDefault="00106A8A" w:rsidP="00106A8A">
      <w:pPr>
        <w:rPr>
          <w:szCs w:val="24"/>
        </w:rPr>
      </w:pPr>
      <w:r w:rsidRPr="000056FB">
        <w:rPr>
          <w:b/>
          <w:szCs w:val="24"/>
        </w:rPr>
        <w:t>1621 – Feb 10</w:t>
      </w:r>
      <w:r w:rsidR="000B2955">
        <w:rPr>
          <w:b/>
          <w:szCs w:val="24"/>
        </w:rPr>
        <w:t xml:space="preserve"> – </w:t>
      </w:r>
      <w:r w:rsidR="000B2955" w:rsidRPr="000B2955">
        <w:rPr>
          <w:b/>
          <w:szCs w:val="24"/>
          <w:u w:val="single"/>
        </w:rPr>
        <w:t xml:space="preserve">UK </w:t>
      </w:r>
      <w:r w:rsidRPr="000056FB">
        <w:rPr>
          <w:b/>
          <w:szCs w:val="24"/>
          <w:u w:val="single"/>
        </w:rPr>
        <w:t>Kent Harrietsham</w:t>
      </w:r>
      <w:r w:rsidRPr="000056FB">
        <w:rPr>
          <w:b/>
          <w:szCs w:val="24"/>
        </w:rPr>
        <w:t xml:space="preserve"> </w:t>
      </w:r>
      <w:r w:rsidR="007A089D">
        <w:rPr>
          <w:b/>
          <w:szCs w:val="24"/>
        </w:rPr>
        <w:t>– Birth/Bap –</w:t>
      </w:r>
      <w:r w:rsidRPr="000056FB">
        <w:rPr>
          <w:b/>
          <w:szCs w:val="24"/>
        </w:rPr>
        <w:t xml:space="preserve"> Thomas Knight</w:t>
      </w:r>
      <w:r>
        <w:rPr>
          <w:szCs w:val="24"/>
        </w:rPr>
        <w:t xml:space="preserve"> – s/o John Knight (Tyler)</w:t>
      </w:r>
    </w:p>
    <w:p w:rsidR="00106A8A" w:rsidRDefault="00106A8A" w:rsidP="00106A8A">
      <w:r w:rsidRPr="00204734">
        <w:rPr>
          <w:b/>
          <w:szCs w:val="24"/>
        </w:rPr>
        <w:t xml:space="preserve">1621 </w:t>
      </w:r>
      <w:r>
        <w:rPr>
          <w:b/>
          <w:szCs w:val="24"/>
        </w:rPr>
        <w:t>– Apr 14</w:t>
      </w:r>
      <w:r w:rsidR="000B2955">
        <w:rPr>
          <w:b/>
          <w:szCs w:val="24"/>
        </w:rPr>
        <w:t xml:space="preserve"> – </w:t>
      </w:r>
      <w:r w:rsidR="000B2955" w:rsidRPr="000B2955">
        <w:rPr>
          <w:b/>
          <w:szCs w:val="24"/>
          <w:u w:val="single"/>
        </w:rPr>
        <w:t xml:space="preserve">UK </w:t>
      </w:r>
      <w:r w:rsidRPr="00204734">
        <w:rPr>
          <w:b/>
          <w:szCs w:val="24"/>
          <w:u w:val="single"/>
        </w:rPr>
        <w:t>Kent</w:t>
      </w:r>
      <w:r>
        <w:rPr>
          <w:b/>
          <w:szCs w:val="24"/>
          <w:u w:val="single"/>
        </w:rPr>
        <w:t xml:space="preserve"> </w:t>
      </w:r>
      <w:r w:rsidRPr="00204734">
        <w:rPr>
          <w:b/>
          <w:szCs w:val="24"/>
          <w:u w:val="single"/>
        </w:rPr>
        <w:t>Hythe</w:t>
      </w:r>
      <w:r w:rsidRPr="00204734">
        <w:rPr>
          <w:b/>
          <w:szCs w:val="24"/>
        </w:rPr>
        <w:t xml:space="preserve"> – </w:t>
      </w:r>
      <w:r>
        <w:rPr>
          <w:b/>
          <w:szCs w:val="24"/>
        </w:rPr>
        <w:t xml:space="preserve">Bur - </w:t>
      </w:r>
      <w:r w:rsidRPr="00204734">
        <w:rPr>
          <w:b/>
          <w:szCs w:val="24"/>
        </w:rPr>
        <w:t>Mrs Knight, wife of William Knight</w:t>
      </w:r>
      <w:r>
        <w:rPr>
          <w:b/>
          <w:szCs w:val="24"/>
        </w:rPr>
        <w:t xml:space="preserve"> - </w:t>
      </w:r>
      <w:r w:rsidRPr="001D2BC0">
        <w:rPr>
          <w:szCs w:val="24"/>
        </w:rPr>
        <w:t>Monumental Inscription</w:t>
      </w:r>
      <w:r>
        <w:rPr>
          <w:szCs w:val="24"/>
        </w:rPr>
        <w:t xml:space="preserve">: </w:t>
      </w:r>
      <w:r>
        <w:t xml:space="preserve">Here lieth interr’d the Body of Mrs ……../KNIGHT, late Wife of William Knight, Gent. Daughter of Thomas TOKE, near Dover, Gent deceased. who died after she had completed 60 Yeares. The 14th Day of April, Anno Dni. 1621. And, also, here lieth interred the Body of Julian KNIGHT, Daughter of John KNIGHT, Gent. who departed this Life the 27th Day of May, Anno Dni. 1639 being ye Age of 10 Yeares. </w:t>
      </w:r>
      <w:r>
        <w:rPr>
          <w:szCs w:val="24"/>
        </w:rPr>
        <w:t>(</w:t>
      </w:r>
      <w:r>
        <w:t>Monumental Inscriptions  Noted by Rev Bryan Faussett in 1757, transcribed by Christine Pantrey)</w:t>
      </w:r>
    </w:p>
    <w:p w:rsidR="00106A8A" w:rsidRDefault="00106A8A" w:rsidP="00106A8A">
      <w:r w:rsidRPr="001D1EF8">
        <w:rPr>
          <w:b/>
        </w:rPr>
        <w:t>1621 – Jul 1</w:t>
      </w:r>
      <w:r w:rsidR="000B2955">
        <w:rPr>
          <w:b/>
        </w:rPr>
        <w:t xml:space="preserve"> – </w:t>
      </w:r>
      <w:r w:rsidR="000B2955" w:rsidRPr="000B2955">
        <w:rPr>
          <w:b/>
          <w:u w:val="single"/>
        </w:rPr>
        <w:t xml:space="preserve">UK </w:t>
      </w:r>
      <w:r w:rsidRPr="001D1EF8">
        <w:rPr>
          <w:b/>
          <w:u w:val="single"/>
        </w:rPr>
        <w:t>Hampshire Alresford</w:t>
      </w:r>
      <w:r w:rsidRPr="001D1EF8">
        <w:rPr>
          <w:b/>
        </w:rPr>
        <w:t xml:space="preserve"> – Admin – John Knight, Miller</w:t>
      </w:r>
      <w:r>
        <w:t xml:space="preserve"> - </w:t>
      </w:r>
      <w:r w:rsidRPr="001D1EF8">
        <w:t xml:space="preserve">Counterpart lease for 21 years from Sir Daniel Norton of Southwick to John Knight of Alresford, miller, of the Lower Mills or Andrewes Mills in New Alresford together with the fishing of the mill waters, reserving right of access to Sir Daniel to fish for trout; paying £20 yearly. </w:t>
      </w:r>
      <w:r>
        <w:t>(</w:t>
      </w:r>
      <w:r w:rsidRPr="001D1EF8">
        <w:t xml:space="preserve">Hampshire Archives and Local Studies, </w:t>
      </w:r>
      <w:r>
        <w:t xml:space="preserve">Ref: </w:t>
      </w:r>
      <w:r w:rsidRPr="001D1EF8">
        <w:t>5M50/1091</w:t>
      </w:r>
      <w:r>
        <w:t>)</w:t>
      </w:r>
    </w:p>
    <w:p w:rsidR="00106A8A" w:rsidRDefault="00106A8A" w:rsidP="00106A8A">
      <w:r w:rsidRPr="00C52FF2">
        <w:rPr>
          <w:b/>
        </w:rPr>
        <w:t>1621 – Jun 5</w:t>
      </w:r>
      <w:r w:rsidR="000B2955">
        <w:rPr>
          <w:b/>
        </w:rPr>
        <w:t xml:space="preserve"> – </w:t>
      </w:r>
      <w:r w:rsidR="000B2955" w:rsidRPr="000B2955">
        <w:rPr>
          <w:b/>
          <w:u w:val="single"/>
        </w:rPr>
        <w:t xml:space="preserve">UK </w:t>
      </w:r>
      <w:r w:rsidRPr="00C52FF2">
        <w:rPr>
          <w:b/>
          <w:u w:val="single"/>
        </w:rPr>
        <w:t>Kent Benenden</w:t>
      </w:r>
      <w:r w:rsidRPr="00C52FF2">
        <w:rPr>
          <w:b/>
        </w:rPr>
        <w:t xml:space="preserve"> – Mar – Robert Knight &amp; Hester Reader</w:t>
      </w:r>
      <w:r>
        <w:t xml:space="preserve"> </w:t>
      </w:r>
      <w:r w:rsidRPr="001F77E8">
        <w:t>(Tyler)</w:t>
      </w:r>
    </w:p>
    <w:p w:rsidR="00106A8A" w:rsidRDefault="00106A8A" w:rsidP="00106A8A">
      <w:r w:rsidRPr="00B861D8">
        <w:rPr>
          <w:b/>
        </w:rPr>
        <w:t>1621 – Jun 23</w:t>
      </w:r>
      <w:r w:rsidR="000B2955">
        <w:rPr>
          <w:b/>
        </w:rPr>
        <w:t xml:space="preserve"> – </w:t>
      </w:r>
      <w:r w:rsidR="000B2955" w:rsidRPr="000B2955">
        <w:rPr>
          <w:b/>
          <w:u w:val="single"/>
        </w:rPr>
        <w:t xml:space="preserve">UK </w:t>
      </w:r>
      <w:r w:rsidRPr="00B861D8">
        <w:rPr>
          <w:b/>
          <w:u w:val="single"/>
        </w:rPr>
        <w:t>Sussex</w:t>
      </w:r>
      <w:r w:rsidRPr="00B861D8">
        <w:rPr>
          <w:b/>
        </w:rPr>
        <w:t xml:space="preserve"> – Ox Alum – John Knight</w:t>
      </w:r>
      <w:r>
        <w:t xml:space="preserve"> – Of Sussex, pleb. Magdalen Hall, matric. 23 Jun 1621, aged 17; B.A. 21 Oct 1624, rector of Elsted, Sussex, 1626, and of West Itchenor 1641.  See Foster’s </w:t>
      </w:r>
      <w:r w:rsidRPr="00B861D8">
        <w:rPr>
          <w:i/>
        </w:rPr>
        <w:t>Index Eccl</w:t>
      </w:r>
      <w:r>
        <w:t xml:space="preserve">. </w:t>
      </w:r>
      <w:r>
        <w:rPr>
          <w:szCs w:val="24"/>
        </w:rPr>
        <w:t>(Oxford University Alumni 1500-1886, p. 861)</w:t>
      </w:r>
    </w:p>
    <w:p w:rsidR="00106A8A" w:rsidRDefault="00106A8A" w:rsidP="00106A8A">
      <w:pPr>
        <w:rPr>
          <w:szCs w:val="24"/>
        </w:rPr>
      </w:pPr>
      <w:r w:rsidRPr="00B11B49">
        <w:rPr>
          <w:b/>
          <w:szCs w:val="24"/>
        </w:rPr>
        <w:t>1621 – Jul 8</w:t>
      </w:r>
      <w:r w:rsidR="000B2955">
        <w:rPr>
          <w:b/>
          <w:szCs w:val="24"/>
        </w:rPr>
        <w:t xml:space="preserve"> – </w:t>
      </w:r>
      <w:r w:rsidR="000B2955" w:rsidRPr="000B2955">
        <w:rPr>
          <w:b/>
          <w:szCs w:val="24"/>
          <w:u w:val="single"/>
        </w:rPr>
        <w:t xml:space="preserve">UK </w:t>
      </w:r>
      <w:r w:rsidRPr="00B11B49">
        <w:rPr>
          <w:b/>
          <w:szCs w:val="24"/>
          <w:u w:val="single"/>
        </w:rPr>
        <w:t>Norfolk Norwich</w:t>
      </w:r>
      <w:r w:rsidRPr="00B11B49">
        <w:rPr>
          <w:b/>
          <w:szCs w:val="24"/>
        </w:rPr>
        <w:t xml:space="preserve"> </w:t>
      </w:r>
      <w:r w:rsidR="007A089D">
        <w:rPr>
          <w:b/>
          <w:szCs w:val="24"/>
        </w:rPr>
        <w:t>– Birth/Bap –</w:t>
      </w:r>
      <w:r w:rsidRPr="00B11B49">
        <w:rPr>
          <w:b/>
          <w:szCs w:val="24"/>
        </w:rPr>
        <w:t xml:space="preserve"> Peter Knight</w:t>
      </w:r>
      <w:r>
        <w:rPr>
          <w:szCs w:val="24"/>
        </w:rPr>
        <w:t xml:space="preserve"> -</w:t>
      </w:r>
      <w:r w:rsidRPr="00BC4DE8">
        <w:rPr>
          <w:szCs w:val="24"/>
        </w:rPr>
        <w:t xml:space="preserve"> s/o Nicholas</w:t>
      </w:r>
      <w:r w:rsidR="00D47A5F">
        <w:rPr>
          <w:szCs w:val="24"/>
        </w:rPr>
        <w:t xml:space="preserve"> Knight</w:t>
      </w:r>
      <w:r>
        <w:rPr>
          <w:szCs w:val="24"/>
        </w:rPr>
        <w:t xml:space="preserve"> (London Met Arch, Norfolk Arch)</w:t>
      </w:r>
    </w:p>
    <w:p w:rsidR="00106A8A" w:rsidRDefault="00106A8A" w:rsidP="00106A8A">
      <w:pPr>
        <w:rPr>
          <w:szCs w:val="24"/>
        </w:rPr>
      </w:pPr>
      <w:r w:rsidRPr="00B11B49">
        <w:rPr>
          <w:b/>
          <w:szCs w:val="24"/>
        </w:rPr>
        <w:t>1621 – Sep 8</w:t>
      </w:r>
      <w:r w:rsidR="000B2955">
        <w:rPr>
          <w:b/>
          <w:szCs w:val="24"/>
        </w:rPr>
        <w:t xml:space="preserve"> – </w:t>
      </w:r>
      <w:r w:rsidR="000B2955" w:rsidRPr="000B2955">
        <w:rPr>
          <w:b/>
          <w:szCs w:val="24"/>
          <w:u w:val="single"/>
        </w:rPr>
        <w:t xml:space="preserve">UK </w:t>
      </w:r>
      <w:r w:rsidRPr="00B11B49">
        <w:rPr>
          <w:b/>
          <w:szCs w:val="24"/>
          <w:u w:val="single"/>
        </w:rPr>
        <w:t>London St Bride</w:t>
      </w:r>
      <w:r w:rsidRPr="00B11B49">
        <w:rPr>
          <w:b/>
          <w:szCs w:val="24"/>
        </w:rPr>
        <w:t xml:space="preserve"> </w:t>
      </w:r>
      <w:r w:rsidR="007A089D">
        <w:rPr>
          <w:b/>
          <w:szCs w:val="24"/>
        </w:rPr>
        <w:t>– Birth/Bap –</w:t>
      </w:r>
      <w:r w:rsidRPr="00B11B49">
        <w:rPr>
          <w:b/>
          <w:szCs w:val="24"/>
        </w:rPr>
        <w:t xml:space="preserve"> Alice Knight</w:t>
      </w:r>
      <w:r w:rsidRPr="00BC4DE8">
        <w:rPr>
          <w:szCs w:val="24"/>
        </w:rPr>
        <w:t xml:space="preserve"> </w:t>
      </w:r>
      <w:r>
        <w:rPr>
          <w:szCs w:val="24"/>
        </w:rPr>
        <w:t xml:space="preserve">- </w:t>
      </w:r>
      <w:r w:rsidRPr="00BC4DE8">
        <w:rPr>
          <w:szCs w:val="24"/>
        </w:rPr>
        <w:t xml:space="preserve">d/o Peter </w:t>
      </w:r>
      <w:r w:rsidR="000B2955">
        <w:rPr>
          <w:szCs w:val="24"/>
        </w:rPr>
        <w:t xml:space="preserve">Knight </w:t>
      </w:r>
      <w:r w:rsidRPr="00BC4DE8">
        <w:rPr>
          <w:szCs w:val="24"/>
        </w:rPr>
        <w:t>&amp; Cicely</w:t>
      </w:r>
      <w:r>
        <w:rPr>
          <w:szCs w:val="24"/>
        </w:rPr>
        <w:t xml:space="preserve"> (London Met Arch)</w:t>
      </w:r>
    </w:p>
    <w:p w:rsidR="00106A8A" w:rsidRDefault="00106A8A" w:rsidP="00106A8A">
      <w:r w:rsidRPr="00B11B49">
        <w:rPr>
          <w:b/>
          <w:szCs w:val="24"/>
        </w:rPr>
        <w:t>1621 – Sep 13</w:t>
      </w:r>
      <w:r w:rsidR="000B2955">
        <w:rPr>
          <w:b/>
          <w:szCs w:val="24"/>
        </w:rPr>
        <w:t xml:space="preserve"> – </w:t>
      </w:r>
      <w:r w:rsidR="000B2955" w:rsidRPr="000B2955">
        <w:rPr>
          <w:b/>
          <w:szCs w:val="24"/>
          <w:u w:val="single"/>
        </w:rPr>
        <w:t xml:space="preserve">UK </w:t>
      </w:r>
      <w:r w:rsidRPr="00B11B49">
        <w:rPr>
          <w:b/>
          <w:szCs w:val="24"/>
          <w:u w:val="single"/>
        </w:rPr>
        <w:t>London St Bride</w:t>
      </w:r>
      <w:r w:rsidRPr="00B11B49">
        <w:rPr>
          <w:b/>
          <w:szCs w:val="24"/>
        </w:rPr>
        <w:t xml:space="preserve"> – Bur – Alice Knight</w:t>
      </w:r>
      <w:r w:rsidRPr="00BC4DE8">
        <w:rPr>
          <w:szCs w:val="24"/>
        </w:rPr>
        <w:t xml:space="preserve"> </w:t>
      </w:r>
      <w:r>
        <w:rPr>
          <w:szCs w:val="24"/>
        </w:rPr>
        <w:t xml:space="preserve">- </w:t>
      </w:r>
      <w:r w:rsidRPr="00BC4DE8">
        <w:rPr>
          <w:szCs w:val="24"/>
        </w:rPr>
        <w:t>d/o Peter</w:t>
      </w:r>
      <w:r w:rsidR="00D47A5F">
        <w:rPr>
          <w:szCs w:val="24"/>
        </w:rPr>
        <w:t xml:space="preserve"> Knight &amp; Cicely</w:t>
      </w:r>
      <w:r w:rsidRPr="00BC4DE8">
        <w:rPr>
          <w:szCs w:val="24"/>
        </w:rPr>
        <w:t>.</w:t>
      </w:r>
      <w:r>
        <w:rPr>
          <w:szCs w:val="24"/>
        </w:rPr>
        <w:t xml:space="preserve"> (London Met Arch)</w:t>
      </w:r>
    </w:p>
    <w:p w:rsidR="00106A8A" w:rsidRDefault="00106A8A" w:rsidP="00106A8A">
      <w:r>
        <w:rPr>
          <w:b/>
          <w:szCs w:val="24"/>
        </w:rPr>
        <w:t>1621 - Oct 4 –</w:t>
      </w:r>
      <w:r>
        <w:rPr>
          <w:szCs w:val="24"/>
        </w:rPr>
        <w:t xml:space="preserve"> </w:t>
      </w:r>
      <w:r w:rsidRPr="00834252">
        <w:rPr>
          <w:b/>
          <w:szCs w:val="24"/>
          <w:u w:val="single"/>
        </w:rPr>
        <w:t xml:space="preserve">VA </w:t>
      </w:r>
      <w:r w:rsidRPr="00A4338B">
        <w:rPr>
          <w:b/>
          <w:u w:val="single"/>
        </w:rPr>
        <w:t>Warrasquioake</w:t>
      </w:r>
      <w:r>
        <w:rPr>
          <w:b/>
          <w:u w:val="single"/>
        </w:rPr>
        <w:t xml:space="preserve"> / Isle of Wight</w:t>
      </w:r>
      <w:r w:rsidRPr="00B66539">
        <w:rPr>
          <w:b/>
        </w:rPr>
        <w:t xml:space="preserve"> – Admin - Edward Bennett</w:t>
      </w:r>
      <w:r>
        <w:t xml:space="preserve"> </w:t>
      </w:r>
      <w:r w:rsidR="00D47A5F">
        <w:t>–</w:t>
      </w:r>
      <w:r>
        <w:t xml:space="preserve"> </w:t>
      </w:r>
      <w:r w:rsidR="00D47A5F">
        <w:t xml:space="preserve">Land patent to Bennett and Associates granted </w:t>
      </w:r>
      <w:r>
        <w:t xml:space="preserve">by the Virginia Company. The first contingent of 120 of Bennett’s settlers arrived with </w:t>
      </w:r>
      <w:r w:rsidRPr="00B66539">
        <w:rPr>
          <w:b/>
        </w:rPr>
        <w:t>Capt. Ralph Hamor</w:t>
      </w:r>
      <w:r>
        <w:t xml:space="preserve"> before Feb. 1622. Fifty of these would be dead in the upcoming Indian attack.  An African named Antonio arrived in Virginia aboard the </w:t>
      </w:r>
      <w:r w:rsidRPr="00B66539">
        <w:rPr>
          <w:i/>
        </w:rPr>
        <w:t>James</w:t>
      </w:r>
      <w:r>
        <w:t xml:space="preserve">. The following March, he was one of only a handful of people who managed to survive </w:t>
      </w:r>
      <w:r w:rsidR="00D47A5F">
        <w:t>the</w:t>
      </w:r>
      <w:r>
        <w:t xml:space="preserve"> attack on the plantation of Edward Bennett. (Dorman) </w:t>
      </w:r>
    </w:p>
    <w:p w:rsidR="001259EA" w:rsidRDefault="001259EA" w:rsidP="00106A8A">
      <w:r w:rsidRPr="001259EA">
        <w:rPr>
          <w:b/>
        </w:rPr>
        <w:t xml:space="preserve">1621 – Oct 14 – </w:t>
      </w:r>
      <w:r w:rsidRPr="001259EA">
        <w:rPr>
          <w:b/>
          <w:u w:val="single"/>
        </w:rPr>
        <w:t>UK Essex Chelmsford</w:t>
      </w:r>
      <w:r w:rsidRPr="001259EA">
        <w:rPr>
          <w:b/>
        </w:rPr>
        <w:t xml:space="preserve"> – Birth/Bap – Robert Knight – s/o Robert Knight &amp; </w:t>
      </w:r>
      <w:r>
        <w:rPr>
          <w:b/>
        </w:rPr>
        <w:t>Thomasin</w:t>
      </w:r>
      <w:r w:rsidR="008D5B03">
        <w:rPr>
          <w:b/>
        </w:rPr>
        <w:t>a</w:t>
      </w:r>
      <w:r>
        <w:rPr>
          <w:b/>
        </w:rPr>
        <w:t xml:space="preserve"> (</w:t>
      </w:r>
      <w:r w:rsidRPr="001259EA">
        <w:rPr>
          <w:b/>
        </w:rPr>
        <w:t>Tomazin</w:t>
      </w:r>
      <w:r>
        <w:rPr>
          <w:b/>
        </w:rPr>
        <w:t>)</w:t>
      </w:r>
      <w:r>
        <w:t>. (London Met Archive)</w:t>
      </w:r>
    </w:p>
    <w:p w:rsidR="00106A8A" w:rsidRDefault="00106A8A" w:rsidP="00106A8A">
      <w:r w:rsidRPr="00111013">
        <w:rPr>
          <w:b/>
        </w:rPr>
        <w:t>1621 – Nov 9</w:t>
      </w:r>
      <w:r w:rsidR="000B2955">
        <w:rPr>
          <w:b/>
        </w:rPr>
        <w:t xml:space="preserve"> – </w:t>
      </w:r>
      <w:r w:rsidR="000B2955" w:rsidRPr="000B2955">
        <w:rPr>
          <w:b/>
          <w:u w:val="single"/>
        </w:rPr>
        <w:t xml:space="preserve">UK </w:t>
      </w:r>
      <w:r w:rsidRPr="00111013">
        <w:rPr>
          <w:b/>
          <w:u w:val="single"/>
        </w:rPr>
        <w:t>London</w:t>
      </w:r>
      <w:r w:rsidRPr="00111013">
        <w:rPr>
          <w:b/>
        </w:rPr>
        <w:t xml:space="preserve"> – Will – Robert Knight, Sailor</w:t>
      </w:r>
      <w:r>
        <w:t xml:space="preserve"> – Died abroad; Ship: </w:t>
      </w:r>
      <w:r w:rsidRPr="00111013">
        <w:rPr>
          <w:i/>
        </w:rPr>
        <w:t>James Royal</w:t>
      </w:r>
      <w:r>
        <w:t xml:space="preserve">. Small bequests to numerous fellow sailors then estate to be divided between </w:t>
      </w:r>
      <w:r w:rsidRPr="00D47A5F">
        <w:rPr>
          <w:b/>
        </w:rPr>
        <w:t>sisters Katherine Knight, Elizabeth Harrison, Alice Harrison</w:t>
      </w:r>
      <w:r>
        <w:t xml:space="preserve">, </w:t>
      </w:r>
      <w:r w:rsidRPr="000B2955">
        <w:rPr>
          <w:b/>
        </w:rPr>
        <w:t>brother-in-law Thomas Harrison</w:t>
      </w:r>
      <w:r>
        <w:t xml:space="preserve"> of London, Scrivener, they to be executors. (Prerogative Court of Canterbury Wills, 1384-1858, PROB 11: Will Registers, 1599-1623, Piece 138: Dale, Quire Numbers 64-109 (1621))</w:t>
      </w:r>
    </w:p>
    <w:p w:rsidR="00106A8A" w:rsidRDefault="00106A8A" w:rsidP="00106A8A">
      <w:pPr>
        <w:rPr>
          <w:szCs w:val="24"/>
        </w:rPr>
      </w:pPr>
      <w:r w:rsidRPr="00B11B49">
        <w:rPr>
          <w:b/>
          <w:szCs w:val="24"/>
        </w:rPr>
        <w:lastRenderedPageBreak/>
        <w:t>1621 – Nov 18</w:t>
      </w:r>
      <w:r w:rsidR="000B2955">
        <w:rPr>
          <w:b/>
          <w:szCs w:val="24"/>
        </w:rPr>
        <w:t xml:space="preserve"> – </w:t>
      </w:r>
      <w:r w:rsidR="000B2955" w:rsidRPr="000B2955">
        <w:rPr>
          <w:b/>
          <w:szCs w:val="24"/>
          <w:u w:val="single"/>
        </w:rPr>
        <w:t xml:space="preserve">UK </w:t>
      </w:r>
      <w:r w:rsidRPr="00B11B49">
        <w:rPr>
          <w:b/>
          <w:szCs w:val="24"/>
          <w:u w:val="single"/>
        </w:rPr>
        <w:t>London St Bride</w:t>
      </w:r>
      <w:r w:rsidRPr="00B11B49">
        <w:rPr>
          <w:b/>
          <w:szCs w:val="24"/>
        </w:rPr>
        <w:t xml:space="preserve"> </w:t>
      </w:r>
      <w:r w:rsidR="007A089D">
        <w:rPr>
          <w:b/>
          <w:szCs w:val="24"/>
        </w:rPr>
        <w:t>– Birth/Bap –</w:t>
      </w:r>
      <w:r w:rsidRPr="00B11B49">
        <w:rPr>
          <w:b/>
          <w:szCs w:val="24"/>
        </w:rPr>
        <w:t xml:space="preserve"> Arthur Knight</w:t>
      </w:r>
      <w:r w:rsidRPr="00BC4DE8">
        <w:rPr>
          <w:szCs w:val="24"/>
        </w:rPr>
        <w:t xml:space="preserve"> </w:t>
      </w:r>
      <w:r>
        <w:rPr>
          <w:szCs w:val="24"/>
        </w:rPr>
        <w:t xml:space="preserve">- </w:t>
      </w:r>
      <w:r w:rsidRPr="00BC4DE8">
        <w:rPr>
          <w:szCs w:val="24"/>
        </w:rPr>
        <w:t xml:space="preserve">s/o Arthur </w:t>
      </w:r>
      <w:r w:rsidR="00D47A5F">
        <w:rPr>
          <w:szCs w:val="24"/>
        </w:rPr>
        <w:t xml:space="preserve">Knight </w:t>
      </w:r>
      <w:r w:rsidRPr="00BC4DE8">
        <w:rPr>
          <w:szCs w:val="24"/>
        </w:rPr>
        <w:t>&amp; Ursula</w:t>
      </w:r>
      <w:r w:rsidR="00D47A5F">
        <w:rPr>
          <w:szCs w:val="24"/>
        </w:rPr>
        <w:t>;</w:t>
      </w:r>
      <w:r>
        <w:rPr>
          <w:szCs w:val="24"/>
        </w:rPr>
        <w:t xml:space="preserve"> (London Met Arch)</w:t>
      </w:r>
    </w:p>
    <w:p w:rsidR="00106A8A" w:rsidRDefault="00106A8A" w:rsidP="00106A8A">
      <w:pPr>
        <w:rPr>
          <w:szCs w:val="24"/>
        </w:rPr>
      </w:pPr>
      <w:r w:rsidRPr="000056FB">
        <w:rPr>
          <w:b/>
          <w:szCs w:val="24"/>
        </w:rPr>
        <w:t>1621 – Nov 19</w:t>
      </w:r>
      <w:r w:rsidR="000B2955">
        <w:rPr>
          <w:b/>
          <w:szCs w:val="24"/>
        </w:rPr>
        <w:t xml:space="preserve"> – </w:t>
      </w:r>
      <w:r w:rsidR="000B2955" w:rsidRPr="000B2955">
        <w:rPr>
          <w:b/>
          <w:szCs w:val="24"/>
          <w:u w:val="single"/>
        </w:rPr>
        <w:t xml:space="preserve">UK </w:t>
      </w:r>
      <w:r w:rsidRPr="000056FB">
        <w:rPr>
          <w:b/>
          <w:szCs w:val="24"/>
          <w:u w:val="single"/>
        </w:rPr>
        <w:t>Kent Harrietsham</w:t>
      </w:r>
      <w:r w:rsidRPr="000056FB">
        <w:rPr>
          <w:b/>
          <w:szCs w:val="24"/>
        </w:rPr>
        <w:t xml:space="preserve"> – Mar – John Knight &amp; Anne Wilkinson </w:t>
      </w:r>
      <w:r>
        <w:rPr>
          <w:szCs w:val="24"/>
        </w:rPr>
        <w:t>(Tyler)</w:t>
      </w:r>
    </w:p>
    <w:p w:rsidR="00106A8A" w:rsidRDefault="00106A8A" w:rsidP="00106A8A">
      <w:pPr>
        <w:rPr>
          <w:szCs w:val="24"/>
        </w:rPr>
      </w:pPr>
      <w:r w:rsidRPr="00B11B49">
        <w:rPr>
          <w:b/>
          <w:szCs w:val="24"/>
        </w:rPr>
        <w:t>1621 – Nov 25</w:t>
      </w:r>
      <w:r w:rsidR="000B2955">
        <w:rPr>
          <w:b/>
          <w:szCs w:val="24"/>
        </w:rPr>
        <w:t xml:space="preserve"> – </w:t>
      </w:r>
      <w:r w:rsidR="000B2955" w:rsidRPr="000B2955">
        <w:rPr>
          <w:b/>
          <w:szCs w:val="24"/>
          <w:u w:val="single"/>
        </w:rPr>
        <w:t xml:space="preserve">UK </w:t>
      </w:r>
      <w:r w:rsidRPr="00B11B49">
        <w:rPr>
          <w:b/>
          <w:szCs w:val="24"/>
          <w:u w:val="single"/>
        </w:rPr>
        <w:t>London St Bride</w:t>
      </w:r>
      <w:r w:rsidRPr="00B11B49">
        <w:rPr>
          <w:b/>
          <w:szCs w:val="24"/>
        </w:rPr>
        <w:t xml:space="preserve"> – Bur – Arthur Knight</w:t>
      </w:r>
      <w:r w:rsidRPr="00BC4DE8">
        <w:rPr>
          <w:szCs w:val="24"/>
        </w:rPr>
        <w:t xml:space="preserve"> </w:t>
      </w:r>
      <w:r>
        <w:rPr>
          <w:szCs w:val="24"/>
        </w:rPr>
        <w:t xml:space="preserve">- </w:t>
      </w:r>
      <w:r w:rsidRPr="00BC4DE8">
        <w:rPr>
          <w:szCs w:val="24"/>
        </w:rPr>
        <w:t>s/o Arthur</w:t>
      </w:r>
      <w:r w:rsidR="00D47A5F">
        <w:rPr>
          <w:szCs w:val="24"/>
        </w:rPr>
        <w:t xml:space="preserve"> Knight</w:t>
      </w:r>
      <w:r>
        <w:rPr>
          <w:szCs w:val="24"/>
        </w:rPr>
        <w:t xml:space="preserve"> (London Met Arch)</w:t>
      </w:r>
    </w:p>
    <w:p w:rsidR="00106A8A" w:rsidRPr="004560FE" w:rsidRDefault="00106A8A" w:rsidP="00106A8A">
      <w:pPr>
        <w:rPr>
          <w:b/>
        </w:rPr>
      </w:pPr>
      <w:r w:rsidRPr="004560FE">
        <w:rPr>
          <w:b/>
          <w:szCs w:val="24"/>
        </w:rPr>
        <w:t>1621 – Nov 26</w:t>
      </w:r>
      <w:r w:rsidR="000B2955">
        <w:rPr>
          <w:b/>
          <w:szCs w:val="24"/>
        </w:rPr>
        <w:t xml:space="preserve"> – </w:t>
      </w:r>
      <w:r w:rsidR="000B2955" w:rsidRPr="000B2955">
        <w:rPr>
          <w:b/>
          <w:szCs w:val="24"/>
          <w:u w:val="single"/>
        </w:rPr>
        <w:t xml:space="preserve">UK </w:t>
      </w:r>
      <w:r w:rsidRPr="004560FE">
        <w:rPr>
          <w:b/>
          <w:szCs w:val="24"/>
          <w:u w:val="single"/>
        </w:rPr>
        <w:t>Sussex Pevensey</w:t>
      </w:r>
      <w:r w:rsidRPr="004560FE">
        <w:rPr>
          <w:b/>
          <w:szCs w:val="24"/>
        </w:rPr>
        <w:t xml:space="preserve"> – Mar – Peter Knight &amp; Elizabeth Gower</w:t>
      </w:r>
      <w:r>
        <w:rPr>
          <w:b/>
          <w:szCs w:val="24"/>
        </w:rPr>
        <w:t xml:space="preserve"> </w:t>
      </w:r>
      <w:r w:rsidRPr="00B66539">
        <w:rPr>
          <w:szCs w:val="24"/>
        </w:rPr>
        <w:t>(London Met Arch)</w:t>
      </w:r>
    </w:p>
    <w:p w:rsidR="00106A8A" w:rsidRDefault="00106A8A" w:rsidP="00106A8A">
      <w:pPr>
        <w:rPr>
          <w:szCs w:val="24"/>
        </w:rPr>
      </w:pPr>
      <w:r w:rsidRPr="00B16990">
        <w:rPr>
          <w:b/>
          <w:szCs w:val="24"/>
        </w:rPr>
        <w:t>1621</w:t>
      </w:r>
      <w:r w:rsidR="000B2955">
        <w:rPr>
          <w:b/>
          <w:szCs w:val="24"/>
        </w:rPr>
        <w:t xml:space="preserve"> – </w:t>
      </w:r>
      <w:r w:rsidR="000B2955" w:rsidRPr="000B2955">
        <w:rPr>
          <w:b/>
          <w:szCs w:val="24"/>
          <w:u w:val="single"/>
        </w:rPr>
        <w:t xml:space="preserve">UK </w:t>
      </w:r>
      <w:r w:rsidRPr="00B16990">
        <w:rPr>
          <w:b/>
          <w:szCs w:val="24"/>
          <w:u w:val="single"/>
        </w:rPr>
        <w:t>Warwickshire</w:t>
      </w:r>
      <w:r w:rsidRPr="00B16990">
        <w:rPr>
          <w:b/>
          <w:szCs w:val="24"/>
        </w:rPr>
        <w:t xml:space="preserve"> – Admin – Francis Knight</w:t>
      </w:r>
      <w:r>
        <w:rPr>
          <w:szCs w:val="24"/>
        </w:rPr>
        <w:t xml:space="preserve"> - </w:t>
      </w:r>
      <w:r w:rsidRPr="00B16990">
        <w:rPr>
          <w:szCs w:val="24"/>
        </w:rPr>
        <w:t xml:space="preserve">Bond between </w:t>
      </w:r>
      <w:r w:rsidRPr="00D47A5F">
        <w:rPr>
          <w:b/>
          <w:szCs w:val="24"/>
        </w:rPr>
        <w:t>Francis Knight, John Knight, Obadiah Sharpe and Thomas Saunders</w:t>
      </w:r>
      <w:r w:rsidRPr="00B16990">
        <w:rPr>
          <w:szCs w:val="24"/>
        </w:rPr>
        <w:t xml:space="preserve"> to </w:t>
      </w:r>
      <w:r>
        <w:rPr>
          <w:szCs w:val="24"/>
        </w:rPr>
        <w:t>fulfil the covenants of a lease.  (</w:t>
      </w:r>
      <w:r w:rsidRPr="00B16990">
        <w:rPr>
          <w:szCs w:val="24"/>
        </w:rPr>
        <w:t xml:space="preserve">Warwickshire County Record Office, </w:t>
      </w:r>
      <w:r>
        <w:rPr>
          <w:szCs w:val="24"/>
        </w:rPr>
        <w:t xml:space="preserve">Ref: </w:t>
      </w:r>
      <w:r w:rsidRPr="00B16990">
        <w:rPr>
          <w:szCs w:val="24"/>
        </w:rPr>
        <w:t>CR 1291/134</w:t>
      </w:r>
      <w:r>
        <w:rPr>
          <w:szCs w:val="24"/>
        </w:rPr>
        <w:t>)</w:t>
      </w:r>
    </w:p>
    <w:p w:rsidR="00464506" w:rsidRPr="000243F8" w:rsidRDefault="00106A8A" w:rsidP="00106A8A">
      <w:pPr>
        <w:spacing w:before="240" w:after="240"/>
        <w:rPr>
          <w:szCs w:val="24"/>
        </w:rPr>
      </w:pPr>
      <w:r w:rsidRPr="00D45AFC">
        <w:rPr>
          <w:b/>
          <w:szCs w:val="24"/>
        </w:rPr>
        <w:t>1621</w:t>
      </w:r>
      <w:r w:rsidR="000B2955">
        <w:rPr>
          <w:b/>
          <w:szCs w:val="24"/>
        </w:rPr>
        <w:t xml:space="preserve"> – </w:t>
      </w:r>
      <w:r w:rsidR="000B2955" w:rsidRPr="000B2955">
        <w:rPr>
          <w:b/>
          <w:szCs w:val="24"/>
          <w:u w:val="single"/>
        </w:rPr>
        <w:t xml:space="preserve">UK </w:t>
      </w:r>
      <w:r w:rsidRPr="00D45AFC">
        <w:rPr>
          <w:b/>
          <w:szCs w:val="24"/>
          <w:u w:val="single"/>
        </w:rPr>
        <w:t>Kent Hythe</w:t>
      </w:r>
      <w:r w:rsidRPr="00D45AFC">
        <w:rPr>
          <w:b/>
          <w:szCs w:val="24"/>
        </w:rPr>
        <w:t xml:space="preserve"> – </w:t>
      </w:r>
      <w:r>
        <w:rPr>
          <w:b/>
          <w:szCs w:val="24"/>
        </w:rPr>
        <w:t>Chancery</w:t>
      </w:r>
      <w:r w:rsidRPr="00D45AFC">
        <w:rPr>
          <w:b/>
          <w:szCs w:val="24"/>
        </w:rPr>
        <w:t xml:space="preserve"> – Peter Knight</w:t>
      </w:r>
      <w:r>
        <w:rPr>
          <w:szCs w:val="24"/>
        </w:rPr>
        <w:t xml:space="preserve"> - </w:t>
      </w:r>
      <w:r w:rsidRPr="00D45AFC">
        <w:rPr>
          <w:szCs w:val="24"/>
        </w:rPr>
        <w:t>Jane Cranmer, widow v</w:t>
      </w:r>
      <w:r>
        <w:rPr>
          <w:szCs w:val="24"/>
        </w:rPr>
        <w:t>s</w:t>
      </w:r>
      <w:r w:rsidRPr="00D45AFC">
        <w:rPr>
          <w:szCs w:val="24"/>
        </w:rPr>
        <w:t>. Tho</w:t>
      </w:r>
      <w:r w:rsidR="000B2955">
        <w:rPr>
          <w:szCs w:val="24"/>
        </w:rPr>
        <w:t>ma</w:t>
      </w:r>
      <w:r w:rsidRPr="00D45AFC">
        <w:rPr>
          <w:szCs w:val="24"/>
        </w:rPr>
        <w:t xml:space="preserve">s Hudson, </w:t>
      </w:r>
      <w:r w:rsidRPr="000B2955">
        <w:rPr>
          <w:b/>
          <w:szCs w:val="24"/>
        </w:rPr>
        <w:t>W</w:t>
      </w:r>
      <w:r w:rsidR="00D47A5F" w:rsidRPr="000B2955">
        <w:rPr>
          <w:b/>
          <w:szCs w:val="24"/>
        </w:rPr>
        <w:t>illia</w:t>
      </w:r>
      <w:r w:rsidRPr="000B2955">
        <w:rPr>
          <w:b/>
          <w:szCs w:val="24"/>
        </w:rPr>
        <w:t>m Knight</w:t>
      </w:r>
      <w:r w:rsidRPr="00D45AFC">
        <w:rPr>
          <w:szCs w:val="24"/>
        </w:rPr>
        <w:t>, W</w:t>
      </w:r>
      <w:r w:rsidR="000B2955">
        <w:rPr>
          <w:szCs w:val="24"/>
        </w:rPr>
        <w:t>illiam</w:t>
      </w:r>
      <w:r w:rsidRPr="00D45AFC">
        <w:rPr>
          <w:szCs w:val="24"/>
        </w:rPr>
        <w:t xml:space="preserve"> Reeve, W</w:t>
      </w:r>
      <w:r w:rsidR="000B2955">
        <w:rPr>
          <w:szCs w:val="24"/>
        </w:rPr>
        <w:t>illia</w:t>
      </w:r>
      <w:r w:rsidRPr="00D45AFC">
        <w:rPr>
          <w:szCs w:val="24"/>
        </w:rPr>
        <w:t xml:space="preserve">m March, David Gorham, Thomas Browning, </w:t>
      </w:r>
      <w:r w:rsidRPr="000B2955">
        <w:rPr>
          <w:b/>
          <w:szCs w:val="24"/>
        </w:rPr>
        <w:t>John Knight</w:t>
      </w:r>
      <w:r w:rsidRPr="00D45AFC">
        <w:rPr>
          <w:szCs w:val="24"/>
        </w:rPr>
        <w:t xml:space="preserve">, </w:t>
      </w:r>
      <w:r w:rsidRPr="00B66539">
        <w:rPr>
          <w:b/>
          <w:szCs w:val="24"/>
        </w:rPr>
        <w:t>Peter Knight</w:t>
      </w:r>
      <w:r w:rsidRPr="00D45AFC">
        <w:rPr>
          <w:szCs w:val="24"/>
        </w:rPr>
        <w:t>, John Browning, Guy Langdon, Lawrence Wigmore, W</w:t>
      </w:r>
      <w:r w:rsidR="000B2955">
        <w:rPr>
          <w:szCs w:val="24"/>
        </w:rPr>
        <w:t>illia</w:t>
      </w:r>
      <w:r w:rsidRPr="00D45AFC">
        <w:rPr>
          <w:szCs w:val="24"/>
        </w:rPr>
        <w:t xml:space="preserve">m Kitchin.: Bailiwick of the town and port of </w:t>
      </w:r>
      <w:r>
        <w:rPr>
          <w:szCs w:val="24"/>
        </w:rPr>
        <w:t>Hythe (</w:t>
      </w:r>
      <w:r w:rsidRPr="00D45AFC">
        <w:rPr>
          <w:szCs w:val="24"/>
        </w:rPr>
        <w:t>Hethe alias Hithe</w:t>
      </w:r>
      <w:r>
        <w:rPr>
          <w:szCs w:val="24"/>
        </w:rPr>
        <w:t>)</w:t>
      </w:r>
      <w:r w:rsidRPr="00D45AFC">
        <w:rPr>
          <w:szCs w:val="24"/>
        </w:rPr>
        <w:t>, one of the cinque ports. Touching the rights, possessions, &amp;c., of the mayor, jurats, and commonalty of the town. Survey. Demise to them of the manor by Reginold Knatchbull, and by them after to Robert Cranmer, plaintiff's husband. What quit-rents, &amp;c., Robert received for his lands in the port? Mee</w:t>
      </w:r>
      <w:r>
        <w:rPr>
          <w:szCs w:val="24"/>
        </w:rPr>
        <w:t>ts and bounds of Saltwood Heath,</w:t>
      </w:r>
      <w:r w:rsidRPr="00D45AFC">
        <w:rPr>
          <w:szCs w:val="24"/>
        </w:rPr>
        <w:t xml:space="preserve"> Kent</w:t>
      </w:r>
      <w:r>
        <w:rPr>
          <w:szCs w:val="24"/>
        </w:rPr>
        <w:t xml:space="preserve">. (National Archives, Kew England, Ref: </w:t>
      </w:r>
      <w:r w:rsidRPr="00D45AFC">
        <w:rPr>
          <w:szCs w:val="24"/>
        </w:rPr>
        <w:t>E 134/19Jas1/Mich25</w:t>
      </w:r>
      <w:r>
        <w:rPr>
          <w:szCs w:val="24"/>
        </w:rPr>
        <w:t>)</w:t>
      </w:r>
    </w:p>
    <w:p w:rsidR="001470B7" w:rsidRPr="000243F8" w:rsidRDefault="00106A8A" w:rsidP="001470B7">
      <w:pPr>
        <w:spacing w:before="240" w:after="240"/>
        <w:rPr>
          <w:szCs w:val="24"/>
        </w:rPr>
      </w:pPr>
      <w:r>
        <w:rPr>
          <w:b/>
          <w:szCs w:val="24"/>
        </w:rPr>
        <w:t xml:space="preserve">1621 </w:t>
      </w:r>
      <w:r>
        <w:rPr>
          <w:szCs w:val="24"/>
        </w:rPr>
        <w:t xml:space="preserve">– </w:t>
      </w:r>
      <w:r w:rsidRPr="00DC5C3A">
        <w:rPr>
          <w:b/>
          <w:szCs w:val="24"/>
          <w:u w:val="single"/>
        </w:rPr>
        <w:t>V</w:t>
      </w:r>
      <w:r w:rsidR="000B2955">
        <w:rPr>
          <w:b/>
          <w:szCs w:val="24"/>
          <w:u w:val="single"/>
        </w:rPr>
        <w:t>A Jamestown</w:t>
      </w:r>
      <w:r>
        <w:rPr>
          <w:szCs w:val="24"/>
        </w:rPr>
        <w:t xml:space="preserve"> </w:t>
      </w:r>
      <w:r w:rsidRPr="00E82778">
        <w:rPr>
          <w:b/>
          <w:szCs w:val="24"/>
        </w:rPr>
        <w:t>– Info -</w:t>
      </w:r>
      <w:r>
        <w:rPr>
          <w:szCs w:val="24"/>
        </w:rPr>
        <w:t xml:space="preserve"> </w:t>
      </w:r>
      <w:r w:rsidRPr="00657C1C">
        <w:rPr>
          <w:b/>
        </w:rPr>
        <w:t>William Claiborne</w:t>
      </w:r>
      <w:r>
        <w:t xml:space="preserve"> </w:t>
      </w:r>
      <w:r w:rsidR="00657C1C">
        <w:t xml:space="preserve">- </w:t>
      </w:r>
      <w:r>
        <w:t>(b. c. 1600 in Kent), a son of Thomas Clayborn, alderman and lord mayor of King’s Lynn, Norfolk, was offered a position as a land surveyor in the new colony of VA in 1621. The position came with a 200 acre land gran</w:t>
      </w:r>
      <w:r w:rsidR="000B2955">
        <w:t>t</w:t>
      </w:r>
      <w:r>
        <w:t>, a salary of 30 pounds a year, and the potential of fees paid by settlers needing surveying services. W</w:t>
      </w:r>
      <w:r w:rsidRPr="00DC5C3A">
        <w:t>ithin four years of his arrival he had secured grants for 1,100 acres (445 hectares) of land and a retroactive salary of £60 a year from the Virginia Colony's council. He also managed to survive the March 1622 attacks by native/Indian Powhatans on the Virginia settlers that killed more than 300 colonists. His financial success was followed by political success, and he gained appointment as Councilor in 1624 and Secretary of State for the Colony in 1626. Around 1627, he began to trade for furs with the native Susquehannock Indians from further north on the shores of the Chesapeake Bay and two of its largest tributaries, the Potomac and Susquehanna Rivers. To facilitate this trade, Claiborne wanted to establish a trading post on Kent Island in the mid-way of the Chesapeake Bay</w:t>
      </w:r>
      <w:r>
        <w:t>. (Wikipedia</w:t>
      </w:r>
      <w:r w:rsidR="000B2955">
        <w:t xml:space="preserve"> and </w:t>
      </w:r>
      <w:r>
        <w:t>Hist of VA online)</w:t>
      </w:r>
    </w:p>
    <w:p w:rsidR="00106A8A" w:rsidRDefault="00106A8A" w:rsidP="00106A8A">
      <w:pPr>
        <w:rPr>
          <w:szCs w:val="24"/>
        </w:rPr>
      </w:pPr>
      <w:r w:rsidRPr="004560FE">
        <w:rPr>
          <w:b/>
          <w:szCs w:val="24"/>
        </w:rPr>
        <w:t>1622 – Jan 19</w:t>
      </w:r>
      <w:r w:rsidR="000B2955">
        <w:rPr>
          <w:b/>
          <w:szCs w:val="24"/>
        </w:rPr>
        <w:t xml:space="preserve"> – </w:t>
      </w:r>
      <w:r w:rsidR="000B2955" w:rsidRPr="000B2955">
        <w:rPr>
          <w:b/>
          <w:szCs w:val="24"/>
          <w:u w:val="single"/>
        </w:rPr>
        <w:t xml:space="preserve">UK </w:t>
      </w:r>
      <w:r w:rsidRPr="004560FE">
        <w:rPr>
          <w:b/>
          <w:szCs w:val="24"/>
          <w:u w:val="single"/>
        </w:rPr>
        <w:t>London St Dionis</w:t>
      </w:r>
      <w:r w:rsidRPr="004560FE">
        <w:rPr>
          <w:b/>
          <w:szCs w:val="24"/>
        </w:rPr>
        <w:t xml:space="preserve"> – Mar – Leonard Knight &amp; Constance Benbowe</w:t>
      </w:r>
      <w:r>
        <w:rPr>
          <w:b/>
          <w:szCs w:val="24"/>
        </w:rPr>
        <w:t xml:space="preserve"> </w:t>
      </w:r>
      <w:r w:rsidRPr="00D66226">
        <w:rPr>
          <w:szCs w:val="24"/>
        </w:rPr>
        <w:t>(London Met Arch)</w:t>
      </w:r>
    </w:p>
    <w:p w:rsidR="00106A8A" w:rsidRDefault="00106A8A" w:rsidP="00106A8A">
      <w:pPr>
        <w:rPr>
          <w:szCs w:val="24"/>
        </w:rPr>
      </w:pPr>
      <w:r w:rsidRPr="00D66226">
        <w:rPr>
          <w:b/>
          <w:szCs w:val="24"/>
        </w:rPr>
        <w:t>1622 – Mar 21</w:t>
      </w:r>
      <w:r w:rsidR="000B2955">
        <w:rPr>
          <w:b/>
          <w:szCs w:val="24"/>
        </w:rPr>
        <w:t xml:space="preserve"> – </w:t>
      </w:r>
      <w:r w:rsidR="000B2955" w:rsidRPr="000B2955">
        <w:rPr>
          <w:b/>
          <w:szCs w:val="24"/>
          <w:u w:val="single"/>
        </w:rPr>
        <w:t xml:space="preserve">UK </w:t>
      </w:r>
      <w:r w:rsidRPr="00D66226">
        <w:rPr>
          <w:b/>
          <w:szCs w:val="24"/>
          <w:u w:val="single"/>
        </w:rPr>
        <w:t>London St Giles Cripplegate</w:t>
      </w:r>
      <w:r w:rsidRPr="00D66226">
        <w:rPr>
          <w:b/>
          <w:szCs w:val="24"/>
        </w:rPr>
        <w:t xml:space="preserve"> </w:t>
      </w:r>
      <w:r w:rsidR="007A089D">
        <w:rPr>
          <w:b/>
          <w:szCs w:val="24"/>
        </w:rPr>
        <w:t>– Birth/Bap –</w:t>
      </w:r>
      <w:r w:rsidRPr="00D66226">
        <w:rPr>
          <w:b/>
          <w:szCs w:val="24"/>
        </w:rPr>
        <w:t xml:space="preserve"> Christopher Knight</w:t>
      </w:r>
      <w:r>
        <w:rPr>
          <w:szCs w:val="24"/>
        </w:rPr>
        <w:t xml:space="preserve"> – s/o Yonge Knight, Joiner. (London Met Arch)</w:t>
      </w:r>
    </w:p>
    <w:p w:rsidR="00106A8A" w:rsidRDefault="00106A8A" w:rsidP="00106A8A">
      <w:pPr>
        <w:rPr>
          <w:b/>
          <w:szCs w:val="24"/>
        </w:rPr>
      </w:pPr>
      <w:r>
        <w:rPr>
          <w:b/>
          <w:szCs w:val="24"/>
        </w:rPr>
        <w:t>1622 - Mar22 – 1632 –</w:t>
      </w:r>
      <w:r>
        <w:rPr>
          <w:szCs w:val="24"/>
        </w:rPr>
        <w:t xml:space="preserve"> </w:t>
      </w:r>
      <w:r w:rsidRPr="002B6DD0">
        <w:rPr>
          <w:b/>
          <w:szCs w:val="24"/>
          <w:u w:val="single"/>
        </w:rPr>
        <w:t>Virgin</w:t>
      </w:r>
      <w:r>
        <w:rPr>
          <w:b/>
          <w:szCs w:val="24"/>
          <w:u w:val="single"/>
        </w:rPr>
        <w:t>i</w:t>
      </w:r>
      <w:r w:rsidRPr="002B6DD0">
        <w:rPr>
          <w:b/>
          <w:szCs w:val="24"/>
          <w:u w:val="single"/>
        </w:rPr>
        <w:t>a Colony</w:t>
      </w:r>
      <w:r w:rsidRPr="00E82778">
        <w:rPr>
          <w:b/>
          <w:szCs w:val="24"/>
        </w:rPr>
        <w:t xml:space="preserve"> – Info - </w:t>
      </w:r>
      <w:r w:rsidR="000B2955">
        <w:rPr>
          <w:szCs w:val="24"/>
        </w:rPr>
        <w:t xml:space="preserve">Second Anglo-Powhatan War - </w:t>
      </w:r>
      <w:r>
        <w:rPr>
          <w:szCs w:val="24"/>
        </w:rPr>
        <w:t>Indian massacre of the inhabitants of Virginia colony.</w:t>
      </w:r>
      <w:r w:rsidR="000B2955">
        <w:rPr>
          <w:szCs w:val="24"/>
        </w:rPr>
        <w:t xml:space="preserve"> </w:t>
      </w:r>
      <w:r w:rsidRPr="00D3008F">
        <w:t xml:space="preserve">On March 22, 1622, Opechancanough led a series of coordinated surprise attacks that concentrated on settlements upriver from Jamestown and </w:t>
      </w:r>
      <w:r w:rsidRPr="000B2955">
        <w:rPr>
          <w:b/>
        </w:rPr>
        <w:t>succeeded in killing nearly a third of the English population</w:t>
      </w:r>
      <w:r w:rsidRPr="00D3008F">
        <w:t xml:space="preserve">. </w:t>
      </w:r>
      <w:r>
        <w:rPr>
          <w:szCs w:val="24"/>
        </w:rPr>
        <w:t xml:space="preserve">At the end of the day, an estimated 347 men, women, and children reportedly were dead. </w:t>
      </w:r>
      <w:r w:rsidRPr="00D3008F">
        <w:t xml:space="preserve">Perhaps assuming that the English were sufficiently </w:t>
      </w:r>
      <w:r w:rsidRPr="00D3008F">
        <w:lastRenderedPageBreak/>
        <w:t>humiliated, he did not pursue a final destruction of the colony. What followed, then, was a ten-year war in which the English repeatedly attacked the Indian food supply. After the conflict's only full-scale battle, fought in 1624, colonists estimated that they had destroyed enough food to feed 4,000 men for a year. Peace finally arrived in 1632, but by then the balance of power in Virginia had tipped toward the English.</w:t>
      </w:r>
      <w:r>
        <w:t xml:space="preserve"> </w:t>
      </w:r>
      <w:r>
        <w:rPr>
          <w:szCs w:val="24"/>
        </w:rPr>
        <w:t xml:space="preserve">  (McCartney 2007, p. 35; Also see: James Douglas Rice, Encyclopedia Virginia, Library of Virginia, online)</w:t>
      </w:r>
    </w:p>
    <w:p w:rsidR="001470B7" w:rsidRDefault="001470B7" w:rsidP="001470B7">
      <w:pPr>
        <w:spacing w:before="240" w:after="240"/>
      </w:pPr>
      <w:r w:rsidRPr="000243F8">
        <w:rPr>
          <w:b/>
          <w:szCs w:val="24"/>
        </w:rPr>
        <w:t xml:space="preserve">1622 </w:t>
      </w:r>
      <w:r w:rsidRPr="000243F8">
        <w:rPr>
          <w:szCs w:val="24"/>
        </w:rPr>
        <w:t xml:space="preserve">– </w:t>
      </w:r>
      <w:r w:rsidRPr="000243F8">
        <w:rPr>
          <w:b/>
          <w:szCs w:val="24"/>
          <w:u w:val="single"/>
        </w:rPr>
        <w:t>Virginia Colony</w:t>
      </w:r>
      <w:r w:rsidRPr="000B2955">
        <w:rPr>
          <w:b/>
          <w:szCs w:val="24"/>
        </w:rPr>
        <w:t xml:space="preserve"> </w:t>
      </w:r>
      <w:r w:rsidR="000B2955" w:rsidRPr="000B2955">
        <w:rPr>
          <w:b/>
          <w:szCs w:val="24"/>
        </w:rPr>
        <w:t xml:space="preserve">– Info - </w:t>
      </w:r>
      <w:r w:rsidRPr="000B2955">
        <w:rPr>
          <w:b/>
          <w:szCs w:val="24"/>
        </w:rPr>
        <w:t xml:space="preserve"> </w:t>
      </w:r>
      <w:r w:rsidRPr="000B2955">
        <w:rPr>
          <w:b/>
        </w:rPr>
        <w:t>Governor Sir Francis Wyatt</w:t>
      </w:r>
      <w:r>
        <w:t xml:space="preserve"> </w:t>
      </w:r>
      <w:r w:rsidR="000B2955">
        <w:t>- E</w:t>
      </w:r>
      <w:r>
        <w:t>stablishes military commanders to administer the various settlements; these commanders in turn set up monthly courts to transact official business.  The General Assembly passe</w:t>
      </w:r>
      <w:r w:rsidR="000B2955">
        <w:t>d</w:t>
      </w:r>
      <w:r>
        <w:t xml:space="preserve"> a bill to establish lower courts in the various settlements throughout the colony to help relieve the governor and his Council from certain responsibilities.</w:t>
      </w:r>
    </w:p>
    <w:p w:rsidR="00106A8A" w:rsidRDefault="00106A8A" w:rsidP="00106A8A">
      <w:r w:rsidRPr="001C2C6B">
        <w:rPr>
          <w:b/>
        </w:rPr>
        <w:t>1622</w:t>
      </w:r>
      <w:r w:rsidR="000B2955">
        <w:rPr>
          <w:b/>
        </w:rPr>
        <w:t xml:space="preserve"> – </w:t>
      </w:r>
      <w:r w:rsidR="000B2955" w:rsidRPr="000B2955">
        <w:rPr>
          <w:b/>
          <w:u w:val="single"/>
        </w:rPr>
        <w:t xml:space="preserve">UK Cambridgeshire </w:t>
      </w:r>
      <w:r w:rsidRPr="001C2C6B">
        <w:rPr>
          <w:b/>
          <w:u w:val="single"/>
        </w:rPr>
        <w:t>Cambridge</w:t>
      </w:r>
      <w:r w:rsidRPr="001C2C6B">
        <w:rPr>
          <w:b/>
        </w:rPr>
        <w:t xml:space="preserve"> – Camb Alum – Richard Knight</w:t>
      </w:r>
      <w:r>
        <w:t xml:space="preserve"> - </w:t>
      </w:r>
      <w:r w:rsidRPr="001C2C6B">
        <w:t>Matric. pens. from CLARE, Easter, 1622; B.A. 1625-6.</w:t>
      </w:r>
    </w:p>
    <w:p w:rsidR="00106A8A" w:rsidRDefault="00106A8A" w:rsidP="00106A8A">
      <w:r w:rsidRPr="004560FE">
        <w:rPr>
          <w:b/>
        </w:rPr>
        <w:t>1623 – Feb 27</w:t>
      </w:r>
      <w:r w:rsidR="000B2955">
        <w:rPr>
          <w:b/>
        </w:rPr>
        <w:t xml:space="preserve"> – </w:t>
      </w:r>
      <w:r w:rsidR="000B2955" w:rsidRPr="000B2955">
        <w:rPr>
          <w:b/>
          <w:u w:val="single"/>
        </w:rPr>
        <w:t xml:space="preserve">UK </w:t>
      </w:r>
      <w:r w:rsidRPr="004560FE">
        <w:rPr>
          <w:b/>
          <w:u w:val="single"/>
        </w:rPr>
        <w:t>London St Bride</w:t>
      </w:r>
      <w:r w:rsidRPr="004560FE">
        <w:rPr>
          <w:b/>
        </w:rPr>
        <w:t xml:space="preserve"> </w:t>
      </w:r>
      <w:r w:rsidR="007A089D">
        <w:rPr>
          <w:b/>
        </w:rPr>
        <w:t>– Birth/Bap –</w:t>
      </w:r>
      <w:r w:rsidRPr="004560FE">
        <w:rPr>
          <w:b/>
        </w:rPr>
        <w:t xml:space="preserve"> William Knight</w:t>
      </w:r>
      <w:r>
        <w:t xml:space="preserve"> - s/o Arthur </w:t>
      </w:r>
      <w:r w:rsidR="000B2955">
        <w:t xml:space="preserve">Knight </w:t>
      </w:r>
      <w:r>
        <w:t>&amp; Ursula (London Met Arch)</w:t>
      </w:r>
    </w:p>
    <w:p w:rsidR="00106A8A" w:rsidRDefault="00106A8A" w:rsidP="00106A8A">
      <w:r w:rsidRPr="004560FE">
        <w:rPr>
          <w:b/>
        </w:rPr>
        <w:t>1623 – Mar 21</w:t>
      </w:r>
      <w:r w:rsidR="000B2955">
        <w:rPr>
          <w:b/>
        </w:rPr>
        <w:t xml:space="preserve"> – </w:t>
      </w:r>
      <w:r w:rsidR="000B2955" w:rsidRPr="000B2955">
        <w:rPr>
          <w:b/>
          <w:u w:val="single"/>
        </w:rPr>
        <w:t xml:space="preserve">UK </w:t>
      </w:r>
      <w:r w:rsidRPr="004560FE">
        <w:rPr>
          <w:b/>
          <w:u w:val="single"/>
        </w:rPr>
        <w:t>London St Bride</w:t>
      </w:r>
      <w:r w:rsidRPr="004560FE">
        <w:rPr>
          <w:b/>
        </w:rPr>
        <w:t xml:space="preserve"> </w:t>
      </w:r>
      <w:r w:rsidR="007A089D">
        <w:rPr>
          <w:b/>
        </w:rPr>
        <w:t>– Birth/Bap –</w:t>
      </w:r>
      <w:r w:rsidRPr="004560FE">
        <w:rPr>
          <w:b/>
        </w:rPr>
        <w:t xml:space="preserve"> Adria Knight</w:t>
      </w:r>
      <w:r>
        <w:t xml:space="preserve"> - d/o John </w:t>
      </w:r>
      <w:r w:rsidR="000B2955">
        <w:t xml:space="preserve">Knight </w:t>
      </w:r>
      <w:r>
        <w:t>&amp; Adria (London Met Arch)</w:t>
      </w:r>
    </w:p>
    <w:p w:rsidR="00106A8A" w:rsidRDefault="00106A8A" w:rsidP="00106A8A">
      <w:pPr>
        <w:rPr>
          <w:b/>
        </w:rPr>
      </w:pPr>
      <w:r w:rsidRPr="004560FE">
        <w:rPr>
          <w:b/>
        </w:rPr>
        <w:t>1623 – May 26</w:t>
      </w:r>
      <w:r w:rsidR="000B2955">
        <w:rPr>
          <w:b/>
        </w:rPr>
        <w:t xml:space="preserve"> – </w:t>
      </w:r>
      <w:r w:rsidR="000B2955" w:rsidRPr="000B2955">
        <w:rPr>
          <w:b/>
          <w:u w:val="single"/>
        </w:rPr>
        <w:t xml:space="preserve">UK </w:t>
      </w:r>
      <w:r w:rsidRPr="004560FE">
        <w:rPr>
          <w:b/>
          <w:u w:val="single"/>
        </w:rPr>
        <w:t>London St Andrew</w:t>
      </w:r>
      <w:r w:rsidRPr="004560FE">
        <w:rPr>
          <w:b/>
        </w:rPr>
        <w:t xml:space="preserve"> - Bur – Francis Knight</w:t>
      </w:r>
      <w:r>
        <w:rPr>
          <w:b/>
        </w:rPr>
        <w:t xml:space="preserve"> </w:t>
      </w:r>
      <w:r>
        <w:t>(London Met Arch)</w:t>
      </w:r>
    </w:p>
    <w:p w:rsidR="00106A8A" w:rsidRPr="004560FE" w:rsidRDefault="00106A8A" w:rsidP="00106A8A">
      <w:pPr>
        <w:rPr>
          <w:b/>
        </w:rPr>
      </w:pPr>
      <w:r>
        <w:rPr>
          <w:b/>
        </w:rPr>
        <w:t>1623 – May 27</w:t>
      </w:r>
      <w:r w:rsidR="000B2955">
        <w:rPr>
          <w:b/>
        </w:rPr>
        <w:t xml:space="preserve"> – </w:t>
      </w:r>
      <w:r w:rsidR="000B2955" w:rsidRPr="000B2955">
        <w:rPr>
          <w:b/>
          <w:u w:val="single"/>
        </w:rPr>
        <w:t xml:space="preserve">UK </w:t>
      </w:r>
      <w:r w:rsidRPr="006326EB">
        <w:rPr>
          <w:b/>
          <w:u w:val="single"/>
        </w:rPr>
        <w:t>Kent Chillenden</w:t>
      </w:r>
      <w:r>
        <w:rPr>
          <w:b/>
        </w:rPr>
        <w:t xml:space="preserve"> </w:t>
      </w:r>
      <w:r w:rsidR="007A089D">
        <w:rPr>
          <w:b/>
        </w:rPr>
        <w:t>– Birth/Bap –</w:t>
      </w:r>
      <w:r>
        <w:rPr>
          <w:b/>
        </w:rPr>
        <w:t xml:space="preserve"> John Knight –</w:t>
      </w:r>
      <w:r w:rsidRPr="006326EB">
        <w:t xml:space="preserve"> s/o John Knight </w:t>
      </w:r>
      <w:r w:rsidRPr="001F77E8">
        <w:t>(Tyler)</w:t>
      </w:r>
    </w:p>
    <w:p w:rsidR="00106A8A" w:rsidRDefault="00106A8A" w:rsidP="00106A8A">
      <w:r w:rsidRPr="00A8355A">
        <w:rPr>
          <w:b/>
        </w:rPr>
        <w:t>1623 – Jul 20</w:t>
      </w:r>
      <w:r w:rsidR="000B2955">
        <w:rPr>
          <w:b/>
        </w:rPr>
        <w:t xml:space="preserve"> - </w:t>
      </w:r>
      <w:r w:rsidR="000B2955" w:rsidRPr="000B2955">
        <w:rPr>
          <w:b/>
          <w:szCs w:val="24"/>
          <w:u w:val="single"/>
        </w:rPr>
        <w:t xml:space="preserve">UK </w:t>
      </w:r>
      <w:r w:rsidRPr="00A8355A">
        <w:rPr>
          <w:b/>
          <w:u w:val="single"/>
        </w:rPr>
        <w:t>Worcestershire Upton upon Severn</w:t>
      </w:r>
      <w:r w:rsidRPr="00A8355A">
        <w:rPr>
          <w:b/>
        </w:rPr>
        <w:t xml:space="preserve"> – Admin - John Knight, Yeoman</w:t>
      </w:r>
      <w:r>
        <w:t xml:space="preserve"> - </w:t>
      </w:r>
      <w:r w:rsidRPr="00A8355A">
        <w:t xml:space="preserve">Recognizance before Robert Bamefylde by John Knight of Upton upon Severn Yeoman William Williams of the same Yeoman and William Sandlans of Severn Stoke Yeoman for the appearance of the said John Knight at Sessions. </w:t>
      </w:r>
      <w:r>
        <w:t xml:space="preserve"> (</w:t>
      </w:r>
      <w:r w:rsidRPr="00A8355A">
        <w:t>Worcestershire Archive and Archaeology Service</w:t>
      </w:r>
      <w:r>
        <w:t xml:space="preserve">, Ref: </w:t>
      </w:r>
      <w:r w:rsidRPr="00A8355A">
        <w:t>1/1/47/11</w:t>
      </w:r>
      <w:r>
        <w:t>)</w:t>
      </w:r>
    </w:p>
    <w:p w:rsidR="00106A8A" w:rsidRDefault="00106A8A" w:rsidP="00106A8A">
      <w:pPr>
        <w:rPr>
          <w:b/>
        </w:rPr>
      </w:pPr>
      <w:r w:rsidRPr="004560FE">
        <w:rPr>
          <w:b/>
        </w:rPr>
        <w:t>1623 – Jul 9</w:t>
      </w:r>
      <w:r w:rsidR="000B2955">
        <w:rPr>
          <w:b/>
        </w:rPr>
        <w:t xml:space="preserve"> – </w:t>
      </w:r>
      <w:r w:rsidR="000B2955" w:rsidRPr="000B2955">
        <w:rPr>
          <w:b/>
          <w:u w:val="single"/>
        </w:rPr>
        <w:t xml:space="preserve">UK </w:t>
      </w:r>
      <w:r w:rsidRPr="004560FE">
        <w:rPr>
          <w:b/>
          <w:u w:val="single"/>
        </w:rPr>
        <w:t>Kent St Margaret at Cliffe</w:t>
      </w:r>
      <w:r w:rsidRPr="004560FE">
        <w:rPr>
          <w:b/>
        </w:rPr>
        <w:t xml:space="preserve"> – Mar – Peter Knight &amp; Margaret Wilcocke</w:t>
      </w:r>
      <w:r w:rsidRPr="00E82778">
        <w:t xml:space="preserve"> (Tyler)</w:t>
      </w:r>
      <w:r>
        <w:t xml:space="preserve"> </w:t>
      </w:r>
    </w:p>
    <w:p w:rsidR="00106A8A" w:rsidRDefault="00106A8A" w:rsidP="00106A8A">
      <w:r w:rsidRPr="004560FE">
        <w:rPr>
          <w:b/>
          <w:szCs w:val="24"/>
        </w:rPr>
        <w:t>1623 – Jul 11</w:t>
      </w:r>
      <w:r w:rsidR="000B2955">
        <w:rPr>
          <w:b/>
          <w:szCs w:val="24"/>
        </w:rPr>
        <w:t xml:space="preserve"> – </w:t>
      </w:r>
      <w:r w:rsidR="000B2955" w:rsidRPr="000B2955">
        <w:rPr>
          <w:b/>
          <w:szCs w:val="24"/>
          <w:u w:val="single"/>
        </w:rPr>
        <w:t xml:space="preserve">UK </w:t>
      </w:r>
      <w:r w:rsidRPr="004560FE">
        <w:rPr>
          <w:b/>
          <w:szCs w:val="24"/>
          <w:u w:val="single"/>
        </w:rPr>
        <w:t>Kent Old Romney</w:t>
      </w:r>
      <w:r w:rsidRPr="004560FE">
        <w:rPr>
          <w:b/>
          <w:szCs w:val="24"/>
        </w:rPr>
        <w:t xml:space="preserve"> </w:t>
      </w:r>
      <w:r w:rsidR="007A089D">
        <w:rPr>
          <w:b/>
          <w:szCs w:val="24"/>
        </w:rPr>
        <w:t>– Birth/Bap –</w:t>
      </w:r>
      <w:r w:rsidRPr="004560FE">
        <w:rPr>
          <w:b/>
          <w:szCs w:val="24"/>
        </w:rPr>
        <w:t xml:space="preserve"> Susan Knight</w:t>
      </w:r>
      <w:r w:rsidRPr="00BC4DE8">
        <w:rPr>
          <w:szCs w:val="24"/>
        </w:rPr>
        <w:t xml:space="preserve"> </w:t>
      </w:r>
      <w:r>
        <w:rPr>
          <w:szCs w:val="24"/>
        </w:rPr>
        <w:t xml:space="preserve">- </w:t>
      </w:r>
      <w:r w:rsidRPr="00BC4DE8">
        <w:rPr>
          <w:szCs w:val="24"/>
        </w:rPr>
        <w:t>d/o Walter Knight</w:t>
      </w:r>
      <w:r>
        <w:rPr>
          <w:szCs w:val="24"/>
        </w:rPr>
        <w:t xml:space="preserve"> (Tyler)</w:t>
      </w:r>
    </w:p>
    <w:p w:rsidR="00106A8A" w:rsidRDefault="00106A8A" w:rsidP="00106A8A">
      <w:r w:rsidRPr="00BB7429">
        <w:rPr>
          <w:b/>
        </w:rPr>
        <w:t>1623 – Oct 8</w:t>
      </w:r>
      <w:r w:rsidR="000B2955">
        <w:rPr>
          <w:b/>
        </w:rPr>
        <w:t xml:space="preserve"> – </w:t>
      </w:r>
      <w:r w:rsidR="000B2955" w:rsidRPr="000B2955">
        <w:rPr>
          <w:b/>
          <w:u w:val="single"/>
        </w:rPr>
        <w:t xml:space="preserve">UK </w:t>
      </w:r>
      <w:r w:rsidRPr="00BB7429">
        <w:rPr>
          <w:b/>
          <w:u w:val="single"/>
        </w:rPr>
        <w:t>Middlesex High Holborn</w:t>
      </w:r>
      <w:r w:rsidRPr="00BB7429">
        <w:rPr>
          <w:b/>
        </w:rPr>
        <w:t xml:space="preserve"> – Will – Elizabeth Knight, Widow</w:t>
      </w:r>
      <w:r>
        <w:t xml:space="preserve"> – To my mother Sapperton, 5 pounds; to son Ferdinando Leonard, 5 pounds to be deducted out of such moneys as he is to pay for divers parcels of goods and household stuff which he has of mine to furnish his house etc; to daughter, Winefred my best gown and other items, and to her son, Michael, 50 shillings; all other of my goods, household stuff, plate, and whatever else is mine, I give to my two children, </w:t>
      </w:r>
      <w:r w:rsidRPr="00997F7D">
        <w:rPr>
          <w:b/>
        </w:rPr>
        <w:t>Onesiphorus Knight</w:t>
      </w:r>
      <w:r>
        <w:t xml:space="preserve"> and </w:t>
      </w:r>
      <w:r w:rsidRPr="000B2955">
        <w:rPr>
          <w:b/>
        </w:rPr>
        <w:t>Anne Knight</w:t>
      </w:r>
      <w:r>
        <w:t xml:space="preserve"> equally. </w:t>
      </w:r>
      <w:r w:rsidRPr="00FA15AF">
        <w:t>Onesiphorus</w:t>
      </w:r>
      <w:r>
        <w:t xml:space="preserve"> shall enjoy his land after the death of his grandmother by his father’s will, that then he shall make to his sister Anne her portion 34 pounds; to </w:t>
      </w:r>
      <w:r w:rsidRPr="000B2955">
        <w:rPr>
          <w:b/>
        </w:rPr>
        <w:t>William and Michael Walker</w:t>
      </w:r>
      <w:r>
        <w:t xml:space="preserve">, sons of my sister, Mary Walker, late deceased, 20 shillings apiece; son </w:t>
      </w:r>
      <w:r w:rsidRPr="00FA15AF">
        <w:t>Onesiphorus</w:t>
      </w:r>
      <w:r>
        <w:t xml:space="preserve"> to be executor. (Prerogative Court of Canterbury Wills, 1384-1858, PROB 11: Will Registers, 1599-1623, Piece 142: Swann, Quire Numbers 67-130 (1623)) </w:t>
      </w:r>
      <w:r w:rsidR="000B2955">
        <w:br/>
      </w:r>
      <w:r w:rsidRPr="000B2955">
        <w:rPr>
          <w:b/>
        </w:rPr>
        <w:t>Note</w:t>
      </w:r>
      <w:r>
        <w:t>: The name, “</w:t>
      </w:r>
      <w:r w:rsidRPr="00FA15AF">
        <w:t>Onesiphorus</w:t>
      </w:r>
      <w:r>
        <w:t xml:space="preserve">”, gave me fits until I read the clerical note in the margin where it was written more legibly. Apparently, there was a first husband and </w:t>
      </w:r>
      <w:r>
        <w:lastRenderedPageBreak/>
        <w:t>children from a first marriage, i.e. Ferdinando and Winefred</w:t>
      </w:r>
      <w:r w:rsidR="000B2955">
        <w:t xml:space="preserve"> Leonard</w:t>
      </w:r>
      <w:r>
        <w:t>.</w:t>
      </w:r>
      <w:r w:rsidR="000B2955">
        <w:t xml:space="preserve"> Testator does not name her deceased Knight husband.</w:t>
      </w:r>
    </w:p>
    <w:p w:rsidR="00106A8A" w:rsidRDefault="00106A8A" w:rsidP="00106A8A">
      <w:r w:rsidRPr="001F6277">
        <w:rPr>
          <w:b/>
        </w:rPr>
        <w:t>1623 – Oct 19</w:t>
      </w:r>
      <w:r w:rsidR="000B2955">
        <w:rPr>
          <w:b/>
        </w:rPr>
        <w:t xml:space="preserve"> – </w:t>
      </w:r>
      <w:r w:rsidR="000B2955" w:rsidRPr="000B2955">
        <w:rPr>
          <w:b/>
          <w:u w:val="single"/>
        </w:rPr>
        <w:t xml:space="preserve">UK </w:t>
      </w:r>
      <w:r w:rsidRPr="001F6277">
        <w:rPr>
          <w:b/>
          <w:u w:val="single"/>
        </w:rPr>
        <w:t>Kent Bicknor</w:t>
      </w:r>
      <w:r w:rsidRPr="001F6277">
        <w:rPr>
          <w:b/>
        </w:rPr>
        <w:t xml:space="preserve"> </w:t>
      </w:r>
      <w:r w:rsidR="007A089D">
        <w:rPr>
          <w:b/>
        </w:rPr>
        <w:t>– Birth/Bap –</w:t>
      </w:r>
      <w:r w:rsidRPr="001F6277">
        <w:rPr>
          <w:b/>
        </w:rPr>
        <w:t xml:space="preserve"> Mary Knight</w:t>
      </w:r>
      <w:r>
        <w:t xml:space="preserve"> – d/o Ingram Knight (Tyler)</w:t>
      </w:r>
    </w:p>
    <w:p w:rsidR="00106A8A" w:rsidRDefault="00106A8A" w:rsidP="00106A8A">
      <w:r w:rsidRPr="00EE40D2">
        <w:rPr>
          <w:b/>
        </w:rPr>
        <w:t>1623 – Dec 9</w:t>
      </w:r>
      <w:r w:rsidR="000B2955">
        <w:rPr>
          <w:b/>
          <w:szCs w:val="24"/>
        </w:rPr>
        <w:t xml:space="preserve"> – </w:t>
      </w:r>
      <w:r w:rsidR="000B2955" w:rsidRPr="000B2955">
        <w:rPr>
          <w:b/>
          <w:szCs w:val="24"/>
          <w:u w:val="single"/>
        </w:rPr>
        <w:t xml:space="preserve">UK </w:t>
      </w:r>
      <w:r w:rsidRPr="00EE40D2">
        <w:rPr>
          <w:b/>
          <w:u w:val="single"/>
        </w:rPr>
        <w:t>Cambridgeshire Little Gransden</w:t>
      </w:r>
      <w:r w:rsidRPr="00EE40D2">
        <w:rPr>
          <w:b/>
        </w:rPr>
        <w:t xml:space="preserve"> – Will – William Knight </w:t>
      </w:r>
      <w:r>
        <w:t xml:space="preserve">– Entire estate to his </w:t>
      </w:r>
      <w:r w:rsidRPr="000B2955">
        <w:rPr>
          <w:b/>
        </w:rPr>
        <w:t>son, John Knight</w:t>
      </w:r>
      <w:r>
        <w:t xml:space="preserve">. ( PROB 11: Will Registers, 1599-1623, Piece 142: Swann, Quire Numbers 67-130 (1623), </w:t>
      </w:r>
      <w:r w:rsidRPr="00EE40D2">
        <w:t>Prerogative Court of Canterbury Wills, 1384-1858</w:t>
      </w:r>
      <w:r>
        <w:t>)</w:t>
      </w:r>
    </w:p>
    <w:p w:rsidR="00106A8A" w:rsidRDefault="00106A8A" w:rsidP="00106A8A">
      <w:r w:rsidRPr="001F6277">
        <w:rPr>
          <w:b/>
        </w:rPr>
        <w:t>1624 – Jan 4</w:t>
      </w:r>
      <w:r w:rsidR="000B2955">
        <w:rPr>
          <w:b/>
        </w:rPr>
        <w:t xml:space="preserve"> – </w:t>
      </w:r>
      <w:r w:rsidR="000B2955" w:rsidRPr="000D0563">
        <w:rPr>
          <w:b/>
          <w:u w:val="single"/>
        </w:rPr>
        <w:t xml:space="preserve">UK </w:t>
      </w:r>
      <w:r w:rsidRPr="001F6277">
        <w:rPr>
          <w:b/>
          <w:u w:val="single"/>
        </w:rPr>
        <w:t>Kent Bicknor</w:t>
      </w:r>
      <w:r w:rsidRPr="001F6277">
        <w:rPr>
          <w:b/>
        </w:rPr>
        <w:t xml:space="preserve"> </w:t>
      </w:r>
      <w:r w:rsidR="007A089D">
        <w:rPr>
          <w:b/>
        </w:rPr>
        <w:t>– Birth/Bap –</w:t>
      </w:r>
      <w:r w:rsidRPr="001F6277">
        <w:rPr>
          <w:b/>
        </w:rPr>
        <w:t xml:space="preserve"> Richard Knight</w:t>
      </w:r>
      <w:r>
        <w:t xml:space="preserve"> – s/o James Knight (Tyler)</w:t>
      </w:r>
    </w:p>
    <w:p w:rsidR="001470B7" w:rsidRDefault="00106A8A" w:rsidP="001470B7">
      <w:pPr>
        <w:spacing w:before="240" w:after="240"/>
        <w:rPr>
          <w:szCs w:val="24"/>
        </w:rPr>
      </w:pPr>
      <w:r>
        <w:rPr>
          <w:b/>
          <w:szCs w:val="24"/>
        </w:rPr>
        <w:t xml:space="preserve">1624 - Jan 12 </w:t>
      </w:r>
      <w:r>
        <w:rPr>
          <w:szCs w:val="24"/>
        </w:rPr>
        <w:t xml:space="preserve">– </w:t>
      </w:r>
      <w:r w:rsidRPr="00834252">
        <w:rPr>
          <w:b/>
          <w:szCs w:val="24"/>
          <w:u w:val="single"/>
        </w:rPr>
        <w:t xml:space="preserve">VA </w:t>
      </w:r>
      <w:r w:rsidRPr="000A5167">
        <w:rPr>
          <w:b/>
          <w:szCs w:val="24"/>
          <w:u w:val="single"/>
        </w:rPr>
        <w:t>James City</w:t>
      </w:r>
      <w:r w:rsidRPr="00997F7D">
        <w:rPr>
          <w:b/>
          <w:szCs w:val="24"/>
        </w:rPr>
        <w:t xml:space="preserve"> – Admin - John Johnson, Yeoman</w:t>
      </w:r>
      <w:r>
        <w:rPr>
          <w:b/>
          <w:szCs w:val="24"/>
        </w:rPr>
        <w:t xml:space="preserve"> - </w:t>
      </w:r>
      <w:r>
        <w:rPr>
          <w:szCs w:val="24"/>
        </w:rPr>
        <w:t xml:space="preserve"> “an ancient planter of James City” patents 100 acres… His first personal dividend…(Nugent I, p. 4) </w:t>
      </w:r>
    </w:p>
    <w:p w:rsidR="00106A8A" w:rsidRDefault="00106A8A" w:rsidP="00106A8A">
      <w:r w:rsidRPr="00234087">
        <w:rPr>
          <w:b/>
        </w:rPr>
        <w:t>1624 – Feb 13</w:t>
      </w:r>
      <w:r w:rsidR="000B2955">
        <w:rPr>
          <w:b/>
        </w:rPr>
        <w:t xml:space="preserve"> – </w:t>
      </w:r>
      <w:r w:rsidR="000B2955" w:rsidRPr="000D0563">
        <w:rPr>
          <w:b/>
          <w:u w:val="single"/>
        </w:rPr>
        <w:t xml:space="preserve">UK </w:t>
      </w:r>
      <w:r w:rsidRPr="00234087">
        <w:rPr>
          <w:b/>
          <w:u w:val="single"/>
        </w:rPr>
        <w:t>Kent Old Romney</w:t>
      </w:r>
      <w:r w:rsidRPr="00234087">
        <w:rPr>
          <w:b/>
        </w:rPr>
        <w:t xml:space="preserve"> </w:t>
      </w:r>
      <w:r w:rsidR="007A089D">
        <w:rPr>
          <w:b/>
        </w:rPr>
        <w:t>– Birth/Bap –</w:t>
      </w:r>
      <w:r w:rsidRPr="00234087">
        <w:rPr>
          <w:b/>
        </w:rPr>
        <w:t xml:space="preserve"> Peter Knight</w:t>
      </w:r>
      <w:r>
        <w:t xml:space="preserve"> - s/o Peter Knight </w:t>
      </w:r>
      <w:r w:rsidRPr="001F77E8">
        <w:t>(Tyler)</w:t>
      </w:r>
    </w:p>
    <w:p w:rsidR="000D0563" w:rsidRDefault="00106A8A" w:rsidP="00106A8A">
      <w:r w:rsidRPr="002C011C">
        <w:rPr>
          <w:b/>
          <w:szCs w:val="24"/>
        </w:rPr>
        <w:t xml:space="preserve">1624 </w:t>
      </w:r>
      <w:r>
        <w:rPr>
          <w:b/>
          <w:szCs w:val="24"/>
        </w:rPr>
        <w:t xml:space="preserve">- Feb </w:t>
      </w:r>
      <w:r w:rsidRPr="002C011C">
        <w:rPr>
          <w:szCs w:val="24"/>
        </w:rPr>
        <w:t xml:space="preserve">– </w:t>
      </w:r>
      <w:r w:rsidRPr="002C011C">
        <w:rPr>
          <w:b/>
          <w:szCs w:val="24"/>
          <w:u w:val="single"/>
        </w:rPr>
        <w:t>Virginia Colony</w:t>
      </w:r>
      <w:r w:rsidRPr="00997F7D">
        <w:rPr>
          <w:b/>
          <w:szCs w:val="24"/>
        </w:rPr>
        <w:t xml:space="preserve"> – Info </w:t>
      </w:r>
      <w:r>
        <w:rPr>
          <w:b/>
          <w:szCs w:val="24"/>
        </w:rPr>
        <w:t>–</w:t>
      </w:r>
      <w:r w:rsidRPr="00997F7D">
        <w:rPr>
          <w:b/>
          <w:szCs w:val="24"/>
        </w:rPr>
        <w:t xml:space="preserve"> </w:t>
      </w:r>
      <w:r>
        <w:rPr>
          <w:b/>
          <w:szCs w:val="24"/>
        </w:rPr>
        <w:t xml:space="preserve">Census - </w:t>
      </w:r>
      <w:r>
        <w:t xml:space="preserve">The population of Europeans in the Virginia colony was 906. A muster, or census, listed twenty-one Africans, down from thirty-two in 1620. Twelve of the Africans were identified by name, suggesting they had been baptized.  Some of the Africans probably had succumbed to summertime diseases which killed a majority of new residents during the colony's first few decades. For this reason, Virginia leaders periodically requested that ships carrying new servants arrive during the winter months, as opposed to August, when the </w:t>
      </w:r>
      <w:r>
        <w:rPr>
          <w:rStyle w:val="Emphasis"/>
        </w:rPr>
        <w:t>White Lion</w:t>
      </w:r>
      <w:r>
        <w:t xml:space="preserve"> </w:t>
      </w:r>
      <w:r w:rsidR="000D0563">
        <w:t xml:space="preserve">had </w:t>
      </w:r>
      <w:r>
        <w:t xml:space="preserve">landed. Research suggests that some Africans may have been carrying a blood parasite that transmitted malaria, while their close contact with the European slave traders likely exposed them to other infectious diseases. They would have been susceptible to the various agues and fevers common to the Chesapeake Bay region, and probably suffered through the unfamiliar winter cold. And those Africans who did not die of disease may have died in the massacre of 1622.  </w:t>
      </w:r>
    </w:p>
    <w:p w:rsidR="000D0563" w:rsidRDefault="00106A8A" w:rsidP="00106A8A">
      <w:pPr>
        <w:rPr>
          <w:szCs w:val="24"/>
        </w:rPr>
      </w:pPr>
      <w:r w:rsidRPr="002C011C">
        <w:rPr>
          <w:szCs w:val="24"/>
        </w:rPr>
        <w:t>*   Four of the eleven Africans living at Flowerdew Hundred—a plantation on the upper reaches of the James River that leading merchant Abraham Peirsey had purchased from Governor Yeardley—were identified by name: Anthony, William, John, and another Anthony.</w:t>
      </w:r>
    </w:p>
    <w:p w:rsidR="000D0563" w:rsidRDefault="00106A8A" w:rsidP="00106A8A">
      <w:pPr>
        <w:rPr>
          <w:szCs w:val="24"/>
        </w:rPr>
      </w:pPr>
      <w:r w:rsidRPr="002C011C">
        <w:rPr>
          <w:szCs w:val="24"/>
        </w:rPr>
        <w:t xml:space="preserve">*   Three Africans resided at Jamestown, but only one was listed by name: a woman named Angelo (sometimes Angela) belonging to William Peirce. </w:t>
      </w:r>
    </w:p>
    <w:p w:rsidR="000D0563" w:rsidRDefault="00106A8A" w:rsidP="00106A8A">
      <w:pPr>
        <w:rPr>
          <w:szCs w:val="24"/>
        </w:rPr>
      </w:pPr>
      <w:r w:rsidRPr="002C011C">
        <w:rPr>
          <w:szCs w:val="24"/>
        </w:rPr>
        <w:t>*   An African named Edward lived in the Neck O'Land, the mainland behind Jamestown, and was part of the househo</w:t>
      </w:r>
      <w:r>
        <w:rPr>
          <w:szCs w:val="24"/>
        </w:rPr>
        <w:t xml:space="preserve">ld headed by Richard Kingsmill, </w:t>
      </w:r>
      <w:r w:rsidRPr="002C011C">
        <w:rPr>
          <w:szCs w:val="24"/>
        </w:rPr>
        <w:t xml:space="preserve">guardian of the late Reverend Richard Bucke's children. </w:t>
      </w:r>
    </w:p>
    <w:p w:rsidR="000D0563" w:rsidRDefault="00106A8A" w:rsidP="00106A8A">
      <w:pPr>
        <w:rPr>
          <w:szCs w:val="24"/>
        </w:rPr>
      </w:pPr>
      <w:r>
        <w:rPr>
          <w:szCs w:val="24"/>
        </w:rPr>
        <w:t xml:space="preserve">*   </w:t>
      </w:r>
      <w:r w:rsidRPr="002C011C">
        <w:rPr>
          <w:szCs w:val="24"/>
        </w:rPr>
        <w:t>Peter, Antonio, Frances, and Margaret resided on the lower side of the James River at Edward Bennett's plantation near the former Indian town of Warraskoyack, while Anthony and Isabella were members of Captain William Tucker's household in Elizabeth City (formerly Kecoughtan). One African was listed among the dead at West and Shirley Hundred, in the corporation of Charles City.</w:t>
      </w:r>
    </w:p>
    <w:p w:rsidR="00106A8A" w:rsidRDefault="00106A8A" w:rsidP="00106A8A">
      <w:r>
        <w:rPr>
          <w:szCs w:val="24"/>
        </w:rPr>
        <w:lastRenderedPageBreak/>
        <w:t xml:space="preserve">*   </w:t>
      </w:r>
      <w:r w:rsidRPr="00EC61C2">
        <w:rPr>
          <w:b/>
        </w:rPr>
        <w:t>John Woodson</w:t>
      </w:r>
      <w:r>
        <w:t xml:space="preserve"> and </w:t>
      </w:r>
      <w:r w:rsidRPr="00EC61C2">
        <w:rPr>
          <w:b/>
        </w:rPr>
        <w:t>Sarah</w:t>
      </w:r>
      <w:r>
        <w:t xml:space="preserve"> his wife are mentioned as living at </w:t>
      </w:r>
      <w:r w:rsidRPr="00EC61C2">
        <w:rPr>
          <w:b/>
        </w:rPr>
        <w:t>Flowerdew Hundred</w:t>
      </w:r>
      <w:r>
        <w:rPr>
          <w:rStyle w:val="FootnoteReference"/>
          <w:b/>
        </w:rPr>
        <w:footnoteReference w:id="11"/>
      </w:r>
      <w:r w:rsidRPr="00903E4B">
        <w:t>,</w:t>
      </w:r>
      <w:r>
        <w:t xml:space="preserve"> or as it was later called, </w:t>
      </w:r>
      <w:r w:rsidRPr="00EC61C2">
        <w:rPr>
          <w:b/>
        </w:rPr>
        <w:t>Piersey’s Hundred</w:t>
      </w:r>
      <w:r>
        <w:t xml:space="preserve">, on the south side of James River, in what is now </w:t>
      </w:r>
      <w:r w:rsidRPr="00E40BCF">
        <w:t>Prince George County</w:t>
      </w:r>
      <w:r>
        <w:t>.</w:t>
      </w:r>
      <w:r w:rsidRPr="0018421B">
        <w:t xml:space="preserve">  Again and again I read in accounts of this family</w:t>
      </w:r>
      <w:r>
        <w:t xml:space="preserve"> that “Dr. John Woodson purchased six African slaves in 1620 and that these were registered in 1623 as part of his household.” This is false as can be seen from the records above. </w:t>
      </w:r>
      <w:r w:rsidRPr="0018421B">
        <w:t>The Muster record shows John Woodson and wife Sarah with "Corne, 4 bushells; Powder, 1 lb.; Lead, 3 lb.; Peece fixt, 1; Sword, 1".</w:t>
      </w:r>
      <w:r>
        <w:t xml:space="preserve"> </w:t>
      </w:r>
      <w:r w:rsidRPr="0018421B">
        <w:t xml:space="preserve"> </w:t>
      </w:r>
      <w:r>
        <w:t xml:space="preserve">(Coldham) No slaves, no medical title, nothing that sets them apart from the ordinary settlers.  For comparison, see the </w:t>
      </w:r>
      <w:r w:rsidR="000D0563">
        <w:t xml:space="preserve">muster </w:t>
      </w:r>
      <w:r>
        <w:t xml:space="preserve">entry for Dr. John Potts below. </w:t>
      </w:r>
    </w:p>
    <w:p w:rsidR="00106A8A" w:rsidRDefault="00106A8A" w:rsidP="00106A8A">
      <w:r w:rsidRPr="001F33DA">
        <w:rPr>
          <w:b/>
        </w:rPr>
        <w:t xml:space="preserve">1624 – Feb – </w:t>
      </w:r>
      <w:r w:rsidRPr="00834252">
        <w:rPr>
          <w:b/>
          <w:u w:val="single"/>
        </w:rPr>
        <w:t xml:space="preserve">VA </w:t>
      </w:r>
      <w:r w:rsidRPr="001F33DA">
        <w:rPr>
          <w:b/>
          <w:u w:val="single"/>
        </w:rPr>
        <w:t>James City</w:t>
      </w:r>
      <w:r>
        <w:t xml:space="preserve"> </w:t>
      </w:r>
      <w:r w:rsidRPr="00997F7D">
        <w:rPr>
          <w:b/>
        </w:rPr>
        <w:t xml:space="preserve">– Admin </w:t>
      </w:r>
      <w:r>
        <w:rPr>
          <w:b/>
        </w:rPr>
        <w:t>–</w:t>
      </w:r>
      <w:r w:rsidRPr="00997F7D">
        <w:rPr>
          <w:b/>
        </w:rPr>
        <w:t xml:space="preserve"> Muster</w:t>
      </w:r>
      <w:r>
        <w:rPr>
          <w:b/>
        </w:rPr>
        <w:t xml:space="preserve"> - </w:t>
      </w:r>
      <w:r>
        <w:t xml:space="preserve"> </w:t>
      </w:r>
      <w:r w:rsidRPr="001467E7">
        <w:rPr>
          <w:b/>
        </w:rPr>
        <w:t>Doctor John Potts</w:t>
      </w:r>
      <w:r>
        <w:t xml:space="preserve"> is enumerated along with “his men” and “servants”.  A Randall Holt was listed as one of “Doctor Pott’s Men in the Maine.”  He was apprenticed to Dr. Potts, the physician general to the colony. There is a theory that Holt was a relative of Dr. Potts as they both accompanied Sir Francis Wyatt to Virginia on the ship </w:t>
      </w:r>
      <w:r w:rsidRPr="001F33DA">
        <w:rPr>
          <w:i/>
        </w:rPr>
        <w:t>George</w:t>
      </w:r>
      <w:r>
        <w:t xml:space="preserve">, in 1621.  Dr. Potts served as governor of Virginia from 5 Mar 1628 to 9 Mar 1629. (Dorman 1, p. 28, 31; Dorman 2, p. 311) </w:t>
      </w:r>
    </w:p>
    <w:p w:rsidR="00106A8A" w:rsidRDefault="00106A8A" w:rsidP="00106A8A">
      <w:r w:rsidRPr="001467E7">
        <w:rPr>
          <w:b/>
        </w:rPr>
        <w:t>Note</w:t>
      </w:r>
      <w:r>
        <w:t>: The important point I would like to make here is the difference between the documentary survival regarding Dr. Potts and that of the alleged “Doctor” John Woodson. Had Woodson actually been a doctor, it is unlikely that the person(s) making the muster list, would have failed to note that fact; had he actually been the educated doctor that his descendant have claimed, his trajectory in the society of the colony would have been quite different. “Ancient Planters”, as they were termed, were entitled to land patents by virtue of their status as survivors. There is no record of the Woodson’s (John and Robert) acquiring land that would have been theirs by right as sons of an Ancient Planter; nor are the alleged sons, John and Robert Woodson noted as being sons of an Ancient Planter and having such rights</w:t>
      </w:r>
      <w:r w:rsidR="001467E7">
        <w:t xml:space="preserve"> when they finally do appear</w:t>
      </w:r>
      <w:r>
        <w:t>. That they didn’t suggests that their status was not what has been claimed.</w:t>
      </w:r>
    </w:p>
    <w:p w:rsidR="00106A8A" w:rsidRDefault="00106A8A" w:rsidP="00106A8A">
      <w:pPr>
        <w:rPr>
          <w:szCs w:val="24"/>
        </w:rPr>
      </w:pPr>
      <w:r w:rsidRPr="00FC0C51">
        <w:rPr>
          <w:b/>
          <w:szCs w:val="24"/>
        </w:rPr>
        <w:t>162</w:t>
      </w:r>
      <w:r>
        <w:rPr>
          <w:b/>
          <w:szCs w:val="24"/>
        </w:rPr>
        <w:t xml:space="preserve">4 </w:t>
      </w:r>
      <w:r w:rsidR="00B725A9">
        <w:rPr>
          <w:b/>
          <w:szCs w:val="24"/>
        </w:rPr>
        <w:t xml:space="preserve">- </w:t>
      </w:r>
      <w:r>
        <w:rPr>
          <w:b/>
          <w:szCs w:val="24"/>
        </w:rPr>
        <w:t>Feb</w:t>
      </w:r>
      <w:r w:rsidRPr="00FC0C51">
        <w:rPr>
          <w:szCs w:val="24"/>
        </w:rPr>
        <w:t xml:space="preserve"> – </w:t>
      </w:r>
      <w:r>
        <w:rPr>
          <w:b/>
          <w:szCs w:val="24"/>
          <w:u w:val="single"/>
        </w:rPr>
        <w:t xml:space="preserve">VA </w:t>
      </w:r>
      <w:r w:rsidRPr="00FC0C51">
        <w:rPr>
          <w:b/>
          <w:szCs w:val="24"/>
          <w:u w:val="single"/>
        </w:rPr>
        <w:t>Elizabeth City</w:t>
      </w:r>
      <w:r w:rsidRPr="00834252">
        <w:rPr>
          <w:b/>
          <w:szCs w:val="24"/>
        </w:rPr>
        <w:t xml:space="preserve"> </w:t>
      </w:r>
      <w:r w:rsidRPr="00997F7D">
        <w:rPr>
          <w:b/>
        </w:rPr>
        <w:t xml:space="preserve">– Admin </w:t>
      </w:r>
      <w:r>
        <w:rPr>
          <w:b/>
        </w:rPr>
        <w:t>–</w:t>
      </w:r>
      <w:r w:rsidRPr="00997F7D">
        <w:rPr>
          <w:b/>
        </w:rPr>
        <w:t xml:space="preserve"> Muster</w:t>
      </w:r>
      <w:r>
        <w:rPr>
          <w:b/>
        </w:rPr>
        <w:t xml:space="preserve"> - </w:t>
      </w:r>
      <w:r>
        <w:rPr>
          <w:szCs w:val="24"/>
        </w:rPr>
        <w:t xml:space="preserve">A </w:t>
      </w:r>
      <w:r w:rsidRPr="004E3E9E">
        <w:rPr>
          <w:b/>
          <w:szCs w:val="24"/>
        </w:rPr>
        <w:t>John Knight</w:t>
      </w:r>
      <w:r w:rsidRPr="00FC0C51">
        <w:rPr>
          <w:szCs w:val="24"/>
        </w:rPr>
        <w:t xml:space="preserve"> is listed as having died in Virginia between April 1623, and February 16, 1623/4, at Elizabeth Cit</w:t>
      </w:r>
      <w:r>
        <w:rPr>
          <w:szCs w:val="24"/>
        </w:rPr>
        <w:t>y</w:t>
      </w:r>
      <w:r w:rsidRPr="00FC0C51">
        <w:rPr>
          <w:szCs w:val="24"/>
        </w:rPr>
        <w:t>.</w:t>
      </w:r>
      <w:r>
        <w:rPr>
          <w:szCs w:val="24"/>
        </w:rPr>
        <w:t xml:space="preserve"> (Coldham)</w:t>
      </w:r>
    </w:p>
    <w:p w:rsidR="00106A8A" w:rsidRDefault="00106A8A" w:rsidP="00106A8A">
      <w:r w:rsidRPr="00462CD7">
        <w:rPr>
          <w:b/>
          <w:szCs w:val="24"/>
        </w:rPr>
        <w:t xml:space="preserve">1624 </w:t>
      </w:r>
      <w:r w:rsidR="00B725A9">
        <w:rPr>
          <w:b/>
          <w:szCs w:val="24"/>
        </w:rPr>
        <w:t xml:space="preserve">- </w:t>
      </w:r>
      <w:r w:rsidRPr="00462CD7">
        <w:rPr>
          <w:b/>
          <w:szCs w:val="24"/>
        </w:rPr>
        <w:t xml:space="preserve">Feb </w:t>
      </w:r>
      <w:r>
        <w:t xml:space="preserve">– </w:t>
      </w:r>
      <w:r w:rsidRPr="00834252">
        <w:rPr>
          <w:b/>
          <w:u w:val="single"/>
        </w:rPr>
        <w:t xml:space="preserve">VA </w:t>
      </w:r>
      <w:r w:rsidRPr="00462CD7">
        <w:rPr>
          <w:b/>
          <w:u w:val="single"/>
        </w:rPr>
        <w:t>Warrasquioake</w:t>
      </w:r>
      <w:r>
        <w:rPr>
          <w:b/>
          <w:u w:val="single"/>
        </w:rPr>
        <w:t xml:space="preserve"> </w:t>
      </w:r>
      <w:r w:rsidRPr="00462CD7">
        <w:rPr>
          <w:b/>
          <w:u w:val="single"/>
        </w:rPr>
        <w:t>/</w:t>
      </w:r>
      <w:r>
        <w:rPr>
          <w:b/>
          <w:u w:val="single"/>
        </w:rPr>
        <w:t xml:space="preserve"> </w:t>
      </w:r>
      <w:r w:rsidRPr="00462CD7">
        <w:rPr>
          <w:b/>
          <w:u w:val="single"/>
        </w:rPr>
        <w:t>Isle of Wight</w:t>
      </w:r>
      <w:r w:rsidRPr="00834252">
        <w:rPr>
          <w:b/>
          <w:szCs w:val="24"/>
        </w:rPr>
        <w:t xml:space="preserve"> </w:t>
      </w:r>
      <w:r w:rsidRPr="00997F7D">
        <w:rPr>
          <w:b/>
        </w:rPr>
        <w:t xml:space="preserve">– Admin </w:t>
      </w:r>
      <w:r>
        <w:rPr>
          <w:b/>
        </w:rPr>
        <w:t>–</w:t>
      </w:r>
      <w:r w:rsidRPr="00997F7D">
        <w:rPr>
          <w:b/>
        </w:rPr>
        <w:t xml:space="preserve"> Muster</w:t>
      </w:r>
      <w:r>
        <w:rPr>
          <w:b/>
        </w:rPr>
        <w:t xml:space="preserve"> -  </w:t>
      </w:r>
      <w:r>
        <w:t>Capt. Nathaniell Basse and his muster: Nathaniell Basse, aged 35, two other men; no wife, no children. (Dorman 2004, p. 46)</w:t>
      </w:r>
    </w:p>
    <w:p w:rsidR="00A17671" w:rsidRDefault="00A17671" w:rsidP="00A17671">
      <w:pPr>
        <w:rPr>
          <w:szCs w:val="24"/>
        </w:rPr>
      </w:pPr>
      <w:r w:rsidRPr="00FC0C51">
        <w:rPr>
          <w:b/>
          <w:szCs w:val="24"/>
        </w:rPr>
        <w:t>162</w:t>
      </w:r>
      <w:r>
        <w:rPr>
          <w:b/>
          <w:szCs w:val="24"/>
        </w:rPr>
        <w:t xml:space="preserve">4 </w:t>
      </w:r>
      <w:r w:rsidR="00B725A9">
        <w:rPr>
          <w:b/>
          <w:szCs w:val="24"/>
        </w:rPr>
        <w:t xml:space="preserve">- </w:t>
      </w:r>
      <w:r>
        <w:rPr>
          <w:b/>
          <w:szCs w:val="24"/>
        </w:rPr>
        <w:t>Feb</w:t>
      </w:r>
      <w:r w:rsidRPr="00FC0C51">
        <w:rPr>
          <w:szCs w:val="24"/>
        </w:rPr>
        <w:t xml:space="preserve"> – </w:t>
      </w:r>
      <w:r w:rsidRPr="00834252">
        <w:rPr>
          <w:b/>
          <w:szCs w:val="24"/>
          <w:u w:val="single"/>
        </w:rPr>
        <w:t xml:space="preserve">VA </w:t>
      </w:r>
      <w:r>
        <w:rPr>
          <w:b/>
          <w:szCs w:val="24"/>
          <w:u w:val="single"/>
        </w:rPr>
        <w:t>James City</w:t>
      </w:r>
      <w:r w:rsidRPr="00834252">
        <w:rPr>
          <w:b/>
          <w:szCs w:val="24"/>
        </w:rPr>
        <w:t xml:space="preserve"> </w:t>
      </w:r>
      <w:r w:rsidRPr="00997F7D">
        <w:rPr>
          <w:b/>
        </w:rPr>
        <w:t xml:space="preserve">– Admin </w:t>
      </w:r>
      <w:r>
        <w:rPr>
          <w:b/>
        </w:rPr>
        <w:t>–</w:t>
      </w:r>
      <w:r w:rsidRPr="00997F7D">
        <w:rPr>
          <w:b/>
        </w:rPr>
        <w:t xml:space="preserve"> Muster</w:t>
      </w:r>
      <w:r w:rsidR="007469C1">
        <w:rPr>
          <w:b/>
        </w:rPr>
        <w:t xml:space="preserve">: </w:t>
      </w:r>
      <w:r w:rsidRPr="00FC0C51">
        <w:rPr>
          <w:szCs w:val="24"/>
        </w:rPr>
        <w:t xml:space="preserve"> </w:t>
      </w:r>
      <w:r>
        <w:rPr>
          <w:szCs w:val="24"/>
        </w:rPr>
        <w:t xml:space="preserve">a </w:t>
      </w:r>
      <w:r w:rsidRPr="004E3E9E">
        <w:rPr>
          <w:b/>
          <w:szCs w:val="24"/>
        </w:rPr>
        <w:t>Richard Knight</w:t>
      </w:r>
      <w:r w:rsidRPr="00834252">
        <w:rPr>
          <w:szCs w:val="24"/>
        </w:rPr>
        <w:t>, listed twice</w:t>
      </w:r>
      <w:r>
        <w:rPr>
          <w:b/>
          <w:szCs w:val="24"/>
        </w:rPr>
        <w:t>,</w:t>
      </w:r>
      <w:r w:rsidRPr="00FC0C51">
        <w:rPr>
          <w:szCs w:val="24"/>
        </w:rPr>
        <w:t xml:space="preserve"> among the </w:t>
      </w:r>
      <w:r>
        <w:rPr>
          <w:szCs w:val="24"/>
        </w:rPr>
        <w:t>dead.</w:t>
      </w:r>
      <w:r w:rsidRPr="00FC0C51">
        <w:rPr>
          <w:szCs w:val="24"/>
        </w:rPr>
        <w:t xml:space="preserve"> (</w:t>
      </w:r>
      <w:r>
        <w:rPr>
          <w:szCs w:val="24"/>
        </w:rPr>
        <w:t>Coldham 1987, p. 39</w:t>
      </w:r>
      <w:r w:rsidRPr="00FC0C51">
        <w:rPr>
          <w:szCs w:val="24"/>
        </w:rPr>
        <w:t>)</w:t>
      </w:r>
      <w:r>
        <w:rPr>
          <w:szCs w:val="24"/>
        </w:rPr>
        <w:t xml:space="preserve"> </w:t>
      </w:r>
      <w:r w:rsidR="00B725A9">
        <w:rPr>
          <w:szCs w:val="24"/>
        </w:rPr>
        <w:br/>
      </w:r>
      <w:r w:rsidR="00B725A9" w:rsidRPr="00B725A9">
        <w:rPr>
          <w:b/>
          <w:szCs w:val="24"/>
        </w:rPr>
        <w:lastRenderedPageBreak/>
        <w:t>Note</w:t>
      </w:r>
      <w:r w:rsidR="00B725A9">
        <w:rPr>
          <w:szCs w:val="24"/>
        </w:rPr>
        <w:t xml:space="preserve">: </w:t>
      </w:r>
      <w:r>
        <w:rPr>
          <w:szCs w:val="24"/>
        </w:rPr>
        <w:t xml:space="preserve">Was that two Richard Knights, or just one listed twice by mistake.  Probably the former. </w:t>
      </w:r>
    </w:p>
    <w:p w:rsidR="00A17671" w:rsidRDefault="00A17671" w:rsidP="00A17671">
      <w:pPr>
        <w:rPr>
          <w:szCs w:val="24"/>
        </w:rPr>
      </w:pPr>
      <w:r w:rsidRPr="002B6DD0">
        <w:rPr>
          <w:b/>
          <w:szCs w:val="24"/>
        </w:rPr>
        <w:t>16</w:t>
      </w:r>
      <w:r>
        <w:rPr>
          <w:b/>
          <w:szCs w:val="24"/>
        </w:rPr>
        <w:t xml:space="preserve">24 </w:t>
      </w:r>
      <w:r w:rsidR="00B725A9">
        <w:rPr>
          <w:b/>
          <w:szCs w:val="24"/>
        </w:rPr>
        <w:t xml:space="preserve">- </w:t>
      </w:r>
      <w:r>
        <w:rPr>
          <w:b/>
          <w:szCs w:val="24"/>
        </w:rPr>
        <w:t>Feb</w:t>
      </w:r>
      <w:r w:rsidRPr="00FC0C51">
        <w:rPr>
          <w:szCs w:val="24"/>
        </w:rPr>
        <w:t xml:space="preserve"> – </w:t>
      </w:r>
      <w:r>
        <w:rPr>
          <w:b/>
          <w:szCs w:val="24"/>
          <w:u w:val="single"/>
        </w:rPr>
        <w:t xml:space="preserve">VA </w:t>
      </w:r>
      <w:r w:rsidRPr="000D2617">
        <w:rPr>
          <w:b/>
          <w:szCs w:val="24"/>
          <w:u w:val="single"/>
        </w:rPr>
        <w:t>Accomack</w:t>
      </w:r>
      <w:r>
        <w:rPr>
          <w:b/>
          <w:szCs w:val="24"/>
          <w:u w:val="single"/>
        </w:rPr>
        <w:t xml:space="preserve"> </w:t>
      </w:r>
      <w:r w:rsidRPr="000D2617">
        <w:rPr>
          <w:b/>
          <w:szCs w:val="24"/>
          <w:u w:val="single"/>
        </w:rPr>
        <w:t>/</w:t>
      </w:r>
      <w:r>
        <w:rPr>
          <w:b/>
          <w:szCs w:val="24"/>
          <w:u w:val="single"/>
        </w:rPr>
        <w:t xml:space="preserve"> </w:t>
      </w:r>
      <w:r w:rsidRPr="000D2617">
        <w:rPr>
          <w:b/>
          <w:szCs w:val="24"/>
          <w:u w:val="single"/>
        </w:rPr>
        <w:t>Northampton</w:t>
      </w:r>
      <w:r w:rsidRPr="00997F7D">
        <w:rPr>
          <w:b/>
        </w:rPr>
        <w:t xml:space="preserve">– Admin </w:t>
      </w:r>
      <w:r>
        <w:rPr>
          <w:b/>
        </w:rPr>
        <w:t>–</w:t>
      </w:r>
      <w:r w:rsidRPr="00997F7D">
        <w:rPr>
          <w:b/>
        </w:rPr>
        <w:t xml:space="preserve"> Muster</w:t>
      </w:r>
      <w:r w:rsidR="007469C1">
        <w:rPr>
          <w:b/>
        </w:rPr>
        <w:t>:</w:t>
      </w:r>
      <w:r>
        <w:rPr>
          <w:szCs w:val="24"/>
        </w:rPr>
        <w:t xml:space="preserve"> </w:t>
      </w:r>
      <w:r w:rsidR="000D0563" w:rsidRPr="004E3E9E">
        <w:rPr>
          <w:b/>
          <w:szCs w:val="24"/>
        </w:rPr>
        <w:t>Benjamin Knight</w:t>
      </w:r>
      <w:r w:rsidR="000D0563" w:rsidRPr="000D2617">
        <w:rPr>
          <w:szCs w:val="24"/>
        </w:rPr>
        <w:t xml:space="preserve">, aged 28, servant to </w:t>
      </w:r>
      <w:r w:rsidR="000D0563" w:rsidRPr="00B725A9">
        <w:rPr>
          <w:b/>
          <w:szCs w:val="24"/>
        </w:rPr>
        <w:t>Captain William Eppes</w:t>
      </w:r>
      <w:r w:rsidR="000D0563" w:rsidRPr="000D2617">
        <w:rPr>
          <w:szCs w:val="24"/>
        </w:rPr>
        <w:t xml:space="preserve">, arrived on the ship </w:t>
      </w:r>
      <w:r w:rsidR="000D0563" w:rsidRPr="00834252">
        <w:rPr>
          <w:i/>
          <w:szCs w:val="24"/>
        </w:rPr>
        <w:t>Bona Nova</w:t>
      </w:r>
      <w:r w:rsidR="000D0563" w:rsidRPr="000D2617">
        <w:rPr>
          <w:szCs w:val="24"/>
        </w:rPr>
        <w:t xml:space="preserve"> from the Port of London, in 1620, listed in the Muster of Capt. William Epp</w:t>
      </w:r>
      <w:r w:rsidR="000D0563">
        <w:rPr>
          <w:szCs w:val="24"/>
        </w:rPr>
        <w:t>e</w:t>
      </w:r>
      <w:r w:rsidR="000D0563" w:rsidRPr="000D2617">
        <w:rPr>
          <w:szCs w:val="24"/>
        </w:rPr>
        <w:t>s, inhabitants of the Eastern Shore, over the Bay.</w:t>
      </w:r>
      <w:r w:rsidR="000D0563">
        <w:t xml:space="preserve"> </w:t>
      </w:r>
      <w:r w:rsidR="000D0563" w:rsidRPr="000D2617">
        <w:rPr>
          <w:szCs w:val="24"/>
        </w:rPr>
        <w:t xml:space="preserve"> (Coldham)</w:t>
      </w:r>
      <w:r w:rsidR="000D0563">
        <w:rPr>
          <w:szCs w:val="24"/>
        </w:rPr>
        <w:t xml:space="preserve">  </w:t>
      </w:r>
      <w:r w:rsidRPr="004E3E9E">
        <w:rPr>
          <w:b/>
          <w:szCs w:val="24"/>
        </w:rPr>
        <w:t>Mordecay Knight</w:t>
      </w:r>
      <w:r w:rsidRPr="00FC0C51">
        <w:rPr>
          <w:szCs w:val="24"/>
        </w:rPr>
        <w:t xml:space="preserve"> is found living in Hog Island as a servant of </w:t>
      </w:r>
      <w:r w:rsidRPr="00834252">
        <w:rPr>
          <w:b/>
          <w:szCs w:val="24"/>
        </w:rPr>
        <w:t>Capt. Ralph Hamor</w:t>
      </w:r>
      <w:r w:rsidRPr="00FC0C51">
        <w:rPr>
          <w:szCs w:val="24"/>
        </w:rPr>
        <w:t>.  His age and date of arrival are unknown. He</w:t>
      </w:r>
      <w:r>
        <w:rPr>
          <w:szCs w:val="24"/>
        </w:rPr>
        <w:t xml:space="preserve"> said that he</w:t>
      </w:r>
      <w:r w:rsidRPr="00FC0C51">
        <w:rPr>
          <w:szCs w:val="24"/>
        </w:rPr>
        <w:t xml:space="preserve"> arrived in Virginia as a passenger on the ship </w:t>
      </w:r>
      <w:r w:rsidRPr="00834252">
        <w:rPr>
          <w:i/>
          <w:szCs w:val="24"/>
        </w:rPr>
        <w:t>William &amp; John</w:t>
      </w:r>
      <w:r w:rsidRPr="00FC0C51">
        <w:rPr>
          <w:szCs w:val="24"/>
        </w:rPr>
        <w:t xml:space="preserve"> from the Port of London.  (</w:t>
      </w:r>
      <w:r>
        <w:rPr>
          <w:szCs w:val="24"/>
        </w:rPr>
        <w:t>Coldham</w:t>
      </w:r>
      <w:r w:rsidRPr="00FC0C51">
        <w:rPr>
          <w:szCs w:val="24"/>
        </w:rPr>
        <w:t>)</w:t>
      </w:r>
      <w:r>
        <w:rPr>
          <w:szCs w:val="24"/>
        </w:rPr>
        <w:t xml:space="preserve"> </w:t>
      </w:r>
    </w:p>
    <w:p w:rsidR="000D0563" w:rsidRDefault="00A17671" w:rsidP="00A17671">
      <w:pPr>
        <w:rPr>
          <w:szCs w:val="24"/>
        </w:rPr>
      </w:pPr>
      <w:r w:rsidRPr="000D0563">
        <w:rPr>
          <w:b/>
          <w:szCs w:val="24"/>
        </w:rPr>
        <w:t>Note</w:t>
      </w:r>
      <w:r>
        <w:rPr>
          <w:szCs w:val="24"/>
        </w:rPr>
        <w:t>: Mordecay “Knight” will appear further on with a will.</w:t>
      </w:r>
      <w:r w:rsidR="000D0563">
        <w:rPr>
          <w:szCs w:val="24"/>
        </w:rPr>
        <w:t xml:space="preserve"> Regarding Hog Island, it is first mentioned in the writings of John Smith (1580-1631) in respect of the Starving Time of 1609: </w:t>
      </w:r>
      <w:r w:rsidR="000D0563" w:rsidRPr="00FC0C51">
        <w:rPr>
          <w:szCs w:val="24"/>
        </w:rPr>
        <w:t>...but the hogges were transpo</w:t>
      </w:r>
      <w:r w:rsidR="000D0563">
        <w:rPr>
          <w:szCs w:val="24"/>
        </w:rPr>
        <w:t>r</w:t>
      </w:r>
      <w:r w:rsidR="000D0563" w:rsidRPr="00FC0C51">
        <w:rPr>
          <w:szCs w:val="24"/>
        </w:rPr>
        <w:t>ted to Hog Ile, where also we built a blocke house with a garrison, to give us notice of any shipping,..."</w:t>
      </w:r>
      <w:r w:rsidR="000D0563">
        <w:rPr>
          <w:szCs w:val="24"/>
        </w:rPr>
        <w:t xml:space="preserve"> </w:t>
      </w:r>
      <w:r w:rsidR="000D0563" w:rsidRPr="00507E38">
        <w:rPr>
          <w:b/>
          <w:i/>
          <w:szCs w:val="24"/>
        </w:rPr>
        <w:t xml:space="preserve">A map of Virginia </w:t>
      </w:r>
      <w:r w:rsidR="000D0563">
        <w:rPr>
          <w:b/>
          <w:i/>
          <w:szCs w:val="24"/>
        </w:rPr>
        <w:t>W</w:t>
      </w:r>
      <w:r w:rsidR="000D0563" w:rsidRPr="00507E38">
        <w:rPr>
          <w:b/>
          <w:i/>
          <w:szCs w:val="24"/>
        </w:rPr>
        <w:t xml:space="preserve">ith a description of the countrey, the commodities, people, government and religion. </w:t>
      </w:r>
      <w:r w:rsidR="000D0563">
        <w:rPr>
          <w:szCs w:val="24"/>
        </w:rPr>
        <w:t xml:space="preserve"> W</w:t>
      </w:r>
      <w:r w:rsidR="000D0563" w:rsidRPr="00507E38">
        <w:rPr>
          <w:szCs w:val="24"/>
        </w:rPr>
        <w:t>ritten by Captaine Smith, sometimes governour of the countrey.</w:t>
      </w:r>
      <w:r w:rsidR="000D0563">
        <w:rPr>
          <w:szCs w:val="24"/>
        </w:rPr>
        <w:t>(1624)</w:t>
      </w:r>
    </w:p>
    <w:p w:rsidR="00A17671" w:rsidRDefault="00A17671" w:rsidP="00A17671">
      <w:r w:rsidRPr="00234087">
        <w:rPr>
          <w:b/>
        </w:rPr>
        <w:t>1624 – Mar 6</w:t>
      </w:r>
      <w:r w:rsidR="000B2955">
        <w:rPr>
          <w:b/>
        </w:rPr>
        <w:t xml:space="preserve"> – </w:t>
      </w:r>
      <w:r w:rsidR="000B2955" w:rsidRPr="00B725A9">
        <w:rPr>
          <w:b/>
          <w:u w:val="single"/>
        </w:rPr>
        <w:t xml:space="preserve">UK </w:t>
      </w:r>
      <w:r w:rsidRPr="00234087">
        <w:rPr>
          <w:b/>
          <w:u w:val="single"/>
        </w:rPr>
        <w:t>Kent Tenterden</w:t>
      </w:r>
      <w:r w:rsidRPr="00234087">
        <w:rPr>
          <w:b/>
        </w:rPr>
        <w:t xml:space="preserve"> </w:t>
      </w:r>
      <w:r w:rsidR="007A089D">
        <w:rPr>
          <w:b/>
        </w:rPr>
        <w:t>– Birth/Bap –</w:t>
      </w:r>
      <w:r w:rsidRPr="00234087">
        <w:rPr>
          <w:b/>
        </w:rPr>
        <w:t xml:space="preserve"> Bartholomew Knight</w:t>
      </w:r>
      <w:r>
        <w:t xml:space="preserve"> - s/o Thomas Knight </w:t>
      </w:r>
      <w:r w:rsidRPr="001F77E8">
        <w:t>(Tyler)</w:t>
      </w:r>
    </w:p>
    <w:p w:rsidR="00A17671" w:rsidRDefault="00A17671" w:rsidP="00A17671">
      <w:r>
        <w:rPr>
          <w:b/>
          <w:szCs w:val="24"/>
        </w:rPr>
        <w:t>1624 - May 24</w:t>
      </w:r>
      <w:r w:rsidR="000B2955">
        <w:rPr>
          <w:b/>
          <w:szCs w:val="24"/>
        </w:rPr>
        <w:t xml:space="preserve"> – </w:t>
      </w:r>
      <w:r w:rsidR="000B2955" w:rsidRPr="00B725A9">
        <w:rPr>
          <w:b/>
          <w:szCs w:val="24"/>
          <w:u w:val="single"/>
        </w:rPr>
        <w:t xml:space="preserve">UK </w:t>
      </w:r>
      <w:r w:rsidRPr="003C7C97">
        <w:rPr>
          <w:b/>
          <w:u w:val="single"/>
        </w:rPr>
        <w:t>London</w:t>
      </w:r>
      <w:r>
        <w:rPr>
          <w:b/>
          <w:u w:val="single"/>
        </w:rPr>
        <w:t xml:space="preserve"> </w:t>
      </w:r>
      <w:r w:rsidRPr="003C7C97">
        <w:rPr>
          <w:b/>
          <w:u w:val="single"/>
        </w:rPr>
        <w:t xml:space="preserve">/ </w:t>
      </w:r>
      <w:r w:rsidRPr="002B6DD0">
        <w:rPr>
          <w:b/>
          <w:u w:val="single"/>
        </w:rPr>
        <w:t>Virginia Colony</w:t>
      </w:r>
      <w:r w:rsidRPr="00834252">
        <w:rPr>
          <w:b/>
        </w:rPr>
        <w:t xml:space="preserve"> – Info - </w:t>
      </w:r>
      <w:r>
        <w:t>Following a yearlong investigation into mismanagement headed by Sir Richard Jones, justice of the Court of Common Pleas in England, the Crown revoked the Virginia Company of London's charter and assumed direct control of the Virginia colony. (VA Hist online)</w:t>
      </w:r>
    </w:p>
    <w:p w:rsidR="001470B7" w:rsidRDefault="00A17671" w:rsidP="001470B7">
      <w:pPr>
        <w:spacing w:before="240" w:after="240"/>
      </w:pPr>
      <w:r>
        <w:rPr>
          <w:b/>
        </w:rPr>
        <w:t xml:space="preserve">1624 </w:t>
      </w:r>
      <w:r w:rsidR="00AF7282">
        <w:rPr>
          <w:b/>
        </w:rPr>
        <w:t xml:space="preserve">- </w:t>
      </w:r>
      <w:r>
        <w:rPr>
          <w:b/>
        </w:rPr>
        <w:t xml:space="preserve">Jun 3 </w:t>
      </w:r>
      <w:r>
        <w:t xml:space="preserve">– </w:t>
      </w:r>
      <w:r w:rsidRPr="00834252">
        <w:rPr>
          <w:b/>
          <w:u w:val="single"/>
        </w:rPr>
        <w:t xml:space="preserve">VA </w:t>
      </w:r>
      <w:r w:rsidRPr="00607262">
        <w:rPr>
          <w:b/>
          <w:u w:val="single"/>
        </w:rPr>
        <w:t>Elizabeth City</w:t>
      </w:r>
      <w:r w:rsidRPr="00834252">
        <w:rPr>
          <w:b/>
        </w:rPr>
        <w:t xml:space="preserve"> – Admin – William Claiborne</w:t>
      </w:r>
      <w:r w:rsidR="00B725A9">
        <w:rPr>
          <w:b/>
        </w:rPr>
        <w:t>, Gent</w:t>
      </w:r>
      <w:r w:rsidRPr="00B725A9">
        <w:t xml:space="preserve"> </w:t>
      </w:r>
      <w:r w:rsidR="00B725A9" w:rsidRPr="00B725A9">
        <w:t>–</w:t>
      </w:r>
      <w:r w:rsidRPr="00B725A9">
        <w:t xml:space="preserve"> </w:t>
      </w:r>
      <w:r w:rsidR="00B725A9" w:rsidRPr="00B725A9">
        <w:t>Of James City.</w:t>
      </w:r>
      <w:r w:rsidR="00B725A9">
        <w:rPr>
          <w:b/>
        </w:rPr>
        <w:t xml:space="preserve"> </w:t>
      </w:r>
      <w:r>
        <w:t>Land Patent</w:t>
      </w:r>
      <w:r w:rsidR="00B725A9">
        <w:t xml:space="preserve"> for</w:t>
      </w:r>
      <w:r>
        <w:t xml:space="preserve"> 150 acs. in the Corp. of Eliz. City…Due for trans. out of England at his own costs of 3 servts: William Harris in the </w:t>
      </w:r>
      <w:r w:rsidRPr="006F240E">
        <w:rPr>
          <w:i/>
        </w:rPr>
        <w:t>George</w:t>
      </w:r>
      <w:r>
        <w:t xml:space="preserve"> 1621, William Morris &amp; John Pipps in the </w:t>
      </w:r>
      <w:r w:rsidRPr="006F240E">
        <w:rPr>
          <w:i/>
        </w:rPr>
        <w:t>Tyger</w:t>
      </w:r>
      <w:r>
        <w:t xml:space="preserve"> 1621. (Nugent I, p. 6)</w:t>
      </w:r>
    </w:p>
    <w:p w:rsidR="00A17671" w:rsidRDefault="00A17671" w:rsidP="00A17671">
      <w:pPr>
        <w:rPr>
          <w:szCs w:val="24"/>
        </w:rPr>
      </w:pPr>
      <w:r w:rsidRPr="003C538C">
        <w:rPr>
          <w:b/>
        </w:rPr>
        <w:t>1624 – Jun 7</w:t>
      </w:r>
      <w:r w:rsidR="000B2955">
        <w:rPr>
          <w:b/>
        </w:rPr>
        <w:t xml:space="preserve"> – </w:t>
      </w:r>
      <w:r w:rsidR="000B2955" w:rsidRPr="00B725A9">
        <w:rPr>
          <w:b/>
          <w:u w:val="single"/>
        </w:rPr>
        <w:t xml:space="preserve">UK </w:t>
      </w:r>
      <w:r w:rsidRPr="003C538C">
        <w:rPr>
          <w:b/>
          <w:u w:val="single"/>
        </w:rPr>
        <w:t>Kent Tenterden</w:t>
      </w:r>
      <w:r w:rsidRPr="003C538C">
        <w:rPr>
          <w:b/>
        </w:rPr>
        <w:t xml:space="preserve"> – Mar – Sarah Knight &amp; William Baker </w:t>
      </w:r>
      <w:r>
        <w:rPr>
          <w:szCs w:val="24"/>
        </w:rPr>
        <w:t>(Tyler)</w:t>
      </w:r>
    </w:p>
    <w:p w:rsidR="001470B7" w:rsidRDefault="00A17671" w:rsidP="001470B7">
      <w:pPr>
        <w:spacing w:before="240" w:after="240"/>
      </w:pPr>
      <w:r>
        <w:rPr>
          <w:b/>
        </w:rPr>
        <w:t xml:space="preserve">1624 - Aug 11 </w:t>
      </w:r>
      <w:r>
        <w:t xml:space="preserve">– </w:t>
      </w:r>
      <w:r w:rsidRPr="006F240E">
        <w:rPr>
          <w:b/>
          <w:u w:val="single"/>
        </w:rPr>
        <w:t xml:space="preserve">VA </w:t>
      </w:r>
      <w:r w:rsidRPr="008D2788">
        <w:rPr>
          <w:b/>
          <w:u w:val="single"/>
        </w:rPr>
        <w:t>Elizabeth City</w:t>
      </w:r>
      <w:r w:rsidRPr="006F240E">
        <w:rPr>
          <w:b/>
        </w:rPr>
        <w:t xml:space="preserve"> – Admin – Dr John Pott, Esq</w:t>
      </w:r>
      <w:r>
        <w:t xml:space="preserve"> - Land Patent</w:t>
      </w:r>
      <w:r w:rsidR="00B725A9">
        <w:t xml:space="preserve">for </w:t>
      </w:r>
      <w:r>
        <w:t>3 acres. “Doctor of Physicks and one of the Councel of State. Lying about his house in the backstreete being part of his first devident for his personal adventure. Renewed Sept. 20 1628. Land laid out by William Claiborne (Clayborne). Fee Rent: 3 pence.” (Nugent I, p. 3)</w:t>
      </w:r>
    </w:p>
    <w:p w:rsidR="001470B7" w:rsidRDefault="00A17671" w:rsidP="001470B7">
      <w:pPr>
        <w:spacing w:before="240" w:after="240"/>
      </w:pPr>
      <w:r>
        <w:rPr>
          <w:b/>
        </w:rPr>
        <w:t xml:space="preserve">1624 - Aug 14 </w:t>
      </w:r>
      <w:r>
        <w:t xml:space="preserve">– </w:t>
      </w:r>
      <w:r w:rsidRPr="006F240E">
        <w:rPr>
          <w:b/>
          <w:u w:val="single"/>
        </w:rPr>
        <w:t xml:space="preserve">VA </w:t>
      </w:r>
      <w:r w:rsidRPr="008D2788">
        <w:rPr>
          <w:b/>
          <w:u w:val="single"/>
        </w:rPr>
        <w:t>James City</w:t>
      </w:r>
      <w:r w:rsidRPr="006F240E">
        <w:rPr>
          <w:b/>
        </w:rPr>
        <w:t xml:space="preserve"> – Admin - Ralph Hamor, Esq</w:t>
      </w:r>
      <w:r>
        <w:t xml:space="preserve"> – Land patent </w:t>
      </w:r>
      <w:r w:rsidR="00B725A9">
        <w:t>for</w:t>
      </w:r>
      <w:r>
        <w:t xml:space="preserve"> 1 ½ acres, One of the Councell of State”for the better convenience and more comoditie of his howse by him erected and builded in the New Towne within the precincts of James City,” adj. Georg Men</w:t>
      </w:r>
      <w:r w:rsidR="00B725A9">
        <w:t>i</w:t>
      </w:r>
      <w:r>
        <w:t>fee (Menefey), Richard Stephens &amp; John Chew. “This ground was laid out by mee William Claiborne (Clayborne) it lacketh about 14 po. of one acre and a halfe.” (Nugent I, p. 2)</w:t>
      </w:r>
    </w:p>
    <w:p w:rsidR="00A17671" w:rsidRDefault="00A17671" w:rsidP="00A17671">
      <w:r w:rsidRPr="00234087">
        <w:rPr>
          <w:b/>
        </w:rPr>
        <w:t>1624 – Aug 22</w:t>
      </w:r>
      <w:r w:rsidR="000B2955">
        <w:rPr>
          <w:b/>
        </w:rPr>
        <w:t xml:space="preserve"> – </w:t>
      </w:r>
      <w:r w:rsidR="000B2955" w:rsidRPr="00B725A9">
        <w:rPr>
          <w:b/>
          <w:u w:val="single"/>
        </w:rPr>
        <w:t xml:space="preserve">UK </w:t>
      </w:r>
      <w:r w:rsidRPr="00234087">
        <w:rPr>
          <w:b/>
          <w:u w:val="single"/>
        </w:rPr>
        <w:t>Kent Lympne</w:t>
      </w:r>
      <w:r w:rsidRPr="00234087">
        <w:rPr>
          <w:b/>
        </w:rPr>
        <w:t xml:space="preserve"> </w:t>
      </w:r>
      <w:r w:rsidR="007A089D">
        <w:rPr>
          <w:b/>
        </w:rPr>
        <w:t>– Birth/Bap –</w:t>
      </w:r>
      <w:r w:rsidRPr="00234087">
        <w:rPr>
          <w:b/>
        </w:rPr>
        <w:t xml:space="preserve"> Alice Knight</w:t>
      </w:r>
      <w:r>
        <w:t xml:space="preserve"> - d/o Thomas Knight </w:t>
      </w:r>
      <w:r w:rsidRPr="001F77E8">
        <w:t>(Tyler)</w:t>
      </w:r>
    </w:p>
    <w:p w:rsidR="00A17671" w:rsidRDefault="00A17671" w:rsidP="00A17671">
      <w:r w:rsidRPr="00234087">
        <w:rPr>
          <w:b/>
        </w:rPr>
        <w:t>1624 – Aug 25</w:t>
      </w:r>
      <w:r w:rsidR="000B2955">
        <w:rPr>
          <w:b/>
        </w:rPr>
        <w:t xml:space="preserve"> – </w:t>
      </w:r>
      <w:r w:rsidR="000B2955" w:rsidRPr="00B725A9">
        <w:rPr>
          <w:b/>
          <w:u w:val="single"/>
        </w:rPr>
        <w:t xml:space="preserve">UK </w:t>
      </w:r>
      <w:r w:rsidRPr="00234087">
        <w:rPr>
          <w:b/>
          <w:u w:val="single"/>
        </w:rPr>
        <w:t>London St Bride</w:t>
      </w:r>
      <w:r w:rsidRPr="00234087">
        <w:rPr>
          <w:b/>
        </w:rPr>
        <w:t xml:space="preserve"> – Bur – Sara Knight</w:t>
      </w:r>
      <w:r>
        <w:t xml:space="preserve"> - d/o John</w:t>
      </w:r>
      <w:r w:rsidR="00B725A9">
        <w:t xml:space="preserve"> Knight</w:t>
      </w:r>
      <w:r>
        <w:t xml:space="preserve"> “an infant” (London Met Arch)</w:t>
      </w:r>
    </w:p>
    <w:p w:rsidR="00A17671" w:rsidRDefault="00A17671" w:rsidP="00A17671">
      <w:r w:rsidRPr="00234087">
        <w:rPr>
          <w:b/>
        </w:rPr>
        <w:lastRenderedPageBreak/>
        <w:t>1624 – Sep 15</w:t>
      </w:r>
      <w:r w:rsidR="000B2955">
        <w:rPr>
          <w:b/>
        </w:rPr>
        <w:t xml:space="preserve"> – </w:t>
      </w:r>
      <w:r w:rsidR="000B2955" w:rsidRPr="00B725A9">
        <w:rPr>
          <w:b/>
          <w:u w:val="single"/>
        </w:rPr>
        <w:t xml:space="preserve">UK </w:t>
      </w:r>
      <w:r w:rsidRPr="00234087">
        <w:rPr>
          <w:b/>
          <w:u w:val="single"/>
        </w:rPr>
        <w:t>London St Bride</w:t>
      </w:r>
      <w:r w:rsidRPr="00234087">
        <w:rPr>
          <w:b/>
        </w:rPr>
        <w:t xml:space="preserve"> </w:t>
      </w:r>
      <w:r w:rsidR="007A089D">
        <w:rPr>
          <w:b/>
        </w:rPr>
        <w:t>– Birth/Bap –</w:t>
      </w:r>
      <w:r w:rsidRPr="00234087">
        <w:rPr>
          <w:b/>
        </w:rPr>
        <w:t xml:space="preserve"> Sarah Knight</w:t>
      </w:r>
      <w:r>
        <w:t xml:space="preserve"> - d/o Thomas </w:t>
      </w:r>
      <w:r w:rsidR="00B725A9">
        <w:t xml:space="preserve">Knight </w:t>
      </w:r>
      <w:r>
        <w:t>&amp; Sarah (London Met Arch)</w:t>
      </w:r>
    </w:p>
    <w:p w:rsidR="001470B7" w:rsidRPr="000243F8" w:rsidRDefault="00A17671" w:rsidP="001470B7">
      <w:pPr>
        <w:spacing w:before="240" w:after="240"/>
        <w:rPr>
          <w:szCs w:val="24"/>
        </w:rPr>
      </w:pPr>
      <w:r>
        <w:rPr>
          <w:b/>
          <w:szCs w:val="24"/>
        </w:rPr>
        <w:t xml:space="preserve">1624 </w:t>
      </w:r>
      <w:r w:rsidR="00AF7282">
        <w:rPr>
          <w:b/>
          <w:szCs w:val="24"/>
        </w:rPr>
        <w:t xml:space="preserve">- </w:t>
      </w:r>
      <w:r>
        <w:rPr>
          <w:b/>
          <w:szCs w:val="24"/>
        </w:rPr>
        <w:t xml:space="preserve">Sep 20 </w:t>
      </w:r>
      <w:r>
        <w:rPr>
          <w:szCs w:val="24"/>
        </w:rPr>
        <w:t xml:space="preserve">– </w:t>
      </w:r>
      <w:r w:rsidRPr="006F240E">
        <w:rPr>
          <w:b/>
          <w:szCs w:val="24"/>
          <w:u w:val="single"/>
        </w:rPr>
        <w:t xml:space="preserve">VA </w:t>
      </w:r>
      <w:r w:rsidRPr="000A5167">
        <w:rPr>
          <w:b/>
          <w:szCs w:val="24"/>
          <w:u w:val="single"/>
        </w:rPr>
        <w:t>Elizabeth City</w:t>
      </w:r>
      <w:r w:rsidRPr="006F240E">
        <w:rPr>
          <w:b/>
          <w:szCs w:val="24"/>
        </w:rPr>
        <w:t xml:space="preserve"> – Admin – John Taylor</w:t>
      </w:r>
      <w:r>
        <w:rPr>
          <w:szCs w:val="24"/>
        </w:rPr>
        <w:t xml:space="preserve"> – </w:t>
      </w:r>
      <w:r w:rsidR="00B725A9">
        <w:rPr>
          <w:szCs w:val="24"/>
        </w:rPr>
        <w:t>“O</w:t>
      </w:r>
      <w:r>
        <w:rPr>
          <w:szCs w:val="24"/>
        </w:rPr>
        <w:t>f Newport N</w:t>
      </w:r>
      <w:r w:rsidR="00B725A9">
        <w:rPr>
          <w:szCs w:val="24"/>
        </w:rPr>
        <w:t xml:space="preserve">ewes, Yeoman &amp; Ancient Planter”; Land patent for </w:t>
      </w:r>
      <w:r>
        <w:rPr>
          <w:szCs w:val="24"/>
        </w:rPr>
        <w:t xml:space="preserve">50 acs…”This patent is resigned in Court 28 Nov 1635 &amp; his whole devdt. for his owne person, </w:t>
      </w:r>
      <w:r w:rsidRPr="00691EF6">
        <w:rPr>
          <w:i/>
          <w:szCs w:val="24"/>
        </w:rPr>
        <w:t>being an old planter</w:t>
      </w:r>
      <w:r>
        <w:rPr>
          <w:szCs w:val="24"/>
        </w:rPr>
        <w:t xml:space="preserve">, 100 acs, was granted him to take it up where hee shall find convenient;  50 acs. more granted for his wife Rebecca Ravening whoe came in the </w:t>
      </w:r>
      <w:r w:rsidRPr="006F240E">
        <w:rPr>
          <w:i/>
          <w:szCs w:val="24"/>
        </w:rPr>
        <w:t>Bonny Besse</w:t>
      </w:r>
      <w:r>
        <w:rPr>
          <w:szCs w:val="24"/>
        </w:rPr>
        <w:t xml:space="preserve"> about 1623 and as hee saith paid her owne passage which hee is to make proofe of.” (Nugent I, p. 5) </w:t>
      </w:r>
      <w:r w:rsidRPr="00B725A9">
        <w:rPr>
          <w:b/>
          <w:szCs w:val="24"/>
        </w:rPr>
        <w:t>Note</w:t>
      </w:r>
      <w:r>
        <w:rPr>
          <w:szCs w:val="24"/>
        </w:rPr>
        <w:t xml:space="preserve">: The Taylors are associated with Knights and others in </w:t>
      </w:r>
      <w:r w:rsidR="00B725A9">
        <w:rPr>
          <w:szCs w:val="24"/>
        </w:rPr>
        <w:t xml:space="preserve">Uk and </w:t>
      </w:r>
      <w:r>
        <w:rPr>
          <w:szCs w:val="24"/>
        </w:rPr>
        <w:t xml:space="preserve">the colony, however, I am including this patent </w:t>
      </w:r>
      <w:r w:rsidR="00B725A9">
        <w:rPr>
          <w:szCs w:val="24"/>
        </w:rPr>
        <w:t xml:space="preserve">mainly </w:t>
      </w:r>
      <w:r>
        <w:rPr>
          <w:szCs w:val="24"/>
        </w:rPr>
        <w:t xml:space="preserve">as an example of how they were written with reference to being an “ancient planter”. </w:t>
      </w:r>
    </w:p>
    <w:p w:rsidR="00A17671" w:rsidRDefault="00A17671" w:rsidP="001470B7">
      <w:pPr>
        <w:spacing w:before="240" w:after="240"/>
        <w:rPr>
          <w:szCs w:val="24"/>
        </w:rPr>
      </w:pPr>
      <w:r>
        <w:rPr>
          <w:b/>
          <w:szCs w:val="24"/>
        </w:rPr>
        <w:t xml:space="preserve">1624 </w:t>
      </w:r>
      <w:r w:rsidR="00AF7282">
        <w:rPr>
          <w:b/>
          <w:szCs w:val="24"/>
        </w:rPr>
        <w:t xml:space="preserve">- </w:t>
      </w:r>
      <w:r>
        <w:rPr>
          <w:b/>
          <w:szCs w:val="24"/>
        </w:rPr>
        <w:t xml:space="preserve">Sep 20 </w:t>
      </w:r>
      <w:r>
        <w:rPr>
          <w:szCs w:val="24"/>
        </w:rPr>
        <w:t xml:space="preserve">– </w:t>
      </w:r>
      <w:r w:rsidRPr="006F240E">
        <w:rPr>
          <w:b/>
          <w:szCs w:val="24"/>
          <w:u w:val="single"/>
        </w:rPr>
        <w:t xml:space="preserve">VA </w:t>
      </w:r>
      <w:r w:rsidRPr="000A5167">
        <w:rPr>
          <w:b/>
          <w:szCs w:val="24"/>
          <w:u w:val="single"/>
        </w:rPr>
        <w:t>Elizabeth City</w:t>
      </w:r>
      <w:r w:rsidRPr="00834252">
        <w:rPr>
          <w:b/>
          <w:szCs w:val="24"/>
        </w:rPr>
        <w:t xml:space="preserve"> </w:t>
      </w:r>
      <w:r w:rsidRPr="00997F7D">
        <w:rPr>
          <w:b/>
        </w:rPr>
        <w:t>– Admin</w:t>
      </w:r>
      <w:r w:rsidRPr="006F240E">
        <w:rPr>
          <w:b/>
        </w:rPr>
        <w:t xml:space="preserve"> - </w:t>
      </w:r>
      <w:r w:rsidRPr="006F240E">
        <w:rPr>
          <w:b/>
          <w:szCs w:val="24"/>
        </w:rPr>
        <w:t>Capt. William Tucker</w:t>
      </w:r>
      <w:r>
        <w:rPr>
          <w:b/>
          <w:szCs w:val="24"/>
        </w:rPr>
        <w:t xml:space="preserve"> – “</w:t>
      </w:r>
      <w:r>
        <w:rPr>
          <w:szCs w:val="24"/>
        </w:rPr>
        <w:t xml:space="preserve">now Commander of Kiccoughtan, 150 acs. within the Corp. of Eliz. Citty… For his first devdt. &amp; trans out of England at his own charges of George Tompson, Paule Tompson &amp; William Tompson his wives bretheren.” (Nugent I, p. 5) </w:t>
      </w:r>
      <w:r w:rsidR="00AF7282">
        <w:rPr>
          <w:szCs w:val="24"/>
        </w:rPr>
        <w:br/>
      </w:r>
      <w:r w:rsidRPr="00AF7282">
        <w:rPr>
          <w:b/>
          <w:szCs w:val="24"/>
        </w:rPr>
        <w:t>Note</w:t>
      </w:r>
      <w:r>
        <w:rPr>
          <w:szCs w:val="24"/>
        </w:rPr>
        <w:t xml:space="preserve">: Tuckers </w:t>
      </w:r>
      <w:r w:rsidR="00AF7282">
        <w:rPr>
          <w:szCs w:val="24"/>
        </w:rPr>
        <w:t>are</w:t>
      </w:r>
      <w:r>
        <w:rPr>
          <w:szCs w:val="24"/>
        </w:rPr>
        <w:t xml:space="preserve"> associated with Knights and related families; notice that the headright system used family members, relatives, friends as often as it used persons who were actually imported as indentured servants. </w:t>
      </w:r>
    </w:p>
    <w:p w:rsidR="00A17671" w:rsidRDefault="00A17671" w:rsidP="00A17671">
      <w:r w:rsidRPr="00C305F6">
        <w:rPr>
          <w:b/>
        </w:rPr>
        <w:t>1624 – Sep 23</w:t>
      </w:r>
      <w:r w:rsidR="000B2955">
        <w:rPr>
          <w:b/>
        </w:rPr>
        <w:t xml:space="preserve"> – </w:t>
      </w:r>
      <w:r w:rsidR="000B2955" w:rsidRPr="00AF7282">
        <w:rPr>
          <w:b/>
          <w:u w:val="single"/>
        </w:rPr>
        <w:t xml:space="preserve">UK </w:t>
      </w:r>
      <w:r w:rsidRPr="00C305F6">
        <w:rPr>
          <w:b/>
          <w:u w:val="single"/>
        </w:rPr>
        <w:t>Kent Stelling</w:t>
      </w:r>
      <w:r w:rsidRPr="00C305F6">
        <w:rPr>
          <w:b/>
        </w:rPr>
        <w:t xml:space="preserve"> – Mar – Dennis Knight &amp; James Spicer </w:t>
      </w:r>
      <w:r w:rsidRPr="001F77E8">
        <w:t>(Tyler)</w:t>
      </w:r>
    </w:p>
    <w:p w:rsidR="00A17671" w:rsidRDefault="00A17671" w:rsidP="00A17671">
      <w:r w:rsidRPr="00F81BBA">
        <w:rPr>
          <w:b/>
        </w:rPr>
        <w:t>1624 – Oct 4</w:t>
      </w:r>
      <w:r w:rsidR="000B2955">
        <w:rPr>
          <w:b/>
        </w:rPr>
        <w:t xml:space="preserve"> – </w:t>
      </w:r>
      <w:r w:rsidR="000B2955" w:rsidRPr="00AF7282">
        <w:rPr>
          <w:b/>
          <w:u w:val="single"/>
        </w:rPr>
        <w:t xml:space="preserve">UK </w:t>
      </w:r>
      <w:r w:rsidRPr="00F81BBA">
        <w:rPr>
          <w:b/>
          <w:u w:val="single"/>
        </w:rPr>
        <w:t>Wiltshire Westbury</w:t>
      </w:r>
      <w:r w:rsidRPr="00F81BBA">
        <w:rPr>
          <w:b/>
        </w:rPr>
        <w:t xml:space="preserve"> – Mar – Christopher Knight &amp; Sybilla Hale</w:t>
      </w:r>
      <w:r>
        <w:t xml:space="preserve"> (Wiltshier Council)</w:t>
      </w:r>
    </w:p>
    <w:p w:rsidR="00A17671" w:rsidRDefault="00A17671" w:rsidP="00A17671">
      <w:pPr>
        <w:rPr>
          <w:szCs w:val="24"/>
        </w:rPr>
      </w:pPr>
      <w:r w:rsidRPr="00234087">
        <w:rPr>
          <w:b/>
          <w:szCs w:val="24"/>
        </w:rPr>
        <w:t>1624 – Oct 5</w:t>
      </w:r>
      <w:r w:rsidR="000B2955">
        <w:rPr>
          <w:b/>
          <w:szCs w:val="24"/>
        </w:rPr>
        <w:t xml:space="preserve"> – </w:t>
      </w:r>
      <w:r w:rsidR="000B2955" w:rsidRPr="00AF7282">
        <w:rPr>
          <w:b/>
          <w:szCs w:val="24"/>
          <w:u w:val="single"/>
        </w:rPr>
        <w:t xml:space="preserve">UK </w:t>
      </w:r>
      <w:r w:rsidRPr="00234087">
        <w:rPr>
          <w:b/>
          <w:szCs w:val="24"/>
          <w:u w:val="single"/>
        </w:rPr>
        <w:t>Kent Goudhurst</w:t>
      </w:r>
      <w:r w:rsidRPr="00234087">
        <w:rPr>
          <w:b/>
          <w:szCs w:val="24"/>
        </w:rPr>
        <w:t xml:space="preserve"> – Bur – Margaret Knight</w:t>
      </w:r>
      <w:r w:rsidRPr="00BC4DE8">
        <w:rPr>
          <w:szCs w:val="24"/>
        </w:rPr>
        <w:t xml:space="preserve"> </w:t>
      </w:r>
      <w:r>
        <w:rPr>
          <w:szCs w:val="24"/>
        </w:rPr>
        <w:t xml:space="preserve">- </w:t>
      </w:r>
      <w:r w:rsidRPr="00BC4DE8">
        <w:rPr>
          <w:szCs w:val="24"/>
        </w:rPr>
        <w:t>w/o Thomas Knight</w:t>
      </w:r>
      <w:r>
        <w:rPr>
          <w:szCs w:val="24"/>
        </w:rPr>
        <w:t xml:space="preserve"> (Tyler) </w:t>
      </w:r>
      <w:r w:rsidR="00AF7282">
        <w:rPr>
          <w:szCs w:val="24"/>
        </w:rPr>
        <w:br/>
        <w:t>Note: I r</w:t>
      </w:r>
      <w:r>
        <w:rPr>
          <w:szCs w:val="24"/>
        </w:rPr>
        <w:t xml:space="preserve">ead this register back to 1602 (burials) and no other Knights appear. Baptisms begin 1558 and big chunks of the register are mixed up or missing, but found no </w:t>
      </w:r>
      <w:r w:rsidR="00AF7282">
        <w:rPr>
          <w:szCs w:val="24"/>
        </w:rPr>
        <w:t xml:space="preserve">other </w:t>
      </w:r>
      <w:r>
        <w:rPr>
          <w:szCs w:val="24"/>
        </w:rPr>
        <w:t xml:space="preserve">Knights prior to this one. </w:t>
      </w:r>
    </w:p>
    <w:p w:rsidR="00A17671" w:rsidRDefault="00A17671" w:rsidP="00A17671">
      <w:pPr>
        <w:rPr>
          <w:b/>
          <w:szCs w:val="24"/>
        </w:rPr>
      </w:pPr>
      <w:r w:rsidRPr="00E96D4E">
        <w:rPr>
          <w:b/>
          <w:szCs w:val="24"/>
        </w:rPr>
        <w:t>1624 – Oct 5</w:t>
      </w:r>
      <w:r w:rsidR="000B2955">
        <w:rPr>
          <w:b/>
          <w:szCs w:val="24"/>
        </w:rPr>
        <w:t xml:space="preserve"> – </w:t>
      </w:r>
      <w:r w:rsidR="000B2955" w:rsidRPr="00AF7282">
        <w:rPr>
          <w:b/>
          <w:szCs w:val="24"/>
          <w:u w:val="single"/>
        </w:rPr>
        <w:t xml:space="preserve">UK </w:t>
      </w:r>
      <w:r w:rsidRPr="00E96D4E">
        <w:rPr>
          <w:b/>
          <w:szCs w:val="24"/>
          <w:u w:val="single"/>
        </w:rPr>
        <w:t>Hertfordshire Sawbridgeworth</w:t>
      </w:r>
      <w:r w:rsidRPr="00E96D4E">
        <w:rPr>
          <w:b/>
          <w:szCs w:val="24"/>
        </w:rPr>
        <w:t xml:space="preserve"> – Mar – Peter Knight &amp; Jane White</w:t>
      </w:r>
      <w:r>
        <w:rPr>
          <w:b/>
          <w:szCs w:val="24"/>
        </w:rPr>
        <w:t xml:space="preserve"> </w:t>
      </w:r>
      <w:r w:rsidRPr="006F240E">
        <w:rPr>
          <w:szCs w:val="24"/>
        </w:rPr>
        <w:t>(London Met Arch)</w:t>
      </w:r>
    </w:p>
    <w:p w:rsidR="00A17671" w:rsidRDefault="00A17671" w:rsidP="001470B7">
      <w:pPr>
        <w:spacing w:before="240" w:after="240"/>
      </w:pPr>
      <w:r w:rsidRPr="00E40BCF">
        <w:rPr>
          <w:b/>
          <w:szCs w:val="24"/>
        </w:rPr>
        <w:t xml:space="preserve">1624 </w:t>
      </w:r>
      <w:r>
        <w:rPr>
          <w:b/>
          <w:szCs w:val="24"/>
        </w:rPr>
        <w:t xml:space="preserve">- </w:t>
      </w:r>
      <w:r w:rsidRPr="00E40BCF">
        <w:rPr>
          <w:b/>
          <w:szCs w:val="24"/>
        </w:rPr>
        <w:t xml:space="preserve">Oct </w:t>
      </w:r>
      <w:r>
        <w:t xml:space="preserve">– </w:t>
      </w:r>
      <w:r w:rsidRPr="006F240E">
        <w:rPr>
          <w:b/>
          <w:u w:val="single"/>
        </w:rPr>
        <w:t xml:space="preserve">VA </w:t>
      </w:r>
      <w:r w:rsidR="00AF7282">
        <w:rPr>
          <w:b/>
          <w:u w:val="single"/>
        </w:rPr>
        <w:t>Charles City</w:t>
      </w:r>
      <w:r w:rsidRPr="00AB5DE7">
        <w:rPr>
          <w:b/>
        </w:rPr>
        <w:t xml:space="preserve"> – Admin - Capt. George Yeardley</w:t>
      </w:r>
      <w:r>
        <w:t xml:space="preserve"> – Sale of Weyanoke and Flowerdew Hundred to Abraham Peirsey. He had acquired the land in 1618., on the lower side of the James at a place called Tobacco Point.  (McCartney 2007, p. 62)</w:t>
      </w:r>
    </w:p>
    <w:p w:rsidR="001470B7" w:rsidRDefault="00A17671" w:rsidP="001470B7">
      <w:pPr>
        <w:spacing w:before="240" w:after="240"/>
      </w:pPr>
      <w:r w:rsidRPr="00613248">
        <w:rPr>
          <w:b/>
        </w:rPr>
        <w:t>1624 – Nov 24</w:t>
      </w:r>
      <w:r w:rsidR="000B2955">
        <w:rPr>
          <w:b/>
          <w:szCs w:val="24"/>
        </w:rPr>
        <w:t xml:space="preserve"> – </w:t>
      </w:r>
      <w:r w:rsidR="000B2955" w:rsidRPr="000B2955">
        <w:rPr>
          <w:b/>
          <w:szCs w:val="24"/>
          <w:u w:val="single"/>
        </w:rPr>
        <w:t xml:space="preserve">UK </w:t>
      </w:r>
      <w:r w:rsidRPr="00613248">
        <w:rPr>
          <w:b/>
          <w:u w:val="single"/>
        </w:rPr>
        <w:t>Nottinghamshire Barton in the Beans</w:t>
      </w:r>
      <w:r w:rsidRPr="00613248">
        <w:rPr>
          <w:b/>
        </w:rPr>
        <w:t xml:space="preserve"> – Admin – John Knight</w:t>
      </w:r>
      <w:r>
        <w:t xml:space="preserve"> - </w:t>
      </w:r>
      <w:r w:rsidRPr="00613248">
        <w:t xml:space="preserve">Bargain and sale by William Stanhope to </w:t>
      </w:r>
      <w:r w:rsidRPr="00AF7282">
        <w:rPr>
          <w:b/>
        </w:rPr>
        <w:t>John knight of Elvaston</w:t>
      </w:r>
      <w:r w:rsidRPr="00613248">
        <w:t>, for £650, of land at Barton in the Beans including Adenbor ..., meadowe ground called Boots Steynard, and fishing in river Trent.</w:t>
      </w:r>
      <w:r>
        <w:t xml:space="preserve"> (</w:t>
      </w:r>
      <w:r w:rsidRPr="00613248">
        <w:t>Derbyshire Record Office</w:t>
      </w:r>
      <w:r>
        <w:t xml:space="preserve">, Ref: </w:t>
      </w:r>
      <w:r w:rsidRPr="00613248">
        <w:t>D518M/T557B</w:t>
      </w:r>
      <w:r>
        <w:t>)</w:t>
      </w:r>
      <w:r w:rsidR="001470B7">
        <w:t xml:space="preserve"> </w:t>
      </w:r>
    </w:p>
    <w:p w:rsidR="00AF7282" w:rsidRDefault="00A17671" w:rsidP="00A17671">
      <w:r w:rsidRPr="004E3E9E">
        <w:rPr>
          <w:b/>
          <w:szCs w:val="24"/>
        </w:rPr>
        <w:t xml:space="preserve">1625 </w:t>
      </w:r>
      <w:r>
        <w:rPr>
          <w:b/>
          <w:szCs w:val="24"/>
        </w:rPr>
        <w:t xml:space="preserve">- Jan/Feb </w:t>
      </w:r>
      <w:r>
        <w:t xml:space="preserve">– </w:t>
      </w:r>
      <w:r w:rsidRPr="004E3E9E">
        <w:rPr>
          <w:b/>
          <w:u w:val="single"/>
        </w:rPr>
        <w:t>Virginia Colony</w:t>
      </w:r>
      <w:r w:rsidRPr="00AB5DE7">
        <w:rPr>
          <w:b/>
        </w:rPr>
        <w:t xml:space="preserve"> – Info </w:t>
      </w:r>
      <w:r w:rsidR="00AF7282">
        <w:rPr>
          <w:b/>
        </w:rPr>
        <w:t>–</w:t>
      </w:r>
      <w:r w:rsidRPr="00AB5DE7">
        <w:rPr>
          <w:b/>
        </w:rPr>
        <w:t xml:space="preserve"> Census</w:t>
      </w:r>
      <w:r w:rsidR="00AF7282">
        <w:rPr>
          <w:b/>
        </w:rPr>
        <w:t xml:space="preserve"> -</w:t>
      </w:r>
      <w:r>
        <w:t xml:space="preserve"> The population of Europeans in the Virginia colony </w:t>
      </w:r>
      <w:r w:rsidR="00AF7282">
        <w:t>was</w:t>
      </w:r>
      <w:r>
        <w:t xml:space="preserve"> 1,232</w:t>
      </w:r>
      <w:r w:rsidR="00AF7282">
        <w:t xml:space="preserve"> at this time</w:t>
      </w:r>
      <w:r>
        <w:t xml:space="preserve">. </w:t>
      </w:r>
      <w:r w:rsidRPr="004E3E9E">
        <w:t xml:space="preserve">The 1625 muster listed twenty-three Africans and a single Indian, all servants, who resided on plantations scattered from the mouth of the James to Flowerdew Hundred. As servants, they probably lived in houses separate from their European masters. And while the 1625 muster included, for most Europeans, the years in which they arrived and the ships on which they came, little such information was provided for Africans. </w:t>
      </w:r>
    </w:p>
    <w:p w:rsidR="00AF7282" w:rsidRDefault="00A17671" w:rsidP="00A17671">
      <w:r>
        <w:lastRenderedPageBreak/>
        <w:t xml:space="preserve">*   </w:t>
      </w:r>
      <w:r w:rsidRPr="004E3E9E">
        <w:t xml:space="preserve">Three male and five female Africans lived in Yeardley's household at Jamestown; at Flowerdew Hundred, there were four African men, two women, and a child. An African man named John Pedro lived in the household of Francis West, of Elizabeth City, and the same Edward from 1624 still lived with Richard Kingsmill at Neck O'Land. </w:t>
      </w:r>
    </w:p>
    <w:p w:rsidR="00AF7282" w:rsidRDefault="00A17671" w:rsidP="00A17671">
      <w:r>
        <w:t xml:space="preserve">*   </w:t>
      </w:r>
      <w:r w:rsidRPr="004E3E9E">
        <w:t xml:space="preserve">Captain Peirce's female African, Angelo, was said to have come to Virginia on the </w:t>
      </w:r>
      <w:r w:rsidRPr="00AB5DE7">
        <w:rPr>
          <w:i/>
        </w:rPr>
        <w:t>Treasurer</w:t>
      </w:r>
      <w:r w:rsidRPr="004E3E9E">
        <w:t xml:space="preserve"> in 1619. By 1625, Captain Tucker's Anthony and Isabella, in Elizabeth City, had produced a son, William; all three had been baptized.</w:t>
      </w:r>
    </w:p>
    <w:p w:rsidR="00AF7282" w:rsidRDefault="00A17671" w:rsidP="00A17671">
      <w:r>
        <w:t xml:space="preserve">*   </w:t>
      </w:r>
      <w:r w:rsidRPr="004E3E9E">
        <w:t xml:space="preserve">Among the African slaves owned by the Bennett family in 1625 was Antonio (also listed in 1624), who had arrived on the </w:t>
      </w:r>
      <w:r w:rsidRPr="00AB5DE7">
        <w:rPr>
          <w:i/>
        </w:rPr>
        <w:t>James</w:t>
      </w:r>
      <w:r w:rsidRPr="004E3E9E">
        <w:t xml:space="preserve"> in 1621. In March 1622, he was one of just a handful of people who managed to survive Opechancanough's attack on the plantation, and he eventually gained his freedom. At some point, Antonio wed a woman named Mary, who had come to Virginia in 1622 on the </w:t>
      </w:r>
      <w:r w:rsidRPr="00AB5DE7">
        <w:rPr>
          <w:i/>
        </w:rPr>
        <w:t>Margaret and John</w:t>
      </w:r>
      <w:r w:rsidRPr="004E3E9E">
        <w:t xml:space="preserve">, and the two lived as </w:t>
      </w:r>
      <w:r w:rsidRPr="0026041F">
        <w:rPr>
          <w:b/>
        </w:rPr>
        <w:t>Anthony and Mary Johnson</w:t>
      </w:r>
      <w:r w:rsidRPr="004E3E9E">
        <w:t xml:space="preserve"> in Northampton County on the Eastern Shore. There, they raised four children and by the 1650s owned 250 acres of land. Their two sons owned adjoining farms of 450 and 100 acres each before the whole family moved to Maryland, in the 1660s. Anthony Johnson's grandson, </w:t>
      </w:r>
      <w:r w:rsidRPr="0026041F">
        <w:rPr>
          <w:b/>
        </w:rPr>
        <w:t>John Johnson Jr</w:t>
      </w:r>
      <w:r w:rsidRPr="004E3E9E">
        <w:t>., purchased a 44-acre farm there in 1677 and named it Angola.</w:t>
      </w:r>
      <w:r>
        <w:t xml:space="preserve"> </w:t>
      </w:r>
    </w:p>
    <w:p w:rsidR="00AF7282" w:rsidRDefault="00A17671" w:rsidP="00A17671">
      <w:r>
        <w:t xml:space="preserve">*   On September 19, 1625, the General Court ordered </w:t>
      </w:r>
      <w:r w:rsidRPr="00AB5DE7">
        <w:rPr>
          <w:b/>
        </w:rPr>
        <w:t>Captain Nathaniel Bass</w:t>
      </w:r>
      <w:r>
        <w:rPr>
          <w:b/>
        </w:rPr>
        <w:t>e</w:t>
      </w:r>
      <w:r>
        <w:t xml:space="preserve"> to provide clothing for an African man named Brass (or Brase), who had come to Virginia with a Captain Jones and been sold to Captain Basse. The same decision awarded temporary custody of Brass to Lady Temperance Flowerdew Yeardley, the wife of Sir George Yeardley and a resident of Jamestown, who was then ordered to pay forty pounds of good tobacco per month for his labor "so long as he remayneth with her." On October 3, the court ruled again, this time transferring Brass to the custody of Governor Francis Wyatt and voiding the original sale Captain Jones had made to Captain Basse.</w:t>
      </w:r>
    </w:p>
    <w:p w:rsidR="00A17671" w:rsidRDefault="00A17671" w:rsidP="00A17671">
      <w:r>
        <w:t xml:space="preserve">*   By 1628, the African population in Virginia jumped dramatically when the ship </w:t>
      </w:r>
      <w:r w:rsidRPr="0026041F">
        <w:rPr>
          <w:i/>
        </w:rPr>
        <w:t>Fortune</w:t>
      </w:r>
      <w:r>
        <w:t>, out of Massachusetts Bay, captured a Portuguese slaver carrying about 100 Angolans, whom the captain sold in Virginia for tobacco. A muster planned for 1629 either did not take place or the records did not survive. (VA Hist online)</w:t>
      </w:r>
    </w:p>
    <w:p w:rsidR="00A17671" w:rsidRDefault="00A17671" w:rsidP="00A17671">
      <w:r w:rsidRPr="00E91B02">
        <w:rPr>
          <w:b/>
        </w:rPr>
        <w:t>1625</w:t>
      </w:r>
      <w:r w:rsidR="000B2955">
        <w:rPr>
          <w:b/>
        </w:rPr>
        <w:t xml:space="preserve"> – </w:t>
      </w:r>
      <w:r w:rsidR="000B2955" w:rsidRPr="00AF7282">
        <w:rPr>
          <w:b/>
          <w:u w:val="single"/>
        </w:rPr>
        <w:t xml:space="preserve">UK </w:t>
      </w:r>
      <w:r w:rsidRPr="00E91B02">
        <w:rPr>
          <w:b/>
          <w:u w:val="single"/>
        </w:rPr>
        <w:t>London</w:t>
      </w:r>
      <w:r w:rsidRPr="00AB5DE7">
        <w:rPr>
          <w:b/>
        </w:rPr>
        <w:t xml:space="preserve"> – Info - </w:t>
      </w:r>
      <w:r>
        <w:t>There were 35,000 deaths due to plague in the City of London during this year.</w:t>
      </w:r>
    </w:p>
    <w:p w:rsidR="00A17671" w:rsidRDefault="00A17671" w:rsidP="00AF7282">
      <w:pPr>
        <w:rPr>
          <w:szCs w:val="24"/>
        </w:rPr>
      </w:pPr>
      <w:r w:rsidRPr="00E96D4E">
        <w:rPr>
          <w:b/>
          <w:szCs w:val="24"/>
        </w:rPr>
        <w:t>1625 – Jan 2</w:t>
      </w:r>
      <w:r w:rsidR="000B2955">
        <w:rPr>
          <w:b/>
          <w:szCs w:val="24"/>
        </w:rPr>
        <w:t xml:space="preserve"> – </w:t>
      </w:r>
      <w:r w:rsidR="000B2955" w:rsidRPr="00AF7282">
        <w:rPr>
          <w:b/>
          <w:szCs w:val="24"/>
          <w:u w:val="single"/>
        </w:rPr>
        <w:t xml:space="preserve">UK </w:t>
      </w:r>
      <w:r w:rsidRPr="00E96D4E">
        <w:rPr>
          <w:b/>
          <w:szCs w:val="24"/>
          <w:u w:val="single"/>
        </w:rPr>
        <w:t>London St Bride</w:t>
      </w:r>
      <w:r w:rsidRPr="00E96D4E">
        <w:rPr>
          <w:b/>
          <w:szCs w:val="24"/>
        </w:rPr>
        <w:t xml:space="preserve"> – Bur – Sarah Knight</w:t>
      </w:r>
      <w:r w:rsidRPr="00E96D4E">
        <w:rPr>
          <w:szCs w:val="24"/>
        </w:rPr>
        <w:t xml:space="preserve"> </w:t>
      </w:r>
      <w:r>
        <w:rPr>
          <w:szCs w:val="24"/>
        </w:rPr>
        <w:t xml:space="preserve">- </w:t>
      </w:r>
      <w:r w:rsidRPr="00E96D4E">
        <w:rPr>
          <w:szCs w:val="24"/>
        </w:rPr>
        <w:t>d/o Thomas</w:t>
      </w:r>
      <w:r w:rsidR="00AF7282">
        <w:rPr>
          <w:szCs w:val="24"/>
        </w:rPr>
        <w:t xml:space="preserve"> Knight</w:t>
      </w:r>
      <w:r>
        <w:rPr>
          <w:szCs w:val="24"/>
        </w:rPr>
        <w:t xml:space="preserve"> (London Met Arch)</w:t>
      </w:r>
    </w:p>
    <w:p w:rsidR="00A17671" w:rsidRPr="00E96D4E" w:rsidRDefault="00A17671" w:rsidP="00AF7282">
      <w:pPr>
        <w:rPr>
          <w:szCs w:val="24"/>
        </w:rPr>
      </w:pPr>
      <w:r w:rsidRPr="004A4615">
        <w:rPr>
          <w:b/>
          <w:szCs w:val="24"/>
        </w:rPr>
        <w:t>1625 – Jan 8</w:t>
      </w:r>
      <w:r w:rsidR="000B2955">
        <w:rPr>
          <w:b/>
          <w:szCs w:val="24"/>
        </w:rPr>
        <w:t xml:space="preserve"> – </w:t>
      </w:r>
      <w:r w:rsidR="000B2955" w:rsidRPr="00AF7282">
        <w:rPr>
          <w:b/>
          <w:szCs w:val="24"/>
          <w:u w:val="single"/>
        </w:rPr>
        <w:t xml:space="preserve">UK </w:t>
      </w:r>
      <w:r w:rsidRPr="004A4615">
        <w:rPr>
          <w:b/>
          <w:szCs w:val="24"/>
          <w:u w:val="single"/>
        </w:rPr>
        <w:t>Kent Goudhurst</w:t>
      </w:r>
      <w:r w:rsidRPr="004A4615">
        <w:rPr>
          <w:b/>
          <w:szCs w:val="24"/>
        </w:rPr>
        <w:t xml:space="preserve"> </w:t>
      </w:r>
      <w:r w:rsidR="007A089D">
        <w:rPr>
          <w:b/>
          <w:szCs w:val="24"/>
        </w:rPr>
        <w:t>– Birth/Bap –</w:t>
      </w:r>
      <w:r w:rsidRPr="004A4615">
        <w:rPr>
          <w:b/>
          <w:szCs w:val="24"/>
        </w:rPr>
        <w:t xml:space="preserve"> Ellen Knight</w:t>
      </w:r>
      <w:r>
        <w:rPr>
          <w:szCs w:val="24"/>
        </w:rPr>
        <w:t xml:space="preserve"> – d/o Thomas Knight </w:t>
      </w:r>
      <w:r w:rsidRPr="001F77E8">
        <w:t>(Tyler)</w:t>
      </w:r>
    </w:p>
    <w:p w:rsidR="00A17671" w:rsidRDefault="00A17671" w:rsidP="00A17671">
      <w:r w:rsidRPr="00E96D4E">
        <w:rPr>
          <w:b/>
        </w:rPr>
        <w:t>1625 – Feb 5</w:t>
      </w:r>
      <w:r w:rsidR="000B2955">
        <w:rPr>
          <w:b/>
        </w:rPr>
        <w:t xml:space="preserve"> – </w:t>
      </w:r>
      <w:r w:rsidR="000B2955" w:rsidRPr="00AF7282">
        <w:rPr>
          <w:b/>
          <w:u w:val="single"/>
        </w:rPr>
        <w:t xml:space="preserve">UK </w:t>
      </w:r>
      <w:r w:rsidRPr="00E96D4E">
        <w:rPr>
          <w:b/>
          <w:u w:val="single"/>
        </w:rPr>
        <w:t>Kent Aldington</w:t>
      </w:r>
      <w:r w:rsidRPr="00E96D4E">
        <w:rPr>
          <w:b/>
        </w:rPr>
        <w:t xml:space="preserve"> </w:t>
      </w:r>
      <w:r w:rsidR="007A089D">
        <w:rPr>
          <w:b/>
        </w:rPr>
        <w:t>– Birth/Bap –</w:t>
      </w:r>
      <w:r w:rsidRPr="00E96D4E">
        <w:rPr>
          <w:b/>
        </w:rPr>
        <w:t xml:space="preserve"> Richard Knight</w:t>
      </w:r>
      <w:r>
        <w:t xml:space="preserve"> - s/o Richard</w:t>
      </w:r>
      <w:r w:rsidR="00AF7282">
        <w:t xml:space="preserve"> Knight</w:t>
      </w:r>
      <w:r>
        <w:t xml:space="preserve"> (Tyler)</w:t>
      </w:r>
    </w:p>
    <w:p w:rsidR="00A17671" w:rsidRDefault="00A17671" w:rsidP="00A17671">
      <w:r w:rsidRPr="006F727D">
        <w:rPr>
          <w:b/>
        </w:rPr>
        <w:t>1625 – Feb 18</w:t>
      </w:r>
      <w:r w:rsidR="000B2955">
        <w:rPr>
          <w:b/>
        </w:rPr>
        <w:t xml:space="preserve"> – </w:t>
      </w:r>
      <w:r w:rsidR="000B2955" w:rsidRPr="00AF7282">
        <w:rPr>
          <w:b/>
          <w:u w:val="single"/>
        </w:rPr>
        <w:t xml:space="preserve">UK </w:t>
      </w:r>
      <w:r w:rsidRPr="006F727D">
        <w:rPr>
          <w:b/>
          <w:u w:val="single"/>
        </w:rPr>
        <w:t xml:space="preserve">Dorset </w:t>
      </w:r>
      <w:r>
        <w:rPr>
          <w:b/>
          <w:u w:val="single"/>
        </w:rPr>
        <w:t xml:space="preserve">Weymouth / </w:t>
      </w:r>
      <w:r w:rsidRPr="006F727D">
        <w:rPr>
          <w:b/>
          <w:u w:val="single"/>
        </w:rPr>
        <w:t>Melcombe Regis</w:t>
      </w:r>
      <w:r w:rsidRPr="006F727D">
        <w:rPr>
          <w:b/>
        </w:rPr>
        <w:t xml:space="preserve"> – Will – Robert Knight, Merchant</w:t>
      </w:r>
      <w:r>
        <w:t xml:space="preserve"> – Wife, Prudence, use of everything during her life; </w:t>
      </w:r>
      <w:r w:rsidRPr="00AF7282">
        <w:rPr>
          <w:b/>
        </w:rPr>
        <w:t>sons, Henry Knight, Thomas Knight, Owen Knight, Francis Knight, Matthew Knight</w:t>
      </w:r>
      <w:r>
        <w:t>; daughters, Margaret and Joan. Considerable estate, detailed instructions. (Prerogative Court of Canterbury Wills, 1384-1858, PROB 11: Will Registers, 1624-1643, Piece 148: Hele, Quire Numbers 1-56 (1626))</w:t>
      </w:r>
    </w:p>
    <w:p w:rsidR="00A17671" w:rsidRDefault="00A17671" w:rsidP="00A17671">
      <w:r w:rsidRPr="00E96D4E">
        <w:rPr>
          <w:b/>
        </w:rPr>
        <w:lastRenderedPageBreak/>
        <w:t>1625 – Mar 6</w:t>
      </w:r>
      <w:r w:rsidR="000B2955">
        <w:rPr>
          <w:b/>
        </w:rPr>
        <w:t xml:space="preserve"> – </w:t>
      </w:r>
      <w:r w:rsidR="000B2955" w:rsidRPr="00AF7282">
        <w:rPr>
          <w:b/>
          <w:u w:val="single"/>
        </w:rPr>
        <w:t xml:space="preserve">UK </w:t>
      </w:r>
      <w:r w:rsidRPr="00E96D4E">
        <w:rPr>
          <w:b/>
          <w:u w:val="single"/>
        </w:rPr>
        <w:t>Kent Hythe</w:t>
      </w:r>
      <w:r w:rsidRPr="00E96D4E">
        <w:rPr>
          <w:b/>
        </w:rPr>
        <w:t xml:space="preserve"> </w:t>
      </w:r>
      <w:r w:rsidR="007A089D">
        <w:rPr>
          <w:b/>
        </w:rPr>
        <w:t>– Birth/Bap –</w:t>
      </w:r>
      <w:r w:rsidRPr="00E96D4E">
        <w:rPr>
          <w:b/>
        </w:rPr>
        <w:t xml:space="preserve"> William Knight</w:t>
      </w:r>
      <w:r>
        <w:t xml:space="preserve"> - s/o John Knight (Tyler)</w:t>
      </w:r>
    </w:p>
    <w:p w:rsidR="00A17671" w:rsidRDefault="00A17671" w:rsidP="00A17671">
      <w:r w:rsidRPr="00293996">
        <w:rPr>
          <w:b/>
        </w:rPr>
        <w:t xml:space="preserve">1625 </w:t>
      </w:r>
      <w:r w:rsidR="00AF7282">
        <w:rPr>
          <w:b/>
        </w:rPr>
        <w:t xml:space="preserve">- </w:t>
      </w:r>
      <w:r w:rsidRPr="00293996">
        <w:rPr>
          <w:b/>
        </w:rPr>
        <w:t>Mar 6</w:t>
      </w:r>
      <w:r w:rsidR="000B2955">
        <w:rPr>
          <w:b/>
        </w:rPr>
        <w:t xml:space="preserve"> – </w:t>
      </w:r>
      <w:r w:rsidR="000B2955" w:rsidRPr="00515609">
        <w:rPr>
          <w:b/>
          <w:u w:val="single"/>
        </w:rPr>
        <w:t xml:space="preserve">UK </w:t>
      </w:r>
      <w:r w:rsidRPr="00293996">
        <w:rPr>
          <w:b/>
          <w:u w:val="single"/>
        </w:rPr>
        <w:t>Kent Tenterden</w:t>
      </w:r>
      <w:r w:rsidRPr="00293996">
        <w:rPr>
          <w:b/>
        </w:rPr>
        <w:t xml:space="preserve"> </w:t>
      </w:r>
      <w:r w:rsidR="007A089D">
        <w:rPr>
          <w:b/>
        </w:rPr>
        <w:t>– Birth/Bap –</w:t>
      </w:r>
      <w:r w:rsidRPr="00293996">
        <w:rPr>
          <w:b/>
        </w:rPr>
        <w:t xml:space="preserve"> Bartholomew Knight</w:t>
      </w:r>
      <w:r>
        <w:t xml:space="preserve"> – s/o Thomas Knight (Tyler)</w:t>
      </w:r>
    </w:p>
    <w:p w:rsidR="00A17671" w:rsidRDefault="00A17671" w:rsidP="00AF7282">
      <w:r w:rsidRPr="00E96D4E">
        <w:rPr>
          <w:b/>
        </w:rPr>
        <w:t>1625 – Mar 27</w:t>
      </w:r>
      <w:r w:rsidR="000B2955">
        <w:rPr>
          <w:b/>
        </w:rPr>
        <w:t xml:space="preserve"> – </w:t>
      </w:r>
      <w:r w:rsidR="000B2955" w:rsidRPr="00AF7282">
        <w:rPr>
          <w:b/>
          <w:u w:val="single"/>
        </w:rPr>
        <w:t xml:space="preserve">UK </w:t>
      </w:r>
      <w:r w:rsidRPr="00E96D4E">
        <w:rPr>
          <w:b/>
          <w:u w:val="single"/>
        </w:rPr>
        <w:t>London St Bride</w:t>
      </w:r>
      <w:r w:rsidRPr="00E96D4E">
        <w:rPr>
          <w:b/>
        </w:rPr>
        <w:t xml:space="preserve"> </w:t>
      </w:r>
      <w:r w:rsidR="007A089D">
        <w:rPr>
          <w:b/>
        </w:rPr>
        <w:t>– Birth/Bap –</w:t>
      </w:r>
      <w:r w:rsidRPr="00E96D4E">
        <w:rPr>
          <w:b/>
        </w:rPr>
        <w:t xml:space="preserve"> Katherine Knight</w:t>
      </w:r>
      <w:r>
        <w:t xml:space="preserve"> - d/o Arthur </w:t>
      </w:r>
      <w:r w:rsidR="00AF7282">
        <w:t xml:space="preserve">Knight </w:t>
      </w:r>
      <w:r>
        <w:t>&amp; Ursula (London Met Arch)</w:t>
      </w:r>
    </w:p>
    <w:p w:rsidR="005F3E1E" w:rsidRDefault="005F3E1E" w:rsidP="005F3E1E">
      <w:r w:rsidRPr="00E96D4E">
        <w:rPr>
          <w:b/>
        </w:rPr>
        <w:t>1625 – May 1</w:t>
      </w:r>
      <w:r w:rsidR="000B2955">
        <w:rPr>
          <w:b/>
        </w:rPr>
        <w:t xml:space="preserve"> – </w:t>
      </w:r>
      <w:r w:rsidR="000B2955" w:rsidRPr="00AF7282">
        <w:rPr>
          <w:b/>
          <w:u w:val="single"/>
        </w:rPr>
        <w:t xml:space="preserve">UK </w:t>
      </w:r>
      <w:r w:rsidRPr="00E96D4E">
        <w:rPr>
          <w:b/>
          <w:u w:val="single"/>
        </w:rPr>
        <w:t>London St Bride</w:t>
      </w:r>
      <w:r w:rsidRPr="00E96D4E">
        <w:rPr>
          <w:b/>
        </w:rPr>
        <w:t xml:space="preserve"> </w:t>
      </w:r>
      <w:r w:rsidR="007A089D">
        <w:rPr>
          <w:b/>
        </w:rPr>
        <w:t>– Birth/Bap –</w:t>
      </w:r>
      <w:r w:rsidRPr="00E96D4E">
        <w:rPr>
          <w:b/>
        </w:rPr>
        <w:t xml:space="preserve"> William Knight</w:t>
      </w:r>
      <w:r>
        <w:t xml:space="preserve"> - s/o Peter </w:t>
      </w:r>
      <w:r w:rsidR="00AF7282">
        <w:t xml:space="preserve">Knight </w:t>
      </w:r>
      <w:r>
        <w:t>&amp; Cicely (London Met Arch)</w:t>
      </w:r>
    </w:p>
    <w:p w:rsidR="005F3E1E" w:rsidRDefault="00AF7282" w:rsidP="005F3E1E">
      <w:r>
        <w:rPr>
          <w:b/>
        </w:rPr>
        <w:t xml:space="preserve">1625 </w:t>
      </w:r>
      <w:r w:rsidR="00515609">
        <w:rPr>
          <w:b/>
        </w:rPr>
        <w:t>–</w:t>
      </w:r>
      <w:r>
        <w:rPr>
          <w:b/>
        </w:rPr>
        <w:t xml:space="preserve"> </w:t>
      </w:r>
      <w:r w:rsidR="00515609">
        <w:rPr>
          <w:b/>
        </w:rPr>
        <w:t xml:space="preserve">May 10 </w:t>
      </w:r>
      <w:r>
        <w:t>–</w:t>
      </w:r>
      <w:r w:rsidRPr="00AB5DE7">
        <w:rPr>
          <w:b/>
        </w:rPr>
        <w:t xml:space="preserve"> </w:t>
      </w:r>
      <w:r w:rsidRPr="00AB5DE7">
        <w:rPr>
          <w:b/>
          <w:u w:val="single"/>
        </w:rPr>
        <w:t xml:space="preserve">VA </w:t>
      </w:r>
      <w:r w:rsidRPr="00DC0657">
        <w:rPr>
          <w:b/>
          <w:u w:val="single"/>
        </w:rPr>
        <w:t>James City</w:t>
      </w:r>
      <w:r>
        <w:rPr>
          <w:b/>
          <w:u w:val="single"/>
        </w:rPr>
        <w:t xml:space="preserve"> VA</w:t>
      </w:r>
      <w:r w:rsidRPr="00AB5DE7">
        <w:rPr>
          <w:b/>
        </w:rPr>
        <w:t xml:space="preserve"> – </w:t>
      </w:r>
      <w:r>
        <w:rPr>
          <w:b/>
        </w:rPr>
        <w:t>Admin</w:t>
      </w:r>
      <w:r w:rsidRPr="00AB5DE7">
        <w:rPr>
          <w:b/>
        </w:rPr>
        <w:t xml:space="preserve"> - </w:t>
      </w:r>
      <w:r w:rsidRPr="006A65FC">
        <w:rPr>
          <w:b/>
        </w:rPr>
        <w:t xml:space="preserve">Francis </w:t>
      </w:r>
      <w:r>
        <w:rPr>
          <w:b/>
        </w:rPr>
        <w:t>Eppes (</w:t>
      </w:r>
      <w:r w:rsidRPr="006A65FC">
        <w:rPr>
          <w:b/>
        </w:rPr>
        <w:t>Epes</w:t>
      </w:r>
      <w:r>
        <w:rPr>
          <w:b/>
        </w:rPr>
        <w:t xml:space="preserve">) - </w:t>
      </w:r>
      <w:r w:rsidRPr="00515609">
        <w:t>Of</w:t>
      </w:r>
      <w:r>
        <w:t xml:space="preserve"> Ashford, Kent, baptized 14 May 1597, was in Virginia by April 1625 when he was elected from Shirley Hundred to sit in the Assembly at </w:t>
      </w:r>
      <w:r w:rsidRPr="00DC0657">
        <w:t>James City</w:t>
      </w:r>
      <w:r>
        <w:t xml:space="preserve"> on 10 May.  He was not in the census of 1623/4 or 1624/5, though he testified in </w:t>
      </w:r>
      <w:r w:rsidR="00515609">
        <w:t>a lawsuit</w:t>
      </w:r>
      <w:r>
        <w:t xml:space="preserve"> on 9 Jan 1625/6.  He was appointed commissioner for the Upper Parts in 8 Aug of the same year. There is no record of him in Virginia between 1628 and 1631/2 and he apparently had returned to England where his son, Thomas, was born in London. He was </w:t>
      </w:r>
      <w:r w:rsidRPr="00C800FD">
        <w:t>back in Virginia in 1632</w:t>
      </w:r>
      <w:r>
        <w:t xml:space="preserve"> and a member of the House of Burgesses. (Dorman, pp. 854-866) </w:t>
      </w:r>
      <w:r w:rsidR="00515609">
        <w:br/>
      </w:r>
      <w:r w:rsidR="00515609" w:rsidRPr="00515609">
        <w:rPr>
          <w:b/>
        </w:rPr>
        <w:t>Note</w:t>
      </w:r>
      <w:r w:rsidR="00515609">
        <w:t xml:space="preserve">: </w:t>
      </w:r>
      <w:r>
        <w:t>Francis Eppes was the great-grandfather of Elizabeth Eppes who married John Knight of Sussex County VA, who left a will probated in February 1762.</w:t>
      </w:r>
    </w:p>
    <w:p w:rsidR="005F3E1E" w:rsidRDefault="005F3E1E" w:rsidP="005F3E1E">
      <w:r w:rsidRPr="00E96D4E">
        <w:rPr>
          <w:b/>
        </w:rPr>
        <w:t>1625 – Jul 18</w:t>
      </w:r>
      <w:r w:rsidR="000B2955">
        <w:rPr>
          <w:b/>
        </w:rPr>
        <w:t xml:space="preserve"> – </w:t>
      </w:r>
      <w:r w:rsidR="000B2955" w:rsidRPr="00515609">
        <w:rPr>
          <w:b/>
          <w:u w:val="single"/>
        </w:rPr>
        <w:t xml:space="preserve">UK </w:t>
      </w:r>
      <w:r w:rsidRPr="00E96D4E">
        <w:rPr>
          <w:b/>
          <w:u w:val="single"/>
        </w:rPr>
        <w:t>London St Andrew</w:t>
      </w:r>
      <w:r w:rsidRPr="00E96D4E">
        <w:rPr>
          <w:b/>
        </w:rPr>
        <w:t xml:space="preserve"> – Bur – Harris Knight</w:t>
      </w:r>
      <w:r>
        <w:t xml:space="preserve"> - s/o John </w:t>
      </w:r>
      <w:r w:rsidR="00515609">
        <w:t xml:space="preserve">Knight </w:t>
      </w:r>
      <w:r>
        <w:t>(London Met Arch)</w:t>
      </w:r>
    </w:p>
    <w:p w:rsidR="005F3E1E" w:rsidRDefault="005F3E1E" w:rsidP="005F3E1E">
      <w:r w:rsidRPr="00D66226">
        <w:rPr>
          <w:b/>
        </w:rPr>
        <w:t>1625 – Aug 7</w:t>
      </w:r>
      <w:r w:rsidR="000B2955">
        <w:rPr>
          <w:b/>
        </w:rPr>
        <w:t xml:space="preserve"> – </w:t>
      </w:r>
      <w:r w:rsidR="000B2955" w:rsidRPr="00515609">
        <w:rPr>
          <w:b/>
          <w:u w:val="single"/>
        </w:rPr>
        <w:t xml:space="preserve">UK </w:t>
      </w:r>
      <w:r w:rsidRPr="00D66226">
        <w:rPr>
          <w:b/>
          <w:u w:val="single"/>
        </w:rPr>
        <w:t>London St Michael Wood St</w:t>
      </w:r>
      <w:r w:rsidRPr="00D66226">
        <w:rPr>
          <w:b/>
        </w:rPr>
        <w:t xml:space="preserve"> – Bur – Christopher Knight </w:t>
      </w:r>
      <w:r>
        <w:t>– s/o Christopher Knight, Chandler. (London Met Arch)</w:t>
      </w:r>
    </w:p>
    <w:p w:rsidR="005F3E1E" w:rsidRDefault="005F3E1E" w:rsidP="005F3E1E">
      <w:pPr>
        <w:rPr>
          <w:szCs w:val="24"/>
        </w:rPr>
      </w:pPr>
      <w:r w:rsidRPr="00E96D4E">
        <w:rPr>
          <w:b/>
          <w:szCs w:val="24"/>
        </w:rPr>
        <w:t>1625 – Aug 17</w:t>
      </w:r>
      <w:r w:rsidR="000B2955">
        <w:rPr>
          <w:b/>
          <w:szCs w:val="24"/>
        </w:rPr>
        <w:t xml:space="preserve"> – </w:t>
      </w:r>
      <w:r w:rsidR="000B2955" w:rsidRPr="00A50BA2">
        <w:rPr>
          <w:b/>
          <w:szCs w:val="24"/>
          <w:u w:val="single"/>
        </w:rPr>
        <w:t xml:space="preserve">UK </w:t>
      </w:r>
      <w:r w:rsidRPr="00E96D4E">
        <w:rPr>
          <w:b/>
          <w:szCs w:val="24"/>
          <w:u w:val="single"/>
        </w:rPr>
        <w:t>London St Andrew</w:t>
      </w:r>
      <w:r w:rsidRPr="00E96D4E">
        <w:rPr>
          <w:b/>
          <w:szCs w:val="24"/>
        </w:rPr>
        <w:t xml:space="preserve"> – Bur – John Knight</w:t>
      </w:r>
      <w:r w:rsidRPr="00BC4DE8">
        <w:rPr>
          <w:szCs w:val="24"/>
        </w:rPr>
        <w:t xml:space="preserve"> </w:t>
      </w:r>
      <w:r>
        <w:rPr>
          <w:szCs w:val="24"/>
        </w:rPr>
        <w:t xml:space="preserve">- </w:t>
      </w:r>
      <w:r w:rsidRPr="00BC4DE8">
        <w:rPr>
          <w:szCs w:val="24"/>
        </w:rPr>
        <w:t>s/o Nicholas</w:t>
      </w:r>
      <w:r>
        <w:rPr>
          <w:szCs w:val="24"/>
        </w:rPr>
        <w:t xml:space="preserve"> </w:t>
      </w:r>
      <w:r w:rsidR="00A50BA2">
        <w:rPr>
          <w:szCs w:val="24"/>
        </w:rPr>
        <w:t xml:space="preserve">Knight </w:t>
      </w:r>
      <w:r>
        <w:t>(London Met Arch)</w:t>
      </w:r>
    </w:p>
    <w:p w:rsidR="005F3E1E" w:rsidRDefault="005F3E1E" w:rsidP="005F3E1E">
      <w:pPr>
        <w:rPr>
          <w:b/>
          <w:szCs w:val="24"/>
        </w:rPr>
      </w:pPr>
      <w:r w:rsidRPr="00E96D4E">
        <w:rPr>
          <w:b/>
          <w:szCs w:val="24"/>
        </w:rPr>
        <w:t>1625 – Aug 31</w:t>
      </w:r>
      <w:r w:rsidR="000B2955">
        <w:rPr>
          <w:b/>
          <w:szCs w:val="24"/>
        </w:rPr>
        <w:t xml:space="preserve"> – </w:t>
      </w:r>
      <w:r w:rsidR="000B2955" w:rsidRPr="00A50BA2">
        <w:rPr>
          <w:b/>
          <w:szCs w:val="24"/>
          <w:u w:val="single"/>
        </w:rPr>
        <w:t xml:space="preserve">UK </w:t>
      </w:r>
      <w:r w:rsidRPr="00E96D4E">
        <w:rPr>
          <w:b/>
          <w:szCs w:val="24"/>
          <w:u w:val="single"/>
        </w:rPr>
        <w:t>London St Bride</w:t>
      </w:r>
      <w:r w:rsidRPr="00E96D4E">
        <w:rPr>
          <w:b/>
          <w:szCs w:val="24"/>
        </w:rPr>
        <w:t xml:space="preserve"> – Bur – Margaret Knight</w:t>
      </w:r>
      <w:r>
        <w:rPr>
          <w:b/>
          <w:szCs w:val="24"/>
        </w:rPr>
        <w:t xml:space="preserve"> </w:t>
      </w:r>
      <w:r>
        <w:t>(London Met Arch)</w:t>
      </w:r>
    </w:p>
    <w:p w:rsidR="005F3E1E" w:rsidRDefault="005F3E1E" w:rsidP="005F3E1E">
      <w:pPr>
        <w:rPr>
          <w:b/>
          <w:szCs w:val="24"/>
        </w:rPr>
      </w:pPr>
      <w:r w:rsidRPr="00E96D4E">
        <w:rPr>
          <w:b/>
          <w:szCs w:val="24"/>
        </w:rPr>
        <w:t>1625 – Sep 3</w:t>
      </w:r>
      <w:r w:rsidR="000B2955">
        <w:rPr>
          <w:b/>
          <w:szCs w:val="24"/>
        </w:rPr>
        <w:t xml:space="preserve"> – </w:t>
      </w:r>
      <w:r w:rsidR="000B2955" w:rsidRPr="00A50BA2">
        <w:rPr>
          <w:b/>
          <w:szCs w:val="24"/>
          <w:u w:val="single"/>
        </w:rPr>
        <w:t xml:space="preserve">UK </w:t>
      </w:r>
      <w:r w:rsidRPr="00E96D4E">
        <w:rPr>
          <w:b/>
          <w:szCs w:val="24"/>
          <w:u w:val="single"/>
        </w:rPr>
        <w:t>London St Bride</w:t>
      </w:r>
      <w:r w:rsidRPr="00E96D4E">
        <w:rPr>
          <w:b/>
          <w:szCs w:val="24"/>
        </w:rPr>
        <w:t xml:space="preserve"> – Bur – Dau to Peter Knight </w:t>
      </w:r>
      <w:r>
        <w:t>(London Met Arch)</w:t>
      </w:r>
    </w:p>
    <w:p w:rsidR="005F3E1E" w:rsidRDefault="005F3E1E" w:rsidP="00A50BA2">
      <w:pPr>
        <w:rPr>
          <w:b/>
          <w:szCs w:val="24"/>
        </w:rPr>
      </w:pPr>
      <w:r w:rsidRPr="00E96D4E">
        <w:rPr>
          <w:b/>
          <w:szCs w:val="24"/>
        </w:rPr>
        <w:t>1625 – Sep 6</w:t>
      </w:r>
      <w:r w:rsidR="000B2955">
        <w:rPr>
          <w:b/>
          <w:szCs w:val="24"/>
        </w:rPr>
        <w:t xml:space="preserve"> – </w:t>
      </w:r>
      <w:r w:rsidR="000B2955" w:rsidRPr="00A50BA2">
        <w:rPr>
          <w:b/>
          <w:szCs w:val="24"/>
          <w:u w:val="single"/>
        </w:rPr>
        <w:t xml:space="preserve">UK </w:t>
      </w:r>
      <w:r w:rsidRPr="00E96D4E">
        <w:rPr>
          <w:b/>
          <w:szCs w:val="24"/>
          <w:u w:val="single"/>
        </w:rPr>
        <w:t>London St Andrew</w:t>
      </w:r>
      <w:r w:rsidRPr="00E96D4E">
        <w:rPr>
          <w:b/>
          <w:szCs w:val="24"/>
        </w:rPr>
        <w:t xml:space="preserve"> – Bur – John Knight</w:t>
      </w:r>
      <w:r>
        <w:rPr>
          <w:b/>
          <w:szCs w:val="24"/>
        </w:rPr>
        <w:t xml:space="preserve"> </w:t>
      </w:r>
      <w:r>
        <w:t>(London Met Arch)</w:t>
      </w:r>
    </w:p>
    <w:p w:rsidR="005F3E1E" w:rsidRPr="00E96D4E" w:rsidRDefault="005F3E1E" w:rsidP="00A50BA2">
      <w:pPr>
        <w:rPr>
          <w:b/>
          <w:szCs w:val="24"/>
        </w:rPr>
      </w:pPr>
      <w:r w:rsidRPr="00E96D4E">
        <w:rPr>
          <w:b/>
          <w:szCs w:val="24"/>
        </w:rPr>
        <w:t>1625 – Sep 20</w:t>
      </w:r>
      <w:r w:rsidR="000B2955">
        <w:rPr>
          <w:b/>
          <w:szCs w:val="24"/>
        </w:rPr>
        <w:t xml:space="preserve"> – </w:t>
      </w:r>
      <w:r w:rsidR="000B2955" w:rsidRPr="00A50BA2">
        <w:rPr>
          <w:b/>
          <w:szCs w:val="24"/>
          <w:u w:val="single"/>
        </w:rPr>
        <w:t xml:space="preserve">UK </w:t>
      </w:r>
      <w:r w:rsidRPr="00E96D4E">
        <w:rPr>
          <w:b/>
          <w:szCs w:val="24"/>
          <w:u w:val="single"/>
        </w:rPr>
        <w:t>London St Andrew</w:t>
      </w:r>
      <w:r w:rsidRPr="00E96D4E">
        <w:rPr>
          <w:b/>
          <w:szCs w:val="24"/>
        </w:rPr>
        <w:t xml:space="preserve"> – Bur – Robert Knight</w:t>
      </w:r>
      <w:r w:rsidRPr="00BC4DE8">
        <w:rPr>
          <w:szCs w:val="24"/>
        </w:rPr>
        <w:t xml:space="preserve"> </w:t>
      </w:r>
      <w:r>
        <w:rPr>
          <w:szCs w:val="24"/>
        </w:rPr>
        <w:t xml:space="preserve">- </w:t>
      </w:r>
      <w:r w:rsidRPr="00BC4DE8">
        <w:rPr>
          <w:szCs w:val="24"/>
        </w:rPr>
        <w:t>s/o John</w:t>
      </w:r>
      <w:r w:rsidR="00A50BA2">
        <w:rPr>
          <w:szCs w:val="24"/>
        </w:rPr>
        <w:t xml:space="preserve"> Knight</w:t>
      </w:r>
      <w:r>
        <w:rPr>
          <w:szCs w:val="24"/>
        </w:rPr>
        <w:t xml:space="preserve"> </w:t>
      </w:r>
      <w:r>
        <w:t>(London Met Arch)</w:t>
      </w:r>
    </w:p>
    <w:p w:rsidR="005F3E1E" w:rsidRPr="00E96D4E" w:rsidRDefault="005F3E1E" w:rsidP="005F3E1E">
      <w:pPr>
        <w:rPr>
          <w:b/>
        </w:rPr>
      </w:pPr>
      <w:r w:rsidRPr="00E96D4E">
        <w:rPr>
          <w:b/>
          <w:szCs w:val="24"/>
        </w:rPr>
        <w:t>1625 – Oct 3</w:t>
      </w:r>
      <w:r w:rsidR="000B2955">
        <w:rPr>
          <w:b/>
          <w:szCs w:val="24"/>
        </w:rPr>
        <w:t xml:space="preserve"> – </w:t>
      </w:r>
      <w:r w:rsidR="000B2955" w:rsidRPr="00A50BA2">
        <w:rPr>
          <w:b/>
          <w:szCs w:val="24"/>
          <w:u w:val="single"/>
        </w:rPr>
        <w:t xml:space="preserve">UK </w:t>
      </w:r>
      <w:r w:rsidRPr="00E96D4E">
        <w:rPr>
          <w:b/>
          <w:szCs w:val="24"/>
          <w:u w:val="single"/>
        </w:rPr>
        <w:t xml:space="preserve">Kent Goudhurst </w:t>
      </w:r>
      <w:r w:rsidRPr="00E96D4E">
        <w:rPr>
          <w:b/>
          <w:szCs w:val="24"/>
        </w:rPr>
        <w:t xml:space="preserve">– Mar – Thomas Knight &amp; Ellen </w:t>
      </w:r>
      <w:r>
        <w:rPr>
          <w:b/>
          <w:szCs w:val="24"/>
        </w:rPr>
        <w:t>Dawkins (</w:t>
      </w:r>
      <w:r w:rsidRPr="00E96D4E">
        <w:rPr>
          <w:b/>
          <w:szCs w:val="24"/>
        </w:rPr>
        <w:t>Daukines)</w:t>
      </w:r>
      <w:r>
        <w:rPr>
          <w:b/>
          <w:szCs w:val="24"/>
        </w:rPr>
        <w:t xml:space="preserve"> </w:t>
      </w:r>
      <w:r w:rsidRPr="001F77E8">
        <w:t>(Tyler)</w:t>
      </w:r>
    </w:p>
    <w:p w:rsidR="005F3E1E" w:rsidRDefault="005F3E1E" w:rsidP="005F3E1E">
      <w:r w:rsidRPr="00F97CCE">
        <w:rPr>
          <w:b/>
        </w:rPr>
        <w:t>1625 – Oct 22</w:t>
      </w:r>
      <w:r w:rsidR="000B2955">
        <w:rPr>
          <w:b/>
        </w:rPr>
        <w:t xml:space="preserve"> – </w:t>
      </w:r>
      <w:r w:rsidR="000B2955" w:rsidRPr="00A50BA2">
        <w:rPr>
          <w:b/>
          <w:u w:val="single"/>
        </w:rPr>
        <w:t xml:space="preserve">UK </w:t>
      </w:r>
      <w:r>
        <w:rPr>
          <w:b/>
          <w:u w:val="single"/>
        </w:rPr>
        <w:t xml:space="preserve">Middlesex </w:t>
      </w:r>
      <w:r w:rsidRPr="00F97CCE">
        <w:rPr>
          <w:b/>
          <w:u w:val="single"/>
        </w:rPr>
        <w:t>Stepney</w:t>
      </w:r>
      <w:r w:rsidRPr="00F97CCE">
        <w:rPr>
          <w:b/>
        </w:rPr>
        <w:t xml:space="preserve"> – </w:t>
      </w:r>
      <w:r w:rsidR="00F63E01" w:rsidRPr="00992101">
        <w:rPr>
          <w:b/>
          <w:szCs w:val="24"/>
        </w:rPr>
        <w:t xml:space="preserve">Will </w:t>
      </w:r>
      <w:r w:rsidR="00F63E01">
        <w:rPr>
          <w:b/>
          <w:szCs w:val="24"/>
        </w:rPr>
        <w:t>– Nunc:</w:t>
      </w:r>
      <w:r w:rsidRPr="00F97CCE">
        <w:rPr>
          <w:b/>
        </w:rPr>
        <w:t xml:space="preserve"> Christopher Knight</w:t>
      </w:r>
      <w:r>
        <w:t xml:space="preserve"> – Begins with an accounting of monies owed to himself:  “Mr. Browite oweth me 157 pounds and I have divers bonds of his in my trunk in the nest of boxes… I purpose to deliver him all his bonds and give him a release…” ; he is holding bonds from a G. Paunsfoote, for 250 pounds; Canby Hand, 160 pounds; Abraham van Hoegarden, 82 pounds; Manfred Lyons, 36 pounds; Peter Arthur owes 6 pounds; Wm. Leonard (Lennard) 15 pounds; Symon Durt, 15 pounds; Bastian Arian, 18 pounds; “and the other Bastian for 2 mo wages, 44 shillings”; some dealings with a Mr Lowe and Alexander Van Enis (?), Lowe owes 40 pounds; items about a Mr Errington and a ship and ships cargo (it appears); something about his land in Flanders; all these debts </w:t>
      </w:r>
      <w:r>
        <w:lastRenderedPageBreak/>
        <w:t xml:space="preserve">to him other than the two he released, he leaves to his </w:t>
      </w:r>
      <w:r w:rsidRPr="0026217E">
        <w:rPr>
          <w:b/>
        </w:rPr>
        <w:t>brother, Leonard Knight</w:t>
      </w:r>
      <w:r>
        <w:t xml:space="preserve"> and </w:t>
      </w:r>
      <w:r w:rsidRPr="0026217E">
        <w:rPr>
          <w:b/>
        </w:rPr>
        <w:t>Leonard’s son, Richard</w:t>
      </w:r>
      <w:r>
        <w:t xml:space="preserve">, and something to be divided to his brother’s three children, </w:t>
      </w:r>
      <w:r w:rsidRPr="0026217E">
        <w:rPr>
          <w:b/>
        </w:rPr>
        <w:t>Richard, Susan and Sara</w:t>
      </w:r>
      <w:r>
        <w:t xml:space="preserve"> and to give something to the poor at his brother’s instruction; brother Leonard Knight to be executor. Signed 9</w:t>
      </w:r>
      <w:r w:rsidRPr="00F97CCE">
        <w:rPr>
          <w:vertAlign w:val="superscript"/>
        </w:rPr>
        <w:t>th</w:t>
      </w:r>
      <w:r>
        <w:t xml:space="preserve"> July 1625. (Prerogative Court of Canterbury Wills, 1384-1858, PROB 11: Will Registers, 1624-1643, Piece 147: Clarke, Quire Numbers 103-147 (1625))</w:t>
      </w:r>
    </w:p>
    <w:p w:rsidR="005F3E1E" w:rsidRDefault="005F3E1E" w:rsidP="005F3E1E">
      <w:r w:rsidRPr="00D914D4">
        <w:rPr>
          <w:b/>
        </w:rPr>
        <w:t>1625</w:t>
      </w:r>
      <w:r w:rsidR="000B2955">
        <w:rPr>
          <w:b/>
        </w:rPr>
        <w:t xml:space="preserve"> – </w:t>
      </w:r>
      <w:r w:rsidR="000B2955" w:rsidRPr="00A50BA2">
        <w:rPr>
          <w:b/>
          <w:u w:val="single"/>
        </w:rPr>
        <w:t xml:space="preserve">UK </w:t>
      </w:r>
      <w:r w:rsidRPr="00D914D4">
        <w:rPr>
          <w:b/>
          <w:u w:val="single"/>
        </w:rPr>
        <w:t>Northamptonshire Abthorpe</w:t>
      </w:r>
      <w:r w:rsidRPr="00D914D4">
        <w:rPr>
          <w:b/>
        </w:rPr>
        <w:t xml:space="preserve"> – </w:t>
      </w:r>
      <w:r>
        <w:rPr>
          <w:b/>
        </w:rPr>
        <w:t>Chancery</w:t>
      </w:r>
      <w:r w:rsidRPr="00D914D4">
        <w:rPr>
          <w:b/>
        </w:rPr>
        <w:t xml:space="preserve"> – Elizabeth Knight, Widow</w:t>
      </w:r>
      <w:r>
        <w:t xml:space="preserve"> - Knight v Hill.  Plaintiffs: </w:t>
      </w:r>
      <w:r w:rsidRPr="00A50BA2">
        <w:rPr>
          <w:b/>
        </w:rPr>
        <w:t>Elizabeth Knight</w:t>
      </w:r>
      <w:r>
        <w:t xml:space="preserve"> (widow of </w:t>
      </w:r>
      <w:r w:rsidRPr="00A50BA2">
        <w:rPr>
          <w:b/>
        </w:rPr>
        <w:t>John Knight, gent of Abthorpe</w:t>
      </w:r>
      <w:r>
        <w:t xml:space="preserve">, Northamptonshire, who was son of </w:t>
      </w:r>
      <w:r w:rsidRPr="00A50BA2">
        <w:rPr>
          <w:b/>
        </w:rPr>
        <w:t>Valentyne Knight</w:t>
      </w:r>
      <w:r>
        <w:t xml:space="preserve">, gent deceased late of Subberton [Soberton], Hampshire) and </w:t>
      </w:r>
      <w:r w:rsidRPr="00A50BA2">
        <w:rPr>
          <w:b/>
        </w:rPr>
        <w:t>John Knight</w:t>
      </w:r>
      <w:r>
        <w:t xml:space="preserve"> aged 14 years (their son) infant by his mother and guardian.  Defendants: William Hill and Elizabeth Hill his wife and </w:t>
      </w:r>
      <w:r w:rsidRPr="00A50BA2">
        <w:rPr>
          <w:b/>
        </w:rPr>
        <w:t>William Knight</w:t>
      </w:r>
      <w:r>
        <w:t xml:space="preserve">.  Document type: bill and answer. (National Archives, Kew England, Ref: </w:t>
      </w:r>
      <w:r w:rsidRPr="00D914D4">
        <w:t>C 2/ChasI/K14/20</w:t>
      </w:r>
      <w:r>
        <w:t>)</w:t>
      </w:r>
    </w:p>
    <w:p w:rsidR="005F3E1E" w:rsidRDefault="005F3E1E" w:rsidP="005F3E1E">
      <w:r w:rsidRPr="00792CEB">
        <w:rPr>
          <w:b/>
        </w:rPr>
        <w:t>1625</w:t>
      </w:r>
      <w:r w:rsidR="000B2955">
        <w:rPr>
          <w:b/>
          <w:szCs w:val="24"/>
        </w:rPr>
        <w:t xml:space="preserve"> – </w:t>
      </w:r>
      <w:r w:rsidR="000B2955" w:rsidRPr="000B2955">
        <w:rPr>
          <w:b/>
          <w:szCs w:val="24"/>
          <w:u w:val="single"/>
        </w:rPr>
        <w:t xml:space="preserve">UK </w:t>
      </w:r>
      <w:r w:rsidRPr="00DE46F5">
        <w:rPr>
          <w:b/>
          <w:u w:val="single"/>
        </w:rPr>
        <w:t>Cornwall Liskeard</w:t>
      </w:r>
      <w:r w:rsidRPr="00DE46F5">
        <w:rPr>
          <w:b/>
        </w:rPr>
        <w:t xml:space="preserve"> – </w:t>
      </w:r>
      <w:r>
        <w:rPr>
          <w:b/>
        </w:rPr>
        <w:t>Chancery – Peter Knight</w:t>
      </w:r>
      <w:r w:rsidRPr="00792CEB">
        <w:t xml:space="preserve"> - Marke v Knight.</w:t>
      </w:r>
      <w:r>
        <w:t xml:space="preserve"> </w:t>
      </w:r>
      <w:r w:rsidRPr="00792CEB">
        <w:t>Plaintiffs: Richard Marke and Lore Marke, his wife (late the wife of Richard Findge).</w:t>
      </w:r>
      <w:r>
        <w:t xml:space="preserve">  </w:t>
      </w:r>
      <w:r w:rsidRPr="00792CEB">
        <w:t xml:space="preserve">Defendants: </w:t>
      </w:r>
      <w:r w:rsidRPr="00A50BA2">
        <w:rPr>
          <w:b/>
        </w:rPr>
        <w:t>Peter Knight, Elizabeth Knight, his wife</w:t>
      </w:r>
      <w:r w:rsidRPr="00792CEB">
        <w:t>, Richard Scadgell and Joan Scadgell, his wife.</w:t>
      </w:r>
      <w:r>
        <w:t xml:space="preserve">  </w:t>
      </w:r>
      <w:r w:rsidRPr="00792CEB">
        <w:t>Subject: tenement in Market Street and land in Deane Cross in the borough of Liskeard, Cornwall.</w:t>
      </w:r>
      <w:r>
        <w:t xml:space="preserve">  </w:t>
      </w:r>
      <w:r w:rsidRPr="00792CEB">
        <w:t>Document type: [pleadings]</w:t>
      </w:r>
      <w:r>
        <w:t xml:space="preserve">. (National Archive, Kew England, Ref: </w:t>
      </w:r>
      <w:r w:rsidRPr="00792CEB">
        <w:t>C 2/JasI/M3/21</w:t>
      </w:r>
      <w:r>
        <w:t>)</w:t>
      </w:r>
    </w:p>
    <w:p w:rsidR="005F3E1E" w:rsidRDefault="005F3E1E" w:rsidP="005F3E1E">
      <w:r w:rsidRPr="00CA4239">
        <w:rPr>
          <w:b/>
        </w:rPr>
        <w:t>1625</w:t>
      </w:r>
      <w:r w:rsidR="000B2955">
        <w:rPr>
          <w:b/>
        </w:rPr>
        <w:t xml:space="preserve"> – </w:t>
      </w:r>
      <w:r w:rsidR="000B2955" w:rsidRPr="00A50BA2">
        <w:rPr>
          <w:b/>
          <w:u w:val="single"/>
        </w:rPr>
        <w:t xml:space="preserve">UK </w:t>
      </w:r>
      <w:r w:rsidRPr="00CA4239">
        <w:rPr>
          <w:b/>
          <w:u w:val="single"/>
        </w:rPr>
        <w:t>Worcestershire Bromsgrove</w:t>
      </w:r>
      <w:r w:rsidRPr="00CA4239">
        <w:rPr>
          <w:b/>
        </w:rPr>
        <w:t xml:space="preserve"> – </w:t>
      </w:r>
      <w:r>
        <w:rPr>
          <w:b/>
        </w:rPr>
        <w:t>Chancery</w:t>
      </w:r>
      <w:r w:rsidRPr="00CA4239">
        <w:rPr>
          <w:b/>
        </w:rPr>
        <w:t xml:space="preserve"> – John Knight, Stephen Knight, Francis Knight</w:t>
      </w:r>
      <w:r>
        <w:t xml:space="preserve"> - Tudman v Sheldon.  Plaintiffs: John Tudman.  Defendants: William Sheldon, Anthony Ludford, William Barnsley, William Langston, Roger Lowe, Thomas Fowne, Nicholas Lilly, John Lilly, Richard Barnford, Thomas Cooks, Henry Cooks, Edward Cooks, Thomas Stanley, Giles Butler, Richard Carpenter, Thomas Carpenter, John Carpenter, Nicholas Hill, </w:t>
      </w:r>
      <w:r w:rsidRPr="00A50BA2">
        <w:rPr>
          <w:b/>
        </w:rPr>
        <w:t>John Knight, Francis Knight, Stephen Knight</w:t>
      </w:r>
      <w:r>
        <w:t xml:space="preserve">, William Chaunce, Thomas Flannell, Gilbert Kimberley, Walter Brace, John Westwood, Anthony Cole, Thomas Wilkes, John Tylt, Robert Cotty, Robert Newey, John Rastell, William Ashwell, Anthony Parshull, Nicholas Shalard, Robert Brooks, Gervase Penn, William Parr, Daniel Higgs, George Harding, Henry Taylor, Walker Rose, Roger Orford, Edward Harris, Kenelm Greete, Francis Stubbs, Edmund Hornblower, John Crab, John Harvey, Robert Harvey, Thomas Brace and William Tomes (inhabitants of Bromsgrove).  Subject: payment for the bells of Bromsgrove church, Worcestershire.  Document type: [pleadings] (National Archives, Kew England, Ref: </w:t>
      </w:r>
      <w:r w:rsidRPr="00CA4239">
        <w:t>C 2/JasI/T8/17</w:t>
      </w:r>
      <w:r>
        <w:t>)</w:t>
      </w:r>
    </w:p>
    <w:p w:rsidR="005F3E1E" w:rsidRDefault="005F3E1E" w:rsidP="005F3E1E">
      <w:r w:rsidRPr="00DB32BE">
        <w:rPr>
          <w:b/>
          <w:szCs w:val="24"/>
        </w:rPr>
        <w:t>1626 – Jan 2</w:t>
      </w:r>
      <w:r w:rsidR="000B2955">
        <w:rPr>
          <w:b/>
          <w:szCs w:val="24"/>
        </w:rPr>
        <w:t xml:space="preserve"> – </w:t>
      </w:r>
      <w:r w:rsidR="000B2955" w:rsidRPr="00A50BA2">
        <w:rPr>
          <w:b/>
          <w:szCs w:val="24"/>
          <w:u w:val="single"/>
        </w:rPr>
        <w:t xml:space="preserve">UK </w:t>
      </w:r>
      <w:r w:rsidRPr="00DB32BE">
        <w:rPr>
          <w:b/>
          <w:szCs w:val="24"/>
          <w:u w:val="single"/>
        </w:rPr>
        <w:t>London St Bride</w:t>
      </w:r>
      <w:r w:rsidRPr="00DB32BE">
        <w:rPr>
          <w:b/>
          <w:szCs w:val="24"/>
        </w:rPr>
        <w:t xml:space="preserve"> – Bur – Sarah Knight</w:t>
      </w:r>
      <w:r w:rsidRPr="00BC4DE8">
        <w:rPr>
          <w:szCs w:val="24"/>
        </w:rPr>
        <w:t xml:space="preserve"> </w:t>
      </w:r>
      <w:r>
        <w:rPr>
          <w:szCs w:val="24"/>
        </w:rPr>
        <w:t xml:space="preserve">- </w:t>
      </w:r>
      <w:r w:rsidRPr="00BC4DE8">
        <w:rPr>
          <w:szCs w:val="24"/>
        </w:rPr>
        <w:t>d/o Thomas</w:t>
      </w:r>
      <w:r>
        <w:rPr>
          <w:szCs w:val="24"/>
        </w:rPr>
        <w:t xml:space="preserve"> </w:t>
      </w:r>
      <w:r w:rsidR="00A50BA2">
        <w:rPr>
          <w:szCs w:val="24"/>
        </w:rPr>
        <w:t xml:space="preserve">Knight </w:t>
      </w:r>
      <w:r>
        <w:rPr>
          <w:szCs w:val="24"/>
        </w:rPr>
        <w:t>(London Met Arch)</w:t>
      </w:r>
    </w:p>
    <w:p w:rsidR="005F3E1E" w:rsidRDefault="005F3E1E" w:rsidP="005F3E1E">
      <w:r w:rsidRPr="00BD295F">
        <w:rPr>
          <w:b/>
        </w:rPr>
        <w:t>1626 – Feb 16</w:t>
      </w:r>
      <w:r w:rsidR="000B2955">
        <w:rPr>
          <w:b/>
        </w:rPr>
        <w:t xml:space="preserve"> – </w:t>
      </w:r>
      <w:r w:rsidR="000B2955" w:rsidRPr="00A50BA2">
        <w:rPr>
          <w:b/>
          <w:u w:val="single"/>
        </w:rPr>
        <w:t xml:space="preserve">UK </w:t>
      </w:r>
      <w:r w:rsidRPr="00BD295F">
        <w:rPr>
          <w:b/>
          <w:u w:val="single"/>
        </w:rPr>
        <w:t>London Stey</w:t>
      </w:r>
      <w:r>
        <w:rPr>
          <w:b/>
          <w:u w:val="single"/>
        </w:rPr>
        <w:t>n</w:t>
      </w:r>
      <w:r w:rsidRPr="00BD295F">
        <w:rPr>
          <w:b/>
          <w:u w:val="single"/>
        </w:rPr>
        <w:t>ing</w:t>
      </w:r>
      <w:r w:rsidRPr="00BD295F">
        <w:rPr>
          <w:b/>
        </w:rPr>
        <w:t xml:space="preserve"> – </w:t>
      </w:r>
      <w:r>
        <w:rPr>
          <w:b/>
        </w:rPr>
        <w:t>Admin</w:t>
      </w:r>
      <w:r w:rsidRPr="00BD295F">
        <w:rPr>
          <w:b/>
        </w:rPr>
        <w:t xml:space="preserve"> – Christopher Knight</w:t>
      </w:r>
      <w:r>
        <w:t xml:space="preserve"> – In Latin. Mentions </w:t>
      </w:r>
      <w:r w:rsidRPr="0026217E">
        <w:rPr>
          <w:b/>
        </w:rPr>
        <w:t>Leonard Knight, Anne Gough, “alias Knight”</w:t>
      </w:r>
      <w:r>
        <w:t xml:space="preserve">; Henry Marten; George Sayre, Otto Weaverell. It appears that Anne Gough is the sister and Leonard Knight is the brother (see Leonard’s will). It’s a longish </w:t>
      </w:r>
      <w:r w:rsidR="00A50BA2">
        <w:t xml:space="preserve">probate </w:t>
      </w:r>
      <w:r>
        <w:t xml:space="preserve">document. ( PROB 11: Will Registers, 1624-1643, Piece 151: Skynner, Quire Numbers 1-59 (1627), </w:t>
      </w:r>
      <w:r w:rsidRPr="00F3006B">
        <w:t>Prerogative Court of Canterbury Wills, 1384-1858</w:t>
      </w:r>
      <w:r>
        <w:t>)</w:t>
      </w:r>
    </w:p>
    <w:p w:rsidR="005F3E1E" w:rsidRDefault="005F3E1E" w:rsidP="005F3E1E">
      <w:r w:rsidRPr="00DB32BE">
        <w:rPr>
          <w:b/>
        </w:rPr>
        <w:t>1626 – Mar 12</w:t>
      </w:r>
      <w:r w:rsidR="000B2955">
        <w:rPr>
          <w:b/>
        </w:rPr>
        <w:t xml:space="preserve"> – </w:t>
      </w:r>
      <w:r w:rsidR="000B2955" w:rsidRPr="00A50BA2">
        <w:rPr>
          <w:b/>
          <w:u w:val="single"/>
        </w:rPr>
        <w:t xml:space="preserve">UK </w:t>
      </w:r>
      <w:r w:rsidRPr="00DB32BE">
        <w:rPr>
          <w:b/>
          <w:u w:val="single"/>
        </w:rPr>
        <w:t>Kent Hythe</w:t>
      </w:r>
      <w:r w:rsidRPr="00DB32BE">
        <w:rPr>
          <w:b/>
        </w:rPr>
        <w:t xml:space="preserve"> </w:t>
      </w:r>
      <w:r w:rsidR="007A089D">
        <w:rPr>
          <w:b/>
        </w:rPr>
        <w:t>– Birth/Bap –</w:t>
      </w:r>
      <w:r w:rsidRPr="00DB32BE">
        <w:rPr>
          <w:b/>
        </w:rPr>
        <w:t xml:space="preserve"> Elizabeth Knight</w:t>
      </w:r>
      <w:r>
        <w:t xml:space="preserve"> - d/o Thomas Knight (Tyler)</w:t>
      </w:r>
    </w:p>
    <w:p w:rsidR="005F3E1E" w:rsidRDefault="005F3E1E" w:rsidP="005F3E1E">
      <w:r w:rsidRPr="00DB32BE">
        <w:rPr>
          <w:b/>
        </w:rPr>
        <w:t>1626 – Mar 16</w:t>
      </w:r>
      <w:r w:rsidR="000B2955">
        <w:rPr>
          <w:b/>
        </w:rPr>
        <w:t xml:space="preserve"> – </w:t>
      </w:r>
      <w:r w:rsidR="000B2955" w:rsidRPr="00A50BA2">
        <w:rPr>
          <w:b/>
          <w:u w:val="single"/>
        </w:rPr>
        <w:t xml:space="preserve">UK </w:t>
      </w:r>
      <w:r w:rsidRPr="00DB32BE">
        <w:rPr>
          <w:b/>
          <w:u w:val="single"/>
        </w:rPr>
        <w:t>London St Bride</w:t>
      </w:r>
      <w:r w:rsidRPr="00DB32BE">
        <w:rPr>
          <w:b/>
        </w:rPr>
        <w:t xml:space="preserve"> </w:t>
      </w:r>
      <w:r w:rsidR="007A089D">
        <w:rPr>
          <w:b/>
        </w:rPr>
        <w:t>– Birth/Bap –</w:t>
      </w:r>
      <w:r w:rsidRPr="00DB32BE">
        <w:rPr>
          <w:b/>
        </w:rPr>
        <w:t xml:space="preserve"> Thomas Knight</w:t>
      </w:r>
      <w:r>
        <w:t xml:space="preserve"> - s/o Arthur</w:t>
      </w:r>
      <w:r w:rsidR="00A50BA2">
        <w:t xml:space="preserve"> Knight</w:t>
      </w:r>
      <w:r>
        <w:t xml:space="preserve"> &amp; Ursula (London Met Arch)</w:t>
      </w:r>
    </w:p>
    <w:p w:rsidR="005F3E1E" w:rsidRDefault="005F3E1E" w:rsidP="005F3E1E">
      <w:r w:rsidRPr="00DB32BE">
        <w:rPr>
          <w:b/>
        </w:rPr>
        <w:lastRenderedPageBreak/>
        <w:t>1626 – Apr 16</w:t>
      </w:r>
      <w:r w:rsidR="000B2955">
        <w:rPr>
          <w:b/>
        </w:rPr>
        <w:t xml:space="preserve"> – </w:t>
      </w:r>
      <w:r w:rsidR="000B2955" w:rsidRPr="00A50BA2">
        <w:rPr>
          <w:b/>
          <w:u w:val="single"/>
        </w:rPr>
        <w:t xml:space="preserve">UK </w:t>
      </w:r>
      <w:r w:rsidRPr="00DB32BE">
        <w:rPr>
          <w:b/>
          <w:u w:val="single"/>
        </w:rPr>
        <w:t>London St Bride</w:t>
      </w:r>
      <w:r w:rsidRPr="00DB32BE">
        <w:rPr>
          <w:b/>
        </w:rPr>
        <w:t xml:space="preserve"> </w:t>
      </w:r>
      <w:r w:rsidR="007A089D">
        <w:rPr>
          <w:b/>
        </w:rPr>
        <w:t>– Birth/Bap –</w:t>
      </w:r>
      <w:r w:rsidRPr="00DB32BE">
        <w:rPr>
          <w:b/>
        </w:rPr>
        <w:t xml:space="preserve"> Katherine Knight</w:t>
      </w:r>
      <w:r>
        <w:t xml:space="preserve"> - d/o Thomas </w:t>
      </w:r>
      <w:r w:rsidR="00235C55">
        <w:t xml:space="preserve">Knight </w:t>
      </w:r>
      <w:r>
        <w:t>&amp; Sara (London Met Arch)</w:t>
      </w:r>
    </w:p>
    <w:p w:rsidR="005F3E1E" w:rsidRDefault="005F3E1E" w:rsidP="005F3E1E">
      <w:r w:rsidRPr="00BD1C63">
        <w:rPr>
          <w:b/>
        </w:rPr>
        <w:t>1626 – Apr 27</w:t>
      </w:r>
      <w:r w:rsidR="000B2955">
        <w:rPr>
          <w:b/>
        </w:rPr>
        <w:t xml:space="preserve"> – </w:t>
      </w:r>
      <w:r w:rsidR="000B2955" w:rsidRPr="00235C55">
        <w:rPr>
          <w:b/>
          <w:u w:val="single"/>
        </w:rPr>
        <w:t xml:space="preserve">UK </w:t>
      </w:r>
      <w:r w:rsidRPr="00BD1C63">
        <w:rPr>
          <w:b/>
          <w:u w:val="single"/>
        </w:rPr>
        <w:t>London</w:t>
      </w:r>
      <w:r>
        <w:rPr>
          <w:b/>
          <w:u w:val="single"/>
        </w:rPr>
        <w:t xml:space="preserve"> St Martin Ludgate</w:t>
      </w:r>
      <w:r w:rsidRPr="00BD1C63">
        <w:rPr>
          <w:b/>
        </w:rPr>
        <w:t xml:space="preserve"> – Will – Leonard Knight</w:t>
      </w:r>
      <w:r>
        <w:rPr>
          <w:b/>
        </w:rPr>
        <w:t>, Cit. &amp; Grocer</w:t>
      </w:r>
      <w:r>
        <w:t xml:space="preserve"> – Wishes to be buried in the church of St Martin Ludgate in the vault where his first wife is buried. Then, “According to the laudable custom of the City of London, divide my estate into 3 equal parts: one part to my wife Constance Knight; one third equal part to </w:t>
      </w:r>
      <w:r w:rsidRPr="001F2EBD">
        <w:rPr>
          <w:b/>
        </w:rPr>
        <w:t>Richard Knight, Susan Knight and Sarah Knight</w:t>
      </w:r>
      <w:r>
        <w:t xml:space="preserve">, my children </w:t>
      </w:r>
      <w:r w:rsidRPr="001F2EBD">
        <w:rPr>
          <w:i/>
        </w:rPr>
        <w:t>by my former wife</w:t>
      </w:r>
      <w:r>
        <w:t xml:space="preserve">, and any children I shall have by my current wife, share and share alike; the third part to be bequeathed as follows: to my </w:t>
      </w:r>
      <w:r w:rsidRPr="00235C55">
        <w:rPr>
          <w:b/>
        </w:rPr>
        <w:t>sister Anne Gough</w:t>
      </w:r>
      <w:r>
        <w:t xml:space="preserve">, 20 pounds; to her husband, Edward Gough, 40 shillings to make him a ring; to brother Floyd, 40 shillings;  friend Samuel Harrison, my best black cloth cloak; remainder of estate to be divided in two parts, one half to go half to my </w:t>
      </w:r>
      <w:r w:rsidRPr="00235C55">
        <w:rPr>
          <w:b/>
        </w:rPr>
        <w:t>son Richard Knight</w:t>
      </w:r>
      <w:r>
        <w:t xml:space="preserve">, and the other half divided between my </w:t>
      </w:r>
      <w:r w:rsidRPr="00235C55">
        <w:rPr>
          <w:b/>
        </w:rPr>
        <w:t>two daughters, Susan and Sarah</w:t>
      </w:r>
      <w:r>
        <w:t xml:space="preserve">; all my land, tenements, appurtenances in the parish of </w:t>
      </w:r>
      <w:r w:rsidRPr="001F2EBD">
        <w:rPr>
          <w:b/>
        </w:rPr>
        <w:t>Sutton at Hone</w:t>
      </w:r>
      <w:r>
        <w:t xml:space="preserve"> and </w:t>
      </w:r>
      <w:r w:rsidRPr="001F2EBD">
        <w:rPr>
          <w:b/>
        </w:rPr>
        <w:t>Wellington</w:t>
      </w:r>
      <w:r>
        <w:t xml:space="preserve"> in the </w:t>
      </w:r>
      <w:r w:rsidRPr="00235C55">
        <w:rPr>
          <w:b/>
        </w:rPr>
        <w:t>County of Kent</w:t>
      </w:r>
      <w:r>
        <w:t xml:space="preserve"> lately came to my possession after the death of Richard Bland (or Blaney) of the County of Kent, Gent. and Sarah his wife, I give and bequeath the same to my son Richard Knight and his heirs forever and Richard to be executor; George Saris of London, Gent, overseer.   (Prerogative Court of Canterbury Wills, 1384-1858, PROB 11: Will Registers, 1624-1643, Piece 148: Hele, Quire Numbers 1-56 (1626))</w:t>
      </w:r>
      <w:r w:rsidR="00235C55">
        <w:br/>
      </w:r>
      <w:r w:rsidR="00235C55" w:rsidRPr="00235C55">
        <w:rPr>
          <w:b/>
        </w:rPr>
        <w:t>Note</w:t>
      </w:r>
      <w:r w:rsidR="00235C55">
        <w:t xml:space="preserve">: Was his first wife a Bland? It appears that this is the Leonard who married Constance Benbowe in 1622.  He is also the son of Richard Knight, Merchant, who wrote his will in Bruges, Flanders, in 1585 and apparently died not long after.  This Leonard was apparently baptized 1577 Jul 31, and was only 49 when he died. </w:t>
      </w:r>
    </w:p>
    <w:p w:rsidR="005F3E1E" w:rsidRDefault="005F3E1E" w:rsidP="005F3E1E">
      <w:r w:rsidRPr="00DB32BE">
        <w:rPr>
          <w:b/>
        </w:rPr>
        <w:t>1626 – Aug 8</w:t>
      </w:r>
      <w:r w:rsidR="000B2955">
        <w:rPr>
          <w:b/>
        </w:rPr>
        <w:t xml:space="preserve"> – </w:t>
      </w:r>
      <w:r w:rsidR="000B2955" w:rsidRPr="00F72480">
        <w:rPr>
          <w:b/>
          <w:u w:val="single"/>
        </w:rPr>
        <w:t xml:space="preserve">UK </w:t>
      </w:r>
      <w:r w:rsidRPr="00DB32BE">
        <w:rPr>
          <w:b/>
          <w:u w:val="single"/>
        </w:rPr>
        <w:t>London St Bride</w:t>
      </w:r>
      <w:r w:rsidRPr="00DB32BE">
        <w:rPr>
          <w:b/>
        </w:rPr>
        <w:t xml:space="preserve"> – Bur – Adria Knight</w:t>
      </w:r>
      <w:r>
        <w:t xml:space="preserve"> - d/o John</w:t>
      </w:r>
      <w:r w:rsidR="00F72480">
        <w:t xml:space="preserve"> Knight &amp; Adria</w:t>
      </w:r>
      <w:r>
        <w:t xml:space="preserve">  (London Met Arch)</w:t>
      </w:r>
    </w:p>
    <w:p w:rsidR="005F3E1E" w:rsidRDefault="005F3E1E" w:rsidP="005F3E1E">
      <w:r w:rsidRPr="003B51E4">
        <w:rPr>
          <w:b/>
        </w:rPr>
        <w:t>1626 – Aug 20</w:t>
      </w:r>
      <w:r w:rsidR="000B2955">
        <w:rPr>
          <w:b/>
        </w:rPr>
        <w:t xml:space="preserve"> – </w:t>
      </w:r>
      <w:r w:rsidR="000B2955" w:rsidRPr="00F72480">
        <w:rPr>
          <w:b/>
          <w:u w:val="single"/>
        </w:rPr>
        <w:t xml:space="preserve">UK </w:t>
      </w:r>
      <w:r w:rsidRPr="003B51E4">
        <w:rPr>
          <w:b/>
          <w:u w:val="single"/>
        </w:rPr>
        <w:t>London St Michael Wood St</w:t>
      </w:r>
      <w:r w:rsidRPr="003B51E4">
        <w:rPr>
          <w:b/>
        </w:rPr>
        <w:t xml:space="preserve"> </w:t>
      </w:r>
      <w:r w:rsidR="007A089D">
        <w:rPr>
          <w:b/>
        </w:rPr>
        <w:t>– Birth/Bap –</w:t>
      </w:r>
      <w:r w:rsidRPr="003B51E4">
        <w:rPr>
          <w:b/>
        </w:rPr>
        <w:t xml:space="preserve"> Christopher Knight</w:t>
      </w:r>
      <w:r>
        <w:t xml:space="preserve"> – s/o Christopher Knight, Carpenter, and Rachel. (London Met Arch)</w:t>
      </w:r>
    </w:p>
    <w:p w:rsidR="005F3E1E" w:rsidRDefault="005F3E1E" w:rsidP="005F3E1E">
      <w:r w:rsidRPr="00B71A81">
        <w:rPr>
          <w:b/>
        </w:rPr>
        <w:t>1626 – Oct 31</w:t>
      </w:r>
      <w:r w:rsidR="000B2955">
        <w:rPr>
          <w:b/>
        </w:rPr>
        <w:t xml:space="preserve"> – </w:t>
      </w:r>
      <w:r w:rsidR="000B2955" w:rsidRPr="00F72480">
        <w:rPr>
          <w:b/>
          <w:u w:val="single"/>
        </w:rPr>
        <w:t xml:space="preserve">UK </w:t>
      </w:r>
      <w:r w:rsidRPr="00B71A81">
        <w:rPr>
          <w:b/>
          <w:u w:val="single"/>
        </w:rPr>
        <w:t>London</w:t>
      </w:r>
      <w:r>
        <w:rPr>
          <w:b/>
          <w:u w:val="single"/>
        </w:rPr>
        <w:t xml:space="preserve"> St Mary Steyning</w:t>
      </w:r>
      <w:r w:rsidRPr="00B71A81">
        <w:rPr>
          <w:b/>
        </w:rPr>
        <w:t xml:space="preserve"> – Will – Richard Knight, Cit &amp; Baker</w:t>
      </w:r>
      <w:r>
        <w:t xml:space="preserve"> – Sisters Joane Knight &amp; Elizabeth Hall; niece, Dorothy Hall; small bequests; to the wardens of the company of Whitebakers, 5 pounds; to the poor of the parish of St Mary Steyning, 20 shillings; friends John Wilson and Thomas Love to be executors.  (Prerogative Court of Canterbury Wills, 1384-1858, PROB 11: Will Registers, 1624-1643, Piece 150: Hele, Quire Numbers 109-154 (1626))</w:t>
      </w:r>
    </w:p>
    <w:p w:rsidR="005F3E1E" w:rsidRDefault="005F3E1E" w:rsidP="005F3E1E">
      <w:r w:rsidRPr="006326EB">
        <w:rPr>
          <w:b/>
        </w:rPr>
        <w:t>1626 – Nov 12</w:t>
      </w:r>
      <w:r w:rsidR="000B2955">
        <w:rPr>
          <w:b/>
        </w:rPr>
        <w:t xml:space="preserve"> – </w:t>
      </w:r>
      <w:r w:rsidR="000B2955" w:rsidRPr="00F72480">
        <w:rPr>
          <w:b/>
          <w:u w:val="single"/>
        </w:rPr>
        <w:t xml:space="preserve">UK </w:t>
      </w:r>
      <w:r w:rsidRPr="006326EB">
        <w:rPr>
          <w:b/>
          <w:u w:val="single"/>
        </w:rPr>
        <w:t>Kent Chillenden</w:t>
      </w:r>
      <w:r w:rsidRPr="006326EB">
        <w:rPr>
          <w:b/>
        </w:rPr>
        <w:t xml:space="preserve"> </w:t>
      </w:r>
      <w:r w:rsidR="007A089D">
        <w:rPr>
          <w:b/>
        </w:rPr>
        <w:t>– Birth/Bap –</w:t>
      </w:r>
      <w:r w:rsidRPr="006326EB">
        <w:rPr>
          <w:b/>
        </w:rPr>
        <w:t xml:space="preserve"> Mary Knight</w:t>
      </w:r>
      <w:r>
        <w:t xml:space="preserve"> – d/o John Knight </w:t>
      </w:r>
      <w:r w:rsidRPr="001F77E8">
        <w:t>(Tyler)</w:t>
      </w:r>
      <w:r>
        <w:t xml:space="preserve"> </w:t>
      </w:r>
    </w:p>
    <w:p w:rsidR="005F3E1E" w:rsidRDefault="005F3E1E" w:rsidP="005F3E1E">
      <w:pPr>
        <w:rPr>
          <w:szCs w:val="24"/>
        </w:rPr>
      </w:pPr>
      <w:r w:rsidRPr="00AD53D0">
        <w:rPr>
          <w:b/>
        </w:rPr>
        <w:t>1626 – Nov 14</w:t>
      </w:r>
      <w:r w:rsidR="000B2955">
        <w:rPr>
          <w:b/>
        </w:rPr>
        <w:t xml:space="preserve"> – </w:t>
      </w:r>
      <w:r w:rsidR="000B2955" w:rsidRPr="00F72480">
        <w:rPr>
          <w:b/>
          <w:u w:val="single"/>
        </w:rPr>
        <w:t xml:space="preserve">UK </w:t>
      </w:r>
      <w:r w:rsidRPr="00AD53D0">
        <w:rPr>
          <w:b/>
          <w:u w:val="single"/>
        </w:rPr>
        <w:t>Kent Canterbury</w:t>
      </w:r>
      <w:r w:rsidRPr="00AD53D0">
        <w:rPr>
          <w:b/>
        </w:rPr>
        <w:t xml:space="preserve"> – Mar – Roger Knight &amp; Ann Tresser</w:t>
      </w:r>
      <w:r>
        <w:t xml:space="preserve"> </w:t>
      </w:r>
      <w:r>
        <w:rPr>
          <w:szCs w:val="24"/>
        </w:rPr>
        <w:t>(</w:t>
      </w:r>
      <w:r w:rsidRPr="00AD53D0">
        <w:rPr>
          <w:szCs w:val="24"/>
        </w:rPr>
        <w:t xml:space="preserve">Christenings, Marriages and Burialls in St Dunstan's, Canterbury, 1559-1800; </w:t>
      </w:r>
      <w:r>
        <w:rPr>
          <w:szCs w:val="24"/>
        </w:rPr>
        <w:t>by</w:t>
      </w:r>
      <w:r w:rsidRPr="00AD53D0">
        <w:rPr>
          <w:szCs w:val="24"/>
        </w:rPr>
        <w:t xml:space="preserve"> J Cowper; 1887; Canterbury, Kent, England</w:t>
      </w:r>
      <w:r>
        <w:rPr>
          <w:szCs w:val="24"/>
        </w:rPr>
        <w:t>)</w:t>
      </w:r>
    </w:p>
    <w:p w:rsidR="005F3E1E" w:rsidRDefault="005F3E1E" w:rsidP="005F3E1E">
      <w:r w:rsidRPr="007B7A91">
        <w:rPr>
          <w:b/>
          <w:szCs w:val="24"/>
        </w:rPr>
        <w:t>1626 – Nov 25</w:t>
      </w:r>
      <w:r w:rsidR="000B2955">
        <w:rPr>
          <w:b/>
          <w:szCs w:val="24"/>
        </w:rPr>
        <w:t xml:space="preserve"> – </w:t>
      </w:r>
      <w:r w:rsidR="000B2955" w:rsidRPr="00F72480">
        <w:rPr>
          <w:b/>
          <w:szCs w:val="24"/>
          <w:u w:val="single"/>
        </w:rPr>
        <w:t xml:space="preserve">UK </w:t>
      </w:r>
      <w:r w:rsidRPr="007B7A91">
        <w:rPr>
          <w:b/>
          <w:szCs w:val="24"/>
          <w:u w:val="single"/>
        </w:rPr>
        <w:t>London St Martin Outwich</w:t>
      </w:r>
      <w:r w:rsidRPr="007B7A91">
        <w:rPr>
          <w:b/>
          <w:szCs w:val="24"/>
        </w:rPr>
        <w:t xml:space="preserve"> – Camb Alum</w:t>
      </w:r>
      <w:r w:rsidRPr="00F72480">
        <w:rPr>
          <w:b/>
          <w:szCs w:val="24"/>
        </w:rPr>
        <w:t xml:space="preserve"> – Richard Knight</w:t>
      </w:r>
      <w:r w:rsidR="00F72480">
        <w:rPr>
          <w:b/>
          <w:szCs w:val="24"/>
        </w:rPr>
        <w:t>,</w:t>
      </w:r>
      <w:r w:rsidRPr="00F72480">
        <w:rPr>
          <w:b/>
          <w:szCs w:val="24"/>
        </w:rPr>
        <w:t xml:space="preserve"> M.D</w:t>
      </w:r>
      <w:r>
        <w:rPr>
          <w:szCs w:val="24"/>
        </w:rPr>
        <w:t xml:space="preserve">. - </w:t>
      </w:r>
      <w:r w:rsidRPr="007B7A91">
        <w:rPr>
          <w:szCs w:val="24"/>
        </w:rPr>
        <w:t>Adm. pens. at EMMANUEL, Nov. 25, 1626. Matric. 1627; B.A. 1630-1; M.A. 1634. Licensed to practise medicine, 1638. M.D. 1641. Professor at Gresham College, 1638-50. Admon. (P.C.C.) June 20, 1651; of St Martin Outwich, London. (Ward's Gresham.)</w:t>
      </w:r>
    </w:p>
    <w:p w:rsidR="005F3E1E" w:rsidRDefault="005F3E1E" w:rsidP="005F3E1E">
      <w:r w:rsidRPr="00D45AFC">
        <w:rPr>
          <w:b/>
        </w:rPr>
        <w:t>1626</w:t>
      </w:r>
      <w:r w:rsidR="000B2955">
        <w:rPr>
          <w:b/>
        </w:rPr>
        <w:t xml:space="preserve"> – </w:t>
      </w:r>
      <w:r w:rsidR="000B2955" w:rsidRPr="00F72480">
        <w:rPr>
          <w:b/>
          <w:u w:val="single"/>
        </w:rPr>
        <w:t xml:space="preserve">UK </w:t>
      </w:r>
      <w:r w:rsidRPr="00D45AFC">
        <w:rPr>
          <w:b/>
          <w:u w:val="single"/>
        </w:rPr>
        <w:t>Lancashire Irlam</w:t>
      </w:r>
      <w:r w:rsidRPr="00D45AFC">
        <w:rPr>
          <w:b/>
        </w:rPr>
        <w:t xml:space="preserve"> – Admin – Peter Knight, Weaver</w:t>
      </w:r>
      <w:r>
        <w:t xml:space="preserve"> – Licensed as alehousekeeper. (Lancashire Archives, Ref: </w:t>
      </w:r>
      <w:r w:rsidRPr="00D45AFC">
        <w:t>QSB/1/19/92</w:t>
      </w:r>
      <w:r>
        <w:t>)</w:t>
      </w:r>
      <w:r w:rsidRPr="00D45AFC">
        <w:t xml:space="preserve"> </w:t>
      </w:r>
    </w:p>
    <w:p w:rsidR="005F3E1E" w:rsidRDefault="005F3E1E" w:rsidP="00F72480">
      <w:r w:rsidRPr="00DB32BE">
        <w:rPr>
          <w:b/>
        </w:rPr>
        <w:lastRenderedPageBreak/>
        <w:t>1627 – Jan 28</w:t>
      </w:r>
      <w:r w:rsidR="000B2955">
        <w:rPr>
          <w:b/>
        </w:rPr>
        <w:t xml:space="preserve"> – </w:t>
      </w:r>
      <w:r w:rsidR="000B2955" w:rsidRPr="00F72480">
        <w:rPr>
          <w:b/>
          <w:u w:val="single"/>
        </w:rPr>
        <w:t xml:space="preserve">UK </w:t>
      </w:r>
      <w:r w:rsidRPr="00DB32BE">
        <w:rPr>
          <w:b/>
          <w:u w:val="single"/>
        </w:rPr>
        <w:t>Kent Hythe</w:t>
      </w:r>
      <w:r w:rsidRPr="00DB32BE">
        <w:rPr>
          <w:b/>
        </w:rPr>
        <w:t xml:space="preserve"> </w:t>
      </w:r>
      <w:r w:rsidR="007A089D">
        <w:rPr>
          <w:b/>
        </w:rPr>
        <w:t>– Birth/Bap –</w:t>
      </w:r>
      <w:r w:rsidRPr="00DB32BE">
        <w:rPr>
          <w:b/>
        </w:rPr>
        <w:t xml:space="preserve"> Thomas Knight</w:t>
      </w:r>
      <w:r>
        <w:t xml:space="preserve"> - s/o John</w:t>
      </w:r>
      <w:r w:rsidR="00F72480">
        <w:t xml:space="preserve"> Knight</w:t>
      </w:r>
      <w:r>
        <w:t xml:space="preserve"> (Tyler)</w:t>
      </w:r>
    </w:p>
    <w:p w:rsidR="005F3E1E" w:rsidRDefault="005F3E1E" w:rsidP="00F72480">
      <w:r w:rsidRPr="007B7A91">
        <w:rPr>
          <w:b/>
        </w:rPr>
        <w:t>1627 – Jan 31</w:t>
      </w:r>
      <w:r w:rsidR="000B2955">
        <w:rPr>
          <w:b/>
        </w:rPr>
        <w:t xml:space="preserve"> – </w:t>
      </w:r>
      <w:r w:rsidR="000B2955" w:rsidRPr="00F72480">
        <w:rPr>
          <w:b/>
          <w:u w:val="single"/>
        </w:rPr>
        <w:t xml:space="preserve">UK </w:t>
      </w:r>
      <w:r w:rsidRPr="007B7A91">
        <w:rPr>
          <w:b/>
          <w:u w:val="single"/>
        </w:rPr>
        <w:t>London Southwark</w:t>
      </w:r>
      <w:r>
        <w:rPr>
          <w:b/>
          <w:u w:val="single"/>
        </w:rPr>
        <w:t xml:space="preserve"> St Olave</w:t>
      </w:r>
      <w:r w:rsidRPr="007B7A91">
        <w:rPr>
          <w:b/>
        </w:rPr>
        <w:t xml:space="preserve"> – Camb Alum – William Knight</w:t>
      </w:r>
      <w:r>
        <w:t xml:space="preserve"> - </w:t>
      </w:r>
      <w:r w:rsidRPr="007B7A91">
        <w:t xml:space="preserve">Adm. pens. at EMMANUEL, Jan. 31, 1626-7. 1st s. of William, of St Olave, Southwark, and Elizabeth, widow of Rev. Thomas Stoughton (1576-7). Matric. 1626-7; B.A. 1630-1; M.A. 1634. </w:t>
      </w:r>
      <w:r w:rsidRPr="001F2EBD">
        <w:rPr>
          <w:b/>
        </w:rPr>
        <w:t>Went to New England</w:t>
      </w:r>
      <w:r w:rsidRPr="007B7A91">
        <w:t xml:space="preserve">, 1637, where he settled at Ipswich, Mass., and was for some years a preacher. </w:t>
      </w:r>
      <w:r w:rsidRPr="001F2EBD">
        <w:rPr>
          <w:b/>
        </w:rPr>
        <w:t>Returned to England</w:t>
      </w:r>
      <w:r w:rsidRPr="007B7A91">
        <w:t xml:space="preserve">, 1643, with his half-brother Col. Israel Stoughton. </w:t>
      </w:r>
      <w:r w:rsidRPr="00F72480">
        <w:rPr>
          <w:b/>
        </w:rPr>
        <w:t>Presented by Oliver Cromwell</w:t>
      </w:r>
      <w:r w:rsidRPr="007B7A91">
        <w:t xml:space="preserve"> to St Matthew's, Ipswich, July 11, 1655. C. of St Mary-at-Elms. Afterwards conformed. Ord. priest (Bishop Brownrigg, of Exeter) Aug. 8, 1659, and held his livings till his death. Buried at St Mary-at-Elms, Jan. 6, 1694-5. Father of the next. (Felt, 281; J. G. Bartlett.)</w:t>
      </w:r>
    </w:p>
    <w:p w:rsidR="005F3E1E" w:rsidRDefault="005F3E1E" w:rsidP="005F3E1E">
      <w:r w:rsidRPr="00143E1F">
        <w:rPr>
          <w:b/>
        </w:rPr>
        <w:t>1627 – Feb 2</w:t>
      </w:r>
      <w:r w:rsidR="000B2955">
        <w:rPr>
          <w:b/>
        </w:rPr>
        <w:t xml:space="preserve"> – </w:t>
      </w:r>
      <w:r w:rsidR="000B2955" w:rsidRPr="00F72480">
        <w:rPr>
          <w:b/>
          <w:u w:val="single"/>
        </w:rPr>
        <w:t xml:space="preserve">UK </w:t>
      </w:r>
      <w:r w:rsidRPr="00143E1F">
        <w:rPr>
          <w:b/>
          <w:u w:val="single"/>
        </w:rPr>
        <w:t>Suffolk Debenham</w:t>
      </w:r>
      <w:r w:rsidRPr="00143E1F">
        <w:rPr>
          <w:b/>
        </w:rPr>
        <w:t xml:space="preserve"> – Will – Richard Knight</w:t>
      </w:r>
      <w:r>
        <w:rPr>
          <w:b/>
        </w:rPr>
        <w:t xml:space="preserve"> alias Kott</w:t>
      </w:r>
      <w:r>
        <w:t xml:space="preserve"> – Estate to kinsman John Sherman, Gent, and Elizabeth Lany, his sister, the wife of John Lany. Mentions land holdings in Norfolk and Suffolk; numerous bequests to persons named Kott. (Prerogative Court of Canterbury Wills, 1384-1858, PROB 11: Will Registers, 1624-1643, Piece 153: Barrington, Quire Numbers 1-63 (1628))</w:t>
      </w:r>
      <w:r w:rsidR="00F72480">
        <w:br/>
      </w:r>
      <w:r w:rsidR="00F72480" w:rsidRPr="00F72480">
        <w:rPr>
          <w:b/>
        </w:rPr>
        <w:t>Note</w:t>
      </w:r>
      <w:r w:rsidR="00F72480">
        <w:t>: Obviously not a Knight unless he adopted the name for inheritance reasons.</w:t>
      </w:r>
    </w:p>
    <w:p w:rsidR="005F3E1E" w:rsidRDefault="005F3E1E" w:rsidP="005F3E1E">
      <w:r w:rsidRPr="00DB32BE">
        <w:rPr>
          <w:b/>
        </w:rPr>
        <w:t>1627 – Feb 4</w:t>
      </w:r>
      <w:r w:rsidR="000B2955">
        <w:rPr>
          <w:b/>
        </w:rPr>
        <w:t xml:space="preserve"> – </w:t>
      </w:r>
      <w:r w:rsidR="000B2955" w:rsidRPr="00F72480">
        <w:rPr>
          <w:b/>
          <w:u w:val="single"/>
        </w:rPr>
        <w:t xml:space="preserve">UK </w:t>
      </w:r>
      <w:r w:rsidRPr="00DB32BE">
        <w:rPr>
          <w:b/>
          <w:u w:val="single"/>
        </w:rPr>
        <w:t>Kent New Romney</w:t>
      </w:r>
      <w:r w:rsidRPr="00DB32BE">
        <w:rPr>
          <w:b/>
        </w:rPr>
        <w:t xml:space="preserve"> </w:t>
      </w:r>
      <w:r w:rsidR="007A089D">
        <w:rPr>
          <w:b/>
        </w:rPr>
        <w:t>– Birth/Bap –</w:t>
      </w:r>
      <w:r w:rsidRPr="00DB32BE">
        <w:rPr>
          <w:b/>
        </w:rPr>
        <w:t xml:space="preserve"> Wilcocke Knight</w:t>
      </w:r>
      <w:r>
        <w:t xml:space="preserve"> - s/o Peter</w:t>
      </w:r>
      <w:r w:rsidR="00F72480">
        <w:t xml:space="preserve"> Knight</w:t>
      </w:r>
      <w:r>
        <w:t xml:space="preserve"> (Tyler)</w:t>
      </w:r>
    </w:p>
    <w:p w:rsidR="005F3E1E" w:rsidRDefault="005F3E1E" w:rsidP="00F72480">
      <w:r w:rsidRPr="00DB32BE">
        <w:rPr>
          <w:b/>
        </w:rPr>
        <w:t>1627 – Feb 10</w:t>
      </w:r>
      <w:r w:rsidR="000B2955">
        <w:rPr>
          <w:b/>
        </w:rPr>
        <w:t xml:space="preserve"> – </w:t>
      </w:r>
      <w:r w:rsidR="000B2955" w:rsidRPr="00F72480">
        <w:rPr>
          <w:b/>
          <w:u w:val="single"/>
        </w:rPr>
        <w:t xml:space="preserve">UK </w:t>
      </w:r>
      <w:r w:rsidRPr="00DB32BE">
        <w:rPr>
          <w:b/>
          <w:u w:val="single"/>
        </w:rPr>
        <w:t>London St Bride</w:t>
      </w:r>
      <w:r w:rsidRPr="00DB32BE">
        <w:rPr>
          <w:b/>
        </w:rPr>
        <w:t xml:space="preserve"> </w:t>
      </w:r>
      <w:r w:rsidR="007A089D">
        <w:rPr>
          <w:b/>
        </w:rPr>
        <w:t>– Birth/Bap –</w:t>
      </w:r>
      <w:r w:rsidRPr="00DB32BE">
        <w:rPr>
          <w:b/>
        </w:rPr>
        <w:t xml:space="preserve"> Elizabeth Knight</w:t>
      </w:r>
      <w:r>
        <w:t xml:space="preserve"> - d/o Thomas </w:t>
      </w:r>
      <w:r w:rsidR="00F72480">
        <w:t xml:space="preserve">Knight </w:t>
      </w:r>
      <w:r>
        <w:t>&amp; Sara (London Met Arch)</w:t>
      </w:r>
    </w:p>
    <w:p w:rsidR="005F3E1E" w:rsidRDefault="005F3E1E" w:rsidP="005F3E1E">
      <w:r w:rsidRPr="00F732BA">
        <w:rPr>
          <w:b/>
        </w:rPr>
        <w:t>1627 – Feb 27</w:t>
      </w:r>
      <w:r w:rsidR="000B2955">
        <w:rPr>
          <w:b/>
        </w:rPr>
        <w:t xml:space="preserve"> – </w:t>
      </w:r>
      <w:r w:rsidR="000B2955" w:rsidRPr="00F72480">
        <w:rPr>
          <w:b/>
          <w:u w:val="single"/>
        </w:rPr>
        <w:t xml:space="preserve">UK </w:t>
      </w:r>
      <w:r w:rsidRPr="00F732BA">
        <w:rPr>
          <w:b/>
          <w:u w:val="single"/>
        </w:rPr>
        <w:t>Sussex Eastham</w:t>
      </w:r>
      <w:r w:rsidRPr="00F732BA">
        <w:rPr>
          <w:b/>
        </w:rPr>
        <w:t xml:space="preserve"> – Will – Lawrence Knight </w:t>
      </w:r>
      <w:r>
        <w:t xml:space="preserve">– Daughter, wife of Hugh Thorpe, 40 shillings; to her children, 10 pounds apiece at lawful age; </w:t>
      </w:r>
      <w:r w:rsidRPr="00F72480">
        <w:rPr>
          <w:b/>
        </w:rPr>
        <w:t>son Lawrence Knight</w:t>
      </w:r>
      <w:r>
        <w:t xml:space="preserve"> of Hindon, 30 pounds when 21; to </w:t>
      </w:r>
      <w:r w:rsidRPr="00F72480">
        <w:rPr>
          <w:b/>
        </w:rPr>
        <w:t>son William Knight</w:t>
      </w:r>
      <w:r>
        <w:t xml:space="preserve">’s daughter, Marie Knight, 50 shillings; to John Rowell of Guildford, 10 pounds; to Mary, the wife of Thomas Moony, 20 pounds; residue of estate to be divided between </w:t>
      </w:r>
      <w:r w:rsidRPr="00F72480">
        <w:rPr>
          <w:b/>
        </w:rPr>
        <w:t>sons Nicholas Knight and William Knight</w:t>
      </w:r>
      <w:r>
        <w:t xml:space="preserve"> who are to be executors.  (Prerogative Court of Canterbury Wills, 1384-1858, PROB 11: Will Registers, 1624-1643, Piece 153: Barrington, Quire Numbers 1-63 (1628)) </w:t>
      </w:r>
    </w:p>
    <w:p w:rsidR="005F3E1E" w:rsidRDefault="005F3E1E" w:rsidP="005F3E1E">
      <w:r w:rsidRPr="00DB32BE">
        <w:rPr>
          <w:b/>
        </w:rPr>
        <w:t>1627 – Mar 2</w:t>
      </w:r>
      <w:r w:rsidR="000B2955">
        <w:rPr>
          <w:b/>
        </w:rPr>
        <w:t xml:space="preserve"> – </w:t>
      </w:r>
      <w:r w:rsidR="000B2955" w:rsidRPr="00F72480">
        <w:rPr>
          <w:b/>
          <w:u w:val="single"/>
        </w:rPr>
        <w:t xml:space="preserve">UK </w:t>
      </w:r>
      <w:r w:rsidRPr="00DB32BE">
        <w:rPr>
          <w:b/>
          <w:u w:val="single"/>
        </w:rPr>
        <w:t>London St Bride</w:t>
      </w:r>
      <w:r w:rsidRPr="00DB32BE">
        <w:rPr>
          <w:b/>
        </w:rPr>
        <w:t xml:space="preserve"> </w:t>
      </w:r>
      <w:r w:rsidR="007A089D">
        <w:rPr>
          <w:b/>
        </w:rPr>
        <w:t>– Birth/Bap –</w:t>
      </w:r>
      <w:r w:rsidRPr="00DB32BE">
        <w:rPr>
          <w:b/>
        </w:rPr>
        <w:t xml:space="preserve"> William Knight</w:t>
      </w:r>
      <w:r>
        <w:t xml:space="preserve"> - s/o John &amp; Adria (London Met Arch)</w:t>
      </w:r>
    </w:p>
    <w:p w:rsidR="005F3E1E" w:rsidRPr="00DB32BE" w:rsidRDefault="005F3E1E" w:rsidP="005F3E1E">
      <w:pPr>
        <w:rPr>
          <w:b/>
        </w:rPr>
      </w:pPr>
      <w:r w:rsidRPr="00DB32BE">
        <w:rPr>
          <w:b/>
        </w:rPr>
        <w:t>1627 – Mar 27</w:t>
      </w:r>
      <w:r w:rsidR="000B2955">
        <w:rPr>
          <w:b/>
        </w:rPr>
        <w:t xml:space="preserve"> – </w:t>
      </w:r>
      <w:r w:rsidR="000B2955" w:rsidRPr="00F72480">
        <w:rPr>
          <w:b/>
          <w:u w:val="single"/>
        </w:rPr>
        <w:t xml:space="preserve">UK </w:t>
      </w:r>
      <w:r w:rsidRPr="00DB32BE">
        <w:rPr>
          <w:b/>
          <w:u w:val="single"/>
        </w:rPr>
        <w:t>London St Andrew Holborn</w:t>
      </w:r>
      <w:r w:rsidRPr="00DB32BE">
        <w:rPr>
          <w:b/>
        </w:rPr>
        <w:t xml:space="preserve"> – Mar – Leonard Knight &amp; Katherine Jennings</w:t>
      </w:r>
      <w:r>
        <w:rPr>
          <w:b/>
        </w:rPr>
        <w:t xml:space="preserve"> </w:t>
      </w:r>
      <w:r w:rsidRPr="007B7C55">
        <w:t>(London Met Arch)</w:t>
      </w:r>
    </w:p>
    <w:p w:rsidR="005F3E1E" w:rsidRDefault="005F3E1E" w:rsidP="005F3E1E">
      <w:r w:rsidRPr="00193D14">
        <w:rPr>
          <w:b/>
        </w:rPr>
        <w:t>1627 – Jun 12</w:t>
      </w:r>
      <w:r w:rsidR="000B2955">
        <w:rPr>
          <w:b/>
        </w:rPr>
        <w:t xml:space="preserve"> – </w:t>
      </w:r>
      <w:r w:rsidR="000B2955" w:rsidRPr="00F72480">
        <w:rPr>
          <w:b/>
          <w:u w:val="single"/>
        </w:rPr>
        <w:t xml:space="preserve">UK </w:t>
      </w:r>
      <w:r w:rsidRPr="00193D14">
        <w:rPr>
          <w:b/>
          <w:u w:val="single"/>
        </w:rPr>
        <w:t>Somerset Wicke St Lawrence</w:t>
      </w:r>
      <w:r w:rsidRPr="00193D14">
        <w:rPr>
          <w:b/>
        </w:rPr>
        <w:t xml:space="preserve"> – Will – Thomas Knight, </w:t>
      </w:r>
      <w:r>
        <w:rPr>
          <w:b/>
        </w:rPr>
        <w:t>H</w:t>
      </w:r>
      <w:r w:rsidRPr="00193D14">
        <w:rPr>
          <w:b/>
        </w:rPr>
        <w:t xml:space="preserve">usbandman </w:t>
      </w:r>
      <w:r>
        <w:t xml:space="preserve">– To </w:t>
      </w:r>
      <w:r w:rsidRPr="00F72480">
        <w:rPr>
          <w:b/>
        </w:rPr>
        <w:t>son John Knight</w:t>
      </w:r>
      <w:r>
        <w:t xml:space="preserve">: my best bed and bedstead with appurtenances thereunto belonging; to </w:t>
      </w:r>
      <w:r w:rsidRPr="00F72480">
        <w:rPr>
          <w:b/>
        </w:rPr>
        <w:t>son Thomas Knight</w:t>
      </w:r>
      <w:r>
        <w:t xml:space="preserve">, my best mare colt;  to </w:t>
      </w:r>
      <w:r w:rsidRPr="00F72480">
        <w:rPr>
          <w:b/>
        </w:rPr>
        <w:t>son Edward Knight</w:t>
      </w:r>
      <w:r>
        <w:t xml:space="preserve">, 20 pounds; to </w:t>
      </w:r>
      <w:r w:rsidRPr="00F72480">
        <w:rPr>
          <w:b/>
        </w:rPr>
        <w:t>wife Grace Knight</w:t>
      </w:r>
      <w:r>
        <w:t xml:space="preserve">, one chattel lease and all the rest of my goods movable and unmoveable not formerly given or bequeathed; she to be executrix.  Richard Evans and John Evans to be Overseers. ( PROB 11: Will Registers, 1624-1643, Piece 152: Skynner, Quire Numbers 60-124 (1627), </w:t>
      </w:r>
      <w:r w:rsidRPr="00940EED">
        <w:t>Prerogative Court</w:t>
      </w:r>
      <w:r>
        <w:t xml:space="preserve"> of Canterbury Wills, 1384-1858)</w:t>
      </w:r>
    </w:p>
    <w:p w:rsidR="005F3E1E" w:rsidRPr="00DB32BE" w:rsidRDefault="005F3E1E" w:rsidP="005F3E1E">
      <w:pPr>
        <w:rPr>
          <w:b/>
        </w:rPr>
      </w:pPr>
      <w:r w:rsidRPr="00DB32BE">
        <w:rPr>
          <w:b/>
        </w:rPr>
        <w:t>1627 – Jun 24</w:t>
      </w:r>
      <w:r w:rsidR="000B2955">
        <w:rPr>
          <w:b/>
        </w:rPr>
        <w:t xml:space="preserve"> – </w:t>
      </w:r>
      <w:r w:rsidR="000B2955" w:rsidRPr="00F72480">
        <w:rPr>
          <w:b/>
          <w:u w:val="single"/>
        </w:rPr>
        <w:t xml:space="preserve">UK </w:t>
      </w:r>
      <w:r w:rsidRPr="00DB32BE">
        <w:rPr>
          <w:b/>
          <w:u w:val="single"/>
        </w:rPr>
        <w:t>Cambridgeshire Cambridge</w:t>
      </w:r>
      <w:r w:rsidRPr="00DB32BE">
        <w:rPr>
          <w:b/>
        </w:rPr>
        <w:t xml:space="preserve"> – Bur – Peter Knight</w:t>
      </w:r>
      <w:r>
        <w:rPr>
          <w:b/>
        </w:rPr>
        <w:t xml:space="preserve"> </w:t>
      </w:r>
      <w:r w:rsidRPr="007B7C55">
        <w:t>(London Met Arch)</w:t>
      </w:r>
    </w:p>
    <w:p w:rsidR="005F3E1E" w:rsidRDefault="005F3E1E" w:rsidP="005F3E1E">
      <w:r w:rsidRPr="003660EA">
        <w:rPr>
          <w:b/>
        </w:rPr>
        <w:t>1627 – Jun 28</w:t>
      </w:r>
      <w:r w:rsidR="000B2955">
        <w:rPr>
          <w:b/>
        </w:rPr>
        <w:t xml:space="preserve"> – </w:t>
      </w:r>
      <w:r w:rsidR="000B2955" w:rsidRPr="00F72480">
        <w:rPr>
          <w:b/>
          <w:u w:val="single"/>
        </w:rPr>
        <w:t xml:space="preserve">UK </w:t>
      </w:r>
      <w:r w:rsidRPr="003660EA">
        <w:rPr>
          <w:b/>
          <w:u w:val="single"/>
        </w:rPr>
        <w:t>Lincolnshire Grantham</w:t>
      </w:r>
      <w:r w:rsidRPr="003660EA">
        <w:rPr>
          <w:b/>
        </w:rPr>
        <w:t xml:space="preserve"> – Admin – </w:t>
      </w:r>
      <w:r w:rsidRPr="00F72480">
        <w:rPr>
          <w:b/>
        </w:rPr>
        <w:t>Presentments and Orders of the Court</w:t>
      </w:r>
      <w:r w:rsidR="00F72480">
        <w:t xml:space="preserve"> - </w:t>
      </w:r>
      <w:r>
        <w:t xml:space="preserve"> Sessions of the Peace and General Gaol Delivery, held before </w:t>
      </w:r>
      <w:r>
        <w:lastRenderedPageBreak/>
        <w:t xml:space="preserve">Thomas Wycliffe (Wicliffe), gentleman, Alderman of Grantham, </w:t>
      </w:r>
      <w:r w:rsidRPr="007B7C55">
        <w:rPr>
          <w:b/>
        </w:rPr>
        <w:t>Alexander More</w:t>
      </w:r>
      <w:r>
        <w:t xml:space="preserve">, esquire, </w:t>
      </w:r>
      <w:r w:rsidRPr="007B7C55">
        <w:rPr>
          <w:b/>
        </w:rPr>
        <w:t>Peter Richardson</w:t>
      </w:r>
      <w:r>
        <w:t xml:space="preserve">, gentleman, </w:t>
      </w:r>
      <w:r w:rsidRPr="007B7C55">
        <w:rPr>
          <w:b/>
        </w:rPr>
        <w:t>Ralph Clarke</w:t>
      </w:r>
      <w:r>
        <w:t xml:space="preserve">, gentleman, Miles Greenwood, gentleman, Edward Coddington, gentleman, Arthur Rhodes, gentleman, Edward Fisher, gentleman, </w:t>
      </w:r>
      <w:r w:rsidRPr="007B7C55">
        <w:rPr>
          <w:b/>
        </w:rPr>
        <w:t>Edward Watson</w:t>
      </w:r>
      <w:r>
        <w:t xml:space="preserve">, gentleman, </w:t>
      </w:r>
      <w:r w:rsidRPr="007B7C55">
        <w:rPr>
          <w:b/>
        </w:rPr>
        <w:t>Richard Coney</w:t>
      </w:r>
      <w:r>
        <w:t xml:space="preserve"> (Cony), gentleman, </w:t>
      </w:r>
      <w:r w:rsidRPr="007B7C55">
        <w:rPr>
          <w:b/>
        </w:rPr>
        <w:t>Henry Cole</w:t>
      </w:r>
      <w:r>
        <w:t xml:space="preserve">, gentleman, comburgesses of the town, Justices of the Peace; and also Robert Cholmeley, esquire, their lawyer.  </w:t>
      </w:r>
    </w:p>
    <w:p w:rsidR="005F3E1E" w:rsidRDefault="005F3E1E" w:rsidP="005F3E1E">
      <w:r w:rsidRPr="002F2994">
        <w:rPr>
          <w:b/>
        </w:rPr>
        <w:t>Constable's Grand Jury of the town of Grantham</w:t>
      </w:r>
      <w:r>
        <w:t xml:space="preserve">:  George Hanson, John Colby, </w:t>
      </w:r>
      <w:r w:rsidRPr="007B7C55">
        <w:rPr>
          <w:b/>
        </w:rPr>
        <w:t>Edward Rawlinson</w:t>
      </w:r>
      <w:r>
        <w:t>, Edward Towne, Urian Nuball, Thomas Baily,</w:t>
      </w:r>
      <w:r w:rsidRPr="000C6277">
        <w:rPr>
          <w:b/>
        </w:rPr>
        <w:t xml:space="preserve"> John Basse</w:t>
      </w:r>
      <w:r>
        <w:t xml:space="preserve">, Edward Still, </w:t>
      </w:r>
      <w:r w:rsidRPr="000C6277">
        <w:rPr>
          <w:b/>
        </w:rPr>
        <w:t>James Walker</w:t>
      </w:r>
      <w:r>
        <w:t xml:space="preserve">, John Ireland, </w:t>
      </w:r>
      <w:r w:rsidRPr="000C6277">
        <w:rPr>
          <w:b/>
        </w:rPr>
        <w:t>John Bracewell</w:t>
      </w:r>
      <w:r>
        <w:t>, Timothy Matkyn;</w:t>
      </w:r>
    </w:p>
    <w:p w:rsidR="005F3E1E" w:rsidRDefault="005F3E1E" w:rsidP="005F3E1E">
      <w:r w:rsidRPr="002F2994">
        <w:rPr>
          <w:b/>
        </w:rPr>
        <w:t>Presentments for selling short measures of ale</w:t>
      </w:r>
      <w:r>
        <w:t xml:space="preserve">: … </w:t>
      </w:r>
      <w:r w:rsidRPr="00E64E0C">
        <w:rPr>
          <w:b/>
        </w:rPr>
        <w:t>James Walker</w:t>
      </w:r>
      <w:r>
        <w:t xml:space="preserve"> of Grantham, victualler, William Newton of Grantham, victualler, John Elston of Grantham, victualler, </w:t>
      </w:r>
      <w:r w:rsidRPr="000C6277">
        <w:rPr>
          <w:b/>
        </w:rPr>
        <w:t>John Knight of Grantham, victualler</w:t>
      </w:r>
      <w:r>
        <w:t xml:space="preserve">, … </w:t>
      </w:r>
      <w:r w:rsidRPr="000C6277">
        <w:rPr>
          <w:b/>
        </w:rPr>
        <w:t>Henry Knott</w:t>
      </w:r>
      <w:r>
        <w:t xml:space="preserve"> of Grantham, victualler, …</w:t>
      </w:r>
      <w:r w:rsidRPr="000C6277">
        <w:rPr>
          <w:b/>
        </w:rPr>
        <w:t>Matthew Walker</w:t>
      </w:r>
      <w:r>
        <w:t xml:space="preserve"> of Grantham, victualler, Edmund Tomlinson of Grantham, victualler, </w:t>
      </w:r>
      <w:r w:rsidRPr="00E64E0C">
        <w:rPr>
          <w:b/>
        </w:rPr>
        <w:t>Christopher Wright</w:t>
      </w:r>
      <w:r>
        <w:t xml:space="preserve"> of Grantham, victualler, … </w:t>
      </w:r>
      <w:r w:rsidRPr="000C6277">
        <w:rPr>
          <w:b/>
        </w:rPr>
        <w:t>Alice Whitehead</w:t>
      </w:r>
      <w:r>
        <w:t xml:space="preserve"> of Grantham, victualler,… </w:t>
      </w:r>
      <w:r w:rsidRPr="00E64E0C">
        <w:rPr>
          <w:b/>
        </w:rPr>
        <w:t>Katherine Parker</w:t>
      </w:r>
      <w:r>
        <w:t xml:space="preserve"> of Grantham, victualler;  </w:t>
      </w:r>
    </w:p>
    <w:p w:rsidR="005F3E1E" w:rsidRDefault="005F3E1E" w:rsidP="005F3E1E">
      <w:r w:rsidRPr="002F2994">
        <w:rPr>
          <w:b/>
        </w:rPr>
        <w:t>Presentments for keeping unlicensed common taverns or 'Tiplinge houses</w:t>
      </w:r>
      <w:r>
        <w:t>': … Anthony Middlebrooke of Grantham, slater,</w:t>
      </w:r>
      <w:r w:rsidRPr="000C6277">
        <w:rPr>
          <w:b/>
        </w:rPr>
        <w:t xml:space="preserve"> Christopher Richardson</w:t>
      </w:r>
      <w:r>
        <w:t xml:space="preserve"> of Grantham, baker, </w:t>
      </w:r>
      <w:r w:rsidRPr="000C6277">
        <w:rPr>
          <w:b/>
        </w:rPr>
        <w:t>Widow Poole</w:t>
      </w:r>
      <w:r>
        <w:t xml:space="preserve"> of Grantham;  </w:t>
      </w:r>
    </w:p>
    <w:p w:rsidR="005F3E1E" w:rsidRDefault="005F3E1E" w:rsidP="005F3E1E">
      <w:r w:rsidRPr="002F2994">
        <w:rPr>
          <w:b/>
        </w:rPr>
        <w:t>Presentments for breaking the assizes of bread</w:t>
      </w:r>
      <w:r>
        <w:t xml:space="preserve">: </w:t>
      </w:r>
      <w:r w:rsidRPr="000C6277">
        <w:rPr>
          <w:b/>
        </w:rPr>
        <w:t>Edward Rawlinson</w:t>
      </w:r>
      <w:r>
        <w:t xml:space="preserve"> of Grantham, baker, … </w:t>
      </w:r>
      <w:r w:rsidRPr="000C6277">
        <w:rPr>
          <w:b/>
        </w:rPr>
        <w:t>Christopher Richardson</w:t>
      </w:r>
      <w:r>
        <w:t xml:space="preserve"> of Grantham, baker, </w:t>
      </w:r>
      <w:r w:rsidRPr="000C6277">
        <w:rPr>
          <w:b/>
        </w:rPr>
        <w:t>John Knight of Grantham, baker</w:t>
      </w:r>
      <w:r>
        <w:t xml:space="preserve">;  </w:t>
      </w:r>
    </w:p>
    <w:p w:rsidR="005F3E1E" w:rsidRDefault="005F3E1E" w:rsidP="005F3E1E">
      <w:r w:rsidRPr="002F2994">
        <w:rPr>
          <w:b/>
        </w:rPr>
        <w:t>Presentments of those who "hath taken the kidneys or sewett out of the mutton which they have sold"</w:t>
      </w:r>
      <w:r>
        <w:t xml:space="preserve">: …, </w:t>
      </w:r>
      <w:r w:rsidRPr="000C6277">
        <w:rPr>
          <w:b/>
        </w:rPr>
        <w:t>Richard Butler</w:t>
      </w:r>
      <w:r>
        <w:t xml:space="preserve"> of Grantham, butcher, …</w:t>
      </w:r>
      <w:r w:rsidRPr="000C6277">
        <w:rPr>
          <w:b/>
        </w:rPr>
        <w:t>William Richardson</w:t>
      </w:r>
      <w:r>
        <w:t xml:space="preserve"> of Grantham, butcher, …</w:t>
      </w:r>
      <w:r w:rsidRPr="000C6277">
        <w:rPr>
          <w:b/>
        </w:rPr>
        <w:t>Edward Simpson</w:t>
      </w:r>
      <w:r>
        <w:t xml:space="preserve"> of Grantham, butcher, Thomas Gosney of Grantham, butcher;  </w:t>
      </w:r>
    </w:p>
    <w:p w:rsidR="005F3E1E" w:rsidRDefault="005F3E1E" w:rsidP="005F3E1E">
      <w:r w:rsidRPr="002F2994">
        <w:rPr>
          <w:b/>
        </w:rPr>
        <w:t>Presentment</w:t>
      </w:r>
      <w:r>
        <w:t xml:space="preserve">: John Bordman of Grantham, corvicer [shoemaker], for affray upon </w:t>
      </w:r>
      <w:r w:rsidRPr="000C6277">
        <w:rPr>
          <w:b/>
        </w:rPr>
        <w:t>John Basse</w:t>
      </w:r>
      <w:r>
        <w:t xml:space="preserve">, one of the constables of the town of Grantham. </w:t>
      </w:r>
    </w:p>
    <w:p w:rsidR="005F3E1E" w:rsidRDefault="005F3E1E" w:rsidP="005F3E1E">
      <w:r w:rsidRPr="002F2994">
        <w:rPr>
          <w:b/>
        </w:rPr>
        <w:t>Constables' Jury of the Soke of Grantham</w:t>
      </w:r>
      <w:r>
        <w:t xml:space="preserve">:  … </w:t>
      </w:r>
      <w:r w:rsidRPr="000C6277">
        <w:rPr>
          <w:b/>
        </w:rPr>
        <w:t>Richard Marriott</w:t>
      </w:r>
      <w:r>
        <w:t xml:space="preserve"> of Denton, Thomas Jackson of Denton, </w:t>
      </w:r>
      <w:r w:rsidRPr="000C6277">
        <w:rPr>
          <w:b/>
        </w:rPr>
        <w:t>Henry Askew</w:t>
      </w:r>
      <w:r>
        <w:t xml:space="preserve"> … Thomas Robarts of Gonerby, …William Thompson of South Stoke, </w:t>
      </w:r>
      <w:r w:rsidRPr="000C6277">
        <w:rPr>
          <w:b/>
        </w:rPr>
        <w:t>Thomas Collyn</w:t>
      </w:r>
      <w:r>
        <w:t xml:space="preserve"> of Easton, … Robert Clarke of Great Ponton, Francis Wilborne of Manthorpe, …</w:t>
      </w:r>
      <w:r w:rsidRPr="000C6277">
        <w:rPr>
          <w:b/>
        </w:rPr>
        <w:t>John Chamberlayne</w:t>
      </w:r>
      <w:r>
        <w:t xml:space="preserve"> of Sapperton;</w:t>
      </w:r>
    </w:p>
    <w:p w:rsidR="005F3E1E" w:rsidRDefault="005F3E1E" w:rsidP="005F3E1E">
      <w:r w:rsidRPr="002F2994">
        <w:rPr>
          <w:b/>
        </w:rPr>
        <w:t>Presentments for selling short measures of ale</w:t>
      </w:r>
      <w:r>
        <w:t xml:space="preserve">: …Henry Glover of Manthorpe, victualler, … John Hill of Harlaxton, victualler, John Dale of Harlaxton, victualler, Zachary Thompson of Harlaxton, victualler,…Robert Smithson of Belton, victualler, Valentine Dixon of Belton, victualler, </w:t>
      </w:r>
      <w:r w:rsidRPr="000C6277">
        <w:rPr>
          <w:b/>
        </w:rPr>
        <w:t>William Clarke</w:t>
      </w:r>
      <w:r>
        <w:t xml:space="preserve"> of Londonthorpe, victualler, … </w:t>
      </w:r>
      <w:r w:rsidRPr="000C6277">
        <w:rPr>
          <w:b/>
        </w:rPr>
        <w:t>John Richardson</w:t>
      </w:r>
      <w:r>
        <w:t xml:space="preserve"> of Colsterworth, victualler, … </w:t>
      </w:r>
    </w:p>
    <w:p w:rsidR="005F3E1E" w:rsidRDefault="005F3E1E" w:rsidP="005F3E1E">
      <w:r w:rsidRPr="002F2994">
        <w:rPr>
          <w:b/>
        </w:rPr>
        <w:t>Presentments for breaking the assizes of bread</w:t>
      </w:r>
      <w:r>
        <w:t xml:space="preserve">: </w:t>
      </w:r>
      <w:r w:rsidRPr="00E64E0C">
        <w:rPr>
          <w:b/>
        </w:rPr>
        <w:t>Francis Hill</w:t>
      </w:r>
      <w:r>
        <w:t xml:space="preserve"> of Barkston, baker, </w:t>
      </w:r>
      <w:r w:rsidRPr="00E64E0C">
        <w:rPr>
          <w:b/>
        </w:rPr>
        <w:t>John Hill</w:t>
      </w:r>
      <w:r>
        <w:t xml:space="preserve"> of Harlaxton, baker, Zachary Thompson of Harlaxton, baker;  </w:t>
      </w:r>
    </w:p>
    <w:p w:rsidR="005F3E1E" w:rsidRDefault="005F3E1E" w:rsidP="005F3E1E">
      <w:r w:rsidRPr="002F2994">
        <w:rPr>
          <w:b/>
        </w:rPr>
        <w:t>Presentment</w:t>
      </w:r>
      <w:r>
        <w:t xml:space="preserve">: </w:t>
      </w:r>
      <w:r w:rsidRPr="00E64E0C">
        <w:rPr>
          <w:b/>
        </w:rPr>
        <w:t>Elizabeth Perkins</w:t>
      </w:r>
      <w:r>
        <w:t xml:space="preserve">, wife of Richard Perkins of Harlaxton, for profane cursing.  </w:t>
      </w:r>
    </w:p>
    <w:p w:rsidR="005F3E1E" w:rsidRDefault="005F3E1E" w:rsidP="005F3E1E">
      <w:r w:rsidRPr="002F2994">
        <w:rPr>
          <w:b/>
        </w:rPr>
        <w:t>Presentment</w:t>
      </w:r>
      <w:r>
        <w:t xml:space="preserve">:  </w:t>
      </w:r>
      <w:r w:rsidRPr="00E64E0C">
        <w:rPr>
          <w:b/>
        </w:rPr>
        <w:t>Valentine Dixon</w:t>
      </w:r>
      <w:r>
        <w:t xml:space="preserve"> of Belton, labourer, for keeping an unlicensed common tavern or 'Tiplinge house'.  </w:t>
      </w:r>
    </w:p>
    <w:p w:rsidR="005F3E1E" w:rsidRDefault="005F3E1E" w:rsidP="005F3E1E">
      <w:r w:rsidRPr="002F2994">
        <w:rPr>
          <w:b/>
        </w:rPr>
        <w:t>Jury of "preter illos" of the Soke of Grantham</w:t>
      </w:r>
      <w:r>
        <w:t xml:space="preserve">:  William Goldinge of South Stoke, Thomas Fretwell of Denton, William Woodroffe of Denton, George Lord of Harlaxton, </w:t>
      </w:r>
      <w:r w:rsidRPr="00E64E0C">
        <w:rPr>
          <w:b/>
        </w:rPr>
        <w:t>John Parker</w:t>
      </w:r>
      <w:r>
        <w:t xml:space="preserve"> of Woolsthorpe, John Allen of Easton, Vincent Pinder of </w:t>
      </w:r>
      <w:r>
        <w:lastRenderedPageBreak/>
        <w:t xml:space="preserve">Easton, </w:t>
      </w:r>
      <w:r w:rsidRPr="007B7C55">
        <w:rPr>
          <w:b/>
        </w:rPr>
        <w:t>Simon Johnson</w:t>
      </w:r>
      <w:r>
        <w:t xml:space="preserve"> of Manthorpe, </w:t>
      </w:r>
      <w:r w:rsidRPr="007B7C55">
        <w:rPr>
          <w:b/>
        </w:rPr>
        <w:t>Henry Wright</w:t>
      </w:r>
      <w:r>
        <w:t xml:space="preserve"> of Londonthorpe, </w:t>
      </w:r>
      <w:r w:rsidRPr="00E64E0C">
        <w:rPr>
          <w:b/>
        </w:rPr>
        <w:t>John Askew</w:t>
      </w:r>
      <w:r>
        <w:t xml:space="preserve"> of Great Ponton, </w:t>
      </w:r>
      <w:r w:rsidRPr="00E64E0C">
        <w:rPr>
          <w:b/>
        </w:rPr>
        <w:t>Thomas Askew</w:t>
      </w:r>
      <w:r>
        <w:t xml:space="preserve"> of Great Ponton, William Holdernes of Gonerby, Francis Goodwyn of Gonerby, </w:t>
      </w:r>
      <w:r w:rsidRPr="00A26681">
        <w:rPr>
          <w:b/>
        </w:rPr>
        <w:t>Henry Roberts</w:t>
      </w:r>
      <w:r>
        <w:t xml:space="preserve"> of Gonerby, Thomas Armeson of Belton, </w:t>
      </w:r>
      <w:r w:rsidRPr="00A26681">
        <w:rPr>
          <w:b/>
        </w:rPr>
        <w:t>William Arrowsmith</w:t>
      </w:r>
      <w:r>
        <w:t xml:space="preserve"> of Belton, John Lord of Harlaxton, </w:t>
      </w:r>
    </w:p>
    <w:p w:rsidR="005F3E1E" w:rsidRDefault="005F3E1E" w:rsidP="005F3E1E">
      <w:r w:rsidRPr="002F2994">
        <w:rPr>
          <w:b/>
        </w:rPr>
        <w:t>Presentments</w:t>
      </w:r>
      <w:r>
        <w:t xml:space="preserve">:  Nothing to present which the Constable's Jury of the Soke has not already presented.  </w:t>
      </w:r>
    </w:p>
    <w:p w:rsidR="005F3E1E" w:rsidRDefault="005F3E1E" w:rsidP="005F3E1E">
      <w:r w:rsidRPr="002F2994">
        <w:rPr>
          <w:b/>
        </w:rPr>
        <w:t>Orders of the Court</w:t>
      </w:r>
      <w:r>
        <w:t xml:space="preserve">:  George Edlyn of Denton, weaver, to pay for the maintenance and education of his bastard child by Mary Wislington.  Henry Brothwell of Harlaxton, labourer, to take into his custody the bastard child begotten by him of Abigail Peake.  Robert Andrew of Grantham, sadler, committed to gaol until he can find securities for his good behaviour "for that the said Robert Andrew did in open court with reviling speeches abuse Mr </w:t>
      </w:r>
      <w:r w:rsidRPr="00E64E0C">
        <w:rPr>
          <w:b/>
        </w:rPr>
        <w:t>Edward Watson</w:t>
      </w:r>
      <w:r>
        <w:t xml:space="preserve">, one of the King's Majestie's Justices of Peace."  </w:t>
      </w:r>
      <w:r w:rsidRPr="007B7C55">
        <w:rPr>
          <w:b/>
        </w:rPr>
        <w:t>William Thompson</w:t>
      </w:r>
      <w:r>
        <w:t xml:space="preserve"> of South Stoke fined for assault and battery of Vincent Scochey the younger.  John Darby of Belton fined for victualling without licence, but the fine remitted on account of his poverty.  (</w:t>
      </w:r>
      <w:r w:rsidRPr="00722F2C">
        <w:t xml:space="preserve">Lincolnshire Archives, </w:t>
      </w:r>
      <w:r>
        <w:t xml:space="preserve">Ref: </w:t>
      </w:r>
      <w:r w:rsidRPr="00722F2C">
        <w:t>GBQS/11/4</w:t>
      </w:r>
      <w:r>
        <w:t xml:space="preserve">) </w:t>
      </w:r>
    </w:p>
    <w:p w:rsidR="005F3E1E" w:rsidRDefault="005F3E1E" w:rsidP="005F3E1E">
      <w:r w:rsidRPr="002F2994">
        <w:rPr>
          <w:b/>
        </w:rPr>
        <w:t>Note</w:t>
      </w:r>
      <w:r>
        <w:t>: I’ve included th</w:t>
      </w:r>
      <w:r w:rsidR="002F2994">
        <w:t xml:space="preserve">e above record more or less intact, though severely abbreviated, </w:t>
      </w:r>
      <w:r>
        <w:t xml:space="preserve"> because of the amazing collection of names in one place; all of the names I’ve put in bold show up more or less in association with one another, in the VA Colony.</w:t>
      </w:r>
    </w:p>
    <w:p w:rsidR="005F3E1E" w:rsidRDefault="005F3E1E" w:rsidP="005F3E1E">
      <w:r w:rsidRPr="0035253B">
        <w:rPr>
          <w:b/>
        </w:rPr>
        <w:t>1627 – Jul 6</w:t>
      </w:r>
      <w:r w:rsidR="000B2955">
        <w:rPr>
          <w:b/>
        </w:rPr>
        <w:t xml:space="preserve"> – </w:t>
      </w:r>
      <w:r w:rsidR="000B2955" w:rsidRPr="002F2994">
        <w:rPr>
          <w:b/>
          <w:u w:val="single"/>
        </w:rPr>
        <w:t xml:space="preserve">UK </w:t>
      </w:r>
      <w:r w:rsidRPr="0035253B">
        <w:rPr>
          <w:b/>
          <w:u w:val="single"/>
        </w:rPr>
        <w:t>Dorset Bradford Abbas</w:t>
      </w:r>
      <w:r w:rsidRPr="0035253B">
        <w:rPr>
          <w:b/>
        </w:rPr>
        <w:t xml:space="preserve"> – Will – John Knight</w:t>
      </w:r>
      <w:r>
        <w:rPr>
          <w:b/>
        </w:rPr>
        <w:t>, Husbandman</w:t>
      </w:r>
      <w:r>
        <w:t xml:space="preserve"> – To grandchildren, Elizabeth and John Trashe (?), 20 pounds apiece when 18; to </w:t>
      </w:r>
      <w:r w:rsidRPr="002F2994">
        <w:rPr>
          <w:b/>
        </w:rPr>
        <w:t xml:space="preserve">Bridget Knight </w:t>
      </w:r>
      <w:r>
        <w:t>my kinswoman and servant, 20 shillings; to S__ Turke, my shepherd, 20 shillings; residue of estate to John Trashe, son-in-law who is to be executor. (Prerogative Court of Canterbury Wills, 1384-1858, PROB 11: Will Registers, 1624-1643, Piece 152: Skynner, Quire Numbers 60-124 (1627))</w:t>
      </w:r>
    </w:p>
    <w:p w:rsidR="005F3E1E" w:rsidRDefault="005F3E1E" w:rsidP="005F3E1E">
      <w:r w:rsidRPr="00E4636C">
        <w:rPr>
          <w:b/>
        </w:rPr>
        <w:t>1627 – Aug 9</w:t>
      </w:r>
      <w:r w:rsidR="000B2955">
        <w:rPr>
          <w:b/>
        </w:rPr>
        <w:t xml:space="preserve"> – </w:t>
      </w:r>
      <w:r w:rsidR="000B2955" w:rsidRPr="002F2994">
        <w:rPr>
          <w:b/>
          <w:u w:val="single"/>
        </w:rPr>
        <w:t xml:space="preserve">UK </w:t>
      </w:r>
      <w:r w:rsidRPr="00E4636C">
        <w:rPr>
          <w:b/>
          <w:u w:val="single"/>
        </w:rPr>
        <w:t>Hampshire Chawton</w:t>
      </w:r>
      <w:r w:rsidRPr="00E4636C">
        <w:rPr>
          <w:b/>
        </w:rPr>
        <w:t xml:space="preserve"> – Will – Stephen Knight</w:t>
      </w:r>
      <w:r>
        <w:rPr>
          <w:b/>
        </w:rPr>
        <w:t>, Gent</w:t>
      </w:r>
      <w:r w:rsidRPr="00E4636C">
        <w:rPr>
          <w:b/>
        </w:rPr>
        <w:t xml:space="preserve"> </w:t>
      </w:r>
      <w:r>
        <w:t xml:space="preserve">-  To the poor of the parish of Chawton, 10 pounds; to the poor of the parish of Alton, 10 pounds; to daughter, </w:t>
      </w:r>
      <w:r w:rsidRPr="00FB68A7">
        <w:rPr>
          <w:b/>
        </w:rPr>
        <w:t>Anne Knight</w:t>
      </w:r>
      <w:r>
        <w:t xml:space="preserve">, 600 pounds; to daughter </w:t>
      </w:r>
      <w:r w:rsidRPr="00FB68A7">
        <w:rPr>
          <w:b/>
        </w:rPr>
        <w:t>Dorothy Knight</w:t>
      </w:r>
      <w:r>
        <w:t xml:space="preserve">, 500 pounds; to daughter </w:t>
      </w:r>
      <w:r w:rsidRPr="00FB68A7">
        <w:rPr>
          <w:b/>
        </w:rPr>
        <w:t>Francis Knight</w:t>
      </w:r>
      <w:r>
        <w:t xml:space="preserve">, 500 pounds; aannuities for underage daughters until they can claim their inheritance;  to son </w:t>
      </w:r>
      <w:r w:rsidRPr="00FB68A7">
        <w:rPr>
          <w:b/>
        </w:rPr>
        <w:t>Richard Knight</w:t>
      </w:r>
      <w:r>
        <w:t xml:space="preserve">, 600 pounds at 21; annuity until son is of age; if any children die, their share to be divided equally among remaining heirs; leaves a house and some lands in Suffolk to son Richard but wills that each daughter shall have free access to house and their chambers to be maintained. Brother (in-law) Richard Turner and nephew Christopher Muschampe (?), executors during the minority of </w:t>
      </w:r>
      <w:r w:rsidRPr="00FB68A7">
        <w:rPr>
          <w:b/>
        </w:rPr>
        <w:t>son</w:t>
      </w:r>
      <w:r>
        <w:t xml:space="preserve"> </w:t>
      </w:r>
      <w:r w:rsidRPr="00FB68A7">
        <w:rPr>
          <w:b/>
        </w:rPr>
        <w:t>John Knight</w:t>
      </w:r>
      <w:r>
        <w:t xml:space="preserve"> who then becomes sole executor and heir of the rest of the estate.  </w:t>
      </w:r>
      <w:r w:rsidRPr="00FB68A7">
        <w:rPr>
          <w:b/>
        </w:rPr>
        <w:t>Brother John Knight</w:t>
      </w:r>
      <w:r>
        <w:t>, and a lot of other people get small legacies at the end, including friends and servants. (Prerogative Court of Canterbury Wills, 1384-1858, PROB 11: Will Registers, 1624-1643, Piece 152: Skynner, Quire Numbers 60-124 (1627))</w:t>
      </w:r>
    </w:p>
    <w:p w:rsidR="001470B7" w:rsidRDefault="005F3E1E" w:rsidP="001470B7">
      <w:pPr>
        <w:spacing w:before="240" w:after="240"/>
      </w:pPr>
      <w:r w:rsidRPr="003C06A0">
        <w:rPr>
          <w:b/>
        </w:rPr>
        <w:t>1627</w:t>
      </w:r>
      <w:r>
        <w:rPr>
          <w:b/>
        </w:rPr>
        <w:t xml:space="preserve"> -</w:t>
      </w:r>
      <w:r w:rsidRPr="003C06A0">
        <w:rPr>
          <w:b/>
        </w:rPr>
        <w:t xml:space="preserve"> Nov 1 </w:t>
      </w:r>
      <w:r>
        <w:t xml:space="preserve">– </w:t>
      </w:r>
      <w:r w:rsidRPr="007B7C55">
        <w:rPr>
          <w:b/>
          <w:u w:val="single"/>
        </w:rPr>
        <w:t xml:space="preserve">VA </w:t>
      </w:r>
      <w:r w:rsidRPr="003C06A0">
        <w:rPr>
          <w:b/>
          <w:u w:val="single"/>
        </w:rPr>
        <w:t>James City</w:t>
      </w:r>
      <w:r w:rsidRPr="007B7C55">
        <w:rPr>
          <w:b/>
        </w:rPr>
        <w:t xml:space="preserve"> – Admin - John Southerne, Gent</w:t>
      </w:r>
      <w:r>
        <w:t xml:space="preserve"> - Land patent for “24 acs. in the Island of James Citty… adj. land of John Johnson, Tuckers Hole, Mary Holland, wife of Gabriell Holland, Thomas Passmore… to be accounted part of his first devdt. of 50 acs. due for trans. of William Soane, whoe came in the </w:t>
      </w:r>
      <w:r w:rsidRPr="007B7C55">
        <w:rPr>
          <w:i/>
        </w:rPr>
        <w:t>George</w:t>
      </w:r>
      <w:r>
        <w:t xml:space="preserve"> in 1621.” (Nugent I, p. 8)</w:t>
      </w:r>
    </w:p>
    <w:p w:rsidR="001470B7" w:rsidRDefault="005F3E1E" w:rsidP="001470B7">
      <w:pPr>
        <w:spacing w:before="240" w:after="240"/>
      </w:pPr>
      <w:r>
        <w:rPr>
          <w:b/>
        </w:rPr>
        <w:t xml:space="preserve">1627 -Dec 12 </w:t>
      </w:r>
      <w:r>
        <w:t xml:space="preserve">– </w:t>
      </w:r>
      <w:r w:rsidRPr="00106FC1">
        <w:rPr>
          <w:b/>
          <w:u w:val="single"/>
        </w:rPr>
        <w:t>VA</w:t>
      </w:r>
      <w:r>
        <w:rPr>
          <w:b/>
          <w:u w:val="single"/>
        </w:rPr>
        <w:t xml:space="preserve"> </w:t>
      </w:r>
      <w:r w:rsidRPr="00106FC1">
        <w:rPr>
          <w:b/>
          <w:u w:val="single"/>
        </w:rPr>
        <w:t>Accomack</w:t>
      </w:r>
      <w:r w:rsidRPr="007B7C55">
        <w:rPr>
          <w:b/>
        </w:rPr>
        <w:t xml:space="preserve"> – Admin - Hannah Savage (Savadge)</w:t>
      </w:r>
      <w:r>
        <w:t xml:space="preserve"> – Land patent for “50 acs. on the Easterne Shoare within the precincts of the Plantation of </w:t>
      </w:r>
      <w:r>
        <w:lastRenderedPageBreak/>
        <w:t xml:space="preserve">Accomacke … for her first per. devdt., she having defrayed the charges of her own transportation &amp; came in the </w:t>
      </w:r>
      <w:r w:rsidRPr="00E64E0C">
        <w:rPr>
          <w:i/>
        </w:rPr>
        <w:t>Sea Flower</w:t>
      </w:r>
      <w:r>
        <w:t xml:space="preserve"> with Capt. Ralph Hamor in 1621, as by good certificate appeareth &amp;c.” (Nugent I, p. 9) </w:t>
      </w:r>
    </w:p>
    <w:p w:rsidR="005F3E1E" w:rsidRDefault="005F3E1E" w:rsidP="005F3E1E">
      <w:r w:rsidRPr="00DB32BE">
        <w:rPr>
          <w:b/>
        </w:rPr>
        <w:t>1627 – Dec 28</w:t>
      </w:r>
      <w:r w:rsidR="000B2955">
        <w:rPr>
          <w:b/>
        </w:rPr>
        <w:t xml:space="preserve"> – </w:t>
      </w:r>
      <w:r w:rsidR="000B2955" w:rsidRPr="002F2994">
        <w:rPr>
          <w:b/>
          <w:u w:val="single"/>
        </w:rPr>
        <w:t xml:space="preserve">UK </w:t>
      </w:r>
      <w:r w:rsidRPr="00DB32BE">
        <w:rPr>
          <w:b/>
          <w:u w:val="single"/>
        </w:rPr>
        <w:t>Devonshire Dartmouth</w:t>
      </w:r>
      <w:r w:rsidRPr="00DB32BE">
        <w:rPr>
          <w:b/>
        </w:rPr>
        <w:t xml:space="preserve"> </w:t>
      </w:r>
      <w:r w:rsidR="007A089D">
        <w:rPr>
          <w:b/>
        </w:rPr>
        <w:t>– Birth/Bap –</w:t>
      </w:r>
      <w:r w:rsidRPr="00DB32BE">
        <w:rPr>
          <w:b/>
        </w:rPr>
        <w:t xml:space="preserve"> Peter Knight</w:t>
      </w:r>
      <w:r>
        <w:t xml:space="preserve"> - s/o Miles Knight (London Met Arch)</w:t>
      </w:r>
    </w:p>
    <w:p w:rsidR="005F3E1E" w:rsidRDefault="005F3E1E" w:rsidP="005F3E1E">
      <w:r w:rsidRPr="00F65D8E">
        <w:rPr>
          <w:b/>
        </w:rPr>
        <w:t>1628 – Jan 2</w:t>
      </w:r>
      <w:r w:rsidR="000B2955">
        <w:rPr>
          <w:b/>
        </w:rPr>
        <w:t xml:space="preserve"> – </w:t>
      </w:r>
      <w:r w:rsidR="000B2955" w:rsidRPr="002F2994">
        <w:rPr>
          <w:b/>
          <w:u w:val="single"/>
        </w:rPr>
        <w:t xml:space="preserve">UK </w:t>
      </w:r>
      <w:r w:rsidRPr="00F65D8E">
        <w:rPr>
          <w:b/>
          <w:u w:val="single"/>
        </w:rPr>
        <w:t>London St Stephen Coleman</w:t>
      </w:r>
      <w:r w:rsidRPr="00F65D8E">
        <w:rPr>
          <w:b/>
        </w:rPr>
        <w:t xml:space="preserve"> – </w:t>
      </w:r>
      <w:r w:rsidR="00F63E01" w:rsidRPr="00992101">
        <w:rPr>
          <w:b/>
          <w:szCs w:val="24"/>
        </w:rPr>
        <w:t xml:space="preserve">Will </w:t>
      </w:r>
      <w:r w:rsidR="00F63E01">
        <w:rPr>
          <w:b/>
          <w:szCs w:val="24"/>
        </w:rPr>
        <w:t>– Nunc:</w:t>
      </w:r>
      <w:r w:rsidRPr="00F65D8E">
        <w:rPr>
          <w:b/>
        </w:rPr>
        <w:t xml:space="preserve"> Sarah Knight</w:t>
      </w:r>
      <w:r>
        <w:rPr>
          <w:b/>
        </w:rPr>
        <w:t>, Widow</w:t>
      </w:r>
      <w:r>
        <w:t xml:space="preserve"> – Estate to </w:t>
      </w:r>
      <w:r w:rsidRPr="002F2994">
        <w:rPr>
          <w:b/>
        </w:rPr>
        <w:t>sister, Priscilla Bullock</w:t>
      </w:r>
      <w:r>
        <w:t>. Wit: Anne Hobson, Mary Pratt. (Prerogative Court of Canterbury Wills, 1384-1858, PROB 11: Will Registers, 1624-1643, Piece 155: Ridley, Quire Numbers 1-59 (1629))</w:t>
      </w:r>
    </w:p>
    <w:p w:rsidR="005F3E1E" w:rsidRDefault="005F3E1E" w:rsidP="005F3E1E">
      <w:r w:rsidRPr="00DB32BE">
        <w:rPr>
          <w:b/>
        </w:rPr>
        <w:t>1628 – Apr 11</w:t>
      </w:r>
      <w:r w:rsidR="000B2955">
        <w:rPr>
          <w:b/>
        </w:rPr>
        <w:t xml:space="preserve"> – </w:t>
      </w:r>
      <w:r w:rsidR="000B2955" w:rsidRPr="002F2994">
        <w:rPr>
          <w:b/>
          <w:u w:val="single"/>
        </w:rPr>
        <w:t xml:space="preserve">UK </w:t>
      </w:r>
      <w:r w:rsidRPr="00DB32BE">
        <w:rPr>
          <w:b/>
          <w:u w:val="single"/>
        </w:rPr>
        <w:t>London St Bride</w:t>
      </w:r>
      <w:r w:rsidRPr="00DB32BE">
        <w:rPr>
          <w:b/>
        </w:rPr>
        <w:t xml:space="preserve"> </w:t>
      </w:r>
      <w:r w:rsidR="007A089D">
        <w:rPr>
          <w:b/>
        </w:rPr>
        <w:t>– Birth/Bap –</w:t>
      </w:r>
      <w:r w:rsidRPr="00DB32BE">
        <w:rPr>
          <w:b/>
        </w:rPr>
        <w:t xml:space="preserve"> Nicholas Knight</w:t>
      </w:r>
      <w:r>
        <w:t xml:space="preserve"> - s/o Arthur </w:t>
      </w:r>
      <w:r w:rsidR="002F2994">
        <w:t xml:space="preserve">Knight </w:t>
      </w:r>
      <w:r>
        <w:t>&amp; Ursula (London Met Arch)</w:t>
      </w:r>
    </w:p>
    <w:p w:rsidR="005F3E1E" w:rsidRDefault="005F3E1E" w:rsidP="002F2994">
      <w:r w:rsidRPr="00DB32BE">
        <w:rPr>
          <w:b/>
        </w:rPr>
        <w:t>1628 – Apr 20</w:t>
      </w:r>
      <w:r w:rsidR="000B2955">
        <w:rPr>
          <w:b/>
        </w:rPr>
        <w:t xml:space="preserve"> – </w:t>
      </w:r>
      <w:r w:rsidR="000B2955" w:rsidRPr="002F2994">
        <w:rPr>
          <w:b/>
          <w:u w:val="single"/>
        </w:rPr>
        <w:t xml:space="preserve">UK </w:t>
      </w:r>
      <w:r w:rsidRPr="00DB32BE">
        <w:rPr>
          <w:b/>
          <w:u w:val="single"/>
        </w:rPr>
        <w:t>London St Andrew</w:t>
      </w:r>
      <w:r w:rsidRPr="00DB32BE">
        <w:rPr>
          <w:b/>
        </w:rPr>
        <w:t xml:space="preserve"> – Bur – Francis Knight</w:t>
      </w:r>
      <w:r>
        <w:t xml:space="preserve"> - s/o Francis </w:t>
      </w:r>
      <w:r w:rsidR="002F2994">
        <w:t xml:space="preserve">Knight </w:t>
      </w:r>
      <w:r>
        <w:t>(London Met Arch)</w:t>
      </w:r>
    </w:p>
    <w:p w:rsidR="005F3E1E" w:rsidRDefault="005F3E1E" w:rsidP="005F3E1E">
      <w:pPr>
        <w:rPr>
          <w:szCs w:val="24"/>
        </w:rPr>
      </w:pPr>
      <w:r w:rsidRPr="00BC3EEA">
        <w:rPr>
          <w:b/>
        </w:rPr>
        <w:t>1628 – Apr 23</w:t>
      </w:r>
      <w:r w:rsidR="000B2955">
        <w:rPr>
          <w:b/>
        </w:rPr>
        <w:t xml:space="preserve"> – </w:t>
      </w:r>
      <w:r w:rsidR="000B2955" w:rsidRPr="002F2994">
        <w:rPr>
          <w:b/>
          <w:u w:val="single"/>
        </w:rPr>
        <w:t xml:space="preserve">UK </w:t>
      </w:r>
      <w:r w:rsidRPr="00BC3EEA">
        <w:rPr>
          <w:b/>
          <w:u w:val="single"/>
        </w:rPr>
        <w:t>Kent Maidstone</w:t>
      </w:r>
      <w:r w:rsidRPr="00BC3EEA">
        <w:rPr>
          <w:b/>
        </w:rPr>
        <w:t xml:space="preserve"> </w:t>
      </w:r>
      <w:r w:rsidR="007A089D">
        <w:rPr>
          <w:b/>
        </w:rPr>
        <w:t>– Birth/Bap –</w:t>
      </w:r>
      <w:r w:rsidRPr="00BC3EEA">
        <w:rPr>
          <w:b/>
        </w:rPr>
        <w:t xml:space="preserve"> Edmund</w:t>
      </w:r>
      <w:r w:rsidR="002F2994">
        <w:rPr>
          <w:b/>
        </w:rPr>
        <w:t xml:space="preserve"> Knight</w:t>
      </w:r>
      <w:r>
        <w:t xml:space="preserve"> – s/o James</w:t>
      </w:r>
      <w:r w:rsidR="002F2994">
        <w:t xml:space="preserve"> Knight</w:t>
      </w:r>
      <w:r>
        <w:t xml:space="preserve"> </w:t>
      </w:r>
      <w:r>
        <w:rPr>
          <w:szCs w:val="24"/>
        </w:rPr>
        <w:t>(Tyler)</w:t>
      </w:r>
    </w:p>
    <w:p w:rsidR="005F3E1E" w:rsidRDefault="005F3E1E" w:rsidP="005F3E1E">
      <w:r w:rsidRPr="00DB32BE">
        <w:rPr>
          <w:b/>
        </w:rPr>
        <w:t>1628 – May 14</w:t>
      </w:r>
      <w:r w:rsidR="000B2955">
        <w:rPr>
          <w:b/>
        </w:rPr>
        <w:t xml:space="preserve"> – </w:t>
      </w:r>
      <w:r w:rsidR="000B2955" w:rsidRPr="002F2994">
        <w:rPr>
          <w:b/>
          <w:u w:val="single"/>
        </w:rPr>
        <w:t xml:space="preserve">UK </w:t>
      </w:r>
      <w:r w:rsidRPr="00DB32BE">
        <w:rPr>
          <w:b/>
          <w:u w:val="single"/>
        </w:rPr>
        <w:t>London St Bride</w:t>
      </w:r>
      <w:r w:rsidRPr="00DB32BE">
        <w:rPr>
          <w:b/>
        </w:rPr>
        <w:t xml:space="preserve"> – Bur – John Knight</w:t>
      </w:r>
      <w:r>
        <w:t xml:space="preserve"> - s/o John</w:t>
      </w:r>
      <w:r w:rsidR="002F2994">
        <w:t xml:space="preserve"> Knight</w:t>
      </w:r>
      <w:r>
        <w:t xml:space="preserve"> (London Met Arch)</w:t>
      </w:r>
    </w:p>
    <w:p w:rsidR="005F3E1E" w:rsidRDefault="005F3E1E" w:rsidP="005F3E1E">
      <w:r w:rsidRPr="00C86298">
        <w:rPr>
          <w:b/>
        </w:rPr>
        <w:t>1628 – Jun 2</w:t>
      </w:r>
      <w:r w:rsidR="000B2955">
        <w:rPr>
          <w:b/>
        </w:rPr>
        <w:t xml:space="preserve"> – </w:t>
      </w:r>
      <w:r w:rsidR="000B2955" w:rsidRPr="002F2994">
        <w:rPr>
          <w:b/>
          <w:u w:val="single"/>
        </w:rPr>
        <w:t xml:space="preserve">UK </w:t>
      </w:r>
      <w:r w:rsidRPr="00C86298">
        <w:rPr>
          <w:b/>
          <w:u w:val="single"/>
        </w:rPr>
        <w:t>Devonshire Kentisbury</w:t>
      </w:r>
      <w:r w:rsidRPr="00C86298">
        <w:rPr>
          <w:b/>
        </w:rPr>
        <w:t xml:space="preserve"> – Admin - John Knight, Yeoman</w:t>
      </w:r>
      <w:r>
        <w:t xml:space="preserve"> - Lease for 90 years or three lives;  1. Elainor Basset daughter of Sir Robert Basset of Heanton Punchardon, knight; 2. </w:t>
      </w:r>
      <w:r w:rsidRPr="002F2994">
        <w:rPr>
          <w:b/>
        </w:rPr>
        <w:t>John Knight the elder of Kentisbury</w:t>
      </w:r>
      <w:r>
        <w:t>, yeoman; Property: Tenement and messuages etc. known as North Stocke and Lynton Downe;  Consideration: £18;  Lives: Agnes Mayre, Henry Davye and Marie Davye.  (</w:t>
      </w:r>
      <w:r w:rsidRPr="00C86298">
        <w:t>North Devon Record Office (South West Heritage Trust),</w:t>
      </w:r>
      <w:r>
        <w:t xml:space="preserve"> Ref: </w:t>
      </w:r>
      <w:r w:rsidRPr="00C86298">
        <w:t>2309-3/33/5</w:t>
      </w:r>
      <w:r>
        <w:t>)</w:t>
      </w:r>
    </w:p>
    <w:p w:rsidR="005F3E1E" w:rsidRDefault="005F3E1E" w:rsidP="005F3E1E">
      <w:r w:rsidRPr="003470E6">
        <w:rPr>
          <w:b/>
        </w:rPr>
        <w:t>1628 – Jul 2</w:t>
      </w:r>
      <w:r w:rsidR="000B2955">
        <w:rPr>
          <w:b/>
        </w:rPr>
        <w:t xml:space="preserve"> – </w:t>
      </w:r>
      <w:r w:rsidR="000B2955" w:rsidRPr="002F2994">
        <w:rPr>
          <w:b/>
          <w:u w:val="single"/>
        </w:rPr>
        <w:t xml:space="preserve">UK </w:t>
      </w:r>
      <w:r w:rsidRPr="003470E6">
        <w:rPr>
          <w:b/>
          <w:u w:val="single"/>
        </w:rPr>
        <w:t>Kent Lydd</w:t>
      </w:r>
      <w:r w:rsidRPr="003470E6">
        <w:rPr>
          <w:b/>
        </w:rPr>
        <w:t xml:space="preserve"> – </w:t>
      </w:r>
      <w:r>
        <w:rPr>
          <w:b/>
        </w:rPr>
        <w:t>Chancery</w:t>
      </w:r>
      <w:r w:rsidRPr="003470E6">
        <w:rPr>
          <w:b/>
        </w:rPr>
        <w:t xml:space="preserve"> – Peter Knight, Clerk</w:t>
      </w:r>
      <w:r>
        <w:t xml:space="preserve"> - Exemplification of a Common Recovery between Daniel Wren, demandant, </w:t>
      </w:r>
      <w:r w:rsidRPr="00947D6D">
        <w:rPr>
          <w:b/>
        </w:rPr>
        <w:t>Peter Knight, clerk and Margaret his wife</w:t>
      </w:r>
      <w:r>
        <w:t>, tenants, Edward Howse vouchee, Description: Two messuages, two gardens and 12a land and the moiety of the manor of Jaques Court otherwise Jacke Court, 3 messuages, 120a land and £7 annual rents, in Lydd, Kent. (</w:t>
      </w:r>
      <w:r w:rsidRPr="003470E6">
        <w:t>East Sussex Record Office</w:t>
      </w:r>
      <w:r>
        <w:t xml:space="preserve">, Ref: </w:t>
      </w:r>
      <w:r w:rsidRPr="003470E6">
        <w:t>FRE/7250</w:t>
      </w:r>
      <w:r>
        <w:t>)</w:t>
      </w:r>
    </w:p>
    <w:p w:rsidR="005F3E1E" w:rsidRDefault="005F3E1E" w:rsidP="005F3E1E">
      <w:r w:rsidRPr="00EA211D">
        <w:rPr>
          <w:b/>
        </w:rPr>
        <w:t>1628 – Jul 4</w:t>
      </w:r>
      <w:r w:rsidR="000B2955">
        <w:rPr>
          <w:b/>
        </w:rPr>
        <w:t xml:space="preserve"> – </w:t>
      </w:r>
      <w:r w:rsidR="000B2955" w:rsidRPr="00947D6D">
        <w:rPr>
          <w:b/>
          <w:u w:val="single"/>
        </w:rPr>
        <w:t xml:space="preserve">UK </w:t>
      </w:r>
      <w:r w:rsidRPr="00EA211D">
        <w:rPr>
          <w:b/>
          <w:u w:val="single"/>
        </w:rPr>
        <w:t>Somerset Kingston</w:t>
      </w:r>
      <w:r w:rsidRPr="00EA211D">
        <w:rPr>
          <w:b/>
        </w:rPr>
        <w:t xml:space="preserve"> – Will – William Knight</w:t>
      </w:r>
      <w:r>
        <w:rPr>
          <w:b/>
        </w:rPr>
        <w:t>, Yeoman</w:t>
      </w:r>
      <w:r>
        <w:t xml:space="preserve"> – To the parish church of Kingston, 12 pence; to Thomas Wey, 12 pence; to Henry Withers, 12 pence; to Martin Dunscombe, 12 pence; to the Widow Duddridge and her son, Thomas, 12 pence apiece; to George Grimslade, 12 pence; to William Cook, 6 pence; to the Widow King, 6 pence; to Margaret Senley, 5 shillings; to Elizabeth Warmont, 5 shillings; to Thame Longe, the wife of Edmond Longe, 6 shillings and 8 pence; to Joane Coumbe, 5 pounds; to </w:t>
      </w:r>
      <w:r w:rsidRPr="00947D6D">
        <w:rPr>
          <w:b/>
        </w:rPr>
        <w:t>John Knight of Kingston, Tailor</w:t>
      </w:r>
      <w:r>
        <w:t xml:space="preserve">, 5 pounds paid 20 shillings a year; to the children of the said John Knight, 20 pounds to be divided equally; if any of them die, his portion to be divided among survivors; the money to remain in the hands of executors until the children are 21; to </w:t>
      </w:r>
      <w:r w:rsidRPr="00947D6D">
        <w:rPr>
          <w:b/>
        </w:rPr>
        <w:t>John Knight, son of brother Batrim Knight</w:t>
      </w:r>
      <w:r>
        <w:t xml:space="preserve">, 30 pounds; to John Knight, son of the aforesaid John Knight, 10 pounds at 21; to the rest of the children of the aforesaid John Knight, 30 pounds to be divided equally among them at age 21; if one die, his portion to be divided among survivors;  said John Knight, son of brother Batrim,  to give a general release of demands to executors or his legacy and the legacies of his children to be void; to the </w:t>
      </w:r>
      <w:r w:rsidRPr="00947D6D">
        <w:rPr>
          <w:b/>
        </w:rPr>
        <w:t>children of Thomas Knight of Lawrence Lydeard</w:t>
      </w:r>
      <w:r>
        <w:t xml:space="preserve">, </w:t>
      </w:r>
      <w:r w:rsidRPr="00947D6D">
        <w:rPr>
          <w:b/>
        </w:rPr>
        <w:t>another son of brother Batrim Knight</w:t>
      </w:r>
      <w:r>
        <w:t xml:space="preserve">, 10 pounds apiece; to </w:t>
      </w:r>
      <w:r w:rsidRPr="00947D6D">
        <w:rPr>
          <w:b/>
        </w:rPr>
        <w:t xml:space="preserve">godson William Knight of Kingston, </w:t>
      </w:r>
      <w:r w:rsidRPr="00947D6D">
        <w:rPr>
          <w:b/>
        </w:rPr>
        <w:lastRenderedPageBreak/>
        <w:t>son of Thomas Knight of Kingston, deceased</w:t>
      </w:r>
      <w:r>
        <w:t xml:space="preserve">, 20 shillings; to </w:t>
      </w:r>
      <w:r w:rsidRPr="00947D6D">
        <w:rPr>
          <w:b/>
        </w:rPr>
        <w:t>Robert Knight and Francis Knight, sons of Bartholomew Knight of Kingston</w:t>
      </w:r>
      <w:r>
        <w:t xml:space="preserve">, 5 pounds each; to </w:t>
      </w:r>
      <w:r w:rsidRPr="00947D6D">
        <w:rPr>
          <w:b/>
        </w:rPr>
        <w:t>Batrim Knight, kinsman, of Bridgewater</w:t>
      </w:r>
      <w:r>
        <w:t>, 15 pounds at age 25; residue of estate to Thomas Knight of Lawrence Lydeard, kinsman, who is to be executor; George Blanchflower of Kingston, Gent, and Robert Bult of Kingston, Yeoman, to be overseers.  Wit: George Blanchflower, Henry Shelley, Phillip Cormish. (Prerogative Court of Canterbury Wills, 1384-1858, PROB 11: Will Registers, 1624-1643, Piece 154: Barrington, Quire Numbers 64-115 (1628))</w:t>
      </w:r>
    </w:p>
    <w:p w:rsidR="005F3E1E" w:rsidRDefault="005F3E1E" w:rsidP="005F3E1E">
      <w:r w:rsidRPr="00DB32BE">
        <w:rPr>
          <w:b/>
        </w:rPr>
        <w:t>1628 – Jul 22</w:t>
      </w:r>
      <w:r w:rsidR="000B2955">
        <w:rPr>
          <w:b/>
        </w:rPr>
        <w:t xml:space="preserve"> – </w:t>
      </w:r>
      <w:r w:rsidR="000B2955" w:rsidRPr="00947D6D">
        <w:rPr>
          <w:b/>
          <w:u w:val="single"/>
        </w:rPr>
        <w:t xml:space="preserve">UK </w:t>
      </w:r>
      <w:r w:rsidRPr="00DB32BE">
        <w:rPr>
          <w:b/>
          <w:u w:val="single"/>
        </w:rPr>
        <w:t>London St Andrew</w:t>
      </w:r>
      <w:r w:rsidRPr="00DB32BE">
        <w:rPr>
          <w:b/>
        </w:rPr>
        <w:t xml:space="preserve"> – Bur – Alexander Knight</w:t>
      </w:r>
      <w:r>
        <w:t xml:space="preserve"> - s/o William </w:t>
      </w:r>
      <w:r w:rsidR="00947D6D">
        <w:t xml:space="preserve">Knight </w:t>
      </w:r>
      <w:r>
        <w:t>(London Met Arch)</w:t>
      </w:r>
    </w:p>
    <w:p w:rsidR="005F3E1E" w:rsidRDefault="005F3E1E" w:rsidP="005F3E1E"/>
    <w:p w:rsidR="005F3E1E" w:rsidRDefault="005F3E1E" w:rsidP="005F3E1E">
      <w:r w:rsidRPr="00BC3EEA">
        <w:rPr>
          <w:b/>
        </w:rPr>
        <w:t>1628 – Aug 10</w:t>
      </w:r>
      <w:r w:rsidR="000B2955">
        <w:rPr>
          <w:b/>
        </w:rPr>
        <w:t xml:space="preserve"> – </w:t>
      </w:r>
      <w:r w:rsidR="000B2955" w:rsidRPr="00947D6D">
        <w:rPr>
          <w:b/>
          <w:u w:val="single"/>
        </w:rPr>
        <w:t xml:space="preserve">UK </w:t>
      </w:r>
      <w:r w:rsidRPr="00BC3EEA">
        <w:rPr>
          <w:b/>
          <w:u w:val="single"/>
        </w:rPr>
        <w:t>Kent Tenterden</w:t>
      </w:r>
      <w:r w:rsidRPr="00BC3EEA">
        <w:rPr>
          <w:b/>
        </w:rPr>
        <w:t xml:space="preserve"> </w:t>
      </w:r>
      <w:r w:rsidR="007A089D">
        <w:rPr>
          <w:b/>
        </w:rPr>
        <w:t>– Birth/Bap –</w:t>
      </w:r>
      <w:r w:rsidRPr="00BC3EEA">
        <w:rPr>
          <w:b/>
        </w:rPr>
        <w:t xml:space="preserve"> Hannah Knight</w:t>
      </w:r>
      <w:r>
        <w:t xml:space="preserve"> – d/o Thomas Knight </w:t>
      </w:r>
      <w:r>
        <w:rPr>
          <w:szCs w:val="24"/>
        </w:rPr>
        <w:t>(Tyler)</w:t>
      </w:r>
    </w:p>
    <w:p w:rsidR="005F3E1E" w:rsidRDefault="005F3E1E" w:rsidP="005F3E1E">
      <w:r w:rsidRPr="008C487C">
        <w:rPr>
          <w:b/>
        </w:rPr>
        <w:t>1628 – Oct 16</w:t>
      </w:r>
      <w:r w:rsidR="000B2955">
        <w:rPr>
          <w:b/>
        </w:rPr>
        <w:t xml:space="preserve"> – </w:t>
      </w:r>
      <w:r w:rsidR="000B2955" w:rsidRPr="00947D6D">
        <w:rPr>
          <w:b/>
          <w:u w:val="single"/>
        </w:rPr>
        <w:t xml:space="preserve">UK </w:t>
      </w:r>
      <w:r w:rsidRPr="008C487C">
        <w:rPr>
          <w:b/>
          <w:u w:val="single"/>
        </w:rPr>
        <w:t>Kent East Langdon</w:t>
      </w:r>
      <w:r w:rsidRPr="008C487C">
        <w:rPr>
          <w:b/>
        </w:rPr>
        <w:t xml:space="preserve"> – Bur – Ann Knight</w:t>
      </w:r>
      <w:r>
        <w:t xml:space="preserve"> – d/o Nicholas Knight of Canterbury, Gent. (Tyler)</w:t>
      </w:r>
    </w:p>
    <w:p w:rsidR="005F3E1E" w:rsidRDefault="005F3E1E" w:rsidP="005F3E1E">
      <w:r w:rsidRPr="00DB32BE">
        <w:rPr>
          <w:b/>
        </w:rPr>
        <w:t>1628 – Nov 4</w:t>
      </w:r>
      <w:r w:rsidR="000B2955">
        <w:rPr>
          <w:b/>
        </w:rPr>
        <w:t xml:space="preserve"> – </w:t>
      </w:r>
      <w:r w:rsidR="000B2955" w:rsidRPr="00947D6D">
        <w:rPr>
          <w:b/>
          <w:u w:val="single"/>
        </w:rPr>
        <w:t xml:space="preserve">UK </w:t>
      </w:r>
      <w:r w:rsidRPr="00DB32BE">
        <w:rPr>
          <w:b/>
          <w:u w:val="single"/>
        </w:rPr>
        <w:t>London Southwark</w:t>
      </w:r>
      <w:r w:rsidRPr="00DB32BE">
        <w:rPr>
          <w:b/>
        </w:rPr>
        <w:t xml:space="preserve"> </w:t>
      </w:r>
      <w:r w:rsidR="007A089D">
        <w:rPr>
          <w:b/>
        </w:rPr>
        <w:t>– Birth/Bap –</w:t>
      </w:r>
      <w:r w:rsidRPr="00DB32BE">
        <w:rPr>
          <w:b/>
        </w:rPr>
        <w:t xml:space="preserve"> Catherine Knight</w:t>
      </w:r>
      <w:r>
        <w:t xml:space="preserve"> - d/o Leonard </w:t>
      </w:r>
      <w:r w:rsidR="00947D6D">
        <w:t xml:space="preserve">Knight </w:t>
      </w:r>
      <w:r>
        <w:t>(London Met Arch)</w:t>
      </w:r>
    </w:p>
    <w:p w:rsidR="005F3E1E" w:rsidRDefault="005F3E1E" w:rsidP="005F3E1E">
      <w:r w:rsidRPr="00DE64B5">
        <w:rPr>
          <w:b/>
        </w:rPr>
        <w:t>1628 – Nov 10</w:t>
      </w:r>
      <w:r w:rsidR="000B2955">
        <w:rPr>
          <w:b/>
        </w:rPr>
        <w:t xml:space="preserve"> – </w:t>
      </w:r>
      <w:r w:rsidR="000B2955" w:rsidRPr="00947D6D">
        <w:rPr>
          <w:b/>
          <w:u w:val="single"/>
        </w:rPr>
        <w:t xml:space="preserve">UK </w:t>
      </w:r>
      <w:r w:rsidRPr="00DE64B5">
        <w:rPr>
          <w:b/>
          <w:u w:val="single"/>
        </w:rPr>
        <w:t>Gloucester Bristol</w:t>
      </w:r>
      <w:r w:rsidRPr="00DE64B5">
        <w:rPr>
          <w:b/>
        </w:rPr>
        <w:t xml:space="preserve"> – Will – Thomas Knight</w:t>
      </w:r>
      <w:r>
        <w:t xml:space="preserve"> – I bequeath all my goods and chattels to </w:t>
      </w:r>
      <w:r w:rsidRPr="00947D6D">
        <w:rPr>
          <w:b/>
        </w:rPr>
        <w:t>Bridget Knight, my wife and John Knight, my son</w:t>
      </w:r>
      <w:r>
        <w:t xml:space="preserve">, whom I make joint executors. Mr. John Meredith, vicar of Marshfield, Mr Nicholas Meredith, chamberlain of Bristol, overseers.  Wit: George Wotton, curate of Bridgwater, Henry Lenton the younger. ( PROB 11: Will Registers, 1624-1643, Piece 154: Barrington, Quire Numbers 64-115 (1628), </w:t>
      </w:r>
      <w:r w:rsidRPr="00DE64B5">
        <w:t>Prerogative Court</w:t>
      </w:r>
      <w:r>
        <w:t xml:space="preserve"> of Canterbury Wills, 1384-1858)</w:t>
      </w:r>
    </w:p>
    <w:p w:rsidR="001470B7" w:rsidRDefault="005F3E1E" w:rsidP="001470B7">
      <w:pPr>
        <w:spacing w:before="240" w:after="240"/>
      </w:pPr>
      <w:r>
        <w:rPr>
          <w:b/>
        </w:rPr>
        <w:t xml:space="preserve">1628 -Dec 2 </w:t>
      </w:r>
      <w:r>
        <w:t xml:space="preserve">– </w:t>
      </w:r>
      <w:r w:rsidRPr="00E64E0C">
        <w:rPr>
          <w:b/>
          <w:u w:val="single"/>
        </w:rPr>
        <w:t xml:space="preserve">VA </w:t>
      </w:r>
      <w:r w:rsidRPr="00A4338B">
        <w:rPr>
          <w:b/>
          <w:u w:val="single"/>
        </w:rPr>
        <w:t>Warrasquioake</w:t>
      </w:r>
      <w:r w:rsidR="00947D6D">
        <w:rPr>
          <w:b/>
          <w:u w:val="single"/>
        </w:rPr>
        <w:t xml:space="preserve"> </w:t>
      </w:r>
      <w:r>
        <w:rPr>
          <w:b/>
          <w:u w:val="single"/>
        </w:rPr>
        <w:t>/</w:t>
      </w:r>
      <w:r w:rsidR="00947D6D">
        <w:rPr>
          <w:b/>
          <w:u w:val="single"/>
        </w:rPr>
        <w:t xml:space="preserve"> </w:t>
      </w:r>
      <w:r>
        <w:rPr>
          <w:b/>
          <w:u w:val="single"/>
        </w:rPr>
        <w:t>Isle of Wight</w:t>
      </w:r>
      <w:r w:rsidRPr="00095A79">
        <w:rPr>
          <w:b/>
        </w:rPr>
        <w:t xml:space="preserve"> – Admin – Martha Key</w:t>
      </w:r>
      <w:r>
        <w:t xml:space="preserve"> – Land patent: “wife of Thomas Key, Planter, of Warwick River [50 acs]…Lying on E. side of Warrwicksqueike Riv. opposite </w:t>
      </w:r>
      <w:r w:rsidRPr="00B327A4">
        <w:rPr>
          <w:b/>
        </w:rPr>
        <w:t>against land of Capt. Nathaniell Basse</w:t>
      </w:r>
      <w:r>
        <w:t>, Nly. towards the mouth of sd. river on a small Cr., Sly. up the same to land of Rice Jones, W. upon the river &amp; E. upon the maine land. Her first per. devdt., being an Ancient Planter.” (Nugent I, p. 11)</w:t>
      </w:r>
    </w:p>
    <w:p w:rsidR="001470B7" w:rsidRDefault="005F3E1E" w:rsidP="001470B7">
      <w:pPr>
        <w:spacing w:before="240" w:after="240"/>
      </w:pPr>
      <w:r>
        <w:rPr>
          <w:b/>
        </w:rPr>
        <w:t xml:space="preserve">1628 - Dec 2 </w:t>
      </w:r>
      <w:r>
        <w:t xml:space="preserve">– </w:t>
      </w:r>
      <w:r w:rsidRPr="00B327A4">
        <w:rPr>
          <w:b/>
          <w:u w:val="single"/>
        </w:rPr>
        <w:t xml:space="preserve">VA </w:t>
      </w:r>
      <w:r w:rsidRPr="00A4338B">
        <w:rPr>
          <w:b/>
          <w:u w:val="single"/>
        </w:rPr>
        <w:t>Warrasquioake</w:t>
      </w:r>
      <w:r w:rsidR="00947D6D">
        <w:rPr>
          <w:b/>
          <w:u w:val="single"/>
        </w:rPr>
        <w:t xml:space="preserve"> </w:t>
      </w:r>
      <w:r>
        <w:rPr>
          <w:b/>
          <w:u w:val="single"/>
        </w:rPr>
        <w:t>/</w:t>
      </w:r>
      <w:r w:rsidR="00947D6D">
        <w:rPr>
          <w:b/>
          <w:u w:val="single"/>
        </w:rPr>
        <w:t xml:space="preserve"> </w:t>
      </w:r>
      <w:r>
        <w:rPr>
          <w:b/>
          <w:u w:val="single"/>
        </w:rPr>
        <w:t>Isle of Wight</w:t>
      </w:r>
      <w:r w:rsidRPr="00095A79">
        <w:rPr>
          <w:b/>
        </w:rPr>
        <w:t xml:space="preserve"> – Admin - Rice Jones </w:t>
      </w:r>
      <w:r>
        <w:t xml:space="preserve">– Land patent: “Planter of Warwick River, 50 acs… Lying on the Ely. side of Warwicksqueicke Riv., Nly. on land of Martha Key… Due as his first devdt. Due unto Francis West for trans. of sd. Jones whoe came from Canada in the </w:t>
      </w:r>
      <w:r w:rsidRPr="00B327A4">
        <w:rPr>
          <w:i/>
        </w:rPr>
        <w:t>John &amp; Francis</w:t>
      </w:r>
      <w:r>
        <w:t xml:space="preserve"> in 1625 &amp; and by these presents made over by him. (Nugent I, p. 10)</w:t>
      </w:r>
    </w:p>
    <w:p w:rsidR="005F3E1E" w:rsidRDefault="005F3E1E" w:rsidP="005F3E1E">
      <w:r w:rsidRPr="00C77266">
        <w:rPr>
          <w:b/>
        </w:rPr>
        <w:t>1628</w:t>
      </w:r>
      <w:r w:rsidR="000B2955">
        <w:rPr>
          <w:b/>
        </w:rPr>
        <w:t xml:space="preserve"> – </w:t>
      </w:r>
      <w:r w:rsidR="000B2955" w:rsidRPr="00947D6D">
        <w:rPr>
          <w:b/>
          <w:u w:val="single"/>
        </w:rPr>
        <w:t xml:space="preserve">UK </w:t>
      </w:r>
      <w:r w:rsidRPr="00C77266">
        <w:rPr>
          <w:b/>
          <w:u w:val="single"/>
        </w:rPr>
        <w:t>Middlesex Ossulstone</w:t>
      </w:r>
      <w:r w:rsidRPr="00C77266">
        <w:rPr>
          <w:b/>
        </w:rPr>
        <w:t xml:space="preserve"> – Admin – John Knight</w:t>
      </w:r>
      <w:r>
        <w:t xml:space="preserve"> - Certificate of residence showing John Knight to be liable for taxation in the Royal Household, and not in the hundred of Ossulstone, Middlesex, the previous area of tax liability.  (Any information not given in this certificate comes from its old pouch, no 333.) Date: 3-4 Charles I. (National Archives, Kew England, Ref: </w:t>
      </w:r>
      <w:r w:rsidRPr="00C77266">
        <w:t>E 115/234/59</w:t>
      </w:r>
      <w:r>
        <w:t>)</w:t>
      </w:r>
    </w:p>
    <w:p w:rsidR="005F3E1E" w:rsidRDefault="005F3E1E" w:rsidP="005F3E1E">
      <w:r w:rsidRPr="0093658E">
        <w:rPr>
          <w:b/>
        </w:rPr>
        <w:t>1629 – Jan 2</w:t>
      </w:r>
      <w:r w:rsidR="000B2955">
        <w:rPr>
          <w:b/>
        </w:rPr>
        <w:t xml:space="preserve"> – </w:t>
      </w:r>
      <w:r w:rsidR="000B2955" w:rsidRPr="00947D6D">
        <w:rPr>
          <w:b/>
          <w:u w:val="single"/>
        </w:rPr>
        <w:t xml:space="preserve">UK </w:t>
      </w:r>
      <w:r w:rsidRPr="0093658E">
        <w:rPr>
          <w:b/>
          <w:u w:val="single"/>
        </w:rPr>
        <w:t>London St Bride</w:t>
      </w:r>
      <w:r w:rsidRPr="0093658E">
        <w:rPr>
          <w:b/>
        </w:rPr>
        <w:t xml:space="preserve"> – Bur – Elizabeth Knight</w:t>
      </w:r>
      <w:r>
        <w:t xml:space="preserve"> - d/o Pete</w:t>
      </w:r>
      <w:r w:rsidR="00947D6D">
        <w:t>r Knight &amp; Cicely</w:t>
      </w:r>
      <w:r>
        <w:t xml:space="preserve"> (London Met Arch)</w:t>
      </w:r>
    </w:p>
    <w:p w:rsidR="005F3E1E" w:rsidRDefault="005F3E1E" w:rsidP="005F3E1E">
      <w:r w:rsidRPr="0093658E">
        <w:rPr>
          <w:b/>
        </w:rPr>
        <w:t>1629 – Feb 1</w:t>
      </w:r>
      <w:r w:rsidR="000B2955">
        <w:rPr>
          <w:b/>
        </w:rPr>
        <w:t xml:space="preserve"> – </w:t>
      </w:r>
      <w:r w:rsidR="000B2955" w:rsidRPr="00947D6D">
        <w:rPr>
          <w:b/>
          <w:u w:val="single"/>
        </w:rPr>
        <w:t xml:space="preserve">UK </w:t>
      </w:r>
      <w:r w:rsidRPr="0093658E">
        <w:rPr>
          <w:b/>
          <w:u w:val="single"/>
        </w:rPr>
        <w:t>Kent New Romney</w:t>
      </w:r>
      <w:r w:rsidRPr="0093658E">
        <w:rPr>
          <w:b/>
        </w:rPr>
        <w:t xml:space="preserve"> </w:t>
      </w:r>
      <w:r w:rsidR="007A089D">
        <w:rPr>
          <w:b/>
        </w:rPr>
        <w:t>– Birth/Bap –</w:t>
      </w:r>
      <w:r w:rsidRPr="0093658E">
        <w:rPr>
          <w:b/>
        </w:rPr>
        <w:t xml:space="preserve"> John Knight</w:t>
      </w:r>
      <w:r>
        <w:t xml:space="preserve"> - s/o Peter Knight (Tyler)</w:t>
      </w:r>
    </w:p>
    <w:p w:rsidR="005F3E1E" w:rsidRDefault="005F3E1E" w:rsidP="005F3E1E">
      <w:r w:rsidRPr="0053031D">
        <w:rPr>
          <w:b/>
        </w:rPr>
        <w:lastRenderedPageBreak/>
        <w:t>1629 – Feb 6</w:t>
      </w:r>
      <w:r w:rsidR="000B2955">
        <w:rPr>
          <w:b/>
        </w:rPr>
        <w:t xml:space="preserve"> – </w:t>
      </w:r>
      <w:r w:rsidR="000B2955" w:rsidRPr="00947D6D">
        <w:rPr>
          <w:b/>
          <w:u w:val="single"/>
        </w:rPr>
        <w:t xml:space="preserve">UK </w:t>
      </w:r>
      <w:r w:rsidRPr="0053031D">
        <w:rPr>
          <w:b/>
          <w:u w:val="single"/>
        </w:rPr>
        <w:t>London</w:t>
      </w:r>
      <w:r w:rsidRPr="0053031D">
        <w:rPr>
          <w:b/>
        </w:rPr>
        <w:t xml:space="preserve"> – Will – Robert Knight, Cit &amp; Grocer </w:t>
      </w:r>
      <w:r>
        <w:t xml:space="preserve">– To his four </w:t>
      </w:r>
      <w:r w:rsidRPr="00947D6D">
        <w:rPr>
          <w:b/>
        </w:rPr>
        <w:t>brothers, Jonas Knight, Oliver Knight, Edward Knight, and Edmond Knight</w:t>
      </w:r>
      <w:r>
        <w:t xml:space="preserve">, two houses in the </w:t>
      </w:r>
      <w:r w:rsidRPr="00C25B9B">
        <w:rPr>
          <w:b/>
        </w:rPr>
        <w:t>County of Kent</w:t>
      </w:r>
      <w:r>
        <w:t xml:space="preserve">, and all lands, etc, pertaining to them, “given by my father to my </w:t>
      </w:r>
      <w:r w:rsidRPr="00947D6D">
        <w:rPr>
          <w:b/>
        </w:rPr>
        <w:t>brother, John Knight, deceased</w:t>
      </w:r>
      <w:r>
        <w:t xml:space="preserve">” which then remained to testator; property in </w:t>
      </w:r>
      <w:r w:rsidRPr="00C25B9B">
        <w:rPr>
          <w:b/>
        </w:rPr>
        <w:t>Arlington, Sussex</w:t>
      </w:r>
      <w:r>
        <w:t xml:space="preserve"> to my masters, Edmond Turvill and Robert Saylor; to </w:t>
      </w:r>
      <w:r w:rsidRPr="00947D6D">
        <w:rPr>
          <w:b/>
        </w:rPr>
        <w:t>sister, Ann Knight</w:t>
      </w:r>
      <w:r>
        <w:t xml:space="preserve">, 150 pounds; to Susan Swinnerton of London, the servant of Edmond Turvill, my master, 50 pounds; </w:t>
      </w:r>
      <w:r w:rsidRPr="009E4E39">
        <w:rPr>
          <w:b/>
        </w:rPr>
        <w:t>George Knight, Richard Knight (nephews?)</w:t>
      </w:r>
      <w:r>
        <w:t xml:space="preserve">; 10 pounds to </w:t>
      </w:r>
      <w:r w:rsidRPr="009E4E39">
        <w:rPr>
          <w:b/>
        </w:rPr>
        <w:t>brother, Jonas</w:t>
      </w:r>
      <w:r w:rsidR="009E4E39" w:rsidRPr="009E4E39">
        <w:rPr>
          <w:b/>
        </w:rPr>
        <w:t xml:space="preserve"> Knight</w:t>
      </w:r>
      <w:r>
        <w:t xml:space="preserve">, and 20 pounds to his children;  “I do give and bequeath to every one of my fellow servants in the house of the said Edmond Turvill, my Master, the sum of ten shillings and to Francis Marshall, 20 shillings”; Turvill and Saylor to be executors.  ( PROB 11: Will Registers, 1624-1643, Piece 157: Scroope, Quire Numbers 1-63 (1630), </w:t>
      </w:r>
      <w:r w:rsidRPr="002314C2">
        <w:t>Prerogative Court of Canterbury Wills, 1384-1858</w:t>
      </w:r>
      <w:r>
        <w:t>)</w:t>
      </w:r>
    </w:p>
    <w:p w:rsidR="005F3E1E" w:rsidRDefault="005F3E1E" w:rsidP="005F3E1E">
      <w:r w:rsidRPr="00021696">
        <w:rPr>
          <w:b/>
        </w:rPr>
        <w:t>1629 – Feb 16</w:t>
      </w:r>
      <w:r w:rsidR="000B2955">
        <w:rPr>
          <w:b/>
        </w:rPr>
        <w:t xml:space="preserve"> – </w:t>
      </w:r>
      <w:r w:rsidR="000B2955" w:rsidRPr="00947D6D">
        <w:rPr>
          <w:b/>
          <w:u w:val="single"/>
        </w:rPr>
        <w:t xml:space="preserve">UK </w:t>
      </w:r>
      <w:r w:rsidRPr="00021696">
        <w:rPr>
          <w:b/>
          <w:u w:val="single"/>
        </w:rPr>
        <w:t>London</w:t>
      </w:r>
      <w:r w:rsidRPr="00021696">
        <w:rPr>
          <w:b/>
        </w:rPr>
        <w:t xml:space="preserve"> – </w:t>
      </w:r>
      <w:r>
        <w:rPr>
          <w:b/>
        </w:rPr>
        <w:t>Admin</w:t>
      </w:r>
      <w:r>
        <w:t xml:space="preserve"> – </w:t>
      </w:r>
      <w:r w:rsidRPr="00234087">
        <w:rPr>
          <w:b/>
        </w:rPr>
        <w:t>John Knight</w:t>
      </w:r>
      <w:r>
        <w:t xml:space="preserve"> – Probate document in Latin. Names </w:t>
      </w:r>
      <w:r w:rsidRPr="00947D6D">
        <w:rPr>
          <w:b/>
        </w:rPr>
        <w:t>children: Nicholas Knight, Charles Knight, Elizabeth Knight, Mary Knight</w:t>
      </w:r>
      <w:r>
        <w:t xml:space="preserve"> (or Marie). (Prerogative Court of Canterbury Wills, 1384-1858, PROB 11: Will Registers, 1624-1643, Piece 157: Scroope, Quire Numbers 1-63 (1630))</w:t>
      </w:r>
    </w:p>
    <w:p w:rsidR="009E4E39" w:rsidRDefault="005F3E1E" w:rsidP="005F3E1E">
      <w:pPr>
        <w:spacing w:before="240" w:after="240"/>
      </w:pPr>
      <w:r w:rsidRPr="00D45AFC">
        <w:rPr>
          <w:b/>
        </w:rPr>
        <w:t>1629 – Feb</w:t>
      </w:r>
      <w:r w:rsidR="000B2955">
        <w:rPr>
          <w:b/>
        </w:rPr>
        <w:t xml:space="preserve"> – </w:t>
      </w:r>
      <w:r w:rsidR="000B2955" w:rsidRPr="00947D6D">
        <w:rPr>
          <w:b/>
          <w:u w:val="single"/>
        </w:rPr>
        <w:t xml:space="preserve">UK </w:t>
      </w:r>
      <w:r w:rsidRPr="00D45AFC">
        <w:rPr>
          <w:b/>
          <w:u w:val="single"/>
        </w:rPr>
        <w:t>Gloucestershire Bristol</w:t>
      </w:r>
      <w:r w:rsidRPr="00D45AFC">
        <w:rPr>
          <w:b/>
        </w:rPr>
        <w:t xml:space="preserve"> – Admin – George Knight, Mercer </w:t>
      </w:r>
      <w:r>
        <w:t xml:space="preserve">– Lease: 1. John Goninge, John Langton merchants, William Turner draper, </w:t>
      </w:r>
      <w:r w:rsidRPr="00F6400F">
        <w:rPr>
          <w:b/>
        </w:rPr>
        <w:t>Thomas Wright</w:t>
      </w:r>
      <w:r>
        <w:t xml:space="preserve"> merchant William Lisset grocer, </w:t>
      </w:r>
      <w:r w:rsidRPr="009E4E39">
        <w:rPr>
          <w:b/>
        </w:rPr>
        <w:t>George Knight mercer</w:t>
      </w:r>
      <w:r>
        <w:t xml:space="preserve">, Ezechiell Wallis mercer, Richard Plea merchant, Alexander James merchant, </w:t>
      </w:r>
      <w:r w:rsidRPr="00F6400F">
        <w:rPr>
          <w:b/>
        </w:rPr>
        <w:t>Peter Hill</w:t>
      </w:r>
      <w:r>
        <w:t xml:space="preserve"> upholsterer, Thomas Deane mercer, Miles Jackson merchant, Robert Elliott draper, Abraham Edwards apothecary, </w:t>
      </w:r>
      <w:r w:rsidRPr="00947D6D">
        <w:rPr>
          <w:b/>
        </w:rPr>
        <w:t>William Neale</w:t>
      </w:r>
      <w:r>
        <w:t xml:space="preserve">, </w:t>
      </w:r>
      <w:r w:rsidRPr="00947D6D">
        <w:rPr>
          <w:b/>
        </w:rPr>
        <w:t>Thomas White, Hughe Yeo</w:t>
      </w:r>
      <w:r>
        <w:t xml:space="preserve"> drapers, Arthure Hibbins merchant, </w:t>
      </w:r>
      <w:r w:rsidRPr="00947D6D">
        <w:rPr>
          <w:b/>
        </w:rPr>
        <w:t>George Newman</w:t>
      </w:r>
      <w:r>
        <w:t xml:space="preserve"> haberdasher; 2. John Meredith baker Messuage in Backe Street 99 years;  Rent £5 p.a. (Bristol Archives, Ref: </w:t>
      </w:r>
      <w:r w:rsidRPr="00D45AFC">
        <w:t>P/St.N/Ch/D/13</w:t>
      </w:r>
      <w:r>
        <w:t>)</w:t>
      </w:r>
      <w:r w:rsidR="009E4E39">
        <w:br/>
      </w:r>
      <w:r w:rsidR="009E4E39" w:rsidRPr="009E4E39">
        <w:rPr>
          <w:b/>
        </w:rPr>
        <w:t>Note</w:t>
      </w:r>
      <w:r w:rsidR="009E4E39">
        <w:t>: Compare this list of names to persons found associated with Capt. Peter Knight of No</w:t>
      </w:r>
      <w:r w:rsidR="00F6400F">
        <w:t>rthumberland, VA!</w:t>
      </w:r>
    </w:p>
    <w:p w:rsidR="001470B7" w:rsidRDefault="005F3E1E" w:rsidP="001470B7">
      <w:pPr>
        <w:spacing w:before="240" w:after="240"/>
      </w:pPr>
      <w:r>
        <w:rPr>
          <w:b/>
        </w:rPr>
        <w:t xml:space="preserve">1629 - Mar 14 </w:t>
      </w:r>
      <w:r>
        <w:t xml:space="preserve">– </w:t>
      </w:r>
      <w:r w:rsidRPr="00B327A4">
        <w:rPr>
          <w:b/>
          <w:u w:val="single"/>
        </w:rPr>
        <w:t xml:space="preserve">VA </w:t>
      </w:r>
      <w:r w:rsidRPr="003C06A0">
        <w:rPr>
          <w:b/>
          <w:u w:val="single"/>
        </w:rPr>
        <w:t>Accomack</w:t>
      </w:r>
      <w:r w:rsidRPr="00C25B9B">
        <w:rPr>
          <w:b/>
        </w:rPr>
        <w:t xml:space="preserve"> – Admin - Roger Saunders, Marriner</w:t>
      </w:r>
      <w:r>
        <w:t xml:space="preserve"> – Land patent: “of Accomacke, 50 acs. upon the E. shoare of Chesapeake (Chesepiacke) Bay, abutting S. on ground of John Blore, dec’d., now in possession of sd. Robert, N. along the water side to land of Capt. Henry Fleete &amp; W. upon the maine bay. Lease, as above.” (Nugent I, pp.13-14) A second pantent to Roger Saunders, Gent, for 300 acs. at Accomacke “commonly called the Indian Fields” on 1631 Oct 6. (Nugent I, p. 15) </w:t>
      </w:r>
    </w:p>
    <w:p w:rsidR="005F3E1E" w:rsidRDefault="005F3E1E" w:rsidP="005F3E1E">
      <w:r w:rsidRPr="0093658E">
        <w:rPr>
          <w:b/>
        </w:rPr>
        <w:t>1629 – Mar 16</w:t>
      </w:r>
      <w:r w:rsidR="000B2955">
        <w:rPr>
          <w:b/>
        </w:rPr>
        <w:t xml:space="preserve"> – </w:t>
      </w:r>
      <w:r w:rsidR="000B2955" w:rsidRPr="00F6400F">
        <w:rPr>
          <w:b/>
          <w:u w:val="single"/>
        </w:rPr>
        <w:t xml:space="preserve">UK </w:t>
      </w:r>
      <w:r w:rsidRPr="0093658E">
        <w:rPr>
          <w:b/>
          <w:u w:val="single"/>
        </w:rPr>
        <w:t>Kent Old Romney</w:t>
      </w:r>
      <w:r w:rsidRPr="0093658E">
        <w:rPr>
          <w:b/>
        </w:rPr>
        <w:t xml:space="preserve"> – Mar – Elizabeth Knight &amp; Godfrey Martin</w:t>
      </w:r>
      <w:r>
        <w:rPr>
          <w:b/>
        </w:rPr>
        <w:t xml:space="preserve"> </w:t>
      </w:r>
      <w:r w:rsidRPr="001F77E8">
        <w:t>(Tyler)</w:t>
      </w:r>
    </w:p>
    <w:p w:rsidR="005F3E1E" w:rsidRDefault="005F3E1E" w:rsidP="005F3E1E">
      <w:pPr>
        <w:rPr>
          <w:b/>
        </w:rPr>
      </w:pPr>
      <w:r w:rsidRPr="006326EB">
        <w:rPr>
          <w:b/>
        </w:rPr>
        <w:t>1629 – Mar 20</w:t>
      </w:r>
      <w:r w:rsidR="000B2955">
        <w:rPr>
          <w:b/>
        </w:rPr>
        <w:t xml:space="preserve"> – </w:t>
      </w:r>
      <w:r w:rsidR="000B2955" w:rsidRPr="00F6400F">
        <w:rPr>
          <w:b/>
          <w:u w:val="single"/>
        </w:rPr>
        <w:t xml:space="preserve">UK </w:t>
      </w:r>
      <w:r w:rsidRPr="006326EB">
        <w:rPr>
          <w:b/>
          <w:u w:val="single"/>
        </w:rPr>
        <w:t>Kent Chillenden</w:t>
      </w:r>
      <w:r w:rsidRPr="006326EB">
        <w:rPr>
          <w:b/>
        </w:rPr>
        <w:t xml:space="preserve"> </w:t>
      </w:r>
      <w:r w:rsidR="007A089D">
        <w:rPr>
          <w:b/>
        </w:rPr>
        <w:t>– Birth/Bap –</w:t>
      </w:r>
      <w:r w:rsidRPr="006326EB">
        <w:rPr>
          <w:b/>
        </w:rPr>
        <w:t xml:space="preserve"> Elizabeth Knight</w:t>
      </w:r>
      <w:r>
        <w:t xml:space="preserve"> – d/o John Knight </w:t>
      </w:r>
      <w:r w:rsidRPr="001F77E8">
        <w:t>(Tyler)</w:t>
      </w:r>
    </w:p>
    <w:p w:rsidR="005F3E1E" w:rsidRDefault="005F3E1E" w:rsidP="005F3E1E">
      <w:r w:rsidRPr="0093658E">
        <w:rPr>
          <w:b/>
        </w:rPr>
        <w:t>1629 – Mar 22</w:t>
      </w:r>
      <w:r w:rsidR="000B2955">
        <w:rPr>
          <w:b/>
        </w:rPr>
        <w:t xml:space="preserve"> – </w:t>
      </w:r>
      <w:r w:rsidR="000B2955" w:rsidRPr="00F6400F">
        <w:rPr>
          <w:b/>
          <w:u w:val="single"/>
        </w:rPr>
        <w:t xml:space="preserve">UK </w:t>
      </w:r>
      <w:r w:rsidRPr="0093658E">
        <w:rPr>
          <w:b/>
          <w:u w:val="single"/>
        </w:rPr>
        <w:t>Kent Hythe</w:t>
      </w:r>
      <w:r w:rsidRPr="0093658E">
        <w:rPr>
          <w:b/>
        </w:rPr>
        <w:t xml:space="preserve"> </w:t>
      </w:r>
      <w:r w:rsidR="007A089D">
        <w:rPr>
          <w:b/>
        </w:rPr>
        <w:t>– Birth/Bap –</w:t>
      </w:r>
      <w:r w:rsidRPr="0093658E">
        <w:rPr>
          <w:b/>
        </w:rPr>
        <w:t xml:space="preserve"> Thomas Knight</w:t>
      </w:r>
      <w:r>
        <w:t xml:space="preserve"> - s/o Thomas Knight </w:t>
      </w:r>
      <w:r w:rsidRPr="001F77E8">
        <w:t>(Tyler)</w:t>
      </w:r>
    </w:p>
    <w:p w:rsidR="005F3E1E" w:rsidRDefault="005F3E1E" w:rsidP="005F3E1E">
      <w:r w:rsidRPr="0093658E">
        <w:rPr>
          <w:b/>
        </w:rPr>
        <w:t>1629 – Apr 3</w:t>
      </w:r>
      <w:r w:rsidR="000B2955">
        <w:rPr>
          <w:b/>
        </w:rPr>
        <w:t xml:space="preserve"> – </w:t>
      </w:r>
      <w:r w:rsidR="000B2955" w:rsidRPr="00F6400F">
        <w:rPr>
          <w:b/>
          <w:u w:val="single"/>
        </w:rPr>
        <w:t xml:space="preserve">UK </w:t>
      </w:r>
      <w:r w:rsidRPr="0093658E">
        <w:rPr>
          <w:b/>
          <w:u w:val="single"/>
        </w:rPr>
        <w:t>London St Bride</w:t>
      </w:r>
      <w:r w:rsidRPr="0093658E">
        <w:rPr>
          <w:b/>
        </w:rPr>
        <w:t xml:space="preserve"> – Bur – Peter Knight</w:t>
      </w:r>
      <w:r>
        <w:t xml:space="preserve"> – haberdasher, housekeeper (property owner) (London Met Arch) </w:t>
      </w:r>
      <w:r w:rsidR="00F6400F">
        <w:br/>
      </w:r>
      <w:r w:rsidRPr="00F6400F">
        <w:rPr>
          <w:b/>
        </w:rPr>
        <w:t>Note</w:t>
      </w:r>
      <w:r>
        <w:t>: This is the father of Peter Knight b 1620 at St Bride’s. Clearly, if th</w:t>
      </w:r>
      <w:r w:rsidR="00F6400F">
        <w:t xml:space="preserve">e son of this Peter Knight, born in 1620, </w:t>
      </w:r>
      <w:r>
        <w:t xml:space="preserve">is is Capt. Peter Knight of Northumberland, VA, then he cannot be the son of Peter Knight, Merchant of Gloucester VA. </w:t>
      </w:r>
    </w:p>
    <w:p w:rsidR="005F3E1E" w:rsidRDefault="005F3E1E" w:rsidP="005F3E1E">
      <w:r w:rsidRPr="0093658E">
        <w:rPr>
          <w:b/>
        </w:rPr>
        <w:lastRenderedPageBreak/>
        <w:t>1629 – Jun 16</w:t>
      </w:r>
      <w:r w:rsidR="000B2955">
        <w:rPr>
          <w:b/>
        </w:rPr>
        <w:t xml:space="preserve"> – </w:t>
      </w:r>
      <w:r w:rsidR="000B2955" w:rsidRPr="00F6400F">
        <w:rPr>
          <w:b/>
          <w:u w:val="single"/>
        </w:rPr>
        <w:t xml:space="preserve">UK </w:t>
      </w:r>
      <w:r w:rsidRPr="0093658E">
        <w:rPr>
          <w:b/>
          <w:u w:val="single"/>
        </w:rPr>
        <w:t>London St Bride</w:t>
      </w:r>
      <w:r w:rsidRPr="0093658E">
        <w:rPr>
          <w:b/>
        </w:rPr>
        <w:t xml:space="preserve"> – Bur – William Knight</w:t>
      </w:r>
      <w:r>
        <w:t xml:space="preserve"> - s/o John</w:t>
      </w:r>
      <w:r w:rsidR="00F6400F">
        <w:t xml:space="preserve"> Knight</w:t>
      </w:r>
      <w:r>
        <w:t xml:space="preserve"> (London Met Arch)</w:t>
      </w:r>
    </w:p>
    <w:p w:rsidR="005F3E1E" w:rsidRDefault="005F3E1E" w:rsidP="005F3E1E">
      <w:r w:rsidRPr="000056FB">
        <w:rPr>
          <w:b/>
        </w:rPr>
        <w:t>1629 – Sep 10</w:t>
      </w:r>
      <w:r w:rsidR="000B2955">
        <w:rPr>
          <w:b/>
        </w:rPr>
        <w:t xml:space="preserve"> – </w:t>
      </w:r>
      <w:r w:rsidR="000B2955" w:rsidRPr="00F6400F">
        <w:rPr>
          <w:b/>
          <w:u w:val="single"/>
        </w:rPr>
        <w:t xml:space="preserve">UK </w:t>
      </w:r>
      <w:r w:rsidRPr="000056FB">
        <w:rPr>
          <w:b/>
          <w:u w:val="single"/>
        </w:rPr>
        <w:t>Kent Tenterden</w:t>
      </w:r>
      <w:r w:rsidRPr="000056FB">
        <w:rPr>
          <w:b/>
        </w:rPr>
        <w:t xml:space="preserve"> – Mar – Thomas Knight &amp; Amy Shepherd</w:t>
      </w:r>
      <w:r>
        <w:t xml:space="preserve"> (Shepheard) (Tyler)</w:t>
      </w:r>
    </w:p>
    <w:p w:rsidR="005F3E1E" w:rsidRPr="0093658E" w:rsidRDefault="005F3E1E" w:rsidP="005F3E1E">
      <w:pPr>
        <w:rPr>
          <w:b/>
        </w:rPr>
      </w:pPr>
      <w:r w:rsidRPr="0093658E">
        <w:rPr>
          <w:b/>
          <w:szCs w:val="24"/>
        </w:rPr>
        <w:t>1629 – Sep 13</w:t>
      </w:r>
      <w:r w:rsidR="000B2955">
        <w:rPr>
          <w:b/>
          <w:szCs w:val="24"/>
        </w:rPr>
        <w:t xml:space="preserve"> – </w:t>
      </w:r>
      <w:r w:rsidR="000B2955" w:rsidRPr="00F6400F">
        <w:rPr>
          <w:b/>
          <w:szCs w:val="24"/>
          <w:u w:val="single"/>
        </w:rPr>
        <w:t xml:space="preserve">UK </w:t>
      </w:r>
      <w:r w:rsidRPr="0093658E">
        <w:rPr>
          <w:b/>
          <w:szCs w:val="24"/>
          <w:u w:val="single"/>
        </w:rPr>
        <w:t>London Southwark</w:t>
      </w:r>
      <w:r w:rsidRPr="0093658E">
        <w:rPr>
          <w:b/>
          <w:szCs w:val="24"/>
        </w:rPr>
        <w:t xml:space="preserve"> </w:t>
      </w:r>
      <w:r w:rsidR="007A089D">
        <w:rPr>
          <w:b/>
          <w:szCs w:val="24"/>
        </w:rPr>
        <w:t>– Birth/Bap –</w:t>
      </w:r>
      <w:r w:rsidRPr="0093658E">
        <w:rPr>
          <w:b/>
          <w:szCs w:val="24"/>
        </w:rPr>
        <w:t xml:space="preserve"> Allen Knight (Allin)</w:t>
      </w:r>
      <w:r>
        <w:rPr>
          <w:szCs w:val="24"/>
        </w:rPr>
        <w:t xml:space="preserve"> - </w:t>
      </w:r>
      <w:r w:rsidRPr="00BC4DE8">
        <w:rPr>
          <w:szCs w:val="24"/>
        </w:rPr>
        <w:t xml:space="preserve"> s/o Peter</w:t>
      </w:r>
      <w:r>
        <w:rPr>
          <w:szCs w:val="24"/>
        </w:rPr>
        <w:t xml:space="preserve"> </w:t>
      </w:r>
      <w:r w:rsidR="00F6400F">
        <w:rPr>
          <w:szCs w:val="24"/>
        </w:rPr>
        <w:t xml:space="preserve">Knight </w:t>
      </w:r>
      <w:r>
        <w:t>(London Met Arch)</w:t>
      </w:r>
    </w:p>
    <w:p w:rsidR="005F3E1E" w:rsidRDefault="005F3E1E" w:rsidP="005F3E1E">
      <w:r w:rsidRPr="00CD5FD4">
        <w:rPr>
          <w:b/>
        </w:rPr>
        <w:t>1629 – Oct 10</w:t>
      </w:r>
      <w:r w:rsidR="000B2955">
        <w:rPr>
          <w:b/>
        </w:rPr>
        <w:t xml:space="preserve"> – </w:t>
      </w:r>
      <w:r w:rsidR="000B2955" w:rsidRPr="00F6400F">
        <w:rPr>
          <w:b/>
          <w:u w:val="single"/>
        </w:rPr>
        <w:t xml:space="preserve">UK </w:t>
      </w:r>
      <w:r w:rsidRPr="00CD5FD4">
        <w:rPr>
          <w:b/>
          <w:u w:val="single"/>
        </w:rPr>
        <w:t>Cornwall Truro</w:t>
      </w:r>
      <w:r w:rsidRPr="00CD5FD4">
        <w:rPr>
          <w:b/>
        </w:rPr>
        <w:t xml:space="preserve"> – Admin – John Knight</w:t>
      </w:r>
      <w:r>
        <w:t xml:space="preserve"> - Counterpart of lease in reversion, for 99 years on lives of (2) and Jane Knight, his sister; to commence from death of Thomas Knight.  (1) John Arundell of Lanherne, esquire;  (2)</w:t>
      </w:r>
      <w:r w:rsidRPr="00F6400F">
        <w:rPr>
          <w:b/>
        </w:rPr>
        <w:t xml:space="preserve"> John Knight of Truro</w:t>
      </w:r>
      <w:r>
        <w:t xml:space="preserve">, executor of </w:t>
      </w:r>
      <w:r w:rsidRPr="00F6400F">
        <w:rPr>
          <w:b/>
        </w:rPr>
        <w:t>Richard Knight, deceased, his father</w:t>
      </w:r>
      <w:r>
        <w:t xml:space="preserve">;  Property Tenement in Truro in the High Street there, and close called Gweale Clocke Prenyar (2 acres), and one other close of land called Gweale yeate (¾ acre), late in the tenure of </w:t>
      </w:r>
      <w:r w:rsidRPr="00F6400F">
        <w:rPr>
          <w:b/>
        </w:rPr>
        <w:t>Thomas Knight</w:t>
      </w:r>
      <w:r>
        <w:t xml:space="preserve">. Mineral and timber rights reserved to (1).  Consideration £30;  Rent from the commencement of the reversion) 9s. 8d. a year;  One capon yearly or 12d.; One harvest journey or 4d.  Heriot of one best beast;  Covenants:  To do common suit to the court of the manor;  To act as reeve in turn;  To repair and maintain the property.  (Cornwall Record Office, Ref: </w:t>
      </w:r>
      <w:r w:rsidRPr="00CD5FD4">
        <w:t>AR/4/1046</w:t>
      </w:r>
      <w:r>
        <w:t>)</w:t>
      </w:r>
    </w:p>
    <w:p w:rsidR="005F3E1E" w:rsidRDefault="005F3E1E" w:rsidP="005F3E1E">
      <w:r w:rsidRPr="0014020F">
        <w:rPr>
          <w:b/>
        </w:rPr>
        <w:t>1629</w:t>
      </w:r>
      <w:r w:rsidR="000B2955">
        <w:rPr>
          <w:b/>
        </w:rPr>
        <w:t xml:space="preserve"> – </w:t>
      </w:r>
      <w:r w:rsidR="000B2955" w:rsidRPr="00F6400F">
        <w:rPr>
          <w:b/>
          <w:u w:val="single"/>
        </w:rPr>
        <w:t xml:space="preserve">UK </w:t>
      </w:r>
      <w:r w:rsidRPr="0014020F">
        <w:rPr>
          <w:b/>
          <w:u w:val="single"/>
        </w:rPr>
        <w:t>Sussex Arlington</w:t>
      </w:r>
      <w:r w:rsidRPr="0014020F">
        <w:rPr>
          <w:b/>
        </w:rPr>
        <w:t xml:space="preserve"> – </w:t>
      </w:r>
      <w:r>
        <w:rPr>
          <w:b/>
        </w:rPr>
        <w:t>Chancery</w:t>
      </w:r>
      <w:r w:rsidRPr="0014020F">
        <w:rPr>
          <w:b/>
        </w:rPr>
        <w:t xml:space="preserve"> – Peter Knight</w:t>
      </w:r>
      <w:r>
        <w:t xml:space="preserve"> - Plaintiffs: Peter Knight, youngest </w:t>
      </w:r>
      <w:r w:rsidRPr="00F6400F">
        <w:rPr>
          <w:b/>
        </w:rPr>
        <w:t>son of William Knight, clerk deceased late of Arlington, Sussex</w:t>
      </w:r>
      <w:r>
        <w:t xml:space="preserve">. Defendants: </w:t>
      </w:r>
      <w:r w:rsidRPr="00F6400F">
        <w:rPr>
          <w:b/>
        </w:rPr>
        <w:t>Elizabeth Knight, John Knight and William Knight</w:t>
      </w:r>
      <w:r>
        <w:t xml:space="preserve">.  Document type: bill and answer. (National Archives, Kew England, Ref: </w:t>
      </w:r>
      <w:r w:rsidRPr="0014020F">
        <w:t>C 2/ChasI/K14/27</w:t>
      </w:r>
      <w:r>
        <w:t>)</w:t>
      </w:r>
      <w:r w:rsidRPr="0014020F">
        <w:t xml:space="preserve"> </w:t>
      </w:r>
    </w:p>
    <w:p w:rsidR="005F3E1E" w:rsidRDefault="005F3E1E" w:rsidP="005F3E1E">
      <w:r>
        <w:rPr>
          <w:b/>
        </w:rPr>
        <w:t xml:space="preserve">1629 </w:t>
      </w:r>
      <w:r>
        <w:t xml:space="preserve">– </w:t>
      </w:r>
      <w:r w:rsidRPr="00896CE9">
        <w:rPr>
          <w:b/>
          <w:u w:val="single"/>
        </w:rPr>
        <w:t>Virginia Colony</w:t>
      </w:r>
      <w:r w:rsidR="00F6400F">
        <w:rPr>
          <w:b/>
          <w:u w:val="single"/>
        </w:rPr>
        <w:t xml:space="preserve"> / UK London</w:t>
      </w:r>
      <w:r w:rsidRPr="00C25B9B">
        <w:rPr>
          <w:b/>
        </w:rPr>
        <w:t xml:space="preserve"> – Info </w:t>
      </w:r>
      <w:r w:rsidR="00F6400F">
        <w:rPr>
          <w:b/>
        </w:rPr>
        <w:t>–</w:t>
      </w:r>
      <w:r w:rsidRPr="00C25B9B">
        <w:rPr>
          <w:b/>
        </w:rPr>
        <w:t xml:space="preserve"> </w:t>
      </w:r>
      <w:r w:rsidR="00F6400F">
        <w:rPr>
          <w:b/>
        </w:rPr>
        <w:t xml:space="preserve">Calvert vs Claiborne - </w:t>
      </w:r>
      <w:r w:rsidRPr="00896CE9">
        <w:t>In 1629, George Calvert, 1st Baron Baltimore, arrived in Virginia, having traveled south from Avalon, his failed colony on Newfoundland. Calvert was not welcomed by the Virginians, both because his Catholicism offended them as Protestants, and because it was no secret that Calvert desired a charter for a portion of the land that the Virginians considered their own. After a brief stay, Calvert returned to England to press for just such a charter</w:t>
      </w:r>
      <w:r>
        <w:t xml:space="preserve">; </w:t>
      </w:r>
      <w:r w:rsidRPr="00B327A4">
        <w:rPr>
          <w:b/>
        </w:rPr>
        <w:t>William Claiborne</w:t>
      </w:r>
      <w:r w:rsidRPr="00896CE9">
        <w:t xml:space="preserve">, in his capacity as Secretary of State of Virginia colony, was sent to England to argue the Virginians' case. </w:t>
      </w:r>
    </w:p>
    <w:p w:rsidR="005F3E1E" w:rsidRDefault="00F6400F" w:rsidP="005F3E1E">
      <w:r>
        <w:t xml:space="preserve">In England, </w:t>
      </w:r>
      <w:r w:rsidR="005F3E1E" w:rsidRPr="00896CE9">
        <w:t xml:space="preserve">Calvert, a former high official in the government of King James I, asked the Privy Council for permission to build a colony, to be called Carolina, on land south of the Virginia settlements in area of the modern-day North Carolina, South Carolina, and Georgia. Claiborne arrived soon afterwards and expressed the concerns of Virginia that its territorial integrity was being threatened. He was joined in his protests by </w:t>
      </w:r>
      <w:r w:rsidR="005F3E1E" w:rsidRPr="00B327A4">
        <w:rPr>
          <w:i/>
        </w:rPr>
        <w:t>a group of London merchants</w:t>
      </w:r>
      <w:r w:rsidR="005F3E1E" w:rsidRPr="00896CE9">
        <w:t xml:space="preserve"> who planned to build a sugar colony in the same area. Claiborne, received a royal trading commission through </w:t>
      </w:r>
      <w:r w:rsidR="005F3E1E" w:rsidRPr="00B327A4">
        <w:rPr>
          <w:i/>
        </w:rPr>
        <w:t>one of his London supporters in 1631</w:t>
      </w:r>
      <w:r w:rsidR="005F3E1E" w:rsidRPr="00896CE9">
        <w:t>, one which granted him the right to trade with the natives on all lands in the mid-Atlantic where there was not already a patent in effect.</w:t>
      </w:r>
      <w:r w:rsidR="005F3E1E">
        <w:t xml:space="preserve"> (VA Hist Online)</w:t>
      </w:r>
    </w:p>
    <w:p w:rsidR="00A43B03" w:rsidRDefault="00A43B03" w:rsidP="00A43B03">
      <w:pPr>
        <w:pStyle w:val="Heading2"/>
      </w:pPr>
      <w:r>
        <w:t>1630</w:t>
      </w:r>
    </w:p>
    <w:p w:rsidR="005F3E1E" w:rsidRDefault="005F3E1E" w:rsidP="005F3E1E">
      <w:r w:rsidRPr="0093658E">
        <w:rPr>
          <w:b/>
          <w:szCs w:val="24"/>
        </w:rPr>
        <w:t>1630 – Jan 1</w:t>
      </w:r>
      <w:r w:rsidR="000B2955">
        <w:rPr>
          <w:b/>
          <w:szCs w:val="24"/>
        </w:rPr>
        <w:t xml:space="preserve"> – </w:t>
      </w:r>
      <w:r w:rsidR="000B2955" w:rsidRPr="00427E21">
        <w:rPr>
          <w:b/>
          <w:szCs w:val="24"/>
          <w:u w:val="single"/>
        </w:rPr>
        <w:t xml:space="preserve">UK </w:t>
      </w:r>
      <w:r w:rsidRPr="0093658E">
        <w:rPr>
          <w:b/>
          <w:szCs w:val="24"/>
          <w:u w:val="single"/>
        </w:rPr>
        <w:t>London St Bride</w:t>
      </w:r>
      <w:r w:rsidRPr="0093658E">
        <w:rPr>
          <w:b/>
          <w:szCs w:val="24"/>
        </w:rPr>
        <w:t xml:space="preserve"> – Bur – Rebecka</w:t>
      </w:r>
      <w:r w:rsidR="00427E21">
        <w:rPr>
          <w:b/>
          <w:szCs w:val="24"/>
        </w:rPr>
        <w:t xml:space="preserve"> Knight</w:t>
      </w:r>
      <w:r w:rsidRPr="00BC4DE8">
        <w:rPr>
          <w:szCs w:val="24"/>
        </w:rPr>
        <w:t xml:space="preserve"> </w:t>
      </w:r>
      <w:r>
        <w:rPr>
          <w:szCs w:val="24"/>
        </w:rPr>
        <w:t xml:space="preserve">- </w:t>
      </w:r>
      <w:r w:rsidRPr="00BC4DE8">
        <w:rPr>
          <w:szCs w:val="24"/>
        </w:rPr>
        <w:t>d/o Arthur Knight</w:t>
      </w:r>
    </w:p>
    <w:p w:rsidR="005F3E1E" w:rsidRDefault="005F3E1E" w:rsidP="005F3E1E">
      <w:r w:rsidRPr="00631970">
        <w:rPr>
          <w:b/>
        </w:rPr>
        <w:t>1630 – Apr 9</w:t>
      </w:r>
      <w:r w:rsidR="000B2955">
        <w:rPr>
          <w:b/>
        </w:rPr>
        <w:t xml:space="preserve"> – </w:t>
      </w:r>
      <w:r w:rsidR="000B2955" w:rsidRPr="00427E21">
        <w:rPr>
          <w:b/>
          <w:u w:val="single"/>
        </w:rPr>
        <w:t xml:space="preserve">UK </w:t>
      </w:r>
      <w:r>
        <w:rPr>
          <w:b/>
          <w:u w:val="single"/>
        </w:rPr>
        <w:t>London</w:t>
      </w:r>
      <w:r w:rsidRPr="00616D11">
        <w:rPr>
          <w:b/>
        </w:rPr>
        <w:t xml:space="preserve"> - </w:t>
      </w:r>
      <w:r w:rsidRPr="00631970">
        <w:rPr>
          <w:b/>
        </w:rPr>
        <w:t>Will – William Knight</w:t>
      </w:r>
      <w:r>
        <w:t xml:space="preserve"> – Estate to be divided into 3 parts, wife Elizabeth to have 1/3 and remainder to be divided among 3 children, </w:t>
      </w:r>
      <w:r w:rsidRPr="00427E21">
        <w:rPr>
          <w:b/>
        </w:rPr>
        <w:t>William Knight, John Knight and Mary Knight</w:t>
      </w:r>
      <w:r>
        <w:t xml:space="preserve">; wife to be executrix. (Prerogative Court of Canterbury Wills, 1384-1858, PROB 11: Will Registers, 1624-1643, Piece </w:t>
      </w:r>
      <w:r>
        <w:lastRenderedPageBreak/>
        <w:t xml:space="preserve">157: Scroope, Quire Numbers 1-63 (1630)) No clue as to location of residence in text </w:t>
      </w:r>
      <w:r w:rsidR="00905D78">
        <w:t>S</w:t>
      </w:r>
      <w:r>
        <w:t xml:space="preserve">so I have put “London”. </w:t>
      </w:r>
    </w:p>
    <w:p w:rsidR="005F3E1E" w:rsidRDefault="005F3E1E" w:rsidP="005F3E1E">
      <w:pPr>
        <w:rPr>
          <w:b/>
          <w:szCs w:val="24"/>
        </w:rPr>
      </w:pPr>
      <w:r w:rsidRPr="0093658E">
        <w:rPr>
          <w:b/>
          <w:szCs w:val="24"/>
        </w:rPr>
        <w:t>1630 – Apr 15</w:t>
      </w:r>
      <w:r w:rsidR="00427E21">
        <w:rPr>
          <w:b/>
          <w:szCs w:val="24"/>
        </w:rPr>
        <w:t xml:space="preserve"> – </w:t>
      </w:r>
      <w:r w:rsidR="00427E21" w:rsidRPr="00ED4B24">
        <w:rPr>
          <w:b/>
          <w:szCs w:val="24"/>
          <w:u w:val="single"/>
        </w:rPr>
        <w:t xml:space="preserve">UK </w:t>
      </w:r>
      <w:r w:rsidRPr="0093658E">
        <w:rPr>
          <w:b/>
          <w:szCs w:val="24"/>
          <w:u w:val="single"/>
        </w:rPr>
        <w:t>Hampshire Romsey</w:t>
      </w:r>
      <w:r w:rsidRPr="0093658E">
        <w:rPr>
          <w:b/>
          <w:szCs w:val="24"/>
        </w:rPr>
        <w:t xml:space="preserve"> – Mar – Cicely Knight &amp; Thomas Collins</w:t>
      </w:r>
      <w:r w:rsidR="00ED4B24">
        <w:rPr>
          <w:b/>
          <w:szCs w:val="24"/>
        </w:rPr>
        <w:t xml:space="preserve"> </w:t>
      </w:r>
      <w:r w:rsidR="00ED4B24" w:rsidRPr="00ED4B24">
        <w:rPr>
          <w:szCs w:val="24"/>
        </w:rPr>
        <w:t>(London Met Arch)</w:t>
      </w:r>
    </w:p>
    <w:p w:rsidR="005F3E1E" w:rsidRPr="0093658E" w:rsidRDefault="005F3E1E" w:rsidP="005F3E1E">
      <w:pPr>
        <w:rPr>
          <w:b/>
        </w:rPr>
      </w:pPr>
      <w:r>
        <w:rPr>
          <w:b/>
          <w:szCs w:val="24"/>
        </w:rPr>
        <w:t>1630 – Apr 16</w:t>
      </w:r>
      <w:r w:rsidR="00427E21">
        <w:rPr>
          <w:b/>
          <w:szCs w:val="24"/>
        </w:rPr>
        <w:t xml:space="preserve"> – </w:t>
      </w:r>
      <w:r w:rsidR="00427E21" w:rsidRPr="00ED4B24">
        <w:rPr>
          <w:b/>
          <w:szCs w:val="24"/>
          <w:u w:val="single"/>
        </w:rPr>
        <w:t xml:space="preserve">UK </w:t>
      </w:r>
      <w:r w:rsidRPr="002323BA">
        <w:rPr>
          <w:b/>
          <w:szCs w:val="24"/>
          <w:u w:val="single"/>
        </w:rPr>
        <w:t>Shropshire</w:t>
      </w:r>
      <w:r>
        <w:rPr>
          <w:b/>
          <w:szCs w:val="24"/>
        </w:rPr>
        <w:t xml:space="preserve"> – Camb Alum – John Knight</w:t>
      </w:r>
      <w:r w:rsidRPr="007B7A91">
        <w:rPr>
          <w:szCs w:val="24"/>
        </w:rPr>
        <w:t xml:space="preserve"> - Adm. pens. at EMMANUEL, Apr. 16, 1630. Of Salop.</w:t>
      </w:r>
    </w:p>
    <w:p w:rsidR="005F3E1E" w:rsidRDefault="005F3E1E" w:rsidP="005F3E1E">
      <w:r w:rsidRPr="00DF52C7">
        <w:rPr>
          <w:b/>
        </w:rPr>
        <w:t>1630 – Apr 20</w:t>
      </w:r>
      <w:r w:rsidR="00427E21">
        <w:rPr>
          <w:b/>
        </w:rPr>
        <w:t xml:space="preserve"> – </w:t>
      </w:r>
      <w:r w:rsidR="00427E21" w:rsidRPr="00ED4B24">
        <w:rPr>
          <w:b/>
          <w:u w:val="single"/>
        </w:rPr>
        <w:t xml:space="preserve">UK </w:t>
      </w:r>
      <w:r w:rsidRPr="00DF52C7">
        <w:rPr>
          <w:b/>
          <w:u w:val="single"/>
        </w:rPr>
        <w:t>London St Stephens</w:t>
      </w:r>
      <w:r w:rsidRPr="00DF52C7">
        <w:rPr>
          <w:b/>
        </w:rPr>
        <w:t xml:space="preserve"> – </w:t>
      </w:r>
      <w:r w:rsidR="00ED4B24">
        <w:rPr>
          <w:b/>
        </w:rPr>
        <w:t>Admin</w:t>
      </w:r>
      <w:r w:rsidRPr="00DF52C7">
        <w:rPr>
          <w:b/>
        </w:rPr>
        <w:t xml:space="preserve"> – Sarah Knight</w:t>
      </w:r>
      <w:r>
        <w:t xml:space="preserve"> – </w:t>
      </w:r>
      <w:r w:rsidR="00ED4B24">
        <w:t>Probate doc i</w:t>
      </w:r>
      <w:r>
        <w:t xml:space="preserve">n Latin; names mentioned: </w:t>
      </w:r>
      <w:r w:rsidRPr="00ED4B24">
        <w:rPr>
          <w:b/>
        </w:rPr>
        <w:t>Melchisideck Bullock, Priscilla Bullock</w:t>
      </w:r>
      <w:r>
        <w:t>. (Prerogative Court of Canterbury Wills, 1384-1858, PROB 11: Will Registers, 1624-1643, Piece 157: Scroope, Quire Numbers 1-63 (1630))</w:t>
      </w:r>
      <w:r w:rsidR="00ED4B24">
        <w:br/>
      </w:r>
      <w:r w:rsidR="00ED4B24" w:rsidRPr="00ED4B24">
        <w:rPr>
          <w:b/>
        </w:rPr>
        <w:t>Note</w:t>
      </w:r>
      <w:r w:rsidR="00ED4B24">
        <w:t xml:space="preserve">: See </w:t>
      </w:r>
      <w:r w:rsidR="00F63E01" w:rsidRPr="00992101">
        <w:rPr>
          <w:b/>
          <w:szCs w:val="24"/>
        </w:rPr>
        <w:t xml:space="preserve">Will </w:t>
      </w:r>
      <w:r w:rsidR="00F63E01">
        <w:rPr>
          <w:b/>
          <w:szCs w:val="24"/>
        </w:rPr>
        <w:t>– Nunc:</w:t>
      </w:r>
      <w:r w:rsidR="00ED4B24">
        <w:t xml:space="preserve"> 1628 Jan 2.</w:t>
      </w:r>
    </w:p>
    <w:p w:rsidR="005F3E1E" w:rsidRDefault="005F3E1E" w:rsidP="005F3E1E">
      <w:pPr>
        <w:rPr>
          <w:szCs w:val="24"/>
        </w:rPr>
      </w:pPr>
      <w:r w:rsidRPr="0093658E">
        <w:rPr>
          <w:b/>
          <w:szCs w:val="24"/>
        </w:rPr>
        <w:t>1630 – Apr 21</w:t>
      </w:r>
      <w:r w:rsidR="00427E21">
        <w:rPr>
          <w:b/>
          <w:szCs w:val="24"/>
        </w:rPr>
        <w:t xml:space="preserve"> – </w:t>
      </w:r>
      <w:r w:rsidR="00427E21" w:rsidRPr="000E27FE">
        <w:rPr>
          <w:b/>
          <w:szCs w:val="24"/>
          <w:u w:val="single"/>
        </w:rPr>
        <w:t xml:space="preserve">UK </w:t>
      </w:r>
      <w:r w:rsidRPr="0093658E">
        <w:rPr>
          <w:b/>
          <w:szCs w:val="24"/>
          <w:u w:val="single"/>
        </w:rPr>
        <w:t>London St Bride</w:t>
      </w:r>
      <w:r w:rsidRPr="0093658E">
        <w:rPr>
          <w:b/>
          <w:szCs w:val="24"/>
        </w:rPr>
        <w:t xml:space="preserve"> </w:t>
      </w:r>
      <w:r w:rsidR="007A089D">
        <w:rPr>
          <w:b/>
          <w:szCs w:val="24"/>
        </w:rPr>
        <w:t>– Birth/Bap –</w:t>
      </w:r>
      <w:r w:rsidRPr="0093658E">
        <w:rPr>
          <w:b/>
          <w:szCs w:val="24"/>
        </w:rPr>
        <w:t xml:space="preserve"> Katherine Knight</w:t>
      </w:r>
      <w:r w:rsidRPr="00BC4DE8">
        <w:rPr>
          <w:szCs w:val="24"/>
        </w:rPr>
        <w:t xml:space="preserve"> </w:t>
      </w:r>
      <w:r>
        <w:rPr>
          <w:szCs w:val="24"/>
        </w:rPr>
        <w:t xml:space="preserve">- </w:t>
      </w:r>
      <w:r w:rsidRPr="00BC4DE8">
        <w:rPr>
          <w:szCs w:val="24"/>
        </w:rPr>
        <w:t>d/o Francis</w:t>
      </w:r>
      <w:r w:rsidR="000E27FE">
        <w:rPr>
          <w:szCs w:val="24"/>
        </w:rPr>
        <w:t xml:space="preserve"> Knight</w:t>
      </w:r>
      <w:r w:rsidRPr="00BC4DE8">
        <w:rPr>
          <w:szCs w:val="24"/>
        </w:rPr>
        <w:t xml:space="preserve"> &amp; Katherine</w:t>
      </w:r>
    </w:p>
    <w:p w:rsidR="005F3E1E" w:rsidRDefault="005F3E1E" w:rsidP="005F3E1E">
      <w:pPr>
        <w:rPr>
          <w:szCs w:val="24"/>
        </w:rPr>
      </w:pPr>
      <w:r w:rsidRPr="00DE44E8">
        <w:rPr>
          <w:b/>
          <w:szCs w:val="24"/>
        </w:rPr>
        <w:t>1630 – May 29</w:t>
      </w:r>
      <w:r w:rsidR="00427E21">
        <w:rPr>
          <w:b/>
          <w:szCs w:val="24"/>
        </w:rPr>
        <w:t xml:space="preserve"> – </w:t>
      </w:r>
      <w:r w:rsidR="00427E21" w:rsidRPr="000E27FE">
        <w:rPr>
          <w:b/>
          <w:szCs w:val="24"/>
          <w:u w:val="single"/>
        </w:rPr>
        <w:t xml:space="preserve">UK </w:t>
      </w:r>
      <w:r w:rsidRPr="00DE44E8">
        <w:rPr>
          <w:b/>
          <w:szCs w:val="24"/>
          <w:u w:val="single"/>
        </w:rPr>
        <w:t>Somerset Taunton</w:t>
      </w:r>
      <w:r w:rsidRPr="00DE44E8">
        <w:rPr>
          <w:b/>
          <w:szCs w:val="24"/>
        </w:rPr>
        <w:t xml:space="preserve"> – Will – John Knight, Vintner</w:t>
      </w:r>
      <w:r>
        <w:rPr>
          <w:szCs w:val="24"/>
        </w:rPr>
        <w:t xml:space="preserve"> – To </w:t>
      </w:r>
      <w:r w:rsidRPr="000E27FE">
        <w:rPr>
          <w:b/>
          <w:szCs w:val="24"/>
        </w:rPr>
        <w:t>wife, Mary</w:t>
      </w:r>
      <w:r>
        <w:rPr>
          <w:szCs w:val="24"/>
        </w:rPr>
        <w:t xml:space="preserve">, annuity of ten pounds a year to be paid during her natural life; to wife, all my household stuff and plate excepting my wines and bottles, my best cloak, best clothing, etc, to </w:t>
      </w:r>
      <w:r w:rsidRPr="000E27FE">
        <w:rPr>
          <w:b/>
          <w:szCs w:val="24"/>
        </w:rPr>
        <w:t>brother Robert Knight</w:t>
      </w:r>
      <w:r>
        <w:rPr>
          <w:szCs w:val="24"/>
        </w:rPr>
        <w:t xml:space="preserve">; </w:t>
      </w:r>
      <w:r w:rsidRPr="000E27FE">
        <w:rPr>
          <w:b/>
          <w:szCs w:val="24"/>
        </w:rPr>
        <w:t>brother in law, Robert Pym</w:t>
      </w:r>
      <w:r>
        <w:rPr>
          <w:szCs w:val="24"/>
        </w:rPr>
        <w:t xml:space="preserve">, parson, clothing, money; Sister Joane Pym, 5 pounds a year; Robert Pym, son of the said Joane; </w:t>
      </w:r>
      <w:r w:rsidRPr="000E27FE">
        <w:rPr>
          <w:b/>
          <w:szCs w:val="24"/>
        </w:rPr>
        <w:t>Thomas Knight son of Marke Knight</w:t>
      </w:r>
      <w:r>
        <w:rPr>
          <w:szCs w:val="24"/>
        </w:rPr>
        <w:t xml:space="preserve">, 20 pounds/ Mary Sanders, dau of </w:t>
      </w:r>
      <w:r w:rsidRPr="000E27FE">
        <w:rPr>
          <w:b/>
          <w:szCs w:val="24"/>
        </w:rPr>
        <w:t>George Sanders</w:t>
      </w:r>
      <w:r>
        <w:rPr>
          <w:szCs w:val="24"/>
        </w:rPr>
        <w:t xml:space="preserve">, ten pounds; Frances Smith, dau of Richard Smith; </w:t>
      </w:r>
      <w:r w:rsidRPr="000E27FE">
        <w:rPr>
          <w:b/>
          <w:szCs w:val="24"/>
        </w:rPr>
        <w:t>Ann Knight</w:t>
      </w:r>
      <w:r>
        <w:rPr>
          <w:szCs w:val="24"/>
        </w:rPr>
        <w:t>, youngest daughter of Marke Knight, 5 pounds; Henry Pym of Carhampton, 20 shillings;</w:t>
      </w:r>
      <w:r w:rsidRPr="000E27FE">
        <w:rPr>
          <w:b/>
          <w:szCs w:val="24"/>
        </w:rPr>
        <w:t xml:space="preserve"> Elizabeth Sanders, my daughter in law</w:t>
      </w:r>
      <w:r>
        <w:rPr>
          <w:szCs w:val="24"/>
        </w:rPr>
        <w:t xml:space="preserve">, 20 shillings;  Thomas Pym, son of Richard Pym, 20 shillings; to </w:t>
      </w:r>
      <w:r w:rsidRPr="000E27FE">
        <w:rPr>
          <w:b/>
          <w:szCs w:val="24"/>
        </w:rPr>
        <w:t>Alice Knight, my brother Robert’s wife</w:t>
      </w:r>
      <w:r>
        <w:rPr>
          <w:szCs w:val="24"/>
        </w:rPr>
        <w:t xml:space="preserve">, 20 shillings; my </w:t>
      </w:r>
      <w:r w:rsidRPr="000E27FE">
        <w:rPr>
          <w:b/>
          <w:szCs w:val="24"/>
        </w:rPr>
        <w:t>brother Marke Knight</w:t>
      </w:r>
      <w:r>
        <w:rPr>
          <w:szCs w:val="24"/>
        </w:rPr>
        <w:t xml:space="preserve"> of Taunton, land, house, etc, but wife to have life estate. (Abstracted from image:  </w:t>
      </w:r>
      <w:r w:rsidRPr="00D97768">
        <w:rPr>
          <w:szCs w:val="24"/>
        </w:rPr>
        <w:t xml:space="preserve"> PROB 11: Will Registers</w:t>
      </w:r>
      <w:r>
        <w:rPr>
          <w:szCs w:val="24"/>
        </w:rPr>
        <w:t xml:space="preserve">, </w:t>
      </w:r>
      <w:r w:rsidRPr="00D97768">
        <w:rPr>
          <w:szCs w:val="24"/>
        </w:rPr>
        <w:t>1624-1643</w:t>
      </w:r>
      <w:r>
        <w:rPr>
          <w:szCs w:val="24"/>
        </w:rPr>
        <w:t xml:space="preserve">, </w:t>
      </w:r>
      <w:r w:rsidRPr="00D97768">
        <w:rPr>
          <w:szCs w:val="24"/>
        </w:rPr>
        <w:t>Piece 157: Scroope, Quire Numbers 1-63 (1630)</w:t>
      </w:r>
      <w:r>
        <w:rPr>
          <w:szCs w:val="24"/>
        </w:rPr>
        <w:t xml:space="preserve">, </w:t>
      </w:r>
      <w:r w:rsidRPr="00D97768">
        <w:rPr>
          <w:szCs w:val="24"/>
        </w:rPr>
        <w:t>Prerogative Court of Canterbury Wills, 1384-1858</w:t>
      </w:r>
      <w:r>
        <w:rPr>
          <w:szCs w:val="24"/>
        </w:rPr>
        <w:t>)</w:t>
      </w:r>
    </w:p>
    <w:p w:rsidR="005F3E1E" w:rsidRDefault="005F3E1E" w:rsidP="005F3E1E">
      <w:pPr>
        <w:rPr>
          <w:szCs w:val="24"/>
        </w:rPr>
      </w:pPr>
      <w:r w:rsidRPr="005C475B">
        <w:rPr>
          <w:b/>
          <w:szCs w:val="24"/>
        </w:rPr>
        <w:t>1630 – Jun 10</w:t>
      </w:r>
      <w:r w:rsidR="00427E21">
        <w:rPr>
          <w:b/>
          <w:szCs w:val="24"/>
        </w:rPr>
        <w:t xml:space="preserve"> – </w:t>
      </w:r>
      <w:r w:rsidR="00427E21" w:rsidRPr="000E27FE">
        <w:rPr>
          <w:b/>
          <w:szCs w:val="24"/>
          <w:u w:val="single"/>
        </w:rPr>
        <w:t xml:space="preserve">UK </w:t>
      </w:r>
      <w:r w:rsidRPr="005C475B">
        <w:rPr>
          <w:b/>
          <w:szCs w:val="24"/>
          <w:u w:val="single"/>
        </w:rPr>
        <w:t>Herefordshire How C</w:t>
      </w:r>
      <w:r>
        <w:rPr>
          <w:b/>
          <w:szCs w:val="24"/>
          <w:u w:val="single"/>
        </w:rPr>
        <w:t>a</w:t>
      </w:r>
      <w:r w:rsidRPr="005C475B">
        <w:rPr>
          <w:b/>
          <w:szCs w:val="24"/>
          <w:u w:val="single"/>
        </w:rPr>
        <w:t>ple</w:t>
      </w:r>
      <w:r w:rsidRPr="005C475B">
        <w:rPr>
          <w:b/>
          <w:szCs w:val="24"/>
        </w:rPr>
        <w:t xml:space="preserve"> – Will – Walter Knight</w:t>
      </w:r>
      <w:r>
        <w:rPr>
          <w:szCs w:val="24"/>
        </w:rPr>
        <w:t xml:space="preserve"> – For the repairs of the parish church, 2 shillings; to the poor, 3 shillings 4 pence; to </w:t>
      </w:r>
      <w:r w:rsidRPr="000E27FE">
        <w:rPr>
          <w:b/>
          <w:szCs w:val="24"/>
        </w:rPr>
        <w:t>eldest daughter, Alice Knight</w:t>
      </w:r>
      <w:r>
        <w:rPr>
          <w:szCs w:val="24"/>
        </w:rPr>
        <w:t xml:space="preserve">, 40 pounds; to </w:t>
      </w:r>
      <w:r w:rsidRPr="000E27FE">
        <w:rPr>
          <w:b/>
          <w:szCs w:val="24"/>
        </w:rPr>
        <w:t>second son, Thomas Knight</w:t>
      </w:r>
      <w:r>
        <w:rPr>
          <w:szCs w:val="24"/>
        </w:rPr>
        <w:t xml:space="preserve">, 40 pounds at age 24; if son dies, money goes to </w:t>
      </w:r>
      <w:r w:rsidRPr="000E27FE">
        <w:rPr>
          <w:b/>
          <w:szCs w:val="24"/>
        </w:rPr>
        <w:t>daughter Anne Knight</w:t>
      </w:r>
      <w:r>
        <w:rPr>
          <w:szCs w:val="24"/>
        </w:rPr>
        <w:t xml:space="preserve">; executors to bind son as apprentice and his support to be deducted from his legacy; to youngest daughter, Anne, 20 pounds at age 21; residue of estate to </w:t>
      </w:r>
      <w:r w:rsidRPr="000E27FE">
        <w:rPr>
          <w:b/>
          <w:szCs w:val="24"/>
        </w:rPr>
        <w:t>wife Magdalene</w:t>
      </w:r>
      <w:r>
        <w:rPr>
          <w:szCs w:val="24"/>
        </w:rPr>
        <w:t xml:space="preserve"> and </w:t>
      </w:r>
      <w:r w:rsidRPr="000E27FE">
        <w:rPr>
          <w:b/>
          <w:szCs w:val="24"/>
        </w:rPr>
        <w:t>eldest son John Knight</w:t>
      </w:r>
      <w:r>
        <w:rPr>
          <w:szCs w:val="24"/>
        </w:rPr>
        <w:t>, joint executors, to be divided by them. (</w:t>
      </w:r>
      <w:r w:rsidRPr="00266F86">
        <w:rPr>
          <w:szCs w:val="24"/>
        </w:rPr>
        <w:t>Prerogative Court of Canterbury Wills, 1384-1858</w:t>
      </w:r>
      <w:r>
        <w:rPr>
          <w:szCs w:val="24"/>
        </w:rPr>
        <w:t xml:space="preserve">, </w:t>
      </w:r>
      <w:r w:rsidRPr="00266F86">
        <w:rPr>
          <w:szCs w:val="24"/>
        </w:rPr>
        <w:t>PROB 11: Will Registers</w:t>
      </w:r>
      <w:r>
        <w:rPr>
          <w:szCs w:val="24"/>
        </w:rPr>
        <w:t xml:space="preserve">, </w:t>
      </w:r>
      <w:r w:rsidRPr="00266F86">
        <w:rPr>
          <w:szCs w:val="24"/>
        </w:rPr>
        <w:t>1624-1643</w:t>
      </w:r>
      <w:r>
        <w:rPr>
          <w:szCs w:val="24"/>
        </w:rPr>
        <w:t xml:space="preserve">, </w:t>
      </w:r>
      <w:r w:rsidRPr="00266F86">
        <w:rPr>
          <w:szCs w:val="24"/>
        </w:rPr>
        <w:t>Piece 157: Scroope, Quire Numbers 1-63 (1630)</w:t>
      </w:r>
      <w:r>
        <w:rPr>
          <w:szCs w:val="24"/>
        </w:rPr>
        <w:t xml:space="preserve">) </w:t>
      </w:r>
    </w:p>
    <w:p w:rsidR="005F3E1E" w:rsidRDefault="005F3E1E" w:rsidP="005F3E1E">
      <w:pPr>
        <w:rPr>
          <w:szCs w:val="24"/>
        </w:rPr>
      </w:pPr>
      <w:r w:rsidRPr="0093658E">
        <w:rPr>
          <w:b/>
          <w:szCs w:val="24"/>
        </w:rPr>
        <w:t>1630 – Aug 15</w:t>
      </w:r>
      <w:r w:rsidR="00427E21">
        <w:rPr>
          <w:b/>
          <w:szCs w:val="24"/>
        </w:rPr>
        <w:t xml:space="preserve"> – </w:t>
      </w:r>
      <w:r w:rsidR="00427E21" w:rsidRPr="000E27FE">
        <w:rPr>
          <w:b/>
          <w:szCs w:val="24"/>
          <w:u w:val="single"/>
        </w:rPr>
        <w:t xml:space="preserve">UK </w:t>
      </w:r>
      <w:r w:rsidRPr="0093658E">
        <w:rPr>
          <w:b/>
          <w:szCs w:val="24"/>
          <w:u w:val="single"/>
        </w:rPr>
        <w:t>London St Bride</w:t>
      </w:r>
      <w:r w:rsidRPr="0093658E">
        <w:rPr>
          <w:b/>
          <w:szCs w:val="24"/>
        </w:rPr>
        <w:t xml:space="preserve"> </w:t>
      </w:r>
      <w:r w:rsidR="007A089D">
        <w:rPr>
          <w:b/>
          <w:szCs w:val="24"/>
        </w:rPr>
        <w:t>– Birth/Bap –</w:t>
      </w:r>
      <w:r w:rsidRPr="0093658E">
        <w:rPr>
          <w:b/>
          <w:szCs w:val="24"/>
        </w:rPr>
        <w:t xml:space="preserve"> William Knight</w:t>
      </w:r>
      <w:r w:rsidRPr="00994A10">
        <w:rPr>
          <w:szCs w:val="24"/>
        </w:rPr>
        <w:t xml:space="preserve"> </w:t>
      </w:r>
      <w:r>
        <w:rPr>
          <w:szCs w:val="24"/>
        </w:rPr>
        <w:t xml:space="preserve">- </w:t>
      </w:r>
      <w:r w:rsidRPr="00994A10">
        <w:rPr>
          <w:szCs w:val="24"/>
        </w:rPr>
        <w:t>s/o John</w:t>
      </w:r>
      <w:r w:rsidR="000E27FE">
        <w:rPr>
          <w:szCs w:val="24"/>
        </w:rPr>
        <w:t xml:space="preserve"> Knight</w:t>
      </w:r>
      <w:r w:rsidRPr="00994A10">
        <w:rPr>
          <w:szCs w:val="24"/>
        </w:rPr>
        <w:t xml:space="preserve"> &amp; Adria</w:t>
      </w:r>
    </w:p>
    <w:p w:rsidR="00D45369" w:rsidRDefault="005F3E1E" w:rsidP="005F3E1E">
      <w:pPr>
        <w:rPr>
          <w:szCs w:val="24"/>
        </w:rPr>
      </w:pPr>
      <w:r w:rsidRPr="00E60D11">
        <w:rPr>
          <w:b/>
          <w:szCs w:val="24"/>
        </w:rPr>
        <w:t>1630 – Aug 16</w:t>
      </w:r>
      <w:r w:rsidR="00427E21">
        <w:rPr>
          <w:b/>
          <w:szCs w:val="24"/>
        </w:rPr>
        <w:t xml:space="preserve"> – </w:t>
      </w:r>
      <w:r w:rsidR="00427E21" w:rsidRPr="000E27FE">
        <w:rPr>
          <w:b/>
          <w:szCs w:val="24"/>
          <w:u w:val="single"/>
        </w:rPr>
        <w:t xml:space="preserve">UK </w:t>
      </w:r>
      <w:r w:rsidRPr="00E60D11">
        <w:rPr>
          <w:b/>
          <w:szCs w:val="24"/>
          <w:u w:val="single"/>
        </w:rPr>
        <w:t>Lincolnshire Lincoln</w:t>
      </w:r>
      <w:r w:rsidRPr="00E60D11">
        <w:rPr>
          <w:b/>
          <w:szCs w:val="24"/>
        </w:rPr>
        <w:t xml:space="preserve"> – Will – William Knight, Gent</w:t>
      </w:r>
      <w:r>
        <w:rPr>
          <w:szCs w:val="24"/>
        </w:rPr>
        <w:t xml:space="preserve"> – To be buried in the parish church of St Martins in Wilisford; to </w:t>
      </w:r>
      <w:r w:rsidRPr="000B387B">
        <w:rPr>
          <w:b/>
          <w:szCs w:val="24"/>
        </w:rPr>
        <w:t>William Knight</w:t>
      </w:r>
      <w:r>
        <w:rPr>
          <w:szCs w:val="24"/>
        </w:rPr>
        <w:t xml:space="preserve">, son to </w:t>
      </w:r>
      <w:r w:rsidRPr="000B387B">
        <w:rPr>
          <w:b/>
          <w:szCs w:val="24"/>
        </w:rPr>
        <w:t>Richard Knight</w:t>
      </w:r>
      <w:r>
        <w:rPr>
          <w:szCs w:val="24"/>
        </w:rPr>
        <w:t xml:space="preserve">, late of Lincoln, deceased, 40 pounds; to </w:t>
      </w:r>
      <w:r w:rsidRPr="000B387B">
        <w:rPr>
          <w:b/>
          <w:szCs w:val="24"/>
        </w:rPr>
        <w:t>Edmond Knight</w:t>
      </w:r>
      <w:r>
        <w:rPr>
          <w:szCs w:val="24"/>
        </w:rPr>
        <w:t xml:space="preserve">, brother to the said William Knight, 30 pounds; to William Arnold, son to Alexander Arnold, Gent, and Dorothy Arnold his daughter, 100 pounds, divided equally; to my cousin, Mr. William Ellis, 10 pounds; to my servant, Elizabeth Gandy, 20 pounds; to two preachers, 5 pounds each; to my </w:t>
      </w:r>
      <w:r w:rsidRPr="000B387B">
        <w:rPr>
          <w:b/>
          <w:szCs w:val="24"/>
        </w:rPr>
        <w:t>cousin Dorothy Arnold</w:t>
      </w:r>
      <w:r>
        <w:rPr>
          <w:szCs w:val="24"/>
        </w:rPr>
        <w:t xml:space="preserve">, 10 pounds; to Edward Wilson, my servant, 40 shillings; Hester Garnett, servant, three pounds 5 shillings 8 pence besides her wages; more servant bequests; to </w:t>
      </w:r>
      <w:r w:rsidRPr="000B387B">
        <w:rPr>
          <w:b/>
          <w:szCs w:val="24"/>
        </w:rPr>
        <w:t>Mary Knight</w:t>
      </w:r>
      <w:r>
        <w:rPr>
          <w:szCs w:val="24"/>
        </w:rPr>
        <w:t xml:space="preserve"> and </w:t>
      </w:r>
      <w:r w:rsidRPr="000B387B">
        <w:rPr>
          <w:b/>
          <w:szCs w:val="24"/>
        </w:rPr>
        <w:t xml:space="preserve">Martha </w:t>
      </w:r>
      <w:r w:rsidRPr="000B387B">
        <w:rPr>
          <w:b/>
          <w:szCs w:val="24"/>
        </w:rPr>
        <w:lastRenderedPageBreak/>
        <w:t>Knight</w:t>
      </w:r>
      <w:r>
        <w:rPr>
          <w:szCs w:val="24"/>
        </w:rPr>
        <w:t xml:space="preserve">, sisters to my nephew </w:t>
      </w:r>
      <w:r w:rsidRPr="000B387B">
        <w:rPr>
          <w:b/>
          <w:szCs w:val="24"/>
        </w:rPr>
        <w:t>Isaac Knight</w:t>
      </w:r>
      <w:r>
        <w:rPr>
          <w:szCs w:val="24"/>
        </w:rPr>
        <w:t xml:space="preserve">, 500 pounds; I give to the said </w:t>
      </w:r>
      <w:r w:rsidRPr="000B387B">
        <w:rPr>
          <w:b/>
          <w:szCs w:val="24"/>
        </w:rPr>
        <w:t>Isaac Knight</w:t>
      </w:r>
      <w:r>
        <w:rPr>
          <w:szCs w:val="24"/>
        </w:rPr>
        <w:t xml:space="preserve">, my nephew, all lands, tenements, and hereditaments whatsoever with their appurtenances, being within the lordship of Bentley and Hamthwaite, in the county of York, lately purchased of Thomas Shipman the elder and Thomas Shipman the younger, Gent.; numerous small bequests; </w:t>
      </w:r>
      <w:r w:rsidRPr="000B387B">
        <w:rPr>
          <w:b/>
          <w:szCs w:val="24"/>
        </w:rPr>
        <w:t>Isaac Knight</w:t>
      </w:r>
      <w:r>
        <w:rPr>
          <w:szCs w:val="24"/>
        </w:rPr>
        <w:t xml:space="preserve"> to rec 40 pounds yearly during his time at the University of Cambridge;  and then 100 marks yearly during the time he remains at ___?; to his tutor, Theophilus Harrison, 5 pounds; to wife, all the lands and house wherein I dwell with orchards, gardens, etc lately bought of William Lidson, kt, during her natural life, and after her decease, everything goes to the </w:t>
      </w:r>
      <w:r w:rsidRPr="000B387B">
        <w:rPr>
          <w:b/>
          <w:szCs w:val="24"/>
        </w:rPr>
        <w:t>nephew, Isaac Knight</w:t>
      </w:r>
      <w:r>
        <w:rPr>
          <w:szCs w:val="24"/>
        </w:rPr>
        <w:t xml:space="preserve">. To sisters, 5 pounds each, to brother-in-law Ellis, 40 shillings;  wife Dorothy and nephew, Isaac, to be executors. A codicil is added to cover additional properties acquired; an impressive estate. (Abstracted from the image: </w:t>
      </w:r>
      <w:r w:rsidRPr="00327435">
        <w:rPr>
          <w:szCs w:val="24"/>
        </w:rPr>
        <w:t xml:space="preserve"> PROB 11: Will Registers</w:t>
      </w:r>
      <w:r>
        <w:rPr>
          <w:szCs w:val="24"/>
        </w:rPr>
        <w:t xml:space="preserve">, </w:t>
      </w:r>
      <w:r w:rsidRPr="00327435">
        <w:rPr>
          <w:szCs w:val="24"/>
        </w:rPr>
        <w:t>1624-1643</w:t>
      </w:r>
      <w:r>
        <w:rPr>
          <w:szCs w:val="24"/>
        </w:rPr>
        <w:t xml:space="preserve">, </w:t>
      </w:r>
      <w:r w:rsidRPr="00327435">
        <w:rPr>
          <w:szCs w:val="24"/>
        </w:rPr>
        <w:t>Piece 158: Scroope, Quire Numbers 64-117 (1630)</w:t>
      </w:r>
      <w:r>
        <w:rPr>
          <w:szCs w:val="24"/>
        </w:rPr>
        <w:t xml:space="preserve">, </w:t>
      </w:r>
      <w:r w:rsidRPr="00327435">
        <w:rPr>
          <w:szCs w:val="24"/>
        </w:rPr>
        <w:t>Prerogative Court of Canterbury Wills, 1384-1858</w:t>
      </w:r>
      <w:r>
        <w:rPr>
          <w:szCs w:val="24"/>
        </w:rPr>
        <w:t>)</w:t>
      </w:r>
    </w:p>
    <w:p w:rsidR="00D45369" w:rsidRDefault="005F3E1E" w:rsidP="005F3E1E">
      <w:pPr>
        <w:rPr>
          <w:szCs w:val="24"/>
        </w:rPr>
      </w:pPr>
      <w:r w:rsidRPr="008A1DF2">
        <w:rPr>
          <w:b/>
          <w:szCs w:val="24"/>
        </w:rPr>
        <w:t>1630 – Nov 4</w:t>
      </w:r>
      <w:r w:rsidR="00427E21">
        <w:rPr>
          <w:b/>
          <w:szCs w:val="24"/>
        </w:rPr>
        <w:t xml:space="preserve"> – UK </w:t>
      </w:r>
      <w:r w:rsidRPr="008A1DF2">
        <w:rPr>
          <w:b/>
          <w:szCs w:val="24"/>
          <w:u w:val="single"/>
        </w:rPr>
        <w:t>Sussex Betherfeld</w:t>
      </w:r>
      <w:r w:rsidRPr="008A1DF2">
        <w:rPr>
          <w:b/>
          <w:szCs w:val="24"/>
        </w:rPr>
        <w:t xml:space="preserve"> – Will – Mary Knight</w:t>
      </w:r>
      <w:r>
        <w:rPr>
          <w:szCs w:val="24"/>
        </w:rPr>
        <w:t xml:space="preserve"> – To Anthony Fowle, Esq, my brother, 30 pounds; to Elizabeth Fowle, sister-in-law, clothing; to Master John Fowle, nephew, 20 shillings; to Nicholas Fowle, nephew, and to Judith his wife, 20 shillings in gold; to Mar Fermore, niece, 5 pounds and clothing; to Anthony Fowle, Gent, nephew, 10 pounds, bed and linens; to Mrs. Anne Pankhurst, niece, 5 pounds and clothing;  to Mrs. Jane Fowle, niece, 10 pounds and clothing; to Master Richard Fowle, nephew, 10 pounds, furniture and linens; to Master Christopher Fowle, nephew, silver items, bed and furnishings; to wife of Christopher Fowle, 50 pounds; to nephew William Fowle, furnishings and 50 pounds; to Francis, wife of John Middleton, Esq, brother-in-law, 12 pence; to godson Thomas Miewe, a gold angel; to goddaughter, Hester Shurley, gold angel; to godchildren, Margery Cobet, Thomas Middleton, William Fermore, gold angels; to nephew John Wellbourne, 20 shillings in gold; to sister Helen Ebervendend, her children, 10 shillings to be divided; to children of sister Barbara Fermore, 10 shillings to be divided; to Dorcas, wife of William Allen, clothing;  to cousin Elizabeth Hofmer, clothing; to Marie Fermore, Anne Pankhurst, Jane Fowle, all the best of wearing linen to be equally divided; all the rest of my wearing apparel to be distributed among my poor kindred; 20 shillings for church repair fund; to the poor of the parish, 3 pounds; to all the servants of my brother, Anthony Fowle, 20 shillings to be divided; residue of estate to Anthony Fowle, Esq, and he to be executor. (</w:t>
      </w:r>
      <w:r w:rsidRPr="00E15EB9">
        <w:rPr>
          <w:szCs w:val="24"/>
        </w:rPr>
        <w:t>Prerogative Court of Canterbury Wills, 1384-1858</w:t>
      </w:r>
      <w:r>
        <w:rPr>
          <w:szCs w:val="24"/>
        </w:rPr>
        <w:t xml:space="preserve">, </w:t>
      </w:r>
      <w:r w:rsidRPr="00E15EB9">
        <w:rPr>
          <w:szCs w:val="24"/>
        </w:rPr>
        <w:t>PROB 11: Will Registers</w:t>
      </w:r>
      <w:r>
        <w:rPr>
          <w:szCs w:val="24"/>
        </w:rPr>
        <w:t xml:space="preserve">, </w:t>
      </w:r>
      <w:r w:rsidRPr="00E15EB9">
        <w:rPr>
          <w:szCs w:val="24"/>
        </w:rPr>
        <w:t>1624-1643</w:t>
      </w:r>
      <w:r>
        <w:rPr>
          <w:szCs w:val="24"/>
        </w:rPr>
        <w:t xml:space="preserve">, </w:t>
      </w:r>
      <w:r w:rsidRPr="00E15EB9">
        <w:rPr>
          <w:szCs w:val="24"/>
        </w:rPr>
        <w:t>Piece 158: Scroope, Quire Numbers 64-117 (1630)</w:t>
      </w:r>
      <w:r>
        <w:rPr>
          <w:szCs w:val="24"/>
        </w:rPr>
        <w:t xml:space="preserve">)   </w:t>
      </w:r>
    </w:p>
    <w:p w:rsidR="00D45369" w:rsidRDefault="005F3E1E" w:rsidP="005F3E1E">
      <w:pPr>
        <w:rPr>
          <w:szCs w:val="24"/>
        </w:rPr>
      </w:pPr>
      <w:r w:rsidRPr="001F1369">
        <w:rPr>
          <w:b/>
          <w:szCs w:val="24"/>
        </w:rPr>
        <w:t>1631 – Jan 1</w:t>
      </w:r>
      <w:r w:rsidR="00427E21">
        <w:rPr>
          <w:b/>
          <w:szCs w:val="24"/>
        </w:rPr>
        <w:t xml:space="preserve"> – UK </w:t>
      </w:r>
      <w:r w:rsidRPr="001F1369">
        <w:rPr>
          <w:b/>
          <w:szCs w:val="24"/>
          <w:u w:val="single"/>
        </w:rPr>
        <w:t>Kent New Romney</w:t>
      </w:r>
      <w:r w:rsidRPr="001F1369">
        <w:rPr>
          <w:b/>
          <w:szCs w:val="24"/>
        </w:rPr>
        <w:t xml:space="preserve"> – </w:t>
      </w:r>
      <w:r>
        <w:rPr>
          <w:b/>
          <w:szCs w:val="24"/>
        </w:rPr>
        <w:t>Chancery</w:t>
      </w:r>
      <w:r w:rsidRPr="001F1369">
        <w:rPr>
          <w:b/>
          <w:szCs w:val="24"/>
        </w:rPr>
        <w:t xml:space="preserve"> - Peter Knight, Clerk</w:t>
      </w:r>
      <w:r>
        <w:rPr>
          <w:szCs w:val="24"/>
        </w:rPr>
        <w:t xml:space="preserve"> - </w:t>
      </w:r>
      <w:r w:rsidRPr="001F1369">
        <w:rPr>
          <w:szCs w:val="24"/>
        </w:rPr>
        <w:t xml:space="preserve">Copy of the names of the jurors empanelled for the suit between Peter Knight, clerk, </w:t>
      </w:r>
      <w:r>
        <w:rPr>
          <w:szCs w:val="24"/>
        </w:rPr>
        <w:t>c</w:t>
      </w:r>
      <w:r w:rsidRPr="001F1369">
        <w:rPr>
          <w:szCs w:val="24"/>
        </w:rPr>
        <w:t>omplainant, and Thomasine Netter, widow, defendant.</w:t>
      </w:r>
      <w:r>
        <w:rPr>
          <w:szCs w:val="24"/>
        </w:rPr>
        <w:t xml:space="preserve">  </w:t>
      </w:r>
      <w:r w:rsidRPr="001F1369">
        <w:rPr>
          <w:szCs w:val="24"/>
        </w:rPr>
        <w:t>Dated at New Romney.</w:t>
      </w:r>
      <w:r>
        <w:rPr>
          <w:szCs w:val="24"/>
        </w:rPr>
        <w:t xml:space="preserve">  </w:t>
      </w:r>
      <w:r w:rsidRPr="001F1369">
        <w:rPr>
          <w:szCs w:val="24"/>
        </w:rPr>
        <w:t>Signature of William Sudell, clerk.</w:t>
      </w:r>
      <w:r>
        <w:rPr>
          <w:szCs w:val="24"/>
        </w:rPr>
        <w:t xml:space="preserve">  </w:t>
      </w:r>
      <w:r w:rsidRPr="001F1369">
        <w:rPr>
          <w:szCs w:val="24"/>
        </w:rPr>
        <w:t xml:space="preserve">2 folios. </w:t>
      </w:r>
      <w:r>
        <w:rPr>
          <w:szCs w:val="24"/>
        </w:rPr>
        <w:t xml:space="preserve">In Latin. (National Archives, Kew England, Ref: </w:t>
      </w:r>
      <w:r w:rsidRPr="001F1369">
        <w:rPr>
          <w:szCs w:val="24"/>
        </w:rPr>
        <w:t>WARD 2/21/81A/66</w:t>
      </w:r>
      <w:r>
        <w:rPr>
          <w:szCs w:val="24"/>
        </w:rPr>
        <w:t>)</w:t>
      </w:r>
    </w:p>
    <w:p w:rsidR="00D45369" w:rsidRDefault="005F3E1E" w:rsidP="005F3E1E">
      <w:pPr>
        <w:rPr>
          <w:szCs w:val="24"/>
        </w:rPr>
      </w:pPr>
      <w:r w:rsidRPr="00C97D14">
        <w:rPr>
          <w:b/>
          <w:szCs w:val="24"/>
        </w:rPr>
        <w:t>1631 – Jan 23</w:t>
      </w:r>
      <w:r w:rsidR="00427E21">
        <w:rPr>
          <w:b/>
          <w:szCs w:val="24"/>
        </w:rPr>
        <w:t xml:space="preserve"> – UK </w:t>
      </w:r>
      <w:r w:rsidRPr="00C97D14">
        <w:rPr>
          <w:b/>
          <w:szCs w:val="24"/>
          <w:u w:val="single"/>
        </w:rPr>
        <w:t>Kent Tenterden</w:t>
      </w:r>
      <w:r w:rsidRPr="00C97D14">
        <w:rPr>
          <w:b/>
          <w:szCs w:val="24"/>
        </w:rPr>
        <w:t xml:space="preserve"> </w:t>
      </w:r>
      <w:r w:rsidR="007A089D">
        <w:rPr>
          <w:b/>
          <w:szCs w:val="24"/>
        </w:rPr>
        <w:t>– Birth/Bap –</w:t>
      </w:r>
      <w:r w:rsidRPr="00C97D14">
        <w:rPr>
          <w:b/>
          <w:szCs w:val="24"/>
        </w:rPr>
        <w:t xml:space="preserve"> John Knight</w:t>
      </w:r>
      <w:r>
        <w:rPr>
          <w:szCs w:val="24"/>
        </w:rPr>
        <w:t xml:space="preserve"> – s/o Thomas Knight (Tyler)</w:t>
      </w:r>
    </w:p>
    <w:p w:rsidR="00D45369" w:rsidRDefault="005F3E1E" w:rsidP="005F3E1E">
      <w:pPr>
        <w:rPr>
          <w:szCs w:val="24"/>
        </w:rPr>
      </w:pPr>
      <w:r w:rsidRPr="00C97D14">
        <w:rPr>
          <w:b/>
          <w:szCs w:val="24"/>
        </w:rPr>
        <w:t>1631 – Jan 25</w:t>
      </w:r>
      <w:r w:rsidR="00427E21">
        <w:rPr>
          <w:b/>
          <w:szCs w:val="24"/>
        </w:rPr>
        <w:t xml:space="preserve"> – UK </w:t>
      </w:r>
      <w:r w:rsidRPr="00C97D14">
        <w:rPr>
          <w:b/>
          <w:szCs w:val="24"/>
          <w:u w:val="single"/>
        </w:rPr>
        <w:t>Kent Tenterden</w:t>
      </w:r>
      <w:r w:rsidRPr="00C97D14">
        <w:rPr>
          <w:b/>
          <w:szCs w:val="24"/>
        </w:rPr>
        <w:t xml:space="preserve"> – Bur – John Knight</w:t>
      </w:r>
      <w:r>
        <w:rPr>
          <w:szCs w:val="24"/>
        </w:rPr>
        <w:t xml:space="preserve"> – s/o Thomas Knight (Tyler)</w:t>
      </w:r>
    </w:p>
    <w:p w:rsidR="00D45369" w:rsidRDefault="005F3E1E" w:rsidP="005F3E1E">
      <w:pPr>
        <w:rPr>
          <w:szCs w:val="24"/>
        </w:rPr>
      </w:pPr>
      <w:r w:rsidRPr="0093658E">
        <w:rPr>
          <w:b/>
          <w:szCs w:val="24"/>
        </w:rPr>
        <w:t>1631 – Feb 8</w:t>
      </w:r>
      <w:r w:rsidR="00427E21">
        <w:rPr>
          <w:b/>
          <w:szCs w:val="24"/>
        </w:rPr>
        <w:t xml:space="preserve"> – UK </w:t>
      </w:r>
      <w:r w:rsidRPr="0093658E">
        <w:rPr>
          <w:b/>
          <w:szCs w:val="24"/>
          <w:u w:val="single"/>
        </w:rPr>
        <w:t>London St Bride</w:t>
      </w:r>
      <w:r w:rsidRPr="0093658E">
        <w:rPr>
          <w:b/>
          <w:szCs w:val="24"/>
        </w:rPr>
        <w:t xml:space="preserve"> – Bur – Mary</w:t>
      </w:r>
      <w:r w:rsidRPr="00BC4DE8">
        <w:rPr>
          <w:szCs w:val="24"/>
        </w:rPr>
        <w:t xml:space="preserve"> </w:t>
      </w:r>
      <w:r>
        <w:rPr>
          <w:szCs w:val="24"/>
        </w:rPr>
        <w:t xml:space="preserve">- </w:t>
      </w:r>
      <w:r w:rsidRPr="00BC4DE8">
        <w:rPr>
          <w:szCs w:val="24"/>
        </w:rPr>
        <w:t>d/o Leonard Knight</w:t>
      </w:r>
      <w:r>
        <w:rPr>
          <w:szCs w:val="24"/>
        </w:rPr>
        <w:t xml:space="preserve"> of</w:t>
      </w:r>
      <w:r w:rsidRPr="00BC4DE8">
        <w:rPr>
          <w:szCs w:val="24"/>
        </w:rPr>
        <w:t xml:space="preserve"> White Friars</w:t>
      </w:r>
      <w:r>
        <w:rPr>
          <w:szCs w:val="24"/>
        </w:rPr>
        <w:t xml:space="preserve"> (London Met Arch)</w:t>
      </w:r>
    </w:p>
    <w:p w:rsidR="00D45369" w:rsidRDefault="005F3E1E" w:rsidP="005F3E1E">
      <w:pPr>
        <w:rPr>
          <w:szCs w:val="24"/>
        </w:rPr>
      </w:pPr>
      <w:r w:rsidRPr="00D97768">
        <w:rPr>
          <w:b/>
          <w:szCs w:val="24"/>
        </w:rPr>
        <w:lastRenderedPageBreak/>
        <w:t>1631 – Mar 1</w:t>
      </w:r>
      <w:r w:rsidR="00427E21">
        <w:rPr>
          <w:b/>
          <w:szCs w:val="24"/>
        </w:rPr>
        <w:t xml:space="preserve"> – UK </w:t>
      </w:r>
      <w:r w:rsidRPr="00D97768">
        <w:rPr>
          <w:b/>
          <w:szCs w:val="24"/>
          <w:u w:val="single"/>
        </w:rPr>
        <w:t>Kent Tonbridge</w:t>
      </w:r>
      <w:r w:rsidRPr="00D97768">
        <w:rPr>
          <w:b/>
          <w:szCs w:val="24"/>
        </w:rPr>
        <w:t xml:space="preserve"> – Will – Richard Knight</w:t>
      </w:r>
      <w:r w:rsidRPr="00D97768">
        <w:rPr>
          <w:szCs w:val="24"/>
        </w:rPr>
        <w:t xml:space="preserve"> – To t</w:t>
      </w:r>
      <w:r>
        <w:rPr>
          <w:szCs w:val="24"/>
        </w:rPr>
        <w:t>he poor of the parish, 20 shillings; wife, Joanne, 20 pounds, one bed, and everything that was hers before marriage; to son, Richard Knight, 15 pounds, being the rest of the 20 pounds the said Richard owes me and appears on a bond made by the said Richard my son unto me; to son Thomas Knight, 5 pounds; son Robert Knight, 10 pounds; also to son Robert Knight, five pounds which son Richard owes me, to be paid by Richard; to son Nicholas Knight, 11 pounds; to son Roger Knight, fifteen pounds; daughter Elizabeth, wife of Godwin Smith, 5 pounds; daughter Mary, wife of William Williams, 10 pounds; daughter Anna, wife of Edward Wilson, 5 pounds; to daughter Elizabeth, widow of John Knight, 3 pounds;  To Elizabeth and Mary ___ daughters of Daniel ___ late of St Mary ___ shoemaker, 3 pounds each at marriage or age 21; to John Knight, son of John Knight, deceased, 6 shillings; to Thomas Knight, son of Richard Knight, 6 shillings;  to Mary, the daughter of William Williams, 5 shillings; to Sarah Bannister, 3 shillings;  to the three daughters of Godwin Smith, 5 shillings each;  to wife, Joanne, all goods and household stuff and my now remaining dwelling house, which she brought unto me when I married with her; also I give to her the bedstead with the bed whereon I lye with the clothing and the appurtenances thereto belonging; Joanne my wife, and Nicholas, my son, shall jointly, quietly and peaceably honor and enjoy my said lease of the lands and tenements I hold by lease from Walter Double during the term thereof etc.; anything remaining to be divided between wife, Joanne, and son Nicholas and they are named executors. (</w:t>
      </w:r>
      <w:r w:rsidRPr="00C5547E">
        <w:rPr>
          <w:szCs w:val="24"/>
        </w:rPr>
        <w:t>Prerogative Court of Canterbury Wills, 1384-1858</w:t>
      </w:r>
      <w:r>
        <w:rPr>
          <w:szCs w:val="24"/>
        </w:rPr>
        <w:t xml:space="preserve">, </w:t>
      </w:r>
      <w:r w:rsidRPr="00C5547E">
        <w:rPr>
          <w:szCs w:val="24"/>
        </w:rPr>
        <w:t>PROB 11: Will Registers</w:t>
      </w:r>
      <w:r>
        <w:rPr>
          <w:szCs w:val="24"/>
        </w:rPr>
        <w:t xml:space="preserve">, </w:t>
      </w:r>
      <w:r w:rsidRPr="00C5547E">
        <w:rPr>
          <w:szCs w:val="24"/>
        </w:rPr>
        <w:t>1624-1643</w:t>
      </w:r>
      <w:r>
        <w:rPr>
          <w:szCs w:val="24"/>
        </w:rPr>
        <w:t xml:space="preserve">, </w:t>
      </w:r>
      <w:r w:rsidRPr="00C5547E">
        <w:rPr>
          <w:szCs w:val="24"/>
        </w:rPr>
        <w:t>Piece 161: Audley, Quire Numbers 1-65 (1632)</w:t>
      </w:r>
      <w:r>
        <w:rPr>
          <w:szCs w:val="24"/>
        </w:rPr>
        <w:t>)</w:t>
      </w:r>
    </w:p>
    <w:p w:rsidR="00D45369" w:rsidRDefault="005F3E1E" w:rsidP="005F3E1E">
      <w:pPr>
        <w:rPr>
          <w:szCs w:val="24"/>
        </w:rPr>
      </w:pPr>
      <w:r w:rsidRPr="00D45AFC">
        <w:rPr>
          <w:b/>
          <w:szCs w:val="24"/>
        </w:rPr>
        <w:t>1631 – Mar</w:t>
      </w:r>
      <w:r w:rsidR="00427E21">
        <w:rPr>
          <w:b/>
          <w:szCs w:val="24"/>
        </w:rPr>
        <w:t xml:space="preserve"> – UK </w:t>
      </w:r>
      <w:r w:rsidRPr="00D45AFC">
        <w:rPr>
          <w:b/>
          <w:szCs w:val="24"/>
          <w:u w:val="single"/>
        </w:rPr>
        <w:t>Gloucestershire Bristol</w:t>
      </w:r>
      <w:r w:rsidRPr="00D45AFC">
        <w:rPr>
          <w:b/>
          <w:szCs w:val="24"/>
        </w:rPr>
        <w:t xml:space="preserve"> – Admin – George Knight, Mercer</w:t>
      </w:r>
      <w:r>
        <w:rPr>
          <w:szCs w:val="24"/>
        </w:rPr>
        <w:t xml:space="preserve"> - Counterpart lease: </w:t>
      </w:r>
      <w:r w:rsidRPr="00D45AFC">
        <w:rPr>
          <w:szCs w:val="24"/>
        </w:rPr>
        <w:t>1. John Goninge, merchant, alderman, John Langton merchant, William Turner draper, Thomas Wright merchant, William Lissett grocer, George Knight, mercer Ezechiell Wallis mercer, Richard Plea, Alexander James merchants, Peter Hill upholsterer, Thomas Deane mercer, Miles Jackson merchant, Robert Elliatts draper, Abraham Edwards apothecary, William Neale Thomas White, High Yeo, drapers, Arthure Hibbins merchant, George Newman haberdasher</w:t>
      </w:r>
      <w:r>
        <w:rPr>
          <w:szCs w:val="24"/>
        </w:rPr>
        <w:t xml:space="preserve">; </w:t>
      </w:r>
      <w:r w:rsidRPr="00D45AFC">
        <w:rPr>
          <w:szCs w:val="24"/>
        </w:rPr>
        <w:t>2. Richard Jeyne coooper 3 rooms now converted to 2 in Baldwin Street (tenants, abuttals).</w:t>
      </w:r>
      <w:r>
        <w:rPr>
          <w:szCs w:val="24"/>
        </w:rPr>
        <w:t xml:space="preserve"> </w:t>
      </w:r>
      <w:r w:rsidRPr="00D45AFC">
        <w:rPr>
          <w:szCs w:val="24"/>
        </w:rPr>
        <w:t>80 years</w:t>
      </w:r>
      <w:r>
        <w:rPr>
          <w:szCs w:val="24"/>
        </w:rPr>
        <w:t xml:space="preserve">; </w:t>
      </w:r>
      <w:r w:rsidRPr="00D45AFC">
        <w:rPr>
          <w:szCs w:val="24"/>
        </w:rPr>
        <w:t>Rent 50s [£2.50]</w:t>
      </w:r>
      <w:r>
        <w:rPr>
          <w:szCs w:val="24"/>
        </w:rPr>
        <w:t xml:space="preserve">. (Bristol Archives, Ref: </w:t>
      </w:r>
      <w:r w:rsidRPr="00D45AFC">
        <w:rPr>
          <w:szCs w:val="24"/>
        </w:rPr>
        <w:t>P/St.N/Ch/D/14</w:t>
      </w:r>
      <w:r>
        <w:rPr>
          <w:szCs w:val="24"/>
        </w:rPr>
        <w:t>)</w:t>
      </w:r>
    </w:p>
    <w:p w:rsidR="00D45369" w:rsidRDefault="005F3E1E" w:rsidP="00D45369">
      <w:pPr>
        <w:rPr>
          <w:b/>
          <w:szCs w:val="24"/>
        </w:rPr>
      </w:pPr>
      <w:r w:rsidRPr="0093658E">
        <w:rPr>
          <w:b/>
          <w:szCs w:val="24"/>
        </w:rPr>
        <w:t>1631 – Apr 9</w:t>
      </w:r>
      <w:r w:rsidR="00427E21">
        <w:rPr>
          <w:b/>
          <w:szCs w:val="24"/>
        </w:rPr>
        <w:t xml:space="preserve"> – </w:t>
      </w:r>
      <w:r w:rsidR="00427E21" w:rsidRPr="00DD3E99">
        <w:rPr>
          <w:b/>
          <w:szCs w:val="24"/>
          <w:u w:val="single"/>
        </w:rPr>
        <w:t xml:space="preserve">UK </w:t>
      </w:r>
      <w:r w:rsidRPr="0093658E">
        <w:rPr>
          <w:b/>
          <w:szCs w:val="24"/>
          <w:u w:val="single"/>
        </w:rPr>
        <w:t>Gloucestershire Winchcombe</w:t>
      </w:r>
      <w:r w:rsidRPr="0093658E">
        <w:rPr>
          <w:b/>
          <w:szCs w:val="24"/>
        </w:rPr>
        <w:t xml:space="preserve"> – Bur – Peter Knight</w:t>
      </w:r>
    </w:p>
    <w:p w:rsidR="005F3E1E" w:rsidRDefault="005F3E1E" w:rsidP="005F3E1E">
      <w:pPr>
        <w:rPr>
          <w:szCs w:val="24"/>
        </w:rPr>
      </w:pPr>
      <w:r w:rsidRPr="0093658E">
        <w:rPr>
          <w:b/>
          <w:szCs w:val="24"/>
        </w:rPr>
        <w:t>1631 – May 2</w:t>
      </w:r>
      <w:r w:rsidR="00427E21">
        <w:rPr>
          <w:b/>
          <w:szCs w:val="24"/>
        </w:rPr>
        <w:t xml:space="preserve"> – </w:t>
      </w:r>
      <w:r w:rsidR="00427E21" w:rsidRPr="00DD3E99">
        <w:rPr>
          <w:b/>
          <w:szCs w:val="24"/>
          <w:u w:val="single"/>
        </w:rPr>
        <w:t xml:space="preserve">UK </w:t>
      </w:r>
      <w:r w:rsidRPr="0093658E">
        <w:rPr>
          <w:b/>
          <w:szCs w:val="24"/>
          <w:u w:val="single"/>
        </w:rPr>
        <w:t>London St Bride</w:t>
      </w:r>
      <w:r w:rsidRPr="0093658E">
        <w:rPr>
          <w:b/>
          <w:szCs w:val="24"/>
        </w:rPr>
        <w:t xml:space="preserve"> </w:t>
      </w:r>
      <w:r w:rsidR="007A089D">
        <w:rPr>
          <w:b/>
          <w:szCs w:val="24"/>
        </w:rPr>
        <w:t>– Birth/Bap –</w:t>
      </w:r>
      <w:r w:rsidRPr="0093658E">
        <w:rPr>
          <w:b/>
          <w:szCs w:val="24"/>
        </w:rPr>
        <w:t xml:space="preserve"> Mary Knight</w:t>
      </w:r>
      <w:r w:rsidRPr="00BC4DE8">
        <w:rPr>
          <w:szCs w:val="24"/>
        </w:rPr>
        <w:t xml:space="preserve"> </w:t>
      </w:r>
      <w:r>
        <w:rPr>
          <w:szCs w:val="24"/>
        </w:rPr>
        <w:t xml:space="preserve">- </w:t>
      </w:r>
      <w:r w:rsidRPr="00BC4DE8">
        <w:rPr>
          <w:szCs w:val="24"/>
        </w:rPr>
        <w:t>d/o Arthur &amp; Ursula</w:t>
      </w:r>
      <w:r>
        <w:rPr>
          <w:szCs w:val="24"/>
        </w:rPr>
        <w:t xml:space="preserve"> (London Met Arch)</w:t>
      </w:r>
    </w:p>
    <w:p w:rsidR="005F3E1E" w:rsidRDefault="005F3E1E" w:rsidP="001470B7">
      <w:pPr>
        <w:spacing w:before="240" w:after="240"/>
      </w:pPr>
      <w:r>
        <w:rPr>
          <w:b/>
        </w:rPr>
        <w:t>1631 - May 16</w:t>
      </w:r>
      <w:r w:rsidR="00427E21">
        <w:rPr>
          <w:b/>
        </w:rPr>
        <w:t xml:space="preserve"> – </w:t>
      </w:r>
      <w:r w:rsidR="00427E21" w:rsidRPr="00DD3E99">
        <w:rPr>
          <w:b/>
          <w:u w:val="single"/>
        </w:rPr>
        <w:t xml:space="preserve">UK </w:t>
      </w:r>
      <w:r w:rsidRPr="00F94604">
        <w:rPr>
          <w:b/>
          <w:u w:val="single"/>
        </w:rPr>
        <w:t>Virginia Colony</w:t>
      </w:r>
      <w:r>
        <w:t xml:space="preserve"> – London Merchants, Maurice Thomson, William Clobery, John de la Barre, Simon Turgis and David Moorehead sent Captain William Claibourne to claim the Isle of Kent in Virginia which they purchased but Lord Baltimore claimed it was within his patent. (Coldham 1987, p. 95)</w:t>
      </w:r>
    </w:p>
    <w:p w:rsidR="00DD3E99" w:rsidRDefault="00DD3E99" w:rsidP="001470B7">
      <w:pPr>
        <w:spacing w:before="240" w:after="240"/>
      </w:pPr>
      <w:r w:rsidRPr="00DD3E99">
        <w:rPr>
          <w:b/>
        </w:rPr>
        <w:t xml:space="preserve">1631 – May 30 – </w:t>
      </w:r>
      <w:r w:rsidRPr="00DD3E99">
        <w:rPr>
          <w:b/>
          <w:u w:val="single"/>
        </w:rPr>
        <w:t>UK Hampshire Fareham</w:t>
      </w:r>
      <w:r w:rsidRPr="00DD3E99">
        <w:rPr>
          <w:b/>
        </w:rPr>
        <w:t xml:space="preserve"> – Mar – John Knight &amp; Elizabeth Cleverley</w:t>
      </w:r>
      <w:r>
        <w:t>. (London Met Archive)</w:t>
      </w:r>
    </w:p>
    <w:p w:rsidR="00D45369" w:rsidRDefault="005F3E1E" w:rsidP="005F3E1E">
      <w:pPr>
        <w:rPr>
          <w:szCs w:val="24"/>
        </w:rPr>
      </w:pPr>
      <w:r w:rsidRPr="00B650F3">
        <w:rPr>
          <w:b/>
          <w:szCs w:val="24"/>
        </w:rPr>
        <w:t>1631 – Jun 11</w:t>
      </w:r>
      <w:r w:rsidR="00427E21">
        <w:rPr>
          <w:b/>
          <w:szCs w:val="24"/>
        </w:rPr>
        <w:t xml:space="preserve"> – </w:t>
      </w:r>
      <w:r w:rsidR="00427E21" w:rsidRPr="00DD3E99">
        <w:rPr>
          <w:b/>
          <w:szCs w:val="24"/>
          <w:u w:val="single"/>
        </w:rPr>
        <w:t xml:space="preserve">UK </w:t>
      </w:r>
      <w:r>
        <w:rPr>
          <w:b/>
          <w:szCs w:val="24"/>
          <w:u w:val="single"/>
        </w:rPr>
        <w:t>Hampshire Chawton</w:t>
      </w:r>
      <w:r w:rsidRPr="00B650F3">
        <w:rPr>
          <w:b/>
          <w:szCs w:val="24"/>
        </w:rPr>
        <w:t xml:space="preserve"> – Will – Anne Knight</w:t>
      </w:r>
      <w:r>
        <w:rPr>
          <w:b/>
          <w:szCs w:val="24"/>
        </w:rPr>
        <w:t>, Gentlewoman</w:t>
      </w:r>
      <w:r w:rsidRPr="00B650F3">
        <w:rPr>
          <w:b/>
          <w:szCs w:val="24"/>
        </w:rPr>
        <w:t xml:space="preserve"> </w:t>
      </w:r>
      <w:r>
        <w:rPr>
          <w:szCs w:val="24"/>
        </w:rPr>
        <w:t xml:space="preserve">– To be buried in the parish church of Chawton; to the poor of St Clement Danes, Middlesex, 10 pounds; to the poor of the parish of Chawton, 6 pounds 13 shillings; to Fugg Tilley, “a poor wench a share thereof”; to the poor of Alton, 6 pounds 13 shillings, 4 pence; to the poor of Farrington, 40 shillings; to Mr. Robert Cole, 100 </w:t>
      </w:r>
      <w:r>
        <w:rPr>
          <w:szCs w:val="24"/>
        </w:rPr>
        <w:lastRenderedPageBreak/>
        <w:t>pounds; to sister Dorothy Knight, 50 pounds; to sister Frances, 100 pounds; to sister Frances, 6 pounds annuity until she marries; to brother Richard Knight, 100 pounds at age 24 and an annuity of 5 pounds per year until then; to uncle Thomas Jones, 5 pounds; to Aunt Mrs. Anne Jones, 40 shillings to buy a ring; to cousin John Jones, 40 shillings; to cousin Christopher Mashamp, 10 pounds; to Mr. William Denton, 40 shillings; to Mr. John Palmer, 40 shillings; to 2 godchildren, ___ Burdett, 20 shillings; to Jethro Morris, 20 shillings; to goddaughter Anne Gatte, 10 pounds at 21 or marriage plus 10 shillings annuity until then; to Thomas Daniel, 20 shillings; to Sarah Buckingham, 40 shillings; to Judith Aldersley, 20 shillings; to Anne Halfland, 20 shillings; to Margaret Edwards, 20 shillings; brother John Knight residuary legatee and executor; signed with her mark, Wit: Christopher Mashamp, Dorothy Knight. (</w:t>
      </w:r>
      <w:r w:rsidRPr="00B650F3">
        <w:rPr>
          <w:szCs w:val="24"/>
        </w:rPr>
        <w:t>Prerogative Court of Canterbury Wills, 1384-1858</w:t>
      </w:r>
      <w:r>
        <w:rPr>
          <w:szCs w:val="24"/>
        </w:rPr>
        <w:t xml:space="preserve">, </w:t>
      </w:r>
      <w:r w:rsidRPr="00B650F3">
        <w:rPr>
          <w:szCs w:val="24"/>
        </w:rPr>
        <w:t>PROB 11: Will Registers</w:t>
      </w:r>
      <w:r>
        <w:rPr>
          <w:szCs w:val="24"/>
        </w:rPr>
        <w:t xml:space="preserve">, </w:t>
      </w:r>
      <w:r w:rsidRPr="00B650F3">
        <w:rPr>
          <w:szCs w:val="24"/>
        </w:rPr>
        <w:t>1624-1643</w:t>
      </w:r>
      <w:r>
        <w:rPr>
          <w:szCs w:val="24"/>
        </w:rPr>
        <w:t xml:space="preserve">, </w:t>
      </w:r>
      <w:r w:rsidRPr="00B650F3">
        <w:rPr>
          <w:szCs w:val="24"/>
        </w:rPr>
        <w:t>Piece 162: Audley, Quire Numbers 66-126 (1632)</w:t>
      </w:r>
      <w:r>
        <w:rPr>
          <w:szCs w:val="24"/>
        </w:rPr>
        <w:t xml:space="preserve">) </w:t>
      </w:r>
    </w:p>
    <w:p w:rsidR="00D45369" w:rsidRDefault="005F3E1E" w:rsidP="00D45369">
      <w:pPr>
        <w:rPr>
          <w:szCs w:val="24"/>
        </w:rPr>
      </w:pPr>
      <w:r w:rsidRPr="0093658E">
        <w:rPr>
          <w:b/>
          <w:szCs w:val="24"/>
        </w:rPr>
        <w:t>1631 – Jul 1</w:t>
      </w:r>
      <w:r w:rsidR="00427E21">
        <w:rPr>
          <w:b/>
          <w:szCs w:val="24"/>
        </w:rPr>
        <w:t xml:space="preserve"> – UK </w:t>
      </w:r>
      <w:r w:rsidRPr="0093658E">
        <w:rPr>
          <w:b/>
          <w:szCs w:val="24"/>
          <w:u w:val="single"/>
        </w:rPr>
        <w:t>London St Bride</w:t>
      </w:r>
      <w:r w:rsidRPr="0093658E">
        <w:rPr>
          <w:b/>
          <w:szCs w:val="24"/>
        </w:rPr>
        <w:t xml:space="preserve"> – Bur – William Knight</w:t>
      </w:r>
      <w:r w:rsidRPr="0093658E">
        <w:rPr>
          <w:szCs w:val="24"/>
        </w:rPr>
        <w:t xml:space="preserve"> </w:t>
      </w:r>
      <w:r>
        <w:rPr>
          <w:szCs w:val="24"/>
        </w:rPr>
        <w:t xml:space="preserve">- </w:t>
      </w:r>
      <w:r w:rsidRPr="0093658E">
        <w:rPr>
          <w:szCs w:val="24"/>
        </w:rPr>
        <w:t>s/o John</w:t>
      </w:r>
    </w:p>
    <w:p w:rsidR="00D45369" w:rsidRDefault="005F3E1E" w:rsidP="005F3E1E">
      <w:pPr>
        <w:rPr>
          <w:szCs w:val="24"/>
        </w:rPr>
      </w:pPr>
      <w:r w:rsidRPr="00D45AFC">
        <w:rPr>
          <w:b/>
          <w:szCs w:val="24"/>
        </w:rPr>
        <w:t>1631 – Sep 5</w:t>
      </w:r>
      <w:r w:rsidR="00427E21">
        <w:rPr>
          <w:b/>
          <w:szCs w:val="24"/>
        </w:rPr>
        <w:t xml:space="preserve"> – UK </w:t>
      </w:r>
      <w:r w:rsidRPr="00D45AFC">
        <w:rPr>
          <w:b/>
          <w:szCs w:val="24"/>
          <w:u w:val="single"/>
        </w:rPr>
        <w:t>Kent New Romney</w:t>
      </w:r>
      <w:r w:rsidRPr="00D45AFC">
        <w:rPr>
          <w:b/>
          <w:szCs w:val="24"/>
        </w:rPr>
        <w:t xml:space="preserve"> – </w:t>
      </w:r>
      <w:r>
        <w:rPr>
          <w:b/>
          <w:szCs w:val="24"/>
        </w:rPr>
        <w:t>Chancery</w:t>
      </w:r>
      <w:r w:rsidRPr="00D45AFC">
        <w:rPr>
          <w:b/>
          <w:szCs w:val="24"/>
        </w:rPr>
        <w:t xml:space="preserve"> – Peter Knight, Clerk</w:t>
      </w:r>
      <w:r>
        <w:rPr>
          <w:szCs w:val="24"/>
        </w:rPr>
        <w:t xml:space="preserve"> - </w:t>
      </w:r>
      <w:r w:rsidRPr="00D45AFC">
        <w:rPr>
          <w:szCs w:val="24"/>
        </w:rPr>
        <w:t>Order by William Clarke, mayor of New Romney, Kent, and jurat there, to Stephen Ethericke of New Romney, Christopher Sudall of New Romney, jurats, and David Netter of New Romney, cordwainer, demanding that they shall be present and give oath in the suit of Peter Knight, clerk, executor of the will of Anne Knight, deceased, complainant, against Thomasine Netter, widow, administratrix of the goods of Thomas Netter, her late husband, to be held on 12 September 1631 in the guildhall at New Romney.</w:t>
      </w:r>
      <w:r>
        <w:rPr>
          <w:szCs w:val="24"/>
        </w:rPr>
        <w:t xml:space="preserve">  </w:t>
      </w:r>
      <w:r w:rsidRPr="00D45AFC">
        <w:rPr>
          <w:szCs w:val="24"/>
        </w:rPr>
        <w:t xml:space="preserve">Signet seal of the mayoralty of New Romney.  (National Archives, Kew England, Ref: </w:t>
      </w:r>
      <w:r>
        <w:t>WARD 2/21/81A/61</w:t>
      </w:r>
      <w:r w:rsidRPr="00D45AFC">
        <w:rPr>
          <w:szCs w:val="24"/>
        </w:rPr>
        <w:t>)</w:t>
      </w:r>
    </w:p>
    <w:p w:rsidR="00D45369" w:rsidRDefault="005F3E1E" w:rsidP="005F3E1E">
      <w:pPr>
        <w:rPr>
          <w:szCs w:val="24"/>
        </w:rPr>
      </w:pPr>
      <w:r w:rsidRPr="00F52877">
        <w:rPr>
          <w:b/>
          <w:szCs w:val="24"/>
        </w:rPr>
        <w:t>1631 – Sep 12</w:t>
      </w:r>
      <w:r w:rsidR="00427E21">
        <w:rPr>
          <w:b/>
          <w:szCs w:val="24"/>
        </w:rPr>
        <w:t xml:space="preserve"> – UK </w:t>
      </w:r>
      <w:r w:rsidRPr="00F52877">
        <w:rPr>
          <w:b/>
          <w:szCs w:val="24"/>
          <w:u w:val="single"/>
        </w:rPr>
        <w:t>Kent New Romney</w:t>
      </w:r>
      <w:r w:rsidRPr="00F52877">
        <w:rPr>
          <w:b/>
          <w:szCs w:val="24"/>
        </w:rPr>
        <w:t xml:space="preserve"> – Admin – Peter Knight, Clerk</w:t>
      </w:r>
      <w:r>
        <w:rPr>
          <w:szCs w:val="24"/>
        </w:rPr>
        <w:t xml:space="preserve"> - </w:t>
      </w:r>
      <w:r w:rsidRPr="00F52877">
        <w:rPr>
          <w:szCs w:val="24"/>
        </w:rPr>
        <w:t>Agreement between Peter Knight of New Romney, Kent, clerk, executor of the will of Anne Knight, deceased, Robert Goreham, of Great Chart, Kent, clerk, on the first part, and Thomasine Netter of Canterbury, widow, administratrix of Thomas Netter, her late husband, deceased, on the other part, about the cessation of their suits pending in his majesty's court held at New Romney and his majesty's Court of Chancery at Dover.</w:t>
      </w:r>
      <w:r>
        <w:rPr>
          <w:szCs w:val="24"/>
        </w:rPr>
        <w:t xml:space="preserve">  </w:t>
      </w:r>
      <w:r w:rsidRPr="00F52877">
        <w:rPr>
          <w:szCs w:val="24"/>
        </w:rPr>
        <w:t xml:space="preserve">Witnesses: Laurence Lovelace, Edward Hadde, Francis Lovelace and William Sudell. </w:t>
      </w:r>
      <w:r>
        <w:rPr>
          <w:szCs w:val="24"/>
        </w:rPr>
        <w:t xml:space="preserve">(National Archives, Kew England, Ref: </w:t>
      </w:r>
      <w:r w:rsidRPr="00F52877">
        <w:rPr>
          <w:szCs w:val="24"/>
        </w:rPr>
        <w:t>WARD 2/21/81A/42</w:t>
      </w:r>
      <w:r>
        <w:rPr>
          <w:szCs w:val="24"/>
        </w:rPr>
        <w:t>)</w:t>
      </w:r>
    </w:p>
    <w:p w:rsidR="00D45369" w:rsidRDefault="005F3E1E" w:rsidP="005F3E1E">
      <w:pPr>
        <w:rPr>
          <w:szCs w:val="24"/>
        </w:rPr>
      </w:pPr>
      <w:r w:rsidRPr="00C55EE1">
        <w:rPr>
          <w:b/>
          <w:szCs w:val="24"/>
        </w:rPr>
        <w:t>1631 – Nov 4</w:t>
      </w:r>
      <w:r w:rsidR="00427E21">
        <w:rPr>
          <w:b/>
          <w:szCs w:val="24"/>
        </w:rPr>
        <w:t xml:space="preserve"> – UK </w:t>
      </w:r>
      <w:r w:rsidRPr="00C55EE1">
        <w:rPr>
          <w:b/>
          <w:szCs w:val="24"/>
          <w:u w:val="single"/>
        </w:rPr>
        <w:t>Northamptonshire Northampton</w:t>
      </w:r>
      <w:r w:rsidRPr="00C55EE1">
        <w:rPr>
          <w:b/>
          <w:szCs w:val="24"/>
        </w:rPr>
        <w:t xml:space="preserve"> – Ox Alum – John Knight</w:t>
      </w:r>
      <w:r>
        <w:rPr>
          <w:szCs w:val="24"/>
        </w:rPr>
        <w:t xml:space="preserve"> – Son of Williams of Northampton town, pleb. Queen’s Coll., matric. 4 Nov 1631, aged 17; B.A. 27 Jun 1633, M.A. 31 May 1636, vicar of Northampton St Giles 1640. See Foster’s Index Eccl. (Oxford University Alumni 1500-1886, p. 861)</w:t>
      </w:r>
    </w:p>
    <w:p w:rsidR="005F3E1E" w:rsidRDefault="005F3E1E" w:rsidP="005F3E1E">
      <w:pPr>
        <w:rPr>
          <w:szCs w:val="24"/>
        </w:rPr>
      </w:pPr>
      <w:r w:rsidRPr="00484DF3">
        <w:rPr>
          <w:b/>
          <w:szCs w:val="24"/>
        </w:rPr>
        <w:t>1631 – Nov 25</w:t>
      </w:r>
      <w:r w:rsidR="00427E21">
        <w:rPr>
          <w:b/>
          <w:szCs w:val="24"/>
        </w:rPr>
        <w:t xml:space="preserve"> – UK </w:t>
      </w:r>
      <w:r w:rsidRPr="00484DF3">
        <w:rPr>
          <w:b/>
          <w:szCs w:val="24"/>
          <w:u w:val="single"/>
        </w:rPr>
        <w:t>Oxfordshire Banbury</w:t>
      </w:r>
      <w:r w:rsidRPr="00484DF3">
        <w:rPr>
          <w:b/>
          <w:szCs w:val="24"/>
        </w:rPr>
        <w:t xml:space="preserve"> – Will – William Knight</w:t>
      </w:r>
      <w:r>
        <w:rPr>
          <w:b/>
          <w:szCs w:val="24"/>
        </w:rPr>
        <w:t>, Gent</w:t>
      </w:r>
      <w:r>
        <w:rPr>
          <w:szCs w:val="24"/>
        </w:rPr>
        <w:t xml:space="preserve"> – To youngest son, William Knight, my house in Sheeps Street in the Borough of Banbury wherein William Sprigg and Thomas Pedly now dwell, with all fields, orchards, gardens, profit, thereto belonging; and properties in Northamptonshire in  the tenure or accupation of </w:t>
      </w:r>
      <w:r w:rsidRPr="00B00D8C">
        <w:rPr>
          <w:b/>
          <w:szCs w:val="24"/>
        </w:rPr>
        <w:t>Mr Nicholas Salter, my brother-in-law</w:t>
      </w:r>
      <w:r>
        <w:rPr>
          <w:szCs w:val="24"/>
        </w:rPr>
        <w:t>; property in Warwickshire which I late purchased of Richard Gresell, Gent, and other properties, to said William Knight; entailed to his heirs, male, and failing heirs, to my older son, Bezaliel Knight, and his heirs; to grandchild, Mary Gill, daughter of my daughter, Mary, 13 shillings; grandson, Thomas Gill; son William, 150 pounds; grandchild, William Knight, the Iron ___ given me by Walter ___ being the same the ____ papists dug under the Parliament house with.  Bezaliel Knight to be executor. (</w:t>
      </w:r>
      <w:r w:rsidRPr="002E42DF">
        <w:rPr>
          <w:szCs w:val="24"/>
        </w:rPr>
        <w:t>Prerogative Court of Canterbury Wills, 1384-1858</w:t>
      </w:r>
      <w:r>
        <w:rPr>
          <w:szCs w:val="24"/>
        </w:rPr>
        <w:t xml:space="preserve">, </w:t>
      </w:r>
      <w:r w:rsidRPr="002E42DF">
        <w:rPr>
          <w:szCs w:val="24"/>
        </w:rPr>
        <w:t>PROB 11: Will Registers</w:t>
      </w:r>
      <w:r>
        <w:rPr>
          <w:szCs w:val="24"/>
        </w:rPr>
        <w:t xml:space="preserve">, </w:t>
      </w:r>
      <w:r w:rsidRPr="002E42DF">
        <w:rPr>
          <w:szCs w:val="24"/>
        </w:rPr>
        <w:t>1624-1643</w:t>
      </w:r>
      <w:r>
        <w:rPr>
          <w:szCs w:val="24"/>
        </w:rPr>
        <w:t xml:space="preserve">, </w:t>
      </w:r>
      <w:r w:rsidRPr="002E42DF">
        <w:rPr>
          <w:szCs w:val="24"/>
        </w:rPr>
        <w:t>Piece 160: St. John, Quire Numbers 69-138 (1631)</w:t>
      </w:r>
      <w:r>
        <w:rPr>
          <w:szCs w:val="24"/>
        </w:rPr>
        <w:t>)</w:t>
      </w:r>
    </w:p>
    <w:p w:rsidR="00D45369" w:rsidRDefault="002A2CB5" w:rsidP="002A2CB5">
      <w:pPr>
        <w:rPr>
          <w:szCs w:val="24"/>
        </w:rPr>
      </w:pPr>
      <w:r w:rsidRPr="0093658E">
        <w:rPr>
          <w:b/>
          <w:szCs w:val="24"/>
        </w:rPr>
        <w:lastRenderedPageBreak/>
        <w:t>1632 – Jan 1</w:t>
      </w:r>
      <w:r w:rsidR="00427E21">
        <w:rPr>
          <w:b/>
          <w:szCs w:val="24"/>
        </w:rPr>
        <w:t xml:space="preserve"> – UK </w:t>
      </w:r>
      <w:r w:rsidRPr="0093658E">
        <w:rPr>
          <w:b/>
          <w:szCs w:val="24"/>
          <w:u w:val="single"/>
        </w:rPr>
        <w:t>Kent New Romney</w:t>
      </w:r>
      <w:r w:rsidRPr="0093658E">
        <w:rPr>
          <w:b/>
          <w:szCs w:val="24"/>
        </w:rPr>
        <w:t xml:space="preserve"> </w:t>
      </w:r>
      <w:r w:rsidR="007A089D">
        <w:rPr>
          <w:b/>
          <w:szCs w:val="24"/>
        </w:rPr>
        <w:t>– Birth/Bap –</w:t>
      </w:r>
      <w:r w:rsidRPr="0093658E">
        <w:rPr>
          <w:b/>
          <w:szCs w:val="24"/>
        </w:rPr>
        <w:t xml:space="preserve"> Peter Knight</w:t>
      </w:r>
      <w:r w:rsidRPr="00BC4DE8">
        <w:rPr>
          <w:szCs w:val="24"/>
        </w:rPr>
        <w:t xml:space="preserve"> </w:t>
      </w:r>
      <w:r>
        <w:rPr>
          <w:szCs w:val="24"/>
        </w:rPr>
        <w:t xml:space="preserve">- </w:t>
      </w:r>
      <w:r w:rsidRPr="00BC4DE8">
        <w:rPr>
          <w:szCs w:val="24"/>
        </w:rPr>
        <w:t>s/o Peter Knight</w:t>
      </w:r>
      <w:r>
        <w:rPr>
          <w:szCs w:val="24"/>
        </w:rPr>
        <w:t xml:space="preserve"> (Tyler)</w:t>
      </w:r>
    </w:p>
    <w:p w:rsidR="00D45369" w:rsidRDefault="002A2CB5" w:rsidP="002A2CB5">
      <w:pPr>
        <w:rPr>
          <w:szCs w:val="24"/>
        </w:rPr>
      </w:pPr>
      <w:r w:rsidRPr="009A5A13">
        <w:rPr>
          <w:b/>
          <w:szCs w:val="24"/>
        </w:rPr>
        <w:t>1632 – Mar 9</w:t>
      </w:r>
      <w:r w:rsidR="00427E21">
        <w:rPr>
          <w:b/>
          <w:szCs w:val="24"/>
        </w:rPr>
        <w:t xml:space="preserve"> – UK </w:t>
      </w:r>
      <w:r w:rsidRPr="009A5A13">
        <w:rPr>
          <w:b/>
          <w:szCs w:val="24"/>
          <w:u w:val="single"/>
        </w:rPr>
        <w:t>London St Bride</w:t>
      </w:r>
      <w:r w:rsidRPr="009A5A13">
        <w:rPr>
          <w:b/>
          <w:szCs w:val="24"/>
        </w:rPr>
        <w:t xml:space="preserve"> </w:t>
      </w:r>
      <w:r w:rsidR="007A089D">
        <w:rPr>
          <w:b/>
          <w:szCs w:val="24"/>
        </w:rPr>
        <w:t>– Birth/Bap –</w:t>
      </w:r>
      <w:r w:rsidRPr="009A5A13">
        <w:rPr>
          <w:b/>
          <w:szCs w:val="24"/>
        </w:rPr>
        <w:t xml:space="preserve"> Thomas Knight</w:t>
      </w:r>
      <w:r w:rsidRPr="00BC4DE8">
        <w:rPr>
          <w:szCs w:val="24"/>
        </w:rPr>
        <w:t xml:space="preserve"> </w:t>
      </w:r>
      <w:r>
        <w:rPr>
          <w:szCs w:val="24"/>
        </w:rPr>
        <w:t xml:space="preserve">- </w:t>
      </w:r>
      <w:r w:rsidRPr="00BC4DE8">
        <w:rPr>
          <w:szCs w:val="24"/>
        </w:rPr>
        <w:t>s/o Francis &amp; Katherine</w:t>
      </w:r>
      <w:r>
        <w:rPr>
          <w:szCs w:val="24"/>
        </w:rPr>
        <w:t xml:space="preserve"> (London Met Arch)</w:t>
      </w:r>
    </w:p>
    <w:p w:rsidR="00D45369" w:rsidRDefault="002A2CB5" w:rsidP="002A2CB5">
      <w:pPr>
        <w:rPr>
          <w:szCs w:val="24"/>
        </w:rPr>
      </w:pPr>
      <w:r>
        <w:rPr>
          <w:b/>
        </w:rPr>
        <w:t xml:space="preserve">1632 - Mar 12 </w:t>
      </w:r>
      <w:r>
        <w:t xml:space="preserve">– </w:t>
      </w:r>
      <w:r w:rsidRPr="004969C7">
        <w:rPr>
          <w:b/>
          <w:u w:val="single"/>
        </w:rPr>
        <w:t>Accomack VA</w:t>
      </w:r>
      <w:r w:rsidRPr="00BE5F2D">
        <w:rPr>
          <w:b/>
        </w:rPr>
        <w:t xml:space="preserve"> – </w:t>
      </w:r>
      <w:r w:rsidR="00BE5F2D" w:rsidRPr="00BE5F2D">
        <w:rPr>
          <w:b/>
        </w:rPr>
        <w:t>Admin</w:t>
      </w:r>
      <w:r w:rsidR="00BE5F2D">
        <w:t xml:space="preserve"> - </w:t>
      </w:r>
      <w:r>
        <w:t xml:space="preserve">James Knott, Planter, of Accomack, 50 acs.  “Desiring to keep a howse of entertainment in the lower parte at the Mouth of Hampton Riv. within the precinct of Eliz. Citty whereby strangers &amp; others may bee well accommodated with great ease to the inhabitants in those parts, etc. Abutting Sly. upon a Cr. parting the same from land of Capt. Francis West, nly upon the Glebe land 7 Wly upon sd. Riv. To have &amp; to hold the sd. 50 acs. together with the howse commonly called the great howse &amp; all other howses ediffices &amp; buildings &amp;c. 21 year Lease, as above.” (Nugent I, p 18) Knotts are later neighbors of Capt. Peter Knight in Northumberland County VA. </w:t>
      </w:r>
    </w:p>
    <w:p w:rsidR="00D45369" w:rsidRDefault="002A2CB5" w:rsidP="002A2CB5">
      <w:pPr>
        <w:rPr>
          <w:szCs w:val="24"/>
        </w:rPr>
      </w:pPr>
      <w:r w:rsidRPr="00896ECC">
        <w:rPr>
          <w:b/>
          <w:szCs w:val="24"/>
        </w:rPr>
        <w:t>1632 – Mar 18</w:t>
      </w:r>
      <w:r w:rsidR="00427E21">
        <w:rPr>
          <w:b/>
          <w:szCs w:val="24"/>
        </w:rPr>
        <w:t xml:space="preserve"> – UK </w:t>
      </w:r>
      <w:r w:rsidRPr="00896ECC">
        <w:rPr>
          <w:b/>
          <w:szCs w:val="24"/>
          <w:u w:val="single"/>
        </w:rPr>
        <w:t>Middlesex Chiswick</w:t>
      </w:r>
      <w:r w:rsidRPr="00896ECC">
        <w:rPr>
          <w:b/>
          <w:szCs w:val="24"/>
        </w:rPr>
        <w:t xml:space="preserve"> – Will – Mar</w:t>
      </w:r>
      <w:r>
        <w:rPr>
          <w:b/>
          <w:szCs w:val="24"/>
        </w:rPr>
        <w:t>ie</w:t>
      </w:r>
      <w:r w:rsidRPr="00896ECC">
        <w:rPr>
          <w:b/>
          <w:szCs w:val="24"/>
        </w:rPr>
        <w:t xml:space="preserve"> Knight</w:t>
      </w:r>
      <w:r>
        <w:rPr>
          <w:szCs w:val="24"/>
        </w:rPr>
        <w:t xml:space="preserve"> – To brother, Nicholas Knight, 40 shillings to make a ring;  to brother Charles Knight, 3 pounds to buy him a mourning suit; to cousin Dorothy Knight, 40 shillings to buy her a ring; to friend, Richard Ponsonby the elder, 40 shillings to buy him a ring; to William Bedbonnonor (?), 5 pounds; to Margaret Durden (Durken?) 30 shillings; to Thomas Dollon, 20 shillings; to Robert Bedbonnonor, 10 shillings; to Dudley Jones, 10 shillings; to Jane, maid of brother-in-law Thomas Wanley, 5 shillings; to sister Elizabeth Wanley, all jewelry, rings and wearing apparel; remainder of goods, chattels, money, plate, household stuff, to brother-in-law, Thomas Wanley who is to be executor. (</w:t>
      </w:r>
      <w:r w:rsidRPr="00D462C0">
        <w:rPr>
          <w:szCs w:val="24"/>
        </w:rPr>
        <w:t>Prerogative Court of Canterbury Wills, 1384-1858</w:t>
      </w:r>
      <w:r>
        <w:rPr>
          <w:szCs w:val="24"/>
        </w:rPr>
        <w:t xml:space="preserve">, </w:t>
      </w:r>
      <w:r w:rsidRPr="00D462C0">
        <w:rPr>
          <w:szCs w:val="24"/>
        </w:rPr>
        <w:t>PROB 11: Will Registers</w:t>
      </w:r>
      <w:r>
        <w:rPr>
          <w:szCs w:val="24"/>
        </w:rPr>
        <w:t xml:space="preserve">, </w:t>
      </w:r>
      <w:r w:rsidRPr="00D462C0">
        <w:rPr>
          <w:szCs w:val="24"/>
        </w:rPr>
        <w:t>1624-1643</w:t>
      </w:r>
      <w:r>
        <w:rPr>
          <w:szCs w:val="24"/>
        </w:rPr>
        <w:t xml:space="preserve">, </w:t>
      </w:r>
      <w:r w:rsidRPr="00D462C0">
        <w:rPr>
          <w:szCs w:val="24"/>
        </w:rPr>
        <w:t>Piece 163: Russell, Quire Numbers 1-57 (1633)</w:t>
      </w:r>
      <w:r>
        <w:rPr>
          <w:szCs w:val="24"/>
        </w:rPr>
        <w:t>)</w:t>
      </w:r>
    </w:p>
    <w:p w:rsidR="00D45369" w:rsidRDefault="002A2CB5" w:rsidP="002A2CB5">
      <w:pPr>
        <w:rPr>
          <w:szCs w:val="24"/>
        </w:rPr>
      </w:pPr>
      <w:r>
        <w:rPr>
          <w:b/>
        </w:rPr>
        <w:t>1632 - Apr 2</w:t>
      </w:r>
      <w:r w:rsidR="00427E21">
        <w:rPr>
          <w:b/>
        </w:rPr>
        <w:t xml:space="preserve"> – </w:t>
      </w:r>
      <w:r w:rsidR="00427E21" w:rsidRPr="007A2B9F">
        <w:rPr>
          <w:b/>
          <w:u w:val="single"/>
        </w:rPr>
        <w:t xml:space="preserve">UK </w:t>
      </w:r>
      <w:r w:rsidRPr="00D81A18">
        <w:rPr>
          <w:b/>
          <w:u w:val="single"/>
        </w:rPr>
        <w:t>England</w:t>
      </w:r>
      <w:r>
        <w:rPr>
          <w:b/>
          <w:u w:val="single"/>
        </w:rPr>
        <w:t xml:space="preserve"> </w:t>
      </w:r>
      <w:r w:rsidRPr="00D81A18">
        <w:rPr>
          <w:b/>
          <w:u w:val="single"/>
        </w:rPr>
        <w:t>London</w:t>
      </w:r>
      <w:r w:rsidRPr="00BE5F2D">
        <w:rPr>
          <w:b/>
        </w:rPr>
        <w:t xml:space="preserve"> </w:t>
      </w:r>
      <w:r w:rsidR="00BE5F2D" w:rsidRPr="00BE5F2D">
        <w:rPr>
          <w:b/>
        </w:rPr>
        <w:t>–</w:t>
      </w:r>
      <w:r w:rsidRPr="00BE5F2D">
        <w:rPr>
          <w:b/>
        </w:rPr>
        <w:t xml:space="preserve"> </w:t>
      </w:r>
      <w:r w:rsidR="00BE5F2D" w:rsidRPr="00BE5F2D">
        <w:rPr>
          <w:b/>
        </w:rPr>
        <w:t xml:space="preserve">Info - </w:t>
      </w:r>
      <w:r>
        <w:t>Captain John Mason reports that the Hollanders in about 1621 began to trade on the coast of America and have published a map showing the coastline as the “New Netherlands” and the river on which they are planted as Manhatan. They have given Dutch names to other places discovered by the English. (Coldham 1987, p. 101)</w:t>
      </w:r>
    </w:p>
    <w:p w:rsidR="00D45369" w:rsidRDefault="002A2CB5" w:rsidP="002A2CB5">
      <w:pPr>
        <w:rPr>
          <w:szCs w:val="24"/>
        </w:rPr>
      </w:pPr>
      <w:r w:rsidRPr="00C97D14">
        <w:rPr>
          <w:b/>
          <w:szCs w:val="24"/>
        </w:rPr>
        <w:t>1632 – Apr 27</w:t>
      </w:r>
      <w:r w:rsidR="00427E21">
        <w:rPr>
          <w:b/>
          <w:szCs w:val="24"/>
        </w:rPr>
        <w:t xml:space="preserve"> – </w:t>
      </w:r>
      <w:r w:rsidR="00427E21" w:rsidRPr="007A2B9F">
        <w:rPr>
          <w:b/>
          <w:szCs w:val="24"/>
          <w:u w:val="single"/>
        </w:rPr>
        <w:t xml:space="preserve">UK </w:t>
      </w:r>
      <w:r w:rsidRPr="00C97D14">
        <w:rPr>
          <w:b/>
          <w:szCs w:val="24"/>
          <w:u w:val="single"/>
        </w:rPr>
        <w:t>Kent Woodnesborough</w:t>
      </w:r>
      <w:r w:rsidRPr="00C97D14">
        <w:rPr>
          <w:b/>
          <w:szCs w:val="24"/>
        </w:rPr>
        <w:t xml:space="preserve"> – Bur – Edward Knight</w:t>
      </w:r>
      <w:r>
        <w:rPr>
          <w:szCs w:val="24"/>
        </w:rPr>
        <w:t xml:space="preserve"> (Tyler)</w:t>
      </w:r>
    </w:p>
    <w:p w:rsidR="00D45369" w:rsidRDefault="002A2CB5" w:rsidP="007E2389">
      <w:pPr>
        <w:rPr>
          <w:szCs w:val="24"/>
        </w:rPr>
      </w:pPr>
      <w:r w:rsidRPr="009A5A13">
        <w:rPr>
          <w:b/>
          <w:szCs w:val="24"/>
        </w:rPr>
        <w:t>1632 – May 3</w:t>
      </w:r>
      <w:r w:rsidR="00427E21">
        <w:rPr>
          <w:b/>
          <w:szCs w:val="24"/>
        </w:rPr>
        <w:t xml:space="preserve"> – </w:t>
      </w:r>
      <w:r w:rsidR="00427E21" w:rsidRPr="007A2B9F">
        <w:rPr>
          <w:b/>
          <w:szCs w:val="24"/>
          <w:u w:val="single"/>
        </w:rPr>
        <w:t xml:space="preserve">UK </w:t>
      </w:r>
      <w:r w:rsidRPr="009A5A13">
        <w:rPr>
          <w:b/>
          <w:szCs w:val="24"/>
          <w:u w:val="single"/>
        </w:rPr>
        <w:t>London St Bride</w:t>
      </w:r>
      <w:r w:rsidRPr="009A5A13">
        <w:rPr>
          <w:b/>
          <w:szCs w:val="24"/>
        </w:rPr>
        <w:t xml:space="preserve"> </w:t>
      </w:r>
      <w:r w:rsidR="007A089D">
        <w:rPr>
          <w:b/>
          <w:szCs w:val="24"/>
        </w:rPr>
        <w:t>– Birth/Bap –</w:t>
      </w:r>
      <w:r w:rsidRPr="009A5A13">
        <w:rPr>
          <w:b/>
          <w:szCs w:val="24"/>
        </w:rPr>
        <w:t xml:space="preserve"> William Knight</w:t>
      </w:r>
      <w:r w:rsidRPr="009A5A13">
        <w:rPr>
          <w:szCs w:val="24"/>
        </w:rPr>
        <w:t xml:space="preserve"> </w:t>
      </w:r>
      <w:r>
        <w:rPr>
          <w:szCs w:val="24"/>
        </w:rPr>
        <w:t xml:space="preserve">- </w:t>
      </w:r>
      <w:r w:rsidRPr="009A5A13">
        <w:rPr>
          <w:szCs w:val="24"/>
        </w:rPr>
        <w:t>s/o Arthur &amp; Ursula</w:t>
      </w:r>
      <w:r>
        <w:rPr>
          <w:szCs w:val="24"/>
        </w:rPr>
        <w:t xml:space="preserve"> (London Met Arch)</w:t>
      </w:r>
    </w:p>
    <w:p w:rsidR="00D45369" w:rsidRDefault="002A2CB5" w:rsidP="007E2389">
      <w:pPr>
        <w:rPr>
          <w:szCs w:val="24"/>
        </w:rPr>
      </w:pPr>
      <w:r>
        <w:rPr>
          <w:b/>
        </w:rPr>
        <w:t xml:space="preserve">1632 </w:t>
      </w:r>
      <w:r w:rsidRPr="00896CE9">
        <w:rPr>
          <w:b/>
        </w:rPr>
        <w:t>– Jun 20</w:t>
      </w:r>
      <w:r w:rsidR="00427E21">
        <w:rPr>
          <w:b/>
        </w:rPr>
        <w:t xml:space="preserve"> – </w:t>
      </w:r>
      <w:r w:rsidR="00427E21" w:rsidRPr="007A2B9F">
        <w:rPr>
          <w:b/>
          <w:u w:val="single"/>
        </w:rPr>
        <w:t xml:space="preserve">UK </w:t>
      </w:r>
      <w:r w:rsidRPr="00120ED2">
        <w:rPr>
          <w:b/>
          <w:u w:val="single"/>
        </w:rPr>
        <w:t xml:space="preserve">London / </w:t>
      </w:r>
      <w:r w:rsidRPr="00896CE9">
        <w:rPr>
          <w:b/>
          <w:u w:val="single"/>
        </w:rPr>
        <w:t>Virginia Colony</w:t>
      </w:r>
      <w:r w:rsidRPr="007A2B9F">
        <w:rPr>
          <w:u w:val="single"/>
        </w:rPr>
        <w:t xml:space="preserve"> </w:t>
      </w:r>
      <w:r w:rsidR="007A2B9F" w:rsidRPr="007A2B9F">
        <w:rPr>
          <w:u w:val="single"/>
        </w:rPr>
        <w:t>–</w:t>
      </w:r>
      <w:r w:rsidRPr="007A2B9F">
        <w:rPr>
          <w:u w:val="single"/>
        </w:rPr>
        <w:t xml:space="preserve"> </w:t>
      </w:r>
      <w:r w:rsidR="007A2B9F" w:rsidRPr="007A2B9F">
        <w:rPr>
          <w:u w:val="single"/>
        </w:rPr>
        <w:t xml:space="preserve">Info - </w:t>
      </w:r>
      <w:r w:rsidRPr="00896CE9">
        <w:t xml:space="preserve">While the </w:t>
      </w:r>
      <w:r>
        <w:t xml:space="preserve">Claiborne </w:t>
      </w:r>
      <w:r w:rsidRPr="00896CE9">
        <w:t xml:space="preserve">settlement on Kent Island was progressing, the Privy Council had proposed to Sir George Calvert, former Secretary of State for the King that he be granted a charter for lands </w:t>
      </w:r>
      <w:r w:rsidRPr="00896CE9">
        <w:rPr>
          <w:i/>
        </w:rPr>
        <w:t>north</w:t>
      </w:r>
      <w:r w:rsidRPr="00896CE9">
        <w:t xml:space="preserve"> of the Virginia colony, in replacement for the unsuccessful settlements of his earlier colony of Avalon in Newfoundland (eastern modern Canada), in order to create pressure on the Dutch settlements further north along the Delaware and Hudson Rivers (modern states of Delaware, New Jersey and New York). Calvert accepted, though he died in 1632 before the charter could be formally signed by King Charles I, and the Royal Grant and Charter for the new colony of Maryland was instead granted to his son, Cecilius Calvert, on 20 June 1632. This turn of events was unfortunate for Claiborne</w:t>
      </w:r>
      <w:r>
        <w:t xml:space="preserve"> and his associates</w:t>
      </w:r>
      <w:r w:rsidRPr="00896CE9">
        <w:t xml:space="preserve">, since the Maryland charter included all lands on either side of the Chesapeake Bay north of the mouth of the Potomac River, a region which included Claiborne's proposed trading post on Kent Island, mid-way on the Bay. The Virginia Assembly, still in support of Claiborne and now including representatives of the Kent Island settlers, issued a series of proclamations and protests both before and </w:t>
      </w:r>
      <w:r w:rsidRPr="00896CE9">
        <w:lastRenderedPageBreak/>
        <w:t>after when the news of the granting of the Maryland charter reached across the ocean, claiming the lands for Virginia and protesting the charter's legality.</w:t>
      </w:r>
      <w:r>
        <w:t xml:space="preserve"> (VA Hist online)</w:t>
      </w:r>
    </w:p>
    <w:p w:rsidR="00D45369" w:rsidRDefault="002A2CB5" w:rsidP="007E2389">
      <w:pPr>
        <w:rPr>
          <w:szCs w:val="24"/>
        </w:rPr>
      </w:pPr>
      <w:r w:rsidRPr="009A5A13">
        <w:rPr>
          <w:b/>
          <w:szCs w:val="24"/>
        </w:rPr>
        <w:t>1632 – Jul 31</w:t>
      </w:r>
      <w:r w:rsidR="00427E21">
        <w:rPr>
          <w:b/>
          <w:szCs w:val="24"/>
        </w:rPr>
        <w:t xml:space="preserve"> – </w:t>
      </w:r>
      <w:r w:rsidR="00427E21" w:rsidRPr="007A2B9F">
        <w:rPr>
          <w:b/>
          <w:szCs w:val="24"/>
          <w:u w:val="single"/>
        </w:rPr>
        <w:t xml:space="preserve">UK </w:t>
      </w:r>
      <w:r w:rsidRPr="009A5A13">
        <w:rPr>
          <w:b/>
          <w:szCs w:val="24"/>
          <w:u w:val="single"/>
        </w:rPr>
        <w:t>London Southwark</w:t>
      </w:r>
      <w:r w:rsidRPr="009A5A13">
        <w:rPr>
          <w:b/>
          <w:szCs w:val="24"/>
        </w:rPr>
        <w:t xml:space="preserve"> </w:t>
      </w:r>
      <w:r w:rsidR="007A089D">
        <w:rPr>
          <w:b/>
          <w:szCs w:val="24"/>
        </w:rPr>
        <w:t>– Birth/Bap –</w:t>
      </w:r>
      <w:r w:rsidRPr="009A5A13">
        <w:rPr>
          <w:b/>
          <w:szCs w:val="24"/>
        </w:rPr>
        <w:t xml:space="preserve"> John Knight</w:t>
      </w:r>
      <w:r w:rsidRPr="009A5A13">
        <w:rPr>
          <w:szCs w:val="24"/>
        </w:rPr>
        <w:t xml:space="preserve"> </w:t>
      </w:r>
      <w:r>
        <w:rPr>
          <w:szCs w:val="24"/>
        </w:rPr>
        <w:t xml:space="preserve">- </w:t>
      </w:r>
      <w:r w:rsidRPr="009A5A13">
        <w:rPr>
          <w:szCs w:val="24"/>
        </w:rPr>
        <w:t>s/o Leonard Knight</w:t>
      </w:r>
      <w:r>
        <w:rPr>
          <w:szCs w:val="24"/>
        </w:rPr>
        <w:t xml:space="preserve"> (London Met Arch)</w:t>
      </w:r>
    </w:p>
    <w:p w:rsidR="002A2CB5" w:rsidRDefault="002A2CB5" w:rsidP="002A2CB5">
      <w:pPr>
        <w:rPr>
          <w:szCs w:val="24"/>
        </w:rPr>
      </w:pPr>
      <w:r w:rsidRPr="009A5A13">
        <w:rPr>
          <w:b/>
          <w:szCs w:val="24"/>
        </w:rPr>
        <w:t>1632 – Aug 6</w:t>
      </w:r>
      <w:r w:rsidR="00427E21">
        <w:rPr>
          <w:b/>
          <w:szCs w:val="24"/>
        </w:rPr>
        <w:t xml:space="preserve"> – </w:t>
      </w:r>
      <w:r w:rsidR="00427E21" w:rsidRPr="007A2B9F">
        <w:rPr>
          <w:b/>
          <w:szCs w:val="24"/>
          <w:u w:val="single"/>
        </w:rPr>
        <w:t xml:space="preserve">UK </w:t>
      </w:r>
      <w:r w:rsidRPr="009A5A13">
        <w:rPr>
          <w:b/>
          <w:szCs w:val="24"/>
          <w:u w:val="single"/>
        </w:rPr>
        <w:t>London Stepney</w:t>
      </w:r>
      <w:r w:rsidRPr="009A5A13">
        <w:rPr>
          <w:b/>
          <w:szCs w:val="24"/>
        </w:rPr>
        <w:t xml:space="preserve"> </w:t>
      </w:r>
      <w:r w:rsidR="007A089D">
        <w:rPr>
          <w:b/>
          <w:szCs w:val="24"/>
        </w:rPr>
        <w:t>– Birth/Bap –</w:t>
      </w:r>
      <w:r w:rsidRPr="009A5A13">
        <w:rPr>
          <w:b/>
          <w:szCs w:val="24"/>
        </w:rPr>
        <w:t xml:space="preserve"> Peter Knight</w:t>
      </w:r>
      <w:r w:rsidRPr="00BC4DE8">
        <w:rPr>
          <w:szCs w:val="24"/>
        </w:rPr>
        <w:t xml:space="preserve"> </w:t>
      </w:r>
      <w:r>
        <w:rPr>
          <w:szCs w:val="24"/>
        </w:rPr>
        <w:t xml:space="preserve">- </w:t>
      </w:r>
      <w:r w:rsidRPr="00BC4DE8">
        <w:rPr>
          <w:szCs w:val="24"/>
        </w:rPr>
        <w:t>s/o George Knight: St Dunstan</w:t>
      </w:r>
      <w:r>
        <w:rPr>
          <w:szCs w:val="24"/>
        </w:rPr>
        <w:t xml:space="preserve"> (London Met Arch)</w:t>
      </w:r>
    </w:p>
    <w:p w:rsidR="002A2CB5" w:rsidRDefault="002A2CB5" w:rsidP="002A2CB5">
      <w:pPr>
        <w:rPr>
          <w:szCs w:val="24"/>
        </w:rPr>
      </w:pPr>
      <w:r w:rsidRPr="009A5A13">
        <w:rPr>
          <w:b/>
          <w:szCs w:val="24"/>
        </w:rPr>
        <w:t>1632 – Aug 18</w:t>
      </w:r>
      <w:r w:rsidR="00427E21">
        <w:rPr>
          <w:b/>
          <w:szCs w:val="24"/>
        </w:rPr>
        <w:t xml:space="preserve"> – </w:t>
      </w:r>
      <w:r w:rsidR="00427E21" w:rsidRPr="007A2B9F">
        <w:rPr>
          <w:b/>
          <w:szCs w:val="24"/>
          <w:u w:val="single"/>
        </w:rPr>
        <w:t xml:space="preserve">UK </w:t>
      </w:r>
      <w:r w:rsidRPr="009A5A13">
        <w:rPr>
          <w:b/>
          <w:szCs w:val="24"/>
          <w:u w:val="single"/>
        </w:rPr>
        <w:t>London Stepney</w:t>
      </w:r>
      <w:r w:rsidRPr="009A5A13">
        <w:rPr>
          <w:b/>
          <w:szCs w:val="24"/>
        </w:rPr>
        <w:t xml:space="preserve"> – Bur – Peter </w:t>
      </w:r>
      <w:r>
        <w:rPr>
          <w:b/>
          <w:szCs w:val="24"/>
        </w:rPr>
        <w:t>K</w:t>
      </w:r>
      <w:r w:rsidRPr="009A5A13">
        <w:rPr>
          <w:b/>
          <w:szCs w:val="24"/>
        </w:rPr>
        <w:t>night</w:t>
      </w:r>
      <w:r w:rsidRPr="00BC4DE8">
        <w:rPr>
          <w:szCs w:val="24"/>
        </w:rPr>
        <w:t xml:space="preserve"> </w:t>
      </w:r>
      <w:r>
        <w:rPr>
          <w:szCs w:val="24"/>
        </w:rPr>
        <w:t xml:space="preserve">- </w:t>
      </w:r>
      <w:r w:rsidRPr="00BC4DE8">
        <w:rPr>
          <w:szCs w:val="24"/>
        </w:rPr>
        <w:t>s/o George Knight: St Dunstan</w:t>
      </w:r>
      <w:r>
        <w:rPr>
          <w:szCs w:val="24"/>
        </w:rPr>
        <w:t xml:space="preserve"> (London Met Arch)</w:t>
      </w:r>
    </w:p>
    <w:p w:rsidR="00D45369" w:rsidRDefault="002A2CB5" w:rsidP="002A2CB5">
      <w:r>
        <w:rPr>
          <w:b/>
        </w:rPr>
        <w:t xml:space="preserve">1632 -Sep 1 </w:t>
      </w:r>
      <w:r>
        <w:t xml:space="preserve">– </w:t>
      </w:r>
      <w:r w:rsidRPr="007A5E7C">
        <w:rPr>
          <w:b/>
          <w:u w:val="single"/>
        </w:rPr>
        <w:t>VA</w:t>
      </w:r>
      <w:r>
        <w:rPr>
          <w:b/>
          <w:u w:val="single"/>
        </w:rPr>
        <w:t xml:space="preserve"> </w:t>
      </w:r>
      <w:r w:rsidRPr="007A5E7C">
        <w:rPr>
          <w:b/>
          <w:u w:val="single"/>
        </w:rPr>
        <w:t>James City</w:t>
      </w:r>
      <w:r w:rsidRPr="007A2B9F">
        <w:rPr>
          <w:b/>
        </w:rPr>
        <w:t xml:space="preserve"> – </w:t>
      </w:r>
      <w:r w:rsidR="00FB0FDC" w:rsidRPr="007A2B9F">
        <w:rPr>
          <w:b/>
        </w:rPr>
        <w:t xml:space="preserve">Admin - </w:t>
      </w:r>
      <w:r w:rsidRPr="007A2B9F">
        <w:rPr>
          <w:b/>
        </w:rPr>
        <w:t>John Pott,</w:t>
      </w:r>
      <w:r>
        <w:t xml:space="preserve"> “Doctor in Phisick</w:t>
      </w:r>
      <w:r w:rsidR="00FB0FDC">
        <w:t xml:space="preserve"> - O</w:t>
      </w:r>
      <w:r>
        <w:t xml:space="preserve">f Harrop within the Corp. of James Citty, 200 acs. upon Skiffes Cr. that parts the same from land of Mr. Thomas Nowell, Nly. towards land of Mr. Jacob Avery. Due for the adv. of 4 servants: John Milward, Randolph Holt, Ruth a maid servant &amp; Thomas Popkin whoe came in the George 1621.” (Nugent I, p. 15)  </w:t>
      </w:r>
      <w:r w:rsidRPr="00EF0BFA">
        <w:rPr>
          <w:b/>
        </w:rPr>
        <w:t>Note</w:t>
      </w:r>
      <w:r>
        <w:t>: I include this record simply because it reinforces my point about the so-called “Doctor”, John Woodson.</w:t>
      </w:r>
    </w:p>
    <w:p w:rsidR="00D45369" w:rsidRDefault="002A2CB5" w:rsidP="002A2CB5">
      <w:pPr>
        <w:rPr>
          <w:szCs w:val="24"/>
        </w:rPr>
      </w:pPr>
      <w:r>
        <w:rPr>
          <w:b/>
        </w:rPr>
        <w:t xml:space="preserve">1632 - Sep 9 </w:t>
      </w:r>
      <w:r>
        <w:t xml:space="preserve">– </w:t>
      </w:r>
      <w:r w:rsidRPr="0012689F">
        <w:rPr>
          <w:b/>
          <w:u w:val="single"/>
        </w:rPr>
        <w:t>VA</w:t>
      </w:r>
      <w:r>
        <w:rPr>
          <w:b/>
          <w:u w:val="single"/>
        </w:rPr>
        <w:t xml:space="preserve"> </w:t>
      </w:r>
      <w:r w:rsidRPr="0012689F">
        <w:rPr>
          <w:b/>
          <w:u w:val="single"/>
        </w:rPr>
        <w:t>James City</w:t>
      </w:r>
      <w:r>
        <w:t xml:space="preserve"> – </w:t>
      </w:r>
      <w:r w:rsidR="007A2B9F">
        <w:t xml:space="preserve">Admin - </w:t>
      </w:r>
      <w:r>
        <w:t xml:space="preserve">William Spencer of James Island within the Corp. of James Citty, Yeoman, “250 acs. on the W. side of Lawnes Cr. at the mouth… Extending up the Cr…. accrewing due in the right of James Tooke whoe came in the </w:t>
      </w:r>
      <w:r w:rsidRPr="00AA7573">
        <w:rPr>
          <w:i/>
        </w:rPr>
        <w:t>George</w:t>
      </w:r>
      <w:r>
        <w:t xml:space="preserve"> 1621 the charges of whose passage hee defrayed unto William Dum (?), Carpenter, of the sd. ship.; 100 acs in right of Hugh Wynn &amp; Robert Latchett whoe both came in the </w:t>
      </w:r>
      <w:r w:rsidRPr="00AA7573">
        <w:rPr>
          <w:i/>
        </w:rPr>
        <w:t>George</w:t>
      </w:r>
      <w:r>
        <w:t xml:space="preserve"> 1621 at the charges of Capt. William Peirce whoe in open Ct. hath transferred the land accrewing by virtue of their passage unto sd. William Spencer; 50 acs. in right of James Robinson whoe came in the </w:t>
      </w:r>
      <w:r w:rsidRPr="00AA7573">
        <w:rPr>
          <w:i/>
        </w:rPr>
        <w:t>Charitie</w:t>
      </w:r>
      <w:r>
        <w:t xml:space="preserve"> whose passage sd. Spencer defrayed unto Mr. Weston, Merchant of the sd. Shipp; &amp; 50 acs. in right of Joseph Deane whoe came in the </w:t>
      </w:r>
      <w:r w:rsidRPr="00AA7573">
        <w:rPr>
          <w:i/>
        </w:rPr>
        <w:t>Abigall</w:t>
      </w:r>
      <w:r>
        <w:t xml:space="preserve"> 1622 whose passage sd. Spencer defrayed unto John Tooke, Marriner.” (Nugent I, p. 16)  </w:t>
      </w:r>
      <w:r w:rsidR="007E2389">
        <w:br/>
      </w:r>
      <w:r w:rsidRPr="007E2389">
        <w:rPr>
          <w:b/>
        </w:rPr>
        <w:t>Note</w:t>
      </w:r>
      <w:r>
        <w:t xml:space="preserve">: I include this record because it is a good example of how headrights were traded. Notice that this land patent is over 10 years after the said headrights individuals were imported!  </w:t>
      </w:r>
    </w:p>
    <w:p w:rsidR="00D45369" w:rsidRDefault="002A2CB5" w:rsidP="002A2CB5">
      <w:pPr>
        <w:rPr>
          <w:szCs w:val="24"/>
        </w:rPr>
      </w:pPr>
      <w:r w:rsidRPr="000D2D71">
        <w:rPr>
          <w:b/>
          <w:szCs w:val="24"/>
        </w:rPr>
        <w:t>1632 – Sep 13</w:t>
      </w:r>
      <w:r w:rsidR="00427E21">
        <w:rPr>
          <w:b/>
          <w:szCs w:val="24"/>
        </w:rPr>
        <w:t xml:space="preserve"> – </w:t>
      </w:r>
      <w:r w:rsidR="00427E21" w:rsidRPr="007A2B9F">
        <w:rPr>
          <w:b/>
          <w:szCs w:val="24"/>
          <w:u w:val="single"/>
        </w:rPr>
        <w:t xml:space="preserve">UK </w:t>
      </w:r>
      <w:r w:rsidRPr="000D2D71">
        <w:rPr>
          <w:b/>
          <w:szCs w:val="24"/>
          <w:u w:val="single"/>
        </w:rPr>
        <w:t>Rutland Stoke Dry</w:t>
      </w:r>
      <w:r w:rsidRPr="000D2D71">
        <w:rPr>
          <w:b/>
          <w:szCs w:val="24"/>
        </w:rPr>
        <w:t xml:space="preserve"> – Will – Andrew Knight</w:t>
      </w:r>
      <w:r>
        <w:rPr>
          <w:b/>
          <w:szCs w:val="24"/>
        </w:rPr>
        <w:t>, Gent</w:t>
      </w:r>
      <w:r>
        <w:rPr>
          <w:szCs w:val="24"/>
        </w:rPr>
        <w:t xml:space="preserve"> – To Sir Francis Duncombe of Broughton in Bucks, and Robert Abraham, same county, yearly rent charge of 20 pounds a year for certain properties to be paid to them, and they are to manage this money and pay annuity to Maude Knight, wife of testator, during her natural life;  if the renters of the properties fall behind, Sir Francis and Robert Abraham have the right to enter and seize the property; to wife Maude, bed, furniture, etc; to son Edward Knight, 50 pounds; to daughter Mary Knight, 100 pounds at age 21 or when married; to daughter Susan Knight, 100 pounds at 21 or marriage; to daughter Ann Knight, annuity from the rents on specified property for her natural life; all the land, property, etc, not bequeathed, to son John Knight and he to be executor. (</w:t>
      </w:r>
      <w:r w:rsidRPr="00AA184A">
        <w:rPr>
          <w:szCs w:val="24"/>
        </w:rPr>
        <w:t>Prerogative Court of Canterbury Wills, 1384-1858</w:t>
      </w:r>
      <w:r>
        <w:rPr>
          <w:szCs w:val="24"/>
        </w:rPr>
        <w:t xml:space="preserve">, </w:t>
      </w:r>
      <w:r w:rsidRPr="00AA184A">
        <w:rPr>
          <w:szCs w:val="24"/>
        </w:rPr>
        <w:t>PROB 11: Will Registers</w:t>
      </w:r>
      <w:r>
        <w:rPr>
          <w:szCs w:val="24"/>
        </w:rPr>
        <w:t xml:space="preserve">, </w:t>
      </w:r>
      <w:r w:rsidRPr="00AA184A">
        <w:rPr>
          <w:szCs w:val="24"/>
        </w:rPr>
        <w:t>1624-1643</w:t>
      </w:r>
      <w:r>
        <w:rPr>
          <w:szCs w:val="24"/>
        </w:rPr>
        <w:t xml:space="preserve">, </w:t>
      </w:r>
      <w:r w:rsidRPr="00AA184A">
        <w:rPr>
          <w:szCs w:val="24"/>
        </w:rPr>
        <w:t>Piece 162: Audley, Quire Numbers 66-126 (1632)</w:t>
      </w:r>
      <w:r>
        <w:rPr>
          <w:szCs w:val="24"/>
        </w:rPr>
        <w:t>)</w:t>
      </w:r>
    </w:p>
    <w:p w:rsidR="00D45369" w:rsidRDefault="002A2CB5" w:rsidP="002A2CB5">
      <w:pPr>
        <w:rPr>
          <w:szCs w:val="24"/>
        </w:rPr>
      </w:pPr>
      <w:r>
        <w:rPr>
          <w:b/>
        </w:rPr>
        <w:t xml:space="preserve">1632 - Sep </w:t>
      </w:r>
      <w:r>
        <w:t xml:space="preserve">– </w:t>
      </w:r>
      <w:r w:rsidRPr="00057FC8">
        <w:rPr>
          <w:b/>
          <w:u w:val="single"/>
        </w:rPr>
        <w:t>VA</w:t>
      </w:r>
      <w:r>
        <w:rPr>
          <w:b/>
          <w:u w:val="single"/>
        </w:rPr>
        <w:t xml:space="preserve"> </w:t>
      </w:r>
      <w:r w:rsidRPr="00057FC8">
        <w:rPr>
          <w:b/>
          <w:u w:val="single"/>
        </w:rPr>
        <w:t>Jamestown</w:t>
      </w:r>
      <w:r>
        <w:t xml:space="preserve"> - An act in the September session of the assembly establishes monthly courts in remote parts of the colony. (VA Hist online)</w:t>
      </w:r>
    </w:p>
    <w:p w:rsidR="002A2CB5" w:rsidRDefault="002A2CB5" w:rsidP="002A2CB5">
      <w:pPr>
        <w:rPr>
          <w:szCs w:val="24"/>
        </w:rPr>
      </w:pPr>
      <w:r w:rsidRPr="001839F5">
        <w:rPr>
          <w:b/>
          <w:szCs w:val="24"/>
        </w:rPr>
        <w:t>1632 – Dec 4</w:t>
      </w:r>
      <w:r w:rsidR="00427E21">
        <w:rPr>
          <w:b/>
          <w:szCs w:val="24"/>
        </w:rPr>
        <w:t xml:space="preserve"> – </w:t>
      </w:r>
      <w:r w:rsidR="00427E21" w:rsidRPr="007A2B9F">
        <w:rPr>
          <w:b/>
          <w:szCs w:val="24"/>
          <w:u w:val="single"/>
        </w:rPr>
        <w:t xml:space="preserve">UK </w:t>
      </w:r>
      <w:r w:rsidRPr="001839F5">
        <w:rPr>
          <w:b/>
          <w:szCs w:val="24"/>
          <w:u w:val="single"/>
        </w:rPr>
        <w:t>Hampshire Medhurst</w:t>
      </w:r>
      <w:r w:rsidRPr="001839F5">
        <w:rPr>
          <w:b/>
          <w:szCs w:val="24"/>
        </w:rPr>
        <w:t xml:space="preserve"> – Will – Mabel Knight</w:t>
      </w:r>
      <w:r>
        <w:rPr>
          <w:szCs w:val="24"/>
        </w:rPr>
        <w:t xml:space="preserve"> – “Whereas Sir Richard Titchbourne of the Castle of Winchester, Knight, has lately obtaine of the king’s court of wards, by several grants, the wardship of the body of Robert Knight, my son, and the said ward’s lands, with power of liberty granted to him, the said Sir Richard Titchbourne, during the minority of the said ward, Robert Knight, my son,” </w:t>
      </w:r>
      <w:r>
        <w:rPr>
          <w:szCs w:val="24"/>
        </w:rPr>
        <w:lastRenderedPageBreak/>
        <w:t>apparently appropriated to himself either property or profits, though it is all written in legalese of the time; Mabel makes her will and appeals to the said Sir Richard Titchbourne to support and enforce same; mentioned are the manors of Ludshott and Parrefield (?); she mentions her father-in-law, Robert Knight, and his wife, Constance; she has two daughters, Constance and Mary; when son, Robert, comes of age, he must pay 100 pounds to each of his sisters. (</w:t>
      </w:r>
      <w:r w:rsidRPr="00AA184A">
        <w:rPr>
          <w:szCs w:val="24"/>
        </w:rPr>
        <w:t>Prerogative Court of Canterbury Wills, 1384-1858</w:t>
      </w:r>
      <w:r>
        <w:rPr>
          <w:szCs w:val="24"/>
        </w:rPr>
        <w:t xml:space="preserve">, </w:t>
      </w:r>
      <w:r w:rsidRPr="00AA184A">
        <w:rPr>
          <w:szCs w:val="24"/>
        </w:rPr>
        <w:t>PROB 11: Will Registers</w:t>
      </w:r>
      <w:r>
        <w:rPr>
          <w:szCs w:val="24"/>
        </w:rPr>
        <w:t xml:space="preserve">, </w:t>
      </w:r>
      <w:r w:rsidRPr="00AA184A">
        <w:rPr>
          <w:szCs w:val="24"/>
        </w:rPr>
        <w:t>1624-1643</w:t>
      </w:r>
      <w:r>
        <w:rPr>
          <w:szCs w:val="24"/>
        </w:rPr>
        <w:t>)</w:t>
      </w:r>
    </w:p>
    <w:p w:rsidR="002A2CB5" w:rsidRDefault="002A2CB5" w:rsidP="002A2CB5">
      <w:pPr>
        <w:rPr>
          <w:szCs w:val="24"/>
        </w:rPr>
      </w:pPr>
      <w:r>
        <w:rPr>
          <w:szCs w:val="24"/>
        </w:rPr>
        <w:t xml:space="preserve">The entire will is an interesting historical document and requires an expert to figure out all it says and the ramifications.   </w:t>
      </w:r>
      <w:r w:rsidRPr="00E245D4">
        <w:rPr>
          <w:szCs w:val="24"/>
        </w:rPr>
        <w:t>Ludshott was already a manor in Saxon times; it occupies roughly the northern third of the parish of Bramshott and Liphook in East Hampshire.</w:t>
      </w:r>
      <w:r>
        <w:rPr>
          <w:szCs w:val="24"/>
        </w:rPr>
        <w:t xml:space="preserve">  I found a list of the owners of Ludshott as follows:  </w:t>
      </w:r>
    </w:p>
    <w:p w:rsidR="002A2CB5" w:rsidRPr="00807B55" w:rsidRDefault="002A2CB5" w:rsidP="002A2CB5">
      <w:pPr>
        <w:rPr>
          <w:szCs w:val="24"/>
        </w:rPr>
      </w:pPr>
      <w:r w:rsidRPr="00807B55">
        <w:rPr>
          <w:szCs w:val="24"/>
        </w:rPr>
        <w:t>1523–1571</w:t>
      </w:r>
      <w:r>
        <w:rPr>
          <w:szCs w:val="24"/>
        </w:rPr>
        <w:t xml:space="preserve"> - </w:t>
      </w:r>
      <w:r w:rsidRPr="00807B55">
        <w:rPr>
          <w:szCs w:val="24"/>
        </w:rPr>
        <w:t xml:space="preserve">Sir Wm. Paulet, 1st Marquis of Winchester </w:t>
      </w:r>
    </w:p>
    <w:p w:rsidR="002A2CB5" w:rsidRPr="00807B55" w:rsidRDefault="002A2CB5" w:rsidP="002A2CB5">
      <w:pPr>
        <w:rPr>
          <w:szCs w:val="24"/>
        </w:rPr>
      </w:pPr>
      <w:r w:rsidRPr="00807B55">
        <w:rPr>
          <w:szCs w:val="24"/>
        </w:rPr>
        <w:t>1571–1577</w:t>
      </w:r>
      <w:r>
        <w:rPr>
          <w:szCs w:val="24"/>
        </w:rPr>
        <w:t xml:space="preserve"> - </w:t>
      </w:r>
      <w:r w:rsidRPr="00807B55">
        <w:rPr>
          <w:szCs w:val="24"/>
        </w:rPr>
        <w:t>Richard Knight</w:t>
      </w:r>
    </w:p>
    <w:p w:rsidR="002A2CB5" w:rsidRPr="00807B55" w:rsidRDefault="002A2CB5" w:rsidP="002A2CB5">
      <w:pPr>
        <w:rPr>
          <w:szCs w:val="24"/>
        </w:rPr>
      </w:pPr>
      <w:r w:rsidRPr="00807B55">
        <w:rPr>
          <w:szCs w:val="24"/>
        </w:rPr>
        <w:t>1577–1584</w:t>
      </w:r>
      <w:r>
        <w:rPr>
          <w:szCs w:val="24"/>
        </w:rPr>
        <w:t xml:space="preserve"> - </w:t>
      </w:r>
      <w:r w:rsidRPr="00807B55">
        <w:rPr>
          <w:szCs w:val="24"/>
        </w:rPr>
        <w:t>Alice Knight,</w:t>
      </w:r>
      <w:r>
        <w:rPr>
          <w:szCs w:val="24"/>
        </w:rPr>
        <w:t xml:space="preserve"> widow of Richard</w:t>
      </w:r>
    </w:p>
    <w:p w:rsidR="002A2CB5" w:rsidRPr="00807B55" w:rsidRDefault="002A2CB5" w:rsidP="002A2CB5">
      <w:pPr>
        <w:rPr>
          <w:szCs w:val="24"/>
        </w:rPr>
      </w:pPr>
      <w:r w:rsidRPr="00807B55">
        <w:rPr>
          <w:szCs w:val="24"/>
        </w:rPr>
        <w:t>1584–1603</w:t>
      </w:r>
      <w:r>
        <w:rPr>
          <w:szCs w:val="24"/>
        </w:rPr>
        <w:t xml:space="preserve"> - </w:t>
      </w:r>
      <w:r w:rsidRPr="00807B55">
        <w:rPr>
          <w:szCs w:val="24"/>
        </w:rPr>
        <w:t xml:space="preserve">Robert Knight, </w:t>
      </w:r>
      <w:r>
        <w:rPr>
          <w:szCs w:val="24"/>
        </w:rPr>
        <w:t>son of Richard and Alice</w:t>
      </w:r>
      <w:r w:rsidRPr="00807B55">
        <w:rPr>
          <w:szCs w:val="24"/>
        </w:rPr>
        <w:t xml:space="preserve"> </w:t>
      </w:r>
    </w:p>
    <w:p w:rsidR="002A2CB5" w:rsidRPr="00807B55" w:rsidRDefault="002A2CB5" w:rsidP="002A2CB5">
      <w:pPr>
        <w:rPr>
          <w:szCs w:val="24"/>
        </w:rPr>
      </w:pPr>
      <w:r w:rsidRPr="00807B55">
        <w:rPr>
          <w:szCs w:val="24"/>
        </w:rPr>
        <w:t>1603–1617</w:t>
      </w:r>
      <w:r>
        <w:rPr>
          <w:szCs w:val="24"/>
        </w:rPr>
        <w:t xml:space="preserve"> - </w:t>
      </w:r>
      <w:r w:rsidRPr="00807B55">
        <w:rPr>
          <w:szCs w:val="24"/>
        </w:rPr>
        <w:t>Richard Knight</w:t>
      </w:r>
      <w:r>
        <w:rPr>
          <w:szCs w:val="24"/>
        </w:rPr>
        <w:t>, son of Robert</w:t>
      </w:r>
    </w:p>
    <w:p w:rsidR="002A2CB5" w:rsidRPr="00807B55" w:rsidRDefault="002A2CB5" w:rsidP="002A2CB5">
      <w:pPr>
        <w:rPr>
          <w:szCs w:val="24"/>
        </w:rPr>
      </w:pPr>
      <w:r w:rsidRPr="00807B55">
        <w:rPr>
          <w:szCs w:val="24"/>
        </w:rPr>
        <w:t>1617–1638</w:t>
      </w:r>
      <w:r>
        <w:rPr>
          <w:szCs w:val="24"/>
        </w:rPr>
        <w:t xml:space="preserve"> - </w:t>
      </w:r>
      <w:r w:rsidRPr="00807B55">
        <w:rPr>
          <w:szCs w:val="24"/>
        </w:rPr>
        <w:t xml:space="preserve">Robert Knight, </w:t>
      </w:r>
      <w:r>
        <w:rPr>
          <w:szCs w:val="24"/>
        </w:rPr>
        <w:t>son of Richard</w:t>
      </w:r>
    </w:p>
    <w:p w:rsidR="002A2CB5" w:rsidRDefault="002A2CB5" w:rsidP="002A2CB5">
      <w:pPr>
        <w:rPr>
          <w:szCs w:val="24"/>
        </w:rPr>
      </w:pPr>
      <w:r w:rsidRPr="00807B55">
        <w:rPr>
          <w:szCs w:val="24"/>
        </w:rPr>
        <w:t xml:space="preserve">1638 </w:t>
      </w:r>
      <w:r>
        <w:rPr>
          <w:szCs w:val="24"/>
        </w:rPr>
        <w:t xml:space="preserve">– sold to one </w:t>
      </w:r>
      <w:r w:rsidRPr="00807B55">
        <w:rPr>
          <w:szCs w:val="24"/>
        </w:rPr>
        <w:t xml:space="preserve">Andrew Wall </w:t>
      </w:r>
    </w:p>
    <w:p w:rsidR="00D45369" w:rsidRDefault="002A2CB5" w:rsidP="002A2CB5">
      <w:pPr>
        <w:rPr>
          <w:szCs w:val="24"/>
        </w:rPr>
      </w:pPr>
      <w:r>
        <w:rPr>
          <w:szCs w:val="24"/>
        </w:rPr>
        <w:t>(</w:t>
      </w:r>
      <w:r w:rsidRPr="00807B55">
        <w:rPr>
          <w:szCs w:val="24"/>
        </w:rPr>
        <w:t>L C Giles; Stephen Perkins</w:t>
      </w:r>
      <w:r>
        <w:rPr>
          <w:szCs w:val="24"/>
        </w:rPr>
        <w:t xml:space="preserve"> (1991) </w:t>
      </w:r>
      <w:r w:rsidRPr="00E245D4">
        <w:rPr>
          <w:i/>
          <w:szCs w:val="24"/>
        </w:rPr>
        <w:t>Ludshott manor court rolls</w:t>
      </w:r>
      <w:r>
        <w:rPr>
          <w:szCs w:val="24"/>
        </w:rPr>
        <w:t xml:space="preserve">, </w:t>
      </w:r>
      <w:r w:rsidRPr="00807B55">
        <w:rPr>
          <w:szCs w:val="24"/>
        </w:rPr>
        <w:t>Bramshott and Liphook Preservation Society</w:t>
      </w:r>
      <w:r>
        <w:rPr>
          <w:szCs w:val="24"/>
        </w:rPr>
        <w:t>)</w:t>
      </w:r>
    </w:p>
    <w:p w:rsidR="00D45369" w:rsidRDefault="002A2CB5" w:rsidP="002A2CB5">
      <w:pPr>
        <w:rPr>
          <w:szCs w:val="24"/>
        </w:rPr>
      </w:pPr>
      <w:r w:rsidRPr="009A5A13">
        <w:rPr>
          <w:b/>
          <w:szCs w:val="24"/>
        </w:rPr>
        <w:t>1632 – Dec 9</w:t>
      </w:r>
      <w:r w:rsidR="00427E21">
        <w:rPr>
          <w:b/>
          <w:szCs w:val="24"/>
        </w:rPr>
        <w:t xml:space="preserve"> – </w:t>
      </w:r>
      <w:r w:rsidR="00427E21" w:rsidRPr="00DD3E99">
        <w:rPr>
          <w:b/>
          <w:szCs w:val="24"/>
          <w:u w:val="single"/>
        </w:rPr>
        <w:t xml:space="preserve">UK </w:t>
      </w:r>
      <w:r w:rsidRPr="009A5A13">
        <w:rPr>
          <w:b/>
          <w:szCs w:val="24"/>
          <w:u w:val="single"/>
        </w:rPr>
        <w:t>Kent New Romney</w:t>
      </w:r>
      <w:r w:rsidRPr="009A5A13">
        <w:rPr>
          <w:b/>
          <w:szCs w:val="24"/>
        </w:rPr>
        <w:t xml:space="preserve"> </w:t>
      </w:r>
      <w:r w:rsidR="007A089D">
        <w:rPr>
          <w:b/>
          <w:szCs w:val="24"/>
        </w:rPr>
        <w:t>– Birth/Bap –</w:t>
      </w:r>
      <w:r w:rsidRPr="009A5A13">
        <w:rPr>
          <w:b/>
          <w:szCs w:val="24"/>
        </w:rPr>
        <w:t xml:space="preserve"> Margarett Knight</w:t>
      </w:r>
      <w:r w:rsidRPr="00BC4DE8">
        <w:rPr>
          <w:szCs w:val="24"/>
        </w:rPr>
        <w:t xml:space="preserve"> </w:t>
      </w:r>
      <w:r>
        <w:rPr>
          <w:szCs w:val="24"/>
        </w:rPr>
        <w:t xml:space="preserve">- </w:t>
      </w:r>
      <w:r w:rsidRPr="00BC4DE8">
        <w:rPr>
          <w:szCs w:val="24"/>
        </w:rPr>
        <w:t>d/o Peter Knight</w:t>
      </w:r>
      <w:r>
        <w:rPr>
          <w:szCs w:val="24"/>
        </w:rPr>
        <w:t xml:space="preserve"> (Tyler)</w:t>
      </w:r>
    </w:p>
    <w:p w:rsidR="00DD3E99" w:rsidRDefault="00DD3E99" w:rsidP="002A2CB5">
      <w:pPr>
        <w:rPr>
          <w:szCs w:val="24"/>
        </w:rPr>
      </w:pPr>
      <w:r w:rsidRPr="00DD3E99">
        <w:rPr>
          <w:b/>
          <w:szCs w:val="24"/>
        </w:rPr>
        <w:t xml:space="preserve">1632- Dec 30 – </w:t>
      </w:r>
      <w:r w:rsidRPr="00DD3E99">
        <w:rPr>
          <w:b/>
          <w:szCs w:val="24"/>
          <w:u w:val="single"/>
        </w:rPr>
        <w:t>UK Hampshire Ringwood</w:t>
      </w:r>
      <w:r w:rsidRPr="00DD3E99">
        <w:rPr>
          <w:b/>
          <w:szCs w:val="24"/>
        </w:rPr>
        <w:t xml:space="preserve"> – Birth/Bap – John Kn</w:t>
      </w:r>
      <w:r w:rsidR="00455D44">
        <w:rPr>
          <w:b/>
          <w:szCs w:val="24"/>
        </w:rPr>
        <w:t>i</w:t>
      </w:r>
      <w:r w:rsidRPr="00DD3E99">
        <w:rPr>
          <w:b/>
          <w:szCs w:val="24"/>
        </w:rPr>
        <w:t>ght</w:t>
      </w:r>
      <w:r>
        <w:rPr>
          <w:szCs w:val="24"/>
        </w:rPr>
        <w:t xml:space="preserve"> – s/o John Knight (London Met Archive)</w:t>
      </w:r>
    </w:p>
    <w:p w:rsidR="00D45369" w:rsidRDefault="002A2CB5" w:rsidP="002A2CB5">
      <w:pPr>
        <w:rPr>
          <w:szCs w:val="24"/>
        </w:rPr>
      </w:pPr>
      <w:r w:rsidRPr="00B6116D">
        <w:rPr>
          <w:b/>
          <w:szCs w:val="24"/>
        </w:rPr>
        <w:t>1632</w:t>
      </w:r>
      <w:r w:rsidR="00427E21">
        <w:rPr>
          <w:b/>
          <w:szCs w:val="24"/>
        </w:rPr>
        <w:t xml:space="preserve"> – </w:t>
      </w:r>
      <w:r w:rsidR="00427E21" w:rsidRPr="00DD3E99">
        <w:rPr>
          <w:b/>
          <w:szCs w:val="24"/>
          <w:u w:val="single"/>
        </w:rPr>
        <w:t xml:space="preserve">UK </w:t>
      </w:r>
      <w:r w:rsidRPr="00B6116D">
        <w:rPr>
          <w:b/>
          <w:szCs w:val="24"/>
          <w:u w:val="single"/>
        </w:rPr>
        <w:t>Gloucestershire Winchcombe</w:t>
      </w:r>
      <w:r w:rsidRPr="00B6116D">
        <w:rPr>
          <w:b/>
          <w:szCs w:val="24"/>
        </w:rPr>
        <w:t xml:space="preserve"> – Will – Peter Knight, Yeoman</w:t>
      </w:r>
      <w:r>
        <w:rPr>
          <w:szCs w:val="24"/>
        </w:rPr>
        <w:t xml:space="preserve"> – To sister Mary Pirkoff and family, 40 shillings; mentions late sister, Bridgett; sister-in-law Ann Knight and her son, William Knight, “my kinsman” are the main heirs. (</w:t>
      </w:r>
      <w:r w:rsidRPr="00B6116D">
        <w:rPr>
          <w:szCs w:val="24"/>
        </w:rPr>
        <w:t>Gloucestershire, England, Wills and Inventories, 1541-1858</w:t>
      </w:r>
      <w:r>
        <w:rPr>
          <w:szCs w:val="24"/>
        </w:rPr>
        <w:t>)</w:t>
      </w:r>
    </w:p>
    <w:p w:rsidR="002A2CB5" w:rsidRDefault="002A2CB5" w:rsidP="002A2CB5">
      <w:pPr>
        <w:rPr>
          <w:szCs w:val="24"/>
        </w:rPr>
      </w:pPr>
      <w:r w:rsidRPr="00E72C7B">
        <w:rPr>
          <w:b/>
          <w:szCs w:val="24"/>
        </w:rPr>
        <w:t>1632</w:t>
      </w:r>
      <w:r w:rsidR="00427E21">
        <w:rPr>
          <w:b/>
          <w:szCs w:val="24"/>
        </w:rPr>
        <w:t xml:space="preserve"> – </w:t>
      </w:r>
      <w:r w:rsidR="00427E21" w:rsidRPr="00DD3E99">
        <w:rPr>
          <w:b/>
          <w:szCs w:val="24"/>
          <w:u w:val="single"/>
        </w:rPr>
        <w:t xml:space="preserve">UK </w:t>
      </w:r>
      <w:r w:rsidRPr="00E72C7B">
        <w:rPr>
          <w:b/>
          <w:szCs w:val="24"/>
          <w:u w:val="single"/>
        </w:rPr>
        <w:t>Cambridge</w:t>
      </w:r>
      <w:r w:rsidRPr="00E72C7B">
        <w:rPr>
          <w:b/>
          <w:szCs w:val="24"/>
        </w:rPr>
        <w:t xml:space="preserve"> – Camb Alum – Walter Knight</w:t>
      </w:r>
      <w:r>
        <w:rPr>
          <w:szCs w:val="24"/>
        </w:rPr>
        <w:t xml:space="preserve"> - </w:t>
      </w:r>
      <w:r w:rsidRPr="00E72C7B">
        <w:rPr>
          <w:szCs w:val="24"/>
        </w:rPr>
        <w:t>Adm. pens. at CLARE, Jan. 24, 1631-2. Matric. 1632; B.A. 1635-6; M.A. 1639.</w:t>
      </w:r>
    </w:p>
    <w:p w:rsidR="002A2CB5" w:rsidRDefault="002A2CB5" w:rsidP="001470B7">
      <w:pPr>
        <w:spacing w:before="240" w:after="240"/>
      </w:pPr>
      <w:r>
        <w:rPr>
          <w:b/>
        </w:rPr>
        <w:t>1632</w:t>
      </w:r>
      <w:r w:rsidR="00427E21">
        <w:rPr>
          <w:b/>
        </w:rPr>
        <w:t xml:space="preserve"> – </w:t>
      </w:r>
      <w:r w:rsidR="00427E21" w:rsidRPr="00DD3E99">
        <w:rPr>
          <w:b/>
          <w:u w:val="single"/>
        </w:rPr>
        <w:t xml:space="preserve">UK </w:t>
      </w:r>
      <w:r w:rsidRPr="00D81A18">
        <w:rPr>
          <w:b/>
          <w:u w:val="single"/>
        </w:rPr>
        <w:t>Dorchester England</w:t>
      </w:r>
      <w:r w:rsidRPr="00036A7C">
        <w:rPr>
          <w:b/>
        </w:rPr>
        <w:t xml:space="preserve"> – </w:t>
      </w:r>
      <w:r w:rsidR="00036A7C" w:rsidRPr="00036A7C">
        <w:rPr>
          <w:b/>
        </w:rPr>
        <w:t xml:space="preserve">Info - </w:t>
      </w:r>
      <w:r>
        <w:t xml:space="preserve">General observation of Rev. John White of Dorchester for the plantation of New England, made in a letter to Gov. Winthrop.  “The young should be sent there for it is a great work but a fundamental error has been made in seeking profit and not the propagation of religion. </w:t>
      </w:r>
      <w:r w:rsidRPr="0029700A">
        <w:rPr>
          <w:i/>
        </w:rPr>
        <w:t>The scum of the earth have been sent over</w:t>
      </w:r>
      <w:r>
        <w:t xml:space="preserve">.” (Coldham 1987, p. 99, my emphasis) </w:t>
      </w:r>
    </w:p>
    <w:p w:rsidR="001470B7" w:rsidRDefault="002A2CB5" w:rsidP="001470B7">
      <w:pPr>
        <w:spacing w:before="240" w:after="240"/>
      </w:pPr>
      <w:r w:rsidRPr="00D45369">
        <w:rPr>
          <w:b/>
        </w:rPr>
        <w:t>Note</w:t>
      </w:r>
      <w:r>
        <w:t xml:space="preserve"> that the good reverend was talking to the governor of the New England Colony; was he talking about the VA colony?  He refers to the profit motive as an error, and thus he must mean that the merchants and people of that ilk going to the colonies were “the scum of the earth.” He may also have meant that indentured servants, sent to work for the merchants were the “scum of the earth.”  Hard to say. </w:t>
      </w:r>
    </w:p>
    <w:p w:rsidR="001470B7" w:rsidRDefault="002A2CB5" w:rsidP="001470B7">
      <w:pPr>
        <w:spacing w:before="240" w:after="240"/>
      </w:pPr>
      <w:r>
        <w:rPr>
          <w:b/>
        </w:rPr>
        <w:t xml:space="preserve">1633 - Jan 3 </w:t>
      </w:r>
      <w:r>
        <w:t xml:space="preserve">– </w:t>
      </w:r>
      <w:r w:rsidRPr="004969C7">
        <w:rPr>
          <w:b/>
          <w:u w:val="single"/>
        </w:rPr>
        <w:t>VA</w:t>
      </w:r>
      <w:r>
        <w:rPr>
          <w:b/>
          <w:u w:val="single"/>
        </w:rPr>
        <w:t xml:space="preserve"> </w:t>
      </w:r>
      <w:r w:rsidRPr="004969C7">
        <w:rPr>
          <w:b/>
          <w:u w:val="single"/>
        </w:rPr>
        <w:t>Elizabeth City</w:t>
      </w:r>
      <w:r>
        <w:t xml:space="preserve"> – </w:t>
      </w:r>
      <w:r w:rsidR="007E2389">
        <w:t xml:space="preserve">Admin - </w:t>
      </w:r>
      <w:r>
        <w:t>Henry Coleman, Planter</w:t>
      </w:r>
      <w:r w:rsidR="007E2389">
        <w:t xml:space="preserve"> - </w:t>
      </w:r>
      <w:r>
        <w:t xml:space="preserve"> of Eliz. Citty, </w:t>
      </w:r>
      <w:r w:rsidR="007E2389">
        <w:t xml:space="preserve">land patent for </w:t>
      </w:r>
      <w:r>
        <w:t xml:space="preserve">60 acs. within sd. Precincts…granted to Christopher Windmill </w:t>
      </w:r>
      <w:r>
        <w:lastRenderedPageBreak/>
        <w:t xml:space="preserve">by lease for 10 yrs. dated </w:t>
      </w:r>
      <w:r w:rsidRPr="009D0540">
        <w:t>20 Sept. 1628</w:t>
      </w:r>
      <w:r>
        <w:t xml:space="preserve"> &amp; assigned to sd. Coleman by Francis Hough whoe married the relict &amp; widdowe of sd. Windmill. 21 yr. lease. (Nugent I, p. 19)</w:t>
      </w:r>
    </w:p>
    <w:p w:rsidR="002A2CB5" w:rsidRDefault="002A2CB5" w:rsidP="001470B7">
      <w:pPr>
        <w:spacing w:before="240" w:after="240"/>
      </w:pPr>
      <w:r w:rsidRPr="008201D1">
        <w:rPr>
          <w:b/>
          <w:szCs w:val="24"/>
        </w:rPr>
        <w:t>1633 – Jan 10</w:t>
      </w:r>
      <w:r w:rsidR="00427E21">
        <w:rPr>
          <w:b/>
          <w:szCs w:val="24"/>
        </w:rPr>
        <w:t xml:space="preserve"> – UK </w:t>
      </w:r>
      <w:r w:rsidRPr="008201D1">
        <w:rPr>
          <w:b/>
          <w:szCs w:val="24"/>
          <w:u w:val="single"/>
        </w:rPr>
        <w:t>Bedfordshire Luton</w:t>
      </w:r>
      <w:r w:rsidRPr="008201D1">
        <w:rPr>
          <w:b/>
          <w:szCs w:val="24"/>
        </w:rPr>
        <w:t xml:space="preserve"> – Will – Michael Knight</w:t>
      </w:r>
      <w:r>
        <w:rPr>
          <w:b/>
          <w:szCs w:val="24"/>
        </w:rPr>
        <w:t>, Yeoman</w:t>
      </w:r>
      <w:r>
        <w:rPr>
          <w:szCs w:val="24"/>
        </w:rPr>
        <w:t xml:space="preserve"> – “I Michael Knight, alias Brother of Lutton”; “determined to go on a journey beyond the sea and knowing not whether I shall ever return again”; (will written in 1624);  to Uncle Richard Knight, alias Brother of Lutton, Maltster, and to Michael Knight alias Brother, his son,  all my tenements, houses, cottages in Hog Lane now in the occupation of William Katton, also all my other houses, lands arable meadows, pasture, all rights, benefits,  etc, in Luton, for his natural life, to receive rents, income, etc, “Until such time as I shall arrive again”; after the decease of said uncle, the said lands, tenements, etc shal immediately descend and come to Michael Knight and to his heirs mail, forever; Richard must pay to Thomas Knight alias Brother, and Henry his brother, 20 pounds apiece for their advancement and preferment at age 21; if kinsman Michael Knight die without heirs, lands etc descend to “Thomas Knight alias Brother and to his heirs male forever,  and so from brother to brother and to their issue male forever and to no other”; Wit: Edward Farry, Jacob Crowdon, Oliver Farry, so to Sir Henry Farry. (</w:t>
      </w:r>
      <w:r w:rsidRPr="00E11C24">
        <w:rPr>
          <w:szCs w:val="24"/>
        </w:rPr>
        <w:t>Prerogative Court of Canterbury Wills, 1384-1858</w:t>
      </w:r>
      <w:r>
        <w:rPr>
          <w:szCs w:val="24"/>
        </w:rPr>
        <w:t xml:space="preserve">, </w:t>
      </w:r>
      <w:r w:rsidRPr="00E11C24">
        <w:rPr>
          <w:szCs w:val="24"/>
        </w:rPr>
        <w:t>PROB 11: Will Registers</w:t>
      </w:r>
      <w:r>
        <w:rPr>
          <w:szCs w:val="24"/>
        </w:rPr>
        <w:t xml:space="preserve">, </w:t>
      </w:r>
      <w:r w:rsidRPr="00E11C24">
        <w:rPr>
          <w:szCs w:val="24"/>
        </w:rPr>
        <w:t>1624-1643</w:t>
      </w:r>
      <w:r>
        <w:rPr>
          <w:szCs w:val="24"/>
        </w:rPr>
        <w:t xml:space="preserve">, </w:t>
      </w:r>
      <w:r w:rsidRPr="00E11C24">
        <w:rPr>
          <w:szCs w:val="24"/>
        </w:rPr>
        <w:t>Piece 165: Seager, Quire Numbers 1-64 (1634)</w:t>
      </w:r>
      <w:r>
        <w:rPr>
          <w:szCs w:val="24"/>
        </w:rPr>
        <w:t>)</w:t>
      </w:r>
    </w:p>
    <w:p w:rsidR="001470B7" w:rsidRDefault="002A2CB5" w:rsidP="001470B7">
      <w:pPr>
        <w:spacing w:before="240" w:after="240"/>
      </w:pPr>
      <w:r>
        <w:rPr>
          <w:b/>
        </w:rPr>
        <w:t xml:space="preserve">1633 - Mar 21 </w:t>
      </w:r>
      <w:r>
        <w:t xml:space="preserve">– </w:t>
      </w:r>
      <w:r>
        <w:rPr>
          <w:b/>
          <w:u w:val="single"/>
        </w:rPr>
        <w:t xml:space="preserve">VA </w:t>
      </w:r>
      <w:r w:rsidRPr="00F45A70">
        <w:rPr>
          <w:b/>
          <w:u w:val="single"/>
        </w:rPr>
        <w:t>Henrico</w:t>
      </w:r>
      <w:r>
        <w:t xml:space="preserve"> </w:t>
      </w:r>
      <w:r w:rsidR="007E2389">
        <w:t>–</w:t>
      </w:r>
      <w:r>
        <w:t xml:space="preserve"> </w:t>
      </w:r>
      <w:r w:rsidR="007E2389">
        <w:t xml:space="preserve">Admin - </w:t>
      </w:r>
      <w:r>
        <w:t>Leonard Moore, Planter</w:t>
      </w:r>
      <w:r w:rsidR="007E2389">
        <w:t xml:space="preserve"> - </w:t>
      </w:r>
      <w:r>
        <w:t xml:space="preserve"> of the Necke of Land in the upper part, </w:t>
      </w:r>
      <w:r w:rsidR="007E2389">
        <w:t xml:space="preserve">land patent for </w:t>
      </w:r>
      <w:r>
        <w:t>100 acs. On W. side of the 4 Mi. Cr. W. towards 3 Mi. Cr. &amp; S. upon the maine river.  (Foley 1983, p. 1)  Note: Probably the same Leonard Moore born 1600 and baptized 23 Jul 1600, St Giles Cripplegate, London, father John Moore. John Moore likely brother of Thomas Moore, father of Cicely Moore of St Bride Parish, who married Peter Knight, Haberdasher, and was mother to a Peter Knight born 1620 in London and baptized at St Bride’s.</w:t>
      </w:r>
    </w:p>
    <w:p w:rsidR="002A2CB5" w:rsidRDefault="002A2CB5" w:rsidP="001470B7">
      <w:pPr>
        <w:spacing w:before="240" w:after="240"/>
      </w:pPr>
      <w:r w:rsidRPr="009A5A13">
        <w:rPr>
          <w:b/>
          <w:szCs w:val="24"/>
        </w:rPr>
        <w:t>1633 – Mar 31</w:t>
      </w:r>
      <w:r w:rsidR="00427E21">
        <w:rPr>
          <w:b/>
          <w:szCs w:val="24"/>
        </w:rPr>
        <w:t xml:space="preserve"> – UK </w:t>
      </w:r>
      <w:r w:rsidRPr="009A5A13">
        <w:rPr>
          <w:b/>
          <w:szCs w:val="24"/>
          <w:u w:val="single"/>
        </w:rPr>
        <w:t>Kent Hythe</w:t>
      </w:r>
      <w:r w:rsidRPr="009A5A13">
        <w:rPr>
          <w:b/>
          <w:szCs w:val="24"/>
        </w:rPr>
        <w:t xml:space="preserve"> </w:t>
      </w:r>
      <w:r w:rsidR="007A089D">
        <w:rPr>
          <w:b/>
          <w:szCs w:val="24"/>
        </w:rPr>
        <w:t>– Birth/Bap –</w:t>
      </w:r>
      <w:r w:rsidRPr="009A5A13">
        <w:rPr>
          <w:b/>
          <w:szCs w:val="24"/>
        </w:rPr>
        <w:t xml:space="preserve"> Bennett Knight</w:t>
      </w:r>
      <w:r w:rsidRPr="00BC4DE8">
        <w:rPr>
          <w:szCs w:val="24"/>
        </w:rPr>
        <w:t xml:space="preserve"> </w:t>
      </w:r>
      <w:r>
        <w:rPr>
          <w:szCs w:val="24"/>
        </w:rPr>
        <w:t xml:space="preserve">- </w:t>
      </w:r>
      <w:r w:rsidRPr="00BC4DE8">
        <w:rPr>
          <w:szCs w:val="24"/>
        </w:rPr>
        <w:t>d/o Thomas Knight</w:t>
      </w:r>
      <w:r>
        <w:rPr>
          <w:szCs w:val="24"/>
        </w:rPr>
        <w:t xml:space="preserve"> </w:t>
      </w:r>
      <w:r w:rsidRPr="001F77E8">
        <w:t>(Tyler)</w:t>
      </w:r>
    </w:p>
    <w:p w:rsidR="001470B7" w:rsidRDefault="002A2CB5" w:rsidP="001470B7">
      <w:pPr>
        <w:spacing w:before="240" w:after="240"/>
      </w:pPr>
      <w:r>
        <w:rPr>
          <w:b/>
        </w:rPr>
        <w:t xml:space="preserve">1633 - Jun 1 </w:t>
      </w:r>
      <w:r>
        <w:t xml:space="preserve">– </w:t>
      </w:r>
      <w:r w:rsidRPr="004969C7">
        <w:rPr>
          <w:b/>
          <w:u w:val="single"/>
        </w:rPr>
        <w:t>VA</w:t>
      </w:r>
      <w:r>
        <w:rPr>
          <w:b/>
          <w:u w:val="single"/>
        </w:rPr>
        <w:t xml:space="preserve"> </w:t>
      </w:r>
      <w:r w:rsidRPr="004969C7">
        <w:rPr>
          <w:b/>
          <w:u w:val="single"/>
        </w:rPr>
        <w:t>Elizabeth City</w:t>
      </w:r>
      <w:r>
        <w:t xml:space="preserve"> – Capt. William Tucker, Esq. &amp; one of the Councell of State of Va., 100 acs. at the back river within the precincts of Eliz. Citty, at or within the mouth of the Broad Cr…Due for trans. of Richard Heale &amp; William Elberry whoe came in the </w:t>
      </w:r>
      <w:r w:rsidRPr="009D0540">
        <w:rPr>
          <w:i/>
        </w:rPr>
        <w:t>Elianor</w:t>
      </w:r>
      <w:r>
        <w:t xml:space="preserve"> 1622. (Nugent I, p. 16)  Capt. Tucker turned around and sold this land to Lancelott Barnes. Tuckers will be associated with Knights.</w:t>
      </w:r>
    </w:p>
    <w:p w:rsidR="001470B7" w:rsidRDefault="002A2CB5" w:rsidP="001470B7">
      <w:pPr>
        <w:spacing w:before="240" w:after="240"/>
      </w:pPr>
      <w:r>
        <w:rPr>
          <w:b/>
        </w:rPr>
        <w:t xml:space="preserve">1633 - Jun 5 </w:t>
      </w:r>
      <w:r>
        <w:t xml:space="preserve">– </w:t>
      </w:r>
      <w:r>
        <w:rPr>
          <w:b/>
          <w:u w:val="single"/>
        </w:rPr>
        <w:t xml:space="preserve">VA </w:t>
      </w:r>
      <w:r w:rsidRPr="00602428">
        <w:rPr>
          <w:b/>
          <w:u w:val="single"/>
        </w:rPr>
        <w:t>Elizabeth</w:t>
      </w:r>
      <w:r>
        <w:rPr>
          <w:b/>
          <w:u w:val="single"/>
        </w:rPr>
        <w:t xml:space="preserve"> City </w:t>
      </w:r>
      <w:r>
        <w:t xml:space="preserve">– Elmer Phillipps of Eliz. Citty, “100 acs. neare unto Foxhill knowe by the name of the Indian Spring… Along bancke of point Comfort Cr. Trans. of himselfe &amp; his servant Daniell Franck whoe came in the </w:t>
      </w:r>
      <w:r w:rsidRPr="009D0540">
        <w:rPr>
          <w:i/>
        </w:rPr>
        <w:t>Southampton</w:t>
      </w:r>
      <w:r>
        <w:t xml:space="preserve"> 1622.” (Nugent I, p. 16)</w:t>
      </w:r>
    </w:p>
    <w:p w:rsidR="002A2CB5" w:rsidRDefault="002A2CB5" w:rsidP="002A2CB5">
      <w:pPr>
        <w:rPr>
          <w:szCs w:val="24"/>
        </w:rPr>
      </w:pPr>
      <w:r w:rsidRPr="006326EB">
        <w:rPr>
          <w:b/>
        </w:rPr>
        <w:t>1633 – Jun 24</w:t>
      </w:r>
      <w:r w:rsidR="00427E21">
        <w:rPr>
          <w:b/>
        </w:rPr>
        <w:t xml:space="preserve"> – UK </w:t>
      </w:r>
      <w:r w:rsidRPr="006326EB">
        <w:rPr>
          <w:b/>
          <w:u w:val="single"/>
        </w:rPr>
        <w:t>Kent Chillenden</w:t>
      </w:r>
      <w:r w:rsidRPr="006326EB">
        <w:rPr>
          <w:b/>
        </w:rPr>
        <w:t xml:space="preserve"> – Mar – Katherine Knight &amp; Thomas Dixon</w:t>
      </w:r>
      <w:r>
        <w:t xml:space="preserve"> of Wonington (?) </w:t>
      </w:r>
      <w:r w:rsidRPr="001F77E8">
        <w:t>(Tyler)</w:t>
      </w:r>
    </w:p>
    <w:p w:rsidR="002A2CB5" w:rsidRDefault="002A2CB5" w:rsidP="002A2CB5">
      <w:pPr>
        <w:rPr>
          <w:szCs w:val="24"/>
        </w:rPr>
      </w:pPr>
      <w:r w:rsidRPr="009A5A13">
        <w:rPr>
          <w:b/>
          <w:szCs w:val="24"/>
        </w:rPr>
        <w:t>1633 – Jul 14</w:t>
      </w:r>
      <w:r w:rsidR="00427E21">
        <w:rPr>
          <w:b/>
          <w:szCs w:val="24"/>
        </w:rPr>
        <w:t xml:space="preserve"> – UK </w:t>
      </w:r>
      <w:r w:rsidRPr="009A5A13">
        <w:rPr>
          <w:b/>
          <w:szCs w:val="24"/>
          <w:u w:val="single"/>
        </w:rPr>
        <w:t>London St Bride</w:t>
      </w:r>
      <w:r w:rsidRPr="009A5A13">
        <w:rPr>
          <w:b/>
          <w:szCs w:val="24"/>
        </w:rPr>
        <w:t xml:space="preserve"> </w:t>
      </w:r>
      <w:r w:rsidR="007A089D">
        <w:rPr>
          <w:b/>
          <w:szCs w:val="24"/>
        </w:rPr>
        <w:t>– Birth/Bap –</w:t>
      </w:r>
      <w:r w:rsidRPr="009A5A13">
        <w:rPr>
          <w:b/>
          <w:szCs w:val="24"/>
        </w:rPr>
        <w:t xml:space="preserve"> Samuel Knight</w:t>
      </w:r>
      <w:r w:rsidRPr="00BC4DE8">
        <w:rPr>
          <w:szCs w:val="24"/>
        </w:rPr>
        <w:t xml:space="preserve"> </w:t>
      </w:r>
      <w:r>
        <w:rPr>
          <w:szCs w:val="24"/>
        </w:rPr>
        <w:t xml:space="preserve">- </w:t>
      </w:r>
      <w:r w:rsidRPr="00BC4DE8">
        <w:rPr>
          <w:szCs w:val="24"/>
        </w:rPr>
        <w:t>s/o Arthur &amp; Ursula</w:t>
      </w:r>
      <w:r w:rsidR="00D45369">
        <w:rPr>
          <w:szCs w:val="24"/>
        </w:rPr>
        <w:t>. (London Met Arch)</w:t>
      </w:r>
    </w:p>
    <w:p w:rsidR="002A2CB5" w:rsidRDefault="002A2CB5" w:rsidP="002A2CB5">
      <w:pPr>
        <w:rPr>
          <w:szCs w:val="24"/>
        </w:rPr>
      </w:pPr>
      <w:r w:rsidRPr="00A22F5D">
        <w:rPr>
          <w:b/>
          <w:szCs w:val="24"/>
        </w:rPr>
        <w:t>1633 – Jul 25</w:t>
      </w:r>
      <w:r w:rsidR="00427E21">
        <w:rPr>
          <w:b/>
          <w:szCs w:val="24"/>
        </w:rPr>
        <w:t xml:space="preserve"> – UK </w:t>
      </w:r>
      <w:r w:rsidRPr="00A22F5D">
        <w:rPr>
          <w:b/>
          <w:szCs w:val="24"/>
          <w:u w:val="single"/>
        </w:rPr>
        <w:t>Kent</w:t>
      </w:r>
      <w:r w:rsidRPr="00A22F5D">
        <w:rPr>
          <w:b/>
          <w:szCs w:val="24"/>
        </w:rPr>
        <w:t xml:space="preserve"> – Mar – Thomas Knight &amp; Phebe</w:t>
      </w:r>
      <w:r>
        <w:rPr>
          <w:szCs w:val="24"/>
        </w:rPr>
        <w:t xml:space="preserve"> (</w:t>
      </w:r>
      <w:r w:rsidRPr="00A22F5D">
        <w:rPr>
          <w:szCs w:val="24"/>
        </w:rPr>
        <w:t>PPRS, Kent Parish Registers, Marriages, part 2, 1538-1837, Vol 151;  W Phillimore;  1910;  Kent, Kent, England</w:t>
      </w:r>
      <w:r>
        <w:rPr>
          <w:szCs w:val="24"/>
        </w:rPr>
        <w:t>)</w:t>
      </w:r>
    </w:p>
    <w:p w:rsidR="002A2CB5" w:rsidRDefault="002A2CB5" w:rsidP="002A2CB5">
      <w:pPr>
        <w:rPr>
          <w:szCs w:val="24"/>
        </w:rPr>
      </w:pPr>
      <w:r>
        <w:rPr>
          <w:b/>
        </w:rPr>
        <w:lastRenderedPageBreak/>
        <w:t>1633</w:t>
      </w:r>
      <w:r w:rsidRPr="00361964">
        <w:rPr>
          <w:b/>
        </w:rPr>
        <w:t xml:space="preserve"> – July</w:t>
      </w:r>
      <w:r w:rsidR="00427E21">
        <w:rPr>
          <w:b/>
        </w:rPr>
        <w:t xml:space="preserve"> – UK </w:t>
      </w:r>
      <w:r w:rsidRPr="009D0540">
        <w:rPr>
          <w:b/>
          <w:u w:val="single"/>
        </w:rPr>
        <w:t xml:space="preserve">London / </w:t>
      </w:r>
      <w:r w:rsidRPr="006E4C2B">
        <w:rPr>
          <w:b/>
          <w:u w:val="single"/>
        </w:rPr>
        <w:t>Maryland</w:t>
      </w:r>
      <w:r>
        <w:rPr>
          <w:b/>
          <w:u w:val="single"/>
        </w:rPr>
        <w:t xml:space="preserve"> </w:t>
      </w:r>
      <w:r w:rsidRPr="006E4C2B">
        <w:rPr>
          <w:b/>
          <w:u w:val="single"/>
        </w:rPr>
        <w:t>/</w:t>
      </w:r>
      <w:r>
        <w:rPr>
          <w:b/>
          <w:u w:val="single"/>
        </w:rPr>
        <w:t xml:space="preserve"> </w:t>
      </w:r>
      <w:r w:rsidRPr="00361964">
        <w:rPr>
          <w:b/>
          <w:u w:val="single"/>
        </w:rPr>
        <w:t>Virginia Colony</w:t>
      </w:r>
      <w:r w:rsidRPr="00361964">
        <w:rPr>
          <w:b/>
        </w:rPr>
        <w:t xml:space="preserve"> </w:t>
      </w:r>
      <w:r>
        <w:t xml:space="preserve">– William </w:t>
      </w:r>
      <w:r w:rsidRPr="00361964">
        <w:t>Claiborne's first appeal to royal authority in the dispute</w:t>
      </w:r>
      <w:r>
        <w:t xml:space="preserve"> over Kent Island</w:t>
      </w:r>
      <w:r w:rsidRPr="00361964">
        <w:t>, which complained both that the lands in the Maryland charter were not really unsettled, as the charter claimed, and that the charter gave so much power to Calvert that it undermined the rights of the settlers, was rejected by the Lords of Foreign Plantations in July 1633.</w:t>
      </w:r>
      <w:r>
        <w:t xml:space="preserve"> (VA Hist online)</w:t>
      </w:r>
    </w:p>
    <w:p w:rsidR="001470B7" w:rsidRDefault="001470B7" w:rsidP="001470B7">
      <w:pPr>
        <w:spacing w:before="240" w:after="240"/>
      </w:pPr>
      <w:r w:rsidRPr="000243F8">
        <w:rPr>
          <w:b/>
        </w:rPr>
        <w:t>1633 Aug 13</w:t>
      </w:r>
      <w:r w:rsidR="00427E21">
        <w:rPr>
          <w:b/>
        </w:rPr>
        <w:t xml:space="preserve"> – </w:t>
      </w:r>
      <w:r w:rsidR="00427E21" w:rsidRPr="00864D16">
        <w:rPr>
          <w:b/>
          <w:u w:val="single"/>
        </w:rPr>
        <w:t xml:space="preserve">UK </w:t>
      </w:r>
      <w:r w:rsidRPr="000243F8">
        <w:rPr>
          <w:b/>
          <w:u w:val="single"/>
        </w:rPr>
        <w:t>London</w:t>
      </w:r>
      <w:r>
        <w:t xml:space="preserve"> – </w:t>
      </w:r>
      <w:r w:rsidR="00864D16">
        <w:t xml:space="preserve">Admin - </w:t>
      </w:r>
      <w:r>
        <w:t>William Cloberry</w:t>
      </w:r>
      <w:r w:rsidR="00864D16">
        <w:t xml:space="preserve"> - </w:t>
      </w:r>
      <w:r>
        <w:t>of St. Andrew Holborn (Hubbard), examined in the High Court of Admiralty, made one voyage to Canada on behalf of the Canada Company as Master of the ship “Thomas”. (Coldham 1984, p. 38)</w:t>
      </w:r>
    </w:p>
    <w:p w:rsidR="001470B7" w:rsidRDefault="002A2CB5" w:rsidP="001470B7">
      <w:pPr>
        <w:spacing w:before="240" w:after="240"/>
      </w:pPr>
      <w:r>
        <w:rPr>
          <w:b/>
        </w:rPr>
        <w:t xml:space="preserve">1633 Aug 26 </w:t>
      </w:r>
      <w:r>
        <w:t xml:space="preserve">– </w:t>
      </w:r>
      <w:r w:rsidRPr="00602428">
        <w:rPr>
          <w:b/>
          <w:u w:val="single"/>
        </w:rPr>
        <w:t>VA</w:t>
      </w:r>
      <w:r w:rsidR="00864D16">
        <w:rPr>
          <w:b/>
          <w:u w:val="single"/>
        </w:rPr>
        <w:t xml:space="preserve"> </w:t>
      </w:r>
      <w:r w:rsidR="00864D16" w:rsidRPr="00602428">
        <w:rPr>
          <w:b/>
          <w:u w:val="single"/>
        </w:rPr>
        <w:t xml:space="preserve">James City </w:t>
      </w:r>
      <w:r>
        <w:t xml:space="preserve"> – Jeremiah Clements, “sonn &amp; heire to Elizabeth Clements, dec’d., 350 acs. upon the Ely side of Upper Chippoackes Cr., W. upon the same, extending Ely. &amp;c… Due in right of his mother for adv. of 7 pers: herselfe, Jeremiah Clements, Nicholas Clements, Ezechiell Clements, her sons, Elizabeth Clements her daughter, Dorothy Greene &amp; Jefferie Huff her servants, whoe came all over in the </w:t>
      </w:r>
      <w:r w:rsidRPr="00F34ACB">
        <w:rPr>
          <w:i/>
        </w:rPr>
        <w:t>George</w:t>
      </w:r>
      <w:r>
        <w:t xml:space="preserve"> 1617.” (Nugent I, p. 17)</w:t>
      </w:r>
    </w:p>
    <w:p w:rsidR="002A2CB5" w:rsidRDefault="002A2CB5" w:rsidP="001470B7">
      <w:pPr>
        <w:spacing w:before="240" w:after="240"/>
      </w:pPr>
      <w:r w:rsidRPr="009A5A13">
        <w:rPr>
          <w:b/>
          <w:szCs w:val="24"/>
        </w:rPr>
        <w:t>1633 – Sep 27</w:t>
      </w:r>
      <w:r w:rsidR="00427E21">
        <w:rPr>
          <w:b/>
          <w:szCs w:val="24"/>
        </w:rPr>
        <w:t xml:space="preserve"> – UK </w:t>
      </w:r>
      <w:r w:rsidRPr="009A5A13">
        <w:rPr>
          <w:b/>
          <w:szCs w:val="24"/>
          <w:u w:val="single"/>
        </w:rPr>
        <w:t>London St Bride</w:t>
      </w:r>
      <w:r w:rsidRPr="009A5A13">
        <w:rPr>
          <w:b/>
          <w:szCs w:val="24"/>
        </w:rPr>
        <w:t xml:space="preserve"> – Bur – Mary</w:t>
      </w:r>
      <w:r w:rsidRPr="00BC4DE8">
        <w:rPr>
          <w:szCs w:val="24"/>
        </w:rPr>
        <w:t xml:space="preserve"> </w:t>
      </w:r>
      <w:r>
        <w:rPr>
          <w:szCs w:val="24"/>
        </w:rPr>
        <w:t xml:space="preserve">- </w:t>
      </w:r>
      <w:r w:rsidRPr="00BC4DE8">
        <w:rPr>
          <w:szCs w:val="24"/>
        </w:rPr>
        <w:t>d/o Arthur Knight</w:t>
      </w:r>
      <w:r>
        <w:rPr>
          <w:szCs w:val="24"/>
        </w:rPr>
        <w:t xml:space="preserve"> (London Met Arch)</w:t>
      </w:r>
    </w:p>
    <w:p w:rsidR="002A2CB5" w:rsidRDefault="002A2CB5" w:rsidP="002A2CB5">
      <w:r w:rsidRPr="0020784A">
        <w:rPr>
          <w:b/>
        </w:rPr>
        <w:t xml:space="preserve">1633 </w:t>
      </w:r>
      <w:r>
        <w:rPr>
          <w:b/>
        </w:rPr>
        <w:t xml:space="preserve">- </w:t>
      </w:r>
      <w:r w:rsidRPr="0020784A">
        <w:rPr>
          <w:b/>
        </w:rPr>
        <w:t>Nov 7</w:t>
      </w:r>
      <w:r w:rsidR="00427E21">
        <w:rPr>
          <w:b/>
        </w:rPr>
        <w:t xml:space="preserve"> – </w:t>
      </w:r>
      <w:r w:rsidR="00427E21" w:rsidRPr="00864D16">
        <w:rPr>
          <w:b/>
          <w:u w:val="single"/>
        </w:rPr>
        <w:t xml:space="preserve">UK </w:t>
      </w:r>
      <w:r w:rsidRPr="00F34ACB">
        <w:rPr>
          <w:b/>
          <w:u w:val="single"/>
        </w:rPr>
        <w:t xml:space="preserve">England </w:t>
      </w:r>
      <w:r w:rsidRPr="0020784A">
        <w:rPr>
          <w:b/>
          <w:u w:val="single"/>
        </w:rPr>
        <w:t>London</w:t>
      </w:r>
      <w:r w:rsidRPr="00864D16">
        <w:rPr>
          <w:b/>
        </w:rPr>
        <w:t xml:space="preserve"> – </w:t>
      </w:r>
      <w:r w:rsidR="00864D16" w:rsidRPr="00864D16">
        <w:rPr>
          <w:b/>
        </w:rPr>
        <w:t xml:space="preserve">Admin - </w:t>
      </w:r>
      <w:r w:rsidRPr="00864D16">
        <w:rPr>
          <w:b/>
        </w:rPr>
        <w:t>Barnabas Cutts</w:t>
      </w:r>
      <w:r w:rsidR="00864D16">
        <w:t xml:space="preserve"> - </w:t>
      </w:r>
      <w:r>
        <w:t xml:space="preserve"> of St. Andrew, Holborn, London, scissor merchant aged 42; examined in the High Court of Admiralty and stated he was employed as a tobacco broker and in 1631 sold Virginia tobacco on behalf of Reginald Parker, linen draper in Tower Street, to Gabriel Bonner, grocer against St. Sepulchre’s Church; and on behalf of Mr. Michael Herringe, merchant dwelling in Walbrook, to Mr. William Tickner, grocer in Red Cross Street.  In 1632 he sold Virginia tobacco on behalf of Capt. John Preene to Tickner. (Coldham 1984, pp. 41-42) </w:t>
      </w:r>
    </w:p>
    <w:p w:rsidR="001470B7" w:rsidRDefault="002A2CB5" w:rsidP="002A2CB5">
      <w:pPr>
        <w:spacing w:before="240" w:after="240"/>
      </w:pPr>
      <w:r w:rsidRPr="002A2CB5">
        <w:rPr>
          <w:b/>
        </w:rPr>
        <w:t>Note</w:t>
      </w:r>
      <w:r>
        <w:t>: A gentleman named “Baker” Cutts will be associated with Capt. Peter Knight, further on. A Baptism record for a Barnaby Cutts, 1635 Jul 29 at St Andrew, Holborn, London, can be noted, as well as a burial record for Barnaby Cutts, 1636 Sep 5, same parish.  Several children are born to Barnaby and his wife, Katharine, none named “Baker”; one may assume that the name is a nickname for “Barnaby”.</w:t>
      </w:r>
      <w:r w:rsidR="001470B7">
        <w:t xml:space="preserve"> </w:t>
      </w:r>
    </w:p>
    <w:p w:rsidR="002A2CB5" w:rsidRDefault="002A2CB5" w:rsidP="002A2CB5">
      <w:pPr>
        <w:rPr>
          <w:szCs w:val="24"/>
        </w:rPr>
      </w:pPr>
      <w:r w:rsidRPr="009A5A13">
        <w:rPr>
          <w:b/>
          <w:szCs w:val="24"/>
        </w:rPr>
        <w:t>1633 – Nov 18</w:t>
      </w:r>
      <w:r w:rsidR="00427E21">
        <w:rPr>
          <w:b/>
          <w:szCs w:val="24"/>
        </w:rPr>
        <w:t xml:space="preserve"> – UK </w:t>
      </w:r>
      <w:r w:rsidRPr="009A5A13">
        <w:rPr>
          <w:b/>
          <w:szCs w:val="24"/>
          <w:u w:val="single"/>
        </w:rPr>
        <w:t>London St Bride</w:t>
      </w:r>
      <w:r w:rsidRPr="009A5A13">
        <w:rPr>
          <w:b/>
          <w:szCs w:val="24"/>
        </w:rPr>
        <w:t xml:space="preserve"> – Bur – Stillborn child of Francis Knight</w:t>
      </w:r>
      <w:r>
        <w:rPr>
          <w:b/>
          <w:szCs w:val="24"/>
        </w:rPr>
        <w:t xml:space="preserve"> </w:t>
      </w:r>
      <w:r w:rsidRPr="00F34ACB">
        <w:rPr>
          <w:szCs w:val="24"/>
        </w:rPr>
        <w:t>(London Met Arch)</w:t>
      </w:r>
    </w:p>
    <w:p w:rsidR="002A2CB5" w:rsidRDefault="002A2CB5" w:rsidP="002A2CB5">
      <w:pPr>
        <w:rPr>
          <w:szCs w:val="24"/>
        </w:rPr>
      </w:pPr>
      <w:r w:rsidRPr="0058392A">
        <w:rPr>
          <w:b/>
          <w:szCs w:val="24"/>
        </w:rPr>
        <w:t>1633 – Nov 27</w:t>
      </w:r>
      <w:r w:rsidR="00427E21">
        <w:rPr>
          <w:b/>
          <w:szCs w:val="24"/>
        </w:rPr>
        <w:t xml:space="preserve"> – UK </w:t>
      </w:r>
      <w:r w:rsidRPr="0058392A">
        <w:rPr>
          <w:b/>
          <w:szCs w:val="24"/>
          <w:u w:val="single"/>
        </w:rPr>
        <w:t>Kent Cowden</w:t>
      </w:r>
      <w:r w:rsidRPr="0058392A">
        <w:rPr>
          <w:b/>
          <w:szCs w:val="24"/>
        </w:rPr>
        <w:t xml:space="preserve"> – Will – Richard Knight, Yeoman</w:t>
      </w:r>
      <w:r>
        <w:rPr>
          <w:szCs w:val="24"/>
        </w:rPr>
        <w:t xml:space="preserve"> – To the poor of Cowden, 5 pounds; to the poor of Grimstead, Kent, to the poor of Kingfield in the county of Surrey, 20 shillings;  a long section is devoted to the inheritance of three daughters: Elizabeth, Bridgett and Mary who each get 100 pounds and he wishes to ensure that they get it and it isn’t frittered away by potential husbands; </w:t>
      </w:r>
      <w:r w:rsidRPr="009E4E39">
        <w:rPr>
          <w:b/>
          <w:szCs w:val="24"/>
        </w:rPr>
        <w:t>sons John Knight, Robert Knight, Richard Knight; brother George Knight</w:t>
      </w:r>
      <w:r>
        <w:rPr>
          <w:szCs w:val="24"/>
        </w:rPr>
        <w:t xml:space="preserve">, 40 shillings;  Mary Knight, daughter of George, 20 shillings;  several servants;  </w:t>
      </w:r>
      <w:r w:rsidRPr="009E4E39">
        <w:rPr>
          <w:b/>
          <w:szCs w:val="24"/>
        </w:rPr>
        <w:t>George Knight, godson and kinsman (nephew)</w:t>
      </w:r>
      <w:r>
        <w:rPr>
          <w:szCs w:val="24"/>
        </w:rPr>
        <w:t>, 20 shillings; wife, Elizabeth, gets a share of real estate which appears to be extensive, mills, lands, and so forth, in several locations, including the county of Sussex;</w:t>
      </w:r>
      <w:r w:rsidRPr="009E4E39">
        <w:rPr>
          <w:b/>
          <w:szCs w:val="24"/>
        </w:rPr>
        <w:t xml:space="preserve"> son John Knight</w:t>
      </w:r>
      <w:r>
        <w:rPr>
          <w:szCs w:val="24"/>
        </w:rPr>
        <w:t xml:space="preserve"> and his wife Elizabeth also receive shares of same; </w:t>
      </w:r>
      <w:r w:rsidRPr="009E4E39">
        <w:rPr>
          <w:b/>
          <w:szCs w:val="24"/>
        </w:rPr>
        <w:t xml:space="preserve">son, Richard </w:t>
      </w:r>
      <w:r w:rsidR="009E4E39" w:rsidRPr="009E4E39">
        <w:rPr>
          <w:b/>
          <w:szCs w:val="24"/>
        </w:rPr>
        <w:t>Knight</w:t>
      </w:r>
      <w:r w:rsidR="009E4E39">
        <w:rPr>
          <w:szCs w:val="24"/>
        </w:rPr>
        <w:t xml:space="preserve"> </w:t>
      </w:r>
      <w:r>
        <w:rPr>
          <w:szCs w:val="24"/>
        </w:rPr>
        <w:t xml:space="preserve">receives shares and real estate; Richard is </w:t>
      </w:r>
      <w:r>
        <w:rPr>
          <w:szCs w:val="24"/>
        </w:rPr>
        <w:lastRenderedPageBreak/>
        <w:t xml:space="preserve">underage; son John to pay Robert and Richard 100 pounds each since he gets more land; another daughter, Anne Knight, to receive annuity and care for her natural life;  wife, Elizabeth, executrix, friend John Bottinger, </w:t>
      </w:r>
      <w:r w:rsidRPr="009E4E39">
        <w:rPr>
          <w:b/>
          <w:szCs w:val="24"/>
        </w:rPr>
        <w:t>George Knight, brother</w:t>
      </w:r>
      <w:r>
        <w:rPr>
          <w:szCs w:val="24"/>
        </w:rPr>
        <w:t xml:space="preserve">, overseers. Altogether, appears to be quite an extensive estate! (Abstracted from image: </w:t>
      </w:r>
      <w:r w:rsidRPr="00584501">
        <w:rPr>
          <w:szCs w:val="24"/>
        </w:rPr>
        <w:t xml:space="preserve"> PROB 11: Will Registers</w:t>
      </w:r>
      <w:r>
        <w:rPr>
          <w:szCs w:val="24"/>
        </w:rPr>
        <w:t xml:space="preserve">, </w:t>
      </w:r>
      <w:r w:rsidRPr="00584501">
        <w:rPr>
          <w:szCs w:val="24"/>
        </w:rPr>
        <w:t>1624-1643</w:t>
      </w:r>
      <w:r>
        <w:rPr>
          <w:szCs w:val="24"/>
        </w:rPr>
        <w:t xml:space="preserve">, </w:t>
      </w:r>
      <w:r w:rsidRPr="00584501">
        <w:rPr>
          <w:szCs w:val="24"/>
        </w:rPr>
        <w:t>Piece 164: Russell, Quire Numbers 58-117 (1633)</w:t>
      </w:r>
      <w:r>
        <w:rPr>
          <w:szCs w:val="24"/>
        </w:rPr>
        <w:t xml:space="preserve">, </w:t>
      </w:r>
      <w:r w:rsidRPr="00584501">
        <w:rPr>
          <w:szCs w:val="24"/>
        </w:rPr>
        <w:t>Prerogative Court of Canterbury Wills, 1384-1858</w:t>
      </w:r>
      <w:r>
        <w:rPr>
          <w:szCs w:val="24"/>
        </w:rPr>
        <w:t>)</w:t>
      </w:r>
    </w:p>
    <w:p w:rsidR="002A2CB5" w:rsidRDefault="002A2CB5" w:rsidP="002A2CB5">
      <w:pPr>
        <w:rPr>
          <w:szCs w:val="24"/>
        </w:rPr>
      </w:pPr>
      <w:r w:rsidRPr="002E28D9">
        <w:rPr>
          <w:b/>
          <w:szCs w:val="24"/>
        </w:rPr>
        <w:t>1633 – Dec 22</w:t>
      </w:r>
      <w:r w:rsidR="00427E21">
        <w:rPr>
          <w:b/>
          <w:szCs w:val="24"/>
        </w:rPr>
        <w:t xml:space="preserve"> – UK </w:t>
      </w:r>
      <w:r w:rsidRPr="002E28D9">
        <w:rPr>
          <w:b/>
          <w:szCs w:val="24"/>
          <w:u w:val="single"/>
        </w:rPr>
        <w:t>Kent Hollingbourne</w:t>
      </w:r>
      <w:r w:rsidRPr="002E28D9">
        <w:rPr>
          <w:b/>
          <w:szCs w:val="24"/>
        </w:rPr>
        <w:t xml:space="preserve"> </w:t>
      </w:r>
      <w:r w:rsidR="007A089D">
        <w:rPr>
          <w:b/>
          <w:szCs w:val="24"/>
        </w:rPr>
        <w:t>– Birth/Bap –</w:t>
      </w:r>
      <w:r w:rsidRPr="002E28D9">
        <w:rPr>
          <w:b/>
          <w:szCs w:val="24"/>
        </w:rPr>
        <w:t xml:space="preserve"> Richard Knight</w:t>
      </w:r>
      <w:r>
        <w:rPr>
          <w:szCs w:val="24"/>
        </w:rPr>
        <w:t xml:space="preserve"> – s/o Blaze Knight (Tyler)</w:t>
      </w:r>
    </w:p>
    <w:p w:rsidR="002A2CB5" w:rsidRDefault="002A2CB5" w:rsidP="002A2CB5">
      <w:pPr>
        <w:rPr>
          <w:szCs w:val="24"/>
        </w:rPr>
      </w:pPr>
      <w:r w:rsidRPr="00A8355A">
        <w:rPr>
          <w:b/>
          <w:szCs w:val="24"/>
        </w:rPr>
        <w:t>1633</w:t>
      </w:r>
      <w:r w:rsidR="00427E21">
        <w:rPr>
          <w:b/>
          <w:szCs w:val="24"/>
        </w:rPr>
        <w:t xml:space="preserve"> – UK </w:t>
      </w:r>
      <w:r w:rsidRPr="00A8355A">
        <w:rPr>
          <w:b/>
          <w:szCs w:val="24"/>
          <w:u w:val="single"/>
        </w:rPr>
        <w:t>Hampshire Chawton</w:t>
      </w:r>
      <w:r w:rsidRPr="00A8355A">
        <w:rPr>
          <w:b/>
          <w:szCs w:val="24"/>
        </w:rPr>
        <w:t xml:space="preserve"> – </w:t>
      </w:r>
      <w:r>
        <w:rPr>
          <w:b/>
          <w:szCs w:val="24"/>
        </w:rPr>
        <w:t>Chancery</w:t>
      </w:r>
      <w:r w:rsidRPr="00A8355A">
        <w:rPr>
          <w:b/>
          <w:szCs w:val="24"/>
        </w:rPr>
        <w:t xml:space="preserve"> – John Knight, Esq</w:t>
      </w:r>
      <w:r>
        <w:rPr>
          <w:szCs w:val="24"/>
        </w:rPr>
        <w:t xml:space="preserve"> - </w:t>
      </w:r>
      <w:r w:rsidRPr="00A8355A">
        <w:rPr>
          <w:szCs w:val="24"/>
        </w:rPr>
        <w:t>Knight v Rolfe.</w:t>
      </w:r>
      <w:r>
        <w:rPr>
          <w:szCs w:val="24"/>
        </w:rPr>
        <w:t xml:space="preserve">  </w:t>
      </w:r>
      <w:r w:rsidRPr="00A8355A">
        <w:rPr>
          <w:szCs w:val="24"/>
        </w:rPr>
        <w:t>Plaintiffs: John Knight, esq of Chawton, Hampshire (son and heir of Steven Knight of Chawton).</w:t>
      </w:r>
      <w:r>
        <w:rPr>
          <w:szCs w:val="24"/>
        </w:rPr>
        <w:t xml:space="preserve">  </w:t>
      </w:r>
      <w:r w:rsidRPr="00A8355A">
        <w:rPr>
          <w:szCs w:val="24"/>
        </w:rPr>
        <w:t>Defendants: William Rolfe.</w:t>
      </w:r>
      <w:r>
        <w:rPr>
          <w:szCs w:val="24"/>
        </w:rPr>
        <w:t xml:space="preserve">  </w:t>
      </w:r>
      <w:r w:rsidRPr="00A8355A">
        <w:rPr>
          <w:szCs w:val="24"/>
        </w:rPr>
        <w:t>Document type: bill and answer</w:t>
      </w:r>
      <w:r>
        <w:rPr>
          <w:szCs w:val="24"/>
        </w:rPr>
        <w:t xml:space="preserve">. (National Archives, Kew England, Ref: </w:t>
      </w:r>
      <w:r w:rsidRPr="00A8355A">
        <w:rPr>
          <w:szCs w:val="24"/>
        </w:rPr>
        <w:t>C 2/ChasI/K10/56</w:t>
      </w:r>
      <w:r>
        <w:rPr>
          <w:szCs w:val="24"/>
        </w:rPr>
        <w:t>)</w:t>
      </w:r>
    </w:p>
    <w:p w:rsidR="002A2CB5" w:rsidRDefault="002A2CB5" w:rsidP="002A2CB5">
      <w:pPr>
        <w:rPr>
          <w:szCs w:val="24"/>
        </w:rPr>
      </w:pPr>
      <w:r w:rsidRPr="003526EF">
        <w:rPr>
          <w:b/>
          <w:szCs w:val="24"/>
        </w:rPr>
        <w:t>1633</w:t>
      </w:r>
      <w:r w:rsidR="00427E21">
        <w:rPr>
          <w:b/>
          <w:szCs w:val="24"/>
        </w:rPr>
        <w:t xml:space="preserve"> – UK </w:t>
      </w:r>
      <w:r w:rsidRPr="003526EF">
        <w:rPr>
          <w:b/>
          <w:szCs w:val="24"/>
          <w:u w:val="single"/>
        </w:rPr>
        <w:t>Sussex Arlington</w:t>
      </w:r>
      <w:r w:rsidRPr="003526EF">
        <w:rPr>
          <w:b/>
          <w:szCs w:val="24"/>
        </w:rPr>
        <w:t xml:space="preserve"> – </w:t>
      </w:r>
      <w:r>
        <w:rPr>
          <w:b/>
          <w:szCs w:val="24"/>
        </w:rPr>
        <w:t>Chancery</w:t>
      </w:r>
      <w:r w:rsidRPr="003526EF">
        <w:rPr>
          <w:b/>
          <w:szCs w:val="24"/>
        </w:rPr>
        <w:t xml:space="preserve"> – John Knight</w:t>
      </w:r>
      <w:r>
        <w:rPr>
          <w:szCs w:val="24"/>
        </w:rPr>
        <w:t xml:space="preserve"> - </w:t>
      </w:r>
      <w:r w:rsidRPr="003526EF">
        <w:rPr>
          <w:szCs w:val="24"/>
        </w:rPr>
        <w:t>Knight v Yardelie.</w:t>
      </w:r>
      <w:r>
        <w:rPr>
          <w:szCs w:val="24"/>
        </w:rPr>
        <w:t xml:space="preserve">  </w:t>
      </w:r>
      <w:r w:rsidRPr="003526EF">
        <w:rPr>
          <w:szCs w:val="24"/>
        </w:rPr>
        <w:t>Plaintiffs: John Knight.</w:t>
      </w:r>
      <w:r>
        <w:rPr>
          <w:szCs w:val="24"/>
        </w:rPr>
        <w:t xml:space="preserve">  </w:t>
      </w:r>
      <w:r w:rsidRPr="003526EF">
        <w:rPr>
          <w:szCs w:val="24"/>
        </w:rPr>
        <w:t>Defendants: Sibyl Yardelie.</w:t>
      </w:r>
      <w:r>
        <w:rPr>
          <w:szCs w:val="24"/>
        </w:rPr>
        <w:t xml:space="preserve">  </w:t>
      </w:r>
      <w:r w:rsidRPr="003526EF">
        <w:rPr>
          <w:szCs w:val="24"/>
        </w:rPr>
        <w:t>Subject: personal estate of William Knight, Arlington, Sussex.</w:t>
      </w:r>
      <w:r>
        <w:rPr>
          <w:szCs w:val="24"/>
        </w:rPr>
        <w:t xml:space="preserve">  </w:t>
      </w:r>
      <w:r w:rsidRPr="003526EF">
        <w:rPr>
          <w:szCs w:val="24"/>
        </w:rPr>
        <w:t>Document type: bill only</w:t>
      </w:r>
      <w:r>
        <w:rPr>
          <w:szCs w:val="24"/>
        </w:rPr>
        <w:t xml:space="preserve">. (National Archives, Kew England, Ref: </w:t>
      </w:r>
      <w:r w:rsidRPr="003526EF">
        <w:rPr>
          <w:szCs w:val="24"/>
        </w:rPr>
        <w:t>C 8/87/260</w:t>
      </w:r>
      <w:r>
        <w:rPr>
          <w:szCs w:val="24"/>
        </w:rPr>
        <w:t>)</w:t>
      </w:r>
    </w:p>
    <w:p w:rsidR="001470B7" w:rsidRDefault="001470B7" w:rsidP="001470B7">
      <w:pPr>
        <w:spacing w:before="240" w:after="240"/>
      </w:pPr>
      <w:r w:rsidRPr="000243F8">
        <w:rPr>
          <w:b/>
        </w:rPr>
        <w:t xml:space="preserve">1634 </w:t>
      </w:r>
      <w:r>
        <w:t xml:space="preserve">– </w:t>
      </w:r>
      <w:r w:rsidRPr="000243F8">
        <w:rPr>
          <w:b/>
          <w:u w:val="single"/>
        </w:rPr>
        <w:t>Virginia Colony</w:t>
      </w:r>
      <w:r w:rsidRPr="00864D16">
        <w:rPr>
          <w:b/>
        </w:rPr>
        <w:t xml:space="preserve"> </w:t>
      </w:r>
      <w:r w:rsidR="00864D16" w:rsidRPr="00864D16">
        <w:rPr>
          <w:b/>
        </w:rPr>
        <w:t>–</w:t>
      </w:r>
      <w:r w:rsidRPr="00864D16">
        <w:rPr>
          <w:b/>
        </w:rPr>
        <w:t xml:space="preserve"> </w:t>
      </w:r>
      <w:r w:rsidR="00864D16" w:rsidRPr="00864D16">
        <w:rPr>
          <w:b/>
        </w:rPr>
        <w:t>Info</w:t>
      </w:r>
      <w:r w:rsidR="00864D16">
        <w:t xml:space="preserve"> - </w:t>
      </w:r>
      <w:r>
        <w:t>The colony is divided into eight shires: James City, Henrico, Charles City, Elizabeth City, Warwick River, Warrosquyoake, Charles River, and Accomack. Lieutenants are added to the monthly court structure "to take care of the warr against Indians."</w:t>
      </w:r>
      <w:r w:rsidR="00C123B1">
        <w:t xml:space="preserve"> (VA Hist online)</w:t>
      </w:r>
    </w:p>
    <w:p w:rsidR="00F45EC8" w:rsidRDefault="00F45EC8" w:rsidP="00F45EC8">
      <w:pPr>
        <w:rPr>
          <w:szCs w:val="24"/>
        </w:rPr>
      </w:pPr>
      <w:r w:rsidRPr="00D03382">
        <w:rPr>
          <w:b/>
          <w:szCs w:val="24"/>
        </w:rPr>
        <w:t>1634 – Jan 4</w:t>
      </w:r>
      <w:r w:rsidR="00427E21">
        <w:rPr>
          <w:b/>
          <w:szCs w:val="24"/>
        </w:rPr>
        <w:t xml:space="preserve"> – UK </w:t>
      </w:r>
      <w:r w:rsidRPr="00D03382">
        <w:rPr>
          <w:b/>
          <w:szCs w:val="24"/>
          <w:u w:val="single"/>
        </w:rPr>
        <w:t>London Southwark</w:t>
      </w:r>
      <w:r w:rsidRPr="00D03382">
        <w:rPr>
          <w:b/>
          <w:szCs w:val="24"/>
        </w:rPr>
        <w:t xml:space="preserve"> </w:t>
      </w:r>
      <w:r w:rsidR="007A089D">
        <w:rPr>
          <w:b/>
          <w:szCs w:val="24"/>
        </w:rPr>
        <w:t>– Birth/Bap –</w:t>
      </w:r>
      <w:r w:rsidRPr="00D03382">
        <w:rPr>
          <w:b/>
          <w:szCs w:val="24"/>
        </w:rPr>
        <w:t xml:space="preserve"> John</w:t>
      </w:r>
      <w:r w:rsidRPr="00BC4DE8">
        <w:rPr>
          <w:szCs w:val="24"/>
        </w:rPr>
        <w:t xml:space="preserve"> </w:t>
      </w:r>
      <w:r>
        <w:rPr>
          <w:szCs w:val="24"/>
        </w:rPr>
        <w:t xml:space="preserve">- </w:t>
      </w:r>
      <w:r w:rsidRPr="00BC4DE8">
        <w:rPr>
          <w:szCs w:val="24"/>
        </w:rPr>
        <w:t>s/o Leonard Knight</w:t>
      </w:r>
      <w:r>
        <w:rPr>
          <w:szCs w:val="24"/>
        </w:rPr>
        <w:t xml:space="preserve"> (London Met Arch)</w:t>
      </w:r>
    </w:p>
    <w:p w:rsidR="00F45EC8" w:rsidRDefault="00F45EC8" w:rsidP="00F45EC8">
      <w:pPr>
        <w:rPr>
          <w:szCs w:val="24"/>
        </w:rPr>
      </w:pPr>
      <w:r w:rsidRPr="00D03382">
        <w:rPr>
          <w:b/>
          <w:szCs w:val="24"/>
        </w:rPr>
        <w:t>1634 – Jan 23</w:t>
      </w:r>
      <w:r w:rsidR="00427E21">
        <w:rPr>
          <w:b/>
          <w:szCs w:val="24"/>
        </w:rPr>
        <w:t xml:space="preserve"> – UK </w:t>
      </w:r>
      <w:r w:rsidRPr="00D03382">
        <w:rPr>
          <w:b/>
          <w:szCs w:val="24"/>
          <w:u w:val="single"/>
        </w:rPr>
        <w:t>London St Bride</w:t>
      </w:r>
      <w:r w:rsidRPr="00D03382">
        <w:rPr>
          <w:b/>
          <w:szCs w:val="24"/>
        </w:rPr>
        <w:t xml:space="preserve"> </w:t>
      </w:r>
      <w:r w:rsidR="007A089D">
        <w:rPr>
          <w:b/>
          <w:szCs w:val="24"/>
        </w:rPr>
        <w:t>– Birth/Bap –</w:t>
      </w:r>
      <w:r w:rsidRPr="00D03382">
        <w:rPr>
          <w:b/>
          <w:szCs w:val="24"/>
        </w:rPr>
        <w:t xml:space="preserve"> Thomas Knight</w:t>
      </w:r>
      <w:r w:rsidRPr="00BC4DE8">
        <w:rPr>
          <w:szCs w:val="24"/>
        </w:rPr>
        <w:t xml:space="preserve"> </w:t>
      </w:r>
      <w:r>
        <w:rPr>
          <w:szCs w:val="24"/>
        </w:rPr>
        <w:t xml:space="preserve">- </w:t>
      </w:r>
      <w:r w:rsidRPr="00BC4DE8">
        <w:rPr>
          <w:szCs w:val="24"/>
        </w:rPr>
        <w:t>s/o John &amp; Katherine</w:t>
      </w:r>
      <w:r>
        <w:rPr>
          <w:szCs w:val="24"/>
        </w:rPr>
        <w:t xml:space="preserve"> (London Met Arch)</w:t>
      </w:r>
    </w:p>
    <w:p w:rsidR="00F45EC8" w:rsidRDefault="00F45EC8" w:rsidP="00F45EC8">
      <w:pPr>
        <w:rPr>
          <w:szCs w:val="24"/>
        </w:rPr>
      </w:pPr>
      <w:r w:rsidRPr="00D03382">
        <w:rPr>
          <w:b/>
          <w:szCs w:val="24"/>
        </w:rPr>
        <w:t>1634 – Jan 29</w:t>
      </w:r>
      <w:r w:rsidR="00427E21">
        <w:rPr>
          <w:b/>
          <w:szCs w:val="24"/>
        </w:rPr>
        <w:t xml:space="preserve"> – UK </w:t>
      </w:r>
      <w:r w:rsidRPr="00D03382">
        <w:rPr>
          <w:b/>
          <w:szCs w:val="24"/>
          <w:u w:val="single"/>
        </w:rPr>
        <w:t>London St Bride</w:t>
      </w:r>
      <w:r w:rsidRPr="00D03382">
        <w:rPr>
          <w:b/>
          <w:szCs w:val="24"/>
        </w:rPr>
        <w:t xml:space="preserve"> </w:t>
      </w:r>
      <w:r w:rsidR="007A089D">
        <w:rPr>
          <w:b/>
          <w:szCs w:val="24"/>
        </w:rPr>
        <w:t>– Birth/Bap –</w:t>
      </w:r>
      <w:r w:rsidRPr="00D03382">
        <w:rPr>
          <w:b/>
          <w:szCs w:val="24"/>
        </w:rPr>
        <w:t xml:space="preserve"> Elizabeth Knight</w:t>
      </w:r>
      <w:r>
        <w:rPr>
          <w:szCs w:val="24"/>
        </w:rPr>
        <w:t xml:space="preserve"> -</w:t>
      </w:r>
      <w:r w:rsidRPr="00BC4DE8">
        <w:rPr>
          <w:szCs w:val="24"/>
        </w:rPr>
        <w:t xml:space="preserve"> d/o Thomas &amp; Katherine</w:t>
      </w:r>
      <w:r>
        <w:rPr>
          <w:szCs w:val="24"/>
        </w:rPr>
        <w:t xml:space="preserve"> (London Met Arch)</w:t>
      </w:r>
    </w:p>
    <w:p w:rsidR="00F45EC8" w:rsidRDefault="00F45EC8" w:rsidP="00F45EC8">
      <w:r w:rsidRPr="00D03382">
        <w:rPr>
          <w:b/>
        </w:rPr>
        <w:t>1634 – Feb 5</w:t>
      </w:r>
      <w:r w:rsidR="00427E21">
        <w:rPr>
          <w:b/>
        </w:rPr>
        <w:t xml:space="preserve"> – UK </w:t>
      </w:r>
      <w:r w:rsidRPr="00D03382">
        <w:rPr>
          <w:b/>
          <w:u w:val="single"/>
        </w:rPr>
        <w:t>London Stepney</w:t>
      </w:r>
      <w:r w:rsidRPr="00D03382">
        <w:rPr>
          <w:b/>
        </w:rPr>
        <w:t xml:space="preserve"> </w:t>
      </w:r>
      <w:r w:rsidR="007A089D">
        <w:rPr>
          <w:b/>
        </w:rPr>
        <w:t>– Birth/Bap –</w:t>
      </w:r>
      <w:r w:rsidRPr="00D03382">
        <w:rPr>
          <w:b/>
        </w:rPr>
        <w:t xml:space="preserve"> Elizabeth Knight</w:t>
      </w:r>
      <w:r>
        <w:t xml:space="preserve"> - d/o Peter of Patrocliffs (? or Northcliff?), mariner (London Met Arch)</w:t>
      </w:r>
    </w:p>
    <w:p w:rsidR="00F45EC8" w:rsidRDefault="00F45EC8" w:rsidP="00D45369">
      <w:pPr>
        <w:rPr>
          <w:szCs w:val="24"/>
        </w:rPr>
      </w:pPr>
      <w:r w:rsidRPr="00D03382">
        <w:rPr>
          <w:b/>
        </w:rPr>
        <w:t>1634 – Mar 12</w:t>
      </w:r>
      <w:r w:rsidR="00427E21">
        <w:rPr>
          <w:b/>
        </w:rPr>
        <w:t xml:space="preserve"> – UK </w:t>
      </w:r>
      <w:r w:rsidRPr="00D03382">
        <w:rPr>
          <w:b/>
          <w:u w:val="single"/>
        </w:rPr>
        <w:t>London St Bride</w:t>
      </w:r>
      <w:r w:rsidRPr="00D03382">
        <w:rPr>
          <w:b/>
        </w:rPr>
        <w:t xml:space="preserve"> </w:t>
      </w:r>
      <w:r w:rsidR="007A089D">
        <w:rPr>
          <w:b/>
        </w:rPr>
        <w:t>– Birth/Bap –</w:t>
      </w:r>
      <w:r w:rsidRPr="00D03382">
        <w:rPr>
          <w:b/>
        </w:rPr>
        <w:t xml:space="preserve"> Susan Knight</w:t>
      </w:r>
      <w:r>
        <w:t xml:space="preserve"> - d/o Francis &amp; Katherine (London Met Arch)</w:t>
      </w:r>
    </w:p>
    <w:p w:rsidR="00F45EC8" w:rsidRDefault="00F45EC8" w:rsidP="00F45EC8">
      <w:pPr>
        <w:rPr>
          <w:szCs w:val="24"/>
        </w:rPr>
      </w:pPr>
      <w:r w:rsidRPr="00BC00BB">
        <w:rPr>
          <w:b/>
          <w:szCs w:val="24"/>
        </w:rPr>
        <w:t>1634 – Mar 13</w:t>
      </w:r>
      <w:r w:rsidR="00427E21">
        <w:rPr>
          <w:b/>
          <w:szCs w:val="24"/>
        </w:rPr>
        <w:t xml:space="preserve"> – UK </w:t>
      </w:r>
      <w:r w:rsidRPr="00BC00BB">
        <w:rPr>
          <w:b/>
          <w:szCs w:val="24"/>
          <w:u w:val="single"/>
        </w:rPr>
        <w:t>Worcestershire Upton on Severn</w:t>
      </w:r>
      <w:r w:rsidRPr="00BC00BB">
        <w:rPr>
          <w:b/>
          <w:szCs w:val="24"/>
        </w:rPr>
        <w:t xml:space="preserve"> – Admin – John Knight</w:t>
      </w:r>
      <w:r>
        <w:rPr>
          <w:szCs w:val="24"/>
        </w:rPr>
        <w:t xml:space="preserve"> - </w:t>
      </w:r>
      <w:r w:rsidRPr="00B16990">
        <w:rPr>
          <w:szCs w:val="24"/>
        </w:rPr>
        <w:t xml:space="preserve">Recognizance before Thomas Woodward by John Perrey Husbandman John Cotterell Yeoman and Richard Higginbotham all of Upton on Severn for the appearance of the said John Perrey at Sessions and for his keeping the peace towards John Knight. </w:t>
      </w:r>
      <w:r>
        <w:rPr>
          <w:szCs w:val="24"/>
        </w:rPr>
        <w:t>(</w:t>
      </w:r>
      <w:r w:rsidRPr="00B16990">
        <w:rPr>
          <w:szCs w:val="24"/>
        </w:rPr>
        <w:t xml:space="preserve">Worcestershire Archive and Archaeology Service, </w:t>
      </w:r>
      <w:r>
        <w:rPr>
          <w:szCs w:val="24"/>
        </w:rPr>
        <w:t xml:space="preserve">Ref: </w:t>
      </w:r>
      <w:r w:rsidRPr="00BC00BB">
        <w:rPr>
          <w:szCs w:val="24"/>
        </w:rPr>
        <w:t>1/1/24/4</w:t>
      </w:r>
      <w:r>
        <w:rPr>
          <w:szCs w:val="24"/>
        </w:rPr>
        <w:t>)</w:t>
      </w:r>
    </w:p>
    <w:p w:rsidR="00F45EC8" w:rsidRDefault="00F45EC8" w:rsidP="00F45EC8">
      <w:pPr>
        <w:rPr>
          <w:szCs w:val="24"/>
        </w:rPr>
      </w:pPr>
      <w:r w:rsidRPr="004768F5">
        <w:rPr>
          <w:b/>
          <w:szCs w:val="24"/>
        </w:rPr>
        <w:t>1634 – May 10</w:t>
      </w:r>
      <w:r w:rsidR="00427E21">
        <w:rPr>
          <w:b/>
          <w:szCs w:val="24"/>
        </w:rPr>
        <w:t xml:space="preserve"> – UK </w:t>
      </w:r>
      <w:r w:rsidRPr="004768F5">
        <w:rPr>
          <w:b/>
          <w:szCs w:val="24"/>
          <w:u w:val="single"/>
        </w:rPr>
        <w:t>Northamptonshire Crick</w:t>
      </w:r>
      <w:r w:rsidRPr="004768F5">
        <w:rPr>
          <w:b/>
          <w:szCs w:val="24"/>
        </w:rPr>
        <w:t xml:space="preserve"> – </w:t>
      </w:r>
      <w:r>
        <w:rPr>
          <w:b/>
          <w:szCs w:val="24"/>
        </w:rPr>
        <w:t xml:space="preserve">Nuncuperative </w:t>
      </w:r>
      <w:r w:rsidRPr="004768F5">
        <w:rPr>
          <w:b/>
          <w:szCs w:val="24"/>
        </w:rPr>
        <w:t>Will – Augustine Knight</w:t>
      </w:r>
      <w:r>
        <w:rPr>
          <w:szCs w:val="24"/>
        </w:rPr>
        <w:t xml:space="preserve"> – Bequests to brother, Richard Knight and his children; estate to wife, Frances Knight. (</w:t>
      </w:r>
      <w:r w:rsidRPr="0043799A">
        <w:rPr>
          <w:szCs w:val="24"/>
        </w:rPr>
        <w:t>Prerogative Court of Canterbury Wills, 1384-1858</w:t>
      </w:r>
      <w:r>
        <w:rPr>
          <w:szCs w:val="24"/>
        </w:rPr>
        <w:t xml:space="preserve">, </w:t>
      </w:r>
      <w:r w:rsidRPr="0043799A">
        <w:rPr>
          <w:szCs w:val="24"/>
        </w:rPr>
        <w:t>PROB 11: Will Registers</w:t>
      </w:r>
      <w:r>
        <w:rPr>
          <w:szCs w:val="24"/>
        </w:rPr>
        <w:t xml:space="preserve">, </w:t>
      </w:r>
      <w:r w:rsidRPr="0043799A">
        <w:rPr>
          <w:szCs w:val="24"/>
        </w:rPr>
        <w:t>1624-1643</w:t>
      </w:r>
      <w:r>
        <w:rPr>
          <w:szCs w:val="24"/>
        </w:rPr>
        <w:t xml:space="preserve">, </w:t>
      </w:r>
      <w:r w:rsidRPr="0043799A">
        <w:rPr>
          <w:szCs w:val="24"/>
        </w:rPr>
        <w:t>Piece 165: Seager, Quire Numbers 1-64 (1634)</w:t>
      </w:r>
      <w:r>
        <w:rPr>
          <w:szCs w:val="24"/>
        </w:rPr>
        <w:t>)</w:t>
      </w:r>
    </w:p>
    <w:p w:rsidR="00F45EC8" w:rsidRDefault="00F45EC8" w:rsidP="00F45EC8">
      <w:r w:rsidRPr="00DF2EA3">
        <w:rPr>
          <w:b/>
          <w:szCs w:val="24"/>
        </w:rPr>
        <w:t xml:space="preserve">1634 – </w:t>
      </w:r>
      <w:r>
        <w:rPr>
          <w:b/>
          <w:szCs w:val="24"/>
        </w:rPr>
        <w:t>May 25</w:t>
      </w:r>
      <w:r w:rsidR="00427E21">
        <w:rPr>
          <w:b/>
          <w:szCs w:val="24"/>
        </w:rPr>
        <w:t xml:space="preserve"> – UK </w:t>
      </w:r>
      <w:r w:rsidRPr="00DF2EA3">
        <w:rPr>
          <w:b/>
          <w:szCs w:val="24"/>
          <w:u w:val="single"/>
        </w:rPr>
        <w:t>Kent</w:t>
      </w:r>
      <w:r>
        <w:rPr>
          <w:b/>
          <w:szCs w:val="24"/>
          <w:u w:val="single"/>
        </w:rPr>
        <w:t xml:space="preserve"> </w:t>
      </w:r>
      <w:r w:rsidRPr="00DF2EA3">
        <w:rPr>
          <w:b/>
          <w:szCs w:val="24"/>
          <w:u w:val="single"/>
        </w:rPr>
        <w:t>Hythe</w:t>
      </w:r>
      <w:r w:rsidRPr="00DF2EA3">
        <w:rPr>
          <w:b/>
          <w:szCs w:val="24"/>
        </w:rPr>
        <w:t xml:space="preserve"> – </w:t>
      </w:r>
      <w:r>
        <w:rPr>
          <w:b/>
          <w:szCs w:val="24"/>
        </w:rPr>
        <w:t xml:space="preserve">Monument - </w:t>
      </w:r>
      <w:r w:rsidRPr="00DF2EA3">
        <w:rPr>
          <w:b/>
          <w:szCs w:val="24"/>
        </w:rPr>
        <w:t>John Knight, Gent</w:t>
      </w:r>
      <w:r>
        <w:rPr>
          <w:b/>
          <w:szCs w:val="24"/>
        </w:rPr>
        <w:t xml:space="preserve"> -</w:t>
      </w:r>
      <w:r w:rsidRPr="00EE4DE1">
        <w:rPr>
          <w:szCs w:val="24"/>
        </w:rPr>
        <w:t xml:space="preserve"> Monumental inscription</w:t>
      </w:r>
      <w:r>
        <w:rPr>
          <w:szCs w:val="24"/>
        </w:rPr>
        <w:t xml:space="preserve"> in the church at Hythe: </w:t>
      </w:r>
      <w:r w:rsidRPr="00DF2EA3">
        <w:rPr>
          <w:szCs w:val="24"/>
        </w:rPr>
        <w:t xml:space="preserve">On a Flat Stone – with this Coat, is ye following Inscription. [Az. a chevn. arg. betw. 3 martlets or]. (G. note: KNIGHT). Here lieth interr’d the Body of John KNIGHT, Gent of this Towne, who was buried the 25th Day of May, at the Age of 47 Yeares, An.D. 1634. And also here lieth interred The </w:t>
      </w:r>
      <w:r w:rsidRPr="00DF2EA3">
        <w:rPr>
          <w:szCs w:val="24"/>
        </w:rPr>
        <w:lastRenderedPageBreak/>
        <w:t>Body of Thomas Knight, Sonn of the said John KNIGHT Gent who died the 19th Day of February at ye Age of 22 Daies A.D. 1626/7. And, alsoe, here lieth ye Body of Ann Knight, Daughter of John Knight, Gent. who was buried ye 12th Day of January A.D. 1637/8. being ye Age of 10 Yeares. And, alsoe, here lieth interr’d the Body of Sarah Knight, Daughter of John Knight, Gent; who died The 17 Nov. 1633 being the Age of 2 Yeares.</w:t>
      </w:r>
      <w:r>
        <w:rPr>
          <w:szCs w:val="24"/>
        </w:rPr>
        <w:t xml:space="preserve"> (</w:t>
      </w:r>
      <w:r>
        <w:t>Monumental Inscriptions  Noted by Rev Bryan Faussett, 1757, transcribed by Christine Pantrey)</w:t>
      </w:r>
    </w:p>
    <w:p w:rsidR="00F45EC8" w:rsidRDefault="00F45EC8" w:rsidP="00F45EC8">
      <w:r w:rsidRPr="00747A1A">
        <w:rPr>
          <w:b/>
        </w:rPr>
        <w:t>1634 – May</w:t>
      </w:r>
      <w:r w:rsidR="00930B36">
        <w:rPr>
          <w:b/>
        </w:rPr>
        <w:t xml:space="preserve"> – </w:t>
      </w:r>
      <w:r w:rsidR="00930B36" w:rsidRPr="00B410A4">
        <w:rPr>
          <w:b/>
          <w:u w:val="single"/>
        </w:rPr>
        <w:t xml:space="preserve">UK </w:t>
      </w:r>
      <w:r w:rsidRPr="00747A1A">
        <w:rPr>
          <w:b/>
          <w:u w:val="single"/>
        </w:rPr>
        <w:t>Berkshire Hurst</w:t>
      </w:r>
      <w:r w:rsidRPr="00747A1A">
        <w:rPr>
          <w:b/>
        </w:rPr>
        <w:t xml:space="preserve"> – Bap - John Woodson</w:t>
      </w:r>
      <w:r>
        <w:t xml:space="preserve"> – s/o John Woodson. (London Met Arch)</w:t>
      </w:r>
    </w:p>
    <w:p w:rsidR="00F45EC8" w:rsidRDefault="00F45EC8" w:rsidP="00F45EC8">
      <w:r>
        <w:rPr>
          <w:b/>
        </w:rPr>
        <w:t xml:space="preserve">1634 </w:t>
      </w:r>
      <w:r w:rsidR="00864D16">
        <w:rPr>
          <w:b/>
        </w:rPr>
        <w:t xml:space="preserve">- </w:t>
      </w:r>
      <w:r>
        <w:rPr>
          <w:b/>
        </w:rPr>
        <w:t xml:space="preserve">May </w:t>
      </w:r>
      <w:r w:rsidRPr="00CE4FE2">
        <w:rPr>
          <w:b/>
        </w:rPr>
        <w:t xml:space="preserve">30 </w:t>
      </w:r>
      <w:r>
        <w:t xml:space="preserve">– </w:t>
      </w:r>
      <w:r>
        <w:rPr>
          <w:b/>
          <w:u w:val="single"/>
        </w:rPr>
        <w:t xml:space="preserve">VA </w:t>
      </w:r>
      <w:r w:rsidRPr="003E7FE2">
        <w:rPr>
          <w:b/>
          <w:u w:val="single"/>
        </w:rPr>
        <w:t>Elizabeth City</w:t>
      </w:r>
      <w:r w:rsidRPr="00864D16">
        <w:rPr>
          <w:b/>
        </w:rPr>
        <w:t xml:space="preserve"> </w:t>
      </w:r>
      <w:r w:rsidR="00864D16" w:rsidRPr="00864D16">
        <w:rPr>
          <w:b/>
        </w:rPr>
        <w:t>–</w:t>
      </w:r>
      <w:r w:rsidRPr="00864D16">
        <w:rPr>
          <w:b/>
        </w:rPr>
        <w:t xml:space="preserve"> </w:t>
      </w:r>
      <w:r w:rsidR="00864D16" w:rsidRPr="00864D16">
        <w:rPr>
          <w:b/>
        </w:rPr>
        <w:t xml:space="preserve">Admin - </w:t>
      </w:r>
      <w:r w:rsidRPr="00864D16">
        <w:rPr>
          <w:b/>
        </w:rPr>
        <w:t>Henry Coleman</w:t>
      </w:r>
      <w:r w:rsidR="00864D16">
        <w:t xml:space="preserve"> - </w:t>
      </w:r>
      <w:r>
        <w:t xml:space="preserve"> “Planter, of </w:t>
      </w:r>
      <w:r w:rsidRPr="003E7FE2">
        <w:t>Eliz. Citty</w:t>
      </w:r>
      <w:r>
        <w:t xml:space="preserve">, </w:t>
      </w:r>
      <w:r w:rsidR="00864D16">
        <w:t xml:space="preserve">land patent for </w:t>
      </w:r>
      <w:r>
        <w:t>60 acs. Within sd. Precincts, abutting Sly. Upon the plantation called the Indian Howse Thickett &amp; formerly in like manner graunted unto Thomas Flint, N. upon land of Jonas Stockton, Minister, dec’d., &amp; W. upon Southampton Riv. Sd. Land graunted to Christopher Windmill by lease for 10 yrs. Dated 20 Sept. 1628 &amp; assigned to sd. Coleman 3 Jan. 1633 by Francis Hough whoe married the relict &amp; widdowe of sd. Windmill. 21 yr. Lease. 30 May 1634.” (Nugent I, p. 19)</w:t>
      </w:r>
    </w:p>
    <w:p w:rsidR="001470B7" w:rsidRDefault="00F45EC8" w:rsidP="001470B7">
      <w:pPr>
        <w:spacing w:before="240" w:after="240"/>
      </w:pPr>
      <w:r w:rsidRPr="00E92AD5">
        <w:rPr>
          <w:b/>
        </w:rPr>
        <w:t>1634 – Jun 1</w:t>
      </w:r>
      <w:r w:rsidR="00930B36">
        <w:rPr>
          <w:b/>
        </w:rPr>
        <w:t xml:space="preserve"> – UK </w:t>
      </w:r>
      <w:r w:rsidRPr="00E92AD5">
        <w:rPr>
          <w:b/>
          <w:u w:val="single"/>
        </w:rPr>
        <w:t>Norfolk Lessingham</w:t>
      </w:r>
      <w:r w:rsidRPr="00E92AD5">
        <w:rPr>
          <w:b/>
        </w:rPr>
        <w:t xml:space="preserve"> </w:t>
      </w:r>
      <w:r w:rsidR="007A089D">
        <w:rPr>
          <w:b/>
        </w:rPr>
        <w:t>– Birth/Bap –</w:t>
      </w:r>
      <w:r w:rsidRPr="00E92AD5">
        <w:rPr>
          <w:b/>
        </w:rPr>
        <w:t xml:space="preserve"> Christopher Knights</w:t>
      </w:r>
      <w:r>
        <w:t xml:space="preserve"> – s/o Edward Knights. (London Met Arch)</w:t>
      </w:r>
    </w:p>
    <w:p w:rsidR="001470B7" w:rsidRDefault="001470B7" w:rsidP="001470B7">
      <w:pPr>
        <w:spacing w:before="240" w:after="240"/>
      </w:pPr>
      <w:r w:rsidRPr="000243F8">
        <w:rPr>
          <w:b/>
        </w:rPr>
        <w:t xml:space="preserve">1634 </w:t>
      </w:r>
      <w:r w:rsidR="007A3705">
        <w:rPr>
          <w:b/>
        </w:rPr>
        <w:t xml:space="preserve">- </w:t>
      </w:r>
      <w:r w:rsidRPr="000243F8">
        <w:rPr>
          <w:b/>
        </w:rPr>
        <w:t xml:space="preserve">Jun 11 </w:t>
      </w:r>
      <w:r>
        <w:t xml:space="preserve">– </w:t>
      </w:r>
      <w:r w:rsidRPr="000243F8">
        <w:rPr>
          <w:u w:val="single"/>
        </w:rPr>
        <w:t>VA</w:t>
      </w:r>
      <w:r w:rsidR="007A3705">
        <w:rPr>
          <w:u w:val="single"/>
        </w:rPr>
        <w:t xml:space="preserve"> </w:t>
      </w:r>
      <w:r w:rsidR="007A3705" w:rsidRPr="000243F8">
        <w:rPr>
          <w:b/>
          <w:u w:val="single"/>
        </w:rPr>
        <w:t xml:space="preserve">Accomack </w:t>
      </w:r>
      <w:r w:rsidRPr="007A3705">
        <w:rPr>
          <w:b/>
        </w:rPr>
        <w:t xml:space="preserve"> – </w:t>
      </w:r>
      <w:r w:rsidR="00864D16" w:rsidRPr="007A3705">
        <w:rPr>
          <w:b/>
        </w:rPr>
        <w:t xml:space="preserve">Admin - </w:t>
      </w:r>
      <w:r w:rsidRPr="007A3705">
        <w:rPr>
          <w:b/>
        </w:rPr>
        <w:t>James Knott</w:t>
      </w:r>
      <w:r>
        <w:t xml:space="preserve"> </w:t>
      </w:r>
      <w:r w:rsidR="00864D16">
        <w:t xml:space="preserve">- </w:t>
      </w:r>
      <w:r>
        <w:t>of Acchawmacke sells Wm. Mellinge of Acchawmacke an ox and 3 heifers, each described and “they beinge wylde in the woods at Acchawmacke with the Lady Dales cattell ever since they were c</w:t>
      </w:r>
      <w:r w:rsidR="00864D16">
        <w:t>a</w:t>
      </w:r>
      <w:r>
        <w:t xml:space="preserve">lves”. Dated 11 June 1634, Wit: William Cotton, Daniell Knight. (Fleet, Accomack, p. 17) </w:t>
      </w:r>
    </w:p>
    <w:p w:rsidR="00F45EC8" w:rsidRDefault="00F45EC8" w:rsidP="001470B7">
      <w:pPr>
        <w:spacing w:before="240" w:after="240"/>
      </w:pPr>
      <w:r w:rsidRPr="004D2229">
        <w:rPr>
          <w:b/>
          <w:szCs w:val="24"/>
        </w:rPr>
        <w:t>1634 – Jul 19</w:t>
      </w:r>
      <w:r w:rsidR="00930B36">
        <w:rPr>
          <w:b/>
          <w:szCs w:val="24"/>
        </w:rPr>
        <w:t xml:space="preserve"> – UK </w:t>
      </w:r>
      <w:r>
        <w:rPr>
          <w:b/>
          <w:szCs w:val="24"/>
          <w:u w:val="single"/>
        </w:rPr>
        <w:t>Surrey Wandsworth</w:t>
      </w:r>
      <w:r w:rsidRPr="004D2229">
        <w:rPr>
          <w:b/>
          <w:szCs w:val="24"/>
        </w:rPr>
        <w:t xml:space="preserve"> </w:t>
      </w:r>
      <w:r>
        <w:rPr>
          <w:b/>
          <w:szCs w:val="24"/>
        </w:rPr>
        <w:t xml:space="preserve">– Nuncuperative </w:t>
      </w:r>
      <w:r w:rsidRPr="004D2229">
        <w:rPr>
          <w:b/>
          <w:szCs w:val="24"/>
        </w:rPr>
        <w:t>Will – Thomas Knight</w:t>
      </w:r>
      <w:r>
        <w:rPr>
          <w:szCs w:val="24"/>
        </w:rPr>
        <w:t xml:space="preserve"> – To Nathaniel Coney (Conie), 5 pounds; to kinsman James Knight, 5 pounds; to his 2 sisters children in Oxfordshire, 10 pounds to be equally divided; to Thomas Durke, son of Edmund Durke, 40 shillings; Edmund Durke, Gent, to be executor and residuary legatee. (</w:t>
      </w:r>
      <w:r w:rsidRPr="00FE7D66">
        <w:rPr>
          <w:szCs w:val="24"/>
        </w:rPr>
        <w:t>Prerogative Court of Canterbury Wills, 1384-1858</w:t>
      </w:r>
      <w:r>
        <w:rPr>
          <w:szCs w:val="24"/>
        </w:rPr>
        <w:t xml:space="preserve">, </w:t>
      </w:r>
      <w:r w:rsidRPr="00FE7D66">
        <w:rPr>
          <w:szCs w:val="24"/>
        </w:rPr>
        <w:t>PROB 11: Will Registers</w:t>
      </w:r>
      <w:r>
        <w:rPr>
          <w:szCs w:val="24"/>
        </w:rPr>
        <w:t xml:space="preserve">, </w:t>
      </w:r>
      <w:r w:rsidRPr="00FE7D66">
        <w:rPr>
          <w:szCs w:val="24"/>
        </w:rPr>
        <w:t>1624-1643</w:t>
      </w:r>
      <w:r>
        <w:rPr>
          <w:szCs w:val="24"/>
        </w:rPr>
        <w:t xml:space="preserve">, </w:t>
      </w:r>
      <w:r w:rsidRPr="00FE7D66">
        <w:rPr>
          <w:szCs w:val="24"/>
        </w:rPr>
        <w:t>Piece 166: Seager, Quire Numbers 65-114 (1634)</w:t>
      </w:r>
      <w:r>
        <w:rPr>
          <w:szCs w:val="24"/>
        </w:rPr>
        <w:t xml:space="preserve">) Note: See </w:t>
      </w:r>
      <w:r w:rsidRPr="00142B4D">
        <w:t xml:space="preserve">1627 – Jun 28 </w:t>
      </w:r>
      <w:r>
        <w:t xml:space="preserve">- </w:t>
      </w:r>
      <w:r w:rsidRPr="00142B4D">
        <w:t>John Knight</w:t>
      </w:r>
      <w:r>
        <w:t xml:space="preserve"> entry for mention of a Richard Coney.</w:t>
      </w:r>
    </w:p>
    <w:p w:rsidR="00F45EC8" w:rsidRDefault="00F45EC8" w:rsidP="001470B7">
      <w:pPr>
        <w:spacing w:before="240" w:after="240"/>
        <w:rPr>
          <w:szCs w:val="24"/>
        </w:rPr>
      </w:pPr>
      <w:r w:rsidRPr="00BD3037">
        <w:rPr>
          <w:b/>
          <w:szCs w:val="24"/>
        </w:rPr>
        <w:t>1634 – Jul 19</w:t>
      </w:r>
      <w:r w:rsidR="00930B36">
        <w:rPr>
          <w:b/>
          <w:szCs w:val="24"/>
        </w:rPr>
        <w:t xml:space="preserve"> – UK </w:t>
      </w:r>
      <w:r w:rsidRPr="00BD3037">
        <w:rPr>
          <w:b/>
          <w:szCs w:val="24"/>
          <w:u w:val="single"/>
        </w:rPr>
        <w:t>Kent Cowden</w:t>
      </w:r>
      <w:r w:rsidRPr="00BD3037">
        <w:rPr>
          <w:b/>
          <w:szCs w:val="24"/>
        </w:rPr>
        <w:t xml:space="preserve"> – Will – Edward Knight</w:t>
      </w:r>
      <w:r>
        <w:rPr>
          <w:szCs w:val="24"/>
        </w:rPr>
        <w:t xml:space="preserve"> – To the poor, 20 shillings; to Anne Sayers, daughter of sister Ann, all the money that is due from certain lands and tenements in Cowden; to Bridget and Joane, daughters of brother John Knight (John or Jonas?), 20 pounds divided, age 21; to Alice White and Grace Tomlinson, 40 shillings, divided; to John Smithland, 30 pounds; to Mary Barnabas, 30 shillings; to Mary Allen, 10 shillings; brother-in-law, Robert Sayers, executor. (</w:t>
      </w:r>
      <w:r w:rsidRPr="00471FD3">
        <w:rPr>
          <w:szCs w:val="24"/>
        </w:rPr>
        <w:t>Prerogative Court of Canterbury Wills, 1384-1858</w:t>
      </w:r>
      <w:r>
        <w:rPr>
          <w:szCs w:val="24"/>
        </w:rPr>
        <w:t xml:space="preserve">, </w:t>
      </w:r>
      <w:r w:rsidRPr="00471FD3">
        <w:rPr>
          <w:szCs w:val="24"/>
        </w:rPr>
        <w:t>PROB 11: Will Registers</w:t>
      </w:r>
      <w:r>
        <w:rPr>
          <w:szCs w:val="24"/>
        </w:rPr>
        <w:t xml:space="preserve">, </w:t>
      </w:r>
      <w:r w:rsidRPr="00471FD3">
        <w:rPr>
          <w:szCs w:val="24"/>
        </w:rPr>
        <w:t>1624-1643</w:t>
      </w:r>
      <w:r>
        <w:rPr>
          <w:szCs w:val="24"/>
        </w:rPr>
        <w:t xml:space="preserve">, </w:t>
      </w:r>
      <w:r w:rsidRPr="00471FD3">
        <w:rPr>
          <w:szCs w:val="24"/>
        </w:rPr>
        <w:t>Piece 166: Seager, Quire Numbers 65-114 (1634)</w:t>
      </w:r>
      <w:r>
        <w:rPr>
          <w:szCs w:val="24"/>
        </w:rPr>
        <w:t>)</w:t>
      </w:r>
    </w:p>
    <w:p w:rsidR="00F45EC8" w:rsidRDefault="00F45EC8" w:rsidP="00F45EC8">
      <w:pPr>
        <w:rPr>
          <w:szCs w:val="24"/>
        </w:rPr>
      </w:pPr>
      <w:r w:rsidRPr="00102E9E">
        <w:rPr>
          <w:b/>
          <w:szCs w:val="24"/>
        </w:rPr>
        <w:t xml:space="preserve">1634 – </w:t>
      </w:r>
      <w:r>
        <w:rPr>
          <w:b/>
          <w:szCs w:val="24"/>
        </w:rPr>
        <w:t>Aug 1</w:t>
      </w:r>
      <w:r w:rsidR="00930B36">
        <w:rPr>
          <w:b/>
          <w:szCs w:val="24"/>
        </w:rPr>
        <w:t xml:space="preserve"> – UK </w:t>
      </w:r>
      <w:r w:rsidRPr="00102E9E">
        <w:rPr>
          <w:b/>
          <w:szCs w:val="24"/>
          <w:u w:val="single"/>
        </w:rPr>
        <w:t>Sussex East Grinstead</w:t>
      </w:r>
      <w:r w:rsidRPr="00102E9E">
        <w:rPr>
          <w:b/>
          <w:szCs w:val="24"/>
        </w:rPr>
        <w:t xml:space="preserve"> – Will – Edmund Knight Gent</w:t>
      </w:r>
      <w:r>
        <w:rPr>
          <w:szCs w:val="24"/>
        </w:rPr>
        <w:t xml:space="preserve"> -  To the daughter of Robert Saxbie (Saxbye), my brother-in-law, 20 pounds at the age of 16; to my sister Saxbie, 32 shillings;  to Bridget Knight and Johanna Knight, daughters of my late brother, Jonas Knight, 20 shillings apiece; to my brother Edward Knight, 150 pounds; if Edward dies without heirs, the 150 pounds to go to the children of brother Oliver Knight who is appointed executor; to Ann Lisney, silver bowl and silver spoon;  residue of estate to Oliver Knight.  Wit: William Lisney, John </w:t>
      </w:r>
      <w:r>
        <w:rPr>
          <w:szCs w:val="24"/>
        </w:rPr>
        <w:lastRenderedPageBreak/>
        <w:t>Shrade, John Underhill. (</w:t>
      </w:r>
      <w:r w:rsidRPr="006811E8">
        <w:rPr>
          <w:szCs w:val="24"/>
        </w:rPr>
        <w:t>England &amp; Wales, Prerogative Court of Canterbury Wills, 1384-1858</w:t>
      </w:r>
      <w:r>
        <w:rPr>
          <w:szCs w:val="24"/>
        </w:rPr>
        <w:t xml:space="preserve">, </w:t>
      </w:r>
      <w:r w:rsidRPr="006811E8">
        <w:rPr>
          <w:szCs w:val="24"/>
        </w:rPr>
        <w:t>PROB 11: Will Registers</w:t>
      </w:r>
      <w:r>
        <w:rPr>
          <w:szCs w:val="24"/>
        </w:rPr>
        <w:t xml:space="preserve">, </w:t>
      </w:r>
      <w:r w:rsidRPr="006811E8">
        <w:rPr>
          <w:szCs w:val="24"/>
        </w:rPr>
        <w:t>1624-1643</w:t>
      </w:r>
      <w:r>
        <w:rPr>
          <w:szCs w:val="24"/>
        </w:rPr>
        <w:t xml:space="preserve">, </w:t>
      </w:r>
      <w:r w:rsidRPr="006811E8">
        <w:rPr>
          <w:szCs w:val="24"/>
        </w:rPr>
        <w:t>Piece 166: Seager, Quire Numbers 65-114 (1634)</w:t>
      </w:r>
      <w:r>
        <w:rPr>
          <w:szCs w:val="24"/>
        </w:rPr>
        <w:t>) Note: this is obviously the brother of Edward Knight whose will was probated 1634 Jul 19. See further family chancery suits below.</w:t>
      </w:r>
    </w:p>
    <w:p w:rsidR="00F45EC8" w:rsidRDefault="00F45EC8" w:rsidP="00F45EC8">
      <w:pPr>
        <w:rPr>
          <w:szCs w:val="24"/>
        </w:rPr>
      </w:pPr>
      <w:r w:rsidRPr="006064E0">
        <w:rPr>
          <w:b/>
          <w:szCs w:val="24"/>
        </w:rPr>
        <w:t>1634 – Sep 10</w:t>
      </w:r>
      <w:r w:rsidR="00930B36">
        <w:rPr>
          <w:b/>
          <w:szCs w:val="24"/>
        </w:rPr>
        <w:t xml:space="preserve"> – UK </w:t>
      </w:r>
      <w:r w:rsidRPr="006064E0">
        <w:rPr>
          <w:b/>
          <w:szCs w:val="24"/>
          <w:u w:val="single"/>
        </w:rPr>
        <w:t>Staffordshire Bramley</w:t>
      </w:r>
      <w:r w:rsidRPr="006064E0">
        <w:rPr>
          <w:b/>
          <w:szCs w:val="24"/>
        </w:rPr>
        <w:t xml:space="preserve"> – Ox Alum – John Knight</w:t>
      </w:r>
      <w:r>
        <w:rPr>
          <w:b/>
          <w:szCs w:val="24"/>
        </w:rPr>
        <w:t xml:space="preserve"> –</w:t>
      </w:r>
      <w:r>
        <w:rPr>
          <w:szCs w:val="24"/>
        </w:rPr>
        <w:t xml:space="preserve"> s/o John, of Bramley, co. Stafford, pleb. Trinity Coll, matric. 10 Sept. 1634, aged 19; B.A. 11 Feb 1636-7; M.A. from All Souls Coll. 25 Feb 1640-1; one of these names rector of Calverton, Bucks, 1640, and father of Richard 1672. See Foster’s </w:t>
      </w:r>
      <w:r w:rsidRPr="006064E0">
        <w:rPr>
          <w:i/>
          <w:szCs w:val="24"/>
        </w:rPr>
        <w:t>Index Eccl</w:t>
      </w:r>
      <w:r>
        <w:rPr>
          <w:szCs w:val="24"/>
        </w:rPr>
        <w:t>. (Oxford University Alumni 1500-1886, pp. 861-863)</w:t>
      </w:r>
    </w:p>
    <w:p w:rsidR="00F45EC8" w:rsidRDefault="00F45EC8" w:rsidP="00F45EC8">
      <w:pPr>
        <w:rPr>
          <w:szCs w:val="24"/>
        </w:rPr>
      </w:pPr>
      <w:r w:rsidRPr="00D03382">
        <w:rPr>
          <w:b/>
        </w:rPr>
        <w:t>1634 – Oct 1</w:t>
      </w:r>
      <w:r w:rsidR="00930B36">
        <w:rPr>
          <w:b/>
        </w:rPr>
        <w:t xml:space="preserve"> – UK </w:t>
      </w:r>
      <w:r w:rsidRPr="00D03382">
        <w:rPr>
          <w:b/>
          <w:u w:val="single"/>
        </w:rPr>
        <w:t>Devon Ottery St Mary</w:t>
      </w:r>
      <w:r w:rsidRPr="00D03382">
        <w:rPr>
          <w:b/>
        </w:rPr>
        <w:t xml:space="preserve"> – Mar – Peter Knight &amp; Ursula Gardner</w:t>
      </w:r>
      <w:r w:rsidRPr="00142B4D">
        <w:t xml:space="preserve"> (London Met Arch)</w:t>
      </w:r>
    </w:p>
    <w:p w:rsidR="00F45EC8" w:rsidRDefault="00F45EC8" w:rsidP="00F45EC8">
      <w:pPr>
        <w:rPr>
          <w:szCs w:val="24"/>
        </w:rPr>
      </w:pPr>
      <w:r w:rsidRPr="00D70DE8">
        <w:rPr>
          <w:b/>
          <w:szCs w:val="24"/>
        </w:rPr>
        <w:t>1634 – Dec 18</w:t>
      </w:r>
      <w:r w:rsidR="00930B36">
        <w:rPr>
          <w:b/>
          <w:szCs w:val="24"/>
        </w:rPr>
        <w:t xml:space="preserve"> – UK </w:t>
      </w:r>
      <w:r w:rsidRPr="00D70DE8">
        <w:rPr>
          <w:b/>
          <w:szCs w:val="24"/>
          <w:u w:val="single"/>
        </w:rPr>
        <w:t>Kent Hythe</w:t>
      </w:r>
      <w:r w:rsidRPr="00D70DE8">
        <w:rPr>
          <w:b/>
          <w:szCs w:val="24"/>
        </w:rPr>
        <w:t xml:space="preserve"> – Admin – Richard Knight </w:t>
      </w:r>
      <w:r>
        <w:rPr>
          <w:szCs w:val="24"/>
        </w:rPr>
        <w:t xml:space="preserve">- </w:t>
      </w:r>
      <w:r w:rsidRPr="00D70DE8">
        <w:rPr>
          <w:szCs w:val="24"/>
        </w:rPr>
        <w:t>Ecclesiastical cause papers</w:t>
      </w:r>
      <w:r>
        <w:rPr>
          <w:szCs w:val="24"/>
        </w:rPr>
        <w:t xml:space="preserve">: </w:t>
      </w:r>
      <w:r w:rsidRPr="00D70DE8">
        <w:rPr>
          <w:szCs w:val="24"/>
        </w:rPr>
        <w:t>Plaintiff: Rich KNIGHT bro exor; Defendant: Alice K</w:t>
      </w:r>
      <w:r>
        <w:rPr>
          <w:szCs w:val="24"/>
        </w:rPr>
        <w:t>night</w:t>
      </w:r>
      <w:r w:rsidRPr="00D70DE8">
        <w:rPr>
          <w:szCs w:val="24"/>
        </w:rPr>
        <w:t xml:space="preserve"> rel</w:t>
      </w:r>
      <w:r>
        <w:rPr>
          <w:szCs w:val="24"/>
        </w:rPr>
        <w:t>ict</w:t>
      </w:r>
      <w:r w:rsidRPr="00D70DE8">
        <w:rPr>
          <w:szCs w:val="24"/>
        </w:rPr>
        <w:t>; W</w:t>
      </w:r>
      <w:r>
        <w:rPr>
          <w:szCs w:val="24"/>
        </w:rPr>
        <w:t>illia</w:t>
      </w:r>
      <w:r w:rsidRPr="00D70DE8">
        <w:rPr>
          <w:szCs w:val="24"/>
        </w:rPr>
        <w:t>m, John, Eliz</w:t>
      </w:r>
      <w:r>
        <w:rPr>
          <w:szCs w:val="24"/>
        </w:rPr>
        <w:t>abeth</w:t>
      </w:r>
      <w:r w:rsidRPr="00D70DE8">
        <w:rPr>
          <w:szCs w:val="24"/>
        </w:rPr>
        <w:t>, Ann &amp; Sus K</w:t>
      </w:r>
      <w:r>
        <w:rPr>
          <w:szCs w:val="24"/>
        </w:rPr>
        <w:t>night</w:t>
      </w:r>
      <w:r w:rsidRPr="00D70DE8">
        <w:rPr>
          <w:szCs w:val="24"/>
        </w:rPr>
        <w:t xml:space="preserve"> childn; Documents: Alleg &amp; sent; Case: Test</w:t>
      </w:r>
      <w:r>
        <w:rPr>
          <w:szCs w:val="24"/>
        </w:rPr>
        <w:t>ator:</w:t>
      </w:r>
      <w:r w:rsidRPr="00D70DE8">
        <w:rPr>
          <w:szCs w:val="24"/>
        </w:rPr>
        <w:t xml:space="preserve"> John KNIGHT Hythe</w:t>
      </w:r>
      <w:r>
        <w:rPr>
          <w:szCs w:val="24"/>
        </w:rPr>
        <w:t>. (</w:t>
      </w:r>
      <w:r w:rsidRPr="00D70DE8">
        <w:rPr>
          <w:szCs w:val="24"/>
        </w:rPr>
        <w:t xml:space="preserve">Canterbury Cathedral Archives and Library, </w:t>
      </w:r>
      <w:r>
        <w:rPr>
          <w:szCs w:val="24"/>
        </w:rPr>
        <w:t xml:space="preserve">Ref: </w:t>
      </w:r>
      <w:r w:rsidRPr="00D70DE8">
        <w:rPr>
          <w:szCs w:val="24"/>
        </w:rPr>
        <w:t>DCb/J/J/55/34</w:t>
      </w:r>
      <w:r>
        <w:rPr>
          <w:szCs w:val="24"/>
        </w:rPr>
        <w:t>)</w:t>
      </w:r>
    </w:p>
    <w:p w:rsidR="00F45EC8" w:rsidRDefault="00F45EC8" w:rsidP="00F45EC8">
      <w:pPr>
        <w:rPr>
          <w:szCs w:val="24"/>
        </w:rPr>
      </w:pPr>
      <w:r w:rsidRPr="00CA7202">
        <w:rPr>
          <w:b/>
          <w:szCs w:val="24"/>
        </w:rPr>
        <w:t>1634</w:t>
      </w:r>
      <w:r w:rsidR="00930B36">
        <w:rPr>
          <w:b/>
          <w:szCs w:val="24"/>
        </w:rPr>
        <w:t xml:space="preserve"> – UK </w:t>
      </w:r>
      <w:r w:rsidRPr="00CA7202">
        <w:rPr>
          <w:b/>
          <w:szCs w:val="24"/>
          <w:u w:val="single"/>
        </w:rPr>
        <w:t>Kent Cowden</w:t>
      </w:r>
      <w:r w:rsidRPr="00CA7202">
        <w:rPr>
          <w:b/>
          <w:szCs w:val="24"/>
        </w:rPr>
        <w:t xml:space="preserve"> – </w:t>
      </w:r>
      <w:r>
        <w:rPr>
          <w:b/>
          <w:szCs w:val="24"/>
        </w:rPr>
        <w:t>Chancery</w:t>
      </w:r>
      <w:r w:rsidRPr="00CA7202">
        <w:rPr>
          <w:b/>
          <w:szCs w:val="24"/>
        </w:rPr>
        <w:t xml:space="preserve"> – </w:t>
      </w:r>
      <w:r>
        <w:rPr>
          <w:b/>
          <w:szCs w:val="24"/>
        </w:rPr>
        <w:t xml:space="preserve">John </w:t>
      </w:r>
      <w:r w:rsidRPr="00CA7202">
        <w:rPr>
          <w:b/>
          <w:szCs w:val="24"/>
        </w:rPr>
        <w:t xml:space="preserve">Knight </w:t>
      </w:r>
      <w:r>
        <w:rPr>
          <w:b/>
          <w:szCs w:val="24"/>
        </w:rPr>
        <w:t>&amp; Bridget</w:t>
      </w:r>
      <w:r w:rsidRPr="00CA7202">
        <w:rPr>
          <w:b/>
          <w:szCs w:val="24"/>
        </w:rPr>
        <w:t xml:space="preserve"> Knight</w:t>
      </w:r>
      <w:r>
        <w:rPr>
          <w:szCs w:val="24"/>
        </w:rPr>
        <w:t xml:space="preserve"> – Knight v Knight; </w:t>
      </w:r>
      <w:r w:rsidRPr="00C8327C">
        <w:rPr>
          <w:szCs w:val="24"/>
        </w:rPr>
        <w:t>Plaintiffs: Bridget Knight, Joan Knight and Bridget Knight, widow.</w:t>
      </w:r>
      <w:r>
        <w:rPr>
          <w:szCs w:val="24"/>
        </w:rPr>
        <w:t xml:space="preserve">  </w:t>
      </w:r>
      <w:r w:rsidRPr="00C8327C">
        <w:rPr>
          <w:szCs w:val="24"/>
        </w:rPr>
        <w:t xml:space="preserve">Defendants: Oliver Knight, George Knight, Robert Swaisland, Robert </w:t>
      </w:r>
      <w:r>
        <w:rPr>
          <w:szCs w:val="24"/>
        </w:rPr>
        <w:t>Saxbie (</w:t>
      </w:r>
      <w:r w:rsidRPr="00C8327C">
        <w:rPr>
          <w:szCs w:val="24"/>
        </w:rPr>
        <w:t>Saxbye</w:t>
      </w:r>
      <w:r>
        <w:rPr>
          <w:szCs w:val="24"/>
        </w:rPr>
        <w:t>)</w:t>
      </w:r>
      <w:r w:rsidRPr="00C8327C">
        <w:rPr>
          <w:szCs w:val="24"/>
        </w:rPr>
        <w:t>, Tristram Succlemore, [unknown] Clifton and William Listney [Lysney].</w:t>
      </w:r>
      <w:r>
        <w:rPr>
          <w:szCs w:val="24"/>
        </w:rPr>
        <w:t xml:space="preserve">  </w:t>
      </w:r>
      <w:r w:rsidRPr="00C8327C">
        <w:rPr>
          <w:szCs w:val="24"/>
        </w:rPr>
        <w:t>Subject: property in Cowden, Kent and Arlington, Sussex.</w:t>
      </w:r>
      <w:r>
        <w:rPr>
          <w:szCs w:val="24"/>
        </w:rPr>
        <w:t xml:space="preserve">  </w:t>
      </w:r>
      <w:r w:rsidRPr="00C8327C">
        <w:rPr>
          <w:szCs w:val="24"/>
        </w:rPr>
        <w:t xml:space="preserve">Document type: bill and two answers. </w:t>
      </w:r>
      <w:r>
        <w:rPr>
          <w:szCs w:val="24"/>
        </w:rPr>
        <w:t xml:space="preserve">(National Archives, Kew England, Ref: </w:t>
      </w:r>
      <w:r w:rsidRPr="00C8327C">
        <w:rPr>
          <w:szCs w:val="24"/>
        </w:rPr>
        <w:t>C 8/40/73</w:t>
      </w:r>
      <w:r>
        <w:rPr>
          <w:szCs w:val="24"/>
        </w:rPr>
        <w:t>)</w:t>
      </w:r>
    </w:p>
    <w:p w:rsidR="001470B7" w:rsidRDefault="00F45EC8" w:rsidP="001470B7">
      <w:pPr>
        <w:spacing w:before="240" w:after="240"/>
      </w:pPr>
      <w:r>
        <w:rPr>
          <w:b/>
        </w:rPr>
        <w:t xml:space="preserve">1634 </w:t>
      </w:r>
      <w:r>
        <w:t xml:space="preserve">– </w:t>
      </w:r>
      <w:r>
        <w:rPr>
          <w:b/>
          <w:u w:val="single"/>
        </w:rPr>
        <w:t>Maryland</w:t>
      </w:r>
      <w:r w:rsidRPr="00361964">
        <w:rPr>
          <w:b/>
          <w:u w:val="single"/>
        </w:rPr>
        <w:t xml:space="preserve"> Colony</w:t>
      </w:r>
      <w:r>
        <w:t xml:space="preserve"> - </w:t>
      </w:r>
      <w:r w:rsidRPr="00361964">
        <w:t xml:space="preserve">The main body of Calvert's settlers arrived in the Chesapeake and established a permanent settlement on Yaocomico lands at St. Mary's City. With the support of the Virginia establishment, </w:t>
      </w:r>
      <w:r>
        <w:t xml:space="preserve">William </w:t>
      </w:r>
      <w:r w:rsidRPr="00361964">
        <w:t>Claiborne made clear to Calvert that his allegiance was to Virginia and royal authority, and not to the proprietary authority in Maryland. Some historical reports claim that Claiborne tried to incite the natives against the Maryland colonists by telling them that the settlers at St. Mary's were actually Spanish and enemies of the English, although this claim has never been proven.</w:t>
      </w:r>
      <w:r>
        <w:t xml:space="preserve"> (VA Hist online)</w:t>
      </w:r>
    </w:p>
    <w:p w:rsidR="00F45EC8" w:rsidRDefault="00F45EC8" w:rsidP="00F45EC8">
      <w:pPr>
        <w:rPr>
          <w:b/>
        </w:rPr>
      </w:pPr>
      <w:r w:rsidRPr="00D03382">
        <w:rPr>
          <w:b/>
        </w:rPr>
        <w:t>1635 – Feb 9</w:t>
      </w:r>
      <w:r w:rsidR="00930B36">
        <w:rPr>
          <w:b/>
        </w:rPr>
        <w:t xml:space="preserve"> – UK </w:t>
      </w:r>
      <w:r w:rsidRPr="00D03382">
        <w:rPr>
          <w:b/>
          <w:u w:val="single"/>
        </w:rPr>
        <w:t>London St Mary at Hill</w:t>
      </w:r>
      <w:r w:rsidRPr="00D03382">
        <w:rPr>
          <w:b/>
        </w:rPr>
        <w:t xml:space="preserve"> – Mar – Peter Knight &amp; Jone Hewes</w:t>
      </w:r>
      <w:r>
        <w:rPr>
          <w:b/>
        </w:rPr>
        <w:t xml:space="preserve"> </w:t>
      </w:r>
      <w:r w:rsidRPr="00142B4D">
        <w:t>(London Met Arch)</w:t>
      </w:r>
    </w:p>
    <w:p w:rsidR="00F45EC8" w:rsidRDefault="00F45EC8" w:rsidP="00F45EC8">
      <w:pPr>
        <w:rPr>
          <w:szCs w:val="24"/>
        </w:rPr>
      </w:pPr>
      <w:r>
        <w:rPr>
          <w:b/>
        </w:rPr>
        <w:t>1635 – Feb 22</w:t>
      </w:r>
      <w:r w:rsidR="00930B36">
        <w:rPr>
          <w:b/>
        </w:rPr>
        <w:t xml:space="preserve"> – UK </w:t>
      </w:r>
      <w:r w:rsidRPr="007502EB">
        <w:rPr>
          <w:b/>
          <w:u w:val="single"/>
        </w:rPr>
        <w:t>Norfolk Whitwell</w:t>
      </w:r>
      <w:r>
        <w:rPr>
          <w:b/>
        </w:rPr>
        <w:t xml:space="preserve"> </w:t>
      </w:r>
      <w:r w:rsidR="007A089D">
        <w:rPr>
          <w:b/>
        </w:rPr>
        <w:t>– Birth/Bap –</w:t>
      </w:r>
      <w:r>
        <w:rPr>
          <w:b/>
        </w:rPr>
        <w:t xml:space="preserve"> John Knights – s/o John Knights. </w:t>
      </w:r>
      <w:r w:rsidRPr="000A74D9">
        <w:t>(London Met Arch)</w:t>
      </w:r>
    </w:p>
    <w:p w:rsidR="00F45EC8" w:rsidRDefault="00F45EC8" w:rsidP="00F45EC8">
      <w:pPr>
        <w:rPr>
          <w:szCs w:val="24"/>
        </w:rPr>
      </w:pPr>
      <w:r w:rsidRPr="00EB2C34">
        <w:rPr>
          <w:b/>
          <w:szCs w:val="24"/>
        </w:rPr>
        <w:t>1635 – Mar 4</w:t>
      </w:r>
      <w:r w:rsidR="00930B36">
        <w:rPr>
          <w:b/>
          <w:szCs w:val="24"/>
        </w:rPr>
        <w:t xml:space="preserve"> – UK </w:t>
      </w:r>
      <w:r w:rsidRPr="00EB2C34">
        <w:rPr>
          <w:b/>
          <w:szCs w:val="24"/>
          <w:u w:val="single"/>
        </w:rPr>
        <w:t>Herefordshire Leinthall Starkes</w:t>
      </w:r>
      <w:r w:rsidRPr="00EB2C34">
        <w:rPr>
          <w:b/>
          <w:szCs w:val="24"/>
        </w:rPr>
        <w:t xml:space="preserve"> – Admin – John Knight</w:t>
      </w:r>
      <w:r>
        <w:rPr>
          <w:szCs w:val="24"/>
        </w:rPr>
        <w:t xml:space="preserve"> – Release:  </w:t>
      </w:r>
      <w:r w:rsidRPr="00EB2C34">
        <w:rPr>
          <w:szCs w:val="24"/>
        </w:rPr>
        <w:t>(1) Sir Samuel Awbrey of city of Hereford, Kn.</w:t>
      </w:r>
      <w:r>
        <w:rPr>
          <w:szCs w:val="24"/>
        </w:rPr>
        <w:t xml:space="preserve">  </w:t>
      </w:r>
      <w:r w:rsidRPr="00EB2C34">
        <w:rPr>
          <w:szCs w:val="24"/>
        </w:rPr>
        <w:t>(2) William Rudhall of Rudhall, co., Herefs., gent.</w:t>
      </w:r>
      <w:r>
        <w:rPr>
          <w:szCs w:val="24"/>
        </w:rPr>
        <w:t xml:space="preserve">  </w:t>
      </w:r>
      <w:r w:rsidRPr="00EB2C34">
        <w:rPr>
          <w:szCs w:val="24"/>
        </w:rPr>
        <w:t>Recites: Conveyance, 20 October, 1632</w:t>
      </w:r>
      <w:r>
        <w:rPr>
          <w:szCs w:val="24"/>
        </w:rPr>
        <w:t xml:space="preserve">  </w:t>
      </w:r>
      <w:r w:rsidRPr="00EB2C34">
        <w:rPr>
          <w:szCs w:val="24"/>
        </w:rPr>
        <w:t>(1) Sir Samuel Awbrey and Harbert Westfaling, esq.</w:t>
      </w:r>
      <w:r>
        <w:rPr>
          <w:szCs w:val="24"/>
        </w:rPr>
        <w:t xml:space="preserve">  </w:t>
      </w:r>
      <w:r w:rsidRPr="00EB2C34">
        <w:rPr>
          <w:szCs w:val="24"/>
        </w:rPr>
        <w:t>(2) William Ruchall</w:t>
      </w:r>
      <w:r>
        <w:rPr>
          <w:szCs w:val="24"/>
        </w:rPr>
        <w:t xml:space="preserve"> (Rudhall)</w:t>
      </w:r>
      <w:r w:rsidRPr="00EB2C34">
        <w:rPr>
          <w:szCs w:val="24"/>
        </w:rPr>
        <w:t>.</w:t>
      </w:r>
      <w:r>
        <w:rPr>
          <w:szCs w:val="24"/>
        </w:rPr>
        <w:t xml:space="preserve">  </w:t>
      </w:r>
      <w:r w:rsidRPr="00EB2C34">
        <w:rPr>
          <w:szCs w:val="24"/>
        </w:rPr>
        <w:t xml:space="preserve">All messuages and tenements in occ. of John Knight, Ansell Knight, Rowland Wright </w:t>
      </w:r>
      <w:r>
        <w:rPr>
          <w:szCs w:val="24"/>
        </w:rPr>
        <w:t xml:space="preserve">(Knight?) </w:t>
      </w:r>
      <w:r w:rsidRPr="00EB2C34">
        <w:rPr>
          <w:szCs w:val="24"/>
        </w:rPr>
        <w:t>and Francis Goodyer and all other lands in Leinthall Starkes, Leinthall Earles, Burrington and Elton.</w:t>
      </w:r>
      <w:r>
        <w:rPr>
          <w:szCs w:val="24"/>
        </w:rPr>
        <w:t xml:space="preserve">  </w:t>
      </w:r>
      <w:r w:rsidRPr="00EB2C34">
        <w:rPr>
          <w:szCs w:val="24"/>
        </w:rPr>
        <w:t>Now William releases all claim in the property to Sir Samuel.</w:t>
      </w:r>
      <w:r>
        <w:rPr>
          <w:szCs w:val="24"/>
        </w:rPr>
        <w:t xml:space="preserve">  (H</w:t>
      </w:r>
      <w:r w:rsidRPr="00EB2C34">
        <w:rPr>
          <w:szCs w:val="24"/>
        </w:rPr>
        <w:t xml:space="preserve">erefordshire Archive and Records Centre, </w:t>
      </w:r>
      <w:r>
        <w:rPr>
          <w:szCs w:val="24"/>
        </w:rPr>
        <w:t xml:space="preserve">Ref: </w:t>
      </w:r>
      <w:r w:rsidRPr="00EB2C34">
        <w:rPr>
          <w:szCs w:val="24"/>
        </w:rPr>
        <w:t>F76/II/84</w:t>
      </w:r>
      <w:r>
        <w:rPr>
          <w:szCs w:val="24"/>
        </w:rPr>
        <w:t>)</w:t>
      </w:r>
    </w:p>
    <w:p w:rsidR="00F45EC8" w:rsidRDefault="00F45EC8" w:rsidP="00F45EC8">
      <w:pPr>
        <w:rPr>
          <w:szCs w:val="24"/>
        </w:rPr>
      </w:pPr>
      <w:r w:rsidRPr="0055641C">
        <w:rPr>
          <w:b/>
        </w:rPr>
        <w:t>1635 – Mar 18</w:t>
      </w:r>
      <w:r w:rsidR="00930B36">
        <w:rPr>
          <w:b/>
        </w:rPr>
        <w:t xml:space="preserve"> – UK </w:t>
      </w:r>
      <w:r w:rsidRPr="0055641C">
        <w:rPr>
          <w:b/>
          <w:u w:val="single"/>
        </w:rPr>
        <w:t>London St Bride</w:t>
      </w:r>
      <w:r w:rsidRPr="0055641C">
        <w:rPr>
          <w:b/>
        </w:rPr>
        <w:t xml:space="preserve"> </w:t>
      </w:r>
      <w:r w:rsidR="007A089D">
        <w:rPr>
          <w:b/>
        </w:rPr>
        <w:t>– Birth/Bap –</w:t>
      </w:r>
      <w:r w:rsidRPr="0055641C">
        <w:rPr>
          <w:b/>
        </w:rPr>
        <w:t xml:space="preserve"> Ann Knight</w:t>
      </w:r>
      <w:r>
        <w:t xml:space="preserve"> - d/o John &amp; Adria (London Met Arch)</w:t>
      </w:r>
    </w:p>
    <w:p w:rsidR="00F45EC8" w:rsidRDefault="00F45EC8" w:rsidP="00F45EC8">
      <w:pPr>
        <w:rPr>
          <w:szCs w:val="24"/>
        </w:rPr>
      </w:pPr>
      <w:r w:rsidRPr="0055641C">
        <w:rPr>
          <w:b/>
          <w:szCs w:val="24"/>
        </w:rPr>
        <w:lastRenderedPageBreak/>
        <w:t>1635 – Apr 12</w:t>
      </w:r>
      <w:r w:rsidR="00930B36">
        <w:rPr>
          <w:b/>
          <w:szCs w:val="24"/>
        </w:rPr>
        <w:t xml:space="preserve"> – UK </w:t>
      </w:r>
      <w:r w:rsidRPr="0055641C">
        <w:rPr>
          <w:b/>
          <w:szCs w:val="24"/>
          <w:u w:val="single"/>
        </w:rPr>
        <w:t>Kent New Romney</w:t>
      </w:r>
      <w:r w:rsidRPr="0055641C">
        <w:rPr>
          <w:b/>
          <w:szCs w:val="24"/>
        </w:rPr>
        <w:t xml:space="preserve"> </w:t>
      </w:r>
      <w:r w:rsidR="007A089D">
        <w:rPr>
          <w:b/>
          <w:szCs w:val="24"/>
        </w:rPr>
        <w:t>– Birth/Bap –</w:t>
      </w:r>
      <w:r w:rsidRPr="0055641C">
        <w:rPr>
          <w:b/>
          <w:szCs w:val="24"/>
        </w:rPr>
        <w:t xml:space="preserve"> Margery Knight</w:t>
      </w:r>
      <w:r w:rsidRPr="00BC4DE8">
        <w:rPr>
          <w:szCs w:val="24"/>
        </w:rPr>
        <w:t xml:space="preserve"> </w:t>
      </w:r>
      <w:r>
        <w:rPr>
          <w:szCs w:val="24"/>
        </w:rPr>
        <w:t xml:space="preserve">- </w:t>
      </w:r>
      <w:r w:rsidRPr="00BC4DE8">
        <w:rPr>
          <w:szCs w:val="24"/>
        </w:rPr>
        <w:t>d/o Peter Knight</w:t>
      </w:r>
      <w:r>
        <w:rPr>
          <w:szCs w:val="24"/>
        </w:rPr>
        <w:t xml:space="preserve"> (Tyler)</w:t>
      </w:r>
    </w:p>
    <w:p w:rsidR="00F45EC8" w:rsidRDefault="00F45EC8" w:rsidP="00F45EC8">
      <w:pPr>
        <w:rPr>
          <w:szCs w:val="24"/>
        </w:rPr>
      </w:pPr>
      <w:r w:rsidRPr="00E86DE3">
        <w:rPr>
          <w:b/>
          <w:szCs w:val="24"/>
        </w:rPr>
        <w:t>1635 – Apr 17</w:t>
      </w:r>
      <w:r w:rsidR="00930B36">
        <w:rPr>
          <w:b/>
          <w:szCs w:val="24"/>
        </w:rPr>
        <w:t xml:space="preserve"> – UK </w:t>
      </w:r>
      <w:r w:rsidRPr="00E86DE3">
        <w:rPr>
          <w:b/>
          <w:szCs w:val="24"/>
          <w:u w:val="single"/>
        </w:rPr>
        <w:t>Somerset Cuckington</w:t>
      </w:r>
      <w:r w:rsidRPr="00E86DE3">
        <w:rPr>
          <w:b/>
          <w:szCs w:val="24"/>
        </w:rPr>
        <w:t xml:space="preserve"> – Ox Alum – William Knight</w:t>
      </w:r>
      <w:r>
        <w:rPr>
          <w:szCs w:val="24"/>
        </w:rPr>
        <w:t xml:space="preserve"> – s/o Thomas of Cuckington, Somerset, pleb. New Coll, matric 17 April 1635, aged 17; B.A. 12 Dec. 1639; M.A. from Hart Hall, 11 June 1642. (Oxford University Alumni 1500-1886, pp. 861-863)</w:t>
      </w:r>
    </w:p>
    <w:p w:rsidR="001470B7" w:rsidRDefault="00F45EC8" w:rsidP="001470B7">
      <w:pPr>
        <w:spacing w:before="240" w:after="240"/>
      </w:pPr>
      <w:r>
        <w:rPr>
          <w:b/>
        </w:rPr>
        <w:t xml:space="preserve">1635 </w:t>
      </w:r>
      <w:r w:rsidRPr="00F96701">
        <w:rPr>
          <w:b/>
        </w:rPr>
        <w:t xml:space="preserve">– Apr 23 - </w:t>
      </w:r>
      <w:r>
        <w:rPr>
          <w:b/>
          <w:u w:val="single"/>
        </w:rPr>
        <w:t>Maryland</w:t>
      </w:r>
      <w:r w:rsidRPr="00361964">
        <w:rPr>
          <w:b/>
          <w:u w:val="single"/>
        </w:rPr>
        <w:t xml:space="preserve"> Colony</w:t>
      </w:r>
      <w:r>
        <w:t xml:space="preserve"> - </w:t>
      </w:r>
      <w:r w:rsidRPr="00361964">
        <w:t xml:space="preserve">In 1635, a Maryland commissioner named Thomas Cornwallis swept the Chesapeake for illegal traders and captured one of </w:t>
      </w:r>
      <w:r>
        <w:t xml:space="preserve">William </w:t>
      </w:r>
      <w:r w:rsidRPr="00361964">
        <w:t>Claiborne's pinnaces in the Pocomoke Sound. Claiborne tried to recover it by force, but was defeated; although he retained his settlement on Kent Island. These were the first naval battles in North American waters, on 23 April and 10 May 1635; three Virginians were killed.</w:t>
      </w:r>
      <w:r>
        <w:t xml:space="preserve">  </w:t>
      </w:r>
      <w:r w:rsidRPr="00361964">
        <w:t>During these events, Governor John Harvey of Virginia, who had never been well liked by the Virginian colonists, had followed royal orders to support the Maryland settlement and, just before the naval battles in the Chesapeake, removed Claiborne fro</w:t>
      </w:r>
      <w:r>
        <w:t>m office as Secretary of State.</w:t>
      </w:r>
      <w:r w:rsidRPr="00361964">
        <w:t xml:space="preserve"> In response, Claiborne's supporters in the Virginia Assembly expelled Harvey from the colony.</w:t>
      </w:r>
      <w:r>
        <w:t xml:space="preserve"> (VA Hist online)</w:t>
      </w:r>
    </w:p>
    <w:p w:rsidR="00F45EC8" w:rsidRDefault="00F45EC8" w:rsidP="00F45EC8">
      <w:r w:rsidRPr="00455592">
        <w:rPr>
          <w:b/>
        </w:rPr>
        <w:t>1635 – May 4</w:t>
      </w:r>
      <w:r w:rsidR="00930B36">
        <w:rPr>
          <w:b/>
        </w:rPr>
        <w:t xml:space="preserve"> – UK </w:t>
      </w:r>
      <w:r w:rsidRPr="00455592">
        <w:rPr>
          <w:b/>
          <w:u w:val="single"/>
        </w:rPr>
        <w:t>Yorkshire Shipton</w:t>
      </w:r>
      <w:r w:rsidRPr="00455592">
        <w:rPr>
          <w:b/>
        </w:rPr>
        <w:t xml:space="preserve"> – Will – Thomas Knight, Sailor, ship Dolphin</w:t>
      </w:r>
      <w:r>
        <w:t xml:space="preserve"> – To John Wilson, fellow sailor on the ship Dolphin, 30 shillings; everything else to his father and mother, Richard Knight and Margery Knight dwelling in Shipton in the county of  Yorkshire; sisters, Margaret Knight and Katherine Knight; father Richard Knight, executor. Signed with a mark. (Prerogative Court of Canterbury Wills, 1384-1858 for Thomas Knight, PROB 11: Will Registers, 1624-1643, Piece 168: Sadler, Quire Numbers 45-92 (1635))</w:t>
      </w:r>
    </w:p>
    <w:p w:rsidR="00F45EC8" w:rsidRDefault="00F45EC8" w:rsidP="00F45EC8">
      <w:pPr>
        <w:spacing w:before="240" w:after="240"/>
      </w:pPr>
      <w:r w:rsidRPr="00EA7A4B">
        <w:rPr>
          <w:b/>
        </w:rPr>
        <w:t>1635 – May 23</w:t>
      </w:r>
      <w:r w:rsidR="00930B36">
        <w:rPr>
          <w:b/>
        </w:rPr>
        <w:t xml:space="preserve"> – UK </w:t>
      </w:r>
      <w:r w:rsidRPr="00EA7A4B">
        <w:rPr>
          <w:b/>
          <w:u w:val="single"/>
        </w:rPr>
        <w:t>Worcestershire Bedwardine</w:t>
      </w:r>
      <w:r w:rsidRPr="00EA7A4B">
        <w:rPr>
          <w:b/>
        </w:rPr>
        <w:t xml:space="preserve"> – Will – William Knight</w:t>
      </w:r>
      <w:r>
        <w:rPr>
          <w:b/>
        </w:rPr>
        <w:t>, Gent</w:t>
      </w:r>
      <w:r>
        <w:t xml:space="preserve"> – Long preamble discussing numerous properties and business interests in several counties; mentions his late father, William Knight and mother Joane; Walter Yarrington of Hamblebury and his brother, Lancelot Yarrington,  appear to be involved in his business dealings and receive instructions;  annuities to sisters Jane Knight, Joane Knight and Margaret Knight heiresses to properties; wife, Anne, residuaary legatee and executrix; William Nichols of Timberton Farm in Worcester, Yeoman, and William Reed of Madderfield, Yeoman, overseers. Wit: George Drummond, Margaret Chiles, Thomas Chiles, Thomas Boys. ( Prerogative Court of Canterbury Wills, 1384-1858, PROB 11: Will Registers, 1624-1643, Piece 168: Sadler, Quire Numbers 45-92 (1635))</w:t>
      </w:r>
    </w:p>
    <w:p w:rsidR="00E51D5D" w:rsidRDefault="00F45EC8" w:rsidP="001470B7">
      <w:pPr>
        <w:spacing w:before="240" w:after="240"/>
      </w:pPr>
      <w:r>
        <w:rPr>
          <w:b/>
        </w:rPr>
        <w:t xml:space="preserve">1635 </w:t>
      </w:r>
      <w:r w:rsidR="007A3705">
        <w:rPr>
          <w:b/>
        </w:rPr>
        <w:t xml:space="preserve">- </w:t>
      </w:r>
      <w:r>
        <w:rPr>
          <w:b/>
        </w:rPr>
        <w:t xml:space="preserve">Jun 24 </w:t>
      </w:r>
      <w:r>
        <w:t xml:space="preserve">– </w:t>
      </w:r>
      <w:r w:rsidRPr="00D537CF">
        <w:rPr>
          <w:b/>
          <w:u w:val="single"/>
        </w:rPr>
        <w:t xml:space="preserve">VA </w:t>
      </w:r>
      <w:r>
        <w:rPr>
          <w:b/>
          <w:u w:val="single"/>
        </w:rPr>
        <w:t>Elizabeth City</w:t>
      </w:r>
      <w:r w:rsidRPr="007A3705">
        <w:rPr>
          <w:b/>
        </w:rPr>
        <w:t xml:space="preserve"> </w:t>
      </w:r>
      <w:r w:rsidR="007A3705" w:rsidRPr="007A3705">
        <w:rPr>
          <w:b/>
        </w:rPr>
        <w:t>–</w:t>
      </w:r>
      <w:r w:rsidRPr="007A3705">
        <w:rPr>
          <w:b/>
        </w:rPr>
        <w:t xml:space="preserve"> </w:t>
      </w:r>
      <w:r w:rsidR="007A3705" w:rsidRPr="007A3705">
        <w:rPr>
          <w:b/>
        </w:rPr>
        <w:t xml:space="preserve">Admin - </w:t>
      </w:r>
      <w:r w:rsidRPr="007A3705">
        <w:rPr>
          <w:b/>
        </w:rPr>
        <w:t xml:space="preserve">Capt. Adam Thoroughgood </w:t>
      </w:r>
      <w:r>
        <w:t>(Thorowgood)</w:t>
      </w:r>
      <w:r w:rsidR="007A3705">
        <w:t xml:space="preserve"> – Land patent for</w:t>
      </w:r>
      <w:r>
        <w:t xml:space="preserve"> “5350 acs. lying Nly upon Chesopean Bay.. (skip lengthy description of land) &amp; if in case these bounds or neck of land doe not include the sd. 5350 acs. then he shall measure upon the sd. first Cr. soe farr as the remainder of his sd. acres shall extend. Sd. land graunted at the especiall recommendation of him from their Lordshipps &amp; others his Majesties most Honble. privie Councell to the Govr. &amp; Councell of State for Va…. Also due as followeth: 50 acs. for his per. adv., 50 acs. for per adv. of his wife, Sarah Thoroughgood &amp; 5250 acs. for trans. of 105 pers": The list that follows is a veritable Who’s Who of early Virginia settlers, including:  John Leake, Thomas Johnson, John Moyse, Edward Parish, Thomas Melton, Augustine Warner, Thomas Chandler, John Percie, Edmund Wallis, Thomas </w:t>
      </w:r>
      <w:r>
        <w:lastRenderedPageBreak/>
        <w:t xml:space="preserve">Boulton, John Harris, John Lock, Andrew Boyer, Thomas Boyer, Thomas Keeling, William Hines, Edward Reynolds, Edward Palmer, Edward Jones, John Dyer, Casander Underwood, John Ennis (Enies), John Reynolds, Patrick Blacock, Stephen Swaine, William Fletcher, Edward Windham, Henry Hill, William Kempe, George Whitehead, John Hill, Joseph Sedgwick, Arthur Eggleston, Richard Poole, Christopher Nugent, William Burroughs, Ann Burroughs, Elizabeth Curtis, and more. He mentions numerous ships in which he transported these people: </w:t>
      </w:r>
      <w:r w:rsidRPr="00D537CF">
        <w:rPr>
          <w:i/>
        </w:rPr>
        <w:t>Hopewell, True Love</w:t>
      </w:r>
      <w:r>
        <w:t xml:space="preserve">, “the French ship”, </w:t>
      </w:r>
      <w:r w:rsidRPr="00D537CF">
        <w:rPr>
          <w:i/>
        </w:rPr>
        <w:t>The Christopher</w:t>
      </w:r>
      <w:r>
        <w:t xml:space="preserve">, </w:t>
      </w:r>
      <w:r w:rsidRPr="00D537CF">
        <w:rPr>
          <w:i/>
        </w:rPr>
        <w:t>The Ark</w:t>
      </w:r>
      <w:r>
        <w:t xml:space="preserve">, </w:t>
      </w:r>
      <w:r w:rsidRPr="00D537CF">
        <w:rPr>
          <w:i/>
        </w:rPr>
        <w:t>Bona Adventure</w:t>
      </w:r>
      <w:r>
        <w:t xml:space="preserve">, </w:t>
      </w:r>
      <w:r w:rsidRPr="00D537CF">
        <w:rPr>
          <w:i/>
        </w:rPr>
        <w:t>Merchants Hope</w:t>
      </w:r>
      <w:r>
        <w:t xml:space="preserve">, </w:t>
      </w:r>
      <w:r w:rsidRPr="00D537CF">
        <w:rPr>
          <w:i/>
        </w:rPr>
        <w:t>The John &amp; Dorothy</w:t>
      </w:r>
      <w:r>
        <w:t>, etc. (Nugent I, pp. 22-23)</w:t>
      </w:r>
    </w:p>
    <w:p w:rsidR="001470B7" w:rsidRDefault="00F45EC8" w:rsidP="001470B7">
      <w:pPr>
        <w:spacing w:before="240" w:after="240"/>
      </w:pPr>
      <w:r>
        <w:rPr>
          <w:b/>
        </w:rPr>
        <w:t xml:space="preserve">1635 - Jun 26 </w:t>
      </w:r>
      <w:r>
        <w:t xml:space="preserve">– </w:t>
      </w:r>
      <w:r w:rsidRPr="00024665">
        <w:rPr>
          <w:b/>
          <w:u w:val="single"/>
        </w:rPr>
        <w:t xml:space="preserve">VA </w:t>
      </w:r>
      <w:r w:rsidRPr="00A4338B">
        <w:rPr>
          <w:b/>
          <w:u w:val="single"/>
        </w:rPr>
        <w:t>Warrasquioake</w:t>
      </w:r>
      <w:r>
        <w:rPr>
          <w:b/>
          <w:u w:val="single"/>
        </w:rPr>
        <w:t>/Isle of Wight</w:t>
      </w:r>
      <w:r w:rsidRPr="00D22B12">
        <w:rPr>
          <w:b/>
        </w:rPr>
        <w:t xml:space="preserve"> – </w:t>
      </w:r>
      <w:r w:rsidR="007A3705" w:rsidRPr="00D22B12">
        <w:rPr>
          <w:b/>
        </w:rPr>
        <w:t xml:space="preserve">Admin - </w:t>
      </w:r>
      <w:r w:rsidRPr="00D22B12">
        <w:rPr>
          <w:b/>
        </w:rPr>
        <w:t>Richard Bennett</w:t>
      </w:r>
      <w:r w:rsidR="007A3705">
        <w:t xml:space="preserve"> – Land patent for</w:t>
      </w:r>
      <w:r>
        <w:t xml:space="preserve"> 2000 acs. upon Nansamund Riv. … adj. to land granted to Georg Fawdon… Trans of 40 pers: Inc</w:t>
      </w:r>
      <w:r w:rsidR="007A3705">
        <w:t>l. Richard Bird, Gilbert Lee, Am</w:t>
      </w:r>
      <w:r>
        <w:t>brose Bennett, Robert Moore, Richard Morris, Ralph Hughes (Hewes), Richard Glascock, Richard Bennett and “Tho. kild with a tree”. (Nugent I, p. 23)</w:t>
      </w:r>
    </w:p>
    <w:p w:rsidR="00F45EC8" w:rsidRDefault="00F45EC8" w:rsidP="001470B7">
      <w:pPr>
        <w:spacing w:before="240" w:after="240"/>
      </w:pPr>
      <w:r>
        <w:rPr>
          <w:b/>
        </w:rPr>
        <w:t xml:space="preserve">1635 - Jun 26 </w:t>
      </w:r>
      <w:r>
        <w:t xml:space="preserve">– </w:t>
      </w:r>
      <w:r w:rsidRPr="00024665">
        <w:rPr>
          <w:b/>
          <w:u w:val="single"/>
        </w:rPr>
        <w:t xml:space="preserve">VA </w:t>
      </w:r>
      <w:r w:rsidRPr="00A4338B">
        <w:rPr>
          <w:b/>
          <w:u w:val="single"/>
        </w:rPr>
        <w:t>Warrasquioake</w:t>
      </w:r>
      <w:r>
        <w:rPr>
          <w:b/>
          <w:u w:val="single"/>
        </w:rPr>
        <w:t>/Isle of Wight</w:t>
      </w:r>
      <w:r w:rsidRPr="00516E47">
        <w:rPr>
          <w:b/>
        </w:rPr>
        <w:t xml:space="preserve"> – </w:t>
      </w:r>
      <w:r w:rsidR="007A3705" w:rsidRPr="00516E47">
        <w:rPr>
          <w:b/>
        </w:rPr>
        <w:t xml:space="preserve">Admin - </w:t>
      </w:r>
      <w:r w:rsidRPr="00516E47">
        <w:rPr>
          <w:b/>
        </w:rPr>
        <w:t>Robert Bennett</w:t>
      </w:r>
      <w:r w:rsidR="007A3705">
        <w:t xml:space="preserve"> – Land patent for</w:t>
      </w:r>
      <w:r>
        <w:t xml:space="preserve"> “700 acs… neare the mouth of Nansamund Riv., beg. at a pine marked with the letters of his name &amp; bordering land marked by Robert Newman… Trans. of 14 pers”: List includes: James Leonard, Peter Rice, Richard Hayes, John Ford, John Lee, Edward Mayo. (Nugent I, p. 23)</w:t>
      </w:r>
    </w:p>
    <w:p w:rsidR="001470B7" w:rsidRDefault="00F45EC8" w:rsidP="001470B7">
      <w:pPr>
        <w:spacing w:before="240" w:after="240"/>
      </w:pPr>
      <w:r>
        <w:rPr>
          <w:b/>
        </w:rPr>
        <w:t xml:space="preserve">1635 - Jul 1 </w:t>
      </w:r>
      <w:r>
        <w:t>–</w:t>
      </w:r>
      <w:r w:rsidRPr="00024665">
        <w:rPr>
          <w:b/>
          <w:u w:val="single"/>
        </w:rPr>
        <w:t xml:space="preserve"> VA </w:t>
      </w:r>
      <w:r w:rsidRPr="00A4338B">
        <w:rPr>
          <w:b/>
          <w:u w:val="single"/>
        </w:rPr>
        <w:t>Warrasquioake</w:t>
      </w:r>
      <w:r>
        <w:rPr>
          <w:b/>
          <w:u w:val="single"/>
        </w:rPr>
        <w:t>/Isle of Wight</w:t>
      </w:r>
      <w:r>
        <w:t xml:space="preserve"> – </w:t>
      </w:r>
      <w:r w:rsidR="00516E47">
        <w:t xml:space="preserve">Admin - </w:t>
      </w:r>
      <w:r>
        <w:t xml:space="preserve">William Clarke </w:t>
      </w:r>
      <w:r w:rsidR="00516E47">
        <w:t xml:space="preserve">– Land </w:t>
      </w:r>
      <w:r>
        <w:t>patent for 250 acs on S. side of Nansamund Riv., running S. W. along same, E. S. E. into the woods, beg. at a great poplar tree marked with 3 notches, butting upon land of Georg Fawder. 50 acs. for his per. adv. &amp; 200 for trans. of 4 pers: Alexander Tucker, Frances Costerdine, Thomas Southern, Joseph Spring. (Nugent I, p. 24)</w:t>
      </w:r>
    </w:p>
    <w:p w:rsidR="001470B7" w:rsidRDefault="00F45EC8" w:rsidP="001470B7">
      <w:pPr>
        <w:spacing w:before="240" w:after="240"/>
      </w:pPr>
      <w:r w:rsidRPr="00A4338B">
        <w:rPr>
          <w:b/>
        </w:rPr>
        <w:t xml:space="preserve">1635 </w:t>
      </w:r>
      <w:r>
        <w:rPr>
          <w:b/>
        </w:rPr>
        <w:t xml:space="preserve">- </w:t>
      </w:r>
      <w:r w:rsidRPr="00A4338B">
        <w:rPr>
          <w:b/>
        </w:rPr>
        <w:t xml:space="preserve">Jul 2 </w:t>
      </w:r>
      <w:r>
        <w:t xml:space="preserve">– </w:t>
      </w:r>
      <w:r w:rsidRPr="00024665">
        <w:rPr>
          <w:b/>
          <w:u w:val="single"/>
        </w:rPr>
        <w:t xml:space="preserve">VA </w:t>
      </w:r>
      <w:r w:rsidRPr="00A4338B">
        <w:rPr>
          <w:b/>
          <w:u w:val="single"/>
        </w:rPr>
        <w:t>Warrasquioake</w:t>
      </w:r>
      <w:r>
        <w:rPr>
          <w:b/>
          <w:u w:val="single"/>
        </w:rPr>
        <w:t>/</w:t>
      </w:r>
      <w:r w:rsidRPr="00A4338B">
        <w:rPr>
          <w:b/>
          <w:u w:val="single"/>
        </w:rPr>
        <w:t>Isle of Wight</w:t>
      </w:r>
      <w:r w:rsidRPr="00516E47">
        <w:rPr>
          <w:b/>
        </w:rPr>
        <w:t xml:space="preserve"> </w:t>
      </w:r>
      <w:r w:rsidR="00516E47" w:rsidRPr="00516E47">
        <w:rPr>
          <w:b/>
        </w:rPr>
        <w:t>–</w:t>
      </w:r>
      <w:r w:rsidRPr="00516E47">
        <w:rPr>
          <w:b/>
        </w:rPr>
        <w:t xml:space="preserve"> </w:t>
      </w:r>
      <w:r w:rsidR="00516E47" w:rsidRPr="00516E47">
        <w:rPr>
          <w:b/>
        </w:rPr>
        <w:t xml:space="preserve">Admin - </w:t>
      </w:r>
      <w:r w:rsidRPr="00A4338B">
        <w:rPr>
          <w:b/>
        </w:rPr>
        <w:t>Thomas Jordan</w:t>
      </w:r>
      <w:r w:rsidR="00516E47">
        <w:rPr>
          <w:b/>
        </w:rPr>
        <w:t xml:space="preserve"> </w:t>
      </w:r>
      <w:r w:rsidR="00516E47" w:rsidRPr="00516E47">
        <w:t>– Land patent for</w:t>
      </w:r>
      <w:r>
        <w:t xml:space="preserve"> “900 acs. </w:t>
      </w:r>
      <w:r w:rsidRPr="003E7FE2">
        <w:t>Warrasquioake Co</w:t>
      </w:r>
      <w:r>
        <w:t>., … Near the head of Warrasquioake Riv., beg. On Wly. Side of an old Indian Towne at an oake marked with 3 nothces, being upon the N. W. side of the river, running W. N. W.  into the woods a mile, soe coming down to river to a Crosse Cr. A small oake being there marked with twoe notches. Trans. Of 18 pers.” List of names not included.  (Nugent I, p. 27) Note: Since Knights are also associated with Jordans, they will be tracked to some extent.</w:t>
      </w:r>
    </w:p>
    <w:p w:rsidR="001470B7" w:rsidRDefault="00F45EC8" w:rsidP="001470B7">
      <w:pPr>
        <w:spacing w:before="240" w:after="240"/>
      </w:pPr>
      <w:r>
        <w:rPr>
          <w:b/>
        </w:rPr>
        <w:t xml:space="preserve">1635 - Jul 3 </w:t>
      </w:r>
      <w:r>
        <w:t xml:space="preserve">– </w:t>
      </w:r>
      <w:r w:rsidRPr="00024665">
        <w:rPr>
          <w:b/>
          <w:u w:val="single"/>
        </w:rPr>
        <w:t xml:space="preserve">VA </w:t>
      </w:r>
      <w:r w:rsidRPr="00A4338B">
        <w:rPr>
          <w:b/>
          <w:u w:val="single"/>
        </w:rPr>
        <w:t>Warrasquioake</w:t>
      </w:r>
      <w:r>
        <w:rPr>
          <w:b/>
          <w:u w:val="single"/>
        </w:rPr>
        <w:t>/Isle of Wight</w:t>
      </w:r>
      <w:r>
        <w:t xml:space="preserve"> – </w:t>
      </w:r>
      <w:r w:rsidR="00FB3A59">
        <w:t xml:space="preserve">Admin - </w:t>
      </w:r>
      <w:r>
        <w:t xml:space="preserve">John Moore </w:t>
      </w:r>
      <w:r w:rsidR="00FB3A59">
        <w:t xml:space="preserve">– Land </w:t>
      </w:r>
      <w:r>
        <w:t>patent for 200 acs… “No. upon little Poquoson Cr., E. upon land of Thomas Boulding, W. upon land of Thomas Garnett &amp; S. towards the head of the broad Cr. Trans. of 4 pers.” (no names given). (Nugent I, p. 24)</w:t>
      </w:r>
    </w:p>
    <w:p w:rsidR="001470B7" w:rsidRDefault="00F45EC8" w:rsidP="001470B7">
      <w:pPr>
        <w:spacing w:before="240" w:after="240"/>
      </w:pPr>
      <w:r w:rsidRPr="00A4338B">
        <w:rPr>
          <w:b/>
        </w:rPr>
        <w:t xml:space="preserve">1635 </w:t>
      </w:r>
      <w:r>
        <w:rPr>
          <w:b/>
        </w:rPr>
        <w:t xml:space="preserve">- </w:t>
      </w:r>
      <w:r w:rsidRPr="00A4338B">
        <w:rPr>
          <w:b/>
        </w:rPr>
        <w:t xml:space="preserve">Jul 7 </w:t>
      </w:r>
      <w:r>
        <w:t xml:space="preserve">– </w:t>
      </w:r>
      <w:r w:rsidRPr="00024665">
        <w:rPr>
          <w:b/>
          <w:u w:val="single"/>
        </w:rPr>
        <w:t xml:space="preserve">VA </w:t>
      </w:r>
      <w:r w:rsidRPr="00A4338B">
        <w:rPr>
          <w:b/>
          <w:u w:val="single"/>
        </w:rPr>
        <w:t>Warrasquioake/Isle of Wight</w:t>
      </w:r>
      <w:r w:rsidRPr="00FB3A59">
        <w:rPr>
          <w:b/>
        </w:rPr>
        <w:t xml:space="preserve"> </w:t>
      </w:r>
      <w:r w:rsidR="00FB3A59" w:rsidRPr="00FB3A59">
        <w:rPr>
          <w:b/>
        </w:rPr>
        <w:t>–</w:t>
      </w:r>
      <w:r w:rsidRPr="00FB3A59">
        <w:rPr>
          <w:b/>
        </w:rPr>
        <w:t xml:space="preserve"> </w:t>
      </w:r>
      <w:r w:rsidR="00FB3A59" w:rsidRPr="00FB3A59">
        <w:rPr>
          <w:b/>
        </w:rPr>
        <w:t xml:space="preserve">Admin - </w:t>
      </w:r>
      <w:r w:rsidRPr="00FB3A59">
        <w:rPr>
          <w:b/>
        </w:rPr>
        <w:t>John Upton</w:t>
      </w:r>
      <w:r w:rsidRPr="00A4338B">
        <w:t xml:space="preserve"> </w:t>
      </w:r>
      <w:r w:rsidR="00FB3A59">
        <w:t xml:space="preserve">– Land </w:t>
      </w:r>
      <w:r w:rsidRPr="00A4338B">
        <w:t>patent</w:t>
      </w:r>
      <w:r w:rsidR="00FB3A59">
        <w:t xml:space="preserve"> for</w:t>
      </w:r>
      <w:r w:rsidRPr="00A4338B">
        <w:t xml:space="preserve"> 1650 acres "About 3 mi. up Pagan point Cr., bounding almost W. from the Cr. Into the woods a little Cr. Running in by the sd. Land out of the Pagan Pt. Cr. To a great poplar tree.  Trans. Of 33 pers:" List includes:  Rich</w:t>
      </w:r>
      <w:r w:rsidR="00FB3A59">
        <w:t>ard</w:t>
      </w:r>
      <w:r w:rsidRPr="00A4338B">
        <w:t xml:space="preserve"> Young, Savage Merrie, W</w:t>
      </w:r>
      <w:r w:rsidR="00FB3A59">
        <w:t>illiam</w:t>
      </w:r>
      <w:r w:rsidRPr="00A4338B">
        <w:t xml:space="preserve"> Scott, Fr</w:t>
      </w:r>
      <w:r w:rsidR="00FB3A59">
        <w:t>ancis</w:t>
      </w:r>
      <w:r w:rsidRPr="00A4338B">
        <w:t xml:space="preserve"> Savage, Nich</w:t>
      </w:r>
      <w:r w:rsidR="00FB3A59">
        <w:t>olas</w:t>
      </w:r>
      <w:r w:rsidRPr="00A4338B">
        <w:t xml:space="preserve"> Bushell, J</w:t>
      </w:r>
      <w:r w:rsidR="00FB3A59">
        <w:t>ohn</w:t>
      </w:r>
      <w:r w:rsidRPr="00A4338B">
        <w:t xml:space="preserve"> Parker, Lewis Phillips, Morgan Roberts, W</w:t>
      </w:r>
      <w:r w:rsidR="00FB3A59">
        <w:t>illiam</w:t>
      </w:r>
      <w:r w:rsidRPr="00A4338B">
        <w:t xml:space="preserve"> Davis, John Fitchett, Morgan Evans, Christopher Lewis, Eliz</w:t>
      </w:r>
      <w:r w:rsidR="00FB3A59">
        <w:t>abeth</w:t>
      </w:r>
      <w:r w:rsidRPr="00A4338B">
        <w:t xml:space="preserve"> Larkin. </w:t>
      </w:r>
      <w:r>
        <w:t>(Nugent I, p. 30)</w:t>
      </w:r>
    </w:p>
    <w:p w:rsidR="00C008E2" w:rsidRDefault="00C008E2" w:rsidP="001470B7">
      <w:pPr>
        <w:spacing w:before="240" w:after="240"/>
      </w:pPr>
      <w:r w:rsidRPr="00C008E2">
        <w:rPr>
          <w:b/>
        </w:rPr>
        <w:t xml:space="preserve">1635 – Jul 10 – </w:t>
      </w:r>
      <w:r w:rsidRPr="00C008E2">
        <w:rPr>
          <w:b/>
          <w:u w:val="single"/>
        </w:rPr>
        <w:t>VA James City</w:t>
      </w:r>
      <w:r w:rsidRPr="00C008E2">
        <w:rPr>
          <w:b/>
        </w:rPr>
        <w:t xml:space="preserve"> – Admin – Erasmus Carter</w:t>
      </w:r>
      <w:r>
        <w:t xml:space="preserve"> – Land patent for 100 acs S. side of James Rive., a neck of land between Smith his Mount &amp; Capt. Browne </w:t>
      </w:r>
      <w:r>
        <w:lastRenderedPageBreak/>
        <w:t>his plantation commonly called the halfe way tree neck, Nly. towards sd. river, being bounded between two swamps, 50 acs. for per adv. of his wife Phillis Carter &amp; trans. of 1 servant: Thomas Cole.</w:t>
      </w:r>
    </w:p>
    <w:p w:rsidR="00F45EC8" w:rsidRDefault="00F45EC8" w:rsidP="00F45EC8">
      <w:r>
        <w:rPr>
          <w:b/>
        </w:rPr>
        <w:t xml:space="preserve">1635 - Jul 28 </w:t>
      </w:r>
      <w:r>
        <w:t xml:space="preserve">– </w:t>
      </w:r>
      <w:r w:rsidRPr="00F904D6">
        <w:rPr>
          <w:b/>
          <w:u w:val="single"/>
        </w:rPr>
        <w:t xml:space="preserve">VA </w:t>
      </w:r>
      <w:r w:rsidRPr="00B53AC3">
        <w:rPr>
          <w:b/>
          <w:u w:val="single"/>
        </w:rPr>
        <w:t>Elizabeth City</w:t>
      </w:r>
      <w:r w:rsidRPr="00FB3A59">
        <w:rPr>
          <w:b/>
        </w:rPr>
        <w:t xml:space="preserve"> – </w:t>
      </w:r>
      <w:r w:rsidR="00FB3A59" w:rsidRPr="00FB3A59">
        <w:rPr>
          <w:b/>
        </w:rPr>
        <w:t xml:space="preserve">Admin - </w:t>
      </w:r>
      <w:r w:rsidRPr="00FB3A59">
        <w:rPr>
          <w:b/>
        </w:rPr>
        <w:t>Christopher Stokes</w:t>
      </w:r>
      <w:r>
        <w:t xml:space="preserve"> (Stoakes) </w:t>
      </w:r>
      <w:r w:rsidR="00FB3A59">
        <w:t xml:space="preserve">– Land patent for </w:t>
      </w:r>
      <w:r>
        <w:t>“300 acs At the new Pocoson…trans. of 6 pers:” Mill</w:t>
      </w:r>
      <w:r w:rsidR="00FB3A59">
        <w:t>er</w:t>
      </w:r>
      <w:r>
        <w:t xml:space="preserve"> Freeman, Samuel Watson, Richard Shatboule (or Stratboule), Henry Hickman, William Wattye (Waddy?), Henry Powell. (Nugent I, p. 29)</w:t>
      </w:r>
    </w:p>
    <w:p w:rsidR="00F45EC8" w:rsidRDefault="00F45EC8" w:rsidP="00F45EC8">
      <w:r w:rsidRPr="0055641C">
        <w:rPr>
          <w:b/>
          <w:szCs w:val="24"/>
        </w:rPr>
        <w:t>1635 – Aug 2</w:t>
      </w:r>
      <w:r w:rsidR="00930B36">
        <w:rPr>
          <w:b/>
          <w:szCs w:val="24"/>
        </w:rPr>
        <w:t xml:space="preserve"> – UK </w:t>
      </w:r>
      <w:r w:rsidRPr="0055641C">
        <w:rPr>
          <w:b/>
          <w:szCs w:val="24"/>
          <w:u w:val="single"/>
        </w:rPr>
        <w:t>London St Andrew</w:t>
      </w:r>
      <w:r w:rsidRPr="0055641C">
        <w:rPr>
          <w:b/>
          <w:szCs w:val="24"/>
        </w:rPr>
        <w:t xml:space="preserve"> – Bur – Nicholas Knight</w:t>
      </w:r>
      <w:r w:rsidRPr="00024665">
        <w:rPr>
          <w:szCs w:val="24"/>
        </w:rPr>
        <w:t xml:space="preserve"> (London Met Arch)</w:t>
      </w:r>
    </w:p>
    <w:p w:rsidR="001470B7" w:rsidRDefault="00F45EC8" w:rsidP="00F45EC8">
      <w:pPr>
        <w:spacing w:before="240" w:after="240"/>
      </w:pPr>
      <w:r w:rsidRPr="009C11B1">
        <w:rPr>
          <w:b/>
        </w:rPr>
        <w:t>1635 – Aug 24</w:t>
      </w:r>
      <w:r w:rsidR="00930B36">
        <w:rPr>
          <w:b/>
        </w:rPr>
        <w:t xml:space="preserve"> – UK </w:t>
      </w:r>
      <w:r w:rsidRPr="009C11B1">
        <w:rPr>
          <w:b/>
          <w:u w:val="single"/>
        </w:rPr>
        <w:t>Worcestershire Hatfield</w:t>
      </w:r>
      <w:r w:rsidRPr="009C11B1">
        <w:rPr>
          <w:b/>
        </w:rPr>
        <w:t xml:space="preserve"> – Will – Edmund Knight</w:t>
      </w:r>
      <w:r>
        <w:rPr>
          <w:b/>
        </w:rPr>
        <w:t>, Yeoman</w:t>
      </w:r>
      <w:r>
        <w:t xml:space="preserve"> – To the poor of the parish of Norton, 10 shillings; to </w:t>
      </w:r>
      <w:r w:rsidRPr="009E4E39">
        <w:rPr>
          <w:b/>
        </w:rPr>
        <w:t>son Thomas Knight</w:t>
      </w:r>
      <w:r>
        <w:t xml:space="preserve">, bed, furniture, table, pewter items, “implements of husbandry… ploughs, yokes…”;  wife, unnamed, to remain in house her natural life; 4 cows to Thomas after decease of his mother;  if she marries, Thomas gets everything on that day; daughter Margaret, 40 pounds, featherbed and bedclothes etc, pewter plates, napkins, etc; </w:t>
      </w:r>
      <w:r w:rsidRPr="009E4E39">
        <w:rPr>
          <w:b/>
        </w:rPr>
        <w:t>bro George Knight</w:t>
      </w:r>
      <w:r>
        <w:t xml:space="preserve"> to be one of the overseers. (Prerogative Court of Canterbury Wills, 1384-1858 PROB 11: Will Registers, 1624-1643, Piece 168: Sadler, Quire Numbers 45-92 (1635))</w:t>
      </w:r>
    </w:p>
    <w:p w:rsidR="001470B7" w:rsidRDefault="00F45EC8" w:rsidP="001470B7">
      <w:pPr>
        <w:spacing w:before="240" w:after="240"/>
      </w:pPr>
      <w:r w:rsidRPr="00A4338B">
        <w:rPr>
          <w:b/>
        </w:rPr>
        <w:t xml:space="preserve">1635 </w:t>
      </w:r>
      <w:r w:rsidR="00FB3A59">
        <w:rPr>
          <w:b/>
        </w:rPr>
        <w:t xml:space="preserve">- </w:t>
      </w:r>
      <w:r w:rsidRPr="00A4338B">
        <w:rPr>
          <w:b/>
        </w:rPr>
        <w:t>Aug 26</w:t>
      </w:r>
      <w:r>
        <w:t xml:space="preserve"> – </w:t>
      </w:r>
      <w:r>
        <w:rPr>
          <w:b/>
          <w:u w:val="single"/>
        </w:rPr>
        <w:t>VA</w:t>
      </w:r>
      <w:r w:rsidR="00FB3A59">
        <w:rPr>
          <w:b/>
          <w:u w:val="single"/>
        </w:rPr>
        <w:t xml:space="preserve"> </w:t>
      </w:r>
      <w:r w:rsidR="00FB3A59" w:rsidRPr="00A4338B">
        <w:rPr>
          <w:b/>
          <w:u w:val="single"/>
        </w:rPr>
        <w:t>Charles City</w:t>
      </w:r>
      <w:r w:rsidRPr="00FB3A59">
        <w:rPr>
          <w:b/>
        </w:rPr>
        <w:t xml:space="preserve"> </w:t>
      </w:r>
      <w:r w:rsidR="00FB3A59" w:rsidRPr="00FB3A59">
        <w:rPr>
          <w:b/>
        </w:rPr>
        <w:t>–</w:t>
      </w:r>
      <w:r w:rsidRPr="00FB3A59">
        <w:rPr>
          <w:b/>
        </w:rPr>
        <w:t xml:space="preserve"> </w:t>
      </w:r>
      <w:r w:rsidR="00FB3A59" w:rsidRPr="00FB3A59">
        <w:rPr>
          <w:b/>
        </w:rPr>
        <w:t xml:space="preserve">Admin - </w:t>
      </w:r>
      <w:r w:rsidRPr="00FB3A59">
        <w:rPr>
          <w:b/>
        </w:rPr>
        <w:t>Capt. Francis Eppes</w:t>
      </w:r>
      <w:r>
        <w:t xml:space="preserve"> (Epes) </w:t>
      </w:r>
      <w:r w:rsidR="00FB3A59">
        <w:t xml:space="preserve">– Land patent for </w:t>
      </w:r>
      <w:r>
        <w:t xml:space="preserve">“1700 acs. In the </w:t>
      </w:r>
      <w:r w:rsidRPr="003E7FE2">
        <w:t>Co. of Chas</w:t>
      </w:r>
      <w:r>
        <w:t>., … E. upon Bayly his Cr., S into the maine land, W. upon Cason his Cr. Up Appamattuck Riv. &amp; N. upon the maine river. 50 acs for his per. Adv. &amp; 1650 acs. For trans. Of 3 sons: John</w:t>
      </w:r>
      <w:r w:rsidRPr="00B53AC3">
        <w:t xml:space="preserve"> Ep</w:t>
      </w:r>
      <w:r>
        <w:t>p</w:t>
      </w:r>
      <w:r w:rsidRPr="00B53AC3">
        <w:t>es, Fr</w:t>
      </w:r>
      <w:r>
        <w:t>ancis</w:t>
      </w:r>
      <w:r w:rsidRPr="00B53AC3">
        <w:t xml:space="preserve"> Ep</w:t>
      </w:r>
      <w:r>
        <w:t>p</w:t>
      </w:r>
      <w:r w:rsidRPr="00B53AC3">
        <w:t>es, Tho</w:t>
      </w:r>
      <w:r>
        <w:t>mas</w:t>
      </w:r>
      <w:r w:rsidRPr="00B53AC3">
        <w:t xml:space="preserve"> Ep</w:t>
      </w:r>
      <w:r>
        <w:t>p</w:t>
      </w:r>
      <w:r w:rsidRPr="00B53AC3">
        <w:t>es</w:t>
      </w:r>
      <w:r>
        <w:t xml:space="preserve"> &amp; 30 servts (I omit names here as none of them appear interesting)… Note; Surrendered &amp; renewed by Sir George Harvey. Rich</w:t>
      </w:r>
      <w:r w:rsidR="00FB3A59">
        <w:t>ard</w:t>
      </w:r>
      <w:r>
        <w:t xml:space="preserve"> Kemp, Secr.” (Nugent I, p. 31)</w:t>
      </w:r>
    </w:p>
    <w:p w:rsidR="00F45EC8" w:rsidRDefault="00F45EC8" w:rsidP="001470B7">
      <w:pPr>
        <w:spacing w:before="240" w:after="240"/>
      </w:pPr>
      <w:r w:rsidRPr="0055641C">
        <w:rPr>
          <w:b/>
        </w:rPr>
        <w:t>1635 – Sep 26</w:t>
      </w:r>
      <w:r w:rsidR="00930B36">
        <w:rPr>
          <w:b/>
        </w:rPr>
        <w:t xml:space="preserve"> – UK </w:t>
      </w:r>
      <w:r w:rsidRPr="0055641C">
        <w:rPr>
          <w:b/>
          <w:u w:val="single"/>
        </w:rPr>
        <w:t>London St Botolph</w:t>
      </w:r>
      <w:r w:rsidRPr="0055641C">
        <w:rPr>
          <w:b/>
        </w:rPr>
        <w:t xml:space="preserve"> – Bur – Peter Knight</w:t>
      </w:r>
      <w:r w:rsidRPr="00F64041">
        <w:t xml:space="preserve"> </w:t>
      </w:r>
      <w:r>
        <w:t xml:space="preserve">- </w:t>
      </w:r>
      <w:r w:rsidRPr="00F64041">
        <w:t>s/o Paul &amp; Ann</w:t>
      </w:r>
      <w:r>
        <w:t xml:space="preserve"> (London Met Arch)</w:t>
      </w:r>
    </w:p>
    <w:p w:rsidR="00F45EC8" w:rsidRDefault="00F45EC8" w:rsidP="00F45EC8">
      <w:r w:rsidRPr="007F138D">
        <w:rPr>
          <w:b/>
        </w:rPr>
        <w:t>1635 – Oct 17</w:t>
      </w:r>
      <w:r w:rsidR="00930B36">
        <w:rPr>
          <w:b/>
        </w:rPr>
        <w:t xml:space="preserve"> – UK </w:t>
      </w:r>
      <w:r w:rsidRPr="007F138D">
        <w:rPr>
          <w:b/>
          <w:u w:val="single"/>
        </w:rPr>
        <w:t>Devonshire Uffculme</w:t>
      </w:r>
      <w:r w:rsidRPr="007F138D">
        <w:rPr>
          <w:b/>
        </w:rPr>
        <w:t xml:space="preserve"> – Will – Humfrey Knight</w:t>
      </w:r>
      <w:r>
        <w:rPr>
          <w:b/>
        </w:rPr>
        <w:t>, Husbandman</w:t>
      </w:r>
      <w:r>
        <w:t xml:space="preserve"> – To oldest daughter, Bridget Knight, 20 pounds; daughter Elizabeth Knight, 20 pounds; daughters to share all property after wife’s decease; wife, Ellen (Elyn). Apparently, no male heirs and mentions no other Knights. (Prerogative Court of Canterbury Wills, 1384-1858 for Humfrey Knight, PROB 11: Will Registers, 1624-1643, Piece 169: Sadler, Quire Numbers 93-132 (1635))</w:t>
      </w:r>
    </w:p>
    <w:p w:rsidR="00F45EC8" w:rsidRDefault="00F45EC8" w:rsidP="00F45EC8">
      <w:r w:rsidRPr="0055641C">
        <w:rPr>
          <w:b/>
        </w:rPr>
        <w:t>1635 – Oct 26</w:t>
      </w:r>
      <w:r w:rsidR="00930B36">
        <w:rPr>
          <w:b/>
        </w:rPr>
        <w:t xml:space="preserve"> – UK </w:t>
      </w:r>
      <w:r w:rsidRPr="0055641C">
        <w:rPr>
          <w:b/>
          <w:u w:val="single"/>
        </w:rPr>
        <w:t>London St Bride</w:t>
      </w:r>
      <w:r w:rsidRPr="0055641C">
        <w:rPr>
          <w:b/>
        </w:rPr>
        <w:t xml:space="preserve"> </w:t>
      </w:r>
      <w:r w:rsidR="007A089D">
        <w:rPr>
          <w:b/>
        </w:rPr>
        <w:t>– Birth/Bap –</w:t>
      </w:r>
      <w:r w:rsidRPr="0055641C">
        <w:rPr>
          <w:b/>
        </w:rPr>
        <w:t xml:space="preserve"> Warner Knight</w:t>
      </w:r>
      <w:r>
        <w:t xml:space="preserve"> - s/o Arthur &amp; Ursula (London Met Arch)</w:t>
      </w:r>
    </w:p>
    <w:p w:rsidR="00F45EC8" w:rsidRDefault="00F45EC8" w:rsidP="00F45EC8">
      <w:r w:rsidRPr="00C57F8D">
        <w:rPr>
          <w:b/>
        </w:rPr>
        <w:t>1635 – Oct 27</w:t>
      </w:r>
      <w:r w:rsidR="00930B36">
        <w:rPr>
          <w:b/>
        </w:rPr>
        <w:t xml:space="preserve"> – UK </w:t>
      </w:r>
      <w:r w:rsidRPr="00C57F8D">
        <w:rPr>
          <w:b/>
          <w:u w:val="single"/>
        </w:rPr>
        <w:t>Berkshire Reading</w:t>
      </w:r>
      <w:r w:rsidRPr="00C57F8D">
        <w:rPr>
          <w:b/>
        </w:rPr>
        <w:t xml:space="preserve"> – Will – Roger Knight</w:t>
      </w:r>
      <w:r>
        <w:rPr>
          <w:b/>
        </w:rPr>
        <w:t>, Gent</w:t>
      </w:r>
      <w:r w:rsidRPr="00C57F8D">
        <w:rPr>
          <w:b/>
        </w:rPr>
        <w:t xml:space="preserve"> </w:t>
      </w:r>
      <w:r>
        <w:t xml:space="preserve">– “Aged and weak…” To wife, Anne, income from all free land (that not entailed) to be paid to her by son, Thomas Knight and his heirs during her life; to youngest son, William Knight, 400 pounds; mentions one of his tenements where Andrew Wright lives;  to the poor, 3 pounds; to wife Anne, and then son Thomas, all household stuff, plate, etc; the yearly rents of certain tenements in Reading to be given to the poor “forever”;  discussion about how this charity is to be managed/paid; to brother John Knight 20 shillings; to kinsman Roger Knight, 40 shillings; to sister Anne Knight, 5 pounds; to friend William Willmon, 20 shillings to buy a ring; to kinswoman and good servant, </w:t>
      </w:r>
      <w:r>
        <w:lastRenderedPageBreak/>
        <w:t>Mary Emerson, 50 pounds; another servant __ Gransom, 20 shillings; to my boy servant, John Greenfield, 10 shillings; to all my godchildren, 12 pounds apiece; residue of estate no bequeathed to eldest son Thomas who is to be executor; overseers, brother-in-law William Kendrick and Edmond Bostock. (Prerogative Court of Canterbury Wills, 1384-1858, PROB 11: Will Registers, 1624-1643, Piece 169: Sadler, Quire Numbers 93-132 (1635))</w:t>
      </w:r>
    </w:p>
    <w:p w:rsidR="00F45EC8" w:rsidRDefault="00F45EC8" w:rsidP="00F45EC8">
      <w:r w:rsidRPr="0055641C">
        <w:rPr>
          <w:b/>
          <w:szCs w:val="24"/>
        </w:rPr>
        <w:t>1635 – Nov 5</w:t>
      </w:r>
      <w:r w:rsidR="00930B36">
        <w:rPr>
          <w:b/>
          <w:szCs w:val="24"/>
        </w:rPr>
        <w:t xml:space="preserve"> – UK </w:t>
      </w:r>
      <w:r w:rsidRPr="0055641C">
        <w:rPr>
          <w:b/>
          <w:szCs w:val="24"/>
          <w:u w:val="single"/>
        </w:rPr>
        <w:t>Kent Tenterden</w:t>
      </w:r>
      <w:r w:rsidRPr="0055641C">
        <w:rPr>
          <w:b/>
          <w:szCs w:val="24"/>
        </w:rPr>
        <w:t xml:space="preserve"> </w:t>
      </w:r>
      <w:r w:rsidR="007A089D">
        <w:rPr>
          <w:b/>
          <w:szCs w:val="24"/>
        </w:rPr>
        <w:t>– Birth/Bap –</w:t>
      </w:r>
      <w:r w:rsidRPr="0055641C">
        <w:rPr>
          <w:b/>
          <w:szCs w:val="24"/>
        </w:rPr>
        <w:t xml:space="preserve"> Stephen Knight</w:t>
      </w:r>
      <w:r w:rsidRPr="00BC4DE8">
        <w:rPr>
          <w:szCs w:val="24"/>
        </w:rPr>
        <w:t xml:space="preserve"> </w:t>
      </w:r>
      <w:r>
        <w:rPr>
          <w:szCs w:val="24"/>
        </w:rPr>
        <w:t xml:space="preserve">- </w:t>
      </w:r>
      <w:r w:rsidRPr="00BC4DE8">
        <w:rPr>
          <w:szCs w:val="24"/>
        </w:rPr>
        <w:t>s/o Thomas &amp; Joane</w:t>
      </w:r>
      <w:r>
        <w:rPr>
          <w:szCs w:val="24"/>
        </w:rPr>
        <w:t xml:space="preserve"> (Tyler)</w:t>
      </w:r>
    </w:p>
    <w:p w:rsidR="00F45EC8" w:rsidRDefault="00F45EC8" w:rsidP="00F45EC8">
      <w:r w:rsidRPr="00F16428">
        <w:rPr>
          <w:b/>
        </w:rPr>
        <w:t>1635 – Nov 6</w:t>
      </w:r>
      <w:r w:rsidR="00930B36">
        <w:rPr>
          <w:b/>
        </w:rPr>
        <w:t xml:space="preserve"> – UK </w:t>
      </w:r>
      <w:r w:rsidRPr="00F16428">
        <w:rPr>
          <w:b/>
          <w:u w:val="single"/>
        </w:rPr>
        <w:t>Oxfordshire Banbury</w:t>
      </w:r>
      <w:r w:rsidRPr="00F16428">
        <w:rPr>
          <w:b/>
        </w:rPr>
        <w:t xml:space="preserve"> – Will – Bezaleel Knight</w:t>
      </w:r>
      <w:r>
        <w:rPr>
          <w:b/>
        </w:rPr>
        <w:t>, Gent</w:t>
      </w:r>
      <w:r>
        <w:t xml:space="preserve"> – To son, William Knight, all the lands left to me by my father, William Knight; appoints wife, Elizabeth, as guardian of son, William; to son John Knight, 350 pounds at age 21; to son Bezaleel, 350 pounds at age 21; to son Charles Knight, 350 pounds at age 21; to daughter Elizabeth Knight, 400 pounds at age 18 or day of marriage; to daughter Mary Knight, 400 pounds at age 18 or day of marriage; then follows almost two pages of discussion of land and property and instructions to executors on how to manage same to increase the benefit to the main heir, son William Knight; to wife Elizabeth, best pieces of plate; to children John Knight, Bezaleel Knight, Charles Knight, Elizabeth Knight and Mary Knight, residue of lands as tenants in common; references brother, William Knight; son William to pay to younger children, 100 pounds a year; wife to be executrix; Anthony Hall, brother-in-law, Richard Halhed and William Pyme mentioned; father-in-law, John Turson and brother-in-law, William Turson, Anthony Hall, Richard Halhed and William Pyme overseers; Wit: William Whately, Martha Whately, Richard Halhed, Richard Kent, John Downes and others. (Prerogative Court of Canterbury Wills, 1384-1858, PROB 11: Will Registers, 1624-1643, Piece 169: Sadler, Quire Numbers 93-132 (1635)) This is a long, detailed and complicated will, very difficult to read because of the loose secretarial hand of the scribe. It deserves the attention of an expert. There were several names and details I was unable to extract. </w:t>
      </w:r>
    </w:p>
    <w:p w:rsidR="00F45EC8" w:rsidRDefault="00F45EC8" w:rsidP="00F45EC8">
      <w:r w:rsidRPr="00601C04">
        <w:rPr>
          <w:b/>
        </w:rPr>
        <w:t>1635 – Nov 27</w:t>
      </w:r>
      <w:r w:rsidR="00930B36">
        <w:rPr>
          <w:b/>
        </w:rPr>
        <w:t xml:space="preserve"> – UK </w:t>
      </w:r>
      <w:r w:rsidRPr="00601C04">
        <w:rPr>
          <w:b/>
          <w:u w:val="single"/>
        </w:rPr>
        <w:t>Berkshire Greenham</w:t>
      </w:r>
      <w:r w:rsidRPr="00601C04">
        <w:rPr>
          <w:b/>
        </w:rPr>
        <w:t xml:space="preserve"> – Ox Alum – Roger Knight</w:t>
      </w:r>
      <w:r>
        <w:t xml:space="preserve"> – s/o Roger of Greenham, Berks, arm, Magdalen Hall, matric. 27 Nov. 1635, aged 16.  See Robert 1689. </w:t>
      </w:r>
      <w:r>
        <w:rPr>
          <w:szCs w:val="24"/>
        </w:rPr>
        <w:t>(Oxford University Alumni 1500-1886, pp. 861-863)</w:t>
      </w:r>
    </w:p>
    <w:p w:rsidR="00D45369" w:rsidRDefault="00F45EC8" w:rsidP="00D45369">
      <w:pPr>
        <w:rPr>
          <w:szCs w:val="24"/>
        </w:rPr>
      </w:pPr>
      <w:r w:rsidRPr="0055641C">
        <w:rPr>
          <w:b/>
          <w:szCs w:val="24"/>
        </w:rPr>
        <w:t>1635 – Dec 20</w:t>
      </w:r>
      <w:r w:rsidR="00930B36">
        <w:rPr>
          <w:b/>
          <w:szCs w:val="24"/>
        </w:rPr>
        <w:t xml:space="preserve"> – UK </w:t>
      </w:r>
      <w:r w:rsidRPr="0055641C">
        <w:rPr>
          <w:b/>
          <w:szCs w:val="24"/>
          <w:u w:val="single"/>
        </w:rPr>
        <w:t>London St Andrew</w:t>
      </w:r>
      <w:r w:rsidRPr="0055641C">
        <w:rPr>
          <w:b/>
          <w:szCs w:val="24"/>
        </w:rPr>
        <w:t xml:space="preserve"> – Mar – Richard Knight &amp; Hester Tucker</w:t>
      </w:r>
      <w:r>
        <w:rPr>
          <w:b/>
          <w:szCs w:val="24"/>
        </w:rPr>
        <w:t xml:space="preserve"> </w:t>
      </w:r>
      <w:r w:rsidRPr="00F904D6">
        <w:rPr>
          <w:szCs w:val="24"/>
        </w:rPr>
        <w:t>(London Met Arch)</w:t>
      </w:r>
    </w:p>
    <w:p w:rsidR="001470B7" w:rsidRDefault="00F45EC8" w:rsidP="00D45369">
      <w:r>
        <w:rPr>
          <w:b/>
        </w:rPr>
        <w:t>1635 - Dec 23</w:t>
      </w:r>
      <w:r w:rsidR="00930B36">
        <w:rPr>
          <w:b/>
        </w:rPr>
        <w:t xml:space="preserve"> – UK </w:t>
      </w:r>
      <w:r w:rsidRPr="003E7FE2">
        <w:rPr>
          <w:b/>
          <w:u w:val="single"/>
        </w:rPr>
        <w:t>London</w:t>
      </w:r>
      <w:r>
        <w:rPr>
          <w:b/>
          <w:u w:val="single"/>
        </w:rPr>
        <w:t xml:space="preserve"> St Giles Cripplegate</w:t>
      </w:r>
      <w:r>
        <w:t xml:space="preserve"> - Baptism of Anne Hawley;  Father: James Hawley, grocer. (London Metropolitan Archives, Saint Giles Cripplegate Parish register of Baptisms, Marriages and Burials, 1538-1812, available in photographic images of the register on Ancestry.com This might be a very fruitful register to read over carefully.)</w:t>
      </w:r>
    </w:p>
    <w:p w:rsidR="00F45EC8" w:rsidRDefault="00F45EC8" w:rsidP="00F45EC8">
      <w:pPr>
        <w:rPr>
          <w:szCs w:val="24"/>
        </w:rPr>
      </w:pPr>
      <w:r w:rsidRPr="003526EF">
        <w:rPr>
          <w:b/>
          <w:szCs w:val="24"/>
        </w:rPr>
        <w:t>1635</w:t>
      </w:r>
      <w:r w:rsidR="00930B36">
        <w:rPr>
          <w:b/>
          <w:szCs w:val="24"/>
        </w:rPr>
        <w:t xml:space="preserve"> – UK </w:t>
      </w:r>
      <w:r w:rsidRPr="003526EF">
        <w:rPr>
          <w:b/>
          <w:szCs w:val="24"/>
          <w:u w:val="single"/>
        </w:rPr>
        <w:t>Berkshire Waltham St Lawrence</w:t>
      </w:r>
      <w:r w:rsidRPr="003526EF">
        <w:rPr>
          <w:b/>
          <w:szCs w:val="24"/>
        </w:rPr>
        <w:t xml:space="preserve"> – </w:t>
      </w:r>
      <w:r>
        <w:rPr>
          <w:b/>
          <w:szCs w:val="24"/>
        </w:rPr>
        <w:t>Chancery</w:t>
      </w:r>
      <w:r w:rsidRPr="003526EF">
        <w:rPr>
          <w:b/>
          <w:szCs w:val="24"/>
        </w:rPr>
        <w:t xml:space="preserve"> – John Knight, Esq</w:t>
      </w:r>
      <w:r>
        <w:rPr>
          <w:szCs w:val="24"/>
        </w:rPr>
        <w:t xml:space="preserve"> - </w:t>
      </w:r>
      <w:r w:rsidRPr="003526EF">
        <w:rPr>
          <w:szCs w:val="24"/>
        </w:rPr>
        <w:t>Knight v Sharp.</w:t>
      </w:r>
      <w:r>
        <w:rPr>
          <w:szCs w:val="24"/>
        </w:rPr>
        <w:t xml:space="preserve">  </w:t>
      </w:r>
      <w:r w:rsidRPr="003526EF">
        <w:rPr>
          <w:szCs w:val="24"/>
        </w:rPr>
        <w:t>Plaintiffs: John Knight, esq and Elizabeth Knight his wife (one of the daughters of John Sharpe yeoman deceased) all of Lawrence Waltham [Waltham St Lawrence], Berkshire.</w:t>
      </w:r>
      <w:r>
        <w:rPr>
          <w:szCs w:val="24"/>
        </w:rPr>
        <w:t xml:space="preserve">  </w:t>
      </w:r>
      <w:r w:rsidRPr="003526EF">
        <w:rPr>
          <w:szCs w:val="24"/>
        </w:rPr>
        <w:t>Defendants: Mary Sharpe, widow.</w:t>
      </w:r>
      <w:r>
        <w:rPr>
          <w:szCs w:val="24"/>
        </w:rPr>
        <w:t xml:space="preserve">  Document type: bill and answer. (National Archives, Kew England, Ref: </w:t>
      </w:r>
      <w:r w:rsidRPr="003526EF">
        <w:rPr>
          <w:szCs w:val="24"/>
        </w:rPr>
        <w:t>C 2/ChasI/K27/146</w:t>
      </w:r>
      <w:r>
        <w:rPr>
          <w:szCs w:val="24"/>
        </w:rPr>
        <w:t>)</w:t>
      </w:r>
      <w:r w:rsidRPr="003526EF">
        <w:rPr>
          <w:szCs w:val="24"/>
        </w:rPr>
        <w:t xml:space="preserve"> </w:t>
      </w:r>
    </w:p>
    <w:p w:rsidR="00F45EC8" w:rsidRDefault="00F45EC8" w:rsidP="00F45EC8">
      <w:pPr>
        <w:rPr>
          <w:szCs w:val="24"/>
        </w:rPr>
      </w:pPr>
      <w:r w:rsidRPr="00D914D4">
        <w:rPr>
          <w:b/>
          <w:szCs w:val="24"/>
        </w:rPr>
        <w:t>1635</w:t>
      </w:r>
      <w:r w:rsidR="00930B36">
        <w:rPr>
          <w:b/>
          <w:szCs w:val="24"/>
        </w:rPr>
        <w:t xml:space="preserve"> – UK </w:t>
      </w:r>
      <w:r w:rsidRPr="00D914D4">
        <w:rPr>
          <w:b/>
          <w:szCs w:val="24"/>
          <w:u w:val="single"/>
        </w:rPr>
        <w:t>Huntingdonshire Brinton</w:t>
      </w:r>
      <w:r w:rsidRPr="00D914D4">
        <w:rPr>
          <w:b/>
          <w:szCs w:val="24"/>
        </w:rPr>
        <w:t xml:space="preserve"> – </w:t>
      </w:r>
      <w:r>
        <w:rPr>
          <w:b/>
          <w:szCs w:val="24"/>
        </w:rPr>
        <w:t>Chancery</w:t>
      </w:r>
      <w:r w:rsidRPr="00D914D4">
        <w:rPr>
          <w:b/>
          <w:szCs w:val="24"/>
        </w:rPr>
        <w:t xml:space="preserve"> – John Knight, Clerk</w:t>
      </w:r>
      <w:r>
        <w:rPr>
          <w:szCs w:val="24"/>
        </w:rPr>
        <w:t xml:space="preserve"> - </w:t>
      </w:r>
      <w:r w:rsidRPr="00D914D4">
        <w:rPr>
          <w:szCs w:val="24"/>
        </w:rPr>
        <w:t>Knight v Grimbold.</w:t>
      </w:r>
      <w:r>
        <w:rPr>
          <w:szCs w:val="24"/>
        </w:rPr>
        <w:t xml:space="preserve">  </w:t>
      </w:r>
      <w:r w:rsidRPr="00D914D4">
        <w:rPr>
          <w:szCs w:val="24"/>
        </w:rPr>
        <w:t>Plaintiffs: John Knight, clerk of Brinton, Huntingdonshire.</w:t>
      </w:r>
      <w:r>
        <w:rPr>
          <w:szCs w:val="24"/>
        </w:rPr>
        <w:t xml:space="preserve">  </w:t>
      </w:r>
      <w:r w:rsidRPr="00D914D4">
        <w:rPr>
          <w:szCs w:val="24"/>
        </w:rPr>
        <w:t xml:space="preserve">Defendants: Robert Grimbold, John Grimbold, John Jackson, gent, William Langley and John </w:t>
      </w:r>
      <w:r w:rsidRPr="00D914D4">
        <w:rPr>
          <w:szCs w:val="24"/>
        </w:rPr>
        <w:lastRenderedPageBreak/>
        <w:t>Bariffe.</w:t>
      </w:r>
      <w:r>
        <w:rPr>
          <w:szCs w:val="24"/>
        </w:rPr>
        <w:t xml:space="preserve">  </w:t>
      </w:r>
      <w:r w:rsidRPr="00D914D4">
        <w:rPr>
          <w:szCs w:val="24"/>
        </w:rPr>
        <w:t>Document type: bill and answer</w:t>
      </w:r>
      <w:r>
        <w:rPr>
          <w:szCs w:val="24"/>
        </w:rPr>
        <w:t xml:space="preserve">. (National Archives, Kew England, Ref: </w:t>
      </w:r>
      <w:r w:rsidRPr="00D914D4">
        <w:rPr>
          <w:szCs w:val="24"/>
        </w:rPr>
        <w:t>C 2/ChasI/K13/48</w:t>
      </w:r>
      <w:r>
        <w:rPr>
          <w:szCs w:val="24"/>
        </w:rPr>
        <w:t>)</w:t>
      </w:r>
    </w:p>
    <w:p w:rsidR="00F45EC8" w:rsidRDefault="00F45EC8" w:rsidP="00F45EC8">
      <w:pPr>
        <w:rPr>
          <w:szCs w:val="24"/>
        </w:rPr>
      </w:pPr>
      <w:r w:rsidRPr="00E91B02">
        <w:rPr>
          <w:b/>
          <w:szCs w:val="24"/>
        </w:rPr>
        <w:t>1636</w:t>
      </w:r>
      <w:r w:rsidR="00930B36">
        <w:rPr>
          <w:b/>
          <w:szCs w:val="24"/>
        </w:rPr>
        <w:t xml:space="preserve"> – UK </w:t>
      </w:r>
      <w:r w:rsidRPr="00E91B02">
        <w:rPr>
          <w:b/>
          <w:szCs w:val="24"/>
          <w:u w:val="single"/>
        </w:rPr>
        <w:t>London</w:t>
      </w:r>
      <w:r>
        <w:rPr>
          <w:szCs w:val="24"/>
        </w:rPr>
        <w:t xml:space="preserve"> – There were over 10,000 deaths due to plague during this year in the city of London. </w:t>
      </w:r>
    </w:p>
    <w:p w:rsidR="001470B7" w:rsidRDefault="001470B7" w:rsidP="001470B7">
      <w:pPr>
        <w:spacing w:before="240" w:after="240"/>
      </w:pPr>
      <w:r w:rsidRPr="000243F8">
        <w:rPr>
          <w:b/>
        </w:rPr>
        <w:t>1636</w:t>
      </w:r>
      <w:r w:rsidR="00930B36">
        <w:rPr>
          <w:b/>
        </w:rPr>
        <w:t xml:space="preserve"> – </w:t>
      </w:r>
      <w:r w:rsidRPr="000243F8">
        <w:rPr>
          <w:b/>
          <w:u w:val="single"/>
        </w:rPr>
        <w:t>VA</w:t>
      </w:r>
      <w:r w:rsidR="007E1B2E">
        <w:rPr>
          <w:b/>
          <w:u w:val="single"/>
        </w:rPr>
        <w:t xml:space="preserve"> </w:t>
      </w:r>
      <w:r w:rsidR="007E1B2E" w:rsidRPr="000243F8">
        <w:rPr>
          <w:b/>
          <w:u w:val="single"/>
        </w:rPr>
        <w:t xml:space="preserve">Elizabeth City </w:t>
      </w:r>
      <w:r>
        <w:t xml:space="preserve"> - </w:t>
      </w:r>
      <w:r w:rsidRPr="000243F8">
        <w:rPr>
          <w:bCs/>
          <w:szCs w:val="24"/>
        </w:rPr>
        <w:t>Elizabeth River Shire</w:t>
      </w:r>
      <w:r w:rsidRPr="000243F8">
        <w:rPr>
          <w:szCs w:val="24"/>
        </w:rPr>
        <w:t xml:space="preserve"> was established in 1634 as an Original Shire. It was renamed to </w:t>
      </w:r>
      <w:r w:rsidRPr="000243F8">
        <w:rPr>
          <w:bCs/>
          <w:szCs w:val="24"/>
        </w:rPr>
        <w:t>Elizabeth City County</w:t>
      </w:r>
      <w:r w:rsidRPr="000243F8">
        <w:rPr>
          <w:szCs w:val="24"/>
        </w:rPr>
        <w:t xml:space="preserve"> about 1636.</w:t>
      </w:r>
    </w:p>
    <w:p w:rsidR="001470B7" w:rsidRDefault="00F45EC8" w:rsidP="001470B7">
      <w:pPr>
        <w:spacing w:before="240" w:after="240"/>
      </w:pPr>
      <w:r>
        <w:rPr>
          <w:b/>
        </w:rPr>
        <w:t xml:space="preserve">1636 - Feb 9 </w:t>
      </w:r>
      <w:r>
        <w:t xml:space="preserve">– </w:t>
      </w:r>
      <w:r>
        <w:rPr>
          <w:b/>
          <w:u w:val="single"/>
        </w:rPr>
        <w:t xml:space="preserve">VA </w:t>
      </w:r>
      <w:r w:rsidRPr="00B60E32">
        <w:rPr>
          <w:b/>
          <w:u w:val="single"/>
        </w:rPr>
        <w:t>Charles City</w:t>
      </w:r>
      <w:r>
        <w:t xml:space="preserve"> – </w:t>
      </w:r>
      <w:r w:rsidR="007E1B2E">
        <w:t xml:space="preserve">Admin - </w:t>
      </w:r>
      <w:r>
        <w:t>London merchants: William Tucker, Maurice Tompson, George Tompson, William Harris, Thomas Deacon, James Stone, Cornelius Loyd, and Jeremiah Blackman of London, mariner, and their associates,  patent fo 8000 acres “being a tract of land commonly knowne by the name of Burckley hundred (Berkeley)… bounded on the East by the land of Captain Thomas Paulett…due to the said Tucker by deed of sale… (Foley 1983, p. 4)</w:t>
      </w:r>
    </w:p>
    <w:p w:rsidR="00F45EC8" w:rsidRDefault="00F45EC8" w:rsidP="00F45EC8">
      <w:pPr>
        <w:rPr>
          <w:szCs w:val="24"/>
        </w:rPr>
      </w:pPr>
      <w:r w:rsidRPr="00AD53D0">
        <w:rPr>
          <w:b/>
          <w:szCs w:val="24"/>
        </w:rPr>
        <w:t>1636 – Feb 19</w:t>
      </w:r>
      <w:r w:rsidR="00930B36">
        <w:rPr>
          <w:b/>
          <w:szCs w:val="24"/>
        </w:rPr>
        <w:t xml:space="preserve"> – UK </w:t>
      </w:r>
      <w:r w:rsidRPr="00AD53D0">
        <w:rPr>
          <w:b/>
          <w:szCs w:val="24"/>
          <w:u w:val="single"/>
        </w:rPr>
        <w:t>Kent Canterbury</w:t>
      </w:r>
      <w:r w:rsidRPr="00AD53D0">
        <w:rPr>
          <w:b/>
          <w:szCs w:val="24"/>
        </w:rPr>
        <w:t xml:space="preserve"> – Bur – Richard Knight</w:t>
      </w:r>
      <w:r>
        <w:rPr>
          <w:szCs w:val="24"/>
        </w:rPr>
        <w:t>; St Dunstan’s (</w:t>
      </w:r>
      <w:r w:rsidRPr="00AD53D0">
        <w:rPr>
          <w:szCs w:val="24"/>
        </w:rPr>
        <w:t xml:space="preserve">Christenings, Marriages and Burialls in St Dunstan's, Canterbury, 1559-1800; </w:t>
      </w:r>
      <w:r>
        <w:rPr>
          <w:szCs w:val="24"/>
        </w:rPr>
        <w:t>by</w:t>
      </w:r>
      <w:r w:rsidRPr="00AD53D0">
        <w:rPr>
          <w:szCs w:val="24"/>
        </w:rPr>
        <w:t xml:space="preserve"> J Cowper; 1887; Canterbury, Kent, England</w:t>
      </w:r>
      <w:r>
        <w:rPr>
          <w:szCs w:val="24"/>
        </w:rPr>
        <w:t>)</w:t>
      </w:r>
    </w:p>
    <w:p w:rsidR="00F45EC8" w:rsidRDefault="00F45EC8" w:rsidP="00F45EC8">
      <w:r w:rsidRPr="00365ADB">
        <w:rPr>
          <w:b/>
          <w:szCs w:val="24"/>
        </w:rPr>
        <w:t>1636 – Mar6</w:t>
      </w:r>
      <w:r w:rsidR="00930B36">
        <w:rPr>
          <w:b/>
          <w:szCs w:val="24"/>
        </w:rPr>
        <w:t xml:space="preserve"> – UK </w:t>
      </w:r>
      <w:r w:rsidRPr="00365ADB">
        <w:rPr>
          <w:b/>
          <w:szCs w:val="24"/>
          <w:u w:val="single"/>
        </w:rPr>
        <w:t>Kent Ulcombe</w:t>
      </w:r>
      <w:r w:rsidRPr="00365ADB">
        <w:rPr>
          <w:b/>
          <w:szCs w:val="24"/>
        </w:rPr>
        <w:t xml:space="preserve"> </w:t>
      </w:r>
      <w:r w:rsidR="007A089D">
        <w:rPr>
          <w:b/>
          <w:szCs w:val="24"/>
        </w:rPr>
        <w:t>– Birth/Bap –</w:t>
      </w:r>
      <w:r w:rsidRPr="00365ADB">
        <w:rPr>
          <w:b/>
          <w:szCs w:val="24"/>
        </w:rPr>
        <w:t xml:space="preserve"> Margaret Knight</w:t>
      </w:r>
      <w:r>
        <w:rPr>
          <w:szCs w:val="24"/>
        </w:rPr>
        <w:t xml:space="preserve"> – d/o Thomas Knight and Mary. (Tyler)</w:t>
      </w:r>
    </w:p>
    <w:p w:rsidR="00F45EC8" w:rsidRDefault="00F45EC8" w:rsidP="00F45EC8">
      <w:r w:rsidRPr="0055641C">
        <w:rPr>
          <w:b/>
          <w:szCs w:val="24"/>
        </w:rPr>
        <w:t>1636 – Mar 9</w:t>
      </w:r>
      <w:r w:rsidR="00930B36">
        <w:rPr>
          <w:b/>
          <w:szCs w:val="24"/>
        </w:rPr>
        <w:t xml:space="preserve"> – UK </w:t>
      </w:r>
      <w:r w:rsidRPr="0055641C">
        <w:rPr>
          <w:b/>
          <w:szCs w:val="24"/>
          <w:u w:val="single"/>
        </w:rPr>
        <w:t>London St Andrew</w:t>
      </w:r>
      <w:r w:rsidRPr="0055641C">
        <w:rPr>
          <w:b/>
          <w:szCs w:val="24"/>
        </w:rPr>
        <w:t xml:space="preserve"> – Bur – Nicholas Knight</w:t>
      </w:r>
      <w:r w:rsidRPr="002E0C94">
        <w:rPr>
          <w:szCs w:val="24"/>
        </w:rPr>
        <w:t xml:space="preserve"> (London Met Arch)</w:t>
      </w:r>
    </w:p>
    <w:p w:rsidR="00F45EC8" w:rsidRDefault="00F45EC8" w:rsidP="00F45EC8">
      <w:r w:rsidRPr="00C5770E">
        <w:rPr>
          <w:b/>
        </w:rPr>
        <w:t>1636 – Apr 21</w:t>
      </w:r>
      <w:r w:rsidR="00930B36">
        <w:rPr>
          <w:b/>
        </w:rPr>
        <w:t xml:space="preserve"> – UK </w:t>
      </w:r>
      <w:r w:rsidRPr="00C5770E">
        <w:rPr>
          <w:b/>
          <w:u w:val="single"/>
        </w:rPr>
        <w:t>Kent Shipbourne</w:t>
      </w:r>
      <w:r w:rsidRPr="00C5770E">
        <w:rPr>
          <w:b/>
        </w:rPr>
        <w:t xml:space="preserve"> – Will – Joanne Knight, widow of Richard of Tonbridge</w:t>
      </w:r>
      <w:r>
        <w:t xml:space="preserve"> – Apparently she was married to a Mr. Skinner before she married Richard Knight. I, Joanne Knight of Shipbourne, widow of Richard Knight;  to the children of Thomas Skinner of London, 40 shillings; to the children of Robert Skinner, 40 shillings; children of John Skinner, 40 shillings; to the children of Thomas Knight, 40 shillings; to the children of John Medhurst, 40 shillings; Thomas Skinner of London, my eldest son, 40 shillings; second son Robert Skinner, 5 shillings; third son, John Skinner, 3 shillings; to Elizabeth Knight, my eldest daughter, 5 shillings and all my wearing apparel and my side-saddle; to Margarett Medhurst, my second daughter, five shillings; other items to daughters and wives of sons (apparel); residue of estate to youngest son, William Skinner who is executor. Wit: Anderson Stanford and Nicholas Knight. (Abstracted from image:  PROB 11: Will Registers, 1624-1643, Piece 170: Pile, Quire Numbers 1-42 (1636), </w:t>
      </w:r>
      <w:r w:rsidRPr="008E7EE1">
        <w:t>Prerogative Court of Canterbury Wills, 1384-1858</w:t>
      </w:r>
      <w:r>
        <w:t>)</w:t>
      </w:r>
      <w:r w:rsidRPr="008E7EE1">
        <w:t xml:space="preserve"> </w:t>
      </w:r>
    </w:p>
    <w:p w:rsidR="00F45EC8" w:rsidRDefault="00F45EC8" w:rsidP="00F45EC8">
      <w:r w:rsidRPr="00A40721">
        <w:rPr>
          <w:b/>
        </w:rPr>
        <w:t>1636 – May 14</w:t>
      </w:r>
      <w:r w:rsidR="00930B36">
        <w:rPr>
          <w:b/>
        </w:rPr>
        <w:t xml:space="preserve"> – UK </w:t>
      </w:r>
      <w:r w:rsidRPr="00A40721">
        <w:rPr>
          <w:b/>
          <w:u w:val="single"/>
        </w:rPr>
        <w:t>Dorset Winford Eagle</w:t>
      </w:r>
      <w:r w:rsidRPr="00A40721">
        <w:rPr>
          <w:b/>
        </w:rPr>
        <w:t xml:space="preserve"> – Will Thomas Knight</w:t>
      </w:r>
      <w:r>
        <w:t xml:space="preserve"> – To Eleanor Ford (Elynor), the daughter of Elizabeth Rossiter, 25 pounds when turns 21 yrs; to Katherine Ford, another daughter of the said Elizabeth, 25 pounds when 21; both of them are my grandchildren; to the five children of Edmond Rossiter, 12 pounds apiece; to Mary Gallibon, my sister, 10 shillings; to Margery Knight and to Jone Knight, daughters of my son John Knight, 40 shillings apiece at age 21; to Elizabeth Rossiter, my daughter, one robe and petticote to made fit for her wearing; 20 shillings to the poor and my daughter, Elizabeth, shall distribute it; to Edmond Rossiter, my son-in-law, one shilling;  40 shillings to Simon Knight, my brother (Symond); I give and bequeath to Thomas Knight, my son, all the rest of goods moveable and unmoveable and he to be executor; Edmond Knight, my brother, ___ Symes, and John Knight, and John Hallet of Adderbury to be my overseers to get 10 shillings apiece for </w:t>
      </w:r>
      <w:r>
        <w:lastRenderedPageBreak/>
        <w:t xml:space="preserve">their pains. (Abstracted from image:  PROB 11: Will Registers, 1624-1643, Piece 171: Pile, Quire Numbers 43-89 (1636), </w:t>
      </w:r>
      <w:r w:rsidRPr="00285E9F">
        <w:t>Prerogative Court of Canterbury Wills, 1384-1858</w:t>
      </w:r>
      <w:r>
        <w:t>)</w:t>
      </w:r>
    </w:p>
    <w:p w:rsidR="001470B7" w:rsidRDefault="00F45EC8" w:rsidP="001470B7">
      <w:pPr>
        <w:spacing w:before="240" w:after="240"/>
      </w:pPr>
      <w:r>
        <w:rPr>
          <w:b/>
        </w:rPr>
        <w:t xml:space="preserve">1636 - May 20 </w:t>
      </w:r>
      <w:r>
        <w:t xml:space="preserve">– </w:t>
      </w:r>
      <w:r>
        <w:rPr>
          <w:b/>
          <w:u w:val="single"/>
        </w:rPr>
        <w:t xml:space="preserve">VA </w:t>
      </w:r>
      <w:r w:rsidRPr="00FB34DB">
        <w:rPr>
          <w:b/>
          <w:u w:val="single"/>
        </w:rPr>
        <w:t>James City</w:t>
      </w:r>
      <w:r w:rsidRPr="007E1B2E">
        <w:rPr>
          <w:b/>
        </w:rPr>
        <w:t xml:space="preserve"> – </w:t>
      </w:r>
      <w:r w:rsidR="007E1B2E" w:rsidRPr="007E1B2E">
        <w:rPr>
          <w:b/>
        </w:rPr>
        <w:t xml:space="preserve">Admin - </w:t>
      </w:r>
      <w:r w:rsidRPr="007E1B2E">
        <w:rPr>
          <w:b/>
        </w:rPr>
        <w:t>William Carter</w:t>
      </w:r>
      <w:r w:rsidR="007E1B2E">
        <w:t xml:space="preserve"> - Land</w:t>
      </w:r>
      <w:r>
        <w:t xml:space="preserve"> patent for 700 acres “for the per. Adv. Of his first wife, Avis Turtley, 50 acs. For the per. Adv. Of his second wife Ann Mathis &amp; 50 acs. For the per. Adv. Of his now wife Alice Croxon” and for the transportation of 11 “servts” including Richard Cooke, Alice Watkins, Edward Bland. (Nugent I, p. 42)</w:t>
      </w:r>
      <w:r w:rsidR="001470B7">
        <w:t xml:space="preserve"> </w:t>
      </w:r>
    </w:p>
    <w:p w:rsidR="001470B7" w:rsidRDefault="00F45EC8" w:rsidP="001470B7">
      <w:pPr>
        <w:spacing w:before="240" w:after="240"/>
      </w:pPr>
      <w:r>
        <w:rPr>
          <w:b/>
        </w:rPr>
        <w:t xml:space="preserve">1636 - May 31 </w:t>
      </w:r>
      <w:r>
        <w:t xml:space="preserve">– </w:t>
      </w:r>
      <w:r>
        <w:rPr>
          <w:b/>
          <w:u w:val="single"/>
        </w:rPr>
        <w:t xml:space="preserve">VA </w:t>
      </w:r>
      <w:r w:rsidRPr="00A74890">
        <w:rPr>
          <w:b/>
          <w:u w:val="single"/>
        </w:rPr>
        <w:t>Henrico</w:t>
      </w:r>
      <w:r w:rsidRPr="007E1B2E">
        <w:rPr>
          <w:b/>
        </w:rPr>
        <w:t xml:space="preserve"> – </w:t>
      </w:r>
      <w:r w:rsidR="007E1B2E" w:rsidRPr="007E1B2E">
        <w:rPr>
          <w:b/>
        </w:rPr>
        <w:t xml:space="preserve">Admin - </w:t>
      </w:r>
      <w:r w:rsidRPr="007E1B2E">
        <w:rPr>
          <w:b/>
        </w:rPr>
        <w:t>Nathan Martin</w:t>
      </w:r>
      <w:r w:rsidR="007E1B2E">
        <w:t xml:space="preserve"> – Land patent for</w:t>
      </w:r>
      <w:r>
        <w:t xml:space="preserve"> 500 acs. “being called the great field… for his owne per. Adv., 100 acs. By surrender from Robert Hollom… 50 acs. By surrender from William Farrer, Esqr.” (Foley 1983, p. 3)</w:t>
      </w:r>
    </w:p>
    <w:p w:rsidR="00270303" w:rsidRDefault="00270303" w:rsidP="001470B7">
      <w:pPr>
        <w:spacing w:before="240" w:after="240"/>
      </w:pPr>
      <w:r>
        <w:rPr>
          <w:b/>
        </w:rPr>
        <w:t xml:space="preserve">1636 - Jun 2 </w:t>
      </w:r>
      <w:r>
        <w:t xml:space="preserve">– </w:t>
      </w:r>
      <w:r>
        <w:rPr>
          <w:b/>
          <w:u w:val="single"/>
        </w:rPr>
        <w:t xml:space="preserve">VA </w:t>
      </w:r>
      <w:r w:rsidRPr="00FB34DB">
        <w:rPr>
          <w:b/>
          <w:u w:val="single"/>
        </w:rPr>
        <w:t>Henrico</w:t>
      </w:r>
      <w:r w:rsidRPr="0036435C">
        <w:rPr>
          <w:b/>
        </w:rPr>
        <w:t xml:space="preserve"> – </w:t>
      </w:r>
      <w:r w:rsidR="0036435C" w:rsidRPr="0036435C">
        <w:rPr>
          <w:b/>
        </w:rPr>
        <w:t>Admin - Robert Hollom</w:t>
      </w:r>
      <w:r w:rsidR="0036435C">
        <w:t xml:space="preserve"> - </w:t>
      </w:r>
      <w:r>
        <w:t xml:space="preserve">Land patent </w:t>
      </w:r>
      <w:r w:rsidR="0036435C">
        <w:t>for</w:t>
      </w:r>
      <w:r>
        <w:t xml:space="preserve"> 1000 acres for transportation of 20 persons, including </w:t>
      </w:r>
      <w:r w:rsidRPr="0036435C">
        <w:rPr>
          <w:b/>
        </w:rPr>
        <w:t>Richard Ferris</w:t>
      </w:r>
      <w:r>
        <w:t>, Uriah Clarke, Bartholomew Cooke. (Nugent I, p. 41) On 27 Oct 1642, Daniell Lewellyn, Gent., patented 856 acres and included Robert Hallome and Frances Hallome as headrights.  (Foley 1983, p. 11)</w:t>
      </w:r>
    </w:p>
    <w:p w:rsidR="00270303" w:rsidRDefault="00270303" w:rsidP="00270303">
      <w:r w:rsidRPr="00682A2B">
        <w:rPr>
          <w:b/>
        </w:rPr>
        <w:t>1636 – Jun 28</w:t>
      </w:r>
      <w:r w:rsidR="00930B36">
        <w:rPr>
          <w:b/>
        </w:rPr>
        <w:t xml:space="preserve"> – UK </w:t>
      </w:r>
      <w:r w:rsidRPr="00682A2B">
        <w:rPr>
          <w:b/>
          <w:u w:val="single"/>
        </w:rPr>
        <w:t>Gloucestershire Gloucester</w:t>
      </w:r>
      <w:r w:rsidRPr="00682A2B">
        <w:rPr>
          <w:b/>
        </w:rPr>
        <w:t xml:space="preserve"> – Will – Richard Knight</w:t>
      </w:r>
      <w:r>
        <w:t xml:space="preserve"> – “Of Barton Street in the city of Gloucester”;  son, Toby Knight (Tobias?): his house on Burton Street, with all land and everything that is in it etc, to him and his heirs male, forever, etc; if he dies or has no heirs, then to go to son William Knight; if William has no heirs, then to Richard Knight his godson and nephew, son of his brother Henry; Alice, his “now wife”, 6 pounds a year during her natural life; two daughters, Joane Knight and Mary Knight to receive money upon marriage; son William, 20 pounds; brother James Knight’s four daughters to receive 20 shillings each etc. (Abstracted from image:  PROB 11: Will Registers, 1624-1643, Piece 171: Pile, Quire Numbers 43-89 (1636), </w:t>
      </w:r>
      <w:r w:rsidRPr="0058392A">
        <w:t>Prerogative Court of Canterbury Wills, 1384-1858</w:t>
      </w:r>
      <w:r>
        <w:t>)</w:t>
      </w:r>
      <w:r w:rsidRPr="0058392A">
        <w:t xml:space="preserve"> </w:t>
      </w:r>
    </w:p>
    <w:p w:rsidR="00270303" w:rsidRDefault="00270303" w:rsidP="00270303">
      <w:pPr>
        <w:rPr>
          <w:szCs w:val="24"/>
        </w:rPr>
      </w:pPr>
      <w:r w:rsidRPr="0081534B">
        <w:rPr>
          <w:b/>
        </w:rPr>
        <w:t>1636 – Jul 12</w:t>
      </w:r>
      <w:r w:rsidR="00930B36">
        <w:rPr>
          <w:b/>
        </w:rPr>
        <w:t xml:space="preserve"> – UK </w:t>
      </w:r>
      <w:r w:rsidRPr="0081534B">
        <w:rPr>
          <w:b/>
          <w:u w:val="single"/>
        </w:rPr>
        <w:t>Kent Folkstone</w:t>
      </w:r>
      <w:r w:rsidRPr="0081534B">
        <w:rPr>
          <w:b/>
        </w:rPr>
        <w:t xml:space="preserve"> </w:t>
      </w:r>
      <w:r w:rsidR="007A089D">
        <w:rPr>
          <w:b/>
        </w:rPr>
        <w:t>– Birth/Bap –</w:t>
      </w:r>
      <w:r w:rsidRPr="0081534B">
        <w:rPr>
          <w:b/>
        </w:rPr>
        <w:t xml:space="preserve"> Ann Knight</w:t>
      </w:r>
      <w:r>
        <w:t xml:space="preserve"> – d/o Richard Knight and Ellen. </w:t>
      </w:r>
      <w:r>
        <w:rPr>
          <w:szCs w:val="24"/>
        </w:rPr>
        <w:t>(Tyler)</w:t>
      </w:r>
    </w:p>
    <w:p w:rsidR="001470B7" w:rsidRDefault="00270303" w:rsidP="001470B7">
      <w:pPr>
        <w:spacing w:before="240" w:after="240"/>
      </w:pPr>
      <w:r>
        <w:rPr>
          <w:b/>
        </w:rPr>
        <w:t xml:space="preserve">1636 Sep 29 </w:t>
      </w:r>
      <w:r>
        <w:t xml:space="preserve">– </w:t>
      </w:r>
      <w:r>
        <w:rPr>
          <w:b/>
          <w:u w:val="single"/>
        </w:rPr>
        <w:t xml:space="preserve">VA </w:t>
      </w:r>
      <w:r w:rsidRPr="008B4A08">
        <w:rPr>
          <w:b/>
          <w:u w:val="single"/>
        </w:rPr>
        <w:t>Henrico</w:t>
      </w:r>
      <w:r>
        <w:t xml:space="preserve"> – William Clarke, 1100 acs….Due in right of his now wife Dorothy Garner, late widdowe to Edward Garner, to whom it was due for trans. Of 22 pers. (Foley, 1983, p. 91)</w:t>
      </w:r>
    </w:p>
    <w:p w:rsidR="00270303" w:rsidRDefault="00270303" w:rsidP="00270303">
      <w:r w:rsidRPr="001F6277">
        <w:rPr>
          <w:b/>
        </w:rPr>
        <w:t>1636 – Oct 6</w:t>
      </w:r>
      <w:r w:rsidR="00930B36">
        <w:rPr>
          <w:b/>
        </w:rPr>
        <w:t xml:space="preserve"> – UK </w:t>
      </w:r>
      <w:r w:rsidRPr="001F6277">
        <w:rPr>
          <w:b/>
          <w:u w:val="single"/>
        </w:rPr>
        <w:t>Kent Bicknor</w:t>
      </w:r>
      <w:r w:rsidRPr="001F6277">
        <w:rPr>
          <w:b/>
        </w:rPr>
        <w:t xml:space="preserve"> – Bur – James Knight</w:t>
      </w:r>
      <w:r>
        <w:t xml:space="preserve"> (Tyler)</w:t>
      </w:r>
    </w:p>
    <w:p w:rsidR="00270303" w:rsidRDefault="00270303" w:rsidP="00270303">
      <w:r w:rsidRPr="000B42E8">
        <w:rPr>
          <w:b/>
        </w:rPr>
        <w:t>1636 – Nov 10</w:t>
      </w:r>
      <w:r w:rsidR="00930B36">
        <w:rPr>
          <w:b/>
        </w:rPr>
        <w:t xml:space="preserve"> – UK </w:t>
      </w:r>
      <w:r w:rsidRPr="000B42E8">
        <w:rPr>
          <w:b/>
          <w:u w:val="single"/>
        </w:rPr>
        <w:t>Kent Bicknor</w:t>
      </w:r>
      <w:r w:rsidRPr="000B42E8">
        <w:rPr>
          <w:b/>
        </w:rPr>
        <w:t xml:space="preserve"> – Will – James Knight</w:t>
      </w:r>
      <w:r>
        <w:t xml:space="preserve"> – To be buried in the churchyard at Bicknor; wife Anne and son William to be executors; sons William Knight, Robert Knight, James Knight, Richard Knight; daughters Anne Knight, Joan Knight.</w:t>
      </w:r>
      <w:r>
        <w:rPr>
          <w:rStyle w:val="FootnoteReference"/>
        </w:rPr>
        <w:footnoteReference w:id="12"/>
      </w:r>
    </w:p>
    <w:p w:rsidR="00270303" w:rsidRDefault="00270303" w:rsidP="00270303">
      <w:r w:rsidRPr="002E28D9">
        <w:rPr>
          <w:b/>
        </w:rPr>
        <w:t>1636 – Nov 13</w:t>
      </w:r>
      <w:r w:rsidR="00930B36">
        <w:rPr>
          <w:b/>
        </w:rPr>
        <w:t xml:space="preserve"> – UK </w:t>
      </w:r>
      <w:r w:rsidRPr="002E28D9">
        <w:rPr>
          <w:b/>
          <w:u w:val="single"/>
        </w:rPr>
        <w:t>Kent Hollingbourne</w:t>
      </w:r>
      <w:r w:rsidRPr="002E28D9">
        <w:rPr>
          <w:b/>
        </w:rPr>
        <w:t xml:space="preserve"> </w:t>
      </w:r>
      <w:r w:rsidR="007A089D">
        <w:rPr>
          <w:b/>
        </w:rPr>
        <w:t>– Birth/Bap –</w:t>
      </w:r>
      <w:r w:rsidRPr="002E28D9">
        <w:rPr>
          <w:b/>
        </w:rPr>
        <w:t xml:space="preserve"> Cicely Knight</w:t>
      </w:r>
      <w:r>
        <w:t xml:space="preserve"> – d/o Blaze Knight </w:t>
      </w:r>
      <w:r>
        <w:rPr>
          <w:szCs w:val="24"/>
        </w:rPr>
        <w:t>(Tyler)</w:t>
      </w:r>
    </w:p>
    <w:p w:rsidR="00270303" w:rsidRDefault="00270303" w:rsidP="00270303">
      <w:r w:rsidRPr="007D6FA7">
        <w:rPr>
          <w:b/>
        </w:rPr>
        <w:t>1636 – Dec 9</w:t>
      </w:r>
      <w:r w:rsidR="00930B36">
        <w:rPr>
          <w:b/>
        </w:rPr>
        <w:t xml:space="preserve"> – UK </w:t>
      </w:r>
      <w:r w:rsidRPr="007D6FA7">
        <w:rPr>
          <w:b/>
          <w:u w:val="single"/>
        </w:rPr>
        <w:t>Surrey Southwark</w:t>
      </w:r>
      <w:r w:rsidRPr="007D6FA7">
        <w:rPr>
          <w:b/>
        </w:rPr>
        <w:t xml:space="preserve"> – Will – Henry Knight</w:t>
      </w:r>
      <w:r>
        <w:rPr>
          <w:b/>
        </w:rPr>
        <w:t>, Shipwright</w:t>
      </w:r>
      <w:r>
        <w:t xml:space="preserve"> – St Olave’s parish; To sister, Margarett Knight who is servant to Mistress Chreke of St </w:t>
      </w:r>
      <w:r>
        <w:lastRenderedPageBreak/>
        <w:t>Olave’s parish, 6 pounds; to father, Gabriel Knight of Maidstone, Kent, 40 shillings; to brother, Gabriel Knight of Maidstone, 20 shillings; to sister Jane Wall, wife of ___ Wall of ___, 20 shillings; brother Edward Knight of Maidstone, 20 shillings; to sister Elizabeth Camber, wife of Thomas Camber of ___ Essex, 20 shillings; to sister Mildred Knight of Maidstone, 20 shillings; to brother William Knight of Chatham, ship carpenter, 20 shillings; to sister Jane Moreton, the wife of William Moreton of St Olave’s, 10 pounds; to Thomas Oland of St Olave’s a suit of clothes; to William Draper, servant to William Moreton, clothing; to Annis Jenning (?), servant to William Moreton, 10 shillings; to brother-in-law, William Moreton of St Olave, cloth maker, all my lands, goods, chattels, moveable and unmoveable, together with all my bonds, bills, writings, debts and wages due me from the Company of the East India merchants or from any source whatsoever; making William Moreton sole executor. (Prerogative Court of Canterbury Wills, 1384-1858, PROB 11: Will Registers, 1624-1643, Piece 172: Pile, Quire Numbers 90-123 (1636)) (Note that Moreton is spelled several different ways within this same will: Moorton, Moreton, etc.)</w:t>
      </w:r>
    </w:p>
    <w:p w:rsidR="00270303" w:rsidRDefault="00270303" w:rsidP="00270303">
      <w:r w:rsidRPr="0055641C">
        <w:rPr>
          <w:b/>
          <w:szCs w:val="24"/>
        </w:rPr>
        <w:t>1636 – Dec 18</w:t>
      </w:r>
      <w:r w:rsidR="00930B36">
        <w:rPr>
          <w:b/>
          <w:szCs w:val="24"/>
        </w:rPr>
        <w:t xml:space="preserve"> – UK </w:t>
      </w:r>
      <w:r w:rsidRPr="0055641C">
        <w:rPr>
          <w:b/>
          <w:szCs w:val="24"/>
          <w:u w:val="single"/>
        </w:rPr>
        <w:t>Kent New Romney</w:t>
      </w:r>
      <w:r w:rsidRPr="0055641C">
        <w:rPr>
          <w:b/>
          <w:szCs w:val="24"/>
        </w:rPr>
        <w:t xml:space="preserve"> </w:t>
      </w:r>
      <w:r w:rsidR="007A089D">
        <w:rPr>
          <w:b/>
          <w:szCs w:val="24"/>
        </w:rPr>
        <w:t>– Birth/Bap –</w:t>
      </w:r>
      <w:r w:rsidRPr="0055641C">
        <w:rPr>
          <w:b/>
          <w:szCs w:val="24"/>
        </w:rPr>
        <w:t xml:space="preserve"> Thomas Knight</w:t>
      </w:r>
      <w:r w:rsidRPr="00BC4DE8">
        <w:rPr>
          <w:szCs w:val="24"/>
        </w:rPr>
        <w:t xml:space="preserve"> </w:t>
      </w:r>
      <w:r>
        <w:rPr>
          <w:szCs w:val="24"/>
        </w:rPr>
        <w:t xml:space="preserve">- </w:t>
      </w:r>
      <w:r w:rsidRPr="00BC4DE8">
        <w:rPr>
          <w:szCs w:val="24"/>
        </w:rPr>
        <w:t>s/o John &amp; Amye</w:t>
      </w:r>
      <w:r>
        <w:rPr>
          <w:szCs w:val="24"/>
        </w:rPr>
        <w:t xml:space="preserve"> (Tyler)</w:t>
      </w:r>
    </w:p>
    <w:p w:rsidR="00270303" w:rsidRDefault="00270303" w:rsidP="00270303">
      <w:r w:rsidRPr="00A8355A">
        <w:rPr>
          <w:b/>
        </w:rPr>
        <w:t>1636</w:t>
      </w:r>
      <w:r w:rsidR="00930B36">
        <w:rPr>
          <w:b/>
        </w:rPr>
        <w:t xml:space="preserve"> – UK </w:t>
      </w:r>
      <w:r w:rsidRPr="00A8355A">
        <w:rPr>
          <w:b/>
          <w:u w:val="single"/>
        </w:rPr>
        <w:t>Essex Wix</w:t>
      </w:r>
      <w:r w:rsidRPr="00A8355A">
        <w:rPr>
          <w:b/>
        </w:rPr>
        <w:t xml:space="preserve"> – </w:t>
      </w:r>
      <w:r>
        <w:rPr>
          <w:b/>
        </w:rPr>
        <w:t>Chancery</w:t>
      </w:r>
      <w:r w:rsidRPr="00A8355A">
        <w:rPr>
          <w:b/>
        </w:rPr>
        <w:t xml:space="preserve"> – John Knight</w:t>
      </w:r>
      <w:r>
        <w:t xml:space="preserve"> - Knight v Harwood.  Plaintiffs: John Knight of Wix, Essex.  Defendants: Silvanus Knight, Prudence Harwood, widow and George Purchas.  Document type: bill and two answers. (National Archives, Kew England, Ref: </w:t>
      </w:r>
      <w:r w:rsidRPr="00A8355A">
        <w:t>C 2/ChasI/K16/57</w:t>
      </w:r>
      <w:r>
        <w:t>)</w:t>
      </w:r>
    </w:p>
    <w:p w:rsidR="00270303" w:rsidRDefault="00270303" w:rsidP="00270303">
      <w:pPr>
        <w:spacing w:before="240" w:after="240"/>
      </w:pPr>
      <w:r w:rsidRPr="00A81AB9">
        <w:rPr>
          <w:b/>
        </w:rPr>
        <w:t>1636</w:t>
      </w:r>
      <w:r w:rsidR="00930B36">
        <w:rPr>
          <w:b/>
          <w:szCs w:val="24"/>
        </w:rPr>
        <w:t xml:space="preserve"> – UK </w:t>
      </w:r>
      <w:r w:rsidRPr="004824D2">
        <w:rPr>
          <w:b/>
          <w:u w:val="single"/>
        </w:rPr>
        <w:t>London</w:t>
      </w:r>
      <w:r w:rsidRPr="00A81AB9">
        <w:rPr>
          <w:b/>
        </w:rPr>
        <w:t xml:space="preserve"> - </w:t>
      </w:r>
      <w:r>
        <w:rPr>
          <w:b/>
        </w:rPr>
        <w:t>Chancery</w:t>
      </w:r>
      <w:r w:rsidRPr="00A81AB9">
        <w:rPr>
          <w:b/>
        </w:rPr>
        <w:t xml:space="preserve"> – Knight vs Knight</w:t>
      </w:r>
      <w:r>
        <w:t xml:space="preserve"> - Plaintiffs: Alice Knight, widow, William Knight, John Knight, Elizabeth Knight, Ann Knight, Susan Knight and Alice Knight. Defendants: Richard Knight, gent and Thomas Knight, gent. (National Archives, Kew England, Ref: </w:t>
      </w:r>
      <w:r w:rsidRPr="00A81AB9">
        <w:t>C 2/ChasI/K26/119</w:t>
      </w:r>
      <w:r>
        <w:t>)</w:t>
      </w:r>
    </w:p>
    <w:p w:rsidR="001470B7" w:rsidRPr="00221369" w:rsidRDefault="001470B7" w:rsidP="001470B7">
      <w:pPr>
        <w:spacing w:before="240" w:after="240"/>
      </w:pPr>
      <w:r w:rsidRPr="000243F8">
        <w:rPr>
          <w:b/>
        </w:rPr>
        <w:t xml:space="preserve">1637 </w:t>
      </w:r>
      <w:r w:rsidRPr="00283775">
        <w:t>-</w:t>
      </w:r>
      <w:r w:rsidRPr="000243F8">
        <w:rPr>
          <w:b/>
          <w:u w:val="single"/>
        </w:rPr>
        <w:t xml:space="preserve"> </w:t>
      </w:r>
      <w:r w:rsidRPr="000243F8">
        <w:rPr>
          <w:b/>
          <w:szCs w:val="24"/>
          <w:u w:val="single"/>
        </w:rPr>
        <w:t>Lower Norfolk County</w:t>
      </w:r>
      <w:r w:rsidRPr="000243F8">
        <w:rPr>
          <w:szCs w:val="24"/>
        </w:rPr>
        <w:t xml:space="preserve"> was established in 1637 from </w:t>
      </w:r>
      <w:r w:rsidRPr="000243F8">
        <w:rPr>
          <w:b/>
          <w:szCs w:val="24"/>
        </w:rPr>
        <w:t>New Norfolk County</w:t>
      </w:r>
      <w:r w:rsidRPr="000243F8">
        <w:rPr>
          <w:szCs w:val="24"/>
        </w:rPr>
        <w:t>. It was abolished in 1691. Records can be found in the City of Chesapeake.</w:t>
      </w:r>
    </w:p>
    <w:p w:rsidR="001470B7" w:rsidRPr="00221369" w:rsidRDefault="001470B7" w:rsidP="001470B7">
      <w:pPr>
        <w:spacing w:before="240" w:after="240"/>
      </w:pPr>
      <w:r w:rsidRPr="000243F8">
        <w:rPr>
          <w:b/>
        </w:rPr>
        <w:t xml:space="preserve">1637 </w:t>
      </w:r>
      <w:r w:rsidRPr="00221369">
        <w:t>-</w:t>
      </w:r>
      <w:r>
        <w:t xml:space="preserve"> </w:t>
      </w:r>
      <w:r w:rsidRPr="000243F8">
        <w:rPr>
          <w:b/>
          <w:bCs/>
          <w:szCs w:val="24"/>
          <w:u w:val="single"/>
        </w:rPr>
        <w:t>Upper Norfolk County</w:t>
      </w:r>
      <w:r w:rsidRPr="000243F8">
        <w:rPr>
          <w:szCs w:val="24"/>
        </w:rPr>
        <w:t xml:space="preserve"> was established in 1637 from New Norfolk County. It was renamed to </w:t>
      </w:r>
      <w:r w:rsidRPr="000243F8">
        <w:rPr>
          <w:b/>
          <w:bCs/>
          <w:szCs w:val="24"/>
        </w:rPr>
        <w:t>Nansemond County</w:t>
      </w:r>
      <w:r w:rsidRPr="000243F8">
        <w:rPr>
          <w:szCs w:val="24"/>
        </w:rPr>
        <w:t xml:space="preserve"> in 1646.</w:t>
      </w:r>
      <w:r>
        <w:rPr>
          <w:szCs w:val="24"/>
        </w:rPr>
        <w:t xml:space="preserve"> </w:t>
      </w:r>
      <w:r w:rsidRPr="00642400">
        <w:rPr>
          <w:szCs w:val="24"/>
        </w:rPr>
        <w:t xml:space="preserve">Under the Virginia Company of London, in 1619, the area which became Nansemond County was included in Elizabeth City County. </w:t>
      </w:r>
    </w:p>
    <w:p w:rsidR="001470B7" w:rsidRDefault="00270303" w:rsidP="001470B7">
      <w:pPr>
        <w:spacing w:before="240" w:after="240"/>
        <w:rPr>
          <w:szCs w:val="24"/>
        </w:rPr>
      </w:pPr>
      <w:r>
        <w:rPr>
          <w:b/>
        </w:rPr>
        <w:t xml:space="preserve">1637 </w:t>
      </w:r>
      <w:r w:rsidRPr="00221369">
        <w:t>-</w:t>
      </w:r>
      <w:r>
        <w:t xml:space="preserve"> </w:t>
      </w:r>
      <w:r w:rsidRPr="00426B6F">
        <w:rPr>
          <w:b/>
          <w:szCs w:val="24"/>
          <w:u w:val="single"/>
        </w:rPr>
        <w:t>Isle of Wight County</w:t>
      </w:r>
      <w:r w:rsidRPr="00426B6F">
        <w:rPr>
          <w:szCs w:val="24"/>
        </w:rPr>
        <w:t xml:space="preserve"> is the new name of former</w:t>
      </w:r>
      <w:r w:rsidRPr="00426B6F">
        <w:rPr>
          <w:b/>
          <w:bCs/>
          <w:szCs w:val="24"/>
        </w:rPr>
        <w:t>Warrosquyoake County</w:t>
      </w:r>
      <w:r>
        <w:rPr>
          <w:szCs w:val="24"/>
        </w:rPr>
        <w:t>.</w:t>
      </w:r>
    </w:p>
    <w:p w:rsidR="00270303" w:rsidRDefault="00270303" w:rsidP="00270303">
      <w:pPr>
        <w:rPr>
          <w:szCs w:val="24"/>
        </w:rPr>
      </w:pPr>
      <w:r w:rsidRPr="0055641C">
        <w:rPr>
          <w:b/>
          <w:szCs w:val="24"/>
        </w:rPr>
        <w:t>1637 – Jan 28</w:t>
      </w:r>
      <w:r w:rsidR="00930B36">
        <w:rPr>
          <w:b/>
          <w:szCs w:val="24"/>
        </w:rPr>
        <w:t xml:space="preserve"> – UK </w:t>
      </w:r>
      <w:r w:rsidRPr="0055641C">
        <w:rPr>
          <w:b/>
          <w:szCs w:val="24"/>
          <w:u w:val="single"/>
        </w:rPr>
        <w:t>Kent Tenterden</w:t>
      </w:r>
      <w:r w:rsidRPr="0055641C">
        <w:rPr>
          <w:b/>
          <w:szCs w:val="24"/>
        </w:rPr>
        <w:t xml:space="preserve"> </w:t>
      </w:r>
      <w:r w:rsidR="007A089D">
        <w:rPr>
          <w:b/>
          <w:szCs w:val="24"/>
        </w:rPr>
        <w:t>– Birth/Bap –</w:t>
      </w:r>
      <w:r w:rsidRPr="0055641C">
        <w:rPr>
          <w:b/>
          <w:szCs w:val="24"/>
        </w:rPr>
        <w:t xml:space="preserve"> Anne Knight</w:t>
      </w:r>
      <w:r w:rsidRPr="00BC4DE8">
        <w:rPr>
          <w:szCs w:val="24"/>
        </w:rPr>
        <w:t xml:space="preserve"> </w:t>
      </w:r>
      <w:r>
        <w:rPr>
          <w:szCs w:val="24"/>
        </w:rPr>
        <w:t xml:space="preserve">- </w:t>
      </w:r>
      <w:r w:rsidRPr="00BC4DE8">
        <w:rPr>
          <w:szCs w:val="24"/>
        </w:rPr>
        <w:t>d/o Thomas &amp; Jane</w:t>
      </w:r>
      <w:r>
        <w:rPr>
          <w:szCs w:val="24"/>
        </w:rPr>
        <w:t xml:space="preserve"> (Tyler)</w:t>
      </w:r>
    </w:p>
    <w:p w:rsidR="00270303" w:rsidRDefault="00270303" w:rsidP="00270303">
      <w:pPr>
        <w:rPr>
          <w:szCs w:val="24"/>
        </w:rPr>
      </w:pPr>
      <w:r w:rsidRPr="00E11CF4">
        <w:rPr>
          <w:b/>
          <w:szCs w:val="24"/>
        </w:rPr>
        <w:t xml:space="preserve">1637 – </w:t>
      </w:r>
      <w:r>
        <w:rPr>
          <w:b/>
          <w:szCs w:val="24"/>
        </w:rPr>
        <w:t>Feb 18</w:t>
      </w:r>
      <w:r w:rsidR="00930B36">
        <w:rPr>
          <w:b/>
          <w:szCs w:val="24"/>
        </w:rPr>
        <w:t xml:space="preserve"> – UK </w:t>
      </w:r>
      <w:r w:rsidRPr="00E11CF4">
        <w:rPr>
          <w:b/>
          <w:szCs w:val="24"/>
          <w:u w:val="single"/>
        </w:rPr>
        <w:t>Wiltshire West Knoyle</w:t>
      </w:r>
      <w:r w:rsidRPr="00E11CF4">
        <w:rPr>
          <w:b/>
          <w:szCs w:val="24"/>
        </w:rPr>
        <w:t xml:space="preserve"> – Bur – Christopher Knight</w:t>
      </w:r>
      <w:r>
        <w:rPr>
          <w:szCs w:val="24"/>
        </w:rPr>
        <w:t>. (London Met Arch)</w:t>
      </w:r>
    </w:p>
    <w:p w:rsidR="002412A4" w:rsidRDefault="002412A4" w:rsidP="00270303">
      <w:pPr>
        <w:rPr>
          <w:szCs w:val="24"/>
        </w:rPr>
      </w:pPr>
      <w:r w:rsidRPr="002412A4">
        <w:rPr>
          <w:b/>
          <w:szCs w:val="24"/>
        </w:rPr>
        <w:t xml:space="preserve">1637 – Mar 8 – </w:t>
      </w:r>
      <w:r w:rsidRPr="002412A4">
        <w:rPr>
          <w:b/>
          <w:szCs w:val="24"/>
          <w:u w:val="single"/>
        </w:rPr>
        <w:t>UK London St Bride</w:t>
      </w:r>
      <w:r w:rsidRPr="002412A4">
        <w:rPr>
          <w:b/>
          <w:szCs w:val="24"/>
        </w:rPr>
        <w:t xml:space="preserve"> – Birth/Bap – Barbery Coleman</w:t>
      </w:r>
      <w:r>
        <w:rPr>
          <w:szCs w:val="24"/>
        </w:rPr>
        <w:t xml:space="preserve"> (Colman), Father Anthony Coleman, mother: Ann.</w:t>
      </w:r>
    </w:p>
    <w:p w:rsidR="00270303" w:rsidRDefault="00270303" w:rsidP="00270303">
      <w:pPr>
        <w:rPr>
          <w:szCs w:val="24"/>
        </w:rPr>
      </w:pPr>
      <w:r w:rsidRPr="0055641C">
        <w:rPr>
          <w:b/>
          <w:szCs w:val="24"/>
        </w:rPr>
        <w:t>1637 – Mar 12</w:t>
      </w:r>
      <w:r w:rsidR="00930B36">
        <w:rPr>
          <w:b/>
          <w:szCs w:val="24"/>
        </w:rPr>
        <w:t xml:space="preserve"> – UK </w:t>
      </w:r>
      <w:r w:rsidRPr="0055641C">
        <w:rPr>
          <w:b/>
          <w:szCs w:val="24"/>
          <w:u w:val="single"/>
        </w:rPr>
        <w:t>London St Bride</w:t>
      </w:r>
      <w:r w:rsidRPr="0055641C">
        <w:rPr>
          <w:b/>
          <w:szCs w:val="24"/>
        </w:rPr>
        <w:t xml:space="preserve"> </w:t>
      </w:r>
      <w:r w:rsidR="007A089D">
        <w:rPr>
          <w:b/>
          <w:szCs w:val="24"/>
        </w:rPr>
        <w:t>– Birth/Bap –</w:t>
      </w:r>
      <w:r w:rsidRPr="0055641C">
        <w:rPr>
          <w:b/>
          <w:szCs w:val="24"/>
        </w:rPr>
        <w:t xml:space="preserve"> Stephen Knight</w:t>
      </w:r>
      <w:r>
        <w:rPr>
          <w:b/>
          <w:szCs w:val="24"/>
        </w:rPr>
        <w:t>, twin</w:t>
      </w:r>
      <w:r w:rsidRPr="00BC4DE8">
        <w:rPr>
          <w:szCs w:val="24"/>
        </w:rPr>
        <w:t xml:space="preserve"> </w:t>
      </w:r>
      <w:r>
        <w:rPr>
          <w:szCs w:val="24"/>
        </w:rPr>
        <w:t xml:space="preserve">- </w:t>
      </w:r>
      <w:r w:rsidRPr="00BC4DE8">
        <w:rPr>
          <w:szCs w:val="24"/>
        </w:rPr>
        <w:t>s/o Arthur &amp; Ursula</w:t>
      </w:r>
    </w:p>
    <w:p w:rsidR="00270303" w:rsidRDefault="00270303" w:rsidP="00270303">
      <w:pPr>
        <w:rPr>
          <w:szCs w:val="24"/>
        </w:rPr>
      </w:pPr>
      <w:r w:rsidRPr="0055641C">
        <w:rPr>
          <w:b/>
          <w:szCs w:val="24"/>
        </w:rPr>
        <w:t>1637 – Mar 12</w:t>
      </w:r>
      <w:r w:rsidR="00930B36">
        <w:rPr>
          <w:b/>
          <w:szCs w:val="24"/>
        </w:rPr>
        <w:t xml:space="preserve"> – UK </w:t>
      </w:r>
      <w:r w:rsidRPr="0055641C">
        <w:rPr>
          <w:b/>
          <w:szCs w:val="24"/>
          <w:u w:val="single"/>
        </w:rPr>
        <w:t>London St Bride</w:t>
      </w:r>
      <w:r w:rsidRPr="0055641C">
        <w:rPr>
          <w:b/>
          <w:szCs w:val="24"/>
        </w:rPr>
        <w:t xml:space="preserve"> </w:t>
      </w:r>
      <w:r w:rsidR="007A089D">
        <w:rPr>
          <w:b/>
          <w:szCs w:val="24"/>
        </w:rPr>
        <w:t>– Birth/Bap –</w:t>
      </w:r>
      <w:r w:rsidRPr="0055641C">
        <w:rPr>
          <w:b/>
          <w:szCs w:val="24"/>
        </w:rPr>
        <w:t xml:space="preserve"> Salter Knight</w:t>
      </w:r>
      <w:r>
        <w:rPr>
          <w:b/>
          <w:szCs w:val="24"/>
        </w:rPr>
        <w:t>, twin</w:t>
      </w:r>
      <w:r w:rsidRPr="00BC4DE8">
        <w:rPr>
          <w:szCs w:val="24"/>
        </w:rPr>
        <w:t xml:space="preserve"> s/o Arthur &amp; Ursula</w:t>
      </w:r>
    </w:p>
    <w:p w:rsidR="00270303" w:rsidRDefault="00270303" w:rsidP="00270303">
      <w:r w:rsidRPr="000A74D9">
        <w:rPr>
          <w:b/>
          <w:szCs w:val="24"/>
        </w:rPr>
        <w:lastRenderedPageBreak/>
        <w:t>1637 – Mar 26</w:t>
      </w:r>
      <w:r w:rsidR="00930B36">
        <w:rPr>
          <w:b/>
          <w:szCs w:val="24"/>
        </w:rPr>
        <w:t xml:space="preserve"> – UK </w:t>
      </w:r>
      <w:r w:rsidRPr="000A74D9">
        <w:rPr>
          <w:b/>
          <w:szCs w:val="24"/>
          <w:u w:val="single"/>
        </w:rPr>
        <w:t>Norfolk Whitwell</w:t>
      </w:r>
      <w:r w:rsidRPr="000A74D9">
        <w:rPr>
          <w:b/>
          <w:szCs w:val="24"/>
        </w:rPr>
        <w:t xml:space="preserve"> </w:t>
      </w:r>
      <w:r w:rsidR="007A089D">
        <w:rPr>
          <w:b/>
          <w:szCs w:val="24"/>
        </w:rPr>
        <w:t>– Birth/Bap –</w:t>
      </w:r>
      <w:r w:rsidRPr="000A74D9">
        <w:rPr>
          <w:b/>
          <w:szCs w:val="24"/>
        </w:rPr>
        <w:t xml:space="preserve"> Christopher Knights</w:t>
      </w:r>
      <w:r>
        <w:rPr>
          <w:szCs w:val="24"/>
        </w:rPr>
        <w:t xml:space="preserve"> – s/o John Knights</w:t>
      </w:r>
    </w:p>
    <w:p w:rsidR="00270303" w:rsidRDefault="00270303" w:rsidP="00270303">
      <w:r w:rsidRPr="00C97592">
        <w:rPr>
          <w:b/>
        </w:rPr>
        <w:t>1637 – May 16</w:t>
      </w:r>
      <w:r w:rsidR="00930B36">
        <w:rPr>
          <w:b/>
        </w:rPr>
        <w:t xml:space="preserve"> – UK </w:t>
      </w:r>
      <w:r w:rsidRPr="00C97592">
        <w:rPr>
          <w:b/>
          <w:u w:val="single"/>
        </w:rPr>
        <w:t>Hertfordshire Coddington</w:t>
      </w:r>
      <w:r w:rsidRPr="00C97592">
        <w:rPr>
          <w:b/>
        </w:rPr>
        <w:t xml:space="preserve"> – Will – Henry Knight</w:t>
      </w:r>
      <w:r>
        <w:rPr>
          <w:b/>
        </w:rPr>
        <w:t>, Yeoman</w:t>
      </w:r>
      <w:r>
        <w:t xml:space="preserve"> – To Anna Allynde… my late servant, 10 pounds; to cousin and goddaughter, Jane Hales, 5 pounds; to my cousin Ann Rickette, the daughter of my cousin William Rickette, 5 pounds, featherbed and all that belongs to it and one brass candlestick and one pewter flagon; to William Rickette the younger, 5 pounds, one brass pot and brass pan and one iron ___ which belongs to the said pan; to cousin Katherine Rickett, 10 pounds; the rest of my goods and chattels to William Rickette the Elder and he to be executor; Robert Williams of Coddington to be overseer. ( PROB 11: Will Registers, 1624-1643, Piece 174: Goare, Quire Numbers 59-118 (1637), </w:t>
      </w:r>
      <w:r w:rsidRPr="00197F6A">
        <w:t>Prerogative Court of Canterbury Wills, 1384-1858</w:t>
      </w:r>
      <w:r>
        <w:t>)</w:t>
      </w:r>
    </w:p>
    <w:p w:rsidR="00270303" w:rsidRDefault="00D2045A" w:rsidP="00270303">
      <w:r w:rsidRPr="00D2045A">
        <w:rPr>
          <w:b/>
        </w:rPr>
        <w:t xml:space="preserve">1637 – May 19 – </w:t>
      </w:r>
      <w:r w:rsidRPr="00D2045A">
        <w:rPr>
          <w:b/>
          <w:u w:val="single"/>
        </w:rPr>
        <w:t>VA Upper New Norfolk</w:t>
      </w:r>
      <w:r w:rsidRPr="00D2045A">
        <w:rPr>
          <w:b/>
        </w:rPr>
        <w:t xml:space="preserve"> – Admin – Thomas Hampton</w:t>
      </w:r>
      <w:r>
        <w:t xml:space="preserve">, Clerke – Land patent for 300 acs. Ely. upon Nansamund Riv., W. into the woods. S. upon land of Thomas Hampton &amp; Nly. downward the sd. Rov. Trans. of 6 pers: John Bagworth, Edward Dudley, </w:t>
      </w:r>
      <w:r w:rsidRPr="00D2045A">
        <w:rPr>
          <w:b/>
        </w:rPr>
        <w:t>John Bass</w:t>
      </w:r>
      <w:r>
        <w:t>, Thomas Hampton, John Browne, Richard Egleston. (Nugent I, p. 57)</w:t>
      </w:r>
    </w:p>
    <w:p w:rsidR="00270303" w:rsidRDefault="00270303" w:rsidP="00270303">
      <w:pPr>
        <w:spacing w:before="240" w:after="240"/>
      </w:pPr>
      <w:r w:rsidRPr="0055641C">
        <w:rPr>
          <w:b/>
        </w:rPr>
        <w:t>1637 – May 31</w:t>
      </w:r>
      <w:r w:rsidR="00930B36">
        <w:rPr>
          <w:b/>
        </w:rPr>
        <w:t xml:space="preserve"> – UK </w:t>
      </w:r>
      <w:r w:rsidRPr="0055641C">
        <w:rPr>
          <w:b/>
          <w:u w:val="single"/>
        </w:rPr>
        <w:t>London Stepney</w:t>
      </w:r>
      <w:r w:rsidRPr="0055641C">
        <w:rPr>
          <w:b/>
        </w:rPr>
        <w:t xml:space="preserve"> </w:t>
      </w:r>
      <w:r w:rsidR="007A089D">
        <w:rPr>
          <w:b/>
        </w:rPr>
        <w:t>– Birth/Bap –</w:t>
      </w:r>
      <w:r w:rsidRPr="0055641C">
        <w:rPr>
          <w:b/>
        </w:rPr>
        <w:t xml:space="preserve"> Giles Knight</w:t>
      </w:r>
      <w:r>
        <w:t xml:space="preserve"> – s/o Peter </w:t>
      </w:r>
      <w:r w:rsidR="00D410FD">
        <w:t xml:space="preserve">Knight </w:t>
      </w:r>
      <w:r>
        <w:t>of Patrcliffs mariner &amp; Elizabeth (London Met Arch)</w:t>
      </w:r>
    </w:p>
    <w:p w:rsidR="001470B7" w:rsidRDefault="00270303" w:rsidP="001470B7">
      <w:pPr>
        <w:spacing w:before="240" w:after="240"/>
      </w:pPr>
      <w:r>
        <w:rPr>
          <w:b/>
        </w:rPr>
        <w:t xml:space="preserve">1637 - Jun 11 </w:t>
      </w:r>
      <w:r>
        <w:t xml:space="preserve">– </w:t>
      </w:r>
      <w:r>
        <w:rPr>
          <w:b/>
          <w:u w:val="single"/>
        </w:rPr>
        <w:t xml:space="preserve">VA </w:t>
      </w:r>
      <w:r w:rsidRPr="00B60E32">
        <w:rPr>
          <w:b/>
          <w:u w:val="single"/>
        </w:rPr>
        <w:t>Henrico</w:t>
      </w:r>
      <w:r w:rsidRPr="00667CCB">
        <w:rPr>
          <w:b/>
        </w:rPr>
        <w:t xml:space="preserve"> – </w:t>
      </w:r>
      <w:r w:rsidR="00667CCB" w:rsidRPr="00667CCB">
        <w:rPr>
          <w:b/>
        </w:rPr>
        <w:t>Admin - William Farrar</w:t>
      </w:r>
      <w:r w:rsidR="00667CCB">
        <w:t xml:space="preserve">  - </w:t>
      </w:r>
      <w:r>
        <w:t xml:space="preserve"> sonne &amp; heire to William Farrar, late of Henrico, dec’d., 2000 acs. … Trans at his owne costs of 40 pers.” Including Richard Johnson, John Hughes (Hues), W</w:t>
      </w:r>
      <w:r w:rsidR="00667CCB">
        <w:t>illia</w:t>
      </w:r>
      <w:r>
        <w:t xml:space="preserve">m Thomas, William Richardson, </w:t>
      </w:r>
      <w:r w:rsidRPr="00BE6760">
        <w:t>Robert Coleman</w:t>
      </w:r>
      <w:r>
        <w:t>. (Foley 1983, p. 6)</w:t>
      </w:r>
      <w:r w:rsidR="001470B7">
        <w:t xml:space="preserve"> </w:t>
      </w:r>
    </w:p>
    <w:p w:rsidR="00270303" w:rsidRDefault="00270303" w:rsidP="00D45369">
      <w:pPr>
        <w:rPr>
          <w:b/>
        </w:rPr>
      </w:pPr>
      <w:r w:rsidRPr="0055641C">
        <w:rPr>
          <w:b/>
        </w:rPr>
        <w:t>1637 – Jun 27</w:t>
      </w:r>
      <w:r w:rsidR="00930B36">
        <w:rPr>
          <w:b/>
        </w:rPr>
        <w:t xml:space="preserve"> – UK </w:t>
      </w:r>
      <w:r w:rsidRPr="0055641C">
        <w:rPr>
          <w:b/>
          <w:u w:val="single"/>
        </w:rPr>
        <w:t>Kent Lympne</w:t>
      </w:r>
      <w:r w:rsidRPr="0055641C">
        <w:rPr>
          <w:b/>
        </w:rPr>
        <w:t xml:space="preserve"> – Bur – Peter Knight</w:t>
      </w:r>
      <w:r>
        <w:rPr>
          <w:b/>
        </w:rPr>
        <w:t xml:space="preserve"> </w:t>
      </w:r>
      <w:r w:rsidRPr="000056FB">
        <w:t>(Tyler)</w:t>
      </w:r>
    </w:p>
    <w:p w:rsidR="00270303" w:rsidRDefault="00270303" w:rsidP="00270303">
      <w:r>
        <w:rPr>
          <w:b/>
        </w:rPr>
        <w:t>1637 – Jul 9</w:t>
      </w:r>
      <w:r w:rsidR="00930B36">
        <w:rPr>
          <w:b/>
        </w:rPr>
        <w:t xml:space="preserve"> – UK </w:t>
      </w:r>
      <w:r w:rsidRPr="000056FB">
        <w:rPr>
          <w:b/>
          <w:u w:val="single"/>
        </w:rPr>
        <w:t>Kent Tenterden</w:t>
      </w:r>
      <w:r>
        <w:rPr>
          <w:b/>
        </w:rPr>
        <w:t xml:space="preserve"> </w:t>
      </w:r>
      <w:r w:rsidR="007A089D">
        <w:rPr>
          <w:b/>
        </w:rPr>
        <w:t>– Birth/Bap –</w:t>
      </w:r>
      <w:r>
        <w:rPr>
          <w:b/>
        </w:rPr>
        <w:t xml:space="preserve"> Anthony Knight</w:t>
      </w:r>
      <w:r w:rsidRPr="000056FB">
        <w:t xml:space="preserve"> – s/o Nicholas &amp; Mary (Tyler)</w:t>
      </w:r>
    </w:p>
    <w:p w:rsidR="00270303" w:rsidRDefault="00270303" w:rsidP="00D45369">
      <w:r w:rsidRPr="00DE3213">
        <w:rPr>
          <w:b/>
        </w:rPr>
        <w:t>1637 – Aug 11</w:t>
      </w:r>
      <w:r w:rsidR="00930B36">
        <w:rPr>
          <w:b/>
        </w:rPr>
        <w:t xml:space="preserve"> – UK </w:t>
      </w:r>
      <w:r w:rsidRPr="00DE3213">
        <w:rPr>
          <w:b/>
          <w:u w:val="single"/>
        </w:rPr>
        <w:t>Surrey Battersey</w:t>
      </w:r>
      <w:r w:rsidRPr="00DE3213">
        <w:rPr>
          <w:b/>
        </w:rPr>
        <w:t xml:space="preserve"> – Will </w:t>
      </w:r>
      <w:r>
        <w:rPr>
          <w:b/>
        </w:rPr>
        <w:t xml:space="preserve">- </w:t>
      </w:r>
      <w:r w:rsidRPr="00DE3213">
        <w:rPr>
          <w:b/>
        </w:rPr>
        <w:t>Richard Knight</w:t>
      </w:r>
      <w:r>
        <w:rPr>
          <w:b/>
        </w:rPr>
        <w:t>, Yeoman</w:t>
      </w:r>
      <w:r>
        <w:t xml:space="preserve"> – 12 pounds for funeral expenses including entertainment of those friends and neighbors who attend; to the poor of the parish, 3 pounds to be distributed on the day of funeral;  to daughter Marie Webb, wife of John Webb of Guildford, clothier, 53 pounds 10 shillings; if daughter dies, to grandson, John Webb to be paid to his father who must sign a bond for 100 pounds to guarantee grandchild gets the funds at age 21; to grandchildren Anne Boswell and Francis Boswell, daughters of daughter Anne Boswell and her husband Andrew Boswell of Battersey, 44 pounds apiece at age 21; funds to be put out to interest at the rate of 7 pounds per 100 per annum until that time;  to son-in-law John Spencer of Battersey, 10 shillings; to his wife, daughter Elizabeth, 10 shillings; to grandchild Thomas Spencer, 20 pounds to be put in the hands of his godfather, Thomas Taylor of Battersey, to be put out to interest at the rate of 7 pounds per 100 per annum; if Thomas Spencer dies, money to go equally to his siblings; to daughter Pandora Knight, 20 pounds; residue of estate to Anne and Andrew Boswell and he to be executor; to minister, 20 shillings to preach funeral sermon; John Spencer, Yeoman of his Majesty’s Chamber owes 200 pounds by bond to testator; he is to pay 150 pounds to Elizabeth, Maria and Joane, the 3 daughters of John Spencer; my executor to take special care of the bond and get the said money for the children; wants grandson John Spencer, nephew Nicholas Wood, William Wood and Thomas Taylor the younger to be funeral bearers and 10 shillings apiece to them. </w:t>
      </w:r>
      <w:r>
        <w:lastRenderedPageBreak/>
        <w:t xml:space="preserve">(Prerogative Court of Canterbury Wills, 1384-1858, PROB 11: Will Registers, 1624-1643, Piece 174: Goare, Quire Numbers 59-118 (1637)) </w:t>
      </w:r>
    </w:p>
    <w:p w:rsidR="001470B7" w:rsidRDefault="00270303" w:rsidP="001470B7">
      <w:pPr>
        <w:spacing w:before="240" w:after="240"/>
      </w:pPr>
      <w:r>
        <w:rPr>
          <w:b/>
        </w:rPr>
        <w:t xml:space="preserve">1637 - Aug 14 </w:t>
      </w:r>
      <w:r>
        <w:t xml:space="preserve">– </w:t>
      </w:r>
      <w:r>
        <w:rPr>
          <w:b/>
          <w:u w:val="single"/>
        </w:rPr>
        <w:t xml:space="preserve">VA </w:t>
      </w:r>
      <w:r w:rsidRPr="00B60E32">
        <w:rPr>
          <w:b/>
          <w:u w:val="single"/>
        </w:rPr>
        <w:t xml:space="preserve">Charles </w:t>
      </w:r>
      <w:r>
        <w:rPr>
          <w:b/>
          <w:u w:val="single"/>
        </w:rPr>
        <w:t>City</w:t>
      </w:r>
      <w:r w:rsidRPr="00667CCB">
        <w:rPr>
          <w:b/>
        </w:rPr>
        <w:t xml:space="preserve"> – </w:t>
      </w:r>
      <w:r w:rsidR="00667CCB" w:rsidRPr="00667CCB">
        <w:rPr>
          <w:b/>
        </w:rPr>
        <w:t xml:space="preserve">Admin - </w:t>
      </w:r>
      <w:r w:rsidRPr="00667CCB">
        <w:rPr>
          <w:b/>
        </w:rPr>
        <w:t>Christopher Stokes</w:t>
      </w:r>
      <w:r>
        <w:t xml:space="preserve"> </w:t>
      </w:r>
      <w:r w:rsidR="00667CCB">
        <w:t xml:space="preserve">– Land </w:t>
      </w:r>
      <w:r>
        <w:t xml:space="preserve">patent for 400 acres, due for his own pers. Adv., the adv. Of his wife, Elizabeth Stokes &amp; 4 children: Christopher Stokes, William Stokes, Henry Stokes &amp; Elizabeth Stokes.  (Nugent I, p. 76) </w:t>
      </w:r>
    </w:p>
    <w:p w:rsidR="001470B7" w:rsidRDefault="00270303" w:rsidP="001470B7">
      <w:pPr>
        <w:spacing w:before="240" w:after="240"/>
      </w:pPr>
      <w:r>
        <w:rPr>
          <w:b/>
        </w:rPr>
        <w:t xml:space="preserve">1637 - Aug 17 </w:t>
      </w:r>
      <w:r>
        <w:t xml:space="preserve">– </w:t>
      </w:r>
      <w:r>
        <w:rPr>
          <w:b/>
          <w:u w:val="single"/>
        </w:rPr>
        <w:t xml:space="preserve">VA </w:t>
      </w:r>
      <w:r w:rsidRPr="00C17372">
        <w:rPr>
          <w:b/>
          <w:u w:val="single"/>
        </w:rPr>
        <w:t>Henrico</w:t>
      </w:r>
      <w:r>
        <w:t xml:space="preserve"> – Elizabeth Packer/Parker, “widdowe”, patents 950 acres “Due in right of her late husband Serjant William Sharpe &amp; Thomas Packer, whoe at their own costs &amp; charges trans. 19 pers.” Including John Thomas, Lewis Jones, William Cooke, Edward Jones, </w:t>
      </w:r>
      <w:r w:rsidRPr="00C123B1">
        <w:rPr>
          <w:b/>
        </w:rPr>
        <w:t>Jacob Dewitt</w:t>
      </w:r>
      <w:r>
        <w:t>.  “Note: Henrico County index to Patents carried this name as Parker.” (Foley 1983, p. 7)</w:t>
      </w:r>
    </w:p>
    <w:p w:rsidR="001470B7" w:rsidRDefault="00270303" w:rsidP="001470B7">
      <w:pPr>
        <w:spacing w:before="240" w:after="240"/>
      </w:pPr>
      <w:r>
        <w:rPr>
          <w:b/>
        </w:rPr>
        <w:t xml:space="preserve">1637 - Sep 10 – </w:t>
      </w:r>
      <w:r w:rsidRPr="00270ABF">
        <w:rPr>
          <w:b/>
          <w:u w:val="single"/>
        </w:rPr>
        <w:t>VA</w:t>
      </w:r>
      <w:r>
        <w:rPr>
          <w:b/>
          <w:u w:val="single"/>
        </w:rPr>
        <w:t xml:space="preserve"> </w:t>
      </w:r>
      <w:r w:rsidRPr="00270ABF">
        <w:rPr>
          <w:b/>
          <w:u w:val="single"/>
        </w:rPr>
        <w:t>Isle of Wight</w:t>
      </w:r>
      <w:r w:rsidRPr="00F862D1">
        <w:rPr>
          <w:b/>
        </w:rPr>
        <w:t xml:space="preserve"> – </w:t>
      </w:r>
      <w:r w:rsidR="00D72EED" w:rsidRPr="00F862D1">
        <w:rPr>
          <w:b/>
        </w:rPr>
        <w:t xml:space="preserve">Admin - </w:t>
      </w:r>
      <w:r w:rsidRPr="00F862D1">
        <w:rPr>
          <w:b/>
        </w:rPr>
        <w:t>Arthur Smith</w:t>
      </w:r>
      <w:r>
        <w:t xml:space="preserve"> </w:t>
      </w:r>
      <w:r w:rsidR="00D72EED">
        <w:t xml:space="preserve">– Land </w:t>
      </w:r>
      <w:r>
        <w:t>patent for 1450 acs. “Being a neck running s. E. behind Pagan shore. Trans. of 29 pers: Richard Hughes…W</w:t>
      </w:r>
      <w:r w:rsidR="008C0336">
        <w:t>illia</w:t>
      </w:r>
      <w:r>
        <w:t xml:space="preserve">m Jones, Alice Smith, Jonathan Barcroft, Jane his wife, Thomas Wilkinson, </w:t>
      </w:r>
      <w:r w:rsidRPr="008C0336">
        <w:rPr>
          <w:b/>
        </w:rPr>
        <w:t>Thomas Carter</w:t>
      </w:r>
      <w:r>
        <w:t>, Cicely Cotton… (Nugent I, pp. 82-83)</w:t>
      </w:r>
    </w:p>
    <w:p w:rsidR="00270303" w:rsidRDefault="00270303" w:rsidP="00270303">
      <w:r w:rsidRPr="0055641C">
        <w:rPr>
          <w:b/>
        </w:rPr>
        <w:t>1637 – Oct 14</w:t>
      </w:r>
      <w:r w:rsidR="00930B36">
        <w:rPr>
          <w:b/>
        </w:rPr>
        <w:t xml:space="preserve"> – </w:t>
      </w:r>
      <w:r w:rsidR="00930B36" w:rsidRPr="000F7C36">
        <w:rPr>
          <w:b/>
          <w:u w:val="single"/>
        </w:rPr>
        <w:t xml:space="preserve">UK </w:t>
      </w:r>
      <w:r w:rsidRPr="0055641C">
        <w:rPr>
          <w:b/>
          <w:u w:val="single"/>
        </w:rPr>
        <w:t>Devonshire Plymouth</w:t>
      </w:r>
      <w:r w:rsidRPr="0055641C">
        <w:rPr>
          <w:b/>
        </w:rPr>
        <w:t xml:space="preserve"> – Mar – George Knight &amp; Mary Brooking</w:t>
      </w:r>
      <w:r>
        <w:rPr>
          <w:b/>
        </w:rPr>
        <w:t xml:space="preserve"> </w:t>
      </w:r>
      <w:r w:rsidRPr="00CF0F61">
        <w:t>(London Met Arch)</w:t>
      </w:r>
    </w:p>
    <w:p w:rsidR="000F7C36" w:rsidRDefault="000F7C36" w:rsidP="00270303">
      <w:pPr>
        <w:rPr>
          <w:b/>
        </w:rPr>
      </w:pPr>
      <w:r w:rsidRPr="000F7C36">
        <w:rPr>
          <w:b/>
        </w:rPr>
        <w:t xml:space="preserve">1637 – Dec 3 – </w:t>
      </w:r>
      <w:r w:rsidRPr="000F7C36">
        <w:rPr>
          <w:b/>
          <w:u w:val="single"/>
        </w:rPr>
        <w:t>UK London</w:t>
      </w:r>
      <w:r w:rsidRPr="000F7C36">
        <w:rPr>
          <w:b/>
        </w:rPr>
        <w:t xml:space="preserve"> – Birth/Bap – Elsabeth Coleman</w:t>
      </w:r>
      <w:r>
        <w:t xml:space="preserve"> – d/o Anthony Coleman &amp; Ann (An). (St Brides Fleet Street, London.)</w:t>
      </w:r>
    </w:p>
    <w:p w:rsidR="00270303" w:rsidRDefault="00270303" w:rsidP="009E4E39">
      <w:r w:rsidRPr="0055641C">
        <w:rPr>
          <w:b/>
        </w:rPr>
        <w:t>1637 – Dec 11</w:t>
      </w:r>
      <w:r w:rsidR="00930B36">
        <w:rPr>
          <w:b/>
        </w:rPr>
        <w:t xml:space="preserve"> – </w:t>
      </w:r>
      <w:r w:rsidR="00930B36" w:rsidRPr="000F7C36">
        <w:rPr>
          <w:b/>
          <w:u w:val="single"/>
        </w:rPr>
        <w:t xml:space="preserve">UK </w:t>
      </w:r>
      <w:r w:rsidRPr="0055641C">
        <w:rPr>
          <w:b/>
          <w:u w:val="single"/>
        </w:rPr>
        <w:t>London Islington</w:t>
      </w:r>
      <w:r w:rsidRPr="0055641C">
        <w:rPr>
          <w:b/>
        </w:rPr>
        <w:t xml:space="preserve"> – Bur – Leonard Knight</w:t>
      </w:r>
      <w:r w:rsidRPr="00CF0F61">
        <w:t xml:space="preserve"> (London Met Arch)</w:t>
      </w:r>
    </w:p>
    <w:p w:rsidR="001470B7" w:rsidRDefault="001470B7" w:rsidP="001470B7">
      <w:pPr>
        <w:spacing w:before="240" w:after="240"/>
      </w:pPr>
      <w:r w:rsidRPr="000243F8">
        <w:rPr>
          <w:b/>
        </w:rPr>
        <w:t xml:space="preserve">1637 </w:t>
      </w:r>
      <w:r>
        <w:t xml:space="preserve">– </w:t>
      </w:r>
      <w:r w:rsidRPr="000243F8">
        <w:rPr>
          <w:b/>
          <w:u w:val="single"/>
        </w:rPr>
        <w:t>MD Kent Island</w:t>
      </w:r>
      <w:r w:rsidRPr="0050459F">
        <w:rPr>
          <w:b/>
        </w:rPr>
        <w:t xml:space="preserve"> – </w:t>
      </w:r>
      <w:r w:rsidR="0050459F" w:rsidRPr="0050459F">
        <w:rPr>
          <w:b/>
        </w:rPr>
        <w:t>Info</w:t>
      </w:r>
      <w:r>
        <w:t xml:space="preserve"> - An </w:t>
      </w:r>
      <w:r w:rsidRPr="00361964">
        <w:t xml:space="preserve">attorney for </w:t>
      </w:r>
      <w:r>
        <w:t xml:space="preserve">William </w:t>
      </w:r>
      <w:r w:rsidRPr="00361964">
        <w:t xml:space="preserve">Cloberry and Company, who were concerned that the revenues they were receiving from fur trading had not recouped their original investment, arrived on Kent Island. The attorney took possession of the island and bade </w:t>
      </w:r>
      <w:r>
        <w:t xml:space="preserve">William </w:t>
      </w:r>
      <w:r w:rsidRPr="00361964">
        <w:t>Claiborne return to England, where Cloberry and Company filed suit against him. The attorney then invited Maryland to take over the island by force, which it did in December 1637. By March 1638 the Maryland Assembly had declared that all of Claiborne's property within the colony now belonged to the proprietor</w:t>
      </w:r>
      <w:r>
        <w:t>. (</w:t>
      </w:r>
      <w:r w:rsidR="00667CCB">
        <w:t>Lord Baltimore</w:t>
      </w:r>
      <w:r>
        <w:t xml:space="preserve">)  At the time of the Catholic takeover, in 1637, a number of men fled to Northumberland County including Maj. Andrew Monroe, John Sturman, Francis Gray, and Thomas Youell. They “fled by night to the house of Mr. John Mottrom at Chicacoan”. ( Nathaniel Claiborne Hale, </w:t>
      </w:r>
      <w:r w:rsidRPr="000243F8">
        <w:rPr>
          <w:i/>
        </w:rPr>
        <w:t>Virginia Venturer</w:t>
      </w:r>
      <w:r>
        <w:t>, 1951)</w:t>
      </w:r>
      <w:r>
        <w:br/>
        <w:t xml:space="preserve">***Note that this is the same Kent Island purchased by Cloberry et al. These men are probably all associated with Cloberry. Cloberry and Mottrom will be associated with Capt. </w:t>
      </w:r>
      <w:r w:rsidRPr="000243F8">
        <w:rPr>
          <w:b/>
        </w:rPr>
        <w:t>Peter Knight</w:t>
      </w:r>
      <w:r>
        <w:t xml:space="preserve"> further on. </w:t>
      </w:r>
    </w:p>
    <w:p w:rsidR="00270303" w:rsidRDefault="00270303" w:rsidP="00270303">
      <w:r w:rsidRPr="0064705C">
        <w:rPr>
          <w:b/>
        </w:rPr>
        <w:t>1637</w:t>
      </w:r>
      <w:r w:rsidR="00930B36">
        <w:rPr>
          <w:b/>
        </w:rPr>
        <w:t xml:space="preserve"> – </w:t>
      </w:r>
      <w:r w:rsidR="00930B36" w:rsidRPr="000F7C36">
        <w:rPr>
          <w:b/>
          <w:u w:val="single"/>
        </w:rPr>
        <w:t xml:space="preserve">UK </w:t>
      </w:r>
      <w:r w:rsidRPr="0064705C">
        <w:rPr>
          <w:b/>
          <w:u w:val="single"/>
        </w:rPr>
        <w:t>Kent Burmarsh</w:t>
      </w:r>
      <w:r w:rsidRPr="0064705C">
        <w:rPr>
          <w:b/>
        </w:rPr>
        <w:t xml:space="preserve"> – </w:t>
      </w:r>
      <w:r>
        <w:rPr>
          <w:b/>
        </w:rPr>
        <w:t>Chancery</w:t>
      </w:r>
      <w:r w:rsidRPr="0064705C">
        <w:rPr>
          <w:b/>
        </w:rPr>
        <w:t xml:space="preserve"> – </w:t>
      </w:r>
      <w:r>
        <w:rPr>
          <w:b/>
        </w:rPr>
        <w:t>Alice</w:t>
      </w:r>
      <w:r w:rsidRPr="0064705C">
        <w:rPr>
          <w:b/>
        </w:rPr>
        <w:t xml:space="preserve"> Knight</w:t>
      </w:r>
      <w:r>
        <w:rPr>
          <w:b/>
        </w:rPr>
        <w:t>, Widow</w:t>
      </w:r>
      <w:r>
        <w:t xml:space="preserve"> - Knight v Knight.  Plaintiffs: Alice Knight, widow.  Defendants: Richard Knight, gent (executor of John Knight, deceased) and others.  Subject: accounts of sale of land in Burmarsh, Sellingde, Kent.  Document type: answer and four schedules. (National Archives, Kew England, Ref: </w:t>
      </w:r>
      <w:r w:rsidRPr="0064705C">
        <w:t>C 2/ChasI/K27/54</w:t>
      </w:r>
      <w:r>
        <w:t>)</w:t>
      </w:r>
    </w:p>
    <w:p w:rsidR="00270303" w:rsidRDefault="00270303" w:rsidP="00270303">
      <w:r w:rsidRPr="0014020F">
        <w:rPr>
          <w:b/>
        </w:rPr>
        <w:t>1637</w:t>
      </w:r>
      <w:r w:rsidR="00930B36">
        <w:rPr>
          <w:b/>
        </w:rPr>
        <w:t xml:space="preserve"> – </w:t>
      </w:r>
      <w:r w:rsidR="00930B36" w:rsidRPr="000F7C36">
        <w:rPr>
          <w:b/>
          <w:u w:val="single"/>
        </w:rPr>
        <w:t xml:space="preserve">UK </w:t>
      </w:r>
      <w:r w:rsidRPr="0014020F">
        <w:rPr>
          <w:b/>
          <w:u w:val="single"/>
        </w:rPr>
        <w:t>Worcester Radnor</w:t>
      </w:r>
      <w:r w:rsidRPr="0014020F">
        <w:rPr>
          <w:b/>
        </w:rPr>
        <w:t xml:space="preserve"> – </w:t>
      </w:r>
      <w:r>
        <w:rPr>
          <w:b/>
        </w:rPr>
        <w:t>Chancery</w:t>
      </w:r>
      <w:r w:rsidRPr="0014020F">
        <w:rPr>
          <w:b/>
        </w:rPr>
        <w:t xml:space="preserve"> – Knight vs Cave</w:t>
      </w:r>
      <w:r>
        <w:t xml:space="preserve"> - </w:t>
      </w:r>
      <w:r w:rsidRPr="0014020F">
        <w:t xml:space="preserve">Peter Knight, John Knight. v. Richard Cave: Dealings between the plaintiff Peter (defendant's apprentice, a grocer in Presteign (Radnor), and defendant, a mercer in Worcester city, in grocery </w:t>
      </w:r>
      <w:r w:rsidRPr="0014020F">
        <w:lastRenderedPageBreak/>
        <w:t>and mercery. Worcester; Radnor.</w:t>
      </w:r>
      <w:r>
        <w:t xml:space="preserve"> (National Archives, Kew England, Ref: E 134/12Chas1/Mich37)</w:t>
      </w:r>
    </w:p>
    <w:p w:rsidR="00270303" w:rsidRDefault="00270303" w:rsidP="00270303">
      <w:r w:rsidRPr="00822BC5">
        <w:rPr>
          <w:b/>
        </w:rPr>
        <w:t>1637</w:t>
      </w:r>
      <w:r w:rsidR="00930B36">
        <w:rPr>
          <w:b/>
        </w:rPr>
        <w:t xml:space="preserve"> – </w:t>
      </w:r>
      <w:r w:rsidR="00930B36" w:rsidRPr="000F7C36">
        <w:rPr>
          <w:b/>
          <w:u w:val="single"/>
        </w:rPr>
        <w:t xml:space="preserve">UK </w:t>
      </w:r>
      <w:r w:rsidRPr="00822BC5">
        <w:rPr>
          <w:b/>
          <w:u w:val="single"/>
        </w:rPr>
        <w:t>London</w:t>
      </w:r>
      <w:r w:rsidRPr="00822BC5">
        <w:rPr>
          <w:b/>
        </w:rPr>
        <w:t xml:space="preserve"> – </w:t>
      </w:r>
      <w:r>
        <w:rPr>
          <w:b/>
        </w:rPr>
        <w:t>Chancery</w:t>
      </w:r>
      <w:r w:rsidRPr="00822BC5">
        <w:rPr>
          <w:b/>
        </w:rPr>
        <w:t xml:space="preserve"> – Oliver Knight</w:t>
      </w:r>
      <w:r>
        <w:t xml:space="preserve"> - Knight v Webb.  Plaintiffs: Oliver Knight.  Defendants: David Webb, George Knight and John Knight, gent.  Document type: bill and answer. (National Archives, Kew England, Ref: </w:t>
      </w:r>
      <w:r w:rsidRPr="00822BC5">
        <w:t>C 2/ChasI/K10/3</w:t>
      </w:r>
      <w:r>
        <w:t>)</w:t>
      </w:r>
      <w:r w:rsidRPr="00822BC5">
        <w:t xml:space="preserve"> </w:t>
      </w:r>
    </w:p>
    <w:p w:rsidR="00270303" w:rsidRDefault="00270303" w:rsidP="00270303">
      <w:pPr>
        <w:rPr>
          <w:szCs w:val="24"/>
        </w:rPr>
      </w:pPr>
      <w:r w:rsidRPr="0081534B">
        <w:rPr>
          <w:b/>
        </w:rPr>
        <w:t>1638 – Feb 5</w:t>
      </w:r>
      <w:r w:rsidR="00930B36">
        <w:rPr>
          <w:b/>
        </w:rPr>
        <w:t xml:space="preserve"> – UK </w:t>
      </w:r>
      <w:r w:rsidRPr="0081534B">
        <w:rPr>
          <w:b/>
          <w:u w:val="single"/>
        </w:rPr>
        <w:t>Kent Folkstone</w:t>
      </w:r>
      <w:r w:rsidRPr="0081534B">
        <w:rPr>
          <w:b/>
        </w:rPr>
        <w:t xml:space="preserve"> </w:t>
      </w:r>
      <w:r w:rsidR="007A089D">
        <w:rPr>
          <w:b/>
        </w:rPr>
        <w:t>– Birth/Bap –</w:t>
      </w:r>
      <w:r w:rsidRPr="0081534B">
        <w:rPr>
          <w:b/>
        </w:rPr>
        <w:t xml:space="preserve"> Mary Knight</w:t>
      </w:r>
      <w:r>
        <w:t xml:space="preserve"> – d/o Thomas Knight &amp; Ellen </w:t>
      </w:r>
      <w:r>
        <w:rPr>
          <w:szCs w:val="24"/>
        </w:rPr>
        <w:t xml:space="preserve"> (Buried May 8) (Tyler)</w:t>
      </w:r>
    </w:p>
    <w:p w:rsidR="001470B7" w:rsidRDefault="001470B7" w:rsidP="001470B7">
      <w:pPr>
        <w:spacing w:before="240" w:after="240"/>
      </w:pPr>
      <w:r w:rsidRPr="00C336F4">
        <w:rPr>
          <w:b/>
        </w:rPr>
        <w:t xml:space="preserve">1638 – Feb 12 – </w:t>
      </w:r>
      <w:r w:rsidRPr="00C336F4">
        <w:rPr>
          <w:b/>
          <w:u w:val="single"/>
        </w:rPr>
        <w:t>MD</w:t>
      </w:r>
      <w:r>
        <w:rPr>
          <w:b/>
          <w:u w:val="single"/>
        </w:rPr>
        <w:t xml:space="preserve"> St Mary’s</w:t>
      </w:r>
      <w:r w:rsidRPr="00C336F4">
        <w:rPr>
          <w:b/>
        </w:rPr>
        <w:t xml:space="preserve"> – Admin – William Claiborne</w:t>
      </w:r>
      <w:r>
        <w:t xml:space="preserve"> - </w:t>
      </w:r>
      <w:r w:rsidRPr="00C336F4">
        <w:t xml:space="preserve">Grand Jury of 24 freemen including </w:t>
      </w:r>
      <w:r>
        <w:t xml:space="preserve">Francis Gray, </w:t>
      </w:r>
      <w:r w:rsidRPr="00C336F4">
        <w:t xml:space="preserve">Thomas Baldridge, Nathaniel Pope, Robert Vaughan, etc. for an inquest into William Claiborne's attack upon Capt. Thomas </w:t>
      </w:r>
      <w:r>
        <w:t>Cornwallis (</w:t>
      </w:r>
      <w:r w:rsidRPr="00C336F4">
        <w:t>Cornwaleys</w:t>
      </w:r>
      <w:r>
        <w:t>)</w:t>
      </w:r>
      <w:r w:rsidRPr="00C336F4">
        <w:t xml:space="preserve"> in his pinace which shot and killed Cornw</w:t>
      </w:r>
      <w:r>
        <w:t>allis</w:t>
      </w:r>
      <w:r w:rsidRPr="00C336F4">
        <w:t>' apprentice, William Ashmore.</w:t>
      </w:r>
      <w:r>
        <w:t xml:space="preserve"> (</w:t>
      </w:r>
      <w:r w:rsidRPr="00743A9C">
        <w:rPr>
          <w:b/>
        </w:rPr>
        <w:t>Maryland State Archive</w:t>
      </w:r>
      <w:r w:rsidRPr="00C336F4">
        <w:t>: Vol. 5, 169</w:t>
      </w:r>
      <w:r>
        <w:t>)</w:t>
      </w:r>
    </w:p>
    <w:p w:rsidR="00270303" w:rsidRDefault="00270303" w:rsidP="00270303">
      <w:pPr>
        <w:rPr>
          <w:szCs w:val="24"/>
        </w:rPr>
      </w:pPr>
      <w:r w:rsidRPr="007502EB">
        <w:rPr>
          <w:b/>
          <w:szCs w:val="24"/>
        </w:rPr>
        <w:t xml:space="preserve">1638 – Feb 18 – </w:t>
      </w:r>
      <w:r w:rsidRPr="007502EB">
        <w:rPr>
          <w:b/>
          <w:szCs w:val="24"/>
          <w:u w:val="single"/>
        </w:rPr>
        <w:t>MD Kent Island</w:t>
      </w:r>
      <w:r w:rsidRPr="007502EB">
        <w:rPr>
          <w:b/>
          <w:szCs w:val="24"/>
        </w:rPr>
        <w:t xml:space="preserve"> – Admin</w:t>
      </w:r>
      <w:r>
        <w:rPr>
          <w:szCs w:val="24"/>
        </w:rPr>
        <w:t xml:space="preserve"> – List of Freemen: </w:t>
      </w:r>
      <w:r w:rsidRPr="00441AAA">
        <w:rPr>
          <w:szCs w:val="24"/>
        </w:rPr>
        <w:t>Know all men by these presents both present and to Come that we the freemen of the Isle of Kent whose names are hereunder written have elected and chosen our Loving Friend Nicholas Brown Planter to be our Burgess or deputy during the next General Assembly at Saint Marys summoned to Begin on the 25th. of February next in Our names to assent to all and only such things as our Burgess shall think fit thereby Giving as free and full Consent unto all Laws and matters whatsoever within the said Assembly shall be agreed and Concluded of as if we our selves in</w:t>
      </w:r>
      <w:r>
        <w:rPr>
          <w:szCs w:val="24"/>
        </w:rPr>
        <w:t xml:space="preserve"> person had Consented thereunto.  </w:t>
      </w:r>
      <w:r w:rsidRPr="00441AAA">
        <w:rPr>
          <w:szCs w:val="24"/>
        </w:rPr>
        <w:t>In witness whereof we have hereunto sett our</w:t>
      </w:r>
      <w:r>
        <w:rPr>
          <w:szCs w:val="24"/>
        </w:rPr>
        <w:t xml:space="preserve"> hands this 18th. february 1638:  </w:t>
      </w:r>
    </w:p>
    <w:p w:rsidR="00270303" w:rsidRPr="00441AAA" w:rsidRDefault="00270303" w:rsidP="00270303">
      <w:pPr>
        <w:rPr>
          <w:szCs w:val="24"/>
        </w:rPr>
      </w:pPr>
      <w:r w:rsidRPr="00441AAA">
        <w:rPr>
          <w:szCs w:val="24"/>
        </w:rPr>
        <w:t>Thomas Allen</w:t>
      </w:r>
      <w:r w:rsidRPr="00441AAA">
        <w:rPr>
          <w:szCs w:val="24"/>
        </w:rPr>
        <w:tab/>
      </w:r>
      <w:r w:rsidR="008C0336">
        <w:rPr>
          <w:szCs w:val="24"/>
        </w:rPr>
        <w:tab/>
      </w:r>
      <w:r w:rsidRPr="00441AAA">
        <w:rPr>
          <w:szCs w:val="24"/>
        </w:rPr>
        <w:t>Thomas Hales</w:t>
      </w:r>
    </w:p>
    <w:p w:rsidR="00270303" w:rsidRPr="00441AAA" w:rsidRDefault="00270303" w:rsidP="00270303">
      <w:pPr>
        <w:rPr>
          <w:szCs w:val="24"/>
        </w:rPr>
      </w:pPr>
      <w:r w:rsidRPr="00441AAA">
        <w:rPr>
          <w:szCs w:val="24"/>
        </w:rPr>
        <w:t>John Smith</w:t>
      </w:r>
      <w:r w:rsidRPr="00441AAA">
        <w:rPr>
          <w:szCs w:val="24"/>
        </w:rPr>
        <w:tab/>
      </w:r>
      <w:r>
        <w:rPr>
          <w:szCs w:val="24"/>
        </w:rPr>
        <w:tab/>
      </w:r>
      <w:r w:rsidRPr="00441AAA">
        <w:rPr>
          <w:szCs w:val="24"/>
        </w:rPr>
        <w:t>Edmond Parry</w:t>
      </w:r>
    </w:p>
    <w:p w:rsidR="00270303" w:rsidRPr="00441AAA" w:rsidRDefault="00270303" w:rsidP="00270303">
      <w:pPr>
        <w:rPr>
          <w:szCs w:val="24"/>
        </w:rPr>
      </w:pPr>
      <w:r w:rsidRPr="00441AAA">
        <w:rPr>
          <w:szCs w:val="24"/>
        </w:rPr>
        <w:t>William Medcalfe</w:t>
      </w:r>
      <w:r w:rsidRPr="00441AAA">
        <w:rPr>
          <w:szCs w:val="24"/>
        </w:rPr>
        <w:tab/>
        <w:t>John Thompson</w:t>
      </w:r>
    </w:p>
    <w:p w:rsidR="00270303" w:rsidRPr="00441AAA" w:rsidRDefault="00270303" w:rsidP="00270303">
      <w:pPr>
        <w:rPr>
          <w:szCs w:val="24"/>
        </w:rPr>
      </w:pPr>
      <w:r w:rsidRPr="00441AAA">
        <w:rPr>
          <w:szCs w:val="24"/>
        </w:rPr>
        <w:t>Philip Conner</w:t>
      </w:r>
      <w:r w:rsidRPr="00441AAA">
        <w:rPr>
          <w:szCs w:val="24"/>
        </w:rPr>
        <w:tab/>
        <w:t>Robert Cooper</w:t>
      </w:r>
    </w:p>
    <w:p w:rsidR="00270303" w:rsidRPr="00441AAA" w:rsidRDefault="00270303" w:rsidP="00270303">
      <w:pPr>
        <w:rPr>
          <w:szCs w:val="24"/>
        </w:rPr>
      </w:pPr>
      <w:r w:rsidRPr="00441AAA">
        <w:rPr>
          <w:szCs w:val="24"/>
        </w:rPr>
        <w:t>Walter Weebs</w:t>
      </w:r>
      <w:r w:rsidRPr="00441AAA">
        <w:rPr>
          <w:szCs w:val="24"/>
        </w:rPr>
        <w:tab/>
        <w:t>Henry Huett</w:t>
      </w:r>
    </w:p>
    <w:p w:rsidR="00270303" w:rsidRPr="00441AAA" w:rsidRDefault="00270303" w:rsidP="00270303">
      <w:pPr>
        <w:rPr>
          <w:szCs w:val="24"/>
        </w:rPr>
      </w:pPr>
      <w:r w:rsidRPr="00441AAA">
        <w:rPr>
          <w:szCs w:val="24"/>
        </w:rPr>
        <w:t>John Parry</w:t>
      </w:r>
      <w:r>
        <w:rPr>
          <w:szCs w:val="24"/>
        </w:rPr>
        <w:tab/>
      </w:r>
      <w:r w:rsidRPr="00441AAA">
        <w:rPr>
          <w:szCs w:val="24"/>
        </w:rPr>
        <w:tab/>
        <w:t>Henry Crawley</w:t>
      </w:r>
    </w:p>
    <w:p w:rsidR="00270303" w:rsidRPr="00441AAA" w:rsidRDefault="00270303" w:rsidP="00270303">
      <w:pPr>
        <w:rPr>
          <w:szCs w:val="24"/>
        </w:rPr>
      </w:pPr>
      <w:r w:rsidRPr="00441AAA">
        <w:rPr>
          <w:szCs w:val="24"/>
        </w:rPr>
        <w:t>Dieck Genitz</w:t>
      </w:r>
      <w:r w:rsidRPr="00441AAA">
        <w:rPr>
          <w:szCs w:val="24"/>
        </w:rPr>
        <w:tab/>
        <w:t>Thomas Ewell</w:t>
      </w:r>
    </w:p>
    <w:p w:rsidR="00270303" w:rsidRPr="00441AAA" w:rsidRDefault="00270303" w:rsidP="00270303">
      <w:pPr>
        <w:rPr>
          <w:szCs w:val="24"/>
        </w:rPr>
      </w:pPr>
      <w:r w:rsidRPr="00441AAA">
        <w:rPr>
          <w:szCs w:val="24"/>
        </w:rPr>
        <w:t>Roger Bayster</w:t>
      </w:r>
      <w:r w:rsidRPr="00441AAA">
        <w:rPr>
          <w:szCs w:val="24"/>
        </w:rPr>
        <w:tab/>
        <w:t>Henry Bellamie</w:t>
      </w:r>
    </w:p>
    <w:p w:rsidR="00270303" w:rsidRPr="00441AAA" w:rsidRDefault="00270303" w:rsidP="00270303">
      <w:pPr>
        <w:rPr>
          <w:szCs w:val="24"/>
        </w:rPr>
      </w:pPr>
      <w:r w:rsidRPr="00441AAA">
        <w:rPr>
          <w:szCs w:val="24"/>
        </w:rPr>
        <w:t>John Abbott</w:t>
      </w:r>
      <w:r w:rsidRPr="00441AAA">
        <w:rPr>
          <w:szCs w:val="24"/>
        </w:rPr>
        <w:tab/>
        <w:t>William Risbrooke</w:t>
      </w:r>
    </w:p>
    <w:p w:rsidR="00270303" w:rsidRPr="00441AAA" w:rsidRDefault="00270303" w:rsidP="00270303">
      <w:pPr>
        <w:rPr>
          <w:szCs w:val="24"/>
        </w:rPr>
      </w:pPr>
      <w:r w:rsidRPr="00441AAA">
        <w:rPr>
          <w:szCs w:val="24"/>
        </w:rPr>
        <w:t>Matthew Price</w:t>
      </w:r>
      <w:r w:rsidRPr="00441AAA">
        <w:rPr>
          <w:szCs w:val="24"/>
        </w:rPr>
        <w:tab/>
        <w:t>Walter Cottrel</w:t>
      </w:r>
    </w:p>
    <w:p w:rsidR="00270303" w:rsidRPr="00441AAA" w:rsidRDefault="00270303" w:rsidP="00270303">
      <w:pPr>
        <w:rPr>
          <w:szCs w:val="24"/>
        </w:rPr>
      </w:pPr>
      <w:r w:rsidRPr="00441AAA">
        <w:rPr>
          <w:szCs w:val="24"/>
        </w:rPr>
        <w:t>Thomas Woolfe</w:t>
      </w:r>
      <w:r w:rsidRPr="00441AAA">
        <w:rPr>
          <w:szCs w:val="24"/>
        </w:rPr>
        <w:tab/>
        <w:t>Richard Browne</w:t>
      </w:r>
    </w:p>
    <w:p w:rsidR="00270303" w:rsidRDefault="00270303" w:rsidP="00270303">
      <w:pPr>
        <w:rPr>
          <w:szCs w:val="24"/>
        </w:rPr>
      </w:pPr>
      <w:r w:rsidRPr="00441AAA">
        <w:rPr>
          <w:szCs w:val="24"/>
        </w:rPr>
        <w:t>John Glantham</w:t>
      </w:r>
      <w:r w:rsidRPr="00441AAA">
        <w:rPr>
          <w:szCs w:val="24"/>
        </w:rPr>
        <w:tab/>
        <w:t>John Bennett</w:t>
      </w:r>
    </w:p>
    <w:p w:rsidR="00270303" w:rsidRDefault="00270303" w:rsidP="00270303">
      <w:pPr>
        <w:spacing w:before="240" w:after="240"/>
      </w:pPr>
      <w:r w:rsidRPr="00441AAA">
        <w:rPr>
          <w:szCs w:val="24"/>
        </w:rPr>
        <w:t xml:space="preserve">(Liber M C, p. pp. 39-40, Assembly Proceedings, February--March 1638 /9. 31, Archives of Maryland, Vol. I) </w:t>
      </w:r>
    </w:p>
    <w:p w:rsidR="001470B7" w:rsidRDefault="001470B7" w:rsidP="001470B7">
      <w:pPr>
        <w:spacing w:before="240" w:after="240"/>
      </w:pPr>
      <w:r w:rsidRPr="00C336F4">
        <w:rPr>
          <w:b/>
        </w:rPr>
        <w:t xml:space="preserve">1638 – Feb 19 – </w:t>
      </w:r>
      <w:r w:rsidRPr="00C336F4">
        <w:rPr>
          <w:b/>
          <w:u w:val="single"/>
        </w:rPr>
        <w:t>MD St Mary’s</w:t>
      </w:r>
      <w:r w:rsidRPr="00C336F4">
        <w:rPr>
          <w:b/>
        </w:rPr>
        <w:t xml:space="preserve"> – Admin / Info </w:t>
      </w:r>
      <w:r>
        <w:t xml:space="preserve">- </w:t>
      </w:r>
      <w:r w:rsidRPr="00C336F4">
        <w:t>This day came Thomas Gerard, Nathaniel Pope, Thomas Baldridge....Francis Gray.....James Baldridge.....John Hillierd.....{etc.} Freemen of St. Marys hundred and chose for their Burgesses of that hundred Thomas Gerard and Francis Gray and have Given unto the said Thomas Gerard and Francis Gray full and free Power for the Freemen of the said hundred.</w:t>
      </w:r>
      <w:r>
        <w:t xml:space="preserve"> </w:t>
      </w:r>
      <w:r>
        <w:lastRenderedPageBreak/>
        <w:t>(</w:t>
      </w:r>
      <w:r w:rsidRPr="00743A9C">
        <w:rPr>
          <w:b/>
        </w:rPr>
        <w:t>Maryland State Archive</w:t>
      </w:r>
      <w:r w:rsidRPr="00C336F4">
        <w:t>: Vol. 1, ACTS OF THE GENERAL</w:t>
      </w:r>
      <w:r>
        <w:t xml:space="preserve"> ASSEMBLY 1637 - 1664,29 and 32)</w:t>
      </w:r>
    </w:p>
    <w:p w:rsidR="001470B7" w:rsidRPr="00423E9D" w:rsidRDefault="00270303" w:rsidP="001470B7">
      <w:pPr>
        <w:spacing w:before="240" w:after="240"/>
      </w:pPr>
      <w:r>
        <w:rPr>
          <w:b/>
        </w:rPr>
        <w:t xml:space="preserve">1638 - Mar 2 </w:t>
      </w:r>
      <w:r>
        <w:t xml:space="preserve">– </w:t>
      </w:r>
      <w:r>
        <w:rPr>
          <w:b/>
          <w:u w:val="single"/>
        </w:rPr>
        <w:t xml:space="preserve">VA </w:t>
      </w:r>
      <w:r w:rsidRPr="003E7FE2">
        <w:rPr>
          <w:b/>
          <w:u w:val="single"/>
        </w:rPr>
        <w:t>James City</w:t>
      </w:r>
      <w:r>
        <w:t xml:space="preserve"> - Patent of</w:t>
      </w:r>
      <w:r w:rsidRPr="00653387">
        <w:rPr>
          <w:b/>
        </w:rPr>
        <w:t xml:space="preserve"> </w:t>
      </w:r>
      <w:r w:rsidRPr="00BE6760">
        <w:t>John Watkins</w:t>
      </w:r>
      <w:r>
        <w:t xml:space="preserve"> of “150 acs. </w:t>
      </w:r>
      <w:r w:rsidRPr="003E7FE2">
        <w:t>James Citty Co</w:t>
      </w:r>
      <w:r>
        <w:t xml:space="preserve">. at the Low. Chippokes for trans. Of 3 pers”: incl. </w:t>
      </w:r>
      <w:r w:rsidRPr="00252A1B">
        <w:rPr>
          <w:b/>
        </w:rPr>
        <w:t>Robert Knight</w:t>
      </w:r>
      <w:r>
        <w:t>. (Nugent I, p. 103)</w:t>
      </w:r>
      <w:r w:rsidR="001470B7">
        <w:t xml:space="preserve"> </w:t>
      </w:r>
    </w:p>
    <w:p w:rsidR="001470B7" w:rsidRDefault="00270303" w:rsidP="001470B7">
      <w:pPr>
        <w:spacing w:before="240" w:after="240"/>
      </w:pPr>
      <w:r>
        <w:rPr>
          <w:b/>
        </w:rPr>
        <w:t xml:space="preserve">1638 - Mar </w:t>
      </w:r>
      <w:r w:rsidRPr="000E2D30">
        <w:rPr>
          <w:b/>
        </w:rPr>
        <w:t xml:space="preserve">13 </w:t>
      </w:r>
      <w:r>
        <w:rPr>
          <w:b/>
        </w:rPr>
        <w:t xml:space="preserve">– </w:t>
      </w:r>
      <w:r>
        <w:rPr>
          <w:b/>
          <w:u w:val="single"/>
        </w:rPr>
        <w:t xml:space="preserve">VA </w:t>
      </w:r>
      <w:r w:rsidRPr="003E7FE2">
        <w:rPr>
          <w:b/>
          <w:u w:val="single"/>
        </w:rPr>
        <w:t>Isle of Wight</w:t>
      </w:r>
      <w:r>
        <w:rPr>
          <w:b/>
        </w:rPr>
        <w:t xml:space="preserve"> - </w:t>
      </w:r>
      <w:r w:rsidRPr="000E2D30">
        <w:rPr>
          <w:b/>
        </w:rPr>
        <w:t>Peter Knight, Merchant</w:t>
      </w:r>
      <w:r>
        <w:t xml:space="preserve">, 200 acs…  “S.W. into the woods upon land of Leift. </w:t>
      </w:r>
      <w:r w:rsidRPr="00BE6760">
        <w:t>John Upton</w:t>
      </w:r>
      <w:r>
        <w:t xml:space="preserve">.  Sly., </w:t>
      </w:r>
      <w:r w:rsidRPr="00BE6760">
        <w:t>&amp; upon the Batchelors plantation</w:t>
      </w:r>
      <w:r>
        <w:t xml:space="preserve"> Nly. Due by assignment &amp; exchange to &amp; with sd. Leift. Upton to &amp; with </w:t>
      </w:r>
      <w:r w:rsidRPr="00BE6760">
        <w:t>Mr. Thomas Hill</w:t>
      </w:r>
      <w:r>
        <w:t xml:space="preserve"> for 200 acs. in any other place ungranted &amp; by sd. Hill sold to sd Knight for a valuable consideration. (Nugent I, p.105) Note: This is Peter Knight, Merchant (plainly described as such on the deed). He is the elder Peter Knight and will sell this land to </w:t>
      </w:r>
      <w:r w:rsidRPr="00CC4432">
        <w:t>James Ennis</w:t>
      </w:r>
      <w:r>
        <w:t xml:space="preserve"> in 1665.</w:t>
      </w:r>
    </w:p>
    <w:p w:rsidR="001470B7" w:rsidRDefault="00270303" w:rsidP="001470B7">
      <w:pPr>
        <w:spacing w:before="240" w:after="240"/>
      </w:pPr>
      <w:r w:rsidRPr="0044218D">
        <w:rPr>
          <w:b/>
        </w:rPr>
        <w:t xml:space="preserve">1638 </w:t>
      </w:r>
      <w:r>
        <w:rPr>
          <w:b/>
        </w:rPr>
        <w:t xml:space="preserve">- </w:t>
      </w:r>
      <w:r w:rsidRPr="0044218D">
        <w:rPr>
          <w:b/>
        </w:rPr>
        <w:t xml:space="preserve">Mar 15 – </w:t>
      </w:r>
      <w:r w:rsidRPr="0044218D">
        <w:rPr>
          <w:b/>
          <w:u w:val="single"/>
        </w:rPr>
        <w:t>VA</w:t>
      </w:r>
      <w:r>
        <w:rPr>
          <w:b/>
          <w:u w:val="single"/>
        </w:rPr>
        <w:t xml:space="preserve"> </w:t>
      </w:r>
      <w:r w:rsidRPr="0044218D">
        <w:rPr>
          <w:b/>
          <w:u w:val="single"/>
        </w:rPr>
        <w:t>Upper New Norfolk</w:t>
      </w:r>
      <w:r w:rsidRPr="0044218D">
        <w:rPr>
          <w:b/>
        </w:rPr>
        <w:t xml:space="preserve"> – </w:t>
      </w:r>
      <w:r w:rsidR="0050459F">
        <w:rPr>
          <w:b/>
        </w:rPr>
        <w:t>Admin</w:t>
      </w:r>
      <w:r w:rsidR="0050459F" w:rsidRPr="00657C1C">
        <w:rPr>
          <w:b/>
        </w:rPr>
        <w:t xml:space="preserve"> - Epaphroditus Lawson</w:t>
      </w:r>
      <w:r w:rsidR="0050459F">
        <w:t xml:space="preserve"> – Land patent for</w:t>
      </w:r>
      <w:r w:rsidRPr="0044218D">
        <w:t xml:space="preserve"> 250 acs. </w:t>
      </w:r>
      <w:r w:rsidRPr="001F106C">
        <w:t xml:space="preserve">N. side of Chuckatuck Riv., adj. His own land … Due for trans. Of 5 pers: Incl. Mary Peirce, </w:t>
      </w:r>
      <w:r w:rsidRPr="00F93D8E">
        <w:rPr>
          <w:b/>
        </w:rPr>
        <w:t>Edmund Knight</w:t>
      </w:r>
      <w:r w:rsidRPr="001F106C">
        <w:t>.</w:t>
      </w:r>
      <w:r>
        <w:t xml:space="preserve"> (Nugent I, p. 106) Note: I’m really glad I had a reason to include this guy because he has such a cool name! I suspect that this Edmund Knight is related in some way to a John Knight further on who has a son named Edmund. Also, consider all the previous Edmund Knights in England. Notice also that Peter Knight, Merchant, in the following month, patents land in Upper New Norfolk County. </w:t>
      </w:r>
    </w:p>
    <w:p w:rsidR="008C0336" w:rsidRDefault="008C0336" w:rsidP="001470B7">
      <w:pPr>
        <w:spacing w:before="240" w:after="240"/>
      </w:pPr>
      <w:r w:rsidRPr="00397994">
        <w:rPr>
          <w:b/>
        </w:rPr>
        <w:t xml:space="preserve">1638 – Mar 24 </w:t>
      </w:r>
      <w:r w:rsidR="00397994" w:rsidRPr="00397994">
        <w:rPr>
          <w:b/>
        </w:rPr>
        <w:t>–</w:t>
      </w:r>
      <w:r w:rsidRPr="00397994">
        <w:rPr>
          <w:b/>
        </w:rPr>
        <w:t xml:space="preserve"> </w:t>
      </w:r>
      <w:r w:rsidR="00397994" w:rsidRPr="00397994">
        <w:rPr>
          <w:b/>
          <w:u w:val="single"/>
        </w:rPr>
        <w:t>VA Accomack</w:t>
      </w:r>
      <w:r w:rsidR="00397994" w:rsidRPr="00397994">
        <w:rPr>
          <w:b/>
        </w:rPr>
        <w:t xml:space="preserve"> – Admin – John Walton</w:t>
      </w:r>
      <w:r w:rsidR="00397994">
        <w:t xml:space="preserve"> – Land patent for 200 acs. … E. upon the Seaboard side, W. into the woods with Peminoe Cr. running in the midle. Due for trans. of 4 pers: Thomas Carter, Robert Munday, William Glover, John Roberts.  (Nugent I, p. 106)</w:t>
      </w:r>
    </w:p>
    <w:p w:rsidR="001470B7" w:rsidRDefault="00270303" w:rsidP="001470B7">
      <w:pPr>
        <w:pStyle w:val="NormalWeb"/>
        <w:spacing w:before="240" w:beforeAutospacing="0" w:after="240" w:afterAutospacing="0"/>
        <w:ind w:left="0" w:right="0"/>
      </w:pPr>
      <w:r>
        <w:rPr>
          <w:b/>
        </w:rPr>
        <w:t xml:space="preserve">1638 - Apr </w:t>
      </w:r>
      <w:r w:rsidRPr="00A40109">
        <w:rPr>
          <w:b/>
        </w:rPr>
        <w:t xml:space="preserve">10 </w:t>
      </w:r>
      <w:r>
        <w:rPr>
          <w:b/>
        </w:rPr>
        <w:t xml:space="preserve">– </w:t>
      </w:r>
      <w:r>
        <w:rPr>
          <w:b/>
          <w:u w:val="single"/>
        </w:rPr>
        <w:t xml:space="preserve">VA </w:t>
      </w:r>
      <w:r w:rsidRPr="00635545">
        <w:rPr>
          <w:b/>
          <w:u w:val="single"/>
        </w:rPr>
        <w:t>Upper</w:t>
      </w:r>
      <w:r>
        <w:rPr>
          <w:b/>
          <w:u w:val="single"/>
        </w:rPr>
        <w:t xml:space="preserve"> </w:t>
      </w:r>
      <w:r w:rsidRPr="00393F64">
        <w:rPr>
          <w:b/>
          <w:u w:val="single"/>
        </w:rPr>
        <w:t>New Norfolk</w:t>
      </w:r>
      <w:r>
        <w:t xml:space="preserve"> - P</w:t>
      </w:r>
      <w:r w:rsidRPr="005600CC">
        <w:rPr>
          <w:b/>
        </w:rPr>
        <w:t xml:space="preserve">eter </w:t>
      </w:r>
      <w:r>
        <w:rPr>
          <w:b/>
        </w:rPr>
        <w:t>K</w:t>
      </w:r>
      <w:r w:rsidRPr="005600CC">
        <w:rPr>
          <w:b/>
        </w:rPr>
        <w:t>night, Merchant</w:t>
      </w:r>
      <w:r>
        <w:t xml:space="preserve">, 14 acs., being an island in </w:t>
      </w:r>
      <w:r w:rsidRPr="003E7FE2">
        <w:t>Nansamund Riv</w:t>
      </w:r>
      <w:r>
        <w:t xml:space="preserve">.,  … S. side the Riv. Opposite land of Oliver Sprye &amp; adj. Land of Robert Newman and Randolph Crew.  Sd. 14 acs. &amp; 36 acs. Not yet taken up, due for his own per. Adv. (Nugent I, p. 83) Note: Again, Peter Knight SR is described as “Merchant”. </w:t>
      </w:r>
      <w:r w:rsidR="00EE5742">
        <w:t xml:space="preserve">Note: This land was a 14 acre island in the middle of the Nansemond River. </w:t>
      </w:r>
    </w:p>
    <w:p w:rsidR="001470B7" w:rsidRDefault="001470B7" w:rsidP="001470B7">
      <w:pPr>
        <w:spacing w:before="240" w:after="240"/>
      </w:pPr>
      <w:r w:rsidRPr="000243F8">
        <w:rPr>
          <w:b/>
        </w:rPr>
        <w:t xml:space="preserve">1638 </w:t>
      </w:r>
      <w:r>
        <w:rPr>
          <w:b/>
        </w:rPr>
        <w:t>-</w:t>
      </w:r>
      <w:r w:rsidRPr="000243F8">
        <w:rPr>
          <w:b/>
        </w:rPr>
        <w:t>Apr 23</w:t>
      </w:r>
      <w:r w:rsidR="00930B36">
        <w:rPr>
          <w:b/>
        </w:rPr>
        <w:t xml:space="preserve"> – </w:t>
      </w:r>
      <w:r w:rsidR="00930B36" w:rsidRPr="00E07CE3">
        <w:rPr>
          <w:b/>
          <w:u w:val="single"/>
        </w:rPr>
        <w:t xml:space="preserve">UK </w:t>
      </w:r>
      <w:r w:rsidRPr="000243F8">
        <w:rPr>
          <w:b/>
          <w:u w:val="single"/>
        </w:rPr>
        <w:t>England</w:t>
      </w:r>
      <w:r>
        <w:rPr>
          <w:b/>
          <w:u w:val="single"/>
        </w:rPr>
        <w:t xml:space="preserve"> </w:t>
      </w:r>
      <w:r w:rsidRPr="000243F8">
        <w:rPr>
          <w:b/>
          <w:u w:val="single"/>
        </w:rPr>
        <w:t>Southampton</w:t>
      </w:r>
      <w:r w:rsidRPr="009E660D">
        <w:rPr>
          <w:b/>
        </w:rPr>
        <w:t xml:space="preserve"> – Admin - </w:t>
      </w:r>
      <w:r w:rsidRPr="000243F8">
        <w:rPr>
          <w:b/>
        </w:rPr>
        <w:t>Peter Knight, Merchant</w:t>
      </w:r>
      <w:r>
        <w:t xml:space="preserve"> - We find in the Chancery records that, in 1638, </w:t>
      </w:r>
      <w:r w:rsidRPr="000243F8">
        <w:rPr>
          <w:b/>
        </w:rPr>
        <w:t>Peter Knight</w:t>
      </w:r>
      <w:r>
        <w:t xml:space="preserve"> was known as a “merchant” and paid 60 shillings for a license to retail tobacco in the Twyford and Hursley, and Southampton areas. (</w:t>
      </w:r>
      <w:r w:rsidRPr="000243F8">
        <w:rPr>
          <w:b/>
          <w:i/>
        </w:rPr>
        <w:t>Library of Virginia; Richmond, Virginia; Chancery Patent Rolls</w:t>
      </w:r>
      <w:r>
        <w:t xml:space="preserve">. 14 Charles I, Part 16; Public Record Office Class: C 66/2811; Survey Report 10943, ) </w:t>
      </w:r>
      <w:r w:rsidRPr="00C31B3A">
        <w:rPr>
          <w:b/>
        </w:rPr>
        <w:t>Note</w:t>
      </w:r>
      <w:r>
        <w:t>: There is a Twyford in Berkshire and one in Hampshire; Hursley is in Hampshire. The two places in Hampshire are less than 5 miles distant from each other.   These licenses are for sales in England. There was a family of Peter Knight’s in Kingsclere, Hampshire, and a Peter Knight was born to a Christopher Knight in East Tisted, Hampshire in 1597; that’s about 20 miles distant from Twyford and Hursley. None of the other names of licensees on the list match with any immigrants to Virginia. I believe that this record has led to confusion of Peter Knight, Merchant of Virginia, with Peter Knight, of Hampshire. And that is not to say that this license does not belong to Peter Knight, Merchant of Virginia, but I think it most likely belongs to a Peter Knight who remained in England.</w:t>
      </w:r>
    </w:p>
    <w:p w:rsidR="00A43B03" w:rsidRDefault="00A43B03" w:rsidP="00A43B03">
      <w:r w:rsidRPr="00C401C4">
        <w:rPr>
          <w:b/>
        </w:rPr>
        <w:lastRenderedPageBreak/>
        <w:t>1638 – Apr 28</w:t>
      </w:r>
      <w:r w:rsidR="00930B36">
        <w:rPr>
          <w:b/>
        </w:rPr>
        <w:t xml:space="preserve"> – </w:t>
      </w:r>
      <w:r w:rsidR="00930B36" w:rsidRPr="000F7C36">
        <w:rPr>
          <w:b/>
          <w:u w:val="single"/>
        </w:rPr>
        <w:t xml:space="preserve">UK </w:t>
      </w:r>
      <w:r w:rsidRPr="00C401C4">
        <w:rPr>
          <w:b/>
          <w:u w:val="single"/>
        </w:rPr>
        <w:t>Sussex Yapton</w:t>
      </w:r>
      <w:r w:rsidRPr="00C401C4">
        <w:rPr>
          <w:b/>
        </w:rPr>
        <w:t xml:space="preserve"> – Will – Elizabeth Knight</w:t>
      </w:r>
      <w:r>
        <w:rPr>
          <w:b/>
        </w:rPr>
        <w:t>, Widow</w:t>
      </w:r>
      <w:r>
        <w:t xml:space="preserve"> – To the poor of the parish of Yapton, 10 shillings; to the poor of the parish of Barneham, 10 shillings to be distributed on the day of burial; to Henry, John and Richard Christmas, the sons of Henry Christmas, 40 shillings apiece at age 21; to Alice, Marie, Katherine and Elizabeth Christmas, daughters of Henry Christmas, 10 pounds apiece at age 18; to the children of daughter Elizabeth Ondes, 100 pounds to be divided equally at 21; to son, Richard Knight, 40 pounds to be used for his children; to children of son John Knight, 77 (?) pounds at 21; to Elizabeth Knight and Barbary Knight, daughters of son Thomas Knight, 20 pounds apiece which 40 pounds is already in the hand of my son, Thomas; to his son, Lewis Knight, 10 pounds at 21; to children of son William Knight, that 100 pounds which I lent him shortly after his father’s death; to daughter(in-law), wife of son Richard Knight, riding suit; to Anne, the wife of son John Knight, taffeta gown; to daughter Elizabeth Ondes, flannel petticoat, feather bed, bolster, coverlet, blanket, curtains;  to son William Knight, all my free land in Yapton and Barnham and all my monies, chattels and goods not bequeathed on condition that he pay the other heirs some amount of money; lengthy conditions for managing the monies left to grandchildren designed to ensure that they get it; son William to be executor; cousins William Elson and John Tilley of Burneham to be overseers; instructions to overseers to keep an eye on the money. (Prerogative Court of Canterbury Wills, 1384-1858, PROB 11: Will Registers, 1624-1643, Piece 176: Lee, Quire Numbers 1-51 (1638))  </w:t>
      </w:r>
    </w:p>
    <w:p w:rsidR="001470B7" w:rsidRDefault="00A43B03" w:rsidP="001470B7">
      <w:pPr>
        <w:spacing w:before="240" w:after="240"/>
      </w:pPr>
      <w:r>
        <w:rPr>
          <w:b/>
        </w:rPr>
        <w:t xml:space="preserve">1638 - May 8 </w:t>
      </w:r>
      <w:r>
        <w:t xml:space="preserve">– </w:t>
      </w:r>
      <w:r w:rsidRPr="00270ABF">
        <w:rPr>
          <w:b/>
          <w:u w:val="single"/>
        </w:rPr>
        <w:t>VA</w:t>
      </w:r>
      <w:r>
        <w:rPr>
          <w:b/>
          <w:u w:val="single"/>
        </w:rPr>
        <w:t xml:space="preserve"> </w:t>
      </w:r>
      <w:r w:rsidRPr="00270ABF">
        <w:rPr>
          <w:b/>
          <w:u w:val="single"/>
        </w:rPr>
        <w:t>Isle of Wight</w:t>
      </w:r>
      <w:r w:rsidRPr="00C008E2">
        <w:rPr>
          <w:b/>
        </w:rPr>
        <w:t xml:space="preserve"> – </w:t>
      </w:r>
      <w:r w:rsidR="00C008E2" w:rsidRPr="00C008E2">
        <w:rPr>
          <w:b/>
        </w:rPr>
        <w:t xml:space="preserve">Admin - </w:t>
      </w:r>
      <w:r w:rsidRPr="00C008E2">
        <w:rPr>
          <w:b/>
        </w:rPr>
        <w:t>Ambrose Bennett</w:t>
      </w:r>
      <w:r>
        <w:t xml:space="preserve"> </w:t>
      </w:r>
      <w:r w:rsidR="00C008E2">
        <w:t xml:space="preserve">– Land </w:t>
      </w:r>
      <w:r>
        <w:t>patent for 300 acs. Trans. of 6 pers: Morris Bennett, William Morris, Richard Jones, Anthony Cole, Henry Eaton, Humphry West. (Nugent I, p. 82)</w:t>
      </w:r>
    </w:p>
    <w:p w:rsidR="00803537" w:rsidRDefault="00803537" w:rsidP="001470B7">
      <w:pPr>
        <w:spacing w:before="240" w:after="240"/>
      </w:pPr>
      <w:r w:rsidRPr="00C008E2">
        <w:rPr>
          <w:b/>
        </w:rPr>
        <w:t xml:space="preserve">1638 – May 21 – </w:t>
      </w:r>
      <w:r w:rsidRPr="000F7C36">
        <w:rPr>
          <w:b/>
          <w:u w:val="single"/>
        </w:rPr>
        <w:t>V</w:t>
      </w:r>
      <w:r w:rsidRPr="00C008E2">
        <w:rPr>
          <w:b/>
          <w:u w:val="single"/>
        </w:rPr>
        <w:t>A James City</w:t>
      </w:r>
      <w:r w:rsidRPr="00C008E2">
        <w:rPr>
          <w:b/>
        </w:rPr>
        <w:t xml:space="preserve"> – Admin – William Carter</w:t>
      </w:r>
      <w:r>
        <w:t xml:space="preserve"> – Land patent fo 1000 acs</w:t>
      </w:r>
      <w:r w:rsidR="00C008E2">
        <w:t xml:space="preserve"> about 3 mi. from James Riv., beg. at a Reedy Sw., W. into the woods, N. into the bay tree neck. Trans of 20 pers: Avis Turtley, Ann Mathis, Alice Croxon, William Atherson (or Acherson), Andrew Robinson, Richard Cooke, Francis Bick, Richard Bick, Alice Watkins, Alice Johnsons, Elizabeth Johnson, Henry Snow, Nicholas Barnett, Edward Bland, Matthew Briste, John Bell, Hercules Messenger, Thomas Streete, William Higgenson, Rose Hill.  (Nugent I, p. 91)</w:t>
      </w:r>
    </w:p>
    <w:p w:rsidR="001470B7" w:rsidRDefault="00A43B03" w:rsidP="001470B7">
      <w:pPr>
        <w:pStyle w:val="NormalWeb"/>
        <w:spacing w:before="240" w:beforeAutospacing="0" w:after="240" w:afterAutospacing="0"/>
        <w:ind w:left="0" w:right="0"/>
      </w:pPr>
      <w:r>
        <w:rPr>
          <w:b/>
        </w:rPr>
        <w:t xml:space="preserve">1638 - May 29 – </w:t>
      </w:r>
      <w:r>
        <w:rPr>
          <w:b/>
          <w:u w:val="single"/>
        </w:rPr>
        <w:t xml:space="preserve">VA </w:t>
      </w:r>
      <w:r w:rsidRPr="00A039D1">
        <w:rPr>
          <w:b/>
          <w:u w:val="single"/>
        </w:rPr>
        <w:t>Cha</w:t>
      </w:r>
      <w:r>
        <w:rPr>
          <w:b/>
          <w:u w:val="single"/>
        </w:rPr>
        <w:t>rle</w:t>
      </w:r>
      <w:r w:rsidRPr="00A039D1">
        <w:rPr>
          <w:b/>
          <w:u w:val="single"/>
        </w:rPr>
        <w:t>s City</w:t>
      </w:r>
      <w:r w:rsidRPr="001A3A4D">
        <w:t xml:space="preserve"> - </w:t>
      </w:r>
      <w:r>
        <w:rPr>
          <w:b/>
        </w:rPr>
        <w:t>Capt. Francis Eppes (Epes), “</w:t>
      </w:r>
      <w:r w:rsidRPr="00A039D1">
        <w:t>1700 acs</w:t>
      </w:r>
      <w:r>
        <w:rPr>
          <w:b/>
        </w:rPr>
        <w:t xml:space="preserve"> </w:t>
      </w:r>
      <w:r>
        <w:t xml:space="preserve">E. upon Bayly his Cr., S into the maine land, W. upon </w:t>
      </w:r>
      <w:r w:rsidRPr="00BE6760">
        <w:t>Cason</w:t>
      </w:r>
      <w:r>
        <w:t xml:space="preserve"> his Cr. Up Appamattuck Riv. &amp; N. upon the maine river.” (Nugent I, p. 84)</w:t>
      </w:r>
      <w:r w:rsidR="001470B7">
        <w:t xml:space="preserve">  </w:t>
      </w:r>
    </w:p>
    <w:p w:rsidR="001470B7" w:rsidRDefault="001470B7" w:rsidP="001470B7">
      <w:pPr>
        <w:pStyle w:val="NormalWeb"/>
        <w:spacing w:before="240" w:beforeAutospacing="0" w:after="240" w:afterAutospacing="0"/>
        <w:ind w:left="0" w:right="0"/>
      </w:pPr>
      <w:r w:rsidRPr="009E660D">
        <w:rPr>
          <w:b/>
        </w:rPr>
        <w:t xml:space="preserve">1638 – Jul 1 – </w:t>
      </w:r>
      <w:r w:rsidRPr="009E660D">
        <w:rPr>
          <w:b/>
          <w:u w:val="single"/>
        </w:rPr>
        <w:t>MD St Mary’s</w:t>
      </w:r>
      <w:r w:rsidRPr="009E660D">
        <w:rPr>
          <w:b/>
        </w:rPr>
        <w:t xml:space="preserve"> – Admin – Thomas Cornwallis</w:t>
      </w:r>
      <w:r>
        <w:t xml:space="preserve"> – Francis Gray and Robert Sedgrave were brought before Capt. Cornwallis, one of the Commissioners of Maryland, for writing a petition to Sir John Harvey, the governor of Virginia, which said in part: </w:t>
      </w:r>
    </w:p>
    <w:p w:rsidR="001470B7" w:rsidRDefault="001470B7" w:rsidP="001470B7">
      <w:pPr>
        <w:pStyle w:val="NormalWeb"/>
        <w:spacing w:before="240" w:beforeAutospacing="0" w:after="240" w:afterAutospacing="0"/>
        <w:ind w:left="0" w:right="0"/>
      </w:pPr>
      <w:r w:rsidRPr="00D176D5">
        <w:t xml:space="preserve">“.....abuses and scandalous reproaches....doe daily suffer by William Lewis of St. Ingego's {St. Inigoe's - Lewis was the overseer on this Jesuit Manor}, who saith that our Ministers are the Ministers of the divell; and our books are made by the instruments of the divell.....Therefore we beseech you brethren..... and Savir XSt Jesus that you who have power, that you will doe in what lieth in you to have these absurd abuses and hereticulous crimes to be reclaymed, and that God and his ministers may not be so heinously trodden downe by such ignominious speeches; and no doubt but he or they wch strive to uphold Gods ministers and word, he shalbe recompenced wth </w:t>
      </w:r>
      <w:r w:rsidRPr="00D176D5">
        <w:lastRenderedPageBreak/>
        <w:t>eternall joy and felicity to reigne in that aeternall kingdome wth XSt Jesus, under whose banner we fight for evermore. ”</w:t>
      </w:r>
      <w:r>
        <w:t xml:space="preserve"> </w:t>
      </w:r>
    </w:p>
    <w:p w:rsidR="001470B7" w:rsidRDefault="001470B7" w:rsidP="001470B7">
      <w:pPr>
        <w:pStyle w:val="NormalWeb"/>
        <w:spacing w:before="240" w:after="240"/>
        <w:ind w:left="0" w:right="0"/>
      </w:pPr>
      <w:r>
        <w:t>Robert Sedgrave admitted being the author of the petition, and that he and Francis Gray were much disturbed by the speeches of William Lewis. Before circulating the petition Gray wanted to speak with Father Copley. On Sunday morning at the fort, Sedgrave asked Gray whether he had spoken with Copley, and Gray replied that he had and that ‘Mr. Copley had give him good satisfaction in it &amp; Blamed much William Lewis for his contumelious speeches and ill-governd zeale and said it was fitt he should be punished."</w:t>
      </w:r>
    </w:p>
    <w:p w:rsidR="001470B7" w:rsidRDefault="001470B7" w:rsidP="001470B7">
      <w:pPr>
        <w:pStyle w:val="NormalWeb"/>
        <w:spacing w:before="240" w:beforeAutospacing="0" w:after="240" w:afterAutospacing="0"/>
        <w:ind w:left="0" w:right="0"/>
      </w:pPr>
      <w:r>
        <w:t xml:space="preserve">“Ellis Beach swore in court that William Lewis came into the room where Francis Gray and Robert Sedgrave were reading ‘Mr. Smith’s sermons’ and Lewis stated that the ‘booke was made by the instrument of the divell’. Richard Duke, a witness produced by Francis Gray who declared himself to be a Protestant, swore that Lewis stated that Gray could not read such books in his house. William Lewis defended himself in that the book stated that the ‘Pope was Anti-christ and the Jesuits Anti-Christian ministers’. He told the servants that it was a ‘falsehood &amp; came from the Devill as all lies did’. The court found Lewis guilty of an offense and indiscreet speech against Protestant ministers,... He was committed to the Sheriff and fined 500 lbs of tobacco.” John Medcalfe and Richard Browne gave bond of 3000 lbs tobacco (for Lewis). </w:t>
      </w:r>
    </w:p>
    <w:p w:rsidR="001470B7" w:rsidRDefault="001470B7" w:rsidP="001470B7">
      <w:pPr>
        <w:pStyle w:val="NormalWeb"/>
        <w:spacing w:before="240" w:beforeAutospacing="0" w:after="240" w:afterAutospacing="0"/>
        <w:ind w:left="0" w:right="0"/>
      </w:pPr>
      <w:r w:rsidRPr="009E660D">
        <w:t>Newman provides a footnote: “Mr. Smith’s sermons were most likely not of the orthodox Episcopal order, for both Sedgrave and Gray were radical Dissenters and became accomplices of Ingle during the 1645 Puritan rebellion.”</w:t>
      </w:r>
      <w:r>
        <w:t xml:space="preserve"> (William F. Milam, M.D., Newman 2001, p. 156-157)</w:t>
      </w:r>
    </w:p>
    <w:p w:rsidR="001470B7" w:rsidRDefault="001470B7" w:rsidP="001470B7">
      <w:pPr>
        <w:pStyle w:val="NormalWeb"/>
        <w:spacing w:before="240" w:after="240"/>
        <w:ind w:left="0" w:right="0"/>
      </w:pPr>
      <w:r>
        <w:t>Timothy B. Riordan, chief archeologist of St. Mary’s City, remarks about this incident in The Plundering Time: Maryland and the English Civil War :</w:t>
      </w:r>
    </w:p>
    <w:p w:rsidR="001470B7" w:rsidRDefault="001470B7" w:rsidP="001470B7">
      <w:pPr>
        <w:pStyle w:val="NormalWeb"/>
        <w:spacing w:before="240" w:after="240"/>
        <w:ind w:left="0" w:right="0"/>
      </w:pPr>
      <w:r>
        <w:t>“This case clearly demonstrates how far the Maryland authorities were willing to go in pacifying the Protestant faction. The court, comprising only Catholics, imposed a heavy fine on Lewis, a fellow Catholic, but did not punish Sedgrave or Gray at all....."</w:t>
      </w:r>
    </w:p>
    <w:p w:rsidR="001470B7" w:rsidRDefault="001470B7" w:rsidP="001470B7">
      <w:pPr>
        <w:pStyle w:val="NormalWeb"/>
        <w:spacing w:before="240" w:beforeAutospacing="0" w:after="240" w:afterAutospacing="0"/>
        <w:ind w:left="0" w:right="0"/>
      </w:pPr>
      <w:r>
        <w:t>“Francis Gray bears most of the responsibility in this case. He seems to have been the instigator of events. Gray was present  in the house when the book was read, it was his idea that Sedgrave write the petition, and he was going to get the Protestant freemen to sign it. Lewis claimed that the petition was aimed against him personally, but the request for assistance is not specific and could have been used as an excuse  for overthrowing the Proprietary government.....It may be that Cornwaleys’s prompt action is the only thing that kept the first Protestant rebellion from occurring in 1638.” (Riordan 2004, p. 158.)</w:t>
      </w:r>
    </w:p>
    <w:p w:rsidR="001470B7" w:rsidRDefault="001470B7" w:rsidP="001470B7">
      <w:pPr>
        <w:pStyle w:val="NormalWeb"/>
        <w:spacing w:before="240" w:beforeAutospacing="0" w:after="240" w:afterAutospacing="0"/>
        <w:ind w:left="0" w:right="0"/>
      </w:pPr>
      <w:r>
        <w:rPr>
          <w:b/>
        </w:rPr>
        <w:t xml:space="preserve">1638 </w:t>
      </w:r>
      <w:r w:rsidRPr="00910276">
        <w:rPr>
          <w:b/>
        </w:rPr>
        <w:t xml:space="preserve">– Jul 14 </w:t>
      </w:r>
      <w:r w:rsidR="00E07CE3">
        <w:rPr>
          <w:b/>
        </w:rPr>
        <w:t>–</w:t>
      </w:r>
      <w:r w:rsidRPr="00910276">
        <w:rPr>
          <w:b/>
        </w:rPr>
        <w:t xml:space="preserve"> </w:t>
      </w:r>
      <w:r w:rsidRPr="00910276">
        <w:rPr>
          <w:b/>
          <w:u w:val="single"/>
        </w:rPr>
        <w:t>M</w:t>
      </w:r>
      <w:r w:rsidR="00E07CE3">
        <w:rPr>
          <w:b/>
          <w:u w:val="single"/>
        </w:rPr>
        <w:t xml:space="preserve">D </w:t>
      </w:r>
      <w:r w:rsidR="00E07CE3" w:rsidRPr="00910276">
        <w:rPr>
          <w:b/>
          <w:u w:val="single"/>
        </w:rPr>
        <w:t xml:space="preserve">Kent Island </w:t>
      </w:r>
      <w:r w:rsidRPr="00E07CE3">
        <w:rPr>
          <w:b/>
        </w:rPr>
        <w:t xml:space="preserve"> </w:t>
      </w:r>
      <w:r w:rsidR="00E07CE3" w:rsidRPr="00E07CE3">
        <w:rPr>
          <w:b/>
        </w:rPr>
        <w:t>–</w:t>
      </w:r>
      <w:r w:rsidRPr="00E07CE3">
        <w:rPr>
          <w:b/>
        </w:rPr>
        <w:t xml:space="preserve"> </w:t>
      </w:r>
      <w:r w:rsidR="00E07CE3" w:rsidRPr="00E07CE3">
        <w:rPr>
          <w:b/>
        </w:rPr>
        <w:t>Admin -</w:t>
      </w:r>
      <w:r w:rsidRPr="00E07CE3">
        <w:rPr>
          <w:b/>
        </w:rPr>
        <w:t xml:space="preserve"> William Cloberry</w:t>
      </w:r>
      <w:r>
        <w:t xml:space="preserve"> </w:t>
      </w:r>
      <w:r w:rsidR="00E07CE3">
        <w:t xml:space="preserve">- </w:t>
      </w:r>
      <w:r w:rsidRPr="00D9280F">
        <w:t>dispute with Cecil, Lord Baltimore</w:t>
      </w:r>
      <w:r>
        <w:rPr>
          <w:i/>
        </w:rPr>
        <w:t>:</w:t>
      </w:r>
      <w:r w:rsidRPr="00D9280F">
        <w:t>the disposition of the dispute</w:t>
      </w:r>
      <w:r>
        <w:t xml:space="preserve"> in 1638 was: 14 July: “The King advises Cecil Lord Baltimore not to interfere with William Clobery, David Moorehead and other planters in Kent Island” (CSPC) (Coldham, p. 199)</w:t>
      </w:r>
    </w:p>
    <w:p w:rsidR="008C0336" w:rsidRDefault="008C0336" w:rsidP="001470B7">
      <w:pPr>
        <w:pStyle w:val="NormalWeb"/>
        <w:spacing w:before="240" w:beforeAutospacing="0" w:after="240" w:afterAutospacing="0"/>
        <w:ind w:left="0" w:right="0"/>
      </w:pPr>
      <w:r w:rsidRPr="008C0336">
        <w:rPr>
          <w:b/>
        </w:rPr>
        <w:lastRenderedPageBreak/>
        <w:t xml:space="preserve">1638 – Jul 25 – </w:t>
      </w:r>
      <w:r w:rsidRPr="008C0336">
        <w:rPr>
          <w:b/>
          <w:u w:val="single"/>
        </w:rPr>
        <w:t>VA Charles City</w:t>
      </w:r>
      <w:r w:rsidRPr="008C0336">
        <w:rPr>
          <w:b/>
        </w:rPr>
        <w:t xml:space="preserve"> – Admin - Edward Sparshott</w:t>
      </w:r>
      <w:r>
        <w:t xml:space="preserve"> – Land patent for 400 acs. W. by S. into the woods towards the head of Merchants hope Cr., E. by N. upon same, N. by W. upon a tract of land called Marchants hope, S. by E. upon land of Sergeant Richard Tisdell.  Due for his own pers. adv. &amp; trans. of 7 pers: Mandlin Caves (or Canes), Edward Sparshott JR, Robert Honnywood, Jeremiah Hayles, Jeremiah Watts, Jonathan Grayne (or Grayve), </w:t>
      </w:r>
      <w:r w:rsidRPr="008C0336">
        <w:rPr>
          <w:b/>
        </w:rPr>
        <w:t>Thomas Carter</w:t>
      </w:r>
      <w:r>
        <w:t>.  (Nugent I, p. 93)</w:t>
      </w:r>
    </w:p>
    <w:p w:rsidR="00A43B03" w:rsidRDefault="00A43B03" w:rsidP="00A43B03">
      <w:r w:rsidRPr="00A16453">
        <w:rPr>
          <w:b/>
        </w:rPr>
        <w:t>1638 – Aug 24</w:t>
      </w:r>
      <w:r w:rsidR="00930B36">
        <w:rPr>
          <w:b/>
        </w:rPr>
        <w:t xml:space="preserve"> – </w:t>
      </w:r>
      <w:r w:rsidR="00930B36" w:rsidRPr="000F7C36">
        <w:rPr>
          <w:b/>
          <w:u w:val="single"/>
        </w:rPr>
        <w:t xml:space="preserve">UK </w:t>
      </w:r>
      <w:r w:rsidRPr="00A16453">
        <w:rPr>
          <w:b/>
          <w:u w:val="single"/>
        </w:rPr>
        <w:t>Kent Cowden</w:t>
      </w:r>
      <w:r w:rsidRPr="00A16453">
        <w:rPr>
          <w:b/>
        </w:rPr>
        <w:t xml:space="preserve"> – </w:t>
      </w:r>
      <w:r>
        <w:rPr>
          <w:b/>
        </w:rPr>
        <w:t xml:space="preserve">Nuncuperative </w:t>
      </w:r>
      <w:r w:rsidRPr="00A16453">
        <w:rPr>
          <w:b/>
        </w:rPr>
        <w:t>Will – Robert Knight</w:t>
      </w:r>
      <w:r>
        <w:t xml:space="preserve"> – No issue; bequests to sisters and brother John Knight, father Robert Knight. ( PROB 11: Will Registers, 1624-1643, Piece 177: Lee, Quire Numbers 52-114 (1638), </w:t>
      </w:r>
      <w:r w:rsidRPr="00A16453">
        <w:t>Prerogative Court of Canterbury Wills, 1384-1858</w:t>
      </w:r>
      <w:r>
        <w:t>)</w:t>
      </w:r>
    </w:p>
    <w:p w:rsidR="00A43B03" w:rsidRDefault="00A43B03" w:rsidP="00A43B03">
      <w:pPr>
        <w:rPr>
          <w:szCs w:val="24"/>
        </w:rPr>
      </w:pPr>
      <w:r w:rsidRPr="0055641C">
        <w:rPr>
          <w:b/>
          <w:szCs w:val="24"/>
        </w:rPr>
        <w:t>1638 – Sep 2</w:t>
      </w:r>
      <w:r w:rsidR="00930B36">
        <w:rPr>
          <w:b/>
          <w:szCs w:val="24"/>
        </w:rPr>
        <w:t xml:space="preserve"> – </w:t>
      </w:r>
      <w:r w:rsidR="00930B36" w:rsidRPr="000F7C36">
        <w:rPr>
          <w:b/>
          <w:szCs w:val="24"/>
          <w:u w:val="single"/>
        </w:rPr>
        <w:t xml:space="preserve">UK </w:t>
      </w:r>
      <w:r w:rsidRPr="0055641C">
        <w:rPr>
          <w:b/>
          <w:szCs w:val="24"/>
          <w:u w:val="single"/>
        </w:rPr>
        <w:t>Kent Tenterden</w:t>
      </w:r>
      <w:r w:rsidRPr="0055641C">
        <w:rPr>
          <w:b/>
          <w:szCs w:val="24"/>
        </w:rPr>
        <w:t xml:space="preserve"> – Bap - Martha Knight</w:t>
      </w:r>
      <w:r w:rsidRPr="00BC4DE8">
        <w:rPr>
          <w:szCs w:val="24"/>
        </w:rPr>
        <w:t xml:space="preserve"> </w:t>
      </w:r>
      <w:r>
        <w:rPr>
          <w:szCs w:val="24"/>
        </w:rPr>
        <w:t xml:space="preserve">- </w:t>
      </w:r>
      <w:r w:rsidRPr="00BC4DE8">
        <w:rPr>
          <w:szCs w:val="24"/>
        </w:rPr>
        <w:t xml:space="preserve">d/o Nicholas </w:t>
      </w:r>
      <w:r>
        <w:rPr>
          <w:szCs w:val="24"/>
        </w:rPr>
        <w:t xml:space="preserve">Knight </w:t>
      </w:r>
      <w:r w:rsidRPr="00BC4DE8">
        <w:rPr>
          <w:szCs w:val="24"/>
        </w:rPr>
        <w:t>&amp; Mary</w:t>
      </w:r>
      <w:r>
        <w:rPr>
          <w:szCs w:val="24"/>
        </w:rPr>
        <w:t xml:space="preserve"> (Tyler)</w:t>
      </w:r>
    </w:p>
    <w:p w:rsidR="00A43B03" w:rsidRDefault="00A43B03" w:rsidP="00A43B03">
      <w:pPr>
        <w:rPr>
          <w:szCs w:val="24"/>
        </w:rPr>
      </w:pPr>
      <w:r w:rsidRPr="00747A1A">
        <w:rPr>
          <w:b/>
          <w:szCs w:val="24"/>
        </w:rPr>
        <w:t>1638 – Sep 9</w:t>
      </w:r>
      <w:r w:rsidR="00930B36">
        <w:rPr>
          <w:b/>
          <w:szCs w:val="24"/>
        </w:rPr>
        <w:t xml:space="preserve"> – </w:t>
      </w:r>
      <w:r w:rsidR="00930B36" w:rsidRPr="00B410A4">
        <w:rPr>
          <w:b/>
          <w:szCs w:val="24"/>
          <w:u w:val="single"/>
        </w:rPr>
        <w:t xml:space="preserve">UK </w:t>
      </w:r>
      <w:r w:rsidRPr="00747A1A">
        <w:rPr>
          <w:b/>
          <w:szCs w:val="24"/>
          <w:u w:val="single"/>
        </w:rPr>
        <w:t>London St Bride</w:t>
      </w:r>
      <w:r w:rsidRPr="00747A1A">
        <w:rPr>
          <w:b/>
          <w:szCs w:val="24"/>
        </w:rPr>
        <w:t xml:space="preserve"> – Robert Woodson</w:t>
      </w:r>
      <w:r>
        <w:rPr>
          <w:szCs w:val="24"/>
        </w:rPr>
        <w:t xml:space="preserve"> – s/o Phillip Woodson and wife Sarah. </w:t>
      </w:r>
      <w:r w:rsidR="00B410A4">
        <w:rPr>
          <w:szCs w:val="24"/>
        </w:rPr>
        <w:t>(London Met Arch)</w:t>
      </w:r>
    </w:p>
    <w:p w:rsidR="00A43B03" w:rsidRDefault="00A43B03" w:rsidP="00A43B03">
      <w:pPr>
        <w:rPr>
          <w:szCs w:val="24"/>
        </w:rPr>
      </w:pPr>
      <w:r w:rsidRPr="008C487C">
        <w:rPr>
          <w:b/>
          <w:szCs w:val="24"/>
        </w:rPr>
        <w:t>1638 – Sep 14</w:t>
      </w:r>
      <w:r w:rsidR="00930B36">
        <w:rPr>
          <w:b/>
          <w:szCs w:val="24"/>
        </w:rPr>
        <w:t xml:space="preserve"> – </w:t>
      </w:r>
      <w:r w:rsidR="00930B36" w:rsidRPr="000F7C36">
        <w:rPr>
          <w:b/>
          <w:szCs w:val="24"/>
          <w:u w:val="single"/>
        </w:rPr>
        <w:t xml:space="preserve">UK </w:t>
      </w:r>
      <w:r w:rsidRPr="008C487C">
        <w:rPr>
          <w:b/>
          <w:szCs w:val="24"/>
          <w:u w:val="single"/>
        </w:rPr>
        <w:t>Kent Bicknor</w:t>
      </w:r>
      <w:r w:rsidRPr="008C487C">
        <w:rPr>
          <w:b/>
          <w:szCs w:val="24"/>
        </w:rPr>
        <w:t xml:space="preserve"> – Bur – Anne Knight</w:t>
      </w:r>
      <w:r>
        <w:rPr>
          <w:szCs w:val="24"/>
        </w:rPr>
        <w:t xml:space="preserve"> – widow of James Knight (Tyler)</w:t>
      </w:r>
    </w:p>
    <w:p w:rsidR="00A43B03" w:rsidRDefault="00A43B03" w:rsidP="00A43B03">
      <w:pPr>
        <w:rPr>
          <w:szCs w:val="24"/>
        </w:rPr>
      </w:pPr>
      <w:r w:rsidRPr="002E28D9">
        <w:rPr>
          <w:b/>
          <w:szCs w:val="24"/>
        </w:rPr>
        <w:t>1638 – Oct 7</w:t>
      </w:r>
      <w:r w:rsidR="00930B36">
        <w:rPr>
          <w:b/>
          <w:szCs w:val="24"/>
        </w:rPr>
        <w:t xml:space="preserve"> – </w:t>
      </w:r>
      <w:r w:rsidR="00930B36" w:rsidRPr="000F7C36">
        <w:rPr>
          <w:b/>
          <w:szCs w:val="24"/>
          <w:u w:val="single"/>
        </w:rPr>
        <w:t xml:space="preserve">UK </w:t>
      </w:r>
      <w:r w:rsidRPr="002E28D9">
        <w:rPr>
          <w:b/>
          <w:szCs w:val="24"/>
          <w:u w:val="single"/>
        </w:rPr>
        <w:t>Kent Hollingbourne</w:t>
      </w:r>
      <w:r w:rsidRPr="002E28D9">
        <w:rPr>
          <w:b/>
          <w:szCs w:val="24"/>
        </w:rPr>
        <w:t xml:space="preserve"> </w:t>
      </w:r>
      <w:r w:rsidR="007A089D">
        <w:rPr>
          <w:b/>
          <w:szCs w:val="24"/>
        </w:rPr>
        <w:t>– Birth/Bap –</w:t>
      </w:r>
      <w:r w:rsidRPr="002E28D9">
        <w:rPr>
          <w:b/>
          <w:szCs w:val="24"/>
        </w:rPr>
        <w:t xml:space="preserve"> Robert Knight</w:t>
      </w:r>
      <w:r>
        <w:rPr>
          <w:szCs w:val="24"/>
        </w:rPr>
        <w:t xml:space="preserve"> – s/o Blaze Knight (Tyler)</w:t>
      </w:r>
    </w:p>
    <w:p w:rsidR="00A43B03" w:rsidRDefault="00A43B03" w:rsidP="00E07CE3">
      <w:r>
        <w:rPr>
          <w:b/>
        </w:rPr>
        <w:t>1638 Nov 2</w:t>
      </w:r>
      <w:r w:rsidRPr="00806F19">
        <w:rPr>
          <w:b/>
        </w:rPr>
        <w:t xml:space="preserve"> </w:t>
      </w:r>
      <w:r>
        <w:t xml:space="preserve">– </w:t>
      </w:r>
      <w:r>
        <w:rPr>
          <w:b/>
          <w:u w:val="single"/>
        </w:rPr>
        <w:t>VA</w:t>
      </w:r>
      <w:r w:rsidR="00E07CE3">
        <w:rPr>
          <w:b/>
          <w:u w:val="single"/>
        </w:rPr>
        <w:t xml:space="preserve"> </w:t>
      </w:r>
      <w:r w:rsidR="00E07CE3" w:rsidRPr="00F551B0">
        <w:rPr>
          <w:b/>
          <w:u w:val="single"/>
        </w:rPr>
        <w:t>Jamestown</w:t>
      </w:r>
      <w:r>
        <w:t xml:space="preserve"> – </w:t>
      </w:r>
      <w:r w:rsidRPr="00C570F2">
        <w:rPr>
          <w:b/>
        </w:rPr>
        <w:t>Peter Knight, Merchants Factor</w:t>
      </w:r>
      <w:r>
        <w:t xml:space="preserve"> - </w:t>
      </w:r>
      <w:r w:rsidR="00E07CE3" w:rsidRPr="00E07CE3">
        <w:t xml:space="preserve">VA Jamestown - Info - On 11 October 1638, the Flower de Luce of Weymouth, of which John White was Master, left newfoundland for Virginia, and, on 21 October following, arrived at Point Comfort [VA]. Later, on 2 November, the vessel reached James Town. On 11 April, 1639, the homeward voyage was started. However, the day before the ship set sail from Point Comfort, White and Samuel Leddoye, the purser, on behalf of the owners of the vessel, protested against Nicholas Stourfield, George Grace and Simon Hake, freighters of the said ship, at the terms of schedule made over to them. Grace and Hake returned to Weymouth in the Flower de Luce. Leddoye and White, protesting at their failure to load the ship in time, went to James Town where their complaint was lodged in the suits of the “Quarter Court.” (Public Record Office of the British High Court of Admiralty. Instance and Prize Courts: Examinations, May 1639 to May 1640 (Vol. 55)) </w:t>
      </w:r>
    </w:p>
    <w:p w:rsidR="004E28EF" w:rsidRDefault="004E28EF" w:rsidP="00A43B03">
      <w:r w:rsidRPr="004E28EF">
        <w:t>From the depositions in this case we find the following involved by their dated depositions: 11 July 1639: Samuel Pearce of London, a merchant, aged 24. Same date: Thomas Davis of “Chuckatucke”, Virginia, a merchant, aged 26. … Joseph Sanders was cited as Chief Merchant of the venture and Peter Knight, his factor. </w:t>
      </w:r>
      <w:r w:rsidR="00A43B03">
        <w:t xml:space="preserve">  </w:t>
      </w:r>
    </w:p>
    <w:p w:rsidR="004E28EF" w:rsidRDefault="004E28EF" w:rsidP="00A43B03">
      <w:r w:rsidRPr="004E28EF">
        <w:t>Another source: Testimony of Joseph Saunders of London, merchant. His factor in Virginia, Peter Knight, advised him to come to account over the lading of the Flower de Luce with Thomas Burbage. […] Peter Knight, Joseph Saunders’ factor in Virginia, made satisfaction in tobacco which was shipped aboard the Flower de Luce for London. (Coldham 1984, p. 81)</w:t>
      </w:r>
    </w:p>
    <w:p w:rsidR="00A43B03" w:rsidRDefault="004E28EF" w:rsidP="00A43B03">
      <w:r w:rsidRPr="004E28EF">
        <w:rPr>
          <w:b/>
        </w:rPr>
        <w:t>Note</w:t>
      </w:r>
      <w:r w:rsidRPr="004E28EF">
        <w:t xml:space="preserve">: The name Sanders/Saunders is spelled both ways; that was typical for the time. These records establish some of the associations of Peter Knight, as well as the fact that he acted on behalf of a consortium of merchants, including Thomas Davis of Chuckatuck, also associated with Jordans and Reynolds families. We also note the association with Thomas White. Finally, notice the ages of Pearce and Davis, 24 and 26 respectively; they were both described as "merchants". Can we think that this Peter </w:t>
      </w:r>
      <w:r w:rsidRPr="004E28EF">
        <w:lastRenderedPageBreak/>
        <w:t xml:space="preserve">Knight was of a similar age? Let's say 25 to 35? That opens up some search possibilities. </w:t>
      </w:r>
    </w:p>
    <w:p w:rsidR="001470B7" w:rsidRDefault="00A43B03" w:rsidP="001470B7">
      <w:pPr>
        <w:pStyle w:val="NormalWeb"/>
        <w:spacing w:before="240" w:beforeAutospacing="0" w:after="240" w:afterAutospacing="0"/>
        <w:ind w:left="0" w:right="0"/>
      </w:pPr>
      <w:r w:rsidRPr="00F67F10">
        <w:rPr>
          <w:b/>
        </w:rPr>
        <w:t>1638 – Nov 14</w:t>
      </w:r>
      <w:r w:rsidR="00930B36">
        <w:rPr>
          <w:b/>
        </w:rPr>
        <w:t xml:space="preserve"> – UK </w:t>
      </w:r>
      <w:r w:rsidRPr="00F67F10">
        <w:rPr>
          <w:b/>
          <w:u w:val="single"/>
        </w:rPr>
        <w:t>London</w:t>
      </w:r>
      <w:r w:rsidRPr="00F67F10">
        <w:rPr>
          <w:b/>
        </w:rPr>
        <w:t xml:space="preserve"> – Will – Andrew Knight</w:t>
      </w:r>
      <w:r>
        <w:rPr>
          <w:b/>
        </w:rPr>
        <w:t>, Cit &amp; Haberdasher</w:t>
      </w:r>
      <w:r>
        <w:t xml:space="preserve"> – “I desire to be decently buried with a solemn knell in the afternoon and a sermon for the loving, but if it shall please the lord to take me by the visitation of the pestilence, for what am I … that I should be spared…” To wife Susannah Knight, all my goods and chattels, and she to be executrix; to son James Knight, 50 pounds; to daughter Susannah Knight, 50 pounds; to daughter Anne Knight, 50 pounds; all of them to have a death head ring; to daughter Margaret, 40 pounds; to daughter Elizabeth Knight, 40 pounds; if any of them die, their share to be divided amongst the rest; they get their money if they do not marry against the consent of their mother;  to mother, Mistress Hester Cardall, a plate and an annuity of 3 pounds a year; to sister Mistress Anne Reeves, a plate;  to each of sister Reeves’ children, a silver spoon with gilding and the initials AK on them; to sister Elizabeth Talbot, 20 shillings; to the poor at London, 20 shillings; to the poor at Banton, 10 shillings; to the poor of St Bennet Pauls 20 shillings; to Christian friend, Mrs. Spark the wife of Zachary Spark, in case she be left a widow, 3 pounds; I do desire my father(in-law) Leonard, my brother(in-law) Robert Leonard, my brother Edmond Bryant, my brother Hunt, to overseers of my will; codicil about annuity to wife and business matters. (Prerogative Court of Canterbury Wills, 1384-1858, PROB 11: Will Registers, 1624-1643, Piece 178: Lee, Quire Numbers 115-183 (1638)) </w:t>
      </w:r>
    </w:p>
    <w:p w:rsidR="00A43B03" w:rsidRDefault="00A43B03" w:rsidP="00A43B03">
      <w:r w:rsidRPr="00270ABF">
        <w:rPr>
          <w:b/>
        </w:rPr>
        <w:t xml:space="preserve">1638 </w:t>
      </w:r>
      <w:r>
        <w:rPr>
          <w:b/>
        </w:rPr>
        <w:t xml:space="preserve">- </w:t>
      </w:r>
      <w:r w:rsidRPr="00270ABF">
        <w:rPr>
          <w:b/>
        </w:rPr>
        <w:t xml:space="preserve">Nov 18 – </w:t>
      </w:r>
      <w:r w:rsidRPr="008B565A">
        <w:rPr>
          <w:b/>
          <w:u w:val="single"/>
        </w:rPr>
        <w:t xml:space="preserve">VA </w:t>
      </w:r>
      <w:r w:rsidRPr="00270ABF">
        <w:rPr>
          <w:b/>
          <w:u w:val="single"/>
        </w:rPr>
        <w:t>Upper New Norfolk</w:t>
      </w:r>
      <w:r w:rsidRPr="00657C1C">
        <w:rPr>
          <w:b/>
        </w:rPr>
        <w:t xml:space="preserve"> </w:t>
      </w:r>
      <w:r w:rsidR="004E28EF" w:rsidRPr="00657C1C">
        <w:rPr>
          <w:b/>
        </w:rPr>
        <w:t>–</w:t>
      </w:r>
      <w:r w:rsidRPr="00657C1C">
        <w:rPr>
          <w:b/>
        </w:rPr>
        <w:t xml:space="preserve"> </w:t>
      </w:r>
      <w:r w:rsidR="004E28EF" w:rsidRPr="00657C1C">
        <w:rPr>
          <w:b/>
        </w:rPr>
        <w:t xml:space="preserve">Admin - </w:t>
      </w:r>
      <w:r w:rsidRPr="009D26F4">
        <w:rPr>
          <w:b/>
        </w:rPr>
        <w:t>Peter Knight, Merchant</w:t>
      </w:r>
      <w:r w:rsidR="004E28EF">
        <w:rPr>
          <w:b/>
        </w:rPr>
        <w:t xml:space="preserve"> – </w:t>
      </w:r>
      <w:r w:rsidR="004E28EF" w:rsidRPr="004E28EF">
        <w:t xml:space="preserve">Land patent for </w:t>
      </w:r>
      <w:r>
        <w:t>“</w:t>
      </w:r>
      <w:r w:rsidRPr="009D26F4">
        <w:t xml:space="preserve">400 acs. </w:t>
      </w:r>
      <w:r w:rsidRPr="006A1BB8">
        <w:t>Up. Co. of New Norf.</w:t>
      </w:r>
      <w:r w:rsidRPr="009D26F4">
        <w:t xml:space="preserve">, </w:t>
      </w:r>
      <w:r w:rsidRPr="009D26F4">
        <w:rPr>
          <w:b/>
        </w:rPr>
        <w:t>18 Nov 1618</w:t>
      </w:r>
      <w:r w:rsidRPr="009D26F4">
        <w:t xml:space="preserve"> p. 543, On S.E. side of Nansamund Riv., &amp; about 3 mi. up the E. side of a Cr., lying over against land of Richard Bennett &amp; adj. Land of Robert Bennett, Due by assignment from Thomas Burbage. (Note error in date). </w:t>
      </w:r>
      <w:r>
        <w:t xml:space="preserve"> (Nugent I, p. 85)  </w:t>
      </w:r>
    </w:p>
    <w:p w:rsidR="001470B7" w:rsidRDefault="00A43B03" w:rsidP="00A43B03">
      <w:pPr>
        <w:pStyle w:val="NormalWeb"/>
        <w:spacing w:before="240" w:beforeAutospacing="0" w:after="240" w:afterAutospacing="0"/>
        <w:ind w:left="0" w:right="0"/>
      </w:pPr>
      <w:r>
        <w:t xml:space="preserve">Note:  Edward Bennet was, for a time, an elder of the Ancient Church at Amsterdam. When he left Holland is not known, but he was the owner of several merchant ships. It is conjectured that he owned the ship </w:t>
      </w:r>
      <w:r w:rsidRPr="00BE6760">
        <w:rPr>
          <w:i/>
        </w:rPr>
        <w:t>Gift of God</w:t>
      </w:r>
      <w:r>
        <w:t xml:space="preserve"> that arrived in Virginia in 1618 bringing 200 emigrants to settle at Martin’s Hundred that year. The ship, </w:t>
      </w:r>
      <w:r w:rsidRPr="00BE6760">
        <w:rPr>
          <w:i/>
        </w:rPr>
        <w:t>Neptune</w:t>
      </w:r>
      <w:r>
        <w:t xml:space="preserve">, also left England in 1618 bringing emigrants. This latter ship brought Thomas Bennett and Richard Evans who were living at Basse’s Choice in 1625. I see no reason why Peter Knight, as a merchant, could not have come to Virginia that early. As a merchant and merchant’s factor, he could very well have traveled back and forth between England and the colonies numerous times.  </w:t>
      </w:r>
    </w:p>
    <w:p w:rsidR="00A43B03" w:rsidRDefault="00A43B03" w:rsidP="00A43B03">
      <w:r w:rsidRPr="00E82769">
        <w:rPr>
          <w:b/>
        </w:rPr>
        <w:t>1638 – Nov 22</w:t>
      </w:r>
      <w:r w:rsidR="00930B36">
        <w:rPr>
          <w:b/>
        </w:rPr>
        <w:t xml:space="preserve"> – </w:t>
      </w:r>
      <w:r w:rsidR="00930B36" w:rsidRPr="0082740D">
        <w:rPr>
          <w:b/>
          <w:u w:val="single"/>
        </w:rPr>
        <w:t xml:space="preserve">UK </w:t>
      </w:r>
      <w:r w:rsidRPr="00E82769">
        <w:rPr>
          <w:b/>
          <w:u w:val="single"/>
        </w:rPr>
        <w:t>Wiltshire</w:t>
      </w:r>
      <w:r>
        <w:rPr>
          <w:b/>
          <w:u w:val="single"/>
        </w:rPr>
        <w:t xml:space="preserve"> Salisbury</w:t>
      </w:r>
      <w:r w:rsidRPr="00E82769">
        <w:rPr>
          <w:b/>
        </w:rPr>
        <w:t xml:space="preserve"> – Will – Edward Knight</w:t>
      </w:r>
      <w:r>
        <w:rPr>
          <w:b/>
        </w:rPr>
        <w:t>, Gent</w:t>
      </w:r>
      <w:r>
        <w:t xml:space="preserve"> – To Mary Knight, dutiful and loving daughter, all freehold land in the borough of Downton for her natural life; after Mary’s decease, property goes to son, Edward Knight for his life; after death of Edward, property goes to grandson Abraham Paine, the son of Anne Paine, to his heirs forever; in default of his heirs, to heirs of the body of daughter Elizabeth Paine; to </w:t>
      </w:r>
      <w:r w:rsidRPr="0082740D">
        <w:rPr>
          <w:b/>
        </w:rPr>
        <w:t>son Arnold Knight</w:t>
      </w:r>
      <w:r>
        <w:t xml:space="preserve">, 10 pounds; to </w:t>
      </w:r>
      <w:r w:rsidRPr="0082740D">
        <w:rPr>
          <w:b/>
        </w:rPr>
        <w:t>daughter Elizabeth Paine</w:t>
      </w:r>
      <w:r>
        <w:t xml:space="preserve">, 40 shillings; to daughter Anne Harwood, 20 shillings; to grandchild Abraham Paine, 5 pounds; to grandchild Anne Wigg, 20 pounds at age 18 or day of marriage; the rent and profits of three properties in Storkbridge and other land there belonging, to go to the said Anne Wigg until she is 18, for her maintenance and education; to son Edward Knight, 10 shillings; residue of estate to wife Anne and </w:t>
      </w:r>
      <w:r>
        <w:lastRenderedPageBreak/>
        <w:t>daughter Mary Knight who is to be executrix; friends John Windover, Phillip Davis and Francis Arhman, Gent, to be overseer</w:t>
      </w:r>
      <w:r w:rsidR="00D45369">
        <w:t>s; 20 shillings apiece to them.</w:t>
      </w:r>
    </w:p>
    <w:p w:rsidR="00A43B03" w:rsidRDefault="00A43B03" w:rsidP="00A43B03">
      <w:r w:rsidRPr="00793EB5">
        <w:rPr>
          <w:b/>
        </w:rPr>
        <w:t>1638 – Dec 5</w:t>
      </w:r>
      <w:r w:rsidR="00930B36">
        <w:rPr>
          <w:b/>
        </w:rPr>
        <w:t xml:space="preserve"> – </w:t>
      </w:r>
      <w:r w:rsidR="00930B36" w:rsidRPr="001766E4">
        <w:rPr>
          <w:b/>
          <w:u w:val="single"/>
        </w:rPr>
        <w:t xml:space="preserve">UK </w:t>
      </w:r>
      <w:r w:rsidRPr="00833DC8">
        <w:rPr>
          <w:b/>
          <w:u w:val="single"/>
        </w:rPr>
        <w:t>Hampshire Hartley Mauditt</w:t>
      </w:r>
      <w:r w:rsidRPr="00793EB5">
        <w:rPr>
          <w:b/>
        </w:rPr>
        <w:t xml:space="preserve"> – Will – Nicholas Knight</w:t>
      </w:r>
      <w:r>
        <w:t>, Yeoman</w:t>
      </w:r>
      <w:r w:rsidRPr="00793EB5">
        <w:t xml:space="preserve"> </w:t>
      </w:r>
      <w:r>
        <w:t xml:space="preserve">– To the poor of Alton, 5 pounds; 10 pounds to cover cost of burial, any left over to go to the poor; to wife Elizabeth, 40 shillings;  apparently, the wife has lands of her own that bring her 30 pounds a year; to daughters of brother, William Knight, viz Mary and Alice, 10 pounds each at 21; to sister Anne Thorpe, wife of Hugh Thorpe, of Stratford,  10 pounds a year for life; to children of Anne Thorpe, 20 pounds apiece at 21; to Rose Morris (Moorys) of Eartham, wife of Thomas, 40 pounds to be paid to her after the death of her husband; to brother William Knight of Yapton, 40 shillings; to brother-in-law, Hugh Thorpe, 40 shillings; to cousin Joane Cornwall, 20 shillings;  to Dennis Knight, 20 shillings;  residue of estate to John Revell of Gilford and George Thorpe of Stratford who are to be executors; John Alderslade of Chawton and Francis Woolridge of Peterfield to be overseers. (Prerogative Court of Canterbury Wills, 1384-1858, PROB 11: Will Registers, 1624-1643, Piece 178: Lee, Quire Numbers 115-183 (1638))  </w:t>
      </w:r>
    </w:p>
    <w:p w:rsidR="00A43B03" w:rsidRDefault="00A43B03" w:rsidP="00A43B03">
      <w:r w:rsidRPr="0064705C">
        <w:rPr>
          <w:b/>
        </w:rPr>
        <w:t>1638</w:t>
      </w:r>
      <w:r w:rsidR="00930B36">
        <w:rPr>
          <w:b/>
        </w:rPr>
        <w:t xml:space="preserve"> – </w:t>
      </w:r>
      <w:r w:rsidR="00930B36" w:rsidRPr="001766E4">
        <w:rPr>
          <w:b/>
          <w:u w:val="single"/>
        </w:rPr>
        <w:t xml:space="preserve">UK </w:t>
      </w:r>
      <w:r w:rsidRPr="0064705C">
        <w:rPr>
          <w:b/>
          <w:u w:val="single"/>
        </w:rPr>
        <w:t>Kent Hythe</w:t>
      </w:r>
      <w:r w:rsidRPr="0064705C">
        <w:rPr>
          <w:b/>
        </w:rPr>
        <w:t xml:space="preserve"> – </w:t>
      </w:r>
      <w:r>
        <w:rPr>
          <w:b/>
        </w:rPr>
        <w:t>Chancery</w:t>
      </w:r>
      <w:r w:rsidRPr="0064705C">
        <w:rPr>
          <w:b/>
        </w:rPr>
        <w:t xml:space="preserve"> – Alice Knight, Widow</w:t>
      </w:r>
      <w:r>
        <w:t xml:space="preserve"> - Knight v Knight.  Plaintiffs: Alice Knight, widow of Hythe, Kent, William Knight, John Knight, Elizabeth Knight, Susan Knight and Alice Knight (children of said Alice Knight), infants by their mother and next friend.  Defendants: Thomas Knight.  Document type: bill only. (National Archives, Kew England, Ref: </w:t>
      </w:r>
      <w:r w:rsidRPr="0064705C">
        <w:t>C 2/ChasI/K23/36</w:t>
      </w:r>
      <w:r>
        <w:t xml:space="preserve">) </w:t>
      </w:r>
    </w:p>
    <w:p w:rsidR="00A43B03" w:rsidRDefault="00A43B03" w:rsidP="00A43B03">
      <w:r w:rsidRPr="00F52877">
        <w:rPr>
          <w:b/>
        </w:rPr>
        <w:t>1638</w:t>
      </w:r>
      <w:r w:rsidR="00930B36">
        <w:rPr>
          <w:b/>
        </w:rPr>
        <w:t xml:space="preserve"> – </w:t>
      </w:r>
      <w:r w:rsidR="00930B36" w:rsidRPr="001766E4">
        <w:rPr>
          <w:b/>
          <w:u w:val="single"/>
        </w:rPr>
        <w:t xml:space="preserve">UK </w:t>
      </w:r>
      <w:r w:rsidRPr="00F52877">
        <w:rPr>
          <w:b/>
          <w:u w:val="single"/>
        </w:rPr>
        <w:t>Kent New Romney</w:t>
      </w:r>
      <w:r w:rsidRPr="00F52877">
        <w:rPr>
          <w:b/>
        </w:rPr>
        <w:t xml:space="preserve"> – </w:t>
      </w:r>
      <w:r>
        <w:rPr>
          <w:b/>
        </w:rPr>
        <w:t>Chancery</w:t>
      </w:r>
      <w:r w:rsidRPr="00F52877">
        <w:rPr>
          <w:b/>
        </w:rPr>
        <w:t xml:space="preserve"> – Peter Knight, </w:t>
      </w:r>
      <w:r>
        <w:rPr>
          <w:b/>
        </w:rPr>
        <w:t>Vicar</w:t>
      </w:r>
      <w:r>
        <w:t xml:space="preserve"> - Peter Knight, clerk v. Percival Brett: Town, vicarage, and parish of New Romney, and other parishes in the liberty of Romney Marsh in the county of Kent. Tithes.: Kent. (National Archives, Kew England, Ref: E 134/13Chas1/Mich51)</w:t>
      </w:r>
    </w:p>
    <w:p w:rsidR="00A43B03" w:rsidRDefault="00A43B03" w:rsidP="00A43B03">
      <w:r>
        <w:t xml:space="preserve"> The vicarage of New Romney was endowed by archbishop Arundel, in 1402, and a competent portion assigned to the vicar for his maintenance.</w:t>
      </w:r>
    </w:p>
    <w:p w:rsidR="00A43B03" w:rsidRDefault="00A43B03" w:rsidP="00A43B03">
      <w:r>
        <w:t>There were formerly continual controversies between the vicars of New Romney and their parishioners, concerning the payment of tithes in kind, and especially for setting aside the custom for the payment of two-pence an acre in money, in lieu of tithe-wool and pasturage in kind, other tithes being paid by composition at such rates as could be agreed on; and two suits were commenced in particular, by Knight, vicar, against Brett and Clark, on the same custom, the former in 1637, and the latter in 1640, at the king's bench bar. In the first of which, the jury gave their verdict against the vicar, and in the latter he was nonsuited; but the custom in the latter trial was so plainly proved, that it has been uniformly acquiesced in by the vicars to the present time.</w:t>
      </w:r>
      <w:r>
        <w:rPr>
          <w:rStyle w:val="FootnoteReference"/>
        </w:rPr>
        <w:footnoteReference w:id="13"/>
      </w:r>
      <w:r>
        <w:t xml:space="preserve"> </w:t>
      </w:r>
    </w:p>
    <w:p w:rsidR="00A43B03" w:rsidRDefault="00A43B03" w:rsidP="00A43B03">
      <w:r w:rsidRPr="00BC3EEA">
        <w:rPr>
          <w:b/>
        </w:rPr>
        <w:t>1639 – Jan 13</w:t>
      </w:r>
      <w:r w:rsidR="00930B36">
        <w:rPr>
          <w:b/>
        </w:rPr>
        <w:t xml:space="preserve"> – </w:t>
      </w:r>
      <w:r w:rsidR="00930B36" w:rsidRPr="001766E4">
        <w:rPr>
          <w:b/>
          <w:u w:val="single"/>
        </w:rPr>
        <w:t xml:space="preserve">UK </w:t>
      </w:r>
      <w:r w:rsidRPr="00BC3EEA">
        <w:rPr>
          <w:b/>
          <w:u w:val="single"/>
        </w:rPr>
        <w:t>Kent Maidstone</w:t>
      </w:r>
      <w:r w:rsidRPr="00BC3EEA">
        <w:rPr>
          <w:b/>
        </w:rPr>
        <w:t xml:space="preserve"> </w:t>
      </w:r>
      <w:r w:rsidR="007A089D">
        <w:rPr>
          <w:b/>
        </w:rPr>
        <w:t>– Birth/Bap –</w:t>
      </w:r>
      <w:r w:rsidRPr="00BC3EEA">
        <w:rPr>
          <w:b/>
        </w:rPr>
        <w:t xml:space="preserve"> Robert Knight</w:t>
      </w:r>
      <w:r>
        <w:t xml:space="preserve"> – s/o Robert Knight and Alice. </w:t>
      </w:r>
      <w:r>
        <w:rPr>
          <w:szCs w:val="24"/>
        </w:rPr>
        <w:t>(Tyler)</w:t>
      </w:r>
    </w:p>
    <w:p w:rsidR="00A43B03" w:rsidRDefault="00A43B03" w:rsidP="00A43B03">
      <w:r w:rsidRPr="003F090F">
        <w:rPr>
          <w:b/>
        </w:rPr>
        <w:t>1639 – Feb 5</w:t>
      </w:r>
      <w:r w:rsidR="00930B36">
        <w:rPr>
          <w:b/>
        </w:rPr>
        <w:t xml:space="preserve"> – </w:t>
      </w:r>
      <w:r w:rsidR="00930B36" w:rsidRPr="001766E4">
        <w:rPr>
          <w:b/>
          <w:u w:val="single"/>
        </w:rPr>
        <w:t xml:space="preserve">UK </w:t>
      </w:r>
      <w:r w:rsidRPr="003F090F">
        <w:rPr>
          <w:b/>
          <w:u w:val="single"/>
        </w:rPr>
        <w:t>London St Bartholomew</w:t>
      </w:r>
      <w:r w:rsidRPr="003F090F">
        <w:rPr>
          <w:b/>
        </w:rPr>
        <w:t xml:space="preserve"> – Admin – John Knight, Bricklayer</w:t>
      </w:r>
      <w:r>
        <w:t xml:space="preserve"> - </w:t>
      </w:r>
      <w:r w:rsidRPr="003F090F">
        <w:t>Indictment of George Collins of London, carpenter, and John Knight of London, bricklayer, for assault in parish of St Bartholomew the Great</w:t>
      </w:r>
      <w:r>
        <w:t xml:space="preserve">. (The National Archives, Kew England, Ref: </w:t>
      </w:r>
      <w:r w:rsidRPr="003F090F">
        <w:t>E 192/17/4</w:t>
      </w:r>
      <w:r>
        <w:t>)</w:t>
      </w:r>
    </w:p>
    <w:p w:rsidR="00A43B03" w:rsidRDefault="00A43B03" w:rsidP="00A43B03">
      <w:r w:rsidRPr="00613963">
        <w:rPr>
          <w:b/>
        </w:rPr>
        <w:lastRenderedPageBreak/>
        <w:t>1639 – Feb 10</w:t>
      </w:r>
      <w:r w:rsidR="00930B36">
        <w:rPr>
          <w:b/>
        </w:rPr>
        <w:t xml:space="preserve"> – </w:t>
      </w:r>
      <w:r w:rsidR="00930B36" w:rsidRPr="001766E4">
        <w:rPr>
          <w:b/>
          <w:u w:val="single"/>
        </w:rPr>
        <w:t xml:space="preserve">UK </w:t>
      </w:r>
      <w:r w:rsidRPr="00613963">
        <w:rPr>
          <w:b/>
          <w:u w:val="single"/>
        </w:rPr>
        <w:t>Worcestershire Norton</w:t>
      </w:r>
      <w:r w:rsidRPr="00613963">
        <w:rPr>
          <w:b/>
        </w:rPr>
        <w:t xml:space="preserve"> – Will – George Knight</w:t>
      </w:r>
      <w:r>
        <w:t xml:space="preserve"> – To</w:t>
      </w:r>
      <w:r w:rsidRPr="00702FDE">
        <w:rPr>
          <w:b/>
        </w:rPr>
        <w:t xml:space="preserve"> George Knight, son of brother John Knight</w:t>
      </w:r>
      <w:r>
        <w:t xml:space="preserve">, 20 pounds; to daughters of brother John Knight, viz. Margarett Knight, Cicely Knight, Mary Knight, 10 pounds apiece; to widow of his brother, John Knight, 5 pounds; to brother-in-law Allen and to George Allen, sister’s son, 5 pounds apiece; to Margarett Mason, Margery Mason, and Elizabeth Fall, sister’s daughters, 20 shillings apiece; to John Sayce JR, my kinswoman’s son, 40 shillings; to Margarett Woothen, my sister’s daughter, 40 shillings; to the poor of the parish, 20 shillings;  to 2 godchildren, 3 shillings 4 pence apiece; to all other godchildren, 12 pence apiece; to George Mason, godson, 3 shillings 4 pence; to Richard Mansell a student in Hanford, son of Mr. Mansell of ___ </w:t>
      </w:r>
      <w:r w:rsidRPr="00702FDE">
        <w:rPr>
          <w:i/>
        </w:rPr>
        <w:t>all my books</w:t>
      </w:r>
      <w:r>
        <w:t xml:space="preserve">; to Margaret Justed, my brother’s daughter, 20 pounds; residue of estate to </w:t>
      </w:r>
      <w:r w:rsidRPr="00702FDE">
        <w:rPr>
          <w:b/>
        </w:rPr>
        <w:t>Thomas Knight of Hatfield son of my brother Edmond</w:t>
      </w:r>
      <w:r>
        <w:t xml:space="preserve"> who is also to be executor. (Prerogative Court of Canterbury Wills, 1384-1858, PROB 11: Will Registers, 1624-1643, Piece 182: Coventry, Quire Numbers 1-53 (1640)) </w:t>
      </w:r>
    </w:p>
    <w:p w:rsidR="00A43B03" w:rsidRDefault="00A43B03" w:rsidP="00A43B03">
      <w:r w:rsidRPr="0083435E">
        <w:rPr>
          <w:b/>
        </w:rPr>
        <w:t>1639 – Mar 4</w:t>
      </w:r>
      <w:r w:rsidR="00930B36">
        <w:rPr>
          <w:b/>
        </w:rPr>
        <w:t xml:space="preserve"> – </w:t>
      </w:r>
      <w:r w:rsidR="00930B36" w:rsidRPr="001766E4">
        <w:rPr>
          <w:b/>
          <w:u w:val="single"/>
        </w:rPr>
        <w:t xml:space="preserve">UK </w:t>
      </w:r>
      <w:r w:rsidRPr="0083435E">
        <w:rPr>
          <w:b/>
          <w:u w:val="single"/>
        </w:rPr>
        <w:t>Middlesex Limehouse</w:t>
      </w:r>
      <w:r w:rsidRPr="0083435E">
        <w:rPr>
          <w:b/>
        </w:rPr>
        <w:t xml:space="preserve"> – Will – Samuel Knight</w:t>
      </w:r>
      <w:r>
        <w:rPr>
          <w:b/>
        </w:rPr>
        <w:t>, Mariner</w:t>
      </w:r>
      <w:r>
        <w:t xml:space="preserve"> – Wife, Elizabeth, use and benefits of one half of all his lands, fields, tenements, etc lying in Dartford and Crayford in the county of Kent, or elsewhere; the other half to go to daughter, Elizabeth Knight; brother, William Knight; Grace Knight (MIL), John Ogburn (or Osborn), bro-in-law and Martha, his wife;  John Moore, William Poore.  (Very difficult to read from a bad image but it basically looks like he wrote a lot of instructions to ensure that his daughter and heiress, was surrounded by people who would look after her interests; it looks like a sizeable estate.) ( Prerogative Court of Canterbury Wills, 1384-1858, PROB 11: Will Registers, 1624-1643, Piece 182: Coventry, Quire Numbers 1-53 (1640))</w:t>
      </w:r>
    </w:p>
    <w:p w:rsidR="00D45369" w:rsidRDefault="00A43B03" w:rsidP="00D45369">
      <w:r w:rsidRPr="002C4FB7">
        <w:rPr>
          <w:b/>
        </w:rPr>
        <w:t>1639 – Mar 8</w:t>
      </w:r>
      <w:r w:rsidR="00930B36">
        <w:rPr>
          <w:b/>
        </w:rPr>
        <w:t xml:space="preserve"> – </w:t>
      </w:r>
      <w:r w:rsidR="00930B36" w:rsidRPr="004E28EF">
        <w:rPr>
          <w:b/>
          <w:u w:val="single"/>
        </w:rPr>
        <w:t xml:space="preserve">UK </w:t>
      </w:r>
      <w:r w:rsidRPr="002C4FB7">
        <w:rPr>
          <w:b/>
          <w:u w:val="single"/>
        </w:rPr>
        <w:t>London St Bride</w:t>
      </w:r>
      <w:r w:rsidRPr="002C4FB7">
        <w:rPr>
          <w:b/>
        </w:rPr>
        <w:t xml:space="preserve"> </w:t>
      </w:r>
      <w:r w:rsidR="007A089D">
        <w:rPr>
          <w:b/>
        </w:rPr>
        <w:t>– Birth/Bap –</w:t>
      </w:r>
      <w:r w:rsidRPr="002C4FB7">
        <w:rPr>
          <w:b/>
        </w:rPr>
        <w:t xml:space="preserve"> Barbery Coleman</w:t>
      </w:r>
      <w:r>
        <w:t xml:space="preserve"> – d/o Anthony Coleman and wife, Ann. </w:t>
      </w:r>
      <w:r w:rsidR="004E28EF">
        <w:t>(London Met Arch)</w:t>
      </w:r>
    </w:p>
    <w:p w:rsidR="001470B7" w:rsidRDefault="001470B7" w:rsidP="00D45369">
      <w:r w:rsidRPr="00E41D4D">
        <w:rPr>
          <w:b/>
        </w:rPr>
        <w:t xml:space="preserve">1639 – Mar 21 – </w:t>
      </w:r>
      <w:r w:rsidRPr="00E41D4D">
        <w:rPr>
          <w:b/>
          <w:u w:val="single"/>
        </w:rPr>
        <w:t>MD St Mary’s</w:t>
      </w:r>
      <w:r w:rsidRPr="00E41D4D">
        <w:rPr>
          <w:b/>
        </w:rPr>
        <w:t xml:space="preserve"> – Will – Richard Lee</w:t>
      </w:r>
      <w:r>
        <w:t xml:space="preserve"> - </w:t>
      </w:r>
      <w:r w:rsidRPr="00E41D4D">
        <w:t>The Inventory of Richard Lee, gent deceased, payment:  "....to ffrancis Gray for making two coffins for him &amp; his wife for mr Lee's buriall &amp;c."</w:t>
      </w:r>
      <w:r>
        <w:t xml:space="preserve"> (</w:t>
      </w:r>
      <w:r w:rsidRPr="00743A9C">
        <w:rPr>
          <w:b/>
        </w:rPr>
        <w:t>Maryland State Archive</w:t>
      </w:r>
      <w:r w:rsidRPr="00E41D4D">
        <w:t xml:space="preserve">: Vol. 4, </w:t>
      </w:r>
      <w:r>
        <w:t>p.</w:t>
      </w:r>
      <w:r w:rsidRPr="00E41D4D">
        <w:t xml:space="preserve"> 108</w:t>
      </w:r>
      <w:r>
        <w:t>)</w:t>
      </w:r>
    </w:p>
    <w:p w:rsidR="001470B7" w:rsidRDefault="001470B7" w:rsidP="001470B7">
      <w:pPr>
        <w:pStyle w:val="NormalWeb"/>
        <w:spacing w:before="240" w:beforeAutospacing="0" w:after="240" w:afterAutospacing="0"/>
        <w:ind w:left="0" w:right="0"/>
      </w:pPr>
      <w:r w:rsidRPr="00930B36">
        <w:rPr>
          <w:b/>
        </w:rPr>
        <w:t xml:space="preserve">1639 – May 24 – </w:t>
      </w:r>
      <w:r w:rsidRPr="00930B36">
        <w:rPr>
          <w:b/>
          <w:u w:val="single"/>
        </w:rPr>
        <w:t>MD St Mary’s</w:t>
      </w:r>
      <w:r w:rsidRPr="00930B36">
        <w:rPr>
          <w:b/>
        </w:rPr>
        <w:t xml:space="preserve"> – Admin – </w:t>
      </w:r>
      <w:r w:rsidR="001241B7">
        <w:rPr>
          <w:b/>
        </w:rPr>
        <w:t>Justinian Snow</w:t>
      </w:r>
      <w:r>
        <w:t xml:space="preserve"> – Inventory of the goods of one Justinian Snowe, late of St. Mary’s, planter, deceased, taken in the presence of Mr. Giles Brent, Esq and James Baidridge, by Thomas Gerard, administrator of the estate: after 3 pages of itemized good, we come to the following:</w:t>
      </w:r>
    </w:p>
    <w:p w:rsidR="001470B7" w:rsidRDefault="001470B7" w:rsidP="001470B7">
      <w:pPr>
        <w:pStyle w:val="NormalWeb"/>
        <w:spacing w:before="240" w:after="240"/>
        <w:ind w:left="0" w:right="0"/>
      </w:pPr>
      <w:r>
        <w:t>It 14 Barrels of Corne at thirty pound p barell   0420</w:t>
      </w:r>
      <w:r>
        <w:br/>
        <w:t xml:space="preserve"> It 2 servants John Langworth and Perter Heyward rated at: 1520</w:t>
      </w:r>
      <w:r>
        <w:br/>
        <w:t xml:space="preserve"> It: </w:t>
      </w:r>
      <w:r w:rsidRPr="001241B7">
        <w:rPr>
          <w:b/>
        </w:rPr>
        <w:t>Tho</w:t>
      </w:r>
      <w:r w:rsidR="001241B7" w:rsidRPr="001241B7">
        <w:rPr>
          <w:b/>
        </w:rPr>
        <w:t>mas</w:t>
      </w:r>
      <w:r w:rsidRPr="001241B7">
        <w:rPr>
          <w:b/>
        </w:rPr>
        <w:t xml:space="preserve"> Knight</w:t>
      </w:r>
      <w:r>
        <w:t xml:space="preserve"> servant rated at:  0700</w:t>
      </w:r>
      <w:r>
        <w:br/>
        <w:t xml:space="preserve"> It: Rich: Scotfoord rated at:  0300</w:t>
      </w:r>
      <w:r>
        <w:br/>
        <w:t xml:space="preserve"> It Christopher Morland rated at:  0800</w:t>
      </w:r>
      <w:r>
        <w:br/>
        <w:t xml:space="preserve"> It a parcell of Buttons:  0030</w:t>
      </w:r>
    </w:p>
    <w:p w:rsidR="001470B7" w:rsidRDefault="001470B7" w:rsidP="001470B7">
      <w:pPr>
        <w:pStyle w:val="NormalWeb"/>
        <w:spacing w:before="240" w:after="240"/>
        <w:ind w:left="0" w:right="0"/>
      </w:pPr>
      <w:r>
        <w:t>That is to say, human beings valued between the corn and the buttons. (</w:t>
      </w:r>
      <w:r w:rsidRPr="00743A9C">
        <w:rPr>
          <w:b/>
        </w:rPr>
        <w:t>Maryland State Archive</w:t>
      </w:r>
      <w:r w:rsidRPr="00E41D4D">
        <w:t xml:space="preserve">: Vol. 4, </w:t>
      </w:r>
      <w:r>
        <w:t>p.</w:t>
      </w:r>
      <w:r w:rsidRPr="00E41D4D">
        <w:t xml:space="preserve"> </w:t>
      </w:r>
      <w:r>
        <w:t>81)</w:t>
      </w:r>
    </w:p>
    <w:p w:rsidR="00A43B03" w:rsidRDefault="00A43B03" w:rsidP="00A43B03">
      <w:r w:rsidRPr="00831280">
        <w:rPr>
          <w:b/>
        </w:rPr>
        <w:t>1639 – Jun 19</w:t>
      </w:r>
      <w:r w:rsidR="00930B36">
        <w:rPr>
          <w:b/>
        </w:rPr>
        <w:t xml:space="preserve"> – </w:t>
      </w:r>
      <w:r w:rsidR="00930B36" w:rsidRPr="000F7C36">
        <w:rPr>
          <w:b/>
          <w:u w:val="single"/>
        </w:rPr>
        <w:t xml:space="preserve">UK </w:t>
      </w:r>
      <w:r w:rsidRPr="00831280">
        <w:rPr>
          <w:b/>
          <w:u w:val="single"/>
        </w:rPr>
        <w:t>Hampshire Kingsley</w:t>
      </w:r>
      <w:r w:rsidRPr="00831280">
        <w:rPr>
          <w:b/>
        </w:rPr>
        <w:t xml:space="preserve"> – Will – John Knight</w:t>
      </w:r>
      <w:r>
        <w:rPr>
          <w:b/>
        </w:rPr>
        <w:t>, Yeoman</w:t>
      </w:r>
      <w:r>
        <w:t xml:space="preserve"> – To the high church at Winchester, 1 shilling; to the Parish church of Kingsley, 5 shillings; to the poor of Kingsley, 10 shillings; to daughters Joane Knight and Bridgett Knight, and James Knight, youngest son, all my free land lying in the parish of Binstod called </w:t>
      </w:r>
      <w:r>
        <w:lastRenderedPageBreak/>
        <w:t xml:space="preserve">Pudforke (Pudsorke?) and parcel of land called James Hill and another parcel of land called Hathen lying in the Okehanger, to be divided among them together with all my goods and chattels to be equally divided among them; to William Larke in the parish of Binsted, to William Knight, my brother, in the parish of Binsted, full rights and authority to sell these my lands with what convenient speed they may, money to be divided among the three children when they come of age; William Larke and William Knight to be executors. Wit: Edmund Pargiter, John Apsler. (Prerogative Court of Canterbury Wills, 1384-1858, PROB 11: Will Registers, 1624-1643, Piece 180: Harvey, Quire Numbers 66-135 (1639)) </w:t>
      </w:r>
    </w:p>
    <w:p w:rsidR="00A43B03" w:rsidRDefault="00A43B03" w:rsidP="00A43B03">
      <w:r w:rsidRPr="00D45AFC">
        <w:rPr>
          <w:b/>
        </w:rPr>
        <w:t>1639 – Jul 1</w:t>
      </w:r>
      <w:r w:rsidR="00930B36">
        <w:rPr>
          <w:b/>
        </w:rPr>
        <w:t xml:space="preserve"> – </w:t>
      </w:r>
      <w:r w:rsidR="00930B36" w:rsidRPr="000F7C36">
        <w:rPr>
          <w:b/>
          <w:u w:val="single"/>
        </w:rPr>
        <w:t xml:space="preserve">UK </w:t>
      </w:r>
      <w:r w:rsidRPr="00D45AFC">
        <w:rPr>
          <w:b/>
          <w:u w:val="single"/>
        </w:rPr>
        <w:t>Kent Tenterden</w:t>
      </w:r>
      <w:r w:rsidRPr="00D45AFC">
        <w:rPr>
          <w:b/>
        </w:rPr>
        <w:t xml:space="preserve"> – Admin – Peter Knight </w:t>
      </w:r>
      <w:r>
        <w:t xml:space="preserve">- Indenture of a recovery by Edward Godwin of London, haberdasher, and Thomasine, his wife, from Thomas Chase of Middle Temple, London, esquire, and Edward Norden of Canterbury, Kent, gentleman, in consideration of the marriage between Edward and Thomasine, of the lands of Stephen Brett, deceased, father of Thomasine, currently in controversy in the Court of Wards and Liveries by one fine 'sur connizance de droit come ceo' levied by Thomasine to Thomas Chase and Edward Norden, of all messuages, marshes, grounds, lands, tenements and hereditaments in New Romney, Midley, Aldington and Thurnham alias 'Thounham', Kent, lately in the possession of Edward Harrison, </w:t>
      </w:r>
      <w:r w:rsidRPr="00D45AFC">
        <w:rPr>
          <w:b/>
        </w:rPr>
        <w:t>Peter Knight</w:t>
      </w:r>
      <w:r>
        <w:t xml:space="preserve">, Thomas Brett, Thomas Jordine and [blank] Graye, and messuages, lands, tenements and hereditaments in Tenterden, Woodchurch, Snave, Ivychurch, Midley, Old Romney and New Romney, Kent, granting full seisen to Edward and Thomasine Godwin, except for a messuage with appurtenances in the possession of John Smith, gentleman, and six acres of marsh in the possession of James Claybrook, gentleman. Signatures of Thomas Chase and Edward Norden On dorse, witnesses: Thomas Suston?, Anthony Godwin, Richard Phillippes and Richard Milner. (National Archives, Kew England, Ref: </w:t>
      </w:r>
      <w:r w:rsidRPr="00D45AFC">
        <w:t>WARD 2/64/242/28</w:t>
      </w:r>
      <w:r>
        <w:t>)</w:t>
      </w:r>
      <w:r w:rsidRPr="00D45AFC">
        <w:t xml:space="preserve"> </w:t>
      </w:r>
    </w:p>
    <w:p w:rsidR="00A43B03" w:rsidRDefault="00A43B03" w:rsidP="00A43B03">
      <w:r w:rsidRPr="001C2C6B">
        <w:rPr>
          <w:b/>
        </w:rPr>
        <w:t>1639 – Jul 3</w:t>
      </w:r>
      <w:r w:rsidR="00930B36">
        <w:rPr>
          <w:b/>
        </w:rPr>
        <w:t xml:space="preserve"> – </w:t>
      </w:r>
      <w:r w:rsidR="00930B36" w:rsidRPr="000F7C36">
        <w:rPr>
          <w:b/>
          <w:u w:val="single"/>
        </w:rPr>
        <w:t xml:space="preserve">UK </w:t>
      </w:r>
      <w:r w:rsidRPr="001C2C6B">
        <w:rPr>
          <w:b/>
          <w:u w:val="single"/>
        </w:rPr>
        <w:t>Cambridge</w:t>
      </w:r>
      <w:r w:rsidRPr="001C2C6B">
        <w:rPr>
          <w:b/>
        </w:rPr>
        <w:t xml:space="preserve"> – Camb Alum – Nicholas Knight</w:t>
      </w:r>
      <w:r>
        <w:t xml:space="preserve"> - </w:t>
      </w:r>
      <w:r w:rsidRPr="001C2C6B">
        <w:t>Adm. pens. at TRINITY, July 3, 1639. Matric. 1640; Scholar, 1641.</w:t>
      </w:r>
    </w:p>
    <w:p w:rsidR="00152EC0" w:rsidRDefault="00152EC0" w:rsidP="00152EC0">
      <w:r w:rsidRPr="00152EC0">
        <w:rPr>
          <w:b/>
        </w:rPr>
        <w:t>16</w:t>
      </w:r>
      <w:r>
        <w:rPr>
          <w:b/>
        </w:rPr>
        <w:t>39</w:t>
      </w:r>
      <w:r w:rsidRPr="00152EC0">
        <w:rPr>
          <w:b/>
        </w:rPr>
        <w:t xml:space="preserve"> – Jul 15 – </w:t>
      </w:r>
      <w:r w:rsidRPr="00152EC0">
        <w:rPr>
          <w:b/>
          <w:u w:val="single"/>
        </w:rPr>
        <w:t>VA Henrico</w:t>
      </w:r>
      <w:r w:rsidRPr="00152EC0">
        <w:rPr>
          <w:b/>
        </w:rPr>
        <w:t xml:space="preserve"> – Admin – John</w:t>
      </w:r>
      <w:r w:rsidR="00F64C5E">
        <w:rPr>
          <w:b/>
        </w:rPr>
        <w:t xml:space="preserve"> </w:t>
      </w:r>
      <w:r w:rsidR="00B92B5E">
        <w:rPr>
          <w:b/>
        </w:rPr>
        <w:t xml:space="preserve">(Harris) </w:t>
      </w:r>
      <w:r w:rsidRPr="00152EC0">
        <w:rPr>
          <w:b/>
        </w:rPr>
        <w:t>Knight</w:t>
      </w:r>
      <w:r>
        <w:t xml:space="preserve"> – At a court holden at Fort Henry 15 Jul 1656, John Knight give and grant unto Ambrose Cobb three hundred and fifty acres situate lying upon Appamattock River in county of Henrico – westerly upon land of Mr. John Baugh … easterly upon land of Mr. Abraham Wood dated 15</w:t>
      </w:r>
      <w:r w:rsidRPr="001259EA">
        <w:rPr>
          <w:vertAlign w:val="superscript"/>
        </w:rPr>
        <w:t>th</w:t>
      </w:r>
      <w:r>
        <w:t xml:space="preserve"> of July 1639 … Thomas Brereton.  Entered amongst the records of this County of Henrico this first day of February 1653 att request of Thomas Burton. (Henrico County, Virginia, Deed Book 1, p. 266.  (Abstracted by Wanda Tucker who notes: The land would have been near what is still called “Cobb’s Island, almost due south of Richmond, VA.  John does not appear to be in the area as the deed was recorded without his attestation in court.  This deed is included in Nugent but makes no mention of John Knight as the original owner of this land: </w:t>
      </w:r>
    </w:p>
    <w:p w:rsidR="00F64C5E" w:rsidRDefault="00152EC0" w:rsidP="00F64C5E">
      <w:r>
        <w:t>Ambrose Cobbs, 350 acs. Henrico Co., July 25, 1639, page 658. Upon Appamattuck Riv., adj. land of Mr. John Baugh &amp; Mr. Abraham Wood. Trans. of 7 pers: Ambrose Cobbs, Ann, his wife, Robert his son, Margarett his daughter, Richard Barker, Hugh Barker, Thomas Harding.  Cavaliers and Pioneers, Vol. 1, p. 11</w:t>
      </w:r>
      <w:r w:rsidR="00F64C5E">
        <w:t xml:space="preserve">1.  The insertion of the middle name “Harris” may indicate the name of this John Knight’s mother. Note that Peter Knight the merchant claimed a Thomas Harris and a Thomas Cobb as headrights in 1643 May 10.  There was also a Capt. Thomas Harris “Aged 38, in the Prosperous in May [1610]” . “An Ancient Planter and Adventurer in the time of Sir </w:t>
      </w:r>
      <w:r w:rsidR="00F64C5E">
        <w:lastRenderedPageBreak/>
        <w:t>Thomas Dale his Government.” Burgess, Henrico, 1623/4, 1639. 1646, 1652, 1653, 1656/7. (Cavaliers and Pioneers, Vol. 1, p. xxxiv)</w:t>
      </w:r>
    </w:p>
    <w:p w:rsidR="00F64C5E" w:rsidRDefault="00F64C5E" w:rsidP="00F64C5E">
      <w:r>
        <w:t>Sir Thomas Dale’s stockade was built in 1611: “The Kenecock with the large rock cliffs of Point of Rocks and next to it the land, later known as Cobb's Plantation were ...."part of the land encompassed by Sir Thomas Dale's stockade built in 1611. The stockade ran from the James River to the Appomattox for purposes of protecting settlers from marauding Indian bands" (and to keep in livestock and giving them some protection from prowling wild animals.) "Dale's plantation, known as Bermuda, included both the Kenecock and Cobb's and were among the first to be sought for private ownership." (http://hestories.info/the-history-of-point-of-rocks.html)</w:t>
      </w:r>
    </w:p>
    <w:p w:rsidR="00A43B03" w:rsidRDefault="00A43B03" w:rsidP="00A43B03">
      <w:r w:rsidRPr="007A229B">
        <w:rPr>
          <w:b/>
        </w:rPr>
        <w:t>1639 – Aug 25</w:t>
      </w:r>
      <w:r w:rsidR="00930B36">
        <w:rPr>
          <w:b/>
        </w:rPr>
        <w:t xml:space="preserve"> – </w:t>
      </w:r>
      <w:r w:rsidR="00930B36" w:rsidRPr="000F7C36">
        <w:rPr>
          <w:b/>
          <w:u w:val="single"/>
        </w:rPr>
        <w:t xml:space="preserve">UK </w:t>
      </w:r>
      <w:r w:rsidRPr="007A229B">
        <w:rPr>
          <w:b/>
          <w:u w:val="single"/>
        </w:rPr>
        <w:t>Kent Woodnesborough</w:t>
      </w:r>
      <w:r w:rsidRPr="007A229B">
        <w:rPr>
          <w:b/>
        </w:rPr>
        <w:t xml:space="preserve"> </w:t>
      </w:r>
      <w:r w:rsidR="007A089D">
        <w:rPr>
          <w:b/>
        </w:rPr>
        <w:t>– Birth/Bap –</w:t>
      </w:r>
      <w:r w:rsidRPr="007A229B">
        <w:rPr>
          <w:b/>
        </w:rPr>
        <w:t xml:space="preserve"> Anne Knight</w:t>
      </w:r>
      <w:r>
        <w:t xml:space="preserve"> – d/o Augustine (Tyler)</w:t>
      </w:r>
    </w:p>
    <w:p w:rsidR="00A43B03" w:rsidRDefault="00A43B03" w:rsidP="00A43B03">
      <w:pPr>
        <w:pStyle w:val="NormalWeb"/>
        <w:spacing w:before="240" w:after="240"/>
        <w:ind w:left="0" w:right="0"/>
      </w:pPr>
      <w:r w:rsidRPr="00C14490">
        <w:rPr>
          <w:b/>
        </w:rPr>
        <w:t>1639 – Sep 20</w:t>
      </w:r>
      <w:r w:rsidR="00930B36">
        <w:rPr>
          <w:b/>
        </w:rPr>
        <w:t xml:space="preserve"> – </w:t>
      </w:r>
      <w:r w:rsidR="00930B36" w:rsidRPr="000F7C36">
        <w:rPr>
          <w:b/>
          <w:u w:val="single"/>
        </w:rPr>
        <w:t xml:space="preserve">UK </w:t>
      </w:r>
      <w:r w:rsidRPr="00C14490">
        <w:rPr>
          <w:b/>
          <w:u w:val="single"/>
        </w:rPr>
        <w:t>Gloucestershire Gloucester</w:t>
      </w:r>
      <w:r w:rsidRPr="00C14490">
        <w:rPr>
          <w:b/>
        </w:rPr>
        <w:t xml:space="preserve"> – Will – Henry Knight</w:t>
      </w:r>
      <w:r>
        <w:rPr>
          <w:b/>
        </w:rPr>
        <w:t>, Inn Holder</w:t>
      </w:r>
      <w:r>
        <w:t xml:space="preserve"> – To second son Henry Knight, lands and tenements in the parish of St John the Baptist, Gloucester occupied by Richard Beaton lately purchased of Edward Willoughby, Gent; son Henry to pay his sister Margaret Knight, 50 pounds; if Henry refuses to pay, then the income from the property to go to Margaret until the 50 pounds is fulfilled; to youngest son, Richard Knight, lands and tenements in Gloucester occupied by Oliver Stephens, Sadler; son Richard to pay to his sister, Anne, 50 pounds under the same conditions as above between son Henry and sister Margaret; to daughter Mary, lands and tenements occupied by John Weaver and another parcel of “Garden ground” occupied by John Cook; if Mary dies, the land to be divided between her other sisters; to Elizabeth Knight, eldest daughter, 5 pounds; to kinswoman and goddaughter Mary Knight, 3 pounds; to Eleanor, Mary and Margaret Knight, daughters of James Knight, 10 shillings each; to Susan Knight, “my second daughter”, 44 pounds to be paid to her by eldest son, Robert Knight out of his legacy; to second son Henry, feather bed and other furnishings;  to youngest son, Richard Knight, feather bed and other household items; to second daughter, Susan Knight, feather bed and household items; to daughter Margaret, similar items as given to Susan; to Mary Knight, similar items as given to Margaret and Susan; daughter Anne Knight, same as previous; to son Robert Knight, signet having “the Spread Eagle” engraved on it; residue of estate to wife, Alice Knight and son Robert Knight, he to be executor; George Gwynnett and Henry Oswald (?), Gent, to be overseers. Memorandum at end: to father, Toby Knight, 12 pence per week for life. (Prerogative Court of Canterbury Wills, 1384-1858, PROB 11: Will Registers, 1624-1643, Piece 181: Harvey, Quire Numbers 136-202 (1639))  </w:t>
      </w:r>
    </w:p>
    <w:p w:rsidR="00A43B03" w:rsidRDefault="00A43B03" w:rsidP="00A43B03">
      <w:pPr>
        <w:pStyle w:val="Heading2"/>
      </w:pPr>
      <w:r>
        <w:t>1640</w:t>
      </w:r>
    </w:p>
    <w:p w:rsidR="001470B7" w:rsidRDefault="00A43B03" w:rsidP="001470B7">
      <w:pPr>
        <w:spacing w:before="240" w:after="240"/>
      </w:pPr>
      <w:r>
        <w:rPr>
          <w:b/>
        </w:rPr>
        <w:t xml:space="preserve">1640 - Jan 11 </w:t>
      </w:r>
      <w:r>
        <w:t xml:space="preserve">– </w:t>
      </w:r>
      <w:r w:rsidRPr="008B565A">
        <w:rPr>
          <w:b/>
          <w:u w:val="single"/>
        </w:rPr>
        <w:t xml:space="preserve">VA </w:t>
      </w:r>
      <w:r>
        <w:rPr>
          <w:b/>
          <w:u w:val="single"/>
        </w:rPr>
        <w:t xml:space="preserve">Accomack / </w:t>
      </w:r>
      <w:r w:rsidRPr="00FF541D">
        <w:rPr>
          <w:b/>
          <w:u w:val="single"/>
        </w:rPr>
        <w:t>Northampton</w:t>
      </w:r>
      <w:r w:rsidRPr="004E28EF">
        <w:rPr>
          <w:b/>
        </w:rPr>
        <w:t xml:space="preserve"> – </w:t>
      </w:r>
      <w:r w:rsidR="004E28EF" w:rsidRPr="004E28EF">
        <w:rPr>
          <w:b/>
        </w:rPr>
        <w:t xml:space="preserve">Admin - </w:t>
      </w:r>
      <w:r w:rsidRPr="008B565A">
        <w:rPr>
          <w:b/>
        </w:rPr>
        <w:t>Thomas Knight</w:t>
      </w:r>
      <w:r>
        <w:t xml:space="preserve"> - Court: Land Certificates: A certificate was granted to </w:t>
      </w:r>
      <w:r w:rsidRPr="00541DD0">
        <w:rPr>
          <w:b/>
        </w:rPr>
        <w:t>Thomas Knight</w:t>
      </w:r>
      <w:r>
        <w:t xml:space="preserve"> for the following: Thomas Adderston, Richard Jones, Thomas Harrison, John Roberts, Percy Terry. (Parks 1982, p. 371)</w:t>
      </w:r>
    </w:p>
    <w:p w:rsidR="00A43B03" w:rsidRDefault="00A43B03" w:rsidP="00A43B03">
      <w:r w:rsidRPr="006849DE">
        <w:rPr>
          <w:b/>
        </w:rPr>
        <w:t>1640 – Feb 22</w:t>
      </w:r>
      <w:r w:rsidR="00930B36">
        <w:rPr>
          <w:b/>
        </w:rPr>
        <w:t xml:space="preserve"> – </w:t>
      </w:r>
      <w:r w:rsidR="00930B36" w:rsidRPr="004670AA">
        <w:rPr>
          <w:b/>
          <w:u w:val="single"/>
        </w:rPr>
        <w:t xml:space="preserve">UK </w:t>
      </w:r>
      <w:r w:rsidRPr="006849DE">
        <w:rPr>
          <w:b/>
          <w:u w:val="single"/>
        </w:rPr>
        <w:t>London</w:t>
      </w:r>
      <w:r w:rsidRPr="006849DE">
        <w:rPr>
          <w:b/>
        </w:rPr>
        <w:t xml:space="preserve"> – Will – John Knight</w:t>
      </w:r>
      <w:r>
        <w:rPr>
          <w:b/>
        </w:rPr>
        <w:t>, Haberdasher</w:t>
      </w:r>
      <w:r>
        <w:t xml:space="preserve"> – To Thomas Knight, son of my brother, Thomas Knight, deceased, 100 pounds; to Richard Knight, another of the sons of my brother, Thomas Knight, 20 pounds; to John Knight, another son of Thomas, the brother, 40 shillings; to William Knight, son of brother </w:t>
      </w:r>
      <w:r>
        <w:lastRenderedPageBreak/>
        <w:t>Thomas, 10 pounds; to Mary Knight, daughter of said brother, 20 pounds at marriage or age 21; to Margaret Henry, sometime wife to said brother, 20 shillings to buy her a ring; to my brother Henry Knight, 8 pounds per annum for his natural life; to Thomas Phillips, son of my sister Anne Phillips, 50 pounds at 21; to Sarah Phillips, daughter of my said sister, 50 pounds at marriage or age 21; to sister, Anne Phillips, 50 pounds; to John Lake and Richard Lake, children of my sister Alice Lake, 4 pounds apiece yearly for their education until they attain the age of 21 and then 10 pounds apiece; to sister Alice Lake, 20 pounds; to John Tanner and Audrey Tanner, children of my uncle, John Tanner of the County of ___ Gent, 10 pounds apiece at 21; to Elizabeth Smith, daughter of John Tanner, 10 pounds; to Lat___ Ely, daughter of John Tanner, 5 pounds; to the children of Elizabeth Smith, 40 shillings yearly toward their education and at 21, 5 pounds apiece; to Margaret Adkins and Martha May, daughters of Thomas May, my kinsman, 20 shillings apiece to buy them rings; to Thomas and John, sons of Margaret Adkins, 5 pounds apiece, and also 5 pounds to a third child of hers lately born; small bequests; everything not bequeathed to go to wife, Sarah, who is executrix. (Prerogative Court of Canterbury Wills, 1384-1858 for John Knight, PROB 11: Will Registers, 1624-1643, Piece 185: Evelyn, Quire Numbers 1-49 (1641))</w:t>
      </w:r>
    </w:p>
    <w:p w:rsidR="00A43B03" w:rsidRDefault="00A43B03" w:rsidP="00A43B03">
      <w:r w:rsidRPr="002C4FB7">
        <w:rPr>
          <w:b/>
        </w:rPr>
        <w:t>1640 – Mar 3</w:t>
      </w:r>
      <w:r w:rsidR="00930B36">
        <w:rPr>
          <w:b/>
        </w:rPr>
        <w:t xml:space="preserve"> – </w:t>
      </w:r>
      <w:r w:rsidR="00930B36" w:rsidRPr="007D2359">
        <w:rPr>
          <w:b/>
          <w:u w:val="single"/>
        </w:rPr>
        <w:t xml:space="preserve">UK </w:t>
      </w:r>
      <w:r w:rsidRPr="002C4FB7">
        <w:rPr>
          <w:b/>
          <w:u w:val="single"/>
        </w:rPr>
        <w:t>London St Bride</w:t>
      </w:r>
      <w:r w:rsidRPr="002C4FB7">
        <w:rPr>
          <w:b/>
        </w:rPr>
        <w:t xml:space="preserve"> </w:t>
      </w:r>
      <w:r w:rsidR="007A089D">
        <w:rPr>
          <w:b/>
        </w:rPr>
        <w:t>– Birth/Bap –</w:t>
      </w:r>
      <w:r w:rsidRPr="002C4FB7">
        <w:rPr>
          <w:b/>
        </w:rPr>
        <w:t xml:space="preserve"> Sara Woodson</w:t>
      </w:r>
      <w:r>
        <w:t xml:space="preserve"> – d/o Phillip Woodson and wife Sara. (London Met Arch)</w:t>
      </w:r>
    </w:p>
    <w:p w:rsidR="00A43B03" w:rsidRDefault="00A43B03" w:rsidP="00A43B03">
      <w:r w:rsidRPr="00285E9F">
        <w:rPr>
          <w:b/>
        </w:rPr>
        <w:t>1640 – Apr 1</w:t>
      </w:r>
      <w:r w:rsidR="00930B36">
        <w:rPr>
          <w:b/>
        </w:rPr>
        <w:t xml:space="preserve"> – </w:t>
      </w:r>
      <w:r w:rsidR="00930B36" w:rsidRPr="006C17C6">
        <w:rPr>
          <w:b/>
          <w:u w:val="single"/>
        </w:rPr>
        <w:t xml:space="preserve">UK </w:t>
      </w:r>
      <w:r w:rsidRPr="00285E9F">
        <w:rPr>
          <w:b/>
          <w:u w:val="single"/>
        </w:rPr>
        <w:t>Buckinghamshire Turwe</w:t>
      </w:r>
      <w:r>
        <w:rPr>
          <w:b/>
          <w:u w:val="single"/>
        </w:rPr>
        <w:t>l</w:t>
      </w:r>
      <w:r w:rsidRPr="00285E9F">
        <w:rPr>
          <w:b/>
          <w:u w:val="single"/>
        </w:rPr>
        <w:t>ton</w:t>
      </w:r>
      <w:r w:rsidRPr="00285E9F">
        <w:rPr>
          <w:b/>
        </w:rPr>
        <w:t xml:space="preserve"> – Will </w:t>
      </w:r>
      <w:r>
        <w:rPr>
          <w:b/>
        </w:rPr>
        <w:t xml:space="preserve">- </w:t>
      </w:r>
      <w:r w:rsidRPr="00285E9F">
        <w:rPr>
          <w:b/>
        </w:rPr>
        <w:t>William Knight</w:t>
      </w:r>
      <w:r>
        <w:t xml:space="preserve"> – To son William Knight, one bond of M. Thomas Tunford, of Rudston in Northamptonshire, the sum of 20 pounds, one bond of 20 pounds being due to me from William Dye of Holmesdown, Somerset (?), one bond of 10 pounds from Richard Land of Northampton; one bond of 7 pounds due me from John Adlind of Northampton, one bond of 10 pounds due me from John Andrews of Bed… in the county of Bucks; there is a bond of 25 pounds due to me from my son James Knight; 20 pounds of the said money shall be paid to my son William and the other five I give to John Knight the son of my son James Knight; 8 pounds due to me from John Stoakes of Bucks, my will is that 4 pounds of this be paid to my son, William and the other 4 pounds to be paid to my son James; Elizabeth Knight, my wife, and William Knight my son, executors. ( PROB 11: Will Registers, 1624-1643, Piece 182: Coventry, Quire Numbers 1-53 (1640), </w:t>
      </w:r>
      <w:r w:rsidRPr="00BD1C63">
        <w:t>Prerogative Court of Canterbury Wills, 1384-1858</w:t>
      </w:r>
      <w:r>
        <w:t>)</w:t>
      </w:r>
    </w:p>
    <w:p w:rsidR="00A43B03" w:rsidRDefault="00A43B03" w:rsidP="00A43B03">
      <w:pPr>
        <w:spacing w:before="240" w:after="240"/>
      </w:pPr>
      <w:r w:rsidRPr="004B7022">
        <w:rPr>
          <w:b/>
        </w:rPr>
        <w:t>1640 – May 7</w:t>
      </w:r>
      <w:r w:rsidR="00930B36">
        <w:rPr>
          <w:b/>
        </w:rPr>
        <w:t xml:space="preserve"> – </w:t>
      </w:r>
      <w:r w:rsidR="00930B36" w:rsidRPr="006C17C6">
        <w:rPr>
          <w:b/>
          <w:u w:val="single"/>
        </w:rPr>
        <w:t xml:space="preserve">UK </w:t>
      </w:r>
      <w:r w:rsidRPr="004B7022">
        <w:rPr>
          <w:b/>
          <w:u w:val="single"/>
        </w:rPr>
        <w:t>Wiltshire New Sarum</w:t>
      </w:r>
      <w:r w:rsidRPr="004B7022">
        <w:rPr>
          <w:b/>
        </w:rPr>
        <w:t xml:space="preserve"> – Will – Anne Knight</w:t>
      </w:r>
      <w:r>
        <w:rPr>
          <w:b/>
        </w:rPr>
        <w:t>, Widow</w:t>
      </w:r>
      <w:r>
        <w:t xml:space="preserve"> – To son Edward Knight, 20 shillings; to son Arnold Knight, 10 pounds; to grandchild Anne Wiggs, 10 pounds; to son-in-law Amias Paine 12 pounds; to daughter-in-law Elizabeth Paine, 12 pounds; to daughter Anne Harward, 12 pounds; residue of estate to son-in-law Robert Morgan, and he to be executor. Wit: Thomas Morgan, Priscilla Morgan. (Prerogative Court of Canterbury Wills, 1384-1858, PROB 11: Will Registers, 1624-1643, Piece 183: Coventry, Quire Numbers 54-116 (1640)</w:t>
      </w:r>
    </w:p>
    <w:p w:rsidR="00A43B03" w:rsidRDefault="00A43B03" w:rsidP="001470B7">
      <w:pPr>
        <w:spacing w:before="240" w:after="240"/>
      </w:pPr>
      <w:r w:rsidRPr="00B40A97">
        <w:rPr>
          <w:b/>
        </w:rPr>
        <w:t>1640 – Jun 18</w:t>
      </w:r>
      <w:r w:rsidR="00930B36">
        <w:rPr>
          <w:b/>
        </w:rPr>
        <w:t xml:space="preserve"> – </w:t>
      </w:r>
      <w:r w:rsidR="00930B36" w:rsidRPr="006C17C6">
        <w:rPr>
          <w:b/>
          <w:u w:val="single"/>
        </w:rPr>
        <w:t xml:space="preserve">UK </w:t>
      </w:r>
      <w:r w:rsidRPr="00B40A97">
        <w:rPr>
          <w:b/>
          <w:u w:val="single"/>
        </w:rPr>
        <w:t>Somerset West Buckland</w:t>
      </w:r>
      <w:r w:rsidRPr="00B40A97">
        <w:rPr>
          <w:b/>
        </w:rPr>
        <w:t xml:space="preserve"> – Will – Anne Knight</w:t>
      </w:r>
      <w:r>
        <w:t xml:space="preserve"> – To parish church, 10 shillings; to the poor, 40 shillings to be distributed on funeral day; to John Glass, Yeoman, and Johane his “now wife”, my son-in-law and daughter-in-law, 10 shillings; to son-in-law Thomas Knight of Taunton, Yeoman, 10 shillings; then follows a long passage about leases, royal decrees, etc, all of which appears to concern a Buckland Manor and may be of considerable historical interest as many </w:t>
      </w:r>
      <w:r>
        <w:lastRenderedPageBreak/>
        <w:t>names are mentioned as well as their roles and relationships concerning said manor; this is a job for an expert if anyone wishes to pursue it; residue of estate to daughter, Anne Knight, and she to be executrix. Friends Edward Clarke, Gent and kinsman, Richard Wash, Constable, overseers.  (Prerogative Court of Canterbury Wills, 1384-1858, PROB 11: Will Registers, 1624-1643, Piece 183: Coventry, Quire Numbers 54-116 (1640))</w:t>
      </w:r>
    </w:p>
    <w:p w:rsidR="00A43B03" w:rsidRDefault="00A43B03" w:rsidP="00A43B03">
      <w:r w:rsidRPr="00685929">
        <w:rPr>
          <w:b/>
        </w:rPr>
        <w:t>1640 – Oct 8</w:t>
      </w:r>
      <w:r w:rsidR="00930B36">
        <w:rPr>
          <w:b/>
        </w:rPr>
        <w:t xml:space="preserve"> – </w:t>
      </w:r>
      <w:r w:rsidR="00930B36" w:rsidRPr="006C17C6">
        <w:rPr>
          <w:b/>
          <w:u w:val="single"/>
        </w:rPr>
        <w:t xml:space="preserve">UK </w:t>
      </w:r>
      <w:r w:rsidRPr="00685929">
        <w:rPr>
          <w:b/>
          <w:u w:val="single"/>
        </w:rPr>
        <w:t>Kent Hythe</w:t>
      </w:r>
      <w:r w:rsidRPr="00685929">
        <w:rPr>
          <w:b/>
        </w:rPr>
        <w:t xml:space="preserve"> – Mar – Alice Knight (Alise) &amp; Edmund Bedingfield</w:t>
      </w:r>
      <w:r>
        <w:t xml:space="preserve">. </w:t>
      </w:r>
      <w:r w:rsidRPr="001F77E8">
        <w:t>(Tyler)</w:t>
      </w:r>
    </w:p>
    <w:p w:rsidR="00A43B03" w:rsidRDefault="00A43B03" w:rsidP="00A43B03">
      <w:r w:rsidRPr="00D242FC">
        <w:rPr>
          <w:b/>
        </w:rPr>
        <w:t>1640 – Nov 23</w:t>
      </w:r>
      <w:r w:rsidR="00930B36">
        <w:rPr>
          <w:b/>
        </w:rPr>
        <w:t xml:space="preserve"> – </w:t>
      </w:r>
      <w:r w:rsidR="00930B36" w:rsidRPr="006C17C6">
        <w:rPr>
          <w:b/>
          <w:u w:val="single"/>
        </w:rPr>
        <w:t xml:space="preserve">UK </w:t>
      </w:r>
      <w:r w:rsidRPr="00D242FC">
        <w:rPr>
          <w:b/>
          <w:u w:val="single"/>
        </w:rPr>
        <w:t>Wiltshire Codford St Mary</w:t>
      </w:r>
      <w:r w:rsidRPr="00D242FC">
        <w:rPr>
          <w:b/>
        </w:rPr>
        <w:t xml:space="preserve"> </w:t>
      </w:r>
      <w:r w:rsidR="007A089D">
        <w:rPr>
          <w:b/>
        </w:rPr>
        <w:t>– Birth/Bap –</w:t>
      </w:r>
      <w:r w:rsidRPr="00D242FC">
        <w:rPr>
          <w:b/>
        </w:rPr>
        <w:t xml:space="preserve"> Sarah Knight</w:t>
      </w:r>
      <w:r>
        <w:t xml:space="preserve"> – d/o Henry Knight and Anne. (London Met Arch)</w:t>
      </w:r>
    </w:p>
    <w:p w:rsidR="00A43B03" w:rsidRPr="00004A53" w:rsidRDefault="00A43B03" w:rsidP="00A43B03">
      <w:pPr>
        <w:rPr>
          <w:b/>
        </w:rPr>
      </w:pPr>
      <w:r w:rsidRPr="00004A53">
        <w:rPr>
          <w:b/>
          <w:szCs w:val="24"/>
        </w:rPr>
        <w:t>1641 – Feb</w:t>
      </w:r>
      <w:r w:rsidR="00930B36">
        <w:rPr>
          <w:b/>
          <w:szCs w:val="24"/>
        </w:rPr>
        <w:t xml:space="preserve"> – </w:t>
      </w:r>
      <w:r w:rsidR="00930B36" w:rsidRPr="006C17C6">
        <w:rPr>
          <w:b/>
          <w:szCs w:val="24"/>
          <w:u w:val="single"/>
        </w:rPr>
        <w:t xml:space="preserve">UK </w:t>
      </w:r>
      <w:r w:rsidRPr="00004A53">
        <w:rPr>
          <w:b/>
          <w:szCs w:val="24"/>
          <w:u w:val="single"/>
        </w:rPr>
        <w:t>London St Andrew</w:t>
      </w:r>
      <w:r w:rsidRPr="00004A53">
        <w:rPr>
          <w:b/>
          <w:szCs w:val="24"/>
        </w:rPr>
        <w:t xml:space="preserve"> – Mar – Elizabeth Knight &amp; John Barnes</w:t>
      </w:r>
    </w:p>
    <w:p w:rsidR="00A43B03" w:rsidRDefault="00A43B03" w:rsidP="00A43B03">
      <w:r w:rsidRPr="00634C14">
        <w:rPr>
          <w:b/>
        </w:rPr>
        <w:t>1641 – Mar 3</w:t>
      </w:r>
      <w:r w:rsidR="00930B36">
        <w:rPr>
          <w:b/>
        </w:rPr>
        <w:t xml:space="preserve"> – </w:t>
      </w:r>
      <w:r w:rsidR="00930B36" w:rsidRPr="006C17C6">
        <w:rPr>
          <w:b/>
          <w:u w:val="single"/>
        </w:rPr>
        <w:t xml:space="preserve">UK </w:t>
      </w:r>
      <w:r>
        <w:rPr>
          <w:b/>
          <w:u w:val="single"/>
        </w:rPr>
        <w:t>Norfolk</w:t>
      </w:r>
      <w:r w:rsidRPr="00634C14">
        <w:rPr>
          <w:b/>
          <w:u w:val="single"/>
        </w:rPr>
        <w:t xml:space="preserve"> Norwich</w:t>
      </w:r>
      <w:r w:rsidRPr="00634C14">
        <w:rPr>
          <w:b/>
        </w:rPr>
        <w:t xml:space="preserve"> – </w:t>
      </w:r>
      <w:r w:rsidR="00F63E01" w:rsidRPr="00992101">
        <w:rPr>
          <w:b/>
          <w:szCs w:val="24"/>
        </w:rPr>
        <w:t xml:space="preserve">Will </w:t>
      </w:r>
      <w:r w:rsidR="00F63E01">
        <w:rPr>
          <w:b/>
          <w:szCs w:val="24"/>
        </w:rPr>
        <w:t>– Nunc:</w:t>
      </w:r>
      <w:r w:rsidRPr="00634C14">
        <w:rPr>
          <w:b/>
        </w:rPr>
        <w:t xml:space="preserve"> Constance Knight</w:t>
      </w:r>
      <w:r>
        <w:rPr>
          <w:b/>
        </w:rPr>
        <w:t>, Widow</w:t>
      </w:r>
      <w:r>
        <w:t xml:space="preserve"> – To brother Mr John Ebrooke and brother-in-law, Mr. John Toolis, one of the Aldermen of Norwich, and Katherine Toolis, his wife, the sister of testator, to receive entire estate to divide between them; 10 pounds to be distributed to the poor; to Mr. William Bridges and Mr. Edward White, preachers, 3 pounds apiece; sister Katherine Toolis to be executrix. (Prerogative Court of Canterbury Wills, 1384-1858, PROB 11: Will Registers, 1624-1643, Piece 188: Cambell, Quire Numbers 1-42 (1642))</w:t>
      </w:r>
    </w:p>
    <w:p w:rsidR="00A43B03" w:rsidRDefault="00A43B03" w:rsidP="00A43B03">
      <w:r w:rsidRPr="00C22243">
        <w:rPr>
          <w:b/>
        </w:rPr>
        <w:t>1641 – May 27</w:t>
      </w:r>
      <w:r w:rsidR="00930B36">
        <w:rPr>
          <w:b/>
        </w:rPr>
        <w:t xml:space="preserve"> – </w:t>
      </w:r>
      <w:r w:rsidR="00930B36" w:rsidRPr="006C17C6">
        <w:rPr>
          <w:b/>
          <w:u w:val="single"/>
        </w:rPr>
        <w:t xml:space="preserve">UK </w:t>
      </w:r>
      <w:r w:rsidRPr="00C22243">
        <w:rPr>
          <w:b/>
          <w:u w:val="single"/>
        </w:rPr>
        <w:t>Kent Godmersham</w:t>
      </w:r>
      <w:r w:rsidRPr="00C22243">
        <w:rPr>
          <w:b/>
        </w:rPr>
        <w:t xml:space="preserve"> – Mar – Joan Knight &amp; William Maplesden</w:t>
      </w:r>
      <w:r>
        <w:t xml:space="preserve"> </w:t>
      </w:r>
      <w:r>
        <w:rPr>
          <w:szCs w:val="24"/>
        </w:rPr>
        <w:t>(Tyler)</w:t>
      </w:r>
    </w:p>
    <w:p w:rsidR="00A43B03" w:rsidRDefault="00A43B03" w:rsidP="00A43B03">
      <w:r w:rsidRPr="002E42DF">
        <w:rPr>
          <w:b/>
        </w:rPr>
        <w:t>1641 – Jun 1</w:t>
      </w:r>
      <w:r w:rsidR="00930B36">
        <w:rPr>
          <w:b/>
        </w:rPr>
        <w:t xml:space="preserve"> – </w:t>
      </w:r>
      <w:r w:rsidR="00930B36" w:rsidRPr="006C17C6">
        <w:rPr>
          <w:b/>
          <w:u w:val="single"/>
        </w:rPr>
        <w:t xml:space="preserve">UK </w:t>
      </w:r>
      <w:r w:rsidRPr="002E42DF">
        <w:rPr>
          <w:b/>
          <w:u w:val="single"/>
        </w:rPr>
        <w:t xml:space="preserve">Somerset </w:t>
      </w:r>
      <w:r>
        <w:rPr>
          <w:b/>
          <w:u w:val="single"/>
        </w:rPr>
        <w:t>Preston</w:t>
      </w:r>
      <w:r w:rsidRPr="002E42DF">
        <w:rPr>
          <w:b/>
        </w:rPr>
        <w:t xml:space="preserve"> – Will – Margaret Knight</w:t>
      </w:r>
      <w:r>
        <w:rPr>
          <w:b/>
        </w:rPr>
        <w:t>, Widow</w:t>
      </w:r>
      <w:r>
        <w:t xml:space="preserve"> – To be buried in the churchyard of Congresbury; to son John Smith, 40 shillings; to his 3 children, Agnes, Mary and Thomas, 10 shillings apiece; to daughter Isabella, wife of John Avery, 10 shillings; to her 4 children, Thomas, William, Elizabeth and Jane Avery, 10 shillings; to grandson Walter Kenrott, son of Thomas Konrott (Konrad?) and daughter Katherine, 20 pounds, bed, other household items; to granddaughter Margaret Konrott, 20 pounds, bed, household items; to Johane Chirk, wife of Jacob Chirk, 2 shillings; residue of estate to daughter Katherine Konrott who is to be executrix. (Prerogative Court of Canterbury Wills, 1384-1858, PROB 11: Will Registers, 1624-1643, Piece 186: Evelyn, Quire Numbers 50-104 (1641))</w:t>
      </w:r>
    </w:p>
    <w:p w:rsidR="00A43B03" w:rsidRDefault="00A43B03" w:rsidP="00A43B03">
      <w:r w:rsidRPr="007B597E">
        <w:rPr>
          <w:b/>
        </w:rPr>
        <w:t>1641 – Jun 9</w:t>
      </w:r>
      <w:r w:rsidR="00930B36">
        <w:rPr>
          <w:b/>
        </w:rPr>
        <w:t xml:space="preserve"> – </w:t>
      </w:r>
      <w:r w:rsidR="00930B36" w:rsidRPr="006C17C6">
        <w:rPr>
          <w:b/>
          <w:u w:val="single"/>
        </w:rPr>
        <w:t xml:space="preserve">UK </w:t>
      </w:r>
      <w:r w:rsidRPr="007B597E">
        <w:rPr>
          <w:b/>
          <w:u w:val="single"/>
        </w:rPr>
        <w:t>Somerset Cucklington</w:t>
      </w:r>
      <w:r w:rsidRPr="007B597E">
        <w:rPr>
          <w:b/>
        </w:rPr>
        <w:t xml:space="preserve"> – Will – William Knight</w:t>
      </w:r>
      <w:r>
        <w:rPr>
          <w:b/>
        </w:rPr>
        <w:t>, Yeoman</w:t>
      </w:r>
      <w:r w:rsidRPr="007B597E">
        <w:rPr>
          <w:b/>
        </w:rPr>
        <w:t xml:space="preserve"> </w:t>
      </w:r>
      <w:r>
        <w:t>– To the poor of the parish, 20 shillings; to Edward Knight, the son of Thomas Knight, two chattel leases with appurtenances; also to Edward, bed and furnishings, sheets, blankets, etc, coffer, and 100 pounds; to Edward Knight, the debt bonds from John Kendall and John Whittle;  to William Knight, son of Thomas Knight, 100 pounds; to William, debt bonds from George Gage and Henry Buller, Gent; to John Knight, son of Thomas Knight, 100 pounds; to Alice Knight, daughter of Thomas Knight, best coverlet and 100 pounds, money to be invested until she is 21 or married; to my brother’s, or sister-in-law’s children in the North Country, 40 pounds; residue of estate to brother, Thomas Knight who is to be executor; kinsman John Hobbs and Steven Mares overseers. (Prerogative Court of Canterbury Wills, 1384-1858, PROB 11: Will Registers, 1624-1643, Piece 186: Evelyn, Quire Numbers 50-104 (1641))</w:t>
      </w:r>
    </w:p>
    <w:p w:rsidR="00A43B03" w:rsidRDefault="00A43B03" w:rsidP="006F55CD">
      <w:r>
        <w:rPr>
          <w:b/>
        </w:rPr>
        <w:t xml:space="preserve">1641 - Jun 11 – </w:t>
      </w:r>
      <w:r>
        <w:rPr>
          <w:b/>
          <w:u w:val="single"/>
        </w:rPr>
        <w:t xml:space="preserve">VA </w:t>
      </w:r>
      <w:r w:rsidRPr="00F36AFD">
        <w:rPr>
          <w:b/>
          <w:u w:val="single"/>
        </w:rPr>
        <w:t>Elizabeth City</w:t>
      </w:r>
      <w:r>
        <w:rPr>
          <w:b/>
        </w:rPr>
        <w:t xml:space="preserve"> – </w:t>
      </w:r>
      <w:r w:rsidR="006F55CD">
        <w:rPr>
          <w:b/>
        </w:rPr>
        <w:t xml:space="preserve">Admin – William Armistead - </w:t>
      </w:r>
      <w:r>
        <w:t xml:space="preserve">Transfer of patent deed from William </w:t>
      </w:r>
      <w:r w:rsidR="006F55CD">
        <w:t>Armistead (</w:t>
      </w:r>
      <w:r>
        <w:t>Armestead</w:t>
      </w:r>
      <w:r w:rsidR="006F55CD">
        <w:t>)</w:t>
      </w:r>
      <w:r>
        <w:t xml:space="preserve"> to John Bowles, “20 acs of land in sd. County… Consideration: patent of 100 acs granted unto Thomas Keeling, Nov. 18 1635, accrewing due unto </w:t>
      </w:r>
      <w:r w:rsidRPr="006F55CD">
        <w:rPr>
          <w:b/>
        </w:rPr>
        <w:t>Thomas Cason</w:t>
      </w:r>
      <w:r>
        <w:t xml:space="preserve"> (text: Casson) in right of his wife, </w:t>
      </w:r>
      <w:r>
        <w:lastRenderedPageBreak/>
        <w:t xml:space="preserve">Elizabeth, formerly wife and now relict of William Laighton &amp; since assigned by Casson unto sd. Bowles. Wit: Samuel Abbott &amp; John Mead.” (Nugent I, p. 124) </w:t>
      </w:r>
      <w:r w:rsidRPr="00A43B03">
        <w:rPr>
          <w:b/>
        </w:rPr>
        <w:t>Note</w:t>
      </w:r>
      <w:r>
        <w:t>: the earliest mention of this Thomas Cason is that he is used as headright by a Thomas Harwood in 1635 along with Lewis Cocke, Foulke Brasey, William Bell, Thomas Lewis, Joane Butler, all familiar names in the colony.</w:t>
      </w:r>
    </w:p>
    <w:p w:rsidR="001470B7" w:rsidRDefault="00A43B03" w:rsidP="006C17C6">
      <w:r>
        <w:rPr>
          <w:b/>
        </w:rPr>
        <w:t xml:space="preserve">1641 - Jun 23 – </w:t>
      </w:r>
      <w:r w:rsidR="006C17C6" w:rsidRPr="006C17C6">
        <w:rPr>
          <w:b/>
          <w:u w:val="single"/>
        </w:rPr>
        <w:t>VA Isle of Wight</w:t>
      </w:r>
      <w:r w:rsidR="006C17C6" w:rsidRPr="006C17C6">
        <w:rPr>
          <w:b/>
        </w:rPr>
        <w:t xml:space="preserve"> – Admin - Ambrose Bennett </w:t>
      </w:r>
      <w:r w:rsidR="006C17C6" w:rsidRPr="006C17C6">
        <w:t xml:space="preserve">– Land patent for 1150 acs. … Upon the maine head of the Lower baye Cr. Called Cypress Swamp. Trans. Of 23 servants. List incl: Anthony Cole, David Cone. On the same day, Bennett patented 300 acs of Isle of Wight Co., “Beg. Nigh persimmond swamp, the head of a branch of Seawards Cr. Etc.” Adj. Capt. Nathaniell Bass. (Nugent I, p. 125) </w:t>
      </w:r>
      <w:r w:rsidR="006C17C6">
        <w:br/>
      </w:r>
      <w:r w:rsidR="006C17C6" w:rsidRPr="006C17C6">
        <w:t xml:space="preserve">Note: Basse was apparently still in residence. Also, the name “Anthony Cole” is suspiciously similar to Anthony Coleman, though, of course, there were Coles around also. </w:t>
      </w:r>
      <w:r>
        <w:t xml:space="preserve"> </w:t>
      </w:r>
    </w:p>
    <w:p w:rsidR="00A43B03" w:rsidRDefault="00A43B03" w:rsidP="00A43B03">
      <w:r w:rsidRPr="00004A53">
        <w:rPr>
          <w:b/>
          <w:szCs w:val="24"/>
        </w:rPr>
        <w:t>1641 – Jul 4</w:t>
      </w:r>
      <w:r w:rsidR="00930B36">
        <w:rPr>
          <w:b/>
          <w:szCs w:val="24"/>
        </w:rPr>
        <w:t xml:space="preserve"> – </w:t>
      </w:r>
      <w:r w:rsidR="00930B36" w:rsidRPr="006C17C6">
        <w:rPr>
          <w:b/>
          <w:szCs w:val="24"/>
          <w:u w:val="single"/>
        </w:rPr>
        <w:t xml:space="preserve">UK </w:t>
      </w:r>
      <w:r w:rsidRPr="00004A53">
        <w:rPr>
          <w:b/>
          <w:szCs w:val="24"/>
          <w:u w:val="single"/>
        </w:rPr>
        <w:t>London St Andrew</w:t>
      </w:r>
      <w:r w:rsidRPr="00004A53">
        <w:rPr>
          <w:b/>
          <w:szCs w:val="24"/>
        </w:rPr>
        <w:t xml:space="preserve"> – Bur – Robert Knight</w:t>
      </w:r>
      <w:r w:rsidRPr="00BC4DE8">
        <w:rPr>
          <w:szCs w:val="24"/>
        </w:rPr>
        <w:t xml:space="preserve"> </w:t>
      </w:r>
      <w:r>
        <w:rPr>
          <w:szCs w:val="24"/>
        </w:rPr>
        <w:t xml:space="preserve">- </w:t>
      </w:r>
      <w:r w:rsidRPr="00BC4DE8">
        <w:rPr>
          <w:szCs w:val="24"/>
        </w:rPr>
        <w:t>s/o Richard</w:t>
      </w:r>
      <w:r>
        <w:rPr>
          <w:szCs w:val="24"/>
        </w:rPr>
        <w:t xml:space="preserve"> (London Met Arch)</w:t>
      </w:r>
    </w:p>
    <w:p w:rsidR="00A43B03" w:rsidRDefault="00A43B03" w:rsidP="00A43B03">
      <w:r w:rsidRPr="00DE0FA1">
        <w:rPr>
          <w:b/>
        </w:rPr>
        <w:t xml:space="preserve">1641 – </w:t>
      </w:r>
      <w:r>
        <w:rPr>
          <w:b/>
        </w:rPr>
        <w:t>Sep 9</w:t>
      </w:r>
      <w:r w:rsidR="00930B36">
        <w:rPr>
          <w:b/>
        </w:rPr>
        <w:t xml:space="preserve"> – </w:t>
      </w:r>
      <w:r w:rsidR="00930B36" w:rsidRPr="006C17C6">
        <w:rPr>
          <w:b/>
          <w:u w:val="single"/>
        </w:rPr>
        <w:t xml:space="preserve">UK </w:t>
      </w:r>
      <w:r w:rsidRPr="00DE0FA1">
        <w:rPr>
          <w:b/>
          <w:u w:val="single"/>
        </w:rPr>
        <w:t>Hampshire Kingsclere</w:t>
      </w:r>
      <w:r w:rsidRPr="00DE0FA1">
        <w:rPr>
          <w:b/>
        </w:rPr>
        <w:t xml:space="preserve"> – Will - Thomas Knight, Yeoman</w:t>
      </w:r>
      <w:r>
        <w:t xml:space="preserve"> – Wife Elizabeth to receive use of house during her life, and full possession of many items, listed; house and lands mortgaged to William Smith of Deane; nephew, Thomas Harris the younger, son of his sister Jane, to receive estate after death of wife, and to pay off the mortgage; kinsman, Nicholas Knight, one of overseers. One of the witnesses: Peter Knight. (Prerogative Court of Canterbury Wills, 1384-1858, PROB 11: Will Registers, 1624-1643, Piece 187: Evelyn, Quire Numbers 105-155 (1641))</w:t>
      </w:r>
    </w:p>
    <w:p w:rsidR="000F7C36" w:rsidRDefault="000F7C36" w:rsidP="000F7C36">
      <w:r w:rsidRPr="002C4FB7">
        <w:rPr>
          <w:b/>
        </w:rPr>
        <w:t>16</w:t>
      </w:r>
      <w:r>
        <w:rPr>
          <w:b/>
        </w:rPr>
        <w:t>41</w:t>
      </w:r>
      <w:r w:rsidRPr="002C4FB7">
        <w:rPr>
          <w:b/>
        </w:rPr>
        <w:t xml:space="preserve"> – </w:t>
      </w:r>
      <w:r>
        <w:rPr>
          <w:b/>
        </w:rPr>
        <w:t xml:space="preserve">Sep 12 – </w:t>
      </w:r>
      <w:r w:rsidRPr="004E28EF">
        <w:rPr>
          <w:b/>
          <w:u w:val="single"/>
        </w:rPr>
        <w:t xml:space="preserve">UK </w:t>
      </w:r>
      <w:r w:rsidRPr="002C4FB7">
        <w:rPr>
          <w:b/>
          <w:u w:val="single"/>
        </w:rPr>
        <w:t>London St Bride</w:t>
      </w:r>
      <w:r w:rsidRPr="002C4FB7">
        <w:rPr>
          <w:b/>
        </w:rPr>
        <w:t xml:space="preserve"> </w:t>
      </w:r>
      <w:r>
        <w:rPr>
          <w:b/>
        </w:rPr>
        <w:t>– Birth/Bap –</w:t>
      </w:r>
      <w:r w:rsidRPr="002C4FB7">
        <w:rPr>
          <w:b/>
        </w:rPr>
        <w:t xml:space="preserve"> </w:t>
      </w:r>
      <w:r>
        <w:rPr>
          <w:b/>
        </w:rPr>
        <w:t>Alice</w:t>
      </w:r>
      <w:r w:rsidRPr="002C4FB7">
        <w:rPr>
          <w:b/>
        </w:rPr>
        <w:t xml:space="preserve"> Coleman</w:t>
      </w:r>
      <w:r>
        <w:t xml:space="preserve"> – d/o Anthony Coleman and wife, Ann. (London Met Arch)</w:t>
      </w:r>
    </w:p>
    <w:p w:rsidR="000F7C36" w:rsidRDefault="000F7C36" w:rsidP="00A43B03"/>
    <w:p w:rsidR="00A43B03" w:rsidRDefault="00A43B03" w:rsidP="00A43B03">
      <w:r w:rsidRPr="00A216CC">
        <w:rPr>
          <w:b/>
        </w:rPr>
        <w:t>1641 – Nov 12</w:t>
      </w:r>
      <w:r w:rsidR="00930B36">
        <w:rPr>
          <w:b/>
        </w:rPr>
        <w:t xml:space="preserve"> – </w:t>
      </w:r>
      <w:r w:rsidR="00930B36" w:rsidRPr="006C17C6">
        <w:rPr>
          <w:b/>
          <w:u w:val="single"/>
        </w:rPr>
        <w:t xml:space="preserve">UK </w:t>
      </w:r>
      <w:r w:rsidRPr="00A216CC">
        <w:rPr>
          <w:b/>
          <w:u w:val="single"/>
        </w:rPr>
        <w:t>Suffolk Bul</w:t>
      </w:r>
      <w:r>
        <w:rPr>
          <w:b/>
          <w:u w:val="single"/>
        </w:rPr>
        <w:t>camp</w:t>
      </w:r>
      <w:r w:rsidRPr="00A216CC">
        <w:rPr>
          <w:b/>
        </w:rPr>
        <w:t xml:space="preserve"> – Will – Robert Knight(s)</w:t>
      </w:r>
      <w:r>
        <w:rPr>
          <w:b/>
        </w:rPr>
        <w:t>, Yeoman</w:t>
      </w:r>
      <w:r>
        <w:t xml:space="preserve"> – To nephew Miles Gardner of Bulcamp, all the lands and tenements now in the occupation of Miles on the condition that Miles Gardner shall pay my godson Robert Gardner, son of Miles, 10 pounds a year, and that after the decease of Miles, the property to go to Robert Gardner; more property and money to Robert Gardner, details, conditions, etc.; wife of Miles Gardner, Anne, mentioned; name of main estate appears to be Larkes in the parish of St Clement Danes, Middlesex; tenant named Mr. Boswell; to kinsman William Gardner, lands and tenements in parish of St Clement, Middlesex;  to the poor of Bulcamp and Blythburgh, 10 shillings each parish, to be paid yearly; details of where this money to come from;  to the poor of </w:t>
      </w:r>
      <w:r w:rsidRPr="00D75900">
        <w:t>Easton Bavents</w:t>
      </w:r>
      <w:r>
        <w:t>, 20 shillings a year “forever”, details of source follow; to Miles Gardner, lands in Brampton; to kinswoman Grace Meacham, 40 shillings; to sister Jane Plason, if she become widowed, 3 pounds 6 shillings a year as long as she is widowed; Miles Gardner to be executor and residuary legatee. (Prerogative Court of Canterbury Wills, 1384-1858, PROB 11: Will Registers, 1624-1643, Piece 187: Evelyn, Quire Numbers 105-155 (1641))</w:t>
      </w:r>
    </w:p>
    <w:p w:rsidR="00A43B03" w:rsidRDefault="00A43B03" w:rsidP="00A43B03">
      <w:r w:rsidRPr="007A63EB">
        <w:rPr>
          <w:b/>
        </w:rPr>
        <w:t>1641</w:t>
      </w:r>
      <w:r w:rsidR="00930B36">
        <w:rPr>
          <w:b/>
        </w:rPr>
        <w:t xml:space="preserve"> – </w:t>
      </w:r>
      <w:r w:rsidR="00930B36" w:rsidRPr="006C17C6">
        <w:rPr>
          <w:b/>
          <w:u w:val="single"/>
        </w:rPr>
        <w:t xml:space="preserve">UK </w:t>
      </w:r>
      <w:r w:rsidRPr="007A63EB">
        <w:rPr>
          <w:b/>
          <w:u w:val="single"/>
        </w:rPr>
        <w:t>Middlesex London</w:t>
      </w:r>
      <w:r w:rsidRPr="007A63EB">
        <w:rPr>
          <w:b/>
        </w:rPr>
        <w:t xml:space="preserve"> – </w:t>
      </w:r>
      <w:r>
        <w:rPr>
          <w:b/>
        </w:rPr>
        <w:t>Chancery</w:t>
      </w:r>
      <w:r w:rsidRPr="007A63EB">
        <w:rPr>
          <w:b/>
        </w:rPr>
        <w:t xml:space="preserve"> – Saunders vs Knight</w:t>
      </w:r>
      <w:r>
        <w:t xml:space="preserve"> - Plaintiffs: Joseph Saunders.  Defendants: Thomas Fletcher, George Margetts, John Hoult, Robert Smyth and </w:t>
      </w:r>
      <w:r w:rsidRPr="006F55CD">
        <w:rPr>
          <w:b/>
        </w:rPr>
        <w:t>Peter Knight</w:t>
      </w:r>
      <w:r>
        <w:t>.  Subject: money, Middlesex.  Document type: bill and answer. (National Archives, Kew England, Ref:</w:t>
      </w:r>
      <w:r w:rsidRPr="007A63EB">
        <w:t>C 8/50/37</w:t>
      </w:r>
      <w:r>
        <w:t>)</w:t>
      </w:r>
      <w:r w:rsidRPr="007A63EB">
        <w:t xml:space="preserve"> </w:t>
      </w:r>
      <w:r>
        <w:t xml:space="preserve"> </w:t>
      </w:r>
      <w:r w:rsidR="006F55CD" w:rsidRPr="006F55CD">
        <w:rPr>
          <w:b/>
        </w:rPr>
        <w:t>Note</w:t>
      </w:r>
      <w:r w:rsidR="006F55CD">
        <w:t>: This is likely to be Peter Knight, Merchant of VA.</w:t>
      </w:r>
    </w:p>
    <w:p w:rsidR="00A43B03" w:rsidRDefault="00A43B03" w:rsidP="00A43B03">
      <w:r w:rsidRPr="00DE46F5">
        <w:rPr>
          <w:b/>
        </w:rPr>
        <w:lastRenderedPageBreak/>
        <w:t>1641</w:t>
      </w:r>
      <w:r w:rsidR="00930B36">
        <w:rPr>
          <w:b/>
        </w:rPr>
        <w:t xml:space="preserve"> – </w:t>
      </w:r>
      <w:r w:rsidR="00930B36" w:rsidRPr="006C17C6">
        <w:rPr>
          <w:b/>
          <w:u w:val="single"/>
        </w:rPr>
        <w:t xml:space="preserve">UK </w:t>
      </w:r>
      <w:r w:rsidRPr="00DE46F5">
        <w:rPr>
          <w:b/>
          <w:u w:val="single"/>
        </w:rPr>
        <w:t>Cornwall Liskeard</w:t>
      </w:r>
      <w:r w:rsidRPr="00DE46F5">
        <w:rPr>
          <w:b/>
        </w:rPr>
        <w:t xml:space="preserve"> – </w:t>
      </w:r>
      <w:r>
        <w:rPr>
          <w:b/>
        </w:rPr>
        <w:t>Chancery</w:t>
      </w:r>
      <w:r w:rsidRPr="00DE46F5">
        <w:rPr>
          <w:b/>
        </w:rPr>
        <w:t xml:space="preserve"> – </w:t>
      </w:r>
      <w:r>
        <w:rPr>
          <w:b/>
        </w:rPr>
        <w:t xml:space="preserve">Peter </w:t>
      </w:r>
      <w:r w:rsidRPr="00DE46F5">
        <w:rPr>
          <w:b/>
        </w:rPr>
        <w:t>Knight</w:t>
      </w:r>
      <w:r>
        <w:t xml:space="preserve"> - Plaintiffs: Peter Knight, mercer of Liskeard, Cornwall.  Defendants: Francis Lippencott [Lippincott].  Document type: bill and answer. (National Archives, Kew England, Ref: </w:t>
      </w:r>
      <w:r w:rsidRPr="00DE46F5">
        <w:t>C 2/ChasI/K20/43</w:t>
      </w:r>
      <w:r>
        <w:t>)</w:t>
      </w:r>
    </w:p>
    <w:p w:rsidR="001470B7" w:rsidRPr="00221369" w:rsidRDefault="001470B7" w:rsidP="001470B7">
      <w:pPr>
        <w:spacing w:before="240" w:after="240"/>
      </w:pPr>
      <w:r w:rsidRPr="000243F8">
        <w:rPr>
          <w:b/>
        </w:rPr>
        <w:t xml:space="preserve">1642 – </w:t>
      </w:r>
      <w:r w:rsidR="006F55CD" w:rsidRPr="006F55CD">
        <w:rPr>
          <w:b/>
          <w:u w:val="single"/>
        </w:rPr>
        <w:t xml:space="preserve">VA </w:t>
      </w:r>
      <w:r w:rsidRPr="000243F8">
        <w:rPr>
          <w:b/>
          <w:u w:val="single"/>
        </w:rPr>
        <w:t>Accomack/Northampton County</w:t>
      </w:r>
      <w:r w:rsidRPr="000243F8">
        <w:rPr>
          <w:b/>
        </w:rPr>
        <w:t xml:space="preserve"> – </w:t>
      </w:r>
      <w:r w:rsidR="006F55CD">
        <w:rPr>
          <w:b/>
        </w:rPr>
        <w:t xml:space="preserve">Info - </w:t>
      </w:r>
      <w:r w:rsidRPr="00541DD0">
        <w:t>Accomac Shire was established in 1634 as one of the eight original shires of Virginia. The name comes from the native word Accawmack, which meant "on the other side". In 1642 the name was changed to Northampton, following a policy of eliminating "heathen names". Northampton was divided into two counties in 1663. The northern adopted the original name, while the south remained Northampton.</w:t>
      </w:r>
    </w:p>
    <w:p w:rsidR="001470B7" w:rsidRPr="00221369" w:rsidRDefault="001470B7" w:rsidP="001470B7">
      <w:pPr>
        <w:spacing w:before="240" w:after="240"/>
      </w:pPr>
      <w:r w:rsidRPr="000243F8">
        <w:rPr>
          <w:b/>
        </w:rPr>
        <w:t xml:space="preserve">1642 </w:t>
      </w:r>
      <w:r w:rsidR="006F55CD">
        <w:rPr>
          <w:b/>
        </w:rPr>
        <w:t>–</w:t>
      </w:r>
      <w:r w:rsidRPr="000243F8">
        <w:rPr>
          <w:b/>
        </w:rPr>
        <w:t xml:space="preserve"> </w:t>
      </w:r>
      <w:r w:rsidR="006F55CD" w:rsidRPr="006F55CD">
        <w:rPr>
          <w:b/>
          <w:u w:val="single"/>
        </w:rPr>
        <w:t xml:space="preserve">VA </w:t>
      </w:r>
      <w:r w:rsidRPr="000243F8">
        <w:rPr>
          <w:b/>
          <w:bCs/>
          <w:szCs w:val="24"/>
          <w:u w:val="single"/>
        </w:rPr>
        <w:t>Charles River/York County</w:t>
      </w:r>
      <w:r w:rsidRPr="000243F8">
        <w:rPr>
          <w:szCs w:val="24"/>
        </w:rPr>
        <w:t xml:space="preserve"> </w:t>
      </w:r>
      <w:r w:rsidR="006F55CD">
        <w:rPr>
          <w:szCs w:val="24"/>
        </w:rPr>
        <w:t>– Info – Charles River was e</w:t>
      </w:r>
      <w:r w:rsidRPr="000243F8">
        <w:rPr>
          <w:szCs w:val="24"/>
        </w:rPr>
        <w:t>stablished in 1634 as an Original Shire. It was renamed to York County in 1642</w:t>
      </w:r>
    </w:p>
    <w:p w:rsidR="001470B7" w:rsidRPr="00221369" w:rsidRDefault="001470B7" w:rsidP="001470B7">
      <w:pPr>
        <w:spacing w:before="240" w:after="240"/>
      </w:pPr>
      <w:r w:rsidRPr="000243F8">
        <w:rPr>
          <w:b/>
        </w:rPr>
        <w:t>1642</w:t>
      </w:r>
      <w:r>
        <w:t xml:space="preserve"> –</w:t>
      </w:r>
      <w:r w:rsidRPr="006F55CD">
        <w:rPr>
          <w:b/>
        </w:rPr>
        <w:t xml:space="preserve"> </w:t>
      </w:r>
      <w:r w:rsidR="006F55CD">
        <w:rPr>
          <w:b/>
          <w:u w:val="single"/>
        </w:rPr>
        <w:t xml:space="preserve">VA </w:t>
      </w:r>
      <w:r w:rsidRPr="000243F8">
        <w:rPr>
          <w:b/>
          <w:u w:val="single"/>
        </w:rPr>
        <w:t>Nansemond County</w:t>
      </w:r>
      <w:r w:rsidR="00BB26E2">
        <w:rPr>
          <w:b/>
          <w:u w:val="single"/>
        </w:rPr>
        <w:t xml:space="preserve"> / Upper Norfolk</w:t>
      </w:r>
      <w:r>
        <w:t xml:space="preserve"> </w:t>
      </w:r>
      <w:r w:rsidR="006F55CD">
        <w:t xml:space="preserve">– Info – Nansemond County </w:t>
      </w:r>
      <w:r>
        <w:t xml:space="preserve">was established in 1642 from </w:t>
      </w:r>
      <w:r w:rsidRPr="006F55CD">
        <w:t>Upper Norfolk County</w:t>
      </w:r>
      <w:r>
        <w:t xml:space="preserve"> which had been established</w:t>
      </w:r>
      <w:r w:rsidRPr="000243F8">
        <w:rPr>
          <w:szCs w:val="24"/>
        </w:rPr>
        <w:t xml:space="preserve"> in 1637 from New Norfolk County.</w:t>
      </w:r>
      <w:r>
        <w:t xml:space="preserve">  </w:t>
      </w:r>
    </w:p>
    <w:p w:rsidR="001470B7" w:rsidRDefault="008E1F70" w:rsidP="001470B7">
      <w:pPr>
        <w:spacing w:before="240" w:after="240"/>
        <w:rPr>
          <w:szCs w:val="24"/>
        </w:rPr>
      </w:pPr>
      <w:r>
        <w:rPr>
          <w:b/>
        </w:rPr>
        <w:t xml:space="preserve">1642 - Jan 17 </w:t>
      </w:r>
      <w:r>
        <w:t>–</w:t>
      </w:r>
      <w:r w:rsidR="006C17C6" w:rsidRPr="006C17C6">
        <w:rPr>
          <w:b/>
          <w:u w:val="single"/>
        </w:rPr>
        <w:t>VA Gloucester</w:t>
      </w:r>
      <w:r w:rsidR="006C17C6" w:rsidRPr="006C17C6">
        <w:rPr>
          <w:b/>
        </w:rPr>
        <w:t xml:space="preserve"> - Admin – Hugh Gwynn</w:t>
      </w:r>
      <w:r w:rsidR="006C17C6" w:rsidRPr="006C17C6">
        <w:t xml:space="preserve"> – Land patent for 1700 acs.: “Near the mouth of the Pyankatanke R. Beginning at a sandy point on Chisopeiake Bay up Milford Haven Bay to the narroe bounded by a great bay called Stengra Bay being due E from said River mouth, parallel to Rappahannocke Bay &amp; S’ly parallel to Chisopeike. 200 acs. marsh.” Trans of: … William Parker, Richard Bennett, Thomas Taylor, John Knight, twice, Nicholas Reynolds, etc. (Mason 1946, p. 35)</w:t>
      </w:r>
      <w:r>
        <w:t xml:space="preserve"> </w:t>
      </w:r>
      <w:r w:rsidR="006F55CD">
        <w:t xml:space="preserve"> </w:t>
      </w:r>
      <w:r w:rsidR="006F55CD" w:rsidRPr="006F55CD">
        <w:rPr>
          <w:b/>
        </w:rPr>
        <w:t>Note</w:t>
      </w:r>
      <w:r w:rsidR="006F55CD">
        <w:t>: W</w:t>
      </w:r>
      <w:r>
        <w:t xml:space="preserve">e have Parker, Bennet, Taylor, Knight, and Reynolds all together here. See also the </w:t>
      </w:r>
      <w:r w:rsidRPr="0002652A">
        <w:rPr>
          <w:szCs w:val="24"/>
        </w:rPr>
        <w:t>1654 May 29 will of William Knight for possible Gwynn connections.</w:t>
      </w:r>
    </w:p>
    <w:p w:rsidR="00EE5742" w:rsidRPr="00EE5742" w:rsidRDefault="00EE5742" w:rsidP="00EE5742">
      <w:pPr>
        <w:spacing w:before="240" w:after="240"/>
        <w:rPr>
          <w:szCs w:val="24"/>
        </w:rPr>
      </w:pPr>
      <w:r w:rsidRPr="00EE5742">
        <w:rPr>
          <w:b/>
          <w:szCs w:val="24"/>
        </w:rPr>
        <w:t xml:space="preserve">1642 – Mar – </w:t>
      </w:r>
      <w:r w:rsidRPr="00EE5742">
        <w:rPr>
          <w:b/>
          <w:szCs w:val="24"/>
          <w:u w:val="single"/>
        </w:rPr>
        <w:t>VA Northampton</w:t>
      </w:r>
      <w:r w:rsidRPr="00EE5742">
        <w:rPr>
          <w:b/>
          <w:szCs w:val="24"/>
        </w:rPr>
        <w:t>/Accomack – Admin – Thomas Knight</w:t>
      </w:r>
      <w:r>
        <w:rPr>
          <w:szCs w:val="24"/>
        </w:rPr>
        <w:t xml:space="preserve"> </w:t>
      </w:r>
      <w:r w:rsidRPr="00EE5742">
        <w:rPr>
          <w:szCs w:val="24"/>
        </w:rPr>
        <w:t>Accomack County Court: A certificate for taking up land in Northampton County was granted to Thomas Knight for the following persons: Thomas Adderston, Richard Jones, Thomas Harrison, John Roberts, PercyTerry. A cert. was granted to William Andrews for: Alexander Harrison, Thomas Gaskins, John Lee, etc.</w:t>
      </w:r>
      <w:r>
        <w:rPr>
          <w:szCs w:val="24"/>
        </w:rPr>
        <w:t xml:space="preserve"> (</w:t>
      </w:r>
      <w:r w:rsidRPr="00EE5742">
        <w:rPr>
          <w:szCs w:val="24"/>
        </w:rPr>
        <w:t>VA Hist. Mag. Vol. XXVIII, p. 143</w:t>
      </w:r>
      <w:r>
        <w:rPr>
          <w:szCs w:val="24"/>
        </w:rPr>
        <w:t>)</w:t>
      </w:r>
    </w:p>
    <w:p w:rsidR="008E1F70" w:rsidRDefault="008E1F70" w:rsidP="001470B7">
      <w:pPr>
        <w:spacing w:before="240" w:after="240"/>
      </w:pPr>
      <w:r w:rsidRPr="00E61A8B">
        <w:rPr>
          <w:b/>
        </w:rPr>
        <w:t>1642 – Apr 20</w:t>
      </w:r>
      <w:r w:rsidR="00930B36">
        <w:rPr>
          <w:b/>
        </w:rPr>
        <w:t xml:space="preserve"> – </w:t>
      </w:r>
      <w:r w:rsidR="00930B36" w:rsidRPr="00C23C26">
        <w:rPr>
          <w:b/>
          <w:u w:val="single"/>
        </w:rPr>
        <w:t xml:space="preserve">UK </w:t>
      </w:r>
      <w:r w:rsidRPr="00E61A8B">
        <w:rPr>
          <w:b/>
          <w:u w:val="single"/>
        </w:rPr>
        <w:t>Surrey Alfold</w:t>
      </w:r>
      <w:r w:rsidRPr="00E61A8B">
        <w:rPr>
          <w:b/>
        </w:rPr>
        <w:t xml:space="preserve"> – Will – Thomas Knight</w:t>
      </w:r>
      <w:r>
        <w:rPr>
          <w:b/>
        </w:rPr>
        <w:t>, Yeoman</w:t>
      </w:r>
      <w:r>
        <w:t xml:space="preserve"> – To the poor of the parish, 10 shillings; to wife, Sara, all goods and chattels for her natural life and after her decease to be divided among three daughters, Mary, Johane and Katherine; all lands, tenements, etc, in the county of Sussex, called Markfolds, to son John Knight when he is 21; to daughter Katherine, 5 pounds; to daugters Mary and Johane, 50 shillings apiece; brother John Knight and William Burk of Alfold, Blacksmith, to be executors; instructions to wife about education and upbrining of son. (Prerogative Court of Canterbury Wills, 1384-1858, PROB 11: Will Registers, 1624-1643, Piece 189: Cambell, Quire Numbers 43-85 (1641))</w:t>
      </w:r>
    </w:p>
    <w:p w:rsidR="008E1F70" w:rsidRDefault="008E1F70" w:rsidP="00C23C26">
      <w:pPr>
        <w:spacing w:before="240" w:after="240"/>
      </w:pPr>
      <w:r w:rsidRPr="002E5053">
        <w:rPr>
          <w:b/>
        </w:rPr>
        <w:t xml:space="preserve">1642 </w:t>
      </w:r>
      <w:r>
        <w:rPr>
          <w:b/>
        </w:rPr>
        <w:t xml:space="preserve">- </w:t>
      </w:r>
      <w:r w:rsidRPr="002E5053">
        <w:rPr>
          <w:b/>
        </w:rPr>
        <w:t xml:space="preserve">Apr 22 </w:t>
      </w:r>
      <w:r>
        <w:rPr>
          <w:b/>
        </w:rPr>
        <w:t>–</w:t>
      </w:r>
      <w:r w:rsidRPr="002E5053">
        <w:rPr>
          <w:b/>
        </w:rPr>
        <w:t xml:space="preserve"> </w:t>
      </w:r>
      <w:r w:rsidR="00C23C26" w:rsidRPr="00C23C26">
        <w:rPr>
          <w:b/>
          <w:u w:val="single"/>
        </w:rPr>
        <w:t>VA Isle of Wight</w:t>
      </w:r>
      <w:r w:rsidR="00C23C26" w:rsidRPr="00C23C26">
        <w:rPr>
          <w:b/>
        </w:rPr>
        <w:t xml:space="preserve"> - Admin - James Hawley</w:t>
      </w:r>
      <w:r w:rsidR="00C23C26" w:rsidRPr="00C23C26">
        <w:t xml:space="preserve"> - Land patent for 300 acs. . … Upon the head of the Lower Baye Cr., adj. John Rowe. Due for the per. Adv. Of himself, Ann, his wife, &amp; trans. Of 4 pers: Francis Ann &amp; Alice, his children, John Foster &amp; Richard Darling. Patent renewed Sept. 27, 1643. (Nugent I, p. 125) </w:t>
      </w:r>
      <w:r w:rsidR="00C23C26">
        <w:br/>
      </w:r>
      <w:r w:rsidR="00C23C26" w:rsidRPr="00C23C26">
        <w:t xml:space="preserve">Note: As things turn out in a few months, it looks like Hawley got his family out of England just in time to avoid the war there. </w:t>
      </w:r>
    </w:p>
    <w:p w:rsidR="001470B7" w:rsidRDefault="008E1F70" w:rsidP="001470B7">
      <w:pPr>
        <w:spacing w:before="240" w:after="240"/>
      </w:pPr>
      <w:r w:rsidRPr="003E523A">
        <w:rPr>
          <w:b/>
        </w:rPr>
        <w:lastRenderedPageBreak/>
        <w:t>1642 – Apr 25</w:t>
      </w:r>
      <w:r w:rsidR="00930B36">
        <w:rPr>
          <w:b/>
        </w:rPr>
        <w:t xml:space="preserve"> – </w:t>
      </w:r>
      <w:r w:rsidR="00930B36" w:rsidRPr="00C23C26">
        <w:rPr>
          <w:b/>
          <w:u w:val="single"/>
        </w:rPr>
        <w:t xml:space="preserve">UK </w:t>
      </w:r>
      <w:r w:rsidRPr="003E523A">
        <w:rPr>
          <w:b/>
          <w:u w:val="single"/>
        </w:rPr>
        <w:t>Kent Lydden</w:t>
      </w:r>
      <w:r w:rsidRPr="003E523A">
        <w:rPr>
          <w:b/>
        </w:rPr>
        <w:t xml:space="preserve"> – Mar – Peter Knight, widower &amp; Mary Holliday</w:t>
      </w:r>
      <w:r>
        <w:t xml:space="preserve"> </w:t>
      </w:r>
      <w:r w:rsidRPr="001F77E8">
        <w:t>(Tyler)</w:t>
      </w:r>
      <w:r>
        <w:t xml:space="preserve"> I read this register back to May 1540, </w:t>
      </w:r>
      <w:r w:rsidR="006F55CD">
        <w:t xml:space="preserve">the earliest available, and </w:t>
      </w:r>
      <w:r>
        <w:t>no previous Knights noted.</w:t>
      </w:r>
      <w:r w:rsidR="001470B7">
        <w:t xml:space="preserve"> </w:t>
      </w:r>
    </w:p>
    <w:p w:rsidR="008E1F70" w:rsidRDefault="008E1F70" w:rsidP="001470B7">
      <w:pPr>
        <w:spacing w:before="240" w:after="240"/>
      </w:pPr>
      <w:r w:rsidRPr="00266D82">
        <w:rPr>
          <w:b/>
        </w:rPr>
        <w:t>1642 – May 4</w:t>
      </w:r>
      <w:r w:rsidR="00930B36">
        <w:rPr>
          <w:b/>
        </w:rPr>
        <w:t xml:space="preserve"> – </w:t>
      </w:r>
      <w:r w:rsidR="00930B36" w:rsidRPr="00C23C26">
        <w:rPr>
          <w:b/>
          <w:u w:val="single"/>
        </w:rPr>
        <w:t xml:space="preserve">UK </w:t>
      </w:r>
      <w:r w:rsidRPr="00266D82">
        <w:rPr>
          <w:b/>
          <w:u w:val="single"/>
        </w:rPr>
        <w:t>Buckinghamshire Ravenstone</w:t>
      </w:r>
      <w:r w:rsidRPr="00266D82">
        <w:rPr>
          <w:b/>
        </w:rPr>
        <w:t xml:space="preserve"> – Will – John Knight</w:t>
      </w:r>
      <w:r>
        <w:rPr>
          <w:b/>
        </w:rPr>
        <w:t>, Yeoman</w:t>
      </w:r>
      <w:r>
        <w:t xml:space="preserve"> – To second son, Thomas Knight, 100 marks; to third son Henry Knight, 100 marks at age 21; to 3 children of daughter, Anne Bethroy, 10 pounds, viz 5 marks apiece; wife Eleanor and eldest son, John Knight, executors and residual legatees; some discussion at end about handling disputes as though they are expected. (Prerogative Court of Canterbury Wills, 1384-1858, PROB 11: Will Registers, 1624-1643, Piece 189: Cambell, Quire Numbers 43-85 (1641)) </w:t>
      </w:r>
    </w:p>
    <w:p w:rsidR="001470B7" w:rsidRDefault="001470B7" w:rsidP="006C17C6">
      <w:pPr>
        <w:spacing w:before="240" w:after="240"/>
      </w:pPr>
      <w:r w:rsidRPr="000243F8">
        <w:rPr>
          <w:b/>
        </w:rPr>
        <w:t xml:space="preserve">1642 May 16 – </w:t>
      </w:r>
      <w:r w:rsidR="006C17C6" w:rsidRPr="006C17C6">
        <w:rPr>
          <w:b/>
          <w:u w:val="single"/>
        </w:rPr>
        <w:t>VA Isle of Wight</w:t>
      </w:r>
      <w:r w:rsidR="006C17C6" w:rsidRPr="006C17C6">
        <w:rPr>
          <w:b/>
        </w:rPr>
        <w:t xml:space="preserve"> – Admin – William Purdivatt – </w:t>
      </w:r>
      <w:r w:rsidR="006C17C6" w:rsidRPr="006C17C6">
        <w:t xml:space="preserve">Land patent for 200 acs “Facing E. on Pagan Cr. Or New Towne Haven, near land of Capt. Basse called Cedar Island, now in possession of William Pateford, extending S. towards land of Hugh Wynn &amp; William Taylor. (Nugent I, p. 142) </w:t>
      </w:r>
      <w:r w:rsidR="006C17C6">
        <w:br/>
      </w:r>
      <w:r w:rsidR="006C17C6" w:rsidRPr="00D22B12">
        <w:rPr>
          <w:b/>
        </w:rPr>
        <w:t>Note</w:t>
      </w:r>
      <w:r w:rsidR="006C17C6" w:rsidRPr="006C17C6">
        <w:t xml:space="preserve">: This is the only mention of Pateford in the entire volume; one wonders if it could have actually been “Pate”? Nevertheless, it suggests that Capt. Basse had parted with Cedar Island though I haven't yet found a record for such a transfer. </w:t>
      </w:r>
      <w:r>
        <w:t xml:space="preserve"> </w:t>
      </w:r>
    </w:p>
    <w:p w:rsidR="008E1F70" w:rsidRDefault="008E1F70" w:rsidP="001470B7">
      <w:pPr>
        <w:spacing w:before="240" w:after="240"/>
        <w:rPr>
          <w:szCs w:val="24"/>
        </w:rPr>
      </w:pPr>
      <w:r w:rsidRPr="00004A53">
        <w:rPr>
          <w:b/>
          <w:szCs w:val="24"/>
        </w:rPr>
        <w:t>1642 – May 19</w:t>
      </w:r>
      <w:r w:rsidR="00930B36">
        <w:rPr>
          <w:b/>
          <w:szCs w:val="24"/>
        </w:rPr>
        <w:t xml:space="preserve"> – </w:t>
      </w:r>
      <w:r w:rsidR="00930B36" w:rsidRPr="006C17C6">
        <w:rPr>
          <w:b/>
          <w:szCs w:val="24"/>
          <w:u w:val="single"/>
        </w:rPr>
        <w:t xml:space="preserve">UK </w:t>
      </w:r>
      <w:r w:rsidRPr="00004A53">
        <w:rPr>
          <w:b/>
          <w:szCs w:val="24"/>
          <w:u w:val="single"/>
        </w:rPr>
        <w:t>London St Andrew</w:t>
      </w:r>
      <w:r w:rsidRPr="00004A53">
        <w:rPr>
          <w:b/>
          <w:szCs w:val="24"/>
        </w:rPr>
        <w:t xml:space="preserve"> – Bur – Richard Knight</w:t>
      </w:r>
      <w:r>
        <w:rPr>
          <w:b/>
          <w:szCs w:val="24"/>
        </w:rPr>
        <w:t xml:space="preserve"> </w:t>
      </w:r>
      <w:r w:rsidRPr="00D66226">
        <w:rPr>
          <w:szCs w:val="24"/>
        </w:rPr>
        <w:t>(London Met Arch)</w:t>
      </w:r>
    </w:p>
    <w:p w:rsidR="008E1F70" w:rsidRDefault="008E1F70" w:rsidP="008E1F70">
      <w:r w:rsidRPr="00C259D6">
        <w:rPr>
          <w:b/>
        </w:rPr>
        <w:t>1642 – May 21</w:t>
      </w:r>
      <w:r w:rsidR="00930B36">
        <w:rPr>
          <w:b/>
        </w:rPr>
        <w:t xml:space="preserve"> – </w:t>
      </w:r>
      <w:r w:rsidR="00930B36" w:rsidRPr="006C17C6">
        <w:rPr>
          <w:b/>
          <w:u w:val="single"/>
        </w:rPr>
        <w:t xml:space="preserve">UK </w:t>
      </w:r>
      <w:r w:rsidRPr="00C259D6">
        <w:rPr>
          <w:b/>
          <w:u w:val="single"/>
        </w:rPr>
        <w:t>Somerset North</w:t>
      </w:r>
      <w:r>
        <w:rPr>
          <w:b/>
          <w:u w:val="single"/>
        </w:rPr>
        <w:t xml:space="preserve"> C</w:t>
      </w:r>
      <w:r w:rsidRPr="00C259D6">
        <w:rPr>
          <w:b/>
          <w:u w:val="single"/>
        </w:rPr>
        <w:t>urry</w:t>
      </w:r>
      <w:r w:rsidRPr="00C259D6">
        <w:rPr>
          <w:b/>
        </w:rPr>
        <w:t xml:space="preserve"> – Will – Alice Knight</w:t>
      </w:r>
      <w:r>
        <w:rPr>
          <w:b/>
        </w:rPr>
        <w:t>, Widow</w:t>
      </w:r>
      <w:r>
        <w:t xml:space="preserve"> – Wishes to be buried beside her deceased husband in the churchyard of North Curry; to the parish church, 10 shillings; to the poor of the parish, 20 shillings; to daughter Mabel Knight, 40 pounds to be paid out of the Coppy hold Estate and household items; to daughter Katherine Knight, 50 pounds, household items; to daughters Agnes and Elizabeth Knight, chattel lease and household items; clothing to be divided between 3 youngest daughters; residue of estate to son Richard, and he to be executor; to Johane Corry, brother John Corry’s daughter, 20 shillings; to brother John Corry, 40 shillings; to sister-in-law Marie Knight’s daughter, Johane, 2 shillings; to goddaughter Agnes Sleate, 1 shilling; to kinsmen William and Reynold Ditt, 10 shillings apiece to make them rings and they to be overseers of the will. (Prerogative Court of Canterbury Wills, 1384-1858, PROB 11: Will Registers, 1624-1643, Piece 189: Cambell, Quire Numbers 43-85 (1641))  </w:t>
      </w:r>
    </w:p>
    <w:p w:rsidR="008E1F70" w:rsidRDefault="008E1F70" w:rsidP="008E1F70">
      <w:r w:rsidRPr="00AD53D0">
        <w:rPr>
          <w:b/>
        </w:rPr>
        <w:t>1642 – May 26</w:t>
      </w:r>
      <w:r w:rsidR="00930B36">
        <w:rPr>
          <w:b/>
        </w:rPr>
        <w:t xml:space="preserve"> – </w:t>
      </w:r>
      <w:r w:rsidR="00930B36" w:rsidRPr="006C17C6">
        <w:rPr>
          <w:b/>
          <w:u w:val="single"/>
        </w:rPr>
        <w:t xml:space="preserve">UK </w:t>
      </w:r>
      <w:r w:rsidRPr="00AD53D0">
        <w:rPr>
          <w:b/>
          <w:u w:val="single"/>
        </w:rPr>
        <w:t>Kent Canterbury</w:t>
      </w:r>
      <w:r w:rsidRPr="00AD53D0">
        <w:rPr>
          <w:b/>
        </w:rPr>
        <w:t xml:space="preserve"> – Mar – Thomas Knight &amp; Susan</w:t>
      </w:r>
      <w:r>
        <w:t xml:space="preserve"> (HS, Marriage Licences issued by the Archbishop of Canterbury 1660-1668, vol 33 &amp; 34;  G Armytage;  1892; Canterbury, Kent, England)</w:t>
      </w:r>
    </w:p>
    <w:p w:rsidR="008E1F70" w:rsidRDefault="008E1F70" w:rsidP="008E1F70">
      <w:r w:rsidRPr="00075831">
        <w:rPr>
          <w:b/>
        </w:rPr>
        <w:t>1642 – Jun 17</w:t>
      </w:r>
      <w:r w:rsidR="00930B36">
        <w:rPr>
          <w:b/>
        </w:rPr>
        <w:t xml:space="preserve"> – </w:t>
      </w:r>
      <w:r w:rsidR="00930B36" w:rsidRPr="00C23C26">
        <w:rPr>
          <w:b/>
          <w:u w:val="single"/>
        </w:rPr>
        <w:t xml:space="preserve">UK </w:t>
      </w:r>
      <w:r w:rsidRPr="00075831">
        <w:rPr>
          <w:b/>
          <w:u w:val="single"/>
        </w:rPr>
        <w:t>Southampton Chawton</w:t>
      </w:r>
      <w:r w:rsidRPr="00075831">
        <w:rPr>
          <w:b/>
        </w:rPr>
        <w:t xml:space="preserve"> – Will – Richard Knight</w:t>
      </w:r>
      <w:r>
        <w:rPr>
          <w:b/>
        </w:rPr>
        <w:t>, Esq</w:t>
      </w:r>
      <w:r>
        <w:t xml:space="preserve"> – Begins in the usual way with reference to the transitory nature of life, but then mentions that this has been brought home to him by the deaths of his father, brothers and sisters and then goes onto a rather longer religious statement than usual; finally, he is most concerned that his debts are paid and suggests how this is to be done; mentions his friend, </w:t>
      </w:r>
      <w:r w:rsidRPr="00C23C26">
        <w:rPr>
          <w:b/>
        </w:rPr>
        <w:t>Lewis Bampford</w:t>
      </w:r>
      <w:r>
        <w:t xml:space="preserve"> of the middle temple, London, who will help sell specific lands for the payment of debts; then, with money left over, 150 pounds to his wife; then, to </w:t>
      </w:r>
      <w:r w:rsidRPr="00C23C26">
        <w:rPr>
          <w:b/>
        </w:rPr>
        <w:t>his mother, Judith Saunders</w:t>
      </w:r>
      <w:r>
        <w:t xml:space="preserve">, 15 pounds; to sister King, 10 pounds; to </w:t>
      </w:r>
      <w:r w:rsidRPr="00C23C26">
        <w:rPr>
          <w:b/>
        </w:rPr>
        <w:t>nephew, Michael Martin</w:t>
      </w:r>
      <w:r>
        <w:t xml:space="preserve">, 20 pounds when he turns 17; </w:t>
      </w:r>
      <w:r w:rsidRPr="00C23C26">
        <w:rPr>
          <w:b/>
        </w:rPr>
        <w:t>nephew Anthony Barker</w:t>
      </w:r>
      <w:r>
        <w:t xml:space="preserve">, </w:t>
      </w:r>
      <w:r w:rsidRPr="00C23C26">
        <w:rPr>
          <w:b/>
        </w:rPr>
        <w:t>nieces Mary Barker and Judith Barker</w:t>
      </w:r>
      <w:r>
        <w:t xml:space="preserve">, 10 pounds each; to </w:t>
      </w:r>
      <w:r w:rsidRPr="00C23C26">
        <w:rPr>
          <w:b/>
        </w:rPr>
        <w:t>Uncle Jones</w:t>
      </w:r>
      <w:r>
        <w:t xml:space="preserve">, 5 pounds; to </w:t>
      </w:r>
      <w:r w:rsidRPr="00C23C26">
        <w:rPr>
          <w:b/>
        </w:rPr>
        <w:t>Aunt Jones</w:t>
      </w:r>
      <w:r>
        <w:t xml:space="preserve">, 5 pounds (to buy mourning rings); to his </w:t>
      </w:r>
      <w:r w:rsidRPr="00C23C26">
        <w:rPr>
          <w:b/>
        </w:rPr>
        <w:t>sister King</w:t>
      </w:r>
      <w:r>
        <w:t xml:space="preserve">’s two </w:t>
      </w:r>
      <w:r>
        <w:lastRenderedPageBreak/>
        <w:t xml:space="preserve">daughters, 5 pounds apiece; to </w:t>
      </w:r>
      <w:r w:rsidRPr="00C23C26">
        <w:rPr>
          <w:b/>
        </w:rPr>
        <w:t>kinsman Thomas Monty</w:t>
      </w:r>
      <w:r>
        <w:t xml:space="preserve">, 10 pounds; to </w:t>
      </w:r>
      <w:r w:rsidRPr="00C23C26">
        <w:rPr>
          <w:b/>
        </w:rPr>
        <w:t>friend Robert Baron</w:t>
      </w:r>
      <w:r>
        <w:t xml:space="preserve">, 10 pounds; to </w:t>
      </w:r>
      <w:r w:rsidRPr="00C23C26">
        <w:rPr>
          <w:b/>
        </w:rPr>
        <w:t>James Sessions, parson</w:t>
      </w:r>
      <w:r>
        <w:t xml:space="preserve"> of Chawton, 10 pounds; to the poor of Chawton, 5 pounds; to </w:t>
      </w:r>
      <w:r w:rsidRPr="00C23C26">
        <w:rPr>
          <w:b/>
        </w:rPr>
        <w:t>wife, Elizabeth</w:t>
      </w:r>
      <w:r>
        <w:t xml:space="preserve">, his house and lands in Chawton to hold during her widowhood and until </w:t>
      </w:r>
      <w:r w:rsidRPr="00C23C26">
        <w:rPr>
          <w:b/>
        </w:rPr>
        <w:t xml:space="preserve">son Richard </w:t>
      </w:r>
      <w:r>
        <w:t xml:space="preserve">shall reach 21, as long as she remains a widow; to son, Richard Knight, all goods and chattels, everything in the barns, all commodities, all plate, linen, beds, guns, munitions, artillery, etc , except that wife, Elizabeth, to have use of all this as long as she continues a widow and the son is not 21; the next half of the will is taken up with specific instructions for inventory, and then setting up an annuity for his son; </w:t>
      </w:r>
      <w:r w:rsidRPr="00C23C26">
        <w:rPr>
          <w:b/>
        </w:rPr>
        <w:t>has a clerk named John Knight</w:t>
      </w:r>
      <w:r>
        <w:t>, 5 pounds; numerous small bequests to servants; wife Elizabeth to be sole executrix. (Prerogative Court of Canterbury Wills, 1384-1858, PROB 11: Will Registers, 1624-1643, Piece 189: Cambell, Quire Numbers 43-85 (1641))</w:t>
      </w:r>
      <w:r w:rsidR="00C23C26">
        <w:br/>
      </w:r>
      <w:r>
        <w:t>Note: the Saunders/Sanders connection is interesting.</w:t>
      </w:r>
    </w:p>
    <w:p w:rsidR="008E1F70" w:rsidRDefault="008E1F70" w:rsidP="008E1F70">
      <w:r w:rsidRPr="002A4DDC">
        <w:rPr>
          <w:b/>
        </w:rPr>
        <w:t>1642 – Jun 24</w:t>
      </w:r>
      <w:r w:rsidR="00930B36">
        <w:rPr>
          <w:b/>
        </w:rPr>
        <w:t xml:space="preserve"> – </w:t>
      </w:r>
      <w:r w:rsidR="00930B36" w:rsidRPr="00C23C26">
        <w:rPr>
          <w:b/>
          <w:u w:val="single"/>
        </w:rPr>
        <w:t xml:space="preserve">UK </w:t>
      </w:r>
      <w:r w:rsidRPr="002A4DDC">
        <w:rPr>
          <w:b/>
          <w:u w:val="single"/>
        </w:rPr>
        <w:t>Somerset Weston</w:t>
      </w:r>
      <w:r w:rsidRPr="002A4DDC">
        <w:rPr>
          <w:b/>
        </w:rPr>
        <w:t xml:space="preserve"> – Will – Thomas Knight</w:t>
      </w:r>
      <w:r>
        <w:t xml:space="preserve"> – To the parish church, 10 shillings; to another parish, 10 shillings; to the poor 10 shillings; to son George, items (tools, household goods); to daughter Florence (?) 4 pounds and items; to godson Thomas Gander (?) 30 pounds; to Thomas Gander JR, items; Jeremia Gander, son of Thomas, money; sister Florence; sister Joan Baker; Robert Baker; Richard Baker; Mary Dabb; William Dabb; John Bates; John Gilbert; Mary Woodrow; Joan Woodrow; Andrew Pearch, Mary Parker, Robert Jenkins; daughter Elizabeth; Gregory Stokes (Stoaks); if son and daughters die, estate to go to Thomas Gander; daughter Elizabeth to be executrix, two friends to be overseers. (The image of this text is very poor and the text itself is difficult.)  (Prerogative Court of Canterbury Wills, 1384-1858, PROB 11: Will Registers, 1624-1643, Piece 189: Cambell, Quire Numbers 43-85 (1641))</w:t>
      </w:r>
    </w:p>
    <w:p w:rsidR="008E1F70" w:rsidRDefault="008E1F70" w:rsidP="008E1F70">
      <w:r w:rsidRPr="00C97592">
        <w:rPr>
          <w:b/>
        </w:rPr>
        <w:t>1642 – Jul 5</w:t>
      </w:r>
      <w:r w:rsidR="00930B36">
        <w:rPr>
          <w:b/>
        </w:rPr>
        <w:t xml:space="preserve"> – </w:t>
      </w:r>
      <w:r w:rsidR="00930B36" w:rsidRPr="00C23C26">
        <w:rPr>
          <w:b/>
          <w:u w:val="single"/>
        </w:rPr>
        <w:t xml:space="preserve">UK </w:t>
      </w:r>
      <w:r w:rsidRPr="00C97592">
        <w:rPr>
          <w:b/>
          <w:u w:val="single"/>
        </w:rPr>
        <w:t>Kent Cowden</w:t>
      </w:r>
      <w:r w:rsidRPr="00C97592">
        <w:rPr>
          <w:b/>
        </w:rPr>
        <w:t xml:space="preserve"> – Will – George Knight</w:t>
      </w:r>
      <w:r>
        <w:rPr>
          <w:b/>
        </w:rPr>
        <w:t>, Yeoman</w:t>
      </w:r>
      <w:r>
        <w:t xml:space="preserve"> – Wife, Katherine, to receive entire estate during her life and after her decease, all to be divided among sons and daughters, and to the children of daughter-in-law, Jane Knight (widow of son?); (he does not name his children). ( PROB 11: Will Registers, 1624-1643, Piece 190: Cambell, Quire Numbers 86-131 (1642), </w:t>
      </w:r>
      <w:r w:rsidRPr="00C97592">
        <w:t>Prerogative Court of Canterbury Wills, 1384-1858</w:t>
      </w:r>
      <w:r>
        <w:t>))</w:t>
      </w:r>
      <w:r w:rsidRPr="00C97592">
        <w:t xml:space="preserve"> </w:t>
      </w:r>
    </w:p>
    <w:p w:rsidR="008E1F70" w:rsidRDefault="008E1F70" w:rsidP="008E1F70">
      <w:r w:rsidRPr="00D66226">
        <w:rPr>
          <w:b/>
        </w:rPr>
        <w:t xml:space="preserve">1642 – </w:t>
      </w:r>
      <w:r>
        <w:rPr>
          <w:b/>
        </w:rPr>
        <w:t>Jul 31</w:t>
      </w:r>
      <w:r w:rsidR="00930B36">
        <w:rPr>
          <w:b/>
        </w:rPr>
        <w:t xml:space="preserve"> – </w:t>
      </w:r>
      <w:r w:rsidR="00930B36" w:rsidRPr="00C23C26">
        <w:rPr>
          <w:b/>
          <w:u w:val="single"/>
        </w:rPr>
        <w:t xml:space="preserve">UK </w:t>
      </w:r>
      <w:r w:rsidRPr="00D66226">
        <w:rPr>
          <w:b/>
          <w:u w:val="single"/>
        </w:rPr>
        <w:t>London Stepney St Dunstan</w:t>
      </w:r>
      <w:r w:rsidRPr="00D66226">
        <w:rPr>
          <w:b/>
        </w:rPr>
        <w:t xml:space="preserve"> </w:t>
      </w:r>
      <w:r w:rsidR="007A089D">
        <w:rPr>
          <w:b/>
        </w:rPr>
        <w:t>– Birth/Bap –</w:t>
      </w:r>
      <w:r w:rsidRPr="00D66226">
        <w:rPr>
          <w:b/>
        </w:rPr>
        <w:t xml:space="preserve"> Christopher Knight</w:t>
      </w:r>
      <w:r>
        <w:t xml:space="preserve"> – s/o Francis Knight of Churchlane, Glover, and Joan. Bur: </w:t>
      </w:r>
      <w:r w:rsidRPr="00D66226">
        <w:rPr>
          <w:b/>
        </w:rPr>
        <w:t>Nov 13</w:t>
      </w:r>
      <w:r>
        <w:rPr>
          <w:b/>
        </w:rPr>
        <w:t xml:space="preserve"> </w:t>
      </w:r>
      <w:r>
        <w:t>(London Met Arch)</w:t>
      </w:r>
    </w:p>
    <w:p w:rsidR="007F43F8" w:rsidRDefault="007F43F8" w:rsidP="008E1F70">
      <w:r w:rsidRPr="007F43F8">
        <w:rPr>
          <w:b/>
        </w:rPr>
        <w:t xml:space="preserve">1642 – Aug 10 – </w:t>
      </w:r>
      <w:r w:rsidRPr="007F43F8">
        <w:rPr>
          <w:b/>
          <w:u w:val="single"/>
        </w:rPr>
        <w:t>VA Charles River</w:t>
      </w:r>
      <w:r w:rsidRPr="007F43F8">
        <w:rPr>
          <w:b/>
        </w:rPr>
        <w:t xml:space="preserve"> – Admin – William Prior</w:t>
      </w:r>
      <w:r w:rsidR="006F55CD">
        <w:rPr>
          <w:b/>
        </w:rPr>
        <w:t xml:space="preserve"> </w:t>
      </w:r>
      <w:r w:rsidRPr="007F43F8">
        <w:rPr>
          <w:b/>
        </w:rPr>
        <w:t>Gent</w:t>
      </w:r>
      <w:r>
        <w:t xml:space="preserve"> – Land patent for 1300 acs. on the North side of Charles River, on E. side near land of John Jones, etc. down Priors Creek, etc. Trans of 26 pers: incl. Richard Errington, </w:t>
      </w:r>
      <w:r w:rsidRPr="00C23C26">
        <w:rPr>
          <w:b/>
        </w:rPr>
        <w:t>Gregory Bass</w:t>
      </w:r>
      <w:r>
        <w:t xml:space="preserve">, </w:t>
      </w:r>
      <w:r w:rsidRPr="00C23C26">
        <w:rPr>
          <w:b/>
        </w:rPr>
        <w:t>Michael Sanders</w:t>
      </w:r>
      <w:r>
        <w:t>, William Thorneton, Thomas Kingswell, William James, William Johnson, Thomas Jervis, Robert Kingsbury. (Nugent I, p. 132)</w:t>
      </w:r>
    </w:p>
    <w:p w:rsidR="001470B7" w:rsidRDefault="001470B7" w:rsidP="001470B7">
      <w:pPr>
        <w:spacing w:before="240" w:after="240"/>
      </w:pPr>
      <w:r w:rsidRPr="000243F8">
        <w:rPr>
          <w:b/>
        </w:rPr>
        <w:t xml:space="preserve">1642 Aug 20 – </w:t>
      </w:r>
      <w:r w:rsidR="006C17C6" w:rsidRPr="006C17C6">
        <w:rPr>
          <w:b/>
          <w:u w:val="single"/>
        </w:rPr>
        <w:t>VA Nansemond</w:t>
      </w:r>
      <w:r w:rsidR="006C17C6" w:rsidRPr="006C17C6">
        <w:rPr>
          <w:b/>
        </w:rPr>
        <w:t xml:space="preserve"> – Admin - Thomas Emerson –</w:t>
      </w:r>
      <w:r w:rsidR="006C17C6" w:rsidRPr="006C17C6">
        <w:t xml:space="preserve"> Land patent for 200 acs. Upon Western Br. Of Nansamund River… Trans. Of 4 pers: Edmund Knight, John Ellis, Nicholas Emerson, John Ellis (sic). (Nugent I, p. 130)</w:t>
      </w:r>
    </w:p>
    <w:p w:rsidR="006C17C6" w:rsidRDefault="006C17C6" w:rsidP="001470B7">
      <w:pPr>
        <w:spacing w:before="240" w:after="240"/>
      </w:pPr>
      <w:r w:rsidRPr="006C17C6">
        <w:rPr>
          <w:b/>
        </w:rPr>
        <w:t xml:space="preserve">1642 – Aug 22 - </w:t>
      </w:r>
      <w:r w:rsidRPr="006C17C6">
        <w:rPr>
          <w:b/>
          <w:u w:val="single"/>
        </w:rPr>
        <w:t>UK England</w:t>
      </w:r>
      <w:r w:rsidRPr="006C17C6">
        <w:rPr>
          <w:b/>
        </w:rPr>
        <w:t xml:space="preserve"> – Info- The First English Civil War</w:t>
      </w:r>
      <w:r w:rsidRPr="006C17C6">
        <w:t xml:space="preserve"> </w:t>
      </w:r>
      <w:r>
        <w:t xml:space="preserve">- </w:t>
      </w:r>
      <w:r w:rsidRPr="006C17C6">
        <w:t xml:space="preserve">started in 1642. The Parliamentarians saw the causes of the quarrel initially as a constitutional issue (simmering since earlier that year), but as the war progressed they became more radical and religiously focused. Thus, the elements of resistance in Parliament and the nation were at first confused, and, later, strong and direct and pretty much purely </w:t>
      </w:r>
      <w:r w:rsidRPr="006C17C6">
        <w:lastRenderedPageBreak/>
        <w:t xml:space="preserve">about religion. Democracy, moderate republicanism, and the desire for constitutional guarantees could hardly make head way against the various forces of royalism, for the most moderate men of either party were sufficiently in sympathy to admit compromise. But the backbone of resistance was the Puritan element in Parliament, and this waging of war at first on the political issue, soon brought the religious issue to the front. By the end of the year neither side had succeeded in gaining an advantage, although the King's advance on London was the closest Royalist forces came to threatening the city. </w:t>
      </w:r>
    </w:p>
    <w:p w:rsidR="00624B81" w:rsidRDefault="00624B81" w:rsidP="00624B81">
      <w:pPr>
        <w:spacing w:before="240" w:after="240"/>
      </w:pPr>
      <w:r w:rsidRPr="00624B81">
        <w:rPr>
          <w:b/>
        </w:rPr>
        <w:t xml:space="preserve">1642 – Sep 5 – </w:t>
      </w:r>
      <w:r w:rsidRPr="00624B81">
        <w:rPr>
          <w:b/>
          <w:u w:val="single"/>
        </w:rPr>
        <w:t>MD Kent Island</w:t>
      </w:r>
      <w:r w:rsidRPr="00624B81">
        <w:rPr>
          <w:b/>
        </w:rPr>
        <w:t xml:space="preserve"> – Admin – Census</w:t>
      </w:r>
      <w:r>
        <w:t>: William Naufone, Francis Rabnett, Thomas Allen, Thomas Butler, John Bennett, Walter Weeks, Henry Morgan, Edward Comins, Thomas Pett, John Russell, Thomas Stent, Thomas Parker, Giles Basha, Thomas Hales, Thomas Keyne, William Cox, Francis Brooks, Henry Bellamy, William Lant, Ralph Pettiman, William Parry, Thomas Kidd, Robert Philpott, John Medcalfe, Nicholas Porter, John Gresham, George Crouch, John Marwood, Robert Hewett, William Jackson, Robert Lake, Richard Smith, John Pattner, Richard Spain, William Wieldee, William Smith, Richard Thompson, William Ashbrook, Edmond Parry, Nicholas Browne, Devor Godwin, John Hill, Thomas Dier, Mathew Rodan, Robert Short, Thomas Arnold, Nich</w:t>
      </w:r>
      <w:r w:rsidR="00D117CF">
        <w:t>olas</w:t>
      </w:r>
      <w:r>
        <w:t xml:space="preserve"> Pothampton, Richard Pinner, Roger Baxter, Howell Morgan, John Smith, John Armsby, Richard Purlevant, Edward Thompson, John Abbott, Thomas Bradnock, Duck Denitz, John Philips, Philip Conner, Robert Vaughan, John Walker, Andrew Basha, John Lee, Richard Hoben, Walter Smith, Charles Steward, Henry East, John Pere, John Powell, Hughe Fowes, James Johnson, James Claughton, William Porter. All these above appeared by their Proxie Mr Giles Brent</w:t>
      </w:r>
    </w:p>
    <w:p w:rsidR="006C17C6" w:rsidRDefault="006C17C6" w:rsidP="00624B81">
      <w:pPr>
        <w:spacing w:before="240" w:after="240"/>
      </w:pPr>
      <w:r w:rsidRPr="006C17C6">
        <w:rPr>
          <w:b/>
        </w:rPr>
        <w:t xml:space="preserve">1642 – Sep 21 - </w:t>
      </w:r>
      <w:r w:rsidRPr="006C17C6">
        <w:rPr>
          <w:b/>
          <w:u w:val="single"/>
        </w:rPr>
        <w:t>VA James City</w:t>
      </w:r>
      <w:r w:rsidRPr="006C17C6">
        <w:rPr>
          <w:b/>
        </w:rPr>
        <w:t xml:space="preserve"> – Admin - Anthony Coleman</w:t>
      </w:r>
      <w:r w:rsidRPr="006C17C6">
        <w:t xml:space="preserve"> – Land patent for 82 ½ acs. In Pasbyhaies …. By order of Court, Dec. 3, 1639, “For the better strengthening and securing of James Cittie,” &amp;c. Adj. Sir Francis Wyatt, Alexander Stoner, his own land &amp; Mr. White’s. 21 yr. Lease from the feast of St. Michaell the Arch Angell 1649. Annuall Rent: 3 bbls. &amp; a bushel of Ner. Indian corne sheld at the State Howse in James Citty.” Note: Renewed in the name of Thomas Ludwell, 11 July 1651. (Nugent I, p. 145)</w:t>
      </w:r>
    </w:p>
    <w:p w:rsidR="001470B7" w:rsidRDefault="001470B7" w:rsidP="001470B7">
      <w:pPr>
        <w:spacing w:before="240" w:after="240"/>
      </w:pPr>
      <w:r w:rsidRPr="000243F8">
        <w:rPr>
          <w:b/>
        </w:rPr>
        <w:t xml:space="preserve">1642 </w:t>
      </w:r>
      <w:r w:rsidR="007B59B2">
        <w:rPr>
          <w:b/>
        </w:rPr>
        <w:t xml:space="preserve">- </w:t>
      </w:r>
      <w:r w:rsidRPr="000243F8">
        <w:rPr>
          <w:b/>
        </w:rPr>
        <w:t xml:space="preserve">Oct 17 – </w:t>
      </w:r>
      <w:r w:rsidRPr="000243F8">
        <w:rPr>
          <w:b/>
          <w:u w:val="single"/>
        </w:rPr>
        <w:t>VA</w:t>
      </w:r>
      <w:r w:rsidR="00C23C26">
        <w:rPr>
          <w:b/>
          <w:u w:val="single"/>
        </w:rPr>
        <w:t xml:space="preserve"> </w:t>
      </w:r>
      <w:r w:rsidR="00C23C26" w:rsidRPr="000243F8">
        <w:rPr>
          <w:b/>
          <w:u w:val="single"/>
        </w:rPr>
        <w:t>Elizabeth City</w:t>
      </w:r>
      <w:r w:rsidRPr="000243F8">
        <w:rPr>
          <w:b/>
        </w:rPr>
        <w:t xml:space="preserve"> – </w:t>
      </w:r>
      <w:r w:rsidR="00C23C26">
        <w:rPr>
          <w:b/>
        </w:rPr>
        <w:t>Admin – Henry Coleman</w:t>
      </w:r>
      <w:r w:rsidR="00C23C26" w:rsidRPr="00C23C26">
        <w:t xml:space="preserve"> – Land patent for</w:t>
      </w:r>
      <w:r>
        <w:t xml:space="preserve"> 104 acs…. Bounded W. upon Hampton River, S. by land of Mr. Henry Poole &amp; N. by land of Mr. Robert Speed. Formerly lease land. For trans of 2 pers: </w:t>
      </w:r>
      <w:r w:rsidR="00C23C26">
        <w:t>Robert Peltriman &amp;</w:t>
      </w:r>
      <w:r>
        <w:t xml:space="preserve"> </w:t>
      </w:r>
      <w:r w:rsidRPr="000243F8">
        <w:rPr>
          <w:b/>
        </w:rPr>
        <w:t xml:space="preserve">William Knight. </w:t>
      </w:r>
      <w:r w:rsidRPr="00155D23">
        <w:t>(</w:t>
      </w:r>
      <w:r>
        <w:t xml:space="preserve">Nugent I, </w:t>
      </w:r>
      <w:r w:rsidRPr="00155D23">
        <w:t>p. 137)</w:t>
      </w:r>
    </w:p>
    <w:p w:rsidR="008E1F70" w:rsidRDefault="008E1F70" w:rsidP="001470B7">
      <w:pPr>
        <w:spacing w:before="240" w:after="240"/>
      </w:pPr>
      <w:r w:rsidRPr="00D914D4">
        <w:rPr>
          <w:b/>
        </w:rPr>
        <w:t>1642</w:t>
      </w:r>
      <w:r w:rsidR="00930B36">
        <w:rPr>
          <w:b/>
          <w:szCs w:val="24"/>
        </w:rPr>
        <w:t xml:space="preserve"> – </w:t>
      </w:r>
      <w:r w:rsidR="00930B36" w:rsidRPr="007B59B2">
        <w:rPr>
          <w:b/>
          <w:szCs w:val="24"/>
          <w:u w:val="single"/>
        </w:rPr>
        <w:t xml:space="preserve">UK </w:t>
      </w:r>
      <w:r w:rsidRPr="00D914D4">
        <w:rPr>
          <w:b/>
          <w:u w:val="single"/>
        </w:rPr>
        <w:t>Buckinghamshire Newport Pagnell</w:t>
      </w:r>
      <w:r w:rsidRPr="00D914D4">
        <w:rPr>
          <w:b/>
        </w:rPr>
        <w:t xml:space="preserve"> – </w:t>
      </w:r>
      <w:r>
        <w:rPr>
          <w:b/>
        </w:rPr>
        <w:t>Chancery</w:t>
      </w:r>
      <w:r w:rsidRPr="00D914D4">
        <w:rPr>
          <w:b/>
        </w:rPr>
        <w:t xml:space="preserve"> – John Knight</w:t>
      </w:r>
      <w:r>
        <w:t xml:space="preserve"> - Laughton v Knight.  Plaintiffs: Priscilla Laughton.  Defendants: John Knight, Bridget Knight his wife and others.  Subject: personal estate of the deceased James Laughton of Newport Pagnell, Buckinghamshire.  Document type: [pleadings]. (National Archives, Kew England, Ref: </w:t>
      </w:r>
      <w:r w:rsidRPr="00D914D4">
        <w:t>C 3/451/47</w:t>
      </w:r>
      <w:r>
        <w:t>)</w:t>
      </w:r>
      <w:r w:rsidRPr="00D914D4">
        <w:t xml:space="preserve"> </w:t>
      </w:r>
    </w:p>
    <w:p w:rsidR="001470B7" w:rsidRPr="00D015B2" w:rsidRDefault="001470B7" w:rsidP="001470B7">
      <w:pPr>
        <w:spacing w:before="240" w:after="240"/>
      </w:pPr>
      <w:r w:rsidRPr="000243F8">
        <w:rPr>
          <w:b/>
        </w:rPr>
        <w:t xml:space="preserve">1643 </w:t>
      </w:r>
      <w:r w:rsidR="006F55CD">
        <w:rPr>
          <w:b/>
        </w:rPr>
        <w:t>–</w:t>
      </w:r>
      <w:r w:rsidRPr="000243F8">
        <w:rPr>
          <w:b/>
        </w:rPr>
        <w:t xml:space="preserve"> </w:t>
      </w:r>
      <w:r w:rsidR="006F55CD" w:rsidRPr="006F55CD">
        <w:rPr>
          <w:b/>
          <w:u w:val="single"/>
        </w:rPr>
        <w:t xml:space="preserve">VA </w:t>
      </w:r>
      <w:r w:rsidRPr="000243F8">
        <w:rPr>
          <w:b/>
          <w:bCs/>
          <w:szCs w:val="24"/>
          <w:u w:val="single"/>
        </w:rPr>
        <w:t>Warwick County</w:t>
      </w:r>
      <w:r w:rsidRPr="000243F8">
        <w:rPr>
          <w:szCs w:val="24"/>
        </w:rPr>
        <w:t xml:space="preserve"> </w:t>
      </w:r>
      <w:r w:rsidR="006F55CD">
        <w:rPr>
          <w:szCs w:val="24"/>
        </w:rPr>
        <w:t>–</w:t>
      </w:r>
      <w:r w:rsidRPr="000243F8">
        <w:rPr>
          <w:szCs w:val="24"/>
        </w:rPr>
        <w:t xml:space="preserve"> </w:t>
      </w:r>
      <w:r w:rsidR="006F55CD">
        <w:rPr>
          <w:szCs w:val="24"/>
        </w:rPr>
        <w:t>Info - E</w:t>
      </w:r>
      <w:r w:rsidRPr="000243F8">
        <w:rPr>
          <w:szCs w:val="24"/>
        </w:rPr>
        <w:t>stablished in 1643 from Warwick River County.</w:t>
      </w:r>
    </w:p>
    <w:p w:rsidR="001470B7" w:rsidRDefault="001470B7" w:rsidP="001470B7">
      <w:pPr>
        <w:spacing w:before="240" w:after="240"/>
      </w:pPr>
      <w:r w:rsidRPr="000243F8">
        <w:rPr>
          <w:b/>
        </w:rPr>
        <w:t xml:space="preserve">1643 </w:t>
      </w:r>
      <w:r w:rsidR="007B59B2">
        <w:rPr>
          <w:b/>
        </w:rPr>
        <w:t xml:space="preserve">- </w:t>
      </w:r>
      <w:r w:rsidRPr="000243F8">
        <w:rPr>
          <w:b/>
        </w:rPr>
        <w:t xml:space="preserve">Jan 3 – </w:t>
      </w:r>
      <w:r w:rsidRPr="000243F8">
        <w:rPr>
          <w:b/>
          <w:u w:val="single"/>
        </w:rPr>
        <w:t>VA</w:t>
      </w:r>
      <w:r w:rsidR="007B59B2">
        <w:rPr>
          <w:b/>
          <w:u w:val="single"/>
        </w:rPr>
        <w:t xml:space="preserve"> </w:t>
      </w:r>
      <w:r w:rsidR="007B59B2" w:rsidRPr="000243F8">
        <w:rPr>
          <w:b/>
          <w:u w:val="single"/>
        </w:rPr>
        <w:t>Northampton</w:t>
      </w:r>
      <w:r w:rsidRPr="000243F8">
        <w:rPr>
          <w:b/>
        </w:rPr>
        <w:t xml:space="preserve"> – </w:t>
      </w:r>
      <w:r w:rsidR="007B59B2">
        <w:rPr>
          <w:b/>
        </w:rPr>
        <w:t xml:space="preserve">Admin – Capt. Francis Yeardly - </w:t>
      </w:r>
      <w:r w:rsidRPr="00D015B2">
        <w:t xml:space="preserve">Cert granted for 3000 acs. for trans of the following (selected): </w:t>
      </w:r>
      <w:r>
        <w:t xml:space="preserve">Augustine Moore, Mary Watkins, </w:t>
      </w:r>
      <w:r>
        <w:lastRenderedPageBreak/>
        <w:t>Henry Leonard, John Lewillins (Llewellyn), Richard Griffin, etc. (VA Hist. Mag., Vol. XXVIII, p. 144)</w:t>
      </w:r>
    </w:p>
    <w:p w:rsidR="008E1F70" w:rsidRDefault="008E1F70" w:rsidP="000074CE">
      <w:r w:rsidRPr="00004A53">
        <w:rPr>
          <w:b/>
          <w:szCs w:val="24"/>
        </w:rPr>
        <w:t>1643 – Jan 12</w:t>
      </w:r>
      <w:r w:rsidR="00930B36">
        <w:rPr>
          <w:b/>
          <w:szCs w:val="24"/>
        </w:rPr>
        <w:t xml:space="preserve"> – </w:t>
      </w:r>
      <w:r w:rsidR="00930B36" w:rsidRPr="007B59B2">
        <w:rPr>
          <w:b/>
          <w:szCs w:val="24"/>
          <w:u w:val="single"/>
        </w:rPr>
        <w:t xml:space="preserve">UK </w:t>
      </w:r>
      <w:r w:rsidRPr="00004A53">
        <w:rPr>
          <w:b/>
          <w:szCs w:val="24"/>
          <w:u w:val="single"/>
        </w:rPr>
        <w:t>London St Andrew</w:t>
      </w:r>
      <w:r w:rsidRPr="00004A53">
        <w:rPr>
          <w:b/>
          <w:szCs w:val="24"/>
        </w:rPr>
        <w:t xml:space="preserve"> – Bur – Nicholas Knight</w:t>
      </w:r>
      <w:r>
        <w:rPr>
          <w:b/>
          <w:szCs w:val="24"/>
        </w:rPr>
        <w:t xml:space="preserve"> </w:t>
      </w:r>
      <w:r w:rsidRPr="00850BA8">
        <w:rPr>
          <w:szCs w:val="24"/>
        </w:rPr>
        <w:t>(London Met Arch)</w:t>
      </w:r>
    </w:p>
    <w:p w:rsidR="001470B7" w:rsidRDefault="008E1F70" w:rsidP="001470B7">
      <w:pPr>
        <w:spacing w:before="240" w:after="240"/>
      </w:pPr>
      <w:r w:rsidRPr="00E343D8">
        <w:rPr>
          <w:b/>
        </w:rPr>
        <w:t xml:space="preserve">1643 </w:t>
      </w:r>
      <w:r w:rsidR="007B59B2">
        <w:rPr>
          <w:b/>
        </w:rPr>
        <w:t xml:space="preserve">- </w:t>
      </w:r>
      <w:r w:rsidRPr="00E343D8">
        <w:rPr>
          <w:b/>
        </w:rPr>
        <w:t xml:space="preserve">Apr 17 – </w:t>
      </w:r>
      <w:r w:rsidRPr="00793355">
        <w:rPr>
          <w:b/>
          <w:u w:val="single"/>
        </w:rPr>
        <w:t xml:space="preserve">VA </w:t>
      </w:r>
      <w:r w:rsidRPr="00E343D8">
        <w:rPr>
          <w:b/>
          <w:u w:val="single"/>
        </w:rPr>
        <w:t>James City</w:t>
      </w:r>
      <w:r w:rsidRPr="007B59B2">
        <w:rPr>
          <w:b/>
        </w:rPr>
        <w:t xml:space="preserve"> – </w:t>
      </w:r>
      <w:r w:rsidR="007B59B2" w:rsidRPr="007B59B2">
        <w:rPr>
          <w:b/>
        </w:rPr>
        <w:t xml:space="preserve">Admin - </w:t>
      </w:r>
      <w:r w:rsidRPr="007B59B2">
        <w:rPr>
          <w:b/>
        </w:rPr>
        <w:t>Richard Kemp</w:t>
      </w:r>
      <w:r w:rsidR="006F55CD">
        <w:rPr>
          <w:b/>
        </w:rPr>
        <w:t xml:space="preserve"> Esq</w:t>
      </w:r>
      <w:r w:rsidR="007B59B2">
        <w:t xml:space="preserve"> </w:t>
      </w:r>
      <w:r>
        <w:t>– “Secretarie &amp; one of his Majesty’s Councell of State, 4,332 acs. … Lying at the head of Archers Hope Cr., upon the Pallisadoes, adj. Georg Lake’s land upon the horse path. N. W. by N. upon Powhatan Sw., and S. upon the Secretarys land. 1,200 acs by purchase from George Minifie, Merchant, which was not truly bounded as appears by survey made by William Wigg, Surveyor authorized by the Court &amp; 940 by several former patents. 2,192 acs. For trans. Of 44 pers.: His own 2</w:t>
      </w:r>
      <w:r w:rsidRPr="00E343D8">
        <w:rPr>
          <w:vertAlign w:val="superscript"/>
        </w:rPr>
        <w:t>nd</w:t>
      </w:r>
      <w:r>
        <w:t xml:space="preserve"> adv. …” Names include: </w:t>
      </w:r>
      <w:r w:rsidRPr="007B59B2">
        <w:rPr>
          <w:b/>
        </w:rPr>
        <w:t>Samuel Abbott, Richard Clarke</w:t>
      </w:r>
      <w:r>
        <w:t xml:space="preserve">, John Mead, William Edwards, Thomas Griffith, </w:t>
      </w:r>
      <w:r w:rsidRPr="007B59B2">
        <w:rPr>
          <w:b/>
        </w:rPr>
        <w:t>John Moore</w:t>
      </w:r>
      <w:r>
        <w:t xml:space="preserve"> (More), William Lawrence, Thomas Sutton, Robert Bateman, Richard Norris, John Lewis, </w:t>
      </w:r>
      <w:r w:rsidRPr="007B59B2">
        <w:rPr>
          <w:b/>
        </w:rPr>
        <w:t>John Chamberlain</w:t>
      </w:r>
      <w:r w:rsidR="00544C75">
        <w:rPr>
          <w:b/>
        </w:rPr>
        <w:t xml:space="preserve"> (Chamberlayne)</w:t>
      </w:r>
      <w:r>
        <w:t xml:space="preserve">, </w:t>
      </w:r>
      <w:r w:rsidRPr="00793355">
        <w:rPr>
          <w:b/>
        </w:rPr>
        <w:t>Leonard Hawley (Hawly)</w:t>
      </w:r>
      <w:r>
        <w:t xml:space="preserve">, John Hall, Samuel Etherton (Ethirton), Gilbert Gerrard … “600 of said 1200 acs granted to </w:t>
      </w:r>
      <w:r w:rsidRPr="007B59B2">
        <w:rPr>
          <w:b/>
        </w:rPr>
        <w:t>Mr. Thomas Hill</w:t>
      </w:r>
      <w:r>
        <w:t xml:space="preserve"> &amp; the rent to be paid by him; 50 acs granted to </w:t>
      </w:r>
      <w:r w:rsidRPr="007B59B2">
        <w:rPr>
          <w:b/>
        </w:rPr>
        <w:t>Capt. Francis Pott</w:t>
      </w:r>
      <w:r>
        <w:t>, by order of June 13, 1642 &amp; by him assigned to William Davis. (Nugent I, p. 143)</w:t>
      </w:r>
      <w:r w:rsidR="001470B7">
        <w:t xml:space="preserve"> </w:t>
      </w:r>
    </w:p>
    <w:p w:rsidR="008E1F70" w:rsidRDefault="008E1F70" w:rsidP="008E1F70">
      <w:r w:rsidRPr="00E343D8">
        <w:rPr>
          <w:b/>
        </w:rPr>
        <w:t xml:space="preserve">1643 </w:t>
      </w:r>
      <w:r w:rsidR="007B59B2">
        <w:rPr>
          <w:b/>
        </w:rPr>
        <w:t xml:space="preserve">- </w:t>
      </w:r>
      <w:r w:rsidRPr="00E343D8">
        <w:rPr>
          <w:b/>
        </w:rPr>
        <w:t xml:space="preserve">May 10 - </w:t>
      </w:r>
      <w:r w:rsidR="007B59B2" w:rsidRPr="007B59B2">
        <w:rPr>
          <w:b/>
          <w:u w:val="single"/>
        </w:rPr>
        <w:t>VA Isle of Wight</w:t>
      </w:r>
      <w:r w:rsidR="007B59B2" w:rsidRPr="007B59B2">
        <w:rPr>
          <w:b/>
        </w:rPr>
        <w:t xml:space="preserve"> - Admin - Peter Knight</w:t>
      </w:r>
      <w:r w:rsidR="007B59B2" w:rsidRPr="007B59B2">
        <w:t xml:space="preserve"> (Peeter) - Land patent for 255 acs. … called Basses Choice…. Near Pagan Bay &amp; Dawsons Cr. &amp; land of Mr. Peter Hall. Trans. Of 6 pers: Peter Knight, Thomas Harris, James Foster, Edward Wells, William Nicholas, Thomas Cobb. (Nugent I, p. 166) </w:t>
      </w:r>
      <w:r w:rsidR="007B59B2">
        <w:br/>
      </w:r>
      <w:r w:rsidR="007B59B2" w:rsidRPr="00D22B12">
        <w:rPr>
          <w:b/>
        </w:rPr>
        <w:t>Note</w:t>
      </w:r>
      <w:r w:rsidR="007B59B2" w:rsidRPr="007B59B2">
        <w:t xml:space="preserve">: In the 1638 Apr 10 patent, the note is made that Peter Knight still has 36 acres due to him "for his own personal adv." That is undoubtedly the reason he is giving himself as a headright here; there's nothing mysterious about it, nor is it likely to be a son. </w:t>
      </w:r>
      <w:r w:rsidR="006F55CD">
        <w:t xml:space="preserve">  </w:t>
      </w:r>
      <w:r w:rsidR="007B59B2" w:rsidRPr="007B59B2">
        <w:t xml:space="preserve">It is curious that Peter Knight patented 255 acres of what was said to have been a 300 acre original patent to Basse. Did Basse retain 45 acres to live on himself while assigning the remainder to Peter for some remuneration? </w:t>
      </w:r>
    </w:p>
    <w:p w:rsidR="008E1F70" w:rsidRDefault="008E1F70" w:rsidP="008E1F70">
      <w:r w:rsidRPr="000A78D1">
        <w:rPr>
          <w:b/>
        </w:rPr>
        <w:t>1643 – May 13</w:t>
      </w:r>
      <w:r w:rsidR="00930B36">
        <w:rPr>
          <w:b/>
        </w:rPr>
        <w:t xml:space="preserve"> – </w:t>
      </w:r>
      <w:r w:rsidR="00930B36" w:rsidRPr="007B59B2">
        <w:rPr>
          <w:b/>
          <w:u w:val="single"/>
        </w:rPr>
        <w:t xml:space="preserve">UK </w:t>
      </w:r>
      <w:r w:rsidRPr="000A78D1">
        <w:rPr>
          <w:b/>
          <w:u w:val="single"/>
        </w:rPr>
        <w:t>Suffolk Bulcamp</w:t>
      </w:r>
      <w:r w:rsidRPr="000A78D1">
        <w:rPr>
          <w:b/>
        </w:rPr>
        <w:t xml:space="preserve"> – </w:t>
      </w:r>
      <w:r w:rsidR="00F63E01" w:rsidRPr="00992101">
        <w:rPr>
          <w:b/>
          <w:szCs w:val="24"/>
        </w:rPr>
        <w:t xml:space="preserve">Will </w:t>
      </w:r>
      <w:r w:rsidR="00F63E01">
        <w:rPr>
          <w:b/>
          <w:szCs w:val="24"/>
        </w:rPr>
        <w:t>– Nunc:</w:t>
      </w:r>
      <w:r>
        <w:rPr>
          <w:b/>
        </w:rPr>
        <w:t xml:space="preserve"> Admin</w:t>
      </w:r>
      <w:r w:rsidRPr="000A78D1">
        <w:rPr>
          <w:b/>
        </w:rPr>
        <w:t xml:space="preserve"> – Robert Knight(s)</w:t>
      </w:r>
      <w:r>
        <w:t xml:space="preserve"> – In Latin; names mentioned: Nicholas Knights, brother; James Knight, John Knight, nephew, son of deceased brother; Miles Gardiner and Nicholas Knight appear to be executors; their names are repeated numerous times. (Prerogative Court of Canterbury Wills, 1384-1858, PROB 11: Will Registers, 1624-1643, Piece 191: Crane (1643))</w:t>
      </w:r>
    </w:p>
    <w:p w:rsidR="001470B7" w:rsidRDefault="008E1F70" w:rsidP="008E1F70">
      <w:pPr>
        <w:spacing w:before="240" w:after="240"/>
      </w:pPr>
      <w:r>
        <w:rPr>
          <w:b/>
        </w:rPr>
        <w:t xml:space="preserve">1643 - Aug 10 – </w:t>
      </w:r>
      <w:r w:rsidRPr="006E5C87">
        <w:rPr>
          <w:b/>
          <w:u w:val="single"/>
        </w:rPr>
        <w:t xml:space="preserve">VA </w:t>
      </w:r>
      <w:r w:rsidRPr="003164BB">
        <w:rPr>
          <w:b/>
          <w:u w:val="single"/>
        </w:rPr>
        <w:t>York</w:t>
      </w:r>
      <w:r>
        <w:rPr>
          <w:b/>
        </w:rPr>
        <w:t xml:space="preserve"> – </w:t>
      </w:r>
      <w:r w:rsidR="007B59B2">
        <w:rPr>
          <w:b/>
        </w:rPr>
        <w:t xml:space="preserve">Admin – Roland Burnham </w:t>
      </w:r>
      <w:r w:rsidRPr="00505168">
        <w:rPr>
          <w:b/>
        </w:rPr>
        <w:t>Gent</w:t>
      </w:r>
      <w:r>
        <w:t xml:space="preserve"> </w:t>
      </w:r>
      <w:r w:rsidR="00505168">
        <w:t>–</w:t>
      </w:r>
      <w:r w:rsidR="007B59B2">
        <w:t xml:space="preserve"> </w:t>
      </w:r>
      <w:r w:rsidR="00505168">
        <w:t xml:space="preserve">Land patent for </w:t>
      </w:r>
      <w:r w:rsidR="007B59B2">
        <w:t>__ acs. u</w:t>
      </w:r>
      <w:r>
        <w:t xml:space="preserve">pon the N side of Yorke R. SE on Burnhams Crk. and along the river NW upon John Bayles, NE on Thos. Wilkinson &amp; Robert Norris (Norrice).  For trans of: himself, </w:t>
      </w:r>
      <w:r w:rsidRPr="003164BB">
        <w:rPr>
          <w:b/>
        </w:rPr>
        <w:t>Thomasin Knight</w:t>
      </w:r>
      <w:r>
        <w:t>, James Uteley, Martin Baker, Walter Wood, Thomas Wooldrige, John Mason, William Heward, William Peach. (Mason 1946, p. 14)</w:t>
      </w:r>
      <w:r w:rsidR="001470B7">
        <w:t xml:space="preserve"> </w:t>
      </w:r>
    </w:p>
    <w:p w:rsidR="008E1F70" w:rsidRDefault="008E1F70" w:rsidP="008E1F70">
      <w:pPr>
        <w:spacing w:before="240" w:after="240"/>
      </w:pPr>
      <w:r w:rsidRPr="003E6B71">
        <w:rPr>
          <w:b/>
        </w:rPr>
        <w:t>1643 – Sep 2</w:t>
      </w:r>
      <w:r w:rsidR="00930B36">
        <w:rPr>
          <w:b/>
        </w:rPr>
        <w:t xml:space="preserve"> – </w:t>
      </w:r>
      <w:r w:rsidR="00930B36" w:rsidRPr="00B855BC">
        <w:rPr>
          <w:b/>
          <w:u w:val="single"/>
        </w:rPr>
        <w:t xml:space="preserve">UK </w:t>
      </w:r>
      <w:r w:rsidRPr="003E6B71">
        <w:rPr>
          <w:b/>
          <w:u w:val="single"/>
        </w:rPr>
        <w:t>London St Micheal Wood St</w:t>
      </w:r>
      <w:r w:rsidRPr="003E6B71">
        <w:rPr>
          <w:b/>
        </w:rPr>
        <w:t xml:space="preserve"> – Bur – John Knight</w:t>
      </w:r>
      <w:r>
        <w:t xml:space="preserve"> – Lodger w/ Christopher Knight. (London Met Arch)</w:t>
      </w:r>
    </w:p>
    <w:p w:rsidR="001470B7" w:rsidRDefault="001470B7" w:rsidP="001470B7">
      <w:pPr>
        <w:pStyle w:val="NormalWeb"/>
        <w:spacing w:before="240" w:beforeAutospacing="0" w:after="240" w:afterAutospacing="0"/>
        <w:ind w:left="0" w:right="0"/>
      </w:pPr>
      <w:r>
        <w:rPr>
          <w:b/>
        </w:rPr>
        <w:t xml:space="preserve">1643 </w:t>
      </w:r>
      <w:r w:rsidR="00B855BC">
        <w:rPr>
          <w:b/>
        </w:rPr>
        <w:t xml:space="preserve">- </w:t>
      </w:r>
      <w:r>
        <w:rPr>
          <w:b/>
        </w:rPr>
        <w:t xml:space="preserve">Sep 28 – </w:t>
      </w:r>
      <w:r w:rsidRPr="003164BB">
        <w:rPr>
          <w:b/>
          <w:u w:val="single"/>
        </w:rPr>
        <w:t>VA</w:t>
      </w:r>
      <w:r w:rsidR="00B855BC">
        <w:rPr>
          <w:b/>
          <w:u w:val="single"/>
        </w:rPr>
        <w:t xml:space="preserve"> </w:t>
      </w:r>
      <w:r w:rsidR="00B855BC" w:rsidRPr="003164BB">
        <w:rPr>
          <w:b/>
          <w:u w:val="single"/>
        </w:rPr>
        <w:t>Isle of Wight</w:t>
      </w:r>
      <w:r>
        <w:rPr>
          <w:b/>
        </w:rPr>
        <w:t xml:space="preserve"> </w:t>
      </w:r>
      <w:r w:rsidR="00B855BC">
        <w:rPr>
          <w:b/>
        </w:rPr>
        <w:t>–</w:t>
      </w:r>
      <w:r>
        <w:rPr>
          <w:b/>
        </w:rPr>
        <w:t xml:space="preserve"> </w:t>
      </w:r>
      <w:r w:rsidR="00B855BC">
        <w:rPr>
          <w:b/>
        </w:rPr>
        <w:t>Admin</w:t>
      </w:r>
      <w:r w:rsidR="00B855BC" w:rsidRPr="00505168">
        <w:rPr>
          <w:b/>
        </w:rPr>
        <w:t xml:space="preserve"> - </w:t>
      </w:r>
      <w:r w:rsidRPr="00505168">
        <w:rPr>
          <w:b/>
        </w:rPr>
        <w:t>James Hawley</w:t>
      </w:r>
      <w:r w:rsidR="00B855BC">
        <w:t xml:space="preserve"> – Land patent for</w:t>
      </w:r>
      <w:r>
        <w:t xml:space="preserve"> 300 acs. … Upon the head of the lower bay cr., adj. John Row. By virtue of patent, dated 22 Apr. 1641. (Nugent I, p. 148) Repatented Apr. 10, 1647. (Nugent I, p. 167)</w:t>
      </w:r>
    </w:p>
    <w:p w:rsidR="00715706" w:rsidRDefault="00715706" w:rsidP="00715706">
      <w:r>
        <w:rPr>
          <w:b/>
        </w:rPr>
        <w:t xml:space="preserve">1643 Oct 17 – </w:t>
      </w:r>
      <w:r w:rsidRPr="00DC75A2">
        <w:rPr>
          <w:b/>
          <w:u w:val="single"/>
        </w:rPr>
        <w:t xml:space="preserve">VA </w:t>
      </w:r>
      <w:r>
        <w:rPr>
          <w:b/>
          <w:u w:val="single"/>
        </w:rPr>
        <w:t>Lower Norfolk</w:t>
      </w:r>
      <w:r>
        <w:rPr>
          <w:b/>
        </w:rPr>
        <w:t xml:space="preserve"> – </w:t>
      </w:r>
      <w:r w:rsidR="00505168">
        <w:rPr>
          <w:b/>
        </w:rPr>
        <w:t>Admin</w:t>
      </w:r>
      <w:r w:rsidR="00505168" w:rsidRPr="00505168">
        <w:rPr>
          <w:b/>
        </w:rPr>
        <w:t xml:space="preserve"> - </w:t>
      </w:r>
      <w:r w:rsidRPr="00505168">
        <w:rPr>
          <w:b/>
        </w:rPr>
        <w:t>Thomas Cason (Cassen)</w:t>
      </w:r>
      <w:r w:rsidR="00505168">
        <w:t xml:space="preserve"> – Land patent for</w:t>
      </w:r>
      <w:r>
        <w:t xml:space="preserve"> 300 acs. “Beg. At certaine trees deviding this and land of Peter Gaviott (?) </w:t>
      </w:r>
      <w:r>
        <w:lastRenderedPageBreak/>
        <w:t>etc.” Trans. Of 6 pers incl: Thomas Cason (Cassen), John Moore &amp; Richard Hawton (Hawten).  (Nugent I, p. 149)</w:t>
      </w:r>
      <w:r w:rsidR="00505168">
        <w:t xml:space="preserve">  </w:t>
      </w:r>
      <w:r w:rsidR="009437B5" w:rsidRPr="009437B5">
        <w:rPr>
          <w:b/>
        </w:rPr>
        <w:t>Note</w:t>
      </w:r>
      <w:r w:rsidR="009437B5">
        <w:t xml:space="preserve">: </w:t>
      </w:r>
      <w:r>
        <w:t>There is no other mention of a “Peter Gaviott” in Nugent. Looking at previous references to Thomas Cason, I find him in Charles City and Elizabeth City, but he appears to have transferred those parcels.  I found him associated with a Samual Abbott and John Mead. (See 1641 Jun 11 patent and 1638 May 20 patent of Francis Eppes.) It seems to me that the name, “Gaviott” might be a really messed up scribal attempt to write “Abbott.” (Or messed up attempt to transcribe it.) However, I don’t find any other reference to a Peter Abbott.  It also occurs to me, after seeing some really messed up transcriptions of the name “Knight” that “Gaviott” could possibly be such an error.  There is a patent that follows this one immediately that is apparently the same individual and date and the county is given as Lower Norfolk: “Near land of George Rutland. Trans. of 8 pers. incl. Thomas Richards &amp; Richard Lee. (Nugent I, p. 149)</w:t>
      </w:r>
    </w:p>
    <w:p w:rsidR="001470B7" w:rsidRDefault="00715706" w:rsidP="00B855BC">
      <w:r>
        <w:rPr>
          <w:b/>
        </w:rPr>
        <w:t xml:space="preserve">1643 </w:t>
      </w:r>
      <w:r w:rsidR="00B855BC">
        <w:rPr>
          <w:b/>
        </w:rPr>
        <w:t xml:space="preserve">- </w:t>
      </w:r>
      <w:r>
        <w:rPr>
          <w:b/>
        </w:rPr>
        <w:t xml:space="preserve">Oct 17 </w:t>
      </w:r>
      <w:r>
        <w:t xml:space="preserve">– </w:t>
      </w:r>
      <w:r w:rsidRPr="00420220">
        <w:rPr>
          <w:b/>
          <w:u w:val="single"/>
        </w:rPr>
        <w:t>VA</w:t>
      </w:r>
      <w:r w:rsidR="00B855BC">
        <w:rPr>
          <w:b/>
          <w:u w:val="single"/>
        </w:rPr>
        <w:t xml:space="preserve"> </w:t>
      </w:r>
      <w:r w:rsidR="00B855BC" w:rsidRPr="00420220">
        <w:rPr>
          <w:b/>
          <w:u w:val="single"/>
        </w:rPr>
        <w:t>Gloucester</w:t>
      </w:r>
      <w:r w:rsidRPr="00B855BC">
        <w:rPr>
          <w:b/>
        </w:rPr>
        <w:t xml:space="preserve"> – </w:t>
      </w:r>
      <w:r w:rsidR="00B855BC" w:rsidRPr="00B855BC">
        <w:rPr>
          <w:b/>
        </w:rPr>
        <w:t>Admin – John Hoddin</w:t>
      </w:r>
      <w:r w:rsidR="00B855BC">
        <w:t xml:space="preserve"> – Land patent for</w:t>
      </w:r>
      <w:r>
        <w:t xml:space="preserve"> 950 acs at the head of North R. upon the NW side of maine dames and adjoining his own land. Trans of: Mary Thomas, John Thompson, Humphrey Gum, Christian his wife, his own adv., Martin Skinner, John Barnes, Thomas Poynter, </w:t>
      </w:r>
      <w:r w:rsidRPr="00B855BC">
        <w:rPr>
          <w:b/>
        </w:rPr>
        <w:t>Thomas Fletcher, John Fletcher</w:t>
      </w:r>
      <w:r>
        <w:t xml:space="preserve">, William Blare, James Taylor, Sanders Allen, John Burnham, John King, Thomas Hopkins, Thomas Tompson, Henry Thomas. (Mason 1946, p. 39) </w:t>
      </w:r>
      <w:r w:rsidR="00B855BC">
        <w:br/>
      </w:r>
      <w:r>
        <w:t xml:space="preserve">Note: Thomas Fletcher </w:t>
      </w:r>
      <w:r w:rsidR="00B855BC">
        <w:t>may</w:t>
      </w:r>
      <w:r>
        <w:t xml:space="preserve"> be ancestor to Thomas Fletcher (1713) who married Mary Knight, dau. of William Knight and Jane Butler. William was grandson of Capt. Peter Knight via Leonard Knight. Note also that John Burnham is a headright here; compare with </w:t>
      </w:r>
      <w:r w:rsidRPr="0036114A">
        <w:t>1643 Aug 10</w:t>
      </w:r>
      <w:r>
        <w:rPr>
          <w:b/>
        </w:rPr>
        <w:t xml:space="preserve"> </w:t>
      </w:r>
      <w:r w:rsidRPr="003164BB">
        <w:t>Patent to Roland Burnham, Gent</w:t>
      </w:r>
      <w:r>
        <w:t xml:space="preserve">, which includes </w:t>
      </w:r>
      <w:r w:rsidRPr="0036114A">
        <w:rPr>
          <w:b/>
        </w:rPr>
        <w:t>Thomasin Knight</w:t>
      </w:r>
      <w:r>
        <w:t xml:space="preserve"> as headright.</w:t>
      </w:r>
    </w:p>
    <w:p w:rsidR="001470B7" w:rsidRDefault="001470B7" w:rsidP="001470B7">
      <w:pPr>
        <w:pStyle w:val="NormalWeb"/>
        <w:spacing w:before="240" w:beforeAutospacing="0" w:after="240" w:afterAutospacing="0"/>
        <w:ind w:left="0" w:right="0"/>
      </w:pPr>
      <w:r>
        <w:rPr>
          <w:b/>
        </w:rPr>
        <w:t xml:space="preserve">1643 </w:t>
      </w:r>
      <w:r w:rsidR="00B855BC">
        <w:rPr>
          <w:b/>
        </w:rPr>
        <w:t xml:space="preserve">- </w:t>
      </w:r>
      <w:r>
        <w:rPr>
          <w:b/>
        </w:rPr>
        <w:t xml:space="preserve">Oct 20 – </w:t>
      </w:r>
      <w:r w:rsidRPr="008D6D71">
        <w:rPr>
          <w:b/>
          <w:u w:val="single"/>
        </w:rPr>
        <w:t>VA</w:t>
      </w:r>
      <w:r w:rsidR="00B855BC">
        <w:rPr>
          <w:b/>
          <w:u w:val="single"/>
        </w:rPr>
        <w:t xml:space="preserve"> </w:t>
      </w:r>
      <w:r w:rsidR="00B855BC" w:rsidRPr="008D6D71">
        <w:rPr>
          <w:b/>
          <w:u w:val="single"/>
        </w:rPr>
        <w:t>Elizabeth City</w:t>
      </w:r>
      <w:r w:rsidRPr="00505168">
        <w:rPr>
          <w:b/>
        </w:rPr>
        <w:t xml:space="preserve"> – </w:t>
      </w:r>
      <w:r w:rsidR="00505168" w:rsidRPr="00505168">
        <w:rPr>
          <w:b/>
        </w:rPr>
        <w:t xml:space="preserve">Admin - </w:t>
      </w:r>
      <w:r w:rsidRPr="00155D23">
        <w:rPr>
          <w:b/>
        </w:rPr>
        <w:t>Mr. Henry Hawley</w:t>
      </w:r>
      <w:r w:rsidR="00B855BC" w:rsidRPr="00B855BC">
        <w:t xml:space="preserve"> – Land patent</w:t>
      </w:r>
      <w:r>
        <w:t xml:space="preserve"> for 50 acs. for trans of Thomas Hatchway. (Nugent I, p. 151) </w:t>
      </w:r>
    </w:p>
    <w:p w:rsidR="001470B7" w:rsidRDefault="001470B7" w:rsidP="001470B7">
      <w:pPr>
        <w:pStyle w:val="NormalWeb"/>
        <w:spacing w:before="240" w:beforeAutospacing="0" w:after="240" w:afterAutospacing="0"/>
        <w:ind w:left="0" w:right="0"/>
      </w:pPr>
      <w:r>
        <w:rPr>
          <w:b/>
        </w:rPr>
        <w:t xml:space="preserve">1643 </w:t>
      </w:r>
      <w:r w:rsidR="00505168">
        <w:rPr>
          <w:b/>
        </w:rPr>
        <w:t xml:space="preserve">- </w:t>
      </w:r>
      <w:r>
        <w:rPr>
          <w:b/>
        </w:rPr>
        <w:t xml:space="preserve">Dec </w:t>
      </w:r>
      <w:r w:rsidRPr="00FF7ADD">
        <w:rPr>
          <w:b/>
        </w:rPr>
        <w:t xml:space="preserve">16 </w:t>
      </w:r>
      <w:r>
        <w:rPr>
          <w:b/>
        </w:rPr>
        <w:t>–</w:t>
      </w:r>
      <w:r w:rsidRPr="003164BB">
        <w:rPr>
          <w:b/>
          <w:u w:val="single"/>
        </w:rPr>
        <w:t>Isle of Wight VA</w:t>
      </w:r>
      <w:r w:rsidRPr="00D22B12">
        <w:rPr>
          <w:b/>
        </w:rPr>
        <w:t xml:space="preserve"> – </w:t>
      </w:r>
      <w:r w:rsidR="00505168" w:rsidRPr="00D22B12">
        <w:rPr>
          <w:b/>
        </w:rPr>
        <w:t>Admin – William Peirce</w:t>
      </w:r>
      <w:r w:rsidR="00505168">
        <w:t xml:space="preserve"> – Land patent for </w:t>
      </w:r>
      <w:r>
        <w:t xml:space="preserve">2,100 acs on the James River mentions “a great oak marked by </w:t>
      </w:r>
      <w:r w:rsidRPr="007F43D4">
        <w:t>Mr. Hawley</w:t>
      </w:r>
      <w:r>
        <w:t>”. (Nugent I, p. 149)</w:t>
      </w:r>
    </w:p>
    <w:p w:rsidR="00715706" w:rsidRDefault="00715706" w:rsidP="001470B7">
      <w:pPr>
        <w:pStyle w:val="NormalWeb"/>
        <w:spacing w:before="240" w:beforeAutospacing="0" w:after="240" w:afterAutospacing="0"/>
        <w:ind w:left="0" w:right="0"/>
      </w:pPr>
      <w:r w:rsidRPr="00560441">
        <w:rPr>
          <w:b/>
        </w:rPr>
        <w:t>1643</w:t>
      </w:r>
      <w:r w:rsidR="00930B36">
        <w:rPr>
          <w:b/>
        </w:rPr>
        <w:t xml:space="preserve"> – </w:t>
      </w:r>
      <w:r w:rsidR="00930B36" w:rsidRPr="00B855BC">
        <w:rPr>
          <w:b/>
          <w:u w:val="single"/>
        </w:rPr>
        <w:t xml:space="preserve">UK </w:t>
      </w:r>
      <w:r w:rsidRPr="00560441">
        <w:rPr>
          <w:b/>
          <w:u w:val="single"/>
        </w:rPr>
        <w:t>London</w:t>
      </w:r>
      <w:r w:rsidRPr="00560441">
        <w:rPr>
          <w:b/>
        </w:rPr>
        <w:t xml:space="preserve"> – </w:t>
      </w:r>
      <w:r>
        <w:rPr>
          <w:b/>
        </w:rPr>
        <w:t>Chancery</w:t>
      </w:r>
      <w:r w:rsidRPr="00560441">
        <w:rPr>
          <w:b/>
        </w:rPr>
        <w:t xml:space="preserve"> – Arthur Knight</w:t>
      </w:r>
      <w:r>
        <w:t xml:space="preserve"> - Plaintiffs: Peter Gwilliams. Defendants: William Oke, Arthur Mansfield, Thomas Tyler, Robert Mann, </w:t>
      </w:r>
      <w:r w:rsidRPr="00505168">
        <w:rPr>
          <w:b/>
        </w:rPr>
        <w:t>Arthur Knight</w:t>
      </w:r>
      <w:r>
        <w:t xml:space="preserve">, Henry Dermer, Robert Poole, Andrew Bostock, William Wells, William Tainton and William Kinge.  Subject: personal estate of Matthew Dunn, London.  Document type: bill and two answers. (National Archives, Kew England, Ref: </w:t>
      </w:r>
      <w:r w:rsidRPr="00560441">
        <w:t>C 8/57/148</w:t>
      </w:r>
      <w:r>
        <w:t>)</w:t>
      </w:r>
    </w:p>
    <w:p w:rsidR="00715706" w:rsidRDefault="00715706" w:rsidP="001470B7">
      <w:pPr>
        <w:pStyle w:val="NormalWeb"/>
        <w:spacing w:before="240" w:beforeAutospacing="0" w:after="240" w:afterAutospacing="0"/>
        <w:ind w:left="0" w:right="0"/>
      </w:pPr>
      <w:r>
        <w:rPr>
          <w:b/>
        </w:rPr>
        <w:t>1644 – Feb 22</w:t>
      </w:r>
      <w:r w:rsidR="00930B36">
        <w:rPr>
          <w:b/>
        </w:rPr>
        <w:t xml:space="preserve"> – </w:t>
      </w:r>
      <w:r w:rsidR="00930B36" w:rsidRPr="00B855BC">
        <w:rPr>
          <w:b/>
          <w:u w:val="single"/>
        </w:rPr>
        <w:t xml:space="preserve">UK </w:t>
      </w:r>
      <w:r w:rsidRPr="003E6B71">
        <w:rPr>
          <w:b/>
          <w:u w:val="single"/>
        </w:rPr>
        <w:t xml:space="preserve">London St Michael Wood St </w:t>
      </w:r>
      <w:r>
        <w:rPr>
          <w:b/>
        </w:rPr>
        <w:t>– Bur – Christopher Knight –</w:t>
      </w:r>
      <w:r w:rsidRPr="003E6B71">
        <w:t xml:space="preserve"> s/o Christopher Knight, carpenter. </w:t>
      </w:r>
      <w:r>
        <w:t>(London Met Arch)</w:t>
      </w:r>
    </w:p>
    <w:p w:rsidR="001470B7" w:rsidRDefault="00715706" w:rsidP="001470B7">
      <w:pPr>
        <w:pStyle w:val="NormalWeb"/>
        <w:spacing w:before="240" w:beforeAutospacing="0" w:after="240" w:afterAutospacing="0"/>
        <w:ind w:left="0" w:right="0"/>
      </w:pPr>
      <w:r>
        <w:rPr>
          <w:b/>
        </w:rPr>
        <w:t xml:space="preserve">1644 Mar 1 – </w:t>
      </w:r>
      <w:r w:rsidRPr="007070D5">
        <w:rPr>
          <w:b/>
          <w:u w:val="single"/>
        </w:rPr>
        <w:t xml:space="preserve">VA </w:t>
      </w:r>
      <w:r w:rsidRPr="008D6D71">
        <w:rPr>
          <w:b/>
          <w:u w:val="single"/>
        </w:rPr>
        <w:t>Elizabeth City</w:t>
      </w:r>
      <w:r w:rsidRPr="00505168">
        <w:rPr>
          <w:b/>
        </w:rPr>
        <w:t xml:space="preserve"> – </w:t>
      </w:r>
      <w:r w:rsidR="00505168" w:rsidRPr="00505168">
        <w:rPr>
          <w:b/>
        </w:rPr>
        <w:t xml:space="preserve">Admin - </w:t>
      </w:r>
      <w:r w:rsidRPr="00BE7A03">
        <w:rPr>
          <w:b/>
        </w:rPr>
        <w:t>John Knight</w:t>
      </w:r>
      <w:r>
        <w:t xml:space="preserve"> - </w:t>
      </w:r>
      <w:r w:rsidR="00505168">
        <w:t>W</w:t>
      </w:r>
      <w:r>
        <w:t xml:space="preserve">itnesses a sales transaction of 1200 lbs tobacco sold by Daniel Tanner of </w:t>
      </w:r>
      <w:r w:rsidRPr="006368C6">
        <w:t>Elizabeth City</w:t>
      </w:r>
      <w:r>
        <w:t xml:space="preserve">, carpenter, and Cornelius Lloyd (Loide), of Elizabeth River, merchant, to </w:t>
      </w:r>
      <w:r w:rsidRPr="006368C6">
        <w:t>John Flower</w:t>
      </w:r>
      <w:r>
        <w:t>, of London. (Davis 2010, p. 23)</w:t>
      </w:r>
    </w:p>
    <w:p w:rsidR="001470B7" w:rsidRDefault="001470B7" w:rsidP="001470B7">
      <w:pPr>
        <w:pStyle w:val="NormalWeb"/>
        <w:spacing w:before="240" w:beforeAutospacing="0" w:after="240" w:afterAutospacing="0"/>
        <w:ind w:left="0" w:right="0"/>
      </w:pPr>
      <w:r w:rsidRPr="006E4ED8">
        <w:rPr>
          <w:b/>
        </w:rPr>
        <w:t xml:space="preserve">1644 – Apr – </w:t>
      </w:r>
      <w:r w:rsidRPr="006E4ED8">
        <w:rPr>
          <w:b/>
          <w:u w:val="single"/>
        </w:rPr>
        <w:t>VA Accomac</w:t>
      </w:r>
      <w:r w:rsidR="00505168">
        <w:rPr>
          <w:b/>
          <w:u w:val="single"/>
        </w:rPr>
        <w:t>k</w:t>
      </w:r>
      <w:r w:rsidRPr="006E4ED8">
        <w:rPr>
          <w:b/>
        </w:rPr>
        <w:t xml:space="preserve"> – Info – Richard Ingle &amp; Thomas Cornwallis</w:t>
      </w:r>
      <w:r>
        <w:t xml:space="preserve"> - </w:t>
      </w:r>
      <w:r w:rsidRPr="006E4ED8">
        <w:t xml:space="preserve">After a peaceful stop in Accomac, Virginia, in late March where Capt. Cornwaleys joined </w:t>
      </w:r>
      <w:r w:rsidRPr="006E4ED8">
        <w:lastRenderedPageBreak/>
        <w:t>the ship, the Reformation sailed for London in April 1644. (</w:t>
      </w:r>
      <w:r>
        <w:t xml:space="preserve">William F. Milam, M.D., </w:t>
      </w:r>
      <w:r w:rsidRPr="006E4ED8">
        <w:t>Riordan 2004, p. 166)</w:t>
      </w:r>
    </w:p>
    <w:p w:rsidR="00505168" w:rsidRDefault="001470B7" w:rsidP="001470B7">
      <w:r>
        <w:rPr>
          <w:b/>
        </w:rPr>
        <w:t xml:space="preserve">1644 </w:t>
      </w:r>
      <w:r w:rsidR="007D2359">
        <w:rPr>
          <w:b/>
        </w:rPr>
        <w:t xml:space="preserve">- </w:t>
      </w:r>
      <w:r>
        <w:rPr>
          <w:b/>
        </w:rPr>
        <w:t xml:space="preserve">Apr 18 </w:t>
      </w:r>
      <w:r>
        <w:t xml:space="preserve">– </w:t>
      </w:r>
      <w:r w:rsidRPr="00D96D81">
        <w:rPr>
          <w:b/>
          <w:u w:val="single"/>
        </w:rPr>
        <w:t>Virginia Colony</w:t>
      </w:r>
      <w:r w:rsidRPr="00B855BC">
        <w:rPr>
          <w:b/>
        </w:rPr>
        <w:t xml:space="preserve"> – </w:t>
      </w:r>
      <w:r w:rsidR="00B855BC" w:rsidRPr="00B855BC">
        <w:rPr>
          <w:b/>
        </w:rPr>
        <w:t>Info</w:t>
      </w:r>
      <w:r w:rsidR="00B855BC" w:rsidRPr="00505168">
        <w:rPr>
          <w:b/>
        </w:rPr>
        <w:t xml:space="preserve"> </w:t>
      </w:r>
      <w:r w:rsidR="00505168" w:rsidRPr="00505168">
        <w:rPr>
          <w:b/>
        </w:rPr>
        <w:t>–</w:t>
      </w:r>
      <w:r w:rsidR="00B855BC" w:rsidRPr="00505168">
        <w:rPr>
          <w:b/>
        </w:rPr>
        <w:t xml:space="preserve"> </w:t>
      </w:r>
      <w:r w:rsidR="00505168" w:rsidRPr="00505168">
        <w:rPr>
          <w:b/>
        </w:rPr>
        <w:t>3</w:t>
      </w:r>
      <w:r w:rsidR="00505168" w:rsidRPr="00505168">
        <w:rPr>
          <w:b/>
          <w:vertAlign w:val="superscript"/>
        </w:rPr>
        <w:t>rd</w:t>
      </w:r>
      <w:r w:rsidR="00505168" w:rsidRPr="00505168">
        <w:rPr>
          <w:b/>
        </w:rPr>
        <w:t xml:space="preserve"> Anglo Powhatan War</w:t>
      </w:r>
      <w:r w:rsidR="00505168">
        <w:t xml:space="preserve"> - </w:t>
      </w:r>
      <w:r w:rsidRPr="00627A8C">
        <w:t>Forces under 99 year old Opechancanough, a leader of the Powhatan Confederacy, attacks the English along the Pamunkey and York rivers, 22 years after his first attack at Jamestown. His followers will kill almost 400 Virginia colonists.</w:t>
      </w:r>
      <w:r>
        <w:t xml:space="preserve">.  </w:t>
      </w:r>
      <w:r w:rsidRPr="008C7B2D">
        <w:t xml:space="preserve"> It was the start of the 3rd and last Anglo-Powhatan War ending in 1646 with the capture and death of Opechancanough at the age 92.</w:t>
      </w:r>
    </w:p>
    <w:p w:rsidR="001470B7" w:rsidRDefault="00FB0FDC" w:rsidP="001470B7">
      <w:r w:rsidRPr="00FB0FDC">
        <w:rPr>
          <w:b/>
        </w:rPr>
        <w:t>Note</w:t>
      </w:r>
      <w:r>
        <w:t xml:space="preserve">: </w:t>
      </w:r>
      <w:r w:rsidR="001470B7">
        <w:t xml:space="preserve">Allegedly, “Dr” John Woodson was killed on his way home from seeing a patient.  His wife was alleged to have held off the Indians with the help of her companion, Col. Thomas Ligon, cousin of Sir William Berkeley. Supposedly, Indians were attempting to descend through the chimney, never mind the fact that a fire was burning in it, and Sarah allegedly dispatched them with boiling water and a roasting “pit” or spit; very much like dispatching the Big Bad Wolf in the tale of the Three Little Pigs. There is no account of where her later mentioned daughter Deborah was hidden during the attack so one assumes she was born posthumously. No details are given of where they were living, and no record of land patent or court appearances, or anything at all, has ever been found to support this tale.  </w:t>
      </w:r>
    </w:p>
    <w:p w:rsidR="00715706" w:rsidRDefault="00715706" w:rsidP="00715706">
      <w:pPr>
        <w:rPr>
          <w:szCs w:val="24"/>
        </w:rPr>
      </w:pPr>
      <w:r w:rsidRPr="00004A53">
        <w:rPr>
          <w:b/>
          <w:szCs w:val="24"/>
        </w:rPr>
        <w:t>1644 – Jun 17</w:t>
      </w:r>
      <w:r w:rsidR="00930B36">
        <w:rPr>
          <w:b/>
          <w:szCs w:val="24"/>
        </w:rPr>
        <w:t xml:space="preserve"> – </w:t>
      </w:r>
      <w:r w:rsidR="00930B36" w:rsidRPr="00F54520">
        <w:rPr>
          <w:b/>
          <w:szCs w:val="24"/>
          <w:u w:val="single"/>
        </w:rPr>
        <w:t xml:space="preserve">UK </w:t>
      </w:r>
      <w:r w:rsidRPr="00004A53">
        <w:rPr>
          <w:b/>
          <w:szCs w:val="24"/>
          <w:u w:val="single"/>
        </w:rPr>
        <w:t>London St Andrew</w:t>
      </w:r>
      <w:r w:rsidRPr="00004A53">
        <w:rPr>
          <w:b/>
          <w:szCs w:val="24"/>
        </w:rPr>
        <w:t xml:space="preserve"> – Bur – Edward Knight</w:t>
      </w:r>
      <w:r w:rsidRPr="00BC4DE8">
        <w:rPr>
          <w:szCs w:val="24"/>
        </w:rPr>
        <w:t xml:space="preserve"> </w:t>
      </w:r>
      <w:r>
        <w:rPr>
          <w:szCs w:val="24"/>
        </w:rPr>
        <w:t xml:space="preserve">- </w:t>
      </w:r>
      <w:r w:rsidRPr="00BC4DE8">
        <w:rPr>
          <w:szCs w:val="24"/>
        </w:rPr>
        <w:t>s/o John Knight</w:t>
      </w:r>
      <w:r>
        <w:rPr>
          <w:szCs w:val="24"/>
        </w:rPr>
        <w:t xml:space="preserve"> (London Met Arch)</w:t>
      </w:r>
    </w:p>
    <w:p w:rsidR="00715706" w:rsidRDefault="00715706" w:rsidP="00715706">
      <w:r w:rsidRPr="00C52FF2">
        <w:rPr>
          <w:b/>
          <w:szCs w:val="24"/>
        </w:rPr>
        <w:t>1644 – Jul 29</w:t>
      </w:r>
      <w:r w:rsidR="00930B36">
        <w:rPr>
          <w:b/>
          <w:szCs w:val="24"/>
        </w:rPr>
        <w:t xml:space="preserve"> – </w:t>
      </w:r>
      <w:r w:rsidR="00930B36" w:rsidRPr="00F54520">
        <w:rPr>
          <w:b/>
          <w:szCs w:val="24"/>
          <w:u w:val="single"/>
        </w:rPr>
        <w:t xml:space="preserve">UK </w:t>
      </w:r>
      <w:r w:rsidRPr="00C52FF2">
        <w:rPr>
          <w:b/>
          <w:szCs w:val="24"/>
          <w:u w:val="single"/>
        </w:rPr>
        <w:t>Kent Goudhurst</w:t>
      </w:r>
      <w:r w:rsidRPr="00C52FF2">
        <w:rPr>
          <w:b/>
          <w:szCs w:val="24"/>
        </w:rPr>
        <w:t xml:space="preserve"> – Mar – Grace Knight &amp; Thomas Pooke</w:t>
      </w:r>
      <w:r>
        <w:rPr>
          <w:szCs w:val="24"/>
        </w:rPr>
        <w:t xml:space="preserve"> (?) </w:t>
      </w:r>
      <w:r w:rsidRPr="001F77E8">
        <w:t>(Tyler)</w:t>
      </w:r>
    </w:p>
    <w:p w:rsidR="009437B5" w:rsidRDefault="00715706" w:rsidP="00715706">
      <w:pPr>
        <w:pStyle w:val="NormalWeb"/>
        <w:spacing w:before="240" w:beforeAutospacing="0" w:after="240" w:afterAutospacing="0"/>
        <w:ind w:left="0" w:right="0"/>
      </w:pPr>
      <w:r>
        <w:rPr>
          <w:b/>
        </w:rPr>
        <w:t xml:space="preserve">1644 Oct 16 </w:t>
      </w:r>
      <w:r>
        <w:t xml:space="preserve">– </w:t>
      </w:r>
      <w:r>
        <w:rPr>
          <w:b/>
          <w:u w:val="single"/>
        </w:rPr>
        <w:t>VA</w:t>
      </w:r>
      <w:r w:rsidR="00505168">
        <w:rPr>
          <w:b/>
          <w:u w:val="single"/>
        </w:rPr>
        <w:t xml:space="preserve"> </w:t>
      </w:r>
      <w:r w:rsidR="00505168" w:rsidRPr="002937F4">
        <w:rPr>
          <w:b/>
          <w:u w:val="single"/>
        </w:rPr>
        <w:t>York</w:t>
      </w:r>
      <w:r w:rsidRPr="00505168">
        <w:rPr>
          <w:b/>
        </w:rPr>
        <w:t xml:space="preserve"> </w:t>
      </w:r>
      <w:r w:rsidR="00505168" w:rsidRPr="00505168">
        <w:rPr>
          <w:b/>
        </w:rPr>
        <w:t>–</w:t>
      </w:r>
      <w:r w:rsidRPr="00505168">
        <w:rPr>
          <w:b/>
        </w:rPr>
        <w:t xml:space="preserve"> </w:t>
      </w:r>
      <w:r w:rsidR="00505168" w:rsidRPr="00505168">
        <w:rPr>
          <w:b/>
        </w:rPr>
        <w:t xml:space="preserve">Admin - </w:t>
      </w:r>
      <w:r w:rsidRPr="00FE61DB">
        <w:rPr>
          <w:b/>
        </w:rPr>
        <w:t>Peter Knight, Merchant</w:t>
      </w:r>
      <w:r>
        <w:t>-  A letter to Mr. Fr. Willis sent by Mr. J</w:t>
      </w:r>
      <w:r w:rsidR="00505168">
        <w:t>ohn</w:t>
      </w:r>
      <w:r>
        <w:t xml:space="preserve"> Chew regarding an account of Capt Wormeley. Signed </w:t>
      </w:r>
      <w:r w:rsidRPr="002937F4">
        <w:rPr>
          <w:b/>
        </w:rPr>
        <w:t>Peter Knight</w:t>
      </w:r>
      <w:r>
        <w:t>. (Fleet, III, p. 54)</w:t>
      </w:r>
      <w:r w:rsidR="009437B5">
        <w:br/>
      </w:r>
      <w:r w:rsidR="009437B5" w:rsidRPr="00C74111">
        <w:rPr>
          <w:b/>
        </w:rPr>
        <w:t>Note</w:t>
      </w:r>
      <w:r w:rsidR="009437B5">
        <w:t xml:space="preserve">: As another record further on will show, this was Capt. Christopher Wormeley, </w:t>
      </w:r>
      <w:r w:rsidR="009437B5" w:rsidRPr="009437B5">
        <w:t xml:space="preserve"> </w:t>
      </w:r>
      <w:r w:rsidR="009437B5">
        <w:t xml:space="preserve">son of Christopher Wormeley, Esq., </w:t>
      </w:r>
      <w:r w:rsidR="009437B5" w:rsidRPr="009437B5">
        <w:t>a descendant of Sir John de Wormeley, of Hadfield, county York, England (1312)</w:t>
      </w:r>
      <w:r w:rsidR="009437B5">
        <w:t xml:space="preserve">. </w:t>
      </w:r>
      <w:r w:rsidR="00C74111">
        <w:t xml:space="preserve">He </w:t>
      </w:r>
      <w:r w:rsidR="00C74111" w:rsidRPr="00C74111">
        <w:t>was governor of the island of Tortuga from 1632 to 1635, during which last year it was taken by the Spaniards, a loss said to have been due to the carelessness of the governor. He appears to have come directly to Virginia as he was a justice of Charles River county in 1636. In 1639 and 1640, he was commander-in-chief of Charles River and Elizabeth City counties. In 1636-37, he was appointed a member of the council, and, being a supporter of Harvey, received a share of the governor's unpopularity. When Secretary Kemp fled to England in 1640, Wormeley seems to have accompanied him. He and Kemp were accused of cruelty and oppression in the colony and had considerable difficulty in making their return to Virginia, being twice prevented from doing so by orders from the house of lords, the second order being served on them when they were already on shipboard and about to depart. These charges seem to have had a foundation in fact. Wormeley actually confessed later to having tried a case against one Taylor unjustly, when a commissioner of Elizabeth City. Moral standards seem to have been somewhat lax in Virginia in 1640, for, although the council directed Wormeley to make reparation to Taylor, yet his sins do not seem to have debarred him from his office as councillor, and he was present at meetings of the council in 1642 and 1643. It seems probable that he die</w:t>
      </w:r>
      <w:r w:rsidR="00C74111">
        <w:t>d shortly after the latter date. (</w:t>
      </w:r>
      <w:r w:rsidR="00C74111" w:rsidRPr="00C74111">
        <w:t>http://vagenweb.org/tylers_bios/vol1-10.htm</w:t>
      </w:r>
      <w:r w:rsidR="00C74111">
        <w:t>)</w:t>
      </w:r>
    </w:p>
    <w:p w:rsidR="00715706" w:rsidRDefault="00715706" w:rsidP="00715706">
      <w:r w:rsidRPr="00004A53">
        <w:rPr>
          <w:b/>
        </w:rPr>
        <w:lastRenderedPageBreak/>
        <w:t>1644 – Oct 21</w:t>
      </w:r>
      <w:r w:rsidR="00930B36">
        <w:rPr>
          <w:b/>
        </w:rPr>
        <w:t xml:space="preserve"> – </w:t>
      </w:r>
      <w:r w:rsidR="00930B36" w:rsidRPr="00F54520">
        <w:rPr>
          <w:b/>
          <w:u w:val="single"/>
        </w:rPr>
        <w:t xml:space="preserve">UK </w:t>
      </w:r>
      <w:r w:rsidRPr="00004A53">
        <w:rPr>
          <w:b/>
          <w:u w:val="single"/>
        </w:rPr>
        <w:t>London St Bride</w:t>
      </w:r>
      <w:r w:rsidRPr="00004A53">
        <w:rPr>
          <w:b/>
        </w:rPr>
        <w:t xml:space="preserve"> </w:t>
      </w:r>
      <w:r w:rsidR="007A089D">
        <w:rPr>
          <w:b/>
        </w:rPr>
        <w:t>– Birth/Bap –</w:t>
      </w:r>
      <w:r w:rsidRPr="00004A53">
        <w:rPr>
          <w:b/>
        </w:rPr>
        <w:t xml:space="preserve"> Mary Knight</w:t>
      </w:r>
      <w:r>
        <w:t xml:space="preserve"> - d/o John </w:t>
      </w:r>
      <w:r w:rsidR="00505168">
        <w:t xml:space="preserve">Knight </w:t>
      </w:r>
      <w:r>
        <w:t>&amp; Ann (London Met Arch)</w:t>
      </w:r>
    </w:p>
    <w:p w:rsidR="00715706" w:rsidRDefault="00715706" w:rsidP="00715706">
      <w:pPr>
        <w:pStyle w:val="NormalWeb"/>
        <w:spacing w:before="240" w:beforeAutospacing="0" w:after="240" w:afterAutospacing="0"/>
        <w:ind w:left="0" w:right="0"/>
      </w:pPr>
      <w:r w:rsidRPr="00DD029E">
        <w:rPr>
          <w:b/>
        </w:rPr>
        <w:t>1644 – Nov 20</w:t>
      </w:r>
      <w:r w:rsidR="00930B36">
        <w:rPr>
          <w:b/>
        </w:rPr>
        <w:t xml:space="preserve"> – </w:t>
      </w:r>
      <w:r w:rsidR="00930B36" w:rsidRPr="00F54520">
        <w:rPr>
          <w:b/>
          <w:u w:val="single"/>
        </w:rPr>
        <w:t xml:space="preserve">UK </w:t>
      </w:r>
      <w:r w:rsidRPr="00DD029E">
        <w:rPr>
          <w:b/>
          <w:u w:val="single"/>
        </w:rPr>
        <w:t xml:space="preserve">Somerset </w:t>
      </w:r>
      <w:r>
        <w:rPr>
          <w:b/>
          <w:u w:val="single"/>
        </w:rPr>
        <w:t>P</w:t>
      </w:r>
      <w:r w:rsidRPr="00DD029E">
        <w:rPr>
          <w:b/>
          <w:u w:val="single"/>
        </w:rPr>
        <w:t>ortbury</w:t>
      </w:r>
      <w:r w:rsidRPr="00DD029E">
        <w:rPr>
          <w:b/>
        </w:rPr>
        <w:t xml:space="preserve"> – Will – Mabell Knight</w:t>
      </w:r>
      <w:r>
        <w:t xml:space="preserve"> – To children of sister-in-law, Alice Knight, 5 pounds apiece; to Susanna Roman and Elizabeth Romand, the daughters of John Roman of St Gregory, Gent, 5 pounds apiece; to the children of my sister-in-law, Joane Knight, 3 pounds apiece; to Alice Smith, servant to my sister-in-law, Alice Knight, 5 pounds; to Henry Foster, my servant, 5 pounds; to Anne knight, the daughter of Alice Knight, sheets; to Elizabeth Knight, daughter of Alice Knight, little cupboard; to Alice Knight, bed, bolsters, coverlet, blanket, pillows, pair of sheets;  anything remaining not bequeathed, to Susanna Moreton of Blodesworth, my sister,  and she to be executrix, with the intent that she may share with my sister, Margaret Moreton accordingly. (Prerogative Court of Canterbury Wills, 1384-1858, PROB 11: Will Registers, 1644-1654, Piece 192: Rivers, Quire Numbers 1-56 (1644-1645))</w:t>
      </w:r>
    </w:p>
    <w:p w:rsidR="00F54520" w:rsidRDefault="001470B7" w:rsidP="001470B7">
      <w:pPr>
        <w:pStyle w:val="NormalWeb"/>
        <w:spacing w:before="240" w:after="240"/>
        <w:ind w:left="0" w:right="0"/>
      </w:pPr>
      <w:r>
        <w:rPr>
          <w:b/>
        </w:rPr>
        <w:t>1644</w:t>
      </w:r>
      <w:r w:rsidRPr="006E4ED8">
        <w:rPr>
          <w:b/>
        </w:rPr>
        <w:t xml:space="preserve"> – Dec – </w:t>
      </w:r>
      <w:r w:rsidRPr="006E4ED8">
        <w:rPr>
          <w:b/>
          <w:u w:val="single"/>
        </w:rPr>
        <w:t>MD Kent Island</w:t>
      </w:r>
      <w:r>
        <w:rPr>
          <w:b/>
        </w:rPr>
        <w:t xml:space="preserve"> </w:t>
      </w:r>
      <w:r w:rsidRPr="006E4ED8">
        <w:rPr>
          <w:b/>
        </w:rPr>
        <w:t>– Info - William Claiborne and Richard Ingle</w:t>
      </w:r>
      <w:r w:rsidR="00505168">
        <w:rPr>
          <w:b/>
        </w:rPr>
        <w:t xml:space="preserve"> </w:t>
      </w:r>
      <w:r>
        <w:t>- During the Summer of 1644, the Civil War in England dr</w:t>
      </w:r>
      <w:r w:rsidR="00F54520">
        <w:t>agged</w:t>
      </w:r>
      <w:r>
        <w:t xml:space="preserve"> on with neither side gaining the advantage. Complicating trade for the English colonies in America, both Parliament and King Charles I issued “Commissions” or “Letters of Marque” to the captains of sailing vessels giving them permission to capture ships supporting the other side.  Parliament controlled the port of London and the King controlled Bristol, Gravesend on the Thames and some southern ports. </w:t>
      </w:r>
    </w:p>
    <w:p w:rsidR="001470B7" w:rsidRDefault="001470B7" w:rsidP="001470B7">
      <w:pPr>
        <w:pStyle w:val="NormalWeb"/>
        <w:spacing w:before="240" w:after="240"/>
        <w:ind w:left="0" w:right="0"/>
      </w:pPr>
      <w:r>
        <w:t xml:space="preserve">In the Fall and Winter of 1644 – 1645 matters came to a head for Maryland after Governor Leonard Calvert returned from England in September with a Commission to capture Parliament supporting ships on the Chesapeake. He met with the Virginia Council who, although Royalists, were opposed to this idea since they foresaw the danger to their tobacco trade. In October, Richard Ingle while loading cargo in London for his annual voyage received a Commission from the Lord High Admiralty authorizing him “to seize vessels trading to ports which were hostile to Parliament” i.e. Bristol, Gravesend, etc. When the </w:t>
      </w:r>
      <w:r w:rsidRPr="00C31B3A">
        <w:rPr>
          <w:i/>
        </w:rPr>
        <w:t>Reformation</w:t>
      </w:r>
      <w:r>
        <w:t xml:space="preserve"> arrived in Virginian waters in December 1644, the stage was set.</w:t>
      </w:r>
    </w:p>
    <w:p w:rsidR="001470B7" w:rsidRDefault="001470B7" w:rsidP="001470B7">
      <w:pPr>
        <w:pStyle w:val="NormalWeb"/>
        <w:spacing w:before="240" w:beforeAutospacing="0" w:after="240" w:afterAutospacing="0"/>
        <w:ind w:left="0" w:right="0"/>
      </w:pPr>
      <w:r>
        <w:t xml:space="preserve">Just before Christmas, 1644, the </w:t>
      </w:r>
      <w:r w:rsidR="00F54520">
        <w:t xml:space="preserve">angry and </w:t>
      </w:r>
      <w:r>
        <w:t>resentful Capt. William Claiborne, first settler of the Isle of Kent (1631) and now a Virginia Council member,</w:t>
      </w:r>
      <w:r w:rsidRPr="00C31B3A">
        <w:rPr>
          <w:b/>
        </w:rPr>
        <w:t xml:space="preserve"> sailed two ships to Kent Island and landed an invasion party of 10. They were joined by 8 men from Chicacoan on the Northern Neck</w:t>
      </w:r>
      <w:r>
        <w:t xml:space="preserve"> </w:t>
      </w:r>
      <w:r w:rsidRPr="00C31B3A">
        <w:rPr>
          <w:b/>
        </w:rPr>
        <w:t>of Virginia which was inhabited by some of Claiborne’s disheartened settlers from Kent Island and also by Protestant fugitives from St Mary’s</w:t>
      </w:r>
      <w:r>
        <w:t>. Capt. Claiborne rallied some of the islanders and marched toward Giles Brent’s plantation. When they arrived at John Abbott’s house some asked to see Claiborne’s letter from the King authorizing him to seize the island’s government. They were not convinced by the “parchment” that he showed and abandoned the attack. Claiborne sailed back to Virginia. (William F. Milam, M.D., Riordan 2004, p. 167)</w:t>
      </w:r>
    </w:p>
    <w:p w:rsidR="001470B7" w:rsidRDefault="001470B7" w:rsidP="001470B7">
      <w:r w:rsidRPr="00630AC1">
        <w:rPr>
          <w:b/>
        </w:rPr>
        <w:t xml:space="preserve">1644 – </w:t>
      </w:r>
      <w:r>
        <w:rPr>
          <w:b/>
        </w:rPr>
        <w:t>Dec</w:t>
      </w:r>
      <w:r w:rsidRPr="00630AC1">
        <w:rPr>
          <w:b/>
        </w:rPr>
        <w:t xml:space="preserve"> –</w:t>
      </w:r>
      <w:r w:rsidRPr="00630AC1">
        <w:rPr>
          <w:b/>
          <w:u w:val="single"/>
        </w:rPr>
        <w:t xml:space="preserve"> MD Kent Island</w:t>
      </w:r>
      <w:r w:rsidRPr="00630AC1">
        <w:rPr>
          <w:b/>
        </w:rPr>
        <w:t xml:space="preserve"> – </w:t>
      </w:r>
      <w:r w:rsidR="00505168">
        <w:rPr>
          <w:b/>
        </w:rPr>
        <w:t>Info</w:t>
      </w:r>
      <w:r w:rsidRPr="00630AC1">
        <w:rPr>
          <w:b/>
        </w:rPr>
        <w:t xml:space="preserve"> – </w:t>
      </w:r>
      <w:r>
        <w:rPr>
          <w:b/>
        </w:rPr>
        <w:t>Ingles Rebellion &amp; Peter Knight</w:t>
      </w:r>
      <w:r w:rsidRPr="00630AC1">
        <w:rPr>
          <w:b/>
        </w:rPr>
        <w:t xml:space="preserve"> </w:t>
      </w:r>
      <w:r>
        <w:t xml:space="preserve">– The following is from Maryland Court Records made in 1647-1648, but it refers to a period “Between Michaelmas &amp; Christmas 1644”, so I am inserting it this point in the chronology of occurrence It obviously describes the events of the previous entry.  </w:t>
      </w:r>
    </w:p>
    <w:p w:rsidR="00715706" w:rsidRDefault="001470B7" w:rsidP="001470B7">
      <w:r w:rsidRPr="006E4ED8">
        <w:rPr>
          <w:b/>
        </w:rPr>
        <w:lastRenderedPageBreak/>
        <w:t>The Deposition of Thomas Bradnox</w:t>
      </w:r>
      <w:r>
        <w:t xml:space="preserve"> aged 40 yeares &amp; upwards taken before the Govr &amp; Councell att a Court held att St Maries 7 Decembr (1647) as followeth; Govr Prnt C. Giles Brent.  This Deponent sayth That sometime in the Winter, </w:t>
      </w:r>
      <w:r w:rsidRPr="004E79A7">
        <w:rPr>
          <w:b/>
        </w:rPr>
        <w:t>betweene Michaelmas &amp; Christmas in the yeare 1644</w:t>
      </w:r>
      <w:r>
        <w:t xml:space="preserve">, Mr Thomas Gerrard, Capt William Claiborne (Cleyborne) (one of the Councell of Virginia) came uppon the Ile of Kent, bringing wth him inTompson's, Cock’s, &amp; his owne Vessell, Ten or Eleaven persons; and stird up the Inhabts of the sd Iland, together his owne forenamed Company, &amp; seaven or eight other persons then newly arryved from Chicacoan, to rise in armes agst the then there settled Govermt &amp; by force of armes to take the howse of Mr Giles Brent, then lyving uppon the sd Iland. And uppon this designemt of taking the sd Mr Brents howse by force of armes as aforesd &amp; of taking the Iland from under the jurisdiction there setled as aforesd himselfe wth the foresd parties marched in armes from one Edward Commins howse, towards Mr Brents howse about 3 mile, unto the howse of one John Abbotts. Where then the sd persons, before they would march further wth him, requyred to see the Authority by wch hee was enabled to goe uppon the action (accon) then in hand. And hee shewed them a peice of parchmt &amp; a Letter,  Wth hee sayd was a Commisn &amp; a Letter from the King. But the sd parties, or the greatest number of them (as it should seeme) doubting of the validity of his Authority, to justify them in the sd accon there gave over the designe &amp; left him.  Whereuppon hee betooke himselfe to his Vessells &amp; departed.  And this is all (to his best memory) tht the Dept can say of the busines done att tht time. ffurther hee deposeth not. Thomas T Bradnox  (Maryland State Archives, </w:t>
      </w:r>
      <w:r w:rsidRPr="00D60F74">
        <w:t>Judicial and Testamentary Business of the Provincial Court, 1637-1650</w:t>
      </w:r>
      <w:r>
        <w:t xml:space="preserve">,Volume 4, Page 458) </w:t>
      </w:r>
    </w:p>
    <w:p w:rsidR="00715706" w:rsidRDefault="00715706" w:rsidP="001470B7">
      <w:r w:rsidRPr="004B15F5">
        <w:rPr>
          <w:b/>
        </w:rPr>
        <w:t>1644</w:t>
      </w:r>
      <w:r w:rsidR="00930B36">
        <w:rPr>
          <w:b/>
        </w:rPr>
        <w:t xml:space="preserve"> – </w:t>
      </w:r>
      <w:r w:rsidR="00930B36" w:rsidRPr="007A54AD">
        <w:rPr>
          <w:b/>
          <w:u w:val="single"/>
        </w:rPr>
        <w:t xml:space="preserve">UK </w:t>
      </w:r>
      <w:r w:rsidRPr="004B15F5">
        <w:rPr>
          <w:b/>
          <w:u w:val="single"/>
        </w:rPr>
        <w:t>Middlesex</w:t>
      </w:r>
      <w:r w:rsidRPr="004B15F5">
        <w:rPr>
          <w:b/>
        </w:rPr>
        <w:t xml:space="preserve"> – </w:t>
      </w:r>
      <w:r>
        <w:rPr>
          <w:b/>
        </w:rPr>
        <w:t>Chancery</w:t>
      </w:r>
      <w:r w:rsidRPr="004B15F5">
        <w:rPr>
          <w:b/>
        </w:rPr>
        <w:t xml:space="preserve"> – Henry Knight</w:t>
      </w:r>
      <w:r>
        <w:t xml:space="preserve"> - Knight v Knight.  Plaintiffs: Henry Knight.  Defendants: Sarah Knight, widow.  Subject: personal estate of John Knight, Middlesex.  Document type: two answers. (National Archives, Kew England, Ref: </w:t>
      </w:r>
      <w:r w:rsidRPr="004B15F5">
        <w:t>C 8/59/27</w:t>
      </w:r>
      <w:r>
        <w:t>)</w:t>
      </w:r>
    </w:p>
    <w:p w:rsidR="002B0A69" w:rsidRDefault="002B0A69" w:rsidP="002B0A69">
      <w:pPr>
        <w:pStyle w:val="NormalWeb"/>
        <w:spacing w:before="240" w:beforeAutospacing="0" w:after="240" w:afterAutospacing="0"/>
        <w:ind w:left="0" w:right="0"/>
      </w:pPr>
      <w:r w:rsidRPr="00E41D4D">
        <w:rPr>
          <w:b/>
        </w:rPr>
        <w:t>164</w:t>
      </w:r>
      <w:r w:rsidR="001116EA">
        <w:rPr>
          <w:b/>
        </w:rPr>
        <w:t>4</w:t>
      </w:r>
      <w:r w:rsidRPr="00E41D4D">
        <w:rPr>
          <w:b/>
        </w:rPr>
        <w:t xml:space="preserve"> – Feb 3 - </w:t>
      </w:r>
      <w:r w:rsidRPr="00E41D4D">
        <w:rPr>
          <w:b/>
          <w:u w:val="single"/>
        </w:rPr>
        <w:t>MD St Mary’s</w:t>
      </w:r>
      <w:r w:rsidRPr="00E41D4D">
        <w:rPr>
          <w:b/>
        </w:rPr>
        <w:t xml:space="preserve"> – </w:t>
      </w:r>
      <w:r w:rsidR="00505168">
        <w:rPr>
          <w:b/>
        </w:rPr>
        <w:t>Info</w:t>
      </w:r>
      <w:r w:rsidRPr="00E41D4D">
        <w:rPr>
          <w:b/>
        </w:rPr>
        <w:t xml:space="preserve"> – Giles Brent &amp; Richard Ingle</w:t>
      </w:r>
      <w:r>
        <w:t xml:space="preserve"> - </w:t>
      </w:r>
      <w:r w:rsidRPr="00E41D4D">
        <w:t>Governor Brent held four different Inquests against Ingle and each of them replied "Ignoramus" (insufficient evidence).</w:t>
      </w:r>
      <w:r>
        <w:t xml:space="preserve"> Third Inquest Jury included: </w:t>
      </w:r>
      <w:r w:rsidRPr="00E41D4D">
        <w:t>Rob</w:t>
      </w:r>
      <w:r>
        <w:t>er</w:t>
      </w:r>
      <w:r w:rsidRPr="00E41D4D">
        <w:t xml:space="preserve">t </w:t>
      </w:r>
      <w:r>
        <w:t>V</w:t>
      </w:r>
      <w:r w:rsidRPr="00E41D4D">
        <w:t xml:space="preserve">aughan, foreman; </w:t>
      </w:r>
      <w:r>
        <w:t>Francis Gray, T</w:t>
      </w:r>
      <w:r w:rsidRPr="00E41D4D">
        <w:t xml:space="preserve">homas </w:t>
      </w:r>
      <w:r>
        <w:t>H</w:t>
      </w:r>
      <w:r w:rsidRPr="00E41D4D">
        <w:t>ebden</w:t>
      </w:r>
      <w:r>
        <w:t>, John Price, George Binx John W</w:t>
      </w:r>
      <w:r w:rsidRPr="00E41D4D">
        <w:t xml:space="preserve">avill, </w:t>
      </w:r>
      <w:r>
        <w:t>T</w:t>
      </w:r>
      <w:r w:rsidRPr="00E41D4D">
        <w:t>homas Sturman</w:t>
      </w:r>
      <w:r>
        <w:t xml:space="preserve"> (</w:t>
      </w:r>
      <w:r w:rsidRPr="00E41D4D">
        <w:t>Sterman</w:t>
      </w:r>
      <w:r>
        <w:t>)</w:t>
      </w:r>
      <w:r w:rsidRPr="00E41D4D">
        <w:t>, Tho</w:t>
      </w:r>
      <w:r>
        <w:t>mas</w:t>
      </w:r>
      <w:r w:rsidRPr="00E41D4D">
        <w:t xml:space="preserve"> Greene, gent; </w:t>
      </w:r>
      <w:r>
        <w:t>R</w:t>
      </w:r>
      <w:r w:rsidRPr="00E41D4D">
        <w:t>ob</w:t>
      </w:r>
      <w:r>
        <w:t>er</w:t>
      </w:r>
      <w:r w:rsidRPr="00E41D4D">
        <w:t xml:space="preserve">t </w:t>
      </w:r>
      <w:r>
        <w:t>P</w:t>
      </w:r>
      <w:r w:rsidRPr="00E41D4D">
        <w:t xml:space="preserve">erry, </w:t>
      </w:r>
      <w:r>
        <w:t>N</w:t>
      </w:r>
      <w:r w:rsidRPr="00E41D4D">
        <w:t xml:space="preserve">athaniel Pope, </w:t>
      </w:r>
      <w:r>
        <w:t>A</w:t>
      </w:r>
      <w:r w:rsidRPr="00E41D4D">
        <w:t xml:space="preserve">rthur </w:t>
      </w:r>
      <w:r>
        <w:t>Whale, John O</w:t>
      </w:r>
      <w:r w:rsidRPr="00E41D4D">
        <w:t>rmsby</w:t>
      </w:r>
      <w:r>
        <w:t xml:space="preserve">. (William F. Milam, M.D., </w:t>
      </w:r>
      <w:r w:rsidRPr="00743A9C">
        <w:rPr>
          <w:b/>
        </w:rPr>
        <w:t>Maryland State Archive</w:t>
      </w:r>
      <w:r w:rsidRPr="00E41D4D">
        <w:t xml:space="preserve">: Vol. 4, </w:t>
      </w:r>
      <w:r>
        <w:t>p.</w:t>
      </w:r>
      <w:r w:rsidRPr="00E41D4D">
        <w:t xml:space="preserve"> 241.</w:t>
      </w:r>
      <w:r>
        <w:t>)</w:t>
      </w:r>
    </w:p>
    <w:p w:rsidR="002B0A69" w:rsidRDefault="002B0A69" w:rsidP="002B0A69">
      <w:pPr>
        <w:pStyle w:val="NormalWeb"/>
        <w:spacing w:before="240" w:beforeAutospacing="0" w:after="240" w:afterAutospacing="0"/>
        <w:ind w:left="0" w:right="0"/>
      </w:pPr>
      <w:r w:rsidRPr="00E41D4D">
        <w:rPr>
          <w:b/>
        </w:rPr>
        <w:t>164</w:t>
      </w:r>
      <w:r w:rsidR="001116EA">
        <w:rPr>
          <w:b/>
        </w:rPr>
        <w:t>4</w:t>
      </w:r>
      <w:r w:rsidRPr="00E41D4D">
        <w:rPr>
          <w:b/>
        </w:rPr>
        <w:t xml:space="preserve"> – Feb </w:t>
      </w:r>
      <w:r>
        <w:rPr>
          <w:b/>
        </w:rPr>
        <w:t>5</w:t>
      </w:r>
      <w:r w:rsidRPr="00E41D4D">
        <w:rPr>
          <w:b/>
        </w:rPr>
        <w:t xml:space="preserve"> - </w:t>
      </w:r>
      <w:r w:rsidRPr="00E41D4D">
        <w:rPr>
          <w:b/>
          <w:u w:val="single"/>
        </w:rPr>
        <w:t>MD St Mary’s</w:t>
      </w:r>
      <w:r w:rsidRPr="00E41D4D">
        <w:rPr>
          <w:b/>
        </w:rPr>
        <w:t xml:space="preserve"> – </w:t>
      </w:r>
      <w:r w:rsidR="00505168">
        <w:rPr>
          <w:b/>
        </w:rPr>
        <w:t>Info</w:t>
      </w:r>
      <w:r w:rsidRPr="00E41D4D">
        <w:rPr>
          <w:b/>
        </w:rPr>
        <w:t xml:space="preserve"> – Giles Brent &amp; Richard Ingle</w:t>
      </w:r>
      <w:r>
        <w:t xml:space="preserve"> - </w:t>
      </w:r>
      <w:r w:rsidRPr="00E41D4D">
        <w:t>Governor Brent held four different Inquests against Ingle and each of them replied "Ignoramus" (insufficient evidence).</w:t>
      </w:r>
      <w:r>
        <w:t xml:space="preserve"> Fourth Inquest Jury included: </w:t>
      </w:r>
      <w:r w:rsidRPr="00AB361E">
        <w:t>Tho</w:t>
      </w:r>
      <w:r>
        <w:t>mas</w:t>
      </w:r>
      <w:r w:rsidRPr="00AB361E">
        <w:t xml:space="preserve"> Greene, </w:t>
      </w:r>
      <w:r>
        <w:t>T</w:t>
      </w:r>
      <w:r w:rsidRPr="00AB361E">
        <w:t>ho</w:t>
      </w:r>
      <w:r>
        <w:t>mas</w:t>
      </w:r>
      <w:r w:rsidRPr="00AB361E">
        <w:t xml:space="preserve"> </w:t>
      </w:r>
      <w:r>
        <w:t>Sturman (</w:t>
      </w:r>
      <w:r w:rsidRPr="00AB361E">
        <w:t>Sterman</w:t>
      </w:r>
      <w:r>
        <w:t>)</w:t>
      </w:r>
      <w:r w:rsidRPr="00AB361E">
        <w:t xml:space="preserve">, </w:t>
      </w:r>
      <w:r>
        <w:t>T</w:t>
      </w:r>
      <w:r w:rsidRPr="00AB361E">
        <w:t>ho</w:t>
      </w:r>
      <w:r>
        <w:t>mas B</w:t>
      </w:r>
      <w:r w:rsidRPr="00AB361E">
        <w:t>ushell,</w:t>
      </w:r>
      <w:r>
        <w:t xml:space="preserve"> T</w:t>
      </w:r>
      <w:r w:rsidRPr="00AB361E">
        <w:t xml:space="preserve">homas </w:t>
      </w:r>
      <w:r>
        <w:t>H</w:t>
      </w:r>
      <w:r w:rsidRPr="00AB361E">
        <w:t xml:space="preserve">ebden, </w:t>
      </w:r>
      <w:r>
        <w:t>N</w:t>
      </w:r>
      <w:r w:rsidRPr="00AB361E">
        <w:t>athan</w:t>
      </w:r>
      <w:r>
        <w:t>iel Pope, Joseph Edlo, Ellis B</w:t>
      </w:r>
      <w:r w:rsidRPr="00AB361E">
        <w:t xml:space="preserve">each, </w:t>
      </w:r>
      <w:r>
        <w:t>Francis</w:t>
      </w:r>
      <w:r w:rsidRPr="00AB361E">
        <w:t xml:space="preserve"> Gray, John Price, </w:t>
      </w:r>
      <w:r>
        <w:t>Thomas B</w:t>
      </w:r>
      <w:r w:rsidRPr="00AB361E">
        <w:t>a</w:t>
      </w:r>
      <w:r>
        <w:t>l</w:t>
      </w:r>
      <w:r w:rsidRPr="00AB361E">
        <w:t xml:space="preserve">dridge, </w:t>
      </w:r>
      <w:r>
        <w:t>H</w:t>
      </w:r>
      <w:r w:rsidRPr="00AB361E">
        <w:t xml:space="preserve">enry </w:t>
      </w:r>
      <w:r>
        <w:t>B</w:t>
      </w:r>
      <w:r w:rsidRPr="00AB361E">
        <w:t xml:space="preserve">ishop, </w:t>
      </w:r>
      <w:r>
        <w:t>N</w:t>
      </w:r>
      <w:r w:rsidRPr="00AB361E">
        <w:t>icolas Cossin</w:t>
      </w:r>
      <w:r>
        <w:t xml:space="preserve">. (William F. Milam, M.D., </w:t>
      </w:r>
      <w:r w:rsidRPr="00743A9C">
        <w:rPr>
          <w:b/>
        </w:rPr>
        <w:t>Maryland State Archive</w:t>
      </w:r>
      <w:r w:rsidRPr="00AB361E">
        <w:t xml:space="preserve">: Vol. 4, </w:t>
      </w:r>
      <w:r>
        <w:t>p. 245)</w:t>
      </w:r>
    </w:p>
    <w:p w:rsidR="002B0A69" w:rsidRDefault="002B0A69" w:rsidP="002B0A69">
      <w:pPr>
        <w:pStyle w:val="NormalWeb"/>
        <w:spacing w:before="240" w:beforeAutospacing="0" w:after="240" w:afterAutospacing="0"/>
        <w:ind w:left="0" w:right="0"/>
      </w:pPr>
      <w:r w:rsidRPr="00C65E62">
        <w:rPr>
          <w:b/>
        </w:rPr>
        <w:t>164</w:t>
      </w:r>
      <w:r w:rsidR="001116EA">
        <w:rPr>
          <w:b/>
        </w:rPr>
        <w:t>4</w:t>
      </w:r>
      <w:r w:rsidRPr="00C65E62">
        <w:rPr>
          <w:b/>
        </w:rPr>
        <w:t xml:space="preserve"> – Feb 8 – </w:t>
      </w:r>
      <w:r w:rsidRPr="00C65E62">
        <w:rPr>
          <w:b/>
          <w:u w:val="single"/>
        </w:rPr>
        <w:t>MD St Mary’s</w:t>
      </w:r>
      <w:r w:rsidRPr="00C65E62">
        <w:rPr>
          <w:b/>
        </w:rPr>
        <w:t xml:space="preserve"> – </w:t>
      </w:r>
      <w:r w:rsidR="00505168">
        <w:rPr>
          <w:b/>
        </w:rPr>
        <w:t>Info</w:t>
      </w:r>
      <w:r w:rsidRPr="00C65E62">
        <w:rPr>
          <w:b/>
        </w:rPr>
        <w:t xml:space="preserve"> – Thomas Cornwallis &amp; Richard Ingle</w:t>
      </w:r>
      <w:r>
        <w:t xml:space="preserve"> - </w:t>
      </w:r>
      <w:r w:rsidRPr="00C65E62">
        <w:t xml:space="preserve">Since Ingle was the chief trader for carrying the Maryland planters’ tobacco crop to England and since many planters also supported Parliament, they were not interested in convicting Ingle for slanderous remarks. With the intersession of Capt. Thomas Cornwaleys, on 8 February an accord was reached whereby Ingle agreed to appear in court within one year to answer charges and to deposit one barrel of gun powder and 400 pounds of lead shot in exchange for a certificate for free and unmolested trade in </w:t>
      </w:r>
      <w:r w:rsidRPr="00C65E62">
        <w:lastRenderedPageBreak/>
        <w:t>Maryland.</w:t>
      </w:r>
      <w:r>
        <w:t xml:space="preserve"> </w:t>
      </w:r>
      <w:r w:rsidRPr="006E4ED8">
        <w:t>Ingle and the Reformation returned to St Mary’s in late February to finish unloading supplies and to take on the planters’ tobacco. After a peaceful stop in Accomac, Virginia, in late March where Capt. Cornwaleys joined the ship, the Reformation s</w:t>
      </w:r>
      <w:r>
        <w:t>ailed for London in April 1644. (William F. Milam, M.D., Riordan 2004, p. 166)</w:t>
      </w:r>
    </w:p>
    <w:p w:rsidR="001470B7" w:rsidRDefault="001470B7" w:rsidP="001470B7">
      <w:r w:rsidRPr="00A22FA8">
        <w:rPr>
          <w:b/>
        </w:rPr>
        <w:t>164</w:t>
      </w:r>
      <w:r w:rsidR="001116EA">
        <w:rPr>
          <w:b/>
        </w:rPr>
        <w:t>4</w:t>
      </w:r>
      <w:r w:rsidRPr="00A22FA8">
        <w:rPr>
          <w:b/>
        </w:rPr>
        <w:t xml:space="preserve"> – Feb 11 – </w:t>
      </w:r>
      <w:r w:rsidRPr="00A22FA8">
        <w:rPr>
          <w:b/>
          <w:u w:val="single"/>
        </w:rPr>
        <w:t>MD St Mary’s</w:t>
      </w:r>
      <w:r w:rsidRPr="00A22FA8">
        <w:rPr>
          <w:b/>
        </w:rPr>
        <w:t xml:space="preserve"> – Info – Ingle’s Rebellion</w:t>
      </w:r>
      <w:r>
        <w:t xml:space="preserve"> - </w:t>
      </w:r>
      <w:r w:rsidRPr="00A22FA8">
        <w:t>The Maryland Assembly met on 11 Feb 1645 at Nathaniel Pope’s home / ordinary in St Mary’s. Thomas Sturman, a freeman from St Michael's Hundred, pointedly asked the Governor if his “Commission” for seizing London (Parliament supporting) ships applied to Maryland waters as it did to Virginia?  Calvert replied that it did not extend to Maryland. Like the Virginia Assembly, the Maryland Assembly declared itself for free trade.</w:t>
      </w:r>
      <w:r>
        <w:t xml:space="preserve"> (William F. Milam, M.D., Riordan 2004, p. 169)</w:t>
      </w:r>
    </w:p>
    <w:p w:rsidR="001D16FC" w:rsidRDefault="001D16FC" w:rsidP="001D16FC">
      <w:pPr>
        <w:pStyle w:val="NormalWeb"/>
        <w:spacing w:before="240" w:beforeAutospacing="0" w:after="240" w:afterAutospacing="0"/>
        <w:ind w:left="0" w:right="0"/>
      </w:pPr>
      <w:r w:rsidRPr="00C65E62">
        <w:rPr>
          <w:b/>
        </w:rPr>
        <w:t>164</w:t>
      </w:r>
      <w:r>
        <w:rPr>
          <w:b/>
        </w:rPr>
        <w:t>5</w:t>
      </w:r>
      <w:r w:rsidRPr="00C65E62">
        <w:rPr>
          <w:b/>
        </w:rPr>
        <w:t xml:space="preserve"> – Jan 18 – </w:t>
      </w:r>
      <w:r w:rsidRPr="00C65E62">
        <w:rPr>
          <w:b/>
          <w:u w:val="single"/>
        </w:rPr>
        <w:t>MD St Mary’s</w:t>
      </w:r>
      <w:r w:rsidRPr="00C65E62">
        <w:rPr>
          <w:b/>
        </w:rPr>
        <w:t xml:space="preserve"> – Admin – Giles Brent &amp; Richard Ingle</w:t>
      </w:r>
      <w:r>
        <w:t xml:space="preserve"> - </w:t>
      </w:r>
      <w:r w:rsidRPr="00C65E62">
        <w:t>Acting Governor Giles Brent ordered William Hardige with the assistance of Capt. Thomas Cornwa</w:t>
      </w:r>
      <w:r>
        <w:t>llis</w:t>
      </w:r>
      <w:r w:rsidRPr="00C65E62">
        <w:t xml:space="preserve"> to arrest </w:t>
      </w:r>
      <w:r>
        <w:t>Richard Ingle</w:t>
      </w:r>
      <w:r w:rsidRPr="00C65E62">
        <w:t xml:space="preserve"> with the intent of shipping Ingle back to England for trial on his own ship</w:t>
      </w:r>
      <w:r>
        <w:t xml:space="preserve">, </w:t>
      </w:r>
      <w:r w:rsidRPr="00C65E62">
        <w:rPr>
          <w:i/>
        </w:rPr>
        <w:t>The Reformation</w:t>
      </w:r>
      <w:r w:rsidRPr="00C65E62">
        <w:t>. But</w:t>
      </w:r>
      <w:r>
        <w:t>, with the help of Cornwallis,</w:t>
      </w:r>
      <w:r w:rsidRPr="00C65E62">
        <w:t xml:space="preserve"> Ingle escaped and on 20 January sailed to Kent Island in the northern Chesapeake Bay.</w:t>
      </w:r>
      <w:r>
        <w:t xml:space="preserve"> (William F. Milam, M.D., Riordan 2004, p. 163)</w:t>
      </w:r>
    </w:p>
    <w:p w:rsidR="001D16FC" w:rsidRDefault="001D16FC" w:rsidP="001D16FC">
      <w:r w:rsidRPr="00897443">
        <w:rPr>
          <w:b/>
        </w:rPr>
        <w:t>1645 – Jan 21</w:t>
      </w:r>
      <w:r>
        <w:rPr>
          <w:b/>
        </w:rPr>
        <w:t xml:space="preserve"> – </w:t>
      </w:r>
      <w:r w:rsidRPr="007A54AD">
        <w:rPr>
          <w:b/>
          <w:u w:val="single"/>
        </w:rPr>
        <w:t xml:space="preserve">UK </w:t>
      </w:r>
      <w:r w:rsidRPr="00897443">
        <w:rPr>
          <w:b/>
          <w:u w:val="single"/>
        </w:rPr>
        <w:t>Somerset Coombe St Nicholas</w:t>
      </w:r>
      <w:r w:rsidRPr="00897443">
        <w:rPr>
          <w:b/>
        </w:rPr>
        <w:t xml:space="preserve"> – Will – Thomas Knight</w:t>
      </w:r>
      <w:r>
        <w:rPr>
          <w:b/>
        </w:rPr>
        <w:t>, Yeoman</w:t>
      </w:r>
      <w:r>
        <w:t xml:space="preserve"> – To daughter Dorothy Knight and her heirs, two leases of land in the hands of one Edward Rossiter, Gent; in default of heirs by Dorothy, to pass to Joseph Seller, grandson, son of daughter, Joane Seller;  to Joane Seller, annuity for life of 40 shillings;  to grandchildren, Joane Seller and Susan Seller, 40 shillings apiece at 21; remainder and residue of estate, to daughter Dorothy Knight who is executrix; wit: Richard Knight (his mark). (Prerogative Court of Canterbury Wills, 1384-1858, PROB 11: Will Registers, 1644-1654, Piece 195: Twisse, Quire Numbers 1-52 (1646))</w:t>
      </w:r>
    </w:p>
    <w:p w:rsidR="001D16FC" w:rsidRDefault="001D16FC" w:rsidP="001D16FC">
      <w:pPr>
        <w:pStyle w:val="NormalWeb"/>
        <w:spacing w:before="240" w:beforeAutospacing="0" w:after="240" w:afterAutospacing="0"/>
        <w:ind w:left="0" w:right="0"/>
      </w:pPr>
      <w:r w:rsidRPr="00E41D4D">
        <w:rPr>
          <w:b/>
        </w:rPr>
        <w:t>164</w:t>
      </w:r>
      <w:r>
        <w:rPr>
          <w:b/>
        </w:rPr>
        <w:t>5</w:t>
      </w:r>
      <w:r w:rsidRPr="00E41D4D">
        <w:rPr>
          <w:b/>
        </w:rPr>
        <w:t xml:space="preserve"> – Feb 1 – </w:t>
      </w:r>
      <w:r w:rsidRPr="00E41D4D">
        <w:rPr>
          <w:b/>
          <w:u w:val="single"/>
        </w:rPr>
        <w:t>MD St Mary’s</w:t>
      </w:r>
      <w:r w:rsidRPr="00E41D4D">
        <w:rPr>
          <w:b/>
        </w:rPr>
        <w:t xml:space="preserve"> – </w:t>
      </w:r>
      <w:r>
        <w:rPr>
          <w:b/>
        </w:rPr>
        <w:t>Info</w:t>
      </w:r>
      <w:r w:rsidRPr="00E41D4D">
        <w:rPr>
          <w:b/>
        </w:rPr>
        <w:t xml:space="preserve"> – Giles Brent &amp; Richard Ingle</w:t>
      </w:r>
      <w:r>
        <w:t xml:space="preserve"> - </w:t>
      </w:r>
      <w:r w:rsidRPr="00E41D4D">
        <w:t>Governor Brent held four different Inquests against Ingle and each of them replied "Ignoramus" (insufficient evidence).</w:t>
      </w:r>
      <w:r>
        <w:t xml:space="preserve"> Second Inquest Jury included:  </w:t>
      </w:r>
      <w:r w:rsidRPr="00E41D4D">
        <w:t xml:space="preserve">Cutbert </w:t>
      </w:r>
      <w:r>
        <w:t>Fenwick (</w:t>
      </w:r>
      <w:r w:rsidRPr="00E41D4D">
        <w:t>ffenwick</w:t>
      </w:r>
      <w:r>
        <w:t>)</w:t>
      </w:r>
      <w:r w:rsidRPr="00E41D4D">
        <w:t xml:space="preserve">, </w:t>
      </w:r>
      <w:r>
        <w:t>W</w:t>
      </w:r>
      <w:r w:rsidRPr="00E41D4D">
        <w:t xml:space="preserve">alter Beane, John </w:t>
      </w:r>
      <w:r>
        <w:t>N</w:t>
      </w:r>
      <w:r w:rsidRPr="00E41D4D">
        <w:t xml:space="preserve">evill, John </w:t>
      </w:r>
      <w:r>
        <w:t>M</w:t>
      </w:r>
      <w:r w:rsidRPr="00E41D4D">
        <w:t xml:space="preserve">edley, </w:t>
      </w:r>
      <w:r>
        <w:t>F</w:t>
      </w:r>
      <w:r w:rsidRPr="00E41D4D">
        <w:t>rancis Gray, Rich</w:t>
      </w:r>
      <w:r>
        <w:t>ard N</w:t>
      </w:r>
      <w:r w:rsidRPr="00E41D4D">
        <w:t xml:space="preserve">evett, </w:t>
      </w:r>
      <w:r>
        <w:t>B</w:t>
      </w:r>
      <w:r w:rsidRPr="00E41D4D">
        <w:t xml:space="preserve">arnaby Jackson, Peter </w:t>
      </w:r>
      <w:r>
        <w:t>D</w:t>
      </w:r>
      <w:r w:rsidRPr="00E41D4D">
        <w:t xml:space="preserve">raper, Joseph Edlo, John Langford, Arthur Hay, Gerard </w:t>
      </w:r>
      <w:r>
        <w:t>F</w:t>
      </w:r>
      <w:r w:rsidRPr="00E41D4D">
        <w:t>ord</w:t>
      </w:r>
      <w:r>
        <w:t xml:space="preserve">. (William F. Milam, M.D., </w:t>
      </w:r>
      <w:r w:rsidRPr="00743A9C">
        <w:rPr>
          <w:b/>
        </w:rPr>
        <w:t>Maryland State Archive</w:t>
      </w:r>
      <w:r w:rsidRPr="00E41D4D">
        <w:t xml:space="preserve">: Vol. 4, </w:t>
      </w:r>
      <w:r>
        <w:t xml:space="preserve">p. </w:t>
      </w:r>
      <w:r w:rsidRPr="00E41D4D">
        <w:t xml:space="preserve"> 238</w:t>
      </w:r>
      <w:r>
        <w:t>)</w:t>
      </w:r>
    </w:p>
    <w:p w:rsidR="001470B7" w:rsidRDefault="001470B7" w:rsidP="001470B7">
      <w:pPr>
        <w:pStyle w:val="NormalWeb"/>
        <w:spacing w:before="240" w:beforeAutospacing="0" w:after="240" w:afterAutospacing="0"/>
        <w:ind w:left="0" w:right="0"/>
      </w:pPr>
      <w:r>
        <w:rPr>
          <w:b/>
        </w:rPr>
        <w:t>1645 - Feb 14</w:t>
      </w:r>
      <w:r w:rsidRPr="00A22FA8">
        <w:rPr>
          <w:b/>
        </w:rPr>
        <w:t xml:space="preserve">– </w:t>
      </w:r>
      <w:r w:rsidRPr="00A22FA8">
        <w:rPr>
          <w:b/>
          <w:u w:val="single"/>
        </w:rPr>
        <w:t>MD St Mary’s</w:t>
      </w:r>
      <w:r w:rsidRPr="00A22FA8">
        <w:rPr>
          <w:b/>
        </w:rPr>
        <w:t xml:space="preserve"> – Info – Ingle’s Rebellion </w:t>
      </w:r>
      <w:r>
        <w:t xml:space="preserve">- </w:t>
      </w:r>
      <w:r w:rsidRPr="00A22FA8">
        <w:t xml:space="preserve">Richard Ingle sailed the </w:t>
      </w:r>
      <w:r w:rsidRPr="00A22FA8">
        <w:rPr>
          <w:i/>
        </w:rPr>
        <w:t>Reformation</w:t>
      </w:r>
      <w:r w:rsidRPr="00A22FA8">
        <w:t xml:space="preserve">, accompanied by one ship from Chicacoan, up the St George’s River to St Inigoes Creek. Ingle first seized the Dutch trading vessel,  </w:t>
      </w:r>
      <w:r w:rsidRPr="00A22FA8">
        <w:rPr>
          <w:i/>
        </w:rPr>
        <w:t>Der Spiegel</w:t>
      </w:r>
      <w:r w:rsidRPr="00A22FA8">
        <w:t xml:space="preserve"> (Looking Glass) even though it hailed from Rotterdam and its records showed that it had not traded in England. They captured former acting Governor Giles Brent who was on board and took him prisoner on the </w:t>
      </w:r>
      <w:r w:rsidRPr="00A22FA8">
        <w:rPr>
          <w:i/>
        </w:rPr>
        <w:t>Reformation</w:t>
      </w:r>
      <w:r w:rsidRPr="00A22FA8">
        <w:t>. Capt. Cornwal</w:t>
      </w:r>
      <w:r>
        <w:t>lis</w:t>
      </w:r>
      <w:r w:rsidRPr="00A22FA8">
        <w:t xml:space="preserve"> sent his servant, Andrew Monroe, to secure his pinnace. Apparently seeing a chance to gain his freedom, Monroe and Thomas Harrison surrendered the ship to Ingle’s forces and joined the rebellion. Then Ingle attempted to capture the </w:t>
      </w:r>
      <w:r w:rsidRPr="00A22FA8">
        <w:rPr>
          <w:i/>
        </w:rPr>
        <w:t>Trewlove</w:t>
      </w:r>
      <w:r w:rsidRPr="00A22FA8">
        <w:t xml:space="preserve">, a small pinance, sailing out of Bristol, England, which was 1 mile up St. Inigoes Creek but the crew  moved it further up the creek where the larger </w:t>
      </w:r>
      <w:r w:rsidRPr="00A22FA8">
        <w:rPr>
          <w:i/>
        </w:rPr>
        <w:t>Reformation</w:t>
      </w:r>
      <w:r w:rsidRPr="00A22FA8">
        <w:t xml:space="preserve"> couldn’t sail. After nightfall the </w:t>
      </w:r>
      <w:r w:rsidRPr="00A22FA8">
        <w:rPr>
          <w:i/>
        </w:rPr>
        <w:t>Trewlove</w:t>
      </w:r>
      <w:r w:rsidRPr="00A22FA8">
        <w:t xml:space="preserve"> quietly slipped out and sailed for England. The next morning Ingle sent 7 men – including Thomas Sturman – to take the Cross House, the mansion </w:t>
      </w:r>
      <w:r w:rsidRPr="00A22FA8">
        <w:lastRenderedPageBreak/>
        <w:t>of  his good friend, Thomas Cornwal</w:t>
      </w:r>
      <w:r>
        <w:t>li</w:t>
      </w:r>
      <w:r w:rsidRPr="00A22FA8">
        <w:t>s. At the time it was the largest and wealthiest home in Maryland which Ingle feared could be used by the Catholics as a garrison. Although Ingle promised Cornwal</w:t>
      </w:r>
      <w:r>
        <w:t>li</w:t>
      </w:r>
      <w:r w:rsidRPr="00A22FA8">
        <w:t xml:space="preserve">s’ wife otherwise, it was pillaged, plundered and left in ruin within 24 hours. Sturman commanded a garrison there for a while and later in the rebellion a number of prisoners were held at his house in St. Michaels. </w:t>
      </w:r>
      <w:r>
        <w:t xml:space="preserve"> </w:t>
      </w:r>
    </w:p>
    <w:p w:rsidR="001470B7" w:rsidRDefault="001470B7" w:rsidP="001470B7">
      <w:pPr>
        <w:pStyle w:val="NormalWeb"/>
        <w:spacing w:before="240" w:after="240"/>
        <w:ind w:left="0" w:right="0"/>
      </w:pPr>
      <w:r>
        <w:t xml:space="preserve">Ingle also sent out search parties for specific individuals: in particular, Governor Leonard Calvert,  Secretary John Lewgar and Jesuit Priest Thomas Copley. Calvert attempted to organize a resistance.   Since the Protestants greatly outnumbered the Catholics in Maryland, Governor Calvert’s situtation was precarious. However, it appears that the Catholics were not immediately overwhelmed and that he was able to gain enough men to mount a defense and construct St. Thomas Fort on  the property of Giles Brent's sisters: Margaret and Mary Brent. For their defense, the Protestants constructed a fort around Nathaniel Pope’s house and ordinary. The battle became one of raids and foraging to support each garrison. </w:t>
      </w:r>
    </w:p>
    <w:p w:rsidR="001470B7" w:rsidRDefault="001470B7" w:rsidP="001470B7">
      <w:pPr>
        <w:pStyle w:val="NormalWeb"/>
        <w:spacing w:before="240" w:after="240"/>
        <w:ind w:left="0" w:right="0"/>
      </w:pPr>
      <w:r>
        <w:t xml:space="preserve">The Catholic gentry were especially badly plundered.  Ingle ordered all of the Catholics' plundered tobacco and silver plate placed on board the </w:t>
      </w:r>
      <w:r w:rsidRPr="0066769A">
        <w:rPr>
          <w:i/>
        </w:rPr>
        <w:t>Reformation</w:t>
      </w:r>
      <w:r>
        <w:t xml:space="preserve"> and the </w:t>
      </w:r>
      <w:r w:rsidRPr="0066769A">
        <w:rPr>
          <w:i/>
        </w:rPr>
        <w:t>Looking Glass</w:t>
      </w:r>
      <w:r>
        <w:t xml:space="preserve">. But their household goods, livestock and tools went to the Protestant rebels. In addition, Ingle collected all the debts in pounds of tobacco owed to Calvert, Lewgar, Cornwaleys, Fenwick and Copley for himself. Ingle desperately wanted to capture the Catholic Priests so that he could take them to London in order to prove that Maryland was hostile to the Protestant controlled Parliament and to justify his actions and his anticipated reward. Father Thomas Copley was subdued at his Portobacco house and later Father Andrew White was found. Three other, lower ranking Jesuits “disappeared” and were never heard from again – the only casualties of the conflict. </w:t>
      </w:r>
    </w:p>
    <w:p w:rsidR="001470B7" w:rsidRDefault="001470B7" w:rsidP="001470B7">
      <w:pPr>
        <w:pStyle w:val="NormalWeb"/>
        <w:spacing w:before="240" w:after="240"/>
        <w:ind w:left="0" w:right="0"/>
      </w:pPr>
      <w:r>
        <w:t xml:space="preserve">The mission properties of the Jesuit Priests were plundered, some houses burned and others turned over to the rebels. According to later court records, Father Thomas Copley filed a claim against Richard Ingle in England for £ 1800 including for jewelry and a number of items made of gold or silver and containing diamonds, rubys and sapphires – possibly religious symbols. </w:t>
      </w:r>
    </w:p>
    <w:p w:rsidR="001470B7" w:rsidRDefault="001470B7" w:rsidP="001470B7">
      <w:pPr>
        <w:pStyle w:val="NormalWeb"/>
        <w:spacing w:before="240" w:beforeAutospacing="0" w:after="240" w:afterAutospacing="0"/>
        <w:ind w:left="0" w:right="0"/>
      </w:pPr>
      <w:r>
        <w:t xml:space="preserve">In mid March, unable to capture Governor Calvert, Richard Ingle sailed to the Isle of Kent where they continued to plunder - in particular, Giles Brent’s plantation – while Brent remained a prisoner on the </w:t>
      </w:r>
      <w:r w:rsidRPr="0066769A">
        <w:rPr>
          <w:i/>
        </w:rPr>
        <w:t>Reformation</w:t>
      </w:r>
      <w:r>
        <w:t xml:space="preserve">. Brent was a prominent Catholic and a member of Maryland’s Council; had been acting Governor while Leonard Calvert was in England in 1644; and had been commander of the Isle of Kent. Edward Cummins and Thomas Bradnox were leaders in this operation. By the end of March, the </w:t>
      </w:r>
      <w:r w:rsidRPr="0066769A">
        <w:rPr>
          <w:i/>
        </w:rPr>
        <w:t>Reformation</w:t>
      </w:r>
      <w:r>
        <w:t xml:space="preserve"> and </w:t>
      </w:r>
      <w:r w:rsidRPr="0066769A">
        <w:rPr>
          <w:i/>
        </w:rPr>
        <w:t>Looking Glass</w:t>
      </w:r>
      <w:r>
        <w:t xml:space="preserve"> were full with tobacco and plundered lute. By early April, they had set sail for England with his carefully chosen prisoners, all Catholics: Giles Brent, John Lewgar, Father Thomas Copley and Father Andrew White who would be taken to testify in London’s High Court of the Admiralty as the Letter of Marque required. They reached London in early June 1645. (William F. Milam, M.D., Riordan 2004, p. 170-176)</w:t>
      </w:r>
    </w:p>
    <w:p w:rsidR="00715706" w:rsidRDefault="00715706" w:rsidP="00715706">
      <w:r w:rsidRPr="00565C3C">
        <w:rPr>
          <w:b/>
        </w:rPr>
        <w:t>1645 – Mar 10</w:t>
      </w:r>
      <w:r w:rsidR="00930B36">
        <w:rPr>
          <w:b/>
        </w:rPr>
        <w:t xml:space="preserve"> – </w:t>
      </w:r>
      <w:r w:rsidR="00930B36" w:rsidRPr="005312F2">
        <w:rPr>
          <w:b/>
          <w:u w:val="single"/>
        </w:rPr>
        <w:t xml:space="preserve">UK </w:t>
      </w:r>
      <w:r w:rsidRPr="00565C3C">
        <w:rPr>
          <w:b/>
          <w:u w:val="single"/>
        </w:rPr>
        <w:t>Somerset Broomefield</w:t>
      </w:r>
      <w:r w:rsidRPr="00565C3C">
        <w:rPr>
          <w:b/>
        </w:rPr>
        <w:t xml:space="preserve"> – Will – Francis Knight</w:t>
      </w:r>
      <w:r>
        <w:rPr>
          <w:b/>
        </w:rPr>
        <w:t>, Yeoman</w:t>
      </w:r>
      <w:r>
        <w:t xml:space="preserve"> – To wife Ursula, 20 bushels of wheat, 12 bushels of barley, 30 bushels of oats, beds with furnishings, brass pans and pots, linen, pewter bowls, brass candlesticks, etc, and </w:t>
      </w:r>
      <w:r>
        <w:lastRenderedPageBreak/>
        <w:t xml:space="preserve">use of other items as long as she dwells in house; to son James Knight, to George Wills and Anthony Legg, sons-in-law, daughter Ursula Harte, 5 shillings apiece; to granddaughter, Grace Knight, red heifer; to all other grandchildren, 1 ewe apiece and 12 pence apiece; to Micheal Baker, James French, Henry Bragge, Gregory Cole, Walter Morris, Richard Gale, Thomas Kirby, Simon Simpson, William Martin, Thomas Bulliford, Joane Godwin, 12 pence apiece; residue of estate to son John Knight who is to be executor; son James Knight and son-in-law Anthony Legg to be overseers. (Prerogative Court of Canterbury Wills, 1384-1858, PROB 11: Will Registers, 1644-1654, Piece 195: Twisse, Quire Numbers 1-52 (1646)) </w:t>
      </w:r>
    </w:p>
    <w:p w:rsidR="00715706" w:rsidRDefault="00715706" w:rsidP="00715706">
      <w:r w:rsidRPr="0091372E">
        <w:rPr>
          <w:b/>
        </w:rPr>
        <w:t>1645 – May 29</w:t>
      </w:r>
      <w:r w:rsidR="00930B36">
        <w:rPr>
          <w:b/>
        </w:rPr>
        <w:t xml:space="preserve"> – </w:t>
      </w:r>
      <w:r w:rsidR="00930B36" w:rsidRPr="005312F2">
        <w:rPr>
          <w:b/>
          <w:u w:val="single"/>
        </w:rPr>
        <w:t xml:space="preserve">UK </w:t>
      </w:r>
      <w:r w:rsidRPr="0091372E">
        <w:rPr>
          <w:b/>
          <w:u w:val="single"/>
        </w:rPr>
        <w:t>Sussex Felpham</w:t>
      </w:r>
      <w:r w:rsidRPr="0091372E">
        <w:rPr>
          <w:b/>
        </w:rPr>
        <w:t xml:space="preserve"> – Will – Jane Knight</w:t>
      </w:r>
      <w:r>
        <w:rPr>
          <w:b/>
        </w:rPr>
        <w:t>, Spinster</w:t>
      </w:r>
      <w:r>
        <w:t xml:space="preserve"> – To kinsman John Singleton, my free land in Felsham, when he is 21 and also 5 pounds and half a dozen napkins monogrammed with F &amp; K, other items; if John Singleton dies, legacy to remain to his sister Mary Singleton; to kinswoman, Mary Singleton, 5 pounds and a ring; to brother John Knight and his children, John Knight, Thomas Knight, Edward Knight, Mary Knight, 5 pounds apiece when 21; to Edward Knight, my bible; to Mary Knight, my cloak and gowns and farthingale; to kinsman Allen Parker’s children, Allen and Joana, 20 shillings apiece at 21; further small bequests to friends and “kin”. (Prerogative Court of Canterbury Wills, 1384-1858, PROB 11: Will Registers, 1644-1654, Piece 193: Rivers, Quire Numbers 57-110 (1645))  </w:t>
      </w:r>
    </w:p>
    <w:p w:rsidR="00715706" w:rsidRDefault="00715706" w:rsidP="00715706">
      <w:pPr>
        <w:pStyle w:val="NormalWeb"/>
        <w:spacing w:before="240" w:beforeAutospacing="0" w:after="240" w:afterAutospacing="0"/>
        <w:ind w:left="0" w:right="0"/>
      </w:pPr>
      <w:r w:rsidRPr="001C2C6B">
        <w:rPr>
          <w:b/>
        </w:rPr>
        <w:t>1645 – May 31</w:t>
      </w:r>
      <w:r w:rsidR="00930B36">
        <w:rPr>
          <w:b/>
        </w:rPr>
        <w:t xml:space="preserve"> – </w:t>
      </w:r>
      <w:r w:rsidR="00930B36" w:rsidRPr="005312F2">
        <w:rPr>
          <w:b/>
          <w:u w:val="single"/>
        </w:rPr>
        <w:t xml:space="preserve">UK </w:t>
      </w:r>
      <w:r w:rsidRPr="001C2C6B">
        <w:rPr>
          <w:b/>
          <w:u w:val="single"/>
        </w:rPr>
        <w:t>Norfolk</w:t>
      </w:r>
      <w:r w:rsidRPr="001C2C6B">
        <w:rPr>
          <w:b/>
        </w:rPr>
        <w:t xml:space="preserve"> – Camb Alum – John Knight</w:t>
      </w:r>
      <w:r>
        <w:t xml:space="preserve"> - </w:t>
      </w:r>
      <w:r w:rsidRPr="001C2C6B">
        <w:t>Adm. sizar at JESUS, May 31, 1645. Had resided one year at St Edmund Hall, Oxford. Of Norfolk. Matric. 1645; Scholar, 1647; B.A. 1648-9, as Knight; M.A. 1652.</w:t>
      </w:r>
    </w:p>
    <w:p w:rsidR="00715706" w:rsidRDefault="00715706" w:rsidP="00715706">
      <w:r w:rsidRPr="004C5CB0">
        <w:rPr>
          <w:b/>
        </w:rPr>
        <w:t>1645 – Aug 19</w:t>
      </w:r>
      <w:r w:rsidR="00930B36">
        <w:rPr>
          <w:b/>
        </w:rPr>
        <w:t xml:space="preserve"> – </w:t>
      </w:r>
      <w:r w:rsidR="00930B36" w:rsidRPr="00C27B1C">
        <w:rPr>
          <w:b/>
          <w:u w:val="single"/>
        </w:rPr>
        <w:t xml:space="preserve">UK </w:t>
      </w:r>
      <w:r w:rsidRPr="004C5CB0">
        <w:rPr>
          <w:b/>
          <w:u w:val="single"/>
        </w:rPr>
        <w:t>Somerset Charde</w:t>
      </w:r>
      <w:r w:rsidRPr="004C5CB0">
        <w:rPr>
          <w:b/>
        </w:rPr>
        <w:t xml:space="preserve"> – Will – Elizabeth Knight</w:t>
      </w:r>
      <w:r>
        <w:rPr>
          <w:b/>
        </w:rPr>
        <w:t>, Widow</w:t>
      </w:r>
      <w:r>
        <w:t xml:space="preserve"> – To the churce at Charde, 20 pounds total; to the poor of Charde, 30 pounds; to the curate of Chard, 40 shillings to preach her funeral;  to the sexton, 20 shillings;  to the children of Henry Evony, brother, 10 pounds; to Agnes Evory of Taunton, Widow, late wife of William Evory my brother, 3 pounds; to grandchildren of brother, 10 silver teaspoons; to Joan Alford, wife of Thomas Alford, cousin, 10 pounds; to Joane Evory, daughter of my brother Joseph, 3 pounds; to William Evory and Jane Evory, children of John Evory my cousin, 4 pounds; to John Everard, godson, 20 shillings; to Mary Litte, daughter of Thomas Litte, 20 shillings, if she die, the 20 shillings to her brother, Abraham Litte; … to Thomas knight and Roger Knight, sons of Richard Knight my brother, 5 pounds to be equally divided; to Joane Knight my sister-in-law, 40 shillings; more small bequests and residue of estate to Francis Carswell, son of Francis Carswell, who is also to be executor.  (Prerogative Court of Canterbury Wills, 1384-1858, PROB 11: Will Registers, 1644-1654, Piece 193: Rivers, Quire Numbers 57-110 (1645))</w:t>
      </w:r>
    </w:p>
    <w:p w:rsidR="00715706" w:rsidRDefault="00715706" w:rsidP="001470B7">
      <w:pPr>
        <w:pStyle w:val="NormalWeb"/>
        <w:spacing w:before="240" w:beforeAutospacing="0" w:after="240" w:afterAutospacing="0"/>
        <w:ind w:left="0" w:right="0"/>
      </w:pPr>
      <w:r w:rsidRPr="00004A53">
        <w:rPr>
          <w:b/>
        </w:rPr>
        <w:t>1645 – Sep 2</w:t>
      </w:r>
      <w:r w:rsidR="00930B36">
        <w:rPr>
          <w:b/>
        </w:rPr>
        <w:t xml:space="preserve"> – </w:t>
      </w:r>
      <w:r w:rsidR="00930B36" w:rsidRPr="00C27B1C">
        <w:rPr>
          <w:b/>
          <w:u w:val="single"/>
        </w:rPr>
        <w:t xml:space="preserve">UK </w:t>
      </w:r>
      <w:r w:rsidRPr="00004A53">
        <w:rPr>
          <w:b/>
          <w:u w:val="single"/>
        </w:rPr>
        <w:t>London St Andrew</w:t>
      </w:r>
      <w:r w:rsidRPr="00004A53">
        <w:rPr>
          <w:b/>
        </w:rPr>
        <w:t xml:space="preserve"> – Bur – Stephen Knight</w:t>
      </w:r>
      <w:r>
        <w:t xml:space="preserve"> - s/o Arthur Knight (London Met Arch)</w:t>
      </w:r>
    </w:p>
    <w:p w:rsidR="001470B7" w:rsidRDefault="001470B7" w:rsidP="001470B7">
      <w:pPr>
        <w:pStyle w:val="NormalWeb"/>
        <w:spacing w:before="240" w:beforeAutospacing="0" w:after="240" w:afterAutospacing="0"/>
        <w:ind w:left="0" w:right="0"/>
      </w:pPr>
      <w:r>
        <w:rPr>
          <w:b/>
        </w:rPr>
        <w:t xml:space="preserve">1645 - Oct </w:t>
      </w:r>
      <w:r w:rsidRPr="00BE7A03">
        <w:rPr>
          <w:b/>
        </w:rPr>
        <w:t>1</w:t>
      </w:r>
      <w:r>
        <w:t xml:space="preserve"> – </w:t>
      </w:r>
      <w:r w:rsidRPr="007352BF">
        <w:rPr>
          <w:b/>
          <w:u w:val="single"/>
        </w:rPr>
        <w:t xml:space="preserve">VA </w:t>
      </w:r>
      <w:r w:rsidRPr="00BE7A03">
        <w:rPr>
          <w:b/>
          <w:u w:val="single"/>
        </w:rPr>
        <w:t>Isle of Wight</w:t>
      </w:r>
      <w:r w:rsidRPr="007352BF">
        <w:rPr>
          <w:b/>
        </w:rPr>
        <w:t xml:space="preserve"> – Will - Arthur Smith </w:t>
      </w:r>
      <w:r>
        <w:t>- Of Warrisqueake. Leg. – sons Arthur</w:t>
      </w:r>
      <w:r w:rsidR="007150D3">
        <w:t xml:space="preserve"> Smith JR</w:t>
      </w:r>
      <w:r>
        <w:t xml:space="preserve"> and Richard </w:t>
      </w:r>
      <w:r w:rsidR="007150D3">
        <w:t xml:space="preserve">Smith </w:t>
      </w:r>
      <w:r>
        <w:t xml:space="preserve">etc… Overseers, Peter Hull, </w:t>
      </w:r>
      <w:r w:rsidRPr="00BE7A03">
        <w:rPr>
          <w:b/>
        </w:rPr>
        <w:t>Peter Knight</w:t>
      </w:r>
      <w:r>
        <w:t xml:space="preserve"> and George Hardy. D. Oct 1, 1645. R. Feb. 9, 1693. (Fleet III, p. 35)</w:t>
      </w:r>
    </w:p>
    <w:p w:rsidR="00715706" w:rsidRDefault="00715706" w:rsidP="00715706">
      <w:r w:rsidRPr="0037589A">
        <w:rPr>
          <w:b/>
        </w:rPr>
        <w:t>1645 – Nov 20</w:t>
      </w:r>
      <w:r w:rsidR="00930B36">
        <w:rPr>
          <w:b/>
        </w:rPr>
        <w:t xml:space="preserve"> – </w:t>
      </w:r>
      <w:r w:rsidR="00930B36" w:rsidRPr="007150D3">
        <w:rPr>
          <w:b/>
          <w:u w:val="single"/>
        </w:rPr>
        <w:t xml:space="preserve">UK </w:t>
      </w:r>
      <w:r w:rsidRPr="0037589A">
        <w:rPr>
          <w:b/>
          <w:u w:val="single"/>
        </w:rPr>
        <w:t>Hampshire F</w:t>
      </w:r>
      <w:r>
        <w:rPr>
          <w:b/>
          <w:u w:val="single"/>
        </w:rPr>
        <w:t>awley</w:t>
      </w:r>
      <w:r w:rsidRPr="0037589A">
        <w:rPr>
          <w:b/>
        </w:rPr>
        <w:t xml:space="preserve"> – Will – John Knight </w:t>
      </w:r>
      <w:r>
        <w:t xml:space="preserve">– To Mr. Turner, money, “to be buried without a sermon”; to Mrs. M__’s 2 children, money each; to Doctor Mason’s 4 children, money; to cousin Andrew Rivers of Pedinge; sister </w:t>
      </w:r>
      <w:r>
        <w:lastRenderedPageBreak/>
        <w:t>Elizabeth Knight; cousin Joyce Atterberry; her mother Cicely Gomeldon; to brother (in-law) Ralph Wilcox; to John Wilcox and William Wilcox; goddaughter Marie Harding, wife of Robert; Mr. Edward Exton; discussion of charitable gifts; Mr. Henry Brasbridge, executor; (the image of the will on the ancestry.com website is almost completely unreadable) (Prerogative Court of Canterbury Wills, 1384-1858 for John Knight, PROB 11: Will Registers, 1644-1654, Piece 194: Rivers, Quire Numbers 111-157 (1645))</w:t>
      </w:r>
    </w:p>
    <w:p w:rsidR="00715706" w:rsidRDefault="00715706" w:rsidP="00715706">
      <w:r w:rsidRPr="00A81AB9">
        <w:rPr>
          <w:b/>
        </w:rPr>
        <w:t>1645</w:t>
      </w:r>
      <w:r w:rsidR="00930B36">
        <w:rPr>
          <w:b/>
        </w:rPr>
        <w:t xml:space="preserve"> – </w:t>
      </w:r>
      <w:r w:rsidR="007150D3" w:rsidRPr="007150D3">
        <w:rPr>
          <w:b/>
          <w:u w:val="single"/>
        </w:rPr>
        <w:t xml:space="preserve">UK </w:t>
      </w:r>
      <w:r w:rsidRPr="00A81AB9">
        <w:rPr>
          <w:b/>
          <w:u w:val="single"/>
        </w:rPr>
        <w:t>Kent Cowden</w:t>
      </w:r>
      <w:r w:rsidRPr="00A81AB9">
        <w:rPr>
          <w:b/>
        </w:rPr>
        <w:t xml:space="preserve"> – </w:t>
      </w:r>
      <w:r>
        <w:rPr>
          <w:b/>
        </w:rPr>
        <w:t>Chancery</w:t>
      </w:r>
      <w:r w:rsidRPr="00A81AB9">
        <w:rPr>
          <w:b/>
        </w:rPr>
        <w:t xml:space="preserve"> - Knight v Knight</w:t>
      </w:r>
      <w:r>
        <w:t xml:space="preserve"> - Plaintiffs: </w:t>
      </w:r>
      <w:r w:rsidRPr="00702FDE">
        <w:rPr>
          <w:b/>
        </w:rPr>
        <w:t>George Knight, John Knight, Jonas Knight and James Knight</w:t>
      </w:r>
      <w:r>
        <w:t xml:space="preserve">. Defendants: </w:t>
      </w:r>
      <w:r w:rsidRPr="00702FDE">
        <w:rPr>
          <w:b/>
        </w:rPr>
        <w:t>Robert Knight, John Knight, Richard Knight and Christopher Knight</w:t>
      </w:r>
      <w:r>
        <w:t>. Subject: property in Cowden, Kent. (National Archives, Kew, England, Ref: C 3/450/62)</w:t>
      </w:r>
    </w:p>
    <w:p w:rsidR="00715706" w:rsidRDefault="00715706" w:rsidP="00715706">
      <w:r w:rsidRPr="00B6116D">
        <w:rPr>
          <w:b/>
        </w:rPr>
        <w:t>1646 – Feb 10</w:t>
      </w:r>
      <w:r w:rsidR="00930B36">
        <w:rPr>
          <w:b/>
        </w:rPr>
        <w:t xml:space="preserve"> – </w:t>
      </w:r>
      <w:r w:rsidR="007150D3" w:rsidRPr="007150D3">
        <w:rPr>
          <w:b/>
          <w:u w:val="single"/>
        </w:rPr>
        <w:t xml:space="preserve">UK </w:t>
      </w:r>
      <w:r w:rsidRPr="00B6116D">
        <w:rPr>
          <w:b/>
          <w:u w:val="single"/>
        </w:rPr>
        <w:t>Devonshire</w:t>
      </w:r>
      <w:r>
        <w:rPr>
          <w:b/>
          <w:u w:val="single"/>
        </w:rPr>
        <w:t xml:space="preserve"> Membury</w:t>
      </w:r>
      <w:r w:rsidRPr="00B6116D">
        <w:rPr>
          <w:b/>
        </w:rPr>
        <w:t xml:space="preserve"> – Will – John Knight</w:t>
      </w:r>
      <w:r>
        <w:rPr>
          <w:b/>
        </w:rPr>
        <w:t>, Yeoman</w:t>
      </w:r>
      <w:r>
        <w:t xml:space="preserve"> – To be buried at Membury; 40 shillings to the poor; to wife, Petronilla, half of all his household stuff, implements, whatsoever; also to wife, 2 of his best milk cows and his horse; </w:t>
      </w:r>
      <w:r w:rsidRPr="00702FDE">
        <w:rPr>
          <w:b/>
        </w:rPr>
        <w:t>five daughters: Susanna, Mary, Beatrice, Elizabeth, Parnell</w:t>
      </w:r>
      <w:r>
        <w:t xml:space="preserve">, 34 pounds each to be paid at marriage or age 21; </w:t>
      </w:r>
      <w:r w:rsidRPr="00702FDE">
        <w:rPr>
          <w:b/>
        </w:rPr>
        <w:t>Henry Knight</w:t>
      </w:r>
      <w:r>
        <w:t xml:space="preserve"> and Richard Turner, my “brothers”, to be executors and to take the benefit of the farmship of farm of Godworthie; that the said Henry Knight and Richard Turner together with </w:t>
      </w:r>
      <w:r w:rsidRPr="00702FDE">
        <w:rPr>
          <w:b/>
        </w:rPr>
        <w:t>son, John Knight</w:t>
      </w:r>
      <w:r>
        <w:t>, shall use it to pay the sums to the five daughters; then, the farm and everything else goes to son, John Knight; if John the son dies, everything gets divided among the daughters; usual ending. (Prerogative Court of Canterbury Wills, 1384-1858, PROB 11: Will Registers, 1644-1654, Piece 199: Fines, Quire Numbers 1-62 (1647))</w:t>
      </w:r>
    </w:p>
    <w:p w:rsidR="00715706" w:rsidRDefault="00715706" w:rsidP="00715706">
      <w:r w:rsidRPr="00706C7C">
        <w:rPr>
          <w:b/>
        </w:rPr>
        <w:t>1646 – Feb 25</w:t>
      </w:r>
      <w:r w:rsidR="00930B36">
        <w:rPr>
          <w:b/>
        </w:rPr>
        <w:t xml:space="preserve"> – </w:t>
      </w:r>
      <w:r w:rsidR="007150D3" w:rsidRPr="007150D3">
        <w:rPr>
          <w:b/>
          <w:u w:val="single"/>
        </w:rPr>
        <w:t xml:space="preserve">UK </w:t>
      </w:r>
      <w:r w:rsidRPr="00706C7C">
        <w:rPr>
          <w:b/>
          <w:u w:val="single"/>
        </w:rPr>
        <w:t>Surrey Lingfield</w:t>
      </w:r>
      <w:r w:rsidRPr="00706C7C">
        <w:rPr>
          <w:b/>
        </w:rPr>
        <w:t xml:space="preserve"> – Will – John Knight</w:t>
      </w:r>
      <w:r>
        <w:rPr>
          <w:b/>
        </w:rPr>
        <w:t>, Yeoman</w:t>
      </w:r>
      <w:r>
        <w:t xml:space="preserve"> – Wife Anne; </w:t>
      </w:r>
      <w:r w:rsidRPr="00702FDE">
        <w:rPr>
          <w:b/>
        </w:rPr>
        <w:t>brother Robert Knight; sons John Knight and Robert Knight</w:t>
      </w:r>
      <w:r>
        <w:t>; everything to be sold, money to be divided into 3 parts to go to wife Anne and 2 sons equally when they are 21. (Prerogative Court of Canterbury Wills, 1384-1858, PROB 11: Will Registers, 1644-1654, Piece 199: Fines, Quire Numbers 1-62 (1647))</w:t>
      </w:r>
    </w:p>
    <w:p w:rsidR="008527A1" w:rsidRDefault="008527A1" w:rsidP="00715706">
      <w:r w:rsidRPr="008527A1">
        <w:rPr>
          <w:b/>
        </w:rPr>
        <w:t xml:space="preserve">1646 – Apr 10 – </w:t>
      </w:r>
      <w:r w:rsidRPr="008527A1">
        <w:rPr>
          <w:b/>
          <w:u w:val="single"/>
        </w:rPr>
        <w:t>VA Isle of Wight</w:t>
      </w:r>
      <w:r w:rsidRPr="008527A1">
        <w:rPr>
          <w:b/>
        </w:rPr>
        <w:t xml:space="preserve"> – Admin – John George</w:t>
      </w:r>
      <w:r>
        <w:t xml:space="preserve"> – Deed rec: </w:t>
      </w:r>
      <w:r w:rsidRPr="008527A1">
        <w:t>“Justinian Cooper, gen</w:t>
      </w:r>
      <w:r>
        <w:t>t</w:t>
      </w:r>
      <w:r w:rsidRPr="008527A1">
        <w:t>. and Anne his wife deed to John George, for 1500 lbs. t</w:t>
      </w:r>
      <w:r>
        <w:t>o</w:t>
      </w:r>
      <w:r w:rsidRPr="008527A1">
        <w:t xml:space="preserve">bco. and 2 steers two whole parcels of land commonly called by the name of Robert Bennett’s and the Quarter Tract, part of a pat. of 2400 acres dated 16 Mar 1642, lying on the main river, etc. 10 day of April 21st of Charles I. Teste, George Fawdon, </w:t>
      </w:r>
      <w:r w:rsidRPr="008527A1">
        <w:rPr>
          <w:b/>
        </w:rPr>
        <w:t>Thomas Carter.</w:t>
      </w:r>
      <w:r>
        <w:t xml:space="preserve"> (Boddie 1938, p. 529)</w:t>
      </w:r>
    </w:p>
    <w:p w:rsidR="007150D3" w:rsidRDefault="001470B7" w:rsidP="001470B7">
      <w:pPr>
        <w:pStyle w:val="NormalWeb"/>
        <w:spacing w:before="240" w:beforeAutospacing="0" w:after="240" w:afterAutospacing="0"/>
        <w:ind w:left="0" w:right="0"/>
      </w:pPr>
      <w:r w:rsidRPr="00F26A6B">
        <w:rPr>
          <w:b/>
        </w:rPr>
        <w:t xml:space="preserve">1646 – April – </w:t>
      </w:r>
      <w:r w:rsidRPr="00F26A6B">
        <w:rPr>
          <w:b/>
          <w:u w:val="single"/>
        </w:rPr>
        <w:t>MD Kent Island</w:t>
      </w:r>
      <w:r w:rsidRPr="00F26A6B">
        <w:rPr>
          <w:b/>
        </w:rPr>
        <w:t xml:space="preserve"> – </w:t>
      </w:r>
      <w:r w:rsidR="007150D3">
        <w:rPr>
          <w:b/>
        </w:rPr>
        <w:t>Info</w:t>
      </w:r>
      <w:r>
        <w:rPr>
          <w:b/>
        </w:rPr>
        <w:t xml:space="preserve"> - </w:t>
      </w:r>
      <w:r w:rsidRPr="00F26A6B">
        <w:rPr>
          <w:b/>
        </w:rPr>
        <w:t>Peter Knight</w:t>
      </w:r>
      <w:r w:rsidR="007150D3">
        <w:rPr>
          <w:b/>
        </w:rPr>
        <w:t xml:space="preserve"> of Northumberland VA</w:t>
      </w:r>
      <w:r>
        <w:t xml:space="preserve"> -  From the </w:t>
      </w:r>
      <w:r w:rsidRPr="00C27B1C">
        <w:rPr>
          <w:b/>
        </w:rPr>
        <w:t>Margaret Brent Lawsuit against Peter Knight of 1648</w:t>
      </w:r>
      <w:r>
        <w:t>; I am placing the depositions</w:t>
      </w:r>
      <w:r w:rsidR="007150D3">
        <w:t xml:space="preserve"> given later,</w:t>
      </w:r>
      <w:r>
        <w:t xml:space="preserve"> at the time of occurrence of the events described within. </w:t>
      </w:r>
    </w:p>
    <w:p w:rsidR="001470B7" w:rsidRDefault="001470B7" w:rsidP="001470B7">
      <w:pPr>
        <w:pStyle w:val="NormalWeb"/>
        <w:spacing w:before="240" w:beforeAutospacing="0" w:after="240" w:afterAutospacing="0"/>
        <w:ind w:left="0" w:right="0"/>
      </w:pPr>
      <w:r w:rsidRPr="007150D3">
        <w:rPr>
          <w:b/>
        </w:rPr>
        <w:t>The Deposition of William Jones</w:t>
      </w:r>
      <w:r>
        <w:t xml:space="preserve"> (Joanes) of the Ile of Kent aged 34 yeares or thereabouts taken this 25 of Septembr 1648. Sworne &amp; examined, Sayth:  That sometime in </w:t>
      </w:r>
      <w:r w:rsidRPr="00F26A6B">
        <w:rPr>
          <w:b/>
        </w:rPr>
        <w:t>Aprill Ano Dni 1646</w:t>
      </w:r>
      <w:r>
        <w:t xml:space="preserve">, hee did see one  hogshead of English Corne rowled downe to the water side, to  bee putt aboard </w:t>
      </w:r>
      <w:r w:rsidRPr="007150D3">
        <w:rPr>
          <w:b/>
        </w:rPr>
        <w:t>Mr Knights Sloope</w:t>
      </w:r>
      <w:r>
        <w:t>, riding before Kent howse.  And tht hee saw the Inke, the Gripe, &amp; the Spindle, &amp; a Gudgeon, w</w:t>
      </w:r>
      <w:r w:rsidR="007150D3">
        <w:t>i</w:t>
      </w:r>
      <w:r>
        <w:t xml:space="preserve">th some bowles, belonging to the Mill, lying in Kent howse, some certaine dayes before </w:t>
      </w:r>
      <w:r w:rsidRPr="003476F9">
        <w:rPr>
          <w:b/>
        </w:rPr>
        <w:t>Mr Knight</w:t>
      </w:r>
      <w:r>
        <w:t xml:space="preserve"> went away from Kent.  But what became of them, or whither hee caused them to bee carryed away hee knoweth not &amp; further this Dept sayth not.   Willm Joanes,  Jurat Coram</w:t>
      </w:r>
      <w:r w:rsidR="007150D3">
        <w:t>,</w:t>
      </w:r>
      <w:r>
        <w:t xml:space="preserve"> Robt Vaughan.  (</w:t>
      </w:r>
      <w:r w:rsidRPr="007150D3">
        <w:t>Maryland State Archive, Judicial and Testamentary Business of the Provincial Court, 1637-1650,</w:t>
      </w:r>
      <w:r w:rsidRPr="00743A9C">
        <w:rPr>
          <w:b/>
        </w:rPr>
        <w:t xml:space="preserve"> </w:t>
      </w:r>
      <w:r>
        <w:t>Vol 4 p. 455)</w:t>
      </w:r>
    </w:p>
    <w:p w:rsidR="001470B7" w:rsidRDefault="001470B7" w:rsidP="001470B7">
      <w:pPr>
        <w:pStyle w:val="NormalWeb"/>
        <w:spacing w:before="240" w:beforeAutospacing="0" w:after="240" w:afterAutospacing="0"/>
        <w:ind w:left="0" w:right="0"/>
      </w:pPr>
      <w:r w:rsidRPr="007352BF">
        <w:rPr>
          <w:b/>
        </w:rPr>
        <w:lastRenderedPageBreak/>
        <w:t>The Deposition of Nicholas Browne</w:t>
      </w:r>
      <w:r>
        <w:t xml:space="preserve"> aged 40 yeares or thereabouts  Sworne &amp; examined sayth  That somtime in the yeare 1646 </w:t>
      </w:r>
      <w:r w:rsidRPr="003476F9">
        <w:rPr>
          <w:b/>
        </w:rPr>
        <w:t>Mr Peter Knight</w:t>
      </w:r>
      <w:r>
        <w:t xml:space="preserve"> being att this depts howse. The sd dept hearing a Gun goe of, sayd unto </w:t>
      </w:r>
      <w:r w:rsidRPr="00F26A6B">
        <w:rPr>
          <w:b/>
        </w:rPr>
        <w:t>Peter Knight</w:t>
      </w:r>
      <w:r>
        <w:t xml:space="preserve"> That it was the Rogues killing his hogs. </w:t>
      </w:r>
      <w:r w:rsidRPr="003476F9">
        <w:rPr>
          <w:b/>
        </w:rPr>
        <w:t>Peter  Knight</w:t>
      </w:r>
      <w:r>
        <w:t xml:space="preserve"> relating againe, tht it was his men killing a Beast. The wch Beast the Dept maketh oath tht it was Capt Brents, or att  least did suck uppon one of his Cowes to his knowledge. &amp;  further he deposeth not  Signed Nicolas Browne, Jurat Coram Phillip Conner. (</w:t>
      </w:r>
      <w:r w:rsidRPr="00743A9C">
        <w:rPr>
          <w:b/>
        </w:rPr>
        <w:t xml:space="preserve">Maryland State Archive, Judicial and Testamentary Business of the Provincial Court, 1637-1650, </w:t>
      </w:r>
      <w:r>
        <w:t>Vol 4 p. 454)</w:t>
      </w:r>
    </w:p>
    <w:p w:rsidR="00C27B1C" w:rsidRDefault="00C27B1C" w:rsidP="001470B7">
      <w:pPr>
        <w:pStyle w:val="NormalWeb"/>
        <w:spacing w:before="240" w:beforeAutospacing="0" w:after="240" w:afterAutospacing="0"/>
        <w:ind w:left="0" w:right="0"/>
      </w:pPr>
      <w:r w:rsidRPr="0066769A">
        <w:rPr>
          <w:b/>
        </w:rPr>
        <w:t>164</w:t>
      </w:r>
      <w:r>
        <w:rPr>
          <w:b/>
        </w:rPr>
        <w:t>6</w:t>
      </w:r>
      <w:r w:rsidRPr="0066769A">
        <w:rPr>
          <w:b/>
        </w:rPr>
        <w:t xml:space="preserve"> </w:t>
      </w:r>
      <w:r w:rsidR="007150D3">
        <w:rPr>
          <w:b/>
        </w:rPr>
        <w:t xml:space="preserve">- </w:t>
      </w:r>
      <w:r>
        <w:rPr>
          <w:b/>
        </w:rPr>
        <w:t xml:space="preserve">Jun 13 – </w:t>
      </w:r>
      <w:r w:rsidRPr="005312F2">
        <w:rPr>
          <w:b/>
          <w:u w:val="single"/>
        </w:rPr>
        <w:t xml:space="preserve">UK </w:t>
      </w:r>
      <w:r w:rsidRPr="0066769A">
        <w:rPr>
          <w:b/>
          <w:u w:val="single"/>
        </w:rPr>
        <w:t>London</w:t>
      </w:r>
      <w:r w:rsidR="007150D3">
        <w:rPr>
          <w:b/>
        </w:rPr>
        <w:t xml:space="preserve"> – Info</w:t>
      </w:r>
      <w:r w:rsidRPr="0066769A">
        <w:rPr>
          <w:b/>
        </w:rPr>
        <w:t xml:space="preserve"> – Ingle’s Rebellion</w:t>
      </w:r>
      <w:r>
        <w:t xml:space="preserve"> - </w:t>
      </w:r>
      <w:r w:rsidRPr="0066769A">
        <w:t xml:space="preserve">The first law suit began on 13 June when </w:t>
      </w:r>
      <w:r w:rsidRPr="007150D3">
        <w:rPr>
          <w:b/>
        </w:rPr>
        <w:t xml:space="preserve">Captain Ingle sued the </w:t>
      </w:r>
      <w:r w:rsidRPr="007150D3">
        <w:rPr>
          <w:b/>
          <w:i/>
        </w:rPr>
        <w:t>Looking Glass</w:t>
      </w:r>
      <w:r w:rsidRPr="0066769A">
        <w:t xml:space="preserve"> in Admiralty Court "for trading with a port hostile to Parliament" i. e. St. Mary's in the Province of Maryland. In July </w:t>
      </w:r>
      <w:r w:rsidRPr="007150D3">
        <w:rPr>
          <w:b/>
        </w:rPr>
        <w:t>Thomas Cornwallis sued Richard Ingle</w:t>
      </w:r>
      <w:r w:rsidRPr="0066769A">
        <w:t xml:space="preserve"> in Admiralty Court and in August in Chancery Court under common law. </w:t>
      </w:r>
      <w:r w:rsidRPr="007150D3">
        <w:rPr>
          <w:b/>
        </w:rPr>
        <w:t>Giles Brent and Father Thomas Copley sued Ingle</w:t>
      </w:r>
      <w:r w:rsidRPr="0066769A">
        <w:t xml:space="preserve"> in Admiralty Court in August as well. In November of 1645 </w:t>
      </w:r>
      <w:r w:rsidRPr="007150D3">
        <w:rPr>
          <w:b/>
        </w:rPr>
        <w:t>Richard Ingle countersued Cornwallis and others</w:t>
      </w:r>
      <w:r w:rsidRPr="0066769A">
        <w:t xml:space="preserve"> under Common Law. Unfortunately for Ingle, the courts did not agree with him and he did not receive any "prize" money for taking the </w:t>
      </w:r>
      <w:r w:rsidRPr="0066769A">
        <w:rPr>
          <w:i/>
        </w:rPr>
        <w:t>Looking Glass</w:t>
      </w:r>
      <w:r w:rsidRPr="0066769A">
        <w:t xml:space="preserve"> or benefit from his plunder. Furthermore, he came under suspicion of stealing and embezzling goods from the </w:t>
      </w:r>
      <w:r w:rsidRPr="0066769A">
        <w:rPr>
          <w:i/>
        </w:rPr>
        <w:t>Looking Glass</w:t>
      </w:r>
      <w:r w:rsidRPr="0066769A">
        <w:t>. Richard Ingle never returned t</w:t>
      </w:r>
      <w:r>
        <w:t>o trade on the Chesapeake Bay. (William F. Milam, M.D., Riordan 2004, 177, 178, 179, 180, 181)</w:t>
      </w:r>
    </w:p>
    <w:p w:rsidR="00715706" w:rsidRDefault="00715706" w:rsidP="001470B7">
      <w:pPr>
        <w:pStyle w:val="NormalWeb"/>
        <w:spacing w:before="240" w:beforeAutospacing="0" w:after="240" w:afterAutospacing="0"/>
        <w:ind w:left="0" w:right="0"/>
      </w:pPr>
      <w:r w:rsidRPr="008B0F52">
        <w:rPr>
          <w:b/>
        </w:rPr>
        <w:t>1646 – Jun 20</w:t>
      </w:r>
      <w:r w:rsidR="00930B36">
        <w:rPr>
          <w:b/>
        </w:rPr>
        <w:t xml:space="preserve"> – </w:t>
      </w:r>
      <w:r w:rsidR="00930B36" w:rsidRPr="00C27B1C">
        <w:rPr>
          <w:b/>
          <w:u w:val="single"/>
        </w:rPr>
        <w:t xml:space="preserve">UK </w:t>
      </w:r>
      <w:r w:rsidRPr="008B0F52">
        <w:rPr>
          <w:b/>
          <w:u w:val="single"/>
        </w:rPr>
        <w:t>Warwickshire Castle Bromwich</w:t>
      </w:r>
      <w:r w:rsidRPr="008B0F52">
        <w:rPr>
          <w:b/>
        </w:rPr>
        <w:t xml:space="preserve"> – Will – John Knight</w:t>
      </w:r>
      <w:r>
        <w:rPr>
          <w:b/>
        </w:rPr>
        <w:t>, Yeoman</w:t>
      </w:r>
      <w:r>
        <w:t xml:space="preserve"> – To be buried in the churchyard of Alton where his father was buried; to the poor of the parish, 20 shillings; to son-in-law Thomas Aylesbury (Ailesburn) 20 __ of Mashin in my barn and 10 pounds; to daughter Anne Aylesbury (Ailesbury), half the wool of the sheep at the next shearing; to grandchild ___ Aylesbury (Ailesbury) 100 pounds; to sister Dorothy 10 shillings; to cousin Elizabeth ___ 10 shillings; to cousin Hannah Somerland  three ___ of lumber;  to Samuel Peng, Clerk, __ shillings, 8 pence; to daughter-in-law Joan Fuller, items and to her son, Thomas (Knight?) my bible; to John Foster, Anne Foster and Maria Foster, three of the children of my son-in-law William Foster, 40 shillings a year; small bequests and list of debts owed to him; residue of estate to wife Anne Knight who is to be executrix; brother-in-law and son-in-law overseers. (Prerogative Court of Canterbury Wills, 1384-1858, PROB 11: Will Registers, 1644-1654, Piece 196: Twisse, Quire Numbers 53-101 (1646)) </w:t>
      </w:r>
    </w:p>
    <w:p w:rsidR="00715706" w:rsidRDefault="00715706" w:rsidP="00715706">
      <w:r w:rsidRPr="00805624">
        <w:rPr>
          <w:b/>
        </w:rPr>
        <w:t>1646 – Jul 13</w:t>
      </w:r>
      <w:r w:rsidR="00930B36">
        <w:rPr>
          <w:b/>
        </w:rPr>
        <w:t xml:space="preserve"> – </w:t>
      </w:r>
      <w:r w:rsidR="00930B36" w:rsidRPr="00C27B1C">
        <w:rPr>
          <w:b/>
          <w:u w:val="single"/>
        </w:rPr>
        <w:t xml:space="preserve">UK </w:t>
      </w:r>
      <w:r w:rsidRPr="00805624">
        <w:rPr>
          <w:b/>
          <w:u w:val="single"/>
        </w:rPr>
        <w:t>Cambridgeshire Denny Abbey</w:t>
      </w:r>
      <w:r w:rsidRPr="00805624">
        <w:rPr>
          <w:b/>
        </w:rPr>
        <w:t xml:space="preserve"> – Will – Agnes Knight, widow</w:t>
      </w:r>
      <w:r>
        <w:t xml:space="preserve"> – The image quality of this will is very bad which is a big shame because it otherwise appears to be reasonably easy to decipher if only one could actually see more of it. It looks to me like her first bequest is to her son, “</w:t>
      </w:r>
      <w:r w:rsidRPr="007150D3">
        <w:rPr>
          <w:b/>
        </w:rPr>
        <w:t>Peter Knight</w:t>
      </w:r>
      <w:r>
        <w:t xml:space="preserve"> and his wife, five pounds to buy them rings in Remembrance of me.”  Mentions daughters Jane, Ann and Marie and it looks like she is giving them land; </w:t>
      </w:r>
      <w:r w:rsidRPr="007150D3">
        <w:rPr>
          <w:b/>
        </w:rPr>
        <w:t>son James Knight</w:t>
      </w:r>
      <w:r>
        <w:t xml:space="preserve">, land etc; </w:t>
      </w:r>
      <w:r w:rsidRPr="007150D3">
        <w:rPr>
          <w:b/>
        </w:rPr>
        <w:t>son John Knight</w:t>
      </w:r>
      <w:r>
        <w:t xml:space="preserve">, land.  ( PROB 11: Will Registers, 1644-1654, Piece 197: Twisse, Quire Numbers 102-148 (1646), </w:t>
      </w:r>
      <w:r w:rsidRPr="00ED5A9C">
        <w:t>Prerogative Court of Canterbury Wills, 1384-1858</w:t>
      </w:r>
      <w:r>
        <w:t>)</w:t>
      </w:r>
    </w:p>
    <w:p w:rsidR="00715706" w:rsidRDefault="007150D3" w:rsidP="00715706">
      <w:r>
        <w:t xml:space="preserve">Note: </w:t>
      </w:r>
      <w:r w:rsidR="00715706" w:rsidRPr="00790446">
        <w:t xml:space="preserve">Denny Abbey is a former abbey near Waterbeach, about 6 miles (10 km) north of Cambridge in Cambridgeshire, England. In 1327 King Edward III gave the Priory to a young widow, Marie de Châtillon, Countess of Pembroke (1303-1377), known for her founding of Pembroke College, Cambridge. Countess Marie turned what had been the Abbey church into her lodgings. In 1628 the abbey passed into private </w:t>
      </w:r>
      <w:r w:rsidR="00715706" w:rsidRPr="00790446">
        <w:lastRenderedPageBreak/>
        <w:t>ownership. The barrister John George Witt was born at Denny Abbey in 1836.</w:t>
      </w:r>
      <w:r w:rsidR="00715706">
        <w:t xml:space="preserve">  </w:t>
      </w:r>
      <w:r w:rsidR="00715706" w:rsidRPr="00790446">
        <w:t xml:space="preserve">It is now the Farmland Museum and Denny Abbey. </w:t>
      </w:r>
    </w:p>
    <w:p w:rsidR="00715706" w:rsidRDefault="00715706" w:rsidP="00715706"/>
    <w:p w:rsidR="00715706" w:rsidRDefault="00715706" w:rsidP="00715706">
      <w:r>
        <w:rPr>
          <w:noProof/>
        </w:rPr>
        <w:drawing>
          <wp:inline distT="0" distB="0" distL="0" distR="0" wp14:anchorId="14E855ED" wp14:editId="30352995">
            <wp:extent cx="5006340" cy="3657944"/>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003769" cy="3656066"/>
                    </a:xfrm>
                    <a:prstGeom prst="rect">
                      <a:avLst/>
                    </a:prstGeom>
                  </pic:spPr>
                </pic:pic>
              </a:graphicData>
            </a:graphic>
          </wp:inline>
        </w:drawing>
      </w:r>
    </w:p>
    <w:p w:rsidR="00715706" w:rsidRDefault="00715706" w:rsidP="00715706"/>
    <w:p w:rsidR="00715706" w:rsidRDefault="00715706" w:rsidP="00715706">
      <w:r>
        <w:rPr>
          <w:noProof/>
        </w:rPr>
        <w:drawing>
          <wp:inline distT="0" distB="0" distL="0" distR="0" wp14:anchorId="028913B9" wp14:editId="5FC64479">
            <wp:extent cx="5006340" cy="2729954"/>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000320" cy="2726671"/>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sidRPr="0074177E">
        <w:rPr>
          <w:b/>
        </w:rPr>
        <w:t xml:space="preserve">1646 </w:t>
      </w:r>
      <w:r>
        <w:rPr>
          <w:b/>
        </w:rPr>
        <w:t xml:space="preserve">- </w:t>
      </w:r>
      <w:r w:rsidRPr="0074177E">
        <w:rPr>
          <w:b/>
        </w:rPr>
        <w:t xml:space="preserve">Jul 24 – </w:t>
      </w:r>
      <w:r w:rsidRPr="0074177E">
        <w:rPr>
          <w:b/>
          <w:u w:val="single"/>
        </w:rPr>
        <w:t>VA</w:t>
      </w:r>
      <w:r>
        <w:rPr>
          <w:b/>
          <w:u w:val="single"/>
        </w:rPr>
        <w:t xml:space="preserve"> </w:t>
      </w:r>
      <w:r w:rsidRPr="0074177E">
        <w:rPr>
          <w:b/>
          <w:u w:val="single"/>
        </w:rPr>
        <w:t>York</w:t>
      </w:r>
      <w:r w:rsidRPr="007352BF">
        <w:rPr>
          <w:b/>
        </w:rPr>
        <w:t xml:space="preserve"> – Admin - </w:t>
      </w:r>
      <w:r w:rsidRPr="0074177E">
        <w:rPr>
          <w:b/>
        </w:rPr>
        <w:t>Peter Knight</w:t>
      </w:r>
      <w:r>
        <w:t xml:space="preserve"> – Court: states that Capt. Christopher Wormeley dec’d owed him 825 lb tobo. Capt Ralph Wormeley the exor ordered to pay. Also that Knight pay 42 shillings Sterling he owes the est of Christo: Wormeley. (Fleet, III, p. 51)</w:t>
      </w:r>
    </w:p>
    <w:p w:rsidR="00B2413A" w:rsidRDefault="00B2413A" w:rsidP="001470B7">
      <w:pPr>
        <w:pStyle w:val="NormalWeb"/>
        <w:spacing w:before="240" w:beforeAutospacing="0" w:after="240" w:afterAutospacing="0"/>
        <w:ind w:left="0" w:right="0"/>
      </w:pPr>
      <w:r>
        <w:rPr>
          <w:noProof/>
        </w:rPr>
        <w:lastRenderedPageBreak/>
        <w:drawing>
          <wp:inline distT="0" distB="0" distL="0" distR="0" wp14:anchorId="47FCD17D" wp14:editId="48FD7476">
            <wp:extent cx="4739640" cy="1706880"/>
            <wp:effectExtent l="0" t="0" r="381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739640" cy="1706880"/>
                    </a:xfrm>
                    <a:prstGeom prst="rect">
                      <a:avLst/>
                    </a:prstGeom>
                  </pic:spPr>
                </pic:pic>
              </a:graphicData>
            </a:graphic>
          </wp:inline>
        </w:drawing>
      </w:r>
    </w:p>
    <w:p w:rsidR="00B2413A" w:rsidRDefault="00B2413A" w:rsidP="001470B7">
      <w:pPr>
        <w:pStyle w:val="NormalWeb"/>
        <w:spacing w:before="240" w:beforeAutospacing="0" w:after="240" w:afterAutospacing="0"/>
        <w:ind w:left="0" w:right="0"/>
      </w:pPr>
      <w:r>
        <w:rPr>
          <w:noProof/>
        </w:rPr>
        <w:drawing>
          <wp:inline distT="0" distB="0" distL="0" distR="0" wp14:anchorId="5B18990D" wp14:editId="59B47378">
            <wp:extent cx="4754880" cy="815340"/>
            <wp:effectExtent l="0" t="0" r="762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754880" cy="815340"/>
                    </a:xfrm>
                    <a:prstGeom prst="rect">
                      <a:avLst/>
                    </a:prstGeom>
                  </pic:spPr>
                </pic:pic>
              </a:graphicData>
            </a:graphic>
          </wp:inline>
        </w:drawing>
      </w:r>
    </w:p>
    <w:p w:rsidR="00B2413A" w:rsidRDefault="00B2413A" w:rsidP="001470B7">
      <w:pPr>
        <w:pStyle w:val="NormalWeb"/>
        <w:spacing w:before="240" w:beforeAutospacing="0" w:after="240" w:afterAutospacing="0"/>
        <w:ind w:left="0" w:right="0"/>
      </w:pPr>
      <w:r>
        <w:t>(Images from “Notes from the Records of York County)</w:t>
      </w:r>
    </w:p>
    <w:p w:rsidR="00715706" w:rsidRDefault="00715706" w:rsidP="001470B7">
      <w:pPr>
        <w:pStyle w:val="NormalWeb"/>
        <w:spacing w:before="240" w:beforeAutospacing="0" w:after="240" w:afterAutospacing="0"/>
        <w:ind w:left="0" w:right="0"/>
      </w:pPr>
      <w:r>
        <w:rPr>
          <w:b/>
        </w:rPr>
        <w:t xml:space="preserve">1646 - Aug </w:t>
      </w:r>
      <w:r>
        <w:t xml:space="preserve">– </w:t>
      </w:r>
      <w:r w:rsidRPr="004A6C27">
        <w:rPr>
          <w:b/>
          <w:u w:val="single"/>
        </w:rPr>
        <w:t>M</w:t>
      </w:r>
      <w:r>
        <w:rPr>
          <w:b/>
          <w:u w:val="single"/>
        </w:rPr>
        <w:t>D Colony</w:t>
      </w:r>
      <w:r w:rsidRPr="007150D3">
        <w:rPr>
          <w:b/>
        </w:rPr>
        <w:t xml:space="preserve"> – </w:t>
      </w:r>
      <w:r w:rsidR="007150D3" w:rsidRPr="007150D3">
        <w:rPr>
          <w:b/>
        </w:rPr>
        <w:t xml:space="preserve">Info - </w:t>
      </w:r>
      <w:r>
        <w:t>Gov. Leonard Calvert returned to Maryland and regained control over</w:t>
      </w:r>
      <w:r w:rsidRPr="00EA673F">
        <w:t xml:space="preserve"> both St. Mary's and Kent Island with support from Governor Berkeley of Virginia</w:t>
      </w:r>
      <w:r>
        <w:t>.</w:t>
      </w:r>
    </w:p>
    <w:p w:rsidR="007150D3" w:rsidRDefault="001470B7" w:rsidP="001470B7">
      <w:pPr>
        <w:pStyle w:val="NormalWeb"/>
        <w:spacing w:before="240" w:beforeAutospacing="0" w:after="240" w:afterAutospacing="0"/>
        <w:ind w:left="0" w:right="0"/>
      </w:pPr>
      <w:r w:rsidRPr="0074177E">
        <w:rPr>
          <w:b/>
        </w:rPr>
        <w:t xml:space="preserve">1646 – Aug – </w:t>
      </w:r>
      <w:r w:rsidRPr="0074177E">
        <w:rPr>
          <w:b/>
          <w:u w:val="single"/>
        </w:rPr>
        <w:t>MD Kent Island</w:t>
      </w:r>
      <w:r w:rsidRPr="0074177E">
        <w:rPr>
          <w:b/>
        </w:rPr>
        <w:t xml:space="preserve"> – Admin - Peter Knight </w:t>
      </w:r>
      <w:r>
        <w:t xml:space="preserve">- From the 1648 Margaret Brent Lawsuit against Peter Knight: </w:t>
      </w:r>
    </w:p>
    <w:p w:rsidR="001470B7" w:rsidRDefault="001470B7" w:rsidP="001470B7">
      <w:pPr>
        <w:pStyle w:val="NormalWeb"/>
        <w:spacing w:before="240" w:beforeAutospacing="0" w:after="240" w:afterAutospacing="0"/>
        <w:ind w:left="0" w:right="0"/>
      </w:pPr>
      <w:r w:rsidRPr="007150D3">
        <w:rPr>
          <w:b/>
        </w:rPr>
        <w:t>Declaration of Margaret Brent</w:t>
      </w:r>
      <w:r>
        <w:t xml:space="preserve">: Hee the sd </w:t>
      </w:r>
      <w:r w:rsidRPr="0074177E">
        <w:rPr>
          <w:b/>
        </w:rPr>
        <w:t>Peter Knight</w:t>
      </w:r>
      <w:r>
        <w:t xml:space="preserve"> </w:t>
      </w:r>
      <w:r w:rsidRPr="0074177E">
        <w:rPr>
          <w:b/>
        </w:rPr>
        <w:t>sometime in the yeare 1646</w:t>
      </w:r>
      <w:r>
        <w:t xml:space="preserve">, unlawfully entred into the sd Kent Mill, &amp; all the profitts thereof, from tht time, unto the time tht the Gov Mr Leonard Calvert tooke the Ile of Kent, converted to his owne use the sd profitts, being dew to her the sd Margarett Brent, &amp; amounting to the value, as the sd Mill hath beene heretofore sett to 3000 lb Tob. wth cask. Likewise tht some time in the sd yeare the sd </w:t>
      </w:r>
      <w:r w:rsidRPr="0074177E">
        <w:rPr>
          <w:b/>
        </w:rPr>
        <w:t>Peter Knight</w:t>
      </w:r>
      <w:r>
        <w:t xml:space="preserve">, </w:t>
      </w:r>
      <w:r w:rsidRPr="007150D3">
        <w:rPr>
          <w:b/>
        </w:rPr>
        <w:t>bearing himselfe as the Capt of a rebellious crew</w:t>
      </w:r>
      <w:r>
        <w:t xml:space="preserve">, to defend the sd Ile agst the Govt made his garryson of her howse of Kent ffort. And during the sd time, converted all the profitts of the sd land to his owne use, or theirs by himselfe &amp; then killed divers of her cattle wth gun shott &amp; otherwise &amp; made the rest wild, to the dammage of her the sd Margarett Brent above, fyred divers howses to Kent ffort belonging to the dammage of 6000 lb Tob. Likewise a wain (wayne) &amp; wheeles to the valew of 600 lb Tob.  used, tooke away &amp; dispersed her plowteem to the value of 1000 lb Tob. &amp; being after forced to fly by the Govt By himselfe or his agents tooke away all the iron worke of the sd Kent Mill,  3000 lb tob could be taken away wthout fyring her, thereby decaying the Mill, to the value of 10000 lb Tob. &amp; att the same time departing from the sd Kent ffort howse, ruined the howse in taking hinges &amp; locks from the doores &amp; in taking away doores &amp; defacing the sd howse to the valew of 2000 lb Tob. &amp; cask. ffor all wch severall dammages &amp; losses susteyned by the sd </w:t>
      </w:r>
      <w:r w:rsidRPr="0074177E">
        <w:rPr>
          <w:b/>
        </w:rPr>
        <w:t>Peter Knight</w:t>
      </w:r>
      <w:r>
        <w:t>, shee the sd Margarett Brent bringeth her suite.</w:t>
      </w:r>
    </w:p>
    <w:p w:rsidR="001470B7" w:rsidRDefault="001470B7" w:rsidP="001470B7">
      <w:pPr>
        <w:pStyle w:val="NormalWeb"/>
        <w:spacing w:before="240" w:beforeAutospacing="0" w:after="240" w:afterAutospacing="0"/>
        <w:ind w:left="0" w:right="0"/>
      </w:pPr>
      <w:r w:rsidRPr="007150D3">
        <w:rPr>
          <w:b/>
        </w:rPr>
        <w:t>The Dep</w:t>
      </w:r>
      <w:r w:rsidR="007150D3" w:rsidRPr="007150D3">
        <w:rPr>
          <w:b/>
        </w:rPr>
        <w:t>osition</w:t>
      </w:r>
      <w:r w:rsidRPr="007150D3">
        <w:rPr>
          <w:b/>
        </w:rPr>
        <w:t xml:space="preserve"> of Richard Cotsford</w:t>
      </w:r>
      <w:r>
        <w:t xml:space="preserve"> taken 28th Septembr 1648.  This Dept sayth That sometime about July or </w:t>
      </w:r>
      <w:r w:rsidRPr="0074177E">
        <w:rPr>
          <w:b/>
        </w:rPr>
        <w:t>August Ano 1646</w:t>
      </w:r>
      <w:r>
        <w:t xml:space="preserve">. this Dept then residing uppon the Ile of Kent. </w:t>
      </w:r>
      <w:r w:rsidRPr="0074177E">
        <w:rPr>
          <w:b/>
        </w:rPr>
        <w:t>Mr Peter  Knight</w:t>
      </w:r>
      <w:r>
        <w:t xml:space="preserve"> entred uppon Kent Mill &amp; tooke the profitts thereof,  from that time, untill his the sd </w:t>
      </w:r>
      <w:r w:rsidRPr="0074177E">
        <w:rPr>
          <w:b/>
        </w:rPr>
        <w:t>Knights</w:t>
      </w:r>
      <w:r>
        <w:t xml:space="preserve"> departure from the sd  Ile when the Govr Mr </w:t>
      </w:r>
      <w:r>
        <w:lastRenderedPageBreak/>
        <w:t xml:space="preserve">Calvert tooke the same. Also that the  sd </w:t>
      </w:r>
      <w:r w:rsidRPr="0074177E">
        <w:rPr>
          <w:b/>
        </w:rPr>
        <w:t>Peter Knight</w:t>
      </w:r>
      <w:r>
        <w:t xml:space="preserve"> </w:t>
      </w:r>
      <w:r w:rsidRPr="007150D3">
        <w:rPr>
          <w:b/>
        </w:rPr>
        <w:t xml:space="preserve">assumed uppon himselfe to bee </w:t>
      </w:r>
      <w:r w:rsidRPr="0074177E">
        <w:rPr>
          <w:b/>
        </w:rPr>
        <w:t>Captaine of  the Rebells</w:t>
      </w:r>
      <w:r>
        <w:t xml:space="preserve"> in the sd Ile, to defend it agst the sd Govr And  to tht effect kept a Garryson att Kent howse. During wch time of garryson, they the sd Rebells fyred a Tob. howse &amp; one  other howse, a hog stey att Kent howse. And Mr Knight  caused to bee killd a Red Cow. Likewise immediately after  the flight of the sd </w:t>
      </w:r>
      <w:r w:rsidRPr="0074177E">
        <w:rPr>
          <w:b/>
        </w:rPr>
        <w:t>Peter Knight</w:t>
      </w:r>
      <w:r>
        <w:t xml:space="preserve"> &amp; his Crew, from Kent  howse, hee the sd Dept fownd att Kent howse, hid in a ditch Great cattle feate - Seaven oxe feate -  whereby the Sd Dept hec thinks assumes himselfe tht the sd </w:t>
      </w:r>
      <w:r w:rsidRPr="0074177E">
        <w:rPr>
          <w:b/>
        </w:rPr>
        <w:t>Knight</w:t>
      </w:r>
      <w:r>
        <w:t xml:space="preserve"> or his Souldiers killd 2 Oxen. allthough hee knowes not wch of them  killed them; because the feete were of cattle lately killed.  Likewise this Dept sayth tht hee heard Mr Browne of Kent say, tht Knight &amp; his Gange, had killed a calfe in his plantacon:  &amp; tht alimost dayly they were gunning of it, after cattle. Likewise tht when the Sd </w:t>
      </w:r>
      <w:r w:rsidRPr="0074177E">
        <w:rPr>
          <w:b/>
        </w:rPr>
        <w:t>Knight</w:t>
      </w:r>
      <w:r>
        <w:t xml:space="preserve"> first entred on Kent Mill, shee was in good repayre. but tht immediately after his departure from  Kent howse, hee this Dept being sent thither by the Govr to looke after cattle. Saw tht there were all her iron works gone, wch could bee taken away, wthout pulling downe the frame.  Whereby hee did verily beleive, (allthoughe hee saw them not to doe it) tht the </w:t>
      </w:r>
      <w:r w:rsidRPr="0074177E">
        <w:rPr>
          <w:b/>
        </w:rPr>
        <w:t>Knight</w:t>
      </w:r>
      <w:r>
        <w:t>, or his poep</w:t>
      </w:r>
      <w:r w:rsidR="00584519">
        <w:t>l</w:t>
      </w:r>
      <w:r>
        <w:t xml:space="preserve">e had taken away all  the sd iron worke. wch hee beleives tht rather allso; Because during tht the Mill was whole this Dept </w:t>
      </w:r>
      <w:r w:rsidRPr="00584519">
        <w:rPr>
          <w:b/>
        </w:rPr>
        <w:t>heard the sd Knight say</w:t>
      </w:r>
      <w:r>
        <w:t xml:space="preserve">.  If hee had the Irons of the sd Mill for (amount of money) steareling.  &amp; more the Dept remembers not of tht speach. But shortly  after the sd irons were taken away. Likewise that wth some of </w:t>
      </w:r>
      <w:r w:rsidRPr="0074177E">
        <w:t xml:space="preserve">Mr Brents or Mrs Brents chaines &amp; yokes (as one Pett told  this Dept) </w:t>
      </w:r>
      <w:r w:rsidRPr="0074177E">
        <w:rPr>
          <w:b/>
        </w:rPr>
        <w:t>Knight</w:t>
      </w:r>
      <w:r w:rsidRPr="0074177E">
        <w:t xml:space="preserve"> caused a peice of Ordnance to be drawne in the Iland after Tompson's relinquismt of the Iland to </w:t>
      </w:r>
      <w:r w:rsidRPr="0074177E">
        <w:rPr>
          <w:b/>
        </w:rPr>
        <w:t>Knight</w:t>
      </w:r>
      <w:r w:rsidRPr="0074177E">
        <w:t xml:space="preserve">.  Likewise tht the waine &amp; wheeles belonging to Mr Brent or Mrs Brent were burn'd wth the foresd Tob. howse. And tht att the  same time, that howse was burn'd, they had putt fyre to the Barne: whereby the wall-plate was burn'd in two. And likewise tht he this dept comming to Kent howse as aforesd immediately after the sd </w:t>
      </w:r>
      <w:r w:rsidRPr="0074177E">
        <w:rPr>
          <w:b/>
        </w:rPr>
        <w:t>Knights</w:t>
      </w:r>
      <w:r w:rsidRPr="0074177E">
        <w:t xml:space="preserve"> departure, fownd the howse, wth noe dore but one left on the hinges: all the locks taken away &amp; the sd howse very much defaced. ffurther this Dept sayth  not.   Signed  Richard Cotsford,  Jurat. Coram</w:t>
      </w:r>
      <w:r w:rsidR="00584519">
        <w:t>,</w:t>
      </w:r>
      <w:r w:rsidRPr="0074177E">
        <w:t xml:space="preserve"> Giles Brent. </w:t>
      </w:r>
      <w:r w:rsidRPr="00584519">
        <w:t>(Maryland State Archive, Judicial and Testamentary Business of the Provincial Court, 1637-1650,</w:t>
      </w:r>
      <w:r w:rsidRPr="0074177E">
        <w:rPr>
          <w:b/>
        </w:rPr>
        <w:t xml:space="preserve"> </w:t>
      </w:r>
      <w:r>
        <w:t>Vol 4 p. 455)</w:t>
      </w:r>
    </w:p>
    <w:p w:rsidR="00715706" w:rsidRDefault="00715706" w:rsidP="00715706">
      <w:r w:rsidRPr="008E7EE1">
        <w:rPr>
          <w:b/>
        </w:rPr>
        <w:t>1646 – Sep 16</w:t>
      </w:r>
      <w:r w:rsidR="00930B36">
        <w:rPr>
          <w:b/>
        </w:rPr>
        <w:t xml:space="preserve"> – </w:t>
      </w:r>
      <w:r w:rsidR="00930B36" w:rsidRPr="00B11B89">
        <w:rPr>
          <w:b/>
          <w:u w:val="single"/>
        </w:rPr>
        <w:t xml:space="preserve">UK </w:t>
      </w:r>
      <w:r w:rsidRPr="008E7EE1">
        <w:rPr>
          <w:b/>
          <w:u w:val="single"/>
        </w:rPr>
        <w:t>London</w:t>
      </w:r>
      <w:r>
        <w:rPr>
          <w:b/>
          <w:u w:val="single"/>
        </w:rPr>
        <w:t xml:space="preserve"> St Catherine Coleman</w:t>
      </w:r>
      <w:r w:rsidRPr="008E7EE1">
        <w:rPr>
          <w:b/>
        </w:rPr>
        <w:t xml:space="preserve"> – Will – George Knight, Gent</w:t>
      </w:r>
      <w:r>
        <w:t xml:space="preserve"> – To my beloved wife, Chrystian, and to my dutiful, loving and </w:t>
      </w:r>
      <w:r w:rsidRPr="00702FDE">
        <w:rPr>
          <w:b/>
        </w:rPr>
        <w:t>only daughter and child, Elizabeth</w:t>
      </w:r>
      <w:r>
        <w:t xml:space="preserve">, all my lands, tenements, leasehold lands, annuities, etc whatsoever, lying in England or dominions, etc; then two pages of descriptions and detailed handling of same. Bequests to the poor of Bristol, to the Wardens of the worshipful company of Mercers in London; much about Bristol, mayor of same, etc., poor widows (setting up a charity, it seems), the poor of the parish of St Catherine Coleman, London;   Would be nice to get this one professionally transcribed as it looks interesting but the image is very bad. ( PROB 11: Will Registers, 1644-1654, Piece 195: Twisse, Quire Numbers 1-52 (1646), </w:t>
      </w:r>
      <w:r w:rsidRPr="00EA6581">
        <w:t>Prerogative Court of Canterbury Wills, 1384-1858</w:t>
      </w:r>
      <w:r>
        <w:t>)</w:t>
      </w:r>
    </w:p>
    <w:p w:rsidR="001470B7" w:rsidRDefault="00715706" w:rsidP="001470B7">
      <w:pPr>
        <w:pStyle w:val="NormalWeb"/>
        <w:spacing w:before="240" w:beforeAutospacing="0" w:after="240" w:afterAutospacing="0"/>
        <w:ind w:left="0" w:right="0"/>
      </w:pPr>
      <w:r>
        <w:rPr>
          <w:b/>
        </w:rPr>
        <w:t xml:space="preserve">1646 - Sep 18 – </w:t>
      </w:r>
      <w:r w:rsidRPr="003D6114">
        <w:rPr>
          <w:b/>
          <w:u w:val="single"/>
        </w:rPr>
        <w:t>VA</w:t>
      </w:r>
      <w:r>
        <w:rPr>
          <w:b/>
          <w:u w:val="single"/>
        </w:rPr>
        <w:t xml:space="preserve"> Lower </w:t>
      </w:r>
      <w:r w:rsidRPr="004A6C27">
        <w:rPr>
          <w:b/>
          <w:u w:val="single"/>
        </w:rPr>
        <w:t>New Norfolk</w:t>
      </w:r>
      <w:r>
        <w:rPr>
          <w:b/>
        </w:rPr>
        <w:t xml:space="preserve"> </w:t>
      </w:r>
      <w:r w:rsidR="00EF7CF2">
        <w:rPr>
          <w:b/>
        </w:rPr>
        <w:t>– Admin</w:t>
      </w:r>
      <w:r w:rsidR="00EF7CF2" w:rsidRPr="00584519">
        <w:rPr>
          <w:b/>
        </w:rPr>
        <w:t xml:space="preserve"> - </w:t>
      </w:r>
      <w:r w:rsidRPr="00584519">
        <w:rPr>
          <w:b/>
        </w:rPr>
        <w:t>Edward Hall</w:t>
      </w:r>
      <w:r w:rsidR="00EF7CF2">
        <w:t xml:space="preserve"> - Land</w:t>
      </w:r>
      <w:r>
        <w:rPr>
          <w:b/>
        </w:rPr>
        <w:t xml:space="preserve"> </w:t>
      </w:r>
      <w:r w:rsidRPr="00007099">
        <w:t xml:space="preserve">Patent </w:t>
      </w:r>
      <w:r w:rsidRPr="00ED2E1B">
        <w:t>400 ac</w:t>
      </w:r>
      <w:r>
        <w:t xml:space="preserve">s. Low. </w:t>
      </w:r>
      <w:r w:rsidRPr="004A6C27">
        <w:t>New Norf. Co</w:t>
      </w:r>
      <w:r>
        <w:t xml:space="preserve">., …Bennets Cr. … Trans of 8 pers: incl. </w:t>
      </w:r>
      <w:r w:rsidRPr="00792B2D">
        <w:rPr>
          <w:b/>
        </w:rPr>
        <w:t>John Clarke</w:t>
      </w:r>
      <w:r>
        <w:t xml:space="preserve"> and </w:t>
      </w:r>
      <w:r w:rsidRPr="009C3335">
        <w:rPr>
          <w:b/>
        </w:rPr>
        <w:t>Richard Knight</w:t>
      </w:r>
      <w:r>
        <w:t>. (Nugent I, p. 169)</w:t>
      </w:r>
    </w:p>
    <w:p w:rsidR="001470B7" w:rsidRDefault="001470B7" w:rsidP="001470B7">
      <w:pPr>
        <w:pStyle w:val="NormalWeb"/>
        <w:spacing w:before="240" w:beforeAutospacing="0" w:after="240" w:afterAutospacing="0"/>
        <w:ind w:left="0" w:right="0"/>
      </w:pPr>
      <w:r>
        <w:rPr>
          <w:b/>
        </w:rPr>
        <w:t xml:space="preserve">1646 </w:t>
      </w:r>
      <w:r w:rsidR="00584519">
        <w:rPr>
          <w:b/>
        </w:rPr>
        <w:t xml:space="preserve">- </w:t>
      </w:r>
      <w:r>
        <w:rPr>
          <w:b/>
        </w:rPr>
        <w:t xml:space="preserve">Sep 22 </w:t>
      </w:r>
      <w:r>
        <w:t xml:space="preserve">– </w:t>
      </w:r>
      <w:r>
        <w:rPr>
          <w:b/>
          <w:u w:val="single"/>
        </w:rPr>
        <w:t>VA</w:t>
      </w:r>
      <w:r w:rsidR="00584519">
        <w:rPr>
          <w:b/>
          <w:u w:val="single"/>
        </w:rPr>
        <w:t xml:space="preserve"> </w:t>
      </w:r>
      <w:r w:rsidR="00584519" w:rsidRPr="00202A49">
        <w:rPr>
          <w:b/>
          <w:u w:val="single"/>
        </w:rPr>
        <w:t>Isle of Wight</w:t>
      </w:r>
      <w:r w:rsidRPr="00584519">
        <w:rPr>
          <w:b/>
        </w:rPr>
        <w:t xml:space="preserve"> </w:t>
      </w:r>
      <w:r w:rsidR="00584519" w:rsidRPr="00584519">
        <w:rPr>
          <w:b/>
        </w:rPr>
        <w:t>–</w:t>
      </w:r>
      <w:r w:rsidRPr="00584519">
        <w:rPr>
          <w:b/>
        </w:rPr>
        <w:t xml:space="preserve"> </w:t>
      </w:r>
      <w:r w:rsidR="00584519" w:rsidRPr="00584519">
        <w:rPr>
          <w:b/>
        </w:rPr>
        <w:t>Admin – John Upton</w:t>
      </w:r>
      <w:r w:rsidR="00584519">
        <w:t xml:space="preserve"> - </w:t>
      </w:r>
      <w:r>
        <w:t xml:space="preserve">Sales contract between Captain John Upton and John Oliver, Planter; the land “was lately in the possession </w:t>
      </w:r>
      <w:r>
        <w:lastRenderedPageBreak/>
        <w:t xml:space="preserve">and Occupation of John Smith”, witnessed by </w:t>
      </w:r>
      <w:r w:rsidRPr="00BE7A03">
        <w:rPr>
          <w:b/>
        </w:rPr>
        <w:t>Peter Knight</w:t>
      </w:r>
      <w:r>
        <w:t>. (Brayton Vol. 5) One day earlier: Sales contract between Upton and Thomas Greenwood, also witnessed by Peter Knight. (Nugent I, p. 9)</w:t>
      </w:r>
    </w:p>
    <w:p w:rsidR="00D215C0" w:rsidRDefault="00D215C0" w:rsidP="001470B7">
      <w:pPr>
        <w:pStyle w:val="NormalWeb"/>
        <w:spacing w:before="240" w:beforeAutospacing="0" w:after="240" w:afterAutospacing="0"/>
        <w:ind w:left="0" w:right="0"/>
      </w:pPr>
      <w:r w:rsidRPr="001C0CD5">
        <w:rPr>
          <w:b/>
        </w:rPr>
        <w:t>1646 – Nov 4</w:t>
      </w:r>
      <w:r w:rsidR="00930B36">
        <w:rPr>
          <w:b/>
        </w:rPr>
        <w:t xml:space="preserve"> – </w:t>
      </w:r>
      <w:r w:rsidR="00930B36" w:rsidRPr="00B11B89">
        <w:rPr>
          <w:b/>
          <w:u w:val="single"/>
        </w:rPr>
        <w:t xml:space="preserve">UK </w:t>
      </w:r>
      <w:r w:rsidRPr="001C0CD5">
        <w:rPr>
          <w:b/>
          <w:u w:val="single"/>
        </w:rPr>
        <w:t>Hampshire Kingsclere</w:t>
      </w:r>
      <w:r w:rsidRPr="001C0CD5">
        <w:rPr>
          <w:b/>
        </w:rPr>
        <w:t xml:space="preserve"> – Will – Walter Knight</w:t>
      </w:r>
      <w:r>
        <w:rPr>
          <w:b/>
        </w:rPr>
        <w:t>, Yeoman</w:t>
      </w:r>
      <w:r>
        <w:t xml:space="preserve"> – Son Walter Knight; grandchildren Naomi Knight, Letitia Knight, Ruth Knight; daughter Joan and her three children, John, Richard, and William; daughter Ann; son William Knight; to godchildren; wife Joan and son William exectors.  James Yates to be overseer. Witness: Peter Knight. (Prerogative Court of Canterbury Wills, 1384-1858, PROB 11: Will Registers, 1644-1654. Piece 198: Twisse, Quire Numbers 149-195 (1646)) (All bequests are small amounts of money and no land involved.)</w:t>
      </w:r>
    </w:p>
    <w:p w:rsidR="001470B7" w:rsidRDefault="00D215C0" w:rsidP="001470B7">
      <w:pPr>
        <w:pStyle w:val="NormalWeb"/>
        <w:spacing w:before="240" w:beforeAutospacing="0" w:after="240" w:afterAutospacing="0"/>
        <w:ind w:left="0" w:right="0"/>
      </w:pPr>
      <w:r w:rsidRPr="009F4D4C">
        <w:rPr>
          <w:b/>
        </w:rPr>
        <w:t xml:space="preserve">1646 </w:t>
      </w:r>
      <w:r>
        <w:rPr>
          <w:b/>
        </w:rPr>
        <w:t xml:space="preserve">- </w:t>
      </w:r>
      <w:r w:rsidRPr="009F4D4C">
        <w:rPr>
          <w:b/>
        </w:rPr>
        <w:t xml:space="preserve">Nov 5 </w:t>
      </w:r>
      <w:r>
        <w:t xml:space="preserve">– </w:t>
      </w:r>
      <w:r w:rsidRPr="009F4D4C">
        <w:rPr>
          <w:b/>
          <w:u w:val="single"/>
        </w:rPr>
        <w:t>VA</w:t>
      </w:r>
      <w:r>
        <w:rPr>
          <w:b/>
          <w:u w:val="single"/>
        </w:rPr>
        <w:t xml:space="preserve"> York</w:t>
      </w:r>
      <w:r w:rsidRPr="00584519">
        <w:rPr>
          <w:b/>
        </w:rPr>
        <w:t xml:space="preserve"> – </w:t>
      </w:r>
      <w:r w:rsidR="00584519" w:rsidRPr="00584519">
        <w:rPr>
          <w:b/>
        </w:rPr>
        <w:t xml:space="preserve">Admin – John Salter - </w:t>
      </w:r>
      <w:r>
        <w:t xml:space="preserve">Court session: The following judgments were confessed before Capt. Nicholas Martiau and Mr. Rowland Burnham: viz Thomas Poole and James Harris to Capt. Richard Townshend 1411 lb tobo.  Thomas Poole and </w:t>
      </w:r>
      <w:r w:rsidRPr="00007099">
        <w:rPr>
          <w:b/>
        </w:rPr>
        <w:t>John Salter</w:t>
      </w:r>
      <w:r>
        <w:t xml:space="preserve"> to Capt. Richard Townshend 665 lb tobo. (Fleet III, pp. 67-68)</w:t>
      </w:r>
    </w:p>
    <w:p w:rsidR="00D215C0" w:rsidRDefault="00D215C0" w:rsidP="00D215C0">
      <w:r w:rsidRPr="00497D78">
        <w:rPr>
          <w:b/>
        </w:rPr>
        <w:t>1646 – Nov 9</w:t>
      </w:r>
      <w:r w:rsidR="00930B36">
        <w:rPr>
          <w:b/>
        </w:rPr>
        <w:t xml:space="preserve"> – </w:t>
      </w:r>
      <w:r w:rsidR="00930B36" w:rsidRPr="00B11B89">
        <w:rPr>
          <w:b/>
          <w:u w:val="single"/>
        </w:rPr>
        <w:t xml:space="preserve">UK </w:t>
      </w:r>
      <w:r w:rsidRPr="00497D78">
        <w:rPr>
          <w:b/>
          <w:u w:val="single"/>
        </w:rPr>
        <w:t>Norfolk</w:t>
      </w:r>
      <w:r w:rsidRPr="00497D78">
        <w:rPr>
          <w:b/>
        </w:rPr>
        <w:t xml:space="preserve"> – Will – George Knight</w:t>
      </w:r>
      <w:r>
        <w:t xml:space="preserve"> – The image of this will is so bad I can make out almost nothing; it actually appears to be a double exposure or very bad ink bleedthrough; it looks like there is a </w:t>
      </w:r>
      <w:r w:rsidRPr="00702FDE">
        <w:rPr>
          <w:b/>
        </w:rPr>
        <w:t>Robert Knight</w:t>
      </w:r>
      <w:r>
        <w:t xml:space="preserve"> mentioned, and right at the end, where it is a little clearer, it says “my </w:t>
      </w:r>
      <w:r w:rsidRPr="00702FDE">
        <w:rPr>
          <w:b/>
        </w:rPr>
        <w:t>children, John Knight, William Knight, Joan Knight;</w:t>
      </w:r>
      <w:r>
        <w:t xml:space="preserve"> mother Parnell, my brother-in –law ___ Walters, Gent, and that’s about all I can get out of it. (Prerogative Court of Canterbury Wills, 1384-1858, PROB 11: Will Registers, 1644-1654, Piece 198: Twisse, Quire Numbers 149-195 (1646))  </w:t>
      </w:r>
    </w:p>
    <w:p w:rsidR="00D215C0" w:rsidRDefault="00D215C0" w:rsidP="00D215C0">
      <w:r w:rsidRPr="001259C6">
        <w:rPr>
          <w:b/>
        </w:rPr>
        <w:t>1646 – Nov 30</w:t>
      </w:r>
      <w:r w:rsidR="00930B36">
        <w:rPr>
          <w:b/>
        </w:rPr>
        <w:t xml:space="preserve"> – </w:t>
      </w:r>
      <w:r w:rsidR="00930B36" w:rsidRPr="00B11B89">
        <w:rPr>
          <w:b/>
          <w:u w:val="single"/>
        </w:rPr>
        <w:t xml:space="preserve">UK </w:t>
      </w:r>
      <w:r>
        <w:rPr>
          <w:b/>
          <w:u w:val="single"/>
        </w:rPr>
        <w:t>Oxford</w:t>
      </w:r>
      <w:r w:rsidRPr="001259C6">
        <w:rPr>
          <w:b/>
          <w:u w:val="single"/>
        </w:rPr>
        <w:t>shire Faringdon</w:t>
      </w:r>
      <w:r w:rsidRPr="001259C6">
        <w:rPr>
          <w:b/>
        </w:rPr>
        <w:t xml:space="preserve"> – Will – Edward Knight</w:t>
      </w:r>
      <w:r>
        <w:rPr>
          <w:b/>
        </w:rPr>
        <w:t>, Yeoman</w:t>
      </w:r>
      <w:r>
        <w:t xml:space="preserve"> – To the Cathedral of Winchester, 12 pence; to the parish church of Farringdon, 10 shillings; to the poor of the parish, 5 pounds annually to be managed by the churchwardens; to eldest son, John Knight, house and tenements called Stonehouse in Farringdon, and long description of a lot of lands and tenements, etc; in default of an heir from son John Knight, estate goes to son Edward Knight and his heirs; to son Edward, list of lands and tenements that go to him other than the default of the legacy to his brother;  to son Richard Knight, long list/description of lands and tenements that go to him and his heirs, etc; to son John Knight, the manor of Faringdon Hoxham and all the lands and tenements and appurtenances belonging to it; in default of heirs, to go to Edward Knight and his heirs; authority given to son John Knight and friend John Chason, to sell a manor in Shropshire at Brox__, and all the lands and tenements attached to it;  the money to be used for ____ and to make portion for Peter Knight my son and Margaret, Winifred, and Jane my daughters, equally to be divided amongst them; to wife Joan, items that “are in my lodging chamber in Stoudhouse”; brother William Knight and “every one of my children shall have a part or share of all the rest of my goods and chattels and money that shall or may be available after my decease”; John Knight and Edward Knight to be executors; John Chason and my nephew Knight, son of my brother William Knight, to be overseers. (Prerogative Court of Canterbury Wills, 1384-1858, PROB 11: Will Registers, 1644-1654, Piece 198: Twisse, Quire Numbers 149-195 (1646))</w:t>
      </w:r>
    </w:p>
    <w:p w:rsidR="00D215C0" w:rsidRDefault="00D215C0" w:rsidP="00D215C0">
      <w:r>
        <w:t>Interestingly, the various histories of Faringdon House online do not mention any Knights in connection with it. Were there two Faringdon Houses?</w:t>
      </w:r>
    </w:p>
    <w:p w:rsidR="00D215C0" w:rsidRDefault="00D215C0" w:rsidP="00D215C0">
      <w:r>
        <w:rPr>
          <w:noProof/>
        </w:rPr>
        <w:lastRenderedPageBreak/>
        <w:drawing>
          <wp:inline distT="0" distB="0" distL="0" distR="0" wp14:anchorId="543DAC80" wp14:editId="5D0F9379">
            <wp:extent cx="3810000" cy="16992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810000" cy="1699260"/>
                    </a:xfrm>
                    <a:prstGeom prst="rect">
                      <a:avLst/>
                    </a:prstGeom>
                  </pic:spPr>
                </pic:pic>
              </a:graphicData>
            </a:graphic>
          </wp:inline>
        </w:drawing>
      </w:r>
    </w:p>
    <w:p w:rsidR="00B11B89" w:rsidRDefault="001470B7" w:rsidP="001470B7">
      <w:pPr>
        <w:pStyle w:val="NormalWeb"/>
        <w:spacing w:before="240" w:beforeAutospacing="0" w:after="240" w:afterAutospacing="0"/>
        <w:ind w:left="0" w:right="0"/>
      </w:pPr>
      <w:r w:rsidRPr="003811C6">
        <w:rPr>
          <w:b/>
        </w:rPr>
        <w:t xml:space="preserve">1646 – Dec – </w:t>
      </w:r>
      <w:r w:rsidRPr="003811C6">
        <w:rPr>
          <w:b/>
          <w:u w:val="single"/>
        </w:rPr>
        <w:t>MD Kent Island</w:t>
      </w:r>
      <w:r w:rsidRPr="003811C6">
        <w:rPr>
          <w:b/>
        </w:rPr>
        <w:t xml:space="preserve"> – Admin – Peter Knight</w:t>
      </w:r>
      <w:r>
        <w:t xml:space="preserve"> -  From the 1648 Margaret Brent Lawsuit against Peter Knight: </w:t>
      </w:r>
    </w:p>
    <w:p w:rsidR="001470B7" w:rsidRDefault="001470B7" w:rsidP="001470B7">
      <w:pPr>
        <w:pStyle w:val="NormalWeb"/>
        <w:spacing w:before="240" w:beforeAutospacing="0" w:after="240" w:afterAutospacing="0"/>
        <w:ind w:left="0" w:right="0"/>
      </w:pPr>
      <w:r w:rsidRPr="00584519">
        <w:rPr>
          <w:b/>
        </w:rPr>
        <w:t>The Deposition of Tho: Bradnox</w:t>
      </w:r>
      <w:r>
        <w:t xml:space="preserve"> aged 40 yeares &amp; upwards taken before the Governor &amp; Councell as afore.  This Dept sayth tht sometime </w:t>
      </w:r>
      <w:r w:rsidRPr="0022082E">
        <w:rPr>
          <w:b/>
        </w:rPr>
        <w:t>in the yeare 1646</w:t>
      </w:r>
      <w:r>
        <w:t xml:space="preserve">, about or </w:t>
      </w:r>
      <w:r w:rsidRPr="0022082E">
        <w:rPr>
          <w:b/>
        </w:rPr>
        <w:t>not long after Christmas</w:t>
      </w:r>
      <w:r>
        <w:t xml:space="preserve">, att Mr. Brents howse uppon the Ile of Kent, whereof </w:t>
      </w:r>
      <w:r w:rsidRPr="00584519">
        <w:rPr>
          <w:b/>
        </w:rPr>
        <w:t>Capt William Claiborne</w:t>
      </w:r>
      <w:r>
        <w:t xml:space="preserve"> (Cleyborne) had then possesd himselfe, &amp; his Cozen Tompson. That one Christopher Willin a Man then belonging to Capt Claiborne, told this Dept tht Capt Claiborne had Commisn from Sr Willm Berkeley, to take the Ile of Kent, &amp; such estate, as had formerly belonged to Capt  Claiborne therein, into the Sd Claiborne’s possesn And further tht the sd Claiborne had Commisn sent him in tht prnt yeare,  (if hee would have accepted of it) to bee Governor of Virginia.  And That Sodenly after Capt Claiborne (then being uppon the Iland) drew the Inhabts of the sd Iland, together </w:t>
      </w:r>
      <w:r w:rsidRPr="00584519">
        <w:rPr>
          <w:b/>
        </w:rPr>
        <w:t>wth about 20 persons, whom hee had brought out of Virginia wth him</w:t>
      </w:r>
      <w:r>
        <w:t>, into armes &amp;</w:t>
      </w:r>
      <w:r w:rsidRPr="00584519">
        <w:rPr>
          <w:b/>
        </w:rPr>
        <w:t xml:space="preserve"> mustered them by Leift </w:t>
      </w:r>
      <w:r w:rsidR="00584519">
        <w:rPr>
          <w:b/>
        </w:rPr>
        <w:t>South (</w:t>
      </w:r>
      <w:r w:rsidRPr="00584519">
        <w:rPr>
          <w:b/>
        </w:rPr>
        <w:t>Sowth</w:t>
      </w:r>
      <w:r w:rsidR="00584519">
        <w:rPr>
          <w:b/>
        </w:rPr>
        <w:t>)</w:t>
      </w:r>
      <w:r>
        <w:t xml:space="preserve">, &amp; </w:t>
      </w:r>
      <w:r w:rsidRPr="0022082E">
        <w:rPr>
          <w:b/>
        </w:rPr>
        <w:t>Peter Knight</w:t>
      </w:r>
      <w:r>
        <w:t>, in a feild, called Kent feild &amp; then proposed to them, to goe downe in warlike manner to assault, &amp; take the Govr of Mary-Land, &amp; the ffort att St Maries: Telling them, att the first, tht hee would goe wth them. Whereuppon the sd Company assented to goe wth him, perswaded by him, That hee had lawfull Authority thereunto. But after the embarkemt of some of the provisions for this voyage were putt aboard, some of the Inhabts before they would embarke themselves, desyred to bee made acquainted by him, wth the Authority tht should iustify them in the Sd Act. wch hee denying to shew the sd Inhabts drew off from the designe. After wch againe the sd Capt Claiborne urged the Inhabts to goe uppon the foresd designe, wth his Cozen Tompson, who he sayd should leade them. &amp; tht hee himselfe would carry them downe wth such Pinnaces as were there under his deposition for tht use, wch were three &amp; would land them att Poynt Looke Out &amp; would g</w:t>
      </w:r>
      <w:r w:rsidRPr="00584519">
        <w:rPr>
          <w:b/>
        </w:rPr>
        <w:t>oe o</w:t>
      </w:r>
      <w:r w:rsidR="00584519" w:rsidRPr="00584519">
        <w:rPr>
          <w:b/>
        </w:rPr>
        <w:t>v</w:t>
      </w:r>
      <w:r w:rsidRPr="00584519">
        <w:rPr>
          <w:b/>
        </w:rPr>
        <w:t>er to Chicacoan &amp; send or fetch more helpe</w:t>
      </w:r>
      <w:r>
        <w:t xml:space="preserve"> unto them. Wth the Inhabts againe refusing to doe about a day after the sd Claiborne leaving the Iland embarked for Virginia. &amp; ffurther hee sayth not.   Thomas T Bradnox (</w:t>
      </w:r>
      <w:r w:rsidRPr="00584519">
        <w:t>Maryland State Archive, Judicial and Testamentary Business of the Provincial Court, 1637-1650</w:t>
      </w:r>
      <w:r w:rsidRPr="00743A9C">
        <w:rPr>
          <w:b/>
        </w:rPr>
        <w:t>,</w:t>
      </w:r>
      <w:r>
        <w:t>Vol 4, p. 459)</w:t>
      </w:r>
    </w:p>
    <w:p w:rsidR="00D215C0" w:rsidRDefault="00D215C0" w:rsidP="00D215C0">
      <w:pPr>
        <w:pStyle w:val="NormalWeb"/>
        <w:spacing w:before="240" w:beforeAutospacing="0" w:after="240" w:afterAutospacing="0"/>
        <w:ind w:left="0" w:right="0"/>
      </w:pPr>
      <w:r w:rsidRPr="00D11A3D">
        <w:rPr>
          <w:b/>
        </w:rPr>
        <w:t xml:space="preserve">1646 – </w:t>
      </w:r>
      <w:r w:rsidRPr="00D11A3D">
        <w:rPr>
          <w:b/>
          <w:u w:val="single"/>
        </w:rPr>
        <w:t>VA Northumberland</w:t>
      </w:r>
      <w:r w:rsidRPr="00D11A3D">
        <w:rPr>
          <w:b/>
        </w:rPr>
        <w:t xml:space="preserve"> – B</w:t>
      </w:r>
      <w:r w:rsidR="00584519">
        <w:rPr>
          <w:b/>
        </w:rPr>
        <w:t>ap</w:t>
      </w:r>
      <w:r w:rsidRPr="00D11A3D">
        <w:rPr>
          <w:b/>
        </w:rPr>
        <w:t xml:space="preserve"> - Anne Knight</w:t>
      </w:r>
      <w:r>
        <w:t xml:space="preserve"> – Anne Knight married William Coppedge in 1666 at Wic</w:t>
      </w:r>
      <w:r w:rsidR="00584519">
        <w:t>c</w:t>
      </w:r>
      <w:r>
        <w:t xml:space="preserve">omico Parish Church in Northumberland County.  They were the parents of Charles Coppedge and at least 4 other children.  She died in 1688 and was buried in </w:t>
      </w:r>
      <w:r w:rsidRPr="00D11A3D">
        <w:t>Wicomico Episcopal Church Cemetery</w:t>
      </w:r>
      <w:r w:rsidR="00584519">
        <w:t xml:space="preserve"> </w:t>
      </w:r>
      <w:r>
        <w:t>where her gravestone can be found. Charles Coppedge married a Lucy or Sarah Lunsford about 1735. (Find a Grave: Wicomico Parish Church)</w:t>
      </w:r>
    </w:p>
    <w:p w:rsidR="00D215C0" w:rsidRDefault="00D215C0" w:rsidP="00D215C0">
      <w:r w:rsidRPr="00C50934">
        <w:rPr>
          <w:b/>
        </w:rPr>
        <w:lastRenderedPageBreak/>
        <w:t>1646</w:t>
      </w:r>
      <w:r w:rsidR="00930B36">
        <w:rPr>
          <w:b/>
        </w:rPr>
        <w:t xml:space="preserve"> – </w:t>
      </w:r>
      <w:r w:rsidR="00930B36" w:rsidRPr="00B11B89">
        <w:rPr>
          <w:b/>
          <w:u w:val="single"/>
        </w:rPr>
        <w:t xml:space="preserve">UK </w:t>
      </w:r>
      <w:r w:rsidRPr="00C50934">
        <w:rPr>
          <w:b/>
          <w:u w:val="single"/>
        </w:rPr>
        <w:t>Warwickshire Rowington</w:t>
      </w:r>
      <w:r w:rsidRPr="00C50934">
        <w:rPr>
          <w:b/>
        </w:rPr>
        <w:t xml:space="preserve"> – Admin – William Knight the Younger</w:t>
      </w:r>
      <w:r>
        <w:t xml:space="preserve"> - Deeds of a messuage and virgate or yardland of land at Mowsley End in Rowington; Includes post-nuptial marriage settlement of William Knight the younger of Clements Inn, London, gent and Margaret King, 1646   (William Cooke of Coundon (Warks), husbandman and Alice his wife, daughter and heiress of Robert Goodman, formerly of Coundon; Roger Oldnale of Rowington, yeoman; John Jenettes, gent; William Knight of London, gent; Margaret, daughter of Matthew King of London, goldsmith, deceased) </w:t>
      </w:r>
      <w:r w:rsidRPr="00CA6974">
        <w:t>[For subsequent deeds of this property see MS 1098/41,42,45]</w:t>
      </w:r>
      <w:r>
        <w:t xml:space="preserve"> (</w:t>
      </w:r>
      <w:r w:rsidRPr="00CA6974">
        <w:t xml:space="preserve">Birmingham: Archives, Heritage and Photography Service, </w:t>
      </w:r>
      <w:r>
        <w:t xml:space="preserve">Ref: </w:t>
      </w:r>
      <w:r w:rsidRPr="00CA6974">
        <w:t>MS 1098/53</w:t>
      </w:r>
      <w:r>
        <w:t>)</w:t>
      </w:r>
    </w:p>
    <w:p w:rsidR="001470B7" w:rsidRDefault="001470B7" w:rsidP="001470B7">
      <w:pPr>
        <w:pStyle w:val="NormalWeb"/>
        <w:spacing w:before="240" w:after="240"/>
        <w:ind w:left="0" w:right="0"/>
      </w:pPr>
      <w:r w:rsidRPr="007352BF">
        <w:rPr>
          <w:b/>
        </w:rPr>
        <w:t>164</w:t>
      </w:r>
      <w:r w:rsidR="00D215C0">
        <w:rPr>
          <w:b/>
        </w:rPr>
        <w:t>7</w:t>
      </w:r>
      <w:r w:rsidRPr="007352BF">
        <w:rPr>
          <w:b/>
        </w:rPr>
        <w:t xml:space="preserve"> – Jan 16 – </w:t>
      </w:r>
      <w:r w:rsidRPr="007352BF">
        <w:rPr>
          <w:b/>
          <w:u w:val="single"/>
        </w:rPr>
        <w:t>MD St Mary’s</w:t>
      </w:r>
      <w:r w:rsidRPr="007352BF">
        <w:rPr>
          <w:b/>
        </w:rPr>
        <w:t xml:space="preserve"> – Admin / Info – Ingle’s Rebellion</w:t>
      </w:r>
      <w:r>
        <w:t xml:space="preserve"> - Because there were rumors of a plot to retake St. Mary's by rebels gathered at Chicacoan on the Northern Neck of Virginia - perhaps when Governor Calvert would be distracted by subduing Kent Island - the Maryland Council issued a Proclamation 0f Embargo on 16 January 1647:</w:t>
      </w:r>
    </w:p>
    <w:p w:rsidR="001470B7" w:rsidRDefault="001470B7" w:rsidP="001470B7">
      <w:pPr>
        <w:pStyle w:val="NormalWeb"/>
        <w:spacing w:before="240" w:beforeAutospacing="0" w:after="240" w:afterAutospacing="0"/>
        <w:ind w:left="0" w:right="0"/>
      </w:pPr>
      <w:r>
        <w:t xml:space="preserve">    "Upon certain reasons known unto my Self requiring an embargo to be laid at this present upon all persons &amp; vessells and to the end that noe Intelligence may be communicated....with fforraigners during this time of war, I doe hereby forbidd all persons now being in the County of St Maries....not to goe....out of the County of St Maries without acquainting me first therewth....and that noe person entertain any Communicacon or give any entertainment to any one comeing into the Province or from the Isle of Kent but that Immediately after the knowledge of any arrival of any person or Vessell Comeing into the County of St Maries they give notice thereof to me as Soon as they may and warn all persons Soe arriving to come to the ffort to me afore they entertain any Communicacon with any person of the province....observe it in every point Soe far as it Shall concern them upon pain of death....Given at St Inego's ffort this 16th January 1646." </w:t>
      </w:r>
    </w:p>
    <w:p w:rsidR="001470B7" w:rsidRDefault="001470B7" w:rsidP="001470B7">
      <w:pPr>
        <w:pStyle w:val="NormalWeb"/>
        <w:spacing w:before="240" w:beforeAutospacing="0" w:after="240" w:afterAutospacing="0"/>
        <w:ind w:left="0" w:right="0"/>
      </w:pPr>
      <w:r w:rsidRPr="007352BF">
        <w:t>The rumorers said that a certain Captain Wyatt was on the Chesapeake Bay with several ships planning to attack; that rebels from Chicacoan had returned to Maryland by night and stolen cattle taking the meat back to Virginia; and that William Claiborne and twenty men were on Kent Island attempting to rally them to attach St. Mary's - the latter rumor was in fact true.</w:t>
      </w:r>
      <w:r>
        <w:t xml:space="preserve"> (William F. Milam, M.D., Riordan 2004, p. 184)</w:t>
      </w:r>
    </w:p>
    <w:p w:rsidR="001470B7" w:rsidRDefault="001470B7" w:rsidP="001470B7">
      <w:pPr>
        <w:pStyle w:val="NormalWeb"/>
        <w:spacing w:before="240" w:beforeAutospacing="0" w:after="240" w:afterAutospacing="0"/>
        <w:ind w:left="0" w:right="0"/>
      </w:pPr>
      <w:r w:rsidRPr="00AB361E">
        <w:rPr>
          <w:b/>
        </w:rPr>
        <w:t>164</w:t>
      </w:r>
      <w:r>
        <w:rPr>
          <w:b/>
        </w:rPr>
        <w:t>7</w:t>
      </w:r>
      <w:r w:rsidRPr="00AB361E">
        <w:rPr>
          <w:b/>
        </w:rPr>
        <w:t xml:space="preserve"> – Jan 18 – </w:t>
      </w:r>
      <w:r w:rsidRPr="00AB361E">
        <w:rPr>
          <w:b/>
          <w:u w:val="single"/>
        </w:rPr>
        <w:t>MD St Mary’s</w:t>
      </w:r>
      <w:r w:rsidRPr="00AB361E">
        <w:rPr>
          <w:b/>
        </w:rPr>
        <w:t xml:space="preserve"> – Info – Ingle’s Rebellion</w:t>
      </w:r>
      <w:r>
        <w:rPr>
          <w:b/>
        </w:rPr>
        <w:t xml:space="preserve"> </w:t>
      </w:r>
      <w:r w:rsidRPr="00AB361E">
        <w:t>- The</w:t>
      </w:r>
      <w:r w:rsidRPr="00AB361E">
        <w:rPr>
          <w:b/>
        </w:rPr>
        <w:t xml:space="preserve"> </w:t>
      </w:r>
      <w:r w:rsidRPr="00AB361E">
        <w:t xml:space="preserve">Province's Attorney, John Lewger, presented charges to the Council of Maryland against Thomas Sturman, John Sturman, </w:t>
      </w:r>
      <w:r w:rsidR="00E25080">
        <w:t>F</w:t>
      </w:r>
      <w:r w:rsidRPr="00AB361E">
        <w:t>rancis Gray, John Ham</w:t>
      </w:r>
      <w:r w:rsidR="00E25080">
        <w:t>p</w:t>
      </w:r>
      <w:r w:rsidRPr="00AB361E">
        <w:t>ton, Robert Smith, Tho</w:t>
      </w:r>
      <w:r w:rsidR="00E25080">
        <w:t>mas</w:t>
      </w:r>
      <w:r w:rsidRPr="00AB361E">
        <w:t xml:space="preserve"> </w:t>
      </w:r>
      <w:r w:rsidR="00E25080">
        <w:t>Youll (</w:t>
      </w:r>
      <w:r w:rsidRPr="00AB361E">
        <w:t>Yewell</w:t>
      </w:r>
      <w:r w:rsidR="00E25080">
        <w:t>)</w:t>
      </w:r>
      <w:r w:rsidRPr="00AB361E">
        <w:t xml:space="preserve"> charging them </w:t>
      </w:r>
      <w:r>
        <w:t>as follows</w:t>
      </w:r>
      <w:r w:rsidRPr="00AB361E">
        <w:t>:</w:t>
      </w:r>
    </w:p>
    <w:p w:rsidR="001470B7" w:rsidRDefault="001470B7" w:rsidP="001470B7">
      <w:pPr>
        <w:pStyle w:val="NormalWeb"/>
        <w:spacing w:before="240" w:after="240"/>
        <w:ind w:left="0" w:right="0"/>
      </w:pPr>
      <w:r>
        <w:t>1....that since they were lately pardoned bye two several pardons one after another of the Crimes of Rebellion &amp; Sedition, they the said delinquents.....</w:t>
      </w:r>
      <w:r w:rsidR="00E25080">
        <w:t xml:space="preserve"> </w:t>
      </w:r>
      <w:r>
        <w:t xml:space="preserve">secretly fled out of the Province by night &amp; made resort and </w:t>
      </w:r>
      <w:r w:rsidRPr="00E25080">
        <w:rPr>
          <w:b/>
        </w:rPr>
        <w:t>assembled themselves together at the house of one John Mottram, and with others of Checkacoan</w:t>
      </w:r>
      <w:r>
        <w:t xml:space="preserve"> notorious enemies to the Lord Proprietary and his governmt here established and on the thirteenth, ffourteenth, ffifteenth and </w:t>
      </w:r>
      <w:r w:rsidR="00E25080">
        <w:t>s</w:t>
      </w:r>
      <w:r>
        <w:t xml:space="preserve">ixteenth days of this Instant Month of January, Some one or more of them, have at the place, and with the enemies of the Province aforesaid, used divers Speeches and practises and hatched &amp; Complotted divers Machinations and Conspiraces agt the person of Leonard Calvert Esq now Govr of the Province and </w:t>
      </w:r>
      <w:r>
        <w:lastRenderedPageBreak/>
        <w:t>for the entring into the Province by force as enemies and robbers to destroy the Inhabitants and the Cattle, and to burn &amp; fire the Country afore them...."</w:t>
      </w:r>
    </w:p>
    <w:p w:rsidR="001470B7" w:rsidRDefault="001470B7" w:rsidP="001470B7">
      <w:pPr>
        <w:pStyle w:val="NormalWeb"/>
        <w:spacing w:before="240" w:after="240"/>
        <w:ind w:left="0" w:right="0"/>
      </w:pPr>
      <w:r>
        <w:t>"2....</w:t>
      </w:r>
      <w:r w:rsidR="00E25080">
        <w:t xml:space="preserve"> </w:t>
      </w:r>
      <w:r>
        <w:t>have used Speeches and news at their returning into the Province on the 17 Jan:....</w:t>
      </w:r>
      <w:r w:rsidR="00E25080">
        <w:t xml:space="preserve"> </w:t>
      </w:r>
      <w:r>
        <w:t xml:space="preserve">viz. publishing and proclaiming in triumphing Manner, that one </w:t>
      </w:r>
      <w:r w:rsidRPr="00E25080">
        <w:rPr>
          <w:b/>
        </w:rPr>
        <w:t>Capt Wyatt</w:t>
      </w:r>
      <w:r>
        <w:t xml:space="preserve"> was comeing in with Comission from the parliamt for the Governmt of this Province, and that divers Ships were in the bay to that end, as likewise Spreding news at other times that </w:t>
      </w:r>
      <w:r w:rsidRPr="00E25080">
        <w:rPr>
          <w:b/>
        </w:rPr>
        <w:t>Capt Cla</w:t>
      </w:r>
      <w:r w:rsidR="00E25080" w:rsidRPr="00E25080">
        <w:rPr>
          <w:b/>
        </w:rPr>
        <w:t>i</w:t>
      </w:r>
      <w:r w:rsidRPr="00E25080">
        <w:rPr>
          <w:b/>
        </w:rPr>
        <w:t>borne</w:t>
      </w:r>
      <w:r>
        <w:t xml:space="preserve"> had likewise Comission for the Governmt and was come up with 50 men to take the Governmt or at least to Support the Rebellion of Kent {Island} which divers other Speeches and news tending to fright the people &amp; divert their Obedience from the Lord Proprietary."</w:t>
      </w:r>
    </w:p>
    <w:p w:rsidR="001470B7" w:rsidRDefault="001470B7" w:rsidP="001470B7">
      <w:pPr>
        <w:pStyle w:val="NormalWeb"/>
        <w:spacing w:before="240" w:after="240"/>
        <w:ind w:left="0" w:right="0"/>
      </w:pPr>
      <w:r>
        <w:t>"3....</w:t>
      </w:r>
      <w:r w:rsidR="00E25080">
        <w:t xml:space="preserve"> </w:t>
      </w:r>
      <w:r>
        <w:t>come by night into the Province, and drive and carry away the Cattle of the Inhabitants, as enemies and Robbers, and Some of them they kill and convey over to the residue of their Confederates as aforesaid,....</w:t>
      </w:r>
      <w:r w:rsidR="00E25080">
        <w:t xml:space="preserve"> </w:t>
      </w:r>
      <w:r>
        <w:t>And thereupon his Lordships Said Attorney prayeth that the Said Several Delinquents now in prison, may be Judged for the Said Several Crimes, to be banished out of the Province, as persons incorrigible and desperate...., and all their goods to be Confiscated to the Lord Proprietary, and their Lands to the Several Lords of whome they are Imediatly holden, and that their persons may be kept in Close prison untill means may be provided for their transport, And that the rest of the Said Delinquents not being.... found may be proclaimed to render themselves to the Sherriff within ten days after notice thereof upon perill of being proceeded agt in their absence, &amp; forfeiting all their Lands and goods as afd.</w:t>
      </w:r>
      <w:r>
        <w:br/>
        <w:t>Jo. Lewgar"  (Riordan 2004, p. 185)</w:t>
      </w:r>
    </w:p>
    <w:p w:rsidR="001470B7" w:rsidRDefault="001470B7" w:rsidP="001470B7">
      <w:pPr>
        <w:pStyle w:val="NormalWeb"/>
        <w:spacing w:before="240" w:beforeAutospacing="0" w:after="240" w:afterAutospacing="0"/>
        <w:ind w:left="0" w:right="0"/>
      </w:pPr>
      <w:r w:rsidRPr="00AB361E">
        <w:t>Later the same day the Council examined Edward Thom</w:t>
      </w:r>
      <w:r w:rsidR="00E25080">
        <w:t>p</w:t>
      </w:r>
      <w:r w:rsidRPr="00AB361E">
        <w:t>son</w:t>
      </w:r>
      <w:r w:rsidR="00E25080">
        <w:t>/Thomson</w:t>
      </w:r>
      <w:r w:rsidRPr="00AB361E">
        <w:t xml:space="preserve"> of Chicacoan:  </w:t>
      </w:r>
    </w:p>
    <w:p w:rsidR="001470B7" w:rsidRDefault="001470B7" w:rsidP="001470B7">
      <w:pPr>
        <w:pStyle w:val="NormalWeb"/>
        <w:spacing w:before="240" w:beforeAutospacing="0" w:after="240" w:afterAutospacing="0"/>
        <w:ind w:left="0" w:right="0"/>
      </w:pPr>
      <w:r w:rsidRPr="00AB361E">
        <w:t xml:space="preserve">"This Examinant Saith that being at his house in Chickacoan on Wednsday last, one Sam </w:t>
      </w:r>
      <w:r w:rsidR="00E25080">
        <w:t>Taylor/</w:t>
      </w:r>
      <w:r w:rsidRPr="00AB361E">
        <w:t xml:space="preserve">Tailor - comeing into the house and being ask't by this Examinant what news abroad - Replyed the Speaker (meaning </w:t>
      </w:r>
      <w:r>
        <w:t>F</w:t>
      </w:r>
      <w:r w:rsidRPr="00AB361E">
        <w:t>rancis Gray) had Spoke once again, and that they that were the Chief cause of entertaining the present Governor were aimed at and their death vowed (nameing Capt Price and Thornbury and Hebden) but that there was a party that would goe over from this Place (Meaning Chickacoan) Soe Soon as the Governor is gone to Kent or where else they can gett an opportunity to goe over &amp; would fire and burne and destroy all that they ca</w:t>
      </w:r>
      <w:r>
        <w:t>n.  By his Lordships Lieutent" (</w:t>
      </w:r>
      <w:r w:rsidRPr="00AB361E">
        <w:t xml:space="preserve">Capt John Price was commander </w:t>
      </w:r>
      <w:r>
        <w:t xml:space="preserve">of Governor Calvert's soldiers.) </w:t>
      </w:r>
      <w:r w:rsidR="00E25080">
        <w:t>(</w:t>
      </w:r>
      <w:r w:rsidRPr="00E25080">
        <w:t>Maryland State Archive</w:t>
      </w:r>
      <w:r w:rsidRPr="00AB361E">
        <w:t>: Vol. 3, Liber B, PROCEEDINGS OF</w:t>
      </w:r>
      <w:r>
        <w:t xml:space="preserve"> COUNCIL 1636 - 1667, 175 – 176)</w:t>
      </w:r>
    </w:p>
    <w:p w:rsidR="001470B7" w:rsidRDefault="001470B7" w:rsidP="001470B7">
      <w:pPr>
        <w:pStyle w:val="NormalWeb"/>
        <w:spacing w:before="240" w:beforeAutospacing="0" w:after="240" w:afterAutospacing="0"/>
        <w:ind w:left="0" w:right="0"/>
      </w:pPr>
      <w:r w:rsidRPr="005E4637">
        <w:rPr>
          <w:b/>
        </w:rPr>
        <w:t>1647 – Jan 19 -</w:t>
      </w:r>
      <w:r>
        <w:t xml:space="preserve"> </w:t>
      </w:r>
      <w:r w:rsidRPr="00AB361E">
        <w:rPr>
          <w:b/>
          <w:u w:val="single"/>
        </w:rPr>
        <w:t>MD St Mary’s</w:t>
      </w:r>
      <w:r w:rsidRPr="00AB361E">
        <w:rPr>
          <w:b/>
        </w:rPr>
        <w:t xml:space="preserve"> – Info – Ingle’s Rebellion</w:t>
      </w:r>
      <w:r w:rsidRPr="005E4637">
        <w:t xml:space="preserve"> - The Council granted a bond to these prisoners: Thomas Sturman, </w:t>
      </w:r>
      <w:r>
        <w:t>F</w:t>
      </w:r>
      <w:r w:rsidRPr="005E4637">
        <w:t xml:space="preserve">rancis Gray, John Hampton, John Sturman and Robert Sedgrave  "....for himself acknowledge themselves to owe unto the Lord Proprietary two thousand wt Tobo in Case they Shall attempt to goe out of the County of St Maries without acquainting the Govr therewth afore or Shall entertain Secret Comunicacon or intelligence wth </w:t>
      </w:r>
      <w:r w:rsidRPr="00E25080">
        <w:rPr>
          <w:b/>
        </w:rPr>
        <w:t xml:space="preserve">John Mott, Thomas </w:t>
      </w:r>
      <w:r w:rsidR="00E25080">
        <w:rPr>
          <w:b/>
        </w:rPr>
        <w:t>Youll (</w:t>
      </w:r>
      <w:r w:rsidRPr="00E25080">
        <w:rPr>
          <w:b/>
        </w:rPr>
        <w:t>Yewell</w:t>
      </w:r>
      <w:r w:rsidR="00E25080">
        <w:rPr>
          <w:b/>
        </w:rPr>
        <w:t>)</w:t>
      </w:r>
      <w:r w:rsidRPr="00E25080">
        <w:rPr>
          <w:b/>
        </w:rPr>
        <w:t>, Thomas Lewis or Robert Smith</w:t>
      </w:r>
      <w:r w:rsidRPr="005E4637">
        <w:t xml:space="preserve"> or any person comeing from them or any of them, or Shall harbour them or any of them, or Shall know of any of their Comeing into the parts where he lives, and Shall not as Soon as he may give notice thereof to the Governor. </w:t>
      </w:r>
      <w:r>
        <w:t xml:space="preserve">Signed: </w:t>
      </w:r>
      <w:r w:rsidRPr="005E4637">
        <w:t xml:space="preserve">Mark of T - Thos Sturman, </w:t>
      </w:r>
      <w:r>
        <w:t>F</w:t>
      </w:r>
      <w:r w:rsidRPr="005E4637">
        <w:t>rancis Gray, John Hampton, Rob</w:t>
      </w:r>
      <w:r>
        <w:t>ert</w:t>
      </w:r>
      <w:r w:rsidRPr="005E4637">
        <w:t xml:space="preserve"> Sedgrave, John Sturman.  By his Lordps Lieutent of Maryland</w:t>
      </w:r>
      <w:r>
        <w:t xml:space="preserve">. (M.D., </w:t>
      </w:r>
      <w:r w:rsidRPr="005E4637">
        <w:lastRenderedPageBreak/>
        <w:t>ARCHIVES OF MARYLAND: Vol. 3, Liber B, PROCEEDINGS OF COUNCIL 1636 - 1667, 177</w:t>
      </w:r>
      <w:r>
        <w:t>)</w:t>
      </w:r>
    </w:p>
    <w:p w:rsidR="00D215C0" w:rsidRDefault="00D215C0" w:rsidP="001470B7">
      <w:pPr>
        <w:pStyle w:val="NormalWeb"/>
        <w:spacing w:before="240" w:beforeAutospacing="0" w:after="240" w:afterAutospacing="0"/>
        <w:ind w:left="0" w:right="0"/>
      </w:pPr>
      <w:r w:rsidRPr="0039268E">
        <w:rPr>
          <w:b/>
        </w:rPr>
        <w:t>1647 – Jan 24</w:t>
      </w:r>
      <w:r w:rsidR="00930B36">
        <w:rPr>
          <w:b/>
        </w:rPr>
        <w:t xml:space="preserve"> – </w:t>
      </w:r>
      <w:r w:rsidR="00930B36" w:rsidRPr="00607C8F">
        <w:rPr>
          <w:b/>
          <w:u w:val="single"/>
        </w:rPr>
        <w:t xml:space="preserve">UK </w:t>
      </w:r>
      <w:r w:rsidRPr="0039268E">
        <w:rPr>
          <w:b/>
          <w:u w:val="single"/>
        </w:rPr>
        <w:t>Hertfordshire Kings Langley</w:t>
      </w:r>
      <w:r w:rsidRPr="0039268E">
        <w:rPr>
          <w:b/>
        </w:rPr>
        <w:t xml:space="preserve"> – Will – Agnes Knight</w:t>
      </w:r>
      <w:r>
        <w:rPr>
          <w:b/>
        </w:rPr>
        <w:t>, Widow</w:t>
      </w:r>
      <w:r>
        <w:t xml:space="preserve"> – To son John Knight, 10 pounds “willed me by my son William”; to daughter Bashaway, wife of William Cladon, 10 pounds “which my son William willed to me”; to cousin Sarah, wife of Francis Warner, 10 pounds; “I have given Roger Randall 20 pounds the whole 20 pounds the said Roger Randall faithfully promised me to give his son Benjamine Randall at the agoe of 21; a few more small bequests: Jeremy Aldwin and his daughter Sarah; Roger Randall; John Aldwin, etc;  son William Knight the younger to be executor, William Knight the elder overseer. ( Prerogative Court of Canterbury Wills, 1384-1858, PROB 11: Will Registers, 1644-1654, Piece 203: Essex, Quire Numbers 1-52 (1648)</w:t>
      </w:r>
    </w:p>
    <w:p w:rsidR="00B2413A" w:rsidRDefault="00B2413A" w:rsidP="001470B7">
      <w:pPr>
        <w:pStyle w:val="NormalWeb"/>
        <w:spacing w:before="240" w:beforeAutospacing="0" w:after="240" w:afterAutospacing="0"/>
        <w:ind w:left="0" w:right="0"/>
      </w:pPr>
      <w:r w:rsidRPr="00B2413A">
        <w:rPr>
          <w:b/>
        </w:rPr>
        <w:t xml:space="preserve">1647 – Jan 24 – </w:t>
      </w:r>
      <w:r w:rsidRPr="00B2413A">
        <w:rPr>
          <w:b/>
          <w:u w:val="single"/>
        </w:rPr>
        <w:t>VA York</w:t>
      </w:r>
      <w:r w:rsidRPr="00B2413A">
        <w:rPr>
          <w:b/>
        </w:rPr>
        <w:t xml:space="preserve"> – Admin – William Knight</w:t>
      </w:r>
      <w:r>
        <w:t xml:space="preserve"> - At a court holden for the County of Yorke: An order that Thomas Broughton who undertook to answer for a debt due by William Knight, at the request of Thomas Wilson, Master of ye ship Desire, pay the same to Richard Duning, Assignee of Luke Davis, Administrator of ye estate of Edward Clussell to wom the debt was due. (Notes from the records of York County.)</w:t>
      </w:r>
    </w:p>
    <w:p w:rsidR="001470B7" w:rsidRDefault="00D215C0" w:rsidP="001470B7">
      <w:pPr>
        <w:pStyle w:val="NormalWeb"/>
        <w:spacing w:before="240" w:beforeAutospacing="0" w:after="240" w:afterAutospacing="0"/>
        <w:ind w:left="0" w:right="0"/>
      </w:pPr>
      <w:r>
        <w:rPr>
          <w:b/>
        </w:rPr>
        <w:t xml:space="preserve">1647 - Jan 25 – </w:t>
      </w:r>
      <w:r w:rsidRPr="0050215C">
        <w:rPr>
          <w:b/>
          <w:u w:val="single"/>
        </w:rPr>
        <w:t>VA</w:t>
      </w:r>
      <w:r>
        <w:rPr>
          <w:b/>
          <w:u w:val="single"/>
        </w:rPr>
        <w:t xml:space="preserve"> </w:t>
      </w:r>
      <w:r w:rsidRPr="004A6C27">
        <w:rPr>
          <w:b/>
          <w:u w:val="single"/>
        </w:rPr>
        <w:t>York</w:t>
      </w:r>
      <w:r>
        <w:rPr>
          <w:b/>
        </w:rPr>
        <w:t xml:space="preserve"> – </w:t>
      </w:r>
      <w:r w:rsidR="00E25080">
        <w:rPr>
          <w:b/>
        </w:rPr>
        <w:t xml:space="preserve">Admin - </w:t>
      </w:r>
      <w:r w:rsidRPr="002937F4">
        <w:rPr>
          <w:b/>
        </w:rPr>
        <w:t>John Knight</w:t>
      </w:r>
      <w:r w:rsidRPr="002937F4">
        <w:t xml:space="preserve"> </w:t>
      </w:r>
      <w:r w:rsidR="00E25080">
        <w:t xml:space="preserve">- </w:t>
      </w:r>
      <w:r>
        <w:t xml:space="preserve">Court session: John Knight </w:t>
      </w:r>
      <w:r w:rsidRPr="002937F4">
        <w:t>to be pd 1390 lb tobo from the est</w:t>
      </w:r>
      <w:r>
        <w:t>.</w:t>
      </w:r>
      <w:r w:rsidRPr="002937F4">
        <w:t xml:space="preserve"> of Robert Jackson dec’d due by bill and the confession of the relict and admrx. (Fleet, III, p. 68)</w:t>
      </w:r>
    </w:p>
    <w:p w:rsidR="001470B7" w:rsidRDefault="00D215C0" w:rsidP="00D001BF">
      <w:pPr>
        <w:pStyle w:val="NormalWeb"/>
        <w:spacing w:before="240" w:after="240"/>
        <w:ind w:left="0"/>
      </w:pPr>
      <w:r>
        <w:rPr>
          <w:b/>
        </w:rPr>
        <w:t>1647 - Jan 26 –</w:t>
      </w:r>
      <w:r>
        <w:t xml:space="preserve"> </w:t>
      </w:r>
      <w:r w:rsidRPr="0050215C">
        <w:rPr>
          <w:b/>
          <w:u w:val="single"/>
        </w:rPr>
        <w:t>VA</w:t>
      </w:r>
      <w:r>
        <w:rPr>
          <w:b/>
          <w:u w:val="single"/>
        </w:rPr>
        <w:t xml:space="preserve"> </w:t>
      </w:r>
      <w:r w:rsidRPr="00AF1F02">
        <w:rPr>
          <w:b/>
          <w:u w:val="single"/>
        </w:rPr>
        <w:t>York</w:t>
      </w:r>
      <w:r w:rsidRPr="00D001BF">
        <w:rPr>
          <w:b/>
        </w:rPr>
        <w:t xml:space="preserve"> – </w:t>
      </w:r>
      <w:r w:rsidR="00D001BF" w:rsidRPr="00D001BF">
        <w:rPr>
          <w:b/>
        </w:rPr>
        <w:t xml:space="preserve">Admin - Samuel Clarke </w:t>
      </w:r>
      <w:r w:rsidR="00D001BF">
        <w:t xml:space="preserve">- Court: That Nicholas Clarke is bound for paymt of 1500 lb tobo for John Coleman to Augustine Warner…Committee of administration on estate of Walter Pitchfork to John Hartwell “in the behalf of </w:t>
      </w:r>
      <w:r w:rsidR="00D001BF" w:rsidRPr="00E25080">
        <w:rPr>
          <w:b/>
        </w:rPr>
        <w:t>Samuel Clarke orphan</w:t>
      </w:r>
      <w:r w:rsidR="00D001BF">
        <w:t>”. (Fleet III, p. 69)</w:t>
      </w:r>
      <w:r w:rsidR="00D001BF">
        <w:br/>
      </w:r>
      <w:r w:rsidR="00D001BF" w:rsidRPr="00E25080">
        <w:rPr>
          <w:b/>
        </w:rPr>
        <w:t>Note</w:t>
      </w:r>
      <w:r w:rsidR="00D001BF">
        <w:t xml:space="preserve">: </w:t>
      </w:r>
      <w:r w:rsidR="00E25080">
        <w:t>This may very well be the Samuel Clarke who will be named sole heir and next of kin of Peter Knight, Merchant of Gloucester further on.</w:t>
      </w:r>
    </w:p>
    <w:p w:rsidR="00D215C0" w:rsidRDefault="00D215C0" w:rsidP="00D215C0">
      <w:r w:rsidRPr="00C70F6E">
        <w:rPr>
          <w:b/>
        </w:rPr>
        <w:t>1647 – Feb 2</w:t>
      </w:r>
      <w:r w:rsidR="00930B36">
        <w:rPr>
          <w:b/>
        </w:rPr>
        <w:t xml:space="preserve"> – </w:t>
      </w:r>
      <w:r w:rsidR="00930B36" w:rsidRPr="00D001BF">
        <w:rPr>
          <w:b/>
          <w:u w:val="single"/>
        </w:rPr>
        <w:t xml:space="preserve">UK </w:t>
      </w:r>
      <w:r w:rsidRPr="00C70F6E">
        <w:rPr>
          <w:b/>
          <w:u w:val="single"/>
        </w:rPr>
        <w:t>Devonshire Upotter</w:t>
      </w:r>
      <w:r>
        <w:rPr>
          <w:b/>
          <w:u w:val="single"/>
        </w:rPr>
        <w:t>y</w:t>
      </w:r>
      <w:r w:rsidRPr="00C70F6E">
        <w:rPr>
          <w:b/>
        </w:rPr>
        <w:t xml:space="preserve"> – </w:t>
      </w:r>
      <w:r w:rsidR="00F63E01" w:rsidRPr="00992101">
        <w:rPr>
          <w:b/>
          <w:szCs w:val="24"/>
        </w:rPr>
        <w:t xml:space="preserve">Will </w:t>
      </w:r>
      <w:r w:rsidR="00F63E01">
        <w:rPr>
          <w:b/>
          <w:szCs w:val="24"/>
        </w:rPr>
        <w:t>– Nunc:</w:t>
      </w:r>
      <w:r w:rsidRPr="00C70F6E">
        <w:rPr>
          <w:b/>
        </w:rPr>
        <w:t xml:space="preserve"> John Knight</w:t>
      </w:r>
      <w:r>
        <w:t xml:space="preserve"> – Estate to nephew, John Knight. (Prerogative Court of Canterbury Wills, 1384-1858 PROB 11: Will Registers, 1644-1654, Piece 203: Essex, Quire Numbers 1-52 (1648))</w:t>
      </w:r>
    </w:p>
    <w:p w:rsidR="001470B7" w:rsidRDefault="00D215C0" w:rsidP="001470B7">
      <w:pPr>
        <w:pStyle w:val="NormalWeb"/>
        <w:spacing w:before="240" w:beforeAutospacing="0" w:after="240" w:afterAutospacing="0"/>
        <w:ind w:left="0" w:right="0"/>
      </w:pPr>
      <w:r>
        <w:rPr>
          <w:b/>
        </w:rPr>
        <w:t xml:space="preserve">1647 - Mar 10 – </w:t>
      </w:r>
      <w:r w:rsidRPr="00405456">
        <w:rPr>
          <w:b/>
          <w:u w:val="single"/>
        </w:rPr>
        <w:t>VA</w:t>
      </w:r>
      <w:r>
        <w:rPr>
          <w:b/>
          <w:u w:val="single"/>
        </w:rPr>
        <w:t xml:space="preserve"> </w:t>
      </w:r>
      <w:r w:rsidRPr="004A6C27">
        <w:rPr>
          <w:b/>
          <w:u w:val="single"/>
        </w:rPr>
        <w:t>James City</w:t>
      </w:r>
      <w:r w:rsidRPr="00D001BF">
        <w:rPr>
          <w:b/>
        </w:rPr>
        <w:t xml:space="preserve"> – </w:t>
      </w:r>
      <w:r w:rsidR="00D001BF" w:rsidRPr="00D001BF">
        <w:rPr>
          <w:b/>
        </w:rPr>
        <w:t xml:space="preserve">Admin - </w:t>
      </w:r>
      <w:r w:rsidRPr="00856839">
        <w:rPr>
          <w:b/>
        </w:rPr>
        <w:t>Edward Bland</w:t>
      </w:r>
      <w:r w:rsidR="00D001BF">
        <w:rPr>
          <w:b/>
        </w:rPr>
        <w:t xml:space="preserve"> - </w:t>
      </w:r>
      <w:r>
        <w:t xml:space="preserve"> Merchant, </w:t>
      </w:r>
      <w:r w:rsidRPr="004A6C27">
        <w:t>James City Co</w:t>
      </w:r>
      <w:r>
        <w:t xml:space="preserve">. </w:t>
      </w:r>
      <w:r w:rsidR="00D001BF">
        <w:t xml:space="preserve">Land patent for </w:t>
      </w:r>
      <w:r>
        <w:t>1,300 acs. On the S. side of James River about a mile from the head of Upper Chipoake… trans. Of 26 pers:</w:t>
      </w:r>
      <w:r w:rsidR="001470B7">
        <w:t xml:space="preserve"> Edward Bland, James Bland, Elizabeth Bland, William Beare, Thomas Leigh, George Proby, Richard Litler, Robert Woodruffe, John Smith, Lydia Emery (Emeroy), Mary Beard, Griffith Davis, John Thomas, Anna Burk, Nicholas Weather, Katherine Lands, Ann Farrar, George Marrow, Lucy Evans, George Price, Thomas Dorwin, William Turke, Thomas Ridley, Richard Strader, Charles Baldwin. (Nugent I, p. 171) </w:t>
      </w:r>
    </w:p>
    <w:p w:rsidR="001470B7" w:rsidRDefault="001470B7" w:rsidP="001470B7">
      <w:pPr>
        <w:pStyle w:val="NormalWeb"/>
        <w:spacing w:before="240" w:beforeAutospacing="0" w:after="240" w:afterAutospacing="0"/>
        <w:ind w:left="0" w:right="0"/>
      </w:pPr>
      <w:r w:rsidRPr="00D176D5">
        <w:rPr>
          <w:b/>
        </w:rPr>
        <w:t xml:space="preserve">1647 – Apr 7 - </w:t>
      </w:r>
      <w:r w:rsidRPr="00AB361E">
        <w:rPr>
          <w:b/>
          <w:u w:val="single"/>
        </w:rPr>
        <w:t>MD St Mary’s</w:t>
      </w:r>
      <w:r w:rsidRPr="00AB361E">
        <w:rPr>
          <w:b/>
        </w:rPr>
        <w:t xml:space="preserve"> – Admin</w:t>
      </w:r>
      <w:r>
        <w:rPr>
          <w:b/>
        </w:rPr>
        <w:t xml:space="preserve"> – Francis Gray - </w:t>
      </w:r>
      <w:r w:rsidRPr="005E4637">
        <w:t xml:space="preserve">This wittnesseth that I ffrancis Gray ffor and in Consideration of one thousand pounds Wt of good &amp; merchantable leafe tobb {tobacco} and two Sowes - the Tobbaco to be payd at the next Cropp and the Sowes already deliverd - doe bargaine sell and make over all the right and title of all Cattle whatsoever I have in Maryland of my marke unto Mr John Hampton and doe likewise vouch the sale of them against all person or persons what </w:t>
      </w:r>
      <w:r w:rsidRPr="005E4637">
        <w:lastRenderedPageBreak/>
        <w:t>soeuer, as shall lay claime unto them Wittness my hand this 17th day of Aprill 1647. Signature of ffrancis Graye</w:t>
      </w:r>
      <w:r>
        <w:t xml:space="preserve"> (</w:t>
      </w:r>
      <w:r w:rsidRPr="00E25080">
        <w:t>Maryland State Archive</w:t>
      </w:r>
      <w:r w:rsidRPr="005E4637">
        <w:t>: Vol. 4, PROCEEDINGS OF THE PROVINCIAL COURT 1637 – 1650, 334.</w:t>
      </w:r>
      <w:r>
        <w:t>)</w:t>
      </w:r>
      <w:r w:rsidR="00D001BF">
        <w:br/>
      </w:r>
      <w:r w:rsidRPr="00C31B3A">
        <w:rPr>
          <w:b/>
        </w:rPr>
        <w:t>Note</w:t>
      </w:r>
      <w:r>
        <w:t>: Francis Gray – and many other former residents of Maryland and/or Kent Isle – are next to be found in Virginia, most of them in Northumberland County or thereabouts.  Nearly all of the former rebels became prominent citizens and wealthy landowners</w:t>
      </w:r>
      <w:r w:rsidR="00E25080">
        <w:t>, justices, sheriffs, etc, not least of which was Capt. Peter Knight</w:t>
      </w:r>
      <w:r>
        <w:t xml:space="preserve">. </w:t>
      </w:r>
    </w:p>
    <w:p w:rsidR="001470B7" w:rsidRDefault="00D215C0" w:rsidP="001470B7">
      <w:pPr>
        <w:pStyle w:val="NormalWeb"/>
        <w:spacing w:before="240" w:beforeAutospacing="0" w:after="240" w:afterAutospacing="0"/>
        <w:ind w:left="0" w:right="0"/>
      </w:pPr>
      <w:r>
        <w:rPr>
          <w:b/>
        </w:rPr>
        <w:t xml:space="preserve">1647 Apr 10 – </w:t>
      </w:r>
      <w:r w:rsidRPr="00405456">
        <w:rPr>
          <w:b/>
          <w:u w:val="single"/>
        </w:rPr>
        <w:t>VA</w:t>
      </w:r>
      <w:r>
        <w:rPr>
          <w:b/>
          <w:u w:val="single"/>
        </w:rPr>
        <w:t xml:space="preserve"> </w:t>
      </w:r>
      <w:r w:rsidRPr="004A6C27">
        <w:rPr>
          <w:b/>
          <w:u w:val="single"/>
        </w:rPr>
        <w:t>Isle of Wight</w:t>
      </w:r>
      <w:r>
        <w:rPr>
          <w:b/>
        </w:rPr>
        <w:t xml:space="preserve"> </w:t>
      </w:r>
      <w:r w:rsidR="00E25080">
        <w:rPr>
          <w:b/>
        </w:rPr>
        <w:t>–</w:t>
      </w:r>
      <w:r>
        <w:rPr>
          <w:b/>
        </w:rPr>
        <w:t xml:space="preserve"> </w:t>
      </w:r>
      <w:r w:rsidR="00E25080">
        <w:rPr>
          <w:b/>
        </w:rPr>
        <w:t>Admin -</w:t>
      </w:r>
      <w:r>
        <w:rPr>
          <w:b/>
        </w:rPr>
        <w:t xml:space="preserve"> James Hawley</w:t>
      </w:r>
      <w:r w:rsidRPr="00E25080">
        <w:t xml:space="preserve"> </w:t>
      </w:r>
      <w:r w:rsidR="00E25080" w:rsidRPr="00E25080">
        <w:t>–</w:t>
      </w:r>
      <w:r w:rsidRPr="00E25080">
        <w:t xml:space="preserve"> </w:t>
      </w:r>
      <w:r w:rsidR="00E25080" w:rsidRPr="00E25080">
        <w:t xml:space="preserve">Land patent for </w:t>
      </w:r>
      <w:r w:rsidRPr="00007099">
        <w:t>300 acs</w:t>
      </w:r>
      <w:r w:rsidRPr="00D35A1D">
        <w:t>.</w:t>
      </w:r>
      <w:r>
        <w:t xml:space="preserve"> </w:t>
      </w:r>
      <w:r w:rsidRPr="004A6C27">
        <w:t>Isle of Wight Co</w:t>
      </w:r>
      <w:r>
        <w:t>. … Upon the head of the lower bay creeke adj. Land of John Rowe. By virtue of a former patent. (Nugent I, p. 167)</w:t>
      </w:r>
    </w:p>
    <w:p w:rsidR="00D215C0" w:rsidRDefault="00D215C0" w:rsidP="00D215C0">
      <w:r w:rsidRPr="00CF1FB1">
        <w:rPr>
          <w:b/>
        </w:rPr>
        <w:t>1647 – May 10</w:t>
      </w:r>
      <w:r w:rsidR="00930B36">
        <w:rPr>
          <w:b/>
        </w:rPr>
        <w:t xml:space="preserve"> – </w:t>
      </w:r>
      <w:r w:rsidR="00930B36" w:rsidRPr="00D001BF">
        <w:rPr>
          <w:b/>
          <w:u w:val="single"/>
        </w:rPr>
        <w:t xml:space="preserve">UK </w:t>
      </w:r>
      <w:r w:rsidRPr="00CF1FB1">
        <w:rPr>
          <w:b/>
          <w:u w:val="single"/>
        </w:rPr>
        <w:t>Gloucestershire Gloucester</w:t>
      </w:r>
      <w:r w:rsidRPr="00CF1FB1">
        <w:rPr>
          <w:b/>
        </w:rPr>
        <w:t xml:space="preserve"> – Will – Tobias Knight</w:t>
      </w:r>
      <w:r>
        <w:rPr>
          <w:b/>
        </w:rPr>
        <w:t>, Broadweaver</w:t>
      </w:r>
      <w:r>
        <w:t xml:space="preserve"> – That my body be buried in the church of St Alderton in Gloucester under the gravestone where my father was buried. To Wife, Ann, my bed with all the furniture thereunto belonging and also all my household stuff. I forgive my son James Knight the sum of 27 shillings which he owes me and I give him 2 shillings more; whereas James Knight has lived in my house in the parish of St Alderton which I bought with my own money, and whereas the said James Knight was to pay me 50 shillings a year for 20 years, I give the rent of the said house for 20 years to Henry Knight, my son, etc etc.  (Looks like he is setting up a legal war between James and Henry.) (Prerogative Court of Canterbury Wills, 1384-1858, PROB 11: Will Registers, 1644-1654, Piece 200: Fines, Quire Numbers 63-128 (1647)) </w:t>
      </w:r>
    </w:p>
    <w:p w:rsidR="00D215C0" w:rsidRDefault="00D215C0" w:rsidP="00D215C0">
      <w:r w:rsidRPr="00790446">
        <w:rPr>
          <w:b/>
        </w:rPr>
        <w:t>1647 – May 29</w:t>
      </w:r>
      <w:r w:rsidR="00930B36">
        <w:rPr>
          <w:b/>
        </w:rPr>
        <w:t xml:space="preserve"> – </w:t>
      </w:r>
      <w:r w:rsidR="00930B36" w:rsidRPr="00D001BF">
        <w:rPr>
          <w:b/>
          <w:u w:val="single"/>
        </w:rPr>
        <w:t xml:space="preserve">UK </w:t>
      </w:r>
      <w:r w:rsidRPr="00790446">
        <w:rPr>
          <w:b/>
          <w:u w:val="single"/>
        </w:rPr>
        <w:t>Cambridgeshire Denny Abbey</w:t>
      </w:r>
      <w:r w:rsidRPr="00790446">
        <w:rPr>
          <w:b/>
        </w:rPr>
        <w:t xml:space="preserve"> – </w:t>
      </w:r>
      <w:r>
        <w:rPr>
          <w:b/>
        </w:rPr>
        <w:t>Admin</w:t>
      </w:r>
      <w:r w:rsidRPr="00790446">
        <w:rPr>
          <w:b/>
        </w:rPr>
        <w:t xml:space="preserve"> – Agnes Knight</w:t>
      </w:r>
      <w:r>
        <w:t xml:space="preserve"> – In latin; names mentioned: John Knight, son; William Knight, son; Anne Knight, daughter or granddaughter;  Hester Knight, Marie Knight; Nathaniel Brent. (Prerogative Court of Canterbury Wills, 1384-1858, PROB 11: Will Registers, 1644-1654, Piece 200: Fines, Quire Numbers 63-128 (1647))</w:t>
      </w:r>
    </w:p>
    <w:p w:rsidR="00D215C0" w:rsidRDefault="00D215C0" w:rsidP="00D215C0">
      <w:r w:rsidRPr="00DC4ED1">
        <w:rPr>
          <w:b/>
        </w:rPr>
        <w:t>1647 – Jun 20</w:t>
      </w:r>
      <w:r w:rsidR="00930B36">
        <w:rPr>
          <w:b/>
        </w:rPr>
        <w:t xml:space="preserve"> – </w:t>
      </w:r>
      <w:r w:rsidR="00930B36" w:rsidRPr="00D001BF">
        <w:rPr>
          <w:b/>
          <w:u w:val="single"/>
        </w:rPr>
        <w:t xml:space="preserve">UK </w:t>
      </w:r>
      <w:r w:rsidRPr="00DC4ED1">
        <w:rPr>
          <w:b/>
          <w:u w:val="single"/>
        </w:rPr>
        <w:t>Herefordshire Lyon Hales</w:t>
      </w:r>
      <w:r w:rsidRPr="00DC4ED1">
        <w:rPr>
          <w:b/>
        </w:rPr>
        <w:t xml:space="preserve"> – Will – John Knight</w:t>
      </w:r>
      <w:r>
        <w:rPr>
          <w:b/>
        </w:rPr>
        <w:t>, Yeoman</w:t>
      </w:r>
      <w:r>
        <w:t xml:space="preserve"> – To the poor of the parish, 10 shillings to be distributed on funeral day; to Sybil, daughter of brother, Thomas Knight, 10 pounds; to the daughter of William Colson, 40 shillings; to Elizabeth, the wife of Henry Ponsonby, 10 pounds; to Dorothy, the wife of Henry Rawlins, 20 shillings; to John Rawlins, the son, 20 shillings; to George C__, 4 pounds; to Anne ___ 6 pounds for marriage; to the wife of George Tyler, 5 pounds; debt due from John Davis; to William Price, 20 pounds; something about debts owed to him; to Richard Knight, executor, items (bed, etc); to Charles Knight, release from debt; more household items (including brass kettle &amp; pot) to executor; to Mary, daughter of James Knight, household items; to Richard Knight, household items; to Joan, wife of William Poore, items; release of debts to persons; to Walter Knight, 10 pounds; to Mary Knight, 20 shillings; clothing to Richard Knight, Charles Knight and George Dykes; to William Price, (Willy), clothing; to Katherine Tyler, Richard Knight, William Price, George Dykes, Mary Knight,  “all my linen to be equally divided”; to Katherine Tyler, brass candlestick; to Mary Knight the younger, all my brandy (?) at Marston Wood; to Richard Knight, son of James Knight, items; to Mary Knight the younger, cupboards in the kitchen at Marston Wood; to Richard Knight, son of James Knight, coffer; to Katherine Tyler, wife of George Tyler, items at Marston Wood; debt from Walter Knowles; residue of estate to Richard Knight, executor. Wit: John Watkins (mark), James Hill (mark), and one other. (Prerogative </w:t>
      </w:r>
      <w:r>
        <w:lastRenderedPageBreak/>
        <w:t>Court of Canterbury Wills, 1384-1858, PROB 11: Will Registers, 1644-1654, Piece 201: Fines, Quire Numbers 129-201 (1647))</w:t>
      </w:r>
    </w:p>
    <w:p w:rsidR="00D215C0" w:rsidRDefault="00D215C0" w:rsidP="00D215C0"/>
    <w:p w:rsidR="00D215C0" w:rsidRDefault="00D215C0" w:rsidP="00D215C0">
      <w:r w:rsidRPr="00004A53">
        <w:rPr>
          <w:b/>
        </w:rPr>
        <w:t>1647 – Aug 3</w:t>
      </w:r>
      <w:r w:rsidR="00930B36">
        <w:rPr>
          <w:b/>
        </w:rPr>
        <w:t xml:space="preserve"> – </w:t>
      </w:r>
      <w:r w:rsidR="00930B36" w:rsidRPr="00D001BF">
        <w:rPr>
          <w:b/>
          <w:u w:val="single"/>
        </w:rPr>
        <w:t xml:space="preserve">UK </w:t>
      </w:r>
      <w:r w:rsidRPr="00004A53">
        <w:rPr>
          <w:b/>
          <w:u w:val="single"/>
        </w:rPr>
        <w:t>London St Bride</w:t>
      </w:r>
      <w:r w:rsidRPr="00004A53">
        <w:rPr>
          <w:b/>
        </w:rPr>
        <w:t xml:space="preserve"> </w:t>
      </w:r>
      <w:r w:rsidR="007A089D">
        <w:rPr>
          <w:b/>
        </w:rPr>
        <w:t>– Birth/Bap –</w:t>
      </w:r>
      <w:r w:rsidRPr="00004A53">
        <w:rPr>
          <w:b/>
        </w:rPr>
        <w:t xml:space="preserve"> John Knight</w:t>
      </w:r>
      <w:r>
        <w:t xml:space="preserve"> - s/o John</w:t>
      </w:r>
      <w:r w:rsidR="00E25080">
        <w:t xml:space="preserve"> Knight</w:t>
      </w:r>
      <w:r>
        <w:t xml:space="preserve"> &amp; Ann (London Met Arch)</w:t>
      </w:r>
    </w:p>
    <w:p w:rsidR="00D215C0" w:rsidRDefault="00D215C0" w:rsidP="00D215C0">
      <w:r w:rsidRPr="001043B8">
        <w:rPr>
          <w:b/>
        </w:rPr>
        <w:t>1647 – Aug 5</w:t>
      </w:r>
      <w:r w:rsidR="00930B36">
        <w:rPr>
          <w:b/>
        </w:rPr>
        <w:t xml:space="preserve"> – </w:t>
      </w:r>
      <w:r w:rsidR="00930B36" w:rsidRPr="00D001BF">
        <w:rPr>
          <w:b/>
          <w:u w:val="single"/>
        </w:rPr>
        <w:t xml:space="preserve">UK </w:t>
      </w:r>
      <w:r w:rsidRPr="001043B8">
        <w:rPr>
          <w:b/>
          <w:u w:val="single"/>
        </w:rPr>
        <w:t>Kent Aldington</w:t>
      </w:r>
      <w:r w:rsidRPr="001043B8">
        <w:rPr>
          <w:b/>
        </w:rPr>
        <w:t xml:space="preserve"> – Will – John Knight</w:t>
      </w:r>
      <w:r>
        <w:rPr>
          <w:b/>
        </w:rPr>
        <w:t>, Yeoman</w:t>
      </w:r>
      <w:r>
        <w:t xml:space="preserve"> – Wife, Susan, a portion of goods, 25 pounds; Thomas Brobb of Rowington, brother-in-law; daughter, Anne, the wife of George Culpepper, Mary, the wife of Francis Wibourne of Wrotham, and Deborah, the wife of William Langston of New Romney, Mildred, wife of John Wrake, Katherine Grove, set up annuities for all; Jane Woods and Anne Woods, daughters-in-law (?) 20 shillings; son John Knight, my bed and furnishings, three pairs of my best shoes; to son John Knight, the leases of Aldington, mortgages, etc; to his son all </w:t>
      </w:r>
      <w:r w:rsidRPr="00D001BF">
        <w:rPr>
          <w:b/>
        </w:rPr>
        <w:t>my books, writings and manuscripts</w:t>
      </w:r>
      <w:r>
        <w:t>; William Langston, son-in-law, Joseph Osborne of Ashford, son John Knight, executors; Robert Wigill of Rye, Esq, to have power to sell property to best advantage; etc. (Abstracted from image: (</w:t>
      </w:r>
      <w:r w:rsidRPr="00A43C97">
        <w:rPr>
          <w:szCs w:val="24"/>
        </w:rPr>
        <w:t>PROB 11: Will Registers</w:t>
      </w:r>
      <w:r>
        <w:rPr>
          <w:szCs w:val="24"/>
        </w:rPr>
        <w:t xml:space="preserve">, </w:t>
      </w:r>
      <w:r w:rsidRPr="00A43C97">
        <w:rPr>
          <w:szCs w:val="24"/>
        </w:rPr>
        <w:t>1644-1654</w:t>
      </w:r>
      <w:r>
        <w:rPr>
          <w:szCs w:val="24"/>
        </w:rPr>
        <w:t xml:space="preserve">, </w:t>
      </w:r>
      <w:r w:rsidRPr="00A43C97">
        <w:rPr>
          <w:szCs w:val="24"/>
        </w:rPr>
        <w:t>Piece 201: Fines, Quire Numbers 129-201 (1647)</w:t>
      </w:r>
      <w:r>
        <w:rPr>
          <w:szCs w:val="24"/>
        </w:rPr>
        <w:t xml:space="preserve">, </w:t>
      </w:r>
      <w:r w:rsidRPr="00A43C97">
        <w:rPr>
          <w:szCs w:val="24"/>
        </w:rPr>
        <w:t>Prerogative Court of Canterbury Wills, 1384-1858</w:t>
      </w:r>
      <w:r>
        <w:rPr>
          <w:szCs w:val="24"/>
        </w:rPr>
        <w:t>)</w:t>
      </w:r>
      <w:r>
        <w:t xml:space="preserve"> </w:t>
      </w:r>
    </w:p>
    <w:p w:rsidR="00D215C0" w:rsidRDefault="00D215C0" w:rsidP="00D215C0">
      <w:pPr>
        <w:pStyle w:val="NormalWeb"/>
        <w:spacing w:before="240" w:beforeAutospacing="0" w:after="240" w:afterAutospacing="0"/>
        <w:ind w:left="0" w:right="0"/>
      </w:pPr>
      <w:r>
        <w:rPr>
          <w:b/>
        </w:rPr>
        <w:t>1647 Dec 14</w:t>
      </w:r>
      <w:r w:rsidR="00930B36">
        <w:rPr>
          <w:b/>
        </w:rPr>
        <w:t xml:space="preserve"> – </w:t>
      </w:r>
      <w:r w:rsidR="00930B36" w:rsidRPr="00D001BF">
        <w:rPr>
          <w:b/>
          <w:u w:val="single"/>
        </w:rPr>
        <w:t xml:space="preserve">UK </w:t>
      </w:r>
      <w:r w:rsidRPr="00295BA6">
        <w:rPr>
          <w:b/>
          <w:u w:val="single"/>
        </w:rPr>
        <w:t xml:space="preserve">Sussex </w:t>
      </w:r>
      <w:r>
        <w:rPr>
          <w:b/>
          <w:u w:val="single"/>
        </w:rPr>
        <w:t>Eastbourne</w:t>
      </w:r>
      <w:r>
        <w:rPr>
          <w:b/>
        </w:rPr>
        <w:t xml:space="preserve"> – Will - Peter Knight, Clerk </w:t>
      </w:r>
      <w:r w:rsidRPr="00076B89">
        <w:t>– Mentions “</w:t>
      </w:r>
      <w:r>
        <w:t>t</w:t>
      </w:r>
      <w:r w:rsidRPr="00076B89">
        <w:t>roublesom</w:t>
      </w:r>
      <w:r>
        <w:t>e</w:t>
      </w:r>
      <w:r w:rsidRPr="00076B89">
        <w:t xml:space="preserve"> times”</w:t>
      </w:r>
      <w:r w:rsidR="00274BAD">
        <w:t xml:space="preserve"> in his preambe</w:t>
      </w:r>
      <w:r w:rsidRPr="00076B89">
        <w:t xml:space="preserve">; </w:t>
      </w:r>
      <w:r>
        <w:t xml:space="preserve">“whereas I have already settled an estate upon my </w:t>
      </w:r>
      <w:r w:rsidRPr="00274BAD">
        <w:rPr>
          <w:b/>
        </w:rPr>
        <w:t>eldest son, Thomas Knight</w:t>
      </w:r>
      <w:r>
        <w:t xml:space="preserve">…” to </w:t>
      </w:r>
      <w:r w:rsidRPr="00274BAD">
        <w:rPr>
          <w:b/>
        </w:rPr>
        <w:t>second son, Peter Knight</w:t>
      </w:r>
      <w:r>
        <w:t xml:space="preserve">, my house and lands at Northlade called Maytoff in Lydd; also to Peter, lands in Brooklands, now in the occupation of Thomas Horn, in Romney Marsh;  son Thomas to pay </w:t>
      </w:r>
      <w:r w:rsidRPr="00274BAD">
        <w:rPr>
          <w:b/>
        </w:rPr>
        <w:t>Thomas Knight (elder brother of Peter testator</w:t>
      </w:r>
      <w:r>
        <w:t xml:space="preserve">) four pounds every year during his natural life towards his maintenance; son Peter </w:t>
      </w:r>
      <w:r w:rsidR="00274BAD">
        <w:t xml:space="preserve">Knight </w:t>
      </w:r>
      <w:r>
        <w:t xml:space="preserve">Jr to pay the same to same person (elder brother of Peter the testator); wants lands called Kidwell Close and the house and lands late William Lawrence’s, now occupied by “Markett”, to be sold to pay all debts and remainder of funds to executrix;  to son-in-law, minister of Hollington, Thomas Carr, his Latin books; all his English books to be divided between his </w:t>
      </w:r>
      <w:r w:rsidRPr="00274BAD">
        <w:rPr>
          <w:b/>
        </w:rPr>
        <w:t>sons, Thomas Knight, Peter Knight, Wilcock Knight and John Knight</w:t>
      </w:r>
      <w:r>
        <w:t xml:space="preserve">; to the poor of Eastbourne parish, 20 shillings; residue of estate to </w:t>
      </w:r>
      <w:r w:rsidRPr="00274BAD">
        <w:rPr>
          <w:b/>
        </w:rPr>
        <w:t>wife Margaret</w:t>
      </w:r>
      <w:r>
        <w:t xml:space="preserve"> and she to be executrix. (Prerogative Court of Canterbury Wills, 1384-1858, PROB 11: Will Registers, 1644-1654, Piece 202: Fines, Quire Numbers 202-260 (1647))</w:t>
      </w:r>
    </w:p>
    <w:p w:rsidR="001470B7" w:rsidRDefault="001470B7" w:rsidP="001470B7">
      <w:pPr>
        <w:pStyle w:val="NormalWeb"/>
        <w:spacing w:before="240" w:beforeAutospacing="0" w:after="240" w:afterAutospacing="0"/>
        <w:ind w:left="0" w:right="0"/>
      </w:pPr>
      <w:r w:rsidRPr="00927C4E">
        <w:rPr>
          <w:b/>
        </w:rPr>
        <w:t xml:space="preserve">1647 – Dec 21 – </w:t>
      </w:r>
      <w:r w:rsidRPr="00927C4E">
        <w:rPr>
          <w:b/>
          <w:u w:val="single"/>
        </w:rPr>
        <w:t>MD St Mary’s</w:t>
      </w:r>
      <w:r w:rsidRPr="00927C4E">
        <w:rPr>
          <w:b/>
        </w:rPr>
        <w:t xml:space="preserve"> – Admin – Thomas Knight</w:t>
      </w:r>
      <w:r>
        <w:t xml:space="preserve"> - Robt Taylor aged 17 yeares or thereabouts att the request of William Lewis sayth uppon his oath, That hee was then att Mr Lewis howse att the beginning of the troubles here, when some of Ingles company being att the foresd Mr Lewis howse a taking away his Corne, Mr Gerrard came instantly unto them wth fowre of his men to witt John Wortley, </w:t>
      </w:r>
      <w:r w:rsidRPr="00927C4E">
        <w:rPr>
          <w:b/>
        </w:rPr>
        <w:t>Thomas Knight</w:t>
      </w:r>
      <w:r>
        <w:t xml:space="preserve">, </w:t>
      </w:r>
      <w:r w:rsidRPr="00274BAD">
        <w:rPr>
          <w:b/>
        </w:rPr>
        <w:t>James Walker, &amp; Nathaniel Jones</w:t>
      </w:r>
      <w:r>
        <w:t xml:space="preserve"> (Joanes), &amp; forwarned them to take away any Corne there, &amp; alledged that Corne belonged unto him, &amp; thereuppon the sd Mr Gerrard measured the Come in the sd Willm Lewis howse, &amp; carryed it away unto his owne howse, but what quanty this Dept knoweth not. &amp; further hee sayth not.  James Walker aged 29 yeares or thereabouts att the request of Leift Will</w:t>
      </w:r>
      <w:r w:rsidR="00274BAD">
        <w:t>ia</w:t>
      </w:r>
      <w:r>
        <w:t>m Lewis, sayth uppon his oath, That he was wth Mr Thomas Gerrard when hee measured, &amp; carryed away the Corne from the sd Mr Lewis howse but what quanty he knoweth not. And further sayth not. (</w:t>
      </w:r>
      <w:r w:rsidRPr="00274BAD">
        <w:t>Maryland State Archive</w:t>
      </w:r>
      <w:r w:rsidRPr="005E4637">
        <w:t xml:space="preserve">: Vol. 4, </w:t>
      </w:r>
      <w:r>
        <w:t>p. 357)</w:t>
      </w:r>
    </w:p>
    <w:p w:rsidR="00D215C0" w:rsidRDefault="00D215C0" w:rsidP="00D215C0">
      <w:r w:rsidRPr="00CA7202">
        <w:rPr>
          <w:b/>
        </w:rPr>
        <w:lastRenderedPageBreak/>
        <w:t>1647</w:t>
      </w:r>
      <w:r w:rsidR="00930B36">
        <w:rPr>
          <w:b/>
        </w:rPr>
        <w:t xml:space="preserve"> – </w:t>
      </w:r>
      <w:r w:rsidR="00930B36" w:rsidRPr="00D001BF">
        <w:rPr>
          <w:b/>
          <w:u w:val="single"/>
        </w:rPr>
        <w:t xml:space="preserve">UK </w:t>
      </w:r>
      <w:r w:rsidRPr="00CA7202">
        <w:rPr>
          <w:b/>
          <w:u w:val="single"/>
        </w:rPr>
        <w:t>London</w:t>
      </w:r>
      <w:r w:rsidRPr="00CA7202">
        <w:rPr>
          <w:b/>
        </w:rPr>
        <w:t xml:space="preserve"> – </w:t>
      </w:r>
      <w:r>
        <w:rPr>
          <w:b/>
        </w:rPr>
        <w:t>Chancery</w:t>
      </w:r>
      <w:r w:rsidRPr="00CA7202">
        <w:rPr>
          <w:b/>
        </w:rPr>
        <w:t xml:space="preserve"> – </w:t>
      </w:r>
      <w:r>
        <w:rPr>
          <w:b/>
        </w:rPr>
        <w:t xml:space="preserve">Richard Knight - </w:t>
      </w:r>
      <w:r w:rsidRPr="004B15F5">
        <w:t>Knight vs Knight</w:t>
      </w:r>
      <w:r>
        <w:t xml:space="preserve">: Plaintiffs: Anne Knight, widow.  Defendants: Richard Knight and Thomas Knight.  Document type: bill and answer. (National Archives, Kew England, Ref: </w:t>
      </w:r>
      <w:r w:rsidRPr="00CA7202">
        <w:t>C 2/ChasI/K6/28</w:t>
      </w:r>
      <w:r>
        <w:t>)</w:t>
      </w:r>
    </w:p>
    <w:p w:rsidR="00D215C0" w:rsidRDefault="00D215C0" w:rsidP="00D215C0"/>
    <w:p w:rsidR="00D215C0" w:rsidRDefault="00D215C0" w:rsidP="00D215C0">
      <w:r w:rsidRPr="00D70DE8">
        <w:rPr>
          <w:b/>
        </w:rPr>
        <w:t>1647</w:t>
      </w:r>
      <w:r w:rsidR="00930B36">
        <w:rPr>
          <w:b/>
        </w:rPr>
        <w:t xml:space="preserve"> – </w:t>
      </w:r>
      <w:r w:rsidR="00930B36" w:rsidRPr="00D001BF">
        <w:rPr>
          <w:b/>
          <w:u w:val="single"/>
        </w:rPr>
        <w:t xml:space="preserve">UK </w:t>
      </w:r>
      <w:r w:rsidRPr="00D70DE8">
        <w:rPr>
          <w:b/>
          <w:u w:val="single"/>
        </w:rPr>
        <w:t>Herefordshire Lyonshall</w:t>
      </w:r>
      <w:r w:rsidRPr="00D70DE8">
        <w:rPr>
          <w:b/>
        </w:rPr>
        <w:t xml:space="preserve"> – </w:t>
      </w:r>
      <w:r>
        <w:rPr>
          <w:b/>
        </w:rPr>
        <w:t>Chancery</w:t>
      </w:r>
      <w:r w:rsidRPr="00D70DE8">
        <w:rPr>
          <w:b/>
        </w:rPr>
        <w:t xml:space="preserve"> – Richard Knight</w:t>
      </w:r>
      <w:r>
        <w:t xml:space="preserve"> - Knight v Watkins (Watkyns).  Plaintiffs: Richard Knight.  Defendants: John Watkins.  Subject: personal estate of John Knight, Lyonshall, Herefordshire.  Document type: answer only. (National Archives, Kew England, Ref: </w:t>
      </w:r>
      <w:r w:rsidRPr="00D70DE8">
        <w:t>C 8/96/17</w:t>
      </w:r>
      <w:r>
        <w:t xml:space="preserve">  See also:C 8/87/268 for Bill)</w:t>
      </w:r>
    </w:p>
    <w:p w:rsidR="00D215C0" w:rsidRDefault="00D215C0" w:rsidP="00D215C0">
      <w:pPr>
        <w:pStyle w:val="NormalWeb"/>
        <w:spacing w:before="240" w:beforeAutospacing="0" w:after="240" w:afterAutospacing="0"/>
        <w:ind w:left="0" w:right="0"/>
      </w:pPr>
      <w:r w:rsidRPr="00A902E9">
        <w:rPr>
          <w:b/>
        </w:rPr>
        <w:t>1647</w:t>
      </w:r>
      <w:r w:rsidR="00930B36">
        <w:rPr>
          <w:b/>
        </w:rPr>
        <w:t xml:space="preserve"> – </w:t>
      </w:r>
      <w:r w:rsidR="00930B36" w:rsidRPr="00D001BF">
        <w:rPr>
          <w:b/>
          <w:u w:val="single"/>
        </w:rPr>
        <w:t xml:space="preserve">UK </w:t>
      </w:r>
      <w:r w:rsidRPr="00A902E9">
        <w:rPr>
          <w:b/>
          <w:u w:val="single"/>
        </w:rPr>
        <w:t>Hampshire Romsey</w:t>
      </w:r>
      <w:r w:rsidRPr="00A902E9">
        <w:rPr>
          <w:b/>
        </w:rPr>
        <w:t xml:space="preserve"> – </w:t>
      </w:r>
      <w:r>
        <w:rPr>
          <w:b/>
        </w:rPr>
        <w:t>Chancery</w:t>
      </w:r>
      <w:r w:rsidRPr="00A902E9">
        <w:rPr>
          <w:b/>
        </w:rPr>
        <w:t xml:space="preserve"> – Moses Knight, Aaron Knight</w:t>
      </w:r>
      <w:r>
        <w:t xml:space="preserve"> - Twyne v Knight.  Plaintiffs: John Twyne.  Defendants: Moses Knight and Aaron Knight.  Subject: property in Romsey, Hampshire.  Document type: answer only. (National Archives, Kew England, Ref: </w:t>
      </w:r>
      <w:r w:rsidRPr="00A902E9">
        <w:t>C 6/7/239</w:t>
      </w:r>
      <w:r>
        <w:t>)</w:t>
      </w:r>
    </w:p>
    <w:p w:rsidR="002D7B84" w:rsidRDefault="002D7B84" w:rsidP="00D215C0">
      <w:pPr>
        <w:pStyle w:val="NormalWeb"/>
        <w:spacing w:before="240" w:beforeAutospacing="0" w:after="240" w:afterAutospacing="0"/>
        <w:ind w:left="0" w:right="0"/>
      </w:pPr>
      <w:r>
        <w:rPr>
          <w:b/>
        </w:rPr>
        <w:t xml:space="preserve">1647 – Dec </w:t>
      </w:r>
      <w:r>
        <w:t xml:space="preserve">– </w:t>
      </w:r>
      <w:r w:rsidRPr="00D001BF">
        <w:rPr>
          <w:b/>
          <w:u w:val="single"/>
        </w:rPr>
        <w:t xml:space="preserve">VA </w:t>
      </w:r>
      <w:r w:rsidRPr="008D6F51">
        <w:rPr>
          <w:b/>
          <w:u w:val="single"/>
        </w:rPr>
        <w:t>Northumberland</w:t>
      </w:r>
      <w:r w:rsidRPr="002D7B84">
        <w:rPr>
          <w:b/>
        </w:rPr>
        <w:t xml:space="preserve"> – Admin – Col. Giles Brent</w:t>
      </w:r>
      <w:r>
        <w:t xml:space="preserve"> - Giles Brent, a catholic, tiring of the unrest and disputes in Maryland, crossed the river to what was then Northumberland County, part of which later became Stafford County. He was accompanied by his two sisters Mary Brent (c. 1600-1658), and Margaret Brent (c. 1601 – 1671), both of whom left wills. They settled at what later became Overwharton Parish, Stafford County. Giles was the son of Sir Richard Brent (1573-1652), Lord of Stoke and Admington, in Gloucestershire, England.  Giles had settled in Maryland in 1637 and married Princess Kittamaquad, daughter of the Emperor of the Piscataway Indians, who was baptized “Mary” by Father Andrew White, S.J.  Giles Brent died in 1672, and left a will.  Margaret Brent was the executrix of the will of Gov. Leonard Calvert.  When Lord Baltimore learned that Calvert’s lieutenant, Giles Brent, had decamped, he started issuing land patents in the Northern Neck, i.e. Northumberland County. </w:t>
      </w:r>
      <w:r w:rsidRPr="00EA673F">
        <w:t xml:space="preserve"> The rebellion and its religious overtones was one of the factors that led to passage of the landmark Maryland Toleration Act of 1649, which declared religious tolerance for Catholics and Protestants in Maryland.</w:t>
      </w:r>
      <w:r>
        <w:t xml:space="preserve"> His first patent in the county will be seen below, but he was there at least 3 years earlier than the date of the patent.</w:t>
      </w:r>
    </w:p>
    <w:p w:rsidR="00274BAD" w:rsidRDefault="001470B7" w:rsidP="001470B7">
      <w:pPr>
        <w:pStyle w:val="NormalWeb"/>
        <w:spacing w:before="240" w:beforeAutospacing="0" w:after="240" w:afterAutospacing="0"/>
        <w:ind w:left="0" w:right="0"/>
      </w:pPr>
      <w:r>
        <w:rPr>
          <w:b/>
        </w:rPr>
        <w:t xml:space="preserve">1648 - Jan </w:t>
      </w:r>
      <w:r>
        <w:t xml:space="preserve">– </w:t>
      </w:r>
      <w:r w:rsidR="00D001BF" w:rsidRPr="00D001BF">
        <w:rPr>
          <w:b/>
          <w:u w:val="single"/>
        </w:rPr>
        <w:t xml:space="preserve">VA </w:t>
      </w:r>
      <w:r w:rsidRPr="008D6F51">
        <w:rPr>
          <w:b/>
          <w:u w:val="single"/>
        </w:rPr>
        <w:t>Northumberland</w:t>
      </w:r>
      <w:r>
        <w:t xml:space="preserve"> – </w:t>
      </w:r>
      <w:r w:rsidR="002D7B84">
        <w:t xml:space="preserve">Info - </w:t>
      </w:r>
      <w:r w:rsidRPr="00EA673F">
        <w:t>In 1648 a group of merchants in London applied to Parliament for revocation of the Maryland charter from the Calverts.</w:t>
      </w:r>
      <w:r>
        <w:t xml:space="preserve"> </w:t>
      </w:r>
      <w:r w:rsidRPr="003305A5">
        <w:t>This was rejected, but</w:t>
      </w:r>
      <w:r w:rsidR="00274BAD">
        <w:t xml:space="preserve"> William</w:t>
      </w:r>
      <w:r w:rsidRPr="003305A5">
        <w:t xml:space="preserve"> Claiborne received a final opportunity to reclaim Kent Island when he was appointed by the Puritan-controlled Parliament to a commission which was charged with suppressing Anglican disquiet in Virginia; Virginia in this case defined as "all the plantations in the Bay of the Chesapeake."</w:t>
      </w:r>
      <w:r>
        <w:t xml:space="preserve"> (The settlers of Chicacoan who fled there from Maryland, were recalcitrant and did not recognize either the governments of Virginia in Jamestown, or Maryland.)  </w:t>
      </w:r>
      <w:r w:rsidRPr="003305A5">
        <w:t xml:space="preserve">Claiborne and fellow commissioner </w:t>
      </w:r>
      <w:r w:rsidRPr="00274BAD">
        <w:rPr>
          <w:b/>
        </w:rPr>
        <w:t>Richard Bennett</w:t>
      </w:r>
      <w:r w:rsidRPr="003305A5">
        <w:t xml:space="preserve"> secured the peaceful submission of Virginia to Parliamentary rule, and the new Virginia Assembly appointed Claiborne as Secretary of the colony. It also proposed to Parliament new acts which would give Virginia more autonomy from England, which would benefit Claiborne as he pressed his claims on Kent Island. He and Bennett then turned their attention to Maryland and, arguing again that the Catholic Calverts could not be trusted and that the charter gave the Calverts too much power, demanded that the colony submit to the Commonwealth. Governor Stone</w:t>
      </w:r>
      <w:r w:rsidR="00274BAD">
        <w:t xml:space="preserve"> of Maryland</w:t>
      </w:r>
      <w:r w:rsidRPr="003305A5">
        <w:t xml:space="preserve"> briefly refused but gave in to Claiborne and the Commission, and submitted Maryland to Parliamentary rule.</w:t>
      </w:r>
      <w:r w:rsidR="00274BAD">
        <w:t xml:space="preserve"> By these actions, </w:t>
      </w:r>
      <w:r w:rsidR="00274BAD" w:rsidRPr="00274BAD">
        <w:rPr>
          <w:b/>
        </w:rPr>
        <w:lastRenderedPageBreak/>
        <w:t>t</w:t>
      </w:r>
      <w:r w:rsidRPr="00274BAD">
        <w:rPr>
          <w:b/>
        </w:rPr>
        <w:t>he entire Northern Neck of Virginia was transformed into Northumberland County.</w:t>
      </w:r>
      <w:r>
        <w:t xml:space="preserve"> </w:t>
      </w:r>
    </w:p>
    <w:p w:rsidR="001470B7" w:rsidRDefault="001470B7" w:rsidP="001470B7">
      <w:pPr>
        <w:pStyle w:val="NormalWeb"/>
        <w:spacing w:before="240" w:beforeAutospacing="0" w:after="240" w:afterAutospacing="0"/>
        <w:ind w:left="0" w:right="0"/>
      </w:pPr>
      <w:r>
        <w:rPr>
          <w:b/>
        </w:rPr>
        <w:t xml:space="preserve">1648 - Jan 20 </w:t>
      </w:r>
      <w:r>
        <w:t xml:space="preserve">– </w:t>
      </w:r>
      <w:r>
        <w:rPr>
          <w:b/>
          <w:u w:val="single"/>
        </w:rPr>
        <w:t xml:space="preserve">VA </w:t>
      </w:r>
      <w:r w:rsidRPr="00640FF7">
        <w:rPr>
          <w:b/>
          <w:u w:val="single"/>
        </w:rPr>
        <w:t>Northumberland</w:t>
      </w:r>
      <w:r>
        <w:t xml:space="preserve"> – </w:t>
      </w:r>
      <w:r w:rsidRPr="006561DF">
        <w:rPr>
          <w:b/>
        </w:rPr>
        <w:t>Admin – Peter Knight</w:t>
      </w:r>
      <w:r>
        <w:t xml:space="preserve"> -  Court record book missing but index survives saying that the following cases were heard/recorded </w:t>
      </w:r>
      <w:r w:rsidRPr="00F46155">
        <w:rPr>
          <w:i/>
        </w:rPr>
        <w:t>by</w:t>
      </w:r>
      <w:r>
        <w:t xml:space="preserve"> 20 Jan 1648, thus probably were spread out over the prev. year, or perhaps longer. p. 7: Rowland Haddaway agt </w:t>
      </w:r>
      <w:r w:rsidRPr="00640FF7">
        <w:rPr>
          <w:b/>
        </w:rPr>
        <w:t>Peter Knight</w:t>
      </w:r>
      <w:r>
        <w:t xml:space="preserve">; p. 20: </w:t>
      </w:r>
      <w:r w:rsidRPr="00630AC1">
        <w:rPr>
          <w:b/>
        </w:rPr>
        <w:t xml:space="preserve">Peter </w:t>
      </w:r>
      <w:r w:rsidRPr="00640FF7">
        <w:rPr>
          <w:b/>
        </w:rPr>
        <w:t>Knight</w:t>
      </w:r>
      <w:r>
        <w:rPr>
          <w:b/>
        </w:rPr>
        <w:t xml:space="preserve"> </w:t>
      </w:r>
      <w:r>
        <w:t xml:space="preserve">agreemt wth: Henry: Hughett; p. 28: Francis Gray Agt. </w:t>
      </w:r>
      <w:r w:rsidRPr="00F46155">
        <w:rPr>
          <w:b/>
        </w:rPr>
        <w:t>Knight</w:t>
      </w:r>
      <w:r>
        <w:t xml:space="preserve">; </w:t>
      </w:r>
      <w:r w:rsidRPr="00630AC1">
        <w:rPr>
          <w:b/>
        </w:rPr>
        <w:t xml:space="preserve">Peter </w:t>
      </w:r>
      <w:r w:rsidRPr="00F46155">
        <w:rPr>
          <w:b/>
        </w:rPr>
        <w:t>Knight</w:t>
      </w:r>
      <w:r>
        <w:rPr>
          <w:b/>
        </w:rPr>
        <w:t xml:space="preserve"> </w:t>
      </w:r>
      <w:r>
        <w:t xml:space="preserve">agt. Nicholas Polhampton; </w:t>
      </w:r>
      <w:r w:rsidRPr="00630AC1">
        <w:rPr>
          <w:b/>
        </w:rPr>
        <w:t xml:space="preserve">Peter </w:t>
      </w:r>
      <w:r w:rsidRPr="00F46155">
        <w:rPr>
          <w:b/>
        </w:rPr>
        <w:t xml:space="preserve">Knight </w:t>
      </w:r>
      <w:r>
        <w:t xml:space="preserve">agt. Joane Philpott; </w:t>
      </w:r>
      <w:r w:rsidRPr="00F46155">
        <w:rPr>
          <w:b/>
        </w:rPr>
        <w:t>Knight</w:t>
      </w:r>
      <w:r>
        <w:t xml:space="preserve"> agt. George Knott; p. 29: </w:t>
      </w:r>
      <w:r w:rsidRPr="00630AC1">
        <w:rPr>
          <w:b/>
        </w:rPr>
        <w:t xml:space="preserve">Peter </w:t>
      </w:r>
      <w:r w:rsidRPr="00F46155">
        <w:rPr>
          <w:b/>
        </w:rPr>
        <w:t>Knight</w:t>
      </w:r>
      <w:r>
        <w:t xml:space="preserve"> agt. Abbotts Estate; p. 32: </w:t>
      </w:r>
      <w:r w:rsidRPr="00630AC1">
        <w:rPr>
          <w:b/>
        </w:rPr>
        <w:t xml:space="preserve">Peter </w:t>
      </w:r>
      <w:r w:rsidRPr="00F46155">
        <w:rPr>
          <w:b/>
        </w:rPr>
        <w:t>Knight</w:t>
      </w:r>
      <w:r>
        <w:t xml:space="preserve"> agt. Thomas Keene; </w:t>
      </w:r>
      <w:r w:rsidRPr="00630AC1">
        <w:rPr>
          <w:b/>
        </w:rPr>
        <w:t xml:space="preserve">Peter </w:t>
      </w:r>
      <w:r w:rsidRPr="00F46155">
        <w:rPr>
          <w:b/>
        </w:rPr>
        <w:t xml:space="preserve">Knight </w:t>
      </w:r>
      <w:r>
        <w:t xml:space="preserve">agt. John Lerrett; p. 33: George Colclough agt </w:t>
      </w:r>
      <w:r w:rsidRPr="00F46155">
        <w:rPr>
          <w:b/>
        </w:rPr>
        <w:t>Knight</w:t>
      </w:r>
      <w:r>
        <w:t xml:space="preserve">, Gaskin &amp; others; Mr. Lee agt </w:t>
      </w:r>
      <w:r w:rsidRPr="00F46155">
        <w:rPr>
          <w:b/>
        </w:rPr>
        <w:t>Peter Knight</w:t>
      </w:r>
      <w:r>
        <w:t xml:space="preserve">; p. 39: John Trussell agt. </w:t>
      </w:r>
      <w:r w:rsidRPr="00F46155">
        <w:rPr>
          <w:b/>
        </w:rPr>
        <w:t>Peter Knight</w:t>
      </w:r>
      <w:r>
        <w:t>. (Sparacio, NC D&amp;W, 1650-1655, pp. 2 - 8)</w:t>
      </w:r>
    </w:p>
    <w:p w:rsidR="001470B7" w:rsidRDefault="00D215C0" w:rsidP="00EA1526">
      <w:r>
        <w:rPr>
          <w:b/>
        </w:rPr>
        <w:t xml:space="preserve">1648 Jan 24 – </w:t>
      </w:r>
      <w:r w:rsidRPr="002A1E4E">
        <w:rPr>
          <w:b/>
          <w:u w:val="single"/>
        </w:rPr>
        <w:t>VA</w:t>
      </w:r>
      <w:r>
        <w:rPr>
          <w:b/>
          <w:u w:val="single"/>
        </w:rPr>
        <w:t xml:space="preserve"> </w:t>
      </w:r>
      <w:r w:rsidRPr="002A1E4E">
        <w:rPr>
          <w:b/>
          <w:u w:val="single"/>
        </w:rPr>
        <w:t>York</w:t>
      </w:r>
      <w:r w:rsidRPr="00EA1526">
        <w:rPr>
          <w:b/>
        </w:rPr>
        <w:t xml:space="preserve"> – </w:t>
      </w:r>
      <w:r w:rsidR="00EA1526" w:rsidRPr="00EA1526">
        <w:rPr>
          <w:b/>
        </w:rPr>
        <w:t xml:space="preserve">Admin - </w:t>
      </w:r>
      <w:r w:rsidRPr="000B268B">
        <w:rPr>
          <w:b/>
        </w:rPr>
        <w:t>William Knight</w:t>
      </w:r>
      <w:r>
        <w:t xml:space="preserve"> - Court: That </w:t>
      </w:r>
      <w:r w:rsidRPr="000B268B">
        <w:t>William Knight</w:t>
      </w:r>
      <w:r>
        <w:t xml:space="preserve"> stands indebted to the est of Edward Chiswell (Chissell) decd 800 lb tobo. Which debt Tho Broughton undertook to answer “for at the request of Tho</w:t>
      </w:r>
      <w:r w:rsidR="00EA1526">
        <w:t>mas</w:t>
      </w:r>
      <w:r>
        <w:t xml:space="preserve"> Wilson master of the good ship </w:t>
      </w:r>
      <w:r w:rsidRPr="000B268B">
        <w:rPr>
          <w:i/>
        </w:rPr>
        <w:t>Desire</w:t>
      </w:r>
      <w:r>
        <w:t xml:space="preserve">”. Order that Broughton pay Rich Duning the assignee of Luke Davis admr. </w:t>
      </w:r>
      <w:r w:rsidR="00EA1526">
        <w:t>out o</w:t>
      </w:r>
      <w:r>
        <w:t>f the estate of Chissell. [Note: This name is Chiswell, phonetic spelling being used in the entry. B.F.] (Fleet, III, p. 86)</w:t>
      </w:r>
      <w:r w:rsidR="002D7B84">
        <w:t xml:space="preserve"> </w:t>
      </w:r>
      <w:r w:rsidRPr="002D7B84">
        <w:rPr>
          <w:b/>
        </w:rPr>
        <w:t>Note</w:t>
      </w:r>
      <w:r>
        <w:t>: A William Knight is in debt, and the Master of the ship Desire, Thomas Wilson, orders that it be paid by Thomas Broughton. How does this William relate to either Wilson or Broughton?</w:t>
      </w:r>
      <w:r w:rsidR="002D7B84">
        <w:t xml:space="preserve"> Is he just a member of the ship’s crew?</w:t>
      </w:r>
    </w:p>
    <w:p w:rsidR="00D215C0" w:rsidRDefault="00D215C0" w:rsidP="00D215C0">
      <w:r w:rsidRPr="00D45AFC">
        <w:rPr>
          <w:b/>
        </w:rPr>
        <w:t>1648 – Feb 2</w:t>
      </w:r>
      <w:r w:rsidR="00930B36">
        <w:rPr>
          <w:b/>
        </w:rPr>
        <w:t xml:space="preserve"> – </w:t>
      </w:r>
      <w:r w:rsidR="00930B36" w:rsidRPr="00EA1526">
        <w:rPr>
          <w:b/>
          <w:u w:val="single"/>
        </w:rPr>
        <w:t xml:space="preserve">UK </w:t>
      </w:r>
      <w:r w:rsidRPr="00D45AFC">
        <w:rPr>
          <w:b/>
          <w:u w:val="single"/>
        </w:rPr>
        <w:t>Devonshire Upottery</w:t>
      </w:r>
      <w:r w:rsidRPr="00D45AFC">
        <w:rPr>
          <w:b/>
        </w:rPr>
        <w:t xml:space="preserve"> – Will – John Knight</w:t>
      </w:r>
      <w:r>
        <w:t xml:space="preserve"> – No details available. (National Archives, Kew England, Ref: </w:t>
      </w:r>
      <w:r w:rsidRPr="00D45AFC">
        <w:t>PROB 11/203/202</w:t>
      </w:r>
      <w:r>
        <w:t>)</w:t>
      </w:r>
    </w:p>
    <w:p w:rsidR="00D215C0" w:rsidRDefault="00D215C0" w:rsidP="00D215C0">
      <w:r w:rsidRPr="00132016">
        <w:rPr>
          <w:b/>
        </w:rPr>
        <w:t>1648 – Feb 11</w:t>
      </w:r>
      <w:r w:rsidR="00930B36">
        <w:rPr>
          <w:b/>
        </w:rPr>
        <w:t xml:space="preserve"> – </w:t>
      </w:r>
      <w:r w:rsidR="00930B36" w:rsidRPr="00EA1526">
        <w:rPr>
          <w:b/>
          <w:u w:val="single"/>
        </w:rPr>
        <w:t xml:space="preserve">UK </w:t>
      </w:r>
      <w:r w:rsidRPr="007720BB">
        <w:rPr>
          <w:b/>
          <w:u w:val="single"/>
        </w:rPr>
        <w:t xml:space="preserve">Kent </w:t>
      </w:r>
      <w:r>
        <w:rPr>
          <w:b/>
          <w:u w:val="single"/>
        </w:rPr>
        <w:t>Canterbury</w:t>
      </w:r>
      <w:r w:rsidRPr="00132016">
        <w:rPr>
          <w:b/>
        </w:rPr>
        <w:t xml:space="preserve"> - Will – Nicholas Knight</w:t>
      </w:r>
      <w:r>
        <w:rPr>
          <w:b/>
        </w:rPr>
        <w:t xml:space="preserve"> Gent</w:t>
      </w:r>
      <w:r>
        <w:t xml:space="preserve"> – Mentions that what he has was left to him by his father: John Knight, Gent; brother Charles Knight; Ellen Lypart, wife of William Lypart of Canterbury; Thomas Manly, Gent.  (Apparently died unmarried and without issue and may have been in the military.) (Prerogative Court of Canterbury Wills, 1384-1858, PROB 11: Will Registers, 1644-1654, Piece 207: Fairfax, Quire Numbers 1-57 (1649))</w:t>
      </w:r>
    </w:p>
    <w:p w:rsidR="00D215C0" w:rsidRDefault="00D215C0" w:rsidP="00D215C0">
      <w:r w:rsidRPr="008C7040">
        <w:rPr>
          <w:b/>
        </w:rPr>
        <w:t>1648 – Apr 6</w:t>
      </w:r>
      <w:r w:rsidR="00930B36">
        <w:rPr>
          <w:b/>
        </w:rPr>
        <w:t xml:space="preserve"> – </w:t>
      </w:r>
      <w:r w:rsidR="00930B36" w:rsidRPr="00EA1526">
        <w:rPr>
          <w:b/>
          <w:u w:val="single"/>
        </w:rPr>
        <w:t xml:space="preserve">UK </w:t>
      </w:r>
      <w:r w:rsidRPr="008C7040">
        <w:rPr>
          <w:b/>
          <w:u w:val="single"/>
        </w:rPr>
        <w:t>Cheshire Hankelow</w:t>
      </w:r>
      <w:r w:rsidRPr="008C7040">
        <w:rPr>
          <w:b/>
        </w:rPr>
        <w:t xml:space="preserve"> – Admin – John Knight, Gent</w:t>
      </w:r>
      <w:r>
        <w:t xml:space="preserve"> – Grant: 1 Robert Browne jun. of Cow lane, clerk, 2 Raphe Boulton, citizen and Merchant Taylor of London, 3 William Massie of the Mosse in Audlem, esq., John Sparrowe, gent., Hugh Boulton of Hankelow, gent., John Knight of same, gent.  Annual rent of £6 issuing from closes called the Damme Crofte, the Canny Parrott, the Ouldfield, the Three Chelly fields, the two marled crofts, the Millfield, the Chelly meadowe, all in Cowlane in Audlem and Wrenbury, part of prem. of 1 lately purchased from George Cotton of Combermere, esq., dec.  Prem. conveyed by 1 to 3 on trust to cause 'sixe groate loves of good househould bread' to be baked and distributed each Sunday to 'sixe of the poorest aged and ympotent workemen' in Audlem and Hankelow nominated by 2 during his life and then by those appointed by 2.  Consideration: £100 paid by 2 to 1.  Wit: W? Boothe, Ed. Brandon, G. Malbon, Robert Jeffes, Robert Cudworth. (</w:t>
      </w:r>
      <w:r w:rsidRPr="008C7040">
        <w:t xml:space="preserve">Cheshire Archives and Local Studies, </w:t>
      </w:r>
      <w:r>
        <w:t xml:space="preserve">Ref: </w:t>
      </w:r>
      <w:r w:rsidRPr="008C7040">
        <w:t>P113/18/1</w:t>
      </w:r>
      <w:r>
        <w:t>)</w:t>
      </w:r>
    </w:p>
    <w:p w:rsidR="00D215C0" w:rsidRDefault="00D215C0" w:rsidP="00D215C0">
      <w:r w:rsidRPr="00584501">
        <w:rPr>
          <w:b/>
        </w:rPr>
        <w:t>1648 – Apr 20</w:t>
      </w:r>
      <w:r w:rsidR="00930B36">
        <w:rPr>
          <w:b/>
        </w:rPr>
        <w:t xml:space="preserve"> – </w:t>
      </w:r>
      <w:r w:rsidR="00930B36" w:rsidRPr="00EA1526">
        <w:rPr>
          <w:b/>
          <w:u w:val="single"/>
        </w:rPr>
        <w:t xml:space="preserve">UK </w:t>
      </w:r>
      <w:r w:rsidRPr="00584501">
        <w:rPr>
          <w:b/>
          <w:u w:val="single"/>
        </w:rPr>
        <w:t>Sussex West Tarring</w:t>
      </w:r>
      <w:r w:rsidRPr="00584501">
        <w:rPr>
          <w:b/>
        </w:rPr>
        <w:t xml:space="preserve"> – </w:t>
      </w:r>
      <w:r w:rsidR="00F63E01" w:rsidRPr="00992101">
        <w:rPr>
          <w:b/>
          <w:szCs w:val="24"/>
        </w:rPr>
        <w:t xml:space="preserve">Will </w:t>
      </w:r>
      <w:r w:rsidR="00F63E01">
        <w:rPr>
          <w:b/>
          <w:szCs w:val="24"/>
        </w:rPr>
        <w:t>– Nunc:</w:t>
      </w:r>
      <w:r w:rsidRPr="00584501">
        <w:rPr>
          <w:b/>
        </w:rPr>
        <w:t xml:space="preserve"> Richard Knight</w:t>
      </w:r>
      <w:r>
        <w:t xml:space="preserve"> – Entire estate to go to Thomas Knight his younger son. Witnessed and sworn by a Richard Knight who might be his elder son. (Abstracted from image:  PROB 11: Will Registers, 1644-1654, Piece 204: Essex, Quire Numbers 53-107 (1648), </w:t>
      </w:r>
      <w:r w:rsidRPr="00584501">
        <w:t>Prerogative Court of Canterbury Wills, 1384-1858</w:t>
      </w:r>
      <w:r>
        <w:t>)</w:t>
      </w:r>
      <w:r w:rsidRPr="00584501">
        <w:t xml:space="preserve"> </w:t>
      </w:r>
    </w:p>
    <w:p w:rsidR="00D215C0" w:rsidRDefault="00D215C0" w:rsidP="00D215C0">
      <w:r w:rsidRPr="00497D78">
        <w:rPr>
          <w:b/>
        </w:rPr>
        <w:lastRenderedPageBreak/>
        <w:t>1648 – May 5</w:t>
      </w:r>
      <w:r w:rsidR="00930B36">
        <w:rPr>
          <w:b/>
        </w:rPr>
        <w:t xml:space="preserve"> – </w:t>
      </w:r>
      <w:r w:rsidR="00930B36" w:rsidRPr="00EA1526">
        <w:rPr>
          <w:b/>
          <w:u w:val="single"/>
        </w:rPr>
        <w:t xml:space="preserve">UK </w:t>
      </w:r>
      <w:r w:rsidRPr="00497D78">
        <w:rPr>
          <w:b/>
          <w:u w:val="single"/>
        </w:rPr>
        <w:t>Shropshire</w:t>
      </w:r>
      <w:r>
        <w:rPr>
          <w:b/>
          <w:u w:val="single"/>
        </w:rPr>
        <w:t xml:space="preserve"> Shrewsbury</w:t>
      </w:r>
      <w:r w:rsidRPr="00497D78">
        <w:rPr>
          <w:b/>
        </w:rPr>
        <w:t xml:space="preserve"> – </w:t>
      </w:r>
      <w:r>
        <w:rPr>
          <w:b/>
        </w:rPr>
        <w:t>Will</w:t>
      </w:r>
      <w:r w:rsidRPr="00497D78">
        <w:rPr>
          <w:b/>
        </w:rPr>
        <w:t xml:space="preserve"> – Thomas Knight</w:t>
      </w:r>
      <w:r>
        <w:t xml:space="preserve"> – To wife, Hester, one part of the house with gardens, orchards, appurtenances, in Dogpoole in Shrewsbury wherein testator now dwells, during her natural life; the other part to eldest son John Knight; after decease of wife, her share also goes to son John; property division to be overseen by Humphrey Markworth of Sutton and Roland Hunt Esq of Shrewbury; if wife wants the place to herself, she must pay son 6 pounds 13 shillings 4 pence per year; to son Roland Knight, , property in the parish of St Julian purchased of Thomas Nichols Esq; to grandchild, Anne, daughter of late son Thomas Knight, deceased, a portion of the St Julian property and an annuity of 9 pounds for her maintenance until she is 16 or married; other estates to son John Knight and in default of his heirs, to son Roland Knight; to the poor of Shrewsbury,  30 pounds to be distributed by the mayor and aldermen; an annuity of 30 pounds to daughter Sarah, wife of Robert Griffiths; residue of estate to son, John Knight who is to be executor.  (Prerogative Court of Canterbury Wills, 1384-1858, PROB 11: Will Registers, 1644-1654, Piece 204: Essex, Quire Numbers 53-107 (1648))</w:t>
      </w:r>
    </w:p>
    <w:p w:rsidR="00D215C0" w:rsidRDefault="00D215C0" w:rsidP="00D215C0">
      <w:r w:rsidRPr="001767D1">
        <w:rPr>
          <w:b/>
        </w:rPr>
        <w:t>1648 – Jun 23</w:t>
      </w:r>
      <w:r w:rsidR="00930B36">
        <w:rPr>
          <w:b/>
        </w:rPr>
        <w:t xml:space="preserve"> – </w:t>
      </w:r>
      <w:r w:rsidR="00930B36" w:rsidRPr="00EA1526">
        <w:rPr>
          <w:b/>
          <w:u w:val="single"/>
        </w:rPr>
        <w:t xml:space="preserve">UK </w:t>
      </w:r>
      <w:r w:rsidRPr="001767D1">
        <w:rPr>
          <w:b/>
          <w:u w:val="single"/>
        </w:rPr>
        <w:t>Sussex Yapton</w:t>
      </w:r>
      <w:r w:rsidRPr="001767D1">
        <w:rPr>
          <w:b/>
        </w:rPr>
        <w:t xml:space="preserve"> – Will – Richard Knight, Yeoman</w:t>
      </w:r>
      <w:r>
        <w:t xml:space="preserve"> – Bequests to the poor of the parish of Yapton; to William Olson of Groves, Gent, Thomas Bridger, Yeoman, of Sussex, John Knight of ___, Sussex, Clerk, and Thomas Knight of Yapton, Yeoman, lands and tenements in Arundell, Sussex, (apparently to hold it jointly), said lands in the occupation of Gabriel Buckingham, Gent; Thomas Tucker; to William, the son of Thomas Bridger, John Knight and Thomas Knight, goods and chattels; residue of estate to underage children: William Knight and Sara Knight and wife, Sara Knight unborn child. William Olson, Thomas Bridger, John Knight and Thomas Knight, executors. and . (Prerogative Court of Canterbury Wills, 1384-1858, PROB 11: Will Registers, 1644-1654, Piece 204: Essex, Quire Numbers 53-107 (1648))</w:t>
      </w:r>
    </w:p>
    <w:p w:rsidR="001470B7" w:rsidRDefault="00D215C0" w:rsidP="001470B7">
      <w:pPr>
        <w:pStyle w:val="NormalWeb"/>
        <w:spacing w:before="240" w:beforeAutospacing="0" w:after="240" w:afterAutospacing="0"/>
        <w:ind w:left="0" w:right="0"/>
      </w:pPr>
      <w:r>
        <w:rPr>
          <w:b/>
        </w:rPr>
        <w:t xml:space="preserve">1648 - Jul 3 – </w:t>
      </w:r>
      <w:r w:rsidRPr="003D6114">
        <w:rPr>
          <w:b/>
          <w:u w:val="single"/>
        </w:rPr>
        <w:t>VA</w:t>
      </w:r>
      <w:r>
        <w:rPr>
          <w:b/>
          <w:u w:val="single"/>
        </w:rPr>
        <w:t xml:space="preserve"> </w:t>
      </w:r>
      <w:r w:rsidRPr="002A1E4E">
        <w:rPr>
          <w:b/>
          <w:u w:val="single"/>
        </w:rPr>
        <w:t>James City</w:t>
      </w:r>
      <w:r>
        <w:rPr>
          <w:b/>
        </w:rPr>
        <w:t xml:space="preserve"> </w:t>
      </w:r>
      <w:r w:rsidR="00EA1526">
        <w:rPr>
          <w:b/>
        </w:rPr>
        <w:t>–</w:t>
      </w:r>
      <w:r>
        <w:rPr>
          <w:b/>
        </w:rPr>
        <w:t xml:space="preserve"> </w:t>
      </w:r>
      <w:r w:rsidR="00EA1526">
        <w:rPr>
          <w:b/>
        </w:rPr>
        <w:t>Admin – Thomas Hart - S</w:t>
      </w:r>
      <w:r w:rsidRPr="000B268B">
        <w:t xml:space="preserve">on of Henry Hart, deceased, </w:t>
      </w:r>
      <w:r w:rsidR="00EA1526">
        <w:t xml:space="preserve">land patent for </w:t>
      </w:r>
      <w:r w:rsidRPr="000B268B">
        <w:t>100 acs</w:t>
      </w:r>
      <w:r w:rsidRPr="009C3335">
        <w:t>.</w:t>
      </w:r>
      <w:r>
        <w:t xml:space="preserve"> at Smiths Fort, </w:t>
      </w:r>
      <w:r w:rsidRPr="002A1E4E">
        <w:t xml:space="preserve">James City </w:t>
      </w:r>
      <w:r w:rsidR="004940CF">
        <w:t>Co.,</w:t>
      </w:r>
      <w:r>
        <w:t xml:space="preserve"> for trans. Of 4 pers. Incl </w:t>
      </w:r>
      <w:r w:rsidRPr="00D65A30">
        <w:rPr>
          <w:b/>
        </w:rPr>
        <w:t>Robert Knight</w:t>
      </w:r>
      <w:r>
        <w:t>, William Pierce, Phillip Clave. (Nugent I, p. 176)</w:t>
      </w:r>
    </w:p>
    <w:p w:rsidR="001470B7" w:rsidRDefault="00D215C0" w:rsidP="001470B7">
      <w:pPr>
        <w:pStyle w:val="NormalWeb"/>
        <w:spacing w:before="240" w:beforeAutospacing="0" w:after="240" w:afterAutospacing="0"/>
        <w:ind w:left="0" w:right="0"/>
      </w:pPr>
      <w:r>
        <w:rPr>
          <w:b/>
        </w:rPr>
        <w:t xml:space="preserve">1648 - Jul 10 – </w:t>
      </w:r>
      <w:r w:rsidRPr="002A1E4E">
        <w:rPr>
          <w:b/>
          <w:u w:val="single"/>
        </w:rPr>
        <w:t>VA</w:t>
      </w:r>
      <w:r>
        <w:rPr>
          <w:b/>
          <w:u w:val="single"/>
        </w:rPr>
        <w:t xml:space="preserve"> </w:t>
      </w:r>
      <w:r w:rsidRPr="002A1E4E">
        <w:rPr>
          <w:b/>
          <w:u w:val="single"/>
        </w:rPr>
        <w:t>James City</w:t>
      </w:r>
      <w:r>
        <w:rPr>
          <w:b/>
        </w:rPr>
        <w:t xml:space="preserve"> </w:t>
      </w:r>
      <w:r w:rsidR="00EA1526">
        <w:rPr>
          <w:b/>
        </w:rPr>
        <w:t>–</w:t>
      </w:r>
      <w:r>
        <w:rPr>
          <w:b/>
        </w:rPr>
        <w:t xml:space="preserve"> </w:t>
      </w:r>
      <w:r w:rsidR="00EA1526">
        <w:rPr>
          <w:b/>
        </w:rPr>
        <w:t>Admin</w:t>
      </w:r>
      <w:r w:rsidR="00EA1526" w:rsidRPr="002D7B84">
        <w:rPr>
          <w:b/>
        </w:rPr>
        <w:t xml:space="preserve"> - </w:t>
      </w:r>
      <w:r w:rsidRPr="002D7B84">
        <w:rPr>
          <w:b/>
        </w:rPr>
        <w:t>William Edwards &amp; Rice Davis</w:t>
      </w:r>
      <w:r>
        <w:rPr>
          <w:b/>
        </w:rPr>
        <w:t xml:space="preserve"> –</w:t>
      </w:r>
      <w:r w:rsidRPr="000B268B">
        <w:t xml:space="preserve"> </w:t>
      </w:r>
      <w:r w:rsidR="00EA1526">
        <w:t xml:space="preserve">Land </w:t>
      </w:r>
      <w:r w:rsidRPr="000B268B">
        <w:t xml:space="preserve">patent for </w:t>
      </w:r>
      <w:r w:rsidRPr="009C3335">
        <w:t>1080 acs.</w:t>
      </w:r>
      <w:r>
        <w:t xml:space="preserve"> …Trans. Of 22 pers incl.  Francis Hall, John Mathews, David Hussey … </w:t>
      </w:r>
      <w:r w:rsidRPr="004554ED">
        <w:t>Rob</w:t>
      </w:r>
      <w:r>
        <w:t>ert Knight (</w:t>
      </w:r>
      <w:r w:rsidRPr="004554ED">
        <w:t>Night</w:t>
      </w:r>
      <w:r>
        <w:t>)</w:t>
      </w:r>
      <w:r w:rsidRPr="004554ED">
        <w:t>, David Husey (sic)</w:t>
      </w:r>
      <w:r>
        <w:t>. (Nugent I, p. 176)</w:t>
      </w:r>
    </w:p>
    <w:p w:rsidR="00F13A63" w:rsidRDefault="001470B7" w:rsidP="001470B7">
      <w:pPr>
        <w:pStyle w:val="NormalWeb"/>
        <w:spacing w:before="240" w:beforeAutospacing="0" w:after="240" w:afterAutospacing="0"/>
        <w:ind w:left="0" w:right="0"/>
      </w:pPr>
      <w:r w:rsidRPr="00F26A6B">
        <w:rPr>
          <w:b/>
        </w:rPr>
        <w:t xml:space="preserve">1648 – July 11 – </w:t>
      </w:r>
      <w:r w:rsidRPr="00F26A6B">
        <w:rPr>
          <w:b/>
          <w:u w:val="single"/>
        </w:rPr>
        <w:t>MD Somerset County</w:t>
      </w:r>
      <w:r w:rsidRPr="00F26A6B">
        <w:rPr>
          <w:b/>
        </w:rPr>
        <w:t xml:space="preserve"> – </w:t>
      </w:r>
      <w:r w:rsidR="002D7B84">
        <w:rPr>
          <w:b/>
        </w:rPr>
        <w:t xml:space="preserve">Admin - </w:t>
      </w:r>
      <w:r w:rsidRPr="00F26A6B">
        <w:rPr>
          <w:b/>
        </w:rPr>
        <w:t>Peter Knight</w:t>
      </w:r>
      <w:r>
        <w:t xml:space="preserve"> – Court: Mrs Margarett Brent, demandeth of Peter Knight mercht 5000 lb of casked Tob: for dammages done her, by him, in her goods &amp; cattle uppon the Ile of Kent during the hated Rebellion there.  Attachmt to the Sheriffe ret. Octobr Court. (</w:t>
      </w:r>
      <w:r w:rsidRPr="00743A9C">
        <w:rPr>
          <w:b/>
        </w:rPr>
        <w:t>Maryland State Archive, Judicial and Testamentary Business of the Provincial Court, 1637-1650,</w:t>
      </w:r>
      <w:r>
        <w:t>Vol 4, p. 399  1648)</w:t>
      </w:r>
    </w:p>
    <w:p w:rsidR="00F13A63" w:rsidRDefault="00F13A63" w:rsidP="001470B7">
      <w:pPr>
        <w:pStyle w:val="NormalWeb"/>
        <w:spacing w:before="240" w:beforeAutospacing="0" w:after="240" w:afterAutospacing="0"/>
        <w:ind w:left="0" w:right="0"/>
      </w:pPr>
      <w:r w:rsidRPr="00C45BCC">
        <w:rPr>
          <w:b/>
        </w:rPr>
        <w:t>1648 – Jul 13</w:t>
      </w:r>
      <w:r w:rsidR="00930B36">
        <w:rPr>
          <w:b/>
        </w:rPr>
        <w:t xml:space="preserve"> – </w:t>
      </w:r>
      <w:r w:rsidR="00930B36" w:rsidRPr="006D5EC8">
        <w:rPr>
          <w:b/>
          <w:u w:val="single"/>
        </w:rPr>
        <w:t xml:space="preserve">UK </w:t>
      </w:r>
      <w:r w:rsidRPr="00C45BCC">
        <w:rPr>
          <w:b/>
          <w:u w:val="single"/>
        </w:rPr>
        <w:t>East Sussex Arlington</w:t>
      </w:r>
      <w:r w:rsidRPr="00C45BCC">
        <w:rPr>
          <w:b/>
        </w:rPr>
        <w:t xml:space="preserve"> – Admin - John Knight </w:t>
      </w:r>
      <w:r>
        <w:t xml:space="preserve">– Demise byWILLIAM THOMAS of Westdeane, esq., to SIR THOMAS GAGE of Firle, bart., of lands, tenements, &amp;c. in Arlington called Sessingham, late of John Knight decd., for 2000 years as collateral security for the further assurance to the said Sir Thomas, after the eldest son of the said William Thomas should have attained 21, of 14 ac. in Exceate which were conveyed to Sir Thomas by deed dated 14 April, 1648; Counterpart with signature of Thomas Gage and seal of arms. Witnesses--Thos. </w:t>
      </w:r>
      <w:r>
        <w:lastRenderedPageBreak/>
        <w:t>Hewes, William Myner, Rose Woodyson, Tho. Moore.  (</w:t>
      </w:r>
      <w:r w:rsidRPr="00C45BCC">
        <w:t xml:space="preserve">East Sussex Record Office, </w:t>
      </w:r>
      <w:r>
        <w:t xml:space="preserve">Ref: </w:t>
      </w:r>
      <w:r w:rsidRPr="00C45BCC">
        <w:t>SAS-M/1/680</w:t>
      </w:r>
      <w:r>
        <w:t>)</w:t>
      </w:r>
    </w:p>
    <w:p w:rsidR="001470B7" w:rsidRDefault="00F13A63" w:rsidP="001470B7">
      <w:pPr>
        <w:pStyle w:val="NormalWeb"/>
        <w:spacing w:before="240" w:beforeAutospacing="0" w:after="240" w:afterAutospacing="0"/>
        <w:ind w:left="0" w:right="0"/>
      </w:pPr>
      <w:r>
        <w:rPr>
          <w:b/>
        </w:rPr>
        <w:t>1648 - Jul 24 –</w:t>
      </w:r>
      <w:r w:rsidRPr="00C56EA1">
        <w:rPr>
          <w:b/>
          <w:u w:val="single"/>
        </w:rPr>
        <w:t>VA</w:t>
      </w:r>
      <w:r>
        <w:rPr>
          <w:b/>
          <w:u w:val="single"/>
        </w:rPr>
        <w:t xml:space="preserve"> </w:t>
      </w:r>
      <w:r w:rsidRPr="00C56EA1">
        <w:rPr>
          <w:b/>
          <w:u w:val="single"/>
        </w:rPr>
        <w:t>York</w:t>
      </w:r>
      <w:r w:rsidRPr="006D5EC8">
        <w:rPr>
          <w:b/>
        </w:rPr>
        <w:t xml:space="preserve"> – </w:t>
      </w:r>
      <w:r w:rsidR="006D5EC8" w:rsidRPr="006D5EC8">
        <w:rPr>
          <w:b/>
        </w:rPr>
        <w:t xml:space="preserve">Admin - </w:t>
      </w:r>
      <w:r w:rsidRPr="00FF57CD">
        <w:rPr>
          <w:b/>
        </w:rPr>
        <w:t>John Knight</w:t>
      </w:r>
      <w:r>
        <w:t xml:space="preserve"> – Court session: </w:t>
      </w:r>
      <w:r w:rsidRPr="00FF57CD">
        <w:t>John Knight</w:t>
      </w:r>
      <w:r w:rsidRPr="00DA488C">
        <w:t xml:space="preserve"> and Rob</w:t>
      </w:r>
      <w:r>
        <w:t>er</w:t>
      </w:r>
      <w:r w:rsidRPr="00DA488C">
        <w:t>t Ellson to have notice given them before Joane Jackson the relict and admrx of Robt Jackson dec’d have her quietus, they having unsettled debts agst the estate.</w:t>
      </w:r>
      <w:r>
        <w:t xml:space="preserve"> (p. 380) Tho Hudson confessed judgt to </w:t>
      </w:r>
      <w:r>
        <w:rPr>
          <w:b/>
        </w:rPr>
        <w:t>John Knigh</w:t>
      </w:r>
      <w:r w:rsidRPr="00DA488C">
        <w:rPr>
          <w:b/>
        </w:rPr>
        <w:t>t</w:t>
      </w:r>
      <w:r>
        <w:t xml:space="preserve"> for 400 lb tobo. (p. 381)</w:t>
      </w:r>
      <w:r w:rsidRPr="00DA488C">
        <w:t xml:space="preserve"> (Fleet, III, p101)</w:t>
      </w:r>
    </w:p>
    <w:p w:rsidR="001470B7" w:rsidRDefault="00F13A63" w:rsidP="001470B7">
      <w:pPr>
        <w:pStyle w:val="NormalWeb"/>
        <w:spacing w:before="240" w:beforeAutospacing="0" w:after="240" w:afterAutospacing="0"/>
        <w:ind w:left="0" w:right="0"/>
      </w:pPr>
      <w:r>
        <w:rPr>
          <w:b/>
        </w:rPr>
        <w:t>1648 - Aug 10 –</w:t>
      </w:r>
      <w:r>
        <w:t xml:space="preserve"> </w:t>
      </w:r>
      <w:r>
        <w:rPr>
          <w:b/>
          <w:u w:val="single"/>
        </w:rPr>
        <w:t xml:space="preserve">VA </w:t>
      </w:r>
      <w:r w:rsidRPr="0066053A">
        <w:rPr>
          <w:b/>
          <w:u w:val="single"/>
        </w:rPr>
        <w:t>Northumberland</w:t>
      </w:r>
      <w:r w:rsidRPr="006D5EC8">
        <w:rPr>
          <w:b/>
        </w:rPr>
        <w:t xml:space="preserve"> – </w:t>
      </w:r>
      <w:r w:rsidR="006D5EC8" w:rsidRPr="006D5EC8">
        <w:rPr>
          <w:b/>
        </w:rPr>
        <w:t xml:space="preserve">Admin - </w:t>
      </w:r>
      <w:r w:rsidRPr="006D5EC8">
        <w:rPr>
          <w:b/>
        </w:rPr>
        <w:t>John Cloberry</w:t>
      </w:r>
      <w:r>
        <w:t xml:space="preserve"> </w:t>
      </w:r>
      <w:r w:rsidR="006D5EC8">
        <w:t xml:space="preserve">- </w:t>
      </w:r>
      <w:r>
        <w:t xml:space="preserve">is witness to a sale of a cow and calf between Walter Danell and </w:t>
      </w:r>
      <w:r w:rsidRPr="002D7B84">
        <w:rPr>
          <w:b/>
        </w:rPr>
        <w:t>John Bennett</w:t>
      </w:r>
      <w:r>
        <w:t>. (Sparacio, 1650-1652, p. 9)</w:t>
      </w:r>
    </w:p>
    <w:p w:rsidR="001470B7" w:rsidRDefault="00F13A63" w:rsidP="001470B7">
      <w:pPr>
        <w:pStyle w:val="NormalWeb"/>
        <w:spacing w:before="240" w:beforeAutospacing="0" w:after="240" w:afterAutospacing="0"/>
        <w:ind w:left="0" w:right="0"/>
      </w:pPr>
      <w:r>
        <w:rPr>
          <w:b/>
        </w:rPr>
        <w:t xml:space="preserve">1648 - Sep 9 – </w:t>
      </w:r>
      <w:r>
        <w:rPr>
          <w:b/>
          <w:u w:val="single"/>
        </w:rPr>
        <w:t xml:space="preserve">VA </w:t>
      </w:r>
      <w:r w:rsidRPr="002A1E4E">
        <w:rPr>
          <w:b/>
          <w:u w:val="single"/>
        </w:rPr>
        <w:t>James City</w:t>
      </w:r>
      <w:r>
        <w:rPr>
          <w:b/>
        </w:rPr>
        <w:t xml:space="preserve"> </w:t>
      </w:r>
      <w:r w:rsidR="007F43F8">
        <w:rPr>
          <w:b/>
        </w:rPr>
        <w:t>–</w:t>
      </w:r>
      <w:r>
        <w:rPr>
          <w:b/>
        </w:rPr>
        <w:t xml:space="preserve"> </w:t>
      </w:r>
      <w:r w:rsidR="007F43F8">
        <w:rPr>
          <w:b/>
        </w:rPr>
        <w:t>Admin</w:t>
      </w:r>
      <w:r w:rsidR="007F43F8" w:rsidRPr="007F43F8">
        <w:rPr>
          <w:b/>
        </w:rPr>
        <w:t xml:space="preserve"> - </w:t>
      </w:r>
      <w:r w:rsidRPr="007F43F8">
        <w:rPr>
          <w:b/>
        </w:rPr>
        <w:t>Mrs. Jane Perkins (Pirkins)</w:t>
      </w:r>
      <w:r w:rsidRPr="008F2737">
        <w:t xml:space="preserve"> – </w:t>
      </w:r>
      <w:r w:rsidR="002D7B84" w:rsidRPr="008F2737">
        <w:t>Land p</w:t>
      </w:r>
      <w:r w:rsidRPr="000312EB">
        <w:t>atent for</w:t>
      </w:r>
      <w:r>
        <w:t xml:space="preserve"> 27 acs. </w:t>
      </w:r>
      <w:r w:rsidRPr="002A1E4E">
        <w:t>…</w:t>
      </w:r>
      <w:r>
        <w:t xml:space="preserve"> Adj. Land of </w:t>
      </w:r>
      <w:r w:rsidRPr="005C0FEC">
        <w:t>Anthony Coleman</w:t>
      </w:r>
      <w:r>
        <w:t xml:space="preserve"> &amp; near John Fitchett. This land was given to Alexander Stoner by Capt. William Peirce in open court and forfeited by sd. Stoner unto </w:t>
      </w:r>
      <w:r w:rsidRPr="005B36AE">
        <w:rPr>
          <w:b/>
        </w:rPr>
        <w:t>John Knight</w:t>
      </w:r>
      <w:r>
        <w:t xml:space="preserve">, who assigned to William Edwards, who assigned it to Edward Prince, who assigned it to </w:t>
      </w:r>
      <w:r w:rsidRPr="005C0FEC">
        <w:t>Robert Miles</w:t>
      </w:r>
      <w:r>
        <w:t>, who assigned it to the sd. Mrs. Perkins. (Nugent I, p. 177)</w:t>
      </w:r>
    </w:p>
    <w:p w:rsidR="001470B7" w:rsidRDefault="001470B7" w:rsidP="001470B7">
      <w:pPr>
        <w:pStyle w:val="NormalWeb"/>
        <w:spacing w:before="240" w:beforeAutospacing="0" w:after="240" w:afterAutospacing="0"/>
        <w:ind w:left="0" w:right="0"/>
      </w:pPr>
      <w:r w:rsidRPr="006A4CD7">
        <w:rPr>
          <w:b/>
        </w:rPr>
        <w:t xml:space="preserve">1648 – Oct 4 – </w:t>
      </w:r>
      <w:r w:rsidRPr="006A4CD7">
        <w:rPr>
          <w:b/>
          <w:u w:val="single"/>
        </w:rPr>
        <w:t>MD Somerset County</w:t>
      </w:r>
      <w:r w:rsidRPr="006A4CD7">
        <w:rPr>
          <w:b/>
        </w:rPr>
        <w:t xml:space="preserve"> – Admin – Peter Knight - </w:t>
      </w:r>
      <w:r>
        <w:t xml:space="preserve">Mrs Margarett Brent complayneth agst </w:t>
      </w:r>
      <w:r w:rsidRPr="006A4CD7">
        <w:rPr>
          <w:b/>
        </w:rPr>
        <w:t>Mr Peter Knight</w:t>
      </w:r>
      <w:r>
        <w:t xml:space="preserve"> Mercht for tht shee being possessed by deeds sufficient in the Law, bearing date </w:t>
      </w:r>
      <w:r w:rsidRPr="003811C6">
        <w:t>sometime in the yeare 1644</w:t>
      </w:r>
      <w:r>
        <w:t xml:space="preserve">: &amp; registerd  uppon the Records of the County of Kent, from her brother Mr Giles Brent of a stock of neat-cattle, certaine draft Oxen wth waines plowgeers &amp;c wth other things therein expresd. As likewise of Kent Mill &amp; Kent ffort, wth all the Land, howsing &amp; appurtenances thereunto belonging.  (See above for her declaration about the year 1646). </w:t>
      </w:r>
    </w:p>
    <w:p w:rsidR="001470B7" w:rsidRDefault="001470B7" w:rsidP="001470B7">
      <w:pPr>
        <w:pStyle w:val="NormalWeb"/>
        <w:spacing w:before="240" w:beforeAutospacing="0" w:after="240" w:afterAutospacing="0"/>
        <w:ind w:left="0" w:right="0"/>
      </w:pPr>
      <w:r>
        <w:t>Uppon the demand of Mrs Margarett Brent plt. vers Peter  Knight mercht deft, for 5000 lb Tob &amp; cask. The deft being  called, &amp; not appearing: The pltf  requyreth tht shee may bee noe longer deferred, since the suite hath beene respited allready  att 2 severall Courts. And this being the last day of the Court, the pltf was admitted to prove her claime. who produced these  testimonies:</w:t>
      </w:r>
      <w:r w:rsidR="00B5439F">
        <w:t xml:space="preserve"> (</w:t>
      </w:r>
      <w:r>
        <w:t>Testimonies entered into chronology above</w:t>
      </w:r>
      <w:r w:rsidR="00B5439F">
        <w:t>)</w:t>
      </w:r>
      <w:r>
        <w:t xml:space="preserve"> </w:t>
      </w:r>
    </w:p>
    <w:p w:rsidR="001470B7" w:rsidRDefault="001470B7" w:rsidP="001470B7">
      <w:pPr>
        <w:pStyle w:val="NormalWeb"/>
        <w:spacing w:before="240" w:beforeAutospacing="0" w:after="240" w:afterAutospacing="0"/>
        <w:ind w:left="0" w:right="0"/>
      </w:pPr>
      <w:r w:rsidRPr="006A4CD7">
        <w:t>Uppon the testimonies the Jury returned their Verdict &amp;  ffownd for the pltf according to these particulars. Viz Tob.  howse &amp; hogstye wch was fyred 2000 lb Tob. &amp; cask. A Cow  killed 600 lb Tob. &amp; cask. ffor the profitt of the Mill for 8 months  2000 lb Tob &amp; cask; a wayne &amp; wheeles fyred wth the Tob. howse  500 lb Tob. &amp; cask. The rest of the particulars expressd in the  Evidence, they went not uppon: These here expressed,  amounting to 100 lb Tob more, then the accont enterd. Where  5000 uppon the Court adiudged tht the plf should recover  Sherif 0600 5000 lb Tob. &amp; cask according to her demand.  Clk 0118 Exequcon to the Sheriffe ad satisfaciendu. (</w:t>
      </w:r>
      <w:r w:rsidRPr="006A4CD7">
        <w:rPr>
          <w:b/>
        </w:rPr>
        <w:t xml:space="preserve">Maryland State Archive, Judicial and Testamentary Business of the Provincial Court, 1637-1650, </w:t>
      </w:r>
      <w:r>
        <w:t xml:space="preserve">Vol 4, </w:t>
      </w:r>
      <w:r w:rsidRPr="006A4CD7">
        <w:t>p. 458-459)</w:t>
      </w:r>
    </w:p>
    <w:p w:rsidR="00F13A63" w:rsidRDefault="00F13A63" w:rsidP="00F13A63">
      <w:r w:rsidRPr="003C538C">
        <w:rPr>
          <w:b/>
        </w:rPr>
        <w:t>1648 – Oct 15</w:t>
      </w:r>
      <w:r w:rsidR="00930B36">
        <w:rPr>
          <w:b/>
          <w:szCs w:val="24"/>
        </w:rPr>
        <w:t xml:space="preserve"> – </w:t>
      </w:r>
      <w:r w:rsidR="00930B36" w:rsidRPr="006D5EC8">
        <w:rPr>
          <w:b/>
          <w:szCs w:val="24"/>
          <w:u w:val="single"/>
        </w:rPr>
        <w:t xml:space="preserve">UK </w:t>
      </w:r>
      <w:r w:rsidRPr="003C538C">
        <w:rPr>
          <w:b/>
          <w:u w:val="single"/>
        </w:rPr>
        <w:t xml:space="preserve">Kent Godmersham </w:t>
      </w:r>
      <w:r w:rsidR="007A089D">
        <w:rPr>
          <w:b/>
        </w:rPr>
        <w:t>– Birth/Bap –</w:t>
      </w:r>
      <w:r w:rsidRPr="003C538C">
        <w:rPr>
          <w:b/>
        </w:rPr>
        <w:t xml:space="preserve"> Katherine Knight</w:t>
      </w:r>
      <w:r>
        <w:t xml:space="preserve"> – d/o Nicholas Knight, Gent. </w:t>
      </w:r>
      <w:r>
        <w:rPr>
          <w:szCs w:val="24"/>
        </w:rPr>
        <w:t>(Tyler)</w:t>
      </w:r>
    </w:p>
    <w:p w:rsidR="00F13A63" w:rsidRDefault="00F13A63" w:rsidP="00F13A63">
      <w:r w:rsidRPr="00EE1262">
        <w:rPr>
          <w:b/>
        </w:rPr>
        <w:t>1648 – Nov 30</w:t>
      </w:r>
      <w:r w:rsidR="00930B36">
        <w:rPr>
          <w:b/>
        </w:rPr>
        <w:t xml:space="preserve"> – </w:t>
      </w:r>
      <w:r w:rsidR="00930B36" w:rsidRPr="006D5EC8">
        <w:rPr>
          <w:b/>
          <w:u w:val="single"/>
        </w:rPr>
        <w:t xml:space="preserve">UK </w:t>
      </w:r>
      <w:r w:rsidRPr="00EE1262">
        <w:rPr>
          <w:b/>
          <w:u w:val="single"/>
        </w:rPr>
        <w:t>Somerset Selworthie</w:t>
      </w:r>
      <w:r w:rsidRPr="00EE1262">
        <w:rPr>
          <w:b/>
        </w:rPr>
        <w:t xml:space="preserve"> – </w:t>
      </w:r>
      <w:r w:rsidR="00F63E01" w:rsidRPr="00992101">
        <w:rPr>
          <w:b/>
          <w:szCs w:val="24"/>
        </w:rPr>
        <w:t xml:space="preserve">Will </w:t>
      </w:r>
      <w:r w:rsidR="00F63E01">
        <w:rPr>
          <w:b/>
          <w:szCs w:val="24"/>
        </w:rPr>
        <w:t>– Nunc:</w:t>
      </w:r>
      <w:r w:rsidRPr="00EE1262">
        <w:rPr>
          <w:b/>
        </w:rPr>
        <w:t xml:space="preserve"> Pentecost Knight</w:t>
      </w:r>
      <w:r>
        <w:t xml:space="preserve"> – To son John Knight, 2 shillings; to John Knight’s wife and children, 5 shillings; to </w:t>
      </w:r>
      <w:r>
        <w:lastRenderedPageBreak/>
        <w:t>godchildren, each one, 1 shilling 6 pence; residue of estate to wife Johane Knight who is to be executrix.  Wit John Slape, Richard Blackmore.  (Prerogative Court of Canterbury Wills, 1384-1858, PROB 11: Will Registers, 1644-1654, Piece 206: Essex, Quire Numbers 150-191 (1648))</w:t>
      </w:r>
    </w:p>
    <w:p w:rsidR="00F13A63" w:rsidRDefault="00F13A63" w:rsidP="00F13A63"/>
    <w:p w:rsidR="00F13A63" w:rsidRDefault="00F13A63" w:rsidP="00F13A63">
      <w:pPr>
        <w:pStyle w:val="NormalWeb"/>
        <w:spacing w:before="240" w:beforeAutospacing="0" w:after="240" w:afterAutospacing="0"/>
        <w:ind w:left="0" w:right="0"/>
      </w:pPr>
      <w:r w:rsidRPr="00E96CA7">
        <w:rPr>
          <w:b/>
        </w:rPr>
        <w:t>1648 – Dec 8</w:t>
      </w:r>
      <w:r w:rsidR="00930B36">
        <w:rPr>
          <w:b/>
        </w:rPr>
        <w:t xml:space="preserve"> – </w:t>
      </w:r>
      <w:r w:rsidR="00930B36" w:rsidRPr="006D5EC8">
        <w:rPr>
          <w:b/>
          <w:u w:val="single"/>
        </w:rPr>
        <w:t xml:space="preserve">UK </w:t>
      </w:r>
      <w:r w:rsidRPr="00E96CA7">
        <w:rPr>
          <w:b/>
          <w:u w:val="single"/>
        </w:rPr>
        <w:t>Devonshire H</w:t>
      </w:r>
      <w:r>
        <w:rPr>
          <w:b/>
          <w:u w:val="single"/>
        </w:rPr>
        <w:t>oni</w:t>
      </w:r>
      <w:r w:rsidRPr="00E96CA7">
        <w:rPr>
          <w:b/>
          <w:u w:val="single"/>
        </w:rPr>
        <w:t>ton</w:t>
      </w:r>
      <w:r w:rsidRPr="00E96CA7">
        <w:rPr>
          <w:b/>
        </w:rPr>
        <w:t xml:space="preserve"> – Will – John Knight</w:t>
      </w:r>
      <w:r>
        <w:rPr>
          <w:b/>
        </w:rPr>
        <w:t>, Husbandman</w:t>
      </w:r>
      <w:r>
        <w:t xml:space="preserve"> – To daughter Elizabeth Knight 30 pounds at 21; if she dies, 20 of the 30 pounds to remain to the executrix and 10 pounds to be divided between William Westhall and Parholl Westhall, “my brother and sister”; residue of estate to wife Margery who is to be executrix;  Silas Knight and Nicholas Knight, brothers, to be overseers. (Prerogative Court of Canterbury Wills, 1384-1858, PROB 11: Will Registers, 1644-1654, Piece 206: Essex, Quire Numbers 150-191 (1648)) </w:t>
      </w:r>
    </w:p>
    <w:p w:rsidR="001470B7" w:rsidRDefault="00F13A63" w:rsidP="00702FDE">
      <w:r w:rsidRPr="000312EB">
        <w:rPr>
          <w:b/>
        </w:rPr>
        <w:t xml:space="preserve">1648 - Dec 21 – </w:t>
      </w:r>
      <w:r w:rsidR="00771283" w:rsidRPr="00771283">
        <w:rPr>
          <w:b/>
          <w:u w:val="single"/>
        </w:rPr>
        <w:t xml:space="preserve">VA </w:t>
      </w:r>
      <w:r w:rsidR="00771283">
        <w:rPr>
          <w:b/>
          <w:u w:val="single"/>
        </w:rPr>
        <w:t>York</w:t>
      </w:r>
      <w:r w:rsidRPr="000312EB">
        <w:rPr>
          <w:b/>
        </w:rPr>
        <w:t xml:space="preserve"> </w:t>
      </w:r>
      <w:r w:rsidR="006D5EC8">
        <w:rPr>
          <w:b/>
        </w:rPr>
        <w:t>–</w:t>
      </w:r>
      <w:r w:rsidRPr="000312EB">
        <w:rPr>
          <w:b/>
        </w:rPr>
        <w:t xml:space="preserve"> </w:t>
      </w:r>
      <w:r w:rsidR="006D5EC8">
        <w:rPr>
          <w:b/>
        </w:rPr>
        <w:t>Admin</w:t>
      </w:r>
      <w:r w:rsidR="006D5EC8" w:rsidRPr="006D5EC8">
        <w:t xml:space="preserve"> - </w:t>
      </w:r>
      <w:r w:rsidRPr="00543F95">
        <w:rPr>
          <w:b/>
        </w:rPr>
        <w:t>Richard Lee</w:t>
      </w:r>
      <w:r w:rsidR="00B5439F" w:rsidRPr="00543F95">
        <w:rPr>
          <w:b/>
        </w:rPr>
        <w:t xml:space="preserve"> Gent</w:t>
      </w:r>
      <w:r w:rsidR="00B5439F">
        <w:t xml:space="preserve"> -</w:t>
      </w:r>
      <w:r w:rsidR="006D5EC8">
        <w:t xml:space="preserve"> Land p</w:t>
      </w:r>
      <w:r w:rsidRPr="000312EB">
        <w:t>atent for</w:t>
      </w:r>
      <w:r w:rsidRPr="000312EB">
        <w:rPr>
          <w:b/>
        </w:rPr>
        <w:t xml:space="preserve"> </w:t>
      </w:r>
      <w:r w:rsidRPr="000312EB">
        <w:t>1250 acs</w:t>
      </w:r>
      <w:r>
        <w:t>….</w:t>
      </w:r>
      <w:r w:rsidRPr="00856839">
        <w:t xml:space="preserve">On the N. side of </w:t>
      </w:r>
      <w:r w:rsidRPr="0066053A">
        <w:rPr>
          <w:b/>
        </w:rPr>
        <w:t>Yorke River</w:t>
      </w:r>
      <w:r w:rsidRPr="00856839">
        <w:t xml:space="preserve">… being land formerly possessed by </w:t>
      </w:r>
      <w:r>
        <w:t>J</w:t>
      </w:r>
      <w:r w:rsidRPr="00856839">
        <w:t xml:space="preserve">ohn Bayles &amp; </w:t>
      </w:r>
      <w:r w:rsidRPr="00856839">
        <w:rPr>
          <w:b/>
        </w:rPr>
        <w:t>George Knight</w:t>
      </w:r>
      <w:r w:rsidRPr="00856839">
        <w:t xml:space="preserve"> &amp; for want of an heir devolved to his Majesty….</w:t>
      </w:r>
      <w:r>
        <w:t xml:space="preserve"> </w:t>
      </w:r>
      <w:r w:rsidRPr="00856839">
        <w:t>(</w:t>
      </w:r>
      <w:r>
        <w:t xml:space="preserve">Nugent I, </w:t>
      </w:r>
      <w:r w:rsidRPr="00856839">
        <w:t>p. 178)</w:t>
      </w:r>
      <w:r w:rsidR="00B5439F">
        <w:t xml:space="preserve">  </w:t>
      </w:r>
      <w:r w:rsidR="00771283" w:rsidRPr="00B5439F">
        <w:rPr>
          <w:b/>
        </w:rPr>
        <w:t>Note</w:t>
      </w:r>
      <w:r w:rsidR="00771283">
        <w:t xml:space="preserve">: </w:t>
      </w:r>
      <w:r>
        <w:t xml:space="preserve"> See the </w:t>
      </w:r>
      <w:r w:rsidRPr="000312EB">
        <w:t>1643 Aug 10</w:t>
      </w:r>
      <w:r>
        <w:rPr>
          <w:b/>
        </w:rPr>
        <w:t xml:space="preserve"> </w:t>
      </w:r>
      <w:r w:rsidRPr="003164BB">
        <w:t>Patent to Roland Burnham, Gent</w:t>
      </w:r>
      <w:r>
        <w:t xml:space="preserve"> who transported himself and </w:t>
      </w:r>
      <w:r w:rsidRPr="003164BB">
        <w:rPr>
          <w:b/>
        </w:rPr>
        <w:t>Thomasin Knight</w:t>
      </w:r>
      <w:r>
        <w:t>; that land was adjacent land of John Bayles</w:t>
      </w:r>
      <w:r w:rsidR="009437B5">
        <w:t xml:space="preserve"> also</w:t>
      </w:r>
      <w:r>
        <w:t>.</w:t>
      </w:r>
      <w:r w:rsidR="009437B5">
        <w:t xml:space="preserve">  </w:t>
      </w:r>
      <w:r>
        <w:t xml:space="preserve"> </w:t>
      </w:r>
    </w:p>
    <w:p w:rsidR="00F13A63" w:rsidRDefault="00F13A63" w:rsidP="00F13A63">
      <w:r w:rsidRPr="009F7541">
        <w:rPr>
          <w:b/>
        </w:rPr>
        <w:t>1649 – Mar 8</w:t>
      </w:r>
      <w:r w:rsidR="00930B36">
        <w:rPr>
          <w:b/>
        </w:rPr>
        <w:t xml:space="preserve"> – </w:t>
      </w:r>
      <w:r w:rsidR="00930B36" w:rsidRPr="00771283">
        <w:rPr>
          <w:b/>
          <w:u w:val="single"/>
        </w:rPr>
        <w:t xml:space="preserve">UK </w:t>
      </w:r>
      <w:r w:rsidRPr="009F7541">
        <w:rPr>
          <w:b/>
          <w:u w:val="single"/>
        </w:rPr>
        <w:t>London Hammersmith</w:t>
      </w:r>
      <w:r w:rsidRPr="009F7541">
        <w:rPr>
          <w:b/>
        </w:rPr>
        <w:t xml:space="preserve"> – Ox Alum – Isaac Knight</w:t>
      </w:r>
      <w:r>
        <w:t xml:space="preserve"> – created B.D. 8 Mar 1648-9, chaplain to Fairfax, the generalissimo of the parliament army; minister of Hammersmith, rector of Fulham 1645, and vicar 1657, ejected 1662; father of Thomas 1649.  See Fasti, ii 114; &amp; Calamy, ii. 447. (Oxford University Alumni 1500-1886, p. 861)</w:t>
      </w:r>
    </w:p>
    <w:p w:rsidR="00F13A63" w:rsidRDefault="00F13A63" w:rsidP="00F13A63">
      <w:r w:rsidRPr="0021113D">
        <w:rPr>
          <w:b/>
        </w:rPr>
        <w:t>1649 – Mar 16</w:t>
      </w:r>
      <w:r w:rsidR="00930B36">
        <w:rPr>
          <w:b/>
        </w:rPr>
        <w:t xml:space="preserve"> – </w:t>
      </w:r>
      <w:r w:rsidR="00930B36" w:rsidRPr="00771283">
        <w:rPr>
          <w:b/>
          <w:u w:val="single"/>
        </w:rPr>
        <w:t xml:space="preserve">UK </w:t>
      </w:r>
      <w:r w:rsidRPr="0021113D">
        <w:rPr>
          <w:b/>
          <w:u w:val="single"/>
        </w:rPr>
        <w:t>London Hammersmith</w:t>
      </w:r>
      <w:r w:rsidRPr="0021113D">
        <w:rPr>
          <w:b/>
        </w:rPr>
        <w:t xml:space="preserve"> – Ox Alum – Thomas Knight</w:t>
      </w:r>
      <w:r>
        <w:t xml:space="preserve"> – sacerd. fil. Magdalen Coll, matric 16 March 1648-9, demy 1648-52, B.A. 6 April 1652, by virtue of chancellor’s letters (Oliver Cromwell), and there stated to be a studious young man, that he is to leave the university and to apply himself to the study of the lawe; bar.-at-law, Gray’s Inn, 1660 (as son of Isaac, B.D.). See Burrows, 517; &amp; Foster’s </w:t>
      </w:r>
      <w:r w:rsidRPr="0021113D">
        <w:rPr>
          <w:i/>
        </w:rPr>
        <w:t>Judges and Barristers</w:t>
      </w:r>
      <w:r>
        <w:t>. (Oxford University Alumni 1500-1886, p. 861)</w:t>
      </w:r>
    </w:p>
    <w:p w:rsidR="00F13A63" w:rsidRDefault="00F13A63" w:rsidP="00F13A63">
      <w:r w:rsidRPr="00004A53">
        <w:rPr>
          <w:b/>
          <w:szCs w:val="24"/>
        </w:rPr>
        <w:t>1649 – May 12</w:t>
      </w:r>
      <w:r w:rsidR="00930B36">
        <w:rPr>
          <w:b/>
          <w:szCs w:val="24"/>
        </w:rPr>
        <w:t xml:space="preserve"> – </w:t>
      </w:r>
      <w:r w:rsidR="00930B36" w:rsidRPr="00771283">
        <w:rPr>
          <w:b/>
          <w:szCs w:val="24"/>
          <w:u w:val="single"/>
        </w:rPr>
        <w:t xml:space="preserve">UK </w:t>
      </w:r>
      <w:r w:rsidRPr="00004A53">
        <w:rPr>
          <w:b/>
          <w:szCs w:val="24"/>
          <w:u w:val="single"/>
        </w:rPr>
        <w:t>London St Bride</w:t>
      </w:r>
      <w:r w:rsidRPr="00004A53">
        <w:rPr>
          <w:b/>
          <w:szCs w:val="24"/>
        </w:rPr>
        <w:t xml:space="preserve"> – Mar – Leonard Knight &amp; Abigail Cooke</w:t>
      </w:r>
      <w:r>
        <w:rPr>
          <w:b/>
          <w:szCs w:val="24"/>
        </w:rPr>
        <w:t xml:space="preserve"> </w:t>
      </w:r>
      <w:r w:rsidRPr="000312EB">
        <w:rPr>
          <w:szCs w:val="24"/>
        </w:rPr>
        <w:t>(London Met Arch)</w:t>
      </w:r>
    </w:p>
    <w:p w:rsidR="00F13A63" w:rsidRDefault="00F13A63" w:rsidP="00F13A63">
      <w:r w:rsidRPr="00EE1C70">
        <w:rPr>
          <w:b/>
        </w:rPr>
        <w:t>1649 – May 19</w:t>
      </w:r>
      <w:r w:rsidR="00930B36">
        <w:rPr>
          <w:b/>
        </w:rPr>
        <w:t xml:space="preserve"> – </w:t>
      </w:r>
      <w:r w:rsidR="00930B36" w:rsidRPr="00771283">
        <w:rPr>
          <w:b/>
          <w:u w:val="single"/>
        </w:rPr>
        <w:t xml:space="preserve">UK </w:t>
      </w:r>
      <w:r w:rsidRPr="00EE1C70">
        <w:rPr>
          <w:b/>
          <w:u w:val="single"/>
        </w:rPr>
        <w:t>London</w:t>
      </w:r>
      <w:r w:rsidRPr="00EE1C70">
        <w:rPr>
          <w:b/>
        </w:rPr>
        <w:t xml:space="preserve"> – Admin – John Knight Gent</w:t>
      </w:r>
      <w:r>
        <w:t xml:space="preserve"> - </w:t>
      </w:r>
      <w:r w:rsidRPr="00EE1C70">
        <w:t xml:space="preserve">Covenant to prove title; with bond. Consideration £850. (a) </w:t>
      </w:r>
      <w:r w:rsidRPr="005F1A4D">
        <w:rPr>
          <w:b/>
        </w:rPr>
        <w:t>Edward Moore</w:t>
      </w:r>
      <w:r w:rsidRPr="00EE1C70">
        <w:t xml:space="preserve">, of Hurtmore, near Godalming, co. Surrey, esq., William Smith, of the Middle Temple, London, esq. and Margaret, his wife, Richard Winwood, of Ditton Park, co. Bucks., esq. and John Denton, of Lincoln's Inn, co. Middx., esq.; (b) Sir John Smith, of Crabbett in Worth, kt., </w:t>
      </w:r>
      <w:r w:rsidRPr="005F1A4D">
        <w:rPr>
          <w:b/>
        </w:rPr>
        <w:t>Sir Thomas Parker</w:t>
      </w:r>
      <w:r w:rsidRPr="00EE1C70">
        <w:t xml:space="preserve">, of Ratton in Willingdon, kt. and </w:t>
      </w:r>
      <w:r w:rsidRPr="005F1A4D">
        <w:rPr>
          <w:b/>
        </w:rPr>
        <w:t>George Parker</w:t>
      </w:r>
      <w:r w:rsidRPr="00EE1C70">
        <w:t xml:space="preserve">, esq. his son, John Goodwin, of Inner Temple, London, esq. and </w:t>
      </w:r>
      <w:r w:rsidRPr="005F1A4D">
        <w:rPr>
          <w:b/>
        </w:rPr>
        <w:t>Edward Parker</w:t>
      </w:r>
      <w:r w:rsidRPr="00EE1C70">
        <w:t xml:space="preserve">, another son; (c) </w:t>
      </w:r>
      <w:r w:rsidRPr="005F1A4D">
        <w:rPr>
          <w:b/>
        </w:rPr>
        <w:t>Benjamin Scarlett</w:t>
      </w:r>
      <w:r w:rsidRPr="00EE1C70">
        <w:t xml:space="preserve">, of Inner Temple, London, gent., Thomas Dighton, of Clifford's Inn, London, gent., </w:t>
      </w:r>
      <w:r w:rsidRPr="005F1A4D">
        <w:rPr>
          <w:b/>
        </w:rPr>
        <w:t>Jefferey Palmer</w:t>
      </w:r>
      <w:r w:rsidRPr="00EE1C70">
        <w:t xml:space="preserve">, of Middle Temple, London, esq., John Burroughes, of Gray's Inn, co. Middx. esq. and </w:t>
      </w:r>
      <w:r w:rsidRPr="005F1A4D">
        <w:rPr>
          <w:b/>
        </w:rPr>
        <w:t>John Knight, of London</w:t>
      </w:r>
      <w:r w:rsidRPr="00EE1C70">
        <w:t xml:space="preserve">, gent. </w:t>
      </w:r>
      <w:r>
        <w:t xml:space="preserve"> </w:t>
      </w:r>
      <w:r w:rsidRPr="00EE1C70">
        <w:t>Property as in no. 129.</w:t>
      </w:r>
      <w:r>
        <w:t xml:space="preserve">  </w:t>
      </w:r>
      <w:r w:rsidRPr="00EE1C70">
        <w:t xml:space="preserve">Witnesses: Benjamin Culpeper, R. A. Beard, John Mickleton, </w:t>
      </w:r>
      <w:r w:rsidRPr="005F1A4D">
        <w:rPr>
          <w:b/>
        </w:rPr>
        <w:t>Walter Burrell, jun</w:t>
      </w:r>
      <w:r w:rsidRPr="00EE1C70">
        <w:t>., William Denton, Edmund Lassells, Thomas Gibbons and George Goodman.</w:t>
      </w:r>
      <w:r>
        <w:t xml:space="preserve">  (</w:t>
      </w:r>
      <w:r w:rsidRPr="00EE1C70">
        <w:t>West Sussex Record Office,</w:t>
      </w:r>
      <w:r>
        <w:t xml:space="preserve"> Ref: </w:t>
      </w:r>
      <w:r w:rsidRPr="00EE1C70">
        <w:t>LYTTON/138, 139</w:t>
      </w:r>
      <w:r>
        <w:t xml:space="preserve">  See also: 129)</w:t>
      </w:r>
    </w:p>
    <w:p w:rsidR="00F13A63" w:rsidRDefault="00F13A63" w:rsidP="00F13A63">
      <w:r w:rsidRPr="005867CA">
        <w:rPr>
          <w:b/>
        </w:rPr>
        <w:lastRenderedPageBreak/>
        <w:t>1649 – Jul 27</w:t>
      </w:r>
      <w:r w:rsidR="00930B36">
        <w:rPr>
          <w:b/>
        </w:rPr>
        <w:t xml:space="preserve"> – </w:t>
      </w:r>
      <w:r w:rsidR="00930B36" w:rsidRPr="00771283">
        <w:rPr>
          <w:b/>
          <w:u w:val="single"/>
        </w:rPr>
        <w:t xml:space="preserve">UK </w:t>
      </w:r>
      <w:r w:rsidRPr="005867CA">
        <w:rPr>
          <w:b/>
          <w:u w:val="single"/>
        </w:rPr>
        <w:t>Somerset Bromfield</w:t>
      </w:r>
      <w:r w:rsidRPr="005867CA">
        <w:rPr>
          <w:b/>
        </w:rPr>
        <w:t xml:space="preserve"> – Will – Henry Knight</w:t>
      </w:r>
      <w:r>
        <w:rPr>
          <w:b/>
        </w:rPr>
        <w:t xml:space="preserve"> Yeoman</w:t>
      </w:r>
      <w:r>
        <w:t xml:space="preserve"> – To wife, Elizabeth Knight, all lands, tenements, etc, held by lease, for life unless she remarries; at her death or remarriage;  to daughter Jane Robby, wife of Giles Robby, lands etc; to wife, Elizabeth, list of household items, beds, linens, etc; to daughter Marie, 6 shillings; to grandchildren, William Harris, Mary Harris, money; to daughter Alice, 3 shillings 4 pence; to son, William Knight, 1 pound; to son Henry Knight, 1 pound; to daughter Elizabeth Knight, money; to daughter Bridget, 40 pounds; to son John Knight, 10 pounds; to son John Knight, list of lands, etc;  to daughter Jane, list of household items she will receive after decease of wife, Elizabeth; residue of estate to son Thomas Knight who is to be executor; Hugh Garner and Giles Robby overseers. (Prerogative Court of Canterbury Wills, 1384-1858, PROB 11: Will Registers, 1644-1654, Piece 208: Fairfax, Quire Numbers 58-116 (1649))</w:t>
      </w:r>
    </w:p>
    <w:p w:rsidR="00F13A63" w:rsidRDefault="00F13A63" w:rsidP="00F13A63">
      <w:r w:rsidRPr="00004A53">
        <w:rPr>
          <w:b/>
        </w:rPr>
        <w:t>1649 – Sep 14</w:t>
      </w:r>
      <w:r w:rsidR="00930B36">
        <w:rPr>
          <w:b/>
        </w:rPr>
        <w:t xml:space="preserve"> – </w:t>
      </w:r>
      <w:r w:rsidR="00930B36" w:rsidRPr="00771283">
        <w:rPr>
          <w:b/>
          <w:u w:val="single"/>
        </w:rPr>
        <w:t xml:space="preserve">UK </w:t>
      </w:r>
      <w:r w:rsidRPr="00004A53">
        <w:rPr>
          <w:b/>
          <w:u w:val="single"/>
        </w:rPr>
        <w:t>London St Bride</w:t>
      </w:r>
      <w:r w:rsidRPr="00004A53">
        <w:rPr>
          <w:b/>
        </w:rPr>
        <w:t xml:space="preserve"> </w:t>
      </w:r>
      <w:r w:rsidR="007A089D">
        <w:rPr>
          <w:b/>
        </w:rPr>
        <w:t>– Birth/Bap –</w:t>
      </w:r>
      <w:r w:rsidRPr="00004A53">
        <w:rPr>
          <w:b/>
        </w:rPr>
        <w:t xml:space="preserve"> Elizabeth </w:t>
      </w:r>
      <w:r>
        <w:rPr>
          <w:b/>
        </w:rPr>
        <w:t>K</w:t>
      </w:r>
      <w:r w:rsidRPr="00004A53">
        <w:rPr>
          <w:b/>
        </w:rPr>
        <w:t>night</w:t>
      </w:r>
      <w:r>
        <w:t xml:space="preserve"> - d/o William </w:t>
      </w:r>
      <w:r w:rsidR="00B5439F">
        <w:t xml:space="preserve">Knight </w:t>
      </w:r>
      <w:r>
        <w:t>&amp; Elizabeth (London Met Arch)</w:t>
      </w:r>
    </w:p>
    <w:p w:rsidR="00F13A63" w:rsidRDefault="00F13A63" w:rsidP="00F13A63">
      <w:pPr>
        <w:pStyle w:val="NormalWeb"/>
        <w:spacing w:before="240" w:beforeAutospacing="0" w:after="240" w:afterAutospacing="0"/>
        <w:ind w:left="0" w:right="0"/>
      </w:pPr>
      <w:r w:rsidRPr="00021696">
        <w:rPr>
          <w:b/>
        </w:rPr>
        <w:t>1649 – Sep 17</w:t>
      </w:r>
      <w:r w:rsidR="00930B36">
        <w:rPr>
          <w:b/>
        </w:rPr>
        <w:t xml:space="preserve"> – </w:t>
      </w:r>
      <w:r w:rsidR="00930B36" w:rsidRPr="00771283">
        <w:rPr>
          <w:b/>
          <w:u w:val="single"/>
        </w:rPr>
        <w:t xml:space="preserve">UK </w:t>
      </w:r>
      <w:r w:rsidRPr="00021696">
        <w:rPr>
          <w:b/>
          <w:u w:val="single"/>
        </w:rPr>
        <w:t>Middlesex London</w:t>
      </w:r>
      <w:r w:rsidRPr="00021696">
        <w:rPr>
          <w:b/>
        </w:rPr>
        <w:t xml:space="preserve"> – Will – Benjamin Knight Factor</w:t>
      </w:r>
      <w:r>
        <w:t xml:space="preserve"> – To </w:t>
      </w:r>
      <w:r w:rsidRPr="00D34617">
        <w:rPr>
          <w:b/>
        </w:rPr>
        <w:t>father and mother, William Knight and Joan Knight</w:t>
      </w:r>
      <w:r>
        <w:t xml:space="preserve">, 50 pounds apiece; to brother John Knight, 30 pounds and items of clothing; to </w:t>
      </w:r>
      <w:r w:rsidRPr="00D34617">
        <w:rPr>
          <w:b/>
        </w:rPr>
        <w:t>sister Mary Knight</w:t>
      </w:r>
      <w:r>
        <w:t xml:space="preserve">, 30 pounds; to </w:t>
      </w:r>
      <w:r w:rsidRPr="00D34617">
        <w:rPr>
          <w:b/>
        </w:rPr>
        <w:t>brother-in-law, Roger Cale</w:t>
      </w:r>
      <w:r>
        <w:t xml:space="preserve"> __ of Taunton, Merchant, 10 pounds and items of clothing;  to sister Elizabeth Cale, 10 pounds; to the children of Roger Cale, 40 pounds to be divided among them; to </w:t>
      </w:r>
      <w:r w:rsidRPr="00D34617">
        <w:rPr>
          <w:b/>
        </w:rPr>
        <w:t>brother Edward Knight</w:t>
      </w:r>
      <w:r>
        <w:t xml:space="preserve">, 20 pounds and do release and forgive him of all sums owed me and all bills and bonds of his I have to be delivered to him after my decease; to my </w:t>
      </w:r>
      <w:r w:rsidRPr="00D34617">
        <w:rPr>
          <w:b/>
        </w:rPr>
        <w:t>cousin, Abraham Paine</w:t>
      </w:r>
      <w:r>
        <w:t xml:space="preserve"> (Payne), Clothweaver, 5 pounds and items of clothing and to Elizabeth his wife, 40 shillings to buy her a ring; to </w:t>
      </w:r>
      <w:r w:rsidRPr="00D34617">
        <w:rPr>
          <w:b/>
        </w:rPr>
        <w:t>Elizabeth Paine</w:t>
      </w:r>
      <w:r>
        <w:t xml:space="preserve">, daughter of Abraham and Elizabeth, 10 pounds at age 18 or when married; to </w:t>
      </w:r>
      <w:r w:rsidRPr="00D34617">
        <w:rPr>
          <w:b/>
        </w:rPr>
        <w:t>cousin John Barnard</w:t>
      </w:r>
      <w:r>
        <w:t xml:space="preserve">, 5 pounds and to Mary his wife, 5 pounds; to </w:t>
      </w:r>
      <w:r w:rsidRPr="00D34617">
        <w:rPr>
          <w:b/>
        </w:rPr>
        <w:t>cousin John England</w:t>
      </w:r>
      <w:r>
        <w:t xml:space="preserve"> and his wife 20 shillings apiece; to </w:t>
      </w:r>
      <w:r w:rsidRPr="00D34617">
        <w:rPr>
          <w:b/>
        </w:rPr>
        <w:t>William Barber</w:t>
      </w:r>
      <w:r>
        <w:t xml:space="preserve"> (Barbor) and his wife, 10 pounds apiece; to friend James Betto, five pounds; residue of estate to go to wife, Elizabeth Knight who is sick, for her care and comfort; after her decease, his father is to take and divide the estate and share it out equally among all his children and grandchildren; brother-in-law Roger Cale, and friend James Betto of London, Grocer, and William Barber of Taunton, Clothier, to be executors. (Prerogative Court of Canterbury Wills, 1384-1858, PROB 11: Will Registers, 1644-1654, Piece 209: Fairfax, Quire Numbers 117-153 (1649)) </w:t>
      </w:r>
    </w:p>
    <w:p w:rsidR="001470B7" w:rsidRDefault="001470B7" w:rsidP="001470B7">
      <w:pPr>
        <w:pStyle w:val="NormalWeb"/>
        <w:spacing w:before="240" w:after="240"/>
        <w:ind w:left="0" w:right="0"/>
      </w:pPr>
      <w:r w:rsidRPr="00D176D5">
        <w:rPr>
          <w:b/>
        </w:rPr>
        <w:t xml:space="preserve">1649 – Sep - </w:t>
      </w:r>
      <w:r w:rsidRPr="00D176D5">
        <w:rPr>
          <w:b/>
          <w:u w:val="single"/>
        </w:rPr>
        <w:t>VA Northumberland</w:t>
      </w:r>
      <w:r w:rsidRPr="00D176D5">
        <w:rPr>
          <w:b/>
        </w:rPr>
        <w:t xml:space="preserve"> – Info</w:t>
      </w:r>
      <w:r>
        <w:t xml:space="preserve"> – From the following account, we find one of the many reasons the American Revolution was fought: gross greed on the part of English Lords.  </w:t>
      </w:r>
      <w:r w:rsidRPr="00D176D5">
        <w:rPr>
          <w:b/>
        </w:rPr>
        <w:t>The Northern Neck Proprietary</w:t>
      </w:r>
      <w:r w:rsidR="00B5439F">
        <w:t xml:space="preserve">, </w:t>
      </w:r>
      <w:r>
        <w:t>also called the Northern Neck land grant, Fairfax Proprietary, or Fairfax Grant</w:t>
      </w:r>
      <w:r w:rsidR="00B5439F">
        <w:t xml:space="preserve">, </w:t>
      </w:r>
      <w:r>
        <w:t xml:space="preserve">was a land grant by the exiled English King Charles II encompassing all the lands bounded by the Potomac and Rappahannock Rivers in colonial Virginia. This constituted up to 5,000,000 acres (20,000 km2) of Virginia's Northern Neck and a vast area northwest of it. The grant was made to </w:t>
      </w:r>
      <w:r w:rsidRPr="00642400">
        <w:t>seven Englishmen all of Virginia</w:t>
      </w:r>
      <w:r>
        <w:t>. By 1688 it had devolved on Thomas Colepeper, 2</w:t>
      </w:r>
      <w:r w:rsidRPr="00642400">
        <w:rPr>
          <w:vertAlign w:val="superscript"/>
        </w:rPr>
        <w:t>nd</w:t>
      </w:r>
      <w:r>
        <w:t xml:space="preserve"> Baron Colepeper who also received a new patent issued by James I. Lord Colepepert died in 1689 and </w:t>
      </w:r>
      <w:r w:rsidRPr="00642400">
        <w:t>his daughter Catherine Culpeper and her husband Thomas Fairfax, 5th Lord Fairfax of Cameron</w:t>
      </w:r>
      <w:r>
        <w:t xml:space="preserve"> fell heir to the Proprietary</w:t>
      </w:r>
      <w:r w:rsidRPr="00642400">
        <w:t xml:space="preserve">. While some of the original proprietors' rights had been lost, the collecting of taxes from settlers had been established through the efforts of their agents in Virginia and through Lord Fairfax himself to ensure that the proprietors received their income from their property. After Lord Fairfax died in January 1710, his son Thomas, the 6th Lord, </w:t>
      </w:r>
      <w:r w:rsidRPr="00642400">
        <w:lastRenderedPageBreak/>
        <w:t>inherited the title and his five-sixths shares in the Northern Neck. In May, his grandmother died leaving the new Lord Fairfax her one-sixth share. Because he was only sixteen years old at the time, the affairs of the Proprietary fell to his mother, Lady Catherine Fairfax. When she died in 1719, the sixth Lord Fairfax came to control all six shares of the proprietary.</w:t>
      </w:r>
    </w:p>
    <w:p w:rsidR="001470B7" w:rsidRDefault="001470B7" w:rsidP="001470B7">
      <w:pPr>
        <w:pStyle w:val="NormalWeb"/>
        <w:spacing w:before="240" w:after="240"/>
        <w:ind w:left="0" w:right="0"/>
      </w:pPr>
      <w:r w:rsidRPr="00642400">
        <w:t>As the Virginia government at Jamestown w</w:t>
      </w:r>
      <w:r>
        <w:t>as</w:t>
      </w:r>
      <w:r w:rsidRPr="00642400">
        <w:t xml:space="preserve"> losing control over a significant portion of Virginia held by Lord Fairfax, the feud between them was significant. The specific issue at this time was the southern and western boundaries of the proprietary. In 1735 Lord Fairfax came to Virginia to see about a survey to settle the matter. The survey was undertaken in 1736 and the next year Fairfax returned to England to argue his case before the Privy Council. Before leaving, he rode over much of his domain, and set aside for himself a tract of 12,588 acres (50.94 km2) near Great Falls, in what was to become Fairfax County. A second survey was conducted with great difficulty in 1746 (the Fairfax Line) setting a line between the sources of the Potomac and Rappahannock. </w:t>
      </w:r>
    </w:p>
    <w:p w:rsidR="001470B7" w:rsidRDefault="001470B7" w:rsidP="001470B7">
      <w:pPr>
        <w:pStyle w:val="NormalWeb"/>
        <w:spacing w:before="240" w:after="240"/>
        <w:ind w:left="0" w:right="0"/>
      </w:pPr>
      <w:r w:rsidRPr="00642400">
        <w:t>In 1747, Lord Fairfax came back to Virginia, two years after having won his claim before the Privy Council to the most extensive boundaries for the proprietary in exchange for certain land concessions to the Virginia authorities. Virginia had won political control over the proprietary and its inhabitants in the seventeenth century. When Lord Fairfax died in 1781 in Virginia, the proprietary effectively ceased to exist. All the land which had been granted by Lord Fairfax remained in the hands of the grantees; the remainder of ungranted land came under the control of the new Commonwealth of Virginia.</w:t>
      </w:r>
    </w:p>
    <w:p w:rsidR="001470B7" w:rsidRDefault="001470B7" w:rsidP="001470B7">
      <w:pPr>
        <w:pStyle w:val="NormalWeb"/>
        <w:spacing w:before="240" w:after="240"/>
        <w:ind w:left="0" w:right="0"/>
      </w:pPr>
      <w:r w:rsidRPr="00642400">
        <w:t>Prior to 1649, the entire Northern Neck had been designated by the Assembly as one large county called Northumberland.</w:t>
      </w:r>
      <w:r w:rsidRPr="00B5439F">
        <w:rPr>
          <w:b/>
        </w:rPr>
        <w:t xml:space="preserve"> In 1653, the majority of the northern portion of Northumberland was named Westmoreland County.</w:t>
      </w:r>
      <w:r w:rsidRPr="00642400">
        <w:t xml:space="preserve"> </w:t>
      </w:r>
      <w:r w:rsidRPr="00B5439F">
        <w:rPr>
          <w:b/>
        </w:rPr>
        <w:t>In 1664, Stafford County was created from the northern portion of Westmoreland.</w:t>
      </w:r>
      <w:r w:rsidRPr="00642400">
        <w:t xml:space="preserve"> What is now Fairfax was first in Northumberland, then Westmoreland, and from 1664 to 1730, Stafford. </w:t>
      </w:r>
      <w:r>
        <w:t>(Wikipedia)</w:t>
      </w:r>
    </w:p>
    <w:p w:rsidR="00F13A63" w:rsidRDefault="00F13A63" w:rsidP="00F13A63">
      <w:r w:rsidRPr="004F02F2">
        <w:rPr>
          <w:b/>
        </w:rPr>
        <w:t>1649 – Oct 10</w:t>
      </w:r>
      <w:r w:rsidR="00930B36">
        <w:rPr>
          <w:b/>
        </w:rPr>
        <w:t xml:space="preserve"> – </w:t>
      </w:r>
      <w:r w:rsidR="00930B36" w:rsidRPr="00771283">
        <w:rPr>
          <w:b/>
          <w:u w:val="single"/>
        </w:rPr>
        <w:t xml:space="preserve">UK </w:t>
      </w:r>
      <w:r w:rsidRPr="004F02F2">
        <w:rPr>
          <w:b/>
          <w:u w:val="single"/>
        </w:rPr>
        <w:t>London</w:t>
      </w:r>
      <w:r w:rsidRPr="004F02F2">
        <w:rPr>
          <w:b/>
        </w:rPr>
        <w:t xml:space="preserve"> – Will – John Knight</w:t>
      </w:r>
      <w:r>
        <w:rPr>
          <w:b/>
        </w:rPr>
        <w:t>, Cit and Turner</w:t>
      </w:r>
      <w:r>
        <w:t xml:space="preserve"> – To wife Anne and son Richard, all goods, chattels, household stuff, debts, etc, to be equally divided and wife to be sole executrix. (Prerogative Court of Canterbury Wills, 1384-1858, PROB 11: Will Registers, 1644-1654, Piece 209: Fairfax, Quire Numbers 117-153 (1649))</w:t>
      </w:r>
    </w:p>
    <w:p w:rsidR="001470B7" w:rsidRDefault="00F13A63" w:rsidP="001470B7">
      <w:pPr>
        <w:pStyle w:val="NormalWeb"/>
        <w:spacing w:before="240" w:beforeAutospacing="0" w:after="240" w:afterAutospacing="0"/>
        <w:ind w:left="0" w:right="0"/>
      </w:pPr>
      <w:r>
        <w:rPr>
          <w:b/>
        </w:rPr>
        <w:t xml:space="preserve">1649 - Oct 16 – </w:t>
      </w:r>
      <w:r>
        <w:rPr>
          <w:b/>
          <w:u w:val="single"/>
        </w:rPr>
        <w:t xml:space="preserve">VA </w:t>
      </w:r>
      <w:r w:rsidRPr="00F015BB">
        <w:rPr>
          <w:b/>
          <w:u w:val="single"/>
        </w:rPr>
        <w:t>Northumberland</w:t>
      </w:r>
      <w:r>
        <w:rPr>
          <w:b/>
        </w:rPr>
        <w:t xml:space="preserve"> – </w:t>
      </w:r>
      <w:r w:rsidR="00B5439F">
        <w:rPr>
          <w:b/>
        </w:rPr>
        <w:t>Admin</w:t>
      </w:r>
      <w:r w:rsidR="00B5439F" w:rsidRPr="00B5439F">
        <w:rPr>
          <w:b/>
        </w:rPr>
        <w:t xml:space="preserve"> - </w:t>
      </w:r>
      <w:r w:rsidRPr="00B5439F">
        <w:rPr>
          <w:b/>
        </w:rPr>
        <w:t>Ralph Horsley</w:t>
      </w:r>
      <w:r w:rsidR="00B5439F">
        <w:t xml:space="preserve"> –</w:t>
      </w:r>
      <w:r>
        <w:rPr>
          <w:b/>
        </w:rPr>
        <w:t xml:space="preserve"> </w:t>
      </w:r>
      <w:r w:rsidR="00B5439F" w:rsidRPr="00B5439F">
        <w:t xml:space="preserve">Land </w:t>
      </w:r>
      <w:r w:rsidRPr="00F015BB">
        <w:t xml:space="preserve">patent for 130 acs  “On Lees Creek, being a branch coming out of Claytons Cr., beg. At a point parting this from </w:t>
      </w:r>
      <w:r w:rsidRPr="005C0FEC">
        <w:t>John Earles land</w:t>
      </w:r>
      <w:r w:rsidRPr="00F015BB">
        <w:t>.” (</w:t>
      </w:r>
      <w:r>
        <w:t xml:space="preserve">Nugent I, </w:t>
      </w:r>
      <w:r w:rsidRPr="00F015BB">
        <w:t>p. 185)</w:t>
      </w:r>
      <w:r w:rsidR="001470B7">
        <w:t xml:space="preserve"> </w:t>
      </w:r>
    </w:p>
    <w:p w:rsidR="00F13A63" w:rsidRPr="00236306" w:rsidRDefault="00F13A63" w:rsidP="00F13A63">
      <w:pPr>
        <w:rPr>
          <w:b/>
        </w:rPr>
      </w:pPr>
      <w:r w:rsidRPr="00236306">
        <w:rPr>
          <w:b/>
          <w:szCs w:val="24"/>
        </w:rPr>
        <w:t>1649 – Oct 19</w:t>
      </w:r>
      <w:r w:rsidR="00930B36">
        <w:rPr>
          <w:b/>
          <w:szCs w:val="24"/>
        </w:rPr>
        <w:t xml:space="preserve"> – </w:t>
      </w:r>
      <w:r w:rsidR="00930B36" w:rsidRPr="00B5439F">
        <w:rPr>
          <w:b/>
          <w:szCs w:val="24"/>
          <w:u w:val="single"/>
        </w:rPr>
        <w:t xml:space="preserve">UK </w:t>
      </w:r>
      <w:r w:rsidRPr="00236306">
        <w:rPr>
          <w:b/>
          <w:szCs w:val="24"/>
          <w:u w:val="single"/>
        </w:rPr>
        <w:t>London St Andrew</w:t>
      </w:r>
      <w:r w:rsidRPr="00236306">
        <w:rPr>
          <w:b/>
          <w:szCs w:val="24"/>
        </w:rPr>
        <w:t xml:space="preserve"> – Bur – William Knight</w:t>
      </w:r>
      <w:r w:rsidR="00B5439F">
        <w:rPr>
          <w:b/>
          <w:szCs w:val="24"/>
        </w:rPr>
        <w:t>.</w:t>
      </w:r>
      <w:r w:rsidR="00B5439F" w:rsidRPr="00B5439F">
        <w:rPr>
          <w:szCs w:val="24"/>
        </w:rPr>
        <w:t xml:space="preserve"> (London Met Arch)</w:t>
      </w:r>
    </w:p>
    <w:p w:rsidR="001470B7" w:rsidRDefault="00F13A63" w:rsidP="001470B7">
      <w:pPr>
        <w:pStyle w:val="NormalWeb"/>
        <w:spacing w:before="240" w:beforeAutospacing="0" w:after="240" w:afterAutospacing="0"/>
        <w:ind w:left="0" w:right="0"/>
      </w:pPr>
      <w:r>
        <w:rPr>
          <w:b/>
        </w:rPr>
        <w:t xml:space="preserve">1649 - Oct – </w:t>
      </w:r>
      <w:r>
        <w:rPr>
          <w:b/>
          <w:u w:val="single"/>
        </w:rPr>
        <w:t xml:space="preserve">VA </w:t>
      </w:r>
      <w:r w:rsidRPr="00896AD6">
        <w:rPr>
          <w:b/>
          <w:u w:val="single"/>
        </w:rPr>
        <w:t>Northumberland</w:t>
      </w:r>
      <w:r w:rsidR="00771283" w:rsidRPr="00771283">
        <w:rPr>
          <w:b/>
        </w:rPr>
        <w:t>- Admin - Peter Knight, Gent</w:t>
      </w:r>
      <w:r w:rsidR="00771283" w:rsidRPr="00771283">
        <w:t xml:space="preserve"> - Land patent for 500 acs. … On the S. of great Wicocomocoe, being a neck of land bounded Ely. Upon the great bay, Wly. on the Cr. that parts same from the Indian Town of Cattalowmen, </w:t>
      </w:r>
      <w:r w:rsidR="00771283" w:rsidRPr="00771283">
        <w:lastRenderedPageBreak/>
        <w:t>N. &amp; N.E. upon the mouth of sd. river. Trans. Of 10 pers. (list not included) (Nugent I, p. 184)</w:t>
      </w:r>
    </w:p>
    <w:p w:rsidR="00F13A63" w:rsidRDefault="00F13A63" w:rsidP="00F13A63">
      <w:r w:rsidRPr="00A8355A">
        <w:rPr>
          <w:b/>
        </w:rPr>
        <w:t>1649</w:t>
      </w:r>
      <w:r w:rsidR="00930B36">
        <w:rPr>
          <w:b/>
        </w:rPr>
        <w:t xml:space="preserve"> – </w:t>
      </w:r>
      <w:r w:rsidR="00930B36" w:rsidRPr="00771283">
        <w:rPr>
          <w:b/>
          <w:u w:val="single"/>
        </w:rPr>
        <w:t xml:space="preserve">UK </w:t>
      </w:r>
      <w:r w:rsidRPr="00A8355A">
        <w:rPr>
          <w:b/>
          <w:u w:val="single"/>
        </w:rPr>
        <w:t>Somerset</w:t>
      </w:r>
      <w:r w:rsidRPr="00A8355A">
        <w:rPr>
          <w:b/>
        </w:rPr>
        <w:t xml:space="preserve"> – </w:t>
      </w:r>
      <w:r>
        <w:rPr>
          <w:b/>
        </w:rPr>
        <w:t>Chancery</w:t>
      </w:r>
      <w:r w:rsidRPr="00A8355A">
        <w:rPr>
          <w:b/>
        </w:rPr>
        <w:t xml:space="preserve"> – John Knight</w:t>
      </w:r>
      <w:r>
        <w:t xml:space="preserve"> - Knight v Palmer.  Plaintiffs: John Knight.  Defendants: George Palmer, Eleanor Palmer his wife, and Eleanor Palmer.  Subject: recovery of goods, Somerset. Document type: bill and answer. (National Archives, Kew England, Ref: C 10/4/116)</w:t>
      </w:r>
    </w:p>
    <w:p w:rsidR="00F13A63" w:rsidRDefault="00F13A63" w:rsidP="00F13A63">
      <w:pPr>
        <w:rPr>
          <w:b/>
        </w:rPr>
      </w:pPr>
      <w:r w:rsidRPr="00DD0D20">
        <w:rPr>
          <w:b/>
        </w:rPr>
        <w:t>1649</w:t>
      </w:r>
      <w:r w:rsidR="00930B36">
        <w:rPr>
          <w:b/>
        </w:rPr>
        <w:t xml:space="preserve"> – </w:t>
      </w:r>
      <w:r w:rsidR="00930B36" w:rsidRPr="00771283">
        <w:rPr>
          <w:b/>
          <w:u w:val="single"/>
        </w:rPr>
        <w:t xml:space="preserve">UK </w:t>
      </w:r>
      <w:r w:rsidRPr="00DD0D20">
        <w:rPr>
          <w:b/>
          <w:u w:val="single"/>
        </w:rPr>
        <w:t>Radnorshire Presteigne</w:t>
      </w:r>
      <w:r w:rsidRPr="00DD0D20">
        <w:rPr>
          <w:b/>
        </w:rPr>
        <w:t xml:space="preserve"> – </w:t>
      </w:r>
      <w:r>
        <w:rPr>
          <w:b/>
        </w:rPr>
        <w:t>Chancery</w:t>
      </w:r>
      <w:r w:rsidRPr="00DD0D20">
        <w:rPr>
          <w:b/>
        </w:rPr>
        <w:t xml:space="preserve"> – Lyde vs Knight etc </w:t>
      </w:r>
      <w:r>
        <w:t xml:space="preserve">- Plaintiffs: Thomas Lyde.  Defendants: Philip Taylor, William Knight, Peter Knight, Morgan Glynn and Elizabeth Glynn his wife.  Subject: property in Presteigne, Radnorshire.  Document type: answer only. (National Archives, Kew England, Ref: </w:t>
      </w:r>
      <w:r w:rsidRPr="00DD0D20">
        <w:t>C 8/72/26</w:t>
      </w:r>
      <w:r>
        <w:t>)</w:t>
      </w:r>
      <w:r w:rsidRPr="00DD0D20">
        <w:t xml:space="preserve"> </w:t>
      </w:r>
    </w:p>
    <w:p w:rsidR="00F13A63" w:rsidRDefault="00F13A63" w:rsidP="00F13A63">
      <w:pPr>
        <w:rPr>
          <w:szCs w:val="24"/>
        </w:rPr>
      </w:pPr>
      <w:r w:rsidRPr="000356AF">
        <w:rPr>
          <w:b/>
          <w:szCs w:val="24"/>
        </w:rPr>
        <w:t>1649</w:t>
      </w:r>
      <w:r w:rsidR="00930B36">
        <w:rPr>
          <w:b/>
          <w:szCs w:val="24"/>
        </w:rPr>
        <w:t xml:space="preserve"> – </w:t>
      </w:r>
      <w:r w:rsidR="00930B36" w:rsidRPr="00771283">
        <w:rPr>
          <w:b/>
          <w:szCs w:val="24"/>
          <w:u w:val="single"/>
        </w:rPr>
        <w:t xml:space="preserve">UK </w:t>
      </w:r>
      <w:r>
        <w:rPr>
          <w:b/>
          <w:szCs w:val="24"/>
          <w:u w:val="single"/>
        </w:rPr>
        <w:t>London</w:t>
      </w:r>
      <w:r w:rsidRPr="000356AF">
        <w:rPr>
          <w:b/>
          <w:szCs w:val="24"/>
        </w:rPr>
        <w:t xml:space="preserve"> – </w:t>
      </w:r>
      <w:r>
        <w:rPr>
          <w:b/>
          <w:szCs w:val="24"/>
        </w:rPr>
        <w:t xml:space="preserve">Will - </w:t>
      </w:r>
      <w:r w:rsidRPr="000356AF">
        <w:rPr>
          <w:b/>
          <w:szCs w:val="24"/>
        </w:rPr>
        <w:t>Peter Knight, Bachelor</w:t>
      </w:r>
      <w:r>
        <w:rPr>
          <w:szCs w:val="24"/>
        </w:rPr>
        <w:t xml:space="preserve"> – “Died overseas.” No further details provided by ancestry.com  Doesn’t say if he is a mariner or a colonist or a merchant or visitor or where his home in England was. (</w:t>
      </w:r>
      <w:r w:rsidRPr="0075014C">
        <w:rPr>
          <w:szCs w:val="24"/>
        </w:rPr>
        <w:t>Administrations in the Prerogative Court of Canterbury, 1649-1654</w:t>
      </w:r>
      <w:r>
        <w:rPr>
          <w:szCs w:val="24"/>
        </w:rPr>
        <w:t xml:space="preserve">) This will obviously needs to be looked up and read. </w:t>
      </w:r>
    </w:p>
    <w:p w:rsidR="00F13A63" w:rsidRDefault="00F13A63" w:rsidP="00F13A63">
      <w:pPr>
        <w:pStyle w:val="NormalWeb"/>
        <w:spacing w:before="240" w:beforeAutospacing="0" w:after="240" w:afterAutospacing="0"/>
        <w:ind w:left="0" w:right="0"/>
      </w:pPr>
      <w:r w:rsidRPr="00124FCA">
        <w:rPr>
          <w:b/>
        </w:rPr>
        <w:t>1649</w:t>
      </w:r>
      <w:r w:rsidR="00930B36">
        <w:rPr>
          <w:b/>
        </w:rPr>
        <w:t xml:space="preserve"> – </w:t>
      </w:r>
      <w:r w:rsidR="00930B36" w:rsidRPr="00771283">
        <w:rPr>
          <w:b/>
          <w:u w:val="single"/>
        </w:rPr>
        <w:t xml:space="preserve">UK </w:t>
      </w:r>
      <w:r w:rsidRPr="00124FCA">
        <w:rPr>
          <w:b/>
          <w:u w:val="single"/>
        </w:rPr>
        <w:t>Somerset Easthaddon</w:t>
      </w:r>
      <w:r w:rsidRPr="00124FCA">
        <w:rPr>
          <w:b/>
        </w:rPr>
        <w:t xml:space="preserve"> – Admin – Valentine Knight</w:t>
      </w:r>
      <w:r>
        <w:rPr>
          <w:b/>
        </w:rPr>
        <w:t>, Gent</w:t>
      </w:r>
      <w:r>
        <w:t xml:space="preserve"> - </w:t>
      </w:r>
      <w:r w:rsidRPr="00124FCA">
        <w:t>Wm. Hawkes of Oxford, gent., Valentine Knight of Easthaddon gent., his wife, Frances, Dorothy Knight, wid. of his father, Edw</w:t>
      </w:r>
      <w:r>
        <w:t>ard</w:t>
      </w:r>
      <w:r w:rsidRPr="00124FCA">
        <w:t xml:space="preserve"> Knight of Easthaddon, yeo., and John Knight of Newton, yeo., all to John Smith, jun. of Easthaddon, yeo. Moiety of one yard land in the North Fields of Easthaddon for £146 13s. 4d.; covenants by feoffee to pay sums of £26 13s. 4d. to sd. John Knight and to Eliz. and Anne Knight, daus. of sd. Edw. Knight, and to Edw. and W</w:t>
      </w:r>
      <w:r>
        <w:t>illia</w:t>
      </w:r>
      <w:r w:rsidRPr="00124FCA">
        <w:t>m Knight, sons of sd. Edw</w:t>
      </w:r>
      <w:r w:rsidR="00B5439F">
        <w:t>ard</w:t>
      </w:r>
      <w:r w:rsidRPr="00124FCA">
        <w:t xml:space="preserve"> Knight, the three last specified dates [presumably when they reached the age of 21], being legacies under the will of their father</w:t>
      </w:r>
      <w:r>
        <w:t>. (</w:t>
      </w:r>
      <w:r w:rsidRPr="00124FCA">
        <w:t xml:space="preserve">Somerset Heritage Centre (South West Heritage Trust), </w:t>
      </w:r>
      <w:r>
        <w:t xml:space="preserve">Ref: </w:t>
      </w:r>
      <w:r w:rsidRPr="00124FCA">
        <w:t>DD\SF/1667</w:t>
      </w:r>
      <w:r>
        <w:t>)</w:t>
      </w:r>
    </w:p>
    <w:p w:rsidR="00F13A63" w:rsidRDefault="00F13A63" w:rsidP="00F13A63">
      <w:pPr>
        <w:pStyle w:val="Heading2"/>
      </w:pPr>
      <w:r>
        <w:t>1650</w:t>
      </w:r>
    </w:p>
    <w:p w:rsidR="001470B7" w:rsidRDefault="001470B7" w:rsidP="001470B7">
      <w:pPr>
        <w:pStyle w:val="NormalWeb"/>
        <w:spacing w:before="240" w:beforeAutospacing="0" w:after="240" w:afterAutospacing="0"/>
        <w:ind w:left="0" w:right="0"/>
      </w:pPr>
      <w:r>
        <w:rPr>
          <w:b/>
        </w:rPr>
        <w:t xml:space="preserve">1650 </w:t>
      </w:r>
      <w:r w:rsidR="00771283">
        <w:rPr>
          <w:b/>
        </w:rPr>
        <w:t xml:space="preserve">- </w:t>
      </w:r>
      <w:r>
        <w:rPr>
          <w:b/>
        </w:rPr>
        <w:t xml:space="preserve">Mar 20 </w:t>
      </w:r>
      <w:r>
        <w:t xml:space="preserve">– </w:t>
      </w:r>
      <w:r w:rsidRPr="00EE3B3A">
        <w:rPr>
          <w:b/>
          <w:u w:val="single"/>
        </w:rPr>
        <w:t>VA</w:t>
      </w:r>
      <w:r w:rsidR="00771283">
        <w:rPr>
          <w:b/>
          <w:u w:val="single"/>
        </w:rPr>
        <w:t xml:space="preserve"> </w:t>
      </w:r>
      <w:r w:rsidR="00771283" w:rsidRPr="00EE3B3A">
        <w:rPr>
          <w:b/>
          <w:u w:val="single"/>
        </w:rPr>
        <w:t>Gloucester</w:t>
      </w:r>
      <w:r w:rsidRPr="00771283">
        <w:rPr>
          <w:b/>
        </w:rPr>
        <w:t xml:space="preserve"> – </w:t>
      </w:r>
      <w:r w:rsidR="00771283" w:rsidRPr="00771283">
        <w:rPr>
          <w:b/>
        </w:rPr>
        <w:t xml:space="preserve">Admin - </w:t>
      </w:r>
      <w:r w:rsidRPr="00771283">
        <w:rPr>
          <w:b/>
        </w:rPr>
        <w:t>Anthony Elliott</w:t>
      </w:r>
      <w:r w:rsidR="00771283">
        <w:t xml:space="preserve"> – Land</w:t>
      </w:r>
      <w:r>
        <w:t xml:space="preserve"> patent for 1150 acs. “Lyeing on the NW side of North R. in Mockjack Bay on the NE side of a creek dividing from Thomas Chapman and running up same to Mr. Holdens land &amp; SW down the river 125 poles.” Trans of Richard Nevil</w:t>
      </w:r>
      <w:r w:rsidR="00771283">
        <w:t>l</w:t>
      </w:r>
      <w:r>
        <w:t>… Mary Carter, William Carney…Christopher Hughes… (Mason 1946, p. 28)</w:t>
      </w:r>
    </w:p>
    <w:p w:rsidR="00F13A63" w:rsidRDefault="00F13A63" w:rsidP="001470B7">
      <w:pPr>
        <w:pStyle w:val="NormalWeb"/>
        <w:spacing w:before="240" w:beforeAutospacing="0" w:after="240" w:afterAutospacing="0"/>
        <w:ind w:left="0" w:right="0"/>
      </w:pPr>
      <w:r w:rsidRPr="008F6E86">
        <w:rPr>
          <w:b/>
        </w:rPr>
        <w:t>1650 – Apr 20</w:t>
      </w:r>
      <w:r w:rsidR="00930B36">
        <w:rPr>
          <w:b/>
        </w:rPr>
        <w:t xml:space="preserve"> – </w:t>
      </w:r>
      <w:r w:rsidR="00930B36" w:rsidRPr="00771283">
        <w:rPr>
          <w:b/>
          <w:u w:val="single"/>
        </w:rPr>
        <w:t xml:space="preserve">UK </w:t>
      </w:r>
      <w:r w:rsidRPr="008F6E86">
        <w:rPr>
          <w:b/>
          <w:u w:val="single"/>
        </w:rPr>
        <w:t>Gloucestershire Bristol</w:t>
      </w:r>
      <w:r w:rsidRPr="008F6E86">
        <w:rPr>
          <w:b/>
        </w:rPr>
        <w:t xml:space="preserve"> – Will – Henry Knight</w:t>
      </w:r>
      <w:r>
        <w:rPr>
          <w:b/>
        </w:rPr>
        <w:t>, Yeoman</w:t>
      </w:r>
      <w:r>
        <w:t xml:space="preserve"> – To son, Valentine Knight, 20 pounds at 20; to daughter Sarah Knight, 20 pounds at 18 or day of marriage; to daughter Anne (or Hannah), 20 pounds at 18 or day of marriage; to each child, a feather bed with its furnishings; residue of estate to wife Wilthiam (?) and she to be executrix; John Wroxhall of Bristol, merchant, Mr Joseph Yeoman of Bristol ___, and Elias C___ of Bristol, Farrier, overseers. (</w:t>
      </w:r>
      <w:r w:rsidRPr="00C259D6">
        <w:t>Prerogative Court of Canterbury Wills, 1384-1858</w:t>
      </w:r>
      <w:r>
        <w:t xml:space="preserve">, </w:t>
      </w:r>
      <w:r w:rsidRPr="00C259D6">
        <w:t>PROB 11: Will Registers</w:t>
      </w:r>
      <w:r>
        <w:t xml:space="preserve">, </w:t>
      </w:r>
      <w:r w:rsidRPr="00C259D6">
        <w:t>1644-1654</w:t>
      </w:r>
      <w:r>
        <w:t xml:space="preserve">, </w:t>
      </w:r>
      <w:r w:rsidRPr="00C259D6">
        <w:t>Piece 212: Pembroke, Quire Numbers 55-109 (1650)</w:t>
      </w:r>
      <w:r>
        <w:t>)</w:t>
      </w:r>
    </w:p>
    <w:p w:rsidR="001470B7" w:rsidRDefault="001470B7" w:rsidP="001470B7">
      <w:pPr>
        <w:pStyle w:val="NormalWeb"/>
        <w:spacing w:before="240" w:beforeAutospacing="0" w:after="240" w:afterAutospacing="0"/>
        <w:ind w:left="0" w:right="0"/>
      </w:pPr>
      <w:r>
        <w:rPr>
          <w:b/>
        </w:rPr>
        <w:t xml:space="preserve">1650 </w:t>
      </w:r>
      <w:r w:rsidR="00771283">
        <w:rPr>
          <w:b/>
        </w:rPr>
        <w:t xml:space="preserve">- </w:t>
      </w:r>
      <w:r>
        <w:rPr>
          <w:b/>
        </w:rPr>
        <w:t xml:space="preserve">May 13 </w:t>
      </w:r>
      <w:r>
        <w:t xml:space="preserve">– </w:t>
      </w:r>
      <w:r>
        <w:rPr>
          <w:b/>
          <w:u w:val="single"/>
        </w:rPr>
        <w:t>VA</w:t>
      </w:r>
      <w:r w:rsidR="00771283">
        <w:rPr>
          <w:b/>
          <w:u w:val="single"/>
        </w:rPr>
        <w:t xml:space="preserve"> </w:t>
      </w:r>
      <w:r w:rsidR="00771283" w:rsidRPr="0066053A">
        <w:rPr>
          <w:b/>
          <w:u w:val="single"/>
        </w:rPr>
        <w:t>Northumberland</w:t>
      </w:r>
      <w:r>
        <w:t xml:space="preserve"> – </w:t>
      </w:r>
      <w:r w:rsidRPr="0066053A">
        <w:rPr>
          <w:b/>
        </w:rPr>
        <w:t>William Knight</w:t>
      </w:r>
      <w:r>
        <w:t xml:space="preserve"> </w:t>
      </w:r>
      <w:r w:rsidR="002907D2">
        <w:t xml:space="preserve">- </w:t>
      </w:r>
      <w:r>
        <w:t xml:space="preserve">is witness to a bill of sale of a yellow heifer from </w:t>
      </w:r>
      <w:r w:rsidRPr="002907D2">
        <w:rPr>
          <w:b/>
        </w:rPr>
        <w:t>John Bennett</w:t>
      </w:r>
      <w:r>
        <w:t xml:space="preserve"> to Thomas Kingwell. (Sparacio, 1650-1652, p. 9)</w:t>
      </w:r>
    </w:p>
    <w:p w:rsidR="00397994" w:rsidRDefault="00397994" w:rsidP="001470B7">
      <w:pPr>
        <w:pStyle w:val="NormalWeb"/>
        <w:spacing w:before="240" w:beforeAutospacing="0" w:after="240" w:afterAutospacing="0"/>
        <w:ind w:left="0" w:right="0"/>
      </w:pPr>
      <w:r w:rsidRPr="00397994">
        <w:rPr>
          <w:b/>
        </w:rPr>
        <w:lastRenderedPageBreak/>
        <w:t xml:space="preserve">1650 – May 22 – </w:t>
      </w:r>
      <w:r w:rsidRPr="00397994">
        <w:rPr>
          <w:b/>
          <w:u w:val="single"/>
        </w:rPr>
        <w:t xml:space="preserve">VA </w:t>
      </w:r>
      <w:r w:rsidR="00C21A55">
        <w:rPr>
          <w:b/>
          <w:u w:val="single"/>
        </w:rPr>
        <w:t>Northumberland / Lancaster</w:t>
      </w:r>
      <w:r w:rsidRPr="00397994">
        <w:rPr>
          <w:b/>
        </w:rPr>
        <w:t xml:space="preserve"> – Admin – Andrew Gilson</w:t>
      </w:r>
      <w:r>
        <w:t xml:space="preserve"> – Land patent for 600 acs … N. side of Tign</w:t>
      </w:r>
      <w:r w:rsidR="00C21A55">
        <w:t>o</w:t>
      </w:r>
      <w:r>
        <w:t>rs Cr. Trans. of 12 pers: Watt the Plowman, Ann Price, John Charles, Samuel Sloper, William Wignall, George Whitle, Jane Gaynes, Thomas Carter, Andrew Gilson, Mary Gilson, William Spooner, Thomas Baylye, Elizabeth Peter, land due for the last name.  (Nugent I, p. 197)</w:t>
      </w:r>
    </w:p>
    <w:p w:rsidR="001470B7" w:rsidRDefault="001470B7" w:rsidP="001470B7">
      <w:pPr>
        <w:pStyle w:val="NormalWeb"/>
        <w:spacing w:before="240" w:beforeAutospacing="0" w:after="240" w:afterAutospacing="0"/>
        <w:ind w:left="0" w:right="0"/>
      </w:pPr>
      <w:r>
        <w:rPr>
          <w:b/>
        </w:rPr>
        <w:t xml:space="preserve">1650 </w:t>
      </w:r>
      <w:r w:rsidR="00921805">
        <w:rPr>
          <w:b/>
        </w:rPr>
        <w:t xml:space="preserve">- </w:t>
      </w:r>
      <w:r>
        <w:rPr>
          <w:b/>
        </w:rPr>
        <w:t xml:space="preserve">May </w:t>
      </w:r>
      <w:r w:rsidRPr="000A62E9">
        <w:rPr>
          <w:b/>
        </w:rPr>
        <w:t xml:space="preserve">24 </w:t>
      </w:r>
      <w:r>
        <w:rPr>
          <w:b/>
        </w:rPr>
        <w:t xml:space="preserve">- </w:t>
      </w:r>
      <w:r w:rsidR="00771283" w:rsidRPr="00771283">
        <w:rPr>
          <w:b/>
          <w:u w:val="single"/>
        </w:rPr>
        <w:t>VA Northumberland</w:t>
      </w:r>
      <w:r w:rsidR="00771283" w:rsidRPr="00921805">
        <w:rPr>
          <w:b/>
        </w:rPr>
        <w:t xml:space="preserve"> – Admin - Peter Knight, William Knight </w:t>
      </w:r>
      <w:r w:rsidR="00771283" w:rsidRPr="00921805">
        <w:t xml:space="preserve">- Court: According to sufficient proofe made to this Court, there is due to Mr. Peter Knight One hundred &amp; Fifty acres of Land for the transportation of these persons into this Colony, Viz his own transportation, </w:t>
      </w:r>
      <w:r w:rsidR="00771283" w:rsidRPr="002907D2">
        <w:rPr>
          <w:b/>
        </w:rPr>
        <w:t>William Knight, John Cloberry</w:t>
      </w:r>
      <w:r w:rsidR="00771283" w:rsidRPr="00921805">
        <w:t xml:space="preserve"> (Claborry). (Haynie, p. 11)</w:t>
      </w:r>
    </w:p>
    <w:p w:rsidR="00F13A63" w:rsidRDefault="00F13A63" w:rsidP="001470B7">
      <w:pPr>
        <w:pStyle w:val="NormalWeb"/>
        <w:spacing w:before="240" w:beforeAutospacing="0" w:after="240" w:afterAutospacing="0"/>
        <w:ind w:left="0" w:right="0"/>
      </w:pPr>
      <w:r w:rsidRPr="008C7040">
        <w:rPr>
          <w:b/>
        </w:rPr>
        <w:t>1650 – May 25</w:t>
      </w:r>
      <w:r w:rsidR="00930B36">
        <w:rPr>
          <w:b/>
        </w:rPr>
        <w:t xml:space="preserve"> – </w:t>
      </w:r>
      <w:r w:rsidR="00930B36" w:rsidRPr="00921805">
        <w:rPr>
          <w:b/>
          <w:u w:val="single"/>
        </w:rPr>
        <w:t xml:space="preserve">UK </w:t>
      </w:r>
      <w:r w:rsidRPr="008C7040">
        <w:rPr>
          <w:b/>
          <w:u w:val="single"/>
        </w:rPr>
        <w:t>Northamptonshire Carleton</w:t>
      </w:r>
      <w:r w:rsidRPr="008C7040">
        <w:rPr>
          <w:b/>
        </w:rPr>
        <w:t xml:space="preserve"> – Admin - John Knight, Gent</w:t>
      </w:r>
      <w:r>
        <w:t xml:space="preserve"> – </w:t>
      </w:r>
      <w:r w:rsidRPr="008C7040">
        <w:t>Settlement</w:t>
      </w:r>
      <w:r>
        <w:t xml:space="preserve">: </w:t>
      </w:r>
      <w:r w:rsidRPr="008C7040">
        <w:t>Parties 1)</w:t>
      </w:r>
      <w:r w:rsidR="00D8493B">
        <w:t xml:space="preserve"> </w:t>
      </w:r>
      <w:r w:rsidRPr="008C7040">
        <w:t>a) Ferdinando Hastings, 4th son of Sir Henry Hastings late of Braunston, alias Brawneston alias Brandeston alias Braunceston, deceased;</w:t>
      </w:r>
      <w:r>
        <w:t xml:space="preserve">  </w:t>
      </w:r>
      <w:r w:rsidRPr="008C7040">
        <w:t>b) Sir Walter Hastings, son and heir of Sir Henry;</w:t>
      </w:r>
      <w:r>
        <w:t xml:space="preserve">  </w:t>
      </w:r>
      <w:r w:rsidRPr="008C7040">
        <w:t>c) Edmond Hastings, 2nd son of Sir Henry;</w:t>
      </w:r>
      <w:r>
        <w:t xml:space="preserve">  </w:t>
      </w:r>
      <w:r w:rsidRPr="008C7040">
        <w:t>d) Henry Hastings, 3rd son of Sir Henry;</w:t>
      </w:r>
      <w:r>
        <w:t xml:space="preserve">  </w:t>
      </w:r>
      <w:r w:rsidRPr="008C7040">
        <w:t>e) Dorothy Hastings, eldest daughter of Sir Henry;</w:t>
      </w:r>
      <w:r>
        <w:t xml:space="preserve">  </w:t>
      </w:r>
      <w:r w:rsidRPr="008C7040">
        <w:t>f) John Butler of Bilston, gentleman.</w:t>
      </w:r>
      <w:r>
        <w:t xml:space="preserve">  </w:t>
      </w:r>
      <w:r w:rsidRPr="008C7040">
        <w:t>2)</w:t>
      </w:r>
      <w:r w:rsidR="00D8493B">
        <w:t xml:space="preserve"> </w:t>
      </w:r>
      <w:r w:rsidRPr="008C7040">
        <w:t>a) Benjamin Kinge of Kirby Mucklesse, gentleman;</w:t>
      </w:r>
      <w:r>
        <w:t xml:space="preserve">  </w:t>
      </w:r>
      <w:r w:rsidRPr="008C7040">
        <w:t>b) George Vincent of Leicester, gentleman;</w:t>
      </w:r>
      <w:r>
        <w:t xml:space="preserve">   </w:t>
      </w:r>
      <w:r w:rsidRPr="008C7040">
        <w:t>c) John Knight of Carleton, Northamptonshire, gentleman.</w:t>
      </w:r>
      <w:r>
        <w:t xml:space="preserve">  </w:t>
      </w:r>
      <w:r w:rsidRPr="008C7040">
        <w:t>In consideration of the performance of certain agreements lately made between Sir Walter Henry Edmond Ferdinando and Dorothy Hastings, and in consideration of the payment by Ferdinando and John Butler of £1,000 to Sir Walter, £1,250 to Dorothy and £450 each to Edmond and Henry, and to the intent to settle the estate hereinafter mentioned and to bar Sir Walter Henry and Edmond their heirs and assigns from all title and claim in the estate, Ferdinando Walter Edmond and Henry bargain and sell to Benjamin Kinge and George Vincent their heirs and assigns for ever the Manor or Lordship of Braunston with all its lands and tenements within the county of Leicester [fully specified] to hold to Benjamin and George forever to the only use and behoof of Benjamin and George and John Knight and their heirs and assigns, and they covenant to levy a fine sur cognisance de droit come ceo before the end of the Trinity Term next ensuing concerning the said manor after which Benjamin and George shall stand seized of the said Manor to the abovestated use.</w:t>
      </w:r>
      <w:r>
        <w:t xml:space="preserve">  (</w:t>
      </w:r>
      <w:r w:rsidRPr="008C7040">
        <w:t>Leicestershire, Leicester and Rutland, Record Office</w:t>
      </w:r>
      <w:r>
        <w:t xml:space="preserve">, Ref: </w:t>
      </w:r>
      <w:r w:rsidRPr="008C7040">
        <w:t xml:space="preserve"> DE728/34</w:t>
      </w:r>
      <w:r>
        <w:t>)</w:t>
      </w:r>
    </w:p>
    <w:p w:rsidR="00F13A63" w:rsidRDefault="00F13A63" w:rsidP="000074CE">
      <w:r w:rsidRPr="001F4EAE">
        <w:rPr>
          <w:b/>
          <w:szCs w:val="24"/>
        </w:rPr>
        <w:t>1650 – May 29</w:t>
      </w:r>
      <w:r w:rsidR="00930B36">
        <w:rPr>
          <w:b/>
          <w:szCs w:val="24"/>
        </w:rPr>
        <w:t xml:space="preserve"> – </w:t>
      </w:r>
      <w:r w:rsidR="00930B36" w:rsidRPr="00921805">
        <w:rPr>
          <w:b/>
          <w:szCs w:val="24"/>
          <w:u w:val="single"/>
        </w:rPr>
        <w:t xml:space="preserve">UK </w:t>
      </w:r>
      <w:r w:rsidRPr="001F4EAE">
        <w:rPr>
          <w:b/>
          <w:szCs w:val="24"/>
          <w:u w:val="single"/>
        </w:rPr>
        <w:t>Gloucestershire Bromsberowe</w:t>
      </w:r>
      <w:r w:rsidRPr="001F4EAE">
        <w:rPr>
          <w:b/>
          <w:szCs w:val="24"/>
        </w:rPr>
        <w:t xml:space="preserve"> – Will – James Knight</w:t>
      </w:r>
      <w:r>
        <w:rPr>
          <w:b/>
          <w:szCs w:val="24"/>
        </w:rPr>
        <w:t xml:space="preserve">, Gent - </w:t>
      </w:r>
      <w:r>
        <w:t>Wants to be buried in the Parish of Eastnor in the county of Hereford; “my land lyinge in Horlington in South Choriton in the countie of Gloucester I give to Thomas Baton my kinsman of Bromfield in Gloucester, yeoman; my brother John Baton, my bay mare with the furniture belonging to her; my sister Elizabeth Baton, wife of John Baton, my trunk with all that is in it; my kinswoman Elizabeth Baton and Deborah Baton, fifty pounds; overseers: John Baton, yeoman, and Edward Stephens, Gent; to kinsman Tobias Dighton, ten pounds, to Richard Dighton, ten pounds, to Debora Dighton, ten pounds, to Judith Dighton, ten pounds, and to my kinswoman Marie Stephens, ten pounds; everything remaining to Thomas Baton.  etc. Wit: Edmund Bradford SR, Edmond Bradford JR, Richard Rolfham. ( PROB 11: Will Registers</w:t>
      </w:r>
      <w:r w:rsidR="000074CE">
        <w:t xml:space="preserve"> </w:t>
      </w:r>
      <w:r>
        <w:t xml:space="preserve">1644-1654, Piece 212: Pembroke, Quire Numbers 55-109 (1650), </w:t>
      </w:r>
      <w:r w:rsidRPr="005E1528">
        <w:t>Prerogative Court of Canterbury Wills, 1384-1858</w:t>
      </w:r>
      <w:r>
        <w:t>)</w:t>
      </w:r>
    </w:p>
    <w:p w:rsidR="001470B7" w:rsidRDefault="001470B7" w:rsidP="001470B7">
      <w:pPr>
        <w:pStyle w:val="NormalWeb"/>
        <w:spacing w:before="240" w:beforeAutospacing="0" w:after="240" w:afterAutospacing="0"/>
        <w:ind w:left="0" w:right="0"/>
      </w:pPr>
      <w:r>
        <w:rPr>
          <w:b/>
        </w:rPr>
        <w:t xml:space="preserve">1650 </w:t>
      </w:r>
      <w:r w:rsidR="002907D2">
        <w:rPr>
          <w:b/>
        </w:rPr>
        <w:t xml:space="preserve">- </w:t>
      </w:r>
      <w:r>
        <w:rPr>
          <w:b/>
        </w:rPr>
        <w:t xml:space="preserve">May </w:t>
      </w:r>
      <w:r>
        <w:t xml:space="preserve">– </w:t>
      </w:r>
      <w:r>
        <w:rPr>
          <w:b/>
          <w:u w:val="single"/>
        </w:rPr>
        <w:t>VA</w:t>
      </w:r>
      <w:r w:rsidR="002907D2">
        <w:rPr>
          <w:b/>
          <w:u w:val="single"/>
        </w:rPr>
        <w:t xml:space="preserve"> </w:t>
      </w:r>
      <w:r w:rsidR="002907D2" w:rsidRPr="0066053A">
        <w:rPr>
          <w:b/>
          <w:u w:val="single"/>
        </w:rPr>
        <w:t>Northumberland</w:t>
      </w:r>
      <w:r w:rsidRPr="002907D2">
        <w:rPr>
          <w:b/>
        </w:rPr>
        <w:t xml:space="preserve"> – </w:t>
      </w:r>
      <w:r w:rsidR="002907D2" w:rsidRPr="002907D2">
        <w:rPr>
          <w:b/>
        </w:rPr>
        <w:t>Admin – Capt. William Knight</w:t>
      </w:r>
      <w:r w:rsidR="002907D2">
        <w:t xml:space="preserve"> - </w:t>
      </w:r>
      <w:r>
        <w:t xml:space="preserve">Court: Whereas it appears to this Court that </w:t>
      </w:r>
      <w:r w:rsidRPr="0066053A">
        <w:rPr>
          <w:b/>
        </w:rPr>
        <w:t>Capt. Wi</w:t>
      </w:r>
      <w:r>
        <w:rPr>
          <w:b/>
        </w:rPr>
        <w:t>lliam</w:t>
      </w:r>
      <w:r w:rsidRPr="0066053A">
        <w:rPr>
          <w:b/>
        </w:rPr>
        <w:t>. Knight</w:t>
      </w:r>
      <w:r>
        <w:t xml:space="preserve"> hath abused Will</w:t>
      </w:r>
      <w:r w:rsidR="002907D2">
        <w:t>ia</w:t>
      </w:r>
      <w:r>
        <w:t xml:space="preserve">m </w:t>
      </w:r>
      <w:r>
        <w:lastRenderedPageBreak/>
        <w:t>Cooke by Stri</w:t>
      </w:r>
      <w:r w:rsidR="002907D2">
        <w:t>k</w:t>
      </w:r>
      <w:r>
        <w:t>inge the said Cooke and rasinge him to fight in the presents of the Court, the Court hath therefore ordered that the said Capt. Knight shall by the last day of November next satisfie and pay the quantity of Three hundred pounds of tobacco to Publique Use or else Execucon.  (Sparacio, 1650-1652, p. 12-13)</w:t>
      </w:r>
    </w:p>
    <w:p w:rsidR="001470B7" w:rsidRDefault="001470B7" w:rsidP="001470B7">
      <w:pPr>
        <w:pStyle w:val="NormalWeb"/>
        <w:spacing w:before="240" w:beforeAutospacing="0" w:after="240" w:afterAutospacing="0"/>
        <w:ind w:left="0" w:right="0"/>
      </w:pPr>
      <w:r>
        <w:rPr>
          <w:b/>
        </w:rPr>
        <w:t xml:space="preserve">1650 </w:t>
      </w:r>
      <w:r w:rsidR="00921805">
        <w:rPr>
          <w:b/>
        </w:rPr>
        <w:t xml:space="preserve">- </w:t>
      </w:r>
      <w:r>
        <w:rPr>
          <w:b/>
        </w:rPr>
        <w:t xml:space="preserve">Jun 18 </w:t>
      </w:r>
      <w:r>
        <w:t xml:space="preserve">– </w:t>
      </w:r>
      <w:r>
        <w:rPr>
          <w:b/>
          <w:u w:val="single"/>
        </w:rPr>
        <w:t>VA</w:t>
      </w:r>
      <w:r w:rsidR="00921805">
        <w:rPr>
          <w:b/>
          <w:u w:val="single"/>
        </w:rPr>
        <w:t xml:space="preserve"> </w:t>
      </w:r>
      <w:r w:rsidR="00921805" w:rsidRPr="00530D56">
        <w:rPr>
          <w:b/>
          <w:u w:val="single"/>
        </w:rPr>
        <w:t>Lower Norfolk</w:t>
      </w:r>
      <w:r w:rsidRPr="00921805">
        <w:rPr>
          <w:b/>
        </w:rPr>
        <w:t xml:space="preserve"> </w:t>
      </w:r>
      <w:r w:rsidR="00921805" w:rsidRPr="00921805">
        <w:rPr>
          <w:b/>
        </w:rPr>
        <w:t>– Admin – Edmund Bowman</w:t>
      </w:r>
      <w:r w:rsidR="00921805">
        <w:t xml:space="preserve"> - </w:t>
      </w:r>
      <w:r>
        <w:t xml:space="preserve">Certificate for 200 acres for transportation of himself, </w:t>
      </w:r>
      <w:r w:rsidRPr="00530D56">
        <w:rPr>
          <w:b/>
        </w:rPr>
        <w:t>Richard Knight</w:t>
      </w:r>
      <w:r>
        <w:t>, Thomas Scarbrocke, Edward Powell. (Fleet, III, p. 448)</w:t>
      </w:r>
    </w:p>
    <w:p w:rsidR="00F13A63" w:rsidRDefault="00F13A63" w:rsidP="00F13A63">
      <w:r w:rsidRPr="00C45BCC">
        <w:rPr>
          <w:b/>
        </w:rPr>
        <w:t>1650 – Jul 18</w:t>
      </w:r>
      <w:r w:rsidR="00930B36">
        <w:rPr>
          <w:b/>
        </w:rPr>
        <w:t xml:space="preserve"> – </w:t>
      </w:r>
      <w:r w:rsidR="00930B36" w:rsidRPr="00921805">
        <w:rPr>
          <w:b/>
          <w:u w:val="single"/>
        </w:rPr>
        <w:t xml:space="preserve">UK </w:t>
      </w:r>
      <w:r w:rsidRPr="00C45BCC">
        <w:rPr>
          <w:b/>
          <w:u w:val="single"/>
        </w:rPr>
        <w:t>Berkshire Lawrence Waltham</w:t>
      </w:r>
      <w:r w:rsidRPr="00C45BCC">
        <w:rPr>
          <w:b/>
        </w:rPr>
        <w:t xml:space="preserve"> – John Knight, Gent</w:t>
      </w:r>
      <w:r>
        <w:t xml:space="preserve"> – Lease for 99 years; William Thorold the elder of Arborfield, co. Berk. to Bartholomew Smith of the Soake in Winchester, esq., Robert Pleydell of Shaw, Berks., gent., and John Knight of Lawrence Waltham, Berks., gent.  Property: as in Thor 2/3/1 obviously in an obsolete form of description (has "late in the tenure" in each case for the farms and cottages).  Covenant for further assurance;  Endorsements. Witnesses.  18th July, 1650 no. 3.  Has some small holes made by mice. (Lincolnshire Archives, Ref: </w:t>
      </w:r>
      <w:r w:rsidRPr="00C45BCC">
        <w:t>THOR 2/3/2</w:t>
      </w:r>
      <w:r>
        <w:t>)</w:t>
      </w:r>
    </w:p>
    <w:p w:rsidR="00F13A63" w:rsidRDefault="00F13A63" w:rsidP="00F13A63">
      <w:pPr>
        <w:pStyle w:val="NormalWeb"/>
        <w:spacing w:before="240" w:beforeAutospacing="0" w:after="240" w:afterAutospacing="0"/>
        <w:ind w:left="0" w:right="0"/>
      </w:pPr>
      <w:r w:rsidRPr="00FD572A">
        <w:rPr>
          <w:b/>
        </w:rPr>
        <w:t>1650 – Aug 1</w:t>
      </w:r>
      <w:r>
        <w:rPr>
          <w:b/>
        </w:rPr>
        <w:t>0</w:t>
      </w:r>
      <w:r w:rsidR="00930B36">
        <w:rPr>
          <w:b/>
        </w:rPr>
        <w:t xml:space="preserve"> – </w:t>
      </w:r>
      <w:r w:rsidR="00930B36" w:rsidRPr="00921805">
        <w:rPr>
          <w:b/>
          <w:u w:val="single"/>
        </w:rPr>
        <w:t xml:space="preserve">UK </w:t>
      </w:r>
      <w:r w:rsidRPr="00FD572A">
        <w:rPr>
          <w:b/>
          <w:u w:val="single"/>
        </w:rPr>
        <w:t>Northamptonshire Northampton</w:t>
      </w:r>
      <w:r w:rsidRPr="00FD572A">
        <w:rPr>
          <w:b/>
        </w:rPr>
        <w:t xml:space="preserve"> – Will – William Knight – Tanner</w:t>
      </w:r>
      <w:r>
        <w:t xml:space="preserve">, “being aged and weak in body…” to grandchildren:  Elizabeth Maynard, 100 pounds; grandchild John Maynard, 40 pounds; grandchild Thomas Maynard, three pounds; grandchild Jane Maynard, fifty pounds;  lands and chattels to son John Knight; son in law Thomas Maynard, daughter Jane Maynard, wife of said Thomas; several other bequests, long discussion about details of handling debts and such. (Abstracted from image: PROB 11: Will Registers, 1644-1654, Piece 213: Pembroke, Quire Numbers 110-156 (1650), </w:t>
      </w:r>
      <w:r w:rsidRPr="00FD572A">
        <w:t>Prerogative Court of Canterbury Wills, 1384-1858</w:t>
      </w:r>
      <w:r>
        <w:t>)</w:t>
      </w:r>
    </w:p>
    <w:p w:rsidR="001470B7" w:rsidRDefault="001470B7" w:rsidP="001470B7">
      <w:pPr>
        <w:pStyle w:val="NormalWeb"/>
        <w:spacing w:before="240" w:beforeAutospacing="0" w:after="240" w:afterAutospacing="0"/>
        <w:ind w:left="0" w:right="0"/>
      </w:pPr>
      <w:r>
        <w:rPr>
          <w:b/>
        </w:rPr>
        <w:t xml:space="preserve">1650 </w:t>
      </w:r>
      <w:r w:rsidR="00E721EC">
        <w:rPr>
          <w:b/>
        </w:rPr>
        <w:t xml:space="preserve">- </w:t>
      </w:r>
      <w:r>
        <w:rPr>
          <w:b/>
        </w:rPr>
        <w:t xml:space="preserve">Sep </w:t>
      </w:r>
      <w:r w:rsidRPr="000A62E9">
        <w:rPr>
          <w:b/>
        </w:rPr>
        <w:t xml:space="preserve">25 </w:t>
      </w:r>
      <w:r w:rsidR="00E721EC">
        <w:t>–</w:t>
      </w:r>
      <w:r>
        <w:t xml:space="preserve"> </w:t>
      </w:r>
      <w:r>
        <w:rPr>
          <w:b/>
          <w:u w:val="single"/>
        </w:rPr>
        <w:t>VA</w:t>
      </w:r>
      <w:r w:rsidR="00E721EC">
        <w:rPr>
          <w:b/>
          <w:u w:val="single"/>
        </w:rPr>
        <w:t xml:space="preserve"> </w:t>
      </w:r>
      <w:r w:rsidR="00E721EC" w:rsidRPr="00393F64">
        <w:rPr>
          <w:b/>
          <w:u w:val="single"/>
        </w:rPr>
        <w:t>James City</w:t>
      </w:r>
      <w:r w:rsidRPr="00E721EC">
        <w:rPr>
          <w:b/>
        </w:rPr>
        <w:t xml:space="preserve"> </w:t>
      </w:r>
      <w:r w:rsidR="00E721EC" w:rsidRPr="00E721EC">
        <w:rPr>
          <w:b/>
        </w:rPr>
        <w:t>–</w:t>
      </w:r>
      <w:r w:rsidRPr="00E721EC">
        <w:rPr>
          <w:b/>
        </w:rPr>
        <w:t xml:space="preserve"> </w:t>
      </w:r>
      <w:r w:rsidR="00E721EC" w:rsidRPr="00E721EC">
        <w:rPr>
          <w:b/>
        </w:rPr>
        <w:t>Admin -</w:t>
      </w:r>
      <w:r w:rsidR="00E721EC">
        <w:t xml:space="preserve"> </w:t>
      </w:r>
      <w:r w:rsidRPr="00EF2C08">
        <w:rPr>
          <w:b/>
        </w:rPr>
        <w:t>Edward Knight</w:t>
      </w:r>
      <w:r w:rsidR="00E721EC">
        <w:rPr>
          <w:b/>
        </w:rPr>
        <w:t xml:space="preserve"> – </w:t>
      </w:r>
      <w:r w:rsidR="00E721EC" w:rsidRPr="00E721EC">
        <w:t>Land patent for</w:t>
      </w:r>
      <w:r>
        <w:t xml:space="preserve"> 140 acs. …Lying at the head of Chiskroes Cr. On the e. side of Chickahominy Riv., bounded N. upon land of Mr. Robert Holt, S. upon Mr. Sam</w:t>
      </w:r>
      <w:r w:rsidR="00E721EC">
        <w:t>ue</w:t>
      </w:r>
      <w:r>
        <w:t>l. Abbott, W. upon the head of the Cr. &amp; E. upon Mr. Robert Witherall. Being part of 560 acs. Granted to Mr. Richard Bell, who by will bequeathed same to his sonn in Law Thomas Morecock, and due sd. Knight by purchase from Morecock. (Nugent I, p. 202)</w:t>
      </w:r>
    </w:p>
    <w:p w:rsidR="001470B7" w:rsidRDefault="001470B7" w:rsidP="001470B7">
      <w:pPr>
        <w:pStyle w:val="NormalWeb"/>
        <w:spacing w:before="240" w:beforeAutospacing="0" w:after="240" w:afterAutospacing="0"/>
        <w:ind w:left="0" w:right="0"/>
      </w:pPr>
      <w:r>
        <w:rPr>
          <w:b/>
        </w:rPr>
        <w:t xml:space="preserve">1650 </w:t>
      </w:r>
      <w:r w:rsidR="00E721EC">
        <w:rPr>
          <w:b/>
        </w:rPr>
        <w:t xml:space="preserve">- </w:t>
      </w:r>
      <w:r>
        <w:rPr>
          <w:b/>
        </w:rPr>
        <w:t xml:space="preserve">Sep </w:t>
      </w:r>
      <w:r w:rsidRPr="000A62E9">
        <w:rPr>
          <w:b/>
        </w:rPr>
        <w:t xml:space="preserve">25 </w:t>
      </w:r>
      <w:r>
        <w:rPr>
          <w:b/>
        </w:rPr>
        <w:t xml:space="preserve">– </w:t>
      </w:r>
      <w:r w:rsidRPr="00044B27">
        <w:rPr>
          <w:b/>
          <w:u w:val="single"/>
        </w:rPr>
        <w:t>VA</w:t>
      </w:r>
      <w:r w:rsidR="00E721EC">
        <w:rPr>
          <w:b/>
          <w:u w:val="single"/>
        </w:rPr>
        <w:t xml:space="preserve"> </w:t>
      </w:r>
      <w:r w:rsidR="00E721EC" w:rsidRPr="00044B27">
        <w:rPr>
          <w:b/>
          <w:u w:val="single"/>
        </w:rPr>
        <w:t>James City</w:t>
      </w:r>
      <w:r w:rsidRPr="00E721EC">
        <w:rPr>
          <w:b/>
        </w:rPr>
        <w:t xml:space="preserve"> </w:t>
      </w:r>
      <w:r w:rsidR="00E721EC" w:rsidRPr="00E721EC">
        <w:rPr>
          <w:b/>
        </w:rPr>
        <w:t>–</w:t>
      </w:r>
      <w:r w:rsidRPr="00E721EC">
        <w:rPr>
          <w:b/>
        </w:rPr>
        <w:t xml:space="preserve"> </w:t>
      </w:r>
      <w:r w:rsidR="00E721EC" w:rsidRPr="00E721EC">
        <w:rPr>
          <w:b/>
        </w:rPr>
        <w:t xml:space="preserve">Admin - </w:t>
      </w:r>
      <w:r w:rsidRPr="00EF2C08">
        <w:rPr>
          <w:b/>
        </w:rPr>
        <w:t>Edward Knight</w:t>
      </w:r>
      <w:r w:rsidR="00E721EC" w:rsidRPr="00E721EC">
        <w:t xml:space="preserve"> – Land patent for</w:t>
      </w:r>
      <w:r>
        <w:t xml:space="preserve"> 400 acs. </w:t>
      </w:r>
      <w:r w:rsidRPr="00044B27">
        <w:t>…</w:t>
      </w:r>
      <w:r>
        <w:t xml:space="preserve"> Lyeing neare the Southermost br. Of Warreny Cr. On the E. side of Chickohamony Riv., beg. At the extreame of </w:t>
      </w:r>
      <w:r w:rsidRPr="00EF2C08">
        <w:rPr>
          <w:b/>
        </w:rPr>
        <w:t>Joseph knight</w:t>
      </w:r>
      <w:r>
        <w:t>,</w:t>
      </w:r>
      <w:r w:rsidRPr="0074769C">
        <w:rPr>
          <w:b/>
        </w:rPr>
        <w:t xml:space="preserve"> his father</w:t>
      </w:r>
      <w:r>
        <w:t>, running N. thence E. to Richahock Path. Trans. Of 8 pers. (Nugent I, p. 202)</w:t>
      </w:r>
    </w:p>
    <w:p w:rsidR="001470B7" w:rsidRDefault="001470B7" w:rsidP="001470B7">
      <w:pPr>
        <w:pStyle w:val="NormalWeb"/>
        <w:spacing w:before="240" w:beforeAutospacing="0" w:after="240" w:afterAutospacing="0"/>
        <w:ind w:left="0" w:right="0"/>
      </w:pPr>
      <w:r>
        <w:rPr>
          <w:b/>
        </w:rPr>
        <w:t xml:space="preserve">1650 </w:t>
      </w:r>
      <w:r w:rsidR="00E721EC">
        <w:rPr>
          <w:b/>
        </w:rPr>
        <w:t xml:space="preserve">- </w:t>
      </w:r>
      <w:r>
        <w:rPr>
          <w:b/>
        </w:rPr>
        <w:t xml:space="preserve">Sep </w:t>
      </w:r>
      <w:r w:rsidRPr="000A62E9">
        <w:rPr>
          <w:b/>
        </w:rPr>
        <w:t>25</w:t>
      </w:r>
      <w:r>
        <w:rPr>
          <w:b/>
        </w:rPr>
        <w:t xml:space="preserve"> – </w:t>
      </w:r>
      <w:r w:rsidRPr="00044B27">
        <w:rPr>
          <w:b/>
          <w:u w:val="single"/>
        </w:rPr>
        <w:t>VA</w:t>
      </w:r>
      <w:r w:rsidR="00E721EC">
        <w:rPr>
          <w:b/>
          <w:u w:val="single"/>
        </w:rPr>
        <w:t xml:space="preserve"> </w:t>
      </w:r>
      <w:r w:rsidR="00E721EC" w:rsidRPr="00044B27">
        <w:rPr>
          <w:b/>
          <w:u w:val="single"/>
        </w:rPr>
        <w:t>James City</w:t>
      </w:r>
      <w:r w:rsidRPr="00E721EC">
        <w:rPr>
          <w:b/>
        </w:rPr>
        <w:t xml:space="preserve"> </w:t>
      </w:r>
      <w:r w:rsidR="00E721EC" w:rsidRPr="00E721EC">
        <w:rPr>
          <w:b/>
        </w:rPr>
        <w:t>–</w:t>
      </w:r>
      <w:r w:rsidRPr="00E721EC">
        <w:rPr>
          <w:b/>
        </w:rPr>
        <w:t xml:space="preserve"> </w:t>
      </w:r>
      <w:r w:rsidR="00E721EC" w:rsidRPr="00E721EC">
        <w:rPr>
          <w:b/>
        </w:rPr>
        <w:t xml:space="preserve">Admin - </w:t>
      </w:r>
      <w:r w:rsidRPr="00EF2C08">
        <w:rPr>
          <w:b/>
        </w:rPr>
        <w:t>Joseph Knight</w:t>
      </w:r>
      <w:r>
        <w:t>, 1600 acs.  …Lyeing between the branches of Jones Cr., Morgans Cr. &amp; Warrany on E. side of Chickohominy Riv., beg. Close by Richahock Path. Trans. Of 32 pers. (Nugent I, p. 202)</w:t>
      </w:r>
    </w:p>
    <w:p w:rsidR="00F13A63" w:rsidRDefault="00F13A63" w:rsidP="001470B7">
      <w:pPr>
        <w:pStyle w:val="NormalWeb"/>
        <w:spacing w:before="240" w:beforeAutospacing="0" w:after="240" w:afterAutospacing="0"/>
        <w:ind w:left="0" w:right="0"/>
      </w:pPr>
      <w:r w:rsidRPr="00236306">
        <w:rPr>
          <w:b/>
        </w:rPr>
        <w:t>1650 – Oct 19</w:t>
      </w:r>
      <w:r w:rsidR="00930B36">
        <w:rPr>
          <w:b/>
        </w:rPr>
        <w:t xml:space="preserve"> – </w:t>
      </w:r>
      <w:r w:rsidR="00930B36" w:rsidRPr="0011437E">
        <w:rPr>
          <w:b/>
          <w:u w:val="single"/>
        </w:rPr>
        <w:t xml:space="preserve">UK </w:t>
      </w:r>
      <w:r w:rsidRPr="00236306">
        <w:rPr>
          <w:b/>
          <w:u w:val="single"/>
        </w:rPr>
        <w:t>London St Bride</w:t>
      </w:r>
      <w:r w:rsidRPr="00236306">
        <w:rPr>
          <w:b/>
        </w:rPr>
        <w:t xml:space="preserve"> </w:t>
      </w:r>
      <w:r w:rsidR="007A089D">
        <w:rPr>
          <w:b/>
        </w:rPr>
        <w:t>– Birth/Bap –</w:t>
      </w:r>
      <w:r w:rsidRPr="00236306">
        <w:rPr>
          <w:b/>
        </w:rPr>
        <w:t xml:space="preserve"> John Knight</w:t>
      </w:r>
      <w:r w:rsidRPr="00BC4DE8">
        <w:t xml:space="preserve"> </w:t>
      </w:r>
      <w:r>
        <w:t xml:space="preserve">- </w:t>
      </w:r>
      <w:r w:rsidRPr="00BC4DE8">
        <w:t>s/o Henry</w:t>
      </w:r>
      <w:r w:rsidR="002907D2">
        <w:t xml:space="preserve"> Knight</w:t>
      </w:r>
      <w:r w:rsidRPr="00BC4DE8">
        <w:t xml:space="preserve"> &amp; Margaret</w:t>
      </w:r>
    </w:p>
    <w:p w:rsidR="001470B7" w:rsidRDefault="001470B7" w:rsidP="001470B7">
      <w:pPr>
        <w:pStyle w:val="NormalWeb"/>
        <w:spacing w:before="240" w:beforeAutospacing="0" w:after="240" w:afterAutospacing="0"/>
        <w:ind w:left="0" w:right="0"/>
      </w:pPr>
      <w:r>
        <w:rPr>
          <w:b/>
        </w:rPr>
        <w:t xml:space="preserve">1650 </w:t>
      </w:r>
      <w:r w:rsidR="00C123B1">
        <w:rPr>
          <w:b/>
        </w:rPr>
        <w:t xml:space="preserve">- </w:t>
      </w:r>
      <w:r>
        <w:rPr>
          <w:b/>
        </w:rPr>
        <w:t xml:space="preserve">Oct 26 – </w:t>
      </w:r>
      <w:r w:rsidRPr="002D53ED">
        <w:rPr>
          <w:b/>
          <w:u w:val="single"/>
        </w:rPr>
        <w:t>VA</w:t>
      </w:r>
      <w:r w:rsidR="00C123B1">
        <w:rPr>
          <w:b/>
          <w:u w:val="single"/>
        </w:rPr>
        <w:t xml:space="preserve"> </w:t>
      </w:r>
      <w:r w:rsidR="00C123B1" w:rsidRPr="002D53ED">
        <w:rPr>
          <w:b/>
          <w:u w:val="single"/>
        </w:rPr>
        <w:t>Charles City</w:t>
      </w:r>
      <w:r w:rsidRPr="00C123B1">
        <w:rPr>
          <w:b/>
        </w:rPr>
        <w:t xml:space="preserve"> – </w:t>
      </w:r>
      <w:r w:rsidR="00C123B1" w:rsidRPr="00C123B1">
        <w:rPr>
          <w:b/>
        </w:rPr>
        <w:t xml:space="preserve">Admin - </w:t>
      </w:r>
      <w:r w:rsidRPr="001B44CC">
        <w:rPr>
          <w:b/>
        </w:rPr>
        <w:t>Mr. Stephen Hamelin</w:t>
      </w:r>
      <w:r w:rsidR="00C123B1" w:rsidRPr="00C123B1">
        <w:t xml:space="preserve"> – Land patent for</w:t>
      </w:r>
      <w:r>
        <w:t xml:space="preserve"> 1250 acs. </w:t>
      </w:r>
      <w:r w:rsidRPr="002C7CE2">
        <w:t>Chas. City Co</w:t>
      </w:r>
      <w:r>
        <w:t>., Lyeing at the head of Weyonoke … and land of Mr. Cantrell. Due for trans. Of 25 pers: Names include Peter Mason, W</w:t>
      </w:r>
      <w:r w:rsidR="00C123B1">
        <w:t>illia</w:t>
      </w:r>
      <w:r>
        <w:t xml:space="preserve">m Hurt, Robert </w:t>
      </w:r>
      <w:r>
        <w:lastRenderedPageBreak/>
        <w:t xml:space="preserve">Taylor, </w:t>
      </w:r>
      <w:r w:rsidRPr="00366957">
        <w:rPr>
          <w:b/>
        </w:rPr>
        <w:t>John Woodson</w:t>
      </w:r>
      <w:r>
        <w:t xml:space="preserve">. (Nugent I, p. 203) (See also 8 Dec. 1656 patent of Henry Chichley, Knt. Below.) </w:t>
      </w:r>
    </w:p>
    <w:p w:rsidR="00F13A63" w:rsidRDefault="00F13A63" w:rsidP="00F13A63">
      <w:r w:rsidRPr="00921272">
        <w:rPr>
          <w:b/>
        </w:rPr>
        <w:t>1650 – Oct 28</w:t>
      </w:r>
      <w:r w:rsidR="00930B36">
        <w:rPr>
          <w:b/>
        </w:rPr>
        <w:t xml:space="preserve"> – </w:t>
      </w:r>
      <w:r w:rsidR="00930B36" w:rsidRPr="00921805">
        <w:rPr>
          <w:b/>
          <w:u w:val="single"/>
        </w:rPr>
        <w:t xml:space="preserve">UK </w:t>
      </w:r>
      <w:r w:rsidRPr="00921272">
        <w:rPr>
          <w:b/>
          <w:u w:val="single"/>
        </w:rPr>
        <w:t>Gloucestershire Bristol</w:t>
      </w:r>
      <w:r w:rsidRPr="00921272">
        <w:rPr>
          <w:b/>
        </w:rPr>
        <w:t xml:space="preserve"> – Will – Alice Knight</w:t>
      </w:r>
      <w:r>
        <w:rPr>
          <w:b/>
        </w:rPr>
        <w:t>, Widow</w:t>
      </w:r>
      <w:r>
        <w:t xml:space="preserve"> – To the poor of Temple parish, 52 shillings; to son, Thomas Hawthorne, silver bowls; to his wife, Margery, 12 shillings to buy a ring; to grandchildren, Thomas Hawthorne and Anne Hawthorne, 5 pounds apiece; to son-in-law, Christopher Pope, gold signet ring; to Charity Pope, my daughter, clothing and luxury household items; to granddaughter Charity Pope, gold ring; to Mary, daughter of William Colston, gold ring; to daughter Mary Wortham, real estate, house, rents, etc, but she must pay 40 shillings a year, part to her sister, Charity Pope, wife of Christopher Pope of Budleigh, Somerset, Gent, and part to the granddaughter, Charity Pope; to grandchildren, Edward Poole, Thomas Poole, Elizabeth Poole, 40 shillings apiece at 21; to grandchildren Christopher and Charity Pope, 5 pounds apiece;   (Prerogative Court of Canterbury Wills, 1384-1858, PROB 11: Will Registers, 1644-1654, Piece 213: Pembroke, Quire Numbers 110-156 (1650))</w:t>
      </w:r>
    </w:p>
    <w:p w:rsidR="00F13A63" w:rsidRDefault="00F13A63" w:rsidP="00F13A63">
      <w:r w:rsidRPr="00236306">
        <w:rPr>
          <w:b/>
          <w:szCs w:val="24"/>
        </w:rPr>
        <w:t>1650 – Nov 25</w:t>
      </w:r>
      <w:r w:rsidR="00930B36">
        <w:rPr>
          <w:b/>
          <w:szCs w:val="24"/>
        </w:rPr>
        <w:t xml:space="preserve"> – </w:t>
      </w:r>
      <w:r w:rsidR="00930B36" w:rsidRPr="00921805">
        <w:rPr>
          <w:b/>
          <w:szCs w:val="24"/>
          <w:u w:val="single"/>
        </w:rPr>
        <w:t xml:space="preserve">UK </w:t>
      </w:r>
      <w:r w:rsidRPr="00236306">
        <w:rPr>
          <w:b/>
          <w:szCs w:val="24"/>
          <w:u w:val="single"/>
        </w:rPr>
        <w:t>London St Bride</w:t>
      </w:r>
      <w:r w:rsidRPr="00236306">
        <w:rPr>
          <w:b/>
          <w:szCs w:val="24"/>
        </w:rPr>
        <w:t xml:space="preserve"> – Bur – Sarah Knight</w:t>
      </w:r>
      <w:r w:rsidRPr="00236306">
        <w:rPr>
          <w:szCs w:val="24"/>
        </w:rPr>
        <w:t xml:space="preserve"> </w:t>
      </w:r>
      <w:r>
        <w:rPr>
          <w:szCs w:val="24"/>
        </w:rPr>
        <w:t xml:space="preserve">- </w:t>
      </w:r>
      <w:r w:rsidRPr="00236306">
        <w:rPr>
          <w:szCs w:val="24"/>
        </w:rPr>
        <w:t>“in the w lane”</w:t>
      </w:r>
      <w:r>
        <w:rPr>
          <w:szCs w:val="24"/>
        </w:rPr>
        <w:t>(?)</w:t>
      </w:r>
      <w:r w:rsidR="00921805">
        <w:rPr>
          <w:szCs w:val="24"/>
        </w:rPr>
        <w:t xml:space="preserve"> (London Met Arch)</w:t>
      </w:r>
    </w:p>
    <w:p w:rsidR="00F13A63" w:rsidRDefault="00F13A63" w:rsidP="00F13A63">
      <w:r w:rsidRPr="00453334">
        <w:rPr>
          <w:b/>
        </w:rPr>
        <w:t>1650 – Nov 26</w:t>
      </w:r>
      <w:r w:rsidR="00930B36">
        <w:rPr>
          <w:b/>
        </w:rPr>
        <w:t xml:space="preserve"> – </w:t>
      </w:r>
      <w:r w:rsidR="00930B36" w:rsidRPr="00921805">
        <w:rPr>
          <w:b/>
          <w:u w:val="single"/>
        </w:rPr>
        <w:t xml:space="preserve">UK </w:t>
      </w:r>
      <w:r w:rsidRPr="00453334">
        <w:rPr>
          <w:b/>
          <w:u w:val="single"/>
        </w:rPr>
        <w:t>Worcestershire Worcester</w:t>
      </w:r>
      <w:r w:rsidRPr="00453334">
        <w:rPr>
          <w:b/>
        </w:rPr>
        <w:t xml:space="preserve"> – Will – William Knight</w:t>
      </w:r>
      <w:r>
        <w:rPr>
          <w:b/>
        </w:rPr>
        <w:t xml:space="preserve"> the Younger</w:t>
      </w:r>
      <w:r>
        <w:t xml:space="preserve"> – To now wife, Ann, gray nag; wife is pregnant and if the child lives, horse to be used for child’s benefit; to sister Joan, all monies due “for my salary as Clerk to the Surveyor for the County”; to sister Joane, 5 pounds 16 shillings 9 pence owed by Mr. John Mott of St Albans; to sister Joane, 46 shillings 9 pence owed by Mr. Henry Hill of Hollow in Worcestershire; to sister Joane, bay mare; to sister Ann, now wife of Cornelius Goddard, 7 pounds 11 shillings; to uncle Richard Leake alias Rudge and his now wife Dorothy, five shillings apiece to buy rings; to Aunt David, 2 shillings to buy ring; to Lisette Cartwright of Worcester, widow, 5 shillings to buy a ring; to cousin William David, brace of pistols; to father William Knight of Worcester, all clothing and books; to mother Ann Knight, 4 pounds in gold; sister Joane to be executrix. (Prerogative Court of Canterbury Wills, 1384-1858, PROB 11: Will Registers, 1644-1654, Piece 214: Pembroke, Quire Numbers 157-211 (1650))</w:t>
      </w:r>
    </w:p>
    <w:p w:rsidR="00F13A63" w:rsidRDefault="00F13A63" w:rsidP="00F13A63">
      <w:r w:rsidRPr="00112DE7">
        <w:rPr>
          <w:b/>
        </w:rPr>
        <w:t>1650 – Dec 18</w:t>
      </w:r>
      <w:r w:rsidR="00930B36">
        <w:rPr>
          <w:b/>
        </w:rPr>
        <w:t xml:space="preserve"> – </w:t>
      </w:r>
      <w:r w:rsidR="00930B36" w:rsidRPr="00921805">
        <w:rPr>
          <w:b/>
          <w:u w:val="single"/>
        </w:rPr>
        <w:t xml:space="preserve">UK </w:t>
      </w:r>
      <w:r w:rsidRPr="00112DE7">
        <w:rPr>
          <w:b/>
          <w:u w:val="single"/>
        </w:rPr>
        <w:t>Devonshire Kentisbeare</w:t>
      </w:r>
      <w:r w:rsidRPr="00112DE7">
        <w:rPr>
          <w:b/>
        </w:rPr>
        <w:t xml:space="preserve"> – Will – John Knight, Yeoman</w:t>
      </w:r>
      <w:r>
        <w:t xml:space="preserve"> – To the poor of the parish, 40 shillings; to son John Knight, release from all the debts he owes me and 5 pounds; to daughter Agnes Stanberry, 5 pounds; to grandson John Stanberry, 20 shillings; to granddaughter Johane Stanberry, 100 pounds and 40 sheep to be chosen by her, 3 of my best rams, my best horse, and the box that stands at my bed head with all that is in it at the time of my death; to Jane Knight, daughter of my grandson, John Knight, 20 pounds; to Elizabeth Cates (?) daughter of sister-in-law Grace Kifto, 20 shillings; to Grace kifto, 20 shillings; to godson John Thorne, 5 shillings; to goddaughter, daughter of David Huxtable, 2 shillings; to goddaughter, daughter of Gilbert Yollaton, 2 shillings; to goddaughter, daughter of Richard Thorne, 2 shillings; residue of estate to grandson John Knight who is to be executor. (Prerogative Court of Canterbury Wills, 1384-1858, PROB 11: Will Registers, 1644-1654, Piece 215: Grey, Quire Numbers 1-51 (1651))  </w:t>
      </w:r>
    </w:p>
    <w:p w:rsidR="00F13A63" w:rsidRDefault="00F13A63" w:rsidP="00F13A63">
      <w:pPr>
        <w:pStyle w:val="NormalWeb"/>
        <w:spacing w:before="240" w:beforeAutospacing="0" w:after="240" w:afterAutospacing="0"/>
        <w:ind w:left="0" w:right="0"/>
      </w:pPr>
      <w:r w:rsidRPr="0014020F">
        <w:rPr>
          <w:b/>
        </w:rPr>
        <w:t>1650</w:t>
      </w:r>
      <w:r w:rsidR="00930B36">
        <w:rPr>
          <w:b/>
        </w:rPr>
        <w:t xml:space="preserve"> – </w:t>
      </w:r>
      <w:r w:rsidR="00930B36" w:rsidRPr="00921805">
        <w:rPr>
          <w:b/>
          <w:u w:val="single"/>
        </w:rPr>
        <w:t xml:space="preserve">UK </w:t>
      </w:r>
      <w:r w:rsidRPr="0014020F">
        <w:rPr>
          <w:b/>
          <w:u w:val="single"/>
        </w:rPr>
        <w:t>Herefordshire Titley</w:t>
      </w:r>
      <w:r w:rsidRPr="0014020F">
        <w:rPr>
          <w:b/>
        </w:rPr>
        <w:t xml:space="preserve"> – </w:t>
      </w:r>
      <w:r>
        <w:rPr>
          <w:b/>
        </w:rPr>
        <w:t>Chancery</w:t>
      </w:r>
      <w:r w:rsidRPr="0014020F">
        <w:rPr>
          <w:b/>
        </w:rPr>
        <w:t xml:space="preserve"> – Knight vs Knight </w:t>
      </w:r>
      <w:r>
        <w:t xml:space="preserve">- </w:t>
      </w:r>
      <w:r w:rsidRPr="0014020F">
        <w:t>Plaintiffs: Peter Knight.</w:t>
      </w:r>
      <w:r>
        <w:t xml:space="preserve">  </w:t>
      </w:r>
      <w:r w:rsidRPr="0014020F">
        <w:t>Defendants: John Knight and others.</w:t>
      </w:r>
      <w:r>
        <w:t xml:space="preserve">  </w:t>
      </w:r>
      <w:r w:rsidRPr="0014020F">
        <w:t>Subject: property in Titley, Herefordshire.</w:t>
      </w:r>
      <w:r>
        <w:t xml:space="preserve">  </w:t>
      </w:r>
      <w:r w:rsidRPr="0014020F">
        <w:t>Document type: bill only.</w:t>
      </w:r>
      <w:r>
        <w:t xml:space="preserve"> (National Archives, Kew England, Ref: </w:t>
      </w:r>
      <w:r w:rsidRPr="0014020F">
        <w:t>C 3/450/64</w:t>
      </w:r>
      <w:r>
        <w:t xml:space="preserve"> and </w:t>
      </w:r>
      <w:r w:rsidRPr="0014020F">
        <w:t>C 8/96/24</w:t>
      </w:r>
      <w:r>
        <w:t>)</w:t>
      </w:r>
      <w:r w:rsidRPr="0014020F">
        <w:t xml:space="preserve"> </w:t>
      </w:r>
    </w:p>
    <w:p w:rsidR="001470B7" w:rsidRDefault="001470B7" w:rsidP="001470B7">
      <w:pPr>
        <w:pStyle w:val="NormalWeb"/>
        <w:spacing w:before="240" w:beforeAutospacing="0" w:after="240" w:afterAutospacing="0"/>
        <w:ind w:left="0" w:right="0"/>
      </w:pPr>
      <w:r>
        <w:rPr>
          <w:b/>
        </w:rPr>
        <w:lastRenderedPageBreak/>
        <w:t xml:space="preserve">1651 </w:t>
      </w:r>
      <w:r>
        <w:t xml:space="preserve">– </w:t>
      </w:r>
      <w:r w:rsidRPr="007011A3">
        <w:rPr>
          <w:b/>
          <w:u w:val="single"/>
        </w:rPr>
        <w:t>Lancaster County</w:t>
      </w:r>
      <w:r>
        <w:t xml:space="preserve"> established from </w:t>
      </w:r>
      <w:r w:rsidRPr="00511F3D">
        <w:rPr>
          <w:b/>
        </w:rPr>
        <w:t>Northumberland</w:t>
      </w:r>
      <w:r>
        <w:t xml:space="preserve"> and </w:t>
      </w:r>
      <w:r w:rsidR="00FE6C0F">
        <w:t xml:space="preserve">part of </w:t>
      </w:r>
      <w:r w:rsidRPr="00511F3D">
        <w:rPr>
          <w:b/>
        </w:rPr>
        <w:t>York</w:t>
      </w:r>
      <w:r>
        <w:t xml:space="preserve"> counties.</w:t>
      </w:r>
      <w:r w:rsidRPr="002907D2">
        <w:rPr>
          <w:b/>
          <w:u w:val="single"/>
        </w:rPr>
        <w:t xml:space="preserve"> </w:t>
      </w:r>
      <w:r w:rsidR="00FE6C0F" w:rsidRPr="002907D2">
        <w:rPr>
          <w:b/>
          <w:u w:val="single"/>
        </w:rPr>
        <w:t>Gloucester County</w:t>
      </w:r>
      <w:r w:rsidR="00FE6C0F" w:rsidRPr="00FE6C0F">
        <w:t xml:space="preserve"> was formed from </w:t>
      </w:r>
      <w:r w:rsidR="00FE6C0F">
        <w:t xml:space="preserve">part of </w:t>
      </w:r>
      <w:r w:rsidR="00FE6C0F" w:rsidRPr="00FE6C0F">
        <w:t xml:space="preserve">York County </w:t>
      </w:r>
    </w:p>
    <w:p w:rsidR="00F13A63" w:rsidRDefault="00F13A63" w:rsidP="00F13A63">
      <w:r w:rsidRPr="00AB7E41">
        <w:rPr>
          <w:b/>
        </w:rPr>
        <w:t>1651 – Feb 1</w:t>
      </w:r>
      <w:r w:rsidR="00930B36">
        <w:rPr>
          <w:b/>
        </w:rPr>
        <w:t xml:space="preserve"> – </w:t>
      </w:r>
      <w:r w:rsidR="00930B36" w:rsidRPr="00FE6C0F">
        <w:rPr>
          <w:b/>
          <w:u w:val="single"/>
        </w:rPr>
        <w:t xml:space="preserve">UK </w:t>
      </w:r>
      <w:r w:rsidRPr="00AB7E41">
        <w:rPr>
          <w:b/>
          <w:u w:val="single"/>
        </w:rPr>
        <w:t xml:space="preserve">Leicestershire </w:t>
      </w:r>
      <w:r>
        <w:rPr>
          <w:b/>
          <w:u w:val="single"/>
        </w:rPr>
        <w:t xml:space="preserve">Market </w:t>
      </w:r>
      <w:r w:rsidRPr="00AB7E41">
        <w:rPr>
          <w:b/>
          <w:u w:val="single"/>
        </w:rPr>
        <w:t>Bosworth</w:t>
      </w:r>
      <w:r w:rsidRPr="00AB7E41">
        <w:rPr>
          <w:b/>
        </w:rPr>
        <w:t xml:space="preserve"> – Will – Annis Knight, Widow</w:t>
      </w:r>
      <w:r>
        <w:t xml:space="preserve"> – To Annis Boswell, household items; to David Dunkly, household items; to his son David, small amount of money; to Roger Boswell, 5 shillings; to Abram Dunkly, items; to Elizabeth Cave, items; to her daughters, 12 pence; to the poor of the parish, 10 shillings; to the Ringer, 5 shillings; to goddaughter Anne Dixon, 2 shillings; to Anne Penny, half crown; to Elizabeth Poash, 5 shillings; to Alice Knight, 2 shillings; to Annis Shoshire of Clipston, wearing apparel; David Dunkly and Abraham Dunkly, executors; friend Richard Ward and Roger Buford, overseers. (Prerogative Court of Canterbury Wills, 1384-1858, PROB 11: Will Registers, 1644-1654, Piece 218: Grey, Quire Numbers 156-200 (1651))</w:t>
      </w:r>
    </w:p>
    <w:p w:rsidR="00F13A63" w:rsidRDefault="00F13A63" w:rsidP="00F13A63">
      <w:r w:rsidRPr="00236306">
        <w:rPr>
          <w:b/>
          <w:szCs w:val="24"/>
        </w:rPr>
        <w:t>1651 – Feb 11</w:t>
      </w:r>
      <w:r w:rsidR="00930B36">
        <w:rPr>
          <w:b/>
          <w:szCs w:val="24"/>
        </w:rPr>
        <w:t xml:space="preserve"> – </w:t>
      </w:r>
      <w:r w:rsidR="00930B36" w:rsidRPr="00FE6C0F">
        <w:rPr>
          <w:b/>
          <w:szCs w:val="24"/>
          <w:u w:val="single"/>
        </w:rPr>
        <w:t xml:space="preserve">UK </w:t>
      </w:r>
      <w:r w:rsidRPr="00236306">
        <w:rPr>
          <w:b/>
          <w:szCs w:val="24"/>
          <w:u w:val="single"/>
        </w:rPr>
        <w:t>London St Bride</w:t>
      </w:r>
      <w:r w:rsidRPr="00236306">
        <w:rPr>
          <w:b/>
          <w:szCs w:val="24"/>
        </w:rPr>
        <w:t xml:space="preserve"> </w:t>
      </w:r>
      <w:r w:rsidR="007A089D">
        <w:rPr>
          <w:b/>
          <w:szCs w:val="24"/>
        </w:rPr>
        <w:t>– Birth/Bap –</w:t>
      </w:r>
      <w:r w:rsidRPr="00236306">
        <w:rPr>
          <w:b/>
          <w:szCs w:val="24"/>
        </w:rPr>
        <w:t xml:space="preserve"> Mary Knight</w:t>
      </w:r>
      <w:r w:rsidRPr="00BC4DE8">
        <w:rPr>
          <w:szCs w:val="24"/>
        </w:rPr>
        <w:t xml:space="preserve"> </w:t>
      </w:r>
      <w:r>
        <w:rPr>
          <w:szCs w:val="24"/>
        </w:rPr>
        <w:t xml:space="preserve">- </w:t>
      </w:r>
      <w:r w:rsidRPr="00BC4DE8">
        <w:rPr>
          <w:szCs w:val="24"/>
        </w:rPr>
        <w:t>d/o John</w:t>
      </w:r>
      <w:r w:rsidR="002907D2">
        <w:rPr>
          <w:szCs w:val="24"/>
        </w:rPr>
        <w:t xml:space="preserve"> Knight</w:t>
      </w:r>
      <w:r w:rsidRPr="00BC4DE8">
        <w:rPr>
          <w:szCs w:val="24"/>
        </w:rPr>
        <w:t xml:space="preserve"> &amp; Anne</w:t>
      </w:r>
    </w:p>
    <w:p w:rsidR="001470B7" w:rsidRDefault="001470B7" w:rsidP="001470B7">
      <w:pPr>
        <w:pStyle w:val="NormalWeb"/>
        <w:spacing w:before="240" w:beforeAutospacing="0" w:after="240" w:afterAutospacing="0"/>
        <w:ind w:left="0" w:right="0"/>
      </w:pPr>
      <w:r>
        <w:rPr>
          <w:b/>
        </w:rPr>
        <w:t xml:space="preserve">1651 </w:t>
      </w:r>
      <w:r w:rsidR="00FE6C0F">
        <w:rPr>
          <w:b/>
        </w:rPr>
        <w:t xml:space="preserve">- </w:t>
      </w:r>
      <w:r>
        <w:rPr>
          <w:b/>
        </w:rPr>
        <w:t xml:space="preserve">Feb 17 </w:t>
      </w:r>
      <w:r>
        <w:t xml:space="preserve">– </w:t>
      </w:r>
      <w:r w:rsidRPr="002C7CE2">
        <w:rPr>
          <w:b/>
          <w:u w:val="single"/>
        </w:rPr>
        <w:t>VA</w:t>
      </w:r>
      <w:r w:rsidR="00FE6C0F">
        <w:rPr>
          <w:b/>
          <w:u w:val="single"/>
        </w:rPr>
        <w:t xml:space="preserve"> Northumberland/Westmoreland</w:t>
      </w:r>
      <w:r w:rsidRPr="00FE6C0F">
        <w:rPr>
          <w:b/>
        </w:rPr>
        <w:t xml:space="preserve"> – </w:t>
      </w:r>
      <w:r w:rsidR="00FE6C0F" w:rsidRPr="00FE6C0F">
        <w:rPr>
          <w:b/>
        </w:rPr>
        <w:t xml:space="preserve">Admin - </w:t>
      </w:r>
      <w:r w:rsidRPr="00FE6C0F">
        <w:rPr>
          <w:b/>
        </w:rPr>
        <w:t>Tho</w:t>
      </w:r>
      <w:r w:rsidR="00FE6C0F" w:rsidRPr="00FE6C0F">
        <w:rPr>
          <w:b/>
        </w:rPr>
        <w:t>mas</w:t>
      </w:r>
      <w:r w:rsidRPr="00FE6C0F">
        <w:rPr>
          <w:b/>
        </w:rPr>
        <w:t xml:space="preserve"> Youlle</w:t>
      </w:r>
      <w:r>
        <w:t xml:space="preserve"> </w:t>
      </w:r>
      <w:r w:rsidR="00FE6C0F">
        <w:t>- A</w:t>
      </w:r>
      <w:r>
        <w:t>nd Ann Youlle his wife</w:t>
      </w:r>
      <w:r w:rsidR="00FE6C0F">
        <w:t xml:space="preserve">, </w:t>
      </w:r>
      <w:r>
        <w:t xml:space="preserve"> assign land to Rice Maddocke wit: </w:t>
      </w:r>
      <w:r w:rsidRPr="002907D2">
        <w:rPr>
          <w:b/>
        </w:rPr>
        <w:t>Isaac Knight</w:t>
      </w:r>
      <w:r>
        <w:t>, The mark of Ro</w:t>
      </w:r>
      <w:r w:rsidR="00FE6C0F">
        <w:t>bert</w:t>
      </w:r>
      <w:r>
        <w:t xml:space="preserve"> Wyard, A</w:t>
      </w:r>
      <w:r w:rsidR="00FE6C0F">
        <w:t>b</w:t>
      </w:r>
      <w:r>
        <w:t>raham Moone. (Fleet, Westmoreland, p. 653)</w:t>
      </w:r>
    </w:p>
    <w:p w:rsidR="001470B7" w:rsidRDefault="001470B7" w:rsidP="001470B7">
      <w:pPr>
        <w:pStyle w:val="NormalWeb"/>
        <w:spacing w:before="240" w:beforeAutospacing="0" w:after="240" w:afterAutospacing="0"/>
        <w:ind w:left="0" w:right="0"/>
      </w:pPr>
      <w:r>
        <w:rPr>
          <w:b/>
        </w:rPr>
        <w:t xml:space="preserve">1651 </w:t>
      </w:r>
      <w:r w:rsidR="002907D2">
        <w:rPr>
          <w:b/>
        </w:rPr>
        <w:t xml:space="preserve">- </w:t>
      </w:r>
      <w:r>
        <w:rPr>
          <w:b/>
        </w:rPr>
        <w:t xml:space="preserve">Feb 20 </w:t>
      </w:r>
      <w:r>
        <w:t xml:space="preserve">– </w:t>
      </w:r>
      <w:r>
        <w:rPr>
          <w:b/>
          <w:u w:val="single"/>
        </w:rPr>
        <w:t>VA</w:t>
      </w:r>
      <w:r w:rsidR="002907D2">
        <w:rPr>
          <w:b/>
          <w:u w:val="single"/>
        </w:rPr>
        <w:t xml:space="preserve"> </w:t>
      </w:r>
      <w:r w:rsidR="002907D2" w:rsidRPr="0091730D">
        <w:rPr>
          <w:b/>
          <w:u w:val="single"/>
        </w:rPr>
        <w:t>Northumberland</w:t>
      </w:r>
      <w:r w:rsidRPr="002907D2">
        <w:rPr>
          <w:b/>
        </w:rPr>
        <w:t xml:space="preserve"> </w:t>
      </w:r>
      <w:r w:rsidR="002907D2" w:rsidRPr="002907D2">
        <w:rPr>
          <w:b/>
        </w:rPr>
        <w:t>–</w:t>
      </w:r>
      <w:r w:rsidRPr="002907D2">
        <w:rPr>
          <w:b/>
        </w:rPr>
        <w:t xml:space="preserve"> </w:t>
      </w:r>
      <w:r w:rsidR="002907D2" w:rsidRPr="002907D2">
        <w:rPr>
          <w:b/>
        </w:rPr>
        <w:t>Admin - William Knight</w:t>
      </w:r>
      <w:r w:rsidR="002907D2">
        <w:t xml:space="preserve"> - </w:t>
      </w:r>
      <w:r>
        <w:t>Court – pages missing and index shows: p. 57: Trussell, J</w:t>
      </w:r>
      <w:r w:rsidR="002907D2">
        <w:t>ohn</w:t>
      </w:r>
      <w:r>
        <w:t xml:space="preserve">. Agt. </w:t>
      </w:r>
      <w:r w:rsidRPr="0091730D">
        <w:rPr>
          <w:b/>
        </w:rPr>
        <w:t>Mr. Peter Knight</w:t>
      </w:r>
      <w:r>
        <w:t>; Wilsford, Tho</w:t>
      </w:r>
      <w:r w:rsidR="002907D2">
        <w:t>mas</w:t>
      </w:r>
      <w:r>
        <w:t xml:space="preserve"> Agt. </w:t>
      </w:r>
      <w:r w:rsidRPr="0091730D">
        <w:rPr>
          <w:b/>
        </w:rPr>
        <w:t>W</w:t>
      </w:r>
      <w:r>
        <w:rPr>
          <w:b/>
        </w:rPr>
        <w:t>illiam</w:t>
      </w:r>
      <w:r w:rsidRPr="0091730D">
        <w:rPr>
          <w:b/>
        </w:rPr>
        <w:t xml:space="preserve"> Knight</w:t>
      </w:r>
      <w:r>
        <w:t>. (Sparacio 1650-1652, p. 26)</w:t>
      </w:r>
    </w:p>
    <w:p w:rsidR="00F13A63" w:rsidRDefault="00F13A63" w:rsidP="00F13A63">
      <w:r w:rsidRPr="00FD572A">
        <w:rPr>
          <w:b/>
        </w:rPr>
        <w:t>1651 – Mar 10</w:t>
      </w:r>
      <w:r w:rsidR="00930B36">
        <w:rPr>
          <w:b/>
        </w:rPr>
        <w:t xml:space="preserve"> – </w:t>
      </w:r>
      <w:r w:rsidR="00930B36" w:rsidRPr="00FE6C0F">
        <w:rPr>
          <w:b/>
          <w:u w:val="single"/>
        </w:rPr>
        <w:t xml:space="preserve">UK </w:t>
      </w:r>
      <w:r w:rsidRPr="00FD572A">
        <w:rPr>
          <w:b/>
          <w:u w:val="single"/>
        </w:rPr>
        <w:t xml:space="preserve">Wiltshire </w:t>
      </w:r>
      <w:r>
        <w:rPr>
          <w:b/>
          <w:u w:val="single"/>
        </w:rPr>
        <w:t>Fon</w:t>
      </w:r>
      <w:r w:rsidRPr="00FD572A">
        <w:rPr>
          <w:b/>
          <w:u w:val="single"/>
        </w:rPr>
        <w:t>thill</w:t>
      </w:r>
      <w:r w:rsidRPr="00FD572A">
        <w:rPr>
          <w:b/>
        </w:rPr>
        <w:t xml:space="preserve"> – Will – Francis Knight</w:t>
      </w:r>
      <w:r>
        <w:rPr>
          <w:b/>
        </w:rPr>
        <w:t>,</w:t>
      </w:r>
      <w:r w:rsidRPr="00FD572A">
        <w:rPr>
          <w:b/>
        </w:rPr>
        <w:t xml:space="preserve"> </w:t>
      </w:r>
      <w:r>
        <w:rPr>
          <w:b/>
        </w:rPr>
        <w:t xml:space="preserve">Yeoman </w:t>
      </w:r>
      <w:r>
        <w:t xml:space="preserve">– to wife, Frances, all her household goods and stuffs she brought to the marriage and ten pounds; to </w:t>
      </w:r>
      <w:r w:rsidRPr="00702FDE">
        <w:rPr>
          <w:b/>
        </w:rPr>
        <w:t>Stephen Knight, my godson</w:t>
      </w:r>
      <w:r>
        <w:t xml:space="preserve">, the son of my </w:t>
      </w:r>
      <w:r w:rsidRPr="00702FDE">
        <w:rPr>
          <w:b/>
        </w:rPr>
        <w:t>brother, Richard Knight</w:t>
      </w:r>
      <w:r>
        <w:t xml:space="preserve">, 30 pounds; kinsman Thomas May, the son of Richard May, 5 pounds; wife of his brother and their children, 20 shillings each; main estate to go to </w:t>
      </w:r>
      <w:r w:rsidRPr="00702FDE">
        <w:rPr>
          <w:b/>
        </w:rPr>
        <w:t>son, George Knight; brother Stephen Knight, brother George Knight</w:t>
      </w:r>
      <w:r>
        <w:t>; signed with his mark. (</w:t>
      </w:r>
      <w:r w:rsidRPr="00CD4F3B">
        <w:t>Prerogative Court of Canterbury Wills, 1384-1858</w:t>
      </w:r>
      <w:r>
        <w:t>, PROB 11: Will Registers, 1644-1654, Piece 221: Bowyer, Quire Numbers 52-106 (1652))</w:t>
      </w:r>
    </w:p>
    <w:p w:rsidR="00F13A63" w:rsidRDefault="00F13A63" w:rsidP="00F13A63">
      <w:pPr>
        <w:pStyle w:val="NormalWeb"/>
        <w:spacing w:before="240" w:beforeAutospacing="0" w:after="240" w:afterAutospacing="0"/>
        <w:ind w:left="0" w:right="0"/>
      </w:pPr>
      <w:r w:rsidRPr="00241194">
        <w:rPr>
          <w:b/>
        </w:rPr>
        <w:t>1651 – Mar 18</w:t>
      </w:r>
      <w:r w:rsidR="00930B36">
        <w:rPr>
          <w:b/>
        </w:rPr>
        <w:t xml:space="preserve"> – </w:t>
      </w:r>
      <w:r w:rsidR="00930B36" w:rsidRPr="00FE6C0F">
        <w:rPr>
          <w:b/>
          <w:u w:val="single"/>
        </w:rPr>
        <w:t xml:space="preserve">UK </w:t>
      </w:r>
      <w:r w:rsidRPr="00241194">
        <w:rPr>
          <w:b/>
          <w:u w:val="single"/>
        </w:rPr>
        <w:t>Yorkshire Marton</w:t>
      </w:r>
      <w:r w:rsidRPr="00241194">
        <w:rPr>
          <w:b/>
        </w:rPr>
        <w:t xml:space="preserve"> – </w:t>
      </w:r>
      <w:r w:rsidR="00F63E01" w:rsidRPr="00992101">
        <w:rPr>
          <w:b/>
        </w:rPr>
        <w:t xml:space="preserve">Will </w:t>
      </w:r>
      <w:r w:rsidR="00F63E01">
        <w:rPr>
          <w:b/>
        </w:rPr>
        <w:t>– Nunc:</w:t>
      </w:r>
      <w:r w:rsidRPr="00241194">
        <w:rPr>
          <w:b/>
        </w:rPr>
        <w:t xml:space="preserve"> William Knight</w:t>
      </w:r>
      <w:r>
        <w:rPr>
          <w:b/>
        </w:rPr>
        <w:t>, Husbandman</w:t>
      </w:r>
      <w:r>
        <w:t xml:space="preserve"> – To grandson Tobias Riley, son of Tobias Riley of Marton, all lands and tenements; to granddaughter Mary Riley, 20 shillings; to brother Thomas Knight, clothing; Tobias Riley the elder to be executor.  (Prerogative Court of Canterbury Wills, 1384-1858, PROB 11: Will Registers, 1644-1654, Piece 221: Bowyer, Quire Numbers 52-106 (1652))</w:t>
      </w:r>
    </w:p>
    <w:p w:rsidR="001470B7" w:rsidRDefault="001470B7" w:rsidP="00FE6C0F">
      <w:pPr>
        <w:pStyle w:val="NormalWeb"/>
        <w:spacing w:before="240" w:after="240"/>
        <w:ind w:left="0"/>
      </w:pPr>
      <w:r>
        <w:rPr>
          <w:b/>
        </w:rPr>
        <w:t xml:space="preserve">1651 Mar 25 – </w:t>
      </w:r>
      <w:r w:rsidRPr="00044B27">
        <w:rPr>
          <w:b/>
          <w:u w:val="single"/>
        </w:rPr>
        <w:t>VA</w:t>
      </w:r>
      <w:r w:rsidR="00FE6C0F">
        <w:rPr>
          <w:b/>
          <w:u w:val="single"/>
        </w:rPr>
        <w:t xml:space="preserve"> </w:t>
      </w:r>
      <w:r w:rsidR="00FE6C0F" w:rsidRPr="00044B27">
        <w:rPr>
          <w:b/>
          <w:u w:val="single"/>
        </w:rPr>
        <w:t>Northumberland</w:t>
      </w:r>
      <w:r w:rsidR="00FE6C0F" w:rsidRPr="001741B1">
        <w:rPr>
          <w:b/>
        </w:rPr>
        <w:t xml:space="preserve"> – Admin – Thomas Thornbrough</w:t>
      </w:r>
      <w:r w:rsidR="00FE6C0F" w:rsidRPr="00FE6C0F">
        <w:t xml:space="preserve"> - Land patent for 700 acs. …”Abutting Sly. Upon a branch issueing out of Nomeny Riv.” Trans. Of 14 pers. Incl. Richard Knott, </w:t>
      </w:r>
      <w:r w:rsidR="00FE6C0F" w:rsidRPr="002907D2">
        <w:rPr>
          <w:b/>
        </w:rPr>
        <w:t>William Knight</w:t>
      </w:r>
      <w:r w:rsidR="00FE6C0F" w:rsidRPr="00FE6C0F">
        <w:t>, Jane Davis. (Nugent I, p. 212)</w:t>
      </w:r>
      <w:r w:rsidR="00FE6C0F">
        <w:br/>
      </w:r>
      <w:r w:rsidR="00FE6C0F" w:rsidRPr="002907D2">
        <w:rPr>
          <w:b/>
        </w:rPr>
        <w:t>Note</w:t>
      </w:r>
      <w:r w:rsidR="00FE6C0F" w:rsidRPr="00FE6C0F">
        <w:t xml:space="preserve">: This is not a son of Capt. William Knight or Capt. Peter Knight because the headright would likely be at least 18 yrs old and Capt Peter is only 31 and his brother, 5 years younger (assuming the pair are the ones from St Bride's). Considering the fact that a Richard Knott is also included, who is likely the son of George Knott of Northumberland, who was a business associate of Capt. Peter's, it seems more likely to be a "borrowing" of associated persons for </w:t>
      </w:r>
      <w:r w:rsidR="00FE6C0F" w:rsidRPr="00FE6C0F">
        <w:lastRenderedPageBreak/>
        <w:t xml:space="preserve">headright purposes by Thornbrough and Capt. William </w:t>
      </w:r>
      <w:r w:rsidR="002907D2">
        <w:t xml:space="preserve">Knight </w:t>
      </w:r>
      <w:r w:rsidR="00FE6C0F" w:rsidRPr="00FE6C0F">
        <w:t xml:space="preserve">volunteered. We can't exclude that it is another relative coming from England. </w:t>
      </w:r>
    </w:p>
    <w:p w:rsidR="001470B7" w:rsidRDefault="001470B7" w:rsidP="001470B7">
      <w:pPr>
        <w:pStyle w:val="NormalWeb"/>
        <w:spacing w:before="240" w:beforeAutospacing="0" w:after="240" w:afterAutospacing="0"/>
        <w:ind w:left="0" w:right="0"/>
      </w:pPr>
      <w:r>
        <w:rPr>
          <w:b/>
        </w:rPr>
        <w:t xml:space="preserve">1651 Apr 28 </w:t>
      </w:r>
      <w:r>
        <w:t xml:space="preserve">– </w:t>
      </w:r>
      <w:r>
        <w:rPr>
          <w:b/>
          <w:u w:val="single"/>
        </w:rPr>
        <w:t>VA</w:t>
      </w:r>
      <w:r w:rsidR="00FE6C0F">
        <w:rPr>
          <w:b/>
          <w:u w:val="single"/>
        </w:rPr>
        <w:t xml:space="preserve"> </w:t>
      </w:r>
      <w:r w:rsidR="00FE6C0F" w:rsidRPr="001609F6">
        <w:rPr>
          <w:b/>
          <w:u w:val="single"/>
        </w:rPr>
        <w:t>Northampton</w:t>
      </w:r>
      <w:r w:rsidRPr="00871FFF">
        <w:rPr>
          <w:b/>
        </w:rPr>
        <w:t xml:space="preserve"> – </w:t>
      </w:r>
      <w:r w:rsidR="00FE6C0F" w:rsidRPr="00871FFF">
        <w:rPr>
          <w:b/>
        </w:rPr>
        <w:t>Admin – Edmund Scarborough</w:t>
      </w:r>
      <w:r w:rsidR="00FE6C0F">
        <w:t xml:space="preserve"> - </w:t>
      </w:r>
      <w:r>
        <w:t>Land Certificates granted for 3600 acres for: Rowland Evans, Jenkin Llewellyn</w:t>
      </w:r>
      <w:r w:rsidR="00871FFF">
        <w:t xml:space="preserve"> (Lleullen</w:t>
      </w:r>
      <w:r>
        <w:t xml:space="preserve">), Edward Evans, Lewis Rowland, John Jones… Jester Yeoman… John Martin, John Surry, </w:t>
      </w:r>
      <w:r w:rsidRPr="00910276">
        <w:rPr>
          <w:b/>
        </w:rPr>
        <w:t>Francis W. Knight</w:t>
      </w:r>
      <w:r>
        <w:t xml:space="preserve">, Thomas West, Alice Price… (Parks 1982, p. 375) </w:t>
      </w:r>
    </w:p>
    <w:p w:rsidR="00F13A63" w:rsidRDefault="00F13A63" w:rsidP="00F13A63">
      <w:r w:rsidRPr="00FD7469">
        <w:rPr>
          <w:b/>
        </w:rPr>
        <w:t>1651 – Apr 30</w:t>
      </w:r>
      <w:r w:rsidR="00930B36">
        <w:rPr>
          <w:b/>
        </w:rPr>
        <w:t xml:space="preserve"> – </w:t>
      </w:r>
      <w:r w:rsidR="00930B36" w:rsidRPr="002907D2">
        <w:rPr>
          <w:b/>
          <w:u w:val="single"/>
        </w:rPr>
        <w:t xml:space="preserve">UK </w:t>
      </w:r>
      <w:r w:rsidRPr="00FD7469">
        <w:rPr>
          <w:b/>
          <w:u w:val="single"/>
        </w:rPr>
        <w:t>Kent New Romney</w:t>
      </w:r>
      <w:r w:rsidRPr="00FD7469">
        <w:rPr>
          <w:b/>
        </w:rPr>
        <w:t xml:space="preserve"> – Will – John Knight</w:t>
      </w:r>
      <w:r>
        <w:rPr>
          <w:b/>
        </w:rPr>
        <w:t>, Yeoman</w:t>
      </w:r>
      <w:r>
        <w:t xml:space="preserve"> – “I, John Knight of New Romney Smithman (?), son of John Knight late of Aldington, Kent, yeoman deceased, I the said John Knight of New Romney aforesaid, being sick and weak in body, but of sound remembrance etc etc…”; to “brother” William Langston, gent, to be executor; I have lying in the hands of Mr. George Thatcher of London S___, my brother, the sum of one hundred pounds, the interest on this money to pay to Katherine Grove, my sister, widow, 5 pounds a year for her life; 3 pounds a year for life to her daughter, Deborah Grove; certain article made between the said George Thatcher and myself  etc …; to sister Mildred Wrake, wife of John; to John Wybourne, Francius Wybourne, and Mary Wybourne, children of Mary Wybourne my sister, house and land situated at ? in the parish of Kennington, Kent ? tenanted by John Hubbard … John and Debora Knight late of Allinton, my father and mother, deceased, said house and lands … annuity or yearly rent of six pounds, power given to executor to sell property if necessary; William Langston married to sister of John, Deborah; sister Joanna Thatcher, Mary Wybourne, Katherine Grove, Mildred Wrake, Debora Langston; etc etc (Abstracted from image:  PROB 11: Will Registers</w:t>
      </w:r>
      <w:r w:rsidR="002907D2">
        <w:t xml:space="preserve"> </w:t>
      </w:r>
      <w:r>
        <w:t xml:space="preserve">1644-1654, Piece 216: Grey, Quire Numbers 52-104 (1651), </w:t>
      </w:r>
      <w:r w:rsidRPr="00DE44E8">
        <w:t>Prerogative Court of Canterbury Wills, 1384-1858</w:t>
      </w:r>
      <w:r>
        <w:t>)</w:t>
      </w:r>
    </w:p>
    <w:p w:rsidR="00F13A63" w:rsidRDefault="00F13A63" w:rsidP="00F13A63">
      <w:r w:rsidRPr="00303ED0">
        <w:rPr>
          <w:b/>
        </w:rPr>
        <w:t>1651 – May 2</w:t>
      </w:r>
      <w:r w:rsidR="00930B36">
        <w:rPr>
          <w:b/>
        </w:rPr>
        <w:t xml:space="preserve"> – </w:t>
      </w:r>
      <w:r w:rsidR="00930B36" w:rsidRPr="002907D2">
        <w:rPr>
          <w:b/>
          <w:u w:val="single"/>
        </w:rPr>
        <w:t xml:space="preserve">UK </w:t>
      </w:r>
      <w:r w:rsidRPr="00303ED0">
        <w:rPr>
          <w:b/>
          <w:u w:val="single"/>
        </w:rPr>
        <w:t>Somerset Congresbury</w:t>
      </w:r>
      <w:r w:rsidRPr="00303ED0">
        <w:rPr>
          <w:b/>
        </w:rPr>
        <w:t xml:space="preserve"> – Will – Edmund Knight</w:t>
      </w:r>
      <w:r>
        <w:rPr>
          <w:b/>
        </w:rPr>
        <w:t>, Husbandman</w:t>
      </w:r>
      <w:r w:rsidRPr="00303ED0">
        <w:rPr>
          <w:b/>
        </w:rPr>
        <w:t xml:space="preserve"> </w:t>
      </w:r>
      <w:r>
        <w:t xml:space="preserve">– To the parish church, 2 shillings; to the poor of the parish, 5 shillings; to daughters Elizabeth and Joane Knight, all estate to be equally divided; wife, Dorothy, to receive rents from the properties and manage the monies until daughters are grown with the advice and assistance of Edmund Walter regarding investing; wife to be executrix, brother William Knight to be overseer. (Prerogative Court of Canterbury Wills, 1384-1858, PROB 11: Will Registers, 1644-1654, Piece 216: Grey, Quire Numbers 52-104 (1651)) </w:t>
      </w:r>
    </w:p>
    <w:p w:rsidR="00F13A63" w:rsidRDefault="00F13A63" w:rsidP="00F13A63">
      <w:r w:rsidRPr="00644FEF">
        <w:rPr>
          <w:b/>
        </w:rPr>
        <w:t>1651 – May 14</w:t>
      </w:r>
      <w:r w:rsidR="00930B36">
        <w:rPr>
          <w:b/>
        </w:rPr>
        <w:t xml:space="preserve"> – </w:t>
      </w:r>
      <w:r w:rsidR="002907D2" w:rsidRPr="002907D2">
        <w:rPr>
          <w:b/>
          <w:u w:val="single"/>
        </w:rPr>
        <w:t xml:space="preserve">UK </w:t>
      </w:r>
      <w:r w:rsidRPr="00644FEF">
        <w:rPr>
          <w:b/>
          <w:u w:val="single"/>
        </w:rPr>
        <w:t>Somerset Elworth</w:t>
      </w:r>
      <w:r>
        <w:rPr>
          <w:b/>
          <w:u w:val="single"/>
        </w:rPr>
        <w:t>y</w:t>
      </w:r>
      <w:r w:rsidRPr="00644FEF">
        <w:rPr>
          <w:b/>
        </w:rPr>
        <w:t xml:space="preserve"> – Will John Knight</w:t>
      </w:r>
      <w:r>
        <w:t xml:space="preserve"> – Daus: Mary, Joan, Christian Honboro, son-in-law Thomas Honboro; sons James Knight and Robert Knight main heirs and executors; Abram Knight (bro?) Overseer. (Prerogative Court of Canterbury Wills, 1384-1858, PROB 11: Will Registers, 1644-1654, Piece 216: Grey, Quire Numbers 52-104 (1651))</w:t>
      </w:r>
    </w:p>
    <w:p w:rsidR="00F13A63" w:rsidRDefault="00F13A63" w:rsidP="00F13A63">
      <w:r w:rsidRPr="0021113D">
        <w:rPr>
          <w:b/>
        </w:rPr>
        <w:t>1651 – May 14</w:t>
      </w:r>
      <w:r w:rsidR="00930B36">
        <w:rPr>
          <w:b/>
        </w:rPr>
        <w:t xml:space="preserve"> – </w:t>
      </w:r>
      <w:r w:rsidR="002907D2" w:rsidRPr="002907D2">
        <w:rPr>
          <w:b/>
          <w:u w:val="single"/>
        </w:rPr>
        <w:t xml:space="preserve">UK </w:t>
      </w:r>
      <w:r w:rsidRPr="0021113D">
        <w:rPr>
          <w:b/>
          <w:u w:val="single"/>
        </w:rPr>
        <w:t xml:space="preserve">Norfolk Wigginhall St Peter </w:t>
      </w:r>
      <w:r w:rsidRPr="0021113D">
        <w:rPr>
          <w:b/>
        </w:rPr>
        <w:t>– Ox Alum – Thomas Knight</w:t>
      </w:r>
      <w:r>
        <w:t xml:space="preserve"> – pleb. Christ Church, matric 14 May 1651, B.A. 11 Feb 1652-3, M.A. 28 June 1655; one of these names vicar of Wigginhall St Peter, Norfolk, 1661.  See Foster’s </w:t>
      </w:r>
      <w:r w:rsidRPr="0021113D">
        <w:rPr>
          <w:i/>
        </w:rPr>
        <w:t>Index Eccl</w:t>
      </w:r>
      <w:r>
        <w:t xml:space="preserve">. </w:t>
      </w:r>
      <w:r>
        <w:rPr>
          <w:szCs w:val="24"/>
        </w:rPr>
        <w:t>(Oxford University Alumni 1500-1886, pp. 861-863)</w:t>
      </w:r>
    </w:p>
    <w:p w:rsidR="00F13A63" w:rsidRDefault="00F13A63" w:rsidP="00F13A63">
      <w:r w:rsidRPr="005E75DC">
        <w:rPr>
          <w:b/>
        </w:rPr>
        <w:t>1651 – Aug 8</w:t>
      </w:r>
      <w:r w:rsidR="00930B36">
        <w:rPr>
          <w:b/>
        </w:rPr>
        <w:t xml:space="preserve"> – </w:t>
      </w:r>
      <w:r w:rsidR="002907D2" w:rsidRPr="002907D2">
        <w:rPr>
          <w:b/>
          <w:u w:val="single"/>
        </w:rPr>
        <w:t xml:space="preserve">UK </w:t>
      </w:r>
      <w:r w:rsidRPr="005E75DC">
        <w:rPr>
          <w:b/>
          <w:u w:val="single"/>
        </w:rPr>
        <w:t>Devonshire Thornbury</w:t>
      </w:r>
      <w:r w:rsidRPr="005E75DC">
        <w:rPr>
          <w:b/>
        </w:rPr>
        <w:t xml:space="preserve"> – Will – Thomas Knight</w:t>
      </w:r>
      <w:r>
        <w:rPr>
          <w:b/>
        </w:rPr>
        <w:t>, Yeoman</w:t>
      </w:r>
      <w:r>
        <w:t xml:space="preserve"> – To the poor of the parish, 2 shillings; all goods and chattels to wife, Willmott who is to be executrix. (Prerogative Court of Canterbury Wills, 1384-1858, PROB 11: Will Registers, 1644-1654, Piece 218: Grey, Quire Numbers 156-200 (1651))</w:t>
      </w:r>
    </w:p>
    <w:p w:rsidR="00784ACF" w:rsidRDefault="00784ACF" w:rsidP="00F13A63">
      <w:r w:rsidRPr="00784ACF">
        <w:rPr>
          <w:b/>
        </w:rPr>
        <w:lastRenderedPageBreak/>
        <w:t xml:space="preserve">1651 – Aug 20 – </w:t>
      </w:r>
      <w:r w:rsidRPr="00784ACF">
        <w:rPr>
          <w:b/>
          <w:u w:val="single"/>
        </w:rPr>
        <w:t>VA Northumberland</w:t>
      </w:r>
      <w:r w:rsidRPr="00784ACF">
        <w:rPr>
          <w:b/>
        </w:rPr>
        <w:t xml:space="preserve"> – Admin – Lieut. Col. Giles Brent</w:t>
      </w:r>
      <w:r>
        <w:t xml:space="preserve"> – Land patent for 768 acs… Abutting N.E. upon Potomeck Riv., S.W. upon a branch of Potomeck Cr., &amp; Nly. upon Ocquiah river.  Trans of 15 pers: Dorothy Bottomly, Ellinor Colt, Margaret Carkawdy, Cor. an Irishman, Katherine his wife, John Hutchinson, William Cooper, 1 Negrowoman, Mr. John Underhill, Henry Jones, Giles Wright, Joseph Randall, Staynes ___, Clement Stell, Sanders Udday.  (Nugent I, p. 218)</w:t>
      </w:r>
    </w:p>
    <w:p w:rsidR="00F13A63" w:rsidRDefault="00F13A63" w:rsidP="00F13A63">
      <w:r w:rsidRPr="00ED49DA">
        <w:rPr>
          <w:b/>
        </w:rPr>
        <w:t>1651 – Sep 18</w:t>
      </w:r>
      <w:r w:rsidR="00930B36">
        <w:rPr>
          <w:b/>
        </w:rPr>
        <w:t xml:space="preserve"> – </w:t>
      </w:r>
      <w:r w:rsidR="002907D2" w:rsidRPr="002907D2">
        <w:rPr>
          <w:b/>
          <w:u w:val="single"/>
        </w:rPr>
        <w:t xml:space="preserve">UK </w:t>
      </w:r>
      <w:r w:rsidRPr="00ED49DA">
        <w:rPr>
          <w:b/>
          <w:u w:val="single"/>
        </w:rPr>
        <w:t>Cambridgeshire Linton</w:t>
      </w:r>
      <w:r w:rsidRPr="00ED49DA">
        <w:rPr>
          <w:b/>
        </w:rPr>
        <w:t xml:space="preserve"> – Admin – John Knight</w:t>
      </w:r>
      <w:r>
        <w:t xml:space="preserve"> - Will copy of William Rudhall of Rudhall esq.;  Manor or farm of Revells in Linton in occ.of John Knight;  Davids or Daubies Farm in Upton Bishop in occ. of Edward Fisher;  Tedwoods lands in Upton Bishop in occ. of Edward Hichmand;  Harwood Farm in occ. of John Beal; Another in occ. of James Elsmore;  Gatsfords Farm in Brampton Abbotts in occ. of Richard Powell;  And other farms.  Court House in the manor of Kingston, Weston under Penyard in occ. of James Palmer;  Various lands near Ross.;  To his sister Mary for life with power to sell Revells, Daubies and Tedwoods Farms.  Reversion after death of Mary to grandson Herbert Westfaling of Mancell with the capital messuage Rudhale and Perpetual Advowson of the Rectory of Lynton.  Rest divided in 18 parts.  (</w:t>
      </w:r>
      <w:r w:rsidRPr="00ED49DA">
        <w:t xml:space="preserve"> </w:t>
      </w:r>
      <w:r w:rsidRPr="00ED49DA">
        <w:tab/>
        <w:t>Herefordshire Archive and Records Centre</w:t>
      </w:r>
      <w:r>
        <w:t xml:space="preserve">, Ref: </w:t>
      </w:r>
      <w:r w:rsidRPr="00ED49DA">
        <w:t>AW28/28/20</w:t>
      </w:r>
      <w:r>
        <w:t>)</w:t>
      </w:r>
    </w:p>
    <w:p w:rsidR="00F13A63" w:rsidRDefault="00F13A63" w:rsidP="00F13A63">
      <w:r w:rsidRPr="00E4489B">
        <w:rPr>
          <w:b/>
        </w:rPr>
        <w:t>1651 – Oct 17</w:t>
      </w:r>
      <w:r w:rsidR="00930B36">
        <w:rPr>
          <w:b/>
        </w:rPr>
        <w:t xml:space="preserve"> – </w:t>
      </w:r>
      <w:r w:rsidR="00930B36" w:rsidRPr="00871FFF">
        <w:rPr>
          <w:b/>
          <w:u w:val="single"/>
        </w:rPr>
        <w:t xml:space="preserve">UK </w:t>
      </w:r>
      <w:r w:rsidRPr="00E4489B">
        <w:rPr>
          <w:b/>
          <w:u w:val="single"/>
        </w:rPr>
        <w:t>Kent Hackington</w:t>
      </w:r>
      <w:r w:rsidRPr="00E4489B">
        <w:rPr>
          <w:b/>
        </w:rPr>
        <w:t xml:space="preserve"> – Will – Nicholas Knight</w:t>
      </w:r>
      <w:r>
        <w:rPr>
          <w:b/>
        </w:rPr>
        <w:t>, Tanner</w:t>
      </w:r>
      <w:r>
        <w:t xml:space="preserve"> – Wife, Sara, to be sole executrix: To</w:t>
      </w:r>
      <w:r w:rsidRPr="00871FFF">
        <w:rPr>
          <w:b/>
        </w:rPr>
        <w:t xml:space="preserve"> Peter Knight, son of my brother, Peter Knight</w:t>
      </w:r>
      <w:r>
        <w:t xml:space="preserve">, 20 pounds; </w:t>
      </w:r>
      <w:r w:rsidRPr="00871FFF">
        <w:rPr>
          <w:b/>
        </w:rPr>
        <w:t>if the said Peter, the son, shall be living</w:t>
      </w:r>
      <w:r>
        <w:t xml:space="preserve">;  I give to Joan the now wife of Thomas Poure, daughter of the said brother, Peter Knight, 10 pounds if she be living; to </w:t>
      </w:r>
      <w:r w:rsidRPr="00871FFF">
        <w:rPr>
          <w:b/>
        </w:rPr>
        <w:t>John Knight, Richard Knight, and Francis Knight</w:t>
      </w:r>
      <w:r>
        <w:t xml:space="preserve">, the sons of my </w:t>
      </w:r>
      <w:r w:rsidRPr="00871FFF">
        <w:rPr>
          <w:b/>
        </w:rPr>
        <w:t>brother, Richard Knight</w:t>
      </w:r>
      <w:r>
        <w:t xml:space="preserve">, twenty pounds apiece; to </w:t>
      </w:r>
      <w:r w:rsidRPr="00871FFF">
        <w:rPr>
          <w:b/>
        </w:rPr>
        <w:t>Elizabeth</w:t>
      </w:r>
      <w:r>
        <w:t xml:space="preserve">, daughter of brother Richard, 10 pounds; to </w:t>
      </w:r>
      <w:r w:rsidRPr="00871FFF">
        <w:rPr>
          <w:b/>
        </w:rPr>
        <w:t>John Knight and Thomas Knight, sons of John Knight</w:t>
      </w:r>
      <w:r>
        <w:t xml:space="preserve"> my brother, 20 pounds apiece; to </w:t>
      </w:r>
      <w:r w:rsidRPr="00871FFF">
        <w:rPr>
          <w:b/>
        </w:rPr>
        <w:t>Joan Knight and Andrea Knight</w:t>
      </w:r>
      <w:r>
        <w:t xml:space="preserve">, daughters of my brother John Knight, ten pounds apiece; to </w:t>
      </w:r>
      <w:r w:rsidRPr="00871FFF">
        <w:rPr>
          <w:b/>
        </w:rPr>
        <w:t>Thomas White</w:t>
      </w:r>
      <w:r>
        <w:t xml:space="preserve">, son of </w:t>
      </w:r>
      <w:r w:rsidRPr="00871FFF">
        <w:rPr>
          <w:b/>
        </w:rPr>
        <w:t>John White</w:t>
      </w:r>
      <w:r>
        <w:t xml:space="preserve"> and </w:t>
      </w:r>
      <w:r w:rsidRPr="00871FFF">
        <w:rPr>
          <w:b/>
        </w:rPr>
        <w:t>Joane, my sister</w:t>
      </w:r>
      <w:r>
        <w:t xml:space="preserve">, his late wife, 20 pounds; to Jane ___ widow, and Joan, the wife of William Cooke, daughters of the said John White and his wife (deceased) Joane, 10 pounds apiece; to John Windbolt and Robert Windbolt, sons of Stephen Windbolt and Margery, my sister,  and the other son of his, Stephen, whose name I do not know, 20 pounds apiece; to Joane Windbolt, daughter of the said Stephen and Margery, and another daughter whose name I do not know, 10 pounds apiece; to Thomas Jesault (?), son of Thomas Jesault and Jane, my sister, 20 pounds; and to the daughter of the said Thomas Jesault, 10 pounds; to my said executrix, I give all my goods, (long list); to </w:t>
      </w:r>
      <w:r w:rsidRPr="00871FFF">
        <w:rPr>
          <w:b/>
        </w:rPr>
        <w:t>Joseph Knight my nephew, son of my brother, Richard Knight</w:t>
      </w:r>
      <w:r>
        <w:t xml:space="preserve">, and Sarah his now wife, apparently to receive some real estate, etc.; then, </w:t>
      </w:r>
      <w:r w:rsidRPr="00871FFF">
        <w:rPr>
          <w:b/>
        </w:rPr>
        <w:t>Nicholas Knight, son of Mary Knight, the widow of my son, Walter Knight</w:t>
      </w:r>
      <w:r>
        <w:t xml:space="preserve">, to be main heir and receive house, lands, at Highgate, Whitstable …  my </w:t>
      </w:r>
      <w:r w:rsidRPr="00871FFF">
        <w:rPr>
          <w:b/>
        </w:rPr>
        <w:t>brother, “Walter Knight of Reading”</w:t>
      </w:r>
      <w:r>
        <w:t xml:space="preserve">, William Knight, the son of said Walter Knight, my brother, 20 pounds; to Joane, wife of Richard Beale, and Anne the wife of William Lansing, daughters of the said Walter Knight, 10 pounds apiece; lands in Kent, “Wolfsborne”(?) to go to Elizabeth Osborne and Jane Osborne, daughters of Alexander Osborne and Margaret, his wife; lands to Joseph Knight, nephew; lands in Sturry, Kent, to daughters of Alexander Osborne. (PROB 11: Will Registers, 1644-1654, Piece 218: Grey, Quire Numbers 156-200 (1651),  </w:t>
      </w:r>
      <w:r w:rsidRPr="00904F92">
        <w:t>Prerogative Court of Canterbury Wills, 1384-1858</w:t>
      </w:r>
      <w:r>
        <w:t>)</w:t>
      </w:r>
    </w:p>
    <w:p w:rsidR="001470B7" w:rsidRDefault="001470B7" w:rsidP="001470B7">
      <w:pPr>
        <w:pStyle w:val="NormalWeb"/>
        <w:spacing w:before="240" w:beforeAutospacing="0" w:after="240" w:afterAutospacing="0"/>
        <w:ind w:left="0" w:right="0"/>
      </w:pPr>
      <w:r>
        <w:rPr>
          <w:b/>
        </w:rPr>
        <w:t xml:space="preserve">1651 </w:t>
      </w:r>
      <w:r w:rsidR="00871FFF">
        <w:rPr>
          <w:b/>
        </w:rPr>
        <w:t xml:space="preserve">- </w:t>
      </w:r>
      <w:r>
        <w:rPr>
          <w:b/>
        </w:rPr>
        <w:t xml:space="preserve">Oct 18 – </w:t>
      </w:r>
      <w:r w:rsidRPr="006D42CC">
        <w:rPr>
          <w:b/>
          <w:u w:val="single"/>
        </w:rPr>
        <w:t>VA</w:t>
      </w:r>
      <w:r w:rsidR="00871FFF">
        <w:rPr>
          <w:b/>
          <w:u w:val="single"/>
        </w:rPr>
        <w:t xml:space="preserve"> </w:t>
      </w:r>
      <w:r w:rsidR="00871FFF" w:rsidRPr="006D42CC">
        <w:rPr>
          <w:b/>
          <w:u w:val="single"/>
        </w:rPr>
        <w:t>Gloucester</w:t>
      </w:r>
      <w:r w:rsidRPr="00871FFF">
        <w:rPr>
          <w:b/>
        </w:rPr>
        <w:t xml:space="preserve"> – </w:t>
      </w:r>
      <w:r w:rsidR="00871FFF" w:rsidRPr="00871FFF">
        <w:rPr>
          <w:b/>
        </w:rPr>
        <w:t xml:space="preserve">Admin - </w:t>
      </w:r>
      <w:r w:rsidRPr="00F015BB">
        <w:rPr>
          <w:b/>
        </w:rPr>
        <w:t>Col. Richard Lee, Esqr</w:t>
      </w:r>
      <w:r w:rsidR="00871FFF" w:rsidRPr="00871FFF">
        <w:t xml:space="preserve"> – Land patent for</w:t>
      </w:r>
      <w:r>
        <w:t xml:space="preserve"> 500 acres, </w:t>
      </w:r>
      <w:r w:rsidRPr="006D42CC">
        <w:t>Gloucester Co</w:t>
      </w:r>
      <w:r>
        <w:t xml:space="preserve">., Upon the head branches of Poropotank Swamp &amp; upon </w:t>
      </w:r>
      <w:r>
        <w:lastRenderedPageBreak/>
        <w:t>the S. &amp; N. side of Mattapony Path… Trans. Of 10 pers: Incl:</w:t>
      </w:r>
      <w:r w:rsidR="00871FFF">
        <w:t xml:space="preserve"> Matthew Peacock</w:t>
      </w:r>
      <w:r>
        <w:t xml:space="preserve"> </w:t>
      </w:r>
      <w:r w:rsidRPr="00F015BB">
        <w:rPr>
          <w:b/>
        </w:rPr>
        <w:t>Rob</w:t>
      </w:r>
      <w:r w:rsidR="00871FFF">
        <w:rPr>
          <w:b/>
        </w:rPr>
        <w:t>er</w:t>
      </w:r>
      <w:r w:rsidRPr="00F015BB">
        <w:rPr>
          <w:b/>
        </w:rPr>
        <w:t>t Kemp</w:t>
      </w:r>
      <w:r w:rsidR="00871FFF">
        <w:rPr>
          <w:b/>
        </w:rPr>
        <w:t xml:space="preserve">, John Gray, </w:t>
      </w:r>
      <w:r w:rsidR="00871FFF" w:rsidRPr="00871FFF">
        <w:t>William Mathews</w:t>
      </w:r>
      <w:r>
        <w:t>. (Nugent I, p. 219)</w:t>
      </w:r>
    </w:p>
    <w:p w:rsidR="00F13A63" w:rsidRDefault="00F13A63" w:rsidP="001470B7">
      <w:pPr>
        <w:pStyle w:val="NormalWeb"/>
        <w:spacing w:before="240" w:beforeAutospacing="0" w:after="240" w:afterAutospacing="0"/>
        <w:ind w:left="0" w:right="0"/>
      </w:pPr>
      <w:r w:rsidRPr="003C538C">
        <w:rPr>
          <w:b/>
        </w:rPr>
        <w:t>1651 – Oct 29</w:t>
      </w:r>
      <w:r w:rsidR="00930B36">
        <w:rPr>
          <w:b/>
        </w:rPr>
        <w:t xml:space="preserve"> – </w:t>
      </w:r>
      <w:r w:rsidR="00930B36" w:rsidRPr="00871FFF">
        <w:rPr>
          <w:b/>
          <w:u w:val="single"/>
        </w:rPr>
        <w:t xml:space="preserve">UK </w:t>
      </w:r>
      <w:r w:rsidRPr="003C538C">
        <w:rPr>
          <w:b/>
          <w:u w:val="single"/>
        </w:rPr>
        <w:t>Kent Godmersham</w:t>
      </w:r>
      <w:r w:rsidRPr="003C538C">
        <w:rPr>
          <w:b/>
        </w:rPr>
        <w:t xml:space="preserve"> </w:t>
      </w:r>
      <w:r w:rsidR="007A089D">
        <w:rPr>
          <w:b/>
        </w:rPr>
        <w:t>– Birth/Bap –</w:t>
      </w:r>
      <w:r w:rsidRPr="003C538C">
        <w:rPr>
          <w:b/>
        </w:rPr>
        <w:t xml:space="preserve"> Nicholas Knight</w:t>
      </w:r>
      <w:r>
        <w:t xml:space="preserve"> – s/o Nicholas Knight, gent. (Tyler)</w:t>
      </w:r>
    </w:p>
    <w:p w:rsidR="00F13A63" w:rsidRDefault="00F13A63" w:rsidP="00F13A63">
      <w:r w:rsidRPr="000356AF">
        <w:rPr>
          <w:b/>
        </w:rPr>
        <w:t>1651</w:t>
      </w:r>
      <w:r w:rsidR="00930B36">
        <w:rPr>
          <w:b/>
        </w:rPr>
        <w:t xml:space="preserve"> – </w:t>
      </w:r>
      <w:r w:rsidR="00930B36" w:rsidRPr="00871FFF">
        <w:rPr>
          <w:b/>
          <w:u w:val="single"/>
        </w:rPr>
        <w:t xml:space="preserve">UK </w:t>
      </w:r>
      <w:r w:rsidRPr="000356AF">
        <w:rPr>
          <w:b/>
          <w:u w:val="single"/>
        </w:rPr>
        <w:t>Southampton</w:t>
      </w:r>
      <w:r w:rsidRPr="000356AF">
        <w:rPr>
          <w:b/>
        </w:rPr>
        <w:t xml:space="preserve"> – Peter Knight alias Farrington/Farringdon, Will</w:t>
      </w:r>
      <w:r>
        <w:t xml:space="preserve"> – No other details provided by ancestry.com, but this could be administration of the estate of 1649 Peter Knight, thus giving us his home location</w:t>
      </w:r>
      <w:r w:rsidR="008E7810">
        <w:t xml:space="preserve"> not his name</w:t>
      </w:r>
      <w:r>
        <w:t>.  (</w:t>
      </w:r>
      <w:r w:rsidRPr="000356AF">
        <w:t>Administrations in the Prerogative Court of Canterbury, 1649-1654</w:t>
      </w:r>
      <w:r>
        <w:t>)</w:t>
      </w:r>
    </w:p>
    <w:p w:rsidR="00F13A63" w:rsidRDefault="00F13A63" w:rsidP="00F13A63">
      <w:pPr>
        <w:rPr>
          <w:szCs w:val="24"/>
        </w:rPr>
      </w:pPr>
      <w:r w:rsidRPr="000356AF">
        <w:rPr>
          <w:b/>
        </w:rPr>
        <w:t>1651</w:t>
      </w:r>
      <w:r w:rsidR="00930B36">
        <w:rPr>
          <w:b/>
        </w:rPr>
        <w:t xml:space="preserve"> – </w:t>
      </w:r>
      <w:r w:rsidR="00930B36" w:rsidRPr="008E7810">
        <w:rPr>
          <w:b/>
          <w:u w:val="single"/>
        </w:rPr>
        <w:t xml:space="preserve">UK </w:t>
      </w:r>
      <w:r w:rsidRPr="008E289C">
        <w:rPr>
          <w:b/>
          <w:u w:val="single"/>
        </w:rPr>
        <w:t xml:space="preserve">London </w:t>
      </w:r>
      <w:r w:rsidRPr="000356AF">
        <w:rPr>
          <w:b/>
          <w:u w:val="single"/>
        </w:rPr>
        <w:t>St Giles Cripplegate</w:t>
      </w:r>
      <w:r w:rsidRPr="000356AF">
        <w:rPr>
          <w:b/>
        </w:rPr>
        <w:t xml:space="preserve"> – </w:t>
      </w:r>
      <w:r>
        <w:rPr>
          <w:b/>
        </w:rPr>
        <w:t xml:space="preserve">Will - </w:t>
      </w:r>
      <w:r w:rsidRPr="000356AF">
        <w:rPr>
          <w:b/>
        </w:rPr>
        <w:t>Thomas Knight</w:t>
      </w:r>
      <w:r>
        <w:t xml:space="preserve"> – No details available. (</w:t>
      </w:r>
      <w:r w:rsidRPr="0075014C">
        <w:rPr>
          <w:szCs w:val="24"/>
        </w:rPr>
        <w:t>Administrations in the Prerogative Court of Canterbury, 1649-1654</w:t>
      </w:r>
      <w:r>
        <w:rPr>
          <w:szCs w:val="24"/>
        </w:rPr>
        <w:t>)</w:t>
      </w:r>
    </w:p>
    <w:p w:rsidR="00F13A63" w:rsidRDefault="00F13A63" w:rsidP="00F13A63">
      <w:r w:rsidRPr="000074CE">
        <w:rPr>
          <w:b/>
          <w:szCs w:val="24"/>
        </w:rPr>
        <w:t xml:space="preserve">1652 – Apr 5 – </w:t>
      </w:r>
      <w:r w:rsidRPr="000074CE">
        <w:rPr>
          <w:b/>
          <w:szCs w:val="24"/>
          <w:u w:val="single"/>
        </w:rPr>
        <w:t>MD Kent Island</w:t>
      </w:r>
      <w:r w:rsidRPr="000074CE">
        <w:rPr>
          <w:b/>
          <w:szCs w:val="24"/>
        </w:rPr>
        <w:t xml:space="preserve"> – Admin – Oath of Allegience to Cromwell</w:t>
      </w:r>
      <w:r>
        <w:rPr>
          <w:szCs w:val="24"/>
        </w:rPr>
        <w:t xml:space="preserve">. </w:t>
      </w:r>
      <w:r w:rsidRPr="00441AAA">
        <w:rPr>
          <w:szCs w:val="24"/>
        </w:rPr>
        <w:t>Isle of Kent 5th April 1652: We, whose names are hereafter subscribed, do promise and engage ourselves to be true and faithful to the Commonwealth of England, without King or House of Lords. Thomas Ward</w:t>
      </w:r>
      <w:r w:rsidR="00D117CF">
        <w:rPr>
          <w:szCs w:val="24"/>
        </w:rPr>
        <w:t xml:space="preserve">, </w:t>
      </w:r>
      <w:r w:rsidRPr="00441AAA">
        <w:rPr>
          <w:szCs w:val="24"/>
        </w:rPr>
        <w:t>Thomas South</w:t>
      </w:r>
      <w:r>
        <w:rPr>
          <w:szCs w:val="24"/>
        </w:rPr>
        <w:t xml:space="preserve">,  </w:t>
      </w:r>
      <w:r w:rsidRPr="00441AAA">
        <w:rPr>
          <w:szCs w:val="24"/>
        </w:rPr>
        <w:t>Tho</w:t>
      </w:r>
      <w:r w:rsidR="000074CE">
        <w:rPr>
          <w:szCs w:val="24"/>
        </w:rPr>
        <w:t>mas</w:t>
      </w:r>
      <w:r w:rsidRPr="00441AAA">
        <w:rPr>
          <w:szCs w:val="24"/>
        </w:rPr>
        <w:t xml:space="preserve"> Wetherell</w:t>
      </w:r>
      <w:r>
        <w:rPr>
          <w:szCs w:val="24"/>
        </w:rPr>
        <w:t xml:space="preserve">,  </w:t>
      </w:r>
      <w:r w:rsidRPr="00441AAA">
        <w:rPr>
          <w:szCs w:val="24"/>
        </w:rPr>
        <w:t>Tho</w:t>
      </w:r>
      <w:r w:rsidR="000074CE">
        <w:rPr>
          <w:szCs w:val="24"/>
        </w:rPr>
        <w:t>mas</w:t>
      </w:r>
      <w:r w:rsidRPr="00441AAA">
        <w:rPr>
          <w:szCs w:val="24"/>
        </w:rPr>
        <w:t xml:space="preserve"> Pett</w:t>
      </w:r>
      <w:r>
        <w:rPr>
          <w:szCs w:val="24"/>
        </w:rPr>
        <w:t xml:space="preserve">,  </w:t>
      </w:r>
      <w:r w:rsidRPr="00441AAA">
        <w:rPr>
          <w:szCs w:val="24"/>
        </w:rPr>
        <w:t>Tho</w:t>
      </w:r>
      <w:r w:rsidR="000074CE">
        <w:rPr>
          <w:szCs w:val="24"/>
        </w:rPr>
        <w:t>mas</w:t>
      </w:r>
      <w:r w:rsidRPr="00441AAA">
        <w:rPr>
          <w:szCs w:val="24"/>
        </w:rPr>
        <w:t xml:space="preserve"> Taylor</w:t>
      </w:r>
      <w:r>
        <w:rPr>
          <w:szCs w:val="24"/>
        </w:rPr>
        <w:t xml:space="preserve">,  </w:t>
      </w:r>
      <w:r w:rsidRPr="00441AAA">
        <w:rPr>
          <w:szCs w:val="24"/>
        </w:rPr>
        <w:t>Hen</w:t>
      </w:r>
      <w:r w:rsidR="000074CE">
        <w:rPr>
          <w:szCs w:val="24"/>
        </w:rPr>
        <w:t>ry</w:t>
      </w:r>
      <w:r w:rsidRPr="00441AAA">
        <w:rPr>
          <w:szCs w:val="24"/>
        </w:rPr>
        <w:t xml:space="preserve"> Carlyen</w:t>
      </w:r>
      <w:r>
        <w:rPr>
          <w:szCs w:val="24"/>
        </w:rPr>
        <w:t xml:space="preserve">,  </w:t>
      </w:r>
      <w:r w:rsidRPr="00441AAA">
        <w:rPr>
          <w:szCs w:val="24"/>
        </w:rPr>
        <w:t>John Hud</w:t>
      </w:r>
      <w:r>
        <w:rPr>
          <w:szCs w:val="24"/>
        </w:rPr>
        <w:t xml:space="preserve">,  </w:t>
      </w:r>
      <w:r w:rsidRPr="00441AAA">
        <w:rPr>
          <w:szCs w:val="24"/>
        </w:rPr>
        <w:t>Robert Martin</w:t>
      </w:r>
      <w:r>
        <w:rPr>
          <w:szCs w:val="24"/>
        </w:rPr>
        <w:t xml:space="preserve">,  </w:t>
      </w:r>
      <w:r w:rsidRPr="00441AAA">
        <w:rPr>
          <w:szCs w:val="24"/>
        </w:rPr>
        <w:t>John Smith</w:t>
      </w:r>
      <w:r>
        <w:rPr>
          <w:szCs w:val="24"/>
        </w:rPr>
        <w:t xml:space="preserve">,  </w:t>
      </w:r>
      <w:r w:rsidRPr="00441AAA">
        <w:rPr>
          <w:szCs w:val="24"/>
        </w:rPr>
        <w:t>Henry Ashley</w:t>
      </w:r>
      <w:r>
        <w:rPr>
          <w:szCs w:val="24"/>
        </w:rPr>
        <w:t xml:space="preserve">,  </w:t>
      </w:r>
      <w:r w:rsidRPr="00441AAA">
        <w:rPr>
          <w:szCs w:val="24"/>
        </w:rPr>
        <w:t>John Philips</w:t>
      </w:r>
      <w:r>
        <w:rPr>
          <w:szCs w:val="24"/>
        </w:rPr>
        <w:t xml:space="preserve">,  </w:t>
      </w:r>
      <w:r w:rsidRPr="00441AAA">
        <w:rPr>
          <w:szCs w:val="24"/>
        </w:rPr>
        <w:t>John Gould</w:t>
      </w:r>
      <w:r>
        <w:rPr>
          <w:szCs w:val="24"/>
        </w:rPr>
        <w:t xml:space="preserve">,  </w:t>
      </w:r>
      <w:r w:rsidRPr="00441AAA">
        <w:rPr>
          <w:szCs w:val="24"/>
        </w:rPr>
        <w:t>Edw</w:t>
      </w:r>
      <w:r w:rsidR="000074CE">
        <w:rPr>
          <w:szCs w:val="24"/>
        </w:rPr>
        <w:t>ard</w:t>
      </w:r>
      <w:r w:rsidRPr="00441AAA">
        <w:rPr>
          <w:szCs w:val="24"/>
        </w:rPr>
        <w:t xml:space="preserve"> Ebes</w:t>
      </w:r>
      <w:r>
        <w:rPr>
          <w:szCs w:val="24"/>
        </w:rPr>
        <w:t xml:space="preserve">,  </w:t>
      </w:r>
      <w:r w:rsidRPr="00441AAA">
        <w:rPr>
          <w:szCs w:val="24"/>
        </w:rPr>
        <w:t>John Smyth</w:t>
      </w:r>
      <w:r>
        <w:rPr>
          <w:szCs w:val="24"/>
        </w:rPr>
        <w:t xml:space="preserve">,  </w:t>
      </w:r>
      <w:r w:rsidRPr="00441AAA">
        <w:rPr>
          <w:szCs w:val="24"/>
        </w:rPr>
        <w:t>John Richeson</w:t>
      </w:r>
      <w:r>
        <w:rPr>
          <w:szCs w:val="24"/>
        </w:rPr>
        <w:t xml:space="preserve">,  </w:t>
      </w:r>
      <w:r w:rsidRPr="00441AAA">
        <w:rPr>
          <w:szCs w:val="24"/>
        </w:rPr>
        <w:t>Hen</w:t>
      </w:r>
      <w:r w:rsidR="000074CE">
        <w:rPr>
          <w:szCs w:val="24"/>
        </w:rPr>
        <w:t>ry</w:t>
      </w:r>
      <w:r w:rsidRPr="00441AAA">
        <w:rPr>
          <w:szCs w:val="24"/>
        </w:rPr>
        <w:t xml:space="preserve"> Taylor</w:t>
      </w:r>
      <w:r>
        <w:rPr>
          <w:szCs w:val="24"/>
        </w:rPr>
        <w:t xml:space="preserve">,  </w:t>
      </w:r>
      <w:r w:rsidRPr="00441AAA">
        <w:rPr>
          <w:szCs w:val="24"/>
        </w:rPr>
        <w:t>Will Leedes</w:t>
      </w:r>
      <w:r>
        <w:rPr>
          <w:szCs w:val="24"/>
        </w:rPr>
        <w:t xml:space="preserve">,  </w:t>
      </w:r>
      <w:r w:rsidRPr="00441AAA">
        <w:rPr>
          <w:szCs w:val="24"/>
        </w:rPr>
        <w:t>John Sepsen</w:t>
      </w:r>
      <w:r>
        <w:rPr>
          <w:szCs w:val="24"/>
        </w:rPr>
        <w:t xml:space="preserve">,  </w:t>
      </w:r>
      <w:r w:rsidRPr="00441AAA">
        <w:rPr>
          <w:szCs w:val="24"/>
        </w:rPr>
        <w:t>Anthony Calliway</w:t>
      </w:r>
      <w:r>
        <w:rPr>
          <w:szCs w:val="24"/>
        </w:rPr>
        <w:t xml:space="preserve">,  </w:t>
      </w:r>
      <w:r w:rsidRPr="00441AAA">
        <w:rPr>
          <w:szCs w:val="24"/>
        </w:rPr>
        <w:t>Robert Vaughan</w:t>
      </w:r>
      <w:r>
        <w:rPr>
          <w:szCs w:val="24"/>
        </w:rPr>
        <w:t xml:space="preserve">,  </w:t>
      </w:r>
      <w:r w:rsidRPr="00441AAA">
        <w:rPr>
          <w:szCs w:val="24"/>
        </w:rPr>
        <w:t>Philip Commins</w:t>
      </w:r>
      <w:r>
        <w:rPr>
          <w:szCs w:val="24"/>
        </w:rPr>
        <w:t xml:space="preserve">,  </w:t>
      </w:r>
      <w:r w:rsidRPr="00441AAA">
        <w:rPr>
          <w:szCs w:val="24"/>
        </w:rPr>
        <w:t>Tho</w:t>
      </w:r>
      <w:r w:rsidR="000074CE">
        <w:rPr>
          <w:szCs w:val="24"/>
        </w:rPr>
        <w:t>mas</w:t>
      </w:r>
      <w:r w:rsidRPr="00441AAA">
        <w:rPr>
          <w:szCs w:val="24"/>
        </w:rPr>
        <w:t xml:space="preserve"> Ringgould,</w:t>
      </w:r>
      <w:r>
        <w:rPr>
          <w:szCs w:val="24"/>
        </w:rPr>
        <w:t xml:space="preserve">,  </w:t>
      </w:r>
      <w:r w:rsidRPr="00441AAA">
        <w:rPr>
          <w:szCs w:val="24"/>
        </w:rPr>
        <w:t>Tho</w:t>
      </w:r>
      <w:r w:rsidR="000074CE">
        <w:rPr>
          <w:szCs w:val="24"/>
        </w:rPr>
        <w:t>mas</w:t>
      </w:r>
      <w:r w:rsidRPr="00441AAA">
        <w:rPr>
          <w:szCs w:val="24"/>
        </w:rPr>
        <w:t xml:space="preserve"> Bradnox</w:t>
      </w:r>
      <w:r>
        <w:rPr>
          <w:szCs w:val="24"/>
        </w:rPr>
        <w:t xml:space="preserve">,  </w:t>
      </w:r>
      <w:r w:rsidRPr="00441AAA">
        <w:rPr>
          <w:szCs w:val="24"/>
        </w:rPr>
        <w:t>Hen</w:t>
      </w:r>
      <w:r w:rsidR="000074CE">
        <w:rPr>
          <w:szCs w:val="24"/>
        </w:rPr>
        <w:t>ry</w:t>
      </w:r>
      <w:r w:rsidRPr="00441AAA">
        <w:rPr>
          <w:szCs w:val="24"/>
        </w:rPr>
        <w:t xml:space="preserve"> Morgan</w:t>
      </w:r>
      <w:r>
        <w:rPr>
          <w:szCs w:val="24"/>
        </w:rPr>
        <w:t xml:space="preserve">,  </w:t>
      </w:r>
      <w:r w:rsidRPr="00441AAA">
        <w:rPr>
          <w:szCs w:val="24"/>
        </w:rPr>
        <w:t>William Elliott</w:t>
      </w:r>
      <w:r>
        <w:rPr>
          <w:szCs w:val="24"/>
        </w:rPr>
        <w:t xml:space="preserve">,  </w:t>
      </w:r>
      <w:r w:rsidRPr="00441AAA">
        <w:rPr>
          <w:szCs w:val="24"/>
        </w:rPr>
        <w:t>Robert Halters</w:t>
      </w:r>
      <w:r>
        <w:rPr>
          <w:szCs w:val="24"/>
        </w:rPr>
        <w:t xml:space="preserve">,  </w:t>
      </w:r>
      <w:r w:rsidRPr="00441AAA">
        <w:rPr>
          <w:szCs w:val="24"/>
        </w:rPr>
        <w:t>Richard Blunt</w:t>
      </w:r>
      <w:r>
        <w:rPr>
          <w:szCs w:val="24"/>
        </w:rPr>
        <w:t xml:space="preserve">,  </w:t>
      </w:r>
      <w:r w:rsidRPr="00441AAA">
        <w:rPr>
          <w:szCs w:val="24"/>
        </w:rPr>
        <w:t>Matthew Read</w:t>
      </w:r>
      <w:r>
        <w:rPr>
          <w:szCs w:val="24"/>
        </w:rPr>
        <w:t xml:space="preserve">,  </w:t>
      </w:r>
      <w:r w:rsidRPr="00441AAA">
        <w:rPr>
          <w:szCs w:val="24"/>
        </w:rPr>
        <w:t>Will Jones</w:t>
      </w:r>
      <w:r>
        <w:rPr>
          <w:szCs w:val="24"/>
        </w:rPr>
        <w:t xml:space="preserve">,  </w:t>
      </w:r>
      <w:r w:rsidRPr="00441AAA">
        <w:rPr>
          <w:szCs w:val="24"/>
        </w:rPr>
        <w:t>John Ringgold</w:t>
      </w:r>
      <w:r>
        <w:rPr>
          <w:szCs w:val="24"/>
        </w:rPr>
        <w:t xml:space="preserve">,  </w:t>
      </w:r>
      <w:r w:rsidRPr="00441AAA">
        <w:rPr>
          <w:szCs w:val="24"/>
        </w:rPr>
        <w:t>Francis Bright</w:t>
      </w:r>
      <w:r>
        <w:rPr>
          <w:szCs w:val="24"/>
        </w:rPr>
        <w:t xml:space="preserve">,  </w:t>
      </w:r>
      <w:r w:rsidRPr="00441AAA">
        <w:rPr>
          <w:szCs w:val="24"/>
        </w:rPr>
        <w:t>Edw</w:t>
      </w:r>
      <w:r w:rsidR="000074CE">
        <w:rPr>
          <w:szCs w:val="24"/>
        </w:rPr>
        <w:t>ard</w:t>
      </w:r>
      <w:r w:rsidRPr="00441AAA">
        <w:rPr>
          <w:szCs w:val="24"/>
        </w:rPr>
        <w:t xml:space="preserve"> Copedge</w:t>
      </w:r>
      <w:r>
        <w:rPr>
          <w:szCs w:val="24"/>
        </w:rPr>
        <w:t xml:space="preserve">,  </w:t>
      </w:r>
      <w:r w:rsidRPr="00441AAA">
        <w:rPr>
          <w:szCs w:val="24"/>
        </w:rPr>
        <w:t>Edm</w:t>
      </w:r>
      <w:r w:rsidR="000074CE">
        <w:rPr>
          <w:szCs w:val="24"/>
        </w:rPr>
        <w:t>ond</w:t>
      </w:r>
      <w:r w:rsidRPr="00441AAA">
        <w:rPr>
          <w:szCs w:val="24"/>
        </w:rPr>
        <w:t xml:space="preserve"> Weebe</w:t>
      </w:r>
      <w:r>
        <w:rPr>
          <w:szCs w:val="24"/>
        </w:rPr>
        <w:t xml:space="preserve">,  </w:t>
      </w:r>
      <w:r w:rsidRPr="00441AAA">
        <w:rPr>
          <w:szCs w:val="24"/>
        </w:rPr>
        <w:t>John Russell</w:t>
      </w:r>
      <w:r>
        <w:rPr>
          <w:szCs w:val="24"/>
        </w:rPr>
        <w:t xml:space="preserve">,  </w:t>
      </w:r>
      <w:r w:rsidRPr="00441AAA">
        <w:rPr>
          <w:szCs w:val="24"/>
        </w:rPr>
        <w:t>Rich</w:t>
      </w:r>
      <w:r w:rsidR="000074CE">
        <w:rPr>
          <w:szCs w:val="24"/>
        </w:rPr>
        <w:t>ard</w:t>
      </w:r>
      <w:r w:rsidRPr="00441AAA">
        <w:rPr>
          <w:szCs w:val="24"/>
        </w:rPr>
        <w:t xml:space="preserve"> Salter</w:t>
      </w:r>
      <w:r>
        <w:rPr>
          <w:szCs w:val="24"/>
        </w:rPr>
        <w:t xml:space="preserve">,  </w:t>
      </w:r>
      <w:r w:rsidRPr="00441AAA">
        <w:rPr>
          <w:szCs w:val="24"/>
        </w:rPr>
        <w:t>Marke Benton</w:t>
      </w:r>
      <w:r>
        <w:rPr>
          <w:szCs w:val="24"/>
        </w:rPr>
        <w:t xml:space="preserve">,  </w:t>
      </w:r>
      <w:r w:rsidRPr="00441AAA">
        <w:rPr>
          <w:szCs w:val="24"/>
        </w:rPr>
        <w:t>Will Band</w:t>
      </w:r>
      <w:r>
        <w:rPr>
          <w:szCs w:val="24"/>
        </w:rPr>
        <w:t xml:space="preserve">,  </w:t>
      </w:r>
      <w:r w:rsidRPr="00441AAA">
        <w:rPr>
          <w:szCs w:val="24"/>
        </w:rPr>
        <w:t>Francis Barnes</w:t>
      </w:r>
      <w:r>
        <w:rPr>
          <w:szCs w:val="24"/>
        </w:rPr>
        <w:t xml:space="preserve">,  </w:t>
      </w:r>
      <w:r w:rsidRPr="00441AAA">
        <w:rPr>
          <w:szCs w:val="24"/>
        </w:rPr>
        <w:t>Hen</w:t>
      </w:r>
      <w:r w:rsidR="000074CE">
        <w:rPr>
          <w:szCs w:val="24"/>
        </w:rPr>
        <w:t>ry</w:t>
      </w:r>
      <w:r w:rsidRPr="00441AAA">
        <w:rPr>
          <w:szCs w:val="24"/>
        </w:rPr>
        <w:t xml:space="preserve"> Clay</w:t>
      </w:r>
      <w:r>
        <w:rPr>
          <w:szCs w:val="24"/>
        </w:rPr>
        <w:t xml:space="preserve">,  </w:t>
      </w:r>
      <w:r w:rsidRPr="00441AAA">
        <w:rPr>
          <w:szCs w:val="24"/>
        </w:rPr>
        <w:t>Roger Baxter</w:t>
      </w:r>
      <w:r>
        <w:rPr>
          <w:szCs w:val="24"/>
        </w:rPr>
        <w:t xml:space="preserve">,  </w:t>
      </w:r>
      <w:r w:rsidRPr="00441AAA">
        <w:rPr>
          <w:szCs w:val="24"/>
        </w:rPr>
        <w:t>James Horner</w:t>
      </w:r>
      <w:r>
        <w:rPr>
          <w:szCs w:val="24"/>
        </w:rPr>
        <w:t xml:space="preserve">,  </w:t>
      </w:r>
      <w:r w:rsidRPr="00441AAA">
        <w:rPr>
          <w:szCs w:val="24"/>
        </w:rPr>
        <w:t>Hen</w:t>
      </w:r>
      <w:r w:rsidR="00D117CF">
        <w:rPr>
          <w:szCs w:val="24"/>
        </w:rPr>
        <w:t>ry</w:t>
      </w:r>
      <w:r w:rsidRPr="00441AAA">
        <w:rPr>
          <w:szCs w:val="24"/>
        </w:rPr>
        <w:t xml:space="preserve"> Weest</w:t>
      </w:r>
      <w:r>
        <w:rPr>
          <w:szCs w:val="24"/>
        </w:rPr>
        <w:t xml:space="preserve">,  </w:t>
      </w:r>
      <w:r w:rsidRPr="00441AAA">
        <w:rPr>
          <w:szCs w:val="24"/>
        </w:rPr>
        <w:t>Isa</w:t>
      </w:r>
      <w:r w:rsidR="000074CE">
        <w:rPr>
          <w:szCs w:val="24"/>
        </w:rPr>
        <w:t>iah</w:t>
      </w:r>
      <w:r w:rsidRPr="00441AAA">
        <w:rPr>
          <w:szCs w:val="24"/>
        </w:rPr>
        <w:t xml:space="preserve"> Ilive</w:t>
      </w:r>
      <w:r>
        <w:rPr>
          <w:szCs w:val="24"/>
        </w:rPr>
        <w:t xml:space="preserve">,  </w:t>
      </w:r>
      <w:r w:rsidRPr="00441AAA">
        <w:rPr>
          <w:szCs w:val="24"/>
        </w:rPr>
        <w:t>George Croutch</w:t>
      </w:r>
      <w:r>
        <w:rPr>
          <w:szCs w:val="24"/>
        </w:rPr>
        <w:t xml:space="preserve">,  </w:t>
      </w:r>
      <w:r w:rsidRPr="00441AAA">
        <w:rPr>
          <w:szCs w:val="24"/>
        </w:rPr>
        <w:t>Edward Burton</w:t>
      </w:r>
      <w:r>
        <w:rPr>
          <w:szCs w:val="24"/>
        </w:rPr>
        <w:t xml:space="preserve">,  </w:t>
      </w:r>
      <w:r w:rsidRPr="00441AAA">
        <w:rPr>
          <w:szCs w:val="24"/>
        </w:rPr>
        <w:t>Abraham Hollman</w:t>
      </w:r>
      <w:r>
        <w:rPr>
          <w:szCs w:val="24"/>
        </w:rPr>
        <w:t xml:space="preserve">,  </w:t>
      </w:r>
      <w:r w:rsidRPr="00441AAA">
        <w:rPr>
          <w:szCs w:val="24"/>
        </w:rPr>
        <w:t>John Winchester</w:t>
      </w:r>
      <w:r>
        <w:rPr>
          <w:szCs w:val="24"/>
        </w:rPr>
        <w:t xml:space="preserve">,  </w:t>
      </w:r>
      <w:r w:rsidRPr="00441AAA">
        <w:rPr>
          <w:szCs w:val="24"/>
        </w:rPr>
        <w:t>Nicholas Picurd</w:t>
      </w:r>
      <w:r>
        <w:rPr>
          <w:szCs w:val="24"/>
        </w:rPr>
        <w:t xml:space="preserve">,  </w:t>
      </w:r>
      <w:r w:rsidRPr="00441AAA">
        <w:rPr>
          <w:szCs w:val="24"/>
        </w:rPr>
        <w:t>Nic</w:t>
      </w:r>
      <w:r w:rsidR="000074CE">
        <w:rPr>
          <w:szCs w:val="24"/>
        </w:rPr>
        <w:t>holas</w:t>
      </w:r>
      <w:r w:rsidRPr="00441AAA">
        <w:rPr>
          <w:szCs w:val="24"/>
        </w:rPr>
        <w:t xml:space="preserve"> Browne</w:t>
      </w:r>
      <w:r>
        <w:rPr>
          <w:szCs w:val="24"/>
        </w:rPr>
        <w:t xml:space="preserve">,  </w:t>
      </w:r>
      <w:r w:rsidRPr="00441AAA">
        <w:rPr>
          <w:szCs w:val="24"/>
        </w:rPr>
        <w:t>David Geldersen</w:t>
      </w:r>
      <w:r>
        <w:rPr>
          <w:szCs w:val="24"/>
        </w:rPr>
        <w:t xml:space="preserve">,  </w:t>
      </w:r>
      <w:r w:rsidRPr="00441AAA">
        <w:rPr>
          <w:szCs w:val="24"/>
        </w:rPr>
        <w:t>Will Price</w:t>
      </w:r>
      <w:r>
        <w:rPr>
          <w:szCs w:val="24"/>
        </w:rPr>
        <w:t xml:space="preserve">,  </w:t>
      </w:r>
      <w:r w:rsidRPr="00441AAA">
        <w:rPr>
          <w:szCs w:val="24"/>
        </w:rPr>
        <w:t>Tho</w:t>
      </w:r>
      <w:r w:rsidR="000074CE">
        <w:rPr>
          <w:szCs w:val="24"/>
        </w:rPr>
        <w:t>mas</w:t>
      </w:r>
      <w:r w:rsidRPr="00441AAA">
        <w:rPr>
          <w:szCs w:val="24"/>
        </w:rPr>
        <w:t xml:space="preserve"> Hill</w:t>
      </w:r>
      <w:r>
        <w:rPr>
          <w:szCs w:val="24"/>
        </w:rPr>
        <w:t xml:space="preserve">,  </w:t>
      </w:r>
      <w:r w:rsidRPr="00441AAA">
        <w:rPr>
          <w:szCs w:val="24"/>
        </w:rPr>
        <w:t>John Dean</w:t>
      </w:r>
      <w:r>
        <w:rPr>
          <w:szCs w:val="24"/>
        </w:rPr>
        <w:t xml:space="preserve">,  </w:t>
      </w:r>
      <w:r w:rsidRPr="00441AAA">
        <w:rPr>
          <w:szCs w:val="24"/>
        </w:rPr>
        <w:t>Edw</w:t>
      </w:r>
      <w:r w:rsidR="000074CE">
        <w:rPr>
          <w:szCs w:val="24"/>
        </w:rPr>
        <w:t>ard</w:t>
      </w:r>
      <w:r w:rsidRPr="00441AAA">
        <w:rPr>
          <w:szCs w:val="24"/>
        </w:rPr>
        <w:t xml:space="preserve"> Coxe</w:t>
      </w:r>
      <w:r>
        <w:rPr>
          <w:szCs w:val="24"/>
        </w:rPr>
        <w:t xml:space="preserve">,  </w:t>
      </w:r>
      <w:r w:rsidRPr="00441AAA">
        <w:rPr>
          <w:szCs w:val="24"/>
        </w:rPr>
        <w:t>Robert Dun</w:t>
      </w:r>
      <w:r>
        <w:rPr>
          <w:szCs w:val="24"/>
        </w:rPr>
        <w:t xml:space="preserve">,  </w:t>
      </w:r>
      <w:r w:rsidRPr="00441AAA">
        <w:rPr>
          <w:szCs w:val="24"/>
        </w:rPr>
        <w:t>Fran</w:t>
      </w:r>
      <w:r w:rsidR="000074CE">
        <w:rPr>
          <w:szCs w:val="24"/>
        </w:rPr>
        <w:t>cis</w:t>
      </w:r>
      <w:r w:rsidRPr="00441AAA">
        <w:rPr>
          <w:szCs w:val="24"/>
        </w:rPr>
        <w:t xml:space="preserve"> Lumbard</w:t>
      </w:r>
      <w:r>
        <w:rPr>
          <w:szCs w:val="24"/>
        </w:rPr>
        <w:t xml:space="preserve">,  </w:t>
      </w:r>
      <w:r w:rsidRPr="00441AAA">
        <w:rPr>
          <w:szCs w:val="24"/>
        </w:rPr>
        <w:t>John Gibson</w:t>
      </w:r>
      <w:r>
        <w:rPr>
          <w:szCs w:val="24"/>
        </w:rPr>
        <w:t xml:space="preserve">,  </w:t>
      </w:r>
      <w:r w:rsidRPr="00441AAA">
        <w:rPr>
          <w:szCs w:val="24"/>
        </w:rPr>
        <w:t>John Maconick</w:t>
      </w:r>
      <w:r>
        <w:rPr>
          <w:szCs w:val="24"/>
        </w:rPr>
        <w:t xml:space="preserve">,  </w:t>
      </w:r>
      <w:r w:rsidRPr="00441AAA">
        <w:rPr>
          <w:szCs w:val="24"/>
        </w:rPr>
        <w:t>Thomas Weest</w:t>
      </w:r>
      <w:r>
        <w:rPr>
          <w:szCs w:val="24"/>
        </w:rPr>
        <w:t xml:space="preserve">,  </w:t>
      </w:r>
      <w:r w:rsidRPr="00441AAA">
        <w:rPr>
          <w:szCs w:val="24"/>
        </w:rPr>
        <w:t>Joseph Wickes</w:t>
      </w:r>
      <w:r>
        <w:rPr>
          <w:szCs w:val="24"/>
        </w:rPr>
        <w:t xml:space="preserve">,  </w:t>
      </w:r>
      <w:r w:rsidRPr="00441AAA">
        <w:rPr>
          <w:szCs w:val="24"/>
        </w:rPr>
        <w:t>John Coursey</w:t>
      </w:r>
      <w:r>
        <w:rPr>
          <w:szCs w:val="24"/>
        </w:rPr>
        <w:t xml:space="preserve">,  </w:t>
      </w:r>
      <w:r w:rsidRPr="00441AAA">
        <w:rPr>
          <w:szCs w:val="24"/>
        </w:rPr>
        <w:t>John Errickson</w:t>
      </w:r>
      <w:r>
        <w:rPr>
          <w:szCs w:val="24"/>
        </w:rPr>
        <w:t xml:space="preserve">,  </w:t>
      </w:r>
      <w:r w:rsidRPr="00441AAA">
        <w:rPr>
          <w:szCs w:val="24"/>
        </w:rPr>
        <w:t>Andrew Hanson</w:t>
      </w:r>
      <w:r>
        <w:rPr>
          <w:szCs w:val="24"/>
        </w:rPr>
        <w:t xml:space="preserve">,  </w:t>
      </w:r>
      <w:r w:rsidRPr="00441AAA">
        <w:rPr>
          <w:szCs w:val="24"/>
        </w:rPr>
        <w:t>Andrew Anderson</w:t>
      </w:r>
      <w:r>
        <w:rPr>
          <w:szCs w:val="24"/>
        </w:rPr>
        <w:t xml:space="preserve">,  </w:t>
      </w:r>
      <w:r w:rsidRPr="00441AAA">
        <w:rPr>
          <w:szCs w:val="24"/>
        </w:rPr>
        <w:t xml:space="preserve">To ye truth of this I here subscribe </w:t>
      </w:r>
      <w:hyperlink r:id="rId28" w:history="1">
        <w:r w:rsidR="002907D2" w:rsidRPr="00682A1D">
          <w:rPr>
            <w:rStyle w:val="Hyperlink"/>
            <w:szCs w:val="24"/>
          </w:rPr>
          <w:t>h</w:t>
        </w:r>
        <w:r w:rsidR="002907D2" w:rsidRPr="00682A1D">
          <w:rPr>
            <w:rStyle w:val="Hyperlink"/>
          </w:rPr>
          <w:t>ttp://www.usgennet.org/usa/md/state/isleofkent.html</w:t>
        </w:r>
      </w:hyperlink>
      <w:r w:rsidR="00191C14">
        <w:br/>
      </w:r>
      <w:r w:rsidR="00191C14" w:rsidRPr="002907D2">
        <w:rPr>
          <w:b/>
        </w:rPr>
        <w:t>Note</w:t>
      </w:r>
      <w:r w:rsidR="00191C14">
        <w:t xml:space="preserve">: Compare this list to the census of 1642 Sep 5; almost total replacement of population. </w:t>
      </w:r>
    </w:p>
    <w:p w:rsidR="001470B7" w:rsidRDefault="001470B7" w:rsidP="001470B7">
      <w:pPr>
        <w:pStyle w:val="NormalWeb"/>
        <w:spacing w:before="240" w:beforeAutospacing="0" w:after="240" w:afterAutospacing="0"/>
        <w:ind w:left="0" w:right="0"/>
      </w:pPr>
      <w:r>
        <w:rPr>
          <w:b/>
        </w:rPr>
        <w:t xml:space="preserve">1652 </w:t>
      </w:r>
      <w:r>
        <w:t>–</w:t>
      </w:r>
      <w:r w:rsidRPr="00113DB8">
        <w:rPr>
          <w:b/>
        </w:rPr>
        <w:t xml:space="preserve"> </w:t>
      </w:r>
      <w:r w:rsidRPr="006F76EC">
        <w:rPr>
          <w:b/>
          <w:u w:val="single"/>
        </w:rPr>
        <w:t>VA</w:t>
      </w:r>
      <w:r w:rsidR="00295F68">
        <w:rPr>
          <w:b/>
          <w:u w:val="single"/>
        </w:rPr>
        <w:t xml:space="preserve"> </w:t>
      </w:r>
      <w:r w:rsidR="00295F68" w:rsidRPr="006F76EC">
        <w:rPr>
          <w:b/>
          <w:u w:val="single"/>
        </w:rPr>
        <w:t>Surry</w:t>
      </w:r>
      <w:r w:rsidR="00BA4D3F">
        <w:rPr>
          <w:b/>
          <w:u w:val="single"/>
        </w:rPr>
        <w:t>/Sussex</w:t>
      </w:r>
      <w:r>
        <w:t xml:space="preserve"> </w:t>
      </w:r>
      <w:r w:rsidRPr="00673D30">
        <w:rPr>
          <w:b/>
        </w:rPr>
        <w:t xml:space="preserve">– </w:t>
      </w:r>
      <w:r w:rsidR="00295F68" w:rsidRPr="00673D30">
        <w:rPr>
          <w:b/>
        </w:rPr>
        <w:t>Info -</w:t>
      </w:r>
      <w:r w:rsidR="00295F68">
        <w:t xml:space="preserve"> </w:t>
      </w:r>
      <w:r>
        <w:t>formed from the portion of James City County south of the James River.</w:t>
      </w:r>
      <w:r w:rsidR="00673D30">
        <w:t xml:space="preserve"> </w:t>
      </w:r>
      <w:r w:rsidR="00673D30" w:rsidRPr="00673D30">
        <w:t xml:space="preserve">At its inception, James City County laid astride the north and south sides of the James River. In </w:t>
      </w:r>
      <w:r w:rsidR="00673D30" w:rsidRPr="00673D30">
        <w:rPr>
          <w:b/>
        </w:rPr>
        <w:t>1652 Surry County was formed from that part of James City County lying south of the James River</w:t>
      </w:r>
      <w:r w:rsidR="00673D30" w:rsidRPr="00673D30">
        <w:t xml:space="preserve">. The new county included two parishes that had been created earlier out of James City County: Lawne's Creek Parish (1640) and Southwark Parish (1647). </w:t>
      </w:r>
      <w:r w:rsidR="00BA4D3F">
        <w:t xml:space="preserve"> Sussex county was later divided off from Surry.</w:t>
      </w:r>
    </w:p>
    <w:p w:rsidR="001470B7" w:rsidRDefault="001470B7" w:rsidP="001470B7">
      <w:pPr>
        <w:pStyle w:val="NormalWeb"/>
        <w:spacing w:before="240" w:beforeAutospacing="0" w:after="240" w:afterAutospacing="0"/>
        <w:ind w:left="0" w:right="0"/>
      </w:pPr>
      <w:r>
        <w:rPr>
          <w:b/>
        </w:rPr>
        <w:t xml:space="preserve">1652 </w:t>
      </w:r>
      <w:r w:rsidR="002907D2">
        <w:rPr>
          <w:b/>
        </w:rPr>
        <w:t xml:space="preserve">- </w:t>
      </w:r>
      <w:r>
        <w:rPr>
          <w:b/>
        </w:rPr>
        <w:t xml:space="preserve">Jan 17 </w:t>
      </w:r>
      <w:r>
        <w:t xml:space="preserve">– </w:t>
      </w:r>
      <w:r w:rsidRPr="00375266">
        <w:rPr>
          <w:b/>
          <w:u w:val="single"/>
        </w:rPr>
        <w:t>VA</w:t>
      </w:r>
      <w:r w:rsidR="002907D2">
        <w:rPr>
          <w:b/>
          <w:u w:val="single"/>
        </w:rPr>
        <w:t xml:space="preserve"> </w:t>
      </w:r>
      <w:r w:rsidR="002907D2" w:rsidRPr="00375266">
        <w:rPr>
          <w:b/>
          <w:u w:val="single"/>
        </w:rPr>
        <w:t>Lower Norfolk</w:t>
      </w:r>
      <w:r w:rsidRPr="002907D2">
        <w:rPr>
          <w:b/>
        </w:rPr>
        <w:t xml:space="preserve"> – </w:t>
      </w:r>
      <w:r w:rsidR="002907D2" w:rsidRPr="002907D2">
        <w:rPr>
          <w:b/>
        </w:rPr>
        <w:t>Admin – Peter Knight</w:t>
      </w:r>
      <w:r w:rsidR="002907D2">
        <w:t xml:space="preserve"> - </w:t>
      </w:r>
      <w:r>
        <w:t xml:space="preserve">Court: Judgt. ack by </w:t>
      </w:r>
      <w:r w:rsidRPr="00910276">
        <w:rPr>
          <w:b/>
        </w:rPr>
        <w:t>Peter Knight, merchant</w:t>
      </w:r>
      <w:r>
        <w:t>, for paymt of 1200 lb tobo with 4 yeares forbearance (interest) to Thomas Bridge, gent.  (Fleet III, p. 441)</w:t>
      </w:r>
    </w:p>
    <w:p w:rsidR="001470B7" w:rsidRDefault="001470B7" w:rsidP="001470B7">
      <w:pPr>
        <w:pStyle w:val="NormalWeb"/>
        <w:spacing w:before="240" w:beforeAutospacing="0" w:after="240" w:afterAutospacing="0"/>
        <w:ind w:left="0" w:right="0"/>
      </w:pPr>
      <w:r>
        <w:rPr>
          <w:b/>
        </w:rPr>
        <w:t xml:space="preserve">1652 </w:t>
      </w:r>
      <w:r w:rsidR="008E7810">
        <w:rPr>
          <w:b/>
        </w:rPr>
        <w:t xml:space="preserve">- </w:t>
      </w:r>
      <w:r>
        <w:rPr>
          <w:b/>
        </w:rPr>
        <w:t xml:space="preserve">Jan 20 </w:t>
      </w:r>
      <w:r>
        <w:t xml:space="preserve">– </w:t>
      </w:r>
      <w:r>
        <w:rPr>
          <w:b/>
          <w:u w:val="single"/>
        </w:rPr>
        <w:t>VA</w:t>
      </w:r>
      <w:r w:rsidR="008E7810">
        <w:rPr>
          <w:b/>
          <w:u w:val="single"/>
        </w:rPr>
        <w:t xml:space="preserve"> </w:t>
      </w:r>
      <w:r w:rsidR="008E7810" w:rsidRPr="007D067C">
        <w:rPr>
          <w:b/>
          <w:u w:val="single"/>
        </w:rPr>
        <w:t>Northumberland</w:t>
      </w:r>
      <w:r w:rsidRPr="008E7810">
        <w:rPr>
          <w:b/>
        </w:rPr>
        <w:t xml:space="preserve"> - Will </w:t>
      </w:r>
      <w:r w:rsidR="008E7810" w:rsidRPr="008E7810">
        <w:rPr>
          <w:b/>
        </w:rPr>
        <w:t>-</w:t>
      </w:r>
      <w:r w:rsidRPr="008E7810">
        <w:rPr>
          <w:b/>
        </w:rPr>
        <w:t xml:space="preserve"> Thomas Keene</w:t>
      </w:r>
      <w:r>
        <w:t xml:space="preserve"> </w:t>
      </w:r>
      <w:r w:rsidR="008E7810">
        <w:t xml:space="preserve">- </w:t>
      </w:r>
      <w:r>
        <w:t xml:space="preserve">witnessed by Henry </w:t>
      </w:r>
      <w:r w:rsidR="00344CCD">
        <w:t>Paine</w:t>
      </w:r>
      <w:r>
        <w:t xml:space="preserve">, </w:t>
      </w:r>
      <w:r w:rsidRPr="007D067C">
        <w:rPr>
          <w:b/>
        </w:rPr>
        <w:t>John Knight</w:t>
      </w:r>
      <w:r>
        <w:t>.  (Fleet, pp. 91-92 )</w:t>
      </w:r>
    </w:p>
    <w:p w:rsidR="001470B7" w:rsidRDefault="001470B7" w:rsidP="001470B7">
      <w:pPr>
        <w:pStyle w:val="NormalWeb"/>
        <w:spacing w:before="240" w:beforeAutospacing="0" w:after="240" w:afterAutospacing="0"/>
        <w:ind w:left="0" w:right="0"/>
      </w:pPr>
      <w:r>
        <w:rPr>
          <w:b/>
        </w:rPr>
        <w:t xml:space="preserve">1652 </w:t>
      </w:r>
      <w:r w:rsidR="008E7810">
        <w:rPr>
          <w:b/>
        </w:rPr>
        <w:t xml:space="preserve">- </w:t>
      </w:r>
      <w:r>
        <w:rPr>
          <w:b/>
        </w:rPr>
        <w:t xml:space="preserve">Jan 20 </w:t>
      </w:r>
      <w:r>
        <w:t xml:space="preserve">– </w:t>
      </w:r>
      <w:r w:rsidR="008E7810" w:rsidRPr="008E7810">
        <w:rPr>
          <w:b/>
          <w:u w:val="single"/>
        </w:rPr>
        <w:t>VA Northumberland</w:t>
      </w:r>
      <w:r w:rsidR="008E7810" w:rsidRPr="008E7810">
        <w:rPr>
          <w:b/>
        </w:rPr>
        <w:t xml:space="preserve"> – Admin – Peter Knight</w:t>
      </w:r>
      <w:r w:rsidR="008E7810" w:rsidRPr="008E7810">
        <w:t xml:space="preserve"> - Rec. of George Knott in pt. </w:t>
      </w:r>
      <w:r w:rsidR="002907D2">
        <w:t>o</w:t>
      </w:r>
      <w:r w:rsidR="008E7810" w:rsidRPr="008E7810">
        <w:t>f a greater sume the sume of Foure thousand five hundred forty nine pounds of tobco. Reced. By me. Peter Knight. (Sparacio, 1652-1656, p. 79)</w:t>
      </w:r>
    </w:p>
    <w:p w:rsidR="001470B7" w:rsidRDefault="001470B7" w:rsidP="001470B7">
      <w:pPr>
        <w:pStyle w:val="NormalWeb"/>
        <w:spacing w:before="240" w:beforeAutospacing="0" w:after="240" w:afterAutospacing="0"/>
        <w:ind w:left="0" w:right="0"/>
      </w:pPr>
      <w:r>
        <w:rPr>
          <w:b/>
        </w:rPr>
        <w:lastRenderedPageBreak/>
        <w:t xml:space="preserve">1652 </w:t>
      </w:r>
      <w:r w:rsidR="008E7810">
        <w:rPr>
          <w:b/>
        </w:rPr>
        <w:t xml:space="preserve">- </w:t>
      </w:r>
      <w:r>
        <w:rPr>
          <w:b/>
        </w:rPr>
        <w:t xml:space="preserve">Jan 30 </w:t>
      </w:r>
      <w:r>
        <w:t xml:space="preserve">– </w:t>
      </w:r>
      <w:r w:rsidR="008E7810" w:rsidRPr="008E7810">
        <w:rPr>
          <w:b/>
          <w:u w:val="single"/>
        </w:rPr>
        <w:t>VA Northumberland</w:t>
      </w:r>
      <w:r w:rsidR="008E7810" w:rsidRPr="008E7810">
        <w:rPr>
          <w:b/>
        </w:rPr>
        <w:t xml:space="preserve"> – Admin - Thomas Knight</w:t>
      </w:r>
      <w:r w:rsidR="008E7810" w:rsidRPr="008E7810">
        <w:t xml:space="preserve"> - sells to John Rosier a cow and calf and two guns. Witnessed by John Powell and Thomas Philpott. (Sparacio, 1650-1652, p. 61)</w:t>
      </w:r>
    </w:p>
    <w:p w:rsidR="001470B7" w:rsidRDefault="001470B7" w:rsidP="001470B7">
      <w:pPr>
        <w:pStyle w:val="NormalWeb"/>
        <w:spacing w:before="240" w:beforeAutospacing="0" w:after="240" w:afterAutospacing="0"/>
        <w:ind w:left="0" w:right="0"/>
      </w:pPr>
      <w:r>
        <w:rPr>
          <w:b/>
        </w:rPr>
        <w:t xml:space="preserve">1652 </w:t>
      </w:r>
      <w:r w:rsidR="008E7810">
        <w:rPr>
          <w:b/>
        </w:rPr>
        <w:t xml:space="preserve">- </w:t>
      </w:r>
      <w:r>
        <w:rPr>
          <w:b/>
        </w:rPr>
        <w:t xml:space="preserve">Apr 13 </w:t>
      </w:r>
      <w:r>
        <w:t xml:space="preserve">– </w:t>
      </w:r>
      <w:r w:rsidR="008E7810" w:rsidRPr="008E7810">
        <w:rPr>
          <w:b/>
          <w:u w:val="single"/>
        </w:rPr>
        <w:t>VA Northumberland</w:t>
      </w:r>
      <w:r w:rsidR="008E7810" w:rsidRPr="008E7810">
        <w:rPr>
          <w:b/>
        </w:rPr>
        <w:t xml:space="preserve"> – Admin - Peter Knight</w:t>
      </w:r>
      <w:r w:rsidR="008E7810" w:rsidRPr="008E7810">
        <w:t xml:space="preserve"> - signs oath to Commonwealth of England. (Fleet, p. 560)</w:t>
      </w:r>
    </w:p>
    <w:p w:rsidR="001470B7" w:rsidRDefault="001470B7" w:rsidP="001470B7">
      <w:pPr>
        <w:pStyle w:val="NormalWeb"/>
        <w:spacing w:before="240" w:beforeAutospacing="0" w:after="240" w:afterAutospacing="0"/>
        <w:ind w:left="0" w:right="0"/>
      </w:pPr>
      <w:r>
        <w:rPr>
          <w:b/>
        </w:rPr>
        <w:t xml:space="preserve">1652 </w:t>
      </w:r>
      <w:r w:rsidR="008E7810">
        <w:rPr>
          <w:b/>
        </w:rPr>
        <w:t xml:space="preserve">- </w:t>
      </w:r>
      <w:r>
        <w:rPr>
          <w:b/>
        </w:rPr>
        <w:t xml:space="preserve">Apr 30 </w:t>
      </w:r>
      <w:r>
        <w:t xml:space="preserve">– </w:t>
      </w:r>
      <w:r w:rsidR="008E7810" w:rsidRPr="008E7810">
        <w:rPr>
          <w:b/>
          <w:u w:val="single"/>
        </w:rPr>
        <w:t>VA Northumberland</w:t>
      </w:r>
      <w:r w:rsidR="008E7810" w:rsidRPr="008E7810">
        <w:rPr>
          <w:b/>
        </w:rPr>
        <w:t xml:space="preserve"> – Admin - Thomas Knight</w:t>
      </w:r>
      <w:r w:rsidR="008E7810" w:rsidRPr="008E7810">
        <w:t xml:space="preserve"> - discharges Thomas Baker from all debts. Signed Thomas Knight Wit. John Rosier. Rec 20 July 1655 (Fleet, Westmoreland, p. 660)</w:t>
      </w:r>
    </w:p>
    <w:p w:rsidR="00B50394" w:rsidRDefault="00B50394" w:rsidP="00B50394">
      <w:pPr>
        <w:rPr>
          <w:szCs w:val="24"/>
        </w:rPr>
      </w:pPr>
      <w:r w:rsidRPr="008E289C">
        <w:rPr>
          <w:b/>
          <w:szCs w:val="24"/>
        </w:rPr>
        <w:t>1652 – May 27</w:t>
      </w:r>
      <w:r w:rsidR="00930B36">
        <w:rPr>
          <w:b/>
          <w:szCs w:val="24"/>
        </w:rPr>
        <w:t xml:space="preserve"> – </w:t>
      </w:r>
      <w:r w:rsidR="00930B36" w:rsidRPr="008E7810">
        <w:rPr>
          <w:b/>
          <w:szCs w:val="24"/>
          <w:u w:val="single"/>
        </w:rPr>
        <w:t xml:space="preserve">UK </w:t>
      </w:r>
      <w:r w:rsidRPr="008E289C">
        <w:rPr>
          <w:b/>
          <w:szCs w:val="24"/>
          <w:u w:val="single"/>
        </w:rPr>
        <w:t>Somerset Kingston</w:t>
      </w:r>
      <w:r w:rsidRPr="008E289C">
        <w:rPr>
          <w:b/>
          <w:szCs w:val="24"/>
        </w:rPr>
        <w:t xml:space="preserve"> – Will – Hugh Knight</w:t>
      </w:r>
      <w:r>
        <w:rPr>
          <w:b/>
          <w:szCs w:val="24"/>
        </w:rPr>
        <w:t>, Yeoman</w:t>
      </w:r>
      <w:r>
        <w:rPr>
          <w:szCs w:val="24"/>
        </w:rPr>
        <w:t xml:space="preserve"> – To the poor, 40 shillings; to </w:t>
      </w:r>
      <w:r w:rsidRPr="00702FDE">
        <w:rPr>
          <w:b/>
          <w:szCs w:val="24"/>
        </w:rPr>
        <w:t>brother, Richard Knight</w:t>
      </w:r>
      <w:r>
        <w:rPr>
          <w:szCs w:val="24"/>
        </w:rPr>
        <w:t xml:space="preserve">, 40 shillings annuity for life to be paid out of my estate, Oately in the parish of Cannington; to daughter-in-law, Anne Kidner and to son-in-law Richard Kidner, 10 pounds apiece at 21 (step-children); to wife Dorothy, use and benefit of all household stuff and implements as long as she remains a widow; if wife remarries, all goes to daughter Mary; to </w:t>
      </w:r>
      <w:r w:rsidRPr="00702FDE">
        <w:rPr>
          <w:b/>
          <w:szCs w:val="24"/>
        </w:rPr>
        <w:t>Hugh Knight, son of George Knight</w:t>
      </w:r>
      <w:r>
        <w:rPr>
          <w:szCs w:val="24"/>
        </w:rPr>
        <w:t xml:space="preserve">, 10 shillings; to sister Magdalen Ordland (?), 4 pounds and to her son John and daughter, Margery, 10 shillings apiece;  to Dina Oakley, 10 shillings; to Magdalen Morley, daughter of Richard Morley of Northampton, 10 shillings; if kinsman George Ordland, son of sister Magdalen, can pay to the poor 40 shillings, and pay to my </w:t>
      </w:r>
      <w:r w:rsidRPr="0009406B">
        <w:rPr>
          <w:b/>
          <w:szCs w:val="24"/>
        </w:rPr>
        <w:t>brother, Richard Knight</w:t>
      </w:r>
      <w:r>
        <w:rPr>
          <w:szCs w:val="24"/>
        </w:rPr>
        <w:t xml:space="preserve"> one annuity of 40 shillings for life, and to my sister, 4 pounds and to her son and daughter, 10 shillings, etc, I give to him, the said George Oudland my chattel at Oatly, rights, titles, lease, etc etc; but if kinsman refuse, then said kinsman not to have any benefit of estate and I leave all my estate to my daughter, Mary; Richard Storkman, Thomas Lawrence, Robert Cowell, overseers; to my </w:t>
      </w:r>
      <w:r w:rsidRPr="0009406B">
        <w:rPr>
          <w:b/>
          <w:szCs w:val="24"/>
        </w:rPr>
        <w:t>daughter, Mary Knight</w:t>
      </w:r>
      <w:r>
        <w:rPr>
          <w:szCs w:val="24"/>
        </w:rPr>
        <w:t>, my tenement in East Lydiard in the parish of Bishop Lydiard and all the rest of my goods and chattels, implements, household stuff, and she to be sole executor when she achieves the age of 21; above mentioned overseers to be executors until daughter is of legal age; if Mary dies, estate to be divided among nieces and nephews. (</w:t>
      </w:r>
      <w:r w:rsidRPr="00D02C30">
        <w:rPr>
          <w:szCs w:val="24"/>
        </w:rPr>
        <w:t>Prerogative Court of Canterbury Wills, 1384-1858</w:t>
      </w:r>
      <w:r>
        <w:rPr>
          <w:szCs w:val="24"/>
        </w:rPr>
        <w:t xml:space="preserve">, </w:t>
      </w:r>
      <w:r w:rsidRPr="00D02C30">
        <w:rPr>
          <w:szCs w:val="24"/>
        </w:rPr>
        <w:t>PROB 11: Will Registers</w:t>
      </w:r>
      <w:r>
        <w:rPr>
          <w:szCs w:val="24"/>
        </w:rPr>
        <w:t xml:space="preserve">, </w:t>
      </w:r>
      <w:r w:rsidRPr="00D02C30">
        <w:rPr>
          <w:szCs w:val="24"/>
        </w:rPr>
        <w:t>1644-1654</w:t>
      </w:r>
      <w:r>
        <w:rPr>
          <w:szCs w:val="24"/>
        </w:rPr>
        <w:t xml:space="preserve">, </w:t>
      </w:r>
      <w:r w:rsidRPr="00D02C30">
        <w:rPr>
          <w:szCs w:val="24"/>
        </w:rPr>
        <w:t>Piece 223: Bowyer, Quire Numbers 154-195 (1652)</w:t>
      </w:r>
      <w:r>
        <w:rPr>
          <w:szCs w:val="24"/>
        </w:rPr>
        <w:t>)</w:t>
      </w:r>
    </w:p>
    <w:p w:rsidR="001470B7" w:rsidRDefault="001470B7" w:rsidP="001470B7">
      <w:pPr>
        <w:pStyle w:val="NormalWeb"/>
        <w:spacing w:before="240" w:beforeAutospacing="0" w:after="240" w:afterAutospacing="0"/>
        <w:ind w:left="0" w:right="0"/>
      </w:pPr>
      <w:r>
        <w:rPr>
          <w:b/>
        </w:rPr>
        <w:t xml:space="preserve">1652 </w:t>
      </w:r>
      <w:r w:rsidR="008E7810">
        <w:rPr>
          <w:b/>
        </w:rPr>
        <w:t xml:space="preserve">- </w:t>
      </w:r>
      <w:r>
        <w:rPr>
          <w:b/>
        </w:rPr>
        <w:t xml:space="preserve">Jun </w:t>
      </w:r>
      <w:r w:rsidRPr="00CD34E2">
        <w:rPr>
          <w:b/>
        </w:rPr>
        <w:t xml:space="preserve">20 </w:t>
      </w:r>
      <w:r>
        <w:rPr>
          <w:b/>
        </w:rPr>
        <w:t xml:space="preserve">- </w:t>
      </w:r>
      <w:r w:rsidR="008E7810" w:rsidRPr="008E7810">
        <w:rPr>
          <w:b/>
          <w:u w:val="single"/>
        </w:rPr>
        <w:t>VA Northumberland</w:t>
      </w:r>
      <w:r w:rsidR="008E7810" w:rsidRPr="008E7810">
        <w:rPr>
          <w:b/>
        </w:rPr>
        <w:t xml:space="preserve"> - Admin – Peter Knight</w:t>
      </w:r>
      <w:r w:rsidR="008E7810" w:rsidRPr="008E7810">
        <w:t xml:space="preserve"> – Court: Mr Knight’s acquit to George Knott (Nott) – “R’d the 20 June 1652 of George Knott in part of a greater sum the sume of 4549 lbs Tobacco By me Peter Knight”. Recorded 20th Jan. 1652/3 (Fleet I, p. 99)</w:t>
      </w:r>
    </w:p>
    <w:p w:rsidR="00B50394" w:rsidRDefault="00B50394" w:rsidP="001470B7">
      <w:pPr>
        <w:pStyle w:val="NormalWeb"/>
        <w:spacing w:before="240" w:beforeAutospacing="0" w:after="240" w:afterAutospacing="0"/>
        <w:ind w:left="0" w:right="0"/>
      </w:pPr>
      <w:r w:rsidRPr="00A81CB1">
        <w:rPr>
          <w:b/>
        </w:rPr>
        <w:t>1652 – Jul 5</w:t>
      </w:r>
      <w:r w:rsidR="00930B36">
        <w:rPr>
          <w:b/>
        </w:rPr>
        <w:t xml:space="preserve"> – </w:t>
      </w:r>
      <w:r w:rsidR="00930B36" w:rsidRPr="008E7810">
        <w:rPr>
          <w:b/>
          <w:u w:val="single"/>
        </w:rPr>
        <w:t xml:space="preserve">UK </w:t>
      </w:r>
      <w:r w:rsidRPr="00A81CB1">
        <w:rPr>
          <w:b/>
          <w:u w:val="single"/>
        </w:rPr>
        <w:t>Kent Westram</w:t>
      </w:r>
      <w:r w:rsidRPr="00A81CB1">
        <w:rPr>
          <w:b/>
        </w:rPr>
        <w:t xml:space="preserve"> – Will – Bostocke Knight</w:t>
      </w:r>
      <w:r>
        <w:rPr>
          <w:b/>
        </w:rPr>
        <w:t xml:space="preserve"> the Elder, Gent</w:t>
      </w:r>
      <w:r>
        <w:t xml:space="preserve"> – To Bostocke Knight, youngest son, 6 pounds; to daughter Dorothy, wife of John Saxbie, 40 shillings; to servant Susan Chapman, “in regard of her long honest and painful service”, 5 pounds; to the poor of the parish, 40 shillings to be distributed day of burial; residue of estate, all goods and chattels, etc, to eldest son </w:t>
      </w:r>
      <w:r w:rsidRPr="00BB71AC">
        <w:rPr>
          <w:b/>
        </w:rPr>
        <w:t>Thomas Knight</w:t>
      </w:r>
      <w:r>
        <w:t xml:space="preserve"> who is to be executor. (</w:t>
      </w:r>
      <w:r w:rsidRPr="00A81CB1">
        <w:t>Prerogative Court of Canterbury Wills, 1384-1858</w:t>
      </w:r>
      <w:r>
        <w:t xml:space="preserve">, </w:t>
      </w:r>
      <w:r w:rsidRPr="00A81CB1">
        <w:t>PROB 11: Will Registers</w:t>
      </w:r>
      <w:r>
        <w:t xml:space="preserve">, </w:t>
      </w:r>
      <w:r w:rsidRPr="00A81CB1">
        <w:t>1644-1654</w:t>
      </w:r>
      <w:r>
        <w:t xml:space="preserve">, </w:t>
      </w:r>
      <w:r w:rsidRPr="00A81CB1">
        <w:t>Piece 222: Bowyer, Quire Numbers 107-153 (1652)</w:t>
      </w:r>
      <w:r>
        <w:t xml:space="preserve">) </w:t>
      </w:r>
    </w:p>
    <w:p w:rsidR="001470B7" w:rsidRDefault="001470B7" w:rsidP="001470B7">
      <w:pPr>
        <w:pStyle w:val="NormalWeb"/>
        <w:spacing w:before="240" w:beforeAutospacing="0" w:after="240" w:afterAutospacing="0"/>
        <w:ind w:left="0" w:right="0"/>
      </w:pPr>
      <w:r>
        <w:rPr>
          <w:b/>
        </w:rPr>
        <w:t xml:space="preserve">1652 </w:t>
      </w:r>
      <w:r w:rsidR="008E7810">
        <w:rPr>
          <w:b/>
        </w:rPr>
        <w:t xml:space="preserve">- </w:t>
      </w:r>
      <w:r>
        <w:rPr>
          <w:b/>
        </w:rPr>
        <w:t xml:space="preserve">Jul </w:t>
      </w:r>
      <w:r w:rsidRPr="006E24CC">
        <w:rPr>
          <w:b/>
        </w:rPr>
        <w:t xml:space="preserve">16 </w:t>
      </w:r>
      <w:r>
        <w:rPr>
          <w:b/>
        </w:rPr>
        <w:t xml:space="preserve">- </w:t>
      </w:r>
      <w:r w:rsidR="008E7810" w:rsidRPr="008E7810">
        <w:rPr>
          <w:b/>
          <w:u w:val="single"/>
        </w:rPr>
        <w:t>VA Gloucester</w:t>
      </w:r>
      <w:r w:rsidR="008E7810" w:rsidRPr="008E7810">
        <w:rPr>
          <w:b/>
        </w:rPr>
        <w:t xml:space="preserve"> - Admin - Peter Knight</w:t>
      </w:r>
      <w:r w:rsidR="008E7810" w:rsidRPr="008E7810">
        <w:t xml:space="preserve"> - Land patent for 1,000 acs. … </w:t>
      </w:r>
      <w:r>
        <w:t>On S. side of Poropotank Cr., on N. side of York Riv., &amp; bounded from the head of gutt issueing out of sd. Cr. Dividing this from land</w:t>
      </w:r>
      <w:r w:rsidRPr="00F0253A">
        <w:rPr>
          <w:b/>
        </w:rPr>
        <w:t xml:space="preserve"> formerly surveyed by Mr. Richard Lee &amp;c</w:t>
      </w:r>
      <w:r>
        <w:t xml:space="preserve">. Trans. Of 20 pers: William Vert (or Uert), Robert Young, Godfrid Niren (or Nixen), William Evans,  Law. Evans, Humph. Hawoods, John Fulcher, </w:t>
      </w:r>
      <w:r w:rsidRPr="00D45507">
        <w:rPr>
          <w:b/>
        </w:rPr>
        <w:lastRenderedPageBreak/>
        <w:t>John Knighthill</w:t>
      </w:r>
      <w:r>
        <w:t xml:space="preserve">, </w:t>
      </w:r>
      <w:r w:rsidRPr="006B4D3C">
        <w:rPr>
          <w:b/>
        </w:rPr>
        <w:t>John Farmer</w:t>
      </w:r>
      <w:r>
        <w:t xml:space="preserve">, </w:t>
      </w:r>
      <w:r w:rsidRPr="006B4D3C">
        <w:rPr>
          <w:b/>
        </w:rPr>
        <w:t>W</w:t>
      </w:r>
      <w:r w:rsidR="00DD3E99">
        <w:rPr>
          <w:b/>
        </w:rPr>
        <w:t>illia</w:t>
      </w:r>
      <w:r w:rsidRPr="006B4D3C">
        <w:rPr>
          <w:b/>
        </w:rPr>
        <w:t>m Chamberlin</w:t>
      </w:r>
      <w:r w:rsidR="00544C75">
        <w:rPr>
          <w:b/>
        </w:rPr>
        <w:t xml:space="preserve"> (Chamberlayne)</w:t>
      </w:r>
      <w:r>
        <w:t>, Mathew Bradford, John Lastly, James Foster, Ursela Smith, William Wright (Right), John Smith, Thomas Jervis, Stephen Collin, Thomas Powell, Eliza. Monke, (or Mouke.) (Nugent I, pp. 258-9)  Resurvey 1668 Apr 3 showing 574 acs. instead of 1000 acs. as by patent of 1652. Adjoining Mr. Francis Ironmonger, Francis Morgan &amp; corner of Purton Dividend. (Mason 1946, p. 44)</w:t>
      </w:r>
    </w:p>
    <w:p w:rsidR="001470B7" w:rsidRDefault="001470B7" w:rsidP="001470B7">
      <w:pPr>
        <w:pStyle w:val="NormalWeb"/>
        <w:spacing w:before="240" w:beforeAutospacing="0" w:after="240" w:afterAutospacing="0"/>
        <w:ind w:left="0" w:right="0"/>
      </w:pPr>
      <w:r>
        <w:rPr>
          <w:b/>
        </w:rPr>
        <w:t xml:space="preserve">1652 </w:t>
      </w:r>
      <w:r w:rsidR="00E24267">
        <w:rPr>
          <w:b/>
        </w:rPr>
        <w:t xml:space="preserve">- </w:t>
      </w:r>
      <w:r>
        <w:rPr>
          <w:b/>
        </w:rPr>
        <w:t xml:space="preserve">Jul 26 – </w:t>
      </w:r>
      <w:r w:rsidRPr="00044B27">
        <w:rPr>
          <w:b/>
          <w:u w:val="single"/>
        </w:rPr>
        <w:t>VA</w:t>
      </w:r>
      <w:r w:rsidR="00E24267">
        <w:rPr>
          <w:b/>
          <w:u w:val="single"/>
        </w:rPr>
        <w:t xml:space="preserve"> </w:t>
      </w:r>
      <w:r w:rsidR="00E24267" w:rsidRPr="00044B27">
        <w:rPr>
          <w:b/>
          <w:u w:val="single"/>
        </w:rPr>
        <w:t>Isle of Wight</w:t>
      </w:r>
      <w:r>
        <w:rPr>
          <w:b/>
        </w:rPr>
        <w:t xml:space="preserve"> – </w:t>
      </w:r>
      <w:r w:rsidR="00E24267">
        <w:rPr>
          <w:b/>
        </w:rPr>
        <w:t xml:space="preserve">Admin - </w:t>
      </w:r>
      <w:r>
        <w:rPr>
          <w:b/>
        </w:rPr>
        <w:t xml:space="preserve">Christopher Lewis </w:t>
      </w:r>
      <w:r w:rsidR="00E24267" w:rsidRPr="00E24267">
        <w:t xml:space="preserve">– Land patent for </w:t>
      </w:r>
      <w:r>
        <w:t xml:space="preserve">750 acs. …Trans. Of 15 pers incl </w:t>
      </w:r>
      <w:r w:rsidRPr="009D2A81">
        <w:rPr>
          <w:b/>
        </w:rPr>
        <w:t>John Knight</w:t>
      </w:r>
      <w:r>
        <w:t xml:space="preserve">. (Nugent I, p. 261) (Christopher Lewis was listed as headright by John Upton </w:t>
      </w:r>
      <w:r w:rsidR="00E24267">
        <w:t xml:space="preserve">1735 Jul </w:t>
      </w:r>
      <w:r>
        <w:t>7 for 1650 acs Warresquioake Co. (Nugent I, p. 25) The Upton name is connected to Knights, Hawleys and their other connections in several patents; they freely borrowed one another’s kith and kin for headrights.</w:t>
      </w:r>
    </w:p>
    <w:p w:rsidR="00B50394" w:rsidRDefault="00B50394" w:rsidP="001470B7">
      <w:pPr>
        <w:pStyle w:val="NormalWeb"/>
        <w:spacing w:before="240" w:beforeAutospacing="0" w:after="240" w:afterAutospacing="0"/>
        <w:ind w:left="0" w:right="0"/>
      </w:pPr>
      <w:r w:rsidRPr="0088185F">
        <w:rPr>
          <w:b/>
        </w:rPr>
        <w:t>1652 – Jul</w:t>
      </w:r>
      <w:r w:rsidR="00930B36">
        <w:rPr>
          <w:b/>
        </w:rPr>
        <w:t xml:space="preserve"> – </w:t>
      </w:r>
      <w:r w:rsidR="00930B36" w:rsidRPr="008E7810">
        <w:rPr>
          <w:b/>
          <w:u w:val="single"/>
        </w:rPr>
        <w:t xml:space="preserve">UK </w:t>
      </w:r>
      <w:r w:rsidRPr="0088185F">
        <w:rPr>
          <w:b/>
          <w:u w:val="single"/>
        </w:rPr>
        <w:t>Warwickshire Barrell</w:t>
      </w:r>
      <w:r>
        <w:rPr>
          <w:b/>
          <w:u w:val="single"/>
        </w:rPr>
        <w:t>s</w:t>
      </w:r>
      <w:r w:rsidRPr="0088185F">
        <w:rPr>
          <w:b/>
        </w:rPr>
        <w:t xml:space="preserve"> – Will – Nicholas Knight</w:t>
      </w:r>
      <w:r>
        <w:t xml:space="preserve"> – To be buried next to wife; forgives 5 pound debt of son, William Knight; to son, William Knight, and grandson John Knight, old weapons, furnishings, tools, a dulcimer, books, tables, carpets, 8 pounds and 1 shilling, window curtains, linens, chairs, cushions, bolsters, coffers, andirons, hogsheads, barrels, shovels, planks (long and interesting list of household furnishings!); out of the said goods the said William Knight and John Knight shall pay to Susannah Hopkins 10 pounds at age 16 or marriage; to youngest son, John Knight, my house in Willonhall street called Challongow in the tenure of Susannah Knight, Widow, with the gardens and orchards and additional lands, to him and his heirs; if no heirs from John Knight, property then to go to son Robert Knight and his heirs; if no heirs, then to grandson Henry Lea; if no heirs, then to grandson Thomas Knight and his heirs; to son John Knight, 10 pounds, the remainder of the legacy given to him by my sister Moonestone; to daughter Anna Lea, daughter Lea’s daughter, 7 pounds at age 16 or marriage; to maid, Anne Willis, 6 pounds and bed and bed furnishings; to grandchildren Elizabeth Hanbury and Thomas Knight, 10 shillings each; to daughter Adams, daughter Hopkins, daughter Lea and daughter Brooks, 10 pounds apiece; residue of estate to be disposed of by my daughters Adams and Lea as they see fit; to my son, Robert Knight, 10 pounds; son Robert Knight, son (in-law) Robert Adams, and grandson John Knight to be executors; Thomas Lea and William Hurlston to be overseers; Wit: Robert Adams, Mary Adams (mark), Susanna Knight (mark), Elizabeth Lea, Anna Willis (mark). (</w:t>
      </w:r>
      <w:r w:rsidRPr="004632A5">
        <w:t>Prerogative Court of Canterbury Wills, 1384-1858</w:t>
      </w:r>
      <w:r>
        <w:t xml:space="preserve">, </w:t>
      </w:r>
      <w:r w:rsidRPr="004632A5">
        <w:t>PROB 11: Will Registers</w:t>
      </w:r>
      <w:r>
        <w:t xml:space="preserve">, </w:t>
      </w:r>
      <w:r w:rsidRPr="004632A5">
        <w:t>1644-1654</w:t>
      </w:r>
      <w:r>
        <w:t xml:space="preserve">, </w:t>
      </w:r>
      <w:r w:rsidRPr="004632A5">
        <w:t>Piece 222: Bowyer, Quire Numbers 107-153 (1652)</w:t>
      </w:r>
      <w:r>
        <w:t>)</w:t>
      </w:r>
    </w:p>
    <w:p w:rsidR="001470B7" w:rsidRDefault="001470B7" w:rsidP="001470B7">
      <w:pPr>
        <w:pStyle w:val="NormalWeb"/>
        <w:spacing w:before="240" w:beforeAutospacing="0" w:after="240" w:afterAutospacing="0"/>
        <w:ind w:left="0" w:right="0"/>
      </w:pPr>
      <w:r>
        <w:rPr>
          <w:b/>
        </w:rPr>
        <w:t xml:space="preserve">1652 </w:t>
      </w:r>
      <w:r w:rsidR="008E7810">
        <w:rPr>
          <w:b/>
        </w:rPr>
        <w:t xml:space="preserve">- </w:t>
      </w:r>
      <w:r>
        <w:rPr>
          <w:b/>
        </w:rPr>
        <w:t xml:space="preserve">Aug </w:t>
      </w:r>
      <w:r w:rsidRPr="006E24CC">
        <w:rPr>
          <w:b/>
        </w:rPr>
        <w:t xml:space="preserve">25 </w:t>
      </w:r>
      <w:r>
        <w:rPr>
          <w:b/>
        </w:rPr>
        <w:t xml:space="preserve">– </w:t>
      </w:r>
      <w:r w:rsidR="008E7810" w:rsidRPr="008E7810">
        <w:rPr>
          <w:b/>
          <w:u w:val="single"/>
        </w:rPr>
        <w:t xml:space="preserve">VA Gloucester </w:t>
      </w:r>
      <w:r w:rsidR="008E7810" w:rsidRPr="008E7810">
        <w:rPr>
          <w:b/>
        </w:rPr>
        <w:t>- Admin - Mr. Peter Knight</w:t>
      </w:r>
      <w:r w:rsidR="008E7810" w:rsidRPr="008E7810">
        <w:t xml:space="preserve"> - Land patent for 700 acs. …</w:t>
      </w:r>
      <w:r>
        <w:t xml:space="preserve">Upon Easternmost side of Poropotank Cr. Towards the head of same, beg. At a branch dividing this &amp; land of Mr. Blunt &amp;c. </w:t>
      </w:r>
      <w:r w:rsidRPr="007F2D23">
        <w:t>Trans. Of 14 pers</w:t>
      </w:r>
      <w:r>
        <w:t xml:space="preserve">: John Ball, Alex. And Richard Weston, John Henton, Thomas Cobb, </w:t>
      </w:r>
      <w:r w:rsidRPr="007F2D23">
        <w:t>Tho</w:t>
      </w:r>
      <w:r w:rsidR="00905CB8">
        <w:t>mas</w:t>
      </w:r>
      <w:r w:rsidRPr="007F2D23">
        <w:t xml:space="preserve"> Taberer</w:t>
      </w:r>
      <w:r>
        <w:t xml:space="preserve">, Richard Lathberry, James Clarke, </w:t>
      </w:r>
      <w:r w:rsidRPr="007F2D23">
        <w:t>Samuel Clarke</w:t>
      </w:r>
      <w:r>
        <w:t xml:space="preserve">, Margery Chamber, Thomas Miller, </w:t>
      </w:r>
      <w:r w:rsidRPr="007F2D23">
        <w:t>Kath. Huse</w:t>
      </w:r>
      <w:r>
        <w:t>, Arthur Carpenter, John Simson. (Nugent I, p. 277)</w:t>
      </w:r>
    </w:p>
    <w:p w:rsidR="001470B7" w:rsidRDefault="001470B7" w:rsidP="001470B7">
      <w:pPr>
        <w:pStyle w:val="NormalWeb"/>
        <w:spacing w:before="240" w:beforeAutospacing="0" w:after="240" w:afterAutospacing="0"/>
        <w:ind w:left="0" w:right="0"/>
      </w:pPr>
      <w:r>
        <w:rPr>
          <w:b/>
        </w:rPr>
        <w:t xml:space="preserve">1652 Sep 17 - </w:t>
      </w:r>
      <w:r w:rsidR="00D34617" w:rsidRPr="00D34617">
        <w:rPr>
          <w:b/>
          <w:u w:val="single"/>
        </w:rPr>
        <w:t>VA Northumberland</w:t>
      </w:r>
      <w:r w:rsidR="00D34617" w:rsidRPr="00D34617">
        <w:rPr>
          <w:b/>
        </w:rPr>
        <w:t xml:space="preserve"> – Admin – Isaac Knight</w:t>
      </w:r>
      <w:r w:rsidR="00D34617" w:rsidRPr="00D34617">
        <w:t xml:space="preserve"> - Court: Regarding the foregoing. Signed “per me </w:t>
      </w:r>
      <w:r w:rsidR="00D34617" w:rsidRPr="00D34617">
        <w:rPr>
          <w:b/>
        </w:rPr>
        <w:t>Isaac Knight</w:t>
      </w:r>
      <w:r w:rsidR="00D34617">
        <w:rPr>
          <w:b/>
        </w:rPr>
        <w:t xml:space="preserve"> (</w:t>
      </w:r>
      <w:r w:rsidR="00D34617" w:rsidRPr="00D34617">
        <w:rPr>
          <w:b/>
        </w:rPr>
        <w:t>Isaack</w:t>
      </w:r>
      <w:r w:rsidR="00D34617">
        <w:rPr>
          <w:b/>
        </w:rPr>
        <w:t>)</w:t>
      </w:r>
      <w:r w:rsidR="00D34617" w:rsidRPr="00D34617">
        <w:t xml:space="preserve"> thirty yeares old…” Sworn before Thomas Speke. (Fleet I, p. 78 )</w:t>
      </w:r>
      <w:r>
        <w:t xml:space="preserve"> </w:t>
      </w:r>
    </w:p>
    <w:p w:rsidR="00B50394" w:rsidRDefault="00B50394" w:rsidP="001470B7">
      <w:pPr>
        <w:pStyle w:val="NormalWeb"/>
        <w:spacing w:before="240" w:beforeAutospacing="0" w:after="240" w:afterAutospacing="0"/>
        <w:ind w:left="0" w:right="0"/>
      </w:pPr>
      <w:r w:rsidRPr="00236306">
        <w:rPr>
          <w:b/>
        </w:rPr>
        <w:t>1652 – Sep 25</w:t>
      </w:r>
      <w:r w:rsidR="00930B36">
        <w:rPr>
          <w:b/>
        </w:rPr>
        <w:t xml:space="preserve"> – </w:t>
      </w:r>
      <w:r w:rsidR="00930B36" w:rsidRPr="00D34617">
        <w:rPr>
          <w:b/>
          <w:u w:val="single"/>
        </w:rPr>
        <w:t xml:space="preserve">UK </w:t>
      </w:r>
      <w:r w:rsidRPr="00236306">
        <w:rPr>
          <w:b/>
          <w:u w:val="single"/>
        </w:rPr>
        <w:t>London St Bride</w:t>
      </w:r>
      <w:r w:rsidRPr="00236306">
        <w:rPr>
          <w:b/>
        </w:rPr>
        <w:t xml:space="preserve"> </w:t>
      </w:r>
      <w:r w:rsidR="007A089D">
        <w:rPr>
          <w:b/>
        </w:rPr>
        <w:t>– Birth/Bap –</w:t>
      </w:r>
      <w:r w:rsidRPr="00236306">
        <w:rPr>
          <w:b/>
        </w:rPr>
        <w:t xml:space="preserve"> William Knight</w:t>
      </w:r>
      <w:r>
        <w:t xml:space="preserve"> - s/o William</w:t>
      </w:r>
      <w:r w:rsidR="00EF5B2E">
        <w:t xml:space="preserve"> Knight</w:t>
      </w:r>
      <w:r>
        <w:t xml:space="preserve"> &amp; Elizabeth</w:t>
      </w:r>
    </w:p>
    <w:p w:rsidR="001470B7" w:rsidRDefault="001470B7" w:rsidP="001470B7">
      <w:pPr>
        <w:pStyle w:val="NormalWeb"/>
        <w:spacing w:before="240" w:beforeAutospacing="0" w:after="240" w:afterAutospacing="0"/>
        <w:ind w:left="0" w:right="0"/>
      </w:pPr>
      <w:r>
        <w:rPr>
          <w:b/>
        </w:rPr>
        <w:lastRenderedPageBreak/>
        <w:t>1652 Sep 20 –</w:t>
      </w:r>
      <w:r w:rsidRPr="00DB4FAC">
        <w:t xml:space="preserve"> </w:t>
      </w:r>
      <w:r w:rsidR="00D34617" w:rsidRPr="00D34617">
        <w:rPr>
          <w:b/>
          <w:u w:val="single"/>
        </w:rPr>
        <w:t>VA Northumberland</w:t>
      </w:r>
      <w:r w:rsidR="00D34617" w:rsidRPr="00D34617">
        <w:rPr>
          <w:b/>
        </w:rPr>
        <w:t xml:space="preserve"> – Admin – Capt William Knight</w:t>
      </w:r>
      <w:r w:rsidR="00D34617" w:rsidRPr="00D34617">
        <w:t xml:space="preserve"> - Court: Mr. Richard Turney agt Thomas Wilsford: “The Court doth order that the 330 lb. Of tobacco attached in the hands of Tho Wilsford being the </w:t>
      </w:r>
      <w:r w:rsidR="00D34617" w:rsidRPr="00D34617">
        <w:rPr>
          <w:b/>
        </w:rPr>
        <w:t>estate of Capt William Knight</w:t>
      </w:r>
      <w:r w:rsidR="00D34617" w:rsidRPr="00D34617">
        <w:t xml:space="preserve"> and due unto Mr Richard Turney from the said Knight shall be paid unto the said Mr Turney by the 20th of Novem next with charges of Court.” (Fleet, p. 6)</w:t>
      </w:r>
      <w:r w:rsidR="00D34617">
        <w:br/>
      </w:r>
      <w:r w:rsidR="00D34617" w:rsidRPr="00D34617">
        <w:rPr>
          <w:b/>
        </w:rPr>
        <w:t>Note</w:t>
      </w:r>
      <w:r w:rsidR="00D34617" w:rsidRPr="00D34617">
        <w:t xml:space="preserve">: This is the only notification we get that William Knight, probably the brother of Capt. Peter Knight, has died since his appearance in court 1651 Feb 20, being sued by the above-mentioned Thomas Wilsford. I'm still looking for any additional records that might give clarification. </w:t>
      </w:r>
    </w:p>
    <w:p w:rsidR="001470B7" w:rsidRDefault="001470B7" w:rsidP="001470B7">
      <w:pPr>
        <w:pStyle w:val="NormalWeb"/>
        <w:spacing w:before="240" w:beforeAutospacing="0" w:after="240" w:afterAutospacing="0"/>
        <w:ind w:left="0" w:right="0"/>
      </w:pPr>
      <w:r w:rsidRPr="00375266">
        <w:rPr>
          <w:b/>
        </w:rPr>
        <w:t>1652 Oct 6 –</w:t>
      </w:r>
      <w:r>
        <w:t xml:space="preserve"> </w:t>
      </w:r>
      <w:r w:rsidR="00D34617" w:rsidRPr="00D34617">
        <w:rPr>
          <w:b/>
          <w:u w:val="single"/>
        </w:rPr>
        <w:t>VA Lancaster</w:t>
      </w:r>
      <w:r w:rsidR="00D34617" w:rsidRPr="00D34617">
        <w:rPr>
          <w:b/>
        </w:rPr>
        <w:t xml:space="preserve"> – Admin - Salter Knight</w:t>
      </w:r>
      <w:r w:rsidR="00D34617" w:rsidRPr="00D34617">
        <w:t xml:space="preserve"> - At a Court holden for Lancaster at ye house of Mr. James Bagnall on ye 6th of October 1652… Certificate of Land granted to Wm Clapham (SR) for two persons vizt. Salter Knight, Thomas Orange.</w:t>
      </w:r>
      <w:r>
        <w:t xml:space="preserve"> (Parks 1982)</w:t>
      </w:r>
    </w:p>
    <w:p w:rsidR="001470B7" w:rsidRDefault="001470B7" w:rsidP="001470B7">
      <w:pPr>
        <w:pStyle w:val="NormalWeb"/>
        <w:spacing w:before="240" w:beforeAutospacing="0" w:after="240" w:afterAutospacing="0"/>
        <w:ind w:left="0" w:right="0"/>
      </w:pPr>
      <w:r>
        <w:rPr>
          <w:b/>
        </w:rPr>
        <w:t xml:space="preserve">1652 </w:t>
      </w:r>
      <w:r w:rsidR="00E24267">
        <w:rPr>
          <w:b/>
        </w:rPr>
        <w:t xml:space="preserve">- </w:t>
      </w:r>
      <w:r>
        <w:rPr>
          <w:b/>
        </w:rPr>
        <w:t>Oct 16 –</w:t>
      </w:r>
      <w:r>
        <w:t xml:space="preserve"> </w:t>
      </w:r>
      <w:r>
        <w:rPr>
          <w:b/>
          <w:u w:val="single"/>
        </w:rPr>
        <w:t>VA</w:t>
      </w:r>
      <w:r w:rsidR="00E24267">
        <w:rPr>
          <w:b/>
          <w:u w:val="single"/>
        </w:rPr>
        <w:t xml:space="preserve"> </w:t>
      </w:r>
      <w:r w:rsidR="00E24267" w:rsidRPr="00DA488C">
        <w:rPr>
          <w:b/>
          <w:u w:val="single"/>
        </w:rPr>
        <w:t>Lower Norfolk</w:t>
      </w:r>
      <w:r w:rsidRPr="00E24267">
        <w:rPr>
          <w:b/>
        </w:rPr>
        <w:t xml:space="preserve"> </w:t>
      </w:r>
      <w:r w:rsidR="00E24267" w:rsidRPr="00E24267">
        <w:rPr>
          <w:b/>
        </w:rPr>
        <w:t>– Admin – Thomas Knight</w:t>
      </w:r>
      <w:r w:rsidR="00E24267">
        <w:t xml:space="preserve"> - </w:t>
      </w:r>
      <w:r>
        <w:t xml:space="preserve">Court:  </w:t>
      </w:r>
      <w:r w:rsidRPr="00DA488C">
        <w:rPr>
          <w:b/>
        </w:rPr>
        <w:t>Tho</w:t>
      </w:r>
      <w:r>
        <w:rPr>
          <w:b/>
        </w:rPr>
        <w:t>ma</w:t>
      </w:r>
      <w:r w:rsidRPr="00DA488C">
        <w:rPr>
          <w:b/>
        </w:rPr>
        <w:t>s Knight</w:t>
      </w:r>
      <w:r>
        <w:t xml:space="preserve"> confesses he owes Wm Basnett 3 bbl Indian corn. He is ordered to pay. Signed Hen. Woodhouse. (Fleet, III, p. 434)</w:t>
      </w:r>
    </w:p>
    <w:p w:rsidR="00B50394" w:rsidRDefault="00B50394" w:rsidP="001470B7">
      <w:pPr>
        <w:pStyle w:val="NormalWeb"/>
        <w:spacing w:before="240" w:beforeAutospacing="0" w:after="240" w:afterAutospacing="0"/>
        <w:ind w:left="0" w:right="0"/>
      </w:pPr>
      <w:r w:rsidRPr="008601EA">
        <w:rPr>
          <w:b/>
        </w:rPr>
        <w:t>1652 – Oct 21</w:t>
      </w:r>
      <w:r w:rsidR="00930B36">
        <w:rPr>
          <w:b/>
        </w:rPr>
        <w:t xml:space="preserve"> – </w:t>
      </w:r>
      <w:r w:rsidR="00930B36" w:rsidRPr="00D34617">
        <w:rPr>
          <w:b/>
          <w:u w:val="single"/>
        </w:rPr>
        <w:t xml:space="preserve">UK </w:t>
      </w:r>
      <w:r w:rsidRPr="008601EA">
        <w:rPr>
          <w:b/>
          <w:u w:val="single"/>
        </w:rPr>
        <w:t>Worcestershire Hatfield</w:t>
      </w:r>
      <w:r w:rsidRPr="008601EA">
        <w:rPr>
          <w:b/>
        </w:rPr>
        <w:t xml:space="preserve"> – Will – Thomas Knight</w:t>
      </w:r>
      <w:r>
        <w:rPr>
          <w:b/>
        </w:rPr>
        <w:t>, Yeoman</w:t>
      </w:r>
      <w:r>
        <w:t xml:space="preserve"> – To the poor of the parish of Hatfield and Norton, 100 pounds to be used to purchase land to build a poor house; to be distributed to the poor, 20 shillings; to the poor of another parish, 50 shillings; to another parish, 10 pounds; to </w:t>
      </w:r>
      <w:r w:rsidRPr="0009406B">
        <w:rPr>
          <w:b/>
        </w:rPr>
        <w:t>son George Knight’s 4 children</w:t>
      </w:r>
      <w:r>
        <w:t xml:space="preserve">, 20 pounds apiece; to </w:t>
      </w:r>
      <w:r w:rsidRPr="0009406B">
        <w:rPr>
          <w:b/>
        </w:rPr>
        <w:t>cousin George Knight</w:t>
      </w:r>
      <w:r>
        <w:t>, release from debt bonds; to cousin George Knight, all my fleece wools; to cousin Ursula Horbolt’s 3 children, 30 pounds apiece; to cousin Margaret Henry(?) 10 pounds; to her daughter, Sephora 20 pounds; to cousin Mary Knight, 10 pounds; to cousin John Cox the younger, 20 pounds; to Humphrey Fowler, 20 pounds; to Thomas Bayley, (?) 15 pounds; to his son, Thomas, 20 shillings; to Nicholas Saylor 15 pounds; to cousin Edward Wight, 15 pounds; to cousin George Allen of Stanton, 30 pounds; to cousin Margaret Wooton, 10 pounds; to Humphry Jenkins, 20 pounds; to John Longmore, 5 pounds; forgive John Cober the Elder and Humphry Fowler what they owe by bond; to godchildren, 20 shillings apiece; to my man, Thomas, my best suit and coat; to my man William, my next best suit and coat; to both of them, a ewe and lamb; to Humphry Batos, kinsman, 10 pounds; to Margery Mason of Hanley and to Joseph her son, 40 shillings apiece; to Margaret Mason of Birlingham, widow, 40 shillings; to Bridget, wife of cousin Richard Mason of Birlingham, 40 shillings; to Humphry Jenkins the younger, 5 pounds; to mother, all leasy land in parish of Kemsey; to cousin Elizabeth Jules, 110 pounds at 21; to cousin Samuel Juels, 40 pounds at 21; to cousin Ursula Horbolt’s 3 children, 10 pounds apiece; brother-in-law to be executor; Richard Mason and John Cox to be overseers. (</w:t>
      </w:r>
      <w:r w:rsidRPr="001E0E89">
        <w:t>Prerogative Court of Canterbury Wills, 1384-1858</w:t>
      </w:r>
      <w:r>
        <w:t xml:space="preserve">, </w:t>
      </w:r>
      <w:r w:rsidRPr="001E0E89">
        <w:t>PROB 11: Will Registers</w:t>
      </w:r>
      <w:r>
        <w:t xml:space="preserve">, </w:t>
      </w:r>
      <w:r w:rsidRPr="001E0E89">
        <w:t>1644-1654</w:t>
      </w:r>
      <w:r>
        <w:t xml:space="preserve">, </w:t>
      </w:r>
      <w:r w:rsidRPr="001E0E89">
        <w:t>Piece 223: Bowyer, Quire Numbers 154-195 (1652)</w:t>
      </w:r>
      <w:r>
        <w:t>)</w:t>
      </w:r>
    </w:p>
    <w:p w:rsidR="001470B7" w:rsidRDefault="001470B7" w:rsidP="001470B7">
      <w:pPr>
        <w:pStyle w:val="NormalWeb"/>
        <w:spacing w:before="240" w:beforeAutospacing="0" w:after="240" w:afterAutospacing="0"/>
        <w:ind w:left="0" w:right="0"/>
      </w:pPr>
      <w:r>
        <w:rPr>
          <w:b/>
        </w:rPr>
        <w:t xml:space="preserve">1652 </w:t>
      </w:r>
      <w:r w:rsidR="00EF5B2E">
        <w:rPr>
          <w:b/>
        </w:rPr>
        <w:t xml:space="preserve">- </w:t>
      </w:r>
      <w:r>
        <w:rPr>
          <w:b/>
        </w:rPr>
        <w:t xml:space="preserve">Nov – </w:t>
      </w:r>
      <w:r w:rsidRPr="00375266">
        <w:rPr>
          <w:b/>
          <w:u w:val="single"/>
        </w:rPr>
        <w:t>VA</w:t>
      </w:r>
      <w:r w:rsidR="00EF5B2E">
        <w:rPr>
          <w:b/>
          <w:u w:val="single"/>
        </w:rPr>
        <w:t xml:space="preserve"> </w:t>
      </w:r>
      <w:r w:rsidR="00EF5B2E" w:rsidRPr="00375266">
        <w:rPr>
          <w:b/>
          <w:u w:val="single"/>
        </w:rPr>
        <w:t>Northumberland</w:t>
      </w:r>
      <w:r>
        <w:rPr>
          <w:b/>
        </w:rPr>
        <w:t xml:space="preserve"> </w:t>
      </w:r>
      <w:r w:rsidR="00EF5B2E">
        <w:rPr>
          <w:b/>
        </w:rPr>
        <w:t>–</w:t>
      </w:r>
      <w:r>
        <w:rPr>
          <w:b/>
        </w:rPr>
        <w:t xml:space="preserve"> </w:t>
      </w:r>
      <w:r w:rsidR="00EF5B2E">
        <w:rPr>
          <w:b/>
        </w:rPr>
        <w:t>Admin -</w:t>
      </w:r>
      <w:r>
        <w:rPr>
          <w:b/>
        </w:rPr>
        <w:t xml:space="preserve"> Ralph Horsley</w:t>
      </w:r>
      <w:r w:rsidR="00EF5B2E" w:rsidRPr="00EF5B2E">
        <w:t xml:space="preserve"> – Land patent for</w:t>
      </w:r>
      <w:r w:rsidRPr="00EF5B2E">
        <w:t xml:space="preserve"> 495 acs.</w:t>
      </w:r>
      <w:r>
        <w:t xml:space="preserve"> … upon Potomeck Riv… Trans. Of 10 pers incl </w:t>
      </w:r>
      <w:r w:rsidRPr="00E94E2B">
        <w:rPr>
          <w:b/>
        </w:rPr>
        <w:t>Jane Horsley</w:t>
      </w:r>
      <w:r>
        <w:t>, Joseph Horsley… (</w:t>
      </w:r>
      <w:r w:rsidR="00EF5B2E">
        <w:t xml:space="preserve">Nugent I, </w:t>
      </w:r>
      <w:r>
        <w:t xml:space="preserve">p. 266) </w:t>
      </w:r>
    </w:p>
    <w:p w:rsidR="001470B7" w:rsidRDefault="001470B7" w:rsidP="001470B7">
      <w:pPr>
        <w:pStyle w:val="NormalWeb"/>
        <w:spacing w:before="240" w:beforeAutospacing="0" w:after="240" w:afterAutospacing="0"/>
        <w:ind w:left="0" w:right="0"/>
      </w:pPr>
      <w:r>
        <w:rPr>
          <w:b/>
        </w:rPr>
        <w:t xml:space="preserve">1652 </w:t>
      </w:r>
      <w:r w:rsidR="00E24267">
        <w:rPr>
          <w:b/>
        </w:rPr>
        <w:t xml:space="preserve">- </w:t>
      </w:r>
      <w:r>
        <w:rPr>
          <w:b/>
        </w:rPr>
        <w:t xml:space="preserve">Nov 20 – </w:t>
      </w:r>
      <w:r>
        <w:rPr>
          <w:b/>
          <w:u w:val="single"/>
        </w:rPr>
        <w:t>VA</w:t>
      </w:r>
      <w:r w:rsidR="00E24267">
        <w:rPr>
          <w:b/>
          <w:u w:val="single"/>
        </w:rPr>
        <w:t xml:space="preserve"> </w:t>
      </w:r>
      <w:r w:rsidR="00E24267" w:rsidRPr="00EE4BC4">
        <w:rPr>
          <w:b/>
          <w:u w:val="single"/>
        </w:rPr>
        <w:t>Northumberland</w:t>
      </w:r>
      <w:r>
        <w:rPr>
          <w:b/>
        </w:rPr>
        <w:t xml:space="preserve"> – </w:t>
      </w:r>
      <w:r w:rsidR="00E24267">
        <w:rPr>
          <w:b/>
        </w:rPr>
        <w:t xml:space="preserve">Will – Thomas Keene - </w:t>
      </w:r>
      <w:r>
        <w:t xml:space="preserve"> This will was proved by the Oathes of Henry Paine &amp; </w:t>
      </w:r>
      <w:r w:rsidRPr="00915C7A">
        <w:rPr>
          <w:b/>
        </w:rPr>
        <w:t>John Knight</w:t>
      </w:r>
      <w:r>
        <w:t xml:space="preserve"> &amp; execucon thereof was committed to Mary Keene, Widdow &amp; principall legatee &amp; is recorded. (Sparacio, 1650-1652)</w:t>
      </w:r>
    </w:p>
    <w:p w:rsidR="001470B7" w:rsidRDefault="001470B7" w:rsidP="001470B7">
      <w:pPr>
        <w:pStyle w:val="NormalWeb"/>
        <w:spacing w:before="240" w:beforeAutospacing="0" w:after="240" w:afterAutospacing="0"/>
        <w:ind w:left="0" w:right="0"/>
      </w:pPr>
      <w:r>
        <w:rPr>
          <w:b/>
        </w:rPr>
        <w:lastRenderedPageBreak/>
        <w:t xml:space="preserve">1652 </w:t>
      </w:r>
      <w:r w:rsidR="0082740D">
        <w:rPr>
          <w:b/>
        </w:rPr>
        <w:t xml:space="preserve">- </w:t>
      </w:r>
      <w:r>
        <w:rPr>
          <w:b/>
        </w:rPr>
        <w:t xml:space="preserve">Nov 25 – </w:t>
      </w:r>
      <w:r w:rsidR="0082740D" w:rsidRPr="0082740D">
        <w:rPr>
          <w:b/>
          <w:u w:val="single"/>
        </w:rPr>
        <w:t>VA Northumberland</w:t>
      </w:r>
      <w:r w:rsidR="0082740D" w:rsidRPr="0082740D">
        <w:rPr>
          <w:b/>
        </w:rPr>
        <w:t xml:space="preserve"> – Admin – Thomas Knight </w:t>
      </w:r>
      <w:r w:rsidR="0082740D" w:rsidRPr="0082740D">
        <w:t>- Nathaniel Jones his Deposition</w:t>
      </w:r>
      <w:r>
        <w:t xml:space="preserve"> Novem. The 22th 1652:  Nathaniel Jones aged 24 yeares of thereabouts sworne &amp; examined saith that he heard Thomas Baker &amp; </w:t>
      </w:r>
      <w:r w:rsidRPr="00B24FF6">
        <w:rPr>
          <w:b/>
        </w:rPr>
        <w:t>Thomas Knight</w:t>
      </w:r>
      <w:r>
        <w:t xml:space="preserve"> both say unto him in the time that Thomas Baker &amp; Thomas Knight did live upon the Plantacon wch was John Hiller’s that then this Depont. Heard Tho. Baker being in discourse concerning the Boare of Mr. John Ha(__) deceased. Tho. Baker replyed saying my dogg and I killd. The Boare and this Depont. Saith that </w:t>
      </w:r>
      <w:r w:rsidRPr="00B24FF6">
        <w:rPr>
          <w:b/>
        </w:rPr>
        <w:t>Tho. Knight</w:t>
      </w:r>
      <w:r>
        <w:t xml:space="preserve"> confessed the same being at that time both copartners in Estates and also this Depont. Saith Thomas Th(__) said Baker &amp; Knight said they did bury the same within the plantacon. And further this Depont. Saith not. The marke of Nathaniel Jones. Taken before Mr. Nathaniel Pope &amp; Major Tho. Baldridge, recorded the 25</w:t>
      </w:r>
      <w:r w:rsidRPr="00B24FF6">
        <w:rPr>
          <w:vertAlign w:val="superscript"/>
        </w:rPr>
        <w:t>th</w:t>
      </w:r>
      <w:r>
        <w:t xml:space="preserve"> Novem 1652. (Sparacio, 1650-1652, p 68)</w:t>
      </w:r>
    </w:p>
    <w:p w:rsidR="001470B7" w:rsidRDefault="001470B7" w:rsidP="001470B7">
      <w:pPr>
        <w:pStyle w:val="NormalWeb"/>
        <w:spacing w:before="240" w:beforeAutospacing="0" w:after="240" w:afterAutospacing="0"/>
        <w:ind w:left="0" w:right="0"/>
      </w:pPr>
      <w:r w:rsidRPr="005E4637">
        <w:rPr>
          <w:b/>
        </w:rPr>
        <w:t xml:space="preserve">1652 – Nov 25 – </w:t>
      </w:r>
      <w:r w:rsidRPr="00930B36">
        <w:rPr>
          <w:b/>
          <w:u w:val="single"/>
        </w:rPr>
        <w:t>VA Westmoreland</w:t>
      </w:r>
      <w:r w:rsidRPr="005E4637">
        <w:rPr>
          <w:b/>
        </w:rPr>
        <w:t xml:space="preserve"> – Info</w:t>
      </w:r>
      <w:r>
        <w:t xml:space="preserve"> – Court: </w:t>
      </w:r>
      <w:r w:rsidRPr="005E4637">
        <w:t>Whereas divers of the Inhabitants of this County doe imploy Indians with guns and power and shott very frequently and usually to the great danger of a Massacre, The Court doth think fitt to declare....that if any person....deliver either gun pow</w:t>
      </w:r>
      <w:r w:rsidR="00E24267">
        <w:t>d</w:t>
      </w:r>
      <w:r w:rsidRPr="005E4637">
        <w:t>er or shott to any Indian....shall be proceeded {against} with all according to Act of Assembly in that case provided. And that....persons that have any guns out amongst the Indians shall get them in with all convenient speede....</w:t>
      </w:r>
      <w:r>
        <w:t xml:space="preserve"> (</w:t>
      </w:r>
      <w:r w:rsidRPr="005E4637">
        <w:t>WESTMORELAND COUNTY</w:t>
      </w:r>
      <w:r>
        <w:t xml:space="preserve"> ORDER BOOK 2 (1652 - 1665), 15)</w:t>
      </w:r>
    </w:p>
    <w:p w:rsidR="001470B7" w:rsidRDefault="001470B7" w:rsidP="001470B7">
      <w:pPr>
        <w:pStyle w:val="NormalWeb"/>
        <w:spacing w:before="240" w:beforeAutospacing="0" w:after="240" w:afterAutospacing="0"/>
        <w:ind w:left="0" w:right="0"/>
      </w:pPr>
      <w:r>
        <w:rPr>
          <w:b/>
        </w:rPr>
        <w:t xml:space="preserve">1652 </w:t>
      </w:r>
      <w:r w:rsidR="0082740D">
        <w:rPr>
          <w:b/>
        </w:rPr>
        <w:t xml:space="preserve">- </w:t>
      </w:r>
      <w:r>
        <w:rPr>
          <w:b/>
        </w:rPr>
        <w:t xml:space="preserve">Nov 26 – </w:t>
      </w:r>
      <w:r w:rsidR="0082740D" w:rsidRPr="0082740D">
        <w:rPr>
          <w:b/>
          <w:u w:val="single"/>
        </w:rPr>
        <w:t>VA Isle of Wight</w:t>
      </w:r>
      <w:r w:rsidR="0082740D" w:rsidRPr="0082740D">
        <w:rPr>
          <w:b/>
        </w:rPr>
        <w:t xml:space="preserve"> – Admin - Henry Watts</w:t>
      </w:r>
      <w:r w:rsidR="0082740D" w:rsidRPr="0082740D">
        <w:t xml:space="preserve"> - Land patent for</w:t>
      </w:r>
      <w:r>
        <w:t xml:space="preserve">457 acs.  states that it borders the “land of </w:t>
      </w:r>
      <w:r w:rsidRPr="005644C4">
        <w:rPr>
          <w:b/>
        </w:rPr>
        <w:t>Peter Knight</w:t>
      </w:r>
      <w:r>
        <w:t xml:space="preserve">”. (Nugent I, p. 275) </w:t>
      </w:r>
    </w:p>
    <w:p w:rsidR="00B50394" w:rsidRDefault="00B50394" w:rsidP="00B50394">
      <w:pPr>
        <w:rPr>
          <w:szCs w:val="24"/>
        </w:rPr>
      </w:pPr>
      <w:r w:rsidRPr="003C538C">
        <w:rPr>
          <w:b/>
          <w:szCs w:val="24"/>
        </w:rPr>
        <w:t>1652 – Dec 21</w:t>
      </w:r>
      <w:r w:rsidR="00930B36">
        <w:rPr>
          <w:b/>
          <w:szCs w:val="24"/>
        </w:rPr>
        <w:t xml:space="preserve"> – </w:t>
      </w:r>
      <w:r w:rsidR="00930B36" w:rsidRPr="0082740D">
        <w:rPr>
          <w:b/>
          <w:szCs w:val="24"/>
          <w:u w:val="single"/>
        </w:rPr>
        <w:t xml:space="preserve">UK </w:t>
      </w:r>
      <w:r w:rsidRPr="003C538C">
        <w:rPr>
          <w:b/>
          <w:szCs w:val="24"/>
          <w:u w:val="single"/>
        </w:rPr>
        <w:t>Kent Godmersham</w:t>
      </w:r>
      <w:r w:rsidRPr="003C538C">
        <w:rPr>
          <w:b/>
          <w:szCs w:val="24"/>
        </w:rPr>
        <w:t xml:space="preserve"> </w:t>
      </w:r>
      <w:r w:rsidR="007A089D">
        <w:rPr>
          <w:b/>
          <w:szCs w:val="24"/>
        </w:rPr>
        <w:t>– Birth/Bap –</w:t>
      </w:r>
      <w:r w:rsidRPr="003C538C">
        <w:rPr>
          <w:b/>
          <w:szCs w:val="24"/>
        </w:rPr>
        <w:t xml:space="preserve"> Margaret Knight</w:t>
      </w:r>
      <w:r>
        <w:rPr>
          <w:szCs w:val="24"/>
        </w:rPr>
        <w:t xml:space="preserve"> – d/o Nicholas Knight, gent. (Tyler)</w:t>
      </w:r>
    </w:p>
    <w:p w:rsidR="00B50394" w:rsidRDefault="00B50394" w:rsidP="00B50394">
      <w:pPr>
        <w:pStyle w:val="NormalWeb"/>
        <w:spacing w:before="240" w:beforeAutospacing="0" w:after="240" w:afterAutospacing="0"/>
        <w:ind w:left="0" w:right="0"/>
      </w:pPr>
      <w:r w:rsidRPr="00D45AFC">
        <w:rPr>
          <w:b/>
        </w:rPr>
        <w:t>1652</w:t>
      </w:r>
      <w:r w:rsidR="00930B36">
        <w:rPr>
          <w:b/>
        </w:rPr>
        <w:t xml:space="preserve"> – </w:t>
      </w:r>
      <w:r w:rsidR="00930B36" w:rsidRPr="0082740D">
        <w:rPr>
          <w:b/>
          <w:u w:val="single"/>
        </w:rPr>
        <w:t xml:space="preserve">UK </w:t>
      </w:r>
      <w:r w:rsidRPr="00D45AFC">
        <w:rPr>
          <w:b/>
          <w:u w:val="single"/>
        </w:rPr>
        <w:t>Wales Glamorgan</w:t>
      </w:r>
      <w:r w:rsidR="00EF5B2E">
        <w:rPr>
          <w:b/>
        </w:rPr>
        <w:t xml:space="preserve"> – Will</w:t>
      </w:r>
      <w:r w:rsidRPr="00D45AFC">
        <w:rPr>
          <w:b/>
        </w:rPr>
        <w:t xml:space="preserve"> – John Knight, Yeoman</w:t>
      </w:r>
      <w:r>
        <w:t xml:space="preserve"> – Will and inventory. Parish: Gileston (</w:t>
      </w:r>
      <w:r w:rsidRPr="00D45AFC">
        <w:t>National Library of Wales: Department of Collection Services</w:t>
      </w:r>
      <w:r>
        <w:t xml:space="preserve">, Ref: </w:t>
      </w:r>
      <w:r w:rsidRPr="00D45AFC">
        <w:t>LL/1652/19</w:t>
      </w:r>
      <w:r>
        <w:t>)</w:t>
      </w:r>
      <w:r w:rsidRPr="00D45AFC">
        <w:t xml:space="preserve"> </w:t>
      </w:r>
    </w:p>
    <w:p w:rsidR="00E24267" w:rsidRDefault="00E24267" w:rsidP="00B50394">
      <w:pPr>
        <w:pStyle w:val="NormalWeb"/>
        <w:spacing w:before="240" w:beforeAutospacing="0" w:after="240" w:afterAutospacing="0"/>
        <w:ind w:left="0" w:right="0"/>
      </w:pPr>
      <w:r>
        <w:rPr>
          <w:b/>
        </w:rPr>
        <w:t xml:space="preserve">1653 – </w:t>
      </w:r>
      <w:r>
        <w:rPr>
          <w:b/>
          <w:u w:val="single"/>
        </w:rPr>
        <w:t>VA</w:t>
      </w:r>
      <w:r w:rsidR="00EF5B2E">
        <w:rPr>
          <w:b/>
          <w:u w:val="single"/>
        </w:rPr>
        <w:t xml:space="preserve"> </w:t>
      </w:r>
      <w:r w:rsidR="00EF5B2E" w:rsidRPr="00703302">
        <w:rPr>
          <w:b/>
          <w:u w:val="single"/>
        </w:rPr>
        <w:t>Westmoreland</w:t>
      </w:r>
      <w:r>
        <w:rPr>
          <w:b/>
        </w:rPr>
        <w:t xml:space="preserve"> – </w:t>
      </w:r>
      <w:r w:rsidR="00EF5B2E">
        <w:rPr>
          <w:b/>
        </w:rPr>
        <w:t xml:space="preserve">Info – </w:t>
      </w:r>
      <w:r w:rsidR="00EF5B2E" w:rsidRPr="00EF5B2E">
        <w:t xml:space="preserve">County </w:t>
      </w:r>
      <w:r w:rsidRPr="00A80900">
        <w:t>was separated out of Northumberland County</w:t>
      </w:r>
      <w:r>
        <w:t>. T</w:t>
      </w:r>
      <w:r w:rsidRPr="00A80900">
        <w:t xml:space="preserve">he territory of Westmoreland County encompassed much of what later became the various counties and cities of Northern Virginia, including the city of Alexandria, Arlington County, Fairfax County, and Prince William County. These were part of Westmoreland until 1664, when Stafford County was formed. </w:t>
      </w:r>
    </w:p>
    <w:p w:rsidR="001470B7" w:rsidRDefault="001470B7" w:rsidP="001470B7">
      <w:pPr>
        <w:pStyle w:val="NormalWeb"/>
        <w:spacing w:before="240" w:beforeAutospacing="0" w:after="240" w:afterAutospacing="0"/>
        <w:ind w:left="0" w:right="0"/>
      </w:pPr>
      <w:r>
        <w:rPr>
          <w:b/>
        </w:rPr>
        <w:t xml:space="preserve">1653 </w:t>
      </w:r>
      <w:r w:rsidR="0082740D">
        <w:rPr>
          <w:b/>
        </w:rPr>
        <w:t xml:space="preserve">- </w:t>
      </w:r>
      <w:r>
        <w:rPr>
          <w:b/>
        </w:rPr>
        <w:t xml:space="preserve">Jan 17 – </w:t>
      </w:r>
      <w:r>
        <w:rPr>
          <w:b/>
          <w:u w:val="single"/>
        </w:rPr>
        <w:t>VA</w:t>
      </w:r>
      <w:r w:rsidR="00E24267">
        <w:rPr>
          <w:b/>
          <w:u w:val="single"/>
        </w:rPr>
        <w:t xml:space="preserve"> </w:t>
      </w:r>
      <w:r w:rsidR="00E24267" w:rsidRPr="00530D56">
        <w:rPr>
          <w:b/>
          <w:u w:val="single"/>
        </w:rPr>
        <w:t>Lower Norfolk</w:t>
      </w:r>
      <w:r w:rsidRPr="00E24267">
        <w:rPr>
          <w:b/>
        </w:rPr>
        <w:t xml:space="preserve"> </w:t>
      </w:r>
      <w:r w:rsidR="00E24267" w:rsidRPr="00E24267">
        <w:rPr>
          <w:b/>
        </w:rPr>
        <w:t>–</w:t>
      </w:r>
      <w:r w:rsidRPr="00E24267">
        <w:rPr>
          <w:b/>
        </w:rPr>
        <w:t xml:space="preserve"> </w:t>
      </w:r>
      <w:r w:rsidR="00E24267" w:rsidRPr="00E24267">
        <w:rPr>
          <w:b/>
        </w:rPr>
        <w:t>Admin – Peter Knight</w:t>
      </w:r>
      <w:r w:rsidR="00E24267">
        <w:t xml:space="preserve"> - </w:t>
      </w:r>
      <w:r w:rsidRPr="00530D56">
        <w:t xml:space="preserve">Court – Judgt ack by </w:t>
      </w:r>
      <w:r w:rsidRPr="00530D56">
        <w:rPr>
          <w:b/>
        </w:rPr>
        <w:t>Peter Knight</w:t>
      </w:r>
      <w:r w:rsidRPr="00530D56">
        <w:t xml:space="preserve"> mercht for paymt of 1200 lb tobo with 4 years forbearance (interest) to Tho</w:t>
      </w:r>
      <w:r w:rsidR="00E24267">
        <w:t>mas</w:t>
      </w:r>
      <w:r w:rsidRPr="00530D56">
        <w:t xml:space="preserve"> Bridge gent. (Fleet, III, p. 441)</w:t>
      </w:r>
    </w:p>
    <w:p w:rsidR="001470B7" w:rsidRDefault="001470B7" w:rsidP="001470B7">
      <w:pPr>
        <w:pStyle w:val="NormalWeb"/>
        <w:spacing w:before="240" w:beforeAutospacing="0" w:after="240" w:afterAutospacing="0"/>
        <w:ind w:left="0" w:right="0"/>
      </w:pPr>
      <w:r>
        <w:rPr>
          <w:b/>
        </w:rPr>
        <w:t>1653 Jan 20 –</w:t>
      </w:r>
      <w:r>
        <w:t xml:space="preserve"> </w:t>
      </w:r>
      <w:r w:rsidR="0082740D" w:rsidRPr="0082740D">
        <w:rPr>
          <w:b/>
          <w:u w:val="single"/>
        </w:rPr>
        <w:t>VA Northumberland</w:t>
      </w:r>
      <w:r w:rsidR="0082740D" w:rsidRPr="0082740D">
        <w:rPr>
          <w:b/>
        </w:rPr>
        <w:t xml:space="preserve"> – Admin – Thomas Knight</w:t>
      </w:r>
      <w:r w:rsidR="0082740D" w:rsidRPr="0082740D">
        <w:t xml:space="preserve"> - Court: Francis Gray agt </w:t>
      </w:r>
      <w:r w:rsidR="0082740D" w:rsidRPr="0082740D">
        <w:rPr>
          <w:b/>
        </w:rPr>
        <w:t>Thomas Knight</w:t>
      </w:r>
      <w:r w:rsidR="0082740D" w:rsidRPr="0082740D">
        <w:t xml:space="preserve"> – referred to next court.</w:t>
      </w:r>
      <w:r>
        <w:t xml:space="preserve"> Mr. Hallowes agt </w:t>
      </w:r>
      <w:r w:rsidRPr="004852B8">
        <w:rPr>
          <w:b/>
        </w:rPr>
        <w:t>Tho</w:t>
      </w:r>
      <w:r>
        <w:rPr>
          <w:b/>
        </w:rPr>
        <w:t>mas</w:t>
      </w:r>
      <w:r w:rsidRPr="004852B8">
        <w:rPr>
          <w:b/>
        </w:rPr>
        <w:t xml:space="preserve"> Knight</w:t>
      </w:r>
      <w:r>
        <w:t xml:space="preserve"> – Knight owing Hallowes 1440 lb of tobo “and the said Knight hath been arrested and doth not appear by himself nor attorney the Court orders x x that if the said Knight do not appear the next Court and Answere the suite then ordr shall pass agt </w:t>
      </w:r>
      <w:r w:rsidRPr="0082740D">
        <w:rPr>
          <w:b/>
        </w:rPr>
        <w:t>Mr Rosier</w:t>
      </w:r>
      <w:r>
        <w:t>, Knight’s security.” (pp. 10, 18, 19. Fleet)</w:t>
      </w:r>
    </w:p>
    <w:p w:rsidR="001470B7" w:rsidRDefault="001470B7" w:rsidP="001470B7">
      <w:pPr>
        <w:pStyle w:val="NormalWeb"/>
        <w:spacing w:before="240" w:beforeAutospacing="0" w:after="240" w:afterAutospacing="0"/>
        <w:ind w:left="0" w:right="0"/>
      </w:pPr>
      <w:r>
        <w:rPr>
          <w:b/>
        </w:rPr>
        <w:t xml:space="preserve">1653 Jan 23 – </w:t>
      </w:r>
      <w:r w:rsidRPr="00D92C95">
        <w:rPr>
          <w:b/>
          <w:u w:val="single"/>
        </w:rPr>
        <w:t>VA</w:t>
      </w:r>
      <w:r w:rsidR="00EF5B2E">
        <w:rPr>
          <w:b/>
          <w:u w:val="single"/>
        </w:rPr>
        <w:t xml:space="preserve"> </w:t>
      </w:r>
      <w:r w:rsidR="00EF5B2E" w:rsidRPr="00D92C95">
        <w:rPr>
          <w:b/>
          <w:u w:val="single"/>
        </w:rPr>
        <w:t>Charles City</w:t>
      </w:r>
      <w:r>
        <w:rPr>
          <w:b/>
        </w:rPr>
        <w:t xml:space="preserve"> – </w:t>
      </w:r>
      <w:r w:rsidR="00EF5B2E">
        <w:rPr>
          <w:b/>
        </w:rPr>
        <w:t xml:space="preserve">Admin - </w:t>
      </w:r>
      <w:r>
        <w:rPr>
          <w:b/>
        </w:rPr>
        <w:t>Col. Francis Eppes, Esqr</w:t>
      </w:r>
      <w:r w:rsidR="00EF5B2E">
        <w:rPr>
          <w:b/>
        </w:rPr>
        <w:t xml:space="preserve"> - </w:t>
      </w:r>
      <w:r w:rsidRPr="002A5ED4">
        <w:t xml:space="preserve"> </w:t>
      </w:r>
      <w:r w:rsidR="00EF5B2E">
        <w:t>O</w:t>
      </w:r>
      <w:r w:rsidRPr="002A5ED4">
        <w:t xml:space="preserve">ne of the Councill of State, </w:t>
      </w:r>
      <w:r w:rsidR="00EF5B2E">
        <w:t xml:space="preserve">land patent for </w:t>
      </w:r>
      <w:r w:rsidRPr="002A5ED4">
        <w:t xml:space="preserve">280 acs. on S. side of James Riv. &amp; S. side of </w:t>
      </w:r>
      <w:r w:rsidRPr="002A5ED4">
        <w:lastRenderedPageBreak/>
        <w:t>Appamattock Riv., … Bounded Sly. On Capt. Batts, Nly. On the heads of Walter Brookes, Natha</w:t>
      </w:r>
      <w:r>
        <w:t>niel</w:t>
      </w:r>
      <w:r w:rsidRPr="002A5ED4">
        <w:t xml:space="preserve"> Tatum &amp; John Bakers land </w:t>
      </w:r>
      <w:r>
        <w:t xml:space="preserve">&amp; </w:t>
      </w:r>
      <w:r w:rsidRPr="002A5ED4">
        <w:t>Ely. On his own 1700 acs. Trans. Of 6 pers. (</w:t>
      </w:r>
      <w:r>
        <w:t xml:space="preserve">Nugent I, </w:t>
      </w:r>
      <w:r w:rsidRPr="002A5ED4">
        <w:t>p. 281)</w:t>
      </w:r>
    </w:p>
    <w:p w:rsidR="00B50394" w:rsidRDefault="00B50394" w:rsidP="00B50394">
      <w:r w:rsidRPr="00971634">
        <w:rPr>
          <w:b/>
          <w:szCs w:val="24"/>
        </w:rPr>
        <w:t>1653 – Jan 27</w:t>
      </w:r>
      <w:r w:rsidR="00930B36">
        <w:rPr>
          <w:b/>
          <w:szCs w:val="24"/>
        </w:rPr>
        <w:t xml:space="preserve"> – </w:t>
      </w:r>
      <w:r w:rsidR="00930B36" w:rsidRPr="0082740D">
        <w:rPr>
          <w:b/>
          <w:szCs w:val="24"/>
          <w:u w:val="single"/>
        </w:rPr>
        <w:t xml:space="preserve">UK </w:t>
      </w:r>
      <w:r w:rsidRPr="00971634">
        <w:rPr>
          <w:b/>
          <w:szCs w:val="24"/>
          <w:u w:val="single"/>
        </w:rPr>
        <w:t>Kent Hollingbourne</w:t>
      </w:r>
      <w:r w:rsidRPr="00971634">
        <w:rPr>
          <w:b/>
          <w:szCs w:val="24"/>
        </w:rPr>
        <w:t xml:space="preserve"> – Will – Richard Knight</w:t>
      </w:r>
      <w:r>
        <w:rPr>
          <w:b/>
          <w:szCs w:val="24"/>
        </w:rPr>
        <w:t>, Yeoman</w:t>
      </w:r>
      <w:r>
        <w:rPr>
          <w:szCs w:val="24"/>
        </w:rPr>
        <w:t xml:space="preserve"> – Richard Knight of Ripple Court, Yeoman, to be buried next to late wife, Anne; to eldest </w:t>
      </w:r>
      <w:r w:rsidRPr="0082740D">
        <w:rPr>
          <w:b/>
          <w:szCs w:val="24"/>
        </w:rPr>
        <w:t>son, Blaze Knight</w:t>
      </w:r>
      <w:r>
        <w:rPr>
          <w:szCs w:val="24"/>
        </w:rPr>
        <w:t xml:space="preserve"> (Blaise?), near Milgate, Kent, laborer, 19 pounds 2 shillings 6 pence, part to be paid one year after “it shall please Almighty God to take me out of this miserable world” and part the year following; to the </w:t>
      </w:r>
      <w:r w:rsidRPr="0082740D">
        <w:rPr>
          <w:b/>
          <w:szCs w:val="24"/>
        </w:rPr>
        <w:t xml:space="preserve">seven children of Blaze, Richard Knight, Robert Knight, Jeremy Knight, John Knight, Susan Knight, Margaret Knight, Anne Knight, </w:t>
      </w:r>
      <w:r>
        <w:rPr>
          <w:szCs w:val="24"/>
        </w:rPr>
        <w:t xml:space="preserve">2 shillings 6 pence apiece; to my </w:t>
      </w:r>
      <w:r w:rsidRPr="0082740D">
        <w:rPr>
          <w:b/>
          <w:szCs w:val="24"/>
        </w:rPr>
        <w:t>daughter Barbery, the wife of Edward Meredith</w:t>
      </w:r>
      <w:r>
        <w:rPr>
          <w:szCs w:val="24"/>
        </w:rPr>
        <w:t xml:space="preserve">, 5 shillings and 8 pence; my </w:t>
      </w:r>
      <w:r w:rsidRPr="0082740D">
        <w:rPr>
          <w:b/>
          <w:szCs w:val="24"/>
        </w:rPr>
        <w:t>daughter, Anne Knight, the wife of William Knight of Broadgate</w:t>
      </w:r>
      <w:r>
        <w:rPr>
          <w:szCs w:val="24"/>
        </w:rPr>
        <w:t xml:space="preserve">, 5 shillings and 8 pence; </w:t>
      </w:r>
      <w:r w:rsidRPr="00447B36">
        <w:rPr>
          <w:b/>
          <w:szCs w:val="24"/>
        </w:rPr>
        <w:t>son, Robert Knight</w:t>
      </w:r>
      <w:r>
        <w:rPr>
          <w:szCs w:val="24"/>
        </w:rPr>
        <w:t>, who has been careful in the getting, preserving, and gaining together of that little it hath pleased the Almighty to bless me with, all those my cattle and chattels without doors, and all my wagons, ploughs etc and all the furniture belonging to the house, the oxen and all other belongings to husbandry whatsoever that I shall die seized of, and all my goods whatsoever, woolen bedding, bed, tables, stools, chairs, formed brass, pewter and all other things, in or about the house etc, to my son Robert and his heirs etc.  Robert Knight to be executor. “If this is too much trouble on my executor, then 5 pounds shall be taken off from my son Blaze Knight’s portion and fall to Robert, my executor, to bear his charge in the suite that shall by him, the said Blaze, commented he would start in the Court”, and words saying that if Blaze causes trouble, he gets nothing at all. Ends with “And so, having finished my last will and testament, and intreating my said son, Robert, my executor, he (Blaze?) will answer in a higher place, to see all performed, praying heartily to the Almighty to bless and prosper you all and so to meet again with all joy and gladness at the resurrection.”  (</w:t>
      </w:r>
      <w:r w:rsidRPr="00DC10BD">
        <w:rPr>
          <w:szCs w:val="24"/>
        </w:rPr>
        <w:t xml:space="preserve"> PROB 11: Will Registers</w:t>
      </w:r>
      <w:r>
        <w:rPr>
          <w:szCs w:val="24"/>
        </w:rPr>
        <w:t xml:space="preserve">, </w:t>
      </w:r>
      <w:r w:rsidRPr="00DC10BD">
        <w:rPr>
          <w:szCs w:val="24"/>
        </w:rPr>
        <w:t>1644-1654</w:t>
      </w:r>
      <w:r>
        <w:rPr>
          <w:szCs w:val="24"/>
        </w:rPr>
        <w:t xml:space="preserve">, </w:t>
      </w:r>
      <w:r w:rsidRPr="00DC10BD">
        <w:rPr>
          <w:szCs w:val="24"/>
        </w:rPr>
        <w:t>Piece 239: Alchin, Quire Numbers 303-356 (1654)</w:t>
      </w:r>
      <w:r>
        <w:rPr>
          <w:szCs w:val="24"/>
        </w:rPr>
        <w:t xml:space="preserve">,  </w:t>
      </w:r>
      <w:r w:rsidRPr="00DC10BD">
        <w:rPr>
          <w:szCs w:val="24"/>
        </w:rPr>
        <w:t>Prerogative Court of Canterbury Wills, 1384-1858</w:t>
      </w:r>
      <w:r>
        <w:rPr>
          <w:szCs w:val="24"/>
        </w:rPr>
        <w:t>)</w:t>
      </w:r>
      <w:r w:rsidR="00447B36">
        <w:rPr>
          <w:szCs w:val="24"/>
        </w:rPr>
        <w:br/>
      </w:r>
      <w:r w:rsidR="00447B36" w:rsidRPr="00447B36">
        <w:rPr>
          <w:b/>
          <w:szCs w:val="24"/>
        </w:rPr>
        <w:t>Note</w:t>
      </w:r>
      <w:r w:rsidR="00447B36">
        <w:rPr>
          <w:szCs w:val="24"/>
        </w:rPr>
        <w:t xml:space="preserve">: This </w:t>
      </w:r>
      <w:r w:rsidRPr="00FD4C1F">
        <w:rPr>
          <w:szCs w:val="24"/>
        </w:rPr>
        <w:t>Richard is "almost certainly the Rychard Knight and Margret Iden married in Stockbury on 20 Oct 1600 ... He was actually married twice. His first wife was called Margaret, and was buried in Boughton Monchelsea on 20 Sep 1605. She was the mother of Richard's first two children. Perhaps there was a complication from the birth of their short-lived daughter Anne earlier that year."</w:t>
      </w:r>
      <w:r w:rsidR="00EF5B2E">
        <w:rPr>
          <w:szCs w:val="24"/>
        </w:rPr>
        <w:br/>
      </w:r>
      <w:r w:rsidRPr="00FD4C1F">
        <w:rPr>
          <w:szCs w:val="24"/>
        </w:rPr>
        <w:t xml:space="preserve">    Blaze Knight  ( b. Abt 1601)</w:t>
      </w:r>
      <w:r w:rsidR="00EF5B2E">
        <w:rPr>
          <w:szCs w:val="24"/>
        </w:rPr>
        <w:br/>
      </w:r>
      <w:r w:rsidRPr="00FD4C1F">
        <w:rPr>
          <w:szCs w:val="24"/>
        </w:rPr>
        <w:t xml:space="preserve">    Anne Knight,   (c. 17 Mar 1605- 20 Jun 1605, Boughton Monchelsea)</w:t>
      </w:r>
      <w:r w:rsidR="00EF5B2E">
        <w:rPr>
          <w:szCs w:val="24"/>
        </w:rPr>
        <w:br/>
      </w:r>
      <w:r w:rsidRPr="00FD4C1F">
        <w:rPr>
          <w:szCs w:val="24"/>
        </w:rPr>
        <w:t>"He then married Anne Hopper (shown in the transcript as Agnes) at nearby Loose on 23 Jun 1607 and had three more children</w:t>
      </w:r>
      <w:r>
        <w:rPr>
          <w:szCs w:val="24"/>
        </w:rPr>
        <w:t>.</w:t>
      </w:r>
      <w:r w:rsidRPr="00FD4C1F">
        <w:rPr>
          <w:szCs w:val="24"/>
        </w:rPr>
        <w:t>"</w:t>
      </w:r>
      <w:r w:rsidR="00EF5B2E">
        <w:rPr>
          <w:szCs w:val="24"/>
        </w:rPr>
        <w:br/>
      </w:r>
      <w:r w:rsidRPr="00FD4C1F">
        <w:rPr>
          <w:szCs w:val="24"/>
        </w:rPr>
        <w:t xml:space="preserve">    Robert Knight   (c. 28 Aug 1608) obtained possession of Ripple Court in 1659, but passed to William Knight by 1664. </w:t>
      </w:r>
      <w:r w:rsidR="00EF5B2E">
        <w:rPr>
          <w:szCs w:val="24"/>
        </w:rPr>
        <w:br/>
      </w:r>
      <w:r w:rsidRPr="00FD4C1F">
        <w:rPr>
          <w:szCs w:val="24"/>
        </w:rPr>
        <w:t xml:space="preserve">    Barbara Knight  ( c. 3 Jun 1610) </w:t>
      </w:r>
      <w:r w:rsidRPr="008337D3">
        <w:rPr>
          <w:szCs w:val="24"/>
        </w:rPr>
        <w:t>married Edward Norditch of Chatham.</w:t>
      </w:r>
      <w:r w:rsidR="00447B36">
        <w:rPr>
          <w:szCs w:val="24"/>
        </w:rPr>
        <w:t xml:space="preserve"> (Meredith?)</w:t>
      </w:r>
      <w:r w:rsidR="00EF5B2E">
        <w:rPr>
          <w:szCs w:val="24"/>
        </w:rPr>
        <w:br/>
      </w:r>
      <w:r w:rsidRPr="00FD4C1F">
        <w:rPr>
          <w:szCs w:val="24"/>
        </w:rPr>
        <w:t xml:space="preserve">    Anne Knight</w:t>
      </w:r>
      <w:r>
        <w:rPr>
          <w:szCs w:val="24"/>
        </w:rPr>
        <w:t xml:space="preserve"> </w:t>
      </w:r>
      <w:r w:rsidRPr="00FD4C1F">
        <w:rPr>
          <w:szCs w:val="24"/>
        </w:rPr>
        <w:t xml:space="preserve"> (c. 30 Jan 1613, Broughton Monchelsea -  bur. 25 Jul 1663, Hollingbourne)</w:t>
      </w:r>
      <w:r>
        <w:rPr>
          <w:szCs w:val="24"/>
        </w:rPr>
        <w:t xml:space="preserve">  </w:t>
      </w:r>
      <w:r w:rsidRPr="008337D3">
        <w:rPr>
          <w:szCs w:val="24"/>
        </w:rPr>
        <w:t xml:space="preserve"> married her cousin William Knight in Hollingbourne 17 Feb 1642.</w:t>
      </w:r>
      <w:r>
        <w:rPr>
          <w:szCs w:val="24"/>
        </w:rPr>
        <w:t xml:space="preserve"> </w:t>
      </w:r>
      <w:r w:rsidRPr="008337D3">
        <w:rPr>
          <w:szCs w:val="24"/>
        </w:rPr>
        <w:t>William was the eldest son of James Knight and Anne Coullen and christened in Bicknor's parish church on June 30 1606.</w:t>
      </w:r>
      <w:r w:rsidR="00EF5B2E">
        <w:rPr>
          <w:szCs w:val="24"/>
        </w:rPr>
        <w:br/>
      </w:r>
      <w:r w:rsidRPr="008337D3">
        <w:rPr>
          <w:szCs w:val="24"/>
        </w:rPr>
        <w:t>CHILDREN</w:t>
      </w:r>
      <w:r>
        <w:rPr>
          <w:szCs w:val="24"/>
        </w:rPr>
        <w:t xml:space="preserve"> of William and Anne Knight: </w:t>
      </w:r>
      <w:r w:rsidR="00EF5B2E">
        <w:rPr>
          <w:szCs w:val="24"/>
        </w:rPr>
        <w:br/>
      </w:r>
      <w:r w:rsidRPr="008337D3">
        <w:rPr>
          <w:szCs w:val="24"/>
        </w:rPr>
        <w:t xml:space="preserve">    Richard Knight  ( c. 5 Feb 1642/17 Jun 1643, Bicknor)</w:t>
      </w:r>
      <w:r w:rsidR="00EF5B2E">
        <w:rPr>
          <w:szCs w:val="24"/>
        </w:rPr>
        <w:br/>
      </w:r>
      <w:r w:rsidRPr="008337D3">
        <w:rPr>
          <w:szCs w:val="24"/>
        </w:rPr>
        <w:t xml:space="preserve">    Anne Knight ( c. 27 Sep 1645, Bredgar -  bur. 24 Aug 1698, Hollingbourne) married Thomas Doo. - "Doe, Thomas, of Huckinge, husb., ba., 27, son of John Doe, </w:t>
      </w:r>
      <w:r w:rsidRPr="008337D3">
        <w:rPr>
          <w:szCs w:val="24"/>
        </w:rPr>
        <w:lastRenderedPageBreak/>
        <w:t>s. p., husb., who consents, and Ann Knight of Hollingbourne, maiden. 21, d. of VVm.Knight, s. p., who also consents. At Hollingbourne. Robert Knight of Huckinge, husb., and Henry Poore of Hollingbourne, yeom., bonds. Feb. 2, 1666." Canterbury Marriage Licenses, vol 3</w:t>
      </w:r>
      <w:r w:rsidR="00EF5B2E">
        <w:rPr>
          <w:szCs w:val="24"/>
        </w:rPr>
        <w:br/>
      </w:r>
      <w:r w:rsidRPr="008337D3">
        <w:rPr>
          <w:szCs w:val="24"/>
        </w:rPr>
        <w:t xml:space="preserve">    Barbara Knight (c 24 June 1647, Bredgar)</w:t>
      </w:r>
      <w:r w:rsidR="00EF5B2E">
        <w:rPr>
          <w:szCs w:val="24"/>
        </w:rPr>
        <w:br/>
      </w:r>
      <w:r w:rsidRPr="008337D3">
        <w:rPr>
          <w:szCs w:val="24"/>
        </w:rPr>
        <w:t xml:space="preserve">    William Knight (c. 4 Sep 1649, Bredgar - bur. 9 Mar 1655, Bredgar)</w:t>
      </w:r>
      <w:r w:rsidR="00EF5B2E">
        <w:rPr>
          <w:szCs w:val="24"/>
        </w:rPr>
        <w:br/>
      </w:r>
      <w:r w:rsidRPr="008337D3">
        <w:rPr>
          <w:szCs w:val="24"/>
        </w:rPr>
        <w:t xml:space="preserve">    James Knight ( c. 28 Jun 1651, Bredgar, Kent, England -  bur. 21 Jun 1709, Stockbury)</w:t>
      </w:r>
      <w:r w:rsidR="00EF5B2E">
        <w:rPr>
          <w:szCs w:val="24"/>
        </w:rPr>
        <w:br/>
      </w:r>
      <w:r w:rsidRPr="008337D3">
        <w:rPr>
          <w:szCs w:val="24"/>
        </w:rPr>
        <w:t xml:space="preserve">    Susanna Knight (c. 13 Jul 1653, Bredgar)</w:t>
      </w:r>
      <w:r>
        <w:rPr>
          <w:szCs w:val="24"/>
        </w:rPr>
        <w:br/>
      </w:r>
      <w:r w:rsidRPr="008337D3">
        <w:rPr>
          <w:szCs w:val="24"/>
        </w:rPr>
        <w:t xml:space="preserve">    Richard Knight (c 22 Sep 1655 - Bur Mar 10 1655/6)</w:t>
      </w:r>
    </w:p>
    <w:p w:rsidR="001470B7" w:rsidRDefault="001470B7" w:rsidP="001470B7">
      <w:pPr>
        <w:pStyle w:val="NormalWeb"/>
        <w:spacing w:before="240" w:beforeAutospacing="0" w:after="240" w:afterAutospacing="0"/>
        <w:ind w:left="0" w:right="0"/>
      </w:pPr>
      <w:r>
        <w:rPr>
          <w:b/>
        </w:rPr>
        <w:t xml:space="preserve">1653 </w:t>
      </w:r>
      <w:r w:rsidR="00EF5B2E">
        <w:rPr>
          <w:b/>
        </w:rPr>
        <w:t xml:space="preserve">- </w:t>
      </w:r>
      <w:r>
        <w:rPr>
          <w:b/>
        </w:rPr>
        <w:t xml:space="preserve">Jan </w:t>
      </w:r>
      <w:r w:rsidRPr="000A62E9">
        <w:rPr>
          <w:b/>
        </w:rPr>
        <w:t>30</w:t>
      </w:r>
      <w:r>
        <w:t xml:space="preserve"> </w:t>
      </w:r>
      <w:r w:rsidR="00EF5B2E">
        <w:t>–</w:t>
      </w:r>
      <w:r>
        <w:t xml:space="preserve"> </w:t>
      </w:r>
      <w:r>
        <w:rPr>
          <w:b/>
          <w:u w:val="single"/>
        </w:rPr>
        <w:t>VA</w:t>
      </w:r>
      <w:r w:rsidR="00EF5B2E">
        <w:rPr>
          <w:b/>
          <w:u w:val="single"/>
        </w:rPr>
        <w:t xml:space="preserve"> </w:t>
      </w:r>
      <w:r w:rsidR="00EF5B2E" w:rsidRPr="00896AD6">
        <w:rPr>
          <w:b/>
          <w:u w:val="single"/>
        </w:rPr>
        <w:t>Northumberland</w:t>
      </w:r>
      <w:r w:rsidRPr="00447B36">
        <w:rPr>
          <w:b/>
        </w:rPr>
        <w:t xml:space="preserve"> – </w:t>
      </w:r>
      <w:r w:rsidR="00447B36" w:rsidRPr="00447B36">
        <w:rPr>
          <w:b/>
        </w:rPr>
        <w:t xml:space="preserve">Admin - </w:t>
      </w:r>
      <w:r w:rsidRPr="009D2413">
        <w:rPr>
          <w:b/>
        </w:rPr>
        <w:t>George Nott</w:t>
      </w:r>
      <w:r w:rsidR="00447B36">
        <w:rPr>
          <w:b/>
        </w:rPr>
        <w:t xml:space="preserve"> - </w:t>
      </w:r>
      <w:r w:rsidR="00447B36" w:rsidRPr="00447B36">
        <w:t>H</w:t>
      </w:r>
      <w:r w:rsidRPr="00CD34E2">
        <w:t>is patent</w:t>
      </w:r>
      <w:r w:rsidR="00447B36">
        <w:t>:</w:t>
      </w:r>
      <w:r w:rsidRPr="00CD34E2">
        <w:t xml:space="preserve"> Grant. Sir William Berkeley to George Nott, senr., 200 acres in </w:t>
      </w:r>
      <w:r w:rsidRPr="00C10C87">
        <w:rPr>
          <w:b/>
        </w:rPr>
        <w:t>Northumberland</w:t>
      </w:r>
      <w:r w:rsidRPr="00CD34E2">
        <w:t xml:space="preserve"> “on the west side of the head of Youocomocoo River abutting South East upon the head of the said river Southwest upon an India</w:t>
      </w:r>
      <w:r>
        <w:t>n</w:t>
      </w:r>
      <w:r w:rsidRPr="00CD34E2">
        <w:t xml:space="preserve"> Bridge and a Vallye Northwest and North eas</w:t>
      </w:r>
      <w:r>
        <w:t>t</w:t>
      </w:r>
      <w:r w:rsidRPr="00CD34E2">
        <w:t xml:space="preserve"> upon the main woods”.  </w:t>
      </w:r>
      <w:r w:rsidRPr="00483869">
        <w:t>50 acres being due to Nott by assignment of George Berry and the other 150 acres granted for the transportation of 3 persons</w:t>
      </w:r>
      <w:r w:rsidRPr="00CD34E2">
        <w:t xml:space="preserve"> into this colony. Dated 22nd December 1650.</w:t>
      </w:r>
      <w:r>
        <w:t xml:space="preserve"> </w:t>
      </w:r>
      <w:r w:rsidRPr="00CD34E2">
        <w:t>(</w:t>
      </w:r>
      <w:r w:rsidR="00F7369D">
        <w:t xml:space="preserve">Fleet, </w:t>
      </w:r>
      <w:r>
        <w:t>p. 111</w:t>
      </w:r>
      <w:r w:rsidRPr="00CD34E2">
        <w:t xml:space="preserve">) </w:t>
      </w:r>
      <w:r w:rsidR="00F7369D">
        <w:br/>
      </w:r>
      <w:r w:rsidRPr="00CD34E2">
        <w:t xml:space="preserve"> </w:t>
      </w:r>
      <w:r>
        <w:t xml:space="preserve">** Know all men by the prsts. That I </w:t>
      </w:r>
      <w:r w:rsidRPr="00D45507">
        <w:rPr>
          <w:b/>
        </w:rPr>
        <w:t>George Nott</w:t>
      </w:r>
      <w:r>
        <w:t xml:space="preserve"> doe assigne &amp; make over all my right &amp; title of this Pattent unto </w:t>
      </w:r>
      <w:r w:rsidRPr="00A127AD">
        <w:rPr>
          <w:b/>
        </w:rPr>
        <w:t>Mr. Peter Knight</w:t>
      </w:r>
      <w:r>
        <w:t xml:space="preserve"> his heires &amp; assignes for ever; And further I the said George Nott doe binde me my heires &amp; assignes to warrant ye within specified Land unto ye said Knight his heires and assignes from all men whatsoever. Witness my hand ye 30</w:t>
      </w:r>
      <w:r w:rsidRPr="00A127AD">
        <w:rPr>
          <w:vertAlign w:val="superscript"/>
        </w:rPr>
        <w:t>th</w:t>
      </w:r>
      <w:r>
        <w:t xml:space="preserve"> of Janu: 1652 Geo. Nott, his marke. Witness Natha. Hickman, Rich. Holden, his marke.  20 Septem 1653 this Assignmt. Was acknowledged in Court by ye said Nott &amp; is recorded with ye Pattent. (Sparacio, 1652-1656, p. 95) </w:t>
      </w:r>
      <w:r w:rsidR="00F7369D">
        <w:br/>
      </w:r>
      <w:r w:rsidR="00F7369D" w:rsidRPr="00F7369D">
        <w:rPr>
          <w:b/>
        </w:rPr>
        <w:t>Note</w:t>
      </w:r>
      <w:r w:rsidR="00F7369D">
        <w:t xml:space="preserve">: </w:t>
      </w:r>
      <w:r w:rsidR="00447B36" w:rsidRPr="00447B36">
        <w:t xml:space="preserve">Previously, George Knott has been seen to be indebted to Capt. Peter Knight; possibly this land transfer was in </w:t>
      </w:r>
      <w:r w:rsidR="00EF5B2E">
        <w:t xml:space="preserve">final </w:t>
      </w:r>
      <w:r w:rsidR="00447B36" w:rsidRPr="00447B36">
        <w:t xml:space="preserve">payment of </w:t>
      </w:r>
      <w:r w:rsidR="00EF5B2E">
        <w:t xml:space="preserve">that </w:t>
      </w:r>
      <w:r w:rsidR="00447B36" w:rsidRPr="00447B36">
        <w:t xml:space="preserve">debt. </w:t>
      </w:r>
    </w:p>
    <w:p w:rsidR="001470B7" w:rsidRDefault="001470B7" w:rsidP="001470B7">
      <w:pPr>
        <w:pStyle w:val="NormalWeb"/>
        <w:spacing w:before="240" w:beforeAutospacing="0" w:after="240" w:afterAutospacing="0"/>
        <w:ind w:left="0" w:right="0"/>
      </w:pPr>
      <w:r>
        <w:rPr>
          <w:b/>
        </w:rPr>
        <w:t xml:space="preserve">1653 </w:t>
      </w:r>
      <w:r w:rsidR="00447B36">
        <w:rPr>
          <w:b/>
        </w:rPr>
        <w:t xml:space="preserve">- </w:t>
      </w:r>
      <w:r>
        <w:rPr>
          <w:b/>
        </w:rPr>
        <w:t xml:space="preserve">Feb </w:t>
      </w:r>
      <w:r w:rsidRPr="000A62E9">
        <w:rPr>
          <w:b/>
        </w:rPr>
        <w:t xml:space="preserve">26 </w:t>
      </w:r>
      <w:r>
        <w:rPr>
          <w:b/>
        </w:rPr>
        <w:t>–</w:t>
      </w:r>
      <w:r w:rsidRPr="00483869">
        <w:rPr>
          <w:b/>
          <w:u w:val="single"/>
        </w:rPr>
        <w:t>VA</w:t>
      </w:r>
      <w:r w:rsidR="00447B36">
        <w:rPr>
          <w:b/>
          <w:u w:val="single"/>
        </w:rPr>
        <w:t xml:space="preserve"> </w:t>
      </w:r>
      <w:r w:rsidR="00447B36" w:rsidRPr="00483869">
        <w:rPr>
          <w:b/>
          <w:u w:val="single"/>
        </w:rPr>
        <w:t>Northumberland</w:t>
      </w:r>
      <w:r w:rsidRPr="000A62E9">
        <w:rPr>
          <w:b/>
        </w:rPr>
        <w:t xml:space="preserve"> - Peter Knight</w:t>
      </w:r>
      <w:r w:rsidR="00447B36">
        <w:rPr>
          <w:b/>
        </w:rPr>
        <w:t xml:space="preserve"> - </w:t>
      </w:r>
      <w:r w:rsidRPr="000A62E9">
        <w:rPr>
          <w:b/>
        </w:rPr>
        <w:t>of Wicocomoco</w:t>
      </w:r>
      <w:r>
        <w:t xml:space="preserve">, </w:t>
      </w:r>
      <w:r w:rsidR="00447B36">
        <w:t xml:space="preserve">land patent for </w:t>
      </w:r>
      <w:r>
        <w:t>500 acs.</w:t>
      </w:r>
      <w:r w:rsidRPr="00483869">
        <w:t xml:space="preserve"> Northumberland Co</w:t>
      </w:r>
      <w:r>
        <w:t>., on S. side of great Wicocomoco Riv., ... Beg. At branch of sd. Riv. Dividing this &amp; land of Thomas Scoggin, extending E.S.E. to another branch of sd. Riv. To a point near or against the Island &amp;c. Trans. Of 10 pers: William Fluellin, James Donnell, Marmaduke Atkins, William. Saines, Silvester Jones, William. Jenking, Mary Wilkey, James Traverse, Mary Sealing, John Allinton. (Nugent I, p. 248)</w:t>
      </w:r>
    </w:p>
    <w:p w:rsidR="00B50394" w:rsidRDefault="00B50394" w:rsidP="001470B7">
      <w:pPr>
        <w:pStyle w:val="NormalWeb"/>
        <w:spacing w:before="240" w:beforeAutospacing="0" w:after="240" w:afterAutospacing="0"/>
        <w:ind w:left="0" w:right="0"/>
      </w:pPr>
      <w:r w:rsidRPr="00F170F7">
        <w:rPr>
          <w:b/>
        </w:rPr>
        <w:t>1653 – Mar 7</w:t>
      </w:r>
      <w:r w:rsidR="00930B36">
        <w:rPr>
          <w:b/>
        </w:rPr>
        <w:t xml:space="preserve"> – </w:t>
      </w:r>
      <w:r w:rsidR="00930B36" w:rsidRPr="00CA5755">
        <w:rPr>
          <w:b/>
          <w:u w:val="single"/>
        </w:rPr>
        <w:t xml:space="preserve">UK </w:t>
      </w:r>
      <w:r w:rsidRPr="00F170F7">
        <w:rPr>
          <w:b/>
          <w:u w:val="single"/>
        </w:rPr>
        <w:t>London</w:t>
      </w:r>
      <w:r w:rsidRPr="00F170F7">
        <w:rPr>
          <w:b/>
        </w:rPr>
        <w:t xml:space="preserve"> – </w:t>
      </w:r>
      <w:r w:rsidR="00F63E01" w:rsidRPr="00992101">
        <w:rPr>
          <w:b/>
        </w:rPr>
        <w:t xml:space="preserve">Will </w:t>
      </w:r>
      <w:r w:rsidR="00F63E01">
        <w:rPr>
          <w:b/>
        </w:rPr>
        <w:t>– Nunc:</w:t>
      </w:r>
      <w:r w:rsidRPr="00F170F7">
        <w:rPr>
          <w:b/>
        </w:rPr>
        <w:t xml:space="preserve"> Roger Knight</w:t>
      </w:r>
      <w:r>
        <w:rPr>
          <w:b/>
        </w:rPr>
        <w:t>, Esq</w:t>
      </w:r>
      <w:r>
        <w:t xml:space="preserve"> – “Roger Knight Esq being very weake in body but in perfect memory said all others besides Timothy Dewitt, Clerk and William Hall, Clerk, to go out of the chamber and to them he spoke in manner and form following: I find myself very weake and I thought for to acquaint you how I intend to dispose of that little God has given me. Concerning yourselves, that married my daughters, for the portion I promised the one, it is wholly paid, for the other I have promised to him, I … hoped I should handle it myself… which now I am not like to do; And therefore that there may be no difference after I am goine, I tell you what I would have done. … There is a thousand pounds in very good debt … this I would have equally divided among my younger children except Francis and Rachel. Francis need not have so much in regard that other provision is made for him. And as for Rachel, she has been disobedient and therefore I leave these two to their mother to hand out of that estate I give to my children what she shall appoint… It was asked </w:t>
      </w:r>
      <w:r>
        <w:lastRenderedPageBreak/>
        <w:t>him whether our sister Martha, being his eldest daughter, were reckoned in the number of his younger children and he answered she had been a very dutiful and loving child but she must be content to take her part with the rest. … as for my wife, I have left her enough to live plentifully on; about 200 pounds per annum, whom I have made my sole executrix. And as for all the things in the house, I leave them for her to dispose of to her children as she shall see good. There is one thing more that is contingent, in which I would have you to be very private and that is this, Roger’s mother-in-law , Mistress Webbe, had of me 200 pounds which is to be paid back again in case he die and his wife” has not enough from him to pay it; brother(-in-law) Robert Long and his son Burdett Long to be overseers. “He desired us on the morrow to write down these things that we might not forget whet he had spoken which was done accordingly. Signed Timothy Dewitt and William Hall.  Wife is Martha. (</w:t>
      </w:r>
      <w:r w:rsidRPr="00F95E47">
        <w:t>Prerogative Court of Canterbury Wills, 1384-1858</w:t>
      </w:r>
      <w:r>
        <w:t xml:space="preserve">, </w:t>
      </w:r>
      <w:r w:rsidRPr="00F95E47">
        <w:t>PROB 11: Will Registers</w:t>
      </w:r>
      <w:r>
        <w:t xml:space="preserve">, </w:t>
      </w:r>
      <w:r w:rsidRPr="00F95E47">
        <w:t>1644-1654</w:t>
      </w:r>
      <w:r>
        <w:t xml:space="preserve">, </w:t>
      </w:r>
      <w:r w:rsidRPr="00F95E47">
        <w:t>Piece 240: Alchin, Quire Numbers 357-409 (1654)</w:t>
      </w:r>
      <w:r>
        <w:t>)  (Nowhere does it say where all this took place.)</w:t>
      </w:r>
    </w:p>
    <w:p w:rsidR="00B50394" w:rsidRDefault="00B50394" w:rsidP="001470B7">
      <w:pPr>
        <w:pStyle w:val="NormalWeb"/>
        <w:spacing w:before="240" w:beforeAutospacing="0" w:after="240" w:afterAutospacing="0"/>
        <w:ind w:left="0" w:right="0"/>
      </w:pPr>
      <w:r w:rsidRPr="00E96BD1">
        <w:rPr>
          <w:b/>
        </w:rPr>
        <w:t>1653 – Mar 9</w:t>
      </w:r>
      <w:r w:rsidR="00930B36">
        <w:rPr>
          <w:b/>
        </w:rPr>
        <w:t xml:space="preserve"> – </w:t>
      </w:r>
      <w:r w:rsidR="00930B36" w:rsidRPr="00CA5755">
        <w:rPr>
          <w:b/>
          <w:u w:val="single"/>
        </w:rPr>
        <w:t xml:space="preserve">UK </w:t>
      </w:r>
      <w:r w:rsidRPr="00E96BD1">
        <w:rPr>
          <w:b/>
          <w:u w:val="single"/>
        </w:rPr>
        <w:t>Devonshire Iddesleigh</w:t>
      </w:r>
      <w:r w:rsidRPr="00E96BD1">
        <w:rPr>
          <w:b/>
        </w:rPr>
        <w:t xml:space="preserve"> – Will – Thomas Knight</w:t>
      </w:r>
      <w:r>
        <w:rPr>
          <w:b/>
        </w:rPr>
        <w:t>, Gent</w:t>
      </w:r>
      <w:r>
        <w:t xml:space="preserve"> – To the parish church, 10 shillings; to son John Knight, 4 score pounds (80); to </w:t>
      </w:r>
      <w:r w:rsidRPr="0009406B">
        <w:rPr>
          <w:b/>
        </w:rPr>
        <w:t>son George Knight</w:t>
      </w:r>
      <w:r>
        <w:t xml:space="preserve">, 4 score pounds; </w:t>
      </w:r>
      <w:r w:rsidRPr="0009406B">
        <w:rPr>
          <w:b/>
        </w:rPr>
        <w:t>son Roger Knight</w:t>
      </w:r>
      <w:r>
        <w:t xml:space="preserve">, 3 score pounds; to </w:t>
      </w:r>
      <w:r w:rsidRPr="0009406B">
        <w:rPr>
          <w:b/>
        </w:rPr>
        <w:t>son William Knight</w:t>
      </w:r>
      <w:r>
        <w:t>, 1 (one) penny</w:t>
      </w:r>
      <w:r w:rsidR="004C2D1E">
        <w:t xml:space="preserve"> (!)</w:t>
      </w:r>
      <w:r>
        <w:t xml:space="preserve">; to </w:t>
      </w:r>
      <w:r w:rsidRPr="0009406B">
        <w:rPr>
          <w:b/>
        </w:rPr>
        <w:t>son Charles Knight</w:t>
      </w:r>
      <w:r>
        <w:t xml:space="preserve">, 100 pounds yearly; to daughter Margery Knight, 200 pounds; residue of estate to </w:t>
      </w:r>
      <w:r w:rsidRPr="0009406B">
        <w:rPr>
          <w:b/>
        </w:rPr>
        <w:t>son Thomas Knight</w:t>
      </w:r>
      <w:r>
        <w:t xml:space="preserve"> who is to be executor; </w:t>
      </w:r>
      <w:r w:rsidRPr="00CA5755">
        <w:rPr>
          <w:b/>
        </w:rPr>
        <w:t>brother-in-law J</w:t>
      </w:r>
      <w:r w:rsidR="00CA5755" w:rsidRPr="00CA5755">
        <w:rPr>
          <w:b/>
        </w:rPr>
        <w:t>o</w:t>
      </w:r>
      <w:r w:rsidRPr="00CA5755">
        <w:rPr>
          <w:b/>
        </w:rPr>
        <w:t>hn Lethbridge</w:t>
      </w:r>
      <w:r>
        <w:t>, Gent, overseer. (</w:t>
      </w:r>
      <w:r w:rsidRPr="00E96BD1">
        <w:t>Prerogative Court of Canterbury Wills, 1384-1858</w:t>
      </w:r>
      <w:r>
        <w:t xml:space="preserve">, </w:t>
      </w:r>
      <w:r w:rsidRPr="00E96BD1">
        <w:t>PROB 11: Will Registers</w:t>
      </w:r>
      <w:r>
        <w:t xml:space="preserve">, </w:t>
      </w:r>
      <w:r w:rsidRPr="00E96BD1">
        <w:t>1644-1654</w:t>
      </w:r>
      <w:r>
        <w:t xml:space="preserve">, </w:t>
      </w:r>
      <w:r w:rsidRPr="00E96BD1">
        <w:t>Piece 233: Alchin, Quire Numbers 1-50 (1654)</w:t>
      </w:r>
      <w:r>
        <w:t xml:space="preserve">) (This will was written in 1636)  </w:t>
      </w:r>
    </w:p>
    <w:p w:rsidR="001470B7" w:rsidRDefault="001470B7" w:rsidP="001470B7">
      <w:pPr>
        <w:pStyle w:val="NormalWeb"/>
        <w:spacing w:before="240" w:beforeAutospacing="0" w:after="240" w:afterAutospacing="0"/>
        <w:ind w:left="0" w:right="0"/>
      </w:pPr>
      <w:r>
        <w:rPr>
          <w:b/>
        </w:rPr>
        <w:t xml:space="preserve">1653 </w:t>
      </w:r>
      <w:r w:rsidR="00CA5755">
        <w:rPr>
          <w:b/>
        </w:rPr>
        <w:t xml:space="preserve">- </w:t>
      </w:r>
      <w:r>
        <w:rPr>
          <w:b/>
        </w:rPr>
        <w:t xml:space="preserve">Mar </w:t>
      </w:r>
      <w:r w:rsidRPr="00FF7ADD">
        <w:rPr>
          <w:b/>
        </w:rPr>
        <w:t xml:space="preserve">10 </w:t>
      </w:r>
      <w:r>
        <w:rPr>
          <w:b/>
        </w:rPr>
        <w:t xml:space="preserve">– </w:t>
      </w:r>
      <w:r w:rsidRPr="00483869">
        <w:rPr>
          <w:b/>
          <w:u w:val="single"/>
        </w:rPr>
        <w:t>VA</w:t>
      </w:r>
      <w:r w:rsidR="00CA5755">
        <w:rPr>
          <w:b/>
          <w:u w:val="single"/>
        </w:rPr>
        <w:t xml:space="preserve"> </w:t>
      </w:r>
      <w:r w:rsidR="00CA5755" w:rsidRPr="00483869">
        <w:rPr>
          <w:b/>
          <w:u w:val="single"/>
        </w:rPr>
        <w:t>Elizabeth River</w:t>
      </w:r>
      <w:r w:rsidRPr="00CA5755">
        <w:rPr>
          <w:b/>
        </w:rPr>
        <w:t xml:space="preserve"> – </w:t>
      </w:r>
      <w:r w:rsidR="00CA5755" w:rsidRPr="00CA5755">
        <w:rPr>
          <w:b/>
        </w:rPr>
        <w:t>Admin -</w:t>
      </w:r>
      <w:r w:rsidR="00CA5755">
        <w:t xml:space="preserve"> </w:t>
      </w:r>
      <w:r w:rsidRPr="006E301B">
        <w:rPr>
          <w:b/>
        </w:rPr>
        <w:t>John Barten</w:t>
      </w:r>
      <w:r w:rsidR="00CA5755" w:rsidRPr="00CA5755">
        <w:t xml:space="preserve"> – Land patent for</w:t>
      </w:r>
      <w:r>
        <w:t xml:space="preserve"> 200 acs. In Deep Cr. A branch of the Southern br. Of </w:t>
      </w:r>
      <w:r w:rsidRPr="00483869">
        <w:t>Eliz. Riv</w:t>
      </w:r>
      <w:r>
        <w:t xml:space="preserve">. … Trans. Of 4 pers: </w:t>
      </w:r>
      <w:r w:rsidRPr="00483869">
        <w:t>Jane Harvey, Tho</w:t>
      </w:r>
      <w:r>
        <w:t>mas</w:t>
      </w:r>
      <w:r w:rsidRPr="00483869">
        <w:t xml:space="preserve"> Harvey, </w:t>
      </w:r>
      <w:r w:rsidRPr="00784ACF">
        <w:rPr>
          <w:b/>
        </w:rPr>
        <w:t>John Hawley</w:t>
      </w:r>
      <w:r>
        <w:t>, William Scott. (Nugent I, p. 232)</w:t>
      </w:r>
    </w:p>
    <w:p w:rsidR="00B50394" w:rsidRDefault="00B50394" w:rsidP="00B50394">
      <w:pPr>
        <w:rPr>
          <w:szCs w:val="24"/>
        </w:rPr>
      </w:pPr>
      <w:r w:rsidRPr="000743A2">
        <w:rPr>
          <w:b/>
          <w:szCs w:val="24"/>
        </w:rPr>
        <w:t>1653 – Mar 22</w:t>
      </w:r>
      <w:r w:rsidR="00930B36">
        <w:rPr>
          <w:b/>
          <w:szCs w:val="24"/>
        </w:rPr>
        <w:t xml:space="preserve"> – </w:t>
      </w:r>
      <w:r w:rsidR="00930B36" w:rsidRPr="00CA5755">
        <w:rPr>
          <w:b/>
          <w:szCs w:val="24"/>
          <w:u w:val="single"/>
        </w:rPr>
        <w:t xml:space="preserve">UK </w:t>
      </w:r>
      <w:r w:rsidRPr="000743A2">
        <w:rPr>
          <w:b/>
          <w:szCs w:val="24"/>
          <w:u w:val="single"/>
        </w:rPr>
        <w:t>Essex Goldhanger</w:t>
      </w:r>
      <w:r w:rsidRPr="000743A2">
        <w:rPr>
          <w:b/>
          <w:szCs w:val="24"/>
        </w:rPr>
        <w:t xml:space="preserve"> – Will – Richard Knight, Yeoman</w:t>
      </w:r>
      <w:r>
        <w:rPr>
          <w:szCs w:val="24"/>
        </w:rPr>
        <w:t xml:space="preserve"> – Daughter, Mary Knight, to receive several properties in Goldhanger with all goods and chattels associated; friend Mr. Thomas Plummer of Maulson to receive residue and to be executor; friend Rowland Humphrey to be overseer.  Oral codicil added: if daughter, Mary, dies, everything to go to Thomas Plummer. (</w:t>
      </w:r>
      <w:r w:rsidRPr="002E42DF">
        <w:rPr>
          <w:szCs w:val="24"/>
        </w:rPr>
        <w:t>Prerogative Court of Canterbury Wills, 1384-1858</w:t>
      </w:r>
      <w:r>
        <w:rPr>
          <w:szCs w:val="24"/>
        </w:rPr>
        <w:t xml:space="preserve">, </w:t>
      </w:r>
      <w:r w:rsidRPr="002E42DF">
        <w:rPr>
          <w:szCs w:val="24"/>
        </w:rPr>
        <w:t>PROB 11: Will Registers</w:t>
      </w:r>
      <w:r>
        <w:rPr>
          <w:szCs w:val="24"/>
        </w:rPr>
        <w:t xml:space="preserve">, </w:t>
      </w:r>
      <w:r w:rsidRPr="002E42DF">
        <w:rPr>
          <w:szCs w:val="24"/>
        </w:rPr>
        <w:t>1644-1654</w:t>
      </w:r>
      <w:r>
        <w:rPr>
          <w:szCs w:val="24"/>
        </w:rPr>
        <w:t xml:space="preserve">, </w:t>
      </w:r>
      <w:r w:rsidRPr="002E42DF">
        <w:rPr>
          <w:szCs w:val="24"/>
        </w:rPr>
        <w:t>Piece 239: Alchin, Quire Numbers 303-356 (1654)</w:t>
      </w:r>
      <w:r>
        <w:rPr>
          <w:szCs w:val="24"/>
        </w:rPr>
        <w:t>)</w:t>
      </w:r>
    </w:p>
    <w:p w:rsidR="00B50394" w:rsidRDefault="00B50394" w:rsidP="00B50394">
      <w:pPr>
        <w:rPr>
          <w:szCs w:val="24"/>
        </w:rPr>
      </w:pPr>
      <w:r w:rsidRPr="00262FD0">
        <w:rPr>
          <w:b/>
          <w:szCs w:val="24"/>
        </w:rPr>
        <w:t>1653 – Mar 28</w:t>
      </w:r>
      <w:r w:rsidR="00930B36">
        <w:rPr>
          <w:b/>
          <w:szCs w:val="24"/>
        </w:rPr>
        <w:t xml:space="preserve"> – </w:t>
      </w:r>
      <w:r w:rsidR="00930B36" w:rsidRPr="00CA5755">
        <w:rPr>
          <w:b/>
          <w:szCs w:val="24"/>
          <w:u w:val="single"/>
        </w:rPr>
        <w:t xml:space="preserve">UK </w:t>
      </w:r>
      <w:r w:rsidRPr="00262FD0">
        <w:rPr>
          <w:b/>
          <w:szCs w:val="24"/>
          <w:u w:val="single"/>
        </w:rPr>
        <w:t>Devonshire Little Hempston</w:t>
      </w:r>
      <w:r w:rsidRPr="00262FD0">
        <w:rPr>
          <w:b/>
          <w:szCs w:val="24"/>
        </w:rPr>
        <w:t xml:space="preserve"> – Ox Alum – John Knight</w:t>
      </w:r>
      <w:r>
        <w:rPr>
          <w:szCs w:val="24"/>
        </w:rPr>
        <w:t xml:space="preserve"> – “ser.” Exeter Coll., matric. 28 March 1653, B.A. 15 Oct 1656; M.A. from New Coll 2 June 1659, rector of Little Hempston, Devon, until ejected 1662.  See </w:t>
      </w:r>
      <w:r w:rsidRPr="00262FD0">
        <w:rPr>
          <w:i/>
          <w:szCs w:val="24"/>
        </w:rPr>
        <w:t>Calamy</w:t>
      </w:r>
      <w:r>
        <w:rPr>
          <w:szCs w:val="24"/>
        </w:rPr>
        <w:t>, ii. 40. (Oxford University Alumni 1500-1886, pp. 861-863)</w:t>
      </w:r>
    </w:p>
    <w:p w:rsidR="00B50394" w:rsidRDefault="00B50394" w:rsidP="00B50394">
      <w:pPr>
        <w:rPr>
          <w:szCs w:val="24"/>
        </w:rPr>
      </w:pPr>
      <w:r w:rsidRPr="00EA7A4B">
        <w:rPr>
          <w:b/>
          <w:szCs w:val="24"/>
        </w:rPr>
        <w:t>1653 – Apr 21</w:t>
      </w:r>
      <w:r w:rsidR="00930B36">
        <w:rPr>
          <w:b/>
          <w:szCs w:val="24"/>
        </w:rPr>
        <w:t xml:space="preserve"> – </w:t>
      </w:r>
      <w:r w:rsidR="00930B36" w:rsidRPr="00CA5755">
        <w:rPr>
          <w:b/>
          <w:szCs w:val="24"/>
          <w:u w:val="single"/>
        </w:rPr>
        <w:t xml:space="preserve">UK </w:t>
      </w:r>
      <w:r w:rsidRPr="00EA7A4B">
        <w:rPr>
          <w:b/>
          <w:szCs w:val="24"/>
          <w:u w:val="single"/>
        </w:rPr>
        <w:t>Essex Chigwell</w:t>
      </w:r>
      <w:r w:rsidRPr="00EA7A4B">
        <w:rPr>
          <w:b/>
          <w:szCs w:val="24"/>
        </w:rPr>
        <w:t xml:space="preserve"> – Will – William Knight</w:t>
      </w:r>
      <w:r>
        <w:rPr>
          <w:b/>
          <w:szCs w:val="24"/>
        </w:rPr>
        <w:t>, Blacksmith</w:t>
      </w:r>
      <w:r>
        <w:rPr>
          <w:szCs w:val="24"/>
        </w:rPr>
        <w:t xml:space="preserve"> – Wife, Bridget, daughter Jane; wife to have all benefits of goods and chattels for her life, to go to daughter Jane, and to give daughter Jane 20 pounds on the day of her marriage or when she is 21; wife to be executrix. Wit: Edward Cotton, John Medows, Anthony Brown.  (</w:t>
      </w:r>
      <w:r w:rsidRPr="00EA7A4B">
        <w:rPr>
          <w:szCs w:val="24"/>
        </w:rPr>
        <w:t>Prerogative Court of Canterbury Wills, 1384-1858</w:t>
      </w:r>
      <w:r>
        <w:rPr>
          <w:szCs w:val="24"/>
        </w:rPr>
        <w:t xml:space="preserve">, </w:t>
      </w:r>
      <w:r w:rsidRPr="00EA7A4B">
        <w:rPr>
          <w:szCs w:val="24"/>
        </w:rPr>
        <w:t>PROB 11: Will Registers</w:t>
      </w:r>
      <w:r>
        <w:rPr>
          <w:szCs w:val="24"/>
        </w:rPr>
        <w:t xml:space="preserve">, </w:t>
      </w:r>
      <w:r w:rsidRPr="00EA7A4B">
        <w:rPr>
          <w:szCs w:val="24"/>
        </w:rPr>
        <w:t>1644-1654</w:t>
      </w:r>
      <w:r>
        <w:rPr>
          <w:szCs w:val="24"/>
        </w:rPr>
        <w:t xml:space="preserve">, </w:t>
      </w:r>
      <w:r w:rsidRPr="00EA7A4B">
        <w:rPr>
          <w:szCs w:val="24"/>
        </w:rPr>
        <w:t>Piece 225: Brent, Quire Numbers 1-53 (1653)</w:t>
      </w:r>
      <w:r>
        <w:rPr>
          <w:szCs w:val="24"/>
        </w:rPr>
        <w:t xml:space="preserve">) </w:t>
      </w:r>
    </w:p>
    <w:p w:rsidR="00B50394" w:rsidRDefault="00B50394" w:rsidP="00B50394">
      <w:pPr>
        <w:rPr>
          <w:szCs w:val="24"/>
        </w:rPr>
      </w:pPr>
      <w:r w:rsidRPr="0027387C">
        <w:rPr>
          <w:b/>
          <w:szCs w:val="24"/>
        </w:rPr>
        <w:t>1653 – Jun 6</w:t>
      </w:r>
      <w:r w:rsidR="00930B36">
        <w:rPr>
          <w:b/>
          <w:szCs w:val="24"/>
        </w:rPr>
        <w:t xml:space="preserve"> – </w:t>
      </w:r>
      <w:r w:rsidR="00930B36" w:rsidRPr="00CA5755">
        <w:rPr>
          <w:b/>
          <w:szCs w:val="24"/>
          <w:u w:val="single"/>
        </w:rPr>
        <w:t xml:space="preserve">UK </w:t>
      </w:r>
      <w:r w:rsidRPr="0027387C">
        <w:rPr>
          <w:b/>
          <w:szCs w:val="24"/>
          <w:u w:val="single"/>
        </w:rPr>
        <w:t>Hampshire Petersfield</w:t>
      </w:r>
      <w:r w:rsidRPr="0027387C">
        <w:rPr>
          <w:b/>
          <w:szCs w:val="24"/>
        </w:rPr>
        <w:t xml:space="preserve"> – Admin – John Knight, Yeoman </w:t>
      </w:r>
      <w:r>
        <w:rPr>
          <w:szCs w:val="24"/>
        </w:rPr>
        <w:t xml:space="preserve">– Grant by </w:t>
      </w:r>
      <w:r w:rsidRPr="0027387C">
        <w:rPr>
          <w:szCs w:val="24"/>
        </w:rPr>
        <w:t xml:space="preserve">JOHN KNIGHT of Sheete in the parish of Petersfield, co. Southants, yeoman, to </w:t>
      </w:r>
      <w:r>
        <w:rPr>
          <w:szCs w:val="24"/>
        </w:rPr>
        <w:t>J</w:t>
      </w:r>
      <w:r w:rsidRPr="0027387C">
        <w:rPr>
          <w:szCs w:val="24"/>
        </w:rPr>
        <w:t xml:space="preserve">OHN LUFFE of Harting, co. Sussex, yeoman, - for £120 - of 3 closes of </w:t>
      </w:r>
      <w:r w:rsidRPr="0027387C">
        <w:rPr>
          <w:szCs w:val="24"/>
        </w:rPr>
        <w:lastRenderedPageBreak/>
        <w:t>land called the Clayes, containing 12 ac</w:t>
      </w:r>
      <w:r>
        <w:rPr>
          <w:szCs w:val="24"/>
        </w:rPr>
        <w:t xml:space="preserve">; </w:t>
      </w:r>
      <w:r w:rsidRPr="0027387C">
        <w:rPr>
          <w:szCs w:val="24"/>
        </w:rPr>
        <w:t>And also a coppice and woodground containing 5 ac., parcel of the wood called the Lith adjoining to the said three closes</w:t>
      </w:r>
      <w:r>
        <w:rPr>
          <w:szCs w:val="24"/>
        </w:rPr>
        <w:t xml:space="preserve">; </w:t>
      </w:r>
      <w:r w:rsidRPr="0027387C">
        <w:rPr>
          <w:szCs w:val="24"/>
        </w:rPr>
        <w:t>Also 2 closes of land called the Crafts adjoining to the lane called Foxcombe Lane containing 6 ac</w:t>
      </w:r>
      <w:r>
        <w:rPr>
          <w:szCs w:val="24"/>
        </w:rPr>
        <w:t xml:space="preserve">;  </w:t>
      </w:r>
      <w:r w:rsidRPr="0027387C">
        <w:rPr>
          <w:szCs w:val="24"/>
        </w:rPr>
        <w:t>Also Common of pasture for 40 sheep on the Downes and commonable places in Harting</w:t>
      </w:r>
      <w:r>
        <w:rPr>
          <w:szCs w:val="24"/>
        </w:rPr>
        <w:t xml:space="preserve">; </w:t>
      </w:r>
      <w:r w:rsidRPr="0027387C">
        <w:rPr>
          <w:szCs w:val="24"/>
        </w:rPr>
        <w:t>All in West Harting in occupation of John Pitt</w:t>
      </w:r>
      <w:r>
        <w:rPr>
          <w:szCs w:val="24"/>
        </w:rPr>
        <w:t xml:space="preserve">;  </w:t>
      </w:r>
      <w:r w:rsidRPr="0027387C">
        <w:rPr>
          <w:szCs w:val="24"/>
        </w:rPr>
        <w:t>To hold of the chief lords of the fee, &amp; c</w:t>
      </w:r>
      <w:r>
        <w:rPr>
          <w:szCs w:val="24"/>
        </w:rPr>
        <w:t xml:space="preserve">;  </w:t>
      </w:r>
      <w:r w:rsidRPr="0027387C">
        <w:rPr>
          <w:szCs w:val="24"/>
        </w:rPr>
        <w:t>Signature, John Knight and seal</w:t>
      </w:r>
      <w:r>
        <w:rPr>
          <w:szCs w:val="24"/>
        </w:rPr>
        <w:t xml:space="preserve">;  </w:t>
      </w:r>
      <w:r w:rsidRPr="0027387C">
        <w:rPr>
          <w:szCs w:val="24"/>
        </w:rPr>
        <w:t>Witnesses to deed and livery of seisin:- Robert Harrison, Robt. Lanne (mk), Nichs. Sherrier (mk), Wm. Jaman</w:t>
      </w:r>
      <w:r>
        <w:rPr>
          <w:szCs w:val="24"/>
        </w:rPr>
        <w:t>.  (</w:t>
      </w:r>
      <w:r w:rsidRPr="0027387C">
        <w:rPr>
          <w:szCs w:val="24"/>
        </w:rPr>
        <w:t xml:space="preserve">West Sussex Record Office, </w:t>
      </w:r>
      <w:r>
        <w:rPr>
          <w:szCs w:val="24"/>
        </w:rPr>
        <w:t xml:space="preserve">Ref: </w:t>
      </w:r>
      <w:r w:rsidRPr="0027387C">
        <w:rPr>
          <w:szCs w:val="24"/>
        </w:rPr>
        <w:t>SAS-K/41</w:t>
      </w:r>
      <w:r>
        <w:rPr>
          <w:szCs w:val="24"/>
        </w:rPr>
        <w:t>)</w:t>
      </w:r>
      <w:r w:rsidRPr="0027387C">
        <w:rPr>
          <w:szCs w:val="24"/>
        </w:rPr>
        <w:t xml:space="preserve"> </w:t>
      </w:r>
    </w:p>
    <w:p w:rsidR="00B50394" w:rsidRDefault="00B50394" w:rsidP="00B50394">
      <w:pPr>
        <w:rPr>
          <w:szCs w:val="24"/>
        </w:rPr>
      </w:pPr>
      <w:r w:rsidRPr="00236306">
        <w:rPr>
          <w:b/>
        </w:rPr>
        <w:t>1653 – Jun 7</w:t>
      </w:r>
      <w:r w:rsidR="00930B36">
        <w:rPr>
          <w:b/>
        </w:rPr>
        <w:t xml:space="preserve"> – </w:t>
      </w:r>
      <w:r w:rsidR="00930B36" w:rsidRPr="00CA5755">
        <w:rPr>
          <w:b/>
          <w:u w:val="single"/>
        </w:rPr>
        <w:t xml:space="preserve">UK </w:t>
      </w:r>
      <w:r w:rsidRPr="00236306">
        <w:rPr>
          <w:b/>
          <w:u w:val="single"/>
        </w:rPr>
        <w:t>London St Bride</w:t>
      </w:r>
      <w:r w:rsidRPr="00236306">
        <w:rPr>
          <w:b/>
        </w:rPr>
        <w:t xml:space="preserve"> </w:t>
      </w:r>
      <w:r w:rsidR="007A089D">
        <w:rPr>
          <w:b/>
        </w:rPr>
        <w:t>– Birth/Bap –</w:t>
      </w:r>
      <w:r w:rsidRPr="00236306">
        <w:rPr>
          <w:b/>
        </w:rPr>
        <w:t xml:space="preserve"> Lydia Knight</w:t>
      </w:r>
      <w:r>
        <w:rPr>
          <w:b/>
        </w:rPr>
        <w:t xml:space="preserve"> (Ledyah)</w:t>
      </w:r>
      <w:r>
        <w:t xml:space="preserve"> - d/o John</w:t>
      </w:r>
      <w:r w:rsidR="00784ACF">
        <w:t xml:space="preserve"> Knight </w:t>
      </w:r>
      <w:r>
        <w:t>&amp; Anne</w:t>
      </w:r>
    </w:p>
    <w:p w:rsidR="00B50394" w:rsidRDefault="00B50394" w:rsidP="00B50394">
      <w:pPr>
        <w:rPr>
          <w:szCs w:val="24"/>
        </w:rPr>
      </w:pPr>
      <w:r w:rsidRPr="009F2D5E">
        <w:rPr>
          <w:b/>
          <w:szCs w:val="24"/>
        </w:rPr>
        <w:t>1653 – Jun 15</w:t>
      </w:r>
      <w:r w:rsidR="00930B36">
        <w:rPr>
          <w:b/>
          <w:szCs w:val="24"/>
        </w:rPr>
        <w:t xml:space="preserve"> – </w:t>
      </w:r>
      <w:r w:rsidR="00930B36" w:rsidRPr="00CA5755">
        <w:rPr>
          <w:b/>
          <w:szCs w:val="24"/>
          <w:u w:val="single"/>
        </w:rPr>
        <w:t xml:space="preserve">UK </w:t>
      </w:r>
      <w:r w:rsidRPr="009F2D5E">
        <w:rPr>
          <w:b/>
          <w:szCs w:val="24"/>
          <w:u w:val="single"/>
        </w:rPr>
        <w:t>Kent Cowden</w:t>
      </w:r>
      <w:r w:rsidRPr="009F2D5E">
        <w:rPr>
          <w:b/>
          <w:szCs w:val="24"/>
        </w:rPr>
        <w:t xml:space="preserve"> – Will Katherine Knight, widow</w:t>
      </w:r>
      <w:r>
        <w:rPr>
          <w:szCs w:val="24"/>
        </w:rPr>
        <w:t xml:space="preserve"> – To son-in-law Henry Swaylands, 12 pounds; to </w:t>
      </w:r>
      <w:r w:rsidRPr="0009406B">
        <w:rPr>
          <w:b/>
          <w:szCs w:val="24"/>
        </w:rPr>
        <w:t>son George Knight</w:t>
      </w:r>
      <w:r>
        <w:rPr>
          <w:szCs w:val="24"/>
        </w:rPr>
        <w:t xml:space="preserve">, 10 pounds and all household stuff that is now in his keeping;  to daughter Elizabeth, wife of William Jackson, 15 pounds and all my stuff that is now in her keeping;  to daughter Katherine, wife of George Say__, 10 shillings and all my household stuff that is now in her possession; to daughter Anne, 40 pounds; to </w:t>
      </w:r>
      <w:r w:rsidRPr="0009406B">
        <w:rPr>
          <w:b/>
          <w:szCs w:val="24"/>
        </w:rPr>
        <w:t>son Edward Knight</w:t>
      </w:r>
      <w:r>
        <w:rPr>
          <w:szCs w:val="24"/>
        </w:rPr>
        <w:t>, 35 pounds and all goods and chattels not already bequeathed, and he to be executor. Signed with her mark in the presence of John Osbourne and Nicholas Wirking.  (</w:t>
      </w:r>
      <w:r w:rsidRPr="00762CA1">
        <w:rPr>
          <w:szCs w:val="24"/>
        </w:rPr>
        <w:t>Prerogative Court of Canterbury Wills, 1384-1858 for Katherina Knight</w:t>
      </w:r>
      <w:r>
        <w:rPr>
          <w:szCs w:val="24"/>
        </w:rPr>
        <w:t xml:space="preserve">, </w:t>
      </w:r>
      <w:r w:rsidRPr="00762CA1">
        <w:rPr>
          <w:szCs w:val="24"/>
        </w:rPr>
        <w:t>PROB 11: Will Registers</w:t>
      </w:r>
      <w:r>
        <w:rPr>
          <w:szCs w:val="24"/>
        </w:rPr>
        <w:t xml:space="preserve">, </w:t>
      </w:r>
      <w:r w:rsidRPr="00762CA1">
        <w:rPr>
          <w:szCs w:val="24"/>
        </w:rPr>
        <w:t>1644-1654</w:t>
      </w:r>
      <w:r>
        <w:rPr>
          <w:szCs w:val="24"/>
        </w:rPr>
        <w:t xml:space="preserve">, </w:t>
      </w:r>
      <w:r w:rsidRPr="00762CA1">
        <w:rPr>
          <w:szCs w:val="24"/>
        </w:rPr>
        <w:t>Piece 230: Brent, Quire Numbers 269-318 (1653)</w:t>
      </w:r>
      <w:r>
        <w:rPr>
          <w:szCs w:val="24"/>
        </w:rPr>
        <w:t>)</w:t>
      </w:r>
    </w:p>
    <w:p w:rsidR="00B50394" w:rsidRDefault="00B50394" w:rsidP="00B50394">
      <w:pPr>
        <w:pStyle w:val="NormalWeb"/>
        <w:spacing w:before="240" w:beforeAutospacing="0" w:after="240" w:afterAutospacing="0"/>
        <w:ind w:left="0" w:right="0"/>
      </w:pPr>
      <w:r w:rsidRPr="00026B22">
        <w:rPr>
          <w:b/>
        </w:rPr>
        <w:t>1653 – Jun 28</w:t>
      </w:r>
      <w:r w:rsidR="00930B36">
        <w:rPr>
          <w:b/>
        </w:rPr>
        <w:t xml:space="preserve"> – </w:t>
      </w:r>
      <w:r w:rsidR="00930B36" w:rsidRPr="00CA5755">
        <w:rPr>
          <w:b/>
          <w:u w:val="single"/>
        </w:rPr>
        <w:t xml:space="preserve">UK </w:t>
      </w:r>
      <w:r w:rsidRPr="00026B22">
        <w:rPr>
          <w:b/>
          <w:u w:val="single"/>
        </w:rPr>
        <w:t>Northamptonshire Slapton</w:t>
      </w:r>
      <w:r w:rsidRPr="00026B22">
        <w:rPr>
          <w:b/>
        </w:rPr>
        <w:t xml:space="preserve"> – Will – Thomas Knight</w:t>
      </w:r>
      <w:r>
        <w:rPr>
          <w:b/>
        </w:rPr>
        <w:t>, Gent</w:t>
      </w:r>
      <w:r>
        <w:t xml:space="preserve"> – To </w:t>
      </w:r>
      <w:r w:rsidRPr="004C2D1E">
        <w:rPr>
          <w:b/>
        </w:rPr>
        <w:t>daughter Elizabeth Knight</w:t>
      </w:r>
      <w:r>
        <w:t xml:space="preserve">, 250 pounds; to </w:t>
      </w:r>
      <w:r w:rsidRPr="0009406B">
        <w:rPr>
          <w:b/>
        </w:rPr>
        <w:t>George Knight, youngest son</w:t>
      </w:r>
      <w:r>
        <w:t xml:space="preserve">, 150 pounds; this money should be put into the hands of </w:t>
      </w:r>
      <w:r w:rsidRPr="0009406B">
        <w:rPr>
          <w:b/>
        </w:rPr>
        <w:t>John Knight, Thomas Knight, my sons</w:t>
      </w:r>
      <w:r>
        <w:t xml:space="preserve">, and Richard Clemons, son-in-law, each one 50 pounds apiece to use for the advantage of George; I give unto all my other children 12 pounds apiece: </w:t>
      </w:r>
      <w:r w:rsidRPr="0009406B">
        <w:rPr>
          <w:b/>
        </w:rPr>
        <w:t>John Knight, Thomas Knight, Valentine Knight, and Samuel Knight</w:t>
      </w:r>
      <w:r>
        <w:t>; to the poor of Slapton, 10 shillings; all my servants, 5 shillings apiece; residue of estate to wife, Elizabeth Knight, and she to be executrix; son John Knight and son-in-law Richard Clemons to be overseers. (</w:t>
      </w:r>
      <w:r w:rsidRPr="00380240">
        <w:t>Prerogative Court of Canterbury Wills, 1384-1858</w:t>
      </w:r>
      <w:r>
        <w:t xml:space="preserve">, </w:t>
      </w:r>
      <w:r w:rsidRPr="00380240">
        <w:t>PROB 11: Will Registers</w:t>
      </w:r>
      <w:r>
        <w:t xml:space="preserve">, </w:t>
      </w:r>
      <w:r w:rsidRPr="00380240">
        <w:t>1644-1654</w:t>
      </w:r>
      <w:r>
        <w:t xml:space="preserve">, </w:t>
      </w:r>
      <w:r w:rsidRPr="00380240">
        <w:t>Piece 225: Brent, Quire Numbers 1-53 (1653)</w:t>
      </w:r>
      <w:r>
        <w:t>)</w:t>
      </w:r>
    </w:p>
    <w:p w:rsidR="001470B7" w:rsidRDefault="001470B7" w:rsidP="001470B7">
      <w:pPr>
        <w:pStyle w:val="NormalWeb"/>
        <w:spacing w:before="240" w:beforeAutospacing="0" w:after="240" w:afterAutospacing="0"/>
        <w:ind w:left="0" w:right="0"/>
      </w:pPr>
      <w:r w:rsidRPr="007307A0">
        <w:rPr>
          <w:b/>
        </w:rPr>
        <w:t xml:space="preserve">1653 </w:t>
      </w:r>
      <w:r w:rsidR="007E2389">
        <w:rPr>
          <w:b/>
        </w:rPr>
        <w:t xml:space="preserve">- </w:t>
      </w:r>
      <w:r w:rsidRPr="007307A0">
        <w:rPr>
          <w:b/>
        </w:rPr>
        <w:t xml:space="preserve">Jul 1 – </w:t>
      </w:r>
      <w:r w:rsidRPr="007307A0">
        <w:rPr>
          <w:b/>
          <w:u w:val="single"/>
        </w:rPr>
        <w:t>VA</w:t>
      </w:r>
      <w:r w:rsidR="007E2389">
        <w:rPr>
          <w:b/>
          <w:u w:val="single"/>
        </w:rPr>
        <w:t xml:space="preserve"> </w:t>
      </w:r>
      <w:r w:rsidR="007E2389" w:rsidRPr="007307A0">
        <w:rPr>
          <w:b/>
          <w:u w:val="single"/>
        </w:rPr>
        <w:t>James City</w:t>
      </w:r>
      <w:r w:rsidRPr="00E721EC">
        <w:rPr>
          <w:b/>
        </w:rPr>
        <w:t xml:space="preserve"> – </w:t>
      </w:r>
      <w:r w:rsidR="007E2389" w:rsidRPr="00E721EC">
        <w:rPr>
          <w:b/>
        </w:rPr>
        <w:t xml:space="preserve">Admin - </w:t>
      </w:r>
      <w:r w:rsidRPr="007307A0">
        <w:rPr>
          <w:b/>
        </w:rPr>
        <w:t>Joseph Knight</w:t>
      </w:r>
      <w:r w:rsidR="007E2389">
        <w:t xml:space="preserve"> Land patent for</w:t>
      </w:r>
      <w:r>
        <w:t xml:space="preserve"> 2000 acs.  On the E. side of Chickahominy Riv. …formerly granted to said Knight 25 Sep 1650; 400 granted to </w:t>
      </w:r>
      <w:r w:rsidRPr="007307A0">
        <w:rPr>
          <w:b/>
        </w:rPr>
        <w:t>Edward Knight</w:t>
      </w:r>
      <w:r>
        <w:t xml:space="preserve"> by patent of same date, and assigned by him unto </w:t>
      </w:r>
      <w:r w:rsidRPr="007307A0">
        <w:rPr>
          <w:b/>
        </w:rPr>
        <w:t>Joseph Knight</w:t>
      </w:r>
      <w:r>
        <w:t>. (Nugent I, p. 229)</w:t>
      </w:r>
    </w:p>
    <w:p w:rsidR="00B50394" w:rsidRDefault="00B50394" w:rsidP="001470B7">
      <w:pPr>
        <w:pStyle w:val="NormalWeb"/>
        <w:spacing w:before="240" w:beforeAutospacing="0" w:after="240" w:afterAutospacing="0"/>
        <w:ind w:left="0" w:right="0"/>
      </w:pPr>
      <w:r w:rsidRPr="00110B39">
        <w:rPr>
          <w:b/>
        </w:rPr>
        <w:t>1653 – Jul 7</w:t>
      </w:r>
      <w:r w:rsidR="00930B36">
        <w:rPr>
          <w:b/>
        </w:rPr>
        <w:t xml:space="preserve"> – </w:t>
      </w:r>
      <w:r w:rsidR="00930B36" w:rsidRPr="00CA5755">
        <w:rPr>
          <w:b/>
          <w:u w:val="single"/>
        </w:rPr>
        <w:t xml:space="preserve">UK </w:t>
      </w:r>
      <w:r w:rsidRPr="00110B39">
        <w:rPr>
          <w:b/>
          <w:u w:val="single"/>
        </w:rPr>
        <w:t>Staffordshire Norton in the Moors</w:t>
      </w:r>
      <w:r w:rsidRPr="00110B39">
        <w:rPr>
          <w:b/>
        </w:rPr>
        <w:t xml:space="preserve"> – Will – Thomas Knight</w:t>
      </w:r>
      <w:r>
        <w:rPr>
          <w:b/>
        </w:rPr>
        <w:t>, Husbandman</w:t>
      </w:r>
      <w:r>
        <w:t xml:space="preserve"> – To eldest </w:t>
      </w:r>
      <w:r w:rsidRPr="00D76E79">
        <w:rPr>
          <w:b/>
        </w:rPr>
        <w:t>son James Knight</w:t>
      </w:r>
      <w:r>
        <w:t xml:space="preserve">, all freehold lands in Norton with all appurtenances;  James must pay to the younger children 35 pounds in equal portions; executors to pay </w:t>
      </w:r>
      <w:r w:rsidRPr="00D76E79">
        <w:rPr>
          <w:b/>
        </w:rPr>
        <w:t>youngest son, Matthew Knight</w:t>
      </w:r>
      <w:r>
        <w:t xml:space="preserve">, 2 pounds 10 shillings a year during his natural life;  all the younger children to enjoy the lands for the term of 40 years; to </w:t>
      </w:r>
      <w:r w:rsidRPr="00D76E79">
        <w:rPr>
          <w:b/>
        </w:rPr>
        <w:t>second son, Thomas Knight</w:t>
      </w:r>
      <w:r>
        <w:t xml:space="preserve">, land in the parish of Caverswell, paying to youngest son, Matthew, 1 pound 10 shillings yearly during his natural life; if Thomas refuses to pay, then Matthew gets the land for 20 years; household items given out to James and Matthew; to </w:t>
      </w:r>
      <w:r w:rsidRPr="00D76E79">
        <w:rPr>
          <w:b/>
        </w:rPr>
        <w:t>Elizabeth knight, oldest daughter</w:t>
      </w:r>
      <w:r>
        <w:t xml:space="preserve">, 4 score pounds; to </w:t>
      </w:r>
      <w:r w:rsidRPr="00D76E79">
        <w:rPr>
          <w:b/>
        </w:rPr>
        <w:t>Frances Knight, youngest daughter</w:t>
      </w:r>
      <w:r>
        <w:t xml:space="preserve">, 3 score and 10 pounds; to Alice Johnson, 5 pounds; to </w:t>
      </w:r>
      <w:r w:rsidRPr="00D76E79">
        <w:rPr>
          <w:b/>
        </w:rPr>
        <w:t>Thomas Knight, William Knight, John Knight, Joseph Knight, Elizabeth Knight and Frances Knight</w:t>
      </w:r>
      <w:r>
        <w:t xml:space="preserve">, items to be divided among them; to </w:t>
      </w:r>
      <w:r w:rsidRPr="00D76E79">
        <w:rPr>
          <w:b/>
        </w:rPr>
        <w:t>William Knight, John Knight and Joseph Knight</w:t>
      </w:r>
      <w:r>
        <w:t xml:space="preserve">, all goods, chattels, whatever, to be divided among them; sons </w:t>
      </w:r>
      <w:r>
        <w:lastRenderedPageBreak/>
        <w:t>Thomas Knight and William Knight to be executors. (</w:t>
      </w:r>
      <w:r w:rsidRPr="00867094">
        <w:t>Prerogative Court of Canterbury Wills, 1384-1858</w:t>
      </w:r>
      <w:r>
        <w:t xml:space="preserve">, </w:t>
      </w:r>
      <w:r w:rsidRPr="00867094">
        <w:t>PROB 11: Will Registers</w:t>
      </w:r>
      <w:r>
        <w:t xml:space="preserve">, </w:t>
      </w:r>
      <w:r w:rsidRPr="00867094">
        <w:t>1644-1654</w:t>
      </w:r>
      <w:r>
        <w:t xml:space="preserve">, </w:t>
      </w:r>
      <w:r w:rsidRPr="00867094">
        <w:t>Piece 231: Brent, Quire Numbers 319-367 (1653)</w:t>
      </w:r>
      <w:r>
        <w:t xml:space="preserve">)  </w:t>
      </w:r>
    </w:p>
    <w:p w:rsidR="00E8412D" w:rsidRPr="00E8412D" w:rsidRDefault="00E8412D" w:rsidP="001470B7">
      <w:pPr>
        <w:pStyle w:val="NormalWeb"/>
        <w:spacing w:before="240" w:beforeAutospacing="0" w:after="240" w:afterAutospacing="0"/>
        <w:ind w:left="0" w:right="0"/>
      </w:pPr>
      <w:r w:rsidRPr="00E8412D">
        <w:rPr>
          <w:b/>
        </w:rPr>
        <w:t xml:space="preserve">1653 – Jul 31 – </w:t>
      </w:r>
      <w:r w:rsidRPr="00E8412D">
        <w:rPr>
          <w:b/>
          <w:u w:val="single"/>
        </w:rPr>
        <w:t xml:space="preserve">VA </w:t>
      </w:r>
      <w:r>
        <w:rPr>
          <w:b/>
          <w:u w:val="single"/>
        </w:rPr>
        <w:t>New Kent</w:t>
      </w:r>
      <w:r w:rsidRPr="00E8412D">
        <w:rPr>
          <w:b/>
        </w:rPr>
        <w:t xml:space="preserve"> – Admin – Thomas Knight, Jonathan Knight, Mary Knight</w:t>
      </w:r>
      <w:r>
        <w:t xml:space="preserve"> – Land patent to: </w:t>
      </w:r>
      <w:r w:rsidRPr="00E8412D">
        <w:t xml:space="preserve">Mr. Hen. Soanes, 1200 acs. On the N. E. side of Mattapony Riv., beneath the land of Mr. Wm. Wyat, beg. At the mouth of a creek &amp; running S. S. W. down the river to an ancient Indian Ferry on the upper side a marsh, soe S. S. E. &amp; S. E. by S. along the back og the marsh to the river &amp;c. 10 Mar. 1653, p. 26. 700 acs. Granted to Hen. Soanes last of July 1653 &amp; 500 acs. For trans. Of 10 pers: Negro woman; Kath. Yorkshire, Marv. Wms., Tho. Knight, Mary Knight, Richd. Lathbury, Jon. Knight 3 times; assigned by Mr. Robert Ellyson. </w:t>
      </w:r>
      <w:r>
        <w:t>(Nugent I, p. 240)</w:t>
      </w:r>
    </w:p>
    <w:p w:rsidR="00B50394" w:rsidRDefault="00B50394" w:rsidP="00B50394">
      <w:pPr>
        <w:rPr>
          <w:szCs w:val="24"/>
        </w:rPr>
      </w:pPr>
      <w:r w:rsidRPr="007A5582">
        <w:rPr>
          <w:b/>
        </w:rPr>
        <w:t>1653 – Aug 14</w:t>
      </w:r>
      <w:r w:rsidR="00930B36">
        <w:rPr>
          <w:b/>
        </w:rPr>
        <w:t xml:space="preserve"> – </w:t>
      </w:r>
      <w:r w:rsidR="00930B36" w:rsidRPr="00CA5755">
        <w:rPr>
          <w:b/>
          <w:u w:val="single"/>
        </w:rPr>
        <w:t xml:space="preserve">UK </w:t>
      </w:r>
      <w:r w:rsidRPr="007A5582">
        <w:rPr>
          <w:b/>
          <w:u w:val="single"/>
        </w:rPr>
        <w:t>London St Bride</w:t>
      </w:r>
      <w:r w:rsidRPr="007A5582">
        <w:rPr>
          <w:b/>
        </w:rPr>
        <w:t xml:space="preserve"> </w:t>
      </w:r>
      <w:r w:rsidR="007A089D">
        <w:rPr>
          <w:b/>
        </w:rPr>
        <w:t>– Birth/Bap –</w:t>
      </w:r>
      <w:r w:rsidRPr="007A5582">
        <w:rPr>
          <w:b/>
        </w:rPr>
        <w:t xml:space="preserve"> William Knight</w:t>
      </w:r>
      <w:r>
        <w:t xml:space="preserve"> - s/o John</w:t>
      </w:r>
      <w:r w:rsidR="00784ACF">
        <w:t xml:space="preserve"> Knight</w:t>
      </w:r>
      <w:r>
        <w:t xml:space="preserve"> &amp; Katherine</w:t>
      </w:r>
      <w:r w:rsidR="00784ACF">
        <w:t xml:space="preserve"> (London Met Arch)</w:t>
      </w:r>
    </w:p>
    <w:p w:rsidR="00B50394" w:rsidRDefault="00B50394" w:rsidP="005129B9">
      <w:pPr>
        <w:pStyle w:val="NormalWeb"/>
        <w:spacing w:before="240" w:beforeAutospacing="0" w:after="240" w:afterAutospacing="0"/>
        <w:ind w:left="0" w:right="0"/>
      </w:pPr>
      <w:r w:rsidRPr="0043799A">
        <w:rPr>
          <w:b/>
        </w:rPr>
        <w:t>1653 – Sep 24</w:t>
      </w:r>
      <w:r w:rsidR="00930B36">
        <w:rPr>
          <w:b/>
        </w:rPr>
        <w:t xml:space="preserve"> – </w:t>
      </w:r>
      <w:r w:rsidR="00930B36" w:rsidRPr="00CA5755">
        <w:rPr>
          <w:b/>
          <w:u w:val="single"/>
        </w:rPr>
        <w:t xml:space="preserve">UK </w:t>
      </w:r>
      <w:r w:rsidRPr="0043799A">
        <w:rPr>
          <w:b/>
          <w:u w:val="single"/>
        </w:rPr>
        <w:t>Middlesex Stepney</w:t>
      </w:r>
      <w:r w:rsidRPr="0043799A">
        <w:rPr>
          <w:b/>
        </w:rPr>
        <w:t xml:space="preserve"> – Will – Giles Knight, </w:t>
      </w:r>
      <w:r>
        <w:rPr>
          <w:b/>
        </w:rPr>
        <w:t xml:space="preserve">Boatswain and </w:t>
      </w:r>
      <w:r w:rsidRPr="0043799A">
        <w:rPr>
          <w:b/>
        </w:rPr>
        <w:t>Mariner</w:t>
      </w:r>
      <w:r>
        <w:t xml:space="preserve"> – “…being outward bound in the good ship called the Exchange where under god, Joseph Blow (Blore</w:t>
      </w:r>
      <w:r w:rsidR="00CA5755">
        <w:t>?</w:t>
      </w:r>
      <w:r>
        <w:t>) is Master thereof.”  To Elizabeth Arthur, wife of John Arthur of Limehose, “the remainder of all my wages if I shall happen to die in this my intended voyage.”  Elizabeth to be sole executor. (</w:t>
      </w:r>
      <w:r w:rsidRPr="00890511">
        <w:t>Prerogative Court of Canterbury Wills, 1384-1858</w:t>
      </w:r>
      <w:r>
        <w:t xml:space="preserve">, </w:t>
      </w:r>
      <w:r w:rsidRPr="00890511">
        <w:t>PROB 11: Will Registers</w:t>
      </w:r>
      <w:r>
        <w:t xml:space="preserve">, </w:t>
      </w:r>
      <w:r w:rsidRPr="00890511">
        <w:t>1644-1654</w:t>
      </w:r>
      <w:r>
        <w:t xml:space="preserve">, </w:t>
      </w:r>
      <w:r w:rsidRPr="00890511">
        <w:t>Piece 231: Brent, Quire Numbers 319-367 (1653)</w:t>
      </w:r>
      <w:r>
        <w:t xml:space="preserve">) This will was made 20 Aug 1642 and probated in 1653, over ten years later. </w:t>
      </w:r>
      <w:r w:rsidR="005129B9" w:rsidRPr="005726D1">
        <w:rPr>
          <w:b/>
        </w:rPr>
        <w:t>1653</w:t>
      </w:r>
      <w:r w:rsidR="005129B9">
        <w:rPr>
          <w:b/>
        </w:rPr>
        <w:t xml:space="preserve"> – </w:t>
      </w:r>
      <w:r w:rsidR="005129B9" w:rsidRPr="00D57BA2">
        <w:rPr>
          <w:b/>
          <w:u w:val="single"/>
        </w:rPr>
        <w:t xml:space="preserve">UK </w:t>
      </w:r>
      <w:r w:rsidR="005129B9">
        <w:rPr>
          <w:b/>
          <w:u w:val="single"/>
        </w:rPr>
        <w:t xml:space="preserve">London </w:t>
      </w:r>
      <w:r w:rsidR="005129B9" w:rsidRPr="005726D1">
        <w:rPr>
          <w:b/>
          <w:u w:val="single"/>
        </w:rPr>
        <w:t>Limehouse Stepney</w:t>
      </w:r>
      <w:r w:rsidR="005129B9" w:rsidRPr="005726D1">
        <w:rPr>
          <w:b/>
        </w:rPr>
        <w:t xml:space="preserve"> – Giles Knight, Bachelor, Mariner, Will</w:t>
      </w:r>
      <w:r w:rsidR="005129B9">
        <w:t xml:space="preserve"> – Died overseas. No details.  (</w:t>
      </w:r>
      <w:r w:rsidR="005129B9" w:rsidRPr="0075014C">
        <w:t>Wills Proved in the Prerogative Court of Canterbury, 1653-1656</w:t>
      </w:r>
      <w:r w:rsidR="005129B9">
        <w:t xml:space="preserve">) </w:t>
      </w:r>
    </w:p>
    <w:p w:rsidR="00B50394" w:rsidRDefault="00B50394" w:rsidP="00B50394">
      <w:pPr>
        <w:rPr>
          <w:szCs w:val="24"/>
        </w:rPr>
      </w:pPr>
      <w:r w:rsidRPr="00185BF9">
        <w:rPr>
          <w:b/>
          <w:szCs w:val="24"/>
        </w:rPr>
        <w:t>1653 – Sep 26</w:t>
      </w:r>
      <w:r w:rsidR="00930B36">
        <w:rPr>
          <w:b/>
          <w:szCs w:val="24"/>
        </w:rPr>
        <w:t xml:space="preserve"> – </w:t>
      </w:r>
      <w:r w:rsidR="00930B36" w:rsidRPr="00CA5755">
        <w:rPr>
          <w:b/>
          <w:szCs w:val="24"/>
          <w:u w:val="single"/>
        </w:rPr>
        <w:t xml:space="preserve">UK </w:t>
      </w:r>
      <w:r w:rsidRPr="00185BF9">
        <w:rPr>
          <w:b/>
          <w:szCs w:val="24"/>
          <w:u w:val="single"/>
        </w:rPr>
        <w:t>Devonshire Kentisbeare</w:t>
      </w:r>
      <w:r w:rsidRPr="00185BF9">
        <w:rPr>
          <w:b/>
          <w:szCs w:val="24"/>
        </w:rPr>
        <w:t xml:space="preserve"> – Will – Henry Knight</w:t>
      </w:r>
      <w:r>
        <w:rPr>
          <w:b/>
          <w:szCs w:val="24"/>
        </w:rPr>
        <w:t>, Husbandman</w:t>
      </w:r>
      <w:r>
        <w:rPr>
          <w:szCs w:val="24"/>
        </w:rPr>
        <w:t xml:space="preserve"> – To son John Knight “all that estate that I have in our Tenement at Sewell within the parish of Kentisbeare with all appurtenances, profits, etc” if the said John Knight and Hanna Knight, my daughter, agree to the terms; wife, Winifred,  gets life estate, after which son John is to pay to his sister, Hanna, 30 pounds for her share in the property; if son John dies, daughter inherits; to daughter Hanna, 20 pounds; to daughter Agnes Rogers, 20 shillings; to son-in-law Henry Rogers, 5 pounds; to Mary Rogers, 3 pounds; to John Rogers JR, son of John Rogers of Southampton, 40 shillings; to son John Knight, 5 pounds; residue to son and he to be executor. (</w:t>
      </w:r>
      <w:r w:rsidRPr="003C4146">
        <w:rPr>
          <w:szCs w:val="24"/>
        </w:rPr>
        <w:t>Prerogative Court of Canterbury Wills, 1384-1858</w:t>
      </w:r>
      <w:r>
        <w:rPr>
          <w:szCs w:val="24"/>
        </w:rPr>
        <w:t xml:space="preserve">, </w:t>
      </w:r>
      <w:r w:rsidRPr="003C4146">
        <w:rPr>
          <w:szCs w:val="24"/>
        </w:rPr>
        <w:t>PROB 11: Will Registers</w:t>
      </w:r>
      <w:r>
        <w:rPr>
          <w:szCs w:val="24"/>
        </w:rPr>
        <w:t xml:space="preserve">, </w:t>
      </w:r>
      <w:r w:rsidRPr="003C4146">
        <w:rPr>
          <w:szCs w:val="24"/>
        </w:rPr>
        <w:t>1644-1654</w:t>
      </w:r>
      <w:r>
        <w:rPr>
          <w:szCs w:val="24"/>
        </w:rPr>
        <w:t xml:space="preserve">, </w:t>
      </w:r>
      <w:r w:rsidRPr="003C4146">
        <w:rPr>
          <w:szCs w:val="24"/>
        </w:rPr>
        <w:t>Piece 228: Brent, Quire Numbers 166-217 (1653)</w:t>
      </w:r>
      <w:r>
        <w:rPr>
          <w:szCs w:val="24"/>
        </w:rPr>
        <w:t>)</w:t>
      </w:r>
    </w:p>
    <w:p w:rsidR="001470B7" w:rsidRDefault="001470B7" w:rsidP="001470B7">
      <w:pPr>
        <w:pStyle w:val="NormalWeb"/>
        <w:spacing w:before="240" w:beforeAutospacing="0" w:after="240" w:afterAutospacing="0"/>
        <w:ind w:left="0" w:right="0"/>
      </w:pPr>
      <w:r>
        <w:rPr>
          <w:b/>
        </w:rPr>
        <w:t xml:space="preserve">1653 </w:t>
      </w:r>
      <w:r w:rsidR="00CA5755">
        <w:rPr>
          <w:b/>
        </w:rPr>
        <w:t xml:space="preserve">- </w:t>
      </w:r>
      <w:r>
        <w:rPr>
          <w:b/>
        </w:rPr>
        <w:t xml:space="preserve">Oct </w:t>
      </w:r>
      <w:r w:rsidRPr="006E24CC">
        <w:rPr>
          <w:b/>
        </w:rPr>
        <w:t xml:space="preserve">13 </w:t>
      </w:r>
      <w:r>
        <w:rPr>
          <w:b/>
        </w:rPr>
        <w:t xml:space="preserve">– </w:t>
      </w:r>
      <w:r w:rsidR="00CA5755" w:rsidRPr="00CA5755">
        <w:rPr>
          <w:b/>
          <w:u w:val="single"/>
        </w:rPr>
        <w:t>VA Northumberland</w:t>
      </w:r>
      <w:r w:rsidR="00CA5755" w:rsidRPr="00CA5755">
        <w:rPr>
          <w:b/>
        </w:rPr>
        <w:t xml:space="preserve"> – Admin - Peter Knight</w:t>
      </w:r>
      <w:r w:rsidR="00CA5755" w:rsidRPr="00CA5755">
        <w:t xml:space="preserve"> – Patent for 1,000 acs. …</w:t>
      </w:r>
      <w:r>
        <w:t xml:space="preserve"> Upon N.W. side &amp; on the head of Wicocomico Riv., 200 acs. Part thereof S.E. on the head of sd. River, N.E. on land of one Pallen, dec’d.  450 acs. S.E. on the main branch of the head of Yeocomico Riv. &amp; N.E. on sd. 200 acs., &amp; 350 acs. S.E. upon this land &amp; N.E. upon land of John Shakley. 200 acs. </w:t>
      </w:r>
      <w:r w:rsidRPr="007307A0">
        <w:t>Formerly granted unto George Knott &amp; assigned to sd. Knight &amp; 800 acs for trans of 16 pers</w:t>
      </w:r>
      <w:r>
        <w:t>: Charles Roe, John Roe, Edward Morris, Mary Morris, William Stephens, Nicho</w:t>
      </w:r>
      <w:r w:rsidR="00CA5755">
        <w:t>las</w:t>
      </w:r>
      <w:r>
        <w:t xml:space="preserve"> Allen, Fra</w:t>
      </w:r>
      <w:r w:rsidR="00CA5755">
        <w:t>ncis</w:t>
      </w:r>
      <w:r>
        <w:t xml:space="preserve"> Leake, John Skiddiner, Jane Stoe (or Aloe), Alice Howell, George Shaw, An</w:t>
      </w:r>
      <w:r w:rsidR="00CA5755">
        <w:t>n</w:t>
      </w:r>
      <w:r>
        <w:t xml:space="preserve"> Shaw, Marjary Green, Ralph Millett, Abraham Stronge, Robert Barnett. (Nugent I, p. 252)  </w:t>
      </w:r>
    </w:p>
    <w:p w:rsidR="001470B7" w:rsidRDefault="001470B7" w:rsidP="001470B7">
      <w:pPr>
        <w:pStyle w:val="NormalWeb"/>
        <w:spacing w:before="240" w:beforeAutospacing="0" w:after="240" w:afterAutospacing="0"/>
        <w:ind w:left="0" w:right="0"/>
      </w:pPr>
      <w:r>
        <w:rPr>
          <w:b/>
        </w:rPr>
        <w:t xml:space="preserve">1653 </w:t>
      </w:r>
      <w:r w:rsidR="00CA5755">
        <w:rPr>
          <w:b/>
        </w:rPr>
        <w:t xml:space="preserve">- </w:t>
      </w:r>
      <w:r>
        <w:rPr>
          <w:b/>
        </w:rPr>
        <w:t xml:space="preserve">Oct 13 – </w:t>
      </w:r>
      <w:r w:rsidR="00CA5755" w:rsidRPr="00CA5755">
        <w:rPr>
          <w:b/>
          <w:u w:val="single"/>
        </w:rPr>
        <w:t>VA</w:t>
      </w:r>
      <w:r w:rsidR="00CA5755">
        <w:rPr>
          <w:b/>
          <w:u w:val="single"/>
        </w:rPr>
        <w:t xml:space="preserve"> </w:t>
      </w:r>
      <w:r w:rsidR="00CA5755" w:rsidRPr="00CA5755">
        <w:rPr>
          <w:b/>
          <w:u w:val="single"/>
        </w:rPr>
        <w:t>Northumberland</w:t>
      </w:r>
      <w:r w:rsidR="00CA5755" w:rsidRPr="00CA5755">
        <w:rPr>
          <w:b/>
        </w:rPr>
        <w:t xml:space="preserve"> – Admin – John Earle</w:t>
      </w:r>
      <w:r w:rsidR="00CA5755" w:rsidRPr="00CA5755">
        <w:t xml:space="preserve"> - Land patent for 1,000 acs. …</w:t>
      </w:r>
      <w:r>
        <w:t xml:space="preserve"> on the N. W. side of Yeocomoco Riv &amp; a branch of the same towards </w:t>
      </w:r>
      <w:r>
        <w:lastRenderedPageBreak/>
        <w:t xml:space="preserve">land of </w:t>
      </w:r>
      <w:r w:rsidRPr="007C09B7">
        <w:rPr>
          <w:b/>
        </w:rPr>
        <w:t>George Knott</w:t>
      </w:r>
      <w:r>
        <w:t xml:space="preserve">. Trans. Of 20 pers: includes </w:t>
      </w:r>
      <w:r w:rsidRPr="00247B31">
        <w:rPr>
          <w:b/>
        </w:rPr>
        <w:t>John Knight</w:t>
      </w:r>
      <w:r>
        <w:t xml:space="preserve">, </w:t>
      </w:r>
      <w:r w:rsidRPr="00247B31">
        <w:rPr>
          <w:b/>
        </w:rPr>
        <w:t>Mary Knight</w:t>
      </w:r>
      <w:r>
        <w:t>. (Nugent I, p. 246) Note that John Earle had land in Northumberland before 1649. See Horsly patents Nugent I, p. 185 and 266, also Earle patent p 266, both granted in Nov. 1652.</w:t>
      </w:r>
    </w:p>
    <w:p w:rsidR="001470B7" w:rsidRDefault="001470B7" w:rsidP="001470B7">
      <w:pPr>
        <w:pStyle w:val="NormalWeb"/>
        <w:spacing w:before="240" w:beforeAutospacing="0" w:after="240" w:afterAutospacing="0"/>
        <w:ind w:left="0" w:right="0"/>
      </w:pPr>
      <w:r>
        <w:rPr>
          <w:b/>
        </w:rPr>
        <w:t xml:space="preserve">1653 </w:t>
      </w:r>
      <w:r w:rsidR="00CA5755">
        <w:rPr>
          <w:b/>
        </w:rPr>
        <w:t xml:space="preserve">- </w:t>
      </w:r>
      <w:r>
        <w:rPr>
          <w:b/>
        </w:rPr>
        <w:t xml:space="preserve">Oct 13 – </w:t>
      </w:r>
      <w:r w:rsidR="00CA5755" w:rsidRPr="00CA5755">
        <w:rPr>
          <w:b/>
          <w:u w:val="single"/>
        </w:rPr>
        <w:t>VA Northumberland</w:t>
      </w:r>
      <w:r w:rsidR="00CA5755" w:rsidRPr="00CA5755">
        <w:rPr>
          <w:b/>
        </w:rPr>
        <w:t xml:space="preserve"> – Admin - Thomas Keene</w:t>
      </w:r>
      <w:r w:rsidR="00CA5755" w:rsidRPr="00CA5755">
        <w:t xml:space="preserve"> - Land patent for 527 acs….</w:t>
      </w:r>
      <w:r w:rsidRPr="007307A0">
        <w:t xml:space="preserve"> </w:t>
      </w:r>
      <w:r w:rsidRPr="007C09B7">
        <w:t xml:space="preserve">Abutting N.W. upon the several lands of Ralph Horsly &amp; Edward Coppedge… trans of 11 pers…. </w:t>
      </w:r>
      <w:r w:rsidRPr="007307A0">
        <w:t>John Earle &amp; his wife</w:t>
      </w:r>
      <w:r w:rsidRPr="007C09B7">
        <w:t>, Thomas Keen</w:t>
      </w:r>
      <w:r>
        <w:t>e</w:t>
      </w:r>
      <w:r w:rsidRPr="007C09B7">
        <w:t>, Mary Keene, W</w:t>
      </w:r>
      <w:r>
        <w:t>illiam</w:t>
      </w:r>
      <w:r w:rsidRPr="007C09B7">
        <w:t xml:space="preserve"> Keene. </w:t>
      </w:r>
      <w:r>
        <w:t xml:space="preserve">(Nugent I, p. 251) </w:t>
      </w:r>
      <w:r w:rsidR="007A4D96">
        <w:br/>
      </w:r>
      <w:r w:rsidRPr="00784ACF">
        <w:rPr>
          <w:b/>
        </w:rPr>
        <w:t>No</w:t>
      </w:r>
      <w:r w:rsidR="00784ACF" w:rsidRPr="00784ACF">
        <w:rPr>
          <w:b/>
        </w:rPr>
        <w:t>t</w:t>
      </w:r>
      <w:r w:rsidRPr="00784ACF">
        <w:rPr>
          <w:b/>
        </w:rPr>
        <w:t>e</w:t>
      </w:r>
      <w:r>
        <w:t xml:space="preserve"> that Keene used John Earle and his wife in his patent application. Keene prev. appears as a headright for Col. William Clayborne (Nugent I, p. 244) and a Thomas Keane is listed as headright 11 Nov. 1635 by a Thomas Harris for land in Henrico Co. (Nugent I, p. 33)</w:t>
      </w:r>
      <w:r w:rsidR="00CA5755">
        <w:t xml:space="preserve"> </w:t>
      </w:r>
      <w:r w:rsidR="00CA5755" w:rsidRPr="00CA5755">
        <w:t xml:space="preserve">Also recall that a William Coppedge will be married to an Anne Knight in 1666. This Edward must surely be the father of William. </w:t>
      </w:r>
    </w:p>
    <w:p w:rsidR="001470B7" w:rsidRDefault="001470B7" w:rsidP="001470B7">
      <w:pPr>
        <w:pStyle w:val="NormalWeb"/>
        <w:spacing w:before="240" w:beforeAutospacing="0" w:after="240" w:afterAutospacing="0"/>
        <w:ind w:left="0" w:right="0"/>
      </w:pPr>
      <w:r>
        <w:rPr>
          <w:b/>
        </w:rPr>
        <w:t xml:space="preserve">1653 </w:t>
      </w:r>
      <w:r w:rsidR="00D57BA2">
        <w:rPr>
          <w:b/>
        </w:rPr>
        <w:t xml:space="preserve">- </w:t>
      </w:r>
      <w:r>
        <w:rPr>
          <w:b/>
        </w:rPr>
        <w:t xml:space="preserve">Oct </w:t>
      </w:r>
      <w:r w:rsidRPr="00A127AD">
        <w:rPr>
          <w:b/>
        </w:rPr>
        <w:t xml:space="preserve">13 </w:t>
      </w:r>
      <w:r>
        <w:rPr>
          <w:b/>
        </w:rPr>
        <w:t>–</w:t>
      </w:r>
      <w:r w:rsidRPr="00A127AD">
        <w:rPr>
          <w:b/>
        </w:rPr>
        <w:t xml:space="preserve"> </w:t>
      </w:r>
      <w:r w:rsidR="00CA5755" w:rsidRPr="00CA5755">
        <w:rPr>
          <w:b/>
          <w:u w:val="single"/>
        </w:rPr>
        <w:t>VA Northumberland</w:t>
      </w:r>
      <w:r w:rsidR="00CA5755" w:rsidRPr="00D57BA2">
        <w:rPr>
          <w:b/>
        </w:rPr>
        <w:t xml:space="preserve"> – Admin - Peter Knight - &amp; Baker Cutts (Cutt)</w:t>
      </w:r>
      <w:r w:rsidR="00CA5755" w:rsidRPr="00D57BA2">
        <w:t xml:space="preserve"> - Land patent for 1850 acs….</w:t>
      </w:r>
      <w:r>
        <w:t xml:space="preserve"> Bounding Sly. Upon Capt. [Giles] Brent’s land, Ely. Upon </w:t>
      </w:r>
      <w:r w:rsidRPr="007307A0">
        <w:t>Potomeck Riv</w:t>
      </w:r>
      <w:r>
        <w:t xml:space="preserve">. &amp; Nly. Upon Chapawansick Cr. Trans. Of 37 pers: William Clayre, John Sysone, (or Sipsone), James Westbrooke, William Valence, Elinor Ramzee, John Fairbanks, Fra. Mott, Richard Spurnell, Rice Morrice, </w:t>
      </w:r>
      <w:r w:rsidRPr="007307A0">
        <w:t>Robert Knott</w:t>
      </w:r>
      <w:r>
        <w:t>, Eliza. Lawrence, Eliza. Morrice, James Barber, John Drap, Toby Ingram, Wilmott Jones, Adam Daniell, Thomas Charnold, Mary Davis, Michael Poope, John Fuller, John Robinson, John Spreatt Susan Pungly, Rice Thompson, Christopher Bennett, Emanuel Wille, Elizabeth his wife, &amp; 6 children; William Murdure, Georg Airea (or Acrea), 3 Negros: Robt., Sampson &amp; Thomas &amp; one Indian Thomas. The three last names due. (Nugent I, p. 282)</w:t>
      </w:r>
    </w:p>
    <w:p w:rsidR="001470B7" w:rsidRDefault="001470B7" w:rsidP="001470B7">
      <w:pPr>
        <w:pStyle w:val="NormalWeb"/>
        <w:spacing w:before="240" w:beforeAutospacing="0" w:after="240" w:afterAutospacing="0"/>
        <w:ind w:left="0" w:right="0"/>
      </w:pPr>
      <w:r>
        <w:rPr>
          <w:b/>
        </w:rPr>
        <w:t xml:space="preserve">1653 </w:t>
      </w:r>
      <w:r w:rsidR="00D57BA2">
        <w:rPr>
          <w:b/>
        </w:rPr>
        <w:t xml:space="preserve">- </w:t>
      </w:r>
      <w:r>
        <w:rPr>
          <w:b/>
        </w:rPr>
        <w:t xml:space="preserve">Nov 7 – </w:t>
      </w:r>
      <w:r w:rsidR="00D57BA2" w:rsidRPr="00D57BA2">
        <w:rPr>
          <w:b/>
          <w:u w:val="single"/>
        </w:rPr>
        <w:t>VA Northumberland</w:t>
      </w:r>
      <w:r w:rsidR="00D57BA2" w:rsidRPr="00D57BA2">
        <w:rPr>
          <w:b/>
        </w:rPr>
        <w:t xml:space="preserve"> - Admin - Isaac Knight </w:t>
      </w:r>
      <w:r w:rsidR="00D57BA2" w:rsidRPr="00D57BA2">
        <w:t xml:space="preserve">- </w:t>
      </w:r>
      <w:r>
        <w:t xml:space="preserve"> witnesses sale of two brown cows and a calf from John Stanley to Tho. Orlye witnessed by Ralph Horsley (his marke) also. (Sparacio, 1650-1655, p. 102) </w:t>
      </w:r>
    </w:p>
    <w:p w:rsidR="001470B7" w:rsidRDefault="001470B7" w:rsidP="001470B7">
      <w:pPr>
        <w:pStyle w:val="NormalWeb"/>
        <w:spacing w:before="240" w:beforeAutospacing="0" w:after="240" w:afterAutospacing="0"/>
        <w:ind w:left="0" w:right="0"/>
      </w:pPr>
      <w:r>
        <w:rPr>
          <w:b/>
        </w:rPr>
        <w:t xml:space="preserve">1653 </w:t>
      </w:r>
      <w:r w:rsidR="00D57BA2">
        <w:rPr>
          <w:b/>
        </w:rPr>
        <w:t xml:space="preserve">- </w:t>
      </w:r>
      <w:r>
        <w:rPr>
          <w:b/>
        </w:rPr>
        <w:t xml:space="preserve">Nov </w:t>
      </w:r>
      <w:r w:rsidRPr="000A62E9">
        <w:rPr>
          <w:b/>
        </w:rPr>
        <w:t xml:space="preserve">21 </w:t>
      </w:r>
      <w:r>
        <w:t xml:space="preserve">- </w:t>
      </w:r>
      <w:r w:rsidR="00D57BA2" w:rsidRPr="00D57BA2">
        <w:rPr>
          <w:b/>
          <w:u w:val="single"/>
        </w:rPr>
        <w:t>VA Northumberland</w:t>
      </w:r>
      <w:r w:rsidR="00D57BA2" w:rsidRPr="00D57BA2">
        <w:rPr>
          <w:b/>
        </w:rPr>
        <w:t xml:space="preserve"> – Admin – Peter Knight</w:t>
      </w:r>
      <w:r w:rsidR="00D57BA2" w:rsidRPr="00D57BA2">
        <w:t xml:space="preserve"> –</w:t>
      </w:r>
      <w:r w:rsidR="00D57BA2">
        <w:t xml:space="preserve"> </w:t>
      </w:r>
      <w:r>
        <w:t xml:space="preserve">Court: </w:t>
      </w:r>
      <w:r w:rsidRPr="00CD34E2">
        <w:rPr>
          <w:b/>
        </w:rPr>
        <w:t>Peter Knight</w:t>
      </w:r>
      <w:r>
        <w:t xml:space="preserve"> agt Edmond Perry, his estate – Perry owing Knight 274 lb tobacco. The Court orders payment from his estate. (</w:t>
      </w:r>
      <w:r w:rsidR="00D57BA2">
        <w:t xml:space="preserve">Fleet, </w:t>
      </w:r>
      <w:r>
        <w:t>p. 36)</w:t>
      </w:r>
    </w:p>
    <w:p w:rsidR="001470B7" w:rsidRDefault="001470B7" w:rsidP="001470B7">
      <w:pPr>
        <w:pStyle w:val="NormalWeb"/>
        <w:spacing w:before="240" w:beforeAutospacing="0" w:after="240" w:afterAutospacing="0"/>
        <w:ind w:left="0" w:right="0"/>
      </w:pPr>
      <w:r>
        <w:rPr>
          <w:b/>
        </w:rPr>
        <w:t xml:space="preserve">1653 </w:t>
      </w:r>
      <w:r w:rsidR="00D57BA2">
        <w:rPr>
          <w:b/>
        </w:rPr>
        <w:t xml:space="preserve">- </w:t>
      </w:r>
      <w:r>
        <w:rPr>
          <w:b/>
        </w:rPr>
        <w:t xml:space="preserve">Nov </w:t>
      </w:r>
      <w:r w:rsidRPr="000A62E9">
        <w:rPr>
          <w:b/>
        </w:rPr>
        <w:t xml:space="preserve">21 </w:t>
      </w:r>
      <w:r>
        <w:t xml:space="preserve">- </w:t>
      </w:r>
      <w:r w:rsidR="00D57BA2" w:rsidRPr="00D57BA2">
        <w:rPr>
          <w:b/>
          <w:u w:val="single"/>
        </w:rPr>
        <w:t>VA Northumberland</w:t>
      </w:r>
      <w:r w:rsidR="00D57BA2" w:rsidRPr="00D57BA2">
        <w:rPr>
          <w:b/>
        </w:rPr>
        <w:t xml:space="preserve"> – Admin – Peter Knight</w:t>
      </w:r>
      <w:r w:rsidR="00D57BA2" w:rsidRPr="00D57BA2">
        <w:t xml:space="preserve"> - </w:t>
      </w:r>
      <w:r w:rsidRPr="002A4AB8">
        <w:t xml:space="preserve"> </w:t>
      </w:r>
      <w:r>
        <w:t xml:space="preserve">Court: This page mutilated – </w:t>
      </w:r>
      <w:r w:rsidRPr="00CD34E2">
        <w:rPr>
          <w:b/>
        </w:rPr>
        <w:t>Peter Knight</w:t>
      </w:r>
      <w:r>
        <w:t xml:space="preserve"> agt </w:t>
      </w:r>
      <w:r w:rsidRPr="004852B8">
        <w:rPr>
          <w:b/>
        </w:rPr>
        <w:t>Mr Turney</w:t>
      </w:r>
      <w:r>
        <w:t xml:space="preserve"> – Richard Turney having arrested Knight and not appearing against him is ordered to pay him 50 lb. Tobacco, and to pay Court charges. (</w:t>
      </w:r>
      <w:r w:rsidR="00D57BA2">
        <w:t xml:space="preserve">Fleet, </w:t>
      </w:r>
      <w:r>
        <w:t>p. 38)</w:t>
      </w:r>
    </w:p>
    <w:p w:rsidR="001470B7" w:rsidRDefault="001470B7" w:rsidP="001470B7">
      <w:pPr>
        <w:pStyle w:val="NormalWeb"/>
        <w:spacing w:before="240" w:beforeAutospacing="0" w:after="240" w:afterAutospacing="0"/>
        <w:ind w:left="0" w:right="0"/>
      </w:pPr>
      <w:r>
        <w:rPr>
          <w:b/>
        </w:rPr>
        <w:t xml:space="preserve">1653 </w:t>
      </w:r>
      <w:r w:rsidR="00D57BA2">
        <w:rPr>
          <w:b/>
        </w:rPr>
        <w:t xml:space="preserve">- </w:t>
      </w:r>
      <w:r>
        <w:rPr>
          <w:b/>
        </w:rPr>
        <w:t xml:space="preserve">Nov </w:t>
      </w:r>
      <w:r w:rsidRPr="000A62E9">
        <w:rPr>
          <w:b/>
        </w:rPr>
        <w:t xml:space="preserve">21 </w:t>
      </w:r>
      <w:r>
        <w:t xml:space="preserve">- </w:t>
      </w:r>
      <w:r w:rsidR="00D57BA2" w:rsidRPr="00D57BA2">
        <w:rPr>
          <w:b/>
          <w:u w:val="single"/>
        </w:rPr>
        <w:t>VA Northumberland</w:t>
      </w:r>
      <w:r w:rsidR="00D57BA2" w:rsidRPr="00D57BA2">
        <w:rPr>
          <w:b/>
        </w:rPr>
        <w:t xml:space="preserve"> – Admin – Peter Knight</w:t>
      </w:r>
      <w:r w:rsidR="00D57BA2" w:rsidRPr="00D57BA2">
        <w:t xml:space="preserve"> - </w:t>
      </w:r>
      <w:r w:rsidRPr="002A4AB8">
        <w:t xml:space="preserve"> Court: </w:t>
      </w:r>
      <w:r>
        <w:t xml:space="preserve"> </w:t>
      </w:r>
      <w:r w:rsidRPr="00CD34E2">
        <w:rPr>
          <w:b/>
        </w:rPr>
        <w:t>Peter Knight</w:t>
      </w:r>
      <w:r>
        <w:t xml:space="preserve"> agt John ffaucett - Faucett having arrested Knight and not appearing against him, is ordered to pay him 50 lb tobacco and to pay Court charges. (</w:t>
      </w:r>
      <w:r w:rsidR="00D57BA2">
        <w:t xml:space="preserve">Fleet, </w:t>
      </w:r>
      <w:r>
        <w:t>p. 39)</w:t>
      </w:r>
    </w:p>
    <w:p w:rsidR="001470B7" w:rsidRDefault="001470B7" w:rsidP="001470B7">
      <w:pPr>
        <w:pStyle w:val="NormalWeb"/>
        <w:spacing w:before="240" w:beforeAutospacing="0" w:after="240" w:afterAutospacing="0"/>
        <w:ind w:left="0" w:right="0"/>
      </w:pPr>
      <w:r>
        <w:rPr>
          <w:b/>
        </w:rPr>
        <w:t xml:space="preserve">1653 </w:t>
      </w:r>
      <w:r w:rsidR="00D57BA2">
        <w:rPr>
          <w:b/>
        </w:rPr>
        <w:t xml:space="preserve">- </w:t>
      </w:r>
      <w:r>
        <w:rPr>
          <w:b/>
        </w:rPr>
        <w:t xml:space="preserve">Dec 8 </w:t>
      </w:r>
      <w:r>
        <w:t xml:space="preserve">– </w:t>
      </w:r>
      <w:r w:rsidR="00D57BA2" w:rsidRPr="00D57BA2">
        <w:rPr>
          <w:b/>
          <w:u w:val="single"/>
        </w:rPr>
        <w:t>VA Lancaster</w:t>
      </w:r>
      <w:r w:rsidR="00D57BA2" w:rsidRPr="00D57BA2">
        <w:rPr>
          <w:b/>
        </w:rPr>
        <w:t xml:space="preserve"> – Admin – Thomas Roots </w:t>
      </w:r>
      <w:r w:rsidR="00D57BA2" w:rsidRPr="00D57BA2">
        <w:t>-</w:t>
      </w:r>
      <w:r w:rsidR="00D57BA2">
        <w:t xml:space="preserve"> </w:t>
      </w:r>
      <w:r w:rsidR="00D57BA2" w:rsidRPr="00D57BA2">
        <w:t xml:space="preserve"> </w:t>
      </w:r>
      <w:r w:rsidR="00784ACF">
        <w:t>A</w:t>
      </w:r>
      <w:r>
        <w:t xml:space="preserve">ssigns 300 acres to Margaret Grimes, widow of Edward Grimes, for life. Wit: James Williamson, </w:t>
      </w:r>
      <w:r w:rsidRPr="00511F3D">
        <w:rPr>
          <w:b/>
        </w:rPr>
        <w:t>Peter Knight</w:t>
      </w:r>
      <w:r>
        <w:t>. (Fleet Abstracts I, p. 221)</w:t>
      </w:r>
    </w:p>
    <w:p w:rsidR="00B50394" w:rsidRDefault="00B50394" w:rsidP="001470B7">
      <w:pPr>
        <w:pStyle w:val="NormalWeb"/>
        <w:spacing w:before="240" w:beforeAutospacing="0" w:after="240" w:afterAutospacing="0"/>
        <w:ind w:left="0" w:right="0"/>
      </w:pPr>
      <w:r w:rsidRPr="008E78BD">
        <w:rPr>
          <w:b/>
        </w:rPr>
        <w:t>1653 – Dec 31</w:t>
      </w:r>
      <w:r w:rsidR="00930B36">
        <w:rPr>
          <w:b/>
        </w:rPr>
        <w:t xml:space="preserve"> – </w:t>
      </w:r>
      <w:r w:rsidR="00930B36" w:rsidRPr="00D57BA2">
        <w:rPr>
          <w:b/>
          <w:u w:val="single"/>
        </w:rPr>
        <w:t xml:space="preserve">UK </w:t>
      </w:r>
      <w:r w:rsidRPr="008E78BD">
        <w:rPr>
          <w:b/>
          <w:u w:val="single"/>
        </w:rPr>
        <w:t>Kent Cranbrook</w:t>
      </w:r>
      <w:r w:rsidRPr="008E78BD">
        <w:rPr>
          <w:b/>
        </w:rPr>
        <w:t xml:space="preserve"> – Will – Elizabeth Knight, Widow</w:t>
      </w:r>
      <w:r>
        <w:t xml:space="preserve"> – “The relict of Richard Knight late of Cranbrook, Clothier, deceased.” To my sister ___ (blank in the will copy) and my sister Lynda, wearing apparel; to father-in-law </w:t>
      </w:r>
      <w:r>
        <w:lastRenderedPageBreak/>
        <w:t>Thomas Pooks of Sandhurst, Gent, my sole executor, and my brother-in-law, Mr Harman Shease of Cranbrook, and my brother Anthony Wood, Clothier, overseers of my will, to each of them, 40 shillings;  all other goods and chattels to son, Thomas; if Thomas dies before 21, all estate to be divided between brothers and sisters of testatrix. (</w:t>
      </w:r>
      <w:r w:rsidRPr="008E78BD">
        <w:t>Prerogative Court of Canterbury Wills, 1384-1858</w:t>
      </w:r>
      <w:r>
        <w:t xml:space="preserve">, </w:t>
      </w:r>
      <w:r w:rsidRPr="008E78BD">
        <w:t>PROB 11: Will Registers</w:t>
      </w:r>
      <w:r>
        <w:t xml:space="preserve">, </w:t>
      </w:r>
      <w:r w:rsidRPr="008E78BD">
        <w:t>1644-1654</w:t>
      </w:r>
      <w:r>
        <w:t xml:space="preserve">, </w:t>
      </w:r>
      <w:r w:rsidRPr="008E78BD">
        <w:t>Piece 236: Alchin, Quire Numbers 152-201 (1654)</w:t>
      </w:r>
      <w:r>
        <w:t>)</w:t>
      </w:r>
    </w:p>
    <w:p w:rsidR="00B50394" w:rsidRDefault="00B50394" w:rsidP="00B50394">
      <w:pPr>
        <w:pStyle w:val="NormalWeb"/>
        <w:spacing w:before="240" w:beforeAutospacing="0" w:after="240" w:afterAutospacing="0"/>
        <w:ind w:left="0" w:right="0"/>
      </w:pPr>
      <w:r w:rsidRPr="003305A5">
        <w:rPr>
          <w:b/>
        </w:rPr>
        <w:t xml:space="preserve">1653 </w:t>
      </w:r>
      <w:r>
        <w:t xml:space="preserve">– </w:t>
      </w:r>
      <w:r w:rsidRPr="006E4C2B">
        <w:rPr>
          <w:b/>
          <w:u w:val="single"/>
        </w:rPr>
        <w:t>Virginia/Maryland</w:t>
      </w:r>
      <w:r w:rsidRPr="00784ACF">
        <w:rPr>
          <w:b/>
        </w:rPr>
        <w:t xml:space="preserve"> – </w:t>
      </w:r>
      <w:r w:rsidR="00784ACF" w:rsidRPr="00784ACF">
        <w:rPr>
          <w:b/>
        </w:rPr>
        <w:t>Admin – William Claiborne</w:t>
      </w:r>
      <w:r w:rsidR="00784ACF">
        <w:t xml:space="preserve"> - </w:t>
      </w:r>
      <w:r>
        <w:t xml:space="preserve">William </w:t>
      </w:r>
      <w:r w:rsidRPr="003305A5">
        <w:t xml:space="preserve">Claiborne made no overt legal attempts to re-assert control over Kent Island during the commission's rule of Maryland, although a treaty concluded during that time with the </w:t>
      </w:r>
      <w:r w:rsidRPr="00784ACF">
        <w:rPr>
          <w:b/>
        </w:rPr>
        <w:t>Susquehannocks claimed that Claiborne owned both Kent and Palmer Islands</w:t>
      </w:r>
      <w:r w:rsidRPr="003305A5">
        <w:t>. Claiborne's legal designs on Maryland were once again defeated when Oliver Cromwell returned Calvert to power in 1653, after the Rump Parliament ended.</w:t>
      </w:r>
    </w:p>
    <w:p w:rsidR="00B50394" w:rsidRDefault="00B50394" w:rsidP="00B50394">
      <w:pPr>
        <w:rPr>
          <w:szCs w:val="24"/>
        </w:rPr>
      </w:pPr>
      <w:r w:rsidRPr="00D242FC">
        <w:rPr>
          <w:b/>
          <w:szCs w:val="24"/>
        </w:rPr>
        <w:t>1654 – Jan 3</w:t>
      </w:r>
      <w:r w:rsidR="00930B36">
        <w:rPr>
          <w:b/>
          <w:szCs w:val="24"/>
        </w:rPr>
        <w:t xml:space="preserve"> – </w:t>
      </w:r>
      <w:r w:rsidR="00930B36" w:rsidRPr="00D57BA2">
        <w:rPr>
          <w:b/>
          <w:szCs w:val="24"/>
          <w:u w:val="single"/>
        </w:rPr>
        <w:t xml:space="preserve">UK </w:t>
      </w:r>
      <w:r w:rsidRPr="00D242FC">
        <w:rPr>
          <w:b/>
          <w:szCs w:val="24"/>
          <w:u w:val="single"/>
        </w:rPr>
        <w:t>Wiltshire Codford St Mary</w:t>
      </w:r>
      <w:r w:rsidRPr="00D242FC">
        <w:rPr>
          <w:b/>
          <w:szCs w:val="24"/>
        </w:rPr>
        <w:t xml:space="preserve"> – Bur – Henry Knight</w:t>
      </w:r>
      <w:r>
        <w:rPr>
          <w:szCs w:val="24"/>
        </w:rPr>
        <w:t>. (London Met Arch)</w:t>
      </w:r>
    </w:p>
    <w:p w:rsidR="00B50394" w:rsidRDefault="00B50394" w:rsidP="00B50394">
      <w:pPr>
        <w:pStyle w:val="NormalWeb"/>
        <w:spacing w:before="240" w:beforeAutospacing="0" w:after="240" w:afterAutospacing="0"/>
        <w:ind w:left="0" w:right="0"/>
      </w:pPr>
      <w:r w:rsidRPr="003C785A">
        <w:rPr>
          <w:b/>
        </w:rPr>
        <w:t>1654 – Jan 13</w:t>
      </w:r>
      <w:r w:rsidR="00930B36">
        <w:rPr>
          <w:b/>
        </w:rPr>
        <w:t xml:space="preserve"> – </w:t>
      </w:r>
      <w:r w:rsidR="00930B36" w:rsidRPr="00D57BA2">
        <w:rPr>
          <w:b/>
          <w:u w:val="single"/>
        </w:rPr>
        <w:t xml:space="preserve">UK </w:t>
      </w:r>
      <w:r w:rsidRPr="003C785A">
        <w:rPr>
          <w:b/>
          <w:u w:val="single"/>
        </w:rPr>
        <w:t>Berkshire Beach Hill</w:t>
      </w:r>
      <w:r w:rsidRPr="003C785A">
        <w:rPr>
          <w:b/>
        </w:rPr>
        <w:t xml:space="preserve"> – Will – Mary Knight</w:t>
      </w:r>
      <w:r>
        <w:rPr>
          <w:b/>
        </w:rPr>
        <w:t>, Widow</w:t>
      </w:r>
      <w:r>
        <w:t xml:space="preserve"> – To daughter, Mary Knight, 4 score and 10 pounds (90); to daughter Anne Knight, same, i.e. 90 pounds, and items; to daughter Alice Knight, the same amount and items; to son Francis Knight, 5 pounds and 5 pounds to his children to be divided; to daughters Mary, Anne and Alice, feather beds each, sheets, blankets, coverlets, etc; to son, Thomas Knight, 90 pounds; to son William Knight, 90 pounds; sons Thomas Knight and William Knight to be executors; lands and tenements that she has purchased from her son, Francis Knight, to go to her sons Thomas and William; sons to pay 2 younger daughters 3 pounds a year apiece;  kinsman George Sanders and two others (names indecipherable) to be overseers. (</w:t>
      </w:r>
      <w:r w:rsidRPr="00896ECC">
        <w:t>Prerogative Court of Canterbury Wills, 1384-1858</w:t>
      </w:r>
      <w:r>
        <w:t xml:space="preserve">, </w:t>
      </w:r>
      <w:r w:rsidRPr="00896ECC">
        <w:t>PROB 11: Will Registers</w:t>
      </w:r>
      <w:r>
        <w:t xml:space="preserve">, </w:t>
      </w:r>
      <w:r w:rsidRPr="00896ECC">
        <w:t>1655-1659</w:t>
      </w:r>
      <w:r>
        <w:t xml:space="preserve">, </w:t>
      </w:r>
      <w:r w:rsidRPr="00896ECC">
        <w:t>Piece 243: Aylett, Quire Numbers 1-50 (1655)</w:t>
      </w:r>
      <w:r>
        <w:t>)</w:t>
      </w:r>
    </w:p>
    <w:p w:rsidR="001470B7" w:rsidRDefault="001470B7" w:rsidP="001470B7">
      <w:pPr>
        <w:pStyle w:val="NormalWeb"/>
        <w:spacing w:before="240" w:beforeAutospacing="0" w:after="240" w:afterAutospacing="0"/>
        <w:ind w:left="0" w:right="0"/>
      </w:pPr>
      <w:r>
        <w:rPr>
          <w:b/>
        </w:rPr>
        <w:t xml:space="preserve">1654 </w:t>
      </w:r>
      <w:r w:rsidR="00D57BA2">
        <w:rPr>
          <w:b/>
        </w:rPr>
        <w:t xml:space="preserve">- </w:t>
      </w:r>
      <w:r>
        <w:rPr>
          <w:b/>
        </w:rPr>
        <w:t xml:space="preserve">Jan 30 </w:t>
      </w:r>
      <w:r>
        <w:t xml:space="preserve">– </w:t>
      </w:r>
      <w:r w:rsidR="00D57BA2" w:rsidRPr="00D57BA2">
        <w:rPr>
          <w:b/>
          <w:u w:val="single"/>
        </w:rPr>
        <w:t>VA Northumberland</w:t>
      </w:r>
      <w:r w:rsidR="00D57BA2" w:rsidRPr="00D57BA2">
        <w:rPr>
          <w:b/>
        </w:rPr>
        <w:t xml:space="preserve"> – Admin – John Knight</w:t>
      </w:r>
      <w:r w:rsidR="00D57BA2" w:rsidRPr="00D57BA2">
        <w:t xml:space="preserve"> - </w:t>
      </w:r>
      <w:r w:rsidRPr="002A4AB8">
        <w:t xml:space="preserve"> Court:</w:t>
      </w:r>
      <w:r>
        <w:t xml:space="preserve"> John Stanley his sale of Cattle to </w:t>
      </w:r>
      <w:r w:rsidRPr="002A4AB8">
        <w:t>John Knight</w:t>
      </w:r>
      <w:r>
        <w:t xml:space="preserve">.  Mr. John Stanley of the Co. of Northumberland, Planter, sells certain cattle to </w:t>
      </w:r>
      <w:r w:rsidRPr="002A4AB8">
        <w:t xml:space="preserve">John Knight </w:t>
      </w:r>
      <w:r w:rsidRPr="002A4AB8">
        <w:rPr>
          <w:i/>
        </w:rPr>
        <w:t>of the same place</w:t>
      </w:r>
      <w:r>
        <w:t>, planter.  Dated 7</w:t>
      </w:r>
      <w:r w:rsidRPr="00B04938">
        <w:rPr>
          <w:vertAlign w:val="superscript"/>
        </w:rPr>
        <w:t>th</w:t>
      </w:r>
      <w:r>
        <w:t xml:space="preserve"> Nov. 1653. Signed John Stanley his marke. Witness </w:t>
      </w:r>
      <w:r w:rsidRPr="002A4AB8">
        <w:t>Ralph Horsly</w:t>
      </w:r>
      <w:r>
        <w:t xml:space="preserve"> his marke.  Recorded 30</w:t>
      </w:r>
      <w:r w:rsidRPr="00B04938">
        <w:rPr>
          <w:vertAlign w:val="superscript"/>
        </w:rPr>
        <w:t>th</w:t>
      </w:r>
      <w:r>
        <w:t xml:space="preserve"> January 1654.  Knight assigns foregoing cattle to Tho. Orley. Dated 31</w:t>
      </w:r>
      <w:r w:rsidRPr="00B04938">
        <w:rPr>
          <w:vertAlign w:val="superscript"/>
        </w:rPr>
        <w:t>st</w:t>
      </w:r>
      <w:r>
        <w:t xml:space="preserve"> December 1653. </w:t>
      </w:r>
      <w:r w:rsidRPr="00B04938">
        <w:rPr>
          <w:b/>
        </w:rPr>
        <w:t>Signed John Knight</w:t>
      </w:r>
      <w:r>
        <w:t>. Witnesses Tho</w:t>
      </w:r>
      <w:r w:rsidR="00784ACF">
        <w:t>mas</w:t>
      </w:r>
      <w:r>
        <w:t xml:space="preserve"> Broughton, Geo</w:t>
      </w:r>
      <w:r w:rsidR="00784ACF">
        <w:t>rge</w:t>
      </w:r>
      <w:r>
        <w:t xml:space="preserve"> Courtnell his marke. Recorded 30</w:t>
      </w:r>
      <w:r w:rsidRPr="00B04938">
        <w:rPr>
          <w:vertAlign w:val="superscript"/>
        </w:rPr>
        <w:t>th</w:t>
      </w:r>
      <w:r>
        <w:t xml:space="preserve"> January 1654. (p. 120 Fleet)</w:t>
      </w:r>
    </w:p>
    <w:p w:rsidR="00B50394" w:rsidRDefault="00B50394" w:rsidP="00B50394">
      <w:pPr>
        <w:rPr>
          <w:szCs w:val="24"/>
        </w:rPr>
      </w:pPr>
      <w:r w:rsidRPr="005726D1">
        <w:rPr>
          <w:b/>
        </w:rPr>
        <w:t>1654 –</w:t>
      </w:r>
      <w:r>
        <w:rPr>
          <w:b/>
        </w:rPr>
        <w:t xml:space="preserve"> Feb 12</w:t>
      </w:r>
      <w:r w:rsidR="00930B36">
        <w:rPr>
          <w:b/>
          <w:szCs w:val="24"/>
        </w:rPr>
        <w:t xml:space="preserve"> – </w:t>
      </w:r>
      <w:r w:rsidR="00930B36" w:rsidRPr="00536E0B">
        <w:rPr>
          <w:b/>
          <w:szCs w:val="24"/>
          <w:u w:val="single"/>
        </w:rPr>
        <w:t xml:space="preserve">UK </w:t>
      </w:r>
      <w:r>
        <w:rPr>
          <w:b/>
          <w:u w:val="single"/>
        </w:rPr>
        <w:t>Gloucestershire Bristol</w:t>
      </w:r>
      <w:r w:rsidRPr="005726D1">
        <w:rPr>
          <w:b/>
        </w:rPr>
        <w:t xml:space="preserve"> – </w:t>
      </w:r>
      <w:r>
        <w:rPr>
          <w:b/>
        </w:rPr>
        <w:t xml:space="preserve">Will - </w:t>
      </w:r>
      <w:r w:rsidRPr="005726D1">
        <w:rPr>
          <w:b/>
        </w:rPr>
        <w:t xml:space="preserve">William Knight, </w:t>
      </w:r>
      <w:r>
        <w:rPr>
          <w:b/>
        </w:rPr>
        <w:t>Mariner</w:t>
      </w:r>
      <w:r>
        <w:t xml:space="preserve"> – Died overseas. To wife, Ursula, entire estate and power to distribute same; mentions “son”, but does not name him. Witnessed by </w:t>
      </w:r>
      <w:r w:rsidRPr="00291ABA">
        <w:rPr>
          <w:b/>
        </w:rPr>
        <w:t>John Knight SR</w:t>
      </w:r>
      <w:r>
        <w:t>.  (</w:t>
      </w:r>
      <w:r w:rsidRPr="0075014C">
        <w:rPr>
          <w:szCs w:val="24"/>
        </w:rPr>
        <w:t>Administrations in the Prerogative Court of Canterbury, 1649-1654</w:t>
      </w:r>
      <w:r>
        <w:rPr>
          <w:szCs w:val="24"/>
        </w:rPr>
        <w:t>)</w:t>
      </w:r>
    </w:p>
    <w:p w:rsidR="00B50394" w:rsidRDefault="00B50394" w:rsidP="00B50394">
      <w:pPr>
        <w:rPr>
          <w:szCs w:val="24"/>
        </w:rPr>
      </w:pPr>
      <w:r w:rsidRPr="00C33C6A">
        <w:rPr>
          <w:b/>
          <w:szCs w:val="24"/>
        </w:rPr>
        <w:t>1654 – Feb 15</w:t>
      </w:r>
      <w:r w:rsidR="00930B36">
        <w:rPr>
          <w:b/>
          <w:szCs w:val="24"/>
        </w:rPr>
        <w:t xml:space="preserve"> – </w:t>
      </w:r>
      <w:r w:rsidR="00930B36" w:rsidRPr="00536E0B">
        <w:rPr>
          <w:b/>
          <w:szCs w:val="24"/>
          <w:u w:val="single"/>
        </w:rPr>
        <w:t xml:space="preserve">UK </w:t>
      </w:r>
      <w:r w:rsidRPr="00C33C6A">
        <w:rPr>
          <w:b/>
          <w:szCs w:val="24"/>
          <w:u w:val="single"/>
        </w:rPr>
        <w:t>Devonshire Bratton Fleming</w:t>
      </w:r>
      <w:r w:rsidRPr="00C33C6A">
        <w:rPr>
          <w:b/>
          <w:szCs w:val="24"/>
        </w:rPr>
        <w:t xml:space="preserve"> – Will – John Knight</w:t>
      </w:r>
      <w:r>
        <w:rPr>
          <w:b/>
          <w:szCs w:val="24"/>
        </w:rPr>
        <w:t>, Yeoman</w:t>
      </w:r>
      <w:r>
        <w:rPr>
          <w:szCs w:val="24"/>
        </w:rPr>
        <w:t xml:space="preserve"> – To the poor of the parish of Bratton, 20 shillings and same to the parish of Loxhor; to Thomasina Knight, daughter, 100 pounds out of lands in Loxhor; son, Emanuel Knight, 50 pounds; to son, John Knight, all the lands prev. described, and he is to pay the legacies to his sister and brother out of said lands; wife, Helen Knight, to have all the goods she brought at the time of marriage and further,  all goods in his house at Bratton Fleming, there at the time of death to remain there as long as wife chooses to remain;  after decease of wife, house and lands to go to Emanuel Knight, son; son </w:t>
      </w:r>
      <w:r>
        <w:rPr>
          <w:szCs w:val="24"/>
        </w:rPr>
        <w:lastRenderedPageBreak/>
        <w:t>John to be Executor. (</w:t>
      </w:r>
      <w:r w:rsidRPr="007E1733">
        <w:rPr>
          <w:szCs w:val="24"/>
        </w:rPr>
        <w:t xml:space="preserve"> PROB 11: Will Registers</w:t>
      </w:r>
      <w:r>
        <w:rPr>
          <w:szCs w:val="24"/>
        </w:rPr>
        <w:t xml:space="preserve">, </w:t>
      </w:r>
      <w:r w:rsidRPr="007E1733">
        <w:rPr>
          <w:szCs w:val="24"/>
        </w:rPr>
        <w:t>1655-1659</w:t>
      </w:r>
      <w:r>
        <w:rPr>
          <w:szCs w:val="24"/>
        </w:rPr>
        <w:t xml:space="preserve">, </w:t>
      </w:r>
      <w:r w:rsidRPr="007E1733">
        <w:rPr>
          <w:szCs w:val="24"/>
        </w:rPr>
        <w:t>Piece 247: Aylett, Quire Numbers 210-263 (1655)</w:t>
      </w:r>
      <w:r>
        <w:rPr>
          <w:szCs w:val="24"/>
        </w:rPr>
        <w:t xml:space="preserve">, </w:t>
      </w:r>
      <w:r w:rsidRPr="007E1733">
        <w:rPr>
          <w:szCs w:val="24"/>
        </w:rPr>
        <w:t>Prerogative Court of Canterbury Wills, 1384-1858</w:t>
      </w:r>
      <w:r>
        <w:rPr>
          <w:szCs w:val="24"/>
        </w:rPr>
        <w:t>)</w:t>
      </w:r>
      <w:r w:rsidRPr="007E1733">
        <w:rPr>
          <w:szCs w:val="24"/>
        </w:rPr>
        <w:t xml:space="preserve"> </w:t>
      </w:r>
    </w:p>
    <w:p w:rsidR="00B50394" w:rsidRDefault="00B50394" w:rsidP="00B50394">
      <w:pPr>
        <w:rPr>
          <w:szCs w:val="24"/>
        </w:rPr>
      </w:pPr>
      <w:r w:rsidRPr="00C81F41">
        <w:rPr>
          <w:b/>
          <w:szCs w:val="24"/>
        </w:rPr>
        <w:t>1654 – Feb 21</w:t>
      </w:r>
      <w:r w:rsidR="00930B36">
        <w:rPr>
          <w:b/>
          <w:szCs w:val="24"/>
        </w:rPr>
        <w:t xml:space="preserve"> – </w:t>
      </w:r>
      <w:r w:rsidR="00930B36" w:rsidRPr="00536E0B">
        <w:rPr>
          <w:b/>
          <w:szCs w:val="24"/>
          <w:u w:val="single"/>
        </w:rPr>
        <w:t xml:space="preserve">UK </w:t>
      </w:r>
      <w:r w:rsidRPr="00C81F41">
        <w:rPr>
          <w:b/>
          <w:szCs w:val="24"/>
          <w:u w:val="single"/>
        </w:rPr>
        <w:t>Hampshire Ho</w:t>
      </w:r>
      <w:r>
        <w:rPr>
          <w:b/>
          <w:szCs w:val="24"/>
          <w:u w:val="single"/>
        </w:rPr>
        <w:t>u</w:t>
      </w:r>
      <w:r w:rsidRPr="00C81F41">
        <w:rPr>
          <w:b/>
          <w:szCs w:val="24"/>
          <w:u w:val="single"/>
        </w:rPr>
        <w:t>nd</w:t>
      </w:r>
      <w:r w:rsidRPr="00C81F41">
        <w:rPr>
          <w:b/>
          <w:szCs w:val="24"/>
        </w:rPr>
        <w:t xml:space="preserve"> – </w:t>
      </w:r>
      <w:r w:rsidR="00F63E01" w:rsidRPr="00992101">
        <w:rPr>
          <w:b/>
          <w:szCs w:val="24"/>
        </w:rPr>
        <w:t xml:space="preserve">Will </w:t>
      </w:r>
      <w:r w:rsidR="00F63E01">
        <w:rPr>
          <w:b/>
          <w:szCs w:val="24"/>
        </w:rPr>
        <w:t>– Nunc:</w:t>
      </w:r>
      <w:r w:rsidRPr="00C81F41">
        <w:rPr>
          <w:b/>
          <w:szCs w:val="24"/>
        </w:rPr>
        <w:t xml:space="preserve"> Katherin</w:t>
      </w:r>
      <w:r>
        <w:rPr>
          <w:b/>
          <w:szCs w:val="24"/>
        </w:rPr>
        <w:t>e</w:t>
      </w:r>
      <w:r w:rsidRPr="00C81F41">
        <w:rPr>
          <w:b/>
          <w:szCs w:val="24"/>
        </w:rPr>
        <w:t xml:space="preserve"> Knight</w:t>
      </w:r>
      <w:r>
        <w:rPr>
          <w:b/>
          <w:szCs w:val="24"/>
        </w:rPr>
        <w:t>, Widow</w:t>
      </w:r>
      <w:r>
        <w:rPr>
          <w:szCs w:val="24"/>
        </w:rPr>
        <w:t xml:space="preserve"> – “I give to my </w:t>
      </w:r>
      <w:r w:rsidRPr="00784ACF">
        <w:rPr>
          <w:b/>
          <w:szCs w:val="24"/>
        </w:rPr>
        <w:t>son Peter Knight</w:t>
      </w:r>
      <w:r>
        <w:rPr>
          <w:szCs w:val="24"/>
        </w:rPr>
        <w:t xml:space="preserve"> my best gowns and best ___ and two of my best handkerchiefs; I give to the maid that attended me in my sickness my best petticoat and one of my waistcoats which will fit her best; I desire my sister Joane, the wife of William Read, to bring up my children and to pay all my debts; residue of estate to William Read for his pains. Wit: Peter Knight. (</w:t>
      </w:r>
      <w:r w:rsidRPr="00DD041F">
        <w:rPr>
          <w:szCs w:val="24"/>
        </w:rPr>
        <w:t>Prerogative Court of Canterbury Wills, 1384-1858</w:t>
      </w:r>
      <w:r>
        <w:rPr>
          <w:szCs w:val="24"/>
        </w:rPr>
        <w:t xml:space="preserve">, </w:t>
      </w:r>
      <w:r w:rsidRPr="00DD041F">
        <w:rPr>
          <w:szCs w:val="24"/>
        </w:rPr>
        <w:t>PROB 11: Will Registers</w:t>
      </w:r>
      <w:r>
        <w:rPr>
          <w:szCs w:val="24"/>
        </w:rPr>
        <w:t xml:space="preserve">, </w:t>
      </w:r>
      <w:r w:rsidRPr="00DD041F">
        <w:rPr>
          <w:szCs w:val="24"/>
        </w:rPr>
        <w:t>1655-1659</w:t>
      </w:r>
      <w:r>
        <w:rPr>
          <w:szCs w:val="24"/>
        </w:rPr>
        <w:t xml:space="preserve">, </w:t>
      </w:r>
      <w:r w:rsidRPr="00DD041F">
        <w:rPr>
          <w:szCs w:val="24"/>
        </w:rPr>
        <w:t>Piece 247: Aylett, Quire Numbers 210-263 (1655)</w:t>
      </w:r>
      <w:r>
        <w:rPr>
          <w:szCs w:val="24"/>
        </w:rPr>
        <w:t xml:space="preserve">) </w:t>
      </w:r>
      <w:r w:rsidR="00784ACF">
        <w:rPr>
          <w:szCs w:val="24"/>
        </w:rPr>
        <w:t xml:space="preserve"> </w:t>
      </w:r>
      <w:r w:rsidR="00536E0B" w:rsidRPr="00536E0B">
        <w:rPr>
          <w:b/>
          <w:szCs w:val="24"/>
        </w:rPr>
        <w:t>Note</w:t>
      </w:r>
      <w:r w:rsidR="00536E0B">
        <w:rPr>
          <w:szCs w:val="24"/>
        </w:rPr>
        <w:t xml:space="preserve">: Apparently, a will made in haste. </w:t>
      </w:r>
    </w:p>
    <w:p w:rsidR="00B50394" w:rsidRDefault="00B50394" w:rsidP="00B50394">
      <w:pPr>
        <w:rPr>
          <w:szCs w:val="24"/>
        </w:rPr>
      </w:pPr>
      <w:r w:rsidRPr="006E70E7">
        <w:rPr>
          <w:b/>
          <w:szCs w:val="24"/>
        </w:rPr>
        <w:t>1654 – Feb 23</w:t>
      </w:r>
      <w:r w:rsidR="00930B36">
        <w:rPr>
          <w:b/>
          <w:szCs w:val="24"/>
        </w:rPr>
        <w:t xml:space="preserve"> – </w:t>
      </w:r>
      <w:r w:rsidR="00930B36" w:rsidRPr="00536E0B">
        <w:rPr>
          <w:b/>
          <w:szCs w:val="24"/>
          <w:u w:val="single"/>
        </w:rPr>
        <w:t xml:space="preserve">UK </w:t>
      </w:r>
      <w:r w:rsidRPr="006E70E7">
        <w:rPr>
          <w:b/>
          <w:szCs w:val="24"/>
          <w:u w:val="single"/>
        </w:rPr>
        <w:t>Devonshire Bratton Fleming</w:t>
      </w:r>
      <w:r w:rsidRPr="006E70E7">
        <w:rPr>
          <w:b/>
          <w:szCs w:val="24"/>
        </w:rPr>
        <w:t xml:space="preserve"> – Will – Helen Knight, Widow</w:t>
      </w:r>
      <w:r>
        <w:rPr>
          <w:szCs w:val="24"/>
        </w:rPr>
        <w:t xml:space="preserve"> – To </w:t>
      </w:r>
      <w:r w:rsidRPr="00ED749B">
        <w:rPr>
          <w:b/>
          <w:szCs w:val="24"/>
        </w:rPr>
        <w:t>brother Christopher Hoddon</w:t>
      </w:r>
      <w:r>
        <w:rPr>
          <w:szCs w:val="24"/>
        </w:rPr>
        <w:t xml:space="preserve"> of Barnstaple, 20 shillings; to John Hoddon, son of William Hoddon of Charles, 40 shillings; to Hugh Hoddon’s 2 daughters, 40 shillings apiece; to Tristram Pope of Tawton Bishop, 40 shillings; to </w:t>
      </w:r>
      <w:r w:rsidRPr="00ED749B">
        <w:rPr>
          <w:b/>
          <w:szCs w:val="24"/>
        </w:rPr>
        <w:t>brother Paschal Hoddon</w:t>
      </w:r>
      <w:r>
        <w:rPr>
          <w:szCs w:val="24"/>
        </w:rPr>
        <w:t xml:space="preserve"> of Swimbridge, 20 shillings; to Christopher Hoddon, son of Paschal, 40 shillings; to the rest of Paschal Hoddon’s children, 20 shillings apiece; to William the son of Anthony Hoddon of Swimbridge, 20 shillings; to goddaughter Helen, the daughter of </w:t>
      </w:r>
      <w:r w:rsidRPr="00ED749B">
        <w:rPr>
          <w:b/>
          <w:szCs w:val="24"/>
        </w:rPr>
        <w:t>Rose Moore</w:t>
      </w:r>
      <w:r>
        <w:rPr>
          <w:szCs w:val="24"/>
        </w:rPr>
        <w:t xml:space="preserve">, 20 shillings;  to goddaughter Marie Wall, daughter of Rose Wall, 20 shillings; to all the rest of godchildren, 10 shillings apiece; to </w:t>
      </w:r>
      <w:r w:rsidRPr="00ED749B">
        <w:rPr>
          <w:b/>
          <w:szCs w:val="24"/>
        </w:rPr>
        <w:t>Thomasine Knight, daughter-in-law</w:t>
      </w:r>
      <w:r>
        <w:rPr>
          <w:szCs w:val="24"/>
        </w:rPr>
        <w:t xml:space="preserve">, numerous household items, furnishings, clothings, etc; to </w:t>
      </w:r>
      <w:r w:rsidRPr="00ED749B">
        <w:rPr>
          <w:b/>
          <w:szCs w:val="24"/>
        </w:rPr>
        <w:t>Emmanuel Knight, son-in-law</w:t>
      </w:r>
      <w:r>
        <w:rPr>
          <w:szCs w:val="24"/>
        </w:rPr>
        <w:t xml:space="preserve">, household items; Charity Borry, daughter of Henry Borry late of Wolfburkland, Devon, a “little dog”(?); to </w:t>
      </w:r>
      <w:r w:rsidRPr="00ED749B">
        <w:rPr>
          <w:b/>
          <w:szCs w:val="24"/>
        </w:rPr>
        <w:t xml:space="preserve">Lucie </w:t>
      </w:r>
      <w:r w:rsidR="00ED749B" w:rsidRPr="00ED749B">
        <w:rPr>
          <w:b/>
          <w:szCs w:val="24"/>
        </w:rPr>
        <w:t>P</w:t>
      </w:r>
      <w:r w:rsidRPr="00ED749B">
        <w:rPr>
          <w:b/>
          <w:szCs w:val="24"/>
        </w:rPr>
        <w:t>ope</w:t>
      </w:r>
      <w:r>
        <w:rPr>
          <w:szCs w:val="24"/>
        </w:rPr>
        <w:t>, clothing; to Anne Hoddon, daughter of John, 20 shillings and clothing; to Christian, daughter of Paschal H</w:t>
      </w:r>
      <w:r w:rsidR="00ED749B">
        <w:rPr>
          <w:szCs w:val="24"/>
        </w:rPr>
        <w:t>o</w:t>
      </w:r>
      <w:r>
        <w:rPr>
          <w:szCs w:val="24"/>
        </w:rPr>
        <w:t xml:space="preserve">ddon, clothing; to </w:t>
      </w:r>
      <w:r w:rsidRPr="00ED749B">
        <w:rPr>
          <w:b/>
          <w:szCs w:val="24"/>
        </w:rPr>
        <w:t>John Knight, son-in-law</w:t>
      </w:r>
      <w:r>
        <w:rPr>
          <w:szCs w:val="24"/>
        </w:rPr>
        <w:t xml:space="preserve">, household items;  to Mary Barrow, wife of Robert Barrow, clothing; to </w:t>
      </w:r>
      <w:r w:rsidRPr="00ED749B">
        <w:rPr>
          <w:b/>
          <w:szCs w:val="24"/>
        </w:rPr>
        <w:t>Dennis Collins</w:t>
      </w:r>
      <w:r>
        <w:rPr>
          <w:szCs w:val="24"/>
        </w:rPr>
        <w:t>, clothing; to children of Paschal Hoddon, all linen not otherwise bequeathed; to kinsman John Hoddon of Swimbridge, all lands in Marwood; residue of goods and possessions to John Hoddon, kinsman and he to be executor. (</w:t>
      </w:r>
      <w:r w:rsidRPr="00581897">
        <w:rPr>
          <w:szCs w:val="24"/>
        </w:rPr>
        <w:t>Prerogative Court of Canterbury Wills, 1384-1858</w:t>
      </w:r>
      <w:r>
        <w:rPr>
          <w:szCs w:val="24"/>
        </w:rPr>
        <w:t xml:space="preserve">, </w:t>
      </w:r>
      <w:r w:rsidRPr="00581897">
        <w:rPr>
          <w:szCs w:val="24"/>
        </w:rPr>
        <w:t>PROB 11: Will Registers</w:t>
      </w:r>
      <w:r>
        <w:rPr>
          <w:szCs w:val="24"/>
        </w:rPr>
        <w:t xml:space="preserve">, </w:t>
      </w:r>
      <w:r w:rsidRPr="00581897">
        <w:rPr>
          <w:szCs w:val="24"/>
        </w:rPr>
        <w:t>1655-1659</w:t>
      </w:r>
      <w:r>
        <w:rPr>
          <w:szCs w:val="24"/>
        </w:rPr>
        <w:t xml:space="preserve">, </w:t>
      </w:r>
      <w:r w:rsidRPr="00581897">
        <w:rPr>
          <w:szCs w:val="24"/>
        </w:rPr>
        <w:t>Piece 247: Aylett, Quire Numbers 210-263 (1655)</w:t>
      </w:r>
      <w:r>
        <w:rPr>
          <w:szCs w:val="24"/>
        </w:rPr>
        <w:t>)</w:t>
      </w:r>
      <w:r w:rsidR="00784ACF">
        <w:rPr>
          <w:szCs w:val="24"/>
        </w:rPr>
        <w:t xml:space="preserve">  </w:t>
      </w:r>
      <w:r w:rsidR="00ED749B" w:rsidRPr="00ED749B">
        <w:rPr>
          <w:b/>
          <w:szCs w:val="24"/>
        </w:rPr>
        <w:t>Note</w:t>
      </w:r>
      <w:r w:rsidR="00ED749B">
        <w:rPr>
          <w:szCs w:val="24"/>
        </w:rPr>
        <w:t>: The Knights mentioned here must be step-children to this Helen.</w:t>
      </w:r>
    </w:p>
    <w:p w:rsidR="001470B7" w:rsidRDefault="001470B7" w:rsidP="001470B7">
      <w:pPr>
        <w:pStyle w:val="NormalWeb"/>
        <w:spacing w:before="240" w:beforeAutospacing="0" w:after="240" w:afterAutospacing="0"/>
        <w:ind w:left="0" w:right="0"/>
      </w:pPr>
      <w:r w:rsidRPr="001366A2">
        <w:rPr>
          <w:b/>
        </w:rPr>
        <w:t>1654 Mar 16</w:t>
      </w:r>
      <w:r>
        <w:t xml:space="preserve"> – </w:t>
      </w:r>
      <w:r w:rsidRPr="001366A2">
        <w:rPr>
          <w:b/>
          <w:u w:val="single"/>
        </w:rPr>
        <w:t>VA</w:t>
      </w:r>
      <w:r w:rsidR="00784ACF">
        <w:rPr>
          <w:b/>
          <w:u w:val="single"/>
        </w:rPr>
        <w:t xml:space="preserve"> </w:t>
      </w:r>
      <w:r w:rsidR="00784ACF" w:rsidRPr="001366A2">
        <w:rPr>
          <w:b/>
          <w:u w:val="single"/>
        </w:rPr>
        <w:t>Northumberland</w:t>
      </w:r>
      <w:r w:rsidRPr="00784ACF">
        <w:rPr>
          <w:b/>
        </w:rPr>
        <w:t xml:space="preserve"> </w:t>
      </w:r>
      <w:r w:rsidR="00784ACF" w:rsidRPr="00784ACF">
        <w:rPr>
          <w:b/>
        </w:rPr>
        <w:t>–</w:t>
      </w:r>
      <w:r w:rsidRPr="00784ACF">
        <w:rPr>
          <w:b/>
        </w:rPr>
        <w:t xml:space="preserve"> </w:t>
      </w:r>
      <w:r w:rsidR="00784ACF" w:rsidRPr="00784ACF">
        <w:rPr>
          <w:b/>
        </w:rPr>
        <w:t>Admin – Giles Brent</w:t>
      </w:r>
      <w:r w:rsidR="00784ACF">
        <w:t xml:space="preserve"> - </w:t>
      </w:r>
      <w:r>
        <w:t xml:space="preserve">Capt. Giles Brent appeared at the quarterly court held at Jamestown to request action be taken to protect the residents of the Northern Neck from the encroachments of Lord Baltimore who was trying to claim authority over the region. </w:t>
      </w:r>
      <w:r>
        <w:br/>
        <w:t>**</w:t>
      </w:r>
      <w:r w:rsidRPr="003305A5">
        <w:t xml:space="preserve">In 1654, Governor Stone of Maryland tried to reclaim authority for the proprietor and declared that </w:t>
      </w:r>
      <w:r>
        <w:t xml:space="preserve">William </w:t>
      </w:r>
      <w:r w:rsidRPr="003305A5">
        <w:t>Claiborne's property and his life could be ta</w:t>
      </w:r>
      <w:r>
        <w:t>ken at the Governor's pleasure.</w:t>
      </w:r>
      <w:r w:rsidRPr="003305A5">
        <w:t xml:space="preserve"> Stone's declaration was ignored and </w:t>
      </w:r>
      <w:r w:rsidRPr="00BE7B27">
        <w:rPr>
          <w:b/>
        </w:rPr>
        <w:t>Claiborne and Bennett again overthrew him, creating a new assembly in which Catholics were not allowed to serve</w:t>
      </w:r>
      <w:r w:rsidRPr="003305A5">
        <w:t xml:space="preserve">. Calvert, now angry at Stone for what he perceived as weakness, demanded that Stone do something, and in 1655 Stone reclaimed control in St. Mary's and led a group of soldiers to Providence (modern Annapolis). </w:t>
      </w:r>
      <w:r w:rsidRPr="00BE7B27">
        <w:rPr>
          <w:b/>
        </w:rPr>
        <w:t>Stone was captured and his force defeated by local Puritan settlers, who took control of the colony</w:t>
      </w:r>
      <w:r w:rsidRPr="003305A5">
        <w:t xml:space="preserve">. Given the new situation, Claiborne and Bennett went to England in hopes of convincing Cromwell to change his mind but, to their dismay, no decision was made and, lacking royal authority, the Puritans gave power over to a new governor appointed by Calvert. </w:t>
      </w:r>
      <w:r w:rsidRPr="00BE7B27">
        <w:rPr>
          <w:b/>
        </w:rPr>
        <w:t>Going behind Claiborne's back, Bennett and another commissioner reached an agreement with Calvert</w:t>
      </w:r>
      <w:r w:rsidRPr="003305A5">
        <w:t xml:space="preserve"> that virtually guaranteed his continued control over Maryland through the remainder of the Protectorate.</w:t>
      </w:r>
      <w:r>
        <w:br/>
      </w:r>
      <w:r>
        <w:lastRenderedPageBreak/>
        <w:t>**</w:t>
      </w:r>
      <w:r w:rsidRPr="003305A5">
        <w:t xml:space="preserve">With no authority left in Maryland, </w:t>
      </w:r>
      <w:r>
        <w:t xml:space="preserve">William </w:t>
      </w:r>
      <w:r w:rsidRPr="003305A5">
        <w:t xml:space="preserve">Claiborne turned to his political offices in Virginia. However, as a consequence of his continuous conflict and disruption, over several years, of authority and government in both Maryland and Virginia in pursuit of his commercial interests, as well as his alliance with the Parliament faction during these activities, upon the restoration of the British monarchy in 1660 he had few friends left in government. </w:t>
      </w:r>
      <w:r w:rsidRPr="00BE7B27">
        <w:rPr>
          <w:b/>
        </w:rPr>
        <w:t>Claiborne therefore retired from political affairs</w:t>
      </w:r>
      <w:r w:rsidRPr="003305A5">
        <w:t xml:space="preserve"> in 1660 and spent the remainder of his life managing his 5,000 acre (2,023 hectare) estate, "Romancoke", near West Point on the Pamunkey River, dying there in about 1677</w:t>
      </w:r>
      <w:r>
        <w:t xml:space="preserve">. </w:t>
      </w:r>
      <w:r w:rsidRPr="00BE7B27">
        <w:rPr>
          <w:b/>
        </w:rPr>
        <w:t>Claiborne married Elizabeth Butler of Essex</w:t>
      </w:r>
      <w:r w:rsidRPr="006E4C2B">
        <w:t>, who would remain his wife at least through 1668</w:t>
      </w:r>
      <w:r>
        <w:t>.</w:t>
      </w:r>
    </w:p>
    <w:p w:rsidR="00B50394" w:rsidRDefault="00B50394" w:rsidP="00B50394">
      <w:pPr>
        <w:rPr>
          <w:szCs w:val="24"/>
        </w:rPr>
      </w:pPr>
      <w:r w:rsidRPr="00C96406">
        <w:rPr>
          <w:b/>
          <w:szCs w:val="24"/>
        </w:rPr>
        <w:t>1654 – Mar 20</w:t>
      </w:r>
      <w:r w:rsidR="00930B36">
        <w:rPr>
          <w:b/>
          <w:szCs w:val="24"/>
        </w:rPr>
        <w:t xml:space="preserve"> – </w:t>
      </w:r>
      <w:r w:rsidR="00930B36" w:rsidRPr="00536E0B">
        <w:rPr>
          <w:b/>
          <w:szCs w:val="24"/>
          <w:u w:val="single"/>
        </w:rPr>
        <w:t xml:space="preserve">UK </w:t>
      </w:r>
      <w:r w:rsidRPr="00C96406">
        <w:rPr>
          <w:b/>
          <w:szCs w:val="24"/>
          <w:u w:val="single"/>
        </w:rPr>
        <w:t>Northamptonshire Easton Maudit</w:t>
      </w:r>
      <w:r w:rsidRPr="00C96406">
        <w:rPr>
          <w:b/>
          <w:szCs w:val="24"/>
        </w:rPr>
        <w:t xml:space="preserve"> – Will – Edmund Knight</w:t>
      </w:r>
      <w:r>
        <w:rPr>
          <w:b/>
          <w:szCs w:val="24"/>
        </w:rPr>
        <w:t xml:space="preserve"> alias Bryan, Yeoman</w:t>
      </w:r>
      <w:r>
        <w:rPr>
          <w:szCs w:val="24"/>
        </w:rPr>
        <w:t xml:space="preserve"> – Son, John Knight alias Bryan; debt bonds from John Temple, William Dougoe, Williand Bond, Esq, William Jarret, Thomas Altonbury, William Baude Esq, Charles Progoro, Gent; William Daugor, John House, deeds of mortgae from Thomas Rogers, Robert Parson, John Houghton, Thomas Moore, Edmund Knight, Richard Clark, Lawrence Clark, Emanuel ___, James Ortibary, William Chapman JR, Richard Frooman, Richard Lucas; all these debt bonds to son, John Knight; to brother Thomas Knight ‘otherwise Bryan’; wife, Margaret; signed with his mark. (</w:t>
      </w:r>
      <w:r w:rsidRPr="007001AF">
        <w:rPr>
          <w:szCs w:val="24"/>
        </w:rPr>
        <w:t>Prerogative Court of Canterbury Wills, 1384-1858</w:t>
      </w:r>
      <w:r>
        <w:rPr>
          <w:szCs w:val="24"/>
        </w:rPr>
        <w:t xml:space="preserve">, </w:t>
      </w:r>
      <w:r w:rsidRPr="007001AF">
        <w:rPr>
          <w:szCs w:val="24"/>
        </w:rPr>
        <w:t>PROB 11: Will Registers</w:t>
      </w:r>
      <w:r>
        <w:rPr>
          <w:szCs w:val="24"/>
        </w:rPr>
        <w:t xml:space="preserve">, </w:t>
      </w:r>
      <w:r w:rsidRPr="007001AF">
        <w:rPr>
          <w:szCs w:val="24"/>
        </w:rPr>
        <w:t>1644-1654</w:t>
      </w:r>
      <w:r>
        <w:rPr>
          <w:szCs w:val="24"/>
        </w:rPr>
        <w:t xml:space="preserve">, </w:t>
      </w:r>
      <w:r w:rsidRPr="007001AF">
        <w:rPr>
          <w:szCs w:val="24"/>
        </w:rPr>
        <w:t>Piece 239: Alchin, Quire Numbers 303-356 (1654)</w:t>
      </w:r>
      <w:r>
        <w:rPr>
          <w:szCs w:val="24"/>
        </w:rPr>
        <w:t>)</w:t>
      </w:r>
    </w:p>
    <w:p w:rsidR="00B50394" w:rsidRDefault="00B50394" w:rsidP="00B50394">
      <w:pPr>
        <w:rPr>
          <w:szCs w:val="24"/>
        </w:rPr>
      </w:pPr>
      <w:r w:rsidRPr="008039F6">
        <w:rPr>
          <w:b/>
          <w:szCs w:val="24"/>
        </w:rPr>
        <w:t>1654 – Mar 20</w:t>
      </w:r>
      <w:r w:rsidR="00930B36">
        <w:rPr>
          <w:b/>
          <w:szCs w:val="24"/>
        </w:rPr>
        <w:t xml:space="preserve"> – </w:t>
      </w:r>
      <w:r w:rsidR="00930B36" w:rsidRPr="00536E0B">
        <w:rPr>
          <w:b/>
          <w:szCs w:val="24"/>
          <w:u w:val="single"/>
        </w:rPr>
        <w:t xml:space="preserve">UK </w:t>
      </w:r>
      <w:r w:rsidRPr="008039F6">
        <w:rPr>
          <w:b/>
          <w:szCs w:val="24"/>
          <w:u w:val="single"/>
        </w:rPr>
        <w:t>Gloucestershire Hanksbury</w:t>
      </w:r>
      <w:r w:rsidRPr="008039F6">
        <w:rPr>
          <w:b/>
          <w:szCs w:val="24"/>
        </w:rPr>
        <w:t xml:space="preserve"> – Will – Henry Knight</w:t>
      </w:r>
      <w:r>
        <w:rPr>
          <w:szCs w:val="24"/>
        </w:rPr>
        <w:t xml:space="preserve"> – To wife, Juliana Knight, the upper part of house, from the kitchen upward, and part of the shop and part of the stable and orchard and garden, etc; to son Henry Knight, Minnuts Meade (?), the parts of the house that his mother has, after her decease; then “Minnuts Meade” to be divided equally between sons Henry Knight and Robert Knight; when they take full possession of same, Henry must pay son Thomas Knight 10 pounds and Robert must pay daughter Margery Hanes, 10 pounds; otherwise, son Thomas and daughter Margyer will inherit the property; to son Henry, the mare I bought of Nathaniel Osbourne; to son Francis Knight, something that looks like several horses; when son William completes his apprenticeship,  son Francis must pay him 40 pounds and give him a mare worth 6 pounds; residue of estate to wife Juliana who is executrix. (</w:t>
      </w:r>
      <w:r w:rsidRPr="00911262">
        <w:rPr>
          <w:szCs w:val="24"/>
        </w:rPr>
        <w:t>Prerogative Court of Canterbury Wills, 1384-1858</w:t>
      </w:r>
      <w:r>
        <w:rPr>
          <w:szCs w:val="24"/>
        </w:rPr>
        <w:t xml:space="preserve">, </w:t>
      </w:r>
      <w:r w:rsidRPr="00911262">
        <w:rPr>
          <w:szCs w:val="24"/>
        </w:rPr>
        <w:t>PROB 11: Will Registers</w:t>
      </w:r>
      <w:r>
        <w:rPr>
          <w:szCs w:val="24"/>
        </w:rPr>
        <w:t xml:space="preserve">, </w:t>
      </w:r>
      <w:r w:rsidRPr="00911262">
        <w:rPr>
          <w:szCs w:val="24"/>
        </w:rPr>
        <w:t>1644-1654</w:t>
      </w:r>
      <w:r>
        <w:rPr>
          <w:szCs w:val="24"/>
        </w:rPr>
        <w:t xml:space="preserve">, </w:t>
      </w:r>
      <w:r w:rsidRPr="00911262">
        <w:rPr>
          <w:szCs w:val="24"/>
        </w:rPr>
        <w:t>Piece 235: Alchin, Quire Numbers 101-151 (1654)</w:t>
      </w:r>
      <w:r>
        <w:rPr>
          <w:szCs w:val="24"/>
        </w:rPr>
        <w:t>)</w:t>
      </w:r>
    </w:p>
    <w:p w:rsidR="00B50394" w:rsidRDefault="00B50394" w:rsidP="00B50394">
      <w:pPr>
        <w:pStyle w:val="NormalWeb"/>
        <w:spacing w:before="240" w:beforeAutospacing="0" w:after="240" w:afterAutospacing="0"/>
        <w:ind w:left="0" w:right="0"/>
      </w:pPr>
      <w:r w:rsidRPr="00ED1640">
        <w:rPr>
          <w:b/>
        </w:rPr>
        <w:t>1654 – May 29</w:t>
      </w:r>
      <w:r w:rsidR="00930B36">
        <w:rPr>
          <w:b/>
        </w:rPr>
        <w:t xml:space="preserve"> – </w:t>
      </w:r>
      <w:r w:rsidR="00930B36" w:rsidRPr="00536E0B">
        <w:rPr>
          <w:b/>
          <w:u w:val="single"/>
        </w:rPr>
        <w:t xml:space="preserve">UK </w:t>
      </w:r>
      <w:r>
        <w:rPr>
          <w:b/>
          <w:u w:val="single"/>
        </w:rPr>
        <w:t>Llanarth Carmarthenshire</w:t>
      </w:r>
      <w:r w:rsidRPr="00ED1640">
        <w:rPr>
          <w:b/>
        </w:rPr>
        <w:t xml:space="preserve"> - Will – William Knight</w:t>
      </w:r>
      <w:r>
        <w:t xml:space="preserve"> – To wife, Catherine, lands in Llanarth occupied by John Morgan; to wife Catherine, another tenement of land called Moddey in the occupation of Griffith Thomas; to Richard Sheisser, Thomas Cheisser, John Sheisser, and Richard Llewellin, one tenement of land called Glasgod; to Henry Knight, 6 heifers, 2 yrs old May next; to Mary Knight, 6 young beasts of my own breeding 2 yrs old May next; to Susan Thomas, 2 young beasts, 2 yrs old etc; to children of Hugh Owens, 2 young bullocks; to nephew, William Thomas, 14 pounds; to nephew William Jenn (?), 1 tenement of land; to Elizabeth Owens 4 young beastes; to daughters of Harry Givens, 3 yearlings; to Altam Vaughan, one colt; to maidservant Margaret, 1 heifer; wife Catherine/Katherine (spelled both ways throughout the document), to be executrix; list of debts Henry Gwynn, 50 pounds; to Lady Ann Vaughan, 31 pounds; to Mary Gwynn, 13 pounds. (</w:t>
      </w:r>
      <w:r w:rsidRPr="000D21D5">
        <w:t>Prerogative Court of Canterbury Wills, 1384-1858</w:t>
      </w:r>
      <w:r>
        <w:t xml:space="preserve">, </w:t>
      </w:r>
      <w:r w:rsidRPr="000D21D5">
        <w:t>PROB 11: Will Registers</w:t>
      </w:r>
      <w:r>
        <w:t xml:space="preserve">, </w:t>
      </w:r>
      <w:r w:rsidRPr="000D21D5">
        <w:t>1644-1654</w:t>
      </w:r>
      <w:r>
        <w:t xml:space="preserve">, </w:t>
      </w:r>
      <w:r w:rsidRPr="000D21D5">
        <w:t>Piece 242: Alchin, Quire Numbers 463-516 (1654)</w:t>
      </w:r>
    </w:p>
    <w:p w:rsidR="005A6E00" w:rsidRDefault="001470B7" w:rsidP="001B0428">
      <w:pPr>
        <w:pStyle w:val="NormalWeb"/>
        <w:spacing w:before="240" w:after="240"/>
        <w:ind w:left="0"/>
      </w:pPr>
      <w:r w:rsidRPr="00405456">
        <w:rPr>
          <w:b/>
          <w:lang w:val="fr-FR"/>
        </w:rPr>
        <w:lastRenderedPageBreak/>
        <w:t xml:space="preserve">1654 </w:t>
      </w:r>
      <w:r w:rsidR="00536E0B">
        <w:rPr>
          <w:b/>
          <w:lang w:val="fr-FR"/>
        </w:rPr>
        <w:t xml:space="preserve">- </w:t>
      </w:r>
      <w:r w:rsidRPr="00405456">
        <w:rPr>
          <w:b/>
          <w:lang w:val="fr-FR"/>
        </w:rPr>
        <w:t xml:space="preserve">Jun 1 – </w:t>
      </w:r>
      <w:r w:rsidRPr="007F43F8">
        <w:rPr>
          <w:b/>
          <w:u w:val="single"/>
          <w:lang w:val="fr-FR"/>
        </w:rPr>
        <w:t>VA</w:t>
      </w:r>
      <w:r w:rsidR="007F43F8" w:rsidRPr="00E032A4">
        <w:rPr>
          <w:b/>
          <w:u w:val="single"/>
          <w:lang w:val="fr-FR"/>
        </w:rPr>
        <w:t xml:space="preserve"> </w:t>
      </w:r>
      <w:r w:rsidR="007F43F8" w:rsidRPr="00405456">
        <w:rPr>
          <w:b/>
          <w:u w:val="single"/>
          <w:lang w:val="fr-FR"/>
        </w:rPr>
        <w:t>James City</w:t>
      </w:r>
      <w:r w:rsidRPr="00405456">
        <w:rPr>
          <w:b/>
          <w:lang w:val="fr-FR"/>
        </w:rPr>
        <w:t xml:space="preserve"> – </w:t>
      </w:r>
      <w:r w:rsidR="007F43F8">
        <w:rPr>
          <w:b/>
          <w:lang w:val="fr-FR"/>
        </w:rPr>
        <w:t xml:space="preserve">Admin - </w:t>
      </w:r>
      <w:r w:rsidRPr="00405456">
        <w:rPr>
          <w:b/>
          <w:lang w:val="fr-FR"/>
        </w:rPr>
        <w:t xml:space="preserve">Majr. </w:t>
      </w:r>
      <w:r>
        <w:rPr>
          <w:b/>
        </w:rPr>
        <w:t>Francis Morrison –</w:t>
      </w:r>
      <w:r w:rsidRPr="00486252">
        <w:t xml:space="preserve"> </w:t>
      </w:r>
      <w:r w:rsidR="007F43F8">
        <w:t xml:space="preserve">Land patent for </w:t>
      </w:r>
      <w:r w:rsidRPr="00486252">
        <w:t>24 acs. Commonly knowne by the name of the Glasse House,</w:t>
      </w:r>
      <w:r w:rsidRPr="001366A2">
        <w:t xml:space="preserve"> James City Co.</w:t>
      </w:r>
      <w:r w:rsidRPr="00486252">
        <w:t xml:space="preserve">, …The sd. Land being formerly by Sr. John Harvey, Knt. </w:t>
      </w:r>
      <w:r w:rsidR="00E032A4">
        <w:t>b</w:t>
      </w:r>
      <w:r w:rsidRPr="00486252">
        <w:t xml:space="preserve">y bill of sale assigned to </w:t>
      </w:r>
      <w:r w:rsidRPr="00486252">
        <w:rPr>
          <w:b/>
        </w:rPr>
        <w:t>Anthony Coleman</w:t>
      </w:r>
      <w:r w:rsidRPr="00486252">
        <w:t xml:space="preserve">, &amp; by </w:t>
      </w:r>
      <w:r w:rsidRPr="006F0BB7">
        <w:rPr>
          <w:b/>
        </w:rPr>
        <w:t>Edward Knight</w:t>
      </w:r>
      <w:r w:rsidRPr="00486252">
        <w:t xml:space="preserve"> &amp; </w:t>
      </w:r>
      <w:r w:rsidRPr="006F0BB7">
        <w:rPr>
          <w:b/>
        </w:rPr>
        <w:t>Joseph Knight</w:t>
      </w:r>
      <w:r w:rsidRPr="00486252">
        <w:t xml:space="preserve"> the heires of sd. Coleman, assigned to John Senior etc… (</w:t>
      </w:r>
      <w:r>
        <w:t xml:space="preserve">Nugent I, </w:t>
      </w:r>
      <w:r w:rsidRPr="00486252">
        <w:t>p. 240)</w:t>
      </w:r>
      <w:r>
        <w:t xml:space="preserve">  </w:t>
      </w:r>
      <w:r w:rsidR="00E032A4" w:rsidRPr="00536E0B">
        <w:rPr>
          <w:b/>
        </w:rPr>
        <w:t>Note</w:t>
      </w:r>
      <w:r w:rsidR="00E032A4">
        <w:t xml:space="preserve">: </w:t>
      </w:r>
      <w:r w:rsidR="00BE7B27">
        <w:t>Apparently Edward Knight married the daughter of Anthony Coleman thus becoming a co-heir on behalf of his wife, with Coleman’s own son.</w:t>
      </w:r>
      <w:r>
        <w:t xml:space="preserve"> Morrison will renew his patent on 6 Sept. 1655 with the additional information: “”Formerly by Sir John Harvey by bill of sale made over unto Anthony Coleman, &amp; by Edwd. Knight his heir &amp; Joseph Knight, Att. Of W</w:t>
      </w:r>
      <w:r w:rsidR="00BE7B27">
        <w:t>illia</w:t>
      </w:r>
      <w:r>
        <w:t xml:space="preserve">m Coleman, joynt heir to sd. Anthony Coleman, assigned to John Senior” etc.  (Nugent I, p. 313) When we check on William Coleman, the first reference is a patent to a </w:t>
      </w:r>
      <w:r w:rsidRPr="005A6E00">
        <w:rPr>
          <w:i/>
        </w:rPr>
        <w:t>Henry</w:t>
      </w:r>
      <w:r>
        <w:t xml:space="preserve"> Coleman dated 10 Mar 1635 for 100 acs. Eliz. Citty Co., “for the per. Adv. Of his wife Katherine Coleman &amp; 50 acs. For trans of 1 servt: Jaques Dela Rey.</w:t>
      </w:r>
      <w:r w:rsidR="005A6E00">
        <w:t>” The transcriber, Nugent, has made a note: (Marginal reference and general index given this name as William Coleman.)</w:t>
      </w:r>
    </w:p>
    <w:p w:rsidR="005A6E00" w:rsidRDefault="008A0096" w:rsidP="001B0428">
      <w:pPr>
        <w:pStyle w:val="NormalWeb"/>
        <w:spacing w:before="240" w:after="240"/>
        <w:ind w:left="0"/>
      </w:pPr>
      <w:r w:rsidRPr="001B0428">
        <w:rPr>
          <w:b/>
        </w:rPr>
        <w:t>Note</w:t>
      </w:r>
      <w:r>
        <w:t xml:space="preserve">: There are several other </w:t>
      </w:r>
      <w:r w:rsidR="005A6E00">
        <w:t xml:space="preserve">early </w:t>
      </w:r>
      <w:r>
        <w:t xml:space="preserve">entries for a Henry Coleman without such marginal notes or variances between the index and the entry; it seems, therefore, that this latter entry </w:t>
      </w:r>
      <w:r w:rsidR="005A6E00">
        <w:t xml:space="preserve">of 1654, </w:t>
      </w:r>
      <w:r>
        <w:t xml:space="preserve">should be that of William Coleman, heir of Anthony Coleman, and there was also a Henry Coleman who was likely related, but not a son of Anthony; possibly his brother. </w:t>
      </w:r>
    </w:p>
    <w:p w:rsidR="008E37D6" w:rsidRDefault="00BE7B27" w:rsidP="001B0428">
      <w:pPr>
        <w:pStyle w:val="NormalWeb"/>
        <w:spacing w:before="240" w:after="240"/>
        <w:ind w:left="0"/>
      </w:pPr>
      <w:r>
        <w:t>The</w:t>
      </w:r>
      <w:r w:rsidR="008A0096">
        <w:t xml:space="preserve"> birth record </w:t>
      </w:r>
      <w:r>
        <w:t>of Anthony Coleman’s daughter</w:t>
      </w:r>
      <w:r w:rsidR="002412A4">
        <w:t>s are</w:t>
      </w:r>
      <w:r w:rsidR="008A0096">
        <w:t xml:space="preserve"> included above. This is p</w:t>
      </w:r>
      <w:r w:rsidR="002412A4">
        <w:t>ossibly</w:t>
      </w:r>
      <w:r w:rsidR="008A0096">
        <w:t xml:space="preserve"> the origin of the branch of Knights I call the "Coleman-Woodson Knights". John Knight of Lunenburg who married Elizabeth Woodson apparently descended from this union. The will of an Anthony Knight was probated in Henrico VA 1700 May 1; he had no apparent issue, but he certainly may have had brothers and his presence there is a clue. </w:t>
      </w:r>
    </w:p>
    <w:p w:rsidR="001470B7" w:rsidRDefault="000809DC" w:rsidP="001B0428">
      <w:pPr>
        <w:pStyle w:val="NormalWeb"/>
        <w:spacing w:before="240" w:after="240"/>
        <w:ind w:left="0"/>
      </w:pPr>
      <w:r w:rsidRPr="000809DC">
        <w:t xml:space="preserve">A grandson of John Knight of Lunenburg, who married Elizabeth Woodson, via his son Charles, was named Coleman Knight (1760-1840). This Coleman married  Nancy Knight in 1787, his first cousin, daughter of  Peter Knight, son of John and Eliz. and brother to Charles, father of Coleman. </w:t>
      </w:r>
      <w:r w:rsidR="008A0096">
        <w:t xml:space="preserve"> The question is: how to get from Edward Knight, son of Joseph Knight, to John Knight of Lunenburg? </w:t>
      </w:r>
      <w:r w:rsidR="00BE7B27">
        <w:t>The trail is obscured by lack of records.</w:t>
      </w:r>
    </w:p>
    <w:p w:rsidR="00B50394" w:rsidRDefault="00B50394" w:rsidP="00B50394">
      <w:pPr>
        <w:rPr>
          <w:szCs w:val="24"/>
        </w:rPr>
      </w:pPr>
      <w:r w:rsidRPr="00A4134E">
        <w:rPr>
          <w:b/>
          <w:szCs w:val="24"/>
        </w:rPr>
        <w:t>1654 – Jul 20</w:t>
      </w:r>
      <w:r w:rsidR="00930B36">
        <w:rPr>
          <w:b/>
          <w:szCs w:val="24"/>
        </w:rPr>
        <w:t xml:space="preserve"> – </w:t>
      </w:r>
      <w:r w:rsidR="00930B36" w:rsidRPr="008A0096">
        <w:rPr>
          <w:b/>
          <w:szCs w:val="24"/>
          <w:u w:val="single"/>
        </w:rPr>
        <w:t xml:space="preserve">UK </w:t>
      </w:r>
      <w:r w:rsidRPr="0083435E">
        <w:rPr>
          <w:b/>
          <w:szCs w:val="24"/>
          <w:u w:val="single"/>
        </w:rPr>
        <w:t>Kent Allington</w:t>
      </w:r>
      <w:r w:rsidRPr="00A4134E">
        <w:rPr>
          <w:b/>
          <w:szCs w:val="24"/>
        </w:rPr>
        <w:t xml:space="preserve"> – Will – Henry Knight</w:t>
      </w:r>
      <w:r>
        <w:rPr>
          <w:szCs w:val="24"/>
        </w:rPr>
        <w:t xml:space="preserve"> – Wife, Mary, to have all use and benefits of lands and chattels until son, Thomas Knight, achieves 26 years; wife to use estate to maintain all children and provide portions for them: Mary Knight, Elizabeth Knight, Richard Knight; details on that. When Thomas takes possession of a fairly sizeable estate, he has to give his mother an annuity etc. Wit: William Moore, Robert Lott. (</w:t>
      </w:r>
      <w:r w:rsidRPr="0083435E">
        <w:rPr>
          <w:szCs w:val="24"/>
        </w:rPr>
        <w:t>Prerogative Court of Canterbury Wills, 1384-1858</w:t>
      </w:r>
      <w:r>
        <w:rPr>
          <w:szCs w:val="24"/>
        </w:rPr>
        <w:t xml:space="preserve">, </w:t>
      </w:r>
      <w:r w:rsidRPr="0083435E">
        <w:rPr>
          <w:szCs w:val="24"/>
        </w:rPr>
        <w:t>PROB 11: Will Registers</w:t>
      </w:r>
      <w:r>
        <w:rPr>
          <w:szCs w:val="24"/>
        </w:rPr>
        <w:t xml:space="preserve">, </w:t>
      </w:r>
      <w:r w:rsidRPr="0083435E">
        <w:rPr>
          <w:szCs w:val="24"/>
        </w:rPr>
        <w:t>1644-1654</w:t>
      </w:r>
      <w:r>
        <w:rPr>
          <w:szCs w:val="24"/>
        </w:rPr>
        <w:t xml:space="preserve">, </w:t>
      </w:r>
      <w:r w:rsidRPr="0083435E">
        <w:rPr>
          <w:szCs w:val="24"/>
        </w:rPr>
        <w:t>Piece 234: Alchin, Quire Numbers 51-100 (1654)</w:t>
      </w:r>
      <w:r>
        <w:rPr>
          <w:szCs w:val="24"/>
        </w:rPr>
        <w:t>)</w:t>
      </w:r>
    </w:p>
    <w:p w:rsidR="00BD02D6" w:rsidRDefault="00B50394" w:rsidP="00B50394">
      <w:pPr>
        <w:rPr>
          <w:szCs w:val="24"/>
        </w:rPr>
      </w:pPr>
      <w:r w:rsidRPr="006E7E54">
        <w:rPr>
          <w:b/>
          <w:szCs w:val="24"/>
        </w:rPr>
        <w:t>1654 – Aug 19</w:t>
      </w:r>
      <w:r w:rsidR="00930B36">
        <w:rPr>
          <w:b/>
          <w:szCs w:val="24"/>
        </w:rPr>
        <w:t xml:space="preserve"> – </w:t>
      </w:r>
      <w:r w:rsidR="00930B36" w:rsidRPr="00F60D43">
        <w:rPr>
          <w:b/>
          <w:szCs w:val="24"/>
          <w:u w:val="single"/>
        </w:rPr>
        <w:t xml:space="preserve">UK </w:t>
      </w:r>
      <w:r w:rsidRPr="006E7E54">
        <w:rPr>
          <w:b/>
          <w:szCs w:val="24"/>
          <w:u w:val="single"/>
        </w:rPr>
        <w:t xml:space="preserve">Wiltshire </w:t>
      </w:r>
      <w:r>
        <w:rPr>
          <w:b/>
          <w:szCs w:val="24"/>
          <w:u w:val="single"/>
        </w:rPr>
        <w:t xml:space="preserve">Codford </w:t>
      </w:r>
      <w:r w:rsidRPr="006E7E54">
        <w:rPr>
          <w:b/>
          <w:szCs w:val="24"/>
          <w:u w:val="single"/>
        </w:rPr>
        <w:t>St Mary</w:t>
      </w:r>
      <w:r w:rsidRPr="006E7E54">
        <w:rPr>
          <w:b/>
          <w:szCs w:val="24"/>
        </w:rPr>
        <w:t xml:space="preserve"> – Will – Henry Knight</w:t>
      </w:r>
      <w:r>
        <w:rPr>
          <w:b/>
          <w:szCs w:val="24"/>
        </w:rPr>
        <w:t xml:space="preserve"> the Elder, Wheeler</w:t>
      </w:r>
      <w:r>
        <w:rPr>
          <w:szCs w:val="24"/>
        </w:rPr>
        <w:t xml:space="preserve"> – To son John Knight, 1 shilling; to daughter Sarah Knight, 10 pounds; to son Gabriel Knight, 5 pounds; to daughter Sarah Knight the younger, 5 pounds “which is in the hands of John Morgan of White Mill, Somerset; to Elizabeth Knight, my now wife, the upper rooms in my now dwelling house; also to said wife, </w:t>
      </w:r>
      <w:r>
        <w:rPr>
          <w:szCs w:val="24"/>
        </w:rPr>
        <w:lastRenderedPageBreak/>
        <w:t>half of garden and orchards, barns, meadows, land, etc, bed, furniture, she paying half the rent; residue of estate to son, Henry Knight who is to be executor; if son Henry dies, daughter Sarah the Elder to have his portion; brother John Knight and John prior the Elder of Codford St Peter to be overseers.  (</w:t>
      </w:r>
      <w:r w:rsidRPr="00F4401F">
        <w:rPr>
          <w:szCs w:val="24"/>
        </w:rPr>
        <w:t>Prerogative Court of Canterbury Wills, 1384-1858</w:t>
      </w:r>
      <w:r>
        <w:rPr>
          <w:szCs w:val="24"/>
        </w:rPr>
        <w:t xml:space="preserve">, </w:t>
      </w:r>
      <w:r w:rsidRPr="00F4401F">
        <w:rPr>
          <w:szCs w:val="24"/>
        </w:rPr>
        <w:t>PROB 11: Will Registers</w:t>
      </w:r>
      <w:r>
        <w:rPr>
          <w:szCs w:val="24"/>
        </w:rPr>
        <w:t xml:space="preserve">, </w:t>
      </w:r>
      <w:r w:rsidRPr="00F4401F">
        <w:rPr>
          <w:szCs w:val="24"/>
        </w:rPr>
        <w:t>1644-1654</w:t>
      </w:r>
      <w:r>
        <w:rPr>
          <w:szCs w:val="24"/>
        </w:rPr>
        <w:t xml:space="preserve">, </w:t>
      </w:r>
      <w:r w:rsidRPr="00F4401F">
        <w:rPr>
          <w:szCs w:val="24"/>
        </w:rPr>
        <w:t>Piece 234: Alchin, Quire Numbers 51-100 (1654)</w:t>
      </w:r>
      <w:r>
        <w:rPr>
          <w:szCs w:val="24"/>
        </w:rPr>
        <w:t>)</w:t>
      </w:r>
    </w:p>
    <w:p w:rsidR="00BD02D6" w:rsidRDefault="00BD02D6" w:rsidP="00B50394">
      <w:pPr>
        <w:rPr>
          <w:szCs w:val="24"/>
        </w:rPr>
      </w:pPr>
      <w:r w:rsidRPr="00BD02D6">
        <w:rPr>
          <w:b/>
          <w:szCs w:val="24"/>
        </w:rPr>
        <w:t xml:space="preserve">1654 – Aug 30 – </w:t>
      </w:r>
      <w:r w:rsidRPr="00BD02D6">
        <w:rPr>
          <w:b/>
          <w:szCs w:val="24"/>
          <w:u w:val="single"/>
        </w:rPr>
        <w:t>UK London</w:t>
      </w:r>
      <w:r w:rsidRPr="00BD02D6">
        <w:rPr>
          <w:b/>
          <w:szCs w:val="24"/>
        </w:rPr>
        <w:t xml:space="preserve"> – Admin – Nathaniel Basse </w:t>
      </w:r>
      <w:r>
        <w:rPr>
          <w:szCs w:val="24"/>
        </w:rPr>
        <w:t xml:space="preserve">- </w:t>
      </w:r>
      <w:r w:rsidRPr="00BD02D6">
        <w:rPr>
          <w:szCs w:val="24"/>
        </w:rPr>
        <w:t xml:space="preserve">Lord Mayors Court of London: Major Edward Basse, citizen and merchant of London aged 60, and Dame Mary Poole (signs Pole) wife of Sir John Poole of Bromley, Middlesex, age 62, depose that Hester Hobson of Bromley, widow, Abigail Thorpe of Chelsea Hampton, Oxon, widow, and Sarah wife of Thomas Hastler, citizen and barber surgeon of London, are sisters and are daughters of Humphrey Basse of London, Merchant, and Mary his wife, both long since deceased. The sisters are co-heirs of Luke Basse who died a bachelor and was brother of </w:t>
      </w:r>
      <w:r w:rsidRPr="00BE7B27">
        <w:rPr>
          <w:b/>
          <w:szCs w:val="24"/>
        </w:rPr>
        <w:t>Nathaniel Basse lately deceased without issue in Virginia</w:t>
      </w:r>
      <w:r w:rsidRPr="00BD02D6">
        <w:rPr>
          <w:szCs w:val="24"/>
        </w:rPr>
        <w:t xml:space="preserve">. Thomas Hastler is appointed attorney. (Coldham 1987, p. 274) </w:t>
      </w:r>
    </w:p>
    <w:p w:rsidR="00B50394" w:rsidRDefault="00B50394" w:rsidP="00B50394">
      <w:pPr>
        <w:pStyle w:val="NormalWeb"/>
        <w:spacing w:before="240" w:beforeAutospacing="0" w:after="240" w:afterAutospacing="0"/>
        <w:ind w:left="0" w:right="0"/>
      </w:pPr>
      <w:r w:rsidRPr="006E7FE1">
        <w:rPr>
          <w:b/>
        </w:rPr>
        <w:t>1654 – Sep 4</w:t>
      </w:r>
      <w:r w:rsidR="00930B36">
        <w:rPr>
          <w:b/>
        </w:rPr>
        <w:t xml:space="preserve"> – </w:t>
      </w:r>
      <w:r w:rsidR="00930B36" w:rsidRPr="00F60D43">
        <w:rPr>
          <w:b/>
          <w:u w:val="single"/>
        </w:rPr>
        <w:t xml:space="preserve">UK </w:t>
      </w:r>
      <w:r w:rsidRPr="006E7FE1">
        <w:rPr>
          <w:b/>
          <w:u w:val="single"/>
        </w:rPr>
        <w:t>London</w:t>
      </w:r>
      <w:r w:rsidRPr="006E7FE1">
        <w:rPr>
          <w:b/>
        </w:rPr>
        <w:t xml:space="preserve"> – Will – Robert Knight</w:t>
      </w:r>
      <w:r>
        <w:rPr>
          <w:b/>
        </w:rPr>
        <w:t>, Dyer</w:t>
      </w:r>
      <w:r>
        <w:t xml:space="preserve"> – To daughter’s husband, George Anhor, 20 shillings; to son John Knight, 5 pounds; to sons Obadiah Knight and Robert Knight, 30 pounds each; residue of estate to wife, Judith Knight for life, and afterward to go to sons Obadiah and Robert; wife, Obadiah and Robert to be executors. (</w:t>
      </w:r>
      <w:r w:rsidRPr="006E7FE1">
        <w:t>Prerogative Court of Canterbury Wills, 1384-1858</w:t>
      </w:r>
      <w:r>
        <w:t xml:space="preserve">, </w:t>
      </w:r>
      <w:r w:rsidRPr="006E7FE1">
        <w:t>PROB 11: Will Registers</w:t>
      </w:r>
      <w:r>
        <w:t xml:space="preserve">, </w:t>
      </w:r>
      <w:r w:rsidRPr="006E7FE1">
        <w:t>1644-1654</w:t>
      </w:r>
      <w:r>
        <w:t xml:space="preserve">, </w:t>
      </w:r>
      <w:r w:rsidRPr="006E7FE1">
        <w:t>Piece 233: Alchin, Quire Numbers 1-50 (1654)</w:t>
      </w:r>
      <w:r>
        <w:t>)</w:t>
      </w:r>
    </w:p>
    <w:p w:rsidR="001470B7" w:rsidRDefault="001470B7" w:rsidP="001470B7">
      <w:pPr>
        <w:pStyle w:val="NormalWeb"/>
        <w:spacing w:before="240" w:beforeAutospacing="0" w:after="240" w:afterAutospacing="0"/>
        <w:ind w:left="0" w:right="0"/>
      </w:pPr>
      <w:r w:rsidRPr="007B6737">
        <w:rPr>
          <w:b/>
        </w:rPr>
        <w:t xml:space="preserve">1654 </w:t>
      </w:r>
      <w:r w:rsidR="00F60D43">
        <w:rPr>
          <w:b/>
        </w:rPr>
        <w:t xml:space="preserve">- </w:t>
      </w:r>
      <w:r w:rsidRPr="007B6737">
        <w:rPr>
          <w:b/>
        </w:rPr>
        <w:t>Oct 2</w:t>
      </w:r>
      <w:r>
        <w:t xml:space="preserve"> </w:t>
      </w:r>
      <w:r>
        <w:rPr>
          <w:b/>
        </w:rPr>
        <w:t xml:space="preserve">– </w:t>
      </w:r>
      <w:r w:rsidR="00F60D43" w:rsidRPr="00F60D43">
        <w:rPr>
          <w:b/>
          <w:u w:val="single"/>
        </w:rPr>
        <w:t>VA Northumberland</w:t>
      </w:r>
      <w:r w:rsidR="00F60D43" w:rsidRPr="00F60D43">
        <w:rPr>
          <w:b/>
        </w:rPr>
        <w:t xml:space="preserve"> – Admin - Peter Knight</w:t>
      </w:r>
      <w:r w:rsidR="00F60D43" w:rsidRPr="00F60D43">
        <w:t xml:space="preserve"> – Patent for 1200 acs. </w:t>
      </w:r>
      <w:r>
        <w:t xml:space="preserve">  on the S. of great Wicocomoco Riv.,  p. 290. On the head of the Swd. Branch of sd. River, E.S.E upon land of Tho. Coggen &amp;c Trans. Of 24 pers: Robert Burrell his wife &amp; 3 children out of Holland; </w:t>
      </w:r>
      <w:r w:rsidRPr="005B1CA9">
        <w:rPr>
          <w:b/>
        </w:rPr>
        <w:t>James Haly, Ann his wife; Fra. Ann &amp; Alice, their children</w:t>
      </w:r>
      <w:r>
        <w:t>; John Foster, Ruth Darling, James Hill, James Lloyd, Deborah Come, James Jones, John Jerrell, William Bradly, Wm. Slinton, Jno. Waddington. (Nugent I, p. 295)</w:t>
      </w:r>
    </w:p>
    <w:p w:rsidR="00BE7B27" w:rsidRDefault="00BE7B27" w:rsidP="001470B7">
      <w:pPr>
        <w:pStyle w:val="NormalWeb"/>
        <w:spacing w:before="240" w:beforeAutospacing="0" w:after="240" w:afterAutospacing="0"/>
        <w:ind w:left="0" w:right="0"/>
      </w:pPr>
      <w:r>
        <w:t>IMAGE</w:t>
      </w:r>
    </w:p>
    <w:p w:rsidR="001470B7" w:rsidRDefault="001470B7" w:rsidP="001470B7">
      <w:pPr>
        <w:pStyle w:val="NormalWeb"/>
        <w:spacing w:before="240" w:beforeAutospacing="0" w:after="240" w:afterAutospacing="0"/>
        <w:ind w:left="0" w:right="0"/>
      </w:pPr>
      <w:r>
        <w:rPr>
          <w:b/>
        </w:rPr>
        <w:t xml:space="preserve">1654 </w:t>
      </w:r>
      <w:r w:rsidR="00F60D43">
        <w:rPr>
          <w:b/>
        </w:rPr>
        <w:t xml:space="preserve">- </w:t>
      </w:r>
      <w:r>
        <w:rPr>
          <w:b/>
        </w:rPr>
        <w:t xml:space="preserve">Oct 20 – </w:t>
      </w:r>
      <w:r w:rsidR="00F60D43" w:rsidRPr="00F60D43">
        <w:rPr>
          <w:b/>
          <w:u w:val="single"/>
        </w:rPr>
        <w:t>VA Northumberland</w:t>
      </w:r>
      <w:r w:rsidR="00F60D43" w:rsidRPr="00F60D43">
        <w:rPr>
          <w:b/>
        </w:rPr>
        <w:t xml:space="preserve"> – Admin – William Knight</w:t>
      </w:r>
      <w:r w:rsidR="00F60D43" w:rsidRPr="00F60D43">
        <w:t xml:space="preserve"> - </w:t>
      </w:r>
      <w:r w:rsidRPr="00B04938">
        <w:t>Mr. Turney his acquit to Tho</w:t>
      </w:r>
      <w:r w:rsidR="00F60D43">
        <w:t>mas</w:t>
      </w:r>
      <w:r w:rsidRPr="00B04938">
        <w:t xml:space="preserve"> Wilsford</w:t>
      </w:r>
      <w:r>
        <w:t>: “20 Octo 1653 Recd of Tho Wilsford 330 lb of tobo in full for order of Court dated 20</w:t>
      </w:r>
      <w:r w:rsidRPr="00182A6C">
        <w:rPr>
          <w:vertAlign w:val="superscript"/>
        </w:rPr>
        <w:t>th</w:t>
      </w:r>
      <w:r>
        <w:t xml:space="preserve"> Sept 1653 wch tobacco was attached in his hand for the debt of </w:t>
      </w:r>
      <w:r w:rsidRPr="00182A6C">
        <w:rPr>
          <w:b/>
        </w:rPr>
        <w:t>Mr. Wm Knight</w:t>
      </w:r>
      <w:r>
        <w:t>. Signed Richard Turney, Witness John Sampson. Recorded 31 Jan 1654. (p. 121 Fleet)</w:t>
      </w:r>
      <w:r w:rsidR="00BE7B27">
        <w:t xml:space="preserve">  </w:t>
      </w:r>
      <w:r w:rsidR="00F60D43" w:rsidRPr="00F60D43">
        <w:rPr>
          <w:b/>
        </w:rPr>
        <w:t>Note</w:t>
      </w:r>
      <w:r w:rsidR="00F60D43" w:rsidRPr="00F60D43">
        <w:t xml:space="preserve">: So, finally, Turney got his tobacco. I have not found the mentioned record of 1653 Dec 20, but see the 1653 Nov 21 record above. </w:t>
      </w:r>
    </w:p>
    <w:p w:rsidR="00B50394" w:rsidRDefault="00B50394" w:rsidP="00B50394">
      <w:pPr>
        <w:rPr>
          <w:szCs w:val="24"/>
        </w:rPr>
      </w:pPr>
      <w:r w:rsidRPr="00CB035F">
        <w:rPr>
          <w:b/>
          <w:szCs w:val="24"/>
        </w:rPr>
        <w:t>1654 – Oct 20</w:t>
      </w:r>
      <w:r w:rsidR="00930B36">
        <w:rPr>
          <w:b/>
          <w:szCs w:val="24"/>
        </w:rPr>
        <w:t xml:space="preserve"> – </w:t>
      </w:r>
      <w:r w:rsidR="00930B36" w:rsidRPr="00F60D43">
        <w:rPr>
          <w:b/>
          <w:szCs w:val="24"/>
          <w:u w:val="single"/>
        </w:rPr>
        <w:t xml:space="preserve">UK </w:t>
      </w:r>
      <w:r w:rsidRPr="00CB035F">
        <w:rPr>
          <w:b/>
          <w:szCs w:val="24"/>
          <w:u w:val="single"/>
        </w:rPr>
        <w:t>Isle of Wight St Helen</w:t>
      </w:r>
      <w:r w:rsidRPr="00CB035F">
        <w:rPr>
          <w:b/>
          <w:szCs w:val="24"/>
        </w:rPr>
        <w:t xml:space="preserve"> – Will – Michael Knight</w:t>
      </w:r>
      <w:r>
        <w:rPr>
          <w:szCs w:val="24"/>
        </w:rPr>
        <w:t xml:space="preserve"> – To the poor, 20 shillings to be distributed at funeral; to wife, Barbara Knight, land and tenement during her life, after her decease to daughter Jane Knight; to son Edward Knight, 100 pounds; to daughter Mary Knight, 50 pounds; to daughter Barbara ___, 20 pounds; residue of estate to wife, Barbara, and she to be executrix.  (</w:t>
      </w:r>
      <w:r w:rsidRPr="00CB035F">
        <w:rPr>
          <w:szCs w:val="24"/>
        </w:rPr>
        <w:t>Prerogative Court of Canterbury Wills, 1384-1858</w:t>
      </w:r>
      <w:r>
        <w:rPr>
          <w:szCs w:val="24"/>
        </w:rPr>
        <w:t xml:space="preserve">, </w:t>
      </w:r>
      <w:r w:rsidRPr="00CB035F">
        <w:rPr>
          <w:szCs w:val="24"/>
        </w:rPr>
        <w:t>PROB 11: Will Registers</w:t>
      </w:r>
      <w:r>
        <w:rPr>
          <w:szCs w:val="24"/>
        </w:rPr>
        <w:t xml:space="preserve">, </w:t>
      </w:r>
      <w:r w:rsidRPr="00CB035F">
        <w:rPr>
          <w:szCs w:val="24"/>
        </w:rPr>
        <w:t>1644-1654</w:t>
      </w:r>
      <w:r>
        <w:rPr>
          <w:szCs w:val="24"/>
        </w:rPr>
        <w:t xml:space="preserve">, </w:t>
      </w:r>
      <w:r w:rsidRPr="00CB035F">
        <w:rPr>
          <w:szCs w:val="24"/>
        </w:rPr>
        <w:t>Piece 234: Alchin, Quire Numbers 51-100 (1654)</w:t>
      </w:r>
      <w:r>
        <w:rPr>
          <w:szCs w:val="24"/>
        </w:rPr>
        <w:t>)</w:t>
      </w:r>
    </w:p>
    <w:p w:rsidR="00B50394" w:rsidRDefault="00B50394" w:rsidP="00B50394">
      <w:pPr>
        <w:pStyle w:val="NormalWeb"/>
        <w:spacing w:before="240" w:beforeAutospacing="0" w:after="240" w:afterAutospacing="0"/>
        <w:ind w:left="0" w:right="0"/>
      </w:pPr>
      <w:r w:rsidRPr="004F4E11">
        <w:rPr>
          <w:b/>
        </w:rPr>
        <w:lastRenderedPageBreak/>
        <w:t>1654 – Oct 20</w:t>
      </w:r>
      <w:r w:rsidR="00930B36">
        <w:rPr>
          <w:b/>
        </w:rPr>
        <w:t xml:space="preserve"> – </w:t>
      </w:r>
      <w:r w:rsidR="00930B36" w:rsidRPr="00F60D43">
        <w:rPr>
          <w:b/>
          <w:u w:val="single"/>
        </w:rPr>
        <w:t xml:space="preserve">UK </w:t>
      </w:r>
      <w:r w:rsidRPr="004F4E11">
        <w:rPr>
          <w:b/>
          <w:u w:val="single"/>
        </w:rPr>
        <w:t>Essex Worley</w:t>
      </w:r>
      <w:r w:rsidRPr="004F4E11">
        <w:rPr>
          <w:b/>
        </w:rPr>
        <w:t xml:space="preserve"> – Will – John Knight</w:t>
      </w:r>
      <w:r>
        <w:rPr>
          <w:b/>
        </w:rPr>
        <w:t>, Blacksmith</w:t>
      </w:r>
      <w:r>
        <w:t xml:space="preserve"> – To youngest daughter Madeline, 5 pounds at 21; to daughter Mary Knight, 1 shilling; to son Jeffrey, 1 shilling; to wife, properties in the parish of Great Worley and after her decease, to son Jeffrey Knight who must pay Madeline 4 pounds; if Jeffrey dies, lands to go to son John Knight; if son John died, lands to go to daughter Madeline; residue of estate to wife Madeline and she to be executrix.  Wit: John Burton (mark), Richard Blackmore. (</w:t>
      </w:r>
      <w:r w:rsidRPr="004F4E11">
        <w:t>Prerogative Court of Canterbury Wills, 1384-1858</w:t>
      </w:r>
      <w:r>
        <w:t xml:space="preserve">, </w:t>
      </w:r>
      <w:r w:rsidRPr="004F4E11">
        <w:t>PROB 11: Will Registers</w:t>
      </w:r>
      <w:r>
        <w:t xml:space="preserve">, </w:t>
      </w:r>
      <w:r w:rsidRPr="004F4E11">
        <w:t>1644-1654</w:t>
      </w:r>
      <w:r>
        <w:t xml:space="preserve">, </w:t>
      </w:r>
      <w:r w:rsidRPr="004F4E11">
        <w:t>Piece 237: Alchin, Quire Numbers 202-253 (1654)</w:t>
      </w:r>
      <w:r>
        <w:t>)</w:t>
      </w:r>
    </w:p>
    <w:p w:rsidR="001470B7" w:rsidRDefault="001470B7" w:rsidP="001470B7">
      <w:pPr>
        <w:pStyle w:val="NormalWeb"/>
        <w:spacing w:before="240" w:beforeAutospacing="0" w:after="240" w:afterAutospacing="0"/>
        <w:ind w:left="0" w:right="0"/>
      </w:pPr>
      <w:r>
        <w:rPr>
          <w:b/>
        </w:rPr>
        <w:t xml:space="preserve">1654 </w:t>
      </w:r>
      <w:r w:rsidR="00F60D43">
        <w:rPr>
          <w:b/>
        </w:rPr>
        <w:t xml:space="preserve">- </w:t>
      </w:r>
      <w:r>
        <w:rPr>
          <w:b/>
        </w:rPr>
        <w:t xml:space="preserve">Nov </w:t>
      </w:r>
      <w:r w:rsidRPr="00733385">
        <w:rPr>
          <w:b/>
        </w:rPr>
        <w:t xml:space="preserve">7 </w:t>
      </w:r>
      <w:r>
        <w:t xml:space="preserve">- </w:t>
      </w:r>
      <w:r w:rsidR="00F60D43" w:rsidRPr="00F60D43">
        <w:rPr>
          <w:b/>
          <w:u w:val="single"/>
        </w:rPr>
        <w:t>VA Northumberland</w:t>
      </w:r>
      <w:r w:rsidR="00F60D43" w:rsidRPr="00F60D43">
        <w:rPr>
          <w:b/>
        </w:rPr>
        <w:t xml:space="preserve"> – Admin – Peter Knight</w:t>
      </w:r>
      <w:r w:rsidR="00F60D43" w:rsidRPr="00F60D43">
        <w:t xml:space="preserve"> - </w:t>
      </w:r>
      <w:r w:rsidRPr="00A22FE3">
        <w:t xml:space="preserve"> </w:t>
      </w:r>
      <w:r w:rsidRPr="00D72BFD">
        <w:rPr>
          <w:b/>
        </w:rPr>
        <w:t>Mr Knight</w:t>
      </w:r>
      <w:r w:rsidRPr="00A22FE3">
        <w:t xml:space="preserve">, his gift to Thomas Prichett – “XX I  </w:t>
      </w:r>
      <w:r w:rsidRPr="00A22FE3">
        <w:rPr>
          <w:b/>
        </w:rPr>
        <w:t>Peter Knight</w:t>
      </w:r>
      <w:r w:rsidRPr="00A22FE3">
        <w:t xml:space="preserve"> in consideration of my love unto </w:t>
      </w:r>
      <w:r w:rsidRPr="00034789">
        <w:t>Thomas Pritchett Junr</w:t>
      </w:r>
      <w:r w:rsidRPr="00A22FE3">
        <w:t>” gives a heifer. Dated 7th November 1654. S</w:t>
      </w:r>
      <w:r w:rsidR="00F60D43">
        <w:t>igned Peter knight. Witnesses William</w:t>
      </w:r>
      <w:r w:rsidRPr="00A22FE3">
        <w:t xml:space="preserve"> Spicer his marke, Geo</w:t>
      </w:r>
      <w:r w:rsidR="00F60D43">
        <w:t>rge</w:t>
      </w:r>
      <w:r w:rsidRPr="00A22FE3">
        <w:t xml:space="preserve"> Marsh. Rec. </w:t>
      </w:r>
      <w:r w:rsidRPr="00A22FE3">
        <w:rPr>
          <w:b/>
        </w:rPr>
        <w:t>20 Nov. 1654</w:t>
      </w:r>
      <w:r w:rsidRPr="00A22FE3">
        <w:t>. (</w:t>
      </w:r>
      <w:r w:rsidR="00F60D43">
        <w:t xml:space="preserve">Fleet, </w:t>
      </w:r>
      <w:r>
        <w:t>p. 126</w:t>
      </w:r>
      <w:r w:rsidRPr="00A22FE3">
        <w:t>)</w:t>
      </w:r>
    </w:p>
    <w:p w:rsidR="001470B7" w:rsidRDefault="001470B7" w:rsidP="001470B7">
      <w:pPr>
        <w:pStyle w:val="NormalWeb"/>
        <w:spacing w:before="240" w:beforeAutospacing="0" w:after="240" w:afterAutospacing="0"/>
        <w:ind w:left="0" w:right="0"/>
      </w:pPr>
      <w:r>
        <w:rPr>
          <w:b/>
        </w:rPr>
        <w:t xml:space="preserve">1654 Nov </w:t>
      </w:r>
      <w:r w:rsidRPr="00733385">
        <w:rPr>
          <w:b/>
        </w:rPr>
        <w:t>17</w:t>
      </w:r>
      <w:r>
        <w:t xml:space="preserve"> - </w:t>
      </w:r>
      <w:r w:rsidR="00F60D43" w:rsidRPr="00F60D43">
        <w:rPr>
          <w:b/>
          <w:u w:val="single"/>
        </w:rPr>
        <w:t>VA Northumberland</w:t>
      </w:r>
      <w:r w:rsidR="00F60D43" w:rsidRPr="00F60D43">
        <w:rPr>
          <w:b/>
        </w:rPr>
        <w:t xml:space="preserve"> – Admin – Peter Knight</w:t>
      </w:r>
      <w:r w:rsidR="00F60D43" w:rsidRPr="00F60D43">
        <w:t xml:space="preserve"> - </w:t>
      </w:r>
      <w:r>
        <w:t xml:space="preserve">Mr Knight, his gift to Thomas Waddy “XX I </w:t>
      </w:r>
      <w:r w:rsidRPr="00A22FE3">
        <w:rPr>
          <w:b/>
        </w:rPr>
        <w:t>Peter Knight</w:t>
      </w:r>
      <w:r>
        <w:t xml:space="preserve"> in consideration of my love unto </w:t>
      </w:r>
      <w:r w:rsidRPr="00034789">
        <w:t>Thomas Waddy</w:t>
      </w:r>
      <w:r>
        <w:t xml:space="preserve">” gives a calf. Dated </w:t>
      </w:r>
      <w:r w:rsidRPr="00243FFD">
        <w:t>17 Nov. 1654</w:t>
      </w:r>
      <w:r>
        <w:t xml:space="preserve">. Signed </w:t>
      </w:r>
      <w:r w:rsidRPr="00D72BFD">
        <w:rPr>
          <w:b/>
        </w:rPr>
        <w:t xml:space="preserve">Peter </w:t>
      </w:r>
      <w:r>
        <w:rPr>
          <w:b/>
        </w:rPr>
        <w:t>K</w:t>
      </w:r>
      <w:r w:rsidRPr="00D72BFD">
        <w:rPr>
          <w:b/>
        </w:rPr>
        <w:t>night</w:t>
      </w:r>
      <w:r>
        <w:t>. Witnesses: Rob</w:t>
      </w:r>
      <w:r w:rsidR="00F60D43">
        <w:t>ert</w:t>
      </w:r>
      <w:r>
        <w:t xml:space="preserve"> Yeo, Daniel </w:t>
      </w:r>
      <w:r w:rsidR="00F60D43">
        <w:t>Foxcroft (</w:t>
      </w:r>
      <w:r>
        <w:t>ffoxcroft</w:t>
      </w:r>
      <w:r w:rsidR="00F60D43">
        <w:t>)</w:t>
      </w:r>
      <w:r>
        <w:t>. Recorded 20 Nov. 1654. (p. 126 Fleet)</w:t>
      </w:r>
    </w:p>
    <w:p w:rsidR="001470B7" w:rsidRDefault="001470B7" w:rsidP="001470B7">
      <w:pPr>
        <w:pStyle w:val="NormalWeb"/>
        <w:spacing w:before="240" w:beforeAutospacing="0" w:after="240" w:afterAutospacing="0"/>
        <w:ind w:left="0" w:right="0"/>
      </w:pPr>
      <w:r>
        <w:rPr>
          <w:b/>
        </w:rPr>
        <w:t xml:space="preserve">1654 </w:t>
      </w:r>
      <w:r w:rsidR="00F60D43">
        <w:rPr>
          <w:b/>
        </w:rPr>
        <w:t xml:space="preserve">- </w:t>
      </w:r>
      <w:r>
        <w:rPr>
          <w:b/>
        </w:rPr>
        <w:t xml:space="preserve">Nov </w:t>
      </w:r>
      <w:r w:rsidRPr="00733385">
        <w:rPr>
          <w:b/>
        </w:rPr>
        <w:t xml:space="preserve">20 </w:t>
      </w:r>
      <w:r>
        <w:t xml:space="preserve">- </w:t>
      </w:r>
      <w:r w:rsidR="00F60D43" w:rsidRPr="00F60D43">
        <w:rPr>
          <w:b/>
          <w:u w:val="single"/>
        </w:rPr>
        <w:t>VA Northumberland</w:t>
      </w:r>
      <w:r w:rsidR="00F60D43" w:rsidRPr="00F60D43">
        <w:rPr>
          <w:b/>
        </w:rPr>
        <w:t xml:space="preserve"> - Admin – Peter Knight</w:t>
      </w:r>
      <w:r w:rsidR="00F60D43" w:rsidRPr="00F60D43">
        <w:t xml:space="preserve"> - </w:t>
      </w:r>
      <w:r>
        <w:t xml:space="preserve">  </w:t>
      </w:r>
      <w:r w:rsidRPr="003412CD">
        <w:rPr>
          <w:b/>
        </w:rPr>
        <w:t>Mr. Knight</w:t>
      </w:r>
      <w:r>
        <w:t xml:space="preserve"> agt W</w:t>
      </w:r>
      <w:r w:rsidR="00BE7B27">
        <w:t>illia</w:t>
      </w:r>
      <w:r>
        <w:t xml:space="preserve">m Jones – </w:t>
      </w:r>
      <w:r w:rsidRPr="00733385">
        <w:rPr>
          <w:b/>
        </w:rPr>
        <w:t>Mr. Peter Knight</w:t>
      </w:r>
      <w:r>
        <w:t xml:space="preserve"> to have attachment agt. Estate of Wm Jones for 1500 lbs tobacco due to </w:t>
      </w:r>
      <w:r w:rsidRPr="003412CD">
        <w:rPr>
          <w:b/>
        </w:rPr>
        <w:t>Mr. Edward Bland</w:t>
      </w:r>
      <w:r>
        <w:t xml:space="preserve"> in the hands of </w:t>
      </w:r>
      <w:r w:rsidRPr="00BE7B27">
        <w:rPr>
          <w:b/>
        </w:rPr>
        <w:t>Hugh Lee</w:t>
      </w:r>
      <w:r>
        <w:t>. (p. 56 Fleet)</w:t>
      </w:r>
    </w:p>
    <w:p w:rsidR="0009406B" w:rsidRDefault="0009406B" w:rsidP="001470B7">
      <w:pPr>
        <w:pStyle w:val="NormalWeb"/>
        <w:spacing w:before="240" w:beforeAutospacing="0" w:after="240" w:afterAutospacing="0"/>
        <w:ind w:left="0" w:right="0"/>
      </w:pPr>
      <w:r>
        <w:rPr>
          <w:b/>
        </w:rPr>
        <w:t xml:space="preserve">1654 </w:t>
      </w:r>
      <w:r w:rsidR="006F5E94">
        <w:rPr>
          <w:b/>
        </w:rPr>
        <w:t xml:space="preserve">- </w:t>
      </w:r>
      <w:r>
        <w:rPr>
          <w:b/>
        </w:rPr>
        <w:t xml:space="preserve">Nov 21 – </w:t>
      </w:r>
      <w:r w:rsidRPr="00E17075">
        <w:rPr>
          <w:b/>
          <w:u w:val="single"/>
        </w:rPr>
        <w:t>VA</w:t>
      </w:r>
      <w:r w:rsidR="006F5E94">
        <w:rPr>
          <w:b/>
          <w:u w:val="single"/>
        </w:rPr>
        <w:t xml:space="preserve"> </w:t>
      </w:r>
      <w:r w:rsidR="006F5E94" w:rsidRPr="00E17075">
        <w:rPr>
          <w:b/>
          <w:u w:val="single"/>
        </w:rPr>
        <w:t>Northampton</w:t>
      </w:r>
      <w:r w:rsidRPr="006F5E94">
        <w:rPr>
          <w:b/>
        </w:rPr>
        <w:t xml:space="preserve"> – </w:t>
      </w:r>
      <w:r w:rsidR="006F5E94" w:rsidRPr="006F5E94">
        <w:rPr>
          <w:b/>
        </w:rPr>
        <w:t xml:space="preserve">Admin - </w:t>
      </w:r>
      <w:r w:rsidRPr="0046039E">
        <w:rPr>
          <w:b/>
        </w:rPr>
        <w:t>W</w:t>
      </w:r>
      <w:r>
        <w:rPr>
          <w:b/>
        </w:rPr>
        <w:t>illia</w:t>
      </w:r>
      <w:r w:rsidRPr="0046039E">
        <w:rPr>
          <w:b/>
        </w:rPr>
        <w:t>m Thorne</w:t>
      </w:r>
      <w:r>
        <w:t xml:space="preserve"> </w:t>
      </w:r>
      <w:r w:rsidR="006F5E94">
        <w:t xml:space="preserve">– Land </w:t>
      </w:r>
      <w:r>
        <w:t xml:space="preserve">patent for 387 acs. … Trans of 8 pers. Incl </w:t>
      </w:r>
      <w:r w:rsidRPr="0046039E">
        <w:rPr>
          <w:b/>
        </w:rPr>
        <w:t>Rich</w:t>
      </w:r>
      <w:r>
        <w:rPr>
          <w:b/>
        </w:rPr>
        <w:t xml:space="preserve">ard </w:t>
      </w:r>
      <w:r w:rsidRPr="0046039E">
        <w:rPr>
          <w:b/>
        </w:rPr>
        <w:t>Knight</w:t>
      </w:r>
      <w:r>
        <w:t xml:space="preserve">, </w:t>
      </w:r>
      <w:r w:rsidRPr="002F19EF">
        <w:rPr>
          <w:b/>
        </w:rPr>
        <w:t>Dorothy Jordan</w:t>
      </w:r>
      <w:r>
        <w:t xml:space="preserve">, </w:t>
      </w:r>
      <w:r w:rsidRPr="002F19EF">
        <w:rPr>
          <w:b/>
        </w:rPr>
        <w:t>W</w:t>
      </w:r>
      <w:r w:rsidR="006F5E94">
        <w:rPr>
          <w:b/>
        </w:rPr>
        <w:t>illiam</w:t>
      </w:r>
      <w:r w:rsidRPr="002F19EF">
        <w:rPr>
          <w:b/>
        </w:rPr>
        <w:t xml:space="preserve"> Jordan</w:t>
      </w:r>
      <w:r>
        <w:t>. (Nugent I, p. 296)</w:t>
      </w:r>
    </w:p>
    <w:p w:rsidR="00B50394" w:rsidRDefault="00B50394" w:rsidP="001470B7">
      <w:pPr>
        <w:pStyle w:val="NormalWeb"/>
        <w:spacing w:before="240" w:beforeAutospacing="0" w:after="240" w:afterAutospacing="0"/>
        <w:ind w:left="0" w:right="0"/>
      </w:pPr>
      <w:r w:rsidRPr="00C7258A">
        <w:rPr>
          <w:b/>
        </w:rPr>
        <w:t>1654 – Nov 24</w:t>
      </w:r>
      <w:r w:rsidR="00930B36">
        <w:rPr>
          <w:b/>
        </w:rPr>
        <w:t xml:space="preserve"> – </w:t>
      </w:r>
      <w:r w:rsidR="00930B36" w:rsidRPr="006F5E94">
        <w:rPr>
          <w:b/>
          <w:u w:val="single"/>
        </w:rPr>
        <w:t xml:space="preserve">UK </w:t>
      </w:r>
      <w:r w:rsidRPr="00C7258A">
        <w:rPr>
          <w:b/>
          <w:u w:val="single"/>
        </w:rPr>
        <w:t>Wiltshire</w:t>
      </w:r>
      <w:r>
        <w:rPr>
          <w:b/>
        </w:rPr>
        <w:t xml:space="preserve"> - </w:t>
      </w:r>
      <w:r w:rsidRPr="00C7258A">
        <w:rPr>
          <w:b/>
        </w:rPr>
        <w:t>Will – George Knight</w:t>
      </w:r>
      <w:r>
        <w:t xml:space="preserve"> – Estate to be divided between </w:t>
      </w:r>
      <w:r w:rsidRPr="0009406B">
        <w:rPr>
          <w:b/>
        </w:rPr>
        <w:t>brothers Stephen Knight of Donhead St Mary, and Richard Knight of Tisbury</w:t>
      </w:r>
      <w:r>
        <w:t>. No issue. (</w:t>
      </w:r>
      <w:r w:rsidRPr="00C7258A">
        <w:t>PROB 11: Will Registers</w:t>
      </w:r>
      <w:r>
        <w:t xml:space="preserve">, </w:t>
      </w:r>
      <w:r w:rsidRPr="00C7258A">
        <w:t>1644-1654</w:t>
      </w:r>
      <w:r>
        <w:t xml:space="preserve">, </w:t>
      </w:r>
      <w:r w:rsidRPr="00C7258A">
        <w:t>Piece 241: Alchin, Quire Numbers 410-462 (1654)</w:t>
      </w:r>
      <w:r>
        <w:t xml:space="preserve">, </w:t>
      </w:r>
      <w:r w:rsidRPr="00C7258A">
        <w:t>Prerogative Court of Canterbury Wills, 1384-1858</w:t>
      </w:r>
      <w:r>
        <w:t>)</w:t>
      </w:r>
    </w:p>
    <w:p w:rsidR="00B50394" w:rsidRDefault="00B50394" w:rsidP="00B50394">
      <w:pPr>
        <w:rPr>
          <w:szCs w:val="24"/>
        </w:rPr>
      </w:pPr>
      <w:r w:rsidRPr="005B6297">
        <w:rPr>
          <w:b/>
          <w:szCs w:val="24"/>
        </w:rPr>
        <w:t>1654</w:t>
      </w:r>
      <w:r w:rsidR="00930B36">
        <w:rPr>
          <w:b/>
          <w:szCs w:val="24"/>
        </w:rPr>
        <w:t xml:space="preserve"> – </w:t>
      </w:r>
      <w:r w:rsidR="00930B36" w:rsidRPr="006F5E94">
        <w:rPr>
          <w:b/>
          <w:szCs w:val="24"/>
          <w:u w:val="single"/>
        </w:rPr>
        <w:t xml:space="preserve">UK </w:t>
      </w:r>
      <w:r>
        <w:rPr>
          <w:b/>
          <w:szCs w:val="24"/>
          <w:u w:val="single"/>
        </w:rPr>
        <w:t>Lincolnshire</w:t>
      </w:r>
      <w:r w:rsidRPr="005B6297">
        <w:rPr>
          <w:b/>
          <w:szCs w:val="24"/>
        </w:rPr>
        <w:t xml:space="preserve"> – Admin – John Knight, Gent</w:t>
      </w:r>
      <w:r>
        <w:rPr>
          <w:szCs w:val="24"/>
        </w:rPr>
        <w:t xml:space="preserve"> - </w:t>
      </w:r>
      <w:r w:rsidRPr="005B6297">
        <w:rPr>
          <w:szCs w:val="24"/>
        </w:rPr>
        <w:t>Extract from a common recovery</w:t>
      </w:r>
      <w:r>
        <w:rPr>
          <w:szCs w:val="24"/>
        </w:rPr>
        <w:t xml:space="preserve"> b</w:t>
      </w:r>
      <w:r w:rsidRPr="005B6297">
        <w:rPr>
          <w:szCs w:val="24"/>
        </w:rPr>
        <w:t>rought by John Knight, gent., against Thomas Tourney, gent., and John Rastell, gent., concerning 150 messuages, 10 tofts, 6 watermills, 5 windmills, 20 dovehouses, 150 gardens, 4000 acres land, 400 acres meadow, 1000 acres pasture, 100 acres wood, 5000 acres marsh in Barholm, Stow, East Deeping, Boker, Binbrook, Bourne, Dike, Cawthorpe, Morton, Harnethorpe, Braceborough, Carlby, Thurlby, Brinkhill, Crowland, East Kirkby, Hanby, Greatford, Sutterton, Kirton in Holland, Miningsby, Stanford, Stickney, Waddington, Wainfleet and Wilsthorpe, Lincs., John Earl of Exeter being vouched to warranty.</w:t>
      </w:r>
      <w:r>
        <w:rPr>
          <w:szCs w:val="24"/>
        </w:rPr>
        <w:t xml:space="preserve">  (</w:t>
      </w:r>
      <w:r w:rsidRPr="005B6297">
        <w:rPr>
          <w:szCs w:val="24"/>
        </w:rPr>
        <w:t xml:space="preserve">West Yorkshire Archive Service, Leeds, </w:t>
      </w:r>
      <w:r>
        <w:rPr>
          <w:szCs w:val="24"/>
        </w:rPr>
        <w:t xml:space="preserve">Ref: </w:t>
      </w:r>
      <w:r w:rsidRPr="005B6297">
        <w:rPr>
          <w:szCs w:val="24"/>
        </w:rPr>
        <w:t>WYL230/1277</w:t>
      </w:r>
      <w:r>
        <w:rPr>
          <w:szCs w:val="24"/>
        </w:rPr>
        <w:t>)</w:t>
      </w:r>
    </w:p>
    <w:p w:rsidR="00B50394" w:rsidRDefault="00B50394" w:rsidP="00B50394">
      <w:pPr>
        <w:rPr>
          <w:szCs w:val="24"/>
        </w:rPr>
      </w:pPr>
      <w:r w:rsidRPr="00C8327C">
        <w:rPr>
          <w:b/>
          <w:szCs w:val="24"/>
        </w:rPr>
        <w:t>1654</w:t>
      </w:r>
      <w:r w:rsidR="00930B36">
        <w:rPr>
          <w:b/>
          <w:szCs w:val="24"/>
        </w:rPr>
        <w:t xml:space="preserve"> – </w:t>
      </w:r>
      <w:r w:rsidR="00930B36" w:rsidRPr="006F5E94">
        <w:rPr>
          <w:b/>
          <w:szCs w:val="24"/>
          <w:u w:val="single"/>
        </w:rPr>
        <w:t xml:space="preserve">UK </w:t>
      </w:r>
      <w:r w:rsidRPr="00C8327C">
        <w:rPr>
          <w:b/>
          <w:szCs w:val="24"/>
          <w:u w:val="single"/>
        </w:rPr>
        <w:t>Devonshire Iddesleigh</w:t>
      </w:r>
      <w:r w:rsidRPr="00C8327C">
        <w:rPr>
          <w:b/>
          <w:szCs w:val="24"/>
        </w:rPr>
        <w:t xml:space="preserve"> – </w:t>
      </w:r>
      <w:r>
        <w:rPr>
          <w:b/>
          <w:szCs w:val="24"/>
        </w:rPr>
        <w:t>Chancery</w:t>
      </w:r>
      <w:r w:rsidRPr="00C8327C">
        <w:rPr>
          <w:b/>
          <w:szCs w:val="24"/>
        </w:rPr>
        <w:t xml:space="preserve"> – Knight vs Knight</w:t>
      </w:r>
      <w:r>
        <w:rPr>
          <w:szCs w:val="24"/>
        </w:rPr>
        <w:t xml:space="preserve"> - </w:t>
      </w:r>
      <w:r w:rsidRPr="00C8327C">
        <w:rPr>
          <w:szCs w:val="24"/>
        </w:rPr>
        <w:t xml:space="preserve">Plaintiffs: </w:t>
      </w:r>
      <w:r w:rsidRPr="006F5E94">
        <w:rPr>
          <w:b/>
          <w:szCs w:val="24"/>
        </w:rPr>
        <w:t>John Knight, George Knight, Charles Knight and Margery Knight</w:t>
      </w:r>
      <w:r w:rsidRPr="00C8327C">
        <w:rPr>
          <w:szCs w:val="24"/>
        </w:rPr>
        <w:t>.</w:t>
      </w:r>
      <w:r>
        <w:rPr>
          <w:szCs w:val="24"/>
        </w:rPr>
        <w:t xml:space="preserve"> </w:t>
      </w:r>
      <w:r w:rsidRPr="00C8327C">
        <w:rPr>
          <w:szCs w:val="24"/>
        </w:rPr>
        <w:t xml:space="preserve">Defendants: </w:t>
      </w:r>
      <w:r w:rsidRPr="006F5E94">
        <w:rPr>
          <w:b/>
          <w:szCs w:val="24"/>
        </w:rPr>
        <w:t>Philippa Knight widow</w:t>
      </w:r>
      <w:r w:rsidRPr="00C8327C">
        <w:rPr>
          <w:szCs w:val="24"/>
        </w:rPr>
        <w:t>.</w:t>
      </w:r>
      <w:r>
        <w:rPr>
          <w:szCs w:val="24"/>
        </w:rPr>
        <w:t xml:space="preserve">  </w:t>
      </w:r>
      <w:r w:rsidRPr="00C8327C">
        <w:rPr>
          <w:szCs w:val="24"/>
        </w:rPr>
        <w:t xml:space="preserve">Subject: personal estate of the </w:t>
      </w:r>
      <w:r w:rsidRPr="006F5E94">
        <w:rPr>
          <w:b/>
          <w:szCs w:val="24"/>
        </w:rPr>
        <w:t>deceased Thomas Knight</w:t>
      </w:r>
      <w:r w:rsidRPr="00C8327C">
        <w:rPr>
          <w:szCs w:val="24"/>
        </w:rPr>
        <w:t>, of Iddesleigh, Devon.</w:t>
      </w:r>
      <w:r>
        <w:rPr>
          <w:szCs w:val="24"/>
        </w:rPr>
        <w:t xml:space="preserve">  </w:t>
      </w:r>
      <w:r w:rsidRPr="00C8327C">
        <w:rPr>
          <w:szCs w:val="24"/>
        </w:rPr>
        <w:t xml:space="preserve">Document type: bill, answer. </w:t>
      </w:r>
      <w:r>
        <w:rPr>
          <w:szCs w:val="24"/>
        </w:rPr>
        <w:t xml:space="preserve">(National Archives, Kew England, Ref: </w:t>
      </w:r>
      <w:r w:rsidRPr="00C8327C">
        <w:rPr>
          <w:szCs w:val="24"/>
        </w:rPr>
        <w:t>C 6/125Pt2/11</w:t>
      </w:r>
      <w:r>
        <w:rPr>
          <w:szCs w:val="24"/>
        </w:rPr>
        <w:t>)</w:t>
      </w:r>
    </w:p>
    <w:p w:rsidR="00B50394" w:rsidRDefault="00B50394" w:rsidP="00B50394">
      <w:pPr>
        <w:rPr>
          <w:szCs w:val="24"/>
        </w:rPr>
      </w:pPr>
      <w:r w:rsidRPr="003333D4">
        <w:rPr>
          <w:b/>
          <w:szCs w:val="24"/>
        </w:rPr>
        <w:t>1654</w:t>
      </w:r>
      <w:r w:rsidR="00930B36">
        <w:rPr>
          <w:b/>
          <w:szCs w:val="24"/>
        </w:rPr>
        <w:t xml:space="preserve"> – </w:t>
      </w:r>
      <w:r w:rsidR="00930B36" w:rsidRPr="006F5E94">
        <w:rPr>
          <w:b/>
          <w:szCs w:val="24"/>
          <w:u w:val="single"/>
        </w:rPr>
        <w:t xml:space="preserve">UK </w:t>
      </w:r>
      <w:r w:rsidR="006F5E94">
        <w:rPr>
          <w:b/>
          <w:szCs w:val="24"/>
          <w:u w:val="single"/>
        </w:rPr>
        <w:t>London</w:t>
      </w:r>
      <w:r w:rsidRPr="003333D4">
        <w:rPr>
          <w:b/>
          <w:szCs w:val="24"/>
        </w:rPr>
        <w:t xml:space="preserve"> – John Knight, Bachelor, Will</w:t>
      </w:r>
      <w:r>
        <w:rPr>
          <w:szCs w:val="24"/>
        </w:rPr>
        <w:t xml:space="preserve"> – Died in the State’s service overseas.  (</w:t>
      </w:r>
      <w:r w:rsidRPr="0075014C">
        <w:rPr>
          <w:szCs w:val="24"/>
        </w:rPr>
        <w:t>Administrations in the Prerogative Court of Canterbury, 1649-1654</w:t>
      </w:r>
      <w:r>
        <w:rPr>
          <w:szCs w:val="24"/>
        </w:rPr>
        <w:t>)</w:t>
      </w:r>
    </w:p>
    <w:p w:rsidR="0082197A" w:rsidRDefault="0082197A" w:rsidP="00B50394">
      <w:pPr>
        <w:rPr>
          <w:szCs w:val="24"/>
        </w:rPr>
      </w:pPr>
      <w:r w:rsidRPr="00EA653B">
        <w:rPr>
          <w:b/>
          <w:szCs w:val="24"/>
        </w:rPr>
        <w:lastRenderedPageBreak/>
        <w:t>1655 – Jan 3</w:t>
      </w:r>
      <w:r w:rsidR="00930B36">
        <w:rPr>
          <w:b/>
          <w:szCs w:val="24"/>
        </w:rPr>
        <w:t xml:space="preserve"> – </w:t>
      </w:r>
      <w:r w:rsidR="00930B36" w:rsidRPr="006F5E94">
        <w:rPr>
          <w:b/>
          <w:szCs w:val="24"/>
          <w:u w:val="single"/>
        </w:rPr>
        <w:t xml:space="preserve">UK </w:t>
      </w:r>
      <w:r w:rsidRPr="00EA653B">
        <w:rPr>
          <w:b/>
          <w:szCs w:val="24"/>
          <w:u w:val="single"/>
        </w:rPr>
        <w:t>Worcestershire Worcester</w:t>
      </w:r>
      <w:r w:rsidRPr="00EA653B">
        <w:rPr>
          <w:b/>
          <w:szCs w:val="24"/>
        </w:rPr>
        <w:t xml:space="preserve"> – Will – Robert Knight</w:t>
      </w:r>
      <w:r>
        <w:rPr>
          <w:szCs w:val="24"/>
        </w:rPr>
        <w:t xml:space="preserve"> – To godson and nephew, Robert Knight, silver bowl; wife Elizabeth Knight executrix and all estate to her. (</w:t>
      </w:r>
      <w:r w:rsidRPr="00EA653B">
        <w:rPr>
          <w:szCs w:val="24"/>
        </w:rPr>
        <w:t>Prerogative Court of Canterbury Wills, 1384-1858</w:t>
      </w:r>
      <w:r>
        <w:rPr>
          <w:szCs w:val="24"/>
        </w:rPr>
        <w:t xml:space="preserve">, </w:t>
      </w:r>
      <w:r w:rsidRPr="00EA653B">
        <w:rPr>
          <w:szCs w:val="24"/>
        </w:rPr>
        <w:t>PROB 11: Will Registers</w:t>
      </w:r>
      <w:r>
        <w:rPr>
          <w:szCs w:val="24"/>
        </w:rPr>
        <w:t xml:space="preserve">, </w:t>
      </w:r>
      <w:r w:rsidRPr="00EA653B">
        <w:rPr>
          <w:szCs w:val="24"/>
        </w:rPr>
        <w:t>1655-1659</w:t>
      </w:r>
      <w:r>
        <w:rPr>
          <w:szCs w:val="24"/>
        </w:rPr>
        <w:t xml:space="preserve">, </w:t>
      </w:r>
      <w:r w:rsidRPr="00EA653B">
        <w:rPr>
          <w:szCs w:val="24"/>
        </w:rPr>
        <w:t>Piece 252: Berkeley, Quire Numbers 1-52 (1656)</w:t>
      </w:r>
      <w:r>
        <w:rPr>
          <w:szCs w:val="24"/>
        </w:rPr>
        <w:t>)</w:t>
      </w:r>
    </w:p>
    <w:p w:rsidR="00EB28F0" w:rsidRDefault="00EB28F0" w:rsidP="00EB28F0">
      <w:pPr>
        <w:rPr>
          <w:szCs w:val="24"/>
        </w:rPr>
      </w:pPr>
      <w:r w:rsidRPr="00EB28F0">
        <w:rPr>
          <w:b/>
          <w:szCs w:val="24"/>
        </w:rPr>
        <w:t xml:space="preserve">1655 – Jan 20 – </w:t>
      </w:r>
      <w:r w:rsidRPr="00EB28F0">
        <w:rPr>
          <w:b/>
          <w:szCs w:val="24"/>
          <w:u w:val="single"/>
        </w:rPr>
        <w:t>VA Northumberland</w:t>
      </w:r>
      <w:r w:rsidRPr="00EB28F0">
        <w:rPr>
          <w:b/>
          <w:szCs w:val="24"/>
        </w:rPr>
        <w:t xml:space="preserve"> – Admin – Peter Knight</w:t>
      </w:r>
      <w:r>
        <w:rPr>
          <w:szCs w:val="24"/>
        </w:rPr>
        <w:t xml:space="preserve"> - </w:t>
      </w:r>
      <w:r w:rsidRPr="00EB28F0">
        <w:rPr>
          <w:szCs w:val="24"/>
        </w:rPr>
        <w:t xml:space="preserve">John Johnson his letter </w:t>
      </w:r>
      <w:r>
        <w:rPr>
          <w:szCs w:val="24"/>
        </w:rPr>
        <w:t xml:space="preserve">of attorney to Mr. Peter Knight: </w:t>
      </w:r>
      <w:r w:rsidRPr="00EB28F0">
        <w:rPr>
          <w:szCs w:val="24"/>
        </w:rPr>
        <w:t>Know all men by these presents that I John Johnson of</w:t>
      </w:r>
      <w:r>
        <w:rPr>
          <w:szCs w:val="24"/>
        </w:rPr>
        <w:t xml:space="preserve"> </w:t>
      </w:r>
      <w:r w:rsidRPr="00EB28F0">
        <w:rPr>
          <w:szCs w:val="24"/>
        </w:rPr>
        <w:t>the County of Northumberland do constitute authorize and</w:t>
      </w:r>
      <w:r>
        <w:rPr>
          <w:szCs w:val="24"/>
        </w:rPr>
        <w:t xml:space="preserve"> </w:t>
      </w:r>
      <w:r w:rsidRPr="00EB28F0">
        <w:rPr>
          <w:szCs w:val="24"/>
        </w:rPr>
        <w:t>appoint my well beloved friend Mr. Peter Knight my true</w:t>
      </w:r>
      <w:r>
        <w:rPr>
          <w:szCs w:val="24"/>
        </w:rPr>
        <w:t xml:space="preserve"> </w:t>
      </w:r>
      <w:r w:rsidRPr="00EB28F0">
        <w:rPr>
          <w:szCs w:val="24"/>
        </w:rPr>
        <w:t>and lawfull attorney to sue arrest implead all matter of</w:t>
      </w:r>
      <w:r>
        <w:rPr>
          <w:szCs w:val="24"/>
        </w:rPr>
        <w:t xml:space="preserve"> </w:t>
      </w:r>
      <w:r w:rsidRPr="00EB28F0">
        <w:rPr>
          <w:szCs w:val="24"/>
        </w:rPr>
        <w:t>actions appurtances or belonging unto me to all intent and</w:t>
      </w:r>
      <w:r>
        <w:rPr>
          <w:szCs w:val="24"/>
        </w:rPr>
        <w:t xml:space="preserve"> </w:t>
      </w:r>
      <w:r w:rsidRPr="00EB28F0">
        <w:rPr>
          <w:szCs w:val="24"/>
        </w:rPr>
        <w:t>purposes as if I were personally present witness my hand</w:t>
      </w:r>
      <w:r>
        <w:rPr>
          <w:szCs w:val="24"/>
        </w:rPr>
        <w:t xml:space="preserve"> </w:t>
      </w:r>
      <w:r w:rsidRPr="00EB28F0">
        <w:rPr>
          <w:szCs w:val="24"/>
        </w:rPr>
        <w:t>this 8th of November 1655</w:t>
      </w:r>
      <w:r>
        <w:rPr>
          <w:szCs w:val="24"/>
        </w:rPr>
        <w:t xml:space="preserve"> </w:t>
      </w:r>
      <w:r w:rsidRPr="00EB28F0">
        <w:rPr>
          <w:szCs w:val="24"/>
        </w:rPr>
        <w:t>signum John Johnson</w:t>
      </w:r>
      <w:r>
        <w:rPr>
          <w:szCs w:val="24"/>
        </w:rPr>
        <w:t>. Teste:</w:t>
      </w:r>
      <w:r w:rsidRPr="00EB28F0">
        <w:rPr>
          <w:szCs w:val="24"/>
        </w:rPr>
        <w:t xml:space="preserve"> John Fawsett, Thomas Reade</w:t>
      </w:r>
      <w:r>
        <w:rPr>
          <w:szCs w:val="24"/>
        </w:rPr>
        <w:t xml:space="preserve">.  </w:t>
      </w:r>
      <w:r w:rsidRPr="00EB28F0">
        <w:rPr>
          <w:szCs w:val="24"/>
        </w:rPr>
        <w:t>20th January 1655, This letter of attorney was recorded.</w:t>
      </w:r>
      <w:r>
        <w:rPr>
          <w:szCs w:val="24"/>
        </w:rPr>
        <w:t xml:space="preserve"> (Northumberland County Record Book 1652-1658)</w:t>
      </w:r>
    </w:p>
    <w:p w:rsidR="001470B7" w:rsidRDefault="001470B7" w:rsidP="001470B7">
      <w:pPr>
        <w:pStyle w:val="NormalWeb"/>
        <w:spacing w:before="240" w:beforeAutospacing="0" w:after="240" w:afterAutospacing="0"/>
        <w:ind w:left="0" w:right="0"/>
      </w:pPr>
      <w:r>
        <w:rPr>
          <w:b/>
        </w:rPr>
        <w:t xml:space="preserve">1655 </w:t>
      </w:r>
      <w:r w:rsidR="006F5E94">
        <w:rPr>
          <w:b/>
        </w:rPr>
        <w:t xml:space="preserve">- </w:t>
      </w:r>
      <w:r>
        <w:rPr>
          <w:b/>
        </w:rPr>
        <w:t xml:space="preserve">Mar 11 – </w:t>
      </w:r>
      <w:r w:rsidRPr="00E17075">
        <w:rPr>
          <w:b/>
          <w:u w:val="single"/>
        </w:rPr>
        <w:t>VA</w:t>
      </w:r>
      <w:r w:rsidR="006F5E94">
        <w:rPr>
          <w:b/>
          <w:u w:val="single"/>
        </w:rPr>
        <w:t xml:space="preserve"> </w:t>
      </w:r>
      <w:r w:rsidR="006F5E94" w:rsidRPr="00E17075">
        <w:rPr>
          <w:b/>
          <w:u w:val="single"/>
        </w:rPr>
        <w:t>Northampton</w:t>
      </w:r>
      <w:r w:rsidRPr="006F5E94">
        <w:rPr>
          <w:b/>
        </w:rPr>
        <w:t xml:space="preserve"> – </w:t>
      </w:r>
      <w:r w:rsidR="006F5E94" w:rsidRPr="006F5E94">
        <w:rPr>
          <w:b/>
        </w:rPr>
        <w:t xml:space="preserve">Admin - </w:t>
      </w:r>
      <w:r w:rsidRPr="00EF04B0">
        <w:rPr>
          <w:b/>
        </w:rPr>
        <w:t>John Evans</w:t>
      </w:r>
      <w:r>
        <w:t xml:space="preserve"> </w:t>
      </w:r>
      <w:r w:rsidR="006F5E94">
        <w:t xml:space="preserve">– Land </w:t>
      </w:r>
      <w:r>
        <w:t xml:space="preserve">patent for 400 acs. ..Trans. of 8 pers. Incl </w:t>
      </w:r>
      <w:r w:rsidRPr="0013750C">
        <w:rPr>
          <w:b/>
        </w:rPr>
        <w:t>John Knight</w:t>
      </w:r>
      <w:r>
        <w:t xml:space="preserve">. (Nugent 1, p. 330) </w:t>
      </w:r>
    </w:p>
    <w:p w:rsidR="0082197A" w:rsidRDefault="0082197A" w:rsidP="001470B7">
      <w:pPr>
        <w:pStyle w:val="NormalWeb"/>
        <w:spacing w:before="240" w:beforeAutospacing="0" w:after="240" w:afterAutospacing="0"/>
        <w:ind w:left="0" w:right="0"/>
      </w:pPr>
      <w:r w:rsidRPr="003C538C">
        <w:rPr>
          <w:b/>
        </w:rPr>
        <w:t>1655 – Mar 15</w:t>
      </w:r>
      <w:r w:rsidR="00930B36">
        <w:rPr>
          <w:b/>
        </w:rPr>
        <w:t xml:space="preserve"> – </w:t>
      </w:r>
      <w:r w:rsidR="00930B36" w:rsidRPr="006C3B5E">
        <w:rPr>
          <w:b/>
          <w:u w:val="single"/>
        </w:rPr>
        <w:t xml:space="preserve">UK </w:t>
      </w:r>
      <w:r w:rsidRPr="003C538C">
        <w:rPr>
          <w:b/>
          <w:u w:val="single"/>
        </w:rPr>
        <w:t>Kent Godmersham</w:t>
      </w:r>
      <w:r w:rsidRPr="003C538C">
        <w:rPr>
          <w:b/>
        </w:rPr>
        <w:t xml:space="preserve"> </w:t>
      </w:r>
      <w:r w:rsidR="007A089D">
        <w:rPr>
          <w:b/>
        </w:rPr>
        <w:t>– Birth/Bap –</w:t>
      </w:r>
      <w:r w:rsidRPr="003C538C">
        <w:rPr>
          <w:b/>
        </w:rPr>
        <w:t xml:space="preserve"> Dorothy Knight</w:t>
      </w:r>
      <w:r>
        <w:t xml:space="preserve"> – d/o Nicholas Knight, gent. (Tyler)</w:t>
      </w:r>
    </w:p>
    <w:p w:rsidR="001470B7" w:rsidRDefault="001470B7" w:rsidP="001470B7">
      <w:pPr>
        <w:pStyle w:val="NormalWeb"/>
        <w:spacing w:before="240" w:beforeAutospacing="0" w:after="240" w:afterAutospacing="0"/>
        <w:ind w:left="0" w:right="0"/>
      </w:pPr>
      <w:r>
        <w:rPr>
          <w:b/>
        </w:rPr>
        <w:t xml:space="preserve">1655 </w:t>
      </w:r>
      <w:r w:rsidR="006C3B5E">
        <w:rPr>
          <w:b/>
        </w:rPr>
        <w:t xml:space="preserve">- </w:t>
      </w:r>
      <w:r>
        <w:rPr>
          <w:b/>
        </w:rPr>
        <w:t xml:space="preserve">Apr 2 </w:t>
      </w:r>
      <w:r>
        <w:t xml:space="preserve">– </w:t>
      </w:r>
      <w:r w:rsidRPr="00E17075">
        <w:rPr>
          <w:b/>
          <w:u w:val="single"/>
        </w:rPr>
        <w:t>VA</w:t>
      </w:r>
      <w:r w:rsidR="006C3B5E">
        <w:rPr>
          <w:b/>
          <w:u w:val="single"/>
        </w:rPr>
        <w:t xml:space="preserve"> </w:t>
      </w:r>
      <w:r w:rsidR="006C3B5E" w:rsidRPr="00E17075">
        <w:rPr>
          <w:b/>
          <w:u w:val="single"/>
        </w:rPr>
        <w:t>Westmoreland</w:t>
      </w:r>
      <w:r w:rsidRPr="006C3B5E">
        <w:rPr>
          <w:b/>
        </w:rPr>
        <w:t xml:space="preserve"> – </w:t>
      </w:r>
      <w:r w:rsidR="006C3B5E" w:rsidRPr="006C3B5E">
        <w:rPr>
          <w:b/>
        </w:rPr>
        <w:t xml:space="preserve">Admin - </w:t>
      </w:r>
      <w:r w:rsidRPr="006C3B5E">
        <w:rPr>
          <w:b/>
        </w:rPr>
        <w:t>Nicholas Meriwether</w:t>
      </w:r>
      <w:r>
        <w:t xml:space="preserve"> </w:t>
      </w:r>
      <w:r w:rsidR="006C3B5E">
        <w:t xml:space="preserve">- </w:t>
      </w:r>
      <w:r>
        <w:t xml:space="preserve">sells James Hare 200 acres out of a patent of 1350 acres… Wit: Abraham Moone, </w:t>
      </w:r>
      <w:r w:rsidRPr="006C3B5E">
        <w:rPr>
          <w:b/>
        </w:rPr>
        <w:t>John Knight</w:t>
      </w:r>
      <w:r>
        <w:t>, his marke. Rec. 20 Jul 1655. (Fleet, Westmoreland, p. 659)</w:t>
      </w:r>
      <w:r w:rsidR="003001DA">
        <w:t xml:space="preserve">  (Note that this John Knight was apparently illiterate.)</w:t>
      </w:r>
    </w:p>
    <w:p w:rsidR="0082197A" w:rsidRDefault="0082197A" w:rsidP="001470B7">
      <w:pPr>
        <w:pStyle w:val="NormalWeb"/>
        <w:spacing w:before="240" w:beforeAutospacing="0" w:after="240" w:afterAutospacing="0"/>
        <w:ind w:left="0" w:right="0"/>
      </w:pPr>
      <w:r w:rsidRPr="00601C04">
        <w:rPr>
          <w:b/>
        </w:rPr>
        <w:t>1655 – Apr 5</w:t>
      </w:r>
      <w:r w:rsidR="00930B36">
        <w:rPr>
          <w:b/>
        </w:rPr>
        <w:t xml:space="preserve"> – </w:t>
      </w:r>
      <w:r w:rsidR="00930B36" w:rsidRPr="006C3B5E">
        <w:rPr>
          <w:b/>
          <w:u w:val="single"/>
        </w:rPr>
        <w:t xml:space="preserve">UK </w:t>
      </w:r>
      <w:r w:rsidRPr="00601C04">
        <w:rPr>
          <w:b/>
          <w:u w:val="single"/>
        </w:rPr>
        <w:t>Oxfordshire Oxford</w:t>
      </w:r>
      <w:r w:rsidRPr="00601C04">
        <w:rPr>
          <w:b/>
        </w:rPr>
        <w:t xml:space="preserve"> – Ox Alum – Roger Knight, gent</w:t>
      </w:r>
      <w:r>
        <w:t xml:space="preserve"> – Hart Hall, matric. 5 April 1655. (Oxford University Alumni 1500-1886, pp. 861-863) Note: That’s all the data given; possibly related to Roger Knight of Greenham Berkshire who matriculated 1635? </w:t>
      </w:r>
    </w:p>
    <w:p w:rsidR="0082197A" w:rsidRDefault="0082197A" w:rsidP="0082197A">
      <w:pPr>
        <w:rPr>
          <w:szCs w:val="24"/>
        </w:rPr>
      </w:pPr>
      <w:r w:rsidRPr="00674846">
        <w:rPr>
          <w:b/>
          <w:szCs w:val="24"/>
        </w:rPr>
        <w:t>1655 – May 18</w:t>
      </w:r>
      <w:r w:rsidR="00930B36">
        <w:rPr>
          <w:b/>
          <w:szCs w:val="24"/>
        </w:rPr>
        <w:t xml:space="preserve"> – </w:t>
      </w:r>
      <w:r w:rsidR="00930B36" w:rsidRPr="006C3B5E">
        <w:rPr>
          <w:b/>
          <w:szCs w:val="24"/>
          <w:u w:val="single"/>
        </w:rPr>
        <w:t xml:space="preserve">UK </w:t>
      </w:r>
      <w:r w:rsidRPr="00674846">
        <w:rPr>
          <w:b/>
          <w:szCs w:val="24"/>
          <w:u w:val="single"/>
        </w:rPr>
        <w:t>Sussex Slinfold</w:t>
      </w:r>
      <w:r w:rsidRPr="00674846">
        <w:rPr>
          <w:b/>
          <w:szCs w:val="24"/>
        </w:rPr>
        <w:t xml:space="preserve"> – Will – Thomas Knight the elder</w:t>
      </w:r>
      <w:r>
        <w:rPr>
          <w:szCs w:val="24"/>
        </w:rPr>
        <w:t xml:space="preserve"> – To the poor, 20 shillings; to James Puttork, kinsman, son of Emory Puttork and wife Elizabeth, sister of testator, lands and tenements called Battworth, in the parish of Slinford, in the occupation of John Aylward; to sister, Priscilla Williamson, 10 pounds; to John Puttork, son of Emory and Elizabeth, 40 shillings; to Elizabeth Ottway late the wife of George Ottway, kinswoman, 40 shillings; to Mary, daughter of George Ottway and Elizabeth, 40 shillings; to Phillip Puttork, my dwelling hous where I live called Whitbird, with all barns, buildings, orchards, lands, tenements, etc; condition is that servant, Jane Bishop, shall have certain rooms and be allowed to live in the house as long as she remains unmarried; to servant, Jane Bishop, bed, its furnishings, etc; residue of estate to the said Phillip Puttork who is to be executor. (</w:t>
      </w:r>
      <w:r w:rsidRPr="004D5500">
        <w:rPr>
          <w:szCs w:val="24"/>
        </w:rPr>
        <w:t>Prerogative Court of Canterbury Wills, 1384-1858</w:t>
      </w:r>
      <w:r>
        <w:rPr>
          <w:szCs w:val="24"/>
        </w:rPr>
        <w:t xml:space="preserve">, </w:t>
      </w:r>
      <w:r w:rsidRPr="004D5500">
        <w:rPr>
          <w:szCs w:val="24"/>
        </w:rPr>
        <w:t>PROB 11: Will Registers</w:t>
      </w:r>
      <w:r>
        <w:rPr>
          <w:szCs w:val="24"/>
        </w:rPr>
        <w:t xml:space="preserve">, </w:t>
      </w:r>
      <w:r w:rsidRPr="004D5500">
        <w:rPr>
          <w:szCs w:val="24"/>
        </w:rPr>
        <w:t>1655-1659</w:t>
      </w:r>
      <w:r>
        <w:rPr>
          <w:szCs w:val="24"/>
        </w:rPr>
        <w:t xml:space="preserve">, </w:t>
      </w:r>
      <w:r w:rsidRPr="004D5500">
        <w:rPr>
          <w:szCs w:val="24"/>
        </w:rPr>
        <w:t>Piece 245: Aylett, Quire Numbers 107-159 (1655)</w:t>
      </w:r>
      <w:r>
        <w:rPr>
          <w:szCs w:val="24"/>
        </w:rPr>
        <w:t>)</w:t>
      </w:r>
    </w:p>
    <w:p w:rsidR="0082197A" w:rsidRDefault="0082197A" w:rsidP="001470B7">
      <w:pPr>
        <w:pStyle w:val="NormalWeb"/>
        <w:spacing w:before="240" w:beforeAutospacing="0" w:after="240" w:afterAutospacing="0"/>
        <w:ind w:left="0" w:right="0"/>
      </w:pPr>
      <w:r w:rsidRPr="00822BC5">
        <w:rPr>
          <w:b/>
        </w:rPr>
        <w:t>1655 – May 31</w:t>
      </w:r>
      <w:r w:rsidR="00930B36">
        <w:rPr>
          <w:b/>
        </w:rPr>
        <w:t xml:space="preserve"> – </w:t>
      </w:r>
      <w:r w:rsidR="00930B36" w:rsidRPr="006C3B5E">
        <w:rPr>
          <w:b/>
          <w:u w:val="single"/>
        </w:rPr>
        <w:t xml:space="preserve">UK </w:t>
      </w:r>
      <w:r w:rsidRPr="00822BC5">
        <w:rPr>
          <w:b/>
          <w:u w:val="single"/>
        </w:rPr>
        <w:t>West Sussex</w:t>
      </w:r>
      <w:r w:rsidRPr="00822BC5">
        <w:rPr>
          <w:b/>
        </w:rPr>
        <w:t xml:space="preserve"> – Admin – John Knight</w:t>
      </w:r>
      <w:r>
        <w:t xml:space="preserve"> - </w:t>
      </w:r>
      <w:r w:rsidRPr="00D70DE8">
        <w:t>Apprenticeship agreement: John NICHOLAS</w:t>
      </w:r>
      <w:r>
        <w:t xml:space="preserve">; </w:t>
      </w:r>
      <w:r w:rsidRPr="00D70DE8">
        <w:t>Richard GARDINER yeoman, master</w:t>
      </w:r>
      <w:r>
        <w:t xml:space="preserve">; </w:t>
      </w:r>
      <w:r w:rsidRPr="00D70DE8">
        <w:t xml:space="preserve"> Mercey NICHOLAS, mother</w:t>
      </w:r>
      <w:r>
        <w:t xml:space="preserve">; </w:t>
      </w:r>
      <w:r w:rsidRPr="00D70DE8">
        <w:t>John KNIGHT, putative father</w:t>
      </w:r>
      <w:r>
        <w:t>.  (</w:t>
      </w:r>
      <w:r w:rsidRPr="00822BC5">
        <w:t>West Sussex Record Office,</w:t>
      </w:r>
      <w:r>
        <w:t xml:space="preserve"> Ref: </w:t>
      </w:r>
      <w:r w:rsidRPr="00822BC5">
        <w:t>Par/516/33/1/1</w:t>
      </w:r>
      <w:r>
        <w:t>)</w:t>
      </w:r>
    </w:p>
    <w:p w:rsidR="001470B7" w:rsidRDefault="001470B7" w:rsidP="001470B7">
      <w:pPr>
        <w:pStyle w:val="NormalWeb"/>
        <w:spacing w:before="240" w:beforeAutospacing="0" w:after="240" w:afterAutospacing="0"/>
        <w:ind w:left="0" w:right="0"/>
      </w:pPr>
      <w:r>
        <w:rPr>
          <w:b/>
        </w:rPr>
        <w:t xml:space="preserve">1655 </w:t>
      </w:r>
      <w:r w:rsidR="006C3B5E">
        <w:rPr>
          <w:b/>
        </w:rPr>
        <w:t xml:space="preserve">- </w:t>
      </w:r>
      <w:r>
        <w:rPr>
          <w:b/>
        </w:rPr>
        <w:t xml:space="preserve">Jun </w:t>
      </w:r>
      <w:r w:rsidRPr="00733385">
        <w:rPr>
          <w:b/>
        </w:rPr>
        <w:t xml:space="preserve">4 </w:t>
      </w:r>
      <w:r w:rsidR="006C3B5E">
        <w:rPr>
          <w:b/>
        </w:rPr>
        <w:t>–</w:t>
      </w:r>
      <w:r>
        <w:rPr>
          <w:b/>
        </w:rPr>
        <w:t xml:space="preserve"> </w:t>
      </w:r>
      <w:r w:rsidRPr="00E17075">
        <w:rPr>
          <w:b/>
          <w:u w:val="single"/>
        </w:rPr>
        <w:t>VA</w:t>
      </w:r>
      <w:r w:rsidR="006C3B5E">
        <w:rPr>
          <w:b/>
          <w:u w:val="single"/>
        </w:rPr>
        <w:t xml:space="preserve"> </w:t>
      </w:r>
      <w:r w:rsidR="006C3B5E" w:rsidRPr="00E17075">
        <w:rPr>
          <w:b/>
          <w:u w:val="single"/>
        </w:rPr>
        <w:t>Northumberland</w:t>
      </w:r>
      <w:r w:rsidRPr="006C3B5E">
        <w:rPr>
          <w:b/>
        </w:rPr>
        <w:t xml:space="preserve"> </w:t>
      </w:r>
      <w:r w:rsidR="006C3B5E" w:rsidRPr="006C3B5E">
        <w:rPr>
          <w:b/>
        </w:rPr>
        <w:t>–</w:t>
      </w:r>
      <w:r w:rsidRPr="006C3B5E">
        <w:rPr>
          <w:b/>
        </w:rPr>
        <w:t xml:space="preserve"> </w:t>
      </w:r>
      <w:r w:rsidR="006C3B5E" w:rsidRPr="006C3B5E">
        <w:rPr>
          <w:b/>
        </w:rPr>
        <w:t xml:space="preserve">Admin - </w:t>
      </w:r>
      <w:r w:rsidRPr="00EF45D1">
        <w:rPr>
          <w:b/>
        </w:rPr>
        <w:t>John Johnson</w:t>
      </w:r>
      <w:r w:rsidR="006C3B5E" w:rsidRPr="006C3B5E">
        <w:t xml:space="preserve"> – Land patent for</w:t>
      </w:r>
      <w:r>
        <w:t xml:space="preserve"> 85 acs.  on N. side of great Wicocomoco Riv., bet. </w:t>
      </w:r>
      <w:r w:rsidRPr="006F6507">
        <w:rPr>
          <w:b/>
        </w:rPr>
        <w:t>Mr. James Hawley</w:t>
      </w:r>
      <w:r>
        <w:t xml:space="preserve"> &amp; </w:t>
      </w:r>
      <w:r w:rsidRPr="003412CD">
        <w:rPr>
          <w:b/>
        </w:rPr>
        <w:t>William Betts</w:t>
      </w:r>
      <w:r>
        <w:t xml:space="preserve">…  (Nugent I, p. 309) </w:t>
      </w:r>
    </w:p>
    <w:p w:rsidR="0082197A" w:rsidRDefault="0082197A" w:rsidP="001470B7">
      <w:pPr>
        <w:pStyle w:val="NormalWeb"/>
        <w:spacing w:before="240" w:beforeAutospacing="0" w:after="240" w:afterAutospacing="0"/>
        <w:ind w:left="0" w:right="0"/>
      </w:pPr>
      <w:r w:rsidRPr="00F767C1">
        <w:rPr>
          <w:b/>
        </w:rPr>
        <w:lastRenderedPageBreak/>
        <w:t>1655 – Jun 8</w:t>
      </w:r>
      <w:r w:rsidR="00930B36">
        <w:rPr>
          <w:b/>
        </w:rPr>
        <w:t xml:space="preserve"> – </w:t>
      </w:r>
      <w:r w:rsidR="00930B36" w:rsidRPr="006C3B5E">
        <w:rPr>
          <w:b/>
          <w:u w:val="single"/>
        </w:rPr>
        <w:t xml:space="preserve">UK </w:t>
      </w:r>
      <w:r w:rsidRPr="00F767C1">
        <w:rPr>
          <w:b/>
          <w:u w:val="single"/>
        </w:rPr>
        <w:t>Warwickshire Castle Bromwich</w:t>
      </w:r>
      <w:r w:rsidRPr="00F767C1">
        <w:rPr>
          <w:b/>
        </w:rPr>
        <w:t xml:space="preserve"> – Will – Anne Knight</w:t>
      </w:r>
      <w:r>
        <w:rPr>
          <w:b/>
        </w:rPr>
        <w:t>, Widow</w:t>
      </w:r>
      <w:r>
        <w:t xml:space="preserve"> – Wishes to be buried near her deceased husband; to the poor of the parish, 20 shillings; to son Thomas Liddorte (?) 5 pounds; to daughter, Joane Foster, wife of William Foster, 10 pounds; to granddaughters, Anne and Mary Foster, 10 pounds each; to the children of grandson, William Foster and Elizabeth, his wife, 20 shillings apiece; to servant Elizabeth Knidwirke, 6 pounds; to kinsman John Dolphin and his son, John, 5 pounds apiece; to kinswoman Hester Dolphin, daughter of the said John Dolphin, 20 pounds “which my son Thomas Aylesbury oweth unto me:’ to grandchild, Hester Dolphin, best pair of sheets, feather bed, bolsters, feather pillows, blankets, coverlet and other things; to Anne Foster, sheets, flaxen pillowcases, fringed tablecloth, feather bed, yellow and green coverlet, blankets, etc; to Mary Foster, items including pot and dripping pan; to Thomas Foster, household items; to daughter Anne Aylesbury and Thomas Aylesbury her husband, 200 pounds with annuity to herself out of the investment of this money; Thomas and Anne Aylesbury to be jointly executor and executrix; Thomas Foster overseer. ( </w:t>
      </w:r>
      <w:r w:rsidRPr="0094089B">
        <w:t>Prerogative Court of Canterbury Wills, 1384-1858</w:t>
      </w:r>
      <w:r>
        <w:t xml:space="preserve">, </w:t>
      </w:r>
      <w:r w:rsidRPr="0094089B">
        <w:t>PROB 11: Will Registers</w:t>
      </w:r>
      <w:r>
        <w:t xml:space="preserve">, </w:t>
      </w:r>
      <w:r w:rsidRPr="0094089B">
        <w:t>1655-1659</w:t>
      </w:r>
      <w:r>
        <w:t xml:space="preserve">, </w:t>
      </w:r>
      <w:r w:rsidRPr="0094089B">
        <w:t>Piece 245: Aylett, Quire Numbers 107-159 (1655)</w:t>
      </w:r>
      <w:r>
        <w:t>)</w:t>
      </w:r>
    </w:p>
    <w:p w:rsidR="0082197A" w:rsidRDefault="0082197A" w:rsidP="001470B7">
      <w:pPr>
        <w:pStyle w:val="NormalWeb"/>
        <w:spacing w:before="240" w:beforeAutospacing="0" w:after="240" w:afterAutospacing="0"/>
        <w:ind w:left="0" w:right="0"/>
      </w:pPr>
      <w:r w:rsidRPr="00B650F3">
        <w:rPr>
          <w:b/>
        </w:rPr>
        <w:t>1655 – Jun 28</w:t>
      </w:r>
      <w:r w:rsidR="00930B36">
        <w:rPr>
          <w:b/>
        </w:rPr>
        <w:t xml:space="preserve"> – </w:t>
      </w:r>
      <w:r w:rsidR="00930B36" w:rsidRPr="006C3B5E">
        <w:rPr>
          <w:b/>
          <w:u w:val="single"/>
        </w:rPr>
        <w:t xml:space="preserve">UK </w:t>
      </w:r>
      <w:r w:rsidRPr="00B650F3">
        <w:rPr>
          <w:b/>
          <w:u w:val="single"/>
        </w:rPr>
        <w:t>Kent Bidendon</w:t>
      </w:r>
      <w:r w:rsidRPr="00B650F3">
        <w:rPr>
          <w:b/>
        </w:rPr>
        <w:t xml:space="preserve"> – Will – William Knight</w:t>
      </w:r>
      <w:r>
        <w:t xml:space="preserve"> – To brother John Knight, 18 pounds and clothing; to Elizabeth Knight, eldest daughter of brother John Knight, 10 pounds at 21 or day of marriage; to John Knight’s youngest daughter, Susanna, 20 pounds at 21 or day of marriage; if John’s daughters die before coming of age, the money to go to the children of brother Millinford Knight;  to Elizabeth and Susanna, furniture items; to executor, Richard Bearling, money for the bringing up of Susanna Knight; to mother Knight, widow, furnishings, bed, 40 shillings a year for 10 years; if she dies, money to go to brother John Knight; to brother (in-law) Thomas Wilkinson, 5 pounds; to sister Hester Knight, 3 pounds; to Richard J__, apprentice,  5 pounds at age 21, items;  to Richard Weeks, 3 pounds for him to distribute to the poor of the parish; to John T__, 40 shillings; to John Sloman, 1 pound; to brother John Knight, 10 pounds to be paid to him at the end of 11 years; residue of estate to Richard Bearling  and he to be executor. Wit: Peter Gardiner, Joseph Iggelden (?). (</w:t>
      </w:r>
      <w:r w:rsidRPr="00B650F3">
        <w:t>Prerogative Court of Canterbury Wills, 1384-1858</w:t>
      </w:r>
      <w:r>
        <w:t xml:space="preserve">, </w:t>
      </w:r>
      <w:r w:rsidRPr="00B650F3">
        <w:t>PROB 11: Will Registers</w:t>
      </w:r>
      <w:r>
        <w:t xml:space="preserve">, </w:t>
      </w:r>
      <w:r w:rsidRPr="00B650F3">
        <w:t>1655-1659</w:t>
      </w:r>
      <w:r>
        <w:t xml:space="preserve">, </w:t>
      </w:r>
      <w:r w:rsidRPr="00B650F3">
        <w:t>Piece 243: Aylett, Quire Numbers 1-50 (1655)</w:t>
      </w:r>
      <w:r>
        <w:t>)</w:t>
      </w:r>
    </w:p>
    <w:p w:rsidR="001470B7" w:rsidRDefault="001470B7" w:rsidP="001470B7">
      <w:pPr>
        <w:pStyle w:val="NormalWeb"/>
        <w:spacing w:before="240" w:beforeAutospacing="0" w:after="240" w:afterAutospacing="0"/>
        <w:ind w:left="0" w:right="0"/>
      </w:pPr>
      <w:r>
        <w:rPr>
          <w:b/>
        </w:rPr>
        <w:t xml:space="preserve">1655 </w:t>
      </w:r>
      <w:r w:rsidR="006C3B5E">
        <w:rPr>
          <w:b/>
        </w:rPr>
        <w:t xml:space="preserve">- </w:t>
      </w:r>
      <w:r>
        <w:rPr>
          <w:b/>
        </w:rPr>
        <w:t xml:space="preserve">Jul 20 </w:t>
      </w:r>
      <w:r>
        <w:t xml:space="preserve">– </w:t>
      </w:r>
      <w:r w:rsidR="006C3B5E" w:rsidRPr="006C3B5E">
        <w:rPr>
          <w:b/>
          <w:u w:val="single"/>
        </w:rPr>
        <w:t>VA Westmoreland</w:t>
      </w:r>
      <w:r w:rsidR="006C3B5E" w:rsidRPr="006C3B5E">
        <w:rPr>
          <w:b/>
        </w:rPr>
        <w:t xml:space="preserve"> – Admin – Thomas Knight</w:t>
      </w:r>
      <w:r w:rsidR="006C3B5E" w:rsidRPr="006C3B5E">
        <w:t xml:space="preserve"> - </w:t>
      </w:r>
      <w:r>
        <w:t>Tho</w:t>
      </w:r>
      <w:r w:rsidR="006C3B5E">
        <w:t>mas</w:t>
      </w:r>
      <w:r>
        <w:t xml:space="preserve"> Baker to “my welbeloved friend” John Jenkins in the County of Westmorland, to act in differences betw him (Baker) and </w:t>
      </w:r>
      <w:r w:rsidRPr="00B32202">
        <w:rPr>
          <w:b/>
        </w:rPr>
        <w:t>Thomas Knight</w:t>
      </w:r>
      <w:r>
        <w:t>, “or betweene me and Ellen Mills now otherwise called Ellin Pussill within the abovesaid County”. Signed the marke of Tho Baker. Wit: Rich Browne, Gervas</w:t>
      </w:r>
      <w:r w:rsidR="006C3B5E">
        <w:t>e</w:t>
      </w:r>
      <w:r>
        <w:t xml:space="preserve"> Bell his marke. Rec 20 July 1655. (Fleet, Westmoreland, p. 661)</w:t>
      </w:r>
    </w:p>
    <w:p w:rsidR="001470B7" w:rsidRDefault="001470B7" w:rsidP="001470B7">
      <w:pPr>
        <w:pStyle w:val="NormalWeb"/>
        <w:spacing w:before="240" w:beforeAutospacing="0" w:after="240" w:afterAutospacing="0"/>
        <w:ind w:left="0" w:right="0"/>
      </w:pPr>
      <w:r>
        <w:rPr>
          <w:b/>
        </w:rPr>
        <w:t xml:space="preserve">1655 </w:t>
      </w:r>
      <w:r w:rsidR="006C3B5E">
        <w:rPr>
          <w:b/>
        </w:rPr>
        <w:t xml:space="preserve">- </w:t>
      </w:r>
      <w:r>
        <w:rPr>
          <w:b/>
        </w:rPr>
        <w:t xml:space="preserve">Aug </w:t>
      </w:r>
      <w:r w:rsidRPr="00733385">
        <w:rPr>
          <w:b/>
        </w:rPr>
        <w:t xml:space="preserve">20 </w:t>
      </w:r>
      <w:r>
        <w:t xml:space="preserve">- </w:t>
      </w:r>
      <w:r w:rsidR="006C3B5E" w:rsidRPr="006C3B5E">
        <w:rPr>
          <w:b/>
          <w:u w:val="single"/>
        </w:rPr>
        <w:t>VA Northumberland</w:t>
      </w:r>
      <w:r w:rsidR="006C3B5E" w:rsidRPr="006C3B5E">
        <w:rPr>
          <w:b/>
        </w:rPr>
        <w:t xml:space="preserve"> – Admin – Peter Knight</w:t>
      </w:r>
      <w:r w:rsidR="006C3B5E" w:rsidRPr="006C3B5E">
        <w:t xml:space="preserve"> - </w:t>
      </w:r>
      <w:r>
        <w:t xml:space="preserve"> </w:t>
      </w:r>
      <w:r w:rsidRPr="00E234BF">
        <w:rPr>
          <w:b/>
        </w:rPr>
        <w:t>Mr. Knight</w:t>
      </w:r>
      <w:r>
        <w:t xml:space="preserve"> agt Laurence Damorell – The Court orders that Laurence Damorell shall by the next Court deliver up to </w:t>
      </w:r>
      <w:r w:rsidRPr="00CD34E2">
        <w:rPr>
          <w:b/>
        </w:rPr>
        <w:t>Mr Peter Knight</w:t>
      </w:r>
      <w:r>
        <w:t xml:space="preserve"> his bond concerning the acknowledgement of a Patent Land which XX Mr Knight hath acknowledged in Court. (</w:t>
      </w:r>
      <w:r w:rsidR="00746A4C">
        <w:t xml:space="preserve">Fleet, </w:t>
      </w:r>
      <w:r>
        <w:t>p. 60)</w:t>
      </w:r>
    </w:p>
    <w:p w:rsidR="001470B7" w:rsidRDefault="001470B7" w:rsidP="001470B7">
      <w:pPr>
        <w:pStyle w:val="NormalWeb"/>
        <w:spacing w:before="240" w:beforeAutospacing="0" w:after="240" w:afterAutospacing="0"/>
        <w:ind w:left="0" w:right="0"/>
      </w:pPr>
      <w:r>
        <w:rPr>
          <w:b/>
        </w:rPr>
        <w:t xml:space="preserve">1655 </w:t>
      </w:r>
      <w:r w:rsidR="006C3B5E">
        <w:rPr>
          <w:b/>
        </w:rPr>
        <w:t xml:space="preserve">- </w:t>
      </w:r>
      <w:r>
        <w:rPr>
          <w:b/>
        </w:rPr>
        <w:t xml:space="preserve">Aug </w:t>
      </w:r>
      <w:r w:rsidRPr="00733385">
        <w:rPr>
          <w:b/>
        </w:rPr>
        <w:t xml:space="preserve">20 </w:t>
      </w:r>
      <w:r>
        <w:t xml:space="preserve">- </w:t>
      </w:r>
      <w:r w:rsidR="006C3B5E" w:rsidRPr="006C3B5E">
        <w:rPr>
          <w:b/>
          <w:u w:val="single"/>
        </w:rPr>
        <w:t>VA Northumberland</w:t>
      </w:r>
      <w:r w:rsidR="006C3B5E" w:rsidRPr="006C3B5E">
        <w:rPr>
          <w:b/>
        </w:rPr>
        <w:t xml:space="preserve"> – Admin – Peter Knight</w:t>
      </w:r>
      <w:r w:rsidR="006C3B5E" w:rsidRPr="006C3B5E">
        <w:t xml:space="preserve"> - </w:t>
      </w:r>
      <w:r>
        <w:t xml:space="preserve"> Mr. Knight agt J</w:t>
      </w:r>
      <w:r w:rsidR="00746A4C">
        <w:t>ohn</w:t>
      </w:r>
      <w:r>
        <w:t xml:space="preserve"> Hopper – “Whereas </w:t>
      </w:r>
      <w:r w:rsidRPr="00CD34E2">
        <w:rPr>
          <w:b/>
        </w:rPr>
        <w:t>Peter knight</w:t>
      </w:r>
      <w:r>
        <w:t xml:space="preserve"> was summoned to this Court to declare himself upon oath at which time John Hopper interrupted the sd Mr Knight and taxed him with swearing falsely.” The Court orders Hopper to pay Knight 300 lbs. Tobacco by Nov. 10</w:t>
      </w:r>
      <w:r w:rsidRPr="00846991">
        <w:rPr>
          <w:vertAlign w:val="superscript"/>
        </w:rPr>
        <w:t>th</w:t>
      </w:r>
      <w:r>
        <w:t>.</w:t>
      </w:r>
      <w:r w:rsidR="00746A4C">
        <w:t xml:space="preserve"> </w:t>
      </w:r>
      <w:r>
        <w:t>(</w:t>
      </w:r>
      <w:r w:rsidR="00746A4C">
        <w:t xml:space="preserve">Fleet, </w:t>
      </w:r>
      <w:r>
        <w:t>p. 61)</w:t>
      </w:r>
    </w:p>
    <w:p w:rsidR="001470B7" w:rsidRDefault="001470B7" w:rsidP="001470B7">
      <w:pPr>
        <w:pStyle w:val="NormalWeb"/>
        <w:spacing w:before="240" w:beforeAutospacing="0" w:after="240" w:afterAutospacing="0"/>
        <w:ind w:left="0" w:right="0"/>
      </w:pPr>
      <w:r>
        <w:rPr>
          <w:b/>
        </w:rPr>
        <w:lastRenderedPageBreak/>
        <w:t xml:space="preserve">1655 Aug </w:t>
      </w:r>
      <w:r w:rsidRPr="00733385">
        <w:rPr>
          <w:b/>
        </w:rPr>
        <w:t xml:space="preserve">20 </w:t>
      </w:r>
      <w:r>
        <w:t xml:space="preserve">- </w:t>
      </w:r>
      <w:r w:rsidR="006C3B5E" w:rsidRPr="006C3B5E">
        <w:rPr>
          <w:b/>
          <w:u w:val="single"/>
        </w:rPr>
        <w:t>VA Northumberland</w:t>
      </w:r>
      <w:r w:rsidR="006C3B5E" w:rsidRPr="006C3B5E">
        <w:rPr>
          <w:b/>
        </w:rPr>
        <w:t xml:space="preserve"> – Admin – Peter Knight</w:t>
      </w:r>
      <w:r w:rsidR="006C3B5E" w:rsidRPr="006C3B5E">
        <w:t xml:space="preserve"> - </w:t>
      </w:r>
      <w:r w:rsidRPr="00A22FE3">
        <w:t xml:space="preserve"> Knight, his Depo – “</w:t>
      </w:r>
      <w:r w:rsidRPr="00A22FE3">
        <w:rPr>
          <w:b/>
        </w:rPr>
        <w:t>Peter Knight aged 35 yeares</w:t>
      </w:r>
      <w:r w:rsidRPr="00A22FE3">
        <w:t xml:space="preserve"> or thereabouts sworne and examined saith That the general report of Alice Atkinson that hee ever heard was shee was an </w:t>
      </w:r>
      <w:r>
        <w:t>whore</w:t>
      </w:r>
      <w:r w:rsidRPr="00A22FE3">
        <w:t xml:space="preserve"> and one that never would live with her husband but that shee rather always was desirous of absence from her husband then for to live with him and </w:t>
      </w:r>
      <w:r>
        <w:t>f</w:t>
      </w:r>
      <w:r w:rsidRPr="00A22FE3">
        <w:t>u</w:t>
      </w:r>
      <w:r>
        <w:t>r</w:t>
      </w:r>
      <w:r w:rsidRPr="00A22FE3">
        <w:t xml:space="preserve">ther this Depont sayeth not  </w:t>
      </w:r>
      <w:r w:rsidRPr="00A22FE3">
        <w:rPr>
          <w:b/>
        </w:rPr>
        <w:t>Peter Knight 20 August 1655</w:t>
      </w:r>
      <w:r w:rsidRPr="00A22FE3">
        <w:t xml:space="preserve"> Jurat in Cur” </w:t>
      </w:r>
      <w:r w:rsidR="006C3B5E" w:rsidRPr="006C3B5E">
        <w:t>(Sparacio NCV D&amp;W Abs. 1650-1655, p. 121)</w:t>
      </w:r>
    </w:p>
    <w:p w:rsidR="001470B7" w:rsidRDefault="001470B7" w:rsidP="001470B7">
      <w:pPr>
        <w:pStyle w:val="NormalWeb"/>
        <w:spacing w:before="240" w:beforeAutospacing="0" w:after="240" w:afterAutospacing="0"/>
        <w:ind w:left="0" w:right="0"/>
      </w:pPr>
      <w:r>
        <w:rPr>
          <w:b/>
        </w:rPr>
        <w:t xml:space="preserve">1655 </w:t>
      </w:r>
      <w:r w:rsidR="006C3B5E">
        <w:rPr>
          <w:b/>
        </w:rPr>
        <w:t xml:space="preserve">- </w:t>
      </w:r>
      <w:r>
        <w:rPr>
          <w:b/>
        </w:rPr>
        <w:t xml:space="preserve">Oct 3 - </w:t>
      </w:r>
      <w:r w:rsidR="009D01EC" w:rsidRPr="009D01EC">
        <w:rPr>
          <w:b/>
          <w:u w:val="single"/>
        </w:rPr>
        <w:t>VA Northampton</w:t>
      </w:r>
      <w:r w:rsidR="009D01EC" w:rsidRPr="009D01EC">
        <w:rPr>
          <w:b/>
        </w:rPr>
        <w:t xml:space="preserve"> – Admin - John Hinman </w:t>
      </w:r>
      <w:r w:rsidR="009D01EC">
        <w:t>–</w:t>
      </w:r>
      <w:r w:rsidR="009D01EC" w:rsidRPr="009D01EC">
        <w:t xml:space="preserve"> </w:t>
      </w:r>
      <w:r w:rsidR="009D01EC">
        <w:t xml:space="preserve">Land </w:t>
      </w:r>
      <w:r w:rsidR="009D01EC" w:rsidRPr="009D01EC">
        <w:t>patent for 800 acs. …</w:t>
      </w:r>
      <w:r>
        <w:t xml:space="preserve"> Trans. Of 16 pers. </w:t>
      </w:r>
      <w:r w:rsidRPr="00E27512">
        <w:rPr>
          <w:b/>
        </w:rPr>
        <w:t>John Knight</w:t>
      </w:r>
      <w:r>
        <w:t xml:space="preserve">, Elizabeth Johnson, Robert Wright, Miles Gray, Jane Williams, Richard Gardner, John Dye, Richard Gayney, Thomas Thoroughgood (Thorowgood), Alexander Bromley, </w:t>
      </w:r>
      <w:r w:rsidRPr="00E27512">
        <w:rPr>
          <w:b/>
        </w:rPr>
        <w:t>John Farmer</w:t>
      </w:r>
      <w:r>
        <w:t>, Thomas Collier, Robert Rose, Mary Poole, Joane Williams, Joane Hodges. . (Nugent I, p. 322)</w:t>
      </w:r>
      <w:r w:rsidR="009D01EC">
        <w:br/>
      </w:r>
      <w:r w:rsidR="009D01EC" w:rsidRPr="00746A4C">
        <w:rPr>
          <w:b/>
        </w:rPr>
        <w:t>Note</w:t>
      </w:r>
      <w:r w:rsidR="009D01EC">
        <w:t xml:space="preserve">: </w:t>
      </w:r>
      <w:r w:rsidR="009D01EC" w:rsidRPr="009D01EC">
        <w:t xml:space="preserve">On 16 Jul 1652, Peter Knight Merchant patented land in Gloucester Co. using John Knighthill, John Farmer and William "Right" as headrights. Since these three names occur together here, again, one strongly suspects that the "hill" was added to the name "Knight" as an attempt to disguise or distance the patentee from the list of names. That - and there are many such instances - suggest that the participants in this type of activity knew that they were doing something not quite kosher. See also the 1677 Dec 29 patent of Lieut. Col. Cadwallader Jones. </w:t>
      </w:r>
      <w:r>
        <w:t xml:space="preserve"> </w:t>
      </w:r>
    </w:p>
    <w:p w:rsidR="0082197A" w:rsidRDefault="0082197A" w:rsidP="001470B7">
      <w:pPr>
        <w:pStyle w:val="NormalWeb"/>
        <w:spacing w:before="240" w:beforeAutospacing="0" w:after="240" w:afterAutospacing="0"/>
        <w:ind w:left="0" w:right="0"/>
      </w:pPr>
      <w:r w:rsidRPr="00ED49DA">
        <w:rPr>
          <w:b/>
        </w:rPr>
        <w:t>1655 – Oct 20</w:t>
      </w:r>
      <w:r w:rsidR="00930B36">
        <w:rPr>
          <w:b/>
        </w:rPr>
        <w:t xml:space="preserve"> – </w:t>
      </w:r>
      <w:r w:rsidR="00930B36" w:rsidRPr="009D01EC">
        <w:rPr>
          <w:b/>
          <w:u w:val="single"/>
        </w:rPr>
        <w:t xml:space="preserve">UK </w:t>
      </w:r>
      <w:r>
        <w:rPr>
          <w:b/>
          <w:u w:val="single"/>
        </w:rPr>
        <w:t>Nottinghamshire</w:t>
      </w:r>
      <w:r w:rsidRPr="00ED49DA">
        <w:rPr>
          <w:b/>
          <w:u w:val="single"/>
        </w:rPr>
        <w:t xml:space="preserve"> Langold</w:t>
      </w:r>
      <w:r w:rsidRPr="00ED49DA">
        <w:rPr>
          <w:b/>
        </w:rPr>
        <w:t xml:space="preserve"> – Admin – Ralph Knight</w:t>
      </w:r>
      <w:r>
        <w:t xml:space="preserve"> - </w:t>
      </w:r>
      <w:r w:rsidRPr="00ED49DA">
        <w:t>Settlement by Ralph Knight of Langold (co. York) esq. and Faith his wife whereby they convey to John Knight, their eldest son, and Isaac Knight their second son, a messuage and land in Ecclesfield (co. York), a cottage and land in the parish of Sheffield, and farms and land in the parish of Snaith (co. York) to hold to the use of Ralph for life, and then to the use of John and his heirs male, and in default of issue to the use of Isaac, and in default to the use of the third and fourth son of Ralph in like manner; and in default to the use of Hester, eldest daughter of Ralph and Faith and to the heirs of her body lawfully begotten, and in default of issue to the use of Christian, second daughter, etc., and in default, to the right heirs of Ralph and Faith. Dated 20 October</w:t>
      </w:r>
      <w:r>
        <w:t>. (</w:t>
      </w:r>
      <w:r w:rsidRPr="00ED49DA">
        <w:t xml:space="preserve">Derbyshire Record Office, </w:t>
      </w:r>
      <w:r>
        <w:t xml:space="preserve">Ref: </w:t>
      </w:r>
      <w:r w:rsidRPr="00ED49DA">
        <w:t>D239 M/F 16059</w:t>
      </w:r>
      <w:r>
        <w:t>)  Langold was formerly in Yorkshire, now in Nottinghamshire.</w:t>
      </w:r>
    </w:p>
    <w:p w:rsidR="001470B7" w:rsidRDefault="001470B7" w:rsidP="001470B7">
      <w:pPr>
        <w:pStyle w:val="NormalWeb"/>
        <w:spacing w:before="240" w:beforeAutospacing="0" w:after="240" w:afterAutospacing="0"/>
        <w:ind w:left="0" w:right="0"/>
      </w:pPr>
      <w:r>
        <w:rPr>
          <w:b/>
        </w:rPr>
        <w:t xml:space="preserve">1655 </w:t>
      </w:r>
      <w:r w:rsidR="009D01EC">
        <w:rPr>
          <w:b/>
        </w:rPr>
        <w:t xml:space="preserve">- </w:t>
      </w:r>
      <w:r>
        <w:rPr>
          <w:b/>
        </w:rPr>
        <w:t xml:space="preserve">Nov </w:t>
      </w:r>
      <w:r w:rsidRPr="00733385">
        <w:rPr>
          <w:b/>
        </w:rPr>
        <w:t xml:space="preserve">20 </w:t>
      </w:r>
      <w:r>
        <w:t xml:space="preserve"> - </w:t>
      </w:r>
      <w:r>
        <w:rPr>
          <w:b/>
          <w:u w:val="single"/>
        </w:rPr>
        <w:t>VA</w:t>
      </w:r>
      <w:r w:rsidR="009D01EC">
        <w:rPr>
          <w:b/>
          <w:u w:val="single"/>
        </w:rPr>
        <w:t xml:space="preserve"> </w:t>
      </w:r>
      <w:r w:rsidR="009D01EC" w:rsidRPr="00896AD6">
        <w:rPr>
          <w:b/>
          <w:u w:val="single"/>
        </w:rPr>
        <w:t>Northumberland</w:t>
      </w:r>
      <w:r w:rsidRPr="009D01EC">
        <w:rPr>
          <w:b/>
        </w:rPr>
        <w:t xml:space="preserve"> – </w:t>
      </w:r>
      <w:r w:rsidR="009D01EC" w:rsidRPr="009D01EC">
        <w:rPr>
          <w:b/>
        </w:rPr>
        <w:t xml:space="preserve">Admin – John Johnson </w:t>
      </w:r>
      <w:r w:rsidR="009D01EC">
        <w:t xml:space="preserve">- </w:t>
      </w:r>
      <w:r w:rsidRPr="00EB6783">
        <w:t>Court</w:t>
      </w:r>
      <w:r>
        <w:t>: John Johnson agt Mr Morris Admr of Tho Coggin: Peter Knight petitions the Court in Behalf of John Johnson for 590 lb. Tobo., due from Coggin.  Johnson having made oath before Mr. James Hawley. (p.66 Fleet). –  p. 35:</w:t>
      </w:r>
      <w:r w:rsidRPr="00733385">
        <w:rPr>
          <w:b/>
        </w:rPr>
        <w:t>Mr Peter Knight</w:t>
      </w:r>
      <w:r>
        <w:t>, his motion – Regarding an action of debt betw. Knight and Col. John Mottrom, deceased. (p. 67 Fleet)</w:t>
      </w:r>
    </w:p>
    <w:p w:rsidR="0082197A" w:rsidRDefault="0082197A" w:rsidP="0082197A">
      <w:pPr>
        <w:rPr>
          <w:szCs w:val="24"/>
        </w:rPr>
      </w:pPr>
      <w:r w:rsidRPr="007A5582">
        <w:rPr>
          <w:b/>
        </w:rPr>
        <w:t>1655</w:t>
      </w:r>
      <w:r w:rsidR="00930B36">
        <w:rPr>
          <w:b/>
        </w:rPr>
        <w:t xml:space="preserve"> – </w:t>
      </w:r>
      <w:r w:rsidR="00930B36" w:rsidRPr="009D01EC">
        <w:rPr>
          <w:b/>
          <w:u w:val="single"/>
        </w:rPr>
        <w:t xml:space="preserve">UK </w:t>
      </w:r>
      <w:r w:rsidRPr="007A5582">
        <w:rPr>
          <w:b/>
          <w:u w:val="single"/>
        </w:rPr>
        <w:t>London Stepney</w:t>
      </w:r>
      <w:r>
        <w:rPr>
          <w:b/>
          <w:u w:val="single"/>
        </w:rPr>
        <w:t xml:space="preserve"> St Dunstan</w:t>
      </w:r>
      <w:r w:rsidRPr="007A5582">
        <w:rPr>
          <w:b/>
        </w:rPr>
        <w:t xml:space="preserve"> – Bur – Peter Knight</w:t>
      </w:r>
      <w:r w:rsidR="009D01EC">
        <w:rPr>
          <w:b/>
        </w:rPr>
        <w:t xml:space="preserve"> </w:t>
      </w:r>
      <w:r w:rsidR="009D01EC" w:rsidRPr="009D01EC">
        <w:t>(London Met Arch)</w:t>
      </w:r>
    </w:p>
    <w:p w:rsidR="0082197A" w:rsidRDefault="0082197A" w:rsidP="0082197A">
      <w:pPr>
        <w:rPr>
          <w:szCs w:val="24"/>
        </w:rPr>
      </w:pPr>
      <w:r w:rsidRPr="003333D4">
        <w:rPr>
          <w:b/>
        </w:rPr>
        <w:t>1655</w:t>
      </w:r>
      <w:r w:rsidR="00930B36">
        <w:rPr>
          <w:b/>
        </w:rPr>
        <w:t xml:space="preserve"> – </w:t>
      </w:r>
      <w:r w:rsidR="00930B36" w:rsidRPr="009D01EC">
        <w:rPr>
          <w:b/>
          <w:u w:val="single"/>
        </w:rPr>
        <w:t xml:space="preserve">UK </w:t>
      </w:r>
      <w:r w:rsidRPr="003333D4">
        <w:rPr>
          <w:b/>
          <w:u w:val="single"/>
        </w:rPr>
        <w:t>Hertferdshire</w:t>
      </w:r>
      <w:r>
        <w:rPr>
          <w:b/>
          <w:u w:val="single"/>
        </w:rPr>
        <w:t xml:space="preserve"> </w:t>
      </w:r>
      <w:r w:rsidRPr="003333D4">
        <w:rPr>
          <w:b/>
          <w:u w:val="single"/>
        </w:rPr>
        <w:t>Studham</w:t>
      </w:r>
      <w:r w:rsidRPr="003333D4">
        <w:rPr>
          <w:b/>
        </w:rPr>
        <w:t xml:space="preserve"> – Mordecay Bayley, Yeoman</w:t>
      </w:r>
      <w:r>
        <w:rPr>
          <w:b/>
        </w:rPr>
        <w:t>,</w:t>
      </w:r>
      <w:r w:rsidRPr="003333D4">
        <w:rPr>
          <w:b/>
        </w:rPr>
        <w:t xml:space="preserve"> alias Mordecay Knight, Will</w:t>
      </w:r>
      <w:r>
        <w:t xml:space="preserve"> – (</w:t>
      </w:r>
      <w:r w:rsidRPr="0075014C">
        <w:rPr>
          <w:szCs w:val="24"/>
        </w:rPr>
        <w:t>Wills Proved in the Prerogative Court of Canterbury, 1653-1656</w:t>
      </w:r>
      <w:r>
        <w:rPr>
          <w:szCs w:val="24"/>
        </w:rPr>
        <w:t>)</w:t>
      </w:r>
    </w:p>
    <w:p w:rsidR="0082197A" w:rsidRDefault="0082197A" w:rsidP="0082197A">
      <w:pPr>
        <w:rPr>
          <w:szCs w:val="24"/>
        </w:rPr>
      </w:pPr>
      <w:r w:rsidRPr="003333D4">
        <w:rPr>
          <w:b/>
        </w:rPr>
        <w:t>1655</w:t>
      </w:r>
      <w:r w:rsidR="00930B36">
        <w:rPr>
          <w:b/>
        </w:rPr>
        <w:t xml:space="preserve"> – </w:t>
      </w:r>
      <w:r w:rsidR="00930B36" w:rsidRPr="009D01EC">
        <w:rPr>
          <w:b/>
          <w:u w:val="single"/>
        </w:rPr>
        <w:t xml:space="preserve">UK </w:t>
      </w:r>
      <w:r w:rsidRPr="003333D4">
        <w:rPr>
          <w:b/>
          <w:u w:val="single"/>
        </w:rPr>
        <w:t>Overseas</w:t>
      </w:r>
      <w:r w:rsidRPr="003333D4">
        <w:rPr>
          <w:b/>
        </w:rPr>
        <w:t xml:space="preserve"> – Richard Knight, Will</w:t>
      </w:r>
      <w:r>
        <w:t xml:space="preserve"> – Died at sea; frigate “Portland”. (</w:t>
      </w:r>
      <w:r w:rsidRPr="0075014C">
        <w:rPr>
          <w:szCs w:val="24"/>
        </w:rPr>
        <w:t>Administrations in the Prerogative Court of Canterbury, 1655-1660 (G-Q)</w:t>
      </w:r>
      <w:r>
        <w:rPr>
          <w:szCs w:val="24"/>
        </w:rPr>
        <w:t>)</w:t>
      </w:r>
    </w:p>
    <w:p w:rsidR="0082197A" w:rsidRDefault="0082197A" w:rsidP="0082197A">
      <w:pPr>
        <w:pStyle w:val="NormalWeb"/>
        <w:spacing w:before="240" w:beforeAutospacing="0" w:after="240" w:afterAutospacing="0"/>
        <w:ind w:left="0" w:right="0"/>
      </w:pPr>
      <w:r w:rsidRPr="00D44D4E">
        <w:rPr>
          <w:b/>
        </w:rPr>
        <w:t>1655</w:t>
      </w:r>
      <w:r w:rsidR="00930B36">
        <w:rPr>
          <w:b/>
        </w:rPr>
        <w:t xml:space="preserve"> – </w:t>
      </w:r>
      <w:r w:rsidR="00930B36" w:rsidRPr="009D01EC">
        <w:rPr>
          <w:b/>
          <w:u w:val="single"/>
        </w:rPr>
        <w:t xml:space="preserve">UK </w:t>
      </w:r>
      <w:r w:rsidRPr="00D44D4E">
        <w:rPr>
          <w:b/>
          <w:u w:val="single"/>
        </w:rPr>
        <w:t>Kent Burmarsh</w:t>
      </w:r>
      <w:r w:rsidRPr="00D44D4E">
        <w:rPr>
          <w:b/>
        </w:rPr>
        <w:t xml:space="preserve"> – </w:t>
      </w:r>
      <w:r>
        <w:rPr>
          <w:b/>
        </w:rPr>
        <w:t>Chancery</w:t>
      </w:r>
      <w:r w:rsidRPr="00D44D4E">
        <w:rPr>
          <w:b/>
        </w:rPr>
        <w:t xml:space="preserve"> – Thomas Knight</w:t>
      </w:r>
      <w:r>
        <w:t xml:space="preserve"> - </w:t>
      </w:r>
      <w:r w:rsidRPr="00D44D4E">
        <w:t>Gifford v Knight.</w:t>
      </w:r>
      <w:r>
        <w:t xml:space="preserve">  </w:t>
      </w:r>
      <w:r w:rsidRPr="00D44D4E">
        <w:t>Plaintiffs: John Gifford.</w:t>
      </w:r>
      <w:r>
        <w:t xml:space="preserve">  </w:t>
      </w:r>
      <w:r w:rsidRPr="00D44D4E">
        <w:t>Defendants: Thomas Knight, William Knight and Deborah Knight his wife, George [Eure] Lord Eure and John Knight.</w:t>
      </w:r>
      <w:r>
        <w:t xml:space="preserve">  </w:t>
      </w:r>
      <w:r w:rsidRPr="00D44D4E">
        <w:t xml:space="preserve">Subject: property in </w:t>
      </w:r>
      <w:r w:rsidRPr="00D44D4E">
        <w:lastRenderedPageBreak/>
        <w:t>Burmarsh, Kent.</w:t>
      </w:r>
      <w:r>
        <w:t xml:space="preserve">  </w:t>
      </w:r>
      <w:r w:rsidRPr="00D44D4E">
        <w:t>Document type: bill, five answers and two replications</w:t>
      </w:r>
      <w:r>
        <w:t xml:space="preserve">. (National Archives, Kew England, Ref: </w:t>
      </w:r>
      <w:r w:rsidRPr="00D44D4E">
        <w:t>C 8/119/61</w:t>
      </w:r>
      <w:r>
        <w:t>)</w:t>
      </w:r>
    </w:p>
    <w:p w:rsidR="001470B7" w:rsidRDefault="001470B7" w:rsidP="001470B7">
      <w:pPr>
        <w:pStyle w:val="NormalWeb"/>
        <w:spacing w:before="240" w:beforeAutospacing="0" w:after="240" w:afterAutospacing="0"/>
        <w:ind w:left="0" w:right="0"/>
      </w:pPr>
      <w:r>
        <w:rPr>
          <w:b/>
        </w:rPr>
        <w:t xml:space="preserve">1656 </w:t>
      </w:r>
      <w:r w:rsidR="009D01EC">
        <w:t>–</w:t>
      </w:r>
      <w:r>
        <w:t xml:space="preserve"> </w:t>
      </w:r>
      <w:r>
        <w:rPr>
          <w:b/>
          <w:bCs/>
          <w:u w:val="single"/>
        </w:rPr>
        <w:t>VA</w:t>
      </w:r>
      <w:r w:rsidR="009D01EC">
        <w:rPr>
          <w:b/>
          <w:bCs/>
          <w:u w:val="single"/>
        </w:rPr>
        <w:t xml:space="preserve"> </w:t>
      </w:r>
      <w:r w:rsidR="009D01EC" w:rsidRPr="00065AD6">
        <w:rPr>
          <w:b/>
          <w:bCs/>
          <w:u w:val="single"/>
        </w:rPr>
        <w:t>Old Rappahannock</w:t>
      </w:r>
      <w:r w:rsidRPr="009D26F4">
        <w:t xml:space="preserve"> was established in 1656 from </w:t>
      </w:r>
      <w:r>
        <w:t xml:space="preserve">part of </w:t>
      </w:r>
      <w:r w:rsidRPr="009D26F4">
        <w:t xml:space="preserve">Lancaster County. </w:t>
      </w:r>
    </w:p>
    <w:p w:rsidR="0082197A" w:rsidRDefault="0082197A" w:rsidP="001470B7">
      <w:pPr>
        <w:pStyle w:val="NormalWeb"/>
        <w:spacing w:before="240" w:beforeAutospacing="0" w:after="240" w:afterAutospacing="0"/>
        <w:ind w:left="0" w:right="0"/>
      </w:pPr>
      <w:r w:rsidRPr="005F68CE">
        <w:rPr>
          <w:b/>
        </w:rPr>
        <w:t>1656 – Jan 12</w:t>
      </w:r>
      <w:r w:rsidR="00930B36">
        <w:rPr>
          <w:b/>
        </w:rPr>
        <w:t xml:space="preserve"> – </w:t>
      </w:r>
      <w:r w:rsidR="00930B36" w:rsidRPr="009D01EC">
        <w:rPr>
          <w:b/>
          <w:u w:val="single"/>
        </w:rPr>
        <w:t xml:space="preserve">UK </w:t>
      </w:r>
      <w:r w:rsidRPr="005F68CE">
        <w:rPr>
          <w:b/>
          <w:u w:val="single"/>
        </w:rPr>
        <w:t>Norfolk Wigenhall</w:t>
      </w:r>
      <w:r w:rsidRPr="005F68CE">
        <w:rPr>
          <w:b/>
        </w:rPr>
        <w:t xml:space="preserve"> – Will – John Knight</w:t>
      </w:r>
      <w:r>
        <w:t xml:space="preserve"> – To every young widow of Wigenhall, 5 shillings apiece; 40 shillings to the church of St Mary Magdalene; to “now wife” Anne Painter Knight,  220 acres of land with houses and profits for her natural life; if there is issue of this marriage, the lands will go to that heir; if no issue, lands to go to John Knight, son of testator’s brother, Richard Knight; other lands that would be put to use of wife, Anne, if she has issue, but if she does not, those other lands to go to brother, Richard Knight who must pay to his son, Thomas Knight 10 pounds a year, and after his decease, the lands to go to Thomas; brother Richard must also pay to brother-in-law Robert Marshall and Elizabeth his wife (sister of testator?), 10 pounds a year; when Robert Knight, son of Richard Knight, inherits the lands and houses, he must pay to his sisters Prudence Knight and Mary Knight, 50 pounds apiece; if Robert dies, all to go to his brother John with same conditions; another piece of land and houses to go to Richard Knight and after his decease, to son John Knight who must pay to his two sisters, Anne Knight and Amy Knight, 50 pounds apiece; to John and Thomas Knight, sons of brother Richard, all books to be divided equally between them; to sister Elizabeth Marshall, 10 pounds; to Knight Marshall, 20 pounds, to Elizabeth Marshal and Anne Marshall, daughters of Robert Marshall, 5 pounds apiece; to William, John and Anne Painter, wife’s children, 5 pounds apiece; to John Bailey (Bealy), the son of Edmund Bailey, 5 pounds; to son-in-law, Thomas Earls, 5 pounds; to friend Mr. Nathaniel Dodd of Bennington in Hertfordshire, 20 shillings ; to Thomas Wilbourn of Cambridge, 20 shillings; to cousin Loveland, 20 shillings; to cousin Allston, 20 shillings; to Isabell Hill of Stowbridge, 20 shillings; residue of estate to wife, Ann, who is sole executrix. (</w:t>
      </w:r>
      <w:r w:rsidRPr="00DE3636">
        <w:t>Prerogative Court of Canterbury Wills, 1384-1858</w:t>
      </w:r>
      <w:r>
        <w:t xml:space="preserve">, </w:t>
      </w:r>
      <w:r w:rsidRPr="00DE3636">
        <w:t>PROB 11: Will Registers</w:t>
      </w:r>
      <w:r>
        <w:t xml:space="preserve">, </w:t>
      </w:r>
      <w:r w:rsidRPr="00DE3636">
        <w:t>1655-1659</w:t>
      </w:r>
      <w:r>
        <w:t xml:space="preserve">, </w:t>
      </w:r>
      <w:r w:rsidRPr="00DE3636">
        <w:t>Piece 261: Ruthen, Quire Numbers 1-50 (1657)</w:t>
      </w:r>
      <w:r>
        <w:t>)</w:t>
      </w:r>
    </w:p>
    <w:p w:rsidR="0082197A" w:rsidRDefault="0082197A" w:rsidP="0082197A">
      <w:pPr>
        <w:pStyle w:val="NormalWeb"/>
        <w:spacing w:before="240" w:beforeAutospacing="0" w:after="240" w:afterAutospacing="0"/>
        <w:ind w:left="0" w:right="0"/>
      </w:pPr>
      <w:r>
        <w:rPr>
          <w:b/>
        </w:rPr>
        <w:t xml:space="preserve">1656 </w:t>
      </w:r>
      <w:r w:rsidR="00551E4B">
        <w:rPr>
          <w:b/>
        </w:rPr>
        <w:t xml:space="preserve">- </w:t>
      </w:r>
      <w:r>
        <w:rPr>
          <w:b/>
        </w:rPr>
        <w:t xml:space="preserve">Jan </w:t>
      </w:r>
      <w:r w:rsidRPr="00733385">
        <w:rPr>
          <w:b/>
        </w:rPr>
        <w:t>1</w:t>
      </w:r>
      <w:r>
        <w:rPr>
          <w:b/>
        </w:rPr>
        <w:t>3</w:t>
      </w:r>
      <w:r w:rsidRPr="00733385">
        <w:rPr>
          <w:b/>
        </w:rPr>
        <w:t xml:space="preserve"> </w:t>
      </w:r>
      <w:r>
        <w:rPr>
          <w:b/>
        </w:rPr>
        <w:t xml:space="preserve">– </w:t>
      </w:r>
      <w:r w:rsidR="009D01EC" w:rsidRPr="009D01EC">
        <w:rPr>
          <w:b/>
          <w:u w:val="single"/>
        </w:rPr>
        <w:t>VA Surry</w:t>
      </w:r>
      <w:r w:rsidR="00BA4D3F">
        <w:rPr>
          <w:b/>
          <w:u w:val="single"/>
        </w:rPr>
        <w:t>/Sussex</w:t>
      </w:r>
      <w:r w:rsidR="009D01EC" w:rsidRPr="009D01EC">
        <w:rPr>
          <w:b/>
        </w:rPr>
        <w:t xml:space="preserve"> – Admin - Capt. George Jordan</w:t>
      </w:r>
      <w:r w:rsidR="009D01EC" w:rsidRPr="00551E4B">
        <w:t xml:space="preserve"> - </w:t>
      </w:r>
      <w:r>
        <w:t xml:space="preserve">Court: It was ordered to audit and settle and deliver all accounts depending between Capt. George Jordan and Mr. Richard Hill, deceased… a bill in the hands of Mr. Jno. Dibdall, also Mr. Jennings, etc. Test: </w:t>
      </w:r>
      <w:r w:rsidRPr="008F7049">
        <w:rPr>
          <w:b/>
        </w:rPr>
        <w:t>Peter Knight</w:t>
      </w:r>
      <w:r>
        <w:t xml:space="preserve">, </w:t>
      </w:r>
      <w:r w:rsidRPr="005B0BE2">
        <w:rPr>
          <w:b/>
        </w:rPr>
        <w:t>John Flood</w:t>
      </w:r>
      <w:r>
        <w:t>, Benjamin Sidway. Rec.: 6 Feb 1656. (Timberlake Davis)</w:t>
      </w:r>
    </w:p>
    <w:p w:rsidR="0082197A" w:rsidRDefault="0082197A" w:rsidP="001470B7">
      <w:pPr>
        <w:pStyle w:val="NormalWeb"/>
        <w:spacing w:before="240" w:beforeAutospacing="0" w:after="240" w:afterAutospacing="0"/>
        <w:ind w:left="0" w:right="0"/>
      </w:pPr>
      <w:r w:rsidRPr="003333D4">
        <w:rPr>
          <w:b/>
        </w:rPr>
        <w:t xml:space="preserve">1656 – </w:t>
      </w:r>
      <w:r>
        <w:rPr>
          <w:b/>
        </w:rPr>
        <w:t>Apr 16</w:t>
      </w:r>
      <w:r w:rsidR="00930B36">
        <w:rPr>
          <w:b/>
        </w:rPr>
        <w:t xml:space="preserve"> – </w:t>
      </w:r>
      <w:r w:rsidR="00930B36" w:rsidRPr="00551E4B">
        <w:rPr>
          <w:b/>
          <w:u w:val="single"/>
        </w:rPr>
        <w:t xml:space="preserve">UK </w:t>
      </w:r>
      <w:r w:rsidRPr="007030E7">
        <w:rPr>
          <w:b/>
          <w:u w:val="single"/>
        </w:rPr>
        <w:t>London</w:t>
      </w:r>
      <w:r>
        <w:rPr>
          <w:b/>
        </w:rPr>
        <w:t xml:space="preserve"> – Will - </w:t>
      </w:r>
      <w:r w:rsidRPr="003333D4">
        <w:rPr>
          <w:b/>
        </w:rPr>
        <w:t xml:space="preserve">Thomas Knight, </w:t>
      </w:r>
      <w:r>
        <w:rPr>
          <w:b/>
        </w:rPr>
        <w:t>Mariner</w:t>
      </w:r>
      <w:r>
        <w:t xml:space="preserve"> – Of the ship “Arms of Holland, in the State service, sent home disabled in the ship “Wildman” from the West Indies and other adventures. Appears to be a bachelor and leaves what little he has to his “loving friend, Mrs. Sarah Pirkering and her children. (Prerogative Court of Canterbury Wills, 1384-1858, PROB 11: Will Registers, 1655-1659, Piece 254: Berkeley, Quire Numbers 105-154 (1656))</w:t>
      </w:r>
    </w:p>
    <w:p w:rsidR="0082197A" w:rsidRDefault="0082197A" w:rsidP="0082197A">
      <w:r w:rsidRPr="007030E7">
        <w:rPr>
          <w:b/>
        </w:rPr>
        <w:t>1656 – Apr 23</w:t>
      </w:r>
      <w:r w:rsidR="00930B36">
        <w:rPr>
          <w:b/>
        </w:rPr>
        <w:t xml:space="preserve"> – </w:t>
      </w:r>
      <w:r w:rsidR="00930B36" w:rsidRPr="00551E4B">
        <w:rPr>
          <w:b/>
          <w:u w:val="single"/>
        </w:rPr>
        <w:t xml:space="preserve">UK </w:t>
      </w:r>
      <w:r w:rsidRPr="007030E7">
        <w:rPr>
          <w:b/>
          <w:u w:val="single"/>
        </w:rPr>
        <w:t>Kent Queenboron</w:t>
      </w:r>
      <w:r w:rsidRPr="007030E7">
        <w:rPr>
          <w:b/>
        </w:rPr>
        <w:t xml:space="preserve"> – Will – Henry Knight</w:t>
      </w:r>
      <w:r>
        <w:rPr>
          <w:b/>
        </w:rPr>
        <w:t>, Mariner</w:t>
      </w:r>
      <w:r>
        <w:t xml:space="preserve"> – To son Henry Knight, 5 shillings; to daughter Jane Knight, 2 shillings; to son Nicholas Knight, 20 pounds at 21; to daughter Martha Knight, 20 pounds at 21 or day of marriage; if Nicholas or Martha die, the survivor of them gets the other’s legacy; if they both die, executrix to keep the money; residue of estate to wife Martha and she to be executrix. Wit: Thomas Sharp, Peter Kent. ( Prerogative Court of Canterbury </w:t>
      </w:r>
      <w:r>
        <w:lastRenderedPageBreak/>
        <w:t xml:space="preserve">Wills, 1384-1858, PROB 11: Will Registers, 1655-1659, Piece 263: Ruthen, Quire Numbers 104-155 (1657)) </w:t>
      </w:r>
    </w:p>
    <w:p w:rsidR="0082197A" w:rsidRDefault="0082197A" w:rsidP="0082197A">
      <w:pPr>
        <w:pStyle w:val="NormalWeb"/>
        <w:spacing w:before="240" w:beforeAutospacing="0" w:after="240" w:afterAutospacing="0"/>
        <w:ind w:left="0" w:right="0"/>
      </w:pPr>
      <w:r w:rsidRPr="008237C7">
        <w:rPr>
          <w:b/>
        </w:rPr>
        <w:t>1656 – May 17</w:t>
      </w:r>
      <w:r w:rsidR="00930B36">
        <w:rPr>
          <w:b/>
        </w:rPr>
        <w:t xml:space="preserve"> – </w:t>
      </w:r>
      <w:r w:rsidR="00930B36" w:rsidRPr="00551E4B">
        <w:rPr>
          <w:b/>
          <w:u w:val="single"/>
        </w:rPr>
        <w:t xml:space="preserve">UK </w:t>
      </w:r>
      <w:r w:rsidRPr="008237C7">
        <w:rPr>
          <w:b/>
          <w:u w:val="single"/>
        </w:rPr>
        <w:t>Suffolk Lowestoft</w:t>
      </w:r>
      <w:r w:rsidRPr="008237C7">
        <w:rPr>
          <w:b/>
        </w:rPr>
        <w:t xml:space="preserve"> – Will – Francis Knight, Merchant</w:t>
      </w:r>
      <w:r>
        <w:t xml:space="preserve"> – Wishes to be buried next to his daughter in the parish churchyard; starts off talking about a debt owed him by a John Mason who purchased land of Francis; this is to be paid to his wife, Phama and the amount is apparently 120 pounds; if default, the place goes to the wife. Then, another such deal is discussed where the buyer/renter has defaulted and the place is to pass to wife, Phama; apparently, this is only for the duration of her life, because after her decease, it will go to “my kinsman, Thomas Miggholls, the condition being that Miggholls must pay to Jonathan Knight, the son of Robert Knight, late of the city of London, deceased, the sum of 100 pounds when Jonathan turns 21. If Jonathan dies before 21, the money is to go to John Knight and Susan Knight, at the ages of 21; more bequests of land and houses to other people; then, to Jonathan Knight, my kinsman, 100 pounds and if he dies, then it goes to John Knight, his brother, and Susan Knight, his sister.  To Sarah Sholborry, my kinswoman, wife of Richard Sholborry of London, Scrivener, 20 pounds; to Frances Wronthan of Yarmouth, 30 pounds; Lonny Youll, minister of Lowestoft, 3 pounds; many more bequests, to the poor, friends, etc. Wife Phama to be executrix. (Prerogative Court of Canterbury Wills, 1384-1858, PROB 11: Will Registers, 1655-1659, Piece 255: Berkeley, Quire Numbers 155-206 (1656))</w:t>
      </w:r>
    </w:p>
    <w:p w:rsidR="001470B7" w:rsidRDefault="001470B7" w:rsidP="001470B7">
      <w:pPr>
        <w:pStyle w:val="NormalWeb"/>
        <w:spacing w:before="240" w:beforeAutospacing="0" w:after="240" w:afterAutospacing="0"/>
        <w:ind w:left="0" w:right="0"/>
      </w:pPr>
      <w:r>
        <w:rPr>
          <w:b/>
        </w:rPr>
        <w:t xml:space="preserve">1656 Jun </w:t>
      </w:r>
      <w:r w:rsidRPr="005100F3">
        <w:rPr>
          <w:b/>
        </w:rPr>
        <w:t xml:space="preserve">4 </w:t>
      </w:r>
      <w:r>
        <w:rPr>
          <w:b/>
        </w:rPr>
        <w:t xml:space="preserve">– </w:t>
      </w:r>
      <w:r w:rsidR="00551E4B" w:rsidRPr="00551E4B">
        <w:rPr>
          <w:b/>
          <w:u w:val="single"/>
        </w:rPr>
        <w:t>VA Gloucester</w:t>
      </w:r>
      <w:r w:rsidR="00551E4B" w:rsidRPr="00551E4B">
        <w:rPr>
          <w:b/>
        </w:rPr>
        <w:t xml:space="preserve"> - Admin - Col. Richard Lee</w:t>
      </w:r>
      <w:r w:rsidR="00551E4B" w:rsidRPr="00551E4B">
        <w:t xml:space="preserve"> - Land patent for…</w:t>
      </w:r>
      <w:r>
        <w:t xml:space="preserve">5 acs. towards head of Poropotanke Cr. Whereon the store of sd. Col. Lee stands, &amp; is </w:t>
      </w:r>
      <w:r w:rsidRPr="000A6B1C">
        <w:rPr>
          <w:b/>
        </w:rPr>
        <w:t>part of a devdt. Granted Peter Knight, merchant, 25 Aug. 1652 which is deserted.</w:t>
      </w:r>
      <w:r>
        <w:t xml:space="preserve"> Trans. Of 1 servant: Morris Plummor. (</w:t>
      </w:r>
      <w:r w:rsidR="00746A4C">
        <w:t xml:space="preserve">Nugent I, </w:t>
      </w:r>
      <w:r>
        <w:t>p. 330)</w:t>
      </w:r>
    </w:p>
    <w:p w:rsidR="0082197A" w:rsidRDefault="0082197A" w:rsidP="0082197A">
      <w:r w:rsidRPr="00421523">
        <w:rPr>
          <w:b/>
        </w:rPr>
        <w:t>1656 – Jun 18</w:t>
      </w:r>
      <w:r w:rsidR="00930B36">
        <w:rPr>
          <w:b/>
        </w:rPr>
        <w:t xml:space="preserve"> – </w:t>
      </w:r>
      <w:r w:rsidR="00930B36" w:rsidRPr="00551E4B">
        <w:rPr>
          <w:b/>
          <w:u w:val="single"/>
        </w:rPr>
        <w:t xml:space="preserve">UK </w:t>
      </w:r>
      <w:r w:rsidRPr="00421523">
        <w:rPr>
          <w:b/>
          <w:u w:val="single"/>
        </w:rPr>
        <w:t>Essex Roydon</w:t>
      </w:r>
      <w:r w:rsidRPr="00421523">
        <w:rPr>
          <w:b/>
        </w:rPr>
        <w:t xml:space="preserve"> – Will – Eli</w:t>
      </w:r>
      <w:r>
        <w:rPr>
          <w:b/>
        </w:rPr>
        <w:t>as</w:t>
      </w:r>
      <w:r w:rsidRPr="00421523">
        <w:rPr>
          <w:b/>
        </w:rPr>
        <w:t xml:space="preserve"> Knight</w:t>
      </w:r>
      <w:r>
        <w:rPr>
          <w:b/>
        </w:rPr>
        <w:t xml:space="preserve"> SR, Blacksmith</w:t>
      </w:r>
      <w:r>
        <w:t xml:space="preserve"> – Rather evangelical introduction which is woven into the bequeathing! To wife, Joane Knight, income from property in the parish of Matching called Maplecroft with buildings, yards, gardens, orchards, etc, now in the tenure of Thomas Wright, for her natural life; to grandchild John Knight, son of Robert Knight, the property called Maplecroft after decease of wife; to son Robert Knight, annuity of 40 shillings a year for his natural life which will be paid by grandson, John Knight, out of the profits of Maplecroft;  to 2 sons, John Knight and Thomas Knight, after decease of wife, house and property in Roydon to be divided between them; to sons John and Thomas, household items and furniture;  to son Elias Knight, 20 shillings; to son James Knight, 20 shillings; to grandchild, Jane Knight, daughter of John Knight, household items; to the poor of the parish, 10 shillings; wife Joane to be executrix, Edward Rime and Thomas Lyill to be overseers.  (Prerogative Court of Canterbury Wills, 1384-1858, PROB 11: Will Registers, 1655-1659, Piece 256: Berkeley, Quire Numbers 207-260 (1656))</w:t>
      </w:r>
    </w:p>
    <w:p w:rsidR="0082197A" w:rsidRDefault="0082197A" w:rsidP="0082197A">
      <w:r w:rsidRPr="00D249FC">
        <w:rPr>
          <w:b/>
        </w:rPr>
        <w:t>1656 – Jul 23</w:t>
      </w:r>
      <w:r w:rsidR="00930B36">
        <w:rPr>
          <w:b/>
        </w:rPr>
        <w:t xml:space="preserve"> – </w:t>
      </w:r>
      <w:r w:rsidR="00930B36" w:rsidRPr="00551E4B">
        <w:rPr>
          <w:b/>
          <w:u w:val="single"/>
        </w:rPr>
        <w:t xml:space="preserve">UK </w:t>
      </w:r>
      <w:r w:rsidRPr="00D249FC">
        <w:rPr>
          <w:b/>
          <w:u w:val="single"/>
        </w:rPr>
        <w:t>Derbyshire Langford</w:t>
      </w:r>
      <w:r w:rsidRPr="00D249FC">
        <w:rPr>
          <w:b/>
        </w:rPr>
        <w:t xml:space="preserve"> – Ox Alum – Gowen Knight</w:t>
      </w:r>
      <w:r>
        <w:t xml:space="preserve"> – “Ser.” Christ Church, matric. 23 July 1656, B.A. 1661; fellow Merton Coll. 1663, M.A. 1667, vicar of Ashby-de-la-Zouch, co. Leicester, 1672, and of Ponteland, Northumberland, 1675, rector of Langford, co. Derby, 1690, see Robert 1693. See O.H.S iv 295; &amp; Foster’s </w:t>
      </w:r>
      <w:r w:rsidRPr="00746A4C">
        <w:rPr>
          <w:i/>
        </w:rPr>
        <w:t>Index Eccl</w:t>
      </w:r>
      <w:r>
        <w:t>. (Oxford University Alumni 1500-1880, p. 861)</w:t>
      </w:r>
    </w:p>
    <w:p w:rsidR="001470B7" w:rsidRDefault="001470B7" w:rsidP="001470B7">
      <w:pPr>
        <w:pStyle w:val="NormalWeb"/>
        <w:spacing w:before="240" w:beforeAutospacing="0" w:after="240" w:afterAutospacing="0"/>
        <w:ind w:left="0" w:right="0"/>
        <w:rPr>
          <w:b/>
        </w:rPr>
      </w:pPr>
      <w:r>
        <w:rPr>
          <w:b/>
        </w:rPr>
        <w:t xml:space="preserve">1656 </w:t>
      </w:r>
      <w:r w:rsidR="00551E4B">
        <w:rPr>
          <w:b/>
        </w:rPr>
        <w:t xml:space="preserve">- </w:t>
      </w:r>
      <w:r>
        <w:rPr>
          <w:b/>
        </w:rPr>
        <w:t xml:space="preserve">Sep 20 - </w:t>
      </w:r>
      <w:r w:rsidR="00551E4B" w:rsidRPr="00551E4B">
        <w:rPr>
          <w:b/>
          <w:u w:val="single"/>
        </w:rPr>
        <w:t>VA Northumberland</w:t>
      </w:r>
      <w:r w:rsidR="00551E4B" w:rsidRPr="00551E4B">
        <w:rPr>
          <w:b/>
        </w:rPr>
        <w:t xml:space="preserve"> – Mar - James Hawley &amp; Jane Horsley</w:t>
      </w:r>
      <w:r w:rsidR="00551E4B" w:rsidRPr="00551E4B">
        <w:t xml:space="preserve"> - Widow</w:t>
      </w:r>
      <w:r w:rsidRPr="00A02AE9">
        <w:t xml:space="preserve"> of </w:t>
      </w:r>
      <w:r w:rsidRPr="005B0BE2">
        <w:rPr>
          <w:b/>
        </w:rPr>
        <w:t>Ralph Horsley</w:t>
      </w:r>
      <w:r w:rsidRPr="00A02AE9">
        <w:t xml:space="preserve"> with the consent of Joseph Horsley, son of Ralp</w:t>
      </w:r>
      <w:r>
        <w:t>h</w:t>
      </w:r>
      <w:r w:rsidRPr="00A02AE9">
        <w:t xml:space="preserve"> Horsley.</w:t>
      </w:r>
      <w:r>
        <w:t xml:space="preserve"> (Northumberland Co. Court Orders 1652-57:73) </w:t>
      </w:r>
    </w:p>
    <w:p w:rsidR="0082197A" w:rsidRDefault="0082197A" w:rsidP="001470B7">
      <w:pPr>
        <w:pStyle w:val="NormalWeb"/>
        <w:spacing w:before="240" w:beforeAutospacing="0" w:after="240" w:afterAutospacing="0"/>
        <w:ind w:left="0" w:right="0"/>
      </w:pPr>
      <w:r w:rsidRPr="00516CF0">
        <w:rPr>
          <w:b/>
        </w:rPr>
        <w:lastRenderedPageBreak/>
        <w:t>1656 – Sep 22</w:t>
      </w:r>
      <w:r w:rsidR="00930B36">
        <w:rPr>
          <w:b/>
        </w:rPr>
        <w:t xml:space="preserve"> – </w:t>
      </w:r>
      <w:r w:rsidR="00930B36" w:rsidRPr="00551E4B">
        <w:rPr>
          <w:b/>
          <w:u w:val="single"/>
        </w:rPr>
        <w:t xml:space="preserve">UK </w:t>
      </w:r>
      <w:r w:rsidRPr="00516CF0">
        <w:rPr>
          <w:b/>
          <w:u w:val="single"/>
        </w:rPr>
        <w:t xml:space="preserve">Norfolk </w:t>
      </w:r>
      <w:r>
        <w:rPr>
          <w:b/>
          <w:u w:val="single"/>
        </w:rPr>
        <w:t xml:space="preserve">Old </w:t>
      </w:r>
      <w:r w:rsidRPr="00516CF0">
        <w:rPr>
          <w:b/>
          <w:u w:val="single"/>
        </w:rPr>
        <w:t>Buckenham</w:t>
      </w:r>
      <w:r w:rsidRPr="00516CF0">
        <w:rPr>
          <w:b/>
        </w:rPr>
        <w:t xml:space="preserve"> – Will – John Knight(s)</w:t>
      </w:r>
      <w:r>
        <w:rPr>
          <w:b/>
        </w:rPr>
        <w:t>, Blacksmith</w:t>
      </w:r>
      <w:r>
        <w:t xml:space="preserve"> – To wife Annis, Copyhold tenement where I now live with the stable and barn and all appurtenances belonging thereto for her natural life; after her decease, to son Henry; to Annis, additional lands and tenements for income and after her decease, to son Henry; several properties are described in this way: to Annis, then to Henry; then, additional properties to wife, Annis, and after her decease to son Adam; then son John, who is apparently still underage; then, lands and tenements to Annis, and after her decease, to son George, also underage; to daughter Mary, 20 pounds to be paid by son Henry; if Henry doesn’t pay, Mary gets to take one of his pieces of real property; to daughter Annis, 20 pounds to be paid by son Henry with same conditions; to daughter Margaret, 20 pounds to be paid by son Adam, same conditions as imposed on Henry; to daughter Elizabeth, 20 pounds to be paid by son Adam with same conditions; to Katharine Loveday, daughter-in-law (?), 20 shillings; to wife, Annis and son, Henry, residue of estate and the two of them joint executors. (Prerogative Court of Canterbury Wills, 1384-1858, PROB 11: Will Registers, 1655-1659, Piece 258: Berkeley, Quire Numbers 313-362 (1656))</w:t>
      </w:r>
    </w:p>
    <w:p w:rsidR="001470B7" w:rsidRDefault="001470B7" w:rsidP="001470B7">
      <w:pPr>
        <w:pStyle w:val="NormalWeb"/>
        <w:spacing w:before="240" w:beforeAutospacing="0" w:after="240" w:afterAutospacing="0"/>
        <w:ind w:left="0" w:right="0"/>
      </w:pPr>
      <w:r>
        <w:rPr>
          <w:b/>
        </w:rPr>
        <w:t xml:space="preserve">1656 </w:t>
      </w:r>
      <w:r w:rsidR="001741B1">
        <w:rPr>
          <w:b/>
        </w:rPr>
        <w:t xml:space="preserve">- </w:t>
      </w:r>
      <w:r>
        <w:rPr>
          <w:b/>
        </w:rPr>
        <w:t xml:space="preserve">Oct </w:t>
      </w:r>
      <w:r w:rsidRPr="006E24CC">
        <w:rPr>
          <w:b/>
        </w:rPr>
        <w:t xml:space="preserve">9 </w:t>
      </w:r>
      <w:r>
        <w:rPr>
          <w:b/>
        </w:rPr>
        <w:t xml:space="preserve">– </w:t>
      </w:r>
      <w:r>
        <w:rPr>
          <w:b/>
          <w:u w:val="single"/>
        </w:rPr>
        <w:t>VA</w:t>
      </w:r>
      <w:r w:rsidR="001741B1">
        <w:rPr>
          <w:b/>
          <w:u w:val="single"/>
        </w:rPr>
        <w:t xml:space="preserve"> </w:t>
      </w:r>
      <w:r w:rsidR="001741B1" w:rsidRPr="00C86475">
        <w:rPr>
          <w:b/>
          <w:u w:val="single"/>
        </w:rPr>
        <w:t>Northumberland</w:t>
      </w:r>
      <w:r>
        <w:rPr>
          <w:b/>
        </w:rPr>
        <w:t xml:space="preserve"> </w:t>
      </w:r>
      <w:r w:rsidR="001741B1">
        <w:rPr>
          <w:b/>
        </w:rPr>
        <w:t>–</w:t>
      </w:r>
      <w:r>
        <w:rPr>
          <w:b/>
        </w:rPr>
        <w:t xml:space="preserve"> </w:t>
      </w:r>
      <w:r w:rsidR="001741B1">
        <w:rPr>
          <w:b/>
        </w:rPr>
        <w:t xml:space="preserve">Admin - </w:t>
      </w:r>
      <w:r w:rsidRPr="005B1CA9">
        <w:rPr>
          <w:b/>
        </w:rPr>
        <w:t>Mr. Peter Knight</w:t>
      </w:r>
      <w:r>
        <w:t xml:space="preserve"> (Peeter) </w:t>
      </w:r>
      <w:r w:rsidR="00746A4C">
        <w:t xml:space="preserve">– Land patent for </w:t>
      </w:r>
      <w:r>
        <w:t xml:space="preserve">925 acs., in </w:t>
      </w:r>
      <w:r w:rsidRPr="00C86475">
        <w:rPr>
          <w:b/>
        </w:rPr>
        <w:t>Petowmack Riv</w:t>
      </w:r>
      <w:r>
        <w:t xml:space="preserve">. Adj. Chappawansicke Cr.  p. 71 (104). Moiety of patent for 1850 acs. (As above) Renewal. Retaken up by new rights &amp; trans. Of 19 pers: John Waddington, Andrew Cockerin, Wm. Ballingall, Edwd. Meeres, Wm. Mundy, Rich. Wall &amp; 1 servt. name Thomas, </w:t>
      </w:r>
      <w:r w:rsidRPr="005B1CA9">
        <w:rPr>
          <w:b/>
        </w:rPr>
        <w:t>James Hawly, Ann his wife, 3 children</w:t>
      </w:r>
      <w:r>
        <w:t xml:space="preserve">, Jno. Foster, Ruth Darlinge, James Hill, James Loyd, Jno Seaman, Wm. Seaman, Gilbert Seaman. (Nugent I, p. 340) </w:t>
      </w:r>
      <w:r w:rsidR="00551E4B">
        <w:br/>
      </w:r>
      <w:r w:rsidR="00551E4B" w:rsidRPr="00746A4C">
        <w:rPr>
          <w:b/>
        </w:rPr>
        <w:t>Note</w:t>
      </w:r>
      <w:r w:rsidR="00746A4C">
        <w:t>:</w:t>
      </w:r>
      <w:r w:rsidR="00551E4B">
        <w:t xml:space="preserve"> </w:t>
      </w:r>
      <w:r>
        <w:t>The patent was likely applied for 3 years prior to granting, i.e. 1653. Not</w:t>
      </w:r>
      <w:r w:rsidR="00746A4C">
        <w:t>ice</w:t>
      </w:r>
      <w:r>
        <w:t xml:space="preserve"> above that James Hawley has married Widow Horsley whose husband was a witness </w:t>
      </w:r>
      <w:r w:rsidR="00746A4C">
        <w:t xml:space="preserve">when, </w:t>
      </w:r>
      <w:r>
        <w:t xml:space="preserve">in </w:t>
      </w:r>
      <w:r>
        <w:rPr>
          <w:b/>
        </w:rPr>
        <w:t xml:space="preserve">7 Nov 1653. Peter Knight </w:t>
      </w:r>
      <w:r w:rsidRPr="005B0BE2">
        <w:t>was in a generous mood in 1654, with gifts of cows, which is probably when he marrie</w:t>
      </w:r>
      <w:r w:rsidR="00746A4C">
        <w:t>d Anne Hawley. Thus, Anne Hawley the elder and Ralph Horsley</w:t>
      </w:r>
      <w:r w:rsidRPr="005B0BE2">
        <w:t xml:space="preserve"> must have died after that event, and before Sept 1656.</w:t>
      </w:r>
    </w:p>
    <w:p w:rsidR="0082197A" w:rsidRDefault="0082197A" w:rsidP="001470B7">
      <w:pPr>
        <w:pStyle w:val="NormalWeb"/>
        <w:spacing w:before="240" w:beforeAutospacing="0" w:after="240" w:afterAutospacing="0"/>
        <w:ind w:left="0" w:right="0"/>
      </w:pPr>
      <w:r w:rsidRPr="0015182F">
        <w:rPr>
          <w:b/>
        </w:rPr>
        <w:t>1656 – Nov 25</w:t>
      </w:r>
      <w:r w:rsidR="00930B36">
        <w:rPr>
          <w:b/>
        </w:rPr>
        <w:t xml:space="preserve"> – </w:t>
      </w:r>
      <w:r w:rsidR="00930B36" w:rsidRPr="00551E4B">
        <w:rPr>
          <w:b/>
          <w:u w:val="single"/>
        </w:rPr>
        <w:t xml:space="preserve">UK </w:t>
      </w:r>
      <w:r w:rsidRPr="0015182F">
        <w:rPr>
          <w:b/>
          <w:u w:val="single"/>
        </w:rPr>
        <w:t>London</w:t>
      </w:r>
      <w:r>
        <w:rPr>
          <w:b/>
          <w:u w:val="single"/>
        </w:rPr>
        <w:t xml:space="preserve"> All Hallows</w:t>
      </w:r>
      <w:r w:rsidRPr="0015182F">
        <w:rPr>
          <w:b/>
        </w:rPr>
        <w:t xml:space="preserve"> – Will – William Knight</w:t>
      </w:r>
      <w:r>
        <w:t xml:space="preserve"> – To the poor of the parish, 10 shillings to be distributed on day of funeral; to brother-in-law William Blentshon, a short coat and boots to be given to him “immediately after my decease”; residue of estate to John Stringer of the parish of All Hallows, Waterman, and he to be executor, “charging him that he will be carful to provide for wife, Anne Knight who is now sicke, and if she die shortly after me, to see her decently buried”.  (Prerogative Court of Canterbury Wills, 1384-1858, PROB 11: Will Registers, 1655-1659, Piece 259: Berkeley, Quire Numbers 363-412 (1656))</w:t>
      </w:r>
    </w:p>
    <w:p w:rsidR="001470B7" w:rsidRDefault="001470B7" w:rsidP="001470B7">
      <w:pPr>
        <w:pStyle w:val="NormalWeb"/>
        <w:spacing w:before="240" w:beforeAutospacing="0" w:after="240" w:afterAutospacing="0"/>
        <w:ind w:left="0" w:right="0"/>
      </w:pPr>
      <w:r>
        <w:rPr>
          <w:b/>
        </w:rPr>
        <w:t xml:space="preserve">1656 </w:t>
      </w:r>
      <w:r w:rsidR="00FB40E2">
        <w:rPr>
          <w:b/>
        </w:rPr>
        <w:t xml:space="preserve">- </w:t>
      </w:r>
      <w:r>
        <w:rPr>
          <w:b/>
        </w:rPr>
        <w:t xml:space="preserve">Dec 8 – </w:t>
      </w:r>
      <w:r>
        <w:rPr>
          <w:b/>
          <w:u w:val="single"/>
        </w:rPr>
        <w:t>VA</w:t>
      </w:r>
      <w:r w:rsidR="00FB40E2">
        <w:rPr>
          <w:b/>
          <w:u w:val="single"/>
        </w:rPr>
        <w:t xml:space="preserve"> </w:t>
      </w:r>
      <w:r w:rsidR="00FB40E2" w:rsidRPr="00A46521">
        <w:rPr>
          <w:b/>
          <w:u w:val="single"/>
        </w:rPr>
        <w:t>Essex</w:t>
      </w:r>
      <w:r>
        <w:rPr>
          <w:b/>
        </w:rPr>
        <w:t xml:space="preserve"> </w:t>
      </w:r>
      <w:r w:rsidR="00FB40E2">
        <w:rPr>
          <w:b/>
        </w:rPr>
        <w:t>–</w:t>
      </w:r>
      <w:r>
        <w:rPr>
          <w:b/>
        </w:rPr>
        <w:t xml:space="preserve"> </w:t>
      </w:r>
      <w:r w:rsidR="00FB40E2">
        <w:rPr>
          <w:b/>
        </w:rPr>
        <w:t xml:space="preserve">Admin - </w:t>
      </w:r>
      <w:r w:rsidRPr="006C0A6B">
        <w:rPr>
          <w:b/>
        </w:rPr>
        <w:t>Henry Chichley</w:t>
      </w:r>
      <w:r>
        <w:t>, Knt</w:t>
      </w:r>
      <w:r w:rsidR="00FB40E2">
        <w:t xml:space="preserve"> – Land patent for</w:t>
      </w:r>
      <w:r>
        <w:t xml:space="preserve"> 2200 acs on N. side of Rappa. Riv., opposite to Port Tobacco, bounded on E. with Poytresses Cr. &amp; land of Vincent Stanford, etc… Trans of 44 pers: Names include </w:t>
      </w:r>
      <w:r w:rsidRPr="00FF1A55">
        <w:rPr>
          <w:b/>
        </w:rPr>
        <w:t>John Woodson</w:t>
      </w:r>
      <w:r>
        <w:t xml:space="preserve"> (and sixteen of the same names that also appeared as headrights on the </w:t>
      </w:r>
      <w:r>
        <w:rPr>
          <w:b/>
        </w:rPr>
        <w:t xml:space="preserve">26 Oct 1650 </w:t>
      </w:r>
      <w:r>
        <w:t>Hamelin Patent. And note that the lands are not even remotely connected, so it can’t be an assignment or renewal. (Nugent I, p. 334)</w:t>
      </w:r>
    </w:p>
    <w:p w:rsidR="001470B7" w:rsidRDefault="001470B7" w:rsidP="001470B7">
      <w:pPr>
        <w:pStyle w:val="NormalWeb"/>
        <w:spacing w:before="240" w:beforeAutospacing="0" w:after="240" w:afterAutospacing="0"/>
        <w:ind w:left="0" w:right="0"/>
      </w:pPr>
      <w:r>
        <w:rPr>
          <w:b/>
        </w:rPr>
        <w:t xml:space="preserve">1657 – </w:t>
      </w:r>
      <w:r w:rsidR="0071511F" w:rsidRPr="0071511F">
        <w:rPr>
          <w:b/>
          <w:u w:val="single"/>
        </w:rPr>
        <w:t>VA Gloucester</w:t>
      </w:r>
      <w:r w:rsidR="0071511F" w:rsidRPr="0071511F">
        <w:rPr>
          <w:b/>
        </w:rPr>
        <w:t xml:space="preserve"> – Admin - Peter Knight</w:t>
      </w:r>
      <w:r w:rsidR="0071511F" w:rsidRPr="0071511F">
        <w:t xml:space="preserve"> - </w:t>
      </w:r>
      <w:r w:rsidRPr="00E064A5">
        <w:t>appointed Justice of the Peace. (Mason 1946, p. 121)</w:t>
      </w:r>
    </w:p>
    <w:p w:rsidR="001470B7" w:rsidRDefault="0071511F" w:rsidP="001470B7">
      <w:pPr>
        <w:pStyle w:val="NormalWeb"/>
        <w:spacing w:before="240" w:beforeAutospacing="0" w:after="240" w:afterAutospacing="0"/>
        <w:ind w:left="0" w:right="0"/>
      </w:pPr>
      <w:r>
        <w:rPr>
          <w:b/>
        </w:rPr>
        <w:t xml:space="preserve">1657 - Jan </w:t>
      </w:r>
      <w:r w:rsidRPr="00F8260D">
        <w:rPr>
          <w:b/>
        </w:rPr>
        <w:t xml:space="preserve">15 </w:t>
      </w:r>
      <w:r>
        <w:rPr>
          <w:b/>
        </w:rPr>
        <w:t xml:space="preserve">– </w:t>
      </w:r>
      <w:r w:rsidRPr="004B0D87">
        <w:rPr>
          <w:b/>
          <w:u w:val="single"/>
        </w:rPr>
        <w:t>VA</w:t>
      </w:r>
      <w:r>
        <w:rPr>
          <w:b/>
          <w:u w:val="single"/>
        </w:rPr>
        <w:t xml:space="preserve"> </w:t>
      </w:r>
      <w:r w:rsidRPr="004B0D87">
        <w:rPr>
          <w:b/>
          <w:u w:val="single"/>
        </w:rPr>
        <w:t>James City</w:t>
      </w:r>
      <w:r w:rsidRPr="001A1548">
        <w:rPr>
          <w:b/>
        </w:rPr>
        <w:t xml:space="preserve"> – Admin - </w:t>
      </w:r>
      <w:r w:rsidRPr="005227D5">
        <w:rPr>
          <w:b/>
        </w:rPr>
        <w:t>Thomas Younge</w:t>
      </w:r>
      <w:r w:rsidRPr="006C0C4A">
        <w:t xml:space="preserve"> – Land patent for</w:t>
      </w:r>
      <w:r w:rsidRPr="000B3207">
        <w:t xml:space="preserve"> 250 acs. </w:t>
      </w:r>
      <w:r>
        <w:t xml:space="preserve">… </w:t>
      </w:r>
      <w:r w:rsidR="00B92B5E" w:rsidRPr="00B92B5E">
        <w:t xml:space="preserve">On N. side of James Riv. &amp; E. side of Chichohominy Riv., N. on land </w:t>
      </w:r>
      <w:r w:rsidR="00B92B5E" w:rsidRPr="00B92B5E">
        <w:lastRenderedPageBreak/>
        <w:t>formerly Mr. James &amp; now in possession of John Knight, E. on Pagan Cr., S. towards Thomas Harvyes land and Wly. On Capt. Bennett Freeman’s land formerly Col. Bridges Freeman’s. Trans. of 5 pers: Isabell Neale, Hen. Shiply, Jno. Cobb, Martha Homes. Renewed 18 Mar. 1662.</w:t>
      </w:r>
      <w:r>
        <w:t xml:space="preserve"> (Nugent I, p. 364)</w:t>
      </w:r>
    </w:p>
    <w:p w:rsidR="0082197A" w:rsidRDefault="0082197A" w:rsidP="001470B7">
      <w:pPr>
        <w:pStyle w:val="NormalWeb"/>
        <w:spacing w:before="240" w:beforeAutospacing="0" w:after="240" w:afterAutospacing="0"/>
        <w:ind w:left="0" w:right="0"/>
      </w:pPr>
      <w:r w:rsidRPr="004D546F">
        <w:rPr>
          <w:b/>
        </w:rPr>
        <w:t>1657 – Jan 18</w:t>
      </w:r>
      <w:r w:rsidR="00930B36">
        <w:rPr>
          <w:b/>
        </w:rPr>
        <w:t xml:space="preserve"> – </w:t>
      </w:r>
      <w:r w:rsidR="00930B36" w:rsidRPr="0071511F">
        <w:rPr>
          <w:b/>
          <w:u w:val="single"/>
        </w:rPr>
        <w:t xml:space="preserve">UK </w:t>
      </w:r>
      <w:r w:rsidRPr="004D546F">
        <w:rPr>
          <w:b/>
          <w:u w:val="single"/>
        </w:rPr>
        <w:t>Somerset Stogumber</w:t>
      </w:r>
      <w:r>
        <w:rPr>
          <w:b/>
          <w:u w:val="single"/>
        </w:rPr>
        <w:t xml:space="preserve"> Preston</w:t>
      </w:r>
      <w:r w:rsidRPr="004D546F">
        <w:rPr>
          <w:b/>
        </w:rPr>
        <w:t xml:space="preserve"> – Will – Robert Knight</w:t>
      </w:r>
      <w:r>
        <w:t xml:space="preserve"> – To </w:t>
      </w:r>
      <w:r w:rsidRPr="0009406B">
        <w:rPr>
          <w:b/>
        </w:rPr>
        <w:t>George Knight, eldest son</w:t>
      </w:r>
      <w:r>
        <w:t xml:space="preserve">, 1 shilling; to </w:t>
      </w:r>
      <w:r w:rsidRPr="0009406B">
        <w:rPr>
          <w:b/>
        </w:rPr>
        <w:t>William Knight, second son</w:t>
      </w:r>
      <w:r>
        <w:t>, 1 shilling; to Mary Pike, daughter, 1 shilling; all the rest to wife, Sara and she to be executrix. Signed with his mark. Wit: John Lawham, Henry Pike (Pyke). (</w:t>
      </w:r>
      <w:r w:rsidRPr="004D546F">
        <w:t>Prerogative Court of Canterbury Wills, 1384-1858</w:t>
      </w:r>
      <w:r>
        <w:t xml:space="preserve">, </w:t>
      </w:r>
      <w:r w:rsidRPr="004D546F">
        <w:t>PROB 11: Will Registers</w:t>
      </w:r>
      <w:r>
        <w:t xml:space="preserve">, </w:t>
      </w:r>
      <w:r w:rsidRPr="004D546F">
        <w:t>1655-1659</w:t>
      </w:r>
      <w:r>
        <w:t xml:space="preserve">, </w:t>
      </w:r>
      <w:r w:rsidRPr="004D546F">
        <w:t>Piece 272: Wootton, Quire Numbers 1-51 (1658)</w:t>
      </w:r>
      <w:r>
        <w:t>)</w:t>
      </w:r>
    </w:p>
    <w:p w:rsidR="001470B7" w:rsidRDefault="001470B7" w:rsidP="001470B7">
      <w:pPr>
        <w:pStyle w:val="NormalWeb"/>
        <w:spacing w:before="240" w:beforeAutospacing="0" w:after="240" w:afterAutospacing="0"/>
        <w:ind w:left="0" w:right="0"/>
      </w:pPr>
      <w:r>
        <w:rPr>
          <w:b/>
        </w:rPr>
        <w:t xml:space="preserve">1657 </w:t>
      </w:r>
      <w:r w:rsidR="00746A4C">
        <w:rPr>
          <w:b/>
        </w:rPr>
        <w:t xml:space="preserve">- </w:t>
      </w:r>
      <w:r>
        <w:rPr>
          <w:b/>
        </w:rPr>
        <w:t xml:space="preserve">Jan 20 </w:t>
      </w:r>
      <w:r>
        <w:t xml:space="preserve">– </w:t>
      </w:r>
      <w:r w:rsidRPr="008E00B0">
        <w:rPr>
          <w:b/>
          <w:u w:val="single"/>
        </w:rPr>
        <w:t>VA</w:t>
      </w:r>
      <w:r w:rsidR="00746A4C">
        <w:rPr>
          <w:b/>
          <w:u w:val="single"/>
        </w:rPr>
        <w:t xml:space="preserve"> </w:t>
      </w:r>
      <w:r w:rsidR="00746A4C" w:rsidRPr="008E00B0">
        <w:rPr>
          <w:b/>
          <w:u w:val="single"/>
        </w:rPr>
        <w:t>Gloucester</w:t>
      </w:r>
      <w:r w:rsidRPr="00746A4C">
        <w:rPr>
          <w:b/>
        </w:rPr>
        <w:t xml:space="preserve"> – </w:t>
      </w:r>
      <w:r w:rsidR="00746A4C" w:rsidRPr="00746A4C">
        <w:rPr>
          <w:b/>
        </w:rPr>
        <w:t xml:space="preserve">Admin - </w:t>
      </w:r>
      <w:r w:rsidRPr="00746A4C">
        <w:rPr>
          <w:b/>
        </w:rPr>
        <w:t>Christopher Abbott</w:t>
      </w:r>
      <w:r>
        <w:t xml:space="preserve"> </w:t>
      </w:r>
      <w:r w:rsidR="00746A4C">
        <w:t xml:space="preserve">– Land patent for tract </w:t>
      </w:r>
      <w:r>
        <w:t>“By the Greate Swamp running E by N. Certificate … granted by … Cort of Gloster bearing date the 16</w:t>
      </w:r>
      <w:r w:rsidRPr="008E00B0">
        <w:rPr>
          <w:vertAlign w:val="superscript"/>
        </w:rPr>
        <w:t>th</w:t>
      </w:r>
      <w:r>
        <w:t xml:space="preserve"> of Aprill 1656 but it was soe torn that the names could not be read.” (Mason 1946, p. 1)</w:t>
      </w:r>
    </w:p>
    <w:p w:rsidR="001470B7" w:rsidRDefault="001470B7" w:rsidP="001470B7">
      <w:pPr>
        <w:pStyle w:val="NormalWeb"/>
        <w:spacing w:before="240" w:beforeAutospacing="0" w:after="240" w:afterAutospacing="0"/>
        <w:ind w:left="0" w:right="0"/>
      </w:pPr>
      <w:r>
        <w:rPr>
          <w:b/>
        </w:rPr>
        <w:t xml:space="preserve">1657 </w:t>
      </w:r>
      <w:r w:rsidR="00746A4C">
        <w:rPr>
          <w:b/>
        </w:rPr>
        <w:t xml:space="preserve">- </w:t>
      </w:r>
      <w:r>
        <w:rPr>
          <w:b/>
        </w:rPr>
        <w:t xml:space="preserve">Feb 10 </w:t>
      </w:r>
      <w:r>
        <w:t xml:space="preserve">– </w:t>
      </w:r>
      <w:r>
        <w:rPr>
          <w:b/>
          <w:u w:val="single"/>
        </w:rPr>
        <w:t>VA</w:t>
      </w:r>
      <w:r w:rsidR="00746A4C">
        <w:rPr>
          <w:b/>
          <w:u w:val="single"/>
        </w:rPr>
        <w:t xml:space="preserve"> </w:t>
      </w:r>
      <w:r w:rsidR="00746A4C" w:rsidRPr="007041ED">
        <w:rPr>
          <w:b/>
          <w:u w:val="single"/>
        </w:rPr>
        <w:t>James City</w:t>
      </w:r>
      <w:r w:rsidRPr="00746A4C">
        <w:rPr>
          <w:b/>
        </w:rPr>
        <w:t xml:space="preserve"> – </w:t>
      </w:r>
      <w:r w:rsidR="00746A4C" w:rsidRPr="00746A4C">
        <w:rPr>
          <w:b/>
        </w:rPr>
        <w:t xml:space="preserve">Admin - </w:t>
      </w:r>
      <w:r w:rsidRPr="00746A4C">
        <w:rPr>
          <w:b/>
        </w:rPr>
        <w:t>William Hall Sr</w:t>
      </w:r>
      <w:r>
        <w:t xml:space="preserve"> </w:t>
      </w:r>
      <w:r w:rsidR="00746A4C">
        <w:t>- L</w:t>
      </w:r>
      <w:r>
        <w:t xml:space="preserve">and patent “Bounded East on old Knight’s land. (Parks 1981, p. 238) </w:t>
      </w:r>
    </w:p>
    <w:p w:rsidR="0082197A" w:rsidRDefault="0082197A" w:rsidP="0082197A">
      <w:pPr>
        <w:rPr>
          <w:szCs w:val="24"/>
        </w:rPr>
      </w:pPr>
      <w:r w:rsidRPr="003C09DF">
        <w:rPr>
          <w:b/>
          <w:szCs w:val="24"/>
        </w:rPr>
        <w:t>1657 – Feb 13</w:t>
      </w:r>
      <w:r w:rsidR="00930B36">
        <w:rPr>
          <w:b/>
          <w:szCs w:val="24"/>
        </w:rPr>
        <w:t xml:space="preserve"> – </w:t>
      </w:r>
      <w:r w:rsidR="00930B36" w:rsidRPr="0071511F">
        <w:rPr>
          <w:b/>
          <w:szCs w:val="24"/>
          <w:u w:val="single"/>
        </w:rPr>
        <w:t xml:space="preserve">UK </w:t>
      </w:r>
      <w:r w:rsidRPr="003C09DF">
        <w:rPr>
          <w:b/>
          <w:szCs w:val="24"/>
          <w:u w:val="single"/>
        </w:rPr>
        <w:t>Hampshire Southampton</w:t>
      </w:r>
      <w:r w:rsidRPr="003C09DF">
        <w:rPr>
          <w:b/>
          <w:szCs w:val="24"/>
        </w:rPr>
        <w:t xml:space="preserve"> - Will – John Knight</w:t>
      </w:r>
      <w:r>
        <w:rPr>
          <w:szCs w:val="24"/>
        </w:rPr>
        <w:t xml:space="preserve"> – Begins with a list of his lands: The Priory of St Denys (Dionis) including house, barns, stables, orchards, gardens, etc; more lands described, on in the occupation of a Harry Beale, one in occupation of William Mann, another in the occupation of a Thomas Evans; a manor house; apparently, all to go to John Knight and Richard Knight, sons of Richard Knight, deceased; to Francis Babington, 50 pounds; to Rose Austen, 25 pounds; to Benjamin Austen’s children, 25 pounds; to godson John Gaywood, 25 pounds and 25 pounds more to his children; to George Clarke, sorrel gelding and 100 best sheep, ewes or wethers;  executrix to be Constance Babington; William Barnes and Robert Kienebett to be overseers. (</w:t>
      </w:r>
      <w:r w:rsidRPr="008669D0">
        <w:rPr>
          <w:szCs w:val="24"/>
        </w:rPr>
        <w:t>Prerogative Court of Canterbury Wills, 1384-1858</w:t>
      </w:r>
      <w:r>
        <w:rPr>
          <w:szCs w:val="24"/>
        </w:rPr>
        <w:t xml:space="preserve">, </w:t>
      </w:r>
      <w:r w:rsidRPr="008669D0">
        <w:rPr>
          <w:szCs w:val="24"/>
        </w:rPr>
        <w:t>PROB 11: Will Registers</w:t>
      </w:r>
      <w:r>
        <w:rPr>
          <w:szCs w:val="24"/>
        </w:rPr>
        <w:t xml:space="preserve">, </w:t>
      </w:r>
      <w:r w:rsidRPr="008669D0">
        <w:rPr>
          <w:szCs w:val="24"/>
        </w:rPr>
        <w:t>1655-1659</w:t>
      </w:r>
      <w:r>
        <w:rPr>
          <w:szCs w:val="24"/>
        </w:rPr>
        <w:t xml:space="preserve">, </w:t>
      </w:r>
      <w:r w:rsidRPr="008669D0">
        <w:rPr>
          <w:szCs w:val="24"/>
        </w:rPr>
        <w:t>Piece 273: Wootton, Quire Numbers 52-105 (1658)</w:t>
      </w:r>
      <w:r>
        <w:rPr>
          <w:szCs w:val="24"/>
        </w:rPr>
        <w:t>) This will is written in a very confused and scattered manner and really deserves expert attention because of its historical interest.</w:t>
      </w:r>
    </w:p>
    <w:p w:rsidR="0082197A" w:rsidRDefault="0082197A" w:rsidP="0082197A">
      <w:pPr>
        <w:rPr>
          <w:szCs w:val="24"/>
        </w:rPr>
      </w:pPr>
      <w:r w:rsidRPr="00005664">
        <w:rPr>
          <w:b/>
          <w:szCs w:val="24"/>
        </w:rPr>
        <w:t>1657 – Feb 15</w:t>
      </w:r>
      <w:r w:rsidR="00930B36">
        <w:rPr>
          <w:b/>
          <w:szCs w:val="24"/>
        </w:rPr>
        <w:t xml:space="preserve"> – </w:t>
      </w:r>
      <w:r w:rsidR="00930B36" w:rsidRPr="0071511F">
        <w:rPr>
          <w:b/>
          <w:szCs w:val="24"/>
          <w:u w:val="single"/>
        </w:rPr>
        <w:t xml:space="preserve">UK </w:t>
      </w:r>
      <w:r w:rsidRPr="00005664">
        <w:rPr>
          <w:b/>
          <w:szCs w:val="24"/>
          <w:u w:val="single"/>
        </w:rPr>
        <w:t>Dorsetshire Netherbury Hurley</w:t>
      </w:r>
      <w:r w:rsidRPr="00005664">
        <w:rPr>
          <w:b/>
          <w:szCs w:val="24"/>
        </w:rPr>
        <w:t xml:space="preserve"> – Will – Robert Knight</w:t>
      </w:r>
      <w:r>
        <w:rPr>
          <w:b/>
          <w:szCs w:val="24"/>
        </w:rPr>
        <w:t>, Yeoman</w:t>
      </w:r>
      <w:r>
        <w:rPr>
          <w:szCs w:val="24"/>
        </w:rPr>
        <w:t xml:space="preserve"> – To the church, 6 shillings 8 pence; to the poor, 10 groats (1 groat = 4 pennies); to all godchildren 5 pence apiece; to wife, land leases for her lifetime; after her decease, to go to son, Roger Knight; everything to wife, Amy, and son Roger, equally and after decease of wife, all to go to son; wife to be executrix; brothers Richard Knight and Walter Knight to be overseers; wit: Thomas Sallopp, James Daniel. (</w:t>
      </w:r>
      <w:r w:rsidRPr="00D04BBB">
        <w:rPr>
          <w:szCs w:val="24"/>
        </w:rPr>
        <w:t>Prerogative Court of Canterbury Wills, 1384-1858</w:t>
      </w:r>
      <w:r>
        <w:rPr>
          <w:szCs w:val="24"/>
        </w:rPr>
        <w:t xml:space="preserve">, </w:t>
      </w:r>
      <w:r w:rsidRPr="00D04BBB">
        <w:rPr>
          <w:szCs w:val="24"/>
        </w:rPr>
        <w:t>PROB 11: Will Registers</w:t>
      </w:r>
      <w:r>
        <w:rPr>
          <w:szCs w:val="24"/>
        </w:rPr>
        <w:t xml:space="preserve">, </w:t>
      </w:r>
      <w:r w:rsidRPr="00D04BBB">
        <w:rPr>
          <w:szCs w:val="24"/>
        </w:rPr>
        <w:t>1655-1659</w:t>
      </w:r>
      <w:r>
        <w:rPr>
          <w:szCs w:val="24"/>
        </w:rPr>
        <w:t xml:space="preserve">, </w:t>
      </w:r>
      <w:r w:rsidRPr="00D04BBB">
        <w:rPr>
          <w:szCs w:val="24"/>
        </w:rPr>
        <w:t>Piece 273: Wootton, Quire Numbers 52-105 (1658)</w:t>
      </w:r>
      <w:r>
        <w:rPr>
          <w:szCs w:val="24"/>
        </w:rPr>
        <w:t>)</w:t>
      </w:r>
    </w:p>
    <w:p w:rsidR="0082197A" w:rsidRDefault="0082197A" w:rsidP="0082197A">
      <w:pPr>
        <w:rPr>
          <w:szCs w:val="24"/>
        </w:rPr>
      </w:pPr>
      <w:r w:rsidRPr="00695CA0">
        <w:rPr>
          <w:b/>
          <w:szCs w:val="24"/>
        </w:rPr>
        <w:t>1657 – Mar 1</w:t>
      </w:r>
      <w:r w:rsidR="00930B36">
        <w:rPr>
          <w:b/>
          <w:szCs w:val="24"/>
        </w:rPr>
        <w:t xml:space="preserve"> – </w:t>
      </w:r>
      <w:r w:rsidR="00930B36" w:rsidRPr="0071511F">
        <w:rPr>
          <w:b/>
          <w:szCs w:val="24"/>
          <w:u w:val="single"/>
        </w:rPr>
        <w:t xml:space="preserve">UK </w:t>
      </w:r>
      <w:r w:rsidRPr="00695CA0">
        <w:rPr>
          <w:b/>
          <w:szCs w:val="24"/>
          <w:u w:val="single"/>
        </w:rPr>
        <w:t>Hampshire B</w:t>
      </w:r>
      <w:r>
        <w:rPr>
          <w:b/>
          <w:szCs w:val="24"/>
          <w:u w:val="single"/>
        </w:rPr>
        <w:t>in</w:t>
      </w:r>
      <w:r w:rsidRPr="00695CA0">
        <w:rPr>
          <w:b/>
          <w:szCs w:val="24"/>
          <w:u w:val="single"/>
        </w:rPr>
        <w:t>sted</w:t>
      </w:r>
      <w:r w:rsidRPr="00695CA0">
        <w:rPr>
          <w:b/>
          <w:szCs w:val="24"/>
        </w:rPr>
        <w:t xml:space="preserve"> – Will – John Knight</w:t>
      </w:r>
      <w:r>
        <w:rPr>
          <w:b/>
          <w:szCs w:val="24"/>
        </w:rPr>
        <w:t>, Tanner</w:t>
      </w:r>
      <w:r>
        <w:rPr>
          <w:szCs w:val="24"/>
        </w:rPr>
        <w:t xml:space="preserve"> – Rather longer religious/philosophical introduction than usual; to brother James Knight, all real property in the parish of Kingsly and Tithing of Oakhanger within the parish of Selbourne; to sister Joane, 5 pounds and to her children, 5 pounds apiece at 21; to sister, daughter of Joane Godfrey, 15 pounds at 21; to Bridget’s two children by John Cooper, 5 pounds apiece at 21; brother James residuary legatee and executor; James Hunt, Walter Hawkins, William Hawkins, overseers. (</w:t>
      </w:r>
      <w:r w:rsidRPr="00B425B9">
        <w:rPr>
          <w:szCs w:val="24"/>
        </w:rPr>
        <w:t>Prerogative Court of Canterbury Wills, 1384-1858</w:t>
      </w:r>
      <w:r>
        <w:rPr>
          <w:szCs w:val="24"/>
        </w:rPr>
        <w:t xml:space="preserve">, </w:t>
      </w:r>
      <w:r w:rsidRPr="00B425B9">
        <w:rPr>
          <w:szCs w:val="24"/>
        </w:rPr>
        <w:t>PROB 11: Will Registers</w:t>
      </w:r>
      <w:r>
        <w:rPr>
          <w:szCs w:val="24"/>
        </w:rPr>
        <w:t xml:space="preserve">, </w:t>
      </w:r>
      <w:r w:rsidRPr="00B425B9">
        <w:rPr>
          <w:szCs w:val="24"/>
        </w:rPr>
        <w:t>1655-1659</w:t>
      </w:r>
      <w:r>
        <w:rPr>
          <w:szCs w:val="24"/>
        </w:rPr>
        <w:t xml:space="preserve">, </w:t>
      </w:r>
      <w:r w:rsidRPr="00B425B9">
        <w:rPr>
          <w:szCs w:val="24"/>
        </w:rPr>
        <w:t>Piece 275: Wootton, Quire Numbers 156-209 (1658)</w:t>
      </w:r>
      <w:r>
        <w:rPr>
          <w:szCs w:val="24"/>
        </w:rPr>
        <w:t xml:space="preserve">)  </w:t>
      </w:r>
    </w:p>
    <w:p w:rsidR="0082197A" w:rsidRDefault="0082197A" w:rsidP="0082197A">
      <w:pPr>
        <w:rPr>
          <w:szCs w:val="24"/>
        </w:rPr>
      </w:pPr>
      <w:r w:rsidRPr="0080372D">
        <w:rPr>
          <w:b/>
          <w:szCs w:val="24"/>
        </w:rPr>
        <w:lastRenderedPageBreak/>
        <w:t>1657 – Mar 10</w:t>
      </w:r>
      <w:r w:rsidR="00930B36">
        <w:rPr>
          <w:b/>
          <w:szCs w:val="24"/>
        </w:rPr>
        <w:t xml:space="preserve"> – </w:t>
      </w:r>
      <w:r w:rsidR="00930B36" w:rsidRPr="0071511F">
        <w:rPr>
          <w:b/>
          <w:szCs w:val="24"/>
          <w:u w:val="single"/>
        </w:rPr>
        <w:t xml:space="preserve">UK </w:t>
      </w:r>
      <w:r w:rsidRPr="0080372D">
        <w:rPr>
          <w:b/>
          <w:szCs w:val="24"/>
          <w:u w:val="single"/>
        </w:rPr>
        <w:t>Hampshire Chawton</w:t>
      </w:r>
      <w:r w:rsidRPr="0080372D">
        <w:rPr>
          <w:b/>
          <w:szCs w:val="24"/>
        </w:rPr>
        <w:t xml:space="preserve"> – Ox Alum – Richard Knight</w:t>
      </w:r>
      <w:r>
        <w:rPr>
          <w:szCs w:val="24"/>
        </w:rPr>
        <w:t xml:space="preserve"> – arm. Queen’s Coll, matric. 10 March 1656-7; possibly a student of Gray’s Inn 1658 (as son and heir of Richard, of Chawton, Hants, esq.) knighted 10 Jan 1667, M.P. Lymington Feb 1677-8 – Jan 1678-9, and died s.p. 1679. See Foster’s </w:t>
      </w:r>
      <w:r w:rsidRPr="0080372D">
        <w:rPr>
          <w:i/>
          <w:szCs w:val="24"/>
        </w:rPr>
        <w:t>Gray’s Inn Reg</w:t>
      </w:r>
      <w:r>
        <w:rPr>
          <w:szCs w:val="24"/>
        </w:rPr>
        <w:t>. (Oxford University Alumni 1500-1886, pp. 861-863)</w:t>
      </w:r>
    </w:p>
    <w:p w:rsidR="001470B7" w:rsidRDefault="001470B7" w:rsidP="001470B7">
      <w:pPr>
        <w:pStyle w:val="NormalWeb"/>
        <w:spacing w:before="240" w:beforeAutospacing="0" w:after="240" w:afterAutospacing="0"/>
        <w:ind w:left="0" w:right="0"/>
      </w:pPr>
      <w:r>
        <w:rPr>
          <w:b/>
        </w:rPr>
        <w:t xml:space="preserve">1657 Mar 13 </w:t>
      </w:r>
      <w:r>
        <w:t xml:space="preserve">– </w:t>
      </w:r>
      <w:r w:rsidR="0071511F" w:rsidRPr="0071511F">
        <w:rPr>
          <w:b/>
          <w:u w:val="single"/>
        </w:rPr>
        <w:t>VA Northumberland</w:t>
      </w:r>
      <w:r w:rsidR="0071511F" w:rsidRPr="0071511F">
        <w:rPr>
          <w:b/>
        </w:rPr>
        <w:t xml:space="preserve"> - Admin - James Hawley (Hawly)</w:t>
      </w:r>
      <w:r w:rsidR="0071511F" w:rsidRPr="0071511F">
        <w:t xml:space="preserve"> – Land patent for 1000 acs. …</w:t>
      </w:r>
      <w:r>
        <w:t xml:space="preserve">On S. side of Petomeck… Trans of 20 pers. Incl Mr. Geo. Coltclough, Mrs. Ursula Coltclough. Renewed 24 May 1664. (p. 362) </w:t>
      </w:r>
      <w:r w:rsidR="006B0018">
        <w:br/>
      </w:r>
      <w:r w:rsidR="006B0018" w:rsidRPr="006B0018">
        <w:rPr>
          <w:b/>
        </w:rPr>
        <w:t>Note</w:t>
      </w:r>
      <w:r w:rsidR="006B0018">
        <w:t xml:space="preserve">: </w:t>
      </w:r>
      <w:r>
        <w:t>Mr. Coltclough has already patented his own land in Northumberland Co. in 1655 (</w:t>
      </w:r>
      <w:r w:rsidR="00666317">
        <w:t xml:space="preserve">Nugent I, </w:t>
      </w:r>
      <w:r>
        <w:t>p. 309) and this land is mentioned in the patent of John Hulet (</w:t>
      </w:r>
      <w:r w:rsidR="00666317">
        <w:t xml:space="preserve">Nugent I, </w:t>
      </w:r>
      <w:r>
        <w:t xml:space="preserve">p. 322) whose headrights include John Evans. The patent of John Evans, </w:t>
      </w:r>
      <w:r>
        <w:rPr>
          <w:b/>
        </w:rPr>
        <w:t xml:space="preserve">11 Mar 1655, </w:t>
      </w:r>
      <w:r w:rsidRPr="00EF04B0">
        <w:t>includes</w:t>
      </w:r>
      <w:r>
        <w:rPr>
          <w:b/>
        </w:rPr>
        <w:t xml:space="preserve"> John Knight</w:t>
      </w:r>
      <w:r w:rsidRPr="00EF04B0">
        <w:t xml:space="preserve"> as headright.</w:t>
      </w:r>
      <w:r>
        <w:t xml:space="preserve"> (Nugent I, p. 330) A patent of Peter Knight, Merchant, </w:t>
      </w:r>
      <w:r w:rsidRPr="006E24CC">
        <w:rPr>
          <w:b/>
        </w:rPr>
        <w:t>16 July 1652</w:t>
      </w:r>
      <w:r>
        <w:rPr>
          <w:b/>
        </w:rPr>
        <w:t xml:space="preserve">, </w:t>
      </w:r>
      <w:r w:rsidR="00666317">
        <w:t>also includes numerous Evanses and 1648 court records show Capt. Peter Knight being sued by George Colclough.</w:t>
      </w:r>
    </w:p>
    <w:p w:rsidR="001470B7" w:rsidRDefault="001470B7" w:rsidP="001470B7">
      <w:pPr>
        <w:pStyle w:val="NormalWeb"/>
        <w:spacing w:before="240" w:beforeAutospacing="0" w:after="240" w:afterAutospacing="0"/>
        <w:ind w:left="0" w:right="0"/>
      </w:pPr>
      <w:r>
        <w:rPr>
          <w:b/>
        </w:rPr>
        <w:t xml:space="preserve">1657 </w:t>
      </w:r>
      <w:r w:rsidR="0071511F">
        <w:rPr>
          <w:b/>
        </w:rPr>
        <w:t xml:space="preserve">- </w:t>
      </w:r>
      <w:r>
        <w:rPr>
          <w:b/>
        </w:rPr>
        <w:t xml:space="preserve">Mar </w:t>
      </w:r>
      <w:r w:rsidRPr="00303575">
        <w:rPr>
          <w:b/>
        </w:rPr>
        <w:t xml:space="preserve">20 </w:t>
      </w:r>
      <w:r w:rsidR="0071511F">
        <w:rPr>
          <w:b/>
        </w:rPr>
        <w:t>–</w:t>
      </w:r>
      <w:r>
        <w:rPr>
          <w:b/>
        </w:rPr>
        <w:t xml:space="preserve"> </w:t>
      </w:r>
      <w:r>
        <w:rPr>
          <w:b/>
          <w:u w:val="single"/>
        </w:rPr>
        <w:t>VA</w:t>
      </w:r>
      <w:r w:rsidR="0071511F">
        <w:rPr>
          <w:b/>
          <w:u w:val="single"/>
        </w:rPr>
        <w:t xml:space="preserve"> </w:t>
      </w:r>
      <w:r w:rsidR="0071511F" w:rsidRPr="00896AD6">
        <w:rPr>
          <w:b/>
          <w:u w:val="single"/>
        </w:rPr>
        <w:t>James City</w:t>
      </w:r>
      <w:r w:rsidRPr="0071511F">
        <w:rPr>
          <w:b/>
        </w:rPr>
        <w:t xml:space="preserve"> </w:t>
      </w:r>
      <w:r w:rsidR="0071511F" w:rsidRPr="0071511F">
        <w:rPr>
          <w:b/>
        </w:rPr>
        <w:t>–</w:t>
      </w:r>
      <w:r w:rsidRPr="0071511F">
        <w:rPr>
          <w:b/>
        </w:rPr>
        <w:t xml:space="preserve"> </w:t>
      </w:r>
      <w:r w:rsidR="0071511F" w:rsidRPr="0071511F">
        <w:rPr>
          <w:b/>
        </w:rPr>
        <w:t xml:space="preserve">Admin - </w:t>
      </w:r>
      <w:r w:rsidRPr="00303575">
        <w:rPr>
          <w:b/>
        </w:rPr>
        <w:t>John Knight</w:t>
      </w:r>
      <w:r w:rsidR="0071511F">
        <w:rPr>
          <w:b/>
        </w:rPr>
        <w:t xml:space="preserve"> –</w:t>
      </w:r>
      <w:r w:rsidR="0071511F" w:rsidRPr="0071511F">
        <w:t xml:space="preserve"> Land patent for</w:t>
      </w:r>
      <w:r>
        <w:t xml:space="preserve"> 300 acs…. On N. side of James Riv. &amp; S. E. side of Chichohominy, beg. On the head of a path leading to Capt. Bennett Freeman &amp; Edward Harrison, N. to </w:t>
      </w:r>
      <w:r w:rsidRPr="005227D5">
        <w:rPr>
          <w:b/>
        </w:rPr>
        <w:t>Thomas Young</w:t>
      </w:r>
      <w:r>
        <w:t>, to Delonies marked trees, thence to Sir William Berkel</w:t>
      </w:r>
      <w:r w:rsidR="00D53D23">
        <w:t>e</w:t>
      </w:r>
      <w:r>
        <w:t>y</w:t>
      </w:r>
      <w:r w:rsidR="00D53D23">
        <w:t>’</w:t>
      </w:r>
      <w:r>
        <w:t>s &amp;c. Trans. Of 6 pers. (Nugent I, p. 364)</w:t>
      </w:r>
    </w:p>
    <w:p w:rsidR="001470B7" w:rsidRDefault="001470B7" w:rsidP="001470B7">
      <w:pPr>
        <w:pStyle w:val="NormalWeb"/>
        <w:spacing w:before="240" w:beforeAutospacing="0" w:after="240" w:afterAutospacing="0"/>
        <w:ind w:left="0" w:right="0"/>
      </w:pPr>
      <w:r>
        <w:rPr>
          <w:b/>
        </w:rPr>
        <w:t xml:space="preserve">1657 </w:t>
      </w:r>
      <w:r w:rsidR="006B0018">
        <w:rPr>
          <w:b/>
        </w:rPr>
        <w:t xml:space="preserve">- </w:t>
      </w:r>
      <w:r>
        <w:rPr>
          <w:b/>
        </w:rPr>
        <w:t xml:space="preserve">Mar </w:t>
      </w:r>
      <w:r w:rsidRPr="006E24CC">
        <w:rPr>
          <w:b/>
        </w:rPr>
        <w:t xml:space="preserve">30 </w:t>
      </w:r>
      <w:r>
        <w:rPr>
          <w:b/>
        </w:rPr>
        <w:t xml:space="preserve">– </w:t>
      </w:r>
      <w:r w:rsidR="00D53D23" w:rsidRPr="00D53D23">
        <w:rPr>
          <w:b/>
          <w:u w:val="single"/>
        </w:rPr>
        <w:t>VA Northumberland</w:t>
      </w:r>
      <w:r w:rsidR="00D53D23" w:rsidRPr="00D53D23">
        <w:rPr>
          <w:b/>
        </w:rPr>
        <w:t xml:space="preserve"> – Admin - Mr. Peter Knight</w:t>
      </w:r>
      <w:r w:rsidR="00D53D23" w:rsidRPr="00D53D23">
        <w:t xml:space="preserve">- Land patent for 500 acs. … </w:t>
      </w:r>
      <w:r>
        <w:t xml:space="preserve">On S. side of great Wiccocomico Riv., N.N.E. upon another seate belonging to him, formerly Mr. Flints, &amp; S.E. upon a lyne dividing this from land of Gervase Dodson. Trans. Of 10 pers: </w:t>
      </w:r>
      <w:r w:rsidRPr="00D53D23">
        <w:rPr>
          <w:b/>
        </w:rPr>
        <w:t>Robert Burwell, &amp; his wife, 3 children</w:t>
      </w:r>
      <w:r>
        <w:t>, W</w:t>
      </w:r>
      <w:r w:rsidR="00D53D23">
        <w:t>illia</w:t>
      </w:r>
      <w:r>
        <w:t>m Bradby, Deborah Conne, James Jones, J</w:t>
      </w:r>
      <w:r w:rsidR="00D53D23">
        <w:t>ohn</w:t>
      </w:r>
      <w:r>
        <w:t xml:space="preserve"> Gerrell, W</w:t>
      </w:r>
      <w:r w:rsidR="00D53D23">
        <w:t>illiam</w:t>
      </w:r>
      <w:r>
        <w:t xml:space="preserve"> Flinton.  (Nugent I, p. 343) </w:t>
      </w:r>
    </w:p>
    <w:p w:rsidR="001470B7" w:rsidRDefault="001470B7" w:rsidP="001470B7">
      <w:pPr>
        <w:pStyle w:val="NormalWeb"/>
        <w:spacing w:before="240" w:beforeAutospacing="0" w:after="240" w:afterAutospacing="0"/>
        <w:ind w:left="0" w:right="0"/>
      </w:pPr>
      <w:r>
        <w:rPr>
          <w:b/>
        </w:rPr>
        <w:t xml:space="preserve">1657 Apr 20 – </w:t>
      </w:r>
      <w:r w:rsidR="00D53D23" w:rsidRPr="00D53D23">
        <w:rPr>
          <w:b/>
          <w:u w:val="single"/>
        </w:rPr>
        <w:t>VA Gloucester</w:t>
      </w:r>
      <w:r w:rsidR="00D53D23" w:rsidRPr="00D53D23">
        <w:rPr>
          <w:b/>
        </w:rPr>
        <w:t xml:space="preserve"> – Admin - William Newman</w:t>
      </w:r>
      <w:r w:rsidR="00D53D23" w:rsidRPr="00D53D23">
        <w:t xml:space="preserve"> - Land patent for 400 acs. </w:t>
      </w:r>
      <w:r>
        <w:t xml:space="preserve">one mile below Oliver Green beginning by a swamp that runs by Mr. Cooke land. </w:t>
      </w:r>
      <w:r w:rsidRPr="00F805F6">
        <w:rPr>
          <w:b/>
        </w:rPr>
        <w:t>Renewed in Mr. Peter Knight’s name 1662</w:t>
      </w:r>
      <w:r>
        <w:t xml:space="preserve">. Trans of: Robert Davis, William Jenkins, John Foster, Daniel ___, James Fisher, Thomas Jones, Adam Church, John Turbis. (Mason 1946, p. 55) </w:t>
      </w:r>
      <w:r>
        <w:br/>
      </w:r>
      <w:r w:rsidRPr="00F805F6">
        <w:rPr>
          <w:b/>
        </w:rPr>
        <w:t>Note</w:t>
      </w:r>
      <w:r>
        <w:t>: William Newman was 35 years old when the 1624 Jamestown Muster was taken (b. 1589). He was located at Wariscoyack, James City, and had arrived in 1622 aboard the ship “Furtherance”.  He had a house, 6 pounds of powder, two guns, and corslet armor. He apparently left a wife and children in England, and they later joined him. Son: Robert, Daus: Martha Newman Morris, Jane Newman Presley, and Hannah Newman. Morrises and Presleys were long associated with Knights, also.</w:t>
      </w:r>
      <w:r w:rsidR="00D53D23">
        <w:t xml:space="preserve"> </w:t>
      </w:r>
      <w:r w:rsidR="00D53D23" w:rsidRPr="00D53D23">
        <w:t>Further on we will learn that Peter Knight acquired this land by assignment from an Elias Cobson, to whom it was sold by Newman so no reason to get excited here!</w:t>
      </w:r>
    </w:p>
    <w:p w:rsidR="0082197A" w:rsidRDefault="0082197A" w:rsidP="001470B7">
      <w:pPr>
        <w:pStyle w:val="NormalWeb"/>
        <w:spacing w:before="240" w:beforeAutospacing="0" w:after="240" w:afterAutospacing="0"/>
        <w:ind w:left="0" w:right="0"/>
      </w:pPr>
      <w:r w:rsidRPr="005413DD">
        <w:rPr>
          <w:b/>
        </w:rPr>
        <w:t>1657 – May 5</w:t>
      </w:r>
      <w:r w:rsidR="00930B36">
        <w:rPr>
          <w:b/>
        </w:rPr>
        <w:t xml:space="preserve"> – </w:t>
      </w:r>
      <w:r w:rsidR="00930B36" w:rsidRPr="00D53D23">
        <w:rPr>
          <w:b/>
          <w:u w:val="single"/>
        </w:rPr>
        <w:t xml:space="preserve">UK </w:t>
      </w:r>
      <w:r w:rsidRPr="005413DD">
        <w:rPr>
          <w:b/>
          <w:u w:val="single"/>
        </w:rPr>
        <w:t>Southampton St Denys</w:t>
      </w:r>
      <w:r w:rsidRPr="005413DD">
        <w:rPr>
          <w:b/>
        </w:rPr>
        <w:t xml:space="preserve"> – Will – Elizabeth Knight, Spinster </w:t>
      </w:r>
      <w:r>
        <w:t xml:space="preserve">– 40 pounds to pay for funeral; to the poor of Southampton, 5 pounds; to four ministers of the church, 4 pounds each: Mr Walter Rought, Mr. Turner, Mr. Clutterboor, Mr. William Bernard; kinsman, John Knight, Esq, of St Denys, is in charge of an annuity to Elizabeth and owes her 100 pounds, and she requests he release the fund to her executors to pay her debts and bequests, after which, she releases to him 150 pounds; to cousin Constance Osborne, 10 pounds; to cousin Benjamin Aston, Gent, 20 pounds; to his wife, Elizabeth Aston, 30 pounds; to goddaughter, Rose Aston, 30 </w:t>
      </w:r>
      <w:r>
        <w:lastRenderedPageBreak/>
        <w:t>pounds; to cousin Constance Babington, 4 pounds; to goddaughter, Elizabeth Babington, 20 pounds; to goddaughter Rose Elmes, 5 pounds; to godson Thomas Leigh, Gent, 10 pounds; Mrs. Anne Storkman, wife of Mr. Joseph Storkman, silver tankards; to their son, William Storkman, 10 pounds; to cousin Elizabeth Clangson the elder, 10 pounds; to her daughter, Elizabeth Sambrook, 10 pounds; to Philadelphia Richards, daughter of St Edward Richards, Knight, 10 pounds; to Anne Cole and Eliza Cole, 2 of the daughters of John Cole late of Lindhurst, Esq, 10 pounds to be divided; to goddaughter Jane Evans, 5 pounds; to her sister, my cousin, Elizabeth Evans, 20 shillings;  to cousin Bridget Haywood, wife of John Haywood, Gent, 10 pounds; to cousins Elizabeth Haywood, Frances Haywood, Penelope Haywood, Bridgett Haywood, Thomas Haywood, John Haywood, Henry Haywood, James Haywood and William Haywood, children of the said John Haywood, 20 shillings apiece; to Mary Knapton, daughter of Ralph Knapton, Gent, 5 pounds in gold; to goddaughter Elizabeth Hills, 10 shillings; to goddaughter Mary Butter, 10 shillings; to her father, Robert Butter, 10 pounds; to godson George Richards, 10 shillings; to servant Katherine, now wife of Thomas Foote, 200 pounds, to be put in trust for the use and benefit of Katherine and her children, and so her husband shall not dispose of it; ; to the said Katherine, 20 pounds per annum to be paid to her during her life;  to my servant, Katherine, all my pewter, bed, feather bed, blankets, bolsters, sheets, trunks, boxes, and other household items “in my cousin John Knight’s house”; Katherine shall wear mourning at my funeral; to 6 poor women, a cloth gown ready made to wear at my funeral; rest of my household goods, rings and jewels, that I have not disposed of, to cousin John Haywood the elder of Titelfield in Southampton; Codicil: “I find my personal estate to be greater than I conceived …” to cousin John Knight, my sealed gold ring which was my fathers;  to my servant Katherine Foot, lands and tenements in the parish of St Michael in the occupation of Joseph Browne; more items to servant, Katherine Foote and husband; added items to persons already mentioned, double the money to pay for the funeral; 2</w:t>
      </w:r>
      <w:r w:rsidRPr="00AB157A">
        <w:rPr>
          <w:vertAlign w:val="superscript"/>
        </w:rPr>
        <w:t>nd</w:t>
      </w:r>
      <w:r>
        <w:t xml:space="preserve"> codicil, more items specified to go to this or that person. (</w:t>
      </w:r>
      <w:r w:rsidRPr="00AB157A">
        <w:t>Prerogative Court of Canterbury Wills, 1384-1858</w:t>
      </w:r>
      <w:r>
        <w:t xml:space="preserve">, </w:t>
      </w:r>
      <w:r w:rsidRPr="00AB157A">
        <w:t>PROB 11: Will Registers</w:t>
      </w:r>
      <w:r>
        <w:t xml:space="preserve">, </w:t>
      </w:r>
      <w:r w:rsidRPr="00AB157A">
        <w:t>1655-1659</w:t>
      </w:r>
      <w:r>
        <w:t xml:space="preserve">, </w:t>
      </w:r>
      <w:r w:rsidRPr="00AB157A">
        <w:t>Piece 263: Ruthen, Quire Numbers 104-155 (1657)</w:t>
      </w:r>
      <w:r>
        <w:t>)</w:t>
      </w:r>
    </w:p>
    <w:p w:rsidR="0082197A" w:rsidRDefault="0082197A" w:rsidP="001470B7">
      <w:pPr>
        <w:pStyle w:val="NormalWeb"/>
        <w:spacing w:before="240" w:beforeAutospacing="0" w:after="240" w:afterAutospacing="0"/>
        <w:ind w:left="0" w:right="0"/>
      </w:pPr>
      <w:r w:rsidRPr="00AF73BC">
        <w:rPr>
          <w:b/>
        </w:rPr>
        <w:t>1657 – May 7</w:t>
      </w:r>
      <w:r w:rsidR="00930B36">
        <w:rPr>
          <w:b/>
        </w:rPr>
        <w:t xml:space="preserve"> – </w:t>
      </w:r>
      <w:r w:rsidR="00930B36" w:rsidRPr="00D53D23">
        <w:rPr>
          <w:b/>
          <w:u w:val="single"/>
        </w:rPr>
        <w:t xml:space="preserve">UK </w:t>
      </w:r>
      <w:r w:rsidRPr="00AF73BC">
        <w:rPr>
          <w:b/>
          <w:u w:val="single"/>
        </w:rPr>
        <w:t xml:space="preserve">Warwickshire </w:t>
      </w:r>
      <w:r>
        <w:rPr>
          <w:b/>
          <w:u w:val="single"/>
        </w:rPr>
        <w:t>Rowington</w:t>
      </w:r>
      <w:r w:rsidRPr="00AF73BC">
        <w:rPr>
          <w:b/>
        </w:rPr>
        <w:t xml:space="preserve"> – Will – Joane Knight</w:t>
      </w:r>
      <w:r>
        <w:rPr>
          <w:b/>
        </w:rPr>
        <w:t>, Widow</w:t>
      </w:r>
      <w:r>
        <w:t xml:space="preserve"> – Several place names are given in this will that do not relate to any current locations; Rowington, however, is mentioned as a local parish so I have given this will to that location; To the poor of Willonhall, 20 shillings; to the poor of Norley, 40 shillings; to the poor of Rowington, 40 shillings; to be paid out of the money that John Marshall owes; to son-in-law Robert Knight, certain land; to uncle Roger Jackson, 3 pounds debt from Thomas Burkley; to Francis Parker of Willonhall, 5 pounds; to sister Adams, 20 shillings; to sister Margaret Lourceston, 20 shillings; to sister Lea, 20 shillings; to sister Hopkins, 20 shillings; to aunt Susanna Knight, 10 shillings; to Francis Parker of Lapworth, 20 shillings; to brother John Knight, 5 shillings; to Richard Bent, 5 shillings; all which legacies to be paid out of the money William Jennings owes; to Elizabeth Knight, daughter of my son-in-law, John Knight, clothing; also to the said Elizabeth, 3 pound piece of gold; son-in-law John Knight and brother Robert Adams and Thomas Bryers to be executors. (</w:t>
      </w:r>
      <w:r w:rsidRPr="00353331">
        <w:t>Prerogative Court of Canterbury Wills, 1384-1858</w:t>
      </w:r>
      <w:r>
        <w:t xml:space="preserve">, </w:t>
      </w:r>
      <w:r w:rsidRPr="00353331">
        <w:t>PROB 11: Will Registers</w:t>
      </w:r>
      <w:r>
        <w:t xml:space="preserve">, </w:t>
      </w:r>
      <w:r w:rsidRPr="00353331">
        <w:t>1655-1659</w:t>
      </w:r>
      <w:r>
        <w:t xml:space="preserve">, </w:t>
      </w:r>
      <w:r w:rsidRPr="00353331">
        <w:t>Piece 264: Ruthen, Quire Numbers 156-207 (1657)</w:t>
      </w:r>
      <w:r>
        <w:t>)</w:t>
      </w:r>
    </w:p>
    <w:p w:rsidR="0082197A" w:rsidRDefault="0082197A" w:rsidP="0082197A">
      <w:pPr>
        <w:rPr>
          <w:szCs w:val="24"/>
        </w:rPr>
      </w:pPr>
      <w:r w:rsidRPr="003C538C">
        <w:rPr>
          <w:b/>
          <w:szCs w:val="24"/>
        </w:rPr>
        <w:lastRenderedPageBreak/>
        <w:t>1657 – May 26</w:t>
      </w:r>
      <w:r w:rsidR="00930B36">
        <w:rPr>
          <w:b/>
          <w:szCs w:val="24"/>
        </w:rPr>
        <w:t xml:space="preserve"> – </w:t>
      </w:r>
      <w:r w:rsidR="00930B36" w:rsidRPr="00D53D23">
        <w:rPr>
          <w:b/>
          <w:szCs w:val="24"/>
          <w:u w:val="single"/>
        </w:rPr>
        <w:t xml:space="preserve">UK </w:t>
      </w:r>
      <w:r w:rsidRPr="003C538C">
        <w:rPr>
          <w:b/>
          <w:szCs w:val="24"/>
          <w:u w:val="single"/>
        </w:rPr>
        <w:t>Kent Godmersham</w:t>
      </w:r>
      <w:r w:rsidRPr="003C538C">
        <w:rPr>
          <w:b/>
          <w:szCs w:val="24"/>
        </w:rPr>
        <w:t xml:space="preserve"> </w:t>
      </w:r>
      <w:r w:rsidR="007A089D">
        <w:rPr>
          <w:b/>
          <w:szCs w:val="24"/>
        </w:rPr>
        <w:t>– Birth/Bap –</w:t>
      </w:r>
      <w:r w:rsidRPr="003C538C">
        <w:rPr>
          <w:b/>
          <w:szCs w:val="24"/>
        </w:rPr>
        <w:t xml:space="preserve"> Robert Knight </w:t>
      </w:r>
      <w:r>
        <w:rPr>
          <w:szCs w:val="24"/>
        </w:rPr>
        <w:t>– s/o Nicholas Knight, gent. (Tyler)</w:t>
      </w:r>
    </w:p>
    <w:p w:rsidR="00397994" w:rsidRDefault="00397994" w:rsidP="0082197A">
      <w:pPr>
        <w:rPr>
          <w:szCs w:val="24"/>
        </w:rPr>
      </w:pPr>
      <w:r w:rsidRPr="00C21A55">
        <w:rPr>
          <w:b/>
          <w:szCs w:val="24"/>
        </w:rPr>
        <w:t xml:space="preserve">1657 – May 31 – </w:t>
      </w:r>
      <w:r w:rsidRPr="00C21A55">
        <w:rPr>
          <w:b/>
          <w:szCs w:val="24"/>
          <w:u w:val="single"/>
        </w:rPr>
        <w:t>VA Lancaster</w:t>
      </w:r>
      <w:r w:rsidRPr="00C21A55">
        <w:rPr>
          <w:b/>
          <w:szCs w:val="24"/>
        </w:rPr>
        <w:t xml:space="preserve"> – Admin – William Clapham</w:t>
      </w:r>
      <w:r>
        <w:rPr>
          <w:szCs w:val="24"/>
        </w:rPr>
        <w:t xml:space="preserve"> – Land patent for 500 acs on N. side of Rappa. Riv., neere the head of a creek which divides the land of </w:t>
      </w:r>
      <w:r w:rsidRPr="00C21A55">
        <w:rPr>
          <w:b/>
          <w:szCs w:val="24"/>
        </w:rPr>
        <w:t>Major Carter</w:t>
      </w:r>
      <w:r>
        <w:rPr>
          <w:szCs w:val="24"/>
        </w:rPr>
        <w:t xml:space="preserve"> from land formerly belonging to Mr. Epaphroditus Lawson, dec’d., now sd. Clapham’s. Bounding N.W. upon the main branch</w:t>
      </w:r>
      <w:r w:rsidR="00C21A55">
        <w:rPr>
          <w:szCs w:val="24"/>
        </w:rPr>
        <w:t xml:space="preserve"> dividing this from lands of </w:t>
      </w:r>
      <w:r w:rsidR="00C21A55" w:rsidRPr="00C21A55">
        <w:rPr>
          <w:b/>
          <w:szCs w:val="24"/>
        </w:rPr>
        <w:t>Mr. Thomas Carter</w:t>
      </w:r>
      <w:r w:rsidR="00C21A55">
        <w:rPr>
          <w:szCs w:val="24"/>
        </w:rPr>
        <w:t xml:space="preserve"> &amp; S.W. on Blunt point Cr. Trans. of 10 pers: Clement Corbell, Angell his wife, Gabriell Corbell, Richard Masfell his wife, George Stubbs, Samuel Percy, John Andrewes, Hannah Rogers, John Heath.  (Nugent I, p. 350)</w:t>
      </w:r>
    </w:p>
    <w:p w:rsidR="00C21A55" w:rsidRDefault="00C21A55" w:rsidP="0082197A">
      <w:pPr>
        <w:rPr>
          <w:szCs w:val="24"/>
        </w:rPr>
      </w:pPr>
      <w:r w:rsidRPr="00C21A55">
        <w:rPr>
          <w:b/>
          <w:szCs w:val="24"/>
        </w:rPr>
        <w:t xml:space="preserve">1657 – Jun 1 – </w:t>
      </w:r>
      <w:r w:rsidRPr="00C21A55">
        <w:rPr>
          <w:b/>
          <w:szCs w:val="24"/>
          <w:u w:val="single"/>
        </w:rPr>
        <w:t>VA Lancaster</w:t>
      </w:r>
      <w:r w:rsidRPr="00C21A55">
        <w:rPr>
          <w:b/>
          <w:szCs w:val="24"/>
        </w:rPr>
        <w:t xml:space="preserve"> – Admin – Vincent Stanford</w:t>
      </w:r>
      <w:r>
        <w:rPr>
          <w:szCs w:val="24"/>
        </w:rPr>
        <w:t xml:space="preserve"> - Land patent for 600 acs from S.E. side of land of William Clapham now in possession of </w:t>
      </w:r>
      <w:r w:rsidRPr="00C21A55">
        <w:rPr>
          <w:b/>
          <w:szCs w:val="24"/>
        </w:rPr>
        <w:t>Thomas Carter</w:t>
      </w:r>
      <w:r>
        <w:rPr>
          <w:szCs w:val="24"/>
        </w:rPr>
        <w:t xml:space="preserve"> &amp; upon N.E. side of a devdt. of Epaphroditus Lawson, dec’d., now in possession of William Clapham, JR. Trans. of 12 pers. (no list).  (Nugent I, p. 374)</w:t>
      </w:r>
    </w:p>
    <w:p w:rsidR="001470B7" w:rsidRDefault="001470B7" w:rsidP="001470B7">
      <w:pPr>
        <w:pStyle w:val="NormalWeb"/>
        <w:spacing w:before="240" w:beforeAutospacing="0" w:after="240" w:afterAutospacing="0"/>
        <w:ind w:left="0" w:right="0"/>
      </w:pPr>
      <w:r>
        <w:rPr>
          <w:b/>
        </w:rPr>
        <w:t xml:space="preserve">1657 </w:t>
      </w:r>
      <w:r w:rsidR="00D53D23">
        <w:rPr>
          <w:b/>
        </w:rPr>
        <w:t xml:space="preserve">- </w:t>
      </w:r>
      <w:r>
        <w:rPr>
          <w:b/>
        </w:rPr>
        <w:t xml:space="preserve">Jun </w:t>
      </w:r>
      <w:r w:rsidRPr="00EF2C8D">
        <w:rPr>
          <w:b/>
        </w:rPr>
        <w:t xml:space="preserve">3 </w:t>
      </w:r>
      <w:r>
        <w:rPr>
          <w:b/>
        </w:rPr>
        <w:t xml:space="preserve">– </w:t>
      </w:r>
      <w:r w:rsidR="00D53D23" w:rsidRPr="00D53D23">
        <w:rPr>
          <w:b/>
          <w:u w:val="single"/>
        </w:rPr>
        <w:t>VA Northumberland</w:t>
      </w:r>
      <w:r w:rsidR="00D53D23" w:rsidRPr="00D53D23">
        <w:rPr>
          <w:b/>
        </w:rPr>
        <w:t xml:space="preserve"> – Admin - Peter Knight – </w:t>
      </w:r>
      <w:r w:rsidR="00D53D23" w:rsidRPr="006B0018">
        <w:t>Land patent for 1500 acs.</w:t>
      </w:r>
      <w:r w:rsidR="00D53D23" w:rsidRPr="00D53D23">
        <w:rPr>
          <w:b/>
        </w:rPr>
        <w:t xml:space="preserve"> ... </w:t>
      </w:r>
      <w:r>
        <w:t xml:space="preserve">Renewal of 2 patents for 500 acs. Each. 700 acs. N.N.E. upon a creek deviding this &amp; land of Mr. Nicholas Morrice, W.N.W. upon Scoggins Cr., etc &amp; 800 acs. N.N.E. upon said land, W.E. upon land of Thomas Read &amp; David Kiffin, etc. 500 acs. For trans. Of 10 pers.* (Nugent I, p. 346)  </w:t>
      </w:r>
      <w:r w:rsidRPr="00EF2C8D">
        <w:rPr>
          <w:b/>
        </w:rPr>
        <w:t xml:space="preserve">3 Jun 1657 - </w:t>
      </w:r>
      <w:r>
        <w:t xml:space="preserve">1200 acs. </w:t>
      </w:r>
      <w:r w:rsidR="006B0018">
        <w:t xml:space="preserve"> </w:t>
      </w:r>
      <w:r>
        <w:t xml:space="preserve"> </w:t>
      </w:r>
      <w:r w:rsidRPr="00EF2C8D">
        <w:rPr>
          <w:b/>
        </w:rPr>
        <w:t>Same county, date &amp; page</w:t>
      </w:r>
      <w:r>
        <w:t>.</w:t>
      </w:r>
      <w:r w:rsidRPr="00E064A5">
        <w:t xml:space="preserve"> </w:t>
      </w:r>
      <w:r w:rsidR="00D53D23">
        <w:t xml:space="preserve">Peter Knight - </w:t>
      </w:r>
      <w:r>
        <w:t xml:space="preserve">Renewal of patent for 700 acs. Granted him </w:t>
      </w:r>
      <w:r w:rsidRPr="00EF2C8D">
        <w:rPr>
          <w:b/>
        </w:rPr>
        <w:t>2 Oct. 1654</w:t>
      </w:r>
      <w:r>
        <w:t xml:space="preserve"> &amp; 500 acs granted unto Thomas Scoggin, who deserted same, and now due for trans. Of 10 pers.” The name Rich. Shortland appears under this record.  (Nugent I, p. 346)</w:t>
      </w:r>
    </w:p>
    <w:p w:rsidR="0082197A" w:rsidRDefault="0082197A" w:rsidP="0082197A">
      <w:pPr>
        <w:rPr>
          <w:szCs w:val="24"/>
        </w:rPr>
      </w:pPr>
      <w:r w:rsidRPr="000318B1">
        <w:rPr>
          <w:b/>
          <w:szCs w:val="24"/>
        </w:rPr>
        <w:t>1657 – Jun 18</w:t>
      </w:r>
      <w:r w:rsidR="00930B36">
        <w:rPr>
          <w:b/>
          <w:szCs w:val="24"/>
        </w:rPr>
        <w:t xml:space="preserve"> – </w:t>
      </w:r>
      <w:r w:rsidR="00930B36" w:rsidRPr="00D53D23">
        <w:rPr>
          <w:b/>
          <w:szCs w:val="24"/>
          <w:u w:val="single"/>
        </w:rPr>
        <w:t xml:space="preserve">UK </w:t>
      </w:r>
      <w:r w:rsidRPr="000318B1">
        <w:rPr>
          <w:b/>
          <w:szCs w:val="24"/>
          <w:u w:val="single"/>
        </w:rPr>
        <w:t>Surrey Ashe</w:t>
      </w:r>
      <w:r w:rsidRPr="000318B1">
        <w:rPr>
          <w:b/>
          <w:szCs w:val="24"/>
        </w:rPr>
        <w:t xml:space="preserve"> – Will – Robert Knight</w:t>
      </w:r>
      <w:r>
        <w:rPr>
          <w:b/>
          <w:szCs w:val="24"/>
        </w:rPr>
        <w:t>, Yeoman</w:t>
      </w:r>
      <w:r>
        <w:rPr>
          <w:szCs w:val="24"/>
        </w:rPr>
        <w:t xml:space="preserve"> – To son James Knight, 10 pounds; to daughter Jane Streete, 11 pounds; to sons Robert Knight and Absolum Knight, 12 pounds apiece; to daughters Mary Browne and Elizabeth Attryth, wives of William Browne the younger and John Attryth, 12 pounds apiece; to wife Elizabeth Knight, whole list of furnishings and linens, etc; to the poor of the parish, 5 shillings;  residue of estate to son John Knight who is executor; friends Robert Watts and Robert Hattson, overseers. (</w:t>
      </w:r>
      <w:r w:rsidRPr="000318B1">
        <w:rPr>
          <w:szCs w:val="24"/>
        </w:rPr>
        <w:t>Prerogative Court of Canterbury Wills, 1384-1858</w:t>
      </w:r>
      <w:r>
        <w:rPr>
          <w:szCs w:val="24"/>
        </w:rPr>
        <w:t xml:space="preserve">, </w:t>
      </w:r>
      <w:r w:rsidRPr="000318B1">
        <w:rPr>
          <w:szCs w:val="24"/>
        </w:rPr>
        <w:t>PROB 11: Will Registers</w:t>
      </w:r>
      <w:r>
        <w:rPr>
          <w:szCs w:val="24"/>
        </w:rPr>
        <w:t xml:space="preserve">, </w:t>
      </w:r>
      <w:r w:rsidRPr="000318B1">
        <w:rPr>
          <w:szCs w:val="24"/>
        </w:rPr>
        <w:t>1655-1659</w:t>
      </w:r>
      <w:r>
        <w:rPr>
          <w:szCs w:val="24"/>
        </w:rPr>
        <w:t xml:space="preserve">, </w:t>
      </w:r>
      <w:r w:rsidRPr="000318B1">
        <w:rPr>
          <w:szCs w:val="24"/>
        </w:rPr>
        <w:t>Piece 266: Ruthen, Quire Numbers 260-310 (1657)</w:t>
      </w:r>
      <w:r>
        <w:rPr>
          <w:szCs w:val="24"/>
        </w:rPr>
        <w:t>)</w:t>
      </w:r>
    </w:p>
    <w:p w:rsidR="0082197A" w:rsidRDefault="0082197A" w:rsidP="0082197A">
      <w:pPr>
        <w:rPr>
          <w:szCs w:val="24"/>
        </w:rPr>
      </w:pPr>
      <w:r w:rsidRPr="009B0ED1">
        <w:rPr>
          <w:b/>
          <w:szCs w:val="24"/>
        </w:rPr>
        <w:t>1657 – Jul 9</w:t>
      </w:r>
      <w:r w:rsidR="00930B36">
        <w:rPr>
          <w:b/>
          <w:szCs w:val="24"/>
        </w:rPr>
        <w:t xml:space="preserve"> – </w:t>
      </w:r>
      <w:r w:rsidR="00930B36" w:rsidRPr="00D53D23">
        <w:rPr>
          <w:b/>
          <w:szCs w:val="24"/>
          <w:u w:val="single"/>
        </w:rPr>
        <w:t xml:space="preserve">UK </w:t>
      </w:r>
      <w:r w:rsidRPr="009B0ED1">
        <w:rPr>
          <w:b/>
          <w:szCs w:val="24"/>
          <w:u w:val="single"/>
        </w:rPr>
        <w:t>Essex Grays Thurrock</w:t>
      </w:r>
      <w:r w:rsidRPr="009B0ED1">
        <w:rPr>
          <w:b/>
          <w:szCs w:val="24"/>
        </w:rPr>
        <w:t xml:space="preserve"> – Will – Aquilla Knight</w:t>
      </w:r>
      <w:r>
        <w:rPr>
          <w:b/>
          <w:szCs w:val="24"/>
        </w:rPr>
        <w:t>, Spinster</w:t>
      </w:r>
      <w:r>
        <w:rPr>
          <w:szCs w:val="24"/>
        </w:rPr>
        <w:t xml:space="preserve"> – Estate to John Lewes, brother-in-law, and his wife, Priscilla. (</w:t>
      </w:r>
      <w:r w:rsidRPr="003A4758">
        <w:rPr>
          <w:szCs w:val="24"/>
        </w:rPr>
        <w:t>Prerogative Court of Canterbury Wills, 1384-1858</w:t>
      </w:r>
      <w:r>
        <w:rPr>
          <w:szCs w:val="24"/>
        </w:rPr>
        <w:t xml:space="preserve">, </w:t>
      </w:r>
      <w:r w:rsidRPr="003A4758">
        <w:rPr>
          <w:szCs w:val="24"/>
        </w:rPr>
        <w:t>PROB 11: Will Registers</w:t>
      </w:r>
      <w:r>
        <w:rPr>
          <w:szCs w:val="24"/>
        </w:rPr>
        <w:t xml:space="preserve">, </w:t>
      </w:r>
      <w:r w:rsidRPr="003A4758">
        <w:rPr>
          <w:szCs w:val="24"/>
        </w:rPr>
        <w:t>1655-1659</w:t>
      </w:r>
      <w:r>
        <w:rPr>
          <w:szCs w:val="24"/>
        </w:rPr>
        <w:t xml:space="preserve">, </w:t>
      </w:r>
      <w:r w:rsidRPr="003A4758">
        <w:rPr>
          <w:szCs w:val="24"/>
        </w:rPr>
        <w:t>Piece 266: Ruthen, Quire Numbers 260-310 (1657)</w:t>
      </w:r>
      <w:r>
        <w:rPr>
          <w:szCs w:val="24"/>
        </w:rPr>
        <w:t>)</w:t>
      </w:r>
    </w:p>
    <w:p w:rsidR="0082197A" w:rsidRDefault="0082197A" w:rsidP="0082197A">
      <w:pPr>
        <w:rPr>
          <w:szCs w:val="24"/>
        </w:rPr>
      </w:pPr>
      <w:r w:rsidRPr="000C79A9">
        <w:rPr>
          <w:b/>
          <w:szCs w:val="24"/>
        </w:rPr>
        <w:t>1657 – Jul 15</w:t>
      </w:r>
      <w:r w:rsidR="00930B36">
        <w:rPr>
          <w:b/>
          <w:szCs w:val="24"/>
        </w:rPr>
        <w:t xml:space="preserve"> – </w:t>
      </w:r>
      <w:r w:rsidR="00930B36" w:rsidRPr="00D53D23">
        <w:rPr>
          <w:b/>
          <w:szCs w:val="24"/>
          <w:u w:val="single"/>
        </w:rPr>
        <w:t xml:space="preserve">UK </w:t>
      </w:r>
      <w:r w:rsidRPr="000C79A9">
        <w:rPr>
          <w:b/>
          <w:szCs w:val="24"/>
          <w:u w:val="single"/>
        </w:rPr>
        <w:t>Somerset Broadway</w:t>
      </w:r>
      <w:r w:rsidRPr="000C79A9">
        <w:rPr>
          <w:b/>
          <w:szCs w:val="24"/>
        </w:rPr>
        <w:t xml:space="preserve"> – Will – Richard Knight</w:t>
      </w:r>
      <w:r>
        <w:rPr>
          <w:b/>
          <w:szCs w:val="24"/>
        </w:rPr>
        <w:t>, Yeoman</w:t>
      </w:r>
      <w:r>
        <w:rPr>
          <w:szCs w:val="24"/>
        </w:rPr>
        <w:t xml:space="preserve"> – To be buried in the churchyard at Cudworth; to the church, 10 shillings; to the poor of the parish, 3 shillings to each of them; to my son, John Knight, all lands in the county of Devon and the dwelling house at Cudworth with the linen and all goods that are mine there; to 4 daughters, 10 shillings apiece, Johane Thorne, Dorothy Haynes, F___ Lawe, and Agnes Mitchell; to grandchildren and godchild, Simon Thorne, Richard Knight, Richard Mitchell, Richard Haynes, and Richard Knight the son of Simon Knight, 10 pounds each; if any of them die, his share to be divided equally among the remainder; to each of my grandchildren called by my wife’s name, Elizabeth, 5 pounds; to Robert Knight, son of John Knight, 5 pounds; to any grandchildren not mentioned, 40 shillings; to 4 sons-in-law, all my wearing apparel to be divided equally among them and 40 shillings apiece; to the minister that preaches my funeral, 40 shillings;  to John Hurkelbudge (?) 10 shillings; to sister Elizabeth’s 5 daughters, </w:t>
      </w:r>
      <w:r>
        <w:rPr>
          <w:szCs w:val="24"/>
        </w:rPr>
        <w:lastRenderedPageBreak/>
        <w:t>20 shillings apiece;  I give my mare to the party at whose house I die, with tack; to Richard Knight, sonof Simon Knight, real estate with income; if he die, to Simon Knight, my younger son; son Simon Knight to be executor, John Thorne and son John Knight to be overseers; Wit: John Thorne, Thomas Lawe. (</w:t>
      </w:r>
      <w:r w:rsidRPr="00B603E1">
        <w:rPr>
          <w:szCs w:val="24"/>
        </w:rPr>
        <w:t>Prerogative Court of Canterbury Wills, 1384-1858</w:t>
      </w:r>
      <w:r>
        <w:rPr>
          <w:szCs w:val="24"/>
        </w:rPr>
        <w:t xml:space="preserve">, </w:t>
      </w:r>
      <w:r w:rsidRPr="00B603E1">
        <w:rPr>
          <w:szCs w:val="24"/>
        </w:rPr>
        <w:t>PROB 11: Will Registers</w:t>
      </w:r>
      <w:r>
        <w:rPr>
          <w:szCs w:val="24"/>
        </w:rPr>
        <w:t xml:space="preserve">, </w:t>
      </w:r>
      <w:r w:rsidRPr="00B603E1">
        <w:rPr>
          <w:szCs w:val="24"/>
        </w:rPr>
        <w:t>1655-1659</w:t>
      </w:r>
      <w:r>
        <w:rPr>
          <w:szCs w:val="24"/>
        </w:rPr>
        <w:t xml:space="preserve">, </w:t>
      </w:r>
      <w:r w:rsidRPr="00B603E1">
        <w:rPr>
          <w:szCs w:val="24"/>
        </w:rPr>
        <w:t>Piece 266: Ruthen, Quire Numbers 260-310 (1657)</w:t>
      </w:r>
      <w:r>
        <w:rPr>
          <w:szCs w:val="24"/>
        </w:rPr>
        <w:t xml:space="preserve">)  </w:t>
      </w:r>
    </w:p>
    <w:p w:rsidR="0082197A" w:rsidRDefault="0082197A" w:rsidP="0082197A">
      <w:pPr>
        <w:rPr>
          <w:szCs w:val="24"/>
        </w:rPr>
      </w:pPr>
      <w:r w:rsidRPr="00613248">
        <w:rPr>
          <w:b/>
          <w:szCs w:val="24"/>
        </w:rPr>
        <w:t>1657 – Aug 14</w:t>
      </w:r>
      <w:r w:rsidR="00930B36">
        <w:rPr>
          <w:b/>
          <w:szCs w:val="24"/>
        </w:rPr>
        <w:t xml:space="preserve"> – </w:t>
      </w:r>
      <w:r w:rsidR="00930B36" w:rsidRPr="00D53D23">
        <w:rPr>
          <w:b/>
          <w:szCs w:val="24"/>
          <w:u w:val="single"/>
        </w:rPr>
        <w:t xml:space="preserve">UK </w:t>
      </w:r>
      <w:r w:rsidRPr="00613248">
        <w:rPr>
          <w:b/>
          <w:szCs w:val="24"/>
          <w:u w:val="single"/>
        </w:rPr>
        <w:t>Gloucestershire Bristol</w:t>
      </w:r>
      <w:r w:rsidRPr="00613248">
        <w:rPr>
          <w:b/>
          <w:szCs w:val="24"/>
        </w:rPr>
        <w:t xml:space="preserve"> – Admin – John Knight the Elder</w:t>
      </w:r>
      <w:r>
        <w:rPr>
          <w:szCs w:val="24"/>
        </w:rPr>
        <w:t xml:space="preserve"> – </w:t>
      </w:r>
      <w:r w:rsidRPr="00613248">
        <w:rPr>
          <w:szCs w:val="24"/>
        </w:rPr>
        <w:t>Enfeoffment</w:t>
      </w:r>
      <w:r>
        <w:rPr>
          <w:szCs w:val="24"/>
        </w:rPr>
        <w:t xml:space="preserve">:  </w:t>
      </w:r>
      <w:r w:rsidRPr="00613248">
        <w:rPr>
          <w:szCs w:val="24"/>
        </w:rPr>
        <w:t>(1) John NEWTON of Barrescourt esq., John KNIGHT the elder of Bristol, merchant, John SMITH of Bitton, yeoman, William BUTCHER of Cullyhall, Bitton, clothier, Hugh SMITH of Bitton, yeoman, George HARTE of Bristol, lynnen-draper, and John LAWFORD of Bristol, grocer</w:t>
      </w:r>
      <w:r>
        <w:rPr>
          <w:szCs w:val="24"/>
        </w:rPr>
        <w:t xml:space="preserve">; and </w:t>
      </w:r>
      <w:r w:rsidRPr="00613248">
        <w:rPr>
          <w:szCs w:val="24"/>
        </w:rPr>
        <w:t>(2) Arthur FARMER of Bristol, brewer</w:t>
      </w:r>
      <w:r>
        <w:rPr>
          <w:szCs w:val="24"/>
        </w:rPr>
        <w:t xml:space="preserve">;  </w:t>
      </w:r>
      <w:r w:rsidRPr="00613248">
        <w:rPr>
          <w:szCs w:val="24"/>
        </w:rPr>
        <w:t>Three farrundells of pasture called Turners in Oldland occupied by (2). Note of livery of seizin endorsed</w:t>
      </w:r>
      <w:r>
        <w:rPr>
          <w:szCs w:val="24"/>
        </w:rPr>
        <w:t xml:space="preserve">; </w:t>
      </w:r>
      <w:r w:rsidRPr="00613248">
        <w:rPr>
          <w:szCs w:val="24"/>
        </w:rPr>
        <w:t>Consideration: unspecified</w:t>
      </w:r>
      <w:r>
        <w:rPr>
          <w:szCs w:val="24"/>
        </w:rPr>
        <w:t xml:space="preserve">;  </w:t>
      </w:r>
      <w:r w:rsidRPr="00613248">
        <w:rPr>
          <w:szCs w:val="24"/>
        </w:rPr>
        <w:t>Witnesses: John HAGGATT; Roger MARTYN; Samuel CLEMENT; Humphrey HOLLOWAY</w:t>
      </w:r>
      <w:r>
        <w:rPr>
          <w:szCs w:val="24"/>
        </w:rPr>
        <w:t>. (</w:t>
      </w:r>
      <w:r w:rsidRPr="00613248">
        <w:rPr>
          <w:szCs w:val="24"/>
        </w:rPr>
        <w:t>Gloucestershire Archives</w:t>
      </w:r>
      <w:r>
        <w:rPr>
          <w:szCs w:val="24"/>
        </w:rPr>
        <w:t xml:space="preserve">, Ref: </w:t>
      </w:r>
      <w:r w:rsidRPr="00613248">
        <w:rPr>
          <w:szCs w:val="24"/>
        </w:rPr>
        <w:t>D2957/223/10</w:t>
      </w:r>
      <w:r>
        <w:rPr>
          <w:szCs w:val="24"/>
        </w:rPr>
        <w:t>)</w:t>
      </w:r>
    </w:p>
    <w:p w:rsidR="0082197A" w:rsidRDefault="0082197A" w:rsidP="0082197A">
      <w:pPr>
        <w:rPr>
          <w:szCs w:val="24"/>
        </w:rPr>
      </w:pPr>
      <w:r w:rsidRPr="009B05C6">
        <w:rPr>
          <w:b/>
          <w:szCs w:val="24"/>
        </w:rPr>
        <w:t>1657 – Aug 31</w:t>
      </w:r>
      <w:r w:rsidR="00930B36">
        <w:rPr>
          <w:b/>
          <w:szCs w:val="24"/>
        </w:rPr>
        <w:t xml:space="preserve"> – </w:t>
      </w:r>
      <w:r w:rsidR="00930B36" w:rsidRPr="00D53D23">
        <w:rPr>
          <w:b/>
          <w:szCs w:val="24"/>
          <w:u w:val="single"/>
        </w:rPr>
        <w:t xml:space="preserve">UK </w:t>
      </w:r>
      <w:r w:rsidRPr="009B05C6">
        <w:rPr>
          <w:b/>
          <w:szCs w:val="24"/>
          <w:u w:val="single"/>
        </w:rPr>
        <w:t>Worcestershire Much Malvern</w:t>
      </w:r>
      <w:r w:rsidRPr="009B05C6">
        <w:rPr>
          <w:b/>
          <w:szCs w:val="24"/>
        </w:rPr>
        <w:t xml:space="preserve"> – Will – William Knight</w:t>
      </w:r>
      <w:r>
        <w:rPr>
          <w:b/>
          <w:szCs w:val="24"/>
        </w:rPr>
        <w:t>, Yeoman</w:t>
      </w:r>
      <w:r>
        <w:rPr>
          <w:szCs w:val="24"/>
        </w:rPr>
        <w:t xml:space="preserve"> – Long recap of acquisition of land from John Need of Madderfield and his wife, Margaret, which he is bequeathing to his son, William Knight and heirs; lands to son John Knight and heirs; to son John, 34 pounds; to daughter Joane Knight, 44 pounds; to daughter Marie Knight, 100 pounds; to son William, household items; wife Eleanor, to have life estate as long as she is widow; to son John, household items; wife to be custodian of children; to daughters Marie and Joan, household items, linen etc at marriage; daughters must obtain consent of their mother to marry or no legacy; to son William Knight, lands purchased of William Ligon of Madderfield and Marie, his wife; to daughter Marie, lands purchased of William Ligon, wife Marie, and Thomas Butler and wife Jane; residue of estate to wife, Eleanor, and she to be executrix. ( </w:t>
      </w:r>
      <w:r w:rsidRPr="002E0FB1">
        <w:rPr>
          <w:szCs w:val="24"/>
        </w:rPr>
        <w:t>Prerogative Court of Canterbury Wills, 1384-1858</w:t>
      </w:r>
      <w:r>
        <w:rPr>
          <w:szCs w:val="24"/>
        </w:rPr>
        <w:t xml:space="preserve">, </w:t>
      </w:r>
      <w:r w:rsidRPr="002E0FB1">
        <w:rPr>
          <w:szCs w:val="24"/>
        </w:rPr>
        <w:t>PROB 11: Will Registers</w:t>
      </w:r>
      <w:r>
        <w:rPr>
          <w:szCs w:val="24"/>
        </w:rPr>
        <w:t xml:space="preserve">, </w:t>
      </w:r>
      <w:r w:rsidRPr="002E0FB1">
        <w:rPr>
          <w:szCs w:val="24"/>
        </w:rPr>
        <w:t>1655-1659</w:t>
      </w:r>
      <w:r>
        <w:rPr>
          <w:szCs w:val="24"/>
        </w:rPr>
        <w:t xml:space="preserve">, </w:t>
      </w:r>
      <w:r w:rsidRPr="002E0FB1">
        <w:rPr>
          <w:szCs w:val="24"/>
        </w:rPr>
        <w:t>Piece 266: Ruthen, Quire Numbers 260-310 (1657)</w:t>
      </w:r>
      <w:r>
        <w:rPr>
          <w:szCs w:val="24"/>
        </w:rPr>
        <w:t xml:space="preserve">) </w:t>
      </w:r>
    </w:p>
    <w:p w:rsidR="0082197A" w:rsidRDefault="0082197A" w:rsidP="0082197A">
      <w:pPr>
        <w:rPr>
          <w:szCs w:val="24"/>
        </w:rPr>
      </w:pPr>
      <w:r w:rsidRPr="008B0F52">
        <w:rPr>
          <w:b/>
          <w:szCs w:val="24"/>
        </w:rPr>
        <w:t>1657 – Oct 1</w:t>
      </w:r>
      <w:r w:rsidR="00930B36">
        <w:rPr>
          <w:b/>
          <w:szCs w:val="24"/>
        </w:rPr>
        <w:t xml:space="preserve"> – </w:t>
      </w:r>
      <w:r w:rsidR="00930B36" w:rsidRPr="00D53D23">
        <w:rPr>
          <w:b/>
          <w:szCs w:val="24"/>
          <w:u w:val="single"/>
        </w:rPr>
        <w:t xml:space="preserve">UK </w:t>
      </w:r>
      <w:r>
        <w:rPr>
          <w:b/>
          <w:szCs w:val="24"/>
          <w:u w:val="single"/>
        </w:rPr>
        <w:t>Buckinghamshire Northall</w:t>
      </w:r>
      <w:r w:rsidRPr="008B0F52">
        <w:rPr>
          <w:b/>
          <w:szCs w:val="24"/>
        </w:rPr>
        <w:t xml:space="preserve"> - Will – William Knight</w:t>
      </w:r>
      <w:r>
        <w:rPr>
          <w:b/>
          <w:szCs w:val="24"/>
        </w:rPr>
        <w:t>, Stillman</w:t>
      </w:r>
      <w:r>
        <w:rPr>
          <w:szCs w:val="24"/>
        </w:rPr>
        <w:t xml:space="preserve"> – Entire estate, lands in Bucks and Bedfordshire, to sister Alice Knight and she to be sole executrix; “my Master Edmund Balon and my Master Robert Knight to be overseers. (</w:t>
      </w:r>
      <w:r w:rsidRPr="008B0F52">
        <w:rPr>
          <w:szCs w:val="24"/>
        </w:rPr>
        <w:t>Prerogative Court of Canterbury Wills, 1384-1858</w:t>
      </w:r>
      <w:r>
        <w:rPr>
          <w:szCs w:val="24"/>
        </w:rPr>
        <w:t xml:space="preserve">, </w:t>
      </w:r>
      <w:r w:rsidRPr="008B0F52">
        <w:rPr>
          <w:szCs w:val="24"/>
        </w:rPr>
        <w:t>PROB 11: Will Registers</w:t>
      </w:r>
      <w:r>
        <w:rPr>
          <w:szCs w:val="24"/>
        </w:rPr>
        <w:t xml:space="preserve">, </w:t>
      </w:r>
      <w:r w:rsidRPr="008B0F52">
        <w:rPr>
          <w:szCs w:val="24"/>
        </w:rPr>
        <w:t>1655-1659</w:t>
      </w:r>
      <w:r>
        <w:rPr>
          <w:szCs w:val="24"/>
        </w:rPr>
        <w:t xml:space="preserve">, </w:t>
      </w:r>
      <w:r w:rsidRPr="008B0F52">
        <w:rPr>
          <w:szCs w:val="24"/>
        </w:rPr>
        <w:t>Piece 268: Ruthen, Quire Numbers 359-410 (1657)</w:t>
      </w:r>
      <w:r>
        <w:rPr>
          <w:szCs w:val="24"/>
        </w:rPr>
        <w:t>)</w:t>
      </w:r>
    </w:p>
    <w:p w:rsidR="001470B7" w:rsidRDefault="001470B7" w:rsidP="001470B7">
      <w:pPr>
        <w:pStyle w:val="NormalWeb"/>
        <w:spacing w:before="240" w:beforeAutospacing="0" w:after="240" w:afterAutospacing="0"/>
        <w:ind w:left="0" w:right="0"/>
      </w:pPr>
      <w:r>
        <w:rPr>
          <w:b/>
        </w:rPr>
        <w:t xml:space="preserve">1657 </w:t>
      </w:r>
      <w:r w:rsidR="00D53D23">
        <w:rPr>
          <w:b/>
        </w:rPr>
        <w:t xml:space="preserve">- </w:t>
      </w:r>
      <w:r>
        <w:rPr>
          <w:b/>
        </w:rPr>
        <w:t xml:space="preserve">Dec 21 – </w:t>
      </w:r>
      <w:r w:rsidR="00D53D23" w:rsidRPr="00D53D23">
        <w:rPr>
          <w:b/>
          <w:u w:val="single"/>
        </w:rPr>
        <w:t>VA York</w:t>
      </w:r>
      <w:r w:rsidR="00D53D23" w:rsidRPr="00D53D23">
        <w:rPr>
          <w:b/>
        </w:rPr>
        <w:t xml:space="preserve">– Admin - Peter Knight, Merchant </w:t>
      </w:r>
      <w:r>
        <w:rPr>
          <w:b/>
        </w:rPr>
        <w:t>–</w:t>
      </w:r>
      <w:r>
        <w:t xml:space="preserve"> Court, Justices: Nathaniel Bacon, Esq., Col Christopher Calthorpe, Lt. Col. William Barbor, J. Croshaw, J. Ham, E Peters &amp; W</w:t>
      </w:r>
      <w:r w:rsidR="006B0018">
        <w:t>illia</w:t>
      </w:r>
      <w:r>
        <w:t xml:space="preserve">m. Hay: Upon petition of </w:t>
      </w:r>
      <w:r w:rsidRPr="005E2C2E">
        <w:rPr>
          <w:b/>
        </w:rPr>
        <w:t>Peter Knight, M’chant Att.’y of John Bennett</w:t>
      </w:r>
      <w:r>
        <w:t>, &amp; Bennett is to give bond with security, William Carr</w:t>
      </w:r>
      <w:r w:rsidR="00F146DF">
        <w:t xml:space="preserve"> (Carre)</w:t>
      </w:r>
      <w:r>
        <w:t xml:space="preserve"> being formerly possest by order to deliver such cattle as formerly belonged to J</w:t>
      </w:r>
      <w:r w:rsidR="00F146DF">
        <w:t>ohn</w:t>
      </w:r>
      <w:r>
        <w:t xml:space="preserve"> Walker to the sd. Bennett he the sad. Carr being satisfied therefrom; 200 lbs. Tob. &amp; the cattle to be app. By Thomas Pinkethman &amp; John Russell. (</w:t>
      </w:r>
      <w:r w:rsidR="00F146DF">
        <w:t>Duvall Series 2, Vol. 5, p. 8</w:t>
      </w:r>
      <w:r>
        <w:t>)</w:t>
      </w:r>
    </w:p>
    <w:p w:rsidR="0082197A" w:rsidRDefault="0082197A" w:rsidP="001470B7">
      <w:pPr>
        <w:pStyle w:val="NormalWeb"/>
        <w:spacing w:before="240" w:beforeAutospacing="0" w:after="240" w:afterAutospacing="0"/>
        <w:ind w:left="0" w:right="0"/>
      </w:pPr>
      <w:r w:rsidRPr="001B6EF6">
        <w:rPr>
          <w:b/>
        </w:rPr>
        <w:t>1657 – Dec 23</w:t>
      </w:r>
      <w:r w:rsidR="00930B36">
        <w:rPr>
          <w:b/>
        </w:rPr>
        <w:t xml:space="preserve"> – </w:t>
      </w:r>
      <w:r w:rsidR="00930B36" w:rsidRPr="00F146DF">
        <w:rPr>
          <w:b/>
          <w:u w:val="single"/>
        </w:rPr>
        <w:t xml:space="preserve">UK </w:t>
      </w:r>
      <w:r w:rsidRPr="001B6EF6">
        <w:rPr>
          <w:b/>
          <w:u w:val="single"/>
        </w:rPr>
        <w:t>Hertfordshire Weston</w:t>
      </w:r>
      <w:r w:rsidRPr="001B6EF6">
        <w:rPr>
          <w:b/>
        </w:rPr>
        <w:t xml:space="preserve"> – </w:t>
      </w:r>
      <w:r w:rsidR="00F63E01" w:rsidRPr="00992101">
        <w:rPr>
          <w:b/>
        </w:rPr>
        <w:t xml:space="preserve">Will </w:t>
      </w:r>
      <w:r w:rsidR="00F63E01">
        <w:rPr>
          <w:b/>
        </w:rPr>
        <w:t>– Nunc:</w:t>
      </w:r>
      <w:r w:rsidRPr="001B6EF6">
        <w:rPr>
          <w:b/>
        </w:rPr>
        <w:t xml:space="preserve"> George Knight</w:t>
      </w:r>
      <w:r>
        <w:rPr>
          <w:b/>
        </w:rPr>
        <w:t>, Yeoman</w:t>
      </w:r>
      <w:r>
        <w:t xml:space="preserve"> – Entire estate to wife, Mary Knight, she to be executrix. No other information. (</w:t>
      </w:r>
      <w:r w:rsidRPr="00DC4C68">
        <w:t>Prerogative Court of Canterbury Wills, 1384-1858</w:t>
      </w:r>
      <w:r>
        <w:t xml:space="preserve">, </w:t>
      </w:r>
      <w:r w:rsidRPr="00DC4C68">
        <w:t>PROB 11: Will Registers</w:t>
      </w:r>
      <w:r>
        <w:t xml:space="preserve">, </w:t>
      </w:r>
      <w:r w:rsidRPr="00DC4C68">
        <w:t>1655-1659</w:t>
      </w:r>
      <w:r>
        <w:t xml:space="preserve">, </w:t>
      </w:r>
      <w:r w:rsidRPr="00DC4C68">
        <w:t>Piece 271: Ruthen, Quire Numbers 499-543 (1657)</w:t>
      </w:r>
      <w:r>
        <w:t>)</w:t>
      </w:r>
    </w:p>
    <w:p w:rsidR="0082197A" w:rsidRDefault="0082197A" w:rsidP="0082197A">
      <w:pPr>
        <w:rPr>
          <w:szCs w:val="24"/>
        </w:rPr>
      </w:pPr>
      <w:r w:rsidRPr="00B4548C">
        <w:rPr>
          <w:b/>
        </w:rPr>
        <w:lastRenderedPageBreak/>
        <w:t>1657</w:t>
      </w:r>
      <w:r w:rsidR="00930B36">
        <w:rPr>
          <w:b/>
        </w:rPr>
        <w:t xml:space="preserve"> – </w:t>
      </w:r>
      <w:r w:rsidR="00930B36" w:rsidRPr="00F146DF">
        <w:rPr>
          <w:b/>
          <w:u w:val="single"/>
        </w:rPr>
        <w:t xml:space="preserve">UK </w:t>
      </w:r>
      <w:r w:rsidRPr="00B4548C">
        <w:rPr>
          <w:b/>
          <w:u w:val="single"/>
        </w:rPr>
        <w:t xml:space="preserve">Stepney </w:t>
      </w:r>
      <w:r>
        <w:rPr>
          <w:b/>
          <w:u w:val="single"/>
        </w:rPr>
        <w:t>London</w:t>
      </w:r>
      <w:r w:rsidRPr="00B4548C">
        <w:rPr>
          <w:b/>
        </w:rPr>
        <w:t xml:space="preserve"> – Thomas Knight, Will</w:t>
      </w:r>
      <w:r>
        <w:t xml:space="preserve"> – Died overseas in frigate “Bridgewater”.  (</w:t>
      </w:r>
      <w:r w:rsidRPr="0075014C">
        <w:rPr>
          <w:szCs w:val="24"/>
        </w:rPr>
        <w:t>Administrations in the Prerogative Court of Canterbury, 1655-1660 (G-Q)</w:t>
      </w:r>
      <w:r>
        <w:rPr>
          <w:szCs w:val="24"/>
        </w:rPr>
        <w:t>)</w:t>
      </w:r>
    </w:p>
    <w:p w:rsidR="001470B7" w:rsidRDefault="001470B7" w:rsidP="001470B7">
      <w:pPr>
        <w:pStyle w:val="NormalWeb"/>
        <w:spacing w:before="240" w:beforeAutospacing="0" w:after="240" w:afterAutospacing="0"/>
        <w:ind w:left="0" w:right="0"/>
      </w:pPr>
      <w:r>
        <w:rPr>
          <w:b/>
        </w:rPr>
        <w:t>1657 –</w:t>
      </w:r>
      <w:r>
        <w:t xml:space="preserve"> </w:t>
      </w:r>
      <w:r w:rsidRPr="008524EE">
        <w:rPr>
          <w:b/>
          <w:u w:val="single"/>
        </w:rPr>
        <w:t>VA</w:t>
      </w:r>
      <w:r w:rsidR="00F146DF">
        <w:rPr>
          <w:b/>
          <w:u w:val="single"/>
        </w:rPr>
        <w:t xml:space="preserve"> </w:t>
      </w:r>
      <w:r w:rsidR="00F146DF" w:rsidRPr="008524EE">
        <w:rPr>
          <w:b/>
          <w:u w:val="single"/>
        </w:rPr>
        <w:t>New Kent</w:t>
      </w:r>
      <w:r w:rsidRPr="00C55EB5">
        <w:rPr>
          <w:b/>
        </w:rPr>
        <w:t xml:space="preserve"> – </w:t>
      </w:r>
      <w:r w:rsidR="00F146DF" w:rsidRPr="00C55EB5">
        <w:rPr>
          <w:b/>
        </w:rPr>
        <w:t xml:space="preserve">Admin - </w:t>
      </w:r>
      <w:r w:rsidRPr="00C55EB5">
        <w:rPr>
          <w:b/>
        </w:rPr>
        <w:t>Capt Leonard Chamberlain</w:t>
      </w:r>
      <w:r w:rsidR="00544C75">
        <w:rPr>
          <w:b/>
        </w:rPr>
        <w:t xml:space="preserve"> (Chamberlayne)</w:t>
      </w:r>
      <w:r>
        <w:t xml:space="preserve"> </w:t>
      </w:r>
      <w:r w:rsidR="00F146DF">
        <w:t xml:space="preserve">– Land </w:t>
      </w:r>
      <w:r>
        <w:t>patent for 650 acres, renewed in 1662 in the name of his son Leonard Chamberlain. Note: Leonard II’s son John had a son who married the daughter of Robert Coleman of Essex County (d. 1713)</w:t>
      </w:r>
    </w:p>
    <w:p w:rsidR="0082197A" w:rsidRDefault="0082197A" w:rsidP="0082197A">
      <w:pPr>
        <w:rPr>
          <w:szCs w:val="24"/>
        </w:rPr>
      </w:pPr>
      <w:r w:rsidRPr="00A76F9D">
        <w:rPr>
          <w:b/>
          <w:szCs w:val="24"/>
        </w:rPr>
        <w:t>1658 – Jan 4</w:t>
      </w:r>
      <w:r w:rsidR="00930B36">
        <w:rPr>
          <w:b/>
          <w:szCs w:val="24"/>
        </w:rPr>
        <w:t xml:space="preserve"> – </w:t>
      </w:r>
      <w:r w:rsidR="00930B36" w:rsidRPr="00F146DF">
        <w:rPr>
          <w:b/>
          <w:szCs w:val="24"/>
          <w:u w:val="single"/>
        </w:rPr>
        <w:t xml:space="preserve">UK </w:t>
      </w:r>
      <w:r w:rsidRPr="00A76F9D">
        <w:rPr>
          <w:b/>
          <w:szCs w:val="24"/>
          <w:u w:val="single"/>
        </w:rPr>
        <w:t>Middlesex Stepney</w:t>
      </w:r>
      <w:r w:rsidRPr="00A76F9D">
        <w:rPr>
          <w:b/>
          <w:szCs w:val="24"/>
        </w:rPr>
        <w:t xml:space="preserve"> – </w:t>
      </w:r>
      <w:r w:rsidR="00F63E01" w:rsidRPr="00992101">
        <w:rPr>
          <w:b/>
          <w:szCs w:val="24"/>
        </w:rPr>
        <w:t xml:space="preserve">Will </w:t>
      </w:r>
      <w:r w:rsidR="00F63E01">
        <w:rPr>
          <w:b/>
          <w:szCs w:val="24"/>
        </w:rPr>
        <w:t>– Nunc:</w:t>
      </w:r>
      <w:r w:rsidRPr="00A76F9D">
        <w:rPr>
          <w:b/>
          <w:szCs w:val="24"/>
        </w:rPr>
        <w:t xml:space="preserve"> Nicholas Knight</w:t>
      </w:r>
      <w:r>
        <w:rPr>
          <w:szCs w:val="24"/>
        </w:rPr>
        <w:t xml:space="preserve"> – “Being in health of body and of perfect mind and memory and then being bound in the good ship the “Fortune and Mary” of London on a voyage for ‘Ginnry derfarod’” – he leaves all his worldly goods and possessions, debts, etc to “my loving friend Frances Mandley” (or Maudley) and appoints her his sole executrix. (The spelling in this one is unusual even for the time, so I wonder if “Ginnry” actually meant Virginia?) (</w:t>
      </w:r>
      <w:r w:rsidRPr="00A76F9D">
        <w:rPr>
          <w:szCs w:val="24"/>
        </w:rPr>
        <w:t>Prerogative Court of Canterbury Wills, 1384-1858 for Nicholas Knight</w:t>
      </w:r>
      <w:r>
        <w:rPr>
          <w:szCs w:val="24"/>
        </w:rPr>
        <w:t xml:space="preserve">, </w:t>
      </w:r>
      <w:r w:rsidRPr="00A76F9D">
        <w:rPr>
          <w:szCs w:val="24"/>
        </w:rPr>
        <w:t>PROB 11: Will Registers</w:t>
      </w:r>
      <w:r>
        <w:rPr>
          <w:szCs w:val="24"/>
        </w:rPr>
        <w:t xml:space="preserve">, </w:t>
      </w:r>
      <w:r w:rsidRPr="00A76F9D">
        <w:rPr>
          <w:szCs w:val="24"/>
        </w:rPr>
        <w:t>1655-1659</w:t>
      </w:r>
      <w:r>
        <w:rPr>
          <w:szCs w:val="24"/>
        </w:rPr>
        <w:t xml:space="preserve">, </w:t>
      </w:r>
      <w:r w:rsidRPr="00A76F9D">
        <w:rPr>
          <w:szCs w:val="24"/>
        </w:rPr>
        <w:t>Piece 286: Pell, Quire Numbers 1-49 (1659)</w:t>
      </w:r>
      <w:r>
        <w:rPr>
          <w:szCs w:val="24"/>
        </w:rPr>
        <w:t>)</w:t>
      </w:r>
    </w:p>
    <w:p w:rsidR="0082197A" w:rsidRDefault="0082197A" w:rsidP="0082197A">
      <w:pPr>
        <w:rPr>
          <w:szCs w:val="24"/>
        </w:rPr>
      </w:pPr>
      <w:r w:rsidRPr="005B3530">
        <w:rPr>
          <w:b/>
          <w:szCs w:val="24"/>
        </w:rPr>
        <w:t>1658 – Jan 13</w:t>
      </w:r>
      <w:r w:rsidR="00930B36">
        <w:rPr>
          <w:b/>
          <w:szCs w:val="24"/>
        </w:rPr>
        <w:t xml:space="preserve"> – </w:t>
      </w:r>
      <w:r w:rsidR="00930B36" w:rsidRPr="00F146DF">
        <w:rPr>
          <w:b/>
          <w:szCs w:val="24"/>
          <w:u w:val="single"/>
        </w:rPr>
        <w:t xml:space="preserve">UK </w:t>
      </w:r>
      <w:r w:rsidRPr="00A93C7D">
        <w:rPr>
          <w:b/>
          <w:szCs w:val="24"/>
          <w:u w:val="single"/>
        </w:rPr>
        <w:t>Wiltshire Salisbury</w:t>
      </w:r>
      <w:r w:rsidRPr="005B3530">
        <w:rPr>
          <w:b/>
          <w:szCs w:val="24"/>
        </w:rPr>
        <w:t xml:space="preserve"> – Will – Israel Knight</w:t>
      </w:r>
      <w:r>
        <w:rPr>
          <w:b/>
          <w:szCs w:val="24"/>
        </w:rPr>
        <w:t>, Spinster</w:t>
      </w:r>
      <w:r>
        <w:rPr>
          <w:szCs w:val="24"/>
        </w:rPr>
        <w:t xml:space="preserve"> – “I Israel Knight of the Close in Sarum, Spinster, being in perfect memory, but finding of late my health somewhat impaired…”; to father Thomas Knight and to mother, Margaret Knight, two tenements in the Close of Sarum, purchased of Nicholas Skinner, Cit &amp; Salter of London; and after their deaths, to the use of </w:t>
      </w:r>
      <w:r w:rsidRPr="002E4A78">
        <w:rPr>
          <w:b/>
          <w:szCs w:val="24"/>
        </w:rPr>
        <w:t>uncle John Scarlett of Sarum, Sadler</w:t>
      </w:r>
      <w:r>
        <w:rPr>
          <w:szCs w:val="24"/>
        </w:rPr>
        <w:t>, and after his decease, to the heirs of William Young, Wool Draper, and Francis West, Bellow maker, both of Sarum, jointly, forever; to William Young, heir of William Young, a forest beside his share in the said land, and one silver spoon; to John West, heir of Francis West, a silver spoon; to Martha Young, 1 silver spoon; to Elizabeth West, 1 silver spoon; mother, Margaret Knight, to be executrix; kinsman Thomas Coleman to be overseer; to aunt Joan Colemen, 2 silver spoons; Israel Knight (mark); Wit: William Young, Francis West. (</w:t>
      </w:r>
      <w:r w:rsidRPr="006D20C9">
        <w:rPr>
          <w:szCs w:val="24"/>
        </w:rPr>
        <w:t>Prerogative Court of Canterbury Wills, 1384-1858</w:t>
      </w:r>
      <w:r>
        <w:rPr>
          <w:szCs w:val="24"/>
        </w:rPr>
        <w:t xml:space="preserve">, </w:t>
      </w:r>
      <w:r w:rsidRPr="006D20C9">
        <w:rPr>
          <w:szCs w:val="24"/>
        </w:rPr>
        <w:t>PROB 11: Will Registers</w:t>
      </w:r>
      <w:r>
        <w:rPr>
          <w:szCs w:val="24"/>
        </w:rPr>
        <w:t xml:space="preserve">, </w:t>
      </w:r>
      <w:r w:rsidRPr="006D20C9">
        <w:rPr>
          <w:szCs w:val="24"/>
        </w:rPr>
        <w:t>1655-1659</w:t>
      </w:r>
      <w:r>
        <w:rPr>
          <w:szCs w:val="24"/>
        </w:rPr>
        <w:t xml:space="preserve">, </w:t>
      </w:r>
      <w:r w:rsidRPr="006D20C9">
        <w:rPr>
          <w:szCs w:val="24"/>
        </w:rPr>
        <w:t>Piece 286: Pell, Quire Numbers 1-49 (1659)</w:t>
      </w:r>
      <w:r>
        <w:rPr>
          <w:szCs w:val="24"/>
        </w:rPr>
        <w:t>)</w:t>
      </w:r>
    </w:p>
    <w:p w:rsidR="0082197A" w:rsidRDefault="0082197A" w:rsidP="0082197A">
      <w:pPr>
        <w:rPr>
          <w:szCs w:val="24"/>
        </w:rPr>
      </w:pPr>
      <w:r w:rsidRPr="00555C1B">
        <w:rPr>
          <w:b/>
          <w:szCs w:val="24"/>
        </w:rPr>
        <w:t>1658 – Feb 7</w:t>
      </w:r>
      <w:r w:rsidR="00930B36">
        <w:rPr>
          <w:b/>
          <w:szCs w:val="24"/>
        </w:rPr>
        <w:t xml:space="preserve"> – </w:t>
      </w:r>
      <w:r w:rsidR="00930B36" w:rsidRPr="00F146DF">
        <w:rPr>
          <w:b/>
          <w:szCs w:val="24"/>
          <w:u w:val="single"/>
        </w:rPr>
        <w:t xml:space="preserve">UK </w:t>
      </w:r>
      <w:r w:rsidRPr="00555C1B">
        <w:rPr>
          <w:b/>
          <w:szCs w:val="24"/>
          <w:u w:val="single"/>
        </w:rPr>
        <w:t>Leicestershire Brantington</w:t>
      </w:r>
      <w:r w:rsidRPr="00555C1B">
        <w:rPr>
          <w:b/>
          <w:szCs w:val="24"/>
        </w:rPr>
        <w:t xml:space="preserve"> – Will – John Knight</w:t>
      </w:r>
      <w:r>
        <w:rPr>
          <w:szCs w:val="24"/>
        </w:rPr>
        <w:t xml:space="preserve"> – To son William Knight whom I have ___ ____, 6 pence; to younger son, John Knight, who is to be executor, entire estate except what is bequeathed to daughter; to daughter Elizabeth, 3 score and 6 pounds (66); to daughter Elizabeth, household items, furnishings, beds, drapes, her mother’s clothes, etc. Richard Hankins and Francis Chambers to be overseers. (</w:t>
      </w:r>
      <w:r w:rsidRPr="00185BF9">
        <w:rPr>
          <w:szCs w:val="24"/>
        </w:rPr>
        <w:t>Prerogative Court of Canterbury Wills, 1384-1858</w:t>
      </w:r>
      <w:r>
        <w:rPr>
          <w:szCs w:val="24"/>
        </w:rPr>
        <w:t xml:space="preserve">, </w:t>
      </w:r>
      <w:r w:rsidRPr="00185BF9">
        <w:rPr>
          <w:szCs w:val="24"/>
        </w:rPr>
        <w:t>PROB 11: Will Registers</w:t>
      </w:r>
      <w:r>
        <w:rPr>
          <w:szCs w:val="24"/>
        </w:rPr>
        <w:t xml:space="preserve">, </w:t>
      </w:r>
      <w:r w:rsidRPr="00185BF9">
        <w:rPr>
          <w:szCs w:val="24"/>
        </w:rPr>
        <w:t>1655-1659</w:t>
      </w:r>
      <w:r>
        <w:rPr>
          <w:szCs w:val="24"/>
        </w:rPr>
        <w:t xml:space="preserve">, </w:t>
      </w:r>
      <w:r w:rsidRPr="00185BF9">
        <w:rPr>
          <w:szCs w:val="24"/>
        </w:rPr>
        <w:t>Piece 286: Pell, Quire Numbers 1-49 (1659)</w:t>
      </w:r>
      <w:r>
        <w:rPr>
          <w:szCs w:val="24"/>
        </w:rPr>
        <w:t>)</w:t>
      </w:r>
    </w:p>
    <w:p w:rsidR="0082197A" w:rsidRDefault="0082197A" w:rsidP="0082197A">
      <w:pPr>
        <w:rPr>
          <w:szCs w:val="24"/>
        </w:rPr>
      </w:pPr>
      <w:r w:rsidRPr="00C91B96">
        <w:rPr>
          <w:b/>
          <w:szCs w:val="24"/>
        </w:rPr>
        <w:t>1658 – Feb 9</w:t>
      </w:r>
      <w:r w:rsidR="00930B36">
        <w:rPr>
          <w:b/>
          <w:szCs w:val="24"/>
        </w:rPr>
        <w:t xml:space="preserve"> – </w:t>
      </w:r>
      <w:r w:rsidR="00930B36" w:rsidRPr="00F146DF">
        <w:rPr>
          <w:b/>
          <w:szCs w:val="24"/>
          <w:u w:val="single"/>
        </w:rPr>
        <w:t xml:space="preserve">UK </w:t>
      </w:r>
      <w:r w:rsidRPr="00C91B96">
        <w:rPr>
          <w:b/>
          <w:szCs w:val="24"/>
          <w:u w:val="single"/>
        </w:rPr>
        <w:t>Hertfordshire Great Gad</w:t>
      </w:r>
      <w:r>
        <w:rPr>
          <w:b/>
          <w:szCs w:val="24"/>
          <w:u w:val="single"/>
        </w:rPr>
        <w:t>d</w:t>
      </w:r>
      <w:r w:rsidRPr="00C91B96">
        <w:rPr>
          <w:b/>
          <w:szCs w:val="24"/>
          <w:u w:val="single"/>
        </w:rPr>
        <w:t>esden Ro</w:t>
      </w:r>
      <w:r>
        <w:rPr>
          <w:b/>
          <w:szCs w:val="24"/>
          <w:u w:val="single"/>
        </w:rPr>
        <w:t>w</w:t>
      </w:r>
      <w:r w:rsidRPr="00C91B96">
        <w:rPr>
          <w:b/>
          <w:szCs w:val="24"/>
        </w:rPr>
        <w:t xml:space="preserve"> – Will – Jeremy Knight</w:t>
      </w:r>
      <w:r>
        <w:rPr>
          <w:b/>
          <w:szCs w:val="24"/>
        </w:rPr>
        <w:t>, Husbandman</w:t>
      </w:r>
      <w:r w:rsidRPr="00C91B96">
        <w:rPr>
          <w:szCs w:val="24"/>
        </w:rPr>
        <w:t xml:space="preserve"> – T</w:t>
      </w:r>
      <w:r>
        <w:rPr>
          <w:szCs w:val="24"/>
        </w:rPr>
        <w:t xml:space="preserve">o Thomas Knight, the son of Thomas knight, late of Gaddesden, deceased, 20 pounds to be employed to his best advantage; to the now wife of William Thompson of Eaton in the county of Bedford, Master, my late wife’s sister, items and 20 shillings in gold; to Elizabeth Thompson, widow, and mother to Elizabeth Knight, my late wife, remainder of my wife’s wearing apparel; to her daughter, the wife of William Thompson, my late wife’s wedding rings; to John Knight of Barkhampstead, my brother, all my wearing apparel; to Elizabeth Knight of Gaddeston, widow, residue of estate and she to be executrix;  Wit: Thomas Wells and Judith Wells. Codicil: The above-mentioned 20 pounds given to Thomas, the son of Thomas Knight, should remain to the use of Elizabeth Knight, mother of said Thomas </w:t>
      </w:r>
      <w:r>
        <w:rPr>
          <w:szCs w:val="24"/>
        </w:rPr>
        <w:lastRenderedPageBreak/>
        <w:t>Knight, until he is 20 yrs old. (</w:t>
      </w:r>
      <w:r w:rsidRPr="00921272">
        <w:rPr>
          <w:szCs w:val="24"/>
        </w:rPr>
        <w:t>Prerogative Court of Canterbury Wills, 1384-1858</w:t>
      </w:r>
      <w:r>
        <w:rPr>
          <w:szCs w:val="24"/>
        </w:rPr>
        <w:t xml:space="preserve">, </w:t>
      </w:r>
      <w:r w:rsidRPr="00921272">
        <w:rPr>
          <w:szCs w:val="24"/>
        </w:rPr>
        <w:t>PROB 11: Will Registers</w:t>
      </w:r>
      <w:r>
        <w:rPr>
          <w:szCs w:val="24"/>
        </w:rPr>
        <w:t xml:space="preserve">, </w:t>
      </w:r>
      <w:r w:rsidRPr="00921272">
        <w:rPr>
          <w:szCs w:val="24"/>
        </w:rPr>
        <w:t>1655-1659</w:t>
      </w:r>
      <w:r>
        <w:rPr>
          <w:szCs w:val="24"/>
        </w:rPr>
        <w:t xml:space="preserve">, </w:t>
      </w:r>
      <w:r w:rsidRPr="00921272">
        <w:rPr>
          <w:szCs w:val="24"/>
        </w:rPr>
        <w:t>Piece 286: Pell, Quire Numbers 1-49 (1659)</w:t>
      </w:r>
      <w:r>
        <w:rPr>
          <w:szCs w:val="24"/>
        </w:rPr>
        <w:t>)</w:t>
      </w:r>
    </w:p>
    <w:p w:rsidR="0082197A" w:rsidRDefault="0082197A" w:rsidP="0082197A">
      <w:pPr>
        <w:rPr>
          <w:szCs w:val="24"/>
        </w:rPr>
      </w:pPr>
      <w:r w:rsidRPr="000F66F9">
        <w:rPr>
          <w:b/>
          <w:szCs w:val="24"/>
        </w:rPr>
        <w:t>1658 – Feb 10</w:t>
      </w:r>
      <w:r w:rsidR="00930B36">
        <w:rPr>
          <w:b/>
          <w:szCs w:val="24"/>
        </w:rPr>
        <w:t xml:space="preserve"> – </w:t>
      </w:r>
      <w:r w:rsidR="00930B36" w:rsidRPr="00F146DF">
        <w:rPr>
          <w:b/>
          <w:szCs w:val="24"/>
          <w:u w:val="single"/>
        </w:rPr>
        <w:t xml:space="preserve">UK </w:t>
      </w:r>
      <w:r w:rsidRPr="000F66F9">
        <w:rPr>
          <w:b/>
          <w:szCs w:val="24"/>
          <w:u w:val="single"/>
        </w:rPr>
        <w:t>Staffordshire Kingswinford</w:t>
      </w:r>
      <w:r w:rsidRPr="000F66F9">
        <w:rPr>
          <w:b/>
          <w:szCs w:val="24"/>
        </w:rPr>
        <w:t xml:space="preserve"> – Will – Richard Knight</w:t>
      </w:r>
      <w:r>
        <w:rPr>
          <w:b/>
          <w:szCs w:val="24"/>
        </w:rPr>
        <w:t>, Yeoman</w:t>
      </w:r>
      <w:r>
        <w:rPr>
          <w:szCs w:val="24"/>
        </w:rPr>
        <w:t xml:space="preserve"> – To son Henry Knight, 5 shillings; to son-in-law Edward Henry, 5 shillings; to daughter, Jane, wife of Edward Henry, 5 shillings; to daughters Anne Knight and Mary Knight, 5 shillings each; to grandson John Hancock son of Edward Hancock, 5 shillings; to Bridget Hancock, daughter of Edward Hancock, 5 shillings; to William Dawtry, 40 shillings;  residue of estate, all goods and chattels, to wife Anne as long as she remains a widow; if she remarries, all to be divided amongst 3 daughters; wife Anne to be executrix. (</w:t>
      </w:r>
      <w:r w:rsidRPr="00AE6DA6">
        <w:rPr>
          <w:szCs w:val="24"/>
        </w:rPr>
        <w:t>Prerogative Court of Canterbury Wills, 1384-1858</w:t>
      </w:r>
      <w:r>
        <w:rPr>
          <w:szCs w:val="24"/>
        </w:rPr>
        <w:t xml:space="preserve">, </w:t>
      </w:r>
      <w:r w:rsidRPr="00AE6DA6">
        <w:rPr>
          <w:szCs w:val="24"/>
        </w:rPr>
        <w:t>PROB 11: Will Registers</w:t>
      </w:r>
      <w:r>
        <w:rPr>
          <w:szCs w:val="24"/>
        </w:rPr>
        <w:t xml:space="preserve">, </w:t>
      </w:r>
      <w:r w:rsidRPr="00AE6DA6">
        <w:rPr>
          <w:szCs w:val="24"/>
        </w:rPr>
        <w:t>1655-1659</w:t>
      </w:r>
      <w:r>
        <w:rPr>
          <w:szCs w:val="24"/>
        </w:rPr>
        <w:t xml:space="preserve">, </w:t>
      </w:r>
      <w:r w:rsidRPr="00AE6DA6">
        <w:rPr>
          <w:szCs w:val="24"/>
        </w:rPr>
        <w:t>Piece 287: Pell, Quire Numbers 50-98 (1659)</w:t>
      </w:r>
      <w:r>
        <w:rPr>
          <w:szCs w:val="24"/>
        </w:rPr>
        <w:t>)</w:t>
      </w:r>
    </w:p>
    <w:p w:rsidR="0082197A" w:rsidRDefault="0082197A" w:rsidP="0082197A">
      <w:pPr>
        <w:rPr>
          <w:szCs w:val="24"/>
        </w:rPr>
      </w:pPr>
      <w:r w:rsidRPr="009D4E4E">
        <w:rPr>
          <w:b/>
          <w:szCs w:val="24"/>
        </w:rPr>
        <w:t>1658 – Feb 16</w:t>
      </w:r>
      <w:r w:rsidR="00930B36">
        <w:rPr>
          <w:b/>
          <w:szCs w:val="24"/>
        </w:rPr>
        <w:t xml:space="preserve"> – </w:t>
      </w:r>
      <w:r w:rsidR="00930B36" w:rsidRPr="00F146DF">
        <w:rPr>
          <w:b/>
          <w:szCs w:val="24"/>
          <w:u w:val="single"/>
        </w:rPr>
        <w:t xml:space="preserve">UK </w:t>
      </w:r>
      <w:r w:rsidRPr="009D4E4E">
        <w:rPr>
          <w:b/>
          <w:szCs w:val="24"/>
          <w:u w:val="single"/>
        </w:rPr>
        <w:t>Devonshire Broadcl</w:t>
      </w:r>
      <w:r>
        <w:rPr>
          <w:b/>
          <w:szCs w:val="24"/>
          <w:u w:val="single"/>
        </w:rPr>
        <w:t>y</w:t>
      </w:r>
      <w:r w:rsidRPr="009D4E4E">
        <w:rPr>
          <w:b/>
          <w:szCs w:val="24"/>
          <w:u w:val="single"/>
        </w:rPr>
        <w:t>st</w:t>
      </w:r>
      <w:r w:rsidRPr="009D4E4E">
        <w:rPr>
          <w:b/>
          <w:szCs w:val="24"/>
        </w:rPr>
        <w:t xml:space="preserve"> – Will – Nicholas Knight</w:t>
      </w:r>
      <w:r>
        <w:rPr>
          <w:b/>
          <w:szCs w:val="24"/>
        </w:rPr>
        <w:t>, Yeoman</w:t>
      </w:r>
      <w:r>
        <w:rPr>
          <w:szCs w:val="24"/>
        </w:rPr>
        <w:t xml:space="preserve"> – To the poor of the parish, 20 shillings; to goddaughter, 20 shillings; to Thomas Whittrow, son-in –law, 20 shillings; … to wife, Amy Knight, 44 pounds, 20 of which are in the hands of William Puglia her father-in-law which is part of her marriage portion and the other 20 to be paid by my executor; also to wife, an annuity of 5 pounds and 10 shillings annually and a house in St Sidwells for a term of 16 years if she lives that long, if not, to remain to my executors; all the rest of goods and chattels to son John Knight who is executor; if he marries before he is 21, and have an heir lawfully begotten, then he shall fully possess his executorship; but if he dies before he reaches 21 or marries, estate to go to Thomas Whittrow, my son-in-law. (</w:t>
      </w:r>
      <w:r w:rsidRPr="001972EA">
        <w:rPr>
          <w:szCs w:val="24"/>
        </w:rPr>
        <w:t>Prerogative Court of Canterbury Wills, 1384-1858</w:t>
      </w:r>
      <w:r>
        <w:rPr>
          <w:szCs w:val="24"/>
        </w:rPr>
        <w:t xml:space="preserve">, </w:t>
      </w:r>
      <w:r w:rsidRPr="001972EA">
        <w:rPr>
          <w:szCs w:val="24"/>
        </w:rPr>
        <w:t>PROB 11: Will Registers</w:t>
      </w:r>
      <w:r>
        <w:rPr>
          <w:szCs w:val="24"/>
        </w:rPr>
        <w:t xml:space="preserve">, </w:t>
      </w:r>
      <w:r w:rsidRPr="001972EA">
        <w:rPr>
          <w:szCs w:val="24"/>
        </w:rPr>
        <w:t>1655-1659</w:t>
      </w:r>
      <w:r>
        <w:rPr>
          <w:szCs w:val="24"/>
        </w:rPr>
        <w:t xml:space="preserve">, </w:t>
      </w:r>
      <w:r w:rsidRPr="001972EA">
        <w:rPr>
          <w:szCs w:val="24"/>
        </w:rPr>
        <w:t>Piece 286: Pell, Quire Numbers 1-49 (1659)</w:t>
      </w:r>
      <w:r>
        <w:rPr>
          <w:szCs w:val="24"/>
        </w:rPr>
        <w:t>)</w:t>
      </w:r>
    </w:p>
    <w:p w:rsidR="0082197A" w:rsidRDefault="0082197A" w:rsidP="0082197A">
      <w:pPr>
        <w:pStyle w:val="NormalWeb"/>
        <w:spacing w:before="240" w:beforeAutospacing="0" w:after="240" w:afterAutospacing="0"/>
        <w:ind w:left="0" w:right="0"/>
      </w:pPr>
      <w:r w:rsidRPr="00540C16">
        <w:rPr>
          <w:b/>
        </w:rPr>
        <w:t>1658 – Feb 24</w:t>
      </w:r>
      <w:r w:rsidR="00930B36">
        <w:rPr>
          <w:b/>
        </w:rPr>
        <w:t xml:space="preserve"> – </w:t>
      </w:r>
      <w:r w:rsidR="00930B36" w:rsidRPr="00F146DF">
        <w:rPr>
          <w:b/>
          <w:u w:val="single"/>
        </w:rPr>
        <w:t xml:space="preserve">UK </w:t>
      </w:r>
      <w:r w:rsidRPr="00540C16">
        <w:rPr>
          <w:b/>
          <w:u w:val="single"/>
        </w:rPr>
        <w:t>Cornwall Landrake</w:t>
      </w:r>
      <w:r w:rsidRPr="00540C16">
        <w:rPr>
          <w:b/>
        </w:rPr>
        <w:t xml:space="preserve"> – Will - Ferdinando Knight</w:t>
      </w:r>
      <w:r>
        <w:rPr>
          <w:b/>
        </w:rPr>
        <w:t>, Yeoman</w:t>
      </w:r>
      <w:r>
        <w:t xml:space="preserve"> – To daughters Sarah, Lydia, Joan, 1 pewter dish each; to son Ferdinando Knight, 1 sheep; to Andrew Sutton, 1 sheep; to William Symon, 1 shilling; to Michael Knight, 1 shilling; all the rest of goods, land, cattle, etc, to wife Sarah who is to be executrix. (</w:t>
      </w:r>
      <w:r w:rsidRPr="00D93AE8">
        <w:t>Prerogative Court of Canterbury Wills, 1384-1858</w:t>
      </w:r>
      <w:r>
        <w:t xml:space="preserve">, </w:t>
      </w:r>
      <w:r w:rsidRPr="00D93AE8">
        <w:t>PROB 11: Will Registers</w:t>
      </w:r>
      <w:r>
        <w:t xml:space="preserve">, </w:t>
      </w:r>
      <w:r w:rsidRPr="00D93AE8">
        <w:t>1655-1659</w:t>
      </w:r>
      <w:r>
        <w:t xml:space="preserve">, </w:t>
      </w:r>
      <w:r w:rsidRPr="00D93AE8">
        <w:t>Piece 287: Pell, Quire Numbers 50-98 (1659)</w:t>
      </w:r>
      <w:r>
        <w:t>)</w:t>
      </w:r>
    </w:p>
    <w:p w:rsidR="00193601" w:rsidRDefault="00193601" w:rsidP="0082197A">
      <w:pPr>
        <w:pStyle w:val="NormalWeb"/>
        <w:spacing w:before="240" w:beforeAutospacing="0" w:after="240" w:afterAutospacing="0"/>
        <w:ind w:left="0" w:right="0"/>
      </w:pPr>
      <w:r w:rsidRPr="00193601">
        <w:rPr>
          <w:b/>
        </w:rPr>
        <w:t xml:space="preserve">1658 – Mar 4 – </w:t>
      </w:r>
      <w:r w:rsidRPr="00193601">
        <w:rPr>
          <w:b/>
          <w:u w:val="single"/>
        </w:rPr>
        <w:t>VA Nansemond</w:t>
      </w:r>
      <w:r w:rsidRPr="00193601">
        <w:rPr>
          <w:b/>
        </w:rPr>
        <w:t xml:space="preserve"> – Admin – Thomas Carter</w:t>
      </w:r>
      <w:r>
        <w:t xml:space="preserve"> – Land patent for 220 acs … at the head of the land of </w:t>
      </w:r>
      <w:r w:rsidRPr="00193601">
        <w:rPr>
          <w:b/>
        </w:rPr>
        <w:t>Edward Carter</w:t>
      </w:r>
      <w:r>
        <w:t>, running E. by line of William Tinse, Thomas Addison &amp; Richard Russell. Trans. of 5 pers: Thomas Carter twice, William Read, William Smith.  (Nugent I, p. 387)</w:t>
      </w:r>
    </w:p>
    <w:p w:rsidR="001470B7" w:rsidRDefault="001470B7" w:rsidP="001470B7">
      <w:pPr>
        <w:pStyle w:val="NormalWeb"/>
        <w:spacing w:before="240" w:beforeAutospacing="0" w:after="240" w:afterAutospacing="0"/>
        <w:ind w:left="0" w:right="0"/>
      </w:pPr>
      <w:r>
        <w:rPr>
          <w:b/>
        </w:rPr>
        <w:t xml:space="preserve">1658 </w:t>
      </w:r>
      <w:r w:rsidR="00F146DF">
        <w:rPr>
          <w:b/>
        </w:rPr>
        <w:t xml:space="preserve">- </w:t>
      </w:r>
      <w:r>
        <w:rPr>
          <w:b/>
        </w:rPr>
        <w:t xml:space="preserve">Mar 7 – </w:t>
      </w:r>
      <w:r w:rsidR="00F146DF" w:rsidRPr="00F146DF">
        <w:rPr>
          <w:b/>
          <w:u w:val="single"/>
        </w:rPr>
        <w:t>VA Northumberland</w:t>
      </w:r>
      <w:r w:rsidR="00F146DF" w:rsidRPr="00F146DF">
        <w:rPr>
          <w:b/>
        </w:rPr>
        <w:t xml:space="preserve"> – Admin - Mr. Peter Knight</w:t>
      </w:r>
      <w:r w:rsidR="00F146DF" w:rsidRPr="00F146DF">
        <w:t xml:space="preserve"> – Land patent for 925 acs. </w:t>
      </w:r>
      <w:r>
        <w:t xml:space="preserve"> </w:t>
      </w:r>
      <w:r w:rsidR="00F146DF">
        <w:t>i</w:t>
      </w:r>
      <w:r>
        <w:t xml:space="preserve">n Patomeck river… adj. Capawansicke Cr., Being the moiety of a patent granted to sd. Knight &amp; </w:t>
      </w:r>
      <w:r w:rsidRPr="0099548E">
        <w:t>Capt. Baker Cutts</w:t>
      </w:r>
      <w:r>
        <w:t>, 13 Oct. 1653, renewed by order of court &amp; for trans. Of 19 pers. (List not given) Renewed 15 Mar 1663.  (Nugent I, p. 389)</w:t>
      </w:r>
    </w:p>
    <w:p w:rsidR="0082197A" w:rsidRDefault="0082197A" w:rsidP="0082197A">
      <w:r w:rsidRPr="00595141">
        <w:rPr>
          <w:b/>
          <w:szCs w:val="24"/>
        </w:rPr>
        <w:t>1658 – Apr 2</w:t>
      </w:r>
      <w:r w:rsidR="00930B36">
        <w:rPr>
          <w:b/>
          <w:szCs w:val="24"/>
        </w:rPr>
        <w:t xml:space="preserve"> – </w:t>
      </w:r>
      <w:r w:rsidR="00930B36" w:rsidRPr="00F146DF">
        <w:rPr>
          <w:b/>
          <w:szCs w:val="24"/>
          <w:u w:val="single"/>
        </w:rPr>
        <w:t xml:space="preserve">UK </w:t>
      </w:r>
      <w:r w:rsidRPr="00595141">
        <w:rPr>
          <w:b/>
          <w:szCs w:val="24"/>
          <w:u w:val="single"/>
        </w:rPr>
        <w:t>Buckinghamshire Drayton Beauchamp</w:t>
      </w:r>
      <w:r w:rsidRPr="00595141">
        <w:rPr>
          <w:b/>
          <w:szCs w:val="24"/>
        </w:rPr>
        <w:t xml:space="preserve"> – Will – Thomas Knight</w:t>
      </w:r>
      <w:r>
        <w:rPr>
          <w:b/>
          <w:szCs w:val="24"/>
        </w:rPr>
        <w:t>, Husbandman</w:t>
      </w:r>
      <w:r>
        <w:rPr>
          <w:szCs w:val="24"/>
        </w:rPr>
        <w:t xml:space="preserve"> – “I Thomas Knight of Hilstrop”…; to son Thomas, 12 pounds; to son John, 2 pounds; to daughter Elizabeth, 20 pounds; to all other daughters (no names or count) 1 shilling apiece; to Thomas Olaf (Oliff), one coffer; to every other grandchild, 4 shillings apiece; residue of estate to wife Jane who is to be executrix. Wit: Thomas Wigg. (</w:t>
      </w:r>
      <w:r w:rsidRPr="00595141">
        <w:rPr>
          <w:szCs w:val="24"/>
        </w:rPr>
        <w:t>Prerogative Court of Canterbury Wills, 1384-1858</w:t>
      </w:r>
      <w:r>
        <w:rPr>
          <w:szCs w:val="24"/>
        </w:rPr>
        <w:t xml:space="preserve">, </w:t>
      </w:r>
      <w:r w:rsidRPr="00595141">
        <w:rPr>
          <w:szCs w:val="24"/>
        </w:rPr>
        <w:t>PROB 11: Will Registers</w:t>
      </w:r>
      <w:r>
        <w:rPr>
          <w:szCs w:val="24"/>
        </w:rPr>
        <w:t xml:space="preserve">, </w:t>
      </w:r>
      <w:r w:rsidRPr="00595141">
        <w:rPr>
          <w:szCs w:val="24"/>
        </w:rPr>
        <w:t>1655-1659</w:t>
      </w:r>
      <w:r>
        <w:rPr>
          <w:szCs w:val="24"/>
        </w:rPr>
        <w:t xml:space="preserve">, </w:t>
      </w:r>
      <w:r w:rsidRPr="00595141">
        <w:rPr>
          <w:szCs w:val="24"/>
        </w:rPr>
        <w:t>Piece 274: Wootton, Quire Numbers 106-155 (1658)</w:t>
      </w:r>
      <w:r>
        <w:rPr>
          <w:szCs w:val="24"/>
        </w:rPr>
        <w:t>)</w:t>
      </w:r>
    </w:p>
    <w:p w:rsidR="0082197A" w:rsidRDefault="0082197A" w:rsidP="0082197A">
      <w:r w:rsidRPr="009B12FD">
        <w:rPr>
          <w:b/>
        </w:rPr>
        <w:lastRenderedPageBreak/>
        <w:t>1658 – Apr 21</w:t>
      </w:r>
      <w:r w:rsidR="00930B36">
        <w:rPr>
          <w:b/>
        </w:rPr>
        <w:t xml:space="preserve"> – </w:t>
      </w:r>
      <w:r w:rsidR="00930B36" w:rsidRPr="00F146DF">
        <w:rPr>
          <w:b/>
          <w:u w:val="single"/>
        </w:rPr>
        <w:t xml:space="preserve">UK </w:t>
      </w:r>
      <w:r w:rsidRPr="009B12FD">
        <w:rPr>
          <w:b/>
          <w:u w:val="single"/>
        </w:rPr>
        <w:t>London St Giles Cripplegate</w:t>
      </w:r>
      <w:r w:rsidRPr="009B12FD">
        <w:rPr>
          <w:b/>
        </w:rPr>
        <w:t xml:space="preserve"> – </w:t>
      </w:r>
      <w:r w:rsidR="00F63E01" w:rsidRPr="00992101">
        <w:rPr>
          <w:b/>
          <w:szCs w:val="24"/>
        </w:rPr>
        <w:t xml:space="preserve">Will </w:t>
      </w:r>
      <w:r w:rsidR="00F63E01">
        <w:rPr>
          <w:b/>
          <w:szCs w:val="24"/>
        </w:rPr>
        <w:t>– Nunc:</w:t>
      </w:r>
      <w:r w:rsidRPr="009B12FD">
        <w:rPr>
          <w:b/>
        </w:rPr>
        <w:t xml:space="preserve"> William Knight</w:t>
      </w:r>
      <w:r>
        <w:t xml:space="preserve"> – To daughter Judith Knight, 8 pounds; residue of estate to wife, Hannah. Wit: Margaret Foster, Ann Knight and “divers others”.  </w:t>
      </w:r>
    </w:p>
    <w:p w:rsidR="0082197A" w:rsidRDefault="0082197A" w:rsidP="0082197A">
      <w:r w:rsidRPr="005C187D">
        <w:rPr>
          <w:b/>
        </w:rPr>
        <w:t>1658 – May 20</w:t>
      </w:r>
      <w:r w:rsidR="00930B36">
        <w:rPr>
          <w:b/>
        </w:rPr>
        <w:t xml:space="preserve"> – </w:t>
      </w:r>
      <w:r w:rsidR="00930B36" w:rsidRPr="00F146DF">
        <w:rPr>
          <w:b/>
          <w:u w:val="single"/>
        </w:rPr>
        <w:t xml:space="preserve">UK </w:t>
      </w:r>
      <w:r>
        <w:rPr>
          <w:b/>
          <w:u w:val="single"/>
        </w:rPr>
        <w:t>Cambridgeshire Houghton</w:t>
      </w:r>
      <w:r w:rsidRPr="005C187D">
        <w:rPr>
          <w:b/>
        </w:rPr>
        <w:t xml:space="preserve"> – Will – Walter Knight</w:t>
      </w:r>
      <w:r>
        <w:t xml:space="preserve"> – Wife, Margery; To Robert Knight, 5 shillings; to Richard Knight, 2 pounds; to Miles Knight, 2 pounds; to the widow Browne, five shillings; to the poor of Houghton, 1 pound; to Thomas Wheabel, 5 shillings; William Knight, executor, to his children, James, 1 pound; to Thomas Wheable, Andrew Wheable, Giles Waterton, 3 pounds; Richard Barfoot, 1 pound; Henry Bedford, 5 pounds; John Marsh, 2 pounds, Roger ___, 16 shillings; John Cooter of Ashly, 3 pounds; Richard Wody, 1 pound; Henry Hunt, 5 pounds in Hinsler Parish; Robert Knight in Hinsler Woodlanes, 8 pounds. (  PROB 11: Will Registers, 1655-1659, Piece 276: Wootton, Quire Numbers 210-263 (1658), </w:t>
      </w:r>
      <w:r w:rsidRPr="00C97592">
        <w:t>Prerogative Court of Canterbury Wills, 1384-1858</w:t>
      </w:r>
      <w:r>
        <w:t>)</w:t>
      </w:r>
    </w:p>
    <w:p w:rsidR="0082197A" w:rsidRDefault="0082197A" w:rsidP="0082197A">
      <w:r w:rsidRPr="004876F3">
        <w:rPr>
          <w:b/>
        </w:rPr>
        <w:t>1658 – May 20</w:t>
      </w:r>
      <w:r w:rsidR="00930B36">
        <w:rPr>
          <w:b/>
        </w:rPr>
        <w:t xml:space="preserve"> – </w:t>
      </w:r>
      <w:r w:rsidR="00930B36" w:rsidRPr="00F146DF">
        <w:rPr>
          <w:b/>
          <w:u w:val="single"/>
        </w:rPr>
        <w:t xml:space="preserve">UK </w:t>
      </w:r>
      <w:r w:rsidRPr="004876F3">
        <w:rPr>
          <w:b/>
          <w:u w:val="single"/>
        </w:rPr>
        <w:t>Kent Ashford</w:t>
      </w:r>
      <w:r w:rsidRPr="004876F3">
        <w:rPr>
          <w:b/>
        </w:rPr>
        <w:t xml:space="preserve"> – Will – Thomas Knight</w:t>
      </w:r>
      <w:r>
        <w:rPr>
          <w:b/>
        </w:rPr>
        <w:t>, Gent</w:t>
      </w:r>
      <w:r>
        <w:t xml:space="preserve"> – To the poor of Ashford, 10 shillings; wife to get 50 pounds; pos. son Thomas; daughter Elizabeth all household goods and stuff; cousin Giles Watson, 20 shillings to buy a ring; father (in-law?) Robert Draysson and brother, Peter Knight, 20 shillings to buy a ring, these last two to be executors.  (Prerogative Court of Canterbury Wills, 1384-1858, PROB 11: Will Registers, 1655-1659, Piece 277: Wootton, Quire Numbers 264-313 (1658))  (Second page of this will is a very muddy.)</w:t>
      </w:r>
    </w:p>
    <w:p w:rsidR="0082197A" w:rsidRDefault="0082197A" w:rsidP="0082197A">
      <w:pPr>
        <w:pStyle w:val="NormalWeb"/>
        <w:spacing w:before="240" w:beforeAutospacing="0" w:after="240" w:afterAutospacing="0"/>
        <w:ind w:left="0" w:right="0"/>
      </w:pPr>
      <w:r w:rsidRPr="009765C1">
        <w:rPr>
          <w:b/>
        </w:rPr>
        <w:t>1658 – Jun 2</w:t>
      </w:r>
      <w:r w:rsidR="00930B36">
        <w:rPr>
          <w:b/>
        </w:rPr>
        <w:t xml:space="preserve"> – </w:t>
      </w:r>
      <w:r w:rsidR="00930B36" w:rsidRPr="00F146DF">
        <w:rPr>
          <w:b/>
          <w:u w:val="single"/>
        </w:rPr>
        <w:t xml:space="preserve">UK </w:t>
      </w:r>
      <w:r w:rsidRPr="009765C1">
        <w:rPr>
          <w:b/>
          <w:u w:val="single"/>
        </w:rPr>
        <w:t>Somerset Bridgewater</w:t>
      </w:r>
      <w:r w:rsidRPr="009765C1">
        <w:rPr>
          <w:b/>
        </w:rPr>
        <w:t xml:space="preserve"> – Will – Reynold Knight</w:t>
      </w:r>
      <w:r>
        <w:rPr>
          <w:b/>
        </w:rPr>
        <w:t xml:space="preserve"> SR, Yeoman</w:t>
      </w:r>
      <w:r>
        <w:t xml:space="preserve"> – To Elizabeth my now wife, 40 pounds, half of household stuff and implements of house; to son Robert Knight, 5 pounds; if he die, the 5 pounds goes to his children; to son William Knight, 10 pounds; to children of son William Knight, viz Mary Knight, Elizabeth Knight, Joane Knight and William Knight, 50 shillings apiece; to granddaughter Elizabeth Knight, daughter of son John Knight, deceased, 5 pounds at age 21; to servant Elizabeth Podger, 6 shillings 8 pence; residue of estate to son Matthew Knight who is to be executor. Wit: Edward Raymond, George Glass. (Prerogative Court of Canterbury Wills, 1384-1858, PROB 11: Will Registers, 1655-1659, Piece 283: Wootton, Quire Numbers 575-626 (1658))</w:t>
      </w:r>
    </w:p>
    <w:p w:rsidR="00F146DF" w:rsidRDefault="001470B7" w:rsidP="001470B7">
      <w:pPr>
        <w:pStyle w:val="NormalWeb"/>
        <w:spacing w:before="240" w:beforeAutospacing="0" w:after="240" w:afterAutospacing="0"/>
        <w:ind w:left="0" w:right="0"/>
      </w:pPr>
      <w:r>
        <w:rPr>
          <w:b/>
        </w:rPr>
        <w:t xml:space="preserve">1658 Jun 4 – </w:t>
      </w:r>
      <w:r w:rsidR="00F146DF" w:rsidRPr="00F146DF">
        <w:rPr>
          <w:b/>
          <w:u w:val="single"/>
        </w:rPr>
        <w:t>VA Northumberland</w:t>
      </w:r>
      <w:r w:rsidR="00F146DF" w:rsidRPr="00F146DF">
        <w:rPr>
          <w:b/>
        </w:rPr>
        <w:t xml:space="preserve"> – Admin – Edward Palmer</w:t>
      </w:r>
      <w:r w:rsidR="00F146DF">
        <w:rPr>
          <w:b/>
        </w:rPr>
        <w:t xml:space="preserve"> </w:t>
      </w:r>
      <w:r w:rsidR="00F146DF" w:rsidRPr="00F146DF">
        <w:t>- Patent for 400 acs</w:t>
      </w:r>
      <w:r w:rsidRPr="00693683">
        <w:t xml:space="preserve">. </w:t>
      </w:r>
      <w:r w:rsidR="00F146DF">
        <w:t>i</w:t>
      </w:r>
      <w:r w:rsidRPr="00693683">
        <w:t xml:space="preserve">n Petomeck freshes, lyeing up a creek between land of Capt. Brent called Pusctoway Neck &amp; land of Henry Vincent… Trans. Of 8 pers: Mary Palmer, </w:t>
      </w:r>
      <w:r w:rsidRPr="00577618">
        <w:rPr>
          <w:b/>
        </w:rPr>
        <w:t>Guy Knight</w:t>
      </w:r>
      <w:r w:rsidRPr="00693683">
        <w:t xml:space="preserve">, Richard Palmer. </w:t>
      </w:r>
      <w:r>
        <w:t xml:space="preserve">(Nugent I, p. 368) </w:t>
      </w:r>
    </w:p>
    <w:p w:rsidR="0082197A" w:rsidRDefault="0082197A" w:rsidP="001470B7">
      <w:pPr>
        <w:pStyle w:val="NormalWeb"/>
        <w:spacing w:before="240" w:beforeAutospacing="0" w:after="240" w:afterAutospacing="0"/>
        <w:ind w:left="0" w:right="0"/>
      </w:pPr>
      <w:r w:rsidRPr="00DE51C9">
        <w:rPr>
          <w:b/>
        </w:rPr>
        <w:t xml:space="preserve">1658 – </w:t>
      </w:r>
      <w:r w:rsidRPr="00DE51C9">
        <w:rPr>
          <w:b/>
          <w:u w:val="single"/>
        </w:rPr>
        <w:t>VA Northumberland</w:t>
      </w:r>
      <w:r w:rsidRPr="00DE51C9">
        <w:rPr>
          <w:b/>
        </w:rPr>
        <w:t xml:space="preserve"> – Admin – Mr. Peter Knight</w:t>
      </w:r>
      <w:r>
        <w:t xml:space="preserve"> &amp; Mr. John Haynie, Burgesses from the County Levy. (William and Mary College Quarterly Historical Magazine, Vol. 4, No. 3., (Jan., 1896), pp. 179-180.)</w:t>
      </w:r>
    </w:p>
    <w:p w:rsidR="0082197A" w:rsidRDefault="0082197A" w:rsidP="0082197A">
      <w:r w:rsidRPr="006D5821">
        <w:rPr>
          <w:b/>
        </w:rPr>
        <w:t>1658 – Jul 1</w:t>
      </w:r>
      <w:r w:rsidR="00930B36">
        <w:rPr>
          <w:b/>
        </w:rPr>
        <w:t xml:space="preserve"> – </w:t>
      </w:r>
      <w:r w:rsidR="00930B36" w:rsidRPr="00F146DF">
        <w:rPr>
          <w:b/>
          <w:u w:val="single"/>
        </w:rPr>
        <w:t xml:space="preserve">UK </w:t>
      </w:r>
      <w:r w:rsidRPr="006D5821">
        <w:rPr>
          <w:b/>
          <w:u w:val="single"/>
        </w:rPr>
        <w:t>Hampshire Privett</w:t>
      </w:r>
      <w:r w:rsidRPr="006D5821">
        <w:rPr>
          <w:b/>
        </w:rPr>
        <w:t xml:space="preserve"> – Will – John Knight</w:t>
      </w:r>
      <w:r>
        <w:rPr>
          <w:b/>
        </w:rPr>
        <w:t>, Yeoman</w:t>
      </w:r>
      <w:r>
        <w:t xml:space="preserve"> – To church and poor, 30 shillings total; to son Henry Knight, 5 pounds and beds; to son William Knight, 5 pounds and beds; to son John Knight, furniture; to Katherine, daughter of the said John Knight (granddaughter), 40 shillings at 21; to Thomas, William, Agnes, John and Elizabeth, children of son Thomas Knight, 40 shillings apiece at 21; to Henry Knigh, son of my son Henry Knight, 20 pounds at 21; to Katherine, daughter of son Henry, 10 pounds at 21; to Margaret and Jane, two other daughters of son Henry, 40 shillings apiece at 21; residue of estate to son Thomas Knight and he to be executor; friends Richard Lowe of Basing, Gent and Thomas Turfork the elder to be </w:t>
      </w:r>
      <w:r>
        <w:lastRenderedPageBreak/>
        <w:t xml:space="preserve">overseers with full power to settle differences. (Prerogative Court of Canterbury Wills, 1384-1858, PROB 11: Will Registers, 1655-1659, Piece 281: Wootton, Quire Numbers 470-523 (1658)) </w:t>
      </w:r>
    </w:p>
    <w:p w:rsidR="0082197A" w:rsidRDefault="0082197A" w:rsidP="0082197A">
      <w:r w:rsidRPr="00B4548C">
        <w:rPr>
          <w:b/>
        </w:rPr>
        <w:t xml:space="preserve">1658 – </w:t>
      </w:r>
      <w:r>
        <w:rPr>
          <w:b/>
        </w:rPr>
        <w:t>Jul 2</w:t>
      </w:r>
      <w:r w:rsidR="00ED4B24">
        <w:rPr>
          <w:b/>
        </w:rPr>
        <w:t xml:space="preserve"> – </w:t>
      </w:r>
      <w:r w:rsidR="00ED4B24" w:rsidRPr="00F146DF">
        <w:rPr>
          <w:b/>
          <w:u w:val="single"/>
        </w:rPr>
        <w:t xml:space="preserve">UK </w:t>
      </w:r>
      <w:r w:rsidRPr="00290F17">
        <w:rPr>
          <w:b/>
          <w:u w:val="single"/>
        </w:rPr>
        <w:t xml:space="preserve">Kent </w:t>
      </w:r>
      <w:r w:rsidRPr="00B4548C">
        <w:rPr>
          <w:b/>
          <w:u w:val="single"/>
        </w:rPr>
        <w:t>New Romney</w:t>
      </w:r>
      <w:r w:rsidRPr="00B4548C">
        <w:rPr>
          <w:b/>
        </w:rPr>
        <w:t xml:space="preserve"> – </w:t>
      </w:r>
      <w:r>
        <w:rPr>
          <w:b/>
        </w:rPr>
        <w:t xml:space="preserve">Will - </w:t>
      </w:r>
      <w:r w:rsidRPr="00B4548C">
        <w:rPr>
          <w:b/>
        </w:rPr>
        <w:t>Peter Knight, Gent</w:t>
      </w:r>
      <w:r>
        <w:t xml:space="preserve"> – </w:t>
      </w:r>
      <w:r>
        <w:rPr>
          <w:szCs w:val="24"/>
        </w:rPr>
        <w:t>Wife appears to be Roberta: to wife, lands in the Parish of Brooklands occupied by John Marsh during her natural life; then, to son Peter Knight, his heirs, etc, and for default of such issue, lands go to daughter Elizabeth Knight and heirs of her body, and for want of such issue, to his brother Thomas Knight and his heirs; then an annuity to brother, Thomas, of 4 pounds money to be derived from lands in Lydd, during his natural life, to be paid on Saints days listed; an annuity to his sister, Anne, the wife of Thomas Davis, more or less the same as annuity to brother, Thomas; son Peter Knight, apparently he is under 21 so wife instructed about use of income from various sources, to educate son Peter and daughter Elizabeth; if son Peter “departs this life” before he turns 21, everything to go to daughter Elizabeth at the age of 18; if both children “depart this life”,  then everything goes to his brother, Thomas and his heirs; daughter Elizabeth gets 300 pounds on her 18</w:t>
      </w:r>
      <w:r w:rsidRPr="008D2DEF">
        <w:rPr>
          <w:szCs w:val="24"/>
          <w:vertAlign w:val="superscript"/>
        </w:rPr>
        <w:t>th</w:t>
      </w:r>
      <w:r>
        <w:rPr>
          <w:szCs w:val="24"/>
        </w:rPr>
        <w:t xml:space="preserve"> birthday, or marriage; his “man”, William Sheppard, a wagon and suits and clothing;  his maid, Anne, 3 pounds; his brother: Wilcocke Knight and sons, 20 shillings each; brother John Knight and sons, 20 shillings each; wife, Roberta, sole executrix.  Wit: Robert Wilcocke, Robert Steede, John Pepper. (</w:t>
      </w:r>
      <w:r w:rsidRPr="00290F17">
        <w:rPr>
          <w:szCs w:val="24"/>
        </w:rPr>
        <w:t>Prerogative Court of Canterbury Wills, 1384-1858</w:t>
      </w:r>
      <w:r>
        <w:rPr>
          <w:szCs w:val="24"/>
        </w:rPr>
        <w:t xml:space="preserve">, </w:t>
      </w:r>
      <w:r w:rsidRPr="00290F17">
        <w:rPr>
          <w:szCs w:val="24"/>
        </w:rPr>
        <w:t>PROB 11: Will Registers</w:t>
      </w:r>
      <w:r>
        <w:rPr>
          <w:szCs w:val="24"/>
        </w:rPr>
        <w:t xml:space="preserve">, </w:t>
      </w:r>
      <w:r w:rsidRPr="00290F17">
        <w:rPr>
          <w:szCs w:val="24"/>
        </w:rPr>
        <w:t>1655-1659</w:t>
      </w:r>
      <w:r>
        <w:rPr>
          <w:szCs w:val="24"/>
        </w:rPr>
        <w:t xml:space="preserve">, </w:t>
      </w:r>
      <w:r w:rsidRPr="00290F17">
        <w:rPr>
          <w:szCs w:val="24"/>
        </w:rPr>
        <w:t>Piece 281: Wootton, Quire Numbers 470-523 (1658)</w:t>
      </w:r>
      <w:r>
        <w:rPr>
          <w:szCs w:val="24"/>
        </w:rPr>
        <w:t>)</w:t>
      </w:r>
    </w:p>
    <w:p w:rsidR="0082197A" w:rsidRDefault="0082197A" w:rsidP="0082197A">
      <w:r w:rsidRPr="00612FD2">
        <w:rPr>
          <w:b/>
        </w:rPr>
        <w:t>1658 – Jul 3</w:t>
      </w:r>
      <w:r w:rsidR="00ED4B24">
        <w:rPr>
          <w:b/>
        </w:rPr>
        <w:t xml:space="preserve"> – </w:t>
      </w:r>
      <w:r w:rsidR="00ED4B24" w:rsidRPr="00B40239">
        <w:rPr>
          <w:b/>
          <w:u w:val="single"/>
        </w:rPr>
        <w:t xml:space="preserve">UK </w:t>
      </w:r>
      <w:r w:rsidRPr="00612FD2">
        <w:rPr>
          <w:b/>
          <w:u w:val="single"/>
        </w:rPr>
        <w:t>Lincolnshire Scotton</w:t>
      </w:r>
      <w:r w:rsidRPr="00612FD2">
        <w:rPr>
          <w:b/>
        </w:rPr>
        <w:t xml:space="preserve"> – </w:t>
      </w:r>
      <w:r w:rsidR="00F63E01" w:rsidRPr="00992101">
        <w:rPr>
          <w:b/>
          <w:szCs w:val="24"/>
        </w:rPr>
        <w:t xml:space="preserve">Will </w:t>
      </w:r>
      <w:r w:rsidR="00F63E01">
        <w:rPr>
          <w:b/>
          <w:szCs w:val="24"/>
        </w:rPr>
        <w:t>– Nunc:</w:t>
      </w:r>
      <w:r w:rsidRPr="00612FD2">
        <w:rPr>
          <w:b/>
        </w:rPr>
        <w:t xml:space="preserve"> Edward Knight</w:t>
      </w:r>
      <w:r>
        <w:t xml:space="preserve"> – To son, Edward Knight, 1 shilling and his clothes; to daughter Anne, 3 pounds and items; residue to wife, Elizabeth Knight and she executrix. (Prerogative Court of Canterbury Wills, 1384-1858, PROB 11: Will Registers, 1655-1659, Piece 281: Wootton, Quire Numbers 470-523 (1658))</w:t>
      </w:r>
    </w:p>
    <w:p w:rsidR="001470B7" w:rsidRDefault="001470B7" w:rsidP="001470B7">
      <w:pPr>
        <w:pStyle w:val="NormalWeb"/>
        <w:spacing w:before="240" w:beforeAutospacing="0" w:after="240" w:afterAutospacing="0"/>
        <w:ind w:left="0" w:right="0"/>
      </w:pPr>
      <w:r>
        <w:rPr>
          <w:b/>
        </w:rPr>
        <w:t xml:space="preserve">1658 </w:t>
      </w:r>
      <w:r w:rsidR="00B40239">
        <w:rPr>
          <w:b/>
        </w:rPr>
        <w:t xml:space="preserve">- </w:t>
      </w:r>
      <w:r>
        <w:rPr>
          <w:b/>
        </w:rPr>
        <w:t xml:space="preserve">Sep 1 – </w:t>
      </w:r>
      <w:r w:rsidRPr="00855EA9">
        <w:rPr>
          <w:b/>
          <w:u w:val="single"/>
        </w:rPr>
        <w:t>VA</w:t>
      </w:r>
      <w:r w:rsidR="00B40239">
        <w:rPr>
          <w:b/>
          <w:u w:val="single"/>
        </w:rPr>
        <w:t xml:space="preserve"> </w:t>
      </w:r>
      <w:r w:rsidR="00B40239" w:rsidRPr="00855EA9">
        <w:rPr>
          <w:b/>
          <w:u w:val="single"/>
        </w:rPr>
        <w:t>New Kent</w:t>
      </w:r>
      <w:r w:rsidRPr="00B40239">
        <w:rPr>
          <w:b/>
        </w:rPr>
        <w:t xml:space="preserve"> – </w:t>
      </w:r>
      <w:r w:rsidR="00B40239" w:rsidRPr="00B40239">
        <w:rPr>
          <w:b/>
        </w:rPr>
        <w:t>Admin - Georg Chapman</w:t>
      </w:r>
      <w:r w:rsidR="00B40239">
        <w:t xml:space="preserve"> – Land patent for</w:t>
      </w:r>
      <w:r>
        <w:t xml:space="preserve"> 1500 acs.  ... N. side of Mattepany Riv…Trans of 30 pers. Incl </w:t>
      </w:r>
      <w:r w:rsidRPr="009919B6">
        <w:rPr>
          <w:b/>
        </w:rPr>
        <w:t>John Knight</w:t>
      </w:r>
      <w:r w:rsidR="00B40239">
        <w:rPr>
          <w:b/>
        </w:rPr>
        <w:t xml:space="preserve">, </w:t>
      </w:r>
      <w:r w:rsidR="00B40239" w:rsidRPr="00B40239">
        <w:t>Robert Wright, Thomas Winn, Richard Perry, Roger Stephens, Robert Wilson, Thomas Edgecombe (Edgcome)</w:t>
      </w:r>
      <w:r>
        <w:t>. (</w:t>
      </w:r>
      <w:r w:rsidR="00B40239">
        <w:t xml:space="preserve">Nugent I, </w:t>
      </w:r>
      <w:r>
        <w:t>p. 370)</w:t>
      </w:r>
    </w:p>
    <w:p w:rsidR="007A62F8" w:rsidRDefault="007A62F8" w:rsidP="007A62F8">
      <w:r w:rsidRPr="00C17B8C">
        <w:rPr>
          <w:b/>
        </w:rPr>
        <w:t>1658 – Sep 9</w:t>
      </w:r>
      <w:r w:rsidR="00ED4B24">
        <w:rPr>
          <w:b/>
          <w:szCs w:val="24"/>
        </w:rPr>
        <w:t xml:space="preserve"> – </w:t>
      </w:r>
      <w:r w:rsidR="00ED4B24" w:rsidRPr="00B40239">
        <w:rPr>
          <w:b/>
          <w:szCs w:val="24"/>
          <w:u w:val="single"/>
        </w:rPr>
        <w:t xml:space="preserve">UK </w:t>
      </w:r>
      <w:r>
        <w:rPr>
          <w:b/>
          <w:u w:val="single"/>
        </w:rPr>
        <w:t>London</w:t>
      </w:r>
      <w:r w:rsidRPr="00C17B8C">
        <w:rPr>
          <w:b/>
        </w:rPr>
        <w:t xml:space="preserve"> - Will – Michael Knight</w:t>
      </w:r>
      <w:r>
        <w:t xml:space="preserve"> – To mother, 10 pounds; to eldest sister, 10 pounds; to youngest sister, Frances, “all whatsoever I have on shore money and goods the legacies being paid”; to William Jacobs, “all on board appertaining to me”. (Prerogative Court of Canterbury Wills, 1384-1858, PROB 11: Will Registers, 1655-1659, Piece 280: Wootton, Quire Numbers 417-469 (1658))</w:t>
      </w:r>
    </w:p>
    <w:p w:rsidR="007A62F8" w:rsidRDefault="007A62F8" w:rsidP="007A62F8">
      <w:r w:rsidRPr="00560441">
        <w:rPr>
          <w:b/>
        </w:rPr>
        <w:t>1658 – Sep 27</w:t>
      </w:r>
      <w:r w:rsidR="00ED4B24">
        <w:rPr>
          <w:b/>
        </w:rPr>
        <w:t xml:space="preserve"> – </w:t>
      </w:r>
      <w:r w:rsidR="00ED4B24" w:rsidRPr="00B40239">
        <w:rPr>
          <w:b/>
          <w:u w:val="single"/>
        </w:rPr>
        <w:t xml:space="preserve">UK </w:t>
      </w:r>
      <w:r w:rsidRPr="00560441">
        <w:rPr>
          <w:b/>
          <w:u w:val="single"/>
        </w:rPr>
        <w:t>West Sussex Chichester</w:t>
      </w:r>
      <w:r w:rsidRPr="00560441">
        <w:rPr>
          <w:b/>
        </w:rPr>
        <w:t xml:space="preserve">  - Admin – Peter Knight, Innholder </w:t>
      </w:r>
      <w:r>
        <w:t xml:space="preserve">- </w:t>
      </w:r>
      <w:r w:rsidRPr="00560441">
        <w:t xml:space="preserve">Bond for £70 </w:t>
      </w:r>
      <w:r>
        <w:t>Between (a) Peter Knight of Chichester, innholder, and (b) Edward Darkeing; Witnesses: John Peachey and Roger Tryyer. (</w:t>
      </w:r>
      <w:r w:rsidRPr="00560441">
        <w:t>West Sussex Record Office</w:t>
      </w:r>
      <w:r>
        <w:t xml:space="preserve"> Add Mss 12,558) </w:t>
      </w:r>
    </w:p>
    <w:p w:rsidR="007A62F8" w:rsidRDefault="007A62F8" w:rsidP="007A62F8">
      <w:r w:rsidRPr="00B4548C">
        <w:rPr>
          <w:b/>
          <w:szCs w:val="24"/>
        </w:rPr>
        <w:t xml:space="preserve">1658 – </w:t>
      </w:r>
      <w:r>
        <w:rPr>
          <w:b/>
          <w:szCs w:val="24"/>
        </w:rPr>
        <w:t>Oct 2</w:t>
      </w:r>
      <w:r w:rsidR="00ED4B24">
        <w:rPr>
          <w:b/>
          <w:szCs w:val="24"/>
        </w:rPr>
        <w:t xml:space="preserve"> – </w:t>
      </w:r>
      <w:r w:rsidR="00ED4B24" w:rsidRPr="00B40239">
        <w:rPr>
          <w:b/>
          <w:szCs w:val="24"/>
          <w:u w:val="single"/>
        </w:rPr>
        <w:t xml:space="preserve">UK </w:t>
      </w:r>
      <w:r w:rsidRPr="00B4548C">
        <w:rPr>
          <w:b/>
          <w:szCs w:val="24"/>
          <w:u w:val="single"/>
        </w:rPr>
        <w:t>London</w:t>
      </w:r>
      <w:r w:rsidRPr="00B4548C">
        <w:rPr>
          <w:b/>
          <w:szCs w:val="24"/>
        </w:rPr>
        <w:t xml:space="preserve"> – </w:t>
      </w:r>
      <w:r w:rsidR="00F63E01">
        <w:rPr>
          <w:b/>
          <w:szCs w:val="24"/>
        </w:rPr>
        <w:t xml:space="preserve">Will - </w:t>
      </w:r>
      <w:r w:rsidRPr="00B4548C">
        <w:rPr>
          <w:b/>
          <w:szCs w:val="24"/>
        </w:rPr>
        <w:t>Richard Knight, Cit. and Fishmonger</w:t>
      </w:r>
      <w:r w:rsidR="00F63E01">
        <w:rPr>
          <w:b/>
          <w:szCs w:val="24"/>
        </w:rPr>
        <w:t>:</w:t>
      </w:r>
      <w:r>
        <w:rPr>
          <w:szCs w:val="24"/>
        </w:rPr>
        <w:t xml:space="preserve"> –  “Going upon a voyage to East India…” estate to wife, Margaret Knight and she to be executor.  Will written on 1655 Feb 12. (</w:t>
      </w:r>
      <w:r w:rsidRPr="00EA653B">
        <w:rPr>
          <w:szCs w:val="24"/>
        </w:rPr>
        <w:t>Prerogative Court of Canterbury Wills, 1384-1858</w:t>
      </w:r>
      <w:r>
        <w:rPr>
          <w:szCs w:val="24"/>
        </w:rPr>
        <w:t xml:space="preserve">, </w:t>
      </w:r>
      <w:r w:rsidRPr="00EA653B">
        <w:rPr>
          <w:szCs w:val="24"/>
        </w:rPr>
        <w:t>PROB 11: Will Registers</w:t>
      </w:r>
      <w:r>
        <w:rPr>
          <w:szCs w:val="24"/>
        </w:rPr>
        <w:t xml:space="preserve">, </w:t>
      </w:r>
      <w:r w:rsidRPr="00EA653B">
        <w:rPr>
          <w:szCs w:val="24"/>
        </w:rPr>
        <w:t>1655-1659</w:t>
      </w:r>
      <w:r>
        <w:rPr>
          <w:szCs w:val="24"/>
        </w:rPr>
        <w:t xml:space="preserve">, </w:t>
      </w:r>
      <w:r w:rsidRPr="00EA653B">
        <w:rPr>
          <w:szCs w:val="24"/>
        </w:rPr>
        <w:t>Piece 282: Wootton, Quire Numbers 524-574 (1658)</w:t>
      </w:r>
      <w:r>
        <w:rPr>
          <w:szCs w:val="24"/>
        </w:rPr>
        <w:t>)</w:t>
      </w:r>
    </w:p>
    <w:p w:rsidR="001470B7" w:rsidRDefault="001470B7" w:rsidP="001470B7">
      <w:pPr>
        <w:pStyle w:val="NormalWeb"/>
        <w:spacing w:before="240" w:beforeAutospacing="0" w:after="240" w:afterAutospacing="0"/>
        <w:ind w:left="0" w:right="0"/>
      </w:pPr>
      <w:r>
        <w:rPr>
          <w:b/>
        </w:rPr>
        <w:t xml:space="preserve">1658 </w:t>
      </w:r>
      <w:r w:rsidR="00B40239">
        <w:rPr>
          <w:b/>
        </w:rPr>
        <w:t xml:space="preserve">- </w:t>
      </w:r>
      <w:r>
        <w:rPr>
          <w:b/>
        </w:rPr>
        <w:t xml:space="preserve">Oct 7 – </w:t>
      </w:r>
      <w:r w:rsidR="00B40239" w:rsidRPr="00B40239">
        <w:rPr>
          <w:b/>
          <w:u w:val="single"/>
        </w:rPr>
        <w:t>VA Westmoreland</w:t>
      </w:r>
      <w:r w:rsidR="00B40239" w:rsidRPr="00B40239">
        <w:rPr>
          <w:b/>
        </w:rPr>
        <w:t xml:space="preserve"> – Admin – Mr. Richard Wright</w:t>
      </w:r>
      <w:r w:rsidR="00B40239" w:rsidRPr="00B40239">
        <w:t xml:space="preserve"> - Land patent for 2200 acs.</w:t>
      </w:r>
      <w:r w:rsidR="00B40239">
        <w:t xml:space="preserve"> </w:t>
      </w:r>
      <w:r>
        <w:t xml:space="preserve">on S.W. side of Patomeck Riv… granted unto Col. John Mottrom 13 </w:t>
      </w:r>
      <w:r>
        <w:lastRenderedPageBreak/>
        <w:t xml:space="preserve">Aug 1650 &amp; due sd. Wright as marrieinge Ann the daughter of sd. Mottrom… 737 acs for trans of 15 per. Incl. </w:t>
      </w:r>
      <w:r w:rsidRPr="009919B6">
        <w:rPr>
          <w:b/>
        </w:rPr>
        <w:t>J</w:t>
      </w:r>
      <w:r>
        <w:rPr>
          <w:b/>
        </w:rPr>
        <w:t>ohn</w:t>
      </w:r>
      <w:r w:rsidRPr="009919B6">
        <w:rPr>
          <w:b/>
        </w:rPr>
        <w:t xml:space="preserve"> Knight</w:t>
      </w:r>
      <w:r>
        <w:t xml:space="preserve"> (Nugent I, p. 375) </w:t>
      </w:r>
    </w:p>
    <w:p w:rsidR="007A62F8" w:rsidRDefault="007A62F8" w:rsidP="001470B7">
      <w:pPr>
        <w:pStyle w:val="NormalWeb"/>
        <w:spacing w:before="240" w:beforeAutospacing="0" w:after="240" w:afterAutospacing="0"/>
        <w:ind w:left="0" w:right="0"/>
      </w:pPr>
      <w:r w:rsidRPr="00123C96">
        <w:rPr>
          <w:b/>
        </w:rPr>
        <w:t>1658 – Oct 11</w:t>
      </w:r>
      <w:r w:rsidR="00ED4B24">
        <w:rPr>
          <w:b/>
        </w:rPr>
        <w:t xml:space="preserve"> – </w:t>
      </w:r>
      <w:r w:rsidR="00ED4B24" w:rsidRPr="00B40239">
        <w:rPr>
          <w:b/>
          <w:u w:val="single"/>
        </w:rPr>
        <w:t xml:space="preserve">UK </w:t>
      </w:r>
      <w:r w:rsidRPr="00123C96">
        <w:rPr>
          <w:b/>
          <w:u w:val="single"/>
        </w:rPr>
        <w:t>Hampshire Crondall</w:t>
      </w:r>
      <w:r w:rsidRPr="00123C96">
        <w:rPr>
          <w:b/>
        </w:rPr>
        <w:t xml:space="preserve"> – Will – William Knight</w:t>
      </w:r>
      <w:r>
        <w:rPr>
          <w:b/>
        </w:rPr>
        <w:t>, Yeoman</w:t>
      </w:r>
      <w:r>
        <w:t xml:space="preserve"> – To son William Knight, 30 pounds; to son James Knight, 30 pounds; to daughter Joane, 30 pounds; to daughter Jean, 30 pounds; daughters to get money at 21 or marriage; residue of estate to wife Joane and son John Knight who are to be joint executors; friend William Porten (Parten?) to be Overseer; Wit: Richard Terry, Moses Terry, William Taylor (Tailor).  (Prerogative Court of Canterbury Wills, 1384-1858, PROB 11: Will Registers, 1655-1659, Piece 282: Wootton, Quire Numbers 524-574 (1658))</w:t>
      </w:r>
    </w:p>
    <w:p w:rsidR="007A62F8" w:rsidRDefault="007A62F8" w:rsidP="001470B7">
      <w:pPr>
        <w:pStyle w:val="NormalWeb"/>
        <w:spacing w:before="240" w:beforeAutospacing="0" w:after="240" w:afterAutospacing="0"/>
        <w:ind w:left="0" w:right="0"/>
      </w:pPr>
      <w:r w:rsidRPr="007E3C71">
        <w:rPr>
          <w:b/>
        </w:rPr>
        <w:t>1658 – Oct 21</w:t>
      </w:r>
      <w:r w:rsidR="00ED4B24">
        <w:rPr>
          <w:b/>
        </w:rPr>
        <w:t xml:space="preserve"> – </w:t>
      </w:r>
      <w:r w:rsidR="00ED4B24" w:rsidRPr="00B40239">
        <w:rPr>
          <w:b/>
          <w:u w:val="single"/>
        </w:rPr>
        <w:t xml:space="preserve">UK </w:t>
      </w:r>
      <w:r w:rsidRPr="007E3C71">
        <w:rPr>
          <w:b/>
          <w:u w:val="single"/>
        </w:rPr>
        <w:t>Kent Stockbury</w:t>
      </w:r>
      <w:r w:rsidRPr="007E3C71">
        <w:rPr>
          <w:b/>
        </w:rPr>
        <w:t xml:space="preserve"> – Will – John Knight</w:t>
      </w:r>
      <w:r>
        <w:rPr>
          <w:b/>
        </w:rPr>
        <w:t>, Gent</w:t>
      </w:r>
      <w:r>
        <w:t xml:space="preserve"> – To only son, Richard Knight, 20 shillings; to daughter, Martha Potty, wife of William Potty, Gent, 10 shillings;  to the poor of the parish, 20 shillings; rest of estate to wife, Alice Knight who is to be executrix; friend, John Windy, Gent, to be overseer; will then goes on to discuss land and larger sums of money that do not appear to be going to the son or daughter. (Prerogative Court of Canterbury Wills, 1384-1858, PROB 11: Will Registers, 1655-1659, Piece 283: Wootton, Quire Numbers 575-626 (1658))</w:t>
      </w:r>
    </w:p>
    <w:p w:rsidR="007A62F8" w:rsidRDefault="007A62F8" w:rsidP="001470B7">
      <w:pPr>
        <w:pStyle w:val="NormalWeb"/>
        <w:spacing w:before="240" w:beforeAutospacing="0" w:after="240" w:afterAutospacing="0"/>
        <w:ind w:left="0" w:right="0"/>
      </w:pPr>
      <w:r w:rsidRPr="00911262">
        <w:rPr>
          <w:b/>
        </w:rPr>
        <w:t>1658 – Oct 21</w:t>
      </w:r>
      <w:r w:rsidR="00ED4B24">
        <w:rPr>
          <w:b/>
        </w:rPr>
        <w:t xml:space="preserve"> – </w:t>
      </w:r>
      <w:r w:rsidR="00ED4B24" w:rsidRPr="00B40239">
        <w:rPr>
          <w:b/>
          <w:u w:val="single"/>
        </w:rPr>
        <w:t xml:space="preserve">UK </w:t>
      </w:r>
      <w:r w:rsidRPr="00911262">
        <w:rPr>
          <w:b/>
          <w:u w:val="single"/>
        </w:rPr>
        <w:t>Essex Nasing</w:t>
      </w:r>
      <w:r w:rsidRPr="00911262">
        <w:rPr>
          <w:b/>
        </w:rPr>
        <w:t xml:space="preserve"> – Will – Elias Knight</w:t>
      </w:r>
      <w:r>
        <w:rPr>
          <w:b/>
        </w:rPr>
        <w:t>, Yeoman</w:t>
      </w:r>
      <w:r>
        <w:t xml:space="preserve"> – To be buried in Raydon churchyard; to wife Mary, all household goods, moveables and unmoveable chattels, cattle, whatsoever I have forever; to Joane Knight, daughter of John Knight, all lands and tenements where I now live with barns, stables, outhouses, orchards, pasture land, meadow, various tracts described, to her and her heirs forever; in default of heirs, property to go to James Knight, son of Robert Knight; to Elizabeth Jacob or Raydon, 4 pounds a year, to be paid by Joane Knight or James Knight; if Joane or James fail to pay the 4 pounds a year, then Elizabeth Jacob will receive the lands; wife to be executrix, friends Josias Wood and William Gra___ of Raydon to be overseers. (Prerogative Court of Canterbury Wills, 1384-1858, PROB 11: Will Registers, 1655-1659, Piece 283: Wootton, Quire Numbers 575-626 (1658))</w:t>
      </w:r>
    </w:p>
    <w:p w:rsidR="001470B7" w:rsidRDefault="001470B7" w:rsidP="00D54071">
      <w:pPr>
        <w:pStyle w:val="NormalWeb"/>
        <w:spacing w:before="240" w:after="240"/>
        <w:ind w:left="0"/>
      </w:pPr>
      <w:r>
        <w:rPr>
          <w:b/>
        </w:rPr>
        <w:t xml:space="preserve">1658 </w:t>
      </w:r>
      <w:r w:rsidR="00B40239">
        <w:rPr>
          <w:b/>
        </w:rPr>
        <w:t xml:space="preserve">- </w:t>
      </w:r>
      <w:r>
        <w:rPr>
          <w:b/>
        </w:rPr>
        <w:t xml:space="preserve">Oct </w:t>
      </w:r>
      <w:r w:rsidRPr="00A258B7">
        <w:rPr>
          <w:b/>
        </w:rPr>
        <w:t xml:space="preserve">22 </w:t>
      </w:r>
      <w:r>
        <w:t xml:space="preserve">- </w:t>
      </w:r>
      <w:r w:rsidR="00B40239" w:rsidRPr="00B40239">
        <w:rPr>
          <w:b/>
          <w:u w:val="single"/>
        </w:rPr>
        <w:t>VA Northumberland</w:t>
      </w:r>
      <w:r w:rsidR="00B40239" w:rsidRPr="00B40239">
        <w:rPr>
          <w:b/>
        </w:rPr>
        <w:t xml:space="preserve"> – Admin – John Knight &amp; James Hawley</w:t>
      </w:r>
      <w:r w:rsidR="00B40239" w:rsidRPr="00B40239">
        <w:t xml:space="preserve"> - </w:t>
      </w:r>
      <w:r>
        <w:t>Court</w:t>
      </w:r>
      <w:r>
        <w:rPr>
          <w:b/>
        </w:rPr>
        <w:t xml:space="preserve">: </w:t>
      </w:r>
      <w:r>
        <w:t xml:space="preserve"> The difference depending between Mr. Charles Ashton, Plt., and</w:t>
      </w:r>
      <w:r w:rsidRPr="00A258B7">
        <w:rPr>
          <w:b/>
        </w:rPr>
        <w:t xml:space="preserve"> Mr. James Hawley &amp; </w:t>
      </w:r>
      <w:r>
        <w:rPr>
          <w:b/>
        </w:rPr>
        <w:t>John</w:t>
      </w:r>
      <w:r w:rsidRPr="00A258B7">
        <w:rPr>
          <w:b/>
        </w:rPr>
        <w:t xml:space="preserve"> Knight,</w:t>
      </w:r>
      <w:r>
        <w:t xml:space="preserve"> Defendants, being tried by a Jury whose names are subscribed, vizt. Mr. Wm.: Thomas, Thomas Brewer, Henry Toppin, Richard Spann, Mr. Nicho: Jernow, Simon Richardson, Antho: Linton, Justinian Tennis, John Motley, Abraham Joyce, </w:t>
      </w:r>
      <w:r w:rsidRPr="000C740F">
        <w:rPr>
          <w:b/>
        </w:rPr>
        <w:t>W</w:t>
      </w:r>
      <w:r>
        <w:rPr>
          <w:b/>
        </w:rPr>
        <w:t>illiam</w:t>
      </w:r>
      <w:r w:rsidRPr="000C740F">
        <w:rPr>
          <w:b/>
        </w:rPr>
        <w:t xml:space="preserve"> Col</w:t>
      </w:r>
      <w:r w:rsidR="00F92BD5">
        <w:rPr>
          <w:b/>
        </w:rPr>
        <w:t>e</w:t>
      </w:r>
      <w:r w:rsidRPr="000C740F">
        <w:rPr>
          <w:b/>
        </w:rPr>
        <w:t>man</w:t>
      </w:r>
      <w:r>
        <w:t>, Jno: Bailes. We of the Jury being empannelled to try the Cause between Mr. Charles Ashton, Plaint: &amp; Mr.</w:t>
      </w:r>
      <w:r w:rsidRPr="00B43071">
        <w:rPr>
          <w:b/>
        </w:rPr>
        <w:t xml:space="preserve"> James Hawley</w:t>
      </w:r>
      <w:r>
        <w:t xml:space="preserve"> &amp; </w:t>
      </w:r>
      <w:r w:rsidRPr="00A258B7">
        <w:rPr>
          <w:b/>
        </w:rPr>
        <w:t>John Knight</w:t>
      </w:r>
      <w:r>
        <w:t xml:space="preserve">, Defendants, do award as followeth: vizt., That the Plaintiff shall forthwith: have a sufficient able Servant delivered him by the Defendants,: Mr. Hawley to allow for two thirds thereof &amp; </w:t>
      </w:r>
      <w:r w:rsidRPr="00945450">
        <w:rPr>
          <w:b/>
        </w:rPr>
        <w:t>John Knight</w:t>
      </w:r>
      <w:r>
        <w:t xml:space="preserve"> the other third: And each party to beare his own charges, the sd. Servant to have one complete year to serve. Wm: Thomas (Sparacio)</w:t>
      </w:r>
      <w:r>
        <w:br/>
      </w:r>
      <w:r w:rsidR="00D54071" w:rsidRPr="0099548E">
        <w:rPr>
          <w:b/>
        </w:rPr>
        <w:t>Note</w:t>
      </w:r>
      <w:r w:rsidR="00D54071">
        <w:t>: A John Knight shows up several times in association with Capt. Peter Knight and with James Hawley which suggests that he was related to Peter somehow and somewhat older, more of an age with Hawley. He is elsewhere described as “planter” and “of Northumberland County”. Here, it appears that Hawley and John Knight are engaged in some kind of business together.</w:t>
      </w:r>
      <w:r w:rsidR="00D54071">
        <w:br/>
        <w:t xml:space="preserve">Further note the presence of William Coleman on the Northumberland County jury. William Coleman was the heir of Anthony Coleman whose daughter, </w:t>
      </w:r>
      <w:r w:rsidR="00D54071">
        <w:lastRenderedPageBreak/>
        <w:t xml:space="preserve">Barbery, apparently married Edward Knight, son of Joseph Knight. Edward was co-heir with William to Anthony Coleman. </w:t>
      </w:r>
      <w:r w:rsidR="00D54071">
        <w:br/>
        <w:t xml:space="preserve">Then, note the fact that the 1648 Sep 9 patent to a Mrs. Jane Perkins states that it is next door to the land of Anthony Coleman, and that the land Mrs. Perkins is patenting came to her via Capt. William Peirce to Alexander Stoner to John Knight to William Edwards to Edward Prince to Robert Miles to the sd. Mrs. Perkins. What interests me here is that this land, next to Anthony Coleman who was connected to Joseph and Edward Knight, was at least temporarily held by a John Knight. </w:t>
      </w:r>
    </w:p>
    <w:p w:rsidR="007A62F8" w:rsidRDefault="007A62F8" w:rsidP="007A62F8">
      <w:r w:rsidRPr="00FE6A13">
        <w:rPr>
          <w:b/>
        </w:rPr>
        <w:t>1658 – Dec 2</w:t>
      </w:r>
      <w:r w:rsidR="00ED4B24">
        <w:rPr>
          <w:b/>
        </w:rPr>
        <w:t xml:space="preserve"> – </w:t>
      </w:r>
      <w:r w:rsidR="00ED4B24" w:rsidRPr="00CF625C">
        <w:rPr>
          <w:b/>
          <w:u w:val="single"/>
        </w:rPr>
        <w:t xml:space="preserve">UK </w:t>
      </w:r>
      <w:r w:rsidRPr="00FE6A13">
        <w:rPr>
          <w:b/>
          <w:u w:val="single"/>
        </w:rPr>
        <w:t>Northamptonshire Byfield</w:t>
      </w:r>
      <w:r w:rsidRPr="00FE6A13">
        <w:rPr>
          <w:b/>
        </w:rPr>
        <w:t xml:space="preserve"> – Will – Andrew Knight</w:t>
      </w:r>
      <w:r>
        <w:t xml:space="preserve"> – The image of this will on ancestry.com is so poor that it is almost impossible to read however, I am able to make out that the eldest son is </w:t>
      </w:r>
      <w:r w:rsidRPr="0009406B">
        <w:rPr>
          <w:b/>
        </w:rPr>
        <w:t>Edward Knight; next William Knight; then George Knight</w:t>
      </w:r>
      <w:r>
        <w:t>;  Elizabeth and Jane appear to be daughters of son Edward; Joane is the wife and executor; witnesses appear to be George Mason and Mary Mason. (Prerogative Court of Canterbury Wills, 1384-1858, PROB 11: Will Registers, 1655-1659, Piece 285: Wootton, Quire Numbers 674-720 (1658))</w:t>
      </w:r>
    </w:p>
    <w:p w:rsidR="007A62F8" w:rsidRDefault="007A62F8" w:rsidP="007A62F8">
      <w:r w:rsidRPr="00B425B9">
        <w:rPr>
          <w:b/>
        </w:rPr>
        <w:t>1658 – Dec 16</w:t>
      </w:r>
      <w:r w:rsidR="00ED4B24">
        <w:rPr>
          <w:b/>
        </w:rPr>
        <w:t xml:space="preserve"> – </w:t>
      </w:r>
      <w:r w:rsidR="00ED4B24" w:rsidRPr="00CF625C">
        <w:rPr>
          <w:b/>
          <w:u w:val="single"/>
        </w:rPr>
        <w:t xml:space="preserve">UK </w:t>
      </w:r>
      <w:r w:rsidRPr="00B425B9">
        <w:rPr>
          <w:b/>
          <w:u w:val="single"/>
        </w:rPr>
        <w:t>Warwickshire Henley in Arden</w:t>
      </w:r>
      <w:r w:rsidRPr="00B425B9">
        <w:rPr>
          <w:b/>
        </w:rPr>
        <w:t xml:space="preserve"> – Will – Richard Knight</w:t>
      </w:r>
      <w:r>
        <w:t xml:space="preserve"> – To son Richard, household items including bed; also to Richard, a piece of land “lying between the new building of my son John on the north side and joining on the south side from the High street to the lower bark brook; to son John Knight, household items including bed; to daughter Susanna, 30 pounds and household items including bed; to son-in-law Thomas Bird, husband of daughter Margaret, items; residue of estate to sons John and Joseph and daughter Susanna who are joint executors; George Ward, William Cowper and John Frankson overseers. Wit: George Ward, William Cowper, John Fouke. (Prerogative Court of Canterbury Wills, 1384-1858, PROB 11: Will Registers, 1655-1659, Piece 284: Wootton, Quire Numbers 627-673 (1658))</w:t>
      </w:r>
    </w:p>
    <w:p w:rsidR="001470B7" w:rsidRDefault="001470B7" w:rsidP="001470B7">
      <w:pPr>
        <w:pStyle w:val="NormalWeb"/>
        <w:spacing w:before="240" w:beforeAutospacing="0" w:after="240" w:afterAutospacing="0"/>
        <w:ind w:left="0" w:right="0"/>
      </w:pPr>
      <w:r w:rsidRPr="0032272F">
        <w:rPr>
          <w:b/>
        </w:rPr>
        <w:t xml:space="preserve">1658 Dec 20 </w:t>
      </w:r>
      <w:r>
        <w:t xml:space="preserve">– </w:t>
      </w:r>
      <w:r w:rsidR="00CF625C" w:rsidRPr="00CF625C">
        <w:rPr>
          <w:b/>
          <w:u w:val="single"/>
        </w:rPr>
        <w:t>VA Lancaster</w:t>
      </w:r>
      <w:r w:rsidR="00CF625C" w:rsidRPr="00CF625C">
        <w:rPr>
          <w:b/>
        </w:rPr>
        <w:t xml:space="preserve"> – Admin - Peter Knight, Merchant</w:t>
      </w:r>
      <w:r w:rsidR="00CF625C" w:rsidRPr="00CF625C">
        <w:t xml:space="preserve"> - witnesses a deed between William Short (Shirt) of Lancaster, and William Thatcher. (Fleet, Lancaster, p. 130)</w:t>
      </w:r>
      <w:r w:rsidR="00CF625C">
        <w:br/>
      </w:r>
      <w:r w:rsidR="00CF625C" w:rsidRPr="00CF625C">
        <w:rPr>
          <w:b/>
        </w:rPr>
        <w:t>Note</w:t>
      </w:r>
      <w:r w:rsidR="00CF625C" w:rsidRPr="00CF625C">
        <w:t xml:space="preserve">: Here we are surely dealing with Capt. Peter Knight, now being called "Merchant" because that was what he was at this point. Recall that Lancaster Co was earlier part of Northumberland county. I believe that here we are seeing an appearance of William Short, the future father-in-law of Capt. Peter's son, Leonard Knight. Leonard, of course, according to his own later testimony, is not yet born. </w:t>
      </w:r>
    </w:p>
    <w:p w:rsidR="007A62F8" w:rsidRDefault="007A62F8" w:rsidP="007A62F8">
      <w:r w:rsidRPr="00E72EC6">
        <w:rPr>
          <w:b/>
        </w:rPr>
        <w:t>1658 – Dec 24</w:t>
      </w:r>
      <w:r w:rsidR="00ED4B24">
        <w:rPr>
          <w:b/>
        </w:rPr>
        <w:t xml:space="preserve"> – </w:t>
      </w:r>
      <w:r w:rsidR="00ED4B24" w:rsidRPr="00CF625C">
        <w:rPr>
          <w:b/>
          <w:u w:val="single"/>
        </w:rPr>
        <w:t xml:space="preserve">UK </w:t>
      </w:r>
      <w:r w:rsidRPr="00E72EC6">
        <w:rPr>
          <w:b/>
          <w:u w:val="single"/>
        </w:rPr>
        <w:t>Worcestershire Evesham</w:t>
      </w:r>
      <w:r w:rsidRPr="00E72EC6">
        <w:rPr>
          <w:b/>
        </w:rPr>
        <w:t xml:space="preserve"> – Will – John Knight</w:t>
      </w:r>
      <w:r>
        <w:t xml:space="preserve"> – “I John Knight, the son of Thomas Knight of Evesham…” to be buried in the church at Carleton, Northamptonshire, near the seat where I used to sit; to the poor at Carleton, 200 pounds; to the poor of Great Hampton where I was born, 5 pounds; to the poor of Evesham where my father and eldest brother Thomas, lived and died, 5 pounds; to the son of my master, Geoffrey Palmer the younger, my picture of his mother now remaining at my brother William’s house and my mourning diamond ring, and all my precedent books and whatever other books he shall desire to have; I give to Edward Palmer, my Master’s youngest son, my watch and 10 pounds for a mourning ring; to Frances, my Master’s daughter, I give 50 pounds to buy her a ring; to my Master, 10 pounds to buy a ring and to his daughter, Elizabeth Palmer, 10 pounds for a ring; to Lewis Palmer, 10 pounds for a ring; to friends Capt. Forster, Thomas Gorstelon, John Barnwell, Thomas Joned, and Mr. Cole, 5 pounds each for a ring; to Mr. Gorstelon, </w:t>
      </w:r>
      <w:r>
        <w:lastRenderedPageBreak/>
        <w:t xml:space="preserve">my cedar cabinet; to Matthew Johnson, 5 pounds and my new gown; to Mr. Cothey, 5 pounds; to Mrs. Greene, our laundress, 10 pounds; to cousin Mary, 50 pounds; to her brother, Thomas Pearce, 40 pounds; to her youngest brother, 30 pounds; to cousin Rose Finch, for her own sole use, her husband may not interfere therewith, 30 pounds; to cousin Elizabeth Skinner, sole use etc, 50 pounds; to cousin Grace Chotham, 10 pounds; to the children of Grace, 100 pounds to be divided equally amongst them; to cousin Thomas Knight, 250 pounds, that is, 50 pounds to bind him apprentice, and the other 200 pounds for a storke (?) for him; to daughters of brother William Knight, Elizabeth Knight and Mary Knight, 100 pounds apiece; to sister Reebe (or Phebe?), 10 pounds; to sister Earley (?), 50 pounds; all legacies payable at age 21 or when married, if applicable; if any of them die before legacy, reversion to executor; 100 pounds for the expense of funeral and conveying body to Charlton and for a marble stone with these words: John Knight, the servant of Geoffrey Palmer Esq, date…; no pompous business in my funeral, but private and decent with a sermon preached by Mr. Howorth or some other orthodox divine who shall receive 40 shillings;  residue of estate to brother William Knight who is to be executor and friend Thomas Gonslowe overseer; brother to pay to Lettice, now wife of John Goddon, 100 pounds being part of the money my brother owes me, and to keep it from her husband. (Prerogative Court of Canterbury Wills, 1384-1858, PROB 11: Will Registers, 1655-1659, Piece 285: Wootton, Quire Numbers 674-720 (1658)) </w:t>
      </w:r>
      <w:r w:rsidR="00CF625C">
        <w:t>\</w:t>
      </w:r>
    </w:p>
    <w:p w:rsidR="007A62F8" w:rsidRDefault="007A62F8" w:rsidP="007A62F8">
      <w:pPr>
        <w:rPr>
          <w:szCs w:val="24"/>
        </w:rPr>
      </w:pPr>
      <w:r w:rsidRPr="00B4548C">
        <w:rPr>
          <w:b/>
          <w:szCs w:val="24"/>
        </w:rPr>
        <w:t>1658</w:t>
      </w:r>
      <w:r w:rsidR="00ED4B24">
        <w:rPr>
          <w:b/>
          <w:szCs w:val="24"/>
        </w:rPr>
        <w:t xml:space="preserve"> – </w:t>
      </w:r>
      <w:r w:rsidR="00ED4B24" w:rsidRPr="00CF625C">
        <w:rPr>
          <w:b/>
          <w:szCs w:val="24"/>
          <w:u w:val="single"/>
        </w:rPr>
        <w:t xml:space="preserve">UK </w:t>
      </w:r>
      <w:r w:rsidRPr="00B4548C">
        <w:rPr>
          <w:b/>
          <w:szCs w:val="24"/>
          <w:u w:val="single"/>
        </w:rPr>
        <w:t>Rowington Warwickshire</w:t>
      </w:r>
      <w:r w:rsidRPr="00B4548C">
        <w:rPr>
          <w:b/>
          <w:szCs w:val="24"/>
        </w:rPr>
        <w:t xml:space="preserve"> – </w:t>
      </w:r>
      <w:r w:rsidR="00F63E01">
        <w:rPr>
          <w:b/>
          <w:szCs w:val="24"/>
        </w:rPr>
        <w:t xml:space="preserve">Will - </w:t>
      </w:r>
      <w:r w:rsidRPr="00B4548C">
        <w:rPr>
          <w:b/>
          <w:szCs w:val="24"/>
        </w:rPr>
        <w:t>William Knight</w:t>
      </w:r>
      <w:r>
        <w:rPr>
          <w:szCs w:val="24"/>
        </w:rPr>
        <w:t>– No details provided by ancestry.com (</w:t>
      </w:r>
      <w:r w:rsidRPr="0075014C">
        <w:rPr>
          <w:szCs w:val="24"/>
        </w:rPr>
        <w:t>Administrations in the Prerogative Court of Canterbury, 1655-1660 (G-Q)</w:t>
      </w:r>
      <w:r>
        <w:rPr>
          <w:szCs w:val="24"/>
        </w:rPr>
        <w:t xml:space="preserve">) </w:t>
      </w:r>
    </w:p>
    <w:p w:rsidR="007A62F8" w:rsidRDefault="007A62F8" w:rsidP="007A62F8">
      <w:r w:rsidRPr="00B4548C">
        <w:rPr>
          <w:b/>
        </w:rPr>
        <w:t>1658</w:t>
      </w:r>
      <w:r w:rsidR="00ED4B24">
        <w:rPr>
          <w:b/>
        </w:rPr>
        <w:t xml:space="preserve"> – </w:t>
      </w:r>
      <w:r w:rsidR="00ED4B24" w:rsidRPr="00CF625C">
        <w:rPr>
          <w:b/>
          <w:u w:val="single"/>
        </w:rPr>
        <w:t xml:space="preserve">UK </w:t>
      </w:r>
      <w:r w:rsidRPr="00B4548C">
        <w:rPr>
          <w:b/>
          <w:u w:val="single"/>
        </w:rPr>
        <w:t>Deal Kent</w:t>
      </w:r>
      <w:r w:rsidRPr="00B4548C">
        <w:rPr>
          <w:b/>
        </w:rPr>
        <w:t xml:space="preserve"> – </w:t>
      </w:r>
      <w:r w:rsidR="00F63E01">
        <w:rPr>
          <w:b/>
        </w:rPr>
        <w:t xml:space="preserve">Will - </w:t>
      </w:r>
      <w:r w:rsidRPr="00B4548C">
        <w:rPr>
          <w:b/>
        </w:rPr>
        <w:t>William Knight</w:t>
      </w:r>
      <w:r>
        <w:t xml:space="preserve"> – Died in the State service overseas in Flanders. No further details provided by ancestry.com (</w:t>
      </w:r>
      <w:r w:rsidRPr="00B4548C">
        <w:t>Administrations in the Prerogative Court of Canterbury, 1655-1660 (G-Q)</w:t>
      </w:r>
      <w:r>
        <w:t xml:space="preserve">)  </w:t>
      </w:r>
    </w:p>
    <w:p w:rsidR="007A62F8" w:rsidRDefault="007A62F8" w:rsidP="007A62F8">
      <w:r w:rsidRPr="00B82AFA">
        <w:rPr>
          <w:b/>
        </w:rPr>
        <w:t>1658</w:t>
      </w:r>
      <w:r w:rsidR="00ED4B24">
        <w:rPr>
          <w:b/>
        </w:rPr>
        <w:t xml:space="preserve"> – </w:t>
      </w:r>
      <w:r w:rsidR="00ED4B24" w:rsidRPr="00CF625C">
        <w:rPr>
          <w:b/>
          <w:u w:val="single"/>
        </w:rPr>
        <w:t xml:space="preserve">UK </w:t>
      </w:r>
      <w:r w:rsidRPr="00B82AFA">
        <w:rPr>
          <w:b/>
          <w:u w:val="single"/>
        </w:rPr>
        <w:t>Essex Bocking</w:t>
      </w:r>
      <w:r w:rsidRPr="00B82AFA">
        <w:rPr>
          <w:b/>
        </w:rPr>
        <w:t xml:space="preserve"> – Admin – John Knight</w:t>
      </w:r>
      <w:r>
        <w:t xml:space="preserve"> - </w:t>
      </w:r>
      <w:r w:rsidRPr="00B82AFA">
        <w:t xml:space="preserve"> 'Bocking: Bullocke' [f. 173v.] </w:t>
      </w:r>
      <w:r>
        <w:t xml:space="preserve">'It appearing to this Court upon moc[i]on [of deleted] made by M[aster] Lingwood That William Bullock of Bocking, being lately dead, hath left many of his owne Children to the charge of that parrish, and alsoe one Margarett Draper who was heretofore placed with him by John Knight, And that the Parents of the said Margarett are dead and the said John Knight her Grandfather hath competent meanes whereby to contribute towards maintenance of the said Margarett, It is thereupon Ordered that the said John Knight Doe pay to the Overseors of Bockeing aforesaid the weekely Sum[m]e of Two Shillings towards the charge of keeping the said Margarett Draper, until hee can shew good cause to this Court unto the contrary'.  (Essex Record Office, Ref: </w:t>
      </w:r>
      <w:r w:rsidRPr="00B82AFA">
        <w:t>Q/SO 1/558</w:t>
      </w:r>
      <w:r>
        <w:t>)</w:t>
      </w:r>
    </w:p>
    <w:p w:rsidR="001470B7" w:rsidRDefault="001470B7" w:rsidP="001470B7">
      <w:pPr>
        <w:pStyle w:val="NormalWeb"/>
        <w:spacing w:before="240" w:beforeAutospacing="0" w:after="240" w:afterAutospacing="0"/>
        <w:ind w:left="0" w:right="0"/>
      </w:pPr>
      <w:r>
        <w:rPr>
          <w:b/>
        </w:rPr>
        <w:t xml:space="preserve">1659 </w:t>
      </w:r>
      <w:r w:rsidR="00CF625C">
        <w:rPr>
          <w:b/>
        </w:rPr>
        <w:t xml:space="preserve">- </w:t>
      </w:r>
      <w:r>
        <w:rPr>
          <w:b/>
        </w:rPr>
        <w:t xml:space="preserve">Apr </w:t>
      </w:r>
      <w:r w:rsidRPr="00A258B7">
        <w:rPr>
          <w:b/>
        </w:rPr>
        <w:t xml:space="preserve">6 </w:t>
      </w:r>
      <w:r>
        <w:rPr>
          <w:b/>
        </w:rPr>
        <w:t xml:space="preserve">– </w:t>
      </w:r>
      <w:r w:rsidRPr="0032272F">
        <w:rPr>
          <w:b/>
          <w:u w:val="single"/>
        </w:rPr>
        <w:t>VA</w:t>
      </w:r>
      <w:r w:rsidR="00CF625C">
        <w:rPr>
          <w:b/>
          <w:u w:val="single"/>
        </w:rPr>
        <w:t xml:space="preserve"> </w:t>
      </w:r>
      <w:r w:rsidR="00CF625C" w:rsidRPr="0032272F">
        <w:rPr>
          <w:b/>
          <w:u w:val="single"/>
        </w:rPr>
        <w:t>James City</w:t>
      </w:r>
      <w:r w:rsidRPr="00CF625C">
        <w:rPr>
          <w:b/>
        </w:rPr>
        <w:t xml:space="preserve"> </w:t>
      </w:r>
      <w:r w:rsidR="00CF625C" w:rsidRPr="00CF625C">
        <w:rPr>
          <w:b/>
        </w:rPr>
        <w:t>–</w:t>
      </w:r>
      <w:r w:rsidRPr="00CF625C">
        <w:rPr>
          <w:b/>
        </w:rPr>
        <w:t xml:space="preserve"> </w:t>
      </w:r>
      <w:r w:rsidR="00CF625C" w:rsidRPr="00CF625C">
        <w:rPr>
          <w:b/>
        </w:rPr>
        <w:t xml:space="preserve">Admin - </w:t>
      </w:r>
      <w:r w:rsidRPr="00CF625C">
        <w:rPr>
          <w:b/>
        </w:rPr>
        <w:t>William Smith</w:t>
      </w:r>
      <w:r w:rsidR="00CF625C">
        <w:t xml:space="preserve"> – Land patent for</w:t>
      </w:r>
      <w:r>
        <w:t xml:space="preserve"> 400 acs. … On E. side of Chickahominy Riv., S. Ely. On Maj Holts land, Nly. On Mathewe Williams, E. &amp; Nly. </w:t>
      </w:r>
      <w:r w:rsidR="00CF625C">
        <w:t>o</w:t>
      </w:r>
      <w:r>
        <w:t xml:space="preserve">n </w:t>
      </w:r>
      <w:r w:rsidRPr="00A258B7">
        <w:rPr>
          <w:b/>
        </w:rPr>
        <w:t>W</w:t>
      </w:r>
      <w:r>
        <w:rPr>
          <w:b/>
        </w:rPr>
        <w:t>illiam</w:t>
      </w:r>
      <w:r w:rsidRPr="00A258B7">
        <w:rPr>
          <w:b/>
        </w:rPr>
        <w:t xml:space="preserve"> Knights</w:t>
      </w:r>
      <w:r>
        <w:t xml:space="preserve"> land… by patent dated 8 Aug. 1654… (</w:t>
      </w:r>
      <w:r w:rsidR="00CF625C">
        <w:t xml:space="preserve">Nugent I, </w:t>
      </w:r>
      <w:r>
        <w:t>p. 389)</w:t>
      </w:r>
    </w:p>
    <w:p w:rsidR="007A62F8" w:rsidRDefault="007A62F8" w:rsidP="007A62F8">
      <w:r w:rsidRPr="00543546">
        <w:rPr>
          <w:b/>
        </w:rPr>
        <w:t>1659 – Apr 19</w:t>
      </w:r>
      <w:r w:rsidR="00ED4B24">
        <w:rPr>
          <w:b/>
        </w:rPr>
        <w:t xml:space="preserve"> – </w:t>
      </w:r>
      <w:r w:rsidR="00ED4B24" w:rsidRPr="00CF625C">
        <w:rPr>
          <w:b/>
          <w:u w:val="single"/>
        </w:rPr>
        <w:t xml:space="preserve">UK </w:t>
      </w:r>
      <w:r w:rsidRPr="00543546">
        <w:rPr>
          <w:b/>
          <w:u w:val="single"/>
        </w:rPr>
        <w:t>Northamptonshire Holcott</w:t>
      </w:r>
      <w:r w:rsidRPr="00543546">
        <w:rPr>
          <w:b/>
        </w:rPr>
        <w:t xml:space="preserve"> – Will – Richard Knight</w:t>
      </w:r>
      <w:r>
        <w:rPr>
          <w:b/>
        </w:rPr>
        <w:t>, Yeoman</w:t>
      </w:r>
      <w:r>
        <w:t xml:space="preserve"> – To eldest son John Knight, 5 shillings; everything to wife for her use during her life and widowhood; when wife dies or remarries, lands and property lately purchased of Robert Miller and William Miller his son, in Holcott, to go to son Richard Knight; to son William Knight, cottage and land recently purchased of John, Peter and Leonard Knowles; to daughter Anne Knight, 40 pounds at 21 and 3 acres of </w:t>
      </w:r>
      <w:r>
        <w:lastRenderedPageBreak/>
        <w:t>land; to daughter Margaret Knight, 40 pounds at 21; to daughter Jane Knight, 20 pounds at 21; to Henry Somersby and his sister, Mary, 1 shilling each; residue of estate to wife, Margaret, and she to be executrix; kinsman William Knight and godson Richard Atterbury to be overseers; 12 pence to each of them to buy gloves. (Prerogative Court of Canterbury Wills, 1384-1858, PROB 11: Will Registers, 1655-1659, Piece 290: Pell, Quire Numbers 200-248 (1659))</w:t>
      </w:r>
    </w:p>
    <w:p w:rsidR="007A62F8" w:rsidRDefault="007A62F8" w:rsidP="007A62F8">
      <w:r w:rsidRPr="0080372D">
        <w:rPr>
          <w:b/>
        </w:rPr>
        <w:t>1659 – May 3</w:t>
      </w:r>
      <w:r w:rsidR="00ED4B24">
        <w:rPr>
          <w:b/>
        </w:rPr>
        <w:t xml:space="preserve"> – </w:t>
      </w:r>
      <w:r w:rsidR="00ED4B24" w:rsidRPr="00245A6E">
        <w:rPr>
          <w:b/>
          <w:u w:val="single"/>
        </w:rPr>
        <w:t xml:space="preserve">UK </w:t>
      </w:r>
      <w:r w:rsidRPr="0080372D">
        <w:rPr>
          <w:b/>
          <w:u w:val="single"/>
        </w:rPr>
        <w:t>Berkshire Reading</w:t>
      </w:r>
      <w:r w:rsidRPr="0080372D">
        <w:rPr>
          <w:b/>
        </w:rPr>
        <w:t xml:space="preserve"> – Ox Alum – Nathan Knight, </w:t>
      </w:r>
      <w:r w:rsidR="0099548E">
        <w:rPr>
          <w:b/>
        </w:rPr>
        <w:t>G</w:t>
      </w:r>
      <w:r w:rsidRPr="0080372D">
        <w:rPr>
          <w:b/>
        </w:rPr>
        <w:t>ent</w:t>
      </w:r>
      <w:r>
        <w:t xml:space="preserve"> – University coll., matric. 3 May 1659, bar.-at-law, Lincoln’s Inn, 1667 (as son and heir of Walter, of Reading, Berks, gent.), M.P. Reading 1678-81. See Foster’s </w:t>
      </w:r>
      <w:r w:rsidRPr="0080372D">
        <w:rPr>
          <w:i/>
        </w:rPr>
        <w:t>Judges and Barristers</w:t>
      </w:r>
      <w:r>
        <w:t xml:space="preserve">. </w:t>
      </w:r>
      <w:r>
        <w:rPr>
          <w:szCs w:val="24"/>
        </w:rPr>
        <w:t>(Oxford University Alumni 1500-1886, pp. 861-863)</w:t>
      </w:r>
    </w:p>
    <w:p w:rsidR="007A62F8" w:rsidRDefault="007A62F8" w:rsidP="007A62F8"/>
    <w:p w:rsidR="007A62F8" w:rsidRDefault="007A62F8" w:rsidP="007A62F8">
      <w:r w:rsidRPr="00867094">
        <w:rPr>
          <w:b/>
        </w:rPr>
        <w:t>1659 – May 5</w:t>
      </w:r>
      <w:r w:rsidR="00ED4B24">
        <w:rPr>
          <w:b/>
        </w:rPr>
        <w:t xml:space="preserve"> – </w:t>
      </w:r>
      <w:r w:rsidR="00ED4B24" w:rsidRPr="00245A6E">
        <w:rPr>
          <w:b/>
          <w:u w:val="single"/>
        </w:rPr>
        <w:t xml:space="preserve">UK </w:t>
      </w:r>
      <w:r w:rsidRPr="00867094">
        <w:rPr>
          <w:b/>
          <w:u w:val="single"/>
        </w:rPr>
        <w:t>Middlesex St Clement Danes</w:t>
      </w:r>
      <w:r w:rsidRPr="00867094">
        <w:rPr>
          <w:b/>
        </w:rPr>
        <w:t xml:space="preserve"> – Will – Edward Knight</w:t>
      </w:r>
      <w:r>
        <w:rPr>
          <w:b/>
        </w:rPr>
        <w:t>, Gent</w:t>
      </w:r>
      <w:r w:rsidRPr="00867094">
        <w:t xml:space="preserve"> </w:t>
      </w:r>
      <w:r>
        <w:t>–</w:t>
      </w:r>
      <w:r w:rsidRPr="00867094">
        <w:t xml:space="preserve"> </w:t>
      </w:r>
      <w:r>
        <w:t>To brother Arnold Knight, 20 pounds; to Anne Malwirke, sister’s daughter, 10 pounds at 21; to Thomas Bozier, and William Bozier, sons of William Bozier, 5 pounds each at 21; to godson Knightly Bozier, 10 pounds at age 14; to Sarah, wife of John Condon, and her children, 10 pounds; wife Jane to be residual heiress and executrix; friends, Master Henry Eyre of Russell Street, Francis Thorne of Hare Street, Gent, Thomas Posey of the Middle Temple, Gent, to be overseers; each to get 20 shillings to buy a ring. Wit: John Kent, Robert Monk (?). (Prerogative Court of Canterbury Wills, 1384-1858, PROB 11: Will Registers, 1655-1659, Piece 290: Pell, Quire Numbers 200-248 (1659))</w:t>
      </w:r>
    </w:p>
    <w:p w:rsidR="007A62F8" w:rsidRDefault="007A62F8" w:rsidP="007A62F8">
      <w:r w:rsidRPr="004F02F2">
        <w:rPr>
          <w:b/>
        </w:rPr>
        <w:t>1659 – May 6</w:t>
      </w:r>
      <w:r w:rsidR="00ED4B24">
        <w:rPr>
          <w:b/>
        </w:rPr>
        <w:t xml:space="preserve"> – </w:t>
      </w:r>
      <w:r w:rsidR="00ED4B24" w:rsidRPr="00245A6E">
        <w:rPr>
          <w:b/>
          <w:u w:val="single"/>
        </w:rPr>
        <w:t xml:space="preserve">UK </w:t>
      </w:r>
      <w:r w:rsidRPr="004F02F2">
        <w:rPr>
          <w:b/>
          <w:u w:val="single"/>
        </w:rPr>
        <w:t>Worcestershire Wolverley</w:t>
      </w:r>
      <w:r w:rsidRPr="004F02F2">
        <w:rPr>
          <w:b/>
        </w:rPr>
        <w:t xml:space="preserve"> – Will – Joyce Knight</w:t>
      </w:r>
      <w:r>
        <w:rPr>
          <w:b/>
        </w:rPr>
        <w:t>, Widow</w:t>
      </w:r>
      <w:r>
        <w:t xml:space="preserve"> – To the poor of the parish, 20 shillings; to granddaughter Margaret, daughter of Samuel Jewkro, 20 pounds, my best feather bed and all that goes with it; to Elizabeth, mother of the said Margaret, 20 pounds and household items; to Hannah, another daughter of Samuel Jewkro, 20 pounds and household items; to Marie, mother of the said Samuel, 2 pounds; to kinsman Humphrey Fowler,50 shillings; to his daughters, Elizabeth and Marie, 20 shillings apiece; to his 3 sons and 3 younger daughters, 20 shillings apiece to be paid into the hand of their father; to Joane, the wife of Thomas Castle, 5 pounds; to Marie the wife of Thomas Hirt (Girt?) 3 shillings; to all my godchildren, 12 pence apiece; and so on; no Knights mentioned, apparently. (Prerogative Court of Canterbury Wills, 1384-1858, PROB 11: Will Registers, 1655-1659, Piece 290: Pell, Quire Numbers 200-248 (1659))</w:t>
      </w:r>
    </w:p>
    <w:p w:rsidR="007A62F8" w:rsidRDefault="007A62F8" w:rsidP="007A62F8">
      <w:r w:rsidRPr="001209C7">
        <w:rPr>
          <w:b/>
        </w:rPr>
        <w:t>1659 – May 23</w:t>
      </w:r>
      <w:r w:rsidR="00ED4B24">
        <w:rPr>
          <w:b/>
        </w:rPr>
        <w:t xml:space="preserve"> – </w:t>
      </w:r>
      <w:r w:rsidR="00ED4B24" w:rsidRPr="00245A6E">
        <w:rPr>
          <w:b/>
          <w:u w:val="single"/>
        </w:rPr>
        <w:t xml:space="preserve">UK </w:t>
      </w:r>
      <w:r w:rsidRPr="001209C7">
        <w:rPr>
          <w:b/>
          <w:u w:val="single"/>
        </w:rPr>
        <w:t>Lincolnshire Hunnington</w:t>
      </w:r>
      <w:r w:rsidRPr="001209C7">
        <w:rPr>
          <w:b/>
        </w:rPr>
        <w:t xml:space="preserve"> – Will – </w:t>
      </w:r>
      <w:r w:rsidR="00F63E01">
        <w:rPr>
          <w:b/>
        </w:rPr>
        <w:t xml:space="preserve">Nunc: </w:t>
      </w:r>
      <w:r w:rsidRPr="001209C7">
        <w:rPr>
          <w:b/>
        </w:rPr>
        <w:t>William Knight, Gent</w:t>
      </w:r>
      <w:r>
        <w:t xml:space="preserve"> – To kinswoman, Anne Dixon items and money; to Katherine Day, 20 pounds; to Elizabeth Turner, widow, 20 pounds; James Anderson, 50 pounds; to Edward Knight, William Knight and Thomas Knight, sons of my elder brother Edward Knight, 20 pounds apiece; to ___ Day, William Day, John Day and Francis Day, children of my sister, Katherine Day, 5 pounds apiece; to Helen, wife of Augustine Day, 5 pounds; to William Turner, 5 pounds; to Mary ___, 5 pounds; to Mary ___, 5 pounds; … to my two (grandsons? nephews?), ___ Knight and Thomas Knight, 5 pounds apiece; and I make my kinsman, John Knight of Brandon my executor. ( PROB 11: Will Registers, 1655-1659, Piece 291: Pell, Quire Numbers 249-299 (1659), </w:t>
      </w:r>
      <w:r w:rsidRPr="00CA4022">
        <w:t>Prerogative Court of Canterbury Wills, 1384-1858</w:t>
      </w:r>
      <w:r>
        <w:t>)</w:t>
      </w:r>
    </w:p>
    <w:p w:rsidR="007A62F8" w:rsidRDefault="007A62F8" w:rsidP="007A62F8">
      <w:r w:rsidRPr="00C56A89">
        <w:rPr>
          <w:b/>
        </w:rPr>
        <w:t>1659 – Jun 1</w:t>
      </w:r>
      <w:r w:rsidR="00ED4B24">
        <w:rPr>
          <w:b/>
        </w:rPr>
        <w:t xml:space="preserve"> – </w:t>
      </w:r>
      <w:r w:rsidR="00ED4B24" w:rsidRPr="00245A6E">
        <w:rPr>
          <w:b/>
          <w:u w:val="single"/>
        </w:rPr>
        <w:t xml:space="preserve">UK </w:t>
      </w:r>
      <w:r w:rsidRPr="00C56A89">
        <w:rPr>
          <w:b/>
          <w:u w:val="single"/>
        </w:rPr>
        <w:t xml:space="preserve">Lincolnshire </w:t>
      </w:r>
      <w:r>
        <w:rPr>
          <w:b/>
          <w:u w:val="single"/>
        </w:rPr>
        <w:t>Brandon</w:t>
      </w:r>
      <w:r w:rsidRPr="00C56A89">
        <w:rPr>
          <w:b/>
        </w:rPr>
        <w:t xml:space="preserve"> – Will – John Knight</w:t>
      </w:r>
      <w:r>
        <w:t xml:space="preserve"> – </w:t>
      </w:r>
      <w:r w:rsidRPr="00D76E79">
        <w:rPr>
          <w:b/>
        </w:rPr>
        <w:t>Eldest son, John Knight</w:t>
      </w:r>
      <w:r>
        <w:t xml:space="preserve"> (underage), household items, silver bowls, plate, books, from house in Brandon, etc; </w:t>
      </w:r>
      <w:r w:rsidRPr="00D76E79">
        <w:rPr>
          <w:b/>
        </w:rPr>
        <w:t>second son, Joseph Knight</w:t>
      </w:r>
      <w:r>
        <w:t xml:space="preserve">, 20 pounds to be paid at age 21, items from </w:t>
      </w:r>
      <w:r>
        <w:lastRenderedPageBreak/>
        <w:t xml:space="preserve">house in Slooford; Susanna Knight, eldest daughter, 110 pounds, paid at age 21; </w:t>
      </w:r>
      <w:r w:rsidRPr="00D76E79">
        <w:rPr>
          <w:b/>
        </w:rPr>
        <w:t>Mary Knight, second daughter</w:t>
      </w:r>
      <w:r>
        <w:t xml:space="preserve">, 145 pounds, age 21; </w:t>
      </w:r>
      <w:r w:rsidRPr="00D76E79">
        <w:rPr>
          <w:b/>
        </w:rPr>
        <w:t>Edward Knight, third son</w:t>
      </w:r>
      <w:r>
        <w:t xml:space="preserve">, 145 pounds, age 21; </w:t>
      </w:r>
      <w:r w:rsidRPr="00D76E79">
        <w:rPr>
          <w:b/>
        </w:rPr>
        <w:t>Elizabeth Knight, third daughter</w:t>
      </w:r>
      <w:r>
        <w:t xml:space="preserve">, 145 pounds; </w:t>
      </w:r>
      <w:r w:rsidRPr="00D76E79">
        <w:rPr>
          <w:b/>
        </w:rPr>
        <w:t>Anne Knight, youngest daughter</w:t>
      </w:r>
      <w:r>
        <w:t xml:space="preserve">, 100 pounds; daughters to divide half of household goods, leaving other half for the wife who may continue to live there “if she keep herself unmarried.” To the poor of Brandon, 10 shillings;  to servant, Robert Bayley, my old cloak; to servant Katherine Layne, 18 pounds; to servant, Sarah Copeland, 2 shillings sixpence; servant, Anne Short, 18 pounds; the rest of my goods and chattels not heretofore bequeathed, to my son John Knight and John to be sole executor; my </w:t>
      </w:r>
      <w:r w:rsidRPr="00D76E79">
        <w:rPr>
          <w:b/>
        </w:rPr>
        <w:t>brother Edward Knight</w:t>
      </w:r>
      <w:r>
        <w:t xml:space="preserve">, Edmund Stokely of Brandon, and Leonard Sirkous of Marston, to be Guardians for my son John Knight during his minority.  ( PROB 11: Will Registers, 1655-1659, Piece 292: Pell, Quire Numbers 300-349 (1659), </w:t>
      </w:r>
      <w:r w:rsidRPr="000F7ADA">
        <w:t>Prerogative Court of Canterbury Wills, 1384-1858</w:t>
      </w:r>
      <w:r>
        <w:t>)</w:t>
      </w:r>
    </w:p>
    <w:p w:rsidR="007A62F8" w:rsidRDefault="007A62F8" w:rsidP="007A62F8">
      <w:r w:rsidRPr="00BE441D">
        <w:rPr>
          <w:b/>
        </w:rPr>
        <w:t>1659 – Jun 21</w:t>
      </w:r>
      <w:r w:rsidR="00ED4B24">
        <w:rPr>
          <w:b/>
        </w:rPr>
        <w:t xml:space="preserve"> – </w:t>
      </w:r>
      <w:r w:rsidR="00ED4B24" w:rsidRPr="00245A6E">
        <w:rPr>
          <w:b/>
          <w:u w:val="single"/>
        </w:rPr>
        <w:t xml:space="preserve">UK </w:t>
      </w:r>
      <w:r w:rsidRPr="00BE441D">
        <w:rPr>
          <w:b/>
          <w:u w:val="single"/>
        </w:rPr>
        <w:t xml:space="preserve">Norfolk </w:t>
      </w:r>
      <w:r>
        <w:rPr>
          <w:b/>
          <w:u w:val="single"/>
        </w:rPr>
        <w:t>Shelton</w:t>
      </w:r>
      <w:r w:rsidRPr="00BE441D">
        <w:rPr>
          <w:b/>
        </w:rPr>
        <w:t xml:space="preserve"> – Will – Robert Knight</w:t>
      </w:r>
      <w:r>
        <w:rPr>
          <w:b/>
        </w:rPr>
        <w:t xml:space="preserve"> the Elder, Yeoman</w:t>
      </w:r>
      <w:r>
        <w:t xml:space="preserve"> – States that in 1649 he granted, by deed, certain lands and tenements in the county of Norfolk to his </w:t>
      </w:r>
      <w:r w:rsidRPr="0062614E">
        <w:rPr>
          <w:b/>
        </w:rPr>
        <w:t>son, Robert Knight</w:t>
      </w:r>
      <w:r>
        <w:t xml:space="preserve">, on condition that son or his heirs shall pay 40 pounds for same in whatever manner Robert the Elder defines in his will; therefore, to wife Margaret, 10 pounds to be paid to her by son, Robert according to the agreement; son Robert also to pay 10 pounds to Phillip Knight, grandchild of testator, son of Phillip Knight, and to Maria Turk, daughter of Elizabeth Turk, to be equally divided between them; to son Thomas Knight, 10 pounds to be paid by son Robert Knight; the image deteriorates badly at this point, but testator is describing what is to be done with the 10 pounds to Thomas in the event of his death; appears to mention a son of Thomas, also named Thomas Knight, and daughter Elizabeth, wife of John ___; to Phillip Knight, 10 pounds to be paid by son Robert; if Phillip dies, money to go to his son, Phillip; to grandchild Christian Knight, daughter of son Edward Knight, 5 pounds, to be paid by son Robert; if Robert Knight fails to perform his promise, the heirs are entitled to enter the lands and tenements and lod up and carry away, impound, etc, whatever goods they choose to hold until said Robert fulfills his obligation; next page is very damaged at the top but he now makes provisions for his wife; to grandsons Edward Knight and John Knight, sons of Thomas, to receive all goods and chattels in the possession of wife, Margaret, after her decease; to wife, Margaret, house and tenement, lands, orchards, etc, in Tasburgh, Norfolk for her natural life; after decease of wife, property to go to son, Thomas Knight for his natural life, and after his decease, to his son, John Knight; John Knight to pay to his brother, Edward Knight, 5 pounds; wife Margaret to be executrix and friend, Richard Baxter, Yeoman, to be overseer and to receive 10 shillings. Signed with his mark, Wit: John Gray, John Watson.  (Prerogative Court of Canterbury Wills, 1384-1858, PROB 11: Will Registers, 1655-1659, Piece 293: Pell, Quire Numbers 350-399 (1659))  </w:t>
      </w:r>
    </w:p>
    <w:p w:rsidR="007A62F8" w:rsidRDefault="007A62F8" w:rsidP="007A62F8">
      <w:r w:rsidRPr="002D5C68">
        <w:rPr>
          <w:b/>
        </w:rPr>
        <w:t>1659 – Jun 25</w:t>
      </w:r>
      <w:r w:rsidR="00ED4B24">
        <w:rPr>
          <w:b/>
        </w:rPr>
        <w:t xml:space="preserve"> – </w:t>
      </w:r>
      <w:r w:rsidR="00ED4B24" w:rsidRPr="00245A6E">
        <w:rPr>
          <w:b/>
          <w:u w:val="single"/>
        </w:rPr>
        <w:t xml:space="preserve">UK </w:t>
      </w:r>
      <w:r w:rsidRPr="002D5C68">
        <w:rPr>
          <w:b/>
          <w:u w:val="single"/>
        </w:rPr>
        <w:t>Buckinghamshire Calverton</w:t>
      </w:r>
      <w:r w:rsidRPr="002D5C68">
        <w:rPr>
          <w:b/>
        </w:rPr>
        <w:t xml:space="preserve"> – Admin – John Knight, Clerk</w:t>
      </w:r>
      <w:r>
        <w:t xml:space="preserve"> – </w:t>
      </w:r>
      <w:r w:rsidRPr="002D5C68">
        <w:t>Mortgage</w:t>
      </w:r>
      <w:r>
        <w:t>;  1. John Knight of Calverton, Bucks., clerk, Richard Rainsford of Lincolns Inn, Middx., esq., Richard Trist of London, mercer.  1. John Knight of Calverton, Bucks., clerk, Richard Rainsford of Lincolns Inn, Middx., esq., Richard Trist of London, mercer.  2. John Arthur, now or late of Little St. Bartholomews, London, gent. Property as 4/1.  Consideration: £1100 from John Knight to 2.  Rent: one peppercorn p.a. (</w:t>
      </w:r>
      <w:r w:rsidRPr="002D5C68">
        <w:t xml:space="preserve">Centre for Buckinghamshire Studies, </w:t>
      </w:r>
      <w:r>
        <w:t xml:space="preserve">Ref: </w:t>
      </w:r>
      <w:r w:rsidRPr="002D5C68">
        <w:t>D 22/4/2</w:t>
      </w:r>
      <w:r>
        <w:t>)</w:t>
      </w:r>
      <w:r w:rsidRPr="002D5C68">
        <w:t xml:space="preserve"> </w:t>
      </w:r>
    </w:p>
    <w:p w:rsidR="007A62F8" w:rsidRDefault="007A62F8" w:rsidP="007A62F8">
      <w:r w:rsidRPr="009326A4">
        <w:rPr>
          <w:b/>
        </w:rPr>
        <w:t>1659 – Jun 29</w:t>
      </w:r>
      <w:r w:rsidR="00ED4B24">
        <w:rPr>
          <w:b/>
        </w:rPr>
        <w:t xml:space="preserve"> – </w:t>
      </w:r>
      <w:r w:rsidR="00ED4B24" w:rsidRPr="00245A6E">
        <w:rPr>
          <w:b/>
          <w:u w:val="single"/>
        </w:rPr>
        <w:t xml:space="preserve">UK </w:t>
      </w:r>
      <w:r w:rsidRPr="009326A4">
        <w:rPr>
          <w:b/>
          <w:u w:val="single"/>
        </w:rPr>
        <w:t>Hampshire Hurstboorne Priors</w:t>
      </w:r>
      <w:r w:rsidRPr="009326A4">
        <w:rPr>
          <w:b/>
        </w:rPr>
        <w:t xml:space="preserve"> – Will – Thomas Knight, Yeoman</w:t>
      </w:r>
      <w:r>
        <w:t xml:space="preserve"> – Son, Robert Knight, 35 pounds; son Edward Knight (Edmund?), 35 </w:t>
      </w:r>
      <w:r>
        <w:lastRenderedPageBreak/>
        <w:t>pounds when 21; son William Knight, 35 pounds when 21; son James Knight, 35 pounds when 21; son John Knight, 40 pounds when 21; son Richard Knight, 40 pounds when 21; daughter Elizabeth Knight, 40 pounds when 21; if any die, their share to be divided among the rest; all the rest of the estate, lands, goods, cattle, etc,  to wife, Margery, and to son Thomas Knight, who are to be executors; brother Henry Knight, bro-in-law James ___, and Philip ___ to be overseers. (PROB 11: Will Registers, 1655-1659, Piece 292: Pell, Quire Numbers 300-349 (1659),</w:t>
      </w:r>
      <w:r w:rsidRPr="0001464B">
        <w:t>Prerogative Court of Canterbury Wills, 1384-1858</w:t>
      </w:r>
      <w:r>
        <w:t xml:space="preserve">) </w:t>
      </w:r>
    </w:p>
    <w:p w:rsidR="007A62F8" w:rsidRDefault="007A62F8" w:rsidP="007A62F8">
      <w:r w:rsidRPr="00981264">
        <w:rPr>
          <w:b/>
        </w:rPr>
        <w:t>1659 – Jul 26</w:t>
      </w:r>
      <w:r w:rsidR="00ED4B24">
        <w:rPr>
          <w:b/>
        </w:rPr>
        <w:t xml:space="preserve"> – </w:t>
      </w:r>
      <w:r w:rsidR="00ED4B24" w:rsidRPr="00245A6E">
        <w:rPr>
          <w:b/>
          <w:u w:val="single"/>
        </w:rPr>
        <w:t xml:space="preserve">UK </w:t>
      </w:r>
      <w:r w:rsidRPr="00981264">
        <w:rPr>
          <w:b/>
          <w:u w:val="single"/>
        </w:rPr>
        <w:t>Middlesex Stepney</w:t>
      </w:r>
      <w:r w:rsidRPr="00981264">
        <w:rPr>
          <w:b/>
        </w:rPr>
        <w:t xml:space="preserve"> – Will – James Knight</w:t>
      </w:r>
      <w:r>
        <w:rPr>
          <w:b/>
        </w:rPr>
        <w:t>, Mariner</w:t>
      </w:r>
      <w:r>
        <w:t xml:space="preserve"> – Makes Ellen Dyer his attorney and heiress entire and executrix. (Prerogative Court of Canterbury Wills, 1384-1858, PROB 11: Will Registers, 1655-1659, Piece 294: Pell, Quire Numbers 400-456 (1659))</w:t>
      </w:r>
    </w:p>
    <w:p w:rsidR="007A62F8" w:rsidRDefault="007A62F8" w:rsidP="007A62F8">
      <w:r w:rsidRPr="004F4E11">
        <w:rPr>
          <w:b/>
        </w:rPr>
        <w:t>1659 – Jul 26</w:t>
      </w:r>
      <w:r w:rsidR="00ED4B24">
        <w:rPr>
          <w:b/>
        </w:rPr>
        <w:t xml:space="preserve"> – </w:t>
      </w:r>
      <w:r w:rsidR="00ED4B24" w:rsidRPr="00245A6E">
        <w:rPr>
          <w:b/>
          <w:u w:val="single"/>
        </w:rPr>
        <w:t xml:space="preserve">UK </w:t>
      </w:r>
      <w:r w:rsidRPr="004F4E11">
        <w:rPr>
          <w:b/>
          <w:u w:val="single"/>
        </w:rPr>
        <w:t>Oxfordshire Banbury</w:t>
      </w:r>
      <w:r w:rsidRPr="004F4E11">
        <w:rPr>
          <w:b/>
        </w:rPr>
        <w:t xml:space="preserve"> – Will – Elizabeth Knight</w:t>
      </w:r>
      <w:r>
        <w:rPr>
          <w:b/>
        </w:rPr>
        <w:t>, Spinster</w:t>
      </w:r>
      <w:r>
        <w:t xml:space="preserve"> – To children of Henry Smith, 20 shillings apiece; to sister Mary Eddowes, 5 shillings; to kinswoman Eleanor Starkwell, 5 shillings; to Mary H___ 20 shillings; to Martha Smith, daughter of Henry Smith, items; to Elizabeth Blackwell, daughter of Eleanor Blackwell, items; to brother Michael Knight, 12 pounds; residue to kinsman Henry Smith the elder who is to be executor. (Prerogative Court of Canterbury Wills, 1384-1858, PROB 11: Will Registers, 1655-1659, Piece 294: Pell, Quire Numbers 400-456 (1659))</w:t>
      </w:r>
    </w:p>
    <w:p w:rsidR="007A62F8" w:rsidRDefault="007A62F8" w:rsidP="007A62F8">
      <w:r w:rsidRPr="00B61A4A">
        <w:rPr>
          <w:b/>
        </w:rPr>
        <w:t>1659 – Jul 26</w:t>
      </w:r>
      <w:r w:rsidR="00ED4B24">
        <w:rPr>
          <w:b/>
        </w:rPr>
        <w:t xml:space="preserve"> – </w:t>
      </w:r>
      <w:r w:rsidR="00ED4B24" w:rsidRPr="00245A6E">
        <w:rPr>
          <w:b/>
          <w:u w:val="single"/>
        </w:rPr>
        <w:t xml:space="preserve">UK </w:t>
      </w:r>
      <w:r w:rsidRPr="00B61A4A">
        <w:rPr>
          <w:b/>
          <w:u w:val="single"/>
        </w:rPr>
        <w:t>Wiltshire Chute</w:t>
      </w:r>
      <w:r w:rsidRPr="00B61A4A">
        <w:rPr>
          <w:b/>
        </w:rPr>
        <w:t xml:space="preserve"> – Will – James Knight</w:t>
      </w:r>
      <w:r>
        <w:rPr>
          <w:b/>
        </w:rPr>
        <w:t>, Yeoman</w:t>
      </w:r>
      <w:r w:rsidRPr="00B61A4A">
        <w:rPr>
          <w:b/>
        </w:rPr>
        <w:t xml:space="preserve"> </w:t>
      </w:r>
      <w:r>
        <w:t>– To wife, bed and furnishings; to son Thomas Knight, 50 pounds at 21; if son dies, money to go to wife; to nephew and niece, John and Mary Newman, son and daughter of Roger Newman of Kingston Collingbourne, 40 shillings apiece at age 21 and 16 respectively; if either dies, the other gets their portion; if both die, it goes to their father; to Mary Carter, the daughter of Robert Carter of London, Winetrooper, 30 shillings at age 16; to the children of Richard Webb, husbandman, viz John, Anne, Elizabeth, Joane and Mary, of Chute, 12 pence apiece; residue of estate to eldest son William Knight and he to be executor. Wit: Henry Jolly, Thomas Hayter. (Prerogative Court of Canterbury Wills, 1384-1858, PROB 11: Will Registers, 1655-1659, Piece 294: Pell, Quire Numbers 400-456 (1659))</w:t>
      </w:r>
    </w:p>
    <w:p w:rsidR="007A62F8" w:rsidRDefault="007A62F8" w:rsidP="007A62F8">
      <w:r w:rsidRPr="00252586">
        <w:rPr>
          <w:b/>
        </w:rPr>
        <w:t>1659 – Sep 1</w:t>
      </w:r>
      <w:r w:rsidR="00ED4B24">
        <w:rPr>
          <w:b/>
        </w:rPr>
        <w:t xml:space="preserve"> – </w:t>
      </w:r>
      <w:r w:rsidR="00ED4B24" w:rsidRPr="00245A6E">
        <w:rPr>
          <w:b/>
          <w:u w:val="single"/>
        </w:rPr>
        <w:t xml:space="preserve">UK </w:t>
      </w:r>
      <w:r w:rsidRPr="00252586">
        <w:rPr>
          <w:b/>
          <w:u w:val="single"/>
        </w:rPr>
        <w:t>Derbyshire Derby Hills</w:t>
      </w:r>
      <w:r w:rsidRPr="00252586">
        <w:rPr>
          <w:b/>
        </w:rPr>
        <w:t xml:space="preserve"> – Will – Robert Knight</w:t>
      </w:r>
      <w:r>
        <w:rPr>
          <w:b/>
        </w:rPr>
        <w:t>, Yeoman</w:t>
      </w:r>
      <w:r>
        <w:t xml:space="preserve"> – Sons, Robert Knight, William Knight, Bryan Knight; Anne Knight, Widow, mentioned, probably mother of the testator; daughters Dorothy Knight, Elizabeth Knight, Mary Knight; all children get property and/or money; household stuff to be divided between son Bryan and daughters Dorothy, Elizabeth and Mary; residue not bequeathed (substantial), to son Henry Knight who is executor. Signed with his mark. (Prerogative Court of Canterbury Wills, 1384-1858, PROB 11: Will Registers, 1655-1659, Piece 295: Pell, Quire Numbers 457-510 (1659))</w:t>
      </w:r>
    </w:p>
    <w:p w:rsidR="007A62F8" w:rsidRDefault="007A62F8" w:rsidP="007A62F8">
      <w:r w:rsidRPr="00D45AFC">
        <w:rPr>
          <w:b/>
        </w:rPr>
        <w:t>1659 – Sep 20</w:t>
      </w:r>
      <w:r w:rsidR="00ED4B24">
        <w:rPr>
          <w:b/>
        </w:rPr>
        <w:t xml:space="preserve"> – </w:t>
      </w:r>
      <w:r w:rsidR="00ED4B24" w:rsidRPr="00245A6E">
        <w:rPr>
          <w:b/>
          <w:u w:val="single"/>
        </w:rPr>
        <w:t xml:space="preserve">UK </w:t>
      </w:r>
      <w:r w:rsidRPr="00D45AFC">
        <w:rPr>
          <w:b/>
          <w:u w:val="single"/>
        </w:rPr>
        <w:t>West Sussex Chichester</w:t>
      </w:r>
      <w:r w:rsidRPr="00D45AFC">
        <w:rPr>
          <w:b/>
        </w:rPr>
        <w:t xml:space="preserve"> – Admin – Peter Knight</w:t>
      </w:r>
      <w:r>
        <w:t xml:space="preserve"> - </w:t>
      </w:r>
      <w:r w:rsidRPr="00D45AFC">
        <w:t xml:space="preserve">Counterpart of Release </w:t>
      </w:r>
      <w:r>
        <w:t xml:space="preserve">by William Bradbridge of Eartham, yeoman, to William Wickman of Chichester, gent., of a messuage or tenement with garden, backside and buildings on the W. side of the lane leading from the Pallant Cross to the S. wall of Chichester, having certain rooms of John Peachey, gent., in the occupation of Peter Knight on the S, and the garden in the occupation of Stephen Humfrey, esq., N., the premises being in the tenure of the said Peter Knight. Signature, William Wickman, seal gone.  Witnesses:- Robert Addams, Nicholas Watkins, John Peachey. (West Sussex Record Offive, Ref: </w:t>
      </w:r>
      <w:r w:rsidRPr="00D45AFC">
        <w:t>SAS-B/500</w:t>
      </w:r>
      <w:r>
        <w:t>)</w:t>
      </w:r>
    </w:p>
    <w:p w:rsidR="007A62F8" w:rsidRDefault="007A62F8" w:rsidP="007A62F8">
      <w:r w:rsidRPr="00D45AFC">
        <w:rPr>
          <w:b/>
        </w:rPr>
        <w:lastRenderedPageBreak/>
        <w:t>1659 – Sep 24</w:t>
      </w:r>
      <w:r w:rsidR="00ED4B24">
        <w:rPr>
          <w:b/>
        </w:rPr>
        <w:t xml:space="preserve"> – </w:t>
      </w:r>
      <w:r w:rsidR="00ED4B24" w:rsidRPr="00245A6E">
        <w:rPr>
          <w:b/>
          <w:u w:val="single"/>
        </w:rPr>
        <w:t xml:space="preserve">UK </w:t>
      </w:r>
      <w:r w:rsidRPr="00D45AFC">
        <w:rPr>
          <w:b/>
          <w:u w:val="single"/>
        </w:rPr>
        <w:t>West Sussex Chichester</w:t>
      </w:r>
      <w:r w:rsidRPr="00D45AFC">
        <w:rPr>
          <w:b/>
        </w:rPr>
        <w:t xml:space="preserve"> – Admin - Peter Knight</w:t>
      </w:r>
      <w:r>
        <w:t xml:space="preserve"> - </w:t>
      </w:r>
      <w:r w:rsidRPr="00D45AFC">
        <w:t xml:space="preserve">Lease for 1000 years at a nominal consideration </w:t>
      </w:r>
      <w:r>
        <w:t xml:space="preserve">, William Bradbridge, of Eartham, gent. to William Wickman of Chichester, gent; Messuage, with garden, backside and buildings on W. side of the lane leading from the Pallant Cross to the South Walls of Chichester, abutting S. on rooms of John Peachey, gent. now in occ. of Peter Knight, and N. on garden now in occ. of Stephen Humfrey, esq., now in occ. of Peter Knight; Witnesses: John Peachey, Robert Addams and Nicholas Watkins. (West Sussex Record Office, Ref: </w:t>
      </w:r>
      <w:r w:rsidRPr="00D45AFC">
        <w:t>Add Mss 6846</w:t>
      </w:r>
      <w:r>
        <w:t>)</w:t>
      </w:r>
      <w:r w:rsidRPr="00D45AFC">
        <w:t xml:space="preserve"> </w:t>
      </w:r>
    </w:p>
    <w:p w:rsidR="007A62F8" w:rsidRDefault="007A62F8" w:rsidP="007A62F8">
      <w:r w:rsidRPr="002C3984">
        <w:rPr>
          <w:b/>
        </w:rPr>
        <w:t>1659 – Sep 27</w:t>
      </w:r>
      <w:r w:rsidR="00ED4B24">
        <w:rPr>
          <w:b/>
        </w:rPr>
        <w:t xml:space="preserve"> – </w:t>
      </w:r>
      <w:r w:rsidR="00ED4B24" w:rsidRPr="00245A6E">
        <w:rPr>
          <w:b/>
          <w:u w:val="single"/>
        </w:rPr>
        <w:t xml:space="preserve">UK </w:t>
      </w:r>
      <w:r w:rsidRPr="002C3984">
        <w:rPr>
          <w:b/>
          <w:u w:val="single"/>
        </w:rPr>
        <w:t>London Southwark</w:t>
      </w:r>
      <w:r w:rsidRPr="002C3984">
        <w:rPr>
          <w:b/>
        </w:rPr>
        <w:t xml:space="preserve"> – Will – John Knight</w:t>
      </w:r>
      <w:r>
        <w:rPr>
          <w:b/>
        </w:rPr>
        <w:t>, Mariner</w:t>
      </w:r>
      <w:r>
        <w:t xml:space="preserve"> – Brother, Reginald Knight (?), items; wife, Katherine Knight, whole estate and she to be executrix. (Prerogative Court of Canterbury Wills, 1384-1858, PROB 11: Will Registers, 1655-1659, Piece 295: Pell, Quire Numbers 457-510 (1659)) </w:t>
      </w:r>
    </w:p>
    <w:p w:rsidR="007A62F8" w:rsidRDefault="007A62F8" w:rsidP="007A62F8">
      <w:r w:rsidRPr="00384CAB">
        <w:rPr>
          <w:b/>
        </w:rPr>
        <w:t>1659 – Oct 8</w:t>
      </w:r>
      <w:r w:rsidR="00ED4B24">
        <w:rPr>
          <w:b/>
        </w:rPr>
        <w:t xml:space="preserve"> – </w:t>
      </w:r>
      <w:r w:rsidR="00ED4B24" w:rsidRPr="00245A6E">
        <w:rPr>
          <w:b/>
          <w:u w:val="single"/>
        </w:rPr>
        <w:t xml:space="preserve">UK </w:t>
      </w:r>
      <w:r w:rsidRPr="00384CAB">
        <w:rPr>
          <w:b/>
          <w:u w:val="single"/>
        </w:rPr>
        <w:t>Middlesex Stepney</w:t>
      </w:r>
      <w:r w:rsidRPr="00384CAB">
        <w:rPr>
          <w:b/>
        </w:rPr>
        <w:t xml:space="preserve"> – Will – Elizabeth Knight</w:t>
      </w:r>
      <w:r>
        <w:rPr>
          <w:b/>
        </w:rPr>
        <w:t>, Widow</w:t>
      </w:r>
      <w:r>
        <w:t xml:space="preserve"> – Wishes to be buried near her deceased child; 7 pounds to be spent on wine, bread, gloves “to those that carry me to the grave”; to Joane Durey (Darcy?), wife of Richard Durey, 12 pence and forgive 29 shillings and 6 pence Richard Durey owes; to his daughter, Janey Durey, 20 shillings, and to Elizabeth Durey, 12 pence; to cousin Joane Goodlow, spinster, 40 shillings and a Holland apron and other like items; to her sister, Johanna Aldridge, wife of Thomas Aldridge of Limehouse, shipwright, black gown and other items; to Thomas Aldridge, a Holland shirt and other items; to Elizabeth Pope of Limehouse, Widow, 20 shillings and a gold ring and mohair petticoat; and other items; to Elizabeth Pope the younger, 20 shillings and items; to her sister Jane Pope, 20 shillings and items; To Anne Avery of Limehouse, widow, 20 shillings and items; to Nicholas Smith of Limehouse, my husbands waistcoat and items, and my husband’s bible and 20 shillings; to his wife, Anne and daughter Sarah, 20 shillings and items; to Widdow Popes children, the rest of my wool and linen things,  the rest of my goods and chattels and my wedding ring; ; to William Jefferson of Limehouse, shipwright, items;  to William Sandford, the son of Mary Sandford of Limehouse, Widow, 3 pounds; what is remaining of mine when all these legacies are paid to give 40 shillings to the poor widows and fatherless of the parish; residue to Williams Jefferies of Limehouse, and Anne his wife, and they to be executor and executrix. (Prerogative Court of Canterbury Wills, 1384-1858, PROB 11: Will Registers, 1655-1659, Piece 296: Pell, Quire Numbers 511-558 (1659)) (This was a very sloppy and confusing will.) </w:t>
      </w:r>
    </w:p>
    <w:p w:rsidR="007A62F8" w:rsidRDefault="007A62F8" w:rsidP="007A62F8">
      <w:r w:rsidRPr="009326A4">
        <w:rPr>
          <w:b/>
        </w:rPr>
        <w:t>1659 – Oct 5</w:t>
      </w:r>
      <w:r w:rsidR="00ED4B24">
        <w:rPr>
          <w:b/>
        </w:rPr>
        <w:t xml:space="preserve"> – </w:t>
      </w:r>
      <w:r w:rsidR="00ED4B24" w:rsidRPr="00245A6E">
        <w:rPr>
          <w:b/>
          <w:u w:val="single"/>
        </w:rPr>
        <w:t xml:space="preserve">UK </w:t>
      </w:r>
      <w:r w:rsidRPr="009326A4">
        <w:rPr>
          <w:b/>
          <w:u w:val="single"/>
        </w:rPr>
        <w:t>Gloucestershire Marston Sicca</w:t>
      </w:r>
      <w:r w:rsidRPr="009326A4">
        <w:rPr>
          <w:b/>
        </w:rPr>
        <w:t xml:space="preserve"> – Will – John Knight</w:t>
      </w:r>
      <w:r>
        <w:rPr>
          <w:b/>
        </w:rPr>
        <w:t>, Yeoman</w:t>
      </w:r>
      <w:r>
        <w:t xml:space="preserve"> – Estate to go to daughter, Joan Knight, after decease of wife/mother, Joan Knight, the latter being executrix. (Prerogative Court of Canterbury Wills, 1384-1858, PROB 11: Will Registers, 1655-1659, Piece 295: Pell, Quire Numbers 457-510 (1659))</w:t>
      </w:r>
    </w:p>
    <w:p w:rsidR="007A62F8" w:rsidRDefault="007A62F8" w:rsidP="007A62F8">
      <w:r w:rsidRPr="00C55D79">
        <w:rPr>
          <w:b/>
        </w:rPr>
        <w:t>1659 – Dec 13</w:t>
      </w:r>
      <w:r w:rsidR="00ED4B24">
        <w:rPr>
          <w:b/>
          <w:szCs w:val="24"/>
        </w:rPr>
        <w:t xml:space="preserve"> – </w:t>
      </w:r>
      <w:r w:rsidR="00ED4B24" w:rsidRPr="00245A6E">
        <w:rPr>
          <w:b/>
          <w:szCs w:val="24"/>
          <w:u w:val="single"/>
        </w:rPr>
        <w:t xml:space="preserve">UK </w:t>
      </w:r>
      <w:r w:rsidRPr="00C55D79">
        <w:rPr>
          <w:b/>
          <w:u w:val="single"/>
        </w:rPr>
        <w:t>Gloucester Bristol</w:t>
      </w:r>
      <w:r w:rsidRPr="00C55D79">
        <w:rPr>
          <w:b/>
        </w:rPr>
        <w:t xml:space="preserve"> – Will – George Knight</w:t>
      </w:r>
      <w:r>
        <w:rPr>
          <w:b/>
        </w:rPr>
        <w:t>, Weaver</w:t>
      </w:r>
      <w:r>
        <w:t xml:space="preserve"> – </w:t>
      </w:r>
      <w:r w:rsidRPr="0009406B">
        <w:rPr>
          <w:b/>
        </w:rPr>
        <w:t>Sons Francis Knight and John Knight</w:t>
      </w:r>
      <w:r>
        <w:t xml:space="preserve"> to be executors; son-in-law William Durbett, Esq and Richard Bibb, Grocer, overseers; to the poor of the parish, 5 pounds to be distributed on the day of funeral; new clothing to be given to the poor to be worn at his funeral; to the churchwardens, 36 pounds to be invested to produce an annual income for the poor; money given for annual ringing of bell; money to come from rents of certain lands and tenements; detailed discussion about management of charitable contributions;  lands and tenements to </w:t>
      </w:r>
      <w:r w:rsidRPr="0009406B">
        <w:rPr>
          <w:b/>
        </w:rPr>
        <w:t>grandson George Knight, son of his son, John Knight</w:t>
      </w:r>
      <w:r>
        <w:t xml:space="preserve">; if George has no heirs, property to go to his </w:t>
      </w:r>
      <w:r w:rsidRPr="0009406B">
        <w:rPr>
          <w:b/>
        </w:rPr>
        <w:t>brother, Thomas Knight</w:t>
      </w:r>
      <w:r>
        <w:t xml:space="preserve">; instructions to son, John Knight, how to manage property for </w:t>
      </w:r>
      <w:r w:rsidRPr="0009406B">
        <w:rPr>
          <w:b/>
        </w:rPr>
        <w:t xml:space="preserve">grandsons, </w:t>
      </w:r>
      <w:r w:rsidRPr="0009406B">
        <w:rPr>
          <w:b/>
        </w:rPr>
        <w:lastRenderedPageBreak/>
        <w:t>George Knight and Thomas Knight</w:t>
      </w:r>
      <w:r>
        <w:t xml:space="preserve">, annuities, etc; lands and tenements to grandson, Thomas Knight; to granddaughter, Martha Knight, daughter of John Knight, lands and tenements to remain to her sister, Mary, if no heirs; then to Anne Knight, and to Bridget Knight, if no heirs, etc etc; to granddaughters, Mary, Anne,  Bridget and Elizabeth, lands and tenements, with same terms: if no heirs, to go to sisters in descending order; lands in Barton Regis mentioned; to John Knight and Mary Knight, son and daughter of </w:t>
      </w:r>
      <w:r w:rsidRPr="001F6F3A">
        <w:rPr>
          <w:b/>
        </w:rPr>
        <w:t>son Francis Knight</w:t>
      </w:r>
      <w:r>
        <w:t xml:space="preserve">, 20 pounds each; to son Francis Knight, lands and tenements in Bristol;  to daughter Mary Hare, 50 pounds; to daughter Anne Durbett, 50 pounds; to daughter Elizabeth Bull (Bibb?), 50 pounds; to granddaughter Mary Bibb, wife of Richard Bibb, 100 pounds; to the 4 children of granddaughter, Mary Bull etc 10 pounds apiece at 21 or marriage; arranges annuity for the maintenance of </w:t>
      </w:r>
      <w:r w:rsidRPr="001F6F3A">
        <w:rPr>
          <w:b/>
        </w:rPr>
        <w:t>daughter-in-law, Ursula Knight, widow of son, William Knight, deceased</w:t>
      </w:r>
      <w:r>
        <w:t xml:space="preserve">; forgives to the said Ursula all bonds of debt for monies borrowed; to grandson, </w:t>
      </w:r>
      <w:r w:rsidRPr="001F6F3A">
        <w:rPr>
          <w:b/>
        </w:rPr>
        <w:t>Fitz Knight, son of the said deceased William Knight</w:t>
      </w:r>
      <w:r>
        <w:t xml:space="preserve">, 20 pounds, who is to be bound as an apprentice to some worthy trade, and get his money when the apprenticeship is finished; to granddaughter Judith Browne, wife of Robert Browne, 10 pounds; to grandson Richard Hart, 10 pounds; to the other children of daughter Mary Hart, 10 pounds each at 21 or marriage; to grandson William Chapman, and granddaughter Jane Durbett, 10 pounds; to the 5 children of my daughter Elizabeth Bibb, ten pounds apiece at 21 or marriage; to daughter Bridget Holbrook, wife of John Holbrook, goldsmith, 50 pounds; to Jacob Brent, minister of Temple parish, 5 pounds; to Margaret Browne, 40 shillings; to son Isaac Knight, 10 pounds and an annuity of 40 pounds  a year during his natural life;  then follows a long list of bequests of household goods, furniture, clothing; then more money distributed: to grandchildren John, George, Martha, Mary, Abigail, children of son John Knight, 100 pounds apiece; to Anne, Bridget, Elizabeth, and Thomas, the four other children of son John Knight, 150 pounds apiece; residue of estate to sons John Knight and Francis Knight. (Prerogative Court of Canterbury Wills, 1384-1858, PROB 11: Will Registers, 1655-1659, Piece 296: Pell, Quire Numbers 511-558 (1659))   </w:t>
      </w:r>
    </w:p>
    <w:p w:rsidR="007A62F8" w:rsidRDefault="007A62F8" w:rsidP="007A62F8">
      <w:pPr>
        <w:pStyle w:val="NormalWeb"/>
        <w:spacing w:before="240" w:beforeAutospacing="0" w:after="240" w:afterAutospacing="0"/>
        <w:ind w:left="0" w:right="0"/>
      </w:pPr>
      <w:r w:rsidRPr="0028699C">
        <w:rPr>
          <w:b/>
        </w:rPr>
        <w:t xml:space="preserve">1659 – </w:t>
      </w:r>
      <w:r>
        <w:rPr>
          <w:b/>
        </w:rPr>
        <w:t>Dec 24</w:t>
      </w:r>
      <w:r w:rsidR="00ED4B24">
        <w:rPr>
          <w:b/>
        </w:rPr>
        <w:t xml:space="preserve"> – </w:t>
      </w:r>
      <w:r w:rsidR="00ED4B24" w:rsidRPr="00245A6E">
        <w:rPr>
          <w:b/>
          <w:u w:val="single"/>
        </w:rPr>
        <w:t xml:space="preserve">UK </w:t>
      </w:r>
      <w:r w:rsidRPr="00A93C55">
        <w:rPr>
          <w:b/>
          <w:u w:val="single"/>
        </w:rPr>
        <w:t xml:space="preserve">Middlesex </w:t>
      </w:r>
      <w:r w:rsidRPr="0028699C">
        <w:rPr>
          <w:b/>
          <w:u w:val="single"/>
        </w:rPr>
        <w:t>St Giles Cripplegate</w:t>
      </w:r>
      <w:r w:rsidRPr="0028699C">
        <w:rPr>
          <w:b/>
        </w:rPr>
        <w:t xml:space="preserve"> – </w:t>
      </w:r>
      <w:r>
        <w:rPr>
          <w:b/>
        </w:rPr>
        <w:t xml:space="preserve">Will </w:t>
      </w:r>
      <w:r w:rsidR="00770F6A">
        <w:rPr>
          <w:b/>
        </w:rPr>
        <w:t>– Nunc:</w:t>
      </w:r>
      <w:r>
        <w:rPr>
          <w:b/>
        </w:rPr>
        <w:t xml:space="preserve">- </w:t>
      </w:r>
      <w:r w:rsidRPr="0028699C">
        <w:rPr>
          <w:b/>
        </w:rPr>
        <w:t>Margarett Knight</w:t>
      </w:r>
      <w:r>
        <w:rPr>
          <w:b/>
        </w:rPr>
        <w:t>, Widow</w:t>
      </w:r>
      <w:r w:rsidRPr="00A93C55">
        <w:t xml:space="preserve"> – “Mar</w:t>
      </w:r>
      <w:r>
        <w:t>garet Knight, the wife of Peter Knight of the parish of St Giles Cripplegate, Middlesex, deceased… did give and bequeath to her husband the said Peter Knight 20 pounds that was given to her in the will of her father, George Taylor, deceased … and all her other effects whatsoever … husband Peter Knight executor” ; Wit: Margaret Sparkman, Joyce Donner, Mary Bruton. (Prerogative Court of Canterbury Wills, 1384-1858, PROB 11: Will Registers, 1655-1659, Piece 296: Pell, Quire Numbers 511-558 (1659))</w:t>
      </w:r>
    </w:p>
    <w:p w:rsidR="007A62F8" w:rsidRDefault="007A62F8" w:rsidP="001470B7">
      <w:pPr>
        <w:pStyle w:val="NormalWeb"/>
        <w:spacing w:before="240" w:beforeAutospacing="0" w:after="240" w:afterAutospacing="0"/>
        <w:ind w:left="0" w:right="0"/>
      </w:pPr>
      <w:r w:rsidRPr="00D87AEF">
        <w:rPr>
          <w:b/>
        </w:rPr>
        <w:t>1659</w:t>
      </w:r>
      <w:r w:rsidR="00ED4B24">
        <w:rPr>
          <w:b/>
        </w:rPr>
        <w:t xml:space="preserve"> – </w:t>
      </w:r>
      <w:r w:rsidR="00ED4B24" w:rsidRPr="00245A6E">
        <w:rPr>
          <w:b/>
          <w:u w:val="single"/>
        </w:rPr>
        <w:t xml:space="preserve">UK </w:t>
      </w:r>
      <w:r w:rsidRPr="00D87AEF">
        <w:rPr>
          <w:b/>
          <w:u w:val="single"/>
        </w:rPr>
        <w:t>Worcestershire Bromsgrove</w:t>
      </w:r>
      <w:r w:rsidRPr="00D87AEF">
        <w:rPr>
          <w:b/>
        </w:rPr>
        <w:t xml:space="preserve"> – </w:t>
      </w:r>
      <w:r>
        <w:rPr>
          <w:b/>
        </w:rPr>
        <w:t>Chancery</w:t>
      </w:r>
      <w:r w:rsidRPr="00D87AEF">
        <w:rPr>
          <w:b/>
        </w:rPr>
        <w:t xml:space="preserve"> – </w:t>
      </w:r>
      <w:r>
        <w:rPr>
          <w:b/>
        </w:rPr>
        <w:t xml:space="preserve">Francis Knight - </w:t>
      </w:r>
      <w:r w:rsidRPr="00B82AFA">
        <w:t>Knight vs Knight</w:t>
      </w:r>
      <w:r>
        <w:t xml:space="preserve">: Plaintiffs: Francis Knight.  Defendants: Stephen Knight and Anne Knight his wife. Subject: property in Bromsgrove, Worcestershire.  Document type: bill and answer. (National Archives, Kew England, Ref: </w:t>
      </w:r>
      <w:r w:rsidRPr="00D87AEF">
        <w:t>C 8/134/68</w:t>
      </w:r>
      <w:r>
        <w:t xml:space="preserve"> and </w:t>
      </w:r>
      <w:r w:rsidRPr="007C4876">
        <w:t>C 3/450/61</w:t>
      </w:r>
      <w:r>
        <w:t>)</w:t>
      </w:r>
      <w:r w:rsidRPr="00D87AEF">
        <w:t xml:space="preserve"> </w:t>
      </w:r>
    </w:p>
    <w:p w:rsidR="007A62F8" w:rsidRDefault="007A62F8" w:rsidP="00245A6E">
      <w:pPr>
        <w:pStyle w:val="NormalWeb"/>
        <w:spacing w:before="240" w:after="240"/>
        <w:ind w:left="0"/>
      </w:pPr>
      <w:r>
        <w:rPr>
          <w:b/>
        </w:rPr>
        <w:t xml:space="preserve">1659/60 </w:t>
      </w:r>
      <w:r>
        <w:t xml:space="preserve">– </w:t>
      </w:r>
      <w:r w:rsidR="00245A6E" w:rsidRPr="00245A6E">
        <w:rPr>
          <w:b/>
          <w:u w:val="single"/>
        </w:rPr>
        <w:t>VA Gloucester</w:t>
      </w:r>
      <w:r w:rsidR="00245A6E" w:rsidRPr="00245A6E">
        <w:rPr>
          <w:b/>
        </w:rPr>
        <w:t xml:space="preserve"> – Admin - Peter Knight</w:t>
      </w:r>
      <w:r w:rsidR="00245A6E" w:rsidRPr="00245A6E">
        <w:t xml:space="preserve"> </w:t>
      </w:r>
      <w:r w:rsidR="00245A6E">
        <w:t xml:space="preserve">- </w:t>
      </w:r>
      <w:r w:rsidR="00245A6E" w:rsidRPr="00245A6E">
        <w:t>member of House of Burgesses. Also members: Richard Lee, Lt. Col. John Walker, Thomas Walker. (Mason 1946, p. 120)</w:t>
      </w:r>
      <w:r w:rsidR="00245A6E">
        <w:br/>
      </w:r>
      <w:r w:rsidR="00245A6E" w:rsidRPr="00245A6E">
        <w:rPr>
          <w:b/>
        </w:rPr>
        <w:t>Note</w:t>
      </w:r>
      <w:r w:rsidR="00245A6E" w:rsidRPr="00245A6E">
        <w:t xml:space="preserve">: In this record, and another, above, we see Peter Knight in association with John Walker. The John Knight of Sussex Va who left a will in 1791, and who was married 1st to Elizabeth Stokes, named a son "Walker" in honor of his wife's </w:t>
      </w:r>
      <w:r w:rsidR="00245A6E" w:rsidRPr="00245A6E">
        <w:lastRenderedPageBreak/>
        <w:t xml:space="preserve">Walker connections. There are quite a few Walkers and Stokes in the St Bride parish registry also where I </w:t>
      </w:r>
      <w:r w:rsidR="0099548E">
        <w:t>am positive</w:t>
      </w:r>
      <w:r w:rsidR="00245A6E" w:rsidRPr="00245A6E">
        <w:t xml:space="preserve"> Capt. Peter Knight was baptized. </w:t>
      </w:r>
    </w:p>
    <w:p w:rsidR="007A62F8" w:rsidRDefault="007A62F8" w:rsidP="007A62F8">
      <w:pPr>
        <w:pStyle w:val="Heading2"/>
      </w:pPr>
      <w:r>
        <w:t>1660</w:t>
      </w:r>
    </w:p>
    <w:p w:rsidR="001470B7" w:rsidRDefault="001470B7" w:rsidP="001470B7">
      <w:pPr>
        <w:pStyle w:val="NormalWeb"/>
        <w:spacing w:before="240" w:beforeAutospacing="0" w:after="240" w:afterAutospacing="0"/>
        <w:ind w:left="0" w:right="0"/>
        <w:rPr>
          <w:b/>
        </w:rPr>
      </w:pPr>
      <w:r>
        <w:rPr>
          <w:b/>
        </w:rPr>
        <w:t xml:space="preserve">1660 </w:t>
      </w:r>
      <w:r w:rsidR="00245A6E">
        <w:rPr>
          <w:b/>
        </w:rPr>
        <w:t xml:space="preserve">- </w:t>
      </w:r>
      <w:r>
        <w:rPr>
          <w:b/>
        </w:rPr>
        <w:t>Feb 1</w:t>
      </w:r>
      <w:r w:rsidRPr="007D74E4">
        <w:rPr>
          <w:b/>
        </w:rPr>
        <w:t xml:space="preserve">5 </w:t>
      </w:r>
      <w:r>
        <w:t xml:space="preserve">- </w:t>
      </w:r>
      <w:r w:rsidR="00245A6E" w:rsidRPr="00245A6E">
        <w:rPr>
          <w:b/>
          <w:u w:val="single"/>
        </w:rPr>
        <w:t>VA Northumberland</w:t>
      </w:r>
      <w:r w:rsidR="00245A6E" w:rsidRPr="00245A6E">
        <w:rPr>
          <w:b/>
        </w:rPr>
        <w:t xml:space="preserve"> – Admin – James Hawley &amp; Elizabeth Knight</w:t>
      </w:r>
      <w:r w:rsidR="00245A6E" w:rsidRPr="00245A6E">
        <w:t xml:space="preserve"> - </w:t>
      </w:r>
      <w:r w:rsidRPr="00D561EC">
        <w:t xml:space="preserve">Knowe all men by these presents that I </w:t>
      </w:r>
      <w:r w:rsidRPr="0017189F">
        <w:rPr>
          <w:b/>
        </w:rPr>
        <w:t>James Hawley</w:t>
      </w:r>
      <w:r w:rsidRPr="00D561EC">
        <w:t xml:space="preserve"> for &amp; in consideration of my love &amp; affection I doe give unto my </w:t>
      </w:r>
      <w:r w:rsidRPr="00764E0D">
        <w:rPr>
          <w:b/>
        </w:rPr>
        <w:t>Grand Child Elizabeth Knight</w:t>
      </w:r>
      <w:r w:rsidRPr="00D561EC">
        <w:t xml:space="preserve"> one Cowe Calf cropped on both ears a staple underneath the left ear &amp; over keeled under the right ear &amp; a slit, the sd. Elizabeth Knight to enjoy the sd. Cowe Calf with her increase to her &amp; Her heirs forever; Witness my hand this </w:t>
      </w:r>
      <w:r w:rsidRPr="00D561EC">
        <w:rPr>
          <w:b/>
        </w:rPr>
        <w:t>15th day of February 1660</w:t>
      </w:r>
      <w:r w:rsidRPr="00D561EC">
        <w:t>. Test</w:t>
      </w:r>
      <w:r w:rsidR="00D8493B">
        <w:t>:</w:t>
      </w:r>
      <w:r w:rsidRPr="00D561EC">
        <w:t xml:space="preserve"> </w:t>
      </w:r>
      <w:r w:rsidRPr="00764E0D">
        <w:rPr>
          <w:b/>
        </w:rPr>
        <w:t>Edward Hawley</w:t>
      </w:r>
      <w:r w:rsidR="00D8493B">
        <w:t xml:space="preserve">, his mark; </w:t>
      </w:r>
      <w:r w:rsidRPr="00D561EC">
        <w:t xml:space="preserve"> </w:t>
      </w:r>
      <w:r w:rsidRPr="00764E0D">
        <w:rPr>
          <w:b/>
        </w:rPr>
        <w:t>James Hawley</w:t>
      </w:r>
      <w:r w:rsidRPr="00D561EC">
        <w:t>. 26th February 1660. This Deed of Gift was acknowledged in Court by Abraham Bryam. Attorney of the sd. James Hawley and is recorded. Knowe all men by these presents that I James Hawley doe make my loving Friend, Abraham Byram, my true &amp; lawfull Attorney to acknowledge this Bill of Sale in Court; Witness my hand this 5th of February 1660. Witness Richard Robards /s/ James Hawley. 20th Febr: 1660. This Letter of Attor: was recorded.</w:t>
      </w:r>
      <w:r>
        <w:t xml:space="preserve"> (</w:t>
      </w:r>
      <w:r w:rsidRPr="00D561EC">
        <w:rPr>
          <w:b/>
          <w:i/>
        </w:rPr>
        <w:t>Northumberland County, Virginia Record Book 1658</w:t>
      </w:r>
      <w:r>
        <w:rPr>
          <w:b/>
          <w:i/>
        </w:rPr>
        <w:t>,</w:t>
      </w:r>
      <w:r w:rsidRPr="00D561EC">
        <w:t xml:space="preserve"> p.</w:t>
      </w:r>
      <w:r w:rsidRPr="00D561EC">
        <w:rPr>
          <w:b/>
          <w:i/>
        </w:rPr>
        <w:t xml:space="preserve"> </w:t>
      </w:r>
      <w:r w:rsidRPr="00D561EC">
        <w:t>56</w:t>
      </w:r>
      <w:r w:rsidRPr="00D561EC">
        <w:rPr>
          <w:b/>
          <w:i/>
        </w:rPr>
        <w:t xml:space="preserve"> </w:t>
      </w:r>
      <w:r>
        <w:rPr>
          <w:b/>
        </w:rPr>
        <w:t>)</w:t>
      </w:r>
    </w:p>
    <w:p w:rsidR="007A62F8" w:rsidRDefault="007A62F8" w:rsidP="007A62F8">
      <w:pPr>
        <w:rPr>
          <w:szCs w:val="24"/>
        </w:rPr>
      </w:pPr>
      <w:r w:rsidRPr="00B8651B">
        <w:rPr>
          <w:b/>
        </w:rPr>
        <w:t xml:space="preserve">1660 – Feb 16 – </w:t>
      </w:r>
      <w:r w:rsidR="00245A6E" w:rsidRPr="00245A6E">
        <w:rPr>
          <w:b/>
          <w:u w:val="single"/>
        </w:rPr>
        <w:t xml:space="preserve">UK </w:t>
      </w:r>
      <w:r w:rsidRPr="00B8651B">
        <w:rPr>
          <w:b/>
          <w:u w:val="single"/>
        </w:rPr>
        <w:t>Berkshire Englefield</w:t>
      </w:r>
      <w:r w:rsidRPr="00B8651B">
        <w:rPr>
          <w:b/>
        </w:rPr>
        <w:t xml:space="preserve"> – Will</w:t>
      </w:r>
      <w:r>
        <w:rPr>
          <w:b/>
        </w:rPr>
        <w:t xml:space="preserve"> </w:t>
      </w:r>
      <w:r w:rsidRPr="00B8651B">
        <w:rPr>
          <w:b/>
        </w:rPr>
        <w:t xml:space="preserve">– </w:t>
      </w:r>
      <w:r w:rsidR="00770F6A">
        <w:rPr>
          <w:b/>
        </w:rPr>
        <w:t xml:space="preserve">Nunc: </w:t>
      </w:r>
      <w:r w:rsidRPr="00B8651B">
        <w:rPr>
          <w:b/>
        </w:rPr>
        <w:t>Thomas Knight</w:t>
      </w:r>
      <w:r>
        <w:rPr>
          <w:b/>
        </w:rPr>
        <w:t>, Husbandman</w:t>
      </w:r>
      <w:r>
        <w:t xml:space="preserve"> – To brother Francis Knight, 20 pounds; to godson, Francis Knight, son of brother Francis, 10 pounds; to the other children of brother Francis, 40 shillings apiece; residue to youngest brother William Knight who is to be executor. (Prerogative Court of Canterbury Wills, 1384-1858, PROB 11: Will Registers, 1660-1673, Piece 303: May, Quire Numbers 1-53 (1661))</w:t>
      </w:r>
    </w:p>
    <w:p w:rsidR="007A62F8" w:rsidRDefault="007A62F8" w:rsidP="007A62F8">
      <w:pPr>
        <w:rPr>
          <w:szCs w:val="24"/>
        </w:rPr>
      </w:pPr>
      <w:r w:rsidRPr="0028699C">
        <w:rPr>
          <w:b/>
          <w:szCs w:val="24"/>
        </w:rPr>
        <w:t xml:space="preserve">1660 – </w:t>
      </w:r>
      <w:r>
        <w:rPr>
          <w:b/>
          <w:szCs w:val="24"/>
        </w:rPr>
        <w:t xml:space="preserve">Mar22 – </w:t>
      </w:r>
      <w:r w:rsidR="00245A6E" w:rsidRPr="00245A6E">
        <w:rPr>
          <w:b/>
          <w:szCs w:val="24"/>
          <w:u w:val="single"/>
        </w:rPr>
        <w:t xml:space="preserve">UK </w:t>
      </w:r>
      <w:r w:rsidRPr="00272718">
        <w:rPr>
          <w:b/>
          <w:szCs w:val="24"/>
          <w:u w:val="single"/>
        </w:rPr>
        <w:t xml:space="preserve">Northamptonshire </w:t>
      </w:r>
      <w:r w:rsidRPr="0028699C">
        <w:rPr>
          <w:b/>
          <w:szCs w:val="24"/>
          <w:u w:val="single"/>
        </w:rPr>
        <w:t>Piddington</w:t>
      </w:r>
      <w:r w:rsidRPr="0028699C">
        <w:rPr>
          <w:b/>
          <w:szCs w:val="24"/>
        </w:rPr>
        <w:t xml:space="preserve"> </w:t>
      </w:r>
      <w:r>
        <w:rPr>
          <w:b/>
          <w:szCs w:val="24"/>
        </w:rPr>
        <w:t>– Will -</w:t>
      </w:r>
      <w:r w:rsidRPr="0028699C">
        <w:rPr>
          <w:b/>
          <w:szCs w:val="24"/>
        </w:rPr>
        <w:t xml:space="preserve"> Jane Knight, Widow </w:t>
      </w:r>
      <w:r>
        <w:rPr>
          <w:b/>
          <w:szCs w:val="24"/>
        </w:rPr>
        <w:t xml:space="preserve">– </w:t>
      </w:r>
      <w:r w:rsidRPr="00272718">
        <w:rPr>
          <w:szCs w:val="24"/>
        </w:rPr>
        <w:t xml:space="preserve">To </w:t>
      </w:r>
      <w:r>
        <w:rPr>
          <w:szCs w:val="24"/>
        </w:rPr>
        <w:t>granddaughters, children of my daughter Elizabeth and Robert Willoughby, deceased, viz Elizabeth, Mary and Jane, to have all household goods and the house “where I now live” in Piddington; also, to the said Jane Knight, rights, title and interest in the another house and land in Piddington now occupied by John Humbles, and 500 pounds charges upon the said house and lands to be paid ½ year after my decease, to Jane Hambles, the wife of the said John Hambles if she had married with my consent; but she married without my consent; I give the estate, right, title, and interest that the said Jane Knight have there; and the said 300 (sic) pounds charged upon the said house and land to go to Richard Willoughby, son of the said Robert Willoughby who is to be sole executor. (</w:t>
      </w:r>
      <w:r w:rsidRPr="00632BF5">
        <w:rPr>
          <w:szCs w:val="24"/>
        </w:rPr>
        <w:t>Prerogative Court of Canterbury Wills, 1384-1858</w:t>
      </w:r>
      <w:r>
        <w:rPr>
          <w:szCs w:val="24"/>
        </w:rPr>
        <w:t xml:space="preserve">, </w:t>
      </w:r>
      <w:r w:rsidRPr="00632BF5">
        <w:rPr>
          <w:szCs w:val="24"/>
        </w:rPr>
        <w:t>PROB 11: Will Registers</w:t>
      </w:r>
      <w:r>
        <w:rPr>
          <w:szCs w:val="24"/>
        </w:rPr>
        <w:t xml:space="preserve">, </w:t>
      </w:r>
      <w:r w:rsidRPr="00632BF5">
        <w:rPr>
          <w:szCs w:val="24"/>
        </w:rPr>
        <w:t>1660-1673</w:t>
      </w:r>
      <w:r>
        <w:rPr>
          <w:szCs w:val="24"/>
        </w:rPr>
        <w:t xml:space="preserve">, </w:t>
      </w:r>
      <w:r w:rsidRPr="00632BF5">
        <w:rPr>
          <w:szCs w:val="24"/>
        </w:rPr>
        <w:t>Piece 297: Nabbs, Quire Numbers 1-51 (1660)</w:t>
      </w:r>
      <w:r>
        <w:rPr>
          <w:szCs w:val="24"/>
        </w:rPr>
        <w:t>)</w:t>
      </w:r>
    </w:p>
    <w:p w:rsidR="007A62F8" w:rsidRPr="00115B9D" w:rsidRDefault="007A62F8" w:rsidP="007A62F8">
      <w:pPr>
        <w:pStyle w:val="NormalWeb"/>
        <w:spacing w:before="240" w:beforeAutospacing="0" w:after="240" w:afterAutospacing="0"/>
        <w:ind w:left="0" w:right="0"/>
      </w:pPr>
      <w:r w:rsidRPr="00123C96">
        <w:rPr>
          <w:b/>
        </w:rPr>
        <w:t xml:space="preserve">1660 – Apr 3 – </w:t>
      </w:r>
      <w:r w:rsidR="00245A6E" w:rsidRPr="00245A6E">
        <w:rPr>
          <w:b/>
          <w:u w:val="single"/>
        </w:rPr>
        <w:t xml:space="preserve">UK </w:t>
      </w:r>
      <w:r w:rsidRPr="00123C96">
        <w:rPr>
          <w:b/>
          <w:u w:val="single"/>
        </w:rPr>
        <w:t>Hertfordshire Bovingdon</w:t>
      </w:r>
      <w:r w:rsidRPr="00123C96">
        <w:rPr>
          <w:b/>
        </w:rPr>
        <w:t xml:space="preserve"> – Will – John Knight</w:t>
      </w:r>
      <w:r>
        <w:t xml:space="preserve"> – Lands etc to daughter Susanna during her life and after her decease, to her second son, Edward Neal; John Bunn, John Mayne and John Gould, all of Bovingdon, receive bequests of land, property, relationship uncertain; bequests to all the children of his son-in-law Nicholas Neal; long discussion about his various lands, tenements, leases, etc.; daughter Elizabeth Hopewell and her son, John Hopewell, her eldest son, Gresham Hopewell; daughter Sarah; wife Elizabeth to receive residue etc, and to be executrix. The text is difficult and not helped by the confusing way the will is worded. (</w:t>
      </w:r>
      <w:r w:rsidRPr="00A22FE8">
        <w:t>Prerogative Court of Canterbury Wills, 1384-1858</w:t>
      </w:r>
      <w:r>
        <w:t xml:space="preserve">, </w:t>
      </w:r>
      <w:r w:rsidRPr="00A22FE8">
        <w:t>PROB 11: Will Registers</w:t>
      </w:r>
      <w:r>
        <w:t xml:space="preserve">, </w:t>
      </w:r>
      <w:r w:rsidRPr="00A22FE8">
        <w:t>1660-1673</w:t>
      </w:r>
      <w:r>
        <w:t xml:space="preserve">, </w:t>
      </w:r>
      <w:r w:rsidRPr="00A22FE8">
        <w:t>Piece 298: Nabbs, Quire Numbers 52-105 (1660)</w:t>
      </w:r>
      <w:r>
        <w:t>)</w:t>
      </w:r>
    </w:p>
    <w:p w:rsidR="001470B7" w:rsidRDefault="001470B7" w:rsidP="001470B7">
      <w:pPr>
        <w:pStyle w:val="NormalWeb"/>
        <w:spacing w:before="240" w:beforeAutospacing="0" w:after="240" w:afterAutospacing="0"/>
        <w:ind w:left="0" w:right="0"/>
      </w:pPr>
      <w:r>
        <w:rPr>
          <w:b/>
        </w:rPr>
        <w:lastRenderedPageBreak/>
        <w:t xml:space="preserve">1660 </w:t>
      </w:r>
      <w:r w:rsidR="00D8493B">
        <w:rPr>
          <w:b/>
        </w:rPr>
        <w:t xml:space="preserve">- </w:t>
      </w:r>
      <w:r>
        <w:rPr>
          <w:b/>
        </w:rPr>
        <w:t xml:space="preserve">Apr 4 – </w:t>
      </w:r>
      <w:r w:rsidR="00245A6E" w:rsidRPr="00245A6E">
        <w:rPr>
          <w:b/>
          <w:u w:val="single"/>
        </w:rPr>
        <w:t xml:space="preserve">UK </w:t>
      </w:r>
      <w:r w:rsidRPr="0032272F">
        <w:rPr>
          <w:b/>
          <w:u w:val="single"/>
        </w:rPr>
        <w:t>England</w:t>
      </w:r>
      <w:r>
        <w:rPr>
          <w:b/>
        </w:rPr>
        <w:t xml:space="preserve"> – </w:t>
      </w:r>
      <w:r w:rsidR="00F63E01">
        <w:rPr>
          <w:b/>
        </w:rPr>
        <w:t xml:space="preserve">Info - </w:t>
      </w:r>
      <w:r>
        <w:rPr>
          <w:b/>
        </w:rPr>
        <w:t>The Restoration</w:t>
      </w:r>
      <w:r w:rsidR="00F63E01">
        <w:rPr>
          <w:b/>
        </w:rPr>
        <w:t>:</w:t>
      </w:r>
      <w:r>
        <w:rPr>
          <w:b/>
        </w:rPr>
        <w:t xml:space="preserve"> </w:t>
      </w:r>
      <w:r>
        <w:t>In t</w:t>
      </w:r>
      <w:r w:rsidRPr="00160F81">
        <w:t xml:space="preserve">he Declaration of Breda, Charles II made known the conditions of his acceptance of the Crown of England. Monck organised the Convention Parliament, which met for the first time on 25 April 1660. On 8 May 1660, it declared that King Charles II had reigned as the lawful monarch since the execution of Charles I in January 1649. Charles returned from exile on 23 May 1660. On 29 May 1660, the populace in London acclaimed him as king. His coronation took place at Westminster Abbey on 23 April 1661. </w:t>
      </w:r>
      <w:r w:rsidR="00D8493B">
        <w:t>(Wikipedia)</w:t>
      </w:r>
    </w:p>
    <w:p w:rsidR="007A62F8" w:rsidRDefault="007A62F8" w:rsidP="007A62F8">
      <w:pPr>
        <w:rPr>
          <w:szCs w:val="24"/>
        </w:rPr>
      </w:pPr>
      <w:r w:rsidRPr="0063133B">
        <w:rPr>
          <w:b/>
          <w:szCs w:val="24"/>
        </w:rPr>
        <w:t xml:space="preserve">1660 – Apr 13 – </w:t>
      </w:r>
      <w:r w:rsidR="00245A6E" w:rsidRPr="00245A6E">
        <w:rPr>
          <w:b/>
          <w:szCs w:val="24"/>
          <w:u w:val="single"/>
        </w:rPr>
        <w:t xml:space="preserve">UK </w:t>
      </w:r>
      <w:r w:rsidRPr="0063133B">
        <w:rPr>
          <w:b/>
          <w:szCs w:val="24"/>
          <w:u w:val="single"/>
        </w:rPr>
        <w:t>Northamptonshire Newton</w:t>
      </w:r>
      <w:r w:rsidRPr="0063133B">
        <w:rPr>
          <w:b/>
          <w:szCs w:val="24"/>
        </w:rPr>
        <w:t xml:space="preserve"> – Will – Nicholas Knight</w:t>
      </w:r>
      <w:r>
        <w:rPr>
          <w:b/>
          <w:szCs w:val="24"/>
        </w:rPr>
        <w:t>, Yeoman</w:t>
      </w:r>
      <w:r>
        <w:rPr>
          <w:szCs w:val="24"/>
        </w:rPr>
        <w:t xml:space="preserve"> – To daughter Mary, wife of Robert Carter, 40 shillings; to daughter Elizabeth, wife of William Sparrow, 40 shillings; to daughter Clare, wife of John Newman, 40 shillings; to granddaughter, Anne Newman, 10 pounds; to grandchildren John Newman, Joane Newman, Margery Newman, Jane newman, Stephen Newman, 40 shillings each; to grandson William Carter, 10 pounds; to grandchildren Nathaniel Carter, Robert Carter, John Carter, John Carter, Alice Carter, Mary Carter, 40 shillings each; to grandson Richard Knight, 40 shillings also my great bible; to granddaughter Elizabeth Knight, 40 shillings; to brother Daniel Knight, 4 pounds; to sister Margery Lyon (?) 20 shillings;  to grandchildren John Sparrow, Robert Sparrow, Anne Sparrow 13 pounds 6 shillings 8 pence apiece;  to wife Margaret, 40 shillings;  also, that “my wife shall have the use of such goods for her consumption until such time as she can provide her self; to the poor of the parish, 20 shillings; to granddaughter Mary Carter, items;  residue of estate to Robert Carter, son-in-law who is to be executor; son-in-law John Newman and cousin John Knight of W__ House to be overseers. (</w:t>
      </w:r>
      <w:r w:rsidRPr="00480ED2">
        <w:rPr>
          <w:szCs w:val="24"/>
        </w:rPr>
        <w:t>Prerogative Court of Canterbury Wills, 1384-1858</w:t>
      </w:r>
      <w:r>
        <w:rPr>
          <w:szCs w:val="24"/>
        </w:rPr>
        <w:t xml:space="preserve">, </w:t>
      </w:r>
      <w:r w:rsidRPr="00480ED2">
        <w:rPr>
          <w:szCs w:val="24"/>
        </w:rPr>
        <w:t>PROB 11: Will Registers</w:t>
      </w:r>
      <w:r>
        <w:rPr>
          <w:szCs w:val="24"/>
        </w:rPr>
        <w:t xml:space="preserve">, </w:t>
      </w:r>
      <w:r w:rsidRPr="00480ED2">
        <w:rPr>
          <w:szCs w:val="24"/>
        </w:rPr>
        <w:t>1660-1673</w:t>
      </w:r>
      <w:r>
        <w:rPr>
          <w:szCs w:val="24"/>
        </w:rPr>
        <w:t xml:space="preserve">, </w:t>
      </w:r>
      <w:r w:rsidRPr="00480ED2">
        <w:rPr>
          <w:szCs w:val="24"/>
        </w:rPr>
        <w:t>Piece 298: Nabbs, Quire Numbers 52-105 (1660)</w:t>
      </w:r>
      <w:r>
        <w:rPr>
          <w:szCs w:val="24"/>
        </w:rPr>
        <w:t>)</w:t>
      </w:r>
    </w:p>
    <w:p w:rsidR="007A62F8" w:rsidRDefault="007A62F8" w:rsidP="007A62F8">
      <w:pPr>
        <w:rPr>
          <w:szCs w:val="24"/>
        </w:rPr>
      </w:pPr>
      <w:r w:rsidRPr="00A8176A">
        <w:rPr>
          <w:b/>
          <w:szCs w:val="24"/>
        </w:rPr>
        <w:t xml:space="preserve">1660 – Apr 18 – </w:t>
      </w:r>
      <w:r w:rsidR="00245A6E" w:rsidRPr="00245A6E">
        <w:rPr>
          <w:b/>
          <w:szCs w:val="24"/>
          <w:u w:val="single"/>
        </w:rPr>
        <w:t xml:space="preserve">UK </w:t>
      </w:r>
      <w:r w:rsidRPr="00A8176A">
        <w:rPr>
          <w:b/>
          <w:szCs w:val="24"/>
          <w:u w:val="single"/>
        </w:rPr>
        <w:t>Buckinghamshire Skeffington</w:t>
      </w:r>
      <w:r w:rsidRPr="00A8176A">
        <w:rPr>
          <w:b/>
          <w:szCs w:val="24"/>
        </w:rPr>
        <w:t xml:space="preserve"> – Will – Henry Knight</w:t>
      </w:r>
      <w:r>
        <w:rPr>
          <w:b/>
          <w:szCs w:val="24"/>
        </w:rPr>
        <w:t>, Laborer</w:t>
      </w:r>
      <w:r>
        <w:rPr>
          <w:szCs w:val="24"/>
        </w:rPr>
        <w:t xml:space="preserve"> – To eldest son, Henry Knight, after his mother’s decease, a cottage, land, etc now in possession of a renter; to son Richard Knight, 20 pounds to be paid to him by eldest son Henry within 1 year after he shall be possessed of the previously bequeathed land and cottage; to wife Elizabeth, residue of estate and income from the cottage and land previously mentioned during her natural life; wife to have the guardianship of children until they are able to earn their own living; to wife, all goods and chattels and she to be executrix and brother Thomas</w:t>
      </w:r>
      <w:r w:rsidR="00D8493B">
        <w:rPr>
          <w:szCs w:val="24"/>
        </w:rPr>
        <w:t xml:space="preserve"> Knight</w:t>
      </w:r>
      <w:r>
        <w:rPr>
          <w:szCs w:val="24"/>
        </w:rPr>
        <w:t xml:space="preserve"> to be overseer. (</w:t>
      </w:r>
      <w:r w:rsidRPr="0086161A">
        <w:rPr>
          <w:szCs w:val="24"/>
        </w:rPr>
        <w:t>Prerogative Court of Canterbury Wills, 1384-1858</w:t>
      </w:r>
      <w:r>
        <w:rPr>
          <w:szCs w:val="24"/>
        </w:rPr>
        <w:t xml:space="preserve">, </w:t>
      </w:r>
      <w:r w:rsidRPr="0086161A">
        <w:rPr>
          <w:szCs w:val="24"/>
        </w:rPr>
        <w:t>PROB 11: Will Registers</w:t>
      </w:r>
      <w:r>
        <w:rPr>
          <w:szCs w:val="24"/>
        </w:rPr>
        <w:t xml:space="preserve">, </w:t>
      </w:r>
      <w:r w:rsidRPr="0086161A">
        <w:rPr>
          <w:szCs w:val="24"/>
        </w:rPr>
        <w:t>1660-1673</w:t>
      </w:r>
      <w:r>
        <w:rPr>
          <w:szCs w:val="24"/>
        </w:rPr>
        <w:t xml:space="preserve">, </w:t>
      </w:r>
      <w:r w:rsidRPr="0086161A">
        <w:rPr>
          <w:szCs w:val="24"/>
        </w:rPr>
        <w:t>Piece 298: Nabbs, Quire Numbers 52-105 (1660)</w:t>
      </w:r>
      <w:r>
        <w:rPr>
          <w:szCs w:val="24"/>
        </w:rPr>
        <w:t>)</w:t>
      </w:r>
    </w:p>
    <w:p w:rsidR="007A62F8" w:rsidRDefault="007A62F8" w:rsidP="007A62F8">
      <w:pPr>
        <w:rPr>
          <w:szCs w:val="24"/>
        </w:rPr>
      </w:pPr>
      <w:r w:rsidRPr="00AE6DA6">
        <w:rPr>
          <w:b/>
          <w:szCs w:val="24"/>
        </w:rPr>
        <w:t xml:space="preserve">1660 – Jul 16 – </w:t>
      </w:r>
      <w:r w:rsidR="00245A6E" w:rsidRPr="00245A6E">
        <w:rPr>
          <w:b/>
          <w:szCs w:val="24"/>
          <w:u w:val="single"/>
        </w:rPr>
        <w:t xml:space="preserve">UK </w:t>
      </w:r>
      <w:r w:rsidRPr="00AE6DA6">
        <w:rPr>
          <w:b/>
          <w:szCs w:val="24"/>
          <w:u w:val="single"/>
        </w:rPr>
        <w:t>Kent Stockbury</w:t>
      </w:r>
      <w:r w:rsidRPr="00AE6DA6">
        <w:rPr>
          <w:b/>
          <w:szCs w:val="24"/>
        </w:rPr>
        <w:t xml:space="preserve"> – Will – William Knight</w:t>
      </w:r>
      <w:r>
        <w:rPr>
          <w:b/>
          <w:szCs w:val="24"/>
        </w:rPr>
        <w:t>, Yeoman</w:t>
      </w:r>
      <w:r>
        <w:rPr>
          <w:szCs w:val="24"/>
        </w:rPr>
        <w:t xml:space="preserve"> – To the poor of the parish, 50 shillings to be given out the next Sabbath day after my decease; to son, William Knight, all my lands and goods lying at Marshborough; to son Thomas, lands lying at ___; to son John Knight, lands lying at ____; to daughter, Frances 4 score and 10 pounds and house and land; to daughter Anne, 110 pounds at 21; son John Knight to be executor; godson William Knight, money; other small bequests. (Very poor image quality.) (</w:t>
      </w:r>
      <w:r w:rsidRPr="00213A82">
        <w:rPr>
          <w:szCs w:val="24"/>
        </w:rPr>
        <w:t>Prerogative Court of Canterbury Wills, 1384-1858</w:t>
      </w:r>
      <w:r>
        <w:rPr>
          <w:szCs w:val="24"/>
        </w:rPr>
        <w:t xml:space="preserve">, </w:t>
      </w:r>
      <w:r w:rsidRPr="00213A82">
        <w:rPr>
          <w:szCs w:val="24"/>
        </w:rPr>
        <w:t>PROB 11: Will Registers</w:t>
      </w:r>
      <w:r>
        <w:rPr>
          <w:szCs w:val="24"/>
        </w:rPr>
        <w:t xml:space="preserve">, </w:t>
      </w:r>
      <w:r w:rsidRPr="00213A82">
        <w:rPr>
          <w:szCs w:val="24"/>
        </w:rPr>
        <w:t>1660-1673</w:t>
      </w:r>
      <w:r>
        <w:rPr>
          <w:szCs w:val="24"/>
        </w:rPr>
        <w:t xml:space="preserve">, </w:t>
      </w:r>
      <w:r w:rsidRPr="00213A82">
        <w:rPr>
          <w:szCs w:val="24"/>
        </w:rPr>
        <w:t>Piece 299: Nabbs, Quire Numbers 106-160 (1660)</w:t>
      </w:r>
      <w:r>
        <w:rPr>
          <w:szCs w:val="24"/>
        </w:rPr>
        <w:t>)</w:t>
      </w:r>
    </w:p>
    <w:p w:rsidR="007A62F8" w:rsidRDefault="007A62F8" w:rsidP="007A62F8">
      <w:pPr>
        <w:rPr>
          <w:szCs w:val="24"/>
        </w:rPr>
      </w:pPr>
      <w:r w:rsidRPr="00E27BF2">
        <w:rPr>
          <w:b/>
          <w:szCs w:val="24"/>
        </w:rPr>
        <w:t xml:space="preserve">1660 – Jul 17 – </w:t>
      </w:r>
      <w:r w:rsidR="00245A6E" w:rsidRPr="00245A6E">
        <w:rPr>
          <w:b/>
          <w:szCs w:val="24"/>
          <w:u w:val="single"/>
        </w:rPr>
        <w:t xml:space="preserve">UK </w:t>
      </w:r>
      <w:r w:rsidRPr="00E27BF2">
        <w:rPr>
          <w:b/>
          <w:szCs w:val="24"/>
          <w:u w:val="single"/>
        </w:rPr>
        <w:t>Nottinghamshire Bulcote</w:t>
      </w:r>
      <w:r w:rsidRPr="00E27BF2">
        <w:rPr>
          <w:b/>
          <w:szCs w:val="24"/>
        </w:rPr>
        <w:t xml:space="preserve"> – Will – Alice Knight</w:t>
      </w:r>
      <w:r>
        <w:rPr>
          <w:szCs w:val="24"/>
        </w:rPr>
        <w:t xml:space="preserve"> – My house and land in Sansen (Seaton?) in Morland, to my kinsman John Pridgeon; the four houses in Southwold, [Sussex]  to William Knight of Gunthorpe [Norfolk]; to the three daughters of Ro___ Wilson, ___ pounds; to William Wilson, 10 pounds; to Anthony Wilson, 10 pounds; to Elizabeth Parkinson, 6 pounds; to the children of one </w:t>
      </w:r>
      <w:r>
        <w:rPr>
          <w:szCs w:val="24"/>
        </w:rPr>
        <w:lastRenderedPageBreak/>
        <w:t>Ann Margarette, daughter to one Roslyn dwelling at Henton [Hatton? Hilton?] in Derby, 33 pounds; to the children of my kinsman, Thomas Knight, 45 pounds; to my cousin William Knight of Gunthorpe, 500 pounds; to Margaret Loyson 40 pounds; to Alice Loyson, 5 pounds; to the children of John Wilso ten pounds; to Joan Fittborough, 1 pound; to the children of Elizabeth Bannister of Bingham, ten pounds; to the children of Anne Prigeon of Lyme, 10 pounds; to John, son of Gabriel Debrell, ten shillings; then long list of small bequests to godchildren; William Wilson and ___ Langhill (?), executors; to G___ Knight of Bulrorke and to Joan Anderson of Gunthorpe, household items; to the younger Thomas Knight, 1 chest; to Sonshine Knight (?) the other chest; to 4 daughters of Katherine Haywood, items; to Elizabeth Bannister, items; to the daughters of Elizabeth Parkinson, items; to the children of William Knight, items; to Thomas Knight, items; many other items listed and bestowed. (</w:t>
      </w:r>
      <w:r w:rsidRPr="005A579A">
        <w:rPr>
          <w:szCs w:val="24"/>
        </w:rPr>
        <w:t>Prerogative Court of Canterbury Wills, 1384-1858</w:t>
      </w:r>
      <w:r>
        <w:rPr>
          <w:szCs w:val="24"/>
        </w:rPr>
        <w:t xml:space="preserve">, </w:t>
      </w:r>
      <w:r w:rsidRPr="005A579A">
        <w:rPr>
          <w:szCs w:val="24"/>
        </w:rPr>
        <w:t>PROB 11: Will Registers</w:t>
      </w:r>
      <w:r>
        <w:rPr>
          <w:szCs w:val="24"/>
        </w:rPr>
        <w:t xml:space="preserve">, </w:t>
      </w:r>
      <w:r w:rsidRPr="005A579A">
        <w:rPr>
          <w:szCs w:val="24"/>
        </w:rPr>
        <w:t>1660-1673</w:t>
      </w:r>
      <w:r>
        <w:rPr>
          <w:szCs w:val="24"/>
        </w:rPr>
        <w:t xml:space="preserve">, </w:t>
      </w:r>
      <w:r w:rsidRPr="005A579A">
        <w:rPr>
          <w:szCs w:val="24"/>
        </w:rPr>
        <w:t>Piece 299: Nabbs, Quire Numbers 106-160 (1660)</w:t>
      </w:r>
      <w:r>
        <w:rPr>
          <w:szCs w:val="24"/>
        </w:rPr>
        <w:t>)</w:t>
      </w:r>
    </w:p>
    <w:p w:rsidR="007A62F8" w:rsidRDefault="007A62F8" w:rsidP="007A62F8">
      <w:pPr>
        <w:rPr>
          <w:szCs w:val="24"/>
        </w:rPr>
      </w:pPr>
      <w:r w:rsidRPr="000B5E2B">
        <w:rPr>
          <w:b/>
          <w:szCs w:val="24"/>
        </w:rPr>
        <w:t xml:space="preserve">1660 – Jul 19 – </w:t>
      </w:r>
      <w:r w:rsidR="00245A6E" w:rsidRPr="00245A6E">
        <w:rPr>
          <w:b/>
          <w:szCs w:val="24"/>
          <w:u w:val="single"/>
        </w:rPr>
        <w:t xml:space="preserve">UK </w:t>
      </w:r>
      <w:r w:rsidRPr="000B5E2B">
        <w:rPr>
          <w:b/>
          <w:szCs w:val="24"/>
          <w:u w:val="single"/>
        </w:rPr>
        <w:t>Gloucestershire Marston Sicca</w:t>
      </w:r>
      <w:r w:rsidRPr="000B5E2B">
        <w:rPr>
          <w:b/>
          <w:szCs w:val="24"/>
        </w:rPr>
        <w:t xml:space="preserve"> – Will – Joane Knight</w:t>
      </w:r>
      <w:r>
        <w:rPr>
          <w:b/>
          <w:szCs w:val="24"/>
        </w:rPr>
        <w:t>, Widow</w:t>
      </w:r>
      <w:r>
        <w:rPr>
          <w:szCs w:val="24"/>
        </w:rPr>
        <w:t xml:space="preserve"> – To daughter Mary Knight, household items; to son Thomas Leeds, household items; residue of estate to son Clement Hirly who is to be executor. (</w:t>
      </w:r>
      <w:r w:rsidRPr="000B5E2B">
        <w:rPr>
          <w:szCs w:val="24"/>
        </w:rPr>
        <w:t>Prerogative Court of Canterbury Wills, 1384-1858</w:t>
      </w:r>
      <w:r>
        <w:rPr>
          <w:szCs w:val="24"/>
        </w:rPr>
        <w:t xml:space="preserve">, </w:t>
      </w:r>
      <w:r w:rsidRPr="000B5E2B">
        <w:rPr>
          <w:szCs w:val="24"/>
        </w:rPr>
        <w:t>PROB 11: Will Registers</w:t>
      </w:r>
      <w:r>
        <w:rPr>
          <w:szCs w:val="24"/>
        </w:rPr>
        <w:t xml:space="preserve">, </w:t>
      </w:r>
      <w:r w:rsidRPr="000B5E2B">
        <w:rPr>
          <w:szCs w:val="24"/>
        </w:rPr>
        <w:t>1660-1673</w:t>
      </w:r>
      <w:r>
        <w:rPr>
          <w:szCs w:val="24"/>
        </w:rPr>
        <w:t xml:space="preserve">, </w:t>
      </w:r>
      <w:r w:rsidRPr="000B5E2B">
        <w:rPr>
          <w:szCs w:val="24"/>
        </w:rPr>
        <w:t>Piece 299: Nabbs, Quire Numbers 106-160 (1660)</w:t>
      </w:r>
      <w:r>
        <w:rPr>
          <w:szCs w:val="24"/>
        </w:rPr>
        <w:t>)</w:t>
      </w:r>
    </w:p>
    <w:p w:rsidR="007A62F8" w:rsidRDefault="007A62F8" w:rsidP="007A62F8">
      <w:pPr>
        <w:rPr>
          <w:szCs w:val="24"/>
        </w:rPr>
      </w:pPr>
      <w:r w:rsidRPr="0013382C">
        <w:rPr>
          <w:b/>
          <w:szCs w:val="24"/>
        </w:rPr>
        <w:t xml:space="preserve">1660 – Aug 9 – </w:t>
      </w:r>
      <w:r w:rsidR="00245A6E" w:rsidRPr="00245A6E">
        <w:rPr>
          <w:b/>
          <w:szCs w:val="24"/>
          <w:u w:val="single"/>
        </w:rPr>
        <w:t xml:space="preserve">UK </w:t>
      </w:r>
      <w:r w:rsidRPr="0013382C">
        <w:rPr>
          <w:b/>
          <w:szCs w:val="24"/>
          <w:u w:val="single"/>
        </w:rPr>
        <w:t>Buckinghamshire Woburn</w:t>
      </w:r>
      <w:r w:rsidRPr="0013382C">
        <w:rPr>
          <w:b/>
          <w:szCs w:val="24"/>
        </w:rPr>
        <w:t xml:space="preserve"> – Will – Stephen Knight</w:t>
      </w:r>
      <w:r>
        <w:rPr>
          <w:b/>
          <w:szCs w:val="24"/>
        </w:rPr>
        <w:t>, Bricklayer</w:t>
      </w:r>
      <w:r>
        <w:rPr>
          <w:szCs w:val="24"/>
        </w:rPr>
        <w:t xml:space="preserve"> -  To the poor of the parish, 20 shillings; to grandson John Knight, 40 pounds; to wife Margaret/Margery, house, land, tenements, etc; to wife, further lands and tenements that are rented out; after death of wife, lands, tenements, etc, to go to grandson Stephen Knight son of his son, John Knight; to grandson John Knight, annuity of 4 pounds a year to be paid by grandson Stephen Knight out of the lands he will inherit; lands, etc, to wife’s kinsman, Thomas Blux (?); residue of estate to wife during her life and after her decease, to grandson Stephen Knight. Wife to be executrix. (</w:t>
      </w:r>
      <w:r w:rsidRPr="00933B74">
        <w:rPr>
          <w:szCs w:val="24"/>
        </w:rPr>
        <w:t>Prerogative Court of Canterbury Wills, 1384-1858</w:t>
      </w:r>
      <w:r>
        <w:rPr>
          <w:szCs w:val="24"/>
        </w:rPr>
        <w:t xml:space="preserve">, </w:t>
      </w:r>
      <w:r w:rsidRPr="00933B74">
        <w:rPr>
          <w:szCs w:val="24"/>
        </w:rPr>
        <w:t>PROB 11: Will Registers</w:t>
      </w:r>
      <w:r>
        <w:rPr>
          <w:szCs w:val="24"/>
        </w:rPr>
        <w:t xml:space="preserve">, </w:t>
      </w:r>
      <w:r w:rsidRPr="00933B74">
        <w:rPr>
          <w:szCs w:val="24"/>
        </w:rPr>
        <w:t>1660-1673</w:t>
      </w:r>
      <w:r>
        <w:rPr>
          <w:szCs w:val="24"/>
        </w:rPr>
        <w:t xml:space="preserve">, </w:t>
      </w:r>
      <w:r w:rsidRPr="00933B74">
        <w:rPr>
          <w:szCs w:val="24"/>
        </w:rPr>
        <w:t>Piece 301: Nabbs, Quire Numbers 211-259 (1660)</w:t>
      </w:r>
      <w:r>
        <w:rPr>
          <w:szCs w:val="24"/>
        </w:rPr>
        <w:t>)</w:t>
      </w:r>
    </w:p>
    <w:p w:rsidR="007A62F8" w:rsidRDefault="007A62F8" w:rsidP="007A62F8">
      <w:pPr>
        <w:rPr>
          <w:szCs w:val="24"/>
        </w:rPr>
      </w:pPr>
      <w:r w:rsidRPr="00D04BBB">
        <w:rPr>
          <w:b/>
          <w:szCs w:val="24"/>
        </w:rPr>
        <w:t xml:space="preserve">1660 – Aug 27 – </w:t>
      </w:r>
      <w:r w:rsidR="00245A6E" w:rsidRPr="00245A6E">
        <w:rPr>
          <w:b/>
          <w:szCs w:val="24"/>
          <w:u w:val="single"/>
        </w:rPr>
        <w:t xml:space="preserve">UK </w:t>
      </w:r>
      <w:r w:rsidRPr="00D04BBB">
        <w:rPr>
          <w:b/>
          <w:szCs w:val="24"/>
          <w:u w:val="single"/>
        </w:rPr>
        <w:t>Hertfordshire Shephall</w:t>
      </w:r>
      <w:r w:rsidRPr="00D04BBB">
        <w:rPr>
          <w:b/>
          <w:szCs w:val="24"/>
        </w:rPr>
        <w:t xml:space="preserve"> – Will – Thomas Knight</w:t>
      </w:r>
      <w:r>
        <w:rPr>
          <w:szCs w:val="24"/>
        </w:rPr>
        <w:t xml:space="preserve"> – List of lands, bonds, properties, to go to wife, Mary Knight; Sister Katherine; sister Mary Knight;  another sister mentioned, and nieces and possibly nephews, but the image is too poor to make it out; he does not appear to be leaving anything to children of his own and the estate appears to be substantial.  (</w:t>
      </w:r>
      <w:r w:rsidRPr="00897443">
        <w:rPr>
          <w:szCs w:val="24"/>
        </w:rPr>
        <w:t>Prerogative Court of Canterbury Wills, 1384-1858</w:t>
      </w:r>
      <w:r>
        <w:rPr>
          <w:szCs w:val="24"/>
        </w:rPr>
        <w:t xml:space="preserve">, </w:t>
      </w:r>
      <w:r w:rsidRPr="00897443">
        <w:rPr>
          <w:szCs w:val="24"/>
        </w:rPr>
        <w:t>PROB 11: Will Registers</w:t>
      </w:r>
      <w:r>
        <w:rPr>
          <w:szCs w:val="24"/>
        </w:rPr>
        <w:t xml:space="preserve">, </w:t>
      </w:r>
      <w:r w:rsidRPr="00897443">
        <w:rPr>
          <w:szCs w:val="24"/>
        </w:rPr>
        <w:t>1660-1673</w:t>
      </w:r>
      <w:r>
        <w:rPr>
          <w:szCs w:val="24"/>
        </w:rPr>
        <w:t xml:space="preserve">, </w:t>
      </w:r>
      <w:r w:rsidRPr="00897443">
        <w:rPr>
          <w:szCs w:val="24"/>
        </w:rPr>
        <w:t>Piece 301: Nabbs, Quire Numbers 211-259 (1660)</w:t>
      </w:r>
      <w:r>
        <w:rPr>
          <w:szCs w:val="24"/>
        </w:rPr>
        <w:t>)</w:t>
      </w:r>
    </w:p>
    <w:p w:rsidR="007A62F8" w:rsidRDefault="007A62F8" w:rsidP="007A62F8">
      <w:pPr>
        <w:rPr>
          <w:szCs w:val="24"/>
        </w:rPr>
      </w:pPr>
      <w:r w:rsidRPr="00941B36">
        <w:rPr>
          <w:b/>
          <w:szCs w:val="24"/>
        </w:rPr>
        <w:t xml:space="preserve">1660 – Dec 10 – </w:t>
      </w:r>
      <w:r w:rsidR="00245A6E" w:rsidRPr="00245A6E">
        <w:rPr>
          <w:b/>
          <w:szCs w:val="24"/>
          <w:u w:val="single"/>
        </w:rPr>
        <w:t xml:space="preserve">UK </w:t>
      </w:r>
      <w:r w:rsidRPr="00941B36">
        <w:rPr>
          <w:b/>
          <w:szCs w:val="24"/>
          <w:u w:val="single"/>
        </w:rPr>
        <w:t>Leicestershire Ilston</w:t>
      </w:r>
      <w:r w:rsidRPr="00941B36">
        <w:rPr>
          <w:b/>
          <w:szCs w:val="24"/>
        </w:rPr>
        <w:t xml:space="preserve"> – Will – Miles Knight</w:t>
      </w:r>
      <w:r>
        <w:rPr>
          <w:b/>
          <w:szCs w:val="24"/>
        </w:rPr>
        <w:t>, Yeoman</w:t>
      </w:r>
      <w:r>
        <w:rPr>
          <w:szCs w:val="24"/>
        </w:rPr>
        <w:t xml:space="preserve"> – To eldest son Richard, house and land after decease of testator and wife, Ann; to second son, Miles, 10 shillings; to third son, Thomas, 10 shillings; “to the two children Martin Winsor had by my daughter, 10 shillings apiece”; residue of estate to wife Ann and son Richard, co-executors; To Martin Winsor, 5 shillings. (</w:t>
      </w:r>
      <w:r w:rsidRPr="00460D5C">
        <w:rPr>
          <w:szCs w:val="24"/>
        </w:rPr>
        <w:t>Prerogative Court of Canterbury Wills, 1384-1858</w:t>
      </w:r>
      <w:r>
        <w:rPr>
          <w:szCs w:val="24"/>
        </w:rPr>
        <w:t xml:space="preserve">, </w:t>
      </w:r>
      <w:r w:rsidRPr="00460D5C">
        <w:rPr>
          <w:szCs w:val="24"/>
        </w:rPr>
        <w:t>PROB 11: Will Registers</w:t>
      </w:r>
      <w:r>
        <w:rPr>
          <w:szCs w:val="24"/>
        </w:rPr>
        <w:t xml:space="preserve">, </w:t>
      </w:r>
      <w:r w:rsidRPr="00460D5C">
        <w:rPr>
          <w:szCs w:val="24"/>
        </w:rPr>
        <w:t>1660-1673</w:t>
      </w:r>
      <w:r>
        <w:rPr>
          <w:szCs w:val="24"/>
        </w:rPr>
        <w:t xml:space="preserve">, </w:t>
      </w:r>
      <w:r w:rsidRPr="00460D5C">
        <w:rPr>
          <w:szCs w:val="24"/>
        </w:rPr>
        <w:t>Piece 302: Nabbs, Quire Numbers 260-312 (1660)</w:t>
      </w:r>
      <w:r>
        <w:rPr>
          <w:szCs w:val="24"/>
        </w:rPr>
        <w:t>)</w:t>
      </w:r>
    </w:p>
    <w:p w:rsidR="001470B7" w:rsidRDefault="001470B7" w:rsidP="001470B7">
      <w:pPr>
        <w:pStyle w:val="NormalWeb"/>
        <w:spacing w:before="240" w:beforeAutospacing="0" w:after="240" w:afterAutospacing="0"/>
        <w:ind w:left="0" w:right="0"/>
      </w:pPr>
      <w:r>
        <w:rPr>
          <w:b/>
        </w:rPr>
        <w:t xml:space="preserve">1660 </w:t>
      </w:r>
      <w:r w:rsidR="00D44AA9">
        <w:rPr>
          <w:b/>
        </w:rPr>
        <w:t xml:space="preserve">- </w:t>
      </w:r>
      <w:r>
        <w:rPr>
          <w:b/>
        </w:rPr>
        <w:t>Dec 13 –</w:t>
      </w:r>
      <w:r>
        <w:t xml:space="preserve"> </w:t>
      </w:r>
      <w:r w:rsidRPr="00065AD6">
        <w:rPr>
          <w:b/>
          <w:u w:val="single"/>
        </w:rPr>
        <w:t>VA</w:t>
      </w:r>
      <w:r w:rsidR="00D44AA9">
        <w:rPr>
          <w:b/>
          <w:u w:val="single"/>
        </w:rPr>
        <w:t xml:space="preserve"> </w:t>
      </w:r>
      <w:r w:rsidR="00D44AA9" w:rsidRPr="00065AD6">
        <w:rPr>
          <w:b/>
          <w:u w:val="single"/>
        </w:rPr>
        <w:t>Northampton</w:t>
      </w:r>
      <w:r w:rsidRPr="00D8493B">
        <w:rPr>
          <w:b/>
        </w:rPr>
        <w:t xml:space="preserve"> – </w:t>
      </w:r>
      <w:r w:rsidR="00D44AA9" w:rsidRPr="00D8493B">
        <w:rPr>
          <w:b/>
        </w:rPr>
        <w:t xml:space="preserve">Admin – Robert </w:t>
      </w:r>
      <w:r w:rsidR="00D8493B">
        <w:rPr>
          <w:b/>
        </w:rPr>
        <w:t>Burrus (</w:t>
      </w:r>
      <w:r w:rsidR="00D44AA9" w:rsidRPr="00D8493B">
        <w:rPr>
          <w:b/>
        </w:rPr>
        <w:t>Berace</w:t>
      </w:r>
      <w:r w:rsidR="00D8493B">
        <w:rPr>
          <w:b/>
        </w:rPr>
        <w:t>)</w:t>
      </w:r>
      <w:r w:rsidR="00D44AA9">
        <w:t xml:space="preserve"> - </w:t>
      </w:r>
      <w:r w:rsidRPr="00115B9D">
        <w:t>Certificat</w:t>
      </w:r>
      <w:r>
        <w:t>e</w:t>
      </w:r>
      <w:r w:rsidRPr="00115B9D">
        <w:t xml:space="preserve"> granted for 800 acres, trans. of following (selected):</w:t>
      </w:r>
      <w:r>
        <w:t xml:space="preserve"> </w:t>
      </w:r>
      <w:r w:rsidRPr="00D8493B">
        <w:rPr>
          <w:b/>
        </w:rPr>
        <w:t>John Knight</w:t>
      </w:r>
      <w:r>
        <w:t xml:space="preserve">, Elizabeth Reynolds, Robert Wright, Elizabeth Johnson, Jane Williams, </w:t>
      </w:r>
      <w:r w:rsidR="0018685E">
        <w:t>M</w:t>
      </w:r>
      <w:r>
        <w:t xml:space="preserve">argret Barton, Miles Gray. (VA Hist. Soc. Mag. Vol. XXVIII,  p. 151) (Parks 1982, p. 379) </w:t>
      </w:r>
    </w:p>
    <w:p w:rsidR="007A62F8" w:rsidRDefault="007A62F8" w:rsidP="007A62F8">
      <w:r w:rsidRPr="00D87AEF">
        <w:rPr>
          <w:b/>
        </w:rPr>
        <w:lastRenderedPageBreak/>
        <w:t xml:space="preserve">1660 – </w:t>
      </w:r>
      <w:r w:rsidR="00245A6E" w:rsidRPr="00245A6E">
        <w:rPr>
          <w:b/>
          <w:szCs w:val="24"/>
          <w:u w:val="single"/>
        </w:rPr>
        <w:t xml:space="preserve">UK </w:t>
      </w:r>
      <w:r w:rsidRPr="00D87AEF">
        <w:rPr>
          <w:b/>
          <w:u w:val="single"/>
        </w:rPr>
        <w:t>Hampshire</w:t>
      </w:r>
      <w:r w:rsidRPr="00D87AEF">
        <w:rPr>
          <w:b/>
        </w:rPr>
        <w:t xml:space="preserve"> – </w:t>
      </w:r>
      <w:r>
        <w:rPr>
          <w:b/>
        </w:rPr>
        <w:t>Chancery</w:t>
      </w:r>
      <w:r w:rsidRPr="00D87AEF">
        <w:rPr>
          <w:b/>
        </w:rPr>
        <w:t xml:space="preserve"> – </w:t>
      </w:r>
      <w:r w:rsidR="0018685E">
        <w:rPr>
          <w:b/>
        </w:rPr>
        <w:t>James Knight</w:t>
      </w:r>
      <w:r>
        <w:t>- Plaintiffs: James Knight. Defendants: James Knight, James Knight, Bernard Cold and Thomas Isson. Subject: money matters, Hampshire. Document type: bill, answer. (National Archives, Kew England, Ref:</w:t>
      </w:r>
      <w:r w:rsidRPr="00D87AEF">
        <w:t xml:space="preserve"> C 6/147/73</w:t>
      </w:r>
      <w:r>
        <w:t xml:space="preserve">) </w:t>
      </w:r>
    </w:p>
    <w:p w:rsidR="007A62F8" w:rsidRDefault="007A62F8" w:rsidP="007A62F8">
      <w:pPr>
        <w:rPr>
          <w:szCs w:val="24"/>
        </w:rPr>
      </w:pPr>
      <w:r w:rsidRPr="009F76A3">
        <w:rPr>
          <w:b/>
        </w:rPr>
        <w:t xml:space="preserve">1660 – </w:t>
      </w:r>
      <w:r w:rsidR="00245A6E" w:rsidRPr="00245A6E">
        <w:rPr>
          <w:b/>
          <w:szCs w:val="24"/>
          <w:u w:val="single"/>
        </w:rPr>
        <w:t xml:space="preserve">UK </w:t>
      </w:r>
      <w:r>
        <w:rPr>
          <w:b/>
          <w:u w:val="single"/>
        </w:rPr>
        <w:t>London</w:t>
      </w:r>
      <w:r w:rsidRPr="009F76A3">
        <w:rPr>
          <w:b/>
        </w:rPr>
        <w:t xml:space="preserve"> – </w:t>
      </w:r>
      <w:r w:rsidR="00770F6A">
        <w:rPr>
          <w:b/>
        </w:rPr>
        <w:t xml:space="preserve">Will - </w:t>
      </w:r>
      <w:r w:rsidRPr="009F76A3">
        <w:rPr>
          <w:b/>
        </w:rPr>
        <w:t>Tobias Knight, Bachelor</w:t>
      </w:r>
      <w:r>
        <w:t xml:space="preserve"> – Died overseas, New England. No further details provided by ancestry.com (</w:t>
      </w:r>
      <w:r w:rsidRPr="0075014C">
        <w:rPr>
          <w:szCs w:val="24"/>
        </w:rPr>
        <w:t>Canterbury - Administrations in the Prerogative Court of Canterbury, 1655-1660 (G-Q)</w:t>
      </w:r>
      <w:r>
        <w:rPr>
          <w:szCs w:val="24"/>
        </w:rPr>
        <w:t xml:space="preserve">) </w:t>
      </w:r>
    </w:p>
    <w:p w:rsidR="007A62F8" w:rsidRDefault="007A62F8" w:rsidP="007A62F8">
      <w:pPr>
        <w:pStyle w:val="NormalWeb"/>
        <w:spacing w:before="240" w:beforeAutospacing="0" w:after="240" w:afterAutospacing="0"/>
        <w:ind w:left="0" w:right="0"/>
      </w:pPr>
      <w:r>
        <w:rPr>
          <w:b/>
        </w:rPr>
        <w:t xml:space="preserve">1661 </w:t>
      </w:r>
      <w:r w:rsidR="0018685E">
        <w:rPr>
          <w:b/>
        </w:rPr>
        <w:t xml:space="preserve">- </w:t>
      </w:r>
      <w:r>
        <w:rPr>
          <w:b/>
        </w:rPr>
        <w:t>Jan 10 –</w:t>
      </w:r>
      <w:r>
        <w:t xml:space="preserve"> </w:t>
      </w:r>
      <w:r w:rsidRPr="002D1005">
        <w:rPr>
          <w:b/>
          <w:u w:val="single"/>
        </w:rPr>
        <w:t>VA</w:t>
      </w:r>
      <w:r w:rsidR="0018685E">
        <w:rPr>
          <w:b/>
          <w:u w:val="single"/>
        </w:rPr>
        <w:t xml:space="preserve"> </w:t>
      </w:r>
      <w:r w:rsidR="0018685E" w:rsidRPr="002D1005">
        <w:rPr>
          <w:b/>
          <w:u w:val="single"/>
        </w:rPr>
        <w:t>Lancaster</w:t>
      </w:r>
      <w:r w:rsidRPr="0018685E">
        <w:rPr>
          <w:b/>
        </w:rPr>
        <w:t xml:space="preserve"> </w:t>
      </w:r>
      <w:r w:rsidR="0018685E" w:rsidRPr="0018685E">
        <w:rPr>
          <w:b/>
        </w:rPr>
        <w:t>–</w:t>
      </w:r>
      <w:r w:rsidRPr="0018685E">
        <w:rPr>
          <w:b/>
        </w:rPr>
        <w:t xml:space="preserve"> </w:t>
      </w:r>
      <w:r w:rsidR="0018685E" w:rsidRPr="0018685E">
        <w:rPr>
          <w:b/>
        </w:rPr>
        <w:t>Admin – Peter Knight</w:t>
      </w:r>
      <w:r w:rsidR="0018685E">
        <w:t xml:space="preserve"> - </w:t>
      </w:r>
      <w:r>
        <w:t xml:space="preserve">“Mr. </w:t>
      </w:r>
      <w:r w:rsidR="00DC2B07">
        <w:t>Meredith (</w:t>
      </w:r>
      <w:r>
        <w:t>Merideth</w:t>
      </w:r>
      <w:r w:rsidR="00DC2B07">
        <w:t>)</w:t>
      </w:r>
      <w:r>
        <w:t>, I desire you for to pay unto Henry Herde for my use the sum of four hundred pounds of tobacco and taking his receipt . Jan 10 1661 Your lo Friend, Peter Knight”. Recorded 11 mar 1662/3 (Fleet, Lancaster, p. 142)</w:t>
      </w:r>
    </w:p>
    <w:p w:rsidR="00513FBD" w:rsidRDefault="001470B7" w:rsidP="00513FBD">
      <w:pPr>
        <w:pStyle w:val="NormalWeb"/>
        <w:spacing w:before="240" w:after="240"/>
        <w:ind w:left="0"/>
      </w:pPr>
      <w:r w:rsidRPr="00FA0F96">
        <w:rPr>
          <w:b/>
        </w:rPr>
        <w:t xml:space="preserve">1661 </w:t>
      </w:r>
      <w:r w:rsidR="00867A74">
        <w:rPr>
          <w:b/>
        </w:rPr>
        <w:t xml:space="preserve">- </w:t>
      </w:r>
      <w:r w:rsidRPr="00FA0F96">
        <w:rPr>
          <w:b/>
        </w:rPr>
        <w:t>Jan 17</w:t>
      </w:r>
      <w:r>
        <w:t xml:space="preserve"> – </w:t>
      </w:r>
      <w:r w:rsidRPr="002D53ED">
        <w:rPr>
          <w:b/>
          <w:u w:val="single"/>
        </w:rPr>
        <w:t>VA</w:t>
      </w:r>
      <w:r w:rsidR="0018685E">
        <w:rPr>
          <w:b/>
          <w:u w:val="single"/>
        </w:rPr>
        <w:t xml:space="preserve"> </w:t>
      </w:r>
      <w:r w:rsidR="0018685E" w:rsidRPr="002D53ED">
        <w:rPr>
          <w:b/>
          <w:u w:val="single"/>
        </w:rPr>
        <w:t>Henrico</w:t>
      </w:r>
      <w:r w:rsidRPr="00867A74">
        <w:rPr>
          <w:b/>
        </w:rPr>
        <w:t xml:space="preserve"> – </w:t>
      </w:r>
      <w:r w:rsidR="00867A74" w:rsidRPr="00867A74">
        <w:rPr>
          <w:b/>
        </w:rPr>
        <w:t>Will – Sarah Johnson</w:t>
      </w:r>
      <w:r w:rsidR="00867A74">
        <w:t xml:space="preserve"> - </w:t>
      </w:r>
      <w:r>
        <w:t>Inventory of Sara Johnson, widow, with distribution of property.</w:t>
      </w:r>
      <w:r w:rsidR="00467708">
        <w:t xml:space="preserve"> </w:t>
      </w:r>
      <w:r w:rsidR="00467708" w:rsidRPr="00467708">
        <w:t>(Apparently the will was not preserved, and only this inventory of the estate which was very meager, but more than what some people had in those times.)</w:t>
      </w:r>
      <w:r>
        <w:br/>
        <w:t xml:space="preserve">A true and just account of the estate of Sarah Johnson widdow deceased.... Imprimis two cowes One two yearlinge hifer </w:t>
      </w:r>
      <w:r>
        <w:br/>
        <w:t>One Cowe calf One chest</w:t>
      </w:r>
      <w:r>
        <w:br/>
        <w:t>One fether bed with its furniture</w:t>
      </w:r>
      <w:r>
        <w:br/>
        <w:t>One Pott One pewter dish</w:t>
      </w:r>
      <w:r>
        <w:br/>
        <w:t>One pewter... One wooden dish</w:t>
      </w:r>
      <w:r>
        <w:br/>
        <w:t>One spitt A Taylos... Iron and shayres</w:t>
      </w:r>
      <w:r>
        <w:br/>
        <w:t>One... wascott with a sarge peticote... with other clothes</w:t>
      </w:r>
      <w:r>
        <w:br/>
        <w:t>*This disposed of a little before her death and by her order as followeth....</w:t>
      </w:r>
      <w:r>
        <w:br/>
        <w:t xml:space="preserve">* To Deborah Woodson one Cowe the fether bed with its furniture &amp; what tobackoes was left her, debts first satisfyed exceptinge onelye </w:t>
      </w:r>
      <w:r w:rsidRPr="00FA0F96">
        <w:rPr>
          <w:i/>
        </w:rPr>
        <w:t>a debt f</w:t>
      </w:r>
      <w:r>
        <w:rPr>
          <w:i/>
        </w:rPr>
        <w:t>r</w:t>
      </w:r>
      <w:r w:rsidRPr="00FA0F96">
        <w:rPr>
          <w:i/>
        </w:rPr>
        <w:t>om Robert Woodson &amp; this to be towardes her maintenance</w:t>
      </w:r>
      <w:r>
        <w:rPr>
          <w:i/>
        </w:rPr>
        <w:t>.</w:t>
      </w:r>
      <w:r>
        <w:br/>
        <w:t>* The other Cowe to John Woodson to be killed att his plasure beinge an ould Cowe, but as longe as he shall thinke fitt to lett her live what Cowe calves shall from the sd</w:t>
      </w:r>
      <w:r w:rsidRPr="00FA0F96">
        <w:rPr>
          <w:i/>
        </w:rPr>
        <w:t xml:space="preserve"> Cowe be raised to be for use of Deborah Woodson</w:t>
      </w:r>
      <w:r>
        <w:br/>
        <w:t>* To Elizabeth Dunwell ye hifer &amp; the Cowe calfe above mentione (with) ye ...waiscott and sarge peticott,</w:t>
      </w:r>
      <w:r>
        <w:br/>
        <w:t>*To Robert Woodson what tobackoes he owed her, a spitt, pott and pewter dish</w:t>
      </w:r>
      <w:r>
        <w:br/>
        <w:t xml:space="preserve">* The calf be given to Elizabeth Dunwell to remayn in ye handes of John Woodson till ye sd Elizabeth come of age. ffins.  </w:t>
      </w:r>
      <w:r>
        <w:br/>
      </w:r>
      <w:r w:rsidR="00513FBD" w:rsidRPr="00513FBD">
        <w:rPr>
          <w:b/>
        </w:rPr>
        <w:t>Note</w:t>
      </w:r>
      <w:r w:rsidR="00513FBD">
        <w:t>: This document is discussed in full in The Virginia Geneaologist Vol. 20, pp 3-8, where it is postulated that she is widow of Dr. John Woodson. This is an obvious, strained effort to support the family myth in the face of puzzling evidence. In point of fact, an entirely different interpretation can be</w:t>
      </w:r>
      <w:r w:rsidR="00F63E01">
        <w:t xml:space="preserve"> more reasonably</w:t>
      </w:r>
      <w:r w:rsidR="00513FBD">
        <w:t xml:space="preserve"> inferred.</w:t>
      </w:r>
    </w:p>
    <w:p w:rsidR="00513FBD" w:rsidRDefault="00513FBD" w:rsidP="00513FBD">
      <w:pPr>
        <w:pStyle w:val="NormalWeb"/>
        <w:spacing w:before="240" w:after="240"/>
        <w:ind w:left="0"/>
      </w:pPr>
      <w:r>
        <w:t xml:space="preserve">First, consider the fact that there is a baptismal record at St Bride’s, London, for a Robert Woodson 1638 Sep 9 s/o Phillip Woodson and wife, Sarah. Then, there is a second record there for Sara Woodson 1640 Mar 3, d/o Phillip and Sara. A bap record for the father, Phillip Woodson 1611 Nov 24, s/o John Woodson, chimneysweep, is found in St Ebbe, Oxfordshire. There is also a bap record for a John Woodson 1634 s/o John Woodson in Hurst, Berkshire, UK. In a patent dated 1650 Oct 26, we find a John Woodson as headright for Mr. Stephen </w:t>
      </w:r>
      <w:r>
        <w:lastRenderedPageBreak/>
        <w:t xml:space="preserve">Hamelin in Charles City Co. It is not until 1670 Jun 26 that Robert Woodson patents land in Henrico Co. Considering these facts, as opposed to the family myth of “Dr. John Woodson”, complicated by this inventory of a Sarah Johnson who leaves bequests and charges to Robert Woodson and John Woodson, obviously, a different explanation needs to be found. </w:t>
      </w:r>
    </w:p>
    <w:p w:rsidR="00513FBD" w:rsidRDefault="00513FBD" w:rsidP="00513FBD">
      <w:pPr>
        <w:pStyle w:val="NormalWeb"/>
        <w:spacing w:before="240" w:after="240"/>
        <w:ind w:left="0"/>
      </w:pPr>
      <w:r>
        <w:t xml:space="preserve">One wonders about a “debt” from Robert Woodson that is called in for Deborah, but released for Elizabeth Dunwell? After reading literally hundreds of wills, the way the bequests are written suggests to me that the Deborah Woodson mentioned was the wife of Robert Woodson and the testator intended that his debt to her should be paid to her daughter, Deborah, for her personal use - this is a rather common construction in many wills. And it obviously isn't a debt in tobacco as that is mentioned specifically later. Immediately following this, a John Woodson is assigned a cow to be either utilized immediately, or if kept, its offspring to go – again - to the benefit of Deborah. So, how does John Woodson relate to Robert Woodson and Deborah Woodson and Sarah Johnson? </w:t>
      </w:r>
    </w:p>
    <w:p w:rsidR="00513FBD" w:rsidRDefault="00513FBD" w:rsidP="00513FBD">
      <w:pPr>
        <w:pStyle w:val="NormalWeb"/>
        <w:spacing w:before="240" w:after="240"/>
        <w:ind w:left="0"/>
      </w:pPr>
      <w:r>
        <w:t xml:space="preserve">Next, the testator releases Robert Woodson from the tobacco he owes her and then gives him a spittoon and a pewter dish for himself. Then, she refers to what is obviously a daughter, underage, named Elizabeth Dunwell, and her calf to also be in the care of John Woodson. </w:t>
      </w:r>
    </w:p>
    <w:p w:rsidR="00513FBD" w:rsidRDefault="00513FBD" w:rsidP="00513FBD">
      <w:pPr>
        <w:pStyle w:val="NormalWeb"/>
        <w:spacing w:before="240" w:after="240"/>
        <w:ind w:left="0"/>
      </w:pPr>
      <w:r>
        <w:t>The overall impression I get from the inventory is that Robert Woodson was married to Deborah, daughter of Sarah Dunwell Johnson. Sarah had been previously married to a Mr. Dunwell and he was likely the father of the two daughters, Deborah and Elizabeth. She is looking after the interests of her daughters via her son-in-law and his brother, quite common in those days.</w:t>
      </w:r>
    </w:p>
    <w:p w:rsidR="00513FBD" w:rsidRDefault="00513FBD" w:rsidP="00513FBD">
      <w:pPr>
        <w:pStyle w:val="NormalWeb"/>
        <w:spacing w:before="240" w:after="240"/>
        <w:ind w:left="0"/>
      </w:pPr>
      <w:r>
        <w:t>Of course, Robert Woodson is supposed to have been married to Elizabeth Ferris, though I've found no records to support it. Nevertheless, Richard Ferris was in the area, was at Quaker meetings with a Robert Woodson, JR, at least. In fact, it could be inferred by his presence at the marriage of the latter that he was an interested party, i.e. a grandfather or uncle. However, it was rather common for men and women to have multiple spouses in those times; perhaps Deborah died and Robert then married Elizabeth Ferris?</w:t>
      </w:r>
    </w:p>
    <w:p w:rsidR="00513FBD" w:rsidRDefault="00513FBD" w:rsidP="00513FBD">
      <w:pPr>
        <w:pStyle w:val="NormalWeb"/>
        <w:spacing w:before="240" w:after="240"/>
        <w:ind w:left="0"/>
      </w:pPr>
      <w:r>
        <w:t xml:space="preserve">One thing is certain, in order to be a daughter of "Dr. John Woodson" Deborah would have to be at least 17 years old and thus would probably not be spoken of in this way: "To Deborah Woodson one Cowe the fether bed with its furniture &amp; what tobackoes was left her, debts first satisfyed exceptinge onelye a debt from Robert Woodson &amp; this to be towardes her maintenance." </w:t>
      </w:r>
    </w:p>
    <w:p w:rsidR="00692F60" w:rsidRDefault="00513FBD" w:rsidP="00513FBD">
      <w:pPr>
        <w:pStyle w:val="NormalWeb"/>
        <w:spacing w:before="240" w:after="240"/>
        <w:ind w:left="0"/>
      </w:pPr>
      <w:r>
        <w:t>In any event, none of this tends to support the “Dr.” John Woodson scenario as given in the family myth and the Woodson genealogy is rather confused during this period so just about anything could have been going on.</w:t>
      </w:r>
    </w:p>
    <w:p w:rsidR="007A62F8" w:rsidRDefault="007A62F8" w:rsidP="0018685E">
      <w:pPr>
        <w:pStyle w:val="NormalWeb"/>
        <w:spacing w:before="240" w:beforeAutospacing="0" w:after="240" w:afterAutospacing="0"/>
        <w:ind w:left="0" w:right="0"/>
      </w:pPr>
      <w:r w:rsidRPr="00E47B7D">
        <w:rPr>
          <w:b/>
        </w:rPr>
        <w:t xml:space="preserve">1661 – Jan 29 – </w:t>
      </w:r>
      <w:r w:rsidR="00245A6E" w:rsidRPr="00245A6E">
        <w:rPr>
          <w:b/>
          <w:u w:val="single"/>
        </w:rPr>
        <w:t xml:space="preserve">UK </w:t>
      </w:r>
      <w:r w:rsidRPr="00E47B7D">
        <w:rPr>
          <w:b/>
          <w:u w:val="single"/>
        </w:rPr>
        <w:t>West Sussex Billingshurst</w:t>
      </w:r>
      <w:r w:rsidRPr="00E47B7D">
        <w:rPr>
          <w:b/>
        </w:rPr>
        <w:t xml:space="preserve"> - Admin – John Knight, Yeoman</w:t>
      </w:r>
      <w:r>
        <w:t xml:space="preserve"> – </w:t>
      </w:r>
      <w:r w:rsidRPr="00E47B7D">
        <w:t>Assignment</w:t>
      </w:r>
      <w:r>
        <w:t xml:space="preserve"> o</w:t>
      </w:r>
      <w:r w:rsidRPr="00E47B7D">
        <w:t>f remainder of term of 9,000 years in consideration of £155, between (a) John Rogers of Dorking, co. Surrey, clothworker and Joan his wife late widow of Richard Clayton; (b) John Knight of Billingshurst, yeoman.</w:t>
      </w:r>
      <w:r>
        <w:t xml:space="preserve">   </w:t>
      </w:r>
      <w:r w:rsidR="00A345D7">
        <w:t>…</w:t>
      </w:r>
      <w:r>
        <w:t xml:space="preserve">  </w:t>
      </w:r>
      <w:r w:rsidRPr="00E47B7D">
        <w:t xml:space="preserve">Witnesses: Thomas </w:t>
      </w:r>
      <w:r w:rsidRPr="00E47B7D">
        <w:lastRenderedPageBreak/>
        <w:t>Henshaw, Rich. Luxford, John Booker, Joane Rofe, Tho</w:t>
      </w:r>
      <w:r w:rsidR="00A345D7">
        <w:t>mas</w:t>
      </w:r>
      <w:r w:rsidRPr="00E47B7D">
        <w:t xml:space="preserve"> Smith.</w:t>
      </w:r>
      <w:r>
        <w:t xml:space="preserve">  (</w:t>
      </w:r>
      <w:r w:rsidRPr="005B6297">
        <w:t xml:space="preserve">West Sussex Record Office, </w:t>
      </w:r>
      <w:r>
        <w:t>Ref:</w:t>
      </w:r>
      <w:r w:rsidRPr="005B6297">
        <w:t>ADD MSS/16,132</w:t>
      </w:r>
      <w:r>
        <w:t>)</w:t>
      </w:r>
      <w:r w:rsidRPr="005B6297">
        <w:t xml:space="preserve"> </w:t>
      </w:r>
    </w:p>
    <w:p w:rsidR="001470B7" w:rsidRDefault="001470B7" w:rsidP="001470B7">
      <w:pPr>
        <w:pStyle w:val="NormalWeb"/>
        <w:spacing w:before="240" w:beforeAutospacing="0" w:after="240" w:afterAutospacing="0"/>
        <w:ind w:left="0" w:right="0"/>
      </w:pPr>
      <w:r>
        <w:rPr>
          <w:b/>
        </w:rPr>
        <w:t xml:space="preserve">1661 </w:t>
      </w:r>
      <w:r w:rsidR="00692F60">
        <w:rPr>
          <w:b/>
        </w:rPr>
        <w:t xml:space="preserve">- </w:t>
      </w:r>
      <w:r>
        <w:rPr>
          <w:b/>
        </w:rPr>
        <w:t xml:space="preserve">Mar </w:t>
      </w:r>
      <w:r w:rsidRPr="001135FC">
        <w:rPr>
          <w:b/>
        </w:rPr>
        <w:t xml:space="preserve">4 </w:t>
      </w:r>
      <w:r>
        <w:rPr>
          <w:b/>
        </w:rPr>
        <w:t xml:space="preserve">– </w:t>
      </w:r>
      <w:r w:rsidRPr="00EF3CB1">
        <w:rPr>
          <w:b/>
          <w:u w:val="single"/>
        </w:rPr>
        <w:t>VA</w:t>
      </w:r>
      <w:r w:rsidR="00692F60">
        <w:rPr>
          <w:b/>
          <w:u w:val="single"/>
        </w:rPr>
        <w:t xml:space="preserve"> </w:t>
      </w:r>
      <w:r w:rsidR="00692F60" w:rsidRPr="00EF3CB1">
        <w:rPr>
          <w:b/>
          <w:u w:val="single"/>
        </w:rPr>
        <w:t>Northumberland</w:t>
      </w:r>
      <w:r w:rsidRPr="00692F60">
        <w:rPr>
          <w:b/>
        </w:rPr>
        <w:t xml:space="preserve"> </w:t>
      </w:r>
      <w:r w:rsidR="00692F60" w:rsidRPr="00692F60">
        <w:rPr>
          <w:b/>
        </w:rPr>
        <w:t>–</w:t>
      </w:r>
      <w:r w:rsidRPr="00692F60">
        <w:rPr>
          <w:b/>
        </w:rPr>
        <w:t xml:space="preserve"> </w:t>
      </w:r>
      <w:r w:rsidR="00692F60" w:rsidRPr="00692F60">
        <w:rPr>
          <w:b/>
        </w:rPr>
        <w:t xml:space="preserve">Admin - </w:t>
      </w:r>
      <w:r w:rsidRPr="00692F60">
        <w:rPr>
          <w:b/>
        </w:rPr>
        <w:t>Mr. W</w:t>
      </w:r>
      <w:r w:rsidR="001741B1">
        <w:rPr>
          <w:b/>
        </w:rPr>
        <w:t>illiam</w:t>
      </w:r>
      <w:r w:rsidRPr="00692F60">
        <w:rPr>
          <w:b/>
        </w:rPr>
        <w:t xml:space="preserve"> Thomas</w:t>
      </w:r>
      <w:r w:rsidR="00692F60">
        <w:t xml:space="preserve"> – Land patent for</w:t>
      </w:r>
      <w:r>
        <w:t xml:space="preserve"> 300 acs. 4 Mar 1661…. Sly. Upon </w:t>
      </w:r>
      <w:r w:rsidRPr="006F6507">
        <w:rPr>
          <w:b/>
        </w:rPr>
        <w:t>James Hawley</w:t>
      </w:r>
      <w:r>
        <w:t>… (Nugent 1, p. 395)</w:t>
      </w:r>
    </w:p>
    <w:p w:rsidR="007A62F8" w:rsidRDefault="007A62F8" w:rsidP="001470B7">
      <w:pPr>
        <w:pStyle w:val="NormalWeb"/>
        <w:spacing w:before="240" w:beforeAutospacing="0" w:after="240" w:afterAutospacing="0"/>
        <w:ind w:left="0" w:right="0"/>
      </w:pPr>
      <w:r w:rsidRPr="00DA2220">
        <w:rPr>
          <w:b/>
        </w:rPr>
        <w:t xml:space="preserve">1661 – Mar 4 – </w:t>
      </w:r>
      <w:r w:rsidR="00245A6E" w:rsidRPr="00245A6E">
        <w:rPr>
          <w:b/>
          <w:u w:val="single"/>
        </w:rPr>
        <w:t xml:space="preserve">UK </w:t>
      </w:r>
      <w:r w:rsidRPr="00DA2220">
        <w:rPr>
          <w:b/>
          <w:u w:val="single"/>
        </w:rPr>
        <w:t>London St Brides</w:t>
      </w:r>
      <w:r w:rsidRPr="00DA2220">
        <w:rPr>
          <w:b/>
        </w:rPr>
        <w:t xml:space="preserve"> – Will – William Knight</w:t>
      </w:r>
      <w:r>
        <w:t xml:space="preserve"> – Wishes to be buried at St Bride’s; appoints brothers, Mr. John Knight, Mr. Richard Knight, ___Isabella ___ in St Paul’s Churchyard, London, 40 shillings apiece to buy them mourning rings, they to be executors; to brothers Blackmore and Franklin, 20 shillings apiece; set aside what wife needs for her widowhood, then appraise the rest of goods and sell; to all my brothers and sisters (excepting ___ Blackamore) a ring and 10 shillings; estate to be equally divided between wife and children.  ( </w:t>
      </w:r>
      <w:r w:rsidRPr="00392AC8">
        <w:t>Prerogative Court of Canterbury Wills, 1384-1858</w:t>
      </w:r>
      <w:r>
        <w:t xml:space="preserve">, </w:t>
      </w:r>
      <w:r w:rsidRPr="00392AC8">
        <w:t>PROB 11: Will Registers</w:t>
      </w:r>
      <w:r>
        <w:t xml:space="preserve">, </w:t>
      </w:r>
      <w:r w:rsidRPr="00392AC8">
        <w:t>1660-1673</w:t>
      </w:r>
      <w:r>
        <w:t xml:space="preserve">, </w:t>
      </w:r>
      <w:r w:rsidRPr="00392AC8">
        <w:t>Piece 307: Laud, Quire Numbers 1-52 (1662)</w:t>
      </w:r>
      <w:r>
        <w:t xml:space="preserve">) (This will was very poorly thought out and written; probably the testator was very ill.) </w:t>
      </w:r>
    </w:p>
    <w:p w:rsidR="007A62F8" w:rsidRDefault="007A62F8" w:rsidP="001470B7">
      <w:pPr>
        <w:pStyle w:val="NormalWeb"/>
        <w:spacing w:before="240" w:beforeAutospacing="0" w:after="240" w:afterAutospacing="0"/>
        <w:ind w:left="0" w:right="0"/>
      </w:pPr>
      <w:r w:rsidRPr="00E51409">
        <w:rPr>
          <w:b/>
        </w:rPr>
        <w:t xml:space="preserve">1661 – Mar 26 – </w:t>
      </w:r>
      <w:r w:rsidR="00245A6E" w:rsidRPr="00245A6E">
        <w:rPr>
          <w:b/>
          <w:u w:val="single"/>
        </w:rPr>
        <w:t xml:space="preserve">UK </w:t>
      </w:r>
      <w:r w:rsidRPr="00E51409">
        <w:rPr>
          <w:b/>
          <w:u w:val="single"/>
        </w:rPr>
        <w:t>London</w:t>
      </w:r>
      <w:r w:rsidRPr="00E51409">
        <w:rPr>
          <w:b/>
        </w:rPr>
        <w:t xml:space="preserve"> – Will – Benjamin Knight</w:t>
      </w:r>
      <w:r>
        <w:rPr>
          <w:b/>
        </w:rPr>
        <w:t>, Mariner</w:t>
      </w:r>
      <w:r>
        <w:t xml:space="preserve"> – To my brother (in-law?) John Taylor my ___ chest with all within it, my ___ box, clothes and bedding; all my money to my sister Joane Jondo who is to be executrix. (</w:t>
      </w:r>
      <w:r w:rsidRPr="00E72EC6">
        <w:t>Prerogative Court of Canterbury Wills, 1384-1858</w:t>
      </w:r>
      <w:r>
        <w:t xml:space="preserve">, </w:t>
      </w:r>
      <w:r w:rsidRPr="00E72EC6">
        <w:t>PROB 11: Will Registers</w:t>
      </w:r>
      <w:r>
        <w:t xml:space="preserve">, </w:t>
      </w:r>
      <w:r w:rsidRPr="00E72EC6">
        <w:t>1660-1673</w:t>
      </w:r>
      <w:r>
        <w:t xml:space="preserve">, </w:t>
      </w:r>
      <w:r w:rsidRPr="00E72EC6">
        <w:t>Piece 307: Laud, Quire Numbers 1-52 (1662)</w:t>
      </w:r>
      <w:r>
        <w:t>)</w:t>
      </w:r>
    </w:p>
    <w:p w:rsidR="001470B7" w:rsidRDefault="001470B7" w:rsidP="001470B7">
      <w:pPr>
        <w:pStyle w:val="NormalWeb"/>
        <w:spacing w:before="240" w:beforeAutospacing="0" w:after="240" w:afterAutospacing="0"/>
        <w:ind w:left="0" w:right="0"/>
      </w:pPr>
      <w:r>
        <w:rPr>
          <w:b/>
        </w:rPr>
        <w:t xml:space="preserve">1661 Apr 29 </w:t>
      </w:r>
      <w:r>
        <w:t xml:space="preserve">– </w:t>
      </w:r>
      <w:r w:rsidR="00CC34E4" w:rsidRPr="00CC34E4">
        <w:rPr>
          <w:b/>
          <w:u w:val="single"/>
        </w:rPr>
        <w:t>VA Lancaster</w:t>
      </w:r>
      <w:r w:rsidR="00CC34E4" w:rsidRPr="00CC34E4">
        <w:rPr>
          <w:b/>
        </w:rPr>
        <w:t xml:space="preserve"> – Admin – Peter Knight </w:t>
      </w:r>
      <w:r w:rsidR="00CC34E4" w:rsidRPr="00CC34E4">
        <w:t>– “Received April 29 1661 of John Meredith 800 lb tobo for the amount of Mr. Peter Knight of Wiccocomoco in part of a judgmt of 2000 lb. tobo I say these received Henry Corbyn”. Recorded 1 June 1661 (Fleet, Lancaster, p. 135)</w:t>
      </w:r>
    </w:p>
    <w:p w:rsidR="007A62F8" w:rsidRDefault="007A62F8" w:rsidP="001470B7">
      <w:pPr>
        <w:pStyle w:val="NormalWeb"/>
        <w:spacing w:before="240" w:beforeAutospacing="0" w:after="240" w:afterAutospacing="0"/>
        <w:ind w:left="0" w:right="0"/>
      </w:pPr>
      <w:r w:rsidRPr="00BD4B28">
        <w:rPr>
          <w:b/>
        </w:rPr>
        <w:t xml:space="preserve">1661 – May 8 – </w:t>
      </w:r>
      <w:r w:rsidR="00245A6E" w:rsidRPr="00245A6E">
        <w:rPr>
          <w:b/>
          <w:u w:val="single"/>
        </w:rPr>
        <w:t xml:space="preserve">UK </w:t>
      </w:r>
      <w:r w:rsidRPr="00BD4B28">
        <w:rPr>
          <w:b/>
          <w:u w:val="single"/>
        </w:rPr>
        <w:t>Kent Chillenden</w:t>
      </w:r>
      <w:r w:rsidRPr="00BD4B28">
        <w:rPr>
          <w:b/>
        </w:rPr>
        <w:t xml:space="preserve"> </w:t>
      </w:r>
      <w:r w:rsidR="007A089D">
        <w:rPr>
          <w:b/>
        </w:rPr>
        <w:t>– Birth/Bap –</w:t>
      </w:r>
      <w:r w:rsidRPr="00BD4B28">
        <w:rPr>
          <w:b/>
        </w:rPr>
        <w:t xml:space="preserve"> Stephen Knight</w:t>
      </w:r>
      <w:r>
        <w:t xml:space="preserve"> – s/o John Knight &amp; Mary </w:t>
      </w:r>
      <w:r w:rsidRPr="001F77E8">
        <w:t>(Tyler)</w:t>
      </w:r>
    </w:p>
    <w:p w:rsidR="001470B7" w:rsidRDefault="001470B7" w:rsidP="001470B7">
      <w:pPr>
        <w:pStyle w:val="NormalWeb"/>
        <w:spacing w:before="240" w:beforeAutospacing="0" w:after="240" w:afterAutospacing="0"/>
        <w:ind w:left="0" w:right="0"/>
      </w:pPr>
      <w:r>
        <w:rPr>
          <w:b/>
        </w:rPr>
        <w:t xml:space="preserve">1661 </w:t>
      </w:r>
      <w:r w:rsidR="00CC34E4">
        <w:rPr>
          <w:b/>
        </w:rPr>
        <w:t xml:space="preserve">- </w:t>
      </w:r>
      <w:r>
        <w:rPr>
          <w:b/>
        </w:rPr>
        <w:t xml:space="preserve">Jun </w:t>
      </w:r>
      <w:r w:rsidRPr="00077D31">
        <w:rPr>
          <w:b/>
        </w:rPr>
        <w:t xml:space="preserve">20 </w:t>
      </w:r>
      <w:r>
        <w:rPr>
          <w:b/>
        </w:rPr>
        <w:t xml:space="preserve">– </w:t>
      </w:r>
      <w:r w:rsidRPr="00EF3CB1">
        <w:rPr>
          <w:b/>
          <w:u w:val="single"/>
        </w:rPr>
        <w:t>VA</w:t>
      </w:r>
      <w:r w:rsidR="00CC34E4">
        <w:rPr>
          <w:b/>
          <w:u w:val="single"/>
        </w:rPr>
        <w:t xml:space="preserve"> </w:t>
      </w:r>
      <w:r w:rsidR="00CC34E4" w:rsidRPr="00EF3CB1">
        <w:rPr>
          <w:b/>
          <w:u w:val="single"/>
        </w:rPr>
        <w:t>Northumberland</w:t>
      </w:r>
      <w:r w:rsidRPr="00CC34E4">
        <w:rPr>
          <w:b/>
        </w:rPr>
        <w:t xml:space="preserve"> </w:t>
      </w:r>
      <w:r w:rsidR="00CC34E4" w:rsidRPr="00CC34E4">
        <w:rPr>
          <w:b/>
        </w:rPr>
        <w:t>–</w:t>
      </w:r>
      <w:r w:rsidRPr="00CC34E4">
        <w:rPr>
          <w:b/>
        </w:rPr>
        <w:t xml:space="preserve"> </w:t>
      </w:r>
      <w:r w:rsidR="00CC34E4" w:rsidRPr="00CC34E4">
        <w:rPr>
          <w:b/>
        </w:rPr>
        <w:t xml:space="preserve">Admin - </w:t>
      </w:r>
      <w:r w:rsidRPr="00CC34E4">
        <w:rPr>
          <w:b/>
        </w:rPr>
        <w:t>Mr. Daniel Neale</w:t>
      </w:r>
      <w:r>
        <w:t xml:space="preserve"> </w:t>
      </w:r>
      <w:r w:rsidR="00CC34E4">
        <w:t xml:space="preserve">– Land patent for </w:t>
      </w:r>
      <w:r>
        <w:t xml:space="preserve">300 acs. …Ely. Upon land of </w:t>
      </w:r>
      <w:r w:rsidRPr="00077D31">
        <w:rPr>
          <w:b/>
        </w:rPr>
        <w:t>John Hawley</w:t>
      </w:r>
      <w:r>
        <w:t>. (Nugent I, p. 565)</w:t>
      </w:r>
    </w:p>
    <w:p w:rsidR="001470B7" w:rsidRDefault="001470B7" w:rsidP="001470B7">
      <w:pPr>
        <w:pStyle w:val="NormalWeb"/>
        <w:spacing w:before="240" w:beforeAutospacing="0" w:after="240" w:afterAutospacing="0"/>
        <w:ind w:left="0" w:right="0"/>
      </w:pPr>
      <w:r>
        <w:rPr>
          <w:b/>
        </w:rPr>
        <w:t xml:space="preserve">1661 </w:t>
      </w:r>
      <w:r w:rsidR="00CC34E4">
        <w:rPr>
          <w:b/>
        </w:rPr>
        <w:t xml:space="preserve">- </w:t>
      </w:r>
      <w:r>
        <w:rPr>
          <w:b/>
        </w:rPr>
        <w:t xml:space="preserve">Jun 26 – </w:t>
      </w:r>
      <w:r w:rsidRPr="00EF3CB1">
        <w:rPr>
          <w:b/>
          <w:u w:val="single"/>
        </w:rPr>
        <w:t>VA</w:t>
      </w:r>
      <w:r w:rsidR="00CC34E4">
        <w:rPr>
          <w:b/>
          <w:u w:val="single"/>
        </w:rPr>
        <w:t xml:space="preserve"> </w:t>
      </w:r>
      <w:r w:rsidR="00CC34E4" w:rsidRPr="00EF3CB1">
        <w:rPr>
          <w:b/>
          <w:u w:val="single"/>
        </w:rPr>
        <w:t>Northumberland</w:t>
      </w:r>
      <w:r>
        <w:rPr>
          <w:b/>
        </w:rPr>
        <w:t xml:space="preserve"> – </w:t>
      </w:r>
      <w:r w:rsidR="00CC34E4">
        <w:rPr>
          <w:b/>
        </w:rPr>
        <w:t xml:space="preserve">Admin - </w:t>
      </w:r>
      <w:r>
        <w:rPr>
          <w:b/>
        </w:rPr>
        <w:t>Mr. Daniel Neale</w:t>
      </w:r>
      <w:r>
        <w:t xml:space="preserve"> </w:t>
      </w:r>
      <w:r w:rsidR="00CC34E4">
        <w:t xml:space="preserve">– Land patent for </w:t>
      </w:r>
      <w:r>
        <w:t xml:space="preserve">300 acs. … upon a creek of Wicocomoco River… abutting land of </w:t>
      </w:r>
      <w:r w:rsidRPr="00A414FA">
        <w:rPr>
          <w:b/>
        </w:rPr>
        <w:t>John Hawley</w:t>
      </w:r>
      <w:r>
        <w:t>. (Nugent I, p. 409)</w:t>
      </w:r>
    </w:p>
    <w:p w:rsidR="001470B7" w:rsidRDefault="001470B7" w:rsidP="001470B7">
      <w:pPr>
        <w:pStyle w:val="NormalWeb"/>
        <w:spacing w:before="240" w:beforeAutospacing="0" w:after="240" w:afterAutospacing="0"/>
        <w:ind w:left="0" w:right="0"/>
      </w:pPr>
      <w:r>
        <w:rPr>
          <w:b/>
        </w:rPr>
        <w:t xml:space="preserve">1661 </w:t>
      </w:r>
      <w:r w:rsidR="00CC34E4">
        <w:rPr>
          <w:b/>
        </w:rPr>
        <w:t xml:space="preserve">- </w:t>
      </w:r>
      <w:r>
        <w:rPr>
          <w:b/>
        </w:rPr>
        <w:t xml:space="preserve">Jul 10 </w:t>
      </w:r>
      <w:r w:rsidR="00CC34E4">
        <w:rPr>
          <w:b/>
        </w:rPr>
        <w:t>–</w:t>
      </w:r>
      <w:r>
        <w:rPr>
          <w:b/>
        </w:rPr>
        <w:t xml:space="preserve"> </w:t>
      </w:r>
      <w:r w:rsidRPr="00492E70">
        <w:rPr>
          <w:b/>
          <w:u w:val="single"/>
        </w:rPr>
        <w:t>VA</w:t>
      </w:r>
      <w:r w:rsidR="00CC34E4">
        <w:rPr>
          <w:b/>
          <w:u w:val="single"/>
        </w:rPr>
        <w:t xml:space="preserve"> </w:t>
      </w:r>
      <w:r w:rsidR="00CC34E4" w:rsidRPr="00492E70">
        <w:rPr>
          <w:b/>
          <w:u w:val="single"/>
        </w:rPr>
        <w:t>Lancaster</w:t>
      </w:r>
      <w:r w:rsidRPr="00CC34E4">
        <w:rPr>
          <w:b/>
        </w:rPr>
        <w:t xml:space="preserve"> – </w:t>
      </w:r>
      <w:r w:rsidR="00CC34E4" w:rsidRPr="00CC34E4">
        <w:rPr>
          <w:b/>
        </w:rPr>
        <w:t xml:space="preserve">Admin - </w:t>
      </w:r>
      <w:r w:rsidRPr="00CC34E4">
        <w:rPr>
          <w:b/>
        </w:rPr>
        <w:t xml:space="preserve"> John Jones</w:t>
      </w:r>
      <w:r>
        <w:t xml:space="preserve"> </w:t>
      </w:r>
      <w:r w:rsidR="00CC34E4">
        <w:t>- G</w:t>
      </w:r>
      <w:r>
        <w:t xml:space="preserve">ives Power of Attorney to </w:t>
      </w:r>
      <w:r w:rsidRPr="00A345D7">
        <w:rPr>
          <w:b/>
        </w:rPr>
        <w:t>Mr. Peter Knight</w:t>
      </w:r>
      <w:r>
        <w:t xml:space="preserve"> to acknowledge a land sale. Wit: </w:t>
      </w:r>
      <w:r w:rsidRPr="00A345D7">
        <w:rPr>
          <w:b/>
        </w:rPr>
        <w:t>James Hawley, Edward Hawley</w:t>
      </w:r>
      <w:r>
        <w:t>. (Fleet, Lancaster, p. 137)</w:t>
      </w:r>
    </w:p>
    <w:p w:rsidR="001470B7" w:rsidRDefault="001470B7" w:rsidP="001470B7">
      <w:pPr>
        <w:pStyle w:val="NormalWeb"/>
        <w:spacing w:before="240" w:beforeAutospacing="0" w:after="240" w:afterAutospacing="0"/>
        <w:ind w:left="0" w:right="0"/>
      </w:pPr>
      <w:r>
        <w:rPr>
          <w:b/>
        </w:rPr>
        <w:t xml:space="preserve">1661 </w:t>
      </w:r>
      <w:r w:rsidR="004D3FCE">
        <w:rPr>
          <w:b/>
        </w:rPr>
        <w:t xml:space="preserve">- </w:t>
      </w:r>
      <w:r>
        <w:rPr>
          <w:b/>
        </w:rPr>
        <w:t xml:space="preserve">Jul 10 </w:t>
      </w:r>
      <w:r>
        <w:t xml:space="preserve">– </w:t>
      </w:r>
      <w:r w:rsidRPr="00F91E8D">
        <w:rPr>
          <w:b/>
          <w:u w:val="single"/>
        </w:rPr>
        <w:t>VA</w:t>
      </w:r>
      <w:r w:rsidR="00CC34E4">
        <w:rPr>
          <w:b/>
          <w:u w:val="single"/>
        </w:rPr>
        <w:t xml:space="preserve"> </w:t>
      </w:r>
      <w:r w:rsidR="00CC34E4" w:rsidRPr="00F91E8D">
        <w:rPr>
          <w:b/>
          <w:u w:val="single"/>
        </w:rPr>
        <w:t>Northumberland</w:t>
      </w:r>
      <w:r w:rsidRPr="004D3FCE">
        <w:rPr>
          <w:b/>
        </w:rPr>
        <w:t xml:space="preserve"> </w:t>
      </w:r>
      <w:r w:rsidR="004D3FCE" w:rsidRPr="004D3FCE">
        <w:rPr>
          <w:b/>
        </w:rPr>
        <w:t xml:space="preserve">- Admin </w:t>
      </w:r>
      <w:r w:rsidRPr="004D3FCE">
        <w:rPr>
          <w:b/>
        </w:rPr>
        <w:t>– Simon Richardson</w:t>
      </w:r>
      <w:r w:rsidR="004D3FCE">
        <w:t xml:space="preserve"> - </w:t>
      </w:r>
      <w:r>
        <w:t xml:space="preserve"> (Symon) </w:t>
      </w:r>
      <w:r w:rsidR="004D3FCE">
        <w:t xml:space="preserve">Land patent for </w:t>
      </w:r>
      <w:r>
        <w:t xml:space="preserve">384 acs. Beg. on Herring Cr. dividing this &amp; land of Major George </w:t>
      </w:r>
      <w:r w:rsidR="00CC34E4">
        <w:t>Coltclough (</w:t>
      </w:r>
      <w:r>
        <w:t>Colclough</w:t>
      </w:r>
      <w:r w:rsidR="00CC34E4">
        <w:t>)</w:t>
      </w:r>
      <w:r>
        <w:t>, extending along Patomeck Riv. N.W. by W. to a pond dividing this &amp; land of John Bales &amp;c. 300 acs granted to John Hailes &amp; Thomas Sheppard 16 Sep 1651, by them assi</w:t>
      </w:r>
      <w:r w:rsidR="00CC34E4">
        <w:t>gned unto Clement Carbill &amp; Samue</w:t>
      </w:r>
      <w:r>
        <w:t>l Nicholls, by Nicholls assigned unto John Han</w:t>
      </w:r>
      <w:r w:rsidR="00CC34E4">
        <w:t>e</w:t>
      </w:r>
      <w:r>
        <w:t>y, who assigned to John Raven &amp; Thomas Rowe; sd. Raven assigned his part to sd. Rowe, who assigned to Symon Richardson &amp; Richard Islan</w:t>
      </w:r>
      <w:r w:rsidR="000B030B">
        <w:t>d</w:t>
      </w:r>
      <w:r>
        <w:t xml:space="preserve">; Island assigned unto George Markes &amp; Thomas Swan, who assigned </w:t>
      </w:r>
      <w:r>
        <w:lastRenderedPageBreak/>
        <w:t>to sd. Richardson. 84 acs for trans. of 2 pers: Peter Richards (?) Susan Hardrop. (by Sir Wm. Berkeley). (Nugent I, p. 403)</w:t>
      </w:r>
    </w:p>
    <w:p w:rsidR="007A62F8" w:rsidRDefault="007A62F8" w:rsidP="001470B7">
      <w:pPr>
        <w:pStyle w:val="NormalWeb"/>
        <w:spacing w:before="240" w:beforeAutospacing="0" w:after="240" w:afterAutospacing="0"/>
        <w:ind w:left="0" w:right="0"/>
      </w:pPr>
      <w:r w:rsidRPr="00DE3636">
        <w:rPr>
          <w:b/>
        </w:rPr>
        <w:t xml:space="preserve">1661 – Jul 22 – </w:t>
      </w:r>
      <w:r w:rsidR="00245A6E" w:rsidRPr="00245A6E">
        <w:rPr>
          <w:b/>
          <w:u w:val="single"/>
        </w:rPr>
        <w:t xml:space="preserve">UK </w:t>
      </w:r>
      <w:r w:rsidRPr="00DE3636">
        <w:rPr>
          <w:b/>
          <w:u w:val="single"/>
        </w:rPr>
        <w:t>Berkshire Reading</w:t>
      </w:r>
      <w:r w:rsidRPr="00DE3636">
        <w:rPr>
          <w:b/>
        </w:rPr>
        <w:t xml:space="preserve"> – Will – Eli</w:t>
      </w:r>
      <w:r>
        <w:rPr>
          <w:b/>
        </w:rPr>
        <w:t>as</w:t>
      </w:r>
      <w:r w:rsidRPr="00DE3636">
        <w:rPr>
          <w:b/>
        </w:rPr>
        <w:t xml:space="preserve"> Knight</w:t>
      </w:r>
      <w:r>
        <w:rPr>
          <w:b/>
        </w:rPr>
        <w:t>, Bellfounder</w:t>
      </w:r>
      <w:r w:rsidRPr="00DE3636">
        <w:t xml:space="preserve"> – To son</w:t>
      </w:r>
      <w:r>
        <w:t xml:space="preserve"> Elias Knight, interest and rights in leas of property adjoining dwelling house; to my “now wife”, one of the best rooms if she chooses to make use of it during her natural life; to son Elias and his children, 12 pounds apiece; to daughter Anne Wittom and all her children, 12 pounds apiece; to grandchild Anne Frum, 20 pounds at age 21 or day of marriage; to wife Anne, use of goods and chattels and use of estate at Whitechurch now in the possession of Richard Clark during her natural life, but not to sell anything; overseers to be brother Francis Knight and friend, Henry Frum and kinsman A___ Knight and 2 pounds to each overseer; after decease of wife, son Thomas Knight to receive goods and estate at Whitechurch;  son Thomas to be joint executor with wife, Anne. (</w:t>
      </w:r>
      <w:r w:rsidRPr="0052616A">
        <w:t>Prerogative Court of Canterbury Wills, 1384-1858</w:t>
      </w:r>
      <w:r>
        <w:t xml:space="preserve">, </w:t>
      </w:r>
      <w:r w:rsidRPr="0052616A">
        <w:t>PROB 11: Will Registers</w:t>
      </w:r>
      <w:r>
        <w:t xml:space="preserve">, </w:t>
      </w:r>
      <w:r w:rsidRPr="0052616A">
        <w:t>1660-1673</w:t>
      </w:r>
      <w:r>
        <w:t xml:space="preserve">, </w:t>
      </w:r>
      <w:r w:rsidRPr="0052616A">
        <w:t>Piece 305: May, Quire Numbers 104-157 (1661)</w:t>
      </w:r>
      <w:r>
        <w:t xml:space="preserve">) </w:t>
      </w:r>
    </w:p>
    <w:p w:rsidR="007A62F8" w:rsidRDefault="007A62F8" w:rsidP="001470B7">
      <w:pPr>
        <w:pStyle w:val="NormalWeb"/>
        <w:spacing w:before="240" w:beforeAutospacing="0" w:after="240" w:afterAutospacing="0"/>
        <w:ind w:left="0" w:right="0"/>
      </w:pPr>
      <w:r w:rsidRPr="006910B5">
        <w:rPr>
          <w:b/>
        </w:rPr>
        <w:t xml:space="preserve">1661 – Aug 1 – </w:t>
      </w:r>
      <w:r w:rsidR="00245A6E" w:rsidRPr="00245A6E">
        <w:rPr>
          <w:b/>
          <w:u w:val="single"/>
        </w:rPr>
        <w:t xml:space="preserve">UK </w:t>
      </w:r>
      <w:r w:rsidRPr="006910B5">
        <w:rPr>
          <w:b/>
          <w:u w:val="single"/>
        </w:rPr>
        <w:t xml:space="preserve">Middlesex St Clement Danes </w:t>
      </w:r>
      <w:r w:rsidRPr="006910B5">
        <w:rPr>
          <w:b/>
        </w:rPr>
        <w:t>– Will – Richard Knight</w:t>
      </w:r>
      <w:r>
        <w:rPr>
          <w:b/>
        </w:rPr>
        <w:t>, Tailor</w:t>
      </w:r>
      <w:r>
        <w:t xml:space="preserve"> – To mother, Joane, 3 pounds; to brother John Knight, 5 pounds; to brother Anthony Knight, 4 pounds; monies due to him in the amount of 500 pounds, to be collected and divided between wife, Sarah and 2 sons, Richard Knight and John Knight; details of division of funds follows and items given away to sons and wife; Wife to be residuary legatee and executrix;  friends Henry Avery and James Johnson overseers.  (</w:t>
      </w:r>
      <w:r w:rsidRPr="00695CA0">
        <w:t>Prerogative Court of Canterbury Wills, 1384-1858</w:t>
      </w:r>
      <w:r>
        <w:t xml:space="preserve">, </w:t>
      </w:r>
      <w:r w:rsidRPr="00695CA0">
        <w:t>PROB 11: Will Registers</w:t>
      </w:r>
      <w:r>
        <w:t xml:space="preserve">, </w:t>
      </w:r>
      <w:r w:rsidRPr="00695CA0">
        <w:t>1660-1673</w:t>
      </w:r>
      <w:r>
        <w:t xml:space="preserve">, </w:t>
      </w:r>
      <w:r w:rsidRPr="00695CA0">
        <w:t>Piece 305: May, Quire Numbers 104-157 (1661)</w:t>
      </w:r>
      <w:r>
        <w:t>)</w:t>
      </w:r>
    </w:p>
    <w:p w:rsidR="001470B7" w:rsidRDefault="001470B7" w:rsidP="001470B7">
      <w:pPr>
        <w:pStyle w:val="NormalWeb"/>
        <w:spacing w:before="240" w:beforeAutospacing="0" w:after="240" w:afterAutospacing="0"/>
        <w:ind w:left="0" w:right="0"/>
      </w:pPr>
      <w:r>
        <w:rPr>
          <w:b/>
        </w:rPr>
        <w:t xml:space="preserve">1661 </w:t>
      </w:r>
      <w:r w:rsidR="004D3FCE">
        <w:rPr>
          <w:b/>
        </w:rPr>
        <w:t xml:space="preserve">- </w:t>
      </w:r>
      <w:r>
        <w:rPr>
          <w:b/>
        </w:rPr>
        <w:t xml:space="preserve">Aug 18 – </w:t>
      </w:r>
      <w:r w:rsidR="004D3FCE" w:rsidRPr="004D3FCE">
        <w:rPr>
          <w:b/>
          <w:u w:val="single"/>
        </w:rPr>
        <w:t>VA Northumberland</w:t>
      </w:r>
      <w:r w:rsidR="004D3FCE" w:rsidRPr="004D3FCE">
        <w:rPr>
          <w:b/>
        </w:rPr>
        <w:t xml:space="preserve"> – Admin – John Hughlett &amp; Thomas Salisbury</w:t>
      </w:r>
      <w:r w:rsidR="004D3FCE" w:rsidRPr="004D3FCE">
        <w:t xml:space="preserve"> - Land patent for 400 acs. …Upon the head of great Wiccomico Riv… Trans of 8 pers. Incl. Edward Sanders, Robert Wright, Joseph Hary, Myles Cray</w:t>
      </w:r>
      <w:r w:rsidR="00A345D7">
        <w:t xml:space="preserve"> (or Gray)</w:t>
      </w:r>
      <w:r w:rsidR="004D3FCE" w:rsidRPr="004D3FCE">
        <w:t xml:space="preserve">, Nicholas Smith, </w:t>
      </w:r>
      <w:r w:rsidR="004D3FCE" w:rsidRPr="004D3FCE">
        <w:rPr>
          <w:b/>
        </w:rPr>
        <w:t>John Knight</w:t>
      </w:r>
      <w:r w:rsidR="004D3FCE" w:rsidRPr="004D3FCE">
        <w:t>, William Henrill (?), Francis Acton. (Nugent I, p. 395)</w:t>
      </w:r>
    </w:p>
    <w:p w:rsidR="001470B7" w:rsidRDefault="001470B7" w:rsidP="004D3FCE">
      <w:pPr>
        <w:pStyle w:val="NormalWeb"/>
        <w:spacing w:before="240" w:after="240"/>
        <w:ind w:left="0"/>
      </w:pPr>
      <w:r>
        <w:rPr>
          <w:b/>
        </w:rPr>
        <w:t xml:space="preserve">1661 Nov </w:t>
      </w:r>
      <w:r w:rsidRPr="001135FC">
        <w:rPr>
          <w:b/>
        </w:rPr>
        <w:t xml:space="preserve">26 </w:t>
      </w:r>
      <w:r>
        <w:rPr>
          <w:b/>
        </w:rPr>
        <w:t xml:space="preserve">– </w:t>
      </w:r>
      <w:r w:rsidR="004D3FCE" w:rsidRPr="004D3FCE">
        <w:rPr>
          <w:b/>
          <w:u w:val="single"/>
        </w:rPr>
        <w:t>VA Northumberland</w:t>
      </w:r>
      <w:r w:rsidR="004D3FCE" w:rsidRPr="004D3FCE">
        <w:rPr>
          <w:b/>
        </w:rPr>
        <w:t xml:space="preserve"> – Admin - Peter Knight</w:t>
      </w:r>
      <w:r w:rsidR="004D3FCE" w:rsidRPr="004D3FCE">
        <w:t xml:space="preserve"> – Land patent for 2700 acs…. 1200 acs on S. side great Wiccocomico Riv., ESE upon land of Thomas Scoggin: 1500 acs. On S. Side of sd. Riv., 700 acs. Of which being N.N.E. upon a Cr. Dividing same &amp; land of Mr. Nicholas Morris (Morrice) &amp; W.N.W. upon Scoggins Cr. 800 acs. N.N.E. upon sd. Land &amp; S.E. upon land of Thomas Read &amp; David Kiffin, part of which next to land of sd. Read </w:t>
      </w:r>
      <w:r w:rsidR="004D3FCE" w:rsidRPr="004D3FCE">
        <w:rPr>
          <w:i/>
        </w:rPr>
        <w:t>formerly called Palmers land</w:t>
      </w:r>
      <w:r w:rsidR="004D3FCE" w:rsidRPr="004D3FCE">
        <w:t>. Renewal of patent dated 3 June 1657. (Nugent I, p. 395)</w:t>
      </w:r>
      <w:r w:rsidR="004D3FCE">
        <w:br/>
      </w:r>
      <w:r w:rsidR="004D3FCE" w:rsidRPr="004D3FCE">
        <w:rPr>
          <w:b/>
        </w:rPr>
        <w:t>Note</w:t>
      </w:r>
      <w:r w:rsidR="004D3FCE" w:rsidRPr="004D3FCE">
        <w:t xml:space="preserve">: Recall the 1658 Jun 4 Patent to Edward Palmer for 400 acs? In that patent, </w:t>
      </w:r>
      <w:r w:rsidR="004D3FCE" w:rsidRPr="004D3FCE">
        <w:rPr>
          <w:b/>
        </w:rPr>
        <w:t>Guy Knight</w:t>
      </w:r>
      <w:r w:rsidR="004D3FCE" w:rsidRPr="004D3FCE">
        <w:t xml:space="preserve"> first appeared. Apparently, Palmer sold his land to Read. </w:t>
      </w:r>
    </w:p>
    <w:p w:rsidR="0082419D" w:rsidRDefault="0082419D" w:rsidP="001470B7">
      <w:pPr>
        <w:pStyle w:val="NormalWeb"/>
        <w:spacing w:before="240" w:beforeAutospacing="0" w:after="240" w:afterAutospacing="0"/>
        <w:ind w:left="0" w:right="0"/>
      </w:pPr>
      <w:r w:rsidRPr="00BD361F">
        <w:rPr>
          <w:b/>
        </w:rPr>
        <w:t xml:space="preserve">1661 – Dec 14 – </w:t>
      </w:r>
      <w:r w:rsidR="00245A6E" w:rsidRPr="00245A6E">
        <w:rPr>
          <w:b/>
          <w:u w:val="single"/>
        </w:rPr>
        <w:t xml:space="preserve">UK </w:t>
      </w:r>
      <w:r w:rsidRPr="00BD361F">
        <w:rPr>
          <w:b/>
          <w:u w:val="single"/>
        </w:rPr>
        <w:t>Buckinghamshire Calverton</w:t>
      </w:r>
      <w:r w:rsidRPr="00BD361F">
        <w:rPr>
          <w:b/>
        </w:rPr>
        <w:t xml:space="preserve"> – Will – John Knight</w:t>
      </w:r>
      <w:r>
        <w:rPr>
          <w:b/>
        </w:rPr>
        <w:t>, Clerk</w:t>
      </w:r>
      <w:r>
        <w:t xml:space="preserve"> – To eldest daughter, Letitia Knight, 400 pounds; to second son William Knight, 250 pounds; to third son, Woodward Knight, 250 pounds; to fourth son, Richard Knight, 250 pounds; to second daughter, Martha Knight, 250 pounds; to third daughter, Sarah Knight, 250 pounds; these monies to be put to interest and paid to legatee at age 21 or marriage; if any of the children die, their legacy to be divided equally among the survivors; to the 6 children, my farm in Hartwell in the county of Northampton lately purchased of father-in-law Richard Woodward of Avon Dasset in Warwickshire, Gent, shall be sold to pay the legacies; detailed instructions to father-in-law about </w:t>
      </w:r>
      <w:r>
        <w:lastRenderedPageBreak/>
        <w:t>how to manage the estate, sales, etc; to 3 sons, a further 50 pounds apiece out of personal estate of testator to be employed for their bringing up and education and apprenticeships; wife Isabell to have income from properties settled on her at marriage; residue of estate to son, John Knight who is to be executor and father-in-law to be governor during minority of son; to servant, Francis Dabb, 20 pounds; if son John dies, his legacy to be equally divided amongst remaining children. (</w:t>
      </w:r>
      <w:r w:rsidRPr="008E2607">
        <w:t>Prerogative Court of Canterbury Wills, 1384-1858</w:t>
      </w:r>
      <w:r>
        <w:t xml:space="preserve">, </w:t>
      </w:r>
      <w:r w:rsidRPr="008E2607">
        <w:t>PROB 11: Will Registers</w:t>
      </w:r>
      <w:r>
        <w:t xml:space="preserve">, </w:t>
      </w:r>
      <w:r w:rsidRPr="008E2607">
        <w:t>1660-1673</w:t>
      </w:r>
      <w:r>
        <w:t xml:space="preserve">, </w:t>
      </w:r>
      <w:r w:rsidRPr="008E2607">
        <w:t>Piece 306: May, Quire Numbers 158-210 (1661)</w:t>
      </w:r>
      <w:r>
        <w:t xml:space="preserve">) </w:t>
      </w:r>
    </w:p>
    <w:p w:rsidR="007A62F8" w:rsidRDefault="007A62F8" w:rsidP="001470B7">
      <w:pPr>
        <w:pStyle w:val="NormalWeb"/>
        <w:spacing w:before="240" w:beforeAutospacing="0" w:after="240" w:afterAutospacing="0"/>
        <w:ind w:left="0" w:right="0"/>
      </w:pPr>
      <w:r w:rsidRPr="00D87AEF">
        <w:rPr>
          <w:b/>
        </w:rPr>
        <w:t xml:space="preserve">1661 – </w:t>
      </w:r>
      <w:r w:rsidR="00245A6E" w:rsidRPr="00245A6E">
        <w:rPr>
          <w:b/>
          <w:u w:val="single"/>
        </w:rPr>
        <w:t xml:space="preserve">UK </w:t>
      </w:r>
      <w:r w:rsidRPr="00D87AEF">
        <w:rPr>
          <w:b/>
          <w:u w:val="single"/>
        </w:rPr>
        <w:t>Worcestershire Stoke Prior</w:t>
      </w:r>
      <w:r w:rsidRPr="00D87AEF">
        <w:rPr>
          <w:b/>
        </w:rPr>
        <w:t xml:space="preserve"> – </w:t>
      </w:r>
      <w:r>
        <w:rPr>
          <w:b/>
        </w:rPr>
        <w:t>Chancery</w:t>
      </w:r>
      <w:r w:rsidRPr="00D87AEF">
        <w:rPr>
          <w:b/>
        </w:rPr>
        <w:t xml:space="preserve"> – Knight vs Knight</w:t>
      </w:r>
      <w:r>
        <w:t xml:space="preserve"> - </w:t>
      </w:r>
      <w:r w:rsidRPr="00D87AEF">
        <w:t>Plaintiffs: Francis Knight, Mary Knight his wife and Frances Knight.</w:t>
      </w:r>
      <w:r>
        <w:t xml:space="preserve"> </w:t>
      </w:r>
      <w:r w:rsidRPr="00D87AEF">
        <w:t>Defendants: Stephen Knight, Richard Knight, Thomas Lilly and Judith Lilly his wife, and Dean etc of Worcester.</w:t>
      </w:r>
      <w:r>
        <w:t xml:space="preserve"> </w:t>
      </w:r>
      <w:r w:rsidRPr="00D87AEF">
        <w:t>Subject: property in Stoke Prior, Worcestershire.</w:t>
      </w:r>
      <w:r>
        <w:t xml:space="preserve"> </w:t>
      </w:r>
      <w:r w:rsidRPr="00D87AEF">
        <w:t>Document type: bill only</w:t>
      </w:r>
      <w:r>
        <w:t xml:space="preserve">. (National Archives, Kew England, Ref: </w:t>
      </w:r>
      <w:r w:rsidRPr="00D87AEF">
        <w:t>C 8/316/83</w:t>
      </w:r>
      <w:r>
        <w:t>)</w:t>
      </w:r>
      <w:r w:rsidRPr="00D87AEF">
        <w:t xml:space="preserve"> </w:t>
      </w:r>
    </w:p>
    <w:p w:rsidR="001470B7" w:rsidRDefault="001470B7" w:rsidP="001470B7">
      <w:pPr>
        <w:pStyle w:val="NormalWeb"/>
        <w:spacing w:before="240" w:beforeAutospacing="0" w:after="240" w:afterAutospacing="0"/>
        <w:ind w:left="0" w:right="0"/>
      </w:pPr>
      <w:r>
        <w:rPr>
          <w:b/>
        </w:rPr>
        <w:t xml:space="preserve">1662 </w:t>
      </w:r>
      <w:r w:rsidR="00A345D7">
        <w:rPr>
          <w:b/>
        </w:rPr>
        <w:t xml:space="preserve">- </w:t>
      </w:r>
      <w:r>
        <w:rPr>
          <w:b/>
        </w:rPr>
        <w:t xml:space="preserve">Jan </w:t>
      </w:r>
      <w:r w:rsidRPr="00077D31">
        <w:rPr>
          <w:b/>
        </w:rPr>
        <w:t xml:space="preserve">26 – </w:t>
      </w:r>
      <w:r w:rsidR="004D3FCE" w:rsidRPr="004D3FCE">
        <w:rPr>
          <w:b/>
          <w:u w:val="single"/>
        </w:rPr>
        <w:t>VA Northumberland</w:t>
      </w:r>
      <w:r w:rsidR="004D3FCE" w:rsidRPr="004D3FCE">
        <w:rPr>
          <w:b/>
        </w:rPr>
        <w:t xml:space="preserve"> – Admin – James Hill &amp; Thomas Davis</w:t>
      </w:r>
      <w:r w:rsidR="004D3FCE" w:rsidRPr="004D3FCE">
        <w:t xml:space="preserve"> - A sale of 150 acres of land by James Hill to Thomas Davis &amp; Daniell Bixby witnessed by </w:t>
      </w:r>
      <w:r w:rsidR="004D3FCE" w:rsidRPr="004D3FCE">
        <w:rPr>
          <w:b/>
        </w:rPr>
        <w:t>Leonard Howson and John Knight</w:t>
      </w:r>
      <w:r w:rsidR="004D3FCE" w:rsidRPr="004D3FCE">
        <w:t xml:space="preserve">. Jone Hill, the wife, gives her consent to the sale, witnessed by </w:t>
      </w:r>
      <w:r w:rsidR="004D3FCE" w:rsidRPr="004D3FCE">
        <w:rPr>
          <w:b/>
        </w:rPr>
        <w:t>Leonard Howson and Peter Knight</w:t>
      </w:r>
      <w:r w:rsidR="004D3FCE" w:rsidRPr="004D3FCE">
        <w:t>. (Sparacio, 1662-1666, p. 2)</w:t>
      </w:r>
      <w:r>
        <w:br/>
      </w:r>
      <w:r w:rsidR="00A345D7">
        <w:t xml:space="preserve">Note: </w:t>
      </w:r>
      <w:r>
        <w:t xml:space="preserve">One of the rare bits of evidence showing Peter Knight and John Knight acting together.  Leonard Howson and Peter Knight were associated a number of times. </w:t>
      </w:r>
      <w:r w:rsidR="00A345D7">
        <w:t xml:space="preserve">I would think that this strongly suggests a familial link betwee Capt. Peter Knight and John Knight of Northumberland.  Cousins?  Uncle and nephew? </w:t>
      </w:r>
    </w:p>
    <w:p w:rsidR="0082419D" w:rsidRDefault="0082419D" w:rsidP="001470B7">
      <w:pPr>
        <w:pStyle w:val="NormalWeb"/>
        <w:spacing w:before="240" w:beforeAutospacing="0" w:after="240" w:afterAutospacing="0"/>
        <w:ind w:left="0" w:right="0"/>
      </w:pPr>
      <w:r w:rsidRPr="00B614CE">
        <w:rPr>
          <w:b/>
        </w:rPr>
        <w:t xml:space="preserve">1662 – Feb 4 – </w:t>
      </w:r>
      <w:r w:rsidR="00245A6E" w:rsidRPr="00245A6E">
        <w:rPr>
          <w:b/>
          <w:u w:val="single"/>
        </w:rPr>
        <w:t xml:space="preserve">UK </w:t>
      </w:r>
      <w:r>
        <w:rPr>
          <w:b/>
          <w:u w:val="single"/>
        </w:rPr>
        <w:t>Oxfordshire Bodicott</w:t>
      </w:r>
      <w:r w:rsidRPr="00B614CE">
        <w:rPr>
          <w:b/>
        </w:rPr>
        <w:t xml:space="preserve"> – Admin – William Knight </w:t>
      </w:r>
      <w:r>
        <w:t xml:space="preserve">- </w:t>
      </w:r>
      <w:r w:rsidRPr="00B82AFA">
        <w:t>Lease and release between William Knight, Bodicott, Oxfordshire, John Knight and Charles Knight (sons of the late Bezaleel Knight), of the first part, Ambrose Holbech, Mollington, of the second part and John Gorstelowe and William Southall, Mollington, of the third part. Details the payment of six hundred and forty pounds to William Knight by Ambrose Holbech and the payment of five shillings to John Knight and Charles Knight by Ambrose Holbech regarding a messuage and 2 yardlands in Mollington previously in the occupation of Erasmus Grevill, to be held forever. Includes related fines and receipts</w:t>
      </w:r>
      <w:r>
        <w:t xml:space="preserve"> (</w:t>
      </w:r>
      <w:r w:rsidRPr="00B614CE">
        <w:t xml:space="preserve"> </w:t>
      </w:r>
      <w:r w:rsidRPr="00B614CE">
        <w:tab/>
        <w:t>Warwickshire County Record Office,</w:t>
      </w:r>
      <w:r>
        <w:t xml:space="preserve"> Ref:</w:t>
      </w:r>
      <w:r w:rsidRPr="00B82AFA">
        <w:t xml:space="preserve"> CR0457/56/33</w:t>
      </w:r>
      <w:r>
        <w:t xml:space="preserve"> and </w:t>
      </w:r>
      <w:r w:rsidRPr="00B614CE">
        <w:t>CR0457/56/35</w:t>
      </w:r>
      <w:r>
        <w:t>)</w:t>
      </w:r>
      <w:r w:rsidRPr="00B614CE">
        <w:t xml:space="preserve"> </w:t>
      </w:r>
    </w:p>
    <w:p w:rsidR="00786DD9" w:rsidRDefault="0082419D" w:rsidP="001470B7">
      <w:pPr>
        <w:pStyle w:val="NormalWeb"/>
        <w:spacing w:before="240" w:beforeAutospacing="0" w:after="240" w:afterAutospacing="0"/>
        <w:ind w:left="0" w:right="0"/>
      </w:pPr>
      <w:r w:rsidRPr="00B614CE">
        <w:rPr>
          <w:b/>
        </w:rPr>
        <w:t xml:space="preserve">1662 – Feb 4 – </w:t>
      </w:r>
      <w:r w:rsidR="00245A6E" w:rsidRPr="00245A6E">
        <w:rPr>
          <w:b/>
          <w:u w:val="single"/>
        </w:rPr>
        <w:t xml:space="preserve">UK </w:t>
      </w:r>
      <w:r>
        <w:rPr>
          <w:b/>
          <w:u w:val="single"/>
        </w:rPr>
        <w:t>Oxfordshire Bodicott</w:t>
      </w:r>
      <w:r w:rsidRPr="00B614CE">
        <w:rPr>
          <w:b/>
        </w:rPr>
        <w:t xml:space="preserve"> – Admin – William Knight</w:t>
      </w:r>
      <w:r w:rsidRPr="00B82AFA">
        <w:t xml:space="preserve"> - Conveyance from the sons of Bezaleel Knight to William Knight of property in Mollington;  Release between John Knight, London, and Charles Knight, London, (sons of Bezaleell Knight) of the first part and William Knight, Bodicote, of the second part. Details the payment of one hundred pounds apiece to John Knight and Charles Knight by William Knight regarding a messuage in Banbury, a messuage in Daventry and a messuage and 2 1/2 yardlands in Mollington purchased by William Knight from Richard Grevill except 1 yardland known as Knocks Yardland, to be held forever. Includes related quitclaim</w:t>
      </w:r>
      <w:r>
        <w:t>.  (</w:t>
      </w:r>
      <w:r w:rsidRPr="00B82AFA">
        <w:t>Warwickshire County Record Office,</w:t>
      </w:r>
      <w:r>
        <w:t xml:space="preserve"> Ref: </w:t>
      </w:r>
      <w:r w:rsidRPr="00B82AFA">
        <w:t>CR0457/56/36</w:t>
      </w:r>
      <w:r>
        <w:t>)</w:t>
      </w:r>
    </w:p>
    <w:p w:rsidR="001470B7" w:rsidRDefault="001470B7" w:rsidP="001470B7">
      <w:pPr>
        <w:pStyle w:val="NormalWeb"/>
        <w:spacing w:before="240" w:beforeAutospacing="0" w:after="240" w:afterAutospacing="0"/>
        <w:ind w:left="0" w:right="0"/>
      </w:pPr>
      <w:r>
        <w:rPr>
          <w:b/>
        </w:rPr>
        <w:t xml:space="preserve">1662 </w:t>
      </w:r>
      <w:r w:rsidR="006D5BBA">
        <w:rPr>
          <w:b/>
        </w:rPr>
        <w:t xml:space="preserve">- </w:t>
      </w:r>
      <w:r>
        <w:rPr>
          <w:b/>
        </w:rPr>
        <w:t xml:space="preserve">Feb 10 – </w:t>
      </w:r>
      <w:r w:rsidR="00725659" w:rsidRPr="00725659">
        <w:rPr>
          <w:b/>
          <w:u w:val="single"/>
        </w:rPr>
        <w:t>VA Northumberland</w:t>
      </w:r>
      <w:r w:rsidR="00725659" w:rsidRPr="00725659">
        <w:rPr>
          <w:b/>
        </w:rPr>
        <w:t xml:space="preserve"> – Admin – Peter Knight</w:t>
      </w:r>
      <w:r w:rsidR="00725659" w:rsidRPr="00725659">
        <w:t xml:space="preserve"> – Court: The sale of the Hill land is acknowledged and Jone Hill, the wife, makes Peter Knight her attorney to acknowledge the sale in court. (Sparacio, 1662-1666, p. 2)</w:t>
      </w:r>
    </w:p>
    <w:p w:rsidR="001470B7" w:rsidRDefault="001470B7" w:rsidP="001470B7">
      <w:pPr>
        <w:pStyle w:val="NormalWeb"/>
        <w:spacing w:before="240" w:beforeAutospacing="0" w:after="240" w:afterAutospacing="0"/>
        <w:ind w:left="0" w:right="0"/>
      </w:pPr>
      <w:r>
        <w:rPr>
          <w:b/>
        </w:rPr>
        <w:lastRenderedPageBreak/>
        <w:t xml:space="preserve">1662 </w:t>
      </w:r>
      <w:r w:rsidR="006D5BBA">
        <w:rPr>
          <w:b/>
        </w:rPr>
        <w:t xml:space="preserve">- </w:t>
      </w:r>
      <w:r>
        <w:rPr>
          <w:b/>
        </w:rPr>
        <w:t xml:space="preserve">Feb </w:t>
      </w:r>
      <w:r w:rsidRPr="00BB379A">
        <w:rPr>
          <w:b/>
        </w:rPr>
        <w:t xml:space="preserve">10 </w:t>
      </w:r>
      <w:r>
        <w:t xml:space="preserve">– </w:t>
      </w:r>
      <w:r w:rsidR="00E12A6B" w:rsidRPr="00E12A6B">
        <w:rPr>
          <w:b/>
          <w:u w:val="single"/>
        </w:rPr>
        <w:t>VA Northumberland</w:t>
      </w:r>
      <w:r w:rsidR="00E12A6B" w:rsidRPr="00E12A6B">
        <w:rPr>
          <w:b/>
        </w:rPr>
        <w:t xml:space="preserve"> – Admin – Peter Knight</w:t>
      </w:r>
      <w:r w:rsidR="00E12A6B" w:rsidRPr="00E12A6B">
        <w:t xml:space="preserve"> - Bee it knowne</w:t>
      </w:r>
      <w:r>
        <w:t xml:space="preserve"> unto all men by these presents yt. I </w:t>
      </w:r>
      <w:r w:rsidRPr="00BB379A">
        <w:rPr>
          <w:b/>
        </w:rPr>
        <w:t>Peter Knight</w:t>
      </w:r>
      <w:r>
        <w:t xml:space="preserve"> of Greate Wicocomoco doe for mee my heires sell for a valuable consideracon </w:t>
      </w:r>
      <w:r w:rsidRPr="00A345D7">
        <w:rPr>
          <w:b/>
        </w:rPr>
        <w:t>unto Richard Feilding of Bristoll, Merchant</w:t>
      </w:r>
      <w:r>
        <w:t>, One thousand acres of Land lying &amp; being on ye South side of Great Wicocomoco River at head of the said River which land was granted to mee by Pattent and bounding as followeth: Northerly upon the River &amp; Easterly upon the Swampe that Mr. King liveth on; and Westerly upon the Greate Swampe &amp; Southerly into the Woods a double length to the marked tree, the said Richard Feilding to have &amp; to hold the abovesd. Land unto him &amp; his assignes for ever &amp; further I the sd. Knight doe warrant the abovesd. Thousand acres of Land unto the sd. Feilding his heires or assignes from every persons &amp; further I the sd. Knight doe bind mee my heires to acknowledge ye said Land in the County Court unto the sd. Feilding his heires or assignes as Witnes my hand &amp; seale the Fowerteenth day of Decembr. 1662. Witness Abra(___) Peter Knight (ye seale). This Writeing was acknowledge in Northumberland County Court by the within menconed Peter Knight &amp; recorded (On margin: Mrs. Knight’s consent to this Sale is recorded in folio 99) (Sparacio, 1662-1666, p. 7)</w:t>
      </w:r>
    </w:p>
    <w:p w:rsidR="000F7C36" w:rsidRDefault="000F7C36" w:rsidP="001470B7">
      <w:pPr>
        <w:pStyle w:val="NormalWeb"/>
        <w:spacing w:before="240" w:beforeAutospacing="0" w:after="240" w:afterAutospacing="0"/>
        <w:ind w:left="0" w:right="0"/>
      </w:pPr>
      <w:r w:rsidRPr="00E8412D">
        <w:rPr>
          <w:b/>
        </w:rPr>
        <w:t xml:space="preserve">1662 – Feb 16 – </w:t>
      </w:r>
      <w:r w:rsidRPr="00E8412D">
        <w:rPr>
          <w:b/>
          <w:u w:val="single"/>
        </w:rPr>
        <w:t xml:space="preserve">VA </w:t>
      </w:r>
      <w:r w:rsidR="00E8412D">
        <w:rPr>
          <w:b/>
          <w:u w:val="single"/>
        </w:rPr>
        <w:t>New Kent</w:t>
      </w:r>
      <w:r w:rsidRPr="00E8412D">
        <w:rPr>
          <w:b/>
        </w:rPr>
        <w:t xml:space="preserve"> – Admin </w:t>
      </w:r>
      <w:r w:rsidR="00E8412D" w:rsidRPr="00E8412D">
        <w:rPr>
          <w:b/>
        </w:rPr>
        <w:t>–</w:t>
      </w:r>
      <w:r w:rsidRPr="00E8412D">
        <w:rPr>
          <w:b/>
        </w:rPr>
        <w:t xml:space="preserve"> </w:t>
      </w:r>
      <w:r w:rsidR="00E8412D" w:rsidRPr="00E8412D">
        <w:rPr>
          <w:b/>
        </w:rPr>
        <w:t>? Knight</w:t>
      </w:r>
      <w:r w:rsidR="00E8412D">
        <w:t xml:space="preserve"> -  Land patent to: </w:t>
      </w:r>
      <w:r w:rsidR="00E8412D" w:rsidRPr="00E8412D">
        <w:t xml:space="preserve">John Adams, 220 acs. New Kent Co., 16 Feb. 1662, p. 308, (285). 50 acs. adj. devdt. of John Basbies (or Busbies) of 350 acs., running W. by N. to Arrow Reed Sw., thence N.N.E. &amp;c. 170 acs. N.C. on sd. Basbies land, E. &amp; S.E. on Stephen Pettus land, S.W. on Mathew Williams land &amp; N.W. on Rickahock pathe and the </w:t>
      </w:r>
      <w:r w:rsidR="00E8412D" w:rsidRPr="00E8412D">
        <w:rPr>
          <w:b/>
        </w:rPr>
        <w:t>young Knights land</w:t>
      </w:r>
      <w:r w:rsidR="00E8412D" w:rsidRPr="00E8412D">
        <w:t xml:space="preserve"> &amp; N. Ely. On the reedy swamp. 50 acs. granted to Jno. Barsby 28 Dec. 1657 &amp; 170 acs. for trans. of 4 pers: Wm. Young, Jno. Taylor, Mary Ward, Wm. Hart. </w:t>
      </w:r>
      <w:r w:rsidR="00E8412D">
        <w:t>(Nugent I, p. 494)</w:t>
      </w:r>
      <w:r w:rsidR="00170E8C">
        <w:t xml:space="preserve">  Note: Another entry gives the name John Basby on a patent dated 1657 Nov 28 in New Kent. (Nugent I, p. 363)</w:t>
      </w:r>
    </w:p>
    <w:p w:rsidR="006D5BBA" w:rsidRDefault="006D5BBA" w:rsidP="001470B7">
      <w:pPr>
        <w:pStyle w:val="NormalWeb"/>
        <w:spacing w:before="240" w:beforeAutospacing="0" w:after="240" w:afterAutospacing="0"/>
        <w:ind w:left="0" w:right="0"/>
      </w:pPr>
      <w:r w:rsidRPr="006D5BBA">
        <w:rPr>
          <w:b/>
        </w:rPr>
        <w:t xml:space="preserve">1662 – Mar 11 – </w:t>
      </w:r>
      <w:r w:rsidRPr="006D5BBA">
        <w:rPr>
          <w:b/>
          <w:u w:val="single"/>
        </w:rPr>
        <w:t>VA Northumberland</w:t>
      </w:r>
      <w:r w:rsidRPr="006D5BBA">
        <w:rPr>
          <w:b/>
        </w:rPr>
        <w:t xml:space="preserve"> – Admin – Dennis Eyes &amp; Dennis Conaway</w:t>
      </w:r>
      <w:r>
        <w:t xml:space="preserve"> – Land patent for 400 acs N. side of the main br. of great Wiccocomoco Riv. trans of 8 pers: Thomas Fuell, James Duke, </w:t>
      </w:r>
      <w:r w:rsidRPr="006D5BBA">
        <w:rPr>
          <w:b/>
        </w:rPr>
        <w:t>Thomas Carter</w:t>
      </w:r>
      <w:r>
        <w:t>, Matthew Wood, Jane Marsh, Thomas Tally, Tom &amp; William, negroes. (Nugent I, p. 493)</w:t>
      </w:r>
    </w:p>
    <w:p w:rsidR="00193601" w:rsidRDefault="00193601" w:rsidP="001470B7">
      <w:pPr>
        <w:pStyle w:val="NormalWeb"/>
        <w:spacing w:before="240" w:beforeAutospacing="0" w:after="240" w:afterAutospacing="0"/>
        <w:ind w:left="0" w:right="0"/>
      </w:pPr>
      <w:r w:rsidRPr="008B7E4E">
        <w:rPr>
          <w:b/>
        </w:rPr>
        <w:t xml:space="preserve">1662 – Mar 18 – </w:t>
      </w:r>
      <w:r w:rsidRPr="008B7E4E">
        <w:rPr>
          <w:b/>
          <w:u w:val="single"/>
        </w:rPr>
        <w:t>VA New Kent</w:t>
      </w:r>
      <w:r w:rsidRPr="008B7E4E">
        <w:rPr>
          <w:b/>
        </w:rPr>
        <w:t xml:space="preserve"> – Admin – Thomas Meredith (Meredeth)</w:t>
      </w:r>
      <w:r>
        <w:t xml:space="preserve"> – Land patent for 420 acs on S.W. of the narrows of Yorke Riv… trans. of 9 pers: James Gorting (or Gosling), William West, Edward Burgis, Margaret Hamelin (Hamlin), William Edes, James Hagg, Mary Shaw, Thomas Sewell, Mary Gibbs.  </w:t>
      </w:r>
      <w:r w:rsidRPr="00193601">
        <w:rPr>
          <w:b/>
        </w:rPr>
        <w:t>Same date &amp; page</w:t>
      </w:r>
      <w:r>
        <w:t xml:space="preserve">:  380 acs New Kent Co S. side of the freshes of Yorke Riv by land of Mr. Richard Barnehouse.  200 acs granted to Maj. William Hockady 9 Mar 1654 assigned to sd. Thomas Meredeth &amp; 180 acs. for trans of 4 pers: John Smith, Jane Gadstone, </w:t>
      </w:r>
      <w:r w:rsidRPr="008B7E4E">
        <w:rPr>
          <w:b/>
        </w:rPr>
        <w:t>Richard Carter</w:t>
      </w:r>
      <w:r>
        <w:t xml:space="preserve">, Ann Littleton.  </w:t>
      </w:r>
      <w:r w:rsidRPr="00193601">
        <w:rPr>
          <w:b/>
        </w:rPr>
        <w:t>Same date &amp; page</w:t>
      </w:r>
      <w:r>
        <w:t xml:space="preserve">:  1370 </w:t>
      </w:r>
      <w:r w:rsidR="008B7E4E" w:rsidRPr="008B7E4E">
        <w:rPr>
          <w:b/>
          <w:u w:val="single"/>
        </w:rPr>
        <w:t>James City Co</w:t>
      </w:r>
      <w:r w:rsidR="008B7E4E">
        <w:t xml:space="preserve"> upon N. side of Chikahomani maine swamp about 1 &amp; 1/2 mi from Poewhite Sw… trans of 27 pers: James Otterlong, Francis Powell, Neale Peterson, Thomas Powell, Francis Sergeant, George Corham (or Cocham), Francis Thrush, Thomas Granger, John Gillett, twice, William Cawly, John Robinson, William Cock, Giles Gibbs, John Wormslend, George Dilton, Mary Lewis, </w:t>
      </w:r>
      <w:r w:rsidR="008B7E4E" w:rsidRPr="008B7E4E">
        <w:rPr>
          <w:b/>
        </w:rPr>
        <w:t>Thomas Carter</w:t>
      </w:r>
      <w:r w:rsidR="008B7E4E">
        <w:t>, Hugh Kitchen, John Jones, Mary Ward, Thomas Conell (or Covell), Thomas Joyner, Elizabeth Gibbs.  (Nugent I, p. 458)</w:t>
      </w:r>
    </w:p>
    <w:p w:rsidR="001470B7" w:rsidRDefault="0082419D" w:rsidP="001470B7">
      <w:pPr>
        <w:pStyle w:val="NormalWeb"/>
        <w:spacing w:before="240" w:beforeAutospacing="0" w:after="240" w:afterAutospacing="0"/>
        <w:ind w:left="0" w:right="0"/>
      </w:pPr>
      <w:r>
        <w:rPr>
          <w:b/>
        </w:rPr>
        <w:t>1</w:t>
      </w:r>
      <w:r w:rsidR="001470B7">
        <w:rPr>
          <w:b/>
        </w:rPr>
        <w:t>662</w:t>
      </w:r>
      <w:r w:rsidR="001470B7" w:rsidRPr="008B7FF5">
        <w:rPr>
          <w:b/>
        </w:rPr>
        <w:t xml:space="preserve"> </w:t>
      </w:r>
      <w:r w:rsidR="00E12A6B">
        <w:rPr>
          <w:b/>
        </w:rPr>
        <w:t xml:space="preserve">- </w:t>
      </w:r>
      <w:r w:rsidR="001470B7" w:rsidRPr="008B7FF5">
        <w:rPr>
          <w:b/>
        </w:rPr>
        <w:t>Mar 23</w:t>
      </w:r>
      <w:r w:rsidR="001470B7">
        <w:t xml:space="preserve"> – </w:t>
      </w:r>
      <w:r w:rsidR="00E12A6B" w:rsidRPr="00E12A6B">
        <w:rPr>
          <w:b/>
          <w:u w:val="single"/>
        </w:rPr>
        <w:t>VA Westmoreland</w:t>
      </w:r>
      <w:r w:rsidR="00E12A6B" w:rsidRPr="00E12A6B">
        <w:rPr>
          <w:b/>
        </w:rPr>
        <w:t xml:space="preserve"> – Info</w:t>
      </w:r>
      <w:r w:rsidR="001470B7">
        <w:t xml:space="preserve"> – At the Grand Assembly sitting at Jamestown, Capt. Giles Brent charged Wahanganoche, King of the Potomac Indians, </w:t>
      </w:r>
      <w:r w:rsidR="001470B7">
        <w:lastRenderedPageBreak/>
        <w:t xml:space="preserve">with high treason for the murder of several Englismen, quarrels over boundaries, thievery, etc. The charges were dismissed by Gov. Francis Moryson and a committee was appointed to inquire into the differences between the English and the Indians. The committee decreed that Capt. Giles Brent, Col. Gerrard Fowke, Mr. John Lord, and Capt. George Mason, had done the King of Potomacs many injustices, injuries and affronts, and they were ordered to pay him various tributes and compensations and give bond for their own good behavior. The same gentlemen were also declared “incapable of holding any office civil or military in this countrey”.  At the same court hearing, King Wahanganoche acknowledged to the committee his sale of land to Henry Meese and Peter Ashton. Col. John Catlett of Rappahannock County wrote a letter on 1 Apr 1664 to his cousin in Kent, England, Mr. Thomas Catlett, describing the King of the Patomac Indians as “one of an emperious spirit and very subtitle” and said that everyone was astonished that he was cleared and sent home with a reward. “But no sooner dismiss’d than Almighty God the Impartial Judge Sumoned ye notorious villaine to his great tribulan, to answer for those many murders committed by him upon the English and others of his own nation, for hee was arrested by death in his way home.” Thus, in the area that was soon to become Stafford County, all the Potomac Indians seem to have vanished. </w:t>
      </w:r>
      <w:r w:rsidR="00A345D7">
        <w:t>(VA Hist online)</w:t>
      </w:r>
    </w:p>
    <w:p w:rsidR="0082419D" w:rsidRDefault="0082419D" w:rsidP="001470B7">
      <w:pPr>
        <w:pStyle w:val="NormalWeb"/>
        <w:spacing w:before="240" w:beforeAutospacing="0" w:after="240" w:afterAutospacing="0"/>
        <w:ind w:left="0" w:right="0"/>
      </w:pPr>
      <w:r w:rsidRPr="00612FD2">
        <w:rPr>
          <w:b/>
        </w:rPr>
        <w:t xml:space="preserve">1662 – May 10 – </w:t>
      </w:r>
      <w:r w:rsidR="00245A6E" w:rsidRPr="00245A6E">
        <w:rPr>
          <w:b/>
          <w:u w:val="single"/>
        </w:rPr>
        <w:t xml:space="preserve">UK </w:t>
      </w:r>
      <w:r w:rsidRPr="00612FD2">
        <w:rPr>
          <w:b/>
          <w:u w:val="single"/>
        </w:rPr>
        <w:t>London</w:t>
      </w:r>
      <w:r w:rsidRPr="00612FD2">
        <w:rPr>
          <w:b/>
        </w:rPr>
        <w:t xml:space="preserve"> – Will – John Knight – Cit &amp; Ironmonger</w:t>
      </w:r>
      <w:r>
        <w:t xml:space="preserve"> – To wife, Martha, half of everything, tenements, houses, buildings, barns, stables, outhouses, gardens, orchards, etc, in the county of Essex, for her life; mentions son John Knight, grandchild Margaret Knight who is daughter of son John, and another grandchild, Ralph ___, and a Margaret, daughter of brother Robert Knight; a brother Thomas Knight, but the ancestry.com image is so poor it is impossible to get anything more out of it.  This is frustrating because it appears that many names and connections are mentioned, it is just impossible to make them out. (</w:t>
      </w:r>
      <w:r w:rsidRPr="00D3510B">
        <w:t>Prerogative Court of Canterbury Wills, 1384-1858</w:t>
      </w:r>
      <w:r>
        <w:t xml:space="preserve">, </w:t>
      </w:r>
      <w:r w:rsidRPr="00D3510B">
        <w:t>PROB 11: Will Registers</w:t>
      </w:r>
      <w:r>
        <w:t xml:space="preserve">, </w:t>
      </w:r>
      <w:r w:rsidRPr="00D3510B">
        <w:t>1660-1673</w:t>
      </w:r>
      <w:r>
        <w:t xml:space="preserve">, </w:t>
      </w:r>
      <w:r w:rsidRPr="00D3510B">
        <w:t>Piece 308: Laud, Quire Numbers 53-107 (1662)</w:t>
      </w:r>
      <w:r>
        <w:t>)</w:t>
      </w:r>
    </w:p>
    <w:p w:rsidR="0082419D" w:rsidRDefault="0082419D" w:rsidP="0082419D">
      <w:pPr>
        <w:rPr>
          <w:szCs w:val="24"/>
        </w:rPr>
      </w:pPr>
      <w:r w:rsidRPr="00D247F0">
        <w:rPr>
          <w:b/>
          <w:szCs w:val="24"/>
        </w:rPr>
        <w:t xml:space="preserve">1662 – May 10 – </w:t>
      </w:r>
      <w:r w:rsidR="00245A6E" w:rsidRPr="00245A6E">
        <w:rPr>
          <w:b/>
          <w:szCs w:val="24"/>
          <w:u w:val="single"/>
        </w:rPr>
        <w:t xml:space="preserve">UK </w:t>
      </w:r>
      <w:r w:rsidRPr="00D247F0">
        <w:rPr>
          <w:b/>
          <w:szCs w:val="24"/>
          <w:u w:val="single"/>
        </w:rPr>
        <w:t>Surrey Chertsey</w:t>
      </w:r>
      <w:r w:rsidRPr="00D247F0">
        <w:rPr>
          <w:b/>
          <w:szCs w:val="24"/>
        </w:rPr>
        <w:t xml:space="preserve"> – Will – John Knight</w:t>
      </w:r>
      <w:r>
        <w:rPr>
          <w:b/>
          <w:szCs w:val="24"/>
        </w:rPr>
        <w:t>, Yeoman</w:t>
      </w:r>
      <w:r>
        <w:rPr>
          <w:szCs w:val="24"/>
        </w:rPr>
        <w:t xml:space="preserve"> – Image is extremely poor; To be buried near his father; estate to wife until eldest son is 30; discussion of what to do if eldest son dies; portions for “all my children”, none of whom are named; debt to sister, Mary, of 50 pounds to be paid; sons to be put to apprenticeships at which point he names one son, John, and another James; perhaps more might be gotten from this will if a better image were available. (</w:t>
      </w:r>
      <w:r w:rsidRPr="009B05C6">
        <w:rPr>
          <w:szCs w:val="24"/>
        </w:rPr>
        <w:t>Prerogative Court of Canterbury Wills, 1384-1858</w:t>
      </w:r>
      <w:r>
        <w:rPr>
          <w:szCs w:val="24"/>
        </w:rPr>
        <w:t xml:space="preserve">, </w:t>
      </w:r>
      <w:r w:rsidRPr="009B05C6">
        <w:rPr>
          <w:szCs w:val="24"/>
        </w:rPr>
        <w:t>PROB 11: Will Registers</w:t>
      </w:r>
      <w:r>
        <w:rPr>
          <w:szCs w:val="24"/>
        </w:rPr>
        <w:t xml:space="preserve">, </w:t>
      </w:r>
      <w:r w:rsidRPr="009B05C6">
        <w:rPr>
          <w:szCs w:val="24"/>
        </w:rPr>
        <w:t>1660-1673</w:t>
      </w:r>
      <w:r>
        <w:rPr>
          <w:szCs w:val="24"/>
        </w:rPr>
        <w:t xml:space="preserve">, </w:t>
      </w:r>
      <w:r w:rsidRPr="009B05C6">
        <w:rPr>
          <w:szCs w:val="24"/>
        </w:rPr>
        <w:t>Piece 308: Laud, Quire Numbers 53-107 (1662)</w:t>
      </w:r>
      <w:r>
        <w:rPr>
          <w:szCs w:val="24"/>
        </w:rPr>
        <w:t>)</w:t>
      </w:r>
    </w:p>
    <w:p w:rsidR="0082419D" w:rsidRDefault="0082419D" w:rsidP="0082419D">
      <w:pPr>
        <w:pStyle w:val="NormalWeb"/>
        <w:spacing w:before="240" w:beforeAutospacing="0" w:after="240" w:afterAutospacing="0"/>
        <w:ind w:left="0" w:right="0"/>
      </w:pPr>
      <w:r w:rsidRPr="00E72C7B">
        <w:rPr>
          <w:b/>
        </w:rPr>
        <w:t xml:space="preserve">1662 – Jun 12 – </w:t>
      </w:r>
      <w:r w:rsidR="00245A6E" w:rsidRPr="00245A6E">
        <w:rPr>
          <w:b/>
          <w:u w:val="single"/>
        </w:rPr>
        <w:t xml:space="preserve">UK </w:t>
      </w:r>
      <w:r w:rsidRPr="00E72C7B">
        <w:rPr>
          <w:b/>
          <w:u w:val="single"/>
        </w:rPr>
        <w:t>Lincolnshire W</w:t>
      </w:r>
      <w:r>
        <w:rPr>
          <w:b/>
          <w:u w:val="single"/>
        </w:rPr>
        <w:t>it</w:t>
      </w:r>
      <w:r w:rsidRPr="00E72C7B">
        <w:rPr>
          <w:b/>
          <w:u w:val="single"/>
        </w:rPr>
        <w:t>ham</w:t>
      </w:r>
      <w:r w:rsidRPr="00E72C7B">
        <w:rPr>
          <w:b/>
        </w:rPr>
        <w:t xml:space="preserve"> – Camb Alum – Robert Knight</w:t>
      </w:r>
      <w:r>
        <w:t xml:space="preserve"> - </w:t>
      </w:r>
      <w:r w:rsidRPr="00E72C7B">
        <w:t>Adm. pens. at CLARE, June 12, 1662. S. of Isaac, Esq. B. at Wyham, Lincs. Matric. 1662; B.A. 1665-6; M.A. 1669. Signed for priest's orders (London) June 1, 1667. R. of Bennington, Lincs., 1667. R. of Welbourn. Died Sept. 18, 1703. Buried at Welbourn. Brother of Isaac (1667) and father of George (1704). (Lincs. Pedigrees, 570.)</w:t>
      </w:r>
    </w:p>
    <w:p w:rsidR="001470B7" w:rsidRDefault="001470B7" w:rsidP="001470B7">
      <w:pPr>
        <w:pStyle w:val="NormalWeb"/>
        <w:spacing w:before="240" w:beforeAutospacing="0" w:after="240" w:afterAutospacing="0"/>
        <w:ind w:left="0" w:right="0"/>
      </w:pPr>
      <w:r>
        <w:rPr>
          <w:b/>
        </w:rPr>
        <w:t xml:space="preserve">1662 </w:t>
      </w:r>
      <w:r w:rsidR="00515CCC">
        <w:rPr>
          <w:b/>
        </w:rPr>
        <w:t xml:space="preserve">- </w:t>
      </w:r>
      <w:r>
        <w:rPr>
          <w:b/>
        </w:rPr>
        <w:t xml:space="preserve">Jun </w:t>
      </w:r>
      <w:r w:rsidRPr="00077D31">
        <w:rPr>
          <w:b/>
        </w:rPr>
        <w:t xml:space="preserve">16 </w:t>
      </w:r>
      <w:r>
        <w:rPr>
          <w:b/>
        </w:rPr>
        <w:t xml:space="preserve">– </w:t>
      </w:r>
      <w:r w:rsidRPr="00855EA9">
        <w:rPr>
          <w:b/>
          <w:u w:val="single"/>
        </w:rPr>
        <w:t>VA</w:t>
      </w:r>
      <w:r w:rsidR="00515CCC">
        <w:rPr>
          <w:b/>
          <w:u w:val="single"/>
        </w:rPr>
        <w:t xml:space="preserve"> </w:t>
      </w:r>
      <w:r w:rsidR="00515CCC" w:rsidRPr="00855EA9">
        <w:rPr>
          <w:b/>
          <w:u w:val="single"/>
        </w:rPr>
        <w:t>Lancaste</w:t>
      </w:r>
      <w:r>
        <w:rPr>
          <w:b/>
        </w:rPr>
        <w:t xml:space="preserve"> </w:t>
      </w:r>
      <w:r w:rsidR="00515CCC">
        <w:rPr>
          <w:b/>
        </w:rPr>
        <w:t>–</w:t>
      </w:r>
      <w:r>
        <w:rPr>
          <w:b/>
        </w:rPr>
        <w:t xml:space="preserve"> </w:t>
      </w:r>
      <w:r w:rsidR="00515CCC">
        <w:rPr>
          <w:b/>
        </w:rPr>
        <w:t>Admin – John Ashley (Ashly)</w:t>
      </w:r>
      <w:r w:rsidR="00515CCC" w:rsidRPr="00515CCC">
        <w:t xml:space="preserve"> – Land p</w:t>
      </w:r>
      <w:r w:rsidRPr="00515CCC">
        <w:t>atent for 240 acs.</w:t>
      </w:r>
      <w:r>
        <w:t xml:space="preserve"> On N. side of Rappa. Riv. In </w:t>
      </w:r>
      <w:r w:rsidRPr="00855EA9">
        <w:t>Lancaster Co</w:t>
      </w:r>
      <w:r>
        <w:t xml:space="preserve">., …Trans. Of 7 pers incl. </w:t>
      </w:r>
      <w:r w:rsidRPr="00A33D9F">
        <w:rPr>
          <w:b/>
        </w:rPr>
        <w:t>John Cone</w:t>
      </w:r>
      <w:r>
        <w:t>. (Nugent I, p. 399)</w:t>
      </w:r>
    </w:p>
    <w:p w:rsidR="001470B7" w:rsidRDefault="001470B7" w:rsidP="001470B7">
      <w:pPr>
        <w:pStyle w:val="NormalWeb"/>
        <w:spacing w:before="240" w:beforeAutospacing="0" w:after="240" w:afterAutospacing="0"/>
        <w:ind w:left="0" w:right="0"/>
      </w:pPr>
      <w:r>
        <w:rPr>
          <w:b/>
        </w:rPr>
        <w:t xml:space="preserve">1662 </w:t>
      </w:r>
      <w:r w:rsidR="00515CCC">
        <w:rPr>
          <w:b/>
        </w:rPr>
        <w:t xml:space="preserve">- </w:t>
      </w:r>
      <w:r>
        <w:rPr>
          <w:b/>
        </w:rPr>
        <w:t xml:space="preserve">Sep 20 </w:t>
      </w:r>
      <w:r>
        <w:t xml:space="preserve">– </w:t>
      </w:r>
      <w:r w:rsidRPr="00F91E8D">
        <w:rPr>
          <w:b/>
          <w:u w:val="single"/>
        </w:rPr>
        <w:t>VA</w:t>
      </w:r>
      <w:r w:rsidR="00515CCC">
        <w:rPr>
          <w:b/>
          <w:u w:val="single"/>
        </w:rPr>
        <w:t xml:space="preserve"> </w:t>
      </w:r>
      <w:r w:rsidR="00515CCC" w:rsidRPr="00F91E8D">
        <w:rPr>
          <w:b/>
          <w:u w:val="single"/>
        </w:rPr>
        <w:t>Northumberland</w:t>
      </w:r>
      <w:r w:rsidRPr="00515CCC">
        <w:rPr>
          <w:b/>
        </w:rPr>
        <w:t xml:space="preserve"> – </w:t>
      </w:r>
      <w:r w:rsidR="00515CCC" w:rsidRPr="00515CCC">
        <w:rPr>
          <w:b/>
        </w:rPr>
        <w:t xml:space="preserve">Admin - </w:t>
      </w:r>
      <w:r w:rsidRPr="00515CCC">
        <w:rPr>
          <w:b/>
        </w:rPr>
        <w:t>Simon Richardson</w:t>
      </w:r>
      <w:r>
        <w:t xml:space="preserve"> (text: Symon) </w:t>
      </w:r>
      <w:r w:rsidR="00515CCC">
        <w:t xml:space="preserve">– Land patent for </w:t>
      </w:r>
      <w:r>
        <w:t xml:space="preserve">400 acs. … Beg. on back lines of Bales &amp; Richardson, S.W. to </w:t>
      </w:r>
      <w:r>
        <w:lastRenderedPageBreak/>
        <w:t>Cupids Cr., S.E. by S. to Hering Cr. &amp;c. Trans. of 8 pers: 5 Negroes, Jno. Bateman, Symon Carpenter, Charges Wintell (?). (Nugent I, p. 395)</w:t>
      </w:r>
    </w:p>
    <w:p w:rsidR="0082419D" w:rsidRDefault="0082419D" w:rsidP="0082419D">
      <w:pPr>
        <w:pStyle w:val="NormalWeb"/>
        <w:spacing w:before="240" w:beforeAutospacing="0" w:after="240" w:afterAutospacing="0"/>
        <w:ind w:left="0" w:right="0"/>
      </w:pPr>
      <w:r w:rsidRPr="00C22243">
        <w:rPr>
          <w:b/>
        </w:rPr>
        <w:t xml:space="preserve">1662 – Sep 26 – </w:t>
      </w:r>
      <w:r w:rsidR="00245A6E" w:rsidRPr="00245A6E">
        <w:rPr>
          <w:b/>
          <w:u w:val="single"/>
        </w:rPr>
        <w:t xml:space="preserve">UK </w:t>
      </w:r>
      <w:r w:rsidRPr="00C22243">
        <w:rPr>
          <w:b/>
          <w:u w:val="single"/>
        </w:rPr>
        <w:t>Kent Godmersham</w:t>
      </w:r>
      <w:r w:rsidRPr="00C22243">
        <w:rPr>
          <w:b/>
        </w:rPr>
        <w:t xml:space="preserve"> </w:t>
      </w:r>
      <w:r w:rsidR="007A089D">
        <w:rPr>
          <w:b/>
        </w:rPr>
        <w:t>– Birth/Bap –</w:t>
      </w:r>
      <w:r w:rsidRPr="00C22243">
        <w:rPr>
          <w:b/>
        </w:rPr>
        <w:t xml:space="preserve"> Phebe Knight</w:t>
      </w:r>
      <w:r>
        <w:t xml:space="preserve"> – d/o Nicholas Knight, gent. (Tyler)</w:t>
      </w:r>
    </w:p>
    <w:p w:rsidR="001470B7" w:rsidRDefault="001470B7" w:rsidP="001470B7">
      <w:pPr>
        <w:pStyle w:val="NormalWeb"/>
        <w:spacing w:before="240" w:beforeAutospacing="0" w:after="240" w:afterAutospacing="0"/>
        <w:ind w:left="0" w:right="0"/>
      </w:pPr>
      <w:r>
        <w:rPr>
          <w:b/>
        </w:rPr>
        <w:t xml:space="preserve">1662 </w:t>
      </w:r>
      <w:r w:rsidR="00515CCC">
        <w:rPr>
          <w:b/>
        </w:rPr>
        <w:t xml:space="preserve">- </w:t>
      </w:r>
      <w:r>
        <w:rPr>
          <w:b/>
        </w:rPr>
        <w:t xml:space="preserve">Oct 8 </w:t>
      </w:r>
      <w:r>
        <w:t xml:space="preserve">– </w:t>
      </w:r>
      <w:r w:rsidR="00E12A6B" w:rsidRPr="00E12A6B">
        <w:rPr>
          <w:b/>
          <w:u w:val="single"/>
        </w:rPr>
        <w:t>VA Northumberland</w:t>
      </w:r>
      <w:r w:rsidR="00E12A6B" w:rsidRPr="00E12A6B">
        <w:rPr>
          <w:b/>
        </w:rPr>
        <w:t xml:space="preserve"> – Admin - Peter Knight</w:t>
      </w:r>
      <w:r>
        <w:t xml:space="preserve"> </w:t>
      </w:r>
      <w:r w:rsidR="00515CCC">
        <w:t xml:space="preserve">– Court: ordered </w:t>
      </w:r>
      <w:r>
        <w:t>to take depositions of James and Edward Hawley who live out of the County. (Fleet, p. 560)</w:t>
      </w:r>
    </w:p>
    <w:p w:rsidR="001470B7" w:rsidRDefault="001470B7" w:rsidP="001470B7">
      <w:pPr>
        <w:pStyle w:val="NormalWeb"/>
        <w:spacing w:before="240" w:beforeAutospacing="0" w:after="240" w:afterAutospacing="0"/>
        <w:ind w:left="0" w:right="0"/>
      </w:pPr>
      <w:r>
        <w:rPr>
          <w:b/>
        </w:rPr>
        <w:t xml:space="preserve">1662 </w:t>
      </w:r>
      <w:r w:rsidR="00515CCC">
        <w:rPr>
          <w:b/>
        </w:rPr>
        <w:t xml:space="preserve">- </w:t>
      </w:r>
      <w:r>
        <w:rPr>
          <w:b/>
        </w:rPr>
        <w:t>Oct 30 –</w:t>
      </w:r>
      <w:r>
        <w:rPr>
          <w:b/>
          <w:u w:val="single"/>
        </w:rPr>
        <w:t>VA</w:t>
      </w:r>
      <w:r w:rsidR="00E12A6B">
        <w:rPr>
          <w:b/>
          <w:u w:val="single"/>
        </w:rPr>
        <w:t xml:space="preserve"> </w:t>
      </w:r>
      <w:r w:rsidR="00E12A6B" w:rsidRPr="00703302">
        <w:rPr>
          <w:b/>
          <w:u w:val="single"/>
        </w:rPr>
        <w:t>Northumberland</w:t>
      </w:r>
      <w:r>
        <w:rPr>
          <w:b/>
        </w:rPr>
        <w:t xml:space="preserve"> – </w:t>
      </w:r>
      <w:r w:rsidR="00E12A6B">
        <w:rPr>
          <w:b/>
        </w:rPr>
        <w:t xml:space="preserve">Admin - </w:t>
      </w:r>
      <w:r>
        <w:rPr>
          <w:b/>
        </w:rPr>
        <w:t>Ralph Horsley</w:t>
      </w:r>
      <w:r w:rsidRPr="00E12A6B">
        <w:t xml:space="preserve"> </w:t>
      </w:r>
      <w:r w:rsidR="00E12A6B" w:rsidRPr="00E12A6B">
        <w:t xml:space="preserve">– Land patent for </w:t>
      </w:r>
      <w:r w:rsidRPr="00653860">
        <w:t>495 acs.</w:t>
      </w:r>
      <w:r>
        <w:rPr>
          <w:b/>
        </w:rPr>
        <w:t xml:space="preserve"> </w:t>
      </w:r>
      <w:r>
        <w:t xml:space="preserve">…Renewal of patent </w:t>
      </w:r>
      <w:r w:rsidR="001741B1">
        <w:t xml:space="preserve">dated 16 nov. 1652. (p. 397/8) </w:t>
      </w:r>
    </w:p>
    <w:p w:rsidR="001470B7" w:rsidRDefault="001470B7" w:rsidP="001470B7">
      <w:pPr>
        <w:pStyle w:val="NormalWeb"/>
        <w:spacing w:before="240" w:beforeAutospacing="0" w:after="240" w:afterAutospacing="0"/>
        <w:ind w:left="0" w:right="0"/>
      </w:pPr>
      <w:r>
        <w:rPr>
          <w:b/>
        </w:rPr>
        <w:t xml:space="preserve">1662 </w:t>
      </w:r>
      <w:r w:rsidR="00E12A6B">
        <w:rPr>
          <w:b/>
        </w:rPr>
        <w:t xml:space="preserve">- </w:t>
      </w:r>
      <w:r>
        <w:rPr>
          <w:b/>
        </w:rPr>
        <w:t xml:space="preserve">Nov 23 – </w:t>
      </w:r>
      <w:r w:rsidR="00E12A6B" w:rsidRPr="00E12A6B">
        <w:rPr>
          <w:b/>
          <w:u w:val="single"/>
        </w:rPr>
        <w:t>VA Northumberland</w:t>
      </w:r>
      <w:r w:rsidR="00E12A6B" w:rsidRPr="00E12A6B">
        <w:rPr>
          <w:b/>
        </w:rPr>
        <w:t xml:space="preserve"> – Admin - Peter Knight</w:t>
      </w:r>
      <w:r w:rsidR="00E12A6B" w:rsidRPr="00E12A6B">
        <w:t xml:space="preserve"> – Land patent for 2700 acs</w:t>
      </w:r>
      <w:r>
        <w:t xml:space="preserve"> </w:t>
      </w:r>
      <w:r w:rsidRPr="00703302">
        <w:t>…</w:t>
      </w:r>
      <w:r>
        <w:t>1200 acs on S. side of great Wicocomoco Riv., adj land of Thomas Scoggin; 1500 acs. On S. side sd. River, ESE upon a branch dividing this &amp; land of Nich</w:t>
      </w:r>
      <w:r w:rsidR="00E12A6B">
        <w:t>olas</w:t>
      </w:r>
      <w:r>
        <w:t xml:space="preserve"> morrice, adj. Land of Tho. ___ &amp; David Kiffin. …  part of which land next Tho. Read being formerly called Palmer ___ (mutilated.)  (Nugent I, p. 419) </w:t>
      </w:r>
      <w:r w:rsidRPr="00515CCC">
        <w:rPr>
          <w:b/>
        </w:rPr>
        <w:t>Note</w:t>
      </w:r>
      <w:r>
        <w:t xml:space="preserve">: See patent 1657 Jun 3. </w:t>
      </w:r>
    </w:p>
    <w:p w:rsidR="001470B7" w:rsidRDefault="001470B7" w:rsidP="001470B7">
      <w:pPr>
        <w:pStyle w:val="NormalWeb"/>
        <w:spacing w:before="240" w:beforeAutospacing="0" w:after="240" w:afterAutospacing="0"/>
        <w:ind w:left="0" w:right="0"/>
      </w:pPr>
      <w:r>
        <w:rPr>
          <w:b/>
        </w:rPr>
        <w:t xml:space="preserve">1662 – </w:t>
      </w:r>
      <w:r w:rsidRPr="002A2C9C">
        <w:rPr>
          <w:b/>
          <w:u w:val="single"/>
        </w:rPr>
        <w:t>VA</w:t>
      </w:r>
      <w:r w:rsidR="00E12A6B">
        <w:rPr>
          <w:b/>
          <w:u w:val="single"/>
        </w:rPr>
        <w:t xml:space="preserve"> </w:t>
      </w:r>
      <w:r w:rsidR="00E12A6B" w:rsidRPr="002A2C9C">
        <w:rPr>
          <w:b/>
          <w:u w:val="single"/>
        </w:rPr>
        <w:t>Gloucester</w:t>
      </w:r>
      <w:r>
        <w:rPr>
          <w:b/>
        </w:rPr>
        <w:t xml:space="preserve"> – </w:t>
      </w:r>
      <w:r w:rsidR="00E12A6B">
        <w:rPr>
          <w:b/>
        </w:rPr>
        <w:t xml:space="preserve">Admin – Richard Anderson - </w:t>
      </w:r>
      <w:r w:rsidRPr="002A2C9C">
        <w:t>Deed to Richard Anderson from Robert Jones. “Adjoining creek and land surveyed for Robert Hubberd and along York R. SE and NE on Tancks Creek. Granted to Leechman &amp; Bennett 1652, sold to Robert Jones who sold to Anderson.” (Mason 1946, p. 1)</w:t>
      </w:r>
    </w:p>
    <w:p w:rsidR="0082419D" w:rsidRDefault="0082419D" w:rsidP="0082419D">
      <w:pPr>
        <w:rPr>
          <w:szCs w:val="24"/>
        </w:rPr>
      </w:pPr>
      <w:r w:rsidRPr="007C4876">
        <w:rPr>
          <w:b/>
          <w:szCs w:val="24"/>
        </w:rPr>
        <w:t xml:space="preserve">1662 – </w:t>
      </w:r>
      <w:r w:rsidR="00245A6E" w:rsidRPr="00245A6E">
        <w:rPr>
          <w:b/>
          <w:szCs w:val="24"/>
          <w:u w:val="single"/>
        </w:rPr>
        <w:t xml:space="preserve">UK </w:t>
      </w:r>
      <w:r w:rsidRPr="007C4876">
        <w:rPr>
          <w:b/>
          <w:szCs w:val="24"/>
          <w:u w:val="single"/>
        </w:rPr>
        <w:t>Hampshire Baghurst</w:t>
      </w:r>
      <w:r w:rsidRPr="007C4876">
        <w:rPr>
          <w:b/>
          <w:szCs w:val="24"/>
        </w:rPr>
        <w:t xml:space="preserve"> – </w:t>
      </w:r>
      <w:r>
        <w:rPr>
          <w:b/>
          <w:szCs w:val="24"/>
        </w:rPr>
        <w:t>Chancery</w:t>
      </w:r>
      <w:r w:rsidRPr="007C4876">
        <w:rPr>
          <w:b/>
          <w:szCs w:val="24"/>
        </w:rPr>
        <w:t xml:space="preserve"> – Knight vs Knight</w:t>
      </w:r>
      <w:r>
        <w:rPr>
          <w:szCs w:val="24"/>
        </w:rPr>
        <w:t xml:space="preserve"> - </w:t>
      </w:r>
      <w:r w:rsidRPr="007C4876">
        <w:rPr>
          <w:szCs w:val="24"/>
        </w:rPr>
        <w:t>Plaintiffs: Thomas Knight.</w:t>
      </w:r>
      <w:r>
        <w:rPr>
          <w:szCs w:val="24"/>
        </w:rPr>
        <w:t xml:space="preserve"> </w:t>
      </w:r>
      <w:r w:rsidRPr="007C4876">
        <w:rPr>
          <w:szCs w:val="24"/>
        </w:rPr>
        <w:t>Defendants: John Knight.</w:t>
      </w:r>
      <w:r>
        <w:rPr>
          <w:szCs w:val="24"/>
        </w:rPr>
        <w:t xml:space="preserve">  </w:t>
      </w:r>
      <w:r w:rsidRPr="007C4876">
        <w:rPr>
          <w:szCs w:val="24"/>
        </w:rPr>
        <w:t>Subject: property in Baghurst (unid), Hampshire.</w:t>
      </w:r>
      <w:r>
        <w:rPr>
          <w:szCs w:val="24"/>
        </w:rPr>
        <w:t xml:space="preserve">  </w:t>
      </w:r>
      <w:r w:rsidRPr="007C4876">
        <w:rPr>
          <w:szCs w:val="24"/>
        </w:rPr>
        <w:t xml:space="preserve">Document type: bill, answer. </w:t>
      </w:r>
      <w:r>
        <w:rPr>
          <w:szCs w:val="24"/>
        </w:rPr>
        <w:t>(National Archives, Kew England, Ref: C 6/161/59)</w:t>
      </w:r>
    </w:p>
    <w:p w:rsidR="0082419D" w:rsidRDefault="0082419D" w:rsidP="0082419D">
      <w:pPr>
        <w:pStyle w:val="NormalWeb"/>
        <w:spacing w:before="240" w:beforeAutospacing="0" w:after="240" w:afterAutospacing="0"/>
        <w:ind w:left="0" w:right="0"/>
      </w:pPr>
      <w:r w:rsidRPr="00C8327C">
        <w:rPr>
          <w:b/>
        </w:rPr>
        <w:t xml:space="preserve">1662 – </w:t>
      </w:r>
      <w:r w:rsidR="00245A6E" w:rsidRPr="00245A6E">
        <w:rPr>
          <w:b/>
          <w:u w:val="single"/>
        </w:rPr>
        <w:t xml:space="preserve">UK </w:t>
      </w:r>
      <w:r w:rsidRPr="00C8327C">
        <w:rPr>
          <w:b/>
          <w:u w:val="single"/>
        </w:rPr>
        <w:t>Worcestershire Stoke Prior</w:t>
      </w:r>
      <w:r w:rsidRPr="00C8327C">
        <w:rPr>
          <w:b/>
        </w:rPr>
        <w:t xml:space="preserve"> – </w:t>
      </w:r>
      <w:r>
        <w:rPr>
          <w:b/>
        </w:rPr>
        <w:t>Chancery</w:t>
      </w:r>
      <w:r w:rsidRPr="00C8327C">
        <w:rPr>
          <w:b/>
        </w:rPr>
        <w:t xml:space="preserve"> – Knight vs Knight</w:t>
      </w:r>
      <w:r>
        <w:t xml:space="preserve"> - </w:t>
      </w:r>
      <w:r w:rsidRPr="00C8327C">
        <w:t>Plaintiffs: Francis Knight.</w:t>
      </w:r>
      <w:r>
        <w:t xml:space="preserve"> </w:t>
      </w:r>
      <w:r w:rsidRPr="00C8327C">
        <w:t>Defendants: Stephen Knight, Anne Knight his wife,Thomas Lilley Judith Lilley his wife and others.</w:t>
      </w:r>
      <w:r>
        <w:t xml:space="preserve">  </w:t>
      </w:r>
      <w:r w:rsidRPr="00C8327C">
        <w:t>Subject: parcel of Stoke Prior manor, Worcestershire.</w:t>
      </w:r>
      <w:r>
        <w:t xml:space="preserve">  </w:t>
      </w:r>
      <w:r w:rsidRPr="00C8327C">
        <w:t>Document type: bill only</w:t>
      </w:r>
      <w:r>
        <w:t xml:space="preserve">. (National Archives, Kew England, Ref: </w:t>
      </w:r>
      <w:r w:rsidRPr="00C8327C">
        <w:t>C 8/320/107</w:t>
      </w:r>
      <w:r>
        <w:t xml:space="preserve">) </w:t>
      </w:r>
    </w:p>
    <w:p w:rsidR="00E12A6B" w:rsidRDefault="00E12A6B" w:rsidP="0082419D">
      <w:pPr>
        <w:pStyle w:val="NormalWeb"/>
        <w:spacing w:before="240" w:beforeAutospacing="0" w:after="240" w:afterAutospacing="0"/>
        <w:ind w:left="0" w:right="0"/>
      </w:pPr>
      <w:r>
        <w:rPr>
          <w:b/>
        </w:rPr>
        <w:t xml:space="preserve">1663 </w:t>
      </w:r>
      <w:r w:rsidR="00515CCC">
        <w:rPr>
          <w:b/>
        </w:rPr>
        <w:t xml:space="preserve">- </w:t>
      </w:r>
      <w:r>
        <w:rPr>
          <w:b/>
        </w:rPr>
        <w:t xml:space="preserve">Feb </w:t>
      </w:r>
      <w:r w:rsidRPr="00CB2162">
        <w:rPr>
          <w:b/>
        </w:rPr>
        <w:t xml:space="preserve">9 </w:t>
      </w:r>
      <w:r>
        <w:rPr>
          <w:b/>
        </w:rPr>
        <w:t xml:space="preserve">– </w:t>
      </w:r>
      <w:r w:rsidRPr="00E16F5F">
        <w:rPr>
          <w:b/>
          <w:u w:val="single"/>
        </w:rPr>
        <w:t>VA</w:t>
      </w:r>
      <w:r w:rsidR="00515CCC">
        <w:rPr>
          <w:b/>
          <w:u w:val="single"/>
        </w:rPr>
        <w:t xml:space="preserve"> </w:t>
      </w:r>
      <w:r w:rsidR="00515CCC" w:rsidRPr="00E16F5F">
        <w:rPr>
          <w:b/>
          <w:u w:val="single"/>
        </w:rPr>
        <w:t>Westmoreland</w:t>
      </w:r>
      <w:r w:rsidRPr="00515CCC">
        <w:rPr>
          <w:b/>
        </w:rPr>
        <w:t xml:space="preserve"> – </w:t>
      </w:r>
      <w:r w:rsidR="00515CCC" w:rsidRPr="00515CCC">
        <w:rPr>
          <w:b/>
        </w:rPr>
        <w:t>Admin -</w:t>
      </w:r>
      <w:r w:rsidRPr="00515CCC">
        <w:rPr>
          <w:b/>
        </w:rPr>
        <w:t xml:space="preserve"> John Lord &amp; William Horton</w:t>
      </w:r>
      <w:r w:rsidR="00515CCC">
        <w:t xml:space="preserve"> – Land patent for</w:t>
      </w:r>
      <w:r>
        <w:t xml:space="preserve"> 2500 acs. </w:t>
      </w:r>
      <w:r w:rsidRPr="00855EA9">
        <w:t>Westmoreland Co</w:t>
      </w:r>
      <w:r>
        <w:t xml:space="preserve">. … Trans of 50 pers: Incl: </w:t>
      </w:r>
      <w:r w:rsidRPr="00515CCC">
        <w:rPr>
          <w:b/>
        </w:rPr>
        <w:t>Margaret Basse</w:t>
      </w:r>
      <w:r w:rsidRPr="00E16F5F">
        <w:t xml:space="preserve">, </w:t>
      </w:r>
      <w:r w:rsidRPr="00515CCC">
        <w:rPr>
          <w:b/>
        </w:rPr>
        <w:t>Francis Carter, Thomas Hawley, William Upton, William Hawley</w:t>
      </w:r>
      <w:r w:rsidRPr="00E16F5F">
        <w:t>.</w:t>
      </w:r>
      <w:r>
        <w:t xml:space="preserve"> (Nugent I, p. 484)</w:t>
      </w:r>
      <w:r w:rsidR="00515CCC">
        <w:t xml:space="preserve"> </w:t>
      </w:r>
      <w:r w:rsidR="00515CCC" w:rsidRPr="00515CCC">
        <w:rPr>
          <w:b/>
        </w:rPr>
        <w:t>Note</w:t>
      </w:r>
      <w:r w:rsidR="00515CCC">
        <w:t>: A most interesting collection of names of headrights!</w:t>
      </w:r>
    </w:p>
    <w:p w:rsidR="001470B7" w:rsidRDefault="001470B7" w:rsidP="001470B7">
      <w:pPr>
        <w:pStyle w:val="NormalWeb"/>
        <w:spacing w:before="240" w:beforeAutospacing="0" w:after="240" w:afterAutospacing="0"/>
        <w:ind w:left="0" w:right="0"/>
      </w:pPr>
      <w:r>
        <w:rPr>
          <w:b/>
        </w:rPr>
        <w:t xml:space="preserve">1663 Mar </w:t>
      </w:r>
      <w:r w:rsidRPr="00283AE6">
        <w:rPr>
          <w:b/>
        </w:rPr>
        <w:t xml:space="preserve">12 </w:t>
      </w:r>
      <w:r w:rsidRPr="00283AE6">
        <w:t xml:space="preserve">– </w:t>
      </w:r>
      <w:r w:rsidR="00E12A6B" w:rsidRPr="00E12A6B">
        <w:rPr>
          <w:b/>
          <w:u w:val="single"/>
        </w:rPr>
        <w:t>VA</w:t>
      </w:r>
      <w:r w:rsidR="00E12A6B">
        <w:rPr>
          <w:b/>
          <w:u w:val="single"/>
        </w:rPr>
        <w:t xml:space="preserve"> </w:t>
      </w:r>
      <w:r w:rsidR="00E12A6B" w:rsidRPr="00E12A6B">
        <w:rPr>
          <w:b/>
          <w:u w:val="single"/>
        </w:rPr>
        <w:t>Northumberland</w:t>
      </w:r>
      <w:r w:rsidR="00E12A6B" w:rsidRPr="00E12A6B">
        <w:rPr>
          <w:b/>
        </w:rPr>
        <w:t xml:space="preserve"> </w:t>
      </w:r>
      <w:r w:rsidR="00770F6A">
        <w:rPr>
          <w:b/>
        </w:rPr>
        <w:t>–</w:t>
      </w:r>
      <w:r w:rsidR="00E12A6B" w:rsidRPr="00E12A6B">
        <w:rPr>
          <w:b/>
        </w:rPr>
        <w:t xml:space="preserve"> </w:t>
      </w:r>
      <w:r w:rsidR="00770F6A">
        <w:rPr>
          <w:b/>
        </w:rPr>
        <w:t xml:space="preserve">Admin - </w:t>
      </w:r>
      <w:r w:rsidR="00E12A6B" w:rsidRPr="00E12A6B">
        <w:rPr>
          <w:b/>
        </w:rPr>
        <w:t>Peter Knight</w:t>
      </w:r>
      <w:r w:rsidR="00E12A6B" w:rsidRPr="00E12A6B">
        <w:t xml:space="preserve"> - These are to Certify that M. Peter Knight made his right appeare to 250 acres of land for the transportation of five persons into this Contry (viz) Richard Roberts, William Allcocke, Richard Phillips, Elizabeth Ward and Mary Passas. (Haynie, p. 250)</w:t>
      </w:r>
      <w:r w:rsidR="0082419D">
        <w:t xml:space="preserve"> </w:t>
      </w:r>
      <w:r w:rsidR="0082419D" w:rsidRPr="0082419D">
        <w:rPr>
          <w:b/>
        </w:rPr>
        <w:t>Note</w:t>
      </w:r>
      <w:r w:rsidR="0082419D">
        <w:t>: Out of sequence on purpose</w:t>
      </w:r>
      <w:r w:rsidR="00E16282">
        <w:t>; see following long entry</w:t>
      </w:r>
      <w:r w:rsidR="0082419D">
        <w:t>.</w:t>
      </w:r>
    </w:p>
    <w:p w:rsidR="001470B7" w:rsidRDefault="001470B7" w:rsidP="001470B7">
      <w:pPr>
        <w:pStyle w:val="NormalWeb"/>
        <w:spacing w:before="240" w:beforeAutospacing="0" w:after="240" w:afterAutospacing="0"/>
        <w:ind w:left="0" w:right="0"/>
      </w:pPr>
      <w:r>
        <w:rPr>
          <w:b/>
        </w:rPr>
        <w:t xml:space="preserve">1663 </w:t>
      </w:r>
      <w:r w:rsidR="00515CCC">
        <w:rPr>
          <w:b/>
        </w:rPr>
        <w:t xml:space="preserve">- </w:t>
      </w:r>
      <w:r>
        <w:rPr>
          <w:b/>
        </w:rPr>
        <w:t xml:space="preserve">Feb 11 </w:t>
      </w:r>
      <w:r>
        <w:t xml:space="preserve">– </w:t>
      </w:r>
      <w:r w:rsidR="00E16282" w:rsidRPr="00E16282">
        <w:rPr>
          <w:b/>
          <w:u w:val="single"/>
        </w:rPr>
        <w:t>VA Northumberland</w:t>
      </w:r>
      <w:r w:rsidR="00E16282" w:rsidRPr="00E16282">
        <w:rPr>
          <w:b/>
        </w:rPr>
        <w:t xml:space="preserve"> – Admin – Peter Knight</w:t>
      </w:r>
      <w:r w:rsidRPr="00E16F5F">
        <w:t xml:space="preserve"> - </w:t>
      </w:r>
      <w:r>
        <w:t xml:space="preserve"> Record Book: </w:t>
      </w:r>
      <w:r w:rsidRPr="00EA797D">
        <w:t>Articles of Agreement</w:t>
      </w:r>
      <w:r>
        <w:t xml:space="preserve"> made betweene </w:t>
      </w:r>
      <w:r w:rsidRPr="00EA797D">
        <w:t>Summar Adams</w:t>
      </w:r>
      <w:r>
        <w:t xml:space="preserve"> ye one pty &amp; </w:t>
      </w:r>
      <w:r w:rsidRPr="004B4F99">
        <w:rPr>
          <w:b/>
        </w:rPr>
        <w:t>Pet</w:t>
      </w:r>
      <w:r>
        <w:rPr>
          <w:b/>
        </w:rPr>
        <w:t>er</w:t>
      </w:r>
      <w:r w:rsidRPr="004B4F99">
        <w:rPr>
          <w:b/>
        </w:rPr>
        <w:t xml:space="preserve"> Knight</w:t>
      </w:r>
      <w:r>
        <w:t xml:space="preserve"> on ye other pty; as foll:  yt. Ye sd Summar Adams live with ye sd Pet. Knight from ye day of ye date hereof until ye finishing of ye crop; the sd. Summar to be (___) &amp; to </w:t>
      </w:r>
      <w:r>
        <w:lastRenderedPageBreak/>
        <w:t>take charge of ye sd. Knights lands &amp; for (__) hands &amp; for sd. Doe his utmost indeavor to m(__) Knights hand, ye names here menconed Rich (___), John Clark, Eliz. Michaell, ye sd. Summar (__) after ye sd. Knights hogs &amp; cattle &amp; helps (__) consideracon thereof ye sd. Knight is allow sd. Summar a share &amp; halfe of tobacco &amp; fower hundred pounds of tobacco &amp; cask, ye sd. Summar is to have dyett washinge &amp; then ye sd Summar is to stay 2 or 3 yeares together (__) ye sd. Knights Plantacon, &amp; for to take &amp; make a crop (__ sd. Knights hands whether more or less. Witnesse p(__) ye 11</w:t>
      </w:r>
      <w:r w:rsidRPr="004B4F99">
        <w:rPr>
          <w:vertAlign w:val="superscript"/>
        </w:rPr>
        <w:t>th</w:t>
      </w:r>
      <w:r>
        <w:t xml:space="preserve"> Febr. 1663. The sd. Summar to have but one share Corne. Wit: Rich. Robts, Rich. Philips (his mke) sign Summar Adams, Peter Knight.</w:t>
      </w:r>
    </w:p>
    <w:p w:rsidR="001470B7" w:rsidRDefault="001470B7" w:rsidP="001470B7">
      <w:pPr>
        <w:pStyle w:val="NormalWeb"/>
        <w:spacing w:before="240" w:beforeAutospacing="0" w:after="240" w:afterAutospacing="0"/>
        <w:ind w:left="0" w:right="0"/>
      </w:pPr>
      <w:r>
        <w:t>The above Articles of Agreement are followed by seven affidavits that apparently belong to a time subsequent to the agreement by at least a year, but have no dates attached. It looks as though they were all filed together and then later copied together. The story is told by the deponents as follows:</w:t>
      </w:r>
    </w:p>
    <w:p w:rsidR="001470B7" w:rsidRDefault="00515CCC" w:rsidP="001470B7">
      <w:pPr>
        <w:pStyle w:val="NormalWeb"/>
        <w:spacing w:before="240" w:beforeAutospacing="0" w:after="240" w:afterAutospacing="0"/>
        <w:ind w:left="0" w:right="0"/>
      </w:pPr>
      <w:r>
        <w:rPr>
          <w:b/>
        </w:rPr>
        <w:t xml:space="preserve">Deposition of </w:t>
      </w:r>
      <w:r w:rsidR="001470B7" w:rsidRPr="00BD202B">
        <w:rPr>
          <w:b/>
        </w:rPr>
        <w:t>Symon Dudson</w:t>
      </w:r>
      <w:r w:rsidR="001470B7">
        <w:t xml:space="preserve"> aged 30 yeares sworne &amp; exd. Sayth (__) into Mr. Knights Tob. House aboat Xmas. Last saw ye Tob (__) about ye house dryed wth. A North West wind. Some pt. Of ye bulk (__) some uncovered &amp; ye doors were opend. &amp; ye Tob. Tumbled about (as yor. Depont. Conceaves) wth. Hogs (__) &amp; aboat a month after yor. Depont. Saw ye bulk &amp; it was very hot &amp; much damnifyed by lyinge soe long in bulk &amp; farther yor. Depont. Sayet not. </w:t>
      </w:r>
    </w:p>
    <w:p w:rsidR="001470B7" w:rsidRDefault="00515CCC" w:rsidP="001470B7">
      <w:pPr>
        <w:pStyle w:val="NormalWeb"/>
        <w:spacing w:before="240" w:beforeAutospacing="0" w:after="240" w:afterAutospacing="0"/>
        <w:ind w:left="0" w:right="0"/>
      </w:pPr>
      <w:r>
        <w:rPr>
          <w:b/>
        </w:rPr>
        <w:t xml:space="preserve">Deposition of </w:t>
      </w:r>
      <w:r w:rsidR="001470B7">
        <w:rPr>
          <w:b/>
        </w:rPr>
        <w:t xml:space="preserve">Thomas Knight </w:t>
      </w:r>
      <w:r w:rsidR="001470B7" w:rsidRPr="00BD202B">
        <w:t>aged 28 yeares</w:t>
      </w:r>
      <w:r w:rsidR="001470B7">
        <w:t xml:space="preserve"> sworne &amp; exd. Sayth ye very same wth. Symon Dudson and farther sayth no. Juratur Curia Tho. Knight</w:t>
      </w:r>
    </w:p>
    <w:p w:rsidR="001470B7" w:rsidRDefault="00515CCC" w:rsidP="001470B7">
      <w:pPr>
        <w:pStyle w:val="NormalWeb"/>
        <w:spacing w:before="240" w:beforeAutospacing="0" w:after="240" w:afterAutospacing="0"/>
        <w:ind w:left="0" w:right="0"/>
      </w:pPr>
      <w:r>
        <w:rPr>
          <w:b/>
        </w:rPr>
        <w:t xml:space="preserve">Deposition of </w:t>
      </w:r>
      <w:r w:rsidR="001470B7">
        <w:rPr>
          <w:b/>
        </w:rPr>
        <w:t xml:space="preserve">John Palmer </w:t>
      </w:r>
      <w:r w:rsidR="001470B7" w:rsidRPr="00CD1042">
        <w:t>aged 32 yeares sworne &amp; exd. Sayth being</w:t>
      </w:r>
      <w:r w:rsidR="001470B7">
        <w:t>e about Xmas. Last at Mr. Knights House, Mr. Knight did desire yor. Depont. &amp; Jno. Hudnall to goe to ye Tob. House to take notice of ye Tob. How it did lye &amp; therewth. Shewed us of it &amp; then yor. Depont. Did see a bulk of Tob. (ye wind blowing very hard) at Northwest unto beard &amp; dry as powder, Summar Adams being then at Nominy &amp; for a matter of 30 foot of ye Tob. House yor. Depont. Say ye Tob. lying abroad upon ye grownd. Trodden under feet in ye durt alonge ye Stalkes &amp; likewise throwne upon Sticks in severall places of ye House drying in such a condicon as yor. Depont never saw Tob. Lye &amp; further yor. Depont. Sayeth not.  Sign John Palmer</w:t>
      </w:r>
    </w:p>
    <w:p w:rsidR="001470B7" w:rsidRDefault="00515CCC" w:rsidP="001470B7">
      <w:pPr>
        <w:pStyle w:val="NormalWeb"/>
        <w:spacing w:before="240" w:beforeAutospacing="0" w:after="240" w:afterAutospacing="0"/>
        <w:ind w:left="0" w:right="0"/>
      </w:pPr>
      <w:r>
        <w:rPr>
          <w:b/>
        </w:rPr>
        <w:t xml:space="preserve">Deposition of </w:t>
      </w:r>
      <w:r w:rsidR="001470B7">
        <w:rPr>
          <w:b/>
        </w:rPr>
        <w:t xml:space="preserve">John Hudnall </w:t>
      </w:r>
      <w:r w:rsidR="001470B7" w:rsidRPr="00CD1042">
        <w:t>aged 20 yeares sworne &amp; exd. Sayth ye very same wt</w:t>
      </w:r>
      <w:r w:rsidR="001470B7">
        <w:t>h</w:t>
      </w:r>
      <w:r w:rsidR="001470B7" w:rsidRPr="00CD1042">
        <w:t>. John Palmer &amp; further sayth not. Juratur Curia John Hudnall</w:t>
      </w:r>
    </w:p>
    <w:p w:rsidR="001470B7" w:rsidRDefault="00515CCC" w:rsidP="001470B7">
      <w:pPr>
        <w:pStyle w:val="NormalWeb"/>
        <w:spacing w:before="240" w:beforeAutospacing="0" w:after="240" w:afterAutospacing="0"/>
        <w:ind w:left="0" w:right="0"/>
      </w:pPr>
      <w:r>
        <w:rPr>
          <w:b/>
        </w:rPr>
        <w:t xml:space="preserve">Deposition of </w:t>
      </w:r>
      <w:r w:rsidR="001470B7" w:rsidRPr="00CD1042">
        <w:rPr>
          <w:b/>
        </w:rPr>
        <w:t>Rich</w:t>
      </w:r>
      <w:r w:rsidR="001470B7">
        <w:rPr>
          <w:b/>
        </w:rPr>
        <w:t>ard</w:t>
      </w:r>
      <w:r w:rsidR="001470B7" w:rsidRPr="00CD1042">
        <w:rPr>
          <w:b/>
        </w:rPr>
        <w:t xml:space="preserve"> Rob</w:t>
      </w:r>
      <w:r w:rsidR="001470B7">
        <w:rPr>
          <w:b/>
        </w:rPr>
        <w:t>erts</w:t>
      </w:r>
      <w:r w:rsidR="001470B7">
        <w:t xml:space="preserve"> Aged 21 yeares sworne &amp; exd. Sayth yt. His Mas. Mr. Knights Tob. Lay about ye Tob. House &amp; rotten &amp; spoyled for want of strippinge Leafe an old door occasioned by ye negligence of Summar Adams, his then Overseer, &amp; he ye sd. Summar when he saw ye Tob. Spoyled, bad yor. Depont. &amp; Richard Philips &amp; Mary Pallas to burne ye Tob. Yt. Or. Mas. Might not see it. &amp; when ye Tob. Was packt. Summar Adams handled yor Tob. Yet. Was rotten burnt in ye House &amp; burnt in ye Field thru his ye sd Summars neglect, his lyinge &amp; sleeping upon trees, sd. Depont. Askinge ye sd Adams why he put such Tob. Into hhds. Yet. His Mas. Never used to put such Tob. Into hdds. He sd. He did not care, he would doe wt. He pleased &amp; yor. Depont told him his Mas. Would heare of it ye next yeare &amp; get (__) by it, he told me he cared not, he would not be here thn. Sd. Depont. Told him he should be here &amp; have much anger, he sd. Wt need you care, you will be free before ye will heare of it. Further he would have consented to broke open one of Mr. Throgmortons </w:t>
      </w:r>
      <w:r w:rsidR="001470B7">
        <w:lastRenderedPageBreak/>
        <w:t>hhds. Of Tob. If I would doe it when my Mas. Was abroad &amp; have taken out his good Tob. &amp; put in rotten Tob. In ye roome thereof &amp; further sayth not. Juratur Curia Rich. Roberts</w:t>
      </w:r>
    </w:p>
    <w:p w:rsidR="001470B7" w:rsidRDefault="00515CCC" w:rsidP="001470B7">
      <w:pPr>
        <w:pStyle w:val="NormalWeb"/>
        <w:spacing w:before="240" w:beforeAutospacing="0" w:after="240" w:afterAutospacing="0"/>
        <w:ind w:left="0" w:right="0"/>
      </w:pPr>
      <w:r>
        <w:rPr>
          <w:b/>
        </w:rPr>
        <w:t xml:space="preserve">Deposition of </w:t>
      </w:r>
      <w:r w:rsidR="001470B7">
        <w:rPr>
          <w:b/>
        </w:rPr>
        <w:t xml:space="preserve">Alice English </w:t>
      </w:r>
      <w:r w:rsidR="001470B7">
        <w:t>maketh Oath yt. Summar Adams beinge Overseer to Mr. Pet. Knight ye Deponts. Mas., did suffer a quantity of Corne being gathered to ly in great heapes about ye Tob. House door in ye Rain &amp; by such his negligence in not securing ye sd. Corne from ye extremity of ye weather, ye same was utterly spoyled &amp; devoured by ye hogs &amp; further this Depont. Sayth yt ye sd. Summar Adams being spoken to by Mr. Knight to make up ye Tob. House dore where ye English Wheat lay to secure ye same from ye hogs, ye sd. Adams replyed, God Damne ye hogs, they have spoyled most of it already, let them eat ye rest too if they will &amp; further this Depont. Sayeth yt. Her Mas. Did often speake to ye sd. Summar Adams to cause ye Fence to be repaired to secure ye Corne in ye Field before it was gathered, wch. Notwithstandinge he carelessly omitted, whereby much of it was damnifyed &amp; spoyled.  Juratur Curia Alice English (her mke)</w:t>
      </w:r>
    </w:p>
    <w:p w:rsidR="001470B7" w:rsidRDefault="00515CCC" w:rsidP="001470B7">
      <w:pPr>
        <w:pStyle w:val="NormalWeb"/>
        <w:spacing w:before="240" w:beforeAutospacing="0" w:after="240" w:afterAutospacing="0"/>
        <w:ind w:left="0" w:right="0"/>
      </w:pPr>
      <w:r>
        <w:rPr>
          <w:b/>
        </w:rPr>
        <w:t xml:space="preserve">Deposition of </w:t>
      </w:r>
      <w:r w:rsidR="001470B7">
        <w:rPr>
          <w:b/>
        </w:rPr>
        <w:t xml:space="preserve">Mary Pallas </w:t>
      </w:r>
      <w:r w:rsidR="001470B7">
        <w:t>aged 19 yeares sworne &amp; exd. Sayth yt. Summar Adams bid or Depont. Goe to ye 60 foote Tob. House to helpe ye two fellowes to strip ye Tob. (it beinge a cold night) &amp; he bid us take ye bad Tob. &amp; burned it &amp; we did soe &amp; continued strippinge 3 of us from midnight till wth. in one howre of day, &amp; he bid us get good logs yt. would burne cleare yt. ye Tob. wch. was bad might be burned out of or Mas. sight; yt. he might not see it, &amp; we did soe; continuing strippinge yet. hole night ye time menconed by ye light of ye Tob. yet was burnt.. &amp; further ye Depont. sayth yet. her Mas. cominge into ye Tob. House took a bundle of Tob. out of ye sd. Summars hand of his owne strippinge halfe rotten &amp; stank &amp; my Mas. asked him why he put in such Tob. he sd it was good enough for Merchts. &amp; he ye sd. Summar suffered ye Tob. to ly about ye Tob. House above a foot thick rotten &amp; spoyled &amp; my Mas. asking why, why he abused the Tob. soe he answered it was good enough for Merchts. yet Dr. Saunders put of 6 hhds. of worse Tob. then yet to Philip Gibbs; &amp; my Mas. answered he valewed his credit more then so &amp; further ye Depont. Mas. brought 3 barls of Corne of John Palmer &amp; when it was brought to ye Landinge, Mr. Knight spoke to him to get it up &amp; secure it or else ye hogs would eat it &amp; he sd. let ehm eat it &amp; be hangd. for (__) things must live, &amp; further sayth not. Juratur Curia Mary Pallas</w:t>
      </w:r>
    </w:p>
    <w:p w:rsidR="001470B7" w:rsidRDefault="001470B7" w:rsidP="001470B7">
      <w:pPr>
        <w:pStyle w:val="NormalWeb"/>
        <w:spacing w:before="240" w:beforeAutospacing="0" w:after="240" w:afterAutospacing="0"/>
        <w:ind w:left="0" w:right="0"/>
      </w:pPr>
      <w:r w:rsidRPr="001470B7">
        <w:rPr>
          <w:b/>
        </w:rPr>
        <w:t xml:space="preserve">1663 </w:t>
      </w:r>
      <w:r w:rsidR="00515CCC">
        <w:rPr>
          <w:b/>
        </w:rPr>
        <w:t xml:space="preserve">- </w:t>
      </w:r>
      <w:r w:rsidRPr="001470B7">
        <w:rPr>
          <w:b/>
        </w:rPr>
        <w:t xml:space="preserve">Feb – </w:t>
      </w:r>
      <w:r w:rsidRPr="001470B7">
        <w:rPr>
          <w:b/>
          <w:u w:val="single"/>
        </w:rPr>
        <w:t>VA</w:t>
      </w:r>
      <w:r w:rsidR="00E16282">
        <w:rPr>
          <w:b/>
          <w:u w:val="single"/>
        </w:rPr>
        <w:t xml:space="preserve"> </w:t>
      </w:r>
      <w:r w:rsidR="00E16282" w:rsidRPr="001470B7">
        <w:rPr>
          <w:b/>
          <w:u w:val="single"/>
        </w:rPr>
        <w:t>Charles City</w:t>
      </w:r>
      <w:r w:rsidRPr="00515CCC">
        <w:rPr>
          <w:b/>
        </w:rPr>
        <w:t xml:space="preserve"> – </w:t>
      </w:r>
      <w:r w:rsidR="00515CCC" w:rsidRPr="00515CCC">
        <w:rPr>
          <w:b/>
        </w:rPr>
        <w:t xml:space="preserve">Admin - </w:t>
      </w:r>
      <w:r w:rsidRPr="001470B7">
        <w:rPr>
          <w:b/>
        </w:rPr>
        <w:t xml:space="preserve">Col. Fra. </w:t>
      </w:r>
      <w:r w:rsidRPr="00DF35D8">
        <w:rPr>
          <w:b/>
        </w:rPr>
        <w:t>Eppes</w:t>
      </w:r>
      <w:r w:rsidR="00515CCC">
        <w:rPr>
          <w:b/>
        </w:rPr>
        <w:t xml:space="preserve"> </w:t>
      </w:r>
      <w:r w:rsidR="00515CCC" w:rsidRPr="00515CCC">
        <w:t>– Land patent for</w:t>
      </w:r>
      <w:r>
        <w:t xml:space="preserve"> 280 acs.  … S. side of James Riv. &amp; S. side of Appamatuck Riv., Sly. On Capt. Batts, Nly. Upon the head of Walter Brooke, Nath. Tatum &amp; John Bakers land &amp; Ely. To the head of his own 1700 acs. Granted to sd. Eppes 23 Jan 1653 &amp; now renewed. . (Nugent I)</w:t>
      </w:r>
    </w:p>
    <w:p w:rsidR="001470B7" w:rsidRDefault="001470B7" w:rsidP="00E16282">
      <w:pPr>
        <w:pStyle w:val="NormalWeb"/>
        <w:spacing w:before="240" w:after="240"/>
        <w:ind w:left="0"/>
      </w:pPr>
      <w:r>
        <w:rPr>
          <w:b/>
        </w:rPr>
        <w:t xml:space="preserve">1663 </w:t>
      </w:r>
      <w:r w:rsidR="00515CCC">
        <w:rPr>
          <w:b/>
        </w:rPr>
        <w:t xml:space="preserve">- </w:t>
      </w:r>
      <w:r>
        <w:rPr>
          <w:b/>
        </w:rPr>
        <w:t xml:space="preserve">Mar </w:t>
      </w:r>
      <w:r w:rsidRPr="00F8627C">
        <w:rPr>
          <w:b/>
        </w:rPr>
        <w:t xml:space="preserve">15 </w:t>
      </w:r>
      <w:r>
        <w:rPr>
          <w:b/>
        </w:rPr>
        <w:t xml:space="preserve">– </w:t>
      </w:r>
      <w:r w:rsidR="00E16282" w:rsidRPr="00E16282">
        <w:rPr>
          <w:b/>
          <w:u w:val="single"/>
        </w:rPr>
        <w:t>VA Northumberland</w:t>
      </w:r>
      <w:r w:rsidR="00E16282" w:rsidRPr="00E16282">
        <w:rPr>
          <w:b/>
        </w:rPr>
        <w:t xml:space="preserve"> – Admin - Peter Knight JR</w:t>
      </w:r>
      <w:r w:rsidR="00E16282" w:rsidRPr="00E16282">
        <w:t xml:space="preserve"> – Land patent for 925 acs. in Potomack Riv., adj to Chapawansick Cr. (Nugent I, p. 460) Renewal of his patent dated 8 Mar. 1658 (Nugent I, p. 460, orig. pat. p. 389) </w:t>
      </w:r>
      <w:r w:rsidR="00E16282">
        <w:br/>
      </w:r>
      <w:r w:rsidR="00E16282" w:rsidRPr="00E16282">
        <w:rPr>
          <w:b/>
        </w:rPr>
        <w:t>Note</w:t>
      </w:r>
      <w:r w:rsidR="00E16282" w:rsidRPr="00E16282">
        <w:t xml:space="preserve">: The patent in question is the half of a larger patent that he took out with Baker Cutts. </w:t>
      </w:r>
      <w:r w:rsidR="00E16282" w:rsidRPr="00E16282">
        <w:rPr>
          <w:b/>
        </w:rPr>
        <w:t>Notice the “JR”</w:t>
      </w:r>
      <w:r w:rsidR="00E16282" w:rsidRPr="00E16282">
        <w:t>. Why, on this occasion only (as far as we know from what records we have), did Peter Knight – or the recorder - find it necessary to distinguish</w:t>
      </w:r>
      <w:r w:rsidR="00E16282">
        <w:t xml:space="preserve"> between</w:t>
      </w:r>
      <w:r w:rsidR="00E16282" w:rsidRPr="00E16282">
        <w:t xml:space="preserve"> two Peter Knights? If this Peter is the Peter Knight born in St Bride's parish in 1620, then we know his father is dead. The weight of </w:t>
      </w:r>
      <w:r w:rsidR="00E16282" w:rsidRPr="00E16282">
        <w:lastRenderedPageBreak/>
        <w:t xml:space="preserve">evidence is against Peter Knight of Gloucester being his father though they seem to be related in some way. It seems that, in those times, the use of Junior to strictly refer to the son of a father by the same name was not yet codified; it could often refer to two men of the same name, one older and one younger, who were not, in fact, related; that appears to be the usage here. There are no other surviving land records of the other Peter Knight in chronological relationship to this one that would incline the scribe to make this notation; however, both Peter Knights had recently served as burgesses in their respective counties, making them more widely known and that might be the reason the distinction was made. </w:t>
      </w:r>
    </w:p>
    <w:p w:rsidR="00515CCC" w:rsidRDefault="00515CCC" w:rsidP="00E16282">
      <w:pPr>
        <w:pStyle w:val="NormalWeb"/>
        <w:spacing w:before="240" w:after="240"/>
        <w:ind w:left="0"/>
      </w:pPr>
      <w:r>
        <w:t>IMAGE</w:t>
      </w:r>
    </w:p>
    <w:p w:rsidR="001470B7" w:rsidRDefault="001470B7" w:rsidP="001470B7">
      <w:pPr>
        <w:pStyle w:val="NormalWeb"/>
        <w:spacing w:before="240" w:beforeAutospacing="0" w:after="240" w:afterAutospacing="0"/>
        <w:ind w:left="0" w:right="0"/>
      </w:pPr>
      <w:r>
        <w:rPr>
          <w:b/>
        </w:rPr>
        <w:t xml:space="preserve">1663 </w:t>
      </w:r>
      <w:r w:rsidR="00515CCC">
        <w:rPr>
          <w:b/>
        </w:rPr>
        <w:t xml:space="preserve">- </w:t>
      </w:r>
      <w:r>
        <w:rPr>
          <w:b/>
        </w:rPr>
        <w:t xml:space="preserve">Mar 27– </w:t>
      </w:r>
      <w:r w:rsidRPr="00505FBE">
        <w:rPr>
          <w:b/>
          <w:u w:val="single"/>
        </w:rPr>
        <w:t>VA</w:t>
      </w:r>
      <w:r w:rsidR="00E16282">
        <w:rPr>
          <w:b/>
          <w:u w:val="single"/>
        </w:rPr>
        <w:t xml:space="preserve"> </w:t>
      </w:r>
      <w:r w:rsidR="00E16282" w:rsidRPr="00505FBE">
        <w:rPr>
          <w:b/>
          <w:u w:val="single"/>
        </w:rPr>
        <w:t>Westmoreland</w:t>
      </w:r>
      <w:r>
        <w:t xml:space="preserve"> –</w:t>
      </w:r>
      <w:r w:rsidRPr="00770F6A">
        <w:rPr>
          <w:b/>
        </w:rPr>
        <w:t xml:space="preserve"> </w:t>
      </w:r>
      <w:r w:rsidR="00770F6A" w:rsidRPr="00770F6A">
        <w:rPr>
          <w:b/>
        </w:rPr>
        <w:t>Admin</w:t>
      </w:r>
      <w:r w:rsidR="00770F6A">
        <w:t xml:space="preserve"> - </w:t>
      </w:r>
      <w:r w:rsidRPr="00CB2162">
        <w:rPr>
          <w:b/>
        </w:rPr>
        <w:t>Stephen Norman</w:t>
      </w:r>
      <w:r>
        <w:t xml:space="preserve"> </w:t>
      </w:r>
      <w:r w:rsidR="00515CCC">
        <w:t xml:space="preserve">– Land patent </w:t>
      </w:r>
      <w:r>
        <w:t xml:space="preserve">for 750 acs. S. side of the Potomack Riv. nigh to Nomany abutting Herring Cr. “which divides this from land of </w:t>
      </w:r>
      <w:r w:rsidRPr="00764E0D">
        <w:rPr>
          <w:b/>
        </w:rPr>
        <w:t>Mr. Hawlie</w:t>
      </w:r>
      <w:r>
        <w:t xml:space="preserve">” (James Hawley).  For Trans. Of 15 pers: incl. James Orland, Francis Bruton, John Homes, Mary King, Edward Ward, </w:t>
      </w:r>
      <w:r w:rsidRPr="00505FBE">
        <w:t xml:space="preserve">Mary Kemp, </w:t>
      </w:r>
      <w:r>
        <w:t xml:space="preserve">Samuel Slaughter, </w:t>
      </w:r>
      <w:r w:rsidRPr="00505FBE">
        <w:t xml:space="preserve">William Jones, </w:t>
      </w:r>
      <w:r>
        <w:t xml:space="preserve">Thomas Munson, </w:t>
      </w:r>
      <w:r w:rsidRPr="00505FBE">
        <w:t xml:space="preserve">Simon Hart, </w:t>
      </w:r>
      <w:r>
        <w:t xml:space="preserve">John Bowles, </w:t>
      </w:r>
      <w:r w:rsidRPr="00505FBE">
        <w:t>Thomas Hallowes</w:t>
      </w:r>
      <w:r>
        <w:t xml:space="preserve">, William Fruell. (Nugent I, p. 499) </w:t>
      </w:r>
      <w:r>
        <w:br/>
      </w:r>
      <w:r w:rsidRPr="00515CCC">
        <w:rPr>
          <w:b/>
        </w:rPr>
        <w:t>Note</w:t>
      </w:r>
      <w:r>
        <w:t>:  See 1666 Jun 26 for Hawley’s patent. Notice</w:t>
      </w:r>
      <w:r w:rsidR="00515CCC">
        <w:t xml:space="preserve"> also </w:t>
      </w:r>
      <w:r>
        <w:t xml:space="preserve"> that this patent land description is identical to the patent of Stephen Warman (below) but the headright names are </w:t>
      </w:r>
      <w:r w:rsidRPr="00515CCC">
        <w:rPr>
          <w:i/>
        </w:rPr>
        <w:t>different</w:t>
      </w:r>
      <w:r>
        <w:t xml:space="preserve">. </w:t>
      </w:r>
      <w:r w:rsidR="00515CCC">
        <w:t xml:space="preserve"> One might think that it was just a confusion of the spelling of the last name, but something is not right about this. </w:t>
      </w:r>
      <w:r>
        <w:t xml:space="preserve">They both claim 15 headrights. Note also that it was </w:t>
      </w:r>
      <w:r w:rsidRPr="00D06BFC">
        <w:rPr>
          <w:b/>
        </w:rPr>
        <w:t>Richard Kemp</w:t>
      </w:r>
      <w:r>
        <w:t xml:space="preserve"> who claimed </w:t>
      </w:r>
      <w:r w:rsidRPr="00764E0D">
        <w:rPr>
          <w:b/>
        </w:rPr>
        <w:t>Leonard Hawl</w:t>
      </w:r>
      <w:r>
        <w:rPr>
          <w:b/>
        </w:rPr>
        <w:t>e</w:t>
      </w:r>
      <w:r w:rsidRPr="00764E0D">
        <w:rPr>
          <w:b/>
        </w:rPr>
        <w:t>y</w:t>
      </w:r>
      <w:r>
        <w:t xml:space="preserve"> as headright in 1643.</w:t>
      </w:r>
    </w:p>
    <w:p w:rsidR="001470B7" w:rsidRDefault="001470B7" w:rsidP="001470B7">
      <w:pPr>
        <w:pStyle w:val="NormalWeb"/>
        <w:spacing w:before="240" w:beforeAutospacing="0" w:after="240" w:afterAutospacing="0"/>
        <w:ind w:left="0" w:right="0"/>
      </w:pPr>
      <w:r>
        <w:rPr>
          <w:b/>
        </w:rPr>
        <w:t xml:space="preserve">1663 </w:t>
      </w:r>
      <w:r w:rsidR="00A559CE">
        <w:rPr>
          <w:b/>
        </w:rPr>
        <w:t xml:space="preserve">- </w:t>
      </w:r>
      <w:r>
        <w:rPr>
          <w:b/>
        </w:rPr>
        <w:t xml:space="preserve">Mar </w:t>
      </w:r>
      <w:r w:rsidRPr="00CF7368">
        <w:rPr>
          <w:b/>
        </w:rPr>
        <w:t xml:space="preserve">27 </w:t>
      </w:r>
      <w:r>
        <w:rPr>
          <w:b/>
        </w:rPr>
        <w:t xml:space="preserve">– </w:t>
      </w:r>
      <w:r w:rsidRPr="00505FBE">
        <w:rPr>
          <w:b/>
          <w:u w:val="single"/>
        </w:rPr>
        <w:t>VA</w:t>
      </w:r>
      <w:r w:rsidR="00E16282">
        <w:rPr>
          <w:b/>
          <w:u w:val="single"/>
        </w:rPr>
        <w:t xml:space="preserve"> </w:t>
      </w:r>
      <w:r w:rsidR="00E16282" w:rsidRPr="00505FBE">
        <w:rPr>
          <w:b/>
          <w:u w:val="single"/>
        </w:rPr>
        <w:t>Westmoreland</w:t>
      </w:r>
      <w:r w:rsidRPr="00A559CE">
        <w:rPr>
          <w:b/>
        </w:rPr>
        <w:t xml:space="preserve"> – </w:t>
      </w:r>
      <w:r w:rsidR="00A559CE" w:rsidRPr="00A559CE">
        <w:rPr>
          <w:b/>
        </w:rPr>
        <w:t xml:space="preserve">Admin - </w:t>
      </w:r>
      <w:r w:rsidRPr="00CB2162">
        <w:rPr>
          <w:b/>
        </w:rPr>
        <w:t>Stephen Warman</w:t>
      </w:r>
      <w:r>
        <w:t xml:space="preserve"> </w:t>
      </w:r>
      <w:r w:rsidR="00A559CE">
        <w:t xml:space="preserve">– Land patent </w:t>
      </w:r>
      <w:r>
        <w:t xml:space="preserve">for 750 acs  on S. Side of Potomack Riv… Nigh to Nomany, upon branches of Herring Cr.… mentions “land of </w:t>
      </w:r>
      <w:r w:rsidRPr="00CF7368">
        <w:rPr>
          <w:b/>
        </w:rPr>
        <w:t>Mr. Hawley</w:t>
      </w:r>
      <w:r>
        <w:t>”. Trans of 15 pers incl: Dorathy Warman, William Watson, Henry Nicholls, Mary Stevent, Peter Andrews, John Argoll, Andrew Jones, Thomas Norcott, William Norcott, Margarett Tye, Richard King, Richard Williams, Andrew Morris, Thomas Norton, Thomas Skinner.  (</w:t>
      </w:r>
      <w:r w:rsidR="00A559CE">
        <w:t xml:space="preserve">Nugent I, </w:t>
      </w:r>
      <w:r>
        <w:t xml:space="preserve">p. 536-37) </w:t>
      </w:r>
    </w:p>
    <w:p w:rsidR="009242CD" w:rsidRDefault="009242CD" w:rsidP="009242CD">
      <w:pPr>
        <w:rPr>
          <w:szCs w:val="24"/>
        </w:rPr>
      </w:pPr>
      <w:r w:rsidRPr="00894362">
        <w:rPr>
          <w:b/>
          <w:szCs w:val="24"/>
        </w:rPr>
        <w:t xml:space="preserve">1663 – Apr 14 – </w:t>
      </w:r>
      <w:r w:rsidR="00245A6E" w:rsidRPr="00245A6E">
        <w:rPr>
          <w:b/>
          <w:szCs w:val="24"/>
          <w:u w:val="single"/>
        </w:rPr>
        <w:t xml:space="preserve">UK </w:t>
      </w:r>
      <w:r w:rsidRPr="00894362">
        <w:rPr>
          <w:b/>
          <w:szCs w:val="24"/>
          <w:u w:val="single"/>
        </w:rPr>
        <w:t>Kent Faversham</w:t>
      </w:r>
      <w:r w:rsidRPr="00894362">
        <w:rPr>
          <w:b/>
          <w:szCs w:val="24"/>
        </w:rPr>
        <w:t xml:space="preserve"> </w:t>
      </w:r>
      <w:r w:rsidR="007A089D">
        <w:rPr>
          <w:b/>
          <w:szCs w:val="24"/>
        </w:rPr>
        <w:t>– Birth/Bap –</w:t>
      </w:r>
      <w:r w:rsidRPr="00894362">
        <w:rPr>
          <w:b/>
          <w:szCs w:val="24"/>
        </w:rPr>
        <w:t xml:space="preserve"> Susanna Knight</w:t>
      </w:r>
      <w:r>
        <w:rPr>
          <w:szCs w:val="24"/>
        </w:rPr>
        <w:t xml:space="preserve"> – d/o Thomas Knight and Lydia. (Tyler)  Bur Jun 26. </w:t>
      </w:r>
    </w:p>
    <w:p w:rsidR="009242CD" w:rsidRDefault="009242CD" w:rsidP="009242CD">
      <w:pPr>
        <w:rPr>
          <w:szCs w:val="24"/>
        </w:rPr>
      </w:pPr>
      <w:r w:rsidRPr="00894362">
        <w:rPr>
          <w:b/>
          <w:szCs w:val="24"/>
        </w:rPr>
        <w:t xml:space="preserve">1663 – Apr 19 – </w:t>
      </w:r>
      <w:r w:rsidR="00245A6E" w:rsidRPr="00245A6E">
        <w:rPr>
          <w:b/>
          <w:szCs w:val="24"/>
          <w:u w:val="single"/>
        </w:rPr>
        <w:t xml:space="preserve">UK </w:t>
      </w:r>
      <w:r w:rsidRPr="00894362">
        <w:rPr>
          <w:b/>
          <w:szCs w:val="24"/>
          <w:u w:val="single"/>
        </w:rPr>
        <w:t>Kent Faversham</w:t>
      </w:r>
      <w:r w:rsidRPr="00894362">
        <w:rPr>
          <w:b/>
          <w:szCs w:val="24"/>
        </w:rPr>
        <w:t xml:space="preserve"> – Bur – Lydia Knight</w:t>
      </w:r>
      <w:r>
        <w:rPr>
          <w:szCs w:val="24"/>
        </w:rPr>
        <w:t xml:space="preserve"> – w/o Thomas Knight. (Tyler)</w:t>
      </w:r>
    </w:p>
    <w:p w:rsidR="0082419D" w:rsidRDefault="009242CD" w:rsidP="001470B7">
      <w:pPr>
        <w:pStyle w:val="NormalWeb"/>
        <w:spacing w:before="240" w:beforeAutospacing="0" w:after="240" w:afterAutospacing="0"/>
        <w:ind w:left="0" w:right="0"/>
      </w:pPr>
      <w:r w:rsidRPr="002D5C68">
        <w:rPr>
          <w:b/>
        </w:rPr>
        <w:t xml:space="preserve">1663 – Apr 20 – </w:t>
      </w:r>
      <w:r w:rsidR="00245A6E" w:rsidRPr="00245A6E">
        <w:rPr>
          <w:b/>
          <w:u w:val="single"/>
        </w:rPr>
        <w:t xml:space="preserve">UK </w:t>
      </w:r>
      <w:r w:rsidRPr="002D5C68">
        <w:rPr>
          <w:b/>
          <w:u w:val="single"/>
        </w:rPr>
        <w:t>Devonshire Lynton</w:t>
      </w:r>
      <w:r w:rsidRPr="002D5C68">
        <w:rPr>
          <w:b/>
        </w:rPr>
        <w:t xml:space="preserve"> – Admin – John Knight the Younger, Yeoman</w:t>
      </w:r>
      <w:r>
        <w:t xml:space="preserve"> - </w:t>
      </w:r>
      <w:r w:rsidRPr="002D5C68">
        <w:t>Lease for 99 years</w:t>
      </w:r>
      <w:r>
        <w:t xml:space="preserve">: </w:t>
      </w:r>
      <w:r w:rsidRPr="002D5C68">
        <w:t>1. John Knight the younger of Kentisbury, yeoman</w:t>
      </w:r>
      <w:r>
        <w:t xml:space="preserve">; </w:t>
      </w:r>
      <w:r w:rsidRPr="002D5C68">
        <w:t>2. John Knight the elder of Lynton, yeoman</w:t>
      </w:r>
      <w:r>
        <w:t xml:space="preserve">; </w:t>
      </w:r>
      <w:r w:rsidRPr="002D5C68">
        <w:t>Property: North Stocke and Lynton or Lyne Downe</w:t>
      </w:r>
      <w:r>
        <w:t xml:space="preserve">; </w:t>
      </w:r>
      <w:r w:rsidRPr="002D5C68">
        <w:t>Consideration: £60</w:t>
      </w:r>
      <w:r>
        <w:t>. (</w:t>
      </w:r>
      <w:r w:rsidRPr="002D5C68">
        <w:t>North Devon Record Office (South West Heritage Trust),</w:t>
      </w:r>
      <w:r>
        <w:t xml:space="preserve"> Ref: </w:t>
      </w:r>
      <w:r w:rsidRPr="002D5C68">
        <w:t>2309-3/33/7</w:t>
      </w:r>
      <w:r>
        <w:t>)</w:t>
      </w:r>
      <w:r w:rsidRPr="002D5C68">
        <w:t xml:space="preserve"> </w:t>
      </w:r>
    </w:p>
    <w:p w:rsidR="001470B7" w:rsidRDefault="001470B7" w:rsidP="001470B7">
      <w:pPr>
        <w:pStyle w:val="NormalWeb"/>
        <w:spacing w:before="240" w:beforeAutospacing="0" w:after="240" w:afterAutospacing="0"/>
        <w:ind w:left="0" w:right="0"/>
      </w:pPr>
      <w:r>
        <w:rPr>
          <w:b/>
        </w:rPr>
        <w:t xml:space="preserve">1663 </w:t>
      </w:r>
      <w:r w:rsidR="00E16282">
        <w:rPr>
          <w:b/>
        </w:rPr>
        <w:t xml:space="preserve">- </w:t>
      </w:r>
      <w:r>
        <w:rPr>
          <w:b/>
        </w:rPr>
        <w:t xml:space="preserve">Apr </w:t>
      </w:r>
      <w:r w:rsidRPr="007D74E4">
        <w:rPr>
          <w:b/>
        </w:rPr>
        <w:t xml:space="preserve">20 </w:t>
      </w:r>
      <w:r>
        <w:rPr>
          <w:b/>
          <w:i/>
        </w:rPr>
        <w:t xml:space="preserve">- </w:t>
      </w:r>
      <w:r w:rsidRPr="00D17053">
        <w:t xml:space="preserve"> </w:t>
      </w:r>
      <w:r>
        <w:rPr>
          <w:b/>
          <w:u w:val="single"/>
        </w:rPr>
        <w:t>VA</w:t>
      </w:r>
      <w:r w:rsidR="00E16282">
        <w:rPr>
          <w:b/>
          <w:u w:val="single"/>
        </w:rPr>
        <w:t xml:space="preserve"> </w:t>
      </w:r>
      <w:r w:rsidR="00E16282" w:rsidRPr="00896AD6">
        <w:rPr>
          <w:b/>
          <w:u w:val="single"/>
        </w:rPr>
        <w:t>Northumberland</w:t>
      </w:r>
      <w:r w:rsidRPr="00E16282">
        <w:rPr>
          <w:b/>
        </w:rPr>
        <w:t xml:space="preserve"> </w:t>
      </w:r>
      <w:r w:rsidR="00E16282" w:rsidRPr="00E16282">
        <w:rPr>
          <w:b/>
        </w:rPr>
        <w:t>– Admin – Anne Knight</w:t>
      </w:r>
      <w:r w:rsidR="00E16282">
        <w:t xml:space="preserve"> - </w:t>
      </w:r>
      <w:r w:rsidRPr="00D17053">
        <w:t xml:space="preserve">Bee it knowne unto all men by these presents that </w:t>
      </w:r>
      <w:r w:rsidRPr="00F8627C">
        <w:rPr>
          <w:b/>
        </w:rPr>
        <w:t>I Anne Knight</w:t>
      </w:r>
      <w:r w:rsidRPr="00D17053">
        <w:t xml:space="preserve"> for consent to the Sale of Land that </w:t>
      </w:r>
      <w:r w:rsidRPr="00F8627C">
        <w:rPr>
          <w:b/>
        </w:rPr>
        <w:t>my Husband, Peter Knight</w:t>
      </w:r>
      <w:r w:rsidRPr="00D17053">
        <w:t xml:space="preserve">, sold unto Richard Feilding &amp; doe renounce all my right &amp; title of the said Land &amp; doe make my loving Friend, Thomas Laine, my true &amp; lawfull Attorney to acknowledge the sd: land in Court &amp; what my sd: Attorney shall doe therein shall stand in as full force &amp; virtue as if I were then present; As Witness my hand the </w:t>
      </w:r>
      <w:r w:rsidRPr="00F8627C">
        <w:rPr>
          <w:b/>
        </w:rPr>
        <w:t>20th of April 1663</w:t>
      </w:r>
      <w:r w:rsidRPr="00D17053">
        <w:t xml:space="preserve">. /s/ An Knight, Teste James Hawley, Richard Robards, 20th April 1663. This Writing was acknowledged in Northumberland </w:t>
      </w:r>
      <w:r w:rsidRPr="00D17053">
        <w:lastRenderedPageBreak/>
        <w:t>County Court by Thomas Laine, Attorney: of Anne Knight &amp; recorded.</w:t>
      </w:r>
      <w:r>
        <w:t xml:space="preserve"> (</w:t>
      </w:r>
      <w:r w:rsidRPr="00584D5C">
        <w:t>Sparacio 1662 – 1666</w:t>
      </w:r>
      <w:r w:rsidRPr="00D17053">
        <w:t xml:space="preserve">, p. 12 </w:t>
      </w:r>
      <w:r>
        <w:t>)</w:t>
      </w:r>
    </w:p>
    <w:p w:rsidR="009242CD" w:rsidRDefault="009242CD" w:rsidP="001470B7">
      <w:pPr>
        <w:pStyle w:val="NormalWeb"/>
        <w:spacing w:before="240" w:beforeAutospacing="0" w:after="240" w:afterAutospacing="0"/>
        <w:ind w:left="0" w:right="0"/>
      </w:pPr>
      <w:r w:rsidRPr="00894362">
        <w:rPr>
          <w:b/>
        </w:rPr>
        <w:t xml:space="preserve">1663 – </w:t>
      </w:r>
      <w:r>
        <w:rPr>
          <w:b/>
        </w:rPr>
        <w:t>May 10</w:t>
      </w:r>
      <w:r w:rsidRPr="00894362">
        <w:rPr>
          <w:b/>
        </w:rPr>
        <w:t xml:space="preserve"> – </w:t>
      </w:r>
      <w:r w:rsidR="00245A6E" w:rsidRPr="00245A6E">
        <w:rPr>
          <w:b/>
          <w:u w:val="single"/>
        </w:rPr>
        <w:t xml:space="preserve">UK </w:t>
      </w:r>
      <w:r w:rsidRPr="00894362">
        <w:rPr>
          <w:b/>
          <w:u w:val="single"/>
        </w:rPr>
        <w:t>Kent Faversham</w:t>
      </w:r>
      <w:r w:rsidRPr="00894362">
        <w:rPr>
          <w:b/>
        </w:rPr>
        <w:t xml:space="preserve"> </w:t>
      </w:r>
      <w:r w:rsidR="007A089D">
        <w:rPr>
          <w:b/>
        </w:rPr>
        <w:t>– Birth/Bap –</w:t>
      </w:r>
      <w:r w:rsidRPr="00894362">
        <w:rPr>
          <w:b/>
        </w:rPr>
        <w:t xml:space="preserve"> Joseph Knight</w:t>
      </w:r>
      <w:r>
        <w:t xml:space="preserve"> – s/o William Knight and Jane. (Tyler)</w:t>
      </w:r>
    </w:p>
    <w:p w:rsidR="006D5BBA" w:rsidRDefault="006D5BBA" w:rsidP="001470B7">
      <w:pPr>
        <w:pStyle w:val="NormalWeb"/>
        <w:spacing w:before="240" w:beforeAutospacing="0" w:after="240" w:afterAutospacing="0"/>
        <w:ind w:left="0" w:right="0"/>
      </w:pPr>
      <w:r w:rsidRPr="006D5BBA">
        <w:rPr>
          <w:b/>
        </w:rPr>
        <w:t xml:space="preserve">1663 – May 26 – </w:t>
      </w:r>
      <w:r w:rsidRPr="006D5BBA">
        <w:rPr>
          <w:b/>
          <w:u w:val="single"/>
        </w:rPr>
        <w:t>VA James City</w:t>
      </w:r>
      <w:r w:rsidRPr="006D5BBA">
        <w:rPr>
          <w:b/>
        </w:rPr>
        <w:t xml:space="preserve"> – Admin – Robert Peake</w:t>
      </w:r>
      <w:r>
        <w:t xml:space="preserve"> – Land patent for 1600 acs …. at the head of Chickhomeny Riv beg on Richard Williams line… to head of Lees Run… to head of William Frys land … to Richard Williams cor. tree to beg.  Trans of 32 pers: Edward Wallis, Mary Young, </w:t>
      </w:r>
      <w:r w:rsidRPr="00A05221">
        <w:rPr>
          <w:b/>
        </w:rPr>
        <w:t>Thomas Carter</w:t>
      </w:r>
      <w:r>
        <w:t>, William Far, John Hart, Samuel Waller, Edward Harlow, James Safeild, Anthony Horton, Jacob Lagon, Charles Ward, William Snallop, Emanuel Jones, William Fuell, Samuel Cornix, James Lanton, Robert Yeo, Martin Moone, William Young, Thomas Cant, Arthur Sherlow, Mary Fowke, William Harper, Thomas Shaw, Jane Marke, Francis Fleet, Edward Sheerman, Samuel Cornix, Edward Jones, Thomas Carpenter, Ferdinando Floyd.  (Nugent I, p. 510)</w:t>
      </w:r>
    </w:p>
    <w:p w:rsidR="001470B7" w:rsidRDefault="001470B7" w:rsidP="001470B7">
      <w:pPr>
        <w:pStyle w:val="NormalWeb"/>
        <w:spacing w:before="240" w:beforeAutospacing="0" w:after="240" w:afterAutospacing="0"/>
        <w:ind w:left="0" w:right="0"/>
      </w:pPr>
      <w:r>
        <w:rPr>
          <w:b/>
        </w:rPr>
        <w:t xml:space="preserve">1663 </w:t>
      </w:r>
      <w:r w:rsidR="00A559CE">
        <w:rPr>
          <w:b/>
        </w:rPr>
        <w:t xml:space="preserve">- </w:t>
      </w:r>
      <w:r>
        <w:rPr>
          <w:b/>
        </w:rPr>
        <w:t xml:space="preserve">Jun </w:t>
      </w:r>
      <w:r w:rsidRPr="00CB2162">
        <w:rPr>
          <w:b/>
        </w:rPr>
        <w:t xml:space="preserve">26 </w:t>
      </w:r>
      <w:r>
        <w:rPr>
          <w:b/>
        </w:rPr>
        <w:t xml:space="preserve">– </w:t>
      </w:r>
      <w:r w:rsidRPr="007703A2">
        <w:rPr>
          <w:b/>
          <w:u w:val="single"/>
        </w:rPr>
        <w:t>VA</w:t>
      </w:r>
      <w:r w:rsidR="0021722B">
        <w:rPr>
          <w:b/>
          <w:u w:val="single"/>
        </w:rPr>
        <w:t xml:space="preserve"> </w:t>
      </w:r>
      <w:r w:rsidR="0021722B" w:rsidRPr="007703A2">
        <w:rPr>
          <w:b/>
          <w:u w:val="single"/>
        </w:rPr>
        <w:t>Rappahannock</w:t>
      </w:r>
      <w:r w:rsidRPr="00131001">
        <w:rPr>
          <w:b/>
        </w:rPr>
        <w:t xml:space="preserve"> – </w:t>
      </w:r>
      <w:r w:rsidR="00A559CE" w:rsidRPr="00131001">
        <w:rPr>
          <w:b/>
        </w:rPr>
        <w:t xml:space="preserve">Admin - </w:t>
      </w:r>
      <w:r w:rsidRPr="004234C4">
        <w:rPr>
          <w:b/>
        </w:rPr>
        <w:t>Tho</w:t>
      </w:r>
      <w:r w:rsidR="00A559CE">
        <w:rPr>
          <w:b/>
        </w:rPr>
        <w:t>mas</w:t>
      </w:r>
      <w:r w:rsidRPr="004234C4">
        <w:rPr>
          <w:b/>
        </w:rPr>
        <w:t xml:space="preserve"> Hobson</w:t>
      </w:r>
      <w:r>
        <w:t xml:space="preserve"> </w:t>
      </w:r>
      <w:r w:rsidR="00A559CE">
        <w:t xml:space="preserve">– Land patent for </w:t>
      </w:r>
      <w:r>
        <w:t xml:space="preserve">500 acs. N. side of Rappa. River… Trans of 10 pers: incl: </w:t>
      </w:r>
      <w:r w:rsidRPr="00CF7368">
        <w:rPr>
          <w:b/>
        </w:rPr>
        <w:t>J</w:t>
      </w:r>
      <w:r>
        <w:rPr>
          <w:b/>
        </w:rPr>
        <w:t>ohn</w:t>
      </w:r>
      <w:r w:rsidRPr="00CF7368">
        <w:rPr>
          <w:b/>
        </w:rPr>
        <w:t xml:space="preserve"> Hawley</w:t>
      </w:r>
      <w:r>
        <w:t>. (Nugent I, p. 469)</w:t>
      </w:r>
      <w:r w:rsidR="00131001">
        <w:t xml:space="preserve">  </w:t>
      </w:r>
      <w:r w:rsidR="0021722B" w:rsidRPr="0021722B">
        <w:rPr>
          <w:b/>
        </w:rPr>
        <w:t>Note</w:t>
      </w:r>
      <w:r w:rsidR="0021722B" w:rsidRPr="0021722B">
        <w:t xml:space="preserve">: Thomas Hobson shows up a few more times in connections to Knights and Hawleys. Recall that one of Nathaniel Basse's sisters, Hester, was married to a Hobson according to the 1654 Aug 30 affidavit. Perhaps this is their son. </w:t>
      </w:r>
    </w:p>
    <w:p w:rsidR="00131001" w:rsidRPr="00131001" w:rsidRDefault="00131001" w:rsidP="001470B7">
      <w:pPr>
        <w:pStyle w:val="NormalWeb"/>
        <w:spacing w:before="240" w:beforeAutospacing="0" w:after="240" w:afterAutospacing="0"/>
        <w:ind w:left="0" w:right="0"/>
      </w:pPr>
      <w:r w:rsidRPr="00131001">
        <w:rPr>
          <w:b/>
        </w:rPr>
        <w:t xml:space="preserve">1663 – Jun 26 – </w:t>
      </w:r>
      <w:r w:rsidRPr="00131001">
        <w:rPr>
          <w:b/>
          <w:u w:val="single"/>
        </w:rPr>
        <w:t>VA Rappahannock</w:t>
      </w:r>
      <w:r w:rsidRPr="00131001">
        <w:rPr>
          <w:b/>
        </w:rPr>
        <w:t xml:space="preserve"> – Admin – Capt. John Wei</w:t>
      </w:r>
      <w:r w:rsidR="00321F1C">
        <w:rPr>
          <w:b/>
        </w:rPr>
        <w:t>r</w:t>
      </w:r>
      <w:r w:rsidRPr="00131001">
        <w:rPr>
          <w:b/>
        </w:rPr>
        <w:t xml:space="preserve"> &amp; Thomas Erwin</w:t>
      </w:r>
      <w:r w:rsidRPr="00131001">
        <w:t xml:space="preserve"> – Land patent for 250 acs … in Sittingbourne Parish on N. </w:t>
      </w:r>
      <w:r>
        <w:t>side of Rappa. Riv… running by land of John Jennings… trans. of 5 pers: William Powell, Samuell Young, Thomas Winslow, Edward Jackson, Thomas Carter.  (Nugent I, p. 485)</w:t>
      </w:r>
    </w:p>
    <w:p w:rsidR="009242CD" w:rsidRDefault="009242CD" w:rsidP="001470B7">
      <w:pPr>
        <w:pStyle w:val="NormalWeb"/>
        <w:spacing w:before="240" w:beforeAutospacing="0" w:after="240" w:afterAutospacing="0"/>
        <w:ind w:left="0" w:right="0"/>
      </w:pPr>
      <w:r w:rsidRPr="00B16990">
        <w:rPr>
          <w:b/>
        </w:rPr>
        <w:t xml:space="preserve">1663 – Jul – </w:t>
      </w:r>
      <w:r w:rsidR="00245A6E" w:rsidRPr="00245A6E">
        <w:rPr>
          <w:b/>
          <w:u w:val="single"/>
        </w:rPr>
        <w:t xml:space="preserve">UK </w:t>
      </w:r>
      <w:r w:rsidRPr="00B16990">
        <w:rPr>
          <w:b/>
          <w:u w:val="single"/>
        </w:rPr>
        <w:t>Kent Lydd</w:t>
      </w:r>
      <w:r w:rsidRPr="00B16990">
        <w:rPr>
          <w:b/>
        </w:rPr>
        <w:t xml:space="preserve"> – Admin – John Knight, Bailiff</w:t>
      </w:r>
      <w:r>
        <w:t xml:space="preserve"> - </w:t>
      </w:r>
      <w:r w:rsidRPr="00B16990">
        <w:t xml:space="preserve">Petition of John Knight to the Guestling [Black Book ff.282-286v, not recorded] against Stephen Terry for breaking the petitioner's staff of office as bailiff of Lydd in 1661 </w:t>
      </w:r>
      <w:r>
        <w:t>(</w:t>
      </w:r>
      <w:r w:rsidRPr="00B16990">
        <w:t>Kent History and Library Centre</w:t>
      </w:r>
      <w:r>
        <w:t xml:space="preserve">, Ref: </w:t>
      </w:r>
      <w:r w:rsidRPr="00B16990">
        <w:t>NR/CPc/177</w:t>
      </w:r>
      <w:r>
        <w:t>)</w:t>
      </w:r>
    </w:p>
    <w:p w:rsidR="00330545" w:rsidRDefault="00330545" w:rsidP="001470B7">
      <w:pPr>
        <w:pStyle w:val="NormalWeb"/>
        <w:spacing w:before="240" w:beforeAutospacing="0" w:after="240" w:afterAutospacing="0"/>
        <w:ind w:left="0" w:right="0"/>
      </w:pPr>
      <w:r w:rsidRPr="00A856C4">
        <w:rPr>
          <w:b/>
        </w:rPr>
        <w:t xml:space="preserve">1663 – 25 Sep – </w:t>
      </w:r>
      <w:r w:rsidRPr="00A856C4">
        <w:rPr>
          <w:b/>
          <w:u w:val="single"/>
        </w:rPr>
        <w:t xml:space="preserve">VA </w:t>
      </w:r>
      <w:r w:rsidRPr="004030CB">
        <w:rPr>
          <w:b/>
          <w:u w:val="single"/>
        </w:rPr>
        <w:t>Elizabeth City</w:t>
      </w:r>
      <w:r w:rsidRPr="00A856C4">
        <w:rPr>
          <w:b/>
        </w:rPr>
        <w:t xml:space="preserve"> – Admin – Mr. John Harvey</w:t>
      </w:r>
      <w:r>
        <w:t xml:space="preserve"> – Land patent for 600 acs. in a small creeke called Carrawtucks, falling into the river of Kecoughtanke, which river falls into Carolina River.  Trans. of 12 pers: James Harvey (Harvy), Humphrey Evans, Ann Wombwell, Joseph Poole, Seph. Farrell, Thomas Elmes, Thomas Poole, </w:t>
      </w:r>
      <w:r w:rsidRPr="004030CB">
        <w:rPr>
          <w:b/>
        </w:rPr>
        <w:t>William Basse</w:t>
      </w:r>
      <w:r>
        <w:t xml:space="preserve">, John Davis, Richard Blunt, Samuel Jenkins (Jnkins), Arthur Brown, Charles Sawe___.  </w:t>
      </w:r>
      <w:r w:rsidRPr="00A559CE">
        <w:rPr>
          <w:b/>
        </w:rPr>
        <w:t>Same day and page</w:t>
      </w:r>
      <w:r>
        <w:t>: 250 acs on the River of Carolina, beg. by Roger Williams land, running down same to the miles end of sd. Williams &amp;c. Tr</w:t>
      </w:r>
      <w:r w:rsidR="0021722B">
        <w:t>ans. of 5 pers: Vergis Smith, St</w:t>
      </w:r>
      <w:r>
        <w:t xml:space="preserve">ephen Johnsey, </w:t>
      </w:r>
      <w:r w:rsidRPr="00A559CE">
        <w:rPr>
          <w:b/>
        </w:rPr>
        <w:t>George Moore</w:t>
      </w:r>
      <w:r>
        <w:t>, Jane Parnell, Thomas Poole. (Nugent I, p. 427)</w:t>
      </w:r>
      <w:r w:rsidR="0021722B">
        <w:br/>
      </w:r>
      <w:r w:rsidR="0021722B" w:rsidRPr="0021722B">
        <w:rPr>
          <w:b/>
        </w:rPr>
        <w:t>Note</w:t>
      </w:r>
      <w:r w:rsidR="0021722B" w:rsidRPr="0021722B">
        <w:t>: In the 1654 Aug 30 affidavit of the sisters of Nathaniel Basse, we lear</w:t>
      </w:r>
      <w:r w:rsidR="00A559CE">
        <w:t>n</w:t>
      </w:r>
      <w:r w:rsidR="0021722B" w:rsidRPr="0021722B">
        <w:t xml:space="preserve"> that one of them, Dame Mary Poole, was married to Sir John Poole of Bromley, Middlesex. Finding a Basse with Pooles suggests a relationship; grandchildren? </w:t>
      </w:r>
    </w:p>
    <w:p w:rsidR="001470B7" w:rsidRDefault="001470B7" w:rsidP="001470B7">
      <w:pPr>
        <w:pStyle w:val="NormalWeb"/>
        <w:spacing w:before="240" w:beforeAutospacing="0" w:after="240" w:afterAutospacing="0"/>
        <w:ind w:left="0" w:right="0"/>
      </w:pPr>
      <w:r w:rsidRPr="008B7FF5">
        <w:rPr>
          <w:b/>
        </w:rPr>
        <w:t xml:space="preserve">1663 </w:t>
      </w:r>
      <w:r w:rsidR="00A559CE">
        <w:rPr>
          <w:b/>
        </w:rPr>
        <w:t xml:space="preserve">- </w:t>
      </w:r>
      <w:r w:rsidRPr="008B7FF5">
        <w:rPr>
          <w:b/>
        </w:rPr>
        <w:t xml:space="preserve">Sep 25 Sep – </w:t>
      </w:r>
      <w:r w:rsidRPr="008B7FF5">
        <w:rPr>
          <w:b/>
          <w:u w:val="single"/>
        </w:rPr>
        <w:t>VA</w:t>
      </w:r>
      <w:r w:rsidR="0021722B">
        <w:rPr>
          <w:b/>
          <w:u w:val="single"/>
        </w:rPr>
        <w:t xml:space="preserve"> </w:t>
      </w:r>
      <w:r w:rsidR="0021722B" w:rsidRPr="008B7FF5">
        <w:rPr>
          <w:b/>
          <w:u w:val="single"/>
        </w:rPr>
        <w:t>Lancaster</w:t>
      </w:r>
      <w:r w:rsidRPr="00A559CE">
        <w:rPr>
          <w:b/>
        </w:rPr>
        <w:t xml:space="preserve"> – </w:t>
      </w:r>
      <w:r w:rsidR="00A559CE" w:rsidRPr="00A559CE">
        <w:rPr>
          <w:b/>
        </w:rPr>
        <w:t xml:space="preserve">Admin - </w:t>
      </w:r>
      <w:r w:rsidRPr="008B7FF5">
        <w:rPr>
          <w:b/>
        </w:rPr>
        <w:t>Mrs. Mary Fortson</w:t>
      </w:r>
      <w:r>
        <w:t xml:space="preserve"> </w:t>
      </w:r>
      <w:r w:rsidR="00A559CE">
        <w:t xml:space="preserve">– Land patent </w:t>
      </w:r>
      <w:r>
        <w:t>for 2000 acs. On W. side of Paspetanke River for Trans. Of 20 pers: incl:</w:t>
      </w:r>
      <w:r w:rsidRPr="008B7FF5">
        <w:rPr>
          <w:b/>
        </w:rPr>
        <w:t xml:space="preserve"> Edward Hawley</w:t>
      </w:r>
      <w:r>
        <w:t xml:space="preserve">, </w:t>
      </w:r>
      <w:r w:rsidRPr="008B7FF5">
        <w:rPr>
          <w:b/>
        </w:rPr>
        <w:t>Thomas Hawley</w:t>
      </w:r>
      <w:r>
        <w:t>. (</w:t>
      </w:r>
      <w:r w:rsidR="00A559CE">
        <w:t xml:space="preserve">Nugent I, </w:t>
      </w:r>
      <w:r>
        <w:t>p. 428)</w:t>
      </w:r>
    </w:p>
    <w:p w:rsidR="00515CCC" w:rsidRDefault="001470B7" w:rsidP="001470B7">
      <w:pPr>
        <w:pStyle w:val="NormalWeb"/>
        <w:spacing w:before="240" w:beforeAutospacing="0" w:after="240" w:afterAutospacing="0"/>
        <w:ind w:left="0" w:right="0"/>
      </w:pPr>
      <w:r w:rsidRPr="007D5A78">
        <w:rPr>
          <w:b/>
        </w:rPr>
        <w:lastRenderedPageBreak/>
        <w:t>1663 Sep</w:t>
      </w:r>
      <w:r>
        <w:t xml:space="preserve"> – </w:t>
      </w:r>
      <w:r w:rsidRPr="007D5A78">
        <w:rPr>
          <w:b/>
          <w:u w:val="single"/>
        </w:rPr>
        <w:t>VA</w:t>
      </w:r>
      <w:r w:rsidR="0021722B">
        <w:rPr>
          <w:b/>
          <w:u w:val="single"/>
        </w:rPr>
        <w:t xml:space="preserve"> </w:t>
      </w:r>
      <w:r w:rsidR="0021722B" w:rsidRPr="007D5A78">
        <w:rPr>
          <w:b/>
          <w:u w:val="single"/>
        </w:rPr>
        <w:t xml:space="preserve">Gloucester </w:t>
      </w:r>
      <w:r>
        <w:t xml:space="preserve"> -</w:t>
      </w:r>
      <w:r w:rsidRPr="00770F6A">
        <w:rPr>
          <w:b/>
        </w:rPr>
        <w:t xml:space="preserve"> </w:t>
      </w:r>
      <w:r w:rsidR="00A559CE" w:rsidRPr="00770F6A">
        <w:rPr>
          <w:b/>
        </w:rPr>
        <w:t xml:space="preserve">Info </w:t>
      </w:r>
      <w:r w:rsidR="00A559CE">
        <w:t xml:space="preserve">– Indentured Servants Plot - </w:t>
      </w:r>
      <w:r w:rsidR="00515CCC" w:rsidRPr="00E01159">
        <w:t>Nine men—John Gunter, William Bell, Richard Darbishire, John Hayte, Thomas Jones, William Ball, William Poultney, William Bendell, and Thomas Collins—met in the woods and planned an operation whereby they would collect arms and ammunition and, with perhaps as many as thirty recruits, later march on the governor's mansion at Green Spring. There they would demand that Sir William Berkeley release them from their indentures. A servant named Birkenhead betrayed them, however, and a number were arrested and four hanged. After rewarding Birkenhead with his freedom and 5,000 pounds of tobacco, the General Assembly declared that the day of their planned insurrection be celebrated annually.</w:t>
      </w:r>
      <w:r w:rsidR="00515CCC">
        <w:t xml:space="preserve"> (Encyclopedia Virginia, online)</w:t>
      </w:r>
    </w:p>
    <w:p w:rsidR="00A559CE" w:rsidRDefault="001470B7" w:rsidP="001470B7">
      <w:pPr>
        <w:pStyle w:val="NormalWeb"/>
        <w:spacing w:before="240" w:beforeAutospacing="0" w:after="240" w:afterAutospacing="0"/>
        <w:ind w:left="0" w:right="0"/>
      </w:pPr>
      <w:r>
        <w:t xml:space="preserve">In the celebrated uprising of indentured servants, known as “the Servants’ Plot of 1663”, it was on one of Peter Knight’s plantations in </w:t>
      </w:r>
      <w:r w:rsidRPr="00E16F5F">
        <w:t xml:space="preserve">Gloucester County </w:t>
      </w:r>
      <w:r>
        <w:t>that a rendezvous of the-conspirators was discovered. For the reason that he employed labor on a some what extensive scale, he was doubtless marked for an early victim; but happily an insurrection which might have ended in wholesale murder was checked in its incipient stage, and no fatal results are recorded. ( Lucian Lamar Knight)</w:t>
      </w:r>
    </w:p>
    <w:p w:rsidR="001470B7" w:rsidRDefault="00A559CE" w:rsidP="001470B7">
      <w:pPr>
        <w:pStyle w:val="NormalWeb"/>
        <w:spacing w:before="240" w:beforeAutospacing="0" w:after="240" w:afterAutospacing="0"/>
        <w:ind w:left="0" w:right="0"/>
      </w:pPr>
      <w:r w:rsidRPr="00A559CE">
        <w:rPr>
          <w:b/>
        </w:rPr>
        <w:t>Note</w:t>
      </w:r>
      <w:r>
        <w:t xml:space="preserve">: </w:t>
      </w:r>
      <w:r w:rsidR="001470B7" w:rsidRPr="00764E0D">
        <w:t xml:space="preserve">What we derive from the above is that the Peter Knight of Gloucester, whose plantation was the site of the meeting of the conspirators, </w:t>
      </w:r>
      <w:r w:rsidR="001470B7">
        <w:t>is certainly a different person from the Peter Knight of Northumberland County the tale of whose negligent overseer, Summar Adams, has been recounted above. However, the latter provides, perhaps, a glimpse of building resentments everywhere that culminated in the Sep plot.</w:t>
      </w:r>
    </w:p>
    <w:p w:rsidR="001470B7" w:rsidRPr="007703A2" w:rsidRDefault="001470B7" w:rsidP="001470B7">
      <w:pPr>
        <w:pStyle w:val="NormalWeb"/>
        <w:spacing w:before="240" w:beforeAutospacing="0" w:after="240" w:afterAutospacing="0"/>
        <w:ind w:left="0" w:right="0"/>
      </w:pPr>
      <w:r w:rsidRPr="00AC3C20">
        <w:rPr>
          <w:b/>
        </w:rPr>
        <w:t xml:space="preserve">1663 </w:t>
      </w:r>
      <w:r w:rsidR="00A01F5D">
        <w:rPr>
          <w:b/>
        </w:rPr>
        <w:t xml:space="preserve">- </w:t>
      </w:r>
      <w:r w:rsidRPr="00AC3C20">
        <w:rPr>
          <w:b/>
        </w:rPr>
        <w:t xml:space="preserve">Nov 24 – </w:t>
      </w:r>
      <w:r w:rsidRPr="00AC3C20">
        <w:rPr>
          <w:b/>
          <w:u w:val="single"/>
        </w:rPr>
        <w:t>VA</w:t>
      </w:r>
      <w:r w:rsidR="0021722B">
        <w:rPr>
          <w:b/>
          <w:u w:val="single"/>
        </w:rPr>
        <w:t xml:space="preserve"> </w:t>
      </w:r>
      <w:r w:rsidR="0021722B" w:rsidRPr="00AC3C20">
        <w:rPr>
          <w:b/>
          <w:u w:val="single"/>
        </w:rPr>
        <w:t>Gloucester</w:t>
      </w:r>
      <w:r w:rsidRPr="00A01F5D">
        <w:rPr>
          <w:b/>
        </w:rPr>
        <w:t xml:space="preserve"> – </w:t>
      </w:r>
      <w:r w:rsidR="0021722B" w:rsidRPr="00A01F5D">
        <w:rPr>
          <w:b/>
        </w:rPr>
        <w:t xml:space="preserve">Admin- </w:t>
      </w:r>
      <w:r w:rsidR="00A01F5D" w:rsidRPr="00A01F5D">
        <w:rPr>
          <w:b/>
        </w:rPr>
        <w:t>William</w:t>
      </w:r>
      <w:r w:rsidRPr="00A01F5D">
        <w:rPr>
          <w:b/>
        </w:rPr>
        <w:t xml:space="preserve"> Armefield</w:t>
      </w:r>
      <w:r>
        <w:t xml:space="preserve"> </w:t>
      </w:r>
      <w:r w:rsidR="0021722B">
        <w:t xml:space="preserve"> - Land patent </w:t>
      </w:r>
      <w:r>
        <w:t xml:space="preserve">“On Mr. Pate’s swamp adjoining John Green’s corner, </w:t>
      </w:r>
      <w:r w:rsidRPr="00A559CE">
        <w:rPr>
          <w:b/>
        </w:rPr>
        <w:t>Mr. Peter Knight</w:t>
      </w:r>
      <w:r>
        <w:t>, Thomas Curles. Sold to Mr. John Pate who assigned to Armefield.” (Mason 1946, p. 1)</w:t>
      </w:r>
      <w:r w:rsidR="00A01F5D">
        <w:br/>
      </w:r>
      <w:r w:rsidR="00A01F5D" w:rsidRPr="00A01F5D">
        <w:rPr>
          <w:b/>
        </w:rPr>
        <w:t>Note</w:t>
      </w:r>
      <w:r w:rsidR="00A01F5D">
        <w:t xml:space="preserve">: The first name is not on this record but can be learned from the Dudley patent of 1665 Oct 28. </w:t>
      </w:r>
    </w:p>
    <w:p w:rsidR="001470B7" w:rsidRDefault="001470B7" w:rsidP="001470B7">
      <w:pPr>
        <w:pStyle w:val="NormalWeb"/>
        <w:spacing w:before="240" w:beforeAutospacing="0" w:after="240" w:afterAutospacing="0"/>
        <w:ind w:left="0" w:right="0"/>
      </w:pPr>
      <w:r>
        <w:rPr>
          <w:b/>
        </w:rPr>
        <w:t xml:space="preserve">1663 </w:t>
      </w:r>
      <w:r w:rsidR="00A559CE">
        <w:rPr>
          <w:b/>
        </w:rPr>
        <w:t xml:space="preserve">- </w:t>
      </w:r>
      <w:r>
        <w:rPr>
          <w:b/>
        </w:rPr>
        <w:t xml:space="preserve">Dec 10 </w:t>
      </w:r>
      <w:r>
        <w:t xml:space="preserve">– </w:t>
      </w:r>
      <w:r>
        <w:rPr>
          <w:b/>
          <w:u w:val="single"/>
        </w:rPr>
        <w:t>VA</w:t>
      </w:r>
      <w:r w:rsidR="005A6C33" w:rsidRPr="00584D5C">
        <w:rPr>
          <w:b/>
          <w:u w:val="single"/>
        </w:rPr>
        <w:t>Northumberland</w:t>
      </w:r>
      <w:r w:rsidRPr="005A6C33">
        <w:rPr>
          <w:b/>
        </w:rPr>
        <w:t xml:space="preserve"> </w:t>
      </w:r>
      <w:r w:rsidR="005A6C33" w:rsidRPr="005A6C33">
        <w:rPr>
          <w:b/>
        </w:rPr>
        <w:t>–</w:t>
      </w:r>
      <w:r w:rsidRPr="005A6C33">
        <w:rPr>
          <w:b/>
        </w:rPr>
        <w:t xml:space="preserve"> </w:t>
      </w:r>
      <w:r w:rsidR="005A6C33" w:rsidRPr="005A6C33">
        <w:rPr>
          <w:b/>
        </w:rPr>
        <w:t>Admin – James Hawley</w:t>
      </w:r>
      <w:r w:rsidR="005A6C33">
        <w:t xml:space="preserve"> - </w:t>
      </w:r>
      <w:r>
        <w:t xml:space="preserve">Record book:Samuel Mathewes Esqr. Grants to </w:t>
      </w:r>
      <w:r w:rsidRPr="00FC628A">
        <w:rPr>
          <w:b/>
        </w:rPr>
        <w:t>James Hawley</w:t>
      </w:r>
      <w:r>
        <w:t xml:space="preserve"> Five Hundred Acres. James Hawley assignes the title to W</w:t>
      </w:r>
      <w:r w:rsidR="00A559CE">
        <w:t>illia</w:t>
      </w:r>
      <w:r>
        <w:t xml:space="preserve">m Leech witnessed by </w:t>
      </w:r>
      <w:r w:rsidRPr="00EA797D">
        <w:t>Leonard Howson</w:t>
      </w:r>
      <w:r>
        <w:t xml:space="preserve"> and </w:t>
      </w:r>
      <w:r w:rsidRPr="00FC628A">
        <w:rPr>
          <w:b/>
        </w:rPr>
        <w:t>Peter Knight</w:t>
      </w:r>
      <w:r>
        <w:t>.  Peter Knight then acts as attorney for Hawley to acknowledge the sale to Leech on 17 Aug 1663, recorded on the above date. (Sparacio, 1662-1666, p. 36)</w:t>
      </w:r>
    </w:p>
    <w:p w:rsidR="001470B7" w:rsidRDefault="001470B7" w:rsidP="001470B7">
      <w:pPr>
        <w:pStyle w:val="NormalWeb"/>
        <w:spacing w:before="240" w:beforeAutospacing="0" w:after="240" w:afterAutospacing="0"/>
        <w:ind w:left="0" w:right="0"/>
      </w:pPr>
      <w:r>
        <w:rPr>
          <w:b/>
        </w:rPr>
        <w:t xml:space="preserve">1664 </w:t>
      </w:r>
      <w:r>
        <w:t xml:space="preserve">– </w:t>
      </w:r>
      <w:r>
        <w:rPr>
          <w:b/>
          <w:u w:val="single"/>
        </w:rPr>
        <w:t>VA</w:t>
      </w:r>
      <w:r w:rsidR="005A6C33">
        <w:rPr>
          <w:b/>
          <w:u w:val="single"/>
        </w:rPr>
        <w:t xml:space="preserve"> </w:t>
      </w:r>
      <w:r w:rsidR="005A6C33" w:rsidRPr="00703302">
        <w:rPr>
          <w:b/>
          <w:u w:val="single"/>
        </w:rPr>
        <w:t>Stafford</w:t>
      </w:r>
      <w:r>
        <w:t xml:space="preserve"> – </w:t>
      </w:r>
      <w:r w:rsidR="00A559CE" w:rsidRPr="00131001">
        <w:rPr>
          <w:b/>
        </w:rPr>
        <w:t>Info</w:t>
      </w:r>
      <w:r w:rsidR="00A559CE">
        <w:t xml:space="preserve"> – County f</w:t>
      </w:r>
      <w:r>
        <w:t>ormed from part of Westmoreland County which was formerly part of Northumberland County. Early residents include Augustine Washington, father of George Washington, and George Mason.</w:t>
      </w:r>
    </w:p>
    <w:p w:rsidR="00131001" w:rsidRDefault="00131001" w:rsidP="001470B7">
      <w:pPr>
        <w:pStyle w:val="NormalWeb"/>
        <w:spacing w:before="240" w:beforeAutospacing="0" w:after="240" w:afterAutospacing="0"/>
        <w:ind w:left="0" w:right="0"/>
      </w:pPr>
      <w:r w:rsidRPr="00131001">
        <w:rPr>
          <w:b/>
        </w:rPr>
        <w:t xml:space="preserve">1664 – Mar 11 – </w:t>
      </w:r>
      <w:r w:rsidRPr="00131001">
        <w:rPr>
          <w:b/>
          <w:u w:val="single"/>
        </w:rPr>
        <w:t>VA Nansemond</w:t>
      </w:r>
      <w:r w:rsidRPr="00131001">
        <w:rPr>
          <w:b/>
        </w:rPr>
        <w:t xml:space="preserve"> – Admin – John Moore</w:t>
      </w:r>
      <w:r>
        <w:t xml:space="preserve"> – Land patent for 300 acs on S. side of the W. branch of Nansemond Riv… 200 acs on both sides of Indian Cr., running by Mr. William Densons lyne… 100 acs adj. the aforesaid tract. 200 acs. granted to John Bryan 18 Mar 1662 who sold to sd. Moore &amp; 100 acs. for trans. of 2 pers: John Moores wife and John Clarke. (Nugent I, p. 480)</w:t>
      </w:r>
    </w:p>
    <w:p w:rsidR="009242CD" w:rsidRDefault="009242CD" w:rsidP="009242CD">
      <w:pPr>
        <w:rPr>
          <w:szCs w:val="24"/>
        </w:rPr>
      </w:pPr>
      <w:r w:rsidRPr="00FB2E7E">
        <w:rPr>
          <w:b/>
          <w:szCs w:val="24"/>
        </w:rPr>
        <w:t xml:space="preserve">1664 – Mar 13 – </w:t>
      </w:r>
      <w:r w:rsidR="00245A6E" w:rsidRPr="00245A6E">
        <w:rPr>
          <w:b/>
          <w:szCs w:val="24"/>
          <w:u w:val="single"/>
        </w:rPr>
        <w:t xml:space="preserve">UK </w:t>
      </w:r>
      <w:r w:rsidRPr="00FB2E7E">
        <w:rPr>
          <w:b/>
          <w:szCs w:val="24"/>
          <w:u w:val="single"/>
        </w:rPr>
        <w:t>Wiltshire Codford St Mary</w:t>
      </w:r>
      <w:r w:rsidRPr="00FB2E7E">
        <w:rPr>
          <w:b/>
          <w:szCs w:val="24"/>
        </w:rPr>
        <w:t xml:space="preserve"> – Bur – Augustine Knight</w:t>
      </w:r>
      <w:r>
        <w:rPr>
          <w:szCs w:val="24"/>
        </w:rPr>
        <w:t xml:space="preserve"> – s/o John Knight and Honor. (London Met Arch)</w:t>
      </w:r>
    </w:p>
    <w:p w:rsidR="009242CD" w:rsidRDefault="009242CD" w:rsidP="009242CD">
      <w:pPr>
        <w:pStyle w:val="NormalWeb"/>
        <w:spacing w:before="240" w:beforeAutospacing="0" w:after="240" w:afterAutospacing="0"/>
        <w:ind w:left="0" w:right="0"/>
      </w:pPr>
      <w:r w:rsidRPr="00001CA1">
        <w:rPr>
          <w:b/>
        </w:rPr>
        <w:lastRenderedPageBreak/>
        <w:t xml:space="preserve">1664 – Mar 31 – </w:t>
      </w:r>
      <w:r w:rsidR="00245A6E" w:rsidRPr="00245A6E">
        <w:rPr>
          <w:b/>
          <w:u w:val="single"/>
        </w:rPr>
        <w:t xml:space="preserve">UK </w:t>
      </w:r>
      <w:r w:rsidRPr="00001CA1">
        <w:rPr>
          <w:b/>
          <w:u w:val="single"/>
        </w:rPr>
        <w:t>London St Gregory</w:t>
      </w:r>
      <w:r w:rsidRPr="00001CA1">
        <w:rPr>
          <w:b/>
        </w:rPr>
        <w:t xml:space="preserve"> – Will</w:t>
      </w:r>
      <w:r w:rsidRPr="00187085">
        <w:rPr>
          <w:b/>
        </w:rPr>
        <w:t xml:space="preserve"> – Arthur Blackmore</w:t>
      </w:r>
      <w:r w:rsidR="00187085">
        <w:t xml:space="preserve"> - </w:t>
      </w:r>
      <w:r w:rsidRPr="00D45AFC">
        <w:t xml:space="preserve"> Cit &amp; painter stainer of London</w:t>
      </w:r>
      <w:r>
        <w:t xml:space="preserve"> with Bequests to sons Humphrey Blackmore, Arthur Blackmore; daughters Frances, Mary and Sara; </w:t>
      </w:r>
      <w:r w:rsidRPr="00A559CE">
        <w:rPr>
          <w:b/>
        </w:rPr>
        <w:t>brother-in-law Mr. John Knight</w:t>
      </w:r>
      <w:r>
        <w:t xml:space="preserve"> and his wife; Mr. Anthony Reed; </w:t>
      </w:r>
      <w:r w:rsidRPr="00A559CE">
        <w:rPr>
          <w:b/>
        </w:rPr>
        <w:t>wife and executrix Rebecka Knight Blackmore</w:t>
      </w:r>
      <w:r>
        <w:t xml:space="preserve">; overseers, John Knight and Mr. Patrick Barrett and John Hartry. Apparently, he died in the colonies. (Coldham 1992, p. 16) </w:t>
      </w:r>
    </w:p>
    <w:p w:rsidR="001470B7" w:rsidRDefault="001470B7" w:rsidP="001470B7">
      <w:pPr>
        <w:pStyle w:val="NormalWeb"/>
        <w:spacing w:before="240" w:beforeAutospacing="0" w:after="240" w:afterAutospacing="0"/>
        <w:ind w:left="0" w:right="0"/>
      </w:pPr>
      <w:r>
        <w:rPr>
          <w:b/>
        </w:rPr>
        <w:t xml:space="preserve">1664 </w:t>
      </w:r>
      <w:r w:rsidR="005A6C33">
        <w:rPr>
          <w:b/>
        </w:rPr>
        <w:t xml:space="preserve">- </w:t>
      </w:r>
      <w:r>
        <w:rPr>
          <w:b/>
        </w:rPr>
        <w:t xml:space="preserve">Jun </w:t>
      </w:r>
      <w:r w:rsidRPr="00234516">
        <w:rPr>
          <w:b/>
        </w:rPr>
        <w:t xml:space="preserve">1 </w:t>
      </w:r>
      <w:r>
        <w:t xml:space="preserve">– </w:t>
      </w:r>
      <w:r>
        <w:rPr>
          <w:b/>
          <w:u w:val="single"/>
        </w:rPr>
        <w:t>VA</w:t>
      </w:r>
      <w:r w:rsidR="005A6C33">
        <w:rPr>
          <w:b/>
          <w:u w:val="single"/>
        </w:rPr>
        <w:t xml:space="preserve"> </w:t>
      </w:r>
      <w:r w:rsidR="005A6C33" w:rsidRPr="001E3345">
        <w:rPr>
          <w:b/>
          <w:u w:val="single"/>
        </w:rPr>
        <w:t>Northumberland</w:t>
      </w:r>
      <w:r w:rsidRPr="00A559CE">
        <w:rPr>
          <w:b/>
        </w:rPr>
        <w:t xml:space="preserve"> </w:t>
      </w:r>
      <w:r w:rsidR="005A6C33" w:rsidRPr="00A559CE">
        <w:rPr>
          <w:b/>
        </w:rPr>
        <w:t>–</w:t>
      </w:r>
      <w:r w:rsidRPr="00A559CE">
        <w:rPr>
          <w:b/>
        </w:rPr>
        <w:t xml:space="preserve"> </w:t>
      </w:r>
      <w:r w:rsidR="005A6C33" w:rsidRPr="00A559CE">
        <w:rPr>
          <w:b/>
        </w:rPr>
        <w:t xml:space="preserve">Admin - </w:t>
      </w:r>
      <w:r w:rsidRPr="00A559CE">
        <w:rPr>
          <w:b/>
        </w:rPr>
        <w:t>John Paine</w:t>
      </w:r>
      <w:r w:rsidR="005A6C33">
        <w:t xml:space="preserve"> – Land patent for</w:t>
      </w:r>
      <w:r>
        <w:t xml:space="preserve"> 406 acs. …300 acs. Purchased of </w:t>
      </w:r>
      <w:r w:rsidRPr="00234516">
        <w:rPr>
          <w:b/>
        </w:rPr>
        <w:t>James Hawley</w:t>
      </w:r>
      <w:r>
        <w:t>… (</w:t>
      </w:r>
      <w:r w:rsidR="005A6C33">
        <w:t xml:space="preserve">Nugent I, </w:t>
      </w:r>
      <w:r>
        <w:t>p. 432)</w:t>
      </w:r>
    </w:p>
    <w:p w:rsidR="001470B7" w:rsidRDefault="001470B7" w:rsidP="001470B7">
      <w:pPr>
        <w:pStyle w:val="NormalWeb"/>
        <w:spacing w:before="240" w:beforeAutospacing="0" w:after="240" w:afterAutospacing="0"/>
        <w:ind w:left="0" w:right="0"/>
      </w:pPr>
      <w:r>
        <w:rPr>
          <w:b/>
        </w:rPr>
        <w:t xml:space="preserve">1664 </w:t>
      </w:r>
      <w:r w:rsidR="005A6C33">
        <w:rPr>
          <w:b/>
        </w:rPr>
        <w:t xml:space="preserve">- </w:t>
      </w:r>
      <w:r>
        <w:rPr>
          <w:b/>
        </w:rPr>
        <w:t xml:space="preserve">June 3 </w:t>
      </w:r>
      <w:r>
        <w:t xml:space="preserve">– </w:t>
      </w:r>
      <w:r w:rsidRPr="00420220">
        <w:rPr>
          <w:b/>
          <w:u w:val="single"/>
        </w:rPr>
        <w:t>VA</w:t>
      </w:r>
      <w:r w:rsidR="005A6C33">
        <w:rPr>
          <w:b/>
          <w:u w:val="single"/>
        </w:rPr>
        <w:t xml:space="preserve"> </w:t>
      </w:r>
      <w:r w:rsidR="005A6C33" w:rsidRPr="00420220">
        <w:rPr>
          <w:b/>
          <w:u w:val="single"/>
        </w:rPr>
        <w:t>Gloucester</w:t>
      </w:r>
      <w:r w:rsidRPr="005A6C33">
        <w:rPr>
          <w:b/>
        </w:rPr>
        <w:t xml:space="preserve"> – </w:t>
      </w:r>
      <w:r w:rsidR="005A6C33" w:rsidRPr="005A6C33">
        <w:rPr>
          <w:b/>
        </w:rPr>
        <w:t>Admin – William Ironmonger</w:t>
      </w:r>
      <w:r w:rsidR="005A6C33">
        <w:t xml:space="preserve"> – Land p</w:t>
      </w:r>
      <w:r>
        <w:t xml:space="preserve">atent for 350 acs. at the head of a branch of Ware R. and Beech Swamp adjoining Col. John Walker. For Trans of: Henry Peasley, twice, Jeremy Persons, John Hall, Martha Robertson, </w:t>
      </w:r>
      <w:r w:rsidRPr="00EA797D">
        <w:rPr>
          <w:b/>
        </w:rPr>
        <w:t>Thomas Knight</w:t>
      </w:r>
      <w:r>
        <w:t>, John Lincolne. (Mason 1946, p. 41)</w:t>
      </w:r>
    </w:p>
    <w:p w:rsidR="009242CD" w:rsidRDefault="009242CD" w:rsidP="009242CD">
      <w:pPr>
        <w:rPr>
          <w:szCs w:val="24"/>
        </w:rPr>
      </w:pPr>
      <w:r w:rsidRPr="002E0FB1">
        <w:rPr>
          <w:b/>
          <w:szCs w:val="24"/>
        </w:rPr>
        <w:t xml:space="preserve">1664 – Jun 15 </w:t>
      </w:r>
      <w:r>
        <w:rPr>
          <w:b/>
          <w:szCs w:val="24"/>
        </w:rPr>
        <w:t>–</w:t>
      </w:r>
      <w:r w:rsidRPr="002E0FB1">
        <w:rPr>
          <w:b/>
          <w:szCs w:val="24"/>
        </w:rPr>
        <w:t xml:space="preserve"> </w:t>
      </w:r>
      <w:r w:rsidR="004C78BF" w:rsidRPr="00245A6E">
        <w:rPr>
          <w:b/>
          <w:szCs w:val="24"/>
          <w:u w:val="single"/>
        </w:rPr>
        <w:t xml:space="preserve">UK </w:t>
      </w:r>
      <w:r w:rsidRPr="006741A0">
        <w:rPr>
          <w:b/>
          <w:szCs w:val="24"/>
          <w:u w:val="single"/>
        </w:rPr>
        <w:t>London Westminster</w:t>
      </w:r>
      <w:r w:rsidRPr="002E0FB1">
        <w:rPr>
          <w:b/>
          <w:szCs w:val="24"/>
        </w:rPr>
        <w:t>- Will – Anne Knigh</w:t>
      </w:r>
      <w:r w:rsidRPr="002E0FB1">
        <w:rPr>
          <w:szCs w:val="24"/>
        </w:rPr>
        <w:t>t</w:t>
      </w:r>
      <w:r w:rsidRPr="002E0FB1">
        <w:rPr>
          <w:b/>
          <w:szCs w:val="24"/>
        </w:rPr>
        <w:t xml:space="preserve">, Spinster </w:t>
      </w:r>
      <w:r>
        <w:rPr>
          <w:szCs w:val="24"/>
        </w:rPr>
        <w:t xml:space="preserve">– To Mr. and Mrs. Greenfield, 90 pounds; to father, 20 pounds; to </w:t>
      </w:r>
      <w:r w:rsidRPr="00957A8D">
        <w:rPr>
          <w:b/>
          <w:szCs w:val="24"/>
        </w:rPr>
        <w:t>sister Bridget</w:t>
      </w:r>
      <w:r>
        <w:rPr>
          <w:szCs w:val="24"/>
        </w:rPr>
        <w:t xml:space="preserve">, 10 shillings; to her children, 10 shillings apiece; to </w:t>
      </w:r>
      <w:r w:rsidRPr="00957A8D">
        <w:rPr>
          <w:b/>
          <w:szCs w:val="24"/>
        </w:rPr>
        <w:t>Aunt Elizabeth Andrews</w:t>
      </w:r>
      <w:r>
        <w:rPr>
          <w:szCs w:val="24"/>
        </w:rPr>
        <w:t>, 10 shillings; to goddaughter, Dorothy Webb, 5 shillings; goddaughter Jane Andrews, 5 shillings; Mrs. Greenfield to be executrix. (</w:t>
      </w:r>
      <w:r w:rsidRPr="006741A0">
        <w:rPr>
          <w:szCs w:val="24"/>
        </w:rPr>
        <w:t>Prerogative Court of Canterbury Wills, 1384-1858</w:t>
      </w:r>
      <w:r>
        <w:rPr>
          <w:szCs w:val="24"/>
        </w:rPr>
        <w:t xml:space="preserve">, </w:t>
      </w:r>
      <w:r w:rsidRPr="006741A0">
        <w:rPr>
          <w:szCs w:val="24"/>
        </w:rPr>
        <w:t>PROB 11: Will Registers</w:t>
      </w:r>
      <w:r>
        <w:rPr>
          <w:szCs w:val="24"/>
        </w:rPr>
        <w:t xml:space="preserve">, </w:t>
      </w:r>
      <w:r w:rsidRPr="006741A0">
        <w:rPr>
          <w:szCs w:val="24"/>
        </w:rPr>
        <w:t>1660-1673</w:t>
      </w:r>
      <w:r>
        <w:rPr>
          <w:szCs w:val="24"/>
        </w:rPr>
        <w:t xml:space="preserve">, </w:t>
      </w:r>
      <w:r w:rsidRPr="006741A0">
        <w:rPr>
          <w:szCs w:val="24"/>
        </w:rPr>
        <w:t>Piece 314: Bruce, Quire Numbers 49-96 (1664)</w:t>
      </w:r>
      <w:r>
        <w:rPr>
          <w:szCs w:val="24"/>
        </w:rPr>
        <w:t>)</w:t>
      </w:r>
    </w:p>
    <w:p w:rsidR="009242CD" w:rsidRDefault="009242CD" w:rsidP="009242CD">
      <w:pPr>
        <w:rPr>
          <w:szCs w:val="24"/>
        </w:rPr>
      </w:pPr>
      <w:r w:rsidRPr="00DC4C68">
        <w:rPr>
          <w:b/>
          <w:szCs w:val="24"/>
        </w:rPr>
        <w:t xml:space="preserve">1664 – Jun 20 – </w:t>
      </w:r>
      <w:r w:rsidR="004C78BF" w:rsidRPr="00245A6E">
        <w:rPr>
          <w:b/>
          <w:szCs w:val="24"/>
          <w:u w:val="single"/>
        </w:rPr>
        <w:t xml:space="preserve">UK </w:t>
      </w:r>
      <w:r w:rsidRPr="00DC4C68">
        <w:rPr>
          <w:b/>
          <w:szCs w:val="24"/>
          <w:u w:val="single"/>
        </w:rPr>
        <w:t>Somerset Crewborne</w:t>
      </w:r>
      <w:r w:rsidRPr="00DC4C68">
        <w:rPr>
          <w:b/>
          <w:szCs w:val="24"/>
        </w:rPr>
        <w:t xml:space="preserve"> – Will – Mary Knight</w:t>
      </w:r>
      <w:r>
        <w:rPr>
          <w:szCs w:val="24"/>
        </w:rPr>
        <w:t xml:space="preserve"> – To brother Richard, 40 shillings; to sister Elizabeth’s son, John Hill, 5 pounds; to Elizabeth, her daughter, 5 pounds; to another of her daughters, Dorothy, 5 pounds; to each of the children of sister Susanna, 5 shillings, goddaughter Mary excepted; to goddaughter Mary Gudge, 10 pounds; to sister Elizabeth Hill, wearing apparel both wool and linen; residue of estate, all goods moveable and unmoveable, to sister Joane Crubbs who is to be executrix; cousin Andrew Gudge of Stoke in Dorsett and Richard Fowler of Crewborne in Somerset to be overseers. (</w:t>
      </w:r>
      <w:r w:rsidRPr="004E2708">
        <w:rPr>
          <w:szCs w:val="24"/>
        </w:rPr>
        <w:t>Prerogative Court of Canterbury Wills, 1384-1858</w:t>
      </w:r>
      <w:r>
        <w:rPr>
          <w:szCs w:val="24"/>
        </w:rPr>
        <w:t xml:space="preserve">, </w:t>
      </w:r>
      <w:r w:rsidRPr="004E2708">
        <w:rPr>
          <w:szCs w:val="24"/>
        </w:rPr>
        <w:t>PROB 11: Will Registers</w:t>
      </w:r>
      <w:r>
        <w:rPr>
          <w:szCs w:val="24"/>
        </w:rPr>
        <w:t xml:space="preserve">, </w:t>
      </w:r>
      <w:r w:rsidRPr="004E2708">
        <w:rPr>
          <w:szCs w:val="24"/>
        </w:rPr>
        <w:t>1660-1673</w:t>
      </w:r>
      <w:r>
        <w:rPr>
          <w:szCs w:val="24"/>
        </w:rPr>
        <w:t xml:space="preserve">, </w:t>
      </w:r>
      <w:r w:rsidRPr="004E2708">
        <w:rPr>
          <w:szCs w:val="24"/>
        </w:rPr>
        <w:t>Piece 314: Bruce, Quire Numbers 49-96 (1664)</w:t>
      </w:r>
      <w:r>
        <w:rPr>
          <w:szCs w:val="24"/>
        </w:rPr>
        <w:t xml:space="preserve">)  </w:t>
      </w:r>
    </w:p>
    <w:p w:rsidR="009242CD" w:rsidRDefault="009242CD" w:rsidP="009242CD">
      <w:pPr>
        <w:rPr>
          <w:szCs w:val="24"/>
        </w:rPr>
      </w:pPr>
      <w:r w:rsidRPr="004E7960">
        <w:rPr>
          <w:b/>
          <w:szCs w:val="24"/>
        </w:rPr>
        <w:t xml:space="preserve">1664 – Aug 22 – </w:t>
      </w:r>
      <w:r w:rsidR="004C78BF" w:rsidRPr="00245A6E">
        <w:rPr>
          <w:b/>
          <w:szCs w:val="24"/>
          <w:u w:val="single"/>
        </w:rPr>
        <w:t xml:space="preserve">UK </w:t>
      </w:r>
      <w:r w:rsidRPr="004E7960">
        <w:rPr>
          <w:b/>
          <w:szCs w:val="24"/>
          <w:u w:val="single"/>
        </w:rPr>
        <w:t>Essex – East Tilbury</w:t>
      </w:r>
      <w:r w:rsidRPr="004E7960">
        <w:rPr>
          <w:b/>
          <w:szCs w:val="24"/>
        </w:rPr>
        <w:t xml:space="preserve"> – Will – Mary Knight</w:t>
      </w:r>
      <w:r>
        <w:rPr>
          <w:b/>
          <w:szCs w:val="24"/>
        </w:rPr>
        <w:t>, Widow</w:t>
      </w:r>
      <w:r>
        <w:rPr>
          <w:szCs w:val="24"/>
        </w:rPr>
        <w:t xml:space="preserve"> – To son, Simon Draper, all household stuff and 100 pounds given to me by the will of William Knight, late husband; to friend John Hale, 5 pounds; to son-in-law (stepson) William Knight, bed and furniture when 21; to servant John Mansfield, 20 shillings; residue of estate to son, Simon Draper who is to be executor;  to godchildren Mary Arthur and John Johnson, 10 shillings apiece. (</w:t>
      </w:r>
      <w:r w:rsidRPr="00565C3C">
        <w:rPr>
          <w:szCs w:val="24"/>
        </w:rPr>
        <w:t>Prerogative Court</w:t>
      </w:r>
      <w:r>
        <w:rPr>
          <w:szCs w:val="24"/>
        </w:rPr>
        <w:t xml:space="preserve"> of Canterbury Wills, 1384-1858, </w:t>
      </w:r>
      <w:r w:rsidRPr="00565C3C">
        <w:rPr>
          <w:szCs w:val="24"/>
        </w:rPr>
        <w:t>PROB 11: Will Registers</w:t>
      </w:r>
      <w:r>
        <w:rPr>
          <w:szCs w:val="24"/>
        </w:rPr>
        <w:t xml:space="preserve">, </w:t>
      </w:r>
      <w:r w:rsidRPr="00565C3C">
        <w:rPr>
          <w:szCs w:val="24"/>
        </w:rPr>
        <w:t>1660-1673</w:t>
      </w:r>
      <w:r>
        <w:rPr>
          <w:szCs w:val="24"/>
        </w:rPr>
        <w:t xml:space="preserve">, </w:t>
      </w:r>
      <w:r w:rsidRPr="00565C3C">
        <w:rPr>
          <w:szCs w:val="24"/>
        </w:rPr>
        <w:t>Piece 314: Bruce, Quire Numbers 49-96 (1664)</w:t>
      </w:r>
      <w:r>
        <w:rPr>
          <w:szCs w:val="24"/>
        </w:rPr>
        <w:t>)</w:t>
      </w:r>
    </w:p>
    <w:p w:rsidR="009242CD" w:rsidRDefault="009242CD" w:rsidP="009242CD">
      <w:pPr>
        <w:rPr>
          <w:szCs w:val="24"/>
        </w:rPr>
      </w:pPr>
      <w:r w:rsidRPr="007000C7">
        <w:rPr>
          <w:b/>
          <w:szCs w:val="24"/>
        </w:rPr>
        <w:t xml:space="preserve">1664 – Sep 8 – </w:t>
      </w:r>
      <w:r w:rsidR="004C78BF" w:rsidRPr="00245A6E">
        <w:rPr>
          <w:b/>
          <w:szCs w:val="24"/>
          <w:u w:val="single"/>
        </w:rPr>
        <w:t xml:space="preserve">UK </w:t>
      </w:r>
      <w:r w:rsidRPr="007000C7">
        <w:rPr>
          <w:b/>
          <w:szCs w:val="24"/>
          <w:u w:val="single"/>
        </w:rPr>
        <w:t>Berkshire Reading</w:t>
      </w:r>
      <w:r w:rsidRPr="007000C7">
        <w:rPr>
          <w:b/>
          <w:szCs w:val="24"/>
        </w:rPr>
        <w:t xml:space="preserve"> – Will – William Knight</w:t>
      </w:r>
      <w:r>
        <w:rPr>
          <w:b/>
          <w:szCs w:val="24"/>
        </w:rPr>
        <w:t>, Mercer</w:t>
      </w:r>
      <w:r w:rsidRPr="007000C7">
        <w:rPr>
          <w:b/>
          <w:szCs w:val="24"/>
        </w:rPr>
        <w:t xml:space="preserve"> </w:t>
      </w:r>
      <w:r>
        <w:rPr>
          <w:szCs w:val="24"/>
        </w:rPr>
        <w:t>– Estate in Kingsclere, house in Reading, to be enjoyed by wife, Martha, during her natural life; at decease of wife, estate in Kingsclere to go to son William Knight and house in Reading to go to son John Knight; to daughter Elizabeth, 130 pounds part of which is the legacy given her by her grandmother Knight and a Mrs. Glastock; to daughter Joanna, 120 pounds, part of which is legacy from her grandmother Knight; to son John and daughters Martha, Susanna, Hulda and Frances, 100 pounds apiece; wife Martha to be executrix. (</w:t>
      </w:r>
      <w:r w:rsidRPr="007000C7">
        <w:rPr>
          <w:szCs w:val="24"/>
        </w:rPr>
        <w:t>Prerogative Court</w:t>
      </w:r>
      <w:r>
        <w:rPr>
          <w:szCs w:val="24"/>
        </w:rPr>
        <w:t xml:space="preserve"> of Canterbury Wills, 1384-1858, </w:t>
      </w:r>
      <w:r w:rsidRPr="007000C7">
        <w:rPr>
          <w:szCs w:val="24"/>
        </w:rPr>
        <w:t>PROB 11: Will Registers</w:t>
      </w:r>
      <w:r>
        <w:rPr>
          <w:szCs w:val="24"/>
        </w:rPr>
        <w:t xml:space="preserve">, </w:t>
      </w:r>
      <w:r w:rsidRPr="007000C7">
        <w:rPr>
          <w:szCs w:val="24"/>
        </w:rPr>
        <w:t>1660-1673</w:t>
      </w:r>
      <w:r>
        <w:rPr>
          <w:szCs w:val="24"/>
        </w:rPr>
        <w:t xml:space="preserve">, </w:t>
      </w:r>
      <w:r w:rsidRPr="007000C7">
        <w:rPr>
          <w:szCs w:val="24"/>
        </w:rPr>
        <w:t>Piece 315: Bruce, Quire Numbers 97-143 (1664)</w:t>
      </w:r>
      <w:r>
        <w:rPr>
          <w:szCs w:val="24"/>
        </w:rPr>
        <w:t xml:space="preserve">) </w:t>
      </w:r>
    </w:p>
    <w:p w:rsidR="009242CD" w:rsidRDefault="009242CD" w:rsidP="009242CD">
      <w:pPr>
        <w:pStyle w:val="NormalWeb"/>
        <w:spacing w:before="240" w:beforeAutospacing="0" w:after="240" w:afterAutospacing="0"/>
        <w:ind w:left="0" w:right="0"/>
      </w:pPr>
      <w:r w:rsidRPr="004B15F5">
        <w:rPr>
          <w:b/>
        </w:rPr>
        <w:lastRenderedPageBreak/>
        <w:t xml:space="preserve">1664 – Sep 19 – </w:t>
      </w:r>
      <w:r w:rsidR="004C78BF" w:rsidRPr="00245A6E">
        <w:rPr>
          <w:b/>
          <w:u w:val="single"/>
        </w:rPr>
        <w:t xml:space="preserve">UK </w:t>
      </w:r>
      <w:r w:rsidRPr="004B15F5">
        <w:rPr>
          <w:b/>
          <w:u w:val="single"/>
        </w:rPr>
        <w:t>Warwickshire Stratford upon Avon</w:t>
      </w:r>
      <w:r w:rsidRPr="004B15F5">
        <w:rPr>
          <w:b/>
        </w:rPr>
        <w:t xml:space="preserve"> – Admin – John Knight </w:t>
      </w:r>
      <w:r>
        <w:t xml:space="preserve">- </w:t>
      </w:r>
      <w:r w:rsidRPr="00401D6B">
        <w:t>Lease from John Knight of Stratford-upon-Avon, silk-weaver, and Elinor his wife to William Knight, silk-weaver, their son, of a messuage in Stratford, in Eely Street, in the tenure of John Knight, for 1000 years, commencing at the death of the said John Knight, at a pepper corn rent, the said Elinor to have the use of the kitchen and 'the room over it' for her life.Witnesses: R. [Richard] Molineux, William Martin.</w:t>
      </w:r>
      <w:r>
        <w:t xml:space="preserve">  (</w:t>
      </w:r>
      <w:r w:rsidRPr="00401D6B">
        <w:t xml:space="preserve">Shakespeare Birthplace Trust, </w:t>
      </w:r>
      <w:r>
        <w:t>Ref:</w:t>
      </w:r>
      <w:r w:rsidRPr="00401D6B">
        <w:t xml:space="preserve"> ER 3/9</w:t>
      </w:r>
      <w:r>
        <w:t>)</w:t>
      </w:r>
      <w:r w:rsidRPr="00401D6B">
        <w:t xml:space="preserve"> </w:t>
      </w:r>
    </w:p>
    <w:p w:rsidR="001470B7" w:rsidRDefault="001470B7" w:rsidP="001470B7">
      <w:pPr>
        <w:pStyle w:val="NormalWeb"/>
        <w:spacing w:before="240" w:beforeAutospacing="0" w:after="240" w:afterAutospacing="0"/>
        <w:ind w:left="0" w:right="0"/>
      </w:pPr>
      <w:r>
        <w:rPr>
          <w:b/>
        </w:rPr>
        <w:t xml:space="preserve">1664 </w:t>
      </w:r>
      <w:r w:rsidR="005A6C33">
        <w:rPr>
          <w:b/>
        </w:rPr>
        <w:t xml:space="preserve">- </w:t>
      </w:r>
      <w:r>
        <w:rPr>
          <w:b/>
        </w:rPr>
        <w:t xml:space="preserve">Sep </w:t>
      </w:r>
      <w:r w:rsidRPr="00283AE6">
        <w:rPr>
          <w:b/>
        </w:rPr>
        <w:t xml:space="preserve">29 </w:t>
      </w:r>
      <w:r>
        <w:rPr>
          <w:b/>
        </w:rPr>
        <w:t>-</w:t>
      </w:r>
      <w:r>
        <w:t xml:space="preserve"> </w:t>
      </w:r>
      <w:r w:rsidR="005A6C33" w:rsidRPr="005A6C33">
        <w:rPr>
          <w:b/>
          <w:u w:val="single"/>
        </w:rPr>
        <w:t>VA Northumberland</w:t>
      </w:r>
      <w:r w:rsidR="005A6C33" w:rsidRPr="005A6C33">
        <w:rPr>
          <w:b/>
        </w:rPr>
        <w:t xml:space="preserve"> – Admin – Peter Knight</w:t>
      </w:r>
      <w:r w:rsidR="005A6C33" w:rsidRPr="005A6C33">
        <w:t xml:space="preserve"> - </w:t>
      </w:r>
      <w:r>
        <w:t>At a Court held for James City</w:t>
      </w:r>
      <w:r w:rsidR="005A6C33">
        <w:t xml:space="preserve">: </w:t>
      </w:r>
      <w:r>
        <w:t>Whereas Alice English, servt. To Mr. Rich</w:t>
      </w:r>
      <w:r w:rsidR="005A6C33">
        <w:t>ard</w:t>
      </w:r>
      <w:r>
        <w:t xml:space="preserve"> Cole, came to Capt Rogers to complain of the abuses yt he had made from her Master &amp; was by him committed unto </w:t>
      </w:r>
      <w:r w:rsidRPr="00160991">
        <w:rPr>
          <w:b/>
        </w:rPr>
        <w:t xml:space="preserve">Mr. Knight </w:t>
      </w:r>
      <w:r w:rsidRPr="00EA797D">
        <w:t>(the Sherr.)</w:t>
      </w:r>
      <w:r>
        <w:t xml:space="preserve"> his custody till the next Court &amp; she appearing to make good her complaint notwithstanding many summons Mr. Cole appeared not &amp; by reason of the sickness of the sd Alice &amp; her child Mr. Knight was exposed to very great charge &amp; trouble, this Court hath ordered yt the sd Mr. Rich. Cole pay unto ye sd </w:t>
      </w:r>
      <w:r w:rsidRPr="00160991">
        <w:rPr>
          <w:b/>
        </w:rPr>
        <w:t>Mr. Pet</w:t>
      </w:r>
      <w:r>
        <w:rPr>
          <w:b/>
        </w:rPr>
        <w:t>er</w:t>
      </w:r>
      <w:r w:rsidRPr="00160991">
        <w:rPr>
          <w:b/>
        </w:rPr>
        <w:t xml:space="preserve"> Knight</w:t>
      </w:r>
      <w:r>
        <w:t xml:space="preserve"> in consideration of his troubles &amp; charge one hundred pounds of tob &amp; cask a month wth costs else execution &amp; the sd servt to remain in Mr. Knight’s Custody till further order.  OB 1652-65, 202.(337, Haynie)</w:t>
      </w:r>
    </w:p>
    <w:p w:rsidR="009242CD" w:rsidRDefault="009242CD" w:rsidP="009242CD">
      <w:pPr>
        <w:rPr>
          <w:szCs w:val="24"/>
        </w:rPr>
      </w:pPr>
      <w:r w:rsidRPr="000A74D9">
        <w:rPr>
          <w:b/>
          <w:szCs w:val="24"/>
        </w:rPr>
        <w:t xml:space="preserve">1664 – Oct 9 – </w:t>
      </w:r>
      <w:r w:rsidR="004C78BF" w:rsidRPr="00245A6E">
        <w:rPr>
          <w:b/>
          <w:szCs w:val="24"/>
          <w:u w:val="single"/>
        </w:rPr>
        <w:t xml:space="preserve">UK </w:t>
      </w:r>
      <w:r w:rsidRPr="000A74D9">
        <w:rPr>
          <w:b/>
          <w:szCs w:val="24"/>
          <w:u w:val="single"/>
        </w:rPr>
        <w:t xml:space="preserve">Norfolk </w:t>
      </w:r>
      <w:r>
        <w:rPr>
          <w:b/>
          <w:szCs w:val="24"/>
          <w:u w:val="single"/>
        </w:rPr>
        <w:t>Sparham</w:t>
      </w:r>
      <w:r w:rsidRPr="000A74D9">
        <w:rPr>
          <w:b/>
          <w:szCs w:val="24"/>
        </w:rPr>
        <w:t xml:space="preserve"> – Mar – Christopher Knights</w:t>
      </w:r>
      <w:r>
        <w:rPr>
          <w:b/>
          <w:szCs w:val="24"/>
        </w:rPr>
        <w:t xml:space="preserve"> </w:t>
      </w:r>
      <w:r w:rsidR="00657C1C">
        <w:rPr>
          <w:b/>
          <w:szCs w:val="24"/>
        </w:rPr>
        <w:t xml:space="preserve">- </w:t>
      </w:r>
      <w:r>
        <w:rPr>
          <w:b/>
          <w:szCs w:val="24"/>
        </w:rPr>
        <w:t>of Whitwell</w:t>
      </w:r>
      <w:r w:rsidRPr="000A74D9">
        <w:rPr>
          <w:b/>
          <w:szCs w:val="24"/>
        </w:rPr>
        <w:t xml:space="preserve"> &amp; Rose Wallis</w:t>
      </w:r>
      <w:r>
        <w:rPr>
          <w:szCs w:val="24"/>
        </w:rPr>
        <w:t xml:space="preserve"> of Sparham. (London Met Arch and Norf. Rec. Off.)</w:t>
      </w:r>
    </w:p>
    <w:p w:rsidR="009242CD" w:rsidRDefault="009242CD" w:rsidP="009242CD">
      <w:pPr>
        <w:rPr>
          <w:szCs w:val="24"/>
        </w:rPr>
      </w:pPr>
      <w:r w:rsidRPr="00331063">
        <w:rPr>
          <w:b/>
          <w:szCs w:val="24"/>
        </w:rPr>
        <w:t xml:space="preserve">1664 – Dec 14 – </w:t>
      </w:r>
      <w:r w:rsidR="004C78BF" w:rsidRPr="00245A6E">
        <w:rPr>
          <w:b/>
          <w:szCs w:val="24"/>
          <w:u w:val="single"/>
        </w:rPr>
        <w:t xml:space="preserve">UK </w:t>
      </w:r>
      <w:r w:rsidRPr="00331063">
        <w:rPr>
          <w:b/>
          <w:szCs w:val="24"/>
          <w:u w:val="single"/>
        </w:rPr>
        <w:t>Kent Folkstone</w:t>
      </w:r>
      <w:r w:rsidRPr="00331063">
        <w:rPr>
          <w:b/>
          <w:szCs w:val="24"/>
        </w:rPr>
        <w:t xml:space="preserve"> – Bap/Bur – Richard Knight, Susan</w:t>
      </w:r>
      <w:r>
        <w:rPr>
          <w:b/>
          <w:szCs w:val="24"/>
        </w:rPr>
        <w:t>na</w:t>
      </w:r>
      <w:r w:rsidRPr="00331063">
        <w:rPr>
          <w:b/>
          <w:szCs w:val="24"/>
        </w:rPr>
        <w:t xml:space="preserve"> Knight</w:t>
      </w:r>
      <w:r>
        <w:rPr>
          <w:szCs w:val="24"/>
        </w:rPr>
        <w:t xml:space="preserve"> – Twins, Richard Bap; Susan buried; children of Richard Knight and Susanna. (Tyler) </w:t>
      </w:r>
    </w:p>
    <w:p w:rsidR="009242CD" w:rsidRDefault="009242CD" w:rsidP="009242CD">
      <w:pPr>
        <w:pStyle w:val="NormalWeb"/>
        <w:spacing w:before="240" w:beforeAutospacing="0" w:after="240" w:afterAutospacing="0"/>
        <w:ind w:left="0" w:right="0"/>
      </w:pPr>
      <w:r w:rsidRPr="00353331">
        <w:rPr>
          <w:b/>
        </w:rPr>
        <w:t xml:space="preserve">1664 – Dec 31 – </w:t>
      </w:r>
      <w:r w:rsidR="004C78BF" w:rsidRPr="00245A6E">
        <w:rPr>
          <w:b/>
          <w:u w:val="single"/>
        </w:rPr>
        <w:t xml:space="preserve">UK </w:t>
      </w:r>
      <w:r w:rsidRPr="00353331">
        <w:rPr>
          <w:b/>
          <w:u w:val="single"/>
        </w:rPr>
        <w:t>Gloucestershire Islington</w:t>
      </w:r>
      <w:r w:rsidRPr="00353331">
        <w:rPr>
          <w:b/>
        </w:rPr>
        <w:t xml:space="preserve"> – Will – Halliday Knight</w:t>
      </w:r>
      <w:r>
        <w:rPr>
          <w:b/>
        </w:rPr>
        <w:t>, Clothier</w:t>
      </w:r>
      <w:r>
        <w:t xml:space="preserve"> – To eldest son, Thomas, 100 pounds at age 21; to 2</w:t>
      </w:r>
      <w:r w:rsidRPr="00353331">
        <w:rPr>
          <w:vertAlign w:val="superscript"/>
        </w:rPr>
        <w:t>nd</w:t>
      </w:r>
      <w:r>
        <w:t xml:space="preserve"> son, Halliday Knight, 100 pounds at 21; to son William Knight, 100 pounds at 21; to daughter Hester, 100 pounds at 21; residue of estate, all goods and chattels, to wife Hester who is to be executrix; father-in-law, Thomas Blaush of Lutley, William Blaush of Effington, to be overseers.  (</w:t>
      </w:r>
      <w:r w:rsidRPr="00353331">
        <w:t>Prerogative Court of Canterbury Wills, 1384-1858</w:t>
      </w:r>
      <w:r>
        <w:t xml:space="preserve">, </w:t>
      </w:r>
      <w:r w:rsidRPr="00353331">
        <w:t>PROB 11: Will Registers</w:t>
      </w:r>
      <w:r>
        <w:t xml:space="preserve">, </w:t>
      </w:r>
      <w:r w:rsidRPr="00353331">
        <w:t>1660-1673</w:t>
      </w:r>
      <w:r>
        <w:t xml:space="preserve">, </w:t>
      </w:r>
      <w:r w:rsidRPr="00353331">
        <w:t>Piece 315: Bruce, Quire Numbers 97-143 (1664)</w:t>
      </w:r>
      <w:r>
        <w:t xml:space="preserve">) </w:t>
      </w:r>
    </w:p>
    <w:p w:rsidR="009242CD" w:rsidRDefault="009242CD" w:rsidP="001470B7">
      <w:pPr>
        <w:pStyle w:val="NormalWeb"/>
        <w:spacing w:before="240" w:beforeAutospacing="0" w:after="240" w:afterAutospacing="0"/>
        <w:ind w:left="0" w:right="0"/>
      </w:pPr>
      <w:r w:rsidRPr="00D45AFC">
        <w:rPr>
          <w:b/>
        </w:rPr>
        <w:t xml:space="preserve">1664 – </w:t>
      </w:r>
      <w:r w:rsidR="004C78BF" w:rsidRPr="00245A6E">
        <w:rPr>
          <w:b/>
          <w:u w:val="single"/>
        </w:rPr>
        <w:t xml:space="preserve">UK </w:t>
      </w:r>
      <w:r w:rsidRPr="00D45AFC">
        <w:rPr>
          <w:b/>
          <w:u w:val="single"/>
        </w:rPr>
        <w:t>Devonshire Iddesleigh</w:t>
      </w:r>
      <w:r w:rsidRPr="00D45AFC">
        <w:rPr>
          <w:b/>
        </w:rPr>
        <w:t xml:space="preserve"> – Will – John Knight, Gent</w:t>
      </w:r>
      <w:r>
        <w:t xml:space="preserve"> – (</w:t>
      </w:r>
      <w:r w:rsidRPr="00D45AFC">
        <w:t>North Devon Record Office (South West Heritage Trust)</w:t>
      </w:r>
      <w:r>
        <w:t xml:space="preserve">, Ref: </w:t>
      </w:r>
      <w:r w:rsidRPr="00D45AFC">
        <w:t>2309 B/T34/1</w:t>
      </w:r>
      <w:r>
        <w:t>)</w:t>
      </w:r>
    </w:p>
    <w:p w:rsidR="009242CD" w:rsidRDefault="009242CD" w:rsidP="001470B7">
      <w:pPr>
        <w:pStyle w:val="NormalWeb"/>
        <w:spacing w:before="240" w:beforeAutospacing="0" w:after="240" w:afterAutospacing="0"/>
        <w:ind w:left="0" w:right="0"/>
      </w:pPr>
      <w:r w:rsidRPr="00FB2E7E">
        <w:rPr>
          <w:b/>
        </w:rPr>
        <w:t xml:space="preserve">1665 – Jan 5 – </w:t>
      </w:r>
      <w:r w:rsidR="004C78BF" w:rsidRPr="00245A6E">
        <w:rPr>
          <w:b/>
          <w:u w:val="single"/>
        </w:rPr>
        <w:t xml:space="preserve">UK </w:t>
      </w:r>
      <w:r w:rsidRPr="00FB2E7E">
        <w:rPr>
          <w:b/>
          <w:u w:val="single"/>
        </w:rPr>
        <w:t>Wiltshire Codford St Mary</w:t>
      </w:r>
      <w:r w:rsidRPr="00FB2E7E">
        <w:rPr>
          <w:b/>
        </w:rPr>
        <w:t xml:space="preserve"> – Bur – John Knight Sr.</w:t>
      </w:r>
      <w:r>
        <w:t xml:space="preserve"> (London Met Arch)</w:t>
      </w:r>
    </w:p>
    <w:p w:rsidR="001470B7" w:rsidRDefault="001470B7" w:rsidP="001470B7">
      <w:pPr>
        <w:pStyle w:val="NormalWeb"/>
        <w:spacing w:before="240" w:beforeAutospacing="0" w:after="240" w:afterAutospacing="0"/>
        <w:ind w:left="0" w:right="0"/>
      </w:pPr>
      <w:r>
        <w:rPr>
          <w:b/>
        </w:rPr>
        <w:t xml:space="preserve">1665 Jan - </w:t>
      </w:r>
      <w:r w:rsidR="005A6C33" w:rsidRPr="005A6C33">
        <w:rPr>
          <w:b/>
          <w:u w:val="single"/>
        </w:rPr>
        <w:t>VA Northumberland</w:t>
      </w:r>
      <w:r w:rsidR="005A6C33" w:rsidRPr="005A6C33">
        <w:rPr>
          <w:b/>
        </w:rPr>
        <w:t xml:space="preserve"> – Admin – Peter Knight</w:t>
      </w:r>
      <w:r w:rsidR="005A6C33">
        <w:rPr>
          <w:b/>
        </w:rPr>
        <w:t xml:space="preserve"> </w:t>
      </w:r>
      <w:r>
        <w:rPr>
          <w:b/>
        </w:rPr>
        <w:t xml:space="preserve">- </w:t>
      </w:r>
      <w:r w:rsidRPr="00283AE6">
        <w:t>Whereas by reaso</w:t>
      </w:r>
      <w:r w:rsidR="00427DFA">
        <w:t>n of ye misdemeanor of Mr. Richard</w:t>
      </w:r>
      <w:r w:rsidRPr="00283AE6">
        <w:t xml:space="preserve"> Cole… and there beinge in </w:t>
      </w:r>
      <w:r w:rsidRPr="005F2DD8">
        <w:rPr>
          <w:b/>
        </w:rPr>
        <w:t>Mr. Knight</w:t>
      </w:r>
      <w:r w:rsidRPr="00283AE6">
        <w:t xml:space="preserve">’s hands a woman servt of ye sd Cole, It is ordered yt ye sd servant be appraised by fower sufficient men &amp; forthwith sold by </w:t>
      </w:r>
      <w:r w:rsidRPr="005F2DD8">
        <w:rPr>
          <w:b/>
        </w:rPr>
        <w:t xml:space="preserve">Mr. Pet. Knight </w:t>
      </w:r>
      <w:r w:rsidRPr="00283AE6">
        <w:t>&amp; yt he give an account thereof ye next Court.  (</w:t>
      </w:r>
      <w:r w:rsidR="00427DFA" w:rsidRPr="00283AE6">
        <w:t>Haynie</w:t>
      </w:r>
      <w:r w:rsidR="00427DFA">
        <w:t xml:space="preserve">, p. </w:t>
      </w:r>
      <w:r>
        <w:t>343</w:t>
      </w:r>
      <w:r w:rsidRPr="00283AE6">
        <w:t>)</w:t>
      </w:r>
    </w:p>
    <w:p w:rsidR="001470B7" w:rsidRDefault="001470B7" w:rsidP="001470B7">
      <w:pPr>
        <w:pStyle w:val="NormalWeb"/>
        <w:spacing w:before="240" w:beforeAutospacing="0" w:after="240" w:afterAutospacing="0"/>
        <w:ind w:left="0" w:right="0"/>
      </w:pPr>
      <w:r>
        <w:rPr>
          <w:b/>
        </w:rPr>
        <w:t xml:space="preserve">1665 </w:t>
      </w:r>
      <w:r w:rsidR="00427DFA">
        <w:rPr>
          <w:b/>
        </w:rPr>
        <w:t xml:space="preserve">- </w:t>
      </w:r>
      <w:r>
        <w:rPr>
          <w:b/>
        </w:rPr>
        <w:t xml:space="preserve">Jan </w:t>
      </w:r>
      <w:r w:rsidRPr="00945450">
        <w:rPr>
          <w:b/>
        </w:rPr>
        <w:t xml:space="preserve">31 </w:t>
      </w:r>
      <w:r>
        <w:rPr>
          <w:b/>
        </w:rPr>
        <w:t xml:space="preserve">– </w:t>
      </w:r>
      <w:r w:rsidR="00427DFA" w:rsidRPr="00427DFA">
        <w:rPr>
          <w:b/>
          <w:u w:val="single"/>
        </w:rPr>
        <w:t>VA Isle of Wight</w:t>
      </w:r>
      <w:r w:rsidR="00427DFA" w:rsidRPr="00427DFA">
        <w:rPr>
          <w:b/>
        </w:rPr>
        <w:t xml:space="preserve"> - Admin - James Ennis &amp; His Sonne James </w:t>
      </w:r>
      <w:r w:rsidR="00427DFA" w:rsidRPr="00427DFA">
        <w:t>- Land patent for 200 acs.</w:t>
      </w:r>
      <w:r w:rsidRPr="00945450">
        <w:t xml:space="preserve"> </w:t>
      </w:r>
      <w:r w:rsidRPr="00442C26">
        <w:t xml:space="preserve">Low. Par. Of </w:t>
      </w:r>
      <w:r w:rsidRPr="00A72968">
        <w:t>Is. Of Wight Co</w:t>
      </w:r>
      <w:r>
        <w:t xml:space="preserve">., upon the mayne br. Of Pagan Cr., adj. Land of Capt. Jno. Upton now in Jno. Wheatelye’s possession, &amp; the Batchellors plantation, now in possession of Peter Garland; 2 Apr 1670, p. 285. </w:t>
      </w:r>
      <w:r w:rsidRPr="00EA797D">
        <w:t xml:space="preserve">Granted to </w:t>
      </w:r>
      <w:r w:rsidRPr="00EA797D">
        <w:rPr>
          <w:b/>
        </w:rPr>
        <w:t>Mr. Peter Knight</w:t>
      </w:r>
      <w:r w:rsidRPr="00EA797D">
        <w:t xml:space="preserve"> 13 Mar 1638, who </w:t>
      </w:r>
      <w:r w:rsidRPr="00036872">
        <w:rPr>
          <w:b/>
        </w:rPr>
        <w:t>sold to sd. Ennis last day of Jan. 1665</w:t>
      </w:r>
      <w:r>
        <w:t>. (Nugent II, p. 72)</w:t>
      </w:r>
      <w:r w:rsidR="00427DFA">
        <w:br/>
      </w:r>
      <w:r w:rsidR="00427DFA" w:rsidRPr="00427DFA">
        <w:rPr>
          <w:b/>
        </w:rPr>
        <w:lastRenderedPageBreak/>
        <w:t>Note</w:t>
      </w:r>
      <w:r w:rsidR="00427DFA" w:rsidRPr="00427DFA">
        <w:t xml:space="preserve">: Though the specific transaction here occurs later, I've placed this here since it </w:t>
      </w:r>
      <w:r w:rsidR="00427DFA" w:rsidRPr="00036872">
        <w:rPr>
          <w:i/>
        </w:rPr>
        <w:t>retroactively records the sale of Peter Knight's land</w:t>
      </w:r>
      <w:r w:rsidR="00427DFA" w:rsidRPr="00427DFA">
        <w:t>. The patent in question refers to the 200 ac tract that was acquired by "assignment &amp; exchange" with John Upton and Thomas Hill. This was his first recorded patent.</w:t>
      </w:r>
    </w:p>
    <w:p w:rsidR="009242CD" w:rsidRDefault="009242CD" w:rsidP="009242CD">
      <w:pPr>
        <w:rPr>
          <w:szCs w:val="24"/>
        </w:rPr>
      </w:pPr>
      <w:r w:rsidRPr="00792CEB">
        <w:rPr>
          <w:b/>
          <w:szCs w:val="24"/>
        </w:rPr>
        <w:t xml:space="preserve">1665 – Feb 6 – </w:t>
      </w:r>
      <w:r w:rsidR="004C78BF" w:rsidRPr="00245A6E">
        <w:rPr>
          <w:b/>
          <w:szCs w:val="24"/>
          <w:u w:val="single"/>
        </w:rPr>
        <w:t xml:space="preserve">UK </w:t>
      </w:r>
      <w:r w:rsidRPr="00792CEB">
        <w:rPr>
          <w:b/>
          <w:szCs w:val="24"/>
          <w:u w:val="single"/>
        </w:rPr>
        <w:t>London Westcheap</w:t>
      </w:r>
      <w:r w:rsidRPr="00792CEB">
        <w:rPr>
          <w:b/>
          <w:szCs w:val="24"/>
        </w:rPr>
        <w:t xml:space="preserve"> – Will – Charles Knight</w:t>
      </w:r>
      <w:r>
        <w:rPr>
          <w:szCs w:val="24"/>
        </w:rPr>
        <w:t xml:space="preserve"> – Will held at the National Archives, Kew England, </w:t>
      </w:r>
      <w:r w:rsidR="00036872">
        <w:rPr>
          <w:szCs w:val="24"/>
        </w:rPr>
        <w:t>(</w:t>
      </w:r>
      <w:r>
        <w:rPr>
          <w:szCs w:val="24"/>
        </w:rPr>
        <w:t xml:space="preserve">Ref: </w:t>
      </w:r>
      <w:r w:rsidRPr="00792CEB">
        <w:rPr>
          <w:szCs w:val="24"/>
        </w:rPr>
        <w:t>PROB 11/316/135</w:t>
      </w:r>
      <w:r>
        <w:rPr>
          <w:szCs w:val="24"/>
        </w:rPr>
        <w:t>)</w:t>
      </w:r>
    </w:p>
    <w:p w:rsidR="009242CD" w:rsidRDefault="009242CD" w:rsidP="009242CD">
      <w:pPr>
        <w:pStyle w:val="NormalWeb"/>
        <w:spacing w:before="240" w:beforeAutospacing="0" w:after="240" w:afterAutospacing="0"/>
        <w:ind w:left="0" w:right="0"/>
      </w:pPr>
      <w:r w:rsidRPr="00E86DE3">
        <w:rPr>
          <w:b/>
        </w:rPr>
        <w:t xml:space="preserve">1665 – Mar 17 – </w:t>
      </w:r>
      <w:r w:rsidR="004C78BF" w:rsidRPr="00245A6E">
        <w:rPr>
          <w:b/>
          <w:u w:val="single"/>
        </w:rPr>
        <w:t xml:space="preserve">UK </w:t>
      </w:r>
      <w:r w:rsidRPr="00E86DE3">
        <w:rPr>
          <w:b/>
          <w:u w:val="single"/>
        </w:rPr>
        <w:t>Devonshire Thorncomb</w:t>
      </w:r>
      <w:r w:rsidRPr="00E86DE3">
        <w:rPr>
          <w:b/>
        </w:rPr>
        <w:t xml:space="preserve"> – Ox Alum – William Knight</w:t>
      </w:r>
      <w:r>
        <w:t xml:space="preserve"> – s/o Roger of Thorncomb, Devon, gent. Exeter Coll, matric 17 March 1664-5, aged 16; B.A. 1668, M.A. 1671.  See Foster’s </w:t>
      </w:r>
      <w:r w:rsidRPr="00E86DE3">
        <w:rPr>
          <w:i/>
        </w:rPr>
        <w:t>Index Eccl</w:t>
      </w:r>
      <w:r>
        <w:t>.  (Oxford University Alumni 1500-1886, pp. 861-863)</w:t>
      </w:r>
    </w:p>
    <w:p w:rsidR="001470B7" w:rsidRDefault="001470B7" w:rsidP="001470B7">
      <w:pPr>
        <w:pStyle w:val="NormalWeb"/>
        <w:spacing w:before="240" w:beforeAutospacing="0" w:after="240" w:afterAutospacing="0"/>
        <w:ind w:left="0" w:right="0"/>
      </w:pPr>
      <w:r>
        <w:rPr>
          <w:b/>
        </w:rPr>
        <w:t xml:space="preserve">1665 </w:t>
      </w:r>
      <w:r w:rsidR="00427DFA">
        <w:rPr>
          <w:b/>
        </w:rPr>
        <w:t xml:space="preserve">- </w:t>
      </w:r>
      <w:r>
        <w:rPr>
          <w:b/>
        </w:rPr>
        <w:t xml:space="preserve">Mar </w:t>
      </w:r>
      <w:r w:rsidRPr="00234516">
        <w:rPr>
          <w:b/>
        </w:rPr>
        <w:t xml:space="preserve">22 </w:t>
      </w:r>
      <w:r>
        <w:rPr>
          <w:b/>
        </w:rPr>
        <w:t xml:space="preserve">– </w:t>
      </w:r>
      <w:r w:rsidRPr="00891048">
        <w:rPr>
          <w:b/>
          <w:u w:val="single"/>
        </w:rPr>
        <w:t>VA</w:t>
      </w:r>
      <w:r w:rsidR="00427DFA">
        <w:rPr>
          <w:b/>
          <w:u w:val="single"/>
        </w:rPr>
        <w:t xml:space="preserve"> </w:t>
      </w:r>
      <w:r w:rsidR="00427DFA" w:rsidRPr="00891048">
        <w:rPr>
          <w:b/>
          <w:u w:val="single"/>
        </w:rPr>
        <w:t>Westmoreland</w:t>
      </w:r>
      <w:r w:rsidRPr="00427DFA">
        <w:rPr>
          <w:b/>
        </w:rPr>
        <w:t xml:space="preserve"> – </w:t>
      </w:r>
      <w:r w:rsidR="00427DFA" w:rsidRPr="00427DFA">
        <w:rPr>
          <w:b/>
        </w:rPr>
        <w:t xml:space="preserve">Admin - </w:t>
      </w:r>
      <w:r w:rsidR="00036872">
        <w:rPr>
          <w:b/>
        </w:rPr>
        <w:t>William</w:t>
      </w:r>
      <w:r w:rsidRPr="00427DFA">
        <w:rPr>
          <w:b/>
        </w:rPr>
        <w:t xml:space="preserve"> Basely &amp; Edward </w:t>
      </w:r>
      <w:r w:rsidR="00427DFA" w:rsidRPr="00427DFA">
        <w:rPr>
          <w:b/>
        </w:rPr>
        <w:t>Hawley</w:t>
      </w:r>
      <w:r w:rsidR="00427DFA">
        <w:t xml:space="preserve"> (</w:t>
      </w:r>
      <w:r w:rsidRPr="00EA797D">
        <w:t>Haelly</w:t>
      </w:r>
      <w:r w:rsidR="00427DFA">
        <w:t>) – Land patent for</w:t>
      </w:r>
      <w:r>
        <w:t xml:space="preserve"> 1000 acs. between Rappa. &amp; Potomack Rivers, upon branch of Nomany…. Beg. at land surveyed for Thomas Dios, in line of Mr. John Whetstone…Trans of 20 pers: James Turner, Robert Cole, John Yates, Henry Biggs, William Williams, Robert Dent, Mary Williams, Susan Hunt, Ann Toft, John Browne, Nocholas Browne, Rose Plevin, Robert Day, Morgan Thomas, Robert Colton, Noah Edrop, William Bock, Robert Johnson, Mary Jacob, Thomas Ecalfe (?), Cicely Poole, Elizabeth Woodward. (Nugent I, p. 546) </w:t>
      </w:r>
    </w:p>
    <w:p w:rsidR="00A05221" w:rsidRPr="00A05221" w:rsidRDefault="00A05221" w:rsidP="001470B7">
      <w:pPr>
        <w:pStyle w:val="NormalWeb"/>
        <w:spacing w:before="240" w:beforeAutospacing="0" w:after="240" w:afterAutospacing="0"/>
        <w:ind w:left="0" w:right="0"/>
      </w:pPr>
      <w:r w:rsidRPr="00A05221">
        <w:rPr>
          <w:b/>
        </w:rPr>
        <w:t xml:space="preserve">1665 – Apr 29 – </w:t>
      </w:r>
      <w:r w:rsidRPr="00A05221">
        <w:rPr>
          <w:b/>
          <w:u w:val="single"/>
        </w:rPr>
        <w:t>VA Lancaster</w:t>
      </w:r>
      <w:r w:rsidRPr="00A05221">
        <w:rPr>
          <w:b/>
        </w:rPr>
        <w:t xml:space="preserve"> – Admin – Col. Edward Carter Esq</w:t>
      </w:r>
      <w:r w:rsidRPr="00A05221">
        <w:t xml:space="preserve"> – Land patent for 1650 acs.</w:t>
      </w:r>
      <w:r>
        <w:t xml:space="preserve"> on N side of Rappahannock Riv.  Part of an Indian Habitation called old Moraticond, beg. at a point on the N. side of the mouth of Harrises Cr. adj. land of Edward Harris &amp; to S side of S branch of the deviding Cr belonging to Cottowoman Riv, to the middle br of Fairewaters Cr &amp; crossing Brices Cr.  Granted to Mr. Thomas Brice 27 Oct 1652, given by will to his wife Martha &amp; by sd. Martha &amp; her second husband, William White, Clerke, mortgaged for a certain sum of tobacco unto Mr. John Jeffries (Jefferyes) &amp; Mr. Thomas Coltclough (Coldclough) of London, Merchants; sd. land given by her will unto the orphants of sd. William White &amp; by order of the Govr. &amp; Council put in possession of </w:t>
      </w:r>
      <w:r w:rsidRPr="00A05221">
        <w:rPr>
          <w:b/>
        </w:rPr>
        <w:t>Col. John Carter</w:t>
      </w:r>
      <w:r w:rsidR="00CA5974">
        <w:t>, Atty of sd, Jefferyes &amp; Cold</w:t>
      </w:r>
      <w:r>
        <w:t xml:space="preserve">clough for payment of the sd. debt, the overplus to remaine to Mr. Jeremiah White &amp; Mr George Hewett, guardians of sd Orphans for their use; sd. land afterwards sold unto sd. </w:t>
      </w:r>
      <w:r w:rsidRPr="00CA5974">
        <w:rPr>
          <w:b/>
        </w:rPr>
        <w:t>Col. Edward Carter</w:t>
      </w:r>
      <w:r>
        <w:t xml:space="preserve"> &amp; his heir forever by the sd. </w:t>
      </w:r>
      <w:r w:rsidRPr="00CA5974">
        <w:rPr>
          <w:b/>
        </w:rPr>
        <w:t>John Carter</w:t>
      </w:r>
      <w:r>
        <w:t>, he being authorized by a Joynt letter of Atty. under the hands &amp; seals of sd. Jefferies &amp; Coldclough &amp; the sd Guardians.  (Nugent I, p. 445)</w:t>
      </w:r>
    </w:p>
    <w:p w:rsidR="009242CD" w:rsidRDefault="009242CD" w:rsidP="009242CD">
      <w:pPr>
        <w:rPr>
          <w:szCs w:val="24"/>
        </w:rPr>
      </w:pPr>
      <w:r w:rsidRPr="00D462C0">
        <w:rPr>
          <w:b/>
          <w:szCs w:val="24"/>
        </w:rPr>
        <w:t xml:space="preserve">1665 – May 12 – </w:t>
      </w:r>
      <w:r w:rsidR="004C78BF" w:rsidRPr="00245A6E">
        <w:rPr>
          <w:b/>
          <w:szCs w:val="24"/>
          <w:u w:val="single"/>
        </w:rPr>
        <w:t xml:space="preserve">UK </w:t>
      </w:r>
      <w:r w:rsidRPr="00D462C0">
        <w:rPr>
          <w:b/>
          <w:szCs w:val="24"/>
          <w:u w:val="single"/>
        </w:rPr>
        <w:t>Devonshire Iddesleigh</w:t>
      </w:r>
      <w:r w:rsidRPr="00D462C0">
        <w:rPr>
          <w:b/>
          <w:szCs w:val="24"/>
        </w:rPr>
        <w:t xml:space="preserve"> – Will – John Knight</w:t>
      </w:r>
      <w:r>
        <w:rPr>
          <w:b/>
          <w:szCs w:val="24"/>
        </w:rPr>
        <w:t>, Gent</w:t>
      </w:r>
      <w:r>
        <w:rPr>
          <w:szCs w:val="24"/>
        </w:rPr>
        <w:t xml:space="preserve"> – “Late of the parish of Iddesleigh… but at this present of the parish of </w:t>
      </w:r>
      <w:r w:rsidRPr="00D9597B">
        <w:rPr>
          <w:szCs w:val="24"/>
        </w:rPr>
        <w:t>Moretonhampstead</w:t>
      </w:r>
      <w:r>
        <w:rPr>
          <w:szCs w:val="24"/>
        </w:rPr>
        <w:t xml:space="preserve">” to the poor of both parishes, 20 shillings each parish;  to sister Johane Hooper, wife of James Hooper of Somerset, Gent, 20 pounds; to Eleanor Knight (Elinor), my sister-in-law, late wife of my brother Charles Knight, 10 shillings; and to the two daughters of Eleanor Knight, viz Eleanor and Margery, 10 shillings apiece; to cousin Richard Preest of Thornbury, and his wife and children, 10 pounds; to cousin Peter Jewell of Thornbury, and to his wife and children, 10 pounds; to my Uncle John Knight’s two daughters, if they be living at the time of my death, 5 shillings apiece; to Elizabeth Knight, daughter of my cousin Thomas Knight of Thornbury, deceased, 100 pounds; to cousin Daniel Knight of Martin in Devon, Cooper, and his heirs etc, some significant lands, tenements, with rents etc; also to cousin Daniel Knight, another chunk of land, tenements, rents, etc; to cousin John Knight, son of cousin Thomas </w:t>
      </w:r>
      <w:r>
        <w:rPr>
          <w:szCs w:val="24"/>
        </w:rPr>
        <w:lastRenderedPageBreak/>
        <w:t>Knight, lands, tenements, rents, etc; to cousin John Knight, manor of Northlowe in Devon; residue of estate not bequeathed to cousin Willmell (Willmett?) Knight, widow, late wife to my cousin Thomas Knight of Thornbury, deceased who is to be sole executrix; Willmett also gets to benefit from rents and such, and a life estate in the manor; two friends, Gents,  to be overseers and then follows instructions to them about estate management; Two of the witnesses are Thomas Pettijohn and Henry Pitt. (</w:t>
      </w:r>
      <w:r w:rsidRPr="0082595A">
        <w:rPr>
          <w:szCs w:val="24"/>
        </w:rPr>
        <w:t>Prerogative Court of Canterbury Wills, 1384-1858</w:t>
      </w:r>
      <w:r>
        <w:rPr>
          <w:szCs w:val="24"/>
        </w:rPr>
        <w:t xml:space="preserve">, </w:t>
      </w:r>
      <w:r w:rsidRPr="0082595A">
        <w:rPr>
          <w:szCs w:val="24"/>
        </w:rPr>
        <w:t>PROB 11: Will Registers</w:t>
      </w:r>
      <w:r>
        <w:rPr>
          <w:szCs w:val="24"/>
        </w:rPr>
        <w:t xml:space="preserve">, </w:t>
      </w:r>
      <w:r w:rsidRPr="0082595A">
        <w:rPr>
          <w:szCs w:val="24"/>
        </w:rPr>
        <w:t>1660-1673</w:t>
      </w:r>
      <w:r>
        <w:rPr>
          <w:szCs w:val="24"/>
        </w:rPr>
        <w:t xml:space="preserve">, </w:t>
      </w:r>
      <w:r w:rsidRPr="0082595A">
        <w:rPr>
          <w:szCs w:val="24"/>
        </w:rPr>
        <w:t>Piece 316: Hyde, Quire Numbers 1-56 (1665)</w:t>
      </w:r>
      <w:r>
        <w:rPr>
          <w:szCs w:val="24"/>
        </w:rPr>
        <w:t xml:space="preserve">) </w:t>
      </w:r>
    </w:p>
    <w:p w:rsidR="009242CD" w:rsidRDefault="009242CD" w:rsidP="009242CD">
      <w:pPr>
        <w:rPr>
          <w:szCs w:val="24"/>
        </w:rPr>
      </w:pPr>
      <w:r w:rsidRPr="0064705C">
        <w:rPr>
          <w:b/>
          <w:szCs w:val="24"/>
        </w:rPr>
        <w:t xml:space="preserve">1665 – Jun – </w:t>
      </w:r>
      <w:r w:rsidR="004C78BF" w:rsidRPr="00245A6E">
        <w:rPr>
          <w:b/>
          <w:szCs w:val="24"/>
          <w:u w:val="single"/>
        </w:rPr>
        <w:t xml:space="preserve">UK </w:t>
      </w:r>
      <w:r w:rsidRPr="0064705C">
        <w:rPr>
          <w:b/>
          <w:szCs w:val="24"/>
          <w:u w:val="single"/>
        </w:rPr>
        <w:t>East Sussex Rye</w:t>
      </w:r>
      <w:r w:rsidRPr="0064705C">
        <w:rPr>
          <w:b/>
          <w:szCs w:val="24"/>
        </w:rPr>
        <w:t xml:space="preserve"> – Admin – Capt. John Knight</w:t>
      </w:r>
      <w:r>
        <w:rPr>
          <w:szCs w:val="24"/>
        </w:rPr>
        <w:t xml:space="preserve"> - </w:t>
      </w:r>
      <w:r w:rsidRPr="0064705C">
        <w:rPr>
          <w:szCs w:val="24"/>
        </w:rPr>
        <w:t xml:space="preserve"> </w:t>
      </w:r>
      <w:r w:rsidRPr="00EB2C34">
        <w:rPr>
          <w:szCs w:val="24"/>
        </w:rPr>
        <w:t xml:space="preserve">Captured ship: </w:t>
      </w:r>
      <w:r w:rsidRPr="00EB2C34">
        <w:rPr>
          <w:i/>
          <w:szCs w:val="24"/>
        </w:rPr>
        <w:t>St Peter of Dunkirk</w:t>
      </w:r>
      <w:r w:rsidRPr="00EB2C34">
        <w:rPr>
          <w:szCs w:val="24"/>
        </w:rPr>
        <w:t>, master Anthon Van Den Bargen.</w:t>
      </w:r>
      <w:r>
        <w:rPr>
          <w:szCs w:val="24"/>
        </w:rPr>
        <w:t xml:space="preserve"> </w:t>
      </w:r>
      <w:r w:rsidRPr="00EB2C34">
        <w:rPr>
          <w:szCs w:val="24"/>
        </w:rPr>
        <w:t xml:space="preserve">History: bound from Bordeaux to Dunkirk, laden with brandy, wine and tobacco; taken in June 1665 by the privateer </w:t>
      </w:r>
      <w:r w:rsidRPr="00EB2C34">
        <w:rPr>
          <w:i/>
          <w:szCs w:val="24"/>
        </w:rPr>
        <w:t>Peter of Dover</w:t>
      </w:r>
      <w:r w:rsidRPr="00EB2C34">
        <w:rPr>
          <w:szCs w:val="24"/>
        </w:rPr>
        <w:t xml:space="preserve"> (John Knight commanding) and brought into Dover.</w:t>
      </w:r>
      <w:r>
        <w:rPr>
          <w:szCs w:val="24"/>
        </w:rPr>
        <w:t xml:space="preserve">  </w:t>
      </w:r>
      <w:r w:rsidRPr="00EB2C34">
        <w:rPr>
          <w:szCs w:val="24"/>
        </w:rPr>
        <w:t>Documents: commission, interrogatories and examinations taken in June 1665</w:t>
      </w:r>
      <w:r>
        <w:rPr>
          <w:szCs w:val="24"/>
        </w:rPr>
        <w:t xml:space="preserve">. (Ref: </w:t>
      </w:r>
      <w:r w:rsidRPr="00EB2C34">
        <w:rPr>
          <w:szCs w:val="24"/>
        </w:rPr>
        <w:t>HCA 32/2/27</w:t>
      </w:r>
      <w:r>
        <w:rPr>
          <w:szCs w:val="24"/>
        </w:rPr>
        <w:t xml:space="preserve">)  Then: </w:t>
      </w:r>
      <w:r w:rsidRPr="0064705C">
        <w:rPr>
          <w:szCs w:val="24"/>
        </w:rPr>
        <w:t xml:space="preserve">Captured ship: </w:t>
      </w:r>
      <w:r w:rsidRPr="00EB2C34">
        <w:rPr>
          <w:i/>
          <w:szCs w:val="24"/>
        </w:rPr>
        <w:t>St Peter of Nantes</w:t>
      </w:r>
      <w:r w:rsidRPr="0064705C">
        <w:rPr>
          <w:szCs w:val="24"/>
        </w:rPr>
        <w:t>, master Jean Masse.</w:t>
      </w:r>
      <w:r>
        <w:rPr>
          <w:szCs w:val="24"/>
        </w:rPr>
        <w:t xml:space="preserve">  </w:t>
      </w:r>
      <w:r w:rsidRPr="0064705C">
        <w:rPr>
          <w:szCs w:val="24"/>
        </w:rPr>
        <w:t xml:space="preserve">History: bound from Nantes to Ostend, laden with brandy, French wine, and herbs or drugs; taken in June 1665 by the privateer </w:t>
      </w:r>
      <w:r w:rsidRPr="00EB2C34">
        <w:rPr>
          <w:i/>
          <w:szCs w:val="24"/>
        </w:rPr>
        <w:t>Peter of Dover</w:t>
      </w:r>
      <w:r w:rsidRPr="0064705C">
        <w:rPr>
          <w:szCs w:val="24"/>
        </w:rPr>
        <w:t xml:space="preserve"> (John Knight commanding) and brought into Rye.</w:t>
      </w:r>
      <w:r>
        <w:rPr>
          <w:szCs w:val="24"/>
        </w:rPr>
        <w:t xml:space="preserve">  </w:t>
      </w:r>
      <w:r w:rsidRPr="0064705C">
        <w:rPr>
          <w:szCs w:val="24"/>
        </w:rPr>
        <w:t>Documents: commission, examinations taken in June 1665</w:t>
      </w:r>
      <w:r>
        <w:rPr>
          <w:szCs w:val="24"/>
        </w:rPr>
        <w:t xml:space="preserve">.  (National Archives, Kew England, Ref: </w:t>
      </w:r>
      <w:r w:rsidRPr="0064705C">
        <w:rPr>
          <w:szCs w:val="24"/>
        </w:rPr>
        <w:t>HCA 32/2/29</w:t>
      </w:r>
      <w:r>
        <w:rPr>
          <w:szCs w:val="24"/>
        </w:rPr>
        <w:t>)</w:t>
      </w:r>
    </w:p>
    <w:p w:rsidR="009242CD" w:rsidRDefault="009242CD" w:rsidP="009242CD">
      <w:pPr>
        <w:rPr>
          <w:szCs w:val="24"/>
        </w:rPr>
      </w:pPr>
      <w:r w:rsidRPr="00D45AFC">
        <w:rPr>
          <w:b/>
          <w:szCs w:val="24"/>
        </w:rPr>
        <w:t xml:space="preserve">1665 – </w:t>
      </w:r>
      <w:r>
        <w:rPr>
          <w:b/>
          <w:szCs w:val="24"/>
        </w:rPr>
        <w:t xml:space="preserve">Jul - </w:t>
      </w:r>
      <w:r w:rsidR="004C78BF" w:rsidRPr="00245A6E">
        <w:rPr>
          <w:b/>
          <w:szCs w:val="24"/>
          <w:u w:val="single"/>
        </w:rPr>
        <w:t xml:space="preserve">UK </w:t>
      </w:r>
      <w:r w:rsidRPr="00D45AFC">
        <w:rPr>
          <w:b/>
          <w:szCs w:val="24"/>
          <w:u w:val="single"/>
        </w:rPr>
        <w:t>East Sussex Rye</w:t>
      </w:r>
      <w:r w:rsidRPr="00D45AFC">
        <w:rPr>
          <w:b/>
          <w:szCs w:val="24"/>
        </w:rPr>
        <w:t xml:space="preserve"> – Admin – Capt. John Knight</w:t>
      </w:r>
      <w:r>
        <w:rPr>
          <w:b/>
          <w:szCs w:val="24"/>
        </w:rPr>
        <w:t xml:space="preserve"> -</w:t>
      </w:r>
      <w:r w:rsidRPr="00D45AFC">
        <w:rPr>
          <w:szCs w:val="24"/>
        </w:rPr>
        <w:t xml:space="preserve"> Captured ship: </w:t>
      </w:r>
      <w:r w:rsidRPr="000E66C0">
        <w:rPr>
          <w:i/>
          <w:szCs w:val="24"/>
        </w:rPr>
        <w:t>St Anthony of Bayonne</w:t>
      </w:r>
      <w:r w:rsidRPr="00D45AFC">
        <w:rPr>
          <w:szCs w:val="24"/>
        </w:rPr>
        <w:t>, master Anthony Johnson.</w:t>
      </w:r>
      <w:r>
        <w:rPr>
          <w:szCs w:val="24"/>
        </w:rPr>
        <w:t xml:space="preserve"> </w:t>
      </w:r>
      <w:r w:rsidRPr="00D45AFC">
        <w:rPr>
          <w:szCs w:val="24"/>
        </w:rPr>
        <w:t xml:space="preserve">History: bound from Bayonne to Ostend, laden with French wines, brandy, rosin, French wool, French saffron, Bayonne ham and other merchandise; taken in June 1665 by the privateer </w:t>
      </w:r>
      <w:r w:rsidRPr="000E66C0">
        <w:rPr>
          <w:i/>
          <w:szCs w:val="24"/>
        </w:rPr>
        <w:t>Peter of Dover</w:t>
      </w:r>
      <w:r w:rsidRPr="00D45AFC">
        <w:rPr>
          <w:szCs w:val="24"/>
        </w:rPr>
        <w:t xml:space="preserve"> (John Knight commanding) and brought into Rye.</w:t>
      </w:r>
      <w:r>
        <w:rPr>
          <w:szCs w:val="24"/>
        </w:rPr>
        <w:t xml:space="preserve">  </w:t>
      </w:r>
      <w:r w:rsidRPr="00D45AFC">
        <w:rPr>
          <w:szCs w:val="24"/>
        </w:rPr>
        <w:t>Documents: commission, interrogatories and examinations taken in July 1665</w:t>
      </w:r>
      <w:r>
        <w:rPr>
          <w:szCs w:val="24"/>
        </w:rPr>
        <w:t xml:space="preserve">. (National Archives, Kew England, Ref: </w:t>
      </w:r>
      <w:r>
        <w:t>HCA 32/2/32</w:t>
      </w:r>
      <w:r>
        <w:rPr>
          <w:szCs w:val="24"/>
        </w:rPr>
        <w:t>)</w:t>
      </w:r>
    </w:p>
    <w:p w:rsidR="008B7E4E" w:rsidRPr="003A3AE0" w:rsidRDefault="003A3AE0" w:rsidP="009242CD">
      <w:pPr>
        <w:rPr>
          <w:szCs w:val="24"/>
        </w:rPr>
      </w:pPr>
      <w:r w:rsidRPr="003A3AE0">
        <w:rPr>
          <w:b/>
          <w:szCs w:val="24"/>
        </w:rPr>
        <w:t xml:space="preserve">1665 – Sep 1 – </w:t>
      </w:r>
      <w:r w:rsidRPr="003A3AE0">
        <w:rPr>
          <w:b/>
          <w:szCs w:val="24"/>
          <w:u w:val="single"/>
        </w:rPr>
        <w:t>VA Nansemond</w:t>
      </w:r>
      <w:r w:rsidRPr="003A3AE0">
        <w:rPr>
          <w:b/>
          <w:szCs w:val="24"/>
        </w:rPr>
        <w:t xml:space="preserve"> – Admin – Col. Edward Carter Esq</w:t>
      </w:r>
      <w:r w:rsidRPr="003A3AE0">
        <w:rPr>
          <w:szCs w:val="24"/>
        </w:rPr>
        <w:t xml:space="preserve"> – Councellor of State, Land patent for 220 acs lying at the head of the sd. </w:t>
      </w:r>
      <w:r>
        <w:rPr>
          <w:szCs w:val="24"/>
        </w:rPr>
        <w:t>Col. Carter &amp;c, running E. by line of William Trice, Thomas Addison &amp; Richard Russell &amp;c Granted to Thomas Carter 20 Sep 1661, by him deserted &amp; upon petition of sd. Col. Edward Carter granted to him by order of Courty 30 Mar 1664 &amp; due for trans. of 5 pers: Richard Jones, John Cooper, Anthony Cooper, Abram Strand, Henry Moon.  (Nugent I, p. 480)</w:t>
      </w:r>
    </w:p>
    <w:p w:rsidR="001470B7" w:rsidRDefault="001470B7" w:rsidP="001470B7">
      <w:pPr>
        <w:pStyle w:val="NormalWeb"/>
        <w:spacing w:before="240" w:beforeAutospacing="0" w:after="240" w:afterAutospacing="0"/>
        <w:ind w:left="0" w:right="0"/>
      </w:pPr>
      <w:r>
        <w:rPr>
          <w:b/>
        </w:rPr>
        <w:t xml:space="preserve">1665 </w:t>
      </w:r>
      <w:r w:rsidR="00427DFA">
        <w:rPr>
          <w:b/>
        </w:rPr>
        <w:t xml:space="preserve">- </w:t>
      </w:r>
      <w:r>
        <w:rPr>
          <w:b/>
        </w:rPr>
        <w:t xml:space="preserve">Sep </w:t>
      </w:r>
      <w:r w:rsidRPr="0017189F">
        <w:rPr>
          <w:b/>
        </w:rPr>
        <w:t xml:space="preserve">6 </w:t>
      </w:r>
      <w:r w:rsidRPr="00283AE6">
        <w:t xml:space="preserve">– </w:t>
      </w:r>
      <w:r w:rsidR="00427DFA" w:rsidRPr="00427DFA">
        <w:rPr>
          <w:b/>
          <w:u w:val="single"/>
        </w:rPr>
        <w:t>VA Northumberland</w:t>
      </w:r>
      <w:r w:rsidR="00427DFA" w:rsidRPr="00427DFA">
        <w:rPr>
          <w:b/>
        </w:rPr>
        <w:t xml:space="preserve"> – Admin – Peter Knight</w:t>
      </w:r>
      <w:r w:rsidR="00427DFA" w:rsidRPr="00427DFA">
        <w:t xml:space="preserve"> - Court: Whereas Elizabeth Michell, servt to Mr. Peter Knight, hath brought a Bastard Child in ye time of her service, It is ordered yt ye sd. Elizabeth serve her sd Master according to Act. (Haynie, p. 369)</w:t>
      </w:r>
    </w:p>
    <w:p w:rsidR="001470B7" w:rsidRDefault="001470B7" w:rsidP="001470B7">
      <w:pPr>
        <w:pStyle w:val="NormalWeb"/>
        <w:spacing w:before="240" w:beforeAutospacing="0" w:after="240" w:afterAutospacing="0"/>
        <w:ind w:left="0" w:right="0"/>
      </w:pPr>
      <w:r>
        <w:rPr>
          <w:b/>
        </w:rPr>
        <w:t xml:space="preserve">1665 </w:t>
      </w:r>
      <w:r w:rsidR="00427DFA">
        <w:rPr>
          <w:b/>
        </w:rPr>
        <w:t xml:space="preserve">- </w:t>
      </w:r>
      <w:r>
        <w:rPr>
          <w:b/>
        </w:rPr>
        <w:t xml:space="preserve">Sep 6 </w:t>
      </w:r>
      <w:r>
        <w:t xml:space="preserve">– </w:t>
      </w:r>
      <w:r w:rsidR="00427DFA" w:rsidRPr="00427DFA">
        <w:rPr>
          <w:b/>
          <w:u w:val="single"/>
        </w:rPr>
        <w:t>VA Northumberland</w:t>
      </w:r>
      <w:r w:rsidR="00427DFA" w:rsidRPr="00427DFA">
        <w:rPr>
          <w:b/>
        </w:rPr>
        <w:t xml:space="preserve"> – Admin – Peter Knight</w:t>
      </w:r>
      <w:r w:rsidR="00427DFA" w:rsidRPr="00427DFA">
        <w:t xml:space="preserve"> - Court: Whereas Summar Adams hath got a woman Servant of Mr. Peter Knight wth. childe, it is ordered by this Cort. yt. ye sd. Adams give security for ye keeping of ye sd. childe &amp; yt hee bee fined according to Act for his default. (Sparacio, 1652-1665, p. 5)</w:t>
      </w:r>
    </w:p>
    <w:p w:rsidR="001470B7" w:rsidRDefault="001470B7" w:rsidP="001470B7">
      <w:pPr>
        <w:pStyle w:val="NormalWeb"/>
        <w:spacing w:before="240" w:beforeAutospacing="0" w:after="240" w:afterAutospacing="0"/>
        <w:ind w:left="0" w:right="0"/>
      </w:pPr>
      <w:r>
        <w:rPr>
          <w:b/>
        </w:rPr>
        <w:t xml:space="preserve">1665 </w:t>
      </w:r>
      <w:r w:rsidR="00427DFA">
        <w:rPr>
          <w:b/>
        </w:rPr>
        <w:t xml:space="preserve">- </w:t>
      </w:r>
      <w:r>
        <w:rPr>
          <w:b/>
        </w:rPr>
        <w:t xml:space="preserve">Sep 6 - </w:t>
      </w:r>
      <w:r w:rsidR="00427DFA" w:rsidRPr="00427DFA">
        <w:rPr>
          <w:b/>
          <w:u w:val="single"/>
        </w:rPr>
        <w:t>VA Northumberland</w:t>
      </w:r>
      <w:r w:rsidR="00427DFA" w:rsidRPr="00427DFA">
        <w:rPr>
          <w:b/>
        </w:rPr>
        <w:t xml:space="preserve"> – Admin – Peter Knight</w:t>
      </w:r>
      <w:r w:rsidR="00427DFA" w:rsidRPr="00427DFA">
        <w:t xml:space="preserve"> – Court: Mr. Peter Knight against Summar Adams. This Cause was tried by a Jury … “Wee who are impannelled on a Jury doe awared for ye Plantiffe nine hundred pounds of tobacco with costs of suite. Judgemt. is granted by this Cort. to a p.formance of this verdict forthwith. als. exe.” (Sparacio, 1652-1665, p. 6) At the same court session, Mr. Peter </w:t>
      </w:r>
      <w:r w:rsidR="00427DFA" w:rsidRPr="00427DFA">
        <w:lastRenderedPageBreak/>
        <w:t>Knight was awarded 600 lbs of tobacco for killing two wolves as well as 1188 lbs of tobacco for his work as a justice and acting as coroner. (Sparacio, op cit p. 7)</w:t>
      </w:r>
    </w:p>
    <w:p w:rsidR="001470B7" w:rsidRDefault="001470B7" w:rsidP="001470B7">
      <w:pPr>
        <w:pStyle w:val="NormalWeb"/>
        <w:spacing w:before="240" w:beforeAutospacing="0" w:after="240" w:afterAutospacing="0"/>
        <w:ind w:left="0" w:right="0"/>
      </w:pPr>
      <w:r>
        <w:rPr>
          <w:b/>
        </w:rPr>
        <w:t xml:space="preserve">1665 </w:t>
      </w:r>
      <w:r w:rsidR="00BF1B6D">
        <w:rPr>
          <w:b/>
        </w:rPr>
        <w:t xml:space="preserve">- </w:t>
      </w:r>
      <w:r>
        <w:rPr>
          <w:b/>
        </w:rPr>
        <w:t xml:space="preserve">Sep </w:t>
      </w:r>
      <w:r w:rsidRPr="001135FC">
        <w:rPr>
          <w:b/>
        </w:rPr>
        <w:t xml:space="preserve">14 </w:t>
      </w:r>
      <w:r>
        <w:rPr>
          <w:b/>
        </w:rPr>
        <w:t xml:space="preserve">– </w:t>
      </w:r>
      <w:r w:rsidRPr="000B756B">
        <w:rPr>
          <w:b/>
          <w:u w:val="single"/>
        </w:rPr>
        <w:t>VA</w:t>
      </w:r>
      <w:r w:rsidR="00BF1B6D">
        <w:rPr>
          <w:b/>
          <w:u w:val="single"/>
        </w:rPr>
        <w:t xml:space="preserve"> </w:t>
      </w:r>
      <w:r w:rsidR="00BF1B6D" w:rsidRPr="000B756B">
        <w:rPr>
          <w:b/>
          <w:u w:val="single"/>
        </w:rPr>
        <w:t>James City</w:t>
      </w:r>
      <w:r w:rsidRPr="00BF1B6D">
        <w:rPr>
          <w:b/>
        </w:rPr>
        <w:t xml:space="preserve"> </w:t>
      </w:r>
      <w:r w:rsidR="00BF1B6D" w:rsidRPr="00BF1B6D">
        <w:rPr>
          <w:b/>
        </w:rPr>
        <w:t>–</w:t>
      </w:r>
      <w:r w:rsidRPr="00BF1B6D">
        <w:rPr>
          <w:b/>
        </w:rPr>
        <w:t xml:space="preserve"> </w:t>
      </w:r>
      <w:r w:rsidR="00BF1B6D" w:rsidRPr="00BF1B6D">
        <w:rPr>
          <w:b/>
        </w:rPr>
        <w:t xml:space="preserve">Admin - </w:t>
      </w:r>
      <w:r>
        <w:rPr>
          <w:b/>
        </w:rPr>
        <w:t>William</w:t>
      </w:r>
      <w:r w:rsidRPr="00EF2C08">
        <w:rPr>
          <w:b/>
        </w:rPr>
        <w:t xml:space="preserve"> Knight</w:t>
      </w:r>
      <w:r w:rsidR="00BF1B6D" w:rsidRPr="00BF1B6D">
        <w:t xml:space="preserve"> – Land patent for</w:t>
      </w:r>
      <w:r>
        <w:t xml:space="preserve"> 809 acs. 16 chs. 5 dec. pt. … Beg. On N. side of the old Rockahoc path to James Citty… a deviding line between sd. </w:t>
      </w:r>
      <w:r w:rsidRPr="00BF1B6D">
        <w:rPr>
          <w:b/>
        </w:rPr>
        <w:t xml:space="preserve">Knight &amp; his brother </w:t>
      </w:r>
      <w:r w:rsidRPr="00A258B7">
        <w:rPr>
          <w:b/>
        </w:rPr>
        <w:t>Joseph Knight</w:t>
      </w:r>
      <w:r>
        <w:t xml:space="preserve">… Part of 2000 acs granted unto Mr. </w:t>
      </w:r>
      <w:r w:rsidRPr="00EA797D">
        <w:rPr>
          <w:b/>
        </w:rPr>
        <w:t>Joseph Knight</w:t>
      </w:r>
      <w:r>
        <w:t>, dec’d., 1 July 1653, who gave by will to his son William. (Nugent I, p. 540)</w:t>
      </w:r>
    </w:p>
    <w:p w:rsidR="001470B7" w:rsidRDefault="001470B7" w:rsidP="00A01F5D">
      <w:pPr>
        <w:pStyle w:val="NormalWeb"/>
        <w:spacing w:before="240" w:after="240"/>
        <w:ind w:left="0"/>
      </w:pPr>
      <w:r>
        <w:rPr>
          <w:b/>
        </w:rPr>
        <w:t xml:space="preserve">1665 </w:t>
      </w:r>
      <w:r w:rsidR="00BF1B6D">
        <w:rPr>
          <w:b/>
        </w:rPr>
        <w:t xml:space="preserve">- </w:t>
      </w:r>
      <w:r>
        <w:rPr>
          <w:b/>
        </w:rPr>
        <w:t xml:space="preserve">Sep </w:t>
      </w:r>
      <w:r w:rsidRPr="001135FC">
        <w:rPr>
          <w:b/>
        </w:rPr>
        <w:t xml:space="preserve">14 </w:t>
      </w:r>
      <w:r>
        <w:rPr>
          <w:b/>
        </w:rPr>
        <w:t xml:space="preserve">– </w:t>
      </w:r>
      <w:r w:rsidRPr="000B756B">
        <w:rPr>
          <w:b/>
          <w:u w:val="single"/>
        </w:rPr>
        <w:t>VA</w:t>
      </w:r>
      <w:r w:rsidR="00BF1B6D">
        <w:rPr>
          <w:b/>
          <w:u w:val="single"/>
        </w:rPr>
        <w:t xml:space="preserve"> </w:t>
      </w:r>
      <w:r w:rsidR="00BF1B6D" w:rsidRPr="000B756B">
        <w:rPr>
          <w:b/>
          <w:u w:val="single"/>
        </w:rPr>
        <w:t>James City</w:t>
      </w:r>
      <w:r w:rsidRPr="00036872">
        <w:rPr>
          <w:b/>
        </w:rPr>
        <w:t xml:space="preserve"> </w:t>
      </w:r>
      <w:r w:rsidR="00BF1B6D" w:rsidRPr="00036872">
        <w:rPr>
          <w:b/>
        </w:rPr>
        <w:t>–</w:t>
      </w:r>
      <w:r w:rsidRPr="00036872">
        <w:rPr>
          <w:b/>
        </w:rPr>
        <w:t xml:space="preserve"> </w:t>
      </w:r>
      <w:r w:rsidR="00BF1B6D" w:rsidRPr="00036872">
        <w:rPr>
          <w:b/>
        </w:rPr>
        <w:t xml:space="preserve">Admin - </w:t>
      </w:r>
      <w:r w:rsidRPr="00EF2C08">
        <w:rPr>
          <w:b/>
        </w:rPr>
        <w:t>Joseph Knight</w:t>
      </w:r>
      <w:r w:rsidR="00BF1B6D" w:rsidRPr="00BF1B6D">
        <w:t xml:space="preserve"> – Land patent for</w:t>
      </w:r>
      <w:r w:rsidRPr="00BF1B6D">
        <w:t xml:space="preserve"> </w:t>
      </w:r>
      <w:r>
        <w:t xml:space="preserve">809 acs. 16 ch. 5 dec. pt. … dividing this &amp; land of his </w:t>
      </w:r>
      <w:r w:rsidRPr="00EA797D">
        <w:t>brother</w:t>
      </w:r>
      <w:r>
        <w:rPr>
          <w:b/>
        </w:rPr>
        <w:t xml:space="preserve"> William</w:t>
      </w:r>
      <w:r w:rsidRPr="00A258B7">
        <w:rPr>
          <w:b/>
        </w:rPr>
        <w:t xml:space="preserve"> Knight</w:t>
      </w:r>
      <w:r>
        <w:t xml:space="preserve">… Part of 2000 acs. Granted to </w:t>
      </w:r>
      <w:r w:rsidRPr="00EA797D">
        <w:rPr>
          <w:b/>
        </w:rPr>
        <w:t>Joseph Knight</w:t>
      </w:r>
      <w:r>
        <w:t>, dec’d., 1 July 1653 &amp; given by will to his son, the sd. Joseph. (Nugent I, p. 540)</w:t>
      </w:r>
      <w:r w:rsidR="00A01F5D">
        <w:br/>
      </w:r>
      <w:r w:rsidR="00A01F5D" w:rsidRPr="00A01F5D">
        <w:rPr>
          <w:b/>
        </w:rPr>
        <w:t>Note</w:t>
      </w:r>
      <w:r w:rsidR="00A01F5D">
        <w:t xml:space="preserve">: These transactions are 15 years after the 1650 Sep 25 records for father, Joseph Knight, transferring 400 acs to his son, Edward Knight. Apparently, the father, Joseph, has died and the land is being apportioned out to the heirs. Edward must have been the eldest, probably age 21 in 1650. </w:t>
      </w:r>
      <w:r w:rsidR="00036872">
        <w:t xml:space="preserve">It is certain that he </w:t>
      </w:r>
      <w:r w:rsidR="00A01F5D">
        <w:t xml:space="preserve">married </w:t>
      </w:r>
      <w:r w:rsidR="002412A4">
        <w:t xml:space="preserve">one of </w:t>
      </w:r>
      <w:r w:rsidR="00A01F5D">
        <w:t>the heiress</w:t>
      </w:r>
      <w:r w:rsidR="002412A4">
        <w:t>es</w:t>
      </w:r>
      <w:r w:rsidR="00A01F5D">
        <w:t xml:space="preserve"> of Anthony Coleman by 1654. </w:t>
      </w:r>
      <w:r w:rsidR="00036872">
        <w:t>Also, r</w:t>
      </w:r>
      <w:r w:rsidR="00A01F5D">
        <w:t xml:space="preserve">ecall the 1659 Apr 6 patent to a William Smith that mentions "William Knight's land." Probably this same William here. </w:t>
      </w:r>
    </w:p>
    <w:p w:rsidR="001470B7" w:rsidRDefault="001470B7" w:rsidP="001470B7">
      <w:pPr>
        <w:pStyle w:val="NormalWeb"/>
        <w:spacing w:before="240" w:beforeAutospacing="0" w:after="240" w:afterAutospacing="0"/>
        <w:ind w:left="0" w:right="0"/>
      </w:pPr>
      <w:r>
        <w:rPr>
          <w:b/>
        </w:rPr>
        <w:t xml:space="preserve">1665 </w:t>
      </w:r>
      <w:r w:rsidR="00A01F5D">
        <w:rPr>
          <w:b/>
        </w:rPr>
        <w:t xml:space="preserve">- </w:t>
      </w:r>
      <w:r>
        <w:rPr>
          <w:b/>
        </w:rPr>
        <w:t xml:space="preserve">Sep </w:t>
      </w:r>
      <w:r w:rsidRPr="00D06BFC">
        <w:rPr>
          <w:b/>
        </w:rPr>
        <w:t>25</w:t>
      </w:r>
      <w:r>
        <w:t xml:space="preserve"> – </w:t>
      </w:r>
      <w:r>
        <w:rPr>
          <w:b/>
          <w:u w:val="single"/>
        </w:rPr>
        <w:t>VA</w:t>
      </w:r>
      <w:r w:rsidR="00A01F5D">
        <w:rPr>
          <w:b/>
          <w:u w:val="single"/>
        </w:rPr>
        <w:t xml:space="preserve"> </w:t>
      </w:r>
      <w:r w:rsidR="00A01F5D" w:rsidRPr="00A72968">
        <w:rPr>
          <w:b/>
          <w:u w:val="single"/>
        </w:rPr>
        <w:t>Rappahannock</w:t>
      </w:r>
      <w:r w:rsidRPr="00321F1C">
        <w:rPr>
          <w:b/>
        </w:rPr>
        <w:t xml:space="preserve"> </w:t>
      </w:r>
      <w:r w:rsidR="00036872" w:rsidRPr="00321F1C">
        <w:rPr>
          <w:b/>
        </w:rPr>
        <w:t>–</w:t>
      </w:r>
      <w:r w:rsidRPr="00321F1C">
        <w:rPr>
          <w:b/>
        </w:rPr>
        <w:t xml:space="preserve"> </w:t>
      </w:r>
      <w:r w:rsidR="00036872" w:rsidRPr="00321F1C">
        <w:rPr>
          <w:b/>
        </w:rPr>
        <w:t xml:space="preserve">Admin - </w:t>
      </w:r>
      <w:r w:rsidRPr="00321F1C">
        <w:rPr>
          <w:b/>
        </w:rPr>
        <w:t>Nicholas Copeland &amp; Wm. West</w:t>
      </w:r>
      <w:r w:rsidR="00036872">
        <w:t xml:space="preserve"> – Land patent for</w:t>
      </w:r>
      <w:r>
        <w:t xml:space="preserve"> 1589 acs. On N. side of </w:t>
      </w:r>
      <w:r w:rsidRPr="00DA7674">
        <w:t>Rappa. Co</w:t>
      </w:r>
      <w:r>
        <w:t xml:space="preserve">… Abuts. Land ot </w:t>
      </w:r>
      <w:r w:rsidRPr="00EA797D">
        <w:t>Tho</w:t>
      </w:r>
      <w:r w:rsidR="00321F1C">
        <w:t>mas</w:t>
      </w:r>
      <w:r w:rsidRPr="00EA797D">
        <w:t xml:space="preserve"> Hobson</w:t>
      </w:r>
      <w:r>
        <w:t xml:space="preserve">. Trans of 32 pers: Incl: </w:t>
      </w:r>
      <w:r w:rsidRPr="00EA797D">
        <w:t>John Kemp, James Cone and Law</w:t>
      </w:r>
      <w:r w:rsidR="00036872">
        <w:t>rence</w:t>
      </w:r>
      <w:r w:rsidRPr="00EA797D">
        <w:t xml:space="preserve"> Haw</w:t>
      </w:r>
      <w:r w:rsidR="00036872">
        <w:t xml:space="preserve">ley </w:t>
      </w:r>
      <w:r>
        <w:t>(</w:t>
      </w:r>
      <w:r w:rsidR="00036872">
        <w:t>Hawlee</w:t>
      </w:r>
      <w:r>
        <w:t>). (Nugent I, p. 523)</w:t>
      </w:r>
    </w:p>
    <w:p w:rsidR="009242CD" w:rsidRDefault="009242CD" w:rsidP="009242CD">
      <w:pPr>
        <w:rPr>
          <w:szCs w:val="24"/>
        </w:rPr>
      </w:pPr>
      <w:r w:rsidRPr="00E5127C">
        <w:rPr>
          <w:b/>
          <w:szCs w:val="24"/>
        </w:rPr>
        <w:t xml:space="preserve">1665 – Oct 5 – </w:t>
      </w:r>
      <w:r w:rsidR="004C78BF" w:rsidRPr="00245A6E">
        <w:rPr>
          <w:b/>
          <w:szCs w:val="24"/>
          <w:u w:val="single"/>
        </w:rPr>
        <w:t xml:space="preserve">UK </w:t>
      </w:r>
      <w:r w:rsidRPr="00E5127C">
        <w:rPr>
          <w:b/>
          <w:szCs w:val="24"/>
          <w:u w:val="single"/>
        </w:rPr>
        <w:t>London St Mary Aldermanbury</w:t>
      </w:r>
      <w:r w:rsidRPr="00E5127C">
        <w:rPr>
          <w:b/>
          <w:szCs w:val="24"/>
        </w:rPr>
        <w:t xml:space="preserve"> – Will – Susannah Knight</w:t>
      </w:r>
      <w:r>
        <w:rPr>
          <w:b/>
          <w:szCs w:val="24"/>
        </w:rPr>
        <w:t>, Widow</w:t>
      </w:r>
      <w:r>
        <w:rPr>
          <w:szCs w:val="24"/>
        </w:rPr>
        <w:t xml:space="preserve"> – To son James Knight “to whom I have already paid and given a competent sum of money besides his portion left him by his father, my husband, Andrew Knight, deceased”, my seven houses/properties/tenements in Cardinal Cap Alley (Hatt) on the Bankside in Surrey; also, my 6 properties in Sevan Alley in East Smithfield; in default of heir of James, properties to go to daughter Elizabeth Grover; to 3 daughters, Anne Stevens, Margaret Longman and Elizabeth Grover, “to whom I have already given competent sums of money” apparently at their marriages, the property on Fleet Street, London commonly called the “Half Moon” now occupied by Angell Carter; the income from this property to be equally divided between the 3 daughters; “If any of my children above named shall quarrel or fall out and so go to law with my executrix for more than I have given and bequeathed them, then my will and mind is that the part and portion of him or her that shall so offend shall be only to the use and benefit of my executrix; I forgive to my son-in-law, Richard Stevens, the debt of 150 pounds; the said bond shall be returned to him; to the poor of the parish, 20 shillings; to sister Anne Hunt, 20 shillings to buy her a ring; daughter Elizabeth Grover to be executrix and residuary legatee; cousin Mr William Googe and brother Michael Hunt overseers; to each of them, 10 shillings to buy a ring. (</w:t>
      </w:r>
      <w:r w:rsidRPr="007C2C46">
        <w:rPr>
          <w:szCs w:val="24"/>
        </w:rPr>
        <w:t>Prerogative Court of Canterbury Wills, 1384-1858</w:t>
      </w:r>
      <w:r>
        <w:rPr>
          <w:szCs w:val="24"/>
        </w:rPr>
        <w:t xml:space="preserve">, </w:t>
      </w:r>
      <w:r w:rsidRPr="007C2C46">
        <w:rPr>
          <w:szCs w:val="24"/>
        </w:rPr>
        <w:t>PROB 11: Will Registers</w:t>
      </w:r>
      <w:r>
        <w:rPr>
          <w:szCs w:val="24"/>
        </w:rPr>
        <w:t xml:space="preserve">, </w:t>
      </w:r>
      <w:r w:rsidRPr="007C2C46">
        <w:rPr>
          <w:szCs w:val="24"/>
        </w:rPr>
        <w:t>1660-1673</w:t>
      </w:r>
      <w:r>
        <w:rPr>
          <w:szCs w:val="24"/>
        </w:rPr>
        <w:t xml:space="preserve">, </w:t>
      </w:r>
      <w:r w:rsidRPr="007C2C46">
        <w:rPr>
          <w:szCs w:val="24"/>
        </w:rPr>
        <w:t>Piece 318: Hyde, Quire Numbers 108-162 (1665)</w:t>
      </w:r>
      <w:r>
        <w:rPr>
          <w:szCs w:val="24"/>
        </w:rPr>
        <w:t>)</w:t>
      </w:r>
    </w:p>
    <w:p w:rsidR="009242CD" w:rsidRDefault="009242CD" w:rsidP="009242CD">
      <w:pPr>
        <w:rPr>
          <w:szCs w:val="24"/>
        </w:rPr>
      </w:pPr>
      <w:r w:rsidRPr="00480ED2">
        <w:rPr>
          <w:b/>
          <w:szCs w:val="24"/>
        </w:rPr>
        <w:t xml:space="preserve">1665 – Oct 6 – </w:t>
      </w:r>
      <w:r w:rsidR="004C78BF" w:rsidRPr="00245A6E">
        <w:rPr>
          <w:b/>
          <w:szCs w:val="24"/>
          <w:u w:val="single"/>
        </w:rPr>
        <w:t xml:space="preserve">UK </w:t>
      </w:r>
      <w:r w:rsidRPr="00480ED2">
        <w:rPr>
          <w:b/>
          <w:szCs w:val="24"/>
          <w:u w:val="single"/>
        </w:rPr>
        <w:t>London</w:t>
      </w:r>
      <w:r w:rsidRPr="00480ED2">
        <w:rPr>
          <w:b/>
          <w:szCs w:val="24"/>
        </w:rPr>
        <w:t xml:space="preserve"> – Will – John Knight</w:t>
      </w:r>
      <w:r>
        <w:rPr>
          <w:b/>
          <w:szCs w:val="24"/>
        </w:rPr>
        <w:t>, Cit &amp; Grocer</w:t>
      </w:r>
      <w:r>
        <w:rPr>
          <w:szCs w:val="24"/>
        </w:rPr>
        <w:t xml:space="preserve"> – To son John Knight, 1/3 share of appraised estate;  brother(in-law) Daniel Eyer of Banbury, Gent, 100 pounds; the other 2/3rds of the estate to be divided amongst the children of brother William Knight of Bodwell, Oxfordshire, Gent; to apprentice, John Parker, 15 </w:t>
      </w:r>
      <w:r>
        <w:rPr>
          <w:szCs w:val="24"/>
        </w:rPr>
        <w:lastRenderedPageBreak/>
        <w:t>pounds; son John Knight to be executor; brother William Knight, and brother-in-law Robert Holland of Aberston, Staffordshire, to be his guardians until he is 21, each of them to receive 5 pounds a year for this service; kinsmen John Turton, Phillip Turton and William Turton, and Col. Richard Turton of Birmingham, all Gents, to be overseers of this estate; request that friends Robert Mason, Thomas Bond, William Sharkerby, to provide guidance to brother William in managing his legacy which, from the sound of it, is quite substantial. (</w:t>
      </w:r>
      <w:r w:rsidRPr="00905262">
        <w:rPr>
          <w:szCs w:val="24"/>
        </w:rPr>
        <w:t>Prerogative Court of Canterbury Wills, 1384-1858</w:t>
      </w:r>
      <w:r>
        <w:rPr>
          <w:szCs w:val="24"/>
        </w:rPr>
        <w:t xml:space="preserve">, </w:t>
      </w:r>
      <w:r w:rsidRPr="00905262">
        <w:rPr>
          <w:szCs w:val="24"/>
        </w:rPr>
        <w:t>PROB 11: Will Registers</w:t>
      </w:r>
      <w:r>
        <w:rPr>
          <w:szCs w:val="24"/>
        </w:rPr>
        <w:t xml:space="preserve">, </w:t>
      </w:r>
      <w:r w:rsidRPr="00905262">
        <w:rPr>
          <w:szCs w:val="24"/>
        </w:rPr>
        <w:t>1660-1673</w:t>
      </w:r>
      <w:r>
        <w:rPr>
          <w:szCs w:val="24"/>
        </w:rPr>
        <w:t xml:space="preserve">, </w:t>
      </w:r>
      <w:r w:rsidRPr="00905262">
        <w:rPr>
          <w:szCs w:val="24"/>
        </w:rPr>
        <w:t>Piece 318: Hyde, Quire Numbers 108-162 (1665)</w:t>
      </w:r>
      <w:r>
        <w:rPr>
          <w:szCs w:val="24"/>
        </w:rPr>
        <w:t>)</w:t>
      </w:r>
    </w:p>
    <w:p w:rsidR="00CA5974" w:rsidRDefault="00CA5974" w:rsidP="009242CD">
      <w:pPr>
        <w:rPr>
          <w:szCs w:val="24"/>
        </w:rPr>
      </w:pPr>
      <w:r w:rsidRPr="00DC71BC">
        <w:rPr>
          <w:b/>
          <w:szCs w:val="24"/>
        </w:rPr>
        <w:t xml:space="preserve">1665 – Oct 12 – </w:t>
      </w:r>
      <w:r w:rsidRPr="00DC71BC">
        <w:rPr>
          <w:b/>
          <w:szCs w:val="24"/>
          <w:u w:val="single"/>
        </w:rPr>
        <w:t xml:space="preserve">VA </w:t>
      </w:r>
      <w:r w:rsidR="00321F1C" w:rsidRPr="00DC71BC">
        <w:rPr>
          <w:b/>
          <w:szCs w:val="24"/>
          <w:u w:val="single"/>
        </w:rPr>
        <w:t>Lancaster</w:t>
      </w:r>
      <w:r w:rsidR="00321F1C" w:rsidRPr="00DC71BC">
        <w:rPr>
          <w:b/>
          <w:szCs w:val="24"/>
        </w:rPr>
        <w:t xml:space="preserve"> – Admin – Col. John Carter Esq</w:t>
      </w:r>
      <w:r w:rsidR="00321F1C">
        <w:rPr>
          <w:szCs w:val="24"/>
        </w:rPr>
        <w:t xml:space="preserve"> – Councellor of State, land patent for 4--- acs. being a neck of land on the N. side of Rappa. Riv bounded on the W. side with Cassattawoman Cr. which runneth N. &amp; ENE towards the head of Wiccocomico Riv &amp;c. Granted to Capt. Samuel Mathews 1 Aug 1643 by him deserted &amp; upon petition of sd. Carter granted to him by order of the Genrll. Ct. bearing date with these presents, 12 Oct 1665 &amp; further due for trans. of 80 pers: John Carter, John Carter, Elizabeth Carter, Symon Kerby, Martha Jane, Mathew Mason, John Morgan, Ned (a) Welshman, John Cooper, Thomas &amp; Peter – Frenchmen – Henry Harmond, Edward Carter, Richard Townsend (Townsin), John Malby, Bartholomew Willmouth, Roben, John, Candee, Chubb – Negores, John Vincle (?), John Bum, Lakins ___, John Shore, John Persie, William Harmond, 1 died on board, William Farecloth, John Mann, Thomas Holmes, 4 Cast away in the Virga. Merchan, Francis Dolman, Edward Coock, William &amp; Ralph Scotts, Lawrence ___, Henry Bell, John Daniell, Pitcher ___, John Williams, Robert. Busbury, Kingsmell, Stephen Thomas, Thomas Jackson, Thomas Orford, Thomas Marly, Edward Purnell, Richard Sanderson, John Bumwell, Sarah Edes, Edward Westly, Peter Mosher, John Bennett, John England, Thomas Sherwood, George Maples, William Colon, Joh Freeman, Isaak Allerton, Peter Shanack, Dole, Ned, Mingo, Raw, Bosse, Joane, Nan, Kate, Margarett, Betty Susan, phillip, Jane, Anthony, Jude, Besse, Symon, Negores. (Nugent I, p. 536)</w:t>
      </w:r>
    </w:p>
    <w:p w:rsidR="001470B7" w:rsidRDefault="001470B7" w:rsidP="001470B7">
      <w:pPr>
        <w:pStyle w:val="NormalWeb"/>
        <w:spacing w:before="240" w:beforeAutospacing="0" w:after="240" w:afterAutospacing="0"/>
        <w:ind w:left="0" w:right="0"/>
      </w:pPr>
      <w:r>
        <w:rPr>
          <w:b/>
        </w:rPr>
        <w:t xml:space="preserve">1665 </w:t>
      </w:r>
      <w:r w:rsidR="00A01F5D">
        <w:rPr>
          <w:b/>
        </w:rPr>
        <w:t xml:space="preserve">- </w:t>
      </w:r>
      <w:r>
        <w:rPr>
          <w:b/>
        </w:rPr>
        <w:t xml:space="preserve">Oct 13 </w:t>
      </w:r>
      <w:r>
        <w:t xml:space="preserve">– </w:t>
      </w:r>
      <w:r>
        <w:rPr>
          <w:b/>
          <w:u w:val="single"/>
        </w:rPr>
        <w:t>VA</w:t>
      </w:r>
      <w:r w:rsidR="00A01F5D">
        <w:rPr>
          <w:b/>
          <w:u w:val="single"/>
        </w:rPr>
        <w:t xml:space="preserve"> </w:t>
      </w:r>
      <w:r w:rsidR="00A01F5D" w:rsidRPr="00340255">
        <w:rPr>
          <w:b/>
          <w:u w:val="single"/>
        </w:rPr>
        <w:t>Northumberland</w:t>
      </w:r>
      <w:r w:rsidR="00A01F5D" w:rsidRPr="00A01F5D">
        <w:rPr>
          <w:b/>
        </w:rPr>
        <w:t xml:space="preserve"> – Admin – Peter Knight </w:t>
      </w:r>
      <w:r w:rsidR="00A01F5D" w:rsidRPr="00A01F5D">
        <w:t>– Governor William Berkeley, Knt., appoints Peter Knight Justice (along with 9 other men, including Leonard Howson) (Sparacio, 1662-1666, p. 108</w:t>
      </w:r>
      <w:r w:rsidR="00036872">
        <w:t>)</w:t>
      </w:r>
    </w:p>
    <w:p w:rsidR="001470B7" w:rsidRDefault="001470B7" w:rsidP="00A01F5D">
      <w:pPr>
        <w:pStyle w:val="NormalWeb"/>
        <w:spacing w:before="240" w:after="240"/>
        <w:ind w:left="0"/>
      </w:pPr>
      <w:r>
        <w:rPr>
          <w:b/>
        </w:rPr>
        <w:t xml:space="preserve">1665 </w:t>
      </w:r>
      <w:r w:rsidR="00036872">
        <w:rPr>
          <w:b/>
        </w:rPr>
        <w:t xml:space="preserve">- </w:t>
      </w:r>
      <w:r>
        <w:rPr>
          <w:b/>
        </w:rPr>
        <w:t xml:space="preserve">Oct </w:t>
      </w:r>
      <w:r w:rsidRPr="00234516">
        <w:rPr>
          <w:b/>
        </w:rPr>
        <w:t xml:space="preserve">20 </w:t>
      </w:r>
      <w:r>
        <w:rPr>
          <w:b/>
        </w:rPr>
        <w:t xml:space="preserve">- </w:t>
      </w:r>
      <w:r w:rsidR="00A01F5D" w:rsidRPr="00A01F5D">
        <w:rPr>
          <w:b/>
          <w:u w:val="single"/>
        </w:rPr>
        <w:t>VA Northumberland</w:t>
      </w:r>
      <w:r w:rsidR="00A01F5D" w:rsidRPr="00A01F5D">
        <w:rPr>
          <w:b/>
        </w:rPr>
        <w:t xml:space="preserve"> – Admin – Col. Garrard Fowke</w:t>
      </w:r>
      <w:r w:rsidR="00A01F5D" w:rsidRPr="00A01F5D">
        <w:t xml:space="preserve"> - Land patent for … 925 acs. In Potomack Riv. adj. land of </w:t>
      </w:r>
      <w:r w:rsidR="00A01F5D" w:rsidRPr="00036872">
        <w:rPr>
          <w:b/>
        </w:rPr>
        <w:t>Capt. Giles Brent</w:t>
      </w:r>
      <w:r w:rsidR="00A01F5D" w:rsidRPr="00A01F5D">
        <w:t>… Being the moiety of a patent granted to Peter Knight &amp; said Capt. Cutts 13 Oct. 1653. Granted to Mrs. Eliz. Cutts 26 Feb. 1656 &amp; by Capt. Jackson, who marryed sd. Elizabeth, sould to Capt. Thomas Fowke &amp; now become due to sd. Col. Gerrard as heire to sd. Thomas, dec’d. (Nugent I, p. 533)</w:t>
      </w:r>
      <w:r w:rsidR="00A01F5D">
        <w:br/>
      </w:r>
      <w:r w:rsidR="00A01F5D" w:rsidRPr="00A01F5D">
        <w:rPr>
          <w:b/>
        </w:rPr>
        <w:t>Note</w:t>
      </w:r>
      <w:r w:rsidR="00A01F5D" w:rsidRPr="00A01F5D">
        <w:t>: Giles Brent was a "Col." in Maryland, and even governor for a period; in VA, he is only a Captain. It must have galled him when Capt. Peter patented land next to his own considering the events of the "Plundering Time". He was probably very glad to have his friend, Garrad Fowke, move in next door considering that both of them had been declared u</w:t>
      </w:r>
      <w:r w:rsidR="00036872">
        <w:t>nfit to hold any public office!</w:t>
      </w:r>
    </w:p>
    <w:p w:rsidR="009242CD" w:rsidRDefault="009242CD" w:rsidP="001470B7">
      <w:pPr>
        <w:pStyle w:val="NormalWeb"/>
        <w:spacing w:before="240" w:beforeAutospacing="0" w:after="240" w:afterAutospacing="0"/>
        <w:ind w:left="0" w:right="0"/>
      </w:pPr>
      <w:r w:rsidRPr="00D45AFC">
        <w:rPr>
          <w:b/>
        </w:rPr>
        <w:t xml:space="preserve">1665 – </w:t>
      </w:r>
      <w:r>
        <w:rPr>
          <w:b/>
        </w:rPr>
        <w:t xml:space="preserve">Oct 20  - </w:t>
      </w:r>
      <w:r w:rsidR="004C78BF" w:rsidRPr="00245A6E">
        <w:rPr>
          <w:b/>
          <w:u w:val="single"/>
        </w:rPr>
        <w:t xml:space="preserve">UK </w:t>
      </w:r>
      <w:r w:rsidRPr="00D45AFC">
        <w:rPr>
          <w:b/>
          <w:u w:val="single"/>
        </w:rPr>
        <w:t>East Sussex Rye</w:t>
      </w:r>
      <w:r w:rsidRPr="00D45AFC">
        <w:rPr>
          <w:b/>
        </w:rPr>
        <w:t xml:space="preserve"> – Admin – Capt. John Knight</w:t>
      </w:r>
      <w:r>
        <w:t xml:space="preserve"> – </w:t>
      </w:r>
      <w:r w:rsidRPr="000E66C0">
        <w:t xml:space="preserve">Captured ship: </w:t>
      </w:r>
      <w:r w:rsidRPr="000E66C0">
        <w:rPr>
          <w:i/>
        </w:rPr>
        <w:t>St John of Ostend</w:t>
      </w:r>
      <w:r w:rsidRPr="000E66C0">
        <w:t>, master Hans Deeber.</w:t>
      </w:r>
      <w:r>
        <w:t xml:space="preserve"> </w:t>
      </w:r>
      <w:r w:rsidRPr="000E66C0">
        <w:t xml:space="preserve">History: [bound from Ostend to Bordeaux; taken in fight (as they thought by a Portuguese privateer) on 20 October1665 by the privateer </w:t>
      </w:r>
      <w:r w:rsidRPr="000E66C0">
        <w:rPr>
          <w:i/>
        </w:rPr>
        <w:t>St Peter of Dover</w:t>
      </w:r>
      <w:r w:rsidRPr="000E66C0">
        <w:t xml:space="preserve"> (John Knight commanding) and </w:t>
      </w:r>
      <w:r w:rsidRPr="000E66C0">
        <w:lastRenderedPageBreak/>
        <w:t>brought into Rye].</w:t>
      </w:r>
      <w:r>
        <w:t xml:space="preserve"> </w:t>
      </w:r>
      <w:r w:rsidRPr="000E66C0">
        <w:t>Documents: In the claims of John De Raet and others for the cargo; commissions, interrogatories, examinations taken at Rye</w:t>
      </w:r>
      <w:r>
        <w:t xml:space="preserve">.  (Ref: </w:t>
      </w:r>
      <w:r w:rsidRPr="000E66C0">
        <w:t>HCA 32/5/23</w:t>
      </w:r>
      <w:r>
        <w:t xml:space="preserve">)  Then: </w:t>
      </w:r>
      <w:r w:rsidRPr="00D45AFC">
        <w:t xml:space="preserve">Captured ship: </w:t>
      </w:r>
      <w:r w:rsidRPr="000E66C0">
        <w:rPr>
          <w:i/>
        </w:rPr>
        <w:t>St John of Ostend</w:t>
      </w:r>
      <w:r w:rsidRPr="00D45AFC">
        <w:t>, master Hans Deeber.</w:t>
      </w:r>
      <w:r>
        <w:t xml:space="preserve">  </w:t>
      </w:r>
      <w:r w:rsidRPr="00D45AFC">
        <w:t xml:space="preserve">History: bound from Ostend to Bordeaux, laden with some small parcels of goods; taken in fight (as they thought by a Portuguese privateer) on 20 October1665 by the privateer </w:t>
      </w:r>
      <w:r w:rsidRPr="000E66C0">
        <w:rPr>
          <w:i/>
        </w:rPr>
        <w:t>St Peter of Dover</w:t>
      </w:r>
      <w:r w:rsidRPr="00D45AFC">
        <w:t xml:space="preserve"> (John Knight commanding) and brought into Rye.</w:t>
      </w:r>
      <w:r>
        <w:t xml:space="preserve"> </w:t>
      </w:r>
      <w:r w:rsidRPr="00D45AFC">
        <w:t>Documents: commission, interrogatories and examinations taken in November 1665</w:t>
      </w:r>
      <w:r>
        <w:t xml:space="preserve">. (National Archives, Kew England, Ref: </w:t>
      </w:r>
      <w:r w:rsidRPr="00D45AFC">
        <w:t>HCA 32/2/60</w:t>
      </w:r>
      <w:r>
        <w:t>)</w:t>
      </w:r>
    </w:p>
    <w:p w:rsidR="001470B7" w:rsidRDefault="001470B7" w:rsidP="001470B7">
      <w:pPr>
        <w:pStyle w:val="NormalWeb"/>
        <w:spacing w:before="240" w:beforeAutospacing="0" w:after="240" w:afterAutospacing="0"/>
        <w:ind w:left="0" w:right="0"/>
      </w:pPr>
      <w:r>
        <w:rPr>
          <w:b/>
        </w:rPr>
        <w:t xml:space="preserve">1665 </w:t>
      </w:r>
      <w:r w:rsidR="00A01F5D">
        <w:rPr>
          <w:b/>
        </w:rPr>
        <w:t xml:space="preserve">- </w:t>
      </w:r>
      <w:r>
        <w:rPr>
          <w:b/>
        </w:rPr>
        <w:t xml:space="preserve">Oct </w:t>
      </w:r>
      <w:r w:rsidRPr="00234516">
        <w:rPr>
          <w:b/>
        </w:rPr>
        <w:t>21</w:t>
      </w:r>
      <w:r>
        <w:rPr>
          <w:b/>
        </w:rPr>
        <w:t xml:space="preserve"> – </w:t>
      </w:r>
      <w:r w:rsidRPr="00DA7674">
        <w:rPr>
          <w:b/>
          <w:u w:val="single"/>
        </w:rPr>
        <w:t>VA</w:t>
      </w:r>
      <w:r w:rsidR="00A01F5D">
        <w:rPr>
          <w:b/>
          <w:u w:val="single"/>
        </w:rPr>
        <w:t xml:space="preserve"> </w:t>
      </w:r>
      <w:r w:rsidR="00A01F5D" w:rsidRPr="00DA7674">
        <w:rPr>
          <w:b/>
          <w:u w:val="single"/>
        </w:rPr>
        <w:t>Westmoreland</w:t>
      </w:r>
      <w:r w:rsidRPr="00734E04">
        <w:rPr>
          <w:b/>
        </w:rPr>
        <w:t xml:space="preserve"> – </w:t>
      </w:r>
      <w:r w:rsidR="00734E04" w:rsidRPr="00734E04">
        <w:rPr>
          <w:b/>
        </w:rPr>
        <w:t>Admin</w:t>
      </w:r>
      <w:r w:rsidRPr="00734E04">
        <w:rPr>
          <w:b/>
        </w:rPr>
        <w:t xml:space="preserve"> Augustine Hull &amp; J</w:t>
      </w:r>
      <w:r w:rsidR="00734E04" w:rsidRPr="00734E04">
        <w:rPr>
          <w:b/>
        </w:rPr>
        <w:t>ohn</w:t>
      </w:r>
      <w:r w:rsidRPr="00734E04">
        <w:rPr>
          <w:b/>
        </w:rPr>
        <w:t xml:space="preserve"> Wilson</w:t>
      </w:r>
      <w:r>
        <w:t xml:space="preserve"> </w:t>
      </w:r>
      <w:r w:rsidR="00734E04">
        <w:t xml:space="preserve">– Land patent </w:t>
      </w:r>
      <w:r>
        <w:t xml:space="preserve">for 750 acs.  S. side of Potomack Riv. Abuts creek “dividing this from land of </w:t>
      </w:r>
      <w:r w:rsidRPr="00003C53">
        <w:t>Mr. Hawl</w:t>
      </w:r>
      <w:r w:rsidR="00734E04">
        <w:t>e</w:t>
      </w:r>
      <w:r w:rsidRPr="00003C53">
        <w:t>y</w:t>
      </w:r>
      <w:r>
        <w:t>.”</w:t>
      </w:r>
      <w:r w:rsidR="00734E04">
        <w:t>(Hawly)</w:t>
      </w:r>
      <w:r>
        <w:t>. (Nugent I, p. 537)</w:t>
      </w:r>
    </w:p>
    <w:p w:rsidR="001470B7" w:rsidRDefault="001470B7" w:rsidP="001470B7">
      <w:pPr>
        <w:pStyle w:val="NormalWeb"/>
        <w:spacing w:before="240" w:beforeAutospacing="0" w:after="240" w:afterAutospacing="0"/>
        <w:ind w:left="0" w:right="0"/>
      </w:pPr>
      <w:r>
        <w:rPr>
          <w:b/>
        </w:rPr>
        <w:t xml:space="preserve">1665 </w:t>
      </w:r>
      <w:r w:rsidR="00A01F5D">
        <w:rPr>
          <w:b/>
        </w:rPr>
        <w:t xml:space="preserve">- </w:t>
      </w:r>
      <w:r>
        <w:rPr>
          <w:b/>
        </w:rPr>
        <w:t xml:space="preserve">Oct 28 </w:t>
      </w:r>
      <w:r>
        <w:t xml:space="preserve">– </w:t>
      </w:r>
      <w:r w:rsidRPr="004C7D94">
        <w:rPr>
          <w:b/>
          <w:u w:val="single"/>
        </w:rPr>
        <w:t>VA</w:t>
      </w:r>
      <w:r w:rsidR="00A01F5D">
        <w:rPr>
          <w:b/>
          <w:u w:val="single"/>
        </w:rPr>
        <w:t xml:space="preserve"> </w:t>
      </w:r>
      <w:r w:rsidR="00A01F5D" w:rsidRPr="004C7D94">
        <w:rPr>
          <w:b/>
          <w:u w:val="single"/>
        </w:rPr>
        <w:t>Gloucester</w:t>
      </w:r>
      <w:r w:rsidR="00A01F5D" w:rsidRPr="00A01F5D">
        <w:rPr>
          <w:b/>
        </w:rPr>
        <w:t xml:space="preserve">– Admin - Richard Dudley - </w:t>
      </w:r>
      <w:r>
        <w:t xml:space="preserve">Deed to Richard Dudley, “On Poropotank adjoining John Green, </w:t>
      </w:r>
      <w:r w:rsidRPr="00003C53">
        <w:rPr>
          <w:b/>
        </w:rPr>
        <w:t>Peter Knight</w:t>
      </w:r>
      <w:r>
        <w:t>, Spenser, to Parradise Path, down Chiscaike path to Mr. John Pates corner.  400 acs. granted to W</w:t>
      </w:r>
      <w:r w:rsidR="00734E04">
        <w:t>illia</w:t>
      </w:r>
      <w:r>
        <w:t>m Armefield 1663 sold to John Pate who assigned to Dudley. 544 acs. residue.” For trans of: Edward Holland, Richard Perkins, John Dance, John Holmes, James Griffin, James White, William Evans, Margaret Milburne, Francis Hilyard, Mary Wilson, Francis Sale. (Mason 1946, p. 27)</w:t>
      </w:r>
    </w:p>
    <w:p w:rsidR="009242CD" w:rsidRDefault="009242CD" w:rsidP="001470B7">
      <w:pPr>
        <w:pStyle w:val="NormalWeb"/>
        <w:spacing w:before="240" w:beforeAutospacing="0" w:after="240" w:afterAutospacing="0"/>
        <w:ind w:left="0" w:right="0"/>
      </w:pPr>
      <w:r w:rsidRPr="007A63EB">
        <w:rPr>
          <w:b/>
        </w:rPr>
        <w:t>16</w:t>
      </w:r>
      <w:r>
        <w:rPr>
          <w:b/>
        </w:rPr>
        <w:t>6</w:t>
      </w:r>
      <w:r w:rsidRPr="007A63EB">
        <w:rPr>
          <w:b/>
        </w:rPr>
        <w:t xml:space="preserve">5 – Oct – </w:t>
      </w:r>
      <w:r w:rsidR="004C78BF" w:rsidRPr="00245A6E">
        <w:rPr>
          <w:b/>
          <w:u w:val="single"/>
        </w:rPr>
        <w:t xml:space="preserve">UK </w:t>
      </w:r>
      <w:r w:rsidRPr="007A63EB">
        <w:rPr>
          <w:b/>
          <w:u w:val="single"/>
        </w:rPr>
        <w:t>Kent Hythe</w:t>
      </w:r>
      <w:r w:rsidRPr="007A63EB">
        <w:rPr>
          <w:b/>
        </w:rPr>
        <w:t xml:space="preserve"> – Admin – Capt. Peter Knight </w:t>
      </w:r>
      <w:r>
        <w:t xml:space="preserve">- </w:t>
      </w:r>
      <w:r w:rsidRPr="007A63EB">
        <w:t xml:space="preserve">Captured ship: </w:t>
      </w:r>
      <w:r w:rsidRPr="007A63EB">
        <w:rPr>
          <w:i/>
        </w:rPr>
        <w:t>Peter of Dunkirk</w:t>
      </w:r>
      <w:r w:rsidRPr="007A63EB">
        <w:t>, master Forment Gio.</w:t>
      </w:r>
      <w:r>
        <w:t xml:space="preserve"> </w:t>
      </w:r>
      <w:r w:rsidRPr="007A63EB">
        <w:t xml:space="preserve">History: a small vessel, laden with salt; taken in early October 1665 by the privateer </w:t>
      </w:r>
      <w:r w:rsidRPr="007A63EB">
        <w:rPr>
          <w:i/>
        </w:rPr>
        <w:t>Peter of Dover</w:t>
      </w:r>
      <w:r w:rsidRPr="007A63EB">
        <w:t xml:space="preserve"> (Peter Knight commanding) and brought into Hythe, being very leaky after a storm.</w:t>
      </w:r>
      <w:r>
        <w:t xml:space="preserve">  </w:t>
      </w:r>
      <w:r w:rsidRPr="007A63EB">
        <w:t>Documents: three ship's papers, examination of captor (the original crew having run away) taken at Rye in 1665</w:t>
      </w:r>
      <w:r>
        <w:t xml:space="preserve">. ** </w:t>
      </w:r>
      <w:r w:rsidRPr="00D44D4E">
        <w:t>Captured ship: St Peter of Dunkirk, master [not given].</w:t>
      </w:r>
      <w:r>
        <w:t xml:space="preserve">  </w:t>
      </w:r>
      <w:r w:rsidRPr="00D44D4E">
        <w:t xml:space="preserve">History: a broken leaky vessel with a heap of salt; taken by the privateer </w:t>
      </w:r>
      <w:r w:rsidRPr="00734E04">
        <w:rPr>
          <w:i/>
        </w:rPr>
        <w:t>Peter of Dover</w:t>
      </w:r>
      <w:r w:rsidRPr="00D44D4E">
        <w:t xml:space="preserve"> (John Knight commanding).</w:t>
      </w:r>
      <w:r>
        <w:t xml:space="preserve">  </w:t>
      </w:r>
      <w:r w:rsidRPr="00D44D4E">
        <w:t>Documents: appraisement made at Rye in November 1665</w:t>
      </w:r>
      <w:r>
        <w:t xml:space="preserve">. </w:t>
      </w:r>
      <w:r w:rsidRPr="00D44D4E">
        <w:t>(National Archives</w:t>
      </w:r>
      <w:r>
        <w:t>, Kew England, Ref: HCA 32/2/82  Also: HCA 32/1/13)</w:t>
      </w:r>
    </w:p>
    <w:p w:rsidR="001470B7" w:rsidRDefault="001470B7" w:rsidP="001470B7">
      <w:pPr>
        <w:pStyle w:val="NormalWeb"/>
        <w:spacing w:before="240" w:beforeAutospacing="0" w:after="240" w:afterAutospacing="0"/>
        <w:ind w:left="0" w:right="0"/>
      </w:pPr>
      <w:r>
        <w:rPr>
          <w:b/>
        </w:rPr>
        <w:t xml:space="preserve">1665 </w:t>
      </w:r>
      <w:r w:rsidR="00734E04">
        <w:rPr>
          <w:b/>
        </w:rPr>
        <w:t xml:space="preserve">- </w:t>
      </w:r>
      <w:r>
        <w:rPr>
          <w:b/>
        </w:rPr>
        <w:t xml:space="preserve">Nov </w:t>
      </w:r>
      <w:r w:rsidRPr="0017189F">
        <w:rPr>
          <w:b/>
        </w:rPr>
        <w:t xml:space="preserve">20 </w:t>
      </w:r>
      <w:r w:rsidRPr="00283AE6">
        <w:t xml:space="preserve">– </w:t>
      </w:r>
      <w:r w:rsidR="00A01F5D" w:rsidRPr="00A01F5D">
        <w:rPr>
          <w:b/>
          <w:u w:val="single"/>
        </w:rPr>
        <w:t>VA Northumberland</w:t>
      </w:r>
      <w:r w:rsidR="00A01F5D" w:rsidRPr="00A01F5D">
        <w:rPr>
          <w:b/>
        </w:rPr>
        <w:t xml:space="preserve"> – Admin – Peter Knight </w:t>
      </w:r>
      <w:r w:rsidRPr="00DA7674">
        <w:t xml:space="preserve"> - </w:t>
      </w:r>
      <w:r>
        <w:t xml:space="preserve"> Court: </w:t>
      </w:r>
      <w:r w:rsidRPr="00283AE6">
        <w:t xml:space="preserve">Whereas </w:t>
      </w:r>
      <w:r w:rsidRPr="00003C53">
        <w:t>Summar Adams</w:t>
      </w:r>
      <w:r w:rsidRPr="00283AE6">
        <w:t xml:space="preserve"> hath got a woman Servt of Mr. Peter Knight wth Child, It is ordered by this Court yt ye sd Adams give security for ye keeping of ye sd Child &amp; yt he be fined according to Act for his default. OB 1652-65, 213. (</w:t>
      </w:r>
      <w:r>
        <w:t>Haynie, p. 375</w:t>
      </w:r>
      <w:r w:rsidRPr="00283AE6">
        <w:t>)</w:t>
      </w:r>
    </w:p>
    <w:p w:rsidR="001470B7" w:rsidRDefault="001470B7" w:rsidP="001470B7">
      <w:pPr>
        <w:pStyle w:val="NormalWeb"/>
        <w:spacing w:before="240" w:beforeAutospacing="0" w:after="240" w:afterAutospacing="0"/>
        <w:ind w:left="0" w:right="0"/>
      </w:pPr>
      <w:r>
        <w:rPr>
          <w:b/>
        </w:rPr>
        <w:t xml:space="preserve">1666 Jan 20 </w:t>
      </w:r>
      <w:r>
        <w:t xml:space="preserve">– </w:t>
      </w:r>
      <w:r w:rsidR="00267C42" w:rsidRPr="00267C42">
        <w:rPr>
          <w:b/>
          <w:u w:val="single"/>
        </w:rPr>
        <w:t>VA Northumberland</w:t>
      </w:r>
      <w:r w:rsidR="00267C42" w:rsidRPr="00267C42">
        <w:rPr>
          <w:b/>
        </w:rPr>
        <w:t xml:space="preserve"> – Admin – Peter Knight</w:t>
      </w:r>
      <w:r w:rsidR="00267C42" w:rsidRPr="00267C42">
        <w:t xml:space="preserve"> –</w:t>
      </w:r>
      <w:r w:rsidR="00267C42" w:rsidRPr="00267C42">
        <w:rPr>
          <w:b/>
        </w:rPr>
        <w:t xml:space="preserve"> </w:t>
      </w:r>
      <w:r>
        <w:t>Court</w:t>
      </w:r>
      <w:r w:rsidR="00734E04">
        <w:t>:</w:t>
      </w:r>
      <w:r>
        <w:t xml:space="preserve"> It is ordered yt. </w:t>
      </w:r>
      <w:r w:rsidRPr="0009412C">
        <w:rPr>
          <w:b/>
        </w:rPr>
        <w:t>Mr. Pet</w:t>
      </w:r>
      <w:r>
        <w:rPr>
          <w:b/>
        </w:rPr>
        <w:t>er</w:t>
      </w:r>
      <w:r w:rsidRPr="0009412C">
        <w:rPr>
          <w:b/>
        </w:rPr>
        <w:t xml:space="preserve"> Knight</w:t>
      </w:r>
      <w:r>
        <w:t xml:space="preserve"> make present payment of nineteene hundred forty &amp; foure pounds of tobacco unto Mr. Henry Meese, there appeareinge soe much due from ye sd. Knight for ye Publique als exe., always provided yt. what ye sd. Knight shall make appeare payd shall bee deducted, anything in this Order to ye contrary notwithstanding. (Sparacio, 1652-1665, p. 10)</w:t>
      </w:r>
    </w:p>
    <w:p w:rsidR="009242CD" w:rsidRDefault="009242CD" w:rsidP="001470B7">
      <w:pPr>
        <w:pStyle w:val="NormalWeb"/>
        <w:spacing w:before="240" w:beforeAutospacing="0" w:after="240" w:afterAutospacing="0"/>
        <w:ind w:left="0" w:right="0"/>
      </w:pPr>
      <w:r w:rsidRPr="00890511">
        <w:rPr>
          <w:b/>
        </w:rPr>
        <w:t xml:space="preserve">1666 – Mar 8 – </w:t>
      </w:r>
      <w:r w:rsidR="004C78BF" w:rsidRPr="00245A6E">
        <w:rPr>
          <w:b/>
          <w:u w:val="single"/>
        </w:rPr>
        <w:t xml:space="preserve">UK </w:t>
      </w:r>
      <w:r w:rsidRPr="00890511">
        <w:rPr>
          <w:b/>
          <w:u w:val="single"/>
        </w:rPr>
        <w:t>London</w:t>
      </w:r>
      <w:r w:rsidRPr="00890511">
        <w:rPr>
          <w:b/>
        </w:rPr>
        <w:t xml:space="preserve"> – Will </w:t>
      </w:r>
      <w:r>
        <w:rPr>
          <w:b/>
        </w:rPr>
        <w:t>/ POA</w:t>
      </w:r>
      <w:r w:rsidRPr="00890511">
        <w:rPr>
          <w:b/>
        </w:rPr>
        <w:t>– Joseph Knight Mariner</w:t>
      </w:r>
      <w:r>
        <w:t xml:space="preserve"> – Appoints John Knight, the brother of Joseph Knight, (John also being a mariner), his agent with power of attorney, to handle all his estate and goods, etc. He mentions his “wages” for services to be performed in the service of the King aboard the frigate “Elizabeth”. The document is dated 4 Nov 1665, Wit: Thomas Williams and John Lanier. (</w:t>
      </w:r>
      <w:r w:rsidRPr="00F4727E">
        <w:t>Prerogative Court of Canterbury Wills, 1384-1858</w:t>
      </w:r>
      <w:r>
        <w:t xml:space="preserve">, </w:t>
      </w:r>
      <w:r w:rsidRPr="00F4727E">
        <w:t>PROB 11: Will Registers</w:t>
      </w:r>
      <w:r>
        <w:t xml:space="preserve">, </w:t>
      </w:r>
      <w:r w:rsidRPr="00F4727E">
        <w:t>1660-1673</w:t>
      </w:r>
      <w:r>
        <w:t xml:space="preserve">, </w:t>
      </w:r>
      <w:r w:rsidRPr="00F4727E">
        <w:t>Piece 323: Carr, Quire Numbers 1-58 (1667)</w:t>
      </w:r>
      <w:r>
        <w:t>)</w:t>
      </w:r>
    </w:p>
    <w:p w:rsidR="009242CD" w:rsidRDefault="009242CD" w:rsidP="001470B7">
      <w:pPr>
        <w:pStyle w:val="NormalWeb"/>
        <w:spacing w:before="240" w:beforeAutospacing="0" w:after="240" w:afterAutospacing="0"/>
        <w:ind w:left="0" w:right="0"/>
      </w:pPr>
      <w:r w:rsidRPr="00C749BB">
        <w:rPr>
          <w:b/>
        </w:rPr>
        <w:lastRenderedPageBreak/>
        <w:t xml:space="preserve">1666 – Mar 10 – </w:t>
      </w:r>
      <w:r w:rsidR="004C78BF" w:rsidRPr="00245A6E">
        <w:rPr>
          <w:b/>
          <w:u w:val="single"/>
        </w:rPr>
        <w:t xml:space="preserve">UK </w:t>
      </w:r>
      <w:r w:rsidRPr="00C749BB">
        <w:rPr>
          <w:b/>
          <w:u w:val="single"/>
        </w:rPr>
        <w:t>East Sussex Rye</w:t>
      </w:r>
      <w:r w:rsidRPr="00C749BB">
        <w:rPr>
          <w:b/>
        </w:rPr>
        <w:t xml:space="preserve"> – Knight vs Holmes</w:t>
      </w:r>
      <w:r>
        <w:t xml:space="preserve"> - </w:t>
      </w:r>
      <w:r w:rsidRPr="00C749BB">
        <w:t>Elias Holmes, mariner; theft of a to</w:t>
      </w:r>
      <w:r>
        <w:t xml:space="preserve">psail from Peter Knight's house. (Held by East Sussex Record Office, Ref: </w:t>
      </w:r>
      <w:r w:rsidRPr="00C749BB">
        <w:t>RYE/8/16</w:t>
      </w:r>
      <w:r>
        <w:t xml:space="preserve">, </w:t>
      </w:r>
      <w:r w:rsidRPr="00C749BB">
        <w:t>thekeep</w:t>
      </w:r>
      <w:r>
        <w:t>(at)</w:t>
      </w:r>
      <w:r w:rsidRPr="00C749BB">
        <w:t>eastsussex.gov.uk</w:t>
      </w:r>
      <w:r>
        <w:t xml:space="preserve"> )</w:t>
      </w:r>
    </w:p>
    <w:p w:rsidR="001470B7" w:rsidRDefault="001470B7" w:rsidP="001470B7">
      <w:pPr>
        <w:pStyle w:val="NormalWeb"/>
        <w:spacing w:before="240" w:beforeAutospacing="0" w:after="240" w:afterAutospacing="0"/>
        <w:ind w:left="0" w:right="0"/>
      </w:pPr>
      <w:r>
        <w:rPr>
          <w:b/>
        </w:rPr>
        <w:t xml:space="preserve">1666 </w:t>
      </w:r>
      <w:r w:rsidR="00267C42">
        <w:rPr>
          <w:b/>
        </w:rPr>
        <w:t xml:space="preserve">- </w:t>
      </w:r>
      <w:r>
        <w:rPr>
          <w:b/>
        </w:rPr>
        <w:t xml:space="preserve">May 4 </w:t>
      </w:r>
      <w:r>
        <w:t xml:space="preserve">– </w:t>
      </w:r>
      <w:r>
        <w:rPr>
          <w:b/>
          <w:u w:val="single"/>
        </w:rPr>
        <w:t>VA</w:t>
      </w:r>
      <w:r w:rsidR="00267C42">
        <w:rPr>
          <w:b/>
          <w:u w:val="single"/>
        </w:rPr>
        <w:t xml:space="preserve"> </w:t>
      </w:r>
      <w:r w:rsidR="00267C42" w:rsidRPr="004966B6">
        <w:rPr>
          <w:b/>
          <w:u w:val="single"/>
        </w:rPr>
        <w:t>Isle of Wight</w:t>
      </w:r>
      <w:r w:rsidRPr="00267C42">
        <w:rPr>
          <w:b/>
        </w:rPr>
        <w:t xml:space="preserve"> – </w:t>
      </w:r>
      <w:r w:rsidR="00267C42" w:rsidRPr="00267C42">
        <w:rPr>
          <w:b/>
        </w:rPr>
        <w:t xml:space="preserve">Admin - </w:t>
      </w:r>
      <w:r w:rsidRPr="00267C42">
        <w:rPr>
          <w:b/>
        </w:rPr>
        <w:t>W</w:t>
      </w:r>
      <w:r w:rsidR="00734E04">
        <w:rPr>
          <w:b/>
        </w:rPr>
        <w:t>illia</w:t>
      </w:r>
      <w:r w:rsidRPr="00267C42">
        <w:rPr>
          <w:b/>
        </w:rPr>
        <w:t xml:space="preserve">m </w:t>
      </w:r>
      <w:r w:rsidRPr="0032710E">
        <w:rPr>
          <w:b/>
        </w:rPr>
        <w:t xml:space="preserve">Ruffin &amp; Robt. </w:t>
      </w:r>
      <w:r w:rsidRPr="00267C42">
        <w:rPr>
          <w:b/>
        </w:rPr>
        <w:t>Coleman</w:t>
      </w:r>
      <w:r w:rsidR="00267C42" w:rsidRPr="00267C42">
        <w:t xml:space="preserve"> – Land patent for</w:t>
      </w:r>
      <w:r w:rsidRPr="00267C42">
        <w:t xml:space="preserve"> 938 acs adj. </w:t>
      </w:r>
      <w:r>
        <w:t>Tho</w:t>
      </w:r>
      <w:r w:rsidR="00267C42">
        <w:t>mas</w:t>
      </w:r>
      <w:r>
        <w:t xml:space="preserve"> Harris. Trans. Of 19 pers. Incl: John Kemp, John Staples. (Nugent II, p. 87)</w:t>
      </w:r>
    </w:p>
    <w:p w:rsidR="001470B7" w:rsidRDefault="001470B7" w:rsidP="001470B7">
      <w:pPr>
        <w:pStyle w:val="NormalWeb"/>
        <w:spacing w:before="240" w:beforeAutospacing="0" w:after="240" w:afterAutospacing="0"/>
        <w:ind w:left="0" w:right="0"/>
      </w:pPr>
      <w:r>
        <w:rPr>
          <w:b/>
        </w:rPr>
        <w:t xml:space="preserve">1666 </w:t>
      </w:r>
      <w:r w:rsidR="00734E04">
        <w:rPr>
          <w:b/>
        </w:rPr>
        <w:t xml:space="preserve">- </w:t>
      </w:r>
      <w:r>
        <w:rPr>
          <w:b/>
        </w:rPr>
        <w:t xml:space="preserve">May </w:t>
      </w:r>
      <w:r w:rsidRPr="0009412C">
        <w:rPr>
          <w:b/>
        </w:rPr>
        <w:t xml:space="preserve">18 </w:t>
      </w:r>
      <w:r>
        <w:rPr>
          <w:b/>
        </w:rPr>
        <w:t xml:space="preserve">– </w:t>
      </w:r>
      <w:r w:rsidRPr="00DA7674">
        <w:rPr>
          <w:b/>
          <w:u w:val="single"/>
        </w:rPr>
        <w:t>VA</w:t>
      </w:r>
      <w:r w:rsidR="00267C42">
        <w:rPr>
          <w:b/>
          <w:u w:val="single"/>
        </w:rPr>
        <w:t xml:space="preserve"> </w:t>
      </w:r>
      <w:r w:rsidR="00267C42" w:rsidRPr="00DA7674">
        <w:rPr>
          <w:b/>
          <w:u w:val="single"/>
        </w:rPr>
        <w:t>Lancaster</w:t>
      </w:r>
      <w:r w:rsidRPr="00734E04">
        <w:rPr>
          <w:b/>
        </w:rPr>
        <w:t xml:space="preserve"> – </w:t>
      </w:r>
      <w:r w:rsidR="00267C42" w:rsidRPr="00734E04">
        <w:rPr>
          <w:b/>
        </w:rPr>
        <w:t>Admin – Mr. Nicholas Heale</w:t>
      </w:r>
      <w:r w:rsidR="00267C42">
        <w:t xml:space="preserve"> – Land patent for 738 acs </w:t>
      </w:r>
      <w:r w:rsidR="00267C42" w:rsidRPr="00DA7674">
        <w:t>Lancaster Co</w:t>
      </w:r>
      <w:r w:rsidR="00267C42">
        <w:t xml:space="preserve">. upon N.W. br. Of Corrotoman Riv. Incl. </w:t>
      </w:r>
      <w:r w:rsidRPr="0009412C">
        <w:rPr>
          <w:b/>
        </w:rPr>
        <w:t>James Hawley</w:t>
      </w:r>
      <w:r>
        <w:t xml:space="preserve"> as headright</w:t>
      </w:r>
      <w:r w:rsidR="00267C42">
        <w:t>.</w:t>
      </w:r>
      <w:r>
        <w:t xml:space="preserve"> (Nugent I, p. 561)</w:t>
      </w:r>
    </w:p>
    <w:p w:rsidR="00C64582" w:rsidRDefault="00C64582" w:rsidP="001470B7">
      <w:pPr>
        <w:pStyle w:val="NormalWeb"/>
        <w:spacing w:before="240" w:beforeAutospacing="0" w:after="240" w:afterAutospacing="0"/>
        <w:ind w:left="0" w:right="0"/>
      </w:pPr>
      <w:r w:rsidRPr="00ED5C4D">
        <w:rPr>
          <w:b/>
        </w:rPr>
        <w:t xml:space="preserve">1666 – May 24 – </w:t>
      </w:r>
      <w:r w:rsidR="004C78BF" w:rsidRPr="00245A6E">
        <w:rPr>
          <w:b/>
          <w:u w:val="single"/>
        </w:rPr>
        <w:t xml:space="preserve">UK </w:t>
      </w:r>
      <w:r w:rsidRPr="00ED5C4D">
        <w:rPr>
          <w:b/>
          <w:u w:val="single"/>
        </w:rPr>
        <w:t>Yorkshire Langold</w:t>
      </w:r>
      <w:r w:rsidRPr="00ED5C4D">
        <w:rPr>
          <w:b/>
        </w:rPr>
        <w:t xml:space="preserve"> – Camb Alum – John Knight</w:t>
      </w:r>
      <w:r>
        <w:t xml:space="preserve"> - </w:t>
      </w:r>
      <w:r w:rsidRPr="00ED5C4D">
        <w:t>Adm. Fell.-Com. (age 17) at MAGDALENE, May 24, 1666. S. of Sir Ralph, Knt, of Langold, Yorks. Bapt. at Rotherham, June 21, 1648. School, Margaretting, Essex. Adm. at the Middle Temple, Feb. 24, 1667-8. Called to the Bar, May 20, 1679. Died May 6, 1695. Buried at Firbeck. M.I. Brother of Isaac (1670). (M. H. Peacock.)</w:t>
      </w:r>
    </w:p>
    <w:p w:rsidR="001470B7" w:rsidRDefault="001470B7" w:rsidP="001470B7">
      <w:pPr>
        <w:pStyle w:val="NormalWeb"/>
        <w:spacing w:before="240" w:beforeAutospacing="0" w:after="240" w:afterAutospacing="0"/>
        <w:ind w:left="0" w:right="0"/>
      </w:pPr>
      <w:r>
        <w:rPr>
          <w:b/>
        </w:rPr>
        <w:t xml:space="preserve">1666 </w:t>
      </w:r>
      <w:r w:rsidR="00734E04">
        <w:rPr>
          <w:b/>
        </w:rPr>
        <w:t xml:space="preserve">- </w:t>
      </w:r>
      <w:r>
        <w:rPr>
          <w:b/>
        </w:rPr>
        <w:t xml:space="preserve">Jun 7 – </w:t>
      </w:r>
      <w:r w:rsidRPr="00D5272E">
        <w:rPr>
          <w:b/>
          <w:u w:val="single"/>
        </w:rPr>
        <w:t>VA</w:t>
      </w:r>
      <w:r w:rsidR="00734E04">
        <w:rPr>
          <w:b/>
          <w:u w:val="single"/>
        </w:rPr>
        <w:t xml:space="preserve"> </w:t>
      </w:r>
      <w:r w:rsidR="00734E04" w:rsidRPr="00D5272E">
        <w:rPr>
          <w:b/>
          <w:u w:val="single"/>
        </w:rPr>
        <w:t>Northumberland</w:t>
      </w:r>
      <w:r w:rsidRPr="00734E04">
        <w:rPr>
          <w:b/>
        </w:rPr>
        <w:t xml:space="preserve"> – </w:t>
      </w:r>
      <w:r w:rsidR="00734E04" w:rsidRPr="00734E04">
        <w:rPr>
          <w:b/>
        </w:rPr>
        <w:t xml:space="preserve">Admin - </w:t>
      </w:r>
      <w:r w:rsidRPr="00866482">
        <w:rPr>
          <w:b/>
        </w:rPr>
        <w:t>James Hawley</w:t>
      </w:r>
      <w:r w:rsidR="00734E04" w:rsidRPr="00734E04">
        <w:t xml:space="preserve"> – Land patent for</w:t>
      </w:r>
      <w:r>
        <w:t xml:space="preserve"> 700 acs… On S. side of Potomack &amp; head br. Of Machoatick Rive… Trans of 14 pers: Tho</w:t>
      </w:r>
      <w:r w:rsidR="00734E04">
        <w:t>mas</w:t>
      </w:r>
      <w:r>
        <w:t xml:space="preserve"> Dutton, Hump</w:t>
      </w:r>
      <w:r w:rsidR="00734E04">
        <w:t>hrey</w:t>
      </w:r>
      <w:r>
        <w:t xml:space="preserve"> </w:t>
      </w:r>
      <w:r w:rsidRPr="00AF6C51">
        <w:t>Watkins</w:t>
      </w:r>
      <w:r>
        <w:t xml:space="preserve">, Edward Taylor, Ambrose Taylor, Francis Phillips, Nicholas Price, William Herbert, Thomas Morgan, Arthur Sands, George Loe, Samuel Porter, Giles Walker, John Tomkins, Richard Seaborne. Marginal Note: “In this patt. There was errors &amp; is amended &amp; recorded in folio 152”. (Nugent II, p. 36) </w:t>
      </w:r>
      <w:r w:rsidR="00FE193E">
        <w:t xml:space="preserve"> </w:t>
      </w:r>
      <w:r w:rsidR="00267C42" w:rsidRPr="00267C42">
        <w:rPr>
          <w:b/>
        </w:rPr>
        <w:t>Note</w:t>
      </w:r>
      <w:r w:rsidR="00267C42" w:rsidRPr="00267C42">
        <w:t>: Compare the names of headrights on this patent to the names on t</w:t>
      </w:r>
      <w:r w:rsidR="00FE193E">
        <w:t xml:space="preserve">he next patent of James Hawley dated 1666 </w:t>
      </w:r>
      <w:r w:rsidR="00267C42" w:rsidRPr="00267C42">
        <w:t>Jun 26. Either he was using the same people for patents in two different counties a few weeks apart, and using variations of their names or the spelling of the two recorders was varied, or he used them and then his son, of the same name, used them.</w:t>
      </w:r>
    </w:p>
    <w:p w:rsidR="00C64582" w:rsidRDefault="00C64582" w:rsidP="001470B7">
      <w:pPr>
        <w:pStyle w:val="NormalWeb"/>
        <w:spacing w:before="240" w:beforeAutospacing="0" w:after="240" w:afterAutospacing="0"/>
        <w:ind w:left="0" w:right="0"/>
      </w:pPr>
      <w:r w:rsidRPr="00201C72">
        <w:rPr>
          <w:b/>
        </w:rPr>
        <w:t xml:space="preserve">1666 – Jun 7 – </w:t>
      </w:r>
      <w:r w:rsidR="004C78BF" w:rsidRPr="00245A6E">
        <w:rPr>
          <w:b/>
          <w:u w:val="single"/>
        </w:rPr>
        <w:t xml:space="preserve">UK </w:t>
      </w:r>
      <w:r w:rsidRPr="00201C72">
        <w:rPr>
          <w:b/>
          <w:u w:val="single"/>
        </w:rPr>
        <w:t>Gloucestershire Bristol</w:t>
      </w:r>
      <w:r w:rsidRPr="00201C72">
        <w:rPr>
          <w:b/>
        </w:rPr>
        <w:t xml:space="preserve"> – Admin – Sir John Knight</w:t>
      </w:r>
      <w:r>
        <w:t xml:space="preserve"> - </w:t>
      </w:r>
      <w:r w:rsidRPr="00201C72">
        <w:t>Marriage settlement on a tenement in Corn street and four tenements in Broad Mead and upon St.James' back</w:t>
      </w:r>
      <w:r>
        <w:t xml:space="preserve">;  </w:t>
      </w:r>
      <w:r w:rsidRPr="00201C72">
        <w:t>Parties: (1) Joseph Creswicke of Bristol, merchant</w:t>
      </w:r>
      <w:r>
        <w:t xml:space="preserve">,  </w:t>
      </w:r>
      <w:r w:rsidRPr="00201C72">
        <w:t>(2) Sir John Knight, Sir Henry Creswicke, aldermen of Bristol, and Martha Knight, spinster</w:t>
      </w:r>
      <w:r>
        <w:t xml:space="preserve">.  (Bristol Archives, Ref: </w:t>
      </w:r>
      <w:r w:rsidRPr="00201C72">
        <w:t>19835/4/f</w:t>
      </w:r>
      <w:r>
        <w:t>)</w:t>
      </w:r>
    </w:p>
    <w:p w:rsidR="00C64582" w:rsidRDefault="00C64582" w:rsidP="001470B7">
      <w:pPr>
        <w:pStyle w:val="NormalWeb"/>
        <w:spacing w:before="240" w:beforeAutospacing="0" w:after="240" w:afterAutospacing="0"/>
        <w:ind w:left="0" w:right="0"/>
      </w:pPr>
      <w:r w:rsidRPr="000F799D">
        <w:rPr>
          <w:b/>
        </w:rPr>
        <w:t xml:space="preserve">1666 – Jun 21 – </w:t>
      </w:r>
      <w:r w:rsidR="004C78BF" w:rsidRPr="00245A6E">
        <w:rPr>
          <w:b/>
          <w:u w:val="single"/>
        </w:rPr>
        <w:t xml:space="preserve">UK </w:t>
      </w:r>
      <w:r w:rsidRPr="000F799D">
        <w:rPr>
          <w:b/>
          <w:u w:val="single"/>
        </w:rPr>
        <w:t>London All Hallows</w:t>
      </w:r>
      <w:r w:rsidRPr="000F799D">
        <w:rPr>
          <w:b/>
        </w:rPr>
        <w:t xml:space="preserve"> – Will – Edward Knights</w:t>
      </w:r>
      <w:r>
        <w:rPr>
          <w:b/>
        </w:rPr>
        <w:t>, Cooper</w:t>
      </w:r>
      <w:r>
        <w:t xml:space="preserve"> – “Now belonging to His Majesty’s ship Kent” appoints Rachel Burkle of St Giles Cripplegate to be his attorney, heiress and executrix. (</w:t>
      </w:r>
      <w:r w:rsidRPr="000F799D">
        <w:t>Prerogative Court of Canterbury Wills, 1384-1858</w:t>
      </w:r>
      <w:r>
        <w:t xml:space="preserve">, </w:t>
      </w:r>
      <w:r w:rsidRPr="000F799D">
        <w:t>PROB 11: Will Registers</w:t>
      </w:r>
      <w:r>
        <w:t xml:space="preserve">, </w:t>
      </w:r>
      <w:r w:rsidRPr="000F799D">
        <w:t>1660-1673</w:t>
      </w:r>
      <w:r>
        <w:t xml:space="preserve">, </w:t>
      </w:r>
      <w:r w:rsidRPr="000F799D">
        <w:t>Piece 321: Mico, Quire Numbers 92-138 (1666)</w:t>
      </w:r>
      <w:r>
        <w:t>)</w:t>
      </w:r>
    </w:p>
    <w:p w:rsidR="001470B7" w:rsidRDefault="001470B7" w:rsidP="001470B7">
      <w:pPr>
        <w:pStyle w:val="NormalWeb"/>
        <w:spacing w:before="240" w:beforeAutospacing="0" w:after="240" w:afterAutospacing="0"/>
        <w:ind w:left="0" w:right="0"/>
      </w:pPr>
      <w:r>
        <w:rPr>
          <w:b/>
        </w:rPr>
        <w:t xml:space="preserve">1666 </w:t>
      </w:r>
      <w:r w:rsidR="00B24E1C">
        <w:rPr>
          <w:b/>
        </w:rPr>
        <w:t xml:space="preserve">- </w:t>
      </w:r>
      <w:r>
        <w:rPr>
          <w:b/>
        </w:rPr>
        <w:t xml:space="preserve">Jun 26 – </w:t>
      </w:r>
      <w:r w:rsidRPr="00D5272E">
        <w:rPr>
          <w:b/>
          <w:u w:val="single"/>
        </w:rPr>
        <w:t>VA</w:t>
      </w:r>
      <w:r w:rsidR="00B24E1C">
        <w:rPr>
          <w:b/>
          <w:u w:val="single"/>
        </w:rPr>
        <w:t xml:space="preserve"> </w:t>
      </w:r>
      <w:r w:rsidR="00B24E1C" w:rsidRPr="00D5272E">
        <w:rPr>
          <w:b/>
          <w:u w:val="single"/>
        </w:rPr>
        <w:t>Westmoreland</w:t>
      </w:r>
      <w:r w:rsidRPr="00B24E1C">
        <w:rPr>
          <w:b/>
        </w:rPr>
        <w:t xml:space="preserve"> </w:t>
      </w:r>
      <w:r w:rsidR="00B24E1C" w:rsidRPr="00B24E1C">
        <w:rPr>
          <w:b/>
        </w:rPr>
        <w:t>–</w:t>
      </w:r>
      <w:r w:rsidRPr="00B24E1C">
        <w:rPr>
          <w:b/>
        </w:rPr>
        <w:t xml:space="preserve"> </w:t>
      </w:r>
      <w:r w:rsidR="00B24E1C" w:rsidRPr="00B24E1C">
        <w:rPr>
          <w:b/>
        </w:rPr>
        <w:t xml:space="preserve">Admin - </w:t>
      </w:r>
      <w:r w:rsidRPr="00BE4909">
        <w:rPr>
          <w:b/>
        </w:rPr>
        <w:t>James Hawley</w:t>
      </w:r>
      <w:r w:rsidR="00B24E1C" w:rsidRPr="00B24E1C">
        <w:t xml:space="preserve"> – Land patent for</w:t>
      </w:r>
      <w:r>
        <w:t xml:space="preserve"> 700 acs. </w:t>
      </w:r>
      <w:r w:rsidRPr="00D5272E">
        <w:t>…</w:t>
      </w:r>
      <w:r>
        <w:t xml:space="preserve"> nere head of Nomeni Riv.,  Beg. At Herring Poynt &amp; adj. His own land. Trans. Of 14 pers: Thomas Dutton, Humphrey </w:t>
      </w:r>
      <w:r w:rsidRPr="00FE193E">
        <w:t>Watkins</w:t>
      </w:r>
      <w:r>
        <w:t xml:space="preserve">, Edward Taylor, Ambrose Taylor, Francis Phillips, Nicholas Peirce, William Herbett, Thomas Morgan, Arthur Land, George Loe, Samuel Porter, </w:t>
      </w:r>
      <w:r w:rsidRPr="00FE193E">
        <w:t>Giles Walker</w:t>
      </w:r>
      <w:r>
        <w:t>, John Tompkin, Richard Baborne</w:t>
      </w:r>
      <w:r w:rsidR="00FE193E">
        <w:t xml:space="preserve"> (Seaborne?)</w:t>
      </w:r>
      <w:r>
        <w:t>. (Nugent II, p 40)</w:t>
      </w:r>
    </w:p>
    <w:p w:rsidR="00C64582" w:rsidRDefault="00C64582" w:rsidP="00C64582">
      <w:pPr>
        <w:rPr>
          <w:szCs w:val="24"/>
        </w:rPr>
      </w:pPr>
      <w:r w:rsidRPr="00FC37BA">
        <w:rPr>
          <w:b/>
          <w:szCs w:val="24"/>
        </w:rPr>
        <w:t xml:space="preserve">1666 – Jun 27 – </w:t>
      </w:r>
      <w:r w:rsidR="004C78BF" w:rsidRPr="00245A6E">
        <w:rPr>
          <w:b/>
          <w:szCs w:val="24"/>
          <w:u w:val="single"/>
        </w:rPr>
        <w:t xml:space="preserve">UK </w:t>
      </w:r>
      <w:r w:rsidRPr="00FC37BA">
        <w:rPr>
          <w:b/>
          <w:szCs w:val="24"/>
          <w:u w:val="single"/>
        </w:rPr>
        <w:t>Devonshire Okehampton</w:t>
      </w:r>
      <w:r w:rsidRPr="00FC37BA">
        <w:rPr>
          <w:b/>
          <w:szCs w:val="24"/>
        </w:rPr>
        <w:t xml:space="preserve"> – Will – John Knight</w:t>
      </w:r>
      <w:r>
        <w:rPr>
          <w:szCs w:val="24"/>
        </w:rPr>
        <w:t xml:space="preserve"> – In Latin probably an administrative probate document.  Names mentioned: William Knight, </w:t>
      </w:r>
      <w:r>
        <w:rPr>
          <w:szCs w:val="24"/>
        </w:rPr>
        <w:lastRenderedPageBreak/>
        <w:t>executor; Eleanor Knight, probably wife; Phillip Knight. (</w:t>
      </w:r>
      <w:r w:rsidRPr="009F0FC7">
        <w:rPr>
          <w:szCs w:val="24"/>
        </w:rPr>
        <w:t>Prerogative Court of Canterbury Wills, 1384-1858</w:t>
      </w:r>
      <w:r>
        <w:rPr>
          <w:szCs w:val="24"/>
        </w:rPr>
        <w:t xml:space="preserve">, </w:t>
      </w:r>
      <w:r w:rsidRPr="009F0FC7">
        <w:rPr>
          <w:szCs w:val="24"/>
        </w:rPr>
        <w:t>PROB 11: Will Registers</w:t>
      </w:r>
      <w:r>
        <w:rPr>
          <w:szCs w:val="24"/>
        </w:rPr>
        <w:t xml:space="preserve">, </w:t>
      </w:r>
      <w:r w:rsidRPr="009F0FC7">
        <w:rPr>
          <w:szCs w:val="24"/>
        </w:rPr>
        <w:t>1660-1673</w:t>
      </w:r>
      <w:r>
        <w:rPr>
          <w:szCs w:val="24"/>
        </w:rPr>
        <w:t xml:space="preserve">, </w:t>
      </w:r>
      <w:r w:rsidRPr="009F0FC7">
        <w:rPr>
          <w:szCs w:val="24"/>
        </w:rPr>
        <w:t>Piece 322: Mico, Quire Numbers 139-184 (1666)</w:t>
      </w:r>
      <w:r>
        <w:rPr>
          <w:szCs w:val="24"/>
        </w:rPr>
        <w:t>)</w:t>
      </w:r>
    </w:p>
    <w:p w:rsidR="00C64582" w:rsidRDefault="00C64582" w:rsidP="00C64582">
      <w:pPr>
        <w:pStyle w:val="NormalWeb"/>
        <w:spacing w:before="240" w:beforeAutospacing="0" w:after="240" w:afterAutospacing="0"/>
        <w:ind w:left="0" w:right="0"/>
      </w:pPr>
      <w:r w:rsidRPr="00057E52">
        <w:rPr>
          <w:b/>
        </w:rPr>
        <w:t xml:space="preserve">1666 – Jun 28 – </w:t>
      </w:r>
      <w:r w:rsidR="004C78BF" w:rsidRPr="00245A6E">
        <w:rPr>
          <w:b/>
          <w:u w:val="single"/>
        </w:rPr>
        <w:t xml:space="preserve">UK </w:t>
      </w:r>
      <w:r w:rsidRPr="00057E52">
        <w:rPr>
          <w:b/>
          <w:u w:val="single"/>
        </w:rPr>
        <w:t>Middlesex Stepney</w:t>
      </w:r>
      <w:r w:rsidRPr="00057E52">
        <w:rPr>
          <w:b/>
        </w:rPr>
        <w:t xml:space="preserve"> – Will – John Knight</w:t>
      </w:r>
      <w:r>
        <w:rPr>
          <w:b/>
        </w:rPr>
        <w:t>, Gent</w:t>
      </w:r>
      <w:r>
        <w:t xml:space="preserve"> – To the poor of the Parish of Brasted Kent, 40 shillings; to Uncle Michael Knight of Westerham, Kent, Gent, 600 pounds; to </w:t>
      </w:r>
      <w:r w:rsidRPr="00D76E79">
        <w:rPr>
          <w:b/>
        </w:rPr>
        <w:t>David Knight, son of Michael Knight</w:t>
      </w:r>
      <w:r>
        <w:t xml:space="preserve">, 60 pounds; to Aunt Mary Pike, wife of Edmund Pike of Stepney, Gent, 60 pounds; to Edmond Pike and James Pike, sons of Edmond and Mary Pike, 60 pounds; to </w:t>
      </w:r>
      <w:r w:rsidRPr="00D76E79">
        <w:rPr>
          <w:b/>
        </w:rPr>
        <w:t>Uncles Thomas Knight and Roger Knight</w:t>
      </w:r>
      <w:r>
        <w:t xml:space="preserve">, 60 pounds each; to </w:t>
      </w:r>
      <w:r w:rsidRPr="00D76E79">
        <w:rPr>
          <w:b/>
        </w:rPr>
        <w:t>Joseph Knight, son of Joseph Knight</w:t>
      </w:r>
      <w:r>
        <w:t xml:space="preserve"> late of Westerham, Gent, deceased, 60 pounds at age 21; to James Steele of Wapping, Boxmaker, 16 pounds “that he do make and provide for me against my funeral a very good and sufficient coffin”; to Uncle John K___ (Knowles?), 60 pounds; “to my very good master, Mr John Horkenhull and his wife, 5 pounds and to their two children, 5 pounds apiece; to John Knight, son of my </w:t>
      </w:r>
      <w:r w:rsidRPr="00D76E79">
        <w:rPr>
          <w:b/>
        </w:rPr>
        <w:t>Uncle John Knight</w:t>
      </w:r>
      <w:r>
        <w:t>, 10 pounds at age 21; to maid servant Mary Warneham, 5 pounds; rest of goods, chatt</w:t>
      </w:r>
      <w:r w:rsidR="00D76E79">
        <w:t>e</w:t>
      </w:r>
      <w:r>
        <w:t xml:space="preserve">ls, residue of estate etc, to </w:t>
      </w:r>
      <w:r w:rsidRPr="00D76E79">
        <w:rPr>
          <w:b/>
        </w:rPr>
        <w:t>Uncle Michael Knight</w:t>
      </w:r>
      <w:r>
        <w:t xml:space="preserve"> who is to be executor. (</w:t>
      </w:r>
      <w:r w:rsidRPr="006F7F80">
        <w:t>Prerogative Court of Canterbury Wills, 1384-1858</w:t>
      </w:r>
      <w:r>
        <w:t xml:space="preserve">, </w:t>
      </w:r>
      <w:r w:rsidRPr="006F7F80">
        <w:t>PROB 11: Will Registers</w:t>
      </w:r>
      <w:r>
        <w:t xml:space="preserve">, </w:t>
      </w:r>
      <w:r w:rsidRPr="006F7F80">
        <w:t>1660-1673</w:t>
      </w:r>
      <w:r>
        <w:t xml:space="preserve">, </w:t>
      </w:r>
      <w:r w:rsidRPr="006F7F80">
        <w:t>Piece 321: Mico, Quire Numbers 92-138 (1666)</w:t>
      </w:r>
      <w:r>
        <w:t>)</w:t>
      </w:r>
    </w:p>
    <w:p w:rsidR="001470B7" w:rsidRDefault="001470B7" w:rsidP="001470B7">
      <w:pPr>
        <w:pStyle w:val="NormalWeb"/>
        <w:spacing w:before="240" w:beforeAutospacing="0" w:after="240" w:afterAutospacing="0"/>
        <w:ind w:left="0" w:right="0"/>
      </w:pPr>
      <w:r>
        <w:rPr>
          <w:b/>
        </w:rPr>
        <w:t xml:space="preserve">1666 </w:t>
      </w:r>
      <w:r w:rsidR="00B24E1C">
        <w:rPr>
          <w:b/>
        </w:rPr>
        <w:t xml:space="preserve">- </w:t>
      </w:r>
      <w:r>
        <w:rPr>
          <w:b/>
        </w:rPr>
        <w:t xml:space="preserve">Aug 20 </w:t>
      </w:r>
      <w:r>
        <w:t xml:space="preserve">– </w:t>
      </w:r>
      <w:r w:rsidR="00B24E1C" w:rsidRPr="00B24E1C">
        <w:rPr>
          <w:b/>
          <w:u w:val="single"/>
        </w:rPr>
        <w:t>VA Northumberland</w:t>
      </w:r>
      <w:r w:rsidR="00B24E1C" w:rsidRPr="00B24E1C">
        <w:rPr>
          <w:b/>
        </w:rPr>
        <w:t xml:space="preserve"> – Admin – Peter Knight</w:t>
      </w:r>
      <w:r w:rsidR="00B24E1C" w:rsidRPr="00B24E1C">
        <w:t xml:space="preserve"> – </w:t>
      </w:r>
      <w:r>
        <w:t xml:space="preserve"> Court – Upon ye Peticon of Mrs. Anne Clay, ye Attorney of Mr. Francis Clay, her Husband, wherein she deposeth yt: Elizabeth Man, late Wife to George Knott, deced., obtained order of ye Cort. for her Thirds of one hundred acres of Lande now in ye tenure &amp; possession of ye sd. Mr. Fran. Clay, solde unto </w:t>
      </w:r>
      <w:r w:rsidRPr="00FE6D28">
        <w:rPr>
          <w:b/>
        </w:rPr>
        <w:t>Mr. Pet</w:t>
      </w:r>
      <w:r>
        <w:rPr>
          <w:b/>
        </w:rPr>
        <w:t>er</w:t>
      </w:r>
      <w:r w:rsidRPr="00FE6D28">
        <w:rPr>
          <w:b/>
        </w:rPr>
        <w:t xml:space="preserve"> Knight</w:t>
      </w:r>
      <w:r>
        <w:t xml:space="preserve"> by ye said George Knot without ye consent of ye said Elizabeth, then his Wife, &amp; by ye said Mr. Peter Knight solde with warranty unto Mr. John Temple, late Husband unto ye said Mrs. Anne Clay &amp; by ye Last Will &amp; Testament of ye said Mr. Temple, devised unto ye said Mrs. Anne Clay &amp; by her said Peticon did pray for an Order of this cort against ye said Mr. Peter Knight for what damages her said Husband, Mr. Francis Clay, shall susteyne by ye Order aforesaid granted Elizabeth Man aforesaid, ye Cort. doe therefore order yt. Mr. Peter Knight shall make good ye said damages unlesse ye said Mr. Peter Knight shall shew good reason to ye contrary at ye next Cort. (Sparacio, 1666-1678, p. 24-25)</w:t>
      </w:r>
    </w:p>
    <w:p w:rsidR="001470B7" w:rsidRDefault="001470B7" w:rsidP="00C9374E">
      <w:pPr>
        <w:pStyle w:val="NormalWeb"/>
        <w:spacing w:before="240" w:after="240"/>
        <w:ind w:left="0"/>
      </w:pPr>
      <w:r>
        <w:rPr>
          <w:b/>
        </w:rPr>
        <w:t xml:space="preserve">1666 </w:t>
      </w:r>
      <w:r w:rsidR="00B24E1C">
        <w:rPr>
          <w:b/>
        </w:rPr>
        <w:t xml:space="preserve">- </w:t>
      </w:r>
      <w:r>
        <w:rPr>
          <w:b/>
        </w:rPr>
        <w:t xml:space="preserve">Aug 27 – </w:t>
      </w:r>
      <w:r w:rsidRPr="008F6E02">
        <w:rPr>
          <w:b/>
          <w:u w:val="single"/>
        </w:rPr>
        <w:t>VA</w:t>
      </w:r>
      <w:r w:rsidR="00B24E1C">
        <w:rPr>
          <w:b/>
          <w:u w:val="single"/>
        </w:rPr>
        <w:t xml:space="preserve"> </w:t>
      </w:r>
      <w:r w:rsidR="00B24E1C" w:rsidRPr="008F6E02">
        <w:rPr>
          <w:b/>
          <w:u w:val="single"/>
        </w:rPr>
        <w:t>Gloucester</w:t>
      </w:r>
      <w:r w:rsidRPr="00B24E1C">
        <w:rPr>
          <w:b/>
        </w:rPr>
        <w:t xml:space="preserve"> – </w:t>
      </w:r>
      <w:r w:rsidR="00B24E1C" w:rsidRPr="00B24E1C">
        <w:rPr>
          <w:b/>
        </w:rPr>
        <w:t xml:space="preserve">Admin - </w:t>
      </w:r>
      <w:r w:rsidRPr="00B24E1C">
        <w:rPr>
          <w:b/>
        </w:rPr>
        <w:t xml:space="preserve">Mr. </w:t>
      </w:r>
      <w:r w:rsidRPr="00473FE0">
        <w:rPr>
          <w:b/>
        </w:rPr>
        <w:t>Guy Knight</w:t>
      </w:r>
      <w:r w:rsidR="00B24E1C">
        <w:t xml:space="preserve"> – Land patent for</w:t>
      </w:r>
      <w:r>
        <w:t xml:space="preserve"> 400 acs. on Milford Haven knowne by the name of the E</w:t>
      </w:r>
      <w:r w:rsidR="007E6FB4">
        <w:t>a</w:t>
      </w:r>
      <w:r>
        <w:t>gles Nest</w:t>
      </w:r>
      <w:r w:rsidR="007E6FB4">
        <w:t xml:space="preserve"> (Egles)</w:t>
      </w:r>
      <w:r>
        <w:t xml:space="preserve">… Beg. On land of Abram English… Trans. Of 8 pers: Sam Bridges, John Begg, Will Martin, Will Groves, Thomas Stint, Hugh Row, Thomas Monke, John Stores. (Nugent I, p. 564; Mason 1946, p. 44) </w:t>
      </w:r>
      <w:r>
        <w:br/>
      </w:r>
      <w:r w:rsidRPr="008321EA">
        <w:rPr>
          <w:b/>
        </w:rPr>
        <w:t>Note</w:t>
      </w:r>
      <w:r w:rsidR="00FE193E">
        <w:rPr>
          <w:b/>
        </w:rPr>
        <w:t xml:space="preserve">: </w:t>
      </w:r>
      <w:r w:rsidR="00C9374E">
        <w:t>Guy Knight first appears 1658 Jun 4, in Northumberland County as a headright for Edward Palmer, an associate of Capt. Peter Knight. He was in a group that included Palmers. Here we note that Peter Knight, Merchant of Gloucester, claimed Elizabeth Monke as headright in 1652 which may suggest a relationship</w:t>
      </w:r>
      <w:r w:rsidR="00FE193E">
        <w:t xml:space="preserve"> to the here claimed Thomas Monke</w:t>
      </w:r>
      <w:r w:rsidR="00C9374E">
        <w:t xml:space="preserve">.  I haven't been able to locate </w:t>
      </w:r>
      <w:r w:rsidR="00FE193E">
        <w:t xml:space="preserve">Milford Haven AKA Eagle's Nest but the name suggests the location of a Mill of some sort. </w:t>
      </w:r>
    </w:p>
    <w:p w:rsidR="001470B7" w:rsidRDefault="001470B7" w:rsidP="001470B7">
      <w:pPr>
        <w:pStyle w:val="NormalWeb"/>
        <w:spacing w:before="240" w:beforeAutospacing="0" w:after="240" w:afterAutospacing="0"/>
        <w:ind w:left="0" w:right="0"/>
      </w:pPr>
      <w:r>
        <w:rPr>
          <w:b/>
        </w:rPr>
        <w:t xml:space="preserve">1666 </w:t>
      </w:r>
      <w:r w:rsidR="00C9374E">
        <w:rPr>
          <w:b/>
        </w:rPr>
        <w:t xml:space="preserve">- </w:t>
      </w:r>
      <w:r>
        <w:rPr>
          <w:b/>
        </w:rPr>
        <w:t xml:space="preserve">Oct 10 </w:t>
      </w:r>
      <w:r>
        <w:t xml:space="preserve">– </w:t>
      </w:r>
      <w:r w:rsidR="00C9374E" w:rsidRPr="00C9374E">
        <w:rPr>
          <w:b/>
          <w:u w:val="single"/>
        </w:rPr>
        <w:t>VA Northumberland</w:t>
      </w:r>
      <w:r w:rsidR="00C9374E" w:rsidRPr="00C9374E">
        <w:rPr>
          <w:b/>
        </w:rPr>
        <w:t xml:space="preserve"> – Admin – Peter Knight</w:t>
      </w:r>
      <w:r w:rsidR="00C9374E" w:rsidRPr="00C9374E">
        <w:t xml:space="preserve"> – </w:t>
      </w:r>
      <w:r>
        <w:t xml:space="preserve"> Court Mrs. Anne Clay, Exr. of Mr. J</w:t>
      </w:r>
      <w:r w:rsidR="00C9374E">
        <w:t>ohn</w:t>
      </w:r>
      <w:r>
        <w:t xml:space="preserve"> Temple, her former Husband, solde by ye said Mr. Knight unto </w:t>
      </w:r>
      <w:r>
        <w:lastRenderedPageBreak/>
        <w:t xml:space="preserve">ye said Jno. Temple, Mr. Knight should shew good reason to the Cort; to ye contrary, wherof having fayled; It is therefore ordered yt ye said order bee confirmed &amp; yt ye sd. </w:t>
      </w:r>
      <w:r w:rsidRPr="00FE193E">
        <w:t>Mr. Peter Knight</w:t>
      </w:r>
      <w:r>
        <w:t xml:space="preserve"> make good ye said damages unto ye said Mrs. Anne Clay wth. costs. (Sparacio, 1666-1678, p. 29)</w:t>
      </w:r>
    </w:p>
    <w:p w:rsidR="00C64582" w:rsidRDefault="00C64582" w:rsidP="00C64582">
      <w:pPr>
        <w:rPr>
          <w:szCs w:val="24"/>
        </w:rPr>
      </w:pPr>
      <w:r w:rsidRPr="009B12FD">
        <w:rPr>
          <w:b/>
          <w:szCs w:val="24"/>
        </w:rPr>
        <w:t xml:space="preserve">1666 – Oct 15 – </w:t>
      </w:r>
      <w:r w:rsidR="004C78BF" w:rsidRPr="00245A6E">
        <w:rPr>
          <w:b/>
          <w:szCs w:val="24"/>
          <w:u w:val="single"/>
        </w:rPr>
        <w:t xml:space="preserve">UK </w:t>
      </w:r>
      <w:r w:rsidRPr="009B12FD">
        <w:rPr>
          <w:b/>
          <w:szCs w:val="24"/>
          <w:u w:val="single"/>
        </w:rPr>
        <w:t>London</w:t>
      </w:r>
      <w:r w:rsidRPr="009B12FD">
        <w:rPr>
          <w:b/>
          <w:szCs w:val="24"/>
        </w:rPr>
        <w:t xml:space="preserve"> – Will – William Knight</w:t>
      </w:r>
      <w:r>
        <w:rPr>
          <w:szCs w:val="24"/>
        </w:rPr>
        <w:t xml:space="preserve"> – “Of Leadenhall Street”… To wife Sarah, 2/3 part of all personal estate together with ½ of the profits of all and singular lands and tenements until daughter Hannah Knight comes to the age of 16; to daughter Hannah, the other 1/3 of all my personal estate together with all my lands and tenements lying in … the county of Hereford; the third (sic) part of the profits of the said lands be put out for the best advantage of my said daughter; if daughter fails to live or produce heirs, all is to go to brother Walter Knight and his heirs;  if he has no heirs, then estate goes to two sisters, Hannah and Sybilla; and if Walter inherits after death of daughter, Hannah, then he must pay to William, John and Hannah, children of said sister, Hannah, three pounds to each of them; and to John, William and Sybilla and Elizabeth, the children of sister Sybilla Dawson, 3 pounds apiece; to sister Margaret Knight, 20 pounds; brother-in-law Robert Dawson, 5 pounds; to “my natural father” John Knight, 6 pounds; wife Sarah to be executrix.  (</w:t>
      </w:r>
      <w:r w:rsidRPr="0046177E">
        <w:rPr>
          <w:szCs w:val="24"/>
        </w:rPr>
        <w:t>Prerogative Court of Canterbury Wills, 1384-1858</w:t>
      </w:r>
      <w:r>
        <w:rPr>
          <w:szCs w:val="24"/>
        </w:rPr>
        <w:t xml:space="preserve">, </w:t>
      </w:r>
      <w:r w:rsidRPr="0046177E">
        <w:rPr>
          <w:szCs w:val="24"/>
        </w:rPr>
        <w:t>PROB 11: Will Registers</w:t>
      </w:r>
      <w:r>
        <w:rPr>
          <w:szCs w:val="24"/>
        </w:rPr>
        <w:t xml:space="preserve">, </w:t>
      </w:r>
      <w:r w:rsidRPr="0046177E">
        <w:rPr>
          <w:szCs w:val="24"/>
        </w:rPr>
        <w:t>1660-1673</w:t>
      </w:r>
      <w:r>
        <w:rPr>
          <w:szCs w:val="24"/>
        </w:rPr>
        <w:t xml:space="preserve">, </w:t>
      </w:r>
      <w:r w:rsidRPr="0046177E">
        <w:rPr>
          <w:szCs w:val="24"/>
        </w:rPr>
        <w:t>Piece 322: Mico, Quire Numbers 139-184 (1666)</w:t>
      </w:r>
      <w:r>
        <w:rPr>
          <w:szCs w:val="24"/>
        </w:rPr>
        <w:t xml:space="preserve">)  </w:t>
      </w:r>
    </w:p>
    <w:p w:rsidR="00C64582" w:rsidRPr="004356FF" w:rsidRDefault="00C64582" w:rsidP="00C64582">
      <w:pPr>
        <w:rPr>
          <w:szCs w:val="24"/>
        </w:rPr>
      </w:pPr>
      <w:r w:rsidRPr="004356FF">
        <w:rPr>
          <w:b/>
          <w:szCs w:val="24"/>
        </w:rPr>
        <w:t>16</w:t>
      </w:r>
      <w:r>
        <w:rPr>
          <w:b/>
          <w:szCs w:val="24"/>
        </w:rPr>
        <w:t>66 – Oct 16</w:t>
      </w:r>
      <w:r w:rsidRPr="004356FF">
        <w:rPr>
          <w:b/>
          <w:szCs w:val="24"/>
        </w:rPr>
        <w:t xml:space="preserve"> – </w:t>
      </w:r>
      <w:r w:rsidR="004C78BF" w:rsidRPr="00245A6E">
        <w:rPr>
          <w:b/>
          <w:szCs w:val="24"/>
          <w:u w:val="single"/>
        </w:rPr>
        <w:t xml:space="preserve">UK </w:t>
      </w:r>
      <w:r w:rsidRPr="004356FF">
        <w:rPr>
          <w:b/>
          <w:szCs w:val="24"/>
          <w:u w:val="single"/>
        </w:rPr>
        <w:t>Somersetshire Podimore Milton</w:t>
      </w:r>
      <w:r w:rsidRPr="004356FF">
        <w:rPr>
          <w:b/>
          <w:szCs w:val="24"/>
        </w:rPr>
        <w:t xml:space="preserve"> – Admin – John Knight</w:t>
      </w:r>
      <w:r>
        <w:rPr>
          <w:szCs w:val="24"/>
        </w:rPr>
        <w:t xml:space="preserve"> - </w:t>
      </w:r>
      <w:r w:rsidRPr="004356FF">
        <w:rPr>
          <w:szCs w:val="24"/>
        </w:rPr>
        <w:t>QUAK</w:t>
      </w:r>
      <w:r>
        <w:rPr>
          <w:szCs w:val="24"/>
        </w:rPr>
        <w:t xml:space="preserve">ER REGISTER FOR PODIMORE MILTON; </w:t>
      </w:r>
      <w:r w:rsidRPr="004356FF">
        <w:rPr>
          <w:szCs w:val="24"/>
        </w:rPr>
        <w:t>Endorsed -- Puddimore regester made in 1653</w:t>
      </w:r>
      <w:r>
        <w:rPr>
          <w:szCs w:val="24"/>
        </w:rPr>
        <w:t xml:space="preserve">: </w:t>
      </w:r>
      <w:r w:rsidRPr="004356FF">
        <w:rPr>
          <w:szCs w:val="24"/>
        </w:rPr>
        <w:t>A slim volume of closely written parchment folios but over half the last folio of deaths and several folios, probably marriages 1678--96, have been crudely cut out leaving parts of entries visible in the margins. Recorded families come from a wide area of central, east and south Somerset including Ilchester, Somerton, Street, Bruton and Milborne Port. A minority actually came from Podimore and many of the marriages took place at other meetings but presumably Podimore was where the register was kept</w:t>
      </w:r>
      <w:r>
        <w:rPr>
          <w:szCs w:val="24"/>
        </w:rPr>
        <w:t xml:space="preserve">. </w:t>
      </w:r>
      <w:r w:rsidRPr="004356FF">
        <w:rPr>
          <w:szCs w:val="24"/>
        </w:rPr>
        <w:t>The register covers: Births 1656--78, Deaths 1659--78 and Marriages 1657</w:t>
      </w:r>
      <w:r>
        <w:rPr>
          <w:szCs w:val="24"/>
        </w:rPr>
        <w:t>—</w:t>
      </w:r>
      <w:r w:rsidRPr="004356FF">
        <w:rPr>
          <w:szCs w:val="24"/>
        </w:rPr>
        <w:t>78</w:t>
      </w:r>
      <w:r>
        <w:rPr>
          <w:szCs w:val="24"/>
        </w:rPr>
        <w:t xml:space="preserve">. </w:t>
      </w:r>
      <w:r w:rsidRPr="004356FF">
        <w:rPr>
          <w:szCs w:val="24"/>
        </w:rPr>
        <w:t>Deaths include details of those who di</w:t>
      </w:r>
      <w:r>
        <w:rPr>
          <w:szCs w:val="24"/>
        </w:rPr>
        <w:t>e</w:t>
      </w:r>
      <w:r w:rsidRPr="004356FF">
        <w:rPr>
          <w:szCs w:val="24"/>
        </w:rPr>
        <w:t>d in gaol including the length of their imprisonment and the cause are recorded</w:t>
      </w:r>
      <w:r>
        <w:rPr>
          <w:szCs w:val="24"/>
        </w:rPr>
        <w:t xml:space="preserve">. </w:t>
      </w:r>
      <w:r w:rsidRPr="004356FF">
        <w:rPr>
          <w:szCs w:val="24"/>
        </w:rPr>
        <w:t>Marriages from 1670 are usually full accounts of the meeting for marriage with date and place of notice of intent to many and long lists of witnesses. A full list of the marriages follows:-</w:t>
      </w:r>
    </w:p>
    <w:p w:rsidR="00C64582" w:rsidRDefault="00C64582" w:rsidP="00C64582">
      <w:pPr>
        <w:rPr>
          <w:szCs w:val="24"/>
        </w:rPr>
      </w:pPr>
      <w:r w:rsidRPr="004356FF">
        <w:rPr>
          <w:szCs w:val="24"/>
        </w:rPr>
        <w:t>Christopher Pitterd of Petherton and Rose Chapple of Ilchester 14 Dec 1657</w:t>
      </w:r>
      <w:r w:rsidR="00C9374E">
        <w:rPr>
          <w:szCs w:val="24"/>
        </w:rPr>
        <w:t xml:space="preserve">;  </w:t>
      </w:r>
      <w:r w:rsidRPr="008A7F3B">
        <w:rPr>
          <w:b/>
          <w:szCs w:val="24"/>
        </w:rPr>
        <w:t>John Hopkins</w:t>
      </w:r>
      <w:r w:rsidRPr="004356FF">
        <w:rPr>
          <w:szCs w:val="24"/>
        </w:rPr>
        <w:t xml:space="preserve"> of Ilchester and </w:t>
      </w:r>
      <w:r w:rsidRPr="008A7F3B">
        <w:rPr>
          <w:b/>
          <w:szCs w:val="24"/>
        </w:rPr>
        <w:t>Joan Slade</w:t>
      </w:r>
      <w:r w:rsidRPr="004356FF">
        <w:rPr>
          <w:szCs w:val="24"/>
        </w:rPr>
        <w:t xml:space="preserve"> of Draycott, Limington 16 Oct 1658</w:t>
      </w:r>
      <w:r w:rsidR="00C9374E">
        <w:rPr>
          <w:szCs w:val="24"/>
        </w:rPr>
        <w:t xml:space="preserve">;  </w:t>
      </w:r>
      <w:r w:rsidRPr="004356FF">
        <w:rPr>
          <w:szCs w:val="24"/>
        </w:rPr>
        <w:t>James Bud of Martock and Joan Beare of Weymouth 11 June 1659</w:t>
      </w:r>
      <w:r w:rsidR="00C9374E">
        <w:rPr>
          <w:szCs w:val="24"/>
        </w:rPr>
        <w:t xml:space="preserve">;  </w:t>
      </w:r>
      <w:r w:rsidRPr="004356FF">
        <w:rPr>
          <w:szCs w:val="24"/>
        </w:rPr>
        <w:t>George Waterman of Hamer, Trent and Sarah Goodson of Broad Marston 12 Dec 1659</w:t>
      </w:r>
      <w:r w:rsidR="00C9374E">
        <w:rPr>
          <w:szCs w:val="24"/>
        </w:rPr>
        <w:t xml:space="preserve">;  </w:t>
      </w:r>
      <w:r w:rsidRPr="004356FF">
        <w:rPr>
          <w:szCs w:val="24"/>
        </w:rPr>
        <w:t>John Anderdon of Bridgwater and Jane Bicknell 26 Sep 1660</w:t>
      </w:r>
      <w:r w:rsidR="00C9374E">
        <w:rPr>
          <w:szCs w:val="24"/>
        </w:rPr>
        <w:t xml:space="preserve">;  </w:t>
      </w:r>
      <w:r w:rsidRPr="004356FF">
        <w:rPr>
          <w:szCs w:val="24"/>
        </w:rPr>
        <w:t>Richard Nowell of Knowle, Long Sutton and Ann Thacher of Queen Camel 28 June 1661</w:t>
      </w:r>
      <w:r w:rsidR="00C9374E">
        <w:rPr>
          <w:szCs w:val="24"/>
        </w:rPr>
        <w:t xml:space="preserve">;  </w:t>
      </w:r>
      <w:r w:rsidRPr="004356FF">
        <w:rPr>
          <w:szCs w:val="24"/>
        </w:rPr>
        <w:t>Nicholas Bearnard of Bristol and Elizabeth Patten of Crewkerne</w:t>
      </w:r>
      <w:r w:rsidR="00C9374E">
        <w:rPr>
          <w:szCs w:val="24"/>
        </w:rPr>
        <w:t xml:space="preserve">;  </w:t>
      </w:r>
      <w:r w:rsidRPr="008A7F3B">
        <w:rPr>
          <w:b/>
          <w:szCs w:val="24"/>
        </w:rPr>
        <w:t>Thomas Whithead</w:t>
      </w:r>
      <w:r w:rsidRPr="004356FF">
        <w:rPr>
          <w:szCs w:val="24"/>
        </w:rPr>
        <w:t xml:space="preserve"> of Little Weston and Jane Waugh 22 Mar 1664</w:t>
      </w:r>
      <w:r w:rsidR="00C9374E">
        <w:rPr>
          <w:szCs w:val="24"/>
        </w:rPr>
        <w:t xml:space="preserve">;  </w:t>
      </w:r>
      <w:r w:rsidRPr="004356FF">
        <w:rPr>
          <w:szCs w:val="24"/>
        </w:rPr>
        <w:t>Thomas Leverett and Margaret Dowse, both of Podimore 19 Apr. 1664</w:t>
      </w:r>
      <w:r w:rsidR="00C9374E">
        <w:rPr>
          <w:szCs w:val="24"/>
        </w:rPr>
        <w:t xml:space="preserve">;  </w:t>
      </w:r>
      <w:r w:rsidRPr="004356FF">
        <w:rPr>
          <w:szCs w:val="24"/>
        </w:rPr>
        <w:t>Robert Stone and Katherine Toogood both of Northover, Glastonbury 2 Sep 1664</w:t>
      </w:r>
      <w:r w:rsidR="00C9374E">
        <w:rPr>
          <w:szCs w:val="24"/>
        </w:rPr>
        <w:t xml:space="preserve">;  </w:t>
      </w:r>
      <w:r w:rsidRPr="008A7F3B">
        <w:rPr>
          <w:b/>
          <w:szCs w:val="24"/>
        </w:rPr>
        <w:t>John Slade</w:t>
      </w:r>
      <w:r w:rsidRPr="004356FF">
        <w:rPr>
          <w:szCs w:val="24"/>
        </w:rPr>
        <w:t xml:space="preserve"> of Ilchester and Joan Oliver of Yeovil 15 Feb 1666</w:t>
      </w:r>
      <w:r w:rsidR="00C9374E">
        <w:rPr>
          <w:szCs w:val="24"/>
        </w:rPr>
        <w:t xml:space="preserve">;  </w:t>
      </w:r>
      <w:r w:rsidRPr="004356FF">
        <w:rPr>
          <w:szCs w:val="24"/>
        </w:rPr>
        <w:t>Thomas Hannum of Draycott, Limington and Alice Denman of Charlton 5 Feb 1666</w:t>
      </w:r>
      <w:r w:rsidR="00C9374E">
        <w:rPr>
          <w:szCs w:val="24"/>
        </w:rPr>
        <w:t xml:space="preserve">;  </w:t>
      </w:r>
      <w:r w:rsidRPr="008A7F3B">
        <w:rPr>
          <w:b/>
          <w:szCs w:val="24"/>
        </w:rPr>
        <w:t>John Knight</w:t>
      </w:r>
      <w:r w:rsidRPr="004356FF">
        <w:rPr>
          <w:szCs w:val="24"/>
        </w:rPr>
        <w:t xml:space="preserve"> of Podimore and </w:t>
      </w:r>
      <w:r w:rsidRPr="008A7F3B">
        <w:rPr>
          <w:b/>
          <w:szCs w:val="24"/>
        </w:rPr>
        <w:t>Joan Huchens</w:t>
      </w:r>
      <w:r w:rsidRPr="004356FF">
        <w:rPr>
          <w:szCs w:val="24"/>
        </w:rPr>
        <w:t xml:space="preserve"> of South Cadbury 16 Oct 1666</w:t>
      </w:r>
      <w:r w:rsidR="00C9374E">
        <w:rPr>
          <w:szCs w:val="24"/>
        </w:rPr>
        <w:t xml:space="preserve">;  </w:t>
      </w:r>
      <w:r w:rsidRPr="004356FF">
        <w:rPr>
          <w:szCs w:val="24"/>
        </w:rPr>
        <w:t>John Nowell of Knowle and Joan Ford of Long Sutton 26 July 1667</w:t>
      </w:r>
      <w:r w:rsidR="00C9374E">
        <w:rPr>
          <w:szCs w:val="24"/>
        </w:rPr>
        <w:t xml:space="preserve">;  </w:t>
      </w:r>
      <w:r w:rsidRPr="004356FF">
        <w:rPr>
          <w:szCs w:val="24"/>
        </w:rPr>
        <w:t>Thomas Budd of Ilchester and Susannah senior of Weymouth 1 Sep 1667</w:t>
      </w:r>
      <w:r w:rsidR="00C9374E">
        <w:rPr>
          <w:szCs w:val="24"/>
        </w:rPr>
        <w:t xml:space="preserve">;  </w:t>
      </w:r>
      <w:r w:rsidRPr="004356FF">
        <w:rPr>
          <w:szCs w:val="24"/>
        </w:rPr>
        <w:t>Peter Lamb and Anne Jeanes, both of West Camel 12 Nov 1667</w:t>
      </w:r>
      <w:r w:rsidR="00C9374E">
        <w:rPr>
          <w:szCs w:val="24"/>
        </w:rPr>
        <w:t xml:space="preserve">;  </w:t>
      </w:r>
      <w:r w:rsidRPr="004356FF">
        <w:rPr>
          <w:szCs w:val="24"/>
        </w:rPr>
        <w:t>John Goodson of Broad Marston and Elizabeth Miller of Yetminster 16 Dec 1667</w:t>
      </w:r>
      <w:r w:rsidR="00C9374E">
        <w:rPr>
          <w:szCs w:val="24"/>
        </w:rPr>
        <w:t xml:space="preserve">;  </w:t>
      </w:r>
      <w:r w:rsidRPr="008A7F3B">
        <w:rPr>
          <w:b/>
          <w:szCs w:val="24"/>
        </w:rPr>
        <w:t>Richard Stokes</w:t>
      </w:r>
      <w:r w:rsidRPr="004356FF">
        <w:rPr>
          <w:szCs w:val="24"/>
        </w:rPr>
        <w:t xml:space="preserve"> and Mary Harford, </w:t>
      </w:r>
      <w:r w:rsidRPr="004356FF">
        <w:rPr>
          <w:szCs w:val="24"/>
        </w:rPr>
        <w:lastRenderedPageBreak/>
        <w:t>both of Broad Marston 29 Jan 1668</w:t>
      </w:r>
      <w:r w:rsidR="00C9374E">
        <w:rPr>
          <w:szCs w:val="24"/>
        </w:rPr>
        <w:t xml:space="preserve">;  </w:t>
      </w:r>
      <w:r w:rsidRPr="004356FF">
        <w:rPr>
          <w:szCs w:val="24"/>
        </w:rPr>
        <w:t>William Ryall of Draycott, Limington and Frances Leverett of Podimore 31 Mar 1668</w:t>
      </w:r>
      <w:r w:rsidR="00C9374E">
        <w:rPr>
          <w:szCs w:val="24"/>
        </w:rPr>
        <w:t xml:space="preserve">;  </w:t>
      </w:r>
      <w:r w:rsidRPr="008A7F3B">
        <w:rPr>
          <w:b/>
          <w:szCs w:val="24"/>
        </w:rPr>
        <w:t>Richard Slade</w:t>
      </w:r>
      <w:r w:rsidRPr="004356FF">
        <w:rPr>
          <w:szCs w:val="24"/>
        </w:rPr>
        <w:t xml:space="preserve"> of Ilchester and Joan Brownen of Limington 15 Sep 1668</w:t>
      </w:r>
      <w:r w:rsidR="00C9374E">
        <w:rPr>
          <w:szCs w:val="24"/>
        </w:rPr>
        <w:t xml:space="preserve">;  </w:t>
      </w:r>
      <w:r w:rsidRPr="008A7F3B">
        <w:rPr>
          <w:b/>
          <w:szCs w:val="24"/>
        </w:rPr>
        <w:t>John Slade</w:t>
      </w:r>
      <w:r w:rsidRPr="004356FF">
        <w:rPr>
          <w:szCs w:val="24"/>
        </w:rPr>
        <w:t xml:space="preserve"> of Draycott, Limington and Susannah Leverett of Podimore 23 May 1669</w:t>
      </w:r>
      <w:r w:rsidR="00C9374E">
        <w:rPr>
          <w:szCs w:val="24"/>
        </w:rPr>
        <w:t xml:space="preserve">;  </w:t>
      </w:r>
      <w:r w:rsidRPr="004356FF">
        <w:rPr>
          <w:szCs w:val="24"/>
        </w:rPr>
        <w:t>John Cary late of Alford and Melior Keen late of Middlezoy 26 June 1669</w:t>
      </w:r>
      <w:r w:rsidR="00C9374E">
        <w:rPr>
          <w:szCs w:val="24"/>
        </w:rPr>
        <w:t xml:space="preserve">;  </w:t>
      </w:r>
      <w:r w:rsidRPr="004356FF">
        <w:rPr>
          <w:szCs w:val="24"/>
        </w:rPr>
        <w:t>Jasper Batt of Street, husbandman and Thomasin Parsons of Limington 6 Oct 1670</w:t>
      </w:r>
      <w:r w:rsidR="00C9374E">
        <w:rPr>
          <w:szCs w:val="24"/>
        </w:rPr>
        <w:t xml:space="preserve">;  </w:t>
      </w:r>
      <w:r w:rsidRPr="008A7F3B">
        <w:rPr>
          <w:b/>
          <w:szCs w:val="24"/>
        </w:rPr>
        <w:t>John Mayo</w:t>
      </w:r>
      <w:r w:rsidRPr="004356FF">
        <w:rPr>
          <w:szCs w:val="24"/>
        </w:rPr>
        <w:t xml:space="preserve"> of Charlton Mackrell and Katherine daughter of Thomas Jacobs of Compton Pauncefoot 20 Nov 1670</w:t>
      </w:r>
      <w:r w:rsidR="00C9374E">
        <w:rPr>
          <w:szCs w:val="24"/>
        </w:rPr>
        <w:t xml:space="preserve">;  </w:t>
      </w:r>
      <w:r w:rsidRPr="004356FF">
        <w:rPr>
          <w:szCs w:val="24"/>
        </w:rPr>
        <w:t xml:space="preserve">William Beaton of Podimore and </w:t>
      </w:r>
      <w:r w:rsidRPr="008A7F3B">
        <w:rPr>
          <w:b/>
          <w:szCs w:val="24"/>
        </w:rPr>
        <w:t>Grace Lawrence</w:t>
      </w:r>
      <w:r w:rsidRPr="004356FF">
        <w:rPr>
          <w:szCs w:val="24"/>
        </w:rPr>
        <w:t xml:space="preserve"> of Calne 27 June 1672</w:t>
      </w:r>
      <w:r w:rsidR="00C9374E">
        <w:rPr>
          <w:szCs w:val="24"/>
        </w:rPr>
        <w:t xml:space="preserve">;  </w:t>
      </w:r>
      <w:r w:rsidRPr="004356FF">
        <w:rPr>
          <w:szCs w:val="24"/>
        </w:rPr>
        <w:t>John Dando of Hallatrow and Anne Raymond of Broad Marston 4 Aug 1672</w:t>
      </w:r>
      <w:r w:rsidR="00C9374E">
        <w:rPr>
          <w:szCs w:val="24"/>
        </w:rPr>
        <w:t xml:space="preserve">;  </w:t>
      </w:r>
      <w:r w:rsidRPr="004356FF">
        <w:rPr>
          <w:szCs w:val="24"/>
        </w:rPr>
        <w:t>Andrew Parsons of Limington, yeoman and Elizabeth Sampson of Almesford, widow [] Sep 1674</w:t>
      </w:r>
      <w:r w:rsidR="00C9374E">
        <w:rPr>
          <w:szCs w:val="24"/>
        </w:rPr>
        <w:t xml:space="preserve">;  </w:t>
      </w:r>
      <w:r w:rsidRPr="004356FF">
        <w:rPr>
          <w:szCs w:val="24"/>
        </w:rPr>
        <w:t>William Mockett of Weymouth, yeoman and Joan Allen daughter of John Allen of Bridgehampton 30 Nov 1673</w:t>
      </w:r>
      <w:r w:rsidR="00C9374E">
        <w:rPr>
          <w:szCs w:val="24"/>
        </w:rPr>
        <w:t xml:space="preserve">;  </w:t>
      </w:r>
      <w:r w:rsidRPr="004356FF">
        <w:rPr>
          <w:szCs w:val="24"/>
        </w:rPr>
        <w:t>John Holcombe of Stogumber son of Richard of Dulverton and Sarah daughter of Samuel Scott of Ilchester 11 Nov 1675</w:t>
      </w:r>
      <w:r w:rsidR="00C9374E">
        <w:rPr>
          <w:szCs w:val="24"/>
        </w:rPr>
        <w:t xml:space="preserve">;  </w:t>
      </w:r>
      <w:r w:rsidRPr="004356FF">
        <w:rPr>
          <w:szCs w:val="24"/>
        </w:rPr>
        <w:t>Thomas Powell late of Middlezoy now of Greinton and Elinor Watts of Greinton, widow 9 Mar 1675</w:t>
      </w:r>
      <w:r w:rsidR="00C9374E">
        <w:rPr>
          <w:szCs w:val="24"/>
        </w:rPr>
        <w:t xml:space="preserve">;  </w:t>
      </w:r>
      <w:r w:rsidRPr="004356FF">
        <w:rPr>
          <w:szCs w:val="24"/>
        </w:rPr>
        <w:t>Robert Barton junior of Long Sutton and Joan Gaylord daughter of Anne Gaylord of Long Sutton, widow 7 Jan 1677</w:t>
      </w:r>
      <w:r w:rsidR="00C9374E">
        <w:rPr>
          <w:szCs w:val="24"/>
        </w:rPr>
        <w:t xml:space="preserve">;  </w:t>
      </w:r>
      <w:r w:rsidRPr="004356FF">
        <w:rPr>
          <w:szCs w:val="24"/>
        </w:rPr>
        <w:t>Edmund Chappell of Worle and Dorcas Whiting of Bristol 2 Jan 1678</w:t>
      </w:r>
      <w:r w:rsidR="00C9374E">
        <w:rPr>
          <w:szCs w:val="24"/>
        </w:rPr>
        <w:t xml:space="preserve">;  </w:t>
      </w:r>
      <w:r w:rsidRPr="004356FF">
        <w:rPr>
          <w:szCs w:val="24"/>
        </w:rPr>
        <w:t>Peter Gould of Mark and Anne Allen of Mark 29 Apr 1678</w:t>
      </w:r>
      <w:r w:rsidR="00C9374E">
        <w:rPr>
          <w:szCs w:val="24"/>
        </w:rPr>
        <w:t xml:space="preserve">;  </w:t>
      </w:r>
      <w:r>
        <w:rPr>
          <w:szCs w:val="24"/>
        </w:rPr>
        <w:t>(</w:t>
      </w:r>
      <w:r w:rsidRPr="004356FF">
        <w:rPr>
          <w:szCs w:val="24"/>
        </w:rPr>
        <w:t>Somerset Heritage Centre (South West Heritage Trust),</w:t>
      </w:r>
      <w:r>
        <w:rPr>
          <w:szCs w:val="24"/>
        </w:rPr>
        <w:t xml:space="preserve"> Ref: </w:t>
      </w:r>
      <w:r w:rsidRPr="004356FF">
        <w:rPr>
          <w:szCs w:val="24"/>
        </w:rPr>
        <w:t>T\PH\vch/98</w:t>
      </w:r>
      <w:r>
        <w:rPr>
          <w:szCs w:val="24"/>
        </w:rPr>
        <w:t xml:space="preserve">; </w:t>
      </w:r>
      <w:r w:rsidRPr="004356FF">
        <w:rPr>
          <w:szCs w:val="24"/>
        </w:rPr>
        <w:t>Original in British Library, London ref: B.L. Add. MS 46377</w:t>
      </w:r>
      <w:r>
        <w:rPr>
          <w:szCs w:val="24"/>
        </w:rPr>
        <w:t>)</w:t>
      </w:r>
    </w:p>
    <w:p w:rsidR="001470B7" w:rsidRDefault="001470B7" w:rsidP="001470B7">
      <w:pPr>
        <w:pStyle w:val="NormalWeb"/>
        <w:spacing w:before="240" w:beforeAutospacing="0" w:after="240" w:afterAutospacing="0"/>
        <w:ind w:left="0" w:right="0"/>
      </w:pPr>
      <w:r>
        <w:rPr>
          <w:b/>
        </w:rPr>
        <w:t xml:space="preserve">1666 </w:t>
      </w:r>
      <w:r w:rsidR="002545F3">
        <w:rPr>
          <w:b/>
        </w:rPr>
        <w:t xml:space="preserve">- </w:t>
      </w:r>
      <w:r>
        <w:rPr>
          <w:b/>
        </w:rPr>
        <w:t xml:space="preserve">Oct </w:t>
      </w:r>
      <w:r w:rsidRPr="00F8260D">
        <w:rPr>
          <w:b/>
        </w:rPr>
        <w:t xml:space="preserve">19 </w:t>
      </w:r>
      <w:r>
        <w:rPr>
          <w:b/>
        </w:rPr>
        <w:t xml:space="preserve">– </w:t>
      </w:r>
      <w:r w:rsidRPr="00963CB7">
        <w:rPr>
          <w:b/>
          <w:u w:val="single"/>
        </w:rPr>
        <w:t>VA</w:t>
      </w:r>
      <w:r w:rsidR="002545F3">
        <w:rPr>
          <w:b/>
          <w:u w:val="single"/>
        </w:rPr>
        <w:t xml:space="preserve"> </w:t>
      </w:r>
      <w:r w:rsidR="002545F3" w:rsidRPr="00963CB7">
        <w:rPr>
          <w:b/>
          <w:u w:val="single"/>
        </w:rPr>
        <w:t>Northumberland</w:t>
      </w:r>
      <w:r w:rsidRPr="002545F3">
        <w:rPr>
          <w:b/>
        </w:rPr>
        <w:t xml:space="preserve"> </w:t>
      </w:r>
      <w:r w:rsidR="002545F3" w:rsidRPr="002545F3">
        <w:rPr>
          <w:b/>
        </w:rPr>
        <w:t>–</w:t>
      </w:r>
      <w:r w:rsidRPr="002545F3">
        <w:rPr>
          <w:b/>
        </w:rPr>
        <w:t xml:space="preserve"> </w:t>
      </w:r>
      <w:r w:rsidR="002545F3" w:rsidRPr="002545F3">
        <w:rPr>
          <w:b/>
        </w:rPr>
        <w:t xml:space="preserve">Admin - </w:t>
      </w:r>
      <w:r w:rsidRPr="002545F3">
        <w:rPr>
          <w:b/>
        </w:rPr>
        <w:t>Richard Smith</w:t>
      </w:r>
      <w:r>
        <w:t xml:space="preserve"> </w:t>
      </w:r>
      <w:r w:rsidR="002545F3">
        <w:t xml:space="preserve">– Land patent for </w:t>
      </w:r>
      <w:r>
        <w:t xml:space="preserve">300 acs. … Sly. Upon land of </w:t>
      </w:r>
      <w:r w:rsidRPr="006F6507">
        <w:rPr>
          <w:b/>
        </w:rPr>
        <w:t>James Hawley</w:t>
      </w:r>
      <w:r>
        <w:t>… granted unto W</w:t>
      </w:r>
      <w:r w:rsidR="00FE193E">
        <w:t>illia</w:t>
      </w:r>
      <w:r>
        <w:t>m Thomas 4 Mar 1661 &amp; by him assigned to sd. Smith. (Nugent I, p. 561)</w:t>
      </w:r>
    </w:p>
    <w:p w:rsidR="002250D6" w:rsidRDefault="002250D6" w:rsidP="001470B7">
      <w:pPr>
        <w:pStyle w:val="NormalWeb"/>
        <w:spacing w:before="240" w:beforeAutospacing="0" w:after="240" w:afterAutospacing="0"/>
        <w:ind w:left="0" w:right="0"/>
      </w:pPr>
      <w:r w:rsidRPr="002250D6">
        <w:rPr>
          <w:b/>
        </w:rPr>
        <w:t xml:space="preserve">1666 – Oct 26 – </w:t>
      </w:r>
      <w:r w:rsidRPr="002250D6">
        <w:rPr>
          <w:b/>
          <w:u w:val="single"/>
        </w:rPr>
        <w:t>VA</w:t>
      </w:r>
      <w:r w:rsidRPr="002250D6">
        <w:rPr>
          <w:b/>
        </w:rPr>
        <w:t xml:space="preserve"> – Admin -  John Knight</w:t>
      </w:r>
      <w:r w:rsidRPr="002250D6">
        <w:t xml:space="preserve"> </w:t>
      </w:r>
      <w:r>
        <w:t xml:space="preserve">- </w:t>
      </w:r>
      <w:r w:rsidRPr="002250D6">
        <w:t xml:space="preserve">petitioning for Exemption from Levies as being Seventy Years Old the Assembly have ordered that if the County Clerk think him fit to be exempted from the payment of Levies his petition be granted. 26 October. </w:t>
      </w:r>
      <w:r>
        <w:t xml:space="preserve"> (</w:t>
      </w:r>
      <w:r w:rsidRPr="002250D6">
        <w:t>Journals of the House of Burgesses of Virginia, 1659/60-1693</w:t>
      </w:r>
      <w:r>
        <w:t>)</w:t>
      </w:r>
    </w:p>
    <w:p w:rsidR="00C64582" w:rsidRDefault="00C64582" w:rsidP="00C64582">
      <w:pPr>
        <w:rPr>
          <w:szCs w:val="24"/>
        </w:rPr>
      </w:pPr>
      <w:r w:rsidRPr="009F181F">
        <w:rPr>
          <w:b/>
          <w:szCs w:val="24"/>
        </w:rPr>
        <w:t xml:space="preserve">1666 – Nov 12 – </w:t>
      </w:r>
      <w:r w:rsidR="004C78BF" w:rsidRPr="00245A6E">
        <w:rPr>
          <w:b/>
          <w:szCs w:val="24"/>
          <w:u w:val="single"/>
        </w:rPr>
        <w:t xml:space="preserve">UK </w:t>
      </w:r>
      <w:r w:rsidRPr="009F181F">
        <w:rPr>
          <w:b/>
          <w:szCs w:val="24"/>
          <w:u w:val="single"/>
        </w:rPr>
        <w:t>Buckinghamshire Aylesbury</w:t>
      </w:r>
      <w:r w:rsidRPr="009F181F">
        <w:rPr>
          <w:b/>
          <w:szCs w:val="24"/>
        </w:rPr>
        <w:t xml:space="preserve"> – Will – Richard Knight, Mariner </w:t>
      </w:r>
      <w:r>
        <w:rPr>
          <w:szCs w:val="24"/>
        </w:rPr>
        <w:t xml:space="preserve">– “Now belonging to his Majesties Ship </w:t>
      </w:r>
      <w:r w:rsidRPr="002545F3">
        <w:rPr>
          <w:i/>
          <w:szCs w:val="24"/>
        </w:rPr>
        <w:t>James</w:t>
      </w:r>
      <w:r>
        <w:rPr>
          <w:szCs w:val="24"/>
        </w:rPr>
        <w:t>, being bound forth to sea and knowing not when to return…” appoints his friend John Gallant, Seaman as his attorney and deputy, etc. Doesn’t mention any wife or other family. (</w:t>
      </w:r>
      <w:r w:rsidRPr="009F181F">
        <w:rPr>
          <w:szCs w:val="24"/>
        </w:rPr>
        <w:t>Prerogative Court of Canterbury Wills, 1384-1858</w:t>
      </w:r>
      <w:r>
        <w:rPr>
          <w:szCs w:val="24"/>
        </w:rPr>
        <w:t xml:space="preserve">, </w:t>
      </w:r>
      <w:r w:rsidRPr="009F181F">
        <w:rPr>
          <w:szCs w:val="24"/>
        </w:rPr>
        <w:t>PROB 11: Will Registers</w:t>
      </w:r>
      <w:r>
        <w:rPr>
          <w:szCs w:val="24"/>
        </w:rPr>
        <w:t xml:space="preserve">, </w:t>
      </w:r>
      <w:r w:rsidRPr="009F181F">
        <w:rPr>
          <w:szCs w:val="24"/>
        </w:rPr>
        <w:t>1660-1673</w:t>
      </w:r>
      <w:r>
        <w:rPr>
          <w:szCs w:val="24"/>
        </w:rPr>
        <w:t xml:space="preserve">, </w:t>
      </w:r>
      <w:r w:rsidRPr="009F181F">
        <w:rPr>
          <w:szCs w:val="24"/>
        </w:rPr>
        <w:t>Piece 322: Mico, Quire Numbers 139-184 (1666)</w:t>
      </w:r>
      <w:r>
        <w:rPr>
          <w:szCs w:val="24"/>
        </w:rPr>
        <w:t>)</w:t>
      </w:r>
    </w:p>
    <w:p w:rsidR="00C64582" w:rsidRDefault="00C64582" w:rsidP="00C64582">
      <w:pPr>
        <w:rPr>
          <w:szCs w:val="24"/>
        </w:rPr>
      </w:pPr>
      <w:r w:rsidRPr="00331063">
        <w:rPr>
          <w:b/>
          <w:szCs w:val="24"/>
        </w:rPr>
        <w:t xml:space="preserve">1666 – Dec 29 – </w:t>
      </w:r>
      <w:r w:rsidR="004C78BF" w:rsidRPr="00245A6E">
        <w:rPr>
          <w:b/>
          <w:szCs w:val="24"/>
          <w:u w:val="single"/>
        </w:rPr>
        <w:t xml:space="preserve">UK </w:t>
      </w:r>
      <w:r w:rsidRPr="00331063">
        <w:rPr>
          <w:b/>
          <w:szCs w:val="24"/>
          <w:u w:val="single"/>
        </w:rPr>
        <w:t>Kent Folkstone</w:t>
      </w:r>
      <w:r w:rsidRPr="00331063">
        <w:rPr>
          <w:b/>
          <w:szCs w:val="24"/>
        </w:rPr>
        <w:t xml:space="preserve"> </w:t>
      </w:r>
      <w:r w:rsidR="007A089D">
        <w:rPr>
          <w:b/>
          <w:szCs w:val="24"/>
        </w:rPr>
        <w:t>– Birth/Bap –</w:t>
      </w:r>
      <w:r w:rsidRPr="00331063">
        <w:rPr>
          <w:b/>
          <w:szCs w:val="24"/>
        </w:rPr>
        <w:t xml:space="preserve"> Thomas Knight</w:t>
      </w:r>
      <w:r>
        <w:rPr>
          <w:szCs w:val="24"/>
        </w:rPr>
        <w:t xml:space="preserve"> – s/o Richard Knight &amp; Susanna. (Tyler)</w:t>
      </w:r>
    </w:p>
    <w:p w:rsidR="001470B7" w:rsidRDefault="001470B7" w:rsidP="001470B7">
      <w:pPr>
        <w:pStyle w:val="NormalWeb"/>
        <w:spacing w:before="240" w:beforeAutospacing="0" w:after="240" w:afterAutospacing="0"/>
        <w:ind w:left="0" w:right="0"/>
      </w:pPr>
      <w:r>
        <w:rPr>
          <w:b/>
        </w:rPr>
        <w:t xml:space="preserve">1667 </w:t>
      </w:r>
      <w:r w:rsidR="00FE193E">
        <w:rPr>
          <w:b/>
        </w:rPr>
        <w:t xml:space="preserve">- </w:t>
      </w:r>
      <w:r>
        <w:rPr>
          <w:b/>
        </w:rPr>
        <w:t xml:space="preserve">Jan 3 </w:t>
      </w:r>
      <w:r>
        <w:t xml:space="preserve">– </w:t>
      </w:r>
      <w:r>
        <w:rPr>
          <w:b/>
          <w:u w:val="single"/>
        </w:rPr>
        <w:t>VA</w:t>
      </w:r>
      <w:r w:rsidR="002545F3">
        <w:rPr>
          <w:b/>
          <w:u w:val="single"/>
        </w:rPr>
        <w:t xml:space="preserve"> </w:t>
      </w:r>
      <w:r w:rsidR="002545F3" w:rsidRPr="007C40E5">
        <w:rPr>
          <w:b/>
          <w:u w:val="single"/>
        </w:rPr>
        <w:t>New Kent</w:t>
      </w:r>
      <w:r w:rsidRPr="002545F3">
        <w:rPr>
          <w:b/>
        </w:rPr>
        <w:t xml:space="preserve"> – </w:t>
      </w:r>
      <w:r w:rsidR="002545F3" w:rsidRPr="002545F3">
        <w:rPr>
          <w:b/>
        </w:rPr>
        <w:t xml:space="preserve">Admin - </w:t>
      </w:r>
      <w:r w:rsidRPr="002545F3">
        <w:rPr>
          <w:b/>
        </w:rPr>
        <w:t>Mr. Jonathan Newell &amp; Mr. Ambrose Clear</w:t>
      </w:r>
      <w:r w:rsidR="002545F3">
        <w:t xml:space="preserve"> – Land patent for 2500 acres</w:t>
      </w:r>
      <w:r>
        <w:t xml:space="preserve"> for transportation of 50 persons including </w:t>
      </w:r>
      <w:r w:rsidRPr="007C40E5">
        <w:rPr>
          <w:b/>
        </w:rPr>
        <w:t>Ralph Spier</w:t>
      </w:r>
      <w:r>
        <w:t>, Edmond Bell, Nicholas Cobb, William Ca</w:t>
      </w:r>
      <w:r w:rsidR="00FE193E">
        <w:t>son</w:t>
      </w:r>
      <w:r>
        <w:t xml:space="preserve"> (Ca</w:t>
      </w:r>
      <w:r w:rsidR="00FE193E">
        <w:t>uson</w:t>
      </w:r>
      <w:r>
        <w:t>), Nicholas Payne, Walter Morgan, Edward Love, William Watkins, Dorothy Hughes, etc. (Nugent II, pp. 26-27)</w:t>
      </w:r>
    </w:p>
    <w:p w:rsidR="001470B7" w:rsidRDefault="001470B7" w:rsidP="001470B7">
      <w:pPr>
        <w:pStyle w:val="NormalWeb"/>
        <w:spacing w:before="240" w:beforeAutospacing="0" w:after="240" w:afterAutospacing="0"/>
        <w:ind w:left="0" w:right="0"/>
      </w:pPr>
      <w:r>
        <w:rPr>
          <w:b/>
        </w:rPr>
        <w:t xml:space="preserve">1667 </w:t>
      </w:r>
      <w:r w:rsidR="002545F3">
        <w:rPr>
          <w:b/>
        </w:rPr>
        <w:t xml:space="preserve">- </w:t>
      </w:r>
      <w:r>
        <w:rPr>
          <w:b/>
        </w:rPr>
        <w:t xml:space="preserve">Feb 20 </w:t>
      </w:r>
      <w:r>
        <w:t xml:space="preserve">– </w:t>
      </w:r>
      <w:r>
        <w:rPr>
          <w:b/>
          <w:u w:val="single"/>
        </w:rPr>
        <w:t>VA</w:t>
      </w:r>
      <w:r w:rsidR="002545F3">
        <w:rPr>
          <w:b/>
          <w:u w:val="single"/>
        </w:rPr>
        <w:t xml:space="preserve"> </w:t>
      </w:r>
      <w:r w:rsidR="002545F3" w:rsidRPr="007E5641">
        <w:rPr>
          <w:b/>
          <w:u w:val="single"/>
        </w:rPr>
        <w:t>Northumberland</w:t>
      </w:r>
      <w:r w:rsidR="002545F3" w:rsidRPr="002545F3">
        <w:rPr>
          <w:b/>
        </w:rPr>
        <w:t xml:space="preserve"> – Admin – Peter Knight</w:t>
      </w:r>
      <w:r w:rsidR="002545F3">
        <w:rPr>
          <w:b/>
        </w:rPr>
        <w:t xml:space="preserve"> -</w:t>
      </w:r>
      <w:r>
        <w:t xml:space="preserve"> Court – Whereas Tho</w:t>
      </w:r>
      <w:r w:rsidR="002545F3">
        <w:t>mas</w:t>
      </w:r>
      <w:r>
        <w:t xml:space="preserve"> Steed was arrested to this Cort. at ye suite of </w:t>
      </w:r>
      <w:r w:rsidRPr="007E5641">
        <w:rPr>
          <w:b/>
        </w:rPr>
        <w:t>Mr. Peter Knight</w:t>
      </w:r>
      <w:r>
        <w:t xml:space="preserve"> &amp; ye said Knight hath made default in filinge his Declaracon according to Law, It is ordered yt. ye sd. Mr. Knight bee nonsuited &amp; pay 50 lbs. of tobacco damage unto ye sd. Steed wth. costs. (Sparacio, 1666-1678, p.37)</w:t>
      </w:r>
    </w:p>
    <w:p w:rsidR="008C281E" w:rsidRDefault="008C281E" w:rsidP="008C281E">
      <w:pPr>
        <w:rPr>
          <w:szCs w:val="24"/>
        </w:rPr>
      </w:pPr>
      <w:r w:rsidRPr="002E28D9">
        <w:rPr>
          <w:b/>
          <w:szCs w:val="24"/>
        </w:rPr>
        <w:lastRenderedPageBreak/>
        <w:t xml:space="preserve">1667 – Feb 28 – </w:t>
      </w:r>
      <w:r w:rsidR="004C78BF" w:rsidRPr="00245A6E">
        <w:rPr>
          <w:b/>
          <w:szCs w:val="24"/>
          <w:u w:val="single"/>
        </w:rPr>
        <w:t xml:space="preserve">UK </w:t>
      </w:r>
      <w:r w:rsidRPr="002E28D9">
        <w:rPr>
          <w:b/>
          <w:szCs w:val="24"/>
          <w:u w:val="single"/>
        </w:rPr>
        <w:t>Kent Hollingbourne</w:t>
      </w:r>
      <w:r w:rsidRPr="002E28D9">
        <w:rPr>
          <w:b/>
          <w:szCs w:val="24"/>
        </w:rPr>
        <w:t xml:space="preserve"> – Mar – Anne Knight &amp; Thomas Doe</w:t>
      </w:r>
      <w:r>
        <w:rPr>
          <w:szCs w:val="24"/>
        </w:rPr>
        <w:t xml:space="preserve"> (Tyler)</w:t>
      </w:r>
    </w:p>
    <w:p w:rsidR="008C281E" w:rsidRDefault="008C281E" w:rsidP="001470B7">
      <w:pPr>
        <w:pStyle w:val="NormalWeb"/>
        <w:spacing w:before="240" w:beforeAutospacing="0" w:after="240" w:afterAutospacing="0"/>
        <w:ind w:left="0" w:right="0"/>
      </w:pPr>
      <w:r w:rsidRPr="00990ED6">
        <w:rPr>
          <w:b/>
        </w:rPr>
        <w:t xml:space="preserve">1667 – Mar 13 – </w:t>
      </w:r>
      <w:r w:rsidR="004C78BF" w:rsidRPr="00245A6E">
        <w:rPr>
          <w:b/>
          <w:u w:val="single"/>
        </w:rPr>
        <w:t xml:space="preserve">UK </w:t>
      </w:r>
      <w:r w:rsidRPr="00990ED6">
        <w:rPr>
          <w:b/>
          <w:u w:val="single"/>
        </w:rPr>
        <w:t>Somerset Kingstone</w:t>
      </w:r>
      <w:r w:rsidRPr="00990ED6">
        <w:rPr>
          <w:b/>
        </w:rPr>
        <w:t xml:space="preserve"> – Ox Alum – Hugh Knight</w:t>
      </w:r>
      <w:r>
        <w:t xml:space="preserve"> – Son of William Knight of Kingstone, Somerset, pleb. Wadham Coll., matric. 13 Mar 1667-8, aged 18; B.A. 1671, vicar of Wembdon, Somerset, 1671, until his death, buried in the college chapel 12 Oct 1672.  See Gardiner, 271; &amp; Foster’s </w:t>
      </w:r>
      <w:r w:rsidRPr="00990ED6">
        <w:rPr>
          <w:i/>
        </w:rPr>
        <w:t>Index Eccl</w:t>
      </w:r>
      <w:r>
        <w:t>. (Oxford University Alumni 1500-1886, p. 861)</w:t>
      </w:r>
    </w:p>
    <w:p w:rsidR="001470B7" w:rsidRDefault="001470B7" w:rsidP="001470B7">
      <w:pPr>
        <w:pStyle w:val="NormalWeb"/>
        <w:spacing w:before="240" w:beforeAutospacing="0" w:after="240" w:afterAutospacing="0"/>
        <w:ind w:left="0" w:right="0"/>
      </w:pPr>
      <w:r>
        <w:rPr>
          <w:b/>
        </w:rPr>
        <w:t xml:space="preserve">1667 </w:t>
      </w:r>
      <w:r w:rsidR="002545F3">
        <w:rPr>
          <w:b/>
        </w:rPr>
        <w:t xml:space="preserve">- </w:t>
      </w:r>
      <w:r>
        <w:rPr>
          <w:b/>
        </w:rPr>
        <w:t xml:space="preserve">Mar </w:t>
      </w:r>
      <w:r w:rsidRPr="009E13B7">
        <w:rPr>
          <w:b/>
        </w:rPr>
        <w:t xml:space="preserve">17 </w:t>
      </w:r>
      <w:r>
        <w:t xml:space="preserve">– </w:t>
      </w:r>
      <w:r>
        <w:rPr>
          <w:b/>
          <w:u w:val="single"/>
        </w:rPr>
        <w:t>VA</w:t>
      </w:r>
      <w:r w:rsidR="00FE193E">
        <w:rPr>
          <w:b/>
          <w:u w:val="single"/>
        </w:rPr>
        <w:t xml:space="preserve"> </w:t>
      </w:r>
      <w:r w:rsidR="00FE193E" w:rsidRPr="001B7169">
        <w:rPr>
          <w:b/>
          <w:u w:val="single"/>
        </w:rPr>
        <w:t>Low</w:t>
      </w:r>
      <w:r w:rsidR="00FE193E">
        <w:rPr>
          <w:b/>
          <w:u w:val="single"/>
        </w:rPr>
        <w:t>er</w:t>
      </w:r>
      <w:r w:rsidR="00FE193E" w:rsidRPr="001B7169">
        <w:rPr>
          <w:b/>
          <w:u w:val="single"/>
        </w:rPr>
        <w:t xml:space="preserve"> Norfolk</w:t>
      </w:r>
      <w:r w:rsidRPr="00657C1C">
        <w:rPr>
          <w:b/>
        </w:rPr>
        <w:t xml:space="preserve"> </w:t>
      </w:r>
      <w:r w:rsidR="00FE193E" w:rsidRPr="00657C1C">
        <w:rPr>
          <w:b/>
        </w:rPr>
        <w:t>–</w:t>
      </w:r>
      <w:r w:rsidRPr="00657C1C">
        <w:rPr>
          <w:b/>
        </w:rPr>
        <w:t xml:space="preserve"> </w:t>
      </w:r>
      <w:r w:rsidR="00FE193E" w:rsidRPr="00657C1C">
        <w:rPr>
          <w:b/>
        </w:rPr>
        <w:t xml:space="preserve">Admin - </w:t>
      </w:r>
      <w:r w:rsidRPr="00657C1C">
        <w:rPr>
          <w:b/>
        </w:rPr>
        <w:t>William Carney</w:t>
      </w:r>
      <w:r>
        <w:t xml:space="preserve"> </w:t>
      </w:r>
      <w:r w:rsidR="00FE193E">
        <w:t xml:space="preserve">– Land patent for </w:t>
      </w:r>
      <w:r>
        <w:t>100 acs., in western br. Of Eliz. Riv., by Clarke’s Cr. Granted to Rich</w:t>
      </w:r>
      <w:r w:rsidR="00FE193E">
        <w:t>ard</w:t>
      </w:r>
      <w:r>
        <w:t xml:space="preserve"> Starnell, 11 Jan 1652, who bequeathed to sd. Carney. (Nugent II, p. 44)</w:t>
      </w:r>
      <w:r w:rsidR="00FE193E">
        <w:t xml:space="preserve">  </w:t>
      </w:r>
      <w:r w:rsidR="00FE193E" w:rsidRPr="00FE193E">
        <w:rPr>
          <w:b/>
        </w:rPr>
        <w:t>Note</w:t>
      </w:r>
      <w:r w:rsidR="00FE193E">
        <w:t>: What was Carney’s relationship to Starnell? A Sarah Carney (1739-1809) married a John Anderson (1731-1780) and appear to be the parents of Rachel Anderson who married John Knight of Sussex/Edgecombe/Effingham (1745-1822)</w:t>
      </w:r>
    </w:p>
    <w:p w:rsidR="001470B7" w:rsidRDefault="001470B7" w:rsidP="001470B7">
      <w:pPr>
        <w:pStyle w:val="NormalWeb"/>
        <w:spacing w:before="240" w:beforeAutospacing="0" w:after="240" w:afterAutospacing="0"/>
        <w:ind w:left="0" w:right="0"/>
      </w:pPr>
      <w:r>
        <w:rPr>
          <w:b/>
        </w:rPr>
        <w:t xml:space="preserve">1667 </w:t>
      </w:r>
      <w:r w:rsidR="00FE193E">
        <w:rPr>
          <w:b/>
        </w:rPr>
        <w:t xml:space="preserve">- </w:t>
      </w:r>
      <w:r>
        <w:rPr>
          <w:b/>
        </w:rPr>
        <w:t xml:space="preserve">Apr 8 </w:t>
      </w:r>
      <w:r>
        <w:t>–</w:t>
      </w:r>
      <w:r w:rsidRPr="00FE193E">
        <w:rPr>
          <w:b/>
        </w:rPr>
        <w:t xml:space="preserve"> </w:t>
      </w:r>
      <w:r>
        <w:rPr>
          <w:b/>
          <w:u w:val="single"/>
        </w:rPr>
        <w:t>VA</w:t>
      </w:r>
      <w:r w:rsidR="00FE193E">
        <w:rPr>
          <w:b/>
          <w:u w:val="single"/>
        </w:rPr>
        <w:t xml:space="preserve"> </w:t>
      </w:r>
      <w:r w:rsidR="00FE193E" w:rsidRPr="007E5641">
        <w:rPr>
          <w:b/>
          <w:u w:val="single"/>
        </w:rPr>
        <w:t>Northumberland</w:t>
      </w:r>
      <w:r w:rsidRPr="00FE193E">
        <w:rPr>
          <w:b/>
        </w:rPr>
        <w:t xml:space="preserve"> </w:t>
      </w:r>
      <w:r w:rsidR="00FE193E" w:rsidRPr="00FE193E">
        <w:rPr>
          <w:b/>
        </w:rPr>
        <w:t>–</w:t>
      </w:r>
      <w:r w:rsidRPr="00FE193E">
        <w:rPr>
          <w:b/>
        </w:rPr>
        <w:t xml:space="preserve"> </w:t>
      </w:r>
      <w:r w:rsidR="00FE193E" w:rsidRPr="00FE193E">
        <w:rPr>
          <w:b/>
        </w:rPr>
        <w:t>Admin – Mr. Peter Knight</w:t>
      </w:r>
      <w:r w:rsidR="00FE193E">
        <w:t xml:space="preserve"> – Court:</w:t>
      </w:r>
      <w:r>
        <w:t xml:space="preserve"> Whereas </w:t>
      </w:r>
      <w:r w:rsidRPr="00FE193E">
        <w:t>Mr. Peter Knight</w:t>
      </w:r>
      <w:r>
        <w:t xml:space="preserve"> did exhibite an Accot. against Thomas Steed for eight hundred ninety &amp; five pounds of tobacco due unto ye sd. Mr. Knight for Levyes &amp; Fees in ye yeare 1664, It is ordered yt. ye Sherriffe make distresse for ye sd. summe on ye Estate of ye sd. Steed. (Sparacio, 1666-1678, p. 38)</w:t>
      </w:r>
    </w:p>
    <w:p w:rsidR="001470B7" w:rsidRDefault="001470B7" w:rsidP="001470B7">
      <w:pPr>
        <w:pStyle w:val="NormalWeb"/>
        <w:spacing w:before="240" w:beforeAutospacing="0" w:after="240" w:afterAutospacing="0"/>
        <w:ind w:left="0" w:right="0"/>
      </w:pPr>
      <w:r>
        <w:rPr>
          <w:b/>
        </w:rPr>
        <w:t xml:space="preserve">1667 </w:t>
      </w:r>
      <w:r w:rsidR="002545F3">
        <w:rPr>
          <w:b/>
        </w:rPr>
        <w:t xml:space="preserve">- </w:t>
      </w:r>
      <w:r>
        <w:rPr>
          <w:b/>
        </w:rPr>
        <w:t xml:space="preserve">Apr 10 </w:t>
      </w:r>
      <w:r>
        <w:t xml:space="preserve">– </w:t>
      </w:r>
      <w:r w:rsidRPr="00234E38">
        <w:rPr>
          <w:b/>
          <w:u w:val="single"/>
        </w:rPr>
        <w:t>VA</w:t>
      </w:r>
      <w:r w:rsidR="002545F3">
        <w:rPr>
          <w:b/>
          <w:u w:val="single"/>
        </w:rPr>
        <w:t xml:space="preserve"> </w:t>
      </w:r>
      <w:r w:rsidR="002545F3" w:rsidRPr="00234E38">
        <w:rPr>
          <w:b/>
          <w:u w:val="single"/>
        </w:rPr>
        <w:t>Gloucester</w:t>
      </w:r>
      <w:r w:rsidRPr="002545F3">
        <w:rPr>
          <w:b/>
        </w:rPr>
        <w:t xml:space="preserve"> – </w:t>
      </w:r>
      <w:r w:rsidR="002545F3" w:rsidRPr="002545F3">
        <w:rPr>
          <w:b/>
        </w:rPr>
        <w:t xml:space="preserve">Admin - </w:t>
      </w:r>
      <w:r w:rsidRPr="002545F3">
        <w:rPr>
          <w:b/>
        </w:rPr>
        <w:t>Thomas Wisdome</w:t>
      </w:r>
      <w:r>
        <w:t xml:space="preserve"> </w:t>
      </w:r>
      <w:r w:rsidR="002545F3">
        <w:t xml:space="preserve">– Land </w:t>
      </w:r>
      <w:r>
        <w:t xml:space="preserve">patent for 127 acs. on the N Side of Thomas Deacons Mill Swamp &amp; adj. Thomas Miller and Thomas Vicars. Trans: John Reese, </w:t>
      </w:r>
      <w:r w:rsidRPr="00AA1EF4">
        <w:rPr>
          <w:b/>
        </w:rPr>
        <w:t>Judith Knight</w:t>
      </w:r>
      <w:r>
        <w:t>, Mary Godfry. (Mason 1946, p. 81)</w:t>
      </w:r>
    </w:p>
    <w:p w:rsidR="001470B7" w:rsidRDefault="001470B7" w:rsidP="001470B7">
      <w:pPr>
        <w:pStyle w:val="NormalWeb"/>
        <w:spacing w:before="240" w:beforeAutospacing="0" w:after="240" w:afterAutospacing="0"/>
        <w:ind w:left="0" w:right="0"/>
        <w:rPr>
          <w:b/>
        </w:rPr>
      </w:pPr>
      <w:r>
        <w:rPr>
          <w:b/>
        </w:rPr>
        <w:t xml:space="preserve">1667 </w:t>
      </w:r>
      <w:r w:rsidR="00AA1EF4">
        <w:rPr>
          <w:b/>
        </w:rPr>
        <w:t xml:space="preserve">- </w:t>
      </w:r>
      <w:r>
        <w:rPr>
          <w:b/>
        </w:rPr>
        <w:t xml:space="preserve">Apr </w:t>
      </w:r>
      <w:r w:rsidRPr="001A486B">
        <w:rPr>
          <w:b/>
        </w:rPr>
        <w:t xml:space="preserve">15 </w:t>
      </w:r>
      <w:r>
        <w:rPr>
          <w:b/>
        </w:rPr>
        <w:t xml:space="preserve">– </w:t>
      </w:r>
      <w:r w:rsidRPr="00C416AD">
        <w:rPr>
          <w:b/>
          <w:u w:val="single"/>
        </w:rPr>
        <w:t>VA</w:t>
      </w:r>
      <w:r w:rsidR="00991FDE">
        <w:rPr>
          <w:b/>
          <w:u w:val="single"/>
        </w:rPr>
        <w:t xml:space="preserve"> </w:t>
      </w:r>
      <w:r w:rsidR="00991FDE" w:rsidRPr="00C416AD">
        <w:rPr>
          <w:b/>
          <w:u w:val="single"/>
        </w:rPr>
        <w:t>Westmoreland</w:t>
      </w:r>
      <w:r w:rsidRPr="00AA1EF4">
        <w:rPr>
          <w:b/>
        </w:rPr>
        <w:t xml:space="preserve"> – </w:t>
      </w:r>
      <w:r w:rsidR="00991FDE" w:rsidRPr="00AA1EF4">
        <w:rPr>
          <w:b/>
        </w:rPr>
        <w:t xml:space="preserve">Admin - </w:t>
      </w:r>
      <w:r w:rsidRPr="001A486B">
        <w:rPr>
          <w:b/>
        </w:rPr>
        <w:t>Thomas Dyas</w:t>
      </w:r>
      <w:r>
        <w:t xml:space="preserve"> &amp; </w:t>
      </w:r>
      <w:r w:rsidRPr="001A486B">
        <w:rPr>
          <w:b/>
        </w:rPr>
        <w:t>Richard Granger</w:t>
      </w:r>
      <w:r>
        <w:t xml:space="preserve"> </w:t>
      </w:r>
      <w:r w:rsidR="00991FDE">
        <w:t xml:space="preserve">– Land patent </w:t>
      </w:r>
      <w:r>
        <w:t xml:space="preserve">for 1350 acs. </w:t>
      </w:r>
      <w:r w:rsidR="00991FDE">
        <w:t>u</w:t>
      </w:r>
      <w:r>
        <w:t xml:space="preserve">pon branches of Nomeny River betwixt Potomack &amp; Rapp. Rivers, abutting land of Will Bayly &amp; </w:t>
      </w:r>
      <w:r w:rsidRPr="001A486B">
        <w:rPr>
          <w:b/>
        </w:rPr>
        <w:t xml:space="preserve">Edward </w:t>
      </w:r>
      <w:r w:rsidR="00991FDE">
        <w:rPr>
          <w:b/>
        </w:rPr>
        <w:t>Hawley (</w:t>
      </w:r>
      <w:r w:rsidRPr="001A486B">
        <w:rPr>
          <w:b/>
        </w:rPr>
        <w:t>Halley</w:t>
      </w:r>
      <w:r w:rsidR="00991FDE">
        <w:rPr>
          <w:b/>
        </w:rPr>
        <w:t>)</w:t>
      </w:r>
      <w:r>
        <w:t>… (</w:t>
      </w:r>
      <w:r w:rsidR="00991FDE">
        <w:t xml:space="preserve">Nugent II, </w:t>
      </w:r>
      <w:r>
        <w:t xml:space="preserve">p. 16) </w:t>
      </w:r>
      <w:r w:rsidR="00991FDE" w:rsidRPr="00AA1EF4">
        <w:rPr>
          <w:b/>
        </w:rPr>
        <w:t>Note</w:t>
      </w:r>
      <w:r w:rsidR="00991FDE">
        <w:t xml:space="preserve">: </w:t>
      </w:r>
      <w:r>
        <w:t xml:space="preserve">Recall the </w:t>
      </w:r>
      <w:r w:rsidRPr="00923457">
        <w:rPr>
          <w:b/>
        </w:rPr>
        <w:t>22 Mar 1665</w:t>
      </w:r>
      <w:r>
        <w:t xml:space="preserve"> patent of </w:t>
      </w:r>
      <w:r w:rsidRPr="001A486B">
        <w:rPr>
          <w:b/>
        </w:rPr>
        <w:t>Wm. Basely</w:t>
      </w:r>
      <w:r>
        <w:t xml:space="preserve"> &amp; </w:t>
      </w:r>
      <w:r w:rsidRPr="00923457">
        <w:rPr>
          <w:b/>
        </w:rPr>
        <w:t>Edward Haelly</w:t>
      </w:r>
      <w:r w:rsidR="00AA1EF4">
        <w:rPr>
          <w:b/>
        </w:rPr>
        <w:t>.</w:t>
      </w:r>
      <w:r w:rsidR="00AA1EF4" w:rsidRPr="00AA1EF4">
        <w:t xml:space="preserve"> Is it Bayley/Bailey or Basely?</w:t>
      </w:r>
    </w:p>
    <w:p w:rsidR="008C281E" w:rsidRPr="007E5641" w:rsidRDefault="008C281E" w:rsidP="001470B7">
      <w:pPr>
        <w:pStyle w:val="NormalWeb"/>
        <w:spacing w:before="240" w:beforeAutospacing="0" w:after="240" w:afterAutospacing="0"/>
        <w:ind w:left="0" w:right="0"/>
      </w:pPr>
      <w:r w:rsidRPr="002A6D44">
        <w:rPr>
          <w:b/>
        </w:rPr>
        <w:t xml:space="preserve">1667 – May 3 – </w:t>
      </w:r>
      <w:r w:rsidR="004C78BF" w:rsidRPr="00245A6E">
        <w:rPr>
          <w:b/>
          <w:u w:val="single"/>
        </w:rPr>
        <w:t xml:space="preserve">UK </w:t>
      </w:r>
      <w:r w:rsidRPr="002A6D44">
        <w:rPr>
          <w:b/>
          <w:u w:val="single"/>
        </w:rPr>
        <w:t>London</w:t>
      </w:r>
      <w:r w:rsidRPr="002A6D44">
        <w:rPr>
          <w:b/>
        </w:rPr>
        <w:t xml:space="preserve"> – Will – Mary Knight</w:t>
      </w:r>
      <w:r>
        <w:rPr>
          <w:b/>
        </w:rPr>
        <w:t>, Widow</w:t>
      </w:r>
      <w:r>
        <w:t xml:space="preserve"> – To son John Knight, 50 pounds; to grandchildren, William Lewis, Mary Lewis, Elizabeth Lewis, children of William Lewis and Alice his wife, daughter of testatrix, 20 pounds apiece at 21 or marriage; to niece Mary Hooper, daughter of brother-in-law John Hooper and late sister, Katherine, 50 shillings; to brother Richard Kentish and Elizabeth his wife, 20 shillings; residue of estate to daughter, Anne Lewis, and she to be executrix. (</w:t>
      </w:r>
      <w:r w:rsidRPr="002A6D44">
        <w:t>Prerogative Court of Canterbury Wills, 1384-1858</w:t>
      </w:r>
      <w:r>
        <w:t xml:space="preserve">, </w:t>
      </w:r>
      <w:r w:rsidRPr="002A6D44">
        <w:t>PROB 11: Will Registers</w:t>
      </w:r>
      <w:r>
        <w:t xml:space="preserve">, </w:t>
      </w:r>
      <w:r w:rsidRPr="002A6D44">
        <w:t>1660-1673</w:t>
      </w:r>
      <w:r>
        <w:t xml:space="preserve">, </w:t>
      </w:r>
      <w:r w:rsidRPr="002A6D44">
        <w:t>Piece 325: Carr, Quire Numbers 117-176 (1667)</w:t>
      </w:r>
      <w:r>
        <w:t xml:space="preserve">) </w:t>
      </w:r>
    </w:p>
    <w:p w:rsidR="001470B7" w:rsidRDefault="001470B7" w:rsidP="001470B7">
      <w:pPr>
        <w:pStyle w:val="NormalWeb"/>
        <w:spacing w:before="240" w:beforeAutospacing="0" w:after="240" w:afterAutospacing="0"/>
        <w:ind w:left="0" w:right="0"/>
      </w:pPr>
      <w:r>
        <w:rPr>
          <w:b/>
        </w:rPr>
        <w:t xml:space="preserve">1667 </w:t>
      </w:r>
      <w:r w:rsidR="00991FDE">
        <w:rPr>
          <w:b/>
        </w:rPr>
        <w:t xml:space="preserve">- </w:t>
      </w:r>
      <w:r>
        <w:rPr>
          <w:b/>
        </w:rPr>
        <w:t xml:space="preserve">May 21 – </w:t>
      </w:r>
      <w:r w:rsidR="00991FDE" w:rsidRPr="00991FDE">
        <w:rPr>
          <w:b/>
          <w:u w:val="single"/>
        </w:rPr>
        <w:t>VA Northumberland</w:t>
      </w:r>
      <w:r w:rsidR="00991FDE" w:rsidRPr="00991FDE">
        <w:rPr>
          <w:b/>
        </w:rPr>
        <w:t xml:space="preserve"> – Admin – Peter Knight</w:t>
      </w:r>
      <w:r w:rsidR="00991FDE" w:rsidRPr="00991FDE">
        <w:t xml:space="preserve"> - Court: This day Mr. Peter Knight was sworne High Sherriffe of this County by Order of ye Honorble, ye Governour (Sir William Berkeley) &amp; William Carvile, Under Sherriffe. Capt. Edmund Lyster doth ingage yt. Mr. Pet. Knight shall well &amp; truly execute ye place of High Sherriffe. (signed) Edm. Lyster (Sparacio, 1666-1678, pp. 45-46)</w:t>
      </w:r>
    </w:p>
    <w:p w:rsidR="008C281E" w:rsidRDefault="008C281E" w:rsidP="001470B7">
      <w:pPr>
        <w:pStyle w:val="NormalWeb"/>
        <w:spacing w:before="240" w:beforeAutospacing="0" w:after="240" w:afterAutospacing="0"/>
        <w:ind w:left="0" w:right="0"/>
      </w:pPr>
      <w:r w:rsidRPr="004E1099">
        <w:rPr>
          <w:b/>
        </w:rPr>
        <w:t xml:space="preserve">1667 – May 31 – </w:t>
      </w:r>
      <w:r w:rsidR="004C78BF" w:rsidRPr="00245A6E">
        <w:rPr>
          <w:b/>
          <w:u w:val="single"/>
        </w:rPr>
        <w:t xml:space="preserve">UK </w:t>
      </w:r>
      <w:r w:rsidRPr="004E1099">
        <w:rPr>
          <w:b/>
          <w:u w:val="single"/>
        </w:rPr>
        <w:t>Linconlnshire Witham</w:t>
      </w:r>
      <w:r w:rsidRPr="004E1099">
        <w:rPr>
          <w:b/>
        </w:rPr>
        <w:t xml:space="preserve"> – Camb Alum – Isaac Knight</w:t>
      </w:r>
      <w:r>
        <w:t xml:space="preserve"> - </w:t>
      </w:r>
      <w:r w:rsidRPr="004E1099">
        <w:t xml:space="preserve">Adm. pens. at CLARE, May 31, 1667. Of Witham, Lincs. S. of Isaac, of Louth, Lincs., Esq. </w:t>
      </w:r>
      <w:r w:rsidRPr="004E1099">
        <w:lastRenderedPageBreak/>
        <w:t>Matric. 1667. Adm. at Gray's Inn, Dec. 11, 1669. Called to the Bar, Feb. 11, 1679-80. Brother of Robert (1662).</w:t>
      </w:r>
    </w:p>
    <w:p w:rsidR="008C281E" w:rsidRDefault="008C281E" w:rsidP="008C281E">
      <w:pPr>
        <w:rPr>
          <w:szCs w:val="24"/>
        </w:rPr>
      </w:pPr>
      <w:r w:rsidRPr="00C22243">
        <w:rPr>
          <w:b/>
          <w:szCs w:val="24"/>
        </w:rPr>
        <w:t xml:space="preserve">1667 – Jun 2 – </w:t>
      </w:r>
      <w:r w:rsidR="004C78BF" w:rsidRPr="00245A6E">
        <w:rPr>
          <w:b/>
          <w:szCs w:val="24"/>
          <w:u w:val="single"/>
        </w:rPr>
        <w:t xml:space="preserve">UK </w:t>
      </w:r>
      <w:r w:rsidRPr="00C22243">
        <w:rPr>
          <w:b/>
          <w:szCs w:val="24"/>
          <w:u w:val="single"/>
        </w:rPr>
        <w:t>Kent Godmersham</w:t>
      </w:r>
      <w:r w:rsidRPr="00C22243">
        <w:rPr>
          <w:b/>
          <w:szCs w:val="24"/>
        </w:rPr>
        <w:t xml:space="preserve"> – Mar – </w:t>
      </w:r>
      <w:r>
        <w:rPr>
          <w:b/>
          <w:szCs w:val="24"/>
        </w:rPr>
        <w:t>William Knight</w:t>
      </w:r>
      <w:r w:rsidRPr="00C22243">
        <w:rPr>
          <w:b/>
          <w:szCs w:val="24"/>
        </w:rPr>
        <w:t xml:space="preserve"> &amp; </w:t>
      </w:r>
      <w:r>
        <w:rPr>
          <w:b/>
          <w:szCs w:val="24"/>
        </w:rPr>
        <w:t>Ellen Maxted, wid.</w:t>
      </w:r>
      <w:r>
        <w:rPr>
          <w:szCs w:val="24"/>
        </w:rPr>
        <w:t xml:space="preserve"> (Tyler)</w:t>
      </w:r>
    </w:p>
    <w:p w:rsidR="008C281E" w:rsidRDefault="008C281E" w:rsidP="008C281E">
      <w:pPr>
        <w:rPr>
          <w:szCs w:val="24"/>
        </w:rPr>
      </w:pPr>
      <w:r w:rsidRPr="001C2C6B">
        <w:rPr>
          <w:b/>
          <w:szCs w:val="24"/>
        </w:rPr>
        <w:t xml:space="preserve">1667 – Jun 19 – </w:t>
      </w:r>
      <w:r w:rsidR="004C78BF" w:rsidRPr="00245A6E">
        <w:rPr>
          <w:b/>
          <w:szCs w:val="24"/>
          <w:u w:val="single"/>
        </w:rPr>
        <w:t xml:space="preserve">UK </w:t>
      </w:r>
      <w:r w:rsidRPr="001C2C6B">
        <w:rPr>
          <w:b/>
          <w:szCs w:val="24"/>
          <w:u w:val="single"/>
        </w:rPr>
        <w:t>Cambridgeshire Denny Abbey</w:t>
      </w:r>
      <w:r w:rsidRPr="001C2C6B">
        <w:rPr>
          <w:b/>
          <w:szCs w:val="24"/>
        </w:rPr>
        <w:t xml:space="preserve"> – Camb Alum – William Knight</w:t>
      </w:r>
      <w:r>
        <w:rPr>
          <w:szCs w:val="24"/>
        </w:rPr>
        <w:t xml:space="preserve"> - </w:t>
      </w:r>
      <w:r w:rsidRPr="001C2C6B">
        <w:rPr>
          <w:szCs w:val="24"/>
        </w:rPr>
        <w:t>Adm. pens. (age 16) at CAIUS, June 19, 1667. S. of William</w:t>
      </w:r>
      <w:r w:rsidR="00AA1EF4">
        <w:rPr>
          <w:szCs w:val="24"/>
        </w:rPr>
        <w:t xml:space="preserve"> Knight</w:t>
      </w:r>
      <w:r w:rsidRPr="001C2C6B">
        <w:rPr>
          <w:szCs w:val="24"/>
        </w:rPr>
        <w:t xml:space="preserve">, gent., of Denny Abbey, Cambs. (and </w:t>
      </w:r>
      <w:r w:rsidRPr="00AA1EF4">
        <w:rPr>
          <w:b/>
          <w:szCs w:val="24"/>
        </w:rPr>
        <w:t>grandson of Thomas Hobson</w:t>
      </w:r>
      <w:r w:rsidRPr="001C2C6B">
        <w:rPr>
          <w:szCs w:val="24"/>
        </w:rPr>
        <w:t>). B. there. School, Impington. Matric. 1667. (Venn, I. 431.)</w:t>
      </w:r>
    </w:p>
    <w:p w:rsidR="008C281E" w:rsidRPr="008465BC" w:rsidRDefault="008C281E" w:rsidP="008C281E">
      <w:pPr>
        <w:pStyle w:val="NormalWeb"/>
        <w:spacing w:before="240" w:beforeAutospacing="0" w:after="240" w:afterAutospacing="0"/>
        <w:ind w:left="0" w:right="0"/>
      </w:pPr>
      <w:r w:rsidRPr="003C4146">
        <w:rPr>
          <w:b/>
        </w:rPr>
        <w:t xml:space="preserve">1667 – Aug 7 – </w:t>
      </w:r>
      <w:r w:rsidR="004C78BF" w:rsidRPr="00245A6E">
        <w:rPr>
          <w:b/>
          <w:u w:val="single"/>
        </w:rPr>
        <w:t xml:space="preserve">UK </w:t>
      </w:r>
      <w:r w:rsidRPr="003C4146">
        <w:rPr>
          <w:b/>
          <w:u w:val="single"/>
        </w:rPr>
        <w:t>Worcestershire Strensham</w:t>
      </w:r>
      <w:r w:rsidRPr="003C4146">
        <w:rPr>
          <w:b/>
        </w:rPr>
        <w:t xml:space="preserve"> – Will – Thomas Knight</w:t>
      </w:r>
      <w:r>
        <w:t xml:space="preserve"> – To Elizabeth, now wife, 5 pounds; to daughter Frances Slyver, all my goods and chattels; to grandchildren Elizabeth Anne, Abigail and Susannah, Slyver, the children of Timothy Slyver and my daughter Frances, 10 pounds apiece; to son Richard, best suit and 10 pounds; to daughter-in-law, Susannah Knight, 40 shillings; to grandson Samuel Knight, son of Richard, some land and 10 pounds; to grandson Thomas Knight, son of Richard, 30 pounds; to daughter Anne Woole, 10 pounds; to grandchildren John Willette and Elizabeth Poole, 10 pounds each; land, house, tenements to son Thomas Knight; to son John Knight, land, tenements, etc; to son John Knight, 20 pounds; to John’s daughter, Elizabeth, 10 pounds; to daughter Eleanor Knottsford, wife of John Knottsford, 10 pounds; to her three children, Eleanor, John and Richard Knottsford, 10 pounds each; to sister Anne Boyer, 10 shillings a year for life; to kinswomarn Mary Law, 20 shillings;  to the poor of the parish, 20 shillings; to daughter-in-law Jane Knight, wife of John Knight the younger, 20 shillings; residue of estate to son Thomas who is to be executor. (</w:t>
      </w:r>
      <w:r w:rsidRPr="00044C95">
        <w:t>Prerogative Court of Canterbury Wills, 1384-1858</w:t>
      </w:r>
      <w:r>
        <w:t xml:space="preserve">, </w:t>
      </w:r>
      <w:r w:rsidRPr="00044C95">
        <w:t>PROB 11: Will Registers</w:t>
      </w:r>
      <w:r>
        <w:t xml:space="preserve">, </w:t>
      </w:r>
      <w:r w:rsidRPr="00044C95">
        <w:t>1660-1673</w:t>
      </w:r>
      <w:r>
        <w:t xml:space="preserve">, </w:t>
      </w:r>
      <w:r w:rsidRPr="00044C95">
        <w:t>Piece 324: Carr, Quire Numbers 59-116 (1667)</w:t>
      </w:r>
      <w:r>
        <w:t>)</w:t>
      </w:r>
    </w:p>
    <w:p w:rsidR="001470B7" w:rsidRDefault="001470B7" w:rsidP="001470B7">
      <w:pPr>
        <w:pStyle w:val="NormalWeb"/>
        <w:spacing w:before="240" w:beforeAutospacing="0" w:after="240" w:afterAutospacing="0"/>
        <w:ind w:left="0" w:right="0"/>
      </w:pPr>
      <w:r>
        <w:rPr>
          <w:b/>
        </w:rPr>
        <w:t xml:space="preserve">1667 </w:t>
      </w:r>
      <w:r w:rsidR="00991FDE">
        <w:rPr>
          <w:b/>
        </w:rPr>
        <w:t xml:space="preserve">- </w:t>
      </w:r>
      <w:r>
        <w:rPr>
          <w:b/>
        </w:rPr>
        <w:t xml:space="preserve">Sep 25 – </w:t>
      </w:r>
      <w:r w:rsidRPr="003B483A">
        <w:rPr>
          <w:b/>
          <w:u w:val="single"/>
        </w:rPr>
        <w:t>VA</w:t>
      </w:r>
      <w:r w:rsidR="00991FDE">
        <w:rPr>
          <w:b/>
          <w:u w:val="single"/>
        </w:rPr>
        <w:t xml:space="preserve"> </w:t>
      </w:r>
      <w:r w:rsidR="00991FDE" w:rsidRPr="003B483A">
        <w:rPr>
          <w:b/>
          <w:u w:val="single"/>
        </w:rPr>
        <w:t>Isle of Wight</w:t>
      </w:r>
      <w:r>
        <w:rPr>
          <w:b/>
        </w:rPr>
        <w:t xml:space="preserve"> </w:t>
      </w:r>
      <w:r w:rsidR="00991FDE">
        <w:rPr>
          <w:b/>
        </w:rPr>
        <w:t>–</w:t>
      </w:r>
      <w:r>
        <w:rPr>
          <w:b/>
        </w:rPr>
        <w:t xml:space="preserve"> </w:t>
      </w:r>
      <w:r w:rsidR="00991FDE">
        <w:rPr>
          <w:b/>
        </w:rPr>
        <w:t xml:space="preserve">Admin - </w:t>
      </w:r>
      <w:r>
        <w:rPr>
          <w:b/>
        </w:rPr>
        <w:t>M. Rob</w:t>
      </w:r>
      <w:r w:rsidR="00991FDE">
        <w:rPr>
          <w:b/>
        </w:rPr>
        <w:t>er</w:t>
      </w:r>
      <w:r>
        <w:rPr>
          <w:b/>
        </w:rPr>
        <w:t>t Coleman</w:t>
      </w:r>
      <w:r w:rsidR="00991FDE" w:rsidRPr="00991FDE">
        <w:t xml:space="preserve"> – Land patent for</w:t>
      </w:r>
      <w:r>
        <w:rPr>
          <w:b/>
        </w:rPr>
        <w:t xml:space="preserve"> </w:t>
      </w:r>
      <w:r w:rsidRPr="008465BC">
        <w:t xml:space="preserve">634 acs. … 300 acs. Purchased of </w:t>
      </w:r>
      <w:r w:rsidRPr="00991FDE">
        <w:rPr>
          <w:b/>
        </w:rPr>
        <w:t>Ambrose Bennett</w:t>
      </w:r>
      <w:r w:rsidRPr="008465BC">
        <w:t xml:space="preserve"> &amp; 334 acs. For trans. Of 7 pers. (</w:t>
      </w:r>
      <w:r w:rsidR="00991FDE">
        <w:t xml:space="preserve">Nugent II, </w:t>
      </w:r>
      <w:r w:rsidRPr="008465BC">
        <w:t>p.46)</w:t>
      </w:r>
    </w:p>
    <w:p w:rsidR="008C281E" w:rsidRDefault="008C281E" w:rsidP="001470B7">
      <w:pPr>
        <w:pStyle w:val="NormalWeb"/>
        <w:spacing w:before="240" w:beforeAutospacing="0" w:after="240" w:afterAutospacing="0"/>
        <w:ind w:left="0" w:right="0"/>
      </w:pPr>
      <w:r w:rsidRPr="00FB2E7E">
        <w:rPr>
          <w:b/>
        </w:rPr>
        <w:t xml:space="preserve">1667 – Dec 29 – </w:t>
      </w:r>
      <w:r w:rsidR="004C78BF" w:rsidRPr="00245A6E">
        <w:rPr>
          <w:b/>
          <w:u w:val="single"/>
        </w:rPr>
        <w:t xml:space="preserve">UK </w:t>
      </w:r>
      <w:r w:rsidRPr="00FB2E7E">
        <w:rPr>
          <w:b/>
          <w:u w:val="single"/>
        </w:rPr>
        <w:t>Wiltshire Codford St Mary</w:t>
      </w:r>
      <w:r w:rsidRPr="00FB2E7E">
        <w:rPr>
          <w:b/>
        </w:rPr>
        <w:t xml:space="preserve"> – Bur – Mary Knight</w:t>
      </w:r>
      <w:r>
        <w:t xml:space="preserve"> – d/o John Knight and Honor. (London Met Arch)</w:t>
      </w:r>
    </w:p>
    <w:p w:rsidR="001470B7" w:rsidRDefault="001470B7" w:rsidP="001470B7">
      <w:pPr>
        <w:pStyle w:val="NormalWeb"/>
        <w:spacing w:before="240" w:beforeAutospacing="0" w:after="240" w:afterAutospacing="0"/>
        <w:ind w:left="0" w:right="0"/>
      </w:pPr>
      <w:r>
        <w:rPr>
          <w:b/>
        </w:rPr>
        <w:t xml:space="preserve">1668 </w:t>
      </w:r>
      <w:r w:rsidR="00991FDE">
        <w:rPr>
          <w:b/>
        </w:rPr>
        <w:t xml:space="preserve">- </w:t>
      </w:r>
      <w:r>
        <w:rPr>
          <w:b/>
        </w:rPr>
        <w:t xml:space="preserve">Feb 17 – </w:t>
      </w:r>
      <w:r w:rsidR="00991FDE" w:rsidRPr="00991FDE">
        <w:rPr>
          <w:b/>
          <w:u w:val="single"/>
        </w:rPr>
        <w:t>VA Northumberland</w:t>
      </w:r>
      <w:r w:rsidR="00991FDE" w:rsidRPr="00991FDE">
        <w:rPr>
          <w:b/>
        </w:rPr>
        <w:t xml:space="preserve"> – Admin – Peter Knight</w:t>
      </w:r>
      <w:r w:rsidR="00991FDE" w:rsidRPr="00991FDE">
        <w:t xml:space="preserve"> - Court: Whereas Mr. John Saffin exhibited a Complaynt into this Cort. agt. </w:t>
      </w:r>
      <w:r w:rsidR="00991FDE" w:rsidRPr="00991FDE">
        <w:rPr>
          <w:b/>
        </w:rPr>
        <w:t>Mr. Peter Knight, High Sherriffe</w:t>
      </w:r>
      <w:r w:rsidR="00991FDE" w:rsidRPr="00991FDE">
        <w:t xml:space="preserve"> of this County, yt. hee hath been remise in ye discharge of his Place in suffering Thomas Barrett (Barrat), who was under prosecution for debt, to have greater liberty then ye Law in that case allowes. It is ordered yt. Mr. Peter Knight forthwith pay ye debt for wch. ye sd. Barrat lay under execucon yt. he sayze [seize] on so much of ye Estate of ye sd. Barrat as will satisfy ye same, &amp; deliver it to ye sd. Saffin. (Sparacio, 1666-1678, p. 61)</w:t>
      </w:r>
    </w:p>
    <w:p w:rsidR="001470B7" w:rsidRDefault="001470B7" w:rsidP="001470B7">
      <w:pPr>
        <w:pStyle w:val="NormalWeb"/>
        <w:spacing w:before="240" w:beforeAutospacing="0" w:after="240" w:afterAutospacing="0"/>
        <w:ind w:left="0" w:right="0"/>
      </w:pPr>
      <w:r>
        <w:rPr>
          <w:b/>
        </w:rPr>
        <w:t xml:space="preserve">1668 </w:t>
      </w:r>
      <w:r w:rsidR="00AA1EF4">
        <w:rPr>
          <w:b/>
        </w:rPr>
        <w:t xml:space="preserve">- </w:t>
      </w:r>
      <w:r>
        <w:rPr>
          <w:b/>
        </w:rPr>
        <w:t xml:space="preserve">Mar </w:t>
      </w:r>
      <w:r w:rsidRPr="001135FC">
        <w:rPr>
          <w:b/>
        </w:rPr>
        <w:t xml:space="preserve">2 </w:t>
      </w:r>
      <w:r>
        <w:rPr>
          <w:b/>
        </w:rPr>
        <w:t xml:space="preserve">- </w:t>
      </w:r>
      <w:r w:rsidR="00991FDE" w:rsidRPr="00991FDE">
        <w:rPr>
          <w:b/>
          <w:u w:val="single"/>
        </w:rPr>
        <w:t>VA Gloucester</w:t>
      </w:r>
      <w:r w:rsidR="00991FDE" w:rsidRPr="00991FDE">
        <w:rPr>
          <w:b/>
        </w:rPr>
        <w:t xml:space="preserve"> - Admin - Mr. Peter Knight</w:t>
      </w:r>
      <w:r w:rsidR="00991FDE" w:rsidRPr="00991FDE">
        <w:t xml:space="preserve"> - Land patent for 400 acs. a mile below Olliver Green, by a Great Sw., by Mr. Cookes land, &amp;c. Granted to W</w:t>
      </w:r>
      <w:r w:rsidR="00AA1EF4">
        <w:t>illia</w:t>
      </w:r>
      <w:r w:rsidR="00991FDE" w:rsidRPr="00991FDE">
        <w:t>m Newman 20 Apr. 165_, part of which he sold to Elias Cobson, who assigned to sd. Knight. (Nugent II, p. 86)</w:t>
      </w:r>
      <w:r>
        <w:t>)</w:t>
      </w:r>
    </w:p>
    <w:p w:rsidR="008C281E" w:rsidRDefault="008C281E" w:rsidP="008C281E">
      <w:pPr>
        <w:rPr>
          <w:szCs w:val="24"/>
        </w:rPr>
      </w:pPr>
      <w:r w:rsidRPr="0021113D">
        <w:rPr>
          <w:b/>
          <w:szCs w:val="24"/>
        </w:rPr>
        <w:t xml:space="preserve">1668 – 13 Mar – </w:t>
      </w:r>
      <w:r w:rsidR="004C78BF" w:rsidRPr="00245A6E">
        <w:rPr>
          <w:b/>
          <w:szCs w:val="24"/>
          <w:u w:val="single"/>
        </w:rPr>
        <w:t xml:space="preserve">UK </w:t>
      </w:r>
      <w:r w:rsidRPr="0021113D">
        <w:rPr>
          <w:b/>
          <w:szCs w:val="24"/>
          <w:u w:val="single"/>
        </w:rPr>
        <w:t>Derbyshire Stapenhill</w:t>
      </w:r>
      <w:r w:rsidRPr="0021113D">
        <w:rPr>
          <w:b/>
          <w:szCs w:val="24"/>
        </w:rPr>
        <w:t xml:space="preserve"> – Ox Alum – Thomas Knight</w:t>
      </w:r>
      <w:r>
        <w:rPr>
          <w:szCs w:val="24"/>
        </w:rPr>
        <w:t xml:space="preserve"> – s/o Robert</w:t>
      </w:r>
      <w:r w:rsidR="00AA1EF4">
        <w:rPr>
          <w:szCs w:val="24"/>
        </w:rPr>
        <w:t xml:space="preserve"> Knight</w:t>
      </w:r>
      <w:r>
        <w:rPr>
          <w:szCs w:val="24"/>
        </w:rPr>
        <w:t xml:space="preserve"> of Stapenhill, co. Derby, pleb. St Alban Hall, matric 13 March 1667-8, </w:t>
      </w:r>
      <w:r>
        <w:rPr>
          <w:szCs w:val="24"/>
        </w:rPr>
        <w:lastRenderedPageBreak/>
        <w:t>aged 19 (subs as of Merton Coll.) (Oxford University Alumni 1500-1886, pp. 861-863)</w:t>
      </w:r>
    </w:p>
    <w:p w:rsidR="008C281E" w:rsidRDefault="008C281E" w:rsidP="008C281E">
      <w:pPr>
        <w:rPr>
          <w:szCs w:val="24"/>
        </w:rPr>
      </w:pPr>
      <w:r w:rsidRPr="0081534B">
        <w:rPr>
          <w:b/>
          <w:szCs w:val="24"/>
        </w:rPr>
        <w:t xml:space="preserve">1668 – Mar 30 – </w:t>
      </w:r>
      <w:r w:rsidR="004C78BF" w:rsidRPr="00245A6E">
        <w:rPr>
          <w:b/>
          <w:szCs w:val="24"/>
          <w:u w:val="single"/>
        </w:rPr>
        <w:t xml:space="preserve">UK </w:t>
      </w:r>
      <w:r w:rsidRPr="0081534B">
        <w:rPr>
          <w:b/>
          <w:szCs w:val="24"/>
          <w:u w:val="single"/>
        </w:rPr>
        <w:t>Kent Hollingbourne</w:t>
      </w:r>
      <w:r w:rsidRPr="0081534B">
        <w:rPr>
          <w:b/>
          <w:szCs w:val="24"/>
        </w:rPr>
        <w:t xml:space="preserve"> </w:t>
      </w:r>
      <w:r w:rsidR="007A089D">
        <w:rPr>
          <w:b/>
          <w:szCs w:val="24"/>
        </w:rPr>
        <w:t>– Birth/Bap –</w:t>
      </w:r>
      <w:r w:rsidRPr="0081534B">
        <w:rPr>
          <w:b/>
          <w:szCs w:val="24"/>
        </w:rPr>
        <w:t xml:space="preserve"> Richard Knight</w:t>
      </w:r>
      <w:r w:rsidR="00AA1EF4">
        <w:rPr>
          <w:b/>
          <w:szCs w:val="24"/>
        </w:rPr>
        <w:t xml:space="preserve"> - </w:t>
      </w:r>
      <w:r>
        <w:rPr>
          <w:szCs w:val="24"/>
        </w:rPr>
        <w:t>natural son of Barbara Knight.  Richard is buried 1668 May 16.  Barbara Knight then goes on to produce 2 more “natural” children: Nicholas</w:t>
      </w:r>
      <w:r w:rsidR="00AA1EF4">
        <w:rPr>
          <w:szCs w:val="24"/>
        </w:rPr>
        <w:t xml:space="preserve"> Knight</w:t>
      </w:r>
      <w:r>
        <w:rPr>
          <w:szCs w:val="24"/>
        </w:rPr>
        <w:t>, bap 1676 Apr 11; William</w:t>
      </w:r>
      <w:r w:rsidR="00AA1EF4">
        <w:rPr>
          <w:szCs w:val="24"/>
        </w:rPr>
        <w:t xml:space="preserve"> Knight</w:t>
      </w:r>
      <w:r>
        <w:rPr>
          <w:szCs w:val="24"/>
        </w:rPr>
        <w:t xml:space="preserve"> 1677 Apr 11, baptized and buried on the same day. There is no indication as to whether Barbara is a Knight by birth or marriage. (Tyler</w:t>
      </w:r>
      <w:r w:rsidR="00AA1EF4">
        <w:rPr>
          <w:szCs w:val="24"/>
        </w:rPr>
        <w:t xml:space="preserve"> Parish Registries</w:t>
      </w:r>
      <w:r>
        <w:rPr>
          <w:szCs w:val="24"/>
        </w:rPr>
        <w:t>)</w:t>
      </w:r>
    </w:p>
    <w:p w:rsidR="008C281E" w:rsidRDefault="008C281E" w:rsidP="008C281E">
      <w:pPr>
        <w:pStyle w:val="NormalWeb"/>
        <w:spacing w:before="240" w:beforeAutospacing="0" w:after="240" w:afterAutospacing="0"/>
        <w:ind w:left="0" w:right="0"/>
      </w:pPr>
      <w:r>
        <w:rPr>
          <w:b/>
        </w:rPr>
        <w:t xml:space="preserve">1668 </w:t>
      </w:r>
      <w:r w:rsidR="00991FDE">
        <w:rPr>
          <w:b/>
        </w:rPr>
        <w:t>-</w:t>
      </w:r>
      <w:r>
        <w:rPr>
          <w:b/>
        </w:rPr>
        <w:t xml:space="preserve">Apr 8 </w:t>
      </w:r>
      <w:r w:rsidR="00991FDE">
        <w:rPr>
          <w:b/>
        </w:rPr>
        <w:t>–</w:t>
      </w:r>
      <w:r>
        <w:rPr>
          <w:b/>
        </w:rPr>
        <w:t xml:space="preserve"> </w:t>
      </w:r>
      <w:r w:rsidRPr="008F6E02">
        <w:rPr>
          <w:b/>
          <w:u w:val="single"/>
        </w:rPr>
        <w:t>VA</w:t>
      </w:r>
      <w:r w:rsidR="00991FDE">
        <w:rPr>
          <w:b/>
          <w:u w:val="single"/>
        </w:rPr>
        <w:t xml:space="preserve"> </w:t>
      </w:r>
      <w:r w:rsidR="00991FDE" w:rsidRPr="008F6E02">
        <w:rPr>
          <w:b/>
          <w:u w:val="single"/>
        </w:rPr>
        <w:t>New Kent</w:t>
      </w:r>
      <w:r w:rsidRPr="00AA1EF4">
        <w:rPr>
          <w:b/>
        </w:rPr>
        <w:t xml:space="preserve"> – </w:t>
      </w:r>
      <w:r w:rsidR="00AA1EF4" w:rsidRPr="00AA1EF4">
        <w:rPr>
          <w:b/>
        </w:rPr>
        <w:t>Admin -</w:t>
      </w:r>
      <w:r w:rsidRPr="00AA1EF4">
        <w:rPr>
          <w:b/>
        </w:rPr>
        <w:t xml:space="preserve"> </w:t>
      </w:r>
      <w:r>
        <w:rPr>
          <w:b/>
        </w:rPr>
        <w:t>Willm. Fuzey</w:t>
      </w:r>
      <w:r w:rsidRPr="00AA1EF4">
        <w:t xml:space="preserve"> </w:t>
      </w:r>
      <w:r w:rsidR="00AA1EF4" w:rsidRPr="00AA1EF4">
        <w:t xml:space="preserve">– Land patent </w:t>
      </w:r>
      <w:r w:rsidRPr="001A486B">
        <w:t xml:space="preserve">for 100 acs. N. side of Mattapony Riv claims </w:t>
      </w:r>
      <w:r w:rsidRPr="00A31218">
        <w:rPr>
          <w:b/>
        </w:rPr>
        <w:t>Edw</w:t>
      </w:r>
      <w:r>
        <w:rPr>
          <w:b/>
        </w:rPr>
        <w:t>ard</w:t>
      </w:r>
      <w:r w:rsidRPr="00A31218">
        <w:rPr>
          <w:b/>
        </w:rPr>
        <w:t xml:space="preserve"> </w:t>
      </w:r>
      <w:r>
        <w:rPr>
          <w:b/>
        </w:rPr>
        <w:t>Hawley</w:t>
      </w:r>
      <w:r w:rsidR="00AA1EF4">
        <w:rPr>
          <w:b/>
        </w:rPr>
        <w:t xml:space="preserve"> (</w:t>
      </w:r>
      <w:r w:rsidR="00AA1EF4" w:rsidRPr="00A31218">
        <w:rPr>
          <w:b/>
        </w:rPr>
        <w:t>Halley</w:t>
      </w:r>
      <w:r w:rsidR="00AA1EF4">
        <w:rPr>
          <w:b/>
        </w:rPr>
        <w:t>)</w:t>
      </w:r>
      <w:r w:rsidRPr="001A486B">
        <w:t xml:space="preserve"> as headright. (</w:t>
      </w:r>
      <w:r>
        <w:t xml:space="preserve">Nugent II, </w:t>
      </w:r>
      <w:r w:rsidRPr="001A486B">
        <w:t>p. 40)</w:t>
      </w:r>
    </w:p>
    <w:p w:rsidR="008C281E" w:rsidRDefault="008C281E" w:rsidP="008C281E">
      <w:pPr>
        <w:pStyle w:val="NormalWeb"/>
        <w:spacing w:before="240" w:beforeAutospacing="0" w:after="240" w:afterAutospacing="0"/>
        <w:ind w:left="0" w:right="0"/>
      </w:pPr>
      <w:r w:rsidRPr="00CF18C7">
        <w:rPr>
          <w:b/>
        </w:rPr>
        <w:t xml:space="preserve">1668 – Apr 22 – </w:t>
      </w:r>
      <w:r w:rsidR="004C78BF" w:rsidRPr="00245A6E">
        <w:rPr>
          <w:b/>
          <w:u w:val="single"/>
        </w:rPr>
        <w:t xml:space="preserve">UK </w:t>
      </w:r>
      <w:r w:rsidRPr="00CF18C7">
        <w:rPr>
          <w:b/>
          <w:u w:val="single"/>
        </w:rPr>
        <w:t>London</w:t>
      </w:r>
      <w:r w:rsidRPr="00CF18C7">
        <w:rPr>
          <w:b/>
        </w:rPr>
        <w:t xml:space="preserve"> – Will – Ja</w:t>
      </w:r>
      <w:r>
        <w:rPr>
          <w:b/>
        </w:rPr>
        <w:t>mes</w:t>
      </w:r>
      <w:r w:rsidRPr="00CF18C7">
        <w:rPr>
          <w:b/>
        </w:rPr>
        <w:t xml:space="preserve"> Knight</w:t>
      </w:r>
      <w:r>
        <w:t xml:space="preserve"> – Aboard the ship “Lyon”; leaves his small estate – money and clothing, etc – to shipmate Simon Hilton and a bequest of 20 shillings to his friend aboard the same ship, </w:t>
      </w:r>
      <w:r w:rsidRPr="00991FDE">
        <w:rPr>
          <w:b/>
        </w:rPr>
        <w:t>William Bennett</w:t>
      </w:r>
      <w:r>
        <w:t>; friend Simon Hilton to be executor. (</w:t>
      </w:r>
      <w:r w:rsidRPr="00CF18C7">
        <w:t>Prerogative Court of Canterbury Wills, 1384-1858</w:t>
      </w:r>
      <w:r>
        <w:t xml:space="preserve">, </w:t>
      </w:r>
      <w:r w:rsidRPr="00CF18C7">
        <w:t>PROB 11: Will Registers</w:t>
      </w:r>
      <w:r>
        <w:t xml:space="preserve">, </w:t>
      </w:r>
      <w:r w:rsidRPr="00CF18C7">
        <w:t>1660-1673</w:t>
      </w:r>
      <w:r>
        <w:t xml:space="preserve">, </w:t>
      </w:r>
      <w:r w:rsidRPr="00CF18C7">
        <w:t>Piece 326: Hone, Quire Numbers 1-57 (1668)</w:t>
      </w:r>
      <w:r>
        <w:t>)</w:t>
      </w:r>
    </w:p>
    <w:p w:rsidR="008C281E" w:rsidRDefault="008C281E" w:rsidP="008C281E">
      <w:pPr>
        <w:pStyle w:val="NormalWeb"/>
        <w:spacing w:before="240" w:beforeAutospacing="0" w:after="240" w:afterAutospacing="0"/>
        <w:ind w:left="0" w:right="0"/>
      </w:pPr>
      <w:r>
        <w:rPr>
          <w:b/>
        </w:rPr>
        <w:t>1668</w:t>
      </w:r>
      <w:r w:rsidR="00991FDE">
        <w:rPr>
          <w:b/>
        </w:rPr>
        <w:t xml:space="preserve"> – Apr 25</w:t>
      </w:r>
      <w:r>
        <w:rPr>
          <w:b/>
        </w:rPr>
        <w:t xml:space="preserve"> –</w:t>
      </w:r>
      <w:r>
        <w:t xml:space="preserve"> </w:t>
      </w:r>
      <w:r>
        <w:rPr>
          <w:b/>
          <w:u w:val="single"/>
        </w:rPr>
        <w:t>VA</w:t>
      </w:r>
      <w:r w:rsidR="00991FDE">
        <w:rPr>
          <w:b/>
          <w:u w:val="single"/>
        </w:rPr>
        <w:t xml:space="preserve"> </w:t>
      </w:r>
      <w:r w:rsidR="00991FDE" w:rsidRPr="0035392F">
        <w:rPr>
          <w:b/>
          <w:u w:val="single"/>
        </w:rPr>
        <w:t>Stafford</w:t>
      </w:r>
      <w:r>
        <w:t xml:space="preserve"> – </w:t>
      </w:r>
      <w:r w:rsidR="00AA1EF4">
        <w:t>Admin -</w:t>
      </w:r>
      <w:r>
        <w:t xml:space="preserve"> John Mathewes </w:t>
      </w:r>
      <w:r w:rsidR="00AA1EF4">
        <w:t xml:space="preserve">– Land patent </w:t>
      </w:r>
      <w:r>
        <w:t xml:space="preserve">for 1050 acs. Is described as “beg. On the W.most side of the S.W. br. Of Pasbetansey Cr., opposite land of </w:t>
      </w:r>
      <w:r w:rsidRPr="0035392F">
        <w:rPr>
          <w:b/>
        </w:rPr>
        <w:t>David Anderson</w:t>
      </w:r>
      <w:r>
        <w:t>, formerly Abrah</w:t>
      </w:r>
      <w:r w:rsidR="00AA1EF4">
        <w:t>am</w:t>
      </w:r>
      <w:r>
        <w:t xml:space="preserve"> Rouse.” (</w:t>
      </w:r>
      <w:r w:rsidR="00AA1EF4">
        <w:t xml:space="preserve">Nugent II, </w:t>
      </w:r>
      <w:r>
        <w:t xml:space="preserve">p. 34) </w:t>
      </w:r>
    </w:p>
    <w:p w:rsidR="008C281E" w:rsidRDefault="008C281E" w:rsidP="008C281E">
      <w:pPr>
        <w:pStyle w:val="NormalWeb"/>
        <w:spacing w:before="240" w:beforeAutospacing="0" w:after="240" w:afterAutospacing="0"/>
        <w:ind w:left="0" w:right="0"/>
      </w:pPr>
      <w:r w:rsidRPr="0035392F">
        <w:rPr>
          <w:b/>
        </w:rPr>
        <w:t>1668</w:t>
      </w:r>
      <w:r w:rsidR="00991FDE">
        <w:rPr>
          <w:b/>
        </w:rPr>
        <w:t xml:space="preserve"> – Apr 27</w:t>
      </w:r>
      <w:r>
        <w:t xml:space="preserve"> – </w:t>
      </w:r>
      <w:r>
        <w:rPr>
          <w:b/>
          <w:u w:val="single"/>
        </w:rPr>
        <w:t>VA</w:t>
      </w:r>
      <w:r w:rsidR="00AA1EF4">
        <w:rPr>
          <w:b/>
          <w:u w:val="single"/>
        </w:rPr>
        <w:t xml:space="preserve"> </w:t>
      </w:r>
      <w:r w:rsidR="00AA1EF4" w:rsidRPr="0035392F">
        <w:rPr>
          <w:b/>
          <w:u w:val="single"/>
        </w:rPr>
        <w:t>Stafford</w:t>
      </w:r>
      <w:r w:rsidRPr="00AA1EF4">
        <w:rPr>
          <w:b/>
        </w:rPr>
        <w:t xml:space="preserve"> – </w:t>
      </w:r>
      <w:r w:rsidR="00AA1EF4" w:rsidRPr="00AA1EF4">
        <w:rPr>
          <w:b/>
        </w:rPr>
        <w:t xml:space="preserve">Admin - </w:t>
      </w:r>
      <w:r w:rsidRPr="0035392F">
        <w:rPr>
          <w:b/>
        </w:rPr>
        <w:t>David Anderson</w:t>
      </w:r>
      <w:r>
        <w:t xml:space="preserve"> </w:t>
      </w:r>
      <w:r w:rsidR="00AA1EF4">
        <w:t xml:space="preserve">– Land </w:t>
      </w:r>
      <w:r>
        <w:t>patent for 800 acres “bounded with w.most br. Of Pasbetancy Cr., beg. On lyne of Wm. &amp; J</w:t>
      </w:r>
      <w:r w:rsidR="00AA1EF4">
        <w:t>ohn</w:t>
      </w:r>
      <w:r>
        <w:t xml:space="preserve"> Habeard; &amp; 400 beg. At S.E. cor. Of sd. Land, &amp;c. 400 acs. Granted unto Tho</w:t>
      </w:r>
      <w:r w:rsidR="00AA1EF4">
        <w:t>mas</w:t>
      </w:r>
      <w:r>
        <w:t xml:space="preserve"> Friswell, 19 Aug 1659, assigned to Abra</w:t>
      </w:r>
      <w:r w:rsidR="00AA1EF4">
        <w:t>ham</w:t>
      </w:r>
      <w:r>
        <w:t xml:space="preserve"> Rouse, who assigned to Mr. Gerard Fouke, who assigned to W</w:t>
      </w:r>
      <w:r w:rsidR="00AA1EF4">
        <w:t>illia</w:t>
      </w:r>
      <w:r>
        <w:t xml:space="preserve">m Tilt, who assigned [back] to sd. Fowke, who assigned to sd. Anderson; &amp; 400 acs. For trans. Of 8 pers. (list not included). “The rights due to this patt. </w:t>
      </w:r>
      <w:r w:rsidR="00AA1EF4">
        <w:t>i</w:t>
      </w:r>
      <w:r>
        <w:t>s transfere’d from a patt. Of J</w:t>
      </w:r>
      <w:r w:rsidR="00AA1EF4">
        <w:t>ohn</w:t>
      </w:r>
      <w:r>
        <w:t xml:space="preserve"> Ashton</w:t>
      </w:r>
      <w:r w:rsidR="00AA1EF4">
        <w:t>’</w:t>
      </w:r>
      <w:r>
        <w:t>s Dated 16 Nov 1664.” (</w:t>
      </w:r>
      <w:r w:rsidR="00AA1EF4">
        <w:t xml:space="preserve">Nugent II, </w:t>
      </w:r>
      <w:r>
        <w:t>pp. 35-36)</w:t>
      </w:r>
    </w:p>
    <w:p w:rsidR="001470B7" w:rsidRDefault="001470B7" w:rsidP="001470B7">
      <w:pPr>
        <w:pStyle w:val="NormalWeb"/>
        <w:spacing w:before="240" w:beforeAutospacing="0" w:after="240" w:afterAutospacing="0"/>
        <w:ind w:left="0" w:right="0"/>
      </w:pPr>
      <w:r>
        <w:rPr>
          <w:b/>
        </w:rPr>
        <w:t xml:space="preserve">1668 </w:t>
      </w:r>
      <w:r w:rsidR="00AA1EF4">
        <w:rPr>
          <w:b/>
        </w:rPr>
        <w:t xml:space="preserve">- </w:t>
      </w:r>
      <w:r>
        <w:rPr>
          <w:b/>
        </w:rPr>
        <w:t xml:space="preserve">Apr - </w:t>
      </w:r>
      <w:r w:rsidR="00991FDE" w:rsidRPr="00991FDE">
        <w:rPr>
          <w:b/>
          <w:u w:val="single"/>
        </w:rPr>
        <w:t>VA Gloucester</w:t>
      </w:r>
      <w:r w:rsidR="00991FDE" w:rsidRPr="00991FDE">
        <w:rPr>
          <w:b/>
        </w:rPr>
        <w:t xml:space="preserve"> - Admin - Mr. Peter Knight</w:t>
      </w:r>
      <w:r w:rsidR="00991FDE" w:rsidRPr="00991FDE">
        <w:t xml:space="preserve"> - Land patent for 574 acs. Gloster Co., E. side of Poropatanck Cr., Beg. At Tottapotamoyes Cr., adj. Mr. Francis Ironmonger’s Plantation, along Mr. Francis Morgan’s line to tancks Poropotanck (Cr.), to cor. Of Purtpn dividend, &amp;c. The sd. Land patented by sd. Knight 16 July, 1652 for 1000 acs., &amp; on resurvey found to be 574 acs. (Nugent II, p. 37)</w:t>
      </w:r>
    </w:p>
    <w:p w:rsidR="001470B7" w:rsidRDefault="001470B7" w:rsidP="001470B7">
      <w:pPr>
        <w:pStyle w:val="NormalWeb"/>
        <w:spacing w:before="240" w:beforeAutospacing="0" w:after="240" w:afterAutospacing="0"/>
        <w:ind w:left="0" w:right="0"/>
      </w:pPr>
      <w:r>
        <w:rPr>
          <w:b/>
        </w:rPr>
        <w:t xml:space="preserve">1668 </w:t>
      </w:r>
      <w:r w:rsidR="0048433C">
        <w:rPr>
          <w:b/>
        </w:rPr>
        <w:t xml:space="preserve">- </w:t>
      </w:r>
      <w:r>
        <w:rPr>
          <w:b/>
        </w:rPr>
        <w:t xml:space="preserve">Jun 10 </w:t>
      </w:r>
      <w:r w:rsidR="0048433C">
        <w:t>–</w:t>
      </w:r>
      <w:r>
        <w:t xml:space="preserve"> </w:t>
      </w:r>
      <w:r w:rsidRPr="00884954">
        <w:rPr>
          <w:b/>
          <w:u w:val="single"/>
        </w:rPr>
        <w:t>VA</w:t>
      </w:r>
      <w:r w:rsidR="0048433C">
        <w:rPr>
          <w:b/>
          <w:u w:val="single"/>
        </w:rPr>
        <w:t xml:space="preserve"> </w:t>
      </w:r>
      <w:r w:rsidR="0048433C" w:rsidRPr="00884954">
        <w:rPr>
          <w:b/>
          <w:u w:val="single"/>
        </w:rPr>
        <w:t>Surry</w:t>
      </w:r>
      <w:r w:rsidR="00BA4D3F">
        <w:rPr>
          <w:b/>
          <w:u w:val="single"/>
        </w:rPr>
        <w:t>/Sussex</w:t>
      </w:r>
      <w:r w:rsidRPr="0048433C">
        <w:rPr>
          <w:b/>
        </w:rPr>
        <w:t xml:space="preserve"> – </w:t>
      </w:r>
      <w:r w:rsidR="0048433C" w:rsidRPr="0048433C">
        <w:rPr>
          <w:b/>
        </w:rPr>
        <w:t xml:space="preserve">Admin - </w:t>
      </w:r>
      <w:r w:rsidRPr="0048433C">
        <w:rPr>
          <w:b/>
        </w:rPr>
        <w:t>Tithables list</w:t>
      </w:r>
      <w:r w:rsidR="0048433C" w:rsidRPr="0048433C">
        <w:rPr>
          <w:b/>
        </w:rPr>
        <w:t xml:space="preserve"> - S</w:t>
      </w:r>
      <w:r w:rsidRPr="0048433C">
        <w:rPr>
          <w:b/>
        </w:rPr>
        <w:t>elected:</w:t>
      </w:r>
      <w:r>
        <w:t xml:space="preserve"> </w:t>
      </w:r>
      <w:r w:rsidRPr="0074769C">
        <w:rPr>
          <w:i/>
        </w:rPr>
        <w:t>Lawnes Creek</w:t>
      </w:r>
      <w:r>
        <w:t>: Capt. Lawrence Baker, William Hare, William Butler, Peter Greene, John Clarke, Matthew Swann, Robert Reynolds, Thomas Taylor, Francis Reynolds, Robert Giles, John Gregory, Thomas Clay, David Williams,</w:t>
      </w:r>
      <w:r w:rsidRPr="003C065E">
        <w:rPr>
          <w:b/>
        </w:rPr>
        <w:t xml:space="preserve"> </w:t>
      </w:r>
      <w:r w:rsidRPr="00AA1EF4">
        <w:t>John Kindred</w:t>
      </w:r>
      <w:r>
        <w:t xml:space="preserve">, William Hancock, John phillips, </w:t>
      </w:r>
      <w:r w:rsidRPr="00AA1EF4">
        <w:t>George Watkins, Nicholas Crawford</w:t>
      </w:r>
      <w:r>
        <w:t xml:space="preserve">, William Clarke, Henry Clarke, Thomas Greene, </w:t>
      </w:r>
      <w:r w:rsidRPr="00991FDE">
        <w:rPr>
          <w:b/>
        </w:rPr>
        <w:t>Nathaniel Knight</w:t>
      </w:r>
      <w:r>
        <w:t>, Arthur Jordan, Thomas Flood, George Jordan, Nicholas Merriwether, Thomas Swann, Thomas Gray, Francis Gray, William Rose, Thomas Andrews, Maj. William Marriott, Thomas Ironmonger, Luke Mizell &amp; Mate, Christopher Vaughan, Capt. Corker, Daniel Regan, Timothy Walker, Anthony Evans, Jonas Bennett, Matthew Marriott, Thomas Hart, John Clements. (VA Gen. Soc. Qrtly. Vol. 22 No. 1)</w:t>
      </w:r>
    </w:p>
    <w:p w:rsidR="008C281E" w:rsidRDefault="008C281E" w:rsidP="001470B7">
      <w:pPr>
        <w:pStyle w:val="NormalWeb"/>
        <w:spacing w:before="240" w:beforeAutospacing="0" w:after="240" w:afterAutospacing="0"/>
        <w:ind w:left="0" w:right="0"/>
      </w:pPr>
      <w:r w:rsidRPr="00B614CE">
        <w:rPr>
          <w:b/>
        </w:rPr>
        <w:lastRenderedPageBreak/>
        <w:t xml:space="preserve">1668 – Jul 21 – </w:t>
      </w:r>
      <w:r w:rsidR="004C78BF" w:rsidRPr="00245A6E">
        <w:rPr>
          <w:b/>
          <w:u w:val="single"/>
        </w:rPr>
        <w:t xml:space="preserve">UK </w:t>
      </w:r>
      <w:r w:rsidRPr="00B614CE">
        <w:rPr>
          <w:b/>
          <w:u w:val="single"/>
        </w:rPr>
        <w:t>Kent Lydd</w:t>
      </w:r>
      <w:r w:rsidRPr="00B614CE">
        <w:rPr>
          <w:b/>
        </w:rPr>
        <w:t xml:space="preserve"> – Admin – John Knight, Gent</w:t>
      </w:r>
      <w:r>
        <w:t xml:space="preserve"> - </w:t>
      </w:r>
      <w:r w:rsidRPr="00B614CE">
        <w:t xml:space="preserve">Petition of Rye against John Knight gent. of Lydd [B. B. f. 290] </w:t>
      </w:r>
      <w:r>
        <w:t>(</w:t>
      </w:r>
      <w:r w:rsidRPr="00B614CE">
        <w:t>Kent History and Library Centre,</w:t>
      </w:r>
      <w:r>
        <w:t xml:space="preserve"> Ref: </w:t>
      </w:r>
      <w:r w:rsidRPr="00B614CE">
        <w:t>CP/Bp/216</w:t>
      </w:r>
      <w:r>
        <w:t>)</w:t>
      </w:r>
    </w:p>
    <w:p w:rsidR="001470B7" w:rsidRDefault="001470B7" w:rsidP="001470B7">
      <w:pPr>
        <w:pStyle w:val="NormalWeb"/>
        <w:spacing w:before="240" w:beforeAutospacing="0" w:after="240" w:afterAutospacing="0"/>
        <w:ind w:left="0" w:right="0"/>
      </w:pPr>
      <w:r>
        <w:rPr>
          <w:b/>
        </w:rPr>
        <w:t>1668</w:t>
      </w:r>
      <w:r w:rsidR="009F058A">
        <w:rPr>
          <w:b/>
        </w:rPr>
        <w:t xml:space="preserve"> -</w:t>
      </w:r>
      <w:r>
        <w:rPr>
          <w:b/>
        </w:rPr>
        <w:t xml:space="preserve"> Sep </w:t>
      </w:r>
      <w:r w:rsidRPr="005D258D">
        <w:rPr>
          <w:b/>
        </w:rPr>
        <w:t xml:space="preserve">26 </w:t>
      </w:r>
      <w:r>
        <w:rPr>
          <w:b/>
        </w:rPr>
        <w:t xml:space="preserve">– </w:t>
      </w:r>
      <w:r w:rsidRPr="009F058A">
        <w:rPr>
          <w:b/>
          <w:u w:val="single"/>
        </w:rPr>
        <w:t>VA</w:t>
      </w:r>
      <w:r w:rsidR="009F058A" w:rsidRPr="009F058A">
        <w:rPr>
          <w:u w:val="single"/>
        </w:rPr>
        <w:t xml:space="preserve"> </w:t>
      </w:r>
      <w:r w:rsidR="009F058A" w:rsidRPr="00650447">
        <w:rPr>
          <w:b/>
          <w:u w:val="single"/>
        </w:rPr>
        <w:t>Northumberland</w:t>
      </w:r>
      <w:r w:rsidRPr="00D56615">
        <w:rPr>
          <w:b/>
        </w:rPr>
        <w:t xml:space="preserve"> – </w:t>
      </w:r>
      <w:r w:rsidR="00D56615" w:rsidRPr="00D56615">
        <w:rPr>
          <w:b/>
        </w:rPr>
        <w:t>Admin – Col Peter Ashton</w:t>
      </w:r>
      <w:r w:rsidR="00D56615">
        <w:t xml:space="preserve"> </w:t>
      </w:r>
      <w:r w:rsidR="00AA1EF4">
        <w:t>–</w:t>
      </w:r>
      <w:r w:rsidR="00D56615">
        <w:t xml:space="preserve"> </w:t>
      </w:r>
      <w:r w:rsidR="00AA1EF4">
        <w:t xml:space="preserve">Land patent </w:t>
      </w:r>
      <w:r>
        <w:t xml:space="preserve"> for 485 acs. mentions that the land is “betwixt </w:t>
      </w:r>
      <w:r w:rsidRPr="004F13A5">
        <w:rPr>
          <w:b/>
        </w:rPr>
        <w:t>Mr. James Hawley</w:t>
      </w:r>
      <w:r>
        <w:t xml:space="preserve"> &amp; W</w:t>
      </w:r>
      <w:r w:rsidR="00AA1EF4">
        <w:t>illia</w:t>
      </w:r>
      <w:r>
        <w:t>m Bettes. (</w:t>
      </w:r>
      <w:r w:rsidR="00C40E88">
        <w:t xml:space="preserve">Nugent II, </w:t>
      </w:r>
      <w:r>
        <w:t>p. 46)</w:t>
      </w:r>
    </w:p>
    <w:p w:rsidR="001470B7" w:rsidRDefault="001470B7" w:rsidP="001470B7">
      <w:pPr>
        <w:pStyle w:val="NormalWeb"/>
        <w:spacing w:before="240" w:beforeAutospacing="0" w:after="240" w:afterAutospacing="0"/>
        <w:ind w:left="0" w:right="0"/>
      </w:pPr>
      <w:r>
        <w:rPr>
          <w:b/>
        </w:rPr>
        <w:t xml:space="preserve">1668 </w:t>
      </w:r>
      <w:r w:rsidR="00C40E88">
        <w:rPr>
          <w:b/>
        </w:rPr>
        <w:t xml:space="preserve">- </w:t>
      </w:r>
      <w:r>
        <w:rPr>
          <w:b/>
        </w:rPr>
        <w:t xml:space="preserve">Oct 4 </w:t>
      </w:r>
      <w:r w:rsidR="009F058A">
        <w:rPr>
          <w:b/>
        </w:rPr>
        <w:t>–</w:t>
      </w:r>
      <w:r>
        <w:rPr>
          <w:b/>
        </w:rPr>
        <w:t xml:space="preserve"> </w:t>
      </w:r>
      <w:r>
        <w:rPr>
          <w:b/>
          <w:u w:val="single"/>
        </w:rPr>
        <w:t>VA</w:t>
      </w:r>
      <w:r w:rsidR="009F058A">
        <w:rPr>
          <w:b/>
          <w:u w:val="single"/>
        </w:rPr>
        <w:t xml:space="preserve"> </w:t>
      </w:r>
      <w:r w:rsidR="009F058A" w:rsidRPr="009E13B7">
        <w:rPr>
          <w:b/>
          <w:u w:val="single"/>
        </w:rPr>
        <w:t>Charles City</w:t>
      </w:r>
      <w:r w:rsidRPr="00D56615">
        <w:rPr>
          <w:b/>
        </w:rPr>
        <w:t xml:space="preserve"> – </w:t>
      </w:r>
      <w:r w:rsidR="00D56615" w:rsidRPr="00D56615">
        <w:rPr>
          <w:b/>
        </w:rPr>
        <w:t xml:space="preserve">Admin - </w:t>
      </w:r>
      <w:r w:rsidRPr="00D56615">
        <w:rPr>
          <w:b/>
        </w:rPr>
        <w:t>Capt Francis Epps</w:t>
      </w:r>
      <w:r w:rsidR="00D56615">
        <w:t xml:space="preserve"> – Land patent for</w:t>
      </w:r>
      <w:r>
        <w:t xml:space="preserve"> 1980 acs S. side James Riv., S. side of Appamattox Riv., adj. Cat. Batts. Walter Brookes, Nich. Tatum, Jno Baker &amp; his own land, 1780 acs. Granted him 23 Jan. 1653 &amp; renewed etc. (</w:t>
      </w:r>
      <w:r w:rsidR="00C40E88">
        <w:t xml:space="preserve">Nugent II, </w:t>
      </w:r>
      <w:r>
        <w:t>p. 52)</w:t>
      </w:r>
    </w:p>
    <w:p w:rsidR="001470B7" w:rsidRDefault="001470B7" w:rsidP="001470B7">
      <w:pPr>
        <w:pStyle w:val="NormalWeb"/>
        <w:spacing w:before="240" w:beforeAutospacing="0" w:after="240" w:afterAutospacing="0"/>
        <w:ind w:left="0" w:right="0"/>
      </w:pPr>
      <w:r w:rsidRPr="00283AE6">
        <w:t xml:space="preserve"> </w:t>
      </w:r>
      <w:r w:rsidRPr="00650447">
        <w:rPr>
          <w:b/>
        </w:rPr>
        <w:t xml:space="preserve">1668 </w:t>
      </w:r>
      <w:r w:rsidR="00C40E88">
        <w:rPr>
          <w:b/>
        </w:rPr>
        <w:t xml:space="preserve">- </w:t>
      </w:r>
      <w:r w:rsidRPr="00650447">
        <w:rPr>
          <w:b/>
        </w:rPr>
        <w:t>Nov 5</w:t>
      </w:r>
      <w:r w:rsidRPr="00055E8A">
        <w:rPr>
          <w:b/>
        </w:rPr>
        <w:t xml:space="preserve"> </w:t>
      </w:r>
      <w:r w:rsidRPr="00283AE6">
        <w:t xml:space="preserve">– </w:t>
      </w:r>
      <w:r w:rsidR="009F058A" w:rsidRPr="009F058A">
        <w:rPr>
          <w:b/>
          <w:u w:val="single"/>
        </w:rPr>
        <w:t>VA Northumberland</w:t>
      </w:r>
      <w:r w:rsidR="009F058A" w:rsidRPr="009F058A">
        <w:rPr>
          <w:b/>
        </w:rPr>
        <w:t xml:space="preserve"> – Admin – Peter Knight</w:t>
      </w:r>
      <w:r w:rsidR="009F058A" w:rsidRPr="009F058A">
        <w:t xml:space="preserve"> – Court: Samuel Auckland (Ortland), servt to Mr. Peter Knight, adjudged by this Court to be 18 yeares of age &amp; ordered to serve his sd Master according to Act. OB 1666-78, 23. (Haynie, 459)</w:t>
      </w:r>
      <w:r>
        <w:t xml:space="preserve"> </w:t>
      </w:r>
    </w:p>
    <w:p w:rsidR="001470B7" w:rsidRDefault="001470B7" w:rsidP="001470B7">
      <w:pPr>
        <w:pStyle w:val="NormalWeb"/>
        <w:spacing w:before="240" w:beforeAutospacing="0" w:after="240" w:afterAutospacing="0"/>
        <w:ind w:left="0" w:right="0"/>
      </w:pPr>
      <w:r w:rsidRPr="00650447">
        <w:rPr>
          <w:b/>
        </w:rPr>
        <w:t>1668 Nov 5</w:t>
      </w:r>
      <w:r>
        <w:t xml:space="preserve"> – </w:t>
      </w:r>
      <w:r w:rsidR="009F058A" w:rsidRPr="009F058A">
        <w:rPr>
          <w:b/>
          <w:u w:val="single"/>
        </w:rPr>
        <w:t>VA Northumberland</w:t>
      </w:r>
      <w:r w:rsidR="009F058A" w:rsidRPr="009F058A">
        <w:rPr>
          <w:b/>
        </w:rPr>
        <w:t xml:space="preserve"> – Admin – Peter Knight</w:t>
      </w:r>
      <w:r w:rsidR="009F058A" w:rsidRPr="009F058A">
        <w:t xml:space="preserve"> – Court: Peter Knight ordered by court to collect County Levies, Public Short Charges and Parish Charges. (Fleet, p. 560)</w:t>
      </w:r>
    </w:p>
    <w:p w:rsidR="008C281E" w:rsidRDefault="008C281E" w:rsidP="001470B7">
      <w:pPr>
        <w:pStyle w:val="NormalWeb"/>
        <w:spacing w:before="240" w:beforeAutospacing="0" w:after="240" w:afterAutospacing="0"/>
        <w:ind w:left="0" w:right="0"/>
      </w:pPr>
      <w:r w:rsidRPr="00331063">
        <w:rPr>
          <w:b/>
        </w:rPr>
        <w:t xml:space="preserve">1668 – Nov 21 – </w:t>
      </w:r>
      <w:r w:rsidR="004C78BF" w:rsidRPr="00245A6E">
        <w:rPr>
          <w:b/>
          <w:u w:val="single"/>
        </w:rPr>
        <w:t xml:space="preserve">UK </w:t>
      </w:r>
      <w:r w:rsidRPr="00331063">
        <w:rPr>
          <w:b/>
          <w:u w:val="single"/>
        </w:rPr>
        <w:t>Kent Folkstone</w:t>
      </w:r>
      <w:r w:rsidRPr="00331063">
        <w:rPr>
          <w:b/>
        </w:rPr>
        <w:t xml:space="preserve"> – Bap</w:t>
      </w:r>
      <w:r>
        <w:rPr>
          <w:b/>
        </w:rPr>
        <w:t>/Bur</w:t>
      </w:r>
      <w:r w:rsidRPr="00331063">
        <w:rPr>
          <w:b/>
        </w:rPr>
        <w:t xml:space="preserve"> – Benjamin Knight</w:t>
      </w:r>
      <w:r>
        <w:rPr>
          <w:b/>
        </w:rPr>
        <w:t>, Joseph Knight, twins</w:t>
      </w:r>
      <w:r>
        <w:t xml:space="preserve"> – s/o Richard Knight and Susanna. Benjamin bur Nov 29. (Tyler)</w:t>
      </w:r>
    </w:p>
    <w:p w:rsidR="008C281E" w:rsidRDefault="008C281E" w:rsidP="001470B7">
      <w:pPr>
        <w:pStyle w:val="NormalWeb"/>
        <w:spacing w:before="240" w:beforeAutospacing="0" w:after="240" w:afterAutospacing="0"/>
        <w:ind w:left="0" w:right="0"/>
      </w:pPr>
      <w:r w:rsidRPr="00D45AFC">
        <w:rPr>
          <w:b/>
        </w:rPr>
        <w:t xml:space="preserve">1668 – </w:t>
      </w:r>
      <w:r w:rsidR="004C78BF" w:rsidRPr="00245A6E">
        <w:rPr>
          <w:b/>
          <w:u w:val="single"/>
        </w:rPr>
        <w:t xml:space="preserve">UK </w:t>
      </w:r>
      <w:r w:rsidRPr="00D45AFC">
        <w:rPr>
          <w:b/>
          <w:u w:val="single"/>
        </w:rPr>
        <w:t>Gloucestershire Bristol</w:t>
      </w:r>
      <w:r w:rsidRPr="00D45AFC">
        <w:rPr>
          <w:b/>
        </w:rPr>
        <w:t xml:space="preserve"> – Admin – John Knight SR</w:t>
      </w:r>
      <w:r>
        <w:t xml:space="preserve"> – Churchwarden, account book. (Bristol Archives, Ref: </w:t>
      </w:r>
      <w:r w:rsidRPr="00D45AFC">
        <w:t>P.Tem/Ca/22/3</w:t>
      </w:r>
      <w:r>
        <w:t>)</w:t>
      </w:r>
    </w:p>
    <w:p w:rsidR="001470B7" w:rsidRDefault="001470B7" w:rsidP="001470B7">
      <w:pPr>
        <w:pStyle w:val="NormalWeb"/>
        <w:spacing w:before="240" w:beforeAutospacing="0" w:after="240" w:afterAutospacing="0"/>
        <w:ind w:left="0" w:right="0"/>
      </w:pPr>
      <w:r>
        <w:rPr>
          <w:b/>
        </w:rPr>
        <w:t xml:space="preserve">1669 </w:t>
      </w:r>
      <w:r w:rsidR="009F058A">
        <w:rPr>
          <w:b/>
        </w:rPr>
        <w:t xml:space="preserve">- </w:t>
      </w:r>
      <w:r>
        <w:rPr>
          <w:b/>
        </w:rPr>
        <w:t xml:space="preserve">Jan </w:t>
      </w:r>
      <w:r w:rsidRPr="004F13A5">
        <w:rPr>
          <w:b/>
        </w:rPr>
        <w:t xml:space="preserve">4 </w:t>
      </w:r>
      <w:r>
        <w:rPr>
          <w:b/>
        </w:rPr>
        <w:t xml:space="preserve">– </w:t>
      </w:r>
      <w:r w:rsidRPr="009F058A">
        <w:rPr>
          <w:b/>
          <w:u w:val="single"/>
        </w:rPr>
        <w:t>VA</w:t>
      </w:r>
      <w:r w:rsidR="009F058A">
        <w:rPr>
          <w:b/>
          <w:u w:val="single"/>
        </w:rPr>
        <w:t xml:space="preserve"> </w:t>
      </w:r>
      <w:r w:rsidR="009F058A" w:rsidRPr="004252A5">
        <w:rPr>
          <w:b/>
          <w:u w:val="single"/>
        </w:rPr>
        <w:t>Northumberland</w:t>
      </w:r>
      <w:r w:rsidRPr="00C40E88">
        <w:rPr>
          <w:b/>
        </w:rPr>
        <w:t xml:space="preserve"> – </w:t>
      </w:r>
      <w:r w:rsidR="00D56615" w:rsidRPr="00C40E88">
        <w:rPr>
          <w:b/>
        </w:rPr>
        <w:t xml:space="preserve">Admin - </w:t>
      </w:r>
      <w:r w:rsidRPr="004F13A5">
        <w:rPr>
          <w:b/>
        </w:rPr>
        <w:t>Will</w:t>
      </w:r>
      <w:r w:rsidR="00D56615">
        <w:rPr>
          <w:b/>
        </w:rPr>
        <w:t>ia</w:t>
      </w:r>
      <w:r w:rsidRPr="004F13A5">
        <w:rPr>
          <w:b/>
        </w:rPr>
        <w:t>m Tignor</w:t>
      </w:r>
      <w:r w:rsidR="00C40E88" w:rsidRPr="00C40E88">
        <w:t xml:space="preserve"> – Land patent for</w:t>
      </w:r>
      <w:r>
        <w:t xml:space="preserve"> 550 acs…</w:t>
      </w:r>
      <w:r>
        <w:rPr>
          <w:b/>
          <w:u w:val="single"/>
        </w:rPr>
        <w:t>.</w:t>
      </w:r>
      <w:r>
        <w:t xml:space="preserve"> N. side of Gr. Wiccocomoco Riv. … Upon Mr. Ashton’s Cr, dividing this from John Johnson &amp; Willm. Betts… Granted to </w:t>
      </w:r>
      <w:r w:rsidRPr="004F13A5">
        <w:rPr>
          <w:b/>
        </w:rPr>
        <w:t>James Hawley</w:t>
      </w:r>
      <w:r>
        <w:t xml:space="preserve"> 2 June 1657, assigned to Will</w:t>
      </w:r>
      <w:r w:rsidR="00C40E88">
        <w:t>ia</w:t>
      </w:r>
      <w:r>
        <w:t xml:space="preserve">m Leech, who sold to sd. Tignor. (Nugent Vol 2, p. 69) </w:t>
      </w:r>
    </w:p>
    <w:p w:rsidR="008C281E" w:rsidRDefault="008C281E" w:rsidP="001470B7">
      <w:pPr>
        <w:pStyle w:val="NormalWeb"/>
        <w:spacing w:before="240" w:beforeAutospacing="0" w:after="240" w:afterAutospacing="0"/>
        <w:ind w:left="0" w:right="0"/>
      </w:pPr>
      <w:r w:rsidRPr="00123787">
        <w:rPr>
          <w:b/>
        </w:rPr>
        <w:t xml:space="preserve">1669 – Feb 8 – </w:t>
      </w:r>
      <w:r w:rsidR="004C78BF" w:rsidRPr="00245A6E">
        <w:rPr>
          <w:b/>
          <w:u w:val="single"/>
        </w:rPr>
        <w:t xml:space="preserve">UK </w:t>
      </w:r>
      <w:r w:rsidRPr="00123787">
        <w:rPr>
          <w:b/>
          <w:u w:val="single"/>
        </w:rPr>
        <w:t>Devonshire Halberton</w:t>
      </w:r>
      <w:r w:rsidRPr="00123787">
        <w:rPr>
          <w:b/>
        </w:rPr>
        <w:t xml:space="preserve"> – Will – Thomas Knight, Yeoman</w:t>
      </w:r>
      <w:r>
        <w:t xml:space="preserve"> – To the poor of the parish, 20 shillings; to Johan, daughter of my sister, now wife of Edward Bryant, 20 pounds; to the 4 children of William Allen by my kinswoman Thomasine, 20 pounds to be used for their benefit until they are 21 at which time divide the 20 pounds and the profit therefrom between them; also to the 4 children of my nephew William Baker, late of Upton Somerset, deceased, 20 pounds, employed as before stated; to the three sons of Katherine Buckson (?), sister, 60 pounds (to each of them 20 pounds), to Henry, Thomas and Mary, the children of my sister Susanna Bedell, 60 pounds, 20 to each; to John Sawyer alias Burgess, 20 pounds; I forgive to John Fleede (Fleete?) and Johan his wife, kinswoman, a debt of 20 pounds; to Helen, wife of Thomas Read, 10 pounds; to Mary, sister of Helen, 20 pounds; to Elizabeth, daughter of Richard Cross of Halberton, my brother-in-law, 20 pounds; to servant, James Ringold (?),__ pounds (ink blot here); to apprentice, 3 pounds (when he has finished his apprenticeship); to all servants in house at time of my death, 10 shillings apiece; forgive Thomas Kirslake of Sampford Peverell a debt of 10 pounds and all other debts whatsoever; wife to maintain and educate Thomas Knight, son of Bartholomew Knight, kinsman, until he is of age to be apprenticed and at the end of his apprenticeship, he may get his legacy; to the said Thomas Knight, 20 pounds; </w:t>
      </w:r>
      <w:r>
        <w:lastRenderedPageBreak/>
        <w:t>residue of estate to wife, Agnes, who is executrix; John Hane (Hawe?) and Richard Cross, overseers. (</w:t>
      </w:r>
      <w:r w:rsidRPr="00F53E7C">
        <w:t>Prerogative Court of Canterbury Wills, 1384-1858</w:t>
      </w:r>
      <w:r>
        <w:t xml:space="preserve">, </w:t>
      </w:r>
      <w:r w:rsidRPr="00F53E7C">
        <w:t>PROB 11: Will Registers</w:t>
      </w:r>
      <w:r>
        <w:t xml:space="preserve">, </w:t>
      </w:r>
      <w:r w:rsidRPr="00F53E7C">
        <w:t>1660-1673</w:t>
      </w:r>
      <w:r>
        <w:t xml:space="preserve">, </w:t>
      </w:r>
      <w:r w:rsidRPr="00F53E7C">
        <w:t>Piece 332: Penn, Quire Numbers 1-66 (1670)</w:t>
      </w:r>
      <w:r>
        <w:t>)</w:t>
      </w:r>
    </w:p>
    <w:p w:rsidR="008C281E" w:rsidRDefault="008C281E" w:rsidP="008C281E">
      <w:pPr>
        <w:rPr>
          <w:szCs w:val="24"/>
        </w:rPr>
      </w:pPr>
      <w:r w:rsidRPr="00167946">
        <w:rPr>
          <w:b/>
          <w:szCs w:val="24"/>
        </w:rPr>
        <w:t xml:space="preserve">1669 – Mar 23 – </w:t>
      </w:r>
      <w:r w:rsidR="004C78BF" w:rsidRPr="00245A6E">
        <w:rPr>
          <w:b/>
          <w:szCs w:val="24"/>
          <w:u w:val="single"/>
        </w:rPr>
        <w:t xml:space="preserve">UK </w:t>
      </w:r>
      <w:r w:rsidRPr="00167946">
        <w:rPr>
          <w:b/>
          <w:szCs w:val="24"/>
          <w:u w:val="single"/>
        </w:rPr>
        <w:t>Berkshire Reading</w:t>
      </w:r>
      <w:r w:rsidRPr="00167946">
        <w:rPr>
          <w:b/>
          <w:szCs w:val="24"/>
        </w:rPr>
        <w:t xml:space="preserve"> – Will – Walter Knight</w:t>
      </w:r>
      <w:r>
        <w:rPr>
          <w:b/>
          <w:szCs w:val="24"/>
        </w:rPr>
        <w:t>, Gent</w:t>
      </w:r>
      <w:r>
        <w:rPr>
          <w:szCs w:val="24"/>
        </w:rPr>
        <w:t xml:space="preserve"> – Son Nathan Knight and his wife, Margaret; daughter Naomi Blugrave (?) and husband Joshua Blugrave; daughter Ruth Knight; distributes modest estate but it is almost impossible to make out the particulars as the image is so poor. (</w:t>
      </w:r>
      <w:r w:rsidRPr="00167946">
        <w:rPr>
          <w:szCs w:val="24"/>
        </w:rPr>
        <w:t>Prerogative Court of Canterbury Wills, 1384-1858</w:t>
      </w:r>
      <w:r>
        <w:rPr>
          <w:szCs w:val="24"/>
        </w:rPr>
        <w:t xml:space="preserve">, </w:t>
      </w:r>
      <w:r w:rsidRPr="00167946">
        <w:rPr>
          <w:szCs w:val="24"/>
        </w:rPr>
        <w:t>PROB 11: Will Registers</w:t>
      </w:r>
      <w:r>
        <w:rPr>
          <w:szCs w:val="24"/>
        </w:rPr>
        <w:t xml:space="preserve">, </w:t>
      </w:r>
      <w:r w:rsidRPr="00167946">
        <w:rPr>
          <w:szCs w:val="24"/>
        </w:rPr>
        <w:t>1660-1673</w:t>
      </w:r>
      <w:r>
        <w:rPr>
          <w:szCs w:val="24"/>
        </w:rPr>
        <w:t xml:space="preserve">, </w:t>
      </w:r>
      <w:r w:rsidRPr="00167946">
        <w:rPr>
          <w:szCs w:val="24"/>
        </w:rPr>
        <w:t>Piece 332: Penn, Quire Numbers 1-66 (1670)</w:t>
      </w:r>
      <w:r>
        <w:rPr>
          <w:szCs w:val="24"/>
        </w:rPr>
        <w:t>)</w:t>
      </w:r>
    </w:p>
    <w:p w:rsidR="008C281E" w:rsidRDefault="008C281E" w:rsidP="008C281E">
      <w:pPr>
        <w:rPr>
          <w:szCs w:val="24"/>
        </w:rPr>
      </w:pPr>
      <w:r w:rsidRPr="004E1099">
        <w:rPr>
          <w:b/>
          <w:szCs w:val="24"/>
        </w:rPr>
        <w:t xml:space="preserve">1669 – Apr 2 – </w:t>
      </w:r>
      <w:r w:rsidR="004C78BF" w:rsidRPr="00245A6E">
        <w:rPr>
          <w:b/>
          <w:szCs w:val="24"/>
          <w:u w:val="single"/>
        </w:rPr>
        <w:t xml:space="preserve">UK </w:t>
      </w:r>
      <w:r w:rsidRPr="004E1099">
        <w:rPr>
          <w:b/>
          <w:szCs w:val="24"/>
          <w:u w:val="single"/>
        </w:rPr>
        <w:t>Somerset Staplegrove</w:t>
      </w:r>
      <w:r w:rsidRPr="004E1099">
        <w:rPr>
          <w:b/>
          <w:szCs w:val="24"/>
        </w:rPr>
        <w:t xml:space="preserve"> – </w:t>
      </w:r>
      <w:r>
        <w:rPr>
          <w:b/>
          <w:szCs w:val="24"/>
        </w:rPr>
        <w:t xml:space="preserve">Ox Alum / </w:t>
      </w:r>
      <w:r w:rsidRPr="004E1099">
        <w:rPr>
          <w:b/>
          <w:szCs w:val="24"/>
        </w:rPr>
        <w:t>Camb Alum – John Knight</w:t>
      </w:r>
      <w:r>
        <w:rPr>
          <w:szCs w:val="24"/>
        </w:rPr>
        <w:t xml:space="preserve"> - </w:t>
      </w:r>
      <w:r w:rsidRPr="004E1099">
        <w:rPr>
          <w:szCs w:val="24"/>
        </w:rPr>
        <w:t>M.A. 1676 (Incorp. from Oxford). S. of William</w:t>
      </w:r>
      <w:r w:rsidR="00C40E88">
        <w:rPr>
          <w:szCs w:val="24"/>
        </w:rPr>
        <w:t xml:space="preserve"> Knight</w:t>
      </w:r>
      <w:r w:rsidRPr="004E1099">
        <w:rPr>
          <w:szCs w:val="24"/>
        </w:rPr>
        <w:t>, of Staplegrove, Somerset. Matric. from New Inn Hall, Oxford, Apr. 2, 1669, age 17; B.A. (Oxford) 1673; M.A. 1675; D.D. 1698. V</w:t>
      </w:r>
      <w:r>
        <w:rPr>
          <w:szCs w:val="24"/>
        </w:rPr>
        <w:t>icar</w:t>
      </w:r>
      <w:r w:rsidRPr="004E1099">
        <w:rPr>
          <w:szCs w:val="24"/>
        </w:rPr>
        <w:t xml:space="preserve"> of Banbury, Oxon. R</w:t>
      </w:r>
      <w:r>
        <w:rPr>
          <w:szCs w:val="24"/>
        </w:rPr>
        <w:t>ector</w:t>
      </w:r>
      <w:r w:rsidRPr="004E1099">
        <w:rPr>
          <w:szCs w:val="24"/>
        </w:rPr>
        <w:t xml:space="preserve"> of Tusmore, 1683. R</w:t>
      </w:r>
      <w:r>
        <w:rPr>
          <w:szCs w:val="24"/>
        </w:rPr>
        <w:t>ector</w:t>
      </w:r>
      <w:r w:rsidRPr="004E1099">
        <w:rPr>
          <w:szCs w:val="24"/>
        </w:rPr>
        <w:t xml:space="preserve"> of Broughton, 1693-1704. Licensed (Faculty Office, Feb. 6, 1688-9) to marry Hannah, dau. of John Fiennes, Esq., of St Dunstan's, London. Admon. (P.C.C.) July, 1704. (Al. Oxon.; J. Ch. Smith.)</w:t>
      </w:r>
      <w:r>
        <w:rPr>
          <w:szCs w:val="24"/>
        </w:rPr>
        <w:t xml:space="preserve">  (Oxford University Alumni 1500-1886, pp. 861-863)</w:t>
      </w:r>
    </w:p>
    <w:p w:rsidR="001470B7" w:rsidRDefault="001470B7" w:rsidP="001470B7">
      <w:pPr>
        <w:pStyle w:val="NormalWeb"/>
        <w:spacing w:before="240" w:beforeAutospacing="0" w:after="240" w:afterAutospacing="0"/>
        <w:ind w:left="0" w:right="0"/>
      </w:pPr>
      <w:r>
        <w:rPr>
          <w:b/>
        </w:rPr>
        <w:t xml:space="preserve">1669 Apr 6 </w:t>
      </w:r>
      <w:r w:rsidR="009F058A">
        <w:rPr>
          <w:b/>
        </w:rPr>
        <w:t>–</w:t>
      </w:r>
      <w:r>
        <w:rPr>
          <w:b/>
        </w:rPr>
        <w:t xml:space="preserve"> </w:t>
      </w:r>
      <w:r>
        <w:rPr>
          <w:b/>
          <w:u w:val="single"/>
        </w:rPr>
        <w:t>VA</w:t>
      </w:r>
      <w:r w:rsidR="009F058A">
        <w:rPr>
          <w:b/>
          <w:u w:val="single"/>
        </w:rPr>
        <w:t xml:space="preserve"> </w:t>
      </w:r>
      <w:r w:rsidR="009F058A" w:rsidRPr="00B62D02">
        <w:rPr>
          <w:b/>
          <w:u w:val="single"/>
        </w:rPr>
        <w:t>Northumberland</w:t>
      </w:r>
      <w:r w:rsidR="009F058A" w:rsidRPr="009F058A">
        <w:rPr>
          <w:b/>
        </w:rPr>
        <w:t xml:space="preserve"> – Admin – Peter Knight – </w:t>
      </w:r>
      <w:r w:rsidRPr="009F058A">
        <w:t>Court</w:t>
      </w:r>
      <w:r w:rsidR="009F058A">
        <w:t>:</w:t>
      </w:r>
      <w:r>
        <w:t xml:space="preserve"> Whereas Mr. Rob</w:t>
      </w:r>
      <w:r w:rsidR="009F058A">
        <w:t>er</w:t>
      </w:r>
      <w:r>
        <w:t xml:space="preserve">t Jones complained to this Cort. yt. ye Indians of Wecocomaco did in ye night breake open his House &amp; did him further damage, ye Cort. doe order yt. </w:t>
      </w:r>
      <w:r w:rsidRPr="00C40E88">
        <w:t>Mr. Peter Knight &amp; Capt. Edmund Lyster</w:t>
      </w:r>
      <w:r>
        <w:t xml:space="preserve">, summon ye Indians before them &amp; punish ye delinquents according to ye nature of their crimes. (Sparacio, 1666-1678, p. 86). </w:t>
      </w:r>
    </w:p>
    <w:p w:rsidR="008C281E" w:rsidRDefault="008C281E" w:rsidP="001470B7">
      <w:pPr>
        <w:pStyle w:val="NormalWeb"/>
        <w:spacing w:before="240" w:beforeAutospacing="0" w:after="240" w:afterAutospacing="0"/>
        <w:ind w:left="0" w:right="0"/>
      </w:pPr>
      <w:r w:rsidRPr="00C22243">
        <w:rPr>
          <w:b/>
        </w:rPr>
        <w:t xml:space="preserve">1669 – Apr 27 – </w:t>
      </w:r>
      <w:r w:rsidR="004C78BF" w:rsidRPr="00245A6E">
        <w:rPr>
          <w:b/>
          <w:u w:val="single"/>
        </w:rPr>
        <w:t xml:space="preserve">UK </w:t>
      </w:r>
      <w:r w:rsidRPr="00C22243">
        <w:rPr>
          <w:b/>
          <w:u w:val="single"/>
        </w:rPr>
        <w:t>Kent Godmersham</w:t>
      </w:r>
      <w:r w:rsidRPr="00C22243">
        <w:rPr>
          <w:b/>
        </w:rPr>
        <w:t xml:space="preserve"> – Mar – Katherine Knight &amp; Robert Jenkyn</w:t>
      </w:r>
      <w:r>
        <w:t xml:space="preserve"> (Tyler)</w:t>
      </w:r>
    </w:p>
    <w:p w:rsidR="001470B7" w:rsidRDefault="001470B7" w:rsidP="001470B7">
      <w:pPr>
        <w:pStyle w:val="NormalWeb"/>
        <w:spacing w:before="240" w:beforeAutospacing="0" w:after="240" w:afterAutospacing="0"/>
        <w:ind w:left="0" w:right="0"/>
      </w:pPr>
      <w:r>
        <w:rPr>
          <w:b/>
        </w:rPr>
        <w:t xml:space="preserve">1669 </w:t>
      </w:r>
      <w:r w:rsidR="009F058A">
        <w:rPr>
          <w:b/>
        </w:rPr>
        <w:t xml:space="preserve">- </w:t>
      </w:r>
      <w:r>
        <w:rPr>
          <w:b/>
        </w:rPr>
        <w:t xml:space="preserve">Jun 10 </w:t>
      </w:r>
      <w:r>
        <w:t xml:space="preserve">– </w:t>
      </w:r>
      <w:r w:rsidR="0048433C" w:rsidRPr="00884954">
        <w:rPr>
          <w:b/>
          <w:u w:val="single"/>
        </w:rPr>
        <w:t>VA</w:t>
      </w:r>
      <w:r w:rsidR="0048433C">
        <w:rPr>
          <w:b/>
          <w:u w:val="single"/>
        </w:rPr>
        <w:t xml:space="preserve"> </w:t>
      </w:r>
      <w:r w:rsidR="0048433C" w:rsidRPr="00884954">
        <w:rPr>
          <w:b/>
          <w:u w:val="single"/>
        </w:rPr>
        <w:t>Surry</w:t>
      </w:r>
      <w:r w:rsidR="00BA4D3F">
        <w:rPr>
          <w:b/>
          <w:u w:val="single"/>
        </w:rPr>
        <w:t>/Sussex</w:t>
      </w:r>
      <w:r w:rsidR="0048433C" w:rsidRPr="0048433C">
        <w:rPr>
          <w:b/>
        </w:rPr>
        <w:t xml:space="preserve"> – Admin - Tithables list - Selected:</w:t>
      </w:r>
      <w:r>
        <w:t xml:space="preserve"> Robert Cartwright, </w:t>
      </w:r>
      <w:r w:rsidRPr="009F058A">
        <w:rPr>
          <w:b/>
        </w:rPr>
        <w:t>William Knight (2)</w:t>
      </w:r>
      <w:r>
        <w:t xml:space="preserve">, Arthur Jordan, Capt. Flood, Thomas Clarke, Jeremiah Ellis, Thomas Green, </w:t>
      </w:r>
      <w:r w:rsidRPr="00ED1A79">
        <w:rPr>
          <w:b/>
        </w:rPr>
        <w:t>Doctor Nathaniel Knight</w:t>
      </w:r>
      <w:r>
        <w:t xml:space="preserve">, Lt. Col. George Jordan, Charles Gregory, William Marriott, </w:t>
      </w:r>
      <w:r w:rsidRPr="00C40E88">
        <w:t>Timothy Walker</w:t>
      </w:r>
      <w:r>
        <w:t>, Mr. Meriwether &amp; Bro.</w:t>
      </w:r>
      <w:r w:rsidR="00CD1128">
        <w:t>,</w:t>
      </w:r>
      <w:r>
        <w:t xml:space="preserve"> Capt Corker, Luke Mizell &amp; Son, Col. Thomas Swann, Thomas Gray, John Gray, Francis Gray, William Rose, Widdow Phillips, Daniel Regan, Thomas Andrews, John Clements, Matthew Marriott, Widow Hart, Henry Baker, Matthew Swann, John </w:t>
      </w:r>
      <w:r w:rsidR="00CD1128">
        <w:t>P</w:t>
      </w:r>
      <w:r>
        <w:t xml:space="preserve">hillips, Anthony Evans, John Clarke, John Gregory, John Greene, Robert Reynolds, Henry Gray, George Watkins, William Butler, Robert Giles, Thomas Clay, William Newsome, </w:t>
      </w:r>
      <w:r w:rsidRPr="00ED1A79">
        <w:rPr>
          <w:b/>
        </w:rPr>
        <w:t>John Kindred</w:t>
      </w:r>
      <w:r>
        <w:t xml:space="preserve">, William Jordan, William Hare, Thomas Taylor, Lawrence Baker, Henry Clarke, Nicholas Crawford, James Murrey, Henry Hollingsworth. (VA Gen. Soc. Qrtly. Vol. 22 No. 1) </w:t>
      </w:r>
      <w:r w:rsidR="00CD1128" w:rsidRPr="00CD1128">
        <w:rPr>
          <w:b/>
        </w:rPr>
        <w:t>Note</w:t>
      </w:r>
      <w:r w:rsidR="00CD1128" w:rsidRPr="00CD1128">
        <w:t>: The list from the previous year only included Dr. Nathaniel Knight. In this year, we see a William Knight, with 2 tithables show up. Note also the Walker and the Kindred. These names connect to the John Knight who married Isabell Carter and left a will in 1769 in Edgecombe County, NC.</w:t>
      </w:r>
    </w:p>
    <w:p w:rsidR="008C281E" w:rsidRDefault="008C281E" w:rsidP="008C281E">
      <w:pPr>
        <w:rPr>
          <w:szCs w:val="24"/>
        </w:rPr>
      </w:pPr>
      <w:r w:rsidRPr="00992101">
        <w:rPr>
          <w:b/>
          <w:szCs w:val="24"/>
        </w:rPr>
        <w:t xml:space="preserve">1669 – Jul 2 – </w:t>
      </w:r>
      <w:r w:rsidR="004C78BF" w:rsidRPr="00245A6E">
        <w:rPr>
          <w:b/>
          <w:szCs w:val="24"/>
          <w:u w:val="single"/>
        </w:rPr>
        <w:t xml:space="preserve">UK </w:t>
      </w:r>
      <w:r w:rsidRPr="00992101">
        <w:rPr>
          <w:b/>
          <w:szCs w:val="24"/>
          <w:u w:val="single"/>
        </w:rPr>
        <w:t>Surrey Clapham</w:t>
      </w:r>
      <w:r w:rsidRPr="00992101">
        <w:rPr>
          <w:b/>
          <w:szCs w:val="24"/>
        </w:rPr>
        <w:t xml:space="preserve"> – Will </w:t>
      </w:r>
      <w:r w:rsidR="00F63E01">
        <w:rPr>
          <w:b/>
          <w:szCs w:val="24"/>
        </w:rPr>
        <w:t>– Nunc:</w:t>
      </w:r>
      <w:r w:rsidRPr="00992101">
        <w:rPr>
          <w:b/>
          <w:szCs w:val="24"/>
        </w:rPr>
        <w:t xml:space="preserve"> Thomas Knight</w:t>
      </w:r>
      <w:r>
        <w:rPr>
          <w:szCs w:val="24"/>
        </w:rPr>
        <w:t xml:space="preserve"> – In Latin, before the court; heirs: William Knight, Margaret Besbeche; Wit: Anthony Wood, Maria Sheafe. (</w:t>
      </w:r>
      <w:r w:rsidRPr="00992101">
        <w:rPr>
          <w:szCs w:val="24"/>
        </w:rPr>
        <w:t>England &amp; Wales, Prerogative Court of Canterbury Wills, 1384-1858</w:t>
      </w:r>
      <w:r>
        <w:rPr>
          <w:szCs w:val="24"/>
        </w:rPr>
        <w:t xml:space="preserve">, </w:t>
      </w:r>
      <w:r w:rsidRPr="00992101">
        <w:rPr>
          <w:szCs w:val="24"/>
        </w:rPr>
        <w:t>PROB 11: Will Registers</w:t>
      </w:r>
      <w:r>
        <w:rPr>
          <w:szCs w:val="24"/>
        </w:rPr>
        <w:t xml:space="preserve">, </w:t>
      </w:r>
      <w:r w:rsidRPr="00992101">
        <w:rPr>
          <w:szCs w:val="24"/>
        </w:rPr>
        <w:t>1660-1673</w:t>
      </w:r>
      <w:r>
        <w:rPr>
          <w:szCs w:val="24"/>
        </w:rPr>
        <w:t xml:space="preserve">, </w:t>
      </w:r>
      <w:r w:rsidRPr="00992101">
        <w:rPr>
          <w:szCs w:val="24"/>
        </w:rPr>
        <w:t>Piece 331: Coke, Quire Numbers 108-166 (1669)</w:t>
      </w:r>
      <w:r>
        <w:rPr>
          <w:szCs w:val="24"/>
        </w:rPr>
        <w:t xml:space="preserve">) </w:t>
      </w:r>
    </w:p>
    <w:p w:rsidR="008C281E" w:rsidRDefault="008C281E" w:rsidP="008C281E">
      <w:pPr>
        <w:pStyle w:val="NormalWeb"/>
        <w:spacing w:before="240" w:beforeAutospacing="0" w:after="240" w:afterAutospacing="0"/>
        <w:ind w:left="0" w:right="0"/>
      </w:pPr>
      <w:r w:rsidRPr="00FB2E7E">
        <w:rPr>
          <w:b/>
        </w:rPr>
        <w:lastRenderedPageBreak/>
        <w:t xml:space="preserve">1669 – Jul 2 – </w:t>
      </w:r>
      <w:r w:rsidR="004C78BF" w:rsidRPr="00245A6E">
        <w:rPr>
          <w:b/>
          <w:u w:val="single"/>
        </w:rPr>
        <w:t xml:space="preserve">UK </w:t>
      </w:r>
      <w:r w:rsidRPr="00FB2E7E">
        <w:rPr>
          <w:b/>
          <w:u w:val="single"/>
        </w:rPr>
        <w:t>Wiltshire Codford St Mary</w:t>
      </w:r>
      <w:r w:rsidRPr="00FB2E7E">
        <w:rPr>
          <w:b/>
        </w:rPr>
        <w:t xml:space="preserve"> – Bur – Sarah Knight</w:t>
      </w:r>
      <w:r>
        <w:t xml:space="preserve"> – d/o John Knight and Honor. (London Met Arch)</w:t>
      </w:r>
    </w:p>
    <w:p w:rsidR="001470B7" w:rsidRDefault="001470B7" w:rsidP="001470B7">
      <w:pPr>
        <w:pStyle w:val="NormalWeb"/>
        <w:spacing w:before="240" w:beforeAutospacing="0" w:after="240" w:afterAutospacing="0"/>
        <w:ind w:left="0" w:right="0"/>
      </w:pPr>
      <w:r>
        <w:rPr>
          <w:b/>
        </w:rPr>
        <w:t xml:space="preserve">1669 </w:t>
      </w:r>
      <w:r w:rsidR="00CD1128">
        <w:rPr>
          <w:b/>
        </w:rPr>
        <w:t xml:space="preserve">- </w:t>
      </w:r>
      <w:r>
        <w:rPr>
          <w:b/>
        </w:rPr>
        <w:t xml:space="preserve">Jul </w:t>
      </w:r>
      <w:r w:rsidRPr="00727F09">
        <w:rPr>
          <w:b/>
        </w:rPr>
        <w:t xml:space="preserve">15 </w:t>
      </w:r>
      <w:r>
        <w:t xml:space="preserve"> – </w:t>
      </w:r>
      <w:r w:rsidRPr="004252A5">
        <w:rPr>
          <w:b/>
          <w:u w:val="single"/>
        </w:rPr>
        <w:t>VA</w:t>
      </w:r>
      <w:r w:rsidR="00CD1128">
        <w:rPr>
          <w:b/>
          <w:u w:val="single"/>
        </w:rPr>
        <w:t xml:space="preserve"> </w:t>
      </w:r>
      <w:r w:rsidR="00CD1128" w:rsidRPr="004252A5">
        <w:rPr>
          <w:b/>
          <w:u w:val="single"/>
        </w:rPr>
        <w:t>New Kent</w:t>
      </w:r>
      <w:r w:rsidRPr="00170E8C">
        <w:rPr>
          <w:b/>
        </w:rPr>
        <w:t xml:space="preserve"> </w:t>
      </w:r>
      <w:r w:rsidR="00C40E88" w:rsidRPr="00170E8C">
        <w:rPr>
          <w:b/>
        </w:rPr>
        <w:t>–</w:t>
      </w:r>
      <w:r w:rsidRPr="00170E8C">
        <w:rPr>
          <w:b/>
        </w:rPr>
        <w:t xml:space="preserve"> </w:t>
      </w:r>
      <w:r w:rsidR="00C40E88" w:rsidRPr="00170E8C">
        <w:rPr>
          <w:b/>
        </w:rPr>
        <w:t>Admin</w:t>
      </w:r>
      <w:r w:rsidR="00C40E88">
        <w:t xml:space="preserve"> -</w:t>
      </w:r>
      <w:r>
        <w:t xml:space="preserve"> </w:t>
      </w:r>
      <w:r w:rsidRPr="007F2D23">
        <w:t>Mr. John Pate &amp; Mr. Robert Beverly</w:t>
      </w:r>
      <w:r w:rsidR="00C40E88">
        <w:t xml:space="preserve"> –</w:t>
      </w:r>
      <w:r>
        <w:t xml:space="preserve"> </w:t>
      </w:r>
      <w:r w:rsidR="00C40E88">
        <w:t xml:space="preserve">Land patent </w:t>
      </w:r>
      <w:r>
        <w:t xml:space="preserve">for 6000 acs … upon N. side of Mattapony mayne… Trans of 120 pers: Incl.  </w:t>
      </w:r>
      <w:r w:rsidRPr="007F2D23">
        <w:t>J</w:t>
      </w:r>
      <w:r>
        <w:t>ohn</w:t>
      </w:r>
      <w:r w:rsidRPr="007F2D23">
        <w:t xml:space="preserve"> Carter, Mary Carter, James Jordan, Tho</w:t>
      </w:r>
      <w:r>
        <w:t>mas</w:t>
      </w:r>
      <w:r w:rsidRPr="007F2D23">
        <w:t xml:space="preserve"> Ferris</w:t>
      </w:r>
      <w:r>
        <w:t xml:space="preserve">, Christopher Charlton, </w:t>
      </w:r>
      <w:r w:rsidRPr="007F2D23">
        <w:t>Hugh Davis, Thomas Lee, William Ferris, William Bennett</w:t>
      </w:r>
      <w:r w:rsidR="00C40E88">
        <w:t>,</w:t>
      </w:r>
      <w:r>
        <w:t xml:space="preserve"> </w:t>
      </w:r>
      <w:r w:rsidRPr="007F2D23">
        <w:t>Anthony Hawley</w:t>
      </w:r>
      <w:r>
        <w:t>. (Nugent Vol 2, p. 58)</w:t>
      </w:r>
    </w:p>
    <w:p w:rsidR="008C281E" w:rsidRDefault="008C281E" w:rsidP="001470B7">
      <w:pPr>
        <w:pStyle w:val="NormalWeb"/>
        <w:spacing w:before="240" w:beforeAutospacing="0" w:after="240" w:afterAutospacing="0"/>
        <w:ind w:left="0" w:right="0"/>
      </w:pPr>
      <w:r w:rsidRPr="00C56D64">
        <w:rPr>
          <w:b/>
        </w:rPr>
        <w:t xml:space="preserve">1669 – Jul 23 – </w:t>
      </w:r>
      <w:r w:rsidR="004C78BF" w:rsidRPr="00245A6E">
        <w:rPr>
          <w:b/>
          <w:u w:val="single"/>
        </w:rPr>
        <w:t xml:space="preserve">UK </w:t>
      </w:r>
      <w:r w:rsidRPr="00C56D64">
        <w:rPr>
          <w:b/>
          <w:u w:val="single"/>
        </w:rPr>
        <w:t>Bedfordshire Carlton</w:t>
      </w:r>
      <w:r w:rsidRPr="00C56D64">
        <w:rPr>
          <w:b/>
        </w:rPr>
        <w:t xml:space="preserve"> – Will – John Knight</w:t>
      </w:r>
      <w:r>
        <w:rPr>
          <w:b/>
        </w:rPr>
        <w:t>, Yeoman</w:t>
      </w:r>
      <w:r>
        <w:t xml:space="preserve"> – To kinsman William Knight, son of Edward Knight, late of Boswell, deceased, all lands, tenements, properties, in Carlton Chellnighton, for him to see so as to be able to pay the following legacies; to John Knight, brother of the said William 40 pounds; to Edward Knight, brother of the said William and John, 20 pounds; to Elizabeth, sister of the said William, John and Edward, 10 pounds; to Widow Knight, mother of the said William, John, Edward and Elizabeth, 10 pounds; to Thomas Atley of Leighton, 10 pounds; to the children of Thomas Atley, 40 pounds, equally divided; to kinsman Philpot (?), 10 pounds; to William Asher (?) of Harad’s Sutler (?), 5 pounds; to Nicholas Clark of Odell, the bond of 20 pounds to be delivered to him;  William, John and Thomas Bethany (?), small bequests; to Richard Steffe and William Steffe, 10 pounds apiece; to the poor of the parish, 10 shillings; William Knight to be executor; some details that follow are not readable due to poor image quality.  (</w:t>
      </w:r>
      <w:r w:rsidRPr="008718DB">
        <w:t>Prerogative Court of Canterbury Wills, 1384-1858</w:t>
      </w:r>
      <w:r>
        <w:t xml:space="preserve">, </w:t>
      </w:r>
      <w:r w:rsidRPr="008718DB">
        <w:t>PROB 11: Will Registers</w:t>
      </w:r>
      <w:r>
        <w:t xml:space="preserve">, </w:t>
      </w:r>
      <w:r w:rsidRPr="008718DB">
        <w:t>1660-1673</w:t>
      </w:r>
      <w:r>
        <w:t xml:space="preserve">, </w:t>
      </w:r>
      <w:r w:rsidRPr="008718DB">
        <w:t>Piece 330: Coke, Quire Numbers 57-107 (1669)</w:t>
      </w:r>
      <w:r>
        <w:t xml:space="preserve">) </w:t>
      </w:r>
    </w:p>
    <w:p w:rsidR="001470B7" w:rsidRDefault="001470B7" w:rsidP="001470B7">
      <w:pPr>
        <w:pStyle w:val="NormalWeb"/>
        <w:spacing w:before="240" w:beforeAutospacing="0" w:after="240" w:afterAutospacing="0"/>
        <w:ind w:left="0" w:right="0"/>
      </w:pPr>
      <w:r>
        <w:rPr>
          <w:b/>
        </w:rPr>
        <w:t xml:space="preserve">1669 </w:t>
      </w:r>
      <w:r w:rsidR="00CD1128">
        <w:rPr>
          <w:b/>
        </w:rPr>
        <w:t xml:space="preserve">- </w:t>
      </w:r>
      <w:r>
        <w:rPr>
          <w:b/>
        </w:rPr>
        <w:t xml:space="preserve">Sep 20 </w:t>
      </w:r>
      <w:r>
        <w:t xml:space="preserve">– </w:t>
      </w:r>
      <w:r>
        <w:rPr>
          <w:b/>
          <w:u w:val="single"/>
        </w:rPr>
        <w:t>VA</w:t>
      </w:r>
      <w:r w:rsidR="00CD1128">
        <w:rPr>
          <w:b/>
          <w:u w:val="single"/>
        </w:rPr>
        <w:t xml:space="preserve"> </w:t>
      </w:r>
      <w:r w:rsidR="00CD1128" w:rsidRPr="00B62D02">
        <w:rPr>
          <w:b/>
          <w:u w:val="single"/>
        </w:rPr>
        <w:t>Lancaster</w:t>
      </w:r>
      <w:r w:rsidRPr="00A72968">
        <w:rPr>
          <w:b/>
        </w:rPr>
        <w:t xml:space="preserve"> </w:t>
      </w:r>
      <w:r w:rsidR="00C40E88">
        <w:rPr>
          <w:b/>
        </w:rPr>
        <w:t>–</w:t>
      </w:r>
      <w:r w:rsidRPr="00896721">
        <w:rPr>
          <w:b/>
        </w:rPr>
        <w:t xml:space="preserve"> </w:t>
      </w:r>
      <w:r w:rsidR="00C40E88" w:rsidRPr="00896721">
        <w:rPr>
          <w:b/>
        </w:rPr>
        <w:t>Admin -</w:t>
      </w:r>
      <w:r w:rsidRPr="00896721">
        <w:rPr>
          <w:b/>
        </w:rPr>
        <w:t xml:space="preserve"> John Cone</w:t>
      </w:r>
      <w:r>
        <w:t xml:space="preserve"> for 470 acs. … neare the head of Tabb’s Cr. Adj. Land of Rowland Lawson. (</w:t>
      </w:r>
      <w:r w:rsidR="00C40E88">
        <w:t xml:space="preserve">Nugent II, </w:t>
      </w:r>
      <w:r>
        <w:t>p. 71)</w:t>
      </w:r>
    </w:p>
    <w:p w:rsidR="008C281E" w:rsidRDefault="008C281E" w:rsidP="008C281E">
      <w:pPr>
        <w:rPr>
          <w:szCs w:val="24"/>
        </w:rPr>
      </w:pPr>
      <w:r w:rsidRPr="00D150B9">
        <w:rPr>
          <w:b/>
          <w:szCs w:val="24"/>
        </w:rPr>
        <w:t xml:space="preserve">1669 – Oct 29 – </w:t>
      </w:r>
      <w:r w:rsidR="004C78BF" w:rsidRPr="00245A6E">
        <w:rPr>
          <w:b/>
          <w:szCs w:val="24"/>
          <w:u w:val="single"/>
        </w:rPr>
        <w:t xml:space="preserve">UK </w:t>
      </w:r>
      <w:r w:rsidRPr="00D150B9">
        <w:rPr>
          <w:b/>
          <w:szCs w:val="24"/>
          <w:u w:val="single"/>
        </w:rPr>
        <w:t>Derbyshire Newhall</w:t>
      </w:r>
      <w:r w:rsidRPr="00D150B9">
        <w:rPr>
          <w:b/>
          <w:szCs w:val="24"/>
        </w:rPr>
        <w:t xml:space="preserve"> – Ox Alum – Gilbert Knight</w:t>
      </w:r>
      <w:r>
        <w:rPr>
          <w:szCs w:val="24"/>
        </w:rPr>
        <w:t xml:space="preserve"> – Son of Gowen Knight of Newhall, co. Derby, pp. Christ Church, matric. 269 Oct 1669, aged 20; B.A. 1675. M.A. 1676, of Fordingbridge, Hampshire, clerk; licensed 3 April 1682, to marry Rebecca Layton, of St. Mary Aldermanbury, London, spinster. See Foster’s Index Eccl. &amp; London Marriage Licences, ed. Foster.  </w:t>
      </w:r>
      <w:r>
        <w:t>(Oxford University Alumni 1500-1880, p. 861)</w:t>
      </w:r>
    </w:p>
    <w:p w:rsidR="008C281E" w:rsidRDefault="008C281E" w:rsidP="008C281E">
      <w:pPr>
        <w:pStyle w:val="NormalWeb"/>
        <w:spacing w:before="240" w:beforeAutospacing="0" w:after="240" w:afterAutospacing="0"/>
        <w:ind w:left="0" w:right="0"/>
      </w:pPr>
      <w:r w:rsidRPr="00DF6D93">
        <w:rPr>
          <w:b/>
        </w:rPr>
        <w:t xml:space="preserve">1669 – Nov 5 – </w:t>
      </w:r>
      <w:r w:rsidR="004C78BF" w:rsidRPr="00245A6E">
        <w:rPr>
          <w:b/>
          <w:u w:val="single"/>
        </w:rPr>
        <w:t xml:space="preserve">UK </w:t>
      </w:r>
      <w:r w:rsidRPr="00DF6D93">
        <w:rPr>
          <w:b/>
          <w:u w:val="single"/>
        </w:rPr>
        <w:t>Surrey Cobham</w:t>
      </w:r>
      <w:r w:rsidRPr="00DF6D93">
        <w:rPr>
          <w:b/>
        </w:rPr>
        <w:t xml:space="preserve"> – Will – Edward Knight</w:t>
      </w:r>
      <w:r>
        <w:rPr>
          <w:b/>
        </w:rPr>
        <w:t>, Yeoman</w:t>
      </w:r>
      <w:r>
        <w:t xml:space="preserve"> – To wife Elizabeth, entire estate for the bringing up of the children, Edward Knight and Elizabeth Knight. Wife to be executrix. (</w:t>
      </w:r>
      <w:r w:rsidRPr="00613963">
        <w:t>Prerogative Court of Canterbury Wills, 1384-1858</w:t>
      </w:r>
      <w:r>
        <w:t xml:space="preserve">, </w:t>
      </w:r>
      <w:r w:rsidRPr="00613963">
        <w:t>PROB 11: Will Registers</w:t>
      </w:r>
      <w:r>
        <w:t xml:space="preserve">, </w:t>
      </w:r>
      <w:r w:rsidRPr="00613963">
        <w:t>1660-1673</w:t>
      </w:r>
      <w:r>
        <w:t xml:space="preserve">, </w:t>
      </w:r>
      <w:r w:rsidRPr="00613963">
        <w:t>Piece 331: Coke, Quire Numbers 108-166 (1669)</w:t>
      </w:r>
      <w:r>
        <w:t>)</w:t>
      </w:r>
    </w:p>
    <w:p w:rsidR="001470B7" w:rsidRDefault="001470B7" w:rsidP="001470B7">
      <w:pPr>
        <w:pStyle w:val="NormalWeb"/>
        <w:spacing w:before="240" w:beforeAutospacing="0" w:after="240" w:afterAutospacing="0"/>
        <w:ind w:left="0" w:right="0"/>
      </w:pPr>
      <w:r>
        <w:rPr>
          <w:b/>
        </w:rPr>
        <w:t xml:space="preserve">1669 </w:t>
      </w:r>
      <w:r w:rsidR="00CD1128">
        <w:rPr>
          <w:b/>
        </w:rPr>
        <w:t xml:space="preserve">- </w:t>
      </w:r>
      <w:r>
        <w:rPr>
          <w:b/>
        </w:rPr>
        <w:t xml:space="preserve">Nov 25 </w:t>
      </w:r>
      <w:r>
        <w:t xml:space="preserve">– </w:t>
      </w:r>
      <w:r w:rsidR="00CD1128" w:rsidRPr="00CD1128">
        <w:rPr>
          <w:b/>
          <w:u w:val="single"/>
        </w:rPr>
        <w:t>VA Northumberland</w:t>
      </w:r>
      <w:r w:rsidR="00CD1128" w:rsidRPr="00CD1128">
        <w:rPr>
          <w:b/>
        </w:rPr>
        <w:t xml:space="preserve"> – Admin – Peter Knight</w:t>
      </w:r>
      <w:r w:rsidR="00CD1128" w:rsidRPr="00CD1128">
        <w:t xml:space="preserve"> - Court: Order dated 25 Jan 1665, it was ordered that Mr. Peter Knight should pay unto Mr. Henry Meese ye summe of 1944 pounds of tobacco and caske with costs…. Unlesse ye next Cort Mr. Knight shewe reason to ye contrary &amp; whereas Mr. Isaac Allerton, ye assignee of ye sd Meese did make appeare to this Cort that there remaynes due unto him by Assignemt. of ye sd Meese 644 pounds of tobacco &amp; caske; Judgmt. is granted ye sd. Mr. Allerton agt. ye sd. Mr. Knight for ye present paymt of ye sd summe with costs. (Sparacio, NCVOB 1669-1673, p. 1 )</w:t>
      </w:r>
    </w:p>
    <w:p w:rsidR="008C281E" w:rsidRDefault="008C281E" w:rsidP="008C281E">
      <w:pPr>
        <w:rPr>
          <w:szCs w:val="24"/>
        </w:rPr>
      </w:pPr>
      <w:r w:rsidRPr="00D44D4E">
        <w:rPr>
          <w:b/>
          <w:szCs w:val="24"/>
        </w:rPr>
        <w:lastRenderedPageBreak/>
        <w:t xml:space="preserve">1669 – </w:t>
      </w:r>
      <w:r w:rsidR="004C78BF" w:rsidRPr="00245A6E">
        <w:rPr>
          <w:b/>
          <w:szCs w:val="24"/>
          <w:u w:val="single"/>
        </w:rPr>
        <w:t xml:space="preserve">UK </w:t>
      </w:r>
      <w:r w:rsidRPr="00D44D4E">
        <w:rPr>
          <w:b/>
          <w:szCs w:val="24"/>
          <w:u w:val="single"/>
        </w:rPr>
        <w:t>Somerset Stogursey</w:t>
      </w:r>
      <w:r w:rsidRPr="00D44D4E">
        <w:rPr>
          <w:b/>
          <w:szCs w:val="24"/>
        </w:rPr>
        <w:t xml:space="preserve"> – </w:t>
      </w:r>
      <w:r>
        <w:rPr>
          <w:b/>
          <w:szCs w:val="24"/>
        </w:rPr>
        <w:t>Chancery</w:t>
      </w:r>
      <w:r w:rsidRPr="00D44D4E">
        <w:rPr>
          <w:b/>
          <w:szCs w:val="24"/>
        </w:rPr>
        <w:t xml:space="preserve"> – Christian Knight</w:t>
      </w:r>
      <w:r>
        <w:rPr>
          <w:szCs w:val="24"/>
        </w:rPr>
        <w:t xml:space="preserve"> - </w:t>
      </w:r>
      <w:r w:rsidRPr="00D44D4E">
        <w:rPr>
          <w:szCs w:val="24"/>
        </w:rPr>
        <w:t>How v Dodington.</w:t>
      </w:r>
      <w:r>
        <w:rPr>
          <w:szCs w:val="24"/>
        </w:rPr>
        <w:t xml:space="preserve">  </w:t>
      </w:r>
      <w:r w:rsidRPr="00D44D4E">
        <w:rPr>
          <w:szCs w:val="24"/>
        </w:rPr>
        <w:t>Plaintiffs: Henry How, Jane How his wife and Andrew Grove and George Grove.</w:t>
      </w:r>
      <w:r>
        <w:rPr>
          <w:szCs w:val="24"/>
        </w:rPr>
        <w:t xml:space="preserve">  </w:t>
      </w:r>
      <w:r w:rsidRPr="00D44D4E">
        <w:rPr>
          <w:szCs w:val="24"/>
        </w:rPr>
        <w:t xml:space="preserve">Defendants: John Dodington, </w:t>
      </w:r>
      <w:r w:rsidRPr="001F6F3A">
        <w:rPr>
          <w:b/>
          <w:szCs w:val="24"/>
        </w:rPr>
        <w:t>Christian Knight, Abraham Knight, John Knight, George Knight and Urith Knight</w:t>
      </w:r>
      <w:r w:rsidRPr="00D44D4E">
        <w:rPr>
          <w:szCs w:val="24"/>
        </w:rPr>
        <w:t>.</w:t>
      </w:r>
      <w:r>
        <w:rPr>
          <w:szCs w:val="24"/>
        </w:rPr>
        <w:t xml:space="preserve">  </w:t>
      </w:r>
      <w:r w:rsidRPr="00D44D4E">
        <w:rPr>
          <w:szCs w:val="24"/>
        </w:rPr>
        <w:t>Subject: property in Stogursey, Somerset.</w:t>
      </w:r>
      <w:r>
        <w:rPr>
          <w:szCs w:val="24"/>
        </w:rPr>
        <w:t xml:space="preserve">  </w:t>
      </w:r>
      <w:r w:rsidRPr="00D44D4E">
        <w:rPr>
          <w:szCs w:val="24"/>
        </w:rPr>
        <w:t>Document type: bill only</w:t>
      </w:r>
      <w:r>
        <w:rPr>
          <w:szCs w:val="24"/>
        </w:rPr>
        <w:t xml:space="preserve">. (National Archives, Kew England, Ref: </w:t>
      </w:r>
      <w:r w:rsidRPr="00D44D4E">
        <w:rPr>
          <w:szCs w:val="24"/>
        </w:rPr>
        <w:t>C 8/323/236</w:t>
      </w:r>
      <w:r>
        <w:rPr>
          <w:szCs w:val="24"/>
        </w:rPr>
        <w:t>)</w:t>
      </w:r>
    </w:p>
    <w:p w:rsidR="008C281E" w:rsidRDefault="008C281E" w:rsidP="008C281E">
      <w:pPr>
        <w:pStyle w:val="NormalWeb"/>
        <w:spacing w:before="240" w:beforeAutospacing="0" w:after="240" w:afterAutospacing="0"/>
        <w:ind w:left="0" w:right="0"/>
      </w:pPr>
      <w:r w:rsidRPr="007A52B2">
        <w:rPr>
          <w:b/>
        </w:rPr>
        <w:t xml:space="preserve">1669 – </w:t>
      </w:r>
      <w:r w:rsidR="004C78BF" w:rsidRPr="00245A6E">
        <w:rPr>
          <w:b/>
          <w:u w:val="single"/>
        </w:rPr>
        <w:t xml:space="preserve">UK </w:t>
      </w:r>
      <w:r w:rsidRPr="007A52B2">
        <w:rPr>
          <w:b/>
          <w:u w:val="single"/>
        </w:rPr>
        <w:t>London St Bride</w:t>
      </w:r>
      <w:r w:rsidRPr="007A52B2">
        <w:rPr>
          <w:b/>
        </w:rPr>
        <w:t xml:space="preserve"> – Camb Alum – John Knight, Surgeon</w:t>
      </w:r>
      <w:r>
        <w:t xml:space="preserve"> – </w:t>
      </w:r>
      <w:r w:rsidRPr="007A52B2">
        <w:t>Adm. sizar at CAIUS,</w:t>
      </w:r>
      <w:r>
        <w:t xml:space="preserve"> c. 1640; S. of Thomas Knight, Scrivener of London; Bapt. at St. Bride’s 1622; </w:t>
      </w:r>
      <w:r w:rsidRPr="007A52B2">
        <w:t>Mandate for M.D., 1669. Sergeant-surgeon to Charles II. Licentiate of Royal College of Physicians, 1675-6. Principal surgeon</w:t>
      </w:r>
      <w:r>
        <w:t xml:space="preserve"> to the King</w:t>
      </w:r>
      <w:r w:rsidRPr="007A52B2">
        <w:t>. He made a very extensive collection of Heraldic MSS. which he left to Caius College Library; also a collection of prints. Buried at St Bride's, London, Nov. 27, 1680. Will, P.C.C., 1681. (Venn, I. 246; J. Ch. Smith.)</w:t>
      </w:r>
    </w:p>
    <w:p w:rsidR="008C281E" w:rsidRDefault="008C281E" w:rsidP="008C281E">
      <w:pPr>
        <w:pStyle w:val="Heading2"/>
      </w:pPr>
      <w:r>
        <w:t>1670</w:t>
      </w:r>
    </w:p>
    <w:p w:rsidR="008C281E" w:rsidRDefault="008C281E" w:rsidP="008C281E">
      <w:pPr>
        <w:pStyle w:val="NormalWeb"/>
        <w:spacing w:before="240" w:beforeAutospacing="0" w:after="240" w:afterAutospacing="0"/>
        <w:ind w:left="0" w:right="0"/>
      </w:pPr>
      <w:r w:rsidRPr="00E47B7D">
        <w:rPr>
          <w:b/>
        </w:rPr>
        <w:t xml:space="preserve">1670 – Jan 18 – </w:t>
      </w:r>
      <w:r w:rsidR="004C78BF" w:rsidRPr="00245A6E">
        <w:rPr>
          <w:b/>
          <w:u w:val="single"/>
        </w:rPr>
        <w:t xml:space="preserve">UK </w:t>
      </w:r>
      <w:r w:rsidRPr="00E47B7D">
        <w:rPr>
          <w:b/>
          <w:u w:val="single"/>
        </w:rPr>
        <w:t>London</w:t>
      </w:r>
      <w:r w:rsidRPr="00E47B7D">
        <w:rPr>
          <w:b/>
        </w:rPr>
        <w:t xml:space="preserve"> – Admin – Sir Ralph Knight</w:t>
      </w:r>
      <w:r>
        <w:t xml:space="preserve"> - </w:t>
      </w:r>
      <w:r w:rsidRPr="0027387C">
        <w:t xml:space="preserve">Settlement on the marriage of John Clerkson and Esther </w:t>
      </w:r>
      <w:r w:rsidR="00FF0B9E">
        <w:t xml:space="preserve">Knight </w:t>
      </w:r>
      <w:r w:rsidRPr="0027387C">
        <w:t>daughter of Sir Ralph Knight whereby William Clerkson and John (his son) lease to John Knight of the Middle Temple esq. and George Flower of Edwinstowe gent. for a term of 500 years the manor of Willoughby, a capital messuage in Kirton, and all lands in Kirton, Willoughby, Walesby, Boughton, and Wellow to hold in trust for the male issue of the marriage, and in default of heirs male to raise £3000 to be divided among any daughters, reserving to William an annuity of £160. Dated 18 January</w:t>
      </w:r>
      <w:r>
        <w:t>. (Derbyshire Record Office, Ref: D239 M/T 1743-1744)</w:t>
      </w:r>
      <w:r w:rsidR="00FF0B9E">
        <w:t xml:space="preserve"> Note: The name is Kirketon and was in Nottinghamshire.  </w:t>
      </w:r>
      <w:r w:rsidR="00FF0B9E">
        <w:br/>
        <w:t>“</w:t>
      </w:r>
      <w:r w:rsidR="00FF0B9E" w:rsidRPr="00FF0B9E">
        <w:t xml:space="preserve">The family of William Clarkson, esquire, hath had a fair capital mess. and goodly demesne in Kirketon, and Willoughby, for many descents. (fn. 21) The first I have noted was John Clerkson, husband of Margaret, by whom he had William Clerkson, esquire, who married Isabell, daughter of George Nevill of Ragnall, esquire, who bore him Dorothy, the wife of Edmund Hunt of Normanton, esquire. and Barbara married to Cuthbert Bevercotes, esquire, and Leonard, and John, but the eldest was Michael Clerkson, esquire, who had to wife Saunch, the daughter of John Poutrell, esquire, and by her John Clerkson, who married Elizabeth, daughter of sir George Rodney, who bore him several sons, Michael married Dorothy, daughter of William Hartup, and by her had William Clarkson, esquire, who married Elizabeth, daughter of Robert Williamson of Great Markham, and by her had </w:t>
      </w:r>
      <w:r w:rsidR="00FF0B9E" w:rsidRPr="00FF0B9E">
        <w:rPr>
          <w:b/>
        </w:rPr>
        <w:t>John Clarkson, who married Sarah</w:t>
      </w:r>
      <w:r w:rsidR="00FF0B9E">
        <w:rPr>
          <w:b/>
        </w:rPr>
        <w:t xml:space="preserve"> [Esther]</w:t>
      </w:r>
      <w:r w:rsidR="00FF0B9E" w:rsidRPr="00FF0B9E">
        <w:rPr>
          <w:b/>
        </w:rPr>
        <w:t>, daughter of sir Raph Knight, knight</w:t>
      </w:r>
      <w:r w:rsidR="00FF0B9E" w:rsidRPr="00FF0B9E">
        <w:t>.</w:t>
      </w:r>
      <w:r w:rsidR="00FF0B9E">
        <w:t xml:space="preserve"> </w:t>
      </w:r>
      <w:hyperlink r:id="rId29" w:history="1">
        <w:r w:rsidR="00FF0B9E" w:rsidRPr="00682A1D">
          <w:rPr>
            <w:rStyle w:val="Hyperlink"/>
          </w:rPr>
          <w:t>https://www.british-history.ac.uk/thoroton-notts/vol3/pp212-216</w:t>
        </w:r>
      </w:hyperlink>
      <w:r w:rsidR="00FF0B9E">
        <w:t xml:space="preserve">  Also see: </w:t>
      </w:r>
      <w:r w:rsidR="00FF0B9E" w:rsidRPr="00FF0B9E">
        <w:t>https://www.willoughbyonthewolds.com/wp-content/uploads/2017/05/willoughby-manor-rise-and-fall.pdf</w:t>
      </w:r>
    </w:p>
    <w:p w:rsidR="008C281E" w:rsidRDefault="008C281E" w:rsidP="008C281E">
      <w:pPr>
        <w:pStyle w:val="NormalWeb"/>
        <w:spacing w:before="240" w:beforeAutospacing="0" w:after="240" w:afterAutospacing="0"/>
        <w:ind w:left="0" w:right="0"/>
      </w:pPr>
      <w:r w:rsidRPr="001C2C6B">
        <w:rPr>
          <w:b/>
        </w:rPr>
        <w:t xml:space="preserve">1670 – Mar 30 – </w:t>
      </w:r>
      <w:r w:rsidR="004C78BF" w:rsidRPr="00245A6E">
        <w:rPr>
          <w:b/>
          <w:u w:val="single"/>
        </w:rPr>
        <w:t xml:space="preserve">UK </w:t>
      </w:r>
      <w:r w:rsidRPr="001C2C6B">
        <w:rPr>
          <w:b/>
          <w:u w:val="single"/>
        </w:rPr>
        <w:t>Yorkshire Langold</w:t>
      </w:r>
      <w:r w:rsidRPr="001C2C6B">
        <w:rPr>
          <w:b/>
        </w:rPr>
        <w:t xml:space="preserve"> – Camb Alum – Isaac Knight</w:t>
      </w:r>
      <w:r>
        <w:t xml:space="preserve"> - </w:t>
      </w:r>
      <w:r w:rsidRPr="007B7A91">
        <w:t>Adm. pens. (age 17) at CHRIST'S, Mar. 30, 1670. S. of Ralph</w:t>
      </w:r>
      <w:r w:rsidR="00A07B25">
        <w:t xml:space="preserve"> Knight</w:t>
      </w:r>
      <w:r w:rsidRPr="007B7A91">
        <w:t>. B. at Langold, Yorks. Taught by Mr Bernard. Matric. 1670; B.A. 1673-4; M.A. 1677. Ord. deacon and priest (London) June 6, 1683 (as M.A. of Christ's). Of Langold, Letwell, when he succeeded his father in 1695. Married Elizabeth, dau. of Sir John Robinson, of Denston, Suffolk. Died Sept. 13, 1721. Buried at Firbeck. (Peile, II. 28: M. H. Peacock.)</w:t>
      </w:r>
    </w:p>
    <w:p w:rsidR="001470B7" w:rsidRDefault="001470B7" w:rsidP="001470B7">
      <w:pPr>
        <w:pStyle w:val="NormalWeb"/>
        <w:spacing w:before="240" w:beforeAutospacing="0" w:after="240" w:afterAutospacing="0"/>
        <w:ind w:left="0" w:right="0"/>
      </w:pPr>
      <w:r w:rsidRPr="00A72968">
        <w:rPr>
          <w:b/>
        </w:rPr>
        <w:lastRenderedPageBreak/>
        <w:t xml:space="preserve">1670 </w:t>
      </w:r>
      <w:r w:rsidR="00CD1128">
        <w:rPr>
          <w:b/>
        </w:rPr>
        <w:t xml:space="preserve">- </w:t>
      </w:r>
      <w:r w:rsidRPr="00A72968">
        <w:rPr>
          <w:b/>
        </w:rPr>
        <w:t xml:space="preserve">Apr 2 – </w:t>
      </w:r>
      <w:r>
        <w:rPr>
          <w:b/>
          <w:u w:val="single"/>
        </w:rPr>
        <w:t>VA</w:t>
      </w:r>
      <w:r w:rsidR="00CD1128">
        <w:rPr>
          <w:b/>
          <w:u w:val="single"/>
        </w:rPr>
        <w:t xml:space="preserve"> </w:t>
      </w:r>
      <w:r w:rsidR="00CD1128" w:rsidRPr="00A72968">
        <w:rPr>
          <w:b/>
          <w:u w:val="single"/>
        </w:rPr>
        <w:t>Isle of Wight</w:t>
      </w:r>
      <w:r w:rsidRPr="00A72968">
        <w:rPr>
          <w:b/>
        </w:rPr>
        <w:t xml:space="preserve"> - James Ennis &amp; His Sonne James</w:t>
      </w:r>
      <w:r w:rsidR="00A07B25" w:rsidRPr="00A07B25">
        <w:t xml:space="preserve"> – Land patent for</w:t>
      </w:r>
      <w:r w:rsidRPr="00A72968">
        <w:rPr>
          <w:b/>
        </w:rPr>
        <w:t xml:space="preserve"> </w:t>
      </w:r>
      <w:r w:rsidRPr="00A72968">
        <w:t xml:space="preserve">200 acs. </w:t>
      </w:r>
      <w:r w:rsidRPr="00442C26">
        <w:t xml:space="preserve">Low. Par. Of </w:t>
      </w:r>
      <w:r w:rsidRPr="00A72968">
        <w:t>Is. Of Wight Co</w:t>
      </w:r>
      <w:r>
        <w:t>., upon the mayne br. Of Pagan Cr., adj. Land of Capt. Jno. Upton now in Jno. Wheatelye’s possession, &amp; the</w:t>
      </w:r>
      <w:r w:rsidRPr="006D56D3">
        <w:rPr>
          <w:b/>
        </w:rPr>
        <w:t xml:space="preserve"> Batchellors plantation</w:t>
      </w:r>
      <w:r>
        <w:t xml:space="preserve">, now in possession of Peter Garland; 2 Apr 1670, p. 285. </w:t>
      </w:r>
      <w:r w:rsidRPr="007D74E4">
        <w:rPr>
          <w:b/>
        </w:rPr>
        <w:t xml:space="preserve">Granted to </w:t>
      </w:r>
      <w:r w:rsidRPr="00442C26">
        <w:rPr>
          <w:b/>
        </w:rPr>
        <w:t>Mr. Peter Knight</w:t>
      </w:r>
      <w:r>
        <w:t xml:space="preserve"> 13 Mar 1638, who </w:t>
      </w:r>
      <w:r w:rsidRPr="00A07B25">
        <w:rPr>
          <w:b/>
        </w:rPr>
        <w:t>sold to sd. Ennis last day of Jan. 1665</w:t>
      </w:r>
      <w:r>
        <w:t>. (Nugent II, p. 72)</w:t>
      </w:r>
    </w:p>
    <w:p w:rsidR="008E1024" w:rsidRDefault="008E1024" w:rsidP="001470B7">
      <w:pPr>
        <w:pStyle w:val="NormalWeb"/>
        <w:spacing w:before="240" w:beforeAutospacing="0" w:after="240" w:afterAutospacing="0"/>
        <w:ind w:left="0" w:right="0"/>
      </w:pPr>
      <w:r w:rsidRPr="008E1024">
        <w:rPr>
          <w:b/>
        </w:rPr>
        <w:t xml:space="preserve">1670 – Apr 18 – </w:t>
      </w:r>
      <w:r w:rsidRPr="008E1024">
        <w:rPr>
          <w:b/>
          <w:u w:val="single"/>
        </w:rPr>
        <w:t>VA Surry</w:t>
      </w:r>
      <w:r w:rsidR="00BA4D3F">
        <w:rPr>
          <w:b/>
          <w:u w:val="single"/>
        </w:rPr>
        <w:t>/Sussex</w:t>
      </w:r>
      <w:r w:rsidRPr="008E1024">
        <w:rPr>
          <w:b/>
        </w:rPr>
        <w:t xml:space="preserve"> – Admin – Thomas Blake</w:t>
      </w:r>
      <w:r>
        <w:t xml:space="preserve"> – Land patent for 400 acres on a branch of the Blackwater by the land of </w:t>
      </w:r>
      <w:r w:rsidRPr="008E1024">
        <w:rPr>
          <w:b/>
        </w:rPr>
        <w:t>Henry Knight</w:t>
      </w:r>
      <w:r>
        <w:t>. (Boddie)</w:t>
      </w:r>
    </w:p>
    <w:p w:rsidR="001470B7" w:rsidRDefault="001470B7" w:rsidP="001470B7">
      <w:pPr>
        <w:pStyle w:val="NormalWeb"/>
        <w:spacing w:before="240" w:beforeAutospacing="0" w:after="240" w:afterAutospacing="0"/>
        <w:ind w:left="0" w:right="0"/>
      </w:pPr>
      <w:r>
        <w:rPr>
          <w:b/>
        </w:rPr>
        <w:t xml:space="preserve">1670 </w:t>
      </w:r>
      <w:r w:rsidR="00CD1128">
        <w:rPr>
          <w:b/>
        </w:rPr>
        <w:t xml:space="preserve">- </w:t>
      </w:r>
      <w:r>
        <w:rPr>
          <w:b/>
        </w:rPr>
        <w:t xml:space="preserve">Jun 10 – </w:t>
      </w:r>
      <w:r w:rsidR="0048433C" w:rsidRPr="00884954">
        <w:rPr>
          <w:b/>
          <w:u w:val="single"/>
        </w:rPr>
        <w:t>VA</w:t>
      </w:r>
      <w:r w:rsidR="0048433C">
        <w:rPr>
          <w:b/>
          <w:u w:val="single"/>
        </w:rPr>
        <w:t xml:space="preserve"> </w:t>
      </w:r>
      <w:r w:rsidR="0048433C" w:rsidRPr="00884954">
        <w:rPr>
          <w:b/>
          <w:u w:val="single"/>
        </w:rPr>
        <w:t>Surry</w:t>
      </w:r>
      <w:r w:rsidR="0048433C" w:rsidRPr="0048433C">
        <w:rPr>
          <w:b/>
        </w:rPr>
        <w:t xml:space="preserve"> – Admin - Tithables list - Selected:</w:t>
      </w:r>
      <w:r w:rsidRPr="00376482">
        <w:t xml:space="preserve"> </w:t>
      </w:r>
      <w:r>
        <w:t xml:space="preserve">Mathew Swamm, John Phillips, Henry Baker, William Hare, William Newsome, William Jordan, </w:t>
      </w:r>
      <w:r w:rsidRPr="00A07B25">
        <w:t>John Kindred</w:t>
      </w:r>
      <w:r>
        <w:t xml:space="preserve">, Lawrence Baker, George Watkins, Henry Clarke, Robert Giles, Anthony Evans, John Clarke, Henry Gray, Thomas Taylor, Robert Reynolds, Thomas Clay, William Hancock, John Gregory, Richard Morris, William Butler, James Murrey, David Williams, Robert Lancaster, Matthew Marriott, John Clements, Maj. Marriott, Mr. Merriwether, Capt. Corker, Thomas Gray, Francis Gray, Thomas Ironmonger, Widow Mizell, Daniel Regan, Roger Williams, Thomas Swann, Thomas Andrews, Lt. Col. George Jordan, James Watkins, George Lee, Arthur Jordan, Mrs. Faith Flood, </w:t>
      </w:r>
      <w:r w:rsidRPr="007F2D23">
        <w:rPr>
          <w:b/>
        </w:rPr>
        <w:t>Nathaniel Knight</w:t>
      </w:r>
      <w:r w:rsidR="001E4ECC">
        <w:t xml:space="preserve">, Thomas Clarke. </w:t>
      </w:r>
      <w:r w:rsidR="00A15D17" w:rsidRPr="00A15D17">
        <w:t>(VA Gen. Soc. Qrtly. Vol. 24, No. 1)</w:t>
      </w:r>
      <w:r w:rsidR="001E4ECC">
        <w:br/>
      </w:r>
      <w:r w:rsidR="001E4ECC" w:rsidRPr="001E4ECC">
        <w:rPr>
          <w:b/>
        </w:rPr>
        <w:t>Note</w:t>
      </w:r>
      <w:r w:rsidR="001E4ECC">
        <w:t xml:space="preserve">: It appears that William Knight has left. </w:t>
      </w:r>
    </w:p>
    <w:p w:rsidR="001470B7" w:rsidRDefault="001470B7" w:rsidP="001470B7">
      <w:pPr>
        <w:pStyle w:val="NormalWeb"/>
        <w:spacing w:before="240" w:beforeAutospacing="0" w:after="240" w:afterAutospacing="0"/>
        <w:ind w:left="0" w:right="0"/>
      </w:pPr>
      <w:r>
        <w:rPr>
          <w:b/>
        </w:rPr>
        <w:t xml:space="preserve">1670 </w:t>
      </w:r>
      <w:r w:rsidR="00467708">
        <w:rPr>
          <w:b/>
        </w:rPr>
        <w:t xml:space="preserve">- </w:t>
      </w:r>
      <w:r>
        <w:rPr>
          <w:b/>
        </w:rPr>
        <w:t xml:space="preserve">Jun </w:t>
      </w:r>
      <w:r w:rsidRPr="00FF1A55">
        <w:rPr>
          <w:b/>
        </w:rPr>
        <w:t xml:space="preserve">26 </w:t>
      </w:r>
      <w:r>
        <w:rPr>
          <w:b/>
        </w:rPr>
        <w:t xml:space="preserve">– </w:t>
      </w:r>
      <w:r w:rsidR="001E4ECC" w:rsidRPr="001E4ECC">
        <w:rPr>
          <w:b/>
          <w:u w:val="single"/>
        </w:rPr>
        <w:t>VA Henrico</w:t>
      </w:r>
      <w:r w:rsidR="001E4ECC" w:rsidRPr="001E4ECC">
        <w:rPr>
          <w:b/>
        </w:rPr>
        <w:t xml:space="preserve"> – Admin - Mr. Robert Woodson </w:t>
      </w:r>
      <w:r w:rsidR="001E4ECC" w:rsidRPr="001E4ECC">
        <w:t>– Land patent for 1192 Acs. … N. side James Riv., Adj. Thomas Ludwell, Esqr., Thomas Ligon, John Woodson, Col. Stegg &amp; Mr. Ballard. Trans. Of 24 pers: Names include Ambrose Bennett, Thomas Hughes (Hewes). (Nugent II, p. 73)</w:t>
      </w:r>
      <w:r w:rsidR="00A07B25">
        <w:t xml:space="preserve"> </w:t>
      </w:r>
      <w:r w:rsidR="00A07B25" w:rsidRPr="00A07B25">
        <w:rPr>
          <w:b/>
        </w:rPr>
        <w:t>Note</w:t>
      </w:r>
      <w:r w:rsidR="00A07B25">
        <w:t xml:space="preserve">: This is the first land record I have found for any Woodson in Virginia.  </w:t>
      </w:r>
      <w:r w:rsidR="00C030EF">
        <w:t>Also n</w:t>
      </w:r>
      <w:r w:rsidR="00A07B25">
        <w:t xml:space="preserve">ote that the tract is adjacent that of Thomas Ligon whose antecedent figures in the Woodson family myth. </w:t>
      </w:r>
    </w:p>
    <w:p w:rsidR="001470B7" w:rsidRDefault="001470B7" w:rsidP="001470B7">
      <w:pPr>
        <w:pStyle w:val="NormalWeb"/>
        <w:spacing w:before="240" w:beforeAutospacing="0" w:after="240" w:afterAutospacing="0"/>
        <w:ind w:left="0" w:right="0"/>
      </w:pPr>
      <w:r>
        <w:rPr>
          <w:b/>
        </w:rPr>
        <w:t xml:space="preserve">1670 </w:t>
      </w:r>
      <w:r w:rsidR="001E4ECC">
        <w:rPr>
          <w:b/>
        </w:rPr>
        <w:t xml:space="preserve">- </w:t>
      </w:r>
      <w:r>
        <w:rPr>
          <w:b/>
        </w:rPr>
        <w:t xml:space="preserve">Jul </w:t>
      </w:r>
      <w:r w:rsidRPr="004A445F">
        <w:rPr>
          <w:b/>
        </w:rPr>
        <w:t xml:space="preserve">20 </w:t>
      </w:r>
      <w:r>
        <w:rPr>
          <w:b/>
        </w:rPr>
        <w:t xml:space="preserve">- </w:t>
      </w:r>
      <w:r>
        <w:t xml:space="preserve"> </w:t>
      </w:r>
      <w:r w:rsidR="001E4ECC" w:rsidRPr="001E4ECC">
        <w:rPr>
          <w:b/>
          <w:u w:val="single"/>
        </w:rPr>
        <w:t>VA Northumberland</w:t>
      </w:r>
      <w:r w:rsidR="001E4ECC" w:rsidRPr="001E4ECC">
        <w:rPr>
          <w:b/>
        </w:rPr>
        <w:t xml:space="preserve"> – Admin – Peter Knight</w:t>
      </w:r>
      <w:r w:rsidR="001E4ECC" w:rsidRPr="001E4ECC">
        <w:t xml:space="preserve"> - Court: Mr. Peter Knight &amp; Capt. Edmund Lyster are appointed to view ye bounds of ye Land betweene Mr. Robert Jones &amp; ye Indians, &amp; see what damages either have reced. by ye other; &amp; give their report thereof to ye next Cort. (Sparacio NCOBA 1669-1673, p. 20)</w:t>
      </w:r>
    </w:p>
    <w:p w:rsidR="001470B7" w:rsidRDefault="001470B7" w:rsidP="001470B7">
      <w:pPr>
        <w:pStyle w:val="NormalWeb"/>
        <w:spacing w:before="240" w:beforeAutospacing="0" w:after="240" w:afterAutospacing="0"/>
        <w:ind w:left="0" w:right="0"/>
      </w:pPr>
      <w:r>
        <w:rPr>
          <w:b/>
        </w:rPr>
        <w:t xml:space="preserve">1670 </w:t>
      </w:r>
      <w:r w:rsidR="001E4ECC">
        <w:rPr>
          <w:b/>
        </w:rPr>
        <w:t xml:space="preserve">- </w:t>
      </w:r>
      <w:r>
        <w:rPr>
          <w:b/>
        </w:rPr>
        <w:t xml:space="preserve">Jul </w:t>
      </w:r>
      <w:r w:rsidRPr="004A445F">
        <w:rPr>
          <w:b/>
        </w:rPr>
        <w:t xml:space="preserve">20 </w:t>
      </w:r>
      <w:r>
        <w:rPr>
          <w:b/>
        </w:rPr>
        <w:t>-</w:t>
      </w:r>
      <w:r>
        <w:t xml:space="preserve"> </w:t>
      </w:r>
      <w:r w:rsidR="001E4ECC" w:rsidRPr="001E4ECC">
        <w:rPr>
          <w:b/>
          <w:u w:val="single"/>
        </w:rPr>
        <w:t>VA Northumberland</w:t>
      </w:r>
      <w:r w:rsidR="001E4ECC" w:rsidRPr="001E4ECC">
        <w:rPr>
          <w:b/>
        </w:rPr>
        <w:t xml:space="preserve"> – Admin – Peter Knight</w:t>
      </w:r>
      <w:r w:rsidR="001E4ECC" w:rsidRPr="001E4ECC">
        <w:t xml:space="preserve"> - Court: The Accots. Between Mr. Phillip Ludwell &amp; Mr. Peter Knight was by ye Cort referred to ye auditeing of Mr. Robert Jones &amp; Mr. Leonard Howson, who upon ye examinacon of ye sd. Accots doe finde yt there is due upon balance of ye sd. Accots. from ye sd. Knight to ye sd Ludwell, One hundred twenty &amp; eight pounds of tobacco &amp; caske for wch Judgmt. is granted ye sd Ludwell agt. ye sd. Knight with costs. (Sparacio NCOBA 1669-1673, p. 20)</w:t>
      </w:r>
    </w:p>
    <w:p w:rsidR="001470B7" w:rsidRDefault="001470B7" w:rsidP="001470B7">
      <w:pPr>
        <w:pStyle w:val="NormalWeb"/>
        <w:spacing w:before="240" w:beforeAutospacing="0" w:after="240" w:afterAutospacing="0"/>
        <w:ind w:left="0" w:right="0"/>
      </w:pPr>
      <w:r>
        <w:rPr>
          <w:b/>
        </w:rPr>
        <w:t xml:space="preserve">1670 Jul 20 - </w:t>
      </w:r>
      <w:r w:rsidR="001E4ECC" w:rsidRPr="001E4ECC">
        <w:rPr>
          <w:b/>
          <w:u w:val="single"/>
        </w:rPr>
        <w:t>VA Northumberland</w:t>
      </w:r>
      <w:r w:rsidR="001E4ECC" w:rsidRPr="001E4ECC">
        <w:rPr>
          <w:b/>
        </w:rPr>
        <w:t xml:space="preserve"> – Admin – Peter Knight</w:t>
      </w:r>
      <w:r w:rsidR="001E4ECC" w:rsidRPr="001E4ECC">
        <w:t xml:space="preserve"> - Court: An attachmt. is granted Mr. Peter Knight against ye Estate of Thomas Steed for nine hundred &amp; fifty pounds of tobacco &amp; caske returneable to ye next Cort. (Sparacio NCOBA 1669-1673 p. 21)</w:t>
      </w:r>
    </w:p>
    <w:p w:rsidR="008C281E" w:rsidRDefault="008C281E" w:rsidP="001470B7">
      <w:pPr>
        <w:pStyle w:val="NormalWeb"/>
        <w:spacing w:before="240" w:beforeAutospacing="0" w:after="240" w:afterAutospacing="0"/>
        <w:ind w:left="0" w:right="0"/>
      </w:pPr>
      <w:r w:rsidRPr="00601C04">
        <w:rPr>
          <w:b/>
        </w:rPr>
        <w:t xml:space="preserve">1670 – Oct 15 – </w:t>
      </w:r>
      <w:r w:rsidR="004C78BF" w:rsidRPr="00245A6E">
        <w:rPr>
          <w:b/>
          <w:u w:val="single"/>
        </w:rPr>
        <w:t xml:space="preserve">UK </w:t>
      </w:r>
      <w:r w:rsidRPr="00601C04">
        <w:rPr>
          <w:b/>
          <w:u w:val="single"/>
        </w:rPr>
        <w:t>Worcester Stoke Prior</w:t>
      </w:r>
      <w:r w:rsidRPr="00601C04">
        <w:rPr>
          <w:b/>
        </w:rPr>
        <w:t xml:space="preserve"> – Ox Alum – Stephen Knight</w:t>
      </w:r>
      <w:r>
        <w:t xml:space="preserve"> – s/o Francis Knight of Stoke Prior, co. Worcester, gent. Pembrok</w:t>
      </w:r>
      <w:r w:rsidR="00C030EF">
        <w:t>e Coll, matric 15 O</w:t>
      </w:r>
      <w:r>
        <w:t xml:space="preserve">ct 1670, aged 17; bar.-at-law, Gray’s Inn, 1678.  See Foster’s </w:t>
      </w:r>
      <w:r w:rsidRPr="00601C04">
        <w:rPr>
          <w:i/>
        </w:rPr>
        <w:t>Judges and Barristers</w:t>
      </w:r>
      <w:r>
        <w:t>.  (Oxford University Alumni 1500-1886, pp. 861-863)</w:t>
      </w:r>
    </w:p>
    <w:p w:rsidR="00C030EF" w:rsidRDefault="001470B7" w:rsidP="001470B7">
      <w:pPr>
        <w:pStyle w:val="NormalWeb"/>
        <w:spacing w:before="240" w:beforeAutospacing="0" w:after="240" w:afterAutospacing="0"/>
        <w:ind w:left="0" w:right="0"/>
      </w:pPr>
      <w:r>
        <w:rPr>
          <w:b/>
        </w:rPr>
        <w:lastRenderedPageBreak/>
        <w:t xml:space="preserve">1670 </w:t>
      </w:r>
      <w:r w:rsidR="001E4ECC">
        <w:rPr>
          <w:b/>
        </w:rPr>
        <w:t xml:space="preserve">- </w:t>
      </w:r>
      <w:r>
        <w:rPr>
          <w:b/>
        </w:rPr>
        <w:t xml:space="preserve">Oct 19 </w:t>
      </w:r>
      <w:r w:rsidR="001E4ECC">
        <w:rPr>
          <w:b/>
        </w:rPr>
        <w:t>–</w:t>
      </w:r>
      <w:r>
        <w:t xml:space="preserve"> </w:t>
      </w:r>
      <w:r>
        <w:rPr>
          <w:b/>
          <w:u w:val="single"/>
        </w:rPr>
        <w:t>VA</w:t>
      </w:r>
      <w:r w:rsidR="001E4ECC">
        <w:rPr>
          <w:b/>
          <w:u w:val="single"/>
        </w:rPr>
        <w:t xml:space="preserve"> </w:t>
      </w:r>
      <w:r w:rsidR="001E4ECC" w:rsidRPr="009E13B7">
        <w:rPr>
          <w:b/>
          <w:u w:val="single"/>
        </w:rPr>
        <w:t>Surry</w:t>
      </w:r>
      <w:r w:rsidR="00BA4D3F">
        <w:rPr>
          <w:b/>
          <w:u w:val="single"/>
        </w:rPr>
        <w:t>/Sussex</w:t>
      </w:r>
      <w:r w:rsidRPr="001E4ECC">
        <w:rPr>
          <w:b/>
        </w:rPr>
        <w:t xml:space="preserve"> – </w:t>
      </w:r>
      <w:r w:rsidR="001E4ECC" w:rsidRPr="001E4ECC">
        <w:rPr>
          <w:b/>
        </w:rPr>
        <w:t xml:space="preserve">Admin - </w:t>
      </w:r>
      <w:r w:rsidRPr="001E4ECC">
        <w:rPr>
          <w:b/>
        </w:rPr>
        <w:t>George Watkins</w:t>
      </w:r>
      <w:r w:rsidR="001E4ECC">
        <w:t xml:space="preserve"> – Land patent for</w:t>
      </w:r>
      <w:r>
        <w:t xml:space="preserve"> 105 acs. adj. The Sunken Marsh &amp; land of William Newsom (Nusam)… etc. (Nugent II, p. 82)</w:t>
      </w:r>
    </w:p>
    <w:p w:rsidR="001470B7" w:rsidRDefault="001470B7" w:rsidP="001470B7">
      <w:pPr>
        <w:pStyle w:val="NormalWeb"/>
        <w:spacing w:before="240" w:beforeAutospacing="0" w:after="240" w:afterAutospacing="0"/>
        <w:ind w:left="0" w:right="0"/>
      </w:pPr>
      <w:r>
        <w:rPr>
          <w:b/>
        </w:rPr>
        <w:t xml:space="preserve">1671 </w:t>
      </w:r>
      <w:r w:rsidR="0013054C">
        <w:rPr>
          <w:b/>
        </w:rPr>
        <w:t xml:space="preserve">- </w:t>
      </w:r>
      <w:r>
        <w:rPr>
          <w:b/>
        </w:rPr>
        <w:t xml:space="preserve">Jan 25 - </w:t>
      </w:r>
      <w:r w:rsidR="0013054C" w:rsidRPr="0013054C">
        <w:rPr>
          <w:b/>
          <w:u w:val="single"/>
        </w:rPr>
        <w:t>VA Northumberland</w:t>
      </w:r>
      <w:r w:rsidR="0013054C" w:rsidRPr="0013054C">
        <w:rPr>
          <w:b/>
        </w:rPr>
        <w:t xml:space="preserve"> – Admin – Peter Knight</w:t>
      </w:r>
      <w:r w:rsidR="0013054C" w:rsidRPr="0013054C">
        <w:t xml:space="preserve"> - Court: Whereas there appears due unto Mr. Peter Knight from Mr. John Cossens (Cossins, Cousins?) ye sume of eight hundred ninety &amp; five pounds of Tobaccoe &amp; caske for Levyes in ye yeare 1664. Judgmt. is granted ye sd Mr. Peter Knight agt. ye sd Mr. Cossens for ye sd. Sume wth costs. (Sparacio NCOBA 1669-1673, p. 30)</w:t>
      </w:r>
    </w:p>
    <w:p w:rsidR="008C281E" w:rsidRDefault="008C281E" w:rsidP="001470B7">
      <w:pPr>
        <w:pStyle w:val="NormalWeb"/>
        <w:spacing w:before="240" w:beforeAutospacing="0" w:after="240" w:afterAutospacing="0"/>
        <w:ind w:left="0" w:right="0"/>
      </w:pPr>
      <w:r w:rsidRPr="00365ADB">
        <w:rPr>
          <w:b/>
        </w:rPr>
        <w:t xml:space="preserve">1671 – Jan 25 – </w:t>
      </w:r>
      <w:r w:rsidR="004C78BF" w:rsidRPr="00245A6E">
        <w:rPr>
          <w:b/>
          <w:u w:val="single"/>
        </w:rPr>
        <w:t xml:space="preserve">UK </w:t>
      </w:r>
      <w:r w:rsidRPr="00365ADB">
        <w:rPr>
          <w:b/>
          <w:u w:val="single"/>
        </w:rPr>
        <w:t>Kent Folkstone</w:t>
      </w:r>
      <w:r w:rsidRPr="00365ADB">
        <w:rPr>
          <w:b/>
        </w:rPr>
        <w:t xml:space="preserve"> </w:t>
      </w:r>
      <w:r w:rsidR="007A089D">
        <w:rPr>
          <w:b/>
        </w:rPr>
        <w:t>– Birth/Bap –</w:t>
      </w:r>
      <w:r w:rsidRPr="00365ADB">
        <w:rPr>
          <w:b/>
        </w:rPr>
        <w:t xml:space="preserve"> Richard Knight</w:t>
      </w:r>
      <w:r>
        <w:t xml:space="preserve"> – s/o Richard Knight and Susanna. </w:t>
      </w:r>
      <w:r w:rsidR="00EF424E">
        <w:t>(Tyler)</w:t>
      </w:r>
    </w:p>
    <w:p w:rsidR="001470B7" w:rsidRDefault="001470B7" w:rsidP="001470B7">
      <w:pPr>
        <w:pStyle w:val="NormalWeb"/>
        <w:spacing w:before="240" w:beforeAutospacing="0" w:after="240" w:afterAutospacing="0"/>
        <w:ind w:left="0" w:right="0"/>
      </w:pPr>
      <w:r w:rsidRPr="003A09B3">
        <w:rPr>
          <w:b/>
        </w:rPr>
        <w:t xml:space="preserve">1671 </w:t>
      </w:r>
      <w:r w:rsidR="0013054C">
        <w:rPr>
          <w:b/>
        </w:rPr>
        <w:t xml:space="preserve">- </w:t>
      </w:r>
      <w:r w:rsidRPr="003A09B3">
        <w:rPr>
          <w:b/>
        </w:rPr>
        <w:t xml:space="preserve">Feb 21 </w:t>
      </w:r>
      <w:r w:rsidRPr="00283AE6">
        <w:t xml:space="preserve">– </w:t>
      </w:r>
      <w:r w:rsidR="0013054C" w:rsidRPr="0013054C">
        <w:rPr>
          <w:b/>
          <w:u w:val="single"/>
        </w:rPr>
        <w:t>VA Northumberland</w:t>
      </w:r>
      <w:r w:rsidR="0013054C" w:rsidRPr="0013054C">
        <w:rPr>
          <w:b/>
        </w:rPr>
        <w:t xml:space="preserve"> – Admin – Peter Knight</w:t>
      </w:r>
      <w:r w:rsidR="0013054C" w:rsidRPr="0013054C">
        <w:t xml:space="preserve"> - Order Book 1666-78: Certificate is granted Mr. Peter Knight for 200 acres of Land for ye Importation of 4 persons (viz) John Stephens, George Browne, Samuel Auckland (Oakland), Elin Price. (Haynie, p. 531)</w:t>
      </w:r>
      <w:r w:rsidR="0013054C">
        <w:br/>
      </w:r>
      <w:r w:rsidR="0013054C" w:rsidRPr="0013054C">
        <w:rPr>
          <w:b/>
        </w:rPr>
        <w:t>Note</w:t>
      </w:r>
      <w:r w:rsidR="0013054C" w:rsidRPr="0013054C">
        <w:t>: The Samuel Auckland here is apparently the same one who was adjuged to be 18 years old in 1668 Nov 5, around 3 years earlier; that's the usual delay between importation and granting of headrights.</w:t>
      </w:r>
    </w:p>
    <w:p w:rsidR="001470B7" w:rsidRDefault="001470B7" w:rsidP="001470B7">
      <w:pPr>
        <w:pStyle w:val="NormalWeb"/>
        <w:spacing w:before="240" w:beforeAutospacing="0" w:after="240" w:afterAutospacing="0"/>
        <w:ind w:left="0" w:right="0"/>
      </w:pPr>
      <w:r w:rsidRPr="003A09B3">
        <w:rPr>
          <w:b/>
        </w:rPr>
        <w:t xml:space="preserve">1671 – Mar 13 – </w:t>
      </w:r>
      <w:r w:rsidRPr="003A09B3">
        <w:rPr>
          <w:b/>
          <w:u w:val="single"/>
        </w:rPr>
        <w:t>MD Somerset County</w:t>
      </w:r>
      <w:r w:rsidRPr="003A09B3">
        <w:rPr>
          <w:b/>
        </w:rPr>
        <w:t xml:space="preserve"> – Admin – Peter Knight </w:t>
      </w:r>
      <w:r>
        <w:t>- Att A Court helld the 13</w:t>
      </w:r>
      <w:r w:rsidRPr="003A09B3">
        <w:rPr>
          <w:vertAlign w:val="superscript"/>
        </w:rPr>
        <w:t>th</w:t>
      </w:r>
      <w:r>
        <w:t>: day of March in the XXXX</w:t>
      </w:r>
      <w:r w:rsidRPr="003A09B3">
        <w:rPr>
          <w:vertAlign w:val="superscript"/>
        </w:rPr>
        <w:t>th</w:t>
      </w:r>
      <w:r>
        <w:t>: year of the Dominion of y R</w:t>
      </w:r>
      <w:r w:rsidRPr="003A09B3">
        <w:rPr>
          <w:vertAlign w:val="superscript"/>
        </w:rPr>
        <w:t>t</w:t>
      </w:r>
      <w:r>
        <w:t>: hon</w:t>
      </w:r>
      <w:r w:rsidRPr="003A09B3">
        <w:rPr>
          <w:vertAlign w:val="superscript"/>
        </w:rPr>
        <w:t>ble</w:t>
      </w:r>
      <w:r>
        <w:t xml:space="preserve">: Caecilius &amp;c Anno Domini </w:t>
      </w:r>
      <w:r w:rsidRPr="003A09B3">
        <w:rPr>
          <w:u w:val="single"/>
        </w:rPr>
        <w:t>1671</w:t>
      </w:r>
      <w:r>
        <w:t xml:space="preserve"> before his Lordshipp</w:t>
      </w:r>
      <w:r w:rsidRPr="003A09B3">
        <w:rPr>
          <w:vertAlign w:val="superscript"/>
        </w:rPr>
        <w:t>s</w:t>
      </w:r>
      <w:r>
        <w:t>: Justices thereunto assigned and Authorised: M</w:t>
      </w:r>
      <w:r w:rsidRPr="003A09B3">
        <w:rPr>
          <w:vertAlign w:val="superscript"/>
        </w:rPr>
        <w:t>r</w:t>
      </w:r>
      <w:r>
        <w:t>: William Stevens, M</w:t>
      </w:r>
      <w:r w:rsidRPr="003A09B3">
        <w:rPr>
          <w:vertAlign w:val="superscript"/>
        </w:rPr>
        <w:t>r</w:t>
      </w:r>
      <w:r>
        <w:t>: John Winder, present M</w:t>
      </w:r>
      <w:r w:rsidRPr="003A09B3">
        <w:rPr>
          <w:vertAlign w:val="superscript"/>
        </w:rPr>
        <w:t>r</w:t>
      </w:r>
      <w:r>
        <w:t>: Henry Smith,  M</w:t>
      </w:r>
      <w:r w:rsidRPr="003A09B3">
        <w:rPr>
          <w:vertAlign w:val="superscript"/>
        </w:rPr>
        <w:t>r</w:t>
      </w:r>
      <w:r>
        <w:t>: George Johnson,  Comm</w:t>
      </w:r>
      <w:r w:rsidRPr="003A09B3">
        <w:rPr>
          <w:vertAlign w:val="superscript"/>
        </w:rPr>
        <w:t>rs</w:t>
      </w:r>
      <w:r>
        <w:t>: M</w:t>
      </w:r>
      <w:r w:rsidRPr="003A09B3">
        <w:rPr>
          <w:vertAlign w:val="superscript"/>
        </w:rPr>
        <w:t>r</w:t>
      </w:r>
      <w:r>
        <w:t>: James Jones, Capt</w:t>
      </w:r>
      <w:r w:rsidRPr="003A09B3">
        <w:rPr>
          <w:vertAlign w:val="superscript"/>
        </w:rPr>
        <w:t>a</w:t>
      </w:r>
      <w:r>
        <w:t>: W</w:t>
      </w:r>
      <w:r w:rsidRPr="003A09B3">
        <w:rPr>
          <w:vertAlign w:val="superscript"/>
        </w:rPr>
        <w:t>m</w:t>
      </w:r>
      <w:r>
        <w:t>: Colebourne:  […]</w:t>
      </w:r>
      <w:r>
        <w:br/>
      </w:r>
      <w:r w:rsidRPr="003A09B3">
        <w:rPr>
          <w:b/>
        </w:rPr>
        <w:t>Benjamin Cotman</w:t>
      </w:r>
      <w:r>
        <w:t xml:space="preserve"> pl</w:t>
      </w:r>
      <w:r w:rsidRPr="003A09B3">
        <w:rPr>
          <w:vertAlign w:val="superscript"/>
        </w:rPr>
        <w:t>t</w:t>
      </w:r>
      <w:r>
        <w:t xml:space="preserve">: vers in an Accon of Detaine </w:t>
      </w:r>
      <w:r w:rsidRPr="003A09B3">
        <w:rPr>
          <w:b/>
        </w:rPr>
        <w:t>John Avery</w:t>
      </w:r>
      <w:r>
        <w:t xml:space="preserve"> Def</w:t>
      </w:r>
      <w:r w:rsidRPr="003A09B3">
        <w:rPr>
          <w:vertAlign w:val="superscript"/>
        </w:rPr>
        <w:t>t</w:t>
      </w:r>
      <w:r>
        <w:t>: The pl</w:t>
      </w:r>
      <w:r w:rsidRPr="003A09B3">
        <w:rPr>
          <w:vertAlign w:val="superscript"/>
        </w:rPr>
        <w:t>t</w:t>
      </w:r>
      <w:r>
        <w:t>: &amp; def</w:t>
      </w:r>
      <w:r w:rsidRPr="003A09B3">
        <w:rPr>
          <w:vertAlign w:val="superscript"/>
        </w:rPr>
        <w:t>t</w:t>
      </w:r>
      <w:r>
        <w:t>: appeare in Co</w:t>
      </w:r>
      <w:r w:rsidRPr="003A09B3">
        <w:rPr>
          <w:vertAlign w:val="superscript"/>
        </w:rPr>
        <w:t>rt</w:t>
      </w:r>
      <w:r>
        <w:t>: The pl</w:t>
      </w:r>
      <w:r w:rsidRPr="003A09B3">
        <w:rPr>
          <w:vertAlign w:val="superscript"/>
        </w:rPr>
        <w:t>t</w:t>
      </w:r>
      <w:r>
        <w:t>: by his Attorney W</w:t>
      </w:r>
      <w:r w:rsidRPr="003A09B3">
        <w:rPr>
          <w:vertAlign w:val="superscript"/>
        </w:rPr>
        <w:t>m</w:t>
      </w:r>
      <w:r>
        <w:t xml:space="preserve">: Tompson desires that  their Declaracon may be read, vizt, John Avery late of this County (Somerset) was Attached to answer  Benjamin Cottman in an accon of deteaine &amp;c.  And whereupon the said Benjamin Cottman by William Tompson his Attorney saith That he the said John Avery by violence  keepeth and Detaineth A man Servant from him the said Benj  Cottman whose name is </w:t>
      </w:r>
      <w:r w:rsidRPr="003A09B3">
        <w:rPr>
          <w:b/>
        </w:rPr>
        <w:t>William Gosse being assigned over from Edward Saunders the assignee of Peter Knight the assignee of Thomas Chettwood the assignee of Simon Richardson,</w:t>
      </w:r>
      <w:r>
        <w:t xml:space="preserve"> The said  Simon Richardson and William Gosse having drawne Articles  of Agreement betweene them (which is produced by the pl</w:t>
      </w:r>
      <w:r w:rsidRPr="003A09B3">
        <w:rPr>
          <w:vertAlign w:val="superscript"/>
        </w:rPr>
        <w:t>t</w:t>
      </w:r>
      <w:r>
        <w:t>:  here in Co</w:t>
      </w:r>
      <w:r w:rsidRPr="003A09B3">
        <w:rPr>
          <w:vertAlign w:val="superscript"/>
        </w:rPr>
        <w:t>rt</w:t>
      </w:r>
      <w:r>
        <w:t>: bearing Date the 20</w:t>
      </w:r>
      <w:r w:rsidRPr="003A09B3">
        <w:rPr>
          <w:vertAlign w:val="superscript"/>
        </w:rPr>
        <w:t>th</w:t>
      </w:r>
      <w:r>
        <w:t>: November Anno Domini  one Thousand Six hundred and Seaventy which Articles of  Agreement wittnesseth That the said William Gosse bound  himselfe to the said Richardson from the Day of the Date of  the said writing untill Christmas next Come twelve month  to serve the said Richardson or his assignes in such service  as the said Richardson or his assignes Shoulld imploy him  in, The plaintiffe saith that John Avery having the said  servant; he the said pl</w:t>
      </w:r>
      <w:r w:rsidRPr="003A09B3">
        <w:rPr>
          <w:vertAlign w:val="superscript"/>
        </w:rPr>
        <w:t>t</w:t>
      </w:r>
      <w:r>
        <w:t>: Benjamin Cottman demanded the said  servant of him the said Avery But he the said John Avery Denied to Deliver him and Still Doth the pl</w:t>
      </w:r>
      <w:r w:rsidRPr="003A09B3">
        <w:rPr>
          <w:vertAlign w:val="superscript"/>
        </w:rPr>
        <w:t>t</w:t>
      </w:r>
      <w:r>
        <w:t xml:space="preserve">: saith by his  Attorney Attorney he is Dampnified and hath Damage to the vallue  of three Thousand pounds of tobacco And thereupon brings  his Sute &amp;c. ~ </w:t>
      </w:r>
      <w:r>
        <w:br/>
        <w:t>Articles of Agreem</w:t>
      </w:r>
      <w:r w:rsidRPr="003A09B3">
        <w:rPr>
          <w:vertAlign w:val="superscript"/>
        </w:rPr>
        <w:t>t</w:t>
      </w:r>
      <w:r>
        <w:t xml:space="preserve">: betweene Simon Richardson of the one part  And William Gosse (Goose) of the other party wittnes that the afore-  named William Gosse Doth firmly binde himselfe to serve to  and with the said Symon Richardson or his assignes from  the Day of the Date hereof till Christmas next Come twelve month in Such service and imployment as the said Richardson  or his assignes Shall imploy him and in </w:t>
      </w:r>
      <w:r>
        <w:lastRenderedPageBreak/>
        <w:t>Consideracon of this service I the said Richardson doe binde my Selfe and my  assignes to find him meat drinke washing and mending his Clothes Duering the said time and at the end of the said  time to paye or Cause to be paid unto the said William one  Thousand pounds of tobacco and his County Levys wittnes  our hands and Seales:  Novemb</w:t>
      </w:r>
      <w:r w:rsidRPr="003A09B3">
        <w:rPr>
          <w:vertAlign w:val="superscript"/>
        </w:rPr>
        <w:t>r</w:t>
      </w:r>
      <w:r>
        <w:t xml:space="preserve">: 1670 William Gosse, Symon Richardson; Wittnes: John Richardson, George Hardiss </w:t>
      </w:r>
      <w:r>
        <w:br/>
        <w:t>These ffoll assignem</w:t>
      </w:r>
      <w:r w:rsidRPr="003A09B3">
        <w:rPr>
          <w:vertAlign w:val="superscript"/>
        </w:rPr>
        <w:t>ts</w:t>
      </w:r>
      <w:r>
        <w:t>: were to y articles of agreem</w:t>
      </w:r>
      <w:r w:rsidRPr="003A09B3">
        <w:rPr>
          <w:vertAlign w:val="superscript"/>
        </w:rPr>
        <w:t>t</w:t>
      </w:r>
      <w:r>
        <w:t>:  I Doe assigne over all my right and Interest of this  Condicon within mentioned unto Thomas Chetwood (Chetwode) as wittnes  my hand this 27</w:t>
      </w:r>
      <w:r w:rsidRPr="003A09B3">
        <w:rPr>
          <w:vertAlign w:val="superscript"/>
        </w:rPr>
        <w:t>th</w:t>
      </w:r>
      <w:r>
        <w:t>: day of ffeb</w:t>
      </w:r>
      <w:r w:rsidRPr="003A09B3">
        <w:rPr>
          <w:vertAlign w:val="superscript"/>
        </w:rPr>
        <w:t>r</w:t>
      </w:r>
      <w:r>
        <w:t xml:space="preserve">: 1670/71 Symon Richardson  teste: Miles Goreham, John Richardson </w:t>
      </w:r>
      <w:r>
        <w:br/>
        <w:t>John Richardson sworne in Co</w:t>
      </w:r>
      <w:r w:rsidRPr="003A09B3">
        <w:rPr>
          <w:vertAlign w:val="superscript"/>
        </w:rPr>
        <w:t>rt</w:t>
      </w:r>
      <w:r>
        <w:t>: saith he did see Simon  13</w:t>
      </w:r>
      <w:r w:rsidRPr="003A09B3">
        <w:rPr>
          <w:vertAlign w:val="superscript"/>
        </w:rPr>
        <w:t>th</w:t>
      </w:r>
      <w:r>
        <w:t>: March 1671 Richardson putt to his hand to the abovesaid assignem</w:t>
      </w:r>
      <w:r w:rsidRPr="003A09B3">
        <w:rPr>
          <w:vertAlign w:val="superscript"/>
        </w:rPr>
        <w:t>t</w:t>
      </w:r>
      <w:r>
        <w:t>: as  also to the Articles of Agreem</w:t>
      </w:r>
      <w:r w:rsidRPr="003A09B3">
        <w:rPr>
          <w:vertAlign w:val="superscript"/>
        </w:rPr>
        <w:t>t</w:t>
      </w:r>
      <w:r>
        <w:t>: And William Gosse only to y Articles of Agreem</w:t>
      </w:r>
      <w:r w:rsidRPr="003A09B3">
        <w:rPr>
          <w:vertAlign w:val="superscript"/>
        </w:rPr>
        <w:t>t</w:t>
      </w:r>
      <w:r w:rsidRPr="003A09B3">
        <w:rPr>
          <w:vertAlign w:val="superscript"/>
        </w:rPr>
        <w:br/>
      </w:r>
      <w:r>
        <w:t>I Doe assigne over all right and title of this Condicon within  mentioned unto m</w:t>
      </w:r>
      <w:r w:rsidRPr="003A09B3">
        <w:rPr>
          <w:vertAlign w:val="superscript"/>
        </w:rPr>
        <w:t>r</w:t>
      </w:r>
      <w:r>
        <w:t>: Peter Knight or to his assignes as wittnes  my hand this 29</w:t>
      </w:r>
      <w:r w:rsidRPr="003A09B3">
        <w:rPr>
          <w:vertAlign w:val="superscript"/>
        </w:rPr>
        <w:t>th</w:t>
      </w:r>
      <w:r>
        <w:t xml:space="preserve">: day of December 1671, Thomas Chetwood, wittnes: Richard Man,  Elizabeth Chetewode </w:t>
      </w:r>
      <w:r>
        <w:br/>
        <w:t>I Peter Knight Doe assigne over all my right and title of the within mentioned Condicon unto Capt</w:t>
      </w:r>
      <w:r w:rsidRPr="003A09B3">
        <w:rPr>
          <w:vertAlign w:val="superscript"/>
        </w:rPr>
        <w:t>a</w:t>
      </w:r>
      <w:r>
        <w:t>: Edward Sanders or his assignes as wittnes my hand this 29</w:t>
      </w:r>
      <w:r w:rsidRPr="003A09B3">
        <w:rPr>
          <w:vertAlign w:val="superscript"/>
        </w:rPr>
        <w:t>th</w:t>
      </w:r>
      <w:r>
        <w:t xml:space="preserve">: of December </w:t>
      </w:r>
      <w:r w:rsidRPr="003A09B3">
        <w:rPr>
          <w:u w:val="single"/>
        </w:rPr>
        <w:t>1671</w:t>
      </w:r>
      <w:r>
        <w:t xml:space="preserve"> Peter Knight, witness:Samuell Auckland, James Lucker </w:t>
      </w:r>
      <w:r>
        <w:br/>
        <w:t>I Edward Sanders Doe assigne over all my right title &amp; Interest  of the within mentioned Condicon unto my Sonne in Law  Benjamin Cottman and his assignes as wittnes my hand  this 29</w:t>
      </w:r>
      <w:r w:rsidRPr="003A09B3">
        <w:rPr>
          <w:vertAlign w:val="superscript"/>
        </w:rPr>
        <w:t>th</w:t>
      </w:r>
      <w:r>
        <w:t>: December 1671, Testatur pr Edward Sanders Wit: Andrew Pettigrew, Joell Fitseugh (ffitseugh)</w:t>
      </w:r>
      <w:r>
        <w:br/>
        <w:t>The Def</w:t>
      </w:r>
      <w:r w:rsidRPr="003A09B3">
        <w:rPr>
          <w:vertAlign w:val="superscript"/>
        </w:rPr>
        <w:t>t</w:t>
      </w:r>
      <w:r>
        <w:t>: pleades and saith that no bussnes Shoulld be brought Into this province as wittnes but by the  Seale attested The def</w:t>
      </w:r>
      <w:r w:rsidRPr="003A09B3">
        <w:rPr>
          <w:vertAlign w:val="superscript"/>
        </w:rPr>
        <w:t>t</w:t>
      </w:r>
      <w:r>
        <w:t>: produceth A letter of Attorney  w</w:t>
      </w:r>
      <w:r w:rsidRPr="003A09B3">
        <w:rPr>
          <w:vertAlign w:val="superscript"/>
        </w:rPr>
        <w:t>ch</w:t>
      </w:r>
      <w:r>
        <w:t>: he desires may be read saying that he had the s</w:t>
      </w:r>
      <w:r w:rsidRPr="003A09B3">
        <w:rPr>
          <w:vertAlign w:val="superscript"/>
        </w:rPr>
        <w:t>d</w:t>
      </w:r>
      <w:r>
        <w:t>:  Gosse of Allexander Moliston:</w:t>
      </w:r>
      <w:r>
        <w:br/>
        <w:t>Know All men by these presents that I Allexander Moulston  of the whore kill (?) upon Delaware bay gent: Doe for Divers  Consideracons me thereunto moveing Doe Constitute and  appointe John Avery of Somersett County in the Province  of Maryland my true and Lawfull Attorney for me and in my name to take into his Custody one Servant belonging to the said Moleston And the said Avery to order him as he  Shall thinke fitt, And what my said Attorney Shall doe Shall be in as full force and vertue as if I my Selfe were personally present as wittnes my hand and Seale this 27</w:t>
      </w:r>
      <w:r w:rsidRPr="003A09B3">
        <w:rPr>
          <w:vertAlign w:val="superscript"/>
        </w:rPr>
        <w:t>th</w:t>
      </w:r>
      <w:r>
        <w:t xml:space="preserve">: day  of September 1671, Testes: Sander Moleston, Wit: Robert Cattlin, William Walston </w:t>
      </w:r>
      <w:r>
        <w:br/>
        <w:t>The Def</w:t>
      </w:r>
      <w:r w:rsidRPr="003A09B3">
        <w:rPr>
          <w:vertAlign w:val="superscript"/>
        </w:rPr>
        <w:t>t</w:t>
      </w:r>
      <w:r>
        <w:t xml:space="preserve">: Desires that The Deposicon of William Rainbow may be read: </w:t>
      </w:r>
      <w:r>
        <w:br/>
        <w:t>The Deposicon of William Rainbow aged forty years or thereabouts saith That he the said Rainbow bought in March last A Servant  of Symon Richardson of Little Wiccocomoco in Virginia  whose name was William Gosse for all Service due to  him and afterwards by the knowledge and Consent of Simon  Richardson hired the said Gosse for one Compleate year for six hundred pounds of tobacco Simon Richardson drawing the Condicon writt one thousand pounds of tobacco &amp; Caske  Contrary to our agreem</w:t>
      </w:r>
      <w:r w:rsidRPr="003A09B3">
        <w:rPr>
          <w:vertAlign w:val="superscript"/>
        </w:rPr>
        <w:t>t</w:t>
      </w:r>
      <w:r>
        <w:t>: and After wee Came to ye horekills he hired himselfe to one Alexander Mordsdon there an (Johnsiter?)  before whome I delivered him in his Condicon made to me  as wittnes my hand, William Rainbow; sworne before me the 27</w:t>
      </w:r>
      <w:r w:rsidRPr="003A09B3">
        <w:rPr>
          <w:vertAlign w:val="superscript"/>
        </w:rPr>
        <w:t>th</w:t>
      </w:r>
      <w:r>
        <w:t>: Jan</w:t>
      </w:r>
      <w:r w:rsidRPr="003A09B3">
        <w:rPr>
          <w:vertAlign w:val="superscript"/>
        </w:rPr>
        <w:t>r</w:t>
      </w:r>
      <w:r>
        <w:t xml:space="preserve">: 1671, Henry Smith </w:t>
      </w:r>
      <w:r>
        <w:br/>
        <w:t>The Co</w:t>
      </w:r>
      <w:r w:rsidRPr="003A09B3">
        <w:rPr>
          <w:vertAlign w:val="superscript"/>
        </w:rPr>
        <w:t>rt</w:t>
      </w:r>
      <w:r>
        <w:t>: upon mature Deliberacon doe fine that William  Gosse doth belong to Benjamin Cottman And ord</w:t>
      </w:r>
      <w:r w:rsidRPr="003A09B3">
        <w:rPr>
          <w:vertAlign w:val="superscript"/>
        </w:rPr>
        <w:t>rs</w:t>
      </w:r>
      <w:r>
        <w:t>: that John  Avery deliver the said servant W</w:t>
      </w:r>
      <w:r w:rsidRPr="003A09B3">
        <w:rPr>
          <w:vertAlign w:val="superscript"/>
        </w:rPr>
        <w:t>m</w:t>
      </w:r>
      <w:r>
        <w:t>: Gosse to his master  Benjamin Cottman  (</w:t>
      </w:r>
      <w:r w:rsidRPr="00EF424E">
        <w:t xml:space="preserve">Maryland State Archive, </w:t>
      </w:r>
      <w:r w:rsidRPr="00EF424E">
        <w:rPr>
          <w:bCs/>
          <w:i/>
          <w:iCs/>
        </w:rPr>
        <w:t xml:space="preserve">Somerset County Judicial Records, 1671-1675, </w:t>
      </w:r>
      <w:r w:rsidRPr="00EF424E">
        <w:t>Volume 87, pp</w:t>
      </w:r>
      <w:r>
        <w:t>. 96-98)</w:t>
      </w:r>
    </w:p>
    <w:p w:rsidR="008C281E" w:rsidRDefault="008C281E" w:rsidP="008C281E">
      <w:pPr>
        <w:rPr>
          <w:szCs w:val="24"/>
        </w:rPr>
      </w:pPr>
      <w:r w:rsidRPr="00D150B9">
        <w:rPr>
          <w:b/>
          <w:szCs w:val="24"/>
        </w:rPr>
        <w:lastRenderedPageBreak/>
        <w:t xml:space="preserve">1671 – May 12 – </w:t>
      </w:r>
      <w:r w:rsidR="004C78BF" w:rsidRPr="00245A6E">
        <w:rPr>
          <w:b/>
          <w:szCs w:val="24"/>
          <w:u w:val="single"/>
        </w:rPr>
        <w:t xml:space="preserve">UK </w:t>
      </w:r>
      <w:r w:rsidRPr="00D150B9">
        <w:rPr>
          <w:b/>
          <w:szCs w:val="24"/>
          <w:u w:val="single"/>
        </w:rPr>
        <w:t>Wiltshire</w:t>
      </w:r>
      <w:r w:rsidRPr="00D150B9">
        <w:rPr>
          <w:b/>
          <w:szCs w:val="24"/>
        </w:rPr>
        <w:t xml:space="preserve"> – Ox Alum – George Knight</w:t>
      </w:r>
      <w:r>
        <w:rPr>
          <w:szCs w:val="24"/>
        </w:rPr>
        <w:t xml:space="preserve"> – Son of Francis</w:t>
      </w:r>
      <w:r w:rsidR="00EF424E">
        <w:rPr>
          <w:szCs w:val="24"/>
        </w:rPr>
        <w:t xml:space="preserve"> Knight</w:t>
      </w:r>
      <w:r>
        <w:rPr>
          <w:szCs w:val="24"/>
        </w:rPr>
        <w:t xml:space="preserve"> of Stopp, Wilts, pleb. St Edmund Hall, matric. 12 May 1671, aged 20; B.A. 19 Jan 1674-75. </w:t>
      </w:r>
      <w:r>
        <w:t>(Oxford University Alumni 1500-1880, p. 861)</w:t>
      </w:r>
    </w:p>
    <w:p w:rsidR="008C281E" w:rsidRDefault="008C281E" w:rsidP="008C281E">
      <w:pPr>
        <w:rPr>
          <w:szCs w:val="24"/>
        </w:rPr>
      </w:pPr>
      <w:r w:rsidRPr="00F53E7C">
        <w:rPr>
          <w:b/>
          <w:szCs w:val="24"/>
        </w:rPr>
        <w:t xml:space="preserve">1671 – Jun 7 – </w:t>
      </w:r>
      <w:r w:rsidR="004C78BF" w:rsidRPr="00245A6E">
        <w:rPr>
          <w:b/>
          <w:szCs w:val="24"/>
          <w:u w:val="single"/>
        </w:rPr>
        <w:t xml:space="preserve">UK </w:t>
      </w:r>
      <w:r w:rsidRPr="00AF33C3">
        <w:rPr>
          <w:b/>
          <w:szCs w:val="24"/>
          <w:u w:val="single"/>
        </w:rPr>
        <w:t>Northamptonshire Chacombe</w:t>
      </w:r>
      <w:r w:rsidRPr="00F53E7C">
        <w:rPr>
          <w:b/>
          <w:szCs w:val="24"/>
        </w:rPr>
        <w:t xml:space="preserve"> – Will – Michael Knight</w:t>
      </w:r>
      <w:r>
        <w:rPr>
          <w:szCs w:val="24"/>
        </w:rPr>
        <w:t xml:space="preserve"> – Daughters Alice, Emma, Magdalen, Mary, Elizabeth; estate is divided up among them and includes lands and goods; the image is very bad and the part that is readable is difficult to decipher. (</w:t>
      </w:r>
      <w:r w:rsidRPr="00AF33C3">
        <w:rPr>
          <w:szCs w:val="24"/>
        </w:rPr>
        <w:t>Prerogative Court of Canterbury Wills, 1384-1858</w:t>
      </w:r>
      <w:r>
        <w:rPr>
          <w:szCs w:val="24"/>
        </w:rPr>
        <w:t xml:space="preserve">, </w:t>
      </w:r>
      <w:r w:rsidRPr="00AF33C3">
        <w:rPr>
          <w:szCs w:val="24"/>
        </w:rPr>
        <w:t>PROB 11: Will Registers</w:t>
      </w:r>
      <w:r>
        <w:rPr>
          <w:szCs w:val="24"/>
        </w:rPr>
        <w:t xml:space="preserve">, </w:t>
      </w:r>
      <w:r w:rsidRPr="00AF33C3">
        <w:rPr>
          <w:szCs w:val="24"/>
        </w:rPr>
        <w:t>1660-1673</w:t>
      </w:r>
      <w:r>
        <w:rPr>
          <w:szCs w:val="24"/>
        </w:rPr>
        <w:t xml:space="preserve">, </w:t>
      </w:r>
      <w:r w:rsidRPr="00AF33C3">
        <w:rPr>
          <w:szCs w:val="24"/>
        </w:rPr>
        <w:t>Piece 336: Duke, Quire Numbers 54-101 (1671)</w:t>
      </w:r>
      <w:r>
        <w:rPr>
          <w:szCs w:val="24"/>
        </w:rPr>
        <w:t>)</w:t>
      </w:r>
    </w:p>
    <w:p w:rsidR="008C281E" w:rsidRDefault="008C281E" w:rsidP="008C281E">
      <w:pPr>
        <w:rPr>
          <w:szCs w:val="24"/>
        </w:rPr>
      </w:pPr>
      <w:r w:rsidRPr="00262FD0">
        <w:rPr>
          <w:b/>
          <w:szCs w:val="24"/>
        </w:rPr>
        <w:t xml:space="preserve">1671 – Jun 7 – </w:t>
      </w:r>
      <w:r w:rsidR="004C78BF" w:rsidRPr="00245A6E">
        <w:rPr>
          <w:b/>
          <w:szCs w:val="24"/>
          <w:u w:val="single"/>
        </w:rPr>
        <w:t xml:space="preserve">UK </w:t>
      </w:r>
      <w:r w:rsidRPr="00262FD0">
        <w:rPr>
          <w:b/>
          <w:szCs w:val="24"/>
          <w:u w:val="single"/>
        </w:rPr>
        <w:t>Dorsetshire Loders</w:t>
      </w:r>
      <w:r w:rsidRPr="00262FD0">
        <w:rPr>
          <w:b/>
          <w:szCs w:val="24"/>
        </w:rPr>
        <w:t xml:space="preserve"> – Ox Alum – John Knight</w:t>
      </w:r>
      <w:r>
        <w:rPr>
          <w:szCs w:val="24"/>
        </w:rPr>
        <w:t xml:space="preserve"> – s/o John</w:t>
      </w:r>
      <w:r w:rsidR="00EF424E">
        <w:rPr>
          <w:szCs w:val="24"/>
        </w:rPr>
        <w:t xml:space="preserve"> Knight</w:t>
      </w:r>
      <w:r>
        <w:rPr>
          <w:szCs w:val="24"/>
        </w:rPr>
        <w:t xml:space="preserve"> of Loders, Dorset, pleb. Brasenose Coll., matric. 7 June 1671, aged 17; brother of Henry</w:t>
      </w:r>
      <w:r w:rsidR="00EF424E">
        <w:rPr>
          <w:szCs w:val="24"/>
        </w:rPr>
        <w:t xml:space="preserve"> Knight</w:t>
      </w:r>
      <w:r>
        <w:rPr>
          <w:szCs w:val="24"/>
        </w:rPr>
        <w:t xml:space="preserve"> 1682, and of Phillip</w:t>
      </w:r>
      <w:r w:rsidR="00EF424E">
        <w:rPr>
          <w:szCs w:val="24"/>
        </w:rPr>
        <w:t xml:space="preserve"> Knight</w:t>
      </w:r>
      <w:r>
        <w:rPr>
          <w:szCs w:val="24"/>
        </w:rPr>
        <w:t xml:space="preserve"> 1674.  (Oxford University Alumni 1500-1886, pp. 861-863)</w:t>
      </w:r>
    </w:p>
    <w:p w:rsidR="008C281E" w:rsidRDefault="008C281E" w:rsidP="008C281E">
      <w:pPr>
        <w:rPr>
          <w:szCs w:val="24"/>
        </w:rPr>
      </w:pPr>
      <w:r w:rsidRPr="00E11C24">
        <w:rPr>
          <w:b/>
          <w:szCs w:val="24"/>
        </w:rPr>
        <w:t xml:space="preserve">1671 – Jun 19 – </w:t>
      </w:r>
      <w:r w:rsidR="004C78BF" w:rsidRPr="00245A6E">
        <w:rPr>
          <w:b/>
          <w:szCs w:val="24"/>
          <w:u w:val="single"/>
        </w:rPr>
        <w:t xml:space="preserve">UK </w:t>
      </w:r>
      <w:r w:rsidRPr="00E11C24">
        <w:rPr>
          <w:b/>
          <w:szCs w:val="24"/>
          <w:u w:val="single"/>
        </w:rPr>
        <w:t>Dorsetshire Purse Ca</w:t>
      </w:r>
      <w:r>
        <w:rPr>
          <w:b/>
          <w:szCs w:val="24"/>
          <w:u w:val="single"/>
        </w:rPr>
        <w:t>u</w:t>
      </w:r>
      <w:r w:rsidRPr="00E11C24">
        <w:rPr>
          <w:b/>
          <w:szCs w:val="24"/>
          <w:u w:val="single"/>
        </w:rPr>
        <w:t>ndle</w:t>
      </w:r>
      <w:r w:rsidRPr="00E11C24">
        <w:rPr>
          <w:b/>
          <w:szCs w:val="24"/>
        </w:rPr>
        <w:t xml:space="preserve"> – Will – William Knight</w:t>
      </w:r>
      <w:r>
        <w:rPr>
          <w:b/>
          <w:szCs w:val="24"/>
        </w:rPr>
        <w:t>, Yeoman</w:t>
      </w:r>
      <w:r>
        <w:rPr>
          <w:szCs w:val="24"/>
        </w:rPr>
        <w:t xml:space="preserve"> – To Mary of Clare, 40 pounds; to sister’s 3 children, 10 pounds; to brother John Knight, 10 pounds; rest of goods to Francis Knight who is to be executor; small bequests to friends. (</w:t>
      </w:r>
      <w:r w:rsidRPr="00266D82">
        <w:rPr>
          <w:szCs w:val="24"/>
        </w:rPr>
        <w:t>Prerogative Court of Canterbury Wills, 1384-1858</w:t>
      </w:r>
      <w:r>
        <w:rPr>
          <w:szCs w:val="24"/>
        </w:rPr>
        <w:t xml:space="preserve">, </w:t>
      </w:r>
      <w:r w:rsidRPr="00266D82">
        <w:rPr>
          <w:szCs w:val="24"/>
        </w:rPr>
        <w:t>PROB 11: Will Registers</w:t>
      </w:r>
      <w:r>
        <w:rPr>
          <w:szCs w:val="24"/>
        </w:rPr>
        <w:t xml:space="preserve">, </w:t>
      </w:r>
      <w:r w:rsidRPr="00266D82">
        <w:rPr>
          <w:szCs w:val="24"/>
        </w:rPr>
        <w:t>1660-1673</w:t>
      </w:r>
      <w:r>
        <w:rPr>
          <w:szCs w:val="24"/>
        </w:rPr>
        <w:t xml:space="preserve">, </w:t>
      </w:r>
      <w:r w:rsidRPr="00266D82">
        <w:rPr>
          <w:szCs w:val="24"/>
        </w:rPr>
        <w:t>Piece 336: Duke, Quire Numbers 54-101 (1671)</w:t>
      </w:r>
      <w:r>
        <w:rPr>
          <w:szCs w:val="24"/>
        </w:rPr>
        <w:t xml:space="preserve">) </w:t>
      </w:r>
    </w:p>
    <w:p w:rsidR="008C281E" w:rsidRDefault="008C281E" w:rsidP="008C281E">
      <w:pPr>
        <w:rPr>
          <w:szCs w:val="24"/>
        </w:rPr>
      </w:pPr>
      <w:r w:rsidRPr="00FB2E7E">
        <w:rPr>
          <w:b/>
          <w:szCs w:val="24"/>
        </w:rPr>
        <w:t xml:space="preserve">1671 – Aug 23 – </w:t>
      </w:r>
      <w:r w:rsidR="004C78BF" w:rsidRPr="00245A6E">
        <w:rPr>
          <w:b/>
          <w:szCs w:val="24"/>
          <w:u w:val="single"/>
        </w:rPr>
        <w:t xml:space="preserve">UK </w:t>
      </w:r>
      <w:r w:rsidRPr="00FB2E7E">
        <w:rPr>
          <w:b/>
          <w:szCs w:val="24"/>
          <w:u w:val="single"/>
        </w:rPr>
        <w:t>Wiltshire Codford St Mary</w:t>
      </w:r>
      <w:r w:rsidRPr="00FB2E7E">
        <w:rPr>
          <w:b/>
          <w:szCs w:val="24"/>
        </w:rPr>
        <w:t xml:space="preserve"> – Bur – Honor Knight</w:t>
      </w:r>
      <w:r>
        <w:rPr>
          <w:szCs w:val="24"/>
        </w:rPr>
        <w:t xml:space="preserve"> – w/o John Knight. (London Met Arch)</w:t>
      </w:r>
    </w:p>
    <w:p w:rsidR="001470B7" w:rsidRDefault="001470B7" w:rsidP="001470B7">
      <w:pPr>
        <w:pStyle w:val="NormalWeb"/>
        <w:spacing w:before="240" w:beforeAutospacing="0" w:after="240" w:afterAutospacing="0"/>
        <w:ind w:left="0" w:right="0"/>
      </w:pPr>
      <w:r>
        <w:rPr>
          <w:b/>
        </w:rPr>
        <w:t xml:space="preserve">1671 Sep 20 - </w:t>
      </w:r>
      <w:r w:rsidR="0013054C" w:rsidRPr="0013054C">
        <w:rPr>
          <w:b/>
          <w:u w:val="single"/>
        </w:rPr>
        <w:t>VA Northumberland</w:t>
      </w:r>
      <w:r w:rsidR="0013054C" w:rsidRPr="0013054C">
        <w:rPr>
          <w:b/>
        </w:rPr>
        <w:t xml:space="preserve"> – Admin – Peter Knight</w:t>
      </w:r>
      <w:r w:rsidR="0013054C" w:rsidRPr="0013054C">
        <w:t xml:space="preserve"> - Court: Whereas it appears to this Cort yt Mr. Peter Knight stands indebted unto William Shores</w:t>
      </w:r>
      <w:r w:rsidR="00EF424E">
        <w:t xml:space="preserve"> (Shoares)</w:t>
      </w:r>
      <w:r w:rsidR="0013054C" w:rsidRPr="0013054C">
        <w:t xml:space="preserve">, who married ye Relicte of George Knott, ye summe of six hundred pounds of tobacco &amp; caske, Judgmt. </w:t>
      </w:r>
      <w:r w:rsidR="00EF424E">
        <w:t>i</w:t>
      </w:r>
      <w:r w:rsidR="0013054C" w:rsidRPr="0013054C">
        <w:t>s granted ye sd. Wm. Shoares agt ye sd Mr. Knight for ye sd summe wth costs. (Sparacio NCOBA 1669-1673 p. 45)</w:t>
      </w:r>
    </w:p>
    <w:p w:rsidR="008C281E" w:rsidRDefault="008C281E" w:rsidP="001470B7">
      <w:pPr>
        <w:pStyle w:val="NormalWeb"/>
        <w:spacing w:before="240" w:beforeAutospacing="0" w:after="240" w:afterAutospacing="0"/>
        <w:ind w:left="0" w:right="0"/>
      </w:pPr>
      <w:r w:rsidRPr="00AB5048">
        <w:rPr>
          <w:b/>
        </w:rPr>
        <w:t xml:space="preserve">1671 – Oct 9 – </w:t>
      </w:r>
      <w:r w:rsidR="004C78BF" w:rsidRPr="00245A6E">
        <w:rPr>
          <w:b/>
          <w:u w:val="single"/>
        </w:rPr>
        <w:t xml:space="preserve">UK </w:t>
      </w:r>
      <w:r w:rsidRPr="00AB5048">
        <w:rPr>
          <w:b/>
          <w:u w:val="single"/>
        </w:rPr>
        <w:t>Berkshire Reading</w:t>
      </w:r>
      <w:r w:rsidRPr="00AB5048">
        <w:rPr>
          <w:b/>
        </w:rPr>
        <w:t xml:space="preserve"> – Will – Francis Knight</w:t>
      </w:r>
      <w:r>
        <w:rPr>
          <w:b/>
        </w:rPr>
        <w:t>, Bellfounder</w:t>
      </w:r>
      <w:r>
        <w:t xml:space="preserve"> – To Mary, my now wife, ½ of household goods; he has already settled an estate on her with the interest on 100 pounds per year (6 pounds), and 20 pounds a year from the estate; , he now adds 6 pounds a year to that out of another property; to “godly ministers” Mr Sefurbod , Mr Hunt and Mr Westmoreland, 5 pounds a year for their ministry; to Frances, daughter of Thomas Frome, deceased, 5 pounds; to Frances, widow of Thomas From</w:t>
      </w:r>
      <w:r w:rsidR="00EF424E">
        <w:t>e</w:t>
      </w:r>
      <w:r>
        <w:t>, 20 shillings; residue of estate, all goods and chattels, to son Francis Knight who is to be executor; clothes to Thomas Gooding and Joh</w:t>
      </w:r>
      <w:r w:rsidR="00EF424E">
        <w:t>n</w:t>
      </w:r>
      <w:r>
        <w:t xml:space="preserve"> Silverhud and five shillings each, and they to be overseers. ( </w:t>
      </w:r>
      <w:r w:rsidRPr="006D5821">
        <w:t>Prerogative Court of Canterbury Wills, 1384-1858</w:t>
      </w:r>
      <w:r>
        <w:t xml:space="preserve">, </w:t>
      </w:r>
      <w:r w:rsidRPr="006D5821">
        <w:t>PROB 11: Will Registers</w:t>
      </w:r>
      <w:r>
        <w:t xml:space="preserve">, </w:t>
      </w:r>
      <w:r w:rsidRPr="006D5821">
        <w:t>1660-1673</w:t>
      </w:r>
      <w:r>
        <w:t xml:space="preserve">, </w:t>
      </w:r>
      <w:r w:rsidRPr="006D5821">
        <w:t>Piece 337: Duke, Quire Numbers 102-158 (1671)</w:t>
      </w:r>
      <w:r>
        <w:t>)</w:t>
      </w:r>
    </w:p>
    <w:p w:rsidR="008C281E" w:rsidRDefault="008C281E" w:rsidP="001470B7">
      <w:pPr>
        <w:pStyle w:val="NormalWeb"/>
        <w:spacing w:before="240" w:beforeAutospacing="0" w:after="240" w:afterAutospacing="0"/>
        <w:ind w:left="0" w:right="0"/>
      </w:pPr>
      <w:r w:rsidRPr="00C8327C">
        <w:rPr>
          <w:b/>
        </w:rPr>
        <w:t xml:space="preserve">1671 – </w:t>
      </w:r>
      <w:r w:rsidR="004C78BF" w:rsidRPr="00245A6E">
        <w:rPr>
          <w:b/>
          <w:u w:val="single"/>
        </w:rPr>
        <w:t xml:space="preserve">UK </w:t>
      </w:r>
      <w:r w:rsidRPr="00C8327C">
        <w:rPr>
          <w:b/>
          <w:u w:val="single"/>
        </w:rPr>
        <w:t>Devonshire Northlew</w:t>
      </w:r>
      <w:r w:rsidRPr="00C8327C">
        <w:rPr>
          <w:b/>
        </w:rPr>
        <w:t xml:space="preserve"> – </w:t>
      </w:r>
      <w:r>
        <w:rPr>
          <w:b/>
        </w:rPr>
        <w:t>Chancery</w:t>
      </w:r>
      <w:r w:rsidRPr="00C8327C">
        <w:rPr>
          <w:b/>
        </w:rPr>
        <w:t xml:space="preserve"> – Knight vs Knight</w:t>
      </w:r>
      <w:r>
        <w:t xml:space="preserve"> - </w:t>
      </w:r>
      <w:r w:rsidRPr="00C8327C">
        <w:t>Plaintiffs: Elizabeth Knight.</w:t>
      </w:r>
      <w:r>
        <w:t xml:space="preserve">  </w:t>
      </w:r>
      <w:r w:rsidRPr="00C8327C">
        <w:t xml:space="preserve">Defendants: Daniel Knight, Willmott Knight, widow, Margery Knight, John Cliffe and </w:t>
      </w:r>
      <w:r>
        <w:t>William Penrose</w:t>
      </w:r>
      <w:r w:rsidRPr="00C8327C">
        <w:t>.</w:t>
      </w:r>
      <w:r>
        <w:t xml:space="preserve">  </w:t>
      </w:r>
      <w:r w:rsidRPr="00C8327C">
        <w:t>Subject: property in Northlew, Devon.</w:t>
      </w:r>
      <w:r>
        <w:t xml:space="preserve">  </w:t>
      </w:r>
      <w:r w:rsidRPr="00C8327C">
        <w:t xml:space="preserve">Document type: answer only. </w:t>
      </w:r>
      <w:r>
        <w:t xml:space="preserve">(National Archives, Kew England, Ref: </w:t>
      </w:r>
      <w:r w:rsidRPr="00C8327C">
        <w:t>C 10/164/70</w:t>
      </w:r>
      <w:r>
        <w:t xml:space="preserve"> and </w:t>
      </w:r>
      <w:r w:rsidRPr="00CA7202">
        <w:t xml:space="preserve">C 10/164/73 </w:t>
      </w:r>
      <w:r>
        <w:t>)</w:t>
      </w:r>
    </w:p>
    <w:p w:rsidR="008C281E" w:rsidRDefault="008C281E" w:rsidP="001470B7">
      <w:pPr>
        <w:pStyle w:val="NormalWeb"/>
        <w:spacing w:before="240" w:beforeAutospacing="0" w:after="240" w:afterAutospacing="0"/>
        <w:ind w:left="0" w:right="0"/>
      </w:pPr>
      <w:r w:rsidRPr="00A902E9">
        <w:rPr>
          <w:b/>
        </w:rPr>
        <w:t xml:space="preserve">1671 – </w:t>
      </w:r>
      <w:r w:rsidR="004C78BF" w:rsidRPr="00245A6E">
        <w:rPr>
          <w:b/>
          <w:u w:val="single"/>
        </w:rPr>
        <w:t xml:space="preserve">UK </w:t>
      </w:r>
      <w:r w:rsidRPr="00A902E9">
        <w:rPr>
          <w:b/>
          <w:u w:val="single"/>
        </w:rPr>
        <w:t>Hampshire Winchester</w:t>
      </w:r>
      <w:r w:rsidRPr="00A902E9">
        <w:rPr>
          <w:b/>
        </w:rPr>
        <w:t xml:space="preserve"> – </w:t>
      </w:r>
      <w:r>
        <w:rPr>
          <w:b/>
        </w:rPr>
        <w:t>Chancery</w:t>
      </w:r>
      <w:r w:rsidRPr="00A902E9">
        <w:rPr>
          <w:b/>
        </w:rPr>
        <w:t xml:space="preserve"> – Richard Knight</w:t>
      </w:r>
      <w:r>
        <w:t xml:space="preserve"> - </w:t>
      </w:r>
      <w:r w:rsidRPr="00A902E9">
        <w:t>Knight v Cooke.</w:t>
      </w:r>
      <w:r>
        <w:t xml:space="preserve">  </w:t>
      </w:r>
      <w:r w:rsidRPr="00A902E9">
        <w:t>Plaintiffs: Richard Knight.</w:t>
      </w:r>
      <w:r>
        <w:t xml:space="preserve">  </w:t>
      </w:r>
      <w:r w:rsidRPr="00A902E9">
        <w:t>Defendants: Joshua Cooke.</w:t>
      </w:r>
      <w:r>
        <w:t xml:space="preserve">  </w:t>
      </w:r>
      <w:r w:rsidRPr="00A902E9">
        <w:t>Subject: property in Winchester, Hampshire.</w:t>
      </w:r>
      <w:r>
        <w:t xml:space="preserve">  </w:t>
      </w:r>
      <w:r w:rsidRPr="00A902E9">
        <w:t xml:space="preserve">Document type: bill, answer. </w:t>
      </w:r>
      <w:r>
        <w:t xml:space="preserve"> (National Archives, Kew England, Ref: </w:t>
      </w:r>
      <w:r w:rsidRPr="00A902E9">
        <w:t>C 6/196/77</w:t>
      </w:r>
      <w:r>
        <w:t>)</w:t>
      </w:r>
    </w:p>
    <w:p w:rsidR="008C281E" w:rsidRDefault="008C281E" w:rsidP="001470B7">
      <w:pPr>
        <w:pStyle w:val="NormalWeb"/>
        <w:spacing w:before="240" w:beforeAutospacing="0" w:after="240" w:afterAutospacing="0"/>
        <w:ind w:left="0" w:right="0"/>
      </w:pPr>
      <w:r w:rsidRPr="00AD0EEA">
        <w:rPr>
          <w:b/>
        </w:rPr>
        <w:lastRenderedPageBreak/>
        <w:t xml:space="preserve">1672 – Mar 22 – </w:t>
      </w:r>
      <w:r w:rsidR="004C78BF" w:rsidRPr="00245A6E">
        <w:rPr>
          <w:b/>
          <w:u w:val="single"/>
        </w:rPr>
        <w:t xml:space="preserve">UK </w:t>
      </w:r>
      <w:r w:rsidRPr="00AD0EEA">
        <w:rPr>
          <w:b/>
          <w:u w:val="single"/>
        </w:rPr>
        <w:t>Gloucester Bristol</w:t>
      </w:r>
      <w:r w:rsidRPr="00AD0EEA">
        <w:rPr>
          <w:b/>
        </w:rPr>
        <w:t xml:space="preserve"> – Ox Alum – Thomas Knight</w:t>
      </w:r>
      <w:r>
        <w:t xml:space="preserve"> – y/s/o John </w:t>
      </w:r>
      <w:r w:rsidR="00EF424E">
        <w:t xml:space="preserve">Knight </w:t>
      </w:r>
      <w:r>
        <w:t xml:space="preserve">of Bristol city, equitis, Magdalan Hall, matric 22 Mar 1671-2, agd 16; bar.-at-law, Lincoln’s Inn, 1680; his father M.P. Bristol 1660, etc. See Foster’s </w:t>
      </w:r>
      <w:r w:rsidRPr="00AD0EEA">
        <w:rPr>
          <w:i/>
        </w:rPr>
        <w:t>Judges and Barristers.</w:t>
      </w:r>
      <w:r>
        <w:t xml:space="preserve">  (Oxford University Alumni 1500-1886, pp. 861-863)</w:t>
      </w:r>
    </w:p>
    <w:p w:rsidR="001470B7" w:rsidRDefault="001470B7" w:rsidP="001470B7">
      <w:pPr>
        <w:pStyle w:val="NormalWeb"/>
        <w:spacing w:before="240" w:beforeAutospacing="0" w:after="240" w:afterAutospacing="0"/>
        <w:ind w:left="0" w:right="0"/>
      </w:pPr>
      <w:r>
        <w:rPr>
          <w:b/>
        </w:rPr>
        <w:t xml:space="preserve">1672 </w:t>
      </w:r>
      <w:r w:rsidR="0013054C">
        <w:rPr>
          <w:b/>
        </w:rPr>
        <w:t xml:space="preserve">- </w:t>
      </w:r>
      <w:r>
        <w:rPr>
          <w:b/>
        </w:rPr>
        <w:t xml:space="preserve">Apr 17 - </w:t>
      </w:r>
      <w:r w:rsidR="0013054C" w:rsidRPr="0013054C">
        <w:rPr>
          <w:b/>
          <w:u w:val="single"/>
        </w:rPr>
        <w:t>VA Northumberland</w:t>
      </w:r>
      <w:r w:rsidR="0013054C" w:rsidRPr="0013054C">
        <w:rPr>
          <w:b/>
        </w:rPr>
        <w:t xml:space="preserve"> – Admin – Peter Knight</w:t>
      </w:r>
      <w:r w:rsidR="0013054C" w:rsidRPr="0013054C">
        <w:t xml:space="preserve"> - Court: Whereas it appears to this Cort yt Mr. Peter Knight stands indebted unto Mr. Edward Lappage (Lappidge?) ye summe of five hundred &amp; eleaven pounds of tobacco &amp; caske by Bill dated ye 20th May 1668; Judgmet is therefore granted ye sd. Mr. Lappage agt. ye sd. Mr. Knight for ye sd summe wth. Costs also exe. Unlesse ye next Cort ye sd. Mr. Knight shew reason to ye contrary. (Sparacio NCOBA 1669-1673, p. 62)</w:t>
      </w:r>
    </w:p>
    <w:p w:rsidR="008C281E" w:rsidRDefault="008C281E" w:rsidP="001470B7">
      <w:pPr>
        <w:pStyle w:val="NormalWeb"/>
        <w:spacing w:before="240" w:beforeAutospacing="0" w:after="240" w:afterAutospacing="0"/>
        <w:ind w:left="0" w:right="0"/>
      </w:pPr>
      <w:r w:rsidRPr="00143E4C">
        <w:rPr>
          <w:b/>
        </w:rPr>
        <w:t xml:space="preserve">1672 – Jun 28 – </w:t>
      </w:r>
      <w:r w:rsidR="004C78BF" w:rsidRPr="00245A6E">
        <w:rPr>
          <w:b/>
          <w:u w:val="single"/>
        </w:rPr>
        <w:t xml:space="preserve">UK </w:t>
      </w:r>
      <w:r w:rsidRPr="00143E4C">
        <w:rPr>
          <w:b/>
          <w:u w:val="single"/>
        </w:rPr>
        <w:t>Oxfordshire Banbury</w:t>
      </w:r>
      <w:r w:rsidRPr="00143E4C">
        <w:rPr>
          <w:b/>
        </w:rPr>
        <w:t xml:space="preserve"> – Will – William Knight</w:t>
      </w:r>
      <w:r>
        <w:rPr>
          <w:b/>
        </w:rPr>
        <w:t>, Gent</w:t>
      </w:r>
      <w:r>
        <w:t xml:space="preserve"> – To wife, Mary Knight, lands and tenements in Shoop Street in Banbury, in the occupation of James Fulton, Gent, for her natural life; after wife’s decease, property to go to son, William Knight; also to wife, Mary, annuity of 4 score pounds to be paid out of the income of lands and tenements in Banbury and Calthrope, Northrop, Waltham, in Oxfordshire; wife charged to care for and bring up the 5 younger children on this income; details of the properties and managing the estate; to nephew John Knight, 20 pounds; to youngest son, Bezaleel Knight, 350 pounds at age 22; to youngest daughter, Anne, 350 pounds at age 22; son Bezaleel to be put out as apprentice as soon as he is fit and capable; has already taken care to give portions to three oldest daughters, Elizabeth, Mary and Priscilla, and therefore only gives them 5 shillings apiece; residue of estate to wife, Mary, for her lifetime, and she to be executrix; brother-in-law Vincent Savage of Wroxton, Gent, William Taylor of Williamscot, Gent, Phillip Styles of Banbury, Gent and James Style of Warkworth, Northampton, Gent, to be overseers. Wit: Thomas Sutton, Samuel West and one other. (</w:t>
      </w:r>
      <w:r w:rsidRPr="00CD6F73">
        <w:t>Prerogative Court of Canterbury Wills, 1384-1858</w:t>
      </w:r>
      <w:r>
        <w:t xml:space="preserve">, </w:t>
      </w:r>
      <w:r w:rsidRPr="00CD6F73">
        <w:t>PROB 11: Will Registers</w:t>
      </w:r>
      <w:r>
        <w:t xml:space="preserve">, </w:t>
      </w:r>
      <w:r w:rsidRPr="00CD6F73">
        <w:t>1660-1673</w:t>
      </w:r>
      <w:r>
        <w:t xml:space="preserve">, </w:t>
      </w:r>
      <w:r w:rsidRPr="00CD6F73">
        <w:t>Piece 339: Eure, Quire Numbers 55-107 (1672)</w:t>
      </w:r>
      <w:r>
        <w:t>)</w:t>
      </w:r>
    </w:p>
    <w:p w:rsidR="008C281E" w:rsidRDefault="008C281E" w:rsidP="008C281E">
      <w:pPr>
        <w:rPr>
          <w:szCs w:val="24"/>
        </w:rPr>
      </w:pPr>
      <w:r w:rsidRPr="00E86DE3">
        <w:rPr>
          <w:b/>
          <w:szCs w:val="24"/>
        </w:rPr>
        <w:t xml:space="preserve">1672 – Jul 10 – </w:t>
      </w:r>
      <w:r w:rsidR="004C78BF" w:rsidRPr="00245A6E">
        <w:rPr>
          <w:b/>
          <w:szCs w:val="24"/>
          <w:u w:val="single"/>
        </w:rPr>
        <w:t xml:space="preserve">UK </w:t>
      </w:r>
      <w:r w:rsidRPr="00E86DE3">
        <w:rPr>
          <w:b/>
          <w:szCs w:val="24"/>
          <w:u w:val="single"/>
        </w:rPr>
        <w:t>Worcester Stoke Priors</w:t>
      </w:r>
      <w:r w:rsidRPr="00E86DE3">
        <w:rPr>
          <w:b/>
          <w:szCs w:val="24"/>
        </w:rPr>
        <w:t xml:space="preserve"> – Ox Alum – William Knight</w:t>
      </w:r>
      <w:r>
        <w:rPr>
          <w:szCs w:val="24"/>
        </w:rPr>
        <w:t xml:space="preserve"> – s/o Richard</w:t>
      </w:r>
      <w:r w:rsidR="00EF424E">
        <w:rPr>
          <w:szCs w:val="24"/>
        </w:rPr>
        <w:t xml:space="preserve"> Knight</w:t>
      </w:r>
      <w:r>
        <w:rPr>
          <w:szCs w:val="24"/>
        </w:rPr>
        <w:t xml:space="preserve"> of Stoke Priors, co. Worcester, pleb. New Inn Hall, matric 10 July 1672, aged 18; father of Henry 1711. (Oxford University Alumni 1500-1886, pp. 861-863)</w:t>
      </w:r>
    </w:p>
    <w:p w:rsidR="008C281E" w:rsidRDefault="008C281E" w:rsidP="008C281E">
      <w:pPr>
        <w:rPr>
          <w:szCs w:val="24"/>
        </w:rPr>
      </w:pPr>
      <w:r w:rsidRPr="0064183C">
        <w:rPr>
          <w:b/>
          <w:szCs w:val="24"/>
        </w:rPr>
        <w:t xml:space="preserve">1672 – Jul 27 – </w:t>
      </w:r>
      <w:r w:rsidR="004C78BF" w:rsidRPr="00245A6E">
        <w:rPr>
          <w:b/>
          <w:szCs w:val="24"/>
          <w:u w:val="single"/>
        </w:rPr>
        <w:t xml:space="preserve">UK </w:t>
      </w:r>
      <w:r w:rsidRPr="0064183C">
        <w:rPr>
          <w:b/>
          <w:szCs w:val="24"/>
          <w:u w:val="single"/>
        </w:rPr>
        <w:t>London</w:t>
      </w:r>
      <w:r w:rsidRPr="0064183C">
        <w:rPr>
          <w:b/>
          <w:szCs w:val="24"/>
        </w:rPr>
        <w:t xml:space="preserve"> – Will – Francis Knight, Merchant tailor</w:t>
      </w:r>
      <w:r>
        <w:rPr>
          <w:szCs w:val="24"/>
        </w:rPr>
        <w:t xml:space="preserve"> – Estate to be divided into 2 equal parts; one part to be divided among 3 children, Francis Knight, John Knight and Elizabeth Knight; the second part to be disposed of as I choose; having already provided for my son, Francis Knight, I therefore give the second half to be divided between John and Elizabeth; then follows some small bequests to various friends and/or more distant relations. (The text is almost unreadable due to poor image quality.) ( </w:t>
      </w:r>
      <w:r w:rsidRPr="00555C1B">
        <w:rPr>
          <w:szCs w:val="24"/>
        </w:rPr>
        <w:t>Prerogative Court of Canterbury Wills, 1384-1858</w:t>
      </w:r>
      <w:r>
        <w:rPr>
          <w:szCs w:val="24"/>
        </w:rPr>
        <w:t xml:space="preserve">, </w:t>
      </w:r>
      <w:r w:rsidRPr="00555C1B">
        <w:rPr>
          <w:szCs w:val="24"/>
        </w:rPr>
        <w:t>PROB 11: Will Registers</w:t>
      </w:r>
      <w:r>
        <w:rPr>
          <w:szCs w:val="24"/>
        </w:rPr>
        <w:t xml:space="preserve">, </w:t>
      </w:r>
      <w:r w:rsidRPr="00555C1B">
        <w:rPr>
          <w:szCs w:val="24"/>
        </w:rPr>
        <w:t>1660-1673</w:t>
      </w:r>
      <w:r>
        <w:rPr>
          <w:szCs w:val="24"/>
        </w:rPr>
        <w:t xml:space="preserve">, </w:t>
      </w:r>
      <w:r w:rsidRPr="00555C1B">
        <w:rPr>
          <w:szCs w:val="24"/>
        </w:rPr>
        <w:t>Piece 339: Eure, Quire Numbers 55-107 (1672)</w:t>
      </w:r>
      <w:r>
        <w:rPr>
          <w:szCs w:val="24"/>
        </w:rPr>
        <w:t>)</w:t>
      </w:r>
    </w:p>
    <w:p w:rsidR="008C281E" w:rsidRDefault="008C281E" w:rsidP="008C281E">
      <w:pPr>
        <w:rPr>
          <w:szCs w:val="24"/>
        </w:rPr>
      </w:pPr>
      <w:r w:rsidRPr="0094737E">
        <w:rPr>
          <w:b/>
          <w:szCs w:val="24"/>
        </w:rPr>
        <w:t xml:space="preserve">1672 – Jul 27 – </w:t>
      </w:r>
      <w:r w:rsidR="004C78BF" w:rsidRPr="00245A6E">
        <w:rPr>
          <w:b/>
          <w:szCs w:val="24"/>
          <w:u w:val="single"/>
        </w:rPr>
        <w:t xml:space="preserve">UK </w:t>
      </w:r>
      <w:r w:rsidRPr="0094737E">
        <w:rPr>
          <w:b/>
          <w:szCs w:val="24"/>
          <w:u w:val="single"/>
        </w:rPr>
        <w:t>Middlesex St James Clerkenwell</w:t>
      </w:r>
      <w:r w:rsidRPr="0094737E">
        <w:rPr>
          <w:b/>
          <w:szCs w:val="24"/>
        </w:rPr>
        <w:t xml:space="preserve"> – Will – Michael Knight, Brewer</w:t>
      </w:r>
      <w:r>
        <w:rPr>
          <w:szCs w:val="24"/>
        </w:rPr>
        <w:t xml:space="preserve"> – Wishes to be buried next to his father;  400 pounds to be laid out on funeral expenses according to the directions of wife, Mary Knight; lands, tenements, hereditaments in Preston and Wallingford in the county of Berkshire, of the yearly value of 250 pounds, also lands, tenements and hereditaments in Plento in the county of Bedford, yearly value of 60 pounds, and all my lands, tenements in Whitehorse Alley in Cornmill street, in the county of Middlesex, leased to __, all this to go to daughter Elizabeth and heirs of her body lawfully begotten; in default of heirs, all to </w:t>
      </w:r>
      <w:r>
        <w:rPr>
          <w:szCs w:val="24"/>
        </w:rPr>
        <w:lastRenderedPageBreak/>
        <w:t>go to wife, Mary Knight during her life, and then to Cousin Henry Knight, son of my Uncle Michael Knight and heirs of his body, etc; in default of heirs, to go to Cousin Mark Knight, son of said uncle, Michael Knight; in default of heirs, to cousin Michael Knight, son of said uncle, Michael Knight; in default of heirs, to cousin David Knight son of Uncle Thomas Knight, deceased; in default of heirs, to cousin Thomas Knight, son of said uncle Thomas Knight; in default of heirs, to cousin Richard Knight, son of uncle Thomas Knight; in default of heirs, to the right heirs of the said Michael Knight forever on this condition, nevertheless, that my said daughter and every other person and persons to whom my aforesaid lands and tenements shall happen to descend, shall yearly out of the rents and profits of the said lands, etc, pay to my said Uncle Michael Knight, the sum of 20 pounds by quarterly payment;  to daughter Elizabeth Knight, 2000 pounds at 21 or when married; if daughter dies, 1000 of the 2000 pounds to go to the Master Wardens of the Company of Brewers, London, for the purpose of buying land and building ten substantial alms houses for the poor under the management of the churchwardens of the parish of St James Clerkenwell; more details about setting up this charity; the other 1000 pounds to go to set up a school, instructions about this;  more lands to use of wife to then descend to daughter; to wife, 1000 pounds; annuity to wife of 100 pounds; 100 pounds apiece to cousin David Knight, Mr. John Foreman, Mr. Thomas Reed, executors; to sister __ Deering, 20 pieces of gold and to her daughter Johanna, 100 pounds; to Aunt Maynard, 20 pounds, and to her son, Richard, 20 pounds when he completes his apprenticeship;  Aunt Elizabeth Harton, 10 pounds; to cousin Thomas Knight, son of Thomas Knight, 10 pounds; to cousin Richard Knight, son of Thomas, 5 pounds upon his return from sea; to Mary Knight, daughter of Thomas Knight, 10 pounds; to cousin Michael Knight, son of Uncle Michael Knight, 20 pounds to put him forth apprentice, and 20 pounds at the expiration of his apprenticeship; to Mark, Henry, Jane and Susan Knight, children of Uncle Michael Knight, 5 pounds apiece; to nieces Martha and Elizabeth Ratheram, 20 pounds apiece at age 21 or marriage; to the parish of St Bartholomew, 50 pounds; lengthy review of bequests, then: “in case my wife shall be with child at the time of my decease and shall be delivered  of a son then” everything before bequeathed to wife and daughter to go to son, but if it is a daughter, then the inheritance to the first daughter to be divided with the second daughter; cousin David Knight, friends John Freeman and Thomas Reed to be executors; says the handwritten will is 10 sheets long and to be put in keeping of his Uncle, Michael Knight. (</w:t>
      </w:r>
      <w:r w:rsidRPr="0094737E">
        <w:rPr>
          <w:szCs w:val="24"/>
        </w:rPr>
        <w:t>Prerogative Court of Canterbury Wills, 1384-1858</w:t>
      </w:r>
      <w:r>
        <w:rPr>
          <w:szCs w:val="24"/>
        </w:rPr>
        <w:t xml:space="preserve">, </w:t>
      </w:r>
      <w:r w:rsidRPr="0094737E">
        <w:rPr>
          <w:szCs w:val="24"/>
        </w:rPr>
        <w:t>PROB 11: Will Registers</w:t>
      </w:r>
      <w:r>
        <w:rPr>
          <w:szCs w:val="24"/>
        </w:rPr>
        <w:t xml:space="preserve">, </w:t>
      </w:r>
      <w:r w:rsidRPr="0094737E">
        <w:rPr>
          <w:szCs w:val="24"/>
        </w:rPr>
        <w:t>1660-1673</w:t>
      </w:r>
      <w:r>
        <w:rPr>
          <w:szCs w:val="24"/>
        </w:rPr>
        <w:t xml:space="preserve">, </w:t>
      </w:r>
      <w:r w:rsidRPr="0094737E">
        <w:rPr>
          <w:szCs w:val="24"/>
        </w:rPr>
        <w:t>Piece 339: Eure, Quire Numbers 55-107 (1672)</w:t>
      </w:r>
      <w:r>
        <w:rPr>
          <w:szCs w:val="24"/>
        </w:rPr>
        <w:t xml:space="preserve">)  </w:t>
      </w:r>
      <w:r w:rsidR="00EF424E" w:rsidRPr="00EF424E">
        <w:rPr>
          <w:b/>
          <w:szCs w:val="24"/>
        </w:rPr>
        <w:t>Note</w:t>
      </w:r>
      <w:r w:rsidR="00EF424E">
        <w:rPr>
          <w:szCs w:val="24"/>
        </w:rPr>
        <w:t xml:space="preserve">: </w:t>
      </w:r>
      <w:r>
        <w:rPr>
          <w:szCs w:val="24"/>
        </w:rPr>
        <w:t>Obviously, with those conditions, any male child that might be born probably would not live long.</w:t>
      </w:r>
    </w:p>
    <w:p w:rsidR="008C281E" w:rsidRDefault="008C281E" w:rsidP="008C281E">
      <w:pPr>
        <w:rPr>
          <w:szCs w:val="24"/>
        </w:rPr>
      </w:pPr>
      <w:r w:rsidRPr="003B51E4">
        <w:rPr>
          <w:b/>
          <w:szCs w:val="24"/>
        </w:rPr>
        <w:t xml:space="preserve">1672 – Aug 9 – </w:t>
      </w:r>
      <w:r w:rsidR="004C78BF" w:rsidRPr="00245A6E">
        <w:rPr>
          <w:b/>
          <w:szCs w:val="24"/>
          <w:u w:val="single"/>
        </w:rPr>
        <w:t xml:space="preserve">UK </w:t>
      </w:r>
      <w:r w:rsidRPr="003B51E4">
        <w:rPr>
          <w:b/>
          <w:szCs w:val="24"/>
          <w:u w:val="single"/>
        </w:rPr>
        <w:t>Surrey Southwark St Olave</w:t>
      </w:r>
      <w:r w:rsidRPr="003B51E4">
        <w:rPr>
          <w:b/>
          <w:szCs w:val="24"/>
        </w:rPr>
        <w:t xml:space="preserve"> – Bur – Christopher Knight</w:t>
      </w:r>
      <w:r>
        <w:rPr>
          <w:szCs w:val="24"/>
        </w:rPr>
        <w:t xml:space="preserve"> - </w:t>
      </w:r>
      <w:r>
        <w:t>(London Met Arch)</w:t>
      </w:r>
    </w:p>
    <w:p w:rsidR="001470B7" w:rsidRDefault="001470B7" w:rsidP="001470B7">
      <w:pPr>
        <w:pStyle w:val="NormalWeb"/>
        <w:spacing w:before="240" w:beforeAutospacing="0" w:after="240" w:afterAutospacing="0"/>
        <w:ind w:left="0" w:right="0"/>
      </w:pPr>
      <w:r>
        <w:rPr>
          <w:b/>
        </w:rPr>
        <w:t xml:space="preserve">1672 </w:t>
      </w:r>
      <w:r w:rsidR="00D72EED">
        <w:rPr>
          <w:b/>
        </w:rPr>
        <w:t xml:space="preserve">- </w:t>
      </w:r>
      <w:r>
        <w:rPr>
          <w:b/>
        </w:rPr>
        <w:t xml:space="preserve">Aug </w:t>
      </w:r>
      <w:r w:rsidRPr="001135FC">
        <w:rPr>
          <w:b/>
        </w:rPr>
        <w:t>1</w:t>
      </w:r>
      <w:r>
        <w:rPr>
          <w:b/>
        </w:rPr>
        <w:t>0</w:t>
      </w:r>
      <w:r w:rsidRPr="001135FC">
        <w:rPr>
          <w:b/>
        </w:rPr>
        <w:t xml:space="preserve"> </w:t>
      </w:r>
      <w:r>
        <w:rPr>
          <w:b/>
        </w:rPr>
        <w:t>–</w:t>
      </w:r>
      <w:r w:rsidRPr="001135FC">
        <w:rPr>
          <w:b/>
        </w:rPr>
        <w:t xml:space="preserve"> </w:t>
      </w:r>
      <w:r>
        <w:rPr>
          <w:b/>
          <w:u w:val="single"/>
        </w:rPr>
        <w:t>VA</w:t>
      </w:r>
      <w:r w:rsidR="00D72EED">
        <w:rPr>
          <w:b/>
          <w:u w:val="single"/>
        </w:rPr>
        <w:t xml:space="preserve"> </w:t>
      </w:r>
      <w:r w:rsidR="00D72EED" w:rsidRPr="00896AD6">
        <w:rPr>
          <w:b/>
          <w:u w:val="single"/>
        </w:rPr>
        <w:t>Isle of Wight</w:t>
      </w:r>
      <w:r>
        <w:rPr>
          <w:b/>
        </w:rPr>
        <w:t xml:space="preserve"> – </w:t>
      </w:r>
      <w:r w:rsidR="00D72EED">
        <w:rPr>
          <w:b/>
        </w:rPr>
        <w:t xml:space="preserve">Admin - </w:t>
      </w:r>
      <w:r>
        <w:rPr>
          <w:b/>
        </w:rPr>
        <w:t>William Knight</w:t>
      </w:r>
      <w:r w:rsidR="00D72EED">
        <w:rPr>
          <w:b/>
        </w:rPr>
        <w:t xml:space="preserve"> - </w:t>
      </w:r>
      <w:r w:rsidRPr="009D69EC">
        <w:rPr>
          <w:b/>
        </w:rPr>
        <w:t xml:space="preserve"> Dying</w:t>
      </w:r>
      <w:r>
        <w:t xml:space="preserve"> intestate, administration requested by </w:t>
      </w:r>
      <w:r w:rsidRPr="002F0F1D">
        <w:rPr>
          <w:b/>
        </w:rPr>
        <w:t>Frances Knight</w:t>
      </w:r>
      <w:r>
        <w:t>... Rec. Nov. 13, 1672. Security,</w:t>
      </w:r>
      <w:r w:rsidRPr="009D69EC">
        <w:rPr>
          <w:b/>
        </w:rPr>
        <w:t xml:space="preserve"> </w:t>
      </w:r>
      <w:r w:rsidRPr="00F306B0">
        <w:t xml:space="preserve">Captain </w:t>
      </w:r>
      <w:r w:rsidRPr="00EF424E">
        <w:rPr>
          <w:b/>
        </w:rPr>
        <w:t>Arthur Smith</w:t>
      </w:r>
      <w:r>
        <w:t xml:space="preserve">, </w:t>
      </w:r>
      <w:r w:rsidRPr="00FB008A">
        <w:rPr>
          <w:b/>
        </w:rPr>
        <w:t>Mr. George Moore</w:t>
      </w:r>
      <w:r>
        <w:t xml:space="preserve">. (Chapman 1975, p.69) </w:t>
      </w:r>
      <w:r>
        <w:br/>
      </w:r>
      <w:r w:rsidRPr="00EF424E">
        <w:rPr>
          <w:b/>
        </w:rPr>
        <w:t xml:space="preserve"> Note</w:t>
      </w:r>
      <w:r>
        <w:t xml:space="preserve">: Compare this to the 1645 Oct 1 death of Arthur Smith the elder whose overseer was </w:t>
      </w:r>
      <w:r w:rsidRPr="00F306B0">
        <w:t>Peter Knight</w:t>
      </w:r>
      <w:r>
        <w:t xml:space="preserve">. </w:t>
      </w:r>
      <w:r w:rsidR="00EF424E">
        <w:t>Was this the son of Peter Knight of Gloucester? Did he have issue?</w:t>
      </w:r>
      <w:r>
        <w:t xml:space="preserve"> </w:t>
      </w:r>
    </w:p>
    <w:p w:rsidR="008C281E" w:rsidRDefault="008C281E" w:rsidP="008C281E">
      <w:pPr>
        <w:rPr>
          <w:szCs w:val="24"/>
        </w:rPr>
      </w:pPr>
      <w:r w:rsidRPr="00C22243">
        <w:rPr>
          <w:b/>
          <w:szCs w:val="24"/>
        </w:rPr>
        <w:t xml:space="preserve">1672 – Aug 25 – </w:t>
      </w:r>
      <w:r w:rsidR="004C78BF" w:rsidRPr="00245A6E">
        <w:rPr>
          <w:b/>
          <w:szCs w:val="24"/>
          <w:u w:val="single"/>
        </w:rPr>
        <w:t xml:space="preserve">UK </w:t>
      </w:r>
      <w:r w:rsidRPr="00C22243">
        <w:rPr>
          <w:b/>
          <w:szCs w:val="24"/>
          <w:u w:val="single"/>
        </w:rPr>
        <w:t>Kent Godmersham</w:t>
      </w:r>
      <w:r w:rsidRPr="00C22243">
        <w:rPr>
          <w:b/>
          <w:szCs w:val="24"/>
        </w:rPr>
        <w:t xml:space="preserve"> – Bur – Katherine Knight</w:t>
      </w:r>
      <w:r>
        <w:rPr>
          <w:szCs w:val="24"/>
        </w:rPr>
        <w:t xml:space="preserve"> - wife of Nicholas Knight, gent. (Tyler)</w:t>
      </w:r>
    </w:p>
    <w:p w:rsidR="008C281E" w:rsidRDefault="008C281E" w:rsidP="008C281E">
      <w:pPr>
        <w:rPr>
          <w:szCs w:val="24"/>
        </w:rPr>
      </w:pPr>
      <w:r w:rsidRPr="003B2CFF">
        <w:rPr>
          <w:b/>
          <w:szCs w:val="24"/>
        </w:rPr>
        <w:lastRenderedPageBreak/>
        <w:t xml:space="preserve">1672 – Aug 26 – </w:t>
      </w:r>
      <w:r w:rsidR="004C78BF" w:rsidRPr="00245A6E">
        <w:rPr>
          <w:b/>
          <w:szCs w:val="24"/>
          <w:u w:val="single"/>
        </w:rPr>
        <w:t xml:space="preserve">UK </w:t>
      </w:r>
      <w:r w:rsidRPr="003B2CFF">
        <w:rPr>
          <w:b/>
          <w:szCs w:val="24"/>
          <w:u w:val="single"/>
        </w:rPr>
        <w:t>Bedfordshire Luton</w:t>
      </w:r>
      <w:r w:rsidRPr="003B2CFF">
        <w:rPr>
          <w:b/>
          <w:szCs w:val="24"/>
        </w:rPr>
        <w:t xml:space="preserve"> – Will – Henry Knight</w:t>
      </w:r>
      <w:r>
        <w:rPr>
          <w:b/>
          <w:szCs w:val="24"/>
        </w:rPr>
        <w:t>, Gent</w:t>
      </w:r>
      <w:r>
        <w:rPr>
          <w:szCs w:val="24"/>
        </w:rPr>
        <w:t xml:space="preserve"> – To mother, Elizabeth Harlow, now wife to Richard Harlow, 30 pounds; to brother Thomas Knight, 20 pounds; to sister Elizabeth Caton, wife of John Caton, 20 pounds; to sister Mary Spurford, wife of Richard Spurford, 15 pounds; “to my brother Richard Knight, when he shall return from beyond the sea, 20 pounds with interest” ; to sister Frances Knight, 40 pounds, this to be placed in the hands of brother, David Knight, for the best advantage of sister, Frances until she is 21 or married; to brother David Knight, 5 pounds to buy a mourning ring; residue of estate to wife Elizabeth who is to be executrix; brother David Knight to be overseer. Codicil added: gives 5 pounds more to sister Mary Spurford; to Elizabeth Knight, daughter of brother David Knight, 5 pounds; to Elizabeth Wainwright, Widow, 40 shillings; forgives debt to Aunt Jone of 3 pounds.  (</w:t>
      </w:r>
      <w:r w:rsidRPr="00F54C69">
        <w:rPr>
          <w:szCs w:val="24"/>
        </w:rPr>
        <w:t>Prerogative Court of Canterbury Wills, 1384-1858</w:t>
      </w:r>
      <w:r>
        <w:rPr>
          <w:szCs w:val="24"/>
        </w:rPr>
        <w:t xml:space="preserve">, </w:t>
      </w:r>
      <w:r w:rsidRPr="00F54C69">
        <w:rPr>
          <w:szCs w:val="24"/>
        </w:rPr>
        <w:t>PROB 11: Will Registers</w:t>
      </w:r>
      <w:r>
        <w:rPr>
          <w:szCs w:val="24"/>
        </w:rPr>
        <w:t xml:space="preserve">, </w:t>
      </w:r>
      <w:r w:rsidRPr="00F54C69">
        <w:rPr>
          <w:szCs w:val="24"/>
        </w:rPr>
        <w:t>1660-1673</w:t>
      </w:r>
      <w:r>
        <w:rPr>
          <w:szCs w:val="24"/>
        </w:rPr>
        <w:t xml:space="preserve">, </w:t>
      </w:r>
      <w:r w:rsidRPr="00F54C69">
        <w:rPr>
          <w:szCs w:val="24"/>
        </w:rPr>
        <w:t>Piece 339: Eure, Quire Numbers 55-107 (1672)</w:t>
      </w:r>
      <w:r>
        <w:rPr>
          <w:szCs w:val="24"/>
        </w:rPr>
        <w:t xml:space="preserve">) </w:t>
      </w:r>
    </w:p>
    <w:p w:rsidR="008C281E" w:rsidRDefault="008C281E" w:rsidP="008C281E">
      <w:pPr>
        <w:rPr>
          <w:szCs w:val="24"/>
        </w:rPr>
      </w:pPr>
      <w:r w:rsidRPr="00E11CF4">
        <w:rPr>
          <w:b/>
          <w:szCs w:val="24"/>
        </w:rPr>
        <w:t xml:space="preserve">1672 – Sep 13 – </w:t>
      </w:r>
      <w:r w:rsidR="004C78BF" w:rsidRPr="00245A6E">
        <w:rPr>
          <w:b/>
          <w:szCs w:val="24"/>
          <w:u w:val="single"/>
        </w:rPr>
        <w:t xml:space="preserve">UK </w:t>
      </w:r>
      <w:r w:rsidRPr="00E11CF4">
        <w:rPr>
          <w:b/>
          <w:szCs w:val="24"/>
          <w:u w:val="single"/>
        </w:rPr>
        <w:t>Wiltshire Codford St Mary</w:t>
      </w:r>
      <w:r w:rsidRPr="00E11CF4">
        <w:rPr>
          <w:b/>
          <w:szCs w:val="24"/>
        </w:rPr>
        <w:t xml:space="preserve"> – Bur – Anne Knight</w:t>
      </w:r>
      <w:r>
        <w:rPr>
          <w:szCs w:val="24"/>
        </w:rPr>
        <w:t xml:space="preserve"> – d/o Henry Knight and Anne. (London Met Arch)</w:t>
      </w:r>
    </w:p>
    <w:p w:rsidR="001470B7" w:rsidRDefault="001470B7" w:rsidP="0013054C">
      <w:pPr>
        <w:pStyle w:val="NormalWeb"/>
        <w:spacing w:before="240" w:after="240"/>
        <w:ind w:left="0"/>
      </w:pPr>
      <w:r>
        <w:rPr>
          <w:b/>
        </w:rPr>
        <w:t xml:space="preserve">1672 </w:t>
      </w:r>
      <w:r w:rsidR="0013054C">
        <w:rPr>
          <w:b/>
        </w:rPr>
        <w:t xml:space="preserve">- </w:t>
      </w:r>
      <w:r>
        <w:rPr>
          <w:b/>
        </w:rPr>
        <w:t xml:space="preserve">Oct </w:t>
      </w:r>
      <w:r w:rsidRPr="00442C26">
        <w:rPr>
          <w:b/>
        </w:rPr>
        <w:t>1</w:t>
      </w:r>
      <w:r>
        <w:t xml:space="preserve"> – </w:t>
      </w:r>
      <w:r w:rsidR="0013054C" w:rsidRPr="0013054C">
        <w:rPr>
          <w:b/>
          <w:u w:val="single"/>
        </w:rPr>
        <w:t>UK London / VA Northumberland</w:t>
      </w:r>
      <w:r w:rsidR="0013054C" w:rsidRPr="0013054C">
        <w:rPr>
          <w:b/>
        </w:rPr>
        <w:t xml:space="preserve"> – Admin – Peter Knight</w:t>
      </w:r>
      <w:r w:rsidR="0013054C">
        <w:t xml:space="preserve"> - Deposition taken in London in the case of Samuel Auckland and Peter Knight of Virginia. Samuel Auckland of Bexley, Kent, yeoman, age 50, deposes that his son Samuel Auckland, now living in Virginia with Mr. Peter Knight, was born in January 1648 and baptized on 28 January 1648/9, according to an entry in the Bexley Parish Register. (Coldham 1980, p. 3) </w:t>
      </w:r>
      <w:r w:rsidR="0013054C">
        <w:br/>
      </w:r>
      <w:r w:rsidR="0013054C" w:rsidRPr="0013054C">
        <w:rPr>
          <w:b/>
        </w:rPr>
        <w:t>Note</w:t>
      </w:r>
      <w:r w:rsidR="0013054C">
        <w:t xml:space="preserve">: This is the Samuel Oakland imported by Peter Knight in a patent dated 1671 Feb 21 and most likely the Samuel “Ortland” mentioned in the court 1668 Nov 5, 3 years before the mentioned patent was granted. The only explanation I can think of for that 1668 entry would be that Auckland didn’t want to serve and was claiming to be under age. That may be why an inquiry was sent to England to determine his actual age. Notice also that Auckland acted as a witness in the affidavit produced in the MD court (above) regarding the case of William Goss, which Goss lost. The plot thickens further on; something was going on in the background and we do not have all the records. </w:t>
      </w:r>
    </w:p>
    <w:p w:rsidR="001470B7" w:rsidRDefault="001470B7" w:rsidP="001470B7">
      <w:pPr>
        <w:pStyle w:val="NormalWeb"/>
        <w:spacing w:before="240" w:beforeAutospacing="0" w:after="240" w:afterAutospacing="0"/>
        <w:ind w:left="0" w:right="0"/>
      </w:pPr>
      <w:r>
        <w:rPr>
          <w:b/>
        </w:rPr>
        <w:t xml:space="preserve">1672 </w:t>
      </w:r>
      <w:r w:rsidR="00EF424E">
        <w:rPr>
          <w:b/>
        </w:rPr>
        <w:t xml:space="preserve">- </w:t>
      </w:r>
      <w:r>
        <w:rPr>
          <w:b/>
        </w:rPr>
        <w:t xml:space="preserve">Dec </w:t>
      </w:r>
      <w:r w:rsidRPr="00891048">
        <w:rPr>
          <w:b/>
        </w:rPr>
        <w:t>1</w:t>
      </w:r>
      <w:r>
        <w:rPr>
          <w:b/>
        </w:rPr>
        <w:t>5</w:t>
      </w:r>
      <w:r w:rsidRPr="00891048">
        <w:rPr>
          <w:b/>
        </w:rPr>
        <w:t xml:space="preserve"> </w:t>
      </w:r>
      <w:r>
        <w:t xml:space="preserve">– </w:t>
      </w:r>
      <w:r w:rsidR="0013054C" w:rsidRPr="0013054C">
        <w:rPr>
          <w:b/>
          <w:u w:val="single"/>
        </w:rPr>
        <w:t>VA Gloucester</w:t>
      </w:r>
      <w:r w:rsidR="0013054C" w:rsidRPr="0013054C">
        <w:rPr>
          <w:b/>
        </w:rPr>
        <w:t xml:space="preserve"> – Admin - Mr. Richard Dudley</w:t>
      </w:r>
      <w:r w:rsidR="0013054C" w:rsidRPr="0013054C">
        <w:t xml:space="preserve"> - Land patent for 944 acs. On brs. Of Porpotancke Cr… along Mr. Peter Knight, to Spence’s line… trans. Of 11 pers. incl Nicholas Moore, John Basse. (Nugent II, p. 122)</w:t>
      </w:r>
      <w:r w:rsidR="0013054C">
        <w:br/>
      </w:r>
      <w:r w:rsidR="0013054C" w:rsidRPr="0013054C">
        <w:rPr>
          <w:b/>
        </w:rPr>
        <w:t>Note</w:t>
      </w:r>
      <w:r w:rsidR="0013054C" w:rsidRPr="0013054C">
        <w:t>: I've included this because it is another of the earliest mentions of any Basse family members other than Nathaniel Basse who died without issue. The Basses were definitely associated with the Hawleys, Knights, Carters, Moores, etc</w:t>
      </w:r>
    </w:p>
    <w:p w:rsidR="008C281E" w:rsidRDefault="008C281E" w:rsidP="008C281E">
      <w:pPr>
        <w:rPr>
          <w:szCs w:val="24"/>
        </w:rPr>
      </w:pPr>
      <w:r w:rsidRPr="00201C72">
        <w:rPr>
          <w:b/>
          <w:szCs w:val="24"/>
        </w:rPr>
        <w:t xml:space="preserve">1672 – </w:t>
      </w:r>
      <w:r w:rsidR="004C78BF" w:rsidRPr="00245A6E">
        <w:rPr>
          <w:b/>
          <w:szCs w:val="24"/>
          <w:u w:val="single"/>
        </w:rPr>
        <w:t xml:space="preserve">UK </w:t>
      </w:r>
      <w:r w:rsidRPr="00201C72">
        <w:rPr>
          <w:b/>
          <w:szCs w:val="24"/>
          <w:u w:val="single"/>
        </w:rPr>
        <w:t>Norfolk</w:t>
      </w:r>
      <w:r w:rsidRPr="00201C72">
        <w:rPr>
          <w:b/>
          <w:szCs w:val="24"/>
        </w:rPr>
        <w:t xml:space="preserve"> – </w:t>
      </w:r>
      <w:r>
        <w:rPr>
          <w:b/>
          <w:szCs w:val="24"/>
        </w:rPr>
        <w:t>Chancery</w:t>
      </w:r>
      <w:r w:rsidRPr="00201C72">
        <w:rPr>
          <w:b/>
          <w:szCs w:val="24"/>
        </w:rPr>
        <w:t xml:space="preserve"> – John Knight</w:t>
      </w:r>
      <w:r>
        <w:rPr>
          <w:szCs w:val="24"/>
        </w:rPr>
        <w:t xml:space="preserve"> - </w:t>
      </w:r>
      <w:r w:rsidRPr="00201C72">
        <w:rPr>
          <w:szCs w:val="24"/>
        </w:rPr>
        <w:t>Corrance v Clayton.</w:t>
      </w:r>
      <w:r>
        <w:rPr>
          <w:szCs w:val="24"/>
        </w:rPr>
        <w:t xml:space="preserve">  </w:t>
      </w:r>
      <w:r w:rsidRPr="00201C72">
        <w:rPr>
          <w:szCs w:val="24"/>
        </w:rPr>
        <w:t>Plaintiffs: John Corrance, Nicholas Hare and Edward Barber.</w:t>
      </w:r>
      <w:r>
        <w:rPr>
          <w:szCs w:val="24"/>
        </w:rPr>
        <w:t xml:space="preserve">  </w:t>
      </w:r>
      <w:r w:rsidRPr="00201C72">
        <w:rPr>
          <w:szCs w:val="24"/>
        </w:rPr>
        <w:t xml:space="preserve">Defendants: Dame Mary Clayton widow, Sir John Clayton kt, </w:t>
      </w:r>
      <w:r w:rsidRPr="00113B97">
        <w:rPr>
          <w:b/>
          <w:szCs w:val="24"/>
        </w:rPr>
        <w:t>Charles Cornwallis</w:t>
      </w:r>
      <w:r w:rsidRPr="00201C72">
        <w:rPr>
          <w:szCs w:val="24"/>
        </w:rPr>
        <w:t xml:space="preserve">, Thomas Yale, </w:t>
      </w:r>
      <w:r w:rsidRPr="00113B97">
        <w:rPr>
          <w:b/>
          <w:szCs w:val="24"/>
        </w:rPr>
        <w:t>John Knight</w:t>
      </w:r>
      <w:r w:rsidRPr="00201C72">
        <w:rPr>
          <w:szCs w:val="24"/>
        </w:rPr>
        <w:t xml:space="preserve"> and Robert Paston Viscount Yarmouth.</w:t>
      </w:r>
      <w:r>
        <w:rPr>
          <w:szCs w:val="24"/>
        </w:rPr>
        <w:t xml:space="preserve">  </w:t>
      </w:r>
      <w:r w:rsidRPr="00201C72">
        <w:rPr>
          <w:szCs w:val="24"/>
        </w:rPr>
        <w:t>Subject: manors of Runham, Flegghall, Maultby, and Lyng, Norfolk.</w:t>
      </w:r>
      <w:r>
        <w:rPr>
          <w:szCs w:val="24"/>
        </w:rPr>
        <w:t xml:space="preserve">  </w:t>
      </w:r>
      <w:r w:rsidRPr="00201C72">
        <w:rPr>
          <w:szCs w:val="24"/>
        </w:rPr>
        <w:t xml:space="preserve">Document type: bill, three answers. </w:t>
      </w:r>
      <w:r>
        <w:rPr>
          <w:szCs w:val="24"/>
        </w:rPr>
        <w:t xml:space="preserve">(National Archives, Kew England, Ref: </w:t>
      </w:r>
      <w:r w:rsidRPr="00201C72">
        <w:rPr>
          <w:szCs w:val="24"/>
        </w:rPr>
        <w:t>C 6/80/75</w:t>
      </w:r>
      <w:r>
        <w:rPr>
          <w:szCs w:val="24"/>
        </w:rPr>
        <w:t>)</w:t>
      </w:r>
    </w:p>
    <w:p w:rsidR="008C281E" w:rsidRDefault="008C281E" w:rsidP="008C281E">
      <w:pPr>
        <w:pStyle w:val="NormalWeb"/>
        <w:spacing w:before="240" w:beforeAutospacing="0" w:after="240" w:afterAutospacing="0"/>
        <w:ind w:left="0" w:right="0"/>
      </w:pPr>
      <w:r w:rsidRPr="007C4876">
        <w:rPr>
          <w:b/>
        </w:rPr>
        <w:t xml:space="preserve">1672 – </w:t>
      </w:r>
      <w:r w:rsidR="004C78BF" w:rsidRPr="00245A6E">
        <w:rPr>
          <w:b/>
          <w:u w:val="single"/>
        </w:rPr>
        <w:t xml:space="preserve">UK </w:t>
      </w:r>
      <w:r w:rsidRPr="007C4876">
        <w:rPr>
          <w:b/>
          <w:u w:val="single"/>
        </w:rPr>
        <w:t>Lincolnshire</w:t>
      </w:r>
      <w:r w:rsidRPr="007C4876">
        <w:rPr>
          <w:b/>
        </w:rPr>
        <w:t xml:space="preserve"> – </w:t>
      </w:r>
      <w:r>
        <w:rPr>
          <w:b/>
        </w:rPr>
        <w:t>Chancery</w:t>
      </w:r>
      <w:r w:rsidRPr="007C4876">
        <w:rPr>
          <w:b/>
        </w:rPr>
        <w:t xml:space="preserve"> – Knight vs Glissen etc</w:t>
      </w:r>
      <w:r>
        <w:t xml:space="preserve"> - </w:t>
      </w:r>
      <w:r w:rsidRPr="007C4876">
        <w:t>Plaintiffs:</w:t>
      </w:r>
      <w:r w:rsidRPr="001F6F3A">
        <w:rPr>
          <w:b/>
        </w:rPr>
        <w:t xml:space="preserve"> George Knight, Robert Knight, Isaac Knight</w:t>
      </w:r>
      <w:r w:rsidRPr="007C4876">
        <w:t xml:space="preserve">, Christopher Palmer, Dorothy Palmer his wife and </w:t>
      </w:r>
      <w:r w:rsidRPr="00EF424E">
        <w:rPr>
          <w:b/>
        </w:rPr>
        <w:t>Perces Knight</w:t>
      </w:r>
      <w:r w:rsidRPr="007C4876">
        <w:t>.</w:t>
      </w:r>
      <w:r>
        <w:t xml:space="preserve">  </w:t>
      </w:r>
      <w:r w:rsidRPr="007C4876">
        <w:t xml:space="preserve">Defendants: Paul Glissen, Michael Clipsham and </w:t>
      </w:r>
      <w:r w:rsidRPr="001F6F3A">
        <w:rPr>
          <w:b/>
        </w:rPr>
        <w:t>William Knight</w:t>
      </w:r>
      <w:r w:rsidRPr="007C4876">
        <w:t>.</w:t>
      </w:r>
      <w:r>
        <w:t xml:space="preserve">  </w:t>
      </w:r>
      <w:r w:rsidRPr="007C4876">
        <w:t>Subject: manor of Bayhall, Lincolnshire.</w:t>
      </w:r>
      <w:r>
        <w:t xml:space="preserve">  </w:t>
      </w:r>
      <w:r w:rsidRPr="007C4876">
        <w:t xml:space="preserve">Document type: bill, answer. </w:t>
      </w:r>
      <w:r>
        <w:lastRenderedPageBreak/>
        <w:t xml:space="preserve">(National Archives, Kew England, Ref: </w:t>
      </w:r>
      <w:r w:rsidRPr="007C4876">
        <w:t>C 6/204/37</w:t>
      </w:r>
      <w:r>
        <w:t xml:space="preserve">)  </w:t>
      </w:r>
      <w:r w:rsidR="001F6F3A" w:rsidRPr="00EF424E">
        <w:rPr>
          <w:b/>
        </w:rPr>
        <w:t>Note</w:t>
      </w:r>
      <w:r w:rsidR="001F6F3A">
        <w:t xml:space="preserve">: </w:t>
      </w:r>
      <w:r>
        <w:t xml:space="preserve">There was a Bayhall Manor in Pembury, Kent, but I have found nothing on such a place in Lincolnshire. Perhaps that was the residence of some of the litigants? </w:t>
      </w:r>
    </w:p>
    <w:p w:rsidR="008C281E" w:rsidRDefault="008C281E" w:rsidP="008C281E">
      <w:pPr>
        <w:pStyle w:val="NormalWeb"/>
        <w:spacing w:before="240" w:beforeAutospacing="0" w:after="240" w:afterAutospacing="0"/>
        <w:ind w:left="0" w:right="0"/>
      </w:pPr>
      <w:r w:rsidRPr="00D45AFC">
        <w:rPr>
          <w:b/>
        </w:rPr>
        <w:t xml:space="preserve">1673 – Feb 12 – </w:t>
      </w:r>
      <w:r w:rsidR="004C78BF" w:rsidRPr="00245A6E">
        <w:rPr>
          <w:b/>
          <w:u w:val="single"/>
        </w:rPr>
        <w:t xml:space="preserve">UK </w:t>
      </w:r>
      <w:r w:rsidRPr="00D45AFC">
        <w:rPr>
          <w:b/>
          <w:u w:val="single"/>
        </w:rPr>
        <w:t>Berkshire Tilehurst</w:t>
      </w:r>
      <w:r w:rsidRPr="00D45AFC">
        <w:rPr>
          <w:b/>
        </w:rPr>
        <w:t xml:space="preserve"> – Admin - Nathan Knight</w:t>
      </w:r>
      <w:r>
        <w:t xml:space="preserve"> - </w:t>
      </w:r>
      <w:r w:rsidRPr="00D45AFC">
        <w:t>Deed relating to Compton and Tilehurst, Berkshire</w:t>
      </w:r>
      <w:r>
        <w:t xml:space="preserve">: </w:t>
      </w:r>
      <w:r w:rsidRPr="00D45AFC">
        <w:t xml:space="preserve">Settlement between Thomas Cressey of St. Andrew's, Holborne [Holborn], co. Middlesex, esquire, Thomas Parkyns of Bunney, Nottinghamshire, esquire, and Anne his wife, the only daughter of Thomas Cressey, </w:t>
      </w:r>
      <w:r w:rsidRPr="00D332CE">
        <w:rPr>
          <w:b/>
        </w:rPr>
        <w:t>Nathan Knight of Lincoln's Inn, Middlesex, esquire, son and heir of Walter Knight, late of Reading, Berkshire, gent</w:t>
      </w:r>
      <w:r w:rsidRPr="00D45AFC">
        <w:t xml:space="preserve">., and Edward Rockall of Rushcombe [Ruscombe], Berkshire, gent., and Thomas Holt and William Leake, both of Grave's Inn, Middlesex: settlement follows Bill of Complaint in Court of Chancery made by Right Honble. Henry, now Earl of Sterling [Stirling], son and heir of Mary, Countess of Sterling, Sir Robert Croke, Knight, and Dame Susan his wife, Henry Zinzan, alias Alexander, and Jacoba his wife, against Thomas Levingston, esquire, and Anne his wife, John Vandebende, Abraham Vandebende, Thomas Cressey, Thomas Parkyns and Anne his wife, </w:t>
      </w:r>
      <w:r w:rsidRPr="00D332CE">
        <w:rPr>
          <w:b/>
        </w:rPr>
        <w:t>Walter Knight</w:t>
      </w:r>
      <w:r w:rsidRPr="00D45AFC">
        <w:t xml:space="preserve"> and several others, to have a division made of the manors, messuages and lands in Berks., the inheritance of Sir Peter Vanloer of Tilehurst, Mary, Susan and Jacoba being the daughters and coheirs of Sir Peter and following the appointment of a Commission to make a division of all the messuages and lands, excepting Benham Farm and other lands settled on Maurice Vanloer. Division to be as follows:- manor of East Compton, advowson of vicarage of church in East Compton, copyhold messuages and cottages in Compton and 3 copyhold messuages belonging to Manor of Tilehurst to be held by Thomas Cressey, and Thomas Parkyns and their heirs; copyhold messuages in Tilehurst, Brockdowne Coppice, Combe Park Coppice and Quary Coppice, Woodroffe's Farm and messuages in Compton and Tilehurst to be held by Edward Rockall, subject to certain conditions specified in the settlement.</w:t>
      </w:r>
      <w:r>
        <w:t xml:space="preserve"> (</w:t>
      </w:r>
      <w:r w:rsidRPr="00D45AFC">
        <w:t>Nottingham University Library, Department of Manuscripts and Special Collections,</w:t>
      </w:r>
      <w:r>
        <w:t xml:space="preserve"> Ref: </w:t>
      </w:r>
      <w:r w:rsidRPr="00D45AFC">
        <w:t>Pa D 117</w:t>
      </w:r>
      <w:r>
        <w:t>)</w:t>
      </w:r>
    </w:p>
    <w:p w:rsidR="001470B7" w:rsidRDefault="001470B7" w:rsidP="001470B7">
      <w:pPr>
        <w:pStyle w:val="NormalWeb"/>
        <w:spacing w:before="240" w:beforeAutospacing="0" w:after="240" w:afterAutospacing="0"/>
        <w:ind w:left="0" w:right="0"/>
      </w:pPr>
      <w:r>
        <w:rPr>
          <w:b/>
        </w:rPr>
        <w:t xml:space="preserve">1673 </w:t>
      </w:r>
      <w:r w:rsidR="0089025D">
        <w:rPr>
          <w:b/>
        </w:rPr>
        <w:t xml:space="preserve">- </w:t>
      </w:r>
      <w:r>
        <w:rPr>
          <w:b/>
        </w:rPr>
        <w:t xml:space="preserve">Feb </w:t>
      </w:r>
      <w:r w:rsidRPr="00492F43">
        <w:rPr>
          <w:b/>
        </w:rPr>
        <w:t>18</w:t>
      </w:r>
      <w:r>
        <w:rPr>
          <w:b/>
        </w:rPr>
        <w:t xml:space="preserve"> </w:t>
      </w:r>
      <w:r w:rsidR="0089025D">
        <w:rPr>
          <w:b/>
        </w:rPr>
        <w:t>–</w:t>
      </w:r>
      <w:r>
        <w:rPr>
          <w:b/>
        </w:rPr>
        <w:t xml:space="preserve"> </w:t>
      </w:r>
      <w:r w:rsidRPr="00891048">
        <w:rPr>
          <w:b/>
          <w:u w:val="single"/>
        </w:rPr>
        <w:t>VA</w:t>
      </w:r>
      <w:r w:rsidR="0089025D">
        <w:rPr>
          <w:b/>
          <w:u w:val="single"/>
        </w:rPr>
        <w:t xml:space="preserve"> </w:t>
      </w:r>
      <w:r w:rsidR="0089025D" w:rsidRPr="00891048">
        <w:rPr>
          <w:b/>
          <w:u w:val="single"/>
        </w:rPr>
        <w:t>New Kent</w:t>
      </w:r>
      <w:r w:rsidRPr="00D332CE">
        <w:rPr>
          <w:b/>
        </w:rPr>
        <w:t xml:space="preserve"> – </w:t>
      </w:r>
      <w:r w:rsidR="00D332CE" w:rsidRPr="00D332CE">
        <w:rPr>
          <w:b/>
        </w:rPr>
        <w:t>Admin -</w:t>
      </w:r>
      <w:r w:rsidRPr="00D332CE">
        <w:rPr>
          <w:b/>
        </w:rPr>
        <w:t xml:space="preserve"> William Hernden</w:t>
      </w:r>
      <w:r>
        <w:t xml:space="preserve"> </w:t>
      </w:r>
      <w:r w:rsidR="00D332CE">
        <w:t xml:space="preserve">– Land patent </w:t>
      </w:r>
      <w:r>
        <w:t xml:space="preserve">for 430 acs. N. side Mattopony Riv. … for Trans. Of 9 pers: Incl. </w:t>
      </w:r>
      <w:r w:rsidRPr="00D332CE">
        <w:rPr>
          <w:b/>
        </w:rPr>
        <w:t>William Hawley</w:t>
      </w:r>
      <w:r>
        <w:t>. (Nugent II, p. 143)</w:t>
      </w:r>
    </w:p>
    <w:p w:rsidR="001470B7" w:rsidRDefault="001470B7" w:rsidP="001470B7">
      <w:pPr>
        <w:pStyle w:val="NormalWeb"/>
        <w:spacing w:before="240" w:beforeAutospacing="0" w:after="240" w:afterAutospacing="0"/>
        <w:ind w:left="0" w:right="0"/>
      </w:pPr>
      <w:r>
        <w:rPr>
          <w:b/>
        </w:rPr>
        <w:t xml:space="preserve">1673 </w:t>
      </w:r>
      <w:r w:rsidR="0089025D">
        <w:rPr>
          <w:b/>
        </w:rPr>
        <w:t xml:space="preserve">- </w:t>
      </w:r>
      <w:r>
        <w:rPr>
          <w:b/>
        </w:rPr>
        <w:t xml:space="preserve">Feb 20 </w:t>
      </w:r>
      <w:r w:rsidRPr="00983800">
        <w:t>-</w:t>
      </w:r>
      <w:r>
        <w:t xml:space="preserve"> </w:t>
      </w:r>
      <w:r w:rsidR="0089025D" w:rsidRPr="0089025D">
        <w:rPr>
          <w:b/>
          <w:u w:val="single"/>
        </w:rPr>
        <w:t>VA Northumberland</w:t>
      </w:r>
      <w:r w:rsidR="0089025D" w:rsidRPr="0089025D">
        <w:rPr>
          <w:b/>
        </w:rPr>
        <w:t xml:space="preserve"> – Admin – Peter Knight</w:t>
      </w:r>
      <w:r w:rsidR="0089025D" w:rsidRPr="0089025D">
        <w:t xml:space="preserve"> - Court: Peter Knight acts as atty for Col. Cudbert Potter to recover 1277 pounds of tobacco (Sparacio NCOBA 1669-1673, p. 78)</w:t>
      </w:r>
    </w:p>
    <w:p w:rsidR="008C281E" w:rsidRDefault="008C281E" w:rsidP="008C281E">
      <w:r w:rsidRPr="00262FD0">
        <w:rPr>
          <w:b/>
          <w:szCs w:val="24"/>
        </w:rPr>
        <w:t xml:space="preserve">1673 – Mar 14 – </w:t>
      </w:r>
      <w:r w:rsidR="004C78BF" w:rsidRPr="00245A6E">
        <w:rPr>
          <w:b/>
          <w:szCs w:val="24"/>
          <w:u w:val="single"/>
        </w:rPr>
        <w:t xml:space="preserve">UK </w:t>
      </w:r>
      <w:r w:rsidRPr="00262FD0">
        <w:rPr>
          <w:b/>
          <w:szCs w:val="24"/>
          <w:u w:val="single"/>
        </w:rPr>
        <w:t>Devonshire Membury</w:t>
      </w:r>
      <w:r w:rsidRPr="00262FD0">
        <w:rPr>
          <w:b/>
          <w:szCs w:val="24"/>
        </w:rPr>
        <w:t xml:space="preserve"> – Ox Alum – John Knight</w:t>
      </w:r>
      <w:r>
        <w:rPr>
          <w:szCs w:val="24"/>
        </w:rPr>
        <w:t xml:space="preserve"> – s/o John of Membury, Devon, pleb. Exeter Coll, matric. 14 March 1672/3, aged 17; B.A. 1676, vicar of Aylisbear, Devon, 1681. See Foster’s </w:t>
      </w:r>
      <w:r w:rsidRPr="00262FD0">
        <w:rPr>
          <w:i/>
          <w:szCs w:val="24"/>
        </w:rPr>
        <w:t>Index Eccl</w:t>
      </w:r>
      <w:r>
        <w:rPr>
          <w:szCs w:val="24"/>
        </w:rPr>
        <w:t>. (Oxford University Alumni 1500-1886, pp. 861-863)</w:t>
      </w:r>
    </w:p>
    <w:p w:rsidR="001470B7" w:rsidRDefault="001470B7" w:rsidP="001470B7">
      <w:pPr>
        <w:pStyle w:val="NormalWeb"/>
        <w:spacing w:before="240" w:beforeAutospacing="0" w:after="240" w:afterAutospacing="0"/>
        <w:ind w:left="0" w:right="0"/>
      </w:pPr>
      <w:r>
        <w:rPr>
          <w:b/>
        </w:rPr>
        <w:t xml:space="preserve">1673 </w:t>
      </w:r>
      <w:r w:rsidR="00D332CE">
        <w:rPr>
          <w:b/>
        </w:rPr>
        <w:t xml:space="preserve">- </w:t>
      </w:r>
      <w:r>
        <w:rPr>
          <w:b/>
        </w:rPr>
        <w:t xml:space="preserve">Mar </w:t>
      </w:r>
      <w:r w:rsidRPr="00442C26">
        <w:rPr>
          <w:b/>
        </w:rPr>
        <w:t xml:space="preserve">18 </w:t>
      </w:r>
      <w:r w:rsidRPr="00283AE6">
        <w:t xml:space="preserve">– </w:t>
      </w:r>
      <w:r w:rsidR="0089025D" w:rsidRPr="0089025D">
        <w:rPr>
          <w:b/>
          <w:u w:val="single"/>
        </w:rPr>
        <w:t>VA Northumberland</w:t>
      </w:r>
      <w:r w:rsidR="0089025D" w:rsidRPr="0089025D">
        <w:rPr>
          <w:b/>
        </w:rPr>
        <w:t xml:space="preserve"> – Admin – Peter Knight</w:t>
      </w:r>
      <w:r w:rsidR="0089025D" w:rsidRPr="0089025D">
        <w:t xml:space="preserve"> - Court : Whereas it appears to the Court yt Samuel Auckland (Ockland, Oakland) servt to Capt Peter Knight, </w:t>
      </w:r>
      <w:r w:rsidR="0089025D" w:rsidRPr="00D332CE">
        <w:rPr>
          <w:b/>
        </w:rPr>
        <w:t>did beat &amp; abuse his master</w:t>
      </w:r>
      <w:r w:rsidR="0089025D" w:rsidRPr="0089025D">
        <w:t>, It is ordered yt ye said Ockland make his sd master satisfaction for his said default according to Law. (Haynie, p. 617, OB 1666-78)</w:t>
      </w:r>
      <w:r>
        <w:br/>
      </w:r>
      <w:r w:rsidR="0089025D" w:rsidRPr="0089025D">
        <w:rPr>
          <w:b/>
        </w:rPr>
        <w:t>Note</w:t>
      </w:r>
      <w:r w:rsidR="0089025D">
        <w:t>:</w:t>
      </w:r>
      <w:r w:rsidR="0089025D" w:rsidRPr="0089025D">
        <w:t xml:space="preserve">This is the first time that Peter Knight of Northumberland is referred to as “Capt.” in the surviving Northumberland records though clearly his various roles in the colony would have entitled him to the rank much earlier. What is shocking is the </w:t>
      </w:r>
      <w:r w:rsidR="0089025D" w:rsidRPr="0089025D">
        <w:lastRenderedPageBreak/>
        <w:t xml:space="preserve">fact that Capt. Peter was, apparently, beaten by his servant. He is, at this point, 53 years old, has seen many adventures as a "fire breathing Puritan", and now this indignity! </w:t>
      </w:r>
    </w:p>
    <w:p w:rsidR="001470B7" w:rsidRDefault="001470B7" w:rsidP="001470B7">
      <w:pPr>
        <w:pStyle w:val="NormalWeb"/>
        <w:spacing w:before="240" w:beforeAutospacing="0" w:after="240" w:afterAutospacing="0"/>
        <w:ind w:left="0" w:right="0"/>
      </w:pPr>
      <w:r>
        <w:rPr>
          <w:b/>
        </w:rPr>
        <w:t xml:space="preserve">1673 Mar 19 </w:t>
      </w:r>
      <w:r>
        <w:t xml:space="preserve">– </w:t>
      </w:r>
      <w:r w:rsidR="0089025D" w:rsidRPr="0089025D">
        <w:rPr>
          <w:b/>
          <w:u w:val="single"/>
        </w:rPr>
        <w:t>VA Northumberland</w:t>
      </w:r>
      <w:r w:rsidR="0089025D" w:rsidRPr="0089025D">
        <w:rPr>
          <w:b/>
        </w:rPr>
        <w:t xml:space="preserve"> – Admin – Peter Knight</w:t>
      </w:r>
      <w:r w:rsidR="0089025D" w:rsidRPr="0089025D">
        <w:t xml:space="preserve"> - Court: Capt. Peter Knight being arrested to this Cort. at ye suite of Mr. John Saffin &amp; ye said Saffin fayling to fyle his Declaracon, a non suite is granted ye sd. Knight agt. ye sd. Saffin according to Law wth. costs. (Sparacio, 1666-1678, p. 81)</w:t>
      </w:r>
      <w:r>
        <w:t xml:space="preserve"> </w:t>
      </w:r>
    </w:p>
    <w:p w:rsidR="008C281E" w:rsidRDefault="008C281E" w:rsidP="001470B7">
      <w:pPr>
        <w:pStyle w:val="NormalWeb"/>
        <w:spacing w:before="240" w:beforeAutospacing="0" w:after="240" w:afterAutospacing="0"/>
        <w:ind w:left="0" w:right="0"/>
      </w:pPr>
      <w:r w:rsidRPr="00471FD3">
        <w:rPr>
          <w:b/>
        </w:rPr>
        <w:t xml:space="preserve">1673 – Apr 12 – </w:t>
      </w:r>
      <w:r w:rsidR="004C78BF" w:rsidRPr="00245A6E">
        <w:rPr>
          <w:b/>
          <w:u w:val="single"/>
        </w:rPr>
        <w:t xml:space="preserve">UK </w:t>
      </w:r>
      <w:r w:rsidRPr="00471FD3">
        <w:rPr>
          <w:b/>
          <w:u w:val="single"/>
        </w:rPr>
        <w:t>Sussex Rudgwick</w:t>
      </w:r>
      <w:r w:rsidRPr="00471FD3">
        <w:rPr>
          <w:b/>
        </w:rPr>
        <w:t xml:space="preserve"> – Will – John Knight</w:t>
      </w:r>
      <w:r>
        <w:rPr>
          <w:b/>
        </w:rPr>
        <w:t>, Yeoman</w:t>
      </w:r>
      <w:r>
        <w:t xml:space="preserve"> – To the poor of the parish, 20 shillings; lands, houses, chattels, etc, to brother, Henry Knight for his life, and after his decease, to go to Henry’s son, John Knight and his heirs; in default of heirs of John Knight, to go to Henry’s daughter Jane Knight; to sister Mary Cowper, wife of Thomas Cowper, 20 shillings; to Mary, Ann and John Cowper, 40 shillings apiece at 21; to sister Alice Eager, 30 pounds to be paid to her as she needs it, 20 or 30 shillings at a time; to Thomas and Henry Eager, 10 shillings apiece at 21; sister Alice Eager to have rooms in my house called Hitchcroft (?) and some of the apples and pears from my orchards and liberty of fetching water, all such time as she shall remain a widow; to brother (in-law) Thomas Cowper, 5 shillings; to sister Eager, my bed with all its furnishings; residue of estate to brother, Henry Knight who is sole executor. (</w:t>
      </w:r>
      <w:r w:rsidRPr="00607082">
        <w:t>Prerogative Court of Canterbury Wills, 1384-1858</w:t>
      </w:r>
      <w:r>
        <w:t xml:space="preserve">, </w:t>
      </w:r>
      <w:r w:rsidRPr="00607082">
        <w:t>PROB 11: Will Registers</w:t>
      </w:r>
      <w:r>
        <w:t xml:space="preserve">, </w:t>
      </w:r>
      <w:r w:rsidRPr="00607082">
        <w:t>1660-1673</w:t>
      </w:r>
      <w:r>
        <w:t xml:space="preserve">, </w:t>
      </w:r>
      <w:r w:rsidRPr="00607082">
        <w:t>Piece 341: Pye, Quire Numbers 1-52 (1673)</w:t>
      </w:r>
      <w:r>
        <w:t xml:space="preserve">) </w:t>
      </w:r>
    </w:p>
    <w:p w:rsidR="008C281E" w:rsidRDefault="008C281E" w:rsidP="001470B7">
      <w:pPr>
        <w:pStyle w:val="NormalWeb"/>
        <w:spacing w:before="240" w:beforeAutospacing="0" w:after="240" w:afterAutospacing="0"/>
        <w:ind w:left="0" w:right="0"/>
      </w:pPr>
      <w:r w:rsidRPr="00ED5C4D">
        <w:rPr>
          <w:b/>
        </w:rPr>
        <w:t xml:space="preserve">1673 – Jun 9 – </w:t>
      </w:r>
      <w:r w:rsidR="004C78BF" w:rsidRPr="00245A6E">
        <w:rPr>
          <w:b/>
          <w:u w:val="single"/>
        </w:rPr>
        <w:t xml:space="preserve">UK </w:t>
      </w:r>
      <w:r w:rsidRPr="00ED5C4D">
        <w:rPr>
          <w:b/>
          <w:u w:val="single"/>
        </w:rPr>
        <w:t>London St Giles Cripplegate</w:t>
      </w:r>
      <w:r w:rsidRPr="00ED5C4D">
        <w:rPr>
          <w:b/>
        </w:rPr>
        <w:t xml:space="preserve"> – Camb Alum – Peter Knight</w:t>
      </w:r>
      <w:r>
        <w:t xml:space="preserve"> - </w:t>
      </w:r>
      <w:r w:rsidRPr="00ED5C4D">
        <w:t>Adm. pens. at EMMANUEL, June 9, 1673. Of Middlesex. Matric. 1674. Adm. at the Inner Temple, Jan. 22, 1673-4. Of St Giles', Cripplegate, gent.</w:t>
      </w:r>
    </w:p>
    <w:p w:rsidR="001470B7" w:rsidRDefault="001470B7" w:rsidP="001470B7">
      <w:pPr>
        <w:pStyle w:val="NormalWeb"/>
        <w:spacing w:before="240" w:beforeAutospacing="0" w:after="240" w:afterAutospacing="0"/>
        <w:ind w:left="0" w:right="0"/>
      </w:pPr>
      <w:r>
        <w:rPr>
          <w:b/>
        </w:rPr>
        <w:t xml:space="preserve">1673 </w:t>
      </w:r>
      <w:r w:rsidR="0089025D">
        <w:rPr>
          <w:b/>
        </w:rPr>
        <w:t xml:space="preserve">- </w:t>
      </w:r>
      <w:r>
        <w:rPr>
          <w:b/>
        </w:rPr>
        <w:t xml:space="preserve">Jun 10 </w:t>
      </w:r>
      <w:r>
        <w:t xml:space="preserve">– </w:t>
      </w:r>
      <w:r w:rsidRPr="003B483A">
        <w:rPr>
          <w:b/>
          <w:u w:val="single"/>
        </w:rPr>
        <w:t>VA</w:t>
      </w:r>
      <w:r w:rsidR="00D332CE">
        <w:rPr>
          <w:b/>
          <w:u w:val="single"/>
        </w:rPr>
        <w:t xml:space="preserve"> </w:t>
      </w:r>
      <w:r w:rsidR="00D332CE" w:rsidRPr="003B483A">
        <w:rPr>
          <w:b/>
          <w:u w:val="single"/>
        </w:rPr>
        <w:t>Surry</w:t>
      </w:r>
      <w:r w:rsidR="00BA4D3F">
        <w:rPr>
          <w:b/>
          <w:u w:val="single"/>
        </w:rPr>
        <w:t>/Sussex</w:t>
      </w:r>
      <w:r w:rsidRPr="00D332CE">
        <w:rPr>
          <w:b/>
        </w:rPr>
        <w:t xml:space="preserve"> – </w:t>
      </w:r>
      <w:r w:rsidR="00D332CE" w:rsidRPr="00D332CE">
        <w:rPr>
          <w:b/>
        </w:rPr>
        <w:t xml:space="preserve">Admin - </w:t>
      </w:r>
      <w:r w:rsidRPr="00D332CE">
        <w:rPr>
          <w:b/>
        </w:rPr>
        <w:t>Tithables list</w:t>
      </w:r>
      <w:r w:rsidR="00D332CE">
        <w:t xml:space="preserve"> - S</w:t>
      </w:r>
      <w:r>
        <w:t xml:space="preserve">elected: Lt. Col. George Jordan, Arthur Jordan, Robert Lee, </w:t>
      </w:r>
      <w:r w:rsidRPr="00666D28">
        <w:rPr>
          <w:b/>
        </w:rPr>
        <w:t>Doctor Knight</w:t>
      </w:r>
      <w:r>
        <w:rPr>
          <w:b/>
        </w:rPr>
        <w:t xml:space="preserve"> (Nathaniel Knight)</w:t>
      </w:r>
      <w:r>
        <w:t>, Thomas Clark, John Ta</w:t>
      </w:r>
      <w:r w:rsidR="0089025D">
        <w:t>y</w:t>
      </w:r>
      <w:r>
        <w:t>lor, Robert Cartwright, George Lee, Thomas Grey, John Grey, Francis Grey, William Rose, Thomas Ironmonger, John Ironmonger, David Andrews, John Watkins, Henry Watkins, Francis Merriwether, Mr. Meriwether, Thomas Andrews, Matthew Marriott, Capt Corker, William Clay, Capt. Lawrence Baker, William Butler, John Phillips, Sion Hill, Richard Jordan, Capt. Baker, John Gregory, Robert Lancaster, Robert Giles, Mathew Swann, William Hancock. (VA. Gen. Soc. Qrtly. Vol. 22. No. 2)</w:t>
      </w:r>
    </w:p>
    <w:p w:rsidR="00D61A02" w:rsidRDefault="00D61A02" w:rsidP="001470B7">
      <w:pPr>
        <w:pStyle w:val="NormalWeb"/>
        <w:spacing w:before="240" w:beforeAutospacing="0" w:after="240" w:afterAutospacing="0"/>
        <w:ind w:left="0" w:right="0"/>
      </w:pPr>
      <w:r w:rsidRPr="00D61A02">
        <w:rPr>
          <w:b/>
        </w:rPr>
        <w:t xml:space="preserve">1673 – Aug 11 – </w:t>
      </w:r>
      <w:r w:rsidRPr="00D61A02">
        <w:rPr>
          <w:b/>
          <w:u w:val="single"/>
        </w:rPr>
        <w:t>VA Isle of Wight</w:t>
      </w:r>
      <w:r w:rsidRPr="00D61A02">
        <w:rPr>
          <w:b/>
        </w:rPr>
        <w:t xml:space="preserve"> – Admin - </w:t>
      </w:r>
      <w:r w:rsidRPr="00EE1FAD">
        <w:rPr>
          <w:b/>
        </w:rPr>
        <w:t>George Moore</w:t>
      </w:r>
      <w:r w:rsidRPr="00EE1FAD">
        <w:t xml:space="preserve"> </w:t>
      </w:r>
      <w:r>
        <w:t>- O</w:t>
      </w:r>
      <w:r w:rsidRPr="00EE1FAD">
        <w:t>f said Parish father of Magdalen</w:t>
      </w:r>
      <w:r>
        <w:t xml:space="preserve"> Moore, </w:t>
      </w:r>
      <w:r w:rsidRPr="00EE1FAD">
        <w:t>in consideration of marriage</w:t>
      </w:r>
      <w:r>
        <w:t xml:space="preserve">, </w:t>
      </w:r>
      <w:r w:rsidRPr="00EE1FAD">
        <w:t xml:space="preserve"> convey</w:t>
      </w:r>
      <w:r>
        <w:t>s</w:t>
      </w:r>
      <w:r w:rsidRPr="00EE1FAD">
        <w:t xml:space="preserve"> to </w:t>
      </w:r>
      <w:r w:rsidRPr="00EE1FAD">
        <w:rPr>
          <w:b/>
        </w:rPr>
        <w:t>Thomas</w:t>
      </w:r>
      <w:r w:rsidRPr="00F61EFC">
        <w:rPr>
          <w:b/>
        </w:rPr>
        <w:t xml:space="preserve"> Carter</w:t>
      </w:r>
      <w:r w:rsidRPr="00EE1FAD">
        <w:rPr>
          <w:b/>
        </w:rPr>
        <w:t xml:space="preserve"> and Magdalen</w:t>
      </w:r>
      <w:r w:rsidR="00FB008A">
        <w:rPr>
          <w:b/>
        </w:rPr>
        <w:t xml:space="preserve"> Moore Carter</w:t>
      </w:r>
      <w:r w:rsidRPr="00EE1FAD">
        <w:t xml:space="preserve"> 400 acrs , part of 1400 acres in Blackwater Swamp patent 05 May 1669.</w:t>
      </w:r>
      <w:r>
        <w:t xml:space="preserve">  </w:t>
      </w:r>
      <w:r w:rsidRPr="00EE1FAD">
        <w:t>(Isle of Wight Deeds 1688-1704, p. 324)(17th Century Isle of Wight, Boddie, page 643.)</w:t>
      </w:r>
    </w:p>
    <w:p w:rsidR="008C281E" w:rsidRDefault="008C281E" w:rsidP="001470B7">
      <w:pPr>
        <w:pStyle w:val="NormalWeb"/>
        <w:spacing w:before="240" w:beforeAutospacing="0" w:after="240" w:afterAutospacing="0"/>
        <w:ind w:left="0" w:right="0"/>
      </w:pPr>
      <w:r w:rsidRPr="00C86298">
        <w:rPr>
          <w:b/>
        </w:rPr>
        <w:t xml:space="preserve">1673 – Oct 8 – </w:t>
      </w:r>
      <w:r w:rsidR="004C78BF" w:rsidRPr="00245A6E">
        <w:rPr>
          <w:b/>
          <w:u w:val="single"/>
        </w:rPr>
        <w:t xml:space="preserve">UK </w:t>
      </w:r>
      <w:r w:rsidRPr="00C86298">
        <w:rPr>
          <w:b/>
          <w:u w:val="single"/>
        </w:rPr>
        <w:t>Dorsetshire Weymouth</w:t>
      </w:r>
      <w:r w:rsidRPr="00C86298">
        <w:rPr>
          <w:b/>
        </w:rPr>
        <w:t xml:space="preserve"> – Admin – John Knight</w:t>
      </w:r>
      <w:r>
        <w:t xml:space="preserve"> - </w:t>
      </w:r>
      <w:r w:rsidRPr="00C86298">
        <w:t>Folio 261: George Pley, snr, Weymouth. He has just received an invitation to tender for French cloth and will reply by the next post. Reminds Lord Brunckard of money outstanding to John Knight for pressing seamen. Enclosed in f 157.</w:t>
      </w:r>
      <w:r>
        <w:t xml:space="preserve"> (National Archives, Kew England, Ref: </w:t>
      </w:r>
      <w:r w:rsidRPr="00C86298">
        <w:t>ADM 106/289/261</w:t>
      </w:r>
      <w:r>
        <w:t>)</w:t>
      </w:r>
    </w:p>
    <w:p w:rsidR="001470B7" w:rsidRDefault="001470B7" w:rsidP="001470B7">
      <w:pPr>
        <w:pStyle w:val="NormalWeb"/>
        <w:spacing w:before="240" w:beforeAutospacing="0" w:after="240" w:afterAutospacing="0"/>
        <w:ind w:left="0" w:right="0"/>
      </w:pPr>
      <w:r>
        <w:rPr>
          <w:b/>
        </w:rPr>
        <w:t xml:space="preserve">1673 </w:t>
      </w:r>
      <w:r w:rsidR="0089025D">
        <w:rPr>
          <w:b/>
        </w:rPr>
        <w:t xml:space="preserve">- </w:t>
      </w:r>
      <w:r>
        <w:rPr>
          <w:b/>
        </w:rPr>
        <w:t xml:space="preserve">Oct 23 </w:t>
      </w:r>
      <w:r>
        <w:t xml:space="preserve">– </w:t>
      </w:r>
      <w:r w:rsidRPr="00891048">
        <w:rPr>
          <w:b/>
          <w:u w:val="single"/>
        </w:rPr>
        <w:t>VA</w:t>
      </w:r>
      <w:r w:rsidR="0089025D">
        <w:rPr>
          <w:b/>
          <w:u w:val="single"/>
        </w:rPr>
        <w:t xml:space="preserve"> </w:t>
      </w:r>
      <w:r w:rsidR="0089025D" w:rsidRPr="00891048">
        <w:rPr>
          <w:b/>
          <w:u w:val="single"/>
        </w:rPr>
        <w:t>Gloucester</w:t>
      </w:r>
      <w:r w:rsidRPr="00D332CE">
        <w:rPr>
          <w:b/>
        </w:rPr>
        <w:t xml:space="preserve"> </w:t>
      </w:r>
      <w:r w:rsidR="0089025D" w:rsidRPr="00D332CE">
        <w:rPr>
          <w:b/>
        </w:rPr>
        <w:t>–</w:t>
      </w:r>
      <w:r w:rsidRPr="00D332CE">
        <w:rPr>
          <w:b/>
        </w:rPr>
        <w:t xml:space="preserve"> </w:t>
      </w:r>
      <w:r w:rsidR="0089025D" w:rsidRPr="00D332CE">
        <w:rPr>
          <w:b/>
        </w:rPr>
        <w:t xml:space="preserve">Admin - </w:t>
      </w:r>
      <w:r w:rsidRPr="007069B9">
        <w:rPr>
          <w:b/>
        </w:rPr>
        <w:t>Guy Knight</w:t>
      </w:r>
      <w:r w:rsidR="0089025D">
        <w:t xml:space="preserve"> – Land patent for</w:t>
      </w:r>
      <w:r>
        <w:t xml:space="preserve"> 423 acs.,  on </w:t>
      </w:r>
      <w:r w:rsidRPr="00D332CE">
        <w:rPr>
          <w:b/>
        </w:rPr>
        <w:t>Milford Haven</w:t>
      </w:r>
      <w:r>
        <w:t xml:space="preserve"> &amp; the W. branch. nere head of a br. parting this &amp; land of </w:t>
      </w:r>
      <w:r>
        <w:lastRenderedPageBreak/>
        <w:t>Abraham English, dec’d, … to Tho</w:t>
      </w:r>
      <w:r w:rsidR="0089025D">
        <w:t>mas</w:t>
      </w:r>
      <w:r>
        <w:t xml:space="preserve"> Putnam’s land &amp; J</w:t>
      </w:r>
      <w:r w:rsidR="0089025D">
        <w:t>ohn</w:t>
      </w:r>
      <w:r>
        <w:t xml:space="preserve"> Shaple’s land &amp;c. Trans: George Anderson. (Nugent II, p. 133; Mason 1946, p. 44)</w:t>
      </w:r>
    </w:p>
    <w:p w:rsidR="001470B7" w:rsidRDefault="001470B7" w:rsidP="001470B7">
      <w:pPr>
        <w:pStyle w:val="NormalWeb"/>
        <w:spacing w:before="240" w:beforeAutospacing="0" w:after="240" w:afterAutospacing="0"/>
        <w:ind w:left="0" w:right="0"/>
      </w:pPr>
      <w:r>
        <w:rPr>
          <w:b/>
        </w:rPr>
        <w:t xml:space="preserve">1673 </w:t>
      </w:r>
      <w:r w:rsidR="0089025D">
        <w:rPr>
          <w:b/>
        </w:rPr>
        <w:t xml:space="preserve">- </w:t>
      </w:r>
      <w:r>
        <w:rPr>
          <w:b/>
        </w:rPr>
        <w:t xml:space="preserve">Oct 27 </w:t>
      </w:r>
      <w:r>
        <w:t xml:space="preserve">– </w:t>
      </w:r>
      <w:r>
        <w:rPr>
          <w:b/>
          <w:u w:val="single"/>
        </w:rPr>
        <w:t>VA</w:t>
      </w:r>
      <w:r w:rsidR="0089025D">
        <w:rPr>
          <w:b/>
          <w:u w:val="single"/>
        </w:rPr>
        <w:t xml:space="preserve"> </w:t>
      </w:r>
      <w:r w:rsidR="0089025D" w:rsidRPr="00E20783">
        <w:rPr>
          <w:b/>
          <w:u w:val="single"/>
        </w:rPr>
        <w:t>Henrico</w:t>
      </w:r>
      <w:r w:rsidRPr="00D332CE">
        <w:rPr>
          <w:b/>
        </w:rPr>
        <w:t xml:space="preserve"> – </w:t>
      </w:r>
      <w:r w:rsidR="00D332CE" w:rsidRPr="00D332CE">
        <w:rPr>
          <w:b/>
        </w:rPr>
        <w:t xml:space="preserve">Admin - </w:t>
      </w:r>
      <w:r w:rsidRPr="00D332CE">
        <w:rPr>
          <w:b/>
        </w:rPr>
        <w:t>Major Francis Epes</w:t>
      </w:r>
      <w:r w:rsidR="00D332CE">
        <w:t xml:space="preserve"> – Land patent for</w:t>
      </w:r>
      <w:r>
        <w:t xml:space="preserve"> 927 acs No. side of Appomattock Riv., on Swift Cr. Trans of 20 pers. (Nugent II, p. 134)</w:t>
      </w:r>
    </w:p>
    <w:p w:rsidR="001470B7" w:rsidRDefault="001470B7" w:rsidP="001470B7">
      <w:pPr>
        <w:pStyle w:val="NormalWeb"/>
        <w:spacing w:before="240" w:beforeAutospacing="0" w:after="240" w:afterAutospacing="0"/>
        <w:ind w:left="0" w:right="0"/>
      </w:pPr>
      <w:r w:rsidRPr="003A09B3">
        <w:rPr>
          <w:b/>
        </w:rPr>
        <w:t xml:space="preserve">1673 </w:t>
      </w:r>
      <w:r w:rsidR="0089025D">
        <w:rPr>
          <w:b/>
        </w:rPr>
        <w:t xml:space="preserve">- </w:t>
      </w:r>
      <w:r w:rsidRPr="003A09B3">
        <w:rPr>
          <w:b/>
        </w:rPr>
        <w:t xml:space="preserve">Oct 27 </w:t>
      </w:r>
      <w:r w:rsidR="0089025D">
        <w:rPr>
          <w:b/>
        </w:rPr>
        <w:t>–</w:t>
      </w:r>
      <w:r w:rsidRPr="003A09B3">
        <w:rPr>
          <w:b/>
        </w:rPr>
        <w:t xml:space="preserve"> </w:t>
      </w:r>
      <w:r w:rsidRPr="003A09B3">
        <w:rPr>
          <w:b/>
          <w:u w:val="single"/>
        </w:rPr>
        <w:t>VA</w:t>
      </w:r>
      <w:r w:rsidR="0089025D">
        <w:rPr>
          <w:b/>
          <w:u w:val="single"/>
        </w:rPr>
        <w:t xml:space="preserve"> </w:t>
      </w:r>
      <w:r w:rsidR="0089025D" w:rsidRPr="003A09B3">
        <w:rPr>
          <w:b/>
          <w:u w:val="single"/>
        </w:rPr>
        <w:t>Accomack</w:t>
      </w:r>
      <w:r w:rsidRPr="005242B8">
        <w:rPr>
          <w:b/>
        </w:rPr>
        <w:t xml:space="preserve"> – </w:t>
      </w:r>
      <w:r w:rsidR="0089025D" w:rsidRPr="005242B8">
        <w:rPr>
          <w:b/>
        </w:rPr>
        <w:t xml:space="preserve">Admin - </w:t>
      </w:r>
      <w:r w:rsidRPr="005242B8">
        <w:rPr>
          <w:b/>
        </w:rPr>
        <w:t>William Kendall &amp; Mary Kendall</w:t>
      </w:r>
      <w:r w:rsidR="0089025D">
        <w:t xml:space="preserve"> - S</w:t>
      </w:r>
      <w:r>
        <w:t>onn &amp; dau. to W</w:t>
      </w:r>
      <w:r w:rsidR="0089025D">
        <w:t>illia</w:t>
      </w:r>
      <w:r>
        <w:t xml:space="preserve">m Kendall, 6000 acs. … land first sold by David Williamson to William Kendall, found to be deserted by sd. Williamson,  &amp; on petition of sd. Kendall, granted by order to sd. Wm &amp; Mary 18 Apr. 1670. Trans. Of 120 pers: The list includes a handful of names of persons known to already have patents or to be well-connected; even includes the interesting name: “Corn. Wallis”.  Also includes </w:t>
      </w:r>
      <w:r w:rsidRPr="003A09B3">
        <w:rPr>
          <w:b/>
        </w:rPr>
        <w:t>John Knight</w:t>
      </w:r>
      <w:r>
        <w:t xml:space="preserve">, </w:t>
      </w:r>
      <w:r w:rsidRPr="00D332CE">
        <w:rPr>
          <w:b/>
        </w:rPr>
        <w:t>Henry Hawley</w:t>
      </w:r>
      <w:r>
        <w:t xml:space="preserve"> and </w:t>
      </w:r>
      <w:r w:rsidRPr="00D332CE">
        <w:rPr>
          <w:b/>
        </w:rPr>
        <w:t>Mary Ligon</w:t>
      </w:r>
      <w:r>
        <w:t>. (Nugent II, pp. 134-135)</w:t>
      </w:r>
      <w:r>
        <w:br/>
      </w:r>
      <w:r w:rsidRPr="005242B8">
        <w:rPr>
          <w:b/>
        </w:rPr>
        <w:t>N</w:t>
      </w:r>
      <w:r w:rsidR="005242B8">
        <w:rPr>
          <w:b/>
        </w:rPr>
        <w:t>ote</w:t>
      </w:r>
      <w:r>
        <w:t xml:space="preserve">: An Elizabeth Kendall, </w:t>
      </w:r>
      <w:r w:rsidR="00D332CE">
        <w:t>pos.</w:t>
      </w:r>
      <w:r>
        <w:t xml:space="preserve"> descended from this William, married Peter Knight (1758-1840), the son of Peter Knight (1735-1811) and Rachel Abbott. This latter Peter was the gr. grandson of Capt. Peter Knight through his son Leonard.</w:t>
      </w:r>
    </w:p>
    <w:p w:rsidR="008C281E" w:rsidRDefault="008C281E" w:rsidP="001470B7">
      <w:pPr>
        <w:pStyle w:val="NormalWeb"/>
        <w:spacing w:before="240" w:beforeAutospacing="0" w:after="240" w:afterAutospacing="0"/>
        <w:ind w:left="0" w:right="0"/>
      </w:pPr>
      <w:r w:rsidRPr="00124FCA">
        <w:rPr>
          <w:b/>
        </w:rPr>
        <w:t xml:space="preserve">1673 – Nov 5 - </w:t>
      </w:r>
      <w:r w:rsidR="004C78BF" w:rsidRPr="00245A6E">
        <w:rPr>
          <w:b/>
          <w:u w:val="single"/>
        </w:rPr>
        <w:t xml:space="preserve">UK </w:t>
      </w:r>
      <w:r w:rsidRPr="00C86298">
        <w:rPr>
          <w:b/>
          <w:u w:val="single"/>
        </w:rPr>
        <w:t>Dorsetshire Weymouth</w:t>
      </w:r>
      <w:r w:rsidRPr="00C86298">
        <w:rPr>
          <w:b/>
        </w:rPr>
        <w:t xml:space="preserve"> – Admin – John Knight</w:t>
      </w:r>
      <w:r w:rsidRPr="00124FCA">
        <w:t xml:space="preserve"> - Folio 257: George Pley snr, Weymouth. Receipt of answer to his proposal to supply French cloth. He understands that it may be bought more cheaply in London, but he will supply the best quality. Asks the Board to indicate the maximum they are prepared to pay for each sort of cloth. Asks Lord Brunckard to pay his bills for </w:t>
      </w:r>
      <w:r w:rsidRPr="00DC16E1">
        <w:rPr>
          <w:b/>
        </w:rPr>
        <w:t>John Knight</w:t>
      </w:r>
      <w:r w:rsidRPr="00124FCA">
        <w:t xml:space="preserve"> which he spent pressing seamen.</w:t>
      </w:r>
      <w:r>
        <w:t xml:space="preserve">  </w:t>
      </w:r>
      <w:r w:rsidRPr="00124FCA">
        <w:t>(National Archives, Kew England, Ref: ADM 106/289/257)</w:t>
      </w:r>
    </w:p>
    <w:p w:rsidR="001470B7" w:rsidRDefault="001470B7" w:rsidP="001470B7">
      <w:pPr>
        <w:pStyle w:val="NormalWeb"/>
        <w:spacing w:before="240" w:beforeAutospacing="0" w:after="240" w:afterAutospacing="0"/>
        <w:ind w:left="0" w:right="0"/>
      </w:pPr>
      <w:r w:rsidRPr="003A09B3">
        <w:rPr>
          <w:b/>
        </w:rPr>
        <w:t xml:space="preserve">1673 – Nov 11 – </w:t>
      </w:r>
      <w:r w:rsidRPr="003A09B3">
        <w:rPr>
          <w:b/>
          <w:u w:val="single"/>
        </w:rPr>
        <w:t>MD Somerset County</w:t>
      </w:r>
      <w:r w:rsidRPr="003A09B3">
        <w:rPr>
          <w:b/>
        </w:rPr>
        <w:t xml:space="preserve"> – Admin - Peter Knight</w:t>
      </w:r>
      <w:r>
        <w:t xml:space="preserve"> – Court; Justices present: Mr. William Stevens, Mr David Browne, Mr. James Jones, Mr. Nicholas Rice, Mr. George Johnson, Mr. James Dashiell, Comm</w:t>
      </w:r>
      <w:r w:rsidRPr="003A09B3">
        <w:rPr>
          <w:vertAlign w:val="superscript"/>
        </w:rPr>
        <w:t xml:space="preserve">. </w:t>
      </w:r>
      <w:r>
        <w:t xml:space="preserve">Mr. John Winder, Mr. Edward Smith;  </w:t>
      </w:r>
      <w:r w:rsidRPr="00DC16E1">
        <w:rPr>
          <w:b/>
        </w:rPr>
        <w:t>Isaac Hudson, plntf vers Richard Stevens;</w:t>
      </w:r>
      <w:r>
        <w:t xml:space="preserve"> The pl</w:t>
      </w:r>
      <w:r w:rsidRPr="003A09B3">
        <w:rPr>
          <w:vertAlign w:val="superscript"/>
        </w:rPr>
        <w:t>t</w:t>
      </w:r>
      <w:r>
        <w:t>: &amp; def</w:t>
      </w:r>
      <w:r w:rsidRPr="003A09B3">
        <w:rPr>
          <w:vertAlign w:val="superscript"/>
        </w:rPr>
        <w:t>t</w:t>
      </w:r>
      <w:r>
        <w:t>: appeares in Co</w:t>
      </w:r>
      <w:r w:rsidRPr="003A09B3">
        <w:rPr>
          <w:vertAlign w:val="superscript"/>
        </w:rPr>
        <w:t>rt</w:t>
      </w:r>
      <w:r>
        <w:t xml:space="preserve">: &amp; Joynes issue:  </w:t>
      </w:r>
      <w:r w:rsidRPr="00DC16E1">
        <w:rPr>
          <w:b/>
        </w:rPr>
        <w:t>The pl</w:t>
      </w:r>
      <w:r w:rsidRPr="00DC16E1">
        <w:rPr>
          <w:b/>
          <w:vertAlign w:val="superscript"/>
        </w:rPr>
        <w:t>t</w:t>
      </w:r>
      <w:r w:rsidRPr="00DC16E1">
        <w:rPr>
          <w:b/>
        </w:rPr>
        <w:t>: sues for his freedome</w:t>
      </w:r>
      <w:r>
        <w:t xml:space="preserve"> by peticon w</w:t>
      </w:r>
      <w:r w:rsidRPr="003A09B3">
        <w:rPr>
          <w:vertAlign w:val="superscript"/>
        </w:rPr>
        <w:t>ch</w:t>
      </w:r>
      <w:r>
        <w:t>: is read vizt  To the worsp</w:t>
      </w:r>
      <w:r w:rsidRPr="003A09B3">
        <w:rPr>
          <w:vertAlign w:val="superscript"/>
        </w:rPr>
        <w:t>ll</w:t>
      </w:r>
      <w:r>
        <w:t>: Comm</w:t>
      </w:r>
      <w:r w:rsidRPr="003A09B3">
        <w:rPr>
          <w:vertAlign w:val="superscript"/>
        </w:rPr>
        <w:t>rs</w:t>
      </w:r>
      <w:r>
        <w:t>: for Sommersett County  The humble peticon of Isaac Hudson  Humbly sheweth That yo</w:t>
      </w:r>
      <w:r w:rsidRPr="003A09B3">
        <w:rPr>
          <w:vertAlign w:val="superscript"/>
        </w:rPr>
        <w:t>r</w:t>
      </w:r>
      <w:r>
        <w:t>: pet</w:t>
      </w:r>
      <w:r w:rsidRPr="003A09B3">
        <w:rPr>
          <w:vertAlign w:val="superscript"/>
        </w:rPr>
        <w:t>r</w:t>
      </w:r>
      <w:r>
        <w:t>: was transported into Virg</w:t>
      </w:r>
      <w:r w:rsidRPr="003A09B3">
        <w:rPr>
          <w:vertAlign w:val="superscript"/>
        </w:rPr>
        <w:t>a</w:t>
      </w:r>
      <w:r>
        <w:t>: into the County of Northumberland in the parrish of ffairefeilds and there at a Court in 1665, helld for the said County the first of May was by the Comm</w:t>
      </w:r>
      <w:r w:rsidRPr="003A09B3">
        <w:rPr>
          <w:vertAlign w:val="superscript"/>
        </w:rPr>
        <w:t>rs</w:t>
      </w:r>
      <w:r>
        <w:t>:  of the said Co</w:t>
      </w:r>
      <w:r w:rsidRPr="003A09B3">
        <w:rPr>
          <w:vertAlign w:val="superscript"/>
        </w:rPr>
        <w:t>rt</w:t>
      </w:r>
      <w:r>
        <w:t>: according to the Lawe of Virginia, adjudged to serve ye full terme of eight yeares as by order of the said Co</w:t>
      </w:r>
      <w:r w:rsidRPr="003A09B3">
        <w:rPr>
          <w:vertAlign w:val="superscript"/>
        </w:rPr>
        <w:t>rt</w:t>
      </w:r>
      <w:r>
        <w:t xml:space="preserve">:  will be made more plainer appeare which </w:t>
      </w:r>
      <w:r w:rsidRPr="00DC16E1">
        <w:rPr>
          <w:b/>
        </w:rPr>
        <w:t>eight yeares is fully Compleated</w:t>
      </w:r>
      <w:r>
        <w:t xml:space="preserve"> and served by yo</w:t>
      </w:r>
      <w:r w:rsidRPr="003A09B3">
        <w:rPr>
          <w:vertAlign w:val="superscript"/>
        </w:rPr>
        <w:t>r</w:t>
      </w:r>
      <w:r>
        <w:t>: peticion</w:t>
      </w:r>
      <w:r w:rsidRPr="003A09B3">
        <w:rPr>
          <w:vertAlign w:val="superscript"/>
        </w:rPr>
        <w:t>r</w:t>
      </w:r>
      <w:r>
        <w:t xml:space="preserve">: to my last master Richard Stevens the first of May last past 1673; but now Soe it is that my last Master </w:t>
      </w:r>
      <w:r w:rsidRPr="00DC16E1">
        <w:rPr>
          <w:b/>
        </w:rPr>
        <w:t>Richard Stevens denyeth me my  freedome</w:t>
      </w:r>
      <w:r>
        <w:t xml:space="preserve"> </w:t>
      </w:r>
      <w:r w:rsidR="00DC16E1">
        <w:t>c</w:t>
      </w:r>
      <w:r>
        <w:t>ontrary to Law and Justice to the greate Damage and Dettriment of your peticioner, yo</w:t>
      </w:r>
      <w:r w:rsidRPr="003A09B3">
        <w:rPr>
          <w:vertAlign w:val="superscript"/>
        </w:rPr>
        <w:t>r</w:t>
      </w:r>
      <w:r>
        <w:t>: pet</w:t>
      </w:r>
      <w:r w:rsidRPr="003A09B3">
        <w:rPr>
          <w:vertAlign w:val="superscript"/>
        </w:rPr>
        <w:t>r</w:t>
      </w:r>
      <w:r>
        <w:t>: therefore prayes that order of Co</w:t>
      </w:r>
      <w:r w:rsidRPr="003A09B3">
        <w:rPr>
          <w:vertAlign w:val="superscript"/>
        </w:rPr>
        <w:t>rt</w:t>
      </w:r>
      <w:r>
        <w:t xml:space="preserve">: be granted to your peticioner for his freedome  and satisfaccon for his </w:t>
      </w:r>
      <w:r w:rsidRPr="00DC16E1">
        <w:rPr>
          <w:b/>
        </w:rPr>
        <w:t>time which he hath Served over and above this Just time which is five months and A halfe</w:t>
      </w:r>
      <w:r>
        <w:t xml:space="preserve"> As alsoe his Corne and Clothes as alsoe all such nessessarries as  the Law of this our good province doth affoard to servants in such Cases doth allowe to servants at the time of theire  ffreedome and yo</w:t>
      </w:r>
      <w:r w:rsidRPr="003A09B3">
        <w:rPr>
          <w:vertAlign w:val="superscript"/>
        </w:rPr>
        <w:t>r</w:t>
      </w:r>
      <w:r>
        <w:t>: peticion</w:t>
      </w:r>
      <w:r w:rsidRPr="003A09B3">
        <w:rPr>
          <w:vertAlign w:val="superscript"/>
        </w:rPr>
        <w:t>r</w:t>
      </w:r>
      <w:r>
        <w:t>: as in duty bound Shall pray  The pl</w:t>
      </w:r>
      <w:r w:rsidRPr="003A09B3">
        <w:rPr>
          <w:vertAlign w:val="superscript"/>
        </w:rPr>
        <w:t>t</w:t>
      </w:r>
      <w:r>
        <w:t>: produceth this ffollowing order w</w:t>
      </w:r>
      <w:r w:rsidRPr="003A09B3">
        <w:rPr>
          <w:vertAlign w:val="superscript"/>
        </w:rPr>
        <w:t>ch</w:t>
      </w:r>
      <w:r>
        <w:t xml:space="preserve">: is read  </w:t>
      </w:r>
      <w:r>
        <w:br/>
        <w:t>At A Co</w:t>
      </w:r>
      <w:r w:rsidRPr="003A09B3">
        <w:rPr>
          <w:vertAlign w:val="superscript"/>
        </w:rPr>
        <w:t>rt</w:t>
      </w:r>
      <w:r>
        <w:t>: helld the first of May in the 17</w:t>
      </w:r>
      <w:r w:rsidRPr="003A09B3">
        <w:rPr>
          <w:vertAlign w:val="superscript"/>
        </w:rPr>
        <w:t>th</w:t>
      </w:r>
      <w:r>
        <w:t>: yeare  of the Reigne of our Sovereigne Lord Charles y 2</w:t>
      </w:r>
      <w:r w:rsidRPr="003A09B3">
        <w:rPr>
          <w:vertAlign w:val="superscript"/>
        </w:rPr>
        <w:t>d</w:t>
      </w:r>
      <w:r>
        <w:t xml:space="preserve">:  by the grace of God of greate Brittaine ffrance and  Ireland King &amp;c Annoq Domini </w:t>
      </w:r>
      <w:r w:rsidRPr="003A09B3">
        <w:rPr>
          <w:u w:val="single"/>
        </w:rPr>
        <w:t>1665</w:t>
      </w:r>
      <w:r>
        <w:t>: Col: Peter Ashton,  Capt</w:t>
      </w:r>
      <w:r w:rsidRPr="003A09B3">
        <w:rPr>
          <w:vertAlign w:val="superscript"/>
        </w:rPr>
        <w:t>a</w:t>
      </w:r>
      <w:r>
        <w:t>: W</w:t>
      </w:r>
      <w:r w:rsidR="00DC16E1">
        <w:t xml:space="preserve">illiam </w:t>
      </w:r>
      <w:r>
        <w:t xml:space="preserve">Nutt, present, </w:t>
      </w:r>
      <w:r w:rsidRPr="00DC16E1">
        <w:rPr>
          <w:b/>
        </w:rPr>
        <w:t xml:space="preserve">Mr. </w:t>
      </w:r>
      <w:r w:rsidRPr="003A09B3">
        <w:rPr>
          <w:b/>
        </w:rPr>
        <w:t xml:space="preserve">Peter Knight, </w:t>
      </w:r>
      <w:r w:rsidRPr="00147FD3">
        <w:t xml:space="preserve">Mr </w:t>
      </w:r>
      <w:r>
        <w:t>Isaac Allerton, Mr. William Presley</w:t>
      </w:r>
      <w:r w:rsidR="00DC16E1">
        <w:t>,</w:t>
      </w:r>
      <w:r>
        <w:t xml:space="preserve"> Justices:  Isaac Hudson servant to Mr. Thomas Hopkins is Judged by this Cort: to be sixteene yeares of age and to Serve </w:t>
      </w:r>
      <w:r>
        <w:lastRenderedPageBreak/>
        <w:t xml:space="preserve">his said master According to Act (vizt) until he be twenty ffoure yeares of age. Overa Copia Test Thomas Hobson Cler </w:t>
      </w:r>
      <w:r w:rsidRPr="003A09B3">
        <w:rPr>
          <w:i/>
        </w:rPr>
        <w:t>Cur pr Sichae</w:t>
      </w:r>
      <w:r>
        <w:t>.</w:t>
      </w:r>
      <w:r>
        <w:br/>
        <w:t xml:space="preserve">This Cort: upon Serious Deliberacon Doe </w:t>
      </w:r>
      <w:r w:rsidRPr="00DC16E1">
        <w:rPr>
          <w:b/>
        </w:rPr>
        <w:t>order the said Isaac Hudson to be ffree</w:t>
      </w:r>
      <w:r>
        <w:t xml:space="preserve"> and that his Late master Richard Stevens pay him Corne and Clothes According to Act of Assembly As alsoe to pay the said Isaac Hudson Three hundred pounds of tobacco ffor Over plus of service to Richard Stevens.  (</w:t>
      </w:r>
      <w:r w:rsidRPr="00DC16E1">
        <w:t xml:space="preserve">Maryland State Archive, </w:t>
      </w:r>
      <w:r w:rsidRPr="00DC16E1">
        <w:rPr>
          <w:bCs/>
          <w:i/>
          <w:iCs/>
        </w:rPr>
        <w:t xml:space="preserve">Somerset County Judicial Records, 1671-1675, </w:t>
      </w:r>
      <w:r w:rsidRPr="00DC16E1">
        <w:t>Volume 87, pp.</w:t>
      </w:r>
      <w:r>
        <w:t xml:space="preserve"> 273-274)</w:t>
      </w:r>
    </w:p>
    <w:p w:rsidR="008C281E" w:rsidRDefault="008C281E" w:rsidP="001470B7">
      <w:pPr>
        <w:pStyle w:val="NormalWeb"/>
        <w:spacing w:before="240" w:beforeAutospacing="0" w:after="240" w:afterAutospacing="0"/>
        <w:ind w:left="0" w:right="0"/>
      </w:pPr>
      <w:r w:rsidRPr="00B35DDC">
        <w:rPr>
          <w:b/>
        </w:rPr>
        <w:t xml:space="preserve">1673 – Nov 26 – </w:t>
      </w:r>
      <w:r w:rsidR="004C78BF" w:rsidRPr="00245A6E">
        <w:rPr>
          <w:b/>
          <w:u w:val="single"/>
        </w:rPr>
        <w:t xml:space="preserve">UK </w:t>
      </w:r>
      <w:r w:rsidRPr="00B35DDC">
        <w:rPr>
          <w:b/>
          <w:u w:val="single"/>
        </w:rPr>
        <w:t>Somerset Frome</w:t>
      </w:r>
      <w:r w:rsidRPr="00B35DDC">
        <w:rPr>
          <w:b/>
        </w:rPr>
        <w:t xml:space="preserve"> – Will – Robert Knight</w:t>
      </w:r>
      <w:r>
        <w:rPr>
          <w:b/>
        </w:rPr>
        <w:t>, Yeoman</w:t>
      </w:r>
      <w:r>
        <w:t xml:space="preserve"> – To son, Robert Knight, chattel tenement called Shermarsh during his natural life and not longer on condition that he pay annually to three daughters Eleanor (Elianor), Elizabeth and Anne 40 shillings, being 6 pounds a year (must mean 40 shillings each); to son Stephen Knight, that part of the other chattel at Shermarsh called the upper __ copier for and during his life and after his decease I give the said premises to son John Knight who has his fief therein; to son John Knight, the loser copier being part of the aforesaid chattel during his life and after his decease I give same to Stephen Knight, my son who has his fief therein; to John Knight and Stephen Knight, I give my tenement called Shermarsh after the decease of Robert Knight, my son for and during the life of my daughter Elizabeth who has her fief (fyfe) therein upon condition that they pay yearly to Elizabeth 5 pounds during her life, and also to pay to Anne, my daughter, 40 shillings; to daughter Elizabeth, 30 pounds; to daughter Anne, 10 pounds; to daughter Joane 10 shillings; to daughter Eleanor 10 shillings; to Joane Tanner, grandchild, 40 shillings at 21; if grandchild Joan dies, her legacy to be given to daughter Elizabeth; to daughter Anne, wife of Richard Williams, my tenement in Frome, the land of John Cetwood, Gent, on condition that Anne and her children may enjoy same and in case her said husband, Richard Williams shall by any means endeavor to sell or deprive my daughter and her children of the benefits thereof, my will is that the said tenement shall remain to my executors who I desire to be careful therein; I do require that my executors not pull down or demolish any outhouses built on posts standing at the time of my decease on any part of my tenement called Shermarsh; John Knight and Stephen Knight to be executors; Wit: Richard Carpenter, Stephen Tanner, Robert Knight JR, his mark. ( </w:t>
      </w:r>
      <w:r w:rsidRPr="00F66A09">
        <w:t>Prerogative Court of Canterbury Wills, 1384-1858</w:t>
      </w:r>
      <w:r>
        <w:t xml:space="preserve">, </w:t>
      </w:r>
      <w:r w:rsidRPr="00F66A09">
        <w:t>PROB 11: Will Registers</w:t>
      </w:r>
      <w:r>
        <w:t xml:space="preserve">, </w:t>
      </w:r>
      <w:r w:rsidRPr="00F66A09">
        <w:t>1660-1673</w:t>
      </w:r>
      <w:r>
        <w:t xml:space="preserve">, </w:t>
      </w:r>
      <w:r w:rsidRPr="00F66A09">
        <w:t>Piece 343: Pye, Quire Numbers 119-167 (1673)</w:t>
      </w:r>
      <w:r>
        <w:t>)</w:t>
      </w:r>
    </w:p>
    <w:p w:rsidR="008C281E" w:rsidRDefault="008C281E" w:rsidP="001470B7">
      <w:pPr>
        <w:pStyle w:val="NormalWeb"/>
        <w:spacing w:before="240" w:beforeAutospacing="0" w:after="240" w:afterAutospacing="0"/>
        <w:ind w:left="0" w:right="0"/>
      </w:pPr>
      <w:r w:rsidRPr="00E013D7">
        <w:rPr>
          <w:b/>
        </w:rPr>
        <w:t xml:space="preserve">1673 – Nov 27 – </w:t>
      </w:r>
      <w:r w:rsidR="004C78BF" w:rsidRPr="00245A6E">
        <w:rPr>
          <w:b/>
          <w:u w:val="single"/>
        </w:rPr>
        <w:t xml:space="preserve">UK </w:t>
      </w:r>
      <w:r w:rsidRPr="00E013D7">
        <w:rPr>
          <w:b/>
          <w:u w:val="single"/>
        </w:rPr>
        <w:t>Somerset Broadway</w:t>
      </w:r>
      <w:r w:rsidRPr="00E013D7">
        <w:rPr>
          <w:b/>
        </w:rPr>
        <w:t xml:space="preserve"> – Will – John Knight</w:t>
      </w:r>
      <w:r>
        <w:rPr>
          <w:b/>
        </w:rPr>
        <w:t>, Gent</w:t>
      </w:r>
      <w:r>
        <w:t xml:space="preserve"> – To the poor of the parish, 20 shillings; to John Starke and Robert Fort, all clothing both linen and wool to be equally divided and 10 shillings apiece; to two servants, John Bright and John P__, 3 shillings apiece; to </w:t>
      </w:r>
      <w:r w:rsidRPr="00455D44">
        <w:rPr>
          <w:b/>
        </w:rPr>
        <w:t>son Richard Knight</w:t>
      </w:r>
      <w:r>
        <w:t xml:space="preserve">, all lands in Somerset conditional on him paying 10 pounds a year rent to wife, Anne, for her natural life, provided that the said wife does not remarry; wife also has rights to income or benefits of the estate; also, Richard, the son, must pay to Anne Knight, sister, 20 pounds; profits off of certain other lands to go to wife and after her decease, to </w:t>
      </w:r>
      <w:r w:rsidRPr="00455D44">
        <w:rPr>
          <w:b/>
        </w:rPr>
        <w:t>son Robert Knight</w:t>
      </w:r>
      <w:r>
        <w:t xml:space="preserve">; more estates to son Richard; to son Richard, a great silver bowl that was his grandfather’s; to </w:t>
      </w:r>
      <w:r w:rsidRPr="00455D44">
        <w:rPr>
          <w:b/>
        </w:rPr>
        <w:t>son John Knight</w:t>
      </w:r>
      <w:r>
        <w:t>, 20 pounds; another estate profits to go to wife during her widowhood, and after her decease to</w:t>
      </w:r>
      <w:r w:rsidRPr="00455D44">
        <w:rPr>
          <w:b/>
        </w:rPr>
        <w:t xml:space="preserve"> son Joseph Knight</w:t>
      </w:r>
      <w:r>
        <w:t xml:space="preserve"> and 20 pounds out of it to </w:t>
      </w:r>
      <w:r w:rsidRPr="00455D44">
        <w:rPr>
          <w:b/>
        </w:rPr>
        <w:t>daughter Anne Knight</w:t>
      </w:r>
      <w:r>
        <w:t xml:space="preserve"> by Joseph; to Joseph Knight 100 pounds; to wife, house “I now live” during her widowhood and after her decease (or remarriage), house to go to son Robert Knight; son Robert to receive real estate left to him by his grandfather;  to Robert Knight, 100 pounds and numerous items, a cloak, </w:t>
      </w:r>
      <w:r>
        <w:lastRenderedPageBreak/>
        <w:t xml:space="preserve">and household stuff;  to </w:t>
      </w:r>
      <w:r w:rsidRPr="00455D44">
        <w:rPr>
          <w:b/>
        </w:rPr>
        <w:t>daughter Marian Butt</w:t>
      </w:r>
      <w:r>
        <w:t xml:space="preserve">, 20 pounds and a silver goblet; to daughter Anne Knight, 200 pounds and all goods of house “wherein I now live” after decease of wife (or if she remarries); to </w:t>
      </w:r>
      <w:r w:rsidRPr="00455D44">
        <w:rPr>
          <w:b/>
        </w:rPr>
        <w:t>grandson, John Knight</w:t>
      </w:r>
      <w:r>
        <w:t xml:space="preserve">, a piece of land and 5 pounds when 21; to grandson John Butt, 5 pounds when 21; to all other grandchildren, 40 shillings at age 21; all silver spoons that are children’s with their names on them shall be given to each of them after wife’s decease or widowhood; residue of estate to </w:t>
      </w:r>
      <w:r w:rsidRPr="00455D44">
        <w:rPr>
          <w:b/>
        </w:rPr>
        <w:t>wife, Anne Knight</w:t>
      </w:r>
      <w:r>
        <w:t xml:space="preserve"> who is executrix; </w:t>
      </w:r>
      <w:r w:rsidRPr="00455D44">
        <w:rPr>
          <w:b/>
        </w:rPr>
        <w:t>brother Simon Knight</w:t>
      </w:r>
      <w:r>
        <w:t xml:space="preserve"> to be overseer. (</w:t>
      </w:r>
      <w:r w:rsidRPr="0039666B">
        <w:t>Prerogative Court of Canterbury Wills, 1384-1858</w:t>
      </w:r>
      <w:r>
        <w:t xml:space="preserve">, </w:t>
      </w:r>
      <w:r w:rsidRPr="0039666B">
        <w:t>PROB 11: Will Registers</w:t>
      </w:r>
      <w:r>
        <w:t xml:space="preserve">, </w:t>
      </w:r>
      <w:r w:rsidRPr="0039666B">
        <w:t>1660-1673</w:t>
      </w:r>
      <w:r>
        <w:t xml:space="preserve">, </w:t>
      </w:r>
      <w:r w:rsidRPr="0039666B">
        <w:t>Piece 343: Pye, Quire Numbers 119-167 (1673)</w:t>
      </w:r>
      <w:r>
        <w:t xml:space="preserve">) </w:t>
      </w:r>
    </w:p>
    <w:p w:rsidR="001470B7" w:rsidRDefault="001470B7" w:rsidP="001470B7">
      <w:pPr>
        <w:pStyle w:val="NormalWeb"/>
        <w:spacing w:before="240" w:beforeAutospacing="0" w:after="240" w:afterAutospacing="0"/>
        <w:ind w:left="0" w:right="0"/>
      </w:pPr>
      <w:r>
        <w:rPr>
          <w:b/>
        </w:rPr>
        <w:t xml:space="preserve">1673 </w:t>
      </w:r>
      <w:r w:rsidR="00DC16E1">
        <w:rPr>
          <w:b/>
        </w:rPr>
        <w:t xml:space="preserve">- </w:t>
      </w:r>
      <w:r>
        <w:rPr>
          <w:b/>
        </w:rPr>
        <w:t xml:space="preserve">Dec </w:t>
      </w:r>
      <w:r w:rsidRPr="005A5F7F">
        <w:rPr>
          <w:b/>
        </w:rPr>
        <w:t xml:space="preserve">15 </w:t>
      </w:r>
      <w:r>
        <w:rPr>
          <w:b/>
        </w:rPr>
        <w:t xml:space="preserve">– </w:t>
      </w:r>
      <w:r w:rsidRPr="00124763">
        <w:rPr>
          <w:b/>
          <w:u w:val="single"/>
        </w:rPr>
        <w:t>VA</w:t>
      </w:r>
      <w:r w:rsidR="005242B8">
        <w:rPr>
          <w:b/>
          <w:u w:val="single"/>
        </w:rPr>
        <w:t xml:space="preserve"> </w:t>
      </w:r>
      <w:r w:rsidR="005242B8" w:rsidRPr="00124763">
        <w:rPr>
          <w:b/>
          <w:u w:val="single"/>
        </w:rPr>
        <w:t>New Kent</w:t>
      </w:r>
      <w:r w:rsidRPr="00DC16E1">
        <w:rPr>
          <w:b/>
        </w:rPr>
        <w:t xml:space="preserve"> – </w:t>
      </w:r>
      <w:r w:rsidR="00DC16E1" w:rsidRPr="00DC16E1">
        <w:rPr>
          <w:b/>
        </w:rPr>
        <w:t xml:space="preserve">Admin - </w:t>
      </w:r>
      <w:r w:rsidRPr="00DC16E1">
        <w:rPr>
          <w:b/>
        </w:rPr>
        <w:t>John Dorwood</w:t>
      </w:r>
      <w:r w:rsidR="00DC16E1">
        <w:t xml:space="preserve"> – Land patent for</w:t>
      </w:r>
      <w:r>
        <w:t xml:space="preserve"> 380 acs., upon brs. of Tassatiumps Cr… Trans. Of 8 pers:</w:t>
      </w:r>
      <w:r w:rsidRPr="005A5F7F">
        <w:rPr>
          <w:b/>
        </w:rPr>
        <w:t xml:space="preserve"> </w:t>
      </w:r>
      <w:r w:rsidRPr="009E122D">
        <w:t xml:space="preserve">Henry </w:t>
      </w:r>
      <w:r w:rsidR="00DC16E1">
        <w:t>Hawley</w:t>
      </w:r>
      <w:r>
        <w:t xml:space="preserve"> (</w:t>
      </w:r>
      <w:r w:rsidR="00DC16E1" w:rsidRPr="009E122D">
        <w:t>Hawly</w:t>
      </w:r>
      <w:r>
        <w:t>)… (Nugent II, p. 144)</w:t>
      </w:r>
    </w:p>
    <w:p w:rsidR="001470B7" w:rsidRDefault="001470B7" w:rsidP="001470B7">
      <w:pPr>
        <w:pStyle w:val="NormalWeb"/>
        <w:spacing w:before="240" w:beforeAutospacing="0" w:after="240" w:afterAutospacing="0"/>
        <w:ind w:left="0" w:right="0"/>
      </w:pPr>
      <w:r>
        <w:rPr>
          <w:b/>
        </w:rPr>
        <w:t xml:space="preserve">1673 </w:t>
      </w:r>
      <w:r w:rsidR="00D7072C">
        <w:rPr>
          <w:b/>
        </w:rPr>
        <w:t xml:space="preserve">- </w:t>
      </w:r>
      <w:r>
        <w:rPr>
          <w:b/>
        </w:rPr>
        <w:t xml:space="preserve">Dec </w:t>
      </w:r>
      <w:r>
        <w:t xml:space="preserve">– </w:t>
      </w:r>
      <w:r w:rsidRPr="000E36D7">
        <w:rPr>
          <w:b/>
          <w:u w:val="single"/>
        </w:rPr>
        <w:t>VA</w:t>
      </w:r>
      <w:r w:rsidR="005242B8">
        <w:rPr>
          <w:b/>
          <w:u w:val="single"/>
        </w:rPr>
        <w:t xml:space="preserve"> </w:t>
      </w:r>
      <w:r w:rsidR="005242B8" w:rsidRPr="000E36D7">
        <w:rPr>
          <w:b/>
          <w:u w:val="single"/>
        </w:rPr>
        <w:t>Surry</w:t>
      </w:r>
      <w:r w:rsidR="00BA4D3F">
        <w:rPr>
          <w:b/>
          <w:u w:val="single"/>
        </w:rPr>
        <w:t>/Sussex</w:t>
      </w:r>
      <w:r w:rsidRPr="00DC16E1">
        <w:rPr>
          <w:b/>
        </w:rPr>
        <w:t xml:space="preserve"> – </w:t>
      </w:r>
      <w:r w:rsidR="00DC16E1" w:rsidRPr="00DC16E1">
        <w:rPr>
          <w:b/>
        </w:rPr>
        <w:t xml:space="preserve">Info – Tax Protest </w:t>
      </w:r>
      <w:r w:rsidR="00DC16E1">
        <w:t xml:space="preserve">- </w:t>
      </w:r>
      <w:r w:rsidR="005242B8">
        <w:t xml:space="preserve">The inhabitants of Surry Co met at </w:t>
      </w:r>
      <w:r>
        <w:t>Lawnes Creek Parish Church</w:t>
      </w:r>
      <w:r w:rsidR="005242B8">
        <w:t xml:space="preserve"> (</w:t>
      </w:r>
      <w:r>
        <w:t>the first church erected on Hogg Island in 1628</w:t>
      </w:r>
      <w:r w:rsidR="005242B8">
        <w:t>),</w:t>
      </w:r>
      <w:r>
        <w:t xml:space="preserve"> to protest a levy which they felt unjust.  Mathew Swann was considered to be the ringleader. The Surry County Court fined the “mutinous persons” but Gov. Berkeley cancelled the fines on condition that the rebels acknowledge their wrongdoing. (VA Gen. Soc. Qrtly. Vol. 22, No. 3, pp. 55-56)</w:t>
      </w:r>
    </w:p>
    <w:p w:rsidR="008C281E" w:rsidRDefault="008C281E" w:rsidP="001470B7">
      <w:pPr>
        <w:pStyle w:val="NormalWeb"/>
        <w:spacing w:before="240" w:beforeAutospacing="0" w:after="240" w:afterAutospacing="0"/>
        <w:ind w:left="0" w:right="0"/>
      </w:pPr>
      <w:r w:rsidRPr="004B15F5">
        <w:rPr>
          <w:b/>
        </w:rPr>
        <w:t xml:space="preserve">1673 – </w:t>
      </w:r>
      <w:r w:rsidR="004C78BF" w:rsidRPr="00245A6E">
        <w:rPr>
          <w:b/>
          <w:u w:val="single"/>
        </w:rPr>
        <w:t xml:space="preserve">UK </w:t>
      </w:r>
      <w:r w:rsidRPr="004B15F5">
        <w:rPr>
          <w:b/>
          <w:u w:val="single"/>
        </w:rPr>
        <w:t>Devonshire</w:t>
      </w:r>
      <w:r w:rsidRPr="004B15F5">
        <w:rPr>
          <w:b/>
        </w:rPr>
        <w:t xml:space="preserve"> – Admin – John Knight</w:t>
      </w:r>
      <w:r>
        <w:t xml:space="preserve"> - </w:t>
      </w:r>
      <w:r w:rsidRPr="004B15F5">
        <w:t>North Devon Record Office</w:t>
      </w:r>
      <w:r>
        <w:t xml:space="preserve">: </w:t>
      </w:r>
      <w:r w:rsidRPr="004B15F5">
        <w:t>John Knight bound as putative father to maintain Margaret, base daughter of Elizabeth Sammacott alias Viccary</w:t>
      </w:r>
      <w:r>
        <w:t>,  (</w:t>
      </w:r>
      <w:r w:rsidRPr="004B15F5">
        <w:t>North Devon Record Office (South West Heritage Trust),</w:t>
      </w:r>
      <w:r>
        <w:t xml:space="preserve"> Ref: </w:t>
      </w:r>
      <w:r w:rsidRPr="004B15F5">
        <w:t>814A/PO 1471</w:t>
      </w:r>
      <w:r>
        <w:t>)</w:t>
      </w:r>
    </w:p>
    <w:p w:rsidR="001470B7" w:rsidRDefault="001470B7" w:rsidP="001470B7">
      <w:pPr>
        <w:pStyle w:val="NormalWeb"/>
        <w:spacing w:before="240" w:beforeAutospacing="0" w:after="240" w:afterAutospacing="0"/>
        <w:ind w:left="0" w:right="0"/>
      </w:pPr>
      <w:r>
        <w:rPr>
          <w:b/>
        </w:rPr>
        <w:t xml:space="preserve">1674 </w:t>
      </w:r>
      <w:r w:rsidR="005242B8">
        <w:rPr>
          <w:b/>
        </w:rPr>
        <w:t xml:space="preserve">- </w:t>
      </w:r>
      <w:r>
        <w:rPr>
          <w:b/>
        </w:rPr>
        <w:t xml:space="preserve">Apr </w:t>
      </w:r>
      <w:r w:rsidRPr="00A373AB">
        <w:rPr>
          <w:b/>
        </w:rPr>
        <w:t xml:space="preserve">7 </w:t>
      </w:r>
      <w:r>
        <w:rPr>
          <w:b/>
        </w:rPr>
        <w:t xml:space="preserve">– </w:t>
      </w:r>
      <w:r w:rsidRPr="00124763">
        <w:rPr>
          <w:b/>
          <w:u w:val="single"/>
        </w:rPr>
        <w:t>VA</w:t>
      </w:r>
      <w:r w:rsidR="005242B8">
        <w:rPr>
          <w:b/>
          <w:u w:val="single"/>
        </w:rPr>
        <w:t xml:space="preserve"> </w:t>
      </w:r>
      <w:r w:rsidR="005242B8" w:rsidRPr="00124763">
        <w:rPr>
          <w:b/>
          <w:u w:val="single"/>
        </w:rPr>
        <w:t>New Kent</w:t>
      </w:r>
      <w:r w:rsidRPr="00DC16E1">
        <w:rPr>
          <w:b/>
        </w:rPr>
        <w:t xml:space="preserve"> – </w:t>
      </w:r>
      <w:r w:rsidR="00DC16E1" w:rsidRPr="00DC16E1">
        <w:rPr>
          <w:b/>
        </w:rPr>
        <w:t xml:space="preserve">Admin - </w:t>
      </w:r>
      <w:r w:rsidRPr="00DC16E1">
        <w:rPr>
          <w:b/>
        </w:rPr>
        <w:t>Charles Hawl</w:t>
      </w:r>
      <w:r w:rsidR="00DC16E1" w:rsidRPr="00DC16E1">
        <w:rPr>
          <w:b/>
        </w:rPr>
        <w:t>e</w:t>
      </w:r>
      <w:r w:rsidRPr="00DC16E1">
        <w:rPr>
          <w:b/>
        </w:rPr>
        <w:t>y</w:t>
      </w:r>
      <w:r>
        <w:t xml:space="preserve"> (</w:t>
      </w:r>
      <w:r w:rsidR="00DC16E1">
        <w:t>Hawly</w:t>
      </w:r>
      <w:r>
        <w:t>)</w:t>
      </w:r>
      <w:r w:rsidR="00DC16E1">
        <w:t xml:space="preserve"> – Land patent for</w:t>
      </w:r>
      <w:r>
        <w:t xml:space="preserve">  250 acs., on brs. of Tassantium Sw., on N.E. side of Matapanie Riv., adj. John Dorwood; by a path that goeth to the Flaxmans; Trans. Of 5 pers. (Nugent II, p. 145) </w:t>
      </w:r>
      <w:r>
        <w:br/>
      </w:r>
      <w:r w:rsidR="00DC16E1" w:rsidRPr="00DC16E1">
        <w:rPr>
          <w:b/>
        </w:rPr>
        <w:t>Note</w:t>
      </w:r>
      <w:r w:rsidR="00DC16E1">
        <w:t xml:space="preserve">: </w:t>
      </w:r>
      <w:r>
        <w:t>Mr. Jno. Lewis Junr. Patent 1683 Sep 20 notes that this patent for 250 acs was “granted to Charles Hawley 7 Apr. 1674 &amp; which he dyed seized of: escheated by inquisition under William Leigh”… (Nugent II, p. 268)</w:t>
      </w:r>
    </w:p>
    <w:p w:rsidR="001470B7" w:rsidRDefault="001470B7" w:rsidP="00E57FFB">
      <w:pPr>
        <w:pStyle w:val="NormalWeb"/>
        <w:spacing w:before="240" w:after="240"/>
        <w:ind w:left="0"/>
      </w:pPr>
      <w:r>
        <w:rPr>
          <w:b/>
        </w:rPr>
        <w:t xml:space="preserve">1674 </w:t>
      </w:r>
      <w:r w:rsidR="00DC16E1">
        <w:rPr>
          <w:b/>
        </w:rPr>
        <w:t xml:space="preserve">- </w:t>
      </w:r>
      <w:r>
        <w:rPr>
          <w:b/>
        </w:rPr>
        <w:t xml:space="preserve">Apr </w:t>
      </w:r>
      <w:r w:rsidRPr="00F95483">
        <w:rPr>
          <w:b/>
        </w:rPr>
        <w:t xml:space="preserve">8 </w:t>
      </w:r>
      <w:r>
        <w:rPr>
          <w:b/>
        </w:rPr>
        <w:t xml:space="preserve">- </w:t>
      </w:r>
      <w:r w:rsidR="00E57FFB" w:rsidRPr="00E57FFB">
        <w:rPr>
          <w:b/>
          <w:u w:val="single"/>
        </w:rPr>
        <w:t>VA Gloucester</w:t>
      </w:r>
      <w:r w:rsidR="00E57FFB" w:rsidRPr="00E57FFB">
        <w:rPr>
          <w:b/>
        </w:rPr>
        <w:t xml:space="preserve"> – Admin - Samuel Clarke (Clerke)</w:t>
      </w:r>
      <w:r w:rsidR="00E57FFB" w:rsidRPr="00E57FFB">
        <w:t xml:space="preserve"> - Land patent for 700 acs…. E. side Poropotanck Cr. &amp; maine Sw</w:t>
      </w:r>
      <w:r w:rsidR="00DC16E1">
        <w:t>…</w:t>
      </w:r>
      <w:r w:rsidR="00E57FFB" w:rsidRPr="00E57FFB">
        <w:t xml:space="preserve"> Granted </w:t>
      </w:r>
      <w:r w:rsidR="00E57FFB" w:rsidRPr="00DC16E1">
        <w:rPr>
          <w:b/>
        </w:rPr>
        <w:t>Mr. Peter Knight, dec’d</w:t>
      </w:r>
      <w:r w:rsidR="00E57FFB" w:rsidRPr="00E57FFB">
        <w:t xml:space="preserve">., 25. Aug. 1652 &amp; due sd. </w:t>
      </w:r>
      <w:r w:rsidR="00E57FFB" w:rsidRPr="00DC16E1">
        <w:rPr>
          <w:b/>
        </w:rPr>
        <w:t>Clerke as heire &amp; next of Kinne</w:t>
      </w:r>
      <w:r w:rsidR="00E57FFB" w:rsidRPr="00E57FFB">
        <w:t xml:space="preserve">. (Nugent II, p. 147) </w:t>
      </w:r>
      <w:r w:rsidR="00DC16E1">
        <w:t xml:space="preserve"> </w:t>
      </w:r>
      <w:r w:rsidR="00E57FFB" w:rsidRPr="00E57FFB">
        <w:rPr>
          <w:b/>
        </w:rPr>
        <w:t>Note</w:t>
      </w:r>
      <w:r w:rsidR="00E57FFB" w:rsidRPr="00E57FFB">
        <w:t>: Obviously, this announces the Death of Peter Knight, Merchant</w:t>
      </w:r>
      <w:r w:rsidR="00DC16E1">
        <w:t xml:space="preserve"> of Gloucester</w:t>
      </w:r>
      <w:r w:rsidR="00E57FFB" w:rsidRPr="00E57FFB">
        <w:t>.</w:t>
      </w:r>
      <w:r w:rsidR="00DC16E1">
        <w:t xml:space="preserve"> </w:t>
      </w:r>
      <w:r w:rsidR="00E57FFB" w:rsidRPr="00E57FFB">
        <w:t> Notice that James Clarke and Samuel Clarke were listed as headrights for this very same patent in 1652, 22 years previously; they were probably brothers and Samuel must have married the daughter or widow of Peter Knight SR in order to be his "next of kin". I can think of no other way that claim could be made. It also puts a period to any notion that this Peter Knight had a son - or at least one who survived</w:t>
      </w:r>
      <w:r w:rsidR="00DC16E1">
        <w:t xml:space="preserve"> to inherit</w:t>
      </w:r>
      <w:r w:rsidR="00E57FFB" w:rsidRPr="00E57FFB">
        <w:t>.</w:t>
      </w:r>
    </w:p>
    <w:p w:rsidR="001470B7" w:rsidRDefault="001470B7" w:rsidP="00E57FFB">
      <w:pPr>
        <w:pStyle w:val="NormalWeb"/>
        <w:spacing w:before="240" w:after="240"/>
        <w:ind w:left="0"/>
      </w:pPr>
      <w:r>
        <w:rPr>
          <w:b/>
        </w:rPr>
        <w:t xml:space="preserve">1674 </w:t>
      </w:r>
      <w:r w:rsidR="00EF7CF2">
        <w:rPr>
          <w:b/>
        </w:rPr>
        <w:t xml:space="preserve">- </w:t>
      </w:r>
      <w:r>
        <w:rPr>
          <w:b/>
        </w:rPr>
        <w:t xml:space="preserve">Apr </w:t>
      </w:r>
      <w:r w:rsidRPr="00A31218">
        <w:rPr>
          <w:b/>
        </w:rPr>
        <w:t xml:space="preserve">8 </w:t>
      </w:r>
      <w:r>
        <w:t xml:space="preserve"> – </w:t>
      </w:r>
      <w:r w:rsidR="00E57FFB" w:rsidRPr="00E57FFB">
        <w:rPr>
          <w:b/>
          <w:u w:val="single"/>
        </w:rPr>
        <w:t>VA Rappahannock</w:t>
      </w:r>
      <w:r w:rsidR="00E57FFB" w:rsidRPr="00E57FFB">
        <w:rPr>
          <w:b/>
        </w:rPr>
        <w:t xml:space="preserve"> – Admin – Mr. Richard Whitehead </w:t>
      </w:r>
      <w:r w:rsidR="00E57FFB" w:rsidRPr="00E57FFB">
        <w:t xml:space="preserve">- Land patent for 2000 acs … on W. side Portobago Path; trans of ___ pers: incl: Maj. Robert Bristowe twice, Phillip White, Thomas Wright, </w:t>
      </w:r>
      <w:r w:rsidR="00E57FFB" w:rsidRPr="00656617">
        <w:rPr>
          <w:b/>
        </w:rPr>
        <w:t>John Hawley</w:t>
      </w:r>
      <w:r w:rsidR="00E57FFB" w:rsidRPr="00E57FFB">
        <w:t xml:space="preserve"> (Jno. Halley), </w:t>
      </w:r>
      <w:r w:rsidR="00E57FFB" w:rsidRPr="00656617">
        <w:rPr>
          <w:b/>
        </w:rPr>
        <w:t>William Bell</w:t>
      </w:r>
      <w:r w:rsidR="00E57FFB" w:rsidRPr="00E57FFB">
        <w:t xml:space="preserve">, John Paramore, </w:t>
      </w:r>
      <w:r w:rsidR="00E57FFB" w:rsidRPr="00656617">
        <w:rPr>
          <w:b/>
        </w:rPr>
        <w:t xml:space="preserve">John Wilkinson, Marmaduke </w:t>
      </w:r>
      <w:r w:rsidR="00656617">
        <w:rPr>
          <w:b/>
        </w:rPr>
        <w:t>Moore (</w:t>
      </w:r>
      <w:r w:rsidR="00E57FFB" w:rsidRPr="00656617">
        <w:rPr>
          <w:b/>
        </w:rPr>
        <w:t>More</w:t>
      </w:r>
      <w:r w:rsidR="00656617">
        <w:rPr>
          <w:b/>
        </w:rPr>
        <w:t>)</w:t>
      </w:r>
      <w:r w:rsidR="00E57FFB" w:rsidRPr="00656617">
        <w:rPr>
          <w:b/>
        </w:rPr>
        <w:t>, Richard Knight, Robert Goffe, Ann Walker</w:t>
      </w:r>
      <w:r w:rsidR="00E57FFB" w:rsidRPr="00E57FFB">
        <w:t>, etc. (Nugent II, p. 146)</w:t>
      </w:r>
      <w:r>
        <w:t xml:space="preserve"> </w:t>
      </w:r>
      <w:r w:rsidR="00E57FFB">
        <w:br/>
      </w:r>
      <w:r w:rsidR="00E57FFB" w:rsidRPr="00E57FFB">
        <w:rPr>
          <w:b/>
        </w:rPr>
        <w:t>Note</w:t>
      </w:r>
      <w:r w:rsidR="00E57FFB">
        <w:t xml:space="preserve">: Is this Richard a son of John Knight of Northumberland? Recall that John Knight was associated with James Hawley in a court case so it would be likely </w:t>
      </w:r>
      <w:r w:rsidR="00E57FFB">
        <w:lastRenderedPageBreak/>
        <w:t>for their sons to hire themselves out as headrights together, or go as apprentices/servants together. And that's not to say that a good number on the list were not new impo</w:t>
      </w:r>
      <w:r w:rsidR="006A5F19">
        <w:t>rts!</w:t>
      </w:r>
      <w:r w:rsidR="006A5F19">
        <w:br/>
        <w:t>Regarding the Robert Goffe:</w:t>
      </w:r>
      <w:r w:rsidR="00E57FFB">
        <w:t xml:space="preserve"> there was a family of Knights in England with strong Gough/Goffe/Goff connections and that family included a Richard Knight, grocer (d. 1615), Christopher (d. 1626), Leonard (d. 1626) and Anne Knight Gough, his children. Leonard's children </w:t>
      </w:r>
      <w:r w:rsidR="006A5F19">
        <w:t>we</w:t>
      </w:r>
      <w:r w:rsidR="00E57FFB">
        <w:t xml:space="preserve">re Richard, Susan and Sarah. This Leonard inherited land at Sutton at Hone, Kent, from a Richard Bland. At Sutton at Hone, there was a John Knight (d. 1610) who had children: Thomas Knight, John Knight, Henry Knight, Gabriel Knight, Anne, Frances, Elizabeth and wife Ursula. </w:t>
      </w:r>
    </w:p>
    <w:p w:rsidR="001470B7" w:rsidRDefault="001470B7" w:rsidP="001470B7">
      <w:pPr>
        <w:pStyle w:val="NormalWeb"/>
        <w:spacing w:before="240" w:beforeAutospacing="0" w:after="240" w:afterAutospacing="0"/>
        <w:ind w:left="0" w:right="0"/>
      </w:pPr>
      <w:r>
        <w:rPr>
          <w:b/>
        </w:rPr>
        <w:t xml:space="preserve">1674 </w:t>
      </w:r>
      <w:r w:rsidR="00E57FFB">
        <w:rPr>
          <w:b/>
        </w:rPr>
        <w:t xml:space="preserve">- </w:t>
      </w:r>
      <w:r>
        <w:rPr>
          <w:b/>
        </w:rPr>
        <w:t xml:space="preserve">Apr 9 – </w:t>
      </w:r>
      <w:r w:rsidR="00E57FFB" w:rsidRPr="00E57FFB">
        <w:rPr>
          <w:b/>
          <w:u w:val="single"/>
        </w:rPr>
        <w:t>VA Gloucester</w:t>
      </w:r>
      <w:r w:rsidR="00E57FFB" w:rsidRPr="00E57FFB">
        <w:rPr>
          <w:b/>
        </w:rPr>
        <w:t xml:space="preserve"> – Admin - Capt. Richard Dudley</w:t>
      </w:r>
      <w:r w:rsidR="00E57FFB" w:rsidRPr="00E57FFB">
        <w:t xml:space="preserve"> - Land patent for 980 acs. … upon brs. of Poroptanck Cr… adj. Mr. Pate; land of John Greene, dec’d., </w:t>
      </w:r>
      <w:r w:rsidR="00E57FFB" w:rsidRPr="006A5F19">
        <w:rPr>
          <w:b/>
        </w:rPr>
        <w:t>Mr. Peter Knight, dec’d, now Samuell Clarke’s</w:t>
      </w:r>
      <w:r w:rsidR="00E57FFB" w:rsidRPr="00E57FFB">
        <w:t>… (Nugent II, p. 147)</w:t>
      </w:r>
    </w:p>
    <w:p w:rsidR="008C281E" w:rsidRDefault="008C281E" w:rsidP="008C281E">
      <w:pPr>
        <w:rPr>
          <w:szCs w:val="24"/>
        </w:rPr>
      </w:pPr>
      <w:r w:rsidRPr="00ED5C4D">
        <w:rPr>
          <w:b/>
          <w:szCs w:val="24"/>
        </w:rPr>
        <w:t xml:space="preserve">1674 – May 27 – </w:t>
      </w:r>
      <w:r w:rsidR="004C78BF" w:rsidRPr="00245A6E">
        <w:rPr>
          <w:b/>
          <w:szCs w:val="24"/>
          <w:u w:val="single"/>
        </w:rPr>
        <w:t xml:space="preserve">UK </w:t>
      </w:r>
      <w:r w:rsidRPr="00ED5C4D">
        <w:rPr>
          <w:b/>
          <w:szCs w:val="24"/>
          <w:u w:val="single"/>
        </w:rPr>
        <w:t>Lincolnshire</w:t>
      </w:r>
      <w:r w:rsidRPr="00ED5C4D">
        <w:rPr>
          <w:b/>
          <w:szCs w:val="24"/>
        </w:rPr>
        <w:t xml:space="preserve"> – Camb Alum – Richard Knight</w:t>
      </w:r>
      <w:r>
        <w:rPr>
          <w:szCs w:val="24"/>
        </w:rPr>
        <w:t xml:space="preserve"> - </w:t>
      </w:r>
      <w:r w:rsidRPr="00ED5C4D">
        <w:rPr>
          <w:szCs w:val="24"/>
        </w:rPr>
        <w:t>Adm. sizar at EMMANUEL, May 27, 1674. Of Lincolnshire. Matric. 1674; B.A. 1677-8; M.A. 1681. Probably ord. priest (Lincoln) Dec. 20, 1690.</w:t>
      </w:r>
    </w:p>
    <w:p w:rsidR="008C281E" w:rsidRDefault="008C281E" w:rsidP="008C281E">
      <w:pPr>
        <w:pStyle w:val="NormalWeb"/>
        <w:spacing w:before="240" w:beforeAutospacing="0" w:after="240" w:afterAutospacing="0"/>
        <w:ind w:left="0" w:right="0"/>
      </w:pPr>
      <w:r w:rsidRPr="001E2854">
        <w:rPr>
          <w:b/>
        </w:rPr>
        <w:t xml:space="preserve">1674 – Jun 5 – </w:t>
      </w:r>
      <w:r w:rsidR="004C78BF" w:rsidRPr="00245A6E">
        <w:rPr>
          <w:b/>
          <w:u w:val="single"/>
        </w:rPr>
        <w:t xml:space="preserve">UK </w:t>
      </w:r>
      <w:r w:rsidRPr="001E2854">
        <w:rPr>
          <w:b/>
          <w:u w:val="single"/>
        </w:rPr>
        <w:t>Berkshire Westwo</w:t>
      </w:r>
      <w:r>
        <w:rPr>
          <w:b/>
          <w:u w:val="single"/>
        </w:rPr>
        <w:t>o</w:t>
      </w:r>
      <w:r w:rsidRPr="001E2854">
        <w:rPr>
          <w:b/>
          <w:u w:val="single"/>
        </w:rPr>
        <w:t>d</w:t>
      </w:r>
      <w:r w:rsidRPr="001E2854">
        <w:rPr>
          <w:b/>
        </w:rPr>
        <w:t xml:space="preserve"> – Will – Mary Knight</w:t>
      </w:r>
      <w:r>
        <w:t xml:space="preserve"> – “I, Mary Knight, daughter of Thomas Knight of Westwood, Yeoman…” to brother, Thomas Knight, 10 shillings; to his 5 children, Thomas, Blunt, William, Dorothy, and Anne, 5 shillings apiece; to brother Robert Knight, 40 shillings; to his son, Robert Knight, 10 shillings; to his 3 other children, Sarah, Mary and Judith, 5 shillings apiece; to brother John Knight, 30 shillings; to his daughter Anne, 5 shillings; to his son, John, 5 shillings and items; to his son, James, 10 shillings; to his son William 5 shillings; to his daughter Elizabeth, 5 shillings; to brother William Knight, 40 shillings; to cousin Thomas Knight, 10 shillings; to goddaughter Mary ___ five shillings; to brother-in-law John Buston, 20 shillings; residue of estate to sister Anne Buston who is to be executrix; brother John Knight and cousin John Taylor to be overseers. (</w:t>
      </w:r>
      <w:r w:rsidRPr="00007BCA">
        <w:t>Prerogative Court of Canterbury Wills, 1384-1858</w:t>
      </w:r>
      <w:r>
        <w:t xml:space="preserve">, </w:t>
      </w:r>
      <w:r w:rsidRPr="00007BCA">
        <w:t>PROB 11: Will Registers</w:t>
      </w:r>
      <w:r>
        <w:t xml:space="preserve">, </w:t>
      </w:r>
      <w:r w:rsidRPr="00007BCA">
        <w:t>1674-1687</w:t>
      </w:r>
      <w:r>
        <w:t xml:space="preserve">, </w:t>
      </w:r>
      <w:r w:rsidRPr="00007BCA">
        <w:t>Piece 345: Bunce, Quire Numbers 54-103 (1674)</w:t>
      </w:r>
      <w:r>
        <w:t xml:space="preserve">) </w:t>
      </w:r>
    </w:p>
    <w:p w:rsidR="001470B7" w:rsidRDefault="001470B7" w:rsidP="001470B7">
      <w:pPr>
        <w:pStyle w:val="NormalWeb"/>
        <w:spacing w:before="240" w:beforeAutospacing="0" w:after="240" w:afterAutospacing="0"/>
        <w:ind w:left="0" w:right="0"/>
      </w:pPr>
      <w:r>
        <w:rPr>
          <w:b/>
        </w:rPr>
        <w:t xml:space="preserve">1674 </w:t>
      </w:r>
      <w:r w:rsidR="0048433C">
        <w:rPr>
          <w:b/>
        </w:rPr>
        <w:t xml:space="preserve">- </w:t>
      </w:r>
      <w:r>
        <w:rPr>
          <w:b/>
        </w:rPr>
        <w:t xml:space="preserve">Jun 10 </w:t>
      </w:r>
      <w:r>
        <w:t xml:space="preserve">– </w:t>
      </w:r>
      <w:r w:rsidR="0048433C" w:rsidRPr="00884954">
        <w:rPr>
          <w:b/>
          <w:u w:val="single"/>
        </w:rPr>
        <w:t>VA</w:t>
      </w:r>
      <w:r w:rsidR="0048433C">
        <w:rPr>
          <w:b/>
          <w:u w:val="single"/>
        </w:rPr>
        <w:t xml:space="preserve"> </w:t>
      </w:r>
      <w:r w:rsidR="0048433C" w:rsidRPr="00884954">
        <w:rPr>
          <w:b/>
          <w:u w:val="single"/>
        </w:rPr>
        <w:t>Surry</w:t>
      </w:r>
      <w:r w:rsidR="0048433C" w:rsidRPr="0048433C">
        <w:rPr>
          <w:b/>
        </w:rPr>
        <w:t xml:space="preserve"> – Admin - Tithables list - Selected:</w:t>
      </w:r>
      <w:r>
        <w:t xml:space="preserve">  Jeremiah Ellis, Thomas Clarke, Arthur Jordan, Tom Cotton, Abraham Evans, Robert Lee, </w:t>
      </w:r>
      <w:r w:rsidRPr="004E7897">
        <w:rPr>
          <w:b/>
        </w:rPr>
        <w:t>Doctor Knight</w:t>
      </w:r>
      <w:r>
        <w:rPr>
          <w:b/>
        </w:rPr>
        <w:t xml:space="preserve"> (Nathaniel Knight)</w:t>
      </w:r>
      <w:r>
        <w:t>, Richard Greene, Nicholas Meriwether, Francis Meriwether, James Nicholson, John Grey, Thomas Grey, Francis Grey, Daniel Regan, Matthew Marriott, John Phillips, John Clements, Capt. Corker, Roger Williams, George Williams, Thomas Ironmonger, John Ironmonger, David Anderson JR &amp; SR, William Rose, Henry Clarke, William Newsome, John Clarke JR, Lewis Williams, Mrs. E Watkins, John Phillips, William Hancock, John Gregory, Thomas Waller, Lawrence Baker, Henry Baker, John Baker, William Butler, Sion Hill, Henry Gray, John Gray, Walter Taylor, John Kindred, John Clarke, Anthony Evans, Richard Jordan. (VA. Gen. Soc. Qrtly. Vol. 22. No. 2)</w:t>
      </w:r>
    </w:p>
    <w:p w:rsidR="001470B7" w:rsidRDefault="001470B7" w:rsidP="001470B7">
      <w:pPr>
        <w:pStyle w:val="NormalWeb"/>
        <w:spacing w:before="240" w:beforeAutospacing="0" w:after="240" w:afterAutospacing="0"/>
        <w:ind w:left="0" w:right="0"/>
      </w:pPr>
      <w:r w:rsidRPr="006D4FC2">
        <w:rPr>
          <w:b/>
        </w:rPr>
        <w:t xml:space="preserve">1675 </w:t>
      </w:r>
      <w:r w:rsidR="006A5F19">
        <w:rPr>
          <w:b/>
        </w:rPr>
        <w:t xml:space="preserve">- </w:t>
      </w:r>
      <w:r w:rsidRPr="006D4FC2">
        <w:rPr>
          <w:b/>
        </w:rPr>
        <w:t xml:space="preserve">Jun 10 </w:t>
      </w:r>
      <w:r>
        <w:t xml:space="preserve">– </w:t>
      </w:r>
      <w:r w:rsidR="0048433C" w:rsidRPr="00884954">
        <w:rPr>
          <w:b/>
          <w:u w:val="single"/>
        </w:rPr>
        <w:t>VA</w:t>
      </w:r>
      <w:r w:rsidR="0048433C">
        <w:rPr>
          <w:b/>
          <w:u w:val="single"/>
        </w:rPr>
        <w:t xml:space="preserve"> </w:t>
      </w:r>
      <w:r w:rsidR="0048433C" w:rsidRPr="00884954">
        <w:rPr>
          <w:b/>
          <w:u w:val="single"/>
        </w:rPr>
        <w:t>Surry</w:t>
      </w:r>
      <w:r w:rsidR="0048433C" w:rsidRPr="0048433C">
        <w:rPr>
          <w:b/>
        </w:rPr>
        <w:t xml:space="preserve"> – Admin - Tithables list - Selected:</w:t>
      </w:r>
      <w:r w:rsidR="0048433C">
        <w:t xml:space="preserve">  Jeremiah Ellis, Thomas Clarke, Arthur Jordan, Tom Cotton, Abraham Evans, Robert Lee, </w:t>
      </w:r>
      <w:r w:rsidR="0048433C" w:rsidRPr="004E7897">
        <w:rPr>
          <w:b/>
        </w:rPr>
        <w:t>Doctor Knight</w:t>
      </w:r>
      <w:r w:rsidR="0048433C">
        <w:rPr>
          <w:b/>
        </w:rPr>
        <w:t xml:space="preserve"> (Nathaniel Knight)</w:t>
      </w:r>
      <w:r w:rsidR="0048433C">
        <w:t xml:space="preserve">, Richard Greene, Nicholas Meriwether, Francis Meriwether, James Nicholson, John Grey, Thomas Grey, Francis Grey, Daniel Regan, Matthew Marriott, John Phillips, John Clements, Capt. Corker, Roger Williams, </w:t>
      </w:r>
      <w:r w:rsidR="0048433C">
        <w:lastRenderedPageBreak/>
        <w:t>George Williams, Thomas Ironmonger, John Ironmonger, David Anderson JR &amp; SR, William Rose, Henry Clarke, William Newsome, John Clarke JR, Lewis Williams, Mrs. E Watkins, John Phillips, William Hancock, John Gregory, Thomas Waller, Lawrence Baker, Henry Baker, John Baker, William Butler, Sion Hill, Henry Gray, John Gray, Walter Taylor, John Kindred, John Clarke, Anthony Evans, Richard Jordan. (VA. Gen. Soc. Qrtly. Vol. 22. No. 2)</w:t>
      </w:r>
      <w:r>
        <w:t xml:space="preserve"> Lt. Col. George Jordan, Robert Lee, Arthur Jordan, </w:t>
      </w:r>
      <w:r w:rsidRPr="004E7897">
        <w:rPr>
          <w:b/>
        </w:rPr>
        <w:t>Nathaniel Knight</w:t>
      </w:r>
      <w:r>
        <w:t>, Robert Cartwright, Richard Greene, John Talor, Jeremiah Ellis, Goerge Lee, James Watkins, Thomas Clarke, Richard Parker, Abraham Evans, Henry Watkins, Thomas Ironmonger, John Ironmonger, Thomas Grey, Francis Grey, Matthew Marriott, John Grey, Cotton Robinson, William Rose, Col. Thomas Swann, David Andrews SR &amp; JR, George Williams, Roger Williams, Lawrence Mizell, Walter Vaughan, Francis Meriwether, John Phillips, Daniel Regan, John Watkins, William Phillips, John Clements, Samuel Mathews, John Greene, Nicholas Meriwether,  Walter Taylor, William Gray, Henry Gray, John Gray, Thomas Waller, William Butler, Sion Hill, Joseph Flood, Lawrence Baker, Henry Baker, Leonard Bennett, Anthony Evans, Richard Jordan, Rice Owens, James Murray, Robert Parker, Robert Lancaster, John Gregory, William Newsome, David Williams, Henry Hollingsworth, Charles Cone, John Carver. (VA. Gen. Soc. Qrtly. Vol. 22. No. 2)</w:t>
      </w:r>
    </w:p>
    <w:p w:rsidR="008C281E" w:rsidRDefault="008C281E" w:rsidP="008C281E">
      <w:pPr>
        <w:rPr>
          <w:szCs w:val="24"/>
        </w:rPr>
      </w:pPr>
      <w:r w:rsidRPr="00D37CBA">
        <w:rPr>
          <w:b/>
          <w:szCs w:val="24"/>
        </w:rPr>
        <w:t xml:space="preserve">1674 – Jul 7 – </w:t>
      </w:r>
      <w:r w:rsidR="004C78BF" w:rsidRPr="00245A6E">
        <w:rPr>
          <w:b/>
          <w:szCs w:val="24"/>
          <w:u w:val="single"/>
        </w:rPr>
        <w:t xml:space="preserve">UK </w:t>
      </w:r>
      <w:r w:rsidRPr="00D37CBA">
        <w:rPr>
          <w:b/>
          <w:szCs w:val="24"/>
          <w:u w:val="single"/>
        </w:rPr>
        <w:t>Ireland Dublin</w:t>
      </w:r>
      <w:r w:rsidRPr="00D37CBA">
        <w:rPr>
          <w:b/>
          <w:szCs w:val="24"/>
        </w:rPr>
        <w:t xml:space="preserve"> – Will – William Knight</w:t>
      </w:r>
      <w:r>
        <w:rPr>
          <w:b/>
          <w:szCs w:val="24"/>
        </w:rPr>
        <w:t>, Esq</w:t>
      </w:r>
      <w:r>
        <w:rPr>
          <w:szCs w:val="24"/>
        </w:rPr>
        <w:t xml:space="preserve"> – Everything to wife, Elizabeth, during her natural life, and after her decease, to nephew, Knight Clifford, son of sister (obviously married to someone named Clifford); wife also to receive the rent of adjoining house, to go to nephew after her decease; two houses in Galway which will go to nephew after death of wife, she to receive rents from same during her life; additional lands and leases discussed, but at this point, the image deteriorates completely and it is almost totally unreadable; a niece married to a Joshua Parkinson, Merchant, she is to get 100 pounds; nephews John Clifford and Robert Clifford, nieces Susan Clifford and Joane Cliff</w:t>
      </w:r>
      <w:r w:rsidR="006A5F19">
        <w:rPr>
          <w:szCs w:val="24"/>
        </w:rPr>
        <w:t>o</w:t>
      </w:r>
      <w:r>
        <w:rPr>
          <w:szCs w:val="24"/>
        </w:rPr>
        <w:t xml:space="preserve">rd, 100 pounds apiece; bequests to goddaughter and apprentice; charges his nephew to take good care of his wife and to see that she wants for nothing; to niece Anne Rawlinson, widow, cloth to make gowns; cousin Brugh Tarhwell and Ann his wife, items; gift to the minister who will preach his funeral; he leaves ready money in his house in the amount of 800 pounds besides 2000 pounds somewhere else, 200 pounds in a cabinet in his study, 400 pounds in a cupboard behind the bed; list of money owed to him; money left after bequests, funeral, debts, to be put out to interest; instructions about that; after wife’s decease, interest to be divided among his 5 nephews and nieces; money owed to him from Lieutenant Marshall, Mr Kew; Thad. Byrne, Colonel Willoughby, Roger Jones, Lieutenant Colonel Little, William Hoye, Esq, list goes on and is extensive. </w:t>
      </w:r>
      <w:r w:rsidR="006A5F19">
        <w:rPr>
          <w:szCs w:val="24"/>
        </w:rPr>
        <w:t xml:space="preserve"> He must have been lending money out at interest right and left. </w:t>
      </w:r>
      <w:r>
        <w:rPr>
          <w:szCs w:val="24"/>
        </w:rPr>
        <w:t>(</w:t>
      </w:r>
      <w:r w:rsidRPr="00F67F10">
        <w:rPr>
          <w:szCs w:val="24"/>
        </w:rPr>
        <w:t>Prerogative Court of Canterbury Wills, 1384-1858</w:t>
      </w:r>
      <w:r>
        <w:rPr>
          <w:szCs w:val="24"/>
        </w:rPr>
        <w:t xml:space="preserve">, </w:t>
      </w:r>
      <w:r w:rsidRPr="00F67F10">
        <w:rPr>
          <w:szCs w:val="24"/>
        </w:rPr>
        <w:t>PROB 11: Will Registers</w:t>
      </w:r>
      <w:r>
        <w:rPr>
          <w:szCs w:val="24"/>
        </w:rPr>
        <w:t xml:space="preserve">, </w:t>
      </w:r>
      <w:r w:rsidRPr="00F67F10">
        <w:rPr>
          <w:szCs w:val="24"/>
        </w:rPr>
        <w:t>1674-1687</w:t>
      </w:r>
      <w:r>
        <w:rPr>
          <w:szCs w:val="24"/>
        </w:rPr>
        <w:t xml:space="preserve">, </w:t>
      </w:r>
      <w:r w:rsidRPr="00F67F10">
        <w:rPr>
          <w:szCs w:val="24"/>
        </w:rPr>
        <w:t>Piece 345: Bunce, Quire Numbers 54-103 (1674)</w:t>
      </w:r>
    </w:p>
    <w:p w:rsidR="008C281E" w:rsidRDefault="008C281E" w:rsidP="008C281E">
      <w:pPr>
        <w:rPr>
          <w:szCs w:val="24"/>
        </w:rPr>
      </w:pPr>
      <w:r w:rsidRPr="00044C95">
        <w:rPr>
          <w:b/>
          <w:szCs w:val="24"/>
        </w:rPr>
        <w:t xml:space="preserve">1674 – Nov 7 – </w:t>
      </w:r>
      <w:r w:rsidR="004C78BF" w:rsidRPr="00245A6E">
        <w:rPr>
          <w:b/>
          <w:szCs w:val="24"/>
          <w:u w:val="single"/>
        </w:rPr>
        <w:t xml:space="preserve">UK </w:t>
      </w:r>
      <w:r w:rsidRPr="00044C95">
        <w:rPr>
          <w:b/>
          <w:szCs w:val="24"/>
          <w:u w:val="single"/>
        </w:rPr>
        <w:t>Surrey Mitcham</w:t>
      </w:r>
      <w:r w:rsidRPr="00044C95">
        <w:rPr>
          <w:b/>
          <w:szCs w:val="24"/>
        </w:rPr>
        <w:t xml:space="preserve"> – Will – Francis Knight</w:t>
      </w:r>
      <w:r>
        <w:rPr>
          <w:b/>
          <w:szCs w:val="24"/>
        </w:rPr>
        <w:t>, Esq</w:t>
      </w:r>
      <w:r>
        <w:rPr>
          <w:szCs w:val="24"/>
        </w:rPr>
        <w:t xml:space="preserve"> – To </w:t>
      </w:r>
      <w:r w:rsidRPr="001F6F3A">
        <w:rPr>
          <w:b/>
          <w:szCs w:val="24"/>
        </w:rPr>
        <w:t>brother, Sir John Knight of Bristol, Knt</w:t>
      </w:r>
      <w:r>
        <w:rPr>
          <w:szCs w:val="24"/>
        </w:rPr>
        <w:t xml:space="preserve">, and James Hoste of Grays Inn, Middlesex, gent, trustees of lands, tenement, etc, on Bow Lane in Cheapside, London and now occupied by Mr. William Withers, to be held for and during the natural life of my </w:t>
      </w:r>
      <w:r w:rsidRPr="001F6F3A">
        <w:rPr>
          <w:b/>
          <w:szCs w:val="24"/>
        </w:rPr>
        <w:t>daughter Mary Owen</w:t>
      </w:r>
      <w:r>
        <w:rPr>
          <w:szCs w:val="24"/>
        </w:rPr>
        <w:t xml:space="preserve">; to collect rents and disburse money to the daughter on her request; after decease of daughter, the trust goes to granddaughter, Mary Owen; to the same Sir John Knight and James Hoste as trustees, another parcel, called “The George” in the city of Bristol, in the possession of William Bush, Mercer, to be in </w:t>
      </w:r>
      <w:r>
        <w:rPr>
          <w:szCs w:val="24"/>
        </w:rPr>
        <w:lastRenderedPageBreak/>
        <w:t xml:space="preserve">trust for </w:t>
      </w:r>
      <w:r w:rsidRPr="001F6F3A">
        <w:rPr>
          <w:b/>
          <w:szCs w:val="24"/>
        </w:rPr>
        <w:t>brother Isaac Knight</w:t>
      </w:r>
      <w:r>
        <w:rPr>
          <w:szCs w:val="24"/>
        </w:rPr>
        <w:t xml:space="preserve"> for his natural life, he to receive an annuity of 20 pounds per year which I have formerly by deed charged upon the same house payable to William Durkitt of Wiltshire, Esq, and Richard Bibb late of Bristol, deceased, in trust, and for the life of the said Isaac Knight in performance of the will of my </w:t>
      </w:r>
      <w:r w:rsidR="001F6F3A">
        <w:rPr>
          <w:b/>
          <w:szCs w:val="24"/>
        </w:rPr>
        <w:t>father George K</w:t>
      </w:r>
      <w:r w:rsidRPr="001F6F3A">
        <w:rPr>
          <w:b/>
          <w:szCs w:val="24"/>
        </w:rPr>
        <w:t>night, deceased</w:t>
      </w:r>
      <w:r>
        <w:rPr>
          <w:szCs w:val="24"/>
        </w:rPr>
        <w:t xml:space="preserve">; after the decease of my said brother Isaac Knight, then to pay said sum of 20 pounds per annum to my </w:t>
      </w:r>
      <w:r w:rsidRPr="001F6F3A">
        <w:rPr>
          <w:b/>
          <w:szCs w:val="24"/>
        </w:rPr>
        <w:t>son John Knight</w:t>
      </w:r>
      <w:r>
        <w:rPr>
          <w:szCs w:val="24"/>
        </w:rPr>
        <w:t xml:space="preserve">, for and during the natural life of my daughter, Mary Owen; at the end of the trusts, estate to son John Knight and his heirs; To grandchild Mary Owen, 500 pounds, to be paid by my brother, Sir John Knight; this money shall be put by them to interest to the </w:t>
      </w:r>
      <w:r w:rsidRPr="001F6F3A">
        <w:rPr>
          <w:b/>
          <w:szCs w:val="24"/>
        </w:rPr>
        <w:t>Company of Fishmongers, London, of which I was a member</w:t>
      </w:r>
      <w:r>
        <w:rPr>
          <w:szCs w:val="24"/>
        </w:rPr>
        <w:t xml:space="preserve">, until granddaughter is 18 at which time the whole amount goes to her; if granddaughter dies, 250 pounds may be paid to anyone she chooses, and 250 pounds to go to son, John Knight; to brother Sir John Knight and James Hoste, 50 pounds; to son John Knight, “my mansion house, orchards, gardens, lands, meadows, pastures and appurtenances thereunto belonging lying in Mirsham; in default of heirs, it goes to daughter Mary Owen and her heirs; in default of her heirs, to the son of Sir John Knight and his heirs; forgives son-in-law Charles Owen of debts; 5 pounds to the poor on the day of funeral; 5 pounds to the poor house of Mirsham;  to brother Isaac Knight, 20 pounds; to sister Mary Hosk, 10 pounds; to sister Elizabeth Laford, 10 pounds; to friend Mr. James Hoste, 10 pounds; residue of estate to son John Knight who is to be executor. ( </w:t>
      </w:r>
      <w:r w:rsidRPr="00CB3BE3">
        <w:rPr>
          <w:szCs w:val="24"/>
        </w:rPr>
        <w:t>Prerogative Court of Canterbury Wills, 1384-1858</w:t>
      </w:r>
      <w:r>
        <w:rPr>
          <w:szCs w:val="24"/>
        </w:rPr>
        <w:t xml:space="preserve">, </w:t>
      </w:r>
      <w:r w:rsidRPr="00CB3BE3">
        <w:rPr>
          <w:szCs w:val="24"/>
        </w:rPr>
        <w:t>PROB 11: Will Registers</w:t>
      </w:r>
      <w:r>
        <w:rPr>
          <w:szCs w:val="24"/>
        </w:rPr>
        <w:t xml:space="preserve">, </w:t>
      </w:r>
      <w:r w:rsidRPr="00CB3BE3">
        <w:rPr>
          <w:szCs w:val="24"/>
        </w:rPr>
        <w:t>1674-1687</w:t>
      </w:r>
      <w:r>
        <w:rPr>
          <w:szCs w:val="24"/>
        </w:rPr>
        <w:t xml:space="preserve">, </w:t>
      </w:r>
      <w:r w:rsidRPr="00CB3BE3">
        <w:rPr>
          <w:szCs w:val="24"/>
        </w:rPr>
        <w:t>Piece 346: Bunce, Quire Numbers 104-150 (1674)</w:t>
      </w:r>
      <w:r>
        <w:rPr>
          <w:szCs w:val="24"/>
        </w:rPr>
        <w:t>)</w:t>
      </w:r>
    </w:p>
    <w:p w:rsidR="008C281E" w:rsidRDefault="008C281E" w:rsidP="008C281E">
      <w:pPr>
        <w:pStyle w:val="NormalWeb"/>
        <w:spacing w:before="240" w:beforeAutospacing="0" w:after="240" w:afterAutospacing="0"/>
        <w:ind w:left="0" w:right="0"/>
      </w:pPr>
      <w:r w:rsidRPr="00E456DE">
        <w:rPr>
          <w:b/>
        </w:rPr>
        <w:t xml:space="preserve">1674 – Nov 23 – </w:t>
      </w:r>
      <w:r w:rsidR="004C78BF" w:rsidRPr="00245A6E">
        <w:rPr>
          <w:b/>
          <w:u w:val="single"/>
        </w:rPr>
        <w:t xml:space="preserve">UK </w:t>
      </w:r>
      <w:r w:rsidRPr="00E456DE">
        <w:rPr>
          <w:b/>
          <w:u w:val="single"/>
        </w:rPr>
        <w:t xml:space="preserve">London Staple </w:t>
      </w:r>
      <w:r>
        <w:rPr>
          <w:b/>
          <w:u w:val="single"/>
        </w:rPr>
        <w:t>Inn</w:t>
      </w:r>
      <w:r w:rsidRPr="00E456DE">
        <w:rPr>
          <w:b/>
        </w:rPr>
        <w:t xml:space="preserve"> – Will – John Knight</w:t>
      </w:r>
      <w:r>
        <w:t xml:space="preserve"> – Will written in 1665 with a rather longer religious intro than is usual and several mentions of the uncertainty of the times and so forth; to the poor of </w:t>
      </w:r>
      <w:r w:rsidRPr="00E57FFB">
        <w:rPr>
          <w:b/>
        </w:rPr>
        <w:t>Hythe in Kent</w:t>
      </w:r>
      <w:r>
        <w:t xml:space="preserve">, 5 pounds; to </w:t>
      </w:r>
      <w:r w:rsidRPr="00E57FFB">
        <w:rPr>
          <w:b/>
        </w:rPr>
        <w:t>brother William Knight</w:t>
      </w:r>
      <w:r>
        <w:t xml:space="preserve">, 10 pounds to buy mourning clothes; to brother William, “my house, barns, Malthouse” with appurtenances, etc in Hythe, Kent for his natural life, and after his decease, to pass to </w:t>
      </w:r>
      <w:r w:rsidRPr="00E57FFB">
        <w:rPr>
          <w:b/>
        </w:rPr>
        <w:t>cousin Anne Beane, William’s daughter</w:t>
      </w:r>
      <w:r>
        <w:t>; to Anne Beane, 50 pounds at 18 or day of marriage; to “brother”, Mr. Robinson Beane, 50 pounds and “my gelding”; to sister Elizabeth Beane, his wife, 50 pounds; to sister Alice Lushington, 5 pounds; to her son, John Lushington, 50 pounds at 21; the same to Mary Lushington, sister to John; to brother John Bedingfield of Dartford, house and land occupied by David Penold, also woodland there, to have during his natural life, and after his decease, this property to pass to sister Elizabeth Beane during her natural life; after her decease, to pass to cousin Anne Beane and her heirs; to brother John Bedingfield, “all my law books and Books of Precedents and also all debts owed to me for lawsuits and 50 pounds; John Bedingfield to be executor and he to receive residue of estate, goods, chattels, etc. Wit: John Binny, Nicholas Nicholson. (</w:t>
      </w:r>
      <w:r w:rsidRPr="00E21B87">
        <w:t>Prerogative Court of Canterbury Wills, 1384-1858</w:t>
      </w:r>
      <w:r>
        <w:t xml:space="preserve">, </w:t>
      </w:r>
      <w:r w:rsidRPr="00E21B87">
        <w:t>PROB 11: Will Registers</w:t>
      </w:r>
      <w:r>
        <w:t xml:space="preserve">, </w:t>
      </w:r>
      <w:r w:rsidRPr="00E21B87">
        <w:t>1674-1687</w:t>
      </w:r>
      <w:r>
        <w:t xml:space="preserve">, </w:t>
      </w:r>
      <w:r w:rsidRPr="00E21B87">
        <w:t>Piece 346: Bunce, Quire Numbers 104-150 (1674)</w:t>
      </w:r>
      <w:r>
        <w:t xml:space="preserve">) </w:t>
      </w:r>
    </w:p>
    <w:p w:rsidR="001470B7" w:rsidRDefault="001470B7" w:rsidP="00E57FFB">
      <w:pPr>
        <w:pStyle w:val="NormalWeb"/>
        <w:spacing w:before="240" w:after="240"/>
        <w:ind w:left="0"/>
      </w:pPr>
      <w:r>
        <w:rPr>
          <w:b/>
        </w:rPr>
        <w:t xml:space="preserve">1675 </w:t>
      </w:r>
      <w:r w:rsidR="00E57FFB">
        <w:rPr>
          <w:b/>
        </w:rPr>
        <w:t xml:space="preserve">- </w:t>
      </w:r>
      <w:r>
        <w:rPr>
          <w:b/>
        </w:rPr>
        <w:t xml:space="preserve">Dec 4 - </w:t>
      </w:r>
      <w:r w:rsidR="00E57FFB" w:rsidRPr="00E57FFB">
        <w:rPr>
          <w:b/>
          <w:u w:val="single"/>
        </w:rPr>
        <w:t>VA Isle of Wight</w:t>
      </w:r>
      <w:r w:rsidR="00E57FFB" w:rsidRPr="00E57FFB">
        <w:rPr>
          <w:b/>
        </w:rPr>
        <w:t xml:space="preserve"> - Admin - Major Thomas Taberer</w:t>
      </w:r>
      <w:r w:rsidR="00E57FFB" w:rsidRPr="00E57FFB">
        <w:t xml:space="preserve"> - Land patent for 400 acs. 23 Apr. 1681 Up. Par. Of Is. Of W. Co., &amp; commonly called Bassetts Choice (</w:t>
      </w:r>
      <w:r w:rsidR="00E57FFB" w:rsidRPr="006A5F19">
        <w:rPr>
          <w:b/>
        </w:rPr>
        <w:t>Basses Choice</w:t>
      </w:r>
      <w:r w:rsidR="00E57FFB" w:rsidRPr="00E57FFB">
        <w:t xml:space="preserve">), neer mouth of Pagan Cr…. 150 acs. Granted </w:t>
      </w:r>
      <w:r w:rsidR="00E57FFB" w:rsidRPr="006A5F19">
        <w:rPr>
          <w:b/>
        </w:rPr>
        <w:t>Mr. Peter Knight</w:t>
      </w:r>
      <w:r w:rsidR="00E57FFB" w:rsidRPr="00E57FFB">
        <w:t xml:space="preserve"> in 1640 who sold to Mr. John Bland, merchant of London, &amp; by Mr. Giles Bland, his sonn &amp; Atty., conveyed to sd. Taberer 4 Dec. 1675, together with confirmation of the sale &amp; a relinquishment of dower by Mrs. Sarah Bland, wife &amp; Genl. Atty. of sd. John, 6 Oct 1679;… (Nugent I, p. 217; See also: Nugent I, p. 277)</w:t>
      </w:r>
      <w:r>
        <w:br/>
      </w:r>
      <w:r w:rsidR="00E57FFB" w:rsidRPr="006A5F19">
        <w:rPr>
          <w:b/>
        </w:rPr>
        <w:lastRenderedPageBreak/>
        <w:t>Note</w:t>
      </w:r>
      <w:r w:rsidR="00E57FFB">
        <w:t xml:space="preserve">: I have placed this record here because it records the date of the original sale of Basses Choice to Thomas Taberer. Note that he will renew his patent in 1681. </w:t>
      </w:r>
      <w:r w:rsidR="00E57FFB">
        <w:br/>
        <w:t xml:space="preserve">John Bland was living and purchasing land in 1647. His widow was granted patent on his land in 1652, where he was noted as being deceased; He could have died as much as 3 years before this time, i.e. 1649. So Peter Knight must have sold this land </w:t>
      </w:r>
      <w:r w:rsidR="006A5F19">
        <w:t xml:space="preserve">to him </w:t>
      </w:r>
      <w:r w:rsidR="00E57FFB">
        <w:t xml:space="preserve">prior to 1652. </w:t>
      </w:r>
      <w:r w:rsidR="00E57FFB">
        <w:br/>
        <w:t xml:space="preserve">Thomas Taberer was a headright of Peter Knight in the same patent, 1652 Aug 25 for land in Gloucester County, where James Clarke and Samuel Clarke appeared, Samuel Clarke then being named as Peter Knight's "heir and next of kin" over 20 years later and acquiring the entire tract of 700 acs. Apparently, at about the same time he patented land in Gloucester, Peter disposed of his Isle of Wight land. All of these points heavily shift the weight of evidence to Peter Knight, Merchant of Gloucester being the pantentee of Basses Choice, if there were any lingering doubts, and that there was no father-son relationship between the two Peters. </w:t>
      </w:r>
      <w:r w:rsidR="00E57FFB">
        <w:br/>
        <w:t>Thomas Taberer was most likely the son of John Taberer (d. 1654), Isle of Wight county; son of William Taberer, of the county of Derby</w:t>
      </w:r>
      <w:r w:rsidR="006A5F19">
        <w:t>, England</w:t>
      </w:r>
      <w:r w:rsidR="00E57FFB">
        <w:t xml:space="preserve">. (W. M., VII, 221) </w:t>
      </w:r>
      <w:r w:rsidR="00E57FFB">
        <w:br/>
        <w:t xml:space="preserve">See also </w:t>
      </w:r>
      <w:r w:rsidR="00E57FFB" w:rsidRPr="00E57FFB">
        <w:rPr>
          <w:b/>
          <w:i/>
        </w:rPr>
        <w:t>Va. Mag. of Hist. and Biog</w:t>
      </w:r>
      <w:r w:rsidR="00E57FFB">
        <w:t xml:space="preserve">., III, pp. 53-56: This was probably the Justice "Tabener", at whose house William Edmundson staid in 1672, and whose wife was very loving to the Quakers. Mr. Thomas writes his name "Taberner", but it was really Taberer. His wife was a legatee under the will of Richard Bennett. So was Elizabeth Outland, whom Edmundson visited in 1675 at Chuckatuck, where he held "many precious meetings." </w:t>
      </w:r>
      <w:r w:rsidR="00E57FFB">
        <w:br/>
        <w:t>This information makes one wonder if Peter Knight of Gloucester VA might possibly have had Quaker symp</w:t>
      </w:r>
      <w:r w:rsidR="006A5F19">
        <w:t>a</w:t>
      </w:r>
      <w:r w:rsidR="00E57FFB">
        <w:t>thies? Or, if he moved away from Isle of Wight because so many Quakers were moving in?</w:t>
      </w:r>
      <w:r w:rsidR="006A5F19">
        <w:t xml:space="preserve"> </w:t>
      </w:r>
      <w:r w:rsidR="00E57FFB">
        <w:t xml:space="preserve">In any event, that is the last of the records relating to Peter Knight, Merchant of Gloucester (and nearby) county, VA. </w:t>
      </w:r>
    </w:p>
    <w:p w:rsidR="008C281E" w:rsidRDefault="008C281E" w:rsidP="001470B7">
      <w:pPr>
        <w:pStyle w:val="NormalWeb"/>
        <w:spacing w:before="240" w:beforeAutospacing="0" w:after="240" w:afterAutospacing="0"/>
        <w:ind w:left="0" w:right="0"/>
      </w:pPr>
      <w:r w:rsidRPr="00A430C2">
        <w:rPr>
          <w:b/>
        </w:rPr>
        <w:t xml:space="preserve">1674 – Dec 18 - </w:t>
      </w:r>
      <w:r w:rsidR="004C78BF" w:rsidRPr="00245A6E">
        <w:rPr>
          <w:b/>
          <w:u w:val="single"/>
        </w:rPr>
        <w:t xml:space="preserve">UK </w:t>
      </w:r>
      <w:r w:rsidRPr="00A430C2">
        <w:rPr>
          <w:b/>
          <w:u w:val="single"/>
        </w:rPr>
        <w:t>Oxfordshire Rotherfield Peppard</w:t>
      </w:r>
      <w:r w:rsidRPr="00A430C2">
        <w:rPr>
          <w:b/>
        </w:rPr>
        <w:t xml:space="preserve"> – Will – Thomas Knight</w:t>
      </w:r>
      <w:r>
        <w:rPr>
          <w:b/>
        </w:rPr>
        <w:t>, Esq</w:t>
      </w:r>
      <w:r>
        <w:t xml:space="preserve"> – To be buried in the chancel of the parish church; 10 shillings to the poor; estate to Niece Elizabeth Murphy (?). (</w:t>
      </w:r>
      <w:r w:rsidRPr="00A430C2">
        <w:t>Prerogative Court of Canterbury Wills, 1384-1858</w:t>
      </w:r>
      <w:r>
        <w:t>,</w:t>
      </w:r>
      <w:r w:rsidRPr="00A430C2">
        <w:t xml:space="preserve"> PROB 11: Will Registers</w:t>
      </w:r>
      <w:r>
        <w:t xml:space="preserve">, </w:t>
      </w:r>
      <w:r w:rsidRPr="00A430C2">
        <w:t>1674-1687</w:t>
      </w:r>
      <w:r>
        <w:t xml:space="preserve">, </w:t>
      </w:r>
      <w:r w:rsidRPr="00A430C2">
        <w:t>Piece 346: Bunce, Quire Numbers 104-150 (1674)</w:t>
      </w:r>
      <w:r>
        <w:t>)</w:t>
      </w:r>
    </w:p>
    <w:p w:rsidR="008C281E" w:rsidRDefault="008C281E" w:rsidP="001470B7">
      <w:pPr>
        <w:pStyle w:val="NormalWeb"/>
        <w:spacing w:before="240" w:beforeAutospacing="0" w:after="240" w:afterAutospacing="0"/>
        <w:ind w:left="0" w:right="0"/>
      </w:pPr>
      <w:r w:rsidRPr="00C86298">
        <w:rPr>
          <w:b/>
        </w:rPr>
        <w:t xml:space="preserve">1674 – </w:t>
      </w:r>
      <w:r w:rsidR="004C78BF" w:rsidRPr="00245A6E">
        <w:rPr>
          <w:b/>
          <w:u w:val="single"/>
        </w:rPr>
        <w:t xml:space="preserve">UK </w:t>
      </w:r>
      <w:r w:rsidRPr="00C86298">
        <w:rPr>
          <w:b/>
          <w:u w:val="single"/>
        </w:rPr>
        <w:t>Wiltshire Marston Maisey</w:t>
      </w:r>
      <w:r w:rsidRPr="00C86298">
        <w:rPr>
          <w:b/>
        </w:rPr>
        <w:t xml:space="preserve"> – </w:t>
      </w:r>
      <w:r>
        <w:rPr>
          <w:b/>
        </w:rPr>
        <w:t>Chancery – Peter Knight</w:t>
      </w:r>
      <w:r w:rsidRPr="00C86298">
        <w:rPr>
          <w:b/>
        </w:rPr>
        <w:t xml:space="preserve"> </w:t>
      </w:r>
      <w:r>
        <w:t xml:space="preserve">– Knight vs Jenner - </w:t>
      </w:r>
      <w:r w:rsidRPr="00DE46F5">
        <w:t>Plaintiffs: Peter Knight and Katherine Knight his wife.</w:t>
      </w:r>
      <w:r>
        <w:t xml:space="preserve">  </w:t>
      </w:r>
      <w:r w:rsidRPr="00DE46F5">
        <w:t>Defendants: Robert Jenner and Margery Deacon, widow.</w:t>
      </w:r>
      <w:r>
        <w:t xml:space="preserve">  </w:t>
      </w:r>
      <w:r w:rsidRPr="00DE46F5">
        <w:t>Subject: property in Marston Maisey, Gloucestershire [Wiltshire].</w:t>
      </w:r>
      <w:r>
        <w:t xml:space="preserve">  </w:t>
      </w:r>
      <w:r w:rsidRPr="00DE46F5">
        <w:t>Document type: bill only</w:t>
      </w:r>
      <w:r>
        <w:t xml:space="preserve">. (National Archives, Kew England, Ref: </w:t>
      </w:r>
      <w:r w:rsidRPr="00DE46F5">
        <w:t>C 8/329/68</w:t>
      </w:r>
      <w:r>
        <w:t>)</w:t>
      </w:r>
    </w:p>
    <w:p w:rsidR="008C281E" w:rsidRDefault="008C281E" w:rsidP="008C281E">
      <w:pPr>
        <w:rPr>
          <w:szCs w:val="24"/>
        </w:rPr>
      </w:pPr>
      <w:r w:rsidRPr="00471FD3">
        <w:rPr>
          <w:b/>
          <w:szCs w:val="24"/>
        </w:rPr>
        <w:t xml:space="preserve">1675 – Jan 12 – </w:t>
      </w:r>
      <w:r w:rsidR="004C78BF" w:rsidRPr="00245A6E">
        <w:rPr>
          <w:b/>
          <w:szCs w:val="24"/>
          <w:u w:val="single"/>
        </w:rPr>
        <w:t xml:space="preserve">UK </w:t>
      </w:r>
      <w:r w:rsidRPr="00471FD3">
        <w:rPr>
          <w:b/>
          <w:szCs w:val="24"/>
          <w:u w:val="single"/>
        </w:rPr>
        <w:t>Middlesex St Martin in the Fields</w:t>
      </w:r>
      <w:r w:rsidRPr="00471FD3">
        <w:rPr>
          <w:b/>
          <w:szCs w:val="24"/>
        </w:rPr>
        <w:t xml:space="preserve"> – Will – Henry Knight, Mariner</w:t>
      </w:r>
      <w:r>
        <w:rPr>
          <w:szCs w:val="24"/>
        </w:rPr>
        <w:t xml:space="preserve"> – Died in Maryland – Bequests to Ann Meakin and Uncle Robert Day of St Martin in the Fields who is executor. Wit: Robert Tendring, Sarah Tendring, Nicholas (X) Blackman and Thomas Gilbert, scrivener. (Coldham 1992, p. 27</w:t>
      </w:r>
    </w:p>
    <w:p w:rsidR="008C281E" w:rsidRDefault="008C281E" w:rsidP="008C281E">
      <w:pPr>
        <w:rPr>
          <w:szCs w:val="24"/>
        </w:rPr>
      </w:pPr>
      <w:r w:rsidRPr="0021250D">
        <w:rPr>
          <w:b/>
          <w:szCs w:val="24"/>
        </w:rPr>
        <w:t>1675 – Jun 5 –</w:t>
      </w:r>
      <w:r w:rsidR="004C78BF">
        <w:rPr>
          <w:b/>
          <w:szCs w:val="24"/>
        </w:rPr>
        <w:t xml:space="preserve"> </w:t>
      </w:r>
      <w:r w:rsidR="004C78BF" w:rsidRPr="00245A6E">
        <w:rPr>
          <w:b/>
          <w:szCs w:val="24"/>
          <w:u w:val="single"/>
        </w:rPr>
        <w:t xml:space="preserve">UK </w:t>
      </w:r>
      <w:r w:rsidRPr="0021250D">
        <w:rPr>
          <w:b/>
          <w:szCs w:val="24"/>
          <w:u w:val="single"/>
        </w:rPr>
        <w:t>Kent Westerham</w:t>
      </w:r>
      <w:r w:rsidRPr="0021250D">
        <w:rPr>
          <w:b/>
          <w:szCs w:val="24"/>
        </w:rPr>
        <w:t xml:space="preserve"> – Will – Thomas Knight</w:t>
      </w:r>
      <w:r>
        <w:rPr>
          <w:b/>
          <w:szCs w:val="24"/>
        </w:rPr>
        <w:t>, Gent</w:t>
      </w:r>
      <w:r>
        <w:rPr>
          <w:szCs w:val="24"/>
        </w:rPr>
        <w:t xml:space="preserve"> – Mentions at the beginning that his son, Richard Knight, is greatly in debt because of the testator, he bequeaths to him the remainder of the lease in Westerham and Lyonsford, formerly leased by Sir Marmaduke Gresham, and also all his other properties in Kent and </w:t>
      </w:r>
      <w:r>
        <w:rPr>
          <w:szCs w:val="24"/>
        </w:rPr>
        <w:lastRenderedPageBreak/>
        <w:t>Surrey, so that son might be able to repay his father’s debts; all other goods and chattels to son Richard; he is urged to provide for his mother, his si</w:t>
      </w:r>
      <w:r w:rsidR="00BB71AC">
        <w:rPr>
          <w:szCs w:val="24"/>
        </w:rPr>
        <w:t>s</w:t>
      </w:r>
      <w:r>
        <w:rPr>
          <w:szCs w:val="24"/>
        </w:rPr>
        <w:t>ters, Elizabeth and Felix, and his brother, Bostocke Knight. (</w:t>
      </w:r>
      <w:r w:rsidRPr="00B4149B">
        <w:rPr>
          <w:szCs w:val="24"/>
        </w:rPr>
        <w:t>Prerogative Court of Canterbury Wills, 1384-1858</w:t>
      </w:r>
      <w:r>
        <w:rPr>
          <w:szCs w:val="24"/>
        </w:rPr>
        <w:t xml:space="preserve">, </w:t>
      </w:r>
      <w:r w:rsidRPr="00B4149B">
        <w:rPr>
          <w:szCs w:val="24"/>
        </w:rPr>
        <w:t>PROB 11: Will Registers</w:t>
      </w:r>
      <w:r>
        <w:rPr>
          <w:szCs w:val="24"/>
        </w:rPr>
        <w:t xml:space="preserve">, </w:t>
      </w:r>
      <w:r w:rsidRPr="00B4149B">
        <w:rPr>
          <w:szCs w:val="24"/>
        </w:rPr>
        <w:t>1674-1687</w:t>
      </w:r>
      <w:r>
        <w:rPr>
          <w:szCs w:val="24"/>
        </w:rPr>
        <w:t xml:space="preserve">, </w:t>
      </w:r>
      <w:r w:rsidRPr="00B4149B">
        <w:rPr>
          <w:szCs w:val="24"/>
        </w:rPr>
        <w:t>Piece 348: Dycer, Quire Numbers 52-105 (1675)</w:t>
      </w:r>
      <w:r>
        <w:rPr>
          <w:szCs w:val="24"/>
        </w:rPr>
        <w:t>)</w:t>
      </w:r>
      <w:r w:rsidR="00071CB4">
        <w:rPr>
          <w:szCs w:val="24"/>
        </w:rPr>
        <w:t xml:space="preserve"> </w:t>
      </w:r>
      <w:r w:rsidR="00071CB4" w:rsidRPr="00071CB4">
        <w:rPr>
          <w:b/>
          <w:szCs w:val="24"/>
        </w:rPr>
        <w:t>Note</w:t>
      </w:r>
      <w:r w:rsidR="00071CB4">
        <w:rPr>
          <w:szCs w:val="24"/>
        </w:rPr>
        <w:t>: There is another Bostocke Knight; may be a connection.</w:t>
      </w:r>
    </w:p>
    <w:p w:rsidR="008C281E" w:rsidRDefault="008C281E" w:rsidP="008C281E">
      <w:pPr>
        <w:rPr>
          <w:szCs w:val="24"/>
        </w:rPr>
      </w:pPr>
      <w:r w:rsidRPr="00607082">
        <w:rPr>
          <w:b/>
          <w:szCs w:val="24"/>
        </w:rPr>
        <w:t xml:space="preserve">1675 – Jun 21 – </w:t>
      </w:r>
      <w:r w:rsidR="004C78BF" w:rsidRPr="00245A6E">
        <w:rPr>
          <w:b/>
          <w:szCs w:val="24"/>
          <w:u w:val="single"/>
        </w:rPr>
        <w:t xml:space="preserve">UK </w:t>
      </w:r>
      <w:r w:rsidRPr="00607082">
        <w:rPr>
          <w:b/>
          <w:szCs w:val="24"/>
          <w:u w:val="single"/>
        </w:rPr>
        <w:t>Devonshire S</w:t>
      </w:r>
      <w:r>
        <w:rPr>
          <w:b/>
          <w:szCs w:val="24"/>
          <w:u w:val="single"/>
        </w:rPr>
        <w:t>id</w:t>
      </w:r>
      <w:r w:rsidRPr="00607082">
        <w:rPr>
          <w:b/>
          <w:szCs w:val="24"/>
          <w:u w:val="single"/>
        </w:rPr>
        <w:t>bury</w:t>
      </w:r>
      <w:r w:rsidRPr="00607082">
        <w:rPr>
          <w:b/>
          <w:szCs w:val="24"/>
        </w:rPr>
        <w:t xml:space="preserve"> – Will – William Knight</w:t>
      </w:r>
      <w:r>
        <w:rPr>
          <w:szCs w:val="24"/>
        </w:rPr>
        <w:t xml:space="preserve"> – To brother, Richard Knight, balance of debt owed, plus bonds owed to me; to sister Ellen Dare, rights to fields in the Parish of Burstock, Dorset known by the name of Tilly’o Ground and after her, to her son Thomas;  to brother (in-law) Thomas Dare, all debts owing me, bonds, etc, and he to be executor;  mentions sister (in-law) Hannah, wife of Richard Knight; cousin William Bragy of Sidbury and his wife have free liberty to choose and take any books. (</w:t>
      </w:r>
      <w:r w:rsidRPr="00C57F8D">
        <w:rPr>
          <w:szCs w:val="24"/>
        </w:rPr>
        <w:t>Prerogative Court of Canterbury Wills, 1384-1858</w:t>
      </w:r>
      <w:r>
        <w:rPr>
          <w:szCs w:val="24"/>
        </w:rPr>
        <w:t xml:space="preserve">, </w:t>
      </w:r>
      <w:r w:rsidRPr="00C57F8D">
        <w:rPr>
          <w:szCs w:val="24"/>
        </w:rPr>
        <w:t>PROB 11: Will Registers</w:t>
      </w:r>
      <w:r>
        <w:rPr>
          <w:szCs w:val="24"/>
        </w:rPr>
        <w:t xml:space="preserve">, </w:t>
      </w:r>
      <w:r w:rsidRPr="00C57F8D">
        <w:rPr>
          <w:szCs w:val="24"/>
        </w:rPr>
        <w:t>1674-1687</w:t>
      </w:r>
      <w:r>
        <w:rPr>
          <w:szCs w:val="24"/>
        </w:rPr>
        <w:t xml:space="preserve">, </w:t>
      </w:r>
      <w:r w:rsidRPr="00C57F8D">
        <w:rPr>
          <w:szCs w:val="24"/>
        </w:rPr>
        <w:t>Piece 348: Dycer, Quire Numbers 52-105 (1675)</w:t>
      </w:r>
      <w:r>
        <w:rPr>
          <w:szCs w:val="24"/>
        </w:rPr>
        <w:t>)</w:t>
      </w:r>
    </w:p>
    <w:p w:rsidR="008C281E" w:rsidRDefault="008C281E" w:rsidP="008C281E">
      <w:pPr>
        <w:pStyle w:val="NormalWeb"/>
        <w:spacing w:before="240" w:beforeAutospacing="0" w:after="240" w:afterAutospacing="0"/>
        <w:ind w:left="0" w:right="0"/>
      </w:pPr>
      <w:r w:rsidRPr="00616D11">
        <w:rPr>
          <w:b/>
        </w:rPr>
        <w:t xml:space="preserve">1675 – Dec 7 – </w:t>
      </w:r>
      <w:r w:rsidR="004C78BF" w:rsidRPr="00245A6E">
        <w:rPr>
          <w:b/>
          <w:u w:val="single"/>
        </w:rPr>
        <w:t xml:space="preserve">UK </w:t>
      </w:r>
      <w:r w:rsidRPr="00616D11">
        <w:rPr>
          <w:b/>
          <w:u w:val="single"/>
        </w:rPr>
        <w:t>Southampton East Woodhay</w:t>
      </w:r>
      <w:r w:rsidRPr="00616D11">
        <w:rPr>
          <w:b/>
        </w:rPr>
        <w:t xml:space="preserve"> – </w:t>
      </w:r>
      <w:r w:rsidR="00F63E01" w:rsidRPr="00992101">
        <w:rPr>
          <w:b/>
        </w:rPr>
        <w:t xml:space="preserve">Will </w:t>
      </w:r>
      <w:r w:rsidR="00F63E01">
        <w:rPr>
          <w:b/>
        </w:rPr>
        <w:t>– Nunc:</w:t>
      </w:r>
      <w:r w:rsidRPr="00616D11">
        <w:rPr>
          <w:b/>
        </w:rPr>
        <w:t xml:space="preserve"> James Knight</w:t>
      </w:r>
      <w:r>
        <w:rPr>
          <w:b/>
        </w:rPr>
        <w:t>, Yeoman</w:t>
      </w:r>
      <w:r>
        <w:t xml:space="preserve"> – Will made on 19 Sept and “shortly after, he died”; to brother Walter Knight, all goods and chattels and to be executor. Wit: Roger Goddall and one other. (</w:t>
      </w:r>
      <w:r w:rsidRPr="00616D11">
        <w:t>Prerogative Court of Canterbury Wills, 1384-1858</w:t>
      </w:r>
      <w:r>
        <w:t xml:space="preserve">, </w:t>
      </w:r>
      <w:r w:rsidRPr="00616D11">
        <w:t>PROB 11: Will Registers</w:t>
      </w:r>
      <w:r>
        <w:t xml:space="preserve">, </w:t>
      </w:r>
      <w:r w:rsidRPr="00616D11">
        <w:t>1674-1687</w:t>
      </w:r>
      <w:r>
        <w:t xml:space="preserve">, </w:t>
      </w:r>
      <w:r w:rsidRPr="00616D11">
        <w:t>Piece 349: Dycer, Quire Numbers 106-147 (1675)</w:t>
      </w:r>
    </w:p>
    <w:p w:rsidR="001470B7" w:rsidRDefault="001470B7" w:rsidP="001470B7">
      <w:pPr>
        <w:pStyle w:val="NormalWeb"/>
        <w:spacing w:before="240" w:beforeAutospacing="0" w:after="240" w:afterAutospacing="0"/>
        <w:ind w:left="0" w:right="0"/>
      </w:pPr>
      <w:r w:rsidRPr="001833CB">
        <w:rPr>
          <w:b/>
        </w:rPr>
        <w:t xml:space="preserve">1676 Apr 19 </w:t>
      </w:r>
      <w:r>
        <w:t xml:space="preserve">– </w:t>
      </w:r>
      <w:r w:rsidR="004E2AB5" w:rsidRPr="004E2AB5">
        <w:rPr>
          <w:b/>
          <w:u w:val="single"/>
        </w:rPr>
        <w:t>VA Northumberland</w:t>
      </w:r>
      <w:r w:rsidR="004E2AB5" w:rsidRPr="004E2AB5">
        <w:rPr>
          <w:b/>
        </w:rPr>
        <w:t xml:space="preserve"> – Admin – Peter Knight &amp; Anne Knight</w:t>
      </w:r>
      <w:r w:rsidR="004E2AB5" w:rsidRPr="004E2AB5">
        <w:t xml:space="preserve"> - Peter Knight “of Wicco Gent.” sells John Farnefold of Chiccacone parish in Northumberland County, Gent, 300 acres on S Side Wiccomoco Riv adj land of Mr Richard Nutt. To be acknowledged by wife, Anne Knight. Wit: Thomas Hobson, Richard Kenner. On 20 Nov 1679 John Farnefold assigns this land to “my son in Law Richard Nutt Junr”. (Fleet, NC, p. 560)</w:t>
      </w:r>
      <w:r w:rsidR="004E2AB5">
        <w:br/>
      </w:r>
      <w:r w:rsidR="004E2AB5" w:rsidRPr="004E2AB5">
        <w:rPr>
          <w:b/>
        </w:rPr>
        <w:t>Note</w:t>
      </w:r>
      <w:r w:rsidR="004E2AB5" w:rsidRPr="004E2AB5">
        <w:t>: The last we heard about Peter’s wife, Anne, was in the 1663 Apr 20 entry. As far as the records I have found, this will be the last time we hear anything about her at all. She has certainly lived long enough to be the mother of all four of Peter's known children and he mentions no wife in his will so she must have been dead,</w:t>
      </w:r>
      <w:r w:rsidR="00071CB4">
        <w:t xml:space="preserve"> by then</w:t>
      </w:r>
      <w:r w:rsidR="004E2AB5" w:rsidRPr="004E2AB5">
        <w:t xml:space="preserve"> and he apparently did not remarry. We don't know when she died; it was between this entry and 1702 when his will was written, a span of 26 years. </w:t>
      </w:r>
    </w:p>
    <w:p w:rsidR="008C281E" w:rsidRDefault="008C281E" w:rsidP="008C281E">
      <w:pPr>
        <w:pStyle w:val="NormalWeb"/>
        <w:spacing w:before="240" w:beforeAutospacing="0" w:after="240" w:afterAutospacing="0"/>
        <w:ind w:left="0" w:right="0"/>
      </w:pPr>
      <w:r>
        <w:rPr>
          <w:b/>
        </w:rPr>
        <w:t xml:space="preserve">1676 </w:t>
      </w:r>
      <w:r w:rsidR="004E2AB5">
        <w:rPr>
          <w:b/>
        </w:rPr>
        <w:t xml:space="preserve">- </w:t>
      </w:r>
      <w:r>
        <w:rPr>
          <w:b/>
        </w:rPr>
        <w:t xml:space="preserve">May </w:t>
      </w:r>
      <w:r>
        <w:t xml:space="preserve">– </w:t>
      </w:r>
      <w:r w:rsidRPr="00A742C9">
        <w:rPr>
          <w:b/>
          <w:u w:val="single"/>
        </w:rPr>
        <w:t>VA</w:t>
      </w:r>
      <w:r w:rsidR="004E2AB5">
        <w:rPr>
          <w:b/>
          <w:u w:val="single"/>
        </w:rPr>
        <w:t xml:space="preserve"> </w:t>
      </w:r>
      <w:r w:rsidR="004E2AB5" w:rsidRPr="00A742C9">
        <w:rPr>
          <w:b/>
          <w:u w:val="single"/>
        </w:rPr>
        <w:t>Jamestown</w:t>
      </w:r>
      <w:r>
        <w:t xml:space="preserve"> </w:t>
      </w:r>
      <w:r w:rsidRPr="004E2AB5">
        <w:rPr>
          <w:b/>
        </w:rPr>
        <w:t xml:space="preserve">- </w:t>
      </w:r>
      <w:r w:rsidR="004E2AB5" w:rsidRPr="004E2AB5">
        <w:rPr>
          <w:b/>
        </w:rPr>
        <w:t>Info – Nathaniel Bacon</w:t>
      </w:r>
      <w:r w:rsidR="004E2AB5">
        <w:t xml:space="preserve"> - </w:t>
      </w:r>
      <w:r>
        <w:t>Governor Sir William Berkeley expels Nathaniel Bacon from the Council and brands him a rebel. Bacon is the leader of militiamen in the upper reaches of the James River valley and is preparing, against the governor's instructions, to attack Indians (friendly or not).</w:t>
      </w:r>
      <w:r w:rsidR="00071CB4">
        <w:t xml:space="preserve"> (Ency of VA online)</w:t>
      </w:r>
    </w:p>
    <w:p w:rsidR="001470B7" w:rsidRDefault="001470B7" w:rsidP="001470B7">
      <w:pPr>
        <w:pStyle w:val="NormalWeb"/>
        <w:spacing w:before="240" w:beforeAutospacing="0" w:after="240" w:afterAutospacing="0"/>
        <w:ind w:left="0" w:right="0"/>
      </w:pPr>
      <w:r>
        <w:rPr>
          <w:b/>
        </w:rPr>
        <w:t xml:space="preserve">1676 </w:t>
      </w:r>
      <w:r w:rsidR="00D7072C">
        <w:rPr>
          <w:b/>
        </w:rPr>
        <w:t xml:space="preserve">- </w:t>
      </w:r>
      <w:r>
        <w:rPr>
          <w:b/>
        </w:rPr>
        <w:t xml:space="preserve">Jun 10 </w:t>
      </w:r>
      <w:r>
        <w:t xml:space="preserve">– </w:t>
      </w:r>
      <w:r w:rsidR="0048433C" w:rsidRPr="00884954">
        <w:rPr>
          <w:b/>
          <w:u w:val="single"/>
        </w:rPr>
        <w:t>VA</w:t>
      </w:r>
      <w:r w:rsidR="0048433C">
        <w:rPr>
          <w:b/>
          <w:u w:val="single"/>
        </w:rPr>
        <w:t xml:space="preserve"> </w:t>
      </w:r>
      <w:r w:rsidR="0048433C" w:rsidRPr="00884954">
        <w:rPr>
          <w:b/>
          <w:u w:val="single"/>
        </w:rPr>
        <w:t>Surry</w:t>
      </w:r>
      <w:r w:rsidR="0048433C" w:rsidRPr="0048433C">
        <w:rPr>
          <w:b/>
        </w:rPr>
        <w:t xml:space="preserve"> – Admin - Tithables list - Selected:</w:t>
      </w:r>
      <w:r>
        <w:t xml:space="preserve"> Thomas Clay, James Murry, Henry Holingsworth, Richard Morris, Richard Jordan JR, Lawrence Baker, Joseph Ford, Henry Gray, John Gray, Richard Bennett, Anthony Evans, Mathew Swan, John Kindred, William Anderson, William Hancock, Eleanor Evans, William Newsome, Robert Lancaster, </w:t>
      </w:r>
      <w:r w:rsidRPr="00A742C9">
        <w:rPr>
          <w:b/>
        </w:rPr>
        <w:t>Nathaniel Knight</w:t>
      </w:r>
      <w:r>
        <w:t xml:space="preserve">, Richard Greene, Arthur Jordan, James Jordan, George Jordan, Robert Lee, Thomas Flood orphan, Thomas Cotton, Walter Flood, Samuel Alsobrooke, William Knott, George Lee, James Watkins, Edward Greene, Daniel Williams, Hugh Bagby, Abraham Evans, John Flood, Luke Mizell, John Phillips, Henry Baker, Robert Spencer, Walter Vaughan, Roger Williams, Francis Gray, John Gray, Matthew Marriot, Thomas Ironmonger, John </w:t>
      </w:r>
      <w:r>
        <w:lastRenderedPageBreak/>
        <w:t xml:space="preserve">Ironmonger &amp; David Andrews, John Clements, Sion Hill, John Smith &amp; Lawrence Mizell, Daniel Regan, Nicholas Meriwether, John Nicholson. (VA Gen. Soc. Qrtly. Vol 22, No. 3) </w:t>
      </w:r>
    </w:p>
    <w:p w:rsidR="00D02CF2" w:rsidRDefault="00D02CF2" w:rsidP="001470B7">
      <w:pPr>
        <w:pStyle w:val="NormalWeb"/>
        <w:spacing w:before="240" w:beforeAutospacing="0" w:after="240" w:afterAutospacing="0"/>
        <w:ind w:left="0" w:right="0"/>
      </w:pPr>
      <w:r w:rsidRPr="00E11CF4">
        <w:rPr>
          <w:b/>
        </w:rPr>
        <w:t xml:space="preserve">1676 – Jul 2 – </w:t>
      </w:r>
      <w:r w:rsidR="004C78BF" w:rsidRPr="00245A6E">
        <w:rPr>
          <w:b/>
          <w:u w:val="single"/>
        </w:rPr>
        <w:t xml:space="preserve">UK </w:t>
      </w:r>
      <w:r w:rsidRPr="00E11CF4">
        <w:rPr>
          <w:b/>
          <w:u w:val="single"/>
        </w:rPr>
        <w:t>Wiltshire Codford St Mary</w:t>
      </w:r>
      <w:r w:rsidRPr="00E11CF4">
        <w:rPr>
          <w:b/>
        </w:rPr>
        <w:t xml:space="preserve"> – Bur – Elizabeth Knight</w:t>
      </w:r>
      <w:r>
        <w:t xml:space="preserve"> – d/o Henry Knight and Anne. (London Met Arch)</w:t>
      </w:r>
    </w:p>
    <w:p w:rsidR="00071CB4" w:rsidRDefault="001470B7" w:rsidP="001470B7">
      <w:pPr>
        <w:pStyle w:val="NormalWeb"/>
        <w:spacing w:before="240" w:beforeAutospacing="0" w:after="240" w:afterAutospacing="0"/>
        <w:ind w:left="0" w:right="0"/>
      </w:pPr>
      <w:r w:rsidRPr="0051535A">
        <w:rPr>
          <w:b/>
        </w:rPr>
        <w:t xml:space="preserve">1676 Jul 30 </w:t>
      </w:r>
      <w:r>
        <w:t xml:space="preserve">– </w:t>
      </w:r>
      <w:r w:rsidRPr="0051535A">
        <w:rPr>
          <w:b/>
          <w:u w:val="single"/>
        </w:rPr>
        <w:t>VA</w:t>
      </w:r>
      <w:r w:rsidR="004E2AB5">
        <w:rPr>
          <w:b/>
          <w:u w:val="single"/>
        </w:rPr>
        <w:t xml:space="preserve"> </w:t>
      </w:r>
      <w:r w:rsidR="004E2AB5" w:rsidRPr="0051535A">
        <w:rPr>
          <w:b/>
          <w:u w:val="single"/>
        </w:rPr>
        <w:t>Jamestown</w:t>
      </w:r>
      <w:r w:rsidRPr="004E2AB5">
        <w:rPr>
          <w:b/>
        </w:rPr>
        <w:t xml:space="preserve"> – </w:t>
      </w:r>
      <w:r w:rsidR="004E2AB5" w:rsidRPr="004E2AB5">
        <w:rPr>
          <w:b/>
        </w:rPr>
        <w:t xml:space="preserve">Info - </w:t>
      </w:r>
      <w:r w:rsidRPr="004E2AB5">
        <w:rPr>
          <w:b/>
        </w:rPr>
        <w:t>Bacon’s Rebellion</w:t>
      </w:r>
      <w:r w:rsidR="004E2AB5" w:rsidRPr="004E2AB5">
        <w:rPr>
          <w:b/>
        </w:rPr>
        <w:t xml:space="preserve"> </w:t>
      </w:r>
      <w:r w:rsidR="004E2AB5">
        <w:t xml:space="preserve">- </w:t>
      </w:r>
      <w:r>
        <w:t xml:space="preserve"> On about this day, Nathaniel Bacon issues the first of a series of declarations of grievance and complaint against Governor Sir William Berkeley, together with justifications of his rebellious actions, which he signs as "General, by the consent of the people." </w:t>
      </w:r>
    </w:p>
    <w:p w:rsidR="00071CB4" w:rsidRDefault="001470B7" w:rsidP="001470B7">
      <w:pPr>
        <w:pStyle w:val="NormalWeb"/>
        <w:spacing w:before="240" w:beforeAutospacing="0" w:after="240" w:afterAutospacing="0"/>
        <w:ind w:left="0" w:right="0"/>
      </w:pPr>
      <w:r w:rsidRPr="006D4FC2">
        <w:t>The immediate cause of the rebellion was Governor William Berkeley's refusal to retaliate for a series of Native American attacks on frontier settlements.</w:t>
      </w:r>
      <w:r>
        <w:t xml:space="preserve"> </w:t>
      </w:r>
      <w:r w:rsidRPr="006D4FC2">
        <w:t>Historian Peter Thompson argues that Bacon's motivation was a personal vendetta between him and Berkeley. However, Bacon's followers used the rebellion as an effort to gain government recognition of the shared interests among all social classes of the colony in protecting the "commonalty" and advancing its welfare</w:t>
      </w:r>
      <w:r>
        <w:t xml:space="preserve">.  </w:t>
      </w:r>
      <w:r w:rsidRPr="006D4FC2">
        <w:t xml:space="preserve">A thousand Virginians of all classes and races rose up in arms against Berkeley, attacking Indians, chasing Berkeley from Jamestown, Virginia, and ultimately torching the capital. </w:t>
      </w:r>
    </w:p>
    <w:p w:rsidR="00071CB4" w:rsidRDefault="001470B7" w:rsidP="001470B7">
      <w:pPr>
        <w:pStyle w:val="NormalWeb"/>
        <w:spacing w:before="240" w:beforeAutospacing="0" w:after="240" w:afterAutospacing="0"/>
        <w:ind w:left="0" w:right="0"/>
      </w:pPr>
      <w:r w:rsidRPr="006D4FC2">
        <w:t xml:space="preserve">The rebellion was first suppressed by a few armed merchant ships from London whose captains sided with Berkeley and the loyalists. </w:t>
      </w:r>
      <w:r w:rsidRPr="001833CB">
        <w:t xml:space="preserve"> Bacon died from dysentery on October 26, 1676.</w:t>
      </w:r>
      <w:r>
        <w:t xml:space="preserve"> </w:t>
      </w:r>
      <w:r w:rsidRPr="001833CB">
        <w:t xml:space="preserve">Bacon's wealthy landowning followers returned their loyalty to the Virginia Government after Bacon's death. </w:t>
      </w:r>
    </w:p>
    <w:p w:rsidR="00071CB4" w:rsidRDefault="001470B7" w:rsidP="001470B7">
      <w:pPr>
        <w:pStyle w:val="NormalWeb"/>
        <w:spacing w:before="240" w:beforeAutospacing="0" w:after="240" w:afterAutospacing="0"/>
        <w:ind w:left="0" w:right="0"/>
      </w:pPr>
      <w:r w:rsidRPr="001833CB">
        <w:t>Governor Berkeley returned to power. He seized the property of several rebels for the colony and executed 23 men by hanging, including the former governor of the Albemarle Sound colony, William Drummond, and the Collector of Customs, Giles Bland.</w:t>
      </w:r>
      <w:r>
        <w:t xml:space="preserve"> Also executed were Col. Thomas Hansford, a wealthy planter of Gloucester County, and men by the names of Jones, Johnson, Barlow, Carver, Wilford, Young, Page, Harris, Hall, Drummond, Crewe, Cookson, and Darby (according to the list Berkeley made). </w:t>
      </w:r>
    </w:p>
    <w:p w:rsidR="00071CB4" w:rsidRDefault="001470B7" w:rsidP="001470B7">
      <w:pPr>
        <w:pStyle w:val="NormalWeb"/>
        <w:spacing w:before="240" w:beforeAutospacing="0" w:after="240" w:afterAutospacing="0"/>
        <w:ind w:left="0" w:right="0"/>
      </w:pPr>
      <w:r w:rsidRPr="006D4FC2">
        <w:t>Government forces from England arrived soon after and spent several years defeating pockets of resistance and reforming the colonial government to be once more under direct royal control.</w:t>
      </w:r>
      <w:r>
        <w:t xml:space="preserve"> </w:t>
      </w:r>
      <w:r w:rsidRPr="006D4FC2">
        <w:t>While the farmers did not succeed in their initial goal of driving the Indians from Virginia, the rebellion did result in Berkeley being recalled to England.</w:t>
      </w:r>
      <w:r>
        <w:t xml:space="preserve"> </w:t>
      </w:r>
      <w:r w:rsidRPr="001833CB">
        <w:t xml:space="preserve">After an investigative committee returned its report to King Charles II, Berkeley was relieved of the governorship. </w:t>
      </w:r>
    </w:p>
    <w:p w:rsidR="00071CB4" w:rsidRDefault="00071CB4" w:rsidP="001470B7">
      <w:pPr>
        <w:pStyle w:val="NormalWeb"/>
        <w:spacing w:before="240" w:beforeAutospacing="0" w:after="240" w:afterAutospacing="0"/>
        <w:ind w:left="0" w:right="0"/>
      </w:pPr>
      <w:r>
        <w:t>“</w:t>
      </w:r>
      <w:r w:rsidR="001470B7" w:rsidRPr="001833CB">
        <w:t>The fear of civil war among whites frightened Virginia's ruling elite, who took steps to consolidate power and improve their image: for example, restoration of property qualifications for voting, reducing taxes and adoption of a more aggressive American Indian policy." Charles II was reported to have commented, "That old fool has put to death more people in that naked country than I did here for the murder of my father."</w:t>
      </w:r>
    </w:p>
    <w:p w:rsidR="00071CB4" w:rsidRDefault="001470B7" w:rsidP="001470B7">
      <w:pPr>
        <w:pStyle w:val="NormalWeb"/>
        <w:spacing w:before="240" w:beforeAutospacing="0" w:after="240" w:afterAutospacing="0"/>
        <w:ind w:left="0" w:right="0"/>
      </w:pPr>
      <w:r w:rsidRPr="006D4FC2">
        <w:t xml:space="preserve">A somewhat similar uprising in Maryland involving John Coode and Josias Fendall took place shortly afterwards. The alliance between indentured servants and Africans (most enslaved until death or freed), united by their bond-servitude, disturbed the ruling class, who responded by hardening the racial caste of slavery in an attempt to </w:t>
      </w:r>
      <w:r w:rsidRPr="006D4FC2">
        <w:lastRenderedPageBreak/>
        <w:t>divide the two races from subsequent united uprisings with the passage of the Virginia Slave Codes of 1705.</w:t>
      </w:r>
    </w:p>
    <w:p w:rsidR="001470B7" w:rsidRDefault="001470B7" w:rsidP="001470B7">
      <w:pPr>
        <w:pStyle w:val="NormalWeb"/>
        <w:spacing w:before="240" w:beforeAutospacing="0" w:after="240" w:afterAutospacing="0"/>
        <w:ind w:left="0" w:right="0"/>
      </w:pPr>
      <w:r>
        <w:t>Berkeley was replaced as governor by Herbert Jeffreys.</w:t>
      </w:r>
      <w:r w:rsidR="00071CB4">
        <w:t xml:space="preserve"> (Ency of VA online, Wikipedia)</w:t>
      </w:r>
    </w:p>
    <w:p w:rsidR="00D02CF2" w:rsidRDefault="00D02CF2" w:rsidP="001470B7">
      <w:pPr>
        <w:pStyle w:val="NormalWeb"/>
        <w:spacing w:before="240" w:beforeAutospacing="0" w:after="240" w:afterAutospacing="0"/>
        <w:ind w:left="0" w:right="0"/>
      </w:pPr>
      <w:r w:rsidRPr="00905262">
        <w:rPr>
          <w:b/>
        </w:rPr>
        <w:t xml:space="preserve">1676 </w:t>
      </w:r>
      <w:r>
        <w:rPr>
          <w:b/>
        </w:rPr>
        <w:t>–</w:t>
      </w:r>
      <w:r w:rsidRPr="00905262">
        <w:rPr>
          <w:b/>
        </w:rPr>
        <w:t xml:space="preserve"> </w:t>
      </w:r>
      <w:r w:rsidR="004C78BF" w:rsidRPr="00245A6E">
        <w:rPr>
          <w:b/>
          <w:u w:val="single"/>
        </w:rPr>
        <w:t xml:space="preserve">UK </w:t>
      </w:r>
      <w:r>
        <w:rPr>
          <w:b/>
          <w:u w:val="single"/>
        </w:rPr>
        <w:t>London</w:t>
      </w:r>
      <w:r w:rsidRPr="00900EF6">
        <w:rPr>
          <w:b/>
        </w:rPr>
        <w:t xml:space="preserve"> -</w:t>
      </w:r>
      <w:r w:rsidRPr="00905262">
        <w:rPr>
          <w:b/>
        </w:rPr>
        <w:t xml:space="preserve"> Will – Thomas Knight</w:t>
      </w:r>
      <w:r>
        <w:rPr>
          <w:b/>
        </w:rPr>
        <w:t>, Merchant</w:t>
      </w:r>
      <w:r>
        <w:t xml:space="preserve"> – To wife, Arabella Knight, 2400 pounds sterling to fulfill marriage contract; further to wife Arabella, 600 pounds; to daughter Katherine Knight, 1500 pounds at 21 or marriage and meanwhile, a portion of the money to be used for her education;  if daughter dies before she receives her legacy, it is to be divided among the brothers and sisters of the testator; to brother Richard Knight, 100 pounds; to brother Benjamin Knight, 100 pounds; to sisters (unnamed), 100 pounds; to father and mother (unnamed), 20 pounds to buy mourning rings;  residue of estate to be divided between wife and daughter; Friends John Bawdon and Eyles, Merchants, to be executors. (</w:t>
      </w:r>
      <w:r w:rsidRPr="00900EF6">
        <w:t>Prerogative Court of Canterbury Wills, 1384-1858</w:t>
      </w:r>
      <w:r>
        <w:t xml:space="preserve">, </w:t>
      </w:r>
      <w:r w:rsidRPr="00900EF6">
        <w:t>PROB 11: Will Registers</w:t>
      </w:r>
      <w:r>
        <w:t xml:space="preserve">, </w:t>
      </w:r>
      <w:r w:rsidRPr="00900EF6">
        <w:t>1674-1687</w:t>
      </w:r>
      <w:r>
        <w:t xml:space="preserve">, </w:t>
      </w:r>
      <w:r w:rsidRPr="00900EF6">
        <w:t>Piece 350: Bence, Quire Numbers 1-54 (1676)</w:t>
      </w:r>
      <w:r>
        <w:t>)</w:t>
      </w:r>
    </w:p>
    <w:p w:rsidR="001470B7" w:rsidRDefault="006A37F4" w:rsidP="001470B7">
      <w:pPr>
        <w:pStyle w:val="NormalWeb"/>
        <w:spacing w:before="240" w:beforeAutospacing="0" w:after="240" w:afterAutospacing="0"/>
        <w:ind w:left="0" w:right="0"/>
      </w:pPr>
      <w:r w:rsidRPr="006A37F4">
        <w:rPr>
          <w:b/>
        </w:rPr>
        <w:t>1677</w:t>
      </w:r>
      <w:r>
        <w:rPr>
          <w:b/>
        </w:rPr>
        <w:t xml:space="preserve"> -</w:t>
      </w:r>
      <w:r w:rsidRPr="006A37F4">
        <w:rPr>
          <w:b/>
        </w:rPr>
        <w:t xml:space="preserve"> Feb 18 - </w:t>
      </w:r>
      <w:r w:rsidRPr="006A37F4">
        <w:rPr>
          <w:b/>
          <w:u w:val="single"/>
        </w:rPr>
        <w:t>VA Surry</w:t>
      </w:r>
      <w:r w:rsidRPr="006A37F4">
        <w:rPr>
          <w:b/>
        </w:rPr>
        <w:t xml:space="preserve"> – Will - Nathaniel Knight, Chirugeon</w:t>
      </w:r>
      <w:r w:rsidRPr="006A37F4">
        <w:t xml:space="preserve"> - Bequests: Goddaughter, Mary Proctor dau. of Mr. George Proctor; Godson Nathaniel Phillips; Samuel Briggs, son to Henry Briggs; Mary Browne; Hannah Harrison; Ann Hoskins; Samuel Magget, Sr; Nathaniel Harrison, son of Benjamin Harrison; John Allen; Sister: Abigail Brooks in England. Father: Samuel Knight in Stroodwater, Gloucestershire, England rem. Of estate. (Davis, pp. 86-87) </w:t>
      </w:r>
    </w:p>
    <w:p w:rsidR="001470B7" w:rsidRDefault="001470B7" w:rsidP="001470B7">
      <w:pPr>
        <w:pStyle w:val="NormalWeb"/>
        <w:spacing w:before="240" w:beforeAutospacing="0" w:after="240" w:afterAutospacing="0"/>
        <w:ind w:left="0" w:right="0"/>
      </w:pPr>
      <w:r>
        <w:rPr>
          <w:b/>
        </w:rPr>
        <w:t xml:space="preserve">1677 </w:t>
      </w:r>
      <w:r w:rsidR="00467708">
        <w:rPr>
          <w:b/>
        </w:rPr>
        <w:t xml:space="preserve">- </w:t>
      </w:r>
      <w:r>
        <w:rPr>
          <w:b/>
        </w:rPr>
        <w:t xml:space="preserve">Feb 21 </w:t>
      </w:r>
      <w:r>
        <w:t xml:space="preserve">– </w:t>
      </w:r>
      <w:r w:rsidRPr="000E36D7">
        <w:rPr>
          <w:b/>
          <w:u w:val="single"/>
        </w:rPr>
        <w:t>VA</w:t>
      </w:r>
      <w:r w:rsidR="00BB2059">
        <w:rPr>
          <w:b/>
          <w:u w:val="single"/>
        </w:rPr>
        <w:t xml:space="preserve"> </w:t>
      </w:r>
      <w:r w:rsidR="00BB2059" w:rsidRPr="000E36D7">
        <w:rPr>
          <w:b/>
          <w:u w:val="single"/>
        </w:rPr>
        <w:t>Henrico</w:t>
      </w:r>
      <w:r w:rsidRPr="00467708">
        <w:rPr>
          <w:b/>
        </w:rPr>
        <w:t xml:space="preserve"> – </w:t>
      </w:r>
      <w:r w:rsidR="00467708" w:rsidRPr="00467708">
        <w:rPr>
          <w:b/>
        </w:rPr>
        <w:t>Will – Col. William Farrar</w:t>
      </w:r>
      <w:r w:rsidR="00467708">
        <w:t xml:space="preserve"> - </w:t>
      </w:r>
      <w:r>
        <w:t xml:space="preserve">In an inventory of the possessions of Col. William Farrar made for probate of his will, the following is included:  “One English wench 12 months to serve by reason of her short time of service &amp; her Corne &amp; Clothes due at ye expirac’on there of … one man servt by name Thomas Davis, twenty months to serve; a boy servt named George Crooker, 5 years to serve, a man servt named </w:t>
      </w:r>
      <w:r w:rsidRPr="0051535A">
        <w:rPr>
          <w:b/>
        </w:rPr>
        <w:t>John Knight</w:t>
      </w:r>
      <w:r>
        <w:t>, 5 years to serve. (Virginia Genealogical Society Quarterly, Vol. 29, No. 3, p. 168)</w:t>
      </w:r>
      <w:r w:rsidR="00071CB4">
        <w:t xml:space="preserve">  N</w:t>
      </w:r>
      <w:r w:rsidR="0095021C" w:rsidRPr="0095021C">
        <w:rPr>
          <w:b/>
        </w:rPr>
        <w:t>ote</w:t>
      </w:r>
      <w:r w:rsidR="0095021C">
        <w:t xml:space="preserve">: Son of William Farrar, Esq, “ancient planter of Virginia” and Cecily Jordan, widow of Samuel Jordan. </w:t>
      </w:r>
    </w:p>
    <w:p w:rsidR="00D02CF2" w:rsidRDefault="00D02CF2" w:rsidP="00D02CF2">
      <w:pPr>
        <w:rPr>
          <w:szCs w:val="24"/>
        </w:rPr>
      </w:pPr>
      <w:r w:rsidRPr="00365ADB">
        <w:rPr>
          <w:b/>
          <w:szCs w:val="24"/>
        </w:rPr>
        <w:t xml:space="preserve">1677 – Apr 22 – </w:t>
      </w:r>
      <w:r w:rsidR="004C78BF" w:rsidRPr="00245A6E">
        <w:rPr>
          <w:b/>
          <w:szCs w:val="24"/>
          <w:u w:val="single"/>
        </w:rPr>
        <w:t xml:space="preserve">UK </w:t>
      </w:r>
      <w:r w:rsidRPr="00365ADB">
        <w:rPr>
          <w:b/>
          <w:szCs w:val="24"/>
          <w:u w:val="single"/>
        </w:rPr>
        <w:t>Kent Folkstone</w:t>
      </w:r>
      <w:r w:rsidRPr="00365ADB">
        <w:rPr>
          <w:b/>
          <w:szCs w:val="24"/>
        </w:rPr>
        <w:t xml:space="preserve"> – Bur – Susanna Knight</w:t>
      </w:r>
      <w:r>
        <w:rPr>
          <w:szCs w:val="24"/>
        </w:rPr>
        <w:t xml:space="preserve"> – w/o Richard Knight. (Tyler)</w:t>
      </w:r>
    </w:p>
    <w:p w:rsidR="00D02CF2" w:rsidRDefault="00D02CF2" w:rsidP="00D02CF2">
      <w:pPr>
        <w:rPr>
          <w:szCs w:val="24"/>
        </w:rPr>
      </w:pPr>
      <w:r w:rsidRPr="00365ADB">
        <w:rPr>
          <w:b/>
          <w:szCs w:val="24"/>
        </w:rPr>
        <w:t xml:space="preserve">1677 – May 2 – </w:t>
      </w:r>
      <w:r w:rsidR="004C78BF" w:rsidRPr="00245A6E">
        <w:rPr>
          <w:b/>
          <w:szCs w:val="24"/>
          <w:u w:val="single"/>
        </w:rPr>
        <w:t xml:space="preserve">UK </w:t>
      </w:r>
      <w:r w:rsidRPr="00365ADB">
        <w:rPr>
          <w:b/>
          <w:szCs w:val="24"/>
          <w:u w:val="single"/>
        </w:rPr>
        <w:t>Kent Folkstone</w:t>
      </w:r>
      <w:r w:rsidRPr="00365ADB">
        <w:rPr>
          <w:b/>
          <w:szCs w:val="24"/>
        </w:rPr>
        <w:t xml:space="preserve"> – Bur – Richard Knight</w:t>
      </w:r>
      <w:r>
        <w:rPr>
          <w:szCs w:val="24"/>
        </w:rPr>
        <w:t>. (Tyler)</w:t>
      </w:r>
    </w:p>
    <w:p w:rsidR="00D02CF2" w:rsidRDefault="00D02CF2" w:rsidP="00D02CF2">
      <w:pPr>
        <w:pStyle w:val="NormalWeb"/>
        <w:spacing w:before="240" w:beforeAutospacing="0" w:after="240" w:afterAutospacing="0"/>
        <w:ind w:left="0" w:right="0"/>
      </w:pPr>
      <w:r w:rsidRPr="00DD041F">
        <w:rPr>
          <w:b/>
        </w:rPr>
        <w:t xml:space="preserve">1676 – Jun 15 – </w:t>
      </w:r>
      <w:r w:rsidR="004C78BF" w:rsidRPr="00245A6E">
        <w:rPr>
          <w:b/>
          <w:u w:val="single"/>
        </w:rPr>
        <w:t xml:space="preserve">UK </w:t>
      </w:r>
      <w:r w:rsidRPr="00DD041F">
        <w:rPr>
          <w:b/>
          <w:u w:val="single"/>
        </w:rPr>
        <w:t>Suffolk Woodbridge</w:t>
      </w:r>
      <w:r w:rsidRPr="00DD041F">
        <w:rPr>
          <w:b/>
        </w:rPr>
        <w:t xml:space="preserve"> – Will – Thomas Knight</w:t>
      </w:r>
      <w:r>
        <w:rPr>
          <w:b/>
        </w:rPr>
        <w:t>, Esq</w:t>
      </w:r>
      <w:r>
        <w:t xml:space="preserve"> – “Late of Bredfield…” To wife, Dorothy, “all my plate which is marked with my own coat of arms” for her natural life, after her decease to go to father, John Knight, Esq; to wife, a ring, but not the seal ring, forever; to wife, 20 pounds for her own use and 30 pounds to buy her mourning; “whereas Robert Marriott, my father-in-law did in and by his will give unto Dorothy my wife one sivler basin, certain shipping and several other things which of right ought to have been enjoyed by me and as yet I have no them in possession, now my desires is that Dorothy, my said wife, shall quietly and peaceably enjoy all the said goods and chattels without any disturbance. And further my will and desire is that my said wife shall soone after my decease inhabit with my father and mother in Londond and that my father should take care to see after and manage her estate to the best advantage until such time as she be capable to do it </w:t>
      </w:r>
      <w:r>
        <w:lastRenderedPageBreak/>
        <w:t>herself”; to father, John Knight, 40 shillings to buy him a mourning ring; to uncle, Mr. Thomas Wells, 20 shillings to buy him also a mourning ring to be with death head engraved and with the motto “Memento Mori”; to “most dearest mother, Mariott”, 20 shillings to buy her a ring; to sister Margaret, 10 shillings to buy a ring; to Phillip Clarke of Woodbridge, 5 pounds and seal ring; father, John Knight, to be executor; Wit: Henry Stebbing, Arthur Jennings, Phillip Clarke. (</w:t>
      </w:r>
      <w:r w:rsidRPr="00B04B09">
        <w:t>Prerogative Court of Canterbury Wills, 1384-1858</w:t>
      </w:r>
      <w:r>
        <w:t xml:space="preserve">, </w:t>
      </w:r>
      <w:r w:rsidRPr="00B04B09">
        <w:t>PROB 11: Will Registers</w:t>
      </w:r>
      <w:r>
        <w:t xml:space="preserve">, </w:t>
      </w:r>
      <w:r w:rsidRPr="00B04B09">
        <w:t>1674-1687</w:t>
      </w:r>
      <w:r>
        <w:t xml:space="preserve">, </w:t>
      </w:r>
      <w:r w:rsidRPr="00B04B09">
        <w:t>Piece 351: Bence, Quire Numbers 55-108 (1676)</w:t>
      </w:r>
      <w:r>
        <w:t>)</w:t>
      </w:r>
    </w:p>
    <w:p w:rsidR="001470B7" w:rsidRDefault="001470B7" w:rsidP="001470B7">
      <w:pPr>
        <w:pStyle w:val="NormalWeb"/>
        <w:spacing w:before="240" w:beforeAutospacing="0" w:after="240" w:afterAutospacing="0"/>
        <w:ind w:left="0" w:right="0"/>
      </w:pPr>
      <w:r>
        <w:rPr>
          <w:b/>
        </w:rPr>
        <w:t xml:space="preserve">1677 </w:t>
      </w:r>
      <w:r w:rsidR="00D22B12">
        <w:rPr>
          <w:b/>
        </w:rPr>
        <w:t xml:space="preserve">– Sep 13 </w:t>
      </w:r>
      <w:r>
        <w:t xml:space="preserve">– </w:t>
      </w:r>
      <w:r>
        <w:rPr>
          <w:b/>
          <w:u w:val="single"/>
        </w:rPr>
        <w:t>VA</w:t>
      </w:r>
      <w:r w:rsidR="00623AB8">
        <w:rPr>
          <w:b/>
          <w:u w:val="single"/>
        </w:rPr>
        <w:t xml:space="preserve"> </w:t>
      </w:r>
      <w:r w:rsidR="00623AB8" w:rsidRPr="003E50C7">
        <w:rPr>
          <w:b/>
          <w:u w:val="single"/>
        </w:rPr>
        <w:t>Isle of Wight</w:t>
      </w:r>
      <w:r w:rsidRPr="00071CB4">
        <w:rPr>
          <w:b/>
        </w:rPr>
        <w:t xml:space="preserve"> – Will </w:t>
      </w:r>
      <w:r w:rsidR="00071CB4" w:rsidRPr="00071CB4">
        <w:rPr>
          <w:b/>
        </w:rPr>
        <w:t>-</w:t>
      </w:r>
      <w:r w:rsidRPr="00071CB4">
        <w:rPr>
          <w:b/>
        </w:rPr>
        <w:t xml:space="preserve"> John Vicars</w:t>
      </w:r>
      <w:r w:rsidR="00071CB4">
        <w:t xml:space="preserve"> - B</w:t>
      </w:r>
      <w:r>
        <w:t xml:space="preserve">equest to goddaughter </w:t>
      </w:r>
      <w:r w:rsidRPr="0051535A">
        <w:rPr>
          <w:b/>
        </w:rPr>
        <w:t>Mary Knight</w:t>
      </w:r>
      <w:r>
        <w:t>. Wit: Joseph Bridger. (Chapman 1975, p. 16)</w:t>
      </w:r>
    </w:p>
    <w:p w:rsidR="00D02CF2" w:rsidRDefault="001470B7" w:rsidP="001470B7">
      <w:pPr>
        <w:pStyle w:val="NormalWeb"/>
        <w:spacing w:before="240" w:beforeAutospacing="0" w:after="240" w:afterAutospacing="0"/>
        <w:ind w:left="0" w:right="0"/>
      </w:pPr>
      <w:r w:rsidRPr="007D2359">
        <w:rPr>
          <w:b/>
        </w:rPr>
        <w:t xml:space="preserve">1677 </w:t>
      </w:r>
      <w:r w:rsidR="00C862A2" w:rsidRPr="007D2359">
        <w:rPr>
          <w:b/>
        </w:rPr>
        <w:t xml:space="preserve">- </w:t>
      </w:r>
      <w:r w:rsidRPr="007D2359">
        <w:rPr>
          <w:b/>
        </w:rPr>
        <w:t xml:space="preserve">Dec 29 – </w:t>
      </w:r>
      <w:r w:rsidRPr="007D2359">
        <w:rPr>
          <w:b/>
          <w:u w:val="single"/>
        </w:rPr>
        <w:t>VA</w:t>
      </w:r>
      <w:r w:rsidR="00623AB8">
        <w:rPr>
          <w:b/>
          <w:u w:val="single"/>
        </w:rPr>
        <w:t xml:space="preserve"> </w:t>
      </w:r>
      <w:r w:rsidR="00623AB8" w:rsidRPr="007D2359">
        <w:rPr>
          <w:b/>
          <w:u w:val="single"/>
        </w:rPr>
        <w:t>Stafford</w:t>
      </w:r>
      <w:r w:rsidRPr="007D2359">
        <w:rPr>
          <w:b/>
        </w:rPr>
        <w:t xml:space="preserve"> – </w:t>
      </w:r>
      <w:r w:rsidR="00C862A2" w:rsidRPr="007D2359">
        <w:rPr>
          <w:b/>
        </w:rPr>
        <w:t xml:space="preserve">Admin - </w:t>
      </w:r>
      <w:r w:rsidR="00071CB4">
        <w:rPr>
          <w:b/>
        </w:rPr>
        <w:t>Lieut</w:t>
      </w:r>
      <w:r w:rsidRPr="007D2359">
        <w:rPr>
          <w:b/>
        </w:rPr>
        <w:t xml:space="preserve"> </w:t>
      </w:r>
      <w:r w:rsidRPr="00C862A2">
        <w:rPr>
          <w:b/>
        </w:rPr>
        <w:t>Col. Cad</w:t>
      </w:r>
      <w:r w:rsidR="00623AB8">
        <w:rPr>
          <w:b/>
        </w:rPr>
        <w:t>wallader</w:t>
      </w:r>
      <w:r w:rsidRPr="00C862A2">
        <w:rPr>
          <w:b/>
        </w:rPr>
        <w:t xml:space="preserve"> Jones &amp; Mr. David Jones</w:t>
      </w:r>
      <w:r w:rsidR="00C862A2">
        <w:t xml:space="preserve"> – Land patent for</w:t>
      </w:r>
      <w:r>
        <w:rPr>
          <w:b/>
        </w:rPr>
        <w:t xml:space="preserve"> </w:t>
      </w:r>
      <w:r w:rsidRPr="005F4D93">
        <w:t xml:space="preserve">14,114 acs. </w:t>
      </w:r>
      <w:r w:rsidRPr="0076216B">
        <w:t>Staff. Co.</w:t>
      </w:r>
      <w:r w:rsidRPr="005F4D93">
        <w:t xml:space="preserve"> upon both sides of Accotynk &amp; Pohick Rivers… Trans. Of 282 pers:</w:t>
      </w:r>
      <w:r>
        <w:t xml:space="preserve"> The list includes </w:t>
      </w:r>
      <w:r w:rsidR="00623AB8" w:rsidRPr="00623AB8">
        <w:t xml:space="preserve">William Peirce, James Peirce, William Mallory, </w:t>
      </w:r>
      <w:r w:rsidR="00623AB8" w:rsidRPr="00623AB8">
        <w:rPr>
          <w:b/>
        </w:rPr>
        <w:t>John Woodson</w:t>
      </w:r>
      <w:r w:rsidR="00623AB8" w:rsidRPr="00623AB8">
        <w:t xml:space="preserve">, Cadwallader Jones (twice), Jonathan Burris (Burasse), Nathaniel Dodson, Thomas Crawford (Craford), William Peterfeild, Richard King, </w:t>
      </w:r>
      <w:r w:rsidR="00623AB8" w:rsidRPr="00623AB8">
        <w:rPr>
          <w:b/>
        </w:rPr>
        <w:t>John Bennett</w:t>
      </w:r>
      <w:r w:rsidR="00623AB8" w:rsidRPr="00623AB8">
        <w:t xml:space="preserve">, </w:t>
      </w:r>
      <w:r w:rsidR="00623AB8" w:rsidRPr="00623AB8">
        <w:rPr>
          <w:b/>
        </w:rPr>
        <w:t>Edward Cutts</w:t>
      </w:r>
      <w:r w:rsidR="00623AB8" w:rsidRPr="00623AB8">
        <w:t xml:space="preserve">, Charles Clay, Richard Bishop, John Berry, Richard Baker, John Butler, Thomas Aldridge, Walter Atkinson, Abraham Cason, John Dawson, William Digby, John Davis, </w:t>
      </w:r>
      <w:r w:rsidR="00623AB8" w:rsidRPr="00623AB8">
        <w:rPr>
          <w:b/>
        </w:rPr>
        <w:t>Rowland Farmer</w:t>
      </w:r>
      <w:r w:rsidR="00623AB8" w:rsidRPr="00623AB8">
        <w:t xml:space="preserve">, John Howell, Robert Hancock, Charles King, William Lawrence, William Miles, </w:t>
      </w:r>
      <w:r w:rsidR="00623AB8" w:rsidRPr="00623AB8">
        <w:rPr>
          <w:b/>
        </w:rPr>
        <w:t>John Farmer</w:t>
      </w:r>
      <w:r w:rsidR="00623AB8" w:rsidRPr="00623AB8">
        <w:t xml:space="preserve">, John Hancock, Matthew Harrison, </w:t>
      </w:r>
      <w:r w:rsidR="00623AB8" w:rsidRPr="00623AB8">
        <w:rPr>
          <w:b/>
        </w:rPr>
        <w:t>John Knight</w:t>
      </w:r>
      <w:r w:rsidR="00623AB8" w:rsidRPr="00623AB8">
        <w:t xml:space="preserve">, </w:t>
      </w:r>
      <w:r w:rsidR="00623AB8" w:rsidRPr="00623AB8">
        <w:rPr>
          <w:b/>
        </w:rPr>
        <w:t>William Moore</w:t>
      </w:r>
      <w:r w:rsidR="00623AB8" w:rsidRPr="00623AB8">
        <w:t xml:space="preserve">, William Hill, </w:t>
      </w:r>
      <w:r w:rsidR="00623AB8" w:rsidRPr="00623AB8">
        <w:rPr>
          <w:b/>
        </w:rPr>
        <w:t>Richard Lee</w:t>
      </w:r>
      <w:r w:rsidR="00623AB8" w:rsidRPr="00623AB8">
        <w:t xml:space="preserve">, </w:t>
      </w:r>
      <w:r w:rsidR="00623AB8" w:rsidRPr="00623AB8">
        <w:rPr>
          <w:b/>
        </w:rPr>
        <w:t>Samuel Hughes</w:t>
      </w:r>
      <w:r w:rsidR="00623AB8" w:rsidRPr="00623AB8">
        <w:t xml:space="preserve">, John Newman, William Roberts, Richard Herbert, Francis Peirce, James Palin (Pallin), </w:t>
      </w:r>
      <w:r w:rsidR="00623AB8" w:rsidRPr="00623AB8">
        <w:rPr>
          <w:b/>
        </w:rPr>
        <w:t>Alexander Kemp</w:t>
      </w:r>
      <w:r w:rsidR="00623AB8" w:rsidRPr="00623AB8">
        <w:t>, Bartholomew Watson, John Chamberlaine</w:t>
      </w:r>
      <w:r w:rsidR="00544C75">
        <w:t xml:space="preserve"> (Chamberlayne)</w:t>
      </w:r>
      <w:r w:rsidR="00623AB8" w:rsidRPr="00623AB8">
        <w:t xml:space="preserve">, </w:t>
      </w:r>
      <w:r w:rsidR="00623AB8" w:rsidRPr="00623AB8">
        <w:rPr>
          <w:b/>
        </w:rPr>
        <w:t>William Walker</w:t>
      </w:r>
      <w:r w:rsidR="00623AB8" w:rsidRPr="00623AB8">
        <w:t>, William Baker, etc. etc</w:t>
      </w:r>
      <w:r>
        <w:t xml:space="preserve"> (Nugent II, p. 191) </w:t>
      </w:r>
      <w:r>
        <w:br/>
      </w:r>
      <w:r w:rsidR="00623AB8" w:rsidRPr="00623AB8">
        <w:rPr>
          <w:b/>
        </w:rPr>
        <w:t>Note</w:t>
      </w:r>
      <w:r w:rsidR="00623AB8">
        <w:t xml:space="preserve">: </w:t>
      </w:r>
      <w:r>
        <w:t xml:space="preserve"> </w:t>
      </w:r>
      <w:r w:rsidR="00623AB8">
        <w:t xml:space="preserve">What a list! </w:t>
      </w:r>
      <w:r w:rsidR="00623AB8" w:rsidRPr="00623AB8">
        <w:t>Nearly every family name on my selected list belongs to persons already having land, plantations, connections, etc.</w:t>
      </w:r>
      <w:r w:rsidR="00623AB8">
        <w:t xml:space="preserve">  </w:t>
      </w:r>
      <w:r w:rsidR="00623AB8">
        <w:br/>
      </w:r>
      <w:r>
        <w:t xml:space="preserve">Recall that Capt. Peter Knight obtained a patent jointly with a Baker Cutt </w:t>
      </w:r>
      <w:r w:rsidRPr="00950BFD">
        <w:t>1653 Oct 13</w:t>
      </w:r>
      <w:r>
        <w:t xml:space="preserve">. Then note the </w:t>
      </w:r>
      <w:r w:rsidRPr="0051535A">
        <w:t>1655 Oct 3 patent of John Hinman</w:t>
      </w:r>
      <w:r>
        <w:t xml:space="preserve"> who used </w:t>
      </w:r>
      <w:r w:rsidRPr="0051535A">
        <w:t>John Knight and John Farmer as headrights, and the 1652 Jul 16 patent of Peter Knight Merchant</w:t>
      </w:r>
      <w:r>
        <w:t xml:space="preserve"> who used “John Knighthill, John Farmer” as headrights.  </w:t>
      </w:r>
      <w:r w:rsidR="00623AB8">
        <w:br/>
      </w:r>
      <w:r>
        <w:t xml:space="preserve">The appearance of John Woodson on this list is also extremely interesting. Recall the </w:t>
      </w:r>
      <w:r w:rsidRPr="00D61D0C">
        <w:t>1656 Dec 8 patent of Henry Chichley</w:t>
      </w:r>
      <w:r>
        <w:t xml:space="preserve">, Knt., where his headrights included </w:t>
      </w:r>
      <w:r w:rsidRPr="00D61D0C">
        <w:t>John Woodson</w:t>
      </w:r>
      <w:r>
        <w:t xml:space="preserve"> (and sixteen of the same names that also appeared  - along with John Woodson - as headrights on the </w:t>
      </w:r>
      <w:r w:rsidRPr="00D61D0C">
        <w:t>26 Oct 1650</w:t>
      </w:r>
      <w:r>
        <w:rPr>
          <w:b/>
        </w:rPr>
        <w:t xml:space="preserve"> </w:t>
      </w:r>
      <w:r>
        <w:t xml:space="preserve">Hamelin Patent.  </w:t>
      </w:r>
      <w:r w:rsidR="00623AB8">
        <w:br/>
      </w:r>
      <w:r>
        <w:t xml:space="preserve">There is over 20 years between the older mentioned patents and this Jones patent, so it really looks like the sons of colonists lent themselves out as headrights, possibly for money or favors; often, the same names were used, in the same order, by different people, in different counties, at the same time.  It is also possible that sons of planters, even wealthy ones, were apprenticed out as “servants” to learn a trade or profession.  In </w:t>
      </w:r>
      <w:r w:rsidRPr="00D61D0C">
        <w:t>1690 Jun 2</w:t>
      </w:r>
      <w:r>
        <w:t xml:space="preserve">, John Woodson of Henrico is referred to as a </w:t>
      </w:r>
      <w:r w:rsidRPr="007462FD">
        <w:rPr>
          <w:i/>
        </w:rPr>
        <w:t>wheelwright</w:t>
      </w:r>
      <w:r>
        <w:rPr>
          <w:i/>
        </w:rPr>
        <w:t>;</w:t>
      </w:r>
      <w:r>
        <w:t xml:space="preserve"> that is, he built and repaired wooden wheels for carts, wagons, etc.</w:t>
      </w:r>
    </w:p>
    <w:p w:rsidR="00D02CF2" w:rsidRDefault="00D02CF2" w:rsidP="00D02CF2">
      <w:pPr>
        <w:rPr>
          <w:szCs w:val="24"/>
        </w:rPr>
      </w:pPr>
      <w:r w:rsidRPr="00D45AFC">
        <w:rPr>
          <w:b/>
          <w:szCs w:val="24"/>
        </w:rPr>
        <w:t xml:space="preserve">1677 – </w:t>
      </w:r>
      <w:r w:rsidR="004C78BF" w:rsidRPr="00245A6E">
        <w:rPr>
          <w:b/>
          <w:szCs w:val="24"/>
          <w:u w:val="single"/>
        </w:rPr>
        <w:t xml:space="preserve">UK </w:t>
      </w:r>
      <w:r w:rsidRPr="00D45AFC">
        <w:rPr>
          <w:b/>
          <w:szCs w:val="24"/>
          <w:u w:val="single"/>
        </w:rPr>
        <w:t>Kent New Romney</w:t>
      </w:r>
      <w:r w:rsidRPr="00D45AFC">
        <w:rPr>
          <w:b/>
          <w:szCs w:val="24"/>
        </w:rPr>
        <w:t xml:space="preserve"> – </w:t>
      </w:r>
      <w:r>
        <w:rPr>
          <w:b/>
          <w:szCs w:val="24"/>
        </w:rPr>
        <w:t>Chancery</w:t>
      </w:r>
      <w:r w:rsidRPr="00D45AFC">
        <w:rPr>
          <w:b/>
          <w:szCs w:val="24"/>
        </w:rPr>
        <w:t xml:space="preserve"> – Peter Knight</w:t>
      </w:r>
      <w:r>
        <w:rPr>
          <w:szCs w:val="24"/>
        </w:rPr>
        <w:t xml:space="preserve"> – Knight vs Tutty: </w:t>
      </w:r>
      <w:r w:rsidRPr="00D45AFC">
        <w:rPr>
          <w:szCs w:val="24"/>
        </w:rPr>
        <w:t>Plaintiffs: Thomas Knight (by Edmund Drayner).</w:t>
      </w:r>
      <w:r>
        <w:rPr>
          <w:szCs w:val="24"/>
        </w:rPr>
        <w:t xml:space="preserve"> </w:t>
      </w:r>
      <w:r w:rsidRPr="00D45AFC">
        <w:rPr>
          <w:szCs w:val="24"/>
        </w:rPr>
        <w:t>Defendants: Thomas Tutty, Rebecca Tutty his wife and John Plummer.</w:t>
      </w:r>
      <w:r>
        <w:rPr>
          <w:szCs w:val="24"/>
        </w:rPr>
        <w:t xml:space="preserve">  </w:t>
      </w:r>
      <w:r w:rsidRPr="00D45AFC">
        <w:rPr>
          <w:szCs w:val="24"/>
        </w:rPr>
        <w:t>Subject: lands and personal estate of the deceased Peter Knight, in Brookland, Old Romney, and New Romney, Kent.</w:t>
      </w:r>
      <w:r>
        <w:rPr>
          <w:szCs w:val="24"/>
        </w:rPr>
        <w:t xml:space="preserve">  </w:t>
      </w:r>
      <w:r w:rsidRPr="00D45AFC">
        <w:rPr>
          <w:szCs w:val="24"/>
        </w:rPr>
        <w:t xml:space="preserve">Document type: answer only. </w:t>
      </w:r>
      <w:r>
        <w:rPr>
          <w:szCs w:val="24"/>
        </w:rPr>
        <w:t xml:space="preserve">(National Archives, Kew England, Ref: </w:t>
      </w:r>
      <w:r w:rsidRPr="00D45AFC">
        <w:rPr>
          <w:szCs w:val="24"/>
        </w:rPr>
        <w:t>C 6/296/118</w:t>
      </w:r>
      <w:r>
        <w:rPr>
          <w:szCs w:val="24"/>
        </w:rPr>
        <w:t>)</w:t>
      </w:r>
    </w:p>
    <w:p w:rsidR="00D02CF2" w:rsidRDefault="00D02CF2" w:rsidP="00D02CF2">
      <w:pPr>
        <w:rPr>
          <w:szCs w:val="24"/>
        </w:rPr>
      </w:pPr>
      <w:r w:rsidRPr="00D93AE8">
        <w:rPr>
          <w:b/>
          <w:szCs w:val="24"/>
        </w:rPr>
        <w:lastRenderedPageBreak/>
        <w:t xml:space="preserve">1678 – Jan 30 – </w:t>
      </w:r>
      <w:r w:rsidR="004C78BF" w:rsidRPr="00245A6E">
        <w:rPr>
          <w:b/>
          <w:szCs w:val="24"/>
          <w:u w:val="single"/>
        </w:rPr>
        <w:t xml:space="preserve">UK </w:t>
      </w:r>
      <w:r w:rsidRPr="00D93AE8">
        <w:rPr>
          <w:b/>
          <w:szCs w:val="24"/>
          <w:u w:val="single"/>
        </w:rPr>
        <w:t>Surrey Southwark</w:t>
      </w:r>
      <w:r w:rsidRPr="00D93AE8">
        <w:rPr>
          <w:b/>
          <w:szCs w:val="24"/>
        </w:rPr>
        <w:t xml:space="preserve"> – Will – Francis Knight</w:t>
      </w:r>
      <w:r>
        <w:rPr>
          <w:b/>
          <w:szCs w:val="24"/>
        </w:rPr>
        <w:t>, Wool Comber</w:t>
      </w:r>
      <w:r>
        <w:rPr>
          <w:szCs w:val="24"/>
        </w:rPr>
        <w:t xml:space="preserve"> – To daughter Mary, 1 shilling; all the rest of goods, chattels, and residue to wife, Mary Knight who is sole executrix. (</w:t>
      </w:r>
      <w:r w:rsidRPr="00D93AE8">
        <w:rPr>
          <w:szCs w:val="24"/>
        </w:rPr>
        <w:t>Prerogative Court of Canterbury Wills, 1384-1858</w:t>
      </w:r>
      <w:r>
        <w:rPr>
          <w:szCs w:val="24"/>
        </w:rPr>
        <w:t xml:space="preserve">, </w:t>
      </w:r>
      <w:r w:rsidRPr="00D93AE8">
        <w:rPr>
          <w:szCs w:val="24"/>
        </w:rPr>
        <w:t>PROB 11: Will Registers</w:t>
      </w:r>
      <w:r>
        <w:rPr>
          <w:szCs w:val="24"/>
        </w:rPr>
        <w:t xml:space="preserve">, </w:t>
      </w:r>
      <w:r w:rsidRPr="00D93AE8">
        <w:rPr>
          <w:szCs w:val="24"/>
        </w:rPr>
        <w:t>1674-1687</w:t>
      </w:r>
      <w:r>
        <w:rPr>
          <w:szCs w:val="24"/>
        </w:rPr>
        <w:t xml:space="preserve">, </w:t>
      </w:r>
      <w:r w:rsidRPr="00D93AE8">
        <w:rPr>
          <w:szCs w:val="24"/>
        </w:rPr>
        <w:t>Piece 359: King, Quire Numbers 1-65 (1679)</w:t>
      </w:r>
      <w:r>
        <w:rPr>
          <w:szCs w:val="24"/>
        </w:rPr>
        <w:t>)</w:t>
      </w:r>
    </w:p>
    <w:p w:rsidR="00D02CF2" w:rsidRDefault="00D02CF2" w:rsidP="00D02CF2">
      <w:pPr>
        <w:rPr>
          <w:szCs w:val="24"/>
        </w:rPr>
      </w:pPr>
      <w:r w:rsidRPr="0071468A">
        <w:rPr>
          <w:b/>
          <w:szCs w:val="24"/>
        </w:rPr>
        <w:t xml:space="preserve">1678 – Feb 20 – </w:t>
      </w:r>
      <w:r w:rsidR="004C78BF" w:rsidRPr="00245A6E">
        <w:rPr>
          <w:b/>
          <w:szCs w:val="24"/>
          <w:u w:val="single"/>
        </w:rPr>
        <w:t xml:space="preserve">UK </w:t>
      </w:r>
      <w:r w:rsidRPr="0071468A">
        <w:rPr>
          <w:b/>
          <w:szCs w:val="24"/>
          <w:u w:val="single"/>
        </w:rPr>
        <w:t>Berkshire Ashampstead</w:t>
      </w:r>
      <w:r>
        <w:rPr>
          <w:b/>
          <w:szCs w:val="24"/>
          <w:u w:val="single"/>
        </w:rPr>
        <w:t xml:space="preserve"> Hartridge</w:t>
      </w:r>
      <w:r w:rsidRPr="0071468A">
        <w:rPr>
          <w:b/>
          <w:szCs w:val="24"/>
        </w:rPr>
        <w:t xml:space="preserve"> – Will – John Knight</w:t>
      </w:r>
      <w:r>
        <w:rPr>
          <w:b/>
          <w:szCs w:val="24"/>
        </w:rPr>
        <w:t>, Yeoman</w:t>
      </w:r>
      <w:r>
        <w:rPr>
          <w:szCs w:val="24"/>
        </w:rPr>
        <w:t xml:space="preserve"> – To the poor of the parish, 20 shillings; a written document previously made regarding settling affairs with wife’s family is to be opened and read and performed; to cousin, now wife of John Singleton, 8 pounds; to cousin Jane Knight Richard, Elizabeth Money, Elizabeth Higgs, Martha Higgs, William Higgs, 5 pounds apiece; to cousin John Money and his three daughters, Mary Money, Anne Money and Elizabeth Money and cousin James Knight the elder, 50 shillings apiece;  to cousin and godson, James Knight the younger, 5 pounds at 21; to friend Richard Buckridge, little round table and cupboard; residue of estate, lands, houses, tenements, etc, not bequeathed to friend and kinsman William Higgs the Elder of Larkbridge and he to be executor. (</w:t>
      </w:r>
      <w:r w:rsidRPr="000A07D9">
        <w:rPr>
          <w:szCs w:val="24"/>
        </w:rPr>
        <w:t>Prerogative Court of Canterbury Wills, 1384-1858</w:t>
      </w:r>
      <w:r>
        <w:rPr>
          <w:szCs w:val="24"/>
        </w:rPr>
        <w:t xml:space="preserve">, </w:t>
      </w:r>
      <w:r w:rsidRPr="000A07D9">
        <w:rPr>
          <w:szCs w:val="24"/>
        </w:rPr>
        <w:t>PROB 11: Will Registers</w:t>
      </w:r>
      <w:r>
        <w:rPr>
          <w:szCs w:val="24"/>
        </w:rPr>
        <w:t xml:space="preserve">, </w:t>
      </w:r>
      <w:r w:rsidRPr="000A07D9">
        <w:rPr>
          <w:szCs w:val="24"/>
        </w:rPr>
        <w:t>1624-1643</w:t>
      </w:r>
      <w:r>
        <w:rPr>
          <w:szCs w:val="24"/>
        </w:rPr>
        <w:t xml:space="preserve">, </w:t>
      </w:r>
      <w:r w:rsidRPr="000A07D9">
        <w:rPr>
          <w:szCs w:val="24"/>
        </w:rPr>
        <w:t>Piece 168: Sadler, Quire Numbers 45-92 (1635)</w:t>
      </w:r>
      <w:r>
        <w:rPr>
          <w:szCs w:val="24"/>
        </w:rPr>
        <w:t>)</w:t>
      </w:r>
    </w:p>
    <w:p w:rsidR="00D02CF2" w:rsidRDefault="00D02CF2" w:rsidP="00D02CF2">
      <w:pPr>
        <w:rPr>
          <w:szCs w:val="24"/>
        </w:rPr>
      </w:pPr>
      <w:r w:rsidRPr="009F3B7B">
        <w:rPr>
          <w:b/>
          <w:szCs w:val="24"/>
        </w:rPr>
        <w:t xml:space="preserve">1678 – Mar 3 – </w:t>
      </w:r>
      <w:r w:rsidR="004C78BF" w:rsidRPr="00245A6E">
        <w:rPr>
          <w:b/>
          <w:szCs w:val="24"/>
          <w:u w:val="single"/>
        </w:rPr>
        <w:t xml:space="preserve">UK </w:t>
      </w:r>
      <w:r w:rsidRPr="009F3B7B">
        <w:rPr>
          <w:b/>
          <w:szCs w:val="24"/>
          <w:u w:val="single"/>
        </w:rPr>
        <w:t>London St Giles Cripplegate</w:t>
      </w:r>
      <w:r w:rsidRPr="009F3B7B">
        <w:rPr>
          <w:b/>
          <w:szCs w:val="24"/>
        </w:rPr>
        <w:t xml:space="preserve"> – Will – Thomas Knight</w:t>
      </w:r>
      <w:r>
        <w:rPr>
          <w:b/>
          <w:szCs w:val="24"/>
        </w:rPr>
        <w:t>, Goldsmith</w:t>
      </w:r>
      <w:r w:rsidRPr="00AE0F6B">
        <w:rPr>
          <w:szCs w:val="24"/>
        </w:rPr>
        <w:t xml:space="preserve"> </w:t>
      </w:r>
      <w:r>
        <w:rPr>
          <w:szCs w:val="24"/>
        </w:rPr>
        <w:t>–</w:t>
      </w:r>
      <w:r w:rsidRPr="00AE0F6B">
        <w:rPr>
          <w:szCs w:val="24"/>
        </w:rPr>
        <w:t xml:space="preserve"> Wife</w:t>
      </w:r>
      <w:r>
        <w:rPr>
          <w:szCs w:val="24"/>
        </w:rPr>
        <w:t xml:space="preserve"> Hannah to be executrix; to brother-in-law Sandall Foxcroft of Bedfordshire, 20 pounds; to sister Taylor, 10 shillings to buy a ring; to sister Margaret, 10 shillings to buy a ring; to Hannah, the wife of Henry Clindon, and Henry, their son, 40 shillings to be divided; to Alexander Leigh, 1 shilling; to Thomas Hewitt (?) 1 shilling; to Thomas Ayleworth, 10 shillings to buy a ring; to John Stanley, 10 shillings to buy a ring; to Nicholas Duncan (Duncumb) 10 shillings to buy a ring; to the poor of the parish of St Giles, 5 pounds to be distributed among the poor of the Freedom Pact of the said parish; residue of estate to wife, Hannah Knight; signed with his mark; Wit: John Galley (mark), Henry Ridley (mark),  Henry Ward, pedagogue. (</w:t>
      </w:r>
      <w:r w:rsidRPr="003A643A">
        <w:rPr>
          <w:szCs w:val="24"/>
        </w:rPr>
        <w:t>Prerogative Court of Canterbury Wills, 1384-1858</w:t>
      </w:r>
      <w:r>
        <w:rPr>
          <w:szCs w:val="24"/>
        </w:rPr>
        <w:t xml:space="preserve">, </w:t>
      </w:r>
      <w:r w:rsidRPr="003A643A">
        <w:rPr>
          <w:szCs w:val="24"/>
        </w:rPr>
        <w:t>PROB 11: Will Registers</w:t>
      </w:r>
      <w:r>
        <w:rPr>
          <w:szCs w:val="24"/>
        </w:rPr>
        <w:t xml:space="preserve">, </w:t>
      </w:r>
      <w:r w:rsidRPr="003A643A">
        <w:rPr>
          <w:szCs w:val="24"/>
        </w:rPr>
        <w:t>1674-1687</w:t>
      </w:r>
      <w:r>
        <w:rPr>
          <w:szCs w:val="24"/>
        </w:rPr>
        <w:t xml:space="preserve">, </w:t>
      </w:r>
      <w:r w:rsidRPr="003A643A">
        <w:rPr>
          <w:szCs w:val="24"/>
        </w:rPr>
        <w:t>Piece 359: King, Quire Numbers 1-65 (1679)</w:t>
      </w:r>
      <w:r>
        <w:rPr>
          <w:szCs w:val="24"/>
        </w:rPr>
        <w:t xml:space="preserve">)  </w:t>
      </w:r>
    </w:p>
    <w:p w:rsidR="00D02CF2" w:rsidRDefault="00D02CF2" w:rsidP="00D02CF2">
      <w:pPr>
        <w:rPr>
          <w:szCs w:val="24"/>
        </w:rPr>
      </w:pPr>
      <w:r w:rsidRPr="00007BCA">
        <w:rPr>
          <w:b/>
          <w:szCs w:val="24"/>
        </w:rPr>
        <w:t xml:space="preserve">1678 – Mar 8 – </w:t>
      </w:r>
      <w:r w:rsidR="004C78BF" w:rsidRPr="00245A6E">
        <w:rPr>
          <w:b/>
          <w:szCs w:val="24"/>
          <w:u w:val="single"/>
        </w:rPr>
        <w:t xml:space="preserve">UK </w:t>
      </w:r>
      <w:r w:rsidRPr="00007BCA">
        <w:rPr>
          <w:b/>
          <w:szCs w:val="24"/>
          <w:u w:val="single"/>
        </w:rPr>
        <w:t>Surrey Southwark St Olave</w:t>
      </w:r>
      <w:r w:rsidRPr="00007BCA">
        <w:rPr>
          <w:b/>
          <w:szCs w:val="24"/>
        </w:rPr>
        <w:t xml:space="preserve"> – Will – William Knight</w:t>
      </w:r>
      <w:r>
        <w:rPr>
          <w:b/>
          <w:szCs w:val="24"/>
        </w:rPr>
        <w:t>, Waterman</w:t>
      </w:r>
      <w:r>
        <w:rPr>
          <w:szCs w:val="24"/>
        </w:rPr>
        <w:t xml:space="preserve"> – To wife, Anne, half of all household goods and an annuity of 10 pounds a year, and the use of one room in testator’s house “commonly called Dorothy Swayne’s or Thomas Harville’s Room”; there is a term limit on these bequests, but it is not very clear; after which, wife to receive 6 pounds a year annuity; to wife, 20 pounds; to daughter Elizabeth Digweed, wife of James Digweed, 20 pounds and to James Digweed, 1 shilling; to James and Hester Digweed, grandchildren, 20 pounds apiece; to granddaughter, Martha Knight, daughter of my executor, 100 pounds at 21 or marriage; in the meantime, this money to be put out to earn interest;  to sister Jane Smith and her daughter Elizabeth, 5 pounds; to each of my menservants “that have served me and shall carry me to the grave”, a ring of 10 shillings value and a pair of gloves; the residue of goods, chattels, freehold lands, tenements, plate, whatever, to son John Knight and his heirs and he to be executor. (</w:t>
      </w:r>
      <w:r w:rsidRPr="004D1E4D">
        <w:rPr>
          <w:szCs w:val="24"/>
        </w:rPr>
        <w:t>Prerogative Court of Canterbury Wills, 1384-1858</w:t>
      </w:r>
      <w:r>
        <w:rPr>
          <w:szCs w:val="24"/>
        </w:rPr>
        <w:t xml:space="preserve">, </w:t>
      </w:r>
      <w:r w:rsidRPr="004D1E4D">
        <w:rPr>
          <w:szCs w:val="24"/>
        </w:rPr>
        <w:t>PROB 11: Will Registers</w:t>
      </w:r>
      <w:r>
        <w:rPr>
          <w:szCs w:val="24"/>
        </w:rPr>
        <w:t xml:space="preserve">, </w:t>
      </w:r>
      <w:r w:rsidRPr="004D1E4D">
        <w:rPr>
          <w:szCs w:val="24"/>
        </w:rPr>
        <w:t>1674-1687</w:t>
      </w:r>
      <w:r>
        <w:rPr>
          <w:szCs w:val="24"/>
        </w:rPr>
        <w:t xml:space="preserve">, </w:t>
      </w:r>
      <w:r w:rsidRPr="004D1E4D">
        <w:rPr>
          <w:szCs w:val="24"/>
        </w:rPr>
        <w:t>Piece 359: King, Quire Numbers 1-65 (1679)</w:t>
      </w:r>
      <w:r>
        <w:rPr>
          <w:szCs w:val="24"/>
        </w:rPr>
        <w:t xml:space="preserve">)  </w:t>
      </w:r>
    </w:p>
    <w:p w:rsidR="00623AB8" w:rsidRDefault="001470B7" w:rsidP="001470B7">
      <w:pPr>
        <w:pStyle w:val="NormalWeb"/>
        <w:spacing w:before="240" w:beforeAutospacing="0" w:after="240" w:afterAutospacing="0"/>
        <w:ind w:left="0" w:right="0"/>
      </w:pPr>
      <w:r>
        <w:rPr>
          <w:b/>
        </w:rPr>
        <w:t xml:space="preserve">1678 </w:t>
      </w:r>
      <w:r w:rsidR="0048433C">
        <w:rPr>
          <w:b/>
        </w:rPr>
        <w:t xml:space="preserve">- </w:t>
      </w:r>
      <w:r>
        <w:rPr>
          <w:b/>
        </w:rPr>
        <w:t xml:space="preserve">Jun 10 – </w:t>
      </w:r>
      <w:r w:rsidR="0048433C" w:rsidRPr="00884954">
        <w:rPr>
          <w:b/>
          <w:u w:val="single"/>
        </w:rPr>
        <w:t>VA</w:t>
      </w:r>
      <w:r w:rsidR="0048433C">
        <w:rPr>
          <w:b/>
          <w:u w:val="single"/>
        </w:rPr>
        <w:t xml:space="preserve"> </w:t>
      </w:r>
      <w:r w:rsidR="0048433C" w:rsidRPr="00884954">
        <w:rPr>
          <w:b/>
          <w:u w:val="single"/>
        </w:rPr>
        <w:t>Surry</w:t>
      </w:r>
      <w:r w:rsidR="0048433C" w:rsidRPr="0048433C">
        <w:rPr>
          <w:b/>
        </w:rPr>
        <w:t xml:space="preserve"> – Admin - Tithables list - Selected:</w:t>
      </w:r>
      <w:r>
        <w:t xml:space="preserve"> Samuel Alsobrook, John Taylor, Thomas Farmer, Thomas Cotton, Abraham Evans, Richard Greene, Luke Mizell, Edward Greene, John Flood, William Phillips, William Knott, George Jordan, John Sharpe, James Watkins, George Lee SR &amp; JR, Arthur Jordan, James Jordan, River Jordan, James Mathews, Walter Flood, Thomas Flood, </w:t>
      </w:r>
      <w:r w:rsidRPr="00D61D0C">
        <w:rPr>
          <w:b/>
        </w:rPr>
        <w:t xml:space="preserve">Doctor </w:t>
      </w:r>
      <w:r w:rsidRPr="00D61D0C">
        <w:rPr>
          <w:b/>
        </w:rPr>
        <w:lastRenderedPageBreak/>
        <w:t>Nathaniel Knight</w:t>
      </w:r>
      <w:r>
        <w:t xml:space="preserve">, Matthew Marriot, Thomas Ironmonger, John Ironmonger, William Rose, Francis Gray, John Gray, William Gray, Daniel Regan, David Andrews, John Watkins, Henry Watkins, David Andrews JR, Roger Williams, George Williams, Sion Hill, John Clements, James Ellis, John Phillips, Henry Baker, Walter Taylor, John Barton, William Gray, James Griffin, Thomas Waller, Robert Reynolds, Robert Lancaster, Mathew Swann, Joseph Ford, John Richardson, John Phillips, Anthony Evans, Richard Jordan, William Newsome, William Barton, Henry Gray, John Gray, Thomas Lancaster SR &amp; JR, Henry Hollingsworth, Charles Williams, Richard Anderson, John Gregory, John Collins, John Griffin, William Hancock, John Morgan. (VA </w:t>
      </w:r>
      <w:r w:rsidR="00623AB8">
        <w:t>Gen. Soc. Qrtly. Vol. 22, No. 3)</w:t>
      </w:r>
      <w:r w:rsidR="00071CB4">
        <w:t xml:space="preserve"> </w:t>
      </w:r>
      <w:r w:rsidR="00623AB8" w:rsidRPr="002540DB">
        <w:rPr>
          <w:b/>
        </w:rPr>
        <w:t>Note</w:t>
      </w:r>
      <w:r w:rsidR="00623AB8">
        <w:t xml:space="preserve">: They apparently didn’t get the memo that Dr. Nathaniel Knight was dead. </w:t>
      </w:r>
      <w:r w:rsidR="00071CB4">
        <w:t>Seriously, the list was probably made before he died and only presented the following year.</w:t>
      </w:r>
    </w:p>
    <w:p w:rsidR="00D02CF2" w:rsidRDefault="00D02CF2" w:rsidP="00D02CF2">
      <w:pPr>
        <w:rPr>
          <w:szCs w:val="24"/>
        </w:rPr>
      </w:pPr>
      <w:r w:rsidRPr="004B7022">
        <w:rPr>
          <w:b/>
          <w:szCs w:val="24"/>
        </w:rPr>
        <w:t xml:space="preserve">1678 – Jul 5 – </w:t>
      </w:r>
      <w:r w:rsidR="004C78BF" w:rsidRPr="00245A6E">
        <w:rPr>
          <w:b/>
          <w:szCs w:val="24"/>
          <w:u w:val="single"/>
        </w:rPr>
        <w:t xml:space="preserve">UK </w:t>
      </w:r>
      <w:r w:rsidRPr="004B7022">
        <w:rPr>
          <w:b/>
          <w:szCs w:val="24"/>
          <w:u w:val="single"/>
        </w:rPr>
        <w:t>Somerset Portbury</w:t>
      </w:r>
      <w:r w:rsidRPr="004B7022">
        <w:rPr>
          <w:b/>
          <w:szCs w:val="24"/>
        </w:rPr>
        <w:t xml:space="preserve"> – Will – Thomas Knight</w:t>
      </w:r>
      <w:r>
        <w:rPr>
          <w:b/>
          <w:szCs w:val="24"/>
        </w:rPr>
        <w:t>, Yeoman</w:t>
      </w:r>
      <w:r>
        <w:rPr>
          <w:szCs w:val="24"/>
        </w:rPr>
        <w:t xml:space="preserve"> – To son John Knight, half of stock and 2 cows and 4 ewes given him by his brother, feather bed and all belonging to it, pan, platter and cup; to wife, Hester, all land in Portbury during her life, and after her decease, to son John Knight; residue of estate to wife and she to be executrix. (</w:t>
      </w:r>
      <w:r w:rsidRPr="004B7022">
        <w:rPr>
          <w:szCs w:val="24"/>
        </w:rPr>
        <w:t>Prerogative Court of Canterbury Wills, 1384-1858</w:t>
      </w:r>
      <w:r>
        <w:rPr>
          <w:szCs w:val="24"/>
        </w:rPr>
        <w:t xml:space="preserve">, </w:t>
      </w:r>
      <w:r w:rsidRPr="004B7022">
        <w:rPr>
          <w:szCs w:val="24"/>
        </w:rPr>
        <w:t>PROB 11: Will Registers</w:t>
      </w:r>
      <w:r>
        <w:rPr>
          <w:szCs w:val="24"/>
        </w:rPr>
        <w:t xml:space="preserve">, </w:t>
      </w:r>
      <w:r w:rsidRPr="004B7022">
        <w:rPr>
          <w:szCs w:val="24"/>
        </w:rPr>
        <w:t>1674-1687</w:t>
      </w:r>
      <w:r>
        <w:rPr>
          <w:szCs w:val="24"/>
        </w:rPr>
        <w:t xml:space="preserve">, </w:t>
      </w:r>
      <w:r w:rsidRPr="004B7022">
        <w:rPr>
          <w:szCs w:val="24"/>
        </w:rPr>
        <w:t>Piece 357: Reeve, Quire Numbers 56-105 (1678)</w:t>
      </w:r>
      <w:r>
        <w:rPr>
          <w:szCs w:val="24"/>
        </w:rPr>
        <w:t>)</w:t>
      </w:r>
    </w:p>
    <w:p w:rsidR="001470B7" w:rsidRDefault="001470B7" w:rsidP="002540DB">
      <w:pPr>
        <w:pStyle w:val="NormalWeb"/>
        <w:spacing w:before="240" w:after="240"/>
        <w:ind w:left="0"/>
      </w:pPr>
      <w:r>
        <w:rPr>
          <w:b/>
        </w:rPr>
        <w:t xml:space="preserve">1678 Aug 21 – </w:t>
      </w:r>
      <w:r w:rsidR="002540DB" w:rsidRPr="002540DB">
        <w:rPr>
          <w:b/>
          <w:u w:val="single"/>
        </w:rPr>
        <w:t>VA Northumberland</w:t>
      </w:r>
      <w:r w:rsidR="002540DB" w:rsidRPr="002540DB">
        <w:rPr>
          <w:b/>
        </w:rPr>
        <w:t xml:space="preserve"> – Admin – Peter Knight</w:t>
      </w:r>
      <w:r w:rsidR="002540DB" w:rsidRPr="002540DB">
        <w:t xml:space="preserve"> - Court: “Whereas a Trumpet (Trumpitt) belonging to Capt Peter Knight was prest by Capt Yowell when the soldiers went agt Goodrich and spoyled”, he to be allowed 650 lb tobo from the Levy. (Fleet, NC p. 560)</w:t>
      </w:r>
      <w:r>
        <w:br/>
      </w:r>
      <w:r w:rsidR="002540DB" w:rsidRPr="00071CB4">
        <w:rPr>
          <w:b/>
        </w:rPr>
        <w:t>Note</w:t>
      </w:r>
      <w:r w:rsidR="002540DB">
        <w:t>: The only military action that I can find taking place prior to this court claim is Bacon's Rebellion which fired up and then fizzled in 1676 (July - October). This may have been part of the later "mop up" activity. It appears that Capt. Peter and friends were on the government side. Perhaps Peter had learned that rebellions are nasty things from his experiences in Maryland in the 1640s. But really, I'm having a hard time imagining how Youlle smashe</w:t>
      </w:r>
      <w:r w:rsidR="00071CB4">
        <w:t>d</w:t>
      </w:r>
      <w:r w:rsidR="002540DB">
        <w:t xml:space="preserve"> Capt. Peter's trumpet!</w:t>
      </w:r>
      <w:r w:rsidR="00071CB4">
        <w:t xml:space="preserve">  Or that Capt Peter could play the trumpet! </w:t>
      </w:r>
    </w:p>
    <w:p w:rsidR="00D02CF2" w:rsidRDefault="00D02CF2" w:rsidP="001470B7">
      <w:pPr>
        <w:pStyle w:val="NormalWeb"/>
        <w:spacing w:before="240" w:beforeAutospacing="0" w:after="240" w:afterAutospacing="0"/>
        <w:ind w:left="0" w:right="0"/>
      </w:pPr>
      <w:r w:rsidRPr="00272718">
        <w:rPr>
          <w:b/>
        </w:rPr>
        <w:t xml:space="preserve">1678 – Aug 23 – </w:t>
      </w:r>
      <w:r w:rsidR="004C78BF" w:rsidRPr="00245A6E">
        <w:rPr>
          <w:b/>
          <w:u w:val="single"/>
        </w:rPr>
        <w:t xml:space="preserve">UK </w:t>
      </w:r>
      <w:r w:rsidRPr="00272718">
        <w:rPr>
          <w:b/>
          <w:u w:val="single"/>
        </w:rPr>
        <w:t>Surrey Kingston upon Thames</w:t>
      </w:r>
      <w:r w:rsidRPr="00272718">
        <w:rPr>
          <w:b/>
        </w:rPr>
        <w:t xml:space="preserve"> – Will – Elizabeth Knight</w:t>
      </w:r>
      <w:r>
        <w:rPr>
          <w:b/>
        </w:rPr>
        <w:t>, Widow</w:t>
      </w:r>
      <w:r>
        <w:t xml:space="preserve"> – To Mrs. Edward Phillips of Black Friars London, Widow, 5 pounds; to Martha Pauley, 1 shilling; to Thomas Knight, 1 shilling; Walter Knight, 1 shilling; to nephew John Knight and Benjamin Knight, 1 shilling apiece; for burial, 25 pounds; residue of estate to sister Judith Pauley who is to be executrix. (</w:t>
      </w:r>
      <w:r w:rsidRPr="00272718">
        <w:t>Prerogative Court of Canterbury Wills, 1384-1858</w:t>
      </w:r>
      <w:r>
        <w:t xml:space="preserve">, </w:t>
      </w:r>
      <w:r w:rsidRPr="00272718">
        <w:t>PROB 11: Will Registers</w:t>
      </w:r>
      <w:r>
        <w:t xml:space="preserve">, </w:t>
      </w:r>
      <w:r w:rsidRPr="00272718">
        <w:t>1674-1687</w:t>
      </w:r>
      <w:r>
        <w:t xml:space="preserve">, </w:t>
      </w:r>
      <w:r w:rsidRPr="00272718">
        <w:t>Piece 357: Reeve, Quire Numbers 56-105 (1678)</w:t>
      </w:r>
      <w:r>
        <w:t>)</w:t>
      </w:r>
    </w:p>
    <w:p w:rsidR="00D02CF2" w:rsidRDefault="00D02CF2" w:rsidP="001470B7">
      <w:pPr>
        <w:pStyle w:val="NormalWeb"/>
        <w:spacing w:before="240" w:beforeAutospacing="0" w:after="240" w:afterAutospacing="0"/>
        <w:ind w:left="0" w:right="0"/>
      </w:pPr>
      <w:r w:rsidRPr="009326A4">
        <w:rPr>
          <w:b/>
        </w:rPr>
        <w:t xml:space="preserve">1678 – Sep 14 – </w:t>
      </w:r>
      <w:r w:rsidR="004C78BF" w:rsidRPr="00245A6E">
        <w:rPr>
          <w:b/>
          <w:u w:val="single"/>
        </w:rPr>
        <w:t xml:space="preserve">UK </w:t>
      </w:r>
      <w:r w:rsidRPr="009326A4">
        <w:rPr>
          <w:b/>
          <w:u w:val="single"/>
        </w:rPr>
        <w:t>Devonshire Yarcombe</w:t>
      </w:r>
      <w:r w:rsidRPr="009326A4">
        <w:rPr>
          <w:b/>
        </w:rPr>
        <w:t xml:space="preserve"> – Will – George Knight</w:t>
      </w:r>
      <w:r>
        <w:rPr>
          <w:b/>
        </w:rPr>
        <w:t>, Yeoman</w:t>
      </w:r>
      <w:r>
        <w:t xml:space="preserve"> – “The Twelve day of October 1673 according to the computation of the Church of England, I George Knight…” To the poor of the parish, 20 shillings; to wife, Honer, all moveable goods that were hers in the time of her widowhood; wife to enjoy best table and best furniture in “the hall” during her natural life, and after her decease to </w:t>
      </w:r>
      <w:r w:rsidRPr="004C2D1E">
        <w:rPr>
          <w:b/>
        </w:rPr>
        <w:t>son Nicholas Knight</w:t>
      </w:r>
      <w:r>
        <w:t xml:space="preserve">; wife to enjoy all the furniture of the kitchen chamber during her life, and after her decease to </w:t>
      </w:r>
      <w:r w:rsidRPr="006644E0">
        <w:t>son John Knight</w:t>
      </w:r>
      <w:r>
        <w:t xml:space="preserve">; to son Nicholas Knight, cider equipment (?) and “pounding trough”; an estate in a tenement called Osborne in the parish of Yarcombe, chattel lease to go to son John Knight; two other tenement rights and yearly revenue to go to wife, and after, to </w:t>
      </w:r>
      <w:r w:rsidRPr="004C2D1E">
        <w:rPr>
          <w:b/>
        </w:rPr>
        <w:t>son John Knight</w:t>
      </w:r>
      <w:r>
        <w:t xml:space="preserve">; to </w:t>
      </w:r>
      <w:r w:rsidRPr="004C2D1E">
        <w:rPr>
          <w:b/>
        </w:rPr>
        <w:t xml:space="preserve">son George </w:t>
      </w:r>
      <w:r w:rsidRPr="004C2D1E">
        <w:rPr>
          <w:b/>
        </w:rPr>
        <w:lastRenderedPageBreak/>
        <w:t>Knight</w:t>
      </w:r>
      <w:r>
        <w:t>, 1 hogshead of cider; residue of estate to son John Knight who is to be executor. (</w:t>
      </w:r>
      <w:r w:rsidRPr="00DF6D93">
        <w:t>Prerogative Court of Canterbury Wills, 1384-1858</w:t>
      </w:r>
      <w:r>
        <w:t xml:space="preserve">, </w:t>
      </w:r>
      <w:r w:rsidRPr="00DF6D93">
        <w:t>PROB 11: Will Registers</w:t>
      </w:r>
      <w:r>
        <w:t xml:space="preserve">, </w:t>
      </w:r>
      <w:r w:rsidRPr="00DF6D93">
        <w:t>1674-1687</w:t>
      </w:r>
      <w:r>
        <w:t xml:space="preserve">, </w:t>
      </w:r>
      <w:r w:rsidRPr="00DF6D93">
        <w:t>Piece 357: Reeve, Quire Numbers 56-105 (1678)</w:t>
      </w:r>
      <w:r>
        <w:t>)</w:t>
      </w:r>
    </w:p>
    <w:p w:rsidR="001470B7" w:rsidRDefault="001470B7" w:rsidP="002540DB">
      <w:pPr>
        <w:pStyle w:val="NormalWeb"/>
        <w:spacing w:before="240" w:beforeAutospacing="0" w:after="240" w:afterAutospacing="0"/>
        <w:ind w:left="0" w:right="0"/>
      </w:pPr>
      <w:r>
        <w:rPr>
          <w:b/>
        </w:rPr>
        <w:t xml:space="preserve">1678 </w:t>
      </w:r>
      <w:r w:rsidR="00356077">
        <w:rPr>
          <w:b/>
        </w:rPr>
        <w:t xml:space="preserve">- </w:t>
      </w:r>
      <w:r>
        <w:rPr>
          <w:b/>
        </w:rPr>
        <w:t xml:space="preserve">Sep 28 – </w:t>
      </w:r>
      <w:r w:rsidRPr="00FA72D5">
        <w:rPr>
          <w:b/>
          <w:u w:val="single"/>
        </w:rPr>
        <w:t>VA</w:t>
      </w:r>
      <w:r w:rsidR="00356077">
        <w:rPr>
          <w:b/>
          <w:u w:val="single"/>
        </w:rPr>
        <w:t xml:space="preserve"> </w:t>
      </w:r>
      <w:r w:rsidR="00356077" w:rsidRPr="00FA72D5">
        <w:rPr>
          <w:b/>
          <w:u w:val="single"/>
        </w:rPr>
        <w:t>Nansemond</w:t>
      </w:r>
      <w:r>
        <w:rPr>
          <w:b/>
        </w:rPr>
        <w:t xml:space="preserve"> – </w:t>
      </w:r>
      <w:r w:rsidR="00356077">
        <w:rPr>
          <w:b/>
        </w:rPr>
        <w:t>Admin</w:t>
      </w:r>
      <w:r w:rsidR="00356077" w:rsidRPr="002540DB">
        <w:rPr>
          <w:b/>
        </w:rPr>
        <w:t xml:space="preserve"> - </w:t>
      </w:r>
      <w:r w:rsidRPr="002540DB">
        <w:rPr>
          <w:b/>
        </w:rPr>
        <w:t>Doctor John Spier</w:t>
      </w:r>
      <w:r w:rsidR="00356077">
        <w:t xml:space="preserve"> – Land patent for</w:t>
      </w:r>
      <w:r w:rsidRPr="001B319A">
        <w:t xml:space="preserve"> 600 acs. Escheat land of Thomas Hunson; inquisition under </w:t>
      </w:r>
      <w:r w:rsidRPr="00313BAC">
        <w:t>John Lear</w:t>
      </w:r>
      <w:r w:rsidRPr="001B319A">
        <w:t>, Dept’y Esch’r., &amp;c. (</w:t>
      </w:r>
      <w:r>
        <w:t xml:space="preserve">Nugent II, </w:t>
      </w:r>
      <w:r w:rsidRPr="001B319A">
        <w:t>p. 190)</w:t>
      </w:r>
    </w:p>
    <w:p w:rsidR="001470B7" w:rsidRDefault="001470B7" w:rsidP="001470B7">
      <w:pPr>
        <w:pStyle w:val="NormalWeb"/>
        <w:spacing w:before="240" w:beforeAutospacing="0" w:after="240" w:afterAutospacing="0"/>
        <w:ind w:left="0" w:right="0"/>
      </w:pPr>
      <w:r>
        <w:rPr>
          <w:b/>
        </w:rPr>
        <w:t xml:space="preserve">1678 </w:t>
      </w:r>
      <w:r w:rsidR="006644E0">
        <w:rPr>
          <w:b/>
        </w:rPr>
        <w:t xml:space="preserve">- </w:t>
      </w:r>
      <w:r>
        <w:rPr>
          <w:b/>
        </w:rPr>
        <w:t xml:space="preserve">Oct 3  – </w:t>
      </w:r>
      <w:r>
        <w:rPr>
          <w:b/>
          <w:u w:val="single"/>
        </w:rPr>
        <w:t>VA</w:t>
      </w:r>
      <w:r w:rsidR="006644E0">
        <w:rPr>
          <w:b/>
          <w:u w:val="single"/>
        </w:rPr>
        <w:t xml:space="preserve"> </w:t>
      </w:r>
      <w:r w:rsidR="006644E0" w:rsidRPr="005218E4">
        <w:rPr>
          <w:b/>
          <w:u w:val="single"/>
        </w:rPr>
        <w:t>Accomack</w:t>
      </w:r>
      <w:r>
        <w:rPr>
          <w:b/>
        </w:rPr>
        <w:t xml:space="preserve"> – </w:t>
      </w:r>
      <w:r w:rsidR="006644E0">
        <w:rPr>
          <w:b/>
        </w:rPr>
        <w:t xml:space="preserve">Admin - </w:t>
      </w:r>
      <w:r w:rsidR="006644E0">
        <w:t>Hancock Lee</w:t>
      </w:r>
      <w:r w:rsidRPr="00313BAC">
        <w:t xml:space="preserve"> Gent</w:t>
      </w:r>
      <w:r w:rsidR="006644E0">
        <w:t xml:space="preserve"> – Land patent for</w:t>
      </w:r>
      <w:r>
        <w:rPr>
          <w:b/>
        </w:rPr>
        <w:t xml:space="preserve"> </w:t>
      </w:r>
      <w:r w:rsidRPr="005218E4">
        <w:t>268 acs Escheat land of Col. Wm. Kendall… (</w:t>
      </w:r>
      <w:r>
        <w:t xml:space="preserve">Nugent II, </w:t>
      </w:r>
      <w:r w:rsidRPr="005218E4">
        <w:t>p. 192)</w:t>
      </w:r>
      <w:r>
        <w:br/>
      </w:r>
      <w:r w:rsidR="002540DB" w:rsidRPr="006644E0">
        <w:rPr>
          <w:b/>
        </w:rPr>
        <w:t>Note</w:t>
      </w:r>
      <w:r w:rsidR="002540DB">
        <w:t xml:space="preserve">: </w:t>
      </w:r>
      <w:r w:rsidRPr="00313BAC">
        <w:t>W</w:t>
      </w:r>
      <w:r>
        <w:t xml:space="preserve">e have met William Kendall earlier when, on </w:t>
      </w:r>
      <w:r w:rsidRPr="00313BAC">
        <w:t>1673 Oct 27, 6000 acs were granted to William and his sister Elizabeth. Recall also that their headright list was interesting!</w:t>
      </w:r>
      <w:r>
        <w:t xml:space="preserve"> An Elizabeth Kendall, almost certainly descended from this William, married Peter Knight (1758-1840), the son of Peter Knight (1735-1811) and Rachel Abbott. This latter Peter was the gr. grandson of Capt. Peter Knight through his son Leonard.  Also, according to the Northumberland County records, Hancock Lee was the close friend of Thomas Knight and Mary Linsfield Sharpe Knight of that county. </w:t>
      </w:r>
    </w:p>
    <w:p w:rsidR="002540DB" w:rsidRDefault="002540DB" w:rsidP="002540DB">
      <w:pPr>
        <w:pStyle w:val="NormalWeb"/>
        <w:spacing w:before="240" w:beforeAutospacing="0" w:after="240" w:afterAutospacing="0"/>
        <w:ind w:left="0" w:right="0"/>
      </w:pPr>
      <w:r>
        <w:rPr>
          <w:b/>
        </w:rPr>
        <w:t xml:space="preserve">1678 </w:t>
      </w:r>
      <w:r w:rsidR="006644E0">
        <w:rPr>
          <w:b/>
        </w:rPr>
        <w:t xml:space="preserve">- </w:t>
      </w:r>
      <w:r>
        <w:rPr>
          <w:b/>
        </w:rPr>
        <w:t>Oct 16 –</w:t>
      </w:r>
      <w:r>
        <w:t xml:space="preserve"> </w:t>
      </w:r>
      <w:r w:rsidRPr="002540DB">
        <w:rPr>
          <w:b/>
          <w:u w:val="single"/>
        </w:rPr>
        <w:t>VA Northumberland</w:t>
      </w:r>
      <w:r w:rsidRPr="002540DB">
        <w:rPr>
          <w:b/>
        </w:rPr>
        <w:t xml:space="preserve"> – Admin – Peter Knight</w:t>
      </w:r>
      <w:r w:rsidRPr="002540DB">
        <w:t xml:space="preserve"> - Court: Peter Knight appointed Justice of the Court. </w:t>
      </w:r>
      <w:r w:rsidR="006644E0">
        <w:t xml:space="preserve"> </w:t>
      </w:r>
      <w:r w:rsidRPr="002540DB">
        <w:t>He is again appointed 20 Nov 1678 and 18 Aug 1681. (Fleet, NC, p. 560)</w:t>
      </w:r>
    </w:p>
    <w:p w:rsidR="00D02CF2" w:rsidRDefault="00D02CF2" w:rsidP="00D02CF2">
      <w:pPr>
        <w:rPr>
          <w:szCs w:val="24"/>
        </w:rPr>
      </w:pPr>
      <w:r w:rsidRPr="00C22243">
        <w:rPr>
          <w:b/>
          <w:szCs w:val="24"/>
        </w:rPr>
        <w:t xml:space="preserve">1678 – Oct 21 – </w:t>
      </w:r>
      <w:r w:rsidR="004C78BF" w:rsidRPr="00245A6E">
        <w:rPr>
          <w:b/>
          <w:szCs w:val="24"/>
          <w:u w:val="single"/>
        </w:rPr>
        <w:t xml:space="preserve">UK </w:t>
      </w:r>
      <w:r w:rsidRPr="00C22243">
        <w:rPr>
          <w:b/>
          <w:szCs w:val="24"/>
          <w:u w:val="single"/>
        </w:rPr>
        <w:t>Kent Godmersham</w:t>
      </w:r>
      <w:r w:rsidRPr="00C22243">
        <w:rPr>
          <w:b/>
          <w:szCs w:val="24"/>
        </w:rPr>
        <w:t xml:space="preserve"> – Bur – Nicholas Knight</w:t>
      </w:r>
      <w:r>
        <w:rPr>
          <w:b/>
          <w:szCs w:val="24"/>
        </w:rPr>
        <w:t xml:space="preserve"> gent</w:t>
      </w:r>
      <w:r>
        <w:rPr>
          <w:szCs w:val="24"/>
        </w:rPr>
        <w:t xml:space="preserve"> – “interred in his field (?)” (Tyler)</w:t>
      </w:r>
    </w:p>
    <w:p w:rsidR="00D02CF2" w:rsidRDefault="00D02CF2" w:rsidP="001470B7">
      <w:pPr>
        <w:pStyle w:val="NormalWeb"/>
        <w:spacing w:before="240" w:beforeAutospacing="0" w:after="240" w:afterAutospacing="0"/>
        <w:ind w:left="0" w:right="0"/>
      </w:pPr>
      <w:r w:rsidRPr="00AF505B">
        <w:rPr>
          <w:b/>
        </w:rPr>
        <w:t xml:space="preserve">1678 – Nov 4 – </w:t>
      </w:r>
      <w:r w:rsidR="004C78BF" w:rsidRPr="00245A6E">
        <w:rPr>
          <w:b/>
          <w:u w:val="single"/>
        </w:rPr>
        <w:t xml:space="preserve">UK </w:t>
      </w:r>
      <w:r w:rsidRPr="00AF505B">
        <w:rPr>
          <w:b/>
          <w:u w:val="single"/>
        </w:rPr>
        <w:t>Kent Go</w:t>
      </w:r>
      <w:r>
        <w:rPr>
          <w:b/>
          <w:u w:val="single"/>
        </w:rPr>
        <w:t>dmers</w:t>
      </w:r>
      <w:r w:rsidRPr="00AF505B">
        <w:rPr>
          <w:b/>
          <w:u w:val="single"/>
        </w:rPr>
        <w:t>ham</w:t>
      </w:r>
      <w:r w:rsidRPr="00AF505B">
        <w:rPr>
          <w:b/>
        </w:rPr>
        <w:t xml:space="preserve"> – Will – Nicholas Knight</w:t>
      </w:r>
      <w:r>
        <w:t xml:space="preserve"> – To the poor of the parish, 40 shillings; to John Paine of the town of Wye, shoemaker</w:t>
      </w:r>
      <w:r w:rsidR="006644E0">
        <w:t>;</w:t>
      </w:r>
      <w:r>
        <w:t xml:space="preserve"> 20 shillings; to Mary Dunke of Wye</w:t>
      </w:r>
      <w:r w:rsidR="006644E0">
        <w:t>;</w:t>
      </w:r>
      <w:r>
        <w:t xml:space="preserve"> 20 shillings; to John Dunke of Boughton, brother to Mary</w:t>
      </w:r>
      <w:r w:rsidR="006644E0">
        <w:t>;</w:t>
      </w:r>
      <w:r>
        <w:t xml:space="preserve"> 20 shillings to John Baring and John Triffon, both of Kennyton</w:t>
      </w:r>
      <w:r w:rsidR="006644E0">
        <w:t>;</w:t>
      </w:r>
      <w:r>
        <w:t xml:space="preserve"> 5 pounds to Margaret </w:t>
      </w:r>
      <w:r w:rsidR="006644E0">
        <w:t>Ladd, daughter of Nicholas Ladd;</w:t>
      </w:r>
      <w:r>
        <w:t xml:space="preserve"> 100 pounds; to George Carter of Crandall, son-in-law, and Katherine his wife</w:t>
      </w:r>
      <w:r w:rsidR="006644E0">
        <w:t>;</w:t>
      </w:r>
      <w:r>
        <w:t xml:space="preserve"> 10 pounds apiece to 3 grandchildren George</w:t>
      </w:r>
      <w:r w:rsidR="006644E0">
        <w:t xml:space="preserve"> Carter</w:t>
      </w:r>
      <w:r>
        <w:t>, Katherine and Thomas Carter</w:t>
      </w:r>
      <w:r w:rsidR="006644E0">
        <w:t>;</w:t>
      </w:r>
      <w:r>
        <w:t xml:space="preserve"> 6 pounds and a mark </w:t>
      </w:r>
      <w:r w:rsidR="006644E0">
        <w:t>a</w:t>
      </w:r>
      <w:r>
        <w:t xml:space="preserve">piece to daughter Margaret Knight, 400 pounds; to daughter Dorothy Knight, 400 pounds; to daughter Phebe Knight, 400 pounds at age 18 or marriage; residue of goods and chattels to son Robert Knight and he to be executor; and concerning </w:t>
      </w:r>
      <w:r w:rsidRPr="00D02CF2">
        <w:rPr>
          <w:b/>
        </w:rPr>
        <w:t>my estate in New Jersey</w:t>
      </w:r>
      <w:r>
        <w:t xml:space="preserve">, to my son, Robert Knight, with the proviso that he distribute to each of my three daughters, Margaret, Dorothy and Phebe, 500 acres; and to </w:t>
      </w:r>
      <w:r w:rsidRPr="006644E0">
        <w:rPr>
          <w:b/>
        </w:rPr>
        <w:t>Thomas Carter, son of George Carter</w:t>
      </w:r>
      <w:r>
        <w:t xml:space="preserve">, </w:t>
      </w:r>
      <w:r w:rsidRPr="006644E0">
        <w:rPr>
          <w:b/>
        </w:rPr>
        <w:t>my grandson</w:t>
      </w:r>
      <w:r>
        <w:t>, 300 acres; Wit John Ferne, John Norman (mark). (</w:t>
      </w:r>
      <w:r w:rsidRPr="00166EDA">
        <w:t>Prerogative Court of Canterbury Wills, 1384-1858</w:t>
      </w:r>
      <w:r>
        <w:t xml:space="preserve">, </w:t>
      </w:r>
      <w:r w:rsidRPr="00166EDA">
        <w:t>PROB 11: Will Registers</w:t>
      </w:r>
      <w:r>
        <w:t xml:space="preserve">, </w:t>
      </w:r>
      <w:r w:rsidRPr="00166EDA">
        <w:t>1674-1687</w:t>
      </w:r>
      <w:r>
        <w:t xml:space="preserve">, </w:t>
      </w:r>
      <w:r w:rsidRPr="00166EDA">
        <w:t>Piece 358: Reeve, Quire Numbers 106-156 (1678)</w:t>
      </w:r>
      <w:r>
        <w:t>)</w:t>
      </w:r>
    </w:p>
    <w:p w:rsidR="00D02CF2" w:rsidRDefault="00D02CF2" w:rsidP="00D02CF2">
      <w:pPr>
        <w:rPr>
          <w:szCs w:val="24"/>
        </w:rPr>
      </w:pPr>
      <w:r w:rsidRPr="00E23E7F">
        <w:rPr>
          <w:b/>
          <w:szCs w:val="24"/>
        </w:rPr>
        <w:t xml:space="preserve">1679 – Apr 2 – </w:t>
      </w:r>
      <w:r w:rsidR="004C78BF" w:rsidRPr="00245A6E">
        <w:rPr>
          <w:b/>
          <w:szCs w:val="24"/>
          <w:u w:val="single"/>
        </w:rPr>
        <w:t xml:space="preserve">UK </w:t>
      </w:r>
      <w:r w:rsidRPr="00E23E7F">
        <w:rPr>
          <w:b/>
          <w:szCs w:val="24"/>
          <w:u w:val="single"/>
        </w:rPr>
        <w:t>Middlesex St</w:t>
      </w:r>
      <w:r>
        <w:rPr>
          <w:b/>
          <w:szCs w:val="24"/>
          <w:u w:val="single"/>
        </w:rPr>
        <w:t>epney</w:t>
      </w:r>
      <w:r w:rsidRPr="00E23E7F">
        <w:rPr>
          <w:b/>
          <w:szCs w:val="24"/>
        </w:rPr>
        <w:t xml:space="preserve"> – Will</w:t>
      </w:r>
      <w:r>
        <w:rPr>
          <w:b/>
          <w:szCs w:val="24"/>
        </w:rPr>
        <w:t xml:space="preserve"> / POA</w:t>
      </w:r>
      <w:r w:rsidRPr="00E23E7F">
        <w:rPr>
          <w:b/>
          <w:szCs w:val="24"/>
        </w:rPr>
        <w:t xml:space="preserve"> – George Knight</w:t>
      </w:r>
      <w:r>
        <w:rPr>
          <w:b/>
          <w:szCs w:val="24"/>
        </w:rPr>
        <w:t>, Mariner</w:t>
      </w:r>
      <w:r>
        <w:rPr>
          <w:szCs w:val="24"/>
        </w:rPr>
        <w:t xml:space="preserve"> – “I George Knight of the parish of Stebon heath alias Stepney…”; makes </w:t>
      </w:r>
      <w:r w:rsidRPr="00E51D5D">
        <w:rPr>
          <w:b/>
          <w:szCs w:val="24"/>
        </w:rPr>
        <w:t>brother, Edward Knight, Merchant Tailor</w:t>
      </w:r>
      <w:r>
        <w:rPr>
          <w:szCs w:val="24"/>
        </w:rPr>
        <w:t>, his attorney, heir and executor. (</w:t>
      </w:r>
      <w:r w:rsidRPr="005E75DC">
        <w:rPr>
          <w:szCs w:val="24"/>
        </w:rPr>
        <w:t>Prerogative Court of Canterbury Wills, 1384-1858</w:t>
      </w:r>
      <w:r>
        <w:rPr>
          <w:szCs w:val="24"/>
        </w:rPr>
        <w:t xml:space="preserve">, </w:t>
      </w:r>
      <w:r w:rsidRPr="005E75DC">
        <w:rPr>
          <w:szCs w:val="24"/>
        </w:rPr>
        <w:t>PROB 11: Will Registers</w:t>
      </w:r>
      <w:r>
        <w:rPr>
          <w:szCs w:val="24"/>
        </w:rPr>
        <w:t xml:space="preserve">, </w:t>
      </w:r>
      <w:r w:rsidRPr="005E75DC">
        <w:rPr>
          <w:szCs w:val="24"/>
        </w:rPr>
        <w:t>1674-1687</w:t>
      </w:r>
      <w:r>
        <w:rPr>
          <w:szCs w:val="24"/>
        </w:rPr>
        <w:t xml:space="preserve">, </w:t>
      </w:r>
      <w:r w:rsidRPr="005E75DC">
        <w:rPr>
          <w:szCs w:val="24"/>
        </w:rPr>
        <w:t>Piece 359: King, Quire Numbers 1-65 (1679)</w:t>
      </w:r>
      <w:r>
        <w:rPr>
          <w:szCs w:val="24"/>
        </w:rPr>
        <w:t>)</w:t>
      </w:r>
    </w:p>
    <w:p w:rsidR="00D02CF2" w:rsidRDefault="00D02CF2" w:rsidP="00D02CF2">
      <w:pPr>
        <w:pStyle w:val="NormalWeb"/>
        <w:spacing w:before="240" w:beforeAutospacing="0" w:after="240" w:afterAutospacing="0"/>
        <w:ind w:left="0" w:right="0"/>
      </w:pPr>
      <w:r w:rsidRPr="00DF52C7">
        <w:rPr>
          <w:b/>
        </w:rPr>
        <w:t xml:space="preserve">1679 – Apr 12 – </w:t>
      </w:r>
      <w:r w:rsidR="004C78BF" w:rsidRPr="00245A6E">
        <w:rPr>
          <w:b/>
          <w:u w:val="single"/>
        </w:rPr>
        <w:t xml:space="preserve">UK </w:t>
      </w:r>
      <w:r w:rsidRPr="00DF52C7">
        <w:rPr>
          <w:b/>
          <w:u w:val="single"/>
        </w:rPr>
        <w:t>Gloucestershire Bristol</w:t>
      </w:r>
      <w:r w:rsidRPr="00DF52C7">
        <w:rPr>
          <w:b/>
        </w:rPr>
        <w:t xml:space="preserve"> – Will – John Knight</w:t>
      </w:r>
      <w:r>
        <w:rPr>
          <w:b/>
        </w:rPr>
        <w:t xml:space="preserve"> Esq, Alderman</w:t>
      </w:r>
      <w:r>
        <w:t xml:space="preserve"> – To Anthony Cox and Blanch Lucas, servants, 40 shillings apiece; to the poor of the Parish of Burton, 40 shillings; “having given unto my sons and daughters when I disposed of them in marriage, their portions,” residue of estate to wife who is sole </w:t>
      </w:r>
      <w:r>
        <w:lastRenderedPageBreak/>
        <w:t>executrix.  (He does not name his wife, but she is named in the probate notice: Mary Knight)  (</w:t>
      </w:r>
      <w:r w:rsidRPr="005A56DF">
        <w:t>Prerogative Court of Canterbury Wills, 1384-1858</w:t>
      </w:r>
      <w:r>
        <w:t xml:space="preserve">, </w:t>
      </w:r>
      <w:r w:rsidRPr="005A56DF">
        <w:t>PROB 11: Will Registers</w:t>
      </w:r>
      <w:r>
        <w:t xml:space="preserve">, </w:t>
      </w:r>
      <w:r w:rsidRPr="005A56DF">
        <w:t>1674-1687</w:t>
      </w:r>
      <w:r>
        <w:t xml:space="preserve">, </w:t>
      </w:r>
      <w:r w:rsidRPr="005A56DF">
        <w:t>Piece 359: King, Quire Numbers 1-65 (1679)</w:t>
      </w:r>
      <w:r>
        <w:t>)</w:t>
      </w:r>
    </w:p>
    <w:p w:rsidR="001470B7" w:rsidRDefault="001470B7" w:rsidP="001470B7">
      <w:pPr>
        <w:pStyle w:val="NormalWeb"/>
        <w:spacing w:before="240" w:beforeAutospacing="0" w:after="240" w:afterAutospacing="0"/>
        <w:ind w:left="0" w:right="0"/>
      </w:pPr>
      <w:r>
        <w:rPr>
          <w:b/>
        </w:rPr>
        <w:t xml:space="preserve">1679 </w:t>
      </w:r>
      <w:r w:rsidR="006644E0">
        <w:rPr>
          <w:b/>
        </w:rPr>
        <w:t xml:space="preserve">- </w:t>
      </w:r>
      <w:r>
        <w:rPr>
          <w:b/>
        </w:rPr>
        <w:t xml:space="preserve">May 10 – </w:t>
      </w:r>
      <w:r>
        <w:rPr>
          <w:b/>
          <w:u w:val="single"/>
        </w:rPr>
        <w:t>VA</w:t>
      </w:r>
      <w:r w:rsidR="002540DB">
        <w:rPr>
          <w:b/>
          <w:u w:val="single"/>
        </w:rPr>
        <w:t xml:space="preserve"> </w:t>
      </w:r>
      <w:r w:rsidR="002540DB" w:rsidRPr="001B65BD">
        <w:rPr>
          <w:b/>
          <w:u w:val="single"/>
        </w:rPr>
        <w:t>Isle of Wight</w:t>
      </w:r>
      <w:r>
        <w:rPr>
          <w:b/>
        </w:rPr>
        <w:t xml:space="preserve"> – </w:t>
      </w:r>
      <w:r w:rsidR="002540DB">
        <w:rPr>
          <w:b/>
        </w:rPr>
        <w:t xml:space="preserve">Admin - </w:t>
      </w:r>
      <w:r w:rsidRPr="002540DB">
        <w:rPr>
          <w:b/>
        </w:rPr>
        <w:t xml:space="preserve">Mr. Richard Jordan, SR </w:t>
      </w:r>
      <w:r>
        <w:t>(Jordane)</w:t>
      </w:r>
      <w:r w:rsidR="002540DB">
        <w:t xml:space="preserve"> – Land patent for</w:t>
      </w:r>
      <w:r>
        <w:t xml:space="preserve"> 363 acs. In the Low. Parish of sd. </w:t>
      </w:r>
      <w:r w:rsidR="004940CF">
        <w:t>Co.,</w:t>
      </w:r>
      <w:r>
        <w:t xml:space="preserve"> on NW side of the head of the Low. Bay Cr. &amp; mouth of the maine Cyprus Sw…. cor of Richard Reynolds… etc. (Nugent II, p. 198) </w:t>
      </w:r>
    </w:p>
    <w:p w:rsidR="001470B7" w:rsidRDefault="001470B7" w:rsidP="001470B7">
      <w:pPr>
        <w:pStyle w:val="NormalWeb"/>
        <w:spacing w:before="240" w:beforeAutospacing="0" w:after="240" w:afterAutospacing="0"/>
        <w:ind w:left="0" w:right="0"/>
      </w:pPr>
      <w:r>
        <w:rPr>
          <w:b/>
        </w:rPr>
        <w:t xml:space="preserve">1679 </w:t>
      </w:r>
      <w:r w:rsidR="002540DB">
        <w:rPr>
          <w:b/>
        </w:rPr>
        <w:t xml:space="preserve">- </w:t>
      </w:r>
      <w:r>
        <w:rPr>
          <w:b/>
        </w:rPr>
        <w:t>Jun 10 –</w:t>
      </w:r>
      <w:r>
        <w:t xml:space="preserve"> </w:t>
      </w:r>
      <w:r w:rsidR="0048433C" w:rsidRPr="00884954">
        <w:rPr>
          <w:b/>
          <w:u w:val="single"/>
        </w:rPr>
        <w:t>VA</w:t>
      </w:r>
      <w:r w:rsidR="0048433C">
        <w:rPr>
          <w:b/>
          <w:u w:val="single"/>
        </w:rPr>
        <w:t xml:space="preserve"> </w:t>
      </w:r>
      <w:r w:rsidR="0048433C" w:rsidRPr="00884954">
        <w:rPr>
          <w:b/>
          <w:u w:val="single"/>
        </w:rPr>
        <w:t>Surry</w:t>
      </w:r>
      <w:r w:rsidR="0048433C" w:rsidRPr="0048433C">
        <w:rPr>
          <w:b/>
        </w:rPr>
        <w:t xml:space="preserve"> – Admin - Tithables list - Selected:</w:t>
      </w:r>
      <w:r w:rsidR="0048433C">
        <w:rPr>
          <w:b/>
        </w:rPr>
        <w:t xml:space="preserve"> </w:t>
      </w:r>
      <w:r>
        <w:t xml:space="preserve"> David Phillips, Samuel Alsobrook, George Lee SR &amp; JR, Richard Washington, Jeremiah Ellis, George Jordan, Thomas Cotton, John Taylor, James Watkins, Edward Greene, Thomas Farmer, John Lawrence, James Morris, Richard Greene, Luke Mizell, Arthur Jordan w/sons: River Jordan, James Jordan, James Mathews, Lawrence Mizell, Thomas Ironmonger, John Ironmonger, Thomas Jordan, Walter Flood, Thomas Flood, Thomas Andrews JR, Robert Andrews, William Rose, James Cain, John Watkins, John Gray, </w:t>
      </w:r>
      <w:r w:rsidRPr="003A57CC">
        <w:rPr>
          <w:b/>
        </w:rPr>
        <w:t>Nathaniel Knight deceased</w:t>
      </w:r>
      <w:r>
        <w:t>, Matthew Marriot, Sion Hill, John Phillips, Henry Baker, Roger Williams, William Hancock, John Morgan, John Lee, Timothy Walker, Mathew Swann, Robert Lancaster, Thomas Waller, Robert Reynolds, James Griffin, Joseph Ford, Lawrence BakerHenry Gray, Richard Gray, John Gray, Richard Jordan, John Phillips, William Newsome, Henry Hart, William Barton, Joseph Richardson. VA Gen. Soc. Qrtly. Vol 22, No. 3)</w:t>
      </w:r>
      <w:r w:rsidR="002540DB">
        <w:br/>
      </w:r>
      <w:r w:rsidR="002540DB" w:rsidRPr="002540DB">
        <w:rPr>
          <w:b/>
        </w:rPr>
        <w:t>Note</w:t>
      </w:r>
      <w:r w:rsidR="002540DB">
        <w:t>: They got the memo.</w:t>
      </w:r>
    </w:p>
    <w:p w:rsidR="006644E0" w:rsidRDefault="00AD44E8" w:rsidP="001470B7">
      <w:pPr>
        <w:pStyle w:val="NormalWeb"/>
        <w:spacing w:before="240" w:after="240"/>
        <w:ind w:left="0" w:right="0"/>
      </w:pPr>
      <w:r w:rsidRPr="00674EC7">
        <w:rPr>
          <w:b/>
        </w:rPr>
        <w:t xml:space="preserve">1679 – Aug 20 - </w:t>
      </w:r>
      <w:r w:rsidR="002540DB" w:rsidRPr="002540DB">
        <w:rPr>
          <w:b/>
          <w:u w:val="single"/>
        </w:rPr>
        <w:t>VA Northumberland</w:t>
      </w:r>
      <w:r w:rsidR="002540DB" w:rsidRPr="002540DB">
        <w:rPr>
          <w:b/>
        </w:rPr>
        <w:t xml:space="preserve"> – Peter Knight &amp; George Knight </w:t>
      </w:r>
      <w:r w:rsidR="002540DB" w:rsidRPr="002540DB">
        <w:t xml:space="preserve">– Court: Capt. Knight's Bond for his Son in Law's to appeare: Capt. Peter Knight doth in Court oblige himselfe in the penall sum of five thousand pounds of tobacco and caske that his </w:t>
      </w:r>
      <w:r w:rsidR="002540DB" w:rsidRPr="002540DB">
        <w:rPr>
          <w:b/>
        </w:rPr>
        <w:t>Son in Law, Mr. George Knight</w:t>
      </w:r>
      <w:r w:rsidR="002540DB" w:rsidRPr="002540DB">
        <w:t>, shall appeare the next Court to answer the suites of Mr. Charles Morgan, Attorney of Mr. Edward Feilding, and Mr. John Hughlett, Senior. (NC 1677-1679 Order Book, p. 36)</w:t>
      </w:r>
      <w:r w:rsidR="00D036BC">
        <w:br/>
      </w:r>
      <w:r w:rsidR="00D036BC" w:rsidRPr="00D036BC">
        <w:rPr>
          <w:b/>
        </w:rPr>
        <w:t>Note</w:t>
      </w:r>
      <w:r w:rsidR="00D036BC" w:rsidRPr="00D036BC">
        <w:t>: It appears that we are here being notified that Capt. Peter's daughter was married to a George Knight who was a miller. Recall that in the 1661 Aug 18 entry, a John Hughlett and Thomas Salisbury patented land using John Knight as headright. Also, in 1662 Feb 10 entry, Capt. Peter sold land to a Richard Feilding of Bristol, Merchant. Apparently a lot more was going on in real life than the records permit us to know.</w:t>
      </w:r>
    </w:p>
    <w:p w:rsidR="00630569" w:rsidRDefault="00D036BC" w:rsidP="001470B7">
      <w:pPr>
        <w:pStyle w:val="NormalWeb"/>
        <w:spacing w:before="240" w:after="240"/>
        <w:ind w:left="0" w:right="0"/>
      </w:pPr>
      <w:r w:rsidRPr="00D036BC">
        <w:t>We know that Elizabeth Knight, daughter of Capt. Peter, was born at least by 1660, and would be 19 at this time. Was she the wife of George Knight? Or was it his daughter, Mary Knight? We have no clues whatsoever as to when Mary was born so can't even speculate there. She could have been born before Elizabeth, or after; if after, she would prob</w:t>
      </w:r>
      <w:r w:rsidR="00630569">
        <w:t>ably be too young to be married; but if she was born before, she would be in her 20s and possibly have children.</w:t>
      </w:r>
    </w:p>
    <w:p w:rsidR="00630569" w:rsidRDefault="00D036BC" w:rsidP="001470B7">
      <w:pPr>
        <w:pStyle w:val="NormalWeb"/>
        <w:spacing w:before="240" w:after="240"/>
        <w:ind w:left="0" w:right="0"/>
      </w:pPr>
      <w:r w:rsidRPr="00D036BC">
        <w:t>As for George Knight, he may have been a cousin, or not directly related at all. He is said to be a miller, so he's not just a fresh youn</w:t>
      </w:r>
      <w:r w:rsidR="00630569">
        <w:t>g man;</w:t>
      </w:r>
      <w:r w:rsidRPr="00D036BC">
        <w:t xml:space="preserve"> he would likely be a bit older, say 25</w:t>
      </w:r>
      <w:r w:rsidR="00630569">
        <w:t xml:space="preserve"> or 30</w:t>
      </w:r>
      <w:r w:rsidRPr="00D036BC">
        <w:t>. That would put his birth c. 1654. I have found no likely prospect to be this person in the records, though there is a family of Knights of Cowden, Kent, that looks promising as an upline connection; they had a lot of Georges!</w:t>
      </w:r>
    </w:p>
    <w:p w:rsidR="00AD44E8" w:rsidRDefault="00D036BC" w:rsidP="001470B7">
      <w:pPr>
        <w:pStyle w:val="NormalWeb"/>
        <w:spacing w:before="240" w:after="240"/>
        <w:ind w:left="0" w:right="0"/>
      </w:pPr>
      <w:r w:rsidRPr="00D036BC">
        <w:lastRenderedPageBreak/>
        <w:t xml:space="preserve">I also wonder if "Guy" was a nickname for George? Is it possible that this is our lost Guy Knight? After all, he was introduced as a headright to Northumberland county in 1658, 20 years earlier which would give him a birth estimate of at least 1640. Since I think that Capt. Peter married about 1654, his daughter Mary, could have been born 1655 or so. She would have been of marriageable age in 1671 when Guy/George was 31. </w:t>
      </w:r>
      <w:r w:rsidR="00630569">
        <w:t xml:space="preserve"> I also note that Guy Knight patented land at a place called “Milford Haven”, likely to be site of a mill.  </w:t>
      </w:r>
      <w:r w:rsidRPr="00D036BC">
        <w:t xml:space="preserve">In any event, the following records show that the plot thickens rapidly. </w:t>
      </w:r>
    </w:p>
    <w:p w:rsidR="00D02CF2" w:rsidRDefault="00D02CF2" w:rsidP="00D02CF2">
      <w:r w:rsidRPr="009876D0">
        <w:rPr>
          <w:b/>
          <w:szCs w:val="24"/>
        </w:rPr>
        <w:t xml:space="preserve">1679 – Aug 22 – </w:t>
      </w:r>
      <w:r w:rsidR="004C78BF" w:rsidRPr="00245A6E">
        <w:rPr>
          <w:b/>
          <w:szCs w:val="24"/>
          <w:u w:val="single"/>
        </w:rPr>
        <w:t xml:space="preserve">UK </w:t>
      </w:r>
      <w:r w:rsidRPr="009876D0">
        <w:rPr>
          <w:b/>
          <w:szCs w:val="24"/>
          <w:u w:val="single"/>
        </w:rPr>
        <w:t xml:space="preserve">Middlesex </w:t>
      </w:r>
      <w:r>
        <w:rPr>
          <w:b/>
          <w:szCs w:val="24"/>
          <w:u w:val="single"/>
        </w:rPr>
        <w:t>Stepney St Mary Mat</w:t>
      </w:r>
      <w:r w:rsidRPr="009876D0">
        <w:rPr>
          <w:b/>
          <w:szCs w:val="24"/>
          <w:u w:val="single"/>
        </w:rPr>
        <w:t>felo</w:t>
      </w:r>
      <w:r>
        <w:rPr>
          <w:b/>
          <w:szCs w:val="24"/>
          <w:u w:val="single"/>
        </w:rPr>
        <w:t>n</w:t>
      </w:r>
      <w:r w:rsidRPr="009876D0">
        <w:rPr>
          <w:b/>
          <w:szCs w:val="24"/>
        </w:rPr>
        <w:t xml:space="preserve"> – </w:t>
      </w:r>
      <w:r>
        <w:rPr>
          <w:b/>
          <w:szCs w:val="24"/>
        </w:rPr>
        <w:t>POA/</w:t>
      </w:r>
      <w:r w:rsidRPr="009876D0">
        <w:rPr>
          <w:b/>
          <w:szCs w:val="24"/>
        </w:rPr>
        <w:t>Will – John Knight</w:t>
      </w:r>
      <w:r>
        <w:rPr>
          <w:b/>
          <w:szCs w:val="24"/>
        </w:rPr>
        <w:t>, Mariner</w:t>
      </w:r>
      <w:r>
        <w:rPr>
          <w:szCs w:val="24"/>
        </w:rPr>
        <w:t xml:space="preserve"> – Names Thomas Passingham, citizen and merchant/tailor of London, his true and lawful attorney, his heir and executor. (</w:t>
      </w:r>
      <w:r w:rsidRPr="0088185F">
        <w:rPr>
          <w:szCs w:val="24"/>
        </w:rPr>
        <w:t>Prerogative Court of Canterbury Wills, 1384-1858</w:t>
      </w:r>
      <w:r>
        <w:rPr>
          <w:szCs w:val="24"/>
        </w:rPr>
        <w:t xml:space="preserve">, </w:t>
      </w:r>
      <w:r w:rsidRPr="0088185F">
        <w:rPr>
          <w:szCs w:val="24"/>
        </w:rPr>
        <w:t>PROB 11: Will Registers</w:t>
      </w:r>
      <w:r>
        <w:rPr>
          <w:szCs w:val="24"/>
        </w:rPr>
        <w:t xml:space="preserve">, </w:t>
      </w:r>
      <w:r w:rsidRPr="0088185F">
        <w:rPr>
          <w:szCs w:val="24"/>
        </w:rPr>
        <w:t>1674-1687</w:t>
      </w:r>
      <w:r>
        <w:rPr>
          <w:szCs w:val="24"/>
        </w:rPr>
        <w:t xml:space="preserve">, </w:t>
      </w:r>
      <w:r w:rsidRPr="0088185F">
        <w:rPr>
          <w:szCs w:val="24"/>
        </w:rPr>
        <w:t>Piece 360: King, Quire Numbers 66-124 (1679)</w:t>
      </w:r>
      <w:r>
        <w:rPr>
          <w:szCs w:val="24"/>
        </w:rPr>
        <w:t>)</w:t>
      </w:r>
    </w:p>
    <w:p w:rsidR="001470B7" w:rsidRDefault="001470B7" w:rsidP="001470B7">
      <w:pPr>
        <w:pStyle w:val="NormalWeb"/>
        <w:spacing w:before="240" w:beforeAutospacing="0" w:after="240" w:afterAutospacing="0"/>
        <w:ind w:left="0" w:right="0"/>
      </w:pPr>
      <w:r>
        <w:rPr>
          <w:b/>
        </w:rPr>
        <w:t xml:space="preserve">1679 </w:t>
      </w:r>
      <w:r w:rsidR="00D036BC">
        <w:rPr>
          <w:b/>
        </w:rPr>
        <w:t xml:space="preserve">- </w:t>
      </w:r>
      <w:r>
        <w:rPr>
          <w:b/>
        </w:rPr>
        <w:t xml:space="preserve">Oct 1 – </w:t>
      </w:r>
      <w:r w:rsidRPr="004D1070">
        <w:rPr>
          <w:b/>
          <w:u w:val="single"/>
        </w:rPr>
        <w:t>VA</w:t>
      </w:r>
      <w:r w:rsidR="00D036BC">
        <w:rPr>
          <w:b/>
          <w:u w:val="single"/>
        </w:rPr>
        <w:t xml:space="preserve"> </w:t>
      </w:r>
      <w:r w:rsidR="00D036BC" w:rsidRPr="004D1070">
        <w:rPr>
          <w:b/>
          <w:u w:val="single"/>
        </w:rPr>
        <w:t>New Kent</w:t>
      </w:r>
      <w:r>
        <w:rPr>
          <w:b/>
        </w:rPr>
        <w:t xml:space="preserve"> – </w:t>
      </w:r>
      <w:r w:rsidR="00D036BC">
        <w:rPr>
          <w:b/>
        </w:rPr>
        <w:t>Admin</w:t>
      </w:r>
      <w:r w:rsidR="00D036BC" w:rsidRPr="00D036BC">
        <w:rPr>
          <w:b/>
        </w:rPr>
        <w:t xml:space="preserve"> - </w:t>
      </w:r>
      <w:r w:rsidRPr="00D036BC">
        <w:rPr>
          <w:b/>
        </w:rPr>
        <w:t>Mr. Mathew Kemp</w:t>
      </w:r>
      <w:r w:rsidR="00D036BC">
        <w:t xml:space="preserve"> – Land patent for </w:t>
      </w:r>
      <w:r>
        <w:t>640 acs.</w:t>
      </w:r>
      <w:r w:rsidRPr="00C60573">
        <w:t xml:space="preserve"> N.E. side Mattapony Riv. Granted Mrs. Elizth. Kemp for a greater quantity &amp; now resurveyed by Coll. J</w:t>
      </w:r>
      <w:r w:rsidR="00D036BC">
        <w:t>ohn</w:t>
      </w:r>
      <w:r w:rsidRPr="00C60573">
        <w:t xml:space="preserve"> Lewis &amp; due for trans of 13 pers</w:t>
      </w:r>
      <w:r>
        <w:t>. incl</w:t>
      </w:r>
      <w:r w:rsidRPr="00C60573">
        <w:t>: W</w:t>
      </w:r>
      <w:r w:rsidR="00D036BC">
        <w:t>illia</w:t>
      </w:r>
      <w:r w:rsidRPr="00C60573">
        <w:t>m Colson</w:t>
      </w:r>
      <w:r>
        <w:t xml:space="preserve"> (Co</w:t>
      </w:r>
      <w:r w:rsidR="00D036BC">
        <w:t>a</w:t>
      </w:r>
      <w:r>
        <w:t>lson)</w:t>
      </w:r>
      <w:r w:rsidRPr="00C60573">
        <w:t xml:space="preserve">, </w:t>
      </w:r>
      <w:r>
        <w:rPr>
          <w:b/>
        </w:rPr>
        <w:t xml:space="preserve">Jonathan </w:t>
      </w:r>
      <w:r w:rsidRPr="00C60573">
        <w:rPr>
          <w:b/>
        </w:rPr>
        <w:t>Knight</w:t>
      </w:r>
      <w:r>
        <w:rPr>
          <w:b/>
        </w:rPr>
        <w:t xml:space="preserve"> </w:t>
      </w:r>
      <w:r w:rsidRPr="00875E55">
        <w:t>(text: Jona. Knt.)</w:t>
      </w:r>
      <w:r w:rsidRPr="00C60573">
        <w:t>… (</w:t>
      </w:r>
      <w:r>
        <w:t xml:space="preserve">Nugent II, </w:t>
      </w:r>
      <w:r w:rsidRPr="00C60573">
        <w:t>p. 202</w:t>
      </w:r>
      <w:r>
        <w:t>-3</w:t>
      </w:r>
      <w:r w:rsidRPr="00C60573">
        <w:t>)</w:t>
      </w:r>
      <w:r w:rsidR="00252B7F">
        <w:br/>
      </w:r>
      <w:r w:rsidR="00252B7F" w:rsidRPr="00252B7F">
        <w:rPr>
          <w:b/>
        </w:rPr>
        <w:t>Note</w:t>
      </w:r>
      <w:r w:rsidR="00252B7F" w:rsidRPr="00252B7F">
        <w:t>: Considering the fact that John Knight of Lunenburg, who left a will naming all his children, had one son named John and another named Jonathan, one cannot help but wonder if this was his father</w:t>
      </w:r>
      <w:r w:rsidR="00630569">
        <w:t xml:space="preserve"> or a relation</w:t>
      </w:r>
      <w:r w:rsidR="00252B7F" w:rsidRPr="00252B7F">
        <w:t xml:space="preserve">? New Kent County is right next door to Henrico where the Woodsons were, and John Knight was said to have married Elizabeth Woodson. </w:t>
      </w:r>
    </w:p>
    <w:p w:rsidR="009837C2" w:rsidRDefault="009837C2" w:rsidP="001470B7">
      <w:pPr>
        <w:pStyle w:val="NormalWeb"/>
        <w:spacing w:before="240" w:beforeAutospacing="0" w:after="240" w:afterAutospacing="0"/>
        <w:ind w:left="0" w:right="0"/>
      </w:pPr>
      <w:r w:rsidRPr="009837C2">
        <w:rPr>
          <w:b/>
        </w:rPr>
        <w:t xml:space="preserve">1679 – Oct 8 – </w:t>
      </w:r>
      <w:r w:rsidRPr="009837C2">
        <w:rPr>
          <w:b/>
          <w:u w:val="single"/>
        </w:rPr>
        <w:t>VA Westmoreland</w:t>
      </w:r>
      <w:r w:rsidRPr="009837C2">
        <w:rPr>
          <w:b/>
        </w:rPr>
        <w:t xml:space="preserve"> – Admin – William Knight</w:t>
      </w:r>
      <w:r>
        <w:t xml:space="preserve"> - </w:t>
      </w:r>
      <w:r w:rsidRPr="002129CA">
        <w:t>Upon the petition of J</w:t>
      </w:r>
      <w:r>
        <w:t>ohn</w:t>
      </w:r>
      <w:r w:rsidRPr="002129CA">
        <w:t xml:space="preserve"> Taylor he is ordered guardian to. W</w:t>
      </w:r>
      <w:r>
        <w:t>illiam</w:t>
      </w:r>
      <w:r w:rsidRPr="002129CA">
        <w:t xml:space="preserve"> Knight and to take into his possession Knight's cattle, giveing security and bringing inventory.</w:t>
      </w:r>
      <w:r>
        <w:t xml:space="preserve"> (Dorman, WCOB 1679-1682, p. 10.)</w:t>
      </w:r>
    </w:p>
    <w:p w:rsidR="00AD44E8" w:rsidRDefault="00AD44E8" w:rsidP="001470B7">
      <w:pPr>
        <w:pStyle w:val="NormalWeb"/>
        <w:spacing w:before="240" w:beforeAutospacing="0" w:after="240" w:afterAutospacing="0"/>
        <w:ind w:left="0" w:right="0"/>
      </w:pPr>
      <w:r w:rsidRPr="00674EC7">
        <w:rPr>
          <w:b/>
        </w:rPr>
        <w:t xml:space="preserve">1679 – </w:t>
      </w:r>
      <w:r>
        <w:rPr>
          <w:b/>
        </w:rPr>
        <w:t>Oct</w:t>
      </w:r>
      <w:r w:rsidRPr="00674EC7">
        <w:rPr>
          <w:b/>
        </w:rPr>
        <w:t xml:space="preserve"> </w:t>
      </w:r>
      <w:r>
        <w:rPr>
          <w:b/>
        </w:rPr>
        <w:t>15</w:t>
      </w:r>
      <w:r w:rsidRPr="00674EC7">
        <w:rPr>
          <w:b/>
        </w:rPr>
        <w:t xml:space="preserve"> - </w:t>
      </w:r>
      <w:r w:rsidR="00252B7F" w:rsidRPr="00252B7F">
        <w:rPr>
          <w:b/>
          <w:u w:val="single"/>
        </w:rPr>
        <w:t>VA Northumberland</w:t>
      </w:r>
      <w:r w:rsidR="00252B7F" w:rsidRPr="00252B7F">
        <w:rPr>
          <w:b/>
        </w:rPr>
        <w:t xml:space="preserve"> – George Knight</w:t>
      </w:r>
      <w:r w:rsidR="00252B7F" w:rsidRPr="00252B7F">
        <w:t xml:space="preserve"> – Court: Thomas Hickman agt George Knight: Whereas Thomas Hickman was summoned to this Court to give in his Evidence on the behalfe of </w:t>
      </w:r>
      <w:r w:rsidR="00252B7F" w:rsidRPr="00630569">
        <w:rPr>
          <w:b/>
        </w:rPr>
        <w:t>Mr. George Knight the Miller</w:t>
      </w:r>
      <w:r w:rsidR="00252B7F" w:rsidRPr="00252B7F">
        <w:t xml:space="preserve"> against Richard Pemberton, it is ordered that George Knight, the Miller, pay Thomas Hickman for his attendance according to Law; George Knight agt Ridhard Pemberton Whereas </w:t>
      </w:r>
      <w:r w:rsidR="00252B7F" w:rsidRPr="00252B7F">
        <w:rPr>
          <w:b/>
        </w:rPr>
        <w:t>George Knight complaineth to this Court that Richard Pemberton beate and abused his Wife</w:t>
      </w:r>
      <w:r w:rsidR="00252B7F" w:rsidRPr="00252B7F">
        <w:t>, it is ordered that Richard Pemberton pay George Knight the sum of tenn pounds of tobacco damages with costs of suite als Execution (NC 1677-1679 Order Book, p. 46)</w:t>
      </w:r>
      <w:r w:rsidR="00252B7F">
        <w:br/>
      </w:r>
      <w:r w:rsidR="00252B7F" w:rsidRPr="00252B7F">
        <w:rPr>
          <w:b/>
        </w:rPr>
        <w:t>Note</w:t>
      </w:r>
      <w:r w:rsidR="00252B7F" w:rsidRPr="00252B7F">
        <w:t xml:space="preserve">: Well, obviously, if George Knight was the son-in-law of Capt. Peter, the wife in question here who was "beate and abused" by Pemberton, was a daughter of Capt. Peter and one might expect that old fire breathing Puritan Rebel was highly incensed. One can hardly imagine why a man would assault another man's wife but I've seen other similar records. </w:t>
      </w:r>
      <w:r w:rsidR="00630569">
        <w:t xml:space="preserve"> </w:t>
      </w:r>
      <w:r w:rsidR="00252B7F" w:rsidRPr="00252B7F">
        <w:t xml:space="preserve">One wonders, of course, if "beate and abused" was a euphemism for "raped"? But you would think that would be worth more than 10 lbs of tobacco! Perhaps the family did not want it bruited abroad that the young woman had been raped and made the charge as such deliberately to conceal that fact? In any event, within the next couple of months, it appears that things may have come to a head in some way. </w:t>
      </w:r>
    </w:p>
    <w:p w:rsidR="00D02CF2" w:rsidRDefault="00D02CF2" w:rsidP="001470B7">
      <w:pPr>
        <w:pStyle w:val="NormalWeb"/>
        <w:spacing w:before="240" w:beforeAutospacing="0" w:after="240" w:afterAutospacing="0"/>
        <w:ind w:left="0" w:right="0"/>
      </w:pPr>
      <w:r w:rsidRPr="001C2C6B">
        <w:rPr>
          <w:b/>
        </w:rPr>
        <w:lastRenderedPageBreak/>
        <w:t xml:space="preserve">1679 – Dec 23 – </w:t>
      </w:r>
      <w:r w:rsidR="004C78BF" w:rsidRPr="00245A6E">
        <w:rPr>
          <w:b/>
          <w:u w:val="single"/>
        </w:rPr>
        <w:t xml:space="preserve">UK </w:t>
      </w:r>
      <w:r w:rsidRPr="001C2C6B">
        <w:rPr>
          <w:b/>
          <w:u w:val="single"/>
        </w:rPr>
        <w:t>Somerset Brompton Regis</w:t>
      </w:r>
      <w:r w:rsidRPr="001C2C6B">
        <w:rPr>
          <w:b/>
        </w:rPr>
        <w:t xml:space="preserve"> – Camb Alum – James Knight</w:t>
      </w:r>
      <w:r>
        <w:t xml:space="preserve"> - </w:t>
      </w:r>
      <w:r w:rsidRPr="001C2C6B">
        <w:t>Adm. sizar (age 17) at EMMANUEL, Dec. 23, 1679. Of Derbyshire. Matric. 1680; B.A. 1683-4; M.A. 1687. Ord. priest (London) Feb. 24, 1688-9. Perhaps V. of Brompton Regis, Somerset, 1690-1700.</w:t>
      </w:r>
    </w:p>
    <w:p w:rsidR="00D02CF2" w:rsidRDefault="00D02CF2" w:rsidP="00D02CF2">
      <w:pPr>
        <w:pStyle w:val="Heading2"/>
      </w:pPr>
      <w:r>
        <w:t>1680</w:t>
      </w:r>
    </w:p>
    <w:p w:rsidR="002E4A78" w:rsidRDefault="001470B7" w:rsidP="001470B7">
      <w:pPr>
        <w:pStyle w:val="NormalWeb"/>
        <w:spacing w:before="240" w:beforeAutospacing="0" w:after="240" w:afterAutospacing="0"/>
        <w:ind w:left="0" w:right="0"/>
        <w:rPr>
          <w:b/>
        </w:rPr>
      </w:pPr>
      <w:r>
        <w:rPr>
          <w:b/>
        </w:rPr>
        <w:t>1680 –</w:t>
      </w:r>
      <w:r w:rsidRPr="002350B2">
        <w:rPr>
          <w:b/>
        </w:rPr>
        <w:t xml:space="preserve"> </w:t>
      </w:r>
      <w:r>
        <w:rPr>
          <w:b/>
          <w:u w:val="single"/>
        </w:rPr>
        <w:t>VA</w:t>
      </w:r>
      <w:r w:rsidR="00252B7F">
        <w:rPr>
          <w:b/>
          <w:u w:val="single"/>
        </w:rPr>
        <w:t xml:space="preserve"> </w:t>
      </w:r>
      <w:r w:rsidR="00252B7F" w:rsidRPr="00103E5D">
        <w:rPr>
          <w:b/>
          <w:u w:val="single"/>
        </w:rPr>
        <w:t>Stafford</w:t>
      </w:r>
      <w:r w:rsidRPr="002E4A78">
        <w:rPr>
          <w:b/>
        </w:rPr>
        <w:t xml:space="preserve"> – </w:t>
      </w:r>
      <w:r w:rsidR="00252B7F" w:rsidRPr="002E4A78">
        <w:rPr>
          <w:b/>
        </w:rPr>
        <w:t xml:space="preserve">Admin - </w:t>
      </w:r>
      <w:r w:rsidRPr="002E4A78">
        <w:rPr>
          <w:b/>
        </w:rPr>
        <w:t>List of public officers</w:t>
      </w:r>
      <w:r w:rsidR="002350B2">
        <w:t xml:space="preserve"> - </w:t>
      </w:r>
      <w:r w:rsidRPr="005D1993">
        <w:t xml:space="preserve"> </w:t>
      </w:r>
      <w:r>
        <w:t xml:space="preserve">Col. George Mason, Mr. James Ashton, Capt. Robert Massey, Mr. Mathew Thompson, Maj. Andrew Gilson, Mr. Malachi Peale, Dr. William Banks, Mr. Anthony Buckner, Mr. Edward Thomason, </w:t>
      </w:r>
      <w:r w:rsidRPr="00875E55">
        <w:t xml:space="preserve">Mr. </w:t>
      </w:r>
      <w:r w:rsidRPr="00E72AB1">
        <w:rPr>
          <w:b/>
        </w:rPr>
        <w:t>Martin Scarlett</w:t>
      </w:r>
      <w:r>
        <w:t xml:space="preserve">, Mr. Vincent Young. (King 1961, p. 175) </w:t>
      </w:r>
    </w:p>
    <w:p w:rsidR="002E4A78" w:rsidRDefault="001470B7" w:rsidP="001470B7">
      <w:pPr>
        <w:pStyle w:val="NormalWeb"/>
        <w:spacing w:before="240" w:beforeAutospacing="0" w:after="240" w:afterAutospacing="0"/>
        <w:ind w:left="0" w:right="0"/>
      </w:pPr>
      <w:r w:rsidRPr="00875E55">
        <w:rPr>
          <w:b/>
        </w:rPr>
        <w:t>Note</w:t>
      </w:r>
      <w:r>
        <w:t xml:space="preserve">: </w:t>
      </w:r>
      <w:r w:rsidR="002350B2" w:rsidRPr="002350B2">
        <w:t>There were two individuals I know of in Stafford County, of the next generation after this bunch, who were named Scarlet: Scarlett Fletcher and Scarlett Anderson. I think that finding this Mr. Martin Scarlett may explain those unusual names</w:t>
      </w:r>
      <w:r w:rsidR="002350B2">
        <w:t>.</w:t>
      </w:r>
      <w:r w:rsidR="002E4A78">
        <w:t xml:space="preserve"> </w:t>
      </w:r>
    </w:p>
    <w:p w:rsidR="002E4A78" w:rsidRDefault="002E4A78" w:rsidP="001470B7">
      <w:pPr>
        <w:pStyle w:val="NormalWeb"/>
        <w:spacing w:before="240" w:beforeAutospacing="0" w:after="240" w:afterAutospacing="0"/>
        <w:ind w:left="0" w:right="0"/>
      </w:pPr>
      <w:r>
        <w:t xml:space="preserve">Refer back to record entry 1649 May 19 where we find John Knight Gent engaged in legal affairs with Edward Moore, Benjamin Scarlett Gent, a Parker, a Palmer, Smiths, Winwoods, a Benjamin Culpeper, etc.  A later record entry, 1658 Jan 13, will of Israel Knight, mentions an uncle, John Scarlett of Sarum, sadler as well as relatives named Young, West and Coleman. It seems pretty certain that there was something like a “good ole boy” network in existence there, and then later, in Virginia. </w:t>
      </w:r>
    </w:p>
    <w:p w:rsidR="002E4A78" w:rsidRDefault="002350B2" w:rsidP="001470B7">
      <w:pPr>
        <w:pStyle w:val="NormalWeb"/>
        <w:spacing w:before="240" w:beforeAutospacing="0" w:after="240" w:afterAutospacing="0"/>
        <w:ind w:left="0" w:right="0"/>
      </w:pPr>
      <w:r w:rsidRPr="002350B2">
        <w:t>Martin Scarlett was a member of the Virginia House of Burgesses in Williamsburg from 1680 to 1695, and was also a justice of Stafford County. In the late 1600s Scarlett acquired Burbage’s Neck, which came to be called Deep Hole Plantation (part of the Burbage Grant of 1653).</w:t>
      </w:r>
    </w:p>
    <w:p w:rsidR="002E4A78" w:rsidRDefault="002350B2" w:rsidP="001470B7">
      <w:pPr>
        <w:pStyle w:val="NormalWeb"/>
        <w:spacing w:before="240" w:beforeAutospacing="0" w:after="240" w:afterAutospacing="0"/>
        <w:ind w:left="0" w:right="0"/>
      </w:pPr>
      <w:r w:rsidRPr="002350B2">
        <w:t>Recall that Peter Knight of Gloucester patented land 1638 Nov 18 that was "due by assignment from Thomas Burbage". We also read in the Admiralty Court records that Peter Knight of Gloucester, as the factor of Joseph Saunders, apparently cut a deal for Burbage. So, there is that connection on one side.</w:t>
      </w:r>
      <w:r w:rsidR="002E4A78">
        <w:t xml:space="preserve">  </w:t>
      </w:r>
    </w:p>
    <w:p w:rsidR="002E4A78" w:rsidRDefault="002350B2" w:rsidP="001470B7">
      <w:pPr>
        <w:pStyle w:val="NormalWeb"/>
        <w:spacing w:before="240" w:beforeAutospacing="0" w:after="240" w:afterAutospacing="0"/>
        <w:ind w:left="0" w:right="0"/>
      </w:pPr>
      <w:r w:rsidRPr="002350B2">
        <w:t>On the other side, Elizabeth Harper, gr. granddaughter of Martin Scarlett via Robert Harper of PA, married John Knight, son of William Knight and Jane Butler Knight of Stafford County. This William was a grandson of Capt. Peter via Leonard who moved first to Lancaster, then to Stafford. </w:t>
      </w:r>
    </w:p>
    <w:p w:rsidR="001470B7" w:rsidRDefault="002350B2" w:rsidP="001470B7">
      <w:pPr>
        <w:pStyle w:val="NormalWeb"/>
        <w:spacing w:before="240" w:beforeAutospacing="0" w:after="240" w:afterAutospacing="0"/>
        <w:ind w:left="0" w:right="0"/>
      </w:pPr>
      <w:r w:rsidRPr="002350B2">
        <w:t xml:space="preserve">There also appears to have been a Scarlet Anderson, possible brother of Rachel Anderson who married John Knight of Georgia (whose parentage is not </w:t>
      </w:r>
      <w:r w:rsidR="002E4A78">
        <w:t xml:space="preserve">totally </w:t>
      </w:r>
      <w:r w:rsidRPr="002350B2">
        <w:t xml:space="preserve">certain). He does not appear to be related to the Scarletts as far as I can tell. Nevertheless, the association is suggestive of </w:t>
      </w:r>
      <w:r w:rsidR="002E4A78">
        <w:t xml:space="preserve">network </w:t>
      </w:r>
      <w:r w:rsidRPr="002350B2">
        <w:t>connexions.</w:t>
      </w:r>
    </w:p>
    <w:p w:rsidR="00D02CF2" w:rsidRDefault="00D02CF2" w:rsidP="00D02CF2">
      <w:r w:rsidRPr="00E11CF4">
        <w:rPr>
          <w:b/>
        </w:rPr>
        <w:t xml:space="preserve">1680 Jan 7 – </w:t>
      </w:r>
      <w:r w:rsidR="004C78BF" w:rsidRPr="00245A6E">
        <w:rPr>
          <w:b/>
          <w:szCs w:val="24"/>
          <w:u w:val="single"/>
        </w:rPr>
        <w:t xml:space="preserve">UK </w:t>
      </w:r>
      <w:r w:rsidRPr="00E11CF4">
        <w:rPr>
          <w:b/>
          <w:u w:val="single"/>
        </w:rPr>
        <w:t>Wiltshire Codford St Mary</w:t>
      </w:r>
      <w:r w:rsidRPr="00E11CF4">
        <w:rPr>
          <w:b/>
        </w:rPr>
        <w:t xml:space="preserve"> – Bur – Christopher Knight</w:t>
      </w:r>
      <w:r>
        <w:t xml:space="preserve"> – s/o John Knight and Honor. (London Met Arch)</w:t>
      </w:r>
    </w:p>
    <w:p w:rsidR="00D02CF2" w:rsidRDefault="00D02CF2" w:rsidP="00D02CF2">
      <w:r w:rsidRPr="003B2CFF">
        <w:rPr>
          <w:b/>
        </w:rPr>
        <w:t xml:space="preserve">1680 – Jan 20 – </w:t>
      </w:r>
      <w:r w:rsidR="004C78BF" w:rsidRPr="00245A6E">
        <w:rPr>
          <w:b/>
          <w:szCs w:val="24"/>
          <w:u w:val="single"/>
        </w:rPr>
        <w:t xml:space="preserve">UK </w:t>
      </w:r>
      <w:r w:rsidRPr="003B2CFF">
        <w:rPr>
          <w:b/>
          <w:u w:val="single"/>
        </w:rPr>
        <w:t>London St Botolph</w:t>
      </w:r>
      <w:r w:rsidRPr="003B2CFF">
        <w:rPr>
          <w:b/>
        </w:rPr>
        <w:t xml:space="preserve"> – Will – Thomas Knight</w:t>
      </w:r>
      <w:r>
        <w:rPr>
          <w:b/>
        </w:rPr>
        <w:t>, Cit &amp; Girdler</w:t>
      </w:r>
      <w:r>
        <w:t xml:space="preserve"> – To mother, Eleanor Knight (Ellinor), 1 shilling “and no more”; to brother William Knight, 1 shilling “and no more”; to “any other relation that may come to lay claim to any part or pars of my estate, the sum of one shilling and no more”; all the rest of estate, houses, goods, chattels, to wife Sara Knight and she to be executrix. </w:t>
      </w:r>
      <w:r>
        <w:lastRenderedPageBreak/>
        <w:t>(Prerogative Court of Canterbury Wills, 1384-1858, PROB 11: Will Registers, 1674-1687, Piece 365: North, Quire Numbers 1-47 (1681))</w:t>
      </w:r>
    </w:p>
    <w:p w:rsidR="008B6A88" w:rsidRDefault="00AD44E8" w:rsidP="00D02CF2">
      <w:r w:rsidRPr="00674EC7">
        <w:rPr>
          <w:b/>
        </w:rPr>
        <w:t>16</w:t>
      </w:r>
      <w:r>
        <w:rPr>
          <w:b/>
        </w:rPr>
        <w:t>80</w:t>
      </w:r>
      <w:r w:rsidRPr="00674EC7">
        <w:rPr>
          <w:b/>
        </w:rPr>
        <w:t xml:space="preserve"> – </w:t>
      </w:r>
      <w:r>
        <w:rPr>
          <w:b/>
        </w:rPr>
        <w:t>Jan</w:t>
      </w:r>
      <w:r w:rsidRPr="00674EC7">
        <w:rPr>
          <w:b/>
        </w:rPr>
        <w:t xml:space="preserve"> 2</w:t>
      </w:r>
      <w:r>
        <w:rPr>
          <w:b/>
        </w:rPr>
        <w:t>1</w:t>
      </w:r>
      <w:r w:rsidRPr="00674EC7">
        <w:rPr>
          <w:b/>
        </w:rPr>
        <w:t xml:space="preserve"> - </w:t>
      </w:r>
      <w:r w:rsidR="002350B2" w:rsidRPr="002350B2">
        <w:rPr>
          <w:b/>
          <w:u w:val="single"/>
        </w:rPr>
        <w:t>VA Northumberland</w:t>
      </w:r>
      <w:r w:rsidR="002350B2" w:rsidRPr="002350B2">
        <w:rPr>
          <w:b/>
        </w:rPr>
        <w:t xml:space="preserve"> – </w:t>
      </w:r>
      <w:r w:rsidR="00D951B7">
        <w:rPr>
          <w:b/>
        </w:rPr>
        <w:t xml:space="preserve">Admin - </w:t>
      </w:r>
      <w:r w:rsidR="002350B2" w:rsidRPr="002350B2">
        <w:rPr>
          <w:b/>
        </w:rPr>
        <w:t>George Knight</w:t>
      </w:r>
      <w:r w:rsidR="002350B2" w:rsidRPr="002350B2">
        <w:t xml:space="preserve"> – Court: Richard Cox's Comm of Admn of </w:t>
      </w:r>
      <w:r w:rsidR="002350B2" w:rsidRPr="002E4A78">
        <w:rPr>
          <w:b/>
        </w:rPr>
        <w:t>Knight's Estate</w:t>
      </w:r>
      <w:r w:rsidR="002350B2" w:rsidRPr="002350B2">
        <w:t xml:space="preserve">: Upon the Petition of Richard Cox a Commission of Administration is granted him of the </w:t>
      </w:r>
      <w:r w:rsidR="002350B2" w:rsidRPr="002E4A78">
        <w:rPr>
          <w:b/>
        </w:rPr>
        <w:t>Estate of Mr. George Knight, deceased</w:t>
      </w:r>
      <w:r w:rsidR="002350B2" w:rsidRPr="002350B2">
        <w:t xml:space="preserve">, he giveing caution according to Law; Bond Richard Cox, Mr. Thomas Matthew and Richard Flint (Flynte) doe oblige themselves in the penall sum of </w:t>
      </w:r>
      <w:r w:rsidR="002350B2" w:rsidRPr="002E4A78">
        <w:rPr>
          <w:i/>
        </w:rPr>
        <w:t>tenn thousand pounds</w:t>
      </w:r>
      <w:r w:rsidR="002350B2" w:rsidRPr="002350B2">
        <w:t xml:space="preserve"> of tobacco and caske that Richard Cox will duly administer of the Estate of Mr. George Knight, deced., and exhibite an Inventory thereof to the Court; Appraysers Ordered that William [ ? Beuffaw], Thomas Adams and William Dawson apprayse the Estate of Mr. George Knight, deced., they being first sworne according to Law. (NC 1677-1679 Order Book, p. 54)</w:t>
      </w:r>
    </w:p>
    <w:p w:rsidR="008B6A88" w:rsidRDefault="002350B2" w:rsidP="00D02CF2">
      <w:r w:rsidRPr="008B6A88">
        <w:rPr>
          <w:b/>
        </w:rPr>
        <w:t>Note</w:t>
      </w:r>
      <w:r w:rsidRPr="002350B2">
        <w:t>: Now we learn that the husband of Capt. Peter's daughter has died not long after the incident of her being "beate and abused" was brought to our attention. Did he die because he fought a duel or engaged in some violence with the man who abused his wife? This is beginning to sound like a major tragedy in this young woman's life. In any event, the estate must have been worth a bit to have such a high bond posted by the administrators.</w:t>
      </w:r>
    </w:p>
    <w:p w:rsidR="00D02CF2" w:rsidRDefault="002350B2" w:rsidP="00D02CF2">
      <w:r w:rsidRPr="002350B2">
        <w:t xml:space="preserve">Regarding the Richard Flint (Flynte) named as overseer of the estate, refer to the comments on the 1657 Mar 30 record. </w:t>
      </w:r>
    </w:p>
    <w:p w:rsidR="00D02CF2" w:rsidRDefault="00D02CF2" w:rsidP="00D02CF2">
      <w:r w:rsidRPr="00E12F13">
        <w:rPr>
          <w:b/>
        </w:rPr>
        <w:t xml:space="preserve">1680 – Jan 27 </w:t>
      </w:r>
      <w:r>
        <w:rPr>
          <w:b/>
        </w:rPr>
        <w:t>–</w:t>
      </w:r>
      <w:r w:rsidRPr="00E12F13">
        <w:rPr>
          <w:b/>
        </w:rPr>
        <w:t xml:space="preserve"> </w:t>
      </w:r>
      <w:r w:rsidR="004C78BF" w:rsidRPr="00245A6E">
        <w:rPr>
          <w:b/>
          <w:szCs w:val="24"/>
          <w:u w:val="single"/>
        </w:rPr>
        <w:t xml:space="preserve">UK </w:t>
      </w:r>
      <w:r w:rsidRPr="00E12F13">
        <w:rPr>
          <w:b/>
          <w:u w:val="single"/>
        </w:rPr>
        <w:t>London St Bride</w:t>
      </w:r>
      <w:r>
        <w:rPr>
          <w:b/>
        </w:rPr>
        <w:t xml:space="preserve"> </w:t>
      </w:r>
      <w:r w:rsidRPr="00E12F13">
        <w:rPr>
          <w:b/>
        </w:rPr>
        <w:t>- Will – John Knight, Esq</w:t>
      </w:r>
      <w:r>
        <w:t xml:space="preserve"> – This is a poor image</w:t>
      </w:r>
      <w:r w:rsidR="009F0425">
        <w:t xml:space="preserve">; </w:t>
      </w:r>
      <w:r>
        <w:t xml:space="preserve">says toward the beginning, “principall chirurgeon to his Majestie… (Charles II)… to be buryed … with as little ceremony as may be in the parish Church of St Brides in Fleet Street in London…”; to the daughters of my </w:t>
      </w:r>
      <w:r w:rsidRPr="008B6A88">
        <w:rPr>
          <w:b/>
        </w:rPr>
        <w:t>sister Francis Bodham</w:t>
      </w:r>
      <w:r>
        <w:t xml:space="preserve"> at present unmarried, to each of t</w:t>
      </w:r>
      <w:r w:rsidR="008B6A88">
        <w:t>hem, 300 pounds; to Thomas Ward</w:t>
      </w:r>
      <w:r>
        <w:t xml:space="preserve">, son of my </w:t>
      </w:r>
      <w:r w:rsidRPr="008B6A88">
        <w:rPr>
          <w:b/>
        </w:rPr>
        <w:t>sister, Catherine</w:t>
      </w:r>
      <w:r w:rsidR="008B6A88" w:rsidRPr="008B6A88">
        <w:rPr>
          <w:b/>
        </w:rPr>
        <w:t xml:space="preserve"> Ward</w:t>
      </w:r>
      <w:r>
        <w:t xml:space="preserve">, 300 pounds to be paid to him half a year after the expiration of his apprenticeship; to the sons of </w:t>
      </w:r>
      <w:r w:rsidRPr="008B6A88">
        <w:rPr>
          <w:b/>
        </w:rPr>
        <w:t>sister Elizabeth Francis</w:t>
      </w:r>
      <w:r>
        <w:t xml:space="preserve">, viz Edward and Thomas, 300 pounds to be divided between them; to each of my </w:t>
      </w:r>
      <w:r w:rsidRPr="008B6A88">
        <w:rPr>
          <w:b/>
        </w:rPr>
        <w:t>sisters, viz Rebecka Blackamore, Elizabeth Francis, Francis Bodham, and Sarah Mangridge</w:t>
      </w:r>
      <w:r>
        <w:t xml:space="preserve">, 100 pounds apiece; to </w:t>
      </w:r>
      <w:r w:rsidRPr="008B6A88">
        <w:rPr>
          <w:b/>
        </w:rPr>
        <w:t>Susan King, my late wife’s sister</w:t>
      </w:r>
      <w:r>
        <w:t xml:space="preserve">, an annuity of 6 pounds per annum during her natural life;  to </w:t>
      </w:r>
      <w:r w:rsidRPr="008B6A88">
        <w:rPr>
          <w:b/>
        </w:rPr>
        <w:t>Rose Whale, Elizabeth Whale, and Mary Whale, daughters of my late wife’s sister, Anne Whale</w:t>
      </w:r>
      <w:r>
        <w:t xml:space="preserve">, 50 pounds apiece; to </w:t>
      </w:r>
      <w:r w:rsidRPr="008B6A88">
        <w:rPr>
          <w:b/>
        </w:rPr>
        <w:t>nephew Arthur Blackamore</w:t>
      </w:r>
      <w:r>
        <w:t xml:space="preserve">, son of my </w:t>
      </w:r>
      <w:r w:rsidRPr="008B6A88">
        <w:rPr>
          <w:b/>
        </w:rPr>
        <w:t>eldest sister Rebecka Blackamore</w:t>
      </w:r>
      <w:r>
        <w:t xml:space="preserve">, 5 shillings;  to </w:t>
      </w:r>
      <w:r w:rsidRPr="008B6A88">
        <w:rPr>
          <w:b/>
        </w:rPr>
        <w:t>Mary Goodwin and Sarah Blackamore, daughters of the said Rebecka</w:t>
      </w:r>
      <w:r>
        <w:t xml:space="preserve">, 10 pounds; to Mary Goodwyn, daughter of the previously mentioned Mary Goodwyn, 20 pounds; discussion of monies owed to him; mention of </w:t>
      </w:r>
      <w:r w:rsidRPr="008B6A88">
        <w:rPr>
          <w:b/>
        </w:rPr>
        <w:t>late brother, William Knight, his wife Elizabeth Knight, and their two children</w:t>
      </w:r>
      <w:r>
        <w:t>, arrangement for annuity to said widow of brother; to good friend Joshua Drayner, Apothecary, 30 pounds; to good old</w:t>
      </w:r>
      <w:r w:rsidRPr="008B6A88">
        <w:rPr>
          <w:b/>
        </w:rPr>
        <w:t xml:space="preserve"> friend John Sayers, Esq</w:t>
      </w:r>
      <w:r>
        <w:t xml:space="preserve"> … master Cooke 50 pounds; to my good friend Mrs. Sayers, wife of John Sayers, a ruby ring set with diamonds which was my wife’s, and also my traveling chariot; to John Sayers, Edward Sayers and Joseph Sayers, sons of John Sayers, 5 pounds apiece; to my loving </w:t>
      </w:r>
      <w:r w:rsidRPr="008B6A88">
        <w:rPr>
          <w:b/>
        </w:rPr>
        <w:t>brother (in-law?), Sir Burnrowth Goines</w:t>
      </w:r>
      <w:r>
        <w:t xml:space="preserve"> (or squire) of Westbury in the county of Gloucester, Knight, silver basin and ewer; to </w:t>
      </w:r>
      <w:r w:rsidRPr="008B6A88">
        <w:rPr>
          <w:b/>
        </w:rPr>
        <w:t>friend Robert Heyton</w:t>
      </w:r>
      <w:r>
        <w:t>, traveling plate; to s</w:t>
      </w:r>
      <w:r w:rsidRPr="008B6A88">
        <w:rPr>
          <w:b/>
        </w:rPr>
        <w:t>ervant Elizabeth Brown, 200 pounds and all the furniture of my purple chamber</w:t>
      </w:r>
      <w:r>
        <w:t xml:space="preserve"> </w:t>
      </w:r>
      <w:r w:rsidR="008B6A88">
        <w:t xml:space="preserve">(!) </w:t>
      </w:r>
      <w:r>
        <w:t xml:space="preserve">provided she be living with me, a servant, at the day of my decease; to my </w:t>
      </w:r>
      <w:r w:rsidRPr="008B6A88">
        <w:rPr>
          <w:b/>
        </w:rPr>
        <w:t>brother (in-law) John Mangridge</w:t>
      </w:r>
      <w:r>
        <w:t xml:space="preserve">, my biggest silver __ and ___; to sister Elizabeth Francis, my blue bed with the furniture of the blue and yellow chamber at Newhall; to my sister Francis Bodham, my own bed together with the </w:t>
      </w:r>
      <w:r>
        <w:lastRenderedPageBreak/>
        <w:t xml:space="preserve">furniture of my chamber I lie in at Albemarle house; to my </w:t>
      </w:r>
      <w:r w:rsidRPr="008B6A88">
        <w:rPr>
          <w:b/>
        </w:rPr>
        <w:t>servants John Franklin and Christopher Todd, all my books of phisick and chirugery and all my instruments</w:t>
      </w:r>
      <w:r>
        <w:t xml:space="preserve"> to be equally divided, and to each of them 10 pounds; to the said Christopher Todd, the whole furniture and equipment standing in his lodging in Durham yard; to Mr. James Davies of Whitehall the two rings which I always wore upon my fingers; to my man Shepard, 40 shillings if he is my servant at the day of my death; to </w:t>
      </w:r>
      <w:r w:rsidRPr="008B6A88">
        <w:rPr>
          <w:b/>
        </w:rPr>
        <w:t>my good friend Samuel Pepys</w:t>
      </w:r>
      <w:r>
        <w:t>, 8 (or 18) volumes of Gotfried (followed by several names which might be individual authors or titles, in Latin); to the library of the College of Gonville and Caius in Cambridge, to W___ Society… my written originals all my manuscripts of … and the rest is in Latin, though it appears to discuss the texts being given; to my most noble</w:t>
      </w:r>
      <w:r w:rsidRPr="008B6A88">
        <w:rPr>
          <w:b/>
        </w:rPr>
        <w:t xml:space="preserve"> friends, the right honorable Henry Earl Clarenden and his brother the right honorable Lawrence Hyde Esq</w:t>
      </w:r>
      <w:r>
        <w:t>, … the sum of 50 pounds to buy them rings…</w:t>
      </w:r>
      <w:r w:rsidR="008B6A88">
        <w:t xml:space="preserve">___ </w:t>
      </w:r>
      <w:r>
        <w:t xml:space="preserve"> my </w:t>
      </w:r>
      <w:r w:rsidRPr="008B6A88">
        <w:rPr>
          <w:b/>
        </w:rPr>
        <w:t>daughter Fanny</w:t>
      </w:r>
      <w:r>
        <w:t xml:space="preserve"> being of age and signing and sealing my testament of agreement between her husband and myself; to the two sons of my sister Elizabeth Francis and the son of my sister Francis Bodham, viz Edward and Thomas Francis and Edward Bodham, all the remainder of my estate to be equally divided amongst them share and share alike; friend John Sayer and brother (in-law) Edward Bodham, executors. Codicil: to the College of Gonville at Cambridge, </w:t>
      </w:r>
      <w:r w:rsidRPr="008B6A88">
        <w:rPr>
          <w:b/>
        </w:rPr>
        <w:t>all my manuscripts of Heraldry, being about 50 folios</w:t>
      </w:r>
      <w:r>
        <w:t xml:space="preserve">… 2 volumes of the Baronagi of which are by myself added most of the arms describing the masters and fellows of the said college they are arresting men with these essential documents that they would let the town of Ipswich have theirs &amp; they now have …. I do also give to the said library of Gonville and Caius, Godwyns Catalogue of Bishop Whirt are in the margins inserted the arms of most of the Bishops and these faithfully obtained from tombs, stone work, glass windows Seats and esscutial ornaments… I give to the town of Ipswich the </w:t>
      </w:r>
      <w:r w:rsidRPr="008B6A88">
        <w:rPr>
          <w:i/>
        </w:rPr>
        <w:t>Monstrum Angelorum</w:t>
      </w:r>
      <w:r>
        <w:t xml:space="preserve"> in 3 volumes… etc.  </w:t>
      </w:r>
      <w:r w:rsidR="008B6A88">
        <w:t>(</w:t>
      </w:r>
      <w:r>
        <w:t>This codicil is fascinating and I would like to see the entire will gone over by a MS professional and properly transcribed for historical reasons.</w:t>
      </w:r>
      <w:r w:rsidR="008B6A88">
        <w:t xml:space="preserve">) </w:t>
      </w:r>
      <w:r>
        <w:t xml:space="preserve"> (Prerogative Court of Canterbury Wills, 1384-1858, PROB 11: Will Registers, 1674-1687, Piece 364: Bath, Quire Numbers 124-185 (1680))</w:t>
      </w:r>
    </w:p>
    <w:p w:rsidR="00D02CF2" w:rsidRDefault="008B6A88" w:rsidP="00D02CF2">
      <w:r w:rsidRPr="008B6A88">
        <w:rPr>
          <w:b/>
        </w:rPr>
        <w:t>Note</w:t>
      </w:r>
      <w:r>
        <w:t xml:space="preserve">: </w:t>
      </w:r>
      <w:r w:rsidR="00D02CF2">
        <w:t>Henry Hyde, 2</w:t>
      </w:r>
      <w:r w:rsidR="00D02CF2" w:rsidRPr="00F77B8E">
        <w:rPr>
          <w:vertAlign w:val="superscript"/>
        </w:rPr>
        <w:t>nd</w:t>
      </w:r>
      <w:r w:rsidR="00D02CF2">
        <w:t xml:space="preserve"> Earl of Clarendon, was brother-in-law of King James II. </w:t>
      </w:r>
      <w:r w:rsidR="00D02CF2" w:rsidRPr="00F77B8E">
        <w:t>He was the eldest son of Edward Hyde, 1st Earl of Clarendon, and his second wife, Frances Aylesbury. He was thus a brother of Anne Hyde, and maternal uncle to both Queen Mary II and Queen Anne. Both he and his brother Laurence Hyde were brought up partly at Antwerp and Breda, by their mother. Clarendon before 1660 made use of Henry as copyist, decipherer, and confidential secretary, in his correspondence with distant royalists.</w:t>
      </w:r>
      <w:r w:rsidR="00D02CF2">
        <w:t xml:space="preserve"> </w:t>
      </w:r>
      <w:r w:rsidR="00D02CF2" w:rsidRPr="00F77B8E">
        <w:t xml:space="preserve"> In 1680, the influence of his brother-in-law James, Duke of York made him a privy councillor. Around the same time he was named keeper of Denmark House and treasurer and receiver-general of the queen's revenues. At this time, and often, he had money troubles.</w:t>
      </w:r>
      <w:r w:rsidR="00D02CF2">
        <w:t xml:space="preserve"> </w:t>
      </w:r>
      <w:r w:rsidR="00D02CF2" w:rsidRPr="00F77B8E">
        <w:t>The friendship of the Duke of York led to his inclusion with his brother Lawrence in the group whom the Commons early in January 1681 told the king were persons inclined to popery.</w:t>
      </w:r>
      <w:r w:rsidR="00D02CF2">
        <w:t xml:space="preserve"> </w:t>
      </w:r>
      <w:r w:rsidR="00D02CF2" w:rsidRPr="00F77B8E">
        <w:t>Clarendon County, South Carolina and Hyde County, North Carolina are named after him.</w:t>
      </w:r>
    </w:p>
    <w:p w:rsidR="008B6A88" w:rsidRDefault="008B6A88" w:rsidP="00D02CF2">
      <w:r>
        <w:t>So it seems that the son of Thomas Knight, Scrivener of Londo</w:t>
      </w:r>
      <w:r w:rsidR="00CE582B">
        <w:t xml:space="preserve">n, did rather well for himself!  And what is up with the servant getting 200 pounds and the furnishings of a “purple chamber”?? </w:t>
      </w:r>
    </w:p>
    <w:p w:rsidR="00D02CF2" w:rsidRDefault="00D02CF2" w:rsidP="00D02CF2">
      <w:r w:rsidRPr="00E11CF4">
        <w:rPr>
          <w:b/>
        </w:rPr>
        <w:t xml:space="preserve">1680 – Jan 28 – </w:t>
      </w:r>
      <w:r w:rsidR="004C78BF" w:rsidRPr="00245A6E">
        <w:rPr>
          <w:b/>
          <w:szCs w:val="24"/>
          <w:u w:val="single"/>
        </w:rPr>
        <w:t xml:space="preserve">UK </w:t>
      </w:r>
      <w:r w:rsidRPr="00E11CF4">
        <w:rPr>
          <w:b/>
          <w:u w:val="single"/>
        </w:rPr>
        <w:t>Wiltshire Codford St Mary</w:t>
      </w:r>
      <w:r w:rsidRPr="00E11CF4">
        <w:rPr>
          <w:b/>
        </w:rPr>
        <w:t xml:space="preserve"> – Bur – John Knight</w:t>
      </w:r>
      <w:r>
        <w:t>, Carpenter. (London Met Arch)</w:t>
      </w:r>
    </w:p>
    <w:p w:rsidR="00D02CF2" w:rsidRDefault="00D02CF2" w:rsidP="00D02CF2">
      <w:pPr>
        <w:pStyle w:val="NormalWeb"/>
        <w:spacing w:before="240" w:beforeAutospacing="0" w:after="240" w:afterAutospacing="0"/>
        <w:ind w:left="0" w:right="0"/>
      </w:pPr>
      <w:r w:rsidRPr="00B4309A">
        <w:rPr>
          <w:b/>
        </w:rPr>
        <w:lastRenderedPageBreak/>
        <w:t xml:space="preserve">1680 – Apr 6 – </w:t>
      </w:r>
      <w:r w:rsidR="004C78BF" w:rsidRPr="00245A6E">
        <w:rPr>
          <w:b/>
          <w:u w:val="single"/>
        </w:rPr>
        <w:t xml:space="preserve">UK </w:t>
      </w:r>
      <w:r w:rsidRPr="00B4309A">
        <w:rPr>
          <w:b/>
          <w:u w:val="single"/>
        </w:rPr>
        <w:t>London</w:t>
      </w:r>
      <w:r>
        <w:rPr>
          <w:b/>
          <w:u w:val="single"/>
        </w:rPr>
        <w:t xml:space="preserve"> St Andrew Holborn</w:t>
      </w:r>
      <w:r w:rsidRPr="00B4309A">
        <w:rPr>
          <w:b/>
        </w:rPr>
        <w:t xml:space="preserve"> – Will – David Knight</w:t>
      </w:r>
      <w:r>
        <w:rPr>
          <w:b/>
        </w:rPr>
        <w:t>, Brewer</w:t>
      </w:r>
      <w:r w:rsidRPr="00B4309A">
        <w:rPr>
          <w:b/>
        </w:rPr>
        <w:t xml:space="preserve"> </w:t>
      </w:r>
      <w:r>
        <w:t>– To wife Katherine, all land, tenements, in the county of Hertfordshire, etc for her natural life; after her decease, to son, who is newborn and just a few days old and not baptized yet; if son and all other children die, property to go to brother Thomas Knight and sister Mary Spufford, Elizabeth Freeman and Frances Knight; to wife Katherine, one third part of all goods and chattels and also jewells, rings, and household stuff; goods etc in brewhouse and trade excepted; to wife Katherine, 2000 pounds, “her third part of estate”; to three children, viz son lately born, 2 daughters Rose and Katherine, the 2/3</w:t>
      </w:r>
      <w:r w:rsidRPr="00B4309A">
        <w:rPr>
          <w:vertAlign w:val="superscript"/>
        </w:rPr>
        <w:t>rd</w:t>
      </w:r>
      <w:r>
        <w:t xml:space="preserve"> part of estate to be divided between them; to father-in-law, Richard Harford, 20 pounds; to brother Thomas Knight and his children, 50 pounds; to sister Elizabeth Freeman and her child, 30 pounds; to the wife of John Dermy, 5 pounds; to John Dermy, 5 pounds; to their daughter Johanna, 40 shillings;  to sister ___ Sherman and her daughter, Alice, all the money owed by Sherman’s husband to testator;  to cousins David Thorne, John and Abraham Faldo, 20 shillings apiece to buy rings; to Aunt ___ 5 pounds; to Aunt Faldo and her mother, 5 pounds; to Michael Knight and his sister, Elizabeth, 10 pounds and 2 pieces of plate; to Michael and Ann, children of ___, 40 shillings; to Thomas Hawdon and John Hinds, 20 pounds apiece; to Thomas Taylor, 50 shillings; to Margaret Hughes, 20 shillings; to all servants, 20 shillings apiece; to the poor of the parish of St Andrew Holborn, 6 pounds; to the poor of the parish of Lawton in Bedfordshire, 5 pounds; to 2 godchildren, 20 shillings apiece; to landlord, George Jaques and wife, 20 shillings to buy rings; to friend William Melmoth, 20 pounds, to Roger Reeve, 10 pounds; to Bartholomew Hunt, saddle gelding (gives the horse’s name but can’t make it out); residue of estate to “my three children” which includes the as-yet unnamed son, to be equally divided; wife Katherine to be executor; friends Rober Reeve and William Melmoth to be overseers; requests Thomas Hawkins and John Hind to assist wife in managing estate. (Prerogative Court of Canterbury Wills, 1384-1858, PROB 11: Will Registers, 1674-1687, Piece 362: Bath, Quire Numbers 1-59 (1680))  </w:t>
      </w:r>
    </w:p>
    <w:p w:rsidR="001470B7" w:rsidRDefault="001470B7" w:rsidP="001470B7">
      <w:pPr>
        <w:pStyle w:val="NormalWeb"/>
        <w:spacing w:before="240" w:beforeAutospacing="0" w:after="240" w:afterAutospacing="0"/>
        <w:ind w:left="0" w:right="0"/>
      </w:pPr>
      <w:r>
        <w:rPr>
          <w:b/>
        </w:rPr>
        <w:t xml:space="preserve">1680 </w:t>
      </w:r>
      <w:r w:rsidR="00CE582B">
        <w:rPr>
          <w:b/>
        </w:rPr>
        <w:t xml:space="preserve">- </w:t>
      </w:r>
      <w:r>
        <w:rPr>
          <w:b/>
        </w:rPr>
        <w:t xml:space="preserve">Apr 20 – </w:t>
      </w:r>
      <w:r>
        <w:rPr>
          <w:b/>
          <w:u w:val="single"/>
        </w:rPr>
        <w:t>VA</w:t>
      </w:r>
      <w:r w:rsidR="00CE582B">
        <w:rPr>
          <w:b/>
          <w:u w:val="single"/>
        </w:rPr>
        <w:t xml:space="preserve"> </w:t>
      </w:r>
      <w:r w:rsidR="00CE582B" w:rsidRPr="001B65BD">
        <w:rPr>
          <w:b/>
          <w:u w:val="single"/>
        </w:rPr>
        <w:t>Charles City</w:t>
      </w:r>
      <w:r>
        <w:rPr>
          <w:b/>
        </w:rPr>
        <w:t xml:space="preserve"> </w:t>
      </w:r>
      <w:r w:rsidR="00D951B7">
        <w:rPr>
          <w:b/>
        </w:rPr>
        <w:t>–</w:t>
      </w:r>
      <w:r>
        <w:rPr>
          <w:b/>
        </w:rPr>
        <w:t xml:space="preserve"> </w:t>
      </w:r>
      <w:r w:rsidR="00D951B7">
        <w:rPr>
          <w:b/>
        </w:rPr>
        <w:t>Admin</w:t>
      </w:r>
      <w:r w:rsidR="00D951B7" w:rsidRPr="00D951B7">
        <w:rPr>
          <w:b/>
        </w:rPr>
        <w:t xml:space="preserve"> - </w:t>
      </w:r>
      <w:r w:rsidRPr="00D951B7">
        <w:rPr>
          <w:b/>
        </w:rPr>
        <w:t>Hugh Lee</w:t>
      </w:r>
      <w:r w:rsidR="00D951B7">
        <w:t xml:space="preserve"> – Land patent for</w:t>
      </w:r>
      <w:r w:rsidRPr="001B65BD">
        <w:t xml:space="preserve"> 400 acs. On the Black Water called Rownam,</w:t>
      </w:r>
      <w:r>
        <w:t xml:space="preserve"> in Bristol Parish.  Etc. (Nugent II, p. 207)</w:t>
      </w:r>
      <w:r>
        <w:br/>
      </w:r>
      <w:r w:rsidRPr="00CE582B">
        <w:rPr>
          <w:b/>
        </w:rPr>
        <w:t>N</w:t>
      </w:r>
      <w:r w:rsidR="002A684A" w:rsidRPr="00CE582B">
        <w:rPr>
          <w:b/>
        </w:rPr>
        <w:t>ote</w:t>
      </w:r>
      <w:r>
        <w:t>: Despite the long association, I have been unable to find a direct connection between the Knights and Lees. This Hugh was the son of Hancock by his 3</w:t>
      </w:r>
      <w:r w:rsidRPr="000A68CE">
        <w:rPr>
          <w:vertAlign w:val="superscript"/>
        </w:rPr>
        <w:t>rd</w:t>
      </w:r>
      <w:r>
        <w:t xml:space="preserve"> wife, Mary Kimball.</w:t>
      </w:r>
    </w:p>
    <w:p w:rsidR="00D02CF2" w:rsidRDefault="00D02CF2" w:rsidP="00D02CF2">
      <w:r w:rsidRPr="00821997">
        <w:rPr>
          <w:b/>
        </w:rPr>
        <w:t xml:space="preserve">1680 – Jun 23 – </w:t>
      </w:r>
      <w:r w:rsidR="004C78BF" w:rsidRPr="00245A6E">
        <w:rPr>
          <w:b/>
          <w:szCs w:val="24"/>
          <w:u w:val="single"/>
        </w:rPr>
        <w:t xml:space="preserve">UK </w:t>
      </w:r>
      <w:r w:rsidRPr="00821997">
        <w:rPr>
          <w:b/>
          <w:u w:val="single"/>
        </w:rPr>
        <w:t>London St Giles Cripplegate</w:t>
      </w:r>
      <w:r w:rsidRPr="00821997">
        <w:rPr>
          <w:b/>
        </w:rPr>
        <w:t xml:space="preserve"> – Will – Thomas Knight</w:t>
      </w:r>
      <w:r>
        <w:rPr>
          <w:b/>
        </w:rPr>
        <w:t>, Cit. &amp; Freemason</w:t>
      </w:r>
      <w:r>
        <w:t xml:space="preserve"> – To daughter (“dear child”) Sarah, 2500 pounds at age 21 or day of marriage;  wife, Sarah, to live on interest from this money as long as she lives and/or remains a widow; to daughter, lands and tenements includes business with stonesmiths near Old Bailey, all income derived from this; if daughter Sarah dies, 1000 pounds to go to sister, Elizabeth, wife of Thomas Parish of Stepney (?);  unclear what happens to rest; further property discussed (image is very bad) and house and all in it to wife Sarah as long as she is a widow; wife to be executrix; discussion of sums Thomas lent to the company of Masons. (Prerogative Court of Canterbury Wills, 1384-1858, PROB 11: Will Registers,1674-1687, Piece 363: Bath, Quire Numbers 60-123 (1680))</w:t>
      </w:r>
    </w:p>
    <w:p w:rsidR="00D02CF2" w:rsidRDefault="00D02CF2" w:rsidP="00D02CF2">
      <w:pPr>
        <w:pStyle w:val="NormalWeb"/>
        <w:spacing w:before="240" w:beforeAutospacing="0" w:after="240" w:afterAutospacing="0"/>
        <w:ind w:left="0" w:right="0"/>
      </w:pPr>
      <w:r w:rsidRPr="00296EBE">
        <w:rPr>
          <w:b/>
        </w:rPr>
        <w:t xml:space="preserve">1680 – Jun 25 – </w:t>
      </w:r>
      <w:r w:rsidR="004C78BF" w:rsidRPr="00245A6E">
        <w:rPr>
          <w:b/>
          <w:u w:val="single"/>
        </w:rPr>
        <w:t xml:space="preserve">UK </w:t>
      </w:r>
      <w:r w:rsidRPr="00296EBE">
        <w:rPr>
          <w:b/>
          <w:u w:val="single"/>
        </w:rPr>
        <w:t>Buckinghamshire Otney</w:t>
      </w:r>
      <w:r w:rsidRPr="00296EBE">
        <w:rPr>
          <w:b/>
        </w:rPr>
        <w:t xml:space="preserve"> – Will – William Knight</w:t>
      </w:r>
      <w:r>
        <w:rPr>
          <w:b/>
        </w:rPr>
        <w:t>, Butcher</w:t>
      </w:r>
      <w:r>
        <w:t xml:space="preserve"> – To wife Sibyl, lands and funds to support her and children until they are 21; sons, William Knight, Phillip Knight, Robert Knight, Jacob Knight, Thomas Knight; </w:t>
      </w:r>
      <w:r>
        <w:lastRenderedPageBreak/>
        <w:t>daughter Mary Knight; Ralph Williamson, John Barry, Edward Jolly and John Odell to be executors. This is a long and detailed will with descriptions of lands and neighbors, and extended family, but it is almost impossible to make out because the image on ancestry.com is so poor. (Prerogative Court of Canterbury Wills, 1384-1858, PROB 11: Will Registers, 1674-1687, Piece 363: Bath, Quire Numbers 60-123 (1680))</w:t>
      </w:r>
    </w:p>
    <w:p w:rsidR="001470B7" w:rsidRDefault="001470B7" w:rsidP="001470B7">
      <w:pPr>
        <w:pStyle w:val="NormalWeb"/>
        <w:spacing w:before="240" w:beforeAutospacing="0" w:after="240" w:afterAutospacing="0"/>
        <w:ind w:left="0" w:right="0"/>
      </w:pPr>
      <w:r>
        <w:rPr>
          <w:b/>
        </w:rPr>
        <w:t xml:space="preserve">1680 </w:t>
      </w:r>
      <w:r w:rsidR="002A684A">
        <w:rPr>
          <w:b/>
        </w:rPr>
        <w:t xml:space="preserve">- </w:t>
      </w:r>
      <w:r>
        <w:rPr>
          <w:b/>
        </w:rPr>
        <w:t xml:space="preserve">Jul </w:t>
      </w:r>
      <w:r w:rsidRPr="00AA4506">
        <w:rPr>
          <w:b/>
        </w:rPr>
        <w:t xml:space="preserve">10 </w:t>
      </w:r>
      <w:r>
        <w:rPr>
          <w:b/>
        </w:rPr>
        <w:t xml:space="preserve">– </w:t>
      </w:r>
      <w:r w:rsidRPr="00F51C9F">
        <w:rPr>
          <w:b/>
          <w:u w:val="single"/>
        </w:rPr>
        <w:t>VA</w:t>
      </w:r>
      <w:r w:rsidR="002A684A">
        <w:rPr>
          <w:b/>
          <w:u w:val="single"/>
        </w:rPr>
        <w:t xml:space="preserve"> </w:t>
      </w:r>
      <w:r w:rsidR="002A684A" w:rsidRPr="00F51C9F">
        <w:rPr>
          <w:b/>
          <w:u w:val="single"/>
        </w:rPr>
        <w:t>James City</w:t>
      </w:r>
      <w:r>
        <w:rPr>
          <w:b/>
        </w:rPr>
        <w:t xml:space="preserve"> </w:t>
      </w:r>
      <w:r w:rsidR="002A684A">
        <w:rPr>
          <w:b/>
        </w:rPr>
        <w:t>–</w:t>
      </w:r>
      <w:r>
        <w:rPr>
          <w:b/>
        </w:rPr>
        <w:t xml:space="preserve"> </w:t>
      </w:r>
      <w:r w:rsidR="002A684A">
        <w:rPr>
          <w:b/>
        </w:rPr>
        <w:t xml:space="preserve">Admin - </w:t>
      </w:r>
      <w:r w:rsidRPr="005F4D93">
        <w:rPr>
          <w:b/>
        </w:rPr>
        <w:t>Thomas Warberton, S</w:t>
      </w:r>
      <w:r w:rsidR="002A684A">
        <w:rPr>
          <w:b/>
        </w:rPr>
        <w:t>R</w:t>
      </w:r>
      <w:r w:rsidR="002A684A" w:rsidRPr="002A684A">
        <w:t xml:space="preserve"> – Land patent for</w:t>
      </w:r>
      <w:r>
        <w:t xml:space="preserve"> 430 acs…. beg. At the mouth of a small slash of Pagan Cr. Sw; </w:t>
      </w:r>
      <w:r w:rsidRPr="00AA4506">
        <w:rPr>
          <w:b/>
        </w:rPr>
        <w:t>including 40 acs. Purchased of John Knight, dec’d</w:t>
      </w:r>
      <w:r>
        <w:t>;  Formerly granted &amp; now new surveyed, &amp;c. (Nugent II, p. 211)</w:t>
      </w:r>
    </w:p>
    <w:p w:rsidR="00B711A8" w:rsidRDefault="00B711A8" w:rsidP="001470B7">
      <w:pPr>
        <w:pStyle w:val="NormalWeb"/>
        <w:spacing w:before="240" w:beforeAutospacing="0" w:after="240" w:afterAutospacing="0"/>
        <w:ind w:left="0" w:right="0"/>
      </w:pPr>
      <w:r w:rsidRPr="00B711A8">
        <w:rPr>
          <w:b/>
        </w:rPr>
        <w:t xml:space="preserve">1680 – Aug 15 – </w:t>
      </w:r>
      <w:r w:rsidRPr="00B711A8">
        <w:rPr>
          <w:b/>
          <w:u w:val="single"/>
        </w:rPr>
        <w:t>VA Stafford</w:t>
      </w:r>
      <w:r w:rsidRPr="00B711A8">
        <w:rPr>
          <w:b/>
        </w:rPr>
        <w:t xml:space="preserve"> – Admin – George Knight</w:t>
      </w:r>
      <w:r>
        <w:t xml:space="preserve"> - </w:t>
      </w:r>
      <w:r w:rsidRPr="00B711A8">
        <w:t>The Depo</w:t>
      </w:r>
      <w:r>
        <w:t>sition</w:t>
      </w:r>
      <w:r w:rsidRPr="00B711A8">
        <w:t xml:space="preserve"> of GEORGE KNIGHT aged Forty five years or thereabouts sworne and saith that about two years agoe </w:t>
      </w:r>
      <w:r>
        <w:t>CHRISTOPER</w:t>
      </w:r>
      <w:r w:rsidRPr="00B711A8">
        <w:t xml:space="preserve"> RICHARDSON Would him that hee was to have a Cow and a Horse of J</w:t>
      </w:r>
      <w:r>
        <w:t>OHN</w:t>
      </w:r>
      <w:r w:rsidRPr="00B711A8">
        <w:t xml:space="preserve"> GILES for two mare phillies and that he was to deliver the said GILES one mare phillie att Xmas was twelve months, and ye other at Xmas last; and further saith that ye said </w:t>
      </w:r>
      <w:r w:rsidR="00EB28F0">
        <w:t>CHRISTOPHER</w:t>
      </w:r>
      <w:r w:rsidRPr="00B711A8">
        <w:t xml:space="preserve"> RICH</w:t>
      </w:r>
      <w:r w:rsidR="00EB28F0">
        <w:t>A</w:t>
      </w:r>
      <w:r w:rsidRPr="00B711A8">
        <w:t>RDSON hath paid one of ye mare phillies but not ye other though ye said J</w:t>
      </w:r>
      <w:r w:rsidR="00EB28F0">
        <w:t>OHN</w:t>
      </w:r>
      <w:r w:rsidRPr="00B711A8">
        <w:t xml:space="preserve"> GILES hath paid him a cow and a horse in lieu of ye mare phllies and further saith not GEO</w:t>
      </w:r>
      <w:r w:rsidR="00EB28F0">
        <w:t>RGE</w:t>
      </w:r>
      <w:r w:rsidRPr="00B711A8">
        <w:t xml:space="preserve"> KNIGHT mrke, Jurat in Cur: et Recordatr: 15th Augt. 1680</w:t>
      </w:r>
      <w:r w:rsidR="00EB28F0">
        <w:t>. (Sparacio, Stafford Co Rec. 1680, p. 8)</w:t>
      </w:r>
    </w:p>
    <w:p w:rsidR="00B711A8" w:rsidRDefault="00B711A8" w:rsidP="001470B7">
      <w:pPr>
        <w:pStyle w:val="NormalWeb"/>
        <w:spacing w:before="240" w:beforeAutospacing="0" w:after="240" w:afterAutospacing="0"/>
        <w:ind w:left="0" w:right="0"/>
      </w:pPr>
      <w:r w:rsidRPr="00B711A8">
        <w:rPr>
          <w:b/>
        </w:rPr>
        <w:t xml:space="preserve">1680 – Dec 15 – </w:t>
      </w:r>
      <w:r w:rsidRPr="00B711A8">
        <w:rPr>
          <w:b/>
          <w:u w:val="single"/>
        </w:rPr>
        <w:t>VA Northumberland</w:t>
      </w:r>
      <w:r w:rsidRPr="00B711A8">
        <w:rPr>
          <w:b/>
        </w:rPr>
        <w:t xml:space="preserve"> – Admin – George Knight</w:t>
      </w:r>
      <w:r>
        <w:t xml:space="preserve"> – Att a Court held for Northumberland County the 15</w:t>
      </w:r>
      <w:r w:rsidRPr="00B711A8">
        <w:rPr>
          <w:vertAlign w:val="superscript"/>
        </w:rPr>
        <w:t>th</w:t>
      </w:r>
      <w:r>
        <w:t xml:space="preserve"> of Dec 1680: Accounts of George Knight to be audited. Ordered that Mr. William Duffy audite the Accounts of the Estate of George Knight, deceased, betweene Richard Cox and Richard Pemberton, and give in his report to the next Court. (Sparacio, 1680-1683 Order book, p. 83)</w:t>
      </w:r>
    </w:p>
    <w:p w:rsidR="00D02CF2" w:rsidRDefault="00D02CF2" w:rsidP="00D02CF2">
      <w:r w:rsidRPr="00DF2EA3">
        <w:rPr>
          <w:b/>
          <w:szCs w:val="24"/>
        </w:rPr>
        <w:t xml:space="preserve">1680 – </w:t>
      </w:r>
      <w:r w:rsidR="004C78BF" w:rsidRPr="00245A6E">
        <w:rPr>
          <w:b/>
          <w:szCs w:val="24"/>
          <w:u w:val="single"/>
        </w:rPr>
        <w:t xml:space="preserve">UK </w:t>
      </w:r>
      <w:r w:rsidRPr="00DF2EA3">
        <w:rPr>
          <w:b/>
          <w:szCs w:val="24"/>
          <w:u w:val="single"/>
        </w:rPr>
        <w:t>Hythe Kent</w:t>
      </w:r>
      <w:r w:rsidRPr="00DF2EA3">
        <w:rPr>
          <w:b/>
          <w:szCs w:val="24"/>
        </w:rPr>
        <w:t xml:space="preserve"> – </w:t>
      </w:r>
      <w:r w:rsidR="00CE582B">
        <w:rPr>
          <w:b/>
          <w:szCs w:val="24"/>
        </w:rPr>
        <w:t xml:space="preserve">Bur - </w:t>
      </w:r>
      <w:r w:rsidRPr="00DF2EA3">
        <w:rPr>
          <w:b/>
          <w:szCs w:val="24"/>
        </w:rPr>
        <w:t>Elizabeth Knight Beane</w:t>
      </w:r>
      <w:r w:rsidR="00CE582B">
        <w:rPr>
          <w:b/>
          <w:szCs w:val="24"/>
        </w:rPr>
        <w:t xml:space="preserve"> - </w:t>
      </w:r>
      <w:r w:rsidRPr="00DF2EA3">
        <w:rPr>
          <w:b/>
          <w:szCs w:val="24"/>
        </w:rPr>
        <w:t xml:space="preserve"> Monumental inscription</w:t>
      </w:r>
      <w:r>
        <w:rPr>
          <w:szCs w:val="24"/>
        </w:rPr>
        <w:t xml:space="preserve"> in the Chancel of the church at Hythe: </w:t>
      </w:r>
      <w:r>
        <w:t>On a Neat Monument, on The North Wall, with this Coat. [On a Lozenge: ¼ly: 1&amp;4). Or, a chevn. az. a border sa. bezanty (BEAN). 2&amp;3), Az. a chevn. arg. betw. 3 martlets or (KNIGHT)]. M.S. To The Memory of Mrs Elisabeth BEANE Wife of Robinson Beane of Hythe, Gent, and Mrs Anne Beane Their only Daughter. both buried in One Tomb near unto this Place. A Pious Matron, and a Virgin both,/Of Age ye Glory, and ye Flow’r of Youth./Where Beauty did in full Perfection shine,/And ev’ry Grace and Virtue was divine./Upon One Fatal Thread hung both their Lives,/And, in her Fate, The Mother’s Death contrives./One Branch, ye beauteous Branch dissolved away,/The fruitfull Stock dropt in a Year &amp; Day./One was their Life; here in One Tomb, they lye,/The Mother, Daughter, and Posterity.</w:t>
      </w:r>
    </w:p>
    <w:p w:rsidR="00D02CF2" w:rsidRDefault="00D02CF2" w:rsidP="00D02CF2">
      <w:r w:rsidRPr="00DF2EA3">
        <w:rPr>
          <w:szCs w:val="24"/>
        </w:rPr>
        <w:t xml:space="preserve">Underneath, On a flat Stone, with ye Above Coat. Here lie ye Bodies of The truly virtuous and pious Elisabeth BEANE, </w:t>
      </w:r>
      <w:r w:rsidRPr="00CE582B">
        <w:rPr>
          <w:b/>
          <w:szCs w:val="24"/>
        </w:rPr>
        <w:t>Daughter of John KNIGHT, Gent</w:t>
      </w:r>
      <w:r w:rsidRPr="00DF2EA3">
        <w:rPr>
          <w:szCs w:val="24"/>
        </w:rPr>
        <w:t>. Wife to Robinson Beane of Hythe, Gent. And Anne Beane, sole Daughter and Heiress of the Said Robinson &amp; Elisabeth, who departed this Life 12 Jan 1679/80. Aged 22. The Mother, with much Sorrow surviving, a Year after, was buried in ye same Tomb, on ye 22d. of Jan. 1680/1. An. Aetatis 58.</w:t>
      </w:r>
      <w:r>
        <w:rPr>
          <w:szCs w:val="24"/>
        </w:rPr>
        <w:t xml:space="preserve">  (</w:t>
      </w:r>
      <w:r>
        <w:t>Monumental Inscriptions  Noted by Rev Bryan Faussett, 1757, transcribed by Christine Pantrey)</w:t>
      </w:r>
    </w:p>
    <w:p w:rsidR="00D02CF2" w:rsidRDefault="00D02CF2" w:rsidP="001470B7">
      <w:pPr>
        <w:pStyle w:val="NormalWeb"/>
        <w:spacing w:before="240" w:beforeAutospacing="0" w:after="240" w:afterAutospacing="0"/>
        <w:ind w:left="0" w:right="0"/>
      </w:pPr>
      <w:r w:rsidRPr="00616D11">
        <w:rPr>
          <w:b/>
        </w:rPr>
        <w:t xml:space="preserve">1681 – Jan 9 – </w:t>
      </w:r>
      <w:r w:rsidR="004C78BF" w:rsidRPr="00245A6E">
        <w:rPr>
          <w:b/>
          <w:u w:val="single"/>
        </w:rPr>
        <w:t xml:space="preserve">UK </w:t>
      </w:r>
      <w:r w:rsidRPr="00616D11">
        <w:rPr>
          <w:b/>
          <w:u w:val="single"/>
        </w:rPr>
        <w:t>Warwickshire Bedworth</w:t>
      </w:r>
      <w:r w:rsidRPr="00616D11">
        <w:rPr>
          <w:b/>
        </w:rPr>
        <w:t xml:space="preserve"> – Will – John Knight</w:t>
      </w:r>
      <w:r>
        <w:rPr>
          <w:b/>
        </w:rPr>
        <w:t>, Mariner</w:t>
      </w:r>
      <w:r>
        <w:t xml:space="preserve"> – “Belonging to His Majestie’s ship Hampshire and bound … against the Moors”;  </w:t>
      </w:r>
      <w:r>
        <w:lastRenderedPageBreak/>
        <w:t>entire estate to brother, Anthony Knight; “I have left John Eady my trustee to look after my said brother… whatever charges the said John Eady shall be at in the sending my said brother home to my mother in Bedworth in the County of Warwick… shall be repaid”. (Prerogative Court of Canterbury Wills, 1384-1858, PROB 11: Will, Registers, 1674-1687, Piece 369: Cottle, Quire Numbers 1-54 (1682))</w:t>
      </w:r>
    </w:p>
    <w:p w:rsidR="001470B7" w:rsidRDefault="001470B7" w:rsidP="001470B7">
      <w:pPr>
        <w:pStyle w:val="NormalWeb"/>
        <w:spacing w:before="240" w:beforeAutospacing="0" w:after="240" w:afterAutospacing="0"/>
        <w:ind w:left="0" w:right="0"/>
      </w:pPr>
      <w:r>
        <w:rPr>
          <w:b/>
        </w:rPr>
        <w:t xml:space="preserve">1681 </w:t>
      </w:r>
      <w:r w:rsidR="00CE582B">
        <w:rPr>
          <w:b/>
        </w:rPr>
        <w:t xml:space="preserve">- </w:t>
      </w:r>
      <w:r>
        <w:rPr>
          <w:b/>
        </w:rPr>
        <w:t xml:space="preserve">Apr </w:t>
      </w:r>
      <w:r w:rsidRPr="00F8627C">
        <w:rPr>
          <w:b/>
        </w:rPr>
        <w:t xml:space="preserve">23 </w:t>
      </w:r>
      <w:r>
        <w:rPr>
          <w:b/>
        </w:rPr>
        <w:t xml:space="preserve">– </w:t>
      </w:r>
      <w:r>
        <w:rPr>
          <w:b/>
          <w:u w:val="single"/>
        </w:rPr>
        <w:t>VA</w:t>
      </w:r>
      <w:r w:rsidR="002A684A">
        <w:rPr>
          <w:b/>
          <w:u w:val="single"/>
        </w:rPr>
        <w:t xml:space="preserve"> </w:t>
      </w:r>
      <w:r w:rsidR="002A684A" w:rsidRPr="001163CF">
        <w:rPr>
          <w:b/>
          <w:u w:val="single"/>
        </w:rPr>
        <w:t>Isle of Wight</w:t>
      </w:r>
      <w:r>
        <w:rPr>
          <w:b/>
        </w:rPr>
        <w:t xml:space="preserve"> </w:t>
      </w:r>
      <w:r w:rsidR="00CE582B">
        <w:rPr>
          <w:b/>
        </w:rPr>
        <w:t>–</w:t>
      </w:r>
      <w:r>
        <w:rPr>
          <w:b/>
        </w:rPr>
        <w:t xml:space="preserve"> </w:t>
      </w:r>
      <w:r w:rsidR="00CE582B">
        <w:rPr>
          <w:b/>
        </w:rPr>
        <w:t xml:space="preserve">Admin - </w:t>
      </w:r>
      <w:r w:rsidRPr="00F8627C">
        <w:rPr>
          <w:b/>
        </w:rPr>
        <w:t>Major Tho</w:t>
      </w:r>
      <w:r w:rsidR="00CE582B">
        <w:rPr>
          <w:b/>
        </w:rPr>
        <w:t>ma</w:t>
      </w:r>
      <w:r w:rsidR="00D951B7">
        <w:rPr>
          <w:b/>
        </w:rPr>
        <w:t>s</w:t>
      </w:r>
      <w:r>
        <w:t xml:space="preserve"> </w:t>
      </w:r>
      <w:r w:rsidRPr="00F8627C">
        <w:rPr>
          <w:b/>
        </w:rPr>
        <w:t>Taberer</w:t>
      </w:r>
      <w:r w:rsidR="00CE582B" w:rsidRPr="00CE582B">
        <w:t xml:space="preserve"> – Land patent for</w:t>
      </w:r>
      <w:r>
        <w:t xml:space="preserve"> 400 acs., Up. Par. Of </w:t>
      </w:r>
      <w:r w:rsidRPr="001163CF">
        <w:t>Is. of W. Co</w:t>
      </w:r>
      <w:r>
        <w:t xml:space="preserve">., &amp; commonly called </w:t>
      </w:r>
      <w:r w:rsidRPr="00CE582B">
        <w:t>Bassetts Choice</w:t>
      </w:r>
      <w:r>
        <w:t xml:space="preserve"> (</w:t>
      </w:r>
      <w:r w:rsidR="00CE582B">
        <w:t>Basses Choice</w:t>
      </w:r>
      <w:r>
        <w:t>), neer mouth of Pagan Cr.,</w:t>
      </w:r>
      <w:r w:rsidRPr="00F8627C">
        <w:rPr>
          <w:b/>
        </w:rPr>
        <w:t xml:space="preserve"> </w:t>
      </w:r>
      <w:r>
        <w:t xml:space="preserve"> p. 71. 150 acs. </w:t>
      </w:r>
      <w:r w:rsidRPr="00CE582B">
        <w:t xml:space="preserve">Granted Mr. </w:t>
      </w:r>
      <w:r w:rsidRPr="00CE582B">
        <w:rPr>
          <w:b/>
        </w:rPr>
        <w:t>Peter Knight</w:t>
      </w:r>
      <w:r w:rsidRPr="00CE582B">
        <w:t xml:space="preserve"> in 1640</w:t>
      </w:r>
      <w:r>
        <w:t xml:space="preserve"> who sold to </w:t>
      </w:r>
      <w:r w:rsidRPr="00CE582B">
        <w:t>Mr. John Bland</w:t>
      </w:r>
      <w:r>
        <w:t xml:space="preserve">, merchant of London, &amp; by </w:t>
      </w:r>
      <w:r w:rsidRPr="00CE582B">
        <w:t>Mr. Giles Bland, his sonn</w:t>
      </w:r>
      <w:r>
        <w:t xml:space="preserve"> &amp; Atty., conveyed to sd. Taberer </w:t>
      </w:r>
      <w:r w:rsidRPr="00F8627C">
        <w:rPr>
          <w:b/>
        </w:rPr>
        <w:t>4 Dec. 1675,</w:t>
      </w:r>
      <w:r>
        <w:t xml:space="preserve"> together with confirmation of the sale &amp; a relinquishment of dower by Mrs. Sar. Bland, wife &amp; Genl. Atty. Of sd. John, 6 Oct 1679;… (Nugent II, p. 217)</w:t>
      </w:r>
    </w:p>
    <w:p w:rsidR="00D02CF2" w:rsidRDefault="00D02CF2" w:rsidP="001470B7">
      <w:pPr>
        <w:pStyle w:val="NormalWeb"/>
        <w:spacing w:before="240" w:beforeAutospacing="0" w:after="240" w:afterAutospacing="0"/>
        <w:ind w:left="0" w:right="0"/>
      </w:pPr>
      <w:r w:rsidRPr="00241194">
        <w:rPr>
          <w:b/>
        </w:rPr>
        <w:t xml:space="preserve">1681 – May 6 – </w:t>
      </w:r>
      <w:r w:rsidR="004C78BF" w:rsidRPr="00245A6E">
        <w:rPr>
          <w:b/>
          <w:u w:val="single"/>
        </w:rPr>
        <w:t xml:space="preserve">UK </w:t>
      </w:r>
      <w:r w:rsidRPr="00241194">
        <w:rPr>
          <w:b/>
          <w:u w:val="single"/>
        </w:rPr>
        <w:t>Kent Cowden</w:t>
      </w:r>
      <w:r w:rsidRPr="00241194">
        <w:rPr>
          <w:b/>
        </w:rPr>
        <w:t xml:space="preserve"> – Will – Richard Knight</w:t>
      </w:r>
      <w:r>
        <w:rPr>
          <w:b/>
        </w:rPr>
        <w:t xml:space="preserve"> the Younger, Gent</w:t>
      </w:r>
      <w:r>
        <w:t xml:space="preserve"> – To the poor of the parish of Cowden, 5 pounds to be distributed by Thomas Dorkman, Minister, and kindsmand, Robert James of Cowden; to the poor of the parish of East Grinstead, Sussex, 4 pounds, to be distributed by John Sowell, Minister, and brother-in-law, Jeremy Johnson of East Grinstead, Gent; to the poor of the parish of Hartfield, Sussex, 40 shillings to be distributed by Maynard Shaw, Minister; to the poor of the parish of Lingfield, Surrey, 30 shillings to be distributed by John Nicholson, minister; to every one of the mentioned ministers and to brother-in-law, Jeremy Johnson and his wife, Alice, 10 shillings to buy rings; to Thomas Dorkman, minister, 5 pounds to preach funeral sermon; to godson, Richard Knight, “which I have put out as an apprentice to Jarvis Thorpe of East Grinstead, 50 pounds at 21; to Bridget, the wife of Thomas Carr of Cowden, 40 shillings; to kinswoman Margaret, wife of William Harris of Sussex, 5 pounds; to kinswoman Johanna, wife of William Baugham of London, Tailor, 3 pounds; to friends Robert Burgess of Cowdon, Butcher and to my manservant, 3 pounds apiece; to each and every one of other servants, “Men, maids and boys,” 40 shillings;  to all godchildren, 10 shillings apiece;  to father-in-law Jeremy Johnson the elder, Gent, to brother in law, Henry Johnson, Gent, to uncle Richard Knight the Elder, Gent, and Richard Knight, Gent, to kinswoman Margaret Titchbourn, Widow, to kinsman John Titchbourn, Gent, to Uncle Knight’s 3 daughters, Elizabeth, Ann and Bridget, to John Bridgland, Gent, my cousin Anne’s husband, to each and every one of them, 20 shillings to buy them rings; to friend Edward Daniel and his son, Robert Daniel, 40 shillings; to all servants of cousin Robert James, 10 shillings apiece; to wife Sarah, beds, linens, furniture (long list); to wife Sarah, long list of silver items with initials “RKM”, “RT”, “RK”, “RKS” and coats of arms engraved, also pewter items, bible marked with “TA”; to wife Sarah, 300 pounds; to daughter Sarah, silver plate not already bequeathed and all boxes and trunks at age 21; wife and daughter to receive “suitable” mourning clothes paid for out of estate; to executor and his 3 children, 100 pounds for mourning; to kinsman Robert James, all iron and stock belonging to the furnace and forge occupied by testator and Robert James; residue of estate to Robert James and he to be executor; owes 600 pounds to Robert Seyliard of Eatonbridge, Kent; to daughter Sarah, lands and tenements in Cowden; other lands to daughter, and annuity of 16 pounds from rents; after wife’s decease, the lands/house where testator lives; long description of lands etc, to go to daughter; then, if wife is pregnant when testator dies and produces a son, then everything that was to go to daughter will go to son (!) but son will have to pay to daughter 1000 pounds at the age of 21 or day of marriage plus an annuity of 25 </w:t>
      </w:r>
      <w:r>
        <w:lastRenderedPageBreak/>
        <w:t xml:space="preserve">pounds; if wife produces another female child, daughter Sarah has to pay her 1000 pounds and 25 pound annuity, and gets to keep everything else; appoints Robert James to be daughter’s guardian unti age 21 but child to be brought up by wife; details follow about accounting for rents and payments to the estate.  (Prerogative Court of Canterbury Wills, 1384-1858, PROB 11: Will Registers, 1674-1687, Piece 366: North, Quire Numbers 48-94 (1681)) </w:t>
      </w:r>
    </w:p>
    <w:p w:rsidR="00D02CF2" w:rsidRDefault="00D02CF2" w:rsidP="00D02CF2">
      <w:r w:rsidRPr="00E23E7F">
        <w:rPr>
          <w:b/>
        </w:rPr>
        <w:t xml:space="preserve">1681 – May 16 – </w:t>
      </w:r>
      <w:r w:rsidR="004C78BF" w:rsidRPr="00245A6E">
        <w:rPr>
          <w:b/>
          <w:szCs w:val="24"/>
          <w:u w:val="single"/>
        </w:rPr>
        <w:t xml:space="preserve">UK </w:t>
      </w:r>
      <w:r>
        <w:rPr>
          <w:b/>
          <w:u w:val="single"/>
        </w:rPr>
        <w:t>Isle of Wight</w:t>
      </w:r>
      <w:r w:rsidRPr="00E23E7F">
        <w:rPr>
          <w:b/>
          <w:u w:val="single"/>
        </w:rPr>
        <w:t xml:space="preserve"> Newport</w:t>
      </w:r>
      <w:r w:rsidRPr="00E23E7F">
        <w:rPr>
          <w:b/>
        </w:rPr>
        <w:t xml:space="preserve"> – Will – Joseph Knight</w:t>
      </w:r>
      <w:r>
        <w:rPr>
          <w:b/>
        </w:rPr>
        <w:t>, Tailor</w:t>
      </w:r>
      <w:r>
        <w:t xml:space="preserve"> – All lands, tenements, all goods, chattels, money, plate, etc, to John Bankes of St Clement Danes in Middlesex, Tailor to be sold so as to repay to him all the monies owed to him by testator, and remainder to go to </w:t>
      </w:r>
      <w:r w:rsidRPr="00455D44">
        <w:rPr>
          <w:b/>
        </w:rPr>
        <w:t>brother John Knight and sister Mary Knight</w:t>
      </w:r>
      <w:r>
        <w:t xml:space="preserve">, to be equally divided between them; John Bankes, sole executor. Signed with his mark; Wit: Sarah Chandler (mark), Elizabeth Taylor (mark). (Prerogative Court of Canterbury Wills, 1384-1858, PROB 11: Will Registers, 1674-1687, Piece 366: North, Quire Numbers 48-94 (1681)) </w:t>
      </w:r>
    </w:p>
    <w:p w:rsidR="00D02CF2" w:rsidRDefault="00D02CF2" w:rsidP="00D02CF2">
      <w:pPr>
        <w:pStyle w:val="NormalWeb"/>
        <w:spacing w:before="240" w:beforeAutospacing="0" w:after="240" w:afterAutospacing="0"/>
        <w:ind w:left="0" w:right="0"/>
      </w:pPr>
      <w:r w:rsidRPr="006E7FE1">
        <w:rPr>
          <w:b/>
        </w:rPr>
        <w:t xml:space="preserve">1681 – Jun 7 – </w:t>
      </w:r>
      <w:r w:rsidR="004C78BF" w:rsidRPr="00245A6E">
        <w:rPr>
          <w:b/>
          <w:u w:val="single"/>
        </w:rPr>
        <w:t xml:space="preserve">UK </w:t>
      </w:r>
      <w:r w:rsidRPr="004C78BF">
        <w:rPr>
          <w:b/>
          <w:u w:val="single"/>
        </w:rPr>
        <w:t>Hertfordshire St Stephen</w:t>
      </w:r>
      <w:r w:rsidRPr="006E7FE1">
        <w:rPr>
          <w:b/>
        </w:rPr>
        <w:t xml:space="preserve"> – Will – William Knight</w:t>
      </w:r>
      <w:r>
        <w:rPr>
          <w:b/>
        </w:rPr>
        <w:t>, Gent</w:t>
      </w:r>
      <w:r>
        <w:t xml:space="preserve"> – To be buried in the parish church of St Clement Danes (Westminster), around the font, by my children; to wife Anne and sons-in-law, Richard Walford and John Farnswell (?), lands and tenements, part rented to 3 named tailors; assignee for something is William Knight; (first half of this will is a very poor image); lengthy discussion of lands and property management;  to the church of St Clement Danes, 5 pounds; to the poor of the parish of St Clement Danes, 5 pounds; daughter Elizabeth, wife of Richard Walford, 200 pounds; granddaughter, Anne Walford, 50 pounds; grandson William Walford, 30 pounds; to John, Abraham, Elizabeth, Mary and Richard Walford, 10 pounds apiece; to daughter Mary Farnswell, 100 pounds; to granddaughter Anne Farnswell, 50 pounds; to Mary, James, and Jane Farnswell, 10 pounds apiece; to daughter Joane, wife of Thomas Richards, 100 pounds; to granddaughter Anne Richards, 30 pounds; so William Knight, lands, tenements, income, etc (he is apparently the main heir); to wife, lands and tenements in the county of Hertfordshire; if son dies without issue, everything to be divided equally among daughters, Elizabeth, Mary and Joane; 10 pounds apiece to 3 sons-in-law to buy mourning clothes;  several cousins to get 20 shillings for mourning rings; wife to be sole executrix. (Prerogative Court of Canterbury Wills, 1384-1858, PROB 11: Will Registers, 1674-1687, Piece 366: North, Quire Numbers 48-94 (1681))</w:t>
      </w:r>
    </w:p>
    <w:p w:rsidR="00CE582B" w:rsidRDefault="001470B7" w:rsidP="001470B7">
      <w:pPr>
        <w:pStyle w:val="NormalWeb"/>
        <w:spacing w:before="240" w:beforeAutospacing="0" w:after="240" w:afterAutospacing="0"/>
        <w:ind w:left="0" w:right="0"/>
      </w:pPr>
      <w:r>
        <w:rPr>
          <w:b/>
        </w:rPr>
        <w:t xml:space="preserve">1681 </w:t>
      </w:r>
      <w:r w:rsidR="00BB2059">
        <w:rPr>
          <w:b/>
        </w:rPr>
        <w:t xml:space="preserve">- </w:t>
      </w:r>
      <w:r>
        <w:rPr>
          <w:b/>
        </w:rPr>
        <w:t xml:space="preserve">Aug 1 </w:t>
      </w:r>
      <w:r>
        <w:t xml:space="preserve">– </w:t>
      </w:r>
      <w:r>
        <w:rPr>
          <w:b/>
          <w:u w:val="single"/>
        </w:rPr>
        <w:t>VA</w:t>
      </w:r>
      <w:r w:rsidR="002A684A">
        <w:rPr>
          <w:b/>
          <w:u w:val="single"/>
        </w:rPr>
        <w:t xml:space="preserve"> </w:t>
      </w:r>
      <w:r w:rsidR="002A684A" w:rsidRPr="00D04499">
        <w:rPr>
          <w:b/>
          <w:u w:val="single"/>
        </w:rPr>
        <w:t>Henrico</w:t>
      </w:r>
      <w:r w:rsidRPr="002A684A">
        <w:rPr>
          <w:b/>
        </w:rPr>
        <w:t xml:space="preserve"> – </w:t>
      </w:r>
      <w:r w:rsidR="00BB2059" w:rsidRPr="002A684A">
        <w:rPr>
          <w:b/>
        </w:rPr>
        <w:t xml:space="preserve">Admin - </w:t>
      </w:r>
      <w:r w:rsidRPr="002A684A">
        <w:rPr>
          <w:b/>
        </w:rPr>
        <w:t xml:space="preserve">Jane </w:t>
      </w:r>
      <w:r w:rsidR="002A684A">
        <w:rPr>
          <w:b/>
        </w:rPr>
        <w:t xml:space="preserve">Tucker </w:t>
      </w:r>
      <w:r w:rsidRPr="002A684A">
        <w:rPr>
          <w:b/>
        </w:rPr>
        <w:t>Pleasants</w:t>
      </w:r>
      <w:r w:rsidR="00BB2059" w:rsidRPr="002A684A">
        <w:rPr>
          <w:b/>
        </w:rPr>
        <w:t xml:space="preserve"> </w:t>
      </w:r>
      <w:r w:rsidR="00BB2059">
        <w:t xml:space="preserve">– </w:t>
      </w:r>
      <w:r w:rsidR="00CE582B">
        <w:t>F</w:t>
      </w:r>
      <w:r>
        <w:t>ormerly wife and executrix of Samuel Tucker, dec’d, for 15,000 lbs tobacco, to Martin Elam, two tracts in Bermuda Hundred, both given me by my husband Samuel Tucker in his will, vizt; that purchased by him of Gilbert Elam whereon we lived, 40 acres, and that purchased by him of Anthony Patram, Dec’d, and Rebecca, his wife, one of the heirs of Reginald Evans, dec’d, 23 acres.  29 Nov 1680 Wit: Edward Thomas, Math. (M) Mocke, Signed: Jane Pleasants Rec: 1 Aug 1681.</w:t>
      </w:r>
    </w:p>
    <w:p w:rsidR="00CE582B" w:rsidRDefault="001470B7" w:rsidP="001470B7">
      <w:pPr>
        <w:pStyle w:val="NormalWeb"/>
        <w:spacing w:before="240" w:beforeAutospacing="0" w:after="240" w:afterAutospacing="0"/>
        <w:ind w:left="0" w:right="0"/>
      </w:pPr>
      <w:r>
        <w:t xml:space="preserve">THEN: I, John Woodson, Jr. as marrying the orphan of Samuel Tucker, assign my right in above tract to Martin Elam  20 Aug 1681 Wit: Robert (O) Easly, Hugh Davis, Signed John Woodson, JR, Rec: 20 Aug 1681  </w:t>
      </w:r>
    </w:p>
    <w:p w:rsidR="001470B7" w:rsidRDefault="001470B7" w:rsidP="001470B7">
      <w:pPr>
        <w:pStyle w:val="NormalWeb"/>
        <w:spacing w:before="240" w:beforeAutospacing="0" w:after="240" w:afterAutospacing="0"/>
        <w:ind w:left="0" w:right="0"/>
      </w:pPr>
      <w:r>
        <w:t xml:space="preserve">THEN: I, John Woodson, JR. as marrying orphan of Samuel Tucker, dec’d vizt., Mary Tucker, have released to John Pleasants as guardian of said Mary, all claim to </w:t>
      </w:r>
      <w:r>
        <w:lastRenderedPageBreak/>
        <w:t>above land.  15 Dec 1680, Wit: Zacheus Ellis, Robt. (O) Easly, Signed John Woodson, Jr.  Rec: 20 Aug 1681. (Weisiger 1996, pp. 12-13)</w:t>
      </w:r>
    </w:p>
    <w:p w:rsidR="00355CC0" w:rsidRDefault="00355CC0" w:rsidP="00355CC0">
      <w:r w:rsidRPr="004E2708">
        <w:rPr>
          <w:b/>
        </w:rPr>
        <w:t xml:space="preserve">1681 – Aug 2 – </w:t>
      </w:r>
      <w:r w:rsidR="004C78BF" w:rsidRPr="00245A6E">
        <w:rPr>
          <w:b/>
          <w:szCs w:val="24"/>
          <w:u w:val="single"/>
        </w:rPr>
        <w:t xml:space="preserve">UK </w:t>
      </w:r>
      <w:r w:rsidRPr="004E2708">
        <w:rPr>
          <w:b/>
          <w:u w:val="single"/>
        </w:rPr>
        <w:t>London St Giles</w:t>
      </w:r>
      <w:r>
        <w:rPr>
          <w:b/>
          <w:u w:val="single"/>
        </w:rPr>
        <w:t xml:space="preserve"> Cripplegate</w:t>
      </w:r>
      <w:r w:rsidRPr="004E2708">
        <w:rPr>
          <w:b/>
        </w:rPr>
        <w:t xml:space="preserve"> – Will – Richard Knight</w:t>
      </w:r>
      <w:r>
        <w:rPr>
          <w:b/>
        </w:rPr>
        <w:t>, Armorer</w:t>
      </w:r>
      <w:r>
        <w:t xml:space="preserve"> – To wife Elizabeth, 100 pounds; to wife, benefit of all lands and tenements in West Ham, Essex,  and an annuity of 26 pounds a year for her natural life; if she is not satisfied with this and attempts to sue the estate, the legacy is to be revoked; after the death of said wife, entire estate to go to </w:t>
      </w:r>
      <w:r w:rsidRPr="00CE582B">
        <w:rPr>
          <w:b/>
        </w:rPr>
        <w:t>son, Peter Knight</w:t>
      </w:r>
      <w:r>
        <w:t xml:space="preserve"> and his heirs; to </w:t>
      </w:r>
      <w:r w:rsidRPr="00CE582B">
        <w:rPr>
          <w:b/>
        </w:rPr>
        <w:t>brother Thomas Knight</w:t>
      </w:r>
      <w:r>
        <w:t xml:space="preserve">, 50 pounds and forgiveness of all sums owed testator; also to brother, Thomas, clothing an 6 pounds to buy mourning clothes for him and his wife; to niece Abigail Hutchins, wife of John Hutchins, 20 pounds and also 5 pounds for mourning; to </w:t>
      </w:r>
      <w:r w:rsidRPr="00CE582B">
        <w:rPr>
          <w:b/>
        </w:rPr>
        <w:t>grandson, Richard Knight</w:t>
      </w:r>
      <w:r>
        <w:t xml:space="preserve">, 100 pounds to be paid to his father, Peter Knight, until he shall be 21; to Thomas Freeman and wife, 10 pounds to make them mourning clothes; to the poor pensioners of the Company of Armorers, 10 pounds to be distributed in 50 shilling lots on St Thomas Day for four years after my decease; to the poor of St Giles parish, 22 pounds and 10 shillings to be distributed as follows: 50 shillings on the day of funeral, then 5 pounds a year for 4 years, in 5 shilling amounts; residue of estate to son Peter Knight with said son and wife to be joint executors; </w:t>
      </w:r>
      <w:r w:rsidRPr="00CE582B">
        <w:rPr>
          <w:b/>
        </w:rPr>
        <w:t>warning to wife again to not attempt to get more or all will be revoked</w:t>
      </w:r>
      <w:r>
        <w:t xml:space="preserve"> and will go to son, Peter. (Prerogative Court of Canterbury Wills, 1384-1858, PROB 11: Will Registers, 1674-1687, Piece 367: North, Quire Numbers 95-141 (1681)) </w:t>
      </w:r>
    </w:p>
    <w:p w:rsidR="00355CC0" w:rsidRDefault="00355CC0" w:rsidP="00355CC0">
      <w:r w:rsidRPr="00E426AB">
        <w:rPr>
          <w:b/>
        </w:rPr>
        <w:t xml:space="preserve">1681 – Aug 10 – </w:t>
      </w:r>
      <w:r w:rsidR="004C78BF" w:rsidRPr="00245A6E">
        <w:rPr>
          <w:b/>
          <w:szCs w:val="24"/>
          <w:u w:val="single"/>
        </w:rPr>
        <w:t xml:space="preserve">UK </w:t>
      </w:r>
      <w:r w:rsidRPr="00E426AB">
        <w:rPr>
          <w:b/>
          <w:u w:val="single"/>
        </w:rPr>
        <w:t>Berkshire Shrivenham</w:t>
      </w:r>
      <w:r w:rsidRPr="00E426AB">
        <w:rPr>
          <w:b/>
        </w:rPr>
        <w:t xml:space="preserve"> – Will – </w:t>
      </w:r>
      <w:r>
        <w:rPr>
          <w:b/>
        </w:rPr>
        <w:t>Jeffrey</w:t>
      </w:r>
      <w:r w:rsidRPr="00E426AB">
        <w:rPr>
          <w:b/>
        </w:rPr>
        <w:t xml:space="preserve"> Knight</w:t>
      </w:r>
      <w:r>
        <w:rPr>
          <w:b/>
        </w:rPr>
        <w:t>, Clothworker</w:t>
      </w:r>
      <w:r>
        <w:t xml:space="preserve"> – To daughter Jane Knight, 34 pounds and daughter must pay to “my now wife Anne Knight” 3 pounds and 10 shillings a year during wife’s natural life; to son (in-law?) John Pantin and wife, 20 pounds; to all grandchildren, 1 shilling apiece; to son Jeffrey Knight, 20 shillings; to daughter Anne Eyres (Aires), 20 shillings; to daughter Priscilla Royly, 20 shillings; to wife, Anne, for her life, all household goods; after her decease, to go to children, then lists household items and what goes to who, beds, pots and pans, blankets, etc; residue of estate to daughter Jane after wife’s decease. (Prerogative Court of Canterbury Wills, 1384-1858, PROB 11: Will Registers, 1674-1687, Piece 367: North, Quire Numbers 95-141 (1681)) </w:t>
      </w:r>
    </w:p>
    <w:p w:rsidR="00B711A8" w:rsidRDefault="00B711A8" w:rsidP="00B711A8">
      <w:r w:rsidRPr="00B711A8">
        <w:rPr>
          <w:b/>
        </w:rPr>
        <w:t xml:space="preserve">1681 – Aug 18 – </w:t>
      </w:r>
      <w:r w:rsidRPr="00B711A8">
        <w:rPr>
          <w:b/>
          <w:u w:val="single"/>
        </w:rPr>
        <w:t>VA Northumberland</w:t>
      </w:r>
      <w:r w:rsidRPr="00B711A8">
        <w:rPr>
          <w:b/>
        </w:rPr>
        <w:t xml:space="preserve"> – George Knight</w:t>
      </w:r>
      <w:r>
        <w:t xml:space="preserve"> - Att a Court held for Northumberland County the Eighteenth day of August 1681 PEMBERTON, Assignee of COX agt PHILLIP DRAKE: Whereas RICHARD PEMBERTON, Assignee of RICHARD COX, Administrator of GEORGE KNIGHT, petitioned this Court for nine hundred seaventy and five pounds of tobacco and caske due to the said Estate from PHILLIP DRAKE, and whereas PHILLIP DRAKE did on his own exhibit an Account wherein it appeares that the said KNIGHT stood indebted to him, the said DRAKE, eleaven hundred seaventy and foure pounds of tobacco and caske it is ordered that the said suite be dismist.   PEMBERTON aft JNO: ROACH.  Whereas JOHN ROACH was arrested to this Court at the suit of RICHARD PEMBERTON, the Assignee of RICHARD COX, the Administrator of GEORGE KNIGHT, for foure hundred pounds of tobacco and caske and not appearing, Judgment is granted the said PEMBERTON against the Sheriffe for the said sum according to Law. (Sparacio, 1680-1683 Order Book, p. 101)</w:t>
      </w:r>
    </w:p>
    <w:p w:rsidR="00355CC0" w:rsidRDefault="00355CC0" w:rsidP="00355CC0">
      <w:r w:rsidRPr="006E3967">
        <w:rPr>
          <w:b/>
        </w:rPr>
        <w:t xml:space="preserve">1681 – Aug 25 – </w:t>
      </w:r>
      <w:r w:rsidR="004C78BF" w:rsidRPr="00245A6E">
        <w:rPr>
          <w:b/>
          <w:szCs w:val="24"/>
          <w:u w:val="single"/>
        </w:rPr>
        <w:t xml:space="preserve">UK </w:t>
      </w:r>
      <w:r w:rsidRPr="006E3967">
        <w:rPr>
          <w:b/>
          <w:u w:val="single"/>
        </w:rPr>
        <w:t>London</w:t>
      </w:r>
      <w:r w:rsidRPr="006E3967">
        <w:rPr>
          <w:b/>
        </w:rPr>
        <w:t xml:space="preserve"> – Will – Margaret Knight</w:t>
      </w:r>
      <w:r>
        <w:rPr>
          <w:b/>
        </w:rPr>
        <w:t>, Spinster</w:t>
      </w:r>
      <w:r>
        <w:t xml:space="preserve"> – To brother, Robert Knight of London, Merchant, 10 pounds; to Mary Knight, his wife, 10 pounds; to brother, Robert Knight of London, 100 pounds “with the interest thereof due to me </w:t>
      </w:r>
      <w:r>
        <w:lastRenderedPageBreak/>
        <w:t xml:space="preserve">upon bond from Peake (or Luke) Burt of Waltham in the county of Kent, Gent”; to George Carter, brother(in-law) of Crandell in Kent, 5 pounds; to Katherine, his wife, 5 pounds; to George and Thomas Carter, sons of George and Katherine Carter, 5 pounds apiece;  to Katherine Carter and Phebe Carter, daughters of George and Katherine Carter, 5 pounds apiece;  residue to sisters Dorothy and Phebe Knight who are joint executrixes. (Prerogative Court of Canterbury Wills, 1384-1858, PROB 11: Will Registers, 1674-1687, Piece 367: North, Quire Numbers 95-141 (1681)) </w:t>
      </w:r>
    </w:p>
    <w:p w:rsidR="00355CC0" w:rsidRDefault="00355CC0" w:rsidP="00355CC0">
      <w:pPr>
        <w:pStyle w:val="NormalWeb"/>
        <w:spacing w:before="240" w:beforeAutospacing="0" w:after="240" w:afterAutospacing="0"/>
        <w:ind w:left="0" w:right="0"/>
      </w:pPr>
      <w:r w:rsidRPr="00E21B87">
        <w:rPr>
          <w:b/>
        </w:rPr>
        <w:t xml:space="preserve">1681 – Aug 25 – </w:t>
      </w:r>
      <w:r w:rsidR="004C78BF" w:rsidRPr="00245A6E">
        <w:rPr>
          <w:b/>
          <w:u w:val="single"/>
        </w:rPr>
        <w:t xml:space="preserve">UK </w:t>
      </w:r>
      <w:r w:rsidRPr="00E21B87">
        <w:rPr>
          <w:b/>
          <w:u w:val="single"/>
        </w:rPr>
        <w:t>London</w:t>
      </w:r>
      <w:r w:rsidRPr="00E21B87">
        <w:rPr>
          <w:b/>
        </w:rPr>
        <w:t xml:space="preserve"> – Will – Dorothy Knight</w:t>
      </w:r>
      <w:r>
        <w:rPr>
          <w:b/>
        </w:rPr>
        <w:t>, Spinster</w:t>
      </w:r>
      <w:r>
        <w:t xml:space="preserve"> – To brother, Robert Knight of London, 10 pounds; to sister Mary Knight, his wife, 10 pounds; to brother George Carter and Katherine his wife, each of them 10 pounds; to George, Katherine, Thomas and Phebe Carter, the children of George and Katherine, to each of them 5 pounds; to uncle and aunt Legalt, 10 shillings each; to their children, each, 5 shillings; “to the poor among friends”, 10 pounds, 5 of which to “friends” in London, and 5 among “friends” in Kent; to friend Rebatta Trebers of London, widow, 25 shilling piece of gold; to Mary Booth of London, widow, one 10 shilling piece of gold; to my cousin Deborah Guntherson of London, milliner, and to her mother and sister Dorothy, 10 shillings; to brother Robert Knight, 100 pounds; residue of estate to sister Phebe Knight and she to be executrix.  Wit: John Marsh, Deborah Guntherson, Robert Knight. (Prerogative Court of Canterbury Wills, 1384-1858, PROB 11: Will Registers, 1674-1687, Piece 367: North, Quire Numbers 95-141 (1681))</w:t>
      </w:r>
    </w:p>
    <w:p w:rsidR="000561E1" w:rsidRDefault="000561E1" w:rsidP="000561E1">
      <w:pPr>
        <w:pStyle w:val="NormalWeb"/>
        <w:spacing w:before="240" w:after="240"/>
        <w:ind w:left="0"/>
      </w:pPr>
      <w:r w:rsidRPr="000561E1">
        <w:rPr>
          <w:b/>
        </w:rPr>
        <w:t xml:space="preserve">1681 – </w:t>
      </w:r>
      <w:r>
        <w:rPr>
          <w:b/>
        </w:rPr>
        <w:t xml:space="preserve">Sep 13 - </w:t>
      </w:r>
      <w:r w:rsidRPr="000561E1">
        <w:rPr>
          <w:b/>
          <w:u w:val="single"/>
        </w:rPr>
        <w:t>VA Henrico</w:t>
      </w:r>
      <w:r w:rsidRPr="000561E1">
        <w:rPr>
          <w:b/>
        </w:rPr>
        <w:t xml:space="preserve"> – Court – Katherine Watkins Case</w:t>
      </w:r>
      <w:r>
        <w:t xml:space="preserve"> - The examination of Katherine Watkins, the wife of Henry Watkins of Henrico County in Virginia had and taken this 13 of September 1681 . before us William Byrd and John Farrar two of his Majesties Justices of the County aforesaid as followeth (vizt.) .</w:t>
      </w:r>
    </w:p>
    <w:p w:rsidR="000561E1" w:rsidRDefault="000561E1" w:rsidP="000561E1">
      <w:pPr>
        <w:pStyle w:val="NormalWeb"/>
        <w:spacing w:before="240" w:beforeAutospacing="0" w:after="240" w:afterAutospacing="0"/>
        <w:ind w:left="0" w:right="0"/>
      </w:pPr>
      <w:r>
        <w:t>The said Katherine aforesaid on her Oath and examination deposeth, That on fryday being in the Month of August aboute five weeks since, the said Katherine mett with John Long (A Mulatto Belonging to Capt. Thomas Cocke) at or neare the pyney slash betweene the aforesaid Cokes and Henry Watkins house, and at the same tyme and place, the said John threw the said Katherine downe (He starting from behind a tree) and stopped her Mouth with a handkerchief, and tooke up the said Katherines Coates [i.e., petticoats], and putt his yard into her and ravished her; Upon which she the said Katherine Cryed out (as she deposeth) and afterwards (being rexuced by another Negroe of the said Cockes named Jack White) she departed home, and the said John departed to his Masters likewise, or that way; after which abuse she the said Katherine declares that her husband, inclinable to the Quakers, and therefore would not prosecute, and she being sicke and her Children likewise, she therefore did not make her complaint before she went to Lt. Col. Farrass, which was yesterday, morning, and this day in the morning she went to William Randolphs' and found him not at home. But at night met with the gentlemen Justices aforesaid at the house of the aforesaid Cocke in Henrico County in Virginia aforeaid before whom she hath made this complaint upon oath . . . .</w:t>
      </w:r>
    </w:p>
    <w:p w:rsidR="000561E1" w:rsidRDefault="000561E1" w:rsidP="000561E1">
      <w:pPr>
        <w:pStyle w:val="NormalWeb"/>
        <w:spacing w:before="240" w:beforeAutospacing="0" w:after="240" w:afterAutospacing="0"/>
        <w:ind w:left="0" w:right="0"/>
      </w:pPr>
      <w:r w:rsidRPr="000561E1">
        <w:t xml:space="preserve">The deposition of John Aust aged 32 yeares or thereabouts Deposeth, that on fryday being the twelvth of August or thereabouts he came to the house of Mr. Thomas Cocke, and soe went into his Orchard where his servants were a cutting downe weeds, whoe asked the deponent to stay and drinke, soe the deponent stayed and dranke syder </w:t>
      </w:r>
      <w:r w:rsidRPr="000561E1">
        <w:lastRenderedPageBreak/>
        <w:t>with them, and Jacke a Mulatto of the said Thomas Cocke went in to draw syder, and he stay'd something long whereupon the deponent followed him and coming to the doore where the syder was, heard Katherine the wife of henry Watkins say (Lord) Jacke what makes thee refreaine our house that you come not oftner, for come when thou wilt thou shalt be as well come as any of My owne Children, and soe she tooke him aobut the necke and Kissed him, and Jacke went out and drawed Syder, and she said Jack wilt thout not drinke to me, who sayd yes if you will goe out where our Cupp is, and a little after she came out, where the said Thomas Cockes negroes were a drinking and there dranke cupp for cupp with them (as others there did) and as she sett Negroe dirke passing by her she tooke up the taile of his shirt (saying) Dirke thou wilt have a good long thing, and soe did several tymes as he past by her; after this she went into the roome where the syder was and then came out agine, and between the two houses she mett Mulatto Jacke a going to draw more syder and putt her hand on his codpiece, at which he smil'd, and went on his way and drew syder and she came againe into the company but stay'd not long but went out to drinking with two of the said Thomas Cockes Negroes by the garden pale, And a while after she tooke Mingoe one of the said Cocke's Negroes about the Necke and fling on the bedd and Kissed him and putt her hand into his Codpeice, Awhile after Mulatto Jacke went into the Fish roome and she followed him, but what they did there this deponent knoweth not for it being near night this deponent left her and the Negroes together, (He thinking her to be much in drinke) and soe this deponent went home about one houre by s</w:t>
      </w:r>
      <w:r>
        <w:t>unn. (Henrico County Deed Book, 1677-1692, 192-195)</w:t>
      </w:r>
    </w:p>
    <w:p w:rsidR="00CE582B" w:rsidRDefault="001470B7" w:rsidP="001470B7">
      <w:pPr>
        <w:pStyle w:val="NormalWeb"/>
        <w:spacing w:before="240" w:beforeAutospacing="0" w:after="240" w:afterAutospacing="0"/>
        <w:ind w:left="0" w:right="0"/>
      </w:pPr>
      <w:r>
        <w:rPr>
          <w:b/>
        </w:rPr>
        <w:t xml:space="preserve">1681 </w:t>
      </w:r>
      <w:r w:rsidR="00CE582B">
        <w:rPr>
          <w:b/>
        </w:rPr>
        <w:t xml:space="preserve">- </w:t>
      </w:r>
      <w:r>
        <w:rPr>
          <w:b/>
        </w:rPr>
        <w:t xml:space="preserve">Sep 14 </w:t>
      </w:r>
      <w:r>
        <w:t xml:space="preserve">– </w:t>
      </w:r>
      <w:r>
        <w:rPr>
          <w:b/>
          <w:u w:val="single"/>
        </w:rPr>
        <w:t>VA</w:t>
      </w:r>
      <w:r w:rsidR="002A684A">
        <w:rPr>
          <w:b/>
          <w:u w:val="single"/>
        </w:rPr>
        <w:t xml:space="preserve"> </w:t>
      </w:r>
      <w:r w:rsidR="002A684A" w:rsidRPr="005E676D">
        <w:rPr>
          <w:b/>
          <w:u w:val="single"/>
        </w:rPr>
        <w:t>Lancaster</w:t>
      </w:r>
      <w:r w:rsidRPr="002A684A">
        <w:rPr>
          <w:b/>
        </w:rPr>
        <w:t xml:space="preserve"> – </w:t>
      </w:r>
      <w:r w:rsidR="002A684A" w:rsidRPr="002A684A">
        <w:rPr>
          <w:b/>
        </w:rPr>
        <w:t xml:space="preserve">Mar - </w:t>
      </w:r>
      <w:r w:rsidRPr="002A684A">
        <w:rPr>
          <w:b/>
        </w:rPr>
        <w:t>John Palmer and Anne Knight</w:t>
      </w:r>
      <w:r w:rsidR="002A684A">
        <w:t xml:space="preserve"> - </w:t>
      </w:r>
      <w:r>
        <w:t xml:space="preserve"> Knight, a svt. to Maj. Edw</w:t>
      </w:r>
      <w:r w:rsidR="002A684A">
        <w:t>ard</w:t>
      </w:r>
      <w:r>
        <w:t xml:space="preserve"> Dale swore that Palmer had fathered her illeg. child. (Headley 2001, p. 272)</w:t>
      </w:r>
    </w:p>
    <w:p w:rsidR="00CE582B" w:rsidRDefault="002A684A" w:rsidP="001470B7">
      <w:pPr>
        <w:pStyle w:val="NormalWeb"/>
        <w:spacing w:before="240" w:beforeAutospacing="0" w:after="240" w:afterAutospacing="0"/>
        <w:ind w:left="0" w:right="0"/>
      </w:pPr>
      <w:r w:rsidRPr="002A684A">
        <w:rPr>
          <w:b/>
        </w:rPr>
        <w:t>Note</w:t>
      </w:r>
      <w:r w:rsidRPr="002A684A">
        <w:t>: Just because they were "servants" does not mean that they were poor people pulled in off the streets of London. In this case, we note the most interesting juxtaposition of the names Palmer and Knight, knowing already that Knights and Palmers were connected via interactions in Northumberland county. Sons and daughters were regularly apprenticed out as "servants" - this had been going on in England for a very long time - and even Capt. Peter Knight's daughter, Mary, apparently learned the trade of weaving as we will see further on. It's not likely she learned it from her father.</w:t>
      </w:r>
    </w:p>
    <w:p w:rsidR="00CE582B" w:rsidRDefault="002A684A" w:rsidP="001470B7">
      <w:pPr>
        <w:pStyle w:val="NormalWeb"/>
        <w:spacing w:before="240" w:beforeAutospacing="0" w:after="240" w:afterAutospacing="0"/>
        <w:ind w:left="0" w:right="0"/>
      </w:pPr>
      <w:r w:rsidRPr="002A684A">
        <w:t>Recall also that John Palmer was one of the "servants" at Capt. Peter Knight's place during the Summar Adams affair and gave testimony. In the testimony of Mary Pallas, we learn that Capt. Peter bought 3 barrels of "corne" from a John Palmer, who was apparently a neighbor planter and probably father of John Palmer the "servant".</w:t>
      </w:r>
      <w:r>
        <w:br/>
      </w:r>
      <w:r w:rsidRPr="002A684A">
        <w:t>Edward Palmer was a headright of Adam Thoroughgood 1635 Jun 24 and patented his own land 1658 Jun 4 in Northumberland County. We also note that in 1653, William Claiborne claimed "both Kent and Palmer Islands" so Palmers may have been there prior to Northumberland VA. Again, it was Edward Palmer who used "Guy Knight" as a headright in 1658. One wonders if "Guy" is not a transcription error and is really "George" using the abbreviation of the time: Geo?</w:t>
      </w:r>
    </w:p>
    <w:p w:rsidR="001470B7" w:rsidRDefault="002A684A" w:rsidP="001470B7">
      <w:pPr>
        <w:pStyle w:val="NormalWeb"/>
        <w:spacing w:before="240" w:beforeAutospacing="0" w:after="240" w:afterAutospacing="0"/>
        <w:ind w:left="0" w:right="0"/>
      </w:pPr>
      <w:r w:rsidRPr="002A684A">
        <w:t xml:space="preserve">Finally, there were quite a few Knight-Palmer connections in England. </w:t>
      </w:r>
    </w:p>
    <w:p w:rsidR="001470B7" w:rsidRDefault="001470B7" w:rsidP="001470B7">
      <w:pPr>
        <w:pStyle w:val="NormalWeb"/>
        <w:spacing w:before="240" w:beforeAutospacing="0" w:after="240" w:afterAutospacing="0"/>
        <w:ind w:left="0" w:right="0"/>
      </w:pPr>
      <w:r>
        <w:rPr>
          <w:b/>
        </w:rPr>
        <w:t xml:space="preserve">1681 </w:t>
      </w:r>
      <w:r w:rsidR="00BB2059">
        <w:rPr>
          <w:b/>
        </w:rPr>
        <w:t xml:space="preserve">- </w:t>
      </w:r>
      <w:r>
        <w:rPr>
          <w:b/>
        </w:rPr>
        <w:t xml:space="preserve">Sep 28 – </w:t>
      </w:r>
      <w:r w:rsidRPr="00260833">
        <w:rPr>
          <w:b/>
          <w:u w:val="single"/>
        </w:rPr>
        <w:t>VA</w:t>
      </w:r>
      <w:r w:rsidR="00BB2059">
        <w:rPr>
          <w:b/>
          <w:u w:val="single"/>
        </w:rPr>
        <w:t xml:space="preserve"> </w:t>
      </w:r>
      <w:r w:rsidR="00BB2059" w:rsidRPr="00260833">
        <w:rPr>
          <w:b/>
          <w:u w:val="single"/>
        </w:rPr>
        <w:t>Henrico</w:t>
      </w:r>
      <w:r w:rsidRPr="00591C4E">
        <w:rPr>
          <w:b/>
        </w:rPr>
        <w:t xml:space="preserve"> – </w:t>
      </w:r>
      <w:r w:rsidR="00BB2059" w:rsidRPr="00591C4E">
        <w:rPr>
          <w:b/>
        </w:rPr>
        <w:t xml:space="preserve">Admin - </w:t>
      </w:r>
      <w:r w:rsidRPr="00591C4E">
        <w:rPr>
          <w:b/>
        </w:rPr>
        <w:t xml:space="preserve">Mr. </w:t>
      </w:r>
      <w:r w:rsidRPr="00F818FE">
        <w:rPr>
          <w:b/>
        </w:rPr>
        <w:t>Robert Woodson</w:t>
      </w:r>
      <w:r>
        <w:t xml:space="preserve">, </w:t>
      </w:r>
      <w:r w:rsidRPr="00CE582B">
        <w:rPr>
          <w:b/>
        </w:rPr>
        <w:t xml:space="preserve">Mr. </w:t>
      </w:r>
      <w:r w:rsidRPr="00F818FE">
        <w:rPr>
          <w:b/>
        </w:rPr>
        <w:t>John Woodson</w:t>
      </w:r>
      <w:r>
        <w:t xml:space="preserve">, </w:t>
      </w:r>
      <w:r w:rsidRPr="00CE582B">
        <w:rPr>
          <w:b/>
        </w:rPr>
        <w:t>Mr. Thomas East, Mr. Robert Clarke &amp; Mr. William Porter</w:t>
      </w:r>
      <w:r w:rsidR="00591C4E">
        <w:t xml:space="preserve"> – Land </w:t>
      </w:r>
      <w:r w:rsidR="00591C4E">
        <w:lastRenderedPageBreak/>
        <w:t>patent for</w:t>
      </w:r>
      <w:r>
        <w:t xml:space="preserve"> 531 A., 1 R., 4 P., </w:t>
      </w:r>
      <w:r w:rsidRPr="00260833">
        <w:t>Henrico Co</w:t>
      </w:r>
      <w:r>
        <w:t>., S. side of the White Oake Sw., in Verina Par., Adj. Mr. Thomas Cocke; Madam Bland; … (Nugent II, p. 223)</w:t>
      </w:r>
      <w:r w:rsidR="00673F90">
        <w:t xml:space="preserve">  </w:t>
      </w:r>
      <w:r w:rsidR="002A684A" w:rsidRPr="002A684A">
        <w:rPr>
          <w:b/>
        </w:rPr>
        <w:t>Note</w:t>
      </w:r>
      <w:r w:rsidR="002A684A" w:rsidRPr="002A684A">
        <w:t xml:space="preserve">: The grant is to Robert Woodson and his son, John Woodson, not a brother. This will be clarified in the record 1694 Jan 1. </w:t>
      </w:r>
    </w:p>
    <w:p w:rsidR="001470B7" w:rsidRDefault="001470B7" w:rsidP="001470B7">
      <w:pPr>
        <w:pStyle w:val="NormalWeb"/>
        <w:spacing w:before="240" w:beforeAutospacing="0" w:after="240" w:afterAutospacing="0"/>
        <w:ind w:left="0" w:right="0"/>
      </w:pPr>
      <w:r>
        <w:rPr>
          <w:b/>
        </w:rPr>
        <w:t xml:space="preserve">1681 </w:t>
      </w:r>
      <w:r w:rsidR="002A684A">
        <w:rPr>
          <w:b/>
        </w:rPr>
        <w:t xml:space="preserve">- </w:t>
      </w:r>
      <w:r>
        <w:rPr>
          <w:b/>
        </w:rPr>
        <w:t xml:space="preserve">Sep 28 </w:t>
      </w:r>
      <w:r>
        <w:t xml:space="preserve">– </w:t>
      </w:r>
      <w:r>
        <w:rPr>
          <w:b/>
          <w:u w:val="single"/>
        </w:rPr>
        <w:t>VA</w:t>
      </w:r>
      <w:r w:rsidR="002A684A">
        <w:rPr>
          <w:b/>
          <w:u w:val="single"/>
        </w:rPr>
        <w:t xml:space="preserve"> </w:t>
      </w:r>
      <w:r w:rsidR="002A684A" w:rsidRPr="001B65BD">
        <w:rPr>
          <w:b/>
          <w:u w:val="single"/>
        </w:rPr>
        <w:t>Rappahannock</w:t>
      </w:r>
      <w:r w:rsidRPr="00673F90">
        <w:rPr>
          <w:b/>
        </w:rPr>
        <w:t xml:space="preserve"> – </w:t>
      </w:r>
      <w:r w:rsidR="00673F90" w:rsidRPr="00673F90">
        <w:rPr>
          <w:b/>
        </w:rPr>
        <w:t xml:space="preserve">Admin - </w:t>
      </w:r>
      <w:r w:rsidRPr="00673F90">
        <w:rPr>
          <w:b/>
        </w:rPr>
        <w:t>Mr. Thomas Watkins</w:t>
      </w:r>
      <w:r w:rsidR="00673F90">
        <w:t xml:space="preserve"> – Land patent for</w:t>
      </w:r>
      <w:r>
        <w:t xml:space="preserve"> 420 acs upon a br. Of Piancketanck Riv… etc. (Nugent II, p. 224)</w:t>
      </w:r>
    </w:p>
    <w:p w:rsidR="00355CC0" w:rsidRDefault="00355CC0" w:rsidP="00355CC0">
      <w:r w:rsidRPr="007C4013">
        <w:rPr>
          <w:b/>
        </w:rPr>
        <w:t xml:space="preserve">1681 – Nov 15 – </w:t>
      </w:r>
      <w:r w:rsidR="004C78BF" w:rsidRPr="00245A6E">
        <w:rPr>
          <w:b/>
          <w:szCs w:val="24"/>
          <w:u w:val="single"/>
        </w:rPr>
        <w:t xml:space="preserve">UK </w:t>
      </w:r>
      <w:r w:rsidRPr="007C4013">
        <w:rPr>
          <w:b/>
          <w:u w:val="single"/>
        </w:rPr>
        <w:t>Warwickshire Woot</w:t>
      </w:r>
      <w:r>
        <w:rPr>
          <w:b/>
          <w:u w:val="single"/>
        </w:rPr>
        <w:t>to</w:t>
      </w:r>
      <w:r w:rsidRPr="007C4013">
        <w:rPr>
          <w:b/>
          <w:u w:val="single"/>
        </w:rPr>
        <w:t>n</w:t>
      </w:r>
      <w:r>
        <w:rPr>
          <w:b/>
          <w:u w:val="single"/>
        </w:rPr>
        <w:t xml:space="preserve"> Wawen</w:t>
      </w:r>
      <w:r w:rsidRPr="007C4013">
        <w:rPr>
          <w:b/>
        </w:rPr>
        <w:t xml:space="preserve"> – Will – John Knight</w:t>
      </w:r>
      <w:r>
        <w:rPr>
          <w:b/>
        </w:rPr>
        <w:t>, Gent</w:t>
      </w:r>
      <w:r>
        <w:t xml:space="preserve"> – “I John Knight of Barrells… whereas I stand seized in fee of my manor house or Capital Messuage called Barrells and the … grounds thereunto belonging… and also of other lands and tenements in Ullenhall… by virtue of a fine levied in 1650 by Humphry Grassingham and myself unto Robert Adams and Richard Holme… Now I do, by this last will and testament, give and devise my said Mannor capital Messuage ” etc. in Bearley and Debenhall “now in the tenure of Edward Pratchett” to eldest son, William Knight for the term of 4 score years; then, estate to go to son Edmund Knight and brother Robert Knight (this part is rather confusing and seems to lend the place to Edmund and Robert for the 40 years and then to go to sons of William Knight from one to the next in default of heirs of any; in default of heirs of William, estate to go to son Edmund and in default of his heirs, to brother Robert and his heirs; in default of his heirs, it should “descend to the right heirs of me, John Knight…”; also gives to son William his two “fee farm rents” and all his free land “in the tenure of Carrington”; William is also to have “all my Copihold lands and tenements within the said Manor, but upon this special trust” which is to pay all debts and to also pay to his brother, Edmund, 500 pounds for which money he has made a “conditional surrender” of part of the said Cop</w:t>
      </w:r>
      <w:r w:rsidR="00673F90">
        <w:t>y</w:t>
      </w:r>
      <w:r>
        <w:t xml:space="preserve">hold lands which are “now in the hands of Richard Holmes, Gent”; to son Edmund, lands in Henley, Warwickshire when he turns 21; Edmund to give compensation to sister-in-law Mary Rawlins, daughter of testator’s late father-in-law, Edmund Rawlins since this land comes to Edmund Knight from the will of Edmund Rawlins; to Edmund Knight, silver handled sword and belt, other silver and gold items, furniture, bed, bedding, sheets, pillows, tablecloths, linen napkins, platters and plates, etc; to daughter ___ Martin, 20 gold guineas and 5 pounds to her husband; to brother Robert Knight, 5 pounds; to cousins John Knight, Thomas Knight, Elizabeth Knight, Sarah Knight, 10 shillings apiece to buy them mourning rings; to sister-in-law Mary Rawlins, 20 shillings to buy a ring; to kinswoman Elizabeth Rogers, a 10 shilling piece of gold and 2 shilling pieces of silver of King Edwards coin; to every servant, 5 shillings; to the poor of Ullenhall, </w:t>
      </w:r>
      <w:r w:rsidRPr="00B650F3">
        <w:t>Henley-in-Arden</w:t>
      </w:r>
      <w:r>
        <w:t xml:space="preserve"> and Rowington, 50 shillings annually to be paid out of the Close in Ullenhall, funds in the hands of George Fulwood, Gent, trustee; further details on management of charity; residual legatee, son William Knight, who is to be executor; son-in-law William Martin to be assistant to executor; states he wrote the will with his own hand; codicil gives additional 100 pounds to son Edmund; adds an annuity of 30 shillings to an Elizabeth Heatts “for her care and diligence in my service”; Wit: Devereaux Wilson, William Martin, John Morris, Mary Smart. (Prerogative Court of Canterbury Wills, 1384-1858, PROB 11: Will Registers, 1674-1687, Piece 368: North, Quire Numbers 142-189 (1681))  </w:t>
      </w:r>
      <w:r w:rsidR="00673F90">
        <w:t xml:space="preserve">See the </w:t>
      </w:r>
      <w:r w:rsidR="00673F90" w:rsidRPr="00673F90">
        <w:rPr>
          <w:i/>
        </w:rPr>
        <w:t xml:space="preserve">Visitation of Warwickshire </w:t>
      </w:r>
      <w:r w:rsidRPr="00673F90">
        <w:rPr>
          <w:i/>
        </w:rPr>
        <w:t>1682</w:t>
      </w:r>
      <w:r w:rsidRPr="00B650F3">
        <w:t xml:space="preserve"> (Harl. Soc.), 81.</w:t>
      </w:r>
      <w:r>
        <w:t xml:space="preserve">)  </w:t>
      </w:r>
    </w:p>
    <w:p w:rsidR="00673F90" w:rsidRDefault="00673F90" w:rsidP="00355CC0">
      <w:r>
        <w:t xml:space="preserve">Re: Ullenhall: A small estate here belonging to the Abbey of Bordesley was described in 1535 as 'the manor of Ulnall Henley with Denseyes Yende', valued at £3 13s. 5½d. including 'perquisites of the court there'. After the Dissolution it was granted as 'the </w:t>
      </w:r>
      <w:r>
        <w:lastRenderedPageBreak/>
        <w:t>grange of Ownall' to Clement Throckmorton,  and any manorial rights were presumably lost.</w:t>
      </w:r>
    </w:p>
    <w:p w:rsidR="00355CC0" w:rsidRDefault="00355CC0" w:rsidP="00355CC0">
      <w:r>
        <w:t xml:space="preserve">Barrells is in the parish of Ullenhall which was made a separate parish from Wootton Wawen in 1861. .  </w:t>
      </w:r>
      <w:r w:rsidRPr="00B650F3">
        <w:t>Above the east window</w:t>
      </w:r>
      <w:r>
        <w:t xml:space="preserve"> in t</w:t>
      </w:r>
      <w:r w:rsidRPr="00B650F3">
        <w:t xml:space="preserve">he </w:t>
      </w:r>
      <w:r>
        <w:t xml:space="preserve">parish </w:t>
      </w:r>
      <w:r w:rsidRPr="00B650F3">
        <w:t xml:space="preserve">church of St Mary there is a moulded stone panel with an achievement of arms of </w:t>
      </w:r>
      <w:r w:rsidRPr="00673F90">
        <w:rPr>
          <w:b/>
        </w:rPr>
        <w:t>Knight of Barrells.</w:t>
      </w:r>
    </w:p>
    <w:p w:rsidR="00355CC0" w:rsidRDefault="00355CC0" w:rsidP="00355CC0">
      <w:r w:rsidRPr="00B650F3">
        <w:t xml:space="preserve">Barrells Hall stands in a beautifully wooded park. </w:t>
      </w:r>
      <w:r w:rsidR="00673F90">
        <w:t>It is</w:t>
      </w:r>
      <w:r>
        <w:t xml:space="preserve"> first mentioned in 1681, when it was among the possessions of John Knight.  In 1730 Robert Knight purchased 'the manor and estate' from Raleigh Knight.  In 1769 Robert Knight, then Earl of Catherlough, was still holding it, and it passed at his death in 1772 to his natural son Robert Knight, after which it descended with the manor of Ullenhall. </w:t>
      </w:r>
    </w:p>
    <w:p w:rsidR="00355CC0" w:rsidRDefault="00355CC0" w:rsidP="00355CC0">
      <w:r>
        <w:rPr>
          <w:noProof/>
        </w:rPr>
        <w:drawing>
          <wp:inline distT="0" distB="0" distL="0" distR="0" wp14:anchorId="78CF1BF5" wp14:editId="3C706EC1">
            <wp:extent cx="5012296" cy="36499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012688" cy="3650265"/>
                    </a:xfrm>
                    <a:prstGeom prst="rect">
                      <a:avLst/>
                    </a:prstGeom>
                  </pic:spPr>
                </pic:pic>
              </a:graphicData>
            </a:graphic>
          </wp:inline>
        </w:drawing>
      </w:r>
    </w:p>
    <w:p w:rsidR="00355CC0" w:rsidRDefault="00355CC0" w:rsidP="00355CC0">
      <w:r>
        <w:t>In the parish church of St Peter at Wootton Wawen, t</w:t>
      </w:r>
      <w:r w:rsidRPr="005A1803">
        <w:t>here are</w:t>
      </w:r>
      <w:r>
        <w:t xml:space="preserve"> six</w:t>
      </w:r>
      <w:r w:rsidRPr="005A1803">
        <w:t xml:space="preserve"> </w:t>
      </w:r>
      <w:r>
        <w:t>18</w:t>
      </w:r>
      <w:r w:rsidRPr="008832B7">
        <w:rPr>
          <w:vertAlign w:val="superscript"/>
        </w:rPr>
        <w:t>th</w:t>
      </w:r>
      <w:r>
        <w:t xml:space="preserve"> century monuments</w:t>
      </w:r>
      <w:r w:rsidRPr="005A1803">
        <w:t xml:space="preserve"> to relatives of Robert Knight, Earl of Catherlough, and one of 1676 to William Somerville, and another to Robert Somerville 1705. There are some 20 floor slabs of the 17th and 18th century, the earliest to Mary wife of John Whittel of Bearley 1603; others to members of the Carington, Somerville, Knight, and other families, including that to William Somerville, the poet, 1742.</w:t>
      </w:r>
      <w:r>
        <w:rPr>
          <w:rStyle w:val="FootnoteReference"/>
        </w:rPr>
        <w:footnoteReference w:id="14"/>
      </w:r>
      <w:r w:rsidRPr="005A1803">
        <w:t xml:space="preserve"> </w:t>
      </w:r>
    </w:p>
    <w:p w:rsidR="00355CC0" w:rsidRDefault="00355CC0" w:rsidP="00355CC0">
      <w:r>
        <w:t xml:space="preserve">Pinley Priory, also called Pinley Abbey, was a Cistercian nunnery in the parish of Rowington in Warwickshire, England. It was founded in the early 12th century and dissolved in 1536. The site of the priory is now occupied by the lands and buildings of Pinley Abbey Farm, and only traces now survive of the original priory buildings. The present Pinley Abbey Farmhouse, dates from the mid 15th century with later alterations. It incorporates part of a wall believed to have been part of an earlier </w:t>
      </w:r>
      <w:r>
        <w:lastRenderedPageBreak/>
        <w:t>monastic building, that also extends beyond it. To the north-west there is a cottage, originally 14th century but also later altered, that was probably once the priory guest house. Pinley Abbey farmhouse below, obviously somewhat modernized:</w:t>
      </w:r>
    </w:p>
    <w:p w:rsidR="00355CC0" w:rsidRDefault="00355CC0" w:rsidP="00355CC0">
      <w:r>
        <w:rPr>
          <w:noProof/>
        </w:rPr>
        <w:drawing>
          <wp:inline distT="0" distB="0" distL="0" distR="0" wp14:anchorId="4055B98E" wp14:editId="33BC5574">
            <wp:extent cx="5044440" cy="2434764"/>
            <wp:effectExtent l="0" t="0" r="381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45697" cy="2435371"/>
                    </a:xfrm>
                    <a:prstGeom prst="rect">
                      <a:avLst/>
                    </a:prstGeom>
                  </pic:spPr>
                </pic:pic>
              </a:graphicData>
            </a:graphic>
          </wp:inline>
        </w:drawing>
      </w:r>
    </w:p>
    <w:p w:rsidR="00355CC0" w:rsidRDefault="00355CC0" w:rsidP="00355CC0"/>
    <w:p w:rsidR="00355CC0" w:rsidRDefault="00355CC0" w:rsidP="00355CC0">
      <w:r w:rsidRPr="00A430C2">
        <w:rPr>
          <w:b/>
        </w:rPr>
        <w:t xml:space="preserve">1681 – Nov 28 – </w:t>
      </w:r>
      <w:r w:rsidR="00D44AA9" w:rsidRPr="00245A6E">
        <w:rPr>
          <w:b/>
          <w:szCs w:val="24"/>
          <w:u w:val="single"/>
        </w:rPr>
        <w:t xml:space="preserve">UK </w:t>
      </w:r>
      <w:r w:rsidRPr="00A430C2">
        <w:rPr>
          <w:b/>
          <w:u w:val="single"/>
        </w:rPr>
        <w:t>Surrey Southwark</w:t>
      </w:r>
      <w:r w:rsidRPr="00A430C2">
        <w:rPr>
          <w:b/>
        </w:rPr>
        <w:t xml:space="preserve"> – Will – John Knight</w:t>
      </w:r>
      <w:r>
        <w:rPr>
          <w:b/>
        </w:rPr>
        <w:t xml:space="preserve"> the Younger, Shipwright</w:t>
      </w:r>
      <w:r>
        <w:t xml:space="preserve"> – “Late of Moorfield in the County of Kent”; all lands and tenements in the occupation of Humphry Bannister, another occupied by Timothy Hills, another occupied by Charles Norwood,  in Croyden, Surrey, another occupied by Henry Cox, and Thomas Dale, in Mersham, Surrey, left to John Knight the Younger by his father, John Knight the Elder, to wife, Mary Knight, during her life and after her death, the the “right heirs of me, Johne the Younger”, according to the will of his father; wife to be executrix. (No mention of children.) (Prerogative Court of Canterbury Wills, 1384-1858, PROB 11: Will Registers, 1674-1687, Piece 368: North, Quire Numbers 142-189 (1681))</w:t>
      </w:r>
    </w:p>
    <w:p w:rsidR="00355CC0" w:rsidRDefault="00355CC0" w:rsidP="00355CC0">
      <w:pPr>
        <w:pStyle w:val="NormalWeb"/>
        <w:spacing w:before="240" w:beforeAutospacing="0" w:after="240" w:afterAutospacing="0"/>
        <w:ind w:left="0" w:right="0"/>
      </w:pPr>
      <w:r w:rsidRPr="00B650F3">
        <w:rPr>
          <w:b/>
        </w:rPr>
        <w:t xml:space="preserve">1681 – Dec 31 – </w:t>
      </w:r>
      <w:r w:rsidR="00D44AA9" w:rsidRPr="00245A6E">
        <w:rPr>
          <w:b/>
          <w:u w:val="single"/>
        </w:rPr>
        <w:t xml:space="preserve">UK </w:t>
      </w:r>
      <w:r w:rsidRPr="00B650F3">
        <w:rPr>
          <w:b/>
          <w:u w:val="single"/>
        </w:rPr>
        <w:t>Middlesex Stepney</w:t>
      </w:r>
      <w:r w:rsidRPr="00B650F3">
        <w:rPr>
          <w:b/>
        </w:rPr>
        <w:t xml:space="preserve"> – Will</w:t>
      </w:r>
      <w:r>
        <w:rPr>
          <w:b/>
        </w:rPr>
        <w:t xml:space="preserve"> / POA</w:t>
      </w:r>
      <w:r w:rsidRPr="00B650F3">
        <w:rPr>
          <w:b/>
        </w:rPr>
        <w:t xml:space="preserve"> – Emanuel Knight</w:t>
      </w:r>
      <w:r>
        <w:rPr>
          <w:b/>
        </w:rPr>
        <w:t>, Mariner</w:t>
      </w:r>
      <w:r>
        <w:t xml:space="preserve"> – Appoints his father, Robert Knight of Stepney, his attorney, sole legatee and executor. (Prerogative Court of Canterbury Wills, 1384-1858, PROB 11: Will Registers, 1674-1687, Piece 368: North, Quire Numbers 142-189 (1681))</w:t>
      </w:r>
    </w:p>
    <w:p w:rsidR="00D02CF2" w:rsidRDefault="00D02CF2" w:rsidP="001470B7">
      <w:pPr>
        <w:pStyle w:val="NormalWeb"/>
        <w:spacing w:before="240" w:beforeAutospacing="0" w:after="240" w:afterAutospacing="0"/>
        <w:ind w:left="0" w:right="0"/>
      </w:pPr>
      <w:r w:rsidRPr="004824D2">
        <w:rPr>
          <w:b/>
        </w:rPr>
        <w:t xml:space="preserve">1681 – </w:t>
      </w:r>
      <w:r w:rsidR="00D44AA9" w:rsidRPr="00245A6E">
        <w:rPr>
          <w:b/>
          <w:u w:val="single"/>
        </w:rPr>
        <w:t xml:space="preserve">UK </w:t>
      </w:r>
      <w:r w:rsidRPr="004824D2">
        <w:rPr>
          <w:b/>
          <w:u w:val="single"/>
        </w:rPr>
        <w:t>Gloucestershire Bristol</w:t>
      </w:r>
      <w:r w:rsidRPr="004824D2">
        <w:rPr>
          <w:b/>
        </w:rPr>
        <w:t xml:space="preserve"> – </w:t>
      </w:r>
      <w:r>
        <w:rPr>
          <w:b/>
        </w:rPr>
        <w:t>Chancery</w:t>
      </w:r>
      <w:r w:rsidRPr="004824D2">
        <w:rPr>
          <w:b/>
        </w:rPr>
        <w:t xml:space="preserve"> – Knight vs Knight</w:t>
      </w:r>
      <w:r>
        <w:t xml:space="preserve"> - Plaintiffs: John Knight. Defendants: Mary Knight, widow, Joseph Knight and others. Subject: property in St Augustine, Bristol, Gloucestershire. Document type: Bill, answer. (National Archives, Kew England, Ref: </w:t>
      </w:r>
      <w:r w:rsidRPr="004824D2">
        <w:t>C 5/512/46</w:t>
      </w:r>
      <w:r>
        <w:t>)</w:t>
      </w:r>
    </w:p>
    <w:p w:rsidR="001470B7" w:rsidRDefault="001470B7" w:rsidP="001470B7">
      <w:pPr>
        <w:pStyle w:val="NormalWeb"/>
        <w:spacing w:before="240" w:beforeAutospacing="0" w:after="240" w:afterAutospacing="0"/>
        <w:ind w:left="0" w:right="0"/>
      </w:pPr>
      <w:r>
        <w:rPr>
          <w:b/>
        </w:rPr>
        <w:t xml:space="preserve">1682 </w:t>
      </w:r>
      <w:r w:rsidR="00066ADF">
        <w:rPr>
          <w:b/>
        </w:rPr>
        <w:t xml:space="preserve">- </w:t>
      </w:r>
      <w:r>
        <w:rPr>
          <w:b/>
        </w:rPr>
        <w:t xml:space="preserve">Apr 20 </w:t>
      </w:r>
      <w:r>
        <w:t xml:space="preserve">– </w:t>
      </w:r>
      <w:r>
        <w:rPr>
          <w:b/>
          <w:u w:val="single"/>
        </w:rPr>
        <w:t>VA</w:t>
      </w:r>
      <w:r w:rsidR="002A684A">
        <w:rPr>
          <w:b/>
          <w:u w:val="single"/>
        </w:rPr>
        <w:t xml:space="preserve"> </w:t>
      </w:r>
      <w:r w:rsidR="002A684A" w:rsidRPr="003E50C7">
        <w:rPr>
          <w:b/>
          <w:u w:val="single"/>
        </w:rPr>
        <w:t>New Kent</w:t>
      </w:r>
      <w:r w:rsidRPr="00066ADF">
        <w:rPr>
          <w:b/>
        </w:rPr>
        <w:t xml:space="preserve"> – </w:t>
      </w:r>
      <w:r w:rsidR="002A684A" w:rsidRPr="00066ADF">
        <w:rPr>
          <w:b/>
        </w:rPr>
        <w:t xml:space="preserve">Admin - </w:t>
      </w:r>
      <w:r w:rsidRPr="00066ADF">
        <w:rPr>
          <w:b/>
        </w:rPr>
        <w:t>Robert Hughes</w:t>
      </w:r>
      <w:r w:rsidR="002A684A">
        <w:t xml:space="preserve"> – Land patent for</w:t>
      </w:r>
      <w:r>
        <w:t xml:space="preserve"> 855 acs on N. side of the N. br. Of Chickahominy Riv… Trans. Of 18 pers. Incl: Rees Hughs JR, Eliz</w:t>
      </w:r>
      <w:r w:rsidR="00066ADF">
        <w:t>abeth</w:t>
      </w:r>
      <w:r>
        <w:t xml:space="preserve"> Hughes, </w:t>
      </w:r>
      <w:r w:rsidRPr="00066ADF">
        <w:rPr>
          <w:b/>
        </w:rPr>
        <w:t>James Hambleton</w:t>
      </w:r>
      <w:r>
        <w:t>, John Anderson. … (Nugent II, p. 229)</w:t>
      </w:r>
      <w:r w:rsidR="00066ADF">
        <w:br/>
      </w:r>
      <w:r w:rsidR="00066ADF" w:rsidRPr="00EA7CD7">
        <w:rPr>
          <w:b/>
        </w:rPr>
        <w:t>Note</w:t>
      </w:r>
      <w:r w:rsidR="00066ADF">
        <w:t>: A Sarah Hambleton is said to have married Richard Ferris and their daughter married Robert Woodson. This might be a nephew or cousin of Sarah’s. Also of interest is the Hughes-Walton-Woodson-Knight connexion.</w:t>
      </w:r>
    </w:p>
    <w:p w:rsidR="00355CC0" w:rsidRDefault="00355CC0" w:rsidP="00355CC0">
      <w:pPr>
        <w:pStyle w:val="NormalWeb"/>
        <w:spacing w:before="240" w:beforeAutospacing="0" w:after="240" w:afterAutospacing="0"/>
        <w:ind w:left="0" w:right="0"/>
      </w:pPr>
      <w:r>
        <w:rPr>
          <w:b/>
        </w:rPr>
        <w:t xml:space="preserve">1682 </w:t>
      </w:r>
      <w:r w:rsidR="00AE28E7">
        <w:rPr>
          <w:b/>
        </w:rPr>
        <w:t xml:space="preserve">- </w:t>
      </w:r>
      <w:r>
        <w:rPr>
          <w:b/>
        </w:rPr>
        <w:t xml:space="preserve">Apr 20 </w:t>
      </w:r>
      <w:r>
        <w:t xml:space="preserve">– </w:t>
      </w:r>
      <w:r w:rsidRPr="003F1917">
        <w:rPr>
          <w:b/>
          <w:u w:val="single"/>
        </w:rPr>
        <w:t>VA</w:t>
      </w:r>
      <w:r w:rsidR="00AE28E7">
        <w:rPr>
          <w:b/>
          <w:u w:val="single"/>
        </w:rPr>
        <w:t xml:space="preserve"> </w:t>
      </w:r>
      <w:r w:rsidR="00AE28E7" w:rsidRPr="003F1917">
        <w:rPr>
          <w:b/>
          <w:u w:val="single"/>
        </w:rPr>
        <w:t>Lower Norfolk</w:t>
      </w:r>
      <w:r w:rsidRPr="007E2E3C">
        <w:rPr>
          <w:b/>
        </w:rPr>
        <w:t xml:space="preserve"> – </w:t>
      </w:r>
      <w:r w:rsidR="00AE28E7" w:rsidRPr="007E2E3C">
        <w:rPr>
          <w:b/>
        </w:rPr>
        <w:t xml:space="preserve">Admin - </w:t>
      </w:r>
      <w:r w:rsidRPr="007E2E3C">
        <w:rPr>
          <w:b/>
        </w:rPr>
        <w:t>Mr. Evan Jones</w:t>
      </w:r>
      <w:r w:rsidR="00AE28E7" w:rsidRPr="007E2E3C">
        <w:rPr>
          <w:b/>
        </w:rPr>
        <w:t xml:space="preserve"> </w:t>
      </w:r>
      <w:r w:rsidR="00AE28E7">
        <w:t>– Land patent</w:t>
      </w:r>
      <w:r>
        <w:t xml:space="preserve"> for 600 acs. called Hoskins’ Island… Trans. of 12 pers. incl. </w:t>
      </w:r>
      <w:r w:rsidRPr="003F1917">
        <w:rPr>
          <w:b/>
        </w:rPr>
        <w:t>Jon</w:t>
      </w:r>
      <w:r w:rsidR="007E2E3C">
        <w:rPr>
          <w:b/>
        </w:rPr>
        <w:t>athan</w:t>
      </w:r>
      <w:r w:rsidRPr="003F1917">
        <w:rPr>
          <w:b/>
        </w:rPr>
        <w:t xml:space="preserve"> Farmer</w:t>
      </w:r>
      <w:r>
        <w:t xml:space="preserve">, </w:t>
      </w:r>
      <w:r w:rsidRPr="003F1917">
        <w:rPr>
          <w:b/>
        </w:rPr>
        <w:t>Richd. Farmer</w:t>
      </w:r>
      <w:r>
        <w:t>, Tho</w:t>
      </w:r>
      <w:r w:rsidR="00AE28E7">
        <w:t>mas</w:t>
      </w:r>
      <w:r>
        <w:t xml:space="preserve"> Thorogoo</w:t>
      </w:r>
      <w:r w:rsidR="00AE28E7">
        <w:t xml:space="preserve">d. (Nugent II, p. 233) </w:t>
      </w:r>
      <w:r w:rsidR="007E2E3C">
        <w:t xml:space="preserve"> </w:t>
      </w:r>
      <w:r w:rsidR="00AE28E7">
        <w:t xml:space="preserve">Same day, county </w:t>
      </w:r>
      <w:r>
        <w:t xml:space="preserve">and page:  </w:t>
      </w:r>
      <w:r w:rsidRPr="00AE28E7">
        <w:rPr>
          <w:b/>
        </w:rPr>
        <w:t xml:space="preserve">John </w:t>
      </w:r>
      <w:r w:rsidRPr="00AE28E7">
        <w:rPr>
          <w:b/>
        </w:rPr>
        <w:lastRenderedPageBreak/>
        <w:t>Legatt</w:t>
      </w:r>
      <w:r>
        <w:t xml:space="preserve"> </w:t>
      </w:r>
      <w:r w:rsidR="00AE28E7">
        <w:t xml:space="preserve">– Land patent </w:t>
      </w:r>
      <w:r>
        <w:t>for 400 acs. in Knot</w:t>
      </w:r>
      <w:r w:rsidR="00AE28E7">
        <w:t>t</w:t>
      </w:r>
      <w:r>
        <w:t>’s Island… trans. of 8 pers: incl. Rich</w:t>
      </w:r>
      <w:r w:rsidR="007E2E3C">
        <w:t>ar</w:t>
      </w:r>
      <w:r>
        <w:t>d Gardner, Joan Williams, Miles Gray, Rob</w:t>
      </w:r>
      <w:r w:rsidR="00AE28E7">
        <w:t>er</w:t>
      </w:r>
      <w:r>
        <w:t>t Wright, Eliz</w:t>
      </w:r>
      <w:r w:rsidR="00AE28E7">
        <w:t>abeth</w:t>
      </w:r>
      <w:r>
        <w:t xml:space="preserve"> Johnson, </w:t>
      </w:r>
      <w:r w:rsidRPr="003F1917">
        <w:rPr>
          <w:b/>
        </w:rPr>
        <w:t>Jon</w:t>
      </w:r>
      <w:r w:rsidR="007E2E3C">
        <w:rPr>
          <w:b/>
        </w:rPr>
        <w:t>athan</w:t>
      </w:r>
      <w:r w:rsidRPr="003F1917">
        <w:rPr>
          <w:b/>
        </w:rPr>
        <w:t xml:space="preserve"> Knight</w:t>
      </w:r>
      <w:r>
        <w:t>, Jon</w:t>
      </w:r>
      <w:r w:rsidR="007E2E3C">
        <w:t>athan</w:t>
      </w:r>
      <w:r>
        <w:t xml:space="preserve"> </w:t>
      </w:r>
      <w:r w:rsidR="00AE28E7">
        <w:t>MacMurray (</w:t>
      </w:r>
      <w:r>
        <w:t>Mackmarry</w:t>
      </w:r>
      <w:r w:rsidR="00AE28E7">
        <w:t>)</w:t>
      </w:r>
      <w:r>
        <w:t>, Richard Davy.</w:t>
      </w:r>
      <w:r w:rsidR="001A63FB">
        <w:br/>
      </w:r>
      <w:r w:rsidR="001A63FB" w:rsidRPr="007E2E3C">
        <w:rPr>
          <w:b/>
        </w:rPr>
        <w:t>Note</w:t>
      </w:r>
      <w:r w:rsidR="001A63FB" w:rsidRPr="001A63FB">
        <w:t xml:space="preserve">: Now, the usual scribal convention of the time would abbreviate "John" with "Jno." and "Jonathan" with "Jon." or "Jona." I can't decide if the latter is what is meant in the three cases above, </w:t>
      </w:r>
      <w:r w:rsidR="007E2E3C">
        <w:t xml:space="preserve">which were all written “Jon.” </w:t>
      </w:r>
      <w:r w:rsidR="001A63FB" w:rsidRPr="001A63FB">
        <w:t>or the scribe was simply dyslexic. Was "Jonathan" suddenly a popular name?</w:t>
      </w:r>
      <w:r w:rsidR="007E2E3C">
        <w:t xml:space="preserve"> </w:t>
      </w:r>
      <w:r w:rsidR="001A63FB" w:rsidRPr="001A63FB">
        <w:t xml:space="preserve">The "Jonathan" was clear in the 1679 Oct 1 patent of Mathew Kemp, where he "imported" Jonathan Knight. It was the same county, so might suggest that Jonathan Knight and his various friends are making the rounds of those in need of headrights. If so, it might be an important clue because the Farmers show up in Lunenburg along with the John Knight there who had sons named John and Jonathan. And we've already tracked a few of the Farmer family and often in relation to Knights and Woodsons! The earliest appearance was with Peter Knight of Gloucester 1652 Jul 16; then, John Hinman 1655 Oct 3; then Cadwallader Jones 1677 Dec 29; Thomas Farmer shows up as tithable in Surry 1678, 1679; and now this. All very suggestive. </w:t>
      </w:r>
    </w:p>
    <w:p w:rsidR="00355CC0" w:rsidRDefault="00355CC0" w:rsidP="00355CC0">
      <w:r w:rsidRPr="00303ED0">
        <w:rPr>
          <w:b/>
        </w:rPr>
        <w:t xml:space="preserve">1682 – May 5 – </w:t>
      </w:r>
      <w:r w:rsidR="00D44AA9" w:rsidRPr="00245A6E">
        <w:rPr>
          <w:b/>
          <w:szCs w:val="24"/>
          <w:u w:val="single"/>
        </w:rPr>
        <w:t xml:space="preserve">UK </w:t>
      </w:r>
      <w:r w:rsidRPr="00303ED0">
        <w:rPr>
          <w:b/>
          <w:u w:val="single"/>
        </w:rPr>
        <w:t>Kent Cowden</w:t>
      </w:r>
      <w:r w:rsidRPr="00303ED0">
        <w:rPr>
          <w:b/>
        </w:rPr>
        <w:t xml:space="preserve"> – Will – Richard Knight</w:t>
      </w:r>
      <w:r>
        <w:rPr>
          <w:b/>
        </w:rPr>
        <w:t>, Gent</w:t>
      </w:r>
      <w:r>
        <w:t xml:space="preserve"> – The will begins with listing properties and their appurtenances in Lingfield Surrey, and Cowden, Kent, and then says that all must be divided into 2 parts; ½ of everything to John Bridgleand of Maresfield, and </w:t>
      </w:r>
      <w:r w:rsidRPr="00957A8D">
        <w:rPr>
          <w:b/>
        </w:rPr>
        <w:t>Anne his wife, daughter of testator</w:t>
      </w:r>
      <w:r>
        <w:t xml:space="preserve">, and their heirs forever etc. plus 10 pounds; the other half goes to </w:t>
      </w:r>
      <w:r w:rsidRPr="00957A8D">
        <w:rPr>
          <w:b/>
        </w:rPr>
        <w:t>Bridget Knight, youngest daughter</w:t>
      </w:r>
      <w:r>
        <w:t xml:space="preserve">; failure of heirs on either side, and the other heir gets all; </w:t>
      </w:r>
      <w:r w:rsidRPr="00957A8D">
        <w:rPr>
          <w:b/>
        </w:rPr>
        <w:t>brother Robert Knight</w:t>
      </w:r>
      <w:r>
        <w:t xml:space="preserve"> to have life estate at the place where he is living, but the property ultimately goes to the daughters; daughter Bridget is not to marry without the approval of her sister and brother-in-law and other relations; to granddaughter, Sarah Bridgeland, 5 pounds; to brother, Robert Knight, 5 pounds; John Bridgeland and Bridget Knight to be executor and executrix.  (Prerogative Court of Canterbury Wills, 1384-1858, PROB 11: Will Registers, 1674-1687, Piece 370: Cottle, Quire Numbers 55-110 (1682)) </w:t>
      </w:r>
    </w:p>
    <w:p w:rsidR="00355CC0" w:rsidRDefault="00355CC0" w:rsidP="00355CC0">
      <w:pPr>
        <w:pStyle w:val="NormalWeb"/>
        <w:spacing w:before="240" w:beforeAutospacing="0" w:after="240" w:afterAutospacing="0"/>
        <w:ind w:left="0" w:right="0"/>
      </w:pPr>
      <w:r w:rsidRPr="006B2FE8">
        <w:rPr>
          <w:b/>
        </w:rPr>
        <w:t xml:space="preserve">1682 – May 19 – </w:t>
      </w:r>
      <w:r w:rsidR="00D44AA9" w:rsidRPr="00245A6E">
        <w:rPr>
          <w:b/>
          <w:u w:val="single"/>
        </w:rPr>
        <w:t xml:space="preserve">UK </w:t>
      </w:r>
      <w:r w:rsidRPr="006B2FE8">
        <w:rPr>
          <w:b/>
          <w:u w:val="single"/>
        </w:rPr>
        <w:t>Isle of Wight</w:t>
      </w:r>
      <w:r w:rsidRPr="006B2FE8">
        <w:rPr>
          <w:b/>
        </w:rPr>
        <w:t xml:space="preserve"> – Ox Alum – Richard Knight</w:t>
      </w:r>
      <w:r>
        <w:t xml:space="preserve"> – s/o Thomas</w:t>
      </w:r>
      <w:r w:rsidR="007E2E3C">
        <w:t xml:space="preserve"> Knight</w:t>
      </w:r>
      <w:r>
        <w:t xml:space="preserve"> of Isle of Wight, gent. St Edmund Hall, matric. 19 May 1682, aged 17. (Oxford University Alumni 1500-1886, pp. 861-863)</w:t>
      </w:r>
    </w:p>
    <w:p w:rsidR="00355CC0" w:rsidRDefault="00355CC0" w:rsidP="00355CC0">
      <w:r w:rsidRPr="0038111C">
        <w:rPr>
          <w:b/>
        </w:rPr>
        <w:t xml:space="preserve">1682 – Jun 14 – </w:t>
      </w:r>
      <w:r w:rsidR="00D44AA9" w:rsidRPr="00245A6E">
        <w:rPr>
          <w:b/>
          <w:szCs w:val="24"/>
          <w:u w:val="single"/>
        </w:rPr>
        <w:t xml:space="preserve">UK </w:t>
      </w:r>
      <w:r w:rsidRPr="0038111C">
        <w:rPr>
          <w:b/>
          <w:u w:val="single"/>
        </w:rPr>
        <w:t>Somerset Broomfield</w:t>
      </w:r>
      <w:r w:rsidRPr="0038111C">
        <w:rPr>
          <w:b/>
        </w:rPr>
        <w:t xml:space="preserve"> – Will – James Knight, Yeoman</w:t>
      </w:r>
      <w:r>
        <w:t xml:space="preserve"> – Estate: Priors Down in Broomfield; to grandson Richard Dibble, son of Richard, 5 acres out of estate called Stirtlepath at age 21; if he die, to go to his brother, Nicholas Dibble; to Richard Dibble, grandson, 20 pounds; to grandchild Anne Dibble, daughter of Richard, out of the same estate, 20 pounds; to grandchild Elizabeth Knight, daughter of son John Knight, deceased, all my estate at Combwich; if she dies, estate to go to sister, Margaret; out of estate called Ham, at Broomfield, 40 pounds apiece to children of Richard Dibble, John, Richard, Agnes, James, and Nicholas; or 8 pounds apiece to them yearly for 5 years; if any die, share to be divided among survivors; to other grandchildren, the children of Francis Alvord alias Griffin of Stogumber Somerset, Yeoman, namely Francis, Agnes, John, James, Alice and William, 30 pounds, or 5 pounds apiece to each of them; if any of them die, share to be divided among survivors; to grandchildren Elizabeth knigh, Hannah Knight, and Margaret Knight, 20 pounds apiece; estate of Priors Down to go to Thomas Diblle; executor to have full use of estate until all legacies are paid; estate of Ham to go to grandson </w:t>
      </w:r>
      <w:r>
        <w:lastRenderedPageBreak/>
        <w:t>James Knight, son of aforementioned John Knight, deceased; daughter-in-law Margaret Knight, widow of John Knight, to have the use of home tenement of East Leigh and all the benefit thereof for the maintenance of her children during her widowhood; Margaret Knight to pay to daughter of testator, Rebecca, wife of Francis Alvord alias Griffin, 100 pounds out of the estate; daughter-in-law Margaret to help, guide and assist the executor in paying the legacies; to daughter Joane Dibble, wife of Richard Dibble, 5 pounds; to Rebecca Alvord alias Griffin, 40 shillings; to John Taylor, former servant, 5 pounds; if any of the legatees are unhappy with the will and create differences etc, their legacy is void; to servants Hugh Kerby, John Burge, Hugh Joanes, Christopher Widner, 2 shillings 6 pence; grandson John Knight to be executor and residuary legatee; friends Jeffrey Towill of Broomfield, Anthony Levy of Oatehurst, Yeomen, to be overseers and to receive 40 shillings apiece; signed with his mark. Codicil: if daughter-in-law Margaret remarries, she must pay to her children, Elizabeth, Hannah and John, 20 pounds apiece. (Prerogative Court of Canterbury Wills, 1384-1858, PROB 11: Will Registers, 1674-1687, Piece 370: Cottle, Quire Numbers 55-110 (1682))</w:t>
      </w:r>
    </w:p>
    <w:p w:rsidR="001470B7" w:rsidRDefault="001470B7" w:rsidP="001470B7">
      <w:pPr>
        <w:pStyle w:val="NormalWeb"/>
        <w:spacing w:before="240" w:beforeAutospacing="0" w:after="240" w:afterAutospacing="0"/>
        <w:ind w:left="0" w:right="0"/>
      </w:pPr>
      <w:r>
        <w:rPr>
          <w:b/>
        </w:rPr>
        <w:t xml:space="preserve">1682 </w:t>
      </w:r>
      <w:r w:rsidR="001A63FB">
        <w:rPr>
          <w:b/>
        </w:rPr>
        <w:t xml:space="preserve">- </w:t>
      </w:r>
      <w:r>
        <w:rPr>
          <w:b/>
        </w:rPr>
        <w:t xml:space="preserve">Sep </w:t>
      </w:r>
      <w:r w:rsidRPr="00DB7953">
        <w:rPr>
          <w:b/>
        </w:rPr>
        <w:t xml:space="preserve">22 </w:t>
      </w:r>
      <w:r>
        <w:rPr>
          <w:b/>
        </w:rPr>
        <w:t xml:space="preserve">– </w:t>
      </w:r>
      <w:r w:rsidRPr="00260833">
        <w:rPr>
          <w:b/>
          <w:u w:val="single"/>
        </w:rPr>
        <w:t>VA</w:t>
      </w:r>
      <w:r w:rsidR="001A63FB">
        <w:rPr>
          <w:b/>
          <w:u w:val="single"/>
        </w:rPr>
        <w:t xml:space="preserve"> </w:t>
      </w:r>
      <w:r w:rsidR="001A63FB" w:rsidRPr="00260833">
        <w:rPr>
          <w:b/>
          <w:u w:val="single"/>
        </w:rPr>
        <w:t>James City</w:t>
      </w:r>
      <w:r w:rsidRPr="007E2E3C">
        <w:rPr>
          <w:b/>
        </w:rPr>
        <w:t xml:space="preserve"> – </w:t>
      </w:r>
      <w:r w:rsidR="007E2E3C" w:rsidRPr="007E2E3C">
        <w:rPr>
          <w:b/>
        </w:rPr>
        <w:t xml:space="preserve">Admin - </w:t>
      </w:r>
      <w:r w:rsidRPr="00DB7953">
        <w:rPr>
          <w:b/>
        </w:rPr>
        <w:t>Thomas Bowry</w:t>
      </w:r>
      <w:r>
        <w:t xml:space="preserve"> </w:t>
      </w:r>
      <w:r w:rsidR="007E2E3C">
        <w:t xml:space="preserve">– Land patent </w:t>
      </w:r>
      <w:r>
        <w:t xml:space="preserve">for 120 acs. </w:t>
      </w:r>
      <w:r w:rsidRPr="00260833">
        <w:t>James City Co</w:t>
      </w:r>
      <w:r>
        <w:t xml:space="preserve">., S. side of Chickahominy Riv. For trans. Of 3 pers: </w:t>
      </w:r>
      <w:r w:rsidRPr="00DB7953">
        <w:rPr>
          <w:b/>
        </w:rPr>
        <w:t>W</w:t>
      </w:r>
      <w:r w:rsidR="001A63FB">
        <w:rPr>
          <w:b/>
        </w:rPr>
        <w:t>illia</w:t>
      </w:r>
      <w:r w:rsidRPr="00DB7953">
        <w:rPr>
          <w:b/>
        </w:rPr>
        <w:t>m Hawl</w:t>
      </w:r>
      <w:r w:rsidR="007E2E3C">
        <w:rPr>
          <w:b/>
        </w:rPr>
        <w:t>e</w:t>
      </w:r>
      <w:r w:rsidRPr="00DB7953">
        <w:rPr>
          <w:b/>
        </w:rPr>
        <w:t>y</w:t>
      </w:r>
      <w:r w:rsidR="007E2E3C">
        <w:rPr>
          <w:b/>
        </w:rPr>
        <w:t xml:space="preserve"> (Hawly)</w:t>
      </w:r>
      <w:r>
        <w:t>, John Wilby and, presumably, himself. (Nugent II, p. 242)</w:t>
      </w:r>
    </w:p>
    <w:p w:rsidR="00355CC0" w:rsidRDefault="00355CC0" w:rsidP="00355CC0">
      <w:r w:rsidRPr="00BF4B25">
        <w:rPr>
          <w:b/>
        </w:rPr>
        <w:t xml:space="preserve">1682 – Oct 7 – </w:t>
      </w:r>
      <w:r w:rsidR="00D44AA9" w:rsidRPr="00245A6E">
        <w:rPr>
          <w:b/>
          <w:szCs w:val="24"/>
          <w:u w:val="single"/>
        </w:rPr>
        <w:t xml:space="preserve">UK </w:t>
      </w:r>
      <w:r w:rsidRPr="00BF4B25">
        <w:rPr>
          <w:b/>
          <w:u w:val="single"/>
        </w:rPr>
        <w:t>Middlesex St Giles</w:t>
      </w:r>
      <w:r w:rsidRPr="00BF4B25">
        <w:rPr>
          <w:b/>
        </w:rPr>
        <w:t xml:space="preserve"> – Will – Mary Knight</w:t>
      </w:r>
      <w:r>
        <w:rPr>
          <w:b/>
        </w:rPr>
        <w:t>, Spinster</w:t>
      </w:r>
      <w:r>
        <w:t xml:space="preserve"> – To </w:t>
      </w:r>
      <w:r w:rsidRPr="007E2E3C">
        <w:rPr>
          <w:b/>
        </w:rPr>
        <w:t>brothers John Knight, Joseph Knight and Peter Knight</w:t>
      </w:r>
      <w:r>
        <w:t xml:space="preserve">, 20 pounds each; to </w:t>
      </w:r>
      <w:r w:rsidRPr="007E2E3C">
        <w:rPr>
          <w:b/>
        </w:rPr>
        <w:t>brother Richard Knight</w:t>
      </w:r>
      <w:r>
        <w:t xml:space="preserve">’s children, 20 pounds to be divided between them when they are 21; to Phillip Harris, 10 pounds; to Sarah Eavanell, wife of Edward Eavannell, Coachman and Anne Harris and Phillip Harris, each of them 20 shilling to buy them a ring; To Elizabeth Daubens and her daughter, Hannah Daubens, 10 shillings apiece; to Margaret Cooper and Grace Bennett, 10 shillings apiece; to Mary Silwood of Berkshire, Spinster, my wearing clothes both wool and linen; then, “all the goods that my father left me at </w:t>
      </w:r>
      <w:r w:rsidRPr="007E2E3C">
        <w:rPr>
          <w:b/>
        </w:rPr>
        <w:t>Thorneborough in Berkeshire</w:t>
      </w:r>
      <w:r>
        <w:t xml:space="preserve"> with a chest, to John Knight the younger at Thorneborough”; to the poor of Thorneborough, 20 shillings; to the poor of Chatworth, 20 shillings; residue of estate to brother-in-law Richard Silwood of Peasemoore in Berkshire who is to be executor. (Prerogative Court of Canterbury Wills, 1384-1858, PROB 11: Will Registers, 1674-1687, Piece 371: Cottle, Quire Numbers 111-163 (1682))</w:t>
      </w:r>
    </w:p>
    <w:p w:rsidR="00355CC0" w:rsidRDefault="00355CC0" w:rsidP="00355CC0">
      <w:pPr>
        <w:pStyle w:val="NormalWeb"/>
        <w:spacing w:before="240" w:beforeAutospacing="0" w:after="240" w:afterAutospacing="0"/>
        <w:ind w:left="0" w:right="0"/>
      </w:pPr>
      <w:r w:rsidRPr="00F9479F">
        <w:rPr>
          <w:b/>
        </w:rPr>
        <w:t xml:space="preserve">1682 – Oct 25 – </w:t>
      </w:r>
      <w:r w:rsidR="00D44AA9" w:rsidRPr="00245A6E">
        <w:rPr>
          <w:b/>
          <w:u w:val="single"/>
        </w:rPr>
        <w:t xml:space="preserve">UK </w:t>
      </w:r>
      <w:r w:rsidRPr="00F9479F">
        <w:rPr>
          <w:b/>
          <w:u w:val="single"/>
        </w:rPr>
        <w:t>London</w:t>
      </w:r>
      <w:r w:rsidRPr="00F9479F">
        <w:rPr>
          <w:b/>
        </w:rPr>
        <w:t xml:space="preserve"> – Will – Nathaniel Knight</w:t>
      </w:r>
      <w:r>
        <w:rPr>
          <w:b/>
        </w:rPr>
        <w:t>, Cit &amp; Draper</w:t>
      </w:r>
      <w:r>
        <w:t xml:space="preserve"> – To father, William Knight, 50 pounds; to brother, William Knight and Anne, his wife and Anne their daughter, 20 pounds apiece; to uncle Nathaniel Hobart, 40 pounds; to Anne, his wife, and to Mary and Anne, their daughters, 10 pounds apiece to buy mourning; to cousin, John Arnold, 10 pounds; to friend James Coe, 6 pounds; to friend Charles Fox, my watch; to all my kindred and friends named here, mourning rings: Nicholas Carrington, William Hawes, Walter Hawes, James Cole and wife Elizabeth, Henry Eden and mother, Elizabeth Eden, Andrew Eny, Charles Fox, George Aldsorth (Aylesworth?),  Edward Bannister and wife and maid, Mary, Roger Burroughs, Joseph Listead, John Sano, cousin Thomas Yale, Will Synth, John Young, William Young, James Sargeant; residue of estate to sister Elizabeth Knight who is to be executrix. (Prerogative Court of Canterbury Wills, 1384-1858, PROB 11: Will Registers, 1674-1687, Piece 371: Cottle, Quire Numbers 111-163 (1682))</w:t>
      </w:r>
    </w:p>
    <w:p w:rsidR="001470B7" w:rsidRDefault="001470B7" w:rsidP="001470B7">
      <w:pPr>
        <w:pStyle w:val="NormalWeb"/>
        <w:spacing w:before="240" w:beforeAutospacing="0" w:after="240" w:afterAutospacing="0"/>
        <w:ind w:left="0" w:right="0"/>
      </w:pPr>
      <w:r>
        <w:rPr>
          <w:b/>
        </w:rPr>
        <w:lastRenderedPageBreak/>
        <w:t xml:space="preserve">1682 </w:t>
      </w:r>
      <w:r w:rsidR="00A4656A">
        <w:rPr>
          <w:b/>
        </w:rPr>
        <w:t xml:space="preserve">- </w:t>
      </w:r>
      <w:r>
        <w:rPr>
          <w:b/>
        </w:rPr>
        <w:t xml:space="preserve">Nov </w:t>
      </w:r>
      <w:r w:rsidRPr="00525456">
        <w:rPr>
          <w:b/>
        </w:rPr>
        <w:t xml:space="preserve">20 </w:t>
      </w:r>
      <w:r>
        <w:t xml:space="preserve">– </w:t>
      </w:r>
      <w:r>
        <w:rPr>
          <w:b/>
          <w:u w:val="single"/>
        </w:rPr>
        <w:t>VA</w:t>
      </w:r>
      <w:r w:rsidR="00A4656A">
        <w:rPr>
          <w:b/>
          <w:u w:val="single"/>
        </w:rPr>
        <w:t xml:space="preserve"> </w:t>
      </w:r>
      <w:r w:rsidR="00A4656A" w:rsidRPr="00BB7266">
        <w:rPr>
          <w:b/>
          <w:u w:val="single"/>
        </w:rPr>
        <w:t>Nansemond</w:t>
      </w:r>
      <w:r w:rsidRPr="00A4656A">
        <w:rPr>
          <w:b/>
        </w:rPr>
        <w:t xml:space="preserve"> </w:t>
      </w:r>
      <w:r w:rsidR="00A4656A" w:rsidRPr="00A4656A">
        <w:rPr>
          <w:b/>
        </w:rPr>
        <w:t>–</w:t>
      </w:r>
      <w:r w:rsidRPr="00A4656A">
        <w:rPr>
          <w:b/>
        </w:rPr>
        <w:t xml:space="preserve"> </w:t>
      </w:r>
      <w:r w:rsidR="00A4656A" w:rsidRPr="00A4656A">
        <w:rPr>
          <w:b/>
        </w:rPr>
        <w:t xml:space="preserve">Admin - </w:t>
      </w:r>
      <w:r w:rsidRPr="003371A9">
        <w:rPr>
          <w:b/>
        </w:rPr>
        <w:t>Col John Lear</w:t>
      </w:r>
      <w:r w:rsidR="00A4656A">
        <w:rPr>
          <w:b/>
        </w:rPr>
        <w:t xml:space="preserve"> – </w:t>
      </w:r>
      <w:r w:rsidR="00A4656A" w:rsidRPr="007E2E3C">
        <w:t>Land patent for</w:t>
      </w:r>
      <w:r>
        <w:t xml:space="preserve"> 900 acs., in Up. Par. Of</w:t>
      </w:r>
      <w:r w:rsidRPr="00BB7266">
        <w:t xml:space="preserve"> Nanzemond</w:t>
      </w:r>
      <w:r>
        <w:t>; at Plumpton Park alias Orapeak; p. 196. … Trans. Of 18 pers: And. Beech (?), 4 times; Tho</w:t>
      </w:r>
      <w:r w:rsidR="00A4656A">
        <w:t>mas</w:t>
      </w:r>
      <w:r>
        <w:t xml:space="preserve"> Andrews, Jon</w:t>
      </w:r>
      <w:r w:rsidR="00A4656A">
        <w:t>athan</w:t>
      </w:r>
      <w:r>
        <w:t xml:space="preserve"> Griffin, Jon</w:t>
      </w:r>
      <w:r w:rsidR="00A4656A">
        <w:t>athan</w:t>
      </w:r>
      <w:r>
        <w:t xml:space="preserve"> Freeman, Tho</w:t>
      </w:r>
      <w:r w:rsidR="00A4656A">
        <w:t>mas</w:t>
      </w:r>
      <w:r>
        <w:t xml:space="preserve"> Harding, Addam Rable, Luke Neale, Tomsin Tarner (or Tanner), Mary Price, </w:t>
      </w:r>
      <w:r w:rsidRPr="003521F0">
        <w:rPr>
          <w:b/>
        </w:rPr>
        <w:t>Sam</w:t>
      </w:r>
      <w:r>
        <w:rPr>
          <w:b/>
        </w:rPr>
        <w:t>uel</w:t>
      </w:r>
      <w:r w:rsidRPr="003521F0">
        <w:rPr>
          <w:b/>
        </w:rPr>
        <w:t xml:space="preserve"> Clarke</w:t>
      </w:r>
      <w:r>
        <w:t>, Wal</w:t>
      </w:r>
      <w:r w:rsidR="00A4656A">
        <w:t>ter</w:t>
      </w:r>
      <w:r>
        <w:t xml:space="preserve"> Noak, Jon</w:t>
      </w:r>
      <w:r w:rsidR="00A4656A">
        <w:t>athan</w:t>
      </w:r>
      <w:r>
        <w:t xml:space="preserve"> Wharton, Phillip Powell, </w:t>
      </w:r>
      <w:r w:rsidRPr="00525456">
        <w:rPr>
          <w:b/>
        </w:rPr>
        <w:t>Micha</w:t>
      </w:r>
      <w:r>
        <w:rPr>
          <w:b/>
        </w:rPr>
        <w:t>el</w:t>
      </w:r>
      <w:r w:rsidRPr="00525456">
        <w:rPr>
          <w:b/>
        </w:rPr>
        <w:t xml:space="preserve"> Thomas, James Knight</w:t>
      </w:r>
      <w:r>
        <w:t xml:space="preserve">. (Nugent II, p. 246) </w:t>
      </w:r>
      <w:r w:rsidR="00A4656A">
        <w:br/>
      </w:r>
      <w:r w:rsidR="00A4656A" w:rsidRPr="007E2E3C">
        <w:rPr>
          <w:b/>
        </w:rPr>
        <w:t>Note</w:t>
      </w:r>
      <w:r w:rsidR="00A4656A">
        <w:t xml:space="preserve">: </w:t>
      </w:r>
      <w:r>
        <w:t xml:space="preserve">This James Knight was </w:t>
      </w:r>
      <w:r w:rsidR="007E2E3C">
        <w:t>almost certainly</w:t>
      </w:r>
      <w:r>
        <w:t xml:space="preserve"> the</w:t>
      </w:r>
      <w:r w:rsidR="007E2E3C">
        <w:t xml:space="preserve"> son of Capt. Peter Knight and</w:t>
      </w:r>
      <w:r>
        <w:t xml:space="preserve"> grandson of James Hawley. The Samuel Clarke is probably son of the same Samuel Clarke declared to be the heir of Peter Knight, Merchant, in 1674, probably by virtue of marrying his daughter</w:t>
      </w:r>
      <w:r w:rsidR="007E2E3C">
        <w:t xml:space="preserve"> or widow</w:t>
      </w:r>
      <w:r>
        <w:t>. See p. 147 and 246 of vol. 2 of Nugent</w:t>
      </w:r>
      <w:r w:rsidR="007E2E3C">
        <w:t>.</w:t>
      </w:r>
      <w:r>
        <w:t xml:space="preserve">   John Lear’s will was probated at a court for Nansemond 12 Dec 1695. The extract is in Weisiger, 1998, p. 194 and is an interesting document on its own.</w:t>
      </w:r>
    </w:p>
    <w:p w:rsidR="00355CC0" w:rsidRDefault="00355CC0" w:rsidP="00355CC0">
      <w:r w:rsidRPr="009F7541">
        <w:rPr>
          <w:b/>
        </w:rPr>
        <w:t xml:space="preserve">1682 – Dec 1 – </w:t>
      </w:r>
      <w:r w:rsidR="00D44AA9" w:rsidRPr="00245A6E">
        <w:rPr>
          <w:b/>
          <w:szCs w:val="24"/>
          <w:u w:val="single"/>
        </w:rPr>
        <w:t xml:space="preserve">UK </w:t>
      </w:r>
      <w:r w:rsidRPr="009F7541">
        <w:rPr>
          <w:b/>
          <w:u w:val="single"/>
        </w:rPr>
        <w:t>Dorsetshire Loders</w:t>
      </w:r>
      <w:r w:rsidRPr="009F7541">
        <w:rPr>
          <w:b/>
        </w:rPr>
        <w:t xml:space="preserve"> – Ox Alum - Henry Knight</w:t>
      </w:r>
      <w:r>
        <w:t xml:space="preserve"> – Son of John </w:t>
      </w:r>
      <w:r w:rsidR="007E2E3C">
        <w:t>Knight</w:t>
      </w:r>
      <w:r w:rsidR="00CC005B">
        <w:t xml:space="preserve"> </w:t>
      </w:r>
      <w:r>
        <w:t xml:space="preserve">of Loders, Dorset, paup. Wadham Coll., matric. 1 Dec 1682, aged 19; B.A. 1686, M.A. 1689, rector of West Knighton, Dorset, 1690; licenced 28 Mar 1693, to marry Mary, daughter of Arthur Hearne, rector of Blagdon, Somerset; canon of Hereford 1695; brother of John </w:t>
      </w:r>
      <w:r w:rsidR="007E2E3C">
        <w:t xml:space="preserve">Knight </w:t>
      </w:r>
      <w:r>
        <w:t xml:space="preserve">1671, and Philip </w:t>
      </w:r>
      <w:r w:rsidR="007E2E3C">
        <w:t xml:space="preserve">Knight </w:t>
      </w:r>
      <w:r>
        <w:t xml:space="preserve">1674. See Foster’s </w:t>
      </w:r>
      <w:r w:rsidRPr="009F7541">
        <w:rPr>
          <w:i/>
        </w:rPr>
        <w:t>Index Eccl</w:t>
      </w:r>
      <w:r>
        <w:t>. &amp; London Marriage Licences, ed. Foster. (Oxford University Alumni 1500-1886, p. 861)</w:t>
      </w:r>
    </w:p>
    <w:p w:rsidR="001470B7" w:rsidRDefault="001470B7" w:rsidP="001470B7">
      <w:pPr>
        <w:pStyle w:val="NormalWeb"/>
        <w:spacing w:before="240" w:beforeAutospacing="0" w:after="240" w:afterAutospacing="0"/>
        <w:ind w:left="0" w:right="0"/>
      </w:pPr>
      <w:r>
        <w:rPr>
          <w:b/>
        </w:rPr>
        <w:t xml:space="preserve">1683 </w:t>
      </w:r>
      <w:r w:rsidR="00591C4E">
        <w:rPr>
          <w:b/>
        </w:rPr>
        <w:t xml:space="preserve">- </w:t>
      </w:r>
      <w:r>
        <w:rPr>
          <w:b/>
        </w:rPr>
        <w:t xml:space="preserve">Feb 1 </w:t>
      </w:r>
      <w:r>
        <w:t xml:space="preserve">– </w:t>
      </w:r>
      <w:r>
        <w:rPr>
          <w:b/>
          <w:u w:val="single"/>
        </w:rPr>
        <w:t>VA</w:t>
      </w:r>
      <w:r w:rsidR="00591C4E">
        <w:rPr>
          <w:b/>
          <w:u w:val="single"/>
        </w:rPr>
        <w:t xml:space="preserve"> </w:t>
      </w:r>
      <w:r w:rsidR="00591C4E" w:rsidRPr="00D04499">
        <w:rPr>
          <w:b/>
          <w:u w:val="single"/>
        </w:rPr>
        <w:t>Henrico</w:t>
      </w:r>
      <w:r w:rsidRPr="00591C4E">
        <w:rPr>
          <w:b/>
        </w:rPr>
        <w:t xml:space="preserve"> – </w:t>
      </w:r>
      <w:r w:rsidR="00591C4E" w:rsidRPr="00591C4E">
        <w:rPr>
          <w:b/>
        </w:rPr>
        <w:t xml:space="preserve">Admin - </w:t>
      </w:r>
      <w:r w:rsidRPr="00591C4E">
        <w:rPr>
          <w:b/>
        </w:rPr>
        <w:t>Robert Clark</w:t>
      </w:r>
      <w:r>
        <w:t xml:space="preserve"> </w:t>
      </w:r>
      <w:r w:rsidR="00591C4E">
        <w:t xml:space="preserve">- </w:t>
      </w:r>
      <w:r>
        <w:t xml:space="preserve">of Varina Parish, Henrico Co., cooper, to Robert Woodson of same, planter, for 2600 lbs tobacco, 161 acres on south side of White Oak Swamp, in same parish, being part of a grant to Robert Woodson, John Woodson, Thomas East, the above Robert Clark, and William Porter, 28 Sept. 1681.  Wit: Thomas Cocke, Jr. </w:t>
      </w:r>
      <w:r w:rsidR="001A63FB">
        <w:t>N</w:t>
      </w:r>
      <w:r>
        <w:t xml:space="preserve">icholas Bulligton… Anne, wife of Robert Clark, relinquished her dower right. (Weisiger 1996, p. 24) </w:t>
      </w:r>
    </w:p>
    <w:p w:rsidR="00355CC0" w:rsidRDefault="00355CC0" w:rsidP="001470B7">
      <w:pPr>
        <w:pStyle w:val="NormalWeb"/>
        <w:spacing w:before="240" w:beforeAutospacing="0" w:after="240" w:afterAutospacing="0"/>
        <w:ind w:left="0" w:right="0"/>
      </w:pPr>
      <w:r w:rsidRPr="00AE06E6">
        <w:rPr>
          <w:b/>
        </w:rPr>
        <w:t xml:space="preserve">1683 – Mar 10 – </w:t>
      </w:r>
      <w:r w:rsidR="00D44AA9" w:rsidRPr="00245A6E">
        <w:rPr>
          <w:b/>
          <w:u w:val="single"/>
        </w:rPr>
        <w:t xml:space="preserve">UK </w:t>
      </w:r>
      <w:r w:rsidRPr="00AE06E6">
        <w:rPr>
          <w:b/>
          <w:u w:val="single"/>
        </w:rPr>
        <w:t>London Aldgate</w:t>
      </w:r>
      <w:r w:rsidRPr="00AE06E6">
        <w:rPr>
          <w:b/>
        </w:rPr>
        <w:t xml:space="preserve"> – Will – Sarah Knight</w:t>
      </w:r>
      <w:r>
        <w:rPr>
          <w:b/>
        </w:rPr>
        <w:t>, Widow</w:t>
      </w:r>
      <w:r>
        <w:t xml:space="preserve"> – To be buried in St Helen’s church privately and invite “not body”; to Elizabeth Tutor, late wife of my son John Ayng (deceased), 1 shilling and no more; “when my executor shall receive the money that is due to me from the Hamburrow Company… then my executor shall pay…. my son Thomas Senrold, 300 pounds”; to son George Ayng 300 pounds out of the said money due to me; to my son Thomas Senrold and Sarah his wife, 5 pounds to buy rings; “if a thousand pounds is received from the said Hamburrow Company which is due to me” then, to 5 grandchildren, 20 pounds apiece; residue of estate to son George Ayng who is to be executor. Wit: Margaret Jessup, Mary Marshall, Booth Chadorton. (Prerogative Court of Canterbury Wills, 1384-1858, PROB 11: Will Registers, 1674-1687, Piece 375: Hare, Quire Numbers 1-47 (1684))</w:t>
      </w:r>
    </w:p>
    <w:p w:rsidR="001470B7" w:rsidRDefault="001470B7" w:rsidP="001470B7">
      <w:pPr>
        <w:pStyle w:val="NormalWeb"/>
        <w:spacing w:before="240" w:beforeAutospacing="0" w:after="240" w:afterAutospacing="0"/>
        <w:ind w:left="0" w:right="0"/>
      </w:pPr>
      <w:r>
        <w:rPr>
          <w:b/>
        </w:rPr>
        <w:t xml:space="preserve">1683 </w:t>
      </w:r>
      <w:r w:rsidR="00EC6E34">
        <w:rPr>
          <w:b/>
        </w:rPr>
        <w:t xml:space="preserve">- </w:t>
      </w:r>
      <w:r>
        <w:rPr>
          <w:b/>
        </w:rPr>
        <w:t xml:space="preserve">May 29 </w:t>
      </w:r>
      <w:r>
        <w:t xml:space="preserve">– </w:t>
      </w:r>
      <w:r>
        <w:rPr>
          <w:b/>
          <w:u w:val="single"/>
        </w:rPr>
        <w:t>VA</w:t>
      </w:r>
      <w:r w:rsidR="00EC6E34">
        <w:rPr>
          <w:b/>
          <w:u w:val="single"/>
        </w:rPr>
        <w:t xml:space="preserve"> </w:t>
      </w:r>
      <w:r w:rsidR="00EC6E34" w:rsidRPr="00CB4743">
        <w:rPr>
          <w:b/>
          <w:u w:val="single"/>
        </w:rPr>
        <w:t>New Kent</w:t>
      </w:r>
      <w:r w:rsidRPr="00EC6E34">
        <w:rPr>
          <w:b/>
        </w:rPr>
        <w:t xml:space="preserve"> – </w:t>
      </w:r>
      <w:r w:rsidR="00EC6E34" w:rsidRPr="00EC6E34">
        <w:rPr>
          <w:b/>
        </w:rPr>
        <w:t xml:space="preserve">Admin - </w:t>
      </w:r>
      <w:r w:rsidRPr="00CB4743">
        <w:rPr>
          <w:b/>
        </w:rPr>
        <w:t>T</w:t>
      </w:r>
      <w:r w:rsidR="007E2E3C">
        <w:rPr>
          <w:b/>
        </w:rPr>
        <w:t>i</w:t>
      </w:r>
      <w:r w:rsidRPr="00CB4743">
        <w:rPr>
          <w:b/>
        </w:rPr>
        <w:t>mothy Carter</w:t>
      </w:r>
      <w:r w:rsidR="00EC6E34">
        <w:rPr>
          <w:b/>
        </w:rPr>
        <w:t xml:space="preserve"> </w:t>
      </w:r>
      <w:r w:rsidR="007E2E3C" w:rsidRPr="007E2E3C">
        <w:t>(Tymothy)</w:t>
      </w:r>
      <w:r w:rsidR="00EC6E34" w:rsidRPr="00EC6E34">
        <w:t>– Land patent for</w:t>
      </w:r>
      <w:r>
        <w:t xml:space="preserve"> 700 acs on N. side of Mattopany River… by </w:t>
      </w:r>
      <w:r w:rsidRPr="00EC6E34">
        <w:rPr>
          <w:b/>
        </w:rPr>
        <w:t>Richardson</w:t>
      </w:r>
      <w:r>
        <w:t xml:space="preserve">’s line… granted 1 June 1678, now resurveyed. (Nugent II, p. 264) </w:t>
      </w:r>
    </w:p>
    <w:p w:rsidR="00355CC0" w:rsidRDefault="00355CC0" w:rsidP="00355CC0">
      <w:r w:rsidRPr="00B603E1">
        <w:rPr>
          <w:b/>
        </w:rPr>
        <w:t xml:space="preserve">1683 – Sep 6 – </w:t>
      </w:r>
      <w:r w:rsidR="00D44AA9" w:rsidRPr="00245A6E">
        <w:rPr>
          <w:b/>
          <w:szCs w:val="24"/>
          <w:u w:val="single"/>
        </w:rPr>
        <w:t xml:space="preserve">UK </w:t>
      </w:r>
      <w:r w:rsidRPr="00B603E1">
        <w:rPr>
          <w:b/>
          <w:u w:val="single"/>
        </w:rPr>
        <w:t>Middlesex St Paul Shadwell</w:t>
      </w:r>
      <w:r w:rsidRPr="00B603E1">
        <w:rPr>
          <w:b/>
        </w:rPr>
        <w:t xml:space="preserve"> – Will</w:t>
      </w:r>
      <w:r>
        <w:rPr>
          <w:b/>
        </w:rPr>
        <w:t xml:space="preserve"> / POA</w:t>
      </w:r>
      <w:r w:rsidRPr="00B603E1">
        <w:rPr>
          <w:b/>
        </w:rPr>
        <w:t xml:space="preserve"> – John Knight</w:t>
      </w:r>
      <w:r>
        <w:rPr>
          <w:b/>
        </w:rPr>
        <w:t>, Seaman</w:t>
      </w:r>
      <w:r>
        <w:t xml:space="preserve"> – Makes friend John Sharly, Seaman, attorney, sole legatee and executor. (Prerogative Court of Canterbury Wills, 1384-1858, PROB 11: Will Registers, 1674-1687, Piece 374: Drax, Quire Numbers 102-156 (1683))</w:t>
      </w:r>
    </w:p>
    <w:p w:rsidR="00355CC0" w:rsidRDefault="00355CC0" w:rsidP="00355CC0">
      <w:r w:rsidRPr="003A643A">
        <w:rPr>
          <w:b/>
        </w:rPr>
        <w:lastRenderedPageBreak/>
        <w:t xml:space="preserve">1683 – Sep 8 – </w:t>
      </w:r>
      <w:r w:rsidR="00D44AA9" w:rsidRPr="00245A6E">
        <w:rPr>
          <w:b/>
          <w:szCs w:val="24"/>
          <w:u w:val="single"/>
        </w:rPr>
        <w:t xml:space="preserve">UK </w:t>
      </w:r>
      <w:r w:rsidRPr="003A643A">
        <w:rPr>
          <w:b/>
          <w:u w:val="single"/>
        </w:rPr>
        <w:t>Somerset Kingston</w:t>
      </w:r>
      <w:r w:rsidRPr="003A643A">
        <w:rPr>
          <w:b/>
        </w:rPr>
        <w:t xml:space="preserve"> – Will – Robert Knight</w:t>
      </w:r>
      <w:r>
        <w:rPr>
          <w:b/>
        </w:rPr>
        <w:t>, Tanner</w:t>
      </w:r>
      <w:r>
        <w:t xml:space="preserve"> – “Whereas I have made a surrender of all my Taunton ___ Land unto my son John Knight in trust and upon condition of performance of my last will and testament, now my will is that as soon as my son George Knight shall accomplish the age of 21, that son John shall surrender to George” description of part of the land mentioned; to son, Richard</w:t>
      </w:r>
      <w:r w:rsidR="007B083B">
        <w:t xml:space="preserve"> Knight</w:t>
      </w:r>
      <w:r>
        <w:t>, that son John will surrender to him a portion of said lands; to daughter Joane, 100 pounds; to daughter Elizabeth, 100 pounds; to daughter Sarah, 100 pounds; to son Thomas</w:t>
      </w:r>
      <w:r w:rsidR="007B083B">
        <w:t xml:space="preserve"> Knight</w:t>
      </w:r>
      <w:r>
        <w:t>, 50 pounds and portion of lands before mentioned; to son Thomas, chattel lease in Beaconfield (?); payment to Thomas of legacy left to him by Uncle James Bult; to daughter Elizabeth, feather bed that was her mother’s with accoutrements; to daughters Joane and Sarah, household items; residue of estate to sons George and Richard with son John executor and he to get 10 pounds. Wit: Thomas Compton, George Musgrave, Thomas Cornish. ( Prerogative Court of Canterbury Wills, 1384-1858, PROB 11: Will Registers, 1674-1687, Piece 374: Drax, Quire Numbers 102-156 (1683))</w:t>
      </w:r>
    </w:p>
    <w:p w:rsidR="001470B7" w:rsidRDefault="001470B7" w:rsidP="001470B7">
      <w:pPr>
        <w:pStyle w:val="NormalWeb"/>
        <w:spacing w:before="240" w:beforeAutospacing="0" w:after="240" w:afterAutospacing="0"/>
        <w:ind w:left="0" w:right="0"/>
      </w:pPr>
      <w:r>
        <w:rPr>
          <w:b/>
        </w:rPr>
        <w:t xml:space="preserve">1683 </w:t>
      </w:r>
      <w:r w:rsidR="00EC6E34">
        <w:rPr>
          <w:b/>
        </w:rPr>
        <w:t xml:space="preserve">- </w:t>
      </w:r>
      <w:r>
        <w:rPr>
          <w:b/>
        </w:rPr>
        <w:t xml:space="preserve">Sep 20 – </w:t>
      </w:r>
      <w:r w:rsidRPr="00C56EA1">
        <w:rPr>
          <w:b/>
          <w:u w:val="single"/>
        </w:rPr>
        <w:t>VA</w:t>
      </w:r>
      <w:r w:rsidR="00EC6E34">
        <w:rPr>
          <w:b/>
          <w:u w:val="single"/>
        </w:rPr>
        <w:t xml:space="preserve"> </w:t>
      </w:r>
      <w:r w:rsidR="00EC6E34" w:rsidRPr="00C56EA1">
        <w:rPr>
          <w:b/>
          <w:u w:val="single"/>
        </w:rPr>
        <w:t>New Kent</w:t>
      </w:r>
      <w:r w:rsidRPr="00EC6E34">
        <w:rPr>
          <w:b/>
        </w:rPr>
        <w:t xml:space="preserve"> – </w:t>
      </w:r>
      <w:r w:rsidR="00EC6E34" w:rsidRPr="00EC6E34">
        <w:rPr>
          <w:b/>
        </w:rPr>
        <w:t xml:space="preserve">Admin - </w:t>
      </w:r>
      <w:r w:rsidRPr="001F4634">
        <w:rPr>
          <w:b/>
        </w:rPr>
        <w:t>Sarah Allen</w:t>
      </w:r>
      <w:r w:rsidR="00EC6E34">
        <w:rPr>
          <w:b/>
        </w:rPr>
        <w:t xml:space="preserve"> </w:t>
      </w:r>
      <w:r w:rsidR="00EC6E34" w:rsidRPr="00EC6E34">
        <w:t>– Land patent for</w:t>
      </w:r>
      <w:r>
        <w:t xml:space="preserve"> 700 acs., </w:t>
      </w:r>
      <w:r w:rsidRPr="00C56EA1">
        <w:t>New Kent Co</w:t>
      </w:r>
      <w:r>
        <w:t xml:space="preserve">., S. side of York River… 500 acs. For trans of 10 pers. Incl: </w:t>
      </w:r>
      <w:r w:rsidRPr="001F4634">
        <w:rPr>
          <w:b/>
        </w:rPr>
        <w:t>Tho</w:t>
      </w:r>
      <w:r>
        <w:rPr>
          <w:b/>
        </w:rPr>
        <w:t>mas</w:t>
      </w:r>
      <w:r w:rsidRPr="001F4634">
        <w:rPr>
          <w:b/>
        </w:rPr>
        <w:t xml:space="preserve"> Knight</w:t>
      </w:r>
      <w:r>
        <w:t>, Fra</w:t>
      </w:r>
      <w:r w:rsidR="00EC6E34">
        <w:t>ncis</w:t>
      </w:r>
      <w:r>
        <w:t xml:space="preserve"> Cole… (Nugent II, p. 268) </w:t>
      </w:r>
    </w:p>
    <w:p w:rsidR="00355CC0" w:rsidRDefault="00355CC0" w:rsidP="00355CC0">
      <w:pPr>
        <w:pStyle w:val="NormalWeb"/>
        <w:spacing w:before="240" w:beforeAutospacing="0" w:after="240" w:afterAutospacing="0"/>
        <w:ind w:left="0" w:right="0"/>
      </w:pPr>
      <w:r>
        <w:rPr>
          <w:b/>
        </w:rPr>
        <w:t xml:space="preserve">1683 </w:t>
      </w:r>
      <w:r w:rsidR="00EC6E34">
        <w:rPr>
          <w:b/>
        </w:rPr>
        <w:t xml:space="preserve">- </w:t>
      </w:r>
      <w:r>
        <w:rPr>
          <w:b/>
        </w:rPr>
        <w:t xml:space="preserve">Sep – </w:t>
      </w:r>
      <w:r w:rsidRPr="00C56EA1">
        <w:rPr>
          <w:b/>
          <w:u w:val="single"/>
        </w:rPr>
        <w:t>VA</w:t>
      </w:r>
      <w:r w:rsidR="00EC6E34">
        <w:rPr>
          <w:b/>
          <w:u w:val="single"/>
        </w:rPr>
        <w:t xml:space="preserve"> </w:t>
      </w:r>
      <w:r w:rsidR="00EC6E34" w:rsidRPr="00C56EA1">
        <w:rPr>
          <w:b/>
          <w:u w:val="single"/>
        </w:rPr>
        <w:t>New Kent</w:t>
      </w:r>
      <w:r>
        <w:rPr>
          <w:b/>
        </w:rPr>
        <w:t xml:space="preserve"> – </w:t>
      </w:r>
      <w:r w:rsidR="007B083B">
        <w:rPr>
          <w:b/>
        </w:rPr>
        <w:t>Mr. John</w:t>
      </w:r>
      <w:r w:rsidRPr="00BB2307">
        <w:rPr>
          <w:b/>
        </w:rPr>
        <w:t xml:space="preserve"> Lewis, J</w:t>
      </w:r>
      <w:r w:rsidR="007B083B">
        <w:rPr>
          <w:b/>
        </w:rPr>
        <w:t>R</w:t>
      </w:r>
      <w:r w:rsidR="007B083B" w:rsidRPr="007B083B">
        <w:t xml:space="preserve"> – Land patent for</w:t>
      </w:r>
      <w:r>
        <w:t xml:space="preserve"> 250 acs., </w:t>
      </w:r>
      <w:r w:rsidRPr="00C56EA1">
        <w:t>New Kent Co</w:t>
      </w:r>
      <w:r>
        <w:t xml:space="preserve">. … Granted to </w:t>
      </w:r>
      <w:r w:rsidRPr="00BB2307">
        <w:rPr>
          <w:b/>
        </w:rPr>
        <w:t>Charles Hawley</w:t>
      </w:r>
      <w:r>
        <w:t xml:space="preserve"> 7 Apr. 1674 &amp; which he dyed seized of; escheated by inquisition under William Leigh, Depty. Esch’r., 25 July 1681, &amp; now granted by order, &amp;c. (Nugent II, p. 268) </w:t>
      </w:r>
      <w:r w:rsidR="007B083B" w:rsidRPr="007B083B">
        <w:rPr>
          <w:b/>
        </w:rPr>
        <w:t>Note</w:t>
      </w:r>
      <w:r w:rsidR="007B083B">
        <w:t xml:space="preserve">: </w:t>
      </w:r>
      <w:r>
        <w:t>See patent of Capt. Hugh Campbell below which claims Charles Hawley as Headright.</w:t>
      </w:r>
    </w:p>
    <w:p w:rsidR="00355CC0" w:rsidRDefault="00355CC0" w:rsidP="00355CC0">
      <w:pPr>
        <w:pStyle w:val="NormalWeb"/>
        <w:spacing w:before="240" w:beforeAutospacing="0" w:after="240" w:afterAutospacing="0"/>
        <w:ind w:left="0" w:right="0"/>
      </w:pPr>
      <w:r w:rsidRPr="006D20C9">
        <w:rPr>
          <w:b/>
        </w:rPr>
        <w:t xml:space="preserve">1683 – Oct 26 – </w:t>
      </w:r>
      <w:r w:rsidR="00D44AA9" w:rsidRPr="00245A6E">
        <w:rPr>
          <w:b/>
          <w:u w:val="single"/>
        </w:rPr>
        <w:t xml:space="preserve">UK </w:t>
      </w:r>
      <w:r w:rsidRPr="006D20C9">
        <w:rPr>
          <w:b/>
          <w:u w:val="single"/>
        </w:rPr>
        <w:t>Middlesex St Giles in the Fields</w:t>
      </w:r>
      <w:r w:rsidRPr="006D20C9">
        <w:rPr>
          <w:b/>
        </w:rPr>
        <w:t xml:space="preserve"> – Will – Richard Knight</w:t>
      </w:r>
      <w:r>
        <w:rPr>
          <w:b/>
        </w:rPr>
        <w:t>, Victualler</w:t>
      </w:r>
      <w:r>
        <w:t xml:space="preserve"> – To siblings, brothers Francis Knight, Thomas Knight, sisters Joan Knight, Mary Shoares, widow of Thomas Shoares, 1 shilling each; residue of estate to wife, Frances Knight who is to be executrix. (Prerogative Court of Canterbury Wills, 1384-1858, PROB 11: Will Registers, 1674-1687, Piece 374: Drax, Quire Numbers 102-156 (1683))</w:t>
      </w:r>
    </w:p>
    <w:p w:rsidR="00355CC0" w:rsidRDefault="00355CC0" w:rsidP="00355CC0">
      <w:pPr>
        <w:pStyle w:val="NormalWeb"/>
        <w:spacing w:before="240" w:beforeAutospacing="0" w:after="240" w:afterAutospacing="0"/>
        <w:ind w:left="0" w:right="0"/>
      </w:pPr>
      <w:r w:rsidRPr="00A15123">
        <w:rPr>
          <w:b/>
        </w:rPr>
        <w:t xml:space="preserve">1684 – Jan 9 – </w:t>
      </w:r>
      <w:r w:rsidR="00D44AA9" w:rsidRPr="00245A6E">
        <w:rPr>
          <w:b/>
          <w:u w:val="single"/>
        </w:rPr>
        <w:t xml:space="preserve">UK </w:t>
      </w:r>
      <w:r w:rsidRPr="00A15123">
        <w:rPr>
          <w:b/>
          <w:u w:val="single"/>
        </w:rPr>
        <w:t>Wiltshire Salisbury St Martin</w:t>
      </w:r>
      <w:r w:rsidRPr="00A15123">
        <w:rPr>
          <w:b/>
        </w:rPr>
        <w:t xml:space="preserve"> </w:t>
      </w:r>
      <w:r w:rsidR="007A089D">
        <w:rPr>
          <w:b/>
        </w:rPr>
        <w:t>– Birth/Bap –</w:t>
      </w:r>
      <w:r w:rsidRPr="00A15123">
        <w:rPr>
          <w:b/>
        </w:rPr>
        <w:t xml:space="preserve"> Christopher Knight</w:t>
      </w:r>
      <w:r>
        <w:t xml:space="preserve"> – s/o Christopher Knight and Ann. (Wiltshire Council)</w:t>
      </w:r>
    </w:p>
    <w:p w:rsidR="001470B7" w:rsidRDefault="00355CC0" w:rsidP="001470B7">
      <w:pPr>
        <w:pStyle w:val="NormalWeb"/>
        <w:spacing w:before="240" w:beforeAutospacing="0" w:after="240" w:afterAutospacing="0"/>
        <w:ind w:left="0" w:right="0"/>
      </w:pPr>
      <w:r>
        <w:rPr>
          <w:b/>
        </w:rPr>
        <w:t>168</w:t>
      </w:r>
      <w:r w:rsidR="001470B7">
        <w:rPr>
          <w:b/>
        </w:rPr>
        <w:t xml:space="preserve">4 </w:t>
      </w:r>
      <w:r w:rsidR="007B083B">
        <w:rPr>
          <w:b/>
        </w:rPr>
        <w:t xml:space="preserve">- </w:t>
      </w:r>
      <w:r w:rsidR="001470B7">
        <w:rPr>
          <w:b/>
        </w:rPr>
        <w:t xml:space="preserve">Mar 5 </w:t>
      </w:r>
      <w:r w:rsidR="001470B7">
        <w:t xml:space="preserve">– </w:t>
      </w:r>
      <w:r w:rsidR="00EC6E34" w:rsidRPr="00EC6E34">
        <w:rPr>
          <w:b/>
          <w:u w:val="single"/>
        </w:rPr>
        <w:t>VA Old Rappahannock</w:t>
      </w:r>
      <w:r w:rsidR="00EC6E34" w:rsidRPr="00EC6E34">
        <w:rPr>
          <w:b/>
        </w:rPr>
        <w:t xml:space="preserve"> – Will - John Motlin </w:t>
      </w:r>
      <w:r w:rsidR="00EC6E34" w:rsidRPr="00EC6E34">
        <w:t>- Sons: William, Henry and John; Elizabeth Richardson; David Stern and James Trent executors; son-in-law John Spicer;</w:t>
      </w:r>
      <w:r w:rsidR="00EC6E34" w:rsidRPr="00EC6E34">
        <w:rPr>
          <w:b/>
        </w:rPr>
        <w:t xml:space="preserve"> Knight Richardson</w:t>
      </w:r>
      <w:r w:rsidR="00EC6E34" w:rsidRPr="00EC6E34">
        <w:t xml:space="preserve">; Richard Mathews; Nathaniel Allen; </w:t>
      </w:r>
      <w:r w:rsidR="00EC6E34" w:rsidRPr="00EC6E34">
        <w:rPr>
          <w:b/>
        </w:rPr>
        <w:t>Elizabeth Knight</w:t>
      </w:r>
      <w:r w:rsidR="00EC6E34" w:rsidRPr="00EC6E34">
        <w:t>; Wit: Nathaniel Allen, Martin Middleton, Knight Richardson. (Crozier 1909, p. 217)</w:t>
      </w:r>
    </w:p>
    <w:p w:rsidR="00EB6C6F" w:rsidRDefault="00EB6C6F" w:rsidP="001470B7">
      <w:pPr>
        <w:pStyle w:val="NormalWeb"/>
        <w:spacing w:before="240" w:beforeAutospacing="0" w:after="240" w:afterAutospacing="0"/>
        <w:ind w:left="0" w:right="0"/>
      </w:pPr>
      <w:r w:rsidRPr="00EB6C6F">
        <w:rPr>
          <w:b/>
        </w:rPr>
        <w:t xml:space="preserve">1684 – Mar 26 – </w:t>
      </w:r>
      <w:r w:rsidRPr="00EB6C6F">
        <w:rPr>
          <w:b/>
          <w:u w:val="single"/>
        </w:rPr>
        <w:t>VA Westmoreland</w:t>
      </w:r>
      <w:r w:rsidRPr="00EB6C6F">
        <w:rPr>
          <w:b/>
        </w:rPr>
        <w:t xml:space="preserve"> – Admin – Tyrrell Knight</w:t>
      </w:r>
      <w:r>
        <w:t xml:space="preserve"> - </w:t>
      </w:r>
      <w:r w:rsidRPr="002129CA">
        <w:t>Tyrrell Knight an orphant who was by order of this Court placed with John Butler, deceased, and his widdow and executrix desiringe to be releast from the trust of the orphant, the Court order that John Jones shall have the tutorage of Knight and trust of his estate. And Capt. J</w:t>
      </w:r>
      <w:r>
        <w:t>ohn</w:t>
      </w:r>
      <w:r w:rsidRPr="002129CA">
        <w:t xml:space="preserve"> Lord and Mr. W</w:t>
      </w:r>
      <w:r>
        <w:t>illiam</w:t>
      </w:r>
      <w:r w:rsidRPr="002129CA">
        <w:t xml:space="preserve"> Bridges doe assume with Jones in the summ of 20,000 pounds of tobacco for the true performance of the trust.</w:t>
      </w:r>
      <w:r>
        <w:t xml:space="preserve"> (Dorman, WCOB 1682-1684, p. 324)</w:t>
      </w:r>
    </w:p>
    <w:p w:rsidR="00355CC0" w:rsidRDefault="00355CC0" w:rsidP="001470B7">
      <w:pPr>
        <w:pStyle w:val="NormalWeb"/>
        <w:spacing w:before="240" w:beforeAutospacing="0" w:after="240" w:afterAutospacing="0"/>
        <w:ind w:left="0" w:right="0"/>
      </w:pPr>
      <w:r w:rsidRPr="00F233C9">
        <w:rPr>
          <w:b/>
        </w:rPr>
        <w:lastRenderedPageBreak/>
        <w:t xml:space="preserve">1684 – Apr 18 – </w:t>
      </w:r>
      <w:r w:rsidR="00D44AA9" w:rsidRPr="00245A6E">
        <w:rPr>
          <w:b/>
          <w:u w:val="single"/>
        </w:rPr>
        <w:t xml:space="preserve">UK </w:t>
      </w:r>
      <w:r w:rsidRPr="00F233C9">
        <w:rPr>
          <w:b/>
          <w:u w:val="single"/>
        </w:rPr>
        <w:t>Kent Woolwich</w:t>
      </w:r>
      <w:r w:rsidRPr="00F233C9">
        <w:rPr>
          <w:b/>
        </w:rPr>
        <w:t xml:space="preserve"> – Will – John Knight</w:t>
      </w:r>
      <w:r>
        <w:rPr>
          <w:b/>
        </w:rPr>
        <w:t>, Sawyer</w:t>
      </w:r>
      <w:r>
        <w:t xml:space="preserve"> – To granddaughter, Alice Young, 10 pounds at marriage or when 21; if she dies before, money to be divided between sons William and Francis; to sister Joane, 3 pounds; to niece, Mary Stakes (Stokes?), 20 shillings; to cousin Hannah Barnes, all household goods; to sons William Knight and Francis Knight, 10 pounds apiece and they to be executors; signed with his mark. (Prerogative Court of Canterbury Wills, 1384-1858, PROB 11: Will Registers, 1674-1687, Piece 375: Hare, Quire Numbers 1-47 (1684)) </w:t>
      </w:r>
    </w:p>
    <w:p w:rsidR="001470B7" w:rsidRDefault="001470B7" w:rsidP="001470B7">
      <w:pPr>
        <w:pStyle w:val="NormalWeb"/>
        <w:spacing w:before="240" w:beforeAutospacing="0" w:after="240" w:afterAutospacing="0"/>
        <w:ind w:left="0" w:right="0"/>
      </w:pPr>
      <w:r>
        <w:rPr>
          <w:b/>
        </w:rPr>
        <w:t xml:space="preserve">1684 </w:t>
      </w:r>
      <w:r w:rsidR="00EC6E34">
        <w:rPr>
          <w:b/>
        </w:rPr>
        <w:t xml:space="preserve">- </w:t>
      </w:r>
      <w:r>
        <w:rPr>
          <w:b/>
        </w:rPr>
        <w:t xml:space="preserve">Apr 20 </w:t>
      </w:r>
      <w:r>
        <w:t>–</w:t>
      </w:r>
      <w:r w:rsidRPr="00887354">
        <w:rPr>
          <w:b/>
          <w:u w:val="single"/>
        </w:rPr>
        <w:t xml:space="preserve"> </w:t>
      </w:r>
      <w:r>
        <w:rPr>
          <w:b/>
          <w:u w:val="single"/>
        </w:rPr>
        <w:t>VA</w:t>
      </w:r>
      <w:r w:rsidR="00EC6E34">
        <w:rPr>
          <w:b/>
          <w:u w:val="single"/>
        </w:rPr>
        <w:t xml:space="preserve"> </w:t>
      </w:r>
      <w:r w:rsidR="00EC6E34" w:rsidRPr="00887354">
        <w:rPr>
          <w:b/>
          <w:u w:val="single"/>
        </w:rPr>
        <w:t>Surry</w:t>
      </w:r>
      <w:r w:rsidR="00BA4D3F">
        <w:rPr>
          <w:b/>
          <w:u w:val="single"/>
        </w:rPr>
        <w:t>/Sussex</w:t>
      </w:r>
      <w:r w:rsidRPr="00DB65AA">
        <w:rPr>
          <w:b/>
        </w:rPr>
        <w:t xml:space="preserve"> – </w:t>
      </w:r>
      <w:r w:rsidR="00DB65AA" w:rsidRPr="00DB65AA">
        <w:rPr>
          <w:b/>
        </w:rPr>
        <w:t xml:space="preserve">Admin - </w:t>
      </w:r>
      <w:r w:rsidRPr="00DB65AA">
        <w:rPr>
          <w:b/>
        </w:rPr>
        <w:t>Mr. Thomas Jordan</w:t>
      </w:r>
      <w:r>
        <w:t xml:space="preserve"> </w:t>
      </w:r>
      <w:r w:rsidR="00DB65AA">
        <w:t>–</w:t>
      </w:r>
      <w:r>
        <w:t xml:space="preserve"> </w:t>
      </w:r>
      <w:r w:rsidR="00DB65AA">
        <w:t xml:space="preserve">Land patent for </w:t>
      </w:r>
      <w:r>
        <w:t>235 acs …about ¾ of a mi. from Capt. Corker, in Clayes’ Br; adj. Capt. Potter; &amp; Lucy Corker</w:t>
      </w:r>
      <w:r w:rsidR="00EC6E34">
        <w:t xml:space="preserve"> (Luce)</w:t>
      </w:r>
      <w:r>
        <w:t>. (Nugent II, p. 277)</w:t>
      </w:r>
    </w:p>
    <w:p w:rsidR="001470B7" w:rsidRDefault="001470B7" w:rsidP="001470B7">
      <w:pPr>
        <w:pStyle w:val="NormalWeb"/>
        <w:spacing w:before="240" w:beforeAutospacing="0" w:after="240" w:afterAutospacing="0"/>
        <w:ind w:left="0" w:right="0"/>
      </w:pPr>
      <w:r w:rsidRPr="0032710E">
        <w:rPr>
          <w:b/>
        </w:rPr>
        <w:t xml:space="preserve">1684 </w:t>
      </w:r>
      <w:r w:rsidR="007B083B">
        <w:rPr>
          <w:b/>
        </w:rPr>
        <w:t xml:space="preserve">- </w:t>
      </w:r>
      <w:r w:rsidRPr="0032710E">
        <w:rPr>
          <w:b/>
        </w:rPr>
        <w:t xml:space="preserve">Apr 20 </w:t>
      </w:r>
      <w:r w:rsidRPr="0032710E">
        <w:t xml:space="preserve">– </w:t>
      </w:r>
      <w:r w:rsidRPr="0032710E">
        <w:rPr>
          <w:b/>
          <w:u w:val="single"/>
        </w:rPr>
        <w:t>VA</w:t>
      </w:r>
      <w:r w:rsidR="00DB65AA" w:rsidRPr="0032710E">
        <w:rPr>
          <w:b/>
          <w:u w:val="single"/>
        </w:rPr>
        <w:t xml:space="preserve"> </w:t>
      </w:r>
      <w:r w:rsidR="00EC6E34" w:rsidRPr="0032710E">
        <w:rPr>
          <w:b/>
          <w:u w:val="single"/>
        </w:rPr>
        <w:t>Surry</w:t>
      </w:r>
      <w:r w:rsidR="00BA4D3F">
        <w:rPr>
          <w:b/>
          <w:u w:val="single"/>
        </w:rPr>
        <w:t>/Sussex</w:t>
      </w:r>
      <w:r w:rsidRPr="0032710E">
        <w:rPr>
          <w:b/>
        </w:rPr>
        <w:t xml:space="preserve"> </w:t>
      </w:r>
      <w:r w:rsidR="00DB65AA" w:rsidRPr="0032710E">
        <w:rPr>
          <w:b/>
        </w:rPr>
        <w:t>–</w:t>
      </w:r>
      <w:r w:rsidRPr="0032710E">
        <w:rPr>
          <w:b/>
        </w:rPr>
        <w:t xml:space="preserve"> </w:t>
      </w:r>
      <w:r w:rsidR="00DB65AA" w:rsidRPr="0032710E">
        <w:rPr>
          <w:b/>
        </w:rPr>
        <w:t xml:space="preserve">Admin - </w:t>
      </w:r>
      <w:r w:rsidRPr="0032710E">
        <w:rPr>
          <w:b/>
        </w:rPr>
        <w:t>Richard Jordan, JR</w:t>
      </w:r>
      <w:r w:rsidR="00DB65AA" w:rsidRPr="0032710E">
        <w:t xml:space="preserve"> – Land patent for</w:t>
      </w:r>
      <w:r w:rsidRPr="0032710E">
        <w:t xml:space="preserve">, 260 acs.  </w:t>
      </w:r>
      <w:r>
        <w:t>On NE side of John Checokuck Sw… etc. (Nugent II, p. 277)</w:t>
      </w:r>
    </w:p>
    <w:p w:rsidR="00EB6C6F" w:rsidRDefault="00EB6C6F" w:rsidP="001470B7">
      <w:pPr>
        <w:pStyle w:val="NormalWeb"/>
        <w:spacing w:before="240" w:beforeAutospacing="0" w:after="240" w:afterAutospacing="0"/>
        <w:ind w:left="0" w:right="0"/>
      </w:pPr>
      <w:r w:rsidRPr="00EB6C6F">
        <w:rPr>
          <w:b/>
        </w:rPr>
        <w:t xml:space="preserve">1684 – Apr 30 – </w:t>
      </w:r>
      <w:r w:rsidRPr="00EB6C6F">
        <w:rPr>
          <w:b/>
          <w:u w:val="single"/>
        </w:rPr>
        <w:t>VA Westmoreland</w:t>
      </w:r>
      <w:r w:rsidRPr="00EB6C6F">
        <w:rPr>
          <w:b/>
        </w:rPr>
        <w:t xml:space="preserve"> – Admin – </w:t>
      </w:r>
      <w:r w:rsidR="00ED5293">
        <w:rPr>
          <w:b/>
        </w:rPr>
        <w:t>John Butler</w:t>
      </w:r>
      <w:r>
        <w:t xml:space="preserve"> - </w:t>
      </w:r>
      <w:r w:rsidRPr="002129CA">
        <w:t xml:space="preserve">Sarah Butler's husband John Butler was in his lifetime legally possest of the person and estate of Tyrrell Knight, orphant, by order of this Court' and at the last' Court upon a mistake </w:t>
      </w:r>
      <w:r w:rsidRPr="00B32202">
        <w:rPr>
          <w:b/>
        </w:rPr>
        <w:t>Tyrrell Knight</w:t>
      </w:r>
      <w:r w:rsidRPr="002129CA">
        <w:t xml:space="preserve"> was by order of this Court removed from the tutorage of the petitioner to John Jones. Your petitioner is ready to continew the security already given by her husband or to give such new security as the Court shall accept and performe such orders as the Court shall please to thinke requisite for the advantage of the orphant. She humbly prays that Tyrrell Knight with his estate may be continewed in her gardianshipp as formerly in her husband's time, about which petition the justices in opinion were devided soe that nothinge could be ordered.</w:t>
      </w:r>
      <w:r>
        <w:t xml:space="preserve"> (Dorman, WCOB 1682-1684, p. 333)</w:t>
      </w:r>
    </w:p>
    <w:p w:rsidR="00355CC0" w:rsidRDefault="00355CC0" w:rsidP="001470B7">
      <w:pPr>
        <w:pStyle w:val="NormalWeb"/>
        <w:spacing w:before="240" w:beforeAutospacing="0" w:after="240" w:afterAutospacing="0"/>
        <w:ind w:left="0" w:right="0"/>
      </w:pPr>
      <w:r w:rsidRPr="005C5DEF">
        <w:rPr>
          <w:b/>
        </w:rPr>
        <w:t xml:space="preserve">1684 – May 6 – </w:t>
      </w:r>
      <w:r w:rsidR="00D44AA9" w:rsidRPr="00245A6E">
        <w:rPr>
          <w:b/>
          <w:u w:val="single"/>
        </w:rPr>
        <w:t xml:space="preserve">UK </w:t>
      </w:r>
      <w:r w:rsidRPr="005C5DEF">
        <w:rPr>
          <w:b/>
          <w:u w:val="single"/>
        </w:rPr>
        <w:t>Norfolk Norwich</w:t>
      </w:r>
      <w:r w:rsidRPr="005C5DEF">
        <w:rPr>
          <w:b/>
        </w:rPr>
        <w:t xml:space="preserve"> – Will – John Knight</w:t>
      </w:r>
      <w:r>
        <w:rPr>
          <w:b/>
        </w:rPr>
        <w:t>, Gent</w:t>
      </w:r>
      <w:r>
        <w:t xml:space="preserve"> – “Aged and infirm…” to the poor, 40 shillings; to Dorothy Bennaton, Widow, sister, 40 shillings; to wife Jane, house and lands where I now live and all other lands and tenements in the parish of St Clement  except otherwise bequeathed for her natural life, and after her decease to Sarah Knight and Jane Knight, daughters; to son Richard Knight, lands and tenements I hold by lease under the Mayor, Sheriffs, Citizens and Commonality of the City of Norwich, on the condition that he employ the lease rents and profits for the maintenance of my daughter Mary for her natural life apart from the meddling of her husband; to son Richard, 100 pounds owed to me from Christopher Gray, my tenant and 50 more pounds on trust that my said son Richard shall pay the interest he shall make on the said money to daughter Mary for her separate use and to no other, and on the death of said daughter, that the said 150 pounds will be paid to her children, equally divided; to wife Jane, for her natural life, lands and tenements in Banningham or elsewhere in Norfolk, and after her decease, to son Richard; to daughter Elizabeth, wife of Roger Street, 150 pounds, money due to me from the executors of sons John Knight and Benjamin Knight, and money due to me from son Thomas; to daughter Sarah Knight, 150 pounds due to me from Mr. Thomas Safir, an obligation in writing, and interest therof; to daughter Jane Knight, that she shall have to her use the 150 pounds owing to her from a mortgage from her brother Richard; to my 4 daughters, Mary, Jane, Sarah and Elizabeth, moneys owed to me by the will of John Knight, my late son, deceased, out of the estate of the said John Knight in the Barbados or elsewhereand the money and estate owed to my by the will of my late son Benjamin Knight, deceased, out of the estate of the said Benjamin Knight in the Barbados or elsewhere; to brother (in-law?) Mr. Robert Allen, 20 shillings; to the wife </w:t>
      </w:r>
      <w:r>
        <w:lastRenderedPageBreak/>
        <w:t xml:space="preserve">of son Richard, 20 shillings to buy her a ring; to my sister Allen, wife of Robert Allen, 20 shillings to buy her a ring; to my son (in-law) Streete, 20 shillings to buy him a ring; wife Jane and daughter Jane to be joint executrixes and wife residuary legatee. (Prerogative Court of Canterbury Wills, 1384-1858, PROB 11: Will Registers, 1674-1687, Piece 376: Hare, Quire Numbers 48-97 (1684)) </w:t>
      </w:r>
    </w:p>
    <w:p w:rsidR="00490007" w:rsidRDefault="00490007" w:rsidP="001470B7">
      <w:pPr>
        <w:pStyle w:val="NormalWeb"/>
        <w:spacing w:before="240" w:beforeAutospacing="0" w:after="240" w:afterAutospacing="0"/>
        <w:ind w:left="0" w:right="0"/>
      </w:pPr>
      <w:r w:rsidRPr="00B13148">
        <w:rPr>
          <w:b/>
        </w:rPr>
        <w:t xml:space="preserve">1684 – Sep 24 – </w:t>
      </w:r>
      <w:r w:rsidRPr="00B13148">
        <w:rPr>
          <w:b/>
          <w:u w:val="single"/>
        </w:rPr>
        <w:t xml:space="preserve">VA </w:t>
      </w:r>
      <w:r w:rsidR="00B13148" w:rsidRPr="00B13148">
        <w:rPr>
          <w:b/>
          <w:u w:val="single"/>
        </w:rPr>
        <w:t>Stafford</w:t>
      </w:r>
      <w:r w:rsidRPr="00B13148">
        <w:rPr>
          <w:b/>
        </w:rPr>
        <w:t xml:space="preserve"> – Will – </w:t>
      </w:r>
      <w:r w:rsidR="00ED5293">
        <w:rPr>
          <w:b/>
        </w:rPr>
        <w:t>John Butler</w:t>
      </w:r>
      <w:r>
        <w:t xml:space="preserve"> – Charles Porter was trustee of the estate of James Brownsford, dec’d. (p. 356).  The estate of John Browne, dec’d, in the hands of Sarah Butler, extrx of John Butler, dec’d.  The said Sarah to deliver the estate to William Bridges (p. 350).  The tutorage of Tyrrell Knight was delivered to John Butler, dec’d., and his relict &amp; extrx Sarah Butler.  John Jones, with Capt. John Lord and Alexander Gallant as his securities, was granted tutorships (p. 351).  </w:t>
      </w:r>
      <w:r w:rsidR="00B13148">
        <w:t>… Sarah, widow of John Butler and formerly of William Keys, brought in an inventory in Stafford County of John Butler’s estate (p. 359). (Westmoreland County Wills: Some 17</w:t>
      </w:r>
      <w:r w:rsidR="00B13148" w:rsidRPr="00B13148">
        <w:rPr>
          <w:vertAlign w:val="superscript"/>
        </w:rPr>
        <w:t>th</w:t>
      </w:r>
      <w:r w:rsidR="00B13148">
        <w:t xml:space="preserve"> Century Items.)</w:t>
      </w:r>
    </w:p>
    <w:p w:rsidR="000D65CD" w:rsidRDefault="001470B7" w:rsidP="00EC6E34">
      <w:pPr>
        <w:pStyle w:val="NormalWeb"/>
        <w:spacing w:before="240" w:after="240"/>
        <w:ind w:left="0"/>
      </w:pPr>
      <w:r>
        <w:rPr>
          <w:b/>
        </w:rPr>
        <w:t xml:space="preserve">1684 </w:t>
      </w:r>
      <w:r w:rsidR="00591C4E">
        <w:rPr>
          <w:b/>
        </w:rPr>
        <w:t xml:space="preserve">- </w:t>
      </w:r>
      <w:r>
        <w:rPr>
          <w:b/>
        </w:rPr>
        <w:t xml:space="preserve">Oct 1 </w:t>
      </w:r>
      <w:r>
        <w:t xml:space="preserve">– </w:t>
      </w:r>
      <w:r>
        <w:rPr>
          <w:b/>
          <w:u w:val="single"/>
        </w:rPr>
        <w:t>VA</w:t>
      </w:r>
      <w:r w:rsidR="00591C4E">
        <w:rPr>
          <w:b/>
          <w:u w:val="single"/>
        </w:rPr>
        <w:t xml:space="preserve"> </w:t>
      </w:r>
      <w:r w:rsidR="00591C4E" w:rsidRPr="00D04499">
        <w:rPr>
          <w:b/>
          <w:u w:val="single"/>
        </w:rPr>
        <w:t>Henrico</w:t>
      </w:r>
      <w:r w:rsidRPr="00591C4E">
        <w:rPr>
          <w:b/>
        </w:rPr>
        <w:t xml:space="preserve"> – Will </w:t>
      </w:r>
      <w:r w:rsidR="00591C4E" w:rsidRPr="00591C4E">
        <w:rPr>
          <w:b/>
        </w:rPr>
        <w:t xml:space="preserve">- </w:t>
      </w:r>
      <w:r w:rsidRPr="00591C4E">
        <w:rPr>
          <w:b/>
        </w:rPr>
        <w:t>John Woodson, SR</w:t>
      </w:r>
      <w:r w:rsidR="00591C4E">
        <w:t xml:space="preserve"> - </w:t>
      </w:r>
      <w:r>
        <w:t xml:space="preserve"> To </w:t>
      </w:r>
      <w:r w:rsidRPr="00EE1DD1">
        <w:rPr>
          <w:b/>
        </w:rPr>
        <w:t>son Robert</w:t>
      </w:r>
      <w:r>
        <w:t xml:space="preserve">, servant boy Ellis and Indian girl Judea; 60 acres adjoining my </w:t>
      </w:r>
      <w:r w:rsidRPr="007B083B">
        <w:rPr>
          <w:b/>
        </w:rPr>
        <w:t>cozen John Woodson</w:t>
      </w:r>
      <w:r>
        <w:t xml:space="preserve">, and 100 acres on north side of Bayleys Creek  </w:t>
      </w:r>
      <w:r>
        <w:br/>
        <w:t xml:space="preserve">* For the rest of the estate: </w:t>
      </w:r>
      <w:r w:rsidRPr="00EA7CD7">
        <w:rPr>
          <w:b/>
        </w:rPr>
        <w:t>wife to have her third</w:t>
      </w:r>
      <w:r>
        <w:t xml:space="preserve">, Robert to have his third, and rest of the estate to be divided as follows: Of the last 1/3 of my estate: ½ goes to my son’s 2 children Jane and Samuel, and the other ½ goest to my </w:t>
      </w:r>
      <w:r w:rsidRPr="00EE1DD1">
        <w:rPr>
          <w:b/>
        </w:rPr>
        <w:t>brother Robert Woodson</w:t>
      </w:r>
      <w:r>
        <w:t>’s four younget children: Robert</w:t>
      </w:r>
      <w:r w:rsidR="00EA7CD7">
        <w:t xml:space="preserve"> Woodson</w:t>
      </w:r>
      <w:r w:rsidR="00EE1DD1">
        <w:t xml:space="preserve"> JR</w:t>
      </w:r>
      <w:r>
        <w:t>, Richard</w:t>
      </w:r>
      <w:r w:rsidR="00EA7CD7">
        <w:t xml:space="preserve"> Woodson</w:t>
      </w:r>
      <w:r>
        <w:t>, Joseph</w:t>
      </w:r>
      <w:r w:rsidR="00EA7CD7">
        <w:t xml:space="preserve"> Woodson</w:t>
      </w:r>
      <w:r>
        <w:t xml:space="preserve"> and Benjamin</w:t>
      </w:r>
      <w:r w:rsidR="00EA7CD7">
        <w:t xml:space="preserve"> Woodson</w:t>
      </w:r>
      <w:r>
        <w:t xml:space="preserve">.  </w:t>
      </w:r>
      <w:r>
        <w:br/>
        <w:t xml:space="preserve">* To my </w:t>
      </w:r>
      <w:r w:rsidRPr="00EA7CD7">
        <w:rPr>
          <w:b/>
        </w:rPr>
        <w:t>cozen John Woodson</w:t>
      </w:r>
      <w:r>
        <w:t xml:space="preserve">, the small parcel of land where his dwelling standeth.  </w:t>
      </w:r>
      <w:r>
        <w:br/>
        <w:t xml:space="preserve">* To my </w:t>
      </w:r>
      <w:r w:rsidRPr="00EA7CD7">
        <w:rPr>
          <w:b/>
        </w:rPr>
        <w:t>son John</w:t>
      </w:r>
      <w:r w:rsidR="00EA7CD7" w:rsidRPr="00EA7CD7">
        <w:rPr>
          <w:b/>
        </w:rPr>
        <w:t xml:space="preserve"> Woodson</w:t>
      </w:r>
      <w:r>
        <w:t>, 1 hogshead of tobacco and he to be my Executor and to have all my land unbequeathed.  Dated 26 Aug 1684, Wit: John Mackmioll, George Steward, Tho</w:t>
      </w:r>
      <w:r w:rsidR="00591C4E">
        <w:t>mas</w:t>
      </w:r>
      <w:r>
        <w:t xml:space="preserve"> Charles.  * Probated 1684 Oct 1. (Weisige</w:t>
      </w:r>
      <w:r w:rsidR="00591C4E">
        <w:t>r</w:t>
      </w:r>
      <w:r>
        <w:t xml:space="preserve"> 1998, pp. 12-13)</w:t>
      </w:r>
      <w:r w:rsidR="000D65CD">
        <w:br/>
      </w:r>
      <w:r w:rsidR="000D65CD" w:rsidRPr="000D65CD">
        <w:rPr>
          <w:b/>
        </w:rPr>
        <w:t>Note</w:t>
      </w:r>
      <w:r w:rsidR="000D65CD">
        <w:t xml:space="preserve">: "Cozen" meant not only cousin, but also nephew or uncle. John Sr apparently had two sons: John JR and Robert. His brother, Robert had "four youngest children" meaning that he had more, but they are not mentioned. One might assume that he had had five children including "cozen", John Woodson, and that would be a logical assumption, but it could also be an elderly uncle who needed a place to live because it certainly does not come across as a younger person. </w:t>
      </w:r>
      <w:r w:rsidR="007B083B">
        <w:t xml:space="preserve"> </w:t>
      </w:r>
      <w:r w:rsidR="000D65CD">
        <w:t xml:space="preserve"> We know from the 1681 Aug 1 record that John Woodson JR married Mary Tucker, orphan of Samuel Tucker and Jane and Samuel must be their children (Jane named after grandmother Jane Tucker Pleasants). </w:t>
      </w:r>
    </w:p>
    <w:p w:rsidR="00355CC0" w:rsidRDefault="00355CC0" w:rsidP="001470B7">
      <w:pPr>
        <w:pStyle w:val="NormalWeb"/>
        <w:spacing w:before="240" w:beforeAutospacing="0" w:after="240" w:afterAutospacing="0"/>
        <w:ind w:left="0" w:right="0"/>
      </w:pPr>
      <w:r w:rsidRPr="00CD5FD4">
        <w:rPr>
          <w:b/>
        </w:rPr>
        <w:t xml:space="preserve">1684 – Oct 4 – </w:t>
      </w:r>
      <w:r w:rsidR="00D44AA9" w:rsidRPr="00245A6E">
        <w:rPr>
          <w:b/>
          <w:u w:val="single"/>
        </w:rPr>
        <w:t xml:space="preserve">UK </w:t>
      </w:r>
      <w:r w:rsidRPr="00CD5FD4">
        <w:rPr>
          <w:b/>
          <w:u w:val="single"/>
        </w:rPr>
        <w:t>Warwickshire Rowington</w:t>
      </w:r>
      <w:r w:rsidRPr="00CD5FD4">
        <w:rPr>
          <w:b/>
        </w:rPr>
        <w:t xml:space="preserve"> – Admin – William Knight</w:t>
      </w:r>
      <w:r>
        <w:t xml:space="preserve"> - Manor of Rowington. View of Frankpledge with Court Baron of Robert Vyner knt. and bart. held 4 October 26 Charles II [1684] before </w:t>
      </w:r>
      <w:r w:rsidRPr="001F799C">
        <w:rPr>
          <w:b/>
        </w:rPr>
        <w:t>William Knight esq. steward</w:t>
      </w:r>
      <w:r>
        <w:t xml:space="preserve">. Copy of court roll recording the surrender outside the court on 3 December [1683] by George Ferrers of Knoll esq. through John Field clerk and John Shakespeare yeoman customary tenants of the said manor, and the admittance of the said George Ferrers, for the term of his life, and of Elizabeth his wife and his heirs by the said Elizabeth for ever to a messuage then inherited by John Knight called the White House, a close called the Home close, two closes on the north side of Rowington between the said messuage and a gate called Lyons gate known as Cookes close and Withifords close, </w:t>
      </w:r>
      <w:r>
        <w:lastRenderedPageBreak/>
        <w:t xml:space="preserve">and also land lying next to Rowington coppice called Little Parke coppice with all appurtenances then in the occupation of the said John Knight. The said George, Elizabeth and their heirs to hold the same according to the custom of the manor rendering a heriot of the best beast and an entry fine of 7s.  Signed: William Knight, steward.  Endorsed:  1. [In the same hand]  </w:t>
      </w:r>
      <w:r w:rsidRPr="001F799C">
        <w:rPr>
          <w:b/>
        </w:rPr>
        <w:t>Mr Geo: Ferrers</w:t>
      </w:r>
      <w:r>
        <w:t xml:space="preserve"> his copy.  (</w:t>
      </w:r>
      <w:r w:rsidRPr="00CD5FD4">
        <w:t>Shakespeare Birthplace Trust,</w:t>
      </w:r>
      <w:r>
        <w:t xml:space="preserve"> Ref: </w:t>
      </w:r>
      <w:r w:rsidRPr="00CD5FD4">
        <w:t>DR 3/498</w:t>
      </w:r>
      <w:r>
        <w:t>)</w:t>
      </w:r>
      <w:r w:rsidRPr="00CD5FD4">
        <w:t xml:space="preserve"> </w:t>
      </w:r>
      <w:r w:rsidR="00FF1416">
        <w:t xml:space="preserve"> </w:t>
      </w:r>
      <w:r w:rsidR="00FF1416" w:rsidRPr="001F799C">
        <w:rPr>
          <w:b/>
        </w:rPr>
        <w:t>Note</w:t>
      </w:r>
      <w:r w:rsidR="00FF1416">
        <w:t>: In Rowington, “t</w:t>
      </w:r>
      <w:r w:rsidR="00FF1416" w:rsidRPr="00FF1416">
        <w:t xml:space="preserve">he parish church of ST. LAWRENCE is of more than average interest both for its architectural detail and the abnormal development of its plan. </w:t>
      </w:r>
      <w:r w:rsidR="00FF1416">
        <w:t>… O</w:t>
      </w:r>
      <w:r w:rsidR="00FF1416" w:rsidRPr="00FF1416">
        <w:t xml:space="preserve">n the north wall of the 16th-century aisle is a scrap of early-17th-century panelling, parts of pews reset, (fn. 75) six panels in width and three tiers in height. In the top tier are three shields of arms of the family of Knight and their alliances, the western carved and the other two with painted charges.  </w:t>
      </w:r>
      <w:r w:rsidR="00FF1416">
        <w:t>(</w:t>
      </w:r>
      <w:r w:rsidR="00FF1416" w:rsidRPr="00FF1416">
        <w:t>Dugd. 795. The shields are illustrated in colours in Records of Rowington, i.</w:t>
      </w:r>
      <w:r w:rsidR="00FF1416">
        <w:t xml:space="preserve">) See: </w:t>
      </w:r>
      <w:hyperlink r:id="rId32" w:history="1">
        <w:r w:rsidR="00FF1416" w:rsidRPr="00682A1D">
          <w:rPr>
            <w:rStyle w:val="Hyperlink"/>
          </w:rPr>
          <w:t>https://www.british-history.ac.uk/vch/warks/vol3/pp146-154</w:t>
        </w:r>
      </w:hyperlink>
      <w:r w:rsidR="00FF1416">
        <w:t xml:space="preserve">  The Ferrers family owned </w:t>
      </w:r>
      <w:r w:rsidR="001F799C">
        <w:t>Baddesley Clinton manor in the 16</w:t>
      </w:r>
      <w:r w:rsidR="001F799C" w:rsidRPr="001F799C">
        <w:rPr>
          <w:vertAlign w:val="superscript"/>
        </w:rPr>
        <w:t>th</w:t>
      </w:r>
      <w:r w:rsidR="001F799C">
        <w:t>/17</w:t>
      </w:r>
      <w:r w:rsidR="001F799C" w:rsidRPr="001F799C">
        <w:rPr>
          <w:vertAlign w:val="superscript"/>
        </w:rPr>
        <w:t>th</w:t>
      </w:r>
      <w:r w:rsidR="001F799C">
        <w:t xml:space="preserve"> centuries. They were Roman Catholic recusants. </w:t>
      </w:r>
    </w:p>
    <w:p w:rsidR="007B083B" w:rsidRDefault="007B083B" w:rsidP="001470B7">
      <w:pPr>
        <w:pStyle w:val="NormalWeb"/>
        <w:spacing w:before="240" w:beforeAutospacing="0" w:after="240" w:afterAutospacing="0"/>
        <w:ind w:left="0" w:right="0"/>
      </w:pPr>
      <w:r>
        <w:rPr>
          <w:noProof/>
        </w:rPr>
        <w:drawing>
          <wp:inline distT="0" distB="0" distL="0" distR="0" wp14:anchorId="5CB41C16" wp14:editId="04A65C2D">
            <wp:extent cx="4145280" cy="3649980"/>
            <wp:effectExtent l="0" t="0" r="762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145280" cy="3649980"/>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1684 </w:t>
      </w:r>
      <w:r w:rsidR="00F26F6B">
        <w:rPr>
          <w:b/>
        </w:rPr>
        <w:t xml:space="preserve">- </w:t>
      </w:r>
      <w:r>
        <w:rPr>
          <w:b/>
        </w:rPr>
        <w:t xml:space="preserve">Oct 21 </w:t>
      </w:r>
      <w:r>
        <w:t xml:space="preserve">– </w:t>
      </w:r>
      <w:r>
        <w:rPr>
          <w:b/>
          <w:u w:val="single"/>
        </w:rPr>
        <w:t>VA</w:t>
      </w:r>
      <w:r w:rsidR="00DA5518">
        <w:rPr>
          <w:b/>
          <w:u w:val="single"/>
        </w:rPr>
        <w:t xml:space="preserve"> </w:t>
      </w:r>
      <w:r w:rsidR="00DA5518" w:rsidRPr="00887354">
        <w:rPr>
          <w:b/>
          <w:u w:val="single"/>
        </w:rPr>
        <w:t>Lower Norfolk</w:t>
      </w:r>
      <w:r w:rsidRPr="00F26F6B">
        <w:rPr>
          <w:b/>
        </w:rPr>
        <w:t xml:space="preserve"> – </w:t>
      </w:r>
      <w:r w:rsidR="00DA5518" w:rsidRPr="00F26F6B">
        <w:rPr>
          <w:b/>
        </w:rPr>
        <w:t xml:space="preserve">Admin - </w:t>
      </w:r>
      <w:r w:rsidRPr="00F26F6B">
        <w:rPr>
          <w:b/>
        </w:rPr>
        <w:t>Cason Moore</w:t>
      </w:r>
      <w:r w:rsidR="00DA5518">
        <w:t xml:space="preserve"> – Land patent for</w:t>
      </w:r>
      <w:r>
        <w:t xml:space="preserve"> 50 acs, Lynhaven Parish, neare the Cyprus Sw., and adj. His lan</w:t>
      </w:r>
      <w:r w:rsidR="00DA5518">
        <w:t>d called Bear Quarter… (Nugent II, p. 284</w:t>
      </w:r>
      <w:r>
        <w:t>)</w:t>
      </w:r>
      <w:r w:rsidR="001F799C">
        <w:t xml:space="preserve">  </w:t>
      </w:r>
      <w:r w:rsidR="00DA5518" w:rsidRPr="00DA5518">
        <w:rPr>
          <w:b/>
        </w:rPr>
        <w:t>Note</w:t>
      </w:r>
      <w:r w:rsidR="00DA5518">
        <w:t xml:space="preserve">: The Casons have apparently intermarried with the Moores. </w:t>
      </w:r>
    </w:p>
    <w:p w:rsidR="00355CC0" w:rsidRDefault="00355CC0" w:rsidP="00355CC0">
      <w:r w:rsidRPr="00C5547E">
        <w:rPr>
          <w:b/>
        </w:rPr>
        <w:t xml:space="preserve">1684 – Nov 25 – </w:t>
      </w:r>
      <w:r w:rsidR="00D44AA9" w:rsidRPr="00245A6E">
        <w:rPr>
          <w:b/>
          <w:szCs w:val="24"/>
          <w:u w:val="single"/>
        </w:rPr>
        <w:t xml:space="preserve">UK </w:t>
      </w:r>
      <w:r w:rsidRPr="00C5547E">
        <w:rPr>
          <w:b/>
          <w:u w:val="single"/>
        </w:rPr>
        <w:t>Surrey Southwark</w:t>
      </w:r>
      <w:r w:rsidRPr="00C5547E">
        <w:rPr>
          <w:b/>
        </w:rPr>
        <w:t xml:space="preserve"> – Will – William Knight</w:t>
      </w:r>
      <w:r>
        <w:rPr>
          <w:b/>
        </w:rPr>
        <w:t>, Soapmaker</w:t>
      </w:r>
      <w:r>
        <w:t xml:space="preserve"> – To nephew, William Knight, 20 shillings; to niece C__ Knight, 20 shillings; to wife’s sister, Alice __, 20 shillings; all the rest to wife, Mary Knight and she to be executrix. (Prerogative Court of Canterbury Wills, 1384-1858, PROB 11: Will Registers, 1674-1687, Piece 378: Hare, Quire Numbers 141-180 (1684))</w:t>
      </w:r>
    </w:p>
    <w:p w:rsidR="009837C2" w:rsidRDefault="009837C2" w:rsidP="00355CC0">
      <w:r w:rsidRPr="00EB6C6F">
        <w:rPr>
          <w:b/>
        </w:rPr>
        <w:t xml:space="preserve">1684 – Nov 26 – </w:t>
      </w:r>
      <w:r w:rsidRPr="00EB6C6F">
        <w:rPr>
          <w:b/>
          <w:u w:val="single"/>
        </w:rPr>
        <w:t>VA Westmoreland</w:t>
      </w:r>
      <w:r w:rsidRPr="00EB6C6F">
        <w:rPr>
          <w:b/>
        </w:rPr>
        <w:t xml:space="preserve"> – Admin – </w:t>
      </w:r>
      <w:r w:rsidR="00ED5293">
        <w:rPr>
          <w:b/>
        </w:rPr>
        <w:t>John Butler</w:t>
      </w:r>
      <w:r>
        <w:t xml:space="preserve"> - </w:t>
      </w:r>
      <w:r w:rsidRPr="002129CA">
        <w:rPr>
          <w:szCs w:val="24"/>
        </w:rPr>
        <w:t xml:space="preserve">Sarah Butler, relict and executrix of John Butler petitioning for her quietus est, and the inventory of John Butler appearing, to amount to 25,680 pounds of tobacco and it likewise appearing by </w:t>
      </w:r>
      <w:r w:rsidRPr="002129CA">
        <w:rPr>
          <w:szCs w:val="24"/>
        </w:rPr>
        <w:lastRenderedPageBreak/>
        <w:t>order of ·the Court that Sarah Butler had paid out of the estate as followeth:</w:t>
      </w:r>
      <w:r>
        <w:rPr>
          <w:szCs w:val="24"/>
        </w:rPr>
        <w:t xml:space="preserve"> </w:t>
      </w:r>
      <w:r>
        <w:rPr>
          <w:szCs w:val="24"/>
        </w:rPr>
        <w:br/>
      </w:r>
      <w:r w:rsidRPr="002129CA">
        <w:rPr>
          <w:szCs w:val="24"/>
        </w:rPr>
        <w:t>To Wm. Key's estate 14,245 pounds of tobacco;</w:t>
      </w:r>
      <w:r w:rsidRPr="002129CA">
        <w:rPr>
          <w:szCs w:val="24"/>
        </w:rPr>
        <w:br/>
        <w:t>to John Browne's estate 4202 pounds of tobacco;</w:t>
      </w:r>
      <w:r w:rsidRPr="002129CA">
        <w:rPr>
          <w:szCs w:val="24"/>
        </w:rPr>
        <w:br/>
        <w:t>to Tyrrell Knight 's estate 2300pounds; of tobacco;</w:t>
      </w:r>
      <w:r w:rsidRPr="002129CA">
        <w:rPr>
          <w:szCs w:val="24"/>
        </w:rPr>
        <w:br/>
        <w:t>to charges allowed in John Butler's estate 7922 pounds of tobacco;</w:t>
      </w:r>
      <w:r w:rsidRPr="002129CA">
        <w:rPr>
          <w:szCs w:val="24"/>
        </w:rPr>
        <w:br/>
        <w:t>in all amounting to 28,669 pounds of tobacco,·and it plainly appearing that Sarah Butler had paid 2.989 pounds·of tobacco more than what the estate of John Butler amounted, to by inventory the Court order that Sar</w:t>
      </w:r>
      <w:r>
        <w:rPr>
          <w:szCs w:val="24"/>
        </w:rPr>
        <w:t>ah Butler have her quietus est. (</w:t>
      </w:r>
      <w:r w:rsidR="00EB6C6F">
        <w:rPr>
          <w:szCs w:val="24"/>
        </w:rPr>
        <w:t>Dorman, WCOB, p. 80.)</w:t>
      </w:r>
    </w:p>
    <w:p w:rsidR="00355CC0" w:rsidRDefault="00355CC0" w:rsidP="00355CC0">
      <w:pPr>
        <w:pStyle w:val="NormalWeb"/>
        <w:spacing w:before="240" w:beforeAutospacing="0" w:after="240" w:afterAutospacing="0"/>
        <w:ind w:left="0" w:right="0"/>
      </w:pPr>
      <w:r w:rsidRPr="00F4401F">
        <w:rPr>
          <w:b/>
        </w:rPr>
        <w:t xml:space="preserve">1684 – Nov 28 – </w:t>
      </w:r>
      <w:r w:rsidR="00D44AA9" w:rsidRPr="00245A6E">
        <w:rPr>
          <w:b/>
          <w:u w:val="single"/>
        </w:rPr>
        <w:t xml:space="preserve">UK </w:t>
      </w:r>
      <w:r w:rsidRPr="00F4401F">
        <w:rPr>
          <w:b/>
          <w:u w:val="single"/>
        </w:rPr>
        <w:t xml:space="preserve">Gloucester </w:t>
      </w:r>
      <w:r>
        <w:rPr>
          <w:b/>
          <w:u w:val="single"/>
        </w:rPr>
        <w:t>Southmead</w:t>
      </w:r>
      <w:r w:rsidRPr="00F4401F">
        <w:rPr>
          <w:b/>
        </w:rPr>
        <w:t xml:space="preserve"> – Will – John Knight</w:t>
      </w:r>
      <w:r>
        <w:rPr>
          <w:b/>
        </w:rPr>
        <w:t>, Esq</w:t>
      </w:r>
      <w:r>
        <w:t xml:space="preserve"> – “I, John Knight of Southmeade, in the parish of Westbury- upon-Trym… “ Appoints John Kent of the Devizes in Wiltshire, Esq, </w:t>
      </w:r>
      <w:r w:rsidRPr="00B73BD9">
        <w:rPr>
          <w:b/>
        </w:rPr>
        <w:t>Thomas Knight, Esq, brother</w:t>
      </w:r>
      <w:r>
        <w:t xml:space="preserve">, and William Downing of Bristol, Merchant, executors in trust and guardians to </w:t>
      </w:r>
      <w:r w:rsidRPr="00B73BD9">
        <w:rPr>
          <w:b/>
        </w:rPr>
        <w:t>son, John Knight</w:t>
      </w:r>
      <w:r>
        <w:t xml:space="preserve"> until he is 21; to each of the executors, 3 pieces of gold; appoints </w:t>
      </w:r>
      <w:r w:rsidRPr="00B73BD9">
        <w:rPr>
          <w:b/>
        </w:rPr>
        <w:t>wife Martha</w:t>
      </w:r>
      <w:r>
        <w:t xml:space="preserve"> and John Jacob, her father, John and Thomas Jacob, her brothers, to be guardians to </w:t>
      </w:r>
      <w:r w:rsidRPr="00B73BD9">
        <w:rPr>
          <w:b/>
        </w:rPr>
        <w:t>son Jacob Knight</w:t>
      </w:r>
      <w:r>
        <w:t xml:space="preserve">; to each of these latter guardians, 5 pieces of gold; to the poor of the parish, 10 pounds to be invested and the profits paid out yearly; to wife, Martha, all plate, household furnishings and implements, coach, pair of mares, harness and 50 pounds upon condition that she deliver to the executors, one obligation given before the marriage, “wherein I stand bound to her father for the sum of 400 pounds”, 200 pounds of which to be at her disposal; to son John, all books, chest of drawers, pistols, swords, belt, pieces of plate, silver basin, 2 silver tankards,  items engraved “with my coat of arms”, salt cellar, porringers; “to </w:t>
      </w:r>
      <w:r w:rsidRPr="00B73BD9">
        <w:rPr>
          <w:b/>
        </w:rPr>
        <w:t>my dear Mother, the Lady Knight,</w:t>
      </w:r>
      <w:r>
        <w:t xml:space="preserve"> 20 pounds; to </w:t>
      </w:r>
      <w:r w:rsidRPr="00B73BD9">
        <w:rPr>
          <w:b/>
        </w:rPr>
        <w:t>sisters, Mrs. Martha Creswicke, Mrs. Mary Chamberlain</w:t>
      </w:r>
      <w:r w:rsidR="00ED2C8A" w:rsidRPr="00B73BD9">
        <w:rPr>
          <w:b/>
        </w:rPr>
        <w:t xml:space="preserve"> (Chamberlayne)</w:t>
      </w:r>
      <w:r w:rsidRPr="00B73BD9">
        <w:rPr>
          <w:b/>
        </w:rPr>
        <w:t>, Mrs. Anne Jackson, and Mrs. Elizabeth Kent</w:t>
      </w:r>
      <w:r>
        <w:t xml:space="preserve">, 5 pounds apiece and to their respective husbands, a piece of gold; to 2 godsons, John Creswick and Thomas Kent, 2 gold guineas apiece; to son-in-law Giles Hungerford, my sorrel nag; to my </w:t>
      </w:r>
      <w:r w:rsidRPr="00B73BD9">
        <w:rPr>
          <w:b/>
        </w:rPr>
        <w:t>3 maiden sisters, Abigail Knight, Joane Knight and Sarah Knight,</w:t>
      </w:r>
      <w:r>
        <w:t xml:space="preserve"> 50 pounds apiece; to servants, Katherine Jenkins, Susanna Thompson, Stephen Worrott, 40 shillings apiece; to son John Knight, lands and tenements with all appurtenances, lying in the parish of St Thomas and St Mary within the city of Bristol, one of which is in the possession of John Whithurst, Grocer, another in the possession of John Wilkins, soapmaker (?) in the right of his wife, and the other in the possession of Nicholas Taylor, Carpenter; also to son, John Knight, lands and tenements in Portbuy, Somerset which consists of several houses and holdings in the possession of John King, Thomas Hill, Richard Jenkins, and John Bees; if son John dies or has no heirs, lands etc to go to son Jacob Knight; if no heirs from Jacob, to pass to brother Thomas Knight and his heirs; additional land purchases mentioned, to go to son John, then Jacob, then brother, etc.; “whereas by a deed of settlement I made upon my marriage with my first wife, land and tenements in Broadstreet, Bristol, called “The White Lyon”, other properties, rents, tenements in Bristol etc, are all conveyed by the said deed to my son, John Knight, after my decease; lands and tenements on Temple streed in the city of Bristol wherein </w:t>
      </w:r>
      <w:r w:rsidRPr="00B73BD9">
        <w:rPr>
          <w:b/>
        </w:rPr>
        <w:t>my father, Sir John Knight</w:t>
      </w:r>
      <w:r>
        <w:t xml:space="preserve"> lately dwelled, is in the same manner </w:t>
      </w:r>
      <w:r w:rsidRPr="00B73BD9">
        <w:rPr>
          <w:b/>
        </w:rPr>
        <w:t>conveyed after the deaths of my father and mother</w:t>
      </w:r>
      <w:r>
        <w:t xml:space="preserve">, to son John Knight; in default of heirs by </w:t>
      </w:r>
      <w:r w:rsidRPr="00B73BD9">
        <w:rPr>
          <w:b/>
        </w:rPr>
        <w:t>son John, to go to Jacob, then to brother, Thomas</w:t>
      </w:r>
      <w:r>
        <w:t xml:space="preserve">, etc; another deed of settlement at marriage with </w:t>
      </w:r>
      <w:r w:rsidRPr="00B73BD9">
        <w:rPr>
          <w:b/>
        </w:rPr>
        <w:t>current wife, Martha</w:t>
      </w:r>
      <w:r>
        <w:t>, the manor of Southmead, and lands and tenements in Stoke Bishop in W</w:t>
      </w:r>
      <w:r w:rsidRPr="00C014F4">
        <w:t>estbury-upon-</w:t>
      </w:r>
      <w:r>
        <w:t>T</w:t>
      </w:r>
      <w:r w:rsidRPr="00C014F4">
        <w:t>rym</w:t>
      </w:r>
      <w:r>
        <w:t xml:space="preserve">, Gloucestershire, will be conveyed, after deaths of testator and wife, Martha, to son Jacob Knight, in default of heirs, to son John and in default of heirs, to </w:t>
      </w:r>
      <w:r w:rsidRPr="00B73BD9">
        <w:rPr>
          <w:b/>
        </w:rPr>
        <w:t xml:space="preserve">brother </w:t>
      </w:r>
      <w:r w:rsidRPr="00B73BD9">
        <w:rPr>
          <w:b/>
        </w:rPr>
        <w:lastRenderedPageBreak/>
        <w:t>Thomas</w:t>
      </w:r>
      <w:r>
        <w:t xml:space="preserve">; 1000 pounds to wife to cover bond given at time of marriage, this money to be used to purchase lands for son, Jacob; discusses yet another deed received when married </w:t>
      </w:r>
      <w:r w:rsidRPr="00B73BD9">
        <w:rPr>
          <w:b/>
        </w:rPr>
        <w:t>firs</w:t>
      </w:r>
      <w:r w:rsidR="00B73BD9" w:rsidRPr="00B73BD9">
        <w:rPr>
          <w:b/>
        </w:rPr>
        <w:t>t</w:t>
      </w:r>
      <w:r w:rsidRPr="00B73BD9">
        <w:rPr>
          <w:b/>
        </w:rPr>
        <w:t xml:space="preserve"> wife, Mary</w:t>
      </w:r>
      <w:r>
        <w:t>, to go to son, John Knight; to mother-in-law Mrs. Martha Jacob, and Mrs Anne Johnson, 5 pounds apiece; to brother-in-law Roger Jacob and sisters-in-law Anne Jacob and Elizabeth Jacob, 2 gold guineas each; to wife Martha, all jewells and rings that were hers before her marriage; charge to</w:t>
      </w:r>
      <w:r w:rsidRPr="00B73BD9">
        <w:rPr>
          <w:b/>
        </w:rPr>
        <w:t xml:space="preserve"> sons John and Jacob</w:t>
      </w:r>
      <w:r>
        <w:t xml:space="preserve"> to be dutiful and obedient to their mother; residue of estate to two sons to be divided equally. (Prerogative Court of Canterbury Wills, 1384-1858, PROB 11: Will Registers, 1674-1687, Piece 378: Hare, Quire Numbers 141-180 (1684))  </w:t>
      </w:r>
      <w:r w:rsidR="001F799C" w:rsidRPr="001F799C">
        <w:rPr>
          <w:b/>
        </w:rPr>
        <w:t>Note</w:t>
      </w:r>
      <w:r>
        <w:t xml:space="preserve">: </w:t>
      </w:r>
      <w:r w:rsidRPr="00D56CD7">
        <w:t xml:space="preserve">Southmead was a manor of the parish of Westbury on Trym. The manor house, mentioned in a document of 1319, was near the south end of what is now Southmead Road. Most of the estate of 313 acres (1.27 km2) was sold in the late 19th century. </w:t>
      </w:r>
    </w:p>
    <w:p w:rsidR="00355CC0" w:rsidRPr="00887354" w:rsidRDefault="00355CC0" w:rsidP="001470B7">
      <w:pPr>
        <w:pStyle w:val="NormalWeb"/>
        <w:spacing w:before="240" w:beforeAutospacing="0" w:after="240" w:afterAutospacing="0"/>
        <w:ind w:left="0" w:right="0"/>
      </w:pPr>
      <w:r w:rsidRPr="00C8327C">
        <w:rPr>
          <w:b/>
        </w:rPr>
        <w:t xml:space="preserve">1684 – </w:t>
      </w:r>
      <w:r w:rsidR="00D44AA9" w:rsidRPr="00245A6E">
        <w:rPr>
          <w:b/>
          <w:u w:val="single"/>
        </w:rPr>
        <w:t xml:space="preserve">UK </w:t>
      </w:r>
      <w:r w:rsidRPr="00C8327C">
        <w:rPr>
          <w:b/>
          <w:u w:val="single"/>
        </w:rPr>
        <w:t>Leicestershire Narborough</w:t>
      </w:r>
      <w:r w:rsidRPr="00C8327C">
        <w:rPr>
          <w:b/>
        </w:rPr>
        <w:t xml:space="preserve"> – </w:t>
      </w:r>
      <w:r>
        <w:rPr>
          <w:b/>
        </w:rPr>
        <w:t>Chancery</w:t>
      </w:r>
      <w:r w:rsidRPr="00C8327C">
        <w:rPr>
          <w:b/>
        </w:rPr>
        <w:t xml:space="preserve"> – Knight vs Knight</w:t>
      </w:r>
      <w:r>
        <w:t xml:space="preserve"> - Plaintiffs: Richard Knight.  Defendants: William Knight, Benjamin Knight, Susannah Knight his wife and Henry Knight.  Subject: property in Narborough, Leicestershire.  Document type: bill, two answers.  (National Archives, Kew England, Ref: </w:t>
      </w:r>
      <w:r w:rsidRPr="00C8327C">
        <w:t>C 6/250/53</w:t>
      </w:r>
      <w:r>
        <w:t>)</w:t>
      </w:r>
    </w:p>
    <w:p w:rsidR="00355CC0" w:rsidRDefault="00355CC0" w:rsidP="001470B7">
      <w:pPr>
        <w:pStyle w:val="NormalWeb"/>
        <w:spacing w:before="240" w:beforeAutospacing="0" w:after="240" w:afterAutospacing="0"/>
        <w:ind w:left="0" w:right="0"/>
        <w:rPr>
          <w:b/>
        </w:rPr>
      </w:pPr>
      <w:r w:rsidRPr="00DE51C9">
        <w:rPr>
          <w:b/>
        </w:rPr>
        <w:t xml:space="preserve">1685 – </w:t>
      </w:r>
      <w:r w:rsidRPr="00DE51C9">
        <w:rPr>
          <w:b/>
          <w:u w:val="single"/>
        </w:rPr>
        <w:t>VA Northumberland</w:t>
      </w:r>
      <w:r w:rsidRPr="00DE51C9">
        <w:rPr>
          <w:b/>
        </w:rPr>
        <w:t xml:space="preserve"> – Admin – Peter Knight</w:t>
      </w:r>
      <w:r w:rsidRPr="001F799C">
        <w:rPr>
          <w:b/>
        </w:rPr>
        <w:t xml:space="preserve"> &amp; Christopher Neale</w:t>
      </w:r>
      <w:r>
        <w:t xml:space="preserve"> </w:t>
      </w:r>
      <w:r w:rsidR="001F799C">
        <w:t xml:space="preserve">- </w:t>
      </w:r>
      <w:r>
        <w:t>Burgesses from the County Levy.  (William and Mary College Quarterly Historical Magazine, Vol. 4, No. 3. (Jan., 1896), pp. 179-180.)</w:t>
      </w:r>
    </w:p>
    <w:p w:rsidR="00355CC0" w:rsidRDefault="00355CC0" w:rsidP="001470B7">
      <w:pPr>
        <w:pStyle w:val="NormalWeb"/>
        <w:spacing w:before="240" w:beforeAutospacing="0" w:after="240" w:afterAutospacing="0"/>
        <w:ind w:left="0" w:right="0"/>
      </w:pPr>
      <w:r w:rsidRPr="001D482C">
        <w:rPr>
          <w:b/>
        </w:rPr>
        <w:t>1685</w:t>
      </w:r>
      <w:r>
        <w:t xml:space="preserve"> - </w:t>
      </w:r>
      <w:r w:rsidRPr="006C0A6B">
        <w:rPr>
          <w:b/>
        </w:rPr>
        <w:t>William Knight</w:t>
      </w:r>
      <w:r>
        <w:t xml:space="preserve">, English buccaneer known for joining privateering expeditions against the Spanish colony of Peru in 1685-1686. </w:t>
      </w:r>
    </w:p>
    <w:p w:rsidR="00355CC0" w:rsidRDefault="00355CC0" w:rsidP="00355CC0">
      <w:r w:rsidRPr="00131E44">
        <w:rPr>
          <w:b/>
        </w:rPr>
        <w:t xml:space="preserve">1685 – Feb 22 – </w:t>
      </w:r>
      <w:r w:rsidR="00D44AA9" w:rsidRPr="00245A6E">
        <w:rPr>
          <w:b/>
          <w:szCs w:val="24"/>
          <w:u w:val="single"/>
        </w:rPr>
        <w:t xml:space="preserve">UK </w:t>
      </w:r>
      <w:r w:rsidRPr="00131E44">
        <w:rPr>
          <w:b/>
          <w:u w:val="single"/>
        </w:rPr>
        <w:t>London St Sepulchre</w:t>
      </w:r>
      <w:r w:rsidRPr="00131E44">
        <w:rPr>
          <w:b/>
        </w:rPr>
        <w:t xml:space="preserve"> – Will – George Knight</w:t>
      </w:r>
      <w:r>
        <w:rPr>
          <w:b/>
        </w:rPr>
        <w:t>, Cit &amp; Carpenter</w:t>
      </w:r>
      <w:r>
        <w:t xml:space="preserve"> -  To son-in-law Henry Wright and daughter Elizabeth, his now wife, property (tenement) in Bishopsgate Street in London; to same, tenement in the Old Bailey “known by the name or signe of the Serpent” now in the tenure or occupation of Thomas Crosson, Apothecary; to grandson George Willon, son of John Willon of Highgate, Gent, by his late wife, “my daughter”, other freeholds and tenements in Bishopsgate Street, now occupied by William Holdon, Glazier; an annuity to John Willon of 8 pounds for his natural life; annuity to grandson, George Willon of 8 pounds; to granddaughters Parnell Willon and Katherine Willon, daughters of the said John Willon by my said daughter Parnell, properties, tenements in London; annuities for granddaughters arranged; to granddaughters, Parnell and Katherine, 40 pounds apiece; more estate, lands, chattels, etc, to grandsons James and John Willon;  discussion of estate management, bequests to servants; residue of estate to Henry Wright and Elizabeth Wright, who are to be executors. (Prerogative Court of Canterbury Wills, 1384-1858, PROB 11: Will Registers, 1674-1687, Piece 382: Lloyd, Quire Numbers 1-45 (1686))</w:t>
      </w:r>
    </w:p>
    <w:p w:rsidR="00355CC0" w:rsidRDefault="00355CC0" w:rsidP="00355CC0">
      <w:r w:rsidRPr="007C2C46">
        <w:rPr>
          <w:b/>
        </w:rPr>
        <w:t xml:space="preserve">1685 – Apr 14 – </w:t>
      </w:r>
      <w:r w:rsidR="00D44AA9" w:rsidRPr="00245A6E">
        <w:rPr>
          <w:b/>
          <w:szCs w:val="24"/>
          <w:u w:val="single"/>
        </w:rPr>
        <w:t xml:space="preserve">UK </w:t>
      </w:r>
      <w:r w:rsidRPr="00BD361F">
        <w:rPr>
          <w:b/>
          <w:u w:val="single"/>
        </w:rPr>
        <w:t xml:space="preserve">Hampshire </w:t>
      </w:r>
      <w:r>
        <w:rPr>
          <w:b/>
          <w:u w:val="single"/>
        </w:rPr>
        <w:t>Kingsclere</w:t>
      </w:r>
      <w:r w:rsidRPr="007C2C46">
        <w:rPr>
          <w:b/>
        </w:rPr>
        <w:t xml:space="preserve"> – Will – </w:t>
      </w:r>
      <w:r>
        <w:rPr>
          <w:b/>
        </w:rPr>
        <w:t>Nicholas</w:t>
      </w:r>
      <w:r w:rsidRPr="007C2C46">
        <w:rPr>
          <w:b/>
        </w:rPr>
        <w:t xml:space="preserve"> Knight</w:t>
      </w:r>
      <w:r>
        <w:t xml:space="preserve"> – Wife, Hannah to be executrix; to each of 3 children, 150 pounds; to child wife is carrying, 150 pounds; residue of estate to wife. (Prerogative Court of Canterbury Wills, 1384-1858, PROB 11: Will Registers, 1674-1687, Piece 379: Cann, Quire Numbers 1-51 (1685)) (See will of relict, Hannah Knight)</w:t>
      </w:r>
    </w:p>
    <w:p w:rsidR="00355CC0" w:rsidRDefault="00355CC0" w:rsidP="00355CC0">
      <w:r w:rsidRPr="009B246F">
        <w:rPr>
          <w:b/>
        </w:rPr>
        <w:t xml:space="preserve">1685 – Apr 16 – </w:t>
      </w:r>
      <w:r w:rsidR="00D44AA9" w:rsidRPr="00245A6E">
        <w:rPr>
          <w:b/>
          <w:szCs w:val="24"/>
          <w:u w:val="single"/>
        </w:rPr>
        <w:t xml:space="preserve">UK </w:t>
      </w:r>
      <w:r w:rsidRPr="009B246F">
        <w:rPr>
          <w:b/>
          <w:u w:val="single"/>
        </w:rPr>
        <w:t>Hampshire Kingsclere</w:t>
      </w:r>
      <w:r w:rsidRPr="009B246F">
        <w:rPr>
          <w:b/>
        </w:rPr>
        <w:t xml:space="preserve"> – </w:t>
      </w:r>
      <w:r w:rsidR="00F63E01" w:rsidRPr="00992101">
        <w:rPr>
          <w:b/>
          <w:szCs w:val="24"/>
        </w:rPr>
        <w:t xml:space="preserve">Will </w:t>
      </w:r>
      <w:r w:rsidR="00F63E01">
        <w:rPr>
          <w:b/>
          <w:szCs w:val="24"/>
        </w:rPr>
        <w:t>– Nunc:</w:t>
      </w:r>
      <w:r w:rsidRPr="009B246F">
        <w:rPr>
          <w:b/>
        </w:rPr>
        <w:t xml:space="preserve"> Hannah Knight</w:t>
      </w:r>
      <w:r>
        <w:rPr>
          <w:b/>
        </w:rPr>
        <w:t>, Widow</w:t>
      </w:r>
      <w:r>
        <w:t xml:space="preserve"> – Relict of Nicholas Knight the elder; ‘declared her intentions in the presence of Peter Knight the Elder, father of the said Nicholas Knight the elder, Mary Hasker, </w:t>
      </w:r>
      <w:r>
        <w:lastRenderedPageBreak/>
        <w:t>John Read, Margaret May and Anne Merriman; speaking to Peter Knight, her father-in-law, she said: “father, my husband is lately dead and I don’t know how soon I may go out of the world too and have nobody to take care of your son’s children. For I leave and give all my estate whatsoever to you for I have no friend in the world that I can trust but you. I give my own son (moaning and speaking of John Knight her only son by the said Nicholas Knight) my wedding ring, and my husband’s first wife’s wedding ring to my husbands son Peter, and my other two small rings to my said husband’s son, Nicholas and the ring now on my finger I give to you and pray let my children be all __ and let my own son have as much as either of my husband’s sons”; and having so spoken the same, then the said Hannah said this: “pray bear witness this is my will”; and presently, after she speaking the same, she delivered the keys to the said Peter Knight SR, and at the declaring thereof, she was in bed and sick of the smallpox whereof she died 3 or 4 days afterward’;  ‘she had then one only son, namely the said John Knight, and two sons-in-law, namely Peter Knight JR and Nicholas Knight, sons of the said Nicholas Knight SR, her dead husband, by a former wife and not more …and that the said Hannah, as these deponents apprehended and do verily believe, spoke and declared the same words with a mind and intention that the said” three sons were to share the estate equally.  Wit: Peter Knight (mark), Mary Hasker (mark), John Read (Mark), Margaret May (mark), Anne Merriman (mark). (Prerogative Court of Canterbury Wills, 1384-1858, PROB 11: Will Registers, 1674-1687, Piece 379: Cann, Quire Numbers 1-51 (1685))</w:t>
      </w:r>
    </w:p>
    <w:p w:rsidR="00355CC0" w:rsidRDefault="00355CC0" w:rsidP="00355CC0">
      <w:r w:rsidRPr="002067D1">
        <w:rPr>
          <w:b/>
        </w:rPr>
        <w:t xml:space="preserve">1685 – Jul 13 – </w:t>
      </w:r>
      <w:r w:rsidR="00D44AA9" w:rsidRPr="00245A6E">
        <w:rPr>
          <w:b/>
          <w:szCs w:val="24"/>
          <w:u w:val="single"/>
        </w:rPr>
        <w:t xml:space="preserve">UK </w:t>
      </w:r>
      <w:r w:rsidRPr="002067D1">
        <w:rPr>
          <w:b/>
          <w:u w:val="single"/>
        </w:rPr>
        <w:t>London</w:t>
      </w:r>
      <w:r w:rsidRPr="002067D1">
        <w:rPr>
          <w:b/>
        </w:rPr>
        <w:t xml:space="preserve"> – Will – Sarah Knight</w:t>
      </w:r>
      <w:r>
        <w:rPr>
          <w:b/>
        </w:rPr>
        <w:t>, Widow</w:t>
      </w:r>
      <w:r>
        <w:t xml:space="preserve"> – To be </w:t>
      </w:r>
      <w:r w:rsidR="001F799C">
        <w:t>“</w:t>
      </w:r>
      <w:r>
        <w:t>buried at Sanderstead, Surrey, in the same vault and as near to my late husband, Thomas Knight, who lies there interred as may be convenient”; other than what has already been settled by deed, to daughter Sarah Knight, land and tenements and all benefits of same, lying in the parish of St Giles Cripplegate, bequeathed to testatrix by husband, Thomas Knight; to brother Richard Collard (?) and wife, annuity of five pounds a year, profits of houses in St Giles, London; to brother Richard Oakland, release from debts owed to testatrix; to brother John Wood and Margaret his wife, profits from lands, tenements; to Richard Collard and his wife, and to John Wood and his wife, 3 pounds for mourning, 6 pounds in all; to the children of late sister Jane Griffin, deceased, 5 pounds apiece; to cousin Thomas Chapman, son of sister Margaret Wood, 5 pound; to kinsman Capt Richard Zolnyndy (?), Sword Cutler, 40 pounds; to cousin Richard Pendaris, Gent, 30 pounds; to kinswoman Sarah Corbett, 10 pounds; the image/document begins to deteriorate seriously at this point; it appears to leave another bequest or two to relations, then to discuss the daughter with detailed instructions to executors, then: friend, Mr. John Thompson freemason, 30 pounds; to someone in Surrey, 40 shillings for the buying of black cloth to do something with; then, the rest of goods and chattels to daughter, Sarah Knight, Richard Blayney, Richard Pendarris, and John Thompson to be executors and each of them to receive 5 pounds apiece for mourning. (Prerogative Court of Canterbury Wills, 1384-1858, PROB 11: Will Registers, 1674-1687, Piece 380: Cann, Quire Numbers 52-107 (1685))</w:t>
      </w:r>
    </w:p>
    <w:p w:rsidR="001470B7" w:rsidRDefault="001470B7" w:rsidP="001470B7">
      <w:pPr>
        <w:pStyle w:val="NormalWeb"/>
        <w:spacing w:before="240" w:beforeAutospacing="0" w:after="240" w:afterAutospacing="0"/>
        <w:ind w:left="0" w:right="0"/>
      </w:pPr>
      <w:r w:rsidRPr="00CA60B0">
        <w:rPr>
          <w:b/>
        </w:rPr>
        <w:t xml:space="preserve">1685 Jul 16 </w:t>
      </w:r>
      <w:r>
        <w:t xml:space="preserve">– </w:t>
      </w:r>
      <w:r w:rsidR="00F26F6B" w:rsidRPr="00F26F6B">
        <w:rPr>
          <w:b/>
          <w:u w:val="single"/>
        </w:rPr>
        <w:t>VA Northumberland</w:t>
      </w:r>
      <w:r w:rsidR="00F26F6B" w:rsidRPr="00F26F6B">
        <w:rPr>
          <w:b/>
        </w:rPr>
        <w:t xml:space="preserve"> – Admin - Peter Knight</w:t>
      </w:r>
      <w:r w:rsidR="00F26F6B" w:rsidRPr="00F26F6B">
        <w:t xml:space="preserve"> - Deposition: William Basouth alias Woodamore was servant to Mr. Peter Knight. (Fleet, </w:t>
      </w:r>
      <w:r w:rsidR="001F799C">
        <w:t>NC</w:t>
      </w:r>
      <w:r w:rsidR="00F26F6B" w:rsidRPr="00F26F6B">
        <w:t>, p. 643)</w:t>
      </w:r>
    </w:p>
    <w:p w:rsidR="00355CC0" w:rsidRDefault="00355CC0" w:rsidP="00355CC0">
      <w:r w:rsidRPr="004E1099">
        <w:rPr>
          <w:b/>
        </w:rPr>
        <w:t xml:space="preserve">1685 – Jul 20 – </w:t>
      </w:r>
      <w:r w:rsidR="00D44AA9" w:rsidRPr="00245A6E">
        <w:rPr>
          <w:b/>
          <w:szCs w:val="24"/>
          <w:u w:val="single"/>
        </w:rPr>
        <w:t xml:space="preserve">UK </w:t>
      </w:r>
      <w:r w:rsidRPr="004E1099">
        <w:rPr>
          <w:b/>
          <w:u w:val="single"/>
        </w:rPr>
        <w:t>Northamptonshire</w:t>
      </w:r>
      <w:r w:rsidRPr="004E1099">
        <w:rPr>
          <w:b/>
        </w:rPr>
        <w:t xml:space="preserve"> – Camb Alum – Thomas Knight</w:t>
      </w:r>
      <w:r>
        <w:t xml:space="preserve"> - </w:t>
      </w:r>
      <w:r w:rsidRPr="004E1099">
        <w:t>Adm. sizar at EMMANUEL, July 20, 1685. Of Northamptonshire. Matric. 1685; B.A. 1689-90; M.A. 1697. Ord. priest (London) June 11, 1693</w:t>
      </w:r>
      <w:r>
        <w:t>.</w:t>
      </w:r>
    </w:p>
    <w:p w:rsidR="00355CC0" w:rsidRDefault="00355CC0" w:rsidP="00355CC0">
      <w:r w:rsidRPr="00EE4DE1">
        <w:rPr>
          <w:b/>
        </w:rPr>
        <w:lastRenderedPageBreak/>
        <w:t xml:space="preserve">1685 – Nov 26 – </w:t>
      </w:r>
      <w:r w:rsidR="00D44AA9" w:rsidRPr="00245A6E">
        <w:rPr>
          <w:b/>
          <w:szCs w:val="24"/>
          <w:u w:val="single"/>
        </w:rPr>
        <w:t xml:space="preserve">UK </w:t>
      </w:r>
      <w:r w:rsidRPr="00EE4DE1">
        <w:rPr>
          <w:b/>
          <w:u w:val="single"/>
        </w:rPr>
        <w:t>Suffolk Sudbury</w:t>
      </w:r>
      <w:r w:rsidRPr="00EE4DE1">
        <w:rPr>
          <w:b/>
        </w:rPr>
        <w:t xml:space="preserve"> – Will – Adam Knight</w:t>
      </w:r>
      <w:r>
        <w:rPr>
          <w:b/>
        </w:rPr>
        <w:t>s Cordwainer</w:t>
      </w:r>
      <w:r>
        <w:t xml:space="preserve"> – “According to the marriage contract between me and my dear wife and Mr. Joseph Williamson…” to wife, 90 pounds plus as much of estate, lands, tenements, etc, to the value of 9 score pounds, for life, in trust, “for the heirs of our two bodies between us and their heirs forever”; in default of heirs, estate to be sold and money divided between the children of brothers John Knights, Henry Knights and brother-in-law John Heath, and sister Margaret ___, Widow; to kinswoman Anne Heath, 3 pounds at age 21; all household goods and personal estate to be appraised and divided equally among my wife and children of brothers and sisters; in the event wife has issue, all household goods and personal estate to her; friends Abraham Hayward and George Pentloe, executors and to receive 5 pounds “desiring them to be careful of my wife.” Wit: William Burkit, Elizabeth Hayward, Sarah Coleman; Mary Cork (mark). (Prerogative Court of Canterbury Wills, 1384-1858, PROB 11: Will Registers, 1674-1687, Piece 381: Cann, Quire Numbers 108-165 (1685))</w:t>
      </w:r>
    </w:p>
    <w:p w:rsidR="00036A7C" w:rsidRDefault="00036A7C" w:rsidP="00355CC0">
      <w:r>
        <w:rPr>
          <w:b/>
        </w:rPr>
        <w:t xml:space="preserve">1686 – Feb 15 – </w:t>
      </w:r>
      <w:r w:rsidRPr="00245A6E">
        <w:rPr>
          <w:b/>
          <w:szCs w:val="24"/>
          <w:u w:val="single"/>
        </w:rPr>
        <w:t xml:space="preserve">UK </w:t>
      </w:r>
      <w:r w:rsidRPr="0067539C">
        <w:rPr>
          <w:b/>
          <w:u w:val="single"/>
        </w:rPr>
        <w:t xml:space="preserve">Norfolk Norwich / </w:t>
      </w:r>
      <w:r w:rsidRPr="0079193F">
        <w:rPr>
          <w:b/>
          <w:u w:val="single"/>
        </w:rPr>
        <w:t>Barbados</w:t>
      </w:r>
      <w:r w:rsidRPr="00D75900">
        <w:rPr>
          <w:b/>
        </w:rPr>
        <w:t xml:space="preserve"> – Will – John Knight</w:t>
      </w:r>
      <w:r>
        <w:rPr>
          <w:b/>
        </w:rPr>
        <w:t>s Esq</w:t>
      </w:r>
      <w:r>
        <w:t xml:space="preserve"> –  The will was written 1673 Feb 20 and </w:t>
      </w:r>
      <w:r w:rsidR="00657C1C">
        <w:t>probated in England</w:t>
      </w:r>
      <w:r>
        <w:t>. Does not give his name or location at the beginning of the will, nor any religious presentations, just launches directly into the need to dispose of his estate and to “prevent all doubts and controversies”; to father and mother John and Jane Knights, during their lives, all lands, tenements, with all rents and profits, etc, in the town of Goodall Barningham, in the county of Norfolk; after their decease, to brother Benjamin; to father and mother, one third part of the yearly net and profit of my plantation in this island, commonly called Bulls Gubbins; to mother, Jane, 100 pounds; to brother Richard, 50 pounds; to sister Mary Woodyard, 20 pounds sterling a year for her natural life; my executor to take care to bind out her male children to good and commendable trades; to 3 sisters, Jane, Sarah and Elizabeth, 200 pounds sterling each to be paid 50 pounds a year to each until they each receive 200 pounds; to the poor of the city of Norwich, 20 pounds sterling to be disposed of by father; to brother Thomas Knights, 200 pounds sterling;  to Mrs. Sarah Codwington, a piece of plate of 10 pounds sterling; to Mr. Nicholas Poynter Sr of Norwich, 20 pounds sterling; to Mr. William Stuart, 6 pounds; to Mr Robert Cory, 6 pounds; to Mr. Gray Tainey, Weaver in Norfolk, 5 pounds; to John Braithwaite, 6 pounds; brother Benjamin Knights whole, sole executor and residuary legatee of entire estate “in this island” or elsewhere; John Sparke, William Sharpe, William Bate, John Hallett, and Richard Parker to be overseers of the will and to receive 5 pounds apiece;  Wit: Richard Lawford, Thomas Jenner, John Hooker, Gregory Hallett, Charles Wolseley. ***“Sir Richard Lawford and Captain Gregory Hallett appeared before me and made oath that they did see John Knights Esq signe, seale and publish the above written as his last will and testament and that he was at the doing thereof of sound and disposing memory to the best of the deponents judgment.  Given under my hand. (Signed) P. Colleton. -  (Prerogative Court of Canterbury Wills, 1384-1858, PROB 11: Will Registers, 1674-1687, Piece 386: Foot, Quire Numbers 1-44 (1687))</w:t>
      </w:r>
    </w:p>
    <w:p w:rsidR="00355CC0" w:rsidRDefault="00355CC0" w:rsidP="00355CC0">
      <w:r w:rsidRPr="004A7AED">
        <w:rPr>
          <w:b/>
        </w:rPr>
        <w:t xml:space="preserve">1686 – Mar 14 – </w:t>
      </w:r>
      <w:r w:rsidR="00D44AA9" w:rsidRPr="00245A6E">
        <w:rPr>
          <w:b/>
          <w:szCs w:val="24"/>
          <w:u w:val="single"/>
        </w:rPr>
        <w:t xml:space="preserve">UK </w:t>
      </w:r>
      <w:r w:rsidRPr="004A7AED">
        <w:rPr>
          <w:b/>
          <w:u w:val="single"/>
        </w:rPr>
        <w:t>Kent Goudhurst</w:t>
      </w:r>
      <w:r w:rsidRPr="004A7AED">
        <w:rPr>
          <w:b/>
        </w:rPr>
        <w:t xml:space="preserve"> </w:t>
      </w:r>
      <w:r w:rsidR="007A089D">
        <w:rPr>
          <w:b/>
        </w:rPr>
        <w:t>– Birth/Bap –</w:t>
      </w:r>
      <w:r w:rsidRPr="004A7AED">
        <w:rPr>
          <w:b/>
        </w:rPr>
        <w:t xml:space="preserve"> Arthur Knight </w:t>
      </w:r>
      <w:r>
        <w:t>– s/o John Knight &amp; Elizabeth.</w:t>
      </w:r>
    </w:p>
    <w:p w:rsidR="00355CC0" w:rsidRDefault="00355CC0" w:rsidP="00355CC0">
      <w:pPr>
        <w:pStyle w:val="NormalWeb"/>
        <w:spacing w:before="240" w:beforeAutospacing="0" w:after="240" w:afterAutospacing="0"/>
        <w:ind w:left="0" w:right="0"/>
      </w:pPr>
      <w:r w:rsidRPr="00401D6B">
        <w:rPr>
          <w:b/>
        </w:rPr>
        <w:t xml:space="preserve">1686 – Mar 28 – </w:t>
      </w:r>
      <w:r w:rsidR="00D44AA9" w:rsidRPr="00245A6E">
        <w:rPr>
          <w:b/>
          <w:u w:val="single"/>
        </w:rPr>
        <w:t xml:space="preserve">UK </w:t>
      </w:r>
      <w:r w:rsidRPr="00401D6B">
        <w:rPr>
          <w:b/>
          <w:u w:val="single"/>
        </w:rPr>
        <w:t>Buckinghamshire Sherington</w:t>
      </w:r>
      <w:r w:rsidRPr="00401D6B">
        <w:rPr>
          <w:b/>
        </w:rPr>
        <w:t xml:space="preserve"> – Admin – John Knight, Butcher </w:t>
      </w:r>
      <w:r>
        <w:t xml:space="preserve">– Marriage Settlement:  (i) Richard Knight of Sherington, butcher, </w:t>
      </w:r>
      <w:r w:rsidRPr="00401D6B">
        <w:t>(ii) John Knight of Sherington, butcher, his eldest son.</w:t>
      </w:r>
      <w:r>
        <w:t xml:space="preserve"> </w:t>
      </w:r>
      <w:r w:rsidRPr="00401D6B">
        <w:t xml:space="preserve">(iii) John Sharpe of Clifton Reynes, yeoman, George Carey, senior, of Olney, scrivener, Alice Sharpe, eldest daughter of </w:t>
      </w:r>
      <w:r w:rsidRPr="00401D6B">
        <w:lastRenderedPageBreak/>
        <w:t>John Sharpe.</w:t>
      </w:r>
      <w:r>
        <w:t xml:space="preserve"> </w:t>
      </w:r>
      <w:r w:rsidRPr="00401D6B">
        <w:t>Forthcoming marriage between John Knight and Alice Sharpe.</w:t>
      </w:r>
      <w:r>
        <w:t xml:space="preserve">  </w:t>
      </w:r>
      <w:r w:rsidRPr="00401D6B">
        <w:t>(i) to stand seized of Gouyles Meadow Close (6a.) to use of heirs of John Knight and Alice Sharpe.</w:t>
      </w:r>
      <w:r>
        <w:t xml:space="preserve">  (</w:t>
      </w:r>
      <w:r w:rsidRPr="00401D6B">
        <w:t>Centre for Buckinghamshire Studies,</w:t>
      </w:r>
      <w:r>
        <w:t xml:space="preserve"> Ref: </w:t>
      </w:r>
      <w:r w:rsidRPr="00401D6B">
        <w:t>D-C/1/33</w:t>
      </w:r>
      <w:r>
        <w:t>)</w:t>
      </w:r>
      <w:r w:rsidRPr="00401D6B">
        <w:t xml:space="preserve"> </w:t>
      </w:r>
    </w:p>
    <w:p w:rsidR="001470B7" w:rsidRDefault="001470B7" w:rsidP="001470B7">
      <w:pPr>
        <w:pStyle w:val="NormalWeb"/>
        <w:spacing w:before="240" w:beforeAutospacing="0" w:after="240" w:afterAutospacing="0"/>
        <w:ind w:left="0" w:right="0"/>
      </w:pPr>
      <w:r>
        <w:rPr>
          <w:b/>
        </w:rPr>
        <w:t xml:space="preserve">1686 </w:t>
      </w:r>
      <w:r w:rsidR="00A4656A">
        <w:rPr>
          <w:b/>
        </w:rPr>
        <w:t xml:space="preserve">- </w:t>
      </w:r>
      <w:r>
        <w:rPr>
          <w:b/>
        </w:rPr>
        <w:t xml:space="preserve">Apr 27 </w:t>
      </w:r>
      <w:r>
        <w:t xml:space="preserve">– </w:t>
      </w:r>
      <w:r w:rsidR="00F26F6B" w:rsidRPr="00F26F6B">
        <w:rPr>
          <w:b/>
          <w:u w:val="single"/>
        </w:rPr>
        <w:t>VA Nansemond</w:t>
      </w:r>
      <w:r w:rsidR="00F26F6B" w:rsidRPr="00F26F6B">
        <w:rPr>
          <w:b/>
        </w:rPr>
        <w:t xml:space="preserve"> - Admin - Michael Thomas &amp; James Knight</w:t>
      </w:r>
      <w:r w:rsidR="00F26F6B" w:rsidRPr="00F26F6B">
        <w:t xml:space="preserve"> - Land patent for 450 acs.. Up. Par. Of Nansamond Co: at mouth of a br. Of Orapeake Sw…. Trans of 9 pers: Thomas Conroe, Cock Cromwell, William Mandor. (Nugent II, p. 297) </w:t>
      </w:r>
      <w:r>
        <w:t xml:space="preserve">  </w:t>
      </w:r>
      <w:r w:rsidRPr="00F26F6B">
        <w:rPr>
          <w:b/>
        </w:rPr>
        <w:t>Note</w:t>
      </w:r>
      <w:r>
        <w:t xml:space="preserve">: </w:t>
      </w:r>
      <w:r w:rsidR="00F26F6B" w:rsidRPr="00F26F6B">
        <w:t>This appears to be close to the land patented by Col. Lear in 1682. As I have already proposed, this is most likely James, son of Peter Knight; the time fit is too coincidental for it to be otherwise considering the time of the marriage of Capt. Peter to Anne Hawley; James would be probably exactly 21 at the time this patent was filed, and out to make his mark and get his own land.</w:t>
      </w:r>
      <w:r w:rsidR="00F26F6B">
        <w:br/>
      </w:r>
      <w:r w:rsidR="00F26F6B" w:rsidRPr="00F26F6B">
        <w:t>Nansemond County Records were destroyed by fires in 1734, 1779, and 1866, so finding anything at all is a matter of luck. Also, Nansemond was right next to Isle of Wight County which blended over into Surry/Sussex county which had formerly been James City County.</w:t>
      </w:r>
    </w:p>
    <w:p w:rsidR="004F4814" w:rsidRDefault="004F4814" w:rsidP="001470B7">
      <w:pPr>
        <w:pStyle w:val="NormalWeb"/>
        <w:spacing w:before="240" w:beforeAutospacing="0" w:after="240" w:afterAutospacing="0"/>
        <w:ind w:left="0" w:right="0"/>
      </w:pPr>
      <w:r w:rsidRPr="00AD0EEA">
        <w:rPr>
          <w:b/>
        </w:rPr>
        <w:t xml:space="preserve">1686 – Apr 30 – </w:t>
      </w:r>
      <w:r w:rsidR="00D44AA9" w:rsidRPr="00245A6E">
        <w:rPr>
          <w:b/>
          <w:u w:val="single"/>
        </w:rPr>
        <w:t xml:space="preserve">UK </w:t>
      </w:r>
      <w:r w:rsidRPr="00AD0EEA">
        <w:rPr>
          <w:b/>
          <w:u w:val="single"/>
        </w:rPr>
        <w:t>Berkshire Ruscomb</w:t>
      </w:r>
      <w:r w:rsidRPr="00AD0EEA">
        <w:rPr>
          <w:b/>
        </w:rPr>
        <w:t xml:space="preserve"> – Ox Alum – Walter Knight </w:t>
      </w:r>
      <w:r>
        <w:t xml:space="preserve">– s/o Nathan </w:t>
      </w:r>
      <w:r w:rsidR="00D951B7">
        <w:t xml:space="preserve">Knight </w:t>
      </w:r>
      <w:r>
        <w:t xml:space="preserve">of Ruscomb, Berks, arm. Exeter Coll, matric 30 April 1686, aged 16; student of Lincoln’s Inn 1687, licenced 9 July 1692, to marry Naomi, daughter of Letitia Blagrave, widow of St Giles-in-the-Fields, Middlesex, spinster. See Foster’s </w:t>
      </w:r>
      <w:r w:rsidRPr="00AD0EEA">
        <w:rPr>
          <w:i/>
        </w:rPr>
        <w:t>Inns of Court Reg</w:t>
      </w:r>
      <w:r>
        <w:t xml:space="preserve">. &amp; </w:t>
      </w:r>
      <w:r w:rsidRPr="00AD0EEA">
        <w:rPr>
          <w:i/>
        </w:rPr>
        <w:t>London Marriage Licences</w:t>
      </w:r>
      <w:r>
        <w:t>, ed. Foster. (Oxford University Alumni 1500-1886, pp. 861-863)</w:t>
      </w:r>
    </w:p>
    <w:p w:rsidR="001470B7" w:rsidRDefault="001470B7" w:rsidP="001470B7">
      <w:pPr>
        <w:pStyle w:val="NormalWeb"/>
        <w:spacing w:before="240" w:beforeAutospacing="0" w:after="240" w:afterAutospacing="0"/>
        <w:ind w:left="0" w:right="0"/>
      </w:pPr>
      <w:r>
        <w:rPr>
          <w:b/>
        </w:rPr>
        <w:t xml:space="preserve">1686 Nov 20 </w:t>
      </w:r>
      <w:r>
        <w:t xml:space="preserve">– </w:t>
      </w:r>
      <w:r>
        <w:rPr>
          <w:b/>
          <w:u w:val="single"/>
        </w:rPr>
        <w:t>VA</w:t>
      </w:r>
      <w:r w:rsidR="00F26F6B">
        <w:rPr>
          <w:b/>
          <w:u w:val="single"/>
        </w:rPr>
        <w:t xml:space="preserve"> </w:t>
      </w:r>
      <w:r w:rsidR="00F26F6B" w:rsidRPr="00D04499">
        <w:rPr>
          <w:b/>
          <w:u w:val="single"/>
        </w:rPr>
        <w:t>Henrico</w:t>
      </w:r>
      <w:r w:rsidRPr="00F26F6B">
        <w:rPr>
          <w:b/>
        </w:rPr>
        <w:t xml:space="preserve"> – </w:t>
      </w:r>
      <w:r w:rsidR="00F26F6B" w:rsidRPr="00F26F6B">
        <w:rPr>
          <w:b/>
        </w:rPr>
        <w:t xml:space="preserve">Admin - </w:t>
      </w:r>
      <w:r w:rsidRPr="00F26F6B">
        <w:rPr>
          <w:b/>
        </w:rPr>
        <w:t>Thomas Wells</w:t>
      </w:r>
      <w:r>
        <w:t xml:space="preserve"> </w:t>
      </w:r>
      <w:r w:rsidR="00F26F6B">
        <w:t xml:space="preserve">- </w:t>
      </w:r>
      <w:r>
        <w:t xml:space="preserve">of Bristol Parish, Henrico Co., to Robert Clark and Anne his wife and </w:t>
      </w:r>
      <w:r w:rsidRPr="006B4D3C">
        <w:rPr>
          <w:b/>
        </w:rPr>
        <w:t>Samuel Clark</w:t>
      </w:r>
      <w:r>
        <w:t xml:space="preserve">, for love &amp; affection to my said sister Anne and Samuel her son, 100 acres, part of the plantation where I dwell, called Northampton” in Bristol Parish, bounded by Halfway Swamp, Edward Stratton, Sr., Richard Holms, The Clarks to enjoy it for life, and then to their son Samuel.  Wit: </w:t>
      </w:r>
      <w:r w:rsidRPr="006B4D3C">
        <w:rPr>
          <w:b/>
        </w:rPr>
        <w:t>Tho</w:t>
      </w:r>
      <w:r w:rsidR="00F26F6B">
        <w:rPr>
          <w:b/>
        </w:rPr>
        <w:t>mas</w:t>
      </w:r>
      <w:r w:rsidRPr="006B4D3C">
        <w:rPr>
          <w:b/>
        </w:rPr>
        <w:t xml:space="preserve"> Chamberlayne</w:t>
      </w:r>
      <w:r>
        <w:t>, Richard (RH) Holmes, John (JO) Wood, Ran. Edwin.  Signed: Thomas (mark) Wells Rec: 1 Dec 1686. (Weisiger 1996, p. 36)</w:t>
      </w:r>
    </w:p>
    <w:p w:rsidR="004F4814" w:rsidRDefault="004F4814" w:rsidP="001470B7">
      <w:pPr>
        <w:pStyle w:val="NormalWeb"/>
        <w:spacing w:before="240" w:beforeAutospacing="0" w:after="240" w:afterAutospacing="0"/>
        <w:ind w:left="0" w:right="0"/>
      </w:pPr>
      <w:r w:rsidRPr="00990ED6">
        <w:rPr>
          <w:b/>
        </w:rPr>
        <w:t xml:space="preserve">1686 – Dec 1 – </w:t>
      </w:r>
      <w:r w:rsidR="00D44AA9" w:rsidRPr="00245A6E">
        <w:rPr>
          <w:b/>
          <w:u w:val="single"/>
        </w:rPr>
        <w:t xml:space="preserve">UK </w:t>
      </w:r>
      <w:r w:rsidRPr="00990ED6">
        <w:rPr>
          <w:b/>
          <w:u w:val="single"/>
        </w:rPr>
        <w:t>Dorsetshire Loders</w:t>
      </w:r>
      <w:r w:rsidRPr="00990ED6">
        <w:rPr>
          <w:b/>
        </w:rPr>
        <w:t xml:space="preserve"> – Ox Alum – Henry Knight</w:t>
      </w:r>
      <w:r>
        <w:t xml:space="preserve"> – Son of John Knight of Loders, Dorset, paup. Wadham Coll., matric. 1 Dec 1682, aged 19; B.A. 1686, M.A. 1689, rector of West Knighton Dorset, 1690; licensed 28 Mar 1693, to marry Mary, daughter of Arthur Hearne, rector of Blagdon, Somerset; Canon of Hereford 1695; brother of John 1671, and Phillip 1674.  See Foster’s </w:t>
      </w:r>
      <w:r w:rsidRPr="001F799C">
        <w:rPr>
          <w:i/>
        </w:rPr>
        <w:t>Index Eccl</w:t>
      </w:r>
      <w:r>
        <w:t>. &amp; London Marriage Licences, e. Foster. (Oxford University Alumni 1500-1886, p. 861)</w:t>
      </w:r>
    </w:p>
    <w:p w:rsidR="00355CC0" w:rsidRDefault="00355CC0" w:rsidP="001470B7">
      <w:pPr>
        <w:pStyle w:val="NormalWeb"/>
        <w:spacing w:before="240" w:beforeAutospacing="0" w:after="240" w:afterAutospacing="0"/>
        <w:ind w:left="0" w:right="0"/>
      </w:pPr>
      <w:r w:rsidRPr="00DD0D20">
        <w:rPr>
          <w:b/>
        </w:rPr>
        <w:t xml:space="preserve">1686 – </w:t>
      </w:r>
      <w:r w:rsidR="00D44AA9" w:rsidRPr="00245A6E">
        <w:rPr>
          <w:b/>
          <w:u w:val="single"/>
        </w:rPr>
        <w:t xml:space="preserve">UK </w:t>
      </w:r>
      <w:r w:rsidRPr="00DD0D20">
        <w:rPr>
          <w:b/>
          <w:u w:val="single"/>
        </w:rPr>
        <w:t>Middlesex Marylebone</w:t>
      </w:r>
      <w:r w:rsidRPr="00DD0D20">
        <w:rPr>
          <w:b/>
        </w:rPr>
        <w:t xml:space="preserve"> – </w:t>
      </w:r>
      <w:r>
        <w:rPr>
          <w:b/>
        </w:rPr>
        <w:t>Chancery</w:t>
      </w:r>
      <w:r w:rsidRPr="00DD0D20">
        <w:rPr>
          <w:b/>
        </w:rPr>
        <w:t xml:space="preserve"> – Girle vs Knight etc</w:t>
      </w:r>
      <w:r>
        <w:t xml:space="preserve"> - Plaintiffs: Elizabeth Girle, widow, Peter Knight, Hester Knight his wife, John Scudamore, Martha Scudamore his wife and John Purdue.  Defendants: Philip Harman, Samuel Thayre, Thomas Allam, Elizabeth Allam his wife.  Subject: personal estate of Joseph Girle, Marylebone, Middlesex.  Document type: bill, answer and schedule. (National Archives, Kew England, Ref: </w:t>
      </w:r>
      <w:r w:rsidRPr="00DD0D20">
        <w:t>C 10/224/38</w:t>
      </w:r>
      <w:r>
        <w:t>)</w:t>
      </w:r>
    </w:p>
    <w:p w:rsidR="001470B7" w:rsidRDefault="001470B7" w:rsidP="001470B7">
      <w:pPr>
        <w:pStyle w:val="NormalWeb"/>
        <w:spacing w:before="240" w:beforeAutospacing="0" w:after="240" w:afterAutospacing="0"/>
        <w:ind w:left="0" w:right="0"/>
      </w:pPr>
      <w:r w:rsidRPr="008A4C9F">
        <w:rPr>
          <w:b/>
        </w:rPr>
        <w:t xml:space="preserve">1687 </w:t>
      </w:r>
      <w:r w:rsidR="00EE1DD1">
        <w:rPr>
          <w:b/>
        </w:rPr>
        <w:t xml:space="preserve">- </w:t>
      </w:r>
      <w:r w:rsidRPr="008A4C9F">
        <w:rPr>
          <w:b/>
        </w:rPr>
        <w:t>Mar 20</w:t>
      </w:r>
      <w:r>
        <w:t xml:space="preserve"> –</w:t>
      </w:r>
      <w:r>
        <w:rPr>
          <w:b/>
          <w:u w:val="single"/>
        </w:rPr>
        <w:t>VA</w:t>
      </w:r>
      <w:r w:rsidR="00EE1DD1">
        <w:rPr>
          <w:b/>
          <w:u w:val="single"/>
        </w:rPr>
        <w:t xml:space="preserve"> </w:t>
      </w:r>
      <w:r w:rsidR="00EE1DD1" w:rsidRPr="0060324F">
        <w:rPr>
          <w:b/>
          <w:u w:val="single"/>
        </w:rPr>
        <w:t>Henrico</w:t>
      </w:r>
      <w:r w:rsidRPr="001E1B18">
        <w:rPr>
          <w:b/>
        </w:rPr>
        <w:t xml:space="preserve"> – </w:t>
      </w:r>
      <w:r w:rsidR="001E1B18" w:rsidRPr="001E1B18">
        <w:rPr>
          <w:b/>
        </w:rPr>
        <w:t xml:space="preserve">Admin - </w:t>
      </w:r>
      <w:r w:rsidRPr="001E1B18">
        <w:rPr>
          <w:b/>
        </w:rPr>
        <w:t xml:space="preserve">Richard Ferris </w:t>
      </w:r>
      <w:r w:rsidR="001E1B18">
        <w:t>- S</w:t>
      </w:r>
      <w:r>
        <w:t>ells land on White Oak Swamp to James Hambleton. Wit: Andrew Oswald, Edward Mosby, J</w:t>
      </w:r>
      <w:r w:rsidR="001E1B18">
        <w:t>ohn</w:t>
      </w:r>
      <w:r>
        <w:t xml:space="preserve"> Woodson. Bond from Ferris to Hambleton that Ferris’s wife will never claim her dower right in above land, witnessed by James Cocke and all. Clerke. (Weisiger 1996, p. 51)</w:t>
      </w:r>
      <w:r w:rsidR="001E1B18">
        <w:t xml:space="preserve"> </w:t>
      </w:r>
    </w:p>
    <w:p w:rsidR="001470B7" w:rsidRDefault="001470B7" w:rsidP="00922DC9">
      <w:pPr>
        <w:pStyle w:val="NormalWeb"/>
        <w:spacing w:before="240" w:after="240"/>
        <w:ind w:left="0"/>
      </w:pPr>
      <w:r>
        <w:rPr>
          <w:b/>
        </w:rPr>
        <w:lastRenderedPageBreak/>
        <w:t xml:space="preserve">1687 </w:t>
      </w:r>
      <w:r w:rsidR="001E1B18">
        <w:rPr>
          <w:b/>
        </w:rPr>
        <w:t xml:space="preserve">- </w:t>
      </w:r>
      <w:r>
        <w:rPr>
          <w:b/>
        </w:rPr>
        <w:t xml:space="preserve">Apr 20 – </w:t>
      </w:r>
      <w:r w:rsidRPr="00F961F9">
        <w:rPr>
          <w:b/>
          <w:u w:val="single"/>
        </w:rPr>
        <w:t>VA</w:t>
      </w:r>
      <w:r w:rsidR="001E1B18">
        <w:rPr>
          <w:b/>
          <w:u w:val="single"/>
        </w:rPr>
        <w:t xml:space="preserve"> </w:t>
      </w:r>
      <w:r w:rsidR="001E1B18" w:rsidRPr="00F961F9">
        <w:rPr>
          <w:b/>
          <w:u w:val="single"/>
        </w:rPr>
        <w:t>Lower Norfolk</w:t>
      </w:r>
      <w:r>
        <w:rPr>
          <w:b/>
        </w:rPr>
        <w:t xml:space="preserve"> </w:t>
      </w:r>
      <w:r w:rsidR="001E1B18">
        <w:rPr>
          <w:b/>
        </w:rPr>
        <w:t xml:space="preserve">Admin </w:t>
      </w:r>
      <w:r>
        <w:t xml:space="preserve">– </w:t>
      </w:r>
      <w:r w:rsidRPr="00010B22">
        <w:rPr>
          <w:b/>
        </w:rPr>
        <w:t>Peter Cartwright</w:t>
      </w:r>
      <w:r w:rsidR="001E1B18">
        <w:rPr>
          <w:b/>
        </w:rPr>
        <w:t xml:space="preserve"> - </w:t>
      </w:r>
      <w:r w:rsidR="001E1B18" w:rsidRPr="001E1B18">
        <w:t>Land patent for</w:t>
      </w:r>
      <w:r>
        <w:t xml:space="preserve"> 358 acs. on E. side of the S. br. Of Eliz. Rive…Trans. Of 7 pers. incl: </w:t>
      </w:r>
      <w:r w:rsidRPr="003B1BC0">
        <w:rPr>
          <w:b/>
        </w:rPr>
        <w:t>Peter Knight</w:t>
      </w:r>
      <w:r>
        <w:t xml:space="preserve">, </w:t>
      </w:r>
      <w:r w:rsidRPr="003B1BC0">
        <w:rPr>
          <w:b/>
        </w:rPr>
        <w:t>Edw</w:t>
      </w:r>
      <w:r w:rsidR="001E1B18">
        <w:rPr>
          <w:b/>
        </w:rPr>
        <w:t>ar</w:t>
      </w:r>
      <w:r w:rsidRPr="003B1BC0">
        <w:rPr>
          <w:b/>
        </w:rPr>
        <w:t xml:space="preserve">d </w:t>
      </w:r>
      <w:r w:rsidR="001E1B18">
        <w:rPr>
          <w:b/>
        </w:rPr>
        <w:t>Hawley (</w:t>
      </w:r>
      <w:r w:rsidRPr="003B1BC0">
        <w:rPr>
          <w:b/>
        </w:rPr>
        <w:t>Hayly</w:t>
      </w:r>
      <w:r w:rsidR="001E1B18">
        <w:rPr>
          <w:b/>
        </w:rPr>
        <w:t>), John</w:t>
      </w:r>
      <w:r w:rsidRPr="00887354">
        <w:rPr>
          <w:b/>
        </w:rPr>
        <w:t xml:space="preserve"> James</w:t>
      </w:r>
      <w:r>
        <w:t>. (</w:t>
      </w:r>
      <w:r w:rsidR="00B233B9">
        <w:t xml:space="preserve">Nugent II, </w:t>
      </w:r>
      <w:r>
        <w:t>p. 309)</w:t>
      </w:r>
      <w:r>
        <w:br/>
      </w:r>
      <w:r w:rsidR="001E1B18" w:rsidRPr="001E1B18">
        <w:rPr>
          <w:b/>
        </w:rPr>
        <w:t>Note</w:t>
      </w:r>
      <w:r w:rsidR="001E1B18">
        <w:t xml:space="preserve">: If these young men were following the usual practice of accumulating funds and favors to obtain their own land, then this Peter Knight was most likely a son of Capt. Peter Knight, and this Edward Hawley, his cousin, </w:t>
      </w:r>
      <w:r w:rsidR="00B233B9">
        <w:t>both</w:t>
      </w:r>
      <w:r w:rsidR="001E1B18">
        <w:t xml:space="preserve"> grandson</w:t>
      </w:r>
      <w:r w:rsidR="00B233B9">
        <w:t>s</w:t>
      </w:r>
      <w:r w:rsidR="001E1B18">
        <w:t xml:space="preserve"> of James Hawley; it's just too coincidental to find such names together. Based on the date of his appearance as a headright, he is younger than James Knight who has already made his move into Nansemond County, right next door to Lower Norfolk County. A ball-park estimate for the date of this Peter’s birth would be 1667-9, following the birth of Leonard, who gave an affidavit as to his age.</w:t>
      </w:r>
      <w:r w:rsidR="00F26F6B">
        <w:br/>
      </w:r>
      <w:r w:rsidR="001E1B18">
        <w:t xml:space="preserve">The question is: what happened to this Peter? He is not mentioned in the will (1702) of Capt. Peter Knight. If he was a son, he must have either pre-deceased Capt. Peter or been so estranged that his name was damnatio memoriae. That is not likely; if Capt. Peter Knight wished to protect his estate from claims by a disinherited son, he would need to make provisions for that in his will, and there are none. Thus, if this is his son - highly likely - then the most probable thing is that he died not long after this record was made because he never shows up again. There were also no grandchildren mentioned in the will, so if he was a son of Capt. Peter, he likely did not have children either. </w:t>
      </w:r>
      <w:r w:rsidR="00F26F6B">
        <w:br/>
      </w:r>
      <w:r w:rsidR="001E1B18">
        <w:t xml:space="preserve">A son of Capt. Peter Knight who died as a young man would explain the mystery (to me) of why he apparently did not have a son named Peter mentioned in his will when, all things considered, (he was a Peter named after a Peter, after all), he most certainly should have had a son named Peter. </w:t>
      </w:r>
      <w:r w:rsidR="00922DC9">
        <w:br/>
      </w:r>
      <w:r w:rsidR="001E1B18">
        <w:t xml:space="preserve">In any event, that Capt. Peter Knight most likely had sons named James, Leonard and Peter, and that Leonard had a son named Christopher, as will be seen further on, makes it more and more likely that Peter Knight is related to the Peter Knight named in the 1604 Mar 24 Ladd will as well as the Leonard Knight, merchant of London, son of Richard, who left a will 1626 Apr 27. How those latter two may have been connected needs to be worked out. </w:t>
      </w:r>
    </w:p>
    <w:p w:rsidR="001470B7" w:rsidRDefault="001470B7" w:rsidP="001470B7">
      <w:pPr>
        <w:pStyle w:val="NormalWeb"/>
        <w:spacing w:before="240" w:beforeAutospacing="0" w:after="240" w:afterAutospacing="0"/>
        <w:ind w:left="0" w:right="0"/>
      </w:pPr>
      <w:r>
        <w:rPr>
          <w:b/>
        </w:rPr>
        <w:t xml:space="preserve">1687 </w:t>
      </w:r>
      <w:r w:rsidR="001E1B18">
        <w:rPr>
          <w:b/>
        </w:rPr>
        <w:t xml:space="preserve">- </w:t>
      </w:r>
      <w:r>
        <w:rPr>
          <w:b/>
        </w:rPr>
        <w:t xml:space="preserve">Oct 21 – </w:t>
      </w:r>
      <w:r w:rsidRPr="00EE3B3A">
        <w:rPr>
          <w:b/>
          <w:u w:val="single"/>
        </w:rPr>
        <w:t>VA</w:t>
      </w:r>
      <w:r w:rsidR="001E1B18">
        <w:rPr>
          <w:b/>
          <w:u w:val="single"/>
        </w:rPr>
        <w:t xml:space="preserve"> </w:t>
      </w:r>
      <w:r w:rsidR="001E1B18" w:rsidRPr="00EE3B3A">
        <w:rPr>
          <w:b/>
          <w:u w:val="single"/>
        </w:rPr>
        <w:t>Henrico</w:t>
      </w:r>
      <w:r w:rsidRPr="001E1B18">
        <w:rPr>
          <w:b/>
        </w:rPr>
        <w:t xml:space="preserve"> – </w:t>
      </w:r>
      <w:r w:rsidR="001E1B18" w:rsidRPr="001E1B18">
        <w:rPr>
          <w:b/>
        </w:rPr>
        <w:t xml:space="preserve">Admin - </w:t>
      </w:r>
      <w:r w:rsidRPr="001E1B18">
        <w:rPr>
          <w:b/>
        </w:rPr>
        <w:t xml:space="preserve">Mr. Robert Woodson, Mr. Richard </w:t>
      </w:r>
      <w:r w:rsidR="001E1B18" w:rsidRPr="001E1B18">
        <w:rPr>
          <w:b/>
        </w:rPr>
        <w:t>Ferris (</w:t>
      </w:r>
      <w:r w:rsidRPr="001E1B18">
        <w:rPr>
          <w:b/>
        </w:rPr>
        <w:t>Ferres</w:t>
      </w:r>
      <w:r w:rsidR="001E1B18" w:rsidRPr="001E1B18">
        <w:rPr>
          <w:b/>
        </w:rPr>
        <w:t>)</w:t>
      </w:r>
      <w:r w:rsidRPr="001E1B18">
        <w:rPr>
          <w:b/>
        </w:rPr>
        <w:t>, Mr. Giles Carter, W</w:t>
      </w:r>
      <w:r w:rsidR="001E1B18" w:rsidRPr="001E1B18">
        <w:rPr>
          <w:b/>
        </w:rPr>
        <w:t>illia</w:t>
      </w:r>
      <w:r w:rsidRPr="001E1B18">
        <w:rPr>
          <w:b/>
        </w:rPr>
        <w:t>m Ferris &amp; Roger Cummins</w:t>
      </w:r>
      <w:r w:rsidR="001E1B18">
        <w:t xml:space="preserve"> – Land patent for</w:t>
      </w:r>
      <w:r>
        <w:t xml:space="preserve"> 1780 acs.., Verina Par: N. side of James Riv., at the White Oak Swamp… Trans. Of 36 pers. (</w:t>
      </w:r>
      <w:r w:rsidR="001E1B18">
        <w:t xml:space="preserve">Nugent II, </w:t>
      </w:r>
      <w:r>
        <w:t>p. 314)</w:t>
      </w:r>
    </w:p>
    <w:p w:rsidR="001470B7" w:rsidRDefault="001470B7" w:rsidP="001470B7">
      <w:pPr>
        <w:pStyle w:val="NormalWeb"/>
        <w:spacing w:before="240" w:beforeAutospacing="0" w:after="240" w:afterAutospacing="0"/>
        <w:ind w:left="0" w:right="0"/>
      </w:pPr>
      <w:r>
        <w:rPr>
          <w:b/>
        </w:rPr>
        <w:t xml:space="preserve">1687 </w:t>
      </w:r>
      <w:r w:rsidR="000D65CD">
        <w:rPr>
          <w:b/>
        </w:rPr>
        <w:t xml:space="preserve">- </w:t>
      </w:r>
      <w:r>
        <w:rPr>
          <w:b/>
        </w:rPr>
        <w:t xml:space="preserve">Oct </w:t>
      </w:r>
      <w:r w:rsidRPr="001F4634">
        <w:rPr>
          <w:b/>
        </w:rPr>
        <w:t xml:space="preserve">21 </w:t>
      </w:r>
      <w:r>
        <w:rPr>
          <w:b/>
        </w:rPr>
        <w:t xml:space="preserve">– </w:t>
      </w:r>
      <w:r w:rsidRPr="00EE3B3A">
        <w:rPr>
          <w:b/>
          <w:u w:val="single"/>
        </w:rPr>
        <w:t>VA</w:t>
      </w:r>
      <w:r w:rsidR="000D65CD">
        <w:rPr>
          <w:b/>
          <w:u w:val="single"/>
        </w:rPr>
        <w:t xml:space="preserve"> </w:t>
      </w:r>
      <w:r w:rsidR="000D65CD" w:rsidRPr="00EE3B3A">
        <w:rPr>
          <w:b/>
          <w:u w:val="single"/>
        </w:rPr>
        <w:t>Henrico</w:t>
      </w:r>
      <w:r w:rsidRPr="000D65CD">
        <w:rPr>
          <w:b/>
        </w:rPr>
        <w:t xml:space="preserve"> – </w:t>
      </w:r>
      <w:r w:rsidR="001E1B18" w:rsidRPr="000D65CD">
        <w:rPr>
          <w:b/>
        </w:rPr>
        <w:t xml:space="preserve">Admin - </w:t>
      </w:r>
      <w:r w:rsidRPr="000D65CD">
        <w:rPr>
          <w:b/>
        </w:rPr>
        <w:t>Mr. Rob</w:t>
      </w:r>
      <w:r w:rsidR="008A13C7">
        <w:rPr>
          <w:b/>
        </w:rPr>
        <w:t>er</w:t>
      </w:r>
      <w:r w:rsidRPr="000D65CD">
        <w:rPr>
          <w:b/>
        </w:rPr>
        <w:t>t Woodson, Senr., Mr. John Woodson, Senr., W</w:t>
      </w:r>
      <w:r w:rsidR="000D65CD" w:rsidRPr="000D65CD">
        <w:rPr>
          <w:b/>
        </w:rPr>
        <w:t>illia</w:t>
      </w:r>
      <w:r w:rsidRPr="000D65CD">
        <w:rPr>
          <w:b/>
        </w:rPr>
        <w:t>m Lewis &amp; Thomas Charle</w:t>
      </w:r>
      <w:r w:rsidR="000D65CD" w:rsidRPr="000D65CD">
        <w:rPr>
          <w:b/>
        </w:rPr>
        <w:t>s</w:t>
      </w:r>
      <w:r w:rsidR="000D65CD">
        <w:t xml:space="preserve"> – Land patent for</w:t>
      </w:r>
      <w:r>
        <w:t xml:space="preserve"> 470 acs…. Verina Par; on N. side of James Riv… on W. br. Of the Deep Run; by Richard Ferr</w:t>
      </w:r>
      <w:r w:rsidR="000D65CD">
        <w:t>i</w:t>
      </w:r>
      <w:r>
        <w:t xml:space="preserve">s’ line… Trans. Of 10 pers. Names include Rice Jones and Rebecca Davis. (Nugent II, p. 314) </w:t>
      </w:r>
      <w:r w:rsidR="008A13C7">
        <w:t xml:space="preserve">  </w:t>
      </w:r>
      <w:r w:rsidR="008A13C7" w:rsidRPr="008A13C7">
        <w:rPr>
          <w:b/>
        </w:rPr>
        <w:t>Note</w:t>
      </w:r>
      <w:r w:rsidR="008A13C7">
        <w:t xml:space="preserve">:  Robert Woodson SR indicates there is a Robert Woodson JR.  Same for John Woodson SR. </w:t>
      </w:r>
    </w:p>
    <w:p w:rsidR="001470B7" w:rsidRDefault="001470B7" w:rsidP="001470B7">
      <w:pPr>
        <w:pStyle w:val="NormalWeb"/>
        <w:spacing w:before="240" w:beforeAutospacing="0" w:after="240" w:afterAutospacing="0"/>
        <w:ind w:left="0" w:right="0"/>
      </w:pPr>
      <w:r>
        <w:rPr>
          <w:b/>
        </w:rPr>
        <w:t xml:space="preserve">1687 </w:t>
      </w:r>
      <w:r w:rsidR="00922DC9">
        <w:rPr>
          <w:b/>
        </w:rPr>
        <w:t xml:space="preserve">- </w:t>
      </w:r>
      <w:r>
        <w:rPr>
          <w:b/>
        </w:rPr>
        <w:t xml:space="preserve">Oct 24 </w:t>
      </w:r>
      <w:r>
        <w:t xml:space="preserve">– </w:t>
      </w:r>
      <w:r w:rsidRPr="00CA60B0">
        <w:rPr>
          <w:b/>
          <w:u w:val="single"/>
        </w:rPr>
        <w:t>VA</w:t>
      </w:r>
      <w:r w:rsidR="00922DC9">
        <w:rPr>
          <w:b/>
          <w:u w:val="single"/>
        </w:rPr>
        <w:t xml:space="preserve"> </w:t>
      </w:r>
      <w:r w:rsidR="00922DC9" w:rsidRPr="00CA60B0">
        <w:rPr>
          <w:b/>
          <w:u w:val="single"/>
        </w:rPr>
        <w:t>Westmoreland</w:t>
      </w:r>
      <w:r w:rsidRPr="00922DC9">
        <w:rPr>
          <w:b/>
        </w:rPr>
        <w:t xml:space="preserve"> </w:t>
      </w:r>
      <w:r w:rsidR="00922DC9" w:rsidRPr="00922DC9">
        <w:rPr>
          <w:b/>
        </w:rPr>
        <w:t>–</w:t>
      </w:r>
      <w:r w:rsidRPr="00922DC9">
        <w:rPr>
          <w:b/>
        </w:rPr>
        <w:t xml:space="preserve"> </w:t>
      </w:r>
      <w:r w:rsidR="00922DC9" w:rsidRPr="00922DC9">
        <w:rPr>
          <w:b/>
        </w:rPr>
        <w:t xml:space="preserve">Info - </w:t>
      </w:r>
      <w:r w:rsidRPr="00922DC9">
        <w:rPr>
          <w:b/>
        </w:rPr>
        <w:t>Nicholas Spencer</w:t>
      </w:r>
      <w:r w:rsidR="00922DC9">
        <w:t xml:space="preserve"> - </w:t>
      </w:r>
      <w:r>
        <w:t xml:space="preserve"> </w:t>
      </w:r>
      <w:r w:rsidR="00B233B9">
        <w:t>I</w:t>
      </w:r>
      <w:r>
        <w:t>nforms fellow members of the governor's Council, as well as Governor Francis Howard, baron Howard of Effingham, of a suspected slave conspiracy in Westmoreland County. Effingham creates an oyer and terminer court, with Spencer, Richard Lee II, and Isaac Allerton to serve as judges. The trial's results are unknown.</w:t>
      </w:r>
    </w:p>
    <w:p w:rsidR="004F4814" w:rsidRDefault="004F4814" w:rsidP="004F4814">
      <w:r w:rsidRPr="000F799D">
        <w:rPr>
          <w:b/>
        </w:rPr>
        <w:lastRenderedPageBreak/>
        <w:t xml:space="preserve">1688 – Jan 6 – </w:t>
      </w:r>
      <w:r w:rsidR="00D44AA9" w:rsidRPr="00245A6E">
        <w:rPr>
          <w:b/>
          <w:szCs w:val="24"/>
          <w:u w:val="single"/>
        </w:rPr>
        <w:t xml:space="preserve">UK </w:t>
      </w:r>
      <w:r w:rsidRPr="000F799D">
        <w:rPr>
          <w:b/>
          <w:u w:val="single"/>
        </w:rPr>
        <w:t>Suffolk Saxmundham</w:t>
      </w:r>
      <w:r w:rsidRPr="000F799D">
        <w:rPr>
          <w:b/>
        </w:rPr>
        <w:t xml:space="preserve"> – Will – Thomas Knights</w:t>
      </w:r>
      <w:r>
        <w:rPr>
          <w:b/>
        </w:rPr>
        <w:t>, Woolendraper</w:t>
      </w:r>
      <w:r>
        <w:t xml:space="preserve"> – To son Phillip Knights, all lands, tenements, etc, in Friston, Haselwood and Buplot, Suffolk, and all the lands in the occupation of Anthony Holding; to son Thomas Knights, all lands and tenements in Benhall, Sternfield Snape and Reishall, Suffolk; also to son Thomas Knights, lands and tenements in Saxmundham in my own occupation, and the occupation of Mark Blackmore, William Cooper, John Boone, William Turner and the shop in the occupation of Robert Bernard and the meadow in the occupation of Thomas Coleman, on the condition that he pay my mother Elizabeth Potts (Pots) 12 pounds yearly during her natural life as I am to pay it by the request of my father’s will and in full satisfaction thereof.  to son John Knights, lands and tenements in Saxmundham now in the occupation of Thomas Helwise and Thomas Bishop on the condition that John Knights pays to his sister, Elizabeth Baldry, 5 pounds a year for her natural life; if John Knights defaults in paying this 5 pounds per year to his sister, the lands to go to said Elizabeth Baldry; “I do give her full power to distraine upon the said lands and premises for her said legacy of 5 pounds per year”; at the death of the said Elizabeth Baldry, son John Knights is to pay to her children 100 pounds to be divided equally among them, however many shall be living; to son Daniel Knights, lands and tenements in Evansford (Cransford?); to son Thomas Knights, all my shop of wares and all my bills, bonds, writings, books, debts, owing to me, and all my personal estate and all my household stuff, and all the rest of my goods on condition that he pay to Robert Knights, 40 shillings a year for his natural life;  but if Robert Knights shall come and trouble his brother Thomas Knights or any of his family, then I give the said Robert Knights only 5 shillings a year for the term of his natural life;  to daughter, Mary Thoroughgood, 20 shillings; to daughter Elizabeth Baldry, 20 shillings; to Jane Dunston, daughter of William Dunston, of Bramfield Suffolk, Gent, all lands and tenements belonging to the Manor of Knodishall lying in Knodishall Suffolk; to grandchild John Baldry, son of John Baldry, Tanner, all lands and tenements lying in Halsworth and belonging to the Manor of Hallsworth on condition that he shall pay to Jeremiah Baldry, Elizabeth Baldry, Mary Baldry, 10 pounds apiece; to wife, she can take her choice of 3 or 4 rooms in the dwelling house where I now live, and the use of the pump and the yard and orchards as long as she lives; to wife Elizabeth, 10 pounds to be paid by son Thomas Knights and wife and son Thomas to be executors. (Prerogative Court of Canterbury Wills, 1384-1858, PROB 11: Will Registers, 1688-1696, Piece 394: Ent, Quire Numbers 1-46 (1689))</w:t>
      </w:r>
    </w:p>
    <w:p w:rsidR="004F4814" w:rsidRDefault="004F4814" w:rsidP="004F4814">
      <w:r>
        <w:rPr>
          <w:b/>
          <w:szCs w:val="24"/>
        </w:rPr>
        <w:t>168</w:t>
      </w:r>
      <w:r w:rsidRPr="00495B6D">
        <w:rPr>
          <w:b/>
          <w:szCs w:val="24"/>
        </w:rPr>
        <w:t xml:space="preserve">8 – Jan 26 – </w:t>
      </w:r>
      <w:r w:rsidR="00D44AA9" w:rsidRPr="00245A6E">
        <w:rPr>
          <w:b/>
          <w:szCs w:val="24"/>
          <w:u w:val="single"/>
        </w:rPr>
        <w:t xml:space="preserve">UK </w:t>
      </w:r>
      <w:r w:rsidRPr="00495B6D">
        <w:rPr>
          <w:b/>
          <w:szCs w:val="24"/>
          <w:u w:val="single"/>
        </w:rPr>
        <w:t>London</w:t>
      </w:r>
      <w:r w:rsidRPr="00495B6D">
        <w:rPr>
          <w:b/>
          <w:szCs w:val="24"/>
        </w:rPr>
        <w:t xml:space="preserve"> – Will – Woodward Knight</w:t>
      </w:r>
      <w:r>
        <w:rPr>
          <w:szCs w:val="24"/>
        </w:rPr>
        <w:t xml:space="preserve"> – To brother, John Knight of Northampton, Gent, 20 pounds; to friend, Mr. Edward Wood of London, 40 pounds; to sister, Martha Hilders (?) 20 pounds; to sister Sarah Knight 20 pounds; to sister Letitia Blentow (Blenton?) 3 children, 20 pounds apiece; to brother William Knight’s 2 children, 20 pounds apiece; to sister Martha Hilder’s child, 20 pounds; to Richard Knight and Stewart Knight, sons of brother Richard Knight, deceased, 60 pounds apiece; uncle Thomas Woodward to manage the monies given to nieces and nephews until each is 18; interest on the said money to go to mother, Isabell Knight, Widow; residue of estate to mother, brother John Knight executor. Wit: Richard Burdon SR, Richard Burdon JR, Melchisedeck Frittew (?).(</w:t>
      </w:r>
      <w:r w:rsidRPr="00AB7E41">
        <w:rPr>
          <w:szCs w:val="24"/>
        </w:rPr>
        <w:t>Prerogative Court of Canterbury Wills, 1384-1858</w:t>
      </w:r>
      <w:r>
        <w:rPr>
          <w:szCs w:val="24"/>
        </w:rPr>
        <w:t xml:space="preserve">, </w:t>
      </w:r>
      <w:r w:rsidRPr="00AB7E41">
        <w:rPr>
          <w:szCs w:val="24"/>
        </w:rPr>
        <w:t>PROB 11: Will Registers</w:t>
      </w:r>
      <w:r>
        <w:rPr>
          <w:szCs w:val="24"/>
        </w:rPr>
        <w:t xml:space="preserve">, </w:t>
      </w:r>
      <w:r w:rsidRPr="00AB7E41">
        <w:rPr>
          <w:szCs w:val="24"/>
        </w:rPr>
        <w:t>1688-1696</w:t>
      </w:r>
      <w:r>
        <w:rPr>
          <w:szCs w:val="24"/>
        </w:rPr>
        <w:t xml:space="preserve">, </w:t>
      </w:r>
      <w:r w:rsidRPr="00AB7E41">
        <w:rPr>
          <w:szCs w:val="24"/>
        </w:rPr>
        <w:t>Piece 394: Ent, Quire Numbers 1-46 (1689)</w:t>
      </w:r>
      <w:r>
        <w:rPr>
          <w:szCs w:val="24"/>
        </w:rPr>
        <w:t xml:space="preserve">) </w:t>
      </w:r>
    </w:p>
    <w:p w:rsidR="004F4814" w:rsidRDefault="004F4814" w:rsidP="004F4814">
      <w:pPr>
        <w:pStyle w:val="NormalWeb"/>
        <w:spacing w:before="240" w:beforeAutospacing="0" w:after="240" w:afterAutospacing="0"/>
        <w:ind w:left="0" w:right="0"/>
      </w:pPr>
      <w:r w:rsidRPr="00B8651B">
        <w:rPr>
          <w:b/>
        </w:rPr>
        <w:t xml:space="preserve">1688 – Mar 1 – </w:t>
      </w:r>
      <w:r w:rsidR="00D44AA9" w:rsidRPr="00245A6E">
        <w:rPr>
          <w:b/>
          <w:u w:val="single"/>
        </w:rPr>
        <w:t xml:space="preserve">UK </w:t>
      </w:r>
      <w:r w:rsidRPr="00B8651B">
        <w:rPr>
          <w:b/>
          <w:u w:val="single"/>
        </w:rPr>
        <w:t>Gloucestershire Bristol</w:t>
      </w:r>
      <w:r w:rsidRPr="00B8651B">
        <w:rPr>
          <w:b/>
        </w:rPr>
        <w:t xml:space="preserve"> – Will – Ursula Knight</w:t>
      </w:r>
      <w:r>
        <w:rPr>
          <w:b/>
        </w:rPr>
        <w:t>, Widow</w:t>
      </w:r>
      <w:r>
        <w:t xml:space="preserve"> – Makes her nephew, William Player of Grays Inn, Esq, sister Dionis Ivie, Widow, and </w:t>
      </w:r>
      <w:r>
        <w:lastRenderedPageBreak/>
        <w:t>nephew Thomas Oldfield of Bristol, Gent, executors; executors to receive 5 pounds apiece; then follows a long legal document regarding a lease of her Manor of Southbrent in Somerset to John Rotherham of Grays Inn, Esq, now Sir John Rotherham, William Ivie, Esq deceased, Dionis Ivie, then his wife, and William Meredith of Bristoll, Gent; the manor apparently included cottages, lands, tenements, meadows, pastures, arable ground, which was leased for 80 years, the income of which was to come to George Knight, one of the Aldermen</w:t>
      </w:r>
      <w:r w:rsidR="00B73BD9">
        <w:t xml:space="preserve"> of Bristol, deceased</w:t>
      </w:r>
      <w:r>
        <w:t>, and now she asks that it be sold forthwith;  to brother, John Fitzherbert Esq, 2 damask tablecloths and 5 pounds to buy mourning; to said brother, sister Ivie, sister Farmer and sister Meredith and to nephew William Player and his wife, mourning rings 16 shillings apiece; rings to be given to all nieces and nephews who attend her funeral: nephew Prichard and wife, nephew Tanner and wife, Nephew Oldfield and wife, nephew William Meredith and nieces Anne Fitzherbert, Mary Fitzherbert, Mary Player, Mary Kemys, Anne Millet; to sister Ivie, luxury household items; to sister Meredith, clothing; to nephew Andrew Fitzherbert, 150 pounds; to niece Mary Fitzherbert, 150 pounds and best yellow petticoat and mantle; to niece Martha Witherden, mourning ring; to niece Mrs. Mary Pritchard 5 pounds, to her daughter, grand-niece and goddaughter, Elizabeth Pritchard, 15 pounds to be put to interest and paid to her at 21 or day of marriage; to grand niece and goddaughter Alice Oldfield, 10 pounds, same conditions; to grandniece Martha Witherden, 10 pounds; to grandniece Florence Hayward, 20 pounds; to Florence, 6 of my bigger silver spoons; to nieces Anne Willett and Mary Kemys, 20 pounds apiece; 5 pounds for the use and benefit of kinswoman Mary, the wife of John Smith, Cooper and her children and that her said husband shall not intermeddle therewith; to goddaughter Dinah Wilson, daughter of Mr. John Porter, deceased, a mourning ring; I stand bound to my niece Martha Witherden in eight hundred pounds, 4 hundred pounds to be paid to her if she shall survive me or be married before my death. to nephews and niece Fitzherbert, 50 pounds apiece; to niece Martha Witherden, my portrait that she gave me; to servan</w:t>
      </w:r>
      <w:r w:rsidR="007A7BAA">
        <w:t>t</w:t>
      </w:r>
      <w:r>
        <w:t xml:space="preserve"> Margaret Pool, 40 shillings; to nephew William Meredith, 10 pounds; executors to sell and dispose of all other my estate, chattels, real and personal, goods, household stuff, money, pay my debts and legacies, the reside to be divided and distributed to any of my relations that sister Ivie and nephew Oldfield think fit; to Hester Smith, daughter of kinswoman Mary Smith, 5 pounds at 21 or marriage; signed with the mark of Ursula Knight. (Prerogative Court of Canterbury Wills, 1384-1858, PROB 11: Will Registers, 1688-1696, Piece 394: Ent, Quire Numbers 1-46 (1689))</w:t>
      </w:r>
      <w:r w:rsidR="007A7BAA">
        <w:t xml:space="preserve">  </w:t>
      </w:r>
      <w:r w:rsidR="007A7BAA" w:rsidRPr="005C50C5">
        <w:rPr>
          <w:b/>
        </w:rPr>
        <w:t>Note</w:t>
      </w:r>
      <w:r w:rsidR="007A7BAA">
        <w:t xml:space="preserve">: Widow of </w:t>
      </w:r>
      <w:r w:rsidR="007A7BAA" w:rsidRPr="005726D1">
        <w:rPr>
          <w:b/>
        </w:rPr>
        <w:t xml:space="preserve">William Knight, </w:t>
      </w:r>
      <w:r w:rsidR="007A7BAA">
        <w:rPr>
          <w:b/>
        </w:rPr>
        <w:t>Mariner</w:t>
      </w:r>
      <w:r w:rsidR="007A7BAA">
        <w:t xml:space="preserve"> who “Died overseas.” See </w:t>
      </w:r>
      <w:r w:rsidR="007A7BAA" w:rsidRPr="005726D1">
        <w:rPr>
          <w:b/>
        </w:rPr>
        <w:t>1654 –</w:t>
      </w:r>
      <w:r w:rsidR="007A7BAA">
        <w:rPr>
          <w:b/>
        </w:rPr>
        <w:t xml:space="preserve"> Feb 12 – </w:t>
      </w:r>
      <w:r w:rsidR="007A7BAA" w:rsidRPr="00536E0B">
        <w:rPr>
          <w:b/>
          <w:u w:val="single"/>
        </w:rPr>
        <w:t xml:space="preserve">UK </w:t>
      </w:r>
      <w:r w:rsidR="007A7BAA">
        <w:rPr>
          <w:b/>
          <w:u w:val="single"/>
        </w:rPr>
        <w:t>Gloucestershire Bristol</w:t>
      </w:r>
      <w:r w:rsidR="007A7BAA" w:rsidRPr="005726D1">
        <w:rPr>
          <w:b/>
        </w:rPr>
        <w:t xml:space="preserve"> – </w:t>
      </w:r>
      <w:r w:rsidR="007A7BAA">
        <w:rPr>
          <w:b/>
        </w:rPr>
        <w:t xml:space="preserve">Will - </w:t>
      </w:r>
      <w:r w:rsidR="007A7BAA">
        <w:t xml:space="preserve"> (</w:t>
      </w:r>
      <w:r w:rsidR="007A7BAA" w:rsidRPr="0075014C">
        <w:t>Administrations in the Prerogative Court of Canterbury, 1649-1654</w:t>
      </w:r>
      <w:r w:rsidR="007A7BAA">
        <w:t xml:space="preserve">)  Mentioned in the will of George Knight, mercer who left her an annuity “for the maintenance of </w:t>
      </w:r>
      <w:r w:rsidR="007A7BAA" w:rsidRPr="001F6F3A">
        <w:rPr>
          <w:b/>
        </w:rPr>
        <w:t>daughter-in-law, Ursula Knight, widow of son, William Knight, deceased</w:t>
      </w:r>
      <w:r w:rsidR="007A7BAA">
        <w:t xml:space="preserve">; forgives to the said Ursula all bonds of debt for monies borrowed; to grandson, </w:t>
      </w:r>
      <w:r w:rsidR="007A7BAA" w:rsidRPr="001F6F3A">
        <w:rPr>
          <w:b/>
        </w:rPr>
        <w:t>Fitz Knight, son of the said deceased William Knight</w:t>
      </w:r>
      <w:r w:rsidR="007A7BAA">
        <w:t xml:space="preserve">, 20 pounds, who is to be bound as an apprentice to some worthy trade, and get his money when the apprenticeship is finished”.  See: </w:t>
      </w:r>
      <w:r w:rsidR="007A7BAA" w:rsidRPr="00C55D79">
        <w:rPr>
          <w:b/>
        </w:rPr>
        <w:t>1659 – Dec 13</w:t>
      </w:r>
      <w:r w:rsidR="007A7BAA">
        <w:rPr>
          <w:b/>
        </w:rPr>
        <w:t xml:space="preserve"> – </w:t>
      </w:r>
      <w:r w:rsidR="007A7BAA" w:rsidRPr="00245A6E">
        <w:rPr>
          <w:b/>
          <w:u w:val="single"/>
        </w:rPr>
        <w:t xml:space="preserve">UK </w:t>
      </w:r>
      <w:r w:rsidR="007A7BAA" w:rsidRPr="00C55D79">
        <w:rPr>
          <w:b/>
          <w:u w:val="single"/>
        </w:rPr>
        <w:t>Gloucester Bristol</w:t>
      </w:r>
      <w:r w:rsidR="007A7BAA" w:rsidRPr="00C55D79">
        <w:rPr>
          <w:b/>
        </w:rPr>
        <w:t xml:space="preserve"> – Will – George Knight</w:t>
      </w:r>
      <w:r w:rsidR="007A7BAA">
        <w:rPr>
          <w:b/>
        </w:rPr>
        <w:t>, Weaver</w:t>
      </w:r>
      <w:r w:rsidR="007A7BAA">
        <w:t>.</w:t>
      </w:r>
    </w:p>
    <w:p w:rsidR="001470B7" w:rsidRDefault="001470B7" w:rsidP="001470B7">
      <w:pPr>
        <w:pStyle w:val="NormalWeb"/>
        <w:spacing w:before="240" w:beforeAutospacing="0" w:after="240" w:afterAutospacing="0"/>
        <w:ind w:left="0" w:right="0"/>
      </w:pPr>
      <w:r>
        <w:rPr>
          <w:b/>
        </w:rPr>
        <w:t xml:space="preserve">1688 </w:t>
      </w:r>
      <w:r w:rsidR="00747FC2">
        <w:rPr>
          <w:b/>
        </w:rPr>
        <w:t xml:space="preserve">- </w:t>
      </w:r>
      <w:r>
        <w:rPr>
          <w:b/>
        </w:rPr>
        <w:t xml:space="preserve">Apr 2 </w:t>
      </w:r>
      <w:r>
        <w:t xml:space="preserve">– </w:t>
      </w:r>
      <w:r>
        <w:rPr>
          <w:b/>
          <w:u w:val="single"/>
        </w:rPr>
        <w:t>VA</w:t>
      </w:r>
      <w:r w:rsidR="00747FC2">
        <w:rPr>
          <w:b/>
          <w:u w:val="single"/>
        </w:rPr>
        <w:t xml:space="preserve"> </w:t>
      </w:r>
      <w:r w:rsidR="00747FC2" w:rsidRPr="00B91FDE">
        <w:rPr>
          <w:b/>
          <w:u w:val="single"/>
        </w:rPr>
        <w:t>Henrico</w:t>
      </w:r>
      <w:r w:rsidRPr="00747FC2">
        <w:rPr>
          <w:b/>
        </w:rPr>
        <w:t xml:space="preserve"> – </w:t>
      </w:r>
      <w:r w:rsidR="00747FC2" w:rsidRPr="00747FC2">
        <w:rPr>
          <w:b/>
        </w:rPr>
        <w:t>W</w:t>
      </w:r>
      <w:r w:rsidRPr="00747FC2">
        <w:rPr>
          <w:b/>
        </w:rPr>
        <w:t xml:space="preserve">ill </w:t>
      </w:r>
      <w:r w:rsidR="00747FC2" w:rsidRPr="00747FC2">
        <w:rPr>
          <w:b/>
        </w:rPr>
        <w:t>-</w:t>
      </w:r>
      <w:r w:rsidRPr="00747FC2">
        <w:rPr>
          <w:b/>
        </w:rPr>
        <w:t xml:space="preserve"> John Lewis</w:t>
      </w:r>
      <w:r w:rsidR="00747FC2">
        <w:t>- Probate</w:t>
      </w:r>
      <w:r>
        <w:t xml:space="preserve"> granted to William Lewis, on oath of Anne Tye and John Mackmioll, the witnesses.  Capt. William Randolph, Capt. Thomas Cocke, and Mr. John Pleasants to appraise the estate.  (Weisiger, 1998, p. 26)</w:t>
      </w:r>
    </w:p>
    <w:p w:rsidR="001470B7" w:rsidRDefault="001470B7" w:rsidP="001470B7">
      <w:pPr>
        <w:pStyle w:val="NormalWeb"/>
        <w:spacing w:before="240" w:beforeAutospacing="0" w:after="240" w:afterAutospacing="0"/>
        <w:ind w:left="0" w:right="0"/>
      </w:pPr>
      <w:r>
        <w:rPr>
          <w:b/>
        </w:rPr>
        <w:lastRenderedPageBreak/>
        <w:t xml:space="preserve">1688 </w:t>
      </w:r>
      <w:r w:rsidR="000D65CD">
        <w:rPr>
          <w:b/>
        </w:rPr>
        <w:t xml:space="preserve">- </w:t>
      </w:r>
      <w:r>
        <w:rPr>
          <w:b/>
        </w:rPr>
        <w:t xml:space="preserve">Apr 23 </w:t>
      </w:r>
      <w:r>
        <w:t xml:space="preserve">– </w:t>
      </w:r>
      <w:r>
        <w:rPr>
          <w:b/>
          <w:u w:val="single"/>
        </w:rPr>
        <w:t>VA</w:t>
      </w:r>
      <w:r w:rsidR="000D65CD">
        <w:rPr>
          <w:b/>
          <w:u w:val="single"/>
        </w:rPr>
        <w:t xml:space="preserve"> </w:t>
      </w:r>
      <w:r w:rsidR="000D65CD" w:rsidRPr="00D8783E">
        <w:rPr>
          <w:b/>
          <w:u w:val="single"/>
        </w:rPr>
        <w:t>Henrico</w:t>
      </w:r>
      <w:r w:rsidRPr="00C22FFA">
        <w:rPr>
          <w:b/>
        </w:rPr>
        <w:t xml:space="preserve"> – </w:t>
      </w:r>
      <w:r w:rsidR="000D65CD" w:rsidRPr="00C22FFA">
        <w:rPr>
          <w:b/>
        </w:rPr>
        <w:t>Admin – John Woodson SR</w:t>
      </w:r>
      <w:r w:rsidR="000D65CD">
        <w:t xml:space="preserve"> - Verina Parish, Land patent for</w:t>
      </w:r>
      <w:r>
        <w:t xml:space="preserve"> 1850 acs… Trans. Of 37 pers:” including; Jose</w:t>
      </w:r>
      <w:r w:rsidR="000D65CD">
        <w:t>ph</w:t>
      </w:r>
      <w:r>
        <w:t xml:space="preserve"> Hughes, J</w:t>
      </w:r>
      <w:r w:rsidR="000D65CD">
        <w:t>ohn</w:t>
      </w:r>
      <w:r>
        <w:t xml:space="preserve"> Tayl</w:t>
      </w:r>
      <w:r w:rsidR="000D65CD">
        <w:t>o</w:t>
      </w:r>
      <w:r>
        <w:t>r</w:t>
      </w:r>
      <w:r w:rsidR="000D65CD">
        <w:t xml:space="preserve"> (Tayler)</w:t>
      </w:r>
      <w:r>
        <w:t>, Martha Tayler, Jane Coz , J</w:t>
      </w:r>
      <w:r w:rsidR="000D65CD">
        <w:t>ohn</w:t>
      </w:r>
      <w:r>
        <w:t xml:space="preserve"> Cook, Robert Jones, J</w:t>
      </w:r>
      <w:r w:rsidR="000D65CD">
        <w:t>ohn</w:t>
      </w:r>
      <w:r>
        <w:t xml:space="preserve"> Cole. (Foley 1983, p. 29)</w:t>
      </w:r>
    </w:p>
    <w:p w:rsidR="004F4814" w:rsidRDefault="004F4814" w:rsidP="004F4814">
      <w:r w:rsidRPr="000B5E2B">
        <w:rPr>
          <w:b/>
        </w:rPr>
        <w:t xml:space="preserve">1688 – May 6 – </w:t>
      </w:r>
      <w:r w:rsidR="00D44AA9" w:rsidRPr="00245A6E">
        <w:rPr>
          <w:b/>
          <w:szCs w:val="24"/>
          <w:u w:val="single"/>
        </w:rPr>
        <w:t xml:space="preserve">UK </w:t>
      </w:r>
      <w:r w:rsidRPr="000B5E2B">
        <w:rPr>
          <w:b/>
          <w:u w:val="single"/>
        </w:rPr>
        <w:t>Worcestershire Bewdley</w:t>
      </w:r>
      <w:r w:rsidRPr="000B5E2B">
        <w:rPr>
          <w:b/>
        </w:rPr>
        <w:t xml:space="preserve"> – Will – John Knight</w:t>
      </w:r>
      <w:r>
        <w:rPr>
          <w:b/>
        </w:rPr>
        <w:t>, Chandler</w:t>
      </w:r>
      <w:r>
        <w:t xml:space="preserve"> – He has a house, gardens, etc, leased to him by John Barnaby Esq, son of Sir John Barnaby, gives the lease to wife, Joane, until son Richard comes of age; to daughter Elizabeth, 3 score pounds (60) and household items; to daughter Anne, 3 score pounds and household items; to daughter Susanna, 40 pounds; to daughter Mary, 40 pounds; wife Joane to be executrix and residuary legatee for her life; brothers Richard Knight and Thomas Knight to be overseers and to receive a gold guinea each for their pains; Wit: Thomas Knight, Thomas Hunt, Susanna Hunt, James Gilbert. (Prerogative Court of Canterbury Wills, 1384-1858, PROB 11: Will Registers, 1688-1696, Piece 391: Exton, Quire Numbers 45-86 (1688))  </w:t>
      </w:r>
    </w:p>
    <w:p w:rsidR="004F4814" w:rsidRDefault="004F4814" w:rsidP="004F4814">
      <w:r w:rsidRPr="008A2485">
        <w:rPr>
          <w:b/>
        </w:rPr>
        <w:t xml:space="preserve">1688 – Jul 10 – </w:t>
      </w:r>
      <w:r w:rsidR="00D44AA9" w:rsidRPr="00245A6E">
        <w:rPr>
          <w:b/>
          <w:szCs w:val="24"/>
          <w:u w:val="single"/>
        </w:rPr>
        <w:t xml:space="preserve">UK </w:t>
      </w:r>
      <w:r w:rsidRPr="008A2485">
        <w:rPr>
          <w:b/>
          <w:u w:val="single"/>
        </w:rPr>
        <w:t>Somerset Bromfield</w:t>
      </w:r>
      <w:r w:rsidRPr="008A2485">
        <w:rPr>
          <w:b/>
        </w:rPr>
        <w:t xml:space="preserve"> – Ox Alum – James Knight</w:t>
      </w:r>
      <w:r>
        <w:t xml:space="preserve"> – Son of John</w:t>
      </w:r>
      <w:r w:rsidR="00B233B9">
        <w:t xml:space="preserve"> Knight</w:t>
      </w:r>
      <w:r>
        <w:t xml:space="preserve"> of Bromfield, Somerset, pleb. Wadham Coll., matric 10 Jul 1688, aged 17; B.A. 1692, M.A. by diploma 20 Apr 1737, vicar of Ninehead, Somerset, 1700-20, of Wembdon 1721-57, and of Henstridge 1737-57, canon 1720, and precentor of Wells 1734; died 6 Feb., 1757, aged 86. See Foster’s Index Eccl. (Oxford University Alumni 1500-1886, p. 861)</w:t>
      </w:r>
    </w:p>
    <w:p w:rsidR="004F4814" w:rsidRDefault="004F4814" w:rsidP="004F4814">
      <w:pPr>
        <w:pStyle w:val="NormalWeb"/>
        <w:spacing w:before="240" w:beforeAutospacing="0" w:after="240" w:afterAutospacing="0"/>
        <w:ind w:left="0" w:right="0"/>
      </w:pPr>
      <w:r w:rsidRPr="00A23228">
        <w:rPr>
          <w:b/>
        </w:rPr>
        <w:t>1688 – Aug 26 –</w:t>
      </w:r>
      <w:r w:rsidR="00D44AA9" w:rsidRPr="00245A6E">
        <w:rPr>
          <w:b/>
          <w:u w:val="single"/>
        </w:rPr>
        <w:t xml:space="preserve">UK </w:t>
      </w:r>
      <w:r>
        <w:rPr>
          <w:b/>
          <w:u w:val="single"/>
        </w:rPr>
        <w:t>Shropshire</w:t>
      </w:r>
      <w:r w:rsidRPr="00A23228">
        <w:rPr>
          <w:b/>
          <w:u w:val="single"/>
        </w:rPr>
        <w:t xml:space="preserve"> Whitchurch</w:t>
      </w:r>
      <w:r w:rsidRPr="00A23228">
        <w:rPr>
          <w:b/>
        </w:rPr>
        <w:t xml:space="preserve"> – Will – Thomas Knight</w:t>
      </w:r>
      <w:r>
        <w:rPr>
          <w:b/>
        </w:rPr>
        <w:t>, Clothier</w:t>
      </w:r>
      <w:r>
        <w:t xml:space="preserve"> – To daughter Mary Knight, dwelling house; to daughter Eleanor Knight, a lease; to brother Richard Knight, 10 pounds and all clothing and all the goods which were his mother’s;  remainder to be divided into 3 parts, 1 part to go to daughters Mary and Eleanor, 1 part to daughter Elizabeth, 1 part to son Thomas; brother-in-law George Lambden executor. (Prerogative Court of Canterbury Wills, 1384-1858, PROB 11: Will Registers, 1688-1696, Piece 392: Exton, Quire Numbers 87-130 (1688))</w:t>
      </w:r>
    </w:p>
    <w:p w:rsidR="001470B7" w:rsidRDefault="00922DC9" w:rsidP="001470B7">
      <w:pPr>
        <w:pStyle w:val="NormalWeb"/>
        <w:spacing w:before="240" w:beforeAutospacing="0" w:after="240" w:afterAutospacing="0"/>
        <w:ind w:left="0" w:right="0"/>
      </w:pPr>
      <w:r>
        <w:rPr>
          <w:b/>
        </w:rPr>
        <w:t>1688 – Oct 20</w:t>
      </w:r>
      <w:r w:rsidR="001470B7">
        <w:rPr>
          <w:b/>
        </w:rPr>
        <w:t xml:space="preserve"> </w:t>
      </w:r>
      <w:r w:rsidR="001470B7">
        <w:t xml:space="preserve">– </w:t>
      </w:r>
      <w:r w:rsidR="001470B7">
        <w:rPr>
          <w:b/>
          <w:u w:val="single"/>
        </w:rPr>
        <w:t>VA</w:t>
      </w:r>
      <w:r>
        <w:rPr>
          <w:b/>
          <w:u w:val="single"/>
        </w:rPr>
        <w:t xml:space="preserve"> </w:t>
      </w:r>
      <w:r w:rsidRPr="00865196">
        <w:rPr>
          <w:b/>
          <w:u w:val="single"/>
        </w:rPr>
        <w:t>Surry</w:t>
      </w:r>
      <w:r w:rsidR="00BA4D3F">
        <w:rPr>
          <w:b/>
          <w:u w:val="single"/>
        </w:rPr>
        <w:t>/Sussex</w:t>
      </w:r>
      <w:r w:rsidR="001470B7" w:rsidRPr="00922DC9">
        <w:rPr>
          <w:b/>
        </w:rPr>
        <w:t xml:space="preserve"> – </w:t>
      </w:r>
      <w:r w:rsidRPr="00922DC9">
        <w:rPr>
          <w:b/>
        </w:rPr>
        <w:t xml:space="preserve">Admin - </w:t>
      </w:r>
      <w:r w:rsidR="001470B7" w:rsidRPr="00922DC9">
        <w:rPr>
          <w:b/>
        </w:rPr>
        <w:t>Richard Jordan</w:t>
      </w:r>
      <w:r>
        <w:t xml:space="preserve"> – Land patent for</w:t>
      </w:r>
      <w:r w:rsidR="001470B7">
        <w:t xml:space="preserve"> 200 acs. Bet. Cypress Sw. &amp; Johnchounk Sw; adj. Richard Jordan, J</w:t>
      </w:r>
      <w:r>
        <w:t>R</w:t>
      </w:r>
      <w:r w:rsidR="001470B7">
        <w:t>;…(p. 329, Vol. II)</w:t>
      </w:r>
    </w:p>
    <w:p w:rsidR="001470B7" w:rsidRDefault="001470B7" w:rsidP="001470B7">
      <w:pPr>
        <w:pStyle w:val="NormalWeb"/>
        <w:spacing w:before="240" w:beforeAutospacing="0" w:after="240" w:afterAutospacing="0"/>
        <w:ind w:left="0" w:right="0"/>
      </w:pPr>
      <w:r>
        <w:rPr>
          <w:b/>
        </w:rPr>
        <w:t xml:space="preserve">1688 Nov 8 </w:t>
      </w:r>
      <w:r>
        <w:t xml:space="preserve">– </w:t>
      </w:r>
      <w:r>
        <w:rPr>
          <w:b/>
          <w:u w:val="single"/>
        </w:rPr>
        <w:t>VA</w:t>
      </w:r>
      <w:r w:rsidR="00B233B9">
        <w:rPr>
          <w:b/>
          <w:u w:val="single"/>
        </w:rPr>
        <w:t xml:space="preserve"> </w:t>
      </w:r>
      <w:r w:rsidR="00B233B9" w:rsidRPr="00B04981">
        <w:rPr>
          <w:b/>
          <w:u w:val="single"/>
        </w:rPr>
        <w:t>Henrico</w:t>
      </w:r>
      <w:r w:rsidRPr="00B233B9">
        <w:rPr>
          <w:b/>
        </w:rPr>
        <w:t xml:space="preserve"> – </w:t>
      </w:r>
      <w:r w:rsidR="00B233B9" w:rsidRPr="00B233B9">
        <w:rPr>
          <w:b/>
        </w:rPr>
        <w:t xml:space="preserve">Admin - </w:t>
      </w:r>
      <w:r w:rsidRPr="00B233B9">
        <w:rPr>
          <w:b/>
        </w:rPr>
        <w:t>John Clark</w:t>
      </w:r>
      <w:r>
        <w:t xml:space="preserve"> </w:t>
      </w:r>
      <w:r w:rsidR="00B233B9">
        <w:t>- O</w:t>
      </w:r>
      <w:r>
        <w:t>f Henrico Co. to Henry Farmer of same for 10 lbs (money), part of tract where I live, purchased of Mr. Martin Ealam 1 Aug 1674, bounded by Proctors Creek, Jacks Bottom and said Clark, 100 acres.  Wit: Joseph Tanner, Tho. Jefferson, Henry Hatcher. (Weisiger 1996, p 55)</w:t>
      </w:r>
    </w:p>
    <w:p w:rsidR="001470B7" w:rsidRDefault="001470B7" w:rsidP="001470B7">
      <w:pPr>
        <w:pStyle w:val="NormalWeb"/>
        <w:spacing w:before="240" w:beforeAutospacing="0" w:after="240" w:afterAutospacing="0"/>
        <w:ind w:left="0" w:right="0"/>
      </w:pPr>
      <w:r>
        <w:rPr>
          <w:b/>
        </w:rPr>
        <w:t xml:space="preserve">1689 </w:t>
      </w:r>
      <w:r w:rsidR="00C22FFA">
        <w:rPr>
          <w:b/>
        </w:rPr>
        <w:t xml:space="preserve">- </w:t>
      </w:r>
      <w:r>
        <w:rPr>
          <w:b/>
        </w:rPr>
        <w:t xml:space="preserve">Feb 1 </w:t>
      </w:r>
      <w:r>
        <w:t xml:space="preserve">– </w:t>
      </w:r>
      <w:r>
        <w:rPr>
          <w:b/>
          <w:u w:val="single"/>
        </w:rPr>
        <w:t>VA</w:t>
      </w:r>
      <w:r w:rsidR="00C22FFA">
        <w:rPr>
          <w:b/>
          <w:u w:val="single"/>
        </w:rPr>
        <w:t xml:space="preserve"> </w:t>
      </w:r>
      <w:r w:rsidR="00C22FFA" w:rsidRPr="009413FD">
        <w:rPr>
          <w:b/>
          <w:u w:val="single"/>
        </w:rPr>
        <w:t>Henrico</w:t>
      </w:r>
      <w:r w:rsidRPr="00C22FFA">
        <w:rPr>
          <w:b/>
        </w:rPr>
        <w:t xml:space="preserve"> – </w:t>
      </w:r>
      <w:r w:rsidR="00C22FFA" w:rsidRPr="00C22FFA">
        <w:rPr>
          <w:b/>
        </w:rPr>
        <w:t xml:space="preserve">Admin - </w:t>
      </w:r>
      <w:r w:rsidRPr="00C22FFA">
        <w:rPr>
          <w:b/>
        </w:rPr>
        <w:t>John Woodson, S</w:t>
      </w:r>
      <w:r w:rsidR="00B233B9">
        <w:rPr>
          <w:b/>
        </w:rPr>
        <w:t>R</w:t>
      </w:r>
      <w:r>
        <w:t xml:space="preserve">. </w:t>
      </w:r>
      <w:r w:rsidR="00C22FFA">
        <w:t xml:space="preserve">- </w:t>
      </w:r>
      <w:r>
        <w:t xml:space="preserve">of Henrico Co. </w:t>
      </w:r>
      <w:r w:rsidR="00C22FFA">
        <w:t xml:space="preserve">Sells land </w:t>
      </w:r>
      <w:r>
        <w:t xml:space="preserve">for 2000 lbs tobacco, </w:t>
      </w:r>
      <w:r w:rsidR="00B233B9">
        <w:t>“</w:t>
      </w:r>
      <w:r>
        <w:t>paid by my father Robert Woodson, Sr., for use of my brother Robert Woodson</w:t>
      </w:r>
      <w:r w:rsidR="00B233B9">
        <w:t>”</w:t>
      </w:r>
      <w:r>
        <w:t xml:space="preserve">, land on south side of Chickahominy Swamp, bounded by the swamp, 160 acres. (Weisiger 1996, p. 107) </w:t>
      </w:r>
    </w:p>
    <w:p w:rsidR="004F4814" w:rsidRDefault="004F4814" w:rsidP="001470B7">
      <w:pPr>
        <w:pStyle w:val="NormalWeb"/>
        <w:spacing w:before="240" w:beforeAutospacing="0" w:after="240" w:afterAutospacing="0"/>
        <w:ind w:left="0" w:right="0"/>
      </w:pPr>
      <w:r w:rsidRPr="004E1099">
        <w:rPr>
          <w:b/>
        </w:rPr>
        <w:t xml:space="preserve">1689 – Feb 6 – </w:t>
      </w:r>
      <w:r w:rsidR="00D44AA9" w:rsidRPr="00245A6E">
        <w:rPr>
          <w:b/>
          <w:u w:val="single"/>
        </w:rPr>
        <w:t xml:space="preserve">UK </w:t>
      </w:r>
      <w:r w:rsidRPr="004E1099">
        <w:rPr>
          <w:b/>
          <w:u w:val="single"/>
        </w:rPr>
        <w:t>London St Dunstan’s</w:t>
      </w:r>
      <w:r w:rsidRPr="004E1099">
        <w:rPr>
          <w:b/>
        </w:rPr>
        <w:t xml:space="preserve"> – Mar – John Knight</w:t>
      </w:r>
      <w:r>
        <w:rPr>
          <w:b/>
        </w:rPr>
        <w:t xml:space="preserve"> &amp; Hannah Fiennes</w:t>
      </w:r>
      <w:r>
        <w:t xml:space="preserve"> – License for John Knight of Staplegrove, Somerset, to marry Hannah Fiennes, dau of John Fiennes, Esq. </w:t>
      </w:r>
      <w:r w:rsidR="00B233B9">
        <w:t>(See Oxford entry)</w:t>
      </w:r>
    </w:p>
    <w:p w:rsidR="001470B7" w:rsidRDefault="001470B7" w:rsidP="001470B7">
      <w:pPr>
        <w:pStyle w:val="NormalWeb"/>
        <w:spacing w:before="240" w:beforeAutospacing="0" w:after="240" w:afterAutospacing="0"/>
        <w:ind w:left="0" w:right="0"/>
      </w:pPr>
      <w:r>
        <w:rPr>
          <w:b/>
        </w:rPr>
        <w:t>1689</w:t>
      </w:r>
      <w:r w:rsidR="00C22FFA">
        <w:rPr>
          <w:b/>
        </w:rPr>
        <w:t xml:space="preserve"> - </w:t>
      </w:r>
      <w:r>
        <w:rPr>
          <w:b/>
        </w:rPr>
        <w:t>Mar</w:t>
      </w:r>
      <w:r w:rsidR="00C22FFA">
        <w:rPr>
          <w:b/>
        </w:rPr>
        <w:t xml:space="preserve">- </w:t>
      </w:r>
      <w:r>
        <w:rPr>
          <w:b/>
        </w:rPr>
        <w:t xml:space="preserve">30 </w:t>
      </w:r>
      <w:r>
        <w:t xml:space="preserve">– </w:t>
      </w:r>
      <w:r>
        <w:rPr>
          <w:b/>
          <w:u w:val="single"/>
        </w:rPr>
        <w:t>VA</w:t>
      </w:r>
      <w:r w:rsidR="00C22FFA">
        <w:rPr>
          <w:b/>
          <w:u w:val="single"/>
        </w:rPr>
        <w:t xml:space="preserve"> </w:t>
      </w:r>
      <w:r w:rsidR="00C22FFA" w:rsidRPr="001369DB">
        <w:rPr>
          <w:b/>
          <w:u w:val="single"/>
        </w:rPr>
        <w:t>Henric</w:t>
      </w:r>
      <w:r w:rsidR="00C22FFA">
        <w:rPr>
          <w:b/>
          <w:u w:val="single"/>
        </w:rPr>
        <w:t>o</w:t>
      </w:r>
      <w:r w:rsidRPr="00747FC2">
        <w:rPr>
          <w:b/>
        </w:rPr>
        <w:t xml:space="preserve"> – </w:t>
      </w:r>
      <w:r w:rsidR="00C22FFA" w:rsidRPr="00747FC2">
        <w:rPr>
          <w:b/>
        </w:rPr>
        <w:t xml:space="preserve">Admin - </w:t>
      </w:r>
      <w:r w:rsidRPr="00747FC2">
        <w:rPr>
          <w:b/>
        </w:rPr>
        <w:t>John Woodson Sr</w:t>
      </w:r>
      <w:r w:rsidR="00C22FFA">
        <w:t xml:space="preserve"> - S</w:t>
      </w:r>
      <w:r>
        <w:t xml:space="preserve">ells 400 acres to William Randolph, Gent, being part of 1800 acres bounded by Chickahominy River, Boar Swamp.  Wit: John Mackmiell, James Cocke and Judith, wife of John, </w:t>
      </w:r>
      <w:r>
        <w:lastRenderedPageBreak/>
        <w:t xml:space="preserve">relinquishes her dower right. Another sale, same day, next page, to Benjamin Hatcher, part of same parcel, Judith </w:t>
      </w:r>
      <w:r w:rsidR="00B233B9">
        <w:t xml:space="preserve">Woodson </w:t>
      </w:r>
      <w:r>
        <w:t>relinquishes her rights.  (Weisiger 1996, p. 49)</w:t>
      </w:r>
    </w:p>
    <w:p w:rsidR="004F4814" w:rsidRDefault="004F4814" w:rsidP="001470B7">
      <w:pPr>
        <w:pStyle w:val="NormalWeb"/>
        <w:spacing w:before="240" w:beforeAutospacing="0" w:after="240" w:afterAutospacing="0"/>
        <w:ind w:left="0" w:right="0"/>
      </w:pPr>
      <w:r w:rsidRPr="006B2FE8">
        <w:rPr>
          <w:b/>
        </w:rPr>
        <w:t xml:space="preserve">1689 – May 3 – </w:t>
      </w:r>
      <w:r w:rsidR="00D44AA9" w:rsidRPr="00245A6E">
        <w:rPr>
          <w:b/>
          <w:u w:val="single"/>
        </w:rPr>
        <w:t xml:space="preserve">UK </w:t>
      </w:r>
      <w:r w:rsidRPr="006B2FE8">
        <w:rPr>
          <w:b/>
          <w:u w:val="single"/>
        </w:rPr>
        <w:t>Berkshire Greenham</w:t>
      </w:r>
      <w:r w:rsidRPr="006B2FE8">
        <w:rPr>
          <w:b/>
        </w:rPr>
        <w:t xml:space="preserve"> – Ox Alum – Robert Knight</w:t>
      </w:r>
      <w:r>
        <w:t xml:space="preserve"> – s/o Roger</w:t>
      </w:r>
      <w:r w:rsidR="00B233B9">
        <w:t xml:space="preserve"> Knight</w:t>
      </w:r>
      <w:r>
        <w:t xml:space="preserve"> of Greenham, Berks, arm. Corpus Christi Coll., matric. 3 May 1689, aged 16; bar.-at-law, Lincoln’s Inn, 1700. See Foster’s </w:t>
      </w:r>
      <w:r w:rsidRPr="006B2FE8">
        <w:rPr>
          <w:i/>
        </w:rPr>
        <w:t>Judges and Barristers</w:t>
      </w:r>
      <w:r>
        <w:t>. (Oxford University Alumni 1500-1886, pp. 861-863)</w:t>
      </w:r>
    </w:p>
    <w:p w:rsidR="00213D47" w:rsidRDefault="00213D47" w:rsidP="001470B7">
      <w:pPr>
        <w:pStyle w:val="NormalWeb"/>
        <w:spacing w:before="240" w:beforeAutospacing="0" w:after="240" w:afterAutospacing="0"/>
        <w:ind w:left="0" w:right="0"/>
      </w:pPr>
      <w:r w:rsidRPr="00862830">
        <w:rPr>
          <w:b/>
        </w:rPr>
        <w:t xml:space="preserve">1689 – May 12 – </w:t>
      </w:r>
      <w:r w:rsidRPr="00862830">
        <w:rPr>
          <w:b/>
          <w:u w:val="single"/>
        </w:rPr>
        <w:t xml:space="preserve">UK </w:t>
      </w:r>
      <w:r w:rsidR="00862830" w:rsidRPr="00862830">
        <w:rPr>
          <w:b/>
          <w:u w:val="single"/>
        </w:rPr>
        <w:t>Dublin</w:t>
      </w:r>
      <w:r w:rsidRPr="00862830">
        <w:rPr>
          <w:b/>
        </w:rPr>
        <w:t xml:space="preserve"> – Admin – John Spier (Speer) Esq</w:t>
      </w:r>
      <w:r>
        <w:t xml:space="preserve"> – Attainted by James II: </w:t>
      </w:r>
      <w:r w:rsidR="00862830" w:rsidRPr="00862830">
        <w:rPr>
          <w:i/>
        </w:rPr>
        <w:t>An Act for the Attainder of divers Protestants in Ireland</w:t>
      </w:r>
      <w:r w:rsidR="00862830">
        <w:t xml:space="preserve"> was introduced in the Irish Parliament, Dublin 12 May 1689. This act repealed the acts of settlement and all grants, patents and certificates as applied to the persons named.  They were all protestants named by Members of Parliament.  The Act was immediately passed three times and then locked away so that any Protestants might not see it until the expiry date (November) by which time any appleas had to be made.  In consequence, the property and goods of the persons named were seized for King James II.  Some 2,441 persons were named and all declared “traitors, and adjudged to suffer the pains of death and forfeiture, without hope of any pardon, after the first day of November then ensuing.”  To make sure, James also approved another Act which prevented the English Parliament from rescinding the Irish legislation. The Siege of Derry took place in 1689 when the citizens of the town refused to allow entry to the armies of King James.  They were then besieged for 105 days.  Eventually, James II was defeated by William of Orange at the Battle of the Boyne in 1690.   (Extracted from the </w:t>
      </w:r>
      <w:r w:rsidR="00862830" w:rsidRPr="00862830">
        <w:rPr>
          <w:i/>
        </w:rPr>
        <w:t>Annals of Derry</w:t>
      </w:r>
      <w:r w:rsidR="00862830">
        <w:t xml:space="preserve">, by Robert Simpson, Londonderry, Hempton, 1847, Reprinted North West Books, Limavady, 1987.) </w:t>
      </w:r>
    </w:p>
    <w:p w:rsidR="001470B7" w:rsidRDefault="001470B7" w:rsidP="001470B7">
      <w:pPr>
        <w:pStyle w:val="NormalWeb"/>
        <w:spacing w:before="240" w:beforeAutospacing="0" w:after="240" w:afterAutospacing="0"/>
        <w:ind w:left="0" w:right="0"/>
      </w:pPr>
      <w:r>
        <w:rPr>
          <w:b/>
        </w:rPr>
        <w:t xml:space="preserve">1689 </w:t>
      </w:r>
      <w:r w:rsidR="00C22FFA">
        <w:rPr>
          <w:b/>
        </w:rPr>
        <w:t xml:space="preserve">- </w:t>
      </w:r>
      <w:r>
        <w:rPr>
          <w:b/>
        </w:rPr>
        <w:t xml:space="preserve">Jun 1 </w:t>
      </w:r>
      <w:r>
        <w:t xml:space="preserve">– </w:t>
      </w:r>
      <w:r>
        <w:rPr>
          <w:b/>
          <w:u w:val="single"/>
        </w:rPr>
        <w:t>VA</w:t>
      </w:r>
      <w:r w:rsidR="00C22FFA">
        <w:rPr>
          <w:b/>
          <w:u w:val="single"/>
        </w:rPr>
        <w:t xml:space="preserve"> </w:t>
      </w:r>
      <w:r w:rsidR="00C22FFA" w:rsidRPr="0060324F">
        <w:rPr>
          <w:b/>
          <w:u w:val="single"/>
        </w:rPr>
        <w:t>Henrico</w:t>
      </w:r>
      <w:r w:rsidRPr="00C22FFA">
        <w:rPr>
          <w:b/>
        </w:rPr>
        <w:t xml:space="preserve"> – </w:t>
      </w:r>
      <w:r w:rsidR="00C22FFA" w:rsidRPr="00C22FFA">
        <w:rPr>
          <w:b/>
        </w:rPr>
        <w:t xml:space="preserve">Admin - </w:t>
      </w:r>
      <w:r w:rsidRPr="00C22FFA">
        <w:rPr>
          <w:b/>
        </w:rPr>
        <w:t>Robert Woodson, Sr</w:t>
      </w:r>
      <w:r>
        <w:t>.</w:t>
      </w:r>
      <w:r w:rsidR="00C22FFA">
        <w:t xml:space="preserve"> - </w:t>
      </w:r>
      <w:r>
        <w:t xml:space="preserve"> Of Henrico Co., for love &amp; affection to my daughter Sarah, wife of Edward Moseby, 100 acres on south side of White Oak Swamp, purchased of Robert Clark, adjoining Thomas East, Sr. Wit: John Mackmiell, Tho. Charles. * Same day, next page: Robert Woodson, Sr. for 20 days carpenters work, to Edward Moseby, 50 acres, next to the 100 acres given by me this day to Sarah, wife of said Edward.  Wit: John Mackmiell, Tho</w:t>
      </w:r>
      <w:r w:rsidR="00B233B9">
        <w:t>mas</w:t>
      </w:r>
      <w:r>
        <w:t xml:space="preserve"> Charles. (Weisiger 1996, p. 52)</w:t>
      </w:r>
    </w:p>
    <w:p w:rsidR="001470B7" w:rsidRDefault="001470B7" w:rsidP="001470B7">
      <w:pPr>
        <w:pStyle w:val="NormalWeb"/>
        <w:spacing w:before="240" w:beforeAutospacing="0" w:after="240" w:afterAutospacing="0"/>
        <w:ind w:left="0" w:right="0"/>
      </w:pPr>
      <w:r>
        <w:rPr>
          <w:b/>
        </w:rPr>
        <w:t xml:space="preserve">1689 </w:t>
      </w:r>
      <w:r w:rsidR="003E21B1">
        <w:rPr>
          <w:b/>
        </w:rPr>
        <w:t xml:space="preserve">- </w:t>
      </w:r>
      <w:r>
        <w:rPr>
          <w:b/>
        </w:rPr>
        <w:t xml:space="preserve">Jun 1 </w:t>
      </w:r>
      <w:r>
        <w:t xml:space="preserve">– </w:t>
      </w:r>
      <w:r>
        <w:rPr>
          <w:b/>
          <w:u w:val="single"/>
        </w:rPr>
        <w:t>VA</w:t>
      </w:r>
      <w:r w:rsidR="003E21B1">
        <w:rPr>
          <w:b/>
          <w:u w:val="single"/>
        </w:rPr>
        <w:t xml:space="preserve"> </w:t>
      </w:r>
      <w:r w:rsidR="003E21B1" w:rsidRPr="009413FD">
        <w:rPr>
          <w:b/>
          <w:u w:val="single"/>
        </w:rPr>
        <w:t>Henrico</w:t>
      </w:r>
      <w:r w:rsidRPr="003E21B1">
        <w:rPr>
          <w:b/>
        </w:rPr>
        <w:t xml:space="preserve"> – </w:t>
      </w:r>
      <w:r w:rsidR="003E21B1" w:rsidRPr="003E21B1">
        <w:rPr>
          <w:b/>
        </w:rPr>
        <w:t xml:space="preserve">Admin - </w:t>
      </w:r>
      <w:r w:rsidRPr="003E21B1">
        <w:rPr>
          <w:b/>
        </w:rPr>
        <w:t>Richard Ferris</w:t>
      </w:r>
      <w:r w:rsidR="003E21B1">
        <w:t xml:space="preserve"> - A</w:t>
      </w:r>
      <w:r>
        <w:t>cknowledges receipt from James Hambleton of 900 lbs for 100 acres sold to him 1 Jun 1689.  Wit: John Woodson, Sr.  Rec 1 Oct 1698. (Weisiger 1996, p. 106)</w:t>
      </w:r>
    </w:p>
    <w:p w:rsidR="001470B7" w:rsidRDefault="001470B7" w:rsidP="001470B7">
      <w:pPr>
        <w:pStyle w:val="NormalWeb"/>
        <w:spacing w:before="240" w:beforeAutospacing="0" w:after="240" w:afterAutospacing="0"/>
        <w:ind w:left="0" w:right="0"/>
      </w:pPr>
      <w:r>
        <w:rPr>
          <w:b/>
        </w:rPr>
        <w:t xml:space="preserve">1689 </w:t>
      </w:r>
      <w:r w:rsidR="009D0075">
        <w:rPr>
          <w:b/>
        </w:rPr>
        <w:t xml:space="preserve">- </w:t>
      </w:r>
      <w:r>
        <w:rPr>
          <w:b/>
        </w:rPr>
        <w:t xml:space="preserve">Jun 10 </w:t>
      </w:r>
      <w:r>
        <w:t xml:space="preserve">– </w:t>
      </w:r>
      <w:r w:rsidR="0048433C" w:rsidRPr="00884954">
        <w:rPr>
          <w:b/>
          <w:u w:val="single"/>
        </w:rPr>
        <w:t>VA</w:t>
      </w:r>
      <w:r w:rsidR="0048433C">
        <w:rPr>
          <w:b/>
          <w:u w:val="single"/>
        </w:rPr>
        <w:t xml:space="preserve"> </w:t>
      </w:r>
      <w:r w:rsidR="0048433C" w:rsidRPr="00884954">
        <w:rPr>
          <w:b/>
          <w:u w:val="single"/>
        </w:rPr>
        <w:t>Surry</w:t>
      </w:r>
      <w:r w:rsidR="00BA4D3F">
        <w:rPr>
          <w:b/>
          <w:u w:val="single"/>
        </w:rPr>
        <w:t>/Sussex</w:t>
      </w:r>
      <w:r w:rsidR="0048433C" w:rsidRPr="0048433C">
        <w:rPr>
          <w:b/>
        </w:rPr>
        <w:t xml:space="preserve"> – Admin - Tithables list - Selected:</w:t>
      </w:r>
      <w:r w:rsidR="0048433C">
        <w:rPr>
          <w:b/>
        </w:rPr>
        <w:t xml:space="preserve"> </w:t>
      </w:r>
      <w:r>
        <w:t xml:space="preserve"> </w:t>
      </w:r>
      <w:r w:rsidR="00B233B9">
        <w:t xml:space="preserve">** </w:t>
      </w:r>
      <w:r w:rsidRPr="006727C3">
        <w:rPr>
          <w:b/>
        </w:rPr>
        <w:t>Sunken Marsh</w:t>
      </w:r>
      <w:r>
        <w:t xml:space="preserve">: </w:t>
      </w:r>
      <w:r w:rsidRPr="00DB65AA">
        <w:t>George Nicholson, Henry Hillingsworth, Step</w:t>
      </w:r>
      <w:r w:rsidR="0074769C" w:rsidRPr="00DB65AA">
        <w:t>h</w:t>
      </w:r>
      <w:r w:rsidRPr="00DB65AA">
        <w:t xml:space="preserve">en Coleman, Edward Greene, John Barton, John Roberts, Richard Washington, Richard Green, Peter Bagley, Robert Nicholson, Edward Taylor, William Knott, Robert Cartwright, David Phillips, </w:t>
      </w:r>
      <w:r w:rsidRPr="00BE3B42">
        <w:rPr>
          <w:b/>
        </w:rPr>
        <w:t>Thomas Cott</w:t>
      </w:r>
      <w:r w:rsidR="00BA4D3F" w:rsidRPr="00BE3B42">
        <w:rPr>
          <w:b/>
        </w:rPr>
        <w:t>en, Walter Cotte</w:t>
      </w:r>
      <w:r w:rsidRPr="00BE3B42">
        <w:rPr>
          <w:b/>
        </w:rPr>
        <w:t>n</w:t>
      </w:r>
      <w:r w:rsidRPr="00DB65AA">
        <w:t>, Hugh Bagley, Abraham Evan</w:t>
      </w:r>
      <w:r w:rsidR="009D0075" w:rsidRPr="00DB65AA">
        <w:t>s</w:t>
      </w:r>
      <w:r w:rsidRPr="00DB65AA">
        <w:t xml:space="preserve">, </w:t>
      </w:r>
      <w:r w:rsidRPr="00BE3B42">
        <w:rPr>
          <w:b/>
        </w:rPr>
        <w:t>George Jordan</w:t>
      </w:r>
      <w:r w:rsidRPr="00DB65AA">
        <w:t xml:space="preserve">, George Hughes, James Watkins, Richard Bullock, John Morgan, Roger Williams SR &amp; JR, </w:t>
      </w:r>
      <w:r w:rsidRPr="00BE3B42">
        <w:rPr>
          <w:b/>
        </w:rPr>
        <w:t>David Andrews, Arthur Jordan, River Jordan, James Jordan</w:t>
      </w:r>
      <w:r w:rsidRPr="00DB65AA">
        <w:t xml:space="preserve">, Sion Hill, Robert Hill, Thomas Ironmonger, John Ironmonger, Samuel Alsobrook, Thomas Waller, Jonas Bennett, Edward Batley, Robert Andrews, Thomas Andrews JR, Thomas Flood, Walter Flood, William Rose, Nathaniel Roberts, Nicholas Meriwether, Edward Grantham, Francis Clements, William Gray, Lawrence Mizell, Luke Mizell, John Greene, Francis Regan, Daniel Regan, John Watkins, </w:t>
      </w:r>
      <w:r w:rsidRPr="00BE3B42">
        <w:rPr>
          <w:b/>
        </w:rPr>
        <w:t>Richard Jordan SR &amp; JR</w:t>
      </w:r>
      <w:r w:rsidRPr="00DB65AA">
        <w:t xml:space="preserve">, John Clements, George Williams, John Phillips JR, Thomas Davis &amp; Jane Bell, </w:t>
      </w:r>
      <w:r w:rsidRPr="00DB65AA">
        <w:lastRenderedPageBreak/>
        <w:t xml:space="preserve">John Phillips SR; ** </w:t>
      </w:r>
      <w:r w:rsidRPr="00DB65AA">
        <w:rPr>
          <w:b/>
        </w:rPr>
        <w:t>Lawnes Creek Parish</w:t>
      </w:r>
      <w:r w:rsidRPr="00DB65AA">
        <w:t xml:space="preserve">: William Newsom SR &amp; JR, Robert Crawford, </w:t>
      </w:r>
      <w:r w:rsidRPr="00BE3B42">
        <w:rPr>
          <w:b/>
        </w:rPr>
        <w:t>John Kindred</w:t>
      </w:r>
      <w:r w:rsidRPr="00DB65AA">
        <w:t xml:space="preserve">, Widow Monk for Robert Hunicutt &amp; William Bennett, John Clarke, Richard Morris, William Hancock, John Hancock, John Collins, Robert Lancaster, John Clarke; ** </w:t>
      </w:r>
      <w:r w:rsidRPr="00DB65AA">
        <w:rPr>
          <w:b/>
        </w:rPr>
        <w:t>Black Water precinct</w:t>
      </w:r>
      <w:r w:rsidRPr="00DB65AA">
        <w:t xml:space="preserve">: Anthony Evans, John Coker, John Gray, Arthur Davis, Robert Savage, Charles Savage, Charles Bass. </w:t>
      </w:r>
      <w:r>
        <w:t xml:space="preserve"> </w:t>
      </w:r>
    </w:p>
    <w:p w:rsidR="004F4814" w:rsidRDefault="004F4814" w:rsidP="001470B7">
      <w:pPr>
        <w:pStyle w:val="NormalWeb"/>
        <w:spacing w:before="240" w:beforeAutospacing="0" w:after="240" w:afterAutospacing="0"/>
        <w:ind w:left="0" w:right="0"/>
      </w:pPr>
      <w:r w:rsidRPr="0052616A">
        <w:rPr>
          <w:b/>
        </w:rPr>
        <w:t xml:space="preserve">1689 – Nov 9 – </w:t>
      </w:r>
      <w:r w:rsidR="00D44AA9" w:rsidRPr="00245A6E">
        <w:rPr>
          <w:b/>
          <w:u w:val="single"/>
        </w:rPr>
        <w:t xml:space="preserve">UK </w:t>
      </w:r>
      <w:r w:rsidRPr="0052616A">
        <w:rPr>
          <w:b/>
          <w:u w:val="single"/>
        </w:rPr>
        <w:t>Hampshire Brading</w:t>
      </w:r>
      <w:r w:rsidRPr="0052616A">
        <w:rPr>
          <w:b/>
        </w:rPr>
        <w:t xml:space="preserve"> – Will – Thomas Knight</w:t>
      </w:r>
      <w:r>
        <w:rPr>
          <w:b/>
        </w:rPr>
        <w:t>, Gent</w:t>
      </w:r>
      <w:r>
        <w:t xml:space="preserve"> – Isle of Wight; to the poor of the parish, 10 pounds; to daughter Anne Knight, the income of 40 pounds a year from property in the parish; also to daughter Anne, 500 pounds; daughter not to marry without approval of her brother, Richard Knight, and overseers of will, if she does, her legacy is void; if she marries an approved person, she gets 600 pounds more; to daughter Jane Knight, annuity of 30 pounds a year from property in the parish; to daughter Jane, 500 pounds;  she also must marry approved person in which case she gets 500 pounds more;  to daughter Elizabeth, annuity of 24 pounds; also to daughter Elizabeth, 500 pounds; same terms regarding marriage as offered to her sisters, with additional sum of 400 pounds; sister Jane Combes, Widow, to have her board and lodging with testator’s son for her natural life plus 10 pounds a year; to son Richard Knight, all the lands, tenements, chattels, household goods, silver, plate, bedding, hangins, pewter, furnitureetc; son Richard to be executor, but if he is under 21 at time of his father’s death, overseers will “have the tuition of his person”; Thomas Burry, Jowhn Bowler, Gent, to be overseers. (Prerogative Court of Canterbury Wills, 1384-1858, PROB 11: Will Registers, 1688-1696, Piece 397: Ent, Quire Numbers 139-189 (1689))</w:t>
      </w:r>
    </w:p>
    <w:p w:rsidR="001470B7" w:rsidRDefault="001470B7" w:rsidP="001470B7">
      <w:pPr>
        <w:pStyle w:val="NormalWeb"/>
        <w:spacing w:before="240" w:beforeAutospacing="0" w:after="240" w:afterAutospacing="0"/>
        <w:ind w:left="0" w:right="0"/>
      </w:pPr>
      <w:r>
        <w:rPr>
          <w:b/>
        </w:rPr>
        <w:t xml:space="preserve">1689 </w:t>
      </w:r>
      <w:r w:rsidR="003E21B1">
        <w:rPr>
          <w:b/>
        </w:rPr>
        <w:t xml:space="preserve">- </w:t>
      </w:r>
      <w:r>
        <w:rPr>
          <w:b/>
        </w:rPr>
        <w:t xml:space="preserve">Dec 2 </w:t>
      </w:r>
      <w:r>
        <w:t xml:space="preserve">– </w:t>
      </w:r>
      <w:r>
        <w:rPr>
          <w:b/>
          <w:u w:val="single"/>
        </w:rPr>
        <w:t>VA</w:t>
      </w:r>
      <w:r w:rsidR="003E21B1">
        <w:rPr>
          <w:b/>
          <w:u w:val="single"/>
        </w:rPr>
        <w:t xml:space="preserve"> </w:t>
      </w:r>
      <w:r w:rsidR="003E21B1" w:rsidRPr="00B91FDE">
        <w:rPr>
          <w:b/>
          <w:u w:val="single"/>
        </w:rPr>
        <w:t>Henrico</w:t>
      </w:r>
      <w:r w:rsidRPr="003E21B1">
        <w:rPr>
          <w:b/>
        </w:rPr>
        <w:t xml:space="preserve"> – </w:t>
      </w:r>
      <w:r w:rsidR="003E21B1" w:rsidRPr="003E21B1">
        <w:rPr>
          <w:b/>
        </w:rPr>
        <w:t xml:space="preserve">Will – John Lewis - </w:t>
      </w:r>
      <w:r>
        <w:t>Accounts of estate of John Lewis, dec’d, divided into three parts, and have given to the relict (now wife to Samuel Trottman) One third, to William Lewis (son and exec.) one third, to Sarah</w:t>
      </w:r>
      <w:r w:rsidR="003E21B1">
        <w:t xml:space="preserve"> Lewis</w:t>
      </w:r>
      <w:r>
        <w:t>, daughter of the de’d, one third is to be held in possession o</w:t>
      </w:r>
      <w:r w:rsidR="003E21B1">
        <w:t xml:space="preserve">f </w:t>
      </w:r>
      <w:r>
        <w:t>her guardian William Lewis.  Signed: Thomas Cocke, William Randolph. (Weisiger, 1998,  p. 33)</w:t>
      </w:r>
    </w:p>
    <w:p w:rsidR="004F4814" w:rsidRDefault="004F4814" w:rsidP="001470B7">
      <w:pPr>
        <w:pStyle w:val="NormalWeb"/>
        <w:spacing w:before="240" w:beforeAutospacing="0" w:after="240" w:afterAutospacing="0"/>
        <w:ind w:left="0" w:right="0"/>
      </w:pPr>
      <w:r w:rsidRPr="00D87AEF">
        <w:rPr>
          <w:b/>
        </w:rPr>
        <w:t xml:space="preserve">1689 – </w:t>
      </w:r>
      <w:r w:rsidR="00D44AA9" w:rsidRPr="00245A6E">
        <w:rPr>
          <w:b/>
          <w:u w:val="single"/>
        </w:rPr>
        <w:t xml:space="preserve">UK </w:t>
      </w:r>
      <w:r w:rsidRPr="00D87AEF">
        <w:rPr>
          <w:b/>
          <w:u w:val="single"/>
        </w:rPr>
        <w:t>Hampshire Kingsclere</w:t>
      </w:r>
      <w:r w:rsidRPr="00D87AEF">
        <w:rPr>
          <w:b/>
        </w:rPr>
        <w:t xml:space="preserve"> – </w:t>
      </w:r>
      <w:r>
        <w:rPr>
          <w:b/>
        </w:rPr>
        <w:t>Chancery</w:t>
      </w:r>
      <w:r w:rsidRPr="00D87AEF">
        <w:rPr>
          <w:b/>
        </w:rPr>
        <w:t xml:space="preserve"> – Knight vs Knight</w:t>
      </w:r>
      <w:r>
        <w:t xml:space="preserve"> - Plaintiffs: William Knight.  Defendants: Martha Knight and John Knight.  Subject: property in Kingsclere, Hampshire.  Document type: bill and answer. (National Archives, Kew England, Ref: </w:t>
      </w:r>
      <w:r w:rsidRPr="00D87AEF">
        <w:t>C 8/517/37</w:t>
      </w:r>
      <w:r>
        <w:t>)</w:t>
      </w:r>
    </w:p>
    <w:p w:rsidR="004F4814" w:rsidRDefault="004F4814" w:rsidP="004F4814">
      <w:pPr>
        <w:pStyle w:val="Heading2"/>
      </w:pPr>
      <w:r>
        <w:t>1690</w:t>
      </w:r>
    </w:p>
    <w:p w:rsidR="001470B7" w:rsidRDefault="001470B7" w:rsidP="001470B7">
      <w:pPr>
        <w:pStyle w:val="NormalWeb"/>
        <w:spacing w:before="240" w:beforeAutospacing="0" w:after="240" w:afterAutospacing="0"/>
        <w:ind w:left="0" w:right="0"/>
      </w:pPr>
      <w:r w:rsidRPr="008A1D89">
        <w:rPr>
          <w:b/>
        </w:rPr>
        <w:t xml:space="preserve">1690 </w:t>
      </w:r>
      <w:r w:rsidR="003E21B1">
        <w:rPr>
          <w:b/>
        </w:rPr>
        <w:t xml:space="preserve">- </w:t>
      </w:r>
      <w:r w:rsidRPr="008A1D89">
        <w:rPr>
          <w:b/>
        </w:rPr>
        <w:t xml:space="preserve">Apr 1 </w:t>
      </w:r>
      <w:r>
        <w:t xml:space="preserve">– </w:t>
      </w:r>
      <w:r>
        <w:rPr>
          <w:b/>
          <w:u w:val="single"/>
        </w:rPr>
        <w:t>VA</w:t>
      </w:r>
      <w:r w:rsidR="003E21B1">
        <w:rPr>
          <w:b/>
          <w:u w:val="single"/>
        </w:rPr>
        <w:t xml:space="preserve"> </w:t>
      </w:r>
      <w:r w:rsidR="003E21B1" w:rsidRPr="00B91FDE">
        <w:rPr>
          <w:b/>
          <w:u w:val="single"/>
        </w:rPr>
        <w:t>Henrico</w:t>
      </w:r>
      <w:r w:rsidRPr="003E21B1">
        <w:rPr>
          <w:b/>
        </w:rPr>
        <w:t xml:space="preserve"> </w:t>
      </w:r>
      <w:r w:rsidR="003E21B1" w:rsidRPr="003E21B1">
        <w:rPr>
          <w:b/>
        </w:rPr>
        <w:t>–</w:t>
      </w:r>
      <w:r w:rsidRPr="003E21B1">
        <w:rPr>
          <w:b/>
        </w:rPr>
        <w:t xml:space="preserve"> </w:t>
      </w:r>
      <w:r w:rsidR="003E21B1" w:rsidRPr="003E21B1">
        <w:rPr>
          <w:b/>
        </w:rPr>
        <w:t>Admin – Richard Kennon</w:t>
      </w:r>
      <w:r w:rsidR="003E21B1">
        <w:t xml:space="preserve"> - </w:t>
      </w:r>
      <w:r w:rsidRPr="008A1D89">
        <w:t>There is due to Mr. Richard Kennon, 8000 acres for importation of: Names include: Henry Knight, John Bridges, Christopher Hill, John Evans, John Webb, Richard Lewis, Elizabeth Young, Nicholas Sharp, Richard Fletcher, Richard Roberts, etc</w:t>
      </w:r>
      <w:r>
        <w:t xml:space="preserve"> (Weisiger 1996, pp. 141-142)</w:t>
      </w:r>
    </w:p>
    <w:p w:rsidR="00DD3E99" w:rsidRDefault="00DD3E99" w:rsidP="001470B7">
      <w:pPr>
        <w:pStyle w:val="NormalWeb"/>
        <w:spacing w:before="240" w:beforeAutospacing="0" w:after="240" w:afterAutospacing="0"/>
        <w:ind w:left="0" w:right="0"/>
      </w:pPr>
      <w:r w:rsidRPr="008A1D89">
        <w:rPr>
          <w:b/>
        </w:rPr>
        <w:t xml:space="preserve">1690 </w:t>
      </w:r>
      <w:r>
        <w:rPr>
          <w:b/>
        </w:rPr>
        <w:t xml:space="preserve">- </w:t>
      </w:r>
      <w:r w:rsidRPr="008A1D89">
        <w:rPr>
          <w:b/>
        </w:rPr>
        <w:t xml:space="preserve">Apr 1 </w:t>
      </w:r>
      <w:r>
        <w:t xml:space="preserve">– </w:t>
      </w:r>
      <w:r>
        <w:rPr>
          <w:b/>
          <w:u w:val="single"/>
        </w:rPr>
        <w:t>VA Charles City</w:t>
      </w:r>
      <w:r w:rsidRPr="003E21B1">
        <w:rPr>
          <w:b/>
        </w:rPr>
        <w:t xml:space="preserve"> – Admin – </w:t>
      </w:r>
      <w:r>
        <w:rPr>
          <w:b/>
        </w:rPr>
        <w:t xml:space="preserve">John Knight – </w:t>
      </w:r>
      <w:r w:rsidRPr="00DD3E99">
        <w:t>Land patent to: Mr. James Cock, John Butler &amp; Wm. Low, 1684 acs., Chas. City Co., at a place known as Moncuseneck (Monk’s Neck); Beg. at J</w:t>
      </w:r>
      <w:r>
        <w:t xml:space="preserve">ohn </w:t>
      </w:r>
      <w:r w:rsidRPr="00DD3E99">
        <w:t>Evans &amp; Roger Tillman; crossing Cattail Br; &amp; upper Nottaway Path; to Moncuseneck main Sw. Imp. of 34 pers: Wm. Barker, Joan Barker, Benja. Lucas, ….</w:t>
      </w:r>
      <w:r>
        <w:t>John</w:t>
      </w:r>
      <w:r w:rsidRPr="00DD3E99">
        <w:t xml:space="preserve"> Knight. </w:t>
      </w:r>
      <w:r>
        <w:t>(Nugent II, p. 347)</w:t>
      </w:r>
    </w:p>
    <w:p w:rsidR="001470B7" w:rsidRDefault="00AF594C" w:rsidP="001470B7">
      <w:pPr>
        <w:pStyle w:val="NormalWeb"/>
        <w:spacing w:before="240" w:beforeAutospacing="0" w:after="240" w:afterAutospacing="0"/>
        <w:ind w:left="0" w:right="0"/>
      </w:pPr>
      <w:r w:rsidRPr="00AF594C">
        <w:rPr>
          <w:b/>
        </w:rPr>
        <w:t xml:space="preserve">1690 - Apr </w:t>
      </w:r>
      <w:r w:rsidR="001470B7" w:rsidRPr="00AF594C">
        <w:rPr>
          <w:b/>
        </w:rPr>
        <w:t xml:space="preserve">21 </w:t>
      </w:r>
      <w:r w:rsidR="001470B7" w:rsidRPr="00AF594C">
        <w:t xml:space="preserve">– </w:t>
      </w:r>
      <w:r w:rsidR="001470B7" w:rsidRPr="00AF594C">
        <w:rPr>
          <w:b/>
          <w:u w:val="single"/>
        </w:rPr>
        <w:t>VA</w:t>
      </w:r>
      <w:r w:rsidRPr="00AF594C">
        <w:rPr>
          <w:b/>
          <w:u w:val="single"/>
        </w:rPr>
        <w:t xml:space="preserve"> Nansemond</w:t>
      </w:r>
      <w:r w:rsidR="001470B7" w:rsidRPr="00AF594C">
        <w:rPr>
          <w:b/>
        </w:rPr>
        <w:t xml:space="preserve"> – </w:t>
      </w:r>
      <w:r w:rsidRPr="00AF594C">
        <w:rPr>
          <w:b/>
        </w:rPr>
        <w:t xml:space="preserve">Admin - </w:t>
      </w:r>
      <w:r w:rsidR="001470B7" w:rsidRPr="00AF594C">
        <w:rPr>
          <w:b/>
        </w:rPr>
        <w:t>Mrs. Eliz. Carter</w:t>
      </w:r>
      <w:r>
        <w:t xml:space="preserve"> – Land patent:</w:t>
      </w:r>
      <w:r w:rsidR="001470B7">
        <w:t xml:space="preserve"> executrix of </w:t>
      </w:r>
      <w:r w:rsidR="001470B7" w:rsidRPr="005075A3">
        <w:t>Col. Edward Carter</w:t>
      </w:r>
      <w:r w:rsidR="001470B7">
        <w:t>, 764 acs… etc. (</w:t>
      </w:r>
      <w:r>
        <w:t xml:space="preserve">Nugent II, </w:t>
      </w:r>
      <w:r w:rsidR="001470B7">
        <w:t>p. 342)</w:t>
      </w:r>
    </w:p>
    <w:p w:rsidR="001470B7" w:rsidRDefault="00546D9B" w:rsidP="001470B7">
      <w:pPr>
        <w:pStyle w:val="NormalWeb"/>
        <w:spacing w:before="240" w:beforeAutospacing="0" w:after="240" w:afterAutospacing="0"/>
        <w:ind w:left="0" w:right="0"/>
      </w:pPr>
      <w:r>
        <w:rPr>
          <w:b/>
        </w:rPr>
        <w:lastRenderedPageBreak/>
        <w:t xml:space="preserve">1690 Apr </w:t>
      </w:r>
      <w:r w:rsidR="001470B7">
        <w:rPr>
          <w:b/>
        </w:rPr>
        <w:t xml:space="preserve">21 </w:t>
      </w:r>
      <w:r w:rsidR="001470B7">
        <w:t xml:space="preserve">– </w:t>
      </w:r>
      <w:r w:rsidR="001470B7">
        <w:rPr>
          <w:b/>
          <w:u w:val="single"/>
        </w:rPr>
        <w:t>VA</w:t>
      </w:r>
      <w:r w:rsidR="003E21B1">
        <w:rPr>
          <w:b/>
          <w:u w:val="single"/>
        </w:rPr>
        <w:t xml:space="preserve"> </w:t>
      </w:r>
      <w:r w:rsidR="003E21B1" w:rsidRPr="00865196">
        <w:rPr>
          <w:b/>
          <w:u w:val="single"/>
        </w:rPr>
        <w:t>Henrico</w:t>
      </w:r>
      <w:r w:rsidR="001470B7" w:rsidRPr="003E21B1">
        <w:rPr>
          <w:b/>
        </w:rPr>
        <w:t xml:space="preserve"> </w:t>
      </w:r>
      <w:r w:rsidR="003E21B1" w:rsidRPr="003E21B1">
        <w:rPr>
          <w:b/>
        </w:rPr>
        <w:t>–</w:t>
      </w:r>
      <w:r w:rsidR="001470B7" w:rsidRPr="003E21B1">
        <w:rPr>
          <w:b/>
        </w:rPr>
        <w:t xml:space="preserve"> </w:t>
      </w:r>
      <w:r w:rsidR="003E21B1" w:rsidRPr="003E21B1">
        <w:rPr>
          <w:b/>
        </w:rPr>
        <w:t>Admin -</w:t>
      </w:r>
      <w:r w:rsidR="001470B7" w:rsidRPr="003E21B1">
        <w:rPr>
          <w:b/>
        </w:rPr>
        <w:t xml:space="preserve"> </w:t>
      </w:r>
      <w:r w:rsidR="001470B7" w:rsidRPr="00CB4743">
        <w:rPr>
          <w:b/>
        </w:rPr>
        <w:t>John Woodson, S</w:t>
      </w:r>
      <w:r w:rsidR="003E21B1">
        <w:rPr>
          <w:b/>
        </w:rPr>
        <w:t>R</w:t>
      </w:r>
      <w:r w:rsidR="003E21B1" w:rsidRPr="003E21B1">
        <w:t xml:space="preserve"> – Land patent for</w:t>
      </w:r>
      <w:r w:rsidR="001470B7">
        <w:t>1324 acs in Verina Parish on S. side of Chickahomony… imp. Of 27 pers.Incl. Rob</w:t>
      </w:r>
      <w:r w:rsidR="003E21B1">
        <w:t>er</w:t>
      </w:r>
      <w:r w:rsidR="001470B7">
        <w:t xml:space="preserve">t Martin, Alice Hill. (Nugent II, p. 343) </w:t>
      </w:r>
    </w:p>
    <w:p w:rsidR="001470B7" w:rsidRDefault="001470B7" w:rsidP="001470B7">
      <w:pPr>
        <w:pStyle w:val="NormalWeb"/>
        <w:spacing w:before="240" w:beforeAutospacing="0" w:after="240" w:afterAutospacing="0"/>
        <w:ind w:left="0" w:right="0"/>
      </w:pPr>
      <w:r>
        <w:rPr>
          <w:b/>
        </w:rPr>
        <w:t xml:space="preserve">1690 </w:t>
      </w:r>
      <w:r w:rsidR="00546D9B">
        <w:rPr>
          <w:b/>
        </w:rPr>
        <w:t xml:space="preserve">- </w:t>
      </w:r>
      <w:r>
        <w:rPr>
          <w:b/>
        </w:rPr>
        <w:t xml:space="preserve">Apr 21 </w:t>
      </w:r>
      <w:r>
        <w:t xml:space="preserve">– </w:t>
      </w:r>
      <w:r w:rsidRPr="00B75B22">
        <w:rPr>
          <w:b/>
          <w:u w:val="single"/>
        </w:rPr>
        <w:t xml:space="preserve">Henrico </w:t>
      </w:r>
      <w:r>
        <w:rPr>
          <w:b/>
          <w:u w:val="single"/>
        </w:rPr>
        <w:t>VA</w:t>
      </w:r>
      <w:r w:rsidRPr="00D368AF">
        <w:rPr>
          <w:b/>
        </w:rPr>
        <w:t xml:space="preserve"> – </w:t>
      </w:r>
      <w:r w:rsidR="00D368AF" w:rsidRPr="00D368AF">
        <w:rPr>
          <w:b/>
        </w:rPr>
        <w:t xml:space="preserve">Admin - </w:t>
      </w:r>
      <w:r w:rsidRPr="00D368AF">
        <w:rPr>
          <w:b/>
        </w:rPr>
        <w:t>James Moore</w:t>
      </w:r>
      <w:r w:rsidR="00D368AF">
        <w:t xml:space="preserve"> – Land patent for</w:t>
      </w:r>
      <w:r>
        <w:t xml:space="preserve"> 573 acs. … in Verina Par…. Adj. James Lisle, Fra</w:t>
      </w:r>
      <w:r w:rsidR="00D368AF">
        <w:t>ncis</w:t>
      </w:r>
      <w:r>
        <w:t xml:space="preserve"> Warren… Imp. Of 12 pers.” Including Dan</w:t>
      </w:r>
      <w:r w:rsidR="00D368AF">
        <w:t>iel</w:t>
      </w:r>
      <w:r>
        <w:t xml:space="preserve"> Jordan, Thomas Hill, Edw</w:t>
      </w:r>
      <w:r w:rsidR="00D368AF">
        <w:t>ard</w:t>
      </w:r>
      <w:r>
        <w:t xml:space="preserve"> Richardson, Rich</w:t>
      </w:r>
      <w:r w:rsidR="00D368AF">
        <w:t>ar</w:t>
      </w:r>
      <w:r>
        <w:t>d Martin, John Cole. (Foley 1983, p. 31)</w:t>
      </w:r>
    </w:p>
    <w:p w:rsidR="00BA2D09" w:rsidRDefault="00BA2D09" w:rsidP="001470B7">
      <w:pPr>
        <w:pStyle w:val="NormalWeb"/>
        <w:spacing w:before="240" w:beforeAutospacing="0" w:after="240" w:afterAutospacing="0"/>
        <w:ind w:left="0" w:right="0"/>
      </w:pPr>
      <w:r w:rsidRPr="00BA2D09">
        <w:rPr>
          <w:b/>
        </w:rPr>
        <w:t xml:space="preserve">1690 – May 21 – </w:t>
      </w:r>
      <w:r w:rsidRPr="00BA2D09">
        <w:rPr>
          <w:b/>
          <w:u w:val="single"/>
        </w:rPr>
        <w:t>VA Northumberland</w:t>
      </w:r>
      <w:r w:rsidRPr="00BA2D09">
        <w:rPr>
          <w:b/>
        </w:rPr>
        <w:t xml:space="preserve"> – Admin – Thomas Knight</w:t>
      </w:r>
      <w:r>
        <w:t xml:space="preserve"> - At a Court held for Northumberland County May 21, 1690: THOMAS KNIGHT constable for the lower precincts of Wicomico Parish. (Hamrick, NCOB 1687-1698, p. 504)</w:t>
      </w:r>
    </w:p>
    <w:p w:rsidR="001470B7" w:rsidRDefault="001470B7" w:rsidP="001470B7">
      <w:pPr>
        <w:pStyle w:val="NormalWeb"/>
        <w:spacing w:before="240" w:beforeAutospacing="0" w:after="240" w:afterAutospacing="0"/>
        <w:ind w:left="0" w:right="0"/>
      </w:pPr>
      <w:r>
        <w:rPr>
          <w:b/>
        </w:rPr>
        <w:t xml:space="preserve">1690 </w:t>
      </w:r>
      <w:r w:rsidR="00546D9B">
        <w:rPr>
          <w:b/>
        </w:rPr>
        <w:t xml:space="preserve">- </w:t>
      </w:r>
      <w:r>
        <w:rPr>
          <w:b/>
        </w:rPr>
        <w:t xml:space="preserve">Jun 2 </w:t>
      </w:r>
      <w:r>
        <w:t xml:space="preserve">– </w:t>
      </w:r>
      <w:r>
        <w:rPr>
          <w:b/>
          <w:u w:val="single"/>
        </w:rPr>
        <w:t>VA</w:t>
      </w:r>
      <w:r w:rsidR="00546D9B">
        <w:rPr>
          <w:b/>
          <w:u w:val="single"/>
        </w:rPr>
        <w:t xml:space="preserve"> </w:t>
      </w:r>
      <w:r w:rsidR="00546D9B" w:rsidRPr="00B04981">
        <w:rPr>
          <w:b/>
          <w:u w:val="single"/>
        </w:rPr>
        <w:t>Henrico</w:t>
      </w:r>
      <w:r w:rsidRPr="00546D9B">
        <w:rPr>
          <w:b/>
        </w:rPr>
        <w:t xml:space="preserve"> – </w:t>
      </w:r>
      <w:r w:rsidR="00546D9B" w:rsidRPr="00546D9B">
        <w:rPr>
          <w:b/>
        </w:rPr>
        <w:t xml:space="preserve">Admin - </w:t>
      </w:r>
      <w:r w:rsidRPr="00546D9B">
        <w:rPr>
          <w:b/>
        </w:rPr>
        <w:t>James Moore (More)</w:t>
      </w:r>
      <w:r>
        <w:t xml:space="preserve"> </w:t>
      </w:r>
      <w:r w:rsidR="00546D9B">
        <w:t>- O</w:t>
      </w:r>
      <w:r>
        <w:t>f Henrico Co., for 550 lbs tobacco, to John Watson (text: Wadson) land on east side of north branch of Usnum Brook; part of a tract taken up by me, 195 acres Wit: Christopher Branch, John Field. (Weisiger 1996, p. 57)</w:t>
      </w:r>
    </w:p>
    <w:p w:rsidR="004F4814" w:rsidRDefault="004F4814" w:rsidP="001470B7">
      <w:pPr>
        <w:pStyle w:val="NormalWeb"/>
        <w:spacing w:before="240" w:beforeAutospacing="0" w:after="240" w:afterAutospacing="0"/>
        <w:ind w:left="0" w:right="0"/>
      </w:pPr>
      <w:r w:rsidRPr="00AD0EEA">
        <w:rPr>
          <w:b/>
        </w:rPr>
        <w:t xml:space="preserve">1690 – Jun 3 – </w:t>
      </w:r>
      <w:r w:rsidR="00D44AA9" w:rsidRPr="00245A6E">
        <w:rPr>
          <w:b/>
          <w:u w:val="single"/>
        </w:rPr>
        <w:t xml:space="preserve">UK </w:t>
      </w:r>
      <w:r w:rsidRPr="00AD0EEA">
        <w:rPr>
          <w:b/>
          <w:u w:val="single"/>
        </w:rPr>
        <w:t>Middlesex Stepney</w:t>
      </w:r>
      <w:r w:rsidRPr="00AD0EEA">
        <w:rPr>
          <w:b/>
        </w:rPr>
        <w:t xml:space="preserve"> – Ox Alum – Thomas Knight</w:t>
      </w:r>
      <w:r>
        <w:t xml:space="preserve"> – s/o Thomas of Stepney, Middx, gent, University Coll, matric 3 June 1690, aged 16; student of Inner Temple 1688, as son and heir of Thomas, late of Gray’s Inn, esq., deceased. See Foster’s </w:t>
      </w:r>
      <w:r w:rsidRPr="00AD0EEA">
        <w:rPr>
          <w:i/>
        </w:rPr>
        <w:t>Inns of Court Reg</w:t>
      </w:r>
      <w:r>
        <w:t>. (Oxford University Alumni 1500-1886, pp. 861-863)</w:t>
      </w:r>
    </w:p>
    <w:p w:rsidR="001470B7" w:rsidRDefault="001470B7" w:rsidP="001470B7">
      <w:pPr>
        <w:pStyle w:val="NormalWeb"/>
        <w:spacing w:before="240" w:beforeAutospacing="0" w:after="240" w:afterAutospacing="0"/>
        <w:ind w:left="0" w:right="0"/>
      </w:pPr>
      <w:r>
        <w:rPr>
          <w:b/>
        </w:rPr>
        <w:t xml:space="preserve">1690 </w:t>
      </w:r>
      <w:r w:rsidR="00D368AF">
        <w:rPr>
          <w:b/>
        </w:rPr>
        <w:t xml:space="preserve">- </w:t>
      </w:r>
      <w:r>
        <w:rPr>
          <w:b/>
        </w:rPr>
        <w:t xml:space="preserve">Jun 2 </w:t>
      </w:r>
      <w:r>
        <w:t xml:space="preserve">– </w:t>
      </w:r>
      <w:r>
        <w:rPr>
          <w:b/>
          <w:u w:val="single"/>
        </w:rPr>
        <w:t>VA</w:t>
      </w:r>
      <w:r w:rsidR="00D368AF">
        <w:rPr>
          <w:b/>
          <w:u w:val="single"/>
        </w:rPr>
        <w:t xml:space="preserve"> </w:t>
      </w:r>
      <w:r w:rsidR="00D368AF" w:rsidRPr="00847C5A">
        <w:rPr>
          <w:b/>
          <w:u w:val="single"/>
        </w:rPr>
        <w:t>Henrico</w:t>
      </w:r>
      <w:r w:rsidRPr="00D368AF">
        <w:rPr>
          <w:b/>
        </w:rPr>
        <w:t xml:space="preserve"> – </w:t>
      </w:r>
      <w:r w:rsidR="00D368AF" w:rsidRPr="00D368AF">
        <w:rPr>
          <w:b/>
        </w:rPr>
        <w:t>Admin - Robert Woodson, SR</w:t>
      </w:r>
      <w:r w:rsidR="00D368AF">
        <w:t xml:space="preserve"> – Robert Woodson SR</w:t>
      </w:r>
      <w:r>
        <w:t xml:space="preserve">, Giles Carter, Richard Ferris, William Ferris and Roger </w:t>
      </w:r>
      <w:r w:rsidR="00D368AF">
        <w:t>Cummins (</w:t>
      </w:r>
      <w:r>
        <w:t>Comeings</w:t>
      </w:r>
      <w:r w:rsidR="00D368AF">
        <w:t>)</w:t>
      </w:r>
      <w:r>
        <w:t xml:space="preserve"> jointly patented in Oct 1688 1780 acres on White Oak Swamp.  Since then William Ferris relinquished his part and never paid.  Roger Comeings died and never paid, and his widow also relinquished her part, so that whole tract fell to Woodson, Carter and Richard Ferris.  Since then it has been divided between them.  Giles Carter’s part is next to swamp where John Watson lives and next to land sold by Richard Ferris to James Hambleton, 552 acres.  Richard Ferris’s land is next to Hambleton on north side of swamp, 600 acres.  Robert Woodson has the rest.  Wit: Sam</w:t>
      </w:r>
      <w:r w:rsidR="00D368AF">
        <w:t>ue</w:t>
      </w:r>
      <w:r>
        <w:t>l Knigg, W</w:t>
      </w:r>
      <w:r w:rsidR="00D368AF">
        <w:t>illia</w:t>
      </w:r>
      <w:r>
        <w:t>m (W) Ferris, Philemon Childers.  Signed by the three parties.  (Weisiger 1996, p. 57)</w:t>
      </w:r>
    </w:p>
    <w:p w:rsidR="001470B7" w:rsidRDefault="001470B7" w:rsidP="001470B7">
      <w:pPr>
        <w:pStyle w:val="NormalWeb"/>
        <w:spacing w:before="240" w:beforeAutospacing="0" w:after="240" w:afterAutospacing="0"/>
        <w:ind w:left="0" w:right="0"/>
      </w:pPr>
      <w:r>
        <w:rPr>
          <w:b/>
        </w:rPr>
        <w:t xml:space="preserve">1690 </w:t>
      </w:r>
      <w:r w:rsidR="00D368AF">
        <w:rPr>
          <w:b/>
        </w:rPr>
        <w:t xml:space="preserve">- </w:t>
      </w:r>
      <w:r>
        <w:rPr>
          <w:b/>
        </w:rPr>
        <w:t xml:space="preserve">Jun 2 </w:t>
      </w:r>
      <w:r>
        <w:t xml:space="preserve">– </w:t>
      </w:r>
      <w:r>
        <w:rPr>
          <w:b/>
          <w:u w:val="single"/>
        </w:rPr>
        <w:t>VA</w:t>
      </w:r>
      <w:r w:rsidR="00D368AF">
        <w:rPr>
          <w:b/>
          <w:u w:val="single"/>
        </w:rPr>
        <w:t xml:space="preserve"> </w:t>
      </w:r>
      <w:r w:rsidR="00D368AF" w:rsidRPr="00847C5A">
        <w:rPr>
          <w:b/>
          <w:u w:val="single"/>
        </w:rPr>
        <w:t>Henrico</w:t>
      </w:r>
      <w:r w:rsidRPr="00D368AF">
        <w:rPr>
          <w:b/>
        </w:rPr>
        <w:t xml:space="preserve"> – </w:t>
      </w:r>
      <w:r w:rsidR="00D368AF" w:rsidRPr="00D368AF">
        <w:rPr>
          <w:b/>
        </w:rPr>
        <w:t xml:space="preserve">Admin - </w:t>
      </w:r>
      <w:r w:rsidRPr="00D368AF">
        <w:rPr>
          <w:b/>
        </w:rPr>
        <w:t>Richard Ferris</w:t>
      </w:r>
      <w:r w:rsidR="00D368AF">
        <w:t xml:space="preserve"> - O</w:t>
      </w:r>
      <w:r>
        <w:t xml:space="preserve">f Henrico Co., planter, for good causes, </w:t>
      </w:r>
      <w:r w:rsidR="00D368AF">
        <w:t xml:space="preserve">deeds </w:t>
      </w:r>
      <w:r>
        <w:t>to William Ferris of same, planter, 50 acres on north side of White Oak Swamp, next to land of Richard Cocke of Old Mans Creek, Charles City Co., and Richard Bass.  Wit: Giles Carter, Tho</w:t>
      </w:r>
      <w:r w:rsidR="00D368AF">
        <w:t>mas</w:t>
      </w:r>
      <w:r>
        <w:t xml:space="preserve"> (E) East, Signed: Rich</w:t>
      </w:r>
      <w:r w:rsidR="00D368AF">
        <w:t>ar</w:t>
      </w:r>
      <w:r>
        <w:t>d Ferris. (Weisiger 1996, p. 57)</w:t>
      </w:r>
    </w:p>
    <w:p w:rsidR="001470B7" w:rsidRDefault="001470B7" w:rsidP="001470B7">
      <w:pPr>
        <w:pStyle w:val="NormalWeb"/>
        <w:spacing w:before="240" w:beforeAutospacing="0" w:after="240" w:afterAutospacing="0"/>
        <w:ind w:left="0" w:right="0"/>
      </w:pPr>
      <w:r>
        <w:rPr>
          <w:b/>
        </w:rPr>
        <w:t xml:space="preserve">1690 </w:t>
      </w:r>
      <w:r w:rsidR="00D368AF">
        <w:rPr>
          <w:b/>
        </w:rPr>
        <w:t xml:space="preserve">- </w:t>
      </w:r>
      <w:r>
        <w:rPr>
          <w:b/>
        </w:rPr>
        <w:t xml:space="preserve">Jun 2 </w:t>
      </w:r>
      <w:r>
        <w:t xml:space="preserve">– </w:t>
      </w:r>
      <w:r>
        <w:rPr>
          <w:b/>
          <w:u w:val="single"/>
        </w:rPr>
        <w:t>VA</w:t>
      </w:r>
      <w:r w:rsidR="00D368AF">
        <w:rPr>
          <w:b/>
          <w:u w:val="single"/>
        </w:rPr>
        <w:t xml:space="preserve"> </w:t>
      </w:r>
      <w:r w:rsidR="00D368AF" w:rsidRPr="00847C5A">
        <w:rPr>
          <w:b/>
          <w:u w:val="single"/>
        </w:rPr>
        <w:t>Henrico</w:t>
      </w:r>
      <w:r w:rsidRPr="00D368AF">
        <w:rPr>
          <w:b/>
        </w:rPr>
        <w:t xml:space="preserve"> – </w:t>
      </w:r>
      <w:r w:rsidR="00D368AF" w:rsidRPr="00D368AF">
        <w:rPr>
          <w:b/>
        </w:rPr>
        <w:t xml:space="preserve">Admin - </w:t>
      </w:r>
      <w:r w:rsidRPr="00D368AF">
        <w:rPr>
          <w:b/>
        </w:rPr>
        <w:t>John Woodson</w:t>
      </w:r>
      <w:r>
        <w:t xml:space="preserve"> </w:t>
      </w:r>
      <w:r w:rsidR="00D368AF">
        <w:t xml:space="preserve">- </w:t>
      </w:r>
      <w:r>
        <w:t>of Henrico Co., for 1200 lbs tobacco, received from Edward Horner, sells to Philemon Childers of same county, land on south side of Chickahominy Swamp, next to Benjamin Hatcher, 250 acres.  Wit: Samuel Knigg, Giles Carter, Judith, wife of John, relinquished her dower right. (Weisiger 1996, p. 57)</w:t>
      </w:r>
    </w:p>
    <w:p w:rsidR="001470B7" w:rsidRDefault="001470B7" w:rsidP="001470B7">
      <w:pPr>
        <w:pStyle w:val="NormalWeb"/>
        <w:spacing w:before="240" w:beforeAutospacing="0" w:after="240" w:afterAutospacing="0"/>
        <w:ind w:left="0" w:right="0"/>
      </w:pPr>
      <w:r>
        <w:rPr>
          <w:b/>
        </w:rPr>
        <w:t xml:space="preserve">1690 </w:t>
      </w:r>
      <w:r w:rsidR="00D368AF">
        <w:rPr>
          <w:b/>
        </w:rPr>
        <w:t xml:space="preserve">- </w:t>
      </w:r>
      <w:r>
        <w:rPr>
          <w:b/>
        </w:rPr>
        <w:t xml:space="preserve">Jun 2 </w:t>
      </w:r>
      <w:r>
        <w:t xml:space="preserve">– </w:t>
      </w:r>
      <w:r>
        <w:rPr>
          <w:b/>
          <w:u w:val="single"/>
        </w:rPr>
        <w:t>VA</w:t>
      </w:r>
      <w:r w:rsidR="00D368AF">
        <w:rPr>
          <w:b/>
          <w:u w:val="single"/>
        </w:rPr>
        <w:t xml:space="preserve"> </w:t>
      </w:r>
      <w:r w:rsidR="00D368AF" w:rsidRPr="00F07DC4">
        <w:rPr>
          <w:b/>
          <w:u w:val="single"/>
        </w:rPr>
        <w:t>Henrico</w:t>
      </w:r>
      <w:r w:rsidRPr="00D368AF">
        <w:rPr>
          <w:b/>
        </w:rPr>
        <w:t xml:space="preserve"> – </w:t>
      </w:r>
      <w:r w:rsidR="00D368AF" w:rsidRPr="00D368AF">
        <w:rPr>
          <w:b/>
        </w:rPr>
        <w:t xml:space="preserve">Admin - </w:t>
      </w:r>
      <w:r w:rsidRPr="00D368AF">
        <w:rPr>
          <w:b/>
        </w:rPr>
        <w:t>John Woodson, Sr</w:t>
      </w:r>
      <w:r>
        <w:t xml:space="preserve">. </w:t>
      </w:r>
      <w:r w:rsidR="00D368AF">
        <w:t xml:space="preserve">- </w:t>
      </w:r>
      <w:r>
        <w:t xml:space="preserve">of Henrico Co., for 3000 lbs tobacco, to Samuel Knibb and Jeremiah Brown, land on south side of Chickahominy Swamp bounded by land Wm Randolph purchased of John Woodson, 300 acres, part of a greater patent.  Wit: Christopher Branch, John Field Signed: Jno. </w:t>
      </w:r>
      <w:r>
        <w:lastRenderedPageBreak/>
        <w:t>Woodson  * John Woodson, Jr. Attorney for Judith, wife of John Woodson, Sr., relinquished her dower right.  Her power of attorney witnessed by John Brita</w:t>
      </w:r>
      <w:r w:rsidR="00D368AF">
        <w:t>i</w:t>
      </w:r>
      <w:r>
        <w:t xml:space="preserve">n, John Mackmiell. (Weisiger 1996, p. 58) </w:t>
      </w:r>
    </w:p>
    <w:p w:rsidR="001470B7" w:rsidRDefault="001470B7" w:rsidP="001470B7">
      <w:pPr>
        <w:pStyle w:val="NormalWeb"/>
        <w:spacing w:before="240" w:beforeAutospacing="0" w:after="240" w:afterAutospacing="0"/>
        <w:ind w:left="0" w:right="0"/>
      </w:pPr>
      <w:r>
        <w:rPr>
          <w:b/>
        </w:rPr>
        <w:t xml:space="preserve">1690 </w:t>
      </w:r>
      <w:r w:rsidR="00C862A2">
        <w:rPr>
          <w:b/>
        </w:rPr>
        <w:t xml:space="preserve">- </w:t>
      </w:r>
      <w:r>
        <w:rPr>
          <w:b/>
        </w:rPr>
        <w:t xml:space="preserve">Jun 2 </w:t>
      </w:r>
      <w:r>
        <w:t xml:space="preserve">– </w:t>
      </w:r>
      <w:r>
        <w:rPr>
          <w:b/>
          <w:u w:val="single"/>
        </w:rPr>
        <w:t>VA</w:t>
      </w:r>
      <w:r w:rsidR="00C862A2">
        <w:rPr>
          <w:b/>
          <w:u w:val="single"/>
        </w:rPr>
        <w:t xml:space="preserve"> </w:t>
      </w:r>
      <w:r w:rsidR="00C862A2" w:rsidRPr="00891086">
        <w:rPr>
          <w:b/>
          <w:u w:val="single"/>
        </w:rPr>
        <w:t>Henrico</w:t>
      </w:r>
      <w:r w:rsidRPr="00C862A2">
        <w:rPr>
          <w:b/>
        </w:rPr>
        <w:t xml:space="preserve"> – </w:t>
      </w:r>
      <w:r w:rsidR="00C862A2" w:rsidRPr="00C862A2">
        <w:rPr>
          <w:b/>
        </w:rPr>
        <w:t xml:space="preserve">Admin - </w:t>
      </w:r>
      <w:r w:rsidRPr="00C862A2">
        <w:rPr>
          <w:b/>
        </w:rPr>
        <w:t>John Woodson</w:t>
      </w:r>
      <w:r>
        <w:t xml:space="preserve"> </w:t>
      </w:r>
      <w:r w:rsidR="00C862A2">
        <w:t>- O</w:t>
      </w:r>
      <w:r>
        <w:t xml:space="preserve">f Henrico Co., </w:t>
      </w:r>
      <w:r w:rsidRPr="007462FD">
        <w:rPr>
          <w:i/>
        </w:rPr>
        <w:t>wheelwright</w:t>
      </w:r>
      <w:r>
        <w:t xml:space="preserve">, for divers good causes, to </w:t>
      </w:r>
      <w:r w:rsidRPr="007462FD">
        <w:rPr>
          <w:i/>
        </w:rPr>
        <w:t>my loving brother, Robert Woodson, Jr</w:t>
      </w:r>
      <w:r>
        <w:t>. of same, 106 acres being 1/5 of a patent to Robert Woodson, Sr., John Woodson, Thomas East, William Porter and Robert Clark, on south side of White Oak Swamp.  Wit: Giles Carter, Thomas Ease, Signed: Jno. Woodson. (Weisiger 1996, p. 58)</w:t>
      </w:r>
    </w:p>
    <w:p w:rsidR="001470B7" w:rsidRDefault="001470B7" w:rsidP="001470B7">
      <w:pPr>
        <w:pStyle w:val="NormalWeb"/>
        <w:spacing w:before="240" w:beforeAutospacing="0" w:after="240" w:afterAutospacing="0"/>
        <w:ind w:left="0" w:right="0"/>
      </w:pPr>
      <w:r>
        <w:rPr>
          <w:b/>
        </w:rPr>
        <w:t xml:space="preserve">1690 </w:t>
      </w:r>
      <w:r w:rsidR="00C862A2">
        <w:rPr>
          <w:b/>
        </w:rPr>
        <w:t xml:space="preserve">- </w:t>
      </w:r>
      <w:r>
        <w:rPr>
          <w:b/>
        </w:rPr>
        <w:t xml:space="preserve">Jun 2 </w:t>
      </w:r>
      <w:r>
        <w:t xml:space="preserve">– </w:t>
      </w:r>
      <w:r>
        <w:rPr>
          <w:b/>
          <w:u w:val="single"/>
        </w:rPr>
        <w:t>VA</w:t>
      </w:r>
      <w:r w:rsidR="00C862A2">
        <w:rPr>
          <w:b/>
          <w:u w:val="single"/>
        </w:rPr>
        <w:t xml:space="preserve"> </w:t>
      </w:r>
      <w:r w:rsidR="00C862A2" w:rsidRPr="00891086">
        <w:rPr>
          <w:b/>
          <w:u w:val="single"/>
        </w:rPr>
        <w:t>Henrico</w:t>
      </w:r>
      <w:r w:rsidRPr="00C862A2">
        <w:rPr>
          <w:b/>
        </w:rPr>
        <w:t xml:space="preserve"> – </w:t>
      </w:r>
      <w:r w:rsidR="00C862A2" w:rsidRPr="00C862A2">
        <w:rPr>
          <w:b/>
        </w:rPr>
        <w:t>Admin - Robert Woodson, Sr</w:t>
      </w:r>
      <w:r w:rsidR="00C862A2">
        <w:t xml:space="preserve"> - O</w:t>
      </w:r>
      <w:r>
        <w:t>f Henrico Co., for a consideration, to John Pleasants, 150 acres; being part of 300 I bought of him; it being part of a patent taken up by Thomas East, William Porter, Henry Rowen and myself, on north side James River.  Wit: Richard Ferris, Thomas Robinson (TR), Signed: Robert Woodson (W). (Weisiger 1996, p. 58)</w:t>
      </w:r>
    </w:p>
    <w:p w:rsidR="001470B7" w:rsidRDefault="001470B7" w:rsidP="001470B7">
      <w:pPr>
        <w:pStyle w:val="NormalWeb"/>
        <w:spacing w:before="240" w:beforeAutospacing="0" w:after="240" w:afterAutospacing="0"/>
        <w:ind w:left="0" w:right="0"/>
      </w:pPr>
      <w:r>
        <w:rPr>
          <w:b/>
        </w:rPr>
        <w:t xml:space="preserve">1690 </w:t>
      </w:r>
      <w:r w:rsidR="0048433C">
        <w:rPr>
          <w:b/>
        </w:rPr>
        <w:t xml:space="preserve">- </w:t>
      </w:r>
      <w:r>
        <w:rPr>
          <w:b/>
        </w:rPr>
        <w:t xml:space="preserve">Jun 10 </w:t>
      </w:r>
      <w:r>
        <w:t xml:space="preserve">– </w:t>
      </w:r>
      <w:r w:rsidR="0048433C" w:rsidRPr="00884954">
        <w:rPr>
          <w:b/>
          <w:u w:val="single"/>
        </w:rPr>
        <w:t>VA</w:t>
      </w:r>
      <w:r w:rsidR="0048433C">
        <w:rPr>
          <w:b/>
          <w:u w:val="single"/>
        </w:rPr>
        <w:t xml:space="preserve"> </w:t>
      </w:r>
      <w:r w:rsidR="0048433C" w:rsidRPr="00884954">
        <w:rPr>
          <w:b/>
          <w:u w:val="single"/>
        </w:rPr>
        <w:t>Surry</w:t>
      </w:r>
      <w:r w:rsidR="0048433C" w:rsidRPr="0048433C">
        <w:rPr>
          <w:b/>
        </w:rPr>
        <w:t xml:space="preserve"> – Admin - Tithables list - Selected:</w:t>
      </w:r>
      <w:r>
        <w:t xml:space="preserve"> </w:t>
      </w:r>
      <w:r w:rsidR="00DB65AA" w:rsidRPr="00DB65AA">
        <w:rPr>
          <w:b/>
        </w:rPr>
        <w:t>Sunken Marsh</w:t>
      </w:r>
      <w:r w:rsidR="00DB65AA">
        <w:t xml:space="preserve">: </w:t>
      </w:r>
      <w:r>
        <w:t xml:space="preserve">John Roberts, Richard Parker, Robert Nicholson, Richard Greene, Thomas Evans, Jeremiah Ellis SR, Edward Ellis, David Phillips, Thomas Cotton, James Watkins, John Sharpe, Edward Greene, Richard Bullock, Henry Hollingsworth, </w:t>
      </w:r>
      <w:r w:rsidRPr="003C065E">
        <w:rPr>
          <w:b/>
        </w:rPr>
        <w:t xml:space="preserve">John Knight </w:t>
      </w:r>
      <w:r>
        <w:t xml:space="preserve">(with Thomas Busby and Nathaniel Hales or Halet), Robert Cartwright, William Knott, George Jordan, Hugh Bagley, Abraham Evans, John Morgan, Richard Washington, Roger Williams SR &amp; JR, George Hughes, John Greene, Richard Rose, Thomas Ironmonger, John Ironmonger, Samuel Alsobrook, Nicholas Meriwether, Walter Flood, Thomas Flood, William Gray, William Rose, David Andrews, Jonas Bennett, Sion Hill, Robert Hill, Edward Grantham, Nathaniel Roberts, Richard Jordan SR &amp; JR, Lawrence Mizell, Francis Clements, John Watkins, Arthur Jordan, River Jordan, Robert Andrews, Thomas Waller, Francis Regan, Thomas Andrews JR, William Johnson, Luke Mizell, James Jordan, Edward Cutt (with William Edwards and Richard Wheelhouse), William Meade, Thomas Warren, George Williams, James Ellis, John Clements &amp; son, Thomas Morris, John Phillips; ** </w:t>
      </w:r>
      <w:r w:rsidRPr="00DB65AA">
        <w:rPr>
          <w:b/>
        </w:rPr>
        <w:t>Blackwater</w:t>
      </w:r>
      <w:r w:rsidRPr="000C3DD8">
        <w:t>: Robert Hart</w:t>
      </w:r>
      <w:r>
        <w:t xml:space="preserve">, John Coker, William Coker, James Cooke, Francis Gregory, John Gray, Robert Savage, Charles Savage, Richard Andrews, James Griffin, John Griffin, Abraham Moore, Joseph Ford; ** </w:t>
      </w:r>
      <w:r w:rsidRPr="00DB65AA">
        <w:rPr>
          <w:b/>
        </w:rPr>
        <w:t>Lawnes Creek</w:t>
      </w:r>
      <w:r>
        <w:t xml:space="preserve">: Edward Taylor, John Collins, John Clarke, Robert Lancaster, Henry Hart, Thomas Hart, William Hancock, John Hancock, John Kindred, Widow Munch for Robert Hunicutt &amp; David Rice, John Greene, John Clarke, John Phillips, William Newsom SR &amp; JR. </w:t>
      </w:r>
    </w:p>
    <w:p w:rsidR="004F4814" w:rsidRDefault="004F4814" w:rsidP="004F4814">
      <w:r w:rsidRPr="00B16386">
        <w:rPr>
          <w:b/>
        </w:rPr>
        <w:t xml:space="preserve">1690 – Jun 25 – </w:t>
      </w:r>
      <w:r w:rsidR="00D44AA9" w:rsidRPr="00245A6E">
        <w:rPr>
          <w:b/>
          <w:szCs w:val="24"/>
          <w:u w:val="single"/>
        </w:rPr>
        <w:t xml:space="preserve">UK </w:t>
      </w:r>
      <w:r w:rsidRPr="00B16386">
        <w:rPr>
          <w:b/>
          <w:u w:val="single"/>
        </w:rPr>
        <w:t>Kent Romney</w:t>
      </w:r>
      <w:r w:rsidRPr="00B16386">
        <w:rPr>
          <w:b/>
        </w:rPr>
        <w:t xml:space="preserve"> – Admin – Peter Knight, John Knight</w:t>
      </w:r>
      <w:r>
        <w:t xml:space="preserve"> - </w:t>
      </w:r>
      <w:r w:rsidRPr="00B16386">
        <w:t xml:space="preserve">Treasury warrant to the Customs Commissioners establishing eight riding officers for the guard of the Kentish coast (to prevent the carrying of wool into France and bringing over uncustomed and prohibited goods by the French privateers) : at a salary of 60l. per an. each as in lieu of the two sloops now employed : said officers to be David Russen and Thomas Hatton at Lydd ; Henry Broadly and Edward Anderson at Romney ; John Knight and Edward Furlong at Hythe and William Whatton and Robert Underwood at Folkeston : to be removed or exchanged from one station to another as may be found convenient : by which method 1,008l. 4s. 0d. per an. will be saved out of the establishment of said two sloops, the present charge of which is 1,488l. 4s. 0d. per an. : viz. the sloop </w:t>
      </w:r>
      <w:r w:rsidRPr="00B16386">
        <w:rPr>
          <w:i/>
        </w:rPr>
        <w:t>Enquiry</w:t>
      </w:r>
      <w:r w:rsidRPr="00B16386">
        <w:t xml:space="preserve">, Peter Knight commander, who by a Treasury warrant of 1689, June 11, had an addition of eight men to his complement of 11 men and a boy ; and the </w:t>
      </w:r>
      <w:r w:rsidRPr="00B16386">
        <w:rPr>
          <w:i/>
        </w:rPr>
        <w:t>Observator</w:t>
      </w:r>
      <w:r w:rsidRPr="00B16386">
        <w:t xml:space="preserve"> sloop, John Knight commander, who by the </w:t>
      </w:r>
      <w:r w:rsidRPr="00B16386">
        <w:lastRenderedPageBreak/>
        <w:t>same warrant had 20 men added to make his complement 30 men. The present warrant is by reason of the Customs Commissioners' memorial of the 12th inst. based on the report of Mr. Breton, customer and collector of Dover, and Mr. Colchester, surveyor, who was sent to inspect the several ports in Kent and Sussex, to the effect that the great number of French privateers upon the coast have in effect rendered both the said sloops useless, which (though they generally keep together) are not strong enough to prevent the said privateers from bringing over prohibited goods.</w:t>
      </w:r>
      <w:r>
        <w:t xml:space="preserve"> (</w:t>
      </w:r>
      <w:r w:rsidRPr="00B16386">
        <w:t>Out L</w:t>
      </w:r>
      <w:r>
        <w:t>etters (Customs) XII, pp. 162-3:</w:t>
      </w:r>
      <w:r w:rsidRPr="00B16386">
        <w:t xml:space="preserve">Calendar of Treasury Books, Volume 9, 1689-1692. Originally published by His Majesty's </w:t>
      </w:r>
      <w:r>
        <w:t xml:space="preserve">Stationery Office, London, 1931) </w:t>
      </w:r>
    </w:p>
    <w:p w:rsidR="004F4814" w:rsidRDefault="004F4814" w:rsidP="004F4814">
      <w:pPr>
        <w:pStyle w:val="NormalWeb"/>
        <w:spacing w:before="240" w:beforeAutospacing="0" w:after="240" w:afterAutospacing="0"/>
        <w:ind w:left="0" w:right="0"/>
      </w:pPr>
      <w:r w:rsidRPr="00C00AF6">
        <w:rPr>
          <w:b/>
        </w:rPr>
        <w:t xml:space="preserve">1690 – Jul 15 – </w:t>
      </w:r>
      <w:r w:rsidR="00D44AA9" w:rsidRPr="00245A6E">
        <w:rPr>
          <w:b/>
          <w:u w:val="single"/>
        </w:rPr>
        <w:t xml:space="preserve">UK </w:t>
      </w:r>
      <w:r w:rsidRPr="00C00AF6">
        <w:rPr>
          <w:b/>
          <w:u w:val="single"/>
        </w:rPr>
        <w:t>London</w:t>
      </w:r>
      <w:r w:rsidRPr="00C00AF6">
        <w:rPr>
          <w:b/>
        </w:rPr>
        <w:t xml:space="preserve"> – Ox Alum – James Knight</w:t>
      </w:r>
      <w:r>
        <w:t xml:space="preserve"> – Son of Richard of London, gent. St. John’s Coll., matric 15 Jul 1690, aged 18; fellow 1693, B.A. 1694, M.A. 1698, tutor and Greek reader, B. and D.D. 1719, admitted to Merchant Taylors’ school 1684 (born March 1672), vicar of St. Sepulchre’s, London, 1716; died 26 May 1735. See </w:t>
      </w:r>
      <w:r w:rsidRPr="00C00AF6">
        <w:rPr>
          <w:i/>
        </w:rPr>
        <w:t>Robinson</w:t>
      </w:r>
      <w:r>
        <w:t xml:space="preserve">, i. 313; buried at St Sepulchre’s. See </w:t>
      </w:r>
      <w:r w:rsidRPr="00C00AF6">
        <w:rPr>
          <w:i/>
        </w:rPr>
        <w:t>Rawl</w:t>
      </w:r>
      <w:r>
        <w:t>. iii. 342, v. 213, 228, xix. 396. (Oxford University Alumni 1500-1886, p. 861)</w:t>
      </w:r>
    </w:p>
    <w:p w:rsidR="001470B7" w:rsidRDefault="001470B7" w:rsidP="001470B7">
      <w:pPr>
        <w:pStyle w:val="NormalWeb"/>
        <w:spacing w:before="240" w:beforeAutospacing="0" w:after="240" w:afterAutospacing="0"/>
        <w:ind w:left="0" w:right="0"/>
      </w:pPr>
      <w:r>
        <w:rPr>
          <w:b/>
        </w:rPr>
        <w:t xml:space="preserve">1690 </w:t>
      </w:r>
      <w:r w:rsidR="00C862A2">
        <w:rPr>
          <w:b/>
        </w:rPr>
        <w:t xml:space="preserve">- </w:t>
      </w:r>
      <w:r>
        <w:rPr>
          <w:b/>
        </w:rPr>
        <w:t xml:space="preserve">Oct 23 – </w:t>
      </w:r>
      <w:r w:rsidRPr="0071485C">
        <w:rPr>
          <w:b/>
          <w:u w:val="single"/>
        </w:rPr>
        <w:t>VA</w:t>
      </w:r>
      <w:r w:rsidR="00C862A2">
        <w:rPr>
          <w:b/>
          <w:u w:val="single"/>
        </w:rPr>
        <w:t xml:space="preserve"> </w:t>
      </w:r>
      <w:r w:rsidR="00C862A2" w:rsidRPr="0071485C">
        <w:rPr>
          <w:b/>
          <w:u w:val="single"/>
        </w:rPr>
        <w:t>Henrico</w:t>
      </w:r>
      <w:r w:rsidRPr="00C862A2">
        <w:rPr>
          <w:b/>
        </w:rPr>
        <w:t xml:space="preserve"> – </w:t>
      </w:r>
      <w:r w:rsidR="00C862A2" w:rsidRPr="00C862A2">
        <w:rPr>
          <w:b/>
        </w:rPr>
        <w:t xml:space="preserve">Admin - </w:t>
      </w:r>
      <w:r w:rsidRPr="00C862A2">
        <w:rPr>
          <w:b/>
        </w:rPr>
        <w:t>Mr. John Woodson, J</w:t>
      </w:r>
      <w:r w:rsidR="00C862A2" w:rsidRPr="00C862A2">
        <w:rPr>
          <w:b/>
        </w:rPr>
        <w:t>R</w:t>
      </w:r>
      <w:r w:rsidR="00C862A2">
        <w:t xml:space="preserve"> – Land patent for</w:t>
      </w:r>
      <w:r>
        <w:t xml:space="preserve"> 1385 acs. in Varina Par; No. side of James Riv., … Trans of 28 pers: List includes: John Evans, John Eves, Thomas Jones, John Jones, Humprey Jones, Susan Jones, Sarah Jones. (Nugent II, p. 350)</w:t>
      </w:r>
      <w:r w:rsidR="00B13148">
        <w:t xml:space="preserve">  </w:t>
      </w:r>
      <w:r w:rsidR="004F4814" w:rsidRPr="004F4814">
        <w:rPr>
          <w:b/>
        </w:rPr>
        <w:t>Note</w:t>
      </w:r>
      <w:r w:rsidR="004F4814">
        <w:t xml:space="preserve">: </w:t>
      </w:r>
      <w:r w:rsidR="00C862A2" w:rsidRPr="00C862A2">
        <w:t xml:space="preserve">Review 1677 Dec 29 Stafford County patent of Cadwallader Jones and David Jones, which included John Woodson, John Bennett, Edward Cutts, Abraham Cason, Rowland Farmer, John Farmer and John Knight!  Are we seeing some </w:t>
      </w:r>
      <w:r w:rsidR="00FC531F">
        <w:t xml:space="preserve">reciprocal </w:t>
      </w:r>
      <w:r w:rsidR="00C862A2" w:rsidRPr="00C862A2">
        <w:t xml:space="preserve">borrowing of names? </w:t>
      </w:r>
    </w:p>
    <w:p w:rsidR="001470B7" w:rsidRDefault="001470B7" w:rsidP="001470B7">
      <w:pPr>
        <w:pStyle w:val="NormalWeb"/>
        <w:spacing w:before="240" w:beforeAutospacing="0" w:after="240" w:afterAutospacing="0"/>
        <w:ind w:left="0" w:right="0"/>
      </w:pPr>
      <w:r>
        <w:rPr>
          <w:b/>
        </w:rPr>
        <w:t xml:space="preserve">1690 </w:t>
      </w:r>
      <w:r w:rsidR="00C862A2">
        <w:rPr>
          <w:b/>
        </w:rPr>
        <w:t xml:space="preserve">- </w:t>
      </w:r>
      <w:r>
        <w:rPr>
          <w:b/>
        </w:rPr>
        <w:t xml:space="preserve">Oct 23 – </w:t>
      </w:r>
      <w:r w:rsidRPr="0071485C">
        <w:rPr>
          <w:b/>
          <w:u w:val="single"/>
        </w:rPr>
        <w:t>VA</w:t>
      </w:r>
      <w:r w:rsidR="00F63978">
        <w:rPr>
          <w:b/>
          <w:u w:val="single"/>
        </w:rPr>
        <w:t xml:space="preserve"> </w:t>
      </w:r>
      <w:r w:rsidR="00F63978" w:rsidRPr="0071485C">
        <w:rPr>
          <w:b/>
          <w:u w:val="single"/>
        </w:rPr>
        <w:t>Henrico</w:t>
      </w:r>
      <w:r w:rsidRPr="00622789">
        <w:rPr>
          <w:b/>
        </w:rPr>
        <w:t xml:space="preserve"> – </w:t>
      </w:r>
      <w:r w:rsidR="00622789" w:rsidRPr="00622789">
        <w:rPr>
          <w:b/>
        </w:rPr>
        <w:t xml:space="preserve">Admin - </w:t>
      </w:r>
      <w:r w:rsidRPr="00622789">
        <w:rPr>
          <w:b/>
        </w:rPr>
        <w:t>John Woodson</w:t>
      </w:r>
      <w:r w:rsidR="00622789" w:rsidRPr="00622789">
        <w:rPr>
          <w:b/>
        </w:rPr>
        <w:t xml:space="preserve"> JR </w:t>
      </w:r>
      <w:r w:rsidR="00622789">
        <w:t>– Land patent for</w:t>
      </w:r>
      <w:r>
        <w:t xml:space="preserve"> 732 acs. Upon brs. Of Chickahomeny Sw. at a place called Half Sink: upon Stoney Point… Imp. Of 15 pers.</w:t>
      </w:r>
      <w:r w:rsidR="00622789">
        <w:t xml:space="preserve"> (No list.) </w:t>
      </w:r>
      <w:r>
        <w:t xml:space="preserve"> (Nugent II, p. 350)</w:t>
      </w:r>
    </w:p>
    <w:p w:rsidR="001470B7" w:rsidRDefault="001470B7" w:rsidP="001470B7">
      <w:pPr>
        <w:pStyle w:val="NormalWeb"/>
        <w:spacing w:before="240" w:beforeAutospacing="0" w:after="240" w:afterAutospacing="0"/>
        <w:ind w:left="0" w:right="0"/>
      </w:pPr>
      <w:r>
        <w:rPr>
          <w:b/>
        </w:rPr>
        <w:t xml:space="preserve">1690 </w:t>
      </w:r>
      <w:r w:rsidR="00622789">
        <w:rPr>
          <w:b/>
        </w:rPr>
        <w:t xml:space="preserve">- </w:t>
      </w:r>
      <w:r>
        <w:rPr>
          <w:b/>
        </w:rPr>
        <w:t xml:space="preserve">Oct – </w:t>
      </w:r>
      <w:r w:rsidRPr="0071485C">
        <w:rPr>
          <w:b/>
          <w:u w:val="single"/>
        </w:rPr>
        <w:t>VA</w:t>
      </w:r>
      <w:r w:rsidR="00622789">
        <w:rPr>
          <w:b/>
          <w:u w:val="single"/>
        </w:rPr>
        <w:t xml:space="preserve"> </w:t>
      </w:r>
      <w:r w:rsidR="00622789" w:rsidRPr="0071485C">
        <w:rPr>
          <w:b/>
          <w:u w:val="single"/>
        </w:rPr>
        <w:t>Accomack</w:t>
      </w:r>
      <w:r w:rsidRPr="00622789">
        <w:rPr>
          <w:b/>
        </w:rPr>
        <w:t xml:space="preserve"> – </w:t>
      </w:r>
      <w:r w:rsidR="00622789" w:rsidRPr="00622789">
        <w:rPr>
          <w:b/>
        </w:rPr>
        <w:t xml:space="preserve">Admin - </w:t>
      </w:r>
      <w:r w:rsidRPr="00622789">
        <w:rPr>
          <w:b/>
        </w:rPr>
        <w:t>Mr. Samuel Taylor</w:t>
      </w:r>
      <w:r w:rsidR="00622789">
        <w:t xml:space="preserve"> – Land patent for</w:t>
      </w:r>
      <w:r>
        <w:t xml:space="preserve"> 600 acs.,  by Jengoteague Island… Imp. Of 12 pers. Incl: </w:t>
      </w:r>
      <w:r w:rsidR="00622789">
        <w:t xml:space="preserve">Richard Sanders, William Jones, </w:t>
      </w:r>
      <w:r w:rsidRPr="007462FD">
        <w:rPr>
          <w:b/>
        </w:rPr>
        <w:t>Edward Knight</w:t>
      </w:r>
      <w:r>
        <w:t xml:space="preserve">. (Nugent II, p. 354) </w:t>
      </w:r>
    </w:p>
    <w:p w:rsidR="001470B7" w:rsidRDefault="001470B7" w:rsidP="001470B7">
      <w:pPr>
        <w:pStyle w:val="NormalWeb"/>
        <w:spacing w:before="240" w:beforeAutospacing="0" w:after="240" w:afterAutospacing="0"/>
        <w:ind w:left="0" w:right="0"/>
      </w:pPr>
      <w:r>
        <w:rPr>
          <w:b/>
        </w:rPr>
        <w:t xml:space="preserve">1691 </w:t>
      </w:r>
      <w:r>
        <w:t xml:space="preserve">– </w:t>
      </w:r>
      <w:r w:rsidR="00FC531F" w:rsidRPr="00FC531F">
        <w:rPr>
          <w:b/>
          <w:u w:val="single"/>
        </w:rPr>
        <w:t xml:space="preserve">VA </w:t>
      </w:r>
      <w:r w:rsidRPr="00221369">
        <w:rPr>
          <w:b/>
          <w:u w:val="single"/>
        </w:rPr>
        <w:t>Norfolk County</w:t>
      </w:r>
      <w:r>
        <w:t xml:space="preserve"> was established from Lower Norfolk Couty.</w:t>
      </w:r>
    </w:p>
    <w:p w:rsidR="001470B7" w:rsidRDefault="001470B7" w:rsidP="001470B7">
      <w:pPr>
        <w:pStyle w:val="NormalWeb"/>
        <w:spacing w:before="240" w:beforeAutospacing="0" w:after="240" w:afterAutospacing="0"/>
        <w:ind w:left="0" w:right="0"/>
      </w:pPr>
      <w:r>
        <w:rPr>
          <w:b/>
        </w:rPr>
        <w:t xml:space="preserve">1691 </w:t>
      </w:r>
      <w:r>
        <w:t xml:space="preserve">– </w:t>
      </w:r>
      <w:r w:rsidR="00FC531F" w:rsidRPr="00FC531F">
        <w:rPr>
          <w:b/>
          <w:u w:val="single"/>
        </w:rPr>
        <w:t xml:space="preserve">VA </w:t>
      </w:r>
      <w:r w:rsidRPr="00221369">
        <w:rPr>
          <w:b/>
          <w:u w:val="single"/>
        </w:rPr>
        <w:t>Princess Anne County</w:t>
      </w:r>
      <w:r>
        <w:t xml:space="preserve"> was established from Lower Norfolk County. </w:t>
      </w:r>
    </w:p>
    <w:p w:rsidR="004F4814" w:rsidRDefault="004F4814" w:rsidP="004F4814">
      <w:r w:rsidRPr="001F1369">
        <w:rPr>
          <w:b/>
        </w:rPr>
        <w:t xml:space="preserve">1691 – Feb 23 – </w:t>
      </w:r>
      <w:r w:rsidR="00D44AA9" w:rsidRPr="00245A6E">
        <w:rPr>
          <w:b/>
          <w:szCs w:val="24"/>
          <w:u w:val="single"/>
        </w:rPr>
        <w:t xml:space="preserve">UK </w:t>
      </w:r>
      <w:r w:rsidRPr="001F1369">
        <w:rPr>
          <w:b/>
          <w:u w:val="single"/>
        </w:rPr>
        <w:t>Kent Dover</w:t>
      </w:r>
      <w:r w:rsidRPr="001F1369">
        <w:rPr>
          <w:b/>
        </w:rPr>
        <w:t xml:space="preserve"> – Admin – Capt. Peter Knight</w:t>
      </w:r>
      <w:r w:rsidRPr="007A63EB">
        <w:t xml:space="preserve"> - Folio 25: Abraham Stock, Dover. Detailed descriptions of the Enquiry and the Observator, which he surveyed with Peter Knight. Both were built in Ostend and details the work that needs doing.</w:t>
      </w:r>
      <w:r>
        <w:t xml:space="preserve"> (National Archives, Kew England, Ref:</w:t>
      </w:r>
      <w:r w:rsidRPr="007A63EB">
        <w:t xml:space="preserve"> ADM 106/410/25</w:t>
      </w:r>
      <w:r>
        <w:t>)</w:t>
      </w:r>
      <w:r w:rsidRPr="007A63EB">
        <w:t xml:space="preserve"> </w:t>
      </w:r>
    </w:p>
    <w:p w:rsidR="004F4814" w:rsidRDefault="004F4814" w:rsidP="004F4814">
      <w:r w:rsidRPr="001F1369">
        <w:rPr>
          <w:b/>
        </w:rPr>
        <w:t xml:space="preserve">1691 – Feb 23 – </w:t>
      </w:r>
      <w:r w:rsidR="00D44AA9" w:rsidRPr="00245A6E">
        <w:rPr>
          <w:b/>
          <w:szCs w:val="24"/>
          <w:u w:val="single"/>
        </w:rPr>
        <w:t xml:space="preserve">UK </w:t>
      </w:r>
      <w:r w:rsidRPr="001F1369">
        <w:rPr>
          <w:b/>
          <w:u w:val="single"/>
        </w:rPr>
        <w:t>Kent Dover</w:t>
      </w:r>
      <w:r w:rsidRPr="001F1369">
        <w:rPr>
          <w:b/>
        </w:rPr>
        <w:t xml:space="preserve"> – Admin – Capt. Peter Knight</w:t>
      </w:r>
      <w:r>
        <w:t xml:space="preserve"> - Folio 37: Abraham Stock, Dover. He has been with Peter Knight, owner of the </w:t>
      </w:r>
      <w:r w:rsidRPr="0067539C">
        <w:rPr>
          <w:i/>
        </w:rPr>
        <w:t>Enquiry</w:t>
      </w:r>
      <w:r>
        <w:t xml:space="preserve">, who has agreed to work being done. He does not understand why the Commissioners have allowed the Observator to become fouled, having agreed a sale. The Dragon left harbour sailing westward. (National Archives, Kew England, Ref: </w:t>
      </w:r>
      <w:r w:rsidRPr="001F1369">
        <w:t>ADM 106/410/37</w:t>
      </w:r>
      <w:r>
        <w:t>)</w:t>
      </w:r>
    </w:p>
    <w:p w:rsidR="004F4814" w:rsidRDefault="004F4814" w:rsidP="004F4814">
      <w:r w:rsidRPr="00C749BB">
        <w:rPr>
          <w:b/>
        </w:rPr>
        <w:t xml:space="preserve">1691 – Feb 27 – </w:t>
      </w:r>
      <w:r w:rsidR="00D44AA9" w:rsidRPr="00245A6E">
        <w:rPr>
          <w:b/>
          <w:szCs w:val="24"/>
          <w:u w:val="single"/>
        </w:rPr>
        <w:t xml:space="preserve">UK </w:t>
      </w:r>
      <w:r w:rsidRPr="00C749BB">
        <w:rPr>
          <w:b/>
          <w:u w:val="single"/>
        </w:rPr>
        <w:t>Kent Dover</w:t>
      </w:r>
      <w:r w:rsidRPr="00C749BB">
        <w:rPr>
          <w:b/>
        </w:rPr>
        <w:t xml:space="preserve"> – Admin – Capt. Peter Knight</w:t>
      </w:r>
      <w:r>
        <w:t xml:space="preserve"> - Folio 42: Abraham Stock, Dover. Peter Knight was pleased with all that was contained in the letter from the Board, except the fact of Admiral Russell choosing the Captain and men. Peter Knight will only agree to the Enquiry sailing with him in command and </w:t>
      </w:r>
      <w:r>
        <w:lastRenderedPageBreak/>
        <w:t xml:space="preserve">with men he has chosen himself. He asks the Board to decide if this is possible or whether the ship should be pressed. She is in want of men and provisions and would be ready in 3 or 4 days. The Observator is not yet delivered but the Lieutenant expects his Captain tonight. The Ruby sailed yesterday. A letter for Captain Froude was collected by a Lieutenant, which had been left ashore, from the post-house. (National Archives, Kew England, Ref: </w:t>
      </w:r>
      <w:r w:rsidRPr="00C749BB">
        <w:t>ADM 106/410/42</w:t>
      </w:r>
      <w:r>
        <w:t xml:space="preserve">) </w:t>
      </w:r>
      <w:r w:rsidRPr="00F52877">
        <w:t xml:space="preserve">Folio 43: Peter Knight. Asks for the Board to give him command of the Enquiry and allow him to choose his own men, or he will not lease her. The only men versed in sailing her come from the Brighton area. Enclosed in f42. </w:t>
      </w:r>
      <w:r>
        <w:t xml:space="preserve">(Ref: </w:t>
      </w:r>
      <w:r w:rsidRPr="00F52877">
        <w:t>ADM 106/410/43</w:t>
      </w:r>
      <w:r>
        <w:t>)</w:t>
      </w:r>
    </w:p>
    <w:p w:rsidR="004F4814" w:rsidRDefault="004F4814" w:rsidP="004F4814">
      <w:r w:rsidRPr="00C749BB">
        <w:rPr>
          <w:b/>
        </w:rPr>
        <w:t xml:space="preserve">1691 – Mar </w:t>
      </w:r>
      <w:r>
        <w:rPr>
          <w:b/>
        </w:rPr>
        <w:t>23</w:t>
      </w:r>
      <w:r w:rsidRPr="00C749BB">
        <w:rPr>
          <w:b/>
        </w:rPr>
        <w:t xml:space="preserve"> – </w:t>
      </w:r>
      <w:r w:rsidR="00D44AA9" w:rsidRPr="00245A6E">
        <w:rPr>
          <w:b/>
          <w:szCs w:val="24"/>
          <w:u w:val="single"/>
        </w:rPr>
        <w:t xml:space="preserve">UK </w:t>
      </w:r>
      <w:r w:rsidRPr="00C749BB">
        <w:rPr>
          <w:b/>
          <w:u w:val="single"/>
        </w:rPr>
        <w:t>Kent Dover</w:t>
      </w:r>
      <w:r w:rsidRPr="00C749BB">
        <w:rPr>
          <w:b/>
        </w:rPr>
        <w:t xml:space="preserve"> – Admin – Capt. Peter Knight</w:t>
      </w:r>
      <w:r w:rsidRPr="00F52877">
        <w:t xml:space="preserve"> - Folio 86: Abraham Stock, Dover. Has reached agreement with Peter Knight regarding the Enquiry. The work will now be carried out in the next few days. List of the arms on board. There was a difficulty with victualing as there is no Clerk of the Cheque. </w:t>
      </w:r>
      <w:r>
        <w:t xml:space="preserve">(National Archives, Kew England, Ref: </w:t>
      </w:r>
      <w:r w:rsidRPr="00F52877">
        <w:t>ADM 106/410/86</w:t>
      </w:r>
      <w:r>
        <w:t>)</w:t>
      </w:r>
    </w:p>
    <w:p w:rsidR="004F4814" w:rsidRDefault="004F4814" w:rsidP="004F4814">
      <w:pPr>
        <w:pStyle w:val="NormalWeb"/>
        <w:spacing w:before="240" w:beforeAutospacing="0" w:after="240" w:afterAutospacing="0"/>
        <w:ind w:left="0" w:right="0"/>
      </w:pPr>
      <w:r w:rsidRPr="00C749BB">
        <w:rPr>
          <w:b/>
        </w:rPr>
        <w:t xml:space="preserve">1691 – Mar 31 – </w:t>
      </w:r>
      <w:r w:rsidR="00D44AA9" w:rsidRPr="00245A6E">
        <w:rPr>
          <w:b/>
          <w:u w:val="single"/>
        </w:rPr>
        <w:t xml:space="preserve">UK </w:t>
      </w:r>
      <w:r w:rsidRPr="00C749BB">
        <w:rPr>
          <w:b/>
          <w:u w:val="single"/>
        </w:rPr>
        <w:t>Kent Dover</w:t>
      </w:r>
      <w:r w:rsidRPr="00C749BB">
        <w:rPr>
          <w:b/>
        </w:rPr>
        <w:t xml:space="preserve"> – Admin – Capt. Peter Knight</w:t>
      </w:r>
      <w:r>
        <w:t xml:space="preserve"> - </w:t>
      </w:r>
      <w:r w:rsidRPr="00C749BB">
        <w:t xml:space="preserve">Folio 94: Abraham Stock, Dover. Has been ordered here to give Peter Knight his Commission for the Enquirer. Asks for further directions concerning the number of Officers and men, arms and stores to be allowed on the Enquirer. Sir Ralph Delavell has gone to the Downs. </w:t>
      </w:r>
      <w:r>
        <w:t xml:space="preserve">(National Archives, Kew England, </w:t>
      </w:r>
      <w:r w:rsidRPr="00C749BB">
        <w:t>ADM 106/410/94</w:t>
      </w:r>
      <w:r>
        <w:t>)</w:t>
      </w:r>
      <w:r w:rsidRPr="00C749BB">
        <w:t xml:space="preserve"> </w:t>
      </w:r>
    </w:p>
    <w:p w:rsidR="001470B7" w:rsidRDefault="001470B7" w:rsidP="001470B7">
      <w:pPr>
        <w:pStyle w:val="NormalWeb"/>
        <w:spacing w:before="240" w:beforeAutospacing="0" w:after="240" w:afterAutospacing="0"/>
        <w:ind w:left="0" w:right="0"/>
      </w:pPr>
      <w:r>
        <w:rPr>
          <w:b/>
        </w:rPr>
        <w:t xml:space="preserve">1691 </w:t>
      </w:r>
      <w:r w:rsidR="00622789">
        <w:rPr>
          <w:b/>
        </w:rPr>
        <w:t xml:space="preserve">- </w:t>
      </w:r>
      <w:r>
        <w:rPr>
          <w:b/>
        </w:rPr>
        <w:t xml:space="preserve">Apr 1 </w:t>
      </w:r>
      <w:r>
        <w:t xml:space="preserve">– </w:t>
      </w:r>
      <w:r>
        <w:rPr>
          <w:b/>
          <w:u w:val="single"/>
        </w:rPr>
        <w:t>VA</w:t>
      </w:r>
      <w:r w:rsidR="00622789">
        <w:rPr>
          <w:b/>
          <w:u w:val="single"/>
        </w:rPr>
        <w:t xml:space="preserve"> </w:t>
      </w:r>
      <w:r w:rsidR="00622789" w:rsidRPr="0038309E">
        <w:rPr>
          <w:b/>
          <w:u w:val="single"/>
        </w:rPr>
        <w:t>Henrico</w:t>
      </w:r>
      <w:r w:rsidRPr="00622789">
        <w:rPr>
          <w:b/>
        </w:rPr>
        <w:t xml:space="preserve"> – </w:t>
      </w:r>
      <w:r w:rsidR="00622789" w:rsidRPr="00622789">
        <w:rPr>
          <w:b/>
        </w:rPr>
        <w:t xml:space="preserve">Admin - </w:t>
      </w:r>
      <w:r w:rsidRPr="00622789">
        <w:rPr>
          <w:b/>
        </w:rPr>
        <w:t>John Woodson, Jr.</w:t>
      </w:r>
      <w:r>
        <w:t xml:space="preserve"> </w:t>
      </w:r>
      <w:r w:rsidR="00622789">
        <w:t xml:space="preserve">- </w:t>
      </w:r>
      <w:r>
        <w:t>Assigns to my cozen John Woodson, Sr. land on north side of James River, bounded by main run of Four Mile Creek and Cornelius Creek, 613 acres; part of a patent of 1385 acres, to said John Woodson, Sr. Wit: Thomas East, John Bullington. (Weisiger 1996, p. 62.)</w:t>
      </w:r>
    </w:p>
    <w:p w:rsidR="001470B7" w:rsidRDefault="001470B7" w:rsidP="001470B7">
      <w:pPr>
        <w:pStyle w:val="NormalWeb"/>
        <w:spacing w:before="240" w:beforeAutospacing="0" w:after="240" w:afterAutospacing="0"/>
        <w:ind w:left="0" w:right="0"/>
      </w:pPr>
      <w:r>
        <w:rPr>
          <w:b/>
        </w:rPr>
        <w:t xml:space="preserve">1691 </w:t>
      </w:r>
      <w:r w:rsidR="00B81727">
        <w:rPr>
          <w:b/>
        </w:rPr>
        <w:t xml:space="preserve">- </w:t>
      </w:r>
      <w:r>
        <w:rPr>
          <w:b/>
        </w:rPr>
        <w:t xml:space="preserve">Apr 1 </w:t>
      </w:r>
      <w:r>
        <w:t xml:space="preserve">– </w:t>
      </w:r>
      <w:r>
        <w:rPr>
          <w:b/>
          <w:u w:val="single"/>
        </w:rPr>
        <w:t>VA</w:t>
      </w:r>
      <w:r w:rsidR="00622789">
        <w:rPr>
          <w:b/>
          <w:u w:val="single"/>
        </w:rPr>
        <w:t xml:space="preserve"> </w:t>
      </w:r>
      <w:r w:rsidR="00622789" w:rsidRPr="0038309E">
        <w:rPr>
          <w:b/>
          <w:u w:val="single"/>
        </w:rPr>
        <w:t>Henrico</w:t>
      </w:r>
      <w:r w:rsidRPr="006B2570">
        <w:rPr>
          <w:b/>
        </w:rPr>
        <w:t xml:space="preserve"> </w:t>
      </w:r>
      <w:r w:rsidR="00622789" w:rsidRPr="006B2570">
        <w:rPr>
          <w:b/>
        </w:rPr>
        <w:t>–</w:t>
      </w:r>
      <w:r w:rsidRPr="006B2570">
        <w:rPr>
          <w:b/>
        </w:rPr>
        <w:t xml:space="preserve"> </w:t>
      </w:r>
      <w:r w:rsidR="00622789" w:rsidRPr="006B2570">
        <w:rPr>
          <w:b/>
        </w:rPr>
        <w:t xml:space="preserve">Admin - </w:t>
      </w:r>
      <w:r w:rsidRPr="006B2570">
        <w:rPr>
          <w:b/>
        </w:rPr>
        <w:t>James Hill</w:t>
      </w:r>
      <w:r>
        <w:t xml:space="preserve"> </w:t>
      </w:r>
      <w:r w:rsidR="00622789">
        <w:t>- O</w:t>
      </w:r>
      <w:r>
        <w:t xml:space="preserve">f Henrico County, </w:t>
      </w:r>
      <w:r w:rsidR="00622789">
        <w:t xml:space="preserve">sells </w:t>
      </w:r>
      <w:r>
        <w:t>for 22 lbs (money), to John Woodson, Sr. 50 acres, at place called “Curles”, bounded by said Woodson’s land where he now dwelleth, John Woodson, Jr., the river.  Wit: John Field, W</w:t>
      </w:r>
      <w:r w:rsidR="00622789">
        <w:t>illia</w:t>
      </w:r>
      <w:r>
        <w:t>m</w:t>
      </w:r>
      <w:r w:rsidR="00622789">
        <w:t xml:space="preserve"> Cocke, Jr. Ann Hill; </w:t>
      </w:r>
      <w:r>
        <w:t xml:space="preserve"> Ann, wife of James, relinquished her dower right. (Weisiger 1996, p. 62)</w:t>
      </w:r>
    </w:p>
    <w:p w:rsidR="001470B7" w:rsidRDefault="001470B7" w:rsidP="001470B7">
      <w:pPr>
        <w:pStyle w:val="NormalWeb"/>
        <w:spacing w:before="240" w:beforeAutospacing="0" w:after="240" w:afterAutospacing="0"/>
        <w:ind w:left="0" w:right="0"/>
      </w:pPr>
      <w:r>
        <w:rPr>
          <w:b/>
        </w:rPr>
        <w:t xml:space="preserve">1691 </w:t>
      </w:r>
      <w:r w:rsidR="006B2570">
        <w:rPr>
          <w:b/>
        </w:rPr>
        <w:t xml:space="preserve">- </w:t>
      </w:r>
      <w:r>
        <w:rPr>
          <w:b/>
        </w:rPr>
        <w:t xml:space="preserve">Apr 16 </w:t>
      </w:r>
      <w:r>
        <w:t xml:space="preserve">– </w:t>
      </w:r>
      <w:r>
        <w:rPr>
          <w:b/>
          <w:u w:val="single"/>
        </w:rPr>
        <w:t>VA</w:t>
      </w:r>
      <w:r w:rsidR="006B2570">
        <w:rPr>
          <w:b/>
          <w:u w:val="single"/>
        </w:rPr>
        <w:t xml:space="preserve"> </w:t>
      </w:r>
      <w:r w:rsidR="006B2570" w:rsidRPr="003C0B3F">
        <w:rPr>
          <w:b/>
          <w:u w:val="single"/>
        </w:rPr>
        <w:t>Henrico</w:t>
      </w:r>
      <w:r w:rsidRPr="006B2570">
        <w:rPr>
          <w:b/>
        </w:rPr>
        <w:t xml:space="preserve"> – </w:t>
      </w:r>
      <w:r w:rsidR="006B2570" w:rsidRPr="006B2570">
        <w:rPr>
          <w:b/>
        </w:rPr>
        <w:t xml:space="preserve">Admin - </w:t>
      </w:r>
      <w:r w:rsidRPr="006B2570">
        <w:rPr>
          <w:b/>
        </w:rPr>
        <w:t>John Woodson and Mary (Tucker)</w:t>
      </w:r>
      <w:r w:rsidR="006B2570" w:rsidRPr="006B2570">
        <w:rPr>
          <w:b/>
        </w:rPr>
        <w:t xml:space="preserve"> Woodson</w:t>
      </w:r>
      <w:r w:rsidR="006B2570">
        <w:t xml:space="preserve"> -  S</w:t>
      </w:r>
      <w:r>
        <w:t>end greeting: By Act of Assembly 16 April 1691 it was enacted that 50 acres in each county be laid out for a town or port; and a parcel in Bermuda Hundred Point belonging to said Mary, being the place nominated, and valued by a jury of freeholders of Charles City Co. as 12,000 lbs tobacco, and William Randolph and Francis Epes, Gent. Of Henrico Co., being appointed feoffees, we grant and to them as such land is bounded by Mr. John Worsham, the river and Mr. Francis Epes.  Rec. 1 Oct 1691. (Weisiger 1996, pp. 65-66)</w:t>
      </w:r>
    </w:p>
    <w:p w:rsidR="004F4814" w:rsidRDefault="004F4814" w:rsidP="001470B7">
      <w:pPr>
        <w:pStyle w:val="NormalWeb"/>
        <w:spacing w:before="240" w:beforeAutospacing="0" w:after="240" w:afterAutospacing="0"/>
        <w:ind w:left="0" w:right="0"/>
      </w:pPr>
      <w:r w:rsidRPr="0080372D">
        <w:rPr>
          <w:b/>
        </w:rPr>
        <w:t xml:space="preserve">1691 – May 26 – </w:t>
      </w:r>
      <w:r w:rsidR="00D44AA9" w:rsidRPr="00245A6E">
        <w:rPr>
          <w:b/>
          <w:u w:val="single"/>
        </w:rPr>
        <w:t xml:space="preserve">UK </w:t>
      </w:r>
      <w:r w:rsidRPr="0080372D">
        <w:rPr>
          <w:b/>
          <w:u w:val="single"/>
        </w:rPr>
        <w:t>Gloucester Bristol</w:t>
      </w:r>
      <w:r w:rsidRPr="0080372D">
        <w:rPr>
          <w:b/>
        </w:rPr>
        <w:t xml:space="preserve"> – Ox Alum – John Knight</w:t>
      </w:r>
      <w:r>
        <w:t xml:space="preserve"> – s/o John of Bristol city, arm. Queen’s Coll., matric 26 May 1691, aged 16; possibly a student of Lincoln’s Inn 1693, as son and heir of John, late of South Meade, co. Gloucester, esq., deceased.  See Foster’s </w:t>
      </w:r>
      <w:r w:rsidRPr="00262FD0">
        <w:rPr>
          <w:i/>
        </w:rPr>
        <w:t>Inns of Court Reg</w:t>
      </w:r>
      <w:r>
        <w:t>. (Oxford University Alumni 1500-1886, pp. 861-863)</w:t>
      </w:r>
    </w:p>
    <w:p w:rsidR="001470B7" w:rsidRDefault="001470B7" w:rsidP="001470B7">
      <w:pPr>
        <w:pStyle w:val="NormalWeb"/>
        <w:spacing w:before="240" w:beforeAutospacing="0" w:after="240" w:afterAutospacing="0"/>
        <w:ind w:left="0" w:right="0"/>
      </w:pPr>
      <w:r>
        <w:rPr>
          <w:b/>
        </w:rPr>
        <w:t xml:space="preserve">1691 </w:t>
      </w:r>
      <w:r w:rsidR="004731D6">
        <w:rPr>
          <w:b/>
        </w:rPr>
        <w:t xml:space="preserve">- </w:t>
      </w:r>
      <w:r>
        <w:rPr>
          <w:b/>
        </w:rPr>
        <w:t xml:space="preserve">Jun 10 </w:t>
      </w:r>
      <w:r>
        <w:t>–</w:t>
      </w:r>
      <w:r w:rsidRPr="00A15D17">
        <w:rPr>
          <w:b/>
        </w:rPr>
        <w:t xml:space="preserve"> </w:t>
      </w:r>
      <w:r w:rsidR="004731D6" w:rsidRPr="00884954">
        <w:rPr>
          <w:b/>
          <w:u w:val="single"/>
        </w:rPr>
        <w:t>VA</w:t>
      </w:r>
      <w:r w:rsidR="004731D6">
        <w:rPr>
          <w:b/>
          <w:u w:val="single"/>
        </w:rPr>
        <w:t xml:space="preserve"> </w:t>
      </w:r>
      <w:r w:rsidR="004731D6" w:rsidRPr="00884954">
        <w:rPr>
          <w:b/>
          <w:u w:val="single"/>
        </w:rPr>
        <w:t>Surry</w:t>
      </w:r>
      <w:r w:rsidR="004731D6" w:rsidRPr="0048433C">
        <w:rPr>
          <w:b/>
        </w:rPr>
        <w:t xml:space="preserve"> – Admin - Tithables list - Selected:</w:t>
      </w:r>
      <w:r w:rsidR="004731D6">
        <w:t xml:space="preserve"> </w:t>
      </w:r>
      <w:r>
        <w:t xml:space="preserve"> </w:t>
      </w:r>
      <w:r w:rsidR="00086860" w:rsidRPr="00086860">
        <w:rPr>
          <w:b/>
        </w:rPr>
        <w:t>Sunken Marsh</w:t>
      </w:r>
      <w:r w:rsidR="00086860">
        <w:t xml:space="preserve">: </w:t>
      </w:r>
      <w:r>
        <w:t xml:space="preserve">Peter Bagley, Nathaniel Phillips, Edward Greene, Richard Bullock, Robert Nicholson, John Roberts, John Sharpe, George Jordan, Richard Greene, Jeremiah Ellis, Thomas </w:t>
      </w:r>
      <w:r>
        <w:lastRenderedPageBreak/>
        <w:t>Evans, Thomas Cotton, Walter Cotton, William Knott, Robert Cartwright, Richard Washington, Hugh Bagley, Abraham Evans, George Nichola</w:t>
      </w:r>
      <w:r w:rsidR="00A15D17">
        <w:t>s</w:t>
      </w:r>
      <w:r>
        <w:t xml:space="preserve">, Nathaniel Roberts, Walter Flood, Francis Clements, Thomas Flood, Thomas Waller, Roger Williams, John Ironmonger, David Andrews, Sion Hill, William Gray, Richard Rose, Francis Gregory, Richard Jordan SR &amp; JR, River Jordan, Arthur Jordan, Robert Andrews, Thomas Andrews, William Gray, John Watkins, Katherine Watkins, Francis Regan, Lawrence Fleming, James Jordan, Edward Cutt, George Williams, James Ellis,  John Clements, William Meades; ** </w:t>
      </w:r>
      <w:r w:rsidRPr="00086860">
        <w:rPr>
          <w:b/>
        </w:rPr>
        <w:t>Lawnes Creek Parish</w:t>
      </w:r>
      <w:r>
        <w:t>: William Newsome SR &amp; JR, Henry Hart, Thomas Hart, William Barton, John Kindred, Robert Crawford, William Hare, John Clarke, John Phillips, Thomas Tabor, Robert Lancaster SR &amp; JR, David Rice, Abraham Moore, Widow Taylor for Richard Taylor, Joseph Ford, Joseph Richardson, John Gray, Robert Savage, Charles Savage, Henry Baker, William Baker, Charles Basse, Anthony Evans, Robert Hart, James Cooke, John Coker, William Coker, Charles Williams, Richard Morris, William Hancock, John Hancock, John Clarke, Richard Andrews, Christopher Smith for Andrew Anderson, John Collins. (VA Gen. Soc. Qrtly. Vol. 24, No. 1)</w:t>
      </w:r>
    </w:p>
    <w:p w:rsidR="004F4814" w:rsidRDefault="004F4814" w:rsidP="001470B7">
      <w:pPr>
        <w:pStyle w:val="NormalWeb"/>
        <w:spacing w:before="240" w:beforeAutospacing="0" w:after="240" w:afterAutospacing="0"/>
        <w:ind w:left="0" w:right="0"/>
      </w:pPr>
      <w:r w:rsidRPr="001B6EF6">
        <w:rPr>
          <w:b/>
        </w:rPr>
        <w:t xml:space="preserve">1691 – Jun 20 – </w:t>
      </w:r>
      <w:r w:rsidR="00D44AA9" w:rsidRPr="00245A6E">
        <w:rPr>
          <w:b/>
          <w:u w:val="single"/>
        </w:rPr>
        <w:t xml:space="preserve">UK </w:t>
      </w:r>
      <w:r w:rsidRPr="001B6EF6">
        <w:rPr>
          <w:b/>
          <w:u w:val="single"/>
        </w:rPr>
        <w:t>London</w:t>
      </w:r>
      <w:r w:rsidRPr="001B6EF6">
        <w:rPr>
          <w:b/>
        </w:rPr>
        <w:t xml:space="preserve"> – Will – Francis Knight</w:t>
      </w:r>
      <w:r>
        <w:rPr>
          <w:b/>
        </w:rPr>
        <w:t>, Tailor</w:t>
      </w:r>
      <w:r>
        <w:t xml:space="preserve"> – To brother John Knight, 1 pound 1 shilling 6 pence to buy him a ring to wear in remembrance of me; entire estate then to son, Francis Knight; brother John Knight to be executor. (Prerogative Court of Canterbury Wills, 1384-1858, PROB 11: Will Registers, 1688-1696, Piece 408: Fane, Quire Numbers 1-48 (1692)) </w:t>
      </w:r>
    </w:p>
    <w:p w:rsidR="004F4814" w:rsidRDefault="004F4814" w:rsidP="004F4814">
      <w:r w:rsidRPr="00166EDA">
        <w:rPr>
          <w:b/>
        </w:rPr>
        <w:t xml:space="preserve">1691 – Jul 3 – </w:t>
      </w:r>
      <w:r w:rsidR="00D44AA9" w:rsidRPr="00245A6E">
        <w:rPr>
          <w:b/>
          <w:szCs w:val="24"/>
          <w:u w:val="single"/>
        </w:rPr>
        <w:t xml:space="preserve">UK </w:t>
      </w:r>
      <w:r w:rsidRPr="00166EDA">
        <w:rPr>
          <w:b/>
          <w:u w:val="single"/>
        </w:rPr>
        <w:t>Suffolk Lowestoft</w:t>
      </w:r>
      <w:r w:rsidRPr="00166EDA">
        <w:rPr>
          <w:b/>
        </w:rPr>
        <w:t xml:space="preserve"> – Will – Robert Knight</w:t>
      </w:r>
      <w:r>
        <w:rPr>
          <w:b/>
        </w:rPr>
        <w:t>, Gent</w:t>
      </w:r>
      <w:r>
        <w:t xml:space="preserve"> – To wife Mary, all estate both real and personal during her natural life with following conditions; if the child she is carrying be a son, he to have all those lands and tenements etc in New Romney, Kent now occupied by Peter Martin, Gent; but if the child be a girl, then the aforesaid lands, estate, etc, be equally divided between my daughter Mary, and the other daughter (the one not yet born, assuming it to be a daughter); to daughter Mary, the estate that I have by reversion from my late sister, Phebe Wilmore (Wilmoore) which estate John Wilmore, Silkman (?) in London has for the term of his natural life; to Mary, my wife, and her heirs, lands and tenements in Godmersham now in the occupation of Thomas Carter, Gent and two other tracts to be sold; to daughter Mary, all personal estate that shall remain over and above debts; if wife, Mary, remarries, then what personal estate she has of the testator to be passed to daughter, Mary at 21; if my children dispute my will, then everything to wife who is to be executrix.  (Prerogative Court of Canterbury Wills, 1384-1858, PROB 11: Will Registers, 1688-1696, Piece 405: Vere, Quire Numbers 93-139 (1691)) </w:t>
      </w:r>
    </w:p>
    <w:p w:rsidR="004F4814" w:rsidRDefault="004F4814" w:rsidP="004F4814">
      <w:r w:rsidRPr="00DD0D20">
        <w:rPr>
          <w:b/>
        </w:rPr>
        <w:t xml:space="preserve">1691 – Oct 22 – </w:t>
      </w:r>
      <w:r w:rsidR="00D44AA9" w:rsidRPr="00245A6E">
        <w:rPr>
          <w:b/>
          <w:szCs w:val="24"/>
          <w:u w:val="single"/>
        </w:rPr>
        <w:t xml:space="preserve">UK </w:t>
      </w:r>
      <w:r w:rsidRPr="00DD0D20">
        <w:rPr>
          <w:b/>
          <w:u w:val="single"/>
        </w:rPr>
        <w:t>Kent Deal</w:t>
      </w:r>
      <w:r w:rsidRPr="00DD0D20">
        <w:rPr>
          <w:b/>
        </w:rPr>
        <w:t xml:space="preserve"> – Admin – Capt. Peter Knight</w:t>
      </w:r>
      <w:r>
        <w:t xml:space="preserve"> - </w:t>
      </w:r>
      <w:r w:rsidRPr="00DD0D20">
        <w:t xml:space="preserve">Folio 201: Abraham Stock, Deal. Captain John Knight, son to Captain Peter Knight, killed by the French, and his mother ask the Board to be generous with any gratuity owing them. The family also looks after a young cripple who lost his leg off the coast of Flanders. </w:t>
      </w:r>
      <w:r>
        <w:t xml:space="preserve"> (National Archives, Kew England, Ref: </w:t>
      </w:r>
      <w:r w:rsidRPr="00DD0D20">
        <w:t>ADM 106/410/201</w:t>
      </w:r>
    </w:p>
    <w:p w:rsidR="00B13148" w:rsidRDefault="00B13148" w:rsidP="004F4814">
      <w:r w:rsidRPr="00B13148">
        <w:rPr>
          <w:b/>
        </w:rPr>
        <w:t xml:space="preserve">1691 – </w:t>
      </w:r>
      <w:r w:rsidRPr="00B13148">
        <w:rPr>
          <w:b/>
          <w:u w:val="single"/>
        </w:rPr>
        <w:t>VA Stafford</w:t>
      </w:r>
      <w:r w:rsidRPr="00B13148">
        <w:rPr>
          <w:b/>
        </w:rPr>
        <w:t xml:space="preserve"> – Will – George Knight </w:t>
      </w:r>
      <w:r>
        <w:t>– George Knight dec’d. 1691, Thomas Knight, son and heir. (Stafford County Willis, administrations, Inventories, Etc. 1664-1760, From the Order Books, John Bailey Calvert Nicklin)</w:t>
      </w:r>
    </w:p>
    <w:p w:rsidR="00395F78" w:rsidRDefault="00395F78" w:rsidP="004F4814">
      <w:r w:rsidRPr="00395F78">
        <w:rPr>
          <w:b/>
        </w:rPr>
        <w:t xml:space="preserve">1692 – </w:t>
      </w:r>
      <w:r w:rsidRPr="00395F78">
        <w:rPr>
          <w:b/>
          <w:u w:val="single"/>
        </w:rPr>
        <w:t>VA Essex</w:t>
      </w:r>
      <w:r w:rsidRPr="00395F78">
        <w:rPr>
          <w:b/>
        </w:rPr>
        <w:t xml:space="preserve"> – Info</w:t>
      </w:r>
      <w:r>
        <w:t xml:space="preserve"> - </w:t>
      </w:r>
      <w:r w:rsidRPr="00395F78">
        <w:t>Essex County was established in 1692 from the old Rappahannock County, Virginia</w:t>
      </w:r>
      <w:r>
        <w:t xml:space="preserve">. </w:t>
      </w:r>
      <w:r w:rsidRPr="00395F78">
        <w:t xml:space="preserve">"Old Rappahannock" County </w:t>
      </w:r>
      <w:r>
        <w:t>was formed</w:t>
      </w:r>
      <w:r w:rsidRPr="00395F78">
        <w:t xml:space="preserve"> 1656 from part of Lancaster County, Virginia and became extinct in 1692 when it was divided to </w:t>
      </w:r>
      <w:r w:rsidRPr="00395F78">
        <w:lastRenderedPageBreak/>
        <w:t>form Essex County and Richmond County, Virginia.</w:t>
      </w:r>
      <w:r>
        <w:t xml:space="preserve">  Lancaster was formed from Northumberland County.</w:t>
      </w:r>
    </w:p>
    <w:p w:rsidR="001470B7" w:rsidRDefault="001470B7" w:rsidP="001470B7">
      <w:pPr>
        <w:pStyle w:val="NormalWeb"/>
        <w:spacing w:before="240" w:beforeAutospacing="0" w:after="240" w:afterAutospacing="0"/>
        <w:ind w:left="0" w:right="0"/>
      </w:pPr>
      <w:r>
        <w:rPr>
          <w:b/>
        </w:rPr>
        <w:t xml:space="preserve">1692 </w:t>
      </w:r>
      <w:r w:rsidR="00F63978">
        <w:rPr>
          <w:b/>
        </w:rPr>
        <w:t xml:space="preserve">- </w:t>
      </w:r>
      <w:r>
        <w:rPr>
          <w:b/>
        </w:rPr>
        <w:t xml:space="preserve">Jan 24 </w:t>
      </w:r>
      <w:r>
        <w:t xml:space="preserve">– </w:t>
      </w:r>
      <w:r>
        <w:rPr>
          <w:b/>
          <w:u w:val="single"/>
        </w:rPr>
        <w:t>VA</w:t>
      </w:r>
      <w:r w:rsidR="00F63978">
        <w:rPr>
          <w:b/>
          <w:u w:val="single"/>
        </w:rPr>
        <w:t xml:space="preserve"> </w:t>
      </w:r>
      <w:r w:rsidR="00F63978" w:rsidRPr="0077681F">
        <w:rPr>
          <w:b/>
          <w:u w:val="single"/>
        </w:rPr>
        <w:t>Isle of Wight</w:t>
      </w:r>
      <w:r w:rsidRPr="007D4F91">
        <w:rPr>
          <w:b/>
        </w:rPr>
        <w:t xml:space="preserve"> </w:t>
      </w:r>
      <w:r w:rsidR="00F63978" w:rsidRPr="007D4F91">
        <w:rPr>
          <w:b/>
        </w:rPr>
        <w:t>–</w:t>
      </w:r>
      <w:r w:rsidRPr="007D4F91">
        <w:rPr>
          <w:b/>
        </w:rPr>
        <w:t xml:space="preserve"> </w:t>
      </w:r>
      <w:r w:rsidR="00F63978" w:rsidRPr="007D4F91">
        <w:rPr>
          <w:b/>
        </w:rPr>
        <w:t xml:space="preserve">Will – Thomas </w:t>
      </w:r>
      <w:r w:rsidRPr="007D4F91">
        <w:rPr>
          <w:b/>
        </w:rPr>
        <w:t>Taberer</w:t>
      </w:r>
      <w:r w:rsidR="00F63978">
        <w:t xml:space="preserve">- </w:t>
      </w:r>
      <w:r>
        <w:t xml:space="preserve">Leg. – grandson Joseph Copeland, </w:t>
      </w:r>
      <w:r w:rsidRPr="00B23668">
        <w:rPr>
          <w:i/>
        </w:rPr>
        <w:t>my land called Basses Choice</w:t>
      </w:r>
      <w:r>
        <w:t xml:space="preserve">… D. Jan 24, 1692. (Chapman 1975, p. 35) Note The name is spelled “Taboror” in this record.  </w:t>
      </w:r>
    </w:p>
    <w:p w:rsidR="001470B7" w:rsidRDefault="001470B7" w:rsidP="001470B7">
      <w:pPr>
        <w:pStyle w:val="NormalWeb"/>
        <w:spacing w:before="240" w:beforeAutospacing="0" w:after="240" w:afterAutospacing="0"/>
        <w:ind w:left="0" w:right="0"/>
      </w:pPr>
      <w:r w:rsidRPr="00CB04E3">
        <w:rPr>
          <w:b/>
        </w:rPr>
        <w:t xml:space="preserve">1692 – Mar 15 – </w:t>
      </w:r>
      <w:r w:rsidRPr="00CB04E3">
        <w:rPr>
          <w:b/>
          <w:u w:val="single"/>
        </w:rPr>
        <w:t>MD Somerset County</w:t>
      </w:r>
      <w:r w:rsidRPr="00CB04E3">
        <w:rPr>
          <w:b/>
        </w:rPr>
        <w:t xml:space="preserve"> – Admin – Peter Knight</w:t>
      </w:r>
      <w:r>
        <w:t xml:space="preserve"> - Court convenes. Commissioners present: Francis Jenckins; James Dashiels; James Round; Samuel Hopkins, Capt. John King. </w:t>
      </w:r>
      <w:r>
        <w:br/>
        <w:t>179 ~  Case against John Pope, planter of Mattapony, for adultery with Elizabeth Lawrence, servant to Pope, at Pope’s house; recognizance bond on Pope, Roger Odowey and William Stevenson for Pope’s appearance in court, dated 21 May 1692; James Sangster Clerk of Indictments; Pope pleads not guilty; Jury summoned: James Curtis (foreman), Alexander Thomas, Lawrence Gary, James Langreen, George Goddard, William Venables, Richard Cary, Somerset Dickinson, John Gray, Thomas Gordon, Roger Odowey, William Bowden; evidences: Walter Reed, Elizabeth Lawrence.</w:t>
      </w:r>
      <w:r>
        <w:br/>
        <w:t xml:space="preserve">181 ~  Petition of Elizabeth Lawrence recounting the “incessant, unwearied, pationate &amp; violent alurements &amp; temptations” by  John Pope to which she ultimately succumbed. </w:t>
      </w:r>
      <w:r>
        <w:br/>
        <w:t xml:space="preserve">182 ~  Deposition of Elizabeth Lawrence, age 20, dated 21 May 1692; states that she had made several complaints about Pope to Samuel Hopkins but had been with Pope in January and become pregnant; witnesses: James Round, Samuel Hopkins. </w:t>
      </w:r>
      <w:r>
        <w:br/>
        <w:t xml:space="preserve">182 ~  Jury returns guilty verdict on Pope; required to make bond for £50; securities Benjamin Idlett (Aydolett), Walter Read; obliged to maintain the child of Elizabeth Lawrence and keep the County indemnified from all charges and trouble that might result, and to be of good behavior.  </w:t>
      </w:r>
      <w:r>
        <w:br/>
        <w:t xml:space="preserve">183 ~  Case against Jone Needham for fornication and bearing a bastard; Peter Dent Clerk of Presentments; Needham acknowledges guilt; is assessed 20 days work; say John Poore is the father; Court orders Poore to appear at next Court; Needham to serve extra year with her master Stephen Horsey, who will pay fine. </w:t>
      </w:r>
      <w:r>
        <w:br/>
        <w:t xml:space="preserve">184 ~  Presentments of Grand Jury: </w:t>
      </w:r>
      <w:r>
        <w:br/>
        <w:t>Elizabeth Hines for bastardy, servant of John Winder; Informer John Timons;</w:t>
      </w:r>
      <w:r>
        <w:br/>
        <w:t>Samuel Worthington for taking 120 lbs/tbco from Thomas Roberts; George Noble Informer;</w:t>
      </w:r>
      <w:r>
        <w:br/>
        <w:t>Samuel Worthington for taking hogshead of tobacco of Thomas Tulls; informer Bryan O’Dougherty;</w:t>
      </w:r>
      <w:r>
        <w:br/>
        <w:t>Thomas Williams for unwanted advances on daughter of Andrew Spears; informer Patience Williams;</w:t>
      </w:r>
      <w:r>
        <w:br/>
        <w:t>David Richardson for being drunk in his own house;</w:t>
      </w:r>
      <w:r>
        <w:br/>
        <w:t xml:space="preserve">Margarett Ellinsworth for bastardy; </w:t>
      </w:r>
      <w:r>
        <w:br/>
        <w:t>Ellis Coleman for suspicion of murdering one Darby;</w:t>
      </w:r>
      <w:r>
        <w:br/>
        <w:t xml:space="preserve">Court orders Presentments be processed; Grand Jury dismissed. </w:t>
      </w:r>
      <w:r>
        <w:br/>
        <w:t>186 ~  Petition of Mary Huett to be released from her indenture, set for four years; she claims to have served three years with George Barrett and one with Francis Roberts; Barrett, from Great Wiccocomico, Northumberland County VA, had acquired her from a Richard Bray who said she was “firm and sound” but she suffered from serious symptoms ascribed to “Morbis Gallicus” (syphilis), and Barrett had her treated by Doctor Thomas Fulkes, from whom she received “the cure”.</w:t>
      </w:r>
      <w:r>
        <w:br/>
      </w:r>
      <w:r>
        <w:lastRenderedPageBreak/>
        <w:t xml:space="preserve"> 186 ~  A copy of Huett’s indenture entered on record; dated 21 March 1688/9, with a three year term after completion of current agreement; witnesses: </w:t>
      </w:r>
      <w:r w:rsidRPr="00CB04E3">
        <w:rPr>
          <w:b/>
        </w:rPr>
        <w:t>Peter Knight</w:t>
      </w:r>
      <w:r>
        <w:t>, Leonard Howson. (</w:t>
      </w:r>
      <w:r w:rsidRPr="00CB04E3">
        <w:t>Somerset Judicial Records 1692-96, Abstracts with Selected Tran</w:t>
      </w:r>
      <w:r>
        <w:t>scriptions, Volume 535, Page 26)</w:t>
      </w:r>
    </w:p>
    <w:p w:rsidR="001470B7" w:rsidRDefault="001470B7" w:rsidP="001470B7">
      <w:pPr>
        <w:pStyle w:val="NormalWeb"/>
        <w:spacing w:before="240" w:beforeAutospacing="0" w:after="240" w:afterAutospacing="0"/>
        <w:ind w:left="0" w:right="0"/>
      </w:pPr>
      <w:r>
        <w:rPr>
          <w:b/>
        </w:rPr>
        <w:t xml:space="preserve">1692 </w:t>
      </w:r>
      <w:r w:rsidR="007A224A">
        <w:rPr>
          <w:b/>
        </w:rPr>
        <w:t xml:space="preserve">- </w:t>
      </w:r>
      <w:r>
        <w:rPr>
          <w:b/>
        </w:rPr>
        <w:t xml:space="preserve">Apr 29 – </w:t>
      </w:r>
      <w:r w:rsidRPr="000F6DC7">
        <w:rPr>
          <w:b/>
          <w:u w:val="single"/>
        </w:rPr>
        <w:t>VA</w:t>
      </w:r>
      <w:r w:rsidR="007A224A">
        <w:rPr>
          <w:b/>
          <w:u w:val="single"/>
        </w:rPr>
        <w:t xml:space="preserve"> </w:t>
      </w:r>
      <w:r w:rsidR="007A224A" w:rsidRPr="000F6DC7">
        <w:rPr>
          <w:b/>
          <w:u w:val="single"/>
        </w:rPr>
        <w:t>Surry</w:t>
      </w:r>
      <w:r w:rsidRPr="00086860">
        <w:rPr>
          <w:b/>
        </w:rPr>
        <w:t xml:space="preserve"> – </w:t>
      </w:r>
      <w:r w:rsidR="007A224A" w:rsidRPr="00086860">
        <w:rPr>
          <w:b/>
        </w:rPr>
        <w:t xml:space="preserve">Admin - </w:t>
      </w:r>
      <w:r w:rsidRPr="00086860">
        <w:rPr>
          <w:b/>
        </w:rPr>
        <w:t>Maj. Arthur Allen</w:t>
      </w:r>
      <w:r>
        <w:t xml:space="preserve"> </w:t>
      </w:r>
      <w:r w:rsidR="007A224A">
        <w:t xml:space="preserve">– Land patent for </w:t>
      </w:r>
      <w:r>
        <w:t xml:space="preserve">1000 acs. … In Lawnes Cr… Imp of 20 persons. Names include </w:t>
      </w:r>
      <w:r w:rsidRPr="006C0A6B">
        <w:rPr>
          <w:b/>
        </w:rPr>
        <w:t>John Woodson</w:t>
      </w:r>
      <w:r>
        <w:t xml:space="preserve">, Cadwallader Jones, William Peirce, James Pierce, (same two Pierces that appeared with John Woodson in two previous, unrelated patents). (Nugent II, p. 374) </w:t>
      </w:r>
    </w:p>
    <w:p w:rsidR="001470B7" w:rsidRDefault="001470B7" w:rsidP="001470B7">
      <w:pPr>
        <w:pStyle w:val="NormalWeb"/>
        <w:spacing w:before="240" w:beforeAutospacing="0" w:after="240" w:afterAutospacing="0"/>
        <w:ind w:left="0" w:right="0"/>
      </w:pPr>
      <w:r>
        <w:rPr>
          <w:b/>
        </w:rPr>
        <w:t xml:space="preserve">1692 </w:t>
      </w:r>
      <w:r w:rsidR="004731D6">
        <w:rPr>
          <w:b/>
        </w:rPr>
        <w:t xml:space="preserve">- </w:t>
      </w:r>
      <w:r>
        <w:rPr>
          <w:b/>
        </w:rPr>
        <w:t xml:space="preserve">Jun 10 </w:t>
      </w:r>
      <w:r>
        <w:t xml:space="preserve">– </w:t>
      </w:r>
      <w:r w:rsidR="004731D6" w:rsidRPr="00884954">
        <w:rPr>
          <w:b/>
          <w:u w:val="single"/>
        </w:rPr>
        <w:t>VA</w:t>
      </w:r>
      <w:r w:rsidR="004731D6">
        <w:rPr>
          <w:b/>
          <w:u w:val="single"/>
        </w:rPr>
        <w:t xml:space="preserve"> </w:t>
      </w:r>
      <w:r w:rsidR="004731D6" w:rsidRPr="00884954">
        <w:rPr>
          <w:b/>
          <w:u w:val="single"/>
        </w:rPr>
        <w:t>Surry</w:t>
      </w:r>
      <w:r w:rsidR="009E4AE0">
        <w:rPr>
          <w:b/>
          <w:u w:val="single"/>
        </w:rPr>
        <w:t>/Sussex</w:t>
      </w:r>
      <w:r w:rsidR="004731D6" w:rsidRPr="0048433C">
        <w:rPr>
          <w:b/>
        </w:rPr>
        <w:t xml:space="preserve"> – Admin - Tithables list - Selected:</w:t>
      </w:r>
      <w:r>
        <w:t xml:space="preserve"> Anthony Evans, </w:t>
      </w:r>
      <w:r w:rsidRPr="00086860">
        <w:t xml:space="preserve">Charles Basse, William Coker, Henry Baker, William Baker, Charles Savage, Timothy Walker, John Gray, Joseph Ford, James Griffin, Robert Reynolds, John Collins, John Coker, Richard Pearce, Andrew Anderson, Richard Morris, William Hancock, Robert Lancaster SR &amp; JR, Thomas Hart, Thomas Farmer, Mathew Swann, Martin Johnson, John Phillips, Robert Crawford, </w:t>
      </w:r>
      <w:r w:rsidRPr="00BE3B42">
        <w:rPr>
          <w:b/>
        </w:rPr>
        <w:t>John Kindred</w:t>
      </w:r>
      <w:r w:rsidRPr="00086860">
        <w:t xml:space="preserve">, David Rice, William Bennett, Richard Taylor, </w:t>
      </w:r>
      <w:r w:rsidRPr="00BE3B42">
        <w:rPr>
          <w:b/>
        </w:rPr>
        <w:t>Henry Bell</w:t>
      </w:r>
      <w:r w:rsidRPr="00086860">
        <w:t xml:space="preserve">, Richard Greene, Robert Cartwright, Richard Washington, Abraham Evans, John Sharpe, </w:t>
      </w:r>
      <w:r w:rsidRPr="00BE3B42">
        <w:rPr>
          <w:b/>
        </w:rPr>
        <w:t>Walter Cotton</w:t>
      </w:r>
      <w:r w:rsidRPr="00086860">
        <w:t xml:space="preserve">, Edward Green, Richard Bullock, William Knott, George Nicholson, Peter Bagley, Hugh Bagley, Jeremiah Ellis, James Watkins, </w:t>
      </w:r>
      <w:r w:rsidRPr="00BE3B42">
        <w:rPr>
          <w:b/>
        </w:rPr>
        <w:t>George Jordan</w:t>
      </w:r>
      <w:r w:rsidRPr="00086860">
        <w:t xml:space="preserve">, Benjamin Ferreby, Walter Flood, </w:t>
      </w:r>
      <w:r w:rsidRPr="00BE3B42">
        <w:rPr>
          <w:b/>
        </w:rPr>
        <w:t>Arthur Jordan, River Jordan</w:t>
      </w:r>
      <w:r w:rsidRPr="00086860">
        <w:t xml:space="preserve">, William Gray, Thomas Flood, David Andrews, Samuel Alsobrook, Sion Hill, Jonas Bennett, Richard Rose, Thomas Andrews, Edward Bagley, Thomas Walton, William Rose, Francis Regan, Thomas Andrews SR, Bartholomew Andrews, Francis Clements, Edward Cutt, John Clements, </w:t>
      </w:r>
      <w:r w:rsidRPr="00BE3B42">
        <w:rPr>
          <w:b/>
        </w:rPr>
        <w:t>Richard</w:t>
      </w:r>
      <w:r w:rsidR="004F4814" w:rsidRPr="00BE3B42">
        <w:rPr>
          <w:b/>
        </w:rPr>
        <w:t xml:space="preserve"> Jordan SR &amp; JR</w:t>
      </w:r>
      <w:r w:rsidR="004F4814" w:rsidRPr="00086860">
        <w:t>, John Phillips.</w:t>
      </w:r>
      <w:r w:rsidR="007A224A" w:rsidRPr="00086860">
        <w:t xml:space="preserve"> (VA Gen. Soc. Qrtly. Vol. 24, No. 1)</w:t>
      </w:r>
    </w:p>
    <w:p w:rsidR="004F4814" w:rsidRDefault="004F4814" w:rsidP="004F4814">
      <w:r w:rsidRPr="00E21B87">
        <w:rPr>
          <w:b/>
        </w:rPr>
        <w:t xml:space="preserve">1692 – Jul 28 - </w:t>
      </w:r>
      <w:r w:rsidR="00D44AA9" w:rsidRPr="00245A6E">
        <w:rPr>
          <w:b/>
          <w:szCs w:val="24"/>
          <w:u w:val="single"/>
        </w:rPr>
        <w:t xml:space="preserve">UK </w:t>
      </w:r>
      <w:r w:rsidRPr="00E21B87">
        <w:rPr>
          <w:b/>
          <w:u w:val="single"/>
        </w:rPr>
        <w:t>London</w:t>
      </w:r>
      <w:r w:rsidRPr="00E21B87">
        <w:rPr>
          <w:b/>
        </w:rPr>
        <w:t xml:space="preserve"> - Will / POA – John Knight</w:t>
      </w:r>
      <w:r>
        <w:t xml:space="preserve"> – “Belonging to their Majesties ship St Andrew, Capt George Churchill, Commder”; makes wife, Elizabeth Knight, his attorney; will portion leaves all estate to wife, and she executrix, no children mentioned and no home location. (Prerogative Court of Canterbury Wills, 1384-1858, PROB 11: Will Registers, 1688-1696, Piece 410: Fane, Quire Numbers 97-146 (1692))</w:t>
      </w:r>
    </w:p>
    <w:p w:rsidR="004F4814" w:rsidRDefault="004F4814" w:rsidP="004F4814">
      <w:r w:rsidRPr="009F2AFE">
        <w:rPr>
          <w:b/>
        </w:rPr>
        <w:t xml:space="preserve">1692 – Sep 24 – </w:t>
      </w:r>
      <w:r w:rsidR="00D44AA9" w:rsidRPr="00245A6E">
        <w:rPr>
          <w:b/>
          <w:szCs w:val="24"/>
          <w:u w:val="single"/>
        </w:rPr>
        <w:t xml:space="preserve">UK </w:t>
      </w:r>
      <w:r w:rsidRPr="009F2AFE">
        <w:rPr>
          <w:b/>
          <w:u w:val="single"/>
        </w:rPr>
        <w:t xml:space="preserve">Dorset </w:t>
      </w:r>
      <w:r>
        <w:rPr>
          <w:b/>
          <w:u w:val="single"/>
        </w:rPr>
        <w:t>C</w:t>
      </w:r>
      <w:r w:rsidRPr="009F2AFE">
        <w:rPr>
          <w:b/>
          <w:u w:val="single"/>
        </w:rPr>
        <w:t>rewkern</w:t>
      </w:r>
      <w:r>
        <w:rPr>
          <w:b/>
          <w:u w:val="single"/>
        </w:rPr>
        <w:t>e</w:t>
      </w:r>
      <w:r w:rsidRPr="009F2AFE">
        <w:rPr>
          <w:b/>
        </w:rPr>
        <w:t xml:space="preserve"> – Will – Richard Knight</w:t>
      </w:r>
      <w:r>
        <w:t xml:space="preserve"> – To wife Joane, “all that estate I had with her in the parish of Chambleton near Sidland in Dorset”, bed, furniture, sheets and 20 shillings to buy a ring; to wife, all her wearing apparel; to brother Roger Knight and brother-in-law Francis Cinthill, 20 ___ to buy them a ring apiece; residue of estate to two daughtere, Eliza and Hanna, and they to be executors. (Prerogative Court of Canterbury Wills, 1384-1858, PROB 11: Will Registers, 1688-1696, Piece 411: Fane, Quire Numbers 147-194 (1692))</w:t>
      </w:r>
    </w:p>
    <w:p w:rsidR="001470B7" w:rsidRDefault="001470B7" w:rsidP="001470B7">
      <w:pPr>
        <w:pStyle w:val="NormalWeb"/>
        <w:spacing w:before="240" w:beforeAutospacing="0" w:after="240" w:afterAutospacing="0"/>
        <w:ind w:left="0" w:right="0"/>
      </w:pPr>
      <w:r>
        <w:rPr>
          <w:b/>
        </w:rPr>
        <w:t xml:space="preserve">1692 </w:t>
      </w:r>
      <w:r w:rsidR="007A224A">
        <w:rPr>
          <w:b/>
        </w:rPr>
        <w:t xml:space="preserve">- </w:t>
      </w:r>
      <w:r>
        <w:rPr>
          <w:b/>
        </w:rPr>
        <w:t xml:space="preserve">Sep </w:t>
      </w:r>
      <w:r>
        <w:t xml:space="preserve">– </w:t>
      </w:r>
      <w:r>
        <w:rPr>
          <w:b/>
          <w:u w:val="single"/>
        </w:rPr>
        <w:t>VA</w:t>
      </w:r>
      <w:r w:rsidR="007A224A">
        <w:rPr>
          <w:b/>
          <w:u w:val="single"/>
        </w:rPr>
        <w:t xml:space="preserve"> </w:t>
      </w:r>
      <w:r w:rsidR="007A224A" w:rsidRPr="003C0B3F">
        <w:rPr>
          <w:b/>
          <w:u w:val="single"/>
        </w:rPr>
        <w:t>Henrico</w:t>
      </w:r>
      <w:r>
        <w:t xml:space="preserve"> – Richard Ferris made record of a gift of a pyed cow to his eldest son Richard Ferris.  Signed: Hen. Randolph, Cl. Cur. (Weisiger 1996, p. 72)</w:t>
      </w:r>
    </w:p>
    <w:p w:rsidR="001470B7" w:rsidRDefault="001470B7" w:rsidP="001470B7">
      <w:pPr>
        <w:pStyle w:val="NormalWeb"/>
        <w:spacing w:before="240" w:beforeAutospacing="0" w:after="240" w:afterAutospacing="0"/>
        <w:ind w:left="0" w:right="0"/>
      </w:pPr>
      <w:r>
        <w:rPr>
          <w:b/>
        </w:rPr>
        <w:t xml:space="preserve">1693 </w:t>
      </w:r>
      <w:r w:rsidR="00F63978">
        <w:rPr>
          <w:b/>
        </w:rPr>
        <w:t xml:space="preserve">- </w:t>
      </w:r>
      <w:r>
        <w:rPr>
          <w:b/>
        </w:rPr>
        <w:t xml:space="preserve">Mar 16 </w:t>
      </w:r>
      <w:r>
        <w:t xml:space="preserve">– </w:t>
      </w:r>
      <w:r>
        <w:rPr>
          <w:b/>
          <w:u w:val="single"/>
        </w:rPr>
        <w:t>VA</w:t>
      </w:r>
      <w:r w:rsidR="007A224A">
        <w:rPr>
          <w:b/>
          <w:u w:val="single"/>
        </w:rPr>
        <w:t xml:space="preserve"> </w:t>
      </w:r>
      <w:r w:rsidR="007A224A" w:rsidRPr="00662AEA">
        <w:rPr>
          <w:b/>
          <w:u w:val="single"/>
        </w:rPr>
        <w:t>Northumberland</w:t>
      </w:r>
      <w:r w:rsidRPr="007A224A">
        <w:rPr>
          <w:b/>
        </w:rPr>
        <w:t xml:space="preserve"> - </w:t>
      </w:r>
      <w:r w:rsidR="007A224A" w:rsidRPr="007A224A">
        <w:rPr>
          <w:b/>
        </w:rPr>
        <w:t xml:space="preserve">Admin - </w:t>
      </w:r>
      <w:r w:rsidRPr="007A224A">
        <w:rPr>
          <w:b/>
        </w:rPr>
        <w:t>Dennis Doyle and Elizabeth Claveron</w:t>
      </w:r>
      <w:r w:rsidR="007A224A">
        <w:t xml:space="preserve"> - </w:t>
      </w:r>
      <w:r>
        <w:t xml:space="preserve"> Claveron, a svt. to </w:t>
      </w:r>
      <w:r w:rsidRPr="00B23668">
        <w:rPr>
          <w:b/>
        </w:rPr>
        <w:t>Thomas Knight</w:t>
      </w:r>
      <w:r>
        <w:t>, had an illeg. child and swore Doyle was the rather. (Headley 2003, p. 115)</w:t>
      </w:r>
    </w:p>
    <w:p w:rsidR="004F4814" w:rsidRDefault="004F4814" w:rsidP="001470B7">
      <w:pPr>
        <w:pStyle w:val="NormalWeb"/>
        <w:spacing w:before="240" w:beforeAutospacing="0" w:after="240" w:afterAutospacing="0"/>
        <w:ind w:left="0" w:right="0"/>
      </w:pPr>
      <w:r w:rsidRPr="006B2FE8">
        <w:rPr>
          <w:b/>
        </w:rPr>
        <w:t xml:space="preserve">1693 – Apr 18 – </w:t>
      </w:r>
      <w:r w:rsidR="00D44AA9" w:rsidRPr="00245A6E">
        <w:rPr>
          <w:b/>
          <w:u w:val="single"/>
        </w:rPr>
        <w:t xml:space="preserve">UK </w:t>
      </w:r>
      <w:r w:rsidRPr="006B2FE8">
        <w:rPr>
          <w:b/>
          <w:u w:val="single"/>
        </w:rPr>
        <w:t>Nottinghamshire Nottingham</w:t>
      </w:r>
      <w:r w:rsidRPr="006B2FE8">
        <w:rPr>
          <w:b/>
        </w:rPr>
        <w:t xml:space="preserve"> – Ox Alum – Robert Knight</w:t>
      </w:r>
      <w:r>
        <w:t xml:space="preserve"> – s/o Goring of Nottingham town, gent., Christ Church, matric. 18 April 1693, aged 15; B.A. 1698, M.A. 1701, vicar of Corringham, co. Lincoln, 1709; father of Gowin </w:t>
      </w:r>
      <w:r>
        <w:lastRenderedPageBreak/>
        <w:t>1731, 2</w:t>
      </w:r>
      <w:r w:rsidRPr="006B2FE8">
        <w:rPr>
          <w:vertAlign w:val="superscript"/>
        </w:rPr>
        <w:t>nd</w:t>
      </w:r>
      <w:r>
        <w:t xml:space="preserve"> Series, 802.  See Foster’s </w:t>
      </w:r>
      <w:r w:rsidRPr="006B2FE8">
        <w:rPr>
          <w:i/>
        </w:rPr>
        <w:t>Index Eccl</w:t>
      </w:r>
      <w:r>
        <w:t xml:space="preserve">.  (Oxford University Alumni 1500-1886, pp. 861-863) Note: perhaps the father of Robert is also named “Gowin” instead of “Goring”? </w:t>
      </w:r>
    </w:p>
    <w:p w:rsidR="004F4814" w:rsidRDefault="004F4814" w:rsidP="001470B7">
      <w:pPr>
        <w:pStyle w:val="NormalWeb"/>
        <w:spacing w:before="240" w:beforeAutospacing="0" w:after="240" w:afterAutospacing="0"/>
        <w:ind w:left="0" w:right="0"/>
      </w:pPr>
      <w:r w:rsidRPr="000C1EAF">
        <w:rPr>
          <w:b/>
        </w:rPr>
        <w:t xml:space="preserve">1693 – Apr 20 – </w:t>
      </w:r>
      <w:r w:rsidR="00D44AA9" w:rsidRPr="00245A6E">
        <w:rPr>
          <w:b/>
          <w:u w:val="single"/>
        </w:rPr>
        <w:t xml:space="preserve">UK </w:t>
      </w:r>
      <w:r w:rsidRPr="000C1EAF">
        <w:rPr>
          <w:b/>
          <w:u w:val="single"/>
        </w:rPr>
        <w:t>Bedfordshire Leighton Buzzard</w:t>
      </w:r>
      <w:r w:rsidRPr="000C1EAF">
        <w:rPr>
          <w:b/>
        </w:rPr>
        <w:t xml:space="preserve"> – Will – Ja</w:t>
      </w:r>
      <w:r>
        <w:rPr>
          <w:b/>
        </w:rPr>
        <w:t>mes</w:t>
      </w:r>
      <w:r w:rsidRPr="000C1EAF">
        <w:rPr>
          <w:b/>
        </w:rPr>
        <w:t xml:space="preserve"> Knight</w:t>
      </w:r>
      <w:r>
        <w:rPr>
          <w:b/>
        </w:rPr>
        <w:t>, Surgeon</w:t>
      </w:r>
      <w:r>
        <w:t xml:space="preserve"> – To Mrs Donones, “who liveth with me”, 21 shillings; to uncle, Mr. Henry Donones and to brother-in-law, Mr. Thomas Leigh, 20 shillings apiece; to wife, all household goods, plate, linen that was hers before marriage; to sister Goodwin’s children, 10 shillings apiece to be paid to their father and mother as trustees; to sister Williams’ 2 children, 10 shillings apiece; to cousin John Knight, 10 shillings; to maidservant, Elizabeth Baker, 20 shillings; to brother, John Knight, all of my wearing apparel; residue of household goods, stock in the shop, and otherwise, in the hands of 2 dear friends, wife, and brother John Knight; brother to be executor. (Prerogative Court of Canterbury Wills, 1384-1858, PROB 11: Will Registers, 1688-1696, Piece 414: Coker, Quire Numbers 47-90 (1693))</w:t>
      </w:r>
    </w:p>
    <w:p w:rsidR="001470B7" w:rsidRDefault="001470B7" w:rsidP="001470B7">
      <w:pPr>
        <w:pStyle w:val="NormalWeb"/>
        <w:spacing w:before="240" w:beforeAutospacing="0" w:after="240" w:afterAutospacing="0"/>
        <w:ind w:left="0" w:right="0"/>
      </w:pPr>
      <w:r>
        <w:rPr>
          <w:b/>
        </w:rPr>
        <w:t xml:space="preserve">1693 </w:t>
      </w:r>
      <w:r w:rsidR="00F63978">
        <w:rPr>
          <w:b/>
        </w:rPr>
        <w:t xml:space="preserve">- </w:t>
      </w:r>
      <w:r>
        <w:rPr>
          <w:b/>
        </w:rPr>
        <w:t xml:space="preserve">Apr 29 </w:t>
      </w:r>
      <w:r>
        <w:t xml:space="preserve">– </w:t>
      </w:r>
      <w:r>
        <w:rPr>
          <w:b/>
          <w:u w:val="single"/>
        </w:rPr>
        <w:t>VA</w:t>
      </w:r>
      <w:r w:rsidR="00F63978">
        <w:rPr>
          <w:b/>
          <w:u w:val="single"/>
        </w:rPr>
        <w:t xml:space="preserve"> </w:t>
      </w:r>
      <w:r w:rsidR="00F63978" w:rsidRPr="00CF22E8">
        <w:rPr>
          <w:b/>
          <w:u w:val="single"/>
        </w:rPr>
        <w:t>Henrico</w:t>
      </w:r>
      <w:r w:rsidRPr="007A224A">
        <w:rPr>
          <w:b/>
        </w:rPr>
        <w:t xml:space="preserve"> – </w:t>
      </w:r>
      <w:r w:rsidR="007A224A" w:rsidRPr="007A224A">
        <w:rPr>
          <w:b/>
        </w:rPr>
        <w:t xml:space="preserve">Admin - </w:t>
      </w:r>
      <w:r w:rsidRPr="007A224A">
        <w:rPr>
          <w:b/>
        </w:rPr>
        <w:t>William Pride</w:t>
      </w:r>
      <w:r w:rsidR="007A224A">
        <w:t xml:space="preserve"> – Land patent for</w:t>
      </w:r>
      <w:r>
        <w:t xml:space="preserve"> 1278 acs in Bristoll Parish, adj. John Stuart; Mr. Henry Randolph, on the Ashen Swamp. Imp. Of 26 pers incl.William Pride, Jane, his wife and six Mansells. (Nugent II, p. 385) </w:t>
      </w:r>
    </w:p>
    <w:p w:rsidR="004F4814" w:rsidRDefault="004F4814" w:rsidP="007A224A">
      <w:r w:rsidRPr="00C50C90">
        <w:rPr>
          <w:b/>
        </w:rPr>
        <w:t xml:space="preserve">1693 – May 24 – </w:t>
      </w:r>
      <w:r w:rsidR="00D44AA9" w:rsidRPr="00245A6E">
        <w:rPr>
          <w:b/>
          <w:szCs w:val="24"/>
          <w:u w:val="single"/>
        </w:rPr>
        <w:t xml:space="preserve">UK </w:t>
      </w:r>
      <w:r>
        <w:rPr>
          <w:b/>
          <w:u w:val="single"/>
        </w:rPr>
        <w:t>Nottinghamshire</w:t>
      </w:r>
      <w:r w:rsidRPr="00C50C90">
        <w:rPr>
          <w:b/>
          <w:u w:val="single"/>
        </w:rPr>
        <w:t xml:space="preserve"> La</w:t>
      </w:r>
      <w:r>
        <w:rPr>
          <w:b/>
          <w:u w:val="single"/>
        </w:rPr>
        <w:t>ngold</w:t>
      </w:r>
      <w:r w:rsidRPr="00C50C90">
        <w:rPr>
          <w:b/>
        </w:rPr>
        <w:t xml:space="preserve"> – Will – John Knight</w:t>
      </w:r>
      <w:r>
        <w:rPr>
          <w:b/>
        </w:rPr>
        <w:t>, Esq</w:t>
      </w:r>
      <w:r>
        <w:t xml:space="preserve"> – To brother, Isaac Knight, Gent, all copyhold lands at several locations in Yorkshire (but now in Nottinghamshire) and lands in another county; to brother (in-law?) John Barners, 10 shillings to buy a ring; to Anne Baraders of Lynn in Norfolk, Widow, 10 shillings; to nephew George Snagg, son of George Snagg, Clerk, and Isabella his wife, 100 pounds at age 23; if he should die, the money goes to his sisters or the one who best pleases and is obedient to their father and mother and marries with their consent and approbation; to Ann, Martha, John and Hester Blount, children of deceased sister, Anne Blount, 20 pounds apiece to be employed in putting them to trades, setting them up, or disposing of them in marriage;  sister Isabella Snagg residual legatee and executrix; she to benefit from all goods and chattels, etc, of the estate remainder for her natural life, and after her decease to go to her two daughters, Anne and Mary Snagg. (Prerogative Court of Canterbury Wills, 1384-1858, PROB 11: Will Registers, 1688-1696, Piece 414: Coker, Quire Numbers 47-90 (1693)) </w:t>
      </w:r>
      <w:r w:rsidR="007A224A">
        <w:br/>
      </w:r>
      <w:r w:rsidRPr="007A224A">
        <w:rPr>
          <w:b/>
        </w:rPr>
        <w:t>Note</w:t>
      </w:r>
      <w:r>
        <w:t xml:space="preserve">: The location was called Langalle, Yorkshire, at the time of the writing of this will, but county boundaries have changed since that time. </w:t>
      </w:r>
    </w:p>
    <w:p w:rsidR="001470B7" w:rsidRDefault="001470B7" w:rsidP="001470B7">
      <w:pPr>
        <w:pStyle w:val="NormalWeb"/>
        <w:spacing w:before="240" w:beforeAutospacing="0" w:after="240" w:afterAutospacing="0"/>
        <w:ind w:left="0" w:right="0"/>
      </w:pPr>
      <w:r>
        <w:rPr>
          <w:b/>
        </w:rPr>
        <w:t xml:space="preserve">1693 </w:t>
      </w:r>
      <w:r w:rsidR="00FF7982">
        <w:rPr>
          <w:b/>
        </w:rPr>
        <w:t xml:space="preserve">- </w:t>
      </w:r>
      <w:r>
        <w:rPr>
          <w:b/>
        </w:rPr>
        <w:t xml:space="preserve">Jun 10 </w:t>
      </w:r>
      <w:r w:rsidRPr="004731D6">
        <w:rPr>
          <w:b/>
        </w:rPr>
        <w:t xml:space="preserve">– </w:t>
      </w:r>
      <w:r w:rsidR="004731D6" w:rsidRPr="004731D6">
        <w:rPr>
          <w:b/>
          <w:u w:val="single"/>
        </w:rPr>
        <w:t>VA Surry</w:t>
      </w:r>
      <w:r w:rsidR="004731D6" w:rsidRPr="004731D6">
        <w:rPr>
          <w:b/>
        </w:rPr>
        <w:t xml:space="preserve"> – Admin - Tithables list - Selected: </w:t>
      </w:r>
      <w:r w:rsidR="004731D6">
        <w:t xml:space="preserve">William Coker, Henry Baker, William Baker, Charles Savage, </w:t>
      </w:r>
      <w:r w:rsidR="004731D6" w:rsidRPr="007A224A">
        <w:rPr>
          <w:b/>
        </w:rPr>
        <w:t>Timothy Walker</w:t>
      </w:r>
      <w:r w:rsidR="004731D6">
        <w:t xml:space="preserve">, John Gray, Joseph Ford, James Griffin, Robert Reynolds, </w:t>
      </w:r>
      <w:r w:rsidR="004731D6" w:rsidRPr="007A224A">
        <w:rPr>
          <w:b/>
        </w:rPr>
        <w:t>John Collins</w:t>
      </w:r>
      <w:r w:rsidR="004731D6">
        <w:t xml:space="preserve">, John Coker, </w:t>
      </w:r>
      <w:r w:rsidR="004731D6" w:rsidRPr="007A224A">
        <w:rPr>
          <w:b/>
        </w:rPr>
        <w:t>Richard Pearce</w:t>
      </w:r>
      <w:r w:rsidR="004731D6">
        <w:t xml:space="preserve">, Andrew Anderson, Richard Morris, William Hancock, </w:t>
      </w:r>
      <w:r w:rsidR="004731D6" w:rsidRPr="007A224A">
        <w:rPr>
          <w:b/>
        </w:rPr>
        <w:t>Robert Lancaster SR &amp; JR</w:t>
      </w:r>
      <w:r w:rsidR="004731D6">
        <w:t xml:space="preserve">, Thomas Hart, </w:t>
      </w:r>
      <w:r w:rsidR="004731D6" w:rsidRPr="007A224A">
        <w:rPr>
          <w:b/>
        </w:rPr>
        <w:t>Thomas Farmer</w:t>
      </w:r>
      <w:r w:rsidR="004731D6">
        <w:t xml:space="preserve">, Mathew Swann, Martin Johnson, John Phillips, Robert Crawford, </w:t>
      </w:r>
      <w:r w:rsidR="004731D6" w:rsidRPr="007A224A">
        <w:rPr>
          <w:b/>
        </w:rPr>
        <w:t>John Kindred</w:t>
      </w:r>
      <w:r w:rsidR="004731D6">
        <w:t xml:space="preserve">, David Rice, William Bennett, Richard Taylor, </w:t>
      </w:r>
      <w:r w:rsidR="004731D6" w:rsidRPr="007A224A">
        <w:rPr>
          <w:b/>
        </w:rPr>
        <w:t>Henry Bell</w:t>
      </w:r>
      <w:r w:rsidR="004731D6">
        <w:t xml:space="preserve">, Richard Greene, Robert Cartwright, Richard Washington, Abraham Evans, John Sharpe, </w:t>
      </w:r>
      <w:r w:rsidR="004731D6" w:rsidRPr="007A224A">
        <w:rPr>
          <w:b/>
        </w:rPr>
        <w:t>Walter Cotton</w:t>
      </w:r>
      <w:r w:rsidR="004731D6">
        <w:t xml:space="preserve">, Edward Green, </w:t>
      </w:r>
      <w:r w:rsidR="004731D6" w:rsidRPr="007A224A">
        <w:rPr>
          <w:b/>
        </w:rPr>
        <w:t>Richard Bullock</w:t>
      </w:r>
      <w:r w:rsidR="004731D6">
        <w:t xml:space="preserve">, William Knott, George Nicholson, </w:t>
      </w:r>
      <w:r w:rsidR="004731D6" w:rsidRPr="007A224A">
        <w:rPr>
          <w:b/>
        </w:rPr>
        <w:t>Peter Bagley</w:t>
      </w:r>
      <w:r w:rsidR="004731D6">
        <w:t xml:space="preserve">, Hugh Bagley, Jeremiah Ellis, James Watkins, </w:t>
      </w:r>
      <w:r w:rsidR="004731D6" w:rsidRPr="007A224A">
        <w:rPr>
          <w:b/>
        </w:rPr>
        <w:t>George Jordan</w:t>
      </w:r>
      <w:r w:rsidR="004731D6">
        <w:t xml:space="preserve">, Benjamin Ferreby, Walter Flood, </w:t>
      </w:r>
      <w:r w:rsidR="004731D6" w:rsidRPr="007A224A">
        <w:rPr>
          <w:b/>
        </w:rPr>
        <w:t>Arthur Jordan, River Jordan</w:t>
      </w:r>
      <w:r w:rsidR="004731D6">
        <w:t xml:space="preserve">, William Gray, Thomas Flood, David Andrews, Samuel Alsobrook, Sion Hill, Jonas Bennett, Richard Rose, Thomas Andrews, Edward Bagley, </w:t>
      </w:r>
      <w:r w:rsidR="004731D6" w:rsidRPr="007A224A">
        <w:rPr>
          <w:b/>
        </w:rPr>
        <w:t>Thomas Walton</w:t>
      </w:r>
      <w:r w:rsidR="004731D6">
        <w:t xml:space="preserve">, William Rose, Francis Regan, Thomas Andrews SR, Bartholomew Andrews, </w:t>
      </w:r>
      <w:r w:rsidR="004731D6" w:rsidRPr="007A224A">
        <w:rPr>
          <w:b/>
        </w:rPr>
        <w:t>Francis Clements</w:t>
      </w:r>
      <w:r w:rsidR="004731D6">
        <w:t xml:space="preserve">, Edward Cutt, John Clements, Richard Jordan SR &amp; JR, John Phillips. </w:t>
      </w:r>
      <w:r>
        <w:t xml:space="preserve"> </w:t>
      </w:r>
      <w:r>
        <w:lastRenderedPageBreak/>
        <w:t>William Newsome, William Hancock, Charles Williams, John Collins, Edward Taylor, Richard Pearce, John Greene, Henry Hart, Robert Savage, Joseph Richardson, Charles Bass, Charles Savage, Timothy Walker, Abraham Moore, William</w:t>
      </w:r>
      <w:r w:rsidR="00FF7982">
        <w:t xml:space="preserve"> Barton, Anthony Evans. Robert H</w:t>
      </w:r>
      <w:r>
        <w:t xml:space="preserve">art, Robert Lancaster SR &amp; JR, Mathew Swann, David Rice, John Kindred, John Gray, Robert Reynolds, James Bennett, Henry Baker, Thomas Hart, Martin Johnson, William Bennett, John Gray, Richard Taylor, Robert Crawford, Edward Greene, Peter Bagley, </w:t>
      </w:r>
      <w:r w:rsidRPr="00B23668">
        <w:rPr>
          <w:b/>
        </w:rPr>
        <w:t xml:space="preserve">Thomas Cotton </w:t>
      </w:r>
      <w:r>
        <w:t>&amp;</w:t>
      </w:r>
      <w:r w:rsidRPr="003C065E">
        <w:rPr>
          <w:b/>
        </w:rPr>
        <w:t xml:space="preserve"> John Knight</w:t>
      </w:r>
      <w:r>
        <w:t>, Jeremiah Ellis SR. George Jordan, John Sharpe, Judith Watkins, William Knott, Richard Washington, George Ford, Lawrence Flaming, John Greene, River Jordan, Thomas Flood, Walter Flood, Arthur Jordan, Richard Jordan SR &amp; JR, Sion Hill, William Gray, Samuel Alsobrooke, David Andrews, Roger William JR, William Rose, Thomas Waller, Francis Regan, Francis Clements. (VA Gen. Soc. Qrtly. Vol. 23, No. 4)</w:t>
      </w:r>
    </w:p>
    <w:p w:rsidR="001470B7" w:rsidRDefault="001470B7" w:rsidP="001470B7">
      <w:pPr>
        <w:pStyle w:val="NormalWeb"/>
        <w:spacing w:before="240" w:beforeAutospacing="0" w:after="240" w:afterAutospacing="0"/>
        <w:ind w:left="0" w:right="0"/>
      </w:pPr>
      <w:r>
        <w:rPr>
          <w:b/>
        </w:rPr>
        <w:t xml:space="preserve">1693 </w:t>
      </w:r>
      <w:r w:rsidRPr="00F57115">
        <w:rPr>
          <w:b/>
        </w:rPr>
        <w:t xml:space="preserve">– Jul 4 – </w:t>
      </w:r>
      <w:r w:rsidRPr="00F57115">
        <w:rPr>
          <w:b/>
          <w:u w:val="single"/>
        </w:rPr>
        <w:t>MD St Mary’s</w:t>
      </w:r>
      <w:r w:rsidRPr="00F57115">
        <w:rPr>
          <w:b/>
        </w:rPr>
        <w:t xml:space="preserve"> – Will – John Barecroft</w:t>
      </w:r>
      <w:r>
        <w:t xml:space="preserve"> – Witnessed by Christopher Knight. (Carr, </w:t>
      </w:r>
      <w:r w:rsidRPr="00F57115">
        <w:t>Image No: sc5094-2509</w:t>
      </w:r>
      <w:r>
        <w:t>)</w:t>
      </w:r>
    </w:p>
    <w:p w:rsidR="004F4814" w:rsidRDefault="004F4814" w:rsidP="001470B7">
      <w:pPr>
        <w:pStyle w:val="NormalWeb"/>
        <w:spacing w:before="240" w:beforeAutospacing="0" w:after="240" w:afterAutospacing="0"/>
        <w:ind w:left="0" w:right="0"/>
      </w:pPr>
      <w:r w:rsidRPr="003C38EB">
        <w:rPr>
          <w:b/>
        </w:rPr>
        <w:t xml:space="preserve">1693 – Oct 17 – </w:t>
      </w:r>
      <w:r w:rsidR="00D44AA9" w:rsidRPr="00245A6E">
        <w:rPr>
          <w:b/>
          <w:u w:val="single"/>
        </w:rPr>
        <w:t xml:space="preserve">UK </w:t>
      </w:r>
      <w:r w:rsidRPr="003C38EB">
        <w:rPr>
          <w:b/>
          <w:u w:val="single"/>
        </w:rPr>
        <w:t>Middlesex Wapping</w:t>
      </w:r>
      <w:r w:rsidRPr="003C38EB">
        <w:rPr>
          <w:b/>
        </w:rPr>
        <w:t xml:space="preserve"> – Will – John Knight</w:t>
      </w:r>
      <w:r>
        <w:rPr>
          <w:b/>
        </w:rPr>
        <w:t xml:space="preserve"> SR, Mariner</w:t>
      </w:r>
      <w:r>
        <w:t xml:space="preserve"> – Will written in 1689; to son John Knight, 1 shilling; to son-in-law Robb and his wife Mary, 1 shilling apiece; all the rest of estate, lands, chattels, goods, money, etc, to wife, Barbara Knight, who is to be executrix. (Prerogative Court of Canterbury Wills, 1384-1858, PROB 11: Will Registers, 1688-1696, Piece 416: Coker, Quire Numbers 134-174 (1693) </w:t>
      </w:r>
    </w:p>
    <w:p w:rsidR="004F4814" w:rsidRDefault="004F4814" w:rsidP="001470B7">
      <w:pPr>
        <w:pStyle w:val="NormalWeb"/>
        <w:spacing w:before="240" w:beforeAutospacing="0" w:after="240" w:afterAutospacing="0"/>
        <w:ind w:left="0" w:right="0"/>
      </w:pPr>
      <w:r w:rsidRPr="00DD0D20">
        <w:rPr>
          <w:b/>
        </w:rPr>
        <w:t xml:space="preserve">1693 – </w:t>
      </w:r>
      <w:r w:rsidR="00D44AA9" w:rsidRPr="00245A6E">
        <w:rPr>
          <w:b/>
          <w:u w:val="single"/>
        </w:rPr>
        <w:t xml:space="preserve">UK </w:t>
      </w:r>
      <w:r w:rsidRPr="00DD0D20">
        <w:rPr>
          <w:b/>
          <w:u w:val="single"/>
        </w:rPr>
        <w:t>London St Botolph</w:t>
      </w:r>
      <w:r w:rsidRPr="00DD0D20">
        <w:rPr>
          <w:b/>
        </w:rPr>
        <w:t xml:space="preserve"> – </w:t>
      </w:r>
      <w:r>
        <w:rPr>
          <w:b/>
        </w:rPr>
        <w:t>Chancery</w:t>
      </w:r>
      <w:r w:rsidRPr="00DD0D20">
        <w:rPr>
          <w:b/>
        </w:rPr>
        <w:t xml:space="preserve"> – Knight etc vs Edwards</w:t>
      </w:r>
      <w:r>
        <w:t xml:space="preserve"> - Plaintiffs: John Purdue, </w:t>
      </w:r>
      <w:r w:rsidRPr="00F63978">
        <w:rPr>
          <w:b/>
        </w:rPr>
        <w:t>Peter Knight</w:t>
      </w:r>
      <w:r>
        <w:t xml:space="preserve">, Hester Knight his wife, Thomas Allam and Elizabeth Allam his wife.  Defendants: Mary Edwards.  Subject: property in St Botolph without Bishopsgate, London.  Document type: bill only. (National Archives, Kew England, Ref: </w:t>
      </w:r>
      <w:r w:rsidRPr="00DD0D20">
        <w:t>C 8/355/5</w:t>
      </w:r>
      <w:r>
        <w:t>)</w:t>
      </w:r>
    </w:p>
    <w:p w:rsidR="001470B7" w:rsidRDefault="001470B7" w:rsidP="001470B7">
      <w:pPr>
        <w:pStyle w:val="NormalWeb"/>
        <w:spacing w:before="240" w:beforeAutospacing="0" w:after="240" w:afterAutospacing="0"/>
        <w:ind w:left="0" w:right="0"/>
      </w:pPr>
      <w:r>
        <w:rPr>
          <w:b/>
        </w:rPr>
        <w:t xml:space="preserve">1694 </w:t>
      </w:r>
      <w:r w:rsidR="006B2570">
        <w:rPr>
          <w:b/>
        </w:rPr>
        <w:t xml:space="preserve">- </w:t>
      </w:r>
      <w:r>
        <w:rPr>
          <w:b/>
        </w:rPr>
        <w:t xml:space="preserve">Jan 1 </w:t>
      </w:r>
      <w:r>
        <w:t xml:space="preserve">– </w:t>
      </w:r>
      <w:r>
        <w:rPr>
          <w:b/>
          <w:u w:val="single"/>
        </w:rPr>
        <w:t>VA</w:t>
      </w:r>
      <w:r w:rsidR="006B2570">
        <w:rPr>
          <w:b/>
          <w:u w:val="single"/>
        </w:rPr>
        <w:t xml:space="preserve"> </w:t>
      </w:r>
      <w:r w:rsidR="006B2570" w:rsidRPr="009413FD">
        <w:rPr>
          <w:b/>
          <w:u w:val="single"/>
        </w:rPr>
        <w:t>Henrico</w:t>
      </w:r>
      <w:r w:rsidRPr="006B2570">
        <w:rPr>
          <w:b/>
        </w:rPr>
        <w:t xml:space="preserve"> – </w:t>
      </w:r>
      <w:r w:rsidR="006B2570" w:rsidRPr="006B2570">
        <w:rPr>
          <w:b/>
        </w:rPr>
        <w:t xml:space="preserve">Admin - </w:t>
      </w:r>
      <w:r w:rsidRPr="006B2570">
        <w:rPr>
          <w:b/>
        </w:rPr>
        <w:t>Robert Woodson, S</w:t>
      </w:r>
      <w:r w:rsidR="006B2570" w:rsidRPr="006B2570">
        <w:rPr>
          <w:b/>
        </w:rPr>
        <w:t>R</w:t>
      </w:r>
      <w:r w:rsidR="006B2570">
        <w:t xml:space="preserve"> - O</w:t>
      </w:r>
      <w:r>
        <w:t xml:space="preserve">f Henrico Co., for love &amp; affection to my son Robert Woodson of same, 250 acres on south side of White Oak Swamp, between land of Richard Cocke and Mans Creek, </w:t>
      </w:r>
      <w:r w:rsidRPr="00B23668">
        <w:rPr>
          <w:i/>
        </w:rPr>
        <w:t>being part of a patent to me, my son John Woodson</w:t>
      </w:r>
      <w:r>
        <w:t>, Thomas East, Robert Clark and William Porter.  Wit: Richard Cocke, Jr., W</w:t>
      </w:r>
      <w:r w:rsidR="006B2570">
        <w:t>illia</w:t>
      </w:r>
      <w:r>
        <w:t>m Hatcher.  (Weisiger 1996, p. 84)</w:t>
      </w:r>
    </w:p>
    <w:p w:rsidR="001470B7" w:rsidRDefault="001470B7" w:rsidP="001470B7">
      <w:pPr>
        <w:pStyle w:val="NormalWeb"/>
        <w:spacing w:before="240" w:beforeAutospacing="0" w:after="240" w:afterAutospacing="0"/>
        <w:ind w:left="0" w:right="0"/>
      </w:pPr>
      <w:r>
        <w:rPr>
          <w:b/>
        </w:rPr>
        <w:t xml:space="preserve">1694 </w:t>
      </w:r>
      <w:r w:rsidR="004B065B">
        <w:rPr>
          <w:b/>
        </w:rPr>
        <w:t xml:space="preserve">- </w:t>
      </w:r>
      <w:r>
        <w:rPr>
          <w:b/>
        </w:rPr>
        <w:t xml:space="preserve">Apr 20 </w:t>
      </w:r>
      <w:r>
        <w:t xml:space="preserve">– </w:t>
      </w:r>
      <w:r>
        <w:rPr>
          <w:b/>
          <w:u w:val="single"/>
        </w:rPr>
        <w:t>VA</w:t>
      </w:r>
      <w:r w:rsidR="004B065B">
        <w:rPr>
          <w:b/>
          <w:u w:val="single"/>
        </w:rPr>
        <w:t xml:space="preserve"> </w:t>
      </w:r>
      <w:r w:rsidR="004B065B" w:rsidRPr="00CF22E8">
        <w:rPr>
          <w:b/>
          <w:u w:val="single"/>
        </w:rPr>
        <w:t>Nansemond</w:t>
      </w:r>
      <w:r>
        <w:t xml:space="preserve"> </w:t>
      </w:r>
      <w:r w:rsidRPr="00F63978">
        <w:rPr>
          <w:b/>
        </w:rPr>
        <w:t xml:space="preserve">– </w:t>
      </w:r>
      <w:r w:rsidR="004B065B" w:rsidRPr="00F63978">
        <w:rPr>
          <w:b/>
        </w:rPr>
        <w:t xml:space="preserve">Admin - </w:t>
      </w:r>
      <w:r w:rsidRPr="00F63978">
        <w:rPr>
          <w:b/>
        </w:rPr>
        <w:t>John Lee</w:t>
      </w:r>
      <w:r w:rsidR="004B065B">
        <w:t xml:space="preserve"> – Land patent for</w:t>
      </w:r>
      <w:r>
        <w:t xml:space="preserve"> 960 acs on E. side of Sumerton Cr…. Etc. (Nugent II, p. 389) </w:t>
      </w:r>
    </w:p>
    <w:p w:rsidR="001470B7" w:rsidRDefault="001470B7" w:rsidP="001470B7">
      <w:pPr>
        <w:pStyle w:val="NormalWeb"/>
        <w:spacing w:before="240" w:beforeAutospacing="0" w:after="240" w:afterAutospacing="0"/>
        <w:ind w:left="0" w:right="0"/>
      </w:pPr>
      <w:r>
        <w:rPr>
          <w:b/>
        </w:rPr>
        <w:t xml:space="preserve">1694 </w:t>
      </w:r>
      <w:r w:rsidR="00F63978">
        <w:rPr>
          <w:b/>
        </w:rPr>
        <w:t xml:space="preserve">- </w:t>
      </w:r>
      <w:r>
        <w:rPr>
          <w:b/>
        </w:rPr>
        <w:t xml:space="preserve">Apr </w:t>
      </w:r>
      <w:r w:rsidRPr="007025B6">
        <w:rPr>
          <w:b/>
        </w:rPr>
        <w:t xml:space="preserve">20 </w:t>
      </w:r>
      <w:r w:rsidR="004B065B">
        <w:rPr>
          <w:b/>
        </w:rPr>
        <w:t>–</w:t>
      </w:r>
      <w:r>
        <w:rPr>
          <w:b/>
        </w:rPr>
        <w:t xml:space="preserve"> </w:t>
      </w:r>
      <w:r w:rsidRPr="000F6DC7">
        <w:rPr>
          <w:b/>
          <w:u w:val="single"/>
        </w:rPr>
        <w:t>VA</w:t>
      </w:r>
      <w:r w:rsidR="00F63978">
        <w:rPr>
          <w:b/>
          <w:u w:val="single"/>
        </w:rPr>
        <w:t xml:space="preserve"> </w:t>
      </w:r>
      <w:r w:rsidR="00F63978" w:rsidRPr="004B065B">
        <w:rPr>
          <w:b/>
          <w:u w:val="single"/>
        </w:rPr>
        <w:t>Lower Norfolk/</w:t>
      </w:r>
      <w:r w:rsidR="00F63978" w:rsidRPr="000F6DC7">
        <w:rPr>
          <w:b/>
          <w:u w:val="single"/>
        </w:rPr>
        <w:t>Princess Anne</w:t>
      </w:r>
      <w:r w:rsidRPr="007025B6">
        <w:rPr>
          <w:b/>
        </w:rPr>
        <w:t xml:space="preserve"> </w:t>
      </w:r>
      <w:r w:rsidRPr="00F63978">
        <w:rPr>
          <w:b/>
        </w:rPr>
        <w:t xml:space="preserve">– </w:t>
      </w:r>
      <w:r w:rsidR="00F63978" w:rsidRPr="00F63978">
        <w:rPr>
          <w:b/>
        </w:rPr>
        <w:t xml:space="preserve">Admin - </w:t>
      </w:r>
      <w:r w:rsidRPr="00F63978">
        <w:rPr>
          <w:b/>
        </w:rPr>
        <w:t>Capt. Hugh Campbell</w:t>
      </w:r>
      <w:r w:rsidR="00F63978">
        <w:t xml:space="preserve"> – Land patent for</w:t>
      </w:r>
      <w:r>
        <w:t xml:space="preserve"> 300 acs.,</w:t>
      </w:r>
      <w:r w:rsidRPr="000F6DC7">
        <w:t xml:space="preserve"> …</w:t>
      </w:r>
      <w:r>
        <w:t xml:space="preserve"> in Linhaven Par; towards the North River Landing… Imp. Of 6 pers. Incl: </w:t>
      </w:r>
      <w:r w:rsidRPr="007025B6">
        <w:rPr>
          <w:b/>
        </w:rPr>
        <w:t>John Knight</w:t>
      </w:r>
      <w:r>
        <w:t xml:space="preserve">, </w:t>
      </w:r>
      <w:r w:rsidRPr="00B23668">
        <w:t>John Clarke, Elizabeth Peirce</w:t>
      </w:r>
      <w:r w:rsidR="004C10B7">
        <w:t>. (Nugent II, p. 391)</w:t>
      </w:r>
      <w:r>
        <w:t xml:space="preserve"> </w:t>
      </w:r>
    </w:p>
    <w:p w:rsidR="004F4814" w:rsidRDefault="004F4814" w:rsidP="001470B7">
      <w:pPr>
        <w:pStyle w:val="NormalWeb"/>
        <w:spacing w:before="240" w:beforeAutospacing="0" w:after="240" w:afterAutospacing="0"/>
        <w:ind w:left="0" w:right="0"/>
      </w:pPr>
      <w:r w:rsidRPr="00AE6DA6">
        <w:rPr>
          <w:b/>
        </w:rPr>
        <w:t xml:space="preserve">1694 – Apr 28 – </w:t>
      </w:r>
      <w:r w:rsidR="00D44AA9" w:rsidRPr="00245A6E">
        <w:rPr>
          <w:b/>
          <w:u w:val="single"/>
        </w:rPr>
        <w:t xml:space="preserve">UK </w:t>
      </w:r>
      <w:r w:rsidRPr="00AE6DA6">
        <w:rPr>
          <w:b/>
          <w:u w:val="single"/>
        </w:rPr>
        <w:t>Middlesex St Martin in the Fields</w:t>
      </w:r>
      <w:r w:rsidRPr="00AE6DA6">
        <w:rPr>
          <w:b/>
        </w:rPr>
        <w:t xml:space="preserve"> – Will – Anne Knight</w:t>
      </w:r>
      <w:r>
        <w:rPr>
          <w:b/>
        </w:rPr>
        <w:t>, Widow</w:t>
      </w:r>
      <w:r>
        <w:t xml:space="preserve"> – To friend Phillip Dawson, Esq, my punch bowl of lignam vitae tipped with silver; to friend, Christopher Leicester, Esq, my little punch bowls; to brother William Benison, 1 dozen pewter plates; all the rest and residue to mother, Anne Benison, brother William Benison, and cousin Anne Jours to be equally divided; cousin Anne Jours to be executrix.  (</w:t>
      </w:r>
      <w:r w:rsidRPr="00AE6DA6">
        <w:t>Prerogative Court of Canterbury Wills, 1384-1858</w:t>
      </w:r>
      <w:r>
        <w:t xml:space="preserve">, </w:t>
      </w:r>
      <w:r w:rsidRPr="00AE6DA6">
        <w:t>PROB 11: Will Registers</w:t>
      </w:r>
      <w:r>
        <w:t xml:space="preserve">, </w:t>
      </w:r>
      <w:r w:rsidRPr="00AE6DA6">
        <w:t>1688-1696</w:t>
      </w:r>
      <w:r>
        <w:t xml:space="preserve">, </w:t>
      </w:r>
      <w:r w:rsidRPr="00AE6DA6">
        <w:t>Piece 419: Box, Quire Numbers 46-90 (1694)</w:t>
      </w:r>
      <w:r>
        <w:t>)</w:t>
      </w:r>
    </w:p>
    <w:p w:rsidR="009E591D" w:rsidRDefault="009E591D" w:rsidP="001470B7">
      <w:pPr>
        <w:pStyle w:val="NormalWeb"/>
        <w:spacing w:before="240" w:beforeAutospacing="0" w:after="240" w:afterAutospacing="0"/>
        <w:ind w:left="0" w:right="0"/>
      </w:pPr>
      <w:r w:rsidRPr="00131E44">
        <w:rPr>
          <w:b/>
        </w:rPr>
        <w:lastRenderedPageBreak/>
        <w:t xml:space="preserve">1694 – May 19 – </w:t>
      </w:r>
      <w:r w:rsidR="00D44AA9" w:rsidRPr="00245A6E">
        <w:rPr>
          <w:b/>
          <w:u w:val="single"/>
        </w:rPr>
        <w:t xml:space="preserve">UK </w:t>
      </w:r>
      <w:r w:rsidRPr="00131E44">
        <w:rPr>
          <w:b/>
          <w:u w:val="single"/>
        </w:rPr>
        <w:t>Middlesex Stepney</w:t>
      </w:r>
      <w:r w:rsidRPr="00131E44">
        <w:rPr>
          <w:b/>
        </w:rPr>
        <w:t xml:space="preserve"> – </w:t>
      </w:r>
      <w:r>
        <w:rPr>
          <w:b/>
        </w:rPr>
        <w:t>POA/</w:t>
      </w:r>
      <w:r w:rsidRPr="00131E44">
        <w:rPr>
          <w:b/>
        </w:rPr>
        <w:t>Will – Thomas Knight</w:t>
      </w:r>
      <w:r>
        <w:rPr>
          <w:b/>
        </w:rPr>
        <w:t>, Mariner</w:t>
      </w:r>
      <w:r>
        <w:t xml:space="preserve"> – In the King’s service; makes wife, Mary Knight, attorney will full powers to execute all his business; all estate, goods, chattels, money, debts, etc, to wife, Mary and she to be full executrix.  Wit: John Martell, Robert Harrison, John Fancourt NP. (Prerogative Court of Canterbury Wills, 1384-1858, PROB 11: Will Registers, 1688-1696, Piece 420: Box, Quire Numbers 91-135 (1694))</w:t>
      </w:r>
    </w:p>
    <w:p w:rsidR="001470B7" w:rsidRDefault="001470B7" w:rsidP="001470B7">
      <w:pPr>
        <w:pStyle w:val="NormalWeb"/>
        <w:spacing w:before="240" w:beforeAutospacing="0" w:after="240" w:afterAutospacing="0"/>
        <w:ind w:left="0" w:right="0"/>
      </w:pPr>
      <w:r>
        <w:rPr>
          <w:b/>
        </w:rPr>
        <w:t xml:space="preserve">1694 </w:t>
      </w:r>
      <w:r w:rsidR="003142CC">
        <w:rPr>
          <w:b/>
        </w:rPr>
        <w:t xml:space="preserve">- </w:t>
      </w:r>
      <w:r>
        <w:rPr>
          <w:b/>
        </w:rPr>
        <w:t xml:space="preserve">Jun 10 </w:t>
      </w:r>
      <w:r>
        <w:t xml:space="preserve">– </w:t>
      </w:r>
      <w:r w:rsidR="003142CC" w:rsidRPr="003142CC">
        <w:rPr>
          <w:b/>
          <w:u w:val="single"/>
        </w:rPr>
        <w:t>VA Surry</w:t>
      </w:r>
      <w:r w:rsidR="009E4AE0">
        <w:rPr>
          <w:b/>
          <w:u w:val="single"/>
        </w:rPr>
        <w:t>/Sussex</w:t>
      </w:r>
      <w:r w:rsidR="003142CC" w:rsidRPr="003142CC">
        <w:rPr>
          <w:b/>
        </w:rPr>
        <w:t xml:space="preserve"> – Admin – Tithables - Selected:</w:t>
      </w:r>
      <w:r>
        <w:t xml:space="preserve"> Walter Cotton, </w:t>
      </w:r>
      <w:r w:rsidRPr="003C065E">
        <w:rPr>
          <w:b/>
        </w:rPr>
        <w:t>Thomas Cotton &amp; John Knight</w:t>
      </w:r>
      <w:r>
        <w:t xml:space="preserve">, Richard Greene, Jeremiah Ellis, Andrew Williams, Peter Bagley, Richard Washington, William Knott, Robert Nicholson, John Johnson, </w:t>
      </w:r>
      <w:r w:rsidRPr="00BE3B42">
        <w:rPr>
          <w:b/>
        </w:rPr>
        <w:t>George Jordan, River Jordan</w:t>
      </w:r>
      <w:r>
        <w:t xml:space="preserve">, John Sharpe, William Gray, Roger Williams, Samuel Alsobrook, William Rose, Sion Hill, John Greene, Francis Regan, Lawrence Fleming, David Andrews, Henry Savage, Thomas Waller, Bartholomew Andrews, Walter Flood, Benjamin Ferreby, </w:t>
      </w:r>
      <w:r w:rsidRPr="00BE3B42">
        <w:rPr>
          <w:b/>
        </w:rPr>
        <w:t>James Jordan</w:t>
      </w:r>
      <w:r>
        <w:t xml:space="preserve">, Richard Rose, </w:t>
      </w:r>
      <w:r w:rsidRPr="00BE3B42">
        <w:rPr>
          <w:b/>
        </w:rPr>
        <w:t>Arthur Jordan</w:t>
      </w:r>
      <w:r>
        <w:t xml:space="preserve">, Thomas Andrews, John Watkins, Thomas Flood, </w:t>
      </w:r>
      <w:r w:rsidRPr="00BE3B42">
        <w:rPr>
          <w:b/>
        </w:rPr>
        <w:t>Richard Jordan SR, Charles Jorda</w:t>
      </w:r>
      <w:r w:rsidR="00BE3B42" w:rsidRPr="00BE3B42">
        <w:rPr>
          <w:b/>
        </w:rPr>
        <w:t>n</w:t>
      </w:r>
      <w:r>
        <w:t xml:space="preserve">, Robert Lanier, </w:t>
      </w:r>
      <w:r w:rsidRPr="00BE3B42">
        <w:rPr>
          <w:b/>
        </w:rPr>
        <w:t>Richard Jordan JR</w:t>
      </w:r>
      <w:r>
        <w:t xml:space="preserve">, Francis Regan, Francis Clements, John Phillips, Thomas Williams, George Williams, John Clements SR &amp; JR, John Johnson, David Rice, John Hancock, James Bennett, Henry Hart, Timothy Walker, Robert Lancaster SR &amp; JR, Samuel Lancaster, John Greene, Thomas Hart, Robert Crawford, Henry Baker, William Bennett, John Gray, </w:t>
      </w:r>
      <w:r w:rsidRPr="00BE3B42">
        <w:rPr>
          <w:b/>
        </w:rPr>
        <w:t>John Kindred</w:t>
      </w:r>
      <w:r>
        <w:t xml:space="preserve">, William Newsome, Charles Williams, Richard </w:t>
      </w:r>
      <w:r w:rsidR="00BE3B42">
        <w:t>P</w:t>
      </w:r>
      <w:r>
        <w:t xml:space="preserve">earce, John Williams, Robert Savage, Anthony Evans, </w:t>
      </w:r>
      <w:r w:rsidR="001368E0">
        <w:t>(VA Gen. Soc. Qrtly. Vol. 23, No. 4)</w:t>
      </w:r>
    </w:p>
    <w:p w:rsidR="009E591D" w:rsidRDefault="009E591D" w:rsidP="001470B7">
      <w:pPr>
        <w:pStyle w:val="NormalWeb"/>
        <w:spacing w:before="240" w:beforeAutospacing="0" w:after="240" w:afterAutospacing="0"/>
        <w:ind w:left="0" w:right="0"/>
      </w:pPr>
      <w:r w:rsidRPr="005A56DF">
        <w:rPr>
          <w:b/>
        </w:rPr>
        <w:t xml:space="preserve">1694 – Jun 26 – </w:t>
      </w:r>
      <w:r w:rsidR="00D44AA9" w:rsidRPr="00245A6E">
        <w:rPr>
          <w:b/>
          <w:u w:val="single"/>
        </w:rPr>
        <w:t xml:space="preserve">UK </w:t>
      </w:r>
      <w:r w:rsidRPr="005A56DF">
        <w:rPr>
          <w:b/>
          <w:u w:val="single"/>
        </w:rPr>
        <w:t>Berkshire Ruscombe</w:t>
      </w:r>
      <w:r w:rsidRPr="005A56DF">
        <w:rPr>
          <w:b/>
        </w:rPr>
        <w:t xml:space="preserve"> – Will – Nathan Knight</w:t>
      </w:r>
      <w:r>
        <w:rPr>
          <w:b/>
        </w:rPr>
        <w:t>, Esq</w:t>
      </w:r>
      <w:r>
        <w:t xml:space="preserve"> – To eldest daughter, Margaret Knight, property called “Fullers Copyhold” in the parish of Tilehurst, now in the possession of Richard Suell the Younger; to </w:t>
      </w:r>
      <w:r w:rsidRPr="00B2470A">
        <w:rPr>
          <w:b/>
        </w:rPr>
        <w:t>Strode Knight</w:t>
      </w:r>
      <w:r>
        <w:t xml:space="preserve">, “Capital Messuage and Tenement in the parish of Kingsclere in the county of Southampton” (Hampshire) which Edward Prior now rents; to second daughter, Mary Knight, property near Theal in the parish of Tilehurst in the possession of William Burton; also to Mary, that property now in the possession of Widow Newbury, after decease of said widow; intent is that “my wife to receive the profits of the said lands until daughter is 21 or married”; to youngest daughter, Letitia Knight, property called Wirkins Copyhold now in the possession of Priscilla Wirkins, Edward Newbury and William Curtis; to daughter Letitia, another property now in the possession of John Blackman; my wife shall receive the profits of these lands until Letitia is 21 or married; also to Letitia, two copses of 9 acres which adjoin Wirkins Copyhold; to youngest son, William Knight, my part of a farm called Woodroff’s Farm, and my rent charge of 5 pounds a year which I have out of the other portion of said farm which lies in the parish of Compton, Berkshire;  and also, all that parcel of land which Peter Knight rents from me at 10 pounds a year in Kingsclere in Southampton (Hampshire); also to William, lands and tenements in the parish of Kingsclere, after the expiration of a lease of 99 years, now in the possession of the executors or assignees of John Knight of Kingsclere, lately deceased; all of these given to William Knight, but wife to collect the profits until he is 21; to wife, Margaret, all lands in Wargrave Hurst and Ruscombe, Berkshire, and my third part of a house which Daniel Sarny occupies in Lenly, Oxfordshire which I purchased of Mrs. Mary Fuller, my sister; I give (to wife) all my houses in Reading which Mr. Sikes Linton and ___ rent from me; I also give to her (wife) the farm in Ruscombe which I hold of a prebendary of the Church of Salisbury; all these lands I give to her (wife) during her life; to son Walter Knight, all woods in the parishes of Chekindon and Pepper in the county of </w:t>
      </w:r>
      <w:r>
        <w:lastRenderedPageBreak/>
        <w:t>Oxfordshire on the concition that he discharge a mortgage of 100 pounds due to the overseers and churchwardens of the parish of St Marys in Reading and what other monies I shall owe at the time of death; my wife to receive all my personal estate and to be executrix;  to Strode Knight, all the lands at Maiden Newton in the county of Dorset.  Codicil: Testator notes that he forgot to dispose of the lands and tenements called the Widow Aberyes Copyhold in the parishes of Tilehurst and St Giles, in Reading; “whereas I have given to my eldest daughter Margaret Knight the land called Fuller’s Copyhold estate in the parish of Tilehurst, now in the possession of Richard Suell the younger, and for a portion of said farm I am sued by the Widow Durban for her interest therein during the life of Francis Williamson; no I give the reversion of Widow Aberyes Copyhold to son Walter Knight on the condition that he bear the charge of the suit and pay what shall be recovered on it; if he neglects to do this, I give it to my daughter Margaret.  (</w:t>
      </w:r>
      <w:r w:rsidRPr="00677C96">
        <w:t>Prerogative Court of Canterbury Wills, 1384-1858</w:t>
      </w:r>
      <w:r>
        <w:t xml:space="preserve">, </w:t>
      </w:r>
      <w:r w:rsidRPr="00677C96">
        <w:t>PROB 11: Will Registers</w:t>
      </w:r>
      <w:r>
        <w:t xml:space="preserve">, </w:t>
      </w:r>
      <w:r w:rsidRPr="00677C96">
        <w:t>1688-1696</w:t>
      </w:r>
      <w:r>
        <w:t xml:space="preserve">, </w:t>
      </w:r>
      <w:r w:rsidRPr="00677C96">
        <w:t>Piece 420: Box, Quire Numbers 91-135 (1694)</w:t>
      </w:r>
      <w:r>
        <w:t xml:space="preserve">) Note: </w:t>
      </w:r>
      <w:r w:rsidRPr="005A56DF">
        <w:t>William Penn, the founder of Pennsylvania, lived in Ruscombe from 1710 until his death in 1718.</w:t>
      </w:r>
      <w:r>
        <w:t xml:space="preserve"> Also, one suspects an intermarriage with the ancient Strode family of Devonshire influenced the naming of one son “Strode”. </w:t>
      </w:r>
    </w:p>
    <w:p w:rsidR="009E591D" w:rsidRDefault="009E591D" w:rsidP="001470B7">
      <w:pPr>
        <w:pStyle w:val="NormalWeb"/>
        <w:spacing w:before="240" w:beforeAutospacing="0" w:after="240" w:afterAutospacing="0"/>
        <w:ind w:left="0" w:right="0"/>
      </w:pPr>
      <w:r w:rsidRPr="001259C6">
        <w:rPr>
          <w:b/>
        </w:rPr>
        <w:t xml:space="preserve">1695 – Apr 5 – </w:t>
      </w:r>
      <w:r w:rsidR="00D44AA9" w:rsidRPr="00245A6E">
        <w:rPr>
          <w:b/>
          <w:u w:val="single"/>
        </w:rPr>
        <w:t xml:space="preserve">UK </w:t>
      </w:r>
      <w:r w:rsidRPr="001259C6">
        <w:rPr>
          <w:b/>
          <w:u w:val="single"/>
        </w:rPr>
        <w:t>Surrey Southwark St George</w:t>
      </w:r>
      <w:r w:rsidRPr="001259C6">
        <w:rPr>
          <w:b/>
        </w:rPr>
        <w:t xml:space="preserve"> – </w:t>
      </w:r>
      <w:r>
        <w:rPr>
          <w:b/>
        </w:rPr>
        <w:t>Will</w:t>
      </w:r>
      <w:r w:rsidRPr="001259C6">
        <w:rPr>
          <w:b/>
        </w:rPr>
        <w:t xml:space="preserve"> – George Knight</w:t>
      </w:r>
      <w:r>
        <w:rPr>
          <w:b/>
        </w:rPr>
        <w:t xml:space="preserve"> Mariner</w:t>
      </w:r>
      <w:r>
        <w:t xml:space="preserve"> – “Belonging to Their Majestie’s ship, The Burford”;  makes wife Anne his attorney to handle all his affairs described in detail; will portion leaves all estate to wife, Anne, and she executrix. Wit: Anthony Roope, John Ward, John Pope, Thomas Simpkins. (Prerogative Court of Canterbury Wills, 1384-1858, PROB 11: Will Registers, 1688-1696, Piece 425: Irby, Quire Numbers 42-84 (1695))</w:t>
      </w:r>
    </w:p>
    <w:p w:rsidR="001470B7" w:rsidRDefault="001470B7" w:rsidP="001470B7">
      <w:pPr>
        <w:pStyle w:val="NormalWeb"/>
        <w:spacing w:before="240" w:beforeAutospacing="0" w:after="240" w:afterAutospacing="0"/>
        <w:ind w:left="0" w:right="0"/>
      </w:pPr>
      <w:r>
        <w:rPr>
          <w:b/>
        </w:rPr>
        <w:t xml:space="preserve">1695 </w:t>
      </w:r>
      <w:r w:rsidR="00356077">
        <w:rPr>
          <w:b/>
        </w:rPr>
        <w:t xml:space="preserve">- </w:t>
      </w:r>
      <w:r>
        <w:rPr>
          <w:b/>
        </w:rPr>
        <w:t xml:space="preserve">Apr </w:t>
      </w:r>
      <w:r w:rsidRPr="004F13A5">
        <w:rPr>
          <w:b/>
        </w:rPr>
        <w:t xml:space="preserve">21 </w:t>
      </w:r>
      <w:r>
        <w:rPr>
          <w:b/>
        </w:rPr>
        <w:t xml:space="preserve">– </w:t>
      </w:r>
      <w:r w:rsidRPr="000F6DC7">
        <w:rPr>
          <w:b/>
          <w:u w:val="single"/>
        </w:rPr>
        <w:t>VA</w:t>
      </w:r>
      <w:r w:rsidR="00356077">
        <w:rPr>
          <w:b/>
          <w:u w:val="single"/>
        </w:rPr>
        <w:t xml:space="preserve"> </w:t>
      </w:r>
      <w:r w:rsidR="00356077" w:rsidRPr="000F6DC7">
        <w:rPr>
          <w:b/>
          <w:u w:val="single"/>
        </w:rPr>
        <w:t>Isle of Wight</w:t>
      </w:r>
      <w:r w:rsidRPr="00356077">
        <w:rPr>
          <w:b/>
        </w:rPr>
        <w:t xml:space="preserve"> – </w:t>
      </w:r>
      <w:r w:rsidR="00356077" w:rsidRPr="00356077">
        <w:rPr>
          <w:b/>
        </w:rPr>
        <w:t xml:space="preserve">Admin - </w:t>
      </w:r>
      <w:r w:rsidRPr="00356077">
        <w:rPr>
          <w:b/>
        </w:rPr>
        <w:t>Capt. Hugh Campbell</w:t>
      </w:r>
      <w:r w:rsidR="00356077">
        <w:t xml:space="preserve"> – Land patent for</w:t>
      </w:r>
      <w:r>
        <w:t xml:space="preserve"> 1311 acs….  Escheated from Giles Linscott dec’d., by inquisition under </w:t>
      </w:r>
      <w:r w:rsidRPr="00B23668">
        <w:t>John Lear, Esqr</w:t>
      </w:r>
      <w:r>
        <w:t xml:space="preserve">., Esch’r., &amp;c…. Same: 300 acs. Same Co., date &amp; page. “Heretofore recorded Nansemond County”; on E. side of the NW br. Of Nansemond Riv. Granted John Landman, 9 Apr. 1648, deserted, &amp; now granted by order &amp;c. Imp. Of 6 pers: </w:t>
      </w:r>
      <w:r w:rsidRPr="00B23668">
        <w:t xml:space="preserve">Charles, </w:t>
      </w:r>
      <w:r w:rsidRPr="00356077">
        <w:rPr>
          <w:b/>
        </w:rPr>
        <w:t>James &amp; Richard Hawley</w:t>
      </w:r>
      <w:r>
        <w:t xml:space="preserve"> and 3 negroes. (Nugent II, p. 398) </w:t>
      </w:r>
    </w:p>
    <w:p w:rsidR="001470B7" w:rsidRDefault="001470B7" w:rsidP="001470B7">
      <w:pPr>
        <w:pStyle w:val="NormalWeb"/>
        <w:spacing w:before="240" w:beforeAutospacing="0" w:after="240" w:afterAutospacing="0"/>
        <w:ind w:left="0" w:right="0"/>
      </w:pPr>
      <w:r>
        <w:rPr>
          <w:b/>
        </w:rPr>
        <w:t xml:space="preserve">1695 </w:t>
      </w:r>
      <w:r w:rsidR="00F63978">
        <w:rPr>
          <w:b/>
        </w:rPr>
        <w:t xml:space="preserve">- </w:t>
      </w:r>
      <w:r>
        <w:rPr>
          <w:b/>
        </w:rPr>
        <w:t xml:space="preserve">Apr 21 </w:t>
      </w:r>
      <w:r>
        <w:t xml:space="preserve">– </w:t>
      </w:r>
      <w:r>
        <w:rPr>
          <w:b/>
          <w:u w:val="single"/>
        </w:rPr>
        <w:t>VA</w:t>
      </w:r>
      <w:r w:rsidR="00356077">
        <w:rPr>
          <w:b/>
          <w:u w:val="single"/>
        </w:rPr>
        <w:t xml:space="preserve"> </w:t>
      </w:r>
      <w:r w:rsidR="00356077" w:rsidRPr="007025B6">
        <w:rPr>
          <w:b/>
          <w:u w:val="single"/>
        </w:rPr>
        <w:t>Isle of Wight</w:t>
      </w:r>
      <w:r w:rsidRPr="00356077">
        <w:rPr>
          <w:b/>
        </w:rPr>
        <w:t xml:space="preserve"> – Mr. Robert Coleman</w:t>
      </w:r>
      <w:r w:rsidR="00356077" w:rsidRPr="00356077">
        <w:rPr>
          <w:b/>
        </w:rPr>
        <w:t xml:space="preserve"> </w:t>
      </w:r>
      <w:r w:rsidR="00356077">
        <w:t>– Land patent for</w:t>
      </w:r>
      <w:r>
        <w:t xml:space="preserve"> 80 acs. Adj. Thomas Jordan * Giles Driver. (Nugent II, p. 400)</w:t>
      </w:r>
    </w:p>
    <w:p w:rsidR="001470B7" w:rsidRDefault="001470B7" w:rsidP="001470B7">
      <w:pPr>
        <w:pStyle w:val="NormalWeb"/>
        <w:spacing w:before="240" w:beforeAutospacing="0" w:after="240" w:afterAutospacing="0"/>
        <w:ind w:left="0" w:right="0"/>
      </w:pPr>
      <w:r w:rsidRPr="00EB6836">
        <w:rPr>
          <w:b/>
        </w:rPr>
        <w:t xml:space="preserve">1695 </w:t>
      </w:r>
      <w:r w:rsidR="001368E0">
        <w:rPr>
          <w:b/>
        </w:rPr>
        <w:t xml:space="preserve">- </w:t>
      </w:r>
      <w:r w:rsidRPr="00EB6836">
        <w:rPr>
          <w:b/>
        </w:rPr>
        <w:t xml:space="preserve">Jun 10 </w:t>
      </w:r>
      <w:r>
        <w:t xml:space="preserve">– </w:t>
      </w:r>
      <w:r w:rsidR="003142CC" w:rsidRPr="003142CC">
        <w:rPr>
          <w:b/>
          <w:u w:val="single"/>
        </w:rPr>
        <w:t>VA Surry</w:t>
      </w:r>
      <w:r w:rsidR="009E4AE0">
        <w:rPr>
          <w:b/>
          <w:u w:val="single"/>
        </w:rPr>
        <w:t>/Sussex</w:t>
      </w:r>
      <w:r w:rsidR="003142CC" w:rsidRPr="003142CC">
        <w:rPr>
          <w:b/>
        </w:rPr>
        <w:t xml:space="preserve"> – Admin – Tithables - Selected:</w:t>
      </w:r>
      <w:r>
        <w:t xml:space="preserve">  </w:t>
      </w:r>
      <w:r w:rsidRPr="00E5048B">
        <w:rPr>
          <w:i/>
        </w:rPr>
        <w:t>Upper Sunken Marsh</w:t>
      </w:r>
      <w:r>
        <w:t xml:space="preserve">: Richard Greene, </w:t>
      </w:r>
      <w:r w:rsidRPr="00BE3B42">
        <w:rPr>
          <w:b/>
        </w:rPr>
        <w:t>Walter Cotton</w:t>
      </w:r>
      <w:r>
        <w:t xml:space="preserve">, John Johnson, Richard Jones, Richard Parker, </w:t>
      </w:r>
      <w:r w:rsidRPr="00BE3B42">
        <w:rPr>
          <w:b/>
        </w:rPr>
        <w:t>George Jordan</w:t>
      </w:r>
      <w:r>
        <w:t xml:space="preserve">, Francis West, </w:t>
      </w:r>
      <w:r w:rsidRPr="00BE3B42">
        <w:rPr>
          <w:b/>
        </w:rPr>
        <w:t>River Jordan,</w:t>
      </w:r>
      <w:r>
        <w:t xml:space="preserve"> Richard Washington, Andrew Williams, </w:t>
      </w:r>
      <w:r w:rsidRPr="00BE3B42">
        <w:rPr>
          <w:b/>
        </w:rPr>
        <w:t>Thomas Cotton</w:t>
      </w:r>
      <w:r>
        <w:t xml:space="preserve">, William Knott, </w:t>
      </w:r>
      <w:r w:rsidRPr="003C065E">
        <w:rPr>
          <w:b/>
        </w:rPr>
        <w:t>John Knight</w:t>
      </w:r>
      <w:r>
        <w:t xml:space="preserve">, David Phillips, John Sharpe, </w:t>
      </w:r>
      <w:r w:rsidRPr="00BE3B42">
        <w:rPr>
          <w:b/>
        </w:rPr>
        <w:t>James Jordan</w:t>
      </w:r>
      <w:r>
        <w:t xml:space="preserve">, Peter Bagley, Henry Hollingsworth; </w:t>
      </w:r>
      <w:r w:rsidRPr="00E5048B">
        <w:rPr>
          <w:i/>
        </w:rPr>
        <w:t>Southwarke Parish</w:t>
      </w:r>
      <w:r w:rsidRPr="00AE0B71">
        <w:rPr>
          <w:b/>
        </w:rPr>
        <w:t>:</w:t>
      </w:r>
      <w:r>
        <w:t xml:space="preserve"> </w:t>
      </w:r>
      <w:r w:rsidRPr="00BE3B42">
        <w:rPr>
          <w:b/>
        </w:rPr>
        <w:t>Arthur Jordan</w:t>
      </w:r>
      <w:r>
        <w:t>, Walter Flood, Lawrence Fleming, Thomas Flood, Sion Hill, John Watkins, Henry Fletcher, David Andrews, Samuel Alsobrooke, William Grey, Capt. Frencis Clements, Charles White, William Rose, Roger Williams SR, Edward Grantham, Thomas Waller, Thomas Andrews, Bartholomew Andrews,</w:t>
      </w:r>
      <w:r w:rsidRPr="00BE3B42">
        <w:rPr>
          <w:b/>
        </w:rPr>
        <w:t xml:space="preserve"> Richard Jordan SR, Charles Jordan, Richard Jordan JR</w:t>
      </w:r>
      <w:r>
        <w:t xml:space="preserve">, Robert Hill, John Greene, Benjamin Ferriby, </w:t>
      </w:r>
      <w:r w:rsidRPr="00BE3B42">
        <w:rPr>
          <w:b/>
        </w:rPr>
        <w:t>George Fort</w:t>
      </w:r>
      <w:r>
        <w:t xml:space="preserve">, Robert Andrews, William Rivers, John Clements SR &amp; JR, George Williams, John Phillips; </w:t>
      </w:r>
      <w:r w:rsidRPr="00E5048B">
        <w:rPr>
          <w:i/>
        </w:rPr>
        <w:t>Lawnes Creek Parish</w:t>
      </w:r>
      <w:r>
        <w:t xml:space="preserve">: Richard Taylor, David Rice, James Bennett, Anthony Evans, Whomas Pittman, William Pittman, William Barton, Charles Bass, Robert Crawford, Richard Morris, </w:t>
      </w:r>
      <w:r w:rsidRPr="00BE3B42">
        <w:rPr>
          <w:b/>
        </w:rPr>
        <w:t>Abraham Moore</w:t>
      </w:r>
      <w:r>
        <w:t xml:space="preserve">, Henry Hart, John Hancock, John Greene, Robert Lancaster, Samuel Lancaster, Roger Nicholson, William Nicholson, William Bennett, Charles Williams, Edward Taylor, </w:t>
      </w:r>
      <w:r w:rsidRPr="00BE3B42">
        <w:rPr>
          <w:b/>
        </w:rPr>
        <w:lastRenderedPageBreak/>
        <w:t>William Newsom, John Kindred</w:t>
      </w:r>
      <w:r>
        <w:t xml:space="preserve">, John Williams, Robert Savage, Charles Savage, </w:t>
      </w:r>
      <w:r w:rsidRPr="00BE3B42">
        <w:rPr>
          <w:b/>
        </w:rPr>
        <w:t>John Newsom, William Newsom</w:t>
      </w:r>
      <w:r>
        <w:t>.</w:t>
      </w:r>
    </w:p>
    <w:p w:rsidR="001470B7" w:rsidRDefault="001470B7" w:rsidP="001470B7">
      <w:pPr>
        <w:pStyle w:val="NormalWeb"/>
        <w:spacing w:before="240" w:beforeAutospacing="0" w:after="240" w:afterAutospacing="0"/>
        <w:ind w:left="0" w:right="0"/>
      </w:pPr>
      <w:r>
        <w:rPr>
          <w:b/>
        </w:rPr>
        <w:t xml:space="preserve">1695 </w:t>
      </w:r>
      <w:r w:rsidR="004C10B7">
        <w:rPr>
          <w:b/>
        </w:rPr>
        <w:t xml:space="preserve">- </w:t>
      </w:r>
      <w:r>
        <w:rPr>
          <w:b/>
        </w:rPr>
        <w:t xml:space="preserve">Oct 1 </w:t>
      </w:r>
      <w:r>
        <w:t xml:space="preserve">– </w:t>
      </w:r>
      <w:r>
        <w:rPr>
          <w:b/>
          <w:u w:val="single"/>
        </w:rPr>
        <w:t>VA</w:t>
      </w:r>
      <w:r w:rsidR="004C10B7">
        <w:rPr>
          <w:b/>
          <w:u w:val="single"/>
        </w:rPr>
        <w:t xml:space="preserve"> </w:t>
      </w:r>
      <w:r w:rsidR="004C10B7" w:rsidRPr="00932D6C">
        <w:rPr>
          <w:b/>
          <w:u w:val="single"/>
        </w:rPr>
        <w:t>Henrico</w:t>
      </w:r>
      <w:r w:rsidRPr="004C10B7">
        <w:rPr>
          <w:b/>
        </w:rPr>
        <w:t xml:space="preserve"> – Will </w:t>
      </w:r>
      <w:r w:rsidR="004C10B7" w:rsidRPr="004C10B7">
        <w:rPr>
          <w:b/>
        </w:rPr>
        <w:t xml:space="preserve">- </w:t>
      </w:r>
      <w:r w:rsidRPr="004C10B7">
        <w:rPr>
          <w:b/>
        </w:rPr>
        <w:t>William Bass</w:t>
      </w:r>
      <w:r w:rsidR="004C10B7">
        <w:t xml:space="preserve"> - </w:t>
      </w:r>
      <w:r>
        <w:t>To daughter Elizabeth Bass, a cow, heifer, pewter dishes, and the last bed I sitted up. Loving wife Hester Bass to be executrix. Dated 20 April 195.  Wit: Joseph Tanner, Thomas Franklin, Frances Cates  Recorded 1 Oct 1695 (Weisiger 1998, p. 49)</w:t>
      </w:r>
    </w:p>
    <w:p w:rsidR="009E591D" w:rsidRDefault="009E591D" w:rsidP="009E591D">
      <w:pPr>
        <w:rPr>
          <w:szCs w:val="24"/>
        </w:rPr>
      </w:pPr>
      <w:r w:rsidRPr="003470E6">
        <w:rPr>
          <w:b/>
          <w:szCs w:val="24"/>
        </w:rPr>
        <w:t xml:space="preserve">1695 – </w:t>
      </w:r>
      <w:r w:rsidR="00D44AA9" w:rsidRPr="00245A6E">
        <w:rPr>
          <w:b/>
          <w:szCs w:val="24"/>
          <w:u w:val="single"/>
        </w:rPr>
        <w:t xml:space="preserve">UK </w:t>
      </w:r>
      <w:r w:rsidRPr="003470E6">
        <w:rPr>
          <w:b/>
          <w:szCs w:val="24"/>
          <w:u w:val="single"/>
        </w:rPr>
        <w:t>Essex</w:t>
      </w:r>
      <w:r w:rsidRPr="003470E6">
        <w:rPr>
          <w:b/>
          <w:szCs w:val="24"/>
        </w:rPr>
        <w:t xml:space="preserve"> – </w:t>
      </w:r>
      <w:r>
        <w:rPr>
          <w:b/>
          <w:szCs w:val="24"/>
        </w:rPr>
        <w:t>Chancery</w:t>
      </w:r>
      <w:r w:rsidRPr="003470E6">
        <w:rPr>
          <w:b/>
          <w:szCs w:val="24"/>
        </w:rPr>
        <w:t xml:space="preserve"> – </w:t>
      </w:r>
      <w:r>
        <w:rPr>
          <w:b/>
          <w:szCs w:val="24"/>
        </w:rPr>
        <w:t xml:space="preserve">Peter Knight - </w:t>
      </w:r>
      <w:r w:rsidRPr="00E47B7D">
        <w:rPr>
          <w:szCs w:val="24"/>
        </w:rPr>
        <w:t>Knight vs Pepys</w:t>
      </w:r>
      <w:r>
        <w:rPr>
          <w:b/>
          <w:szCs w:val="24"/>
        </w:rPr>
        <w:t>:</w:t>
      </w:r>
      <w:r>
        <w:rPr>
          <w:szCs w:val="24"/>
        </w:rPr>
        <w:t xml:space="preserve"> </w:t>
      </w:r>
      <w:r w:rsidRPr="003470E6">
        <w:rPr>
          <w:szCs w:val="24"/>
        </w:rPr>
        <w:t>Peter Knight v. John Pepys, heir-at-law and legatee of John Symonds.: "Manor or reputed manor or farme," called "Pinchpooles," and lands, &amp;c., belonging, lying in the parishes of Manuden alias Manudine, Stansted, Mountfitchett, Ugley, Burden, and Rickling, &amp;c. (Essex), and the manor or reputed manor called Ballington Hall, and the lands, &amp;c., belonging, lying in the parish of Ugley, and fields called Great Plumtree Field and Little Plumtree Field, &amp;c., &amp;c. Metes and bounds. Purchase. Exchange. Ownership, &amp;c., &amp;c. [The names and possessions of John Fines, Thos. Fines, Thos. Bull, Thos. Buck, and Clement Baker, junior, are mentioned.]: Herts; Essex</w:t>
      </w:r>
      <w:r>
        <w:rPr>
          <w:szCs w:val="24"/>
        </w:rPr>
        <w:t xml:space="preserve">. (National Archives, Kew England, Ref: </w:t>
      </w:r>
      <w:r w:rsidRPr="003470E6">
        <w:rPr>
          <w:szCs w:val="24"/>
        </w:rPr>
        <w:t>E 134/6WandM/Mich32</w:t>
      </w:r>
      <w:r>
        <w:rPr>
          <w:szCs w:val="24"/>
        </w:rPr>
        <w:t>)</w:t>
      </w:r>
    </w:p>
    <w:p w:rsidR="009E591D" w:rsidRDefault="009E591D" w:rsidP="009E591D">
      <w:r w:rsidRPr="00E47B7D">
        <w:rPr>
          <w:b/>
          <w:szCs w:val="24"/>
        </w:rPr>
        <w:t xml:space="preserve">1695 – </w:t>
      </w:r>
      <w:r w:rsidR="00D44AA9" w:rsidRPr="00245A6E">
        <w:rPr>
          <w:b/>
          <w:szCs w:val="24"/>
          <w:u w:val="single"/>
        </w:rPr>
        <w:t xml:space="preserve">UK </w:t>
      </w:r>
      <w:r w:rsidRPr="00E47B7D">
        <w:rPr>
          <w:b/>
          <w:szCs w:val="24"/>
          <w:u w:val="single"/>
        </w:rPr>
        <w:t>London Hackney</w:t>
      </w:r>
      <w:r w:rsidRPr="00E47B7D">
        <w:rPr>
          <w:b/>
          <w:szCs w:val="24"/>
        </w:rPr>
        <w:t xml:space="preserve"> – Admin – John Knight, Scrivener</w:t>
      </w:r>
      <w:r>
        <w:rPr>
          <w:szCs w:val="24"/>
        </w:rPr>
        <w:t xml:space="preserve"> - </w:t>
      </w:r>
      <w:r w:rsidRPr="00E47B7D">
        <w:rPr>
          <w:szCs w:val="24"/>
        </w:rPr>
        <w:t>Lease for 98½ years</w:t>
      </w:r>
      <w:r>
        <w:rPr>
          <w:szCs w:val="24"/>
        </w:rPr>
        <w:t xml:space="preserve">: </w:t>
      </w:r>
      <w:r w:rsidRPr="00E47B7D">
        <w:rPr>
          <w:szCs w:val="24"/>
        </w:rPr>
        <w:t>1. John Knight, citizen and scrivener of London</w:t>
      </w:r>
      <w:r>
        <w:rPr>
          <w:szCs w:val="24"/>
        </w:rPr>
        <w:t xml:space="preserve">; </w:t>
      </w:r>
      <w:r w:rsidRPr="00E47B7D">
        <w:rPr>
          <w:szCs w:val="24"/>
        </w:rPr>
        <w:t>2. Christopher Bostock, citizen and glazier of London</w:t>
      </w:r>
      <w:r>
        <w:rPr>
          <w:szCs w:val="24"/>
        </w:rPr>
        <w:t xml:space="preserve">; </w:t>
      </w:r>
      <w:r w:rsidRPr="00E47B7D">
        <w:rPr>
          <w:szCs w:val="24"/>
        </w:rPr>
        <w:t>Premises: part of the ground belonging to the late manor house of Stoke Newington, abutting east on ground let to William Gardner and Job Edwards and west on other ground and buildings of William Gardner and Job Edwards, together with the brick messuage, being the ninth house from Newington Church, and other buildings thereon, etc. (full details given, including measurements of ground)</w:t>
      </w:r>
      <w:r>
        <w:rPr>
          <w:szCs w:val="24"/>
        </w:rPr>
        <w:t xml:space="preserve">; </w:t>
      </w:r>
      <w:r w:rsidRPr="00E47B7D">
        <w:rPr>
          <w:szCs w:val="24"/>
        </w:rPr>
        <w:t>Rent: peppercorn rent for first 1 ¾ years, thereafter £5 yearly</w:t>
      </w:r>
      <w:r>
        <w:rPr>
          <w:szCs w:val="24"/>
        </w:rPr>
        <w:t>.  (</w:t>
      </w:r>
      <w:r w:rsidRPr="00E47B7D">
        <w:rPr>
          <w:szCs w:val="24"/>
        </w:rPr>
        <w:t xml:space="preserve">London Metropolitan Archives: City of London, </w:t>
      </w:r>
      <w:r>
        <w:rPr>
          <w:szCs w:val="24"/>
        </w:rPr>
        <w:t xml:space="preserve">Ref: </w:t>
      </w:r>
      <w:r w:rsidRPr="00E47B7D">
        <w:rPr>
          <w:szCs w:val="24"/>
        </w:rPr>
        <w:t>P94/MRY/101</w:t>
      </w:r>
      <w:r>
        <w:rPr>
          <w:szCs w:val="24"/>
        </w:rPr>
        <w:t>)</w:t>
      </w:r>
    </w:p>
    <w:p w:rsidR="001470B7" w:rsidRDefault="001470B7" w:rsidP="003142CC">
      <w:pPr>
        <w:pStyle w:val="NormalWeb"/>
        <w:spacing w:before="240" w:after="240"/>
        <w:ind w:left="0"/>
      </w:pPr>
      <w:r>
        <w:rPr>
          <w:b/>
        </w:rPr>
        <w:t xml:space="preserve">1696 </w:t>
      </w:r>
      <w:r w:rsidR="003142CC">
        <w:rPr>
          <w:b/>
        </w:rPr>
        <w:t xml:space="preserve">- </w:t>
      </w:r>
      <w:r>
        <w:rPr>
          <w:b/>
        </w:rPr>
        <w:t xml:space="preserve">Feb 6 </w:t>
      </w:r>
      <w:r>
        <w:t xml:space="preserve">– </w:t>
      </w:r>
      <w:r w:rsidR="003142CC" w:rsidRPr="003142CC">
        <w:rPr>
          <w:b/>
          <w:u w:val="single"/>
        </w:rPr>
        <w:t>VA Isle of Wight</w:t>
      </w:r>
      <w:r w:rsidR="003142CC" w:rsidRPr="003142CC">
        <w:rPr>
          <w:b/>
        </w:rPr>
        <w:t xml:space="preserve"> – Will - James Benn -</w:t>
      </w:r>
      <w:r>
        <w:t xml:space="preserve"> bequest to sons James, Arthur, George; daus. Mary, Sarah, Jeane and Anne; wife Jane;  </w:t>
      </w:r>
      <w:r w:rsidRPr="00E5048B">
        <w:rPr>
          <w:b/>
        </w:rPr>
        <w:t>Mary Knight</w:t>
      </w:r>
      <w:r>
        <w:t xml:space="preserve">; relationship not specified.  (Chapman, pp. 36, 37, )  </w:t>
      </w:r>
      <w:r>
        <w:br/>
      </w:r>
      <w:r w:rsidR="003142CC" w:rsidRPr="00F31E56">
        <w:rPr>
          <w:b/>
        </w:rPr>
        <w:t>Note</w:t>
      </w:r>
      <w:r w:rsidR="003142CC">
        <w:t xml:space="preserve">: The will of Arthur Smith JR, d. 2 Dec 1696 mentions his grandson Arthur Benn, so, it appears that a daughter of Arthur Smith married James Benn and was the mother of the grandson, Arthur Benn. </w:t>
      </w:r>
      <w:r w:rsidR="003142CC">
        <w:br/>
        <w:t>Also, in 1677, John Vicars of Isle of Wight left a bequest to his goddaughter Mary Knight. (Chapman).</w:t>
      </w:r>
      <w:r w:rsidR="003142CC">
        <w:br/>
        <w:t>Looking back further, we find Arthu</w:t>
      </w:r>
      <w:r w:rsidR="00F63978">
        <w:t>r Smith SR, who died 1 Oct 1645</w:t>
      </w:r>
      <w:r w:rsidR="003142CC">
        <w:t xml:space="preserve">, naming Peter Hull, </w:t>
      </w:r>
      <w:r w:rsidR="003142CC" w:rsidRPr="00F63978">
        <w:rPr>
          <w:b/>
        </w:rPr>
        <w:t>Peter Knight</w:t>
      </w:r>
      <w:r w:rsidR="003142CC">
        <w:t xml:space="preserve">, and George Hardy as overseers. </w:t>
      </w:r>
      <w:r w:rsidR="003142CC">
        <w:br/>
        <w:t xml:space="preserve">These Isle of Wight, Smith/Benn/Vicars connections suggest some kind of connnection with Knights that are related to Peter Knight of Gloucester, though we are pretty certain that </w:t>
      </w:r>
      <w:r w:rsidR="00F63978">
        <w:t xml:space="preserve">he had no surviving male heir. </w:t>
      </w:r>
    </w:p>
    <w:p w:rsidR="001470B7" w:rsidRDefault="001470B7" w:rsidP="001470B7">
      <w:pPr>
        <w:pStyle w:val="NormalWeb"/>
        <w:spacing w:before="240" w:beforeAutospacing="0" w:after="240" w:afterAutospacing="0"/>
        <w:ind w:left="0" w:right="0"/>
      </w:pPr>
      <w:r>
        <w:rPr>
          <w:b/>
        </w:rPr>
        <w:t xml:space="preserve">1696 </w:t>
      </w:r>
      <w:r w:rsidR="003142CC">
        <w:rPr>
          <w:b/>
        </w:rPr>
        <w:t xml:space="preserve">- </w:t>
      </w:r>
      <w:r>
        <w:rPr>
          <w:b/>
        </w:rPr>
        <w:t xml:space="preserve">Jun 10 </w:t>
      </w:r>
      <w:r>
        <w:t xml:space="preserve">– </w:t>
      </w:r>
      <w:r w:rsidR="003142CC" w:rsidRPr="003142CC">
        <w:rPr>
          <w:b/>
          <w:u w:val="single"/>
        </w:rPr>
        <w:t>VA Surry</w:t>
      </w:r>
      <w:r w:rsidR="009E4AE0">
        <w:rPr>
          <w:b/>
          <w:u w:val="single"/>
        </w:rPr>
        <w:t>/Sussex</w:t>
      </w:r>
      <w:r w:rsidR="003142CC" w:rsidRPr="004731D6">
        <w:rPr>
          <w:b/>
        </w:rPr>
        <w:t xml:space="preserve"> – Admin – Tithables - Selected:</w:t>
      </w:r>
      <w:r w:rsidRPr="00AE0B71">
        <w:rPr>
          <w:b/>
        </w:rPr>
        <w:t xml:space="preserve"> </w:t>
      </w:r>
      <w:r>
        <w:rPr>
          <w:b/>
        </w:rPr>
        <w:t xml:space="preserve"> </w:t>
      </w:r>
      <w:r w:rsidRPr="001368E0">
        <w:rPr>
          <w:b/>
        </w:rPr>
        <w:t>Sunken Marsh</w:t>
      </w:r>
      <w:r>
        <w:t>: Richard Greene, Thomas Cott</w:t>
      </w:r>
      <w:r w:rsidR="009E4AE0">
        <w:t>e</w:t>
      </w:r>
      <w:r>
        <w:t xml:space="preserve">n, John Miles, Peter Bagley, Edward Greene, Jeremiah Ellis SR &amp; JR, James Ellis, Edward Ellis, Richard Bullock, John Morgan, John Abbott, </w:t>
      </w:r>
      <w:r w:rsidRPr="00F330E8">
        <w:rPr>
          <w:b/>
        </w:rPr>
        <w:t>John Knight</w:t>
      </w:r>
      <w:r>
        <w:t xml:space="preserve">, </w:t>
      </w:r>
      <w:r w:rsidRPr="00BE3B42">
        <w:rPr>
          <w:b/>
        </w:rPr>
        <w:t>River Jordan, George Jordan</w:t>
      </w:r>
      <w:r>
        <w:t xml:space="preserve">, John Battle, Abraham Evans, John Roberts, Robert Nicholson, Richard Washington, William Knott, John Johnson, </w:t>
      </w:r>
      <w:r w:rsidRPr="00BE3B42">
        <w:rPr>
          <w:b/>
        </w:rPr>
        <w:t>James Jordan</w:t>
      </w:r>
      <w:r>
        <w:t xml:space="preserve">, John Sharpe, Robert Cartwright, </w:t>
      </w:r>
      <w:r w:rsidRPr="00BE3B42">
        <w:rPr>
          <w:b/>
        </w:rPr>
        <w:t>Walter Cott</w:t>
      </w:r>
      <w:r w:rsidR="009E4AE0" w:rsidRPr="00BE3B42">
        <w:rPr>
          <w:b/>
        </w:rPr>
        <w:t>e</w:t>
      </w:r>
      <w:r w:rsidRPr="00BE3B42">
        <w:rPr>
          <w:b/>
        </w:rPr>
        <w:t>n</w:t>
      </w:r>
      <w:r>
        <w:t>, Henry Hollingsworth; **</w:t>
      </w:r>
      <w:r w:rsidRPr="00E5048B">
        <w:rPr>
          <w:i/>
        </w:rPr>
        <w:t xml:space="preserve"> </w:t>
      </w:r>
      <w:r w:rsidRPr="001368E0">
        <w:rPr>
          <w:b/>
        </w:rPr>
        <w:t>Southwark Parish</w:t>
      </w:r>
      <w:r w:rsidRPr="003B2BFB">
        <w:rPr>
          <w:b/>
        </w:rPr>
        <w:t>:</w:t>
      </w:r>
      <w:r>
        <w:t xml:space="preserve"> George Fort, Richard Rose, Thomas Waller, William Gray, Benjamin Ferriby, </w:t>
      </w:r>
      <w:r w:rsidRPr="00BE3B42">
        <w:rPr>
          <w:b/>
        </w:rPr>
        <w:t>Richard Jordan JR &amp; SR</w:t>
      </w:r>
      <w:r>
        <w:t xml:space="preserve">, Sion Hill, John </w:t>
      </w:r>
      <w:r>
        <w:lastRenderedPageBreak/>
        <w:t xml:space="preserve">Watkins, Henry Fletcher, David Andrews, Samuel Alsobrook, Jonas Bennett, William Gray, John Gray, Stephen Vaughn, </w:t>
      </w:r>
      <w:r w:rsidRPr="00BE3B42">
        <w:rPr>
          <w:b/>
        </w:rPr>
        <w:t>Bartholomew Andrews</w:t>
      </w:r>
      <w:r>
        <w:t xml:space="preserve">, Roger Williams SR, Lawrence Fleming, </w:t>
      </w:r>
      <w:r w:rsidRPr="00BE3B42">
        <w:rPr>
          <w:b/>
        </w:rPr>
        <w:t>Thomas Andrews, Robert Andrews, Widdow Andrews</w:t>
      </w:r>
      <w:r>
        <w:t xml:space="preserve">, Walter Flood, Thomas Flood, William Rose, </w:t>
      </w:r>
      <w:r w:rsidRPr="00BE3B42">
        <w:rPr>
          <w:b/>
        </w:rPr>
        <w:t>Arthur Jordan</w:t>
      </w:r>
      <w:r>
        <w:t xml:space="preserve">, Capt. Thomas Swann, </w:t>
      </w:r>
      <w:r w:rsidRPr="00BE3B42">
        <w:rPr>
          <w:b/>
        </w:rPr>
        <w:t>Edward Grantham, John Grantham</w:t>
      </w:r>
      <w:r>
        <w:t>, Thomas Binns (Benn?), William Rivers, John Clements,  James Ellis, George Williams, John Phillips;</w:t>
      </w:r>
      <w:r w:rsidRPr="003B2BFB">
        <w:rPr>
          <w:b/>
        </w:rPr>
        <w:t xml:space="preserve"> </w:t>
      </w:r>
      <w:r>
        <w:rPr>
          <w:b/>
        </w:rPr>
        <w:t xml:space="preserve">** </w:t>
      </w:r>
      <w:r w:rsidRPr="001368E0">
        <w:rPr>
          <w:b/>
        </w:rPr>
        <w:t>Lawnes Creek:</w:t>
      </w:r>
      <w:r>
        <w:t xml:space="preserve"> </w:t>
      </w:r>
      <w:r w:rsidRPr="00BE3B42">
        <w:rPr>
          <w:b/>
        </w:rPr>
        <w:t>William Newsom, John Bell</w:t>
      </w:r>
      <w:r>
        <w:t xml:space="preserve">, James Griffin JR &amp; SR, James Ford, John Hancock, Richard Morris, William Barton, Robert Hart, Anthony Evans, William Pittman, Richard Taylor, John Gray, John Greene, Charles Williams, </w:t>
      </w:r>
      <w:r w:rsidRPr="00BE3B42">
        <w:rPr>
          <w:b/>
        </w:rPr>
        <w:t>John Kindred</w:t>
      </w:r>
      <w:r>
        <w:t xml:space="preserve">, David Rice, Robert Lancaster SR &amp; JR, Samuel Lancaster, John Phillips SR &amp; JR, Robert Crawford, Robert Savage, John Baker, John Williams, Joseph Richardson, </w:t>
      </w:r>
      <w:r w:rsidRPr="00514C07">
        <w:rPr>
          <w:b/>
        </w:rPr>
        <w:t>Nicholas Walker</w:t>
      </w:r>
      <w:r>
        <w:t>. (VA Gen. Soc. Qrtly. Vol. 23, No. 3)</w:t>
      </w:r>
      <w:r w:rsidR="001368E0">
        <w:t xml:space="preserve"> See also: (VA Gen. Soc. Qrtly. Vol. 23, No. 4)</w:t>
      </w:r>
    </w:p>
    <w:p w:rsidR="00BA2D09" w:rsidRDefault="00BA2D09" w:rsidP="001470B7">
      <w:pPr>
        <w:pStyle w:val="NormalWeb"/>
        <w:spacing w:before="240" w:beforeAutospacing="0" w:after="240" w:afterAutospacing="0"/>
        <w:ind w:left="0" w:right="0"/>
      </w:pPr>
      <w:r w:rsidRPr="00BA2D09">
        <w:rPr>
          <w:b/>
        </w:rPr>
        <w:t>1696 – Sep 17 – VA Northumberland – Admin – Thomas Knight</w:t>
      </w:r>
      <w:r>
        <w:t xml:space="preserve"> - At a Court held for Northumberland County September 17, 1696: Whereas an attachment was awarded Mr. JOHN TURBERVILLE against JOHN SHARPE for one hundred thousand pounds of tobacco and cask which is returned executed on two black steers, four cows, three two year olds and four caves, one table and bench, one flock bed and bolster, two blankets, one sheet, two besteads, two chests, one great chair, six stock of bees, one horse, one pail, one piggin, one bucket, four bowis, three trays , one great tray, one old table and bench, one can, one brass mortar and pestle, one grindstone, one tub, one pair of bellows, one gridiron, one candle box, one pair of fire tongs and shovel left in the hands of THOMAS KNIGHT on the said SHARPE's Plantation and three hundred pounds of tobacco in JAMES MORTEMORE's hands, And whereas the said THOMAS KNIGHT has in Court produced conveyances from the said SHARPE and proved by Witnesses upon oath for the said HORSE and Cattle and also made oath that there is due to him the said KNIGHT upon balance of accounts five thousand five hundred and thirty six pounds of tobacco from the said SHARPE and that the said cattle and horse by the said SHARPE were conveyed to the said KNIGHT in satisfaction of the said debt which said conveyances (notwithstanding the said Mr. TURBERVILLE pleaded the same to be fraudulent) the said KNIGHT having made oath as aforesaid that they were obtained for satisfaction of the said debt, the Court adjudged to be 'good And the said Mr. TURBERVILLE having made oath that the said SHARPE is indebted to him upon balance of accounts five thousand four hundred and ninety four pounds of tobacco and cask Judgment is granted the said Mr. TURBERVILLE against the remainder only of the said Estate attached the said horse and cattle deducted for the said sum with Costs alias Execution. (Hamrick, NCOB 1687-1698, pp. 741-8)</w:t>
      </w:r>
    </w:p>
    <w:p w:rsidR="009E591D" w:rsidRDefault="009E591D" w:rsidP="001470B7">
      <w:pPr>
        <w:pStyle w:val="NormalWeb"/>
        <w:spacing w:before="240" w:beforeAutospacing="0" w:after="240" w:afterAutospacing="0"/>
        <w:ind w:left="0" w:right="0"/>
      </w:pPr>
      <w:r w:rsidRPr="0065711B">
        <w:rPr>
          <w:b/>
        </w:rPr>
        <w:t xml:space="preserve">1696 – Oct 19 – </w:t>
      </w:r>
      <w:r w:rsidR="00D44AA9" w:rsidRPr="00245A6E">
        <w:rPr>
          <w:b/>
          <w:u w:val="single"/>
        </w:rPr>
        <w:t xml:space="preserve">UK </w:t>
      </w:r>
      <w:r w:rsidRPr="0065711B">
        <w:rPr>
          <w:b/>
          <w:u w:val="single"/>
        </w:rPr>
        <w:t>Middlesex St Botolph</w:t>
      </w:r>
      <w:r w:rsidRPr="0065711B">
        <w:rPr>
          <w:b/>
        </w:rPr>
        <w:t xml:space="preserve"> – Will – Henry Knight</w:t>
      </w:r>
      <w:r>
        <w:rPr>
          <w:b/>
        </w:rPr>
        <w:t>, Cooper</w:t>
      </w:r>
      <w:r>
        <w:t xml:space="preserve"> – To kinswoman, Alice Bishop, 2 shillings to buy a pair of gloves; to daughter Mary Pilkinhorn, wife of Timothy Pilkinhorn, Mariner, half share in land and tenements near Round Court in the Strand which “I and my brother Nicholas jointly hold”; mentions late brother, John Knight, deceased; to go to granddaughter, Mary Pilkinhorn and any other heirs of daughter, Mary; residue of estate to go to daughter Mary and she to be executrix. ( Prerogative Court of Canterbury Wills, 1384-1858, PROB 11: Will Registers, 1688-1696, Piece 434: Bond, Quire Numbers 176-219 (1696)) </w:t>
      </w:r>
    </w:p>
    <w:p w:rsidR="001470B7" w:rsidRDefault="001470B7" w:rsidP="001470B7">
      <w:pPr>
        <w:pStyle w:val="NormalWeb"/>
        <w:spacing w:before="240" w:beforeAutospacing="0" w:after="240" w:afterAutospacing="0"/>
        <w:ind w:left="0" w:right="0"/>
      </w:pPr>
      <w:r>
        <w:rPr>
          <w:b/>
        </w:rPr>
        <w:lastRenderedPageBreak/>
        <w:t xml:space="preserve">1696 </w:t>
      </w:r>
      <w:r w:rsidR="004C10B7">
        <w:rPr>
          <w:b/>
        </w:rPr>
        <w:t xml:space="preserve">- </w:t>
      </w:r>
      <w:r>
        <w:rPr>
          <w:b/>
        </w:rPr>
        <w:t xml:space="preserve">Dec 1 </w:t>
      </w:r>
      <w:r>
        <w:t xml:space="preserve">– </w:t>
      </w:r>
      <w:r>
        <w:rPr>
          <w:b/>
          <w:u w:val="single"/>
        </w:rPr>
        <w:t>VA</w:t>
      </w:r>
      <w:r w:rsidR="004C10B7">
        <w:rPr>
          <w:b/>
          <w:u w:val="single"/>
        </w:rPr>
        <w:t xml:space="preserve"> </w:t>
      </w:r>
      <w:r w:rsidR="004C10B7" w:rsidRPr="00B32A04">
        <w:rPr>
          <w:b/>
          <w:u w:val="single"/>
        </w:rPr>
        <w:t>Henrico</w:t>
      </w:r>
      <w:r w:rsidRPr="004C10B7">
        <w:rPr>
          <w:b/>
        </w:rPr>
        <w:t xml:space="preserve"> – </w:t>
      </w:r>
      <w:r w:rsidR="004C10B7" w:rsidRPr="004C10B7">
        <w:rPr>
          <w:b/>
        </w:rPr>
        <w:t>Admin – Robert Woodson &amp; Sarah Lewis</w:t>
      </w:r>
      <w:r w:rsidR="004C10B7">
        <w:t xml:space="preserve"> - </w:t>
      </w:r>
      <w:r>
        <w:t>I Robert Woodson, Jr., acknowledge to have received of my brothr in law William Lewis, my full share of what is due my wife Sarah, one of the orphans of John Lewis, dec’d. (Weisiger 1998, p. 53)</w:t>
      </w:r>
    </w:p>
    <w:p w:rsidR="009E591D" w:rsidRDefault="009E591D" w:rsidP="009E591D">
      <w:pPr>
        <w:rPr>
          <w:szCs w:val="24"/>
        </w:rPr>
      </w:pPr>
      <w:r w:rsidRPr="00DE46F5">
        <w:rPr>
          <w:b/>
          <w:szCs w:val="24"/>
        </w:rPr>
        <w:t xml:space="preserve">1696 – </w:t>
      </w:r>
      <w:r w:rsidR="00D44AA9" w:rsidRPr="00245A6E">
        <w:rPr>
          <w:b/>
          <w:szCs w:val="24"/>
          <w:u w:val="single"/>
        </w:rPr>
        <w:t xml:space="preserve">UK </w:t>
      </w:r>
      <w:r w:rsidRPr="00DE46F5">
        <w:rPr>
          <w:b/>
          <w:szCs w:val="24"/>
          <w:u w:val="single"/>
        </w:rPr>
        <w:t>Somerset Weston</w:t>
      </w:r>
      <w:r w:rsidRPr="00DE46F5">
        <w:rPr>
          <w:b/>
          <w:szCs w:val="24"/>
        </w:rPr>
        <w:t xml:space="preserve"> – </w:t>
      </w:r>
      <w:r>
        <w:rPr>
          <w:b/>
          <w:szCs w:val="24"/>
        </w:rPr>
        <w:t>Chancery</w:t>
      </w:r>
      <w:r w:rsidRPr="00DE46F5">
        <w:rPr>
          <w:b/>
          <w:szCs w:val="24"/>
        </w:rPr>
        <w:t xml:space="preserve"> – Knight vs Saunders</w:t>
      </w:r>
      <w:r>
        <w:rPr>
          <w:szCs w:val="24"/>
        </w:rPr>
        <w:t xml:space="preserve"> - </w:t>
      </w:r>
      <w:r w:rsidRPr="00DE46F5">
        <w:rPr>
          <w:szCs w:val="24"/>
        </w:rPr>
        <w:t>Plaintiffs: Peter Knight and others.</w:t>
      </w:r>
      <w:r>
        <w:rPr>
          <w:szCs w:val="24"/>
        </w:rPr>
        <w:t xml:space="preserve">  </w:t>
      </w:r>
      <w:r w:rsidRPr="00DE46F5">
        <w:rPr>
          <w:szCs w:val="24"/>
        </w:rPr>
        <w:t>Defendants: Thomas Salisbury, [unknown] Saunders and others.</w:t>
      </w:r>
      <w:r>
        <w:rPr>
          <w:szCs w:val="24"/>
        </w:rPr>
        <w:t xml:space="preserve"> </w:t>
      </w:r>
      <w:r w:rsidRPr="00DE46F5">
        <w:rPr>
          <w:szCs w:val="24"/>
        </w:rPr>
        <w:t>Place or subject: property in Weston in Gordano, Somerset.</w:t>
      </w:r>
      <w:r>
        <w:rPr>
          <w:szCs w:val="24"/>
        </w:rPr>
        <w:t xml:space="preserve">  </w:t>
      </w:r>
      <w:r w:rsidRPr="00DE46F5">
        <w:rPr>
          <w:szCs w:val="24"/>
        </w:rPr>
        <w:t>Document type: bill and answer</w:t>
      </w:r>
      <w:r>
        <w:rPr>
          <w:szCs w:val="24"/>
        </w:rPr>
        <w:t xml:space="preserve">. (National Archives, Kew England, Ref: </w:t>
      </w:r>
      <w:r w:rsidRPr="00DE46F5">
        <w:rPr>
          <w:szCs w:val="24"/>
        </w:rPr>
        <w:t>C 7/196/26</w:t>
      </w:r>
      <w:r>
        <w:rPr>
          <w:szCs w:val="24"/>
        </w:rPr>
        <w:t>)</w:t>
      </w:r>
    </w:p>
    <w:p w:rsidR="009E591D" w:rsidRDefault="009E591D" w:rsidP="009E591D">
      <w:pPr>
        <w:pStyle w:val="NormalWeb"/>
        <w:spacing w:before="240" w:beforeAutospacing="0" w:after="240" w:afterAutospacing="0"/>
        <w:ind w:left="0" w:right="0"/>
      </w:pPr>
      <w:r w:rsidRPr="00DE46F5">
        <w:rPr>
          <w:b/>
        </w:rPr>
        <w:t xml:space="preserve">1696 – </w:t>
      </w:r>
      <w:r w:rsidR="00D44AA9" w:rsidRPr="00245A6E">
        <w:rPr>
          <w:b/>
          <w:u w:val="single"/>
        </w:rPr>
        <w:t xml:space="preserve">UK </w:t>
      </w:r>
      <w:r w:rsidRPr="00DE46F5">
        <w:rPr>
          <w:b/>
          <w:u w:val="single"/>
        </w:rPr>
        <w:t>London East Smithfield</w:t>
      </w:r>
      <w:r w:rsidRPr="00DE46F5">
        <w:rPr>
          <w:b/>
        </w:rPr>
        <w:t xml:space="preserve"> – </w:t>
      </w:r>
      <w:r>
        <w:rPr>
          <w:b/>
        </w:rPr>
        <w:t>Chancery</w:t>
      </w:r>
      <w:r w:rsidRPr="00DE46F5">
        <w:rPr>
          <w:b/>
        </w:rPr>
        <w:t xml:space="preserve"> – Knight vs Edwards</w:t>
      </w:r>
      <w:r>
        <w:t xml:space="preserve"> - Plaintiffs: John Pardue, Peter Knight, Hester Knight his wife, Thomas Allam and Elizabeth Allam his wife.  Defendants: Mary Edwards, widow.  Subject: property in East Smithfield, London.  Document type: answer only. (National Archives, Kew England, Ref: </w:t>
      </w:r>
      <w:r w:rsidRPr="00DE46F5">
        <w:t>C 8/575/104</w:t>
      </w:r>
      <w:r>
        <w:t>)</w:t>
      </w:r>
    </w:p>
    <w:p w:rsidR="009E591D" w:rsidRDefault="009E591D" w:rsidP="009E591D">
      <w:pPr>
        <w:rPr>
          <w:szCs w:val="24"/>
        </w:rPr>
      </w:pPr>
      <w:r w:rsidRPr="000408CE">
        <w:rPr>
          <w:b/>
          <w:szCs w:val="24"/>
        </w:rPr>
        <w:t xml:space="preserve">1697 – Jan 10 – </w:t>
      </w:r>
      <w:r w:rsidR="00D44AA9" w:rsidRPr="00245A6E">
        <w:rPr>
          <w:b/>
          <w:szCs w:val="24"/>
          <w:u w:val="single"/>
        </w:rPr>
        <w:t xml:space="preserve">UK </w:t>
      </w:r>
      <w:r w:rsidRPr="000408CE">
        <w:rPr>
          <w:b/>
          <w:szCs w:val="24"/>
          <w:u w:val="single"/>
        </w:rPr>
        <w:t>Somerset Somerton</w:t>
      </w:r>
      <w:r w:rsidRPr="000408CE">
        <w:rPr>
          <w:b/>
          <w:szCs w:val="24"/>
        </w:rPr>
        <w:t xml:space="preserve"> – Will – Joseph Knight</w:t>
      </w:r>
      <w:r>
        <w:rPr>
          <w:szCs w:val="24"/>
        </w:rPr>
        <w:t xml:space="preserve"> – To wife Joane, all rents and profits from lands in the parish of Broadway, Somerset “now in the possession or tenure of my mother Ann Knight, Mary and Ann Standen”; lands then to go to </w:t>
      </w:r>
      <w:r w:rsidRPr="00B513FF">
        <w:rPr>
          <w:b/>
          <w:szCs w:val="24"/>
        </w:rPr>
        <w:t>son John Knight</w:t>
      </w:r>
      <w:r>
        <w:rPr>
          <w:szCs w:val="24"/>
        </w:rPr>
        <w:t xml:space="preserve"> on the condition that son shall pay to sisters, Sarah and Ann, 100 pounds apiece; if John does not pay the sisters, then the lands go to </w:t>
      </w:r>
      <w:r w:rsidRPr="00B513FF">
        <w:rPr>
          <w:b/>
          <w:szCs w:val="24"/>
        </w:rPr>
        <w:t>son Jospeh Knight</w:t>
      </w:r>
      <w:r>
        <w:rPr>
          <w:szCs w:val="24"/>
        </w:rPr>
        <w:t xml:space="preserve"> under the same conditions; if Joseph doesn’t pay, lands go to </w:t>
      </w:r>
      <w:r w:rsidRPr="00B513FF">
        <w:rPr>
          <w:b/>
          <w:szCs w:val="24"/>
        </w:rPr>
        <w:t>son Robert Knight</w:t>
      </w:r>
      <w:r>
        <w:rPr>
          <w:szCs w:val="24"/>
        </w:rPr>
        <w:t xml:space="preserve">, same conditions; discussion of several parcels of land that he then gives to </w:t>
      </w:r>
      <w:r w:rsidRPr="00B513FF">
        <w:rPr>
          <w:b/>
          <w:szCs w:val="24"/>
        </w:rPr>
        <w:t>wife Joane</w:t>
      </w:r>
      <w:r>
        <w:rPr>
          <w:szCs w:val="24"/>
        </w:rPr>
        <w:t xml:space="preserve"> for her life as long as she does not remarry; after wife’s decease or remarriage, parcels to go to son Joseph; other lands to go to sons Robert and John; another estate to wife for life as long as she does not remarry; to daughters Sarah and Ann, 100 pounds apiece; to son John, a silver tankard in lieu of a legacy left to him by his grandfather Jamed Perry (Pary); cousin Elizabeth Perry; kinsman William Baskett; servant Elizabeth Hilborne, Widow; to the poor of the parish, 50 shillings; residue of estate to wife Joane and she to be executrix; wife to have tuition and guardianship of children; Wit Ralph Sherwood, Henry Hildebrand, Francis Bennett, Richard King. (</w:t>
      </w:r>
      <w:r w:rsidRPr="003C09DF">
        <w:rPr>
          <w:szCs w:val="24"/>
        </w:rPr>
        <w:t>Prerogative Court of Canterbury Wills, 1384-1858</w:t>
      </w:r>
      <w:r>
        <w:rPr>
          <w:szCs w:val="24"/>
        </w:rPr>
        <w:t xml:space="preserve">, </w:t>
      </w:r>
      <w:r w:rsidRPr="003C09DF">
        <w:rPr>
          <w:szCs w:val="24"/>
        </w:rPr>
        <w:t>PROB 11: Will Registers</w:t>
      </w:r>
      <w:r>
        <w:rPr>
          <w:szCs w:val="24"/>
        </w:rPr>
        <w:t xml:space="preserve">, </w:t>
      </w:r>
      <w:r w:rsidRPr="003C09DF">
        <w:rPr>
          <w:szCs w:val="24"/>
        </w:rPr>
        <w:t>1697-1704</w:t>
      </w:r>
      <w:r>
        <w:rPr>
          <w:szCs w:val="24"/>
        </w:rPr>
        <w:t xml:space="preserve">, </w:t>
      </w:r>
      <w:r w:rsidRPr="003C09DF">
        <w:rPr>
          <w:szCs w:val="24"/>
        </w:rPr>
        <w:t>Piece 443: Lort, Quire Numbers 1-44 (1698)</w:t>
      </w:r>
      <w:r>
        <w:rPr>
          <w:szCs w:val="24"/>
        </w:rPr>
        <w:t xml:space="preserve">) </w:t>
      </w:r>
    </w:p>
    <w:p w:rsidR="009E591D" w:rsidRDefault="009E591D" w:rsidP="009E591D">
      <w:r w:rsidRPr="00380240">
        <w:rPr>
          <w:b/>
        </w:rPr>
        <w:t xml:space="preserve">1697 – Feb 3 – </w:t>
      </w:r>
      <w:r w:rsidR="00D44AA9" w:rsidRPr="00245A6E">
        <w:rPr>
          <w:b/>
          <w:szCs w:val="24"/>
          <w:u w:val="single"/>
        </w:rPr>
        <w:t xml:space="preserve">UK </w:t>
      </w:r>
      <w:r w:rsidRPr="00380240">
        <w:rPr>
          <w:b/>
          <w:u w:val="single"/>
        </w:rPr>
        <w:t>London</w:t>
      </w:r>
      <w:r w:rsidRPr="00380240">
        <w:rPr>
          <w:b/>
        </w:rPr>
        <w:t xml:space="preserve"> – Will – William Knight</w:t>
      </w:r>
      <w:r>
        <w:t>, Sailor – Belonging to His Majesties ship Yarmouth; estate to friend and shipmate Thomas Johnston and he to be executor. No family mentioned. Wit: John Smith (mark), William Fleming (mark), William Laing.  (Prerogative Court of Canterbury Wills, 1384-1858, PROB 11: Will Registers, 1697-1704, Piece 443: Lort, Quire Numbers 1-44 (1698))</w:t>
      </w:r>
    </w:p>
    <w:p w:rsidR="009E591D" w:rsidRDefault="009E591D" w:rsidP="009E591D">
      <w:pPr>
        <w:rPr>
          <w:szCs w:val="24"/>
        </w:rPr>
      </w:pPr>
      <w:r w:rsidRPr="000D21D5">
        <w:rPr>
          <w:b/>
        </w:rPr>
        <w:t xml:space="preserve">1697 – Feb 7 – </w:t>
      </w:r>
      <w:r w:rsidR="00D44AA9" w:rsidRPr="00245A6E">
        <w:rPr>
          <w:b/>
          <w:szCs w:val="24"/>
          <w:u w:val="single"/>
        </w:rPr>
        <w:t xml:space="preserve">UK </w:t>
      </w:r>
      <w:r w:rsidRPr="000D21D5">
        <w:rPr>
          <w:b/>
          <w:u w:val="single"/>
        </w:rPr>
        <w:t>London</w:t>
      </w:r>
      <w:r w:rsidRPr="000D21D5">
        <w:rPr>
          <w:b/>
        </w:rPr>
        <w:t xml:space="preserve"> – Will – John Knight</w:t>
      </w:r>
      <w:r>
        <w:rPr>
          <w:b/>
        </w:rPr>
        <w:t>, Mariner</w:t>
      </w:r>
      <w:r>
        <w:t xml:space="preserve"> – “Belonging to His Majesty’s ship the Royal Katherine”; makes his mother, Sarah Knight, the wife of Arthur Knight, Citizen and Clothworker, his attorney; his mother is sole heir and executrix of his estate. Wit: Thomas Hubbard, Thomas Beaumont.  (Prerogative Court of Canterbury Wills, 1384-1858, PROB 11: Will Registers, 1697-1704, Piece 443: Lort, Quire Numbers 1-44 (1698))</w:t>
      </w:r>
    </w:p>
    <w:p w:rsidR="009E591D" w:rsidRDefault="009E591D" w:rsidP="009E591D">
      <w:pPr>
        <w:rPr>
          <w:szCs w:val="24"/>
        </w:rPr>
      </w:pPr>
      <w:r w:rsidRPr="00933B74">
        <w:rPr>
          <w:b/>
          <w:szCs w:val="24"/>
        </w:rPr>
        <w:t xml:space="preserve">1697 – Feb 16 - </w:t>
      </w:r>
      <w:r w:rsidR="00D44AA9" w:rsidRPr="00245A6E">
        <w:rPr>
          <w:b/>
          <w:szCs w:val="24"/>
          <w:u w:val="single"/>
        </w:rPr>
        <w:t xml:space="preserve">UK </w:t>
      </w:r>
      <w:r w:rsidRPr="00933B74">
        <w:rPr>
          <w:b/>
          <w:szCs w:val="24"/>
          <w:u w:val="single"/>
        </w:rPr>
        <w:t>Somerset Yeovil</w:t>
      </w:r>
      <w:r w:rsidRPr="00933B74">
        <w:rPr>
          <w:b/>
          <w:szCs w:val="24"/>
        </w:rPr>
        <w:t xml:space="preserve"> – Will – John Knight </w:t>
      </w:r>
      <w:r>
        <w:rPr>
          <w:szCs w:val="24"/>
        </w:rPr>
        <w:t xml:space="preserve">– To wife, Joane, all household goods that are in the house and that were formerly hers and are undisposed of; to wife, free use of the kitchen, freedom and use of the backside of the house, and use and benefit of the cellar as long as she remain a widow; to wife, one bed and bedstead with its appurtenances, one chest of drawers, one chest, one tableboard, one </w:t>
      </w:r>
      <w:r>
        <w:rPr>
          <w:szCs w:val="24"/>
        </w:rPr>
        <w:lastRenderedPageBreak/>
        <w:t>livery table, 6 green chairs, one trunk, one silver tumblerr or bowl, one silver cup and 4 silver spoons, all her own linen together with her linen and woolen apparel, one pot, one kettle, 1 warming pan, 1 dozen pewter plates, half a dozen pewter dishes that were formerly her own, one feather bed in the servant maid’s chamber, 3 middle brass pans in the kitchen, provided always that she pay Ralph Penny 25 pounds and 5 shillings and pay to Thomas Fort 10 pounds; to daughter Elizabeth Chaffey, 10 shillings; to daughter, Theodosia Knotley, 10 shillings; to granddaughter, Theodosia Knotley, daughter of the aforesaid Theodosia Knotley, 5 shillings; to son, Simon Knight, one roan mare and the house where I now live together with all my goods in shop, shop books and debts therein and all my other household goods and household stuff; I give him one copyhold estate being three dwelling houses with the outhouses, garden and orchard thereunto belonging with all appurtenances belonging in Yeovill; I give him one leasehold tenement known as Hattshill in the parish of Preston occupied by Thomas Freke; I give to him one dwelling house adjoining the Parish Church now in possession of Anne Bryant, widow provided he pay to Edward Berwick 20 pounds, 2 months after my decease; son Simon Knight to be executor.Witt: Humphry Morris, John Knight, Ann Mausell, Joane Knight. (</w:t>
      </w:r>
      <w:r w:rsidRPr="008039F6">
        <w:rPr>
          <w:szCs w:val="24"/>
        </w:rPr>
        <w:t>Prerogative Court of Canterbury Wills, 1384-1858</w:t>
      </w:r>
      <w:r>
        <w:rPr>
          <w:szCs w:val="24"/>
        </w:rPr>
        <w:t xml:space="preserve">, </w:t>
      </w:r>
      <w:r w:rsidRPr="008039F6">
        <w:rPr>
          <w:szCs w:val="24"/>
        </w:rPr>
        <w:t>PROB 11: Will Registers</w:t>
      </w:r>
      <w:r>
        <w:rPr>
          <w:szCs w:val="24"/>
        </w:rPr>
        <w:t xml:space="preserve">, </w:t>
      </w:r>
      <w:r w:rsidRPr="008039F6">
        <w:rPr>
          <w:szCs w:val="24"/>
        </w:rPr>
        <w:t>1697-1704</w:t>
      </w:r>
      <w:r>
        <w:rPr>
          <w:szCs w:val="24"/>
        </w:rPr>
        <w:t xml:space="preserve">, </w:t>
      </w:r>
      <w:r w:rsidRPr="008039F6">
        <w:rPr>
          <w:szCs w:val="24"/>
        </w:rPr>
        <w:t>Piece 443: Lort, Quire Numbers 1-44 (1698)</w:t>
      </w:r>
      <w:r>
        <w:rPr>
          <w:szCs w:val="24"/>
        </w:rPr>
        <w:t xml:space="preserve">)  </w:t>
      </w:r>
    </w:p>
    <w:p w:rsidR="009E591D" w:rsidRDefault="009E591D" w:rsidP="009E591D">
      <w:r w:rsidRPr="00C07117">
        <w:rPr>
          <w:b/>
          <w:szCs w:val="24"/>
        </w:rPr>
        <w:t xml:space="preserve">1697 – Mar 22 </w:t>
      </w:r>
      <w:r>
        <w:rPr>
          <w:b/>
          <w:szCs w:val="24"/>
        </w:rPr>
        <w:t>–</w:t>
      </w:r>
      <w:r w:rsidRPr="00C07117">
        <w:rPr>
          <w:b/>
          <w:szCs w:val="24"/>
        </w:rPr>
        <w:t xml:space="preserve"> </w:t>
      </w:r>
      <w:r w:rsidR="00D44AA9" w:rsidRPr="00245A6E">
        <w:rPr>
          <w:b/>
          <w:szCs w:val="24"/>
          <w:u w:val="single"/>
        </w:rPr>
        <w:t xml:space="preserve">UK </w:t>
      </w:r>
      <w:r w:rsidRPr="00C07117">
        <w:rPr>
          <w:b/>
          <w:szCs w:val="24"/>
          <w:u w:val="single"/>
        </w:rPr>
        <w:t>Surrey Christchurch</w:t>
      </w:r>
      <w:r w:rsidRPr="00C07117">
        <w:rPr>
          <w:b/>
          <w:szCs w:val="24"/>
        </w:rPr>
        <w:t xml:space="preserve"> </w:t>
      </w:r>
      <w:r>
        <w:rPr>
          <w:b/>
          <w:szCs w:val="24"/>
        </w:rPr>
        <w:t>–</w:t>
      </w:r>
      <w:r w:rsidRPr="00C07117">
        <w:rPr>
          <w:b/>
          <w:szCs w:val="24"/>
        </w:rPr>
        <w:t xml:space="preserve"> Will</w:t>
      </w:r>
      <w:r>
        <w:rPr>
          <w:b/>
          <w:szCs w:val="24"/>
        </w:rPr>
        <w:t xml:space="preserve"> </w:t>
      </w:r>
      <w:r w:rsidRPr="00C07117">
        <w:rPr>
          <w:b/>
          <w:szCs w:val="24"/>
        </w:rPr>
        <w:t>– John Knight</w:t>
      </w:r>
      <w:r>
        <w:rPr>
          <w:b/>
          <w:szCs w:val="24"/>
        </w:rPr>
        <w:t xml:space="preserve"> Mariner</w:t>
      </w:r>
      <w:r>
        <w:rPr>
          <w:szCs w:val="24"/>
        </w:rPr>
        <w:t xml:space="preserve"> – “Of his Majesties Ship Albemare”; makes his wife, Francis, his attorney to receive his wages, bounties, prize money, … “pursuant to his Majesties gracious declaration of 23 May 1689”; will portion leaves estate to wife, Frances, and she executrix, and mentions no other family. (</w:t>
      </w:r>
      <w:r w:rsidRPr="007B597E">
        <w:rPr>
          <w:szCs w:val="24"/>
        </w:rPr>
        <w:t>Prerogative Court of Canterbury Wills, 1384-1858</w:t>
      </w:r>
      <w:r>
        <w:rPr>
          <w:szCs w:val="24"/>
        </w:rPr>
        <w:t xml:space="preserve">, </w:t>
      </w:r>
      <w:r w:rsidRPr="007B597E">
        <w:rPr>
          <w:szCs w:val="24"/>
        </w:rPr>
        <w:t>PROB 11: Will Registers</w:t>
      </w:r>
      <w:r>
        <w:rPr>
          <w:szCs w:val="24"/>
        </w:rPr>
        <w:t xml:space="preserve">, </w:t>
      </w:r>
      <w:r w:rsidRPr="007B597E">
        <w:rPr>
          <w:szCs w:val="24"/>
        </w:rPr>
        <w:t>1697-1704</w:t>
      </w:r>
      <w:r>
        <w:rPr>
          <w:szCs w:val="24"/>
        </w:rPr>
        <w:t xml:space="preserve">, </w:t>
      </w:r>
      <w:r w:rsidRPr="007B597E">
        <w:rPr>
          <w:szCs w:val="24"/>
        </w:rPr>
        <w:t>Piece 444: Lort, Quire Numbers 45-91 (1698)</w:t>
      </w:r>
      <w:r>
        <w:rPr>
          <w:szCs w:val="24"/>
        </w:rPr>
        <w:t xml:space="preserve">) </w:t>
      </w:r>
    </w:p>
    <w:p w:rsidR="009E591D" w:rsidRDefault="009E591D" w:rsidP="009E591D">
      <w:r w:rsidRPr="00A37137">
        <w:rPr>
          <w:b/>
        </w:rPr>
        <w:t xml:space="preserve">1697 – Apr 2 </w:t>
      </w:r>
      <w:r>
        <w:rPr>
          <w:b/>
        </w:rPr>
        <w:t>–</w:t>
      </w:r>
      <w:r w:rsidRPr="00A37137">
        <w:rPr>
          <w:b/>
        </w:rPr>
        <w:t xml:space="preserve"> </w:t>
      </w:r>
      <w:r w:rsidR="00D44AA9" w:rsidRPr="00245A6E">
        <w:rPr>
          <w:b/>
          <w:szCs w:val="24"/>
          <w:u w:val="single"/>
        </w:rPr>
        <w:t xml:space="preserve">UK </w:t>
      </w:r>
      <w:r w:rsidRPr="00A37137">
        <w:rPr>
          <w:b/>
          <w:u w:val="single"/>
        </w:rPr>
        <w:t>Gloucestershire Bristol</w:t>
      </w:r>
      <w:r w:rsidRPr="00A37137">
        <w:rPr>
          <w:b/>
        </w:rPr>
        <w:t xml:space="preserve"> - Will – Martha Knight, Widow</w:t>
      </w:r>
      <w:r>
        <w:t xml:space="preserve"> – Wishes to be buried close to her son, John Knight; to the poor of Temple parish, 3 pounds to be distributed on the day of funeral; to sister-in-law Elizabeth Lawford, 1 guinea to buy her a ring; to son-in-law Mr. Joseph Creswick, 20 shillings and to daughter, wife of Creswick, 20 shillings, 10 buy each of them a ring; to daughter Creswick, items and to granddaughter, Martha Creswick, items; to Joseph, Martha and John Cresick, grandchildren, 5 pounds apiece; to Thomas and Francis Creswick, 5 pounds apiece to be held by their mother and used for their benefit (underage?); to granddaughter Mary Creswick, 3 score pounds (60); to granddaughter, Anne Creswick, the same amount, 60 pounds, to be paid to her mother for her use; the said money may be put out to interest; to son-in-law Mr. Edmond Chamberlayne, and to daughter, his wife, 20 shillings each to buy them a ring and 5 pounds more to buy them mourning clothes; to John Chamberlayne and Thomas Chamberlayne, grandsons, 1 guinea each to be paid to their father for their use; to daughter Kent, 20 shillings to buy a ring and 5 pounds more to buy mourning clothes; to daughter Kent, great silver trencher, drapes, carpet, etc; to grandson Thomas Kent, 5 pounds; to grandson John Knight, son of deceased son, John Knight, one of my great pieces of gold, of which there are two in my chest, both Spanish or Portuguese, and the other I give to my son Thomas Knight to whom I also give 10 pounds more; to grandson Jacob Knight, another son of the deceased John Knight, 5 pounds; and to his mother, 20 shillings to buy her a ring; to my son-in-law, Doctor Thomas Dixon, and to my daughter, his wife, 20 shillings each to buy rings and 5 pounds more to buy them mourning clothes; to granddaughter Martha Dixon, 1 guinea to be paid to her father for her use; to daughter Dixon, 1 silver trencher, silver chafing dish, silver spoons and </w:t>
      </w:r>
      <w:r>
        <w:lastRenderedPageBreak/>
        <w:t>six silver trencher salts and also a pair of Holland sheets, two Holland pillow cases and one sideboard cloth, damask linen etc; to my wicked son George Knight, 2 guineas to be sent him in cloth or other materials of that value and I beseech God to give him a sight of his sins, and to turn him from his wicked courses and to have mercy on him; and to his son, John Knight, 3 guineas, to be managed by executors for his advantage; my executors shall pay and dispose of the residue of the 50 pounds given by my husband’s will which remains in my hands over and above what I have paid for binding him apprentice in such manner as by the said will is directed; whereas by my deed bearing date of 10 Dec 1687, I settled and conveyed a certain tenement or farm in the parish of Clevedon in the county of Somerset, for the maintenance of Isaac Knight and George Knight, two of the children of my said son George Knight, I do ratify and confirm said deed… that my said grandchildren shall hold and enjoy the tenement; to my son-in-law, Mr. Nathaniel Shute and to my daughter, his wife, each of them, 20 shillings to buy them a ring and 5 pounds apiece to buy them mourning clothes; to daughter Shute, 1 silver trencher, 12 silver apostle spoons, silver salt trenchers, my best wrought bed with the curtains and pillows and the wrought covers for chairs and stools, and 1 pair of Holland sheets; to my daughter Sarah Knight, 50 pounds, 1 college cup, 1 silver porringer, silver tankard, silver casters for sugar, pepper and mustard; white curtains and coverlet, Holland sheets, pillowcases, cupboard cloth, child bed sheet; to son Thomas Knight, pair of silver candlesticks with the snuffers and snuff pan, also my best feather bed and bedstead with the green curtains and counterpane, stools of the same, and Holland sheets and pillowcases; to grandson John Knight, son of deceased son, John Knight, the other great silver tankard also my 3 great tables in the little parlour together with the furniture, cupboards, items; residue of goods and chattels, money, plate, jewels, rings, household stuff and implements, to my daughters Joan Shute and Sarah Knight to be divided between them and they are to be joint executrixes; I beseech god to bless my children and grandchildren and desire them to live in peace and love one another.  (Prerogative Court of Canterbury Wills, 1384-1858, PROB 11: Will Registers, 1697-1704, Piece 437: Pyne, Quire Numbers 45-88 (1697))</w:t>
      </w:r>
    </w:p>
    <w:p w:rsidR="009E591D" w:rsidRDefault="009E591D" w:rsidP="009E591D">
      <w:r w:rsidRPr="007A52B2">
        <w:rPr>
          <w:b/>
        </w:rPr>
        <w:t xml:space="preserve">1697 – </w:t>
      </w:r>
      <w:r>
        <w:rPr>
          <w:b/>
        </w:rPr>
        <w:t xml:space="preserve">Apr 10 - </w:t>
      </w:r>
      <w:r w:rsidR="00D44AA9" w:rsidRPr="00245A6E">
        <w:rPr>
          <w:b/>
          <w:szCs w:val="24"/>
          <w:u w:val="single"/>
        </w:rPr>
        <w:t xml:space="preserve">UK </w:t>
      </w:r>
      <w:r w:rsidRPr="007A52B2">
        <w:rPr>
          <w:b/>
          <w:u w:val="single"/>
        </w:rPr>
        <w:t>London</w:t>
      </w:r>
      <w:r w:rsidRPr="007A52B2">
        <w:rPr>
          <w:b/>
        </w:rPr>
        <w:t xml:space="preserve"> – Camb Alum – Samuel Knight </w:t>
      </w:r>
      <w:r>
        <w:t xml:space="preserve">- </w:t>
      </w:r>
      <w:r w:rsidRPr="007A52B2">
        <w:t>Adm. sizar (age 19) at TRINITY, Apr. 10, 1697. S. of John, of London. B. there. School, St Paul's. Matric. 1701; B.A. 1702-3; M.A. 1706; D.D. 1717 (Com. Reg.). Incorp. at Oxford, 1740. Ord. priest (Norwich) Sept. 24, 1704. Chaplain to the Earl of Oxford. R. of Borough Green, Cambs., 1707-46. V. of Chippenham, 1707. Preb. of Ely, 1714-46. R. of Bluntisham, Hunts., 1714-46. Chaplain to the King, 1730-46. Archdeacon of Berks., 1735-46. Preb. of Lincoln, 1742-6. Author, biographical. Died Dec. 9, 1746. Buried in Bluntisham Church. Admon. (P.C.C.) 1747. Father of Samuel (1735). (G. Mag.; D.N.B.)</w:t>
      </w:r>
    </w:p>
    <w:p w:rsidR="009E591D" w:rsidRDefault="009E591D" w:rsidP="009E591D">
      <w:r w:rsidRPr="00B47A21">
        <w:rPr>
          <w:b/>
        </w:rPr>
        <w:t xml:space="preserve">1697 – Sep 11 – </w:t>
      </w:r>
      <w:r w:rsidR="00D44AA9" w:rsidRPr="00245A6E">
        <w:rPr>
          <w:b/>
          <w:szCs w:val="24"/>
          <w:u w:val="single"/>
        </w:rPr>
        <w:t xml:space="preserve">UK </w:t>
      </w:r>
      <w:r w:rsidRPr="00B47A21">
        <w:rPr>
          <w:b/>
          <w:u w:val="single"/>
        </w:rPr>
        <w:t>Middlesex St Martin in the Fields</w:t>
      </w:r>
      <w:r w:rsidRPr="00B47A21">
        <w:rPr>
          <w:b/>
        </w:rPr>
        <w:t xml:space="preserve"> – Will – Michael Knight</w:t>
      </w:r>
      <w:r>
        <w:rPr>
          <w:b/>
        </w:rPr>
        <w:t>, Gent</w:t>
      </w:r>
      <w:r>
        <w:t xml:space="preserve"> – To Uncle Thomas Rotherham, 100 pounds; to cousin Michael Knight 300 pounds on condition he pay a 100 pound debt of testator to a Doctor Littleton; to Thomas Rotherham the younger, 50 pounds; to Mr John Browne, surgeon, 40 pounds; to Mr. John Nicholls, 10 pounds; to godson, Michael Hillersdon and his heirs, lands, estate, malting house, etc, near Sutton in Bedfordshire occupied by Thomas Pruddon, other lands and tenements occupied by Zachariah Penn, Thomas Wood and Widow __; further to godson 1000 pounds; to cousin Faldo and his wife, 5 pounds; to George Dirkson and wife, 5 pounds; to son of Mr Dirkson and son’s wife, 5 pounds apiece; to cousin Thomas Cheney and wife, 5 pounds apiece; to poor of parish, 20 pounds; to </w:t>
      </w:r>
      <w:r>
        <w:lastRenderedPageBreak/>
        <w:t xml:space="preserve">sister, Elizabeth Hillersdon, land, tenements in Whitehorse Alley in Turnbull Street in Clerkenwell, Middlesex; also to sister, land, tenements in Chirk lane near Field Landy in Middlesex; all for her to dispose of as she sees fit for her daughters; residue of estate to aforesaid sister who is to be executrix.  (Prerogative Court of Canterbury Wills, 1384-1858, PROB 11: Will Registers, 1697-1704, Piece 440: Pyne, Quire Numbers 178-218 (1697))  </w:t>
      </w:r>
    </w:p>
    <w:p w:rsidR="001470B7" w:rsidRDefault="001470B7" w:rsidP="001470B7">
      <w:pPr>
        <w:pStyle w:val="NormalWeb"/>
        <w:spacing w:before="240" w:beforeAutospacing="0" w:after="240" w:afterAutospacing="0"/>
        <w:ind w:left="0" w:right="0"/>
      </w:pPr>
      <w:r>
        <w:rPr>
          <w:b/>
        </w:rPr>
        <w:t xml:space="preserve">1697 -Oct 14 </w:t>
      </w:r>
      <w:r>
        <w:t xml:space="preserve">– </w:t>
      </w:r>
      <w:r w:rsidR="003142CC" w:rsidRPr="003142CC">
        <w:rPr>
          <w:b/>
          <w:u w:val="single"/>
        </w:rPr>
        <w:t>VA Northumberland</w:t>
      </w:r>
      <w:r w:rsidR="003142CC" w:rsidRPr="003142CC">
        <w:rPr>
          <w:b/>
        </w:rPr>
        <w:t xml:space="preserve"> – Admin – John Cook</w:t>
      </w:r>
      <w:r w:rsidR="003142CC" w:rsidRPr="003142CC">
        <w:t xml:space="preserve"> - of Lancaster; Land patent for </w:t>
      </w:r>
      <w:r>
        <w:t xml:space="preserve">50 acs in Northumberland Co. adj. Mr. Bassye, by Wiccomoco R., James Hill, </w:t>
      </w:r>
      <w:r w:rsidRPr="00A41FB3">
        <w:rPr>
          <w:b/>
        </w:rPr>
        <w:t>Capt. Peter Knight</w:t>
      </w:r>
      <w:r>
        <w:t>’s line. (Gray 1987, p. 20)</w:t>
      </w:r>
    </w:p>
    <w:p w:rsidR="001470B7" w:rsidRDefault="001470B7" w:rsidP="001470B7">
      <w:pPr>
        <w:pStyle w:val="NormalWeb"/>
        <w:spacing w:before="240" w:beforeAutospacing="0" w:after="240" w:afterAutospacing="0"/>
        <w:ind w:left="0" w:right="0"/>
      </w:pPr>
      <w:r>
        <w:rPr>
          <w:b/>
        </w:rPr>
        <w:t xml:space="preserve">1697 -Oct 28 </w:t>
      </w:r>
      <w:r>
        <w:t xml:space="preserve">– </w:t>
      </w:r>
      <w:r>
        <w:rPr>
          <w:b/>
          <w:u w:val="single"/>
        </w:rPr>
        <w:t>VA</w:t>
      </w:r>
      <w:r w:rsidR="0027181E">
        <w:rPr>
          <w:b/>
          <w:u w:val="single"/>
        </w:rPr>
        <w:t xml:space="preserve"> </w:t>
      </w:r>
      <w:r w:rsidR="0027181E" w:rsidRPr="00EB6430">
        <w:rPr>
          <w:b/>
          <w:u w:val="single"/>
        </w:rPr>
        <w:t>Nans</w:t>
      </w:r>
      <w:r w:rsidR="0027181E">
        <w:rPr>
          <w:b/>
          <w:u w:val="single"/>
        </w:rPr>
        <w:t>emond</w:t>
      </w:r>
      <w:r w:rsidR="0027181E" w:rsidRPr="0027181E">
        <w:rPr>
          <w:b/>
        </w:rPr>
        <w:t xml:space="preserve"> –</w:t>
      </w:r>
      <w:r w:rsidRPr="0027181E">
        <w:rPr>
          <w:b/>
        </w:rPr>
        <w:t xml:space="preserve"> </w:t>
      </w:r>
      <w:r w:rsidR="0027181E" w:rsidRPr="0027181E">
        <w:rPr>
          <w:b/>
        </w:rPr>
        <w:t xml:space="preserve">Admin - </w:t>
      </w:r>
      <w:r w:rsidRPr="0027181E">
        <w:rPr>
          <w:b/>
        </w:rPr>
        <w:t>Robert Coleman</w:t>
      </w:r>
      <w:r w:rsidR="0027181E">
        <w:t xml:space="preserve"> – Land patent for</w:t>
      </w:r>
      <w:r>
        <w:t xml:space="preserve"> 450 acs. near Wickham Swamp.. Adj. Thomas &amp; John Milner; &amp; Lawrance’s land. Trans. Of 9 pers. Incl: </w:t>
      </w:r>
      <w:r w:rsidRPr="00EB6430">
        <w:rPr>
          <w:b/>
        </w:rPr>
        <w:t>John Knight</w:t>
      </w:r>
      <w:r>
        <w:t>. (Nugent III, p. 15)</w:t>
      </w:r>
    </w:p>
    <w:p w:rsidR="001470B7" w:rsidRDefault="001470B7" w:rsidP="001470B7">
      <w:pPr>
        <w:pStyle w:val="NormalWeb"/>
        <w:spacing w:before="240" w:beforeAutospacing="0" w:after="240" w:afterAutospacing="0"/>
        <w:ind w:left="0" w:right="0"/>
      </w:pPr>
      <w:r>
        <w:rPr>
          <w:b/>
        </w:rPr>
        <w:t xml:space="preserve">1697 -Oct 28 </w:t>
      </w:r>
      <w:r>
        <w:t xml:space="preserve">– </w:t>
      </w:r>
      <w:r>
        <w:rPr>
          <w:b/>
          <w:u w:val="single"/>
        </w:rPr>
        <w:t>VA</w:t>
      </w:r>
      <w:r w:rsidR="00F63978">
        <w:rPr>
          <w:b/>
          <w:u w:val="single"/>
        </w:rPr>
        <w:t xml:space="preserve"> </w:t>
      </w:r>
      <w:r w:rsidR="00F63978" w:rsidRPr="00EB6430">
        <w:rPr>
          <w:b/>
          <w:u w:val="single"/>
        </w:rPr>
        <w:t>Henrico</w:t>
      </w:r>
      <w:r w:rsidRPr="008B7FF5">
        <w:t xml:space="preserve"> </w:t>
      </w:r>
      <w:r w:rsidR="00F63978" w:rsidRPr="00F63978">
        <w:rPr>
          <w:b/>
        </w:rPr>
        <w:t>–</w:t>
      </w:r>
      <w:r w:rsidRPr="00F63978">
        <w:rPr>
          <w:b/>
        </w:rPr>
        <w:t xml:space="preserve"> </w:t>
      </w:r>
      <w:r w:rsidR="00F63978" w:rsidRPr="00F63978">
        <w:rPr>
          <w:b/>
        </w:rPr>
        <w:t xml:space="preserve">Admin - </w:t>
      </w:r>
      <w:r w:rsidRPr="00F63978">
        <w:rPr>
          <w:b/>
        </w:rPr>
        <w:t>Capt. Francis Ep</w:t>
      </w:r>
      <w:r w:rsidR="006051D6">
        <w:rPr>
          <w:b/>
        </w:rPr>
        <w:t>p</w:t>
      </w:r>
      <w:r w:rsidRPr="00F63978">
        <w:rPr>
          <w:b/>
        </w:rPr>
        <w:t>s (Epes)</w:t>
      </w:r>
      <w:r w:rsidR="00F63978">
        <w:t xml:space="preserve"> – Land patent for</w:t>
      </w:r>
      <w:r>
        <w:t xml:space="preserve"> 68 acs.,  N. side of James River on head of Long Feald land; adj. His own…Trans. Of 2 pers: James Jackson, Wm. Oatley. (Nugent III, p. 15) James Jackson patents his own land in Norf. Co on the same day, adj. Land of </w:t>
      </w:r>
      <w:r w:rsidRPr="00EB6430">
        <w:rPr>
          <w:b/>
        </w:rPr>
        <w:t>John Peirse</w:t>
      </w:r>
      <w:r>
        <w:t xml:space="preserve">. </w:t>
      </w:r>
    </w:p>
    <w:p w:rsidR="001470B7" w:rsidRDefault="001470B7" w:rsidP="001470B7">
      <w:pPr>
        <w:pStyle w:val="NormalWeb"/>
        <w:spacing w:before="240" w:beforeAutospacing="0" w:after="240" w:afterAutospacing="0"/>
        <w:ind w:left="0" w:right="0"/>
      </w:pPr>
      <w:r>
        <w:rPr>
          <w:b/>
        </w:rPr>
        <w:t xml:space="preserve">1698 -Apr 5 </w:t>
      </w:r>
      <w:r>
        <w:t xml:space="preserve">– </w:t>
      </w:r>
      <w:r w:rsidR="003142CC" w:rsidRPr="003142CC">
        <w:rPr>
          <w:b/>
          <w:u w:val="single"/>
        </w:rPr>
        <w:t>VA Westmoreland</w:t>
      </w:r>
      <w:r w:rsidR="003142CC" w:rsidRPr="003142CC">
        <w:rPr>
          <w:b/>
        </w:rPr>
        <w:t xml:space="preserve"> – Will – Terrell Knight</w:t>
      </w:r>
      <w:r w:rsidR="003142CC" w:rsidRPr="003142CC">
        <w:t xml:space="preserve"> - </w:t>
      </w:r>
      <w:r>
        <w:t xml:space="preserve"> 150 acres of land to son </w:t>
      </w:r>
      <w:r w:rsidRPr="003A6844">
        <w:rPr>
          <w:b/>
        </w:rPr>
        <w:t>Richard Knight</w:t>
      </w:r>
      <w:r>
        <w:t>; wife Ellenor and the child unborn, stock, tobacco, houselhold goods: wife and friend James Taylor Exs. (Fothergill 2003, p. 27)</w:t>
      </w:r>
    </w:p>
    <w:p w:rsidR="001470B7" w:rsidRDefault="001470B7" w:rsidP="001470B7">
      <w:pPr>
        <w:pStyle w:val="NormalWeb"/>
        <w:spacing w:before="240" w:beforeAutospacing="0" w:after="240" w:afterAutospacing="0"/>
        <w:ind w:left="0" w:right="0"/>
      </w:pPr>
      <w:r>
        <w:rPr>
          <w:b/>
        </w:rPr>
        <w:t>1698 -</w:t>
      </w:r>
      <w:r w:rsidR="003142CC">
        <w:rPr>
          <w:b/>
        </w:rPr>
        <w:t xml:space="preserve"> </w:t>
      </w:r>
      <w:r>
        <w:rPr>
          <w:b/>
        </w:rPr>
        <w:t xml:space="preserve">Apr 26 </w:t>
      </w:r>
      <w:r>
        <w:t xml:space="preserve">– </w:t>
      </w:r>
      <w:r w:rsidR="003142CC" w:rsidRPr="003142CC">
        <w:rPr>
          <w:b/>
          <w:u w:val="single"/>
        </w:rPr>
        <w:t>VA Northampton</w:t>
      </w:r>
      <w:r w:rsidR="003142CC" w:rsidRPr="003142CC">
        <w:rPr>
          <w:b/>
        </w:rPr>
        <w:t xml:space="preserve"> – Admin - John Knight</w:t>
      </w:r>
      <w:r w:rsidR="003142CC" w:rsidRPr="003142CC">
        <w:t xml:space="preserve"> – Land patent for 100 acs</w:t>
      </w:r>
      <w:r w:rsidR="003142CC">
        <w:t xml:space="preserve"> …</w:t>
      </w:r>
      <w:r>
        <w:t xml:space="preserve"> Escheated from Stephen Harlow, by inquisition under John Custis, Esch’t., &amp;c. (Nugent III, p. 18)</w:t>
      </w:r>
    </w:p>
    <w:p w:rsidR="001470B7" w:rsidRDefault="001470B7" w:rsidP="001470B7">
      <w:pPr>
        <w:pStyle w:val="NormalWeb"/>
        <w:spacing w:before="240" w:beforeAutospacing="0" w:after="240" w:afterAutospacing="0"/>
        <w:ind w:left="0" w:right="0"/>
      </w:pPr>
      <w:r>
        <w:rPr>
          <w:b/>
        </w:rPr>
        <w:t xml:space="preserve">1698 </w:t>
      </w:r>
      <w:r w:rsidRPr="00F57115">
        <w:rPr>
          <w:b/>
        </w:rPr>
        <w:t xml:space="preserve">– May 5 – </w:t>
      </w:r>
      <w:r w:rsidRPr="00F57115">
        <w:rPr>
          <w:b/>
          <w:u w:val="single"/>
        </w:rPr>
        <w:t>MD</w:t>
      </w:r>
      <w:r w:rsidRPr="00F57115">
        <w:rPr>
          <w:b/>
        </w:rPr>
        <w:t xml:space="preserve"> – Will – William Knight </w:t>
      </w:r>
      <w:r>
        <w:t xml:space="preserve">– Son: </w:t>
      </w:r>
      <w:r w:rsidRPr="00F63978">
        <w:rPr>
          <w:b/>
        </w:rPr>
        <w:t>Clement Knight</w:t>
      </w:r>
      <w:r>
        <w:t xml:space="preserve"> to get dwelling plantation w/100 ac; half of 100 ac tract adj.; residue of estate real and personal. (Carr, Image No: sc5094-2510-1, MD Wills VII, p. 379)</w:t>
      </w:r>
    </w:p>
    <w:p w:rsidR="001470B7" w:rsidRDefault="001470B7" w:rsidP="001470B7">
      <w:pPr>
        <w:pStyle w:val="NormalWeb"/>
        <w:spacing w:before="240" w:beforeAutospacing="0" w:after="240" w:afterAutospacing="0"/>
        <w:ind w:left="0" w:right="0"/>
      </w:pPr>
      <w:r>
        <w:rPr>
          <w:b/>
        </w:rPr>
        <w:t xml:space="preserve">1698 -Jun 10 </w:t>
      </w:r>
      <w:r>
        <w:t xml:space="preserve">– </w:t>
      </w:r>
      <w:r w:rsidR="00397EF8" w:rsidRPr="00397EF8">
        <w:rPr>
          <w:b/>
          <w:u w:val="single"/>
        </w:rPr>
        <w:t>VA Surry</w:t>
      </w:r>
      <w:r w:rsidR="009E4AE0">
        <w:rPr>
          <w:b/>
          <w:u w:val="single"/>
        </w:rPr>
        <w:t>/Sussex</w:t>
      </w:r>
      <w:r w:rsidR="00397EF8" w:rsidRPr="00397EF8">
        <w:rPr>
          <w:b/>
        </w:rPr>
        <w:t xml:space="preserve"> – Admin</w:t>
      </w:r>
      <w:r w:rsidR="00397EF8" w:rsidRPr="004731D6">
        <w:rPr>
          <w:b/>
        </w:rPr>
        <w:t xml:space="preserve"> – Tithables - Selected:</w:t>
      </w:r>
      <w:r w:rsidR="00397EF8" w:rsidRPr="00397EF8">
        <w:t xml:space="preserve"> </w:t>
      </w:r>
      <w:r>
        <w:t xml:space="preserve"> Bartholomew Andrews, Richard Rose, Stephen Vaughan,</w:t>
      </w:r>
      <w:r w:rsidRPr="00514C07">
        <w:rPr>
          <w:b/>
        </w:rPr>
        <w:t xml:space="preserve"> Richard Jordan JR, Richard Jordan SR</w:t>
      </w:r>
      <w:r>
        <w:t xml:space="preserve">, John Clements SR &amp; JR, James Ellis, Thomas Waller, Roger Williams, George Williams, Thomas Andrews, Francis Regan, Jeremiah Regan, Henry Savage, John Greene, Sion Hill SR &amp; JR, Robert Hill, John Watkins, Henry Watkins, John Watkins JR, Benjamin Ferreby, William Gray JR, Thomas Swann, William Gray, John Gray, William Rose, Francis Clements, David Andrews, Thomas Flood, </w:t>
      </w:r>
      <w:r w:rsidRPr="00514C07">
        <w:rPr>
          <w:b/>
        </w:rPr>
        <w:t>Thomas Cotton</w:t>
      </w:r>
      <w:r>
        <w:t xml:space="preserve">, </w:t>
      </w:r>
      <w:r w:rsidRPr="00514C07">
        <w:rPr>
          <w:b/>
        </w:rPr>
        <w:t>Walter Cotton, Robert Andrews</w:t>
      </w:r>
      <w:r>
        <w:t>, Samuel Gregory, Richard Green, William Knott, Walter Flood, John Flood, John Lanier,</w:t>
      </w:r>
      <w:r w:rsidRPr="003C065E">
        <w:rPr>
          <w:b/>
        </w:rPr>
        <w:t xml:space="preserve"> John Knight</w:t>
      </w:r>
      <w:r>
        <w:t xml:space="preserve">, </w:t>
      </w:r>
      <w:r w:rsidRPr="00514C07">
        <w:rPr>
          <w:b/>
        </w:rPr>
        <w:t>Arthur Jordan</w:t>
      </w:r>
      <w:r>
        <w:t xml:space="preserve">, Abraham Evans, John Johnson, William Burris, </w:t>
      </w:r>
      <w:r w:rsidRPr="00514C07">
        <w:rPr>
          <w:b/>
        </w:rPr>
        <w:t>George Jordan</w:t>
      </w:r>
      <w:r>
        <w:t xml:space="preserve">, Jeremiah Ellis SR &amp; JR, James Ellis, </w:t>
      </w:r>
      <w:r w:rsidRPr="00514C07">
        <w:rPr>
          <w:b/>
        </w:rPr>
        <w:t>River Jordan</w:t>
      </w:r>
      <w:r>
        <w:t xml:space="preserve">, Richard Washington, Edward Grantham, Francis Clements, Henry Hart, John Phillips, David Rose, Thomas Williams, Anthony Evans, James Bennett, </w:t>
      </w:r>
      <w:r w:rsidRPr="00514C07">
        <w:rPr>
          <w:b/>
        </w:rPr>
        <w:t>John Bell</w:t>
      </w:r>
      <w:r>
        <w:t xml:space="preserve">, Robert Crawford, John Clarke, </w:t>
      </w:r>
      <w:r w:rsidRPr="00514C07">
        <w:rPr>
          <w:b/>
        </w:rPr>
        <w:t>John Kindred</w:t>
      </w:r>
      <w:r>
        <w:t>, John Johnson, Mathew Swa</w:t>
      </w:r>
      <w:r w:rsidR="00514C07">
        <w:t>nn</w:t>
      </w:r>
      <w:r>
        <w:t>, William Phillips, Francis Gregory, William Williams, John Williams, Henry Clarke SR &amp; JR, Henry Baker SR &amp; JR,</w:t>
      </w:r>
      <w:r w:rsidRPr="00514C07">
        <w:rPr>
          <w:b/>
        </w:rPr>
        <w:t xml:space="preserve"> John Coker</w:t>
      </w:r>
      <w:r>
        <w:t xml:space="preserve">, </w:t>
      </w:r>
      <w:r w:rsidRPr="00514C07">
        <w:rPr>
          <w:b/>
        </w:rPr>
        <w:t>William Coker,</w:t>
      </w:r>
      <w:r>
        <w:t xml:space="preserve"> Joseph Richardson, </w:t>
      </w:r>
      <w:r w:rsidRPr="00514C07">
        <w:rPr>
          <w:b/>
        </w:rPr>
        <w:t>William Newsome</w:t>
      </w:r>
      <w:r>
        <w:t>, John Hancock, John Greene, Thomas Hart, Robert Lancaster SR &amp; JR, Samuel Lancaster, Richard Taylor, Sampson Clarke, Robert Reynolds SR &amp; JR, Nicholas Reynolds, Joseph Ford. (VA Gen. Soc. Qrtly. Vol. 24. No. 2)</w:t>
      </w:r>
    </w:p>
    <w:p w:rsidR="009E591D" w:rsidRDefault="009E591D" w:rsidP="001470B7">
      <w:pPr>
        <w:pStyle w:val="NormalWeb"/>
        <w:spacing w:before="240" w:beforeAutospacing="0" w:after="240" w:afterAutospacing="0"/>
        <w:ind w:left="0" w:right="0"/>
      </w:pPr>
      <w:r w:rsidRPr="003526EF">
        <w:rPr>
          <w:b/>
        </w:rPr>
        <w:lastRenderedPageBreak/>
        <w:t xml:space="preserve">1698 – Aug 17 – </w:t>
      </w:r>
      <w:r w:rsidR="00D44AA9" w:rsidRPr="00245A6E">
        <w:rPr>
          <w:b/>
          <w:u w:val="single"/>
        </w:rPr>
        <w:t xml:space="preserve">UK </w:t>
      </w:r>
      <w:r w:rsidRPr="003526EF">
        <w:rPr>
          <w:b/>
          <w:u w:val="single"/>
        </w:rPr>
        <w:t>London</w:t>
      </w:r>
      <w:r w:rsidRPr="003526EF">
        <w:rPr>
          <w:b/>
        </w:rPr>
        <w:t xml:space="preserve"> – Admin – </w:t>
      </w:r>
      <w:r>
        <w:rPr>
          <w:b/>
        </w:rPr>
        <w:t xml:space="preserve">Capt </w:t>
      </w:r>
      <w:r w:rsidRPr="003526EF">
        <w:rPr>
          <w:b/>
        </w:rPr>
        <w:t>John Knight</w:t>
      </w:r>
      <w:r>
        <w:t xml:space="preserve"> - </w:t>
      </w:r>
      <w:r w:rsidRPr="003526EF">
        <w:t xml:space="preserve">Folio 231: Captain William Dampier, the Roebuck. Recommends John Knight to be Master of the Roebuck, who is presently Gunner of the Dunwich. Knight is well qualified and he has known him for several years. He has been Master of several vessels in the West Indies and is willing to come to London for examination. Enclosed in f230. </w:t>
      </w:r>
      <w:r>
        <w:t xml:space="preserve">(National Archives, Kew England, Ref: </w:t>
      </w:r>
      <w:r w:rsidRPr="003526EF">
        <w:t>ADM 106/516/231</w:t>
      </w:r>
      <w:r>
        <w:t>)</w:t>
      </w:r>
    </w:p>
    <w:p w:rsidR="001470B7" w:rsidRDefault="001470B7" w:rsidP="001470B7">
      <w:pPr>
        <w:pStyle w:val="NormalWeb"/>
        <w:spacing w:before="240" w:beforeAutospacing="0" w:after="240" w:afterAutospacing="0"/>
        <w:ind w:left="0" w:right="0"/>
      </w:pPr>
      <w:r>
        <w:rPr>
          <w:b/>
        </w:rPr>
        <w:t xml:space="preserve">1698 </w:t>
      </w:r>
      <w:r w:rsidR="00B81727">
        <w:rPr>
          <w:b/>
        </w:rPr>
        <w:t xml:space="preserve">- </w:t>
      </w:r>
      <w:r>
        <w:rPr>
          <w:b/>
        </w:rPr>
        <w:t xml:space="preserve">Sep 15 </w:t>
      </w:r>
      <w:r>
        <w:t xml:space="preserve">– </w:t>
      </w:r>
      <w:r>
        <w:rPr>
          <w:b/>
          <w:u w:val="single"/>
        </w:rPr>
        <w:t>VA</w:t>
      </w:r>
      <w:r w:rsidR="00B81727">
        <w:rPr>
          <w:b/>
          <w:u w:val="single"/>
        </w:rPr>
        <w:t xml:space="preserve"> </w:t>
      </w:r>
      <w:r w:rsidR="00B81727" w:rsidRPr="006C4DFD">
        <w:rPr>
          <w:b/>
          <w:u w:val="single"/>
        </w:rPr>
        <w:t>Henrico</w:t>
      </w:r>
      <w:r>
        <w:t xml:space="preserve"> </w:t>
      </w:r>
      <w:r w:rsidRPr="00B81727">
        <w:rPr>
          <w:b/>
        </w:rPr>
        <w:t xml:space="preserve">– </w:t>
      </w:r>
      <w:r w:rsidR="00B81727" w:rsidRPr="00B81727">
        <w:rPr>
          <w:b/>
        </w:rPr>
        <w:t xml:space="preserve">Admin - </w:t>
      </w:r>
      <w:r w:rsidRPr="00B81727">
        <w:rPr>
          <w:b/>
        </w:rPr>
        <w:t>Stephen Hamlin</w:t>
      </w:r>
      <w:r>
        <w:t xml:space="preserve"> </w:t>
      </w:r>
      <w:r w:rsidR="00B81727">
        <w:t xml:space="preserve">- </w:t>
      </w:r>
      <w:r>
        <w:t xml:space="preserve">and his wife Mary, daughter of Martin Elam of Henrico Co., planter, dec’d, to Francis Patram of same, for 40 shillings, 130 acres, near place callec Proctors, given to said Mary by her father’s will, and now in occupation of her husband.  Wit: Anne Epes, Sam. Outon, Isham Epes Signed Stephen Hamlin, Mary Hamlin, 1 June 1700. (Weisiger 1996, p. 112) </w:t>
      </w:r>
    </w:p>
    <w:p w:rsidR="009E591D" w:rsidRDefault="009E591D" w:rsidP="009E591D">
      <w:pPr>
        <w:rPr>
          <w:szCs w:val="24"/>
        </w:rPr>
      </w:pPr>
      <w:r w:rsidRPr="009F76A3">
        <w:rPr>
          <w:b/>
        </w:rPr>
        <w:t xml:space="preserve">1698 – </w:t>
      </w:r>
      <w:r w:rsidR="00D44AA9" w:rsidRPr="00245A6E">
        <w:rPr>
          <w:b/>
          <w:szCs w:val="24"/>
          <w:u w:val="single"/>
        </w:rPr>
        <w:t xml:space="preserve">UK </w:t>
      </w:r>
      <w:r w:rsidR="00D44AA9">
        <w:rPr>
          <w:b/>
          <w:szCs w:val="24"/>
          <w:u w:val="single"/>
        </w:rPr>
        <w:t>London</w:t>
      </w:r>
      <w:r w:rsidRPr="009F76A3">
        <w:rPr>
          <w:b/>
        </w:rPr>
        <w:t xml:space="preserve"> – </w:t>
      </w:r>
      <w:r w:rsidR="00B81727">
        <w:rPr>
          <w:b/>
        </w:rPr>
        <w:t xml:space="preserve">Will - </w:t>
      </w:r>
      <w:r w:rsidRPr="009F76A3">
        <w:rPr>
          <w:b/>
        </w:rPr>
        <w:t xml:space="preserve">John Knight, Mariner </w:t>
      </w:r>
      <w:r>
        <w:t>– On H.M.S. “Royal Katherine”. No further details provided by ancestry.com (</w:t>
      </w:r>
      <w:r w:rsidRPr="0075014C">
        <w:rPr>
          <w:szCs w:val="24"/>
        </w:rPr>
        <w:t>Wills Proved in the Prerogative Court of Canterbury, 1694-1700</w:t>
      </w:r>
      <w:r>
        <w:rPr>
          <w:szCs w:val="24"/>
        </w:rPr>
        <w:t>)</w:t>
      </w:r>
    </w:p>
    <w:p w:rsidR="009E591D" w:rsidRDefault="009E591D" w:rsidP="009E591D">
      <w:pPr>
        <w:rPr>
          <w:szCs w:val="24"/>
        </w:rPr>
      </w:pPr>
      <w:r w:rsidRPr="00793A0D">
        <w:rPr>
          <w:b/>
        </w:rPr>
        <w:t xml:space="preserve">1698 – </w:t>
      </w:r>
      <w:r w:rsidR="00D44AA9" w:rsidRPr="00245A6E">
        <w:rPr>
          <w:b/>
          <w:szCs w:val="24"/>
          <w:u w:val="single"/>
        </w:rPr>
        <w:t xml:space="preserve">UK </w:t>
      </w:r>
      <w:r w:rsidR="00D44AA9">
        <w:rPr>
          <w:b/>
          <w:szCs w:val="24"/>
          <w:u w:val="single"/>
        </w:rPr>
        <w:t>London</w:t>
      </w:r>
      <w:r w:rsidRPr="00793A0D">
        <w:rPr>
          <w:b/>
        </w:rPr>
        <w:t xml:space="preserve"> – </w:t>
      </w:r>
      <w:r w:rsidR="00B81727">
        <w:rPr>
          <w:b/>
        </w:rPr>
        <w:t>Will - William Knight, Mariner</w:t>
      </w:r>
      <w:r>
        <w:t xml:space="preserve"> – On H.M.S. “Yarmouth”. No further details provided by ancestry.com (</w:t>
      </w:r>
      <w:r w:rsidRPr="0075014C">
        <w:rPr>
          <w:szCs w:val="24"/>
        </w:rPr>
        <w:t>Wills Proved in the Prerogative Court of Canterbury, 1694-1700</w:t>
      </w:r>
      <w:r>
        <w:rPr>
          <w:szCs w:val="24"/>
        </w:rPr>
        <w:t>)</w:t>
      </w:r>
    </w:p>
    <w:p w:rsidR="009E591D" w:rsidRDefault="009E591D" w:rsidP="009E591D">
      <w:pPr>
        <w:pStyle w:val="NormalWeb"/>
        <w:spacing w:before="240" w:beforeAutospacing="0" w:after="240" w:afterAutospacing="0"/>
        <w:ind w:left="0" w:right="0"/>
      </w:pPr>
      <w:r w:rsidRPr="00793A0D">
        <w:rPr>
          <w:b/>
        </w:rPr>
        <w:t xml:space="preserve">1698 – </w:t>
      </w:r>
      <w:r w:rsidR="00D44AA9" w:rsidRPr="00245A6E">
        <w:rPr>
          <w:b/>
          <w:u w:val="single"/>
        </w:rPr>
        <w:t xml:space="preserve">UK </w:t>
      </w:r>
      <w:r w:rsidR="00D44AA9">
        <w:rPr>
          <w:b/>
          <w:u w:val="single"/>
        </w:rPr>
        <w:t>London</w:t>
      </w:r>
      <w:r w:rsidRPr="00793A0D">
        <w:rPr>
          <w:b/>
        </w:rPr>
        <w:t xml:space="preserve"> – </w:t>
      </w:r>
      <w:r w:rsidR="00B81727">
        <w:rPr>
          <w:b/>
        </w:rPr>
        <w:t xml:space="preserve">Will - </w:t>
      </w:r>
      <w:r w:rsidRPr="00793A0D">
        <w:rPr>
          <w:b/>
        </w:rPr>
        <w:t>John Knight, Mariner</w:t>
      </w:r>
      <w:r>
        <w:t xml:space="preserve"> – On H.M.S. “Albemarle”.  (</w:t>
      </w:r>
      <w:r w:rsidRPr="0075014C">
        <w:t>Wills Proved in the Prerogative Court of Canterbury, 1694-1700</w:t>
      </w:r>
      <w:r>
        <w:t>)</w:t>
      </w:r>
    </w:p>
    <w:p w:rsidR="009E591D" w:rsidRDefault="009E591D" w:rsidP="009E591D">
      <w:pPr>
        <w:pStyle w:val="NormalWeb"/>
        <w:spacing w:before="240" w:beforeAutospacing="0" w:after="240" w:afterAutospacing="0"/>
        <w:ind w:left="0" w:right="0"/>
      </w:pPr>
      <w:r w:rsidRPr="0039666B">
        <w:rPr>
          <w:b/>
        </w:rPr>
        <w:t xml:space="preserve">1699 – Jun 1 – </w:t>
      </w:r>
      <w:r w:rsidR="00D44AA9" w:rsidRPr="00245A6E">
        <w:rPr>
          <w:b/>
          <w:u w:val="single"/>
        </w:rPr>
        <w:t xml:space="preserve">UK </w:t>
      </w:r>
      <w:r w:rsidRPr="0039666B">
        <w:rPr>
          <w:b/>
          <w:u w:val="single"/>
        </w:rPr>
        <w:t>Berkshire Bradford</w:t>
      </w:r>
      <w:r w:rsidRPr="0039666B">
        <w:rPr>
          <w:b/>
        </w:rPr>
        <w:t xml:space="preserve"> – Will – Thomas Knight SR</w:t>
      </w:r>
      <w:r>
        <w:rPr>
          <w:b/>
        </w:rPr>
        <w:t>, Tanner</w:t>
      </w:r>
      <w:r>
        <w:t xml:space="preserve"> – To wife Joane Knight, 3</w:t>
      </w:r>
      <w:r w:rsidRPr="0039666B">
        <w:rPr>
          <w:vertAlign w:val="superscript"/>
        </w:rPr>
        <w:t>rd</w:t>
      </w:r>
      <w:r>
        <w:t xml:space="preserve"> part of all my lands during her natural life and the whole of land and house and goods in Bradford during her natural life and all household goods except those otherwise bequeathed; daughter Susannah Knight, son Thomas Knight; to wife, all the sums of money that was promised from her father George Aldworth; to daughter Susannah, 600 pounds, 300 pounds of which to be paid to her at marriage, and the other 300 pounds to be invested to provide for her; </w:t>
      </w:r>
      <w:r w:rsidRPr="00B2470A">
        <w:rPr>
          <w:b/>
        </w:rPr>
        <w:t xml:space="preserve">to son Thomas Knight, </w:t>
      </w:r>
      <w:r w:rsidRPr="00B81727">
        <w:t>all freehold estates and lands in Southampton purchased of</w:t>
      </w:r>
      <w:r w:rsidRPr="00B2470A">
        <w:rPr>
          <w:b/>
        </w:rPr>
        <w:t xml:space="preserve"> John Carter</w:t>
      </w:r>
      <w:r>
        <w:t xml:space="preserve">; if Thomas die without heirs, lands to go to daughter, Susannah;  to Thomas Webb, kinsman, and cousin Joane Haynes, 3 pounds apiece; to brother-in-law, Mr. Samuel Smith, minister, 10 pounds; to Joane Smithe, 3 pounds; to “old cousin Butts” and to Elizabeth Routh, the daughter of Thomas Routh, 20 shillings apiece; to </w:t>
      </w:r>
      <w:r w:rsidRPr="00B2470A">
        <w:rPr>
          <w:b/>
        </w:rPr>
        <w:t>Giles Carter</w:t>
      </w:r>
      <w:r>
        <w:t>, 40 shillings;  to servants, 10 shillings apiece; residue of estate to son, Thomas Knight, but not entailed; he can leave it to whom he chooses; George Aldworth and Giles Carter to be executors. Signed with his mark. (</w:t>
      </w:r>
      <w:r w:rsidRPr="00821997">
        <w:t>Prerogative Court of Canterbury Wills, 1384-1858</w:t>
      </w:r>
      <w:r>
        <w:t xml:space="preserve">, </w:t>
      </w:r>
      <w:r w:rsidRPr="00821997">
        <w:t>PROB 11: Will</w:t>
      </w:r>
      <w:r>
        <w:t xml:space="preserve">, </w:t>
      </w:r>
      <w:r w:rsidRPr="00821997">
        <w:t>Registers</w:t>
      </w:r>
      <w:r>
        <w:t xml:space="preserve">, </w:t>
      </w:r>
      <w:r w:rsidRPr="00821997">
        <w:t>1697-1704</w:t>
      </w:r>
      <w:r>
        <w:t xml:space="preserve">, </w:t>
      </w:r>
      <w:r w:rsidRPr="00821997">
        <w:t>Piece 451: Pott, Quire Numbers 86-128 (1699)</w:t>
      </w:r>
      <w:r>
        <w:t>)</w:t>
      </w:r>
    </w:p>
    <w:p w:rsidR="001470B7" w:rsidRDefault="001470B7" w:rsidP="001470B7">
      <w:pPr>
        <w:pStyle w:val="NormalWeb"/>
        <w:spacing w:before="240" w:beforeAutospacing="0" w:after="240" w:afterAutospacing="0"/>
        <w:ind w:left="0" w:right="0"/>
      </w:pPr>
      <w:r>
        <w:rPr>
          <w:b/>
        </w:rPr>
        <w:t xml:space="preserve">1699 </w:t>
      </w:r>
      <w:r w:rsidR="004731D6">
        <w:rPr>
          <w:b/>
        </w:rPr>
        <w:t xml:space="preserve">- </w:t>
      </w:r>
      <w:r>
        <w:rPr>
          <w:b/>
        </w:rPr>
        <w:t xml:space="preserve">Jun 10 </w:t>
      </w:r>
      <w:r>
        <w:t xml:space="preserve">– </w:t>
      </w:r>
      <w:r w:rsidR="00397EF8" w:rsidRPr="00397EF8">
        <w:rPr>
          <w:b/>
          <w:u w:val="single"/>
        </w:rPr>
        <w:t>VA Surry</w:t>
      </w:r>
      <w:r w:rsidR="009E4AE0">
        <w:rPr>
          <w:b/>
          <w:u w:val="single"/>
        </w:rPr>
        <w:t>/Sussex</w:t>
      </w:r>
      <w:r w:rsidR="00397EF8" w:rsidRPr="00397EF8">
        <w:rPr>
          <w:b/>
        </w:rPr>
        <w:t xml:space="preserve"> – Admin – Tithables</w:t>
      </w:r>
      <w:r w:rsidR="00397EF8" w:rsidRPr="004731D6">
        <w:rPr>
          <w:b/>
        </w:rPr>
        <w:t xml:space="preserve"> - Selected:</w:t>
      </w:r>
      <w:r w:rsidR="00397EF8" w:rsidRPr="00397EF8">
        <w:t xml:space="preserve"> </w:t>
      </w:r>
      <w:r>
        <w:t xml:space="preserve"> Walter Flood, John Flood, John Grantham, Richard Bullock, Richard Greene, John Griffin, Peter Evans, William Knott, </w:t>
      </w:r>
      <w:r w:rsidRPr="008A3D8B">
        <w:rPr>
          <w:b/>
        </w:rPr>
        <w:t>George Knight</w:t>
      </w:r>
      <w:r>
        <w:t xml:space="preserve">, George Nicholson, Jeremiah Ellis SR, Valentine Williamson, Walter Cotton, John Lanier, Thomas Cotton, George Jordan, John Greene, Peter Bagley, Richard Washington, James Moseley, John Sharpe, River Jordan, Robert Nicholson, John Johnson, Edward Greene, Jeremiah Ellis JR, Abraham Evans, Edward Grantham, John Warren, Henry Hollingsworth, Henry Bagley, Sion Hill, Thomas Flood, Roger Williams, George Williams, Bartholomew </w:t>
      </w:r>
      <w:r>
        <w:lastRenderedPageBreak/>
        <w:t>Andrews, Richard Jordan, John Watkins, Thomas Andrews, Robert Andrews, William Gray, John Gray, William Gray JR, Francis Clements, Richard Rose, Henry Savage, Thomas Hark, William Taylor, William Gray, Roger Williams, William Rose, Francis Regan, John Williams, Thomas Williams, John Clements SR &amp; JR, William Newsome, Mrs. Anne Newsome Foster for John Newsome, John Clarke, Thomas Walker, Robert Reynolds, John Greene, Robert Reynolds JR, Richard Morris SR &amp; JR, Joseph Ford, John Hancock, John Gray, Henry Gray, Charles Savage, John Baker, Robert Crawford, Carter Crawford, Francis Gregory, James Bennett, Henry Clarke SR &amp; JR, Robert Lancaster SR &amp; JR, Samuel Lancaster, Matthew Phillips, David Rice, John Kindred, Sampson Clarke, Thomas Clarke, James Griffin SR &amp; JR, John Griffin, Robert Hart, Robert Newsome, Henry Gray, Henry Clarke, Timothy Walker, John Bell. (</w:t>
      </w:r>
      <w:r w:rsidRPr="003A6844">
        <w:rPr>
          <w:i/>
        </w:rPr>
        <w:t>VA Gen. Soc. Qrtly</w:t>
      </w:r>
      <w:r>
        <w:t>. Vol. 24, No. 2)</w:t>
      </w:r>
    </w:p>
    <w:p w:rsidR="009E591D" w:rsidRDefault="009E591D" w:rsidP="001470B7">
      <w:pPr>
        <w:pStyle w:val="NormalWeb"/>
        <w:spacing w:before="240" w:beforeAutospacing="0" w:after="240" w:afterAutospacing="0"/>
        <w:ind w:left="0" w:right="0"/>
      </w:pPr>
      <w:r w:rsidRPr="00B4149B">
        <w:rPr>
          <w:b/>
        </w:rPr>
        <w:t xml:space="preserve">1699 – Jun 13 – </w:t>
      </w:r>
      <w:r w:rsidR="00D44AA9" w:rsidRPr="00245A6E">
        <w:rPr>
          <w:b/>
          <w:u w:val="single"/>
        </w:rPr>
        <w:t xml:space="preserve">UK </w:t>
      </w:r>
      <w:r w:rsidRPr="00B4149B">
        <w:rPr>
          <w:b/>
          <w:u w:val="single"/>
        </w:rPr>
        <w:t>Middlesex St Paul Shadwell</w:t>
      </w:r>
      <w:r w:rsidRPr="00B4149B">
        <w:rPr>
          <w:b/>
        </w:rPr>
        <w:t xml:space="preserve"> – Will</w:t>
      </w:r>
      <w:r>
        <w:rPr>
          <w:b/>
        </w:rPr>
        <w:t xml:space="preserve"> </w:t>
      </w:r>
      <w:r w:rsidRPr="00B4149B">
        <w:rPr>
          <w:b/>
        </w:rPr>
        <w:t>– Phillip Knight</w:t>
      </w:r>
      <w:r>
        <w:rPr>
          <w:b/>
        </w:rPr>
        <w:t>, Surgeon, Navy</w:t>
      </w:r>
      <w:r>
        <w:t xml:space="preserve"> – Makes his cousin, Hannah Pullen, Widow, his attorney she to be sole legatee and executrix. (</w:t>
      </w:r>
      <w:r w:rsidRPr="00B4149B">
        <w:t>Prerogative Court of Canterbury Wills, 1384-1858</w:t>
      </w:r>
      <w:r>
        <w:t xml:space="preserve">, </w:t>
      </w:r>
      <w:r w:rsidRPr="00B4149B">
        <w:t>PROB 11: Will Registers</w:t>
      </w:r>
      <w:r>
        <w:t xml:space="preserve">, </w:t>
      </w:r>
      <w:r w:rsidRPr="00B4149B">
        <w:t>1697-1704</w:t>
      </w:r>
      <w:r>
        <w:t xml:space="preserve">, </w:t>
      </w:r>
      <w:r w:rsidRPr="00B4149B">
        <w:t>Piece 451: Pott, Quire Numbers 86-128 (1699)</w:t>
      </w:r>
      <w:r>
        <w:t>)</w:t>
      </w:r>
    </w:p>
    <w:p w:rsidR="001470B7" w:rsidRDefault="001470B7" w:rsidP="001470B7">
      <w:pPr>
        <w:pStyle w:val="NormalWeb"/>
        <w:spacing w:before="240" w:beforeAutospacing="0" w:after="240" w:afterAutospacing="0"/>
        <w:ind w:left="0" w:right="0"/>
      </w:pPr>
      <w:r w:rsidRPr="00F750F2">
        <w:rPr>
          <w:b/>
        </w:rPr>
        <w:t xml:space="preserve">1699 </w:t>
      </w:r>
      <w:r w:rsidR="00747FC2">
        <w:rPr>
          <w:b/>
        </w:rPr>
        <w:t xml:space="preserve">- </w:t>
      </w:r>
      <w:r w:rsidRPr="00F750F2">
        <w:rPr>
          <w:b/>
        </w:rPr>
        <w:t xml:space="preserve">Aug 23 </w:t>
      </w:r>
      <w:r w:rsidR="00747FC2">
        <w:rPr>
          <w:b/>
        </w:rPr>
        <w:t xml:space="preserve">– </w:t>
      </w:r>
      <w:r w:rsidRPr="00F750F2">
        <w:rPr>
          <w:b/>
          <w:u w:val="single"/>
        </w:rPr>
        <w:t>VA</w:t>
      </w:r>
      <w:r w:rsidR="00747FC2">
        <w:rPr>
          <w:b/>
          <w:u w:val="single"/>
        </w:rPr>
        <w:t xml:space="preserve"> </w:t>
      </w:r>
      <w:r w:rsidR="00747FC2" w:rsidRPr="00F750F2">
        <w:rPr>
          <w:b/>
          <w:u w:val="single"/>
        </w:rPr>
        <w:t>Henrico</w:t>
      </w:r>
      <w:r w:rsidRPr="00747FC2">
        <w:rPr>
          <w:b/>
        </w:rPr>
        <w:t xml:space="preserve"> – </w:t>
      </w:r>
      <w:r w:rsidR="00747FC2" w:rsidRPr="00747FC2">
        <w:rPr>
          <w:b/>
        </w:rPr>
        <w:t xml:space="preserve">Admin - </w:t>
      </w:r>
      <w:r w:rsidRPr="00747FC2">
        <w:rPr>
          <w:b/>
        </w:rPr>
        <w:t>Thomas Chamberlayne</w:t>
      </w:r>
      <w:r w:rsidR="00747FC2">
        <w:t xml:space="preserve"> - O</w:t>
      </w:r>
      <w:r>
        <w:t xml:space="preserve">f Henrico sells Martha Jones daughter of Philip Jones of Henrico, a mare named Peggy Wit:  </w:t>
      </w:r>
      <w:r w:rsidRPr="00584F6B">
        <w:rPr>
          <w:b/>
        </w:rPr>
        <w:t>Anthony Knight</w:t>
      </w:r>
      <w:r>
        <w:t>, Charles Roberts. (Weisiger 1996, p. 111)</w:t>
      </w:r>
      <w:r w:rsidR="00DD3E99">
        <w:t xml:space="preserve">  Note: The 1683 Visitation of Bloucestershire gives as the second son of Edmund Chamberlayne of Maugersbury “Thomas, of Virginia, who married Mary, daughter of Abraham Wood of Virginia.  This Thomas settled in Henrico County…” (Virgina Gleanings in England, The Virginia Magazine of History and Biography, Vol. 23, No. 2, (Apr. 1915), pp. 156-161.)  </w:t>
      </w:r>
      <w:r w:rsidR="00DD3E99" w:rsidRPr="00DD3E99">
        <w:rPr>
          <w:b/>
        </w:rPr>
        <w:t>Note</w:t>
      </w:r>
      <w:r w:rsidR="00DD3E99">
        <w:t xml:space="preserve">:  </w:t>
      </w:r>
      <w:r w:rsidR="00DD3E99" w:rsidRPr="00DD3E99">
        <w:t xml:space="preserve"> Abraham Wood</w:t>
      </w:r>
      <w:r w:rsidR="00DD3E99">
        <w:t>’s</w:t>
      </w:r>
      <w:r w:rsidR="00DD3E99" w:rsidRPr="00DD3E99">
        <w:t xml:space="preserve"> land was adjacent to the land sold by John Knight to Ambrose Cobbs in 1639. This strongly suggests Anthony Knight is related to John</w:t>
      </w:r>
      <w:r w:rsidR="00DD3E99">
        <w:t xml:space="preserve"> as</w:t>
      </w:r>
      <w:r w:rsidR="00DD3E99" w:rsidRPr="00DD3E99">
        <w:t xml:space="preserve"> Thomas Chamberlayne was the executor of Anthony Knight’s will. </w:t>
      </w:r>
    </w:p>
    <w:p w:rsidR="009E591D" w:rsidRDefault="009E591D" w:rsidP="009E591D">
      <w:r w:rsidRPr="00BF4B25">
        <w:rPr>
          <w:b/>
          <w:szCs w:val="24"/>
        </w:rPr>
        <w:t xml:space="preserve">1699 – Sep 22 – </w:t>
      </w:r>
      <w:r w:rsidR="00D44AA9" w:rsidRPr="00245A6E">
        <w:rPr>
          <w:b/>
          <w:szCs w:val="24"/>
          <w:u w:val="single"/>
        </w:rPr>
        <w:t xml:space="preserve">UK </w:t>
      </w:r>
      <w:r w:rsidRPr="00BF4B25">
        <w:rPr>
          <w:b/>
          <w:szCs w:val="24"/>
          <w:u w:val="single"/>
        </w:rPr>
        <w:t>Essex Westham</w:t>
      </w:r>
      <w:r w:rsidRPr="00BF4B25">
        <w:rPr>
          <w:b/>
          <w:szCs w:val="24"/>
        </w:rPr>
        <w:t xml:space="preserve"> – Will – Matthew Knight</w:t>
      </w:r>
      <w:r>
        <w:rPr>
          <w:b/>
          <w:szCs w:val="24"/>
        </w:rPr>
        <w:t>, Gent</w:t>
      </w:r>
      <w:r>
        <w:rPr>
          <w:szCs w:val="24"/>
        </w:rPr>
        <w:t xml:space="preserve"> – To daughter Dorothy, 200 pounds; to daughter Margaret, 150 pounds; to daughter Eleanor, 150 pounds; residue of estate to wife, Rachel for her life, and after her decease to be divided among three daughters; wife to be executrix. (</w:t>
      </w:r>
      <w:r w:rsidRPr="00BF4B25">
        <w:rPr>
          <w:szCs w:val="24"/>
        </w:rPr>
        <w:t>Prerogative Court of Canterbury Wills, 1384-1858</w:t>
      </w:r>
      <w:r>
        <w:rPr>
          <w:szCs w:val="24"/>
        </w:rPr>
        <w:t xml:space="preserve">, </w:t>
      </w:r>
      <w:r w:rsidRPr="00BF4B25">
        <w:rPr>
          <w:szCs w:val="24"/>
        </w:rPr>
        <w:t>PROB 11: Will Registers</w:t>
      </w:r>
      <w:r>
        <w:rPr>
          <w:szCs w:val="24"/>
        </w:rPr>
        <w:t xml:space="preserve">, </w:t>
      </w:r>
      <w:r w:rsidRPr="00BF4B25">
        <w:rPr>
          <w:szCs w:val="24"/>
        </w:rPr>
        <w:t>1697-1704</w:t>
      </w:r>
      <w:r>
        <w:rPr>
          <w:szCs w:val="24"/>
        </w:rPr>
        <w:t xml:space="preserve">, </w:t>
      </w:r>
      <w:r w:rsidRPr="00BF4B25">
        <w:rPr>
          <w:szCs w:val="24"/>
        </w:rPr>
        <w:t>Piece 452: Pott, Quire Numbers 129-167 (1699)</w:t>
      </w:r>
      <w:r>
        <w:rPr>
          <w:szCs w:val="24"/>
        </w:rPr>
        <w:t>)</w:t>
      </w:r>
    </w:p>
    <w:p w:rsidR="009E591D" w:rsidRDefault="009E591D" w:rsidP="009E591D">
      <w:pPr>
        <w:pStyle w:val="NormalWeb"/>
        <w:spacing w:before="240" w:beforeAutospacing="0" w:after="240" w:afterAutospacing="0"/>
        <w:ind w:left="0" w:right="0"/>
      </w:pPr>
      <w:r w:rsidRPr="000C2539">
        <w:rPr>
          <w:b/>
        </w:rPr>
        <w:t xml:space="preserve">1699 – Nov 3 – </w:t>
      </w:r>
      <w:r w:rsidR="00D44AA9" w:rsidRPr="00245A6E">
        <w:rPr>
          <w:b/>
          <w:u w:val="single"/>
        </w:rPr>
        <w:t xml:space="preserve">UK </w:t>
      </w:r>
      <w:r w:rsidRPr="000C2539">
        <w:rPr>
          <w:b/>
          <w:u w:val="single"/>
        </w:rPr>
        <w:t>London</w:t>
      </w:r>
      <w:r w:rsidRPr="000C2539">
        <w:rPr>
          <w:b/>
        </w:rPr>
        <w:t xml:space="preserve"> – Will – John Knight</w:t>
      </w:r>
      <w:r>
        <w:t>,</w:t>
      </w:r>
      <w:r w:rsidRPr="00B4149B">
        <w:rPr>
          <w:b/>
        </w:rPr>
        <w:t xml:space="preserve"> Cit &amp; Barber Surgeon</w:t>
      </w:r>
      <w:r>
        <w:t xml:space="preserve"> – To son-in-law John Boye and daughter Martha, 20 pounds to buy mourning; to granddaughter Elizabeth Boye, 500 pounds at 21 or marriage; also to granddaughter, lands belonging to her grandmother, wife Elizabeth Knight; residue of estate to wife as long as she remains a widow, she to be executrix. (Prerogative Court of Canterbury Wills, 1384-1858, PROB 11: Will Registers, 1697-1704, Piece 453: Pott, Quire Numbers 168-208 (1699)) </w:t>
      </w:r>
    </w:p>
    <w:p w:rsidR="001470B7" w:rsidRDefault="001470B7" w:rsidP="001470B7">
      <w:pPr>
        <w:pStyle w:val="NormalWeb"/>
        <w:spacing w:before="240" w:beforeAutospacing="0" w:after="240" w:afterAutospacing="0"/>
        <w:ind w:left="0" w:right="0"/>
      </w:pPr>
      <w:r>
        <w:rPr>
          <w:b/>
        </w:rPr>
        <w:t xml:space="preserve">1699 </w:t>
      </w:r>
      <w:r w:rsidR="00747FC2">
        <w:rPr>
          <w:b/>
        </w:rPr>
        <w:t xml:space="preserve">- </w:t>
      </w:r>
      <w:r>
        <w:rPr>
          <w:b/>
        </w:rPr>
        <w:t xml:space="preserve">Dec 1 </w:t>
      </w:r>
      <w:r>
        <w:t xml:space="preserve">– </w:t>
      </w:r>
      <w:r>
        <w:rPr>
          <w:b/>
          <w:u w:val="single"/>
        </w:rPr>
        <w:t>VA</w:t>
      </w:r>
      <w:r w:rsidR="00747FC2">
        <w:rPr>
          <w:b/>
          <w:u w:val="single"/>
        </w:rPr>
        <w:t xml:space="preserve"> </w:t>
      </w:r>
      <w:r w:rsidR="00747FC2" w:rsidRPr="00F21D06">
        <w:rPr>
          <w:b/>
          <w:u w:val="single"/>
        </w:rPr>
        <w:t>Henrico</w:t>
      </w:r>
      <w:r w:rsidRPr="007057B4">
        <w:rPr>
          <w:b/>
        </w:rPr>
        <w:t xml:space="preserve"> – Will </w:t>
      </w:r>
      <w:r w:rsidR="00747FC2" w:rsidRPr="007057B4">
        <w:rPr>
          <w:b/>
        </w:rPr>
        <w:t xml:space="preserve">- </w:t>
      </w:r>
      <w:r w:rsidRPr="007057B4">
        <w:rPr>
          <w:b/>
        </w:rPr>
        <w:t>John Woodson, JR</w:t>
      </w:r>
      <w:r w:rsidR="00747FC2" w:rsidRPr="007057B4">
        <w:rPr>
          <w:b/>
        </w:rPr>
        <w:t xml:space="preserve"> </w:t>
      </w:r>
      <w:r w:rsidR="00747FC2">
        <w:t xml:space="preserve">- </w:t>
      </w:r>
      <w:r>
        <w:t xml:space="preserve">*   To loving wife Mary, ½ plantation I love on, for life, various slaves, furniture, all of the English goods in my storehouse and other items </w:t>
      </w:r>
      <w:r>
        <w:br/>
        <w:t xml:space="preserve">*   To loving </w:t>
      </w:r>
      <w:r w:rsidRPr="00B81727">
        <w:rPr>
          <w:b/>
        </w:rPr>
        <w:t>daughter Jane Woodson</w:t>
      </w:r>
      <w:r>
        <w:t xml:space="preserve">, </w:t>
      </w:r>
      <w:r w:rsidRPr="00B81727">
        <w:rPr>
          <w:b/>
        </w:rPr>
        <w:t xml:space="preserve">my eldest and </w:t>
      </w:r>
      <w:r w:rsidRPr="00B81727">
        <w:rPr>
          <w:b/>
          <w:i/>
        </w:rPr>
        <w:t>sole</w:t>
      </w:r>
      <w:r w:rsidRPr="00B81727">
        <w:rPr>
          <w:b/>
        </w:rPr>
        <w:t xml:space="preserve"> daughter</w:t>
      </w:r>
      <w:r>
        <w:t xml:space="preserve">, one negro girl Matt, livestock, and 1/5 part of my money, tobacco and merchandize </w:t>
      </w:r>
      <w:r w:rsidR="00787335">
        <w:t xml:space="preserve"> </w:t>
      </w:r>
      <w:r>
        <w:br/>
        <w:t xml:space="preserve">*   To </w:t>
      </w:r>
      <w:r w:rsidRPr="00B81727">
        <w:rPr>
          <w:b/>
        </w:rPr>
        <w:t>son Joseph Woodson</w:t>
      </w:r>
      <w:r>
        <w:t xml:space="preserve"> (eldest son), 120 acres next to my brother John Pleasants, and 1/5 part of money, etc. also 100 acres at a place called Claytons in </w:t>
      </w:r>
      <w:r>
        <w:lastRenderedPageBreak/>
        <w:t xml:space="preserve">Henrico </w:t>
      </w:r>
      <w:r w:rsidR="004940CF">
        <w:t>Co.,</w:t>
      </w:r>
      <w:r>
        <w:t xml:space="preserve"> a negro named Billy, and various items.  </w:t>
      </w:r>
      <w:r>
        <w:br/>
        <w:t xml:space="preserve">*   To </w:t>
      </w:r>
      <w:r w:rsidRPr="00B81727">
        <w:rPr>
          <w:b/>
        </w:rPr>
        <w:t>second son Samuel Tucker Woodson</w:t>
      </w:r>
      <w:r>
        <w:t xml:space="preserve">, the remaining part of the land where I live, 60 acres, 1/5 of the money, etc., a negro girl Betty, 150 acres on south side of Four Mile Creek, part of greater dividend of land granted to me by patent and all my land in Bermuda Hundred.  </w:t>
      </w:r>
      <w:r>
        <w:br/>
        <w:t xml:space="preserve">*   To </w:t>
      </w:r>
      <w:r w:rsidRPr="00B81727">
        <w:rPr>
          <w:b/>
        </w:rPr>
        <w:t>third son Benjamin Woodson</w:t>
      </w:r>
      <w:r>
        <w:t xml:space="preserve">, 200 acres of land on the River adjoining Giles Well, which I purchased of William Giles, my negro boy, Joe, items, and 1/5 of money, etc. </w:t>
      </w:r>
      <w:r>
        <w:br/>
        <w:t xml:space="preserve">*   To the </w:t>
      </w:r>
      <w:r w:rsidRPr="00B81727">
        <w:rPr>
          <w:b/>
        </w:rPr>
        <w:t>child my wife goes</w:t>
      </w:r>
      <w:r>
        <w:t xml:space="preserve"> with, 100 acres, formerly purchased of William Giles, my negro boy Peter, and 1/5 of money, etc. </w:t>
      </w:r>
      <w:r>
        <w:br/>
        <w:t xml:space="preserve">*   </w:t>
      </w:r>
      <w:r w:rsidRPr="00B81727">
        <w:rPr>
          <w:b/>
        </w:rPr>
        <w:t>Daughter Jane</w:t>
      </w:r>
      <w:r>
        <w:t xml:space="preserve"> is to get her portion at age 2</w:t>
      </w:r>
      <w:r w:rsidR="00787335">
        <w:t>1</w:t>
      </w:r>
      <w:r>
        <w:t xml:space="preserve"> or marriage. Others to have theirs at 21. </w:t>
      </w:r>
      <w:r>
        <w:br/>
        <w:t xml:space="preserve">*   To </w:t>
      </w:r>
      <w:r w:rsidRPr="00B81727">
        <w:rPr>
          <w:b/>
        </w:rPr>
        <w:t>cozen John Woodson SR</w:t>
      </w:r>
      <w:r>
        <w:t xml:space="preserve">, 600 acres of land adjoining Cornelius’s. </w:t>
      </w:r>
      <w:r>
        <w:br/>
        <w:t>*   To loving brother John Pleasants, 400 acres on south side of Four Mile Creek.</w:t>
      </w:r>
      <w:r>
        <w:br/>
        <w:t xml:space="preserve"> *   </w:t>
      </w:r>
      <w:r w:rsidRPr="00B81727">
        <w:rPr>
          <w:b/>
        </w:rPr>
        <w:t>Cozen John Woodson SR. to manage my affairs and make accounts with John Marsh &amp; Co and act in that office as if I were present.</w:t>
      </w:r>
      <w:r>
        <w:t xml:space="preserve">  </w:t>
      </w:r>
      <w:r>
        <w:br/>
        <w:t>*   My brother and well-beloved frinds John Pleasants and John Woodson, SR. to be executors.  Dated 1 Dec 1699  Wit: Matthew Payson, Edward Hughs, Nathan Jordan, Charles Evans, Recorded 1 May 1700. (Weisiger, 1998, pp. 63-64)</w:t>
      </w:r>
    </w:p>
    <w:p w:rsidR="009E591D" w:rsidRDefault="009E591D" w:rsidP="001470B7">
      <w:pPr>
        <w:pStyle w:val="NormalWeb"/>
        <w:spacing w:before="240" w:beforeAutospacing="0" w:after="240" w:afterAutospacing="0"/>
        <w:ind w:left="0" w:right="0"/>
      </w:pPr>
      <w:r w:rsidRPr="00C749BB">
        <w:rPr>
          <w:b/>
        </w:rPr>
        <w:t>1699 -</w:t>
      </w:r>
      <w:r>
        <w:t xml:space="preserve"> </w:t>
      </w:r>
      <w:r w:rsidR="00D44AA9" w:rsidRPr="00245A6E">
        <w:rPr>
          <w:b/>
          <w:u w:val="single"/>
        </w:rPr>
        <w:t xml:space="preserve">UK </w:t>
      </w:r>
      <w:r w:rsidRPr="00DD0D20">
        <w:rPr>
          <w:b/>
          <w:u w:val="single"/>
        </w:rPr>
        <w:t>Middlesex Marylebone</w:t>
      </w:r>
      <w:r w:rsidRPr="00C749BB">
        <w:rPr>
          <w:b/>
        </w:rPr>
        <w:t xml:space="preserve"> </w:t>
      </w:r>
      <w:r>
        <w:rPr>
          <w:b/>
        </w:rPr>
        <w:t>– Chancery – Knight etc vs Walter etc</w:t>
      </w:r>
      <w:r w:rsidRPr="001F1369">
        <w:t xml:space="preserve"> - Plaintiffs: Thomas Allam, Elizabeth Allam his wife, Peter Knight and Hester Knight his wife.</w:t>
      </w:r>
      <w:r>
        <w:t xml:space="preserve">  </w:t>
      </w:r>
      <w:r w:rsidRPr="001F1369">
        <w:t>Defendants: William Walter clerk, Thomas Salisbury, Thomas Cowles and John Hicks.</w:t>
      </w:r>
      <w:r>
        <w:t xml:space="preserve">  </w:t>
      </w:r>
      <w:r w:rsidRPr="001F1369">
        <w:t>Subject: lands and personal estate of the deceased Elizabeth Girle, in Clevedon, Somerset, and Middlesex.</w:t>
      </w:r>
      <w:r>
        <w:t xml:space="preserve">  </w:t>
      </w:r>
      <w:r w:rsidRPr="001F1369">
        <w:t xml:space="preserve">Document type: bill, answer. </w:t>
      </w:r>
      <w:r>
        <w:t xml:space="preserve">(National Archives, Kew England, Ref: </w:t>
      </w:r>
      <w:r w:rsidRPr="001F1369">
        <w:t>C 6/312/3</w:t>
      </w:r>
      <w:r>
        <w:t>)</w:t>
      </w:r>
    </w:p>
    <w:p w:rsidR="009E591D" w:rsidRDefault="009E591D" w:rsidP="009E591D">
      <w:pPr>
        <w:pStyle w:val="Heading2"/>
      </w:pPr>
      <w:r>
        <w:t>1700</w:t>
      </w:r>
    </w:p>
    <w:p w:rsidR="000209E4" w:rsidRPr="000209E4" w:rsidRDefault="000209E4" w:rsidP="00CD36BE">
      <w:pPr>
        <w:pStyle w:val="NormalWeb"/>
        <w:spacing w:before="240" w:after="240"/>
        <w:ind w:left="0"/>
      </w:pPr>
      <w:r>
        <w:rPr>
          <w:b/>
        </w:rPr>
        <w:t xml:space="preserve">1700 – Feb 21 – </w:t>
      </w:r>
      <w:r w:rsidRPr="000209E4">
        <w:rPr>
          <w:b/>
          <w:u w:val="single"/>
        </w:rPr>
        <w:t>VA Northumberland</w:t>
      </w:r>
      <w:r>
        <w:rPr>
          <w:b/>
        </w:rPr>
        <w:t xml:space="preserve"> – Admin – Thoms Knight</w:t>
      </w:r>
      <w:r w:rsidRPr="000209E4">
        <w:t xml:space="preserve"> - </w:t>
      </w:r>
      <w:r>
        <w:t>At a Court held for Northumb'I'd County the 21'st of Feb'y Anno 1699/1700: Upon the moc'on of MARY BREWER Relict of THOMAS BREWER a Com'con of Admin'c'on is Granted her on her dec'ed husbands Estate Shee giving Caution for her Due Administration on the said Dec'eds Estate according to Law. M'r CHARLES LEE, M'r THOMAS WINTER, M'r THOMAS KNIGHT &amp; M'r GEORGE BLEDSOE are by the Court appointed sometime before the next Court being first sworne by the next Justice to meete and Appraise the Estate of THOMAS BREWER dec'ed And Ordered that MARY BREWER Administratrix of the said dec'ed Exhibit a true and perfect Inventary thereof upon Oath to the next Court. (Hamrick, NCOB Pt. 1, 1699-1706, p. 91-3)</w:t>
      </w:r>
    </w:p>
    <w:p w:rsidR="001470B7" w:rsidRDefault="001470B7" w:rsidP="00CD36BE">
      <w:pPr>
        <w:pStyle w:val="NormalWeb"/>
        <w:spacing w:before="240" w:after="240"/>
        <w:ind w:left="0"/>
      </w:pPr>
      <w:r w:rsidRPr="00F750F2">
        <w:rPr>
          <w:b/>
        </w:rPr>
        <w:t xml:space="preserve">1700 </w:t>
      </w:r>
      <w:r w:rsidR="00510CCC">
        <w:rPr>
          <w:b/>
        </w:rPr>
        <w:t xml:space="preserve">- </w:t>
      </w:r>
      <w:r w:rsidRPr="00F750F2">
        <w:rPr>
          <w:b/>
        </w:rPr>
        <w:t xml:space="preserve">May 1 </w:t>
      </w:r>
      <w:r>
        <w:t xml:space="preserve">– </w:t>
      </w:r>
      <w:r w:rsidRPr="00F750F2">
        <w:rPr>
          <w:b/>
          <w:u w:val="single"/>
        </w:rPr>
        <w:t>VA</w:t>
      </w:r>
      <w:r w:rsidR="00510CCC">
        <w:rPr>
          <w:b/>
          <w:u w:val="single"/>
        </w:rPr>
        <w:t xml:space="preserve"> </w:t>
      </w:r>
      <w:r w:rsidR="00510CCC" w:rsidRPr="00F750F2">
        <w:rPr>
          <w:b/>
          <w:u w:val="single"/>
        </w:rPr>
        <w:t>Henrico</w:t>
      </w:r>
      <w:r w:rsidRPr="006A76B5">
        <w:rPr>
          <w:b/>
        </w:rPr>
        <w:t xml:space="preserve"> – Will</w:t>
      </w:r>
      <w:r w:rsidR="00510CCC" w:rsidRPr="006A76B5">
        <w:rPr>
          <w:b/>
        </w:rPr>
        <w:t xml:space="preserve"> </w:t>
      </w:r>
      <w:r w:rsidR="00510CCC">
        <w:t>- A</w:t>
      </w:r>
      <w:r w:rsidRPr="00584F6B">
        <w:rPr>
          <w:b/>
        </w:rPr>
        <w:t>nthony Knight</w:t>
      </w:r>
      <w:r w:rsidR="00510CCC">
        <w:t xml:space="preserve"> - </w:t>
      </w:r>
      <w:r>
        <w:t xml:space="preserve"> To Ma</w:t>
      </w:r>
      <w:r w:rsidR="00EC7E32">
        <w:t xml:space="preserve">j. Thomas Chamberlayne, </w:t>
      </w:r>
      <w:r w:rsidR="00F20B46">
        <w:t xml:space="preserve">I give and bequeath </w:t>
      </w:r>
      <w:r w:rsidR="00EC7E32">
        <w:t>my ____ ___  named</w:t>
      </w:r>
      <w:r>
        <w:t xml:space="preserve"> George</w:t>
      </w:r>
      <w:r w:rsidR="00EC7E32">
        <w:t xml:space="preserve"> </w:t>
      </w:r>
      <w:r>
        <w:t xml:space="preserve">to </w:t>
      </w:r>
      <w:r w:rsidR="00EC7E32">
        <w:t>serve to ye age of thirty years and no longer</w:t>
      </w:r>
      <w:r>
        <w:t xml:space="preserve">.  </w:t>
      </w:r>
      <w:r>
        <w:br/>
        <w:t xml:space="preserve">*   To god daughter Margery Gillam, 1 shilling. </w:t>
      </w:r>
      <w:r>
        <w:br/>
        <w:t xml:space="preserve">*   To god son Burrell Gordon, 20 shillings. </w:t>
      </w:r>
      <w:r>
        <w:br/>
        <w:t xml:space="preserve">*   John Oliver to live on plantation I possess for 6 years, paying yearly 400 lbs tobacco. </w:t>
      </w:r>
      <w:r>
        <w:br/>
        <w:t xml:space="preserve">*   Maj. Thomas Chamberlayne to be executor… </w:t>
      </w:r>
      <w:r>
        <w:br/>
        <w:t xml:space="preserve">*   Dated 1 __ 1699, Wit: James Sanford, Mary Ludson, Charles Roberts, </w:t>
      </w:r>
      <w:r>
        <w:lastRenderedPageBreak/>
        <w:t>Recorded 1 May 1700. (Weisiger, 1998, p. 64)</w:t>
      </w:r>
      <w:r w:rsidR="007553C2">
        <w:br/>
      </w:r>
      <w:r w:rsidR="007553C2" w:rsidRPr="00CD36BE">
        <w:rPr>
          <w:b/>
        </w:rPr>
        <w:t>Note</w:t>
      </w:r>
      <w:r w:rsidR="007553C2">
        <w:t xml:space="preserve">: </w:t>
      </w:r>
      <w:r w:rsidR="007553C2" w:rsidRPr="007553C2">
        <w:t xml:space="preserve">What was ___ George? Was </w:t>
      </w:r>
      <w:r w:rsidR="00992542">
        <w:t>he</w:t>
      </w:r>
      <w:r w:rsidR="007553C2" w:rsidRPr="007553C2">
        <w:t xml:space="preserve"> an indentured servant who was to serve until he was 30? </w:t>
      </w:r>
      <w:r w:rsidR="00992542">
        <w:t xml:space="preserve">Or was he a slave who was to be freed at the age of 30? It’s pretty obvious that whichever George was, he was being “willed and bequeathed” to Chamberlayne. What is strange is that there is no main heir named; </w:t>
      </w:r>
      <w:r w:rsidR="007553C2" w:rsidRPr="007553C2">
        <w:t xml:space="preserve"> he does not bequeath his land to anyone but leaves it to the occupation of John Oliver for 6 years</w:t>
      </w:r>
      <w:r w:rsidR="00EC7E32">
        <w:t xml:space="preserve"> and it looks like Thomas Chamberlayne is </w:t>
      </w:r>
      <w:r w:rsidR="00634834">
        <w:t>only the executor, so the land may have been entailed</w:t>
      </w:r>
      <w:r w:rsidR="00F20B46">
        <w:t xml:space="preserve"> and it was not necessary to name the main heir</w:t>
      </w:r>
      <w:r w:rsidR="00992542">
        <w:t>; perhaps it went to a daughter who was married to Chamberlayne?</w:t>
      </w:r>
      <w:r w:rsidR="007553C2" w:rsidRPr="007553C2">
        <w:t xml:space="preserve"> </w:t>
      </w:r>
      <w:r w:rsidR="007553C2">
        <w:t xml:space="preserve"> </w:t>
      </w:r>
      <w:r w:rsidR="007553C2">
        <w:br/>
        <w:t>Also note the 1686 Nov 20 entry of a land transfer from Thomas Wells to Robert Clark whose son was named Samuel Clark. Recall that this was the name of the "heir and next of kin" to Peter Knight of Gloucester who probably married Knight's daughter</w:t>
      </w:r>
      <w:r w:rsidR="0015261F">
        <w:t xml:space="preserve"> or widow</w:t>
      </w:r>
      <w:r w:rsidR="007553C2">
        <w:t xml:space="preserve">. Notice that Thomas Chamberlayne was witness to that transfer. </w:t>
      </w:r>
      <w:r w:rsidR="009F01DB">
        <w:t xml:space="preserve"> Was Thomas Chamberlayne the son-in-law of Anthony Knight?</w:t>
      </w:r>
      <w:r w:rsidR="00ED2C8A">
        <w:t xml:space="preserve">  There may have been more in the way of family relationships between this group of Knights and the Chamberlaynes.  See the will of Martha Knight, widow, 1697 Apr 2: ‘to son-in-law Mr. Edmond Chamberlayne, and to daughter, his wife, 20 shillings each to buy them a ring and 5 pounds more to buy them mourning clothes; to John Chamberlayne and Thomas Chamberlayne, grandsons,”  Further: </w:t>
      </w:r>
      <w:r w:rsidR="00ED2C8A">
        <w:rPr>
          <w:sz w:val="22"/>
          <w:szCs w:val="22"/>
        </w:rPr>
        <w:t xml:space="preserve">The 1683 Visitation of Gloucestershire gives as the second son of Edmund Chamberlayne of Maugersbury “Thomas, of Virginia, who married Mary, daughter of Abraham Wood of Virginia. This Thomas settled in Henrico County…” (Virginia Gleanings in England, </w:t>
      </w:r>
      <w:r w:rsidR="00ED2C8A">
        <w:rPr>
          <w:i/>
          <w:iCs/>
          <w:sz w:val="22"/>
          <w:szCs w:val="22"/>
        </w:rPr>
        <w:t xml:space="preserve">The Virginia Magazine of History and Biography, </w:t>
      </w:r>
      <w:r w:rsidR="00ED2C8A">
        <w:rPr>
          <w:sz w:val="22"/>
          <w:szCs w:val="22"/>
        </w:rPr>
        <w:t xml:space="preserve">Vol. 23, No. 2 (Apr., 1915), pp. 156-161 )  The Visitation also names Thomas’s brother Edmund, born 1645, who married Mary, daughter of Sir John Knight, of Temple Street in Bristol. </w:t>
      </w:r>
    </w:p>
    <w:p w:rsidR="001470B7" w:rsidRDefault="001470B7" w:rsidP="001470B7">
      <w:pPr>
        <w:pStyle w:val="NormalWeb"/>
        <w:spacing w:before="240" w:beforeAutospacing="0" w:after="240" w:afterAutospacing="0"/>
        <w:ind w:left="0" w:right="0"/>
      </w:pPr>
      <w:r>
        <w:rPr>
          <w:b/>
        </w:rPr>
        <w:t xml:space="preserve">1700 </w:t>
      </w:r>
      <w:r w:rsidR="004731D6">
        <w:rPr>
          <w:b/>
        </w:rPr>
        <w:t xml:space="preserve">- </w:t>
      </w:r>
      <w:r>
        <w:rPr>
          <w:b/>
        </w:rPr>
        <w:t xml:space="preserve">Jun 10 </w:t>
      </w:r>
      <w:r>
        <w:t xml:space="preserve">– </w:t>
      </w:r>
      <w:r w:rsidR="007553C2" w:rsidRPr="007553C2">
        <w:rPr>
          <w:b/>
          <w:u w:val="single"/>
        </w:rPr>
        <w:t>VA Surry</w:t>
      </w:r>
      <w:r w:rsidR="007553C2" w:rsidRPr="007553C2">
        <w:rPr>
          <w:b/>
        </w:rPr>
        <w:t xml:space="preserve"> – Admin – Tithables</w:t>
      </w:r>
      <w:r w:rsidR="007553C2" w:rsidRPr="004731D6">
        <w:rPr>
          <w:b/>
        </w:rPr>
        <w:t xml:space="preserve"> - Selected:</w:t>
      </w:r>
      <w:r w:rsidR="007553C2" w:rsidRPr="007553C2">
        <w:t xml:space="preserve"> </w:t>
      </w:r>
      <w:r>
        <w:t xml:space="preserve"> Robert Crawford, Carter Crawford, John Clarke, John Kindred, Charles Savage, Joseph Richardson, Edward Mathews, Lovelace Savage, Henry Hart, Joseph Ford, Charles Bass, Thomas Evans, Robert Lancaster, John Greene, Robert Hart, Francis Gregory, John Bell, William Williams, James Bennett, Richard Taylor, Richard Bennett, Matthew Swann, William Phillips, Robert Reynolds, Martin Johnson SR &amp; JR, John Johnson, Thomas Johnson, John Gray, Sampson Clarke, Timothy Walker, William Newsome, David Rice, William Sharpe, Robert Lancaster JR, Samuel Lancaster, Thomas Waller, John Hancock, John Corker, Anthony Evans, James Griffin, Francis Clements, Charles Williams, </w:t>
      </w:r>
      <w:r w:rsidRPr="00584F6B">
        <w:rPr>
          <w:b/>
        </w:rPr>
        <w:t>John Knight</w:t>
      </w:r>
      <w:r>
        <w:t>, Walter Cott</w:t>
      </w:r>
      <w:r w:rsidR="009E4AE0">
        <w:t>e</w:t>
      </w:r>
      <w:r>
        <w:t>n, Richard Parker, John Grantham, Thomas Cott</w:t>
      </w:r>
      <w:r w:rsidR="009E4AE0">
        <w:t>e</w:t>
      </w:r>
      <w:r>
        <w:t>n, William Johnson, Richard Bullock, Valentine Williamson, John Lanier, John Johnson, John Greene, Peter Evans, Robert Nicholson, William Knott, Edward Greene, Richard Moore, Abraham Evans, John Evans, Jeremiah Ellis JR, Richard Atkinson, George Jordan, River Jordan, Jeremiah Ellis SR, Clement Lanier, Edward Grantham, Henry Hollingsworth, Roger Williams, George Williams, Sion Hill SR &amp; JR, William Rose, Thomas Andrews, Robert Andrews, Bartholomew Andrews, Thomas Flood, Walter Flood, John Flood, Henry Savage, Francis Regan, John Williams, David Andrews, Benjamin Ferreby, John Watkins, Henry Fletcher, Richard Jordan, William Gray, William Taylor, Widow Kiggan for Jeremiah Regan, William Gray JR, Francis Clements, Richard Rose, Thomas Hart, John Gray, Thomas Williams, George Williams, Samuel Cook, Stephen Vaughan, John Clements SR &amp; JR, Henry Clarke SR &amp; JR. (VA Gen. Soc. Qrtly. Vol. 24, No. 2)</w:t>
      </w:r>
      <w:r w:rsidR="007553C2">
        <w:br/>
      </w:r>
      <w:r w:rsidR="007553C2" w:rsidRPr="00DD653E">
        <w:rPr>
          <w:b/>
        </w:rPr>
        <w:t>Note</w:t>
      </w:r>
      <w:r w:rsidR="007553C2">
        <w:t xml:space="preserve">: </w:t>
      </w:r>
      <w:r w:rsidR="007553C2" w:rsidRPr="007553C2">
        <w:t xml:space="preserve">Surprise! John Knight is now back in Surry and there is no George Knight. Does this have anything to do with the mention of a George in the will of Anthony Knight of Henrico? Could John Knight and George Knight be cousins? </w:t>
      </w:r>
    </w:p>
    <w:p w:rsidR="000209E4" w:rsidRDefault="000209E4" w:rsidP="001470B7">
      <w:pPr>
        <w:pStyle w:val="NormalWeb"/>
        <w:spacing w:before="240" w:beforeAutospacing="0" w:after="240" w:afterAutospacing="0"/>
        <w:ind w:left="0" w:right="0"/>
      </w:pPr>
      <w:r w:rsidRPr="000209E4">
        <w:rPr>
          <w:b/>
        </w:rPr>
        <w:lastRenderedPageBreak/>
        <w:t xml:space="preserve">1700 – Jun 19 – </w:t>
      </w:r>
      <w:r w:rsidRPr="000209E4">
        <w:rPr>
          <w:b/>
          <w:u w:val="single"/>
        </w:rPr>
        <w:t>VA Northumberland</w:t>
      </w:r>
      <w:r w:rsidRPr="000209E4">
        <w:rPr>
          <w:b/>
        </w:rPr>
        <w:t xml:space="preserve"> – Admin – Thomas Knight</w:t>
      </w:r>
      <w:r>
        <w:t xml:space="preserve"> - Att a Court held for Northumb'I'd County the 19th of June Anno 1700: Upon the Moc'on of MARY BAKER a Com'c'on of Adm'c'on is granted her of the Estate of her dec'ed husband THOMAS BAKER Shee giving Caution for her due Administration on the Estate of the said Dec'ed According to Law.  M'r THOMAS WINTER, M'r GEORGE BLEDSOE, M'r THOMAS KNIGHT, Mr BARTHOLOMEW SCHREEVER and M'r JOHN NICKLESS or any four of them are by the Court appointed to meete before the next Court &amp; being first Sworne by the next Justice Appraised the Estate of THOMAS BAKER Dec'ed And Ordered that MARY BAKER Adm'x of the said dec'ed Exhibit an Inventary of the said dec'eds Estate upon Oath to the next Court. (Hamrick, NCOB Pt 1, 1699-1700, p. 99)</w:t>
      </w:r>
    </w:p>
    <w:p w:rsidR="00600D2E" w:rsidRDefault="00600D2E" w:rsidP="00600D2E">
      <w:pPr>
        <w:pStyle w:val="NormalWeb"/>
        <w:spacing w:before="240" w:after="240"/>
        <w:ind w:left="0"/>
      </w:pPr>
      <w:r w:rsidRPr="00600D2E">
        <w:rPr>
          <w:b/>
        </w:rPr>
        <w:t xml:space="preserve">1700 – Nov 8 – </w:t>
      </w:r>
      <w:r w:rsidRPr="00600D2E">
        <w:rPr>
          <w:b/>
          <w:u w:val="single"/>
        </w:rPr>
        <w:t>VA Henrico</w:t>
      </w:r>
      <w:r w:rsidRPr="00600D2E">
        <w:rPr>
          <w:b/>
        </w:rPr>
        <w:t xml:space="preserve"> – Admin – Joseph Woodson &amp; Jane Woodson</w:t>
      </w:r>
      <w:r>
        <w:t xml:space="preserve"> – Quaker meeting records: At a Monthy meeting held at William Porters house… Joseph Woodson desired consent of Friends to take Jane Woodson as wife, she being nearly related to him. The answer is referred to the next monthly meeting because friends are not generally agreed. (</w:t>
      </w:r>
      <w:r w:rsidRPr="00600D2E">
        <w:t>U.S., Quaker Meeting Records, 1681-1935</w:t>
      </w:r>
      <w:r>
        <w:t xml:space="preserve">,  Henrico Monthly Meeting, The Record Book, 1699-1757, p. </w:t>
      </w:r>
      <w:r w:rsidR="00BA4356">
        <w:t>13</w:t>
      </w:r>
      <w:r>
        <w:t>)</w:t>
      </w:r>
    </w:p>
    <w:p w:rsidR="006E47CD" w:rsidRDefault="006E47CD" w:rsidP="00600D2E">
      <w:pPr>
        <w:pStyle w:val="NormalWeb"/>
        <w:spacing w:before="240" w:after="240"/>
        <w:ind w:left="0"/>
      </w:pPr>
      <w:r>
        <w:rPr>
          <w:noProof/>
        </w:rPr>
        <w:drawing>
          <wp:inline distT="0" distB="0" distL="0" distR="0" wp14:anchorId="5C8A9595" wp14:editId="4B9960BA">
            <wp:extent cx="5274310" cy="1585674"/>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4310" cy="1585674"/>
                    </a:xfrm>
                    <a:prstGeom prst="rect">
                      <a:avLst/>
                    </a:prstGeom>
                  </pic:spPr>
                </pic:pic>
              </a:graphicData>
            </a:graphic>
          </wp:inline>
        </w:drawing>
      </w:r>
    </w:p>
    <w:p w:rsidR="009E591D" w:rsidRDefault="009E591D" w:rsidP="001470B7">
      <w:pPr>
        <w:pStyle w:val="NormalWeb"/>
        <w:spacing w:before="240" w:beforeAutospacing="0" w:after="240" w:afterAutospacing="0"/>
        <w:ind w:left="0" w:right="0"/>
      </w:pPr>
      <w:r w:rsidRPr="00CD01F3">
        <w:rPr>
          <w:b/>
        </w:rPr>
        <w:t xml:space="preserve">1700 – Nov 18 – </w:t>
      </w:r>
      <w:r w:rsidR="00D44AA9" w:rsidRPr="00245A6E">
        <w:rPr>
          <w:b/>
          <w:u w:val="single"/>
        </w:rPr>
        <w:t xml:space="preserve">UK </w:t>
      </w:r>
      <w:r w:rsidRPr="00CD01F3">
        <w:rPr>
          <w:b/>
          <w:u w:val="single"/>
        </w:rPr>
        <w:t>Hampshire W</w:t>
      </w:r>
      <w:r>
        <w:rPr>
          <w:b/>
          <w:u w:val="single"/>
        </w:rPr>
        <w:t>eyh</w:t>
      </w:r>
      <w:r w:rsidRPr="00CD01F3">
        <w:rPr>
          <w:b/>
          <w:u w:val="single"/>
        </w:rPr>
        <w:t>ill</w:t>
      </w:r>
      <w:r w:rsidRPr="00CD01F3">
        <w:rPr>
          <w:b/>
        </w:rPr>
        <w:t xml:space="preserve"> – Will – Sarah Knight, Spinster</w:t>
      </w:r>
      <w:r>
        <w:t xml:space="preserve"> – To be buried at Temple Church, Bristol; to my sister Dixon, 50 pounds; to goddaughter Sarah Dixon, 108 pounds and my silver tankard; to sister Martha Creswerk, 5 pounds; to sister Joane Shute, 50 pounds; to two nephews, </w:t>
      </w:r>
      <w:r w:rsidRPr="00B32EF5">
        <w:rPr>
          <w:b/>
        </w:rPr>
        <w:t>Isaac</w:t>
      </w:r>
      <w:r>
        <w:rPr>
          <w:b/>
        </w:rPr>
        <w:t xml:space="preserve"> K</w:t>
      </w:r>
      <w:r w:rsidRPr="00B32EF5">
        <w:rPr>
          <w:b/>
        </w:rPr>
        <w:t>night</w:t>
      </w:r>
      <w:r>
        <w:t xml:space="preserve"> and </w:t>
      </w:r>
      <w:r w:rsidRPr="00B32EF5">
        <w:rPr>
          <w:b/>
        </w:rPr>
        <w:t>George Knight</w:t>
      </w:r>
      <w:r>
        <w:t xml:space="preserve">, sons of brother </w:t>
      </w:r>
      <w:r w:rsidRPr="00B32EF5">
        <w:rPr>
          <w:b/>
        </w:rPr>
        <w:t>George Knight</w:t>
      </w:r>
      <w:r>
        <w:t xml:space="preserve">, 3 score (60) pounds apiece;  to Dr. Dixon and my </w:t>
      </w:r>
      <w:r w:rsidRPr="000B387B">
        <w:rPr>
          <w:b/>
        </w:rPr>
        <w:t>sister Dixon</w:t>
      </w:r>
      <w:r>
        <w:t>, 5 pounds apiece to buy them mourning; to brother and sister Shute, 5 pounds apiece to buy them morning; to my sister Shute, a 5 pound guinea piece to keep in remembrance of me and a silver porringer; to niece Martha Shute, diamond earrings and gold watch; to</w:t>
      </w:r>
      <w:r w:rsidRPr="00B32EF5">
        <w:rPr>
          <w:b/>
        </w:rPr>
        <w:t xml:space="preserve"> sister Chamberlayne</w:t>
      </w:r>
      <w:r>
        <w:t xml:space="preserve">, 5 pounds to buy her mourning; to </w:t>
      </w:r>
      <w:r w:rsidRPr="000B387B">
        <w:rPr>
          <w:b/>
        </w:rPr>
        <w:t>sister Knight, brother Thomas Knight’s widow</w:t>
      </w:r>
      <w:r>
        <w:t xml:space="preserve">, 5 pounds to buy her mourning; to niece Martha Dixon, large silver college cup with cover; to sister Knight of Southmond, 20 shillings to buy her a ring; to my brother (in-law), Joseph Creswerk, 20 shillings to buy him a ring; to John Barnes and </w:t>
      </w:r>
      <w:r w:rsidRPr="000B387B">
        <w:rPr>
          <w:b/>
        </w:rPr>
        <w:t>Dorothy Blackmore</w:t>
      </w:r>
      <w:r>
        <w:t xml:space="preserve">, 40 shillings apiece; to Thomas Sparrow and Frances Battin, 20 shillings apiece, being 4 servants of Dr. Dixon; to Robert Bendall, Peter Bendall, George Sharpe and Robert Tarrant, all of Clanwell, and David Fay of Penton Menosie, 20 shillings apiece; to the poor of Temple parish, 4 pounds to be given in bread. 4 pounds to the poor of Weyhill; residue of estate to </w:t>
      </w:r>
      <w:r w:rsidRPr="000B387B">
        <w:rPr>
          <w:b/>
        </w:rPr>
        <w:t>sister Elizabeth Kent</w:t>
      </w:r>
      <w:r>
        <w:t xml:space="preserve"> who is to be executrix. (Prerogative Court of Canterbury Wills, 1384-1858, PROB 11: Will Registers, 1697-1704, Piece 457: Noel, Quire Numbers 124-162 (1700))</w:t>
      </w:r>
    </w:p>
    <w:p w:rsidR="009E591D" w:rsidRDefault="009E591D" w:rsidP="001470B7">
      <w:pPr>
        <w:pStyle w:val="NormalWeb"/>
        <w:spacing w:before="240" w:beforeAutospacing="0" w:after="240" w:afterAutospacing="0"/>
        <w:ind w:left="0" w:right="0"/>
      </w:pPr>
      <w:r w:rsidRPr="002D7F49">
        <w:rPr>
          <w:b/>
        </w:rPr>
        <w:lastRenderedPageBreak/>
        <w:t xml:space="preserve">1700 – Nov 25 – </w:t>
      </w:r>
      <w:r w:rsidR="00D44AA9" w:rsidRPr="00245A6E">
        <w:rPr>
          <w:b/>
          <w:u w:val="single"/>
        </w:rPr>
        <w:t xml:space="preserve">UK </w:t>
      </w:r>
      <w:r>
        <w:rPr>
          <w:b/>
          <w:u w:val="single"/>
        </w:rPr>
        <w:t>London St Bride Fleet Street</w:t>
      </w:r>
      <w:r w:rsidRPr="002D7F49">
        <w:rPr>
          <w:b/>
        </w:rPr>
        <w:t xml:space="preserve"> – Will – John Knight</w:t>
      </w:r>
      <w:r>
        <w:t xml:space="preserve"> – To nephew Francis Knight, son of brother, Francis Knight, 10 pounds for mourning “which I leave him in full satisfaction of what he may or can expect from me considering that I leave him in a very good way of trade and business desiring of him that he will be careful and diligent therein and that he will be assisting my executors in what he can in gathering in my debts and giving them an account of my affairs”; to nephew Francis Clues, 5 pounds “for a legacy in full of what he can or may claim, he having been very chargeable to me already in providing for him”; to Martha Lawrence, 5 pounds for mourning and 5 additional pounds; to friends Richard Godfrey, Robert Gront and Thomas Giles, 1 guinea apiece to buy a ring; residue of estate to niece Ann Clues, Spinster, “provided that the said Ann Clues does not dispose of herself in marriage without the consent and approbation of the aforesaid Richard Godfrey, Robert Gront and Thomas Giles”; if she marries without their approval, her inheritance will go to the three of them; niece Anne Clues executrix, Robert Gront, Thomas Giles overseers.  (Prerogative Court of Canterbury Wills, 1384-1858, PROB 11: Will Registers, 1697-1704, Piece 457: Noel, Quire Numbers 124-162 (1700))</w:t>
      </w:r>
    </w:p>
    <w:p w:rsidR="00D61A02" w:rsidRDefault="00D61A02" w:rsidP="001470B7">
      <w:pPr>
        <w:pStyle w:val="NormalWeb"/>
        <w:spacing w:before="240" w:beforeAutospacing="0" w:after="240" w:afterAutospacing="0"/>
        <w:ind w:left="0" w:right="0"/>
      </w:pPr>
      <w:r w:rsidRPr="00D61A02">
        <w:rPr>
          <w:b/>
        </w:rPr>
        <w:t>1700 – D</w:t>
      </w:r>
      <w:r>
        <w:rPr>
          <w:b/>
        </w:rPr>
        <w:t>e</w:t>
      </w:r>
      <w:r w:rsidRPr="00D61A02">
        <w:rPr>
          <w:b/>
        </w:rPr>
        <w:t xml:space="preserve">c 30 – </w:t>
      </w:r>
      <w:r w:rsidRPr="00D61A02">
        <w:rPr>
          <w:b/>
          <w:u w:val="single"/>
        </w:rPr>
        <w:t>VA Isle of Wight</w:t>
      </w:r>
      <w:r w:rsidRPr="00D61A02">
        <w:rPr>
          <w:b/>
        </w:rPr>
        <w:t xml:space="preserve"> – Admin – George Carter</w:t>
      </w:r>
      <w:r>
        <w:t xml:space="preserve"> - </w:t>
      </w:r>
      <w:r w:rsidRPr="00EE1FAD">
        <w:t>Thomas Carter of Upper Province give George Carter son of said Thomas and Magdalen</w:t>
      </w:r>
      <w:r>
        <w:t>: “</w:t>
      </w:r>
      <w:r w:rsidRPr="00EE1FAD">
        <w:t>Whereas George Moore of said Parish father of Magdalen</w:t>
      </w:r>
      <w:r>
        <w:t xml:space="preserve"> (Moore Carter)</w:t>
      </w:r>
      <w:r w:rsidRPr="00EE1FAD">
        <w:t xml:space="preserve"> by deed dated 11 August 1673 did in consideration of marriage convey to said Thomas and Magdalen 400 acrs , part of 1400 acres in Blackwater Swamp patent 05 May 1669-now they confirm said </w:t>
      </w:r>
      <w:r w:rsidRPr="00244BF5">
        <w:rPr>
          <w:b/>
        </w:rPr>
        <w:t>George Carter</w:t>
      </w:r>
      <w:r w:rsidRPr="00EE1FAD">
        <w:t xml:space="preserve"> 200 of said 400 acres. 30 dec 1700.(Isle of Wight Deeds 1688-1704, p. 324)</w:t>
      </w:r>
      <w:r w:rsidR="00244BF5">
        <w:t xml:space="preserve"> </w:t>
      </w:r>
      <w:r w:rsidRPr="00EE1FAD">
        <w:t>(17th Century Isle of Wight, Boddie, page 643.)</w:t>
      </w:r>
      <w:r w:rsidR="00244BF5">
        <w:t xml:space="preserve"> </w:t>
      </w:r>
      <w:r w:rsidR="00244BF5" w:rsidRPr="009A34E1">
        <w:rPr>
          <w:b/>
        </w:rPr>
        <w:t>Note</w:t>
      </w:r>
      <w:r w:rsidR="00244BF5">
        <w:t>: Thomas Carter and his wife Magdalen convey to their son George Carter, 200 acs, part of 400 acs given them by her father, George Moore, on 1673 Aug 11 at “the Red Root Branch”.</w:t>
      </w:r>
    </w:p>
    <w:p w:rsidR="00BA4356" w:rsidRDefault="00BA4356" w:rsidP="001470B7">
      <w:pPr>
        <w:pStyle w:val="NormalWeb"/>
        <w:spacing w:before="240" w:beforeAutospacing="0" w:after="240" w:afterAutospacing="0"/>
        <w:ind w:left="0" w:right="0"/>
      </w:pPr>
      <w:r w:rsidRPr="00BA4356">
        <w:rPr>
          <w:b/>
        </w:rPr>
        <w:t xml:space="preserve">1700 </w:t>
      </w:r>
      <w:r w:rsidR="0015261F">
        <w:rPr>
          <w:b/>
        </w:rPr>
        <w:t xml:space="preserve">- </w:t>
      </w:r>
      <w:r w:rsidRPr="00BA4356">
        <w:rPr>
          <w:b/>
        </w:rPr>
        <w:t xml:space="preserve">Dec - </w:t>
      </w:r>
      <w:r w:rsidRPr="00600D2E">
        <w:rPr>
          <w:b/>
          <w:u w:val="single"/>
        </w:rPr>
        <w:t>VA Henrico</w:t>
      </w:r>
      <w:r w:rsidRPr="00600D2E">
        <w:rPr>
          <w:b/>
        </w:rPr>
        <w:t xml:space="preserve"> – Admin – Joseph Woodson &amp; Jane Woodson</w:t>
      </w:r>
      <w:r>
        <w:t xml:space="preserve"> – Quaker Meeting Records: Joseph Woodson hath leave of this meeting to publish his intentions of marriage when he thinks convenient Except four members of the Mens and Women’s meeting who are: John Crew, John Robinson, Jane Pleasant and Mary Howard, who think they are too near akin they being second cousins.   (</w:t>
      </w:r>
      <w:r w:rsidRPr="00600D2E">
        <w:t>U.S., Quaker Meeting Records, 1681-1935</w:t>
      </w:r>
      <w:r>
        <w:t>,  Henrico Monthly Meeting, The Record Book, 1699-1757, p. 14)</w:t>
      </w:r>
    </w:p>
    <w:p w:rsidR="006E47CD" w:rsidRDefault="006E47CD" w:rsidP="001470B7">
      <w:pPr>
        <w:pStyle w:val="NormalWeb"/>
        <w:spacing w:before="240" w:beforeAutospacing="0" w:after="240" w:afterAutospacing="0"/>
        <w:ind w:left="0" w:right="0"/>
      </w:pPr>
      <w:r>
        <w:rPr>
          <w:noProof/>
        </w:rPr>
        <w:drawing>
          <wp:inline distT="0" distB="0" distL="0" distR="0" wp14:anchorId="5620931D" wp14:editId="3AB8ADAE">
            <wp:extent cx="5274310" cy="2253979"/>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74310" cy="2253979"/>
                    </a:xfrm>
                    <a:prstGeom prst="rect">
                      <a:avLst/>
                    </a:prstGeom>
                  </pic:spPr>
                </pic:pic>
              </a:graphicData>
            </a:graphic>
          </wp:inline>
        </w:drawing>
      </w:r>
    </w:p>
    <w:p w:rsidR="00600D2E" w:rsidRDefault="00600D2E" w:rsidP="001470B7">
      <w:pPr>
        <w:pStyle w:val="NormalWeb"/>
        <w:spacing w:before="240" w:beforeAutospacing="0" w:after="240" w:afterAutospacing="0"/>
        <w:ind w:left="0" w:right="0"/>
      </w:pPr>
      <w:r w:rsidRPr="00600D2E">
        <w:rPr>
          <w:b/>
        </w:rPr>
        <w:lastRenderedPageBreak/>
        <w:t>170</w:t>
      </w:r>
      <w:r>
        <w:rPr>
          <w:b/>
        </w:rPr>
        <w:t>1</w:t>
      </w:r>
      <w:r w:rsidRPr="00600D2E">
        <w:rPr>
          <w:b/>
        </w:rPr>
        <w:t xml:space="preserve"> – </w:t>
      </w:r>
      <w:r>
        <w:rPr>
          <w:b/>
        </w:rPr>
        <w:t>Jan</w:t>
      </w:r>
      <w:r w:rsidRPr="00600D2E">
        <w:rPr>
          <w:b/>
        </w:rPr>
        <w:t xml:space="preserve"> – </w:t>
      </w:r>
      <w:r w:rsidRPr="00600D2E">
        <w:rPr>
          <w:b/>
          <w:u w:val="single"/>
        </w:rPr>
        <w:t>VA Henrico</w:t>
      </w:r>
      <w:r w:rsidRPr="00600D2E">
        <w:rPr>
          <w:b/>
        </w:rPr>
        <w:t xml:space="preserve"> – Admin – Joseph Woodson &amp; Jane Woodson</w:t>
      </w:r>
      <w:r>
        <w:t xml:space="preserve"> – Quaker Meeting Records: The persons appointed to inquire into the clearness and conversation of Joseph Woodson makes return to this meeting that they find nothing to the contrary but that he is clear as also of Jane Woodson’s clearness in relation to marriage or otherwise. </w:t>
      </w:r>
      <w:r w:rsidR="00BA4356">
        <w:t xml:space="preserve">  (</w:t>
      </w:r>
      <w:r w:rsidR="00BA4356" w:rsidRPr="00600D2E">
        <w:t>U.S., Quaker Meeting Records, 1681-1935</w:t>
      </w:r>
      <w:r w:rsidR="00BA4356">
        <w:t>,  Henrico Monthly Meeting, The Record Book, 1699-1757, p. 15)</w:t>
      </w:r>
    </w:p>
    <w:p w:rsidR="006E47CD" w:rsidRDefault="006E47CD" w:rsidP="001470B7">
      <w:pPr>
        <w:pStyle w:val="NormalWeb"/>
        <w:spacing w:before="240" w:beforeAutospacing="0" w:after="240" w:afterAutospacing="0"/>
        <w:ind w:left="0" w:right="0"/>
      </w:pPr>
      <w:r>
        <w:rPr>
          <w:noProof/>
        </w:rPr>
        <w:drawing>
          <wp:inline distT="0" distB="0" distL="0" distR="0" wp14:anchorId="59EBC680" wp14:editId="452AF19E">
            <wp:extent cx="5274310" cy="1798111"/>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74310" cy="1798111"/>
                    </a:xfrm>
                    <a:prstGeom prst="rect">
                      <a:avLst/>
                    </a:prstGeom>
                  </pic:spPr>
                </pic:pic>
              </a:graphicData>
            </a:graphic>
          </wp:inline>
        </w:drawing>
      </w:r>
    </w:p>
    <w:p w:rsidR="006E47CD" w:rsidRDefault="006E47CD" w:rsidP="001470B7">
      <w:pPr>
        <w:pStyle w:val="NormalWeb"/>
        <w:spacing w:before="240" w:beforeAutospacing="0" w:after="240" w:afterAutospacing="0"/>
        <w:ind w:left="0" w:right="0"/>
      </w:pPr>
      <w:r>
        <w:rPr>
          <w:noProof/>
        </w:rPr>
        <w:drawing>
          <wp:inline distT="0" distB="0" distL="0" distR="0" wp14:anchorId="1B84216D" wp14:editId="37032312">
            <wp:extent cx="5274310" cy="3437881"/>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74310" cy="3437881"/>
                    </a:xfrm>
                    <a:prstGeom prst="rect">
                      <a:avLst/>
                    </a:prstGeom>
                  </pic:spPr>
                </pic:pic>
              </a:graphicData>
            </a:graphic>
          </wp:inline>
        </w:drawing>
      </w:r>
    </w:p>
    <w:p w:rsidR="00BA4356" w:rsidRDefault="00BA4356" w:rsidP="001470B7">
      <w:pPr>
        <w:pStyle w:val="NormalWeb"/>
        <w:spacing w:before="240" w:beforeAutospacing="0" w:after="240" w:afterAutospacing="0"/>
        <w:ind w:left="0" w:right="0"/>
      </w:pPr>
      <w:r w:rsidRPr="00BA4356">
        <w:rPr>
          <w:b/>
        </w:rPr>
        <w:t xml:space="preserve">1701 – Jan 27 – </w:t>
      </w:r>
      <w:r w:rsidRPr="00BA4356">
        <w:rPr>
          <w:b/>
          <w:u w:val="single"/>
        </w:rPr>
        <w:t>VA Henrico</w:t>
      </w:r>
      <w:r w:rsidRPr="00BA4356">
        <w:rPr>
          <w:b/>
        </w:rPr>
        <w:t xml:space="preserve"> – Mar – Joseph Woodson &amp; Jane Woodson</w:t>
      </w:r>
      <w:r>
        <w:t xml:space="preserve"> – Quaker Meeting Records: </w:t>
      </w:r>
      <w:r w:rsidR="006E47CD">
        <w:t>“</w:t>
      </w:r>
      <w:r>
        <w:t>Whereas Joseph Woodson son of Robert Woodson … and Jane Woodson daughter of John Woodson JR, dec. … etc.   (</w:t>
      </w:r>
      <w:r w:rsidRPr="00600D2E">
        <w:t>U.S., Quaker Meeting Records, 1681-1935</w:t>
      </w:r>
      <w:r>
        <w:t>,  Henrico Monthly Meeting, The Record Book, 1699-1757, p. 17)</w:t>
      </w:r>
      <w:r w:rsidR="0015261F">
        <w:t xml:space="preserve"> </w:t>
      </w:r>
    </w:p>
    <w:p w:rsidR="006E47CD" w:rsidRDefault="006E47CD" w:rsidP="001470B7">
      <w:pPr>
        <w:pStyle w:val="NormalWeb"/>
        <w:spacing w:before="240" w:beforeAutospacing="0" w:after="240" w:afterAutospacing="0"/>
        <w:ind w:left="0" w:right="0"/>
      </w:pPr>
      <w:r>
        <w:rPr>
          <w:noProof/>
        </w:rPr>
        <w:lastRenderedPageBreak/>
        <w:drawing>
          <wp:inline distT="0" distB="0" distL="0" distR="0" wp14:anchorId="0E654687" wp14:editId="5E4F6C7A">
            <wp:extent cx="5274310" cy="3037236"/>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74310" cy="3037236"/>
                    </a:xfrm>
                    <a:prstGeom prst="rect">
                      <a:avLst/>
                    </a:prstGeom>
                  </pic:spPr>
                </pic:pic>
              </a:graphicData>
            </a:graphic>
          </wp:inline>
        </w:drawing>
      </w:r>
    </w:p>
    <w:p w:rsidR="006E47CD" w:rsidRDefault="006E47CD" w:rsidP="001470B7">
      <w:pPr>
        <w:pStyle w:val="NormalWeb"/>
        <w:spacing w:before="240" w:beforeAutospacing="0" w:after="240" w:afterAutospacing="0"/>
        <w:ind w:left="0" w:right="0"/>
      </w:pPr>
      <w:r>
        <w:rPr>
          <w:noProof/>
        </w:rPr>
        <w:drawing>
          <wp:inline distT="0" distB="0" distL="0" distR="0" wp14:anchorId="28017072" wp14:editId="5A437D02">
            <wp:extent cx="5274310" cy="3553397"/>
            <wp:effectExtent l="0" t="0" r="254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74310" cy="3553397"/>
                    </a:xfrm>
                    <a:prstGeom prst="rect">
                      <a:avLst/>
                    </a:prstGeom>
                  </pic:spPr>
                </pic:pic>
              </a:graphicData>
            </a:graphic>
          </wp:inline>
        </w:drawing>
      </w:r>
    </w:p>
    <w:p w:rsidR="006E47CD" w:rsidRDefault="006E47CD" w:rsidP="001470B7">
      <w:pPr>
        <w:pStyle w:val="NormalWeb"/>
        <w:spacing w:before="240" w:beforeAutospacing="0" w:after="240" w:afterAutospacing="0"/>
        <w:ind w:left="0" w:right="0"/>
      </w:pPr>
      <w:r>
        <w:rPr>
          <w:noProof/>
        </w:rPr>
        <w:lastRenderedPageBreak/>
        <w:drawing>
          <wp:inline distT="0" distB="0" distL="0" distR="0" wp14:anchorId="6A1FAD63" wp14:editId="5C4B8BE0">
            <wp:extent cx="5274310" cy="2930736"/>
            <wp:effectExtent l="0" t="0" r="254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74310" cy="2930736"/>
                    </a:xfrm>
                    <a:prstGeom prst="rect">
                      <a:avLst/>
                    </a:prstGeom>
                  </pic:spPr>
                </pic:pic>
              </a:graphicData>
            </a:graphic>
          </wp:inline>
        </w:drawing>
      </w:r>
    </w:p>
    <w:p w:rsidR="004C3E92" w:rsidRDefault="004C3E92" w:rsidP="001470B7">
      <w:pPr>
        <w:pStyle w:val="NormalWeb"/>
        <w:spacing w:before="240" w:beforeAutospacing="0" w:after="240" w:afterAutospacing="0"/>
        <w:ind w:left="0" w:right="0"/>
      </w:pPr>
      <w:r>
        <w:t>Witnesses: Robert Woodson SR, John Pleasants, William Porter JR, John Woodson, Edward Mosby, Benjamin Woodson, Edward Goode JR, Richard Ferris JR, Mary Woodson, Elizabeth Woodson, Margret Goode, Sarah Mosby, Joseph Woodson, Jane Woodson, Mary Woodson JR, Judith Woodson, Martha Pleasants, Sarah Woodson.</w:t>
      </w:r>
    </w:p>
    <w:p w:rsidR="001470B7" w:rsidRDefault="001470B7" w:rsidP="001470B7">
      <w:pPr>
        <w:pStyle w:val="NormalWeb"/>
        <w:spacing w:before="240" w:beforeAutospacing="0" w:after="240" w:afterAutospacing="0"/>
        <w:ind w:left="0" w:right="0"/>
      </w:pPr>
      <w:r>
        <w:rPr>
          <w:b/>
        </w:rPr>
        <w:t xml:space="preserve">1701 </w:t>
      </w:r>
      <w:r w:rsidR="0015261F">
        <w:rPr>
          <w:b/>
        </w:rPr>
        <w:t xml:space="preserve">- </w:t>
      </w:r>
      <w:r>
        <w:rPr>
          <w:b/>
        </w:rPr>
        <w:t xml:space="preserve">Apr 1 </w:t>
      </w:r>
      <w:r>
        <w:t xml:space="preserve">– </w:t>
      </w:r>
      <w:r>
        <w:rPr>
          <w:b/>
          <w:u w:val="single"/>
        </w:rPr>
        <w:t>VA</w:t>
      </w:r>
      <w:r w:rsidR="0009770D">
        <w:rPr>
          <w:b/>
          <w:u w:val="single"/>
        </w:rPr>
        <w:t xml:space="preserve"> </w:t>
      </w:r>
      <w:r w:rsidR="0009770D" w:rsidRPr="0077681F">
        <w:rPr>
          <w:b/>
          <w:u w:val="single"/>
        </w:rPr>
        <w:t>Accomack</w:t>
      </w:r>
      <w:r w:rsidRPr="00DD653E">
        <w:rPr>
          <w:b/>
        </w:rPr>
        <w:t xml:space="preserve"> </w:t>
      </w:r>
      <w:r w:rsidR="0009770D" w:rsidRPr="00DD653E">
        <w:rPr>
          <w:b/>
        </w:rPr>
        <w:t>–</w:t>
      </w:r>
      <w:r w:rsidRPr="00DD653E">
        <w:rPr>
          <w:b/>
        </w:rPr>
        <w:t xml:space="preserve"> </w:t>
      </w:r>
      <w:r w:rsidR="0009770D" w:rsidRPr="00DD653E">
        <w:rPr>
          <w:b/>
        </w:rPr>
        <w:t>Admin – Lewis Knight</w:t>
      </w:r>
      <w:r w:rsidR="0009770D">
        <w:t xml:space="preserve"> – Court: </w:t>
      </w:r>
      <w:r w:rsidRPr="00155EE5">
        <w:rPr>
          <w:b/>
        </w:rPr>
        <w:t>Lewis Knight</w:t>
      </w:r>
      <w:r>
        <w:t xml:space="preserve"> and his wife </w:t>
      </w:r>
      <w:r w:rsidRPr="00945450">
        <w:rPr>
          <w:b/>
        </w:rPr>
        <w:t>Est</w:t>
      </w:r>
      <w:r w:rsidR="0009770D">
        <w:rPr>
          <w:b/>
        </w:rPr>
        <w:t>h</w:t>
      </w:r>
      <w:r w:rsidRPr="00945450">
        <w:rPr>
          <w:b/>
        </w:rPr>
        <w:t>er</w:t>
      </w:r>
      <w:r>
        <w:t xml:space="preserve"> presented and acknowledged a deed for land they sold to Stephen Warrington. (McKey 2012, p. 114)</w:t>
      </w:r>
    </w:p>
    <w:p w:rsidR="001470B7" w:rsidRDefault="001470B7" w:rsidP="001470B7">
      <w:pPr>
        <w:pStyle w:val="NormalWeb"/>
        <w:spacing w:before="240" w:beforeAutospacing="0" w:after="240" w:afterAutospacing="0"/>
        <w:ind w:left="0" w:right="0"/>
      </w:pPr>
      <w:r>
        <w:rPr>
          <w:b/>
        </w:rPr>
        <w:t xml:space="preserve">1701 </w:t>
      </w:r>
      <w:r w:rsidR="0015261F">
        <w:rPr>
          <w:b/>
        </w:rPr>
        <w:t xml:space="preserve">- </w:t>
      </w:r>
      <w:r>
        <w:rPr>
          <w:b/>
        </w:rPr>
        <w:t xml:space="preserve">Apr 25 </w:t>
      </w:r>
      <w:r>
        <w:t xml:space="preserve">– </w:t>
      </w:r>
      <w:r>
        <w:rPr>
          <w:b/>
          <w:u w:val="single"/>
        </w:rPr>
        <w:t>VA</w:t>
      </w:r>
      <w:r w:rsidR="00510CCC">
        <w:rPr>
          <w:b/>
          <w:u w:val="single"/>
        </w:rPr>
        <w:t xml:space="preserve"> </w:t>
      </w:r>
      <w:r w:rsidR="00510CCC" w:rsidRPr="0088546A">
        <w:rPr>
          <w:b/>
          <w:u w:val="single"/>
        </w:rPr>
        <w:t>Henrico</w:t>
      </w:r>
      <w:r w:rsidRPr="00510CCC">
        <w:rPr>
          <w:b/>
        </w:rPr>
        <w:t xml:space="preserve"> – </w:t>
      </w:r>
      <w:r w:rsidR="00510CCC" w:rsidRPr="00510CCC">
        <w:rPr>
          <w:b/>
        </w:rPr>
        <w:t xml:space="preserve">Admin - </w:t>
      </w:r>
      <w:r w:rsidRPr="00510CCC">
        <w:rPr>
          <w:b/>
        </w:rPr>
        <w:t>John Woodson</w:t>
      </w:r>
      <w:r w:rsidR="00510CCC" w:rsidRPr="00510CCC">
        <w:rPr>
          <w:b/>
        </w:rPr>
        <w:t xml:space="preserve"> SR</w:t>
      </w:r>
      <w:r w:rsidR="00510CCC">
        <w:t xml:space="preserve"> -</w:t>
      </w:r>
      <w:r>
        <w:t xml:space="preserve"> 1020 acs. … trans. Of 21 pers. Incl. Henry Peirce, John Johnson, Sarah Davis, Hellena Parker. (Foley 1983, p. 38)</w:t>
      </w:r>
    </w:p>
    <w:p w:rsidR="001470B7" w:rsidRDefault="001470B7" w:rsidP="001470B7">
      <w:pPr>
        <w:pStyle w:val="NormalWeb"/>
        <w:spacing w:before="240" w:beforeAutospacing="0" w:after="240" w:afterAutospacing="0"/>
        <w:ind w:left="0" w:right="0"/>
      </w:pPr>
      <w:r>
        <w:rPr>
          <w:b/>
        </w:rPr>
        <w:t xml:space="preserve">1701 </w:t>
      </w:r>
      <w:r w:rsidR="004731D6">
        <w:rPr>
          <w:b/>
        </w:rPr>
        <w:t xml:space="preserve">- </w:t>
      </w:r>
      <w:r>
        <w:rPr>
          <w:b/>
        </w:rPr>
        <w:t xml:space="preserve">Jun 10 </w:t>
      </w:r>
      <w:r>
        <w:t xml:space="preserve">– </w:t>
      </w:r>
      <w:r w:rsidR="00DD653E" w:rsidRPr="00DD653E">
        <w:rPr>
          <w:b/>
          <w:u w:val="single"/>
        </w:rPr>
        <w:t>VA Surry</w:t>
      </w:r>
      <w:r w:rsidR="009E4AE0">
        <w:rPr>
          <w:b/>
          <w:u w:val="single"/>
        </w:rPr>
        <w:t>/Sussex</w:t>
      </w:r>
      <w:r w:rsidR="00DD653E" w:rsidRPr="00DD653E">
        <w:rPr>
          <w:b/>
        </w:rPr>
        <w:t xml:space="preserve"> – Admin – Tithables</w:t>
      </w:r>
      <w:r w:rsidR="00DD653E" w:rsidRPr="004731D6">
        <w:rPr>
          <w:b/>
        </w:rPr>
        <w:t xml:space="preserve"> - Selected:</w:t>
      </w:r>
      <w:r>
        <w:t xml:space="preserve"> John Vaughan, George Jordan, John Sharpe, Peter Bagley, William Cook, John Cook, John Johnson, John Baker, Richard Parker, Edward Greene. Richard Moore, Richard Greene, Robert Nicholson, Sampson Lanier, Peter Evans, Edward Ellis, James Ellis, John Greene, Walter Cotton, Abraham Evans, John Evans, </w:t>
      </w:r>
      <w:r w:rsidRPr="00584F6B">
        <w:rPr>
          <w:b/>
        </w:rPr>
        <w:t>John Knight</w:t>
      </w:r>
      <w:r>
        <w:t xml:space="preserve">, Richard Bullock, Thomas Cotton, George Nicholson, William Knott SR &amp; JR, William Johnson, Jeremiah Ellis, Richard Washington, George Washington, Jeremiah Ellis JR, Henry Baker, John Griffin, William Hughes, William Phillips, Edward Grantham, Henry Hollingsworth, John Watkins, Henry Johnson, John Clements SR &amp; JR, Samuel Cook, David Andrews, Richard Andrews, Thomas Andrews, George Williams, William Gray, Benjamin Ferreby, Walter Flood, John Flood, Francis Regan, John Williams, Henry Savage, Richard Jordan, Robert Jordan, Jeremiah Regan, Henry Clarke SR &amp; JR, John Clarke, John Johnson, Sion Hill SR &amp; JR, Richard Hill, Thomas Flood, William Rose, Richard Rose, John Gray, Robert Andrews, Charles Bass, Francis Clements, Alexander Walker, John Bell, Charles Williams, Henry Hart, Francis Gregory, Richard Morris, David Rice, William Sharpe, Richard Taylor, Isaac Carrington, John Griffin, Robert Lancaster SR &amp; JR, Samuel Lancaster, Sampson Clarke, Joseph Richardson, Charles Savage, John Gray, Robert Crawford, Carter Crawford, John Kindred, Martin Johnson, Robert Newsome, Edward Taylor, John Taylor, Richard </w:t>
      </w:r>
      <w:r>
        <w:lastRenderedPageBreak/>
        <w:t xml:space="preserve">Bennett, Robert Hart, Willilam Phillips, Timothy Walker, Robert Reynolds SR &amp; JR, Anthony Evans, Henry Gray,  </w:t>
      </w:r>
      <w:r w:rsidR="00B6754D">
        <w:t>(VA Gen. Soc. Qrtly. Vol. 23, No. 4)</w:t>
      </w:r>
    </w:p>
    <w:p w:rsidR="001470B7" w:rsidRDefault="001470B7" w:rsidP="001470B7">
      <w:pPr>
        <w:pStyle w:val="NormalWeb"/>
        <w:spacing w:before="240" w:beforeAutospacing="0" w:after="240" w:afterAutospacing="0"/>
        <w:ind w:left="0" w:right="0"/>
      </w:pPr>
      <w:r>
        <w:rPr>
          <w:b/>
        </w:rPr>
        <w:t xml:space="preserve">1701 </w:t>
      </w:r>
      <w:r w:rsidR="0009770D">
        <w:rPr>
          <w:b/>
        </w:rPr>
        <w:t xml:space="preserve">- </w:t>
      </w:r>
      <w:r>
        <w:rPr>
          <w:b/>
        </w:rPr>
        <w:t xml:space="preserve">Sep 29 </w:t>
      </w:r>
      <w:r>
        <w:t xml:space="preserve">– </w:t>
      </w:r>
      <w:r w:rsidRPr="004A5BD3">
        <w:rPr>
          <w:b/>
          <w:u w:val="single"/>
        </w:rPr>
        <w:t>VA</w:t>
      </w:r>
      <w:r w:rsidR="0009770D">
        <w:rPr>
          <w:b/>
          <w:u w:val="single"/>
        </w:rPr>
        <w:t xml:space="preserve"> </w:t>
      </w:r>
      <w:r w:rsidR="0009770D" w:rsidRPr="004A5BD3">
        <w:rPr>
          <w:b/>
          <w:u w:val="single"/>
        </w:rPr>
        <w:t>Northampton</w:t>
      </w:r>
      <w:r w:rsidRPr="0015261F">
        <w:rPr>
          <w:b/>
        </w:rPr>
        <w:t xml:space="preserve"> – </w:t>
      </w:r>
      <w:r w:rsidR="0009770D" w:rsidRPr="0015261F">
        <w:rPr>
          <w:b/>
        </w:rPr>
        <w:t>W</w:t>
      </w:r>
      <w:r w:rsidRPr="0015261F">
        <w:rPr>
          <w:b/>
        </w:rPr>
        <w:t xml:space="preserve">ill </w:t>
      </w:r>
      <w:r w:rsidR="0009770D" w:rsidRPr="0015261F">
        <w:rPr>
          <w:b/>
        </w:rPr>
        <w:t>-</w:t>
      </w:r>
      <w:r w:rsidRPr="0015261F">
        <w:rPr>
          <w:b/>
        </w:rPr>
        <w:t xml:space="preserve"> </w:t>
      </w:r>
      <w:r w:rsidRPr="00584F6B">
        <w:rPr>
          <w:b/>
        </w:rPr>
        <w:t>John Knight SR</w:t>
      </w:r>
      <w:r>
        <w:t>, planter</w:t>
      </w:r>
      <w:r w:rsidR="0009770D">
        <w:t xml:space="preserve"> - </w:t>
      </w:r>
      <w:r>
        <w:t xml:space="preserve"> Sons </w:t>
      </w:r>
      <w:r w:rsidRPr="00584F6B">
        <w:rPr>
          <w:b/>
        </w:rPr>
        <w:t>John Knight</w:t>
      </w:r>
      <w:r>
        <w:t xml:space="preserve"> and </w:t>
      </w:r>
      <w:r w:rsidRPr="00584F6B">
        <w:rPr>
          <w:b/>
        </w:rPr>
        <w:t>Dixon Knight</w:t>
      </w:r>
      <w:r>
        <w:t xml:space="preserve">; wife Elizabeth; </w:t>
      </w:r>
      <w:r w:rsidR="00C25EA1">
        <w:t xml:space="preserve"> </w:t>
      </w:r>
      <w:r w:rsidR="003E226C">
        <w:t>I John Knight SR of the County of Northampton in Virginia, Planter, being in perfect health &amp; strength… etc… “To my two sons John Knight &amp; Dixon Knight my whole dividend of Land containeinge two hundred Acres to be equally devided betwi</w:t>
      </w:r>
      <w:r w:rsidR="003756CF">
        <w:t>x</w:t>
      </w:r>
      <w:r w:rsidR="003E226C">
        <w:t>t them, my sonne Dixon to have his hundred acres to the Northward, my sonne John to have his hundred acres to the Southward” … and if each or other are intended to sell their part to give the other the refuse of it. … if my wife should marry againe, then my sonne Dixon to be at age that same day, b</w:t>
      </w:r>
      <w:r w:rsidR="003756CF">
        <w:t>u</w:t>
      </w:r>
      <w:r w:rsidR="003E226C">
        <w:t>t if she continues a widow not to be at age until he attaines to twenty-one yeares… to Dixon Knight, one cow (named)… also one bed with what furniture belongs to it, one chest, one small table, two pewter dishes, two pewter plates, one salt seller, one pewter porringer, and candlestick…. to my two sons my hand mill… the mill shall not be removed from where it is… to Dixon Knight one Iron pott called by the name of Lescome; to my two sonnes all my tooles and weavers loome to be equally devided betwixt them; to John Knight one longe table; to Dixon Knight, one mare of about foure years of age; wife Elizabeth to be sole executrix and residuary legatee.</w:t>
      </w:r>
      <w:r w:rsidR="00C25EA1">
        <w:t xml:space="preserve"> Signed and sealed: John Knight, 1701 Apr 4. </w:t>
      </w:r>
      <w:r w:rsidR="003E226C">
        <w:t xml:space="preserve"> </w:t>
      </w:r>
      <w:r>
        <w:t>Wit. John Nelson, Hannah Capell</w:t>
      </w:r>
      <w:r w:rsidR="003E226C">
        <w:t xml:space="preserve"> (Cabell?)</w:t>
      </w:r>
      <w:r>
        <w:t>, Nathaniel Capell. (Crozier 1909, p. 145)</w:t>
      </w:r>
    </w:p>
    <w:p w:rsidR="001470B7" w:rsidRDefault="00DB78E2" w:rsidP="001470B7">
      <w:pPr>
        <w:pStyle w:val="NormalWeb"/>
        <w:spacing w:before="240" w:beforeAutospacing="0" w:after="240" w:afterAutospacing="0"/>
        <w:ind w:left="0" w:right="0"/>
      </w:pPr>
      <w:r>
        <w:rPr>
          <w:b/>
        </w:rPr>
        <w:t xml:space="preserve">1701 – Oct </w:t>
      </w:r>
      <w:r w:rsidR="001470B7" w:rsidRPr="00F8260D">
        <w:rPr>
          <w:b/>
        </w:rPr>
        <w:t>15</w:t>
      </w:r>
      <w:r w:rsidR="001470B7">
        <w:t xml:space="preserve"> – </w:t>
      </w:r>
      <w:r w:rsidR="00DD653E" w:rsidRPr="00DD653E">
        <w:rPr>
          <w:b/>
          <w:u w:val="single"/>
        </w:rPr>
        <w:t>VA Northumberland</w:t>
      </w:r>
      <w:r w:rsidR="00DD653E" w:rsidRPr="00DD653E">
        <w:rPr>
          <w:b/>
        </w:rPr>
        <w:t xml:space="preserve"> – Will – </w:t>
      </w:r>
      <w:r w:rsidR="008A12E8">
        <w:rPr>
          <w:b/>
        </w:rPr>
        <w:t>John</w:t>
      </w:r>
      <w:r w:rsidR="00DD653E" w:rsidRPr="00DD653E">
        <w:rPr>
          <w:b/>
        </w:rPr>
        <w:t xml:space="preserve"> Hornsby - </w:t>
      </w:r>
      <w:r w:rsidR="001470B7">
        <w:t xml:space="preserve"> Court:  Motion of Mary Hornsby Relict and Widdow of John Hornsby, a Probate of the Will of her dec’d husband John Hornsby, proved by </w:t>
      </w:r>
      <w:r w:rsidR="001470B7" w:rsidRPr="00F8260D">
        <w:rPr>
          <w:b/>
        </w:rPr>
        <w:t>Leonard Knight</w:t>
      </w:r>
      <w:r w:rsidR="001470B7">
        <w:t xml:space="preserve"> and </w:t>
      </w:r>
      <w:r w:rsidR="001470B7" w:rsidRPr="00F8260D">
        <w:rPr>
          <w:b/>
        </w:rPr>
        <w:t>Elizabeth Knight</w:t>
      </w:r>
      <w:r w:rsidR="001470B7">
        <w:t>. (Duvall 1979, p. 85)</w:t>
      </w:r>
      <w:r w:rsidR="0015261F">
        <w:t xml:space="preserve">  </w:t>
      </w:r>
      <w:r w:rsidR="00DD653E" w:rsidRPr="00DD653E">
        <w:rPr>
          <w:b/>
        </w:rPr>
        <w:t>Note:</w:t>
      </w:r>
      <w:r w:rsidR="00DD653E" w:rsidRPr="00DD653E">
        <w:t xml:space="preserve"> Leonard’s wife’s name is Anne, though it is not impossible that he had a first wife named Elizabeth. However, this could also be Leonard and Elizabeth the children of Capt. Peter Knight acting together. One wonders if there was more than a friendly relationship between them and the Hornsbys to cause them to be asked to witness a will? There will be a further Hornsby connection.</w:t>
      </w:r>
    </w:p>
    <w:p w:rsidR="001470B7" w:rsidRDefault="0027181E" w:rsidP="001470B7">
      <w:pPr>
        <w:pStyle w:val="NormalWeb"/>
        <w:spacing w:before="240" w:beforeAutospacing="0" w:after="240" w:afterAutospacing="0"/>
        <w:ind w:left="0" w:right="0"/>
      </w:pPr>
      <w:r>
        <w:rPr>
          <w:b/>
        </w:rPr>
        <w:t xml:space="preserve">1701 – Oct </w:t>
      </w:r>
      <w:r w:rsidR="001470B7">
        <w:rPr>
          <w:b/>
        </w:rPr>
        <w:t xml:space="preserve">24 </w:t>
      </w:r>
      <w:r w:rsidR="001470B7">
        <w:t xml:space="preserve">– </w:t>
      </w:r>
      <w:r w:rsidR="001470B7">
        <w:rPr>
          <w:b/>
          <w:u w:val="single"/>
        </w:rPr>
        <w:t>VA</w:t>
      </w:r>
      <w:r>
        <w:rPr>
          <w:b/>
          <w:u w:val="single"/>
        </w:rPr>
        <w:t xml:space="preserve"> </w:t>
      </w:r>
      <w:r w:rsidRPr="00E656E2">
        <w:rPr>
          <w:b/>
          <w:u w:val="single"/>
        </w:rPr>
        <w:t>Nansemond</w:t>
      </w:r>
      <w:r w:rsidR="001470B7" w:rsidRPr="0027181E">
        <w:rPr>
          <w:b/>
        </w:rPr>
        <w:t xml:space="preserve"> – </w:t>
      </w:r>
      <w:r w:rsidRPr="0027181E">
        <w:rPr>
          <w:b/>
        </w:rPr>
        <w:t xml:space="preserve">Admin - </w:t>
      </w:r>
      <w:r w:rsidR="001470B7" w:rsidRPr="0027181E">
        <w:rPr>
          <w:b/>
        </w:rPr>
        <w:t xml:space="preserve">James Spier </w:t>
      </w:r>
      <w:r w:rsidR="001470B7" w:rsidRPr="0015261F">
        <w:t>(Speir)</w:t>
      </w:r>
      <w:r w:rsidR="001470B7">
        <w:t xml:space="preserve"> </w:t>
      </w:r>
      <w:r>
        <w:t xml:space="preserve">– Land patent for </w:t>
      </w:r>
      <w:r w:rsidR="001470B7">
        <w:t>100 acres “Up. Par. Of Nansemond Co; on SE side of Beaverdam Swl, adj. Randall Crew…” Sold to Spier by George Spivey 21 May 1700. (Nugent III, p. 54)</w:t>
      </w:r>
    </w:p>
    <w:p w:rsidR="001470B7" w:rsidRDefault="001470B7" w:rsidP="001470B7">
      <w:pPr>
        <w:pStyle w:val="NormalWeb"/>
        <w:spacing w:before="240" w:beforeAutospacing="0" w:after="240" w:afterAutospacing="0"/>
        <w:ind w:left="0" w:right="0"/>
      </w:pPr>
      <w:r>
        <w:rPr>
          <w:b/>
        </w:rPr>
        <w:t xml:space="preserve">1702 </w:t>
      </w:r>
      <w:r>
        <w:t xml:space="preserve">– </w:t>
      </w:r>
      <w:r>
        <w:rPr>
          <w:b/>
          <w:u w:val="single"/>
        </w:rPr>
        <w:t>VA</w:t>
      </w:r>
      <w:r w:rsidR="00837EF4">
        <w:rPr>
          <w:b/>
          <w:u w:val="single"/>
        </w:rPr>
        <w:t xml:space="preserve"> </w:t>
      </w:r>
      <w:r w:rsidR="00837EF4" w:rsidRPr="007041ED">
        <w:rPr>
          <w:b/>
          <w:u w:val="single"/>
        </w:rPr>
        <w:t>New Kent/King &amp; Queen</w:t>
      </w:r>
      <w:r w:rsidRPr="00837EF4">
        <w:rPr>
          <w:b/>
        </w:rPr>
        <w:t xml:space="preserve"> – </w:t>
      </w:r>
      <w:r w:rsidR="00837EF4" w:rsidRPr="00837EF4">
        <w:rPr>
          <w:b/>
        </w:rPr>
        <w:t>Admin – William Knight</w:t>
      </w:r>
      <w:r w:rsidR="00837EF4">
        <w:t xml:space="preserve"> - </w:t>
      </w:r>
      <w:r>
        <w:t xml:space="preserve">Court: Martin Palmer, Gent., Exr. of Capt. Martin Palmer, dec’d. vs </w:t>
      </w:r>
      <w:r w:rsidRPr="003B7E19">
        <w:rPr>
          <w:b/>
        </w:rPr>
        <w:t>William Knight</w:t>
      </w:r>
      <w:r>
        <w:t>: Judgment. (Parks 1982, p. 288)</w:t>
      </w:r>
    </w:p>
    <w:p w:rsidR="00837EF4" w:rsidRDefault="001470B7" w:rsidP="00837EF4">
      <w:pPr>
        <w:pStyle w:val="NormalWeb"/>
        <w:spacing w:before="240" w:after="240"/>
        <w:ind w:left="0"/>
      </w:pPr>
      <w:r>
        <w:rPr>
          <w:b/>
        </w:rPr>
        <w:t xml:space="preserve">1702 </w:t>
      </w:r>
      <w:r w:rsidR="007057B4">
        <w:rPr>
          <w:b/>
        </w:rPr>
        <w:t xml:space="preserve">- </w:t>
      </w:r>
      <w:r>
        <w:rPr>
          <w:b/>
        </w:rPr>
        <w:t xml:space="preserve">Feb 4 </w:t>
      </w:r>
      <w:r>
        <w:t xml:space="preserve">– </w:t>
      </w:r>
      <w:r>
        <w:rPr>
          <w:b/>
          <w:u w:val="single"/>
        </w:rPr>
        <w:t>VA</w:t>
      </w:r>
      <w:r w:rsidR="007057B4">
        <w:rPr>
          <w:b/>
          <w:u w:val="single"/>
        </w:rPr>
        <w:t xml:space="preserve"> </w:t>
      </w:r>
      <w:r w:rsidR="007057B4" w:rsidRPr="00D5093F">
        <w:rPr>
          <w:b/>
          <w:u w:val="single"/>
        </w:rPr>
        <w:t>Henrico</w:t>
      </w:r>
      <w:r w:rsidR="007057B4" w:rsidRPr="00D56615">
        <w:rPr>
          <w:b/>
        </w:rPr>
        <w:t xml:space="preserve"> – Will - </w:t>
      </w:r>
      <w:r w:rsidRPr="00D56615">
        <w:rPr>
          <w:b/>
        </w:rPr>
        <w:t>Sarah Woodson, widow</w:t>
      </w:r>
      <w:r w:rsidR="007057B4">
        <w:t xml:space="preserve"> - </w:t>
      </w:r>
      <w:r>
        <w:t xml:space="preserve">  To Martha Batt, daughter of Thomas Batte, late of this county, dec’d., negro man Peter.  </w:t>
      </w:r>
      <w:r>
        <w:br/>
        <w:t xml:space="preserve">*   To </w:t>
      </w:r>
      <w:r w:rsidRPr="00826981">
        <w:rPr>
          <w:b/>
        </w:rPr>
        <w:t>granddaughter Martha Batt</w:t>
      </w:r>
      <w:r>
        <w:t xml:space="preserve">, iron pott and oval table, now in possession of her father in law, John Farrar, etc. </w:t>
      </w:r>
      <w:r>
        <w:br/>
        <w:t xml:space="preserve">*   To </w:t>
      </w:r>
      <w:r w:rsidRPr="00826981">
        <w:rPr>
          <w:b/>
        </w:rPr>
        <w:t>grandson John Knibb</w:t>
      </w:r>
      <w:r>
        <w:t xml:space="preserve">, negro boy Jack &amp; items  </w:t>
      </w:r>
      <w:r>
        <w:br/>
        <w:t xml:space="preserve">*   To </w:t>
      </w:r>
      <w:r w:rsidRPr="00826981">
        <w:rPr>
          <w:b/>
        </w:rPr>
        <w:t>grandson Sol</w:t>
      </w:r>
      <w:r w:rsidR="00510CCC" w:rsidRPr="00826981">
        <w:rPr>
          <w:b/>
        </w:rPr>
        <w:t>o</w:t>
      </w:r>
      <w:r w:rsidRPr="00826981">
        <w:rPr>
          <w:b/>
        </w:rPr>
        <w:t>mon Knibb</w:t>
      </w:r>
      <w:r>
        <w:t xml:space="preserve">, items  </w:t>
      </w:r>
      <w:r>
        <w:br/>
        <w:t xml:space="preserve">*   To Seth Ward’s daughter, who was god daughter of Mary Ragsdale, dec’d., my silver bodkin  </w:t>
      </w:r>
      <w:r>
        <w:br/>
        <w:t xml:space="preserve">*   To </w:t>
      </w:r>
      <w:r w:rsidRPr="00826981">
        <w:rPr>
          <w:b/>
        </w:rPr>
        <w:t>grandson John Farrar</w:t>
      </w:r>
      <w:r>
        <w:t xml:space="preserve">, one negro boy, Peter  </w:t>
      </w:r>
      <w:r>
        <w:br/>
        <w:t xml:space="preserve">*   To </w:t>
      </w:r>
      <w:r w:rsidRPr="00826981">
        <w:rPr>
          <w:b/>
        </w:rPr>
        <w:t>grandson Thomas Knibb</w:t>
      </w:r>
      <w:r>
        <w:t xml:space="preserve">, feather bed, etc anlso negro boy, Jack.  If he die, then to my daughter Temperance Farrar.  </w:t>
      </w:r>
      <w:r>
        <w:br/>
      </w:r>
      <w:r>
        <w:lastRenderedPageBreak/>
        <w:t xml:space="preserve">*   To </w:t>
      </w:r>
      <w:r w:rsidRPr="00826981">
        <w:rPr>
          <w:b/>
        </w:rPr>
        <w:t>daughter Temperance Farrar</w:t>
      </w:r>
      <w:r>
        <w:t xml:space="preserve">, all my clothes, livestock, 3 lbs (money) and items.  </w:t>
      </w:r>
      <w:r>
        <w:br/>
        <w:t>*   All the rest to my daughter Farrar, and she to be executrix.  Dated 4 Feb. 1701/2, Wit: John Bolling, Arthur Mosely, F. Bondurant, Recorded 1 Oct.  (Weisiger, 1998, p. 78)</w:t>
      </w:r>
      <w:r w:rsidR="00837EF4">
        <w:br/>
      </w:r>
      <w:r w:rsidR="00837EF4" w:rsidRPr="00AD70EF">
        <w:rPr>
          <w:b/>
        </w:rPr>
        <w:t>Note</w:t>
      </w:r>
      <w:r w:rsidR="00837EF4">
        <w:t xml:space="preserve">: </w:t>
      </w:r>
      <w:r w:rsidR="00826981">
        <w:t xml:space="preserve">This was Sarah Browne, widow of John Browne, who married John Woodson after the death of his wife, Mary Pleasants.  </w:t>
      </w:r>
      <w:r w:rsidR="00837EF4">
        <w:t>Her daughter, Temperance</w:t>
      </w:r>
      <w:r w:rsidR="00826981">
        <w:t xml:space="preserve"> Browne</w:t>
      </w:r>
      <w:r w:rsidR="00837EF4">
        <w:t>, was apparently married first to a Thomas Batt, and then, to a Farrar. This was John Farrar, grandson of William Farrar and Cecily Jordan Farrar (widow of Samuel Jordan, maiden name unknown). This John was nephew to Lt. Col. John Farrar. This latter John Farrar was very active in the militia (W. A. Crozier, "Virginia Colonial Militia", 1651-1776, p</w:t>
      </w:r>
      <w:r w:rsidR="00EB785F">
        <w:t xml:space="preserve">. </w:t>
      </w:r>
      <w:r w:rsidR="00837EF4">
        <w:t>103), a coroner, a Burgess in 1680, 1683 and 1684; Justice of the Peace of Henrico County 1677-1685 and at the time of his death in 1685, sheriff of the county, 1683-1685. I can find almost nothing on the nephew</w:t>
      </w:r>
      <w:r w:rsidR="00EB785F">
        <w:t xml:space="preserve"> who married Temperance Browne-Batt</w:t>
      </w:r>
      <w:r w:rsidR="00837EF4">
        <w:t>. (</w:t>
      </w:r>
      <w:r w:rsidR="00837EF4" w:rsidRPr="00EB785F">
        <w:rPr>
          <w:i/>
        </w:rPr>
        <w:t>The Farrar's Island Family</w:t>
      </w:r>
      <w:r w:rsidR="00837EF4">
        <w:t xml:space="preserve"> by Alvahn Holmes, 1972, pp10, 137-139.)</w:t>
      </w:r>
      <w:r w:rsidR="00837EF4">
        <w:br/>
        <w:t xml:space="preserve">Another daughter appears to have been married to a Knibb; either that, or Temperance was serially married to Knibb, Batt and Farrar and all the children are hers. </w:t>
      </w:r>
      <w:r w:rsidR="00837EF4">
        <w:br/>
        <w:t>In 1690 Jun 2, John Woodson Sr sold land to Samuel Knibb and Jeremiah Brown. On the same day, he sold land to Philemon Childers, deed witnessed by "Samuel Knigg", and another patent was witnessed by "Knigg". Obviously, the scribe or transcriber was not paying attention</w:t>
      </w:r>
      <w:r w:rsidR="00EB785F">
        <w:t xml:space="preserve"> and the name was “Knibb”</w:t>
      </w:r>
      <w:r w:rsidR="00837EF4">
        <w:t xml:space="preserve">. </w:t>
      </w:r>
    </w:p>
    <w:p w:rsidR="001470B7" w:rsidRDefault="001470B7" w:rsidP="001470B7">
      <w:pPr>
        <w:pStyle w:val="NormalWeb"/>
        <w:spacing w:before="240" w:beforeAutospacing="0" w:after="240" w:afterAutospacing="0"/>
        <w:ind w:left="0" w:right="0"/>
      </w:pPr>
      <w:r>
        <w:rPr>
          <w:b/>
        </w:rPr>
        <w:t xml:space="preserve">1702 </w:t>
      </w:r>
      <w:r w:rsidR="004731D6">
        <w:rPr>
          <w:b/>
        </w:rPr>
        <w:t xml:space="preserve">- </w:t>
      </w:r>
      <w:r>
        <w:rPr>
          <w:b/>
        </w:rPr>
        <w:t xml:space="preserve">Jun 10 </w:t>
      </w:r>
      <w:r>
        <w:t xml:space="preserve">– </w:t>
      </w:r>
      <w:r w:rsidR="00837EF4" w:rsidRPr="00837EF4">
        <w:rPr>
          <w:b/>
          <w:u w:val="single"/>
        </w:rPr>
        <w:t>VA Surry</w:t>
      </w:r>
      <w:r w:rsidR="00837EF4" w:rsidRPr="00837EF4">
        <w:rPr>
          <w:b/>
        </w:rPr>
        <w:t xml:space="preserve"> – Admin – Tithables</w:t>
      </w:r>
      <w:r w:rsidR="00837EF4" w:rsidRPr="004731D6">
        <w:rPr>
          <w:b/>
        </w:rPr>
        <w:t xml:space="preserve"> - S</w:t>
      </w:r>
      <w:r w:rsidR="00837EF4" w:rsidRPr="00EB785F">
        <w:t>elected:</w:t>
      </w:r>
      <w:r>
        <w:t xml:space="preserve"> Roger Williams SR &amp; JR, John Jeffries, Benjamin Ferreby, John Pace, George Jordan, John Ironmonger, Thomas Ironmonger, William Knott SR &amp; JR, Walter Flood, John Flood, David Andrews, Richard Andrews, William Marriott, Henry Clarke SR &amp; JR, John Clarke, John Clements SR &amp; JR, Richard Washington, George Washinton, Bartholomew Andrews, Thomas Andrews, Sion Hill SR &amp; JR, Richard Hill, John Sharpe, John Grantham, Abraham Evans, John Evans, Robert Owen, John Vaughn, Thomas Cott</w:t>
      </w:r>
      <w:r w:rsidR="009E4AE0">
        <w:t>e</w:t>
      </w:r>
      <w:r>
        <w:t>n, Walter Cott</w:t>
      </w:r>
      <w:r w:rsidR="009E4AE0">
        <w:t>e</w:t>
      </w:r>
      <w:r>
        <w:t xml:space="preserve">n, John Averitt, John Baker SR &amp; JR, John Watkins, Robert Watkins, Samuel Cooke, Isaac Carrington, James Ellis, Thomas Hart, George Williams SR, Lawrence Fleming, Elias Ford, Robert Nicholson for Sampson Lanier, William Gray, John Gray, John Johnson, Richard Parker, Richard Jordan, Robert Jordan, Robert Andrews, William Cooke, Peter Bagley, Richard Bullock, Edward Greene, Richard Greene, Thomas Flood, Francis Clements, Richard Rose, Henry Savage, Francis Regan, William Rose, William Johnson, </w:t>
      </w:r>
      <w:r w:rsidRPr="00F330E8">
        <w:rPr>
          <w:b/>
        </w:rPr>
        <w:t>John Knight</w:t>
      </w:r>
      <w:r>
        <w:t xml:space="preserve">, Stephen Vaughan, Roger Williams JR, John Lanier, Clement Lanier, Henry Baker, Jeremiah Ellis SR &amp; JR, Edward Grantham, Edward Taylor, John Taylor, Timothy Sharpe, William Gray JR, Charles Williams, John Phillips,  Henry Hart, William Phillips, James Bennett, Robert Lancaster, John Hancosck, Robert Reynolds SR &amp; JR, Sampson Clarke, Robert Hart, Thomas Clarke, William Williams, George Williams, Richard Taylore, Thomas Rose, Francis Gregory, Charles Bass, Robert Hill, Thomas Waller SR &amp; JR, Robert Lancaster JR, Samuel Lancaster, David Rice, Robert Crawford, Carter Crawford, Timothy Walker, Martin Johnson, Richard Morris, John Kindred, John Clarke, William Johnson, Anthony Evans, James Griffin, Francis Clements.  </w:t>
      </w:r>
      <w:r w:rsidR="00B6754D">
        <w:t>(VA Gen. Soc. Qrtly. Vol. 23, No. 4)</w:t>
      </w:r>
    </w:p>
    <w:p w:rsidR="001470B7" w:rsidRDefault="001470B7" w:rsidP="001470B7">
      <w:pPr>
        <w:pStyle w:val="NormalWeb"/>
        <w:spacing w:before="240" w:beforeAutospacing="0" w:after="240" w:afterAutospacing="0"/>
        <w:ind w:left="0" w:right="0"/>
      </w:pPr>
      <w:r>
        <w:rPr>
          <w:b/>
        </w:rPr>
        <w:lastRenderedPageBreak/>
        <w:t xml:space="preserve">1702 </w:t>
      </w:r>
      <w:r w:rsidR="00EB785F">
        <w:rPr>
          <w:b/>
        </w:rPr>
        <w:t xml:space="preserve">- </w:t>
      </w:r>
      <w:r>
        <w:rPr>
          <w:b/>
        </w:rPr>
        <w:t xml:space="preserve">Nov 12 </w:t>
      </w:r>
      <w:r w:rsidR="00EB785F">
        <w:rPr>
          <w:b/>
        </w:rPr>
        <w:t>–</w:t>
      </w:r>
      <w:r w:rsidRPr="003C5A6A">
        <w:rPr>
          <w:b/>
          <w:u w:val="single"/>
        </w:rPr>
        <w:t xml:space="preserve"> </w:t>
      </w:r>
      <w:r>
        <w:rPr>
          <w:b/>
          <w:u w:val="single"/>
        </w:rPr>
        <w:t>VA</w:t>
      </w:r>
      <w:r w:rsidR="00EB785F">
        <w:rPr>
          <w:b/>
          <w:u w:val="single"/>
        </w:rPr>
        <w:t xml:space="preserve"> </w:t>
      </w:r>
      <w:r w:rsidR="00EB785F" w:rsidRPr="003C5A6A">
        <w:rPr>
          <w:b/>
          <w:u w:val="single"/>
        </w:rPr>
        <w:t>Stafford</w:t>
      </w:r>
      <w:r w:rsidRPr="00EB785F">
        <w:rPr>
          <w:b/>
        </w:rPr>
        <w:t xml:space="preserve"> – </w:t>
      </w:r>
      <w:r w:rsidR="00EB785F" w:rsidRPr="00EB785F">
        <w:rPr>
          <w:b/>
        </w:rPr>
        <w:t>Admin – Henry Hawley</w:t>
      </w:r>
      <w:r w:rsidR="00EB785F">
        <w:t xml:space="preserve"> - </w:t>
      </w:r>
      <w:r>
        <w:t xml:space="preserve">Court: Payment made to </w:t>
      </w:r>
      <w:r w:rsidRPr="00944701">
        <w:t>Henry Hawley</w:t>
      </w:r>
      <w:r>
        <w:t xml:space="preserve"> for killing wolves. (</w:t>
      </w:r>
      <w:r w:rsidR="00EB785F">
        <w:t xml:space="preserve">Sparacio, SCDWA, </w:t>
      </w:r>
      <w:r>
        <w:t>p. 52 )</w:t>
      </w:r>
    </w:p>
    <w:p w:rsidR="001470B7" w:rsidRDefault="001470B7" w:rsidP="001470B7">
      <w:pPr>
        <w:pStyle w:val="NormalWeb"/>
        <w:spacing w:before="240" w:beforeAutospacing="0" w:after="240" w:afterAutospacing="0"/>
        <w:ind w:left="0" w:right="0"/>
      </w:pPr>
      <w:r>
        <w:rPr>
          <w:b/>
        </w:rPr>
        <w:t xml:space="preserve">1702 </w:t>
      </w:r>
      <w:r w:rsidR="00EB785F">
        <w:rPr>
          <w:b/>
        </w:rPr>
        <w:t xml:space="preserve">- </w:t>
      </w:r>
      <w:r>
        <w:rPr>
          <w:b/>
        </w:rPr>
        <w:t xml:space="preserve">Dec 13 </w:t>
      </w:r>
      <w:r>
        <w:t xml:space="preserve">– </w:t>
      </w:r>
      <w:r w:rsidRPr="00660674">
        <w:rPr>
          <w:b/>
          <w:u w:val="single"/>
        </w:rPr>
        <w:t>VA</w:t>
      </w:r>
      <w:r w:rsidR="00EB785F">
        <w:rPr>
          <w:b/>
          <w:u w:val="single"/>
        </w:rPr>
        <w:t xml:space="preserve"> </w:t>
      </w:r>
      <w:r w:rsidR="00EB785F" w:rsidRPr="00660674">
        <w:rPr>
          <w:b/>
          <w:u w:val="single"/>
        </w:rPr>
        <w:t>Northampton</w:t>
      </w:r>
      <w:r w:rsidRPr="00EB785F">
        <w:rPr>
          <w:b/>
        </w:rPr>
        <w:t xml:space="preserve"> – Will </w:t>
      </w:r>
      <w:r w:rsidR="00EB785F" w:rsidRPr="00EB785F">
        <w:rPr>
          <w:b/>
        </w:rPr>
        <w:t>-</w:t>
      </w:r>
      <w:r w:rsidRPr="00EB785F">
        <w:rPr>
          <w:b/>
        </w:rPr>
        <w:t xml:space="preserve"> Frances Waterson</w:t>
      </w:r>
      <w:r>
        <w:t xml:space="preserve"> </w:t>
      </w:r>
      <w:r w:rsidR="00EB785F">
        <w:t>- W</w:t>
      </w:r>
      <w:r>
        <w:t xml:space="preserve">itnessed by </w:t>
      </w:r>
      <w:r w:rsidRPr="00944701">
        <w:rPr>
          <w:b/>
        </w:rPr>
        <w:t>John Knight</w:t>
      </w:r>
      <w:r>
        <w:t>, Thomas Nelson, John Frank, Ralp</w:t>
      </w:r>
      <w:r w:rsidR="00EB785F">
        <w:t>h</w:t>
      </w:r>
      <w:r>
        <w:t xml:space="preserve"> Pig</w:t>
      </w:r>
      <w:r w:rsidR="00EB785F">
        <w:t>g</w:t>
      </w:r>
      <w:r>
        <w:t>ot. (Crozier 1909, pp. 146-147)</w:t>
      </w:r>
    </w:p>
    <w:p w:rsidR="001470B7" w:rsidRDefault="001470B7" w:rsidP="001470B7">
      <w:pPr>
        <w:pStyle w:val="NormalWeb"/>
        <w:spacing w:before="240" w:beforeAutospacing="0" w:after="240" w:afterAutospacing="0"/>
        <w:ind w:left="0" w:right="0"/>
      </w:pPr>
      <w:r>
        <w:rPr>
          <w:b/>
        </w:rPr>
        <w:t xml:space="preserve">1703 </w:t>
      </w:r>
      <w:r w:rsidR="00EB785F">
        <w:rPr>
          <w:b/>
        </w:rPr>
        <w:t xml:space="preserve">- </w:t>
      </w:r>
      <w:r>
        <w:rPr>
          <w:b/>
        </w:rPr>
        <w:t>Mar 1 –</w:t>
      </w:r>
      <w:r>
        <w:t xml:space="preserve"> </w:t>
      </w:r>
      <w:r>
        <w:rPr>
          <w:b/>
          <w:u w:val="single"/>
        </w:rPr>
        <w:t>VA</w:t>
      </w:r>
      <w:r w:rsidR="00EB785F">
        <w:rPr>
          <w:b/>
          <w:u w:val="single"/>
        </w:rPr>
        <w:t xml:space="preserve"> </w:t>
      </w:r>
      <w:r w:rsidR="00EB785F" w:rsidRPr="002131DB">
        <w:rPr>
          <w:b/>
          <w:u w:val="single"/>
        </w:rPr>
        <w:t>Henrico</w:t>
      </w:r>
      <w:r w:rsidRPr="00EB785F">
        <w:rPr>
          <w:b/>
        </w:rPr>
        <w:t xml:space="preserve"> – </w:t>
      </w:r>
      <w:r w:rsidR="00EB785F" w:rsidRPr="00EB785F">
        <w:rPr>
          <w:b/>
        </w:rPr>
        <w:t>Admin – William Lewis</w:t>
      </w:r>
      <w:r w:rsidR="00EB785F">
        <w:t xml:space="preserve"> - </w:t>
      </w:r>
      <w:r>
        <w:t>Richard Bays, Sr. of Henr</w:t>
      </w:r>
      <w:r w:rsidR="00D83301">
        <w:t>i</w:t>
      </w:r>
      <w:r>
        <w:t>co Co., for 1700 lbs tobacco, to William Lewis of same, land on north side of White Oak Swamp, next to William Ferris, 100 acres, next to Richard Ferris, Nicholas Amoss and William Porter, part of 403 acres.  Wit: Wm. Blackman, C. Evans.  Jane, wife of Richard, relinquished her dower rights.  (Weisiger 1996, p. 130)</w:t>
      </w:r>
    </w:p>
    <w:p w:rsidR="001470B7" w:rsidRDefault="001470B7" w:rsidP="001470B7">
      <w:pPr>
        <w:pStyle w:val="NormalWeb"/>
        <w:spacing w:before="240" w:beforeAutospacing="0" w:after="240" w:afterAutospacing="0"/>
        <w:ind w:left="0" w:right="0"/>
      </w:pPr>
      <w:r>
        <w:rPr>
          <w:b/>
        </w:rPr>
        <w:t xml:space="preserve">1703 </w:t>
      </w:r>
      <w:r w:rsidR="00AE1AD1">
        <w:rPr>
          <w:b/>
        </w:rPr>
        <w:t xml:space="preserve">- </w:t>
      </w:r>
      <w:r>
        <w:rPr>
          <w:b/>
        </w:rPr>
        <w:t xml:space="preserve">Apr 24 </w:t>
      </w:r>
      <w:r>
        <w:t xml:space="preserve">– </w:t>
      </w:r>
      <w:r>
        <w:rPr>
          <w:b/>
          <w:u w:val="single"/>
        </w:rPr>
        <w:t>VA</w:t>
      </w:r>
      <w:r w:rsidR="00AE1AD1">
        <w:rPr>
          <w:b/>
          <w:u w:val="single"/>
        </w:rPr>
        <w:t xml:space="preserve"> </w:t>
      </w:r>
      <w:r w:rsidR="00AE1AD1" w:rsidRPr="0028796F">
        <w:rPr>
          <w:b/>
          <w:u w:val="single"/>
        </w:rPr>
        <w:t>Henrico</w:t>
      </w:r>
      <w:r w:rsidRPr="00AE1AD1">
        <w:rPr>
          <w:b/>
        </w:rPr>
        <w:t xml:space="preserve"> – </w:t>
      </w:r>
      <w:r w:rsidR="00AE1AD1" w:rsidRPr="00AE1AD1">
        <w:rPr>
          <w:b/>
        </w:rPr>
        <w:t xml:space="preserve">Admin - </w:t>
      </w:r>
      <w:r w:rsidRPr="00AE1AD1">
        <w:rPr>
          <w:b/>
        </w:rPr>
        <w:t>Mr. John Woodson</w:t>
      </w:r>
      <w:r w:rsidR="00AE1AD1">
        <w:t xml:space="preserve"> – Land patent for</w:t>
      </w:r>
      <w:r>
        <w:t xml:space="preserve"> 2700 acs. N. side of James River… Beg. At mouth of Gennitoe Cr.… Trans. Of 24 pers: incl. John Jackson, John Matthews, Elizabeth Carter, James Jackson. (Foley 1983, p. 40)</w:t>
      </w:r>
    </w:p>
    <w:p w:rsidR="001470B7" w:rsidRDefault="001470B7" w:rsidP="001470B7">
      <w:pPr>
        <w:pStyle w:val="NormalWeb"/>
        <w:spacing w:before="240" w:beforeAutospacing="0" w:after="240" w:afterAutospacing="0"/>
        <w:ind w:left="0" w:right="0"/>
      </w:pPr>
      <w:r>
        <w:rPr>
          <w:b/>
        </w:rPr>
        <w:t xml:space="preserve">1703 </w:t>
      </w:r>
      <w:r w:rsidR="004731D6">
        <w:rPr>
          <w:b/>
        </w:rPr>
        <w:t xml:space="preserve">- </w:t>
      </w:r>
      <w:r>
        <w:rPr>
          <w:b/>
        </w:rPr>
        <w:t xml:space="preserve">Jun 10 </w:t>
      </w:r>
      <w:r>
        <w:t xml:space="preserve">– </w:t>
      </w:r>
      <w:r w:rsidR="00D83301" w:rsidRPr="00D83301">
        <w:rPr>
          <w:b/>
          <w:u w:val="single"/>
        </w:rPr>
        <w:t>VA Surry</w:t>
      </w:r>
      <w:r w:rsidR="00D83301" w:rsidRPr="00D83301">
        <w:rPr>
          <w:b/>
        </w:rPr>
        <w:t xml:space="preserve"> – Admin – Tithables</w:t>
      </w:r>
      <w:r w:rsidR="00D83301" w:rsidRPr="004731D6">
        <w:rPr>
          <w:b/>
        </w:rPr>
        <w:t xml:space="preserve"> - </w:t>
      </w:r>
      <w:r w:rsidR="00D83301" w:rsidRPr="00EB785F">
        <w:t>Selected:</w:t>
      </w:r>
      <w:r>
        <w:t xml:space="preserve"> Richard Parker, John Vaughan, Walter Cotton, Henry Baker, John Lanier, Clement Lanier, John Cooke, William Cooke, Robert Nicholson, Richard Greene, Peter Bagley, </w:t>
      </w:r>
      <w:r w:rsidRPr="002B0A07">
        <w:rPr>
          <w:b/>
        </w:rPr>
        <w:t>George Jordan</w:t>
      </w:r>
      <w:r>
        <w:t xml:space="preserve">, John Sharpe, William Sharpe, William Johnson, Jeremiah Ellis, John Ellis, Edward Ellis, Edward Greene, </w:t>
      </w:r>
      <w:r w:rsidRPr="002B0A07">
        <w:rPr>
          <w:b/>
        </w:rPr>
        <w:t>Richard Moore</w:t>
      </w:r>
      <w:r>
        <w:t xml:space="preserve">, George Nicholson, Benjamin Evans, </w:t>
      </w:r>
      <w:r w:rsidRPr="002B0A07">
        <w:rPr>
          <w:b/>
        </w:rPr>
        <w:t>Peter Anderson</w:t>
      </w:r>
      <w:r>
        <w:t xml:space="preserve">, </w:t>
      </w:r>
      <w:r w:rsidRPr="00F330E8">
        <w:rPr>
          <w:b/>
        </w:rPr>
        <w:t>John Knight &amp; Valentine Williamson</w:t>
      </w:r>
      <w:r>
        <w:t xml:space="preserve">, John Johnson, Jonathan Mosely, Carter Land, Abraham Evans, John Evans, Richard Washington, George Washington, Richard Atkinson, Robert Clarke, Samuel Clark, Ingram Anderson, William Knott SR &amp; JR, Jeremiah Ellis, Henry Hollingsworth, John Pace, George Williams, </w:t>
      </w:r>
      <w:r w:rsidRPr="002B0A07">
        <w:rPr>
          <w:b/>
        </w:rPr>
        <w:t>Francis Regan</w:t>
      </w:r>
      <w:r>
        <w:t xml:space="preserve">, Walter Flood, John Flood, Benjamin Ferreby, John Watkins, Robert Watkins, </w:t>
      </w:r>
      <w:r w:rsidRPr="002B0A07">
        <w:rPr>
          <w:b/>
        </w:rPr>
        <w:t>Richard Jordan, Robert Jordan</w:t>
      </w:r>
      <w:r>
        <w:t xml:space="preserve">, William Rose, Roger Williams SR, Henry Savage, Thomas Ironmonger, Thomas Flood, Thomas Andrews, Richard Rose, Robert Andrews, Sion Hill SR &amp; JR, Richard Hill, John Greene, John Gray, Lodovick </w:t>
      </w:r>
      <w:r w:rsidR="002B0A07">
        <w:t>C</w:t>
      </w:r>
      <w:r>
        <w:t xml:space="preserve">rawford, Henry Floyd, Francis Clements, James Bryant, John Jeffries, John Clements JR, John Johnson, John Clements, Henry Clarke, John Clarke, William Clarke, Roger Williams JR, William Gray, Richard Bennett, Robert Newsome, Edward Mathews, Thomas Clarke, William Newsome, David Rice, Robert Reynolds, Robert Crawford, Carter Crawford, Martin Johnson, Charles Savage, Lovely Savage, William Williams, John Baker, John Clarke, Charles Williams, </w:t>
      </w:r>
      <w:r w:rsidRPr="002B0A07">
        <w:rPr>
          <w:b/>
        </w:rPr>
        <w:t>John Bell</w:t>
      </w:r>
      <w:r>
        <w:t>, James Atkinson, Richard Taylor, Sampson Clarke, Henry Hart, Thomas Waller and John Waller, Robert Hart, Robert Lancaster JR, Lemuel Lancaster, Timonthy Walker, John Atkinson, Joseph Richardson, Robert Lancaster, James Bennett, James Griffin, Anthony Evans.  ( VA Gen. Soc. Qrtly. Vol. 24, No. 2)</w:t>
      </w:r>
      <w:r w:rsidR="00E432F6">
        <w:t xml:space="preserve">  </w:t>
      </w:r>
    </w:p>
    <w:p w:rsidR="001470B7" w:rsidRDefault="001470B7" w:rsidP="001470B7">
      <w:pPr>
        <w:pStyle w:val="NormalWeb"/>
        <w:spacing w:before="240" w:beforeAutospacing="0" w:after="240" w:afterAutospacing="0"/>
        <w:ind w:left="0" w:right="0"/>
      </w:pPr>
      <w:r>
        <w:rPr>
          <w:b/>
        </w:rPr>
        <w:t xml:space="preserve">1703 </w:t>
      </w:r>
      <w:r w:rsidR="00AE1AD1">
        <w:rPr>
          <w:b/>
        </w:rPr>
        <w:t xml:space="preserve">- </w:t>
      </w:r>
      <w:r>
        <w:rPr>
          <w:b/>
        </w:rPr>
        <w:t>Jul 30 –</w:t>
      </w:r>
      <w:r>
        <w:t xml:space="preserve"> </w:t>
      </w:r>
      <w:r>
        <w:rPr>
          <w:b/>
          <w:u w:val="single"/>
        </w:rPr>
        <w:t>VA</w:t>
      </w:r>
      <w:r w:rsidR="00AE1AD1">
        <w:rPr>
          <w:b/>
          <w:u w:val="single"/>
        </w:rPr>
        <w:t xml:space="preserve"> </w:t>
      </w:r>
      <w:r w:rsidR="00AE1AD1" w:rsidRPr="000E63B8">
        <w:rPr>
          <w:b/>
          <w:u w:val="single"/>
        </w:rPr>
        <w:t>Henrico</w:t>
      </w:r>
      <w:r w:rsidRPr="00AE1AD1">
        <w:rPr>
          <w:b/>
        </w:rPr>
        <w:t xml:space="preserve"> – </w:t>
      </w:r>
      <w:r w:rsidR="00AE1AD1" w:rsidRPr="00AE1AD1">
        <w:rPr>
          <w:b/>
        </w:rPr>
        <w:t xml:space="preserve">Admin - </w:t>
      </w:r>
      <w:r w:rsidRPr="00AE1AD1">
        <w:rPr>
          <w:b/>
        </w:rPr>
        <w:t>John Woodson</w:t>
      </w:r>
      <w:r w:rsidR="00AE1AD1">
        <w:t xml:space="preserve"> - O</w:t>
      </w:r>
      <w:r>
        <w:t>f Henrico Co., merchant, to Hugh Jones of same, planter, for 200 acrees conveyed to him by Jones, conveys 500 acres on north side James River, next to place called Half Cinque, being part of a tract granted to him by patent 25 Apr 1701 bounded by Chickahominy Swamp.  Wit: Absolo</w:t>
      </w:r>
      <w:r w:rsidR="00AE1AD1">
        <w:t>m</w:t>
      </w:r>
      <w:r>
        <w:t xml:space="preserve"> (A) Smith, Stephen (X) Lewis.  Signed: John Woodson  * Judith, wife of John, relinquished her dower right by Charles Evans.  Judith and John Woodson of Henrico Co, appoint Charles Evans of same, their attorney.  Witnessed, signed as above.  (Weisiger 1996, p. 127.)</w:t>
      </w:r>
    </w:p>
    <w:p w:rsidR="001470B7" w:rsidRDefault="001470B7" w:rsidP="001470B7">
      <w:pPr>
        <w:pStyle w:val="NormalWeb"/>
        <w:spacing w:before="240" w:beforeAutospacing="0" w:after="240" w:afterAutospacing="0"/>
        <w:ind w:left="0" w:right="0"/>
      </w:pPr>
      <w:r>
        <w:rPr>
          <w:b/>
        </w:rPr>
        <w:lastRenderedPageBreak/>
        <w:t xml:space="preserve">1703 </w:t>
      </w:r>
      <w:r w:rsidR="00EB785F">
        <w:rPr>
          <w:b/>
        </w:rPr>
        <w:t xml:space="preserve">- </w:t>
      </w:r>
      <w:r>
        <w:rPr>
          <w:b/>
        </w:rPr>
        <w:t>Dec 16 –</w:t>
      </w:r>
      <w:r>
        <w:t xml:space="preserve"> </w:t>
      </w:r>
      <w:r w:rsidR="007309C2" w:rsidRPr="007309C2">
        <w:rPr>
          <w:b/>
          <w:u w:val="single"/>
        </w:rPr>
        <w:t>VA Stafford</w:t>
      </w:r>
      <w:r w:rsidR="007309C2" w:rsidRPr="007309C2">
        <w:rPr>
          <w:b/>
        </w:rPr>
        <w:t xml:space="preserve"> - Admin – Thomas Knight</w:t>
      </w:r>
      <w:r w:rsidR="007309C2" w:rsidRPr="007309C2">
        <w:t xml:space="preserve"> - Court:</w:t>
      </w:r>
      <w:r w:rsidR="007309C2" w:rsidRPr="007309C2">
        <w:rPr>
          <w:b/>
        </w:rPr>
        <w:t xml:space="preserve"> </w:t>
      </w:r>
      <w:r>
        <w:t xml:space="preserve">Auction of the Estate of Francis Hund – </w:t>
      </w:r>
      <w:r w:rsidRPr="0079673A">
        <w:rPr>
          <w:b/>
        </w:rPr>
        <w:t>Thomas Knight</w:t>
      </w:r>
      <w:r>
        <w:t xml:space="preserve"> came and did confess Judgment to the Estate of Francis Hund for sum Forty five pounds Tobacco for goods purchased of said Estate… (</w:t>
      </w:r>
      <w:r w:rsidR="00EB785F">
        <w:t xml:space="preserve">Sparacio, SCWDA, </w:t>
      </w:r>
      <w:r>
        <w:t>p. 73)</w:t>
      </w:r>
    </w:p>
    <w:p w:rsidR="001470B7" w:rsidRDefault="001470B7" w:rsidP="001470B7">
      <w:pPr>
        <w:pStyle w:val="NormalWeb"/>
        <w:spacing w:before="240" w:beforeAutospacing="0" w:after="240" w:afterAutospacing="0"/>
        <w:ind w:left="0" w:right="0"/>
      </w:pPr>
      <w:r>
        <w:rPr>
          <w:b/>
        </w:rPr>
        <w:t xml:space="preserve">1704 </w:t>
      </w:r>
      <w:r w:rsidR="00EB785F">
        <w:rPr>
          <w:b/>
        </w:rPr>
        <w:t xml:space="preserve">- </w:t>
      </w:r>
      <w:r>
        <w:rPr>
          <w:b/>
        </w:rPr>
        <w:t xml:space="preserve">Feb 31 </w:t>
      </w:r>
      <w:r>
        <w:t xml:space="preserve">– </w:t>
      </w:r>
      <w:r>
        <w:rPr>
          <w:b/>
          <w:u w:val="single"/>
        </w:rPr>
        <w:t>VA</w:t>
      </w:r>
      <w:r w:rsidR="008154D6">
        <w:rPr>
          <w:b/>
          <w:u w:val="single"/>
        </w:rPr>
        <w:t xml:space="preserve"> </w:t>
      </w:r>
      <w:r w:rsidR="008154D6" w:rsidRPr="00E8596F">
        <w:rPr>
          <w:b/>
          <w:u w:val="single"/>
        </w:rPr>
        <w:t>Henrico</w:t>
      </w:r>
      <w:r w:rsidRPr="008154D6">
        <w:rPr>
          <w:b/>
        </w:rPr>
        <w:t xml:space="preserve"> – </w:t>
      </w:r>
      <w:r w:rsidR="00D56615" w:rsidRPr="008154D6">
        <w:rPr>
          <w:b/>
        </w:rPr>
        <w:t xml:space="preserve">Admin - </w:t>
      </w:r>
      <w:r w:rsidRPr="008154D6">
        <w:rPr>
          <w:b/>
        </w:rPr>
        <w:t xml:space="preserve">Richard Ferris </w:t>
      </w:r>
      <w:r w:rsidR="00EB785F">
        <w:rPr>
          <w:b/>
        </w:rPr>
        <w:t>&amp;</w:t>
      </w:r>
      <w:r w:rsidRPr="008154D6">
        <w:rPr>
          <w:b/>
        </w:rPr>
        <w:t xml:space="preserve"> William Ferris</w:t>
      </w:r>
      <w:r w:rsidR="008154D6">
        <w:t xml:space="preserve"> - </w:t>
      </w:r>
      <w:r>
        <w:t xml:space="preserve"> (apparently brothers?) mentioned in land sale from Richard Bays to William Lewis. </w:t>
      </w:r>
      <w:r w:rsidR="00AE1AD1">
        <w:t>(</w:t>
      </w:r>
      <w:r>
        <w:t>Weisiger 1996, p. 130)</w:t>
      </w:r>
    </w:p>
    <w:p w:rsidR="001470B7" w:rsidRDefault="001470B7" w:rsidP="001470B7">
      <w:pPr>
        <w:pStyle w:val="NormalWeb"/>
        <w:spacing w:before="240" w:beforeAutospacing="0" w:after="240" w:afterAutospacing="0"/>
        <w:ind w:left="0" w:right="0"/>
      </w:pPr>
      <w:r>
        <w:rPr>
          <w:b/>
        </w:rPr>
        <w:t xml:space="preserve">1704 </w:t>
      </w:r>
      <w:r w:rsidR="00AE1AD1">
        <w:rPr>
          <w:b/>
        </w:rPr>
        <w:t xml:space="preserve">- </w:t>
      </w:r>
      <w:r>
        <w:rPr>
          <w:b/>
        </w:rPr>
        <w:t xml:space="preserve">May 31 </w:t>
      </w:r>
      <w:r>
        <w:t xml:space="preserve">– </w:t>
      </w:r>
      <w:r>
        <w:rPr>
          <w:b/>
          <w:u w:val="single"/>
        </w:rPr>
        <w:t>VA</w:t>
      </w:r>
      <w:r w:rsidR="00AE1AD1">
        <w:rPr>
          <w:b/>
          <w:u w:val="single"/>
        </w:rPr>
        <w:t xml:space="preserve"> </w:t>
      </w:r>
      <w:r w:rsidR="00AE1AD1" w:rsidRPr="002131DB">
        <w:rPr>
          <w:b/>
          <w:u w:val="single"/>
        </w:rPr>
        <w:t>Henrico</w:t>
      </w:r>
      <w:r w:rsidRPr="00AE1AD1">
        <w:rPr>
          <w:b/>
        </w:rPr>
        <w:t xml:space="preserve"> – </w:t>
      </w:r>
      <w:r w:rsidR="00AE1AD1" w:rsidRPr="00AE1AD1">
        <w:rPr>
          <w:b/>
        </w:rPr>
        <w:t xml:space="preserve">Admin - </w:t>
      </w:r>
      <w:r w:rsidRPr="00AE1AD1">
        <w:rPr>
          <w:b/>
        </w:rPr>
        <w:t>John Woodson</w:t>
      </w:r>
      <w:r>
        <w:t xml:space="preserve"> </w:t>
      </w:r>
      <w:r w:rsidR="00AE1AD1">
        <w:t>- O</w:t>
      </w:r>
      <w:r>
        <w:t xml:space="preserve">f Henrico Co., merchant, to Edward Hatcher, Sr. of same, Gent., make agreement: Woodson confirms to Hatcher land on Cornelius Creek on north side of James River, 150 acres, bounded by the creek; being part of a patent to Robert Burton and sold </w:t>
      </w:r>
      <w:r w:rsidR="00AE1AD1">
        <w:t>by</w:t>
      </w:r>
      <w:r>
        <w:t xml:space="preserve"> him to William Hobson, and also Woodson hath given Hatcher 28 lbs 15 shillings in store goods.  For this Hatcher gives Woodson a tract on south side James River at Neck of Land, 50 acres, bounded by William Hatcher, the river.  Wit: John Archer, Charles Evans, signed etc</w:t>
      </w:r>
      <w:r w:rsidR="00EB785F">
        <w:t xml:space="preserve">.  * </w:t>
      </w:r>
      <w:r>
        <w:t xml:space="preserve"> wife Judith of Joh</w:t>
      </w:r>
      <w:r w:rsidR="00AE1AD1">
        <w:t>n</w:t>
      </w:r>
      <w:r>
        <w:t>, and Mary of Edward, relinquished their dower rights.  (Weisiger 1996, p. 131)</w:t>
      </w:r>
    </w:p>
    <w:p w:rsidR="001470B7" w:rsidRDefault="001470B7" w:rsidP="001470B7">
      <w:pPr>
        <w:pStyle w:val="NormalWeb"/>
        <w:spacing w:before="240" w:beforeAutospacing="0" w:after="240" w:afterAutospacing="0"/>
        <w:ind w:left="0" w:right="0"/>
      </w:pPr>
      <w:r>
        <w:rPr>
          <w:b/>
        </w:rPr>
        <w:t xml:space="preserve">1704 </w:t>
      </w:r>
      <w:r w:rsidR="003B2963">
        <w:rPr>
          <w:b/>
        </w:rPr>
        <w:t xml:space="preserve">- </w:t>
      </w:r>
      <w:r>
        <w:rPr>
          <w:b/>
        </w:rPr>
        <w:t xml:space="preserve">Jun 5 </w:t>
      </w:r>
      <w:r>
        <w:t xml:space="preserve">– </w:t>
      </w:r>
      <w:r w:rsidRPr="00A41FB3">
        <w:rPr>
          <w:b/>
          <w:u w:val="single"/>
        </w:rPr>
        <w:t>VA</w:t>
      </w:r>
      <w:r w:rsidR="003B2963">
        <w:rPr>
          <w:b/>
          <w:u w:val="single"/>
        </w:rPr>
        <w:t xml:space="preserve"> </w:t>
      </w:r>
      <w:r w:rsidR="003B2963" w:rsidRPr="00A41FB3">
        <w:rPr>
          <w:b/>
          <w:u w:val="single"/>
        </w:rPr>
        <w:t>Richmond</w:t>
      </w:r>
      <w:r w:rsidRPr="003B2963">
        <w:rPr>
          <w:b/>
        </w:rPr>
        <w:t xml:space="preserve"> – </w:t>
      </w:r>
      <w:r w:rsidR="003B2963" w:rsidRPr="003B2963">
        <w:rPr>
          <w:b/>
        </w:rPr>
        <w:t xml:space="preserve">Admin - </w:t>
      </w:r>
      <w:r w:rsidRPr="00A41FB3">
        <w:rPr>
          <w:b/>
        </w:rPr>
        <w:t>Thomas Knight</w:t>
      </w:r>
      <w:r>
        <w:t xml:space="preserve"> </w:t>
      </w:r>
      <w:r w:rsidR="003B2963">
        <w:t>- O</w:t>
      </w:r>
      <w:r>
        <w:t>f Northumberland Co. 1250 acs. in Richmond Co. Wrnt. 19 Oct. Last. Surv. by Edwin Conway. On Rappahanock R., adj. Mr. John Waugh, on Rocky Penn Run. (Gray 1987, p. 26)</w:t>
      </w:r>
    </w:p>
    <w:p w:rsidR="001470B7" w:rsidRDefault="001470B7" w:rsidP="001470B7">
      <w:pPr>
        <w:pStyle w:val="NormalWeb"/>
        <w:spacing w:before="240" w:beforeAutospacing="0" w:after="240" w:afterAutospacing="0"/>
        <w:ind w:left="0" w:right="0"/>
      </w:pPr>
      <w:r>
        <w:rPr>
          <w:b/>
        </w:rPr>
        <w:t xml:space="preserve">1704 </w:t>
      </w:r>
      <w:r w:rsidR="003B2963">
        <w:rPr>
          <w:b/>
        </w:rPr>
        <w:t xml:space="preserve">- </w:t>
      </w:r>
      <w:r>
        <w:rPr>
          <w:b/>
        </w:rPr>
        <w:t xml:space="preserve">Jun 6 </w:t>
      </w:r>
      <w:r>
        <w:t xml:space="preserve">– </w:t>
      </w:r>
      <w:r w:rsidRPr="00A41FB3">
        <w:rPr>
          <w:b/>
          <w:u w:val="single"/>
        </w:rPr>
        <w:t>VA</w:t>
      </w:r>
      <w:r w:rsidR="003B2963">
        <w:rPr>
          <w:b/>
          <w:u w:val="single"/>
        </w:rPr>
        <w:t xml:space="preserve"> </w:t>
      </w:r>
      <w:r w:rsidR="003B2963" w:rsidRPr="00A41FB3">
        <w:rPr>
          <w:b/>
          <w:u w:val="single"/>
        </w:rPr>
        <w:t>Richmond</w:t>
      </w:r>
      <w:r w:rsidRPr="003B2963">
        <w:rPr>
          <w:b/>
        </w:rPr>
        <w:t xml:space="preserve"> –</w:t>
      </w:r>
      <w:r w:rsidR="003B2963" w:rsidRPr="003B2963">
        <w:rPr>
          <w:b/>
        </w:rPr>
        <w:t xml:space="preserve"> Admin - </w:t>
      </w:r>
      <w:r w:rsidRPr="003B2963">
        <w:rPr>
          <w:b/>
        </w:rPr>
        <w:t xml:space="preserve"> Hancock Lee</w:t>
      </w:r>
      <w:r>
        <w:t xml:space="preserve"> </w:t>
      </w:r>
      <w:r w:rsidR="003B2963">
        <w:t>- O</w:t>
      </w:r>
      <w:r>
        <w:t xml:space="preserve">f </w:t>
      </w:r>
      <w:r w:rsidR="00AD70EF">
        <w:t>N</w:t>
      </w:r>
      <w:r>
        <w:t xml:space="preserve">orthumberland Co. 1353 Acs. in Richmond Co. Wrnt. 20 Oct. Last. Surv. by Edwin Conway. Adj. Mr. </w:t>
      </w:r>
      <w:r w:rsidRPr="00A41FB3">
        <w:rPr>
          <w:b/>
        </w:rPr>
        <w:t>Thomas Knight</w:t>
      </w:r>
      <w:r>
        <w:t>, Horse Penn Run of Rappahanock R. (Gray 1987, p. 26)</w:t>
      </w:r>
    </w:p>
    <w:p w:rsidR="001470B7" w:rsidRDefault="001470B7" w:rsidP="001470B7">
      <w:pPr>
        <w:pStyle w:val="NormalWeb"/>
        <w:spacing w:before="240" w:beforeAutospacing="0" w:after="240" w:afterAutospacing="0"/>
        <w:ind w:left="0" w:right="0"/>
      </w:pPr>
      <w:r>
        <w:rPr>
          <w:b/>
        </w:rPr>
        <w:t xml:space="preserve">1704 </w:t>
      </w:r>
      <w:r w:rsidR="00970C5D">
        <w:rPr>
          <w:b/>
        </w:rPr>
        <w:t xml:space="preserve">- </w:t>
      </w:r>
      <w:r>
        <w:rPr>
          <w:b/>
        </w:rPr>
        <w:t xml:space="preserve">Jun 24 </w:t>
      </w:r>
      <w:r>
        <w:t xml:space="preserve">– </w:t>
      </w:r>
      <w:r>
        <w:rPr>
          <w:b/>
          <w:u w:val="single"/>
        </w:rPr>
        <w:t>VA</w:t>
      </w:r>
      <w:r w:rsidR="003B2963">
        <w:rPr>
          <w:b/>
          <w:u w:val="single"/>
        </w:rPr>
        <w:t xml:space="preserve"> </w:t>
      </w:r>
      <w:r w:rsidR="003328DE">
        <w:rPr>
          <w:b/>
          <w:u w:val="single"/>
        </w:rPr>
        <w:t>Richmond</w:t>
      </w:r>
      <w:r w:rsidRPr="003328DE">
        <w:rPr>
          <w:b/>
        </w:rPr>
        <w:t xml:space="preserve"> </w:t>
      </w:r>
      <w:r w:rsidR="003B2963" w:rsidRPr="003328DE">
        <w:rPr>
          <w:b/>
        </w:rPr>
        <w:t>–</w:t>
      </w:r>
      <w:r w:rsidRPr="003328DE">
        <w:rPr>
          <w:b/>
        </w:rPr>
        <w:t xml:space="preserve"> </w:t>
      </w:r>
      <w:r w:rsidR="003B2963" w:rsidRPr="003328DE">
        <w:rPr>
          <w:b/>
        </w:rPr>
        <w:t>Admin – Isaac Knight</w:t>
      </w:r>
      <w:r w:rsidR="003B2963">
        <w:t xml:space="preserve"> - </w:t>
      </w:r>
      <w:r>
        <w:t xml:space="preserve">From a List of Ships that have been Cleared in </w:t>
      </w:r>
      <w:r w:rsidRPr="001D482C">
        <w:rPr>
          <w:b/>
        </w:rPr>
        <w:t>Rappahanock River</w:t>
      </w:r>
      <w:r>
        <w:t xml:space="preserve"> from 25</w:t>
      </w:r>
      <w:r w:rsidRPr="00741756">
        <w:rPr>
          <w:vertAlign w:val="superscript"/>
        </w:rPr>
        <w:t>th</w:t>
      </w:r>
      <w:r>
        <w:t xml:space="preserve"> March to 24</w:t>
      </w:r>
      <w:r w:rsidRPr="00741756">
        <w:rPr>
          <w:vertAlign w:val="superscript"/>
        </w:rPr>
        <w:t>th</w:t>
      </w:r>
      <w:r>
        <w:t xml:space="preserve"> June 1704: “Mayflower of Virginia”, </w:t>
      </w:r>
      <w:r w:rsidRPr="003371A9">
        <w:rPr>
          <w:b/>
        </w:rPr>
        <w:t>Isaac Knight</w:t>
      </w:r>
      <w:r>
        <w:t xml:space="preserve">, Master, Owners: John Foster, </w:t>
      </w:r>
      <w:r w:rsidRPr="003371A9">
        <w:rPr>
          <w:b/>
        </w:rPr>
        <w:t>Isaac Knight</w:t>
      </w:r>
      <w:r>
        <w:t>, Elisha James, Hugh Hayward. (</w:t>
      </w:r>
      <w:r w:rsidR="003B2963">
        <w:t xml:space="preserve">des Cognets, </w:t>
      </w:r>
      <w:r>
        <w:t>p. 309)</w:t>
      </w:r>
    </w:p>
    <w:p w:rsidR="001470B7" w:rsidRDefault="001470B7" w:rsidP="001470B7">
      <w:pPr>
        <w:pStyle w:val="NormalWeb"/>
        <w:spacing w:before="240" w:beforeAutospacing="0" w:after="240" w:afterAutospacing="0"/>
        <w:ind w:left="0" w:right="0"/>
      </w:pPr>
      <w:r>
        <w:rPr>
          <w:b/>
        </w:rPr>
        <w:t xml:space="preserve">1704 </w:t>
      </w:r>
      <w:r w:rsidR="00AE1AD1">
        <w:rPr>
          <w:b/>
        </w:rPr>
        <w:t xml:space="preserve">- </w:t>
      </w:r>
      <w:r>
        <w:rPr>
          <w:b/>
        </w:rPr>
        <w:t xml:space="preserve">Oct 1 </w:t>
      </w:r>
      <w:r>
        <w:t xml:space="preserve">– </w:t>
      </w:r>
      <w:r>
        <w:rPr>
          <w:b/>
          <w:u w:val="single"/>
        </w:rPr>
        <w:t>VA</w:t>
      </w:r>
      <w:r w:rsidR="00AE1AD1">
        <w:rPr>
          <w:b/>
          <w:u w:val="single"/>
        </w:rPr>
        <w:t xml:space="preserve"> </w:t>
      </w:r>
      <w:r w:rsidR="00AE1AD1" w:rsidRPr="002131DB">
        <w:rPr>
          <w:b/>
          <w:u w:val="single"/>
        </w:rPr>
        <w:t>Henrico</w:t>
      </w:r>
      <w:r w:rsidRPr="00AE1AD1">
        <w:rPr>
          <w:b/>
        </w:rPr>
        <w:t xml:space="preserve"> – </w:t>
      </w:r>
      <w:r w:rsidR="00AE1AD1" w:rsidRPr="00AE1AD1">
        <w:rPr>
          <w:b/>
        </w:rPr>
        <w:t xml:space="preserve">Admin - </w:t>
      </w:r>
      <w:r w:rsidRPr="00AE1AD1">
        <w:rPr>
          <w:b/>
        </w:rPr>
        <w:t>John Woodson</w:t>
      </w:r>
      <w:r>
        <w:t xml:space="preserve"> </w:t>
      </w:r>
      <w:r w:rsidR="00AE1AD1">
        <w:t xml:space="preserve">- </w:t>
      </w:r>
      <w:r>
        <w:t xml:space="preserve">of Henrico Co., for 3 lbs (money) to Edward Curd of same, land on north side of James River, bounded by lands formerly James Blair’s, Cornelius Creek, Four Mile Creek and main road to falls of James River, 600 acres; being part of a grant to John Woodson, Jr. by patent 23 Oct 1690.  Wit: Obadiah Smith, Stephen Lewis, Mary Lester.  Signed and wife Judith relinquished dower rights.  (Weisiger 1996, p. 135) </w:t>
      </w:r>
    </w:p>
    <w:p w:rsidR="001470B7" w:rsidRDefault="001470B7" w:rsidP="001470B7">
      <w:pPr>
        <w:pStyle w:val="NormalWeb"/>
        <w:spacing w:before="240" w:beforeAutospacing="0" w:after="240" w:afterAutospacing="0"/>
        <w:ind w:left="0" w:right="0"/>
      </w:pPr>
      <w:r>
        <w:rPr>
          <w:b/>
        </w:rPr>
        <w:t xml:space="preserve">1704 </w:t>
      </w:r>
      <w:r w:rsidR="00AE1AD1">
        <w:rPr>
          <w:b/>
        </w:rPr>
        <w:t xml:space="preserve">- </w:t>
      </w:r>
      <w:r>
        <w:rPr>
          <w:b/>
        </w:rPr>
        <w:t xml:space="preserve">Oct 20 </w:t>
      </w:r>
      <w:r>
        <w:t xml:space="preserve">– </w:t>
      </w:r>
      <w:r>
        <w:rPr>
          <w:b/>
          <w:u w:val="single"/>
        </w:rPr>
        <w:t>VA</w:t>
      </w:r>
      <w:r w:rsidR="00AE1AD1">
        <w:rPr>
          <w:b/>
          <w:u w:val="single"/>
        </w:rPr>
        <w:t xml:space="preserve"> </w:t>
      </w:r>
      <w:r w:rsidR="00AE1AD1" w:rsidRPr="00500C77">
        <w:rPr>
          <w:b/>
          <w:u w:val="single"/>
        </w:rPr>
        <w:t>Henrico</w:t>
      </w:r>
      <w:r w:rsidRPr="00AE1AD1">
        <w:rPr>
          <w:b/>
        </w:rPr>
        <w:t xml:space="preserve"> – </w:t>
      </w:r>
      <w:r w:rsidR="00AE1AD1" w:rsidRPr="00AE1AD1">
        <w:rPr>
          <w:b/>
        </w:rPr>
        <w:t xml:space="preserve">Admin - </w:t>
      </w:r>
      <w:r w:rsidRPr="00AE1AD1">
        <w:rPr>
          <w:b/>
        </w:rPr>
        <w:t>Mr. Robert Woodson</w:t>
      </w:r>
      <w:r w:rsidR="00AE1AD1">
        <w:t xml:space="preserve"> – Land patent for</w:t>
      </w:r>
      <w:r>
        <w:t xml:space="preserve"> 171 acs. Pd for 4 headrights. (Foley 1983, p. 41)</w:t>
      </w:r>
    </w:p>
    <w:p w:rsidR="001470B7" w:rsidRDefault="001470B7" w:rsidP="001470B7">
      <w:pPr>
        <w:pStyle w:val="NormalWeb"/>
        <w:spacing w:before="240" w:beforeAutospacing="0" w:after="240" w:afterAutospacing="0"/>
        <w:ind w:left="0" w:right="0"/>
      </w:pPr>
      <w:r>
        <w:rPr>
          <w:b/>
        </w:rPr>
        <w:t xml:space="preserve">1704 </w:t>
      </w:r>
      <w:r>
        <w:t xml:space="preserve">– </w:t>
      </w:r>
      <w:r w:rsidRPr="007902AF">
        <w:rPr>
          <w:b/>
          <w:u w:val="single"/>
        </w:rPr>
        <w:t>VA</w:t>
      </w:r>
      <w:r w:rsidR="007309C2">
        <w:rPr>
          <w:b/>
          <w:u w:val="single"/>
        </w:rPr>
        <w:t xml:space="preserve"> </w:t>
      </w:r>
      <w:r w:rsidR="007309C2" w:rsidRPr="007902AF">
        <w:rPr>
          <w:b/>
          <w:u w:val="single"/>
        </w:rPr>
        <w:t>Accomack</w:t>
      </w:r>
      <w:r w:rsidR="00A84507" w:rsidRPr="0043444C">
        <w:rPr>
          <w:b/>
        </w:rPr>
        <w:t xml:space="preserve"> – Admin - Rent Roll</w:t>
      </w:r>
      <w:r w:rsidR="00A84507">
        <w:rPr>
          <w:b/>
        </w:rPr>
        <w:t xml:space="preserve"> </w:t>
      </w:r>
      <w:r w:rsidR="007309C2">
        <w:t>-</w:t>
      </w:r>
      <w:r>
        <w:t xml:space="preserve"> </w:t>
      </w:r>
      <w:r w:rsidRPr="00944701">
        <w:rPr>
          <w:b/>
        </w:rPr>
        <w:t>No Knights</w:t>
      </w:r>
      <w:r>
        <w:t xml:space="preserve"> </w:t>
      </w:r>
      <w:r w:rsidR="008154D6">
        <w:t xml:space="preserve">but other names of interest are: </w:t>
      </w:r>
      <w:r>
        <w:t>Denis Moore, Edward Bell, Edward Moore, Elias Taylor, George Parker, George Johnson, Henry Stokes, Joseph Clark, John Collins, John Parker, John Evans, John Abbott, John Baker, James Taylor, John Collins, James Walker, Ingold Cobb, John Parker, John Carter, Nathaniel Ratcliff, Robert Bell, Roulard Savage, Rodger Abbott, Sylvanus Cole, Thomas Clark, Thomas Rose, Thomas Bell SR &amp; JR, Thomas Moore, William Andrews, William Fletcher, William Moore, William Cole, William Lewis, William Williamson. (des Cognets, pp. 123-129)</w:t>
      </w:r>
    </w:p>
    <w:p w:rsidR="001470B7" w:rsidRDefault="001470B7" w:rsidP="001470B7">
      <w:pPr>
        <w:pStyle w:val="NormalWeb"/>
        <w:spacing w:before="240" w:beforeAutospacing="0" w:after="240" w:afterAutospacing="0"/>
        <w:ind w:left="0" w:right="0"/>
      </w:pPr>
      <w:r>
        <w:rPr>
          <w:b/>
        </w:rPr>
        <w:lastRenderedPageBreak/>
        <w:t xml:space="preserve">1704 </w:t>
      </w:r>
      <w:r>
        <w:t xml:space="preserve">– </w:t>
      </w:r>
      <w:r w:rsidRPr="007902AF">
        <w:rPr>
          <w:b/>
          <w:u w:val="single"/>
        </w:rPr>
        <w:t>VA</w:t>
      </w:r>
      <w:r w:rsidR="007309C2">
        <w:rPr>
          <w:b/>
          <w:u w:val="single"/>
        </w:rPr>
        <w:t xml:space="preserve"> </w:t>
      </w:r>
      <w:r w:rsidR="007309C2" w:rsidRPr="007902AF">
        <w:rPr>
          <w:b/>
          <w:u w:val="single"/>
        </w:rPr>
        <w:t>Middlesex</w:t>
      </w:r>
      <w:r w:rsidR="00A84507" w:rsidRPr="0043444C">
        <w:rPr>
          <w:b/>
        </w:rPr>
        <w:t xml:space="preserve"> – Admin - Rent Roll</w:t>
      </w:r>
      <w:r w:rsidR="00A84507">
        <w:rPr>
          <w:b/>
        </w:rPr>
        <w:t xml:space="preserve"> </w:t>
      </w:r>
      <w:r w:rsidR="00A84507">
        <w:t xml:space="preserve">- </w:t>
      </w:r>
      <w:r w:rsidRPr="00944701">
        <w:rPr>
          <w:b/>
        </w:rPr>
        <w:t>No Knights</w:t>
      </w:r>
      <w:r>
        <w:t xml:space="preserve">, </w:t>
      </w:r>
      <w:r w:rsidR="008154D6">
        <w:t xml:space="preserve">names of interest: </w:t>
      </w:r>
      <w:r>
        <w:t>Col. Carter, John Southern, Thomas Stapleton, Richard Kemp, Robert Williamson, Thomas Lee, Valentine Mayo, William Montague, Edward Williams, Alexander Murray, Edward Clark, Col. Kemp. (des Cognets, pp. 131-133)</w:t>
      </w:r>
    </w:p>
    <w:p w:rsidR="001470B7" w:rsidRDefault="001470B7" w:rsidP="001470B7">
      <w:pPr>
        <w:pStyle w:val="NormalWeb"/>
        <w:spacing w:before="240" w:beforeAutospacing="0" w:after="240" w:afterAutospacing="0"/>
        <w:ind w:left="0" w:right="0"/>
      </w:pPr>
      <w:r>
        <w:rPr>
          <w:b/>
        </w:rPr>
        <w:t xml:space="preserve">1704 </w:t>
      </w:r>
      <w:r>
        <w:t xml:space="preserve">– </w:t>
      </w:r>
      <w:r w:rsidRPr="00B501E8">
        <w:rPr>
          <w:b/>
          <w:u w:val="single"/>
        </w:rPr>
        <w:t>VA</w:t>
      </w:r>
      <w:r w:rsidR="00A84507">
        <w:rPr>
          <w:b/>
          <w:u w:val="single"/>
        </w:rPr>
        <w:t xml:space="preserve"> </w:t>
      </w:r>
      <w:r w:rsidR="00A84507" w:rsidRPr="00B501E8">
        <w:rPr>
          <w:b/>
          <w:u w:val="single"/>
        </w:rPr>
        <w:t>Gloucester</w:t>
      </w:r>
      <w:r w:rsidR="00A84507" w:rsidRPr="0043444C">
        <w:rPr>
          <w:b/>
        </w:rPr>
        <w:t xml:space="preserve"> – Admin - Rent Roll</w:t>
      </w:r>
      <w:r w:rsidR="00A84507">
        <w:rPr>
          <w:b/>
        </w:rPr>
        <w:t xml:space="preserve"> </w:t>
      </w:r>
      <w:r w:rsidR="00A84507">
        <w:t xml:space="preserve">- </w:t>
      </w:r>
      <w:r w:rsidRPr="00B501E8">
        <w:rPr>
          <w:b/>
        </w:rPr>
        <w:t>Abbington Parish</w:t>
      </w:r>
      <w:r>
        <w:t xml:space="preserve">: John Stokes, Thomas Coleman, John Butler, Benjamin Clements, Joseph Moore, William Kemp, Joseph Coleman, Thomas Walker. </w:t>
      </w:r>
      <w:r w:rsidRPr="00B501E8">
        <w:rPr>
          <w:b/>
        </w:rPr>
        <w:t>Ware Parish:</w:t>
      </w:r>
      <w:r>
        <w:rPr>
          <w:b/>
        </w:rPr>
        <w:t xml:space="preserve"> </w:t>
      </w:r>
      <w:r w:rsidRPr="00B501E8">
        <w:t>Sarah Moore, Thomas Powell</w:t>
      </w:r>
      <w:r>
        <w:t>, George Moore, Anthony Gregory, Peter Kemp</w:t>
      </w:r>
      <w:r w:rsidR="00EB785F">
        <w:t>.</w:t>
      </w:r>
      <w:r>
        <w:t xml:space="preserve"> </w:t>
      </w:r>
      <w:r w:rsidRPr="00B501E8">
        <w:rPr>
          <w:b/>
        </w:rPr>
        <w:t>Kingston Parish</w:t>
      </w:r>
      <w:r>
        <w:t xml:space="preserve">: Andrew Bell, </w:t>
      </w:r>
      <w:r w:rsidRPr="00944701">
        <w:rPr>
          <w:b/>
        </w:rPr>
        <w:t>Henry Knight</w:t>
      </w:r>
      <w:r>
        <w:t xml:space="preserve"> (240 acs.), John Williams, John Floyd, George Roberts, Thomas Kemp, John Andrews, James Taylor</w:t>
      </w:r>
      <w:r w:rsidR="00EB785F">
        <w:t>.</w:t>
      </w:r>
      <w:r>
        <w:t xml:space="preserve"> </w:t>
      </w:r>
      <w:r w:rsidRPr="00BD2651">
        <w:rPr>
          <w:b/>
        </w:rPr>
        <w:t>Petso Parish</w:t>
      </w:r>
      <w:r>
        <w:t>: Robert Carter, Benjamin Clements, John Clarke (100 acs), William Cook, John Coleman, John Harper, Stephen Johnson, Capt. Edward Lewis, Richard Lee Esq., John Pate, Richard Price, Augustine Smith SR &amp; JR, Conquest Wyatt. (des Cognets, pp. 141-148)</w:t>
      </w:r>
    </w:p>
    <w:p w:rsidR="001470B7" w:rsidRDefault="001470B7" w:rsidP="001470B7">
      <w:pPr>
        <w:pStyle w:val="NormalWeb"/>
        <w:spacing w:before="240" w:beforeAutospacing="0" w:after="240" w:afterAutospacing="0"/>
        <w:ind w:left="0" w:right="0"/>
      </w:pPr>
      <w:r>
        <w:rPr>
          <w:b/>
        </w:rPr>
        <w:t xml:space="preserve">1704 </w:t>
      </w:r>
      <w:r>
        <w:t xml:space="preserve">– </w:t>
      </w:r>
      <w:r w:rsidRPr="00745B00">
        <w:rPr>
          <w:b/>
          <w:u w:val="single"/>
        </w:rPr>
        <w:t>VA</w:t>
      </w:r>
      <w:r w:rsidR="00A84507">
        <w:rPr>
          <w:b/>
          <w:u w:val="single"/>
        </w:rPr>
        <w:t xml:space="preserve"> King &amp; Queen</w:t>
      </w:r>
      <w:r w:rsidR="00A84507" w:rsidRPr="0043444C">
        <w:rPr>
          <w:b/>
        </w:rPr>
        <w:t xml:space="preserve"> – Admin - Rent Roll</w:t>
      </w:r>
      <w:r w:rsidR="00A84507">
        <w:rPr>
          <w:b/>
        </w:rPr>
        <w:t xml:space="preserve"> </w:t>
      </w:r>
      <w:r w:rsidR="00A84507">
        <w:t xml:space="preserve">- </w:t>
      </w:r>
      <w:r>
        <w:t xml:space="preserve"> </w:t>
      </w:r>
      <w:r w:rsidRPr="00944701">
        <w:rPr>
          <w:b/>
        </w:rPr>
        <w:t>No Knights</w:t>
      </w:r>
      <w:r>
        <w:t xml:space="preserve">, </w:t>
      </w:r>
      <w:r w:rsidR="008154D6">
        <w:t xml:space="preserve">names of interest: </w:t>
      </w:r>
      <w:r>
        <w:t xml:space="preserve">Richard Anderson, William Bennett, Roger Bell, John Bullock, James Barber, Henry Bland, James Baker, John Cain, Timothy Carter, Thomas Coleman, Daniel Coleman, Catherine Cotton, James Collins, Carters ___, Robert Ferish, Henry Fielding, John Farmer, Frances Gregory (widow), William Lee, Matthew Lawrence, Augustine Moore, Samuel Moore, William Morris, Henry Morris, Edward Matthews, Nathaniel Sanders, Thomas Spencer, Thomas Stapleton, Daniel Taylor, Cornelius Vaughan, William Watkins, Edward Watkins, Philip Watkins, Thomas Williams, Benjamin Watkins, Thomas Watkins JR, William Wildbore, John Walker. (des Cognets, pp. 149-156) </w:t>
      </w:r>
    </w:p>
    <w:p w:rsidR="001470B7" w:rsidRDefault="001470B7" w:rsidP="001470B7">
      <w:pPr>
        <w:pStyle w:val="NormalWeb"/>
        <w:spacing w:before="240" w:beforeAutospacing="0" w:after="240" w:afterAutospacing="0"/>
        <w:ind w:left="0" w:right="0"/>
      </w:pPr>
      <w:r>
        <w:rPr>
          <w:b/>
        </w:rPr>
        <w:t xml:space="preserve">1704 </w:t>
      </w:r>
      <w:r>
        <w:t xml:space="preserve">– </w:t>
      </w:r>
      <w:r w:rsidRPr="00DB201C">
        <w:rPr>
          <w:b/>
          <w:u w:val="single"/>
        </w:rPr>
        <w:t>VA</w:t>
      </w:r>
      <w:r w:rsidR="00A84507">
        <w:rPr>
          <w:b/>
          <w:u w:val="single"/>
        </w:rPr>
        <w:t xml:space="preserve"> King William</w:t>
      </w:r>
      <w:r w:rsidR="00A84507" w:rsidRPr="0043444C">
        <w:rPr>
          <w:b/>
        </w:rPr>
        <w:t xml:space="preserve"> – Admin - Rent Roll</w:t>
      </w:r>
      <w:r w:rsidR="00A84507">
        <w:rPr>
          <w:b/>
        </w:rPr>
        <w:t xml:space="preserve"> </w:t>
      </w:r>
      <w:r w:rsidR="00A84507">
        <w:t xml:space="preserve">- </w:t>
      </w:r>
      <w:r w:rsidRPr="00944701">
        <w:rPr>
          <w:b/>
        </w:rPr>
        <w:t>No Knights</w:t>
      </w:r>
      <w:r>
        <w:t>,</w:t>
      </w:r>
      <w:r w:rsidR="008154D6">
        <w:t xml:space="preserve"> names of interest:</w:t>
      </w:r>
      <w:r>
        <w:t xml:space="preserve"> Robert Abbott, Capt. William Anderson, Paul Bunch, John Baker, Edward Bell, Thomas Baker, John Burrus, Thomas Butler, Thomas Burrus, Col. William Claiborne, Capt. Thomas Claibourne, John Claiborne, Margaret Clark, John Ford JR, William Ford, Charles Fleming, John Green, William Johnson, John Lee, William Morris, Nicholas Merriwether, Phillip Williams, Griffith Williams, John Williams, Samuel Williams, Thomas Wright. (des Cognets, pp. 157- 160)</w:t>
      </w:r>
    </w:p>
    <w:p w:rsidR="001470B7" w:rsidRDefault="001470B7" w:rsidP="001470B7">
      <w:pPr>
        <w:pStyle w:val="NormalWeb"/>
        <w:spacing w:before="240" w:beforeAutospacing="0" w:after="240" w:afterAutospacing="0"/>
        <w:ind w:left="0" w:right="0"/>
      </w:pPr>
      <w:r w:rsidRPr="00CE1D64">
        <w:rPr>
          <w:b/>
        </w:rPr>
        <w:t xml:space="preserve">1704 – </w:t>
      </w:r>
      <w:r w:rsidRPr="00CE1D64">
        <w:rPr>
          <w:b/>
          <w:u w:val="single"/>
        </w:rPr>
        <w:t>VA</w:t>
      </w:r>
      <w:r w:rsidR="00A84507">
        <w:rPr>
          <w:b/>
          <w:u w:val="single"/>
        </w:rPr>
        <w:t xml:space="preserve"> </w:t>
      </w:r>
      <w:r w:rsidR="00A84507" w:rsidRPr="00CE1D64">
        <w:rPr>
          <w:b/>
          <w:u w:val="single"/>
        </w:rPr>
        <w:t>C</w:t>
      </w:r>
      <w:r w:rsidR="00A84507">
        <w:rPr>
          <w:b/>
          <w:u w:val="single"/>
        </w:rPr>
        <w:t>harles City</w:t>
      </w:r>
      <w:r w:rsidR="00A84507" w:rsidRPr="0043444C">
        <w:rPr>
          <w:b/>
        </w:rPr>
        <w:t xml:space="preserve"> – Admin - Rent Roll</w:t>
      </w:r>
      <w:r w:rsidR="00A84507">
        <w:rPr>
          <w:b/>
        </w:rPr>
        <w:t xml:space="preserve"> </w:t>
      </w:r>
      <w:r w:rsidR="00A84507">
        <w:t xml:space="preserve">- </w:t>
      </w:r>
      <w:r w:rsidRPr="00944701">
        <w:rPr>
          <w:b/>
        </w:rPr>
        <w:t>No Knights</w:t>
      </w:r>
      <w:r>
        <w:t>,</w:t>
      </w:r>
      <w:r w:rsidR="008154D6">
        <w:t xml:space="preserve"> names of interest:</w:t>
      </w:r>
      <w:r>
        <w:t xml:space="preserve"> Littlebury Epes, John Epes, George Floyd, John Ham</w:t>
      </w:r>
      <w:r w:rsidR="00417631">
        <w:t>e</w:t>
      </w:r>
      <w:r>
        <w:t>lin, Stephen Ham</w:t>
      </w:r>
      <w:r w:rsidR="00417631">
        <w:t>e</w:t>
      </w:r>
      <w:r>
        <w:t>lin, Thomas Ham</w:t>
      </w:r>
      <w:r w:rsidR="00417631">
        <w:t>e</w:t>
      </w:r>
      <w:r>
        <w:t>lin, Edward Jordan, Thomas Parker, George Sp</w:t>
      </w:r>
      <w:r w:rsidR="00417631">
        <w:t>i</w:t>
      </w:r>
      <w:r>
        <w:t>ers. (des Cognets, pp. 161-162)</w:t>
      </w:r>
    </w:p>
    <w:p w:rsidR="001470B7" w:rsidRDefault="001470B7" w:rsidP="001470B7">
      <w:pPr>
        <w:pStyle w:val="NormalWeb"/>
        <w:spacing w:before="240" w:beforeAutospacing="0" w:after="240" w:afterAutospacing="0"/>
        <w:ind w:left="0" w:right="0"/>
      </w:pPr>
      <w:r>
        <w:rPr>
          <w:b/>
        </w:rPr>
        <w:t xml:space="preserve">1704 </w:t>
      </w:r>
      <w:r>
        <w:t xml:space="preserve">– </w:t>
      </w:r>
      <w:r w:rsidRPr="00CE1D64">
        <w:rPr>
          <w:b/>
          <w:u w:val="single"/>
        </w:rPr>
        <w:t>VA</w:t>
      </w:r>
      <w:r w:rsidR="00A84507">
        <w:rPr>
          <w:b/>
          <w:u w:val="single"/>
        </w:rPr>
        <w:t xml:space="preserve"> New Kent</w:t>
      </w:r>
      <w:r w:rsidR="00A84507" w:rsidRPr="0043444C">
        <w:rPr>
          <w:b/>
        </w:rPr>
        <w:t xml:space="preserve"> – Admin - Rent Roll</w:t>
      </w:r>
      <w:r w:rsidR="00A84507">
        <w:rPr>
          <w:b/>
        </w:rPr>
        <w:t xml:space="preserve"> </w:t>
      </w:r>
      <w:r w:rsidR="00A84507">
        <w:t xml:space="preserve">- </w:t>
      </w:r>
      <w:r w:rsidRPr="00944701">
        <w:rPr>
          <w:b/>
        </w:rPr>
        <w:t>No Knights</w:t>
      </w:r>
      <w:r>
        <w:t>,</w:t>
      </w:r>
      <w:r w:rsidR="008154D6">
        <w:t xml:space="preserve"> names of interest:</w:t>
      </w:r>
      <w:r>
        <w:t xml:space="preserve"> John Anderson, Robert Anderson SR &amp; JR, David Anderson, Richard Anderson, N</w:t>
      </w:r>
      <w:r w:rsidR="00417631">
        <w:t>i</w:t>
      </w:r>
      <w:r>
        <w:t xml:space="preserve">cholas Amos, Christopher Baker, Richard Bullock, Charles Bryan, Edward Bullock, John Baker, John Bunch, David </w:t>
      </w:r>
      <w:r w:rsidR="00417631">
        <w:t>C</w:t>
      </w:r>
      <w:r>
        <w:t>rawford SR &amp; JR, Charles Fleming, Edward Green, John Giles, Robert Hughes, Rees Hughes, Richard Johnson, John Johnson, Edward Johnson, Edward Lee, Pelham Moore, Robert Morris, George Meredith, N</w:t>
      </w:r>
      <w:r w:rsidR="00417631">
        <w:t>i</w:t>
      </w:r>
      <w:r>
        <w:t xml:space="preserve">cholas Merriwether, Anne Moore, Richard Richardson, James Sanders, Joseph Taylor, Lemuel Taylor, Thomas Taylor, William Vaughan, John Vaughan, Vincent Vaughan, William Walker, Edward Walton, John Wilson, John Woodson (600 acs), Edward Walton, William Watkins. (des Cognets, pp. 163-171) </w:t>
      </w:r>
    </w:p>
    <w:p w:rsidR="001470B7" w:rsidRDefault="001470B7" w:rsidP="001470B7">
      <w:pPr>
        <w:pStyle w:val="NormalWeb"/>
        <w:spacing w:before="240" w:beforeAutospacing="0" w:after="240" w:afterAutospacing="0"/>
        <w:ind w:left="0" w:right="0"/>
      </w:pPr>
      <w:r>
        <w:rPr>
          <w:b/>
        </w:rPr>
        <w:t xml:space="preserve">1704 </w:t>
      </w:r>
      <w:r>
        <w:t xml:space="preserve">– </w:t>
      </w:r>
      <w:r w:rsidRPr="00AF2B40">
        <w:rPr>
          <w:b/>
          <w:u w:val="single"/>
        </w:rPr>
        <w:t>VA</w:t>
      </w:r>
      <w:r w:rsidR="00A84507">
        <w:rPr>
          <w:b/>
          <w:u w:val="single"/>
        </w:rPr>
        <w:t xml:space="preserve"> James City</w:t>
      </w:r>
      <w:r w:rsidR="00A84507" w:rsidRPr="0043444C">
        <w:rPr>
          <w:b/>
        </w:rPr>
        <w:t xml:space="preserve"> – Admin - Rent Roll</w:t>
      </w:r>
      <w:r w:rsidR="00A84507">
        <w:rPr>
          <w:b/>
        </w:rPr>
        <w:t xml:space="preserve"> </w:t>
      </w:r>
      <w:r w:rsidR="00A84507">
        <w:t xml:space="preserve">- </w:t>
      </w:r>
      <w:r>
        <w:t xml:space="preserve"> </w:t>
      </w:r>
      <w:r w:rsidRPr="00944701">
        <w:rPr>
          <w:b/>
        </w:rPr>
        <w:t>No Knights</w:t>
      </w:r>
      <w:r>
        <w:t xml:space="preserve">, </w:t>
      </w:r>
      <w:r w:rsidR="008154D6">
        <w:t xml:space="preserve">names of interest: </w:t>
      </w:r>
      <w:r>
        <w:t>John Baker, Edward Bell, John Bryan, Richard Cole, Ambrose Cobbs, N</w:t>
      </w:r>
      <w:r w:rsidR="00417631">
        <w:t>i</w:t>
      </w:r>
      <w:r>
        <w:t xml:space="preserve">cholas Gregory, </w:t>
      </w:r>
      <w:r>
        <w:lastRenderedPageBreak/>
        <w:t>Thomas Greene, George Hughes, Robert Hancock, Frederick Jones, Anthony Johnson, William Jones, John Johnson, John Jordan, Richard Lawrence, Edward Morris JR, James Morris, John Morris, John Nicholson, John Phillips, Edward Phillips, William Phillips, John Sanders, John Sharp, Henry Vaughan, Samuel Wright, Matthew Williams, Alexander Walker SR &amp; JR, John Williamson, David Walker, Thomas Warb</w:t>
      </w:r>
      <w:r w:rsidR="00417631">
        <w:t>u</w:t>
      </w:r>
      <w:r>
        <w:t>rton, David Walker. (des Cognets, pp. 172-177)</w:t>
      </w:r>
    </w:p>
    <w:p w:rsidR="001470B7" w:rsidRDefault="001470B7" w:rsidP="001470B7">
      <w:pPr>
        <w:pStyle w:val="NormalWeb"/>
        <w:spacing w:before="240" w:beforeAutospacing="0" w:after="240" w:afterAutospacing="0"/>
        <w:ind w:left="0" w:right="0"/>
      </w:pPr>
      <w:r>
        <w:rPr>
          <w:b/>
        </w:rPr>
        <w:t xml:space="preserve">1704 </w:t>
      </w:r>
      <w:r>
        <w:t xml:space="preserve">– </w:t>
      </w:r>
      <w:r w:rsidRPr="00E33867">
        <w:rPr>
          <w:b/>
          <w:u w:val="single"/>
        </w:rPr>
        <w:t>VA</w:t>
      </w:r>
      <w:r w:rsidR="00A84507">
        <w:rPr>
          <w:b/>
          <w:u w:val="single"/>
        </w:rPr>
        <w:t xml:space="preserve"> York</w:t>
      </w:r>
      <w:r w:rsidR="00A84507" w:rsidRPr="0043444C">
        <w:rPr>
          <w:b/>
        </w:rPr>
        <w:t xml:space="preserve"> – Admin - Rent Roll</w:t>
      </w:r>
      <w:r w:rsidR="00A84507">
        <w:rPr>
          <w:b/>
        </w:rPr>
        <w:t xml:space="preserve"> </w:t>
      </w:r>
      <w:r w:rsidR="00A84507">
        <w:t xml:space="preserve">- </w:t>
      </w:r>
      <w:r w:rsidRPr="00944701">
        <w:rPr>
          <w:b/>
        </w:rPr>
        <w:t>No Knights</w:t>
      </w:r>
      <w:r>
        <w:t xml:space="preserve">, </w:t>
      </w:r>
      <w:r w:rsidR="008154D6">
        <w:t xml:space="preserve">names of interest: </w:t>
      </w:r>
      <w:r>
        <w:t>Robert Cobbs, Francis Sharp, William Jones, William Taylor, William Jordan, William Cobbs, Richard Kendall, William Lee, James Bates, Edward Young, Robert Green, Joseph White, Thomas Barber, Seymour Powell, John Lewis Esq., Joseph Walker, John Sanders, John Williams, James Morris, Daniel Taylor, John Potter, Thomas Walker, Nicholas Phillips, John Wright, William Whitaker. (des Cognets, pp. 178-181)</w:t>
      </w:r>
    </w:p>
    <w:p w:rsidR="001470B7" w:rsidRDefault="001470B7" w:rsidP="001470B7">
      <w:pPr>
        <w:pStyle w:val="NormalWeb"/>
        <w:spacing w:before="240" w:beforeAutospacing="0" w:after="240" w:afterAutospacing="0"/>
        <w:ind w:left="0" w:right="0"/>
      </w:pPr>
      <w:r>
        <w:rPr>
          <w:b/>
        </w:rPr>
        <w:t xml:space="preserve">1704 </w:t>
      </w:r>
      <w:r>
        <w:t xml:space="preserve">– </w:t>
      </w:r>
      <w:r w:rsidRPr="00EA081F">
        <w:rPr>
          <w:b/>
          <w:u w:val="single"/>
        </w:rPr>
        <w:t>VA</w:t>
      </w:r>
      <w:r w:rsidR="00A84507">
        <w:rPr>
          <w:b/>
          <w:u w:val="single"/>
        </w:rPr>
        <w:t xml:space="preserve"> Elizabeth City</w:t>
      </w:r>
      <w:r w:rsidR="00A84507" w:rsidRPr="0043444C">
        <w:rPr>
          <w:b/>
        </w:rPr>
        <w:t xml:space="preserve"> – Admin - Rent Roll</w:t>
      </w:r>
      <w:r w:rsidR="00A84507">
        <w:rPr>
          <w:b/>
        </w:rPr>
        <w:t xml:space="preserve"> </w:t>
      </w:r>
      <w:r w:rsidR="00A84507">
        <w:t xml:space="preserve">- </w:t>
      </w:r>
      <w:r w:rsidRPr="00944701">
        <w:rPr>
          <w:b/>
        </w:rPr>
        <w:t>No Knights</w:t>
      </w:r>
      <w:r w:rsidR="008154D6">
        <w:rPr>
          <w:b/>
        </w:rPr>
        <w:t xml:space="preserve">, </w:t>
      </w:r>
      <w:r w:rsidR="008154D6">
        <w:t xml:space="preserve">names of interest: </w:t>
      </w:r>
      <w:r>
        <w:t xml:space="preserve"> William Williams (apparently, owned/conducted a school), Robert Taylor, George Bell, Edward Lattimore, James Baker, Thomas Tucker, John Cotton, Mark Johnson, Capt. Augustine Moore, John Moore, Thomas Roberts. (des Cognets, pp. 182-184)</w:t>
      </w:r>
    </w:p>
    <w:p w:rsidR="001470B7" w:rsidRDefault="001470B7" w:rsidP="001470B7">
      <w:pPr>
        <w:pStyle w:val="NormalWeb"/>
        <w:spacing w:before="240" w:beforeAutospacing="0" w:after="240" w:afterAutospacing="0"/>
        <w:ind w:left="0" w:right="0"/>
      </w:pPr>
      <w:r>
        <w:rPr>
          <w:b/>
        </w:rPr>
        <w:t xml:space="preserve">1704 </w:t>
      </w:r>
      <w:r>
        <w:t xml:space="preserve">– </w:t>
      </w:r>
      <w:r w:rsidRPr="00EA081F">
        <w:rPr>
          <w:b/>
          <w:u w:val="single"/>
        </w:rPr>
        <w:t>VA</w:t>
      </w:r>
      <w:r w:rsidR="00A84507">
        <w:rPr>
          <w:b/>
          <w:u w:val="single"/>
        </w:rPr>
        <w:t xml:space="preserve"> </w:t>
      </w:r>
      <w:r w:rsidR="00A84507" w:rsidRPr="00EA081F">
        <w:rPr>
          <w:b/>
          <w:u w:val="single"/>
        </w:rPr>
        <w:t>Warwick</w:t>
      </w:r>
      <w:r w:rsidR="00A84507" w:rsidRPr="0043444C">
        <w:rPr>
          <w:b/>
        </w:rPr>
        <w:t xml:space="preserve"> – Admin - Rent Roll</w:t>
      </w:r>
      <w:r w:rsidR="00A84507">
        <w:rPr>
          <w:b/>
        </w:rPr>
        <w:t xml:space="preserve"> </w:t>
      </w:r>
      <w:r w:rsidR="00A84507">
        <w:t xml:space="preserve">- </w:t>
      </w:r>
      <w:r>
        <w:t xml:space="preserve"> </w:t>
      </w:r>
      <w:r w:rsidR="008154D6" w:rsidRPr="008154D6">
        <w:rPr>
          <w:b/>
        </w:rPr>
        <w:t>N</w:t>
      </w:r>
      <w:r w:rsidRPr="00944701">
        <w:rPr>
          <w:b/>
        </w:rPr>
        <w:t>o Knights</w:t>
      </w:r>
      <w:r>
        <w:t>, and almost no names of particular interest except William Cotton and James Cotton.  There are a LOT of widows and ophans</w:t>
      </w:r>
      <w:r w:rsidR="00A84507">
        <w:t xml:space="preserve"> in this county</w:t>
      </w:r>
      <w:r>
        <w:t>. (des Cognets, pp. 185-187)</w:t>
      </w:r>
    </w:p>
    <w:p w:rsidR="001470B7" w:rsidRDefault="001470B7" w:rsidP="001470B7">
      <w:pPr>
        <w:pStyle w:val="NormalWeb"/>
        <w:spacing w:before="240" w:beforeAutospacing="0" w:after="240" w:afterAutospacing="0"/>
        <w:ind w:left="0" w:right="0"/>
      </w:pPr>
      <w:r>
        <w:rPr>
          <w:b/>
        </w:rPr>
        <w:t xml:space="preserve">1704 </w:t>
      </w:r>
      <w:r>
        <w:t xml:space="preserve">– </w:t>
      </w:r>
      <w:r w:rsidRPr="00EA081F">
        <w:rPr>
          <w:b/>
          <w:u w:val="single"/>
        </w:rPr>
        <w:t>VA</w:t>
      </w:r>
      <w:r w:rsidR="00A84507">
        <w:rPr>
          <w:b/>
          <w:u w:val="single"/>
        </w:rPr>
        <w:t xml:space="preserve"> </w:t>
      </w:r>
      <w:r w:rsidR="00A84507" w:rsidRPr="00EA081F">
        <w:rPr>
          <w:b/>
          <w:u w:val="single"/>
        </w:rPr>
        <w:t>Princess Anne</w:t>
      </w:r>
      <w:r w:rsidR="00A84507" w:rsidRPr="0043444C">
        <w:rPr>
          <w:b/>
        </w:rPr>
        <w:t xml:space="preserve"> – Admin - Rent Roll</w:t>
      </w:r>
      <w:r w:rsidR="00A84507">
        <w:rPr>
          <w:b/>
        </w:rPr>
        <w:t xml:space="preserve"> </w:t>
      </w:r>
      <w:r w:rsidR="00A84507">
        <w:t xml:space="preserve">- </w:t>
      </w:r>
      <w:r w:rsidRPr="00944701">
        <w:rPr>
          <w:b/>
        </w:rPr>
        <w:t>No Knights</w:t>
      </w:r>
      <w:r>
        <w:t xml:space="preserve">, </w:t>
      </w:r>
      <w:r w:rsidR="008154D6">
        <w:t xml:space="preserve">names of interest: </w:t>
      </w:r>
      <w:r>
        <w:t>Thomas Moore, Capt. William Crawford, Richard Williamson, Bartholomew Williamson, Simon Hancock SR, John Kemp, Robert Cartwright, John Cartwright, Adam Thoroughgood, John Richardson, William Moore, Jacob Taylor, Stephen Pace, George Walker, Johnathan Sanders, Col. Anthony Lawson, Capt. John Thoroughgood, Robert Thoroughgood, Thomas Walker, George Bullock, Mark Powell, Jacob Johnson, John Mayo, Argoll Thoroughgood, William Moore, Thomas Cason, Jacob Moore. (des Cognets, pp. 188-191)</w:t>
      </w:r>
    </w:p>
    <w:p w:rsidR="001470B7" w:rsidRDefault="001470B7" w:rsidP="001470B7">
      <w:pPr>
        <w:pStyle w:val="NormalWeb"/>
        <w:spacing w:before="240" w:beforeAutospacing="0" w:after="240" w:afterAutospacing="0"/>
        <w:ind w:left="0" w:right="0"/>
      </w:pPr>
      <w:r>
        <w:rPr>
          <w:b/>
        </w:rPr>
        <w:t xml:space="preserve">1704 </w:t>
      </w:r>
      <w:r>
        <w:t xml:space="preserve">– </w:t>
      </w:r>
      <w:r w:rsidRPr="00842404">
        <w:rPr>
          <w:b/>
          <w:u w:val="single"/>
        </w:rPr>
        <w:t>VA</w:t>
      </w:r>
      <w:r w:rsidR="00A84507">
        <w:rPr>
          <w:b/>
          <w:u w:val="single"/>
        </w:rPr>
        <w:t xml:space="preserve"> </w:t>
      </w:r>
      <w:r w:rsidR="00A84507" w:rsidRPr="00842404">
        <w:rPr>
          <w:b/>
          <w:u w:val="single"/>
        </w:rPr>
        <w:t>Norfolk</w:t>
      </w:r>
      <w:r w:rsidR="00A84507" w:rsidRPr="0043444C">
        <w:rPr>
          <w:b/>
        </w:rPr>
        <w:t xml:space="preserve"> – Admin - Rent Roll</w:t>
      </w:r>
      <w:r w:rsidR="00A84507">
        <w:rPr>
          <w:b/>
        </w:rPr>
        <w:t xml:space="preserve"> </w:t>
      </w:r>
      <w:r w:rsidR="00A84507">
        <w:t xml:space="preserve">- </w:t>
      </w:r>
      <w:r w:rsidRPr="00944701">
        <w:rPr>
          <w:b/>
        </w:rPr>
        <w:t>No Knights</w:t>
      </w:r>
      <w:r>
        <w:t xml:space="preserve">, </w:t>
      </w:r>
      <w:r w:rsidR="008154D6">
        <w:t xml:space="preserve">names of interest: </w:t>
      </w:r>
      <w:r>
        <w:t xml:space="preserve">Peter Cartwright, John Carney, Richard Carney, William Collins, John Johnston, Morse Johnston, Richard </w:t>
      </w:r>
      <w:r w:rsidR="00417631">
        <w:t>Cain (</w:t>
      </w:r>
      <w:r>
        <w:t>Kaine</w:t>
      </w:r>
      <w:r w:rsidR="00417631">
        <w:t>)</w:t>
      </w:r>
      <w:r>
        <w:t>, Edward Luelling (Llewellyn?), Richar</w:t>
      </w:r>
      <w:r w:rsidR="00417631">
        <w:t>d</w:t>
      </w:r>
      <w:r>
        <w:t xml:space="preserve"> Luelling, William Maund, Henry Nicholson, William Nicholson, Richard Powell, Lemuel Powell, William Powell, Joseph Roberts, Samuel Roberts, Robert Rose, John Rose, Thomas Richardson, Richard Taylor, John Taylor, Andrew Taylor, William Taylor, John Williams, Nicholas Wilder, Thomas Watkins, John Williamson, Capt. Thomas Willoughby, John Williams. (des Cognets, pp. 192-197)</w:t>
      </w:r>
    </w:p>
    <w:p w:rsidR="001470B7" w:rsidRDefault="001470B7" w:rsidP="001470B7">
      <w:pPr>
        <w:pStyle w:val="NormalWeb"/>
        <w:spacing w:before="240" w:beforeAutospacing="0" w:after="240" w:afterAutospacing="0"/>
        <w:ind w:left="0" w:right="0"/>
      </w:pPr>
      <w:r>
        <w:rPr>
          <w:b/>
        </w:rPr>
        <w:t xml:space="preserve">1704 </w:t>
      </w:r>
      <w:r>
        <w:t xml:space="preserve">– </w:t>
      </w:r>
      <w:r>
        <w:rPr>
          <w:b/>
          <w:u w:val="single"/>
        </w:rPr>
        <w:t>VA</w:t>
      </w:r>
      <w:r w:rsidR="00356077">
        <w:rPr>
          <w:b/>
          <w:u w:val="single"/>
        </w:rPr>
        <w:t xml:space="preserve"> </w:t>
      </w:r>
      <w:r w:rsidR="00356077" w:rsidRPr="0077681F">
        <w:rPr>
          <w:b/>
          <w:u w:val="single"/>
        </w:rPr>
        <w:t>Nansemond</w:t>
      </w:r>
      <w:r w:rsidR="00A84507" w:rsidRPr="0043444C">
        <w:rPr>
          <w:b/>
        </w:rPr>
        <w:t xml:space="preserve"> – Admin - Rent Roll</w:t>
      </w:r>
      <w:r w:rsidR="00A84507">
        <w:rPr>
          <w:b/>
        </w:rPr>
        <w:t xml:space="preserve"> </w:t>
      </w:r>
      <w:r w:rsidR="00A84507">
        <w:t xml:space="preserve">- </w:t>
      </w:r>
      <w:r>
        <w:t xml:space="preserve"> </w:t>
      </w:r>
      <w:r w:rsidRPr="003371A9">
        <w:rPr>
          <w:b/>
        </w:rPr>
        <w:t>James Knight</w:t>
      </w:r>
      <w:r w:rsidR="00417631">
        <w:t xml:space="preserve">, 600 acres; </w:t>
      </w:r>
      <w:r w:rsidR="008154D6">
        <w:t xml:space="preserve">names of interest: </w:t>
      </w:r>
      <w:r>
        <w:t xml:space="preserve"> Robert Baker, William Parker, Francis Parker, Thomas Parker, Capt. John Sp</w:t>
      </w:r>
      <w:r w:rsidR="00417631">
        <w:t>i</w:t>
      </w:r>
      <w:r>
        <w:t>er, John Gorden, Robert Lassiter, Thomas Davis, John Cole, Thomas Norfleet, James Speirs, Epaphroditus Benton, Gresham Coffield, Edward Norfleet, John Norfleet, Edward Moore, Thomas Moore, William Sp</w:t>
      </w:r>
      <w:r w:rsidR="00417631">
        <w:t>i</w:t>
      </w:r>
      <w:r>
        <w:t xml:space="preserve">ers, John Lawrence, Sampson Meredith, Joseph Meredith, Henry Lawrence, William Keene, William Everett, Richard Lawrence, Thomas Vaughan, John Parker, John Moore, Richard Moore, John Lee, Robert Coleman, John Butler, James Butler, William Collins, Robert Lawrence, James Lawrence, George Lawrence, Richard Taylor, Peter Parker, Thomas Mason, </w:t>
      </w:r>
      <w:r>
        <w:lastRenderedPageBreak/>
        <w:t>James Moore, James Knott, John Brassieur, Edward Welsh, John White, John Hambleton, Robert Jordan, Maj. Thomas Jordan, Margarett Jordan, William Butler.</w:t>
      </w:r>
      <w:r w:rsidR="00417631">
        <w:t xml:space="preserve"> (des Cognets, pp. 198-204) </w:t>
      </w:r>
      <w:r w:rsidR="00417631" w:rsidRPr="00417631">
        <w:rPr>
          <w:b/>
        </w:rPr>
        <w:t>Note</w:t>
      </w:r>
      <w:r w:rsidR="00417631">
        <w:t>: Most of these people will move to Bertie and then Edgecombe NC.</w:t>
      </w:r>
    </w:p>
    <w:p w:rsidR="001470B7" w:rsidRDefault="001470B7" w:rsidP="001470B7">
      <w:pPr>
        <w:pStyle w:val="NormalWeb"/>
        <w:spacing w:before="240" w:beforeAutospacing="0" w:after="240" w:afterAutospacing="0"/>
        <w:ind w:left="0" w:right="0"/>
      </w:pPr>
      <w:r>
        <w:rPr>
          <w:b/>
        </w:rPr>
        <w:t xml:space="preserve">1704 </w:t>
      </w:r>
      <w:r>
        <w:t xml:space="preserve">– </w:t>
      </w:r>
      <w:r w:rsidRPr="009D0F18">
        <w:rPr>
          <w:b/>
          <w:u w:val="single"/>
        </w:rPr>
        <w:t>VA</w:t>
      </w:r>
      <w:r w:rsidR="00A84507">
        <w:rPr>
          <w:b/>
          <w:u w:val="single"/>
        </w:rPr>
        <w:t xml:space="preserve"> </w:t>
      </w:r>
      <w:r w:rsidR="00A84507" w:rsidRPr="009D0F18">
        <w:rPr>
          <w:b/>
          <w:u w:val="single"/>
        </w:rPr>
        <w:t>Isle of Wight</w:t>
      </w:r>
      <w:r w:rsidR="00A84507" w:rsidRPr="0043444C">
        <w:rPr>
          <w:b/>
        </w:rPr>
        <w:t xml:space="preserve"> – Admin - Rent Roll</w:t>
      </w:r>
      <w:r w:rsidR="00A84507">
        <w:rPr>
          <w:b/>
        </w:rPr>
        <w:t xml:space="preserve"> </w:t>
      </w:r>
      <w:r w:rsidR="00A84507">
        <w:t xml:space="preserve">- </w:t>
      </w:r>
      <w:r w:rsidRPr="00EF5AA7">
        <w:rPr>
          <w:b/>
        </w:rPr>
        <w:t>No Knights</w:t>
      </w:r>
      <w:r w:rsidR="00417631" w:rsidRPr="00417631">
        <w:t>, names of interest</w:t>
      </w:r>
      <w:r>
        <w:t>: Richard Bennett, Edward Boykin, Thomas Carter, Reuben Cooke, Francis Lee, George Moore, Matthew Jordan, John Richardson, Henry Baker, John Bell, Henry Applewaite, John Lawrence, William Mayo, James Bryan, Arthur Whitehead, John Gile</w:t>
      </w:r>
      <w:r w:rsidR="008154D6">
        <w:t>s</w:t>
      </w:r>
      <w:r>
        <w:t>, Thomas Jorden, Benjamin Jorden, George Greene, Richard Ratcliffe, Joshua Jordan, Arthur Smith, John Jordan, Simon Everett, Robert Coleman, Mary Cobb, George Anderson, Henry Wilkinson, Richard Braswell, Robert Johnson, John Roberts, Thomas Bullock, William Powell, John Williams, Henry Sanders</w:t>
      </w:r>
      <w:r w:rsidR="008154D6">
        <w:t xml:space="preserve">, </w:t>
      </w:r>
      <w:r w:rsidR="008154D6" w:rsidRPr="008154D6">
        <w:t>John Cotten–200 A.</w:t>
      </w:r>
      <w:r>
        <w:t xml:space="preserve">  (des Cognets, pp. 205-209)</w:t>
      </w:r>
      <w:r w:rsidR="00417631">
        <w:t xml:space="preserve"> </w:t>
      </w:r>
    </w:p>
    <w:p w:rsidR="001470B7" w:rsidRDefault="001470B7" w:rsidP="001470B7">
      <w:pPr>
        <w:pStyle w:val="NormalWeb"/>
        <w:spacing w:before="240" w:beforeAutospacing="0" w:after="240" w:afterAutospacing="0"/>
        <w:ind w:left="0" w:right="0"/>
      </w:pPr>
      <w:r>
        <w:rPr>
          <w:b/>
        </w:rPr>
        <w:t xml:space="preserve">1704 </w:t>
      </w:r>
      <w:r>
        <w:t xml:space="preserve">– </w:t>
      </w:r>
      <w:r w:rsidRPr="009D0F18">
        <w:rPr>
          <w:b/>
          <w:u w:val="single"/>
        </w:rPr>
        <w:t>VA</w:t>
      </w:r>
      <w:r w:rsidR="007309C2">
        <w:rPr>
          <w:b/>
          <w:u w:val="single"/>
        </w:rPr>
        <w:t xml:space="preserve"> </w:t>
      </w:r>
      <w:r w:rsidR="007309C2" w:rsidRPr="009D0F18">
        <w:rPr>
          <w:b/>
          <w:u w:val="single"/>
        </w:rPr>
        <w:t>Surry</w:t>
      </w:r>
      <w:r w:rsidR="00E432F6">
        <w:rPr>
          <w:b/>
          <w:u w:val="single"/>
        </w:rPr>
        <w:t>/Sussex</w:t>
      </w:r>
      <w:r w:rsidR="00A84507" w:rsidRPr="0043444C">
        <w:rPr>
          <w:b/>
        </w:rPr>
        <w:t xml:space="preserve"> – Admin - Rent Roll</w:t>
      </w:r>
      <w:r w:rsidR="00A84507">
        <w:rPr>
          <w:b/>
        </w:rPr>
        <w:t xml:space="preserve"> </w:t>
      </w:r>
      <w:r w:rsidR="00A84507">
        <w:t xml:space="preserve">- </w:t>
      </w:r>
      <w:r w:rsidRPr="00EF5AA7">
        <w:rPr>
          <w:b/>
        </w:rPr>
        <w:t>No Knights</w:t>
      </w:r>
      <w:r w:rsidR="007309C2">
        <w:rPr>
          <w:b/>
        </w:rPr>
        <w:t>,</w:t>
      </w:r>
      <w:r>
        <w:t xml:space="preserve"> </w:t>
      </w:r>
      <w:r w:rsidR="00417631">
        <w:t xml:space="preserve">names of interest: </w:t>
      </w:r>
      <w:r>
        <w:t>Bartholomew Andrews, Thomas Andrews, Robert Andrews, David Andrews, Co. Henry Baker, Sarah Bland, John Bell, Robert Craword, Carter Crawford, John Clements, Walter Cott</w:t>
      </w:r>
      <w:r w:rsidR="00E432F6">
        <w:t>e</w:t>
      </w:r>
      <w:r>
        <w:t>n, Thomas Cott</w:t>
      </w:r>
      <w:r w:rsidR="00E432F6">
        <w:t>e</w:t>
      </w:r>
      <w:r>
        <w:t>n, Francis Clements, Abraham Evans, George Ford, Walter Flood, Elizas Ford</w:t>
      </w:r>
      <w:r w:rsidR="00417631">
        <w:t xml:space="preserve"> (Elijah?)</w:t>
      </w:r>
      <w:r>
        <w:t>, Thomas Flood, Benjamin Ferreby, Richard Green, Henry Hart, John Hancock, Henry Hollingsworth, George Jordan, Richard Jordan, William Knott, Robert Lancaster, George Lanier, Edmond Matthew, Richard Parker, William Phillips, Francis Regan, Richard Rose, Charles Savage, Thomas Sharpe, William Swann, Hanry Savage, Thomas Wright, Charles Williams, John Watkins, Henry Welch, Matthew Wilkinson. (des Cognets, pp. 210-214)</w:t>
      </w:r>
    </w:p>
    <w:p w:rsidR="001470B7" w:rsidRDefault="001470B7" w:rsidP="001470B7">
      <w:pPr>
        <w:pStyle w:val="NormalWeb"/>
        <w:spacing w:before="240" w:beforeAutospacing="0" w:after="240" w:afterAutospacing="0"/>
        <w:ind w:left="0" w:right="0"/>
      </w:pPr>
      <w:r>
        <w:rPr>
          <w:b/>
        </w:rPr>
        <w:t xml:space="preserve">1704 </w:t>
      </w:r>
      <w:r>
        <w:t xml:space="preserve">– </w:t>
      </w:r>
      <w:r w:rsidRPr="00FE52EC">
        <w:rPr>
          <w:b/>
          <w:u w:val="single"/>
        </w:rPr>
        <w:t>VA</w:t>
      </w:r>
      <w:r w:rsidR="00F733D9">
        <w:rPr>
          <w:b/>
          <w:u w:val="single"/>
        </w:rPr>
        <w:t xml:space="preserve"> </w:t>
      </w:r>
      <w:r w:rsidR="00F733D9" w:rsidRPr="00FE52EC">
        <w:rPr>
          <w:b/>
          <w:u w:val="single"/>
        </w:rPr>
        <w:t>Henrico</w:t>
      </w:r>
      <w:r w:rsidR="00A84507" w:rsidRPr="0043444C">
        <w:rPr>
          <w:b/>
        </w:rPr>
        <w:t xml:space="preserve"> – Admin - Rent Roll</w:t>
      </w:r>
      <w:r w:rsidR="00A84507">
        <w:rPr>
          <w:b/>
        </w:rPr>
        <w:t xml:space="preserve"> </w:t>
      </w:r>
      <w:r w:rsidR="00A84507">
        <w:t xml:space="preserve">- </w:t>
      </w:r>
      <w:r>
        <w:t xml:space="preserve"> </w:t>
      </w:r>
      <w:r w:rsidRPr="00EF5AA7">
        <w:rPr>
          <w:b/>
        </w:rPr>
        <w:t>No Knights</w:t>
      </w:r>
      <w:r w:rsidR="00417631" w:rsidRPr="00417631">
        <w:t>, names of interest:</w:t>
      </w:r>
      <w:r>
        <w:t xml:space="preserve"> Thomas Andrews, Essex Bevill, William Walker, Maj. Thomas Chamberlain</w:t>
      </w:r>
      <w:r w:rsidR="00ED2C8A">
        <w:t xml:space="preserve"> (Chamberlayne)</w:t>
      </w:r>
      <w:r>
        <w:t>, Theodore Carter, Capt. Frederick Epes, Isham Epes, Francis Epes JR, Richard Ferris SR, Henry Farmer, Edward Hughes, Samuel Hancock, James Hambleton, Robert Hancock, Henry Jordan, William Perker, Robert Powell, William Pride SR, William Pinckett, Robert Sharpe, Thomas Taylor, John Woodson, Robert Woodson, Robert Woodson JR, Richard Woodson, Widdow Woodson, Henry Watkins SR, Thomas Williamson, Joseph Wilkinson. (des Cognets, pp. 216-221)</w:t>
      </w:r>
    </w:p>
    <w:p w:rsidR="001470B7" w:rsidRDefault="001470B7" w:rsidP="001470B7">
      <w:pPr>
        <w:pStyle w:val="NormalWeb"/>
        <w:spacing w:before="240" w:beforeAutospacing="0" w:after="240" w:afterAutospacing="0"/>
        <w:ind w:left="0" w:right="0"/>
      </w:pPr>
      <w:r>
        <w:rPr>
          <w:b/>
        </w:rPr>
        <w:t xml:space="preserve">1704 </w:t>
      </w:r>
      <w:r>
        <w:t xml:space="preserve">– </w:t>
      </w:r>
      <w:r w:rsidRPr="00B1715F">
        <w:rPr>
          <w:b/>
          <w:u w:val="single"/>
        </w:rPr>
        <w:t>VA</w:t>
      </w:r>
      <w:r w:rsidR="008C0EFE">
        <w:rPr>
          <w:b/>
          <w:u w:val="single"/>
        </w:rPr>
        <w:t xml:space="preserve"> </w:t>
      </w:r>
      <w:r w:rsidR="008C0EFE" w:rsidRPr="00B1715F">
        <w:rPr>
          <w:b/>
          <w:u w:val="single"/>
        </w:rPr>
        <w:t>Prince George</w:t>
      </w:r>
      <w:r w:rsidR="00A84507" w:rsidRPr="0043444C">
        <w:rPr>
          <w:b/>
        </w:rPr>
        <w:t xml:space="preserve"> – Admin - Rent Roll</w:t>
      </w:r>
      <w:r w:rsidR="00A84507">
        <w:rPr>
          <w:b/>
        </w:rPr>
        <w:t xml:space="preserve"> </w:t>
      </w:r>
      <w:r w:rsidR="00A84507">
        <w:t xml:space="preserve">- </w:t>
      </w:r>
      <w:r>
        <w:t xml:space="preserve"> </w:t>
      </w:r>
      <w:r w:rsidRPr="00EF5AA7">
        <w:rPr>
          <w:b/>
        </w:rPr>
        <w:t>No Knights</w:t>
      </w:r>
      <w:r>
        <w:t xml:space="preserve">, </w:t>
      </w:r>
      <w:r w:rsidR="00655032">
        <w:t xml:space="preserve">names of interest: </w:t>
      </w:r>
      <w:r>
        <w:t>Thomas Anderson, Charles Anderson, Matthew Anderson, William Anderson, John Anderson, Henry Anderson, John Butler, William Butler, John Coleman, Francis Coleman, William Coleman JR, John Epes SR, William Epes SR, John Epes, William Epes, Edward Epes, Littlebury Epes, Benjamin Evans, John Hardiman, Richard Moore, William Rachell, Capt. John Tayloer, John Vaughan, Samuel Vaughan, Daniel Vaughan, James Vaughan, Richard V</w:t>
      </w:r>
      <w:r w:rsidR="00655032">
        <w:t>a</w:t>
      </w:r>
      <w:r>
        <w:t>ughan, William Vaughan, Nicholas Vaughan, Valentine Williamson. (des Cognets, pp. 222-227)</w:t>
      </w:r>
    </w:p>
    <w:p w:rsidR="001470B7" w:rsidRDefault="001470B7" w:rsidP="001470B7">
      <w:pPr>
        <w:pStyle w:val="NormalWeb"/>
        <w:spacing w:before="240" w:beforeAutospacing="0" w:after="240" w:afterAutospacing="0"/>
        <w:ind w:left="0" w:right="0"/>
      </w:pPr>
      <w:r w:rsidRPr="00680BCC">
        <w:rPr>
          <w:b/>
        </w:rPr>
        <w:t xml:space="preserve">1704 </w:t>
      </w:r>
      <w:r>
        <w:t xml:space="preserve">– </w:t>
      </w:r>
      <w:r>
        <w:rPr>
          <w:b/>
          <w:u w:val="single"/>
        </w:rPr>
        <w:t>VA</w:t>
      </w:r>
      <w:r w:rsidR="00F733D9">
        <w:rPr>
          <w:b/>
          <w:u w:val="single"/>
        </w:rPr>
        <w:t xml:space="preserve"> </w:t>
      </w:r>
      <w:r w:rsidR="00F733D9" w:rsidRPr="00680BCC">
        <w:rPr>
          <w:b/>
          <w:u w:val="single"/>
        </w:rPr>
        <w:t>Northampton</w:t>
      </w:r>
      <w:r w:rsidR="00A84507" w:rsidRPr="0043444C">
        <w:rPr>
          <w:b/>
        </w:rPr>
        <w:t xml:space="preserve"> – Admin - Rent Roll</w:t>
      </w:r>
      <w:r w:rsidR="00A84507">
        <w:rPr>
          <w:b/>
        </w:rPr>
        <w:t xml:space="preserve"> </w:t>
      </w:r>
      <w:r w:rsidR="00A84507">
        <w:t xml:space="preserve">- </w:t>
      </w:r>
      <w:r w:rsidRPr="00680BCC">
        <w:rPr>
          <w:b/>
        </w:rPr>
        <w:t>John Knight</w:t>
      </w:r>
      <w:r>
        <w:t xml:space="preserve">, 200 acres. </w:t>
      </w:r>
      <w:r w:rsidRPr="00B1715F">
        <w:t>(p. 230, des Cognets</w:t>
      </w:r>
      <w:r>
        <w:t>; s</w:t>
      </w:r>
      <w:r w:rsidRPr="00B1715F">
        <w:t>ee entry for 1696 Apr 26</w:t>
      </w:r>
      <w:r w:rsidR="00655032">
        <w:t xml:space="preserve"> also</w:t>
      </w:r>
      <w:r w:rsidRPr="00B1715F">
        <w:t>) Other names of interest</w:t>
      </w:r>
      <w:r>
        <w:t xml:space="preserve">: </w:t>
      </w:r>
      <w:r w:rsidRPr="00B1715F">
        <w:t xml:space="preserve"> Robert Andrews, Andrew Andrews, George Bullock, George Bell, John Baker, Samuel Cobb, Robert Gascoyne, William Gascoyne, John Greene SR, John Johnson SR &amp; JR, Jacob Johnson, Capt. </w:t>
      </w:r>
      <w:r>
        <w:t xml:space="preserve">Obedience Johnson, Obedience Johnson JR, Thomas Johnson SR &amp; JR, Jeptha Johnson SR &amp; JR, Edmond Johnson, William Kendall, John Lawrence, Robert Lewis, John Matthews, Matthew Moore SR &amp; JR, Gilbert Moore, John Moore, </w:t>
      </w:r>
      <w:r>
        <w:lastRenderedPageBreak/>
        <w:t>Eleanor Moore, Frances Powell (widow), Samuel Palmer, John Powell, Samuel Powell, Daniel Paine, John Roberts, Obedience Roberts, Thomas Savage, Richard Sanders, John Swann, Capt. Thomas Savage, Elkington Savage, John Walker. (des Cognets, pp. 228-232)</w:t>
      </w:r>
    </w:p>
    <w:p w:rsidR="00490007" w:rsidRDefault="00490007" w:rsidP="001470B7">
      <w:pPr>
        <w:pStyle w:val="NormalWeb"/>
        <w:spacing w:before="240" w:beforeAutospacing="0" w:after="240" w:afterAutospacing="0"/>
        <w:ind w:left="0" w:right="0"/>
      </w:pPr>
      <w:r w:rsidRPr="00490007">
        <w:rPr>
          <w:b/>
        </w:rPr>
        <w:t xml:space="preserve">1705 – Mar 24 – </w:t>
      </w:r>
      <w:r w:rsidRPr="00490007">
        <w:rPr>
          <w:b/>
          <w:u w:val="single"/>
        </w:rPr>
        <w:t>VA Richmond</w:t>
      </w:r>
      <w:r w:rsidRPr="00490007">
        <w:rPr>
          <w:b/>
        </w:rPr>
        <w:t xml:space="preserve"> – Admin – John Knight</w:t>
      </w:r>
      <w:r>
        <w:t xml:space="preserve"> – John Knight and wife Catherine Phillips Knight, made a deed to Francis and Anthony Thornton. (Notes from Barton’s Colonial Decisions, Vol. I, Sir John Randolph’s Reports.) </w:t>
      </w:r>
      <w:r w:rsidRPr="00490007">
        <w:rPr>
          <w:b/>
        </w:rPr>
        <w:t xml:space="preserve"> Note</w:t>
      </w:r>
      <w:r>
        <w:t xml:space="preserve">:  No county is given but a marriage record for John Knight and Katherine Phillips is found in Richmond, though the date is 1715.  There must be a typo somewhere in this. </w:t>
      </w:r>
    </w:p>
    <w:p w:rsidR="001470B7" w:rsidRPr="00B1715F" w:rsidRDefault="001470B7" w:rsidP="001470B7">
      <w:pPr>
        <w:pStyle w:val="NormalWeb"/>
        <w:spacing w:before="240" w:beforeAutospacing="0" w:after="240" w:afterAutospacing="0"/>
        <w:ind w:left="0" w:right="0"/>
      </w:pPr>
      <w:r>
        <w:rPr>
          <w:b/>
        </w:rPr>
        <w:t xml:space="preserve">1705 </w:t>
      </w:r>
      <w:r w:rsidR="008C0EFE">
        <w:rPr>
          <w:b/>
        </w:rPr>
        <w:t xml:space="preserve">- </w:t>
      </w:r>
      <w:r>
        <w:rPr>
          <w:b/>
        </w:rPr>
        <w:t xml:space="preserve">Apr 25 </w:t>
      </w:r>
      <w:r>
        <w:t xml:space="preserve">– </w:t>
      </w:r>
      <w:r w:rsidR="008C0EFE" w:rsidRPr="008C0EFE">
        <w:rPr>
          <w:b/>
          <w:u w:val="single"/>
        </w:rPr>
        <w:t>VA Northumberland</w:t>
      </w:r>
      <w:r w:rsidR="008C0EFE" w:rsidRPr="008C0EFE">
        <w:rPr>
          <w:b/>
        </w:rPr>
        <w:t xml:space="preserve"> – Admin - Thomas Read - </w:t>
      </w:r>
      <w:r>
        <w:t xml:space="preserve"> died seized of 1000 acs. Edmund Baysey of Northumberland Co. possessed 157 acs of Read’s land. Certificate by Thomas Hobson, </w:t>
      </w:r>
      <w:r w:rsidR="008C0EFE">
        <w:t>C</w:t>
      </w:r>
      <w:r>
        <w:t xml:space="preserve">lk of said Co. Surv. by George Cooper. Near </w:t>
      </w:r>
      <w:r w:rsidRPr="003D727C">
        <w:rPr>
          <w:b/>
        </w:rPr>
        <w:t>Thomas Knight</w:t>
      </w:r>
      <w:r>
        <w:t xml:space="preserve">, adj. Thomas Walters, </w:t>
      </w:r>
      <w:r w:rsidRPr="003D727C">
        <w:rPr>
          <w:b/>
        </w:rPr>
        <w:t>Capt. Peter Knight</w:t>
      </w:r>
      <w:r>
        <w:t>’s Main Sw., Mr. Tayler. (Gray 1987, p. 31)</w:t>
      </w:r>
    </w:p>
    <w:p w:rsidR="001470B7" w:rsidRDefault="001470B7" w:rsidP="001470B7">
      <w:pPr>
        <w:pStyle w:val="NormalWeb"/>
        <w:spacing w:before="240" w:beforeAutospacing="0" w:after="240" w:afterAutospacing="0"/>
        <w:ind w:left="0" w:right="0"/>
      </w:pPr>
      <w:r>
        <w:rPr>
          <w:b/>
        </w:rPr>
        <w:t xml:space="preserve">1705 </w:t>
      </w:r>
      <w:r w:rsidR="00395F78">
        <w:rPr>
          <w:b/>
        </w:rPr>
        <w:t xml:space="preserve">- </w:t>
      </w:r>
      <w:r>
        <w:rPr>
          <w:b/>
        </w:rPr>
        <w:t xml:space="preserve">May 2 </w:t>
      </w:r>
      <w:r w:rsidRPr="00244568">
        <w:t xml:space="preserve">– </w:t>
      </w:r>
      <w:r>
        <w:rPr>
          <w:b/>
          <w:u w:val="single"/>
        </w:rPr>
        <w:t>VA</w:t>
      </w:r>
      <w:r w:rsidR="00395F78">
        <w:rPr>
          <w:b/>
          <w:u w:val="single"/>
        </w:rPr>
        <w:t xml:space="preserve"> </w:t>
      </w:r>
      <w:r w:rsidR="00395F78" w:rsidRPr="00244568">
        <w:rPr>
          <w:b/>
          <w:u w:val="single"/>
        </w:rPr>
        <w:t>Essex</w:t>
      </w:r>
      <w:r w:rsidRPr="00395F78">
        <w:rPr>
          <w:b/>
        </w:rPr>
        <w:t xml:space="preserve"> – </w:t>
      </w:r>
      <w:r w:rsidR="00395F78" w:rsidRPr="00395F78">
        <w:rPr>
          <w:b/>
        </w:rPr>
        <w:t>Admin – Augustine Smith</w:t>
      </w:r>
      <w:r w:rsidR="00395F78">
        <w:t xml:space="preserve"> – Land patent </w:t>
      </w:r>
      <w:r w:rsidRPr="00244568">
        <w:t xml:space="preserve">for 1050 acres </w:t>
      </w:r>
      <w:r>
        <w:t xml:space="preserve"> “about 2 ½ mi. from S. side the river… Beg. 100 perches from path to Portobacco [Port Tobacco] from Mattapony Indian Towne or Chicahominy… Granted Thomas Gilson, 20 Oct 1670, deserted &amp; now granted by order, &amp;c. Trans. Of 21 pers”.  List includes: Eliz</w:t>
      </w:r>
      <w:r w:rsidR="00395F78">
        <w:t>abeth</w:t>
      </w:r>
      <w:r>
        <w:t xml:space="preserve"> Lee and W</w:t>
      </w:r>
      <w:r w:rsidR="00395F78">
        <w:t>illiam</w:t>
      </w:r>
      <w:r>
        <w:t xml:space="preserve"> Davis.  Patent following, same date, same grantee: 2359 acs; same Co., date, &amp; page. Bet. Rappa. River &amp; the head or run of Mattapony Riv; E. on path from Portobacco Indian Town to Chicahominy Indian Town… Trans. Of 48 pers.”  The list includes Tho</w:t>
      </w:r>
      <w:r w:rsidR="00655032">
        <w:t>ma</w:t>
      </w:r>
      <w:r>
        <w:t xml:space="preserve"> Jordan, Mary Scott, </w:t>
      </w:r>
      <w:r w:rsidRPr="00EF5AA7">
        <w:rPr>
          <w:b/>
        </w:rPr>
        <w:t>William Knight</w:t>
      </w:r>
      <w:r>
        <w:t>, James Johnson, W</w:t>
      </w:r>
      <w:r w:rsidR="00655032">
        <w:t>illia</w:t>
      </w:r>
      <w:r>
        <w:t>m Moor, Marg</w:t>
      </w:r>
      <w:r w:rsidR="00655032">
        <w:t>aret</w:t>
      </w:r>
      <w:r>
        <w:t xml:space="preserve"> Johnson.  (</w:t>
      </w:r>
      <w:r w:rsidR="00655032">
        <w:t xml:space="preserve">Nugent III, </w:t>
      </w:r>
      <w:r>
        <w:t>p. 97)</w:t>
      </w:r>
    </w:p>
    <w:p w:rsidR="001470B7" w:rsidRDefault="001470B7" w:rsidP="001470B7">
      <w:pPr>
        <w:pStyle w:val="NormalWeb"/>
        <w:spacing w:before="240" w:beforeAutospacing="0" w:after="240" w:afterAutospacing="0"/>
        <w:ind w:left="0" w:right="0"/>
      </w:pPr>
      <w:r w:rsidRPr="00EF5AA7">
        <w:rPr>
          <w:b/>
        </w:rPr>
        <w:t xml:space="preserve">1705 </w:t>
      </w:r>
      <w:r w:rsidR="00DA3322">
        <w:rPr>
          <w:b/>
        </w:rPr>
        <w:t xml:space="preserve">- </w:t>
      </w:r>
      <w:r w:rsidRPr="00EF5AA7">
        <w:rPr>
          <w:b/>
        </w:rPr>
        <w:t xml:space="preserve">Jul – </w:t>
      </w:r>
      <w:r>
        <w:rPr>
          <w:b/>
          <w:u w:val="single"/>
        </w:rPr>
        <w:t>VA</w:t>
      </w:r>
      <w:r w:rsidR="00DA3322">
        <w:rPr>
          <w:b/>
          <w:u w:val="single"/>
        </w:rPr>
        <w:t xml:space="preserve"> </w:t>
      </w:r>
      <w:r w:rsidR="00DA3322" w:rsidRPr="00EF5AA7">
        <w:rPr>
          <w:b/>
          <w:u w:val="single"/>
        </w:rPr>
        <w:t>Northumberland</w:t>
      </w:r>
      <w:r w:rsidRPr="00EF5AA7">
        <w:rPr>
          <w:b/>
        </w:rPr>
        <w:t xml:space="preserve"> </w:t>
      </w:r>
      <w:r w:rsidR="00DA3322">
        <w:rPr>
          <w:b/>
        </w:rPr>
        <w:t>–</w:t>
      </w:r>
      <w:r w:rsidRPr="00EF5AA7">
        <w:rPr>
          <w:b/>
        </w:rPr>
        <w:t xml:space="preserve"> </w:t>
      </w:r>
      <w:r w:rsidR="00DA3322">
        <w:rPr>
          <w:b/>
        </w:rPr>
        <w:t>Will -</w:t>
      </w:r>
      <w:r w:rsidRPr="00EF5AA7">
        <w:rPr>
          <w:b/>
        </w:rPr>
        <w:t xml:space="preserve"> Capt. Peter Knight</w:t>
      </w:r>
      <w:r>
        <w:t xml:space="preserve"> -  Will dated 28 Nov 1702. Will proved 18 Jul 1705. </w:t>
      </w:r>
      <w:r>
        <w:br/>
        <w:t xml:space="preserve">*   </w:t>
      </w:r>
      <w:r w:rsidRPr="00EF5AA7">
        <w:rPr>
          <w:b/>
        </w:rPr>
        <w:t>Peter Knight</w:t>
      </w:r>
      <w:r>
        <w:t xml:space="preserve"> of Wiccocomoco Parish in the County of Northumberland, Gent., 28 November 1702:</w:t>
      </w:r>
      <w:r>
        <w:br/>
        <w:t xml:space="preserve">*   </w:t>
      </w:r>
      <w:r w:rsidRPr="00EF5AA7">
        <w:rPr>
          <w:b/>
        </w:rPr>
        <w:t>Son Leon</w:t>
      </w:r>
      <w:r>
        <w:rPr>
          <w:b/>
        </w:rPr>
        <w:t>ar</w:t>
      </w:r>
      <w:r w:rsidRPr="00EF5AA7">
        <w:rPr>
          <w:b/>
        </w:rPr>
        <w:t>d Knight</w:t>
      </w:r>
      <w:r>
        <w:t xml:space="preserve"> a parcel of land bounding upon a branch of the Eastern Neck wch branch is next to his spring branch and southerly Upon the swamp and northerly upon a line of marked trees up the branch unto a marked poplar at head of the sd branch and from thence northwesterly unto a marked white oak standing in a thicket and so along to a marked red oak standing nigh the road to my house and nigh Mr Mayes path and so along his path to the head of the spring branch to Mr. Rich’d Nutts marked tree at the head of the branch and so along his marked trees southerly unto Mr Peter Presleys marked trees and so thence easterly along his line unto ye swamp and so along the swamp to the branch where it began; to him and his heirs etc.</w:t>
      </w:r>
      <w:r>
        <w:br/>
        <w:t xml:space="preserve">*   </w:t>
      </w:r>
      <w:r w:rsidRPr="00EF5AA7">
        <w:rPr>
          <w:b/>
        </w:rPr>
        <w:t>Son James Knight</w:t>
      </w:r>
      <w:r>
        <w:t xml:space="preserve"> all the rest and remainder of my land to him and his heirs.</w:t>
      </w:r>
      <w:r>
        <w:br/>
        <w:t xml:space="preserve">*   </w:t>
      </w:r>
      <w:r w:rsidRPr="00EF5AA7">
        <w:rPr>
          <w:b/>
        </w:rPr>
        <w:t>Daughter Elizabeth Knight</w:t>
      </w:r>
      <w:r>
        <w:t xml:space="preserve"> shall have as much land as a couple of hands can tend during her life and not to be molested with land she now lives on.</w:t>
      </w:r>
      <w:r>
        <w:br/>
        <w:t xml:space="preserve">*   </w:t>
      </w:r>
      <w:r w:rsidRPr="00EF5AA7">
        <w:rPr>
          <w:b/>
        </w:rPr>
        <w:t>Son Leonard Knight</w:t>
      </w:r>
      <w:r>
        <w:t xml:space="preserve"> my silver seals and one hundred pounds of tobacco</w:t>
      </w:r>
      <w:r>
        <w:br/>
        <w:t xml:space="preserve">*   </w:t>
      </w:r>
      <w:r w:rsidRPr="00EF5AA7">
        <w:rPr>
          <w:b/>
        </w:rPr>
        <w:t>Daughter Elizabeth Knight</w:t>
      </w:r>
      <w:r>
        <w:t xml:space="preserve"> one hundred pounds of tobacco to buy her a ring.</w:t>
      </w:r>
      <w:r>
        <w:br/>
        <w:t xml:space="preserve">*   </w:t>
      </w:r>
      <w:r w:rsidRPr="00EF5AA7">
        <w:rPr>
          <w:b/>
        </w:rPr>
        <w:t>Daughter Mary Knight</w:t>
      </w:r>
      <w:r>
        <w:t xml:space="preserve"> one hundred pounds of tobacco to buy her a ring.</w:t>
      </w:r>
      <w:r>
        <w:br/>
        <w:t xml:space="preserve">*   </w:t>
      </w:r>
      <w:r w:rsidRPr="00EF5AA7">
        <w:rPr>
          <w:b/>
        </w:rPr>
        <w:t>Son James Knight</w:t>
      </w:r>
      <w:r>
        <w:t xml:space="preserve"> my sole executor.</w:t>
      </w:r>
      <w:r>
        <w:br/>
        <w:t xml:space="preserve">*   </w:t>
      </w:r>
      <w:r w:rsidRPr="00EF5AA7">
        <w:rPr>
          <w:b/>
        </w:rPr>
        <w:t xml:space="preserve">Son James Knight </w:t>
      </w:r>
      <w:r>
        <w:t>all my personal estate to him and his heirs.</w:t>
      </w:r>
      <w:r>
        <w:br/>
        <w:t>*   Witness: mark of Robt R Marsh, Patrick Maley (his mark), Joan O Maley (her mark)</w:t>
      </w:r>
      <w:r>
        <w:br/>
        <w:t xml:space="preserve">*   This original will was presented into Northumberland County Court by Jno </w:t>
      </w:r>
      <w:r>
        <w:lastRenderedPageBreak/>
        <w:t xml:space="preserve">Coppedge and the book of Records wherein the same was recorded being burned with the office on the sd Coppedge motion. it is again admitted to Record. </w:t>
      </w:r>
      <w:r w:rsidRPr="00EF5AA7">
        <w:rPr>
          <w:b/>
        </w:rPr>
        <w:t>July 16th 1712</w:t>
      </w:r>
      <w:r>
        <w:t xml:space="preserve">. </w:t>
      </w:r>
      <w:r w:rsidR="00AD70EF">
        <w:t xml:space="preserve">(Abstract of </w:t>
      </w:r>
      <w:r w:rsidR="00AD70EF" w:rsidRPr="00383895">
        <w:t>Peter Knight's will</w:t>
      </w:r>
      <w:r w:rsidR="00AD70EF">
        <w:t xml:space="preserve"> Recorded in </w:t>
      </w:r>
      <w:r w:rsidR="00AD70EF" w:rsidRPr="00EF5AA7">
        <w:rPr>
          <w:b/>
          <w:i/>
        </w:rPr>
        <w:t>Northumberland County Virginia Record Book 1706-1720</w:t>
      </w:r>
      <w:r w:rsidR="00AD70EF">
        <w:t xml:space="preserve"> pages 175-176)</w:t>
      </w:r>
    </w:p>
    <w:p w:rsidR="001470B7" w:rsidRDefault="001470B7" w:rsidP="001470B7">
      <w:pPr>
        <w:pStyle w:val="NormalWeb"/>
        <w:spacing w:before="240" w:beforeAutospacing="0" w:after="240" w:afterAutospacing="0"/>
        <w:ind w:left="0" w:right="0"/>
      </w:pPr>
      <w:r>
        <w:rPr>
          <w:b/>
        </w:rPr>
        <w:t xml:space="preserve">1705 </w:t>
      </w:r>
      <w:r w:rsidR="00DA3322">
        <w:rPr>
          <w:b/>
        </w:rPr>
        <w:t xml:space="preserve">- </w:t>
      </w:r>
      <w:r>
        <w:rPr>
          <w:b/>
        </w:rPr>
        <w:t xml:space="preserve">Jul </w:t>
      </w:r>
      <w:r w:rsidRPr="00F8260D">
        <w:rPr>
          <w:b/>
        </w:rPr>
        <w:t xml:space="preserve">18 </w:t>
      </w:r>
      <w:r w:rsidR="00DA3322">
        <w:t>–</w:t>
      </w:r>
      <w:r>
        <w:t xml:space="preserve"> </w:t>
      </w:r>
      <w:r>
        <w:rPr>
          <w:b/>
          <w:u w:val="single"/>
        </w:rPr>
        <w:t>VA</w:t>
      </w:r>
      <w:r w:rsidR="00DA3322">
        <w:rPr>
          <w:b/>
          <w:u w:val="single"/>
        </w:rPr>
        <w:t xml:space="preserve"> </w:t>
      </w:r>
      <w:r w:rsidR="00DA3322" w:rsidRPr="0077681F">
        <w:rPr>
          <w:b/>
          <w:u w:val="single"/>
        </w:rPr>
        <w:t>Northumberland</w:t>
      </w:r>
      <w:r w:rsidRPr="00EF5AA7">
        <w:t xml:space="preserve"> </w:t>
      </w:r>
      <w:r>
        <w:t>–</w:t>
      </w:r>
      <w:r>
        <w:rPr>
          <w:b/>
        </w:rPr>
        <w:t xml:space="preserve"> </w:t>
      </w:r>
      <w:r w:rsidR="00DA3322">
        <w:rPr>
          <w:b/>
        </w:rPr>
        <w:t xml:space="preserve">Admin – </w:t>
      </w:r>
      <w:r w:rsidR="00655032">
        <w:rPr>
          <w:b/>
        </w:rPr>
        <w:t>James Knight</w:t>
      </w:r>
      <w:r w:rsidR="00DA3322">
        <w:rPr>
          <w:b/>
        </w:rPr>
        <w:t xml:space="preserve"> - </w:t>
      </w:r>
      <w:r>
        <w:t xml:space="preserve">Court: Motion of </w:t>
      </w:r>
      <w:r w:rsidRPr="00BA089C">
        <w:rPr>
          <w:b/>
        </w:rPr>
        <w:t>James Knight</w:t>
      </w:r>
      <w:r>
        <w:t xml:space="preserve">, Exor., a Probate to him of the Last Will of his dec’d father Mr. </w:t>
      </w:r>
      <w:r w:rsidRPr="00EF5AA7">
        <w:rPr>
          <w:b/>
        </w:rPr>
        <w:t>Peter Knight</w:t>
      </w:r>
      <w:r>
        <w:t>, proved by Patrick Maley and Robert Marsh. (Duvall, p. 102)</w:t>
      </w:r>
    </w:p>
    <w:p w:rsidR="001470B7" w:rsidRDefault="001470B7" w:rsidP="001470B7">
      <w:pPr>
        <w:pStyle w:val="NormalWeb"/>
        <w:spacing w:before="240" w:beforeAutospacing="0" w:after="240" w:afterAutospacing="0"/>
        <w:ind w:left="0" w:right="0"/>
      </w:pPr>
      <w:r>
        <w:rPr>
          <w:b/>
        </w:rPr>
        <w:t xml:space="preserve">1705 </w:t>
      </w:r>
      <w:r w:rsidR="00AD70EF">
        <w:rPr>
          <w:b/>
        </w:rPr>
        <w:t xml:space="preserve">- </w:t>
      </w:r>
      <w:r>
        <w:rPr>
          <w:b/>
        </w:rPr>
        <w:t xml:space="preserve">Jul 27 </w:t>
      </w:r>
      <w:r>
        <w:t xml:space="preserve">– </w:t>
      </w:r>
      <w:r>
        <w:rPr>
          <w:b/>
          <w:u w:val="single"/>
        </w:rPr>
        <w:t>VA</w:t>
      </w:r>
      <w:r w:rsidR="00DA3322">
        <w:rPr>
          <w:b/>
          <w:u w:val="single"/>
        </w:rPr>
        <w:t xml:space="preserve"> Northumberland</w:t>
      </w:r>
      <w:r w:rsidRPr="00DA3322">
        <w:rPr>
          <w:b/>
        </w:rPr>
        <w:t xml:space="preserve"> – </w:t>
      </w:r>
      <w:r w:rsidR="00DA3322" w:rsidRPr="00DA3322">
        <w:rPr>
          <w:b/>
        </w:rPr>
        <w:t>Admin – Thomas Knight</w:t>
      </w:r>
      <w:r w:rsidR="00DA3322" w:rsidRPr="00DA3322">
        <w:t xml:space="preserve"> - Thomas Read died seized of 1000 Acs. Thomas Knight of Northumberland Co. possessed 80 A. of Read’s land. Endorsement by Thomas Hobson Clk of said Co. Surv. By Edwin Conway. Grant to Knight for 140 A. (80 A. &amp; 60 A. surplus) in Northumberland Co. on Capt. Howsons Sw., adj. Kiffin’s or Downing’s line. (Gray 1987, p. 32)</w:t>
      </w:r>
    </w:p>
    <w:p w:rsidR="001470B7" w:rsidRDefault="001470B7" w:rsidP="00635E46">
      <w:pPr>
        <w:pStyle w:val="NormalWeb"/>
        <w:spacing w:before="240" w:after="240"/>
        <w:ind w:left="0"/>
      </w:pPr>
      <w:r>
        <w:rPr>
          <w:b/>
        </w:rPr>
        <w:t xml:space="preserve">1705 </w:t>
      </w:r>
      <w:r w:rsidR="00AD70EF">
        <w:rPr>
          <w:b/>
        </w:rPr>
        <w:t xml:space="preserve">- </w:t>
      </w:r>
      <w:r>
        <w:rPr>
          <w:b/>
        </w:rPr>
        <w:t xml:space="preserve">Aug </w:t>
      </w:r>
      <w:r w:rsidRPr="00DC59D1">
        <w:rPr>
          <w:b/>
        </w:rPr>
        <w:t xml:space="preserve">16 </w:t>
      </w:r>
      <w:r>
        <w:t xml:space="preserve">– </w:t>
      </w:r>
      <w:r>
        <w:rPr>
          <w:b/>
          <w:u w:val="single"/>
        </w:rPr>
        <w:t>VA</w:t>
      </w:r>
      <w:r w:rsidR="00DA3322">
        <w:rPr>
          <w:b/>
          <w:u w:val="single"/>
        </w:rPr>
        <w:t xml:space="preserve"> </w:t>
      </w:r>
      <w:r w:rsidR="00DA3322" w:rsidRPr="00DC59D1">
        <w:rPr>
          <w:b/>
          <w:u w:val="single"/>
        </w:rPr>
        <w:t>Lancaster</w:t>
      </w:r>
      <w:r w:rsidRPr="00635E46">
        <w:rPr>
          <w:b/>
        </w:rPr>
        <w:t xml:space="preserve"> – </w:t>
      </w:r>
      <w:r w:rsidR="00635E46" w:rsidRPr="00635E46">
        <w:rPr>
          <w:b/>
        </w:rPr>
        <w:t>Admin – Leonard Knight</w:t>
      </w:r>
      <w:r w:rsidR="00635E46">
        <w:t xml:space="preserve"> - Court: Leonard Knight and Anne his wife Ack. a Deed of Indenture of Land to William Short of Lancaster County. This transcript says: “Wittnesseth that ye sd. William Short and Elisabeth his Wife in consideracon of other lands by the sd. Leonard Knight and Ann his Wife conveyed to ye sd. William Short and Elisabeth his wife… acknowledge themselves fully satisfied. And clearly acquitted &amp; dischargeth the sd. Leonard Knight and Ann his Wife a certain tract of land containing Two hundred and fifteene acres being in Fleets Bay in the Pish: of Christ Church in the County of Lancaster…. Near unto Robert Huffs House… line of Abraham Corrells. etc” (Duvall, p. 102; The full transcript can be found in Sparacio’s Lancaster County Virginia Deed Book Abstracts 1701-1706)</w:t>
      </w:r>
      <w:r w:rsidR="00655032">
        <w:t xml:space="preserve">  </w:t>
      </w:r>
      <w:r w:rsidR="00635E46" w:rsidRPr="00635E46">
        <w:rPr>
          <w:b/>
        </w:rPr>
        <w:t>Note</w:t>
      </w:r>
      <w:r w:rsidR="00635E46">
        <w:t>: The use of the word “dischargeth” suggests that the Shorts held a mortgage or lien on a tract of land in Lancaster county. That, in turn, might suggest that Leonard and Anne had obligated themselves for this tract somewhat earlier. That means, we don’t know when they married, or even if they already had children. We do know that Capt. Peter Knight, Leonard’s father, mentioned no grandchildren in his will but that does not absolutely mean that there were none</w:t>
      </w:r>
      <w:r w:rsidR="00655032">
        <w:t xml:space="preserve"> because he did mention “heirs” of his two sons</w:t>
      </w:r>
      <w:r w:rsidR="00635E46">
        <w:t>.  What is rather telling is that Leonard trade</w:t>
      </w:r>
      <w:r w:rsidR="00655032">
        <w:t>d</w:t>
      </w:r>
      <w:r w:rsidR="00635E46">
        <w:t xml:space="preserve"> off his inheritance from his father almost before Capt Peter was cold in the grave. </w:t>
      </w:r>
    </w:p>
    <w:p w:rsidR="001470B7" w:rsidRDefault="001470B7" w:rsidP="001470B7">
      <w:pPr>
        <w:pStyle w:val="NormalWeb"/>
        <w:spacing w:before="240" w:beforeAutospacing="0" w:after="240" w:afterAutospacing="0"/>
        <w:ind w:left="0" w:right="0"/>
      </w:pPr>
      <w:r>
        <w:rPr>
          <w:b/>
        </w:rPr>
        <w:t xml:space="preserve">1705 </w:t>
      </w:r>
      <w:r w:rsidR="00655032">
        <w:rPr>
          <w:b/>
        </w:rPr>
        <w:t xml:space="preserve">- </w:t>
      </w:r>
      <w:r>
        <w:rPr>
          <w:b/>
        </w:rPr>
        <w:t xml:space="preserve">Oct </w:t>
      </w:r>
      <w:r>
        <w:t xml:space="preserve">– </w:t>
      </w:r>
      <w:r w:rsidRPr="003D7BAA">
        <w:rPr>
          <w:b/>
          <w:u w:val="single"/>
        </w:rPr>
        <w:t>VA</w:t>
      </w:r>
      <w:r w:rsidR="00655032">
        <w:rPr>
          <w:b/>
          <w:u w:val="single"/>
        </w:rPr>
        <w:t xml:space="preserve"> </w:t>
      </w:r>
      <w:r w:rsidR="00655032" w:rsidRPr="003D7BAA">
        <w:rPr>
          <w:b/>
          <w:u w:val="single"/>
        </w:rPr>
        <w:t>Jamestown</w:t>
      </w:r>
      <w:r w:rsidRPr="00655032">
        <w:rPr>
          <w:b/>
        </w:rPr>
        <w:t xml:space="preserve"> </w:t>
      </w:r>
      <w:r w:rsidR="00655032" w:rsidRPr="00655032">
        <w:rPr>
          <w:b/>
        </w:rPr>
        <w:t>–</w:t>
      </w:r>
      <w:r w:rsidRPr="00655032">
        <w:rPr>
          <w:b/>
        </w:rPr>
        <w:t xml:space="preserve"> </w:t>
      </w:r>
      <w:r w:rsidR="00655032" w:rsidRPr="00655032">
        <w:rPr>
          <w:b/>
        </w:rPr>
        <w:t xml:space="preserve">Info - </w:t>
      </w:r>
      <w:r>
        <w:t>The General Assembly passes "An Act Concerning Servants and Slaves," which summarizes previous laws defining bound labor in Virginia. It makes distinctions between the treatment of white "Christian" indentured servants and nonwhite, non-Christians, allowing for the killing of slaves in various situations without penalty.</w:t>
      </w:r>
      <w:r w:rsidR="00655032">
        <w:t xml:space="preserve"> (VA History online). The wealthy elite landowners were evidently becoming nervous about the stability of their economic system based on slaves formerly called “indentured servants”. </w:t>
      </w:r>
      <w:r w:rsidR="00657E92">
        <w:t xml:space="preserve">They were seeking a way to perpetuate it in the face of rising dissatisfaction among the masses of whites and blacks who were being exploited. </w:t>
      </w:r>
    </w:p>
    <w:p w:rsidR="001470B7" w:rsidRDefault="001470B7" w:rsidP="001470B7">
      <w:pPr>
        <w:pStyle w:val="NormalWeb"/>
        <w:spacing w:before="240" w:beforeAutospacing="0" w:after="240" w:afterAutospacing="0"/>
        <w:ind w:left="0" w:right="0"/>
      </w:pPr>
      <w:r>
        <w:rPr>
          <w:b/>
        </w:rPr>
        <w:t xml:space="preserve">1705 </w:t>
      </w:r>
      <w:r w:rsidR="00435E92">
        <w:rPr>
          <w:b/>
        </w:rPr>
        <w:t xml:space="preserve">- </w:t>
      </w:r>
      <w:r>
        <w:rPr>
          <w:b/>
        </w:rPr>
        <w:t xml:space="preserve">Nov 2 </w:t>
      </w:r>
      <w:r>
        <w:t xml:space="preserve">– </w:t>
      </w:r>
      <w:r>
        <w:rPr>
          <w:b/>
          <w:u w:val="single"/>
        </w:rPr>
        <w:t>VA</w:t>
      </w:r>
      <w:r w:rsidR="00435E92">
        <w:rPr>
          <w:b/>
          <w:u w:val="single"/>
        </w:rPr>
        <w:t xml:space="preserve"> </w:t>
      </w:r>
      <w:r w:rsidR="00435E92" w:rsidRPr="00A46521">
        <w:rPr>
          <w:b/>
          <w:u w:val="single"/>
        </w:rPr>
        <w:t>Essex</w:t>
      </w:r>
      <w:r w:rsidRPr="00435E92">
        <w:rPr>
          <w:b/>
        </w:rPr>
        <w:t xml:space="preserve"> – </w:t>
      </w:r>
      <w:r w:rsidR="00435E92" w:rsidRPr="00435E92">
        <w:rPr>
          <w:b/>
        </w:rPr>
        <w:t>Admin – Daniel Mackgirt &amp; James Gibbins</w:t>
      </w:r>
      <w:r w:rsidR="00435E92">
        <w:t xml:space="preserve"> - L</w:t>
      </w:r>
      <w:r>
        <w:t>and patent for 3700 acres …”bet. Rappa. &amp; Matapony Rivers; S. on a gr. Tract granted to Maj. Ro</w:t>
      </w:r>
      <w:r w:rsidR="00395F78">
        <w:t>b</w:t>
      </w:r>
      <w:r>
        <w:t>ert Beverly, dec’d., &amp; N. on land of Thomas Pannell, dec’d; … E. side of Chickahominie Path sometimes called Portobago Path [Port Tobacco] ... Imp.</w:t>
      </w:r>
      <w:r w:rsidR="00435E92">
        <w:t xml:space="preserve"> Of 74 pers”.  The list incl: Margaret Butler, John Morgan</w:t>
      </w:r>
      <w:r>
        <w:t xml:space="preserve"> </w:t>
      </w:r>
      <w:r w:rsidRPr="00E656E2">
        <w:rPr>
          <w:b/>
        </w:rPr>
        <w:t>John Hughes</w:t>
      </w:r>
      <w:r>
        <w:t>, Eliz</w:t>
      </w:r>
      <w:r w:rsidR="00435E92">
        <w:t>abeth</w:t>
      </w:r>
      <w:r>
        <w:t xml:space="preserve"> Dudl</w:t>
      </w:r>
      <w:r w:rsidR="00435E92">
        <w:t>e</w:t>
      </w:r>
      <w:r>
        <w:t xml:space="preserve">y, </w:t>
      </w:r>
      <w:r w:rsidRPr="00E656E2">
        <w:rPr>
          <w:b/>
        </w:rPr>
        <w:lastRenderedPageBreak/>
        <w:t>John Knight</w:t>
      </w:r>
      <w:r>
        <w:t xml:space="preserve">, </w:t>
      </w:r>
      <w:r w:rsidR="00435E92">
        <w:t xml:space="preserve">Elizabeth Morgan, Anne Jefferys, Richard Johnson, Jane Roberts, Sarah Roberts, John Davis, </w:t>
      </w:r>
      <w:r>
        <w:t>Rich</w:t>
      </w:r>
      <w:r w:rsidR="00435E92">
        <w:t>ar</w:t>
      </w:r>
      <w:r>
        <w:t>d Scott, James Johnson</w:t>
      </w:r>
      <w:r w:rsidR="00435E92">
        <w:t xml:space="preserve">, Jacob Martin, Robert Gibbins, Justin Cox, John Holliday, Robert Whitehead, Matthew Lloyd, Thomas Martin. </w:t>
      </w:r>
      <w:r>
        <w:t>. (</w:t>
      </w:r>
      <w:r w:rsidR="00435E92">
        <w:t xml:space="preserve">Nugent III, </w:t>
      </w:r>
      <w:r>
        <w:t>p. 100)</w:t>
      </w:r>
    </w:p>
    <w:p w:rsidR="00812996" w:rsidRDefault="001470B7" w:rsidP="001470B7">
      <w:pPr>
        <w:pStyle w:val="NormalWeb"/>
        <w:spacing w:before="240" w:beforeAutospacing="0" w:after="240" w:afterAutospacing="0"/>
        <w:ind w:left="0" w:right="0"/>
      </w:pPr>
      <w:r w:rsidRPr="006D42CC">
        <w:rPr>
          <w:b/>
        </w:rPr>
        <w:t xml:space="preserve">1705 </w:t>
      </w:r>
      <w:r w:rsidR="00435E92">
        <w:rPr>
          <w:b/>
        </w:rPr>
        <w:t xml:space="preserve">- </w:t>
      </w:r>
      <w:r w:rsidRPr="006D42CC">
        <w:rPr>
          <w:b/>
        </w:rPr>
        <w:t xml:space="preserve">Nov 2 </w:t>
      </w:r>
      <w:r>
        <w:t xml:space="preserve">– </w:t>
      </w:r>
      <w:r>
        <w:rPr>
          <w:b/>
          <w:u w:val="single"/>
        </w:rPr>
        <w:t>VA</w:t>
      </w:r>
      <w:r w:rsidR="00435E92">
        <w:rPr>
          <w:b/>
          <w:u w:val="single"/>
        </w:rPr>
        <w:t xml:space="preserve"> </w:t>
      </w:r>
      <w:r w:rsidR="00435E92" w:rsidRPr="006D42CC">
        <w:rPr>
          <w:b/>
          <w:u w:val="single"/>
        </w:rPr>
        <w:t>Essex</w:t>
      </w:r>
      <w:r w:rsidRPr="00435E92">
        <w:rPr>
          <w:b/>
        </w:rPr>
        <w:t xml:space="preserve"> </w:t>
      </w:r>
      <w:r w:rsidR="00435E92" w:rsidRPr="00435E92">
        <w:rPr>
          <w:b/>
        </w:rPr>
        <w:t>–</w:t>
      </w:r>
      <w:r w:rsidRPr="00435E92">
        <w:rPr>
          <w:b/>
        </w:rPr>
        <w:t xml:space="preserve"> </w:t>
      </w:r>
      <w:r w:rsidR="00435E92" w:rsidRPr="00435E92">
        <w:rPr>
          <w:b/>
        </w:rPr>
        <w:t xml:space="preserve">Admin - </w:t>
      </w:r>
      <w:r w:rsidRPr="00435E92">
        <w:rPr>
          <w:b/>
        </w:rPr>
        <w:t>Daniel Mackgirt &amp; Francis Shackleford</w:t>
      </w:r>
      <w:r w:rsidR="00435E92">
        <w:t xml:space="preserve"> – Land patent</w:t>
      </w:r>
      <w:r>
        <w:t xml:space="preserve"> for 1316 acres “bet. Rappa. &amp; Mattapony Rivers… Imp. Of 27 pers: </w:t>
      </w:r>
      <w:r w:rsidRPr="006D42CC">
        <w:rPr>
          <w:b/>
        </w:rPr>
        <w:t>Frances Knight</w:t>
      </w:r>
      <w:r>
        <w:t xml:space="preserve"> … </w:t>
      </w:r>
      <w:r w:rsidRPr="006D42CC">
        <w:rPr>
          <w:b/>
        </w:rPr>
        <w:t>John Hambleton</w:t>
      </w:r>
      <w:r>
        <w:t>.” (</w:t>
      </w:r>
      <w:r w:rsidR="00435E92">
        <w:t xml:space="preserve">Nugent III, </w:t>
      </w:r>
      <w:r>
        <w:t xml:space="preserve">p. 104) </w:t>
      </w:r>
    </w:p>
    <w:p w:rsidR="001470B7" w:rsidRDefault="001470B7" w:rsidP="001470B7">
      <w:pPr>
        <w:pStyle w:val="NormalWeb"/>
        <w:spacing w:before="240" w:beforeAutospacing="0" w:after="240" w:afterAutospacing="0"/>
        <w:ind w:left="0" w:right="0"/>
      </w:pPr>
      <w:r>
        <w:rPr>
          <w:b/>
        </w:rPr>
        <w:t xml:space="preserve">1705 </w:t>
      </w:r>
      <w:r w:rsidR="00635E46">
        <w:rPr>
          <w:b/>
        </w:rPr>
        <w:t xml:space="preserve">- </w:t>
      </w:r>
      <w:r>
        <w:rPr>
          <w:b/>
        </w:rPr>
        <w:t xml:space="preserve">Nov 20 </w:t>
      </w:r>
      <w:r>
        <w:t xml:space="preserve">– </w:t>
      </w:r>
      <w:r w:rsidRPr="00D046CD">
        <w:rPr>
          <w:b/>
          <w:u w:val="single"/>
        </w:rPr>
        <w:t>VA</w:t>
      </w:r>
      <w:r w:rsidR="00635E46">
        <w:rPr>
          <w:b/>
          <w:u w:val="single"/>
        </w:rPr>
        <w:t xml:space="preserve"> </w:t>
      </w:r>
      <w:r w:rsidR="00635E46" w:rsidRPr="006D42CC">
        <w:rPr>
          <w:b/>
          <w:u w:val="single"/>
        </w:rPr>
        <w:t>Northumberland</w:t>
      </w:r>
      <w:r>
        <w:t xml:space="preserve"> – </w:t>
      </w:r>
      <w:r w:rsidR="00657E92">
        <w:rPr>
          <w:b/>
        </w:rPr>
        <w:t>Admin – James Knight</w:t>
      </w:r>
      <w:r w:rsidR="00635E46" w:rsidRPr="00635E46">
        <w:rPr>
          <w:b/>
        </w:rPr>
        <w:t xml:space="preserve"> - </w:t>
      </w:r>
      <w:r w:rsidR="00635E46" w:rsidRPr="00635E46">
        <w:t xml:space="preserve">James Knight of Northumberland County, planter, sells to Edmond Bassey (Bazie) Junr, 60 acres. Part of patent formerly granted to </w:t>
      </w:r>
      <w:r w:rsidR="00635E46" w:rsidRPr="00657E92">
        <w:rPr>
          <w:b/>
        </w:rPr>
        <w:t>Capt. Peter Knight</w:t>
      </w:r>
      <w:r w:rsidR="00635E46" w:rsidRPr="00635E46">
        <w:t xml:space="preserve"> 1 Nov 1661. Adj land of Leonard Knight which land is now land of William Short, Mr. Mayes plantation, etc. Wit: Edmond Basie Senr, Isaac Baysie, Dennis Coure. Re. rec by John Coppedge (Copage) for Edmond Baysie 16 Jul 1712. (Fleet, </w:t>
      </w:r>
      <w:r w:rsidR="00635E46" w:rsidRPr="00657E92">
        <w:rPr>
          <w:i/>
        </w:rPr>
        <w:t>Nor</w:t>
      </w:r>
      <w:r w:rsidR="00657E92" w:rsidRPr="00657E92">
        <w:rPr>
          <w:i/>
        </w:rPr>
        <w:t>t</w:t>
      </w:r>
      <w:r w:rsidR="00635E46" w:rsidRPr="00657E92">
        <w:rPr>
          <w:i/>
        </w:rPr>
        <w:t>humbria Collectanea</w:t>
      </w:r>
      <w:r w:rsidR="00635E46" w:rsidRPr="00635E46">
        <w:t xml:space="preserve">, </w:t>
      </w:r>
      <w:r w:rsidR="00657E92">
        <w:t xml:space="preserve"> </w:t>
      </w:r>
      <w:r w:rsidR="00635E46" w:rsidRPr="00635E46">
        <w:t>p. 560)</w:t>
      </w:r>
    </w:p>
    <w:p w:rsidR="001470B7" w:rsidRDefault="001470B7" w:rsidP="001470B7">
      <w:pPr>
        <w:pStyle w:val="NormalWeb"/>
        <w:spacing w:before="240" w:beforeAutospacing="0" w:after="240" w:afterAutospacing="0"/>
        <w:ind w:left="0" w:right="0"/>
      </w:pPr>
      <w:r>
        <w:rPr>
          <w:b/>
        </w:rPr>
        <w:t xml:space="preserve">1706 </w:t>
      </w:r>
      <w:r w:rsidR="00657E92">
        <w:rPr>
          <w:b/>
        </w:rPr>
        <w:t xml:space="preserve">- </w:t>
      </w:r>
      <w:r>
        <w:rPr>
          <w:b/>
        </w:rPr>
        <w:t xml:space="preserve">May </w:t>
      </w:r>
      <w:r w:rsidRPr="00DC59D1">
        <w:rPr>
          <w:b/>
        </w:rPr>
        <w:t xml:space="preserve">1 </w:t>
      </w:r>
      <w:r>
        <w:t xml:space="preserve">– </w:t>
      </w:r>
      <w:r>
        <w:rPr>
          <w:b/>
          <w:u w:val="single"/>
        </w:rPr>
        <w:t>VA</w:t>
      </w:r>
      <w:r w:rsidR="00657E92">
        <w:rPr>
          <w:b/>
          <w:u w:val="single"/>
        </w:rPr>
        <w:t xml:space="preserve"> Prince George</w:t>
      </w:r>
      <w:r>
        <w:t xml:space="preserve"> – </w:t>
      </w:r>
      <w:r w:rsidRPr="00995269">
        <w:rPr>
          <w:b/>
        </w:rPr>
        <w:t>Mr. John Anderson &amp; Mr. Robert Mumford</w:t>
      </w:r>
      <w:r w:rsidR="00657E92">
        <w:t xml:space="preserve"> </w:t>
      </w:r>
      <w:r w:rsidR="00995269">
        <w:t>–</w:t>
      </w:r>
      <w:r w:rsidR="00657E92">
        <w:t xml:space="preserve"> </w:t>
      </w:r>
      <w:r w:rsidR="00995269">
        <w:t xml:space="preserve">Land patent for </w:t>
      </w:r>
      <w:r>
        <w:t>405 acres “Beg. Near Henry King, on S. side of Moccosoneck Cr.  Trans. Of 8 pers.” incl: James King, John Lewis. (</w:t>
      </w:r>
      <w:r w:rsidR="00995269">
        <w:t xml:space="preserve">Nugent III, </w:t>
      </w:r>
      <w:r>
        <w:t xml:space="preserve">p. 104)  </w:t>
      </w:r>
      <w:r w:rsidR="00995269">
        <w:t xml:space="preserve">Note: </w:t>
      </w:r>
      <w:r w:rsidRPr="00B173D4">
        <w:t>Prince George County was formed in 1703 from the portion of Charles City County that was south of the James River.</w:t>
      </w:r>
    </w:p>
    <w:p w:rsidR="001470B7" w:rsidRDefault="001470B7" w:rsidP="001470B7">
      <w:pPr>
        <w:pStyle w:val="NormalWeb"/>
        <w:spacing w:before="240" w:beforeAutospacing="0" w:after="240" w:afterAutospacing="0"/>
        <w:ind w:left="0" w:right="0"/>
      </w:pPr>
      <w:r>
        <w:rPr>
          <w:b/>
        </w:rPr>
        <w:t xml:space="preserve">1706 </w:t>
      </w:r>
      <w:r w:rsidR="00995269">
        <w:rPr>
          <w:b/>
        </w:rPr>
        <w:t xml:space="preserve">- </w:t>
      </w:r>
      <w:r>
        <w:rPr>
          <w:b/>
        </w:rPr>
        <w:t xml:space="preserve">Jul 10 </w:t>
      </w:r>
      <w:r>
        <w:t xml:space="preserve">– </w:t>
      </w:r>
      <w:r w:rsidRPr="003D7BAA">
        <w:rPr>
          <w:b/>
          <w:u w:val="single"/>
        </w:rPr>
        <w:t>VA</w:t>
      </w:r>
      <w:r w:rsidR="00995269">
        <w:rPr>
          <w:b/>
          <w:u w:val="single"/>
        </w:rPr>
        <w:t xml:space="preserve"> </w:t>
      </w:r>
      <w:r w:rsidR="00995269" w:rsidRPr="003D7BAA">
        <w:rPr>
          <w:b/>
          <w:u w:val="single"/>
        </w:rPr>
        <w:t>Jamestown</w:t>
      </w:r>
      <w:r w:rsidRPr="00995269">
        <w:rPr>
          <w:b/>
        </w:rPr>
        <w:t xml:space="preserve"> </w:t>
      </w:r>
      <w:r w:rsidR="00995269" w:rsidRPr="00995269">
        <w:rPr>
          <w:b/>
        </w:rPr>
        <w:t>–</w:t>
      </w:r>
      <w:r w:rsidRPr="00995269">
        <w:rPr>
          <w:b/>
        </w:rPr>
        <w:t xml:space="preserve"> </w:t>
      </w:r>
      <w:r w:rsidR="00995269" w:rsidRPr="00995269">
        <w:rPr>
          <w:b/>
        </w:rPr>
        <w:t xml:space="preserve">Info - </w:t>
      </w:r>
      <w:r>
        <w:t>Grace Sherwood undergoes a water test to determine whether she is guilty of the charge of witchcraft. Sherwood floats, indicating her guilt, and once ashore is examined for witch's marks. A jury of women finds two marks. Sherwood is imprisoned and ordered to undergo another trial. It is unclear whether the second trial ever occurred.</w:t>
      </w:r>
      <w:r w:rsidR="00995269">
        <w:t xml:space="preserve">  (VA Hist online)</w:t>
      </w:r>
    </w:p>
    <w:p w:rsidR="001470B7" w:rsidRDefault="001470B7" w:rsidP="001470B7">
      <w:pPr>
        <w:pStyle w:val="NormalWeb"/>
        <w:spacing w:before="240" w:beforeAutospacing="0" w:after="240" w:afterAutospacing="0"/>
        <w:ind w:left="0" w:right="0"/>
      </w:pPr>
      <w:r w:rsidRPr="00E86F4F">
        <w:t xml:space="preserve"> </w:t>
      </w:r>
      <w:r w:rsidRPr="00D046CD">
        <w:rPr>
          <w:b/>
        </w:rPr>
        <w:t xml:space="preserve">1706 </w:t>
      </w:r>
      <w:r w:rsidR="00995269">
        <w:rPr>
          <w:b/>
        </w:rPr>
        <w:t xml:space="preserve">- </w:t>
      </w:r>
      <w:r w:rsidRPr="00D046CD">
        <w:rPr>
          <w:b/>
        </w:rPr>
        <w:t>Oct</w:t>
      </w:r>
      <w:r w:rsidRPr="00490007">
        <w:rPr>
          <w:b/>
        </w:rPr>
        <w:t xml:space="preserve"> </w:t>
      </w:r>
      <w:r w:rsidR="00635E46" w:rsidRPr="00490007">
        <w:rPr>
          <w:b/>
        </w:rPr>
        <w:t xml:space="preserve">13 </w:t>
      </w:r>
      <w:r w:rsidRPr="00490007">
        <w:rPr>
          <w:b/>
        </w:rPr>
        <w:t>–</w:t>
      </w:r>
      <w:r>
        <w:rPr>
          <w:b/>
        </w:rPr>
        <w:t xml:space="preserve"> </w:t>
      </w:r>
      <w:r w:rsidR="00DC69F1" w:rsidRPr="00DC69F1">
        <w:rPr>
          <w:b/>
          <w:u w:val="single"/>
        </w:rPr>
        <w:t>VA</w:t>
      </w:r>
      <w:r w:rsidR="00DC69F1">
        <w:rPr>
          <w:b/>
          <w:u w:val="single"/>
        </w:rPr>
        <w:t xml:space="preserve"> </w:t>
      </w:r>
      <w:r w:rsidR="00DC69F1" w:rsidRPr="00DC69F1">
        <w:rPr>
          <w:b/>
          <w:u w:val="single"/>
        </w:rPr>
        <w:t>Northumberland</w:t>
      </w:r>
      <w:r w:rsidR="00DC69F1" w:rsidRPr="00DC69F1">
        <w:rPr>
          <w:b/>
        </w:rPr>
        <w:t xml:space="preserve"> </w:t>
      </w:r>
      <w:r w:rsidR="007A089D">
        <w:rPr>
          <w:b/>
        </w:rPr>
        <w:t>– Birth/Bap –</w:t>
      </w:r>
      <w:r w:rsidR="00DC69F1" w:rsidRPr="00DC69F1">
        <w:rPr>
          <w:b/>
        </w:rPr>
        <w:t xml:space="preserve"> Ephraim Knight</w:t>
      </w:r>
      <w:r w:rsidR="00DC69F1" w:rsidRPr="00DC69F1">
        <w:t xml:space="preserve"> - s/o Leonard Knight and Anne (Wright 2016, p. 373)</w:t>
      </w:r>
      <w:r w:rsidR="00995269">
        <w:t xml:space="preserve"> </w:t>
      </w:r>
      <w:r w:rsidR="00992356" w:rsidRPr="00992356">
        <w:rPr>
          <w:b/>
        </w:rPr>
        <w:t>Note</w:t>
      </w:r>
      <w:r w:rsidR="00992356">
        <w:t xml:space="preserve">: </w:t>
      </w:r>
      <w:r w:rsidR="00992356" w:rsidRPr="00992356">
        <w:t xml:space="preserve">There is more evidence further along that Leonard had other children </w:t>
      </w:r>
      <w:r w:rsidR="00992356" w:rsidRPr="00995269">
        <w:rPr>
          <w:i/>
        </w:rPr>
        <w:t>before</w:t>
      </w:r>
      <w:r w:rsidR="00992356" w:rsidRPr="00992356">
        <w:t xml:space="preserve"> Ephraim</w:t>
      </w:r>
      <w:r w:rsidR="00995269">
        <w:t xml:space="preserve"> even though no grandchildren are mentioned in the will of Capt. Peter Knight, Leonard’s father</w:t>
      </w:r>
      <w:r w:rsidR="00992356" w:rsidRPr="00992356">
        <w:t>. It is notable that Ephraim was baptized in an Anglican church after the death of Capt. Peter</w:t>
      </w:r>
      <w:r w:rsidR="00995269">
        <w:t xml:space="preserve"> considering the fact that Peter was a staunch Puritan</w:t>
      </w:r>
      <w:r w:rsidR="00992356" w:rsidRPr="00992356">
        <w:t xml:space="preserve">. </w:t>
      </w:r>
    </w:p>
    <w:p w:rsidR="00CE0C2F" w:rsidRDefault="00CE0C2F" w:rsidP="001470B7">
      <w:pPr>
        <w:pStyle w:val="NormalWeb"/>
        <w:spacing w:before="240" w:beforeAutospacing="0" w:after="240" w:afterAutospacing="0"/>
        <w:ind w:left="0" w:right="0"/>
      </w:pPr>
      <w:r w:rsidRPr="00CE0C2F">
        <w:rPr>
          <w:b/>
        </w:rPr>
        <w:t xml:space="preserve">1706 – </w:t>
      </w:r>
      <w:r w:rsidRPr="00CE0C2F">
        <w:rPr>
          <w:b/>
          <w:u w:val="single"/>
        </w:rPr>
        <w:t>VA Isle of Wight</w:t>
      </w:r>
      <w:r w:rsidRPr="00CE0C2F">
        <w:rPr>
          <w:b/>
        </w:rPr>
        <w:t xml:space="preserve"> – Admin – Leonard Knight</w:t>
      </w:r>
      <w:r>
        <w:t xml:space="preserve"> - Deed for land patented by his father in 1655. (</w:t>
      </w:r>
      <w:r w:rsidRPr="00CE0C2F">
        <w:t>The William and Mary Quarterly, Vol. 7, No. 4 (Apr., 1899), pp. 205-315</w:t>
      </w:r>
      <w:r>
        <w:t>)</w:t>
      </w:r>
      <w:r w:rsidR="00995269">
        <w:t xml:space="preserve"> </w:t>
      </w:r>
      <w:r w:rsidR="00995269" w:rsidRPr="00995269">
        <w:rPr>
          <w:b/>
        </w:rPr>
        <w:t>Note</w:t>
      </w:r>
      <w:r w:rsidR="00995269">
        <w:t>: There is no record of a patent by Capt. Peter Knight of any land in Isle of Wight county and none is mentioned in his will. He left a well-defined parcel of land in Northumberland County to Leonard, and all the rest of his land to his son James Knight.  It has been noted that James patented land in Isle of Wight, possibly next to that of Capt. Peter and he may have gone there first to manage his father’s land. This record may be evidence of James transferring a tract to his brother, Leonard. More details would be welcomed.</w:t>
      </w:r>
    </w:p>
    <w:p w:rsidR="001470B7" w:rsidRDefault="001470B7" w:rsidP="001470B7">
      <w:pPr>
        <w:pStyle w:val="NormalWeb"/>
        <w:spacing w:before="240" w:beforeAutospacing="0" w:after="240" w:afterAutospacing="0"/>
        <w:ind w:left="0" w:right="0"/>
      </w:pPr>
      <w:r>
        <w:rPr>
          <w:b/>
        </w:rPr>
        <w:t xml:space="preserve">1708 </w:t>
      </w:r>
      <w:r w:rsidR="00992356">
        <w:rPr>
          <w:b/>
        </w:rPr>
        <w:t xml:space="preserve">- </w:t>
      </w:r>
      <w:r>
        <w:rPr>
          <w:b/>
        </w:rPr>
        <w:t xml:space="preserve">May </w:t>
      </w:r>
      <w:r w:rsidRPr="00244568">
        <w:rPr>
          <w:b/>
        </w:rPr>
        <w:t xml:space="preserve">20 </w:t>
      </w:r>
      <w:r>
        <w:t xml:space="preserve">– </w:t>
      </w:r>
      <w:r w:rsidR="00992356" w:rsidRPr="00992356">
        <w:rPr>
          <w:b/>
          <w:u w:val="single"/>
        </w:rPr>
        <w:t xml:space="preserve">VA Stafford </w:t>
      </w:r>
      <w:r w:rsidR="00992356" w:rsidRPr="00992356">
        <w:rPr>
          <w:b/>
        </w:rPr>
        <w:t xml:space="preserve">- Admin – Thomas Knight - </w:t>
      </w:r>
      <w:r w:rsidRPr="00D046CD">
        <w:t xml:space="preserve"> Court</w:t>
      </w:r>
      <w:r>
        <w:t xml:space="preserve">: An Inventory of the Estate of </w:t>
      </w:r>
      <w:r w:rsidRPr="0079673A">
        <w:rPr>
          <w:b/>
        </w:rPr>
        <w:t>Thomas Knight</w:t>
      </w:r>
      <w:r>
        <w:t xml:space="preserve"> made by Katherine Knight. (</w:t>
      </w:r>
      <w:r w:rsidR="00995269">
        <w:t xml:space="preserve">Sparacio, SCWDA 1699-1709, </w:t>
      </w:r>
      <w:r>
        <w:t>p. 147)</w:t>
      </w:r>
    </w:p>
    <w:p w:rsidR="00280B1D" w:rsidRDefault="00992356" w:rsidP="001470B7">
      <w:pPr>
        <w:pStyle w:val="NormalWeb"/>
        <w:spacing w:before="240" w:beforeAutospacing="0" w:after="240" w:afterAutospacing="0"/>
        <w:ind w:left="0" w:right="0"/>
      </w:pPr>
      <w:r w:rsidRPr="00992356">
        <w:rPr>
          <w:b/>
        </w:rPr>
        <w:lastRenderedPageBreak/>
        <w:t xml:space="preserve">1709 – May 28 - </w:t>
      </w:r>
      <w:r w:rsidRPr="00992356">
        <w:rPr>
          <w:b/>
          <w:u w:val="single"/>
        </w:rPr>
        <w:t>VA Northampton</w:t>
      </w:r>
      <w:r w:rsidRPr="00992356">
        <w:rPr>
          <w:b/>
        </w:rPr>
        <w:t xml:space="preserve"> – Will - John Knight</w:t>
      </w:r>
      <w:r w:rsidRPr="00992356">
        <w:t xml:space="preserve"> - Sons: Charles Knight, John Knight and William Knight; Brother: Dixon Knight; wife Ann to be executrix; Wit: Benjamin Stratton, Richard Thorman. (Crozier 1909, p. 223)</w:t>
      </w:r>
    </w:p>
    <w:p w:rsidR="001470B7" w:rsidRDefault="001470B7" w:rsidP="001470B7">
      <w:pPr>
        <w:pStyle w:val="NormalWeb"/>
        <w:spacing w:before="240" w:beforeAutospacing="0" w:after="240" w:afterAutospacing="0"/>
        <w:ind w:left="0" w:right="0"/>
      </w:pPr>
      <w:r>
        <w:rPr>
          <w:b/>
        </w:rPr>
        <w:t xml:space="preserve">1709 </w:t>
      </w:r>
      <w:r w:rsidR="00F4702B">
        <w:rPr>
          <w:b/>
        </w:rPr>
        <w:t xml:space="preserve">- </w:t>
      </w:r>
      <w:r>
        <w:rPr>
          <w:b/>
        </w:rPr>
        <w:t xml:space="preserve">Jun 1 </w:t>
      </w:r>
      <w:r>
        <w:t xml:space="preserve">– </w:t>
      </w:r>
      <w:r>
        <w:rPr>
          <w:b/>
          <w:u w:val="single"/>
        </w:rPr>
        <w:t>VA</w:t>
      </w:r>
      <w:r w:rsidR="00F4702B">
        <w:rPr>
          <w:b/>
          <w:u w:val="single"/>
        </w:rPr>
        <w:t xml:space="preserve"> </w:t>
      </w:r>
      <w:r w:rsidR="00F4702B" w:rsidRPr="003257DE">
        <w:rPr>
          <w:b/>
          <w:u w:val="single"/>
        </w:rPr>
        <w:t>Henrico</w:t>
      </w:r>
      <w:r w:rsidRPr="00635E46">
        <w:rPr>
          <w:b/>
        </w:rPr>
        <w:t xml:space="preserve"> </w:t>
      </w:r>
      <w:r w:rsidR="00F4702B" w:rsidRPr="00635E46">
        <w:rPr>
          <w:b/>
        </w:rPr>
        <w:t>–</w:t>
      </w:r>
      <w:r w:rsidRPr="00635E46">
        <w:rPr>
          <w:b/>
        </w:rPr>
        <w:t xml:space="preserve"> Will</w:t>
      </w:r>
      <w:r w:rsidR="00F4702B" w:rsidRPr="00635E46">
        <w:rPr>
          <w:b/>
        </w:rPr>
        <w:t xml:space="preserve"> - </w:t>
      </w:r>
      <w:r w:rsidRPr="00635E46">
        <w:rPr>
          <w:b/>
        </w:rPr>
        <w:t>Jane Pleasants of Curles</w:t>
      </w:r>
      <w:r w:rsidR="00F4702B">
        <w:t xml:space="preserve"> - </w:t>
      </w:r>
      <w:r>
        <w:t xml:space="preserve">To daughter Mary Woodson, Items &amp; Negro woman Maria </w:t>
      </w:r>
      <w:r>
        <w:br/>
        <w:t xml:space="preserve">* To </w:t>
      </w:r>
      <w:r w:rsidRPr="00995269">
        <w:rPr>
          <w:b/>
        </w:rPr>
        <w:t>granddaughter Jane Woodson</w:t>
      </w:r>
      <w:r>
        <w:t xml:space="preserve">, items and negro Samson.  </w:t>
      </w:r>
      <w:r>
        <w:br/>
        <w:t xml:space="preserve">*  To </w:t>
      </w:r>
      <w:r w:rsidR="00BE5CD7" w:rsidRPr="00BE5CD7">
        <w:rPr>
          <w:b/>
        </w:rPr>
        <w:t xml:space="preserve">(gr-grandson) </w:t>
      </w:r>
      <w:r w:rsidRPr="00BE5CD7">
        <w:rPr>
          <w:b/>
        </w:rPr>
        <w:t>John Woodson</w:t>
      </w:r>
      <w:r>
        <w:t xml:space="preserve">, </w:t>
      </w:r>
      <w:r w:rsidR="00BE5CD7">
        <w:t>son</w:t>
      </w:r>
      <w:r>
        <w:t xml:space="preserve"> of said Jane Woodson, 2 silver spoons.  </w:t>
      </w:r>
      <w:r>
        <w:br/>
        <w:t>*  To</w:t>
      </w:r>
      <w:r w:rsidRPr="00BE5CD7">
        <w:rPr>
          <w:b/>
        </w:rPr>
        <w:t xml:space="preserve"> </w:t>
      </w:r>
      <w:r w:rsidR="00BE5CD7" w:rsidRPr="00BE5CD7">
        <w:rPr>
          <w:b/>
        </w:rPr>
        <w:t xml:space="preserve">(gr-granddaughter) </w:t>
      </w:r>
      <w:r w:rsidRPr="00BE5CD7">
        <w:rPr>
          <w:b/>
        </w:rPr>
        <w:t>Mary Woodson</w:t>
      </w:r>
      <w:r>
        <w:t xml:space="preserve">, daughter of said Jane, 1 silver spoon.  </w:t>
      </w:r>
      <w:r>
        <w:br/>
        <w:t xml:space="preserve">* To </w:t>
      </w:r>
      <w:r w:rsidR="00BE5CD7" w:rsidRPr="00BE5CD7">
        <w:rPr>
          <w:b/>
        </w:rPr>
        <w:t xml:space="preserve">(son?) </w:t>
      </w:r>
      <w:r w:rsidRPr="00BE5CD7">
        <w:rPr>
          <w:b/>
        </w:rPr>
        <w:t>Joseph Woodson</w:t>
      </w:r>
      <w:r>
        <w:t xml:space="preserve">, negro girl Bridget, livestock, etc.  </w:t>
      </w:r>
      <w:r>
        <w:br/>
        <w:t>* To</w:t>
      </w:r>
      <w:r w:rsidRPr="00BE5CD7">
        <w:rPr>
          <w:b/>
        </w:rPr>
        <w:t xml:space="preserve"> grandson Tucker Woodson</w:t>
      </w:r>
      <w:r>
        <w:t xml:space="preserve">, negro girl Nanny, at age 21.  </w:t>
      </w:r>
      <w:r>
        <w:br/>
        <w:t xml:space="preserve">* To </w:t>
      </w:r>
      <w:r w:rsidRPr="00BE5CD7">
        <w:rPr>
          <w:b/>
        </w:rPr>
        <w:t>grandson Benjamin Woodson</w:t>
      </w:r>
      <w:r>
        <w:t>, items at age 21. Remainder of bequests to her Pleasants children, daughter Elizabeth Cock, son James Cock, daughter Dorothy Pleasants, grandson Thomas pleasants, granddaughter Anne Pleasants, granddaughter Jane Pleasants, granddaughter Dorothy Pleasants, Son Joseph’s daughter Elizabeth, grandson Joseph Pleasants, son Joseph’s daughter Jane, granddaughter Martha Pleasants, friend Mary Howard, William porter, the Elder, son John Pleasants, son John executor etc etc. (Weisiger, 1998</w:t>
      </w:r>
      <w:r w:rsidR="00F4702B">
        <w:t>, pp. 92-93</w:t>
      </w:r>
      <w:r>
        <w:t>)</w:t>
      </w:r>
    </w:p>
    <w:p w:rsidR="001470B7" w:rsidRDefault="001470B7" w:rsidP="001470B7">
      <w:pPr>
        <w:pStyle w:val="NormalWeb"/>
        <w:spacing w:before="240" w:beforeAutospacing="0" w:after="240" w:afterAutospacing="0"/>
        <w:ind w:left="0" w:right="0"/>
      </w:pPr>
      <w:r>
        <w:rPr>
          <w:b/>
        </w:rPr>
        <w:t xml:space="preserve">1709 </w:t>
      </w:r>
      <w:r w:rsidR="00F4702B">
        <w:rPr>
          <w:b/>
        </w:rPr>
        <w:t xml:space="preserve">- </w:t>
      </w:r>
      <w:r>
        <w:rPr>
          <w:b/>
        </w:rPr>
        <w:t xml:space="preserve">Jul 20 </w:t>
      </w:r>
      <w:r>
        <w:t xml:space="preserve">– </w:t>
      </w:r>
      <w:r>
        <w:rPr>
          <w:b/>
          <w:u w:val="single"/>
        </w:rPr>
        <w:t>VA</w:t>
      </w:r>
      <w:r w:rsidR="00F4702B">
        <w:rPr>
          <w:b/>
          <w:u w:val="single"/>
        </w:rPr>
        <w:t xml:space="preserve"> </w:t>
      </w:r>
      <w:r w:rsidR="00F4702B" w:rsidRPr="005151ED">
        <w:rPr>
          <w:b/>
          <w:u w:val="single"/>
        </w:rPr>
        <w:t>Northumberland</w:t>
      </w:r>
      <w:r w:rsidRPr="00F4702B">
        <w:rPr>
          <w:b/>
        </w:rPr>
        <w:t xml:space="preserve"> – Will </w:t>
      </w:r>
      <w:r w:rsidR="00F4702B" w:rsidRPr="00F4702B">
        <w:rPr>
          <w:b/>
        </w:rPr>
        <w:t xml:space="preserve">- </w:t>
      </w:r>
      <w:r w:rsidRPr="00F4702B">
        <w:rPr>
          <w:b/>
        </w:rPr>
        <w:t>Hancock Lee</w:t>
      </w:r>
      <w:r>
        <w:t xml:space="preserve"> </w:t>
      </w:r>
      <w:r w:rsidR="00F4702B">
        <w:t>- P</w:t>
      </w:r>
      <w:r>
        <w:t xml:space="preserve">roved by oaths of Thomas Knight and Mary Knight, witnesses to the will. </w:t>
      </w:r>
      <w:r w:rsidRPr="00BE5CD7">
        <w:rPr>
          <w:b/>
        </w:rPr>
        <w:t>Dau: Anna Arm</w:t>
      </w:r>
      <w:r w:rsidR="00BE5CD7" w:rsidRPr="00BE5CD7">
        <w:rPr>
          <w:b/>
        </w:rPr>
        <w:t>i</w:t>
      </w:r>
      <w:r w:rsidRPr="00BE5CD7">
        <w:rPr>
          <w:b/>
        </w:rPr>
        <w:t>ste</w:t>
      </w:r>
      <w:r w:rsidR="00BE5CD7" w:rsidRPr="00BE5CD7">
        <w:rPr>
          <w:b/>
        </w:rPr>
        <w:t>a</w:t>
      </w:r>
      <w:r w:rsidRPr="00BE5CD7">
        <w:rPr>
          <w:b/>
        </w:rPr>
        <w:t>d, son: Richard Lee (b. 18 Aug 1709)</w:t>
      </w:r>
      <w:r>
        <w:t xml:space="preserve"> Hancock’s Northumberland Plantation; </w:t>
      </w:r>
      <w:r w:rsidRPr="00BE5CD7">
        <w:rPr>
          <w:b/>
        </w:rPr>
        <w:t>Bro. Richard Lee Esq</w:t>
      </w:r>
      <w:r>
        <w:t>., Cozen. John Howson; good friend Robert Carter Esq. to be executors.  Codicil: son Isaac Lee, land above the falls of Rappahannock Riv.; 2</w:t>
      </w:r>
      <w:r w:rsidRPr="005151ED">
        <w:rPr>
          <w:vertAlign w:val="superscript"/>
        </w:rPr>
        <w:t>nd</w:t>
      </w:r>
      <w:r>
        <w:t>. Codicil: son John Lee to get land in “Chopowamsick contey”.  Wife pregnant at time of will. Witnesses to various parts: Thomas Knight, Thomas Ingram, Mary Knight, Daniel Fielding, Robert Spencer, Elizabeth Bell, John Harris, William Jones. (Sparacio NC DWA 1670-1672 and 1706-1711, pp. 79-81) Note: Robert Spencer bequeathed his plantation in Kent Co, named Memento More, to his son, Thomas</w:t>
      </w:r>
      <w:r w:rsidR="00BE5CD7">
        <w:t xml:space="preserve"> Spencer</w:t>
      </w:r>
      <w:r>
        <w:t>, in his 1732 will.</w:t>
      </w:r>
    </w:p>
    <w:p w:rsidR="00992356" w:rsidRDefault="00992356" w:rsidP="001470B7">
      <w:pPr>
        <w:pStyle w:val="NormalWeb"/>
        <w:spacing w:before="240" w:beforeAutospacing="0" w:after="240" w:afterAutospacing="0"/>
        <w:ind w:left="0" w:right="0"/>
      </w:pPr>
      <w:r>
        <w:rPr>
          <w:b/>
        </w:rPr>
        <w:t xml:space="preserve">1709 - Dec 28 </w:t>
      </w:r>
      <w:r>
        <w:t xml:space="preserve">– </w:t>
      </w:r>
      <w:r w:rsidRPr="006F0A75">
        <w:rPr>
          <w:b/>
          <w:u w:val="single"/>
        </w:rPr>
        <w:t>VA</w:t>
      </w:r>
      <w:r>
        <w:rPr>
          <w:b/>
          <w:u w:val="single"/>
        </w:rPr>
        <w:t xml:space="preserve"> </w:t>
      </w:r>
      <w:r w:rsidRPr="006F0A75">
        <w:rPr>
          <w:b/>
          <w:u w:val="single"/>
        </w:rPr>
        <w:t>York</w:t>
      </w:r>
      <w:r w:rsidRPr="00992356">
        <w:rPr>
          <w:b/>
        </w:rPr>
        <w:t xml:space="preserve"> </w:t>
      </w:r>
      <w:r w:rsidR="007A089D">
        <w:rPr>
          <w:b/>
        </w:rPr>
        <w:t>– Birth/Bap –</w:t>
      </w:r>
      <w:r w:rsidRPr="00992356">
        <w:rPr>
          <w:b/>
        </w:rPr>
        <w:t xml:space="preserve"> Ann Knight</w:t>
      </w:r>
      <w:r>
        <w:t xml:space="preserve"> – d/o John Knight by Bridget; Charles Parish. (Bell 1932, p. 123)</w:t>
      </w:r>
    </w:p>
    <w:p w:rsidR="00DB78E2" w:rsidRDefault="00DB78E2" w:rsidP="00DB78E2">
      <w:pPr>
        <w:pStyle w:val="Heading2"/>
      </w:pPr>
      <w:r>
        <w:t>1710</w:t>
      </w:r>
    </w:p>
    <w:p w:rsidR="001470B7" w:rsidRDefault="001470B7" w:rsidP="001470B7">
      <w:pPr>
        <w:pStyle w:val="NormalWeb"/>
        <w:spacing w:before="240" w:beforeAutospacing="0" w:after="240" w:afterAutospacing="0"/>
        <w:ind w:left="0" w:right="0"/>
      </w:pPr>
      <w:r>
        <w:rPr>
          <w:b/>
        </w:rPr>
        <w:t xml:space="preserve">1710 </w:t>
      </w:r>
      <w:r w:rsidR="00F4702B">
        <w:rPr>
          <w:b/>
        </w:rPr>
        <w:t xml:space="preserve">- </w:t>
      </w:r>
      <w:r>
        <w:rPr>
          <w:b/>
        </w:rPr>
        <w:t xml:space="preserve">Jan </w:t>
      </w:r>
      <w:r>
        <w:t xml:space="preserve">– </w:t>
      </w:r>
      <w:r>
        <w:rPr>
          <w:b/>
          <w:u w:val="single"/>
        </w:rPr>
        <w:t>VA</w:t>
      </w:r>
      <w:r w:rsidR="00F4702B">
        <w:rPr>
          <w:b/>
          <w:u w:val="single"/>
        </w:rPr>
        <w:t xml:space="preserve"> </w:t>
      </w:r>
      <w:r w:rsidR="00F4702B" w:rsidRPr="00882960">
        <w:rPr>
          <w:b/>
          <w:u w:val="single"/>
        </w:rPr>
        <w:t>Henrico</w:t>
      </w:r>
      <w:r w:rsidRPr="00F4702B">
        <w:rPr>
          <w:b/>
        </w:rPr>
        <w:t xml:space="preserve"> – Will</w:t>
      </w:r>
      <w:r w:rsidR="00F4702B" w:rsidRPr="00F4702B">
        <w:rPr>
          <w:b/>
        </w:rPr>
        <w:t xml:space="preserve"> - </w:t>
      </w:r>
      <w:r w:rsidRPr="00F4702B">
        <w:rPr>
          <w:b/>
        </w:rPr>
        <w:t>Henry Jordan</w:t>
      </w:r>
      <w:r>
        <w:t xml:space="preserve"> – To two sons, Henry</w:t>
      </w:r>
      <w:r w:rsidR="00BE5CD7">
        <w:t xml:space="preserve"> Jordan</w:t>
      </w:r>
      <w:r>
        <w:t xml:space="preserve"> and Thomas</w:t>
      </w:r>
      <w:r w:rsidR="00BE5CD7">
        <w:t xml:space="preserve"> Jordan</w:t>
      </w:r>
      <w:r>
        <w:t>, my plantation I live on to be equally divided, the part with the house to Thomas.  * To each of them a cow and featherbed.  * All the rest to my wife’s discretion.  * To every one of my daughters, 1 shilling.  * Wife to be executrix.  Dated 4 Nov 1710.  Wit: William Wathers, William Whitler, Probate granted to Anne, relict of Henry Jordan January 1710.  (Weisiger 1998, p</w:t>
      </w:r>
      <w:r w:rsidR="00BE5CD7">
        <w:t>.</w:t>
      </w:r>
      <w:r>
        <w:t xml:space="preserve"> 97)</w:t>
      </w:r>
    </w:p>
    <w:p w:rsidR="00CD6EB5" w:rsidRDefault="00CD6EB5" w:rsidP="001470B7">
      <w:pPr>
        <w:pStyle w:val="NormalWeb"/>
        <w:spacing w:before="240" w:beforeAutospacing="0" w:after="240" w:afterAutospacing="0"/>
        <w:ind w:left="0" w:right="0"/>
      </w:pPr>
      <w:r w:rsidRPr="00CD6EB5">
        <w:rPr>
          <w:b/>
        </w:rPr>
        <w:t xml:space="preserve">1710 – Feb 6 – </w:t>
      </w:r>
      <w:r w:rsidRPr="00CD6EB5">
        <w:rPr>
          <w:b/>
          <w:u w:val="single"/>
        </w:rPr>
        <w:t>NC Bertie</w:t>
      </w:r>
      <w:r w:rsidRPr="00CD6EB5">
        <w:rPr>
          <w:b/>
        </w:rPr>
        <w:t xml:space="preserve"> – Will – Thomas Carter</w:t>
      </w:r>
      <w:r>
        <w:t xml:space="preserve"> - </w:t>
      </w:r>
      <w:r w:rsidRPr="00CD6EB5">
        <w:t xml:space="preserve"> On </w:t>
      </w:r>
      <w:r>
        <w:t>this day</w:t>
      </w:r>
      <w:r w:rsidRPr="00CD6EB5">
        <w:t xml:space="preserve">, Thomas Carter… </w:t>
      </w:r>
      <w:r>
        <w:t>“</w:t>
      </w:r>
      <w:r w:rsidRPr="00CD6EB5">
        <w:t>being very sick and weak of body…</w:t>
      </w:r>
      <w:r>
        <w:t xml:space="preserve">” </w:t>
      </w:r>
      <w:r w:rsidRPr="00CD6EB5">
        <w:t>made his will which left his estate to his wife</w:t>
      </w:r>
      <w:r>
        <w:t>, Magdalen,</w:t>
      </w:r>
      <w:r w:rsidRPr="00CD6EB5">
        <w:t xml:space="preserve"> and devised …unto my daughter Martha the plantation which I now live on, as long as she lives after my loving wife…. Then,…after my daughter Martha [dies] I give the plantation to my son Alexander…. The will was probated </w:t>
      </w:r>
      <w:r w:rsidRPr="00244BF5">
        <w:rPr>
          <w:b/>
        </w:rPr>
        <w:t>10 April 1710</w:t>
      </w:r>
      <w:r w:rsidRPr="00CD6EB5">
        <w:t xml:space="preserve"> (Isle of Wight Wills and Deeds # 2, p. 499). </w:t>
      </w:r>
      <w:r w:rsidR="009A34E1">
        <w:t xml:space="preserve"> Note: Only two children were mentioned but others can be proved by deeds and other documents. </w:t>
      </w:r>
    </w:p>
    <w:p w:rsidR="001470B7" w:rsidRDefault="001470B7" w:rsidP="001470B7">
      <w:pPr>
        <w:pStyle w:val="NormalWeb"/>
        <w:spacing w:before="240" w:beforeAutospacing="0" w:after="240" w:afterAutospacing="0"/>
        <w:ind w:left="0" w:right="0"/>
      </w:pPr>
      <w:r>
        <w:rPr>
          <w:b/>
        </w:rPr>
        <w:lastRenderedPageBreak/>
        <w:t xml:space="preserve">1710 </w:t>
      </w:r>
      <w:r w:rsidR="00A100F4">
        <w:rPr>
          <w:b/>
        </w:rPr>
        <w:t xml:space="preserve">- </w:t>
      </w:r>
      <w:r>
        <w:rPr>
          <w:b/>
        </w:rPr>
        <w:t xml:space="preserve">Feb </w:t>
      </w:r>
      <w:r w:rsidRPr="003C5A6A">
        <w:rPr>
          <w:b/>
        </w:rPr>
        <w:t xml:space="preserve">15 </w:t>
      </w:r>
      <w:r>
        <w:t xml:space="preserve"> – </w:t>
      </w:r>
      <w:r>
        <w:rPr>
          <w:b/>
          <w:u w:val="single"/>
        </w:rPr>
        <w:t>VA</w:t>
      </w:r>
      <w:r w:rsidR="00A100F4">
        <w:rPr>
          <w:b/>
          <w:u w:val="single"/>
        </w:rPr>
        <w:t xml:space="preserve"> </w:t>
      </w:r>
      <w:r w:rsidR="00A100F4" w:rsidRPr="00B76612">
        <w:rPr>
          <w:b/>
          <w:u w:val="single"/>
        </w:rPr>
        <w:t>Northumberland</w:t>
      </w:r>
      <w:r w:rsidRPr="00A100F4">
        <w:rPr>
          <w:b/>
        </w:rPr>
        <w:t xml:space="preserve"> – </w:t>
      </w:r>
      <w:r w:rsidR="00A100F4" w:rsidRPr="00A100F4">
        <w:rPr>
          <w:b/>
        </w:rPr>
        <w:t xml:space="preserve">Will - </w:t>
      </w:r>
      <w:r w:rsidRPr="00A100F4">
        <w:rPr>
          <w:b/>
        </w:rPr>
        <w:t xml:space="preserve"> </w:t>
      </w:r>
      <w:r w:rsidRPr="00B76612">
        <w:rPr>
          <w:b/>
        </w:rPr>
        <w:t>Thomas Knight</w:t>
      </w:r>
      <w:r w:rsidR="00BE5CD7">
        <w:rPr>
          <w:b/>
        </w:rPr>
        <w:t xml:space="preserve"> - </w:t>
      </w:r>
      <w:r w:rsidR="00BA2D09">
        <w:t>IN THE NAME OF GOD, Amen, the first day of October 1700, I THOMAS KNIGHT of the County of Northumberid. in the Colony of Virga:, Planter, being a little indisposed in body but of sound and perfect memory (thanks be to Almighty God for the same), and calling to mind the uncertaine Estate of this transitory life, and that all flesh must yield unto death when it shall please God to call, and being desirous to settle things in order doe make this my Last Will &amp; Testamt. in manner and forme following; Revokeing &amp; absolutely unwilling by these pr:sents all &amp; every Testamt. or Testamts. Will or Wills heretofore by me made &amp; declared either by Word or Writing and this to be taken only for my last Will &amp; Testamt. &amp; nowe the first, I bequeath my Soule to Almighty God my Maker &amp; to Jesus Christ my Redeemer to ye Holy Ghost my Sanctifier and my body to the Earth from whence it came to be buryed in such decent &amp; Christian manner as to my Exerx, shall be thought meet &amp; convenient, there to rest until! my Soule and Body shall meet againe and be joyned together agt, the joyfull resurrection &amp; be made partakers of ye never fadeing joys of immortallity, which God in mercy through the merrits of Jesus Christ above hath promised &amp; prepared for all those that truely and unforgivedly repent &amp; believe in him, &amp; touching such temporal! Estate as the Lord hath pleased Farr above my deserts to bestow upon me, I doe order give and bequeath &amp; dispose the same in manner and forme following:</w:t>
      </w:r>
      <w:r w:rsidR="00BA2D09">
        <w:br/>
      </w:r>
      <w:r w:rsidR="00BA2D09" w:rsidRPr="00BA2D09">
        <w:rPr>
          <w:b/>
        </w:rPr>
        <w:t>*Imprs</w:t>
      </w:r>
      <w:r w:rsidR="00BA2D09">
        <w:t>. I give &amp; bequeath unto my Deare and Loveing Wife, MARY KNIGHT, all my whole Estate real! &amp; personall moveables and immoveables dureing her naturall life in case shee doe not marrey, but if shee should marrey, then my Will is that my whole personal Estate be forthwith divided into four equal! parts (that is to say) betweene her three Grand Children (vizt.) LINSFEILD, JOHN &amp; MARY SHARP, each of them to have equally share &amp; proporcon of all my personal Estate with their Grandmother, And I doe likewise order that the Childrens three parts may be managed for ye good of them by the advise of my good Friend. Mr. HANCOCK LEE whome I appoint Overseer in Trust, together with my Wife.</w:t>
      </w:r>
      <w:r w:rsidR="00BA2D09">
        <w:br/>
        <w:t>*</w:t>
      </w:r>
      <w:r w:rsidR="00BA2D09" w:rsidRPr="00BA2D09">
        <w:rPr>
          <w:b/>
        </w:rPr>
        <w:t>Item</w:t>
      </w:r>
      <w:r w:rsidR="00BA2D09">
        <w:t xml:space="preserve"> I give &amp; bequeath unto LINCEFEILD SHARP, Six hundred twenty &amp; five acres of land lying &amp; being in RICHMOND County, five miles above the FALLS of RAPPAK: RIVER on the North side of it being ye moyety or one halfe of a tract of land of Twelve hundred &amp; fifty acres taken up &amp; Patented by me, the sd, moyety or halfe part to him &amp; his heires for ever:</w:t>
      </w:r>
      <w:r w:rsidR="00BA2D09">
        <w:br/>
      </w:r>
      <w:r w:rsidR="00BA2D09" w:rsidRPr="00BA2D09">
        <w:rPr>
          <w:b/>
        </w:rPr>
        <w:t>*Item.</w:t>
      </w:r>
      <w:r w:rsidR="00BA2D09">
        <w:t xml:space="preserve"> I give &amp; bequeath the other moyety or halfe part of the said Twelve hundred and fifty acres of land to JNO: SHARP &amp; his heires for ever;</w:t>
      </w:r>
      <w:r w:rsidR="00BA2D09">
        <w:br/>
        <w:t>Item. My Will is that LINSFEILD SHARP upon Division have the lower part next to ye Maine Runn of RAPPAK &amp; JOHN SHARP ye part which I have seated on;</w:t>
      </w:r>
      <w:r w:rsidR="00BA2D09">
        <w:br/>
      </w:r>
      <w:r w:rsidR="00BA2D09" w:rsidRPr="00BA2D09">
        <w:rPr>
          <w:b/>
        </w:rPr>
        <w:t>*Item</w:t>
      </w:r>
      <w:r w:rsidR="00BA2D09">
        <w:t>. My Will is that LINSFEILD &amp; JOHN SHARP doe equally contribute towards ye buying of a young likely Negro woman not exceeding Twenty yeares of age &amp; to deliver ye same to MARY SHARPE in liew of Two hundred acres of land intended for her when shee comes to the age or day of Marriage which shall first happen;</w:t>
      </w:r>
      <w:r w:rsidR="00BA2D09">
        <w:br/>
        <w:t>Item. My Will is that all my just debts be paid withall convenient speed after my decease and Lastly I make constitute ordaine &amp; appoint my Deare and Loveing Wife, MARY KNIGHT, sole Executrx. of this my Last Will &amp; Testaint. In Witness whereof I have hereunto sett my hand and seale the day &amp; yeare first above written</w:t>
      </w:r>
      <w:r w:rsidR="00BA2D09">
        <w:br/>
        <w:t>Wittnessed by us ROBT: JONES,</w:t>
      </w:r>
      <w:r w:rsidR="00BA2D09">
        <w:br/>
        <w:t>JOHN BURN, his mark, THOMAS KNIGHT, seale</w:t>
      </w:r>
      <w:r w:rsidR="00BA2D09">
        <w:br/>
        <w:t>DAVID DICKEY. his mark</w:t>
      </w:r>
      <w:r w:rsidR="00BA2D09">
        <w:br/>
        <w:t xml:space="preserve">Die Febry 15. 1709/10 This Will was prov'd in Northumberld. County Court to be ye Last Will &amp; Testamt of THOMAS KNIGHT, deced., by the Oath of JOHN BURNS, </w:t>
      </w:r>
      <w:r w:rsidR="00BA2D09">
        <w:lastRenderedPageBreak/>
        <w:t>one of ye witnesses of the sd. Will, and is admitted to Record</w:t>
      </w:r>
      <w:r w:rsidR="00BA2D09">
        <w:br/>
        <w:t xml:space="preserve">Test THO. HOBSON, Cl Cur  </w:t>
      </w:r>
      <w:r>
        <w:t>(</w:t>
      </w:r>
      <w:r w:rsidR="00BE5CD7">
        <w:t xml:space="preserve">Sparacio, NCDWA 1670-1672 and 1706-1711 </w:t>
      </w:r>
      <w:r>
        <w:t xml:space="preserve">p. 87) </w:t>
      </w:r>
      <w:r w:rsidR="00BE5CD7" w:rsidRPr="00244BF5">
        <w:rPr>
          <w:b/>
        </w:rPr>
        <w:t>Note</w:t>
      </w:r>
      <w:r w:rsidR="00BE5CD7">
        <w:t xml:space="preserve">: </w:t>
      </w:r>
      <w:r>
        <w:t xml:space="preserve">Thomas apparently died without issue of his own. He married Mary Sharp, a widow, and when he died, she had grandchildren, so both of them must have been elderly. They were married before witnessing the will of Hancock Lee in 1706. </w:t>
      </w:r>
      <w:r w:rsidR="00A100F4" w:rsidRPr="00A100F4">
        <w:t>Hancock Lee predeceased Thomas Knight by 7 months, so was unable to act as his overseer.</w:t>
      </w:r>
    </w:p>
    <w:p w:rsidR="00244BF5" w:rsidRDefault="00244BF5" w:rsidP="001470B7">
      <w:pPr>
        <w:pStyle w:val="NormalWeb"/>
        <w:spacing w:before="240" w:beforeAutospacing="0" w:after="240" w:afterAutospacing="0"/>
        <w:ind w:left="0" w:right="0"/>
      </w:pPr>
      <w:r w:rsidRPr="00244BF5">
        <w:rPr>
          <w:b/>
        </w:rPr>
        <w:t xml:space="preserve">1710 – Apr </w:t>
      </w:r>
      <w:r w:rsidR="009A34E1">
        <w:rPr>
          <w:b/>
        </w:rPr>
        <w:t>2</w:t>
      </w:r>
      <w:r w:rsidRPr="00244BF5">
        <w:rPr>
          <w:b/>
        </w:rPr>
        <w:t>0 –</w:t>
      </w:r>
      <w:r w:rsidRPr="00244BF5">
        <w:rPr>
          <w:b/>
          <w:u w:val="single"/>
        </w:rPr>
        <w:t>VA Isle of Wight</w:t>
      </w:r>
      <w:r w:rsidRPr="00244BF5">
        <w:rPr>
          <w:b/>
        </w:rPr>
        <w:t xml:space="preserve"> – Admin – Thomas Ward </w:t>
      </w:r>
      <w:r w:rsidR="001109AD">
        <w:rPr>
          <w:b/>
        </w:rPr>
        <w:t xml:space="preserve">- </w:t>
      </w:r>
      <w:r w:rsidRPr="001109AD">
        <w:t>Of Surry</w:t>
      </w:r>
      <w:r w:rsidR="001109AD">
        <w:t xml:space="preserve">: </w:t>
      </w:r>
      <w:r>
        <w:t xml:space="preserve"> </w:t>
      </w:r>
      <w:r w:rsidRPr="00244BF5">
        <w:t xml:space="preserve">George Moore and wife Jane, </w:t>
      </w:r>
      <w:r>
        <w:t>conveyed</w:t>
      </w:r>
      <w:r w:rsidRPr="00244BF5">
        <w:t xml:space="preserve"> to Thomas Ward of Surry County 100 acres,…part of a patent of 1,400 acres to Moore in 1669… and adjoining </w:t>
      </w:r>
      <w:r>
        <w:t xml:space="preserve">the </w:t>
      </w:r>
      <w:r w:rsidRPr="00244BF5">
        <w:t>land …lately bought by Ward from Robert Munger…. The witnesses include George Carter, Moore Carter, and their cousin Henry White (named as a grandson in George Moore’s will).</w:t>
      </w:r>
      <w:r>
        <w:t>(</w:t>
      </w:r>
      <w:r w:rsidRPr="00244BF5">
        <w:t>Isle of Wight Deed Book # 2, p. 145.</w:t>
      </w:r>
      <w:r>
        <w:t xml:space="preserve">)  </w:t>
      </w:r>
    </w:p>
    <w:p w:rsidR="001470B7" w:rsidRDefault="001470B7" w:rsidP="00F633B9">
      <w:pPr>
        <w:pStyle w:val="NormalWeb"/>
        <w:spacing w:before="240" w:after="240"/>
        <w:ind w:left="0"/>
      </w:pPr>
      <w:r>
        <w:rPr>
          <w:b/>
        </w:rPr>
        <w:t xml:space="preserve">1710 </w:t>
      </w:r>
      <w:r w:rsidR="00A100F4">
        <w:rPr>
          <w:b/>
        </w:rPr>
        <w:t xml:space="preserve">- </w:t>
      </w:r>
      <w:r>
        <w:rPr>
          <w:b/>
        </w:rPr>
        <w:t xml:space="preserve">Jun 19 </w:t>
      </w:r>
      <w:r>
        <w:t xml:space="preserve">– </w:t>
      </w:r>
      <w:r w:rsidRPr="006B0FDF">
        <w:rPr>
          <w:b/>
          <w:u w:val="single"/>
        </w:rPr>
        <w:t>VA</w:t>
      </w:r>
      <w:r w:rsidR="00A100F4">
        <w:rPr>
          <w:b/>
          <w:u w:val="single"/>
        </w:rPr>
        <w:t xml:space="preserve"> </w:t>
      </w:r>
      <w:r w:rsidR="00A100F4" w:rsidRPr="0076216B">
        <w:rPr>
          <w:b/>
          <w:u w:val="single"/>
        </w:rPr>
        <w:t>Northumberland</w:t>
      </w:r>
      <w:r w:rsidRPr="007C3341">
        <w:rPr>
          <w:b/>
        </w:rPr>
        <w:t xml:space="preserve"> – </w:t>
      </w:r>
      <w:r w:rsidR="007C3341" w:rsidRPr="007C3341">
        <w:rPr>
          <w:b/>
        </w:rPr>
        <w:t xml:space="preserve">Admin - </w:t>
      </w:r>
      <w:r w:rsidRPr="00034789">
        <w:rPr>
          <w:b/>
        </w:rPr>
        <w:t>James Knight</w:t>
      </w:r>
      <w:r w:rsidR="007C3341">
        <w:rPr>
          <w:b/>
        </w:rPr>
        <w:t xml:space="preserve"> - O</w:t>
      </w:r>
      <w:r>
        <w:t xml:space="preserve">f Great Wiccomocco Parish sells to </w:t>
      </w:r>
      <w:r w:rsidRPr="00034789">
        <w:rPr>
          <w:b/>
        </w:rPr>
        <w:t>Joseph Knight</w:t>
      </w:r>
      <w:r>
        <w:t xml:space="preserve"> of same parish, for 3000 lb tobo, 50 acres land “formerly my Father Peter Knight</w:t>
      </w:r>
      <w:r w:rsidR="00BE5CD7">
        <w:t>’</w:t>
      </w:r>
      <w:r>
        <w:t xml:space="preserve">s”. Adj head of Great Wiccomocco River, adj. land of Edmond </w:t>
      </w:r>
      <w:r w:rsidR="00BE5CD7">
        <w:t>Bassey (</w:t>
      </w:r>
      <w:r>
        <w:t>Basie</w:t>
      </w:r>
      <w:r w:rsidR="00BE5CD7">
        <w:t>)</w:t>
      </w:r>
      <w:r>
        <w:t xml:space="preserve"> J</w:t>
      </w:r>
      <w:r w:rsidR="00BE5CD7">
        <w:t>R</w:t>
      </w:r>
      <w:r>
        <w:t xml:space="preserve">. Wit: Benjamine Browne, </w:t>
      </w:r>
      <w:r w:rsidRPr="00BE5CD7">
        <w:rPr>
          <w:b/>
        </w:rPr>
        <w:t>Martha Knight</w:t>
      </w:r>
      <w:r>
        <w:t>, John (X) Smith.  Re-rec. by Joseph Knight 19 Jun 1713. (Fleet, NC, p. 560)</w:t>
      </w:r>
      <w:r w:rsidR="00BE5CD7">
        <w:t xml:space="preserve">  </w:t>
      </w:r>
      <w:r w:rsidR="007C3341" w:rsidRPr="007C3341">
        <w:rPr>
          <w:b/>
        </w:rPr>
        <w:t>Note</w:t>
      </w:r>
      <w:r w:rsidR="007C3341" w:rsidRPr="007C3341">
        <w:t xml:space="preserve">: Is Martha Knight the wife of one of these men, and if so, which one? </w:t>
      </w:r>
      <w:r w:rsidR="00BE5CD7">
        <w:t xml:space="preserve"> </w:t>
      </w:r>
      <w:r w:rsidR="00F633B9">
        <w:t xml:space="preserve">The earliest Joseph Knight I have found in VA are the family of Joseph from James City consisting of </w:t>
      </w:r>
      <w:r w:rsidR="00BE5CD7">
        <w:t xml:space="preserve">him and </w:t>
      </w:r>
      <w:r w:rsidR="00F633B9">
        <w:t>his three sons, Edward, Joseph and William. We already suspect strongly, with evidence, that Edward</w:t>
      </w:r>
      <w:r w:rsidR="00BE5CD7">
        <w:t xml:space="preserve"> Knight</w:t>
      </w:r>
      <w:r w:rsidR="00F633B9">
        <w:t xml:space="preserve"> married</w:t>
      </w:r>
      <w:r w:rsidR="00BE5CD7">
        <w:t xml:space="preserve"> </w:t>
      </w:r>
      <w:r w:rsidR="00455D44">
        <w:t>a</w:t>
      </w:r>
      <w:r w:rsidR="00F633B9">
        <w:t xml:space="preserve"> daughter of Anthony Coleman</w:t>
      </w:r>
      <w:r w:rsidR="00BE5CD7">
        <w:t>, who was baptized at St Bride’s Fleet Street London where Capt Peter Knight was also baptized.</w:t>
      </w:r>
      <w:r w:rsidR="00B853E7">
        <w:t xml:space="preserve"> Edward thus became </w:t>
      </w:r>
      <w:r w:rsidR="00F633B9">
        <w:t xml:space="preserve">one of the heirs of the </w:t>
      </w:r>
      <w:r w:rsidR="00B853E7">
        <w:t xml:space="preserve">Anthony Coleman </w:t>
      </w:r>
      <w:r w:rsidR="00F633B9">
        <w:t xml:space="preserve">(just as Samuel Clarke became the heir and next of kin of Peter Knight of Gloucester). See 1654 Jun 1. </w:t>
      </w:r>
      <w:r w:rsidR="00F633B9">
        <w:br/>
        <w:t>However, all of those records are over 60 years in the past</w:t>
      </w:r>
      <w:r w:rsidR="00B853E7">
        <w:t xml:space="preserve"> relative to this record</w:t>
      </w:r>
      <w:r w:rsidR="00F633B9">
        <w:t xml:space="preserve"> and up to this point in time, we have not seen a Joseph Knight in Northumberland. Could this be a grandson of Joseph Knight, the patriarch of James City who was probably of a similar age to Capt. Peter Knight? Does this suggest a </w:t>
      </w:r>
      <w:r w:rsidR="00B853E7">
        <w:t xml:space="preserve">familial </w:t>
      </w:r>
      <w:r w:rsidR="00F633B9">
        <w:t xml:space="preserve">relationship between Capt. Peter and Joseph, perhaps cousins? </w:t>
      </w:r>
      <w:r w:rsidR="00F633B9">
        <w:br/>
        <w:t xml:space="preserve">Is James, who is in his 50s by now, finally selling off the land his sister, Elizabeth lived on because she has died? </w:t>
      </w:r>
      <w:r w:rsidR="00B853E7">
        <w:t>Fifty acres would fit the bill of enough land that a couple of hands can manage as specified in the will of Capt Peter respecting his daughter, Elizabeth.</w:t>
      </w:r>
    </w:p>
    <w:p w:rsidR="001470B7" w:rsidRDefault="001470B7" w:rsidP="001470B7">
      <w:pPr>
        <w:pStyle w:val="NormalWeb"/>
        <w:spacing w:before="240" w:beforeAutospacing="0" w:after="240" w:afterAutospacing="0"/>
        <w:ind w:left="0" w:right="0"/>
      </w:pPr>
      <w:r>
        <w:rPr>
          <w:b/>
        </w:rPr>
        <w:t xml:space="preserve">1710 </w:t>
      </w:r>
      <w:r w:rsidR="007C3341">
        <w:rPr>
          <w:b/>
        </w:rPr>
        <w:t xml:space="preserve">- </w:t>
      </w:r>
      <w:r>
        <w:rPr>
          <w:b/>
        </w:rPr>
        <w:t xml:space="preserve">Aug 1 </w:t>
      </w:r>
      <w:r>
        <w:t xml:space="preserve">– </w:t>
      </w:r>
      <w:r>
        <w:rPr>
          <w:b/>
          <w:u w:val="single"/>
        </w:rPr>
        <w:t>VA</w:t>
      </w:r>
      <w:r w:rsidR="007C3341">
        <w:rPr>
          <w:b/>
          <w:u w:val="single"/>
        </w:rPr>
        <w:t xml:space="preserve"> </w:t>
      </w:r>
      <w:r w:rsidR="007C3341" w:rsidRPr="00BB31B0">
        <w:rPr>
          <w:b/>
          <w:u w:val="single"/>
        </w:rPr>
        <w:t>Henrico</w:t>
      </w:r>
      <w:r w:rsidRPr="007C3341">
        <w:rPr>
          <w:b/>
        </w:rPr>
        <w:t xml:space="preserve"> – Will </w:t>
      </w:r>
      <w:r w:rsidR="007C3341" w:rsidRPr="007C3341">
        <w:rPr>
          <w:b/>
        </w:rPr>
        <w:t xml:space="preserve">- </w:t>
      </w:r>
      <w:r w:rsidRPr="007C3341">
        <w:rPr>
          <w:b/>
        </w:rPr>
        <w:t xml:space="preserve">Mary </w:t>
      </w:r>
      <w:r w:rsidR="007C3341" w:rsidRPr="007C3341">
        <w:rPr>
          <w:b/>
        </w:rPr>
        <w:t xml:space="preserve">Tucker </w:t>
      </w:r>
      <w:r w:rsidRPr="007C3341">
        <w:rPr>
          <w:b/>
        </w:rPr>
        <w:t>Woodson</w:t>
      </w:r>
      <w:r w:rsidR="007C3341">
        <w:t xml:space="preserve"> - R</w:t>
      </w:r>
      <w:r>
        <w:t>elict of John Woodson</w:t>
      </w:r>
      <w:r w:rsidR="007C3341">
        <w:t xml:space="preserve">: </w:t>
      </w:r>
      <w:r>
        <w:t xml:space="preserve"> To </w:t>
      </w:r>
      <w:r w:rsidRPr="00B853E7">
        <w:rPr>
          <w:b/>
        </w:rPr>
        <w:t>son Joseph Woodson</w:t>
      </w:r>
      <w:r>
        <w:t xml:space="preserve">, negroes Aggy and Jenny, and items.  </w:t>
      </w:r>
      <w:r w:rsidR="007C3341">
        <w:br/>
      </w:r>
      <w:r>
        <w:t xml:space="preserve">* To </w:t>
      </w:r>
      <w:r w:rsidRPr="00B853E7">
        <w:rPr>
          <w:b/>
        </w:rPr>
        <w:t>daughter Jane Woodson</w:t>
      </w:r>
      <w:r>
        <w:t xml:space="preserve">, negro girl Cockey.  </w:t>
      </w:r>
      <w:r w:rsidR="007C3341">
        <w:br/>
      </w:r>
      <w:r>
        <w:t xml:space="preserve">* To </w:t>
      </w:r>
      <w:r w:rsidRPr="00B853E7">
        <w:rPr>
          <w:b/>
        </w:rPr>
        <w:t>son Tucker Woodson</w:t>
      </w:r>
      <w:r>
        <w:t xml:space="preserve">, negro man Sambo, and items.  </w:t>
      </w:r>
      <w:r w:rsidR="007C3341">
        <w:br/>
      </w:r>
      <w:r>
        <w:t xml:space="preserve">* To </w:t>
      </w:r>
      <w:r w:rsidRPr="00B853E7">
        <w:rPr>
          <w:b/>
        </w:rPr>
        <w:t>son Benjamin Woodson</w:t>
      </w:r>
      <w:r>
        <w:t xml:space="preserve">, negro woman Marea, and items.  </w:t>
      </w:r>
      <w:r w:rsidR="007C3341">
        <w:br/>
      </w:r>
      <w:r>
        <w:t xml:space="preserve">* </w:t>
      </w:r>
      <w:r w:rsidR="00B853E7">
        <w:t>T</w:t>
      </w:r>
      <w:r>
        <w:t xml:space="preserve">o </w:t>
      </w:r>
      <w:r w:rsidRPr="00B853E7">
        <w:rPr>
          <w:b/>
        </w:rPr>
        <w:t>grandson John Woodson</w:t>
      </w:r>
      <w:r>
        <w:t xml:space="preserve">, son of my daughter Jane, 2 heifers.  </w:t>
      </w:r>
      <w:r w:rsidR="007C3341">
        <w:br/>
      </w:r>
      <w:r>
        <w:t xml:space="preserve">* To </w:t>
      </w:r>
      <w:r w:rsidRPr="00B853E7">
        <w:rPr>
          <w:b/>
        </w:rPr>
        <w:t>granddaughter Mary Woodson</w:t>
      </w:r>
      <w:r>
        <w:t xml:space="preserve">, daughter of my daughter Jane, items.  </w:t>
      </w:r>
      <w:r w:rsidR="007C3341">
        <w:br/>
      </w:r>
      <w:r>
        <w:t xml:space="preserve">* To </w:t>
      </w:r>
      <w:r w:rsidRPr="00B853E7">
        <w:rPr>
          <w:b/>
        </w:rPr>
        <w:t>grandson Joseph Woodson</w:t>
      </w:r>
      <w:r>
        <w:t xml:space="preserve">, son of my daughter Jane, items.  </w:t>
      </w:r>
      <w:r w:rsidR="007C3341">
        <w:br/>
      </w:r>
      <w:r>
        <w:t xml:space="preserve">* To </w:t>
      </w:r>
      <w:r w:rsidRPr="00B853E7">
        <w:rPr>
          <w:b/>
        </w:rPr>
        <w:t>grandson Sandbourne Woodson</w:t>
      </w:r>
      <w:r>
        <w:t>, a negro girl Jenny, and if he die, she goes to the child my daughter</w:t>
      </w:r>
      <w:r w:rsidR="00B853E7">
        <w:t xml:space="preserve"> (in-law)</w:t>
      </w:r>
      <w:r>
        <w:t xml:space="preserve"> Mary, wife of my son Joseph</w:t>
      </w:r>
      <w:r w:rsidR="00B853E7">
        <w:t>,</w:t>
      </w:r>
      <w:r>
        <w:t xml:space="preserve"> now goes with.  </w:t>
      </w:r>
      <w:r w:rsidR="007C3341">
        <w:br/>
      </w:r>
      <w:r>
        <w:t xml:space="preserve">* All the rest to </w:t>
      </w:r>
      <w:r w:rsidRPr="00B853E7">
        <w:rPr>
          <w:b/>
        </w:rPr>
        <w:t>my own son Joseph Woodson</w:t>
      </w:r>
      <w:r>
        <w:t xml:space="preserve">, and he to be sole executor.  Dated 24 Sept 1709, Wit Hannah Townsend, C. (Charles) Evans, Recorded 1 Aug 1710.  </w:t>
      </w:r>
      <w:r>
        <w:lastRenderedPageBreak/>
        <w:t>(</w:t>
      </w:r>
      <w:r w:rsidR="007C3341">
        <w:t>Weisiger</w:t>
      </w:r>
      <w:r>
        <w:t xml:space="preserve"> 1998</w:t>
      </w:r>
      <w:r w:rsidR="007C3341">
        <w:t>, pp. 95-96</w:t>
      </w:r>
      <w:r>
        <w:t>)</w:t>
      </w:r>
      <w:r w:rsidR="007C3341">
        <w:br/>
      </w:r>
      <w:r w:rsidR="007C3341" w:rsidRPr="00635E46">
        <w:rPr>
          <w:b/>
        </w:rPr>
        <w:t>Note</w:t>
      </w:r>
      <w:r w:rsidR="007C3341">
        <w:t xml:space="preserve">: </w:t>
      </w:r>
      <w:r w:rsidR="007B3799" w:rsidRPr="007B3799">
        <w:t>Jane Woodson, dau of John Woodson and Mary Tucker Woodson, married Joseph Woodson, son of Robert Woodson and Elizabeth Ferris. They were said, in the Quaker records cited above, to be "second cousins."</w:t>
      </w:r>
    </w:p>
    <w:p w:rsidR="007B3799" w:rsidRDefault="007B3799" w:rsidP="007B3799">
      <w:pPr>
        <w:pStyle w:val="NormalWeb"/>
        <w:spacing w:before="240" w:beforeAutospacing="0" w:after="240" w:afterAutospacing="0"/>
        <w:ind w:left="0" w:right="0"/>
      </w:pPr>
      <w:r w:rsidRPr="009A296D">
        <w:rPr>
          <w:b/>
        </w:rPr>
        <w:t xml:space="preserve">1710 </w:t>
      </w:r>
      <w:r w:rsidR="001109AD">
        <w:rPr>
          <w:b/>
        </w:rPr>
        <w:t xml:space="preserve">- </w:t>
      </w:r>
      <w:r w:rsidRPr="009A296D">
        <w:rPr>
          <w:b/>
        </w:rPr>
        <w:t xml:space="preserve">Nov 2 - </w:t>
      </w:r>
      <w:r>
        <w:rPr>
          <w:b/>
          <w:u w:val="single"/>
        </w:rPr>
        <w:t xml:space="preserve">VA </w:t>
      </w:r>
      <w:r w:rsidRPr="00BB31B0">
        <w:rPr>
          <w:b/>
          <w:u w:val="single"/>
        </w:rPr>
        <w:t>Henrico</w:t>
      </w:r>
      <w:r w:rsidRPr="009A296D">
        <w:rPr>
          <w:b/>
        </w:rPr>
        <w:t xml:space="preserve"> – Admin - Robert Woodson &amp; Rachel Watkins</w:t>
      </w:r>
      <w:r>
        <w:t xml:space="preserve"> – Quaker Meeting Records: Meeting </w:t>
      </w:r>
      <w:r w:rsidRPr="003257DE">
        <w:t>held at W</w:t>
      </w:r>
      <w:r>
        <w:t>illia</w:t>
      </w:r>
      <w:r w:rsidRPr="003257DE">
        <w:t xml:space="preserve">m Pates: </w:t>
      </w:r>
      <w:r>
        <w:t>“</w:t>
      </w:r>
      <w:r w:rsidRPr="003257DE">
        <w:t>At this Meeting Robt Woodson J</w:t>
      </w:r>
      <w:r w:rsidR="00F6448A">
        <w:t>R</w:t>
      </w:r>
      <w:r w:rsidRPr="003257DE">
        <w:t>. and Rachel Watkins propos. their Intention of Mariage and W</w:t>
      </w:r>
      <w:r>
        <w:t>illiam</w:t>
      </w:r>
      <w:r w:rsidRPr="003257DE">
        <w:t xml:space="preserve"> Pates J</w:t>
      </w:r>
      <w:r>
        <w:t>R</w:t>
      </w:r>
      <w:r w:rsidRPr="003257DE">
        <w:t xml:space="preserve"> and Henry Watkins J</w:t>
      </w:r>
      <w:r>
        <w:t>R</w:t>
      </w:r>
      <w:r w:rsidRPr="003257DE">
        <w:t xml:space="preserve"> are apointed to enquire into their Clearness from all women and give their report to the Next Mo. Meeting.</w:t>
      </w:r>
      <w:r>
        <w:t>” (</w:t>
      </w:r>
      <w:r w:rsidR="00B853E7">
        <w:t xml:space="preserve">Images of original records served by ancestry.com, </w:t>
      </w:r>
      <w:r>
        <w:t>p. 64)</w:t>
      </w:r>
    </w:p>
    <w:p w:rsidR="00F6448A" w:rsidRDefault="00F6448A" w:rsidP="007B3799">
      <w:pPr>
        <w:pStyle w:val="NormalWeb"/>
        <w:spacing w:before="240" w:beforeAutospacing="0" w:after="240" w:afterAutospacing="0"/>
        <w:ind w:left="0" w:right="0"/>
      </w:pPr>
      <w:r>
        <w:rPr>
          <w:noProof/>
        </w:rPr>
        <w:drawing>
          <wp:inline distT="0" distB="0" distL="0" distR="0" wp14:anchorId="107BBD8E" wp14:editId="7623B451">
            <wp:extent cx="5274310" cy="1748524"/>
            <wp:effectExtent l="0" t="0" r="254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74310" cy="1748524"/>
                    </a:xfrm>
                    <a:prstGeom prst="rect">
                      <a:avLst/>
                    </a:prstGeom>
                  </pic:spPr>
                </pic:pic>
              </a:graphicData>
            </a:graphic>
          </wp:inline>
        </w:drawing>
      </w:r>
    </w:p>
    <w:p w:rsidR="00F6448A" w:rsidRDefault="00F6448A" w:rsidP="007B3799">
      <w:pPr>
        <w:pStyle w:val="NormalWeb"/>
        <w:spacing w:before="240" w:beforeAutospacing="0" w:after="240" w:afterAutospacing="0"/>
        <w:ind w:left="0" w:right="0"/>
      </w:pPr>
      <w:r>
        <w:rPr>
          <w:noProof/>
        </w:rPr>
        <w:drawing>
          <wp:inline distT="0" distB="0" distL="0" distR="0" wp14:anchorId="52C98F6B" wp14:editId="198FEFCA">
            <wp:extent cx="5274310" cy="2582496"/>
            <wp:effectExtent l="0" t="0" r="254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274310" cy="2582496"/>
                    </a:xfrm>
                    <a:prstGeom prst="rect">
                      <a:avLst/>
                    </a:prstGeom>
                  </pic:spPr>
                </pic:pic>
              </a:graphicData>
            </a:graphic>
          </wp:inline>
        </w:drawing>
      </w:r>
    </w:p>
    <w:p w:rsidR="00244BF5" w:rsidRDefault="00244BF5" w:rsidP="007B3799">
      <w:pPr>
        <w:pStyle w:val="NormalWeb"/>
        <w:spacing w:before="240" w:beforeAutospacing="0" w:after="240" w:afterAutospacing="0"/>
        <w:ind w:left="0" w:right="0"/>
      </w:pPr>
      <w:r w:rsidRPr="00244BF5">
        <w:rPr>
          <w:b/>
        </w:rPr>
        <w:t xml:space="preserve">1710 – Nov 30 – </w:t>
      </w:r>
      <w:r w:rsidRPr="00244BF5">
        <w:rPr>
          <w:b/>
          <w:u w:val="single"/>
        </w:rPr>
        <w:t>VA Isle of Wight</w:t>
      </w:r>
      <w:r w:rsidRPr="00244BF5">
        <w:rPr>
          <w:b/>
        </w:rPr>
        <w:t xml:space="preserve"> – Admin – George Moore</w:t>
      </w:r>
      <w:r>
        <w:t xml:space="preserve"> – Made his will. A codicil was added prior to probate on 1714 Jan 24. </w:t>
      </w:r>
      <w:r w:rsidRPr="00244BF5">
        <w:t xml:space="preserve">The primary legatees were grandchildren among whom Moore named…Moore Thomas White… But George Moore did not have a grandson named Moore Thomas White. He did have a grandson George Thomas White who can be correctly identified in the will of his mother, Ann Moore White, 18 September 1739. George Thomas White left a will, received by the court on 25 June 1744. </w:t>
      </w:r>
      <w:r>
        <w:t>(</w:t>
      </w:r>
      <w:r w:rsidRPr="00244BF5">
        <w:t>See Chapman, Wills, pp. 142, 147.</w:t>
      </w:r>
      <w:r>
        <w:t>)</w:t>
      </w:r>
      <w:r w:rsidRPr="00244BF5">
        <w:t xml:space="preserve"> The name Moore Thomas White or Moore White appears on no other record than the codicil. The recorder clearly erred in giving George Th</w:t>
      </w:r>
      <w:r>
        <w:t>omas White the wrong first name: “Mo</w:t>
      </w:r>
      <w:r w:rsidRPr="00244BF5">
        <w:t>ore</w:t>
      </w:r>
      <w:r>
        <w:t>”. T</w:t>
      </w:r>
      <w:r w:rsidRPr="00244BF5">
        <w:t xml:space="preserve">he late Rev. E.S. Lucas of Southern Historical Press </w:t>
      </w:r>
      <w:r>
        <w:t>opined that this was a</w:t>
      </w:r>
      <w:r w:rsidRPr="00244BF5">
        <w:t xml:space="preserve"> mistake of the recorder who confused Moore Carter and his first cousin George Thomas White and </w:t>
      </w:r>
      <w:r w:rsidRPr="00244BF5">
        <w:lastRenderedPageBreak/>
        <w:t>mangled the two names to read …Moore Thomas White</w:t>
      </w:r>
      <w:r>
        <w:t xml:space="preserve">. </w:t>
      </w:r>
      <w:r w:rsidRPr="00244BF5">
        <w:t xml:space="preserve"> (Chapman, Isle of Wight Wills, p. 54)</w:t>
      </w:r>
    </w:p>
    <w:p w:rsidR="007E675C" w:rsidRDefault="007B3799" w:rsidP="007B3799">
      <w:pPr>
        <w:pStyle w:val="NormalWeb"/>
        <w:spacing w:before="240" w:beforeAutospacing="0" w:after="240" w:afterAutospacing="0"/>
        <w:ind w:left="0" w:right="0"/>
      </w:pPr>
      <w:r w:rsidRPr="00B76612">
        <w:rPr>
          <w:b/>
        </w:rPr>
        <w:t>1710</w:t>
      </w:r>
      <w:r w:rsidRPr="004C22CF">
        <w:rPr>
          <w:b/>
        </w:rPr>
        <w:t xml:space="preserve"> - Dec 9 – </w:t>
      </w:r>
      <w:r>
        <w:rPr>
          <w:b/>
          <w:u w:val="single"/>
        </w:rPr>
        <w:t xml:space="preserve">VA </w:t>
      </w:r>
      <w:r w:rsidRPr="00BB31B0">
        <w:rPr>
          <w:b/>
          <w:u w:val="single"/>
        </w:rPr>
        <w:t>Henrico</w:t>
      </w:r>
      <w:r w:rsidRPr="009A296D">
        <w:rPr>
          <w:b/>
        </w:rPr>
        <w:t xml:space="preserve"> – Robert Woodson &amp; Rachel Watkins </w:t>
      </w:r>
      <w:r>
        <w:t xml:space="preserve">– Quaker Meeting Records: </w:t>
      </w:r>
      <w:r w:rsidRPr="003257DE">
        <w:t xml:space="preserve">Att a Mo. Meeting held at Wm Pates the 9th of the 12 mo 1710 </w:t>
      </w:r>
      <w:r>
        <w:t>“</w:t>
      </w:r>
      <w:r w:rsidRPr="003257DE">
        <w:t>Att this Meeting Robt Woodson Ju and Rachel Watkins The Second Time propos their Intentons of Marriage and they that were ass</w:t>
      </w:r>
      <w:r>
        <w:t xml:space="preserve">. </w:t>
      </w:r>
      <w:r w:rsidRPr="003257DE">
        <w:t>to enquire Into their Clearness have found nothing against Their sd Intentions.  They have libert from This meeting To accomplish their In</w:t>
      </w:r>
      <w:r>
        <w:t>tentions where They Think fitt.” (</w:t>
      </w:r>
      <w:r w:rsidR="00B853E7">
        <w:t xml:space="preserve">Images of original records served by ancestry.com, </w:t>
      </w:r>
      <w:r>
        <w:t>p. 65)</w:t>
      </w:r>
    </w:p>
    <w:p w:rsidR="007E675C" w:rsidRDefault="007E675C" w:rsidP="007B3799">
      <w:pPr>
        <w:pStyle w:val="NormalWeb"/>
        <w:spacing w:before="240" w:beforeAutospacing="0" w:after="240" w:afterAutospacing="0"/>
        <w:ind w:left="0" w:right="0"/>
      </w:pPr>
      <w:r>
        <w:rPr>
          <w:noProof/>
        </w:rPr>
        <w:drawing>
          <wp:inline distT="0" distB="0" distL="0" distR="0" wp14:anchorId="41EECBC9" wp14:editId="010CA8BA">
            <wp:extent cx="5274310" cy="2888615"/>
            <wp:effectExtent l="0" t="0" r="254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74310" cy="2888615"/>
                    </a:xfrm>
                    <a:prstGeom prst="rect">
                      <a:avLst/>
                    </a:prstGeom>
                  </pic:spPr>
                </pic:pic>
              </a:graphicData>
            </a:graphic>
          </wp:inline>
        </w:drawing>
      </w:r>
      <w:r w:rsidR="00F633B9" w:rsidRPr="00B853E7">
        <w:rPr>
          <w:b/>
        </w:rPr>
        <w:t>Note</w:t>
      </w:r>
      <w:r w:rsidR="00F633B9" w:rsidRPr="00F633B9">
        <w:t xml:space="preserve">: For some reason, the marriage must not have taken place at the Quaker meetings. The next time Rachel is mentioned, in April of 1711, she is Rachel Woodson. </w:t>
      </w:r>
    </w:p>
    <w:p w:rsidR="007B3799" w:rsidRDefault="00F633B9" w:rsidP="007B3799">
      <w:pPr>
        <w:pStyle w:val="NormalWeb"/>
        <w:spacing w:before="240" w:beforeAutospacing="0" w:after="240" w:afterAutospacing="0"/>
        <w:ind w:left="0" w:right="0"/>
      </w:pPr>
      <w:r>
        <w:t>O</w:t>
      </w:r>
      <w:r w:rsidRPr="00F633B9">
        <w:t xml:space="preserve">bviously, Sarah Lewis, first wife of Robert Woodson, has died. These records completely clarify the order of his wives as well as the mothers of his children. </w:t>
      </w:r>
      <w:r w:rsidR="00B853E7">
        <w:t xml:space="preserve"> </w:t>
      </w:r>
      <w:r w:rsidRPr="00F633B9">
        <w:t xml:space="preserve">Any born after 1710 belong to Rachel. </w:t>
      </w:r>
    </w:p>
    <w:p w:rsidR="001470B7" w:rsidRDefault="001470B7" w:rsidP="001470B7">
      <w:pPr>
        <w:pStyle w:val="NormalWeb"/>
        <w:spacing w:before="240" w:beforeAutospacing="0" w:after="240" w:afterAutospacing="0"/>
        <w:ind w:left="0" w:right="0"/>
      </w:pPr>
      <w:r>
        <w:rPr>
          <w:b/>
        </w:rPr>
        <w:t xml:space="preserve">1711 </w:t>
      </w:r>
      <w:r w:rsidR="007B3799">
        <w:rPr>
          <w:b/>
        </w:rPr>
        <w:t xml:space="preserve">- </w:t>
      </w:r>
      <w:r>
        <w:rPr>
          <w:b/>
        </w:rPr>
        <w:t xml:space="preserve">Mar 13 </w:t>
      </w:r>
      <w:r>
        <w:t xml:space="preserve">– </w:t>
      </w:r>
      <w:r w:rsidRPr="00D046CD">
        <w:rPr>
          <w:b/>
          <w:u w:val="single"/>
        </w:rPr>
        <w:t>VA</w:t>
      </w:r>
      <w:r w:rsidR="007B3799">
        <w:rPr>
          <w:b/>
          <w:u w:val="single"/>
        </w:rPr>
        <w:t xml:space="preserve"> </w:t>
      </w:r>
      <w:r w:rsidR="007B3799" w:rsidRPr="008A3D8B">
        <w:rPr>
          <w:b/>
          <w:u w:val="single"/>
        </w:rPr>
        <w:t>Charles City/</w:t>
      </w:r>
      <w:r w:rsidR="007B3799" w:rsidRPr="00D046CD">
        <w:rPr>
          <w:b/>
          <w:u w:val="single"/>
        </w:rPr>
        <w:t>Prince George</w:t>
      </w:r>
      <w:r w:rsidRPr="007B3799">
        <w:rPr>
          <w:b/>
        </w:rPr>
        <w:t xml:space="preserve"> – </w:t>
      </w:r>
      <w:r w:rsidR="007B3799" w:rsidRPr="007B3799">
        <w:rPr>
          <w:b/>
        </w:rPr>
        <w:t>Will – Edward Richardson</w:t>
      </w:r>
      <w:r w:rsidR="007B3799">
        <w:t xml:space="preserve"> - </w:t>
      </w:r>
      <w:r>
        <w:t xml:space="preserve">Inventory of Edward Richardson, dec’d, … appraised by Richard Adking, James Fletcher, Valentine Wilson, and </w:t>
      </w:r>
      <w:r w:rsidRPr="008A3D8B">
        <w:rPr>
          <w:b/>
        </w:rPr>
        <w:t>John Knight</w:t>
      </w:r>
      <w:r>
        <w:t>, who were sworn before John Poythress… (VA Gen. Soc. Qrtly. Vol. 29. No. 1, p. 63)</w:t>
      </w:r>
    </w:p>
    <w:p w:rsidR="001109AD" w:rsidRDefault="001470B7" w:rsidP="00674573">
      <w:pPr>
        <w:pStyle w:val="NormalWeb"/>
        <w:spacing w:before="240" w:after="240"/>
        <w:ind w:left="0"/>
      </w:pPr>
      <w:r>
        <w:rPr>
          <w:b/>
        </w:rPr>
        <w:t xml:space="preserve">1711 </w:t>
      </w:r>
      <w:r w:rsidR="00A40DA0">
        <w:rPr>
          <w:b/>
        </w:rPr>
        <w:t xml:space="preserve">- </w:t>
      </w:r>
      <w:r>
        <w:rPr>
          <w:b/>
        </w:rPr>
        <w:t xml:space="preserve">Apr 28 Apr </w:t>
      </w:r>
      <w:r>
        <w:t>–</w:t>
      </w:r>
      <w:r>
        <w:rPr>
          <w:b/>
          <w:u w:val="single"/>
        </w:rPr>
        <w:t>VA</w:t>
      </w:r>
      <w:r w:rsidR="00A40DA0">
        <w:rPr>
          <w:b/>
          <w:u w:val="single"/>
        </w:rPr>
        <w:t xml:space="preserve"> </w:t>
      </w:r>
      <w:r w:rsidR="00A40DA0" w:rsidRPr="0077681F">
        <w:rPr>
          <w:b/>
          <w:u w:val="single"/>
        </w:rPr>
        <w:t>Eliz</w:t>
      </w:r>
      <w:r w:rsidR="00A40DA0">
        <w:rPr>
          <w:b/>
          <w:u w:val="single"/>
        </w:rPr>
        <w:t>abeth</w:t>
      </w:r>
      <w:r w:rsidR="00A40DA0" w:rsidRPr="0077681F">
        <w:rPr>
          <w:b/>
          <w:u w:val="single"/>
        </w:rPr>
        <w:t xml:space="preserve"> City</w:t>
      </w:r>
      <w:r w:rsidRPr="00A40DA0">
        <w:rPr>
          <w:b/>
        </w:rPr>
        <w:t xml:space="preserve"> </w:t>
      </w:r>
      <w:r w:rsidR="00A40DA0" w:rsidRPr="00A40DA0">
        <w:rPr>
          <w:b/>
        </w:rPr>
        <w:t>–</w:t>
      </w:r>
      <w:r w:rsidRPr="00A40DA0">
        <w:rPr>
          <w:b/>
        </w:rPr>
        <w:t xml:space="preserve"> </w:t>
      </w:r>
      <w:r w:rsidR="00A40DA0" w:rsidRPr="00A40DA0">
        <w:rPr>
          <w:b/>
        </w:rPr>
        <w:t>Admin - George Walker</w:t>
      </w:r>
      <w:r w:rsidR="00A40DA0">
        <w:t xml:space="preserve"> – Land p</w:t>
      </w:r>
      <w:r>
        <w:t xml:space="preserve">atent granted to George Walker of sd county </w:t>
      </w:r>
      <w:r w:rsidR="00A40DA0">
        <w:t>for 126 acs in sd. Parish &amp; Co</w:t>
      </w:r>
      <w:r>
        <w:t xml:space="preserve"> Adj. </w:t>
      </w:r>
      <w:r w:rsidRPr="00B52890">
        <w:rPr>
          <w:b/>
        </w:rPr>
        <w:t>William Knight</w:t>
      </w:r>
      <w:r>
        <w:t>: the School land… (</w:t>
      </w:r>
      <w:r w:rsidR="00A40DA0">
        <w:t xml:space="preserve">Nugent III, </w:t>
      </w:r>
      <w:r>
        <w:t>p. 113)</w:t>
      </w:r>
    </w:p>
    <w:p w:rsidR="00674573" w:rsidRDefault="00674573" w:rsidP="00674573">
      <w:pPr>
        <w:pStyle w:val="NormalWeb"/>
        <w:spacing w:before="240" w:after="240"/>
        <w:ind w:left="0"/>
      </w:pPr>
      <w:r w:rsidRPr="001109AD">
        <w:rPr>
          <w:b/>
        </w:rPr>
        <w:t>Note</w:t>
      </w:r>
      <w:r>
        <w:t xml:space="preserve">: Entry 1642 Oct 17 tells us that Henry Coleman patented land in Elizabeth City county with a William Knight as headright. Later, 1672 Aug 10, there was a William Knight who died intestate, leaving widow, Frances. This William was associated with Arthur Smith whose father of the same name, had been associated with Peter Knight of Gloucester. </w:t>
      </w:r>
      <w:r>
        <w:br/>
        <w:t xml:space="preserve">In 1686 Apr 27, James Knight, prob. son of Capt. Peter Knight, patented land in </w:t>
      </w:r>
      <w:r>
        <w:lastRenderedPageBreak/>
        <w:t>Nansemond (which absorbed Elizabeth City).</w:t>
      </w:r>
      <w:r>
        <w:br/>
        <w:t>In 1695 Apr 21, Hugh Campbe</w:t>
      </w:r>
      <w:r w:rsidR="00B853E7">
        <w:t>ll</w:t>
      </w:r>
      <w:r>
        <w:t xml:space="preserve"> patented land in Isle of Wight "heretofore recorded in Nansemond County" using Charles, James and Richard Hawley as headrights. He previously used a John Knight in Princess Anne county just south of Elizabeth City and east of Nansemond. </w:t>
      </w:r>
      <w:r>
        <w:br/>
        <w:t xml:space="preserve">Next, in 1697 Oct 28, Robert Coleman patented land in Nansemond using John Knight as headright. </w:t>
      </w:r>
      <w:r>
        <w:br/>
        <w:t xml:space="preserve">In 1704, James Knight is on the Nansemond Rent Roll. </w:t>
      </w:r>
      <w:r>
        <w:br/>
        <w:t>So who is this William Knight? A son of the original headright used by Coleman in 1642? Was this first William Knight the same who died in Isle of Wight? Was he relate</w:t>
      </w:r>
      <w:r w:rsidR="00B853E7">
        <w:t>d to Peter Knight of Gloucester and/or Peter Knight of Northumberland?</w:t>
      </w:r>
      <w:r>
        <w:t xml:space="preserve"> Did the first William Knight have two sons, William and John? How were they related - if at all - to James Knight, son of Capt. Peter Knight? If they were grandsons of Peter of Gloucester, they would surely be mentioned as heirs. They were not. It is also possible </w:t>
      </w:r>
      <w:r w:rsidR="00B853E7">
        <w:t xml:space="preserve">– even likely - </w:t>
      </w:r>
      <w:r>
        <w:t>that William</w:t>
      </w:r>
      <w:r w:rsidR="00B853E7">
        <w:t xml:space="preserve"> Knight</w:t>
      </w:r>
      <w:r>
        <w:t xml:space="preserve"> and John Knigh</w:t>
      </w:r>
      <w:r w:rsidR="00B853E7">
        <w:t>t are the sons of James Knight and therefore grandsons of Capt. Peter Knight.</w:t>
      </w:r>
    </w:p>
    <w:p w:rsidR="001470B7" w:rsidRDefault="001470B7" w:rsidP="001470B7">
      <w:pPr>
        <w:pStyle w:val="NormalWeb"/>
        <w:spacing w:before="240" w:beforeAutospacing="0" w:after="240" w:afterAutospacing="0"/>
        <w:ind w:left="0" w:right="0"/>
      </w:pPr>
      <w:r>
        <w:rPr>
          <w:b/>
        </w:rPr>
        <w:t xml:space="preserve">1711 </w:t>
      </w:r>
      <w:r w:rsidR="001109AD">
        <w:rPr>
          <w:b/>
        </w:rPr>
        <w:t xml:space="preserve">- </w:t>
      </w:r>
      <w:r>
        <w:rPr>
          <w:b/>
        </w:rPr>
        <w:t xml:space="preserve">Apr 28 </w:t>
      </w:r>
      <w:r>
        <w:t xml:space="preserve">– </w:t>
      </w:r>
      <w:r>
        <w:rPr>
          <w:b/>
          <w:u w:val="single"/>
        </w:rPr>
        <w:t>VA</w:t>
      </w:r>
      <w:r w:rsidR="007B3799">
        <w:rPr>
          <w:b/>
          <w:u w:val="single"/>
        </w:rPr>
        <w:t xml:space="preserve"> </w:t>
      </w:r>
      <w:r w:rsidR="007B3799" w:rsidRPr="007B3799">
        <w:rPr>
          <w:b/>
          <w:u w:val="single"/>
        </w:rPr>
        <w:t>Lower Norfolk/</w:t>
      </w:r>
      <w:r w:rsidR="007B3799" w:rsidRPr="00DC59D1">
        <w:rPr>
          <w:b/>
          <w:u w:val="single"/>
        </w:rPr>
        <w:t>Princess Anne</w:t>
      </w:r>
      <w:r w:rsidRPr="007B3799">
        <w:rPr>
          <w:b/>
        </w:rPr>
        <w:t xml:space="preserve"> – </w:t>
      </w:r>
      <w:r w:rsidR="007B3799" w:rsidRPr="007B3799">
        <w:rPr>
          <w:b/>
        </w:rPr>
        <w:t xml:space="preserve">Admin - </w:t>
      </w:r>
      <w:r w:rsidRPr="007B3799">
        <w:rPr>
          <w:b/>
        </w:rPr>
        <w:t xml:space="preserve">Edward </w:t>
      </w:r>
      <w:r w:rsidR="007B3799" w:rsidRPr="007B3799">
        <w:rPr>
          <w:b/>
        </w:rPr>
        <w:t xml:space="preserve">Lammont </w:t>
      </w:r>
      <w:r w:rsidR="007B3799">
        <w:t>(</w:t>
      </w:r>
      <w:r>
        <w:t>Lammount</w:t>
      </w:r>
      <w:r w:rsidR="007B3799">
        <w:t>) – Land patent</w:t>
      </w:r>
      <w:r>
        <w:t xml:space="preserve"> for 304 acres “on the seaboard side… Beg. At Mr. Lewis Conner’s Marsh to the mouth of Griffin’s Cr. Dividing this from Jacob Johnson…. Imp. Of 3 pers: </w:t>
      </w:r>
      <w:r w:rsidRPr="00DC59D1">
        <w:rPr>
          <w:b/>
        </w:rPr>
        <w:t>Joseph Knight</w:t>
      </w:r>
      <w:r>
        <w:t xml:space="preserve">, </w:t>
      </w:r>
      <w:r w:rsidRPr="00DC59D1">
        <w:rPr>
          <w:b/>
        </w:rPr>
        <w:t>Susannah</w:t>
      </w:r>
      <w:r w:rsidR="00B853E7">
        <w:rPr>
          <w:b/>
        </w:rPr>
        <w:t xml:space="preserve"> Knight</w:t>
      </w:r>
      <w:r>
        <w:t>, his wife, &amp; Sarah Harding.” (</w:t>
      </w:r>
      <w:r w:rsidR="00B853E7">
        <w:t xml:space="preserve">Nugent III, </w:t>
      </w:r>
      <w:r>
        <w:t>p. 117</w:t>
      </w:r>
      <w:r w:rsidR="00B853E7">
        <w:t xml:space="preserve">) Note: </w:t>
      </w:r>
      <w:r>
        <w:t>Princess Anne County created in 1691.</w:t>
      </w:r>
      <w:r w:rsidR="00674573">
        <w:br/>
      </w:r>
      <w:r w:rsidR="00674573" w:rsidRPr="00674573">
        <w:rPr>
          <w:b/>
        </w:rPr>
        <w:t>Note</w:t>
      </w:r>
      <w:r w:rsidR="00674573" w:rsidRPr="00674573">
        <w:t xml:space="preserve">: No clue. I can only note that the 1682 Nov 20 John Lear Nansemond patent included Thomas Harding along with Samuel Clarke, Michael Thomas, and James Knight as headrights. We have one or two Josephs now in Northumberland county, and here we have a Joseph very close to Nansemond with James Knight </w:t>
      </w:r>
      <w:r w:rsidR="002E6E08">
        <w:t xml:space="preserve">who had been </w:t>
      </w:r>
      <w:r w:rsidR="00674573" w:rsidRPr="00674573">
        <w:t xml:space="preserve">dividing his time between Northumberland and Nansemond. </w:t>
      </w:r>
    </w:p>
    <w:p w:rsidR="008154D6" w:rsidRDefault="008154D6" w:rsidP="001470B7">
      <w:pPr>
        <w:pStyle w:val="NormalWeb"/>
        <w:spacing w:before="240" w:beforeAutospacing="0" w:after="240" w:afterAutospacing="0"/>
        <w:ind w:left="0" w:right="0"/>
      </w:pPr>
      <w:r w:rsidRPr="008154D6">
        <w:rPr>
          <w:b/>
        </w:rPr>
        <w:t xml:space="preserve">1711 – Jul 28 – </w:t>
      </w:r>
      <w:r w:rsidRPr="008154D6">
        <w:rPr>
          <w:b/>
          <w:u w:val="single"/>
        </w:rPr>
        <w:t>VA Nansemond</w:t>
      </w:r>
      <w:r w:rsidRPr="008154D6">
        <w:rPr>
          <w:b/>
        </w:rPr>
        <w:t xml:space="preserve"> – </w:t>
      </w:r>
      <w:r w:rsidR="001109AD">
        <w:rPr>
          <w:b/>
        </w:rPr>
        <w:t>Admin</w:t>
      </w:r>
      <w:r w:rsidRPr="008154D6">
        <w:rPr>
          <w:b/>
        </w:rPr>
        <w:t xml:space="preserve"> - John </w:t>
      </w:r>
      <w:r w:rsidR="002E6E08">
        <w:rPr>
          <w:b/>
        </w:rPr>
        <w:t>Cotten</w:t>
      </w:r>
      <w:r w:rsidRPr="008154D6">
        <w:t xml:space="preserve"> </w:t>
      </w:r>
      <w:r>
        <w:t xml:space="preserve">- </w:t>
      </w:r>
      <w:r w:rsidRPr="008154D6">
        <w:t xml:space="preserve">was living in Nansemond near the junction of the boundaries of that county with Isle of Wight and North Carolina. Philip </w:t>
      </w:r>
      <w:r w:rsidR="002E6E08">
        <w:t>Ludwell</w:t>
      </w:r>
      <w:r w:rsidRPr="008154D6">
        <w:t>, one of the commissioners for the “setting the bounds” between N.C. and VA stated, July 28, 1711, that it was agreed next that we meet at John C</w:t>
      </w:r>
      <w:r w:rsidR="002E6E08">
        <w:t>otten</w:t>
      </w:r>
      <w:r w:rsidRPr="008154D6">
        <w:t>’s house at South Key. Also, from “Nansemond Indian Town” August 1, 1711, John L</w:t>
      </w:r>
      <w:r w:rsidR="002E6E08">
        <w:t>awson</w:t>
      </w:r>
      <w:r w:rsidRPr="008154D6">
        <w:t>, one of Comrs. for N.C. wrote to Benj. H</w:t>
      </w:r>
      <w:r w:rsidR="002E6E08">
        <w:t>arrison,</w:t>
      </w:r>
      <w:r w:rsidRPr="008154D6">
        <w:t xml:space="preserve"> a commissioner for Va. “I desire your appointment at John C</w:t>
      </w:r>
      <w:r w:rsidR="002E6E08">
        <w:t>otten</w:t>
      </w:r>
      <w:r w:rsidRPr="008154D6">
        <w:t>’s and hope it will be by the last of this month”(5 V. 21).</w:t>
      </w:r>
      <w:r>
        <w:t xml:space="preserve"> (</w:t>
      </w:r>
      <w:r w:rsidRPr="008154D6">
        <w:t>Bodie Vol III p</w:t>
      </w:r>
      <w:r>
        <w:t xml:space="preserve">. </w:t>
      </w:r>
      <w:r w:rsidRPr="008154D6">
        <w:t>82</w:t>
      </w:r>
      <w:r>
        <w:t>)</w:t>
      </w:r>
    </w:p>
    <w:p w:rsidR="007B3799" w:rsidRDefault="007B3799" w:rsidP="007B3799">
      <w:pPr>
        <w:pStyle w:val="NormalWeb"/>
        <w:spacing w:before="240" w:beforeAutospacing="0" w:after="240" w:afterAutospacing="0"/>
        <w:ind w:left="0" w:right="0"/>
      </w:pPr>
      <w:r>
        <w:rPr>
          <w:b/>
        </w:rPr>
        <w:t xml:space="preserve">1711 Nov 21 </w:t>
      </w:r>
      <w:r>
        <w:t xml:space="preserve">– </w:t>
      </w:r>
      <w:r w:rsidRPr="006B0FDF">
        <w:rPr>
          <w:b/>
          <w:u w:val="single"/>
        </w:rPr>
        <w:t>VA</w:t>
      </w:r>
      <w:r w:rsidR="002E6E08">
        <w:rPr>
          <w:b/>
          <w:u w:val="single"/>
        </w:rPr>
        <w:t xml:space="preserve"> </w:t>
      </w:r>
      <w:r w:rsidR="002E6E08" w:rsidRPr="006B0FDF">
        <w:rPr>
          <w:b/>
          <w:u w:val="single"/>
        </w:rPr>
        <w:t>Northumberland</w:t>
      </w:r>
      <w:r w:rsidRPr="007B3799">
        <w:rPr>
          <w:b/>
        </w:rPr>
        <w:t xml:space="preserve"> – Admin - </w:t>
      </w:r>
      <w:r w:rsidRPr="00D57579">
        <w:rPr>
          <w:b/>
        </w:rPr>
        <w:t>Leonard Knight</w:t>
      </w:r>
      <w:r>
        <w:t xml:space="preserve"> </w:t>
      </w:r>
      <w:r w:rsidR="001109AD">
        <w:t>- G</w:t>
      </w:r>
      <w:r>
        <w:t xml:space="preserve">ives a deposition  re: survey of land and states that his age is 45. (Fleet, </w:t>
      </w:r>
      <w:r w:rsidRPr="002E6E08">
        <w:rPr>
          <w:i/>
        </w:rPr>
        <w:t>Northumbria Collectanea</w:t>
      </w:r>
      <w:r>
        <w:t>, p. 643)</w:t>
      </w:r>
      <w:r w:rsidR="002E6E08">
        <w:t xml:space="preserve"> </w:t>
      </w:r>
      <w:r w:rsidR="00BA50CB">
        <w:t xml:space="preserve">  </w:t>
      </w:r>
      <w:r w:rsidR="00674573" w:rsidRPr="00674573">
        <w:rPr>
          <w:b/>
        </w:rPr>
        <w:t>Note</w:t>
      </w:r>
      <w:r w:rsidR="00674573" w:rsidRPr="00674573">
        <w:t xml:space="preserve">: This declaration indicates that Leonard was born about 1666, six years after his grandfather, James Hawley, gave a cow to sister Elizabeth (See entry: 1660 Feb 15) probably as a baptism or birthday gift. His age at this point means that he was about 39 when his father died and quite likely to have already been married for awhile and to have had children; further evidence says that he did despite the fact that no grandchildren were mentioned in the will of his father though Capt. Peter did mention "heirs" of his sons as though they existed. </w:t>
      </w:r>
    </w:p>
    <w:p w:rsidR="001470B7" w:rsidRDefault="001470B7" w:rsidP="001470B7">
      <w:pPr>
        <w:pStyle w:val="NormalWeb"/>
        <w:spacing w:before="240" w:beforeAutospacing="0" w:after="240" w:afterAutospacing="0"/>
        <w:ind w:left="0" w:right="0"/>
      </w:pPr>
      <w:r>
        <w:rPr>
          <w:b/>
        </w:rPr>
        <w:t xml:space="preserve">1712 </w:t>
      </w:r>
      <w:r w:rsidR="008154D6">
        <w:rPr>
          <w:b/>
        </w:rPr>
        <w:t xml:space="preserve">- </w:t>
      </w:r>
      <w:r>
        <w:rPr>
          <w:b/>
        </w:rPr>
        <w:t xml:space="preserve">Jul 30 </w:t>
      </w:r>
      <w:r>
        <w:t xml:space="preserve">– </w:t>
      </w:r>
      <w:r w:rsidRPr="003D727C">
        <w:rPr>
          <w:b/>
          <w:u w:val="single"/>
        </w:rPr>
        <w:t>VA</w:t>
      </w:r>
      <w:r w:rsidR="00674573">
        <w:rPr>
          <w:b/>
          <w:u w:val="single"/>
        </w:rPr>
        <w:t xml:space="preserve"> </w:t>
      </w:r>
      <w:r w:rsidR="00674573" w:rsidRPr="003D727C">
        <w:rPr>
          <w:b/>
          <w:u w:val="single"/>
        </w:rPr>
        <w:t>Richmond</w:t>
      </w:r>
      <w:r w:rsidRPr="00674573">
        <w:rPr>
          <w:b/>
        </w:rPr>
        <w:t xml:space="preserve"> – </w:t>
      </w:r>
      <w:r w:rsidR="00674573" w:rsidRPr="00674573">
        <w:rPr>
          <w:b/>
        </w:rPr>
        <w:t xml:space="preserve">Admin - </w:t>
      </w:r>
      <w:r w:rsidRPr="00674573">
        <w:rPr>
          <w:b/>
        </w:rPr>
        <w:t>Isaac Lee</w:t>
      </w:r>
      <w:r>
        <w:t xml:space="preserve"> </w:t>
      </w:r>
      <w:r w:rsidR="00674573">
        <w:t xml:space="preserve">- </w:t>
      </w:r>
      <w:r w:rsidR="002E6E08">
        <w:t>O</w:t>
      </w:r>
      <w:r>
        <w:t xml:space="preserve">f Northumberland Co. Wrnt. 15 May 1711.  Surv. by Mr. Thomas Hooper. 223 acs in Richmond Co. adj. Mr. John </w:t>
      </w:r>
      <w:r>
        <w:lastRenderedPageBreak/>
        <w:t xml:space="preserve">Waugh Clk, dece’d, Mr. John Turberville, Thomas Brooks, Mr. Hancock Lee dec’d, </w:t>
      </w:r>
      <w:r w:rsidRPr="003D727C">
        <w:rPr>
          <w:b/>
        </w:rPr>
        <w:t>Thomas Knight dec’d</w:t>
      </w:r>
      <w:r>
        <w:t>, above falls of Rappahanock R. (Gray 1987, p. 52)</w:t>
      </w:r>
      <w:r w:rsidR="002E6E08">
        <w:t xml:space="preserve"> </w:t>
      </w:r>
    </w:p>
    <w:p w:rsidR="001470B7" w:rsidRDefault="001470B7" w:rsidP="001470B7">
      <w:pPr>
        <w:pStyle w:val="NormalWeb"/>
        <w:spacing w:before="240" w:beforeAutospacing="0" w:after="240" w:afterAutospacing="0"/>
        <w:ind w:left="0" w:right="0"/>
      </w:pPr>
      <w:r>
        <w:rPr>
          <w:b/>
        </w:rPr>
        <w:t xml:space="preserve">1712 </w:t>
      </w:r>
      <w:r w:rsidR="008154D6">
        <w:rPr>
          <w:b/>
        </w:rPr>
        <w:t xml:space="preserve">- </w:t>
      </w:r>
      <w:r>
        <w:rPr>
          <w:b/>
        </w:rPr>
        <w:t xml:space="preserve">Aug 21 </w:t>
      </w:r>
      <w:r>
        <w:t xml:space="preserve">– </w:t>
      </w:r>
      <w:r w:rsidRPr="00DE5F1B">
        <w:rPr>
          <w:b/>
          <w:u w:val="single"/>
        </w:rPr>
        <w:t>VA</w:t>
      </w:r>
      <w:r w:rsidR="002E6E08">
        <w:rPr>
          <w:b/>
          <w:u w:val="single"/>
        </w:rPr>
        <w:t xml:space="preserve"> </w:t>
      </w:r>
      <w:r w:rsidR="002E6E08" w:rsidRPr="00DE5F1B">
        <w:rPr>
          <w:b/>
          <w:u w:val="single"/>
        </w:rPr>
        <w:t>Northumberland</w:t>
      </w:r>
      <w:r>
        <w:t xml:space="preserve"> – </w:t>
      </w:r>
      <w:r w:rsidRPr="003D727C">
        <w:rPr>
          <w:b/>
        </w:rPr>
        <w:t>James Knight</w:t>
      </w:r>
      <w:r>
        <w:t xml:space="preserve"> </w:t>
      </w:r>
      <w:r w:rsidR="002E6E08">
        <w:t>- R</w:t>
      </w:r>
      <w:r>
        <w:t xml:space="preserve">e-rec. </w:t>
      </w:r>
      <w:r w:rsidRPr="003D727C">
        <w:rPr>
          <w:b/>
        </w:rPr>
        <w:t>Peter Knight</w:t>
      </w:r>
      <w:r>
        <w:t>’s 1651 land patent. (Fleet, NC, p. 560)</w:t>
      </w:r>
    </w:p>
    <w:p w:rsidR="008154D6" w:rsidRDefault="008154D6" w:rsidP="00F8731A">
      <w:pPr>
        <w:pStyle w:val="NormalWeb"/>
        <w:spacing w:before="240" w:after="240"/>
        <w:ind w:left="0"/>
      </w:pPr>
      <w:r w:rsidRPr="00F8731A">
        <w:rPr>
          <w:b/>
        </w:rPr>
        <w:t xml:space="preserve">1712 – Dec 23 – </w:t>
      </w:r>
      <w:r w:rsidRPr="00F8731A">
        <w:rPr>
          <w:b/>
          <w:u w:val="single"/>
        </w:rPr>
        <w:t>NC Bertie</w:t>
      </w:r>
      <w:r w:rsidRPr="00F8731A">
        <w:rPr>
          <w:b/>
        </w:rPr>
        <w:t xml:space="preserve"> – Info – John Cott</w:t>
      </w:r>
      <w:r w:rsidR="002E6E08">
        <w:rPr>
          <w:b/>
        </w:rPr>
        <w:t>e</w:t>
      </w:r>
      <w:r w:rsidRPr="00F8731A">
        <w:rPr>
          <w:b/>
        </w:rPr>
        <w:t xml:space="preserve">n </w:t>
      </w:r>
      <w:r>
        <w:t xml:space="preserve">- </w:t>
      </w:r>
      <w:r w:rsidR="00F8731A">
        <w:t>Gov. P</w:t>
      </w:r>
      <w:r w:rsidR="002E6E08">
        <w:t>ollock</w:t>
      </w:r>
      <w:r w:rsidR="00F8731A">
        <w:t xml:space="preserve"> in reply – Wherefor would earnestly entreat yr: honor to order the duffells for us at Mr John </w:t>
      </w:r>
      <w:r w:rsidR="002E6E08">
        <w:t>Cotton’s</w:t>
      </w:r>
      <w:r w:rsidR="00F8731A">
        <w:t xml:space="preserve"> at Blackwater, Likewise a dozen spades, twenty brass pans and about fifty or sixty hand granads, they being very necessary for the ready takeing of the Forts. I shall have a boat or cannoe at John </w:t>
      </w:r>
      <w:r w:rsidR="002E6E08">
        <w:t>Cotton’s</w:t>
      </w:r>
      <w:r w:rsidR="00F8731A">
        <w:t xml:space="preserve"> on Monday next. It will be of extraordinary service to the Countrey at this time For the Army being to march out the first of the next month, If it come not before that time shall h</w:t>
      </w:r>
      <w:r w:rsidR="002E6E08">
        <w:t>ave no men to goe out— . . Tom Blount (Blunt)</w:t>
      </w:r>
      <w:r w:rsidR="00F8731A">
        <w:t xml:space="preserve">, the Indian comeing in befor I had finished hath hindered my sending thes two days, so that i beleive if the boat or cannoe for the duffells be at Mr </w:t>
      </w:r>
      <w:r w:rsidR="002E6E08">
        <w:t>Cotton’s</w:t>
      </w:r>
      <w:r w:rsidR="00F8731A">
        <w:t xml:space="preserve"> by Wednesday the last of this month, it may be time enough.  (found in </w:t>
      </w:r>
      <w:r w:rsidR="00F8731A" w:rsidRPr="002E6E08">
        <w:rPr>
          <w:i/>
        </w:rPr>
        <w:t>Saunders’s Colonial Records</w:t>
      </w:r>
      <w:r w:rsidR="00F8731A">
        <w:t xml:space="preserve"> taken from Calendar of Virginia State Papers Vol 1 p 157)</w:t>
      </w:r>
    </w:p>
    <w:p w:rsidR="00F8731A" w:rsidRDefault="00F8731A" w:rsidP="00F8731A">
      <w:pPr>
        <w:pStyle w:val="NormalWeb"/>
        <w:spacing w:before="240" w:after="240"/>
        <w:ind w:left="0"/>
      </w:pPr>
      <w:r w:rsidRPr="00F8731A">
        <w:rPr>
          <w:b/>
        </w:rPr>
        <w:t>1713 – Jan 15 -</w:t>
      </w:r>
      <w:r>
        <w:t xml:space="preserve"> </w:t>
      </w:r>
      <w:r w:rsidRPr="00F8731A">
        <w:rPr>
          <w:b/>
          <w:u w:val="single"/>
        </w:rPr>
        <w:t>NC Bertie</w:t>
      </w:r>
      <w:r w:rsidRPr="00F8731A">
        <w:rPr>
          <w:b/>
        </w:rPr>
        <w:t xml:space="preserve"> – Info – John Cott</w:t>
      </w:r>
      <w:r w:rsidR="002E6E08">
        <w:rPr>
          <w:b/>
        </w:rPr>
        <w:t>e</w:t>
      </w:r>
      <w:r w:rsidRPr="00F8731A">
        <w:rPr>
          <w:b/>
        </w:rPr>
        <w:t xml:space="preserve">n </w:t>
      </w:r>
      <w:r>
        <w:t xml:space="preserve">- </w:t>
      </w:r>
      <w:r w:rsidRPr="00F8731A">
        <w:t>Tho: Pollock to Gov. Spotswood — upon receat of yr honors last letter sent away a runner to Tom Bl</w:t>
      </w:r>
      <w:r w:rsidR="002E6E08">
        <w:t>o</w:t>
      </w:r>
      <w:r w:rsidRPr="00F8731A">
        <w:t>unt</w:t>
      </w:r>
      <w:r w:rsidR="002E6E08">
        <w:t xml:space="preserve"> (Tome Blunt)</w:t>
      </w:r>
      <w:r w:rsidRPr="00F8731A">
        <w:t>, to desire him to be in at Mr Cott</w:t>
      </w:r>
      <w:r w:rsidR="002E6E08">
        <w:t>e</w:t>
      </w:r>
      <w:r w:rsidRPr="00F8731A">
        <w:t xml:space="preserve">ns on the 20th instant.. </w:t>
      </w:r>
      <w:r>
        <w:t>(</w:t>
      </w:r>
      <w:r w:rsidRPr="00F8731A">
        <w:t>from Calendar of Vi</w:t>
      </w:r>
      <w:r>
        <w:t>rginia State Papers Vol 1 p 161)</w:t>
      </w:r>
    </w:p>
    <w:p w:rsidR="00B13148" w:rsidRDefault="00B13148" w:rsidP="00F8731A">
      <w:pPr>
        <w:pStyle w:val="NormalWeb"/>
        <w:spacing w:before="240" w:after="240"/>
        <w:ind w:left="0"/>
      </w:pPr>
      <w:r w:rsidRPr="00B2413A">
        <w:rPr>
          <w:b/>
        </w:rPr>
        <w:t xml:space="preserve">1713 – Mar 17 – </w:t>
      </w:r>
      <w:r w:rsidRPr="00B2413A">
        <w:rPr>
          <w:b/>
          <w:u w:val="single"/>
        </w:rPr>
        <w:t>VA Northumberland</w:t>
      </w:r>
      <w:r w:rsidRPr="00B2413A">
        <w:rPr>
          <w:b/>
        </w:rPr>
        <w:t xml:space="preserve"> – Admin – Mark Knight</w:t>
      </w:r>
      <w:r>
        <w:t xml:space="preserve"> – Hon. Richard Lee, by his atty., George Eskridge, asks the court to have depositions taken to prove he owned land in Maryland, viz.: Richard Lattemore, Bartholomew Schriever, Thomas Heyden, Mary Schreever, and Mark Knight on 18</w:t>
      </w:r>
      <w:r w:rsidRPr="00B13148">
        <w:rPr>
          <w:vertAlign w:val="superscript"/>
        </w:rPr>
        <w:t>th</w:t>
      </w:r>
      <w:r>
        <w:t xml:space="preserve"> Sept. next, Sept. 16, 1713, last page.  On March 17, 1713, this order was again made, but no deposition to be found, pg. 20. (</w:t>
      </w:r>
      <w:r w:rsidRPr="00B13148">
        <w:t>Notes from the Records of Northumberland County, Va.:</w:t>
      </w:r>
      <w:r>
        <w:t xml:space="preserve"> </w:t>
      </w:r>
      <w:r w:rsidRPr="00EE6973">
        <w:t>Lee, Heath, Miller, Martin, Guerrant</w:t>
      </w:r>
      <w:r>
        <w:t>)</w:t>
      </w:r>
    </w:p>
    <w:p w:rsidR="001470B7" w:rsidRDefault="001470B7" w:rsidP="001470B7">
      <w:pPr>
        <w:pStyle w:val="NormalWeb"/>
        <w:spacing w:before="240" w:beforeAutospacing="0" w:after="240" w:afterAutospacing="0"/>
        <w:ind w:left="0" w:right="0"/>
      </w:pPr>
      <w:r>
        <w:rPr>
          <w:b/>
        </w:rPr>
        <w:t xml:space="preserve">1713 </w:t>
      </w:r>
      <w:r w:rsidR="002E6E08">
        <w:rPr>
          <w:b/>
        </w:rPr>
        <w:t xml:space="preserve">- </w:t>
      </w:r>
      <w:r>
        <w:rPr>
          <w:b/>
        </w:rPr>
        <w:t xml:space="preserve">Apr </w:t>
      </w:r>
      <w:r>
        <w:t xml:space="preserve">– </w:t>
      </w:r>
      <w:r w:rsidRPr="006F0A75">
        <w:rPr>
          <w:b/>
          <w:u w:val="single"/>
        </w:rPr>
        <w:t>VA</w:t>
      </w:r>
      <w:r w:rsidR="006D62E8">
        <w:rPr>
          <w:b/>
          <w:u w:val="single"/>
        </w:rPr>
        <w:t xml:space="preserve"> </w:t>
      </w:r>
      <w:r w:rsidR="006D62E8" w:rsidRPr="006F0A75">
        <w:rPr>
          <w:b/>
          <w:u w:val="single"/>
        </w:rPr>
        <w:t>York</w:t>
      </w:r>
      <w:r w:rsidRPr="00674573">
        <w:rPr>
          <w:b/>
        </w:rPr>
        <w:t xml:space="preserve"> </w:t>
      </w:r>
      <w:r w:rsidR="007A089D">
        <w:rPr>
          <w:b/>
        </w:rPr>
        <w:t>– Birth/Bap –</w:t>
      </w:r>
      <w:r w:rsidR="006D62E8" w:rsidRPr="00674573">
        <w:rPr>
          <w:b/>
        </w:rPr>
        <w:t xml:space="preserve"> Edmund Knight</w:t>
      </w:r>
      <w:r w:rsidR="006D62E8">
        <w:t xml:space="preserve"> – s/o John Knight by Bridget; </w:t>
      </w:r>
      <w:r>
        <w:t>Charles Parish (Bell 1932, p. 123)</w:t>
      </w:r>
    </w:p>
    <w:p w:rsidR="001470B7" w:rsidRDefault="001470B7" w:rsidP="001470B7">
      <w:pPr>
        <w:pStyle w:val="NormalWeb"/>
        <w:spacing w:before="240" w:beforeAutospacing="0" w:after="240" w:afterAutospacing="0"/>
        <w:ind w:left="0" w:right="0"/>
      </w:pPr>
      <w:r>
        <w:rPr>
          <w:b/>
        </w:rPr>
        <w:t xml:space="preserve">1713 </w:t>
      </w:r>
      <w:r w:rsidR="000A72A6">
        <w:rPr>
          <w:b/>
        </w:rPr>
        <w:t xml:space="preserve">- </w:t>
      </w:r>
      <w:r>
        <w:rPr>
          <w:b/>
        </w:rPr>
        <w:t xml:space="preserve">May 2 – </w:t>
      </w:r>
      <w:r>
        <w:rPr>
          <w:b/>
          <w:u w:val="single"/>
        </w:rPr>
        <w:t>VA</w:t>
      </w:r>
      <w:r w:rsidR="000A72A6">
        <w:rPr>
          <w:b/>
          <w:u w:val="single"/>
        </w:rPr>
        <w:t xml:space="preserve"> </w:t>
      </w:r>
      <w:r w:rsidR="000A72A6" w:rsidRPr="006B0FDF">
        <w:rPr>
          <w:b/>
          <w:u w:val="single"/>
        </w:rPr>
        <w:t>Elizabeth City</w:t>
      </w:r>
      <w:r w:rsidRPr="000A72A6">
        <w:rPr>
          <w:b/>
        </w:rPr>
        <w:t xml:space="preserve"> – </w:t>
      </w:r>
      <w:r w:rsidR="000A72A6" w:rsidRPr="000A72A6">
        <w:rPr>
          <w:b/>
        </w:rPr>
        <w:t xml:space="preserve">Admin - </w:t>
      </w:r>
      <w:r w:rsidRPr="000A72A6">
        <w:rPr>
          <w:b/>
        </w:rPr>
        <w:t>Charles Cellie</w:t>
      </w:r>
      <w:r w:rsidR="000A72A6">
        <w:t xml:space="preserve"> - Land</w:t>
      </w:r>
      <w:r>
        <w:t xml:space="preserve"> patent in </w:t>
      </w:r>
      <w:r w:rsidRPr="006B0FDF">
        <w:t>Eliz City Co,</w:t>
      </w:r>
      <w:r>
        <w:t xml:space="preserve"> adj. </w:t>
      </w:r>
      <w:r w:rsidRPr="00655A10">
        <w:rPr>
          <w:b/>
        </w:rPr>
        <w:t>William Knight</w:t>
      </w:r>
      <w:r>
        <w:t>… (</w:t>
      </w:r>
      <w:r w:rsidR="000A72A6">
        <w:t xml:space="preserve">Nugent III, </w:t>
      </w:r>
      <w:r>
        <w:t>pp. 131)</w:t>
      </w:r>
    </w:p>
    <w:p w:rsidR="001470B7" w:rsidRDefault="001470B7" w:rsidP="001470B7">
      <w:pPr>
        <w:pStyle w:val="NormalWeb"/>
        <w:spacing w:before="240" w:beforeAutospacing="0" w:after="240" w:afterAutospacing="0"/>
        <w:ind w:left="0" w:right="0"/>
      </w:pPr>
      <w:r>
        <w:rPr>
          <w:b/>
        </w:rPr>
        <w:t xml:space="preserve">1713 </w:t>
      </w:r>
      <w:r w:rsidR="002E6E08">
        <w:rPr>
          <w:b/>
        </w:rPr>
        <w:t xml:space="preserve">- </w:t>
      </w:r>
      <w:r>
        <w:rPr>
          <w:b/>
        </w:rPr>
        <w:t xml:space="preserve">May 2 </w:t>
      </w:r>
      <w:r>
        <w:t>–</w:t>
      </w:r>
      <w:r>
        <w:rPr>
          <w:b/>
          <w:u w:val="single"/>
        </w:rPr>
        <w:t>VA</w:t>
      </w:r>
      <w:r w:rsidR="000A72A6">
        <w:rPr>
          <w:b/>
          <w:u w:val="single"/>
        </w:rPr>
        <w:t xml:space="preserve"> </w:t>
      </w:r>
      <w:r w:rsidR="000A72A6" w:rsidRPr="00DC59D1">
        <w:rPr>
          <w:b/>
          <w:u w:val="single"/>
        </w:rPr>
        <w:t>Henrico</w:t>
      </w:r>
      <w:r w:rsidRPr="000A72A6">
        <w:rPr>
          <w:b/>
        </w:rPr>
        <w:t xml:space="preserve"> – </w:t>
      </w:r>
      <w:r w:rsidR="000A72A6" w:rsidRPr="000A72A6">
        <w:rPr>
          <w:b/>
        </w:rPr>
        <w:t xml:space="preserve">Admin - </w:t>
      </w:r>
      <w:r w:rsidRPr="00DC59D1">
        <w:rPr>
          <w:b/>
        </w:rPr>
        <w:t>Tarleton Woodson</w:t>
      </w:r>
      <w:r>
        <w:t xml:space="preserve"> </w:t>
      </w:r>
      <w:r w:rsidR="000A72A6">
        <w:t xml:space="preserve">– Land </w:t>
      </w:r>
      <w:r>
        <w:t>patent for 102 acres “S. side James Riv. … on W. side of Neca Land Sw. 10 Shill.”  (</w:t>
      </w:r>
      <w:r w:rsidR="000A72A6">
        <w:t xml:space="preserve">Nugent III, </w:t>
      </w:r>
      <w:r>
        <w:t>p.129)</w:t>
      </w:r>
    </w:p>
    <w:p w:rsidR="001470B7" w:rsidRDefault="001470B7" w:rsidP="001470B7">
      <w:pPr>
        <w:pStyle w:val="NormalWeb"/>
        <w:spacing w:before="240" w:beforeAutospacing="0" w:after="240" w:afterAutospacing="0"/>
        <w:ind w:left="0" w:right="0"/>
      </w:pPr>
      <w:r>
        <w:rPr>
          <w:b/>
        </w:rPr>
        <w:t xml:space="preserve">1713 </w:t>
      </w:r>
      <w:r w:rsidR="000A72A6">
        <w:rPr>
          <w:b/>
        </w:rPr>
        <w:t xml:space="preserve">- </w:t>
      </w:r>
      <w:r>
        <w:rPr>
          <w:b/>
        </w:rPr>
        <w:t xml:space="preserve">Nov 13 </w:t>
      </w:r>
      <w:r>
        <w:t xml:space="preserve">– </w:t>
      </w:r>
      <w:r>
        <w:rPr>
          <w:b/>
          <w:u w:val="single"/>
        </w:rPr>
        <w:t>VA</w:t>
      </w:r>
      <w:r w:rsidR="000A72A6">
        <w:rPr>
          <w:b/>
          <w:u w:val="single"/>
        </w:rPr>
        <w:t xml:space="preserve"> </w:t>
      </w:r>
      <w:r w:rsidR="000A72A6" w:rsidRPr="00935F80">
        <w:rPr>
          <w:b/>
          <w:u w:val="single"/>
        </w:rPr>
        <w:t>Charles City</w:t>
      </w:r>
      <w:r w:rsidRPr="000A72A6">
        <w:rPr>
          <w:b/>
        </w:rPr>
        <w:t xml:space="preserve"> – </w:t>
      </w:r>
      <w:r w:rsidR="000A72A6" w:rsidRPr="000A72A6">
        <w:rPr>
          <w:b/>
        </w:rPr>
        <w:t xml:space="preserve">Admin - </w:t>
      </w:r>
      <w:r w:rsidRPr="000A72A6">
        <w:rPr>
          <w:b/>
        </w:rPr>
        <w:t>John Stokes</w:t>
      </w:r>
      <w:r>
        <w:t xml:space="preserve"> – </w:t>
      </w:r>
      <w:r w:rsidR="000A72A6">
        <w:t>L</w:t>
      </w:r>
      <w:r>
        <w:t>and patent for 5 ½ acres “being an Island of marsh … bet Windsor, on the E. side of old man’s Cr., &amp; Pott’s neck on the W. side. … 15 Shill. (</w:t>
      </w:r>
      <w:r w:rsidR="000A72A6">
        <w:t>Nugent III, p. 134</w:t>
      </w:r>
      <w:r>
        <w:t xml:space="preserve">) </w:t>
      </w:r>
    </w:p>
    <w:p w:rsidR="00F8731A" w:rsidRDefault="00F8731A" w:rsidP="001470B7">
      <w:pPr>
        <w:pStyle w:val="NormalWeb"/>
        <w:spacing w:before="240" w:beforeAutospacing="0" w:after="240" w:afterAutospacing="0"/>
        <w:ind w:left="0" w:right="0"/>
      </w:pPr>
      <w:r>
        <w:rPr>
          <w:b/>
        </w:rPr>
        <w:t xml:space="preserve">1713 - Nov 13 </w:t>
      </w:r>
      <w:r>
        <w:t xml:space="preserve">– </w:t>
      </w:r>
      <w:r>
        <w:rPr>
          <w:b/>
          <w:u w:val="single"/>
        </w:rPr>
        <w:t>VA Nansemond</w:t>
      </w:r>
      <w:r w:rsidRPr="000A72A6">
        <w:rPr>
          <w:b/>
        </w:rPr>
        <w:t xml:space="preserve"> – Admin </w:t>
      </w:r>
      <w:r>
        <w:rPr>
          <w:b/>
        </w:rPr>
        <w:t>–</w:t>
      </w:r>
      <w:r w:rsidRPr="000A72A6">
        <w:rPr>
          <w:b/>
        </w:rPr>
        <w:t xml:space="preserve"> </w:t>
      </w:r>
      <w:r>
        <w:rPr>
          <w:b/>
        </w:rPr>
        <w:t>John Cott</w:t>
      </w:r>
      <w:r w:rsidR="002E6E08">
        <w:rPr>
          <w:b/>
        </w:rPr>
        <w:t>e</w:t>
      </w:r>
      <w:r>
        <w:rPr>
          <w:b/>
        </w:rPr>
        <w:t>n</w:t>
      </w:r>
      <w:r>
        <w:t xml:space="preserve"> – Land patent for 91 acres. Also: 158 acres.  (des Cognets)</w:t>
      </w:r>
    </w:p>
    <w:p w:rsidR="001470B7" w:rsidRDefault="001470B7" w:rsidP="001470B7">
      <w:pPr>
        <w:pStyle w:val="NormalWeb"/>
        <w:spacing w:before="240" w:beforeAutospacing="0" w:after="240" w:afterAutospacing="0"/>
        <w:ind w:left="0" w:right="0"/>
      </w:pPr>
      <w:r>
        <w:rPr>
          <w:b/>
        </w:rPr>
        <w:lastRenderedPageBreak/>
        <w:t xml:space="preserve">1714 </w:t>
      </w:r>
      <w:r w:rsidR="002E6E08">
        <w:rPr>
          <w:b/>
        </w:rPr>
        <w:t xml:space="preserve">- </w:t>
      </w:r>
      <w:r>
        <w:rPr>
          <w:b/>
        </w:rPr>
        <w:t xml:space="preserve">Mar 31 </w:t>
      </w:r>
      <w:r>
        <w:t xml:space="preserve">– </w:t>
      </w:r>
      <w:r w:rsidRPr="00DD3C5B">
        <w:rPr>
          <w:b/>
          <w:u w:val="single"/>
        </w:rPr>
        <w:t>VA</w:t>
      </w:r>
      <w:r w:rsidR="000A72A6">
        <w:rPr>
          <w:b/>
          <w:u w:val="single"/>
        </w:rPr>
        <w:t xml:space="preserve"> </w:t>
      </w:r>
      <w:r w:rsidR="000A72A6" w:rsidRPr="00DD3C5B">
        <w:rPr>
          <w:b/>
          <w:u w:val="single"/>
        </w:rPr>
        <w:t xml:space="preserve">Westmoreland </w:t>
      </w:r>
      <w:r w:rsidRPr="000A72A6">
        <w:rPr>
          <w:b/>
        </w:rPr>
        <w:t xml:space="preserve"> – </w:t>
      </w:r>
      <w:r w:rsidR="000A72A6" w:rsidRPr="000A72A6">
        <w:rPr>
          <w:b/>
        </w:rPr>
        <w:t>Admin – Richard Knight</w:t>
      </w:r>
      <w:r w:rsidR="000A72A6">
        <w:t xml:space="preserve"> - </w:t>
      </w:r>
      <w:r>
        <w:t>Deed from William Lord of Westmoreland County, Gent. to Richard Knight. (VA Hist. Soc. Vol. I, p. 201)</w:t>
      </w:r>
    </w:p>
    <w:p w:rsidR="001470B7" w:rsidRDefault="001470B7" w:rsidP="001470B7">
      <w:pPr>
        <w:pStyle w:val="NormalWeb"/>
        <w:spacing w:before="240" w:beforeAutospacing="0" w:after="240" w:afterAutospacing="0"/>
        <w:ind w:left="0" w:right="0"/>
      </w:pPr>
      <w:r>
        <w:rPr>
          <w:b/>
        </w:rPr>
        <w:t xml:space="preserve">1714 </w:t>
      </w:r>
      <w:r w:rsidR="0027181E">
        <w:rPr>
          <w:b/>
        </w:rPr>
        <w:t xml:space="preserve">- </w:t>
      </w:r>
      <w:r>
        <w:rPr>
          <w:b/>
        </w:rPr>
        <w:t xml:space="preserve">Jun </w:t>
      </w:r>
      <w:r w:rsidR="006D70A7">
        <w:rPr>
          <w:b/>
        </w:rPr>
        <w:t xml:space="preserve">16 </w:t>
      </w:r>
      <w:r>
        <w:t xml:space="preserve">– </w:t>
      </w:r>
      <w:r>
        <w:rPr>
          <w:b/>
          <w:u w:val="single"/>
        </w:rPr>
        <w:t>VA</w:t>
      </w:r>
      <w:r w:rsidR="0027181E">
        <w:rPr>
          <w:b/>
          <w:u w:val="single"/>
        </w:rPr>
        <w:t xml:space="preserve"> </w:t>
      </w:r>
      <w:r w:rsidR="0027181E" w:rsidRPr="00AF68BB">
        <w:rPr>
          <w:b/>
          <w:u w:val="single"/>
        </w:rPr>
        <w:t>Nansemond</w:t>
      </w:r>
      <w:r w:rsidRPr="0027181E">
        <w:rPr>
          <w:b/>
        </w:rPr>
        <w:t xml:space="preserve"> – </w:t>
      </w:r>
      <w:r w:rsidR="0027181E" w:rsidRPr="0027181E">
        <w:rPr>
          <w:b/>
        </w:rPr>
        <w:t>Admin – Samuel Parker</w:t>
      </w:r>
      <w:r w:rsidR="0027181E">
        <w:t xml:space="preserve"> - </w:t>
      </w:r>
      <w:r>
        <w:t xml:space="preserve">Land Patent for 200 acres “near head of Bennett’s Cr. … Imp. Of 4 pers: John Eye, Oril Hinson, James Gullaway, </w:t>
      </w:r>
      <w:r w:rsidRPr="00AF68BB">
        <w:rPr>
          <w:b/>
        </w:rPr>
        <w:t>John Knight</w:t>
      </w:r>
      <w:r>
        <w:t>.  (</w:t>
      </w:r>
      <w:r w:rsidR="0027181E">
        <w:t xml:space="preserve">Nugent III, </w:t>
      </w:r>
      <w:r>
        <w:t>p. 155)</w:t>
      </w:r>
    </w:p>
    <w:p w:rsidR="001109AD" w:rsidRDefault="001470B7" w:rsidP="001470B7">
      <w:pPr>
        <w:pStyle w:val="NormalWeb"/>
        <w:spacing w:before="240" w:beforeAutospacing="0" w:after="240" w:afterAutospacing="0"/>
        <w:ind w:left="0" w:right="0"/>
      </w:pPr>
      <w:r>
        <w:rPr>
          <w:b/>
        </w:rPr>
        <w:t xml:space="preserve">1714 </w:t>
      </w:r>
      <w:r w:rsidR="000A72A6">
        <w:rPr>
          <w:b/>
        </w:rPr>
        <w:t xml:space="preserve">- </w:t>
      </w:r>
      <w:r>
        <w:rPr>
          <w:b/>
        </w:rPr>
        <w:t xml:space="preserve">Jun 16 </w:t>
      </w:r>
      <w:r>
        <w:t xml:space="preserve">– </w:t>
      </w:r>
      <w:r>
        <w:rPr>
          <w:b/>
          <w:u w:val="single"/>
        </w:rPr>
        <w:t>VA</w:t>
      </w:r>
      <w:r w:rsidR="000A72A6">
        <w:rPr>
          <w:b/>
          <w:u w:val="single"/>
        </w:rPr>
        <w:t xml:space="preserve"> </w:t>
      </w:r>
      <w:r w:rsidR="000A72A6" w:rsidRPr="00AE2F9F">
        <w:rPr>
          <w:b/>
          <w:u w:val="single"/>
        </w:rPr>
        <w:t>Henrico</w:t>
      </w:r>
      <w:r w:rsidRPr="000A72A6">
        <w:rPr>
          <w:b/>
        </w:rPr>
        <w:t xml:space="preserve"> </w:t>
      </w:r>
      <w:r w:rsidR="000A72A6" w:rsidRPr="000A72A6">
        <w:rPr>
          <w:b/>
        </w:rPr>
        <w:t>–</w:t>
      </w:r>
      <w:r w:rsidRPr="000A72A6">
        <w:rPr>
          <w:b/>
        </w:rPr>
        <w:t xml:space="preserve"> </w:t>
      </w:r>
      <w:r w:rsidR="000A72A6" w:rsidRPr="000A72A6">
        <w:rPr>
          <w:b/>
        </w:rPr>
        <w:t xml:space="preserve">Admin - </w:t>
      </w:r>
      <w:r w:rsidRPr="000A72A6">
        <w:rPr>
          <w:b/>
        </w:rPr>
        <w:t>John Woodson &amp; Charles Fleming</w:t>
      </w:r>
      <w:r>
        <w:t xml:space="preserve"> – </w:t>
      </w:r>
      <w:r w:rsidR="000A72A6">
        <w:t xml:space="preserve"> Land </w:t>
      </w:r>
      <w:r>
        <w:t>patent for 1278 acres “on N. side of James Riv., called Elk Island, &amp; land adjacent… Imp. Of 26 pers.</w:t>
      </w:r>
      <w:r w:rsidR="000A72A6">
        <w:t xml:space="preserve"> </w:t>
      </w:r>
      <w:r w:rsidR="000A72A6" w:rsidRPr="000A72A6">
        <w:t xml:space="preserve">Incl: John Harper, John Green, Nathaniel Cock, Thomas Bates, John Davis, George Thompson, William Southall, </w:t>
      </w:r>
      <w:r w:rsidR="000A72A6" w:rsidRPr="00280B1D">
        <w:rPr>
          <w:b/>
        </w:rPr>
        <w:t>Peter Dixon</w:t>
      </w:r>
      <w:r w:rsidR="000A72A6" w:rsidRPr="000A72A6">
        <w:t xml:space="preserve">, William Hilliard, Nicholas Taylor, John Thomas, Jane Constable, Elizabeth Lee, Thomas Rice, Mary Michell. </w:t>
      </w:r>
      <w:r>
        <w:t>” (</w:t>
      </w:r>
      <w:r w:rsidR="000A72A6">
        <w:t xml:space="preserve">Nugent III, </w:t>
      </w:r>
      <w:r>
        <w:t>pp. 150-151)</w:t>
      </w:r>
    </w:p>
    <w:p w:rsidR="00280B1D" w:rsidRDefault="00280B1D" w:rsidP="001470B7">
      <w:pPr>
        <w:pStyle w:val="NormalWeb"/>
        <w:spacing w:before="240" w:beforeAutospacing="0" w:after="240" w:afterAutospacing="0"/>
        <w:ind w:left="0" w:right="0"/>
      </w:pPr>
      <w:r w:rsidRPr="00280B1D">
        <w:rPr>
          <w:b/>
        </w:rPr>
        <w:t>Note</w:t>
      </w:r>
      <w:r>
        <w:t xml:space="preserve">:  </w:t>
      </w:r>
      <w:r w:rsidRPr="00280B1D">
        <w:t>All of these names should be familiar by now. Note especially Peter Dixon and recall the 1709 May 28 entry for John Knight who had a brother named Dixon. He left three sons: Charles</w:t>
      </w:r>
      <w:r w:rsidR="00DB78E2">
        <w:t xml:space="preserve"> Knight</w:t>
      </w:r>
      <w:r w:rsidRPr="00280B1D">
        <w:t xml:space="preserve">, John </w:t>
      </w:r>
      <w:r w:rsidR="00DB78E2">
        <w:t xml:space="preserve">Knight </w:t>
      </w:r>
      <w:r w:rsidRPr="00280B1D">
        <w:t>and William</w:t>
      </w:r>
      <w:r w:rsidR="00DB78E2">
        <w:t xml:space="preserve"> Knight</w:t>
      </w:r>
      <w:r w:rsidRPr="00280B1D">
        <w:t xml:space="preserve">. </w:t>
      </w:r>
      <w:r>
        <w:t xml:space="preserve"> As it happens, John Knight of Lunenburg, who left a will, named his first son Charles. </w:t>
      </w:r>
      <w:r w:rsidR="00AC4B8B" w:rsidRPr="00AC4B8B">
        <w:t>It was the children of John Knight of Lunenburg who</w:t>
      </w:r>
      <w:r w:rsidR="00DB78E2">
        <w:t xml:space="preserve"> also</w:t>
      </w:r>
      <w:r w:rsidR="00AC4B8B" w:rsidRPr="00AC4B8B">
        <w:t xml:space="preserve"> intermarried with the Colemans.</w:t>
      </w:r>
    </w:p>
    <w:p w:rsidR="001470B7" w:rsidRDefault="001470B7" w:rsidP="001470B7">
      <w:pPr>
        <w:pStyle w:val="NormalWeb"/>
        <w:spacing w:before="240" w:beforeAutospacing="0" w:after="240" w:afterAutospacing="0"/>
        <w:ind w:left="0" w:right="0"/>
      </w:pPr>
      <w:r>
        <w:rPr>
          <w:b/>
        </w:rPr>
        <w:t xml:space="preserve">1714 </w:t>
      </w:r>
      <w:r w:rsidR="00E33A26">
        <w:rPr>
          <w:b/>
        </w:rPr>
        <w:t xml:space="preserve">- </w:t>
      </w:r>
      <w:r>
        <w:rPr>
          <w:b/>
        </w:rPr>
        <w:t xml:space="preserve">Jul 2 </w:t>
      </w:r>
      <w:r>
        <w:t xml:space="preserve">– </w:t>
      </w:r>
      <w:r w:rsidR="006D62E8" w:rsidRPr="006D62E8">
        <w:rPr>
          <w:b/>
          <w:u w:val="single"/>
        </w:rPr>
        <w:t>VA Northumberland</w:t>
      </w:r>
      <w:r w:rsidR="006D62E8" w:rsidRPr="006D62E8">
        <w:rPr>
          <w:b/>
        </w:rPr>
        <w:t xml:space="preserve"> – Admin - Joseph Knight</w:t>
      </w:r>
      <w:r w:rsidR="006D62E8" w:rsidRPr="006D62E8">
        <w:t xml:space="preserve"> - gives security for Mary Hornsby. (Fleet, NC, p. 560)</w:t>
      </w:r>
      <w:r w:rsidR="00DB78E2">
        <w:t xml:space="preserve">  </w:t>
      </w:r>
      <w:r w:rsidR="00DB78E2" w:rsidRPr="00DB78E2">
        <w:rPr>
          <w:b/>
        </w:rPr>
        <w:t>Note</w:t>
      </w:r>
      <w:r w:rsidR="00DB78E2">
        <w:t xml:space="preserve">: Recall the </w:t>
      </w:r>
      <w:r w:rsidR="00DB78E2" w:rsidRPr="00DB78E2">
        <w:t xml:space="preserve">1701 Oct 15 will of </w:t>
      </w:r>
      <w:r w:rsidR="007205D1">
        <w:t>John</w:t>
      </w:r>
      <w:r w:rsidR="00DB78E2" w:rsidRPr="00DB78E2">
        <w:t xml:space="preserve"> Hornsby witnessed by Leonard Knight and Elizabeth Knight, children of Capt. Peter Knight.  Later, James Knight sold a tract of land to Joseph Knight. Here, we see Mary Hornsby</w:t>
      </w:r>
      <w:r w:rsidR="007205D1">
        <w:t xml:space="preserve"> again interacting with another Knight. </w:t>
      </w:r>
      <w:r w:rsidR="00DB78E2">
        <w:t xml:space="preserve"> How were the Hornsby’s related to the Knights?</w:t>
      </w:r>
    </w:p>
    <w:p w:rsidR="00745F78" w:rsidRDefault="00745F78" w:rsidP="00745F78">
      <w:pPr>
        <w:pStyle w:val="NormalWeb"/>
        <w:spacing w:before="240" w:after="240"/>
        <w:ind w:left="0"/>
      </w:pPr>
      <w:r>
        <w:rPr>
          <w:b/>
        </w:rPr>
        <w:t xml:space="preserve">1714 - Jul 21 </w:t>
      </w:r>
      <w:r>
        <w:t xml:space="preserve">– </w:t>
      </w:r>
      <w:r w:rsidRPr="006D62E8">
        <w:rPr>
          <w:b/>
          <w:u w:val="single"/>
        </w:rPr>
        <w:t>VA Northumberland</w:t>
      </w:r>
      <w:r w:rsidRPr="006D62E8">
        <w:rPr>
          <w:b/>
        </w:rPr>
        <w:t xml:space="preserve"> – Admin - Joseph Knight</w:t>
      </w:r>
      <w:r w:rsidRPr="006D62E8">
        <w:t xml:space="preserve"> - </w:t>
      </w:r>
      <w:r>
        <w:t xml:space="preserve">At a Court held for Northumberland County y’e 21st day of July An’o D’m 1714:  Short Serv’t to Hornsby - </w:t>
      </w:r>
      <w:r w:rsidRPr="00745F78">
        <w:rPr>
          <w:b/>
        </w:rPr>
        <w:t>Judith Short</w:t>
      </w:r>
      <w:r>
        <w:t xml:space="preserve"> Orpht of William Short dec’d, Aged Seven years old y’e 7th day of Apr'l last, is bound an Apprentice to serve </w:t>
      </w:r>
      <w:r w:rsidRPr="00264183">
        <w:rPr>
          <w:b/>
        </w:rPr>
        <w:t>Mary Hornsby</w:t>
      </w:r>
      <w:r>
        <w:t xml:space="preserve"> her heirs x’r [executor?] until she shall attain y’e age of Eighteen years She the s’d Mary performing only behalf  of the s’d Orpht [Court?] by Act off Assembly as in that Case required And for her due &amp; faithful Complyance thereunto the s’d Mary Hornsby &amp; </w:t>
      </w:r>
      <w:r w:rsidRPr="00745F78">
        <w:rPr>
          <w:b/>
        </w:rPr>
        <w:t>Joseph Knight</w:t>
      </w:r>
      <w:r>
        <w:t xml:space="preserve"> do hereby oblige themselves their heirs Exec’s &amp; Adm's Loyally &amp; personally to y’e Justices of this County for the time being in the [?] sum of four thousand pounds of tob’o to be p’d to y’e s’d Orpht in Case of the s’d Mary’s faylure Otherwise the s’d recognizance to stand [? abated?] &amp; of no effect.  (</w:t>
      </w:r>
      <w:r w:rsidRPr="00745F78">
        <w:t xml:space="preserve">County Court, Northumberland County, Virginia, ''Order and common law order books, 1652-1902, Order book, 1713-1719 </w:t>
      </w:r>
      <w:r>
        <w:t>,</w:t>
      </w:r>
      <w:r w:rsidRPr="00745F78">
        <w:t xml:space="preserve"> database with images, FamilySearch (https://www.familysearch.org/ark:/61903/3:1:3Q9M-CS46-1SR6-8), image 66.</w:t>
      </w:r>
      <w:r>
        <w:t>)</w:t>
      </w:r>
    </w:p>
    <w:p w:rsidR="001470B7" w:rsidRDefault="001470B7" w:rsidP="001470B7">
      <w:pPr>
        <w:pStyle w:val="NormalWeb"/>
        <w:spacing w:before="240" w:beforeAutospacing="0" w:after="240" w:afterAutospacing="0"/>
        <w:ind w:left="0" w:right="0"/>
      </w:pPr>
      <w:r>
        <w:rPr>
          <w:b/>
        </w:rPr>
        <w:t xml:space="preserve">1714 </w:t>
      </w:r>
      <w:r w:rsidR="00E33A26">
        <w:rPr>
          <w:b/>
        </w:rPr>
        <w:t xml:space="preserve">- </w:t>
      </w:r>
      <w:r>
        <w:rPr>
          <w:b/>
        </w:rPr>
        <w:t xml:space="preserve">Dec 16 </w:t>
      </w:r>
      <w:r>
        <w:t xml:space="preserve">– </w:t>
      </w:r>
      <w:r>
        <w:rPr>
          <w:b/>
          <w:u w:val="single"/>
        </w:rPr>
        <w:t>VA</w:t>
      </w:r>
      <w:r w:rsidR="00E33A26">
        <w:rPr>
          <w:b/>
          <w:u w:val="single"/>
        </w:rPr>
        <w:t xml:space="preserve"> New Kent/</w:t>
      </w:r>
      <w:r w:rsidR="00E33A26" w:rsidRPr="00AE2F9F">
        <w:rPr>
          <w:b/>
          <w:u w:val="single"/>
        </w:rPr>
        <w:t>King &amp; Queen</w:t>
      </w:r>
      <w:r w:rsidRPr="00E33A26">
        <w:rPr>
          <w:b/>
        </w:rPr>
        <w:t xml:space="preserve"> – </w:t>
      </w:r>
      <w:r w:rsidR="00E33A26" w:rsidRPr="00E33A26">
        <w:rPr>
          <w:b/>
        </w:rPr>
        <w:t xml:space="preserve">Admin - </w:t>
      </w:r>
      <w:r w:rsidRPr="00E33A26">
        <w:rPr>
          <w:b/>
        </w:rPr>
        <w:t>William Lea</w:t>
      </w:r>
      <w:r w:rsidR="00E33A26">
        <w:t xml:space="preserve"> – Land patent for</w:t>
      </w:r>
      <w:r>
        <w:t xml:space="preserve"> 100 acs. “in St. Stephen’s Par; on W. side of Mr. John Madison’s Mill Sw. on N. side of Mattapony Riv; &amp; Thomas Camp… Escheated from Thomas </w:t>
      </w:r>
      <w:r w:rsidR="00E33A26">
        <w:t>Ward (</w:t>
      </w:r>
      <w:r>
        <w:t>Wared</w:t>
      </w:r>
      <w:r w:rsidR="00E33A26">
        <w:t>)</w:t>
      </w:r>
      <w:r>
        <w:t>, dec’d. by inquisition under Matthew Page, Esqr., Esch’r., … 2 Lbs. Tobacco.” (</w:t>
      </w:r>
      <w:r w:rsidR="00E33A26">
        <w:t xml:space="preserve">Nugent III, </w:t>
      </w:r>
      <w:r>
        <w:t>p. 163)</w:t>
      </w:r>
      <w:r w:rsidR="00DB78E2">
        <w:t xml:space="preserve">  </w:t>
      </w:r>
      <w:r w:rsidR="00E33A26" w:rsidRPr="00E33A26">
        <w:rPr>
          <w:b/>
        </w:rPr>
        <w:t>Note</w:t>
      </w:r>
      <w:r w:rsidR="00E33A26">
        <w:t xml:space="preserve">: The grandson of this William Lea, Joseph Lea, married Mary Knight, daughter of John Knight of Lunenburg who married Elizabeth Woodson. </w:t>
      </w:r>
    </w:p>
    <w:p w:rsidR="001470B7" w:rsidRDefault="001470B7" w:rsidP="001470B7">
      <w:pPr>
        <w:pStyle w:val="NormalWeb"/>
        <w:spacing w:before="240" w:beforeAutospacing="0" w:after="240" w:afterAutospacing="0"/>
        <w:ind w:left="0" w:right="0"/>
      </w:pPr>
      <w:r>
        <w:rPr>
          <w:b/>
        </w:rPr>
        <w:lastRenderedPageBreak/>
        <w:t xml:space="preserve">1714 </w:t>
      </w:r>
      <w:r w:rsidR="00056423">
        <w:rPr>
          <w:b/>
        </w:rPr>
        <w:t xml:space="preserve">- </w:t>
      </w:r>
      <w:r>
        <w:rPr>
          <w:b/>
        </w:rPr>
        <w:t xml:space="preserve">Dec 23 </w:t>
      </w:r>
      <w:r>
        <w:t xml:space="preserve">– </w:t>
      </w:r>
      <w:r>
        <w:rPr>
          <w:b/>
          <w:u w:val="single"/>
        </w:rPr>
        <w:t>VA</w:t>
      </w:r>
      <w:r w:rsidR="00056423">
        <w:rPr>
          <w:b/>
          <w:u w:val="single"/>
        </w:rPr>
        <w:t xml:space="preserve"> </w:t>
      </w:r>
      <w:r w:rsidR="00056423" w:rsidRPr="00AF68BB">
        <w:rPr>
          <w:b/>
          <w:u w:val="single"/>
        </w:rPr>
        <w:t>Henrico</w:t>
      </w:r>
      <w:r w:rsidRPr="00E33A26">
        <w:rPr>
          <w:b/>
        </w:rPr>
        <w:t xml:space="preserve"> – </w:t>
      </w:r>
      <w:r w:rsidR="00056423" w:rsidRPr="00E33A26">
        <w:rPr>
          <w:b/>
        </w:rPr>
        <w:t xml:space="preserve">Admin - </w:t>
      </w:r>
      <w:r w:rsidRPr="00AF68BB">
        <w:rPr>
          <w:b/>
        </w:rPr>
        <w:t>Robert Woodson, JR</w:t>
      </w:r>
      <w:r w:rsidR="00056423">
        <w:t xml:space="preserve"> – Land patent for</w:t>
      </w:r>
      <w:r>
        <w:t xml:space="preserve"> 1494 acs. on N. side of James Riv; on brs. Of Mill Cr. &amp; Jenitoe Cr; adj. Mr. John Pleasants line; … 7 lbs 10 s. (Nugent III, p. 164)</w:t>
      </w:r>
    </w:p>
    <w:p w:rsidR="001470B7" w:rsidRDefault="001470B7" w:rsidP="001470B7">
      <w:pPr>
        <w:pStyle w:val="NormalWeb"/>
        <w:spacing w:before="240" w:beforeAutospacing="0" w:after="240" w:afterAutospacing="0"/>
        <w:ind w:left="0" w:right="0"/>
      </w:pPr>
      <w:r>
        <w:rPr>
          <w:b/>
        </w:rPr>
        <w:t xml:space="preserve">1714 </w:t>
      </w:r>
      <w:r>
        <w:t xml:space="preserve">– </w:t>
      </w:r>
      <w:r>
        <w:rPr>
          <w:b/>
          <w:u w:val="single"/>
        </w:rPr>
        <w:t>VA</w:t>
      </w:r>
      <w:r w:rsidR="00056423">
        <w:rPr>
          <w:b/>
          <w:u w:val="single"/>
        </w:rPr>
        <w:t xml:space="preserve"> </w:t>
      </w:r>
      <w:r w:rsidR="00056423" w:rsidRPr="002A7336">
        <w:rPr>
          <w:b/>
          <w:u w:val="single"/>
        </w:rPr>
        <w:t>Richmond</w:t>
      </w:r>
      <w:r w:rsidRPr="00056423">
        <w:rPr>
          <w:b/>
        </w:rPr>
        <w:t xml:space="preserve"> – </w:t>
      </w:r>
      <w:r w:rsidR="00056423" w:rsidRPr="00056423">
        <w:rPr>
          <w:b/>
        </w:rPr>
        <w:t xml:space="preserve">Mar - </w:t>
      </w:r>
      <w:r w:rsidRPr="00056423">
        <w:rPr>
          <w:b/>
        </w:rPr>
        <w:t xml:space="preserve">John Knight </w:t>
      </w:r>
      <w:r w:rsidR="00E33A26">
        <w:rPr>
          <w:b/>
        </w:rPr>
        <w:t>&amp;</w:t>
      </w:r>
      <w:r w:rsidRPr="00056423">
        <w:rPr>
          <w:b/>
        </w:rPr>
        <w:t xml:space="preserve"> Mary Newburne</w:t>
      </w:r>
      <w:r w:rsidR="00056423">
        <w:t xml:space="preserve"> - </w:t>
      </w:r>
      <w:r>
        <w:t xml:space="preserve"> Groom was from Spotsylvania County or Richmond County; bride may have been a dau. of Rob</w:t>
      </w:r>
      <w:r w:rsidR="00DB78E2">
        <w:t>er</w:t>
      </w:r>
      <w:r>
        <w:t>t Newburne of same parish.  (Headley 2003, p. 216)</w:t>
      </w:r>
    </w:p>
    <w:p w:rsidR="001470B7" w:rsidRDefault="001470B7" w:rsidP="001470B7">
      <w:pPr>
        <w:pStyle w:val="NormalWeb"/>
        <w:spacing w:before="240" w:beforeAutospacing="0" w:after="240" w:afterAutospacing="0"/>
        <w:ind w:left="0" w:right="0"/>
      </w:pPr>
      <w:r>
        <w:rPr>
          <w:b/>
        </w:rPr>
        <w:t xml:space="preserve">1715 </w:t>
      </w:r>
      <w:r w:rsidR="00E33A26">
        <w:rPr>
          <w:b/>
        </w:rPr>
        <w:t xml:space="preserve">- </w:t>
      </w:r>
      <w:r>
        <w:rPr>
          <w:b/>
        </w:rPr>
        <w:t xml:space="preserve">Mar 23 </w:t>
      </w:r>
      <w:r>
        <w:t xml:space="preserve">– </w:t>
      </w:r>
      <w:r>
        <w:rPr>
          <w:b/>
          <w:u w:val="single"/>
        </w:rPr>
        <w:t>VA</w:t>
      </w:r>
      <w:r w:rsidR="00E33A26">
        <w:rPr>
          <w:b/>
          <w:u w:val="single"/>
        </w:rPr>
        <w:t xml:space="preserve"> </w:t>
      </w:r>
      <w:r w:rsidR="00E33A26" w:rsidRPr="00FD2424">
        <w:rPr>
          <w:b/>
          <w:u w:val="single"/>
        </w:rPr>
        <w:t>Surry</w:t>
      </w:r>
      <w:r w:rsidR="00E432F6">
        <w:rPr>
          <w:b/>
          <w:u w:val="single"/>
        </w:rPr>
        <w:t>/Sussex</w:t>
      </w:r>
      <w:r w:rsidRPr="00E33A26">
        <w:rPr>
          <w:b/>
        </w:rPr>
        <w:t xml:space="preserve"> – </w:t>
      </w:r>
      <w:r w:rsidR="00E33A26" w:rsidRPr="00E33A26">
        <w:rPr>
          <w:b/>
        </w:rPr>
        <w:t xml:space="preserve">Admin - </w:t>
      </w:r>
      <w:r w:rsidRPr="00E33A26">
        <w:rPr>
          <w:b/>
        </w:rPr>
        <w:t>Samuel Clark</w:t>
      </w:r>
      <w:r>
        <w:t xml:space="preserve"> </w:t>
      </w:r>
      <w:r w:rsidR="00E33A26">
        <w:t xml:space="preserve">– Land </w:t>
      </w:r>
      <w:r>
        <w:t>patent for 250 acres “S. side the main Blackwater Sw; on land formerly Col. W</w:t>
      </w:r>
      <w:r w:rsidR="00DB78E2">
        <w:t>illia</w:t>
      </w:r>
      <w:r>
        <w:t>m Randolph’s dec’d. … 25 Shill.” (</w:t>
      </w:r>
      <w:r w:rsidR="00E33A26">
        <w:t xml:space="preserve">Nugent III, </w:t>
      </w:r>
      <w:r>
        <w:t>p. 180)</w:t>
      </w:r>
    </w:p>
    <w:p w:rsidR="00F8731A" w:rsidRPr="00F8731A" w:rsidRDefault="00F8731A" w:rsidP="001470B7">
      <w:pPr>
        <w:pStyle w:val="NormalWeb"/>
        <w:spacing w:before="240" w:beforeAutospacing="0" w:after="240" w:afterAutospacing="0"/>
        <w:ind w:left="0" w:right="0"/>
      </w:pPr>
      <w:r w:rsidRPr="00F8731A">
        <w:rPr>
          <w:b/>
        </w:rPr>
        <w:t xml:space="preserve">1715 - Mar 23 </w:t>
      </w:r>
      <w:r w:rsidRPr="00F8731A">
        <w:t xml:space="preserve">– </w:t>
      </w:r>
      <w:r w:rsidRPr="00F8731A">
        <w:rPr>
          <w:b/>
          <w:u w:val="single"/>
        </w:rPr>
        <w:t>VA Surry</w:t>
      </w:r>
      <w:r w:rsidR="00E432F6">
        <w:rPr>
          <w:b/>
          <w:u w:val="single"/>
        </w:rPr>
        <w:t>/Sussex</w:t>
      </w:r>
      <w:r w:rsidRPr="00F8731A">
        <w:rPr>
          <w:b/>
        </w:rPr>
        <w:t xml:space="preserve"> – Admin – John Cott</w:t>
      </w:r>
      <w:r w:rsidR="00DB78E2">
        <w:rPr>
          <w:b/>
        </w:rPr>
        <w:t>e</w:t>
      </w:r>
      <w:r w:rsidRPr="00F8731A">
        <w:rPr>
          <w:b/>
        </w:rPr>
        <w:t>n</w:t>
      </w:r>
      <w:r w:rsidRPr="00F8731A">
        <w:t xml:space="preserve"> – </w:t>
      </w:r>
      <w:r>
        <w:t>Land patent for 75 acres. (des Cognets)</w:t>
      </w:r>
    </w:p>
    <w:p w:rsidR="001470B7" w:rsidRDefault="001470B7" w:rsidP="001470B7">
      <w:pPr>
        <w:pStyle w:val="NormalWeb"/>
        <w:spacing w:before="240" w:beforeAutospacing="0" w:after="240" w:afterAutospacing="0"/>
        <w:ind w:left="0" w:right="0"/>
      </w:pPr>
      <w:r>
        <w:rPr>
          <w:b/>
        </w:rPr>
        <w:t xml:space="preserve">1715 </w:t>
      </w:r>
      <w:r w:rsidR="00DB78E2">
        <w:rPr>
          <w:b/>
        </w:rPr>
        <w:t xml:space="preserve">- </w:t>
      </w:r>
      <w:r>
        <w:rPr>
          <w:b/>
        </w:rPr>
        <w:t xml:space="preserve">Jun 1 </w:t>
      </w:r>
      <w:r>
        <w:t xml:space="preserve">– </w:t>
      </w:r>
      <w:r>
        <w:rPr>
          <w:b/>
          <w:u w:val="single"/>
        </w:rPr>
        <w:t>VA</w:t>
      </w:r>
      <w:r w:rsidR="00056423">
        <w:rPr>
          <w:b/>
          <w:u w:val="single"/>
        </w:rPr>
        <w:t xml:space="preserve"> </w:t>
      </w:r>
      <w:r w:rsidR="00056423" w:rsidRPr="002A7336">
        <w:rPr>
          <w:b/>
          <w:u w:val="single"/>
        </w:rPr>
        <w:t>Richmond</w:t>
      </w:r>
      <w:r w:rsidRPr="00056423">
        <w:rPr>
          <w:b/>
        </w:rPr>
        <w:t xml:space="preserve"> </w:t>
      </w:r>
      <w:r w:rsidR="00056423" w:rsidRPr="00056423">
        <w:rPr>
          <w:b/>
        </w:rPr>
        <w:t>–</w:t>
      </w:r>
      <w:r w:rsidRPr="00056423">
        <w:rPr>
          <w:b/>
        </w:rPr>
        <w:t xml:space="preserve"> </w:t>
      </w:r>
      <w:r w:rsidR="00056423" w:rsidRPr="00056423">
        <w:rPr>
          <w:b/>
        </w:rPr>
        <w:t xml:space="preserve">Mar - </w:t>
      </w:r>
      <w:r w:rsidRPr="00056423">
        <w:rPr>
          <w:b/>
        </w:rPr>
        <w:t xml:space="preserve">John Knight </w:t>
      </w:r>
      <w:r w:rsidR="00E33A26">
        <w:rPr>
          <w:b/>
        </w:rPr>
        <w:t>&amp;</w:t>
      </w:r>
      <w:r w:rsidRPr="00056423">
        <w:rPr>
          <w:b/>
        </w:rPr>
        <w:t xml:space="preserve"> Katherine Phillips</w:t>
      </w:r>
      <w:r w:rsidR="00056423">
        <w:t xml:space="preserve"> - </w:t>
      </w:r>
      <w:r>
        <w:t xml:space="preserve"> “Groom was prob. from Stafford County; bride was the only child of James &amp; Isabella (Pannell) Phillips; (Headley 2003, p. 216) </w:t>
      </w:r>
    </w:p>
    <w:p w:rsidR="001470B7" w:rsidRDefault="001470B7" w:rsidP="001470B7">
      <w:pPr>
        <w:pStyle w:val="NormalWeb"/>
        <w:spacing w:before="240" w:beforeAutospacing="0" w:after="240" w:afterAutospacing="0"/>
        <w:ind w:left="0" w:right="0"/>
      </w:pPr>
      <w:r>
        <w:rPr>
          <w:b/>
        </w:rPr>
        <w:t xml:space="preserve">1715 </w:t>
      </w:r>
      <w:r w:rsidR="00056423">
        <w:rPr>
          <w:b/>
        </w:rPr>
        <w:t xml:space="preserve">- </w:t>
      </w:r>
      <w:r>
        <w:rPr>
          <w:b/>
        </w:rPr>
        <w:t xml:space="preserve">Aug 16 </w:t>
      </w:r>
      <w:r>
        <w:t xml:space="preserve">– </w:t>
      </w:r>
      <w:r>
        <w:rPr>
          <w:b/>
          <w:u w:val="single"/>
        </w:rPr>
        <w:t>VA</w:t>
      </w:r>
      <w:r w:rsidR="00056423">
        <w:rPr>
          <w:b/>
          <w:u w:val="single"/>
        </w:rPr>
        <w:t xml:space="preserve"> </w:t>
      </w:r>
      <w:r w:rsidR="00056423" w:rsidRPr="003E1F58">
        <w:rPr>
          <w:b/>
          <w:u w:val="single"/>
        </w:rPr>
        <w:t>Henrico</w:t>
      </w:r>
      <w:r w:rsidRPr="00056423">
        <w:rPr>
          <w:b/>
        </w:rPr>
        <w:t xml:space="preserve"> – </w:t>
      </w:r>
      <w:r w:rsidR="00056423" w:rsidRPr="00056423">
        <w:rPr>
          <w:b/>
        </w:rPr>
        <w:t xml:space="preserve">Admin - </w:t>
      </w:r>
      <w:r w:rsidRPr="00056423">
        <w:rPr>
          <w:b/>
        </w:rPr>
        <w:t>John Woodson</w:t>
      </w:r>
      <w:r>
        <w:t xml:space="preserve"> </w:t>
      </w:r>
      <w:r w:rsidR="00056423">
        <w:t xml:space="preserve">– Land </w:t>
      </w:r>
      <w:r>
        <w:t>patent for 1696 acres “S. side of James Riv beg. At mouth of Giney-Towe Cr; … Imp. Of 32 pers.” Incl: James Gray, Rob</w:t>
      </w:r>
      <w:r w:rsidR="00E33A26">
        <w:t>er</w:t>
      </w:r>
      <w:r>
        <w:t>t Anderson, John Johnson, James Johnson. (</w:t>
      </w:r>
      <w:r w:rsidR="00056423">
        <w:t xml:space="preserve">Nugent III, </w:t>
      </w:r>
      <w:r>
        <w:t>pp. 170-171)</w:t>
      </w:r>
    </w:p>
    <w:p w:rsidR="001470B7" w:rsidRDefault="001470B7" w:rsidP="001470B7">
      <w:pPr>
        <w:pStyle w:val="NormalWeb"/>
        <w:spacing w:before="240" w:beforeAutospacing="0" w:after="240" w:afterAutospacing="0"/>
        <w:ind w:left="0" w:right="0"/>
      </w:pPr>
      <w:r>
        <w:rPr>
          <w:b/>
        </w:rPr>
        <w:t xml:space="preserve">1715 </w:t>
      </w:r>
      <w:r w:rsidR="00DB78E2">
        <w:rPr>
          <w:b/>
        </w:rPr>
        <w:t xml:space="preserve">- </w:t>
      </w:r>
      <w:r>
        <w:rPr>
          <w:b/>
        </w:rPr>
        <w:t xml:space="preserve">Aug 16 </w:t>
      </w:r>
      <w:r>
        <w:t xml:space="preserve">– </w:t>
      </w:r>
      <w:r>
        <w:rPr>
          <w:b/>
          <w:u w:val="single"/>
        </w:rPr>
        <w:t>VA</w:t>
      </w:r>
      <w:r w:rsidR="00DB78E2">
        <w:rPr>
          <w:b/>
          <w:u w:val="single"/>
        </w:rPr>
        <w:t xml:space="preserve"> </w:t>
      </w:r>
      <w:r w:rsidR="00DB78E2" w:rsidRPr="003E1F58">
        <w:rPr>
          <w:b/>
          <w:u w:val="single"/>
        </w:rPr>
        <w:t>Henrico</w:t>
      </w:r>
      <w:r w:rsidRPr="00DB78E2">
        <w:rPr>
          <w:b/>
        </w:rPr>
        <w:t xml:space="preserve"> – </w:t>
      </w:r>
      <w:r w:rsidR="00DB78E2" w:rsidRPr="00DB78E2">
        <w:rPr>
          <w:b/>
        </w:rPr>
        <w:t xml:space="preserve">Admin - </w:t>
      </w:r>
      <w:r w:rsidRPr="00DB78E2">
        <w:rPr>
          <w:b/>
        </w:rPr>
        <w:t>Thomas Watkins</w:t>
      </w:r>
      <w:r>
        <w:t xml:space="preserve"> </w:t>
      </w:r>
      <w:r w:rsidR="00DB78E2">
        <w:t xml:space="preserve">– Land </w:t>
      </w:r>
      <w:r>
        <w:t>patent for 400 acres “on N. side the main br. Of Tuckahoe (Cr.) below the Devil’s Wood Yard; … 25 Shill., &amp; Imp. Of 3 pers.”  (</w:t>
      </w:r>
      <w:r w:rsidR="00DB78E2">
        <w:t xml:space="preserve">Nugent III, </w:t>
      </w:r>
      <w:r>
        <w:t>p. 172)</w:t>
      </w:r>
    </w:p>
    <w:p w:rsidR="004F107C" w:rsidRDefault="004F107C" w:rsidP="001470B7">
      <w:pPr>
        <w:pStyle w:val="NormalWeb"/>
        <w:spacing w:before="240" w:beforeAutospacing="0" w:after="240" w:afterAutospacing="0"/>
        <w:ind w:left="0" w:right="0"/>
      </w:pPr>
      <w:r>
        <w:rPr>
          <w:b/>
        </w:rPr>
        <w:t xml:space="preserve">1715 </w:t>
      </w:r>
      <w:r w:rsidR="00DB78E2">
        <w:rPr>
          <w:b/>
        </w:rPr>
        <w:t xml:space="preserve">- </w:t>
      </w:r>
      <w:r>
        <w:rPr>
          <w:b/>
        </w:rPr>
        <w:t xml:space="preserve">Aug 16 </w:t>
      </w:r>
      <w:r>
        <w:t xml:space="preserve">– </w:t>
      </w:r>
      <w:r>
        <w:rPr>
          <w:b/>
          <w:u w:val="single"/>
        </w:rPr>
        <w:t>VA</w:t>
      </w:r>
      <w:r w:rsidR="00DB78E2">
        <w:rPr>
          <w:b/>
          <w:u w:val="single"/>
        </w:rPr>
        <w:t xml:space="preserve"> </w:t>
      </w:r>
      <w:r w:rsidR="00DB78E2" w:rsidRPr="008866E6">
        <w:rPr>
          <w:b/>
          <w:u w:val="single"/>
        </w:rPr>
        <w:t>Princess Anne</w:t>
      </w:r>
      <w:r w:rsidRPr="00DB78E2">
        <w:rPr>
          <w:b/>
        </w:rPr>
        <w:t xml:space="preserve"> – </w:t>
      </w:r>
      <w:r w:rsidR="00DB78E2" w:rsidRPr="00DB78E2">
        <w:rPr>
          <w:b/>
        </w:rPr>
        <w:t xml:space="preserve">Admin - </w:t>
      </w:r>
      <w:r w:rsidRPr="00DB78E2">
        <w:rPr>
          <w:b/>
        </w:rPr>
        <w:t>John Watkins</w:t>
      </w:r>
      <w:r>
        <w:t xml:space="preserve"> </w:t>
      </w:r>
      <w:r w:rsidR="00DB78E2">
        <w:t xml:space="preserve">– Land </w:t>
      </w:r>
      <w:r>
        <w:t>patent for 63 acres in Lynhaven Parish “on a cr. Of Linhaven Riv…. Escheated from Wm. Brown, dec’d., by inquisition under W</w:t>
      </w:r>
      <w:r w:rsidR="00DB78E2">
        <w:t>illia</w:t>
      </w:r>
      <w:r>
        <w:t>m Randolph, Esqr, Esch’r., … 2 Lbs. Tobacco. (</w:t>
      </w:r>
      <w:r w:rsidR="00283C41">
        <w:t xml:space="preserve">Nugent III, </w:t>
      </w:r>
      <w:r>
        <w:t>p</w:t>
      </w:r>
      <w:r w:rsidR="00283C41">
        <w:t xml:space="preserve">. </w:t>
      </w:r>
      <w:r>
        <w:t>173)</w:t>
      </w:r>
    </w:p>
    <w:p w:rsidR="001470B7" w:rsidRDefault="001470B7" w:rsidP="001470B7">
      <w:pPr>
        <w:pStyle w:val="NormalWeb"/>
        <w:spacing w:before="240" w:beforeAutospacing="0" w:after="240" w:afterAutospacing="0"/>
        <w:ind w:left="0" w:right="0"/>
      </w:pPr>
      <w:r>
        <w:rPr>
          <w:b/>
        </w:rPr>
        <w:t xml:space="preserve">1715 </w:t>
      </w:r>
      <w:r w:rsidR="00056423">
        <w:rPr>
          <w:b/>
        </w:rPr>
        <w:t xml:space="preserve">- </w:t>
      </w:r>
      <w:r>
        <w:rPr>
          <w:b/>
        </w:rPr>
        <w:t xml:space="preserve">Sep </w:t>
      </w:r>
      <w:r w:rsidRPr="00F8260D">
        <w:rPr>
          <w:b/>
        </w:rPr>
        <w:t xml:space="preserve">21 </w:t>
      </w:r>
      <w:r>
        <w:t xml:space="preserve"> – </w:t>
      </w:r>
      <w:r>
        <w:rPr>
          <w:b/>
          <w:u w:val="single"/>
        </w:rPr>
        <w:t>VA</w:t>
      </w:r>
      <w:r w:rsidR="00056423">
        <w:rPr>
          <w:b/>
          <w:u w:val="single"/>
        </w:rPr>
        <w:t xml:space="preserve"> </w:t>
      </w:r>
      <w:r w:rsidR="00056423" w:rsidRPr="0077681F">
        <w:rPr>
          <w:b/>
          <w:u w:val="single"/>
        </w:rPr>
        <w:t>Northumberland</w:t>
      </w:r>
      <w:r w:rsidRPr="00056423">
        <w:rPr>
          <w:b/>
        </w:rPr>
        <w:t xml:space="preserve"> – </w:t>
      </w:r>
      <w:r w:rsidR="00056423" w:rsidRPr="00056423">
        <w:rPr>
          <w:b/>
        </w:rPr>
        <w:t xml:space="preserve">Admin - Mary Knight </w:t>
      </w:r>
      <w:r w:rsidR="00056423">
        <w:t xml:space="preserve">- </w:t>
      </w:r>
      <w:r w:rsidRPr="00896902">
        <w:t>Ariskam Crowder orpht Son of Tho</w:t>
      </w:r>
      <w:r w:rsidR="00283C41">
        <w:t>mas</w:t>
      </w:r>
      <w:r w:rsidRPr="00896902">
        <w:t xml:space="preserve"> Crowder deced is hereby bound an apprentice to serve </w:t>
      </w:r>
      <w:r w:rsidRPr="00F8260D">
        <w:rPr>
          <w:b/>
        </w:rPr>
        <w:t>Mary Knight</w:t>
      </w:r>
      <w:r w:rsidRPr="00896902">
        <w:t xml:space="preserve"> her heirs Execrs &amp; Admrs in all lawfull Services &amp; imploymts until he shall attain the age of One &amp; twenty</w:t>
      </w:r>
      <w:r>
        <w:t xml:space="preserve"> years (he being Seven years old on the fifth day of last Augt) in Consideration whereof ye sd Mary Knight doth hereby oblige her self </w:t>
      </w:r>
      <w:r w:rsidRPr="00283C41">
        <w:rPr>
          <w:b/>
        </w:rPr>
        <w:t>her heirs</w:t>
      </w:r>
      <w:r>
        <w:t xml:space="preserve"> Execrs &amp; Admrs to ye Justices of this County their he</w:t>
      </w:r>
      <w:r w:rsidR="00283C41">
        <w:t>i</w:t>
      </w:r>
      <w:r>
        <w:t xml:space="preserve">rs &amp; Successrs for &amp; on the behalf of the said Orpht in ye penal sum of five thousand pounds of toba to find and allow him ye sd Ariskam during the sd terme Sufficient Apparel, Dyet, Washing &amp; Lodging to teach him or Cause him to be taught </w:t>
      </w:r>
      <w:r w:rsidRPr="00283C41">
        <w:rPr>
          <w:b/>
        </w:rPr>
        <w:t>the trade of a Weaver</w:t>
      </w:r>
      <w:r>
        <w:t xml:space="preserve"> and give him sufficient learning &amp; Christian Education according to Law. </w:t>
      </w:r>
      <w:r w:rsidR="00283C41">
        <w:t xml:space="preserve">(OB 1713-19, 130. </w:t>
      </w:r>
      <w:r w:rsidRPr="00A26294">
        <w:t>Haynie</w:t>
      </w:r>
      <w:r>
        <w:t xml:space="preserve"> 2007)</w:t>
      </w:r>
      <w:r w:rsidR="00283C41">
        <w:t xml:space="preserve"> </w:t>
      </w:r>
      <w:r w:rsidR="00E33A26" w:rsidRPr="00E33A26">
        <w:rPr>
          <w:b/>
        </w:rPr>
        <w:t>Note</w:t>
      </w:r>
      <w:r w:rsidR="00E33A26" w:rsidRPr="00E33A26">
        <w:t xml:space="preserve">: This is very curious. Is this Mary Knight the daughter of Capt. Peter Knight? Is she the widow of George Knight, now independently established as opposed to her sister, Elizabeth, living alone on her brother's inherited land? It seems unlikely to be the widow of Thomas Knight, i.e. Mary Linsfield Sharpe Knight, whose husband died in 1710 since she would be rather elderly. </w:t>
      </w:r>
      <w:r w:rsidR="00283C41">
        <w:t xml:space="preserve"> Note also the mention of “heirs” of Mary Knight.  If she was the widow of George Knight, did they have children?</w:t>
      </w:r>
    </w:p>
    <w:p w:rsidR="001470B7" w:rsidRDefault="001470B7" w:rsidP="001470B7">
      <w:pPr>
        <w:pStyle w:val="NormalWeb"/>
        <w:spacing w:before="240" w:beforeAutospacing="0" w:after="240" w:afterAutospacing="0"/>
        <w:ind w:left="0" w:right="0"/>
      </w:pPr>
      <w:r>
        <w:rPr>
          <w:b/>
        </w:rPr>
        <w:lastRenderedPageBreak/>
        <w:t xml:space="preserve">1715 </w:t>
      </w:r>
      <w:r w:rsidR="003A7474">
        <w:rPr>
          <w:b/>
        </w:rPr>
        <w:t xml:space="preserve">- </w:t>
      </w:r>
      <w:r>
        <w:rPr>
          <w:b/>
        </w:rPr>
        <w:t xml:space="preserve">Dec 5 </w:t>
      </w:r>
      <w:r>
        <w:t xml:space="preserve">– </w:t>
      </w:r>
      <w:r>
        <w:rPr>
          <w:b/>
          <w:u w:val="single"/>
        </w:rPr>
        <w:t>VA</w:t>
      </w:r>
      <w:r w:rsidR="003A7474">
        <w:rPr>
          <w:b/>
          <w:u w:val="single"/>
        </w:rPr>
        <w:t xml:space="preserve"> </w:t>
      </w:r>
      <w:r w:rsidR="003A7474" w:rsidRPr="00EE0CA7">
        <w:rPr>
          <w:b/>
          <w:u w:val="single"/>
        </w:rPr>
        <w:t>Henrico</w:t>
      </w:r>
      <w:r w:rsidRPr="003A7474">
        <w:rPr>
          <w:b/>
        </w:rPr>
        <w:t xml:space="preserve"> – Will </w:t>
      </w:r>
      <w:r w:rsidR="003A7474" w:rsidRPr="003A7474">
        <w:rPr>
          <w:b/>
        </w:rPr>
        <w:t>-</w:t>
      </w:r>
      <w:r w:rsidRPr="003A7474">
        <w:rPr>
          <w:b/>
        </w:rPr>
        <w:t xml:space="preserve"> John Woodson</w:t>
      </w:r>
      <w:r w:rsidR="003A7474">
        <w:t xml:space="preserve"> - </w:t>
      </w:r>
      <w:r>
        <w:t xml:space="preserve"> To </w:t>
      </w:r>
      <w:r w:rsidRPr="00283C41">
        <w:rPr>
          <w:b/>
        </w:rPr>
        <w:t>son Tarlton</w:t>
      </w:r>
      <w:r w:rsidR="00283C41">
        <w:rPr>
          <w:b/>
        </w:rPr>
        <w:t xml:space="preserve"> Woodson</w:t>
      </w:r>
      <w:r>
        <w:t xml:space="preserve">, tract called “Neck of Land” and 1000 acres at Dover on North side of James River, next to Charles Fleming, John Pleasants, and Bever Dam Creek.  </w:t>
      </w:r>
      <w:r>
        <w:br/>
        <w:t xml:space="preserve">* To </w:t>
      </w:r>
      <w:r w:rsidRPr="00283C41">
        <w:rPr>
          <w:b/>
        </w:rPr>
        <w:t>son Jacob</w:t>
      </w:r>
      <w:r w:rsidR="00283C41">
        <w:rPr>
          <w:b/>
        </w:rPr>
        <w:t xml:space="preserve"> Woodson</w:t>
      </w:r>
      <w:r>
        <w:t xml:space="preserve">, land at Dover next to Samuel Birk to mouth of Janitoe Creek, next to his brother Tarlton.  </w:t>
      </w:r>
      <w:r>
        <w:br/>
        <w:t xml:space="preserve">* To </w:t>
      </w:r>
      <w:r w:rsidRPr="00283C41">
        <w:rPr>
          <w:b/>
        </w:rPr>
        <w:t>son John</w:t>
      </w:r>
      <w:r w:rsidR="00283C41" w:rsidRPr="00283C41">
        <w:rPr>
          <w:b/>
        </w:rPr>
        <w:t xml:space="preserve"> Woodson</w:t>
      </w:r>
      <w:r>
        <w:t xml:space="preserve">, land next to his brother Jacob, the river, except 100 acres I gave Josiah Paine, son of George and Mary Paine, below Mill creek, son John to have part of tract with my corn mill and part of Sabot Island.  </w:t>
      </w:r>
      <w:r>
        <w:br/>
        <w:t xml:space="preserve">* To </w:t>
      </w:r>
      <w:r w:rsidRPr="00283C41">
        <w:rPr>
          <w:b/>
        </w:rPr>
        <w:t>son Robert</w:t>
      </w:r>
      <w:r w:rsidR="00283C41" w:rsidRPr="00283C41">
        <w:rPr>
          <w:b/>
        </w:rPr>
        <w:t xml:space="preserve"> Woodson</w:t>
      </w:r>
      <w:r>
        <w:t xml:space="preserve">, land below his brother John’s land, down the river, including my sawmill and part of Sabot Island.  </w:t>
      </w:r>
      <w:r>
        <w:br/>
        <w:t xml:space="preserve">* To </w:t>
      </w:r>
      <w:r w:rsidRPr="00283C41">
        <w:rPr>
          <w:b/>
        </w:rPr>
        <w:t>son Josiah</w:t>
      </w:r>
      <w:r w:rsidR="00283C41" w:rsidRPr="00283C41">
        <w:rPr>
          <w:b/>
        </w:rPr>
        <w:t xml:space="preserve"> Woodson</w:t>
      </w:r>
      <w:r>
        <w:t xml:space="preserve">, tract below his brother Robert, on the river, next to John Maxfield.  </w:t>
      </w:r>
      <w:r>
        <w:br/>
        <w:t xml:space="preserve">* To </w:t>
      </w:r>
      <w:r w:rsidRPr="00283C41">
        <w:rPr>
          <w:b/>
        </w:rPr>
        <w:t>son Stephen</w:t>
      </w:r>
      <w:r w:rsidR="00283C41" w:rsidRPr="00283C41">
        <w:rPr>
          <w:b/>
        </w:rPr>
        <w:t xml:space="preserve"> Woodson</w:t>
      </w:r>
      <w:r>
        <w:t xml:space="preserve">, tract below his brother, Josiah, down the river, next to John Huckaby’s, and the rest of Sabot Island.  </w:t>
      </w:r>
      <w:r>
        <w:br/>
        <w:t xml:space="preserve">* To </w:t>
      </w:r>
      <w:r w:rsidRPr="00283C41">
        <w:rPr>
          <w:b/>
        </w:rPr>
        <w:t>daughter Judith</w:t>
      </w:r>
      <w:r w:rsidR="00283C41" w:rsidRPr="00283C41">
        <w:rPr>
          <w:b/>
        </w:rPr>
        <w:t xml:space="preserve"> Woodson</w:t>
      </w:r>
      <w:r>
        <w:t xml:space="preserve">, the tract below her brother Stephen, on the river, next to land surveyed by William Womack.  </w:t>
      </w:r>
      <w:r>
        <w:br/>
        <w:t xml:space="preserve">* To </w:t>
      </w:r>
      <w:r w:rsidRPr="00283C41">
        <w:rPr>
          <w:b/>
        </w:rPr>
        <w:t>daughter Elizabeth</w:t>
      </w:r>
      <w:r w:rsidR="00283C41" w:rsidRPr="00283C41">
        <w:rPr>
          <w:b/>
        </w:rPr>
        <w:t xml:space="preserve"> Woodson</w:t>
      </w:r>
      <w:r>
        <w:t xml:space="preserve">, tract below her sister Judith, down the river.  8 To </w:t>
      </w:r>
      <w:r w:rsidRPr="00283C41">
        <w:rPr>
          <w:b/>
        </w:rPr>
        <w:t>son Jacob</w:t>
      </w:r>
      <w:r w:rsidR="00283C41" w:rsidRPr="00283C41">
        <w:rPr>
          <w:b/>
        </w:rPr>
        <w:t xml:space="preserve"> Woodson</w:t>
      </w:r>
      <w:r>
        <w:t xml:space="preserve">, tract of land opposite Elk Island where Joshua Stephens now or late did dwell, 348 acres.  </w:t>
      </w:r>
      <w:r>
        <w:br/>
        <w:t xml:space="preserve">* To </w:t>
      </w:r>
      <w:r w:rsidRPr="00283C41">
        <w:rPr>
          <w:b/>
        </w:rPr>
        <w:t>sons Josiah</w:t>
      </w:r>
      <w:r w:rsidR="00283C41" w:rsidRPr="00283C41">
        <w:rPr>
          <w:b/>
        </w:rPr>
        <w:t xml:space="preserve"> Woodson</w:t>
      </w:r>
      <w:r w:rsidRPr="00283C41">
        <w:rPr>
          <w:b/>
        </w:rPr>
        <w:t xml:space="preserve"> and Stephen</w:t>
      </w:r>
      <w:r w:rsidR="00283C41" w:rsidRPr="00283C41">
        <w:rPr>
          <w:b/>
        </w:rPr>
        <w:t xml:space="preserve"> Woodson</w:t>
      </w:r>
      <w:r>
        <w:t xml:space="preserve">, my land at Half Sink on Chickahominy Swamp, except 150 acres bounded by line of John Pirant and the swamp, divided equally.  </w:t>
      </w:r>
      <w:r>
        <w:br/>
        <w:t xml:space="preserve">* To </w:t>
      </w:r>
      <w:r w:rsidRPr="00283C41">
        <w:rPr>
          <w:b/>
        </w:rPr>
        <w:t>sons Tarlton</w:t>
      </w:r>
      <w:r w:rsidR="00283C41" w:rsidRPr="00283C41">
        <w:rPr>
          <w:b/>
        </w:rPr>
        <w:t xml:space="preserve"> Woodson</w:t>
      </w:r>
      <w:r w:rsidRPr="00283C41">
        <w:rPr>
          <w:b/>
        </w:rPr>
        <w:t>, John</w:t>
      </w:r>
      <w:r w:rsidR="00283C41" w:rsidRPr="00283C41">
        <w:rPr>
          <w:b/>
        </w:rPr>
        <w:t xml:space="preserve"> Woodson</w:t>
      </w:r>
      <w:r w:rsidRPr="00283C41">
        <w:rPr>
          <w:b/>
        </w:rPr>
        <w:t>, Robert</w:t>
      </w:r>
      <w:r w:rsidR="00283C41" w:rsidRPr="00283C41">
        <w:rPr>
          <w:b/>
        </w:rPr>
        <w:t xml:space="preserve"> Woodson</w:t>
      </w:r>
      <w:r w:rsidRPr="00283C41">
        <w:rPr>
          <w:b/>
        </w:rPr>
        <w:t>, and Jacob</w:t>
      </w:r>
      <w:r w:rsidR="00283C41" w:rsidRPr="00283C41">
        <w:rPr>
          <w:b/>
        </w:rPr>
        <w:t xml:space="preserve"> Woodson</w:t>
      </w:r>
      <w:r w:rsidR="00283C41">
        <w:t>, each 1/4</w:t>
      </w:r>
      <w:r>
        <w:t xml:space="preserve"> of Elk Island  </w:t>
      </w:r>
      <w:r>
        <w:br/>
        <w:t xml:space="preserve">* Special bequests of slaves to each child.  </w:t>
      </w:r>
      <w:r>
        <w:br/>
        <w:t xml:space="preserve">* To </w:t>
      </w:r>
      <w:r w:rsidRPr="00283C41">
        <w:rPr>
          <w:b/>
        </w:rPr>
        <w:t>son Tarlton</w:t>
      </w:r>
      <w:r w:rsidR="00283C41" w:rsidRPr="00283C41">
        <w:rPr>
          <w:b/>
        </w:rPr>
        <w:t xml:space="preserve"> Woodson</w:t>
      </w:r>
      <w:r>
        <w:t xml:space="preserve">, my plantation at Curls.  </w:t>
      </w:r>
      <w:r>
        <w:br/>
        <w:t xml:space="preserve">* Executors to sell my land called “Bear Forest” on Allens Creek.  </w:t>
      </w:r>
      <w:r>
        <w:br/>
        <w:t xml:space="preserve">* To </w:t>
      </w:r>
      <w:r w:rsidRPr="00283C41">
        <w:rPr>
          <w:b/>
        </w:rPr>
        <w:t>son Talton</w:t>
      </w:r>
      <w:r w:rsidR="00283C41" w:rsidRPr="00283C41">
        <w:rPr>
          <w:b/>
        </w:rPr>
        <w:t xml:space="preserve"> Woodson</w:t>
      </w:r>
      <w:r>
        <w:t xml:space="preserve">, Peirces Swamp.  </w:t>
      </w:r>
      <w:r>
        <w:br/>
        <w:t xml:space="preserve">* Personal estate to be divided equally among my </w:t>
      </w:r>
      <w:r w:rsidRPr="00283C41">
        <w:rPr>
          <w:b/>
        </w:rPr>
        <w:t>8 children</w:t>
      </w:r>
      <w:r>
        <w:t xml:space="preserve">.  </w:t>
      </w:r>
      <w:r>
        <w:br/>
        <w:t xml:space="preserve">* Executors to deed 500 acres of land to John Maxfield for 5000 lbs tobacco, as already contracted, also 150 acres at Half Sink to Thomas Harwood for 3400 lbs tobacco.  </w:t>
      </w:r>
      <w:r>
        <w:br/>
        <w:t xml:space="preserve">* My son Tarlton to confirm to my </w:t>
      </w:r>
      <w:r w:rsidRPr="00283C41">
        <w:rPr>
          <w:b/>
        </w:rPr>
        <w:t>brother, Benjamin Woodson</w:t>
      </w:r>
      <w:r>
        <w:t xml:space="preserve">, the land he lives on at Chickahominy Swamp.  </w:t>
      </w:r>
      <w:r>
        <w:br/>
        <w:t xml:space="preserve">* My son Tarlton to confirm to John Canon, son of William and Judith his wife, 100 acres on James River, and 100 acres to said William Cannon provided he pay my executors 10 lbs (money).  </w:t>
      </w:r>
      <w:r>
        <w:br/>
        <w:t xml:space="preserve">* He is to confirm to Charles Huddesy 100 acres for which I have received payment.  </w:t>
      </w:r>
      <w:r>
        <w:br/>
        <w:t xml:space="preserve">* Executors also to confirm to Edward Lester, land on Mill Creek, formerly bargained for; also to Henry Lester 200 acres on Mill Creek, provided he pay 20 lbs (money).  Also to Robert Hughes, 300 acres part of 500 for which I have Charles Fleming’s bond, for remaining 200 to John Jones of Manakin Town; also 100 acres to be confirmed to William Thornell, lying between Robert Adams and </w:t>
      </w:r>
      <w:r w:rsidRPr="00283C41">
        <w:rPr>
          <w:b/>
        </w:rPr>
        <w:t>Richard Woodson</w:t>
      </w:r>
      <w:r>
        <w:t xml:space="preserve">, 10 lbs (money).  </w:t>
      </w:r>
      <w:r>
        <w:br/>
        <w:t xml:space="preserve">* </w:t>
      </w:r>
      <w:r w:rsidRPr="001109AD">
        <w:rPr>
          <w:b/>
        </w:rPr>
        <w:t>Sons Tarlton, John, Robert, and Jacob to be executors</w:t>
      </w:r>
      <w:r>
        <w:t xml:space="preserve">.  </w:t>
      </w:r>
      <w:r>
        <w:br/>
        <w:t>* Dated 25 Nov 1715, Wit: Arthur Markham, Edward East, Barth. Necome, Mathew Dod.  Recorded 5 Dec 1715.  (</w:t>
      </w:r>
      <w:r w:rsidR="00283C41">
        <w:t xml:space="preserve">Weisiger, 1998, </w:t>
      </w:r>
      <w:r>
        <w:t>pp. 117-118)</w:t>
      </w:r>
    </w:p>
    <w:p w:rsidR="001470B7" w:rsidRDefault="001470B7" w:rsidP="001470B7">
      <w:pPr>
        <w:pStyle w:val="NormalWeb"/>
        <w:spacing w:before="240" w:beforeAutospacing="0" w:after="240" w:afterAutospacing="0"/>
        <w:ind w:left="0" w:right="0"/>
      </w:pPr>
      <w:r w:rsidRPr="002E2F7A">
        <w:rPr>
          <w:b/>
        </w:rPr>
        <w:t xml:space="preserve">1716 </w:t>
      </w:r>
      <w:r>
        <w:t xml:space="preserve">– </w:t>
      </w:r>
      <w:r>
        <w:rPr>
          <w:b/>
          <w:u w:val="single"/>
        </w:rPr>
        <w:t>VA</w:t>
      </w:r>
      <w:r w:rsidR="00283C41">
        <w:rPr>
          <w:b/>
          <w:u w:val="single"/>
        </w:rPr>
        <w:t xml:space="preserve"> </w:t>
      </w:r>
      <w:r w:rsidR="00283C41" w:rsidRPr="002E2F7A">
        <w:rPr>
          <w:b/>
          <w:u w:val="single"/>
        </w:rPr>
        <w:t>Northumberland</w:t>
      </w:r>
      <w:r w:rsidRPr="00283C41">
        <w:rPr>
          <w:b/>
        </w:rPr>
        <w:t xml:space="preserve"> – </w:t>
      </w:r>
      <w:r w:rsidR="00283C41" w:rsidRPr="00283C41">
        <w:rPr>
          <w:b/>
        </w:rPr>
        <w:t xml:space="preserve">Mar - </w:t>
      </w:r>
      <w:r w:rsidRPr="00283C41">
        <w:rPr>
          <w:b/>
        </w:rPr>
        <w:t xml:space="preserve">Joseph Knight </w:t>
      </w:r>
      <w:r w:rsidR="00283C41" w:rsidRPr="00283C41">
        <w:rPr>
          <w:b/>
        </w:rPr>
        <w:t>&amp;</w:t>
      </w:r>
      <w:r w:rsidRPr="00283C41">
        <w:rPr>
          <w:b/>
        </w:rPr>
        <w:t xml:space="preserve"> Jone</w:t>
      </w:r>
      <w:r>
        <w:t xml:space="preserve"> ___ </w:t>
      </w:r>
      <w:r w:rsidR="00283C41">
        <w:t xml:space="preserve">- </w:t>
      </w:r>
      <w:r>
        <w:t>Children: George, Joseph (b. Feb 1719) and Benjamin (b. 27 Dec 1723). D. by 1726. (</w:t>
      </w:r>
      <w:r w:rsidR="00283C41">
        <w:t xml:space="preserve">Wright </w:t>
      </w:r>
      <w:r w:rsidR="00283C41">
        <w:lastRenderedPageBreak/>
        <w:t>2013, p. 206</w:t>
      </w:r>
      <w:r>
        <w:t xml:space="preserve">)  Benjamin later marries Winifred ___. Their son, </w:t>
      </w:r>
      <w:r w:rsidR="00283C41">
        <w:t>George, b. 10 Dec 1749. (Wright 2013, p. 205</w:t>
      </w:r>
      <w:r>
        <w:t>)</w:t>
      </w:r>
    </w:p>
    <w:p w:rsidR="001470B7" w:rsidRDefault="001470B7" w:rsidP="001470B7">
      <w:pPr>
        <w:pStyle w:val="NormalWeb"/>
        <w:spacing w:before="240" w:beforeAutospacing="0" w:after="240" w:afterAutospacing="0"/>
        <w:ind w:left="0" w:right="0"/>
      </w:pPr>
      <w:r>
        <w:rPr>
          <w:b/>
        </w:rPr>
        <w:t xml:space="preserve">1716 </w:t>
      </w:r>
      <w:r w:rsidR="00283C41">
        <w:rPr>
          <w:b/>
        </w:rPr>
        <w:t xml:space="preserve">- </w:t>
      </w:r>
      <w:r>
        <w:rPr>
          <w:b/>
        </w:rPr>
        <w:t xml:space="preserve">Oct 31 </w:t>
      </w:r>
      <w:r>
        <w:t xml:space="preserve">– </w:t>
      </w:r>
      <w:r>
        <w:rPr>
          <w:b/>
          <w:u w:val="single"/>
        </w:rPr>
        <w:t>VA</w:t>
      </w:r>
      <w:r w:rsidR="007363B5">
        <w:rPr>
          <w:b/>
          <w:u w:val="single"/>
        </w:rPr>
        <w:t xml:space="preserve"> </w:t>
      </w:r>
      <w:r w:rsidR="007363B5" w:rsidRPr="00AC3D2C">
        <w:rPr>
          <w:b/>
          <w:u w:val="single"/>
        </w:rPr>
        <w:t>Henrico</w:t>
      </w:r>
      <w:r w:rsidRPr="007363B5">
        <w:rPr>
          <w:b/>
        </w:rPr>
        <w:t xml:space="preserve"> – </w:t>
      </w:r>
      <w:r w:rsidR="007363B5" w:rsidRPr="007363B5">
        <w:rPr>
          <w:b/>
        </w:rPr>
        <w:t xml:space="preserve">Admin - </w:t>
      </w:r>
      <w:r w:rsidRPr="00AC3D2C">
        <w:rPr>
          <w:b/>
        </w:rPr>
        <w:t>Francis Epes, J</w:t>
      </w:r>
      <w:r w:rsidR="007363B5">
        <w:rPr>
          <w:b/>
        </w:rPr>
        <w:t>R</w:t>
      </w:r>
      <w:r w:rsidR="007363B5" w:rsidRPr="007363B5">
        <w:t xml:space="preserve"> - Land</w:t>
      </w:r>
      <w:r>
        <w:t xml:space="preserve"> patent for 690 acres “on N. side of Appamattuck Riv; beg. On a br. Of Wintopock Survey belonging to Capt. Fra</w:t>
      </w:r>
      <w:r w:rsidR="007363B5">
        <w:t>cis</w:t>
      </w:r>
      <w:r>
        <w:t xml:space="preserve"> Epes &amp; Company; to W. side of Mr. Henry Anderson’s Branch … 3 Lbs., 5 Shill., &amp; Imp. Of: Margaret Merrimon.” Also: patent for lapsed land, 311 acres… “nigh the Indian Path; on the Old Town Run; upon condition of planting … which he failed to do; now granted…  10 Shill. &amp; Imp. Of 5 pers.” Incl: John Johnson.  (Nugent </w:t>
      </w:r>
      <w:r w:rsidR="007363B5">
        <w:t>III</w:t>
      </w:r>
      <w:r>
        <w:t>, p. 185)</w:t>
      </w:r>
    </w:p>
    <w:p w:rsidR="001470B7" w:rsidRDefault="001470B7" w:rsidP="001470B7">
      <w:pPr>
        <w:pStyle w:val="NormalWeb"/>
        <w:spacing w:before="240" w:beforeAutospacing="0" w:after="240" w:afterAutospacing="0"/>
        <w:ind w:left="0" w:right="0"/>
      </w:pPr>
      <w:r>
        <w:rPr>
          <w:b/>
        </w:rPr>
        <w:t xml:space="preserve">1716 </w:t>
      </w:r>
      <w:r w:rsidR="00474A24">
        <w:rPr>
          <w:b/>
        </w:rPr>
        <w:t xml:space="preserve">- </w:t>
      </w:r>
      <w:r>
        <w:rPr>
          <w:b/>
        </w:rPr>
        <w:t xml:space="preserve">Nov 24 </w:t>
      </w:r>
      <w:r>
        <w:t xml:space="preserve">– </w:t>
      </w:r>
      <w:r>
        <w:rPr>
          <w:b/>
          <w:u w:val="single"/>
        </w:rPr>
        <w:t>VA</w:t>
      </w:r>
      <w:r w:rsidR="00474A24">
        <w:rPr>
          <w:b/>
          <w:u w:val="single"/>
        </w:rPr>
        <w:t xml:space="preserve"> Northumberland</w:t>
      </w:r>
      <w:r w:rsidR="00474A24" w:rsidRPr="004F107C">
        <w:rPr>
          <w:b/>
        </w:rPr>
        <w:t xml:space="preserve"> </w:t>
      </w:r>
      <w:r w:rsidRPr="004F107C">
        <w:rPr>
          <w:b/>
        </w:rPr>
        <w:t xml:space="preserve">– </w:t>
      </w:r>
      <w:r w:rsidR="00474A24" w:rsidRPr="004F107C">
        <w:rPr>
          <w:b/>
        </w:rPr>
        <w:t>Admin – Leonard Knight</w:t>
      </w:r>
      <w:r w:rsidR="00474A24" w:rsidRPr="00474A24">
        <w:t xml:space="preserve"> – Land record showing that Leonard Knight sold part of his inheritance to Richard Nutt. Land patent to: Joseph, Richard, John, &amp; Benjamin Nutt of Northumberland Co. 257 ac. in Northumberland Co. in Great Wiccomocco Par. Adj. Indian Field Cr. On Great Wiccomocco R., Mr. Richard Neale, corner of 50 ac. </w:t>
      </w:r>
      <w:r w:rsidR="00474A24" w:rsidRPr="007363B5">
        <w:rPr>
          <w:b/>
        </w:rPr>
        <w:t>bought by Richard Nutt dec’d of Leonard Knight</w:t>
      </w:r>
      <w:r w:rsidR="00474A24" w:rsidRPr="00474A24">
        <w:t>, Col. Peter Presly, Fielding’s mill Pond. Surv. John Coppedge 24 Nov. 1716. (Gray, pp. 70-71)</w:t>
      </w:r>
    </w:p>
    <w:p w:rsidR="001470B7" w:rsidRDefault="001470B7" w:rsidP="001470B7">
      <w:pPr>
        <w:pStyle w:val="NormalWeb"/>
        <w:spacing w:before="240" w:beforeAutospacing="0" w:after="240" w:afterAutospacing="0"/>
        <w:ind w:left="0" w:right="0"/>
      </w:pPr>
      <w:r>
        <w:rPr>
          <w:b/>
        </w:rPr>
        <w:t xml:space="preserve">1716 </w:t>
      </w:r>
      <w:r>
        <w:t xml:space="preserve">– </w:t>
      </w:r>
      <w:r>
        <w:rPr>
          <w:b/>
          <w:u w:val="single"/>
        </w:rPr>
        <w:t>VA</w:t>
      </w:r>
      <w:r w:rsidR="007363B5">
        <w:rPr>
          <w:b/>
          <w:u w:val="single"/>
        </w:rPr>
        <w:t xml:space="preserve"> </w:t>
      </w:r>
      <w:r w:rsidR="007363B5" w:rsidRPr="002E2F7A">
        <w:rPr>
          <w:b/>
          <w:u w:val="single"/>
        </w:rPr>
        <w:t>Stafford</w:t>
      </w:r>
      <w:r w:rsidRPr="007363B5">
        <w:rPr>
          <w:b/>
        </w:rPr>
        <w:t xml:space="preserve"> – </w:t>
      </w:r>
      <w:r w:rsidR="007363B5" w:rsidRPr="007363B5">
        <w:rPr>
          <w:b/>
        </w:rPr>
        <w:t xml:space="preserve">Bur - </w:t>
      </w:r>
      <w:r w:rsidRPr="007363B5">
        <w:rPr>
          <w:b/>
        </w:rPr>
        <w:t>William Knight</w:t>
      </w:r>
      <w:r>
        <w:t xml:space="preserve"> </w:t>
      </w:r>
      <w:r w:rsidR="007363B5">
        <w:t xml:space="preserve">- St Paul’s Parish Register. </w:t>
      </w:r>
      <w:r>
        <w:t xml:space="preserve"> (McGahn 1982, p. 278)</w:t>
      </w:r>
      <w:r w:rsidR="007363B5">
        <w:t xml:space="preserve">  Note: Likely to be an adult since no parents are mentioned.</w:t>
      </w:r>
    </w:p>
    <w:p w:rsidR="00074A7B" w:rsidRDefault="00BC5D9B" w:rsidP="00074A7B">
      <w:pPr>
        <w:pStyle w:val="NormalWeb"/>
        <w:spacing w:before="240" w:beforeAutospacing="0" w:after="240" w:afterAutospacing="0"/>
        <w:ind w:left="0" w:right="0"/>
      </w:pPr>
      <w:r>
        <w:rPr>
          <w:b/>
        </w:rPr>
        <w:t xml:space="preserve">1716 </w:t>
      </w:r>
      <w:r>
        <w:t xml:space="preserve">– </w:t>
      </w:r>
      <w:r w:rsidRPr="00312213">
        <w:rPr>
          <w:b/>
          <w:u w:val="single"/>
        </w:rPr>
        <w:t>SC</w:t>
      </w:r>
      <w:r>
        <w:rPr>
          <w:b/>
          <w:u w:val="single"/>
        </w:rPr>
        <w:t xml:space="preserve"> Colony</w:t>
      </w:r>
      <w:r w:rsidRPr="00382921">
        <w:rPr>
          <w:b/>
        </w:rPr>
        <w:t xml:space="preserve"> – Admin </w:t>
      </w:r>
      <w:r>
        <w:rPr>
          <w:b/>
        </w:rPr>
        <w:t>–</w:t>
      </w:r>
      <w:r w:rsidRPr="00382921">
        <w:rPr>
          <w:b/>
        </w:rPr>
        <w:t xml:space="preserve"> </w:t>
      </w:r>
      <w:r>
        <w:rPr>
          <w:b/>
        </w:rPr>
        <w:t xml:space="preserve">Jury List - </w:t>
      </w:r>
      <w:r w:rsidRPr="00312213">
        <w:rPr>
          <w:b/>
        </w:rPr>
        <w:t>Thomas Knight, Caleb Knight</w:t>
      </w:r>
      <w:r>
        <w:t xml:space="preserve">, petitioners.  </w:t>
      </w:r>
      <w:r>
        <w:rPr>
          <w:rStyle w:val="Emphasis"/>
          <w:i w:val="0"/>
        </w:rPr>
        <w:t>Caleb Knight is also on the Grand Jury list for St. Andrew Parish.</w:t>
      </w:r>
      <w:r w:rsidR="00074A7B">
        <w:rPr>
          <w:rStyle w:val="Emphasis"/>
          <w:i w:val="0"/>
        </w:rPr>
        <w:t xml:space="preserve">  </w:t>
      </w:r>
      <w:r w:rsidR="00074A7B">
        <w:t xml:space="preserve">(Jackson, Ron V., Accelerated Indexing Systems, comp.. </w:t>
      </w:r>
      <w:r w:rsidR="00074A7B">
        <w:rPr>
          <w:rStyle w:val="Emphasis"/>
        </w:rPr>
        <w:t>South Carolina Census, 1790-1890</w:t>
      </w:r>
      <w:r w:rsidR="00074A7B">
        <w:t xml:space="preserve">. Compiled and digitized by Mr. Jackson and AIS from microfilmed schedules of the U.S. Federal Decennial Census, territorial/state censuses, and/or census substitutes. ) </w:t>
      </w:r>
    </w:p>
    <w:p w:rsidR="00074A7B" w:rsidRDefault="00074A7B" w:rsidP="00074A7B">
      <w:pPr>
        <w:pStyle w:val="NormalWeb"/>
        <w:spacing w:before="240" w:beforeAutospacing="0" w:after="240" w:afterAutospacing="0"/>
        <w:ind w:left="0" w:right="0"/>
      </w:pPr>
      <w:r w:rsidRPr="001109AD">
        <w:rPr>
          <w:b/>
        </w:rPr>
        <w:t>Note</w:t>
      </w:r>
      <w:r>
        <w:t xml:space="preserve">: </w:t>
      </w:r>
      <w:r w:rsidRPr="00074A7B">
        <w:t xml:space="preserve">I find no Caleb Knight in any of my VA/NC records from the right period. (There are Thomas Knights.) I've searched repeatedly and all I find are Calebs in PA Quaker records - not the right dates - Calebs in New England - no exact fits - Calebs in UK, but appear to remain there. So, there is a complete blank on this guy at the moment. </w:t>
      </w:r>
    </w:p>
    <w:p w:rsidR="00B00CEA" w:rsidRDefault="00B00CEA" w:rsidP="00074A7B">
      <w:pPr>
        <w:pStyle w:val="NormalWeb"/>
        <w:spacing w:before="240" w:beforeAutospacing="0" w:after="240" w:afterAutospacing="0"/>
        <w:ind w:left="0" w:right="0"/>
      </w:pPr>
      <w:r w:rsidRPr="00B00CEA">
        <w:rPr>
          <w:b/>
        </w:rPr>
        <w:t xml:space="preserve">1717 – Mar 20 – </w:t>
      </w:r>
      <w:r w:rsidRPr="00B00CEA">
        <w:rPr>
          <w:b/>
          <w:u w:val="single"/>
        </w:rPr>
        <w:t>VA Northumberland</w:t>
      </w:r>
      <w:r w:rsidRPr="00B00CEA">
        <w:rPr>
          <w:b/>
        </w:rPr>
        <w:t xml:space="preserve"> – Will – James Knight </w:t>
      </w:r>
      <w:r>
        <w:t xml:space="preserve">– Will presented to Court on 20 March 1716/17 by David Smith and Francis Knight the executors.  Record states:  The last will &amp; testmt of James Knight, Decd. was presented into Court by David Smith &amp; Francis Knight, Execs, who made oath thereto and being proved by by the oaths of Isaac </w:t>
      </w:r>
      <w:r w:rsidR="00120EBA">
        <w:t>Bassey (</w:t>
      </w:r>
      <w:r>
        <w:t>Basey</w:t>
      </w:r>
      <w:r w:rsidR="00120EBA">
        <w:t>)</w:t>
      </w:r>
      <w:r>
        <w:t xml:space="preserve"> (</w:t>
      </w:r>
      <w:r w:rsidR="00120EBA">
        <w:t xml:space="preserve">?) &amp; Rich. Nash (?), witnesses thereto is admitted to record and on the motion of the sd David Smith &amp; Francis Knight and their performing what is usual in such cases, Certificat is granted them for obtaining a Probate thereof in due form.  </w:t>
      </w:r>
      <w:r>
        <w:t>(James F. Lewis and J. Motley Booker, M.D. (1967) Northumberland County VA Wills and Administrations 1713-1749, Order Book 1713-1719, p. 198))</w:t>
      </w:r>
    </w:p>
    <w:p w:rsidR="00120EBA" w:rsidRDefault="00120EBA" w:rsidP="00074A7B">
      <w:pPr>
        <w:pStyle w:val="NormalWeb"/>
        <w:spacing w:before="240" w:beforeAutospacing="0" w:after="240" w:afterAutospacing="0"/>
        <w:ind w:left="0" w:right="0"/>
      </w:pPr>
      <w:r>
        <w:rPr>
          <w:noProof/>
        </w:rPr>
        <w:lastRenderedPageBreak/>
        <w:drawing>
          <wp:inline distT="0" distB="0" distL="0" distR="0">
            <wp:extent cx="5274310" cy="1295624"/>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a:off x="0" y="0"/>
                      <a:ext cx="5274310" cy="1295624"/>
                    </a:xfrm>
                    <a:prstGeom prst="rect">
                      <a:avLst/>
                    </a:prstGeom>
                    <a:noFill/>
                    <a:ln>
                      <a:noFill/>
                    </a:ln>
                  </pic:spPr>
                </pic:pic>
              </a:graphicData>
            </a:graphic>
          </wp:inline>
        </w:drawing>
      </w:r>
    </w:p>
    <w:p w:rsidR="001470B7" w:rsidRDefault="001470B7" w:rsidP="001470B7">
      <w:pPr>
        <w:pStyle w:val="NormalWeb"/>
        <w:spacing w:before="240" w:beforeAutospacing="0" w:after="240" w:afterAutospacing="0"/>
        <w:ind w:left="0" w:right="0"/>
      </w:pPr>
      <w:r>
        <w:rPr>
          <w:b/>
        </w:rPr>
        <w:t xml:space="preserve">1717 </w:t>
      </w:r>
      <w:r w:rsidR="007363B5">
        <w:rPr>
          <w:b/>
        </w:rPr>
        <w:t xml:space="preserve">- </w:t>
      </w:r>
      <w:r>
        <w:rPr>
          <w:b/>
        </w:rPr>
        <w:t xml:space="preserve">Jul 11 </w:t>
      </w:r>
      <w:r>
        <w:t xml:space="preserve">– </w:t>
      </w:r>
      <w:r w:rsidRPr="006F0A75">
        <w:rPr>
          <w:b/>
          <w:u w:val="single"/>
        </w:rPr>
        <w:t>VA</w:t>
      </w:r>
      <w:r w:rsidR="004F107C">
        <w:rPr>
          <w:b/>
          <w:u w:val="single"/>
        </w:rPr>
        <w:t xml:space="preserve"> </w:t>
      </w:r>
      <w:r w:rsidR="004F107C" w:rsidRPr="006F0A75">
        <w:rPr>
          <w:b/>
          <w:u w:val="single"/>
        </w:rPr>
        <w:t>York</w:t>
      </w:r>
      <w:r w:rsidRPr="004F107C">
        <w:rPr>
          <w:b/>
        </w:rPr>
        <w:t xml:space="preserve"> – </w:t>
      </w:r>
      <w:r w:rsidR="004F107C" w:rsidRPr="004F107C">
        <w:rPr>
          <w:b/>
        </w:rPr>
        <w:t>Bur – Bridget Knight</w:t>
      </w:r>
      <w:r w:rsidR="004F107C">
        <w:t xml:space="preserve"> – w/o John</w:t>
      </w:r>
      <w:r w:rsidR="007363B5">
        <w:t xml:space="preserve"> Knight</w:t>
      </w:r>
      <w:r w:rsidR="004F107C">
        <w:t xml:space="preserve">. </w:t>
      </w:r>
      <w:r>
        <w:t>Charles Parish</w:t>
      </w:r>
      <w:r w:rsidR="004F107C">
        <w:t>.</w:t>
      </w:r>
      <w:r>
        <w:t xml:space="preserve"> (Bell 1932, p. 227)</w:t>
      </w:r>
    </w:p>
    <w:p w:rsidR="006C633A" w:rsidRDefault="006C633A" w:rsidP="001470B7">
      <w:pPr>
        <w:pStyle w:val="NormalWeb"/>
        <w:spacing w:before="240" w:beforeAutospacing="0" w:after="240" w:afterAutospacing="0"/>
        <w:ind w:left="0" w:right="0"/>
      </w:pPr>
      <w:r>
        <w:rPr>
          <w:b/>
        </w:rPr>
        <w:t xml:space="preserve">1717 - Jul 15 – </w:t>
      </w:r>
      <w:r w:rsidRPr="006B0FDF">
        <w:rPr>
          <w:b/>
          <w:u w:val="single"/>
        </w:rPr>
        <w:t>VA</w:t>
      </w:r>
      <w:r>
        <w:rPr>
          <w:b/>
          <w:u w:val="single"/>
        </w:rPr>
        <w:t xml:space="preserve"> </w:t>
      </w:r>
      <w:r w:rsidRPr="007F185B">
        <w:rPr>
          <w:b/>
          <w:u w:val="single"/>
        </w:rPr>
        <w:t>Nansemond</w:t>
      </w:r>
      <w:r w:rsidRPr="0027181E">
        <w:rPr>
          <w:b/>
        </w:rPr>
        <w:t xml:space="preserve"> – Admin - </w:t>
      </w:r>
      <w:r w:rsidRPr="006D2E37">
        <w:rPr>
          <w:b/>
        </w:rPr>
        <w:t>Simon Knight</w:t>
      </w:r>
      <w:r w:rsidRPr="00E20362">
        <w:t xml:space="preserve"> – Land patent for</w:t>
      </w:r>
      <w:r>
        <w:t xml:space="preserve"> 171 acs. Up. Par. Of </w:t>
      </w:r>
      <w:r w:rsidRPr="007F185B">
        <w:t>Nansemond Co</w:t>
      </w:r>
      <w:r>
        <w:t xml:space="preserve">; on head of the Honey Pot… adj. Col. Baker; &amp; Mr. Wright;  Imp of 4 pers: </w:t>
      </w:r>
      <w:r w:rsidRPr="007F185B">
        <w:t>Simon Knight, Elizabeth Knight</w:t>
      </w:r>
      <w:r>
        <w:t xml:space="preserve">, </w:t>
      </w:r>
      <w:r w:rsidRPr="00132B32">
        <w:t>John Lear</w:t>
      </w:r>
      <w:r>
        <w:t>wood, Anne Persall. (Nugnt III, p. 193)</w:t>
      </w:r>
    </w:p>
    <w:p w:rsidR="001470B7" w:rsidRDefault="001470B7" w:rsidP="001470B7">
      <w:pPr>
        <w:pStyle w:val="NormalWeb"/>
        <w:spacing w:before="240" w:beforeAutospacing="0" w:after="240" w:afterAutospacing="0"/>
        <w:ind w:left="0" w:right="0"/>
      </w:pPr>
      <w:r>
        <w:rPr>
          <w:b/>
        </w:rPr>
        <w:t xml:space="preserve">1717 </w:t>
      </w:r>
      <w:r w:rsidR="00474A24">
        <w:rPr>
          <w:b/>
        </w:rPr>
        <w:t xml:space="preserve">- </w:t>
      </w:r>
      <w:r>
        <w:rPr>
          <w:b/>
        </w:rPr>
        <w:t xml:space="preserve">Jul 15 – </w:t>
      </w:r>
      <w:r>
        <w:rPr>
          <w:b/>
          <w:u w:val="single"/>
        </w:rPr>
        <w:t>VA</w:t>
      </w:r>
      <w:r w:rsidR="00474A24">
        <w:rPr>
          <w:b/>
          <w:u w:val="single"/>
        </w:rPr>
        <w:t xml:space="preserve"> </w:t>
      </w:r>
      <w:r w:rsidR="00474A24" w:rsidRPr="00D023C6">
        <w:rPr>
          <w:b/>
          <w:u w:val="single"/>
        </w:rPr>
        <w:t>Henrico</w:t>
      </w:r>
      <w:r>
        <w:rPr>
          <w:b/>
        </w:rPr>
        <w:t xml:space="preserve"> – </w:t>
      </w:r>
      <w:r w:rsidR="00474A24">
        <w:rPr>
          <w:b/>
        </w:rPr>
        <w:t>Admin</w:t>
      </w:r>
      <w:r w:rsidR="00474A24" w:rsidRPr="006C633A">
        <w:rPr>
          <w:b/>
        </w:rPr>
        <w:t xml:space="preserve"> - </w:t>
      </w:r>
      <w:r w:rsidRPr="006C633A">
        <w:rPr>
          <w:b/>
        </w:rPr>
        <w:t>Tarlton Woodson</w:t>
      </w:r>
      <w:r w:rsidRPr="007F185B">
        <w:t xml:space="preserve"> </w:t>
      </w:r>
      <w:r>
        <w:rPr>
          <w:b/>
        </w:rPr>
        <w:t xml:space="preserve">– </w:t>
      </w:r>
      <w:r w:rsidR="00474A24" w:rsidRPr="00474A24">
        <w:t>Land p</w:t>
      </w:r>
      <w:r>
        <w:t>atent for 2307 acres “Known by the name of Bear Forrest; … N. side of James Riv; on N. side of a br. Of Pamunkey (Riv.); &amp; N. side of Bear Br; … 11 Lbs., 5 Shill., &amp; Imp. Of 2 pers, Robert Reyalls &amp; Thomas Jones.” (Nugent 3, p. 191)</w:t>
      </w:r>
    </w:p>
    <w:p w:rsidR="001470B7" w:rsidRDefault="001470B7" w:rsidP="001470B7">
      <w:pPr>
        <w:pStyle w:val="NormalWeb"/>
        <w:spacing w:before="240" w:beforeAutospacing="0" w:after="240" w:afterAutospacing="0"/>
        <w:ind w:left="0" w:right="0"/>
      </w:pPr>
      <w:r>
        <w:rPr>
          <w:b/>
        </w:rPr>
        <w:t xml:space="preserve">1717 </w:t>
      </w:r>
      <w:r w:rsidR="007363B5">
        <w:rPr>
          <w:b/>
        </w:rPr>
        <w:t xml:space="preserve">- </w:t>
      </w:r>
      <w:r>
        <w:rPr>
          <w:b/>
        </w:rPr>
        <w:t xml:space="preserve">Jul 15 </w:t>
      </w:r>
      <w:r>
        <w:t xml:space="preserve">– </w:t>
      </w:r>
      <w:r>
        <w:rPr>
          <w:b/>
          <w:u w:val="single"/>
        </w:rPr>
        <w:t>VA</w:t>
      </w:r>
      <w:r w:rsidR="007363B5">
        <w:rPr>
          <w:b/>
          <w:u w:val="single"/>
        </w:rPr>
        <w:t xml:space="preserve"> </w:t>
      </w:r>
      <w:r w:rsidR="007363B5" w:rsidRPr="00707BD8">
        <w:rPr>
          <w:b/>
          <w:u w:val="single"/>
        </w:rPr>
        <w:t>Prince George</w:t>
      </w:r>
      <w:r w:rsidRPr="007363B5">
        <w:rPr>
          <w:b/>
        </w:rPr>
        <w:t xml:space="preserve"> – </w:t>
      </w:r>
      <w:r w:rsidR="007363B5" w:rsidRPr="007363B5">
        <w:rPr>
          <w:b/>
        </w:rPr>
        <w:t xml:space="preserve">Admin - </w:t>
      </w:r>
      <w:r w:rsidRPr="007363B5">
        <w:rPr>
          <w:b/>
        </w:rPr>
        <w:t>William Coleman</w:t>
      </w:r>
      <w:r w:rsidR="007363B5" w:rsidRPr="007363B5">
        <w:rPr>
          <w:b/>
        </w:rPr>
        <w:t xml:space="preserve"> SR</w:t>
      </w:r>
      <w:r w:rsidR="007363B5">
        <w:t xml:space="preserve"> – Land patent for</w:t>
      </w:r>
      <w:r>
        <w:t xml:space="preserve"> 100 acres “on W. side of Nansemund Cr., &amp; on W. side of the gr. Branch thereof somewhat parallel to the River Path; adj. Joseph Tucker’s land … 10 Shill. (Nugent </w:t>
      </w:r>
      <w:r w:rsidR="007363B5">
        <w:t>III</w:t>
      </w:r>
      <w:r>
        <w:t>, p. 195)</w:t>
      </w:r>
    </w:p>
    <w:p w:rsidR="001470B7" w:rsidRDefault="001470B7" w:rsidP="001470B7">
      <w:pPr>
        <w:pStyle w:val="NormalWeb"/>
        <w:spacing w:before="240" w:beforeAutospacing="0" w:after="240" w:afterAutospacing="0"/>
        <w:ind w:left="0" w:right="0"/>
      </w:pPr>
      <w:r>
        <w:rPr>
          <w:b/>
        </w:rPr>
        <w:t xml:space="preserve">1717 </w:t>
      </w:r>
      <w:r w:rsidR="006C633A">
        <w:rPr>
          <w:b/>
        </w:rPr>
        <w:t xml:space="preserve">- </w:t>
      </w:r>
      <w:r>
        <w:rPr>
          <w:b/>
        </w:rPr>
        <w:t xml:space="preserve">Sep 19 </w:t>
      </w:r>
      <w:r>
        <w:t xml:space="preserve">– </w:t>
      </w:r>
      <w:r w:rsidR="006C633A" w:rsidRPr="006C633A">
        <w:rPr>
          <w:b/>
          <w:u w:val="single"/>
        </w:rPr>
        <w:t>VA Northumberland</w:t>
      </w:r>
      <w:r w:rsidR="006C633A" w:rsidRPr="006C633A">
        <w:rPr>
          <w:b/>
        </w:rPr>
        <w:t xml:space="preserve"> – Admin – Joseph Knight</w:t>
      </w:r>
      <w:r w:rsidR="006C633A" w:rsidRPr="006C633A">
        <w:t xml:space="preserve"> - Anne Lowry, orphan, bound to Joseph Knight. (Fleet, NC, p. 560)</w:t>
      </w:r>
    </w:p>
    <w:p w:rsidR="001470B7" w:rsidRDefault="001470B7" w:rsidP="001470B7">
      <w:pPr>
        <w:pStyle w:val="NormalWeb"/>
        <w:spacing w:before="240" w:beforeAutospacing="0" w:after="240" w:afterAutospacing="0"/>
        <w:ind w:left="0" w:right="0"/>
      </w:pPr>
      <w:r>
        <w:rPr>
          <w:b/>
        </w:rPr>
        <w:t xml:space="preserve">1717 </w:t>
      </w:r>
      <w:r w:rsidR="00474A24">
        <w:rPr>
          <w:b/>
        </w:rPr>
        <w:t xml:space="preserve">- </w:t>
      </w:r>
      <w:r>
        <w:rPr>
          <w:b/>
        </w:rPr>
        <w:t xml:space="preserve">Oct 7 </w:t>
      </w:r>
      <w:r>
        <w:t xml:space="preserve">– </w:t>
      </w:r>
      <w:r>
        <w:rPr>
          <w:b/>
          <w:u w:val="single"/>
        </w:rPr>
        <w:t>VA</w:t>
      </w:r>
      <w:r w:rsidR="00474A24">
        <w:rPr>
          <w:b/>
          <w:u w:val="single"/>
        </w:rPr>
        <w:t xml:space="preserve"> </w:t>
      </w:r>
      <w:r w:rsidR="00474A24" w:rsidRPr="00D73302">
        <w:rPr>
          <w:b/>
          <w:u w:val="single"/>
        </w:rPr>
        <w:t>Henrico</w:t>
      </w:r>
      <w:r w:rsidRPr="00474A24">
        <w:rPr>
          <w:b/>
        </w:rPr>
        <w:t xml:space="preserve"> – Will </w:t>
      </w:r>
      <w:r w:rsidR="00474A24" w:rsidRPr="00474A24">
        <w:rPr>
          <w:b/>
        </w:rPr>
        <w:t>-</w:t>
      </w:r>
      <w:r w:rsidRPr="00474A24">
        <w:rPr>
          <w:b/>
        </w:rPr>
        <w:t xml:space="preserve"> Francis Peirce</w:t>
      </w:r>
      <w:r w:rsidR="00474A24">
        <w:t xml:space="preserve"> - </w:t>
      </w:r>
      <w:r>
        <w:t xml:space="preserve"> To well beloved friend and brother Benjamin Bullington, the plantation where he now dwells, for his and his wife’s life.  * To my cousin Francis Peirce, son of William Peirce, all my land, that is my high land, whereon I now dwell.  * I have sold the swamp to </w:t>
      </w:r>
      <w:r w:rsidRPr="007363B5">
        <w:rPr>
          <w:b/>
        </w:rPr>
        <w:t>John Woodson</w:t>
      </w:r>
      <w:r>
        <w:t xml:space="preserve">, and he is not to be molested.  * To cousin Elizabeth Peirce, daughter of William Peirce, a cow and calf, when of age or married.  * All personal estate to Benjamin Bullington, and he to be executor. Wit: </w:t>
      </w:r>
      <w:r w:rsidRPr="007363B5">
        <w:rPr>
          <w:b/>
        </w:rPr>
        <w:t>John Woodson, Tarlton Woodson, John Woodson, Jr.</w:t>
      </w:r>
      <w:r>
        <w:t xml:space="preserve">  Rec 7 Oct 1717 (Weisiger 1998, p. 125)</w:t>
      </w:r>
    </w:p>
    <w:p w:rsidR="001470B7" w:rsidRDefault="008C4FB3" w:rsidP="001470B7">
      <w:pPr>
        <w:pStyle w:val="NormalWeb"/>
        <w:spacing w:before="240" w:beforeAutospacing="0" w:after="240" w:afterAutospacing="0"/>
        <w:ind w:left="0" w:right="0"/>
      </w:pPr>
      <w:r>
        <w:rPr>
          <w:b/>
        </w:rPr>
        <w:t>1</w:t>
      </w:r>
      <w:r w:rsidR="001470B7">
        <w:rPr>
          <w:b/>
        </w:rPr>
        <w:t xml:space="preserve">718 </w:t>
      </w:r>
      <w:r w:rsidR="00474A24">
        <w:rPr>
          <w:b/>
        </w:rPr>
        <w:t xml:space="preserve">- </w:t>
      </w:r>
      <w:r w:rsidR="001470B7">
        <w:rPr>
          <w:b/>
        </w:rPr>
        <w:t xml:space="preserve">Jul 7 </w:t>
      </w:r>
      <w:r w:rsidR="001470B7">
        <w:t xml:space="preserve">– </w:t>
      </w:r>
      <w:r w:rsidR="001470B7">
        <w:rPr>
          <w:b/>
          <w:u w:val="single"/>
        </w:rPr>
        <w:t>VA</w:t>
      </w:r>
      <w:r w:rsidR="00474A24">
        <w:rPr>
          <w:b/>
          <w:u w:val="single"/>
        </w:rPr>
        <w:t xml:space="preserve"> </w:t>
      </w:r>
      <w:r w:rsidR="00474A24" w:rsidRPr="00B2706D">
        <w:rPr>
          <w:b/>
          <w:u w:val="single"/>
        </w:rPr>
        <w:t>Henrico</w:t>
      </w:r>
      <w:r w:rsidR="001470B7" w:rsidRPr="00474A24">
        <w:rPr>
          <w:b/>
        </w:rPr>
        <w:t xml:space="preserve"> – Will </w:t>
      </w:r>
      <w:r w:rsidR="00474A24" w:rsidRPr="00474A24">
        <w:rPr>
          <w:b/>
        </w:rPr>
        <w:t>-</w:t>
      </w:r>
      <w:r w:rsidR="001470B7" w:rsidRPr="00474A24">
        <w:rPr>
          <w:b/>
        </w:rPr>
        <w:t xml:space="preserve"> Samuel Tucker Woodson</w:t>
      </w:r>
      <w:r w:rsidR="001470B7">
        <w:t xml:space="preserve"> </w:t>
      </w:r>
      <w:r w:rsidR="00474A24">
        <w:t>- O</w:t>
      </w:r>
      <w:r w:rsidR="001470B7">
        <w:t xml:space="preserve">f Henrico Parish </w:t>
      </w:r>
      <w:r w:rsidR="00474A24">
        <w:t xml:space="preserve">written </w:t>
      </w:r>
      <w:r w:rsidR="001470B7">
        <w:t xml:space="preserve">9 Dec 1717:  To </w:t>
      </w:r>
      <w:r w:rsidR="001470B7" w:rsidRPr="007363B5">
        <w:rPr>
          <w:b/>
        </w:rPr>
        <w:t>brother Joseph Woodson</w:t>
      </w:r>
      <w:r w:rsidR="001470B7">
        <w:t xml:space="preserve">, land on Four Mile Creek, and 170 acres at Dover, if he pays the executors 5 lbs (money), if not, it goes to my brother Benjamin Woodson.  </w:t>
      </w:r>
      <w:r w:rsidR="001470B7">
        <w:br/>
        <w:t xml:space="preserve">* To my </w:t>
      </w:r>
      <w:r w:rsidR="001470B7" w:rsidRPr="007363B5">
        <w:rPr>
          <w:b/>
        </w:rPr>
        <w:t>sister Jane Woodson</w:t>
      </w:r>
      <w:r w:rsidR="001470B7">
        <w:t xml:space="preserve">, 100 acres at Dover, being the lower part of my land, and to pay my executors 5 lbs (money).  </w:t>
      </w:r>
      <w:r w:rsidR="001470B7">
        <w:br/>
        <w:t xml:space="preserve">* To my </w:t>
      </w:r>
      <w:r w:rsidR="001470B7" w:rsidRPr="007363B5">
        <w:rPr>
          <w:b/>
        </w:rPr>
        <w:t>brother Benjamin</w:t>
      </w:r>
      <w:r w:rsidR="007363B5">
        <w:rPr>
          <w:b/>
        </w:rPr>
        <w:t xml:space="preserve"> Woodson</w:t>
      </w:r>
      <w:r w:rsidR="001470B7">
        <w:t xml:space="preserve">, all my negroes, household goods, etc.  </w:t>
      </w:r>
      <w:r w:rsidR="001470B7">
        <w:br/>
        <w:t xml:space="preserve">* To cousin Tarlton Woodson, all my land in Curles, and that I bought of my brother Joseph.  </w:t>
      </w:r>
      <w:r w:rsidR="001470B7">
        <w:br/>
        <w:t xml:space="preserve">* Brother Benjamin to be executor.  </w:t>
      </w:r>
      <w:r w:rsidR="001470B7">
        <w:br/>
        <w:t xml:space="preserve">* Wit: Thomas Wadley, Charles Homes, Martha Hatcher, and </w:t>
      </w:r>
      <w:r w:rsidR="001470B7" w:rsidRPr="007363B5">
        <w:rPr>
          <w:b/>
        </w:rPr>
        <w:t>Tarlton Woodson</w:t>
      </w:r>
      <w:r w:rsidR="001470B7">
        <w:t>.  Rec: 7 Jul 1718 (Weisiger 1998, p. 127)</w:t>
      </w:r>
      <w:r w:rsidR="00F6448A">
        <w:t xml:space="preserve"> </w:t>
      </w:r>
      <w:r w:rsidR="00F6448A" w:rsidRPr="00F6448A">
        <w:rPr>
          <w:b/>
        </w:rPr>
        <w:t>Note</w:t>
      </w:r>
      <w:r w:rsidR="00F6448A">
        <w:t xml:space="preserve">: The sister, Jane Woodson, is the wife </w:t>
      </w:r>
      <w:r w:rsidR="00F6448A">
        <w:lastRenderedPageBreak/>
        <w:t xml:space="preserve">of Joseph Woodson, son of Robert Woodson and Elizabeth Ferris. He was the uncle of the Elizabeth Woodson who married John Knight of Lunenburg. </w:t>
      </w:r>
    </w:p>
    <w:p w:rsidR="008C4FB3" w:rsidRDefault="008C4FB3" w:rsidP="008C4FB3">
      <w:pPr>
        <w:pStyle w:val="NormalWeb"/>
        <w:spacing w:before="240" w:beforeAutospacing="0" w:after="240" w:afterAutospacing="0"/>
        <w:ind w:left="0" w:right="0"/>
      </w:pPr>
      <w:r w:rsidRPr="00F8731A">
        <w:rPr>
          <w:b/>
        </w:rPr>
        <w:t xml:space="preserve">1719 – Jun 9 – </w:t>
      </w:r>
      <w:r w:rsidRPr="00F8731A">
        <w:rPr>
          <w:b/>
          <w:u w:val="single"/>
        </w:rPr>
        <w:t>NC Chowan Precinct</w:t>
      </w:r>
      <w:r w:rsidRPr="00F8731A">
        <w:rPr>
          <w:b/>
        </w:rPr>
        <w:t xml:space="preserve"> – Admin – John Cott</w:t>
      </w:r>
      <w:r w:rsidR="002D7FD5">
        <w:rPr>
          <w:b/>
        </w:rPr>
        <w:t>e</w:t>
      </w:r>
      <w:r w:rsidRPr="00F8731A">
        <w:rPr>
          <w:b/>
        </w:rPr>
        <w:t>n</w:t>
      </w:r>
      <w:r>
        <w:t xml:space="preserve"> – Land patent for 640 acs. SW side of Ahotsky meadow.  “</w:t>
      </w:r>
      <w:r w:rsidRPr="00F8731A">
        <w:t>The Petition of John Cotten was read Shewing that he purchased a Tract of Land of one Thomas Dyal lying at Ahotsky containing 640 acres which sd Land in Lapsable for want of due seating praying a Lapse patent for the same may be granted him</w:t>
      </w:r>
      <w:r>
        <w:t>.</w:t>
      </w:r>
      <w:r w:rsidRPr="00F8731A">
        <w:t xml:space="preserve">  Ord that the same be granted.</w:t>
      </w:r>
      <w:r>
        <w:t>”  (Hofmann 1696-1723, pp. 277, 832)</w:t>
      </w:r>
    </w:p>
    <w:p w:rsidR="008C4FB3" w:rsidRDefault="008C4FB3" w:rsidP="008C4FB3">
      <w:pPr>
        <w:pStyle w:val="NormalWeb"/>
        <w:spacing w:before="240" w:beforeAutospacing="0" w:after="240" w:afterAutospacing="0"/>
        <w:ind w:left="0" w:right="0"/>
      </w:pPr>
      <w:r w:rsidRPr="008C4FB3">
        <w:rPr>
          <w:b/>
        </w:rPr>
        <w:t xml:space="preserve">1719 – Aug 29 – </w:t>
      </w:r>
      <w:r w:rsidRPr="008C4FB3">
        <w:rPr>
          <w:b/>
          <w:u w:val="single"/>
        </w:rPr>
        <w:t>NC Chowan Precinct</w:t>
      </w:r>
      <w:r w:rsidRPr="008C4FB3">
        <w:rPr>
          <w:b/>
        </w:rPr>
        <w:t xml:space="preserve"> – </w:t>
      </w:r>
      <w:r w:rsidR="001109AD">
        <w:rPr>
          <w:b/>
        </w:rPr>
        <w:t>Admin</w:t>
      </w:r>
      <w:r>
        <w:t xml:space="preserve"> - </w:t>
      </w:r>
      <w:r w:rsidRPr="008C4FB3">
        <w:t xml:space="preserve">Charles Eden, Esquire, Governor to John Hardy, </w:t>
      </w:r>
      <w:r w:rsidRPr="002D7FD5">
        <w:rPr>
          <w:b/>
        </w:rPr>
        <w:t>William Charlton</w:t>
      </w:r>
      <w:r w:rsidRPr="008C4FB3">
        <w:t xml:space="preserve">, John Holbrook, </w:t>
      </w:r>
      <w:r w:rsidRPr="002D7FD5">
        <w:rPr>
          <w:b/>
        </w:rPr>
        <w:t>John Cott</w:t>
      </w:r>
      <w:r w:rsidR="002D7FD5" w:rsidRPr="002D7FD5">
        <w:rPr>
          <w:b/>
        </w:rPr>
        <w:t>e</w:t>
      </w:r>
      <w:r w:rsidRPr="002D7FD5">
        <w:rPr>
          <w:b/>
        </w:rPr>
        <w:t>n</w:t>
      </w:r>
      <w:r w:rsidRPr="008C4FB3">
        <w:t xml:space="preserve">, Thomas Betterley, Samuel Pagett, Thomas Rountree, John Bryan son of Lewis Bryan, John Parker, </w:t>
      </w:r>
      <w:r w:rsidRPr="002D7FD5">
        <w:rPr>
          <w:b/>
        </w:rPr>
        <w:t>Luke Mizell</w:t>
      </w:r>
      <w:r>
        <w:t xml:space="preserve"> (</w:t>
      </w:r>
      <w:r w:rsidRPr="008C4FB3">
        <w:t>Meazell</w:t>
      </w:r>
      <w:r>
        <w:t>)</w:t>
      </w:r>
      <w:r w:rsidRPr="008C4FB3">
        <w:t xml:space="preserve"> esquires By virtue of a commission from the Lord Proprietors appointing me Governor, Captain General and Admiral of the Province of N.C. with full powere and authority to Commissionate and appoint all officers and Magistrates-military and civil – I therefore, being appraised of the Loyalty, Prudence, and Integrity of you and each of you do hereby assign and appoint you Justices of the Peace for the Prect. of Chowan in the Co. of Albemarle to keep his Majesties Peace within the Prect. and John Hardy, William Charlton, John Holbrook, and John Cotton shall keep a Court four times every year, Vizt. on the 3rd Tuesday, in the months of Jan, Apr, July, and Oct. This Commission to continue during my Pleasure given under the seal of this Colony 29 Aug AD 1719 /s/ Charles Eden.</w:t>
      </w:r>
      <w:r>
        <w:t xml:space="preserve">   </w:t>
      </w:r>
      <w:r w:rsidR="002D7FD5">
        <w:br/>
      </w:r>
      <w:r>
        <w:t xml:space="preserve">* </w:t>
      </w:r>
      <w:r w:rsidRPr="008C4FB3">
        <w:t>CHARLES EDEN, esquire, to JOHN HARDY, WILLIAM CHARLTON, JOHN HOLBROOK and JOHN COTTON By a Commission bearing the date 29 Aug 1719 power to administer the Oaths to be taken, as well as the Oaths of a Justice of the Peace to your associates Given under my hand and seal at Ann(sic) the Day and Year afrsd</w:t>
      </w:r>
      <w:r>
        <w:t xml:space="preserve"> (</w:t>
      </w:r>
      <w:r w:rsidRPr="008C4FB3">
        <w:t>Hofmann</w:t>
      </w:r>
      <w:r>
        <w:t xml:space="preserve"> 1696-1723, </w:t>
      </w:r>
      <w:r w:rsidRPr="008C4FB3">
        <w:t>p</w:t>
      </w:r>
      <w:r>
        <w:t xml:space="preserve">p. </w:t>
      </w:r>
      <w:r w:rsidRPr="008C4FB3">
        <w:t>21</w:t>
      </w:r>
      <w:r>
        <w:t>-22)</w:t>
      </w:r>
    </w:p>
    <w:p w:rsidR="007716F9" w:rsidRDefault="007716F9" w:rsidP="001470B7">
      <w:pPr>
        <w:pStyle w:val="NormalWeb"/>
        <w:spacing w:before="240" w:beforeAutospacing="0" w:after="240" w:afterAutospacing="0"/>
        <w:ind w:left="0" w:right="0"/>
      </w:pPr>
      <w:r w:rsidRPr="007716F9">
        <w:rPr>
          <w:b/>
        </w:rPr>
        <w:t xml:space="preserve">1719 </w:t>
      </w:r>
      <w:r>
        <w:rPr>
          <w:b/>
        </w:rPr>
        <w:t xml:space="preserve">- </w:t>
      </w:r>
      <w:r w:rsidRPr="007716F9">
        <w:rPr>
          <w:b/>
        </w:rPr>
        <w:t xml:space="preserve">Nov 26 – </w:t>
      </w:r>
      <w:r w:rsidRPr="007716F9">
        <w:rPr>
          <w:b/>
          <w:u w:val="single"/>
        </w:rPr>
        <w:t>VA Hanover</w:t>
      </w:r>
      <w:r w:rsidRPr="002D7FD5">
        <w:rPr>
          <w:b/>
        </w:rPr>
        <w:t xml:space="preserve"> </w:t>
      </w:r>
      <w:r w:rsidR="002D7FD5" w:rsidRPr="002D7FD5">
        <w:rPr>
          <w:b/>
        </w:rPr>
        <w:t>–</w:t>
      </w:r>
      <w:r w:rsidRPr="002D7FD5">
        <w:rPr>
          <w:b/>
        </w:rPr>
        <w:t xml:space="preserve"> </w:t>
      </w:r>
      <w:r w:rsidR="002D7FD5" w:rsidRPr="002D7FD5">
        <w:rPr>
          <w:b/>
        </w:rPr>
        <w:t xml:space="preserve">Info - </w:t>
      </w:r>
      <w:r w:rsidRPr="007716F9">
        <w:t>County was created from the area of New Kent County called St. Paul's Parish.</w:t>
      </w:r>
    </w:p>
    <w:p w:rsidR="001470B7" w:rsidRDefault="001470B7" w:rsidP="001470B7">
      <w:pPr>
        <w:pStyle w:val="NormalWeb"/>
        <w:spacing w:before="240" w:beforeAutospacing="0" w:after="240" w:afterAutospacing="0"/>
        <w:ind w:left="0" w:right="0"/>
      </w:pPr>
      <w:r>
        <w:rPr>
          <w:b/>
        </w:rPr>
        <w:t xml:space="preserve">1719 </w:t>
      </w:r>
      <w:r w:rsidR="008C4FB3">
        <w:rPr>
          <w:b/>
        </w:rPr>
        <w:t xml:space="preserve">- </w:t>
      </w:r>
      <w:r>
        <w:rPr>
          <w:b/>
        </w:rPr>
        <w:t xml:space="preserve">Jun 11 </w:t>
      </w:r>
      <w:r>
        <w:t xml:space="preserve">– </w:t>
      </w:r>
      <w:r w:rsidRPr="00E768BE">
        <w:rPr>
          <w:b/>
          <w:u w:val="single"/>
        </w:rPr>
        <w:t>NC</w:t>
      </w:r>
      <w:r w:rsidR="008C4FB3">
        <w:rPr>
          <w:b/>
          <w:u w:val="single"/>
        </w:rPr>
        <w:t xml:space="preserve"> </w:t>
      </w:r>
      <w:r w:rsidR="008C4FB3" w:rsidRPr="00E768BE">
        <w:rPr>
          <w:b/>
          <w:u w:val="single"/>
        </w:rPr>
        <w:t>Bath</w:t>
      </w:r>
      <w:r w:rsidRPr="002D7FD5">
        <w:rPr>
          <w:b/>
        </w:rPr>
        <w:t xml:space="preserve"> – </w:t>
      </w:r>
      <w:r w:rsidR="002D7FD5" w:rsidRPr="002D7FD5">
        <w:rPr>
          <w:b/>
        </w:rPr>
        <w:t xml:space="preserve">Info </w:t>
      </w:r>
      <w:r w:rsidR="002D7FD5">
        <w:rPr>
          <w:b/>
        </w:rPr>
        <w:t>–</w:t>
      </w:r>
      <w:r w:rsidR="002D7FD5" w:rsidRPr="002D7FD5">
        <w:rPr>
          <w:b/>
        </w:rPr>
        <w:t xml:space="preserve"> </w:t>
      </w:r>
      <w:r w:rsidR="002D7FD5">
        <w:rPr>
          <w:b/>
        </w:rPr>
        <w:t xml:space="preserve">Tobias Knight - </w:t>
      </w:r>
      <w:r>
        <w:t xml:space="preserve">Death of Tobias Knight. He appears in North Carolina records as early as 1710 and within two years he figured prominently as the secretary and collector of the colony. He was accused of stealing from the Church after refusing to repay a debt, which Governor William Glover had accrued; Knight had married the Governor’s widow, Catherine, and many felt that he was responsible to pay the debt on her behalf. Then, the notorious pirate, Edward Thache, alias Blackbeard, was killed and some of his slaves were tried; they accused Tobias Knight of working with Blackbeard.  Charged as an accessory to piracy, Knight was tried in 1719 and gave his own defense; the governor, Charles Eden and the council were convinced of his innocence. Nevertheless, Knight resigned as the colony’s chief justice. He was then accused, along with the governor and others, of collusion with pirates.  Before this charge could be investigated, Knight, who had been suffering a long illness, died.  In his will, he made his wife, Catherine, executrix.  All lands etc were conveyed to his wife and </w:t>
      </w:r>
      <w:r w:rsidRPr="002D7FD5">
        <w:rPr>
          <w:b/>
        </w:rPr>
        <w:t>step-daughter, Elizabeth Glover</w:t>
      </w:r>
      <w:r>
        <w:t>.  Witnesses were John Halton, Edward Chamberlayne, Peter Hand. Tobias appears to have been born in Eastington, Gloucestershire, England, his father: Thomas Knight; mother: Mary.</w:t>
      </w:r>
      <w:r w:rsidR="002D7FD5">
        <w:t xml:space="preserve"> </w:t>
      </w:r>
      <w:r w:rsidR="00D53490" w:rsidRPr="00D53490">
        <w:t xml:space="preserve">(https://www.ncgenweb.us/beaufort/photosbios/knighttobias.htm, See also: Walter Clark, ed., State Records of North Carolina, vols. 23, 25 (1904, 1906). J. Bryan Grimes, Abstracts of North Carolina Wills (1910). Francis L. Hawks, History </w:t>
      </w:r>
      <w:r w:rsidR="00D53490" w:rsidRPr="00D53490">
        <w:lastRenderedPageBreak/>
        <w:t>of North Carolina, vol. 2 (1858). Robert E. Lee, Blackbeard the Pirate (1974).Ursula F. Loy and Pauline M. Worthy, Washington and the Pamlico (1976).William L. Saunders, ed., Colonial Records of North Carolina, vols. 1, 2, 4 (1886).)</w:t>
      </w:r>
    </w:p>
    <w:p w:rsidR="001470B7" w:rsidRDefault="001470B7" w:rsidP="001470B7">
      <w:pPr>
        <w:pStyle w:val="NormalWeb"/>
        <w:spacing w:before="240" w:beforeAutospacing="0" w:after="240" w:afterAutospacing="0"/>
        <w:ind w:left="0" w:right="0"/>
      </w:pPr>
      <w:r>
        <w:rPr>
          <w:b/>
        </w:rPr>
        <w:t xml:space="preserve">1719 </w:t>
      </w:r>
      <w:r w:rsidR="002D7FD5">
        <w:rPr>
          <w:b/>
        </w:rPr>
        <w:t xml:space="preserve">- </w:t>
      </w:r>
      <w:r>
        <w:rPr>
          <w:b/>
        </w:rPr>
        <w:t xml:space="preserve">Jul 7 </w:t>
      </w:r>
      <w:r>
        <w:t xml:space="preserve">– </w:t>
      </w:r>
      <w:r w:rsidRPr="006F0A75">
        <w:rPr>
          <w:b/>
          <w:u w:val="single"/>
        </w:rPr>
        <w:t>VA</w:t>
      </w:r>
      <w:r w:rsidR="006C633A">
        <w:rPr>
          <w:b/>
          <w:u w:val="single"/>
        </w:rPr>
        <w:t xml:space="preserve"> </w:t>
      </w:r>
      <w:r w:rsidR="006C633A" w:rsidRPr="006F0A75">
        <w:rPr>
          <w:b/>
          <w:u w:val="single"/>
        </w:rPr>
        <w:t>York</w:t>
      </w:r>
      <w:r w:rsidRPr="006C633A">
        <w:rPr>
          <w:b/>
        </w:rPr>
        <w:t xml:space="preserve"> – </w:t>
      </w:r>
      <w:r w:rsidR="006C633A" w:rsidRPr="006C633A">
        <w:rPr>
          <w:b/>
        </w:rPr>
        <w:t>Bur – John Knight</w:t>
      </w:r>
      <w:r w:rsidR="006C633A">
        <w:t xml:space="preserve"> - </w:t>
      </w:r>
      <w:r>
        <w:t>Charles Parish</w:t>
      </w:r>
      <w:r w:rsidR="006C633A">
        <w:t xml:space="preserve">. </w:t>
      </w:r>
      <w:r>
        <w:t xml:space="preserve"> (Bell 1932, p. 227)</w:t>
      </w:r>
    </w:p>
    <w:p w:rsidR="001470B7" w:rsidRDefault="001470B7" w:rsidP="001470B7">
      <w:pPr>
        <w:pStyle w:val="NormalWeb"/>
        <w:spacing w:before="240" w:beforeAutospacing="0" w:after="240" w:afterAutospacing="0"/>
        <w:ind w:left="0" w:right="0"/>
      </w:pPr>
      <w:r>
        <w:rPr>
          <w:b/>
        </w:rPr>
        <w:t xml:space="preserve">1719 </w:t>
      </w:r>
      <w:r w:rsidR="00BD5479">
        <w:rPr>
          <w:b/>
        </w:rPr>
        <w:t xml:space="preserve">- </w:t>
      </w:r>
      <w:r>
        <w:rPr>
          <w:b/>
        </w:rPr>
        <w:t xml:space="preserve">Aug 4 </w:t>
      </w:r>
      <w:r>
        <w:t xml:space="preserve">– </w:t>
      </w:r>
      <w:r>
        <w:rPr>
          <w:b/>
          <w:u w:val="single"/>
        </w:rPr>
        <w:t>VA</w:t>
      </w:r>
      <w:r w:rsidR="00BD5479">
        <w:rPr>
          <w:b/>
          <w:u w:val="single"/>
        </w:rPr>
        <w:t xml:space="preserve"> </w:t>
      </w:r>
      <w:r w:rsidR="00BD5479" w:rsidRPr="000536FC">
        <w:rPr>
          <w:b/>
          <w:u w:val="single"/>
        </w:rPr>
        <w:t>Northumberland</w:t>
      </w:r>
      <w:r w:rsidRPr="00BD5479">
        <w:rPr>
          <w:b/>
        </w:rPr>
        <w:t xml:space="preserve"> – </w:t>
      </w:r>
      <w:r w:rsidR="00BD5479" w:rsidRPr="00BD5479">
        <w:rPr>
          <w:b/>
        </w:rPr>
        <w:t xml:space="preserve">Admin - </w:t>
      </w:r>
      <w:r w:rsidRPr="00BD5479">
        <w:rPr>
          <w:b/>
        </w:rPr>
        <w:t>Thomas Lee Esq</w:t>
      </w:r>
      <w:r>
        <w:t xml:space="preserve">. </w:t>
      </w:r>
      <w:r w:rsidR="00BD5479">
        <w:t xml:space="preserve">- </w:t>
      </w:r>
      <w:r>
        <w:t>Of Westmoreland Co. 150 A. in Wiccomocco Par. In Northumberland Co. adj. Lee’s land, Bishops neck o</w:t>
      </w:r>
      <w:r w:rsidR="002D7FD5">
        <w:t>ld plantation where Mrs. Knight</w:t>
      </w:r>
      <w:r>
        <w:t xml:space="preserve"> lived, Mr. Charles Lee, 4 Aug. 1719.  (Gray 1987, p. 71)</w:t>
      </w:r>
      <w:r w:rsidR="002D7FD5">
        <w:t xml:space="preserve"> </w:t>
      </w:r>
      <w:r w:rsidR="002D7FD5" w:rsidRPr="002D7FD5">
        <w:rPr>
          <w:b/>
        </w:rPr>
        <w:t>Note</w:t>
      </w:r>
      <w:r w:rsidR="002D7FD5">
        <w:t>: This is probably referring to the widow of Thomas Knight, Mary Linsfield Sharp Knight since that Thomas Knight and Hancock Lee had lands adjacent to each other.</w:t>
      </w:r>
    </w:p>
    <w:p w:rsidR="001470B7" w:rsidRDefault="001470B7" w:rsidP="001470B7">
      <w:pPr>
        <w:pStyle w:val="NormalWeb"/>
        <w:spacing w:before="240" w:beforeAutospacing="0" w:after="240" w:afterAutospacing="0"/>
        <w:ind w:left="0" w:right="0"/>
      </w:pPr>
      <w:r>
        <w:rPr>
          <w:b/>
        </w:rPr>
        <w:t xml:space="preserve">1719 </w:t>
      </w:r>
      <w:r w:rsidR="008C4FB3">
        <w:rPr>
          <w:b/>
        </w:rPr>
        <w:t xml:space="preserve">- </w:t>
      </w:r>
      <w:r>
        <w:rPr>
          <w:b/>
        </w:rPr>
        <w:t xml:space="preserve">Aug 17 </w:t>
      </w:r>
      <w:r>
        <w:t xml:space="preserve">– </w:t>
      </w:r>
      <w:r w:rsidRPr="00416407">
        <w:rPr>
          <w:b/>
          <w:u w:val="single"/>
        </w:rPr>
        <w:t>VA</w:t>
      </w:r>
      <w:r w:rsidR="00BD5479">
        <w:rPr>
          <w:b/>
          <w:u w:val="single"/>
        </w:rPr>
        <w:t xml:space="preserve"> </w:t>
      </w:r>
      <w:r w:rsidR="00BD5479" w:rsidRPr="00416407">
        <w:rPr>
          <w:b/>
          <w:u w:val="single"/>
        </w:rPr>
        <w:t>Stafford</w:t>
      </w:r>
      <w:r w:rsidRPr="00BD5479">
        <w:rPr>
          <w:b/>
        </w:rPr>
        <w:t xml:space="preserve"> – </w:t>
      </w:r>
      <w:r w:rsidR="00BD5479" w:rsidRPr="00BD5479">
        <w:rPr>
          <w:b/>
        </w:rPr>
        <w:t xml:space="preserve">Admin - </w:t>
      </w:r>
      <w:r w:rsidRPr="00BD5479">
        <w:rPr>
          <w:b/>
        </w:rPr>
        <w:t>John Pope</w:t>
      </w:r>
      <w:r>
        <w:t xml:space="preserve"> </w:t>
      </w:r>
      <w:r w:rsidR="00BD5479">
        <w:t xml:space="preserve">- </w:t>
      </w:r>
      <w:r>
        <w:t xml:space="preserve">son of Nathaniel Pope of Westmoreland Co. 18 Nov 1718 set forth that Elizabeth Jackson of Stafford Co. dyed seized of 950 acs. He will give half the escheat to Elias Hore of Stafford Co. and other half to his father Nathaniel Pope.  Grant to Nathaniel Pope Gent. for 462 ½ acs part of Patent for 1850 acs granted </w:t>
      </w:r>
      <w:r w:rsidRPr="002D7FD5">
        <w:rPr>
          <w:b/>
        </w:rPr>
        <w:t>Peter knight &amp; Baker Cutts</w:t>
      </w:r>
      <w:r>
        <w:t xml:space="preserve"> 13 Oct 1653 &amp; 9 Oct. 1656.  950 acs patented by Eliz. Cutts who m. Capt. Jackson. (50 acs in Stafford Co. Adj. Elias Hore. (Gray 1987, p. 69)</w:t>
      </w:r>
    </w:p>
    <w:p w:rsidR="002D7FD5" w:rsidRDefault="002D7FD5" w:rsidP="002D7FD5">
      <w:pPr>
        <w:pStyle w:val="Heading2"/>
      </w:pPr>
      <w:r>
        <w:t>1720</w:t>
      </w:r>
    </w:p>
    <w:p w:rsidR="00B02F14" w:rsidRDefault="00FB21E8" w:rsidP="001470B7">
      <w:pPr>
        <w:pStyle w:val="NormalWeb"/>
        <w:spacing w:before="240" w:beforeAutospacing="0" w:after="240" w:afterAutospacing="0"/>
        <w:ind w:left="0" w:right="0"/>
      </w:pPr>
      <w:r w:rsidRPr="00FB21E8">
        <w:rPr>
          <w:b/>
        </w:rPr>
        <w:t xml:space="preserve">1720 - </w:t>
      </w:r>
      <w:r w:rsidRPr="00FB21E8">
        <w:rPr>
          <w:b/>
          <w:u w:val="single"/>
        </w:rPr>
        <w:t xml:space="preserve">VA </w:t>
      </w:r>
      <w:r w:rsidR="00B02F14" w:rsidRPr="00FB21E8">
        <w:rPr>
          <w:b/>
          <w:u w:val="single"/>
        </w:rPr>
        <w:t>Brunswick</w:t>
      </w:r>
      <w:r w:rsidR="00B02F14" w:rsidRPr="002D7FD5">
        <w:rPr>
          <w:b/>
        </w:rPr>
        <w:t xml:space="preserve"> </w:t>
      </w:r>
      <w:r w:rsidR="002D7FD5" w:rsidRPr="002D7FD5">
        <w:rPr>
          <w:b/>
        </w:rPr>
        <w:t xml:space="preserve">Info - </w:t>
      </w:r>
      <w:r w:rsidR="00B02F14" w:rsidRPr="00B02F14">
        <w:t>County was established from Prince George County.</w:t>
      </w:r>
      <w:r w:rsidR="00B02F14">
        <w:t xml:space="preserve"> </w:t>
      </w:r>
      <w:r w:rsidR="00B02F14" w:rsidRPr="00B02F14">
        <w:t xml:space="preserve"> </w:t>
      </w:r>
    </w:p>
    <w:p w:rsidR="00EA228E" w:rsidRDefault="001470B7" w:rsidP="001470B7">
      <w:pPr>
        <w:pStyle w:val="NormalWeb"/>
        <w:spacing w:before="240" w:beforeAutospacing="0" w:after="240" w:afterAutospacing="0"/>
        <w:ind w:left="0" w:right="0"/>
      </w:pPr>
      <w:r>
        <w:rPr>
          <w:b/>
        </w:rPr>
        <w:t xml:space="preserve">1720 </w:t>
      </w:r>
      <w:r w:rsidR="00EA228E">
        <w:rPr>
          <w:b/>
        </w:rPr>
        <w:t xml:space="preserve">- </w:t>
      </w:r>
      <w:r>
        <w:rPr>
          <w:b/>
        </w:rPr>
        <w:t xml:space="preserve">Jun 15 </w:t>
      </w:r>
      <w:r>
        <w:t xml:space="preserve">– </w:t>
      </w:r>
      <w:r w:rsidRPr="00F140C2">
        <w:rPr>
          <w:b/>
          <w:u w:val="single"/>
        </w:rPr>
        <w:t>NC</w:t>
      </w:r>
      <w:r w:rsidR="008C4FB3">
        <w:rPr>
          <w:b/>
          <w:u w:val="single"/>
        </w:rPr>
        <w:t xml:space="preserve"> </w:t>
      </w:r>
      <w:r w:rsidR="008C4FB3" w:rsidRPr="00F140C2">
        <w:rPr>
          <w:b/>
          <w:u w:val="single"/>
        </w:rPr>
        <w:t>Pasquotank</w:t>
      </w:r>
      <w:r w:rsidRPr="008C4FB3">
        <w:rPr>
          <w:b/>
        </w:rPr>
        <w:t xml:space="preserve"> – </w:t>
      </w:r>
      <w:r w:rsidR="008C4FB3" w:rsidRPr="008C4FB3">
        <w:rPr>
          <w:b/>
        </w:rPr>
        <w:t xml:space="preserve">Admin - </w:t>
      </w:r>
      <w:r w:rsidRPr="0067700B">
        <w:rPr>
          <w:b/>
        </w:rPr>
        <w:t>Lewis Knight</w:t>
      </w:r>
      <w:r>
        <w:t xml:space="preserve"> </w:t>
      </w:r>
      <w:r w:rsidR="008C4FB3">
        <w:t xml:space="preserve">- </w:t>
      </w:r>
      <w:r>
        <w:t>witnesses the will of Winefred Boyd. (Grimes 1910, p. 42)</w:t>
      </w:r>
      <w:r w:rsidR="002D7FD5">
        <w:t xml:space="preserve"> </w:t>
      </w:r>
      <w:r w:rsidR="00EA228E" w:rsidRPr="00EA228E">
        <w:rPr>
          <w:b/>
        </w:rPr>
        <w:t xml:space="preserve">Note: </w:t>
      </w:r>
      <w:r w:rsidR="00EA228E" w:rsidRPr="00EA228E">
        <w:t>See entry 1701 Apr 1 for a Lewis Knight of Accomack/Northampton who has a wife named Esther. They may be parents of this Lewis who, as we will see further on, has a wife named Ann, apparently a Richardson.</w:t>
      </w:r>
      <w:r w:rsidR="00EA228E" w:rsidRPr="00EA228E">
        <w:rPr>
          <w:b/>
        </w:rPr>
        <w:t xml:space="preserve"> </w:t>
      </w:r>
    </w:p>
    <w:p w:rsidR="008C4FB3" w:rsidRDefault="008C4FB3" w:rsidP="001470B7">
      <w:pPr>
        <w:pStyle w:val="NormalWeb"/>
        <w:spacing w:before="240" w:beforeAutospacing="0" w:after="240" w:afterAutospacing="0"/>
        <w:ind w:left="0" w:right="0"/>
      </w:pPr>
      <w:r w:rsidRPr="005148AA">
        <w:rPr>
          <w:b/>
        </w:rPr>
        <w:t xml:space="preserve">1721 – Apr 18 – </w:t>
      </w:r>
      <w:r w:rsidRPr="005148AA">
        <w:rPr>
          <w:b/>
          <w:u w:val="single"/>
        </w:rPr>
        <w:t>NC Chowan Precinct</w:t>
      </w:r>
      <w:r w:rsidRPr="005148AA">
        <w:rPr>
          <w:b/>
        </w:rPr>
        <w:t xml:space="preserve"> – Admin – John Cott</w:t>
      </w:r>
      <w:r w:rsidR="002D7FD5">
        <w:rPr>
          <w:b/>
        </w:rPr>
        <w:t>e</w:t>
      </w:r>
      <w:r w:rsidRPr="005148AA">
        <w:rPr>
          <w:b/>
        </w:rPr>
        <w:t>n</w:t>
      </w:r>
      <w:r>
        <w:t xml:space="preserve"> - </w:t>
      </w:r>
      <w:r w:rsidR="00DE13AD">
        <w:t>The</w:t>
      </w:r>
      <w:r w:rsidRPr="008C4FB3">
        <w:t xml:space="preserve"> </w:t>
      </w:r>
      <w:r w:rsidR="00DE13AD">
        <w:t>Honorable Frederick Jones</w:t>
      </w:r>
      <w:r w:rsidRPr="008C4FB3">
        <w:t xml:space="preserve">, Esquire of Chowan Prect. to </w:t>
      </w:r>
      <w:r w:rsidR="00DE13AD">
        <w:t>John Cotten</w:t>
      </w:r>
      <w:r w:rsidRPr="008C4FB3">
        <w:t xml:space="preserve">, Gentleman and </w:t>
      </w:r>
      <w:r w:rsidR="00DE13AD">
        <w:t>Martha</w:t>
      </w:r>
      <w:r w:rsidRPr="008C4FB3">
        <w:t xml:space="preserve"> his wife and </w:t>
      </w:r>
      <w:r w:rsidR="00DE13AD">
        <w:t>Alexander Cotten</w:t>
      </w:r>
      <w:r w:rsidRPr="008C4FB3">
        <w:t xml:space="preserve"> son o</w:t>
      </w:r>
      <w:r w:rsidR="00DE13AD">
        <w:t>f</w:t>
      </w:r>
      <w:r w:rsidRPr="008C4FB3">
        <w:t xml:space="preserve"> the sd </w:t>
      </w:r>
      <w:r w:rsidR="00DE13AD">
        <w:t>John</w:t>
      </w:r>
      <w:r w:rsidRPr="008C4FB3">
        <w:t xml:space="preserve"> all of the sd Prect. </w:t>
      </w:r>
      <w:r w:rsidR="003D5293">
        <w:t xml:space="preserve">for </w:t>
      </w:r>
      <w:r w:rsidRPr="008C4FB3">
        <w:t xml:space="preserve">5 shillings lawful money of this Province a lease for one year of 800 acres whereon the sd </w:t>
      </w:r>
      <w:r w:rsidR="00DE13AD">
        <w:t>John Cotten</w:t>
      </w:r>
      <w:r w:rsidRPr="008C4FB3">
        <w:t xml:space="preserve"> now dwells on Meherring Creek, joining the sd </w:t>
      </w:r>
      <w:r w:rsidR="00DE13AD">
        <w:t>Jones</w:t>
      </w:r>
      <w:r w:rsidRPr="008C4FB3">
        <w:t xml:space="preserve">, Cat Tail Branch and Hoskey Path all houses, gardens, orchards etc. and is part of a larger tract belonging to the sd </w:t>
      </w:r>
      <w:r w:rsidR="00DE13AD">
        <w:t>Jones</w:t>
      </w:r>
      <w:r w:rsidRPr="008C4FB3">
        <w:t xml:space="preserve"> Wit.: </w:t>
      </w:r>
      <w:r w:rsidR="00DE13AD">
        <w:t>Thomas Harvey</w:t>
      </w:r>
      <w:r w:rsidRPr="008C4FB3">
        <w:t>, J. L</w:t>
      </w:r>
      <w:r w:rsidR="00DE13AD">
        <w:t>ovick</w:t>
      </w:r>
      <w:r w:rsidRPr="008C4FB3">
        <w:t xml:space="preserve"> Reg Chowan Ct Apr 1721 Test: T</w:t>
      </w:r>
      <w:r w:rsidR="00DE13AD">
        <w:t>homas</w:t>
      </w:r>
      <w:r w:rsidRPr="008C4FB3">
        <w:t xml:space="preserve"> H</w:t>
      </w:r>
      <w:r w:rsidR="00DE13AD">
        <w:t>enman</w:t>
      </w:r>
      <w:r w:rsidRPr="008C4FB3">
        <w:t>, Clerk.</w:t>
      </w:r>
      <w:r>
        <w:t xml:space="preserve"> (</w:t>
      </w:r>
      <w:r w:rsidRPr="008C4FB3">
        <w:t>Hofmann 1696-1723</w:t>
      </w:r>
      <w:r w:rsidR="005148AA">
        <w:t>, p. 116)</w:t>
      </w:r>
    </w:p>
    <w:p w:rsidR="005148AA" w:rsidRDefault="005148AA" w:rsidP="001470B7">
      <w:pPr>
        <w:pStyle w:val="NormalWeb"/>
        <w:spacing w:before="240" w:beforeAutospacing="0" w:after="240" w:afterAutospacing="0"/>
        <w:ind w:left="0" w:right="0"/>
      </w:pPr>
      <w:r w:rsidRPr="005148AA">
        <w:rPr>
          <w:b/>
        </w:rPr>
        <w:t xml:space="preserve">1721 – Apr 18 – </w:t>
      </w:r>
      <w:r w:rsidRPr="005148AA">
        <w:rPr>
          <w:b/>
          <w:u w:val="single"/>
        </w:rPr>
        <w:t>NC Chowan Precinct</w:t>
      </w:r>
      <w:r w:rsidRPr="005148AA">
        <w:rPr>
          <w:b/>
        </w:rPr>
        <w:t xml:space="preserve"> – Admin – John Cott</w:t>
      </w:r>
      <w:r w:rsidR="002D7FD5">
        <w:rPr>
          <w:b/>
        </w:rPr>
        <w:t>e</w:t>
      </w:r>
      <w:r w:rsidRPr="005148AA">
        <w:rPr>
          <w:b/>
        </w:rPr>
        <w:t>n</w:t>
      </w:r>
      <w:r>
        <w:t xml:space="preserve"> </w:t>
      </w:r>
      <w:r w:rsidR="00DE13AD">
        <w:t>–</w:t>
      </w:r>
      <w:r>
        <w:t xml:space="preserve"> </w:t>
      </w:r>
      <w:r w:rsidR="00DE13AD">
        <w:t xml:space="preserve">Frederick Jones, </w:t>
      </w:r>
      <w:r w:rsidRPr="005148AA">
        <w:t xml:space="preserve">Esquire of Chowan Prect to </w:t>
      </w:r>
      <w:r w:rsidR="00DE13AD">
        <w:t>John Cotten</w:t>
      </w:r>
      <w:r w:rsidRPr="005148AA">
        <w:t>, Gentleman, and M</w:t>
      </w:r>
      <w:r w:rsidR="00DE13AD">
        <w:t>artha</w:t>
      </w:r>
      <w:r w:rsidRPr="005148AA">
        <w:t xml:space="preserve"> his wife and </w:t>
      </w:r>
      <w:r w:rsidR="00DE13AD">
        <w:t>Alexander Cotten</w:t>
      </w:r>
      <w:r w:rsidRPr="005148AA">
        <w:t xml:space="preserve"> son of the sd J</w:t>
      </w:r>
      <w:r w:rsidR="00DE13AD">
        <w:t>ohn</w:t>
      </w:r>
      <w:r w:rsidRPr="005148AA">
        <w:t xml:space="preserve"> </w:t>
      </w:r>
      <w:r w:rsidR="00DE13AD">
        <w:t>for 40 pounds</w:t>
      </w:r>
      <w:r w:rsidRPr="005148AA">
        <w:t xml:space="preserve"> and the love and affection I bear toward my grandson the sd </w:t>
      </w:r>
      <w:r w:rsidR="00DE13AD">
        <w:t>Alexander</w:t>
      </w:r>
      <w:r w:rsidRPr="005148AA">
        <w:t xml:space="preserve"> the 800 acres whereon the sd J</w:t>
      </w:r>
      <w:r w:rsidR="00DE13AD">
        <w:t>ohn</w:t>
      </w:r>
      <w:r w:rsidRPr="005148AA">
        <w:t xml:space="preserve"> now lives Wit: </w:t>
      </w:r>
      <w:r w:rsidR="003D5293">
        <w:t>Thomas Harvey</w:t>
      </w:r>
      <w:r w:rsidRPr="005148AA">
        <w:t xml:space="preserve">, </w:t>
      </w:r>
      <w:r w:rsidR="003D5293">
        <w:t>John Lovick</w:t>
      </w:r>
      <w:r w:rsidRPr="005148AA">
        <w:t xml:space="preserve"> Reg Chowan Ct Apr 1721 Test: </w:t>
      </w:r>
      <w:r w:rsidR="003D5293">
        <w:t>Thomas Henman</w:t>
      </w:r>
      <w:r w:rsidRPr="005148AA">
        <w:t>, Clerk.</w:t>
      </w:r>
      <w:r>
        <w:t xml:space="preserve">  (</w:t>
      </w:r>
      <w:r w:rsidRPr="008C4FB3">
        <w:t>Hofmann 1696-1723</w:t>
      </w:r>
      <w:r>
        <w:t>, p. 117)</w:t>
      </w:r>
      <w:r w:rsidR="003D5293">
        <w:t xml:space="preserve">  </w:t>
      </w:r>
      <w:r w:rsidR="003D5293" w:rsidRPr="003D5293">
        <w:rPr>
          <w:b/>
        </w:rPr>
        <w:t>Note</w:t>
      </w:r>
      <w:r w:rsidR="003D5293">
        <w:t>: T</w:t>
      </w:r>
      <w:r w:rsidR="003D5293" w:rsidRPr="005148AA">
        <w:t>he “experts” say this was a copying error on the part of the clerk, that the word was God-son</w:t>
      </w:r>
      <w:r w:rsidR="003D5293">
        <w:t xml:space="preserve"> and not grandson.</w:t>
      </w:r>
      <w:r w:rsidR="003D5293" w:rsidRPr="005148AA">
        <w:t xml:space="preserve"> </w:t>
      </w:r>
    </w:p>
    <w:p w:rsidR="001470B7" w:rsidRDefault="001470B7" w:rsidP="001470B7">
      <w:pPr>
        <w:pStyle w:val="NormalWeb"/>
        <w:spacing w:before="240" w:beforeAutospacing="0" w:after="240" w:afterAutospacing="0"/>
        <w:ind w:left="0" w:right="0"/>
      </w:pPr>
      <w:r>
        <w:rPr>
          <w:b/>
        </w:rPr>
        <w:t xml:space="preserve">1721 </w:t>
      </w:r>
      <w:r>
        <w:t xml:space="preserve">– </w:t>
      </w:r>
      <w:r>
        <w:rPr>
          <w:b/>
          <w:u w:val="single"/>
        </w:rPr>
        <w:t>VA</w:t>
      </w:r>
      <w:r w:rsidR="00BD5479">
        <w:rPr>
          <w:b/>
          <w:u w:val="single"/>
        </w:rPr>
        <w:t xml:space="preserve"> </w:t>
      </w:r>
      <w:r w:rsidR="00BD5479" w:rsidRPr="00EF6E88">
        <w:rPr>
          <w:b/>
          <w:u w:val="single"/>
        </w:rPr>
        <w:t>Richmond</w:t>
      </w:r>
      <w:r w:rsidRPr="00BD5479">
        <w:rPr>
          <w:b/>
        </w:rPr>
        <w:t xml:space="preserve"> – </w:t>
      </w:r>
      <w:r w:rsidR="00BD5479" w:rsidRPr="00BD5479">
        <w:rPr>
          <w:b/>
        </w:rPr>
        <w:t xml:space="preserve">Admin - </w:t>
      </w:r>
      <w:r w:rsidRPr="00BD5479">
        <w:rPr>
          <w:b/>
        </w:rPr>
        <w:t>John Knight</w:t>
      </w:r>
      <w:r w:rsidR="00BD5479">
        <w:t xml:space="preserve"> – Rent Rolls</w:t>
      </w:r>
      <w:r>
        <w:t xml:space="preserve">. (Virginia, Compiled Census and Census Substitutes Index, 1607-1890) </w:t>
      </w:r>
    </w:p>
    <w:p w:rsidR="001470B7" w:rsidRDefault="001470B7" w:rsidP="001470B7">
      <w:pPr>
        <w:pStyle w:val="NormalWeb"/>
        <w:spacing w:before="240" w:beforeAutospacing="0" w:after="240" w:afterAutospacing="0"/>
        <w:ind w:left="0" w:right="0"/>
      </w:pPr>
      <w:r>
        <w:rPr>
          <w:b/>
        </w:rPr>
        <w:lastRenderedPageBreak/>
        <w:t xml:space="preserve">1721 </w:t>
      </w:r>
      <w:r>
        <w:t xml:space="preserve">– </w:t>
      </w:r>
      <w:r w:rsidRPr="00F122C4">
        <w:rPr>
          <w:b/>
          <w:u w:val="single"/>
        </w:rPr>
        <w:t>VA</w:t>
      </w:r>
      <w:r w:rsidR="00BD5479">
        <w:rPr>
          <w:b/>
          <w:u w:val="single"/>
        </w:rPr>
        <w:t xml:space="preserve"> </w:t>
      </w:r>
      <w:r w:rsidR="00BD5479" w:rsidRPr="00F122C4">
        <w:rPr>
          <w:b/>
          <w:u w:val="single"/>
        </w:rPr>
        <w:t>Richmond</w:t>
      </w:r>
      <w:r w:rsidRPr="002D7FD5">
        <w:rPr>
          <w:b/>
        </w:rPr>
        <w:t xml:space="preserve"> – </w:t>
      </w:r>
      <w:r w:rsidR="00BD5479" w:rsidRPr="002D7FD5">
        <w:rPr>
          <w:b/>
        </w:rPr>
        <w:t xml:space="preserve">Admin - </w:t>
      </w:r>
      <w:r w:rsidRPr="007B66F7">
        <w:rPr>
          <w:b/>
        </w:rPr>
        <w:t>John Knight</w:t>
      </w:r>
      <w:r>
        <w:t xml:space="preserve"> </w:t>
      </w:r>
      <w:r w:rsidR="003D5293">
        <w:t>–</w:t>
      </w:r>
      <w:r w:rsidR="00BD5479">
        <w:t xml:space="preserve"> </w:t>
      </w:r>
      <w:r w:rsidR="003D5293">
        <w:t xml:space="preserve">County records: Knight </w:t>
      </w:r>
      <w:r>
        <w:t xml:space="preserve">pays a debt to Mrs. Susannah Taylor, widow. (Fleet, Richmond, p. 322) </w:t>
      </w:r>
    </w:p>
    <w:p w:rsidR="008A13C7" w:rsidRDefault="008A13C7" w:rsidP="008A13C7">
      <w:pPr>
        <w:pStyle w:val="NormalWeb"/>
        <w:spacing w:before="240" w:after="240"/>
        <w:ind w:left="0"/>
      </w:pPr>
      <w:r w:rsidRPr="008A13C7">
        <w:rPr>
          <w:b/>
        </w:rPr>
        <w:t>1722 – Feb 18 – VA Henrico – Admin – Joseph Woodson</w:t>
      </w:r>
      <w:r>
        <w:rPr>
          <w:b/>
        </w:rPr>
        <w:t xml:space="preserve">: </w:t>
      </w:r>
      <w:r>
        <w:t xml:space="preserve"> Land patent for 400 acres: Grantee(s):Robert Woodson</w:t>
      </w:r>
      <w:r w:rsidR="004B706E">
        <w:t>,</w:t>
      </w:r>
      <w:r>
        <w:t xml:space="preserve"> Joseph Wood</w:t>
      </w:r>
      <w:r w:rsidR="004B706E">
        <w:t>son,</w:t>
      </w:r>
      <w:r>
        <w:t xml:space="preserve"> John</w:t>
      </w:r>
      <w:r w:rsidR="004B706E">
        <w:t xml:space="preserve"> Woodson</w:t>
      </w:r>
      <w:r>
        <w:t xml:space="preserve"> and </w:t>
      </w:r>
      <w:r w:rsidR="004B706E">
        <w:t xml:space="preserve">John </w:t>
      </w:r>
      <w:r>
        <w:t>Woodson Junr. (Land Office Patents No. 11, 1719-1724, p. 158 (Reel 10).)</w:t>
      </w:r>
    </w:p>
    <w:p w:rsidR="008A13C7" w:rsidRDefault="008A13C7" w:rsidP="008A13C7">
      <w:pPr>
        <w:pStyle w:val="NormalWeb"/>
        <w:spacing w:before="240" w:beforeAutospacing="0" w:after="240" w:afterAutospacing="0"/>
        <w:ind w:left="0" w:right="0"/>
      </w:pPr>
      <w:r>
        <w:t>Part of the index to the recorded copies of patents for land issued by the Secretary of the Colony serving as the colonial Land Office. The collection is housed in the Archives at the Library of Virginia.</w:t>
      </w:r>
    </w:p>
    <w:p w:rsidR="001470B7" w:rsidRDefault="001470B7" w:rsidP="001470B7">
      <w:pPr>
        <w:pStyle w:val="NormalWeb"/>
        <w:spacing w:before="240" w:beforeAutospacing="0" w:after="240" w:afterAutospacing="0"/>
        <w:ind w:left="0" w:right="0"/>
      </w:pPr>
      <w:r>
        <w:rPr>
          <w:b/>
        </w:rPr>
        <w:t xml:space="preserve">1722 </w:t>
      </w:r>
      <w:r w:rsidR="005148AA">
        <w:rPr>
          <w:b/>
        </w:rPr>
        <w:t xml:space="preserve">- </w:t>
      </w:r>
      <w:r>
        <w:rPr>
          <w:b/>
        </w:rPr>
        <w:t xml:space="preserve">Mar 3 </w:t>
      </w:r>
      <w:r>
        <w:t xml:space="preserve">– </w:t>
      </w:r>
      <w:r w:rsidRPr="00F140C2">
        <w:rPr>
          <w:b/>
          <w:u w:val="single"/>
        </w:rPr>
        <w:t>NC</w:t>
      </w:r>
      <w:r w:rsidR="005148AA">
        <w:rPr>
          <w:b/>
          <w:u w:val="single"/>
        </w:rPr>
        <w:t xml:space="preserve"> </w:t>
      </w:r>
      <w:r w:rsidR="005148AA" w:rsidRPr="00FF72BE">
        <w:rPr>
          <w:b/>
          <w:u w:val="single"/>
        </w:rPr>
        <w:t>Bertie</w:t>
      </w:r>
      <w:r w:rsidRPr="005148AA">
        <w:rPr>
          <w:b/>
        </w:rPr>
        <w:t xml:space="preserve"> </w:t>
      </w:r>
      <w:r w:rsidR="005148AA" w:rsidRPr="005148AA">
        <w:rPr>
          <w:b/>
        </w:rPr>
        <w:t>–</w:t>
      </w:r>
      <w:r w:rsidRPr="005148AA">
        <w:rPr>
          <w:b/>
        </w:rPr>
        <w:t xml:space="preserve"> </w:t>
      </w:r>
      <w:r w:rsidR="005148AA" w:rsidRPr="005148AA">
        <w:rPr>
          <w:b/>
        </w:rPr>
        <w:t xml:space="preserve">Admin - </w:t>
      </w:r>
      <w:r w:rsidRPr="005148AA">
        <w:rPr>
          <w:b/>
        </w:rPr>
        <w:t>James Anderson</w:t>
      </w:r>
      <w:r w:rsidR="005148AA">
        <w:t xml:space="preserve"> - </w:t>
      </w:r>
      <w:r>
        <w:t>of Bath County to John Gray (Capt.) … 400 acres NS Morattock River in Occoneeche Neck. Part of 640 acres surveyed by Coll. William Maule for William Braswell then sold to Matthew Capps, and by Capps sold to James Anderson. Adj. William Boon, John Nelson. Wit: Patrick Maule, Mau. Moore. (Bell 1997, p. 1)</w:t>
      </w:r>
    </w:p>
    <w:p w:rsidR="001470B7" w:rsidRDefault="001470B7" w:rsidP="001470B7">
      <w:pPr>
        <w:pStyle w:val="NormalWeb"/>
        <w:spacing w:before="240" w:beforeAutospacing="0" w:after="240" w:afterAutospacing="0"/>
        <w:ind w:left="0" w:right="0"/>
      </w:pPr>
      <w:r>
        <w:rPr>
          <w:b/>
        </w:rPr>
        <w:t xml:space="preserve">1722 </w:t>
      </w:r>
      <w:r w:rsidR="005148AA">
        <w:rPr>
          <w:b/>
        </w:rPr>
        <w:t xml:space="preserve">- </w:t>
      </w:r>
      <w:r>
        <w:rPr>
          <w:b/>
        </w:rPr>
        <w:t xml:space="preserve">May 15 </w:t>
      </w:r>
      <w:r>
        <w:t xml:space="preserve">– </w:t>
      </w:r>
      <w:r>
        <w:rPr>
          <w:b/>
          <w:u w:val="single"/>
        </w:rPr>
        <w:t>VA</w:t>
      </w:r>
      <w:r w:rsidR="005148AA">
        <w:rPr>
          <w:b/>
          <w:u w:val="single"/>
        </w:rPr>
        <w:t xml:space="preserve"> </w:t>
      </w:r>
      <w:r w:rsidR="005148AA" w:rsidRPr="00FF72BE">
        <w:rPr>
          <w:b/>
          <w:u w:val="single"/>
        </w:rPr>
        <w:t>Brunswick</w:t>
      </w:r>
      <w:r w:rsidRPr="005148AA">
        <w:rPr>
          <w:b/>
        </w:rPr>
        <w:t xml:space="preserve"> </w:t>
      </w:r>
      <w:r w:rsidR="005148AA" w:rsidRPr="005148AA">
        <w:rPr>
          <w:b/>
        </w:rPr>
        <w:t>–</w:t>
      </w:r>
      <w:r w:rsidRPr="005148AA">
        <w:rPr>
          <w:b/>
        </w:rPr>
        <w:t xml:space="preserve"> </w:t>
      </w:r>
      <w:r w:rsidR="005148AA" w:rsidRPr="005148AA">
        <w:rPr>
          <w:b/>
        </w:rPr>
        <w:t xml:space="preserve">Admin - </w:t>
      </w:r>
      <w:r w:rsidRPr="005148AA">
        <w:rPr>
          <w:b/>
        </w:rPr>
        <w:t xml:space="preserve">Robert Mumford &amp; </w:t>
      </w:r>
      <w:r w:rsidRPr="00F30B77">
        <w:rPr>
          <w:b/>
        </w:rPr>
        <w:t>John Anderson</w:t>
      </w:r>
      <w:r w:rsidR="005148AA">
        <w:t xml:space="preserve"> Gents – Land patent for </w:t>
      </w:r>
      <w:r>
        <w:t>2811 acs. in a fork of Cock’s Cr; 14 Lbs., 5 Shill.  (</w:t>
      </w:r>
      <w:r w:rsidR="003D5293">
        <w:t xml:space="preserve">Nugent III, </w:t>
      </w:r>
      <w:r>
        <w:t>p. 232)</w:t>
      </w:r>
    </w:p>
    <w:p w:rsidR="001470B7" w:rsidRDefault="001470B7" w:rsidP="001470B7">
      <w:pPr>
        <w:pStyle w:val="NormalWeb"/>
        <w:spacing w:before="240" w:beforeAutospacing="0" w:after="240" w:afterAutospacing="0"/>
        <w:ind w:left="0" w:right="0"/>
      </w:pPr>
      <w:r>
        <w:rPr>
          <w:b/>
        </w:rPr>
        <w:t xml:space="preserve">1722 </w:t>
      </w:r>
      <w:r w:rsidR="002D7FD5">
        <w:rPr>
          <w:b/>
        </w:rPr>
        <w:t xml:space="preserve">- </w:t>
      </w:r>
      <w:r>
        <w:rPr>
          <w:b/>
        </w:rPr>
        <w:t xml:space="preserve">Oct 9 </w:t>
      </w:r>
      <w:r>
        <w:t xml:space="preserve">– </w:t>
      </w:r>
      <w:r w:rsidRPr="00F140C2">
        <w:rPr>
          <w:b/>
          <w:u w:val="single"/>
        </w:rPr>
        <w:t>NC</w:t>
      </w:r>
      <w:r w:rsidR="005148AA">
        <w:rPr>
          <w:b/>
          <w:u w:val="single"/>
        </w:rPr>
        <w:t xml:space="preserve"> </w:t>
      </w:r>
      <w:r w:rsidR="005148AA" w:rsidRPr="00F140C2">
        <w:rPr>
          <w:b/>
          <w:u w:val="single"/>
        </w:rPr>
        <w:t>Craven</w:t>
      </w:r>
      <w:r w:rsidRPr="005148AA">
        <w:rPr>
          <w:b/>
        </w:rPr>
        <w:t xml:space="preserve"> – </w:t>
      </w:r>
      <w:r w:rsidR="005148AA" w:rsidRPr="005148AA">
        <w:rPr>
          <w:b/>
        </w:rPr>
        <w:t xml:space="preserve">Admin - </w:t>
      </w:r>
      <w:r w:rsidRPr="005148AA">
        <w:rPr>
          <w:b/>
        </w:rPr>
        <w:t>Thomas Knight</w:t>
      </w:r>
      <w:r>
        <w:t xml:space="preserve"> </w:t>
      </w:r>
      <w:r w:rsidR="005148AA">
        <w:t xml:space="preserve">- </w:t>
      </w:r>
      <w:r>
        <w:t>witnesses the will of William Handcock. (Grimes 1910, p. 149)</w:t>
      </w:r>
      <w:r w:rsidR="002D7FD5">
        <w:t xml:space="preserve">  </w:t>
      </w:r>
      <w:r w:rsidR="006C633A" w:rsidRPr="00892C6C">
        <w:rPr>
          <w:b/>
        </w:rPr>
        <w:t>Note</w:t>
      </w:r>
      <w:r w:rsidR="006C633A">
        <w:t xml:space="preserve">: </w:t>
      </w:r>
      <w:r>
        <w:t xml:space="preserve">This </w:t>
      </w:r>
      <w:r w:rsidR="005148AA">
        <w:t>m</w:t>
      </w:r>
      <w:r w:rsidR="002D7FD5">
        <w:t>y</w:t>
      </w:r>
      <w:r w:rsidR="005148AA">
        <w:t xml:space="preserve"> be</w:t>
      </w:r>
      <w:r>
        <w:t xml:space="preserve"> Thomas Knight of Northumberland. He disappears from there in 1710.</w:t>
      </w:r>
    </w:p>
    <w:p w:rsidR="001470B7" w:rsidRDefault="001470B7" w:rsidP="001470B7">
      <w:pPr>
        <w:pStyle w:val="NormalWeb"/>
        <w:spacing w:before="240" w:beforeAutospacing="0" w:after="240" w:afterAutospacing="0"/>
        <w:ind w:left="0" w:right="0"/>
      </w:pPr>
      <w:r>
        <w:rPr>
          <w:b/>
        </w:rPr>
        <w:t xml:space="preserve">1723 </w:t>
      </w:r>
      <w:r w:rsidR="00213D47">
        <w:rPr>
          <w:b/>
        </w:rPr>
        <w:t xml:space="preserve">- </w:t>
      </w:r>
      <w:r>
        <w:rPr>
          <w:b/>
        </w:rPr>
        <w:t xml:space="preserve">Jan 24 </w:t>
      </w:r>
      <w:r>
        <w:t xml:space="preserve">– </w:t>
      </w:r>
      <w:r w:rsidRPr="00F140C2">
        <w:rPr>
          <w:b/>
          <w:u w:val="single"/>
        </w:rPr>
        <w:t>NC</w:t>
      </w:r>
      <w:r w:rsidR="00213D47">
        <w:rPr>
          <w:b/>
          <w:u w:val="single"/>
        </w:rPr>
        <w:t xml:space="preserve"> </w:t>
      </w:r>
      <w:r w:rsidR="00213D47" w:rsidRPr="00476081">
        <w:rPr>
          <w:b/>
          <w:u w:val="single"/>
        </w:rPr>
        <w:t>Bertie</w:t>
      </w:r>
      <w:r w:rsidRPr="00D0683C">
        <w:rPr>
          <w:b/>
        </w:rPr>
        <w:t xml:space="preserve"> </w:t>
      </w:r>
      <w:r w:rsidR="00213D47" w:rsidRPr="00D0683C">
        <w:rPr>
          <w:b/>
        </w:rPr>
        <w:t>–</w:t>
      </w:r>
      <w:r w:rsidRPr="00D0683C">
        <w:rPr>
          <w:b/>
        </w:rPr>
        <w:t xml:space="preserve"> </w:t>
      </w:r>
      <w:r w:rsidR="00213D47" w:rsidRPr="00D0683C">
        <w:rPr>
          <w:b/>
        </w:rPr>
        <w:t xml:space="preserve">Admin - </w:t>
      </w:r>
      <w:r w:rsidRPr="00D0683C">
        <w:rPr>
          <w:b/>
        </w:rPr>
        <w:t>Robert Lan</w:t>
      </w:r>
      <w:r w:rsidR="00862830" w:rsidRPr="00D0683C">
        <w:rPr>
          <w:b/>
        </w:rPr>
        <w:t>ier</w:t>
      </w:r>
      <w:r w:rsidRPr="00D0683C">
        <w:rPr>
          <w:b/>
        </w:rPr>
        <w:t xml:space="preserve"> (Lan</w:t>
      </w:r>
      <w:r w:rsidR="00862830" w:rsidRPr="00D0683C">
        <w:rPr>
          <w:b/>
        </w:rPr>
        <w:t>e</w:t>
      </w:r>
      <w:r w:rsidRPr="00D0683C">
        <w:rPr>
          <w:b/>
        </w:rPr>
        <w:t xml:space="preserve">er) </w:t>
      </w:r>
      <w:r w:rsidR="003D5293">
        <w:rPr>
          <w:b/>
        </w:rPr>
        <w:t xml:space="preserve">- </w:t>
      </w:r>
      <w:r w:rsidRPr="003D5293">
        <w:t xml:space="preserve">&amp; wife Sarah </w:t>
      </w:r>
      <w:r w:rsidR="003D5293">
        <w:t xml:space="preserve">Sell </w:t>
      </w:r>
      <w:r w:rsidRPr="003D5293">
        <w:t>to James Sp</w:t>
      </w:r>
      <w:r w:rsidR="002D7FD5" w:rsidRPr="003D5293">
        <w:t>i</w:t>
      </w:r>
      <w:r w:rsidRPr="003D5293">
        <w:t>er of Nansemond Co. VA</w:t>
      </w:r>
      <w:r w:rsidR="003D5293">
        <w:t>:</w:t>
      </w:r>
      <w:r w:rsidR="00D0683C">
        <w:rPr>
          <w:b/>
        </w:rPr>
        <w:t xml:space="preserve"> </w:t>
      </w:r>
      <w:r>
        <w:t>25 pds for 420 acs. “lately taken up &amp; pattened” by Robert Laneer dated April 1, 1723. On Spring Branch adj. Anthony Williams, James Sumner on Ahotsky. Wit: Charles Jones, William Mears. Feb. Court 1723 – Same date and participants: Spier pd 25 pds for 300 acs. On Ahotskey Ridge. (</w:t>
      </w:r>
      <w:r w:rsidR="002D7FD5">
        <w:t xml:space="preserve">Mary Bell, </w:t>
      </w:r>
      <w:r>
        <w:t>p. 9 )</w:t>
      </w:r>
    </w:p>
    <w:p w:rsidR="001470B7" w:rsidRDefault="001470B7" w:rsidP="001470B7">
      <w:pPr>
        <w:pStyle w:val="NormalWeb"/>
        <w:spacing w:before="240" w:beforeAutospacing="0" w:after="240" w:afterAutospacing="0"/>
        <w:ind w:left="0" w:right="0"/>
      </w:pPr>
      <w:r>
        <w:rPr>
          <w:b/>
        </w:rPr>
        <w:t xml:space="preserve">1723 </w:t>
      </w:r>
      <w:r w:rsidR="00D0683C">
        <w:rPr>
          <w:b/>
        </w:rPr>
        <w:t xml:space="preserve">- </w:t>
      </w:r>
      <w:r>
        <w:rPr>
          <w:b/>
        </w:rPr>
        <w:t xml:space="preserve">Mar 5 </w:t>
      </w:r>
      <w:r>
        <w:t xml:space="preserve">– </w:t>
      </w:r>
      <w:r w:rsidRPr="00F140C2">
        <w:rPr>
          <w:b/>
          <w:u w:val="single"/>
        </w:rPr>
        <w:t>NC</w:t>
      </w:r>
      <w:r w:rsidR="00D0683C">
        <w:rPr>
          <w:b/>
          <w:u w:val="single"/>
        </w:rPr>
        <w:t xml:space="preserve"> Pasquotank</w:t>
      </w:r>
      <w:r w:rsidRPr="00D0683C">
        <w:rPr>
          <w:b/>
        </w:rPr>
        <w:t xml:space="preserve"> – </w:t>
      </w:r>
      <w:r w:rsidR="00D0683C" w:rsidRPr="00D0683C">
        <w:rPr>
          <w:b/>
        </w:rPr>
        <w:t>Will -</w:t>
      </w:r>
      <w:r w:rsidRPr="00D0683C">
        <w:rPr>
          <w:b/>
        </w:rPr>
        <w:t xml:space="preserve"> Daniel Richardson</w:t>
      </w:r>
      <w:r w:rsidR="00D0683C">
        <w:t xml:space="preserve"> - </w:t>
      </w:r>
      <w:r>
        <w:t xml:space="preserve">Legatee: Mrs. </w:t>
      </w:r>
      <w:r w:rsidRPr="0067700B">
        <w:rPr>
          <w:b/>
        </w:rPr>
        <w:t>Ann Knight</w:t>
      </w:r>
      <w:r>
        <w:t xml:space="preserve">, wife of </w:t>
      </w:r>
      <w:r w:rsidRPr="009A2D34">
        <w:rPr>
          <w:b/>
        </w:rPr>
        <w:t>Lewis Alexander Knight</w:t>
      </w:r>
      <w:r>
        <w:t>. (Grimes 1910, p. 313)</w:t>
      </w:r>
    </w:p>
    <w:p w:rsidR="009E0616" w:rsidRDefault="009E0616" w:rsidP="009E0616">
      <w:pPr>
        <w:pStyle w:val="NormalWeb"/>
        <w:spacing w:before="240" w:beforeAutospacing="0" w:after="240" w:afterAutospacing="0"/>
        <w:ind w:left="0" w:right="0"/>
      </w:pPr>
      <w:r>
        <w:rPr>
          <w:b/>
        </w:rPr>
        <w:t xml:space="preserve">1723 - Apr 26 </w:t>
      </w:r>
      <w:r>
        <w:t xml:space="preserve">–  </w:t>
      </w:r>
      <w:r w:rsidRPr="00F140C2">
        <w:rPr>
          <w:b/>
          <w:u w:val="single"/>
        </w:rPr>
        <w:t>NC</w:t>
      </w:r>
      <w:r>
        <w:rPr>
          <w:b/>
          <w:u w:val="single"/>
        </w:rPr>
        <w:t xml:space="preserve"> </w:t>
      </w:r>
      <w:r w:rsidRPr="00476081">
        <w:rPr>
          <w:b/>
          <w:u w:val="single"/>
        </w:rPr>
        <w:t>Bertie</w:t>
      </w:r>
      <w:r w:rsidRPr="005148AA">
        <w:rPr>
          <w:b/>
        </w:rPr>
        <w:t xml:space="preserve"> – Admin - John Cott</w:t>
      </w:r>
      <w:r>
        <w:rPr>
          <w:b/>
        </w:rPr>
        <w:t>e</w:t>
      </w:r>
      <w:r w:rsidRPr="005148AA">
        <w:rPr>
          <w:b/>
        </w:rPr>
        <w:t xml:space="preserve">n </w:t>
      </w:r>
      <w:r>
        <w:rPr>
          <w:b/>
        </w:rPr>
        <w:t xml:space="preserve">- </w:t>
      </w:r>
      <w:r w:rsidRPr="003D5293">
        <w:t xml:space="preserve">&amp; wife Martha </w:t>
      </w:r>
      <w:r>
        <w:t xml:space="preserve">sell </w:t>
      </w:r>
      <w:r w:rsidRPr="003D5293">
        <w:t>to John Spier</w:t>
      </w:r>
      <w:r>
        <w:t xml:space="preserve">: 221 pds. 10 sh. for 300 acs. NW Horsky (Ahorskey) surveyed by Thomas Diall. Patent dated June 8, 1719. Adj. John Cotten JR, Col. Maule. Wit: William Martin, Thomas Jordan, Thomas Jenkins. May Court 1723. John Sutton D. C/C. (Bell 1997, p. 3)  </w:t>
      </w:r>
      <w:r w:rsidRPr="003D5293">
        <w:rPr>
          <w:b/>
        </w:rPr>
        <w:t>Note</w:t>
      </w:r>
      <w:r>
        <w:t>: Patience Cotten, daughter of John and Martha Godwin Cotten, married John Spier (1656-1740) and their granddaughter, Terece Spier, married Robert Knight, son of John Knight (1705-1770) and Isabell Carter.</w:t>
      </w:r>
    </w:p>
    <w:p w:rsidR="005148AA" w:rsidRDefault="005148AA" w:rsidP="001470B7">
      <w:pPr>
        <w:pStyle w:val="NormalWeb"/>
        <w:spacing w:before="240" w:beforeAutospacing="0" w:after="240" w:afterAutospacing="0"/>
        <w:ind w:left="0" w:right="0"/>
      </w:pPr>
      <w:r w:rsidRPr="005148AA">
        <w:rPr>
          <w:b/>
        </w:rPr>
        <w:t xml:space="preserve">1723 – May 23 – </w:t>
      </w:r>
      <w:r w:rsidRPr="005148AA">
        <w:rPr>
          <w:b/>
          <w:u w:val="single"/>
        </w:rPr>
        <w:t>NC Bertie</w:t>
      </w:r>
      <w:r w:rsidRPr="005148AA">
        <w:rPr>
          <w:b/>
        </w:rPr>
        <w:t xml:space="preserve"> – Court – John Cott</w:t>
      </w:r>
      <w:r w:rsidR="00681019">
        <w:rPr>
          <w:b/>
        </w:rPr>
        <w:t>e</w:t>
      </w:r>
      <w:r w:rsidRPr="005148AA">
        <w:rPr>
          <w:b/>
        </w:rPr>
        <w:t>n</w:t>
      </w:r>
      <w:r>
        <w:t xml:space="preserve"> - </w:t>
      </w:r>
      <w:r w:rsidRPr="005148AA">
        <w:t>Superior Ct held at Edenton 1723</w:t>
      </w:r>
      <w:r>
        <w:t>:</w:t>
      </w:r>
      <w:r w:rsidRPr="005148AA">
        <w:t>John Cotten, Esq., had sued John Grey, of Bertie precinct, gentleman. On appeal from a precinct ct. held at the house of James Howard at “Ahotsky,” on 14 May, 1723.</w:t>
      </w:r>
      <w:r>
        <w:t xml:space="preserve"> (</w:t>
      </w:r>
      <w:r w:rsidRPr="005148AA">
        <w:t>J</w:t>
      </w:r>
      <w:r>
        <w:t xml:space="preserve">. </w:t>
      </w:r>
      <w:r w:rsidRPr="005148AA">
        <w:t>W</w:t>
      </w:r>
      <w:r>
        <w:t>.</w:t>
      </w:r>
      <w:r w:rsidRPr="005148AA">
        <w:t xml:space="preserve"> Moore V</w:t>
      </w:r>
      <w:r w:rsidR="003D5293">
        <w:t xml:space="preserve"> </w:t>
      </w:r>
      <w:r w:rsidRPr="005148AA">
        <w:t>1</w:t>
      </w:r>
      <w:r>
        <w:t xml:space="preserve">, p. </w:t>
      </w:r>
      <w:r w:rsidRPr="005148AA">
        <w:t>49</w:t>
      </w:r>
      <w:r>
        <w:t>)</w:t>
      </w:r>
    </w:p>
    <w:p w:rsidR="001470B7" w:rsidRDefault="001470B7" w:rsidP="001470B7">
      <w:pPr>
        <w:pStyle w:val="NormalWeb"/>
        <w:spacing w:before="240" w:beforeAutospacing="0" w:after="240" w:afterAutospacing="0"/>
        <w:ind w:left="0" w:right="0"/>
      </w:pPr>
      <w:r>
        <w:rPr>
          <w:b/>
        </w:rPr>
        <w:t xml:space="preserve">1723 </w:t>
      </w:r>
      <w:r w:rsidR="00147292">
        <w:rPr>
          <w:b/>
        </w:rPr>
        <w:t xml:space="preserve">- </w:t>
      </w:r>
      <w:r>
        <w:rPr>
          <w:b/>
        </w:rPr>
        <w:t xml:space="preserve">May </w:t>
      </w:r>
      <w:r>
        <w:t xml:space="preserve">– </w:t>
      </w:r>
      <w:r w:rsidRPr="003D7BAA">
        <w:rPr>
          <w:b/>
          <w:u w:val="single"/>
        </w:rPr>
        <w:t>VA</w:t>
      </w:r>
      <w:r w:rsidR="00147292">
        <w:rPr>
          <w:b/>
          <w:u w:val="single"/>
        </w:rPr>
        <w:t xml:space="preserve"> </w:t>
      </w:r>
      <w:r w:rsidR="00147292" w:rsidRPr="003D7BAA">
        <w:rPr>
          <w:b/>
          <w:u w:val="single"/>
        </w:rPr>
        <w:t>Jamestown</w:t>
      </w:r>
      <w:r w:rsidRPr="00D0683C">
        <w:rPr>
          <w:b/>
        </w:rPr>
        <w:t xml:space="preserve"> </w:t>
      </w:r>
      <w:r w:rsidR="00D0683C" w:rsidRPr="00D0683C">
        <w:rPr>
          <w:b/>
        </w:rPr>
        <w:t>–</w:t>
      </w:r>
      <w:r w:rsidRPr="00D0683C">
        <w:rPr>
          <w:b/>
        </w:rPr>
        <w:t xml:space="preserve"> </w:t>
      </w:r>
      <w:r w:rsidR="00D0683C" w:rsidRPr="00D0683C">
        <w:rPr>
          <w:b/>
        </w:rPr>
        <w:t xml:space="preserve">Info - </w:t>
      </w:r>
      <w:r>
        <w:t xml:space="preserve">As part of a long act devoted to "the better government of Negros, Mulattos, and Indians, bond or free," the General Assembly declares "That no free negro, mullatto, or indian whatsoever, hereafter have any vote </w:t>
      </w:r>
      <w:r>
        <w:lastRenderedPageBreak/>
        <w:t>at the election of burgesses, or any other election whatsoever." The law also restricts a master's ability to free his slaves.</w:t>
      </w:r>
      <w:r w:rsidR="00D0683C">
        <w:t xml:space="preserve"> (Ency. of VA online)</w:t>
      </w:r>
    </w:p>
    <w:p w:rsidR="005148AA" w:rsidRDefault="005148AA" w:rsidP="001470B7">
      <w:pPr>
        <w:pStyle w:val="NormalWeb"/>
        <w:spacing w:before="240" w:beforeAutospacing="0" w:after="240" w:afterAutospacing="0"/>
        <w:ind w:left="0" w:right="0"/>
      </w:pPr>
      <w:r w:rsidRPr="005148AA">
        <w:rPr>
          <w:b/>
        </w:rPr>
        <w:t xml:space="preserve">1723 – Aug 8 – </w:t>
      </w:r>
      <w:r w:rsidRPr="005148AA">
        <w:rPr>
          <w:b/>
          <w:u w:val="single"/>
        </w:rPr>
        <w:t>NC Bertie</w:t>
      </w:r>
      <w:r w:rsidRPr="005148AA">
        <w:rPr>
          <w:b/>
        </w:rPr>
        <w:t xml:space="preserve"> – Admin – John Cott</w:t>
      </w:r>
      <w:r w:rsidR="00681019">
        <w:rPr>
          <w:b/>
        </w:rPr>
        <w:t>e</w:t>
      </w:r>
      <w:r w:rsidRPr="005148AA">
        <w:rPr>
          <w:b/>
        </w:rPr>
        <w:t xml:space="preserve">n </w:t>
      </w:r>
      <w:r>
        <w:t xml:space="preserve">– Land sale to Richard Holland: </w:t>
      </w:r>
      <w:r w:rsidRPr="005148AA">
        <w:t xml:space="preserve">land on the south side of the Roanoke River and Broad Meadow adjoining John </w:t>
      </w:r>
      <w:r w:rsidR="00681019">
        <w:t>Green</w:t>
      </w:r>
      <w:r w:rsidRPr="005148AA">
        <w:t>; part of a patent granted Cott</w:t>
      </w:r>
      <w:r w:rsidR="00681019">
        <w:t>e</w:t>
      </w:r>
      <w:r w:rsidRPr="005148AA">
        <w:t>n. wit; William Whitfield, John Scott</w:t>
      </w:r>
      <w:r>
        <w:t>. (</w:t>
      </w:r>
      <w:r w:rsidRPr="005148AA">
        <w:t>Bertie County Deed B193</w:t>
      </w:r>
      <w:r>
        <w:t>,</w:t>
      </w:r>
      <w:r w:rsidRPr="005148AA">
        <w:t xml:space="preserve"> proven in November Court 1726</w:t>
      </w:r>
      <w:r>
        <w:t>)</w:t>
      </w:r>
    </w:p>
    <w:p w:rsidR="00A505CF" w:rsidRDefault="00A505CF" w:rsidP="00A505CF">
      <w:r w:rsidRPr="00567940">
        <w:rPr>
          <w:b/>
        </w:rPr>
        <w:t>1723 – Sep 5 –</w:t>
      </w:r>
      <w:r w:rsidRPr="00567940">
        <w:rPr>
          <w:b/>
          <w:u w:val="single"/>
        </w:rPr>
        <w:t xml:space="preserve"> VA Surry</w:t>
      </w:r>
      <w:r w:rsidR="00E432F6">
        <w:rPr>
          <w:b/>
          <w:u w:val="single"/>
        </w:rPr>
        <w:t>/Sussex</w:t>
      </w:r>
      <w:r w:rsidRPr="00567940">
        <w:rPr>
          <w:b/>
        </w:rPr>
        <w:t xml:space="preserve"> – Admin – Phillip Jones</w:t>
      </w:r>
      <w:r w:rsidRPr="00567940">
        <w:t xml:space="preserve"> – Land patent for 180 acs on N. side of Nottoway Riv , S side of Sappony Creek, adj. Robert Jone</w:t>
      </w:r>
      <w:r w:rsidR="00681019">
        <w:t>s</w:t>
      </w:r>
      <w:r w:rsidRPr="00567940">
        <w:t>; by the Rockey branch, 20 Shill. (Nugent III, p. 253)</w:t>
      </w:r>
    </w:p>
    <w:p w:rsidR="00A505CF" w:rsidRDefault="00A505CF" w:rsidP="00A505CF">
      <w:r w:rsidRPr="00B6754D">
        <w:rPr>
          <w:b/>
        </w:rPr>
        <w:t>1723 – Sep 5 –</w:t>
      </w:r>
      <w:r w:rsidRPr="00752D9B">
        <w:rPr>
          <w:b/>
        </w:rPr>
        <w:t xml:space="preserve"> </w:t>
      </w:r>
      <w:r w:rsidRPr="00B6754D">
        <w:rPr>
          <w:b/>
          <w:u w:val="single"/>
        </w:rPr>
        <w:t>VA Surry</w:t>
      </w:r>
      <w:r w:rsidR="00E432F6">
        <w:rPr>
          <w:b/>
          <w:u w:val="single"/>
        </w:rPr>
        <w:t>/Sussex</w:t>
      </w:r>
      <w:r w:rsidRPr="00B6754D">
        <w:rPr>
          <w:b/>
        </w:rPr>
        <w:t xml:space="preserve"> – Admin – </w:t>
      </w:r>
      <w:r>
        <w:rPr>
          <w:b/>
        </w:rPr>
        <w:t>Robert Webb JR</w:t>
      </w:r>
      <w:r w:rsidRPr="008A1F83">
        <w:t xml:space="preserve"> </w:t>
      </w:r>
      <w:r>
        <w:t>– Land patent for 295 acs on S. side of Nottoway Riv., 30 Shill. (Nugent III, p. 253)</w:t>
      </w:r>
    </w:p>
    <w:p w:rsidR="00A505CF" w:rsidRDefault="00A505CF" w:rsidP="00A505CF">
      <w:r w:rsidRPr="00B6754D">
        <w:rPr>
          <w:b/>
        </w:rPr>
        <w:t>1723 – Sep 5 –</w:t>
      </w:r>
      <w:r w:rsidRPr="00B6754D">
        <w:rPr>
          <w:b/>
          <w:u w:val="single"/>
        </w:rPr>
        <w:t xml:space="preserve"> VA Surry</w:t>
      </w:r>
      <w:r w:rsidR="00E432F6">
        <w:rPr>
          <w:b/>
          <w:u w:val="single"/>
        </w:rPr>
        <w:t>/Sussex</w:t>
      </w:r>
      <w:r w:rsidRPr="00B6754D">
        <w:rPr>
          <w:b/>
        </w:rPr>
        <w:t xml:space="preserve"> – Admin – </w:t>
      </w:r>
      <w:r>
        <w:rPr>
          <w:b/>
        </w:rPr>
        <w:t>William Phillips</w:t>
      </w:r>
      <w:r w:rsidRPr="008A1F83">
        <w:t xml:space="preserve"> – Land patent for 150 acs S. side of the Black Water Swamp; adj Joseph Wall, James Wall &amp; Richard Hill; 15 Shill. (Nugent III, p. 253)</w:t>
      </w:r>
    </w:p>
    <w:p w:rsidR="00B6754D" w:rsidRDefault="00B6754D" w:rsidP="001470B7">
      <w:pPr>
        <w:pStyle w:val="NormalWeb"/>
        <w:spacing w:before="240" w:beforeAutospacing="0" w:after="240" w:afterAutospacing="0"/>
        <w:ind w:left="0" w:right="0"/>
      </w:pPr>
      <w:r w:rsidRPr="00B6754D">
        <w:rPr>
          <w:b/>
        </w:rPr>
        <w:t>1723 – Sep 5 –</w:t>
      </w:r>
      <w:r w:rsidRPr="00B6754D">
        <w:rPr>
          <w:b/>
          <w:u w:val="single"/>
        </w:rPr>
        <w:t xml:space="preserve"> VA Surry</w:t>
      </w:r>
      <w:r w:rsidR="00E432F6">
        <w:rPr>
          <w:b/>
          <w:u w:val="single"/>
        </w:rPr>
        <w:t>/Sussex</w:t>
      </w:r>
      <w:r w:rsidRPr="00B6754D">
        <w:rPr>
          <w:b/>
        </w:rPr>
        <w:t xml:space="preserve"> – Admin – John Roberts </w:t>
      </w:r>
      <w:r>
        <w:t>– Land patent for 235 acs N. side of Nottoway Rive, 25 Shill. (Nugent III, p. 254)</w:t>
      </w:r>
    </w:p>
    <w:p w:rsidR="001470B7" w:rsidRDefault="001470B7" w:rsidP="001470B7">
      <w:pPr>
        <w:pStyle w:val="NormalWeb"/>
        <w:spacing w:before="240" w:beforeAutospacing="0" w:after="240" w:afterAutospacing="0"/>
        <w:ind w:left="0" w:right="0"/>
      </w:pPr>
      <w:r>
        <w:rPr>
          <w:b/>
        </w:rPr>
        <w:t xml:space="preserve">1723 </w:t>
      </w:r>
      <w:r w:rsidR="00610252">
        <w:rPr>
          <w:b/>
        </w:rPr>
        <w:t xml:space="preserve">- </w:t>
      </w:r>
      <w:r>
        <w:rPr>
          <w:b/>
        </w:rPr>
        <w:t xml:space="preserve">Sep 5 </w:t>
      </w:r>
      <w:r>
        <w:t xml:space="preserve">– </w:t>
      </w:r>
      <w:r>
        <w:rPr>
          <w:b/>
          <w:u w:val="single"/>
        </w:rPr>
        <w:t>VA</w:t>
      </w:r>
      <w:r w:rsidR="00147292">
        <w:rPr>
          <w:b/>
          <w:u w:val="single"/>
        </w:rPr>
        <w:t xml:space="preserve"> </w:t>
      </w:r>
      <w:r w:rsidR="00147292" w:rsidRPr="00F30B77">
        <w:rPr>
          <w:b/>
          <w:u w:val="single"/>
        </w:rPr>
        <w:t>Surry</w:t>
      </w:r>
      <w:r w:rsidR="00E432F6">
        <w:rPr>
          <w:b/>
          <w:u w:val="single"/>
        </w:rPr>
        <w:t>/Sussex</w:t>
      </w:r>
      <w:r w:rsidRPr="00610252">
        <w:rPr>
          <w:b/>
        </w:rPr>
        <w:t xml:space="preserve"> </w:t>
      </w:r>
      <w:r w:rsidR="00147292" w:rsidRPr="00610252">
        <w:rPr>
          <w:b/>
        </w:rPr>
        <w:t>–</w:t>
      </w:r>
      <w:r w:rsidRPr="00610252">
        <w:rPr>
          <w:b/>
        </w:rPr>
        <w:t xml:space="preserve"> </w:t>
      </w:r>
      <w:r w:rsidR="00147292" w:rsidRPr="00610252">
        <w:rPr>
          <w:b/>
        </w:rPr>
        <w:t xml:space="preserve">Admin - </w:t>
      </w:r>
      <w:r w:rsidRPr="00610252">
        <w:rPr>
          <w:b/>
        </w:rPr>
        <w:t xml:space="preserve">Silvanus </w:t>
      </w:r>
      <w:r w:rsidR="00610252" w:rsidRPr="00610252">
        <w:rPr>
          <w:b/>
        </w:rPr>
        <w:t>Stokes</w:t>
      </w:r>
      <w:r>
        <w:t xml:space="preserve"> (</w:t>
      </w:r>
      <w:r w:rsidR="00610252">
        <w:t>Stoakes</w:t>
      </w:r>
      <w:r>
        <w:t>)</w:t>
      </w:r>
      <w:r w:rsidR="007F4F8A">
        <w:t xml:space="preserve"> – Land patent for</w:t>
      </w:r>
      <w:r>
        <w:t xml:space="preserve"> 380 acs. Surry Co; S. side of Nottoway River, &amp; on both sides of Racoon Sw;. 40 Shill. (</w:t>
      </w:r>
      <w:r w:rsidR="007F4F8A">
        <w:t>Nugent III, p. 254</w:t>
      </w:r>
      <w:r>
        <w:t xml:space="preserve">) </w:t>
      </w:r>
      <w:r w:rsidRPr="00681019">
        <w:rPr>
          <w:b/>
        </w:rPr>
        <w:t>Note</w:t>
      </w:r>
      <w:r>
        <w:t>: Sylvanus Stokes (1</w:t>
      </w:r>
      <w:r w:rsidR="00B64B41">
        <w:t>692</w:t>
      </w:r>
      <w:r>
        <w:t>-1766) and Cecilia Walker Stokes, were the parents of Elizabeth Stokes who married John Knight (d. 1791 Sussex VA)</w:t>
      </w:r>
    </w:p>
    <w:p w:rsidR="001470B7" w:rsidRDefault="001470B7" w:rsidP="001470B7">
      <w:pPr>
        <w:pStyle w:val="NormalWeb"/>
        <w:spacing w:before="240" w:beforeAutospacing="0" w:after="240" w:afterAutospacing="0"/>
        <w:ind w:left="0" w:right="0"/>
      </w:pPr>
      <w:r>
        <w:rPr>
          <w:b/>
        </w:rPr>
        <w:t xml:space="preserve">1723 </w:t>
      </w:r>
      <w:r w:rsidR="00B6754D">
        <w:rPr>
          <w:b/>
        </w:rPr>
        <w:t xml:space="preserve">- </w:t>
      </w:r>
      <w:r>
        <w:rPr>
          <w:b/>
        </w:rPr>
        <w:t xml:space="preserve">Sep 5 </w:t>
      </w:r>
      <w:r>
        <w:t xml:space="preserve">– </w:t>
      </w:r>
      <w:r>
        <w:rPr>
          <w:b/>
          <w:u w:val="single"/>
        </w:rPr>
        <w:t>VA</w:t>
      </w:r>
      <w:r w:rsidR="00B6754D">
        <w:rPr>
          <w:b/>
          <w:u w:val="single"/>
        </w:rPr>
        <w:t xml:space="preserve"> </w:t>
      </w:r>
      <w:r w:rsidR="00B6754D" w:rsidRPr="00F30B77">
        <w:rPr>
          <w:b/>
          <w:u w:val="single"/>
        </w:rPr>
        <w:t>Surry</w:t>
      </w:r>
      <w:r w:rsidR="00E432F6">
        <w:rPr>
          <w:b/>
          <w:u w:val="single"/>
        </w:rPr>
        <w:t>/Sussex</w:t>
      </w:r>
      <w:r w:rsidRPr="00A505CF">
        <w:rPr>
          <w:b/>
        </w:rPr>
        <w:t xml:space="preserve"> – </w:t>
      </w:r>
      <w:r w:rsidR="00B6754D" w:rsidRPr="00A505CF">
        <w:rPr>
          <w:b/>
        </w:rPr>
        <w:t>Admin – Nicholas Calliham</w:t>
      </w:r>
      <w:r w:rsidR="00B6754D">
        <w:t xml:space="preserve"> - </w:t>
      </w:r>
      <w:r>
        <w:t xml:space="preserve">Land patent </w:t>
      </w:r>
      <w:r w:rsidR="00B6754D">
        <w:t xml:space="preserve">for 350 acs, S side of Nottoway Riv. Cor of </w:t>
      </w:r>
      <w:r>
        <w:t>John Anders</w:t>
      </w:r>
      <w:r w:rsidR="00B6754D">
        <w:t>on’s land.  (Nugent III, p. 254</w:t>
      </w:r>
      <w:r>
        <w:t xml:space="preserve">) </w:t>
      </w:r>
    </w:p>
    <w:p w:rsidR="00A505CF" w:rsidRDefault="00A505CF" w:rsidP="001470B7">
      <w:pPr>
        <w:pStyle w:val="NormalWeb"/>
        <w:spacing w:before="240" w:beforeAutospacing="0" w:after="240" w:afterAutospacing="0"/>
        <w:ind w:left="0" w:right="0"/>
      </w:pPr>
      <w:r w:rsidRPr="00A505CF">
        <w:rPr>
          <w:b/>
        </w:rPr>
        <w:t xml:space="preserve">1723 – 5 Sep – </w:t>
      </w:r>
      <w:r w:rsidRPr="00A505CF">
        <w:rPr>
          <w:b/>
          <w:u w:val="single"/>
        </w:rPr>
        <w:t>VA Surry</w:t>
      </w:r>
      <w:r w:rsidR="00E432F6">
        <w:rPr>
          <w:b/>
          <w:u w:val="single"/>
        </w:rPr>
        <w:t>/Sussex</w:t>
      </w:r>
      <w:r w:rsidRPr="00A505CF">
        <w:rPr>
          <w:b/>
        </w:rPr>
        <w:t xml:space="preserve"> – Admin – James Lee</w:t>
      </w:r>
      <w:r>
        <w:t xml:space="preserve"> – Land patent for 190 acs S side of the Three Creeks, 20 Shill. (Nugent III, p. 255)</w:t>
      </w:r>
    </w:p>
    <w:p w:rsidR="00A505CF" w:rsidRDefault="00A505CF" w:rsidP="00A505CF">
      <w:r w:rsidRPr="00A505CF">
        <w:rPr>
          <w:b/>
        </w:rPr>
        <w:t>1723 – Sep</w:t>
      </w:r>
      <w:r>
        <w:rPr>
          <w:b/>
        </w:rPr>
        <w:t xml:space="preserve"> 5</w:t>
      </w:r>
      <w:r w:rsidRPr="00A505CF">
        <w:rPr>
          <w:b/>
        </w:rPr>
        <w:t xml:space="preserve"> – </w:t>
      </w:r>
      <w:r w:rsidRPr="00A505CF">
        <w:rPr>
          <w:b/>
          <w:u w:val="single"/>
        </w:rPr>
        <w:t>VA Surry</w:t>
      </w:r>
      <w:r w:rsidR="00E432F6">
        <w:rPr>
          <w:b/>
          <w:u w:val="single"/>
        </w:rPr>
        <w:t>/Sussex</w:t>
      </w:r>
      <w:r w:rsidRPr="00A505CF">
        <w:rPr>
          <w:b/>
        </w:rPr>
        <w:t xml:space="preserve"> – Admin – </w:t>
      </w:r>
      <w:r>
        <w:rPr>
          <w:b/>
        </w:rPr>
        <w:t>John Jones JR</w:t>
      </w:r>
      <w:r w:rsidRPr="00567940">
        <w:t xml:space="preserve"> – Land patent for 95 acs N. side of Nottoway River, S side of Sappony Cr… land of Nathaniel Maloon, 10 Shill. (Nugent III, p. 255)</w:t>
      </w:r>
    </w:p>
    <w:p w:rsidR="00A505CF" w:rsidRPr="00567940" w:rsidRDefault="00A505CF" w:rsidP="00A505CF">
      <w:r w:rsidRPr="00A505CF">
        <w:rPr>
          <w:b/>
        </w:rPr>
        <w:t xml:space="preserve">1723 – 5 Sep – </w:t>
      </w:r>
      <w:r w:rsidRPr="00A505CF">
        <w:rPr>
          <w:b/>
          <w:u w:val="single"/>
        </w:rPr>
        <w:t>VA Surry</w:t>
      </w:r>
      <w:r w:rsidR="00E432F6">
        <w:rPr>
          <w:b/>
          <w:u w:val="single"/>
        </w:rPr>
        <w:t>/Sussex</w:t>
      </w:r>
      <w:r w:rsidRPr="00A505CF">
        <w:rPr>
          <w:b/>
        </w:rPr>
        <w:t xml:space="preserve"> – Admin – </w:t>
      </w:r>
      <w:r>
        <w:rPr>
          <w:b/>
        </w:rPr>
        <w:t>James Anderson</w:t>
      </w:r>
      <w:r>
        <w:t xml:space="preserve"> – Land patent for 100 acs S. side of the main Blackwater Sw; N side of the Pidgeon Sw, 10 Shill. (Nugent III, p. 256)</w:t>
      </w:r>
    </w:p>
    <w:p w:rsidR="001470B7" w:rsidRDefault="001470B7" w:rsidP="001470B7">
      <w:pPr>
        <w:pStyle w:val="NormalWeb"/>
        <w:spacing w:before="240" w:beforeAutospacing="0" w:after="240" w:afterAutospacing="0"/>
        <w:ind w:left="0" w:right="0"/>
      </w:pPr>
      <w:r>
        <w:rPr>
          <w:b/>
        </w:rPr>
        <w:t xml:space="preserve">1723 </w:t>
      </w:r>
      <w:r w:rsidR="00A505CF">
        <w:rPr>
          <w:b/>
        </w:rPr>
        <w:t xml:space="preserve">- </w:t>
      </w:r>
      <w:r>
        <w:rPr>
          <w:b/>
        </w:rPr>
        <w:t xml:space="preserve">Oct 6 </w:t>
      </w:r>
      <w:r>
        <w:t xml:space="preserve">– </w:t>
      </w:r>
      <w:r>
        <w:rPr>
          <w:b/>
          <w:u w:val="single"/>
        </w:rPr>
        <w:t>VA</w:t>
      </w:r>
      <w:r w:rsidR="00A505CF">
        <w:rPr>
          <w:b/>
          <w:u w:val="single"/>
        </w:rPr>
        <w:t xml:space="preserve"> </w:t>
      </w:r>
      <w:r w:rsidR="00A505CF" w:rsidRPr="00DE0882">
        <w:rPr>
          <w:b/>
          <w:u w:val="single"/>
        </w:rPr>
        <w:t>Gloucester</w:t>
      </w:r>
      <w:r w:rsidRPr="00A505CF">
        <w:rPr>
          <w:b/>
        </w:rPr>
        <w:t xml:space="preserve"> – </w:t>
      </w:r>
      <w:r w:rsidR="00A505CF" w:rsidRPr="00A505CF">
        <w:rPr>
          <w:b/>
        </w:rPr>
        <w:t xml:space="preserve">Admin - </w:t>
      </w:r>
      <w:r w:rsidRPr="00A505CF">
        <w:rPr>
          <w:b/>
        </w:rPr>
        <w:t>Samuel Clark</w:t>
      </w:r>
      <w:r>
        <w:t xml:space="preserve"> </w:t>
      </w:r>
      <w:r w:rsidR="00BD5479">
        <w:t xml:space="preserve">- </w:t>
      </w:r>
      <w:r>
        <w:t>witness to a deed between Augustine Smith of Spotsylvania County and Augustine Smith of Petsworth Parish, Gloucester County. Another witness is Rebeka Cohone</w:t>
      </w:r>
      <w:r w:rsidR="00681019">
        <w:t xml:space="preserve"> (Cone?)</w:t>
      </w:r>
      <w:r>
        <w:t>.  (Crozier 1905, p. 91)</w:t>
      </w:r>
      <w:r w:rsidR="00752D9B">
        <w:t xml:space="preserve"> </w:t>
      </w:r>
      <w:r w:rsidR="00752D9B" w:rsidRPr="00752D9B">
        <w:rPr>
          <w:b/>
        </w:rPr>
        <w:t>Note</w:t>
      </w:r>
      <w:r w:rsidR="00752D9B">
        <w:t xml:space="preserve">: It is now almost 50 years since a Samuel Clarke was “heir and next of kin” to Peter Knight of Gloucester so this must be a son. </w:t>
      </w:r>
      <w:r w:rsidR="00C76731">
        <w:t xml:space="preserve"> </w:t>
      </w:r>
    </w:p>
    <w:p w:rsidR="001470B7" w:rsidRDefault="001470B7" w:rsidP="001470B7">
      <w:pPr>
        <w:pStyle w:val="NormalWeb"/>
        <w:spacing w:before="240" w:beforeAutospacing="0" w:after="240" w:afterAutospacing="0"/>
        <w:ind w:left="0" w:right="0"/>
      </w:pPr>
      <w:r>
        <w:rPr>
          <w:b/>
        </w:rPr>
        <w:t xml:space="preserve">1723 </w:t>
      </w:r>
      <w:r w:rsidR="007F4F8A">
        <w:rPr>
          <w:b/>
        </w:rPr>
        <w:t xml:space="preserve">- </w:t>
      </w:r>
      <w:r>
        <w:rPr>
          <w:b/>
        </w:rPr>
        <w:t xml:space="preserve">Dec </w:t>
      </w:r>
      <w:r w:rsidRPr="006D3D13">
        <w:rPr>
          <w:b/>
        </w:rPr>
        <w:t>25 Dec</w:t>
      </w:r>
      <w:r>
        <w:t xml:space="preserve"> – </w:t>
      </w:r>
      <w:r w:rsidR="007F4F8A" w:rsidRPr="007F4F8A">
        <w:rPr>
          <w:b/>
          <w:u w:val="single"/>
        </w:rPr>
        <w:t>VA Spotsylvania</w:t>
      </w:r>
      <w:r w:rsidR="007F4F8A" w:rsidRPr="007F4F8A">
        <w:rPr>
          <w:b/>
        </w:rPr>
        <w:t xml:space="preserve"> – Admin - Leonard Knight</w:t>
      </w:r>
      <w:r w:rsidR="007F4F8A" w:rsidRPr="007F4F8A">
        <w:t xml:space="preserve"> (Night) - purchased 140 acres of land in Spts. from Francis Thornton of Essex Co. and Anthony Thornton of Stafford Co., Gent., for 530 lbs of tobacco yearly for 99 years. Rec. April 7, 1724. (Crozier)</w:t>
      </w:r>
      <w:r w:rsidR="007205D1">
        <w:t xml:space="preserve">  Note: Was this a Leonard Knight JR? </w:t>
      </w:r>
    </w:p>
    <w:p w:rsidR="001470B7" w:rsidRDefault="001470B7" w:rsidP="007F4F8A">
      <w:pPr>
        <w:pStyle w:val="NormalWeb"/>
        <w:spacing w:before="240" w:after="240"/>
        <w:ind w:left="0"/>
      </w:pPr>
      <w:r>
        <w:rPr>
          <w:b/>
        </w:rPr>
        <w:lastRenderedPageBreak/>
        <w:t xml:space="preserve">1724 </w:t>
      </w:r>
      <w:r>
        <w:t xml:space="preserve">– </w:t>
      </w:r>
      <w:r>
        <w:rPr>
          <w:b/>
          <w:u w:val="single"/>
        </w:rPr>
        <w:t>VA</w:t>
      </w:r>
      <w:r w:rsidR="00BD5479">
        <w:rPr>
          <w:b/>
          <w:u w:val="single"/>
        </w:rPr>
        <w:t xml:space="preserve"> </w:t>
      </w:r>
      <w:r w:rsidR="00BD5479" w:rsidRPr="00AB3420">
        <w:rPr>
          <w:b/>
          <w:u w:val="single"/>
        </w:rPr>
        <w:t>Stafford</w:t>
      </w:r>
      <w:r w:rsidRPr="00BD5479">
        <w:rPr>
          <w:b/>
        </w:rPr>
        <w:t xml:space="preserve"> –</w:t>
      </w:r>
      <w:r w:rsidR="00BD5479" w:rsidRPr="00BD5479">
        <w:rPr>
          <w:b/>
        </w:rPr>
        <w:t>Admin - Leonard Knight</w:t>
      </w:r>
      <w:r w:rsidR="00BD5479">
        <w:t xml:space="preserve"> - Overwharton Parish List of Tenders of Tobacco includes: James Fletcher, William Fletcher, Moses Fletcher, Aaron Fletcher, </w:t>
      </w:r>
      <w:r w:rsidR="00BD5479" w:rsidRPr="00681019">
        <w:rPr>
          <w:b/>
        </w:rPr>
        <w:t>Leonard Knight, Christopher Knight, Isaac Knight, Ephraim Knight.</w:t>
      </w:r>
      <w:r w:rsidR="00BD5479">
        <w:t xml:space="preserve"> (King 1961, pp. 157-165)</w:t>
      </w:r>
      <w:r w:rsidR="007F4F8A">
        <w:br/>
      </w:r>
      <w:r w:rsidR="00BD5479" w:rsidRPr="007F4F8A">
        <w:rPr>
          <w:b/>
        </w:rPr>
        <w:t>Note</w:t>
      </w:r>
      <w:r w:rsidR="00BD5479">
        <w:t>: Leonard’s son, Ephraim</w:t>
      </w:r>
      <w:r w:rsidR="00681019">
        <w:t>, whose birthdate we know,</w:t>
      </w:r>
      <w:r w:rsidR="00BD5479">
        <w:t xml:space="preserve"> would be just 18 at this time and it appears that </w:t>
      </w:r>
      <w:r w:rsidR="00752D9B">
        <w:t>Leonard</w:t>
      </w:r>
      <w:r w:rsidR="00BD5479">
        <w:t xml:space="preserve"> was listing additional sons, Christopher and Isaac</w:t>
      </w:r>
      <w:r w:rsidR="007E675C">
        <w:t xml:space="preserve"> who would likely need to be over 16 at least to be listed</w:t>
      </w:r>
      <w:r w:rsidR="00BD5479">
        <w:t>. They are listed in this order, so perhaps it indicates age, oldest to youngest?</w:t>
      </w:r>
      <w:r w:rsidR="007205D1">
        <w:t>T</w:t>
      </w:r>
      <w:r w:rsidR="00BD5479">
        <w:t xml:space="preserve">his record appears to indicate that there were earlier sons and that they must have been born before Capt. Peter died. </w:t>
      </w:r>
      <w:r w:rsidR="00681019">
        <w:t>This branch of Knights intermarried with the Fletchers of Stafford County</w:t>
      </w:r>
      <w:r w:rsidR="00752D9B">
        <w:t xml:space="preserve"> so I have included them also</w:t>
      </w:r>
      <w:r w:rsidR="00681019">
        <w:t>.</w:t>
      </w:r>
      <w:r w:rsidR="00BD5479">
        <w:t xml:space="preserve"> </w:t>
      </w:r>
    </w:p>
    <w:p w:rsidR="004B706E" w:rsidRDefault="004B706E" w:rsidP="004B706E">
      <w:pPr>
        <w:pStyle w:val="NormalWeb"/>
        <w:spacing w:before="240" w:after="240"/>
        <w:ind w:left="0"/>
      </w:pPr>
      <w:r w:rsidRPr="004B706E">
        <w:rPr>
          <w:b/>
        </w:rPr>
        <w:t>1724 – Feb 9 – VA Henrico – Admin – William Woodson</w:t>
      </w:r>
      <w:r>
        <w:t xml:space="preserve">: Land patent.  Grantee(s): William Woodson and </w:t>
      </w:r>
      <w:r w:rsidRPr="004B706E">
        <w:rPr>
          <w:b/>
        </w:rPr>
        <w:t>Benjamin Woodson Jr</w:t>
      </w:r>
      <w:r>
        <w:t>. 400 acres on the north side of James River, begg. &amp;c. standing on the south side Jinetoe Creek. (Land Office Patents No. 12, 1724-1726, p. 126 (Reel 11)  recorded copies of patents for land issued by the Secretary of the Colony serving as the colonial Land Office. The collection is housed in the Archives at the Library of Virginia.)</w:t>
      </w:r>
    </w:p>
    <w:p w:rsidR="001470B7" w:rsidRDefault="001470B7" w:rsidP="001470B7">
      <w:pPr>
        <w:pStyle w:val="NormalWeb"/>
        <w:spacing w:before="240" w:beforeAutospacing="0" w:after="240" w:afterAutospacing="0"/>
        <w:ind w:left="0" w:right="0"/>
      </w:pPr>
      <w:r>
        <w:rPr>
          <w:b/>
        </w:rPr>
        <w:t xml:space="preserve">1724 </w:t>
      </w:r>
      <w:r w:rsidR="00681019">
        <w:rPr>
          <w:b/>
        </w:rPr>
        <w:t xml:space="preserve">- </w:t>
      </w:r>
      <w:r>
        <w:rPr>
          <w:b/>
        </w:rPr>
        <w:t xml:space="preserve">Jul 9 </w:t>
      </w:r>
      <w:r>
        <w:t xml:space="preserve">– </w:t>
      </w:r>
      <w:r>
        <w:rPr>
          <w:b/>
          <w:u w:val="single"/>
        </w:rPr>
        <w:t>VA</w:t>
      </w:r>
      <w:r w:rsidR="00681019">
        <w:rPr>
          <w:b/>
          <w:u w:val="single"/>
        </w:rPr>
        <w:t xml:space="preserve"> Henrico</w:t>
      </w:r>
      <w:r w:rsidRPr="00681019">
        <w:rPr>
          <w:b/>
        </w:rPr>
        <w:t xml:space="preserve"> – </w:t>
      </w:r>
      <w:r w:rsidR="00681019" w:rsidRPr="00681019">
        <w:rPr>
          <w:b/>
        </w:rPr>
        <w:t xml:space="preserve">Admin - </w:t>
      </w:r>
      <w:r w:rsidRPr="00681019">
        <w:rPr>
          <w:b/>
        </w:rPr>
        <w:t>Francis Epes, Gent</w:t>
      </w:r>
      <w:r w:rsidR="00681019">
        <w:t xml:space="preserve"> – Land patent for</w:t>
      </w:r>
      <w:r>
        <w:t xml:space="preserve"> 1000 acres “N. side of Appamattocks Riv; Beg. </w:t>
      </w:r>
      <w:r w:rsidR="00681019">
        <w:t>a</w:t>
      </w:r>
      <w:r>
        <w:t xml:space="preserve">t Col. Francis Epes &amp; Company, in Wintopock Survey; to N. side of Capt. Henry Anderson’s road; to head of a br. </w:t>
      </w:r>
      <w:r w:rsidR="00681019">
        <w:t>o</w:t>
      </w:r>
      <w:r>
        <w:t>f Buckshorn Cr; to N. side of Wintopock main Cr. 5 Lbs. Money.” (</w:t>
      </w:r>
      <w:r w:rsidR="00681019">
        <w:t xml:space="preserve">Nugent III, </w:t>
      </w:r>
      <w:r>
        <w:t xml:space="preserve">p. 263) </w:t>
      </w:r>
    </w:p>
    <w:p w:rsidR="001470B7" w:rsidRDefault="001470B7" w:rsidP="001470B7">
      <w:pPr>
        <w:pStyle w:val="NormalWeb"/>
        <w:spacing w:before="240" w:beforeAutospacing="0" w:after="240" w:afterAutospacing="0"/>
        <w:ind w:left="0" w:right="0"/>
      </w:pPr>
      <w:r>
        <w:rPr>
          <w:b/>
        </w:rPr>
        <w:t xml:space="preserve">1724 </w:t>
      </w:r>
      <w:r w:rsidR="00681019">
        <w:rPr>
          <w:b/>
        </w:rPr>
        <w:t xml:space="preserve">- </w:t>
      </w:r>
      <w:r>
        <w:rPr>
          <w:b/>
        </w:rPr>
        <w:t xml:space="preserve">Jul 9 </w:t>
      </w:r>
      <w:r>
        <w:t xml:space="preserve">– </w:t>
      </w:r>
      <w:r>
        <w:rPr>
          <w:b/>
          <w:u w:val="single"/>
        </w:rPr>
        <w:t>VA</w:t>
      </w:r>
      <w:r w:rsidR="00681019">
        <w:rPr>
          <w:b/>
          <w:u w:val="single"/>
        </w:rPr>
        <w:t xml:space="preserve"> </w:t>
      </w:r>
      <w:r w:rsidR="00681019" w:rsidRPr="00AF68BB">
        <w:rPr>
          <w:b/>
          <w:u w:val="single"/>
        </w:rPr>
        <w:t>Henrico</w:t>
      </w:r>
      <w:r>
        <w:t xml:space="preserve"> </w:t>
      </w:r>
      <w:r w:rsidRPr="00752D9B">
        <w:rPr>
          <w:b/>
        </w:rPr>
        <w:t xml:space="preserve">– </w:t>
      </w:r>
      <w:r w:rsidR="00681019" w:rsidRPr="00752D9B">
        <w:rPr>
          <w:b/>
        </w:rPr>
        <w:t>Admin -</w:t>
      </w:r>
      <w:r w:rsidR="00681019">
        <w:t xml:space="preserve"> </w:t>
      </w:r>
      <w:r w:rsidRPr="00F30B77">
        <w:rPr>
          <w:b/>
        </w:rPr>
        <w:t>John Pride</w:t>
      </w:r>
      <w:r w:rsidR="00681019" w:rsidRPr="00681019">
        <w:t xml:space="preserve"> – Land patent for</w:t>
      </w:r>
      <w:r>
        <w:t xml:space="preserve"> 400 acres “on the main br. Of Swift Cr., above the Beaver Ponds; crossing Geneto Br. … 40 shill.” (Nugent III, p. 263)  </w:t>
      </w:r>
    </w:p>
    <w:p w:rsidR="001470B7" w:rsidRDefault="001470B7" w:rsidP="001470B7">
      <w:pPr>
        <w:pStyle w:val="NormalWeb"/>
        <w:spacing w:before="240" w:beforeAutospacing="0" w:after="240" w:afterAutospacing="0"/>
        <w:ind w:left="0" w:right="0"/>
      </w:pPr>
      <w:r>
        <w:rPr>
          <w:b/>
        </w:rPr>
        <w:t xml:space="preserve">1724 </w:t>
      </w:r>
      <w:r w:rsidR="00681019">
        <w:rPr>
          <w:b/>
        </w:rPr>
        <w:t xml:space="preserve">- </w:t>
      </w:r>
      <w:r>
        <w:rPr>
          <w:b/>
        </w:rPr>
        <w:t xml:space="preserve">Jul 9 </w:t>
      </w:r>
      <w:r>
        <w:t xml:space="preserve">– </w:t>
      </w:r>
      <w:r>
        <w:rPr>
          <w:b/>
          <w:u w:val="single"/>
        </w:rPr>
        <w:t>VA</w:t>
      </w:r>
      <w:r w:rsidR="00681019">
        <w:rPr>
          <w:b/>
          <w:u w:val="single"/>
        </w:rPr>
        <w:t xml:space="preserve"> </w:t>
      </w:r>
      <w:r w:rsidR="00681019" w:rsidRPr="00F30B77">
        <w:rPr>
          <w:b/>
          <w:u w:val="single"/>
        </w:rPr>
        <w:t>Hanover</w:t>
      </w:r>
      <w:r w:rsidRPr="00681019">
        <w:rPr>
          <w:b/>
        </w:rPr>
        <w:t xml:space="preserve"> – </w:t>
      </w:r>
      <w:r w:rsidR="00681019" w:rsidRPr="00681019">
        <w:rPr>
          <w:b/>
        </w:rPr>
        <w:t xml:space="preserve">Admin - </w:t>
      </w:r>
      <w:r w:rsidRPr="00681019">
        <w:rPr>
          <w:b/>
        </w:rPr>
        <w:t>John Anderson</w:t>
      </w:r>
      <w:r w:rsidR="00681019">
        <w:t xml:space="preserve"> – Land patent for</w:t>
      </w:r>
      <w:r>
        <w:t xml:space="preserve"> 208 acs. “Beg. Aat Col. Byrd’s &amp; Capt. Dangerfield’s cor; to S. side of the middle fork of Crumpt Cr; cor. Of Henry Bow; 25 Shill.” (</w:t>
      </w:r>
      <w:r w:rsidR="00681019">
        <w:t>Nugent III, p. 266</w:t>
      </w:r>
      <w:r>
        <w:t>)</w:t>
      </w:r>
    </w:p>
    <w:p w:rsidR="001470B7" w:rsidRDefault="001470B7" w:rsidP="001470B7">
      <w:pPr>
        <w:pStyle w:val="NormalWeb"/>
        <w:spacing w:before="240" w:beforeAutospacing="0" w:after="240" w:afterAutospacing="0"/>
        <w:ind w:left="0" w:right="0"/>
      </w:pPr>
      <w:r>
        <w:rPr>
          <w:b/>
        </w:rPr>
        <w:t xml:space="preserve">1724 </w:t>
      </w:r>
      <w:r w:rsidR="00AA7ABF">
        <w:rPr>
          <w:b/>
        </w:rPr>
        <w:t xml:space="preserve">- </w:t>
      </w:r>
      <w:r>
        <w:rPr>
          <w:b/>
        </w:rPr>
        <w:t xml:space="preserve">Jul 18 </w:t>
      </w:r>
      <w:r>
        <w:t xml:space="preserve">– </w:t>
      </w:r>
      <w:r>
        <w:rPr>
          <w:b/>
          <w:u w:val="single"/>
        </w:rPr>
        <w:t>VA</w:t>
      </w:r>
      <w:r w:rsidR="00681019">
        <w:rPr>
          <w:b/>
          <w:u w:val="single"/>
        </w:rPr>
        <w:t xml:space="preserve"> </w:t>
      </w:r>
      <w:r w:rsidR="00681019" w:rsidRPr="00C30BFE">
        <w:rPr>
          <w:b/>
          <w:u w:val="single"/>
        </w:rPr>
        <w:t>Stafford</w:t>
      </w:r>
      <w:r w:rsidRPr="00AA7ABF">
        <w:rPr>
          <w:b/>
        </w:rPr>
        <w:t xml:space="preserve"> – </w:t>
      </w:r>
      <w:r w:rsidR="00681019" w:rsidRPr="00AA7ABF">
        <w:rPr>
          <w:b/>
        </w:rPr>
        <w:t xml:space="preserve">Admin </w:t>
      </w:r>
      <w:r w:rsidR="00AA7ABF">
        <w:rPr>
          <w:b/>
        </w:rPr>
        <w:t>–</w:t>
      </w:r>
      <w:r w:rsidR="00AA7ABF" w:rsidRPr="00AA7ABF">
        <w:rPr>
          <w:b/>
        </w:rPr>
        <w:t xml:space="preserve"> </w:t>
      </w:r>
      <w:r w:rsidR="00AA7ABF">
        <w:rPr>
          <w:b/>
        </w:rPr>
        <w:t xml:space="preserve">Leonard Knight - </w:t>
      </w:r>
      <w:r>
        <w:t>Rent roll returned by James Carter includes: David Anderson, land rented from Hancock Lee, James Bland, John Bland, Widow Bland, Gerard Fowkes, James Fletcher, much of the K section missing, so no Knights but they can be assumed to be at least Leonard</w:t>
      </w:r>
      <w:r w:rsidR="00AA7ABF">
        <w:t xml:space="preserve"> Knight</w:t>
      </w:r>
      <w:r w:rsidR="00752D9B">
        <w:t xml:space="preserve"> and his sons as noted in the “List of Tobacco Tenders” above from the same year</w:t>
      </w:r>
      <w:r>
        <w:t xml:space="preserve">. (King 1961, pp. 146-157.) </w:t>
      </w:r>
    </w:p>
    <w:p w:rsidR="001470B7" w:rsidRDefault="001470B7" w:rsidP="001470B7">
      <w:pPr>
        <w:pStyle w:val="NormalWeb"/>
        <w:spacing w:before="240" w:beforeAutospacing="0" w:after="240" w:afterAutospacing="0"/>
        <w:ind w:left="0" w:right="0"/>
      </w:pPr>
      <w:r>
        <w:rPr>
          <w:b/>
        </w:rPr>
        <w:t xml:space="preserve">1724 </w:t>
      </w:r>
      <w:r w:rsidR="00BD5479">
        <w:rPr>
          <w:b/>
        </w:rPr>
        <w:t xml:space="preserve">- </w:t>
      </w:r>
      <w:r>
        <w:rPr>
          <w:b/>
        </w:rPr>
        <w:t xml:space="preserve">Oct 1 </w:t>
      </w:r>
      <w:r>
        <w:t xml:space="preserve">– </w:t>
      </w:r>
      <w:r>
        <w:rPr>
          <w:b/>
          <w:u w:val="single"/>
        </w:rPr>
        <w:t>VA</w:t>
      </w:r>
      <w:r w:rsidR="00BD5479">
        <w:rPr>
          <w:b/>
          <w:u w:val="single"/>
        </w:rPr>
        <w:t xml:space="preserve"> </w:t>
      </w:r>
      <w:r w:rsidR="00BD5479" w:rsidRPr="00BD5479">
        <w:rPr>
          <w:b/>
          <w:u w:val="single"/>
        </w:rPr>
        <w:t>I</w:t>
      </w:r>
      <w:r w:rsidR="00BD5479" w:rsidRPr="000047B1">
        <w:rPr>
          <w:b/>
          <w:u w:val="single"/>
        </w:rPr>
        <w:t>sle of Wight</w:t>
      </w:r>
      <w:r w:rsidRPr="009760FD">
        <w:rPr>
          <w:b/>
        </w:rPr>
        <w:t xml:space="preserve"> – Will </w:t>
      </w:r>
      <w:r w:rsidR="00BD5479" w:rsidRPr="009760FD">
        <w:rPr>
          <w:b/>
        </w:rPr>
        <w:t>-</w:t>
      </w:r>
      <w:r w:rsidRPr="009760FD">
        <w:rPr>
          <w:b/>
        </w:rPr>
        <w:t xml:space="preserve"> John Murr</w:t>
      </w:r>
      <w:r w:rsidR="007E675C">
        <w:rPr>
          <w:b/>
        </w:rPr>
        <w:t>a</w:t>
      </w:r>
      <w:r w:rsidRPr="009760FD">
        <w:rPr>
          <w:b/>
        </w:rPr>
        <w:t>y</w:t>
      </w:r>
      <w:r w:rsidR="007E675C">
        <w:rPr>
          <w:b/>
        </w:rPr>
        <w:t xml:space="preserve"> (Murry)</w:t>
      </w:r>
      <w:r>
        <w:t xml:space="preserve"> </w:t>
      </w:r>
      <w:r w:rsidR="00BD5479">
        <w:t>- M</w:t>
      </w:r>
      <w:r>
        <w:t>entions “daughter Elizabeth Woodson, grandson James Woodson.</w:t>
      </w:r>
      <w:r w:rsidR="009760FD">
        <w:t>”</w:t>
      </w:r>
      <w:r>
        <w:t xml:space="preserve"> (</w:t>
      </w:r>
      <w:r w:rsidR="009760FD">
        <w:t xml:space="preserve">Chapman 1647-1800, </w:t>
      </w:r>
      <w:r>
        <w:t>p. 92</w:t>
      </w:r>
      <w:r w:rsidR="007E675C">
        <w:t>)</w:t>
      </w:r>
    </w:p>
    <w:p w:rsidR="00C76731" w:rsidRDefault="00C76731" w:rsidP="00C76731">
      <w:pPr>
        <w:pStyle w:val="NormalWeb"/>
        <w:spacing w:before="240" w:after="240"/>
        <w:ind w:left="0"/>
      </w:pPr>
      <w:r w:rsidRPr="00C76731">
        <w:rPr>
          <w:b/>
        </w:rPr>
        <w:t xml:space="preserve">1724 – Dec 18 – </w:t>
      </w:r>
      <w:r w:rsidRPr="00C76731">
        <w:rPr>
          <w:b/>
          <w:u w:val="single"/>
        </w:rPr>
        <w:t>VA Northumberland</w:t>
      </w:r>
      <w:r w:rsidRPr="00C76731">
        <w:rPr>
          <w:b/>
        </w:rPr>
        <w:t xml:space="preserve"> – Will – Joseph Knight</w:t>
      </w:r>
      <w:r>
        <w:t xml:space="preserve">: my loving wife Jane, my whole personal estate during her widowhood. * My son George, all my land.  *my son Joseph and unborn child, all the rest of my whole personal estate to be equally divided. Joseph Knight (his mark). Witnesses: Leonard Hornsby (Hornsbe), Philip Mahan, Thomas Walker.Executors: my wife Jane, John Hunter.  Will written: 1723 Dec 9. </w:t>
      </w:r>
      <w:r w:rsidR="00C1435C">
        <w:t>(</w:t>
      </w:r>
      <w:r w:rsidR="00C1435C" w:rsidRPr="00C1435C">
        <w:t xml:space="preserve"> County Court, Northumberland County, Virginia, Deeds and orders, and record books, 1649-1749, Record book 1710-1713-- Record book, 1718-1726 -- Record book, 1726-1729.; database with images, </w:t>
      </w:r>
      <w:r w:rsidR="00C1435C" w:rsidRPr="00C1435C">
        <w:lastRenderedPageBreak/>
        <w:t>FamilySearch (https://www.familysearch.org/ark:/61903/3:1:3QSQ-G9LP-H4N5?i=503&amp;cat=363009), image 504.</w:t>
      </w:r>
      <w:r w:rsidR="00C1435C">
        <w:t>)</w:t>
      </w:r>
    </w:p>
    <w:p w:rsidR="001470B7" w:rsidRDefault="001470B7" w:rsidP="001470B7">
      <w:pPr>
        <w:pStyle w:val="NormalWeb"/>
        <w:spacing w:before="240" w:beforeAutospacing="0" w:after="240" w:afterAutospacing="0"/>
        <w:ind w:left="0" w:right="0"/>
      </w:pPr>
      <w:r>
        <w:rPr>
          <w:b/>
        </w:rPr>
        <w:t xml:space="preserve">1724 </w:t>
      </w:r>
      <w:r w:rsidR="007F4F8A">
        <w:rPr>
          <w:b/>
        </w:rPr>
        <w:t xml:space="preserve">- </w:t>
      </w:r>
      <w:r>
        <w:rPr>
          <w:b/>
        </w:rPr>
        <w:t xml:space="preserve">Dec 23 </w:t>
      </w:r>
      <w:r>
        <w:t xml:space="preserve">– </w:t>
      </w:r>
      <w:r>
        <w:rPr>
          <w:b/>
          <w:u w:val="single"/>
        </w:rPr>
        <w:t>VA</w:t>
      </w:r>
      <w:r w:rsidR="00AA7ABF">
        <w:rPr>
          <w:b/>
          <w:u w:val="single"/>
        </w:rPr>
        <w:t xml:space="preserve"> </w:t>
      </w:r>
      <w:r w:rsidR="00AA7ABF" w:rsidRPr="0059058E">
        <w:rPr>
          <w:b/>
          <w:u w:val="single"/>
        </w:rPr>
        <w:t>Caroline</w:t>
      </w:r>
      <w:r w:rsidRPr="00AA7ABF">
        <w:rPr>
          <w:b/>
        </w:rPr>
        <w:t xml:space="preserve"> - </w:t>
      </w:r>
      <w:r w:rsidR="00AA7ABF" w:rsidRPr="00AA7ABF">
        <w:rPr>
          <w:b/>
        </w:rPr>
        <w:t>Admin - Robert Farish</w:t>
      </w:r>
      <w:r w:rsidR="00AA7ABF">
        <w:t xml:space="preserve"> - </w:t>
      </w:r>
      <w:r>
        <w:t xml:space="preserve">Land patent granted to </w:t>
      </w:r>
      <w:r w:rsidRPr="00AE2F9F">
        <w:rPr>
          <w:b/>
        </w:rPr>
        <w:t>Robert Farish</w:t>
      </w:r>
      <w:r>
        <w:t>, John Pigg &amp; John May for 2000 acres “in a fork of Mattapony Riv., about 2 mi. above the Doeg Town… Imp. Of 40 persons” incl: Marg</w:t>
      </w:r>
      <w:r w:rsidR="007F4F8A">
        <w:t>are</w:t>
      </w:r>
      <w:r>
        <w:t>tt Gallaway, James Gallaway, J</w:t>
      </w:r>
      <w:r w:rsidR="007F4F8A">
        <w:t>ohn</w:t>
      </w:r>
      <w:r>
        <w:t xml:space="preserve"> Eye, Ore Hinson, </w:t>
      </w:r>
      <w:r w:rsidRPr="00E72535">
        <w:rPr>
          <w:b/>
        </w:rPr>
        <w:t>John Knight</w:t>
      </w:r>
      <w:r>
        <w:t>. (</w:t>
      </w:r>
      <w:r w:rsidR="007F4F8A">
        <w:t xml:space="preserve">Nugent III, </w:t>
      </w:r>
      <w:r>
        <w:t xml:space="preserve">p. 167) </w:t>
      </w:r>
      <w:r w:rsidR="00AA7ABF">
        <w:t xml:space="preserve"> </w:t>
      </w:r>
      <w:r w:rsidR="00E72535" w:rsidRPr="00752D9B">
        <w:rPr>
          <w:b/>
        </w:rPr>
        <w:t>Note</w:t>
      </w:r>
      <w:r w:rsidR="00E72535">
        <w:t xml:space="preserve">: </w:t>
      </w:r>
      <w:r>
        <w:t xml:space="preserve">Recall that the </w:t>
      </w:r>
      <w:r w:rsidR="00E415B6" w:rsidRPr="00E415B6">
        <w:rPr>
          <w:b/>
        </w:rPr>
        <w:t xml:space="preserve">1714 Jun </w:t>
      </w:r>
      <w:r>
        <w:rPr>
          <w:b/>
        </w:rPr>
        <w:t>16</w:t>
      </w:r>
      <w:r w:rsidRPr="00AA7ABF">
        <w:t xml:space="preserve"> </w:t>
      </w:r>
      <w:r w:rsidR="00AA7ABF" w:rsidRPr="00AA7ABF">
        <w:t>p</w:t>
      </w:r>
      <w:r>
        <w:t xml:space="preserve">atent granted to </w:t>
      </w:r>
      <w:r w:rsidRPr="00F04ABE">
        <w:rPr>
          <w:b/>
        </w:rPr>
        <w:t>Samuel Parker</w:t>
      </w:r>
      <w:r>
        <w:t xml:space="preserve"> for 200 acres “near head of Bennett’s Cr. Included, as headrights,  John Eye, Oril Hinson, James Gullaway, </w:t>
      </w:r>
      <w:r w:rsidRPr="00AF68BB">
        <w:rPr>
          <w:b/>
        </w:rPr>
        <w:t>John Knight</w:t>
      </w:r>
      <w:r>
        <w:t>.</w:t>
      </w:r>
      <w:r w:rsidR="00AA7ABF">
        <w:t xml:space="preserve"> That is a full 10 years previous. </w:t>
      </w:r>
    </w:p>
    <w:p w:rsidR="00AA7ABF" w:rsidRDefault="001470B7" w:rsidP="001470B7">
      <w:pPr>
        <w:pStyle w:val="NormalWeb"/>
        <w:spacing w:before="240" w:beforeAutospacing="0" w:after="240" w:afterAutospacing="0"/>
        <w:ind w:left="0" w:right="0"/>
        <w:rPr>
          <w:b/>
        </w:rPr>
      </w:pPr>
      <w:r>
        <w:rPr>
          <w:b/>
        </w:rPr>
        <w:t xml:space="preserve">1725 </w:t>
      </w:r>
      <w:r w:rsidR="009760FD">
        <w:rPr>
          <w:b/>
        </w:rPr>
        <w:t xml:space="preserve">- </w:t>
      </w:r>
      <w:r>
        <w:rPr>
          <w:b/>
        </w:rPr>
        <w:t xml:space="preserve">Mar </w:t>
      </w:r>
      <w:r w:rsidRPr="006D3D13">
        <w:rPr>
          <w:b/>
        </w:rPr>
        <w:t xml:space="preserve">24 </w:t>
      </w:r>
      <w:r>
        <w:rPr>
          <w:b/>
        </w:rPr>
        <w:t>–</w:t>
      </w:r>
      <w:r w:rsidRPr="006D3D13">
        <w:rPr>
          <w:b/>
        </w:rPr>
        <w:t xml:space="preserve"> </w:t>
      </w:r>
      <w:r>
        <w:rPr>
          <w:b/>
          <w:u w:val="single"/>
        </w:rPr>
        <w:t>VA</w:t>
      </w:r>
      <w:r w:rsidR="009760FD">
        <w:rPr>
          <w:b/>
          <w:u w:val="single"/>
        </w:rPr>
        <w:t xml:space="preserve"> </w:t>
      </w:r>
      <w:r w:rsidR="009760FD" w:rsidRPr="00E01E72">
        <w:rPr>
          <w:b/>
          <w:u w:val="single"/>
        </w:rPr>
        <w:t>Isle of Wigh</w:t>
      </w:r>
      <w:r w:rsidR="009760FD" w:rsidRPr="003F3FCF">
        <w:rPr>
          <w:b/>
          <w:u w:val="single"/>
        </w:rPr>
        <w:t>t</w:t>
      </w:r>
      <w:r>
        <w:rPr>
          <w:b/>
        </w:rPr>
        <w:t xml:space="preserve"> </w:t>
      </w:r>
      <w:r w:rsidR="009760FD">
        <w:rPr>
          <w:b/>
        </w:rPr>
        <w:t>–</w:t>
      </w:r>
      <w:r>
        <w:rPr>
          <w:b/>
        </w:rPr>
        <w:t xml:space="preserve"> </w:t>
      </w:r>
      <w:r w:rsidR="009760FD">
        <w:rPr>
          <w:b/>
        </w:rPr>
        <w:t xml:space="preserve">Admin - </w:t>
      </w:r>
      <w:r w:rsidRPr="006D3D13">
        <w:rPr>
          <w:b/>
        </w:rPr>
        <w:t>William Lee</w:t>
      </w:r>
      <w:r w:rsidR="009760FD">
        <w:rPr>
          <w:b/>
        </w:rPr>
        <w:t xml:space="preserve"> – </w:t>
      </w:r>
      <w:r w:rsidR="009760FD" w:rsidRPr="009760FD">
        <w:t>Land patent for</w:t>
      </w:r>
      <w:r w:rsidRPr="009760FD">
        <w:t xml:space="preserve"> 340 acs</w:t>
      </w:r>
      <w:r w:rsidRPr="00C52C57">
        <w:t>.</w:t>
      </w:r>
      <w:r>
        <w:t xml:space="preserve"> on </w:t>
      </w:r>
      <w:r w:rsidRPr="00752D9B">
        <w:t>N. side of Maherin Riv</w:t>
      </w:r>
      <w:r>
        <w:t xml:space="preserve">; adj Hugh Lee &amp; James Grecian’s line 35 shill. </w:t>
      </w:r>
      <w:r w:rsidR="00AA7ABF">
        <w:t xml:space="preserve"> (Nugent III, p. 307)</w:t>
      </w:r>
    </w:p>
    <w:p w:rsidR="001470B7" w:rsidRDefault="00AA7ABF" w:rsidP="001470B7">
      <w:pPr>
        <w:pStyle w:val="NormalWeb"/>
        <w:spacing w:before="240" w:beforeAutospacing="0" w:after="240" w:afterAutospacing="0"/>
        <w:ind w:left="0" w:right="0"/>
      </w:pPr>
      <w:r>
        <w:rPr>
          <w:b/>
        </w:rPr>
        <w:t xml:space="preserve">1725 - Mar </w:t>
      </w:r>
      <w:r w:rsidRPr="006D3D13">
        <w:rPr>
          <w:b/>
        </w:rPr>
        <w:t xml:space="preserve">24 </w:t>
      </w:r>
      <w:r>
        <w:rPr>
          <w:b/>
        </w:rPr>
        <w:t>–</w:t>
      </w:r>
      <w:r w:rsidRPr="006D3D13">
        <w:rPr>
          <w:b/>
        </w:rPr>
        <w:t xml:space="preserve"> </w:t>
      </w:r>
      <w:r>
        <w:rPr>
          <w:b/>
          <w:u w:val="single"/>
        </w:rPr>
        <w:t>VA Surry</w:t>
      </w:r>
      <w:r w:rsidR="00E432F6">
        <w:rPr>
          <w:b/>
          <w:u w:val="single"/>
        </w:rPr>
        <w:t>/Sussex</w:t>
      </w:r>
      <w:r>
        <w:rPr>
          <w:b/>
        </w:rPr>
        <w:t xml:space="preserve"> – Admin - </w:t>
      </w:r>
      <w:r w:rsidR="001470B7">
        <w:t xml:space="preserve"> </w:t>
      </w:r>
      <w:r w:rsidR="001470B7" w:rsidRPr="006D3D13">
        <w:rPr>
          <w:b/>
        </w:rPr>
        <w:t>Richard King</w:t>
      </w:r>
      <w:r>
        <w:rPr>
          <w:b/>
        </w:rPr>
        <w:t xml:space="preserve"> </w:t>
      </w:r>
      <w:r w:rsidRPr="00AA7ABF">
        <w:t>– Land patent for</w:t>
      </w:r>
      <w:r w:rsidR="001470B7">
        <w:t xml:space="preserve"> 190 acs</w:t>
      </w:r>
      <w:r w:rsidR="001470B7" w:rsidRPr="003F3FCF">
        <w:t xml:space="preserve"> </w:t>
      </w:r>
      <w:r w:rsidR="001470B7">
        <w:t xml:space="preserve">S. side of </w:t>
      </w:r>
      <w:r w:rsidR="001470B7" w:rsidRPr="00752D9B">
        <w:t>Nottoway Riv</w:t>
      </w:r>
      <w:r w:rsidR="001470B7">
        <w:t xml:space="preserve">; on S. side of Hunting Quarter Sw; on N. side of </w:t>
      </w:r>
      <w:r w:rsidR="001470B7" w:rsidRPr="00752D9B">
        <w:t>Lee’s Branch, adj. William Lee</w:t>
      </w:r>
      <w:r w:rsidR="001470B7">
        <w:t xml:space="preserve">; &amp; Richard Woodroofe’s line &amp;c.. 20 shill.  (Nugent III, p. 307) </w:t>
      </w:r>
    </w:p>
    <w:p w:rsidR="001470B7" w:rsidRDefault="001470B7" w:rsidP="001470B7">
      <w:pPr>
        <w:pStyle w:val="NormalWeb"/>
        <w:spacing w:before="240" w:beforeAutospacing="0" w:after="240" w:afterAutospacing="0"/>
        <w:ind w:left="0" w:right="0"/>
      </w:pPr>
      <w:r>
        <w:rPr>
          <w:b/>
        </w:rPr>
        <w:t xml:space="preserve">1725 </w:t>
      </w:r>
      <w:r w:rsidR="00752D9B">
        <w:rPr>
          <w:b/>
        </w:rPr>
        <w:t xml:space="preserve">- </w:t>
      </w:r>
      <w:r>
        <w:rPr>
          <w:b/>
        </w:rPr>
        <w:t xml:space="preserve">Mar 24 </w:t>
      </w:r>
      <w:r>
        <w:t xml:space="preserve">– </w:t>
      </w:r>
      <w:r>
        <w:rPr>
          <w:b/>
          <w:u w:val="single"/>
        </w:rPr>
        <w:t>VA</w:t>
      </w:r>
      <w:r w:rsidR="009760FD">
        <w:rPr>
          <w:b/>
          <w:u w:val="single"/>
        </w:rPr>
        <w:t xml:space="preserve"> </w:t>
      </w:r>
      <w:r w:rsidR="009760FD" w:rsidRPr="00FF5B80">
        <w:rPr>
          <w:b/>
          <w:u w:val="single"/>
        </w:rPr>
        <w:t>Isle of Wight</w:t>
      </w:r>
      <w:r w:rsidRPr="009760FD">
        <w:rPr>
          <w:b/>
        </w:rPr>
        <w:t xml:space="preserve"> – </w:t>
      </w:r>
      <w:r w:rsidR="009760FD" w:rsidRPr="009760FD">
        <w:rPr>
          <w:b/>
        </w:rPr>
        <w:t xml:space="preserve">Admin - </w:t>
      </w:r>
      <w:r w:rsidRPr="009760FD">
        <w:rPr>
          <w:b/>
        </w:rPr>
        <w:t>Charles Bass JR</w:t>
      </w:r>
      <w:r w:rsidR="009760FD">
        <w:t xml:space="preserve"> – Land patent for</w:t>
      </w:r>
      <w:r>
        <w:t xml:space="preserve"> 135 acres “S. side of Nottoway Rive., &amp; S. side the Three Creeks; on William Seward’s land; 15 Shill. (</w:t>
      </w:r>
      <w:r w:rsidR="009760FD">
        <w:t xml:space="preserve">Nugent III, </w:t>
      </w:r>
      <w:r>
        <w:t>p. 305)</w:t>
      </w:r>
    </w:p>
    <w:p w:rsidR="001470B7" w:rsidRDefault="001470B7" w:rsidP="001470B7">
      <w:pPr>
        <w:pStyle w:val="NormalWeb"/>
        <w:spacing w:before="240" w:beforeAutospacing="0" w:after="240" w:afterAutospacing="0"/>
        <w:ind w:left="0" w:right="0"/>
      </w:pPr>
      <w:r>
        <w:rPr>
          <w:b/>
        </w:rPr>
        <w:t xml:space="preserve">1725 </w:t>
      </w:r>
      <w:r w:rsidR="009760FD">
        <w:rPr>
          <w:b/>
        </w:rPr>
        <w:t xml:space="preserve">- </w:t>
      </w:r>
      <w:r>
        <w:rPr>
          <w:b/>
        </w:rPr>
        <w:t xml:space="preserve">Mar 24 </w:t>
      </w:r>
      <w:r>
        <w:t xml:space="preserve">– </w:t>
      </w:r>
      <w:r>
        <w:rPr>
          <w:b/>
          <w:u w:val="single"/>
        </w:rPr>
        <w:t>VA</w:t>
      </w:r>
      <w:r w:rsidR="009760FD">
        <w:rPr>
          <w:b/>
          <w:u w:val="single"/>
        </w:rPr>
        <w:t xml:space="preserve"> </w:t>
      </w:r>
      <w:r w:rsidR="009760FD" w:rsidRPr="00FF5B80">
        <w:rPr>
          <w:b/>
          <w:u w:val="single"/>
        </w:rPr>
        <w:t>Isle of Wight</w:t>
      </w:r>
      <w:r w:rsidRPr="009760FD">
        <w:rPr>
          <w:b/>
        </w:rPr>
        <w:t xml:space="preserve"> – </w:t>
      </w:r>
      <w:r w:rsidR="009760FD" w:rsidRPr="009760FD">
        <w:rPr>
          <w:b/>
        </w:rPr>
        <w:t xml:space="preserve">Admin - </w:t>
      </w:r>
      <w:r w:rsidRPr="009760FD">
        <w:rPr>
          <w:b/>
        </w:rPr>
        <w:t>James Bass</w:t>
      </w:r>
      <w:r w:rsidR="009760FD">
        <w:t xml:space="preserve"> – Land patent for</w:t>
      </w:r>
      <w:r>
        <w:t xml:space="preserve"> 290 acs. “S. side of Nottoway Rive; on S. side the Three Creeks; adj. Charles Bass, J</w:t>
      </w:r>
      <w:r w:rsidR="009760FD">
        <w:t>R</w:t>
      </w:r>
      <w:r>
        <w:t>; &amp; George Wyche’s line… 30 Shill.” (</w:t>
      </w:r>
      <w:r w:rsidR="009760FD">
        <w:t xml:space="preserve">Nugent III, </w:t>
      </w:r>
      <w:r>
        <w:t>p. 305)</w:t>
      </w:r>
    </w:p>
    <w:p w:rsidR="001470B7" w:rsidRDefault="001470B7" w:rsidP="001470B7">
      <w:pPr>
        <w:pStyle w:val="NormalWeb"/>
        <w:spacing w:before="240" w:beforeAutospacing="0" w:after="240" w:afterAutospacing="0"/>
        <w:ind w:left="0" w:right="0"/>
      </w:pPr>
      <w:r>
        <w:rPr>
          <w:b/>
        </w:rPr>
        <w:t xml:space="preserve">1725 </w:t>
      </w:r>
      <w:r w:rsidR="00D0683C">
        <w:rPr>
          <w:b/>
        </w:rPr>
        <w:t xml:space="preserve">- </w:t>
      </w:r>
      <w:r>
        <w:rPr>
          <w:b/>
        </w:rPr>
        <w:t xml:space="preserve">Mar 24 </w:t>
      </w:r>
      <w:r>
        <w:t xml:space="preserve">– </w:t>
      </w:r>
      <w:r>
        <w:rPr>
          <w:b/>
          <w:u w:val="single"/>
        </w:rPr>
        <w:t>VA</w:t>
      </w:r>
      <w:r w:rsidR="00D0683C">
        <w:rPr>
          <w:b/>
          <w:u w:val="single"/>
        </w:rPr>
        <w:t xml:space="preserve"> </w:t>
      </w:r>
      <w:r w:rsidR="00D0683C" w:rsidRPr="001C47DD">
        <w:rPr>
          <w:b/>
          <w:u w:val="single"/>
        </w:rPr>
        <w:t>Henrico</w:t>
      </w:r>
      <w:r w:rsidRPr="00D0683C">
        <w:rPr>
          <w:b/>
        </w:rPr>
        <w:t xml:space="preserve"> – </w:t>
      </w:r>
      <w:r w:rsidR="00D0683C" w:rsidRPr="00D0683C">
        <w:rPr>
          <w:b/>
        </w:rPr>
        <w:t xml:space="preserve">Admin - </w:t>
      </w:r>
      <w:r w:rsidRPr="00D0683C">
        <w:rPr>
          <w:b/>
        </w:rPr>
        <w:t>John Spiers</w:t>
      </w:r>
      <w:r w:rsidR="00853146" w:rsidRPr="00853146">
        <w:t xml:space="preserve"> (Spears)</w:t>
      </w:r>
      <w:r w:rsidR="00D0683C">
        <w:t xml:space="preserve"> – Land patent for</w:t>
      </w:r>
      <w:r>
        <w:t xml:space="preserve"> 400 acs. (Foley 1983, p. 68)</w:t>
      </w:r>
    </w:p>
    <w:p w:rsidR="004B706E" w:rsidRDefault="004B706E" w:rsidP="004B706E">
      <w:pPr>
        <w:pStyle w:val="NormalWeb"/>
        <w:spacing w:before="240" w:after="240"/>
        <w:ind w:left="0"/>
      </w:pPr>
      <w:r w:rsidRPr="004B706E">
        <w:rPr>
          <w:b/>
        </w:rPr>
        <w:t xml:space="preserve">1725 – Mar 24 – </w:t>
      </w:r>
      <w:r w:rsidRPr="004B706E">
        <w:rPr>
          <w:b/>
          <w:u w:val="single"/>
        </w:rPr>
        <w:t>VA Henrico</w:t>
      </w:r>
      <w:r>
        <w:rPr>
          <w:b/>
          <w:u w:val="single"/>
        </w:rPr>
        <w:t xml:space="preserve"> / Amherst</w:t>
      </w:r>
      <w:r w:rsidRPr="004B706E">
        <w:rPr>
          <w:b/>
        </w:rPr>
        <w:t xml:space="preserve"> – Admin – John Woodson</w:t>
      </w:r>
      <w:r>
        <w:t xml:space="preserve">: 300 acres on the south side of James River, and on the east side Stovalls Creek. (Land Office Patents No. 12, 1724-1726, p. 393 (Reel 11). Archives at the Library of Virginia.  </w:t>
      </w:r>
      <w:r w:rsidRPr="004B706E">
        <w:rPr>
          <w:b/>
        </w:rPr>
        <w:t>Note</w:t>
      </w:r>
      <w:r>
        <w:t xml:space="preserve">: </w:t>
      </w:r>
      <w:r w:rsidRPr="004B706E">
        <w:t>This land was in Henrico when it was granted, but was in Amherst when that county was formed in 1761</w:t>
      </w:r>
    </w:p>
    <w:p w:rsidR="001470B7" w:rsidRDefault="001470B7" w:rsidP="00B069D3">
      <w:pPr>
        <w:pStyle w:val="NormalWeb"/>
        <w:spacing w:before="240" w:after="240"/>
        <w:ind w:left="0"/>
      </w:pPr>
      <w:r>
        <w:rPr>
          <w:b/>
        </w:rPr>
        <w:t xml:space="preserve">1725 </w:t>
      </w:r>
      <w:r w:rsidR="00081CDD">
        <w:rPr>
          <w:b/>
        </w:rPr>
        <w:t xml:space="preserve">- </w:t>
      </w:r>
      <w:r>
        <w:rPr>
          <w:b/>
        </w:rPr>
        <w:t xml:space="preserve">Mar </w:t>
      </w:r>
      <w:r>
        <w:t xml:space="preserve">– </w:t>
      </w:r>
      <w:r w:rsidRPr="0090515A">
        <w:rPr>
          <w:b/>
          <w:u w:val="single"/>
        </w:rPr>
        <w:t>NC</w:t>
      </w:r>
      <w:r w:rsidR="00D0683C">
        <w:rPr>
          <w:b/>
          <w:u w:val="single"/>
        </w:rPr>
        <w:t xml:space="preserve"> </w:t>
      </w:r>
      <w:r w:rsidR="00D0683C" w:rsidRPr="0090515A">
        <w:rPr>
          <w:b/>
          <w:u w:val="single"/>
        </w:rPr>
        <w:t>Albemarle</w:t>
      </w:r>
      <w:r w:rsidRPr="00D0683C">
        <w:rPr>
          <w:b/>
        </w:rPr>
        <w:t xml:space="preserve"> – </w:t>
      </w:r>
      <w:r w:rsidR="00D0683C" w:rsidRPr="00D0683C">
        <w:rPr>
          <w:b/>
        </w:rPr>
        <w:t>Admin – James Spier</w:t>
      </w:r>
      <w:r w:rsidR="00D0683C">
        <w:t xml:space="preserve"> - </w:t>
      </w:r>
      <w:r w:rsidR="008741E3">
        <w:t>Precinct Court of Bertie:</w:t>
      </w:r>
      <w:r>
        <w:t xml:space="preserve"> A forged 3 pound bill all</w:t>
      </w:r>
      <w:r w:rsidR="00D0683C">
        <w:t>e</w:t>
      </w:r>
      <w:r>
        <w:t xml:space="preserve">gedly passed by </w:t>
      </w:r>
      <w:r w:rsidRPr="00D0683C">
        <w:rPr>
          <w:b/>
        </w:rPr>
        <w:t>James Spier</w:t>
      </w:r>
      <w:r w:rsidR="00B069D3">
        <w:rPr>
          <w:b/>
        </w:rPr>
        <w:t xml:space="preserve"> (or Speers)</w:t>
      </w:r>
      <w:r>
        <w:t xml:space="preserve"> was exhibited to a Court of Oyer and Terminer held at Edenton.  Also implicated were Edward Howard and John Williams of Bertie Precinct. Bail provided by Williams, James Castellaw and </w:t>
      </w:r>
      <w:r w:rsidRPr="00F413A4">
        <w:rPr>
          <w:b/>
        </w:rPr>
        <w:t xml:space="preserve">Francis </w:t>
      </w:r>
      <w:r w:rsidRPr="00B069D3">
        <w:rPr>
          <w:b/>
        </w:rPr>
        <w:t>Pugh</w:t>
      </w:r>
      <w:r>
        <w:t xml:space="preserve">. All released for lack of evidence. </w:t>
      </w:r>
      <w:r w:rsidR="00D0683C">
        <w:t>(</w:t>
      </w:r>
      <w:r w:rsidR="00B069D3">
        <w:t xml:space="preserve">Kenneth Scott (1957) </w:t>
      </w:r>
      <w:r w:rsidR="00D0683C" w:rsidRPr="008741E3">
        <w:rPr>
          <w:b/>
          <w:i/>
        </w:rPr>
        <w:t>Counterfeiting in Colonial North Carolina</w:t>
      </w:r>
      <w:r w:rsidR="00B069D3">
        <w:t xml:space="preserve">;  </w:t>
      </w:r>
      <w:r w:rsidR="00B069D3" w:rsidRPr="008741E3">
        <w:rPr>
          <w:i/>
          <w:u w:val="single"/>
        </w:rPr>
        <w:t>The North Carolina Historical Review</w:t>
      </w:r>
      <w:r w:rsidR="00B069D3">
        <w:t xml:space="preserve">, Vol. 34, No. 4 (October, 1957), pp. 467-482; </w:t>
      </w:r>
      <w:r w:rsidR="00B069D3" w:rsidRPr="00B069D3">
        <w:t xml:space="preserve">https://www.jstor.org/stable/23517084 </w:t>
      </w:r>
      <w:r w:rsidR="00B069D3">
        <w:t xml:space="preserve">) </w:t>
      </w:r>
    </w:p>
    <w:p w:rsidR="00081CDD" w:rsidRDefault="00081CDD" w:rsidP="00B069D3">
      <w:pPr>
        <w:pStyle w:val="NormalWeb"/>
        <w:spacing w:before="240" w:after="240"/>
        <w:ind w:left="0"/>
      </w:pPr>
      <w:r w:rsidRPr="00081CDD">
        <w:rPr>
          <w:b/>
        </w:rPr>
        <w:t xml:space="preserve">1725 – May 10 – </w:t>
      </w:r>
      <w:r w:rsidRPr="00081CDD">
        <w:rPr>
          <w:b/>
          <w:u w:val="single"/>
        </w:rPr>
        <w:t>NC Bertie</w:t>
      </w:r>
      <w:r w:rsidRPr="00081CDD">
        <w:rPr>
          <w:b/>
        </w:rPr>
        <w:t xml:space="preserve"> – Admin – John Cott</w:t>
      </w:r>
      <w:r w:rsidR="00F413A4">
        <w:rPr>
          <w:b/>
        </w:rPr>
        <w:t>e</w:t>
      </w:r>
      <w:r w:rsidRPr="00081CDD">
        <w:rPr>
          <w:b/>
        </w:rPr>
        <w:t>n</w:t>
      </w:r>
      <w:r>
        <w:t xml:space="preserve"> - </w:t>
      </w:r>
      <w:r w:rsidRPr="00081CDD">
        <w:t xml:space="preserve">John and Judith </w:t>
      </w:r>
      <w:r w:rsidR="00F413A4">
        <w:t>Cotten</w:t>
      </w:r>
      <w:r w:rsidRPr="00081CDD">
        <w:t xml:space="preserve"> to James B</w:t>
      </w:r>
      <w:r w:rsidR="00F413A4">
        <w:t>rockden</w:t>
      </w:r>
      <w:r w:rsidRPr="00081CDD">
        <w:t>; 50 acres on the south side of the Morratuck River adjoining John G</w:t>
      </w:r>
      <w:r w:rsidR="00F413A4">
        <w:t>reen</w:t>
      </w:r>
      <w:r w:rsidRPr="00081CDD">
        <w:t xml:space="preserve"> and William G</w:t>
      </w:r>
      <w:r w:rsidR="00F413A4">
        <w:t>reen</w:t>
      </w:r>
      <w:r w:rsidRPr="00081CDD">
        <w:t>, Wit. John Kelly</w:t>
      </w:r>
      <w:r>
        <w:t>. (Bertie County Deed A 402</w:t>
      </w:r>
      <w:r w:rsidRPr="00081CDD">
        <w:t>, proven in May Ct. 1725</w:t>
      </w:r>
      <w:r>
        <w:t xml:space="preserve">) </w:t>
      </w:r>
    </w:p>
    <w:p w:rsidR="00081CDD" w:rsidRDefault="00081CDD" w:rsidP="00081CDD">
      <w:pPr>
        <w:pStyle w:val="NormalWeb"/>
        <w:spacing w:before="240" w:after="240"/>
        <w:ind w:left="0"/>
      </w:pPr>
      <w:r w:rsidRPr="00081CDD">
        <w:rPr>
          <w:b/>
        </w:rPr>
        <w:lastRenderedPageBreak/>
        <w:t xml:space="preserve">1725 – Jul 27 – </w:t>
      </w:r>
      <w:r w:rsidRPr="00081CDD">
        <w:rPr>
          <w:b/>
          <w:u w:val="single"/>
        </w:rPr>
        <w:t>NC Bertie</w:t>
      </w:r>
      <w:r w:rsidRPr="00081CDD">
        <w:rPr>
          <w:b/>
        </w:rPr>
        <w:t xml:space="preserve"> – Court – John Cott</w:t>
      </w:r>
      <w:r w:rsidR="00F413A4">
        <w:rPr>
          <w:b/>
        </w:rPr>
        <w:t>e</w:t>
      </w:r>
      <w:r w:rsidRPr="00081CDD">
        <w:rPr>
          <w:b/>
        </w:rPr>
        <w:t>n</w:t>
      </w:r>
      <w:r>
        <w:t xml:space="preserve"> - At a Generall Court of Oyer and Terminer and Gaol Delivery held at the Courthouse in Edenton,  the Grand Jury presented a Bill of Indictment against John Cott</w:t>
      </w:r>
      <w:r w:rsidR="00F413A4">
        <w:t>e</w:t>
      </w:r>
      <w:r>
        <w:t>n for marry</w:t>
      </w:r>
      <w:r w:rsidR="004C3E92">
        <w:t>i</w:t>
      </w:r>
      <w:r>
        <w:t>n</w:t>
      </w:r>
      <w:r w:rsidR="004C3E92">
        <w:t>g</w:t>
      </w:r>
      <w:r>
        <w:t xml:space="preserve"> </w:t>
      </w:r>
      <w:r w:rsidR="004C3E92">
        <w:t>“</w:t>
      </w:r>
      <w:r>
        <w:t>a Molatto Man to a White woman</w:t>
      </w:r>
      <w:r w:rsidR="004C3E92">
        <w:t>”</w:t>
      </w:r>
      <w:r>
        <w:t>.  John Cott</w:t>
      </w:r>
      <w:r w:rsidR="00F413A4">
        <w:t>e</w:t>
      </w:r>
      <w:r>
        <w:t>n didn’t show up for the first hearing so he was summoned for the next court where he did appear and it was decided it had been so long since this marriage happened that there was no remedy so the case was dismissed.  (Colonial Records of NC</w:t>
      </w:r>
      <w:r w:rsidR="00F413A4">
        <w:t xml:space="preserve"> online</w:t>
      </w:r>
      <w:r>
        <w:t>)</w:t>
      </w:r>
    </w:p>
    <w:p w:rsidR="001470B7" w:rsidRDefault="001470B7" w:rsidP="001470B7">
      <w:pPr>
        <w:pStyle w:val="NormalWeb"/>
        <w:spacing w:before="240" w:beforeAutospacing="0" w:after="240" w:afterAutospacing="0"/>
        <w:ind w:left="0" w:right="0"/>
      </w:pPr>
      <w:r>
        <w:rPr>
          <w:b/>
        </w:rPr>
        <w:t xml:space="preserve">1725 </w:t>
      </w:r>
      <w:r w:rsidR="002B4D8B">
        <w:rPr>
          <w:b/>
        </w:rPr>
        <w:t xml:space="preserve">- </w:t>
      </w:r>
      <w:r>
        <w:rPr>
          <w:b/>
        </w:rPr>
        <w:t xml:space="preserve">Aug 17 </w:t>
      </w:r>
      <w:r>
        <w:t xml:space="preserve">– </w:t>
      </w:r>
      <w:r>
        <w:rPr>
          <w:b/>
          <w:u w:val="single"/>
        </w:rPr>
        <w:t>VA</w:t>
      </w:r>
      <w:r w:rsidR="002B4D8B">
        <w:rPr>
          <w:b/>
          <w:u w:val="single"/>
        </w:rPr>
        <w:t xml:space="preserve"> </w:t>
      </w:r>
      <w:r w:rsidR="002B4D8B" w:rsidRPr="00476081">
        <w:rPr>
          <w:b/>
          <w:u w:val="single"/>
        </w:rPr>
        <w:t>Henrico</w:t>
      </w:r>
      <w:r w:rsidRPr="002B4D8B">
        <w:rPr>
          <w:b/>
        </w:rPr>
        <w:t xml:space="preserve"> – </w:t>
      </w:r>
      <w:r w:rsidR="002B4D8B" w:rsidRPr="002B4D8B">
        <w:rPr>
          <w:b/>
        </w:rPr>
        <w:t xml:space="preserve">Admin - </w:t>
      </w:r>
      <w:r w:rsidRPr="00476081">
        <w:rPr>
          <w:b/>
        </w:rPr>
        <w:t>William Bass</w:t>
      </w:r>
      <w:r w:rsidR="002B4D8B" w:rsidRPr="002B4D8B">
        <w:t xml:space="preserve"> – Land patent for</w:t>
      </w:r>
      <w:r>
        <w:t xml:space="preserve"> 350 acres “S. side of James River; on S side of Proctor’s Cr; adj James Akin, Junr; on N. side of Crooked Br; &amp; Capt John Worsham’s line… 35 Shill.” (</w:t>
      </w:r>
      <w:r w:rsidR="002B4D8B">
        <w:t xml:space="preserve">Nugent III, </w:t>
      </w:r>
      <w:r>
        <w:t>p. 291)</w:t>
      </w:r>
    </w:p>
    <w:p w:rsidR="001470B7" w:rsidRDefault="001470B7" w:rsidP="001470B7">
      <w:pPr>
        <w:pStyle w:val="NormalWeb"/>
        <w:spacing w:before="240" w:beforeAutospacing="0" w:after="240" w:afterAutospacing="0"/>
        <w:ind w:left="0" w:right="0"/>
      </w:pPr>
      <w:r>
        <w:rPr>
          <w:b/>
        </w:rPr>
        <w:t xml:space="preserve">1726 </w:t>
      </w:r>
      <w:r w:rsidR="002B4D8B">
        <w:rPr>
          <w:b/>
        </w:rPr>
        <w:t xml:space="preserve">- </w:t>
      </w:r>
      <w:r>
        <w:rPr>
          <w:b/>
        </w:rPr>
        <w:t xml:space="preserve">Aug 12 </w:t>
      </w:r>
      <w:r>
        <w:t xml:space="preserve">– </w:t>
      </w:r>
      <w:r w:rsidRPr="003F3FCF">
        <w:rPr>
          <w:b/>
          <w:u w:val="single"/>
        </w:rPr>
        <w:t>VA</w:t>
      </w:r>
      <w:r w:rsidR="002B4D8B">
        <w:rPr>
          <w:b/>
          <w:u w:val="single"/>
        </w:rPr>
        <w:t xml:space="preserve"> </w:t>
      </w:r>
      <w:r w:rsidR="002B4D8B" w:rsidRPr="003F3FCF">
        <w:rPr>
          <w:b/>
          <w:u w:val="single"/>
        </w:rPr>
        <w:t>Spotsylvania</w:t>
      </w:r>
      <w:r w:rsidRPr="002B4D8B">
        <w:rPr>
          <w:b/>
        </w:rPr>
        <w:t xml:space="preserve"> – </w:t>
      </w:r>
      <w:r w:rsidR="002B4D8B" w:rsidRPr="002B4D8B">
        <w:rPr>
          <w:b/>
        </w:rPr>
        <w:t xml:space="preserve">Admin - </w:t>
      </w:r>
      <w:r w:rsidRPr="002B4D8B">
        <w:rPr>
          <w:b/>
        </w:rPr>
        <w:t>Larkin Chew, S</w:t>
      </w:r>
      <w:r w:rsidR="002B4D8B" w:rsidRPr="002B4D8B">
        <w:rPr>
          <w:b/>
        </w:rPr>
        <w:t>R</w:t>
      </w:r>
      <w:r w:rsidR="002B4D8B">
        <w:t xml:space="preserve"> - O</w:t>
      </w:r>
      <w:r>
        <w:t xml:space="preserve">f St. Geo. Par., Spts. Co., to </w:t>
      </w:r>
      <w:r w:rsidRPr="00F413A4">
        <w:rPr>
          <w:b/>
        </w:rPr>
        <w:t>James and Uriah Garton</w:t>
      </w:r>
      <w:r>
        <w:t xml:space="preserve"> of the same par. and Co. 30 pounds ster., 500 a. in St. Geo Par., …adjoining Col. John Robinson and Joseph Brock… Wit:  G. Home, Tho</w:t>
      </w:r>
      <w:r w:rsidR="00F413A4">
        <w:t>ma</w:t>
      </w:r>
      <w:r>
        <w:t>s Smith, J</w:t>
      </w:r>
      <w:r w:rsidR="00F413A4">
        <w:t>ohn</w:t>
      </w:r>
      <w:r>
        <w:t xml:space="preserve"> Grayson, junr. (Crozier 1905, p. 97)</w:t>
      </w:r>
      <w:r w:rsidR="008741E3">
        <w:t xml:space="preserve">  </w:t>
      </w:r>
      <w:r w:rsidR="008741E3" w:rsidRPr="008741E3">
        <w:rPr>
          <w:b/>
        </w:rPr>
        <w:t>Note</w:t>
      </w:r>
      <w:r w:rsidR="008741E3">
        <w:t xml:space="preserve">: The Gartons intermarry with the Leonard Knight Line of Capt. Peter Knight. </w:t>
      </w:r>
    </w:p>
    <w:p w:rsidR="001470B7" w:rsidRDefault="001470B7" w:rsidP="001470B7">
      <w:pPr>
        <w:pStyle w:val="NormalWeb"/>
        <w:spacing w:before="240" w:beforeAutospacing="0" w:after="240" w:afterAutospacing="0"/>
        <w:ind w:left="0" w:right="0"/>
      </w:pPr>
      <w:r>
        <w:rPr>
          <w:b/>
        </w:rPr>
        <w:t xml:space="preserve">1726 </w:t>
      </w:r>
      <w:r w:rsidR="00D30452">
        <w:rPr>
          <w:b/>
        </w:rPr>
        <w:t xml:space="preserve">- </w:t>
      </w:r>
      <w:r>
        <w:rPr>
          <w:b/>
        </w:rPr>
        <w:t xml:space="preserve">Sep </w:t>
      </w:r>
      <w:r>
        <w:t xml:space="preserve">– </w:t>
      </w:r>
      <w:r>
        <w:rPr>
          <w:b/>
          <w:u w:val="single"/>
        </w:rPr>
        <w:t>VA</w:t>
      </w:r>
      <w:r w:rsidR="002B4D8B">
        <w:rPr>
          <w:b/>
          <w:u w:val="single"/>
        </w:rPr>
        <w:t xml:space="preserve"> Northumberland</w:t>
      </w:r>
      <w:r w:rsidRPr="00D30452">
        <w:rPr>
          <w:b/>
        </w:rPr>
        <w:t xml:space="preserve"> </w:t>
      </w:r>
      <w:r w:rsidR="002B4D8B" w:rsidRPr="00D30452">
        <w:rPr>
          <w:b/>
        </w:rPr>
        <w:t>–</w:t>
      </w:r>
      <w:r w:rsidRPr="00D30452">
        <w:rPr>
          <w:b/>
        </w:rPr>
        <w:t xml:space="preserve"> </w:t>
      </w:r>
      <w:r w:rsidR="002B4D8B" w:rsidRPr="00D30452">
        <w:rPr>
          <w:b/>
        </w:rPr>
        <w:t xml:space="preserve">Will – Francis Knight </w:t>
      </w:r>
      <w:r w:rsidR="002B4D8B">
        <w:t xml:space="preserve">- </w:t>
      </w:r>
      <w:r>
        <w:t xml:space="preserve">… I Francis Knight of the County of Northumberland and parish of Great Wiccocomoco… to my loving wife all my whole Estate, Goods, cattle and Lands During her widowhood and after her death or marriage unto my son </w:t>
      </w:r>
      <w:r w:rsidRPr="00476081">
        <w:rPr>
          <w:b/>
        </w:rPr>
        <w:t>John Knight</w:t>
      </w:r>
      <w:r>
        <w:t xml:space="preserve"> and his heirs forever.  … to </w:t>
      </w:r>
      <w:r w:rsidRPr="00F413A4">
        <w:rPr>
          <w:b/>
        </w:rPr>
        <w:t>Thomas Walker</w:t>
      </w:r>
      <w:r>
        <w:t xml:space="preserve">, </w:t>
      </w:r>
      <w:r w:rsidR="00EB28F0">
        <w:t>“all my wareing cloaths”</w:t>
      </w:r>
      <w:r>
        <w:t xml:space="preserve">. Exs: Wife and Charles </w:t>
      </w:r>
      <w:r w:rsidR="00EB28F0">
        <w:t>Craven</w:t>
      </w:r>
      <w:r>
        <w:t>. Wit: Aaron Taylor,</w:t>
      </w:r>
      <w:r w:rsidRPr="00F413A4">
        <w:rPr>
          <w:b/>
        </w:rPr>
        <w:t xml:space="preserve"> John Hornsby</w:t>
      </w:r>
      <w:r>
        <w:t>, Geo</w:t>
      </w:r>
      <w:r w:rsidR="008741E3">
        <w:t>rge</w:t>
      </w:r>
      <w:r>
        <w:t xml:space="preserve"> Walker. Died Feb 15 1726. </w:t>
      </w:r>
      <w:r w:rsidR="00EB28F0">
        <w:t>(Lewis &amp; Booker, p. 35)</w:t>
      </w:r>
      <w:r w:rsidR="004635C0">
        <w:t xml:space="preserve">  </w:t>
      </w:r>
      <w:r w:rsidR="00F413A4" w:rsidRPr="007E675C">
        <w:rPr>
          <w:b/>
        </w:rPr>
        <w:t>Note</w:t>
      </w:r>
      <w:r w:rsidR="00F413A4">
        <w:t xml:space="preserve">: </w:t>
      </w:r>
      <w:r>
        <w:t>The son, John, may not have been adult as he was not named executor and everything was left to the wife until she remarried or died.</w:t>
      </w:r>
      <w:r w:rsidR="00F413A4">
        <w:t xml:space="preserve"> Also notice the witness, John Hornsby and refer </w:t>
      </w:r>
      <w:r w:rsidR="008741E3">
        <w:t>to previous entries re: Hornsbys</w:t>
      </w:r>
      <w:r w:rsidR="00F413A4">
        <w:t>.</w:t>
      </w:r>
      <w:r w:rsidR="008741E3">
        <w:t xml:space="preserve">  There is a strong suggestion of </w:t>
      </w:r>
      <w:r w:rsidR="00AA2595">
        <w:t xml:space="preserve">a Hornsby </w:t>
      </w:r>
      <w:r w:rsidR="008741E3">
        <w:t>relationship to Capt. Peter Knight’s branch</w:t>
      </w:r>
      <w:r w:rsidR="00AA2595">
        <w:t xml:space="preserve">.  </w:t>
      </w:r>
      <w:r w:rsidR="004635C0">
        <w:t xml:space="preserve"> Francis Knight proved the will of Capt. Peter’s son, James Knight</w:t>
      </w:r>
      <w:r w:rsidR="008741E3">
        <w:t>.</w:t>
      </w:r>
      <w:r w:rsidR="004635C0">
        <w:t xml:space="preserve">  So this is </w:t>
      </w:r>
      <w:r w:rsidR="00FC76B3">
        <w:t>undoubtedly</w:t>
      </w:r>
      <w:r w:rsidR="004635C0">
        <w:t xml:space="preserve"> Capt. Peter’s grandson.</w:t>
      </w:r>
      <w:r w:rsidR="008741E3">
        <w:t xml:space="preserve"> </w:t>
      </w:r>
    </w:p>
    <w:p w:rsidR="00193ACD" w:rsidRDefault="00A736E2" w:rsidP="001470B7">
      <w:pPr>
        <w:pStyle w:val="NormalWeb"/>
        <w:spacing w:before="240" w:beforeAutospacing="0" w:after="240" w:afterAutospacing="0"/>
        <w:ind w:left="0" w:right="0"/>
      </w:pPr>
      <w:r w:rsidRPr="00EA228E">
        <w:rPr>
          <w:b/>
        </w:rPr>
        <w:t xml:space="preserve">1726 – Oct – </w:t>
      </w:r>
      <w:r w:rsidRPr="00EA228E">
        <w:rPr>
          <w:b/>
          <w:u w:val="single"/>
        </w:rPr>
        <w:t>NC Bertie</w:t>
      </w:r>
      <w:r w:rsidRPr="00EA228E">
        <w:rPr>
          <w:b/>
        </w:rPr>
        <w:t xml:space="preserve"> – Court – Patience Cotton Spier</w:t>
      </w:r>
      <w:r>
        <w:t xml:space="preserve"> – In the General Court Records of North Carolina is found a portion of the records pertaining to what must have been a scandalous case.  Apparently, John Cotton and his wife, Martha Godwin Cotton, had a daughter who married Capt. John Spier, nephew of Dr. James Spier and his wife, Ann Doughtie Spier.  Apparently, Patience died some little time after giving birth (not uncommon in those days due to unsanitary practices), and the parents of Patience accused Ann Doughtie Spier of murder.  They were serious about it and had Ann Spier indicted for murder. Ann was taken, imprisoned, and arraigned, tried and acquitted. We only know about this because of the preservation of the counter-suit filed against the Cotten’s by the Spiers after the acquittal.  </w:t>
      </w:r>
      <w:r w:rsidR="00193ACD">
        <w:t>It’s a bit tricky to read and the transcriber has inserted some clarifications in parentheses. But, it gives fascinating insight into things going on at that time in the background that the usual record collections do not provide.</w:t>
      </w:r>
    </w:p>
    <w:p w:rsidR="00193ACD" w:rsidRDefault="00193ACD" w:rsidP="00193ACD">
      <w:pPr>
        <w:pStyle w:val="NormalWeb"/>
        <w:spacing w:before="240" w:after="240"/>
        <w:ind w:left="0"/>
      </w:pPr>
      <w:r w:rsidRPr="00193ACD">
        <w:rPr>
          <w:lang w:val="fr-FR"/>
        </w:rPr>
        <w:t>October 1726</w:t>
      </w:r>
      <w:r>
        <w:rPr>
          <w:lang w:val="fr-FR"/>
        </w:rPr>
        <w:t xml:space="preserve"> : </w:t>
      </w:r>
      <w:r w:rsidRPr="00193ACD">
        <w:rPr>
          <w:lang w:val="fr-FR"/>
        </w:rPr>
        <w:t xml:space="preserve">Speir et Uxor v Cotton et Uxor. </w:t>
      </w:r>
      <w:r>
        <w:t>({Dr} James Spier &amp; his wife Ann {Doughtie} Spier vs  John Bertie Cotton &amp; wife Martha, parents of Patience Cotton Spier.</w:t>
      </w:r>
    </w:p>
    <w:p w:rsidR="00193ACD" w:rsidRDefault="00193ACD" w:rsidP="00193ACD">
      <w:pPr>
        <w:pStyle w:val="NormalWeb"/>
        <w:spacing w:before="240" w:after="240"/>
        <w:ind w:left="0"/>
      </w:pPr>
      <w:r>
        <w:t xml:space="preserve">Dr James Spier  (JP), and Ann (Doughtie) Spier, his Wife of Bertie precinct (brought a) complain(t) against John (“Berite”) Cotton (Jr) of the sayd precinct, </w:t>
      </w:r>
      <w:r>
        <w:lastRenderedPageBreak/>
        <w:t>planter, and Martha (Godwin) Cotton, his Wife (who is) in (the) Custody of the Marchall etc, (because of/awaiting) of a plea Videlicet (viz, namely MARTHA GODWIN COTTON was accused of the following):</w:t>
      </w:r>
    </w:p>
    <w:p w:rsidR="00193ACD" w:rsidRDefault="00193ACD" w:rsidP="00193ACD">
      <w:pPr>
        <w:pStyle w:val="NormalWeb"/>
        <w:spacing w:before="240" w:after="240"/>
        <w:ind w:left="0"/>
      </w:pPr>
      <w:r>
        <w:t xml:space="preserve">Whereas the aforesayd Anne the Wife of the afforesayd James now is a true and faithfull leige Subject etc. .. . hitherto from the time of her Nativity hath always been deem'd and reputed without any Suspition of theft, Murder, and from any other kind of hurtfull Crime unaccused and unsuspected hitherto hath been. Nevertheless the sayd Defendants (Martha &amp; John Bertie Cotton) not being ignorant of the premisses, but of their meer wicked malice afoethought malitiously contriving and intending the sayd Ann of her good name and fame to deprive, and her the sayd Ann, to bring (her) into perill of her life, the sayd Defendant Martha, the Wife of the sayd John Cotton, on or about the nineteenth day of February One thousand seven hundred and twenty five (19 Feb 1725) at Bertie precinct in this Colony of North Carolina these following false Malitious and Scandalous Words the sayd Martha (said) of the sayd Ann in presence and in (the) hearing of many of his Majestys faithfull Subjects, openly and publickly, did Say, and with a Loud Voyce, did publish Videlicet (the following): </w:t>
      </w:r>
    </w:p>
    <w:p w:rsidR="00193ACD" w:rsidRDefault="00193ACD" w:rsidP="00193ACD">
      <w:pPr>
        <w:pStyle w:val="NormalWeb"/>
        <w:spacing w:before="240" w:after="240"/>
        <w:ind w:left="0"/>
      </w:pPr>
      <w:r>
        <w:t>"Your Wife (meaning Ann one of the Plaintiffs, the Wife of James Spier, the other plaintiff) did murder my Daughter" who was (by) then dead (meaning Patience, the late Wife of John Spier Gentleman (who was also a J P), i.e. the daughter of the Defendants (Martha &amp; John Bertie Cotton)).</w:t>
      </w:r>
    </w:p>
    <w:p w:rsidR="00193ACD" w:rsidRDefault="00193ACD" w:rsidP="00193ACD">
      <w:pPr>
        <w:pStyle w:val="NormalWeb"/>
        <w:spacing w:before="240" w:after="240"/>
        <w:ind w:left="0"/>
      </w:pPr>
      <w:r>
        <w:t xml:space="preserve">And the sayd John Cotten then and there sayd "wee will Stand to it" (Meaning they the sayd Defendants would prove the Murder aforesayd). </w:t>
      </w:r>
    </w:p>
    <w:p w:rsidR="00193ACD" w:rsidRDefault="00193ACD" w:rsidP="00193ACD">
      <w:pPr>
        <w:pStyle w:val="NormalWeb"/>
        <w:spacing w:before="240" w:after="240"/>
        <w:ind w:left="0"/>
      </w:pPr>
      <w:r>
        <w:t>And further, they the aforesayd John and Martha of their meer wicked malice aforesayd afterwards Videlicet (said the following) at a General Court Of Oyer and Terminer and Gaole (Jail) Delivery held at the Court house in Edenton (the capital of North Carolina from 1722 to 1743) begun on Tuesday the twenty Sixth day of July One thousand seven hundred and twenty Six, and continued by several Adjourements to the third day of August (the) following (3 Aug 1726), before Christopher Gale Esqr. Chief Justice and his Assistants: the sayd Ann, one of the plaintiffs' falsely Devilishly and malitiously caused and procured to be indicited in these Words Videlicet To the court etc. (That is, Martha &amp; Bertie had Ann indicted for the murder of their daughter Patience (Cotton) Spier.)</w:t>
      </w:r>
    </w:p>
    <w:p w:rsidR="00193ACD" w:rsidRDefault="00193ACD" w:rsidP="00193ACD">
      <w:pPr>
        <w:pStyle w:val="NormalWeb"/>
        <w:spacing w:before="240" w:after="240"/>
        <w:ind w:left="0"/>
      </w:pPr>
      <w:r>
        <w:t>The Jurors for Our sovereign Lord the King, on their Oath, do present (Martha &amp; John Bertie Cotton presented the following to the jurors in court):</w:t>
      </w:r>
    </w:p>
    <w:p w:rsidR="00193ACD" w:rsidRDefault="00193ACD" w:rsidP="00193ACD">
      <w:pPr>
        <w:pStyle w:val="NormalWeb"/>
        <w:spacing w:before="240" w:after="240"/>
        <w:ind w:left="0"/>
      </w:pPr>
      <w:r>
        <w:t xml:space="preserve">That Ann Spier, the Wife of James Speir of Bertie precinct not having the fear of God before her Eyes, but being moved by the instigation of the Devil and her own wicked heart of Malice aforethought Videlicet (the following) in Bertie precinct aforesayd on or about the twelfth day of November One thousand seven hundred and twenty five (12 Nov 1725) by force and Armes, feloniously and voluntarily, with her hand, did tear out, and destroy the body, and womb, of Patience Speir, Wife of John Speir of the Sayd precinct. So that thereof She (Patience did) languish't for Some time Videlicet (like that) untill the last day of the sayd Month (30 Nov 1725), and then and thereof dyed; </w:t>
      </w:r>
    </w:p>
    <w:p w:rsidR="00193ACD" w:rsidRDefault="00193ACD" w:rsidP="00193ACD">
      <w:pPr>
        <w:pStyle w:val="NormalWeb"/>
        <w:spacing w:before="240" w:after="240"/>
        <w:ind w:left="0"/>
      </w:pPr>
      <w:r>
        <w:lastRenderedPageBreak/>
        <w:t xml:space="preserve">And So the Jurors ... dosay. (were to determine) ... that Ann the sayd Patience did kill and murder.  </w:t>
      </w:r>
    </w:p>
    <w:p w:rsidR="00193ACD" w:rsidRDefault="00193ACD" w:rsidP="00193ACD">
      <w:pPr>
        <w:pStyle w:val="NormalWeb"/>
        <w:spacing w:before="240" w:after="240"/>
        <w:ind w:left="0"/>
      </w:pPr>
      <w:r>
        <w:t xml:space="preserve">(So, it was done and) By reason of this Indictment (the Cottons brought against) the sayd Ann. ...on the thirtieth day of July (30 Jul 1726) . . (Ann) was taken and imprison'd and arraign'd  (and then) was tried and acquitted by means of all. (Unanimous verdict). </w:t>
      </w:r>
    </w:p>
    <w:p w:rsidR="00A736E2" w:rsidRDefault="00193ACD" w:rsidP="001470B7">
      <w:pPr>
        <w:pStyle w:val="NormalWeb"/>
        <w:spacing w:before="240" w:beforeAutospacing="0" w:after="240" w:afterAutospacing="0"/>
        <w:ind w:left="0" w:right="0"/>
      </w:pPr>
      <w:r>
        <w:t>Ann was not only brought into perill of her life (by this accusation &amp; trial), but (the accusations) also (did) much hurt in her Credit and good name. and (so) Ann and James are (now) suing (the Cottons) for damages.</w:t>
      </w:r>
      <w:r w:rsidR="009E0616">
        <w:t xml:space="preserve">  </w:t>
      </w:r>
      <w:r w:rsidRPr="00070F1C">
        <w:rPr>
          <w:b/>
        </w:rPr>
        <w:t>Note:</w:t>
      </w:r>
      <w:r>
        <w:t xml:space="preserve"> Based on the few clues, it seems that Patience Cotton Spier may have been in a dire situation delivering a child either breach, transverse, or too large, and Ann Doughtie Spier did what she could to remove the infant and save the life of the mother. </w:t>
      </w:r>
      <w:r w:rsidR="00070F1C">
        <w:t xml:space="preserve">However, without proper sanitary procedures, such an intervention can cause an infection and the patient may die from puerperal fever. </w:t>
      </w:r>
      <w:r w:rsidR="00A736E2">
        <w:t xml:space="preserve"> </w:t>
      </w:r>
      <w:r w:rsidR="00070F1C">
        <w:t>Apparently, after this was over, it didn’t seem to affect the relations between John Cotten and Capt. John Spier; John Cotton remembered him in his will (see below) and apparently, after the death of John Cotten, John Spier married his daughter Martha Cotten Benton, widow of Francis Benton.  It is uncertain whether James Spier, son of Capt. John Spier, was the son of Patience or sister Martha. In any event, James was the father of Terece Spier who married Robert Knight, son of John Knight of Nansemond/Bertie, who married Isabell Carter.</w:t>
      </w:r>
    </w:p>
    <w:p w:rsidR="00BC5D9B" w:rsidRDefault="00BC5D9B" w:rsidP="00BC5D9B">
      <w:r w:rsidRPr="009E6145">
        <w:rPr>
          <w:b/>
        </w:rPr>
        <w:t xml:space="preserve">1726 – </w:t>
      </w:r>
      <w:r w:rsidRPr="009E6145">
        <w:rPr>
          <w:b/>
          <w:u w:val="single"/>
        </w:rPr>
        <w:t xml:space="preserve">SC Berkeley </w:t>
      </w:r>
      <w:r w:rsidRPr="009E6145">
        <w:rPr>
          <w:b/>
        </w:rPr>
        <w:t xml:space="preserve"> – </w:t>
      </w:r>
      <w:r>
        <w:rPr>
          <w:b/>
        </w:rPr>
        <w:t xml:space="preserve">Admin – </w:t>
      </w:r>
      <w:r w:rsidRPr="009E6145">
        <w:rPr>
          <w:b/>
        </w:rPr>
        <w:t>Mary Knight</w:t>
      </w:r>
      <w:r>
        <w:t xml:space="preserve"> </w:t>
      </w:r>
      <w:r w:rsidR="008741E3">
        <w:t xml:space="preserve">- </w:t>
      </w:r>
      <w:r>
        <w:t xml:space="preserve">listed at St. Andrew’s Parish. </w:t>
      </w:r>
      <w:r w:rsidR="008741E3">
        <w:t>(Census substitutes, op. cit)</w:t>
      </w:r>
    </w:p>
    <w:p w:rsidR="001470B7" w:rsidRDefault="001470B7" w:rsidP="001470B7">
      <w:pPr>
        <w:pStyle w:val="NormalWeb"/>
        <w:spacing w:before="240" w:beforeAutospacing="0" w:after="240" w:afterAutospacing="0"/>
        <w:ind w:left="0" w:right="0"/>
      </w:pPr>
      <w:r>
        <w:rPr>
          <w:b/>
        </w:rPr>
        <w:t xml:space="preserve">1727 </w:t>
      </w:r>
      <w:r w:rsidR="00F413A4">
        <w:t>–</w:t>
      </w:r>
      <w:r>
        <w:t xml:space="preserve"> </w:t>
      </w:r>
      <w:r>
        <w:rPr>
          <w:b/>
          <w:u w:val="single"/>
        </w:rPr>
        <w:t>VA</w:t>
      </w:r>
      <w:r w:rsidR="00F413A4">
        <w:rPr>
          <w:b/>
          <w:u w:val="single"/>
        </w:rPr>
        <w:t xml:space="preserve"> </w:t>
      </w:r>
      <w:r w:rsidR="00F413A4" w:rsidRPr="00A447DC">
        <w:rPr>
          <w:b/>
          <w:u w:val="single"/>
        </w:rPr>
        <w:t>Northumberland</w:t>
      </w:r>
      <w:r w:rsidRPr="00F413A4">
        <w:rPr>
          <w:b/>
        </w:rPr>
        <w:t xml:space="preserve"> </w:t>
      </w:r>
      <w:r w:rsidR="007A089D">
        <w:rPr>
          <w:b/>
        </w:rPr>
        <w:t>– Birth/Bap –</w:t>
      </w:r>
      <w:r w:rsidR="002B4D8B" w:rsidRPr="00F413A4">
        <w:rPr>
          <w:b/>
        </w:rPr>
        <w:t xml:space="preserve"> Benjamin Knight</w:t>
      </w:r>
      <w:r w:rsidR="002B4D8B">
        <w:t xml:space="preserve"> – s/o </w:t>
      </w:r>
      <w:r>
        <w:t xml:space="preserve">Joseph Knight </w:t>
      </w:r>
      <w:r w:rsidR="008741E3">
        <w:t>&amp;</w:t>
      </w:r>
      <w:r>
        <w:t xml:space="preserve"> Joan.  (</w:t>
      </w:r>
      <w:r w:rsidR="002B4D8B">
        <w:t xml:space="preserve">Wright 2013, </w:t>
      </w:r>
      <w:r>
        <w:t>p. 203)</w:t>
      </w:r>
    </w:p>
    <w:p w:rsidR="007E675C" w:rsidRDefault="00670266" w:rsidP="001470B7">
      <w:pPr>
        <w:pStyle w:val="NormalWeb"/>
        <w:spacing w:before="240" w:beforeAutospacing="0" w:after="240" w:afterAutospacing="0"/>
        <w:ind w:left="0" w:right="0"/>
      </w:pPr>
      <w:r>
        <w:rPr>
          <w:b/>
        </w:rPr>
        <w:t xml:space="preserve">1727 - Oct 2 </w:t>
      </w:r>
      <w:r>
        <w:t xml:space="preserve">– </w:t>
      </w:r>
      <w:r>
        <w:rPr>
          <w:b/>
          <w:u w:val="single"/>
        </w:rPr>
        <w:t xml:space="preserve">VA </w:t>
      </w:r>
      <w:r w:rsidRPr="008358D8">
        <w:rPr>
          <w:b/>
          <w:u w:val="single"/>
        </w:rPr>
        <w:t>Henrico</w:t>
      </w:r>
      <w:r w:rsidRPr="004E05B7">
        <w:rPr>
          <w:b/>
        </w:rPr>
        <w:t xml:space="preserve"> – Will - John Woodson</w:t>
      </w:r>
      <w:r>
        <w:t xml:space="preserve"> -  To </w:t>
      </w:r>
      <w:r w:rsidRPr="00F413A4">
        <w:rPr>
          <w:b/>
        </w:rPr>
        <w:t>brother Samuel Woodson</w:t>
      </w:r>
      <w:r>
        <w:t xml:space="preserve">, 221 acres for which I have Matthew Gage’s deed, not yet surrendered to me, and 93.5 acres, for which have Stephen Butler’s bond, bounded by upper side of Daniel Pero’s line, and on lower side by Matthew Gage’s.  </w:t>
      </w:r>
      <w:r>
        <w:br/>
        <w:t xml:space="preserve">* To </w:t>
      </w:r>
      <w:r w:rsidRPr="00F413A4">
        <w:rPr>
          <w:b/>
        </w:rPr>
        <w:t>sister Martha Woodson</w:t>
      </w:r>
      <w:r>
        <w:t xml:space="preserve">, silver spoon.  </w:t>
      </w:r>
      <w:r>
        <w:br/>
        <w:t xml:space="preserve">* To </w:t>
      </w:r>
      <w:r w:rsidRPr="00F413A4">
        <w:rPr>
          <w:b/>
        </w:rPr>
        <w:t>cozen Judith Woodson</w:t>
      </w:r>
      <w:r>
        <w:t xml:space="preserve">, 30 shillings.  </w:t>
      </w:r>
      <w:r>
        <w:br/>
        <w:t xml:space="preserve">* All the rest to loving </w:t>
      </w:r>
      <w:r w:rsidRPr="00F413A4">
        <w:rPr>
          <w:b/>
        </w:rPr>
        <w:t>father Joseph Woodson</w:t>
      </w:r>
      <w:r>
        <w:t xml:space="preserve"> and he to be executor.  Dated 3 Jan 1726  Wit: Thomas Atkinson, Jacob Michaux, Judith Woodson, Recorded 2 Oct 1727 (Weisiger 1998, p. 142</w:t>
      </w:r>
      <w:r w:rsidR="007E675C">
        <w:t xml:space="preserve">)  </w:t>
      </w:r>
    </w:p>
    <w:p w:rsidR="00670266" w:rsidRDefault="007E675C" w:rsidP="001470B7">
      <w:pPr>
        <w:pStyle w:val="NormalWeb"/>
        <w:spacing w:before="240" w:beforeAutospacing="0" w:after="240" w:afterAutospacing="0"/>
        <w:ind w:left="0" w:right="0"/>
      </w:pPr>
      <w:r w:rsidRPr="007E675C">
        <w:rPr>
          <w:b/>
        </w:rPr>
        <w:t>Note</w:t>
      </w:r>
      <w:r>
        <w:t>: This is the son of Joseph Woodson and Jane Woodson, 2</w:t>
      </w:r>
      <w:r w:rsidRPr="007E675C">
        <w:rPr>
          <w:vertAlign w:val="superscript"/>
        </w:rPr>
        <w:t>nd</w:t>
      </w:r>
      <w:r>
        <w:t xml:space="preserve"> cousins. </w:t>
      </w:r>
    </w:p>
    <w:p w:rsidR="00670266" w:rsidRDefault="00670266" w:rsidP="001470B7">
      <w:pPr>
        <w:pStyle w:val="NormalWeb"/>
        <w:spacing w:before="240" w:beforeAutospacing="0" w:after="240" w:afterAutospacing="0"/>
        <w:ind w:left="0" w:right="0"/>
      </w:pPr>
      <w:r w:rsidRPr="00670266">
        <w:rPr>
          <w:b/>
        </w:rPr>
        <w:t>1728 -</w:t>
      </w:r>
      <w:r>
        <w:t xml:space="preserve"> </w:t>
      </w:r>
      <w:r w:rsidRPr="00670266">
        <w:rPr>
          <w:b/>
          <w:u w:val="single"/>
        </w:rPr>
        <w:t>VA Goochland</w:t>
      </w:r>
      <w:r w:rsidRPr="00F413A4">
        <w:rPr>
          <w:b/>
        </w:rPr>
        <w:t xml:space="preserve"> </w:t>
      </w:r>
      <w:r w:rsidR="008741E3">
        <w:rPr>
          <w:b/>
        </w:rPr>
        <w:t xml:space="preserve">- </w:t>
      </w:r>
      <w:r w:rsidR="00F413A4" w:rsidRPr="00F413A4">
        <w:rPr>
          <w:b/>
        </w:rPr>
        <w:t xml:space="preserve">Info - </w:t>
      </w:r>
      <w:r w:rsidR="008741E3" w:rsidRPr="008741E3">
        <w:t>F</w:t>
      </w:r>
      <w:r w:rsidRPr="00670266">
        <w:t>ormed from Henrico shire. Goochland originally included all of the land from Tuckahoe Creek, on both sides of the James River, west as far as the Blue Ridge Mountains.</w:t>
      </w:r>
    </w:p>
    <w:p w:rsidR="008741E3" w:rsidRDefault="00670266" w:rsidP="00670266">
      <w:pPr>
        <w:pStyle w:val="NormalWeb"/>
        <w:spacing w:before="240" w:after="240"/>
        <w:ind w:left="0"/>
      </w:pPr>
      <w:r w:rsidRPr="00670266">
        <w:rPr>
          <w:b/>
        </w:rPr>
        <w:t xml:space="preserve">1728 - May 21 - </w:t>
      </w:r>
      <w:r w:rsidRPr="000F20FB">
        <w:rPr>
          <w:b/>
          <w:u w:val="single"/>
        </w:rPr>
        <w:t>VA Goochland</w:t>
      </w:r>
      <w:r w:rsidRPr="00670266">
        <w:rPr>
          <w:b/>
        </w:rPr>
        <w:t xml:space="preserve"> – Admin – John Woodson</w:t>
      </w:r>
      <w:r>
        <w:t xml:space="preserve"> - Court: A Commission from the Honble. William Gooch Esqr. his Majesties Lieut. Governor &amp; Commander in Chief of this Dominon to Thomas Randolph, John Fleming, William Mayo, John Woodson, Daniel Stoner, Rene Laforce, Tarlton Fleming, Allin Howard, and Edward Scot, Gent. to be Justices of the Peace for this County is read as also the Dedimus for administering oaths, then Tarlton </w:t>
      </w:r>
      <w:r>
        <w:lastRenderedPageBreak/>
        <w:t>Fleming &amp; Allin Howard Gent., Administer the Oaths appointed by Act of Parliament… unto Thomas Randolph and William Mayo Gent. who also Subscribed the Test. take the oathe of a Justice of the peace and of a Justice in Chancery and then administer the Said oaths unto John Woodson, Tarlton Fleming, and Allin Howard Gent. who also Subscribed the Tes. etc. (Blomquist 2007, p.1)</w:t>
      </w:r>
    </w:p>
    <w:p w:rsidR="007E675C" w:rsidRDefault="00670266" w:rsidP="00670266">
      <w:pPr>
        <w:pStyle w:val="NormalWeb"/>
        <w:spacing w:before="240" w:after="240"/>
        <w:ind w:left="0"/>
      </w:pPr>
      <w:r w:rsidRPr="00670266">
        <w:rPr>
          <w:b/>
        </w:rPr>
        <w:t>Note</w:t>
      </w:r>
      <w:r>
        <w:t xml:space="preserve">: After getting things established, they determine to appoint a sheriff, take a list of tithables and </w:t>
      </w:r>
      <w:r w:rsidR="007E675C">
        <w:t>these tasks are</w:t>
      </w:r>
      <w:r>
        <w:t xml:space="preserve"> assigned out; then to build a Prison &amp; Court House. After this, regular court business commences, deeds, suits, etc. I will not be including every thing in this set of records because most of it is irrelevant to my purposes. If you want to glut on mentions of the Woodson name, get the book!</w:t>
      </w:r>
    </w:p>
    <w:p w:rsidR="00A736E2" w:rsidRDefault="00081CDD" w:rsidP="00C752C9">
      <w:pPr>
        <w:pStyle w:val="NormalWeb"/>
        <w:spacing w:before="240" w:after="240"/>
        <w:ind w:left="0"/>
      </w:pPr>
      <w:r w:rsidRPr="00081CDD">
        <w:rPr>
          <w:b/>
        </w:rPr>
        <w:t xml:space="preserve">1728 – May – </w:t>
      </w:r>
      <w:r w:rsidRPr="00081CDD">
        <w:rPr>
          <w:b/>
          <w:u w:val="single"/>
        </w:rPr>
        <w:t>NC Bertie</w:t>
      </w:r>
      <w:r w:rsidRPr="00081CDD">
        <w:rPr>
          <w:b/>
        </w:rPr>
        <w:t xml:space="preserve"> – Will – John Cott</w:t>
      </w:r>
      <w:r w:rsidR="00F413A4">
        <w:rPr>
          <w:b/>
        </w:rPr>
        <w:t>e</w:t>
      </w:r>
      <w:r w:rsidRPr="00081CDD">
        <w:rPr>
          <w:b/>
        </w:rPr>
        <w:t>n</w:t>
      </w:r>
      <w:r>
        <w:t xml:space="preserve"> - In the name of God Amen. I, John Cotten, of Bartie Precinct, in North Carolina, Gent., being sick in body but of perfect Sence &amp; Sound memory, blessed by God, doe mak and ordaine this to be my last will and Testament, in manner and forme folowing, Viz: first,</w:t>
      </w:r>
      <w:r>
        <w:br/>
        <w:t xml:space="preserve">  **  Item. I gaive to my </w:t>
      </w:r>
      <w:r w:rsidRPr="00F413A4">
        <w:rPr>
          <w:b/>
        </w:rPr>
        <w:t>son John Cotten</w:t>
      </w:r>
      <w:r>
        <w:t>, three hundred and twenty acors of land, be it more or less, whar he now lives, on the west sid of Ahorskey Marsh, to him and his heairs for ever.</w:t>
      </w:r>
      <w:r>
        <w:br/>
        <w:t xml:space="preserve">  **  Item. I give to my </w:t>
      </w:r>
      <w:r w:rsidRPr="00F413A4">
        <w:rPr>
          <w:b/>
        </w:rPr>
        <w:t>son William Cotten</w:t>
      </w:r>
      <w:r>
        <w:t xml:space="preserve"> one hundred and fifty acors land be it more or less, lying in the oserow (?) Meadows whar he now lives, beginning at a marked hickory at my uppermost line, so runing down a line of marked trees to the lower most line, to him and his heairs for ever.</w:t>
      </w:r>
      <w:r>
        <w:br/>
        <w:t xml:space="preserve">  **  Item. I give to my </w:t>
      </w:r>
      <w:r w:rsidRPr="00F413A4">
        <w:rPr>
          <w:b/>
        </w:rPr>
        <w:t>son Sam</w:t>
      </w:r>
      <w:r w:rsidR="00F413A4" w:rsidRPr="00F413A4">
        <w:rPr>
          <w:b/>
        </w:rPr>
        <w:t>u</w:t>
      </w:r>
      <w:r w:rsidRPr="00F413A4">
        <w:rPr>
          <w:b/>
        </w:rPr>
        <w:t>el Cotten</w:t>
      </w:r>
      <w:r>
        <w:t>, a Neack of land whar he now lives, be the saime mor or less, and parte of a survay that I bought of Charles Stevenson, being a hund. acors mor or less to him and his heairs for ever.</w:t>
      </w:r>
      <w:r>
        <w:br/>
        <w:t xml:space="preserve"> </w:t>
      </w:r>
      <w:r w:rsidR="00F413A4">
        <w:t xml:space="preserve"> **  Item. I give to my</w:t>
      </w:r>
      <w:r w:rsidR="00F413A4" w:rsidRPr="00F413A4">
        <w:rPr>
          <w:b/>
        </w:rPr>
        <w:t xml:space="preserve"> son Thomas</w:t>
      </w:r>
      <w:r w:rsidRPr="00F413A4">
        <w:rPr>
          <w:b/>
        </w:rPr>
        <w:t xml:space="preserve"> Cotten</w:t>
      </w:r>
      <w:r>
        <w:t>, all the remainder of my land bought of Charles Stevenson, it is northerdly of William Cotten and containes three hund and forty acors being</w:t>
      </w:r>
      <w:r w:rsidR="00A736E2">
        <w:t xml:space="preserve"> </w:t>
      </w:r>
      <w:r>
        <w:t>a neck called the Green pond neck to him and his heairs for ever.</w:t>
      </w:r>
      <w:r>
        <w:br/>
        <w:t xml:space="preserve">  **  Item. I give to my </w:t>
      </w:r>
      <w:r w:rsidRPr="00F413A4">
        <w:rPr>
          <w:b/>
        </w:rPr>
        <w:t>sons Arthur Cotten and James Cotten</w:t>
      </w:r>
      <w:r>
        <w:t xml:space="preserve"> my lowermost survay land on fishing creek to </w:t>
      </w:r>
      <w:r w:rsidR="00A736E2">
        <w:t xml:space="preserve">be </w:t>
      </w:r>
      <w:r>
        <w:t>eaqualey devided betwixt ym, to them and their heairs for ever.</w:t>
      </w:r>
      <w:r>
        <w:br/>
        <w:t xml:space="preserve">  **  Item. I give to my </w:t>
      </w:r>
      <w:r w:rsidRPr="00F413A4">
        <w:rPr>
          <w:b/>
        </w:rPr>
        <w:t>son Joseph Cotten</w:t>
      </w:r>
      <w:r>
        <w:t>, to hundred acors land and to be taken oute of my uper survay on fishing creek, to him and his heairs for ever.</w:t>
      </w:r>
      <w:r>
        <w:br/>
        <w:t xml:space="preserve">  **  Item. I give to my </w:t>
      </w:r>
      <w:r w:rsidRPr="00F413A4">
        <w:rPr>
          <w:b/>
        </w:rPr>
        <w:t>son Alexand</w:t>
      </w:r>
      <w:r w:rsidR="00F413A4" w:rsidRPr="00F413A4">
        <w:rPr>
          <w:b/>
        </w:rPr>
        <w:t>e</w:t>
      </w:r>
      <w:r w:rsidRPr="00F413A4">
        <w:rPr>
          <w:b/>
        </w:rPr>
        <w:t>r Cotten</w:t>
      </w:r>
      <w:r>
        <w:t>, one hundred acors land out of my uper survay of fishing creek to him and his heairs for ever and the other three hundred acors to be equaley devided betwen my sons John Cotten, William Cotten, and Samll. Cotten, to them and their heirs for ever.</w:t>
      </w:r>
      <w:r>
        <w:br/>
        <w:t xml:space="preserve">  **  Item. I give to my </w:t>
      </w:r>
      <w:r w:rsidRPr="00F413A4">
        <w:rPr>
          <w:b/>
        </w:rPr>
        <w:t>son Arthur Cotten</w:t>
      </w:r>
      <w:r>
        <w:t xml:space="preserve">, one Neagerow man naimed Meingo, butt except the labour and sarvice of the sd. Neagerow to be preformed and don for my loveing </w:t>
      </w:r>
      <w:r w:rsidRPr="00F413A4">
        <w:rPr>
          <w:b/>
        </w:rPr>
        <w:t>wife Martha Cotten</w:t>
      </w:r>
      <w:r>
        <w:t xml:space="preserve"> deuring her widowhood, and my sd son Arthur Cotten to be and goe for himself when he shall arrive at the age of 18 years.</w:t>
      </w:r>
      <w:r>
        <w:br/>
        <w:t xml:space="preserve">  **  Item. I give to my </w:t>
      </w:r>
      <w:r w:rsidRPr="00F413A4">
        <w:rPr>
          <w:b/>
        </w:rPr>
        <w:t>son James Cotten</w:t>
      </w:r>
      <w:r>
        <w:t>, one Neagerow boye naimed Peter to him and his heairs for ever and that my son James Cotten may goe and for himself when he shall arrive att the age of eighteen years.</w:t>
      </w:r>
      <w:r>
        <w:br/>
        <w:t xml:space="preserve">  **  Item. I give to my </w:t>
      </w:r>
      <w:r w:rsidRPr="00F413A4">
        <w:rPr>
          <w:b/>
        </w:rPr>
        <w:t>son Tho</w:t>
      </w:r>
      <w:r w:rsidR="00F413A4" w:rsidRPr="00F413A4">
        <w:rPr>
          <w:b/>
        </w:rPr>
        <w:t>ma</w:t>
      </w:r>
      <w:r w:rsidRPr="00F413A4">
        <w:rPr>
          <w:b/>
        </w:rPr>
        <w:t>s Cotten</w:t>
      </w:r>
      <w:r>
        <w:t xml:space="preserve"> one Neagroe gerlle naimed Rose to </w:t>
      </w:r>
      <w:r>
        <w:lastRenderedPageBreak/>
        <w:t>him and his heairs for ever but except the labour and sarverce of the sd Neagrow geirll to be for and with my loving wife Martha Cotten deuring her widowhood, and that my son Thos. Cotten be free and goe for him self when the sd Thos. arrive at the age of eighteen years.</w:t>
      </w:r>
      <w:r>
        <w:br/>
        <w:t xml:space="preserve">  **  Item. I give to my </w:t>
      </w:r>
      <w:r w:rsidRPr="00F413A4">
        <w:rPr>
          <w:b/>
        </w:rPr>
        <w:t>son Joseph Cotten</w:t>
      </w:r>
      <w:r>
        <w:t xml:space="preserve"> one Neagerow boy named Toney to him and his heirs for ever.</w:t>
      </w:r>
      <w:r>
        <w:br/>
        <w:t xml:space="preserve">  **  Item. I give unto my </w:t>
      </w:r>
      <w:r w:rsidRPr="00F413A4">
        <w:rPr>
          <w:b/>
        </w:rPr>
        <w:t xml:space="preserve">daughter </w:t>
      </w:r>
      <w:r w:rsidR="00F413A4">
        <w:rPr>
          <w:b/>
        </w:rPr>
        <w:t xml:space="preserve">Priscilla </w:t>
      </w:r>
      <w:r w:rsidRPr="00F413A4">
        <w:rPr>
          <w:b/>
        </w:rPr>
        <w:t>Cotten</w:t>
      </w:r>
      <w:r w:rsidRPr="00F332C4">
        <w:t xml:space="preserve"> </w:t>
      </w:r>
      <w:r w:rsidR="00F332C4" w:rsidRPr="00F332C4">
        <w:t xml:space="preserve">(Presseler) </w:t>
      </w:r>
      <w:r>
        <w:t>on</w:t>
      </w:r>
      <w:r w:rsidR="00F332C4">
        <w:t>e</w:t>
      </w:r>
      <w:r>
        <w:t xml:space="preserve"> Neagerow woman named Mooll to her and her heairs for ever, butt except the youse and labour of the sd Neagrerow to be for my loving wife Martha Cotten dewering her widowhood.</w:t>
      </w:r>
      <w:r>
        <w:br/>
        <w:t xml:space="preserve">  **  Item. I give to my </w:t>
      </w:r>
      <w:r w:rsidRPr="00F332C4">
        <w:rPr>
          <w:b/>
        </w:rPr>
        <w:t>son Alexander Cotten</w:t>
      </w:r>
      <w:r>
        <w:t xml:space="preserve"> one Neagerow man named Guge, butt except the sd Neagerows labour and survice to be for my loveing wife Martha Cotten during hur widowhood.</w:t>
      </w:r>
      <w:r>
        <w:br/>
        <w:t xml:space="preserve">  **  Item. I give to my</w:t>
      </w:r>
      <w:r w:rsidRPr="00F332C4">
        <w:rPr>
          <w:b/>
        </w:rPr>
        <w:t xml:space="preserve"> son William Cotten</w:t>
      </w:r>
      <w:r>
        <w:t xml:space="preserve"> one new feather bead and a woosted sett ruge and one large fine blanket and a sheate, to pewter bassons, and to pewter dishes, three cows and calves, to yearlings, and one three year ould heifer, and eight soues with their in creese, and one baye Gelding horse, and one large barow or spayed sow, and a pateran of fine druged for a sute of close, coate, bretches and jacket and triming answreable and fifty bushalls of oyster shells. And all that parsell of plank that wase sawed for the meill work to euqualie devided betwene my sd son William Cotten and my son Samll. Cotten.</w:t>
      </w:r>
      <w:r>
        <w:br/>
        <w:t xml:space="preserve">  **  Item. I give to my </w:t>
      </w:r>
      <w:r w:rsidRPr="00F332C4">
        <w:rPr>
          <w:b/>
        </w:rPr>
        <w:t>son Sam</w:t>
      </w:r>
      <w:r w:rsidR="00F332C4" w:rsidRPr="00F332C4">
        <w:rPr>
          <w:b/>
        </w:rPr>
        <w:t>ue</w:t>
      </w:r>
      <w:r w:rsidRPr="00F332C4">
        <w:rPr>
          <w:b/>
        </w:rPr>
        <w:t>l Cotten</w:t>
      </w:r>
      <w:r>
        <w:t>, a p’terne of fine druged to make him a sute of close and trimings answrable which cloth and triming is to be answare and euqualey devided betwix my sons William and Samll. Cotten.</w:t>
      </w:r>
      <w:r>
        <w:br/>
        <w:t xml:space="preserve">  **  Item. To my </w:t>
      </w:r>
      <w:r w:rsidRPr="00F332C4">
        <w:rPr>
          <w:b/>
        </w:rPr>
        <w:t>son Sam</w:t>
      </w:r>
      <w:r w:rsidR="00F332C4" w:rsidRPr="00F332C4">
        <w:rPr>
          <w:b/>
        </w:rPr>
        <w:t>ue</w:t>
      </w:r>
      <w:r w:rsidRPr="00F332C4">
        <w:rPr>
          <w:b/>
        </w:rPr>
        <w:t>l Cotten</w:t>
      </w:r>
      <w:r>
        <w:t>, I give one feather bead known by the naime of the Trundle bead and a blew wostde sett rugg and one blanket and sheate and one square fraimed warnut table, and three cows and calves, and an in broke hors of to years ould, to puter bassons, and to puter dishes, and fifty bushells of oyster shells and to each of my sons Samll. and Wm Cotten, a large steare, to purches ym nails to buld them a howse, each &amp;.</w:t>
      </w:r>
      <w:r>
        <w:br/>
        <w:t xml:space="preserve">  **  Item. I give to my </w:t>
      </w:r>
      <w:r w:rsidRPr="00F332C4">
        <w:rPr>
          <w:b/>
        </w:rPr>
        <w:t>son Alexander Cotten</w:t>
      </w:r>
      <w:r>
        <w:t>, eight sowes with their increase and three cows, one heifer yearling, and one to year ould steare and one three year ould steare.</w:t>
      </w:r>
      <w:r>
        <w:br/>
        <w:t xml:space="preserve">  **  Item. I give to my </w:t>
      </w:r>
      <w:r w:rsidRPr="00F332C4">
        <w:rPr>
          <w:b/>
        </w:rPr>
        <w:t>son John Cotten</w:t>
      </w:r>
      <w:r>
        <w:t xml:space="preserve"> all the stock of both hogs and cattle that is now in his possession of my marke and fifty bushels of oyster shells.</w:t>
      </w:r>
      <w:r w:rsidR="00C752C9">
        <w:br/>
        <w:t xml:space="preserve">  **  </w:t>
      </w:r>
      <w:r>
        <w:t xml:space="preserve">Item. I give to my </w:t>
      </w:r>
      <w:r w:rsidRPr="00F332C4">
        <w:rPr>
          <w:b/>
        </w:rPr>
        <w:t>daughter Susannah Cotten</w:t>
      </w:r>
      <w:r>
        <w:t>, the feather bead whar on she lyes with all its furniture.</w:t>
      </w:r>
      <w:r>
        <w:br/>
        <w:t xml:space="preserve">  **  Item. I give to my </w:t>
      </w:r>
      <w:r w:rsidRPr="00F332C4">
        <w:rPr>
          <w:b/>
        </w:rPr>
        <w:t>son Tho</w:t>
      </w:r>
      <w:r w:rsidR="00F332C4" w:rsidRPr="00F332C4">
        <w:rPr>
          <w:b/>
        </w:rPr>
        <w:t>ma</w:t>
      </w:r>
      <w:r w:rsidRPr="00F332C4">
        <w:rPr>
          <w:b/>
        </w:rPr>
        <w:t>s Cotten</w:t>
      </w:r>
      <w:r>
        <w:t>, one sute of new courteins of a blew couller, one large fine bead tick, one wosted sett rugg, and one large fine blankett.</w:t>
      </w:r>
      <w:r>
        <w:br/>
        <w:t xml:space="preserve">  **  I give and bequeath to my loveing </w:t>
      </w:r>
      <w:r w:rsidRPr="00F332C4">
        <w:rPr>
          <w:b/>
        </w:rPr>
        <w:t>wife Martha Cotten</w:t>
      </w:r>
      <w:r>
        <w:t>, my bead whar on I lye with all its furniture, courtens, rugg, blankets, sheates, pelowes, and one large new fine blanket and quelt, besides and bead stead corde and matt. and,</w:t>
      </w:r>
      <w:r>
        <w:br/>
        <w:t xml:space="preserve">  **  Item I give to my </w:t>
      </w:r>
      <w:r w:rsidRPr="00F332C4">
        <w:rPr>
          <w:b/>
        </w:rPr>
        <w:t>son Alexander Cotten</w:t>
      </w:r>
      <w:r>
        <w:t xml:space="preserve"> as much dewroys which is now by me as will make him a suite of clothes.</w:t>
      </w:r>
      <w:r>
        <w:br/>
        <w:t xml:space="preserve">  **  Item. I give to my </w:t>
      </w:r>
      <w:r w:rsidRPr="00F332C4">
        <w:rPr>
          <w:b/>
        </w:rPr>
        <w:t>sons Alexander and Sam</w:t>
      </w:r>
      <w:r w:rsidR="00F332C4" w:rsidRPr="00F332C4">
        <w:rPr>
          <w:b/>
        </w:rPr>
        <w:t>ue</w:t>
      </w:r>
      <w:r w:rsidRPr="00F332C4">
        <w:rPr>
          <w:b/>
        </w:rPr>
        <w:t>l Cotten</w:t>
      </w:r>
      <w:r>
        <w:t xml:space="preserve"> as much striped holan, as will make each of ym a jeacket and bretches and trimeing to it.my sons Alexander and Samll. Cotten as much striped holan, as will make each of ym a jeacket and bretches and trimeing to it.</w:t>
      </w:r>
      <w:r>
        <w:br/>
        <w:t xml:space="preserve">  **  And I give and bequeath to my loveing wife my riding horse, calling his </w:t>
      </w:r>
      <w:r>
        <w:lastRenderedPageBreak/>
        <w:t>name Blaise, and a sid sadle.</w:t>
      </w:r>
      <w:r>
        <w:br/>
        <w:t xml:space="preserve">  **  Item. I give to my </w:t>
      </w:r>
      <w:r w:rsidRPr="00F332C4">
        <w:rPr>
          <w:b/>
        </w:rPr>
        <w:t>son in law, John T</w:t>
      </w:r>
      <w:r w:rsidR="00F332C4">
        <w:rPr>
          <w:b/>
        </w:rPr>
        <w:t>h</w:t>
      </w:r>
      <w:r w:rsidRPr="00F332C4">
        <w:rPr>
          <w:b/>
        </w:rPr>
        <w:t>omas</w:t>
      </w:r>
      <w:r>
        <w:t>, one puter dish.</w:t>
      </w:r>
      <w:r>
        <w:br/>
        <w:t xml:space="preserve">  **  Item. I give to my </w:t>
      </w:r>
      <w:r w:rsidRPr="00F332C4">
        <w:rPr>
          <w:b/>
        </w:rPr>
        <w:t>son in law, Capt. John Sp</w:t>
      </w:r>
      <w:r w:rsidR="00F332C4">
        <w:rPr>
          <w:b/>
        </w:rPr>
        <w:t>i</w:t>
      </w:r>
      <w:r w:rsidRPr="00F332C4">
        <w:rPr>
          <w:b/>
        </w:rPr>
        <w:t>ers</w:t>
      </w:r>
      <w:r w:rsidR="00F332C4" w:rsidRPr="00F332C4">
        <w:t xml:space="preserve"> (Spears)</w:t>
      </w:r>
      <w:r>
        <w:t>, one puter dish.</w:t>
      </w:r>
      <w:r>
        <w:br/>
        <w:t xml:space="preserve">  **  Item. I give to my </w:t>
      </w:r>
      <w:r w:rsidRPr="00F332C4">
        <w:rPr>
          <w:b/>
        </w:rPr>
        <w:t>daughter Mary Hol</w:t>
      </w:r>
      <w:r w:rsidR="00F332C4">
        <w:rPr>
          <w:b/>
        </w:rPr>
        <w:t>l</w:t>
      </w:r>
      <w:r w:rsidRPr="00F332C4">
        <w:rPr>
          <w:b/>
        </w:rPr>
        <w:t>and</w:t>
      </w:r>
      <w:r>
        <w:t>, one puter dish,and the use of the above neagreroes is left to my sd wife for hur own and my sd fower youngest childrens maintaneance during her widowhood.</w:t>
      </w:r>
      <w:r>
        <w:br/>
        <w:t xml:space="preserve">  **  Item. I give to my</w:t>
      </w:r>
      <w:r w:rsidRPr="00F332C4">
        <w:rPr>
          <w:b/>
        </w:rPr>
        <w:t xml:space="preserve"> son Joseph Cotten</w:t>
      </w:r>
      <w:r>
        <w:t>, three wethers and a ramm, to yewes and a lam.</w:t>
      </w:r>
      <w:r>
        <w:br/>
        <w:t xml:space="preserve">  **  Item. I give to my </w:t>
      </w:r>
      <w:r w:rsidRPr="00F332C4">
        <w:rPr>
          <w:b/>
        </w:rPr>
        <w:t>daughter, Martha Benton</w:t>
      </w:r>
      <w:r>
        <w:t>, late widow of Franc</w:t>
      </w:r>
      <w:r w:rsidR="00F332C4">
        <w:t>i</w:t>
      </w:r>
      <w:r>
        <w:t>s Benton, deceased, three ewes with their increase.</w:t>
      </w:r>
      <w:r>
        <w:br/>
        <w:t xml:space="preserve">  **  Item. I give to my</w:t>
      </w:r>
      <w:r w:rsidRPr="00BE428D">
        <w:rPr>
          <w:b/>
        </w:rPr>
        <w:t xml:space="preserve"> sons W</w:t>
      </w:r>
      <w:r w:rsidR="00F332C4" w:rsidRPr="00BE428D">
        <w:rPr>
          <w:b/>
        </w:rPr>
        <w:t>illia</w:t>
      </w:r>
      <w:r w:rsidRPr="00BE428D">
        <w:rPr>
          <w:b/>
        </w:rPr>
        <w:t>m and Sam</w:t>
      </w:r>
      <w:r w:rsidR="00F332C4" w:rsidRPr="00BE428D">
        <w:rPr>
          <w:b/>
        </w:rPr>
        <w:t xml:space="preserve">uel </w:t>
      </w:r>
      <w:r w:rsidRPr="00BE428D">
        <w:rPr>
          <w:b/>
        </w:rPr>
        <w:t>Cotten</w:t>
      </w:r>
      <w:r>
        <w:t>, 20 pounds of feathers to be equaly devided inlargen their beds.</w:t>
      </w:r>
      <w:r>
        <w:br/>
        <w:t xml:space="preserve">  **  My will is furder that my mill stones, spindle, jaks, and peecks to be sold for silver money and that to be equaley devided betweixt my </w:t>
      </w:r>
      <w:r w:rsidRPr="00BE428D">
        <w:rPr>
          <w:b/>
        </w:rPr>
        <w:t xml:space="preserve">fower small children, Arthur, </w:t>
      </w:r>
      <w:r w:rsidR="00F332C4" w:rsidRPr="00BE428D">
        <w:rPr>
          <w:b/>
        </w:rPr>
        <w:t>Priscilla (</w:t>
      </w:r>
      <w:r w:rsidRPr="00BE428D">
        <w:rPr>
          <w:b/>
        </w:rPr>
        <w:t>Pesseller</w:t>
      </w:r>
      <w:r w:rsidR="00F332C4" w:rsidRPr="00BE428D">
        <w:rPr>
          <w:b/>
        </w:rPr>
        <w:t>)</w:t>
      </w:r>
      <w:r w:rsidRPr="00BE428D">
        <w:rPr>
          <w:b/>
        </w:rPr>
        <w:t>, James, and Tho</w:t>
      </w:r>
      <w:r w:rsidR="00F332C4" w:rsidRPr="00BE428D">
        <w:rPr>
          <w:b/>
        </w:rPr>
        <w:t>ma</w:t>
      </w:r>
      <w:r w:rsidRPr="00BE428D">
        <w:rPr>
          <w:b/>
        </w:rPr>
        <w:t>s Cotten</w:t>
      </w:r>
      <w:r>
        <w:t xml:space="preserve"> and all the remd of my estate both within and with oute dores I leave to my and fower small children above named to be equaley devided.</w:t>
      </w:r>
      <w:r>
        <w:br/>
        <w:t xml:space="preserve">  **  Item. I give to my </w:t>
      </w:r>
      <w:r w:rsidRPr="00F332C4">
        <w:rPr>
          <w:b/>
        </w:rPr>
        <w:t>daughter, Susanah</w:t>
      </w:r>
      <w:r>
        <w:t>, as much fine silk stufe as will mak hur a sute of clothes</w:t>
      </w:r>
      <w:r>
        <w:br/>
        <w:t xml:space="preserve">  **  and my will is that my mair that runes in Tormenteing nack, the first coult she brings may be for my </w:t>
      </w:r>
      <w:r w:rsidRPr="00BE428D">
        <w:rPr>
          <w:b/>
        </w:rPr>
        <w:t>son, Arthur Cotten</w:t>
      </w:r>
      <w:r>
        <w:t xml:space="preserve">, and if the sd mair lives to bring aney more coultes may be for my </w:t>
      </w:r>
      <w:r w:rsidRPr="00BE428D">
        <w:rPr>
          <w:b/>
        </w:rPr>
        <w:t>son, James and Thos. Cotten</w:t>
      </w:r>
      <w:r>
        <w:t xml:space="preserve"> and,</w:t>
      </w:r>
      <w:r>
        <w:br/>
        <w:t xml:space="preserve">  **  Lastly, I doe apoint my loveing wife to be exetrs. of this my last will and testment,</w:t>
      </w:r>
      <w:r w:rsidR="00C752C9">
        <w:t xml:space="preserve"> </w:t>
      </w:r>
      <w:r>
        <w:t xml:space="preserve">butt nomonate and appoint my loveing friend, </w:t>
      </w:r>
      <w:r w:rsidRPr="00BE428D">
        <w:rPr>
          <w:b/>
        </w:rPr>
        <w:t>Tho</w:t>
      </w:r>
      <w:r w:rsidR="00F332C4" w:rsidRPr="00BE428D">
        <w:rPr>
          <w:b/>
        </w:rPr>
        <w:t>mas</w:t>
      </w:r>
      <w:r w:rsidRPr="00BE428D">
        <w:rPr>
          <w:b/>
        </w:rPr>
        <w:t xml:space="preserve"> Bryant</w:t>
      </w:r>
      <w:r>
        <w:t xml:space="preserve">, and </w:t>
      </w:r>
      <w:r w:rsidRPr="00BE428D">
        <w:rPr>
          <w:b/>
        </w:rPr>
        <w:t>W</w:t>
      </w:r>
      <w:r w:rsidR="00F332C4" w:rsidRPr="00BE428D">
        <w:rPr>
          <w:b/>
        </w:rPr>
        <w:t>illia</w:t>
      </w:r>
      <w:r w:rsidRPr="00BE428D">
        <w:rPr>
          <w:b/>
        </w:rPr>
        <w:t>m Ben</w:t>
      </w:r>
      <w:r w:rsidR="00F332C4" w:rsidRPr="00BE428D">
        <w:rPr>
          <w:b/>
        </w:rPr>
        <w:t>n</w:t>
      </w:r>
      <w:r w:rsidRPr="00BE428D">
        <w:rPr>
          <w:b/>
        </w:rPr>
        <w:t>e</w:t>
      </w:r>
      <w:r w:rsidR="00F332C4" w:rsidRPr="00BE428D">
        <w:rPr>
          <w:b/>
        </w:rPr>
        <w:t>t</w:t>
      </w:r>
      <w:r w:rsidRPr="00BE428D">
        <w:rPr>
          <w:b/>
        </w:rPr>
        <w:t>t</w:t>
      </w:r>
      <w:r>
        <w:t xml:space="preserve"> to be over Sears, and have power, in case my wife should again marey and hur covetor prove unhappy to hur and my fower small children, to remove and secure them and their estate att their desc.</w:t>
      </w:r>
      <w:r w:rsidR="00C752C9">
        <w:br/>
        <w:t xml:space="preserve">  **  </w:t>
      </w:r>
      <w:r>
        <w:t>In witness war of asigne this to be my Last will and testement.</w:t>
      </w:r>
      <w:r w:rsidR="00C752C9">
        <w:br/>
        <w:t xml:space="preserve">  **  </w:t>
      </w:r>
      <w:r>
        <w:t>John Cotten. (Seal)</w:t>
      </w:r>
      <w:r w:rsidR="00C752C9">
        <w:br/>
        <w:t xml:space="preserve">  **  </w:t>
      </w:r>
      <w:r>
        <w:t>Test. Tho</w:t>
      </w:r>
      <w:r w:rsidR="00F332C4">
        <w:t>mas</w:t>
      </w:r>
      <w:r>
        <w:t xml:space="preserve"> Bryant, Jurat; Thomas Strange; her mark, Mary M Parkers. Jurat.</w:t>
      </w:r>
      <w:r w:rsidR="00C752C9">
        <w:br/>
        <w:t xml:space="preserve">  **  </w:t>
      </w:r>
      <w:r w:rsidR="00C752C9" w:rsidRPr="00C752C9">
        <w:t xml:space="preserve">Bertie Sc </w:t>
      </w:r>
      <w:r w:rsidR="00C752C9" w:rsidRPr="00A736E2">
        <w:rPr>
          <w:b/>
        </w:rPr>
        <w:t>May Court 1728</w:t>
      </w:r>
      <w:r w:rsidR="00C752C9" w:rsidRPr="00C752C9">
        <w:t xml:space="preserve">, The above will was exhibited by Martha Cotten, Widow and sole executrix of John Cotten, deced. and was proved by the Oaths of Capt. Thomas Bryant, and Mary Parker, in open court in due form of law, who were evidences thereto. And then the sd. Martha took the Exrs: oath in Open Court. Test. Rt. Forster, Cler, Cur. </w:t>
      </w:r>
      <w:r w:rsidR="00C752C9">
        <w:t>O</w:t>
      </w:r>
      <w:r w:rsidR="00C752C9" w:rsidRPr="00C752C9">
        <w:t>ffice of the sec. of state.–</w:t>
      </w:r>
      <w:r w:rsidR="00C752C9">
        <w:br/>
        <w:t xml:space="preserve">  **  </w:t>
      </w:r>
      <w:r w:rsidR="00C752C9" w:rsidRPr="00BE428D">
        <w:rPr>
          <w:b/>
        </w:rPr>
        <w:t>Division of estate among</w:t>
      </w:r>
      <w:r w:rsidR="00C752C9" w:rsidRPr="00C752C9">
        <w:t xml:space="preserve"> (1) William Cotten, (2) Samuel Cotten, (3) </w:t>
      </w:r>
      <w:r w:rsidR="00F332C4">
        <w:t>A</w:t>
      </w:r>
      <w:r w:rsidR="00C752C9" w:rsidRPr="00C752C9">
        <w:t xml:space="preserve">lexander Cotten, (4) John Cotten as gdn. of Susanah Cotten, (5) </w:t>
      </w:r>
      <w:r w:rsidR="00C752C9" w:rsidRPr="00070F1C">
        <w:rPr>
          <w:b/>
        </w:rPr>
        <w:t xml:space="preserve">the widow Martha Benton </w:t>
      </w:r>
      <w:r w:rsidR="00C752C9" w:rsidRPr="00CB1C1A">
        <w:t>with the residue undivided for the four small children</w:t>
      </w:r>
      <w:r w:rsidR="00C752C9" w:rsidRPr="00C752C9">
        <w:t>. Record signed by Simon Jeffreys, John Dew, James Moor and R. Brasswell.</w:t>
      </w:r>
      <w:r w:rsidR="00A736E2">
        <w:br/>
        <w:t xml:space="preserve">  **  </w:t>
      </w:r>
      <w:r w:rsidR="00A736E2" w:rsidRPr="000A5824">
        <w:rPr>
          <w:b/>
        </w:rPr>
        <w:t>1 Nov, 1729</w:t>
      </w:r>
      <w:r w:rsidR="00A736E2">
        <w:t xml:space="preserve"> - On reading at this Board the petition of </w:t>
      </w:r>
      <w:r w:rsidR="00A736E2" w:rsidRPr="00F332C4">
        <w:rPr>
          <w:b/>
        </w:rPr>
        <w:t>Samuel Pugh</w:t>
      </w:r>
      <w:r w:rsidR="00A736E2">
        <w:t xml:space="preserve"> Gent &amp; late Sherrif of Seventeen Shillings Current Money and four Hundred fourty five pounds of Tobacco or the current price thereof out of his Majesties Revenue of two Shillings p Hogshead it being for one half of the costs and Charges expended by the petitioner in Defending a Suit brought against him for Seizing Six Hogsheads of Tobacco on one John Cotton deceased pursuant to an Act of Assembly the one halfe of the said Seizure having long since paid by the petitioner to his Majestys use. Ex’d p Wil Roberson Cls Con. (</w:t>
      </w:r>
      <w:r w:rsidR="00A736E2" w:rsidRPr="00C752C9">
        <w:t>Va Historical Mag 35</w:t>
      </w:r>
      <w:r w:rsidR="00A736E2">
        <w:t xml:space="preserve">, p. </w:t>
      </w:r>
      <w:r w:rsidR="00A736E2" w:rsidRPr="00C752C9">
        <w:t>273</w:t>
      </w:r>
      <w:r w:rsidR="00A736E2">
        <w:t>)</w:t>
      </w:r>
      <w:r w:rsidR="00C752C9">
        <w:br/>
        <w:t xml:space="preserve">  **  </w:t>
      </w:r>
      <w:r w:rsidR="00C752C9" w:rsidRPr="00A736E2">
        <w:rPr>
          <w:b/>
        </w:rPr>
        <w:t>Nov. 25, 1731</w:t>
      </w:r>
      <w:r w:rsidR="00C752C9" w:rsidRPr="00C752C9">
        <w:t xml:space="preserve"> JOHN COTTEN Division of estate at the home of Martha </w:t>
      </w:r>
      <w:r w:rsidR="00C752C9" w:rsidRPr="00C752C9">
        <w:lastRenderedPageBreak/>
        <w:t>Green by James Moor, Titus Moor, John Jones, Senr. and Samuel Williams (1) A Negro was put in the hands of Thomas Bryant and William Benne</w:t>
      </w:r>
      <w:r w:rsidR="00F332C4">
        <w:t>t</w:t>
      </w:r>
      <w:r w:rsidR="00C752C9" w:rsidRPr="00C752C9">
        <w:t>t for the use of Priscilla Cotten. (2) Clothing was allotted to Thomas Cotten. (3) A Negro was allotted to Martha Cotten. (4) A Negro was allotted to James Cotten. (5) A Negro was allotted to Thomas Cotten. Millstones, etc. were divided among the four small children (6) Arthur Cotten, Priscilla Cotten, James Cotten, and Thomas Cotten. Of the residue of the estate, one-fifth was allotted to Martha Green and the other four-fifths divided among the four children.</w:t>
      </w:r>
      <w:r w:rsidR="00C752C9">
        <w:br/>
        <w:t xml:space="preserve">  **  </w:t>
      </w:r>
      <w:r w:rsidR="00C752C9" w:rsidRPr="000A5824">
        <w:rPr>
          <w:b/>
        </w:rPr>
        <w:t>Tuesday 9th of May 1732</w:t>
      </w:r>
      <w:r w:rsidR="00C752C9">
        <w:t xml:space="preserve"> </w:t>
      </w:r>
      <w:r w:rsidR="000A5824">
        <w:t xml:space="preserve">- </w:t>
      </w:r>
      <w:r w:rsidR="00C752C9">
        <w:t xml:space="preserve">At a court held at the Court House on Timber Branch:  And Thomas Jones Attny for </w:t>
      </w:r>
      <w:r w:rsidR="00C752C9" w:rsidRPr="00CB1C1A">
        <w:rPr>
          <w:b/>
        </w:rPr>
        <w:t>W</w:t>
      </w:r>
      <w:r w:rsidR="00F332C4" w:rsidRPr="00CB1C1A">
        <w:rPr>
          <w:b/>
        </w:rPr>
        <w:t>illia</w:t>
      </w:r>
      <w:r w:rsidR="00C752C9" w:rsidRPr="00CB1C1A">
        <w:rPr>
          <w:b/>
        </w:rPr>
        <w:t>m Green that intermarryed with Martha Cotten</w:t>
      </w:r>
      <w:r w:rsidR="00C752C9">
        <w:t xml:space="preserve"> Relict Widow of the sd. John Cotten Prays an appeal from the above Judgement. </w:t>
      </w:r>
      <w:r w:rsidR="00C752C9">
        <w:br/>
        <w:t xml:space="preserve">  **  </w:t>
      </w:r>
      <w:r w:rsidR="00C752C9" w:rsidRPr="000A5824">
        <w:rPr>
          <w:b/>
        </w:rPr>
        <w:t>June 5, 1732</w:t>
      </w:r>
      <w:r w:rsidR="000A5824">
        <w:t xml:space="preserve"> -</w:t>
      </w:r>
      <w:r w:rsidR="00C752C9" w:rsidRPr="00C752C9">
        <w:t xml:space="preserve"> JOHN COTTEN Completion of division of estate at the home of Mrs Martha Green. The farm animals were put into the hands of Capt Tho</w:t>
      </w:r>
      <w:r w:rsidR="00F332C4">
        <w:t>mas</w:t>
      </w:r>
      <w:r w:rsidR="00C752C9" w:rsidRPr="00C752C9">
        <w:t xml:space="preserve"> Bryant and William Benne</w:t>
      </w:r>
      <w:r w:rsidR="00F332C4">
        <w:t>t</w:t>
      </w:r>
      <w:r w:rsidR="00C752C9" w:rsidRPr="00C752C9">
        <w:t>t for the use of the four small children. Signed by James Moor, Sam</w:t>
      </w:r>
      <w:r w:rsidR="00F332C4">
        <w:t>ue</w:t>
      </w:r>
      <w:r w:rsidR="00C752C9" w:rsidRPr="00C752C9">
        <w:t>l Williams and J</w:t>
      </w:r>
      <w:r w:rsidR="00F332C4">
        <w:t>ohn</w:t>
      </w:r>
      <w:r w:rsidR="00C752C9" w:rsidRPr="00C752C9">
        <w:t xml:space="preserve"> Jones. </w:t>
      </w:r>
      <w:r w:rsidR="00C752C9">
        <w:t>(</w:t>
      </w:r>
      <w:r w:rsidR="00C752C9" w:rsidRPr="00C752C9">
        <w:t>Gammon, Records of Estates Bertie Co, NC Vol</w:t>
      </w:r>
      <w:r w:rsidR="00C752C9">
        <w:t xml:space="preserve"> </w:t>
      </w:r>
      <w:r w:rsidR="00C752C9" w:rsidRPr="00C752C9">
        <w:t>11728-1744</w:t>
      </w:r>
      <w:r w:rsidR="00C752C9">
        <w:t xml:space="preserve">; also see </w:t>
      </w:r>
      <w:r w:rsidR="00C752C9" w:rsidRPr="00C752C9">
        <w:t>Grimes</w:t>
      </w:r>
      <w:r w:rsidR="00C752C9">
        <w:t xml:space="preserve"> and</w:t>
      </w:r>
      <w:r w:rsidR="00C752C9" w:rsidRPr="00C752C9">
        <w:t xml:space="preserve"> S.S. archives of NC</w:t>
      </w:r>
      <w:r w:rsidR="00C752C9">
        <w:t>)</w:t>
      </w:r>
      <w:r w:rsidR="00BE428D">
        <w:t xml:space="preserve">  </w:t>
      </w:r>
      <w:r w:rsidR="00A736E2" w:rsidRPr="00A736E2">
        <w:rPr>
          <w:b/>
        </w:rPr>
        <w:t>Note</w:t>
      </w:r>
      <w:r w:rsidR="00A736E2">
        <w:t>: The creative spellings of the above will were just too interesting to correct so I’ve left them as they were.</w:t>
      </w:r>
    </w:p>
    <w:p w:rsidR="001470B7" w:rsidRDefault="001470B7" w:rsidP="001470B7">
      <w:pPr>
        <w:pStyle w:val="NormalWeb"/>
        <w:spacing w:before="240" w:beforeAutospacing="0" w:after="240" w:afterAutospacing="0"/>
        <w:ind w:left="0" w:right="0"/>
      </w:pPr>
      <w:r>
        <w:rPr>
          <w:b/>
        </w:rPr>
        <w:t xml:space="preserve">1728 </w:t>
      </w:r>
      <w:r w:rsidR="008A0253">
        <w:rPr>
          <w:b/>
        </w:rPr>
        <w:t xml:space="preserve">- </w:t>
      </w:r>
      <w:r>
        <w:rPr>
          <w:b/>
        </w:rPr>
        <w:t xml:space="preserve">Jul 16 </w:t>
      </w:r>
      <w:r>
        <w:t xml:space="preserve">– </w:t>
      </w:r>
      <w:r>
        <w:rPr>
          <w:b/>
          <w:u w:val="single"/>
        </w:rPr>
        <w:t>VA</w:t>
      </w:r>
      <w:r w:rsidR="008A0253">
        <w:rPr>
          <w:b/>
          <w:u w:val="single"/>
        </w:rPr>
        <w:t xml:space="preserve"> </w:t>
      </w:r>
      <w:r w:rsidR="008A0253" w:rsidRPr="00BB2F33">
        <w:rPr>
          <w:b/>
          <w:u w:val="single"/>
        </w:rPr>
        <w:t>Goochland</w:t>
      </w:r>
      <w:r w:rsidRPr="008A0253">
        <w:rPr>
          <w:b/>
        </w:rPr>
        <w:t xml:space="preserve"> – </w:t>
      </w:r>
      <w:r w:rsidR="008A0253" w:rsidRPr="008A0253">
        <w:rPr>
          <w:b/>
        </w:rPr>
        <w:t>Court - Thomas Moore &amp; John Walker</w:t>
      </w:r>
      <w:r w:rsidR="008A0253">
        <w:t xml:space="preserve"> - </w:t>
      </w:r>
      <w:r>
        <w:t>Court: In the action of Debt between Thomas Moore Plg. and John Walker Deft. for four pounds Sixteen Shillings &amp; eight pence Currant money... bill dated 1724 Feb 18 … Jury: George Paine, William Womack, James Cocke, William Cabbell, Noel Burton, John Webb, Jacob Micheaus, Leonard Ballow, Peter Baise, Richard Oglesby, Thomas Ballow, Thomas Edwards… “Wee find for the Plaintif nine Shillings Currt. money George Paine foreman.” (Blomquist 2007, p. 9)</w:t>
      </w:r>
    </w:p>
    <w:p w:rsidR="001470B7" w:rsidRDefault="001470B7" w:rsidP="001470B7">
      <w:pPr>
        <w:pStyle w:val="NormalWeb"/>
        <w:spacing w:before="240" w:beforeAutospacing="0" w:after="240" w:afterAutospacing="0"/>
        <w:ind w:left="0" w:right="0"/>
      </w:pPr>
      <w:r>
        <w:rPr>
          <w:b/>
        </w:rPr>
        <w:t xml:space="preserve">1728 </w:t>
      </w:r>
      <w:r w:rsidR="008A0253">
        <w:rPr>
          <w:b/>
        </w:rPr>
        <w:t xml:space="preserve">- </w:t>
      </w:r>
      <w:r>
        <w:rPr>
          <w:b/>
        </w:rPr>
        <w:t xml:space="preserve">Jul 16 </w:t>
      </w:r>
      <w:r>
        <w:t xml:space="preserve">– </w:t>
      </w:r>
      <w:r>
        <w:rPr>
          <w:b/>
          <w:u w:val="single"/>
        </w:rPr>
        <w:t>VA</w:t>
      </w:r>
      <w:r w:rsidR="008A0253">
        <w:rPr>
          <w:b/>
          <w:u w:val="single"/>
        </w:rPr>
        <w:t xml:space="preserve"> </w:t>
      </w:r>
      <w:r w:rsidR="008A0253" w:rsidRPr="00BB2F33">
        <w:rPr>
          <w:b/>
          <w:u w:val="single"/>
        </w:rPr>
        <w:t>Goochland</w:t>
      </w:r>
      <w:r w:rsidRPr="008A0253">
        <w:rPr>
          <w:b/>
        </w:rPr>
        <w:t xml:space="preserve"> – </w:t>
      </w:r>
      <w:r w:rsidR="008A0253" w:rsidRPr="008A0253">
        <w:rPr>
          <w:b/>
        </w:rPr>
        <w:t>Admin – John Pride</w:t>
      </w:r>
      <w:r w:rsidR="008A0253">
        <w:t xml:space="preserve"> - </w:t>
      </w:r>
      <w:r>
        <w:t>Court: John Pride acknowledges a deed with the livery of seizing endorsed from himself to Thomas Watkins to be his act and deed and is thereupon admitted to record. (Blomquist 2007, p. 10)</w:t>
      </w:r>
    </w:p>
    <w:p w:rsidR="001470B7" w:rsidRDefault="001470B7" w:rsidP="001470B7">
      <w:pPr>
        <w:pStyle w:val="NormalWeb"/>
        <w:spacing w:before="240" w:beforeAutospacing="0" w:after="240" w:afterAutospacing="0"/>
        <w:ind w:left="0" w:right="0"/>
      </w:pPr>
      <w:r>
        <w:rPr>
          <w:b/>
        </w:rPr>
        <w:t xml:space="preserve">1728 </w:t>
      </w:r>
      <w:r w:rsidR="008A0253">
        <w:rPr>
          <w:b/>
        </w:rPr>
        <w:t xml:space="preserve">- </w:t>
      </w:r>
      <w:r>
        <w:rPr>
          <w:b/>
        </w:rPr>
        <w:t xml:space="preserve">Jul 16 </w:t>
      </w:r>
      <w:r>
        <w:t xml:space="preserve">– </w:t>
      </w:r>
      <w:r>
        <w:rPr>
          <w:b/>
          <w:u w:val="single"/>
        </w:rPr>
        <w:t>VA</w:t>
      </w:r>
      <w:r w:rsidR="008A0253">
        <w:rPr>
          <w:b/>
          <w:u w:val="single"/>
        </w:rPr>
        <w:t xml:space="preserve"> </w:t>
      </w:r>
      <w:r w:rsidR="008A0253" w:rsidRPr="00BB2F33">
        <w:rPr>
          <w:b/>
          <w:u w:val="single"/>
        </w:rPr>
        <w:t>Goochland</w:t>
      </w:r>
      <w:r w:rsidRPr="008A0253">
        <w:rPr>
          <w:b/>
        </w:rPr>
        <w:t xml:space="preserve"> – </w:t>
      </w:r>
      <w:r w:rsidR="008A0253" w:rsidRPr="008A0253">
        <w:rPr>
          <w:b/>
        </w:rPr>
        <w:t xml:space="preserve">Admin </w:t>
      </w:r>
      <w:r w:rsidR="00870385">
        <w:rPr>
          <w:b/>
        </w:rPr>
        <w:t xml:space="preserve">- </w:t>
      </w:r>
      <w:r w:rsidR="008A0253" w:rsidRPr="008A0253">
        <w:rPr>
          <w:b/>
        </w:rPr>
        <w:t xml:space="preserve">Joseph Woodson - </w:t>
      </w:r>
      <w:r>
        <w:t>Court: On the motion of Joseph Woodson leave is Granted him to keep an Ordinary. (Blomquist 2007, p. 13)</w:t>
      </w:r>
    </w:p>
    <w:p w:rsidR="001470B7" w:rsidRDefault="001470B7" w:rsidP="001470B7">
      <w:pPr>
        <w:pStyle w:val="NormalWeb"/>
        <w:spacing w:before="240" w:beforeAutospacing="0" w:after="240" w:afterAutospacing="0"/>
        <w:ind w:left="0" w:right="0"/>
      </w:pPr>
      <w:r>
        <w:rPr>
          <w:b/>
        </w:rPr>
        <w:t xml:space="preserve">1728 </w:t>
      </w:r>
      <w:r w:rsidR="008A0253">
        <w:rPr>
          <w:b/>
        </w:rPr>
        <w:t xml:space="preserve">- </w:t>
      </w:r>
      <w:r>
        <w:rPr>
          <w:b/>
        </w:rPr>
        <w:t xml:space="preserve">Aug 5 </w:t>
      </w:r>
      <w:r>
        <w:t xml:space="preserve">– </w:t>
      </w:r>
      <w:r w:rsidR="00670266" w:rsidRPr="00670266">
        <w:rPr>
          <w:b/>
          <w:u w:val="single"/>
        </w:rPr>
        <w:t>VA Goochland</w:t>
      </w:r>
      <w:r w:rsidR="00670266">
        <w:rPr>
          <w:b/>
        </w:rPr>
        <w:t xml:space="preserve"> </w:t>
      </w:r>
      <w:r w:rsidR="00670266" w:rsidRPr="00670266">
        <w:rPr>
          <w:b/>
        </w:rPr>
        <w:t>– Will - Jacob Woodson</w:t>
      </w:r>
      <w:r w:rsidR="00670266" w:rsidRPr="00670266">
        <w:t xml:space="preserve"> - </w:t>
      </w:r>
      <w:r>
        <w:t xml:space="preserve">To two </w:t>
      </w:r>
      <w:r w:rsidRPr="008A0253">
        <w:rPr>
          <w:b/>
        </w:rPr>
        <w:t xml:space="preserve">brothers Josiah </w:t>
      </w:r>
      <w:r w:rsidR="008A0253">
        <w:rPr>
          <w:b/>
        </w:rPr>
        <w:t xml:space="preserve">Woodson </w:t>
      </w:r>
      <w:r w:rsidRPr="008A0253">
        <w:rPr>
          <w:b/>
        </w:rPr>
        <w:t>and Stephen Woodson</w:t>
      </w:r>
      <w:r>
        <w:t xml:space="preserve">, all my land at Dover between Col. Nathaniel Harrison, John Fleming and John Woodson, bounding on a creek called Jennoto Cr.  * Brothers are to make over to Samuel Burk 348 acres in Henrico bounded by James River, Bird Creek and line of Capt. Massey.  * Brothers Josiah &amp; Stephen to be executors. Dated 4 Jul 1726 Wit: Edward Stratton, Ann Stratton, Henry Cox, Recorded 5 Aug 1728 (Weisiger 1998, p. 146) </w:t>
      </w:r>
    </w:p>
    <w:p w:rsidR="001470B7" w:rsidRDefault="001470B7" w:rsidP="001470B7">
      <w:pPr>
        <w:pStyle w:val="NormalWeb"/>
        <w:spacing w:before="240" w:beforeAutospacing="0" w:after="240" w:afterAutospacing="0"/>
        <w:ind w:left="0" w:right="0"/>
      </w:pPr>
      <w:r>
        <w:rPr>
          <w:b/>
        </w:rPr>
        <w:t xml:space="preserve">1728 </w:t>
      </w:r>
      <w:r w:rsidR="00050776">
        <w:rPr>
          <w:b/>
        </w:rPr>
        <w:t xml:space="preserve">- </w:t>
      </w:r>
      <w:r>
        <w:rPr>
          <w:b/>
        </w:rPr>
        <w:t xml:space="preserve">Sep </w:t>
      </w:r>
      <w:r w:rsidRPr="006126B5">
        <w:rPr>
          <w:b/>
        </w:rPr>
        <w:t>1</w:t>
      </w:r>
      <w:r>
        <w:rPr>
          <w:b/>
        </w:rPr>
        <w:t>7</w:t>
      </w:r>
      <w:r w:rsidRPr="006126B5">
        <w:rPr>
          <w:b/>
        </w:rPr>
        <w:t xml:space="preserve"> </w:t>
      </w:r>
      <w:r>
        <w:t xml:space="preserve">– </w:t>
      </w:r>
      <w:r>
        <w:rPr>
          <w:b/>
          <w:u w:val="single"/>
        </w:rPr>
        <w:t>VA</w:t>
      </w:r>
      <w:r w:rsidR="008A0253">
        <w:rPr>
          <w:b/>
          <w:u w:val="single"/>
        </w:rPr>
        <w:t xml:space="preserve"> </w:t>
      </w:r>
      <w:r w:rsidR="008A0253" w:rsidRPr="006126B5">
        <w:rPr>
          <w:b/>
          <w:u w:val="single"/>
        </w:rPr>
        <w:t>Goochland/Henrico</w:t>
      </w:r>
      <w:r w:rsidRPr="008A0253">
        <w:rPr>
          <w:b/>
        </w:rPr>
        <w:t xml:space="preserve"> - Court – </w:t>
      </w:r>
      <w:r>
        <w:t xml:space="preserve">Suits : Edward Moore vs John Taylor; Edward Moore vs John Stubblefield; Joseph Woodson vs John Micheaux; William Chamberlaine vs George Marchbanks. (Blomquist 2007, pp. 23-25.) A Samuel Chamberlaine </w:t>
      </w:r>
      <w:r w:rsidR="00ED2C8A">
        <w:t xml:space="preserve">(Chamberlayne) </w:t>
      </w:r>
      <w:r>
        <w:t>is participant in a suit mentioned on p. 40</w:t>
      </w:r>
      <w:r w:rsidR="008A0253">
        <w:t xml:space="preserve"> also</w:t>
      </w:r>
      <w:r>
        <w:t>.</w:t>
      </w:r>
      <w:r w:rsidR="00ED2C8A">
        <w:t xml:space="preserve">  </w:t>
      </w:r>
    </w:p>
    <w:p w:rsidR="001470B7" w:rsidRDefault="001470B7" w:rsidP="001470B7">
      <w:pPr>
        <w:pStyle w:val="NormalWeb"/>
        <w:spacing w:before="240" w:beforeAutospacing="0" w:after="240" w:afterAutospacing="0"/>
        <w:ind w:left="0" w:right="0"/>
      </w:pPr>
      <w:r w:rsidRPr="00B15B44">
        <w:rPr>
          <w:b/>
        </w:rPr>
        <w:lastRenderedPageBreak/>
        <w:t xml:space="preserve">1728 </w:t>
      </w:r>
      <w:r w:rsidR="008A0253">
        <w:rPr>
          <w:b/>
        </w:rPr>
        <w:t xml:space="preserve">- </w:t>
      </w:r>
      <w:r w:rsidRPr="00B15B44">
        <w:rPr>
          <w:b/>
        </w:rPr>
        <w:t xml:space="preserve">Sep </w:t>
      </w:r>
      <w:r w:rsidRPr="006126B5">
        <w:rPr>
          <w:b/>
        </w:rPr>
        <w:t xml:space="preserve">18 </w:t>
      </w:r>
      <w:r>
        <w:t xml:space="preserve">– </w:t>
      </w:r>
      <w:r w:rsidR="00670266" w:rsidRPr="00670266">
        <w:rPr>
          <w:b/>
          <w:u w:val="single"/>
        </w:rPr>
        <w:t>VA Goochland</w:t>
      </w:r>
      <w:r w:rsidR="00670266" w:rsidRPr="00670266">
        <w:rPr>
          <w:b/>
        </w:rPr>
        <w:t xml:space="preserve"> – Admin – William Knight</w:t>
      </w:r>
      <w:r w:rsidR="00670266" w:rsidRPr="00670266">
        <w:t xml:space="preserve"> - Court:</w:t>
      </w:r>
      <w:r w:rsidR="00670266">
        <w:t xml:space="preserve"> </w:t>
      </w:r>
      <w:r>
        <w:t xml:space="preserve">Suits : Edward Moore vs John Taylor; Edward Moore vs John Stubblefield; </w:t>
      </w:r>
      <w:r w:rsidRPr="00863AAB">
        <w:rPr>
          <w:b/>
        </w:rPr>
        <w:t>Joseph Woodson</w:t>
      </w:r>
      <w:r>
        <w:t xml:space="preserve"> vs John Micheaux; William Chamberlaine </w:t>
      </w:r>
      <w:r w:rsidR="00ED2C8A">
        <w:t xml:space="preserve">(Chamberlayne) </w:t>
      </w:r>
      <w:r>
        <w:t xml:space="preserve">vs George Marchbanks.Ordered that a road be cleared from the Widow Johnsons by the race paths on the South side of </w:t>
      </w:r>
      <w:r w:rsidRPr="006126B5">
        <w:rPr>
          <w:b/>
        </w:rPr>
        <w:t>William Knight</w:t>
      </w:r>
      <w:r w:rsidR="00CB1C1A">
        <w:rPr>
          <w:b/>
        </w:rPr>
        <w:t>’</w:t>
      </w:r>
      <w:r w:rsidRPr="006126B5">
        <w:rPr>
          <w:b/>
        </w:rPr>
        <w:t>s</w:t>
      </w:r>
      <w:r>
        <w:t xml:space="preserve">… (Blomquist 2007, p. 27.) </w:t>
      </w:r>
      <w:r w:rsidR="008A0253">
        <w:t xml:space="preserve"> </w:t>
      </w:r>
      <w:r w:rsidR="00670266" w:rsidRPr="00670266">
        <w:rPr>
          <w:b/>
        </w:rPr>
        <w:t>Note</w:t>
      </w:r>
      <w:r w:rsidR="00670266" w:rsidRPr="00670266">
        <w:t xml:space="preserve">: From this we learn that there is, indeed, a </w:t>
      </w:r>
      <w:r w:rsidR="00CB1C1A">
        <w:t xml:space="preserve">William </w:t>
      </w:r>
      <w:r w:rsidR="00670266" w:rsidRPr="00670266">
        <w:t xml:space="preserve">Knight living in </w:t>
      </w:r>
      <w:r w:rsidR="008A0253">
        <w:t>Goochland</w:t>
      </w:r>
      <w:r w:rsidR="00670266" w:rsidRPr="00670266">
        <w:t xml:space="preserve"> though we have no i</w:t>
      </w:r>
      <w:r w:rsidR="00CB1C1A">
        <w:t>dea how long he has been there or to which branch he belongs.</w:t>
      </w:r>
    </w:p>
    <w:p w:rsidR="001470B7" w:rsidRDefault="001470B7" w:rsidP="001470B7">
      <w:pPr>
        <w:pStyle w:val="NormalWeb"/>
        <w:spacing w:before="240" w:beforeAutospacing="0" w:after="240" w:afterAutospacing="0"/>
        <w:ind w:left="0" w:right="0"/>
      </w:pPr>
      <w:r>
        <w:rPr>
          <w:b/>
        </w:rPr>
        <w:t xml:space="preserve">1728 </w:t>
      </w:r>
      <w:r w:rsidR="00050776">
        <w:rPr>
          <w:b/>
        </w:rPr>
        <w:t xml:space="preserve">- </w:t>
      </w:r>
      <w:r>
        <w:rPr>
          <w:b/>
        </w:rPr>
        <w:t xml:space="preserve">Oct 11 </w:t>
      </w:r>
      <w:r>
        <w:t xml:space="preserve">– </w:t>
      </w:r>
      <w:r>
        <w:rPr>
          <w:b/>
          <w:u w:val="single"/>
        </w:rPr>
        <w:t>VA</w:t>
      </w:r>
      <w:r w:rsidR="008A0253">
        <w:rPr>
          <w:b/>
          <w:u w:val="single"/>
        </w:rPr>
        <w:t xml:space="preserve"> </w:t>
      </w:r>
      <w:r w:rsidR="008A0253" w:rsidRPr="00A21887">
        <w:rPr>
          <w:b/>
          <w:u w:val="single"/>
        </w:rPr>
        <w:t>Goochland</w:t>
      </w:r>
      <w:r w:rsidRPr="008A0253">
        <w:rPr>
          <w:b/>
        </w:rPr>
        <w:t xml:space="preserve"> – </w:t>
      </w:r>
      <w:r w:rsidR="008A0253" w:rsidRPr="008A0253">
        <w:rPr>
          <w:b/>
        </w:rPr>
        <w:t xml:space="preserve">Admin - </w:t>
      </w:r>
      <w:r w:rsidRPr="008A0253">
        <w:rPr>
          <w:b/>
        </w:rPr>
        <w:t>Edward Scott, John Scott, &amp; Stephen Hughes</w:t>
      </w:r>
      <w:r w:rsidR="008A0253">
        <w:t xml:space="preserve"> – Land patent for</w:t>
      </w:r>
      <w:r>
        <w:t xml:space="preserve"> 4,000 adx “on S. side of James Riv., on lower side of Muddy Cr., &amp; brs. Of Deep Cr; adj. Mr. Bowler Cocke; Thomas Rayley/ &amp; Mayo &amp; Cocke’s lines; 20 Lbs. Money.” (</w:t>
      </w:r>
      <w:r w:rsidR="008A0253">
        <w:t xml:space="preserve">Nugent III, </w:t>
      </w:r>
      <w:r>
        <w:t>p. 349)</w:t>
      </w:r>
    </w:p>
    <w:p w:rsidR="00AB50E1" w:rsidRDefault="00AB50E1" w:rsidP="001470B7">
      <w:pPr>
        <w:pStyle w:val="NormalWeb"/>
        <w:spacing w:before="240" w:beforeAutospacing="0" w:after="240" w:afterAutospacing="0"/>
        <w:ind w:left="0" w:right="0"/>
      </w:pPr>
      <w:r w:rsidRPr="00856C3F">
        <w:rPr>
          <w:b/>
        </w:rPr>
        <w:t xml:space="preserve">1728 – Dec 17 – </w:t>
      </w:r>
      <w:r>
        <w:rPr>
          <w:b/>
          <w:u w:val="single"/>
        </w:rPr>
        <w:t xml:space="preserve">VA </w:t>
      </w:r>
      <w:r w:rsidRPr="00A21887">
        <w:rPr>
          <w:b/>
          <w:u w:val="single"/>
        </w:rPr>
        <w:t>Goochland</w:t>
      </w:r>
      <w:r w:rsidRPr="00856C3F">
        <w:rPr>
          <w:b/>
        </w:rPr>
        <w:t xml:space="preserve"> – Admin – Woodson &amp; Horsley </w:t>
      </w:r>
      <w:r>
        <w:t>–</w:t>
      </w:r>
      <w:r w:rsidRPr="00856C3F">
        <w:t xml:space="preserve"> </w:t>
      </w:r>
      <w:r>
        <w:t>Court: In the Action of Case between John Woodson Plt. and Robert Horsley Deft. the parties submit themselves to the Court for trial whereupon it is considered by the Court that the plt. do recover against the Deft. five hundred pounds of Tobo. with the Costs of this Suit and a Lawyers Fee. (Blomquist 2007, p. 47)</w:t>
      </w:r>
    </w:p>
    <w:p w:rsidR="001470B7" w:rsidRDefault="001470B7" w:rsidP="001470B7">
      <w:pPr>
        <w:pStyle w:val="NormalWeb"/>
        <w:spacing w:before="240" w:beforeAutospacing="0" w:after="240" w:afterAutospacing="0"/>
        <w:ind w:left="0" w:right="0"/>
      </w:pPr>
      <w:r>
        <w:rPr>
          <w:b/>
        </w:rPr>
        <w:t>17</w:t>
      </w:r>
      <w:r w:rsidR="008A0253">
        <w:rPr>
          <w:b/>
        </w:rPr>
        <w:t>2</w:t>
      </w:r>
      <w:r>
        <w:rPr>
          <w:b/>
        </w:rPr>
        <w:t xml:space="preserve">9 </w:t>
      </w:r>
      <w:r w:rsidR="008A0253">
        <w:rPr>
          <w:b/>
        </w:rPr>
        <w:t xml:space="preserve">- </w:t>
      </w:r>
      <w:r>
        <w:rPr>
          <w:b/>
        </w:rPr>
        <w:t xml:space="preserve">Feb 13 </w:t>
      </w:r>
      <w:r>
        <w:t xml:space="preserve">– </w:t>
      </w:r>
      <w:r w:rsidRPr="00416407">
        <w:rPr>
          <w:b/>
          <w:u w:val="single"/>
        </w:rPr>
        <w:t>VA</w:t>
      </w:r>
      <w:r w:rsidR="008A0253">
        <w:rPr>
          <w:b/>
          <w:u w:val="single"/>
        </w:rPr>
        <w:t xml:space="preserve"> </w:t>
      </w:r>
      <w:r w:rsidR="008A0253" w:rsidRPr="00416407">
        <w:rPr>
          <w:b/>
          <w:u w:val="single"/>
        </w:rPr>
        <w:t>King George</w:t>
      </w:r>
      <w:r w:rsidRPr="008A0253">
        <w:rPr>
          <w:b/>
        </w:rPr>
        <w:t xml:space="preserve"> – </w:t>
      </w:r>
      <w:r w:rsidR="008A0253" w:rsidRPr="008A0253">
        <w:rPr>
          <w:b/>
        </w:rPr>
        <w:t xml:space="preserve">Admin - </w:t>
      </w:r>
      <w:r w:rsidRPr="008A0253">
        <w:rPr>
          <w:b/>
        </w:rPr>
        <w:t>Hancock Lee</w:t>
      </w:r>
      <w:r>
        <w:t xml:space="preserve"> </w:t>
      </w:r>
      <w:r w:rsidR="008A0253">
        <w:t>- O</w:t>
      </w:r>
      <w:r>
        <w:t>f Northumberland Co. 595 acs in King George Co. adj. his own land, Mr. Knight. (Gray 1987, p. 101)</w:t>
      </w:r>
      <w:r w:rsidR="00CB1C1A">
        <w:t xml:space="preserve"> </w:t>
      </w:r>
      <w:r w:rsidR="00CB1C1A" w:rsidRPr="00CB1C1A">
        <w:rPr>
          <w:b/>
        </w:rPr>
        <w:t>Note</w:t>
      </w:r>
      <w:r w:rsidR="00CB1C1A">
        <w:t xml:space="preserve">: Who is this “Mr. Knight” adjacent to the land of Hancock Lee? </w:t>
      </w:r>
      <w:r w:rsidR="0027318D">
        <w:t xml:space="preserve">The Hancock Lee who died in 1709 patented land in Richmond County adjacent land of his friend, Thomas Knight. They </w:t>
      </w:r>
      <w:r w:rsidR="00050776">
        <w:t>already</w:t>
      </w:r>
      <w:r w:rsidR="0027318D">
        <w:t xml:space="preserve"> had adjacent lands in Northumberland</w:t>
      </w:r>
      <w:r w:rsidR="00050776">
        <w:t>.</w:t>
      </w:r>
      <w:r w:rsidR="0027318D">
        <w:t xml:space="preserve">  In any event, Hancock Lee died in 1709 leaving daughter Anna Armistead, son John Lee and son Richard Lee born posthumously.  Witnesses to his will were Thomas Knight and Mary Sharpe Knight.  Six months later, Thomas Knight was dead and left his whole estate to his wife and her three Sharpe grandchildren.  He apparently had no issue of his own. Then, in 1712, an Isaac Lee appears in Richmond patenting land adj. Hancock Lee de</w:t>
      </w:r>
      <w:r w:rsidR="00BD724A">
        <w:t>c</w:t>
      </w:r>
      <w:r w:rsidR="0027318D">
        <w:t>’d, and Thomas Knight dec’d.  In 1719, Thomas Lee Esq of Westmoreland County patented land in Northumberland “adj. Lee’s land” and “Bishop’s Nec</w:t>
      </w:r>
      <w:r w:rsidR="00050776">
        <w:t>k</w:t>
      </w:r>
      <w:r w:rsidR="0027318D">
        <w:t xml:space="preserve"> old plantation where Mrs. Knight lived</w:t>
      </w:r>
      <w:r w:rsidR="00050776">
        <w:t>” and</w:t>
      </w:r>
      <w:r w:rsidR="0027318D">
        <w:t xml:space="preserve"> Mr. Charles Lee</w:t>
      </w:r>
      <w:r w:rsidR="00050776">
        <w:t xml:space="preserve">. In 1724, the Stafford County Rent Roll shows David Anderson renting land from Hancock Lee. And now, in 1729, we have probably the same Hancock Lee “of Northumberland County” patenting land in King George County. So again, who is this “Mr. Knight” in King George County? </w:t>
      </w:r>
    </w:p>
    <w:p w:rsidR="002E51CC" w:rsidRDefault="001470B7" w:rsidP="001470B7">
      <w:pPr>
        <w:pStyle w:val="NormalWeb"/>
        <w:spacing w:before="240" w:beforeAutospacing="0" w:after="240" w:afterAutospacing="0"/>
        <w:ind w:left="0" w:right="0"/>
      </w:pPr>
      <w:r>
        <w:rPr>
          <w:b/>
        </w:rPr>
        <w:t xml:space="preserve">1729 </w:t>
      </w:r>
      <w:r w:rsidR="009A7275">
        <w:rPr>
          <w:b/>
        </w:rPr>
        <w:t xml:space="preserve">- </w:t>
      </w:r>
      <w:r>
        <w:rPr>
          <w:b/>
        </w:rPr>
        <w:t xml:space="preserve">Feb 18 </w:t>
      </w:r>
      <w:r>
        <w:t xml:space="preserve">– </w:t>
      </w:r>
      <w:r>
        <w:rPr>
          <w:b/>
          <w:u w:val="single"/>
        </w:rPr>
        <w:t>VA</w:t>
      </w:r>
      <w:r w:rsidR="00670266">
        <w:rPr>
          <w:b/>
          <w:u w:val="single"/>
        </w:rPr>
        <w:t xml:space="preserve"> </w:t>
      </w:r>
      <w:r w:rsidR="00670266" w:rsidRPr="00BB2F33">
        <w:rPr>
          <w:b/>
          <w:u w:val="single"/>
        </w:rPr>
        <w:t>Goochland</w:t>
      </w:r>
      <w:r w:rsidRPr="00670266">
        <w:rPr>
          <w:b/>
        </w:rPr>
        <w:t xml:space="preserve"> – </w:t>
      </w:r>
      <w:r w:rsidR="00670266" w:rsidRPr="00670266">
        <w:rPr>
          <w:b/>
        </w:rPr>
        <w:t>Admin – Elizabeth Jordan</w:t>
      </w:r>
      <w:r w:rsidR="00670266">
        <w:t xml:space="preserve"> - </w:t>
      </w:r>
      <w:r>
        <w:t xml:space="preserve">Court: On the motion of </w:t>
      </w:r>
      <w:r w:rsidRPr="00050776">
        <w:t>Elizabeth Jordan</w:t>
      </w:r>
      <w:r w:rsidR="00050776">
        <w:t xml:space="preserve">. </w:t>
      </w:r>
      <w:r>
        <w:t xml:space="preserve"> She is permitted to choose Thomas Randolph Gent. her Guardian who accepts the charge. John Woodson Gent. and Henry Wood Securities. (Blomquist 2007, p. 59)</w:t>
      </w:r>
      <w:r w:rsidR="008A0253">
        <w:t xml:space="preserve"> </w:t>
      </w:r>
      <w:r w:rsidR="002E51CC" w:rsidRPr="002E51CC">
        <w:t xml:space="preserve"> </w:t>
      </w:r>
    </w:p>
    <w:p w:rsidR="001470B7" w:rsidRDefault="001470B7" w:rsidP="001470B7">
      <w:pPr>
        <w:pStyle w:val="NormalWeb"/>
        <w:spacing w:before="240" w:beforeAutospacing="0" w:after="240" w:afterAutospacing="0"/>
        <w:ind w:left="0" w:right="0"/>
      </w:pPr>
      <w:r w:rsidRPr="00507CF8">
        <w:rPr>
          <w:b/>
        </w:rPr>
        <w:t xml:space="preserve">1729 </w:t>
      </w:r>
      <w:r w:rsidR="009A7275">
        <w:rPr>
          <w:b/>
        </w:rPr>
        <w:t xml:space="preserve">- </w:t>
      </w:r>
      <w:r w:rsidRPr="00507CF8">
        <w:rPr>
          <w:b/>
        </w:rPr>
        <w:t xml:space="preserve">Mar 18 </w:t>
      </w:r>
      <w:r>
        <w:t>–</w:t>
      </w:r>
      <w:r w:rsidRPr="000C4200">
        <w:rPr>
          <w:b/>
          <w:u w:val="single"/>
        </w:rPr>
        <w:t xml:space="preserve"> </w:t>
      </w:r>
      <w:r>
        <w:rPr>
          <w:b/>
          <w:u w:val="single"/>
        </w:rPr>
        <w:t>VA</w:t>
      </w:r>
      <w:r w:rsidR="009A7275">
        <w:rPr>
          <w:b/>
          <w:u w:val="single"/>
        </w:rPr>
        <w:t xml:space="preserve"> </w:t>
      </w:r>
      <w:r w:rsidR="009A7275" w:rsidRPr="000C4200">
        <w:rPr>
          <w:b/>
          <w:u w:val="single"/>
        </w:rPr>
        <w:t>Goochland</w:t>
      </w:r>
      <w:r w:rsidRPr="009A7275">
        <w:rPr>
          <w:b/>
        </w:rPr>
        <w:t xml:space="preserve"> – Court</w:t>
      </w:r>
      <w:r w:rsidR="009A7275" w:rsidRPr="009A7275">
        <w:rPr>
          <w:b/>
        </w:rPr>
        <w:t xml:space="preserve"> -</w:t>
      </w:r>
      <w:r w:rsidR="009A7275">
        <w:t xml:space="preserve"> Suits</w:t>
      </w:r>
      <w:r>
        <w:t xml:space="preserve">: Christopher Clark vs Bolling and a second suit vs Gallemore for debt. Robert Hughes vs John Cone. (Blomquist 2007, p. 68)  Christopher Clark vs. Francis Martin for debt, </w:t>
      </w:r>
      <w:r w:rsidR="009A7275">
        <w:t>(</w:t>
      </w:r>
      <w:r>
        <w:t>p. 71</w:t>
      </w:r>
      <w:r w:rsidR="009A7275">
        <w:t>)</w:t>
      </w:r>
      <w:r>
        <w:t xml:space="preserve">. James Westbrook and Frances his wife Executrix of Edward Bass decease vs John Clark. </w:t>
      </w:r>
      <w:r w:rsidR="002E51CC">
        <w:t xml:space="preserve">(Blomquist 2007, </w:t>
      </w:r>
      <w:r>
        <w:t>p. 73.</w:t>
      </w:r>
      <w:r w:rsidR="002E51CC">
        <w:t>)</w:t>
      </w:r>
    </w:p>
    <w:p w:rsidR="001470B7" w:rsidRDefault="001470B7" w:rsidP="001470B7">
      <w:pPr>
        <w:pStyle w:val="NormalWeb"/>
        <w:spacing w:before="240" w:beforeAutospacing="0" w:after="240" w:afterAutospacing="0"/>
        <w:ind w:left="0" w:right="0"/>
      </w:pPr>
      <w:r>
        <w:rPr>
          <w:b/>
        </w:rPr>
        <w:t xml:space="preserve">1729 </w:t>
      </w:r>
      <w:r w:rsidR="009A7275">
        <w:rPr>
          <w:b/>
        </w:rPr>
        <w:t xml:space="preserve">- </w:t>
      </w:r>
      <w:r>
        <w:rPr>
          <w:b/>
        </w:rPr>
        <w:t xml:space="preserve">Mar 19 </w:t>
      </w:r>
      <w:r>
        <w:t xml:space="preserve">– </w:t>
      </w:r>
      <w:r>
        <w:rPr>
          <w:b/>
          <w:u w:val="single"/>
        </w:rPr>
        <w:t>VA</w:t>
      </w:r>
      <w:r w:rsidR="009A7275">
        <w:rPr>
          <w:b/>
          <w:u w:val="single"/>
        </w:rPr>
        <w:t xml:space="preserve"> </w:t>
      </w:r>
      <w:r w:rsidR="009A7275" w:rsidRPr="000C4200">
        <w:rPr>
          <w:b/>
          <w:u w:val="single"/>
        </w:rPr>
        <w:t>Goochland</w:t>
      </w:r>
      <w:r w:rsidRPr="009A7275">
        <w:rPr>
          <w:b/>
        </w:rPr>
        <w:t xml:space="preserve"> – Court</w:t>
      </w:r>
      <w:r w:rsidR="009A7275" w:rsidRPr="009A7275">
        <w:rPr>
          <w:b/>
        </w:rPr>
        <w:t xml:space="preserve"> -</w:t>
      </w:r>
      <w:r w:rsidR="009A7275">
        <w:t xml:space="preserve"> Suits</w:t>
      </w:r>
      <w:r>
        <w:t xml:space="preserve">: John Dickinson (Dickenson) vs. Stephen Hughes. (Blomquist 2007, p. 79) </w:t>
      </w:r>
      <w:r w:rsidRPr="009A7275">
        <w:rPr>
          <w:b/>
        </w:rPr>
        <w:t>Robert Woodson vs. William Woodson</w:t>
      </w:r>
      <w:r>
        <w:t xml:space="preserve"> for trespass</w:t>
      </w:r>
      <w:r w:rsidR="00050776">
        <w:t xml:space="preserve"> (!)</w:t>
      </w:r>
      <w:r>
        <w:t xml:space="preserve"> </w:t>
      </w:r>
      <w:r w:rsidR="009A7275">
        <w:t xml:space="preserve">(Blomquist 2007, </w:t>
      </w:r>
      <w:r>
        <w:t>pp. 80-81.</w:t>
      </w:r>
    </w:p>
    <w:p w:rsidR="00050776" w:rsidRDefault="001470B7" w:rsidP="00A22808">
      <w:pPr>
        <w:pStyle w:val="NormalWeb"/>
        <w:spacing w:before="240" w:beforeAutospacing="0" w:after="240" w:afterAutospacing="0"/>
        <w:ind w:left="0" w:right="0"/>
      </w:pPr>
      <w:r>
        <w:rPr>
          <w:b/>
        </w:rPr>
        <w:lastRenderedPageBreak/>
        <w:t xml:space="preserve">1729 </w:t>
      </w:r>
      <w:r w:rsidR="009A7275">
        <w:rPr>
          <w:b/>
        </w:rPr>
        <w:t xml:space="preserve">- </w:t>
      </w:r>
      <w:r>
        <w:rPr>
          <w:b/>
        </w:rPr>
        <w:t xml:space="preserve">Jun 17 </w:t>
      </w:r>
      <w:r>
        <w:t xml:space="preserve">– </w:t>
      </w:r>
      <w:r>
        <w:rPr>
          <w:b/>
          <w:u w:val="single"/>
        </w:rPr>
        <w:t>VA</w:t>
      </w:r>
      <w:r w:rsidR="002E51CC">
        <w:rPr>
          <w:b/>
          <w:u w:val="single"/>
        </w:rPr>
        <w:t xml:space="preserve"> </w:t>
      </w:r>
      <w:r w:rsidR="002E51CC" w:rsidRPr="008E66D1">
        <w:rPr>
          <w:b/>
          <w:u w:val="single"/>
        </w:rPr>
        <w:t>Goochland/Henrico</w:t>
      </w:r>
      <w:r w:rsidRPr="002E51CC">
        <w:rPr>
          <w:b/>
        </w:rPr>
        <w:t xml:space="preserve"> – </w:t>
      </w:r>
      <w:r w:rsidR="00A22808">
        <w:rPr>
          <w:b/>
        </w:rPr>
        <w:t>Will</w:t>
      </w:r>
      <w:r w:rsidR="002E51CC" w:rsidRPr="002E51CC">
        <w:rPr>
          <w:b/>
        </w:rPr>
        <w:t xml:space="preserve"> – Robert Woodson</w:t>
      </w:r>
      <w:r w:rsidR="00A22808">
        <w:rPr>
          <w:b/>
        </w:rPr>
        <w:t xml:space="preserve"> SR</w:t>
      </w:r>
      <w:r w:rsidR="002E51CC">
        <w:t xml:space="preserve">  - </w:t>
      </w:r>
      <w:r>
        <w:t xml:space="preserve">Court: The last will &amp; Testament of Robert Woodson Deceased is presented in Court by Thomas Randolph, William Womack and Sarah Woodson, his Executors &amp; Executris.. Blomquist 2007, p. 107)  </w:t>
      </w:r>
      <w:r w:rsidR="00A22808">
        <w:br/>
        <w:t xml:space="preserve">*  </w:t>
      </w:r>
      <w:r>
        <w:t xml:space="preserve">To </w:t>
      </w:r>
      <w:r w:rsidRPr="009A7275">
        <w:rPr>
          <w:b/>
        </w:rPr>
        <w:t>son Stephen</w:t>
      </w:r>
      <w:r w:rsidR="009A7275" w:rsidRPr="009A7275">
        <w:rPr>
          <w:b/>
        </w:rPr>
        <w:t xml:space="preserve"> Woodson</w:t>
      </w:r>
      <w:r>
        <w:t xml:space="preserve">, the land that came in my possession by marriage with </w:t>
      </w:r>
      <w:r w:rsidRPr="003A5C15">
        <w:rPr>
          <w:i/>
        </w:rPr>
        <w:t>his mother</w:t>
      </w:r>
      <w:r>
        <w:t xml:space="preserve">, also 50 acres that belonged to </w:t>
      </w:r>
      <w:r w:rsidRPr="003A5C15">
        <w:rPr>
          <w:i/>
        </w:rPr>
        <w:t>John Lewis</w:t>
      </w:r>
      <w:r>
        <w:t xml:space="preserve">.  </w:t>
      </w:r>
      <w:r w:rsidR="009A7275">
        <w:t>(Robert’s first wife: Sarah Lewis who only had one child before she died young. He then married Rachel Watkins and all subsequent children are hers.)</w:t>
      </w:r>
      <w:r>
        <w:br/>
        <w:t xml:space="preserve">* To </w:t>
      </w:r>
      <w:r w:rsidRPr="009A7275">
        <w:rPr>
          <w:b/>
        </w:rPr>
        <w:t>son Joseph</w:t>
      </w:r>
      <w:r w:rsidR="009A7275">
        <w:rPr>
          <w:b/>
        </w:rPr>
        <w:t xml:space="preserve"> Woodson</w:t>
      </w:r>
      <w:r>
        <w:t xml:space="preserve">, a parcel in Goochland Co on west side of Jennytoe Creek, up Rocky Branch and next to Joseph Parson’s line, also a negro and items.  </w:t>
      </w:r>
      <w:r>
        <w:br/>
        <w:t xml:space="preserve">* To </w:t>
      </w:r>
      <w:r w:rsidRPr="009A7275">
        <w:rPr>
          <w:b/>
        </w:rPr>
        <w:t>son Robert</w:t>
      </w:r>
      <w:r w:rsidR="009A7275" w:rsidRPr="009A7275">
        <w:rPr>
          <w:b/>
        </w:rPr>
        <w:t xml:space="preserve"> Woodson</w:t>
      </w:r>
      <w:r>
        <w:t xml:space="preserve">, the residue of land in Goochland on Jennytoe Creek.  </w:t>
      </w:r>
      <w:r>
        <w:br/>
        <w:t xml:space="preserve">* To </w:t>
      </w:r>
      <w:r w:rsidRPr="009A7275">
        <w:rPr>
          <w:b/>
        </w:rPr>
        <w:t>son Jonathan</w:t>
      </w:r>
      <w:r w:rsidR="009A7275" w:rsidRPr="009A7275">
        <w:rPr>
          <w:b/>
        </w:rPr>
        <w:t xml:space="preserve"> Woodson</w:t>
      </w:r>
      <w:r>
        <w:t>, land near White Oak Swamp, between Richa</w:t>
      </w:r>
      <w:r w:rsidR="009A7275">
        <w:t>rd Cocke, Edward Mosby and Harri</w:t>
      </w:r>
      <w:r>
        <w:t xml:space="preserve">son, and his estate to be under the guardianship of my son Stephen until he is 18.  </w:t>
      </w:r>
      <w:r w:rsidR="009A7275">
        <w:br/>
      </w:r>
      <w:r>
        <w:t xml:space="preserve">* To </w:t>
      </w:r>
      <w:r w:rsidRPr="009A7275">
        <w:rPr>
          <w:b/>
        </w:rPr>
        <w:t>daughter Elizabeth</w:t>
      </w:r>
      <w:r>
        <w:t xml:space="preserve">, a negro and items.  </w:t>
      </w:r>
      <w:r>
        <w:br/>
        <w:t xml:space="preserve">* To </w:t>
      </w:r>
      <w:r w:rsidRPr="009A7275">
        <w:rPr>
          <w:b/>
        </w:rPr>
        <w:t>daughter Judith</w:t>
      </w:r>
      <w:r>
        <w:t xml:space="preserve">, a negro and items.  </w:t>
      </w:r>
      <w:r>
        <w:br/>
        <w:t xml:space="preserve">* to </w:t>
      </w:r>
      <w:r w:rsidRPr="009A7275">
        <w:rPr>
          <w:b/>
        </w:rPr>
        <w:t>daughter Agnes</w:t>
      </w:r>
      <w:r>
        <w:t xml:space="preserve">, a negro.  </w:t>
      </w:r>
      <w:r>
        <w:br/>
        <w:t>* The rest divided between children Joseph</w:t>
      </w:r>
      <w:r w:rsidR="009A7275">
        <w:t xml:space="preserve"> Woodson</w:t>
      </w:r>
      <w:r>
        <w:t>, Robert</w:t>
      </w:r>
      <w:r w:rsidR="009A7275">
        <w:t xml:space="preserve"> Woodson</w:t>
      </w:r>
      <w:r>
        <w:t>, Jonathan</w:t>
      </w:r>
      <w:r w:rsidR="009A7275">
        <w:t xml:space="preserve"> Woodson</w:t>
      </w:r>
      <w:r>
        <w:t>, and Judith</w:t>
      </w:r>
      <w:r w:rsidR="009A7275">
        <w:t xml:space="preserve"> Woodson</w:t>
      </w:r>
      <w:r>
        <w:t>; to be divided by son Stephen</w:t>
      </w:r>
      <w:r w:rsidR="009A7275">
        <w:t xml:space="preserve"> Woodson</w:t>
      </w:r>
      <w:r>
        <w:t xml:space="preserve"> and Thomas Watkins.  Son Stephen to be Executor.  </w:t>
      </w:r>
      <w:r>
        <w:br/>
        <w:t xml:space="preserve">* Dated 6 July 1729, </w:t>
      </w:r>
      <w:r w:rsidRPr="005C4F94">
        <w:rPr>
          <w:b/>
        </w:rPr>
        <w:t>Recorded Feb 1730</w:t>
      </w:r>
      <w:r>
        <w:t xml:space="preserve">.  </w:t>
      </w:r>
      <w:r w:rsidRPr="00E10ACA">
        <w:rPr>
          <w:b/>
        </w:rPr>
        <w:t>Wit: William Porter, Jr. Theodorick Carter, Giles Davis, Tarlton Woodson.</w:t>
      </w:r>
      <w:r>
        <w:t xml:space="preserve"> (</w:t>
      </w:r>
      <w:r w:rsidR="009A7275">
        <w:t>Weisiger, 1998, pp. 150-151</w:t>
      </w:r>
      <w:r>
        <w:t xml:space="preserve">) </w:t>
      </w:r>
    </w:p>
    <w:p w:rsidR="001470B7" w:rsidRDefault="001470B7" w:rsidP="00A22808">
      <w:pPr>
        <w:pStyle w:val="NormalWeb"/>
        <w:spacing w:before="240" w:beforeAutospacing="0" w:after="240" w:afterAutospacing="0"/>
        <w:ind w:left="0" w:right="0"/>
      </w:pPr>
      <w:r w:rsidRPr="00050776">
        <w:rPr>
          <w:b/>
        </w:rPr>
        <w:t>N</w:t>
      </w:r>
      <w:r w:rsidR="009A7275" w:rsidRPr="00050776">
        <w:rPr>
          <w:b/>
        </w:rPr>
        <w:t>ote</w:t>
      </w:r>
      <w:r>
        <w:t xml:space="preserve">: </w:t>
      </w:r>
      <w:r w:rsidRPr="00A23400">
        <w:t>Recall that in 1688 Apr 2, the will of John Lewis</w:t>
      </w:r>
      <w:r>
        <w:t xml:space="preserve">, above, </w:t>
      </w:r>
      <w:r w:rsidRPr="00A23400">
        <w:t xml:space="preserve"> put his daughter under the guardianship of her brother, meaning that she was a child.  In 1689 Dec 2, the accounts of the estate were settled and Sarah's portion was held by her brother until she came of age or married. Then, in 1696, probably about the time Sarah was 16 or 17, she was married to Robert Woodson, JR. This Robert Woodson was called "JR" to distinguish him from his "cozen" or uncle, Robert Woodson SR.  At that time he wrote: "I Robert Woodson, J</w:t>
      </w:r>
      <w:r w:rsidR="009A7275">
        <w:t>R</w:t>
      </w:r>
      <w:r w:rsidRPr="00A23400">
        <w:t>., acknowledge to have received of my broth</w:t>
      </w:r>
      <w:r>
        <w:t>e</w:t>
      </w:r>
      <w:r w:rsidRPr="00A23400">
        <w:t xml:space="preserve">r in law William Lewis, my full share of what is due my wife Sarah, one of the orphans of John Lewis, dec’d."  So if Sarah was c. </w:t>
      </w:r>
      <w:r w:rsidR="00050776">
        <w:t>16/</w:t>
      </w:r>
      <w:r w:rsidRPr="00A23400">
        <w:t>17 years old at that time, she must have been born c. 1679, and thus only 9 years old at the time of her father's death.  * This will is written in such a way as to strongly suggest that Robert's son, Stephen, was the ONLY child he had with Sarah Lewis</w:t>
      </w:r>
      <w:r>
        <w:t>,</w:t>
      </w:r>
      <w:r w:rsidRPr="00A23400">
        <w:t xml:space="preserve">.  The rest of the children were those of Rachel Watkins, whom Robert married in 1710 </w:t>
      </w:r>
      <w:r w:rsidRPr="009A7275">
        <w:rPr>
          <w:i/>
        </w:rPr>
        <w:t>as the Quaker records show</w:t>
      </w:r>
      <w:r w:rsidRPr="00A23400">
        <w:t xml:space="preserve">. It was probably due to his marriage to Rachel that he was "received into communion" with the Quakers. </w:t>
      </w:r>
      <w:r>
        <w:t xml:space="preserve"> </w:t>
      </w:r>
    </w:p>
    <w:p w:rsidR="001470B7" w:rsidRDefault="001470B7" w:rsidP="001470B7">
      <w:pPr>
        <w:pStyle w:val="NormalWeb"/>
        <w:spacing w:before="240" w:beforeAutospacing="0" w:after="240" w:afterAutospacing="0"/>
        <w:ind w:left="0" w:right="0"/>
      </w:pPr>
      <w:r>
        <w:rPr>
          <w:b/>
        </w:rPr>
        <w:t xml:space="preserve">1729 </w:t>
      </w:r>
      <w:r w:rsidR="009A7275">
        <w:rPr>
          <w:b/>
        </w:rPr>
        <w:t xml:space="preserve">- </w:t>
      </w:r>
      <w:r>
        <w:rPr>
          <w:b/>
        </w:rPr>
        <w:t xml:space="preserve">Sep 27 </w:t>
      </w:r>
      <w:r>
        <w:t xml:space="preserve">– </w:t>
      </w:r>
      <w:r>
        <w:rPr>
          <w:b/>
          <w:u w:val="single"/>
        </w:rPr>
        <w:t>VA</w:t>
      </w:r>
      <w:r w:rsidR="009A7275">
        <w:rPr>
          <w:b/>
          <w:u w:val="single"/>
        </w:rPr>
        <w:t xml:space="preserve"> </w:t>
      </w:r>
      <w:r w:rsidR="009A7275" w:rsidRPr="00A21887">
        <w:rPr>
          <w:b/>
          <w:u w:val="single"/>
        </w:rPr>
        <w:t>Prince George</w:t>
      </w:r>
      <w:r w:rsidRPr="009A7275">
        <w:rPr>
          <w:b/>
        </w:rPr>
        <w:t xml:space="preserve"> – </w:t>
      </w:r>
      <w:r w:rsidR="009A7275" w:rsidRPr="009A7275">
        <w:rPr>
          <w:b/>
        </w:rPr>
        <w:t xml:space="preserve">Admin - </w:t>
      </w:r>
      <w:r w:rsidRPr="00A21887">
        <w:rPr>
          <w:b/>
        </w:rPr>
        <w:t>William Bass</w:t>
      </w:r>
      <w:r>
        <w:t xml:space="preserve"> </w:t>
      </w:r>
      <w:r w:rsidR="009A7275">
        <w:t>- O</w:t>
      </w:r>
      <w:r>
        <w:t>f Henrico Co.</w:t>
      </w:r>
      <w:r w:rsidR="009A7275">
        <w:t xml:space="preserve"> land patent for</w:t>
      </w:r>
      <w:r>
        <w:t xml:space="preserve"> 1497 acs. “on S. side of Appomattox River; beg. </w:t>
      </w:r>
      <w:r w:rsidR="009A7275">
        <w:t>a</w:t>
      </w:r>
      <w:r>
        <w:t>t corner gum on the river dividing sd Bass &amp; George Robertson, Clerke; 7 Lbs. 10 Shill.” (</w:t>
      </w:r>
      <w:r w:rsidR="009A7275">
        <w:t xml:space="preserve">Nugent III, </w:t>
      </w:r>
      <w:r>
        <w:t xml:space="preserve">p. 359) </w:t>
      </w:r>
    </w:p>
    <w:p w:rsidR="001470B7" w:rsidRDefault="001470B7" w:rsidP="001470B7">
      <w:pPr>
        <w:pStyle w:val="NormalWeb"/>
        <w:spacing w:before="240" w:beforeAutospacing="0" w:after="240" w:afterAutospacing="0"/>
        <w:ind w:left="0" w:right="0"/>
      </w:pPr>
      <w:r>
        <w:rPr>
          <w:b/>
        </w:rPr>
        <w:t xml:space="preserve">1729 </w:t>
      </w:r>
      <w:r w:rsidR="009A7275">
        <w:rPr>
          <w:b/>
        </w:rPr>
        <w:t xml:space="preserve">- </w:t>
      </w:r>
      <w:r>
        <w:rPr>
          <w:b/>
        </w:rPr>
        <w:t xml:space="preserve">Sep 27 </w:t>
      </w:r>
      <w:r>
        <w:t xml:space="preserve">– </w:t>
      </w:r>
      <w:r>
        <w:rPr>
          <w:b/>
          <w:u w:val="single"/>
        </w:rPr>
        <w:t>VA</w:t>
      </w:r>
      <w:r w:rsidR="009A7275">
        <w:rPr>
          <w:b/>
          <w:u w:val="single"/>
        </w:rPr>
        <w:t xml:space="preserve"> </w:t>
      </w:r>
      <w:r w:rsidR="009A7275" w:rsidRPr="00A21887">
        <w:rPr>
          <w:b/>
          <w:u w:val="single"/>
        </w:rPr>
        <w:t>Prince Georg</w:t>
      </w:r>
      <w:r w:rsidR="009A7275">
        <w:rPr>
          <w:b/>
          <w:u w:val="single"/>
        </w:rPr>
        <w:t>e</w:t>
      </w:r>
      <w:r>
        <w:t xml:space="preserve"> </w:t>
      </w:r>
      <w:r w:rsidRPr="00A22808">
        <w:rPr>
          <w:b/>
        </w:rPr>
        <w:t xml:space="preserve">– </w:t>
      </w:r>
      <w:r w:rsidR="00A22808" w:rsidRPr="00A22808">
        <w:rPr>
          <w:b/>
        </w:rPr>
        <w:t xml:space="preserve">Admin - </w:t>
      </w:r>
      <w:r w:rsidRPr="00A21887">
        <w:rPr>
          <w:b/>
        </w:rPr>
        <w:t>John Anderson</w:t>
      </w:r>
      <w:r>
        <w:t xml:space="preserve"> </w:t>
      </w:r>
      <w:r w:rsidR="00A22808">
        <w:t>- O</w:t>
      </w:r>
      <w:r>
        <w:t xml:space="preserve">f Henrico Co, </w:t>
      </w:r>
      <w:r w:rsidR="00A22808">
        <w:t xml:space="preserve">land patent for </w:t>
      </w:r>
      <w:r>
        <w:t xml:space="preserve">925 acs. </w:t>
      </w:r>
      <w:r w:rsidR="00A22808">
        <w:t>o</w:t>
      </w:r>
      <w:r>
        <w:t xml:space="preserve">n both sides of </w:t>
      </w:r>
      <w:r w:rsidRPr="00A22808">
        <w:rPr>
          <w:b/>
        </w:rPr>
        <w:t>Knight’s Cr</w:t>
      </w:r>
      <w:r>
        <w:t>; adj. Mr. Edward Booker’s land, 4 Lbs 15 Shill. (Nugent III, p. 359)</w:t>
      </w:r>
    </w:p>
    <w:p w:rsidR="001470B7" w:rsidRDefault="001470B7" w:rsidP="001470B7">
      <w:pPr>
        <w:pStyle w:val="NormalWeb"/>
        <w:spacing w:before="240" w:beforeAutospacing="0" w:after="240" w:afterAutospacing="0"/>
        <w:ind w:left="0" w:right="0"/>
      </w:pPr>
      <w:r>
        <w:rPr>
          <w:b/>
        </w:rPr>
        <w:t xml:space="preserve">1729 </w:t>
      </w:r>
      <w:r w:rsidR="00050776">
        <w:rPr>
          <w:b/>
        </w:rPr>
        <w:t xml:space="preserve">- </w:t>
      </w:r>
      <w:r>
        <w:rPr>
          <w:b/>
        </w:rPr>
        <w:t xml:space="preserve">Oct 1 </w:t>
      </w:r>
      <w:r>
        <w:t xml:space="preserve">– </w:t>
      </w:r>
      <w:r>
        <w:rPr>
          <w:b/>
          <w:u w:val="single"/>
        </w:rPr>
        <w:t>VA</w:t>
      </w:r>
      <w:r w:rsidR="00A22808">
        <w:rPr>
          <w:b/>
          <w:u w:val="single"/>
        </w:rPr>
        <w:t xml:space="preserve"> </w:t>
      </w:r>
      <w:r w:rsidR="00A22808" w:rsidRPr="00FB4707">
        <w:rPr>
          <w:b/>
          <w:u w:val="single"/>
        </w:rPr>
        <w:t>Goochland</w:t>
      </w:r>
      <w:r w:rsidRPr="00A22808">
        <w:rPr>
          <w:b/>
        </w:rPr>
        <w:t xml:space="preserve"> – Court – </w:t>
      </w:r>
      <w:r w:rsidR="00A22808" w:rsidRPr="00A22808">
        <w:rPr>
          <w:b/>
        </w:rPr>
        <w:t xml:space="preserve">Robert Hughes &amp; John Cone - </w:t>
      </w:r>
      <w:r>
        <w:t xml:space="preserve">In the Action on the Case between Robert Hughes, Plt. and John Cone Defendt. the Autors formerly appointed… report: “Pursuant to an order of Goochland Court Wee have proceeded to examine state and settle the account between Robert Hughes Plt. and </w:t>
      </w:r>
      <w:r>
        <w:lastRenderedPageBreak/>
        <w:t>John Cone Defendant and Wee find that there is due to Robert Hughes three pounds sixteen shillings and ten pence Currt. money and three barrels three bushels In</w:t>
      </w:r>
      <w:r w:rsidR="00A22808">
        <w:t>d</w:t>
      </w:r>
      <w:r>
        <w:t>ian corn to be paid in kind by January next to the said Hughes by the said Cone. Pr. us Geo</w:t>
      </w:r>
      <w:r w:rsidR="00A22808">
        <w:t>rge</w:t>
      </w:r>
      <w:r>
        <w:t xml:space="preserve"> Payne, W</w:t>
      </w:r>
      <w:r w:rsidR="00A22808">
        <w:t>illia</w:t>
      </w:r>
      <w:r>
        <w:t>m Cabbell.” (Blomquist 2007, p. 148)</w:t>
      </w:r>
    </w:p>
    <w:p w:rsidR="00A22808" w:rsidRDefault="00A22808" w:rsidP="00A22808">
      <w:pPr>
        <w:pStyle w:val="Heading2"/>
      </w:pPr>
      <w:r>
        <w:t>1730</w:t>
      </w:r>
    </w:p>
    <w:p w:rsidR="001470B7" w:rsidRDefault="001470B7" w:rsidP="001470B7">
      <w:pPr>
        <w:pStyle w:val="NormalWeb"/>
        <w:spacing w:before="240" w:beforeAutospacing="0" w:after="240" w:afterAutospacing="0"/>
        <w:ind w:left="0" w:right="0"/>
      </w:pPr>
      <w:r>
        <w:rPr>
          <w:b/>
        </w:rPr>
        <w:t xml:space="preserve">1730 </w:t>
      </w:r>
      <w:r>
        <w:t xml:space="preserve">– </w:t>
      </w:r>
      <w:r>
        <w:rPr>
          <w:b/>
          <w:u w:val="single"/>
        </w:rPr>
        <w:t>SC</w:t>
      </w:r>
      <w:r w:rsidR="00A22808">
        <w:rPr>
          <w:b/>
          <w:u w:val="single"/>
        </w:rPr>
        <w:t xml:space="preserve"> Berkeley</w:t>
      </w:r>
      <w:r w:rsidRPr="00A22808">
        <w:rPr>
          <w:b/>
        </w:rPr>
        <w:t xml:space="preserve"> – </w:t>
      </w:r>
      <w:r w:rsidR="00A22808" w:rsidRPr="00A22808">
        <w:rPr>
          <w:b/>
        </w:rPr>
        <w:t xml:space="preserve">Admin - </w:t>
      </w:r>
      <w:r w:rsidRPr="00F64C5A">
        <w:rPr>
          <w:b/>
        </w:rPr>
        <w:t>Caleb Knight</w:t>
      </w:r>
      <w:r>
        <w:t xml:space="preserve"> </w:t>
      </w:r>
      <w:r w:rsidR="00A22808">
        <w:t>- I</w:t>
      </w:r>
      <w:r>
        <w:t>s on the Petit Jury list for St. Thomas and St. Denis parishes. (</w:t>
      </w:r>
      <w:r>
        <w:rPr>
          <w:rStyle w:val="Emphasis"/>
        </w:rPr>
        <w:t>Jury Lists, 1731, Acts #530 [at SC Archives]</w:t>
      </w:r>
      <w:r>
        <w:t xml:space="preserve">; Page Number: </w:t>
      </w:r>
      <w:r>
        <w:rPr>
          <w:rStyle w:val="Emphasis"/>
        </w:rPr>
        <w:t>32</w:t>
      </w:r>
      <w:r>
        <w:t xml:space="preserve">; Family Number: </w:t>
      </w:r>
      <w:r>
        <w:rPr>
          <w:rStyle w:val="Emphasis"/>
        </w:rPr>
        <w:t xml:space="preserve">40) </w:t>
      </w:r>
      <w:r w:rsidRPr="00BC5D9B">
        <w:rPr>
          <w:rStyle w:val="Emphasis"/>
          <w:b/>
          <w:i w:val="0"/>
        </w:rPr>
        <w:t>Caleb Knight</w:t>
      </w:r>
      <w:r>
        <w:rPr>
          <w:rStyle w:val="Emphasis"/>
          <w:i w:val="0"/>
        </w:rPr>
        <w:t xml:space="preserve"> is also on the Grand Jury list for St. Andrew Parish. (</w:t>
      </w:r>
      <w:r>
        <w:rPr>
          <w:rStyle w:val="Emphasis"/>
        </w:rPr>
        <w:t>Jury Lists, 1731, Acts #530 [at SC Archives]</w:t>
      </w:r>
      <w:r>
        <w:t xml:space="preserve">; Page Number: </w:t>
      </w:r>
      <w:r>
        <w:rPr>
          <w:rStyle w:val="Emphasis"/>
        </w:rPr>
        <w:t>25</w:t>
      </w:r>
      <w:r>
        <w:t xml:space="preserve">; Family Number: </w:t>
      </w:r>
      <w:r>
        <w:rPr>
          <w:rStyle w:val="Emphasis"/>
        </w:rPr>
        <w:t>67</w:t>
      </w:r>
      <w:r w:rsidR="00A22808">
        <w:rPr>
          <w:rStyle w:val="Emphasis"/>
        </w:rPr>
        <w:t xml:space="preserve">, </w:t>
      </w:r>
      <w:r w:rsidR="00A22808">
        <w:t>U.S. Census Reconstructed 1660-1820</w:t>
      </w:r>
      <w:r>
        <w:rPr>
          <w:rStyle w:val="Emphasis"/>
        </w:rPr>
        <w:t>)</w:t>
      </w:r>
    </w:p>
    <w:p w:rsidR="001470B7" w:rsidRDefault="001470B7" w:rsidP="001470B7">
      <w:pPr>
        <w:pStyle w:val="NormalWeb"/>
        <w:spacing w:before="240" w:beforeAutospacing="0" w:after="240" w:afterAutospacing="0"/>
        <w:ind w:left="0" w:right="0"/>
      </w:pPr>
      <w:r>
        <w:rPr>
          <w:b/>
        </w:rPr>
        <w:t xml:space="preserve">1730 </w:t>
      </w:r>
      <w:r w:rsidR="00A22808">
        <w:rPr>
          <w:b/>
        </w:rPr>
        <w:t xml:space="preserve">- </w:t>
      </w:r>
      <w:r>
        <w:rPr>
          <w:b/>
        </w:rPr>
        <w:t xml:space="preserve">Jan 29 </w:t>
      </w:r>
      <w:r>
        <w:t xml:space="preserve">– </w:t>
      </w:r>
      <w:r>
        <w:rPr>
          <w:b/>
          <w:u w:val="single"/>
        </w:rPr>
        <w:t>VA</w:t>
      </w:r>
      <w:r w:rsidR="00A22808">
        <w:rPr>
          <w:b/>
          <w:u w:val="single"/>
        </w:rPr>
        <w:t xml:space="preserve"> </w:t>
      </w:r>
      <w:r w:rsidR="00A22808" w:rsidRPr="00E01E72">
        <w:rPr>
          <w:b/>
          <w:u w:val="single"/>
        </w:rPr>
        <w:t>Goochland</w:t>
      </w:r>
      <w:r w:rsidRPr="00A22808">
        <w:rPr>
          <w:b/>
        </w:rPr>
        <w:t xml:space="preserve"> – </w:t>
      </w:r>
      <w:r w:rsidR="00A22808" w:rsidRPr="00A22808">
        <w:rPr>
          <w:b/>
        </w:rPr>
        <w:t>Admin – Elizabeth Jordan</w:t>
      </w:r>
      <w:r w:rsidR="00A22808">
        <w:t xml:space="preserve"> – Court: </w:t>
      </w:r>
      <w:r>
        <w:t xml:space="preserve">On the motion of </w:t>
      </w:r>
      <w:r w:rsidRPr="00100596">
        <w:rPr>
          <w:b/>
        </w:rPr>
        <w:t>Elizabeth Jordan</w:t>
      </w:r>
      <w:r>
        <w:t xml:space="preserve"> she is permitted to choose John Harriss Gent. her Guardian who accept the charge. Thomas Dickins and John Quin Securities. (Blomquist 2007, p. 181)</w:t>
      </w:r>
    </w:p>
    <w:p w:rsidR="00276E30" w:rsidRDefault="00276E30" w:rsidP="00276E30">
      <w:pPr>
        <w:pStyle w:val="NormalWeb"/>
        <w:spacing w:before="240" w:after="240"/>
        <w:ind w:left="0"/>
      </w:pPr>
      <w:r w:rsidRPr="00276E30">
        <w:rPr>
          <w:b/>
        </w:rPr>
        <w:t xml:space="preserve">1730 – Feb 18 – </w:t>
      </w:r>
      <w:r w:rsidRPr="00276E30">
        <w:rPr>
          <w:b/>
          <w:u w:val="single"/>
        </w:rPr>
        <w:t>VA Northumberland</w:t>
      </w:r>
      <w:r w:rsidRPr="00276E30">
        <w:rPr>
          <w:b/>
        </w:rPr>
        <w:t xml:space="preserve"> – Will – Richard Hackney</w:t>
      </w:r>
      <w:r>
        <w:t xml:space="preserve"> - To Alice Ruth-all my land and plantation to her and the heirs lawfully begotten of her own body, and in case she dies without such issue to John Knight, son of Francis Knight dec'd.  To John Knight-my mare, sadle and bridle, pistols, houlsters, sword and gun.  To Samuel Lunsford-all my wearing cloaths.  To Alice Ruth-all the residue of my estate, and if she dies without lawfull heir to John Knight.  Alice Ruth, and Thomas Butcher, executors.  Witness: Thomas Pitman, Bryan Doran, and Samuel Lunsford. (Lewis &amp; Booker, Wills-Admin, Northumberland County 1713-1749, p. 145)</w:t>
      </w:r>
    </w:p>
    <w:p w:rsidR="001470B7" w:rsidRDefault="001470B7" w:rsidP="001470B7">
      <w:pPr>
        <w:pStyle w:val="NormalWeb"/>
        <w:spacing w:before="240" w:beforeAutospacing="0" w:after="240" w:afterAutospacing="0"/>
        <w:ind w:left="0" w:right="0"/>
      </w:pPr>
      <w:r>
        <w:rPr>
          <w:b/>
        </w:rPr>
        <w:t xml:space="preserve">1730 </w:t>
      </w:r>
      <w:r w:rsidR="003725B9">
        <w:rPr>
          <w:b/>
        </w:rPr>
        <w:t xml:space="preserve">- </w:t>
      </w:r>
      <w:r>
        <w:rPr>
          <w:b/>
        </w:rPr>
        <w:t xml:space="preserve">Mar 17 </w:t>
      </w:r>
      <w:r>
        <w:t xml:space="preserve">– </w:t>
      </w:r>
      <w:r>
        <w:rPr>
          <w:b/>
          <w:u w:val="single"/>
        </w:rPr>
        <w:t>VA</w:t>
      </w:r>
      <w:r w:rsidR="003725B9">
        <w:rPr>
          <w:b/>
          <w:u w:val="single"/>
        </w:rPr>
        <w:t xml:space="preserve"> </w:t>
      </w:r>
      <w:r w:rsidR="003725B9" w:rsidRPr="00363D00">
        <w:rPr>
          <w:b/>
          <w:u w:val="single"/>
        </w:rPr>
        <w:t>Goochland</w:t>
      </w:r>
      <w:r w:rsidRPr="003725B9">
        <w:rPr>
          <w:b/>
        </w:rPr>
        <w:t xml:space="preserve"> – </w:t>
      </w:r>
      <w:r w:rsidR="003725B9" w:rsidRPr="003725B9">
        <w:rPr>
          <w:b/>
        </w:rPr>
        <w:t>Admin – John Lewis</w:t>
      </w:r>
      <w:r w:rsidR="003725B9">
        <w:t xml:space="preserve"> - </w:t>
      </w:r>
      <w:r>
        <w:t xml:space="preserve">Court: John Lewis having been taken into the Custody of the Sheriff pursuant to an order of the last Court for a Breach of the Peace by him committed and for Striking William Cabbell Gent… ordered to pay a fine of five pounds sterling.   Apparently, it was a free-for-all.  David Pattison JR </w:t>
      </w:r>
      <w:r w:rsidR="00A22808">
        <w:t xml:space="preserve">was </w:t>
      </w:r>
      <w:r>
        <w:t>fined</w:t>
      </w:r>
      <w:r w:rsidR="00A22808">
        <w:t xml:space="preserve"> 20 shillings</w:t>
      </w:r>
      <w:r>
        <w:t xml:space="preserve"> for attempting to prevent the sheriff fr</w:t>
      </w:r>
      <w:r w:rsidR="00A22808">
        <w:t>om carrying a prisoner to jail</w:t>
      </w:r>
      <w:r>
        <w:t>.  Apparently, he also assaulted and beat George Davis and William Davis and was fined 20 pounds sterling for that. Robert Napier was fined ten pounds sterling.  Looking back at prev court, it seems that Pattison beat up Davis and was ordered to be taken to jail at which point Pattison’s friends, John Lewis and Robert Napier tried to prevent his arrest. (Blomquist 2007, pp. 196,  202-203)</w:t>
      </w:r>
    </w:p>
    <w:p w:rsidR="001470B7" w:rsidRDefault="001470B7" w:rsidP="001470B7">
      <w:pPr>
        <w:pStyle w:val="NormalWeb"/>
        <w:spacing w:before="240" w:beforeAutospacing="0" w:after="240" w:afterAutospacing="0"/>
        <w:ind w:left="0" w:right="0"/>
      </w:pPr>
      <w:r>
        <w:rPr>
          <w:b/>
        </w:rPr>
        <w:t xml:space="preserve">1730 </w:t>
      </w:r>
      <w:r w:rsidR="003725B9">
        <w:rPr>
          <w:b/>
        </w:rPr>
        <w:t xml:space="preserve">- </w:t>
      </w:r>
      <w:r>
        <w:rPr>
          <w:b/>
        </w:rPr>
        <w:t xml:space="preserve">May 19 </w:t>
      </w:r>
      <w:r>
        <w:t xml:space="preserve">– </w:t>
      </w:r>
      <w:r>
        <w:rPr>
          <w:b/>
          <w:u w:val="single"/>
        </w:rPr>
        <w:t>VA</w:t>
      </w:r>
      <w:r w:rsidR="003725B9">
        <w:rPr>
          <w:b/>
          <w:u w:val="single"/>
        </w:rPr>
        <w:t xml:space="preserve"> </w:t>
      </w:r>
      <w:r w:rsidR="003725B9" w:rsidRPr="00CE47AD">
        <w:rPr>
          <w:b/>
          <w:u w:val="single"/>
        </w:rPr>
        <w:t>Goochland</w:t>
      </w:r>
      <w:r w:rsidRPr="003725B9">
        <w:rPr>
          <w:b/>
        </w:rPr>
        <w:t xml:space="preserve"> </w:t>
      </w:r>
      <w:r w:rsidR="003725B9" w:rsidRPr="003725B9">
        <w:rPr>
          <w:b/>
        </w:rPr>
        <w:t>–</w:t>
      </w:r>
      <w:r w:rsidRPr="003725B9">
        <w:rPr>
          <w:b/>
        </w:rPr>
        <w:t xml:space="preserve"> </w:t>
      </w:r>
      <w:r w:rsidR="003725B9" w:rsidRPr="003725B9">
        <w:rPr>
          <w:b/>
        </w:rPr>
        <w:t>Admin – William Knight</w:t>
      </w:r>
      <w:r w:rsidR="003725B9">
        <w:t xml:space="preserve"> </w:t>
      </w:r>
      <w:r w:rsidR="00737F44">
        <w:t>–</w:t>
      </w:r>
      <w:r w:rsidR="003725B9">
        <w:t xml:space="preserve"> </w:t>
      </w:r>
      <w:r w:rsidR="00FA75CA">
        <w:t>This indenture made this 19</w:t>
      </w:r>
      <w:r w:rsidR="00FA75CA" w:rsidRPr="00FA75CA">
        <w:rPr>
          <w:vertAlign w:val="superscript"/>
        </w:rPr>
        <w:t>th</w:t>
      </w:r>
      <w:r w:rsidR="00FA75CA">
        <w:t xml:space="preserve"> day of May anno Domini</w:t>
      </w:r>
      <w:r w:rsidR="007C6C12">
        <w:t xml:space="preserve"> </w:t>
      </w:r>
      <w:r w:rsidR="00FA75CA">
        <w:t>one thousand seven hudred and thirty between Mr. Samuel Gregory of Charles City County of the one part and William Knight of the County of Goochland of the other part… twenty pounds of Virginia money paid by the said William Knight for a parcel of land containing one hundred and thirty acres in Goochland County on the North Side of the James River on the head of the Wester</w:t>
      </w:r>
      <w:r w:rsidR="008E5D9E">
        <w:t>n</w:t>
      </w:r>
      <w:r w:rsidR="00FA75CA">
        <w:t xml:space="preserve">most branch of Tuckaho and part of a part of land formerly taken up by Charles Evans and Joseph Woodson and was </w:t>
      </w:r>
      <w:r w:rsidR="008E5D9E">
        <w:t>pat</w:t>
      </w:r>
      <w:r w:rsidR="00FA75CA">
        <w:t xml:space="preserve">ented in the hand of said Charles Evans and bounded by Mr. Allen Howard… former dividing line between Joseph Woodson and Charles Evans… to the said William Knight to him and his heirs and assigns forever… Samuel Gregory warrants the sale… SIGNED: Samuel Gregory (Seal).  Wit: Allen Howard, John Knight, Andrew Moorman (his mark). </w:t>
      </w:r>
      <w:r w:rsidR="00FA75CA">
        <w:br/>
      </w:r>
      <w:r w:rsidR="00737F44">
        <w:lastRenderedPageBreak/>
        <w:t xml:space="preserve">Court: </w:t>
      </w:r>
      <w:r>
        <w:t xml:space="preserve">Samuel Gregory acknowledges a deed with the Livery of Seizin endorsed from himself to </w:t>
      </w:r>
      <w:r w:rsidRPr="00100596">
        <w:rPr>
          <w:b/>
        </w:rPr>
        <w:t>William Knight</w:t>
      </w:r>
      <w:r>
        <w:t xml:space="preserve"> to be his Act and deed and it is thereupon admitted to Record.” </w:t>
      </w:r>
      <w:r w:rsidR="008E5D9E">
        <w:t>(Image of document obtained from LDS Family History Library, in possession of this author.)</w:t>
      </w:r>
    </w:p>
    <w:p w:rsidR="00FA75CA" w:rsidRDefault="00FA75CA" w:rsidP="001470B7">
      <w:pPr>
        <w:pStyle w:val="NormalWeb"/>
        <w:spacing w:before="240" w:beforeAutospacing="0" w:after="240" w:afterAutospacing="0"/>
        <w:ind w:left="0" w:right="0"/>
      </w:pPr>
      <w:r>
        <w:rPr>
          <w:b/>
        </w:rPr>
        <w:t xml:space="preserve">1730 - May 19 </w:t>
      </w:r>
      <w:r>
        <w:t xml:space="preserve">– </w:t>
      </w:r>
      <w:r>
        <w:rPr>
          <w:b/>
          <w:u w:val="single"/>
        </w:rPr>
        <w:t xml:space="preserve">VA </w:t>
      </w:r>
      <w:r w:rsidRPr="00CE47AD">
        <w:rPr>
          <w:b/>
          <w:u w:val="single"/>
        </w:rPr>
        <w:t>Goochland</w:t>
      </w:r>
      <w:r w:rsidRPr="003725B9">
        <w:rPr>
          <w:b/>
        </w:rPr>
        <w:t xml:space="preserve"> – Admin – </w:t>
      </w:r>
      <w:r>
        <w:rPr>
          <w:b/>
        </w:rPr>
        <w:t>John Cone</w:t>
      </w:r>
      <w:r>
        <w:t xml:space="preserve"> –  Mary Cone comes into Court and makes Oath that John Cone deceased died without any will as far as she knows, or believes… granted Letters of Administration, Mathew Cox and Robert Hughes Securities. (Blomquist 2007, p. 214, 215) .</w:t>
      </w:r>
    </w:p>
    <w:p w:rsidR="001470B7" w:rsidRDefault="001470B7" w:rsidP="001470B7">
      <w:pPr>
        <w:pStyle w:val="NormalWeb"/>
        <w:spacing w:before="240" w:beforeAutospacing="0" w:after="240" w:afterAutospacing="0"/>
        <w:ind w:left="0" w:right="0"/>
      </w:pPr>
      <w:r>
        <w:rPr>
          <w:b/>
        </w:rPr>
        <w:t xml:space="preserve">1730 </w:t>
      </w:r>
      <w:r w:rsidR="00A22808">
        <w:rPr>
          <w:b/>
        </w:rPr>
        <w:t xml:space="preserve">- </w:t>
      </w:r>
      <w:r>
        <w:rPr>
          <w:b/>
        </w:rPr>
        <w:t xml:space="preserve">May 27 </w:t>
      </w:r>
      <w:r>
        <w:t xml:space="preserve">– </w:t>
      </w:r>
      <w:r>
        <w:rPr>
          <w:b/>
          <w:u w:val="single"/>
        </w:rPr>
        <w:t>VA</w:t>
      </w:r>
      <w:r w:rsidR="00A22808">
        <w:rPr>
          <w:b/>
          <w:u w:val="single"/>
        </w:rPr>
        <w:t xml:space="preserve"> Goochland</w:t>
      </w:r>
      <w:r w:rsidRPr="00A22808">
        <w:rPr>
          <w:b/>
        </w:rPr>
        <w:t xml:space="preserve"> – </w:t>
      </w:r>
      <w:r w:rsidR="00A22808" w:rsidRPr="00A22808">
        <w:rPr>
          <w:b/>
        </w:rPr>
        <w:t xml:space="preserve">Admin - </w:t>
      </w:r>
      <w:r w:rsidRPr="00A22808">
        <w:rPr>
          <w:b/>
        </w:rPr>
        <w:t>Henry Anderson, Gent</w:t>
      </w:r>
      <w:r w:rsidR="00A22808">
        <w:t xml:space="preserve"> – Land patent for</w:t>
      </w:r>
      <w:r>
        <w:t xml:space="preserve"> 1500 acs. On N. side of Appamattock Riv., on Henry Clay’s land. (Foley 1983, p. 76)</w:t>
      </w:r>
    </w:p>
    <w:p w:rsidR="001470B7" w:rsidRDefault="001470B7" w:rsidP="001470B7">
      <w:pPr>
        <w:pStyle w:val="NormalWeb"/>
        <w:spacing w:before="240" w:beforeAutospacing="0" w:after="240" w:afterAutospacing="0"/>
        <w:ind w:left="0" w:right="0"/>
      </w:pPr>
      <w:r>
        <w:rPr>
          <w:b/>
        </w:rPr>
        <w:t xml:space="preserve">1730 </w:t>
      </w:r>
      <w:r w:rsidR="00A22808">
        <w:rPr>
          <w:b/>
        </w:rPr>
        <w:t xml:space="preserve">- </w:t>
      </w:r>
      <w:r>
        <w:rPr>
          <w:b/>
        </w:rPr>
        <w:t xml:space="preserve">Jul 21 </w:t>
      </w:r>
      <w:r>
        <w:t xml:space="preserve">– </w:t>
      </w:r>
      <w:r>
        <w:rPr>
          <w:b/>
          <w:u w:val="single"/>
        </w:rPr>
        <w:t>VA</w:t>
      </w:r>
      <w:r w:rsidR="00EC1EDC">
        <w:rPr>
          <w:b/>
          <w:u w:val="single"/>
        </w:rPr>
        <w:t xml:space="preserve"> </w:t>
      </w:r>
      <w:r w:rsidR="00EC1EDC" w:rsidRPr="00CE47AD">
        <w:rPr>
          <w:b/>
          <w:u w:val="single"/>
        </w:rPr>
        <w:t>Goochland</w:t>
      </w:r>
      <w:r w:rsidRPr="00EC1EDC">
        <w:rPr>
          <w:b/>
        </w:rPr>
        <w:t xml:space="preserve"> – Court</w:t>
      </w:r>
      <w:r w:rsidR="00EC1EDC" w:rsidRPr="00EC1EDC">
        <w:rPr>
          <w:b/>
        </w:rPr>
        <w:t xml:space="preserve"> – James Hambleton &amp; Agnes Nolan (Nolun)</w:t>
      </w:r>
      <w:r w:rsidR="00EC1EDC">
        <w:t xml:space="preserve"> -</w:t>
      </w:r>
      <w:r>
        <w:t xml:space="preserve"> In the Action of Debt between James Hambleton Pl. and Agnes Nolun Admin</w:t>
      </w:r>
      <w:r w:rsidR="00A22808">
        <w:t>istratrix &amp;C of Thomas Nolun dec</w:t>
      </w:r>
      <w:r>
        <w:t>d Deft. the Pls. files a new declaration and an Imparlance is granted the Defendant. (Blomquist 2007, p. 248)</w:t>
      </w:r>
    </w:p>
    <w:p w:rsidR="001470B7" w:rsidRDefault="001470B7" w:rsidP="001470B7">
      <w:pPr>
        <w:pStyle w:val="NormalWeb"/>
        <w:spacing w:before="240" w:beforeAutospacing="0" w:after="240" w:afterAutospacing="0"/>
        <w:ind w:left="0" w:right="0"/>
      </w:pPr>
      <w:r>
        <w:rPr>
          <w:b/>
        </w:rPr>
        <w:t xml:space="preserve">1730 </w:t>
      </w:r>
      <w:r w:rsidR="00EC1EDC">
        <w:rPr>
          <w:b/>
        </w:rPr>
        <w:t xml:space="preserve">- </w:t>
      </w:r>
      <w:r>
        <w:rPr>
          <w:b/>
        </w:rPr>
        <w:t xml:space="preserve">Sep 28 </w:t>
      </w:r>
      <w:r>
        <w:t xml:space="preserve">– </w:t>
      </w:r>
      <w:r>
        <w:rPr>
          <w:b/>
          <w:u w:val="single"/>
        </w:rPr>
        <w:t>VA</w:t>
      </w:r>
      <w:r w:rsidR="00EC1EDC">
        <w:rPr>
          <w:b/>
          <w:u w:val="single"/>
        </w:rPr>
        <w:t xml:space="preserve"> </w:t>
      </w:r>
      <w:r w:rsidR="00EC1EDC" w:rsidRPr="00BB75FD">
        <w:rPr>
          <w:b/>
          <w:u w:val="single"/>
        </w:rPr>
        <w:t>Prince George</w:t>
      </w:r>
      <w:r w:rsidRPr="00EC1EDC">
        <w:rPr>
          <w:b/>
        </w:rPr>
        <w:t xml:space="preserve"> – </w:t>
      </w:r>
      <w:r w:rsidR="00EC1EDC" w:rsidRPr="00EC1EDC">
        <w:rPr>
          <w:b/>
        </w:rPr>
        <w:t xml:space="preserve">Admin - </w:t>
      </w:r>
      <w:r w:rsidRPr="00EC1EDC">
        <w:rPr>
          <w:b/>
        </w:rPr>
        <w:t>William Coleman</w:t>
      </w:r>
      <w:r w:rsidR="00EC1EDC" w:rsidRPr="00EC1EDC">
        <w:rPr>
          <w:b/>
        </w:rPr>
        <w:t xml:space="preserve"> SR</w:t>
      </w:r>
      <w:r w:rsidR="00EC1EDC">
        <w:t xml:space="preserve"> – Land patent for</w:t>
      </w:r>
      <w:r>
        <w:t xml:space="preserve"> 400 acs. On the  upside of the gr. Branch of Winticomiack Cr; 40 Shill. (</w:t>
      </w:r>
      <w:r w:rsidR="00EC1EDC">
        <w:t xml:space="preserve">Nugent III, </w:t>
      </w:r>
      <w:r>
        <w:t>p. 376)</w:t>
      </w:r>
      <w:r w:rsidR="00EC1EDC">
        <w:t xml:space="preserve"> Same county, date: 235 acs. On low. Side of the Sweat House Br. Of Deep Cr; above his Cabin; 25 Shill. (</w:t>
      </w:r>
      <w:r w:rsidR="00FC6F73">
        <w:t>Nugent</w:t>
      </w:r>
      <w:r w:rsidR="00EC1EDC">
        <w:t xml:space="preserve"> III, p. 377)</w:t>
      </w:r>
    </w:p>
    <w:p w:rsidR="001470B7" w:rsidRDefault="001470B7" w:rsidP="001470B7">
      <w:pPr>
        <w:pStyle w:val="NormalWeb"/>
        <w:spacing w:before="240" w:beforeAutospacing="0" w:after="240" w:afterAutospacing="0"/>
        <w:ind w:left="0" w:right="0"/>
      </w:pPr>
      <w:r>
        <w:rPr>
          <w:b/>
        </w:rPr>
        <w:t xml:space="preserve">1730 </w:t>
      </w:r>
      <w:r w:rsidR="00EC1EDC">
        <w:rPr>
          <w:b/>
        </w:rPr>
        <w:t xml:space="preserve">- </w:t>
      </w:r>
      <w:r>
        <w:rPr>
          <w:b/>
        </w:rPr>
        <w:t xml:space="preserve">Sep 28 </w:t>
      </w:r>
      <w:r>
        <w:t xml:space="preserve">– </w:t>
      </w:r>
      <w:r>
        <w:rPr>
          <w:b/>
          <w:u w:val="single"/>
        </w:rPr>
        <w:t>VA</w:t>
      </w:r>
      <w:r w:rsidR="00EC1EDC">
        <w:rPr>
          <w:b/>
          <w:u w:val="single"/>
        </w:rPr>
        <w:t xml:space="preserve"> </w:t>
      </w:r>
      <w:r w:rsidR="00EC1EDC" w:rsidRPr="00BB75FD">
        <w:rPr>
          <w:b/>
          <w:u w:val="single"/>
        </w:rPr>
        <w:t>Prince George</w:t>
      </w:r>
      <w:r w:rsidRPr="00EC1EDC">
        <w:rPr>
          <w:b/>
        </w:rPr>
        <w:t xml:space="preserve"> – </w:t>
      </w:r>
      <w:r w:rsidR="00EC1EDC" w:rsidRPr="00EC1EDC">
        <w:rPr>
          <w:b/>
        </w:rPr>
        <w:t xml:space="preserve">Admin - </w:t>
      </w:r>
      <w:r w:rsidRPr="00BB75FD">
        <w:rPr>
          <w:b/>
        </w:rPr>
        <w:t>William Pride</w:t>
      </w:r>
      <w:r>
        <w:t xml:space="preserve"> </w:t>
      </w:r>
      <w:r w:rsidR="00EC1EDC">
        <w:t>- O</w:t>
      </w:r>
      <w:r>
        <w:t xml:space="preserve">f Henrico Co. </w:t>
      </w:r>
      <w:r w:rsidR="00EC1EDC">
        <w:t xml:space="preserve">Land patent for </w:t>
      </w:r>
      <w:r>
        <w:t>850 acs on S. side of Appamattox River 4 Lbs, 5 Shill. (</w:t>
      </w:r>
      <w:r w:rsidR="00EC1EDC">
        <w:t>Nugent III, p. 377</w:t>
      </w:r>
      <w:r>
        <w:t xml:space="preserve">) </w:t>
      </w:r>
    </w:p>
    <w:p w:rsidR="001470B7" w:rsidRDefault="001470B7" w:rsidP="001470B7">
      <w:pPr>
        <w:pStyle w:val="NormalWeb"/>
        <w:spacing w:before="240" w:beforeAutospacing="0" w:after="240" w:afterAutospacing="0"/>
        <w:ind w:left="0" w:right="0"/>
      </w:pPr>
      <w:r>
        <w:rPr>
          <w:b/>
        </w:rPr>
        <w:t xml:space="preserve">1730 </w:t>
      </w:r>
      <w:r w:rsidR="00EC1EDC">
        <w:rPr>
          <w:b/>
        </w:rPr>
        <w:t xml:space="preserve">- </w:t>
      </w:r>
      <w:r>
        <w:rPr>
          <w:b/>
        </w:rPr>
        <w:t xml:space="preserve">Sep 28 </w:t>
      </w:r>
      <w:r>
        <w:t xml:space="preserve">– </w:t>
      </w:r>
      <w:r>
        <w:rPr>
          <w:b/>
          <w:u w:val="single"/>
        </w:rPr>
        <w:t>VA</w:t>
      </w:r>
      <w:r w:rsidR="00EC1EDC">
        <w:rPr>
          <w:b/>
          <w:u w:val="single"/>
        </w:rPr>
        <w:t xml:space="preserve"> </w:t>
      </w:r>
      <w:r w:rsidR="00EC1EDC" w:rsidRPr="00882960">
        <w:rPr>
          <w:b/>
          <w:u w:val="single"/>
        </w:rPr>
        <w:t>Goochland</w:t>
      </w:r>
      <w:r w:rsidRPr="00EC1EDC">
        <w:rPr>
          <w:b/>
        </w:rPr>
        <w:t xml:space="preserve"> – </w:t>
      </w:r>
      <w:r w:rsidR="00EC1EDC" w:rsidRPr="00EC1EDC">
        <w:rPr>
          <w:b/>
        </w:rPr>
        <w:t xml:space="preserve">Admin - </w:t>
      </w:r>
      <w:r w:rsidRPr="00EC1EDC">
        <w:rPr>
          <w:b/>
        </w:rPr>
        <w:t>Honorable John Carter</w:t>
      </w:r>
      <w:r w:rsidR="00EC1EDC" w:rsidRPr="00EC1EDC">
        <w:rPr>
          <w:b/>
        </w:rPr>
        <w:t xml:space="preserve"> ESQ</w:t>
      </w:r>
      <w:r w:rsidR="00EC1EDC">
        <w:t xml:space="preserve"> – Land patent for</w:t>
      </w:r>
      <w:r>
        <w:t xml:space="preserve"> 9350 acs … in the fork of the James Riv. Adj. Charles Hudson, on W. side of a gr. Mountain, crossing a cr. </w:t>
      </w:r>
      <w:r w:rsidR="00EC1EDC">
        <w:t>o</w:t>
      </w:r>
      <w:r>
        <w:t>f the Fluvanna. (Foley 1983, p. 76)</w:t>
      </w:r>
    </w:p>
    <w:p w:rsidR="001470B7" w:rsidRDefault="001470B7" w:rsidP="001470B7">
      <w:pPr>
        <w:pStyle w:val="NormalWeb"/>
        <w:spacing w:before="240" w:beforeAutospacing="0" w:after="240" w:afterAutospacing="0"/>
        <w:ind w:left="0" w:right="0"/>
      </w:pPr>
      <w:r>
        <w:rPr>
          <w:b/>
        </w:rPr>
        <w:t xml:space="preserve">1730 </w:t>
      </w:r>
      <w:r w:rsidR="00BF5FA5">
        <w:rPr>
          <w:b/>
        </w:rPr>
        <w:t xml:space="preserve">- </w:t>
      </w:r>
      <w:r>
        <w:rPr>
          <w:b/>
        </w:rPr>
        <w:t xml:space="preserve">Sep 28 </w:t>
      </w:r>
      <w:r>
        <w:t xml:space="preserve">– </w:t>
      </w:r>
      <w:r>
        <w:rPr>
          <w:b/>
          <w:u w:val="single"/>
        </w:rPr>
        <w:t>VA</w:t>
      </w:r>
      <w:r w:rsidR="003725B9">
        <w:rPr>
          <w:b/>
          <w:u w:val="single"/>
        </w:rPr>
        <w:t xml:space="preserve"> </w:t>
      </w:r>
      <w:r w:rsidR="003725B9" w:rsidRPr="00D72A91">
        <w:rPr>
          <w:b/>
          <w:u w:val="single"/>
        </w:rPr>
        <w:t>Goochland</w:t>
      </w:r>
      <w:r w:rsidRPr="00BF5FA5">
        <w:rPr>
          <w:b/>
        </w:rPr>
        <w:t xml:space="preserve"> – </w:t>
      </w:r>
      <w:r w:rsidR="003725B9" w:rsidRPr="00BF5FA5">
        <w:rPr>
          <w:b/>
        </w:rPr>
        <w:t xml:space="preserve">Admin - </w:t>
      </w:r>
      <w:r w:rsidRPr="00D72A91">
        <w:rPr>
          <w:b/>
        </w:rPr>
        <w:t>Thomas Carter JR</w:t>
      </w:r>
      <w:r w:rsidR="003725B9">
        <w:rPr>
          <w:b/>
        </w:rPr>
        <w:t xml:space="preserve"> – </w:t>
      </w:r>
      <w:r w:rsidR="003725B9" w:rsidRPr="00BF5FA5">
        <w:t>Land patent for</w:t>
      </w:r>
      <w:r>
        <w:t xml:space="preserve"> 200 acs N. side of James Riv; adj Leonard Ballow, near brs. Of Fleming’s Park Cr; on brs. Of said river falling into Rock Castle lowgrounds; 20 Shill. (</w:t>
      </w:r>
      <w:r w:rsidR="00FC6F73">
        <w:t xml:space="preserve">Nugent </w:t>
      </w:r>
      <w:r w:rsidR="00EC1EDC">
        <w:t xml:space="preserve">III, </w:t>
      </w:r>
      <w:r>
        <w:t xml:space="preserve">p. 394) </w:t>
      </w:r>
      <w:r w:rsidR="00B02F14" w:rsidRPr="00B02F14">
        <w:t xml:space="preserve"> </w:t>
      </w:r>
    </w:p>
    <w:p w:rsidR="001470B7" w:rsidRDefault="001470B7" w:rsidP="001470B7">
      <w:pPr>
        <w:pStyle w:val="NormalWeb"/>
        <w:spacing w:before="240" w:beforeAutospacing="0" w:after="240" w:afterAutospacing="0"/>
        <w:ind w:left="0" w:right="0"/>
      </w:pPr>
      <w:r>
        <w:rPr>
          <w:b/>
        </w:rPr>
        <w:t xml:space="preserve">1730 </w:t>
      </w:r>
      <w:r w:rsidR="00EC1EDC">
        <w:rPr>
          <w:b/>
        </w:rPr>
        <w:t xml:space="preserve">- </w:t>
      </w:r>
      <w:r>
        <w:rPr>
          <w:b/>
        </w:rPr>
        <w:t xml:space="preserve">Nov 18 </w:t>
      </w:r>
      <w:r>
        <w:t xml:space="preserve">– </w:t>
      </w:r>
      <w:r>
        <w:rPr>
          <w:b/>
          <w:u w:val="single"/>
        </w:rPr>
        <w:t>VA</w:t>
      </w:r>
      <w:r w:rsidR="00EC1EDC">
        <w:rPr>
          <w:b/>
          <w:u w:val="single"/>
        </w:rPr>
        <w:t xml:space="preserve"> </w:t>
      </w:r>
      <w:r w:rsidR="00EC1EDC" w:rsidRPr="00383CA7">
        <w:rPr>
          <w:b/>
          <w:u w:val="single"/>
        </w:rPr>
        <w:t>Isle of Wight</w:t>
      </w:r>
      <w:r w:rsidRPr="00EC1EDC">
        <w:rPr>
          <w:b/>
        </w:rPr>
        <w:t xml:space="preserve"> </w:t>
      </w:r>
      <w:r w:rsidR="00EC1EDC" w:rsidRPr="00EC1EDC">
        <w:rPr>
          <w:b/>
        </w:rPr>
        <w:t>–</w:t>
      </w:r>
      <w:r w:rsidRPr="00EC1EDC">
        <w:rPr>
          <w:b/>
        </w:rPr>
        <w:t xml:space="preserve"> </w:t>
      </w:r>
      <w:r w:rsidR="00EC1EDC" w:rsidRPr="00EC1EDC">
        <w:rPr>
          <w:b/>
        </w:rPr>
        <w:t xml:space="preserve">Admin - </w:t>
      </w:r>
      <w:r w:rsidRPr="00A21887">
        <w:rPr>
          <w:b/>
        </w:rPr>
        <w:t>John Bass</w:t>
      </w:r>
      <w:r>
        <w:t xml:space="preserve"> </w:t>
      </w:r>
      <w:r w:rsidR="00EC1EDC">
        <w:t>- W</w:t>
      </w:r>
      <w:r>
        <w:t>itness to will of James Salmon. (</w:t>
      </w:r>
      <w:r w:rsidR="00EC1EDC">
        <w:t xml:space="preserve">Chapman, </w:t>
      </w:r>
      <w:r>
        <w:t>p. 111)</w:t>
      </w:r>
    </w:p>
    <w:p w:rsidR="001470B7" w:rsidRDefault="001470B7" w:rsidP="001470B7">
      <w:pPr>
        <w:pStyle w:val="NormalWeb"/>
        <w:spacing w:before="240" w:beforeAutospacing="0" w:after="240" w:afterAutospacing="0"/>
        <w:ind w:left="0" w:right="0"/>
      </w:pPr>
      <w:r>
        <w:rPr>
          <w:b/>
        </w:rPr>
        <w:t xml:space="preserve">1731 </w:t>
      </w:r>
      <w:r w:rsidR="00FB21E8">
        <w:rPr>
          <w:b/>
        </w:rPr>
        <w:t xml:space="preserve">- </w:t>
      </w:r>
      <w:r>
        <w:rPr>
          <w:b/>
        </w:rPr>
        <w:t xml:space="preserve">Jan </w:t>
      </w:r>
      <w:r>
        <w:t xml:space="preserve">– </w:t>
      </w:r>
      <w:r>
        <w:rPr>
          <w:b/>
          <w:u w:val="single"/>
        </w:rPr>
        <w:t>VA</w:t>
      </w:r>
      <w:r w:rsidR="00FB21E8">
        <w:rPr>
          <w:b/>
          <w:u w:val="single"/>
        </w:rPr>
        <w:t xml:space="preserve"> </w:t>
      </w:r>
      <w:r w:rsidR="00FB21E8" w:rsidRPr="00B15B44">
        <w:rPr>
          <w:b/>
          <w:u w:val="single"/>
        </w:rPr>
        <w:t>Brunswick</w:t>
      </w:r>
      <w:r w:rsidRPr="00FB21E8">
        <w:rPr>
          <w:b/>
        </w:rPr>
        <w:t xml:space="preserve"> – </w:t>
      </w:r>
      <w:r w:rsidR="00FB21E8" w:rsidRPr="00FB21E8">
        <w:rPr>
          <w:b/>
        </w:rPr>
        <w:t>Admin – William Knight</w:t>
      </w:r>
      <w:r w:rsidR="00FB21E8">
        <w:t xml:space="preserve"> - </w:t>
      </w:r>
      <w:r>
        <w:t xml:space="preserve">John Robinson of [torn] to </w:t>
      </w:r>
      <w:r w:rsidRPr="00506058">
        <w:rPr>
          <w:b/>
        </w:rPr>
        <w:t>William Knight of Surry Co</w:t>
      </w:r>
      <w:r>
        <w:t xml:space="preserve">. [torn] joining Harrison. Also signed by Mary (x) Robinson. Wit: Moses Dunkley, Mary Dunkley, Proved 7 Sep 1732. Drury Stith CC </w:t>
      </w:r>
      <w:r w:rsidRPr="00A505CF">
        <w:rPr>
          <w:b/>
        </w:rPr>
        <w:t>Note</w:t>
      </w:r>
      <w:r>
        <w:t>: Probate indicates that the grantors were John &amp; Mary Robinson. (Bradley 1997, p. 1)</w:t>
      </w:r>
    </w:p>
    <w:p w:rsidR="001470B7" w:rsidRDefault="001470B7" w:rsidP="001470B7">
      <w:pPr>
        <w:pStyle w:val="NormalWeb"/>
        <w:spacing w:before="240" w:beforeAutospacing="0" w:after="240" w:afterAutospacing="0"/>
        <w:ind w:left="0" w:right="0"/>
      </w:pPr>
      <w:r>
        <w:rPr>
          <w:b/>
        </w:rPr>
        <w:t xml:space="preserve">1731 </w:t>
      </w:r>
      <w:r w:rsidR="00EC1EDC">
        <w:rPr>
          <w:b/>
        </w:rPr>
        <w:t xml:space="preserve">- </w:t>
      </w:r>
      <w:r>
        <w:rPr>
          <w:b/>
        </w:rPr>
        <w:t xml:space="preserve">Mar 7 </w:t>
      </w:r>
      <w:r>
        <w:t xml:space="preserve">– </w:t>
      </w:r>
      <w:r>
        <w:rPr>
          <w:b/>
          <w:u w:val="single"/>
        </w:rPr>
        <w:t>VA</w:t>
      </w:r>
      <w:r w:rsidR="00EC1EDC">
        <w:rPr>
          <w:b/>
          <w:u w:val="single"/>
        </w:rPr>
        <w:t xml:space="preserve"> </w:t>
      </w:r>
      <w:r w:rsidR="00EC1EDC" w:rsidRPr="00882960">
        <w:rPr>
          <w:b/>
          <w:u w:val="single"/>
        </w:rPr>
        <w:t>Henrico</w:t>
      </w:r>
      <w:r w:rsidRPr="00EC1EDC">
        <w:rPr>
          <w:b/>
        </w:rPr>
        <w:t xml:space="preserve"> – </w:t>
      </w:r>
      <w:r w:rsidR="00EC1EDC" w:rsidRPr="00EC1EDC">
        <w:rPr>
          <w:b/>
        </w:rPr>
        <w:t xml:space="preserve">Admin - </w:t>
      </w:r>
      <w:r w:rsidRPr="00EC1EDC">
        <w:rPr>
          <w:b/>
        </w:rPr>
        <w:t>James Hambleton, Gent</w:t>
      </w:r>
      <w:r w:rsidR="00EC1EDC">
        <w:t xml:space="preserve"> – Land patent for</w:t>
      </w:r>
      <w:r>
        <w:t xml:space="preserve"> 18 acs …adj. His own &amp; land of William Ford. (Foley 1983, p. 73)</w:t>
      </w:r>
    </w:p>
    <w:p w:rsidR="001470B7" w:rsidRDefault="001470B7" w:rsidP="001470B7">
      <w:pPr>
        <w:pStyle w:val="NormalWeb"/>
        <w:spacing w:before="240" w:beforeAutospacing="0" w:after="240" w:afterAutospacing="0"/>
        <w:ind w:left="0" w:right="0"/>
      </w:pPr>
      <w:r>
        <w:rPr>
          <w:b/>
        </w:rPr>
        <w:t xml:space="preserve">1732 </w:t>
      </w:r>
      <w:r w:rsidR="00EC1EDC">
        <w:rPr>
          <w:b/>
        </w:rPr>
        <w:t xml:space="preserve">- </w:t>
      </w:r>
      <w:r>
        <w:rPr>
          <w:b/>
        </w:rPr>
        <w:t xml:space="preserve">Apr </w:t>
      </w:r>
      <w:r>
        <w:t xml:space="preserve">– </w:t>
      </w:r>
      <w:r w:rsidRPr="00F140C2">
        <w:rPr>
          <w:b/>
          <w:u w:val="single"/>
        </w:rPr>
        <w:t>NC</w:t>
      </w:r>
      <w:r w:rsidR="00EC1EDC">
        <w:rPr>
          <w:b/>
          <w:u w:val="single"/>
        </w:rPr>
        <w:t xml:space="preserve"> Pasquotank</w:t>
      </w:r>
      <w:r>
        <w:t xml:space="preserve"> </w:t>
      </w:r>
      <w:r w:rsidRPr="00FC6F73">
        <w:rPr>
          <w:b/>
        </w:rPr>
        <w:t xml:space="preserve">– </w:t>
      </w:r>
      <w:r w:rsidR="00EC1EDC" w:rsidRPr="00FC6F73">
        <w:rPr>
          <w:b/>
        </w:rPr>
        <w:t>Will -</w:t>
      </w:r>
      <w:r w:rsidR="00EC1EDC">
        <w:t xml:space="preserve"> </w:t>
      </w:r>
      <w:r w:rsidRPr="0067700B">
        <w:rPr>
          <w:b/>
        </w:rPr>
        <w:t>Lewis Alexander Knight</w:t>
      </w:r>
      <w:r w:rsidR="00EC1EDC">
        <w:rPr>
          <w:b/>
        </w:rPr>
        <w:t xml:space="preserve"> - </w:t>
      </w:r>
      <w:r>
        <w:t xml:space="preserve">Sons: </w:t>
      </w:r>
      <w:r w:rsidRPr="0067700B">
        <w:rPr>
          <w:b/>
        </w:rPr>
        <w:t>Emmanuel Knight</w:t>
      </w:r>
      <w:r>
        <w:t xml:space="preserve"> and </w:t>
      </w:r>
      <w:r w:rsidRPr="0067700B">
        <w:rPr>
          <w:b/>
        </w:rPr>
        <w:t>Lewis Knight</w:t>
      </w:r>
      <w:r>
        <w:t>; Wife and executrix: Ann. Wit: Jer</w:t>
      </w:r>
      <w:r w:rsidR="00EC1EDC">
        <w:t>.</w:t>
      </w:r>
      <w:r>
        <w:t xml:space="preserve"> Sweeny, Timothy Meades, Mary Sweeny. (Grimes 1910, p. 205)</w:t>
      </w:r>
    </w:p>
    <w:p w:rsidR="001470B7" w:rsidRDefault="001470B7" w:rsidP="001470B7">
      <w:pPr>
        <w:pStyle w:val="NormalWeb"/>
        <w:spacing w:before="240" w:beforeAutospacing="0" w:after="240" w:afterAutospacing="0"/>
        <w:ind w:left="0" w:right="0"/>
      </w:pPr>
      <w:r>
        <w:rPr>
          <w:b/>
        </w:rPr>
        <w:lastRenderedPageBreak/>
        <w:t xml:space="preserve">1731 </w:t>
      </w:r>
      <w:r w:rsidR="00EC1EDC">
        <w:rPr>
          <w:b/>
        </w:rPr>
        <w:t xml:space="preserve">- </w:t>
      </w:r>
      <w:r>
        <w:rPr>
          <w:b/>
        </w:rPr>
        <w:t xml:space="preserve">Aug 25 </w:t>
      </w:r>
      <w:r>
        <w:t xml:space="preserve">– </w:t>
      </w:r>
      <w:r>
        <w:rPr>
          <w:b/>
          <w:u w:val="single"/>
        </w:rPr>
        <w:t>VA</w:t>
      </w:r>
      <w:r w:rsidR="00EC1EDC">
        <w:rPr>
          <w:b/>
          <w:u w:val="single"/>
        </w:rPr>
        <w:t xml:space="preserve"> </w:t>
      </w:r>
      <w:r w:rsidR="00EC1EDC" w:rsidRPr="00882960">
        <w:rPr>
          <w:b/>
          <w:u w:val="single"/>
        </w:rPr>
        <w:t>Goochland</w:t>
      </w:r>
      <w:r w:rsidRPr="00EC1EDC">
        <w:rPr>
          <w:b/>
        </w:rPr>
        <w:t xml:space="preserve"> – </w:t>
      </w:r>
      <w:r w:rsidR="00EC1EDC" w:rsidRPr="00EC1EDC">
        <w:rPr>
          <w:b/>
        </w:rPr>
        <w:t xml:space="preserve">Admin - </w:t>
      </w:r>
      <w:r w:rsidRPr="00EC1EDC">
        <w:rPr>
          <w:b/>
        </w:rPr>
        <w:t>William Chamberlayn</w:t>
      </w:r>
      <w:r w:rsidR="00EC1EDC">
        <w:t xml:space="preserve"> – Land patent for</w:t>
      </w:r>
      <w:r>
        <w:t xml:space="preserve"> 400 acs. (Foley 1983, p. 85)</w:t>
      </w:r>
    </w:p>
    <w:p w:rsidR="001470B7" w:rsidRDefault="001470B7" w:rsidP="001470B7">
      <w:pPr>
        <w:pStyle w:val="NormalWeb"/>
        <w:spacing w:before="240" w:beforeAutospacing="0" w:after="240" w:afterAutospacing="0"/>
        <w:ind w:left="0" w:right="0"/>
      </w:pPr>
      <w:r>
        <w:rPr>
          <w:b/>
        </w:rPr>
        <w:t xml:space="preserve">1732 </w:t>
      </w:r>
      <w:r w:rsidR="00EC1EDC">
        <w:rPr>
          <w:b/>
        </w:rPr>
        <w:t xml:space="preserve">- </w:t>
      </w:r>
      <w:r>
        <w:rPr>
          <w:b/>
        </w:rPr>
        <w:t xml:space="preserve">Jan 18 </w:t>
      </w:r>
      <w:r>
        <w:t xml:space="preserve">– </w:t>
      </w:r>
      <w:r w:rsidRPr="003D7BAA">
        <w:rPr>
          <w:b/>
          <w:u w:val="single"/>
        </w:rPr>
        <w:t>NC</w:t>
      </w:r>
      <w:r w:rsidR="00EC1EDC">
        <w:rPr>
          <w:b/>
          <w:u w:val="single"/>
        </w:rPr>
        <w:t xml:space="preserve"> </w:t>
      </w:r>
      <w:r w:rsidR="00EC1EDC" w:rsidRPr="00A21887">
        <w:rPr>
          <w:b/>
          <w:u w:val="single"/>
        </w:rPr>
        <w:t>Bertie</w:t>
      </w:r>
      <w:r>
        <w:t xml:space="preserve"> </w:t>
      </w:r>
      <w:r w:rsidR="00EC1EDC" w:rsidRPr="00FC6F73">
        <w:rPr>
          <w:b/>
        </w:rPr>
        <w:t>– Will – John Bass</w:t>
      </w:r>
      <w:r w:rsidR="00EC1EDC">
        <w:t xml:space="preserve"> - </w:t>
      </w:r>
      <w:r>
        <w:t>February Court.  Son</w:t>
      </w:r>
      <w:r w:rsidR="004659E5">
        <w:t>s:</w:t>
      </w:r>
      <w:r>
        <w:t xml:space="preserve"> </w:t>
      </w:r>
      <w:r w:rsidR="004659E5">
        <w:t xml:space="preserve"> * </w:t>
      </w:r>
      <w:r w:rsidRPr="004659E5">
        <w:rPr>
          <w:b/>
        </w:rPr>
        <w:t>Moses</w:t>
      </w:r>
      <w:r w:rsidR="00EC1EDC" w:rsidRPr="004659E5">
        <w:rPr>
          <w:b/>
        </w:rPr>
        <w:t xml:space="preserve"> Bass</w:t>
      </w:r>
      <w:r w:rsidR="004659E5">
        <w:t>:</w:t>
      </w:r>
      <w:r>
        <w:t xml:space="preserve"> all land on north side of “Baire Swamp”, </w:t>
      </w:r>
      <w:r w:rsidR="004659E5">
        <w:br/>
        <w:t xml:space="preserve"> * </w:t>
      </w:r>
      <w:r w:rsidRPr="004659E5">
        <w:rPr>
          <w:b/>
        </w:rPr>
        <w:t>John</w:t>
      </w:r>
      <w:r w:rsidR="00EC1EDC" w:rsidRPr="004659E5">
        <w:rPr>
          <w:b/>
        </w:rPr>
        <w:t xml:space="preserve"> Bass</w:t>
      </w:r>
      <w:r w:rsidRPr="004659E5">
        <w:rPr>
          <w:b/>
        </w:rPr>
        <w:t>, Edward</w:t>
      </w:r>
      <w:r w:rsidR="00EC1EDC" w:rsidRPr="004659E5">
        <w:rPr>
          <w:b/>
        </w:rPr>
        <w:t xml:space="preserve"> Bass</w:t>
      </w:r>
      <w:r w:rsidR="004659E5">
        <w:t>:</w:t>
      </w:r>
      <w:r>
        <w:t xml:space="preserve"> “my maner plantation”, </w:t>
      </w:r>
      <w:r w:rsidR="004659E5">
        <w:br/>
        <w:t xml:space="preserve"> * </w:t>
      </w:r>
      <w:r w:rsidRPr="004659E5">
        <w:rPr>
          <w:b/>
        </w:rPr>
        <w:t>William</w:t>
      </w:r>
      <w:r w:rsidR="00EC1EDC" w:rsidRPr="004659E5">
        <w:rPr>
          <w:b/>
        </w:rPr>
        <w:t xml:space="preserve"> Bass</w:t>
      </w:r>
      <w:r w:rsidR="004659E5">
        <w:t>:</w:t>
      </w:r>
      <w:r>
        <w:t xml:space="preserve"> “my land at ye Beaver dam”, </w:t>
      </w:r>
      <w:r w:rsidR="004659E5">
        <w:br/>
        <w:t xml:space="preserve"> * </w:t>
      </w:r>
      <w:r w:rsidRPr="004659E5">
        <w:rPr>
          <w:b/>
        </w:rPr>
        <w:t>A</w:t>
      </w:r>
      <w:r w:rsidR="00EC1EDC" w:rsidRPr="004659E5">
        <w:rPr>
          <w:b/>
        </w:rPr>
        <w:t>a</w:t>
      </w:r>
      <w:r w:rsidRPr="004659E5">
        <w:rPr>
          <w:b/>
        </w:rPr>
        <w:t>ron</w:t>
      </w:r>
      <w:r w:rsidR="00EC1EDC" w:rsidRPr="004659E5">
        <w:rPr>
          <w:b/>
        </w:rPr>
        <w:t xml:space="preserve"> Bass</w:t>
      </w:r>
      <w:r>
        <w:t xml:space="preserve"> “plantation on south side of Baire Swamp”.  </w:t>
      </w:r>
      <w:r w:rsidR="004659E5">
        <w:br/>
        <w:t xml:space="preserve"> * </w:t>
      </w:r>
      <w:r w:rsidRPr="004659E5">
        <w:rPr>
          <w:b/>
        </w:rPr>
        <w:t>Grandson: A</w:t>
      </w:r>
      <w:r w:rsidR="00EC1EDC" w:rsidRPr="004659E5">
        <w:rPr>
          <w:b/>
        </w:rPr>
        <w:t>a</w:t>
      </w:r>
      <w:r w:rsidRPr="004659E5">
        <w:rPr>
          <w:b/>
        </w:rPr>
        <w:t>ron Johnst</w:t>
      </w:r>
      <w:r w:rsidR="004659E5" w:rsidRPr="004659E5">
        <w:rPr>
          <w:b/>
        </w:rPr>
        <w:t>o</w:t>
      </w:r>
      <w:r w:rsidRPr="004659E5">
        <w:rPr>
          <w:b/>
        </w:rPr>
        <w:t>n</w:t>
      </w:r>
      <w:r>
        <w:t xml:space="preserve"> 100 acres of land.  </w:t>
      </w:r>
      <w:r w:rsidR="004659E5">
        <w:br/>
        <w:t xml:space="preserve"> * </w:t>
      </w:r>
      <w:r w:rsidRPr="004659E5">
        <w:rPr>
          <w:b/>
        </w:rPr>
        <w:t>Daughters: Jud</w:t>
      </w:r>
      <w:r w:rsidR="004659E5" w:rsidRPr="004659E5">
        <w:rPr>
          <w:b/>
        </w:rPr>
        <w:t>i</w:t>
      </w:r>
      <w:r w:rsidRPr="004659E5">
        <w:rPr>
          <w:b/>
        </w:rPr>
        <w:t>th Canady</w:t>
      </w:r>
      <w:r>
        <w:t xml:space="preserve"> 100 acres of land,  </w:t>
      </w:r>
      <w:r w:rsidR="004659E5">
        <w:br/>
        <w:t xml:space="preserve"> * </w:t>
      </w:r>
      <w:r w:rsidRPr="004659E5">
        <w:rPr>
          <w:b/>
        </w:rPr>
        <w:t>Sarah Anderson</w:t>
      </w:r>
      <w:r>
        <w:t xml:space="preserve"> 100 acres of land, </w:t>
      </w:r>
      <w:r w:rsidR="004659E5">
        <w:br/>
        <w:t xml:space="preserve"> * </w:t>
      </w:r>
      <w:r w:rsidRPr="004659E5">
        <w:rPr>
          <w:b/>
        </w:rPr>
        <w:t>Lovey Bass</w:t>
      </w:r>
      <w:r>
        <w:t xml:space="preserve"> 100 acres land, </w:t>
      </w:r>
      <w:r w:rsidR="004659E5">
        <w:br/>
        <w:t xml:space="preserve"> * </w:t>
      </w:r>
      <w:r w:rsidRPr="004659E5">
        <w:rPr>
          <w:b/>
        </w:rPr>
        <w:t>Mary</w:t>
      </w:r>
      <w:r w:rsidR="004659E5" w:rsidRPr="004659E5">
        <w:rPr>
          <w:b/>
        </w:rPr>
        <w:t xml:space="preserve"> Bass</w:t>
      </w:r>
      <w:r>
        <w:t xml:space="preserve"> 100 acres land, </w:t>
      </w:r>
      <w:r w:rsidR="004659E5">
        <w:br/>
        <w:t xml:space="preserve"> * </w:t>
      </w:r>
      <w:r w:rsidR="004659E5" w:rsidRPr="004659E5">
        <w:rPr>
          <w:b/>
        </w:rPr>
        <w:t xml:space="preserve">Patience </w:t>
      </w:r>
      <w:r w:rsidRPr="004659E5">
        <w:rPr>
          <w:b/>
        </w:rPr>
        <w:t xml:space="preserve"> Bass</w:t>
      </w:r>
      <w:r>
        <w:t xml:space="preserve"> </w:t>
      </w:r>
      <w:r w:rsidR="004659E5">
        <w:t xml:space="preserve">(Paceunce) </w:t>
      </w:r>
      <w:r>
        <w:t xml:space="preserve">“plantation on south side of Baire Swamp” </w:t>
      </w:r>
      <w:r w:rsidR="004659E5">
        <w:br/>
        <w:t xml:space="preserve"> * </w:t>
      </w:r>
      <w:r w:rsidRPr="004659E5">
        <w:rPr>
          <w:b/>
        </w:rPr>
        <w:t>Wife: Mary</w:t>
      </w:r>
      <w:r>
        <w:t>. Executors: John and Edward Bass (sons) Wit: Thomas Bryant, James Guie, Edward Bass. Clerk of Court: Rt. Forster. (</w:t>
      </w:r>
      <w:r w:rsidR="004659E5">
        <w:t xml:space="preserve">Grimes 1910, </w:t>
      </w:r>
      <w:r>
        <w:t>pp. 22-23)</w:t>
      </w:r>
    </w:p>
    <w:p w:rsidR="001470B7" w:rsidRDefault="001470B7" w:rsidP="001470B7">
      <w:pPr>
        <w:pStyle w:val="NormalWeb"/>
        <w:spacing w:before="240" w:beforeAutospacing="0" w:after="240" w:afterAutospacing="0"/>
        <w:ind w:left="0" w:right="0"/>
      </w:pPr>
      <w:r>
        <w:rPr>
          <w:b/>
        </w:rPr>
        <w:t xml:space="preserve">1732 </w:t>
      </w:r>
      <w:r w:rsidR="004659E5">
        <w:rPr>
          <w:b/>
        </w:rPr>
        <w:t xml:space="preserve">- </w:t>
      </w:r>
      <w:r>
        <w:rPr>
          <w:b/>
        </w:rPr>
        <w:t xml:space="preserve">Apr 11 </w:t>
      </w:r>
      <w:r>
        <w:t xml:space="preserve">– </w:t>
      </w:r>
      <w:r>
        <w:rPr>
          <w:b/>
          <w:u w:val="single"/>
        </w:rPr>
        <w:t>VA</w:t>
      </w:r>
      <w:r w:rsidR="00FB21E8">
        <w:rPr>
          <w:b/>
          <w:u w:val="single"/>
        </w:rPr>
        <w:t xml:space="preserve"> </w:t>
      </w:r>
      <w:r w:rsidR="00FB21E8" w:rsidRPr="00A429A2">
        <w:rPr>
          <w:b/>
          <w:u w:val="single"/>
        </w:rPr>
        <w:t>Goochland</w:t>
      </w:r>
      <w:r w:rsidRPr="007716F9">
        <w:rPr>
          <w:b/>
        </w:rPr>
        <w:t xml:space="preserve"> – </w:t>
      </w:r>
      <w:r w:rsidR="00FB21E8" w:rsidRPr="007716F9">
        <w:rPr>
          <w:b/>
        </w:rPr>
        <w:t xml:space="preserve">Admin - </w:t>
      </w:r>
      <w:r w:rsidRPr="007716F9">
        <w:rPr>
          <w:b/>
        </w:rPr>
        <w:t>William Woodson, Benjamin Woodson, JR, Joseph Woodson, JR., John Woodson, JR., &amp; Robert Woodson, JR.</w:t>
      </w:r>
      <w:r>
        <w:t xml:space="preserve"> – </w:t>
      </w:r>
      <w:r w:rsidR="00FB21E8">
        <w:t xml:space="preserve">Land patent for </w:t>
      </w:r>
      <w:r>
        <w:t>1500 acs on brs. Of Deep Cr; on Watson’s Br; adj. Capt. Henry Anderson; Warham (Warram) Easly; John Phelps; &amp; John Woodson. 7 Lbs. 10 Shill. (</w:t>
      </w:r>
      <w:r w:rsidR="00FB21E8">
        <w:t xml:space="preserve">Nugent III, </w:t>
      </w:r>
      <w:r>
        <w:t>p. 416)</w:t>
      </w:r>
    </w:p>
    <w:p w:rsidR="00AE57E0" w:rsidRDefault="00AE57E0" w:rsidP="001470B7">
      <w:pPr>
        <w:pStyle w:val="NormalWeb"/>
        <w:spacing w:before="240" w:beforeAutospacing="0" w:after="240" w:afterAutospacing="0"/>
        <w:ind w:left="0" w:right="0"/>
      </w:pPr>
    </w:p>
    <w:p w:rsidR="00AE57E0" w:rsidRDefault="00AE57E0" w:rsidP="001470B7">
      <w:pPr>
        <w:pStyle w:val="NormalWeb"/>
        <w:spacing w:before="240" w:beforeAutospacing="0" w:after="240" w:afterAutospacing="0"/>
        <w:ind w:left="0" w:right="0"/>
      </w:pPr>
      <w:r>
        <w:rPr>
          <w:noProof/>
        </w:rPr>
        <w:drawing>
          <wp:inline distT="0" distB="0" distL="0" distR="0" wp14:anchorId="0B34B796" wp14:editId="0073B02A">
            <wp:extent cx="3474720" cy="425958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474720" cy="4259580"/>
                    </a:xfrm>
                    <a:prstGeom prst="rect">
                      <a:avLst/>
                    </a:prstGeom>
                  </pic:spPr>
                </pic:pic>
              </a:graphicData>
            </a:graphic>
          </wp:inline>
        </w:drawing>
      </w:r>
    </w:p>
    <w:p w:rsidR="00AE57E0" w:rsidRDefault="00AE57E0" w:rsidP="001470B7">
      <w:pPr>
        <w:pStyle w:val="NormalWeb"/>
        <w:spacing w:before="240" w:beforeAutospacing="0" w:after="240" w:afterAutospacing="0"/>
        <w:ind w:left="0" w:right="0"/>
      </w:pPr>
      <w:r>
        <w:rPr>
          <w:noProof/>
        </w:rPr>
        <w:lastRenderedPageBreak/>
        <w:drawing>
          <wp:inline distT="0" distB="0" distL="0" distR="0" wp14:anchorId="7139F759" wp14:editId="57D30519">
            <wp:extent cx="3459480" cy="4122420"/>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459480" cy="4122420"/>
                    </a:xfrm>
                    <a:prstGeom prst="rect">
                      <a:avLst/>
                    </a:prstGeom>
                  </pic:spPr>
                </pic:pic>
              </a:graphicData>
            </a:graphic>
          </wp:inline>
        </w:drawing>
      </w:r>
    </w:p>
    <w:p w:rsidR="00AE57E0" w:rsidRDefault="00AE57E0" w:rsidP="001470B7">
      <w:pPr>
        <w:pStyle w:val="NormalWeb"/>
        <w:spacing w:before="240" w:beforeAutospacing="0" w:after="240" w:afterAutospacing="0"/>
        <w:ind w:left="0" w:right="0"/>
      </w:pPr>
      <w:r>
        <w:rPr>
          <w:noProof/>
        </w:rPr>
        <w:drawing>
          <wp:inline distT="0" distB="0" distL="0" distR="0" wp14:anchorId="55776786" wp14:editId="60CB588B">
            <wp:extent cx="3413760" cy="40614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413760" cy="4061460"/>
                    </a:xfrm>
                    <a:prstGeom prst="rect">
                      <a:avLst/>
                    </a:prstGeom>
                  </pic:spPr>
                </pic:pic>
              </a:graphicData>
            </a:graphic>
          </wp:inline>
        </w:drawing>
      </w:r>
    </w:p>
    <w:p w:rsidR="00AE57E0" w:rsidRDefault="00AE57E0" w:rsidP="001470B7">
      <w:pPr>
        <w:pStyle w:val="NormalWeb"/>
        <w:spacing w:before="240" w:beforeAutospacing="0" w:after="240" w:afterAutospacing="0"/>
        <w:ind w:left="0" w:right="0"/>
      </w:pPr>
      <w:r>
        <w:rPr>
          <w:noProof/>
        </w:rPr>
        <w:lastRenderedPageBreak/>
        <w:drawing>
          <wp:inline distT="0" distB="0" distL="0" distR="0" wp14:anchorId="7410B6AB" wp14:editId="403CA6B9">
            <wp:extent cx="3406140" cy="83820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406140" cy="838200"/>
                    </a:xfrm>
                    <a:prstGeom prst="rect">
                      <a:avLst/>
                    </a:prstGeom>
                  </pic:spPr>
                </pic:pic>
              </a:graphicData>
            </a:graphic>
          </wp:inline>
        </w:drawing>
      </w:r>
    </w:p>
    <w:p w:rsidR="00AE57E0" w:rsidRDefault="00AE57E0" w:rsidP="001470B7">
      <w:pPr>
        <w:pStyle w:val="NormalWeb"/>
        <w:spacing w:before="240" w:beforeAutospacing="0" w:after="240" w:afterAutospacing="0"/>
        <w:ind w:left="0" w:right="0"/>
      </w:pPr>
      <w:r>
        <w:rPr>
          <w:noProof/>
        </w:rPr>
        <w:drawing>
          <wp:inline distT="0" distB="0" distL="0" distR="0" wp14:anchorId="71D4D08F" wp14:editId="0C51F77D">
            <wp:extent cx="3688080" cy="4335780"/>
            <wp:effectExtent l="0" t="0" r="762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688080" cy="4335780"/>
                    </a:xfrm>
                    <a:prstGeom prst="rect">
                      <a:avLst/>
                    </a:prstGeom>
                  </pic:spPr>
                </pic:pic>
              </a:graphicData>
            </a:graphic>
          </wp:inline>
        </w:drawing>
      </w:r>
    </w:p>
    <w:p w:rsidR="00AE57E0" w:rsidRDefault="00AE57E0" w:rsidP="001470B7">
      <w:pPr>
        <w:pStyle w:val="NormalWeb"/>
        <w:spacing w:before="240" w:beforeAutospacing="0" w:after="240" w:afterAutospacing="0"/>
        <w:ind w:left="0" w:right="0"/>
      </w:pPr>
      <w:r>
        <w:rPr>
          <w:noProof/>
        </w:rPr>
        <w:lastRenderedPageBreak/>
        <w:drawing>
          <wp:inline distT="0" distB="0" distL="0" distR="0" wp14:anchorId="3F901B80" wp14:editId="167BD3F8">
            <wp:extent cx="3627120" cy="43891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627120" cy="4389120"/>
                    </a:xfrm>
                    <a:prstGeom prst="rect">
                      <a:avLst/>
                    </a:prstGeom>
                  </pic:spPr>
                </pic:pic>
              </a:graphicData>
            </a:graphic>
          </wp:inline>
        </w:drawing>
      </w:r>
    </w:p>
    <w:p w:rsidR="00AE57E0" w:rsidRDefault="00AE57E0" w:rsidP="001470B7">
      <w:pPr>
        <w:pStyle w:val="NormalWeb"/>
        <w:spacing w:before="240" w:beforeAutospacing="0" w:after="240" w:afterAutospacing="0"/>
        <w:ind w:left="0" w:right="0"/>
      </w:pPr>
      <w:r>
        <w:rPr>
          <w:noProof/>
        </w:rPr>
        <w:drawing>
          <wp:inline distT="0" distB="0" distL="0" distR="0" wp14:anchorId="277F9C19" wp14:editId="65943E1A">
            <wp:extent cx="3627120" cy="37947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627120" cy="3794760"/>
                    </a:xfrm>
                    <a:prstGeom prst="rect">
                      <a:avLst/>
                    </a:prstGeom>
                  </pic:spPr>
                </pic:pic>
              </a:graphicData>
            </a:graphic>
          </wp:inline>
        </w:drawing>
      </w:r>
    </w:p>
    <w:p w:rsidR="00AE57E0" w:rsidRDefault="00AE57E0" w:rsidP="001470B7">
      <w:pPr>
        <w:pStyle w:val="NormalWeb"/>
        <w:spacing w:before="240" w:beforeAutospacing="0" w:after="240" w:afterAutospacing="0"/>
        <w:ind w:left="0" w:right="0"/>
      </w:pPr>
      <w:r>
        <w:rPr>
          <w:noProof/>
        </w:rPr>
        <w:lastRenderedPageBreak/>
        <w:drawing>
          <wp:inline distT="0" distB="0" distL="0" distR="0" wp14:anchorId="031F4F2E" wp14:editId="632D421E">
            <wp:extent cx="3619500" cy="43053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619500" cy="4305300"/>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1732 </w:t>
      </w:r>
      <w:r w:rsidR="00FB21E8">
        <w:rPr>
          <w:b/>
        </w:rPr>
        <w:t xml:space="preserve">- </w:t>
      </w:r>
      <w:r>
        <w:rPr>
          <w:b/>
        </w:rPr>
        <w:t xml:space="preserve">Jul 12 </w:t>
      </w:r>
      <w:r>
        <w:t xml:space="preserve">– </w:t>
      </w:r>
      <w:r>
        <w:rPr>
          <w:b/>
          <w:u w:val="single"/>
        </w:rPr>
        <w:t>VA</w:t>
      </w:r>
      <w:r w:rsidR="00FB21E8">
        <w:rPr>
          <w:b/>
          <w:u w:val="single"/>
        </w:rPr>
        <w:t xml:space="preserve"> </w:t>
      </w:r>
      <w:r w:rsidR="00FB21E8" w:rsidRPr="009946F8">
        <w:rPr>
          <w:b/>
          <w:u w:val="single"/>
        </w:rPr>
        <w:t>Surry</w:t>
      </w:r>
      <w:r w:rsidR="00E432F6">
        <w:rPr>
          <w:b/>
          <w:u w:val="single"/>
        </w:rPr>
        <w:t>/Sussex</w:t>
      </w:r>
      <w:r w:rsidRPr="007716F9">
        <w:rPr>
          <w:b/>
        </w:rPr>
        <w:t xml:space="preserve"> – </w:t>
      </w:r>
      <w:r w:rsidR="00FB21E8" w:rsidRPr="007716F9">
        <w:rPr>
          <w:b/>
        </w:rPr>
        <w:t xml:space="preserve">Admin - </w:t>
      </w:r>
      <w:r w:rsidRPr="007716F9">
        <w:rPr>
          <w:b/>
        </w:rPr>
        <w:t>Richard Knight</w:t>
      </w:r>
      <w:r>
        <w:t xml:space="preserve"> </w:t>
      </w:r>
      <w:r w:rsidR="00FB21E8">
        <w:t xml:space="preserve">– Purchase of </w:t>
      </w:r>
      <w:r>
        <w:t>100 acres for 6 pounds from Nicholas and Joyce Calleham on the south side of the Nottoway River and south side of the Hunting Quarter Swamp. Subsequent deeds mention that Richard, as well as his son, Ephraim, were carpenters. (Knight &amp; Harlander 1984)</w:t>
      </w:r>
    </w:p>
    <w:p w:rsidR="001470B7" w:rsidRDefault="001470B7" w:rsidP="001470B7">
      <w:pPr>
        <w:pStyle w:val="NormalWeb"/>
        <w:spacing w:before="240" w:beforeAutospacing="0" w:after="240" w:afterAutospacing="0"/>
        <w:ind w:left="0" w:right="0"/>
      </w:pPr>
      <w:r>
        <w:rPr>
          <w:b/>
        </w:rPr>
        <w:t xml:space="preserve">1732 </w:t>
      </w:r>
      <w:r w:rsidR="00585488">
        <w:rPr>
          <w:b/>
        </w:rPr>
        <w:t xml:space="preserve">- </w:t>
      </w:r>
      <w:r>
        <w:rPr>
          <w:b/>
        </w:rPr>
        <w:t xml:space="preserve">Sep 28 </w:t>
      </w:r>
      <w:r>
        <w:t xml:space="preserve">– </w:t>
      </w:r>
      <w:r>
        <w:rPr>
          <w:b/>
          <w:u w:val="single"/>
        </w:rPr>
        <w:t>VA</w:t>
      </w:r>
      <w:r w:rsidR="00585488">
        <w:rPr>
          <w:b/>
          <w:u w:val="single"/>
        </w:rPr>
        <w:t xml:space="preserve"> </w:t>
      </w:r>
      <w:r w:rsidR="00585488" w:rsidRPr="00A429A2">
        <w:rPr>
          <w:b/>
          <w:u w:val="single"/>
        </w:rPr>
        <w:t>Surry</w:t>
      </w:r>
      <w:r w:rsidR="00E432F6">
        <w:rPr>
          <w:b/>
          <w:u w:val="single"/>
        </w:rPr>
        <w:t>/Sussex</w:t>
      </w:r>
      <w:r w:rsidRPr="00585488">
        <w:rPr>
          <w:b/>
        </w:rPr>
        <w:t xml:space="preserve"> – </w:t>
      </w:r>
      <w:r w:rsidR="00585488" w:rsidRPr="00585488">
        <w:rPr>
          <w:b/>
        </w:rPr>
        <w:t xml:space="preserve">Admin - </w:t>
      </w:r>
      <w:r w:rsidRPr="00585488">
        <w:rPr>
          <w:b/>
        </w:rPr>
        <w:t>William Ep</w:t>
      </w:r>
      <w:r w:rsidR="00E432F6">
        <w:rPr>
          <w:b/>
        </w:rPr>
        <w:t>p</w:t>
      </w:r>
      <w:r w:rsidRPr="00585488">
        <w:rPr>
          <w:b/>
        </w:rPr>
        <w:t>es</w:t>
      </w:r>
      <w:r>
        <w:t xml:space="preserve"> </w:t>
      </w:r>
      <w:r w:rsidR="00585488">
        <w:t xml:space="preserve">- </w:t>
      </w:r>
      <w:r>
        <w:t xml:space="preserve">of Prince George County, </w:t>
      </w:r>
      <w:r w:rsidR="00585488">
        <w:t xml:space="preserve">Land Patent for </w:t>
      </w:r>
      <w:r>
        <w:t>185 acs on S. side of Poplar Sw; at mouth of the Crooked Pole Br; by the Myery Br. 20 Shill. (Nugent III, p. 423)</w:t>
      </w:r>
    </w:p>
    <w:p w:rsidR="001470B7" w:rsidRDefault="001470B7" w:rsidP="001470B7">
      <w:pPr>
        <w:pStyle w:val="NormalWeb"/>
        <w:spacing w:before="240" w:beforeAutospacing="0" w:after="240" w:afterAutospacing="0"/>
        <w:ind w:left="0" w:right="0"/>
      </w:pPr>
      <w:r>
        <w:rPr>
          <w:b/>
        </w:rPr>
        <w:t xml:space="preserve">1732 </w:t>
      </w:r>
      <w:r w:rsidR="004659E5">
        <w:rPr>
          <w:b/>
        </w:rPr>
        <w:t xml:space="preserve">- </w:t>
      </w:r>
      <w:r>
        <w:rPr>
          <w:b/>
        </w:rPr>
        <w:t xml:space="preserve">Sep 28 </w:t>
      </w:r>
      <w:r>
        <w:t xml:space="preserve">– </w:t>
      </w:r>
      <w:r>
        <w:rPr>
          <w:b/>
          <w:u w:val="single"/>
        </w:rPr>
        <w:t>VA</w:t>
      </w:r>
      <w:r w:rsidR="004659E5">
        <w:rPr>
          <w:b/>
          <w:u w:val="single"/>
        </w:rPr>
        <w:t xml:space="preserve"> </w:t>
      </w:r>
      <w:r w:rsidR="004659E5" w:rsidRPr="00A429A2">
        <w:rPr>
          <w:b/>
          <w:u w:val="single"/>
        </w:rPr>
        <w:t>Spotsylvania</w:t>
      </w:r>
      <w:r w:rsidRPr="004659E5">
        <w:rPr>
          <w:b/>
        </w:rPr>
        <w:t xml:space="preserve"> – </w:t>
      </w:r>
      <w:r w:rsidR="004659E5" w:rsidRPr="004659E5">
        <w:rPr>
          <w:b/>
        </w:rPr>
        <w:t xml:space="preserve">Admin - </w:t>
      </w:r>
      <w:r w:rsidRPr="004659E5">
        <w:rPr>
          <w:b/>
        </w:rPr>
        <w:t>Robert Coleman</w:t>
      </w:r>
      <w:r w:rsidR="004659E5">
        <w:t xml:space="preserve"> – Land patent for</w:t>
      </w:r>
      <w:r>
        <w:t xml:space="preserve"> 400 acs. In St. Mark’s Parish in the Goardvine fork; adj. Francis Brown &amp; Daniel Brown, 40 Shill. (</w:t>
      </w:r>
      <w:r w:rsidR="004659E5">
        <w:t xml:space="preserve">Nugent III, </w:t>
      </w:r>
      <w:r>
        <w:t>p. 426)</w:t>
      </w:r>
    </w:p>
    <w:p w:rsidR="001470B7" w:rsidRDefault="001470B7" w:rsidP="001470B7">
      <w:pPr>
        <w:pStyle w:val="NormalWeb"/>
        <w:spacing w:before="240" w:beforeAutospacing="0" w:after="240" w:afterAutospacing="0"/>
        <w:ind w:left="0" w:right="0"/>
      </w:pPr>
      <w:r>
        <w:rPr>
          <w:b/>
        </w:rPr>
        <w:t xml:space="preserve">1732 </w:t>
      </w:r>
      <w:r w:rsidR="007716F9">
        <w:rPr>
          <w:b/>
        </w:rPr>
        <w:t xml:space="preserve">- </w:t>
      </w:r>
      <w:r>
        <w:rPr>
          <w:b/>
        </w:rPr>
        <w:t xml:space="preserve">Sep 28 </w:t>
      </w:r>
      <w:r>
        <w:t xml:space="preserve">– </w:t>
      </w:r>
      <w:r>
        <w:rPr>
          <w:b/>
          <w:u w:val="single"/>
        </w:rPr>
        <w:t>VA</w:t>
      </w:r>
      <w:r w:rsidR="007716F9">
        <w:rPr>
          <w:b/>
          <w:u w:val="single"/>
        </w:rPr>
        <w:t xml:space="preserve"> </w:t>
      </w:r>
      <w:r w:rsidR="007716F9" w:rsidRPr="006838F8">
        <w:rPr>
          <w:b/>
          <w:u w:val="single"/>
        </w:rPr>
        <w:t>Goochland</w:t>
      </w:r>
      <w:r w:rsidRPr="007716F9">
        <w:rPr>
          <w:b/>
        </w:rPr>
        <w:t xml:space="preserve"> – </w:t>
      </w:r>
      <w:r w:rsidR="007716F9" w:rsidRPr="007716F9">
        <w:rPr>
          <w:b/>
        </w:rPr>
        <w:t xml:space="preserve">Admin - </w:t>
      </w:r>
      <w:r w:rsidRPr="007716F9">
        <w:rPr>
          <w:b/>
        </w:rPr>
        <w:t>John Woodson</w:t>
      </w:r>
      <w:r w:rsidR="007716F9">
        <w:t xml:space="preserve"> – Land patent for</w:t>
      </w:r>
      <w:r>
        <w:t xml:space="preserve"> 710 acres “on a ridge bet. Jennytoe &amp; Indian Grave Creeks; adj. Majr. Philip Lightfoot, William Cabe</w:t>
      </w:r>
      <w:r w:rsidR="00FC6F73">
        <w:t>l</w:t>
      </w:r>
      <w:r>
        <w:t>l, Roger Powel</w:t>
      </w:r>
      <w:r w:rsidR="007716F9">
        <w:t>l</w:t>
      </w:r>
      <w:r>
        <w:t xml:space="preserve">, Joseph Parson, </w:t>
      </w:r>
      <w:r w:rsidRPr="0099196A">
        <w:rPr>
          <w:b/>
        </w:rPr>
        <w:t>William Woodson &amp; Benjamin Woodson</w:t>
      </w:r>
      <w:r>
        <w:t xml:space="preserve"> … 600 acs. Part formerly ptd. In the Name of sd John Woodson &amp; the residue ptd. </w:t>
      </w:r>
      <w:r w:rsidR="00FC6F73">
        <w:t>i</w:t>
      </w:r>
      <w:r>
        <w:t xml:space="preserve">n the Names of </w:t>
      </w:r>
      <w:r w:rsidRPr="0099196A">
        <w:rPr>
          <w:b/>
        </w:rPr>
        <w:t>Josiah &amp; Stephen Woodson</w:t>
      </w:r>
      <w:r>
        <w:t>. (Nugent IV, p. 6)</w:t>
      </w:r>
    </w:p>
    <w:p w:rsidR="0099196A" w:rsidRDefault="0099196A" w:rsidP="001470B7">
      <w:pPr>
        <w:pStyle w:val="NormalWeb"/>
        <w:spacing w:before="240" w:beforeAutospacing="0" w:after="240" w:afterAutospacing="0"/>
        <w:ind w:left="0" w:right="0"/>
      </w:pPr>
      <w:r w:rsidRPr="00FC64A1">
        <w:rPr>
          <w:b/>
        </w:rPr>
        <w:t xml:space="preserve">1732 – Sep 30 – </w:t>
      </w:r>
      <w:r w:rsidRPr="00FC64A1">
        <w:rPr>
          <w:b/>
          <w:u w:val="single"/>
        </w:rPr>
        <w:t>VA Goochland</w:t>
      </w:r>
      <w:r w:rsidRPr="00FC64A1">
        <w:rPr>
          <w:b/>
        </w:rPr>
        <w:t xml:space="preserve"> – Admin - Col. William Randolph, Es</w:t>
      </w:r>
      <w:r w:rsidRPr="0099196A">
        <w:t xml:space="preserve">q. of county and parish of Henrico, to </w:t>
      </w:r>
      <w:r w:rsidRPr="00FC64A1">
        <w:rPr>
          <w:b/>
        </w:rPr>
        <w:t>Stephen Woodson, Sr</w:t>
      </w:r>
      <w:r w:rsidRPr="0099196A">
        <w:t xml:space="preserve">. of same, land in Goochland Co., which John Lewis now lives on, bounded by William Finney, 200 acres, being the south bounds of a patent, next to </w:t>
      </w:r>
      <w:r w:rsidRPr="00FC64A1">
        <w:rPr>
          <w:b/>
        </w:rPr>
        <w:t>William Knight, Joseph Woodson, Charles Evans</w:t>
      </w:r>
      <w:r w:rsidRPr="0099196A">
        <w:t xml:space="preserve">, on line of Allen Howard, next to John Gunn, being part of a patent to Charles </w:t>
      </w:r>
      <w:r w:rsidRPr="0099196A">
        <w:lastRenderedPageBreak/>
        <w:t>Evans and by him defected and granted to Col. William Randolph. Wit: Robt. Payne, Benja. Alfriend, Jos</w:t>
      </w:r>
      <w:r w:rsidR="00FC64A1">
        <w:t>eph</w:t>
      </w:r>
      <w:r w:rsidRPr="0099196A">
        <w:t xml:space="preserve"> Woodson, Robert Maddox Signed: William Randolph. Recorded l6 Jan. l732</w:t>
      </w:r>
      <w:r w:rsidR="00FC64A1">
        <w:t>. (</w:t>
      </w:r>
      <w:r w:rsidR="00FC64A1" w:rsidRPr="00FC64A1">
        <w:t>Goochland County, Virginia Wills and Deeds, 1728 to 1736. Abstracted and Compiled by Benjamin B. Weisiger III. 1983, p. 38</w:t>
      </w:r>
      <w:r w:rsidR="00FC64A1">
        <w:t>)</w:t>
      </w:r>
    </w:p>
    <w:p w:rsidR="001470B7" w:rsidRDefault="001470B7" w:rsidP="001470B7">
      <w:pPr>
        <w:pStyle w:val="NormalWeb"/>
        <w:spacing w:before="240" w:beforeAutospacing="0" w:after="240" w:afterAutospacing="0"/>
        <w:ind w:left="0" w:right="0"/>
      </w:pPr>
      <w:r>
        <w:rPr>
          <w:b/>
        </w:rPr>
        <w:t xml:space="preserve">1733 </w:t>
      </w:r>
      <w:r w:rsidR="00585488">
        <w:rPr>
          <w:b/>
        </w:rPr>
        <w:t xml:space="preserve">- </w:t>
      </w:r>
      <w:r>
        <w:rPr>
          <w:b/>
        </w:rPr>
        <w:t xml:space="preserve">Mar 23 </w:t>
      </w:r>
      <w:r>
        <w:t xml:space="preserve">– </w:t>
      </w:r>
      <w:r>
        <w:rPr>
          <w:b/>
          <w:u w:val="single"/>
        </w:rPr>
        <w:t>VA</w:t>
      </w:r>
      <w:r w:rsidR="00585488">
        <w:rPr>
          <w:b/>
          <w:u w:val="single"/>
        </w:rPr>
        <w:t xml:space="preserve"> </w:t>
      </w:r>
      <w:r w:rsidR="00585488" w:rsidRPr="00C87F3B">
        <w:rPr>
          <w:b/>
          <w:u w:val="single"/>
        </w:rPr>
        <w:t>Surry</w:t>
      </w:r>
      <w:r w:rsidR="00E432F6">
        <w:rPr>
          <w:b/>
          <w:u w:val="single"/>
        </w:rPr>
        <w:t>/Sussex</w:t>
      </w:r>
      <w:r w:rsidRPr="004659E5">
        <w:rPr>
          <w:b/>
        </w:rPr>
        <w:t xml:space="preserve"> – </w:t>
      </w:r>
      <w:r w:rsidR="00585488" w:rsidRPr="004659E5">
        <w:rPr>
          <w:b/>
        </w:rPr>
        <w:t xml:space="preserve">Admin - </w:t>
      </w:r>
      <w:r w:rsidRPr="004659E5">
        <w:rPr>
          <w:b/>
        </w:rPr>
        <w:t>John Stokes</w:t>
      </w:r>
      <w:r>
        <w:t xml:space="preserve"> </w:t>
      </w:r>
      <w:r w:rsidR="00585488">
        <w:t xml:space="preserve">- </w:t>
      </w:r>
      <w:r>
        <w:t xml:space="preserve">of Surry Co., </w:t>
      </w:r>
      <w:r w:rsidR="00585488">
        <w:t xml:space="preserve">land patent for </w:t>
      </w:r>
      <w:r>
        <w:t>430 acs. NL in the sd Co. on both sides of Spring Br., adj. Richard Norcross.  (Nugent IV, p. 33)</w:t>
      </w:r>
    </w:p>
    <w:p w:rsidR="001470B7" w:rsidRDefault="001470B7" w:rsidP="001470B7">
      <w:pPr>
        <w:pStyle w:val="NormalWeb"/>
        <w:spacing w:before="240" w:beforeAutospacing="0" w:after="240" w:afterAutospacing="0"/>
        <w:ind w:left="0" w:right="0"/>
      </w:pPr>
      <w:r>
        <w:rPr>
          <w:b/>
        </w:rPr>
        <w:t xml:space="preserve">1733 </w:t>
      </w:r>
      <w:r w:rsidR="004659E5">
        <w:rPr>
          <w:b/>
        </w:rPr>
        <w:t xml:space="preserve">- </w:t>
      </w:r>
      <w:r>
        <w:rPr>
          <w:b/>
        </w:rPr>
        <w:t xml:space="preserve">Jun 20 – </w:t>
      </w:r>
      <w:r>
        <w:rPr>
          <w:b/>
          <w:u w:val="single"/>
        </w:rPr>
        <w:t>VA</w:t>
      </w:r>
      <w:r w:rsidR="007716F9">
        <w:rPr>
          <w:b/>
          <w:u w:val="single"/>
        </w:rPr>
        <w:t xml:space="preserve"> </w:t>
      </w:r>
      <w:r w:rsidR="007716F9" w:rsidRPr="00FB4F0C">
        <w:rPr>
          <w:b/>
          <w:u w:val="single"/>
        </w:rPr>
        <w:t>Hanover</w:t>
      </w:r>
      <w:r w:rsidR="007716F9">
        <w:rPr>
          <w:b/>
          <w:u w:val="single"/>
        </w:rPr>
        <w:t>/New Kent</w:t>
      </w:r>
      <w:r>
        <w:rPr>
          <w:b/>
        </w:rPr>
        <w:t xml:space="preserve"> – </w:t>
      </w:r>
      <w:r w:rsidR="003C1CC4">
        <w:rPr>
          <w:b/>
        </w:rPr>
        <w:t>Admin</w:t>
      </w:r>
      <w:r w:rsidR="003C1CC4" w:rsidRPr="003C1CC4">
        <w:rPr>
          <w:b/>
        </w:rPr>
        <w:t xml:space="preserve"> - </w:t>
      </w:r>
      <w:r w:rsidRPr="003C1CC4">
        <w:rPr>
          <w:b/>
        </w:rPr>
        <w:t>Robert Anderson</w:t>
      </w:r>
      <w:r w:rsidRPr="00FB4F0C">
        <w:t xml:space="preserve"> </w:t>
      </w:r>
      <w:r w:rsidR="003C1CC4">
        <w:t xml:space="preserve">- </w:t>
      </w:r>
      <w:r w:rsidRPr="00FB4F0C">
        <w:t>of Hanover Co., 400 acs. NL in sd Co. on both sides Owens Cr. Adj. Mitchel. (Nugent IV, p. 14)</w:t>
      </w:r>
    </w:p>
    <w:p w:rsidR="001470B7" w:rsidRDefault="001470B7" w:rsidP="001470B7">
      <w:pPr>
        <w:pStyle w:val="NormalWeb"/>
        <w:spacing w:before="240" w:beforeAutospacing="0" w:after="240" w:afterAutospacing="0"/>
        <w:ind w:left="0" w:right="0"/>
      </w:pPr>
      <w:r>
        <w:rPr>
          <w:b/>
        </w:rPr>
        <w:t xml:space="preserve">1733 </w:t>
      </w:r>
      <w:r w:rsidR="009E2C43">
        <w:rPr>
          <w:b/>
        </w:rPr>
        <w:t xml:space="preserve">- </w:t>
      </w:r>
      <w:r>
        <w:rPr>
          <w:b/>
        </w:rPr>
        <w:t>Jul 7 –</w:t>
      </w:r>
      <w:r>
        <w:t xml:space="preserve"> </w:t>
      </w:r>
      <w:r w:rsidRPr="003B0BB0">
        <w:rPr>
          <w:b/>
          <w:u w:val="single"/>
        </w:rPr>
        <w:t>VA</w:t>
      </w:r>
      <w:r w:rsidR="004659E5">
        <w:rPr>
          <w:b/>
          <w:u w:val="single"/>
        </w:rPr>
        <w:t xml:space="preserve"> </w:t>
      </w:r>
      <w:r w:rsidR="004659E5" w:rsidRPr="003B0BB0">
        <w:rPr>
          <w:b/>
          <w:u w:val="single"/>
        </w:rPr>
        <w:t>Spotsylvania</w:t>
      </w:r>
      <w:r w:rsidRPr="004659E5">
        <w:rPr>
          <w:b/>
        </w:rPr>
        <w:t xml:space="preserve"> – Will </w:t>
      </w:r>
      <w:r w:rsidR="004659E5" w:rsidRPr="004659E5">
        <w:rPr>
          <w:b/>
        </w:rPr>
        <w:t>-</w:t>
      </w:r>
      <w:r w:rsidRPr="004659E5">
        <w:rPr>
          <w:b/>
        </w:rPr>
        <w:t xml:space="preserve"> Jael Johnson</w:t>
      </w:r>
      <w:r>
        <w:t xml:space="preserve"> </w:t>
      </w:r>
      <w:r w:rsidR="004659E5">
        <w:t xml:space="preserve">- </w:t>
      </w:r>
      <w:r>
        <w:t>witnessed by Sarah Garton. (Crozier 1905, p. 4)</w:t>
      </w:r>
    </w:p>
    <w:p w:rsidR="001470B7" w:rsidRDefault="001470B7" w:rsidP="001470B7">
      <w:pPr>
        <w:pStyle w:val="NormalWeb"/>
        <w:spacing w:before="240" w:beforeAutospacing="0" w:after="240" w:afterAutospacing="0"/>
        <w:ind w:left="0" w:right="0"/>
      </w:pPr>
      <w:r>
        <w:rPr>
          <w:b/>
        </w:rPr>
        <w:t xml:space="preserve">1733 </w:t>
      </w:r>
      <w:r w:rsidR="007716F9">
        <w:rPr>
          <w:b/>
        </w:rPr>
        <w:t xml:space="preserve">- </w:t>
      </w:r>
      <w:r>
        <w:rPr>
          <w:b/>
        </w:rPr>
        <w:t xml:space="preserve">Aug 3 </w:t>
      </w:r>
      <w:r>
        <w:t xml:space="preserve">– </w:t>
      </w:r>
      <w:r>
        <w:rPr>
          <w:b/>
          <w:u w:val="single"/>
        </w:rPr>
        <w:t>VA</w:t>
      </w:r>
      <w:r w:rsidR="004659E5">
        <w:rPr>
          <w:b/>
          <w:u w:val="single"/>
        </w:rPr>
        <w:t xml:space="preserve"> </w:t>
      </w:r>
      <w:r w:rsidR="004659E5" w:rsidRPr="0094463C">
        <w:rPr>
          <w:b/>
          <w:u w:val="single"/>
        </w:rPr>
        <w:t>Henrico</w:t>
      </w:r>
      <w:r w:rsidRPr="009E2C43">
        <w:rPr>
          <w:b/>
        </w:rPr>
        <w:t xml:space="preserve"> – Will </w:t>
      </w:r>
      <w:r w:rsidR="004659E5" w:rsidRPr="009E2C43">
        <w:rPr>
          <w:b/>
        </w:rPr>
        <w:t>-</w:t>
      </w:r>
      <w:r w:rsidRPr="009E2C43">
        <w:rPr>
          <w:b/>
        </w:rPr>
        <w:t xml:space="preserve"> John Anderson</w:t>
      </w:r>
      <w:r w:rsidR="004659E5">
        <w:t xml:space="preserve"> - </w:t>
      </w:r>
      <w:r>
        <w:t xml:space="preserve"> To </w:t>
      </w:r>
      <w:r w:rsidRPr="009E2C43">
        <w:rPr>
          <w:b/>
        </w:rPr>
        <w:t>brother Edward Anderson</w:t>
      </w:r>
      <w:r>
        <w:t>, my plantation, 400 acres, commonly called Wintopock”, joining my father’s plantation, negroes, and livestoc</w:t>
      </w:r>
      <w:r w:rsidR="007716F9">
        <w:t>k</w:t>
      </w:r>
      <w:r>
        <w:t xml:space="preserve">.  </w:t>
      </w:r>
      <w:r w:rsidR="009E2C43">
        <w:br/>
      </w:r>
      <w:r>
        <w:t xml:space="preserve"> * To </w:t>
      </w:r>
      <w:r w:rsidRPr="009E2C43">
        <w:rPr>
          <w:b/>
        </w:rPr>
        <w:t>brother Henry Anderson</w:t>
      </w:r>
      <w:r>
        <w:t xml:space="preserve">, negroes. </w:t>
      </w:r>
      <w:r w:rsidR="009E2C43">
        <w:br/>
      </w:r>
      <w:r>
        <w:t xml:space="preserve"> * To sister </w:t>
      </w:r>
      <w:r w:rsidRPr="009E2C43">
        <w:rPr>
          <w:b/>
        </w:rPr>
        <w:t>Martha Anderson</w:t>
      </w:r>
      <w:r>
        <w:t xml:space="preserve">, </w:t>
      </w:r>
      <w:r w:rsidRPr="007716F9">
        <w:rPr>
          <w:b/>
        </w:rPr>
        <w:t>sister Frances Anderson</w:t>
      </w:r>
      <w:r>
        <w:t>, s</w:t>
      </w:r>
      <w:r w:rsidRPr="009E2C43">
        <w:rPr>
          <w:b/>
        </w:rPr>
        <w:t>ister Ward</w:t>
      </w:r>
      <w:r>
        <w:t xml:space="preserve">, and </w:t>
      </w:r>
      <w:r w:rsidRPr="009E2C43">
        <w:rPr>
          <w:b/>
        </w:rPr>
        <w:t>sister Judith Cocke</w:t>
      </w:r>
      <w:r>
        <w:t>, each, negroes.</w:t>
      </w:r>
      <w:r w:rsidR="009E2C43">
        <w:br/>
      </w:r>
      <w:r>
        <w:t xml:space="preserve">  * All the rest to </w:t>
      </w:r>
      <w:r w:rsidRPr="009E2C43">
        <w:rPr>
          <w:b/>
        </w:rPr>
        <w:t>brother Edward,</w:t>
      </w:r>
      <w:r>
        <w:t xml:space="preserve"> and he to be executor.  Wit: Elizabeth Crawford, William Cheser, Thomas Bryan.  Rec. Dec 1733 (Weisiger 1998, p. 166)</w:t>
      </w:r>
      <w:r w:rsidR="009E2C43">
        <w:t xml:space="preserve"> </w:t>
      </w:r>
      <w:r w:rsidR="009E2C43" w:rsidRPr="00FC6F73">
        <w:rPr>
          <w:b/>
        </w:rPr>
        <w:t>Note</w:t>
      </w:r>
      <w:r w:rsidR="009E2C43">
        <w:t>: John Anderson apparently pre-deceased his father, Henry Anderson, below.</w:t>
      </w:r>
    </w:p>
    <w:p w:rsidR="001470B7" w:rsidRDefault="001470B7" w:rsidP="001470B7">
      <w:pPr>
        <w:pStyle w:val="NormalWeb"/>
        <w:spacing w:before="240" w:beforeAutospacing="0" w:after="240" w:afterAutospacing="0"/>
        <w:ind w:left="0" w:right="0"/>
      </w:pPr>
      <w:r>
        <w:rPr>
          <w:b/>
        </w:rPr>
        <w:t xml:space="preserve">1734 </w:t>
      </w:r>
      <w:r w:rsidR="007716F9">
        <w:rPr>
          <w:b/>
        </w:rPr>
        <w:t xml:space="preserve">- </w:t>
      </w:r>
      <w:r>
        <w:rPr>
          <w:b/>
        </w:rPr>
        <w:t xml:space="preserve">Feb 27 </w:t>
      </w:r>
      <w:r>
        <w:t xml:space="preserve">– </w:t>
      </w:r>
      <w:r>
        <w:rPr>
          <w:b/>
          <w:u w:val="single"/>
        </w:rPr>
        <w:t>VA</w:t>
      </w:r>
      <w:r w:rsidR="009E2C43">
        <w:rPr>
          <w:b/>
          <w:u w:val="single"/>
        </w:rPr>
        <w:t xml:space="preserve"> </w:t>
      </w:r>
      <w:r w:rsidR="009E2C43" w:rsidRPr="00FF72BE">
        <w:rPr>
          <w:b/>
          <w:u w:val="single"/>
        </w:rPr>
        <w:t>Goochland</w:t>
      </w:r>
      <w:r w:rsidRPr="009E2C43">
        <w:rPr>
          <w:b/>
        </w:rPr>
        <w:t xml:space="preserve"> – </w:t>
      </w:r>
      <w:r w:rsidR="009E2C43" w:rsidRPr="009E2C43">
        <w:rPr>
          <w:b/>
        </w:rPr>
        <w:t xml:space="preserve">Admin - </w:t>
      </w:r>
      <w:r w:rsidRPr="009E2C43">
        <w:rPr>
          <w:b/>
        </w:rPr>
        <w:t>Robert Hughes</w:t>
      </w:r>
      <w:r w:rsidR="009E2C43">
        <w:t xml:space="preserve"> – Land patent for</w:t>
      </w:r>
      <w:r>
        <w:t xml:space="preserve"> 125 acs. S side of James Riv., crossing Hughes’s Cr. &amp; Righthand Br.; adj. Stephen Hughes, John Pleasant, Bartholmew Cox dec’d &amp; sd Robert Hughes. (Nugent IV, pp. 67-68)</w:t>
      </w:r>
    </w:p>
    <w:p w:rsidR="001470B7" w:rsidRDefault="001470B7" w:rsidP="001470B7">
      <w:pPr>
        <w:pStyle w:val="NormalWeb"/>
        <w:spacing w:before="240" w:beforeAutospacing="0" w:after="240" w:afterAutospacing="0"/>
        <w:ind w:left="0" w:right="0"/>
      </w:pPr>
      <w:r>
        <w:rPr>
          <w:b/>
        </w:rPr>
        <w:t xml:space="preserve">1734 </w:t>
      </w:r>
      <w:r w:rsidR="007716F9">
        <w:rPr>
          <w:b/>
        </w:rPr>
        <w:t xml:space="preserve">- </w:t>
      </w:r>
      <w:r>
        <w:rPr>
          <w:b/>
        </w:rPr>
        <w:t xml:space="preserve">May </w:t>
      </w:r>
      <w:r>
        <w:t xml:space="preserve">– </w:t>
      </w:r>
      <w:r>
        <w:rPr>
          <w:b/>
          <w:u w:val="single"/>
        </w:rPr>
        <w:t>VA</w:t>
      </w:r>
      <w:r w:rsidR="009E2C43">
        <w:rPr>
          <w:b/>
          <w:u w:val="single"/>
        </w:rPr>
        <w:t xml:space="preserve"> </w:t>
      </w:r>
      <w:r w:rsidR="009E2C43" w:rsidRPr="0094463C">
        <w:rPr>
          <w:b/>
          <w:u w:val="single"/>
        </w:rPr>
        <w:t>Henrico</w:t>
      </w:r>
      <w:r w:rsidRPr="009E2C43">
        <w:rPr>
          <w:b/>
        </w:rPr>
        <w:t xml:space="preserve"> – Will </w:t>
      </w:r>
      <w:r w:rsidR="009E2C43" w:rsidRPr="009E2C43">
        <w:rPr>
          <w:b/>
        </w:rPr>
        <w:t>-</w:t>
      </w:r>
      <w:r w:rsidRPr="009E2C43">
        <w:rPr>
          <w:b/>
        </w:rPr>
        <w:t xml:space="preserve"> Henry Anderson</w:t>
      </w:r>
      <w:r w:rsidR="009E2C43">
        <w:t xml:space="preserve"> - </w:t>
      </w:r>
      <w:r>
        <w:t xml:space="preserve">To </w:t>
      </w:r>
      <w:r w:rsidRPr="009E2C43">
        <w:rPr>
          <w:b/>
        </w:rPr>
        <w:t>wife Elizabeth</w:t>
      </w:r>
      <w:r>
        <w:t xml:space="preserve">, the use of the plantation where I live, for life, and then to my </w:t>
      </w:r>
      <w:r w:rsidRPr="009E2C43">
        <w:rPr>
          <w:b/>
        </w:rPr>
        <w:t>son Claiborne</w:t>
      </w:r>
      <w:r w:rsidR="009E2C43" w:rsidRPr="009E2C43">
        <w:rPr>
          <w:b/>
        </w:rPr>
        <w:t xml:space="preserve"> Anderson</w:t>
      </w:r>
      <w:r w:rsidR="009E2C43">
        <w:rPr>
          <w:b/>
        </w:rPr>
        <w:t>,</w:t>
      </w:r>
      <w:r w:rsidR="009E2C43">
        <w:t xml:space="preserve"> </w:t>
      </w:r>
      <w:r>
        <w:t xml:space="preserve">and all of that tract on the south side of the road that leads through my land on Beaver Pond branch in Prince George County, being part of 1145 acres, the other part going to my </w:t>
      </w:r>
      <w:r w:rsidRPr="009E2C43">
        <w:rPr>
          <w:b/>
        </w:rPr>
        <w:t>son Edward</w:t>
      </w:r>
      <w:r w:rsidR="009E2C43" w:rsidRPr="009E2C43">
        <w:rPr>
          <w:b/>
        </w:rPr>
        <w:t xml:space="preserve"> Anderson</w:t>
      </w:r>
      <w:r>
        <w:t>, with negroes and items to said son.</w:t>
      </w:r>
      <w:r w:rsidR="009E2C43">
        <w:br/>
      </w:r>
      <w:r>
        <w:t xml:space="preserve">  * To </w:t>
      </w:r>
      <w:r w:rsidRPr="009E2C43">
        <w:rPr>
          <w:b/>
        </w:rPr>
        <w:t>son Henry</w:t>
      </w:r>
      <w:r w:rsidR="009E2C43" w:rsidRPr="009E2C43">
        <w:rPr>
          <w:b/>
        </w:rPr>
        <w:t xml:space="preserve"> Anderson</w:t>
      </w:r>
      <w:r>
        <w:t xml:space="preserve">, </w:t>
      </w:r>
      <w:r w:rsidRPr="009E2C43">
        <w:rPr>
          <w:b/>
        </w:rPr>
        <w:t>daughter Ann Ward</w:t>
      </w:r>
      <w:r>
        <w:t xml:space="preserve">, and </w:t>
      </w:r>
      <w:r w:rsidRPr="009E2C43">
        <w:rPr>
          <w:b/>
        </w:rPr>
        <w:t>daughter Judith Cocke</w:t>
      </w:r>
      <w:r>
        <w:t xml:space="preserve">, and daughter </w:t>
      </w:r>
      <w:r w:rsidRPr="00100596">
        <w:rPr>
          <w:b/>
        </w:rPr>
        <w:t>Frances Anderson</w:t>
      </w:r>
      <w:r>
        <w:t xml:space="preserve">, each, 1 shilling. </w:t>
      </w:r>
      <w:r w:rsidR="009E2C43">
        <w:br/>
      </w:r>
      <w:r>
        <w:t xml:space="preserve"> * To </w:t>
      </w:r>
      <w:r w:rsidRPr="009E2C43">
        <w:rPr>
          <w:b/>
        </w:rPr>
        <w:t>son Claiborne</w:t>
      </w:r>
      <w:r w:rsidR="00FC6F73">
        <w:rPr>
          <w:b/>
        </w:rPr>
        <w:t xml:space="preserve"> Anderson</w:t>
      </w:r>
      <w:r>
        <w:t>, negroes and items.</w:t>
      </w:r>
      <w:r w:rsidR="009E2C43">
        <w:br/>
      </w:r>
      <w:r>
        <w:t xml:space="preserve">  * To </w:t>
      </w:r>
      <w:r w:rsidRPr="009E2C43">
        <w:rPr>
          <w:b/>
        </w:rPr>
        <w:t>daughter Elizabeth Anderson</w:t>
      </w:r>
      <w:r>
        <w:t xml:space="preserve">, negroes and items. </w:t>
      </w:r>
      <w:r w:rsidR="009E2C43">
        <w:br/>
      </w:r>
      <w:r>
        <w:t xml:space="preserve"> * To </w:t>
      </w:r>
      <w:r w:rsidRPr="009E2C43">
        <w:rPr>
          <w:b/>
        </w:rPr>
        <w:t>daughter Sarah Anderson</w:t>
      </w:r>
      <w:r>
        <w:t xml:space="preserve">, negroes and items. </w:t>
      </w:r>
      <w:r w:rsidR="009E2C43">
        <w:br/>
      </w:r>
      <w:r>
        <w:t xml:space="preserve"> * Wife to be Executrix.  Wit: William Branch, Edward Osborne, Walter Chiles  Recorded May 1734. (Weisiger 1998, p. 168)</w:t>
      </w:r>
    </w:p>
    <w:p w:rsidR="001470B7" w:rsidRDefault="001470B7" w:rsidP="001470B7">
      <w:pPr>
        <w:pStyle w:val="NormalWeb"/>
        <w:spacing w:before="240" w:beforeAutospacing="0" w:after="240" w:afterAutospacing="0"/>
        <w:ind w:left="0" w:right="0"/>
      </w:pPr>
      <w:r>
        <w:rPr>
          <w:b/>
        </w:rPr>
        <w:t xml:space="preserve">1734 </w:t>
      </w:r>
      <w:r w:rsidR="003C1CC4">
        <w:rPr>
          <w:b/>
        </w:rPr>
        <w:t xml:space="preserve">- </w:t>
      </w:r>
      <w:r>
        <w:rPr>
          <w:b/>
        </w:rPr>
        <w:t xml:space="preserve">May 3 </w:t>
      </w:r>
      <w:r>
        <w:t xml:space="preserve">– </w:t>
      </w:r>
      <w:r w:rsidRPr="00CA52D0">
        <w:rPr>
          <w:b/>
          <w:u w:val="single"/>
        </w:rPr>
        <w:t>VA</w:t>
      </w:r>
      <w:r w:rsidR="003C1CC4">
        <w:rPr>
          <w:b/>
          <w:u w:val="single"/>
        </w:rPr>
        <w:t xml:space="preserve"> </w:t>
      </w:r>
      <w:r w:rsidR="003C1CC4" w:rsidRPr="00CA52D0">
        <w:rPr>
          <w:b/>
          <w:u w:val="single"/>
        </w:rPr>
        <w:t>Hanover</w:t>
      </w:r>
      <w:r w:rsidR="003C1CC4">
        <w:rPr>
          <w:b/>
          <w:u w:val="single"/>
        </w:rPr>
        <w:t>/New Kent</w:t>
      </w:r>
      <w:r w:rsidRPr="003C1CC4">
        <w:rPr>
          <w:b/>
        </w:rPr>
        <w:t xml:space="preserve"> – </w:t>
      </w:r>
      <w:r w:rsidR="003C1CC4" w:rsidRPr="003C1CC4">
        <w:rPr>
          <w:b/>
        </w:rPr>
        <w:t xml:space="preserve">Will - </w:t>
      </w:r>
      <w:r w:rsidRPr="003C1CC4">
        <w:rPr>
          <w:b/>
        </w:rPr>
        <w:t>John Burridge</w:t>
      </w:r>
      <w:r>
        <w:t xml:space="preserve"> </w:t>
      </w:r>
      <w:r w:rsidR="003C1CC4">
        <w:t>- L</w:t>
      </w:r>
      <w:r>
        <w:t xml:space="preserve">egacy to Lancelot Cookson, witnessed by </w:t>
      </w:r>
      <w:r w:rsidRPr="009E2C43">
        <w:rPr>
          <w:b/>
        </w:rPr>
        <w:t>Johanna Knight</w:t>
      </w:r>
      <w:r>
        <w:t>. (Crozier, Vol. VI, 1909, p. 18)</w:t>
      </w:r>
    </w:p>
    <w:p w:rsidR="001470B7" w:rsidRDefault="001470B7" w:rsidP="001470B7">
      <w:pPr>
        <w:pStyle w:val="NormalWeb"/>
        <w:spacing w:before="240" w:beforeAutospacing="0" w:after="240" w:afterAutospacing="0"/>
        <w:ind w:left="0" w:right="0"/>
      </w:pPr>
      <w:r>
        <w:rPr>
          <w:b/>
        </w:rPr>
        <w:t xml:space="preserve">1734 </w:t>
      </w:r>
      <w:r w:rsidR="009E2C43">
        <w:rPr>
          <w:b/>
        </w:rPr>
        <w:t xml:space="preserve">- </w:t>
      </w:r>
      <w:r>
        <w:rPr>
          <w:b/>
        </w:rPr>
        <w:t xml:space="preserve">May 25 </w:t>
      </w:r>
      <w:r>
        <w:t xml:space="preserve">– </w:t>
      </w:r>
      <w:r>
        <w:rPr>
          <w:b/>
          <w:u w:val="single"/>
        </w:rPr>
        <w:t>VA</w:t>
      </w:r>
      <w:r w:rsidR="009E2C43">
        <w:rPr>
          <w:b/>
          <w:u w:val="single"/>
        </w:rPr>
        <w:t xml:space="preserve"> </w:t>
      </w:r>
      <w:r w:rsidR="009E2C43" w:rsidRPr="000632C0">
        <w:rPr>
          <w:b/>
          <w:u w:val="single"/>
        </w:rPr>
        <w:t>Spotsylvania</w:t>
      </w:r>
      <w:r w:rsidRPr="009E2C43">
        <w:rPr>
          <w:b/>
        </w:rPr>
        <w:t xml:space="preserve"> – </w:t>
      </w:r>
      <w:r w:rsidR="009E2C43" w:rsidRPr="009E2C43">
        <w:rPr>
          <w:b/>
        </w:rPr>
        <w:t xml:space="preserve">Admin - </w:t>
      </w:r>
      <w:r w:rsidRPr="009E2C43">
        <w:rPr>
          <w:b/>
        </w:rPr>
        <w:t>Robert Coleman SR</w:t>
      </w:r>
      <w:r w:rsidR="009E2C43">
        <w:t xml:space="preserve"> - O</w:t>
      </w:r>
      <w:r>
        <w:t>f K &amp; Q Co.,</w:t>
      </w:r>
      <w:r w:rsidR="009E2C43">
        <w:t xml:space="preserve"> land patent for</w:t>
      </w:r>
      <w:r>
        <w:t xml:space="preserve"> 400 acs. NL in St. Marks Par. Spotsyl. Co. In the great fork of Rappahannock Riv., on Normands Mountain, over a Fork of Buttock run, adj. Conrade Amburger. (Nugent IV, p. 37)</w:t>
      </w:r>
    </w:p>
    <w:p w:rsidR="00582138" w:rsidRDefault="00582138" w:rsidP="001470B7">
      <w:pPr>
        <w:pStyle w:val="NormalWeb"/>
        <w:spacing w:before="240" w:beforeAutospacing="0" w:after="240" w:afterAutospacing="0"/>
        <w:ind w:left="0" w:right="0"/>
      </w:pPr>
      <w:r w:rsidRPr="00582138">
        <w:rPr>
          <w:b/>
        </w:rPr>
        <w:lastRenderedPageBreak/>
        <w:t xml:space="preserve">1734 – Aug 1 – </w:t>
      </w:r>
      <w:r w:rsidRPr="00582138">
        <w:rPr>
          <w:b/>
          <w:u w:val="single"/>
        </w:rPr>
        <w:t>VA Surry</w:t>
      </w:r>
      <w:r w:rsidR="001B368B">
        <w:rPr>
          <w:b/>
          <w:u w:val="single"/>
        </w:rPr>
        <w:t>/Sussex</w:t>
      </w:r>
      <w:r w:rsidRPr="00582138">
        <w:rPr>
          <w:b/>
        </w:rPr>
        <w:t xml:space="preserve"> – Admin – Valentine Williamson</w:t>
      </w:r>
      <w:r>
        <w:t xml:space="preserve"> – Land patent for 275a, NL,  Surry Co. S. side of Nottoway R.; S. side of the S. Prong of the Poplar Sw.  (Land Patent Book 15, Mag V</w:t>
      </w:r>
      <w:r w:rsidR="009E2C43">
        <w:t>A</w:t>
      </w:r>
      <w:r>
        <w:t xml:space="preserve"> Genealogy</w:t>
      </w:r>
      <w:r w:rsidR="009E2C43">
        <w:t>,</w:t>
      </w:r>
      <w:r>
        <w:t xml:space="preserve"> V</w:t>
      </w:r>
      <w:r w:rsidR="009E2C43">
        <w:t>A</w:t>
      </w:r>
      <w:r>
        <w:t xml:space="preserve"> Hist</w:t>
      </w:r>
      <w:r w:rsidR="009E2C43">
        <w:t>.</w:t>
      </w:r>
      <w:r>
        <w:t xml:space="preserve"> Soc</w:t>
      </w:r>
      <w:r w:rsidR="009E2C43">
        <w:t>.</w:t>
      </w:r>
      <w:r>
        <w:t>)</w:t>
      </w:r>
    </w:p>
    <w:p w:rsidR="004B706E" w:rsidRDefault="004B706E" w:rsidP="00097476">
      <w:pPr>
        <w:pStyle w:val="Default"/>
      </w:pPr>
      <w:r w:rsidRPr="00097476">
        <w:rPr>
          <w:b/>
        </w:rPr>
        <w:t xml:space="preserve">1734 – 15 Oct – </w:t>
      </w:r>
      <w:r w:rsidRPr="00097476">
        <w:rPr>
          <w:b/>
          <w:u w:val="single"/>
        </w:rPr>
        <w:t>VA Goochland</w:t>
      </w:r>
      <w:r w:rsidRPr="00097476">
        <w:rPr>
          <w:b/>
        </w:rPr>
        <w:t xml:space="preserve"> – Will – Joseph Woodson</w:t>
      </w:r>
      <w:r>
        <w:t xml:space="preserve">: </w:t>
      </w:r>
      <w:r w:rsidR="00097476" w:rsidRPr="00097476">
        <w:t>To my wife, Jean, 4 Negroes, Sampson, Matt, Stephen and Frank. Any issue of the Negro woman, Matt, to be divided between my daughters, Judith and Martha. To grand-children, Elizabeth and Mary Woodson, 1 Negro boy. to son, Tucker Woodson, the 4 Negroes mentioned after my wife's decease, also 1 Negro, Judith, and the Tract of land whereon I now reside. Should Tucker Woodson die without heirs, my personal and real estate to be divided equally between my daughters, Judith and Martha Woodson. To dau. Martha Woodson, 2 Negroes, Aggy and Sam, and a gray mare. To dau. Judith Woodson, a Negro wench, 1 Negro boy, and a sorrel mare. My wife to have the remainder of my property while she lives, then 1/2 goes to Tucker and the remainder to Judith and Martha. Should all my children die without heirs, Mary Woodson to have their whole estate. Ex: Tarlton Woodson, Stephen Woodson, John Pleasant. Wit: Thomas Carter, Joseph Woodson, Alexander Cunningham, Richard Curd.</w:t>
      </w:r>
      <w:r w:rsidR="00097476">
        <w:t xml:space="preserve">  (</w:t>
      </w:r>
      <w:r w:rsidR="00097476" w:rsidRPr="00097476">
        <w:rPr>
          <w:sz w:val="22"/>
          <w:szCs w:val="22"/>
        </w:rPr>
        <w:t>Adventurers of Purse and Person, Virginia 1607-1624/5, 1987: BYU F225.A7: pg 708-716</w:t>
      </w:r>
      <w:r w:rsidR="00097476">
        <w:rPr>
          <w:sz w:val="22"/>
          <w:szCs w:val="22"/>
        </w:rPr>
        <w:t xml:space="preserve">: </w:t>
      </w:r>
      <w:r w:rsidR="00097476" w:rsidRPr="00097476">
        <w:rPr>
          <w:sz w:val="22"/>
          <w:szCs w:val="22"/>
        </w:rPr>
        <w:t>Wills of Goochland, Virginia, 1727-1777, p. 5</w:t>
      </w:r>
      <w:r w:rsidR="00097476">
        <w:rPr>
          <w:sz w:val="22"/>
          <w:szCs w:val="22"/>
        </w:rPr>
        <w:t>)</w:t>
      </w:r>
      <w:r w:rsidR="00097476" w:rsidRPr="00097476">
        <w:rPr>
          <w:sz w:val="22"/>
          <w:szCs w:val="22"/>
        </w:rPr>
        <w:t xml:space="preserve"> </w:t>
      </w:r>
    </w:p>
    <w:p w:rsidR="001470B7" w:rsidRDefault="001470B7" w:rsidP="001470B7">
      <w:pPr>
        <w:pStyle w:val="NormalWeb"/>
        <w:spacing w:before="240" w:beforeAutospacing="0" w:after="240" w:afterAutospacing="0"/>
        <w:ind w:left="0" w:right="0"/>
      </w:pPr>
      <w:r>
        <w:rPr>
          <w:b/>
        </w:rPr>
        <w:t xml:space="preserve">1734 </w:t>
      </w:r>
      <w:r w:rsidR="009E2C43">
        <w:rPr>
          <w:b/>
        </w:rPr>
        <w:t xml:space="preserve">- </w:t>
      </w:r>
      <w:r>
        <w:rPr>
          <w:b/>
        </w:rPr>
        <w:t xml:space="preserve">Nov 21 </w:t>
      </w:r>
      <w:r>
        <w:t xml:space="preserve">– </w:t>
      </w:r>
      <w:r>
        <w:rPr>
          <w:b/>
          <w:u w:val="single"/>
        </w:rPr>
        <w:t>VA</w:t>
      </w:r>
      <w:r w:rsidR="009E2C43">
        <w:rPr>
          <w:b/>
          <w:u w:val="single"/>
        </w:rPr>
        <w:t xml:space="preserve"> </w:t>
      </w:r>
      <w:r w:rsidR="009E2C43" w:rsidRPr="00C87F3B">
        <w:rPr>
          <w:b/>
          <w:u w:val="single"/>
        </w:rPr>
        <w:t>Isle of Wight</w:t>
      </w:r>
      <w:r w:rsidRPr="009E2C43">
        <w:rPr>
          <w:b/>
        </w:rPr>
        <w:t xml:space="preserve"> – </w:t>
      </w:r>
      <w:r w:rsidR="009E2C43" w:rsidRPr="009E2C43">
        <w:rPr>
          <w:b/>
        </w:rPr>
        <w:t xml:space="preserve">Admin - </w:t>
      </w:r>
      <w:r w:rsidRPr="009E2C43">
        <w:rPr>
          <w:b/>
        </w:rPr>
        <w:t>John Jordan</w:t>
      </w:r>
      <w:r w:rsidR="009E2C43">
        <w:t xml:space="preserve"> – Land patent for</w:t>
      </w:r>
      <w:r>
        <w:t xml:space="preserve"> 190 acs. N side of Nottoway Riv., up Horspen Br., adj. Edward Windom. (Nugent IV, p. 63)</w:t>
      </w:r>
    </w:p>
    <w:p w:rsidR="001470B7" w:rsidRDefault="001470B7" w:rsidP="001470B7">
      <w:pPr>
        <w:pStyle w:val="NormalWeb"/>
        <w:spacing w:before="240" w:beforeAutospacing="0" w:after="240" w:afterAutospacing="0"/>
        <w:ind w:left="0" w:right="0"/>
      </w:pPr>
      <w:r>
        <w:rPr>
          <w:b/>
        </w:rPr>
        <w:t xml:space="preserve">1734 </w:t>
      </w:r>
      <w:r w:rsidR="009E2C43">
        <w:rPr>
          <w:b/>
        </w:rPr>
        <w:t xml:space="preserve">- </w:t>
      </w:r>
      <w:r>
        <w:rPr>
          <w:b/>
        </w:rPr>
        <w:t xml:space="preserve">Nov 21 </w:t>
      </w:r>
      <w:r>
        <w:t xml:space="preserve">– </w:t>
      </w:r>
      <w:r>
        <w:rPr>
          <w:b/>
          <w:u w:val="single"/>
        </w:rPr>
        <w:t>VA</w:t>
      </w:r>
      <w:r w:rsidR="009E2C43">
        <w:rPr>
          <w:b/>
          <w:u w:val="single"/>
        </w:rPr>
        <w:t xml:space="preserve"> </w:t>
      </w:r>
      <w:r w:rsidR="009E2C43" w:rsidRPr="00C87F3B">
        <w:rPr>
          <w:b/>
          <w:u w:val="single"/>
        </w:rPr>
        <w:t>Spotsylvania</w:t>
      </w:r>
      <w:r w:rsidRPr="009E2C43">
        <w:rPr>
          <w:b/>
        </w:rPr>
        <w:t xml:space="preserve"> – </w:t>
      </w:r>
      <w:r w:rsidR="009E2C43" w:rsidRPr="009E2C43">
        <w:rPr>
          <w:b/>
        </w:rPr>
        <w:t xml:space="preserve">Admin - </w:t>
      </w:r>
      <w:r w:rsidRPr="009E2C43">
        <w:rPr>
          <w:b/>
        </w:rPr>
        <w:t>Thomas Farmer</w:t>
      </w:r>
      <w:r w:rsidR="009E2C43">
        <w:t xml:space="preserve"> – Land patent for</w:t>
      </w:r>
      <w:r>
        <w:t xml:space="preserve"> 400 acs in the great Fork of Rappahannock Riv., on a ridge in a fork of Meander run.  (Nugent IV, p. 63)</w:t>
      </w:r>
    </w:p>
    <w:p w:rsidR="001470B7" w:rsidRDefault="001470B7" w:rsidP="001470B7">
      <w:pPr>
        <w:pStyle w:val="NormalWeb"/>
        <w:spacing w:before="240" w:beforeAutospacing="0" w:after="240" w:afterAutospacing="0"/>
        <w:ind w:left="0" w:right="0"/>
      </w:pPr>
      <w:r>
        <w:rPr>
          <w:b/>
        </w:rPr>
        <w:t xml:space="preserve">1734 </w:t>
      </w:r>
      <w:r w:rsidR="009E2C43">
        <w:rPr>
          <w:b/>
        </w:rPr>
        <w:t xml:space="preserve">- </w:t>
      </w:r>
      <w:r>
        <w:rPr>
          <w:b/>
        </w:rPr>
        <w:t xml:space="preserve">Dec </w:t>
      </w:r>
      <w:r w:rsidRPr="00325212">
        <w:rPr>
          <w:b/>
        </w:rPr>
        <w:t xml:space="preserve">26 </w:t>
      </w:r>
      <w:r>
        <w:rPr>
          <w:b/>
        </w:rPr>
        <w:t xml:space="preserve">– </w:t>
      </w:r>
      <w:r w:rsidRPr="007937D9">
        <w:rPr>
          <w:b/>
          <w:u w:val="single"/>
        </w:rPr>
        <w:t>VA</w:t>
      </w:r>
      <w:r w:rsidR="009E2C43">
        <w:rPr>
          <w:b/>
          <w:u w:val="single"/>
        </w:rPr>
        <w:t xml:space="preserve"> </w:t>
      </w:r>
      <w:r w:rsidR="009E2C43" w:rsidRPr="007937D9">
        <w:rPr>
          <w:b/>
          <w:u w:val="single"/>
        </w:rPr>
        <w:t>Stafford</w:t>
      </w:r>
      <w:r w:rsidRPr="004742B2">
        <w:rPr>
          <w:b/>
        </w:rPr>
        <w:t xml:space="preserve"> – </w:t>
      </w:r>
      <w:r w:rsidR="009E2C43" w:rsidRPr="004742B2">
        <w:rPr>
          <w:b/>
        </w:rPr>
        <w:t xml:space="preserve">Mar - </w:t>
      </w:r>
      <w:r w:rsidRPr="004742B2">
        <w:rPr>
          <w:b/>
        </w:rPr>
        <w:t>William Knight &amp; Jane Butler</w:t>
      </w:r>
      <w:r w:rsidR="00FC6F73">
        <w:rPr>
          <w:b/>
        </w:rPr>
        <w:t xml:space="preserve"> -</w:t>
      </w:r>
      <w:r>
        <w:t xml:space="preserve"> </w:t>
      </w:r>
      <w:r w:rsidR="003328DE">
        <w:t xml:space="preserve">Overwharton Parish. </w:t>
      </w:r>
      <w:r>
        <w:t>(Fletcher, p. 98)</w:t>
      </w:r>
      <w:r w:rsidR="00FC6F73">
        <w:t xml:space="preserve"> </w:t>
      </w:r>
      <w:r w:rsidR="00FC6F73" w:rsidRPr="00FC6F73">
        <w:rPr>
          <w:b/>
        </w:rPr>
        <w:t>Note</w:t>
      </w:r>
      <w:r w:rsidR="00FC6F73">
        <w:t>: This William is apparently of an age to be a son or even grandson of Leonard Knight who, as we know, removed to Stafford County, Overwharton Parish.</w:t>
      </w:r>
    </w:p>
    <w:p w:rsidR="001470B7" w:rsidRDefault="001470B7" w:rsidP="001470B7">
      <w:pPr>
        <w:pStyle w:val="NormalWeb"/>
        <w:spacing w:before="240" w:beforeAutospacing="0" w:after="240" w:afterAutospacing="0"/>
        <w:ind w:left="0" w:right="0"/>
      </w:pPr>
      <w:r>
        <w:rPr>
          <w:b/>
        </w:rPr>
        <w:t xml:space="preserve">1735 </w:t>
      </w:r>
      <w:r w:rsidR="00A25A01">
        <w:rPr>
          <w:b/>
        </w:rPr>
        <w:t xml:space="preserve">- </w:t>
      </w:r>
      <w:r>
        <w:rPr>
          <w:b/>
        </w:rPr>
        <w:t xml:space="preserve">Jan 10 </w:t>
      </w:r>
      <w:r>
        <w:t xml:space="preserve">– </w:t>
      </w:r>
      <w:r>
        <w:rPr>
          <w:b/>
          <w:u w:val="single"/>
        </w:rPr>
        <w:t>VA</w:t>
      </w:r>
      <w:r w:rsidR="004742B2">
        <w:rPr>
          <w:b/>
          <w:u w:val="single"/>
        </w:rPr>
        <w:t xml:space="preserve"> </w:t>
      </w:r>
      <w:r w:rsidR="004742B2" w:rsidRPr="004554ED">
        <w:rPr>
          <w:b/>
          <w:u w:val="single"/>
        </w:rPr>
        <w:t>Surry</w:t>
      </w:r>
      <w:r w:rsidR="0064794D">
        <w:rPr>
          <w:b/>
          <w:u w:val="single"/>
        </w:rPr>
        <w:t>/Sussex</w:t>
      </w:r>
      <w:r w:rsidRPr="00A25A01">
        <w:rPr>
          <w:b/>
        </w:rPr>
        <w:t xml:space="preserve"> – </w:t>
      </w:r>
      <w:r w:rsidR="00A25A01" w:rsidRPr="00A25A01">
        <w:rPr>
          <w:b/>
        </w:rPr>
        <w:t xml:space="preserve">Admin - </w:t>
      </w:r>
      <w:r w:rsidRPr="00A25A01">
        <w:rPr>
          <w:b/>
        </w:rPr>
        <w:t>William Knight</w:t>
      </w:r>
      <w:r>
        <w:t xml:space="preserve"> </w:t>
      </w:r>
      <w:r w:rsidR="00A25A01">
        <w:t>- O</w:t>
      </w:r>
      <w:r>
        <w:t xml:space="preserve">f Surry Co., </w:t>
      </w:r>
      <w:r w:rsidR="004742B2">
        <w:t xml:space="preserve">land patent for </w:t>
      </w:r>
      <w:r>
        <w:t>285 acs. Surry Co., both sides of the little Sw., on S side of Nottoway Riv., adj. John Evans. (Nugent IV, p. 95)</w:t>
      </w:r>
    </w:p>
    <w:p w:rsidR="001470B7" w:rsidRDefault="001470B7" w:rsidP="001470B7">
      <w:pPr>
        <w:pStyle w:val="NormalWeb"/>
        <w:spacing w:before="240" w:beforeAutospacing="0" w:after="240" w:afterAutospacing="0"/>
        <w:ind w:left="0" w:right="0"/>
      </w:pPr>
      <w:r>
        <w:rPr>
          <w:b/>
        </w:rPr>
        <w:t xml:space="preserve">1735 </w:t>
      </w:r>
      <w:r w:rsidR="00A25A01">
        <w:rPr>
          <w:b/>
        </w:rPr>
        <w:t xml:space="preserve">- </w:t>
      </w:r>
      <w:r>
        <w:rPr>
          <w:b/>
        </w:rPr>
        <w:t xml:space="preserve">Jan 10 </w:t>
      </w:r>
      <w:r>
        <w:t xml:space="preserve">– </w:t>
      </w:r>
      <w:r>
        <w:rPr>
          <w:b/>
          <w:u w:val="single"/>
        </w:rPr>
        <w:t>VA</w:t>
      </w:r>
      <w:r w:rsidR="004742B2">
        <w:rPr>
          <w:b/>
          <w:u w:val="single"/>
        </w:rPr>
        <w:t xml:space="preserve"> </w:t>
      </w:r>
      <w:r w:rsidR="004742B2" w:rsidRPr="004554ED">
        <w:rPr>
          <w:b/>
          <w:u w:val="single"/>
        </w:rPr>
        <w:t>Goochland</w:t>
      </w:r>
      <w:r w:rsidRPr="004742B2">
        <w:rPr>
          <w:b/>
        </w:rPr>
        <w:t xml:space="preserve"> – </w:t>
      </w:r>
      <w:r w:rsidR="004742B2" w:rsidRPr="004742B2">
        <w:rPr>
          <w:b/>
        </w:rPr>
        <w:t xml:space="preserve">Admin - </w:t>
      </w:r>
      <w:r w:rsidRPr="004742B2">
        <w:rPr>
          <w:b/>
        </w:rPr>
        <w:t>John Carter, Esq</w:t>
      </w:r>
      <w:r w:rsidR="004742B2">
        <w:t xml:space="preserve"> – Land patent o</w:t>
      </w:r>
      <w:r>
        <w:t xml:space="preserve">n both sides of Hardware Riv. (Nugent IV, p. 96) </w:t>
      </w:r>
    </w:p>
    <w:p w:rsidR="001470B7" w:rsidRDefault="001470B7" w:rsidP="001470B7">
      <w:pPr>
        <w:pStyle w:val="NormalWeb"/>
        <w:spacing w:before="240" w:beforeAutospacing="0" w:after="240" w:afterAutospacing="0"/>
        <w:ind w:left="0" w:right="0"/>
      </w:pPr>
      <w:r>
        <w:rPr>
          <w:b/>
        </w:rPr>
        <w:t xml:space="preserve">1735 </w:t>
      </w:r>
      <w:r w:rsidR="003C1CC4">
        <w:rPr>
          <w:b/>
        </w:rPr>
        <w:t xml:space="preserve">- </w:t>
      </w:r>
      <w:r>
        <w:rPr>
          <w:b/>
        </w:rPr>
        <w:t xml:space="preserve">Mar 15 </w:t>
      </w:r>
      <w:r>
        <w:t xml:space="preserve">– </w:t>
      </w:r>
      <w:r>
        <w:rPr>
          <w:b/>
          <w:u w:val="single"/>
        </w:rPr>
        <w:t>VA</w:t>
      </w:r>
      <w:r w:rsidR="004742B2">
        <w:rPr>
          <w:b/>
          <w:u w:val="single"/>
        </w:rPr>
        <w:t xml:space="preserve"> </w:t>
      </w:r>
      <w:r w:rsidR="004742B2" w:rsidRPr="005D022E">
        <w:rPr>
          <w:b/>
          <w:u w:val="single"/>
        </w:rPr>
        <w:t>Hanover</w:t>
      </w:r>
      <w:r w:rsidR="004742B2">
        <w:rPr>
          <w:b/>
          <w:u w:val="single"/>
        </w:rPr>
        <w:t>/New Kent</w:t>
      </w:r>
      <w:r w:rsidRPr="004742B2">
        <w:rPr>
          <w:b/>
        </w:rPr>
        <w:t xml:space="preserve"> – </w:t>
      </w:r>
      <w:r w:rsidR="003C1CC4" w:rsidRPr="004742B2">
        <w:rPr>
          <w:b/>
        </w:rPr>
        <w:t xml:space="preserve">Admin - </w:t>
      </w:r>
      <w:r w:rsidRPr="004742B2">
        <w:rPr>
          <w:b/>
        </w:rPr>
        <w:t>Jacob Burr</w:t>
      </w:r>
      <w:r w:rsidR="003C1CC4" w:rsidRPr="004742B2">
        <w:rPr>
          <w:b/>
        </w:rPr>
        <w:t>a</w:t>
      </w:r>
      <w:r w:rsidRPr="004742B2">
        <w:rPr>
          <w:b/>
        </w:rPr>
        <w:t>s</w:t>
      </w:r>
      <w:r w:rsidR="003C1CC4" w:rsidRPr="004742B2">
        <w:rPr>
          <w:b/>
        </w:rPr>
        <w:t xml:space="preserve"> (Burrus</w:t>
      </w:r>
      <w:r w:rsidR="00FC6F73">
        <w:rPr>
          <w:b/>
        </w:rPr>
        <w:t>, Burris?</w:t>
      </w:r>
      <w:r w:rsidR="003C1CC4" w:rsidRPr="004742B2">
        <w:rPr>
          <w:b/>
        </w:rPr>
        <w:t>)</w:t>
      </w:r>
      <w:r>
        <w:t xml:space="preserve"> </w:t>
      </w:r>
      <w:r w:rsidR="003C1CC4">
        <w:t>- O</w:t>
      </w:r>
      <w:r>
        <w:t xml:space="preserve">f Caroline Co., 400 acs. Hanover Co., both sides Hiccory Cr.; adj. Sd Burrus &amp; George Brack. (Nugent IV, p. 103)  </w:t>
      </w:r>
    </w:p>
    <w:p w:rsidR="00582138" w:rsidRDefault="00582138" w:rsidP="001470B7">
      <w:pPr>
        <w:pStyle w:val="NormalWeb"/>
        <w:spacing w:before="240" w:beforeAutospacing="0" w:after="240" w:afterAutospacing="0"/>
        <w:ind w:left="0" w:right="0"/>
      </w:pPr>
      <w:r w:rsidRPr="00582138">
        <w:rPr>
          <w:b/>
        </w:rPr>
        <w:t xml:space="preserve">1735 – Mar 24 – </w:t>
      </w:r>
      <w:r w:rsidRPr="00582138">
        <w:rPr>
          <w:b/>
          <w:u w:val="single"/>
        </w:rPr>
        <w:t>VA Surry</w:t>
      </w:r>
      <w:r w:rsidR="001B368B">
        <w:rPr>
          <w:b/>
          <w:u w:val="single"/>
        </w:rPr>
        <w:t>/Sussex</w:t>
      </w:r>
      <w:r w:rsidRPr="00582138">
        <w:rPr>
          <w:b/>
        </w:rPr>
        <w:t xml:space="preserve"> – Admin – John Mason</w:t>
      </w:r>
      <w:r>
        <w:rPr>
          <w:b/>
        </w:rPr>
        <w:t>, Gent</w:t>
      </w:r>
      <w:r>
        <w:t xml:space="preserve"> – Land patent for 673a, Surry Co., S. side of the main Black Water Sw; a small br. on E. side of Atsamoosock Sw. which br. divides this L. from L. of </w:t>
      </w:r>
      <w:r w:rsidRPr="00582138">
        <w:rPr>
          <w:b/>
        </w:rPr>
        <w:t>Mr. Richard Bland</w:t>
      </w:r>
      <w:r>
        <w:t xml:space="preserve">; (p. 480) c. James Jones lines; William Roses L.; Nicholas Partridge's L.; 223a part of the afsd. tract formerly sold to sd. John Mason by John Hardiman &amp; Henrietta Maria, his wife, Francis Hardiman &amp; Sarah, his wife, Elizabeth Duke &amp; Frances Greenhill by Deed </w:t>
      </w:r>
      <w:r>
        <w:lastRenderedPageBreak/>
        <w:t xml:space="preserve">dated 18 Dec 1723; 250a another part, formerly sold to sd. John Mason by </w:t>
      </w:r>
      <w:r w:rsidRPr="00582138">
        <w:rPr>
          <w:b/>
        </w:rPr>
        <w:t>Samuel Clark</w:t>
      </w:r>
      <w:r>
        <w:t xml:space="preserve"> 17 Jun. 1724, residue never before ptd. (p. 481). 24 Mar. 1734/5. </w:t>
      </w:r>
      <w:r w:rsidR="004742B2">
        <w:t>(Land Patent Book 15, Mag VA Genealogy, VA Hist. Soc.)</w:t>
      </w:r>
    </w:p>
    <w:p w:rsidR="001470B7" w:rsidRDefault="001470B7" w:rsidP="001470B7">
      <w:pPr>
        <w:pStyle w:val="NormalWeb"/>
        <w:spacing w:before="240" w:beforeAutospacing="0" w:after="240" w:afterAutospacing="0"/>
        <w:ind w:left="0" w:right="0"/>
      </w:pPr>
      <w:r>
        <w:rPr>
          <w:b/>
        </w:rPr>
        <w:t xml:space="preserve">1735 </w:t>
      </w:r>
      <w:r w:rsidR="00847364">
        <w:rPr>
          <w:b/>
        </w:rPr>
        <w:t xml:space="preserve">- </w:t>
      </w:r>
      <w:r>
        <w:rPr>
          <w:b/>
        </w:rPr>
        <w:t xml:space="preserve">Jul 19 </w:t>
      </w:r>
      <w:r>
        <w:t xml:space="preserve">– </w:t>
      </w:r>
      <w:r>
        <w:rPr>
          <w:b/>
          <w:u w:val="single"/>
        </w:rPr>
        <w:t>VA</w:t>
      </w:r>
      <w:r w:rsidR="004742B2">
        <w:rPr>
          <w:b/>
          <w:u w:val="single"/>
        </w:rPr>
        <w:t xml:space="preserve"> </w:t>
      </w:r>
      <w:r w:rsidR="004742B2" w:rsidRPr="00325212">
        <w:rPr>
          <w:b/>
          <w:u w:val="single"/>
        </w:rPr>
        <w:t>Isle of Wight</w:t>
      </w:r>
      <w:r w:rsidRPr="004742B2">
        <w:rPr>
          <w:b/>
        </w:rPr>
        <w:t xml:space="preserve"> – </w:t>
      </w:r>
      <w:r w:rsidR="004742B2" w:rsidRPr="004742B2">
        <w:rPr>
          <w:b/>
        </w:rPr>
        <w:t xml:space="preserve">Admin - </w:t>
      </w:r>
      <w:r w:rsidRPr="004742B2">
        <w:rPr>
          <w:b/>
        </w:rPr>
        <w:t>Henry Clark</w:t>
      </w:r>
      <w:r w:rsidR="004742B2">
        <w:t xml:space="preserve"> – Land patent for</w:t>
      </w:r>
      <w:r>
        <w:t xml:space="preserve"> 150 acs. On S side of Maherin Riv., W side of the Great Sw.; adj. </w:t>
      </w:r>
      <w:r w:rsidRPr="004742B2">
        <w:rPr>
          <w:b/>
        </w:rPr>
        <w:t>Samuel Clark</w:t>
      </w:r>
      <w:r>
        <w:t xml:space="preserve">, sd Henry Clark &amp; William </w:t>
      </w:r>
      <w:r w:rsidR="003C1CC4">
        <w:t>Douglas (</w:t>
      </w:r>
      <w:r>
        <w:t>Duglas</w:t>
      </w:r>
      <w:r w:rsidR="003C1CC4">
        <w:t>)</w:t>
      </w:r>
      <w:r>
        <w:t>.  (Nugent IV, p. 79)</w:t>
      </w:r>
    </w:p>
    <w:p w:rsidR="00FC64A1" w:rsidRDefault="00FC64A1" w:rsidP="001470B7">
      <w:pPr>
        <w:pStyle w:val="NormalWeb"/>
        <w:spacing w:before="240" w:beforeAutospacing="0" w:after="240" w:afterAutospacing="0"/>
        <w:ind w:left="0" w:right="0"/>
      </w:pPr>
      <w:r w:rsidRPr="00FC64A1">
        <w:rPr>
          <w:b/>
        </w:rPr>
        <w:t xml:space="preserve">1735 – Jun 21 – </w:t>
      </w:r>
      <w:r w:rsidRPr="00FC64A1">
        <w:rPr>
          <w:b/>
          <w:u w:val="single"/>
        </w:rPr>
        <w:t>VA Henrico</w:t>
      </w:r>
      <w:r w:rsidRPr="00FC64A1">
        <w:rPr>
          <w:b/>
        </w:rPr>
        <w:t xml:space="preserve"> – Admin - Charles Evans</w:t>
      </w:r>
      <w:r w:rsidRPr="00FC64A1">
        <w:t xml:space="preserve"> of Province of North Carolina, to </w:t>
      </w:r>
      <w:r w:rsidRPr="00FC64A1">
        <w:rPr>
          <w:b/>
        </w:rPr>
        <w:t>Stephen Woodson</w:t>
      </w:r>
      <w:r w:rsidRPr="00FC64A1">
        <w:t xml:space="preserve"> of Parish and County of Henrico, for £10, 200 acres on north side of James River, bounded by Horsepen branch of Beaverdam Creek, William Finney, John Gunn, Allen Howard and </w:t>
      </w:r>
      <w:r w:rsidRPr="00FC64A1">
        <w:rPr>
          <w:b/>
        </w:rPr>
        <w:t>William Knight</w:t>
      </w:r>
      <w:r w:rsidRPr="00FC64A1">
        <w:t xml:space="preserve">, being land whereon John Lewis now dwells, with all houses. Wit: Stephen Floyd, John (+) Fuqua, Morris Floyd, </w:t>
      </w:r>
      <w:r w:rsidRPr="00FC64A1">
        <w:rPr>
          <w:b/>
        </w:rPr>
        <w:t>Charles Woodson</w:t>
      </w:r>
      <w:r w:rsidRPr="00FC64A1">
        <w:t>, Israel Winphrey. Signed: C. Evans. Recorded 19 Aug. 1735</w:t>
      </w:r>
      <w:r>
        <w:t>. (</w:t>
      </w:r>
      <w:r w:rsidRPr="00FC64A1">
        <w:t>Goochland County, Virginia Wills and Deeds, 1728 to 1736, p. 70</w:t>
      </w:r>
      <w:r>
        <w:t>)</w:t>
      </w:r>
    </w:p>
    <w:p w:rsidR="001470B7" w:rsidRDefault="001470B7" w:rsidP="001470B7">
      <w:pPr>
        <w:pStyle w:val="NormalWeb"/>
        <w:spacing w:before="240" w:beforeAutospacing="0" w:after="240" w:afterAutospacing="0"/>
        <w:ind w:left="0" w:right="0"/>
      </w:pPr>
      <w:r>
        <w:rPr>
          <w:b/>
        </w:rPr>
        <w:t xml:space="preserve">1735 </w:t>
      </w:r>
      <w:r w:rsidR="006A4278">
        <w:rPr>
          <w:b/>
        </w:rPr>
        <w:t xml:space="preserve">- </w:t>
      </w:r>
      <w:r>
        <w:rPr>
          <w:b/>
        </w:rPr>
        <w:t xml:space="preserve">Sep </w:t>
      </w:r>
      <w:r>
        <w:t xml:space="preserve">– </w:t>
      </w:r>
      <w:r w:rsidR="003C1CC4" w:rsidRPr="003C1CC4">
        <w:rPr>
          <w:b/>
          <w:u w:val="single"/>
        </w:rPr>
        <w:t>VA Brunswick</w:t>
      </w:r>
      <w:r w:rsidR="003C1CC4" w:rsidRPr="003C1CC4">
        <w:rPr>
          <w:b/>
        </w:rPr>
        <w:t xml:space="preserve"> – Admin – William Knight - </w:t>
      </w:r>
      <w:r>
        <w:t xml:space="preserve"> Court minutes: John Robertson and Mary his wife (she being first privately examined) came into Court &amp; presented and acknowledged their Deeds of Lease and Release to William Knight which at the sd Knights mo[torn]</w:t>
      </w:r>
      <w:r w:rsidR="004742B2">
        <w:t>…</w:t>
      </w:r>
      <w:r>
        <w:t xml:space="preserve">  (Bradley 2000, p. 7)</w:t>
      </w:r>
      <w:r w:rsidR="00FC6F73">
        <w:t xml:space="preserve"> Note: See Brunswick entry above where the names are given as “Robinson”. </w:t>
      </w:r>
    </w:p>
    <w:p w:rsidR="001470B7" w:rsidRDefault="001470B7" w:rsidP="001470B7">
      <w:pPr>
        <w:pStyle w:val="NormalWeb"/>
        <w:spacing w:before="240" w:beforeAutospacing="0" w:after="240" w:afterAutospacing="0"/>
        <w:ind w:left="0" w:right="0"/>
      </w:pPr>
      <w:r>
        <w:rPr>
          <w:b/>
        </w:rPr>
        <w:t xml:space="preserve">1735 </w:t>
      </w:r>
      <w:r w:rsidR="00847364">
        <w:rPr>
          <w:b/>
        </w:rPr>
        <w:t xml:space="preserve">- </w:t>
      </w:r>
      <w:r>
        <w:rPr>
          <w:b/>
        </w:rPr>
        <w:t xml:space="preserve">Sep 11 </w:t>
      </w:r>
      <w:r>
        <w:t xml:space="preserve">– </w:t>
      </w:r>
      <w:r w:rsidRPr="00B92817">
        <w:rPr>
          <w:b/>
          <w:u w:val="single"/>
        </w:rPr>
        <w:t>NC</w:t>
      </w:r>
      <w:r w:rsidR="004742B2">
        <w:rPr>
          <w:b/>
          <w:u w:val="single"/>
        </w:rPr>
        <w:t xml:space="preserve"> </w:t>
      </w:r>
      <w:r w:rsidR="004742B2" w:rsidRPr="00B92817">
        <w:rPr>
          <w:b/>
          <w:u w:val="single"/>
        </w:rPr>
        <w:t>Bladen</w:t>
      </w:r>
      <w:r w:rsidRPr="00847364">
        <w:rPr>
          <w:b/>
        </w:rPr>
        <w:t xml:space="preserve"> – </w:t>
      </w:r>
      <w:r w:rsidR="004742B2" w:rsidRPr="00847364">
        <w:rPr>
          <w:b/>
        </w:rPr>
        <w:t>Admin – Henry Simmons</w:t>
      </w:r>
      <w:r w:rsidR="004742B2">
        <w:t xml:space="preserve"> - </w:t>
      </w:r>
      <w:r>
        <w:t xml:space="preserve">A patent to a Henry Simmons for 640 acs. “opposite </w:t>
      </w:r>
      <w:r w:rsidRPr="004742B2">
        <w:rPr>
          <w:b/>
        </w:rPr>
        <w:t>Mr. Knight</w:t>
      </w:r>
      <w:r>
        <w:t>”. (Hofman 1982, p. 95)</w:t>
      </w:r>
    </w:p>
    <w:p w:rsidR="001470B7" w:rsidRDefault="001470B7" w:rsidP="001470B7">
      <w:pPr>
        <w:pStyle w:val="NormalWeb"/>
        <w:spacing w:before="240" w:beforeAutospacing="0" w:after="240" w:afterAutospacing="0"/>
        <w:ind w:left="0" w:right="0"/>
      </w:pPr>
      <w:r w:rsidRPr="00683A0A">
        <w:rPr>
          <w:b/>
        </w:rPr>
        <w:t xml:space="preserve">1735 </w:t>
      </w:r>
      <w:r w:rsidR="000E0C81">
        <w:rPr>
          <w:b/>
        </w:rPr>
        <w:t xml:space="preserve">- </w:t>
      </w:r>
      <w:r w:rsidRPr="00683A0A">
        <w:rPr>
          <w:b/>
        </w:rPr>
        <w:t xml:space="preserve">Oct 6 </w:t>
      </w:r>
      <w:r>
        <w:t xml:space="preserve">– </w:t>
      </w:r>
      <w:r w:rsidRPr="00683A0A">
        <w:rPr>
          <w:b/>
          <w:u w:val="single"/>
        </w:rPr>
        <w:t>VA</w:t>
      </w:r>
      <w:r w:rsidR="000E0C81">
        <w:rPr>
          <w:b/>
          <w:u w:val="single"/>
        </w:rPr>
        <w:t xml:space="preserve"> </w:t>
      </w:r>
      <w:r w:rsidR="000E0C81" w:rsidRPr="00683A0A">
        <w:rPr>
          <w:b/>
          <w:u w:val="single"/>
        </w:rPr>
        <w:t>Lancaster</w:t>
      </w:r>
      <w:r w:rsidRPr="000E0C81">
        <w:rPr>
          <w:b/>
        </w:rPr>
        <w:t xml:space="preserve"> – </w:t>
      </w:r>
      <w:r w:rsidR="000E0C81" w:rsidRPr="000E0C81">
        <w:rPr>
          <w:b/>
        </w:rPr>
        <w:t xml:space="preserve">Bap - </w:t>
      </w:r>
      <w:r w:rsidRPr="000E0C81">
        <w:rPr>
          <w:b/>
        </w:rPr>
        <w:t>Hannah Knight</w:t>
      </w:r>
      <w:r w:rsidR="000E0C81">
        <w:t xml:space="preserve"> - </w:t>
      </w:r>
      <w:r>
        <w:t xml:space="preserve"> </w:t>
      </w:r>
      <w:r w:rsidR="000E0C81">
        <w:t>d/o</w:t>
      </w:r>
      <w:r>
        <w:t xml:space="preserve"> Amos Knight and Hannah Kendall</w:t>
      </w:r>
      <w:r w:rsidR="004742B2">
        <w:t xml:space="preserve"> Knight</w:t>
      </w:r>
      <w:r>
        <w:t>.  Hannah Knight married Joseph Beaman 1755 Jul 23 in Lunenburg. Hannah died 1835 May 29. (North American Family Histories</w:t>
      </w:r>
      <w:r w:rsidR="000E0C81">
        <w:t xml:space="preserve">, ancestry.com – </w:t>
      </w:r>
      <w:r w:rsidR="004742B2">
        <w:t>not the most reliable source</w:t>
      </w:r>
      <w:r>
        <w:t xml:space="preserve">.) </w:t>
      </w:r>
    </w:p>
    <w:p w:rsidR="00E46F06" w:rsidRDefault="00411984" w:rsidP="001470B7">
      <w:pPr>
        <w:pStyle w:val="NormalWeb"/>
        <w:spacing w:before="240" w:beforeAutospacing="0" w:after="240" w:afterAutospacing="0"/>
        <w:ind w:left="0" w:right="0"/>
      </w:pPr>
      <w:r w:rsidRPr="00DB37BB">
        <w:rPr>
          <w:b/>
        </w:rPr>
        <w:t xml:space="preserve">1735 – </w:t>
      </w:r>
      <w:r w:rsidRPr="00DB37BB">
        <w:rPr>
          <w:b/>
          <w:u w:val="single"/>
        </w:rPr>
        <w:t>NC New Hanover</w:t>
      </w:r>
      <w:r w:rsidRPr="00DB37BB">
        <w:rPr>
          <w:b/>
        </w:rPr>
        <w:t xml:space="preserve"> – Will – Edward Carter </w:t>
      </w:r>
      <w:r>
        <w:t>– Plantation and Tract of Land I now live upon on East side of the No. East branch of Cape Fear River be sold by my Executor in conjunction with my eldest grandson William Carter who shall immediately upon the sale receive his share and the other two shares to be lodged in the hands of my executor for the use of my grandchildren Edward Carter &amp; Solomon Carter til they be of the age of 21; grandchildren William, Edward and Solomon money from the sale of three fourths of all my cattle; granddaughter Thomasin the other fourth part of all my cattle, my riding mare, the feather bed she now lies on, what pewter I have and one half of all the hogs, likewise sum other things such as the chairs, the table and a pott and the chest; negro man Peter to be free for himself and I thereby publish and decleare him free from the moment of my death unto the space of sixty years and that none of my heirs no my executor shall have any power over him and in consideration of his faithful service he shall have and enjoy all the catle and hogs now running with mine that have of long crop in each ear as also a cow unmarkt and if he pleasant during the fords term of sixty years may settle upon and occupy the part of my fords. tract of land lying beyond the branch to the east ward of the plantation also all my earing apperrell together with an ax &amp; hoe delivered to him as soon as I die.  Extr: Friend Mr. William Gray; wit: Armond de Rossett.  M.Drs. Berriah Grant, Philemon McIntosh; signed: Edward Carter.  (Genealogical Abstracts Duplin County Wills 1730-1860</w:t>
      </w:r>
      <w:r w:rsidR="00DB37BB">
        <w:t xml:space="preserve"> by William L. Murphy. Duplin County Historical Society, p. 29.)  </w:t>
      </w:r>
    </w:p>
    <w:p w:rsidR="00411984" w:rsidRDefault="00827F29" w:rsidP="001470B7">
      <w:pPr>
        <w:pStyle w:val="NormalWeb"/>
        <w:spacing w:before="240" w:beforeAutospacing="0" w:after="240" w:afterAutospacing="0"/>
        <w:ind w:left="0" w:right="0"/>
      </w:pPr>
      <w:r w:rsidRPr="00827F29">
        <w:rPr>
          <w:b/>
        </w:rPr>
        <w:lastRenderedPageBreak/>
        <w:t>Note</w:t>
      </w:r>
      <w:r>
        <w:t>: The grandchildren of this Edward Carter were counted on the census as African Americans or Mulatto. Research shows that this Edward, and his brother Thomas Carter, were former slaves who had been freed in Northampton VA</w:t>
      </w:r>
      <w:r w:rsidR="00E46F06">
        <w:t xml:space="preserve"> and somewhere along the way married white women</w:t>
      </w:r>
      <w:r>
        <w:t xml:space="preserve">. See discussion: </w:t>
      </w:r>
      <w:hyperlink r:id="rId53" w:history="1">
        <w:r w:rsidRPr="00682A1D">
          <w:rPr>
            <w:rStyle w:val="Hyperlink"/>
          </w:rPr>
          <w:t>http://www.freeafricanamericans.com/Campbell_Charity.htm</w:t>
        </w:r>
      </w:hyperlink>
      <w:r>
        <w:t xml:space="preserve">  Scroll down to Carter.  This line may be fruitful for some Carter descendants.</w:t>
      </w:r>
    </w:p>
    <w:p w:rsidR="001470B7" w:rsidRDefault="001470B7" w:rsidP="001470B7">
      <w:pPr>
        <w:pStyle w:val="NormalWeb"/>
        <w:spacing w:before="240" w:beforeAutospacing="0" w:after="240" w:afterAutospacing="0"/>
        <w:ind w:left="0" w:right="0"/>
      </w:pPr>
      <w:r>
        <w:rPr>
          <w:b/>
        </w:rPr>
        <w:t xml:space="preserve">1736 </w:t>
      </w:r>
      <w:r w:rsidR="000E0C81">
        <w:rPr>
          <w:b/>
        </w:rPr>
        <w:t xml:space="preserve">- </w:t>
      </w:r>
      <w:r>
        <w:rPr>
          <w:b/>
        </w:rPr>
        <w:t xml:space="preserve">Jan 10 </w:t>
      </w:r>
      <w:r>
        <w:t xml:space="preserve">– </w:t>
      </w:r>
      <w:r>
        <w:rPr>
          <w:b/>
          <w:u w:val="single"/>
        </w:rPr>
        <w:t>VA</w:t>
      </w:r>
      <w:r w:rsidR="000E0C81">
        <w:rPr>
          <w:b/>
          <w:u w:val="single"/>
        </w:rPr>
        <w:t xml:space="preserve"> </w:t>
      </w:r>
      <w:r w:rsidR="000E0C81" w:rsidRPr="008726F6">
        <w:rPr>
          <w:b/>
          <w:u w:val="single"/>
        </w:rPr>
        <w:t>Goochland</w:t>
      </w:r>
      <w:r w:rsidRPr="000E0C81">
        <w:rPr>
          <w:b/>
        </w:rPr>
        <w:t xml:space="preserve"> – </w:t>
      </w:r>
      <w:r w:rsidR="000E0C81" w:rsidRPr="000E0C81">
        <w:rPr>
          <w:b/>
        </w:rPr>
        <w:t xml:space="preserve">Admin - </w:t>
      </w:r>
      <w:r w:rsidRPr="000E0C81">
        <w:rPr>
          <w:b/>
        </w:rPr>
        <w:t>Thomas Anderson, Gent</w:t>
      </w:r>
      <w:r w:rsidR="000E0C81">
        <w:t xml:space="preserve"> – Land patent for</w:t>
      </w:r>
      <w:r>
        <w:t xml:space="preserve"> 290 acs on both sides of the Little Byrd; adj. John Sim dec’d. &amp; Valentine Amos dec’d. (Nugent IV, p. 97) </w:t>
      </w:r>
    </w:p>
    <w:p w:rsidR="001470B7" w:rsidRDefault="001470B7" w:rsidP="001470B7">
      <w:pPr>
        <w:pStyle w:val="NormalWeb"/>
        <w:spacing w:before="240" w:beforeAutospacing="0" w:after="240" w:afterAutospacing="0"/>
        <w:ind w:left="0" w:right="0"/>
      </w:pPr>
      <w:r>
        <w:rPr>
          <w:b/>
        </w:rPr>
        <w:t xml:space="preserve">1736 </w:t>
      </w:r>
      <w:r w:rsidR="000E0C81">
        <w:rPr>
          <w:b/>
        </w:rPr>
        <w:t xml:space="preserve">- </w:t>
      </w:r>
      <w:r>
        <w:rPr>
          <w:b/>
        </w:rPr>
        <w:t xml:space="preserve">Jan 10 </w:t>
      </w:r>
      <w:r>
        <w:t xml:space="preserve">– </w:t>
      </w:r>
      <w:r>
        <w:rPr>
          <w:b/>
          <w:u w:val="single"/>
        </w:rPr>
        <w:t>VA</w:t>
      </w:r>
      <w:r w:rsidR="000E0C81">
        <w:rPr>
          <w:b/>
          <w:u w:val="single"/>
        </w:rPr>
        <w:t xml:space="preserve"> Orange</w:t>
      </w:r>
      <w:r w:rsidRPr="000E0C81">
        <w:rPr>
          <w:b/>
        </w:rPr>
        <w:t xml:space="preserve"> – </w:t>
      </w:r>
      <w:r w:rsidR="000E0C81" w:rsidRPr="000E0C81">
        <w:rPr>
          <w:b/>
        </w:rPr>
        <w:t>Admin - George Anderson</w:t>
      </w:r>
      <w:r w:rsidR="000E0C81">
        <w:t xml:space="preserve"> – Land patent for</w:t>
      </w:r>
      <w:r>
        <w:t xml:space="preserve"> 350 acs. In the Fork of Robinson Riv., up Elk Run, adj. Nicholas Ware &amp; William Phillips. (Nugent IV, p. 98)</w:t>
      </w:r>
    </w:p>
    <w:p w:rsidR="001470B7" w:rsidRDefault="001470B7" w:rsidP="001470B7">
      <w:pPr>
        <w:pStyle w:val="NormalWeb"/>
        <w:spacing w:before="240" w:beforeAutospacing="0" w:after="240" w:afterAutospacing="0"/>
        <w:ind w:left="0" w:right="0"/>
      </w:pPr>
      <w:r>
        <w:rPr>
          <w:b/>
        </w:rPr>
        <w:t xml:space="preserve">1736 </w:t>
      </w:r>
      <w:r w:rsidR="000E0C81">
        <w:rPr>
          <w:b/>
        </w:rPr>
        <w:t xml:space="preserve">- </w:t>
      </w:r>
      <w:r>
        <w:rPr>
          <w:b/>
        </w:rPr>
        <w:t xml:space="preserve">Jan 26 </w:t>
      </w:r>
      <w:r>
        <w:t xml:space="preserve">– </w:t>
      </w:r>
      <w:r>
        <w:rPr>
          <w:b/>
          <w:u w:val="single"/>
        </w:rPr>
        <w:t>VA</w:t>
      </w:r>
      <w:r w:rsidR="000E0C81">
        <w:rPr>
          <w:b/>
          <w:u w:val="single"/>
        </w:rPr>
        <w:t xml:space="preserve"> </w:t>
      </w:r>
      <w:r w:rsidR="000E0C81" w:rsidRPr="00383CA7">
        <w:rPr>
          <w:b/>
          <w:u w:val="single"/>
        </w:rPr>
        <w:t>Isle of Wight</w:t>
      </w:r>
      <w:r w:rsidRPr="000E0C81">
        <w:rPr>
          <w:b/>
        </w:rPr>
        <w:t xml:space="preserve"> </w:t>
      </w:r>
      <w:r w:rsidR="000E0C81" w:rsidRPr="000E0C81">
        <w:rPr>
          <w:b/>
        </w:rPr>
        <w:t>–</w:t>
      </w:r>
      <w:r w:rsidRPr="000E0C81">
        <w:rPr>
          <w:b/>
        </w:rPr>
        <w:t xml:space="preserve"> </w:t>
      </w:r>
      <w:r w:rsidR="000E0C81" w:rsidRPr="000E0C81">
        <w:rPr>
          <w:b/>
        </w:rPr>
        <w:t xml:space="preserve">Admin - </w:t>
      </w:r>
      <w:r w:rsidRPr="000E0C81">
        <w:rPr>
          <w:b/>
        </w:rPr>
        <w:t xml:space="preserve">James Bass </w:t>
      </w:r>
      <w:r w:rsidR="004742B2">
        <w:rPr>
          <w:b/>
        </w:rPr>
        <w:t>&amp;</w:t>
      </w:r>
      <w:r w:rsidRPr="000E0C81">
        <w:rPr>
          <w:b/>
        </w:rPr>
        <w:t xml:space="preserve"> Charle</w:t>
      </w:r>
      <w:r w:rsidRPr="004742B2">
        <w:rPr>
          <w:b/>
        </w:rPr>
        <w:t>s Bass</w:t>
      </w:r>
      <w:r>
        <w:t xml:space="preserve"> </w:t>
      </w:r>
      <w:r w:rsidR="000E0C81">
        <w:t xml:space="preserve">– </w:t>
      </w:r>
      <w:r>
        <w:t>witness</w:t>
      </w:r>
      <w:r w:rsidR="000E0C81">
        <w:t>es of</w:t>
      </w:r>
      <w:r>
        <w:t xml:space="preserve"> will of Edward Brantley of Nottoway Parish, Isle of Wight. (</w:t>
      </w:r>
      <w:r w:rsidR="004742B2">
        <w:t xml:space="preserve">Chapman, </w:t>
      </w:r>
      <w:r>
        <w:t>p. 128)</w:t>
      </w:r>
    </w:p>
    <w:p w:rsidR="001470B7" w:rsidRDefault="001470B7" w:rsidP="001470B7">
      <w:pPr>
        <w:pStyle w:val="NormalWeb"/>
        <w:spacing w:before="240" w:beforeAutospacing="0" w:after="240" w:afterAutospacing="0"/>
        <w:ind w:left="0" w:right="0"/>
      </w:pPr>
      <w:r>
        <w:rPr>
          <w:b/>
        </w:rPr>
        <w:t xml:space="preserve">1736 </w:t>
      </w:r>
      <w:r w:rsidR="000E0C81">
        <w:rPr>
          <w:b/>
        </w:rPr>
        <w:t xml:space="preserve">- </w:t>
      </w:r>
      <w:r>
        <w:rPr>
          <w:b/>
        </w:rPr>
        <w:t xml:space="preserve">Feb </w:t>
      </w:r>
      <w:r w:rsidRPr="00683A0A">
        <w:t>-</w:t>
      </w:r>
      <w:r>
        <w:t xml:space="preserve">  </w:t>
      </w:r>
      <w:r w:rsidRPr="00683A0A">
        <w:rPr>
          <w:b/>
          <w:u w:val="single"/>
        </w:rPr>
        <w:t>GA</w:t>
      </w:r>
      <w:r w:rsidR="000E0C81">
        <w:rPr>
          <w:b/>
          <w:u w:val="single"/>
        </w:rPr>
        <w:t xml:space="preserve"> </w:t>
      </w:r>
      <w:r w:rsidR="000E0C81" w:rsidRPr="00683A0A">
        <w:rPr>
          <w:b/>
          <w:u w:val="single"/>
        </w:rPr>
        <w:t>Savannah</w:t>
      </w:r>
      <w:r w:rsidRPr="000E0C81">
        <w:rPr>
          <w:b/>
        </w:rPr>
        <w:t xml:space="preserve"> – </w:t>
      </w:r>
      <w:r w:rsidR="000E0C81" w:rsidRPr="000E0C81">
        <w:rPr>
          <w:b/>
        </w:rPr>
        <w:t xml:space="preserve">Info – John Wesley - </w:t>
      </w:r>
      <w:r>
        <w:t xml:space="preserve">On 14 Oct 1735, John </w:t>
      </w:r>
      <w:r w:rsidRPr="00683A0A">
        <w:t xml:space="preserve">Wesley and his brother Charles sailed on </w:t>
      </w:r>
      <w:r w:rsidRPr="004742B2">
        <w:rPr>
          <w:i/>
        </w:rPr>
        <w:t>The Simmonds</w:t>
      </w:r>
      <w:r w:rsidRPr="00683A0A">
        <w:t xml:space="preserve"> from Gravesend in Kent for Savannah in the Province of Georgia in the American colonies at the request of James Oglethorpe, who had founded the colony in 1733 on behalf of the Trustees for the Establishment of the Colony of Georgia in America. Oglethorpe wanted Wesley to be the minister of the newly formed Savannah parish, a new town laid out in accordance with the famous Oglethorpe Plan</w:t>
      </w:r>
      <w:r>
        <w:t xml:space="preserve">. The brothers arrived in Feb of 1736. </w:t>
      </w:r>
      <w:r w:rsidRPr="00683A0A">
        <w:t xml:space="preserve">Wesley's High Church ministry was controversial among the colonists and it ended in disappointment after Wesley fell in love with a young woman named Sophia Hopkey. He hesitated to marry her because he felt that his first priority in Georgia was to be a missionary to the Indigenous Americans, and he was interested in the practice of clerical celibacy within the early Christianity. Following her marriage to </w:t>
      </w:r>
      <w:r w:rsidRPr="00683A0A">
        <w:rPr>
          <w:b/>
        </w:rPr>
        <w:t>William Williamson</w:t>
      </w:r>
      <w:r w:rsidRPr="00683A0A">
        <w:t>, Wesley believed Sophia's former zeal for practising the Christian faith declined. In strictly applying the rubrics of the Boo</w:t>
      </w:r>
      <w:r w:rsidRPr="000E0C81">
        <w:rPr>
          <w:i/>
        </w:rPr>
        <w:t>k of Common Prayer</w:t>
      </w:r>
      <w:r w:rsidRPr="00683A0A">
        <w:t>, Wesley denied her Communion after she failed to signify to him in advance her intention of taking it. As a result, legal proceedings against him ensued in which a clear resolution seemed unlikely. In December 1737, Wesley fled the colony and returned to England.</w:t>
      </w:r>
      <w:r>
        <w:t xml:space="preserve"> T</w:t>
      </w:r>
      <w:r w:rsidRPr="00683A0A">
        <w:t xml:space="preserve">he most significant accomplishments of Wesley's Georgia mission was his publication of a </w:t>
      </w:r>
      <w:r w:rsidRPr="000E0C81">
        <w:rPr>
          <w:i/>
        </w:rPr>
        <w:t>Collection of Psalms and Hymns</w:t>
      </w:r>
      <w:r w:rsidRPr="00683A0A">
        <w:t>. The Collection was the first Anglican hymnal published in America, and the first of many hymn-books Wesley published. It included five hymns he translated from German.</w:t>
      </w:r>
      <w:r>
        <w:t xml:space="preserve"> </w:t>
      </w:r>
      <w:r w:rsidRPr="00D517E8">
        <w:t xml:space="preserve">Later in his ministry, Wesley was a </w:t>
      </w:r>
      <w:r>
        <w:t>keen abolitionist,</w:t>
      </w:r>
      <w:r w:rsidRPr="00D517E8">
        <w:t xml:space="preserve"> speaking out and writing against the slave trade. He published a pamphlet on slavery, titled </w:t>
      </w:r>
      <w:r w:rsidRPr="000E0C81">
        <w:rPr>
          <w:i/>
        </w:rPr>
        <w:t>Thoughts Upon Slavery</w:t>
      </w:r>
      <w:r w:rsidRPr="00D517E8">
        <w:t>, in 1774. To quote from one of his tracts against the slave trade: "Liberty is the right of every human creature, as soon as he breathes the vital air; and no human law can deprive him of that right which he derives from the law of nature".</w:t>
      </w:r>
      <w:r>
        <w:t xml:space="preserve">  </w:t>
      </w:r>
      <w:r w:rsidRPr="00D517E8">
        <w:t>Wesley was a friend of John Newton and William Wilberforce, who were also influential in the abolition of slavery in Britain.</w:t>
      </w:r>
      <w:r>
        <w:t xml:space="preserve">  </w:t>
      </w:r>
      <w:r w:rsidRPr="00D517E8">
        <w:t>Women had an active role in Wesley's Methodism, and were encouraged to lead classes. In 1761, he informally allowed Sarah Crosby, one of his converts and a class leader, to preach.</w:t>
      </w:r>
      <w:r>
        <w:t xml:space="preserve"> </w:t>
      </w:r>
      <w:r w:rsidRPr="00D517E8">
        <w:t xml:space="preserve">Because of his charitable nature he died poor, leaving as the result of his life's work 135,000 members and 541 itinerant preachers under the name "Methodist". It has been said that "when John Wesley was carried to </w:t>
      </w:r>
      <w:r w:rsidRPr="00D517E8">
        <w:lastRenderedPageBreak/>
        <w:t>his grave, he left behind him a good library of books, a well-worn clergyman's gown and the Methodist Church.</w:t>
      </w:r>
      <w:r w:rsidR="00F31567">
        <w:t>”</w:t>
      </w:r>
      <w:r>
        <w:t xml:space="preserve"> (Collins, Kenneth J. ed. </w:t>
      </w:r>
      <w:r>
        <w:rPr>
          <w:i/>
          <w:iCs/>
        </w:rPr>
        <w:t>A Wesley Bibliography</w:t>
      </w:r>
      <w:r>
        <w:t xml:space="preserve"> (5th ed, First Fruits Press, 2016). online)</w:t>
      </w:r>
    </w:p>
    <w:p w:rsidR="00CD6EB5" w:rsidRDefault="00CD6EB5" w:rsidP="001470B7">
      <w:pPr>
        <w:pStyle w:val="NormalWeb"/>
        <w:spacing w:before="240" w:beforeAutospacing="0" w:after="240" w:afterAutospacing="0"/>
        <w:ind w:left="0" w:right="0"/>
      </w:pPr>
      <w:r w:rsidRPr="00CD6EB5">
        <w:rPr>
          <w:b/>
        </w:rPr>
        <w:t xml:space="preserve">1736 – Feb 5 – </w:t>
      </w:r>
      <w:r w:rsidRPr="00CD6EB5">
        <w:rPr>
          <w:b/>
          <w:u w:val="single"/>
        </w:rPr>
        <w:t>NC Bertie</w:t>
      </w:r>
      <w:r w:rsidRPr="00CD6EB5">
        <w:rPr>
          <w:b/>
        </w:rPr>
        <w:t xml:space="preserve"> – Admin - Magdalen Carter, widow</w:t>
      </w:r>
      <w:r>
        <w:t xml:space="preserve"> - </w:t>
      </w:r>
      <w:r w:rsidRPr="00CD6EB5">
        <w:t>and Martha, her daughter, of Bertie Precinct NC to Alexander</w:t>
      </w:r>
      <w:r>
        <w:t xml:space="preserve"> Carter</w:t>
      </w:r>
      <w:r w:rsidRPr="00CD6EB5">
        <w:t xml:space="preserve"> of Chowan NC for £3 Va money 350 acres where Thomas Carter dec’d lived , part of a patent to W</w:t>
      </w:r>
      <w:r>
        <w:t>illia</w:t>
      </w:r>
      <w:r w:rsidRPr="00CD6EB5">
        <w:t>m Miles which Thomas Carter bought of W</w:t>
      </w:r>
      <w:r>
        <w:t>illia</w:t>
      </w:r>
      <w:r w:rsidRPr="00CD6EB5">
        <w:t xml:space="preserve">m Cook in 1669. Thomas Carter died in 1709 and left this land by will to Madgalin, his wife, and Martha, his daughter, for their lives and then to Alexander Carter, his son. </w:t>
      </w:r>
      <w:r>
        <w:t>(</w:t>
      </w:r>
      <w:r w:rsidRPr="00CD6EB5">
        <w:t>Isle of Wight Deed Book 5, p 85. NCGSJ 2-125.</w:t>
      </w:r>
      <w:r>
        <w:t>)</w:t>
      </w:r>
    </w:p>
    <w:p w:rsidR="001470B7" w:rsidRDefault="001470B7" w:rsidP="001470B7">
      <w:pPr>
        <w:pStyle w:val="NormalWeb"/>
        <w:spacing w:before="240" w:beforeAutospacing="0" w:after="240" w:afterAutospacing="0"/>
        <w:ind w:left="0" w:right="0"/>
      </w:pPr>
      <w:r>
        <w:rPr>
          <w:b/>
        </w:rPr>
        <w:t xml:space="preserve">1736 </w:t>
      </w:r>
      <w:r w:rsidR="000E0C81">
        <w:rPr>
          <w:b/>
        </w:rPr>
        <w:t xml:space="preserve">- </w:t>
      </w:r>
      <w:r>
        <w:rPr>
          <w:b/>
        </w:rPr>
        <w:t xml:space="preserve">Feb </w:t>
      </w:r>
      <w:r w:rsidRPr="00325212">
        <w:rPr>
          <w:b/>
        </w:rPr>
        <w:t>7</w:t>
      </w:r>
      <w:r>
        <w:rPr>
          <w:b/>
        </w:rPr>
        <w:t xml:space="preserve"> – </w:t>
      </w:r>
      <w:r w:rsidR="000E0C81">
        <w:rPr>
          <w:b/>
          <w:u w:val="single"/>
        </w:rPr>
        <w:t xml:space="preserve">UK </w:t>
      </w:r>
      <w:r w:rsidR="000E0C81" w:rsidRPr="003D7BAA">
        <w:rPr>
          <w:b/>
          <w:u w:val="single"/>
        </w:rPr>
        <w:t>London</w:t>
      </w:r>
      <w:r w:rsidRPr="000E0C81">
        <w:rPr>
          <w:b/>
        </w:rPr>
        <w:t xml:space="preserve"> – </w:t>
      </w:r>
      <w:r w:rsidR="000E0C81" w:rsidRPr="000E0C81">
        <w:rPr>
          <w:b/>
        </w:rPr>
        <w:t xml:space="preserve">Admin – John Knight </w:t>
      </w:r>
      <w:r w:rsidR="000E0C81">
        <w:t xml:space="preserve">- </w:t>
      </w:r>
      <w:r>
        <w:t xml:space="preserve">John Cornthwaite of the Inner Temple, </w:t>
      </w:r>
      <w:r w:rsidRPr="007A417E">
        <w:t>London</w:t>
      </w:r>
      <w:r>
        <w:t xml:space="preserve">, gent, deposes that George Burrington, Esq., of St. James, Westminster, signed an indenture of 9 Jan last conveying land in North Carolina to </w:t>
      </w:r>
      <w:r w:rsidRPr="00325212">
        <w:rPr>
          <w:b/>
        </w:rPr>
        <w:t>Anne Knight</w:t>
      </w:r>
      <w:r>
        <w:t xml:space="preserve"> of Gosfield, Essex, widow and executrix of </w:t>
      </w:r>
      <w:r w:rsidRPr="00325212">
        <w:rPr>
          <w:b/>
        </w:rPr>
        <w:t>John Knight</w:t>
      </w:r>
      <w:r>
        <w:t xml:space="preserve"> of the same. (Coldham: Lord </w:t>
      </w:r>
      <w:r w:rsidRPr="00325212">
        <w:rPr>
          <w:b/>
          <w:i/>
        </w:rPr>
        <w:t>Mayor’s Court of London Depositions 1641-1736</w:t>
      </w:r>
      <w:r>
        <w:t xml:space="preserve">, Natl. Gen. Soc. DC, 1980, p. 11)  </w:t>
      </w:r>
    </w:p>
    <w:p w:rsidR="001470B7" w:rsidRDefault="001470B7" w:rsidP="001470B7">
      <w:pPr>
        <w:pStyle w:val="NormalWeb"/>
        <w:spacing w:before="240" w:beforeAutospacing="0" w:after="240" w:afterAutospacing="0"/>
        <w:ind w:left="0" w:right="0"/>
      </w:pPr>
      <w:r>
        <w:rPr>
          <w:b/>
        </w:rPr>
        <w:t xml:space="preserve">1736 </w:t>
      </w:r>
      <w:r w:rsidR="00A25A01">
        <w:rPr>
          <w:b/>
        </w:rPr>
        <w:t xml:space="preserve">- </w:t>
      </w:r>
      <w:r>
        <w:rPr>
          <w:b/>
        </w:rPr>
        <w:t xml:space="preserve">Mar 12 </w:t>
      </w:r>
      <w:r>
        <w:t xml:space="preserve">– </w:t>
      </w:r>
      <w:r>
        <w:rPr>
          <w:b/>
          <w:u w:val="single"/>
        </w:rPr>
        <w:t>VA</w:t>
      </w:r>
      <w:r w:rsidR="00975B76">
        <w:rPr>
          <w:b/>
          <w:u w:val="single"/>
        </w:rPr>
        <w:t xml:space="preserve"> </w:t>
      </w:r>
      <w:r w:rsidR="00975B76" w:rsidRPr="00B745B7">
        <w:rPr>
          <w:b/>
          <w:u w:val="single"/>
        </w:rPr>
        <w:t>Spotsylvania</w:t>
      </w:r>
      <w:r w:rsidRPr="000E0C81">
        <w:rPr>
          <w:b/>
        </w:rPr>
        <w:t xml:space="preserve"> </w:t>
      </w:r>
      <w:r w:rsidR="00975B76" w:rsidRPr="000E0C81">
        <w:rPr>
          <w:b/>
        </w:rPr>
        <w:t>–</w:t>
      </w:r>
      <w:r w:rsidRPr="000E0C81">
        <w:rPr>
          <w:b/>
        </w:rPr>
        <w:t xml:space="preserve"> </w:t>
      </w:r>
      <w:r w:rsidR="00975B76" w:rsidRPr="000E0C81">
        <w:rPr>
          <w:b/>
        </w:rPr>
        <w:t xml:space="preserve">Admin - </w:t>
      </w:r>
      <w:r w:rsidRPr="000E0C81">
        <w:rPr>
          <w:b/>
        </w:rPr>
        <w:t>John Anderson</w:t>
      </w:r>
      <w:r>
        <w:t xml:space="preserve"> </w:t>
      </w:r>
      <w:r w:rsidR="00975B76">
        <w:t>- O</w:t>
      </w:r>
      <w:r>
        <w:t xml:space="preserve">f </w:t>
      </w:r>
      <w:r w:rsidRPr="007A417E">
        <w:t>King William Co</w:t>
      </w:r>
      <w:r>
        <w:t>. to Robert Williamson of Caroline Co. … 400 a. in Spts. Co., grant</w:t>
      </w:r>
      <w:r w:rsidR="00F31567">
        <w:t>ed</w:t>
      </w:r>
      <w:r>
        <w:t xml:space="preserve"> Anderson by pat. Jan. 10. 1735.  Wit: </w:t>
      </w:r>
      <w:r w:rsidRPr="00F31567">
        <w:rPr>
          <w:b/>
        </w:rPr>
        <w:t xml:space="preserve">John </w:t>
      </w:r>
      <w:r w:rsidR="00975B76" w:rsidRPr="00F31567">
        <w:rPr>
          <w:b/>
        </w:rPr>
        <w:t>Hawley</w:t>
      </w:r>
      <w:r w:rsidR="00975B76">
        <w:t xml:space="preserve"> (</w:t>
      </w:r>
      <w:r>
        <w:t>Haley</w:t>
      </w:r>
      <w:r w:rsidR="00975B76">
        <w:t>)</w:t>
      </w:r>
      <w:r>
        <w:t>, Thomas Sparkes, Thomas Holcomb, Rec June 7 1737. (Crozier 1990, p. 143)</w:t>
      </w:r>
    </w:p>
    <w:p w:rsidR="001470B7" w:rsidRDefault="001470B7" w:rsidP="001470B7">
      <w:pPr>
        <w:pStyle w:val="NormalWeb"/>
        <w:spacing w:before="240" w:beforeAutospacing="0" w:after="240" w:afterAutospacing="0"/>
        <w:ind w:left="0" w:right="0"/>
      </w:pPr>
      <w:r w:rsidRPr="00B745B7">
        <w:rPr>
          <w:b/>
        </w:rPr>
        <w:t xml:space="preserve">1737 </w:t>
      </w:r>
      <w:r w:rsidR="000E0C81">
        <w:rPr>
          <w:b/>
        </w:rPr>
        <w:t xml:space="preserve">- </w:t>
      </w:r>
      <w:r w:rsidRPr="00B745B7">
        <w:rPr>
          <w:b/>
        </w:rPr>
        <w:t xml:space="preserve">Apr 5 </w:t>
      </w:r>
      <w:r>
        <w:t xml:space="preserve">– </w:t>
      </w:r>
      <w:r>
        <w:rPr>
          <w:b/>
          <w:u w:val="single"/>
        </w:rPr>
        <w:t>VA</w:t>
      </w:r>
      <w:r w:rsidR="000E0C81">
        <w:rPr>
          <w:b/>
          <w:u w:val="single"/>
        </w:rPr>
        <w:t xml:space="preserve"> </w:t>
      </w:r>
      <w:r w:rsidR="000E0C81" w:rsidRPr="00B745B7">
        <w:rPr>
          <w:b/>
          <w:u w:val="single"/>
        </w:rPr>
        <w:t>Spotsylvania</w:t>
      </w:r>
      <w:r w:rsidRPr="00602649">
        <w:rPr>
          <w:b/>
        </w:rPr>
        <w:t xml:space="preserve"> – </w:t>
      </w:r>
      <w:r w:rsidR="000E0C81" w:rsidRPr="00602649">
        <w:rPr>
          <w:b/>
        </w:rPr>
        <w:t xml:space="preserve">Admin - </w:t>
      </w:r>
      <w:r w:rsidRPr="00602649">
        <w:rPr>
          <w:b/>
        </w:rPr>
        <w:t>David Moore</w:t>
      </w:r>
      <w:r w:rsidR="00602649" w:rsidRPr="00602649">
        <w:rPr>
          <w:b/>
        </w:rPr>
        <w:t xml:space="preserve"> </w:t>
      </w:r>
      <w:r w:rsidR="00602649">
        <w:t xml:space="preserve">- </w:t>
      </w:r>
      <w:r>
        <w:t xml:space="preserve"> and Sarah, his wife, of Spts. Co., to George Carter of sd. conty. 183. a. in St. Geo. Par., Spts. Col. – part of pat. granted to Larkin Chew, decd., and by him sold Lazarus Tilly, as by deeds, July 4, 1722, and conveyed by sd. Tilly to sd. Moore as by deeds Nov. 2, 1731. Wm. Waller.  (Crozier, 1990, p. 143)</w:t>
      </w:r>
    </w:p>
    <w:p w:rsidR="00A25A01" w:rsidRDefault="00A25A01" w:rsidP="001470B7">
      <w:pPr>
        <w:pStyle w:val="NormalWeb"/>
        <w:spacing w:before="240" w:beforeAutospacing="0" w:after="240" w:afterAutospacing="0"/>
        <w:ind w:left="0" w:right="0"/>
      </w:pPr>
      <w:r w:rsidRPr="00A25A01">
        <w:rPr>
          <w:b/>
        </w:rPr>
        <w:t xml:space="preserve">1737 – May 17 – </w:t>
      </w:r>
      <w:r w:rsidRPr="00A25A01">
        <w:rPr>
          <w:b/>
          <w:u w:val="single"/>
        </w:rPr>
        <w:t>VA Surry</w:t>
      </w:r>
      <w:r w:rsidR="001B368B">
        <w:rPr>
          <w:b/>
          <w:u w:val="single"/>
        </w:rPr>
        <w:t>/Sussex</w:t>
      </w:r>
      <w:r w:rsidRPr="00A25A01">
        <w:rPr>
          <w:b/>
        </w:rPr>
        <w:t xml:space="preserve"> – Admin – William Knight &amp; wife Alice</w:t>
      </w:r>
      <w:r>
        <w:t xml:space="preserve"> – Conveyed 285 acs to Thomas Moore. This was the same land granted to William in 1735. (Harlander, p. i</w:t>
      </w:r>
      <w:r w:rsidR="00F90DF9">
        <w:t>)</w:t>
      </w:r>
      <w:r>
        <w:t xml:space="preserve"> </w:t>
      </w:r>
    </w:p>
    <w:p w:rsidR="00BE2A9A" w:rsidRDefault="00BE2A9A" w:rsidP="001470B7">
      <w:pPr>
        <w:pStyle w:val="NormalWeb"/>
        <w:spacing w:before="240" w:beforeAutospacing="0" w:after="240" w:afterAutospacing="0"/>
        <w:ind w:left="0" w:right="0"/>
      </w:pPr>
      <w:r w:rsidRPr="00BE2A9A">
        <w:rPr>
          <w:b/>
        </w:rPr>
        <w:t xml:space="preserve">1737 – Jul 6 – </w:t>
      </w:r>
      <w:r w:rsidRPr="00BE2A9A">
        <w:rPr>
          <w:b/>
          <w:u w:val="single"/>
        </w:rPr>
        <w:t>VA Stafford</w:t>
      </w:r>
      <w:r w:rsidRPr="00BE2A9A">
        <w:rPr>
          <w:b/>
        </w:rPr>
        <w:t xml:space="preserve"> – Mar – Jane Knight to John Demsoe</w:t>
      </w:r>
      <w:r>
        <w:t>. (FHL Film Number 1036122) Note: Also recorded in King George County.</w:t>
      </w:r>
    </w:p>
    <w:p w:rsidR="001470B7" w:rsidRDefault="001470B7" w:rsidP="001470B7">
      <w:pPr>
        <w:pStyle w:val="NormalWeb"/>
        <w:spacing w:before="240" w:beforeAutospacing="0" w:after="240" w:afterAutospacing="0"/>
        <w:ind w:left="0" w:right="0"/>
      </w:pPr>
      <w:r>
        <w:rPr>
          <w:b/>
        </w:rPr>
        <w:t xml:space="preserve">1738 </w:t>
      </w:r>
      <w:r w:rsidR="00602649">
        <w:rPr>
          <w:b/>
        </w:rPr>
        <w:t xml:space="preserve">- </w:t>
      </w:r>
      <w:r>
        <w:rPr>
          <w:b/>
        </w:rPr>
        <w:t xml:space="preserve">Jan 2 </w:t>
      </w:r>
      <w:r>
        <w:t xml:space="preserve">– </w:t>
      </w:r>
      <w:r>
        <w:rPr>
          <w:b/>
          <w:u w:val="single"/>
        </w:rPr>
        <w:t>VA</w:t>
      </w:r>
      <w:r w:rsidR="00602649">
        <w:rPr>
          <w:b/>
          <w:u w:val="single"/>
        </w:rPr>
        <w:t xml:space="preserve"> </w:t>
      </w:r>
      <w:r w:rsidR="00602649" w:rsidRPr="00677933">
        <w:rPr>
          <w:b/>
          <w:u w:val="single"/>
        </w:rPr>
        <w:t>Hanover</w:t>
      </w:r>
      <w:r w:rsidRPr="00602649">
        <w:rPr>
          <w:b/>
        </w:rPr>
        <w:t xml:space="preserve"> – </w:t>
      </w:r>
      <w:r w:rsidR="00602649" w:rsidRPr="00602649">
        <w:rPr>
          <w:b/>
        </w:rPr>
        <w:t xml:space="preserve">Admin - </w:t>
      </w:r>
      <w:r w:rsidRPr="00602649">
        <w:rPr>
          <w:b/>
        </w:rPr>
        <w:t>James Coleman</w:t>
      </w:r>
      <w:r w:rsidR="00602649">
        <w:t xml:space="preserve"> – Land patent for</w:t>
      </w:r>
      <w:r>
        <w:t xml:space="preserve"> 400 acs. Bet. The 2 ledges of Mountains; adj. Mr. Henry McKillikett, William Carr &amp; Majr. Carr. (A second patent close to the first on the same page.) (Nugent IV, p. 147)</w:t>
      </w:r>
    </w:p>
    <w:p w:rsidR="001470B7" w:rsidRDefault="001470B7" w:rsidP="001470B7">
      <w:pPr>
        <w:pStyle w:val="NormalWeb"/>
        <w:spacing w:before="240" w:beforeAutospacing="0" w:after="240" w:afterAutospacing="0"/>
        <w:ind w:left="0" w:right="0"/>
      </w:pPr>
      <w:r>
        <w:rPr>
          <w:b/>
        </w:rPr>
        <w:t xml:space="preserve">1738 </w:t>
      </w:r>
      <w:r w:rsidR="00602649">
        <w:rPr>
          <w:b/>
        </w:rPr>
        <w:t xml:space="preserve">- </w:t>
      </w:r>
      <w:r>
        <w:rPr>
          <w:b/>
        </w:rPr>
        <w:t xml:space="preserve">Jan 2 </w:t>
      </w:r>
      <w:r>
        <w:t xml:space="preserve">– </w:t>
      </w:r>
      <w:r>
        <w:rPr>
          <w:b/>
          <w:u w:val="single"/>
        </w:rPr>
        <w:t>VA</w:t>
      </w:r>
      <w:r w:rsidR="00602649">
        <w:rPr>
          <w:b/>
          <w:u w:val="single"/>
        </w:rPr>
        <w:t xml:space="preserve"> </w:t>
      </w:r>
      <w:r w:rsidR="00602649" w:rsidRPr="00677933">
        <w:rPr>
          <w:b/>
          <w:u w:val="single"/>
        </w:rPr>
        <w:t>Amelia</w:t>
      </w:r>
      <w:r w:rsidRPr="00602649">
        <w:rPr>
          <w:b/>
        </w:rPr>
        <w:t xml:space="preserve"> – </w:t>
      </w:r>
      <w:r w:rsidR="00602649" w:rsidRPr="00602649">
        <w:rPr>
          <w:b/>
        </w:rPr>
        <w:t xml:space="preserve">Admin - </w:t>
      </w:r>
      <w:r w:rsidRPr="00602649">
        <w:rPr>
          <w:b/>
        </w:rPr>
        <w:t>William Coleman</w:t>
      </w:r>
      <w:r>
        <w:t xml:space="preserve"> </w:t>
      </w:r>
      <w:r w:rsidR="00602649">
        <w:t xml:space="preserve"> - Land patent for </w:t>
      </w:r>
      <w:r>
        <w:t xml:space="preserve">202 acs upper side of the Great Br. Of Winticomaick Cr. Adj. His own, Tucker, Judkin &amp; </w:t>
      </w:r>
      <w:r w:rsidR="00975B76">
        <w:t>Bevill (</w:t>
      </w:r>
      <w:r>
        <w:t>Beavill</w:t>
      </w:r>
      <w:r w:rsidR="00975B76">
        <w:t>)</w:t>
      </w:r>
      <w:r>
        <w:t>. (Nugent IV, p. 148)</w:t>
      </w:r>
    </w:p>
    <w:p w:rsidR="001470B7" w:rsidRDefault="001470B7" w:rsidP="001470B7">
      <w:pPr>
        <w:pStyle w:val="NormalWeb"/>
        <w:spacing w:before="240" w:beforeAutospacing="0" w:after="240" w:afterAutospacing="0"/>
        <w:ind w:left="0" w:right="0"/>
      </w:pPr>
      <w:r>
        <w:rPr>
          <w:b/>
        </w:rPr>
        <w:t xml:space="preserve">1738 </w:t>
      </w:r>
      <w:r w:rsidR="00975B76">
        <w:rPr>
          <w:b/>
        </w:rPr>
        <w:t xml:space="preserve">- </w:t>
      </w:r>
      <w:r>
        <w:rPr>
          <w:b/>
        </w:rPr>
        <w:t xml:space="preserve">Feb 9 </w:t>
      </w:r>
      <w:r>
        <w:t xml:space="preserve">– </w:t>
      </w:r>
      <w:r>
        <w:rPr>
          <w:b/>
          <w:u w:val="single"/>
        </w:rPr>
        <w:t>VA</w:t>
      </w:r>
      <w:r w:rsidR="00975B76">
        <w:rPr>
          <w:b/>
          <w:u w:val="single"/>
        </w:rPr>
        <w:t xml:space="preserve"> </w:t>
      </w:r>
      <w:r w:rsidR="00975B76" w:rsidRPr="00677933">
        <w:rPr>
          <w:b/>
          <w:u w:val="single"/>
        </w:rPr>
        <w:t>Henrico</w:t>
      </w:r>
      <w:r w:rsidRPr="00975B76">
        <w:rPr>
          <w:b/>
        </w:rPr>
        <w:t xml:space="preserve"> – </w:t>
      </w:r>
      <w:r w:rsidR="00975B76" w:rsidRPr="00975B76">
        <w:rPr>
          <w:b/>
        </w:rPr>
        <w:t xml:space="preserve">Admin - </w:t>
      </w:r>
      <w:r w:rsidRPr="00975B76">
        <w:rPr>
          <w:b/>
        </w:rPr>
        <w:t>John Farmer</w:t>
      </w:r>
      <w:r w:rsidR="00975B76">
        <w:t xml:space="preserve"> – Land patent for</w:t>
      </w:r>
      <w:r>
        <w:t xml:space="preserve"> 400 acs. S side of James Riv., crossing a Br. </w:t>
      </w:r>
      <w:r w:rsidR="00602649">
        <w:t>o</w:t>
      </w:r>
      <w:r>
        <w:t>f the licking Br of falling Cr., adj. Col. William Byrd. (Nugent IV, p. 151)</w:t>
      </w:r>
      <w:r w:rsidR="00602649">
        <w:t xml:space="preserve">  </w:t>
      </w:r>
    </w:p>
    <w:p w:rsidR="001470B7" w:rsidRDefault="001470B7" w:rsidP="001470B7">
      <w:pPr>
        <w:pStyle w:val="NormalWeb"/>
        <w:spacing w:before="240" w:beforeAutospacing="0" w:after="240" w:afterAutospacing="0"/>
        <w:ind w:left="0" w:right="0"/>
      </w:pPr>
      <w:r>
        <w:rPr>
          <w:b/>
        </w:rPr>
        <w:t xml:space="preserve">1738 </w:t>
      </w:r>
      <w:r w:rsidR="00602649">
        <w:rPr>
          <w:b/>
        </w:rPr>
        <w:t xml:space="preserve">- </w:t>
      </w:r>
      <w:r>
        <w:rPr>
          <w:b/>
        </w:rPr>
        <w:t xml:space="preserve">Jul 20 </w:t>
      </w:r>
      <w:r>
        <w:t xml:space="preserve">– </w:t>
      </w:r>
      <w:r>
        <w:rPr>
          <w:b/>
          <w:u w:val="single"/>
        </w:rPr>
        <w:t>VA</w:t>
      </w:r>
      <w:r w:rsidR="004707F0">
        <w:rPr>
          <w:b/>
          <w:u w:val="single"/>
        </w:rPr>
        <w:t xml:space="preserve"> </w:t>
      </w:r>
      <w:r w:rsidR="004707F0" w:rsidRPr="00677933">
        <w:rPr>
          <w:b/>
          <w:u w:val="single"/>
        </w:rPr>
        <w:t>Goochland</w:t>
      </w:r>
      <w:r w:rsidRPr="00602649">
        <w:rPr>
          <w:b/>
        </w:rPr>
        <w:t xml:space="preserve"> – </w:t>
      </w:r>
      <w:r w:rsidR="00602649" w:rsidRPr="00602649">
        <w:rPr>
          <w:b/>
        </w:rPr>
        <w:t xml:space="preserve">Admin - </w:t>
      </w:r>
      <w:r w:rsidRPr="00602649">
        <w:rPr>
          <w:b/>
        </w:rPr>
        <w:t>John Carter Esq</w:t>
      </w:r>
      <w:r w:rsidR="00602649">
        <w:t xml:space="preserve"> – Land patent for</w:t>
      </w:r>
      <w:r>
        <w:t xml:space="preserve"> 10,000 acs near to the blue Mountains on both sides of Piny Riv. &amp; Buffaloe Riv., W </w:t>
      </w:r>
      <w:r>
        <w:lastRenderedPageBreak/>
        <w:t>side of a small Run of Buffaloe Riv., W side of Stone-house Cr., crossing a Bent of Buffaloe Cr. (Nugent IV, p. 166)</w:t>
      </w:r>
    </w:p>
    <w:p w:rsidR="001470B7" w:rsidRDefault="001470B7" w:rsidP="001470B7">
      <w:pPr>
        <w:pStyle w:val="NormalWeb"/>
        <w:spacing w:before="240" w:beforeAutospacing="0" w:after="240" w:afterAutospacing="0"/>
        <w:ind w:left="0" w:right="0"/>
      </w:pPr>
      <w:r>
        <w:rPr>
          <w:b/>
        </w:rPr>
        <w:t xml:space="preserve">1738 </w:t>
      </w:r>
      <w:r w:rsidR="00602649">
        <w:rPr>
          <w:b/>
        </w:rPr>
        <w:t xml:space="preserve">- </w:t>
      </w:r>
      <w:r>
        <w:rPr>
          <w:b/>
        </w:rPr>
        <w:t xml:space="preserve">Jul 20 </w:t>
      </w:r>
      <w:r>
        <w:t xml:space="preserve">– </w:t>
      </w:r>
      <w:r>
        <w:rPr>
          <w:b/>
          <w:u w:val="single"/>
        </w:rPr>
        <w:t>VA</w:t>
      </w:r>
      <w:r w:rsidR="004707F0">
        <w:rPr>
          <w:b/>
          <w:u w:val="single"/>
        </w:rPr>
        <w:t xml:space="preserve"> </w:t>
      </w:r>
      <w:r w:rsidR="004707F0" w:rsidRPr="00EE77E7">
        <w:rPr>
          <w:b/>
          <w:u w:val="single"/>
        </w:rPr>
        <w:t>Goochland</w:t>
      </w:r>
      <w:r w:rsidRPr="00602649">
        <w:rPr>
          <w:b/>
        </w:rPr>
        <w:t xml:space="preserve"> – </w:t>
      </w:r>
      <w:r w:rsidR="00602649" w:rsidRPr="00602649">
        <w:rPr>
          <w:b/>
        </w:rPr>
        <w:t xml:space="preserve">Admin - </w:t>
      </w:r>
      <w:r w:rsidRPr="00602649">
        <w:rPr>
          <w:b/>
        </w:rPr>
        <w:t>Robert Lewis Gent</w:t>
      </w:r>
      <w:r w:rsidR="00602649">
        <w:t xml:space="preserve"> – Land patent for</w:t>
      </w:r>
      <w:r>
        <w:t xml:space="preserve"> 5,200 acs in the North Garden on the head of the North br. Of Hard War Riv., adj. Robert Davis. (Nugent IV, p. 168)</w:t>
      </w:r>
    </w:p>
    <w:p w:rsidR="001470B7" w:rsidRDefault="001470B7" w:rsidP="001470B7">
      <w:pPr>
        <w:pStyle w:val="NormalWeb"/>
        <w:spacing w:before="240" w:beforeAutospacing="0" w:after="240" w:afterAutospacing="0"/>
        <w:ind w:left="0" w:right="0"/>
      </w:pPr>
      <w:r>
        <w:rPr>
          <w:b/>
        </w:rPr>
        <w:t xml:space="preserve">1738 </w:t>
      </w:r>
      <w:r w:rsidR="00602649">
        <w:rPr>
          <w:b/>
        </w:rPr>
        <w:t xml:space="preserve">- </w:t>
      </w:r>
      <w:r>
        <w:rPr>
          <w:b/>
        </w:rPr>
        <w:t xml:space="preserve">Jul 20 </w:t>
      </w:r>
      <w:r>
        <w:t xml:space="preserve">– </w:t>
      </w:r>
      <w:r>
        <w:rPr>
          <w:b/>
          <w:u w:val="single"/>
        </w:rPr>
        <w:t>VA</w:t>
      </w:r>
      <w:r w:rsidR="00602649">
        <w:rPr>
          <w:b/>
          <w:u w:val="single"/>
        </w:rPr>
        <w:t xml:space="preserve"> </w:t>
      </w:r>
      <w:r w:rsidR="00602649" w:rsidRPr="00EE77E7">
        <w:rPr>
          <w:b/>
          <w:u w:val="single"/>
        </w:rPr>
        <w:t>Goochland</w:t>
      </w:r>
      <w:r w:rsidRPr="00602649">
        <w:rPr>
          <w:b/>
        </w:rPr>
        <w:t xml:space="preserve"> – </w:t>
      </w:r>
      <w:r w:rsidR="00602649" w:rsidRPr="00602649">
        <w:rPr>
          <w:b/>
        </w:rPr>
        <w:t xml:space="preserve">Admin - </w:t>
      </w:r>
      <w:r w:rsidRPr="00602649">
        <w:rPr>
          <w:b/>
        </w:rPr>
        <w:t>Young Stokes</w:t>
      </w:r>
      <w:r w:rsidR="00602649">
        <w:t xml:space="preserve"> – Land patent for</w:t>
      </w:r>
      <w:r>
        <w:t xml:space="preserve"> 263 acs bet. Deep Cr. &amp; Appamattox Riv., W side of Watson’s br. Of Deep Cr; adj. Francis Eppes ded’d &amp; Henry Anderson dec’d &amp; sd Young Stokes. (Nugent IV, p. 167)</w:t>
      </w:r>
    </w:p>
    <w:p w:rsidR="001470B7" w:rsidRDefault="001470B7" w:rsidP="001470B7">
      <w:pPr>
        <w:pStyle w:val="NormalWeb"/>
        <w:spacing w:before="240" w:beforeAutospacing="0" w:after="240" w:afterAutospacing="0"/>
        <w:ind w:left="0" w:right="0"/>
      </w:pPr>
      <w:r>
        <w:rPr>
          <w:b/>
        </w:rPr>
        <w:t xml:space="preserve">1738 </w:t>
      </w:r>
      <w:r w:rsidR="00602649">
        <w:rPr>
          <w:b/>
        </w:rPr>
        <w:t xml:space="preserve">- </w:t>
      </w:r>
      <w:r>
        <w:rPr>
          <w:b/>
        </w:rPr>
        <w:t xml:space="preserve">Jul 20 </w:t>
      </w:r>
      <w:r>
        <w:t xml:space="preserve">– </w:t>
      </w:r>
      <w:r>
        <w:rPr>
          <w:b/>
          <w:u w:val="single"/>
        </w:rPr>
        <w:t>VA</w:t>
      </w:r>
      <w:r w:rsidR="00602649">
        <w:rPr>
          <w:b/>
          <w:u w:val="single"/>
        </w:rPr>
        <w:t xml:space="preserve"> </w:t>
      </w:r>
      <w:r w:rsidR="00602649" w:rsidRPr="00EE77E7">
        <w:rPr>
          <w:b/>
          <w:u w:val="single"/>
        </w:rPr>
        <w:t>Henrico</w:t>
      </w:r>
      <w:r w:rsidRPr="00602649">
        <w:rPr>
          <w:b/>
        </w:rPr>
        <w:t xml:space="preserve"> – </w:t>
      </w:r>
      <w:r w:rsidR="00602649" w:rsidRPr="00602649">
        <w:rPr>
          <w:b/>
        </w:rPr>
        <w:t xml:space="preserve">Admin - </w:t>
      </w:r>
      <w:r w:rsidRPr="00602649">
        <w:rPr>
          <w:b/>
        </w:rPr>
        <w:t>William Bass</w:t>
      </w:r>
      <w:r w:rsidR="00602649">
        <w:t xml:space="preserve"> – Land patent for</w:t>
      </w:r>
      <w:r>
        <w:t xml:space="preserve"> 800 acs. On N side of the East br. Of Skin Quarter Cr., on the Co. Line adj. Edward Haskins &amp; Flournoy. (Nugent IV, p. 170)</w:t>
      </w:r>
    </w:p>
    <w:p w:rsidR="001470B7" w:rsidRDefault="001470B7" w:rsidP="001470B7">
      <w:pPr>
        <w:pStyle w:val="NormalWeb"/>
        <w:spacing w:before="240" w:beforeAutospacing="0" w:after="240" w:afterAutospacing="0"/>
        <w:ind w:left="0" w:right="0"/>
      </w:pPr>
      <w:r>
        <w:rPr>
          <w:b/>
        </w:rPr>
        <w:t xml:space="preserve">1738 </w:t>
      </w:r>
      <w:r w:rsidR="00602649">
        <w:rPr>
          <w:b/>
        </w:rPr>
        <w:t xml:space="preserve">- </w:t>
      </w:r>
      <w:r>
        <w:rPr>
          <w:b/>
        </w:rPr>
        <w:t xml:space="preserve">Jul 20 </w:t>
      </w:r>
      <w:r>
        <w:t xml:space="preserve">– </w:t>
      </w:r>
      <w:r>
        <w:rPr>
          <w:b/>
          <w:u w:val="single"/>
        </w:rPr>
        <w:t>VA</w:t>
      </w:r>
      <w:r w:rsidR="00602649">
        <w:rPr>
          <w:b/>
          <w:u w:val="single"/>
        </w:rPr>
        <w:t xml:space="preserve"> </w:t>
      </w:r>
      <w:r w:rsidR="00602649" w:rsidRPr="003F6B9A">
        <w:rPr>
          <w:b/>
          <w:u w:val="single"/>
        </w:rPr>
        <w:t>Henrico</w:t>
      </w:r>
      <w:r w:rsidRPr="00602649">
        <w:rPr>
          <w:b/>
        </w:rPr>
        <w:t xml:space="preserve"> – </w:t>
      </w:r>
      <w:r w:rsidR="00602649" w:rsidRPr="00602649">
        <w:rPr>
          <w:b/>
        </w:rPr>
        <w:t xml:space="preserve">Admin - </w:t>
      </w:r>
      <w:r w:rsidRPr="00602649">
        <w:rPr>
          <w:b/>
        </w:rPr>
        <w:t>Thomas Bass</w:t>
      </w:r>
      <w:r>
        <w:t xml:space="preserve"> </w:t>
      </w:r>
      <w:r w:rsidR="00602649">
        <w:t xml:space="preserve">– Land patent for </w:t>
      </w:r>
      <w:r>
        <w:t>320 acs on the S side of Skin Quarter Cr., W side of Horsepen br; adj Edward H</w:t>
      </w:r>
      <w:r w:rsidR="00F31567">
        <w:t>o</w:t>
      </w:r>
      <w:r>
        <w:t>skins &amp; James Gates. (Nugent IV, p. 170)</w:t>
      </w:r>
    </w:p>
    <w:p w:rsidR="001470B7" w:rsidRDefault="001470B7" w:rsidP="001470B7">
      <w:pPr>
        <w:pStyle w:val="NormalWeb"/>
        <w:spacing w:before="240" w:beforeAutospacing="0" w:after="240" w:afterAutospacing="0"/>
        <w:ind w:left="0" w:right="0"/>
      </w:pPr>
      <w:r>
        <w:rPr>
          <w:b/>
        </w:rPr>
        <w:t xml:space="preserve">1739 </w:t>
      </w:r>
      <w:r w:rsidR="005F41C3">
        <w:rPr>
          <w:b/>
        </w:rPr>
        <w:t xml:space="preserve">- </w:t>
      </w:r>
      <w:r>
        <w:rPr>
          <w:b/>
        </w:rPr>
        <w:t xml:space="preserve">Feb 2 </w:t>
      </w:r>
      <w:r>
        <w:t>–</w:t>
      </w:r>
      <w:r>
        <w:rPr>
          <w:b/>
          <w:u w:val="single"/>
        </w:rPr>
        <w:t>NC</w:t>
      </w:r>
      <w:r w:rsidR="005F41C3">
        <w:rPr>
          <w:b/>
          <w:u w:val="single"/>
        </w:rPr>
        <w:t xml:space="preserve"> </w:t>
      </w:r>
      <w:r w:rsidR="005F41C3" w:rsidRPr="00CB4743">
        <w:rPr>
          <w:b/>
          <w:u w:val="single"/>
        </w:rPr>
        <w:t>Bertie</w:t>
      </w:r>
      <w:r w:rsidRPr="005F41C3">
        <w:rPr>
          <w:b/>
        </w:rPr>
        <w:t xml:space="preserve"> </w:t>
      </w:r>
      <w:r w:rsidR="005F41C3" w:rsidRPr="005F41C3">
        <w:rPr>
          <w:b/>
        </w:rPr>
        <w:t>–</w:t>
      </w:r>
      <w:r w:rsidRPr="005F41C3">
        <w:rPr>
          <w:b/>
        </w:rPr>
        <w:t xml:space="preserve"> </w:t>
      </w:r>
      <w:r w:rsidR="005F41C3" w:rsidRPr="005F41C3">
        <w:rPr>
          <w:b/>
        </w:rPr>
        <w:t xml:space="preserve">Admin - </w:t>
      </w:r>
      <w:r w:rsidRPr="00A447DC">
        <w:rPr>
          <w:b/>
        </w:rPr>
        <w:t>William Knight</w:t>
      </w:r>
      <w:r>
        <w:t xml:space="preserve"> </w:t>
      </w:r>
      <w:r w:rsidR="005F41C3">
        <w:t>- W</w:t>
      </w:r>
      <w:r>
        <w:t xml:space="preserve">itness to deed of land at mouth of Blundering Branch at Catawatskey Swamp between John Browne and John Battle. Also Witnessed by </w:t>
      </w:r>
      <w:r w:rsidRPr="00CB4743">
        <w:rPr>
          <w:b/>
        </w:rPr>
        <w:t>Isaac Carter</w:t>
      </w:r>
      <w:r>
        <w:t>. (</w:t>
      </w:r>
      <w:r w:rsidR="005F41C3">
        <w:t xml:space="preserve">Bell, </w:t>
      </w:r>
      <w:r>
        <w:t>p. 156)</w:t>
      </w:r>
    </w:p>
    <w:p w:rsidR="00C91654" w:rsidRDefault="00C91654" w:rsidP="00C91654">
      <w:pPr>
        <w:pStyle w:val="NormalWeb"/>
        <w:spacing w:before="240" w:after="240"/>
        <w:ind w:left="0"/>
      </w:pPr>
      <w:r w:rsidRPr="00C91654">
        <w:rPr>
          <w:b/>
        </w:rPr>
        <w:t xml:space="preserve">1739 – Feb 12 – </w:t>
      </w:r>
      <w:r w:rsidRPr="00C91654">
        <w:rPr>
          <w:b/>
          <w:u w:val="single"/>
        </w:rPr>
        <w:t>NC Bertie</w:t>
      </w:r>
      <w:r w:rsidRPr="00C91654">
        <w:rPr>
          <w:b/>
        </w:rPr>
        <w:t xml:space="preserve"> – Will Robert Foster</w:t>
      </w:r>
      <w:r>
        <w:t xml:space="preserve"> -  Item: I give and bequeath unto my grandson John Brown the plantation whereon I now live as farr as my mill dam and so right across to the head line after the death of my beloved wife</w:t>
      </w:r>
      <w:r>
        <w:br/>
        <w:t>*Item: I also give to my granddaughter Ann Brown the remainder of my land above the Mill Dam excepting timber and dirt sufficient dirt to maintain the mill.</w:t>
      </w:r>
      <w:r>
        <w:br/>
        <w:t>*Item: I give to William Night (Knight) my shop and all my smith's tools and my curring knife and my fleshing knife, and my water mill.</w:t>
      </w:r>
      <w:r>
        <w:br/>
        <w:t>*Item: I give and bequeath unto my two grandchildren, Jemima Cotton and Susanna Cotton the tract of land joining on Elm Swamp and Meherin Creek to be equally divided from the bottom of the neck to the head line. Jemima to have her part joyning the Creek.</w:t>
      </w:r>
      <w:r>
        <w:br/>
        <w:t>*Item: I give and bequeath to my son-in-law Alexander Cotton my hunting gun, etc...</w:t>
      </w:r>
      <w:r>
        <w:br/>
        <w:t>*Item: I give to my grandaughter Susanna Cotton my negro boy Pompey.</w:t>
      </w:r>
      <w:r>
        <w:br/>
        <w:t xml:space="preserve">*Item: I also give to the child my </w:t>
      </w:r>
      <w:r w:rsidRPr="009E0616">
        <w:rPr>
          <w:b/>
        </w:rPr>
        <w:t>daughter Ann</w:t>
      </w:r>
      <w:r>
        <w:t xml:space="preserve"> is now with child with, my negro wench Sue.</w:t>
      </w:r>
      <w:r>
        <w:br/>
        <w:t xml:space="preserve">*Item: I give to John Brown and Alexander Cotton and </w:t>
      </w:r>
      <w:r w:rsidRPr="009E0616">
        <w:rPr>
          <w:b/>
        </w:rPr>
        <w:t>Wiilliam Knight</w:t>
      </w:r>
      <w:r>
        <w:t xml:space="preserve"> my Whip saw.</w:t>
      </w:r>
      <w:r>
        <w:br/>
        <w:t>*Item: I give unto my granddaughter Mary Brown my negro fellow Ned.</w:t>
      </w:r>
      <w:r>
        <w:br/>
        <w:t xml:space="preserve">*Item: I give and bequeath to </w:t>
      </w:r>
      <w:r w:rsidRPr="009E0616">
        <w:rPr>
          <w:b/>
        </w:rPr>
        <w:t>my wife's grandson William Knight</w:t>
      </w:r>
      <w:r>
        <w:t xml:space="preserve"> two cows and calves and one gun called the India. Gun; I mean the son of John Knight.</w:t>
      </w:r>
      <w:r>
        <w:br/>
        <w:t>*Item: I also lend to my beloved wife all the rest of my moveable Estate during her natural life and then to be equally divided between John Brown, Alexander Cotton and William Knight.</w:t>
      </w:r>
    </w:p>
    <w:p w:rsidR="001470B7" w:rsidRDefault="001470B7" w:rsidP="001470B7">
      <w:pPr>
        <w:pStyle w:val="NormalWeb"/>
        <w:spacing w:before="240" w:beforeAutospacing="0" w:after="240" w:afterAutospacing="0"/>
        <w:ind w:left="0" w:right="0"/>
      </w:pPr>
      <w:r>
        <w:rPr>
          <w:b/>
        </w:rPr>
        <w:t xml:space="preserve">1739 </w:t>
      </w:r>
      <w:r w:rsidR="002C15B5">
        <w:rPr>
          <w:b/>
        </w:rPr>
        <w:t xml:space="preserve">- </w:t>
      </w:r>
      <w:r>
        <w:rPr>
          <w:b/>
        </w:rPr>
        <w:t xml:space="preserve">Feb </w:t>
      </w:r>
      <w:r>
        <w:t xml:space="preserve">– </w:t>
      </w:r>
      <w:r w:rsidRPr="008B6639">
        <w:rPr>
          <w:b/>
          <w:u w:val="single"/>
        </w:rPr>
        <w:t>VA</w:t>
      </w:r>
      <w:r w:rsidR="002C15B5">
        <w:rPr>
          <w:b/>
          <w:u w:val="single"/>
        </w:rPr>
        <w:t xml:space="preserve"> </w:t>
      </w:r>
      <w:r w:rsidR="002C15B5" w:rsidRPr="008B6639">
        <w:rPr>
          <w:b/>
          <w:u w:val="single"/>
        </w:rPr>
        <w:t>Goochland</w:t>
      </w:r>
      <w:r w:rsidRPr="00602649">
        <w:rPr>
          <w:b/>
        </w:rPr>
        <w:t xml:space="preserve"> – </w:t>
      </w:r>
      <w:r w:rsidR="002C15B5" w:rsidRPr="00602649">
        <w:rPr>
          <w:b/>
        </w:rPr>
        <w:t>Admin – Frances Woodson</w:t>
      </w:r>
      <w:r w:rsidR="002C15B5">
        <w:t xml:space="preserve"> - </w:t>
      </w:r>
      <w:r>
        <w:t xml:space="preserve">Court: </w:t>
      </w:r>
      <w:r w:rsidRPr="00220D81">
        <w:t xml:space="preserve">Patrick Napier and Rene Napier, with Frances, wife of Benjamin Woodson, all of Goochland, were charged with the kidnapping of Martha Claiborne, an orphan minor of Thomas </w:t>
      </w:r>
      <w:r w:rsidRPr="00220D81">
        <w:lastRenderedPageBreak/>
        <w:t xml:space="preserve">Claiborne.  She was, at the time of the alleged abduction, living with her sister and brother-in-law, Joseph and Frances (Claiborne) Thompson.  Frances Woodson was found not guilty.  </w:t>
      </w:r>
      <w:r>
        <w:t>T</w:t>
      </w:r>
      <w:r w:rsidRPr="00220D81">
        <w:t xml:space="preserve">he two Napier's involved were </w:t>
      </w:r>
      <w:r>
        <w:t xml:space="preserve">Frances Woodson’s </w:t>
      </w:r>
      <w:r w:rsidRPr="00220D81">
        <w:t>brothers.  No animosity seems to have resulted. A couple of years later, Martha Claiborne married Patrick Napier, one of her accused abductors.</w:t>
      </w:r>
      <w:r w:rsidR="00EE5777">
        <w:t xml:space="preserve"> (This record is not yet verified; handle with caution.</w:t>
      </w:r>
      <w:r w:rsidR="00F31567">
        <w:t xml:space="preserve"> If you know the source, send it to me please</w:t>
      </w:r>
      <w:r w:rsidR="00E46F06">
        <w:t>; it was too interesting to omit</w:t>
      </w:r>
      <w:r w:rsidR="00F31567">
        <w:t>.</w:t>
      </w:r>
      <w:r w:rsidR="00EE5777">
        <w:t>)</w:t>
      </w:r>
    </w:p>
    <w:p w:rsidR="001470B7" w:rsidRDefault="001470B7" w:rsidP="001470B7">
      <w:pPr>
        <w:pStyle w:val="NormalWeb"/>
        <w:spacing w:before="240" w:beforeAutospacing="0" w:after="240" w:afterAutospacing="0"/>
        <w:ind w:left="0" w:right="0"/>
      </w:pPr>
      <w:r w:rsidRPr="00602649">
        <w:rPr>
          <w:b/>
        </w:rPr>
        <w:t xml:space="preserve">1739 </w:t>
      </w:r>
      <w:r w:rsidR="00602649" w:rsidRPr="00602649">
        <w:rPr>
          <w:b/>
        </w:rPr>
        <w:t xml:space="preserve">- </w:t>
      </w:r>
      <w:r w:rsidRPr="00602649">
        <w:rPr>
          <w:b/>
        </w:rPr>
        <w:t xml:space="preserve">Mar 20 </w:t>
      </w:r>
      <w:r w:rsidRPr="00602649">
        <w:t xml:space="preserve">– </w:t>
      </w:r>
      <w:r w:rsidRPr="00602649">
        <w:rPr>
          <w:b/>
          <w:u w:val="single"/>
        </w:rPr>
        <w:t>VA</w:t>
      </w:r>
      <w:r w:rsidR="00602649" w:rsidRPr="00602649">
        <w:rPr>
          <w:b/>
          <w:u w:val="single"/>
        </w:rPr>
        <w:t xml:space="preserve"> </w:t>
      </w:r>
      <w:r w:rsidR="00602649" w:rsidRPr="00A54E80">
        <w:rPr>
          <w:b/>
          <w:u w:val="single"/>
        </w:rPr>
        <w:t>Hanover</w:t>
      </w:r>
      <w:r w:rsidRPr="00602649">
        <w:rPr>
          <w:b/>
        </w:rPr>
        <w:t xml:space="preserve"> – </w:t>
      </w:r>
      <w:r w:rsidR="00602649" w:rsidRPr="00602649">
        <w:rPr>
          <w:b/>
        </w:rPr>
        <w:t xml:space="preserve">Admin - </w:t>
      </w:r>
      <w:r w:rsidRPr="00602649">
        <w:rPr>
          <w:b/>
        </w:rPr>
        <w:t>Ann Johnson</w:t>
      </w:r>
      <w:r w:rsidR="00602649" w:rsidRPr="00602649">
        <w:t xml:space="preserve"> – Land patent for</w:t>
      </w:r>
      <w:r w:rsidRPr="00602649">
        <w:t xml:space="preserve"> 400 acs. </w:t>
      </w:r>
      <w:r>
        <w:t xml:space="preserve">On both sides of the South Anna Riv., adj. Col. Nicholas Meriwether. (Nugent IV, p. 186) </w:t>
      </w:r>
    </w:p>
    <w:p w:rsidR="001470B7" w:rsidRDefault="001470B7" w:rsidP="001470B7">
      <w:pPr>
        <w:pStyle w:val="NormalWeb"/>
        <w:spacing w:before="240" w:beforeAutospacing="0" w:after="240" w:afterAutospacing="0"/>
        <w:ind w:left="0" w:right="0"/>
      </w:pPr>
      <w:r>
        <w:rPr>
          <w:b/>
        </w:rPr>
        <w:t xml:space="preserve">1739 </w:t>
      </w:r>
      <w:r w:rsidR="005856ED">
        <w:rPr>
          <w:b/>
        </w:rPr>
        <w:t xml:space="preserve">- </w:t>
      </w:r>
      <w:r>
        <w:rPr>
          <w:b/>
        </w:rPr>
        <w:t xml:space="preserve">Jun 7 </w:t>
      </w:r>
      <w:r>
        <w:t xml:space="preserve">– </w:t>
      </w:r>
      <w:r w:rsidRPr="00743F4A">
        <w:rPr>
          <w:b/>
          <w:u w:val="single"/>
        </w:rPr>
        <w:t>NC</w:t>
      </w:r>
      <w:r w:rsidR="005856ED">
        <w:rPr>
          <w:b/>
          <w:u w:val="single"/>
        </w:rPr>
        <w:t xml:space="preserve"> </w:t>
      </w:r>
      <w:r w:rsidR="005856ED" w:rsidRPr="00743F4A">
        <w:rPr>
          <w:b/>
          <w:u w:val="single"/>
        </w:rPr>
        <w:t>Edgecombe</w:t>
      </w:r>
      <w:r w:rsidRPr="005856ED">
        <w:rPr>
          <w:b/>
        </w:rPr>
        <w:t xml:space="preserve"> – </w:t>
      </w:r>
      <w:r w:rsidR="005856ED" w:rsidRPr="005856ED">
        <w:rPr>
          <w:b/>
        </w:rPr>
        <w:t xml:space="preserve">Admin - </w:t>
      </w:r>
      <w:r w:rsidRPr="005856ED">
        <w:rPr>
          <w:b/>
        </w:rPr>
        <w:t>John Spier</w:t>
      </w:r>
      <w:r>
        <w:t xml:space="preserve"> </w:t>
      </w:r>
      <w:r w:rsidR="005856ED">
        <w:t xml:space="preserve">– Land </w:t>
      </w:r>
      <w:r>
        <w:t xml:space="preserve">patent for 160 acs. on the Great Marsh near Conentnea, joining near Norhunty Swamp and a point near Slue Bridge Swamp. (Hofman 1982, p. 169) </w:t>
      </w:r>
    </w:p>
    <w:p w:rsidR="001470B7" w:rsidRDefault="001470B7" w:rsidP="001470B7">
      <w:pPr>
        <w:pStyle w:val="NormalWeb"/>
        <w:spacing w:before="240" w:beforeAutospacing="0" w:after="240" w:afterAutospacing="0"/>
        <w:ind w:left="0" w:right="0"/>
      </w:pPr>
      <w:r>
        <w:rPr>
          <w:b/>
        </w:rPr>
        <w:t xml:space="preserve">1739 </w:t>
      </w:r>
      <w:r w:rsidR="00F31567">
        <w:rPr>
          <w:b/>
        </w:rPr>
        <w:t xml:space="preserve">- </w:t>
      </w:r>
      <w:r>
        <w:rPr>
          <w:b/>
        </w:rPr>
        <w:t xml:space="preserve">Jun 17 </w:t>
      </w:r>
      <w:r>
        <w:t xml:space="preserve">– </w:t>
      </w:r>
      <w:r w:rsidRPr="00B92817">
        <w:rPr>
          <w:b/>
          <w:u w:val="single"/>
        </w:rPr>
        <w:t>NC</w:t>
      </w:r>
      <w:r w:rsidR="00F31567">
        <w:rPr>
          <w:b/>
          <w:u w:val="single"/>
        </w:rPr>
        <w:t xml:space="preserve"> </w:t>
      </w:r>
      <w:r w:rsidR="00F31567" w:rsidRPr="00B92817">
        <w:rPr>
          <w:b/>
          <w:u w:val="single"/>
        </w:rPr>
        <w:t>Tyrrell</w:t>
      </w:r>
      <w:r w:rsidRPr="00F31567">
        <w:rPr>
          <w:b/>
        </w:rPr>
        <w:t xml:space="preserve"> – </w:t>
      </w:r>
      <w:r w:rsidR="00F31567" w:rsidRPr="00F31567">
        <w:rPr>
          <w:b/>
        </w:rPr>
        <w:t xml:space="preserve">Admin - </w:t>
      </w:r>
      <w:r w:rsidRPr="00F31567">
        <w:rPr>
          <w:b/>
        </w:rPr>
        <w:t>Peter Cone</w:t>
      </w:r>
      <w:r>
        <w:t xml:space="preserve"> </w:t>
      </w:r>
      <w:r w:rsidR="00F31567">
        <w:t xml:space="preserve">– Land </w:t>
      </w:r>
      <w:r>
        <w:t>patent for 300 acs. (Hofman 1982, p. 160)</w:t>
      </w:r>
    </w:p>
    <w:p w:rsidR="001470B7" w:rsidRDefault="001470B7" w:rsidP="001470B7">
      <w:pPr>
        <w:pStyle w:val="NormalWeb"/>
        <w:spacing w:before="240" w:beforeAutospacing="0" w:after="240" w:afterAutospacing="0"/>
        <w:ind w:left="0" w:right="0"/>
      </w:pPr>
      <w:r w:rsidRPr="00F31567">
        <w:rPr>
          <w:b/>
        </w:rPr>
        <w:t xml:space="preserve">1739 </w:t>
      </w:r>
      <w:r w:rsidR="00F31567" w:rsidRPr="00F31567">
        <w:rPr>
          <w:b/>
        </w:rPr>
        <w:t xml:space="preserve">- </w:t>
      </w:r>
      <w:r w:rsidRPr="00F31567">
        <w:rPr>
          <w:b/>
        </w:rPr>
        <w:t xml:space="preserve">Sep 22 </w:t>
      </w:r>
      <w:r w:rsidRPr="00F31567">
        <w:t xml:space="preserve">– </w:t>
      </w:r>
      <w:r w:rsidRPr="00F31567">
        <w:rPr>
          <w:b/>
          <w:u w:val="single"/>
        </w:rPr>
        <w:t>VA</w:t>
      </w:r>
      <w:r w:rsidR="00F31567" w:rsidRPr="00F31567">
        <w:rPr>
          <w:b/>
          <w:u w:val="single"/>
        </w:rPr>
        <w:t xml:space="preserve"> Amelia</w:t>
      </w:r>
      <w:r w:rsidRPr="00F31567">
        <w:rPr>
          <w:b/>
        </w:rPr>
        <w:t xml:space="preserve"> – </w:t>
      </w:r>
      <w:r w:rsidR="00F31567" w:rsidRPr="00F31567">
        <w:rPr>
          <w:b/>
        </w:rPr>
        <w:t xml:space="preserve">Admin - </w:t>
      </w:r>
      <w:r w:rsidRPr="00F31567">
        <w:rPr>
          <w:b/>
        </w:rPr>
        <w:t>Daniel Coleman</w:t>
      </w:r>
      <w:r w:rsidRPr="00F31567">
        <w:t xml:space="preserve"> </w:t>
      </w:r>
      <w:r w:rsidR="00F31567" w:rsidRPr="00F31567">
        <w:t xml:space="preserve">– Land patent for </w:t>
      </w:r>
      <w:r w:rsidRPr="00F31567">
        <w:t xml:space="preserve">800 acs. </w:t>
      </w:r>
      <w:r>
        <w:t xml:space="preserve">On the S side of the long br. </w:t>
      </w:r>
      <w:r w:rsidR="00F31567">
        <w:t>o</w:t>
      </w:r>
      <w:r>
        <w:t xml:space="preserve">f Winticomaick Cr. </w:t>
      </w:r>
      <w:r w:rsidR="00F31567">
        <w:t>o</w:t>
      </w:r>
      <w:r>
        <w:t>n both sides the road adj. Bevills &amp; Newmans lines, in Porridges Br., at the Mouth of the Hurricane br. (Nugent IV, p. 198)</w:t>
      </w:r>
    </w:p>
    <w:p w:rsidR="001470B7" w:rsidRDefault="001470B7" w:rsidP="001470B7">
      <w:pPr>
        <w:pStyle w:val="NormalWeb"/>
        <w:spacing w:before="240" w:beforeAutospacing="0" w:after="240" w:afterAutospacing="0"/>
        <w:ind w:left="0" w:right="0"/>
      </w:pPr>
      <w:r>
        <w:rPr>
          <w:b/>
        </w:rPr>
        <w:t xml:space="preserve">1739 </w:t>
      </w:r>
      <w:r w:rsidR="00F31567">
        <w:rPr>
          <w:b/>
        </w:rPr>
        <w:t xml:space="preserve">- </w:t>
      </w:r>
      <w:r>
        <w:rPr>
          <w:b/>
        </w:rPr>
        <w:t xml:space="preserve">Sep 22 </w:t>
      </w:r>
      <w:r>
        <w:t xml:space="preserve">– </w:t>
      </w:r>
      <w:r>
        <w:rPr>
          <w:b/>
          <w:u w:val="single"/>
        </w:rPr>
        <w:t>VA</w:t>
      </w:r>
      <w:r w:rsidR="00F31567">
        <w:rPr>
          <w:b/>
          <w:u w:val="single"/>
        </w:rPr>
        <w:t xml:space="preserve"> </w:t>
      </w:r>
      <w:r w:rsidR="00F31567" w:rsidRPr="00A54E80">
        <w:rPr>
          <w:b/>
          <w:u w:val="single"/>
        </w:rPr>
        <w:t>Goochland</w:t>
      </w:r>
      <w:r w:rsidRPr="00F31567">
        <w:rPr>
          <w:b/>
        </w:rPr>
        <w:t xml:space="preserve"> – </w:t>
      </w:r>
      <w:r w:rsidR="00F31567" w:rsidRPr="00F31567">
        <w:rPr>
          <w:b/>
        </w:rPr>
        <w:t xml:space="preserve">Admin - </w:t>
      </w:r>
      <w:r w:rsidRPr="00F31567">
        <w:rPr>
          <w:b/>
        </w:rPr>
        <w:t>John Carter</w:t>
      </w:r>
      <w:r>
        <w:t xml:space="preserve"> </w:t>
      </w:r>
      <w:r w:rsidR="00F31567">
        <w:t>- O</w:t>
      </w:r>
      <w:r>
        <w:t xml:space="preserve">f Corotomon in Lancaster Co, Esq., </w:t>
      </w:r>
      <w:r w:rsidR="00F31567">
        <w:t xml:space="preserve">land patent for </w:t>
      </w:r>
      <w:r>
        <w:t>400 acs Goochland Co., on the N side of the Fluvanna Riv. &amp; on both sides of Hardware Riv., adj. Captain Charles Hudson &amp; Thomas Sowell. (Nugent IV, p. 198)</w:t>
      </w:r>
    </w:p>
    <w:p w:rsidR="001470B7" w:rsidRDefault="001470B7" w:rsidP="001470B7">
      <w:pPr>
        <w:pStyle w:val="NormalWeb"/>
        <w:spacing w:before="240" w:beforeAutospacing="0" w:after="240" w:afterAutospacing="0"/>
        <w:ind w:left="0" w:right="0"/>
      </w:pPr>
      <w:r>
        <w:rPr>
          <w:b/>
        </w:rPr>
        <w:t xml:space="preserve">1739 </w:t>
      </w:r>
      <w:r w:rsidR="00F31567">
        <w:rPr>
          <w:b/>
        </w:rPr>
        <w:t xml:space="preserve">- </w:t>
      </w:r>
      <w:r>
        <w:rPr>
          <w:b/>
        </w:rPr>
        <w:t xml:space="preserve">Sep 22 </w:t>
      </w:r>
      <w:r>
        <w:t xml:space="preserve">– </w:t>
      </w:r>
      <w:r>
        <w:rPr>
          <w:b/>
          <w:u w:val="single"/>
        </w:rPr>
        <w:t>VA</w:t>
      </w:r>
      <w:r w:rsidR="00F31567">
        <w:rPr>
          <w:b/>
          <w:u w:val="single"/>
        </w:rPr>
        <w:t xml:space="preserve"> </w:t>
      </w:r>
      <w:r w:rsidR="00F31567" w:rsidRPr="00A54E80">
        <w:rPr>
          <w:b/>
          <w:u w:val="single"/>
        </w:rPr>
        <w:t>Amelia</w:t>
      </w:r>
      <w:r w:rsidRPr="00F31567">
        <w:rPr>
          <w:b/>
        </w:rPr>
        <w:t xml:space="preserve"> – </w:t>
      </w:r>
      <w:r w:rsidR="00F31567" w:rsidRPr="00F31567">
        <w:rPr>
          <w:b/>
        </w:rPr>
        <w:t xml:space="preserve">Admin - </w:t>
      </w:r>
      <w:r w:rsidRPr="00F31567">
        <w:rPr>
          <w:b/>
        </w:rPr>
        <w:t>Thomas Anderson</w:t>
      </w:r>
      <w:r>
        <w:t xml:space="preserve"> </w:t>
      </w:r>
      <w:r w:rsidR="00F31567">
        <w:t xml:space="preserve">– Land patent for </w:t>
      </w:r>
      <w:r>
        <w:t xml:space="preserve">254 acs. N side of Whetstone Cr. In the fork of Nottoway Riv., down the long br., adj. Peter Binford. (Nugent IV, p. 204) </w:t>
      </w:r>
    </w:p>
    <w:p w:rsidR="001470B7" w:rsidRDefault="001470B7" w:rsidP="001470B7">
      <w:pPr>
        <w:pStyle w:val="NormalWeb"/>
        <w:spacing w:before="240" w:beforeAutospacing="0" w:after="240" w:afterAutospacing="0"/>
        <w:ind w:left="0" w:right="0"/>
      </w:pPr>
      <w:r>
        <w:rPr>
          <w:b/>
        </w:rPr>
        <w:t xml:space="preserve">1739 </w:t>
      </w:r>
      <w:r w:rsidR="00F31567">
        <w:rPr>
          <w:b/>
        </w:rPr>
        <w:t xml:space="preserve">- </w:t>
      </w:r>
      <w:r>
        <w:rPr>
          <w:b/>
        </w:rPr>
        <w:t xml:space="preserve">Sep 22 </w:t>
      </w:r>
      <w:r>
        <w:t xml:space="preserve">– </w:t>
      </w:r>
      <w:r>
        <w:rPr>
          <w:b/>
          <w:u w:val="single"/>
        </w:rPr>
        <w:t>VA</w:t>
      </w:r>
      <w:r w:rsidR="00F31567">
        <w:rPr>
          <w:b/>
          <w:u w:val="single"/>
        </w:rPr>
        <w:t xml:space="preserve"> </w:t>
      </w:r>
      <w:r w:rsidR="00F31567" w:rsidRPr="00E8596F">
        <w:rPr>
          <w:b/>
          <w:u w:val="single"/>
        </w:rPr>
        <w:t>Goochland</w:t>
      </w:r>
      <w:r w:rsidRPr="00F31567">
        <w:rPr>
          <w:b/>
        </w:rPr>
        <w:t xml:space="preserve"> – </w:t>
      </w:r>
      <w:r w:rsidR="00F31567" w:rsidRPr="00F31567">
        <w:rPr>
          <w:b/>
        </w:rPr>
        <w:t xml:space="preserve">Admin - </w:t>
      </w:r>
      <w:r w:rsidRPr="00F31567">
        <w:rPr>
          <w:b/>
        </w:rPr>
        <w:t>William Moore</w:t>
      </w:r>
      <w:r>
        <w:t xml:space="preserve"> </w:t>
      </w:r>
      <w:r w:rsidR="00F31567">
        <w:t xml:space="preserve">– Land patent for </w:t>
      </w:r>
      <w:r>
        <w:t>400 acs. On both sides of Ballinger’s Cr. A br. Of the N side of the Rivanna Riv., adj. John Graves &amp; John Robinson. (Nugent IV, p. 205)</w:t>
      </w:r>
    </w:p>
    <w:p w:rsidR="001470B7" w:rsidRDefault="001470B7" w:rsidP="001470B7">
      <w:pPr>
        <w:pStyle w:val="NormalWeb"/>
        <w:spacing w:before="240" w:beforeAutospacing="0" w:after="240" w:afterAutospacing="0"/>
        <w:ind w:left="0" w:right="0"/>
      </w:pPr>
      <w:r>
        <w:rPr>
          <w:b/>
        </w:rPr>
        <w:t xml:space="preserve">1739 </w:t>
      </w:r>
      <w:r w:rsidR="00777C0D">
        <w:rPr>
          <w:b/>
        </w:rPr>
        <w:t xml:space="preserve">- </w:t>
      </w:r>
      <w:r>
        <w:rPr>
          <w:b/>
        </w:rPr>
        <w:t xml:space="preserve">Sep 22 </w:t>
      </w:r>
      <w:r>
        <w:t xml:space="preserve">– </w:t>
      </w:r>
      <w:r w:rsidRPr="00133338">
        <w:rPr>
          <w:b/>
          <w:u w:val="single"/>
        </w:rPr>
        <w:t>VA</w:t>
      </w:r>
      <w:r w:rsidR="00777C0D">
        <w:rPr>
          <w:b/>
          <w:u w:val="single"/>
        </w:rPr>
        <w:t xml:space="preserve"> </w:t>
      </w:r>
      <w:r w:rsidR="00777C0D" w:rsidRPr="00133338">
        <w:rPr>
          <w:b/>
          <w:u w:val="single"/>
        </w:rPr>
        <w:t>Goochland</w:t>
      </w:r>
      <w:r w:rsidRPr="00777C0D">
        <w:rPr>
          <w:b/>
        </w:rPr>
        <w:t xml:space="preserve"> – </w:t>
      </w:r>
      <w:r w:rsidR="00777C0D" w:rsidRPr="00777C0D">
        <w:rPr>
          <w:b/>
        </w:rPr>
        <w:t xml:space="preserve">Admin - </w:t>
      </w:r>
      <w:r w:rsidRPr="00777C0D">
        <w:rPr>
          <w:b/>
        </w:rPr>
        <w:t>David Walker</w:t>
      </w:r>
      <w:r>
        <w:t xml:space="preserve"> </w:t>
      </w:r>
      <w:r w:rsidR="00777C0D">
        <w:t xml:space="preserve">– Land patent for </w:t>
      </w:r>
      <w:r>
        <w:t>400 acs. Among the brs. Of the Byrd Cr.; adj. James Nowland, Abraham Venables, &amp; John Anthony. (Nugent IV, p. 205)</w:t>
      </w:r>
    </w:p>
    <w:p w:rsidR="001470B7" w:rsidRDefault="001470B7" w:rsidP="001470B7">
      <w:pPr>
        <w:pStyle w:val="NormalWeb"/>
        <w:spacing w:before="240" w:beforeAutospacing="0" w:after="240" w:afterAutospacing="0"/>
        <w:ind w:left="0" w:right="0"/>
      </w:pPr>
      <w:r>
        <w:rPr>
          <w:b/>
        </w:rPr>
        <w:t xml:space="preserve">1739 </w:t>
      </w:r>
      <w:r w:rsidR="00777C0D">
        <w:rPr>
          <w:b/>
        </w:rPr>
        <w:t xml:space="preserve">- </w:t>
      </w:r>
      <w:r>
        <w:rPr>
          <w:b/>
        </w:rPr>
        <w:t xml:space="preserve">Sep 22 </w:t>
      </w:r>
      <w:r>
        <w:t xml:space="preserve">– </w:t>
      </w:r>
      <w:r>
        <w:rPr>
          <w:b/>
          <w:u w:val="single"/>
        </w:rPr>
        <w:t>VA</w:t>
      </w:r>
      <w:r w:rsidR="00777C0D">
        <w:rPr>
          <w:b/>
          <w:u w:val="single"/>
        </w:rPr>
        <w:t xml:space="preserve"> </w:t>
      </w:r>
      <w:r w:rsidR="00777C0D" w:rsidRPr="005D022E">
        <w:rPr>
          <w:b/>
          <w:u w:val="single"/>
        </w:rPr>
        <w:t>Goochland</w:t>
      </w:r>
      <w:r w:rsidRPr="00777C0D">
        <w:rPr>
          <w:b/>
        </w:rPr>
        <w:t xml:space="preserve"> – </w:t>
      </w:r>
      <w:r w:rsidR="00777C0D" w:rsidRPr="00777C0D">
        <w:rPr>
          <w:b/>
        </w:rPr>
        <w:t xml:space="preserve">Admin - </w:t>
      </w:r>
      <w:r w:rsidRPr="00777C0D">
        <w:rPr>
          <w:b/>
        </w:rPr>
        <w:t>Joseph Lewis</w:t>
      </w:r>
      <w:r>
        <w:t xml:space="preserve"> </w:t>
      </w:r>
      <w:r w:rsidR="00777C0D">
        <w:t xml:space="preserve">– Land patent for </w:t>
      </w:r>
      <w:r>
        <w:t xml:space="preserve">350 acs. On the brs of the Byrd Cr. On the N side of James Riv., on the Hanover Co. line. (Nugent IV, p. 205) </w:t>
      </w:r>
    </w:p>
    <w:p w:rsidR="001470B7" w:rsidRDefault="001470B7" w:rsidP="001470B7">
      <w:pPr>
        <w:pStyle w:val="NormalWeb"/>
        <w:spacing w:before="240" w:beforeAutospacing="0" w:after="240" w:afterAutospacing="0"/>
        <w:ind w:left="0" w:right="0"/>
      </w:pPr>
      <w:r w:rsidRPr="0039427A">
        <w:rPr>
          <w:b/>
        </w:rPr>
        <w:t xml:space="preserve">1739 </w:t>
      </w:r>
      <w:r w:rsidR="00617005">
        <w:rPr>
          <w:b/>
        </w:rPr>
        <w:t xml:space="preserve">- </w:t>
      </w:r>
      <w:r w:rsidRPr="0039427A">
        <w:rPr>
          <w:b/>
        </w:rPr>
        <w:t xml:space="preserve">Sep 22 </w:t>
      </w:r>
      <w:r>
        <w:t xml:space="preserve">– </w:t>
      </w:r>
      <w:r w:rsidRPr="0039427A">
        <w:rPr>
          <w:b/>
          <w:u w:val="single"/>
        </w:rPr>
        <w:t>VA</w:t>
      </w:r>
      <w:r w:rsidR="00617005">
        <w:rPr>
          <w:b/>
          <w:u w:val="single"/>
        </w:rPr>
        <w:t xml:space="preserve"> </w:t>
      </w:r>
      <w:r w:rsidR="00617005" w:rsidRPr="0039427A">
        <w:rPr>
          <w:b/>
          <w:u w:val="single"/>
        </w:rPr>
        <w:t>Goochland</w:t>
      </w:r>
      <w:r w:rsidRPr="00617005">
        <w:rPr>
          <w:b/>
        </w:rPr>
        <w:t xml:space="preserve"> – </w:t>
      </w:r>
      <w:r w:rsidR="00617005" w:rsidRPr="00617005">
        <w:rPr>
          <w:b/>
        </w:rPr>
        <w:t xml:space="preserve">Admin - </w:t>
      </w:r>
      <w:r w:rsidRPr="00617005">
        <w:rPr>
          <w:b/>
        </w:rPr>
        <w:t>John Woodson</w:t>
      </w:r>
      <w:r w:rsidR="00617005">
        <w:t xml:space="preserve"> - S</w:t>
      </w:r>
      <w:r>
        <w:t xml:space="preserve">on of Richard Woodson late of Henrico Co., decd, </w:t>
      </w:r>
      <w:r w:rsidR="00777C0D">
        <w:t xml:space="preserve">land patent for </w:t>
      </w:r>
      <w:r>
        <w:t xml:space="preserve">990 acs Goochland Co., on both sides of Dover Mill Cr. Of the N side of James Riv.; adj. Robert Payne, Joseph Johnson, Samuel Richardson, Robert Adams, </w:t>
      </w:r>
      <w:r w:rsidR="00777C0D">
        <w:t>Maj</w:t>
      </w:r>
      <w:r>
        <w:t xml:space="preserve">. John Woodson, William Randolph &amp; Philip Webber… 498 acs. Being part of a larger Tract formerly gtd. Robert </w:t>
      </w:r>
      <w:r>
        <w:lastRenderedPageBreak/>
        <w:t>Woodson [Junr.] by Pat. 23 Dec 1714 &amp; by divers Mesne Conveyances the Right &amp; Title is become vested in sd. John Woodson. (Nugent IV, p. 207)</w:t>
      </w:r>
    </w:p>
    <w:p w:rsidR="001470B7" w:rsidRDefault="001470B7" w:rsidP="001470B7">
      <w:pPr>
        <w:pStyle w:val="NormalWeb"/>
        <w:spacing w:before="240" w:beforeAutospacing="0" w:after="240" w:afterAutospacing="0"/>
        <w:ind w:left="0" w:right="0"/>
      </w:pPr>
      <w:r w:rsidRPr="00D13D42">
        <w:rPr>
          <w:b/>
        </w:rPr>
        <w:t xml:space="preserve">1739 </w:t>
      </w:r>
      <w:r w:rsidR="00E46F06">
        <w:rPr>
          <w:b/>
        </w:rPr>
        <w:t xml:space="preserve">- </w:t>
      </w:r>
      <w:r w:rsidRPr="00D13D42">
        <w:rPr>
          <w:b/>
        </w:rPr>
        <w:t xml:space="preserve">Oct </w:t>
      </w:r>
      <w:r>
        <w:t xml:space="preserve">– </w:t>
      </w:r>
      <w:r w:rsidRPr="00D13D42">
        <w:rPr>
          <w:b/>
          <w:u w:val="single"/>
        </w:rPr>
        <w:t>Delaware</w:t>
      </w:r>
      <w:r w:rsidR="00617005">
        <w:rPr>
          <w:b/>
          <w:u w:val="single"/>
        </w:rPr>
        <w:t xml:space="preserve"> </w:t>
      </w:r>
      <w:r w:rsidR="00617005" w:rsidRPr="00D13D42">
        <w:rPr>
          <w:b/>
          <w:u w:val="single"/>
        </w:rPr>
        <w:t xml:space="preserve">Lewes </w:t>
      </w:r>
      <w:r w:rsidRPr="00777C0D">
        <w:rPr>
          <w:b/>
        </w:rPr>
        <w:t xml:space="preserve"> - </w:t>
      </w:r>
      <w:r w:rsidR="00617005" w:rsidRPr="00777C0D">
        <w:rPr>
          <w:b/>
        </w:rPr>
        <w:t xml:space="preserve">Info </w:t>
      </w:r>
      <w:r w:rsidR="00777C0D">
        <w:rPr>
          <w:b/>
        </w:rPr>
        <w:t>–</w:t>
      </w:r>
      <w:r w:rsidR="00617005">
        <w:t xml:space="preserve"> </w:t>
      </w:r>
      <w:r w:rsidR="00777C0D" w:rsidRPr="00777C0D">
        <w:rPr>
          <w:b/>
        </w:rPr>
        <w:t>The Great Awakening</w:t>
      </w:r>
      <w:r w:rsidR="00777C0D">
        <w:t xml:space="preserve"> - </w:t>
      </w:r>
      <w:r>
        <w:t xml:space="preserve">The Anglican itinerant </w:t>
      </w:r>
      <w:r w:rsidRPr="00777C0D">
        <w:rPr>
          <w:b/>
        </w:rPr>
        <w:t>George Whitefield</w:t>
      </w:r>
      <w:r>
        <w:t xml:space="preserve"> arrives at Lewes, Delaware, where he begins a preaching tour of America that sparks the Great Awakening. Pulling away from ritual and ceremony, the Great Awakening made religion intensely personal to the average person by fostering a deep sense of spiritual conviction of personal sin and need for redemption, and by encouraging introspection and a commitment to a new standard of personal morality. It brought Christianity to African-American slaves and was an apocalyptic event in New England that challenged established authority. It incited rancor and division between old traditionalists who insisted on the continuing importance of ritual and doctrine, and the new revivalists, who encouraged emotional involvement and personal commitment. It had a major impact in reshaping the Congregational church, the Presbyterian church, the Dutch Reformed Church, and the German Reformed denomination, and strengthened the small Baptist and Methodist denominations. It had little impact on Anglicans and Quakers.  </w:t>
      </w:r>
      <w:r w:rsidR="00777C0D">
        <w:br/>
      </w:r>
      <w:r>
        <w:t xml:space="preserve">Whitefield was one of the founders of Methodism. </w:t>
      </w:r>
      <w:r w:rsidRPr="00FA1106">
        <w:t xml:space="preserve">Whitefield received widespread recognition during his ministry; he preached at least 18,000 times to perhaps 10 million listeners in Great Britain and the American colonies. </w:t>
      </w:r>
      <w:r>
        <w:t xml:space="preserve"> </w:t>
      </w:r>
      <w:r w:rsidRPr="00FA1106">
        <w:t>In 1738 he went to Savannah, Georgia, in the American colonies, as parish priest. While there he decided that one of the great needs of the area was an orphan house. Like Jonathan Edwards, he developed a style of preaching that elicited emotional responses from his audiences. But Whitefield had charisma, and his loud voice, his small stature, and even his cross-eyed appearance (which some people took as a mark of divine favour) all served to help make him one of the first celebrities in the American colonies. Whitefield included slaves in his revivals and their response was great. Historians see this as "the genesis of African-American Christianity."</w:t>
      </w:r>
      <w:r>
        <w:br/>
        <w:t>John Wesley denounced slavery as "the sum of all villainies," and detailed its abuses. However, defenses of slavery were common among 18th-century Protestants, especially missionaries who used the institution to emphasize God's providence. Whitefield was at first conflicted about slaves. He believed that they were "human", but he also believed that they were "subordinate Creatures".</w:t>
      </w:r>
      <w:r>
        <w:br/>
        <w:t>Slavery had been outlawed in the young Georgia colony in 1735. In 1747, Whitefield attributed the financial woes of his Bethesda Orphanage to Georgia's prohibition of slavery. He argued that "the constitution of that colony [Georgia] is very bad, and it is impossible for the inhabitants to subsist without the use of slaves."</w:t>
      </w:r>
      <w:r>
        <w:br/>
        <w:t xml:space="preserve">Between 1748 and 1750, Whitefield campaigned for slavery's legalisation. He said that the colony would not be prosperous </w:t>
      </w:r>
      <w:r w:rsidR="00777C0D">
        <w:t>unless farmers had slave labor.</w:t>
      </w:r>
      <w:r>
        <w:t xml:space="preserve"> Whitefield wanted slavery legalized not only for the prosperity of the colony, but also for the financial viability of the Bethesda Orphanage. "Had Negroes been allowed", he said, "I should now have had a sufficiency to support a great many orphans without expending above half the sum that has been laid out." Whitefield's push for the legalization of slavery "cannot be explained solely on the basics of economics." It was also that "the specter of massive slave revolts pursued him."</w:t>
      </w:r>
      <w:r>
        <w:br/>
        <w:t>Slavery was legalized in Georgia in 1751. Whitefield saw the "legalization of slavery as part personal victory and part divine will."</w:t>
      </w:r>
      <w:r>
        <w:br/>
        <w:t xml:space="preserve">Whitefield now argued a scriptural justification for slavery. He increased his number of slaves, using his preaching to raise money to purchase them. Whitefield became "perhaps the most energetic, and conspicuous, evangelical defender and practitioner </w:t>
      </w:r>
      <w:r>
        <w:lastRenderedPageBreak/>
        <w:t>of slavery." By propagating such "a theological defense for slavery" Whitefield "participated in a tragic chapter of the nation's experience."</w:t>
      </w:r>
      <w:r>
        <w:br/>
        <w:t>Whitefield left everything in Georgia to the Countess of Huntingdon. This included 4,000 acres of land and 50 slaves. Whitefield  also left almost £1500 to friends and family. That would be some £185,700 in 2014 pounds.  "Questions concerning the source of his personal wealth dogged his memory. His will stated that all this money had lately been left him 'in a most unexpected way and unthought of means.'" (</w:t>
      </w:r>
      <w:r w:rsidRPr="00D517E8">
        <w:t>Schlenther, Boyd Stanley (2010) [2004]. "Whitefield, George (1714–1770)". Oxford Dictionary of National Biography. Oxford University Press.</w:t>
      </w:r>
      <w:r>
        <w:t>)</w:t>
      </w:r>
    </w:p>
    <w:p w:rsidR="00777C0D" w:rsidRDefault="00777C0D" w:rsidP="00777C0D">
      <w:pPr>
        <w:pStyle w:val="Heading2"/>
      </w:pPr>
      <w:r>
        <w:t>1740</w:t>
      </w:r>
    </w:p>
    <w:p w:rsidR="001470B7" w:rsidRDefault="001470B7" w:rsidP="001470B7">
      <w:pPr>
        <w:pStyle w:val="NormalWeb"/>
        <w:spacing w:before="240" w:beforeAutospacing="0" w:after="240" w:afterAutospacing="0"/>
        <w:ind w:left="0" w:right="0"/>
      </w:pPr>
      <w:r>
        <w:rPr>
          <w:b/>
        </w:rPr>
        <w:t xml:space="preserve">1740 </w:t>
      </w:r>
      <w:r>
        <w:t xml:space="preserve">– </w:t>
      </w:r>
      <w:r>
        <w:rPr>
          <w:b/>
          <w:u w:val="single"/>
        </w:rPr>
        <w:t>VA</w:t>
      </w:r>
      <w:r w:rsidR="00585488">
        <w:rPr>
          <w:b/>
          <w:u w:val="single"/>
        </w:rPr>
        <w:t xml:space="preserve"> </w:t>
      </w:r>
      <w:r w:rsidR="00585488" w:rsidRPr="001B5251">
        <w:rPr>
          <w:b/>
          <w:u w:val="single"/>
        </w:rPr>
        <w:t>Surry</w:t>
      </w:r>
      <w:r w:rsidR="001B368B">
        <w:rPr>
          <w:b/>
          <w:u w:val="single"/>
        </w:rPr>
        <w:t>/Sussex</w:t>
      </w:r>
      <w:r w:rsidRPr="00585488">
        <w:rPr>
          <w:b/>
        </w:rPr>
        <w:t xml:space="preserve"> – </w:t>
      </w:r>
      <w:r w:rsidR="00585488" w:rsidRPr="00585488">
        <w:rPr>
          <w:b/>
        </w:rPr>
        <w:t>Admin – Francis Eppes</w:t>
      </w:r>
      <w:r w:rsidR="00585488">
        <w:t xml:space="preserve"> - </w:t>
      </w:r>
      <w:r>
        <w:t xml:space="preserve">A deed reciting that Sarah, wife of Francis Eppes, of Prince George County, was a daughter of Robert Hamblin [Hamlin, Hamelin] and Ann his wife. (Parks 1982, p. 592) </w:t>
      </w:r>
    </w:p>
    <w:p w:rsidR="00EC1AA7" w:rsidRDefault="00EC1AA7" w:rsidP="001470B7">
      <w:pPr>
        <w:pStyle w:val="NormalWeb"/>
        <w:spacing w:before="240" w:beforeAutospacing="0" w:after="240" w:afterAutospacing="0"/>
        <w:ind w:left="0" w:right="0"/>
      </w:pPr>
      <w:r w:rsidRPr="00EC1AA7">
        <w:rPr>
          <w:b/>
        </w:rPr>
        <w:t xml:space="preserve">1740 – Feb 10 - </w:t>
      </w:r>
      <w:r w:rsidRPr="002C4542">
        <w:rPr>
          <w:b/>
          <w:u w:val="single"/>
        </w:rPr>
        <w:t>VA Surry/Sussex</w:t>
      </w:r>
      <w:r w:rsidRPr="00EC1AA7">
        <w:rPr>
          <w:b/>
        </w:rPr>
        <w:t xml:space="preserve"> </w:t>
      </w:r>
      <w:r w:rsidR="007A089D">
        <w:rPr>
          <w:b/>
        </w:rPr>
        <w:t>– Birth/Bap –</w:t>
      </w:r>
      <w:r w:rsidRPr="00EC1AA7">
        <w:rPr>
          <w:b/>
        </w:rPr>
        <w:t xml:space="preserve"> Peter Knight</w:t>
      </w:r>
      <w:r>
        <w:t xml:space="preserve"> – s/o John Knight and Elizabeth; (b. Jan 8); </w:t>
      </w:r>
      <w:r w:rsidRPr="00EC1AA7">
        <w:t>sps: Peter Hawthorn, Chauncy Tatum, Mary Eppes. (Richards 1958, p. 39)</w:t>
      </w:r>
      <w:r w:rsidR="00847364">
        <w:t xml:space="preserve"> </w:t>
      </w:r>
      <w:r w:rsidR="00847364" w:rsidRPr="00847364">
        <w:rPr>
          <w:b/>
        </w:rPr>
        <w:t>Note</w:t>
      </w:r>
      <w:r w:rsidR="00847364">
        <w:t xml:space="preserve">: The first recorded child of John Knight of Sussex and his second wife, Elizabeth Eppes.  John already had a family with his first wife, </w:t>
      </w:r>
      <w:r w:rsidR="0090548D">
        <w:t xml:space="preserve">said to be </w:t>
      </w:r>
      <w:r w:rsidR="00847364">
        <w:t>Elizabeth Jordan, now deceased.</w:t>
      </w:r>
    </w:p>
    <w:p w:rsidR="001470B7" w:rsidRDefault="001470B7" w:rsidP="001470B7">
      <w:pPr>
        <w:pStyle w:val="NormalWeb"/>
        <w:spacing w:before="240" w:beforeAutospacing="0" w:after="240" w:afterAutospacing="0"/>
        <w:ind w:left="0" w:right="0"/>
      </w:pPr>
      <w:r>
        <w:rPr>
          <w:b/>
        </w:rPr>
        <w:t xml:space="preserve">1740 </w:t>
      </w:r>
      <w:r w:rsidR="00777C0D">
        <w:rPr>
          <w:b/>
        </w:rPr>
        <w:t xml:space="preserve">- </w:t>
      </w:r>
      <w:r>
        <w:rPr>
          <w:b/>
        </w:rPr>
        <w:t xml:space="preserve">Feb 15 </w:t>
      </w:r>
      <w:r>
        <w:t xml:space="preserve">– </w:t>
      </w:r>
      <w:r w:rsidR="000143F9" w:rsidRPr="000143F9">
        <w:rPr>
          <w:b/>
          <w:u w:val="single"/>
        </w:rPr>
        <w:t>VA Stafford</w:t>
      </w:r>
      <w:r w:rsidR="000143F9" w:rsidRPr="000143F9">
        <w:rPr>
          <w:b/>
        </w:rPr>
        <w:t xml:space="preserve"> – Bap - John Knight</w:t>
      </w:r>
      <w:r w:rsidR="000143F9" w:rsidRPr="000143F9">
        <w:t xml:space="preserve"> </w:t>
      </w:r>
      <w:r w:rsidR="00777C0D">
        <w:t>–</w:t>
      </w:r>
      <w:r w:rsidR="000143F9" w:rsidRPr="000143F9">
        <w:t xml:space="preserve"> s</w:t>
      </w:r>
      <w:r w:rsidR="00777C0D">
        <w:t>/o</w:t>
      </w:r>
      <w:r w:rsidR="000143F9" w:rsidRPr="000143F9">
        <w:t xml:space="preserve"> Leonard Knight and Eleanor born. Overwharton Parish (King 1961, p. 66) </w:t>
      </w:r>
      <w:r>
        <w:t xml:space="preserve"> </w:t>
      </w:r>
      <w:r w:rsidR="000143F9" w:rsidRPr="000143F9">
        <w:rPr>
          <w:b/>
        </w:rPr>
        <w:t>Note</w:t>
      </w:r>
      <w:r w:rsidR="000143F9" w:rsidRPr="000143F9">
        <w:t xml:space="preserve">: In 1734 Dec 26, we saw William Knight marrying Jane Butler and this was surely the son of Leonard Knight and his wife Anne. Here we see a Leonard Knight </w:t>
      </w:r>
      <w:r w:rsidR="000143F9" w:rsidRPr="00A35948">
        <w:rPr>
          <w:i/>
        </w:rPr>
        <w:t>baptizing</w:t>
      </w:r>
      <w:r w:rsidR="000143F9" w:rsidRPr="000143F9">
        <w:t xml:space="preserve"> a child and this must also, surely, be a son of Leonard, i.e. Leonard Knight JR. </w:t>
      </w:r>
    </w:p>
    <w:p w:rsidR="001470B7" w:rsidRDefault="001470B7" w:rsidP="001470B7">
      <w:pPr>
        <w:pStyle w:val="NormalWeb"/>
        <w:spacing w:before="240" w:beforeAutospacing="0" w:after="240" w:afterAutospacing="0"/>
        <w:ind w:left="0" w:right="0"/>
      </w:pPr>
      <w:r>
        <w:rPr>
          <w:b/>
        </w:rPr>
        <w:t xml:space="preserve">1740 </w:t>
      </w:r>
      <w:r w:rsidR="00847364">
        <w:rPr>
          <w:b/>
        </w:rPr>
        <w:t xml:space="preserve">- </w:t>
      </w:r>
      <w:r>
        <w:rPr>
          <w:b/>
        </w:rPr>
        <w:t xml:space="preserve">Mar 12 </w:t>
      </w:r>
      <w:r>
        <w:t xml:space="preserve">– </w:t>
      </w:r>
      <w:r>
        <w:rPr>
          <w:b/>
          <w:u w:val="single"/>
        </w:rPr>
        <w:t>VA</w:t>
      </w:r>
      <w:r w:rsidR="00847364">
        <w:rPr>
          <w:b/>
          <w:u w:val="single"/>
        </w:rPr>
        <w:t xml:space="preserve"> </w:t>
      </w:r>
      <w:r w:rsidR="00847364" w:rsidRPr="00BB66B3">
        <w:rPr>
          <w:b/>
          <w:u w:val="single"/>
        </w:rPr>
        <w:t>Goochland</w:t>
      </w:r>
      <w:r w:rsidRPr="00847364">
        <w:rPr>
          <w:b/>
        </w:rPr>
        <w:t xml:space="preserve"> – </w:t>
      </w:r>
      <w:r w:rsidR="00847364" w:rsidRPr="00847364">
        <w:rPr>
          <w:b/>
        </w:rPr>
        <w:t xml:space="preserve">Admin - </w:t>
      </w:r>
      <w:r w:rsidRPr="00847364">
        <w:rPr>
          <w:b/>
        </w:rPr>
        <w:t>John Carter, Esq</w:t>
      </w:r>
      <w:r w:rsidR="00847364">
        <w:t xml:space="preserve"> – Land patent for</w:t>
      </w:r>
      <w:r>
        <w:t xml:space="preserve"> 1350 acs on the head brs. Of the Byrd Cr. On Hanover Co. line adj. Thomas Clark &amp; James Meredith. (Nugent IV, p. 209)</w:t>
      </w:r>
    </w:p>
    <w:p w:rsidR="001470B7" w:rsidRDefault="001470B7" w:rsidP="001470B7">
      <w:pPr>
        <w:pStyle w:val="NormalWeb"/>
        <w:spacing w:before="240" w:beforeAutospacing="0" w:after="240" w:afterAutospacing="0"/>
        <w:ind w:left="0" w:right="0"/>
      </w:pPr>
      <w:r>
        <w:rPr>
          <w:b/>
        </w:rPr>
        <w:t xml:space="preserve">1740 </w:t>
      </w:r>
      <w:r w:rsidR="00EE5777">
        <w:rPr>
          <w:b/>
        </w:rPr>
        <w:t xml:space="preserve">- </w:t>
      </w:r>
      <w:r>
        <w:rPr>
          <w:b/>
        </w:rPr>
        <w:t xml:space="preserve">Mar 12 </w:t>
      </w:r>
      <w:r>
        <w:t xml:space="preserve">– </w:t>
      </w:r>
      <w:r>
        <w:rPr>
          <w:b/>
          <w:u w:val="single"/>
        </w:rPr>
        <w:t>VA</w:t>
      </w:r>
      <w:r w:rsidR="00EE5777">
        <w:rPr>
          <w:b/>
          <w:u w:val="single"/>
        </w:rPr>
        <w:t xml:space="preserve"> </w:t>
      </w:r>
      <w:r w:rsidR="00EE5777" w:rsidRPr="00BB66B3">
        <w:rPr>
          <w:b/>
          <w:u w:val="single"/>
        </w:rPr>
        <w:t>Goochland</w:t>
      </w:r>
      <w:r w:rsidRPr="00847364">
        <w:rPr>
          <w:b/>
        </w:rPr>
        <w:t xml:space="preserve"> – </w:t>
      </w:r>
      <w:r w:rsidR="00EE5777" w:rsidRPr="00847364">
        <w:rPr>
          <w:b/>
        </w:rPr>
        <w:t xml:space="preserve">Admin - </w:t>
      </w:r>
      <w:r w:rsidRPr="00847364">
        <w:rPr>
          <w:b/>
        </w:rPr>
        <w:t>John Woodson, Gent</w:t>
      </w:r>
      <w:r w:rsidR="00EE5777">
        <w:t xml:space="preserve"> – Land patent for</w:t>
      </w:r>
      <w:r>
        <w:t xml:space="preserve"> 2,590 acs on both sides of Fleming’s Park Cr. Of the N side of James Riv. All round 200 acs. Ptd. To Robert Napier Junior, near the </w:t>
      </w:r>
      <w:r w:rsidR="00847364">
        <w:t>N side of a run of Treasurers R</w:t>
      </w:r>
      <w:r>
        <w:t>; adj. David Mims, Daniel Johnson, Henry Webb, Thomas Carter, Isham Randolph, Gent., John Bolling Gent., Tarlton Fleming, Bowler Cocke Gent., Ashford &amp; Stephen Hughes, Thomas Massie dec’d., Leonard &amp; Thomas Ballow, &amp; William Cabbe</w:t>
      </w:r>
      <w:r w:rsidR="00847364">
        <w:t>l</w:t>
      </w:r>
      <w:r>
        <w:t xml:space="preserve">l Gent. (Nugent IV, p. 211) </w:t>
      </w:r>
    </w:p>
    <w:p w:rsidR="001470B7" w:rsidRDefault="001470B7" w:rsidP="001470B7">
      <w:pPr>
        <w:pStyle w:val="NormalWeb"/>
        <w:spacing w:before="240" w:beforeAutospacing="0" w:after="240" w:afterAutospacing="0"/>
        <w:ind w:left="0" w:right="0"/>
      </w:pPr>
      <w:r>
        <w:rPr>
          <w:b/>
        </w:rPr>
        <w:t xml:space="preserve">1740 </w:t>
      </w:r>
      <w:r w:rsidR="00847364">
        <w:rPr>
          <w:b/>
        </w:rPr>
        <w:t xml:space="preserve">- </w:t>
      </w:r>
      <w:r>
        <w:rPr>
          <w:b/>
        </w:rPr>
        <w:t xml:space="preserve">Mar 12 </w:t>
      </w:r>
      <w:r>
        <w:t xml:space="preserve">– </w:t>
      </w:r>
      <w:r>
        <w:rPr>
          <w:b/>
          <w:u w:val="single"/>
        </w:rPr>
        <w:t>VA</w:t>
      </w:r>
      <w:r w:rsidR="00847364">
        <w:rPr>
          <w:b/>
          <w:u w:val="single"/>
        </w:rPr>
        <w:t xml:space="preserve"> Goochland</w:t>
      </w:r>
      <w:r w:rsidRPr="00847364">
        <w:rPr>
          <w:b/>
        </w:rPr>
        <w:t xml:space="preserve"> – </w:t>
      </w:r>
      <w:r w:rsidR="00847364" w:rsidRPr="00847364">
        <w:rPr>
          <w:b/>
        </w:rPr>
        <w:t xml:space="preserve">Admin - </w:t>
      </w:r>
      <w:r w:rsidRPr="00847364">
        <w:rPr>
          <w:b/>
        </w:rPr>
        <w:t>Charles Lewis, Gent</w:t>
      </w:r>
      <w:r w:rsidR="00847364">
        <w:t xml:space="preserve"> – Land patent for</w:t>
      </w:r>
      <w:r>
        <w:t xml:space="preserve"> 350 acs W side of the Byrd Cr. Adj. Ebenezer Adams dec’d &amp; John Martin, Gent. (Nugent IV, p. 212) </w:t>
      </w:r>
    </w:p>
    <w:p w:rsidR="001470B7" w:rsidRDefault="001470B7" w:rsidP="001470B7">
      <w:pPr>
        <w:pStyle w:val="NormalWeb"/>
        <w:spacing w:before="240" w:beforeAutospacing="0" w:after="240" w:afterAutospacing="0"/>
        <w:ind w:left="0" w:right="0"/>
      </w:pPr>
      <w:r>
        <w:rPr>
          <w:b/>
        </w:rPr>
        <w:t xml:space="preserve">1740 </w:t>
      </w:r>
      <w:r w:rsidR="00847364">
        <w:rPr>
          <w:b/>
        </w:rPr>
        <w:t xml:space="preserve">- </w:t>
      </w:r>
      <w:r>
        <w:rPr>
          <w:b/>
        </w:rPr>
        <w:t xml:space="preserve">Mar 12 </w:t>
      </w:r>
      <w:r>
        <w:t xml:space="preserve">– </w:t>
      </w:r>
      <w:r>
        <w:rPr>
          <w:b/>
          <w:u w:val="single"/>
        </w:rPr>
        <w:t>VA</w:t>
      </w:r>
      <w:r w:rsidR="00847364">
        <w:rPr>
          <w:b/>
          <w:u w:val="single"/>
        </w:rPr>
        <w:t xml:space="preserve"> Goochland</w:t>
      </w:r>
      <w:r w:rsidRPr="00847364">
        <w:rPr>
          <w:b/>
        </w:rPr>
        <w:t xml:space="preserve"> – </w:t>
      </w:r>
      <w:r w:rsidR="00847364" w:rsidRPr="00847364">
        <w:rPr>
          <w:b/>
        </w:rPr>
        <w:t xml:space="preserve">Admin - </w:t>
      </w:r>
      <w:r w:rsidRPr="00847364">
        <w:rPr>
          <w:b/>
        </w:rPr>
        <w:t>Robert Woodson</w:t>
      </w:r>
      <w:r>
        <w:t xml:space="preserve"> </w:t>
      </w:r>
      <w:r w:rsidR="00847364">
        <w:t xml:space="preserve">– Land patent for </w:t>
      </w:r>
      <w:r>
        <w:t>400 acrs adj. Robert Rogers, Ebenezer Adams dec’d, James Christian, John Richardson &amp; John Fleming. (Nugent IV, p. 217)</w:t>
      </w:r>
    </w:p>
    <w:p w:rsidR="001470B7" w:rsidRDefault="001470B7" w:rsidP="001470B7">
      <w:pPr>
        <w:pStyle w:val="NormalWeb"/>
        <w:spacing w:before="240" w:beforeAutospacing="0" w:after="240" w:afterAutospacing="0"/>
        <w:ind w:left="0" w:right="0"/>
      </w:pPr>
      <w:r w:rsidRPr="001470B7">
        <w:rPr>
          <w:b/>
        </w:rPr>
        <w:t xml:space="preserve">1740 Mar 12 </w:t>
      </w:r>
      <w:r w:rsidRPr="001470B7">
        <w:t xml:space="preserve">– </w:t>
      </w:r>
      <w:r w:rsidRPr="001470B7">
        <w:rPr>
          <w:b/>
          <w:u w:val="single"/>
        </w:rPr>
        <w:t>VA</w:t>
      </w:r>
      <w:r w:rsidR="00847364">
        <w:rPr>
          <w:b/>
          <w:u w:val="single"/>
        </w:rPr>
        <w:t xml:space="preserve"> </w:t>
      </w:r>
      <w:r w:rsidR="00847364" w:rsidRPr="001470B7">
        <w:rPr>
          <w:b/>
          <w:u w:val="single"/>
        </w:rPr>
        <w:t>Amelia</w:t>
      </w:r>
      <w:r w:rsidRPr="00847364">
        <w:rPr>
          <w:b/>
        </w:rPr>
        <w:t xml:space="preserve"> – </w:t>
      </w:r>
      <w:r w:rsidR="00847364" w:rsidRPr="00847364">
        <w:rPr>
          <w:b/>
        </w:rPr>
        <w:t xml:space="preserve">Admin - </w:t>
      </w:r>
      <w:r w:rsidRPr="00847364">
        <w:rPr>
          <w:b/>
        </w:rPr>
        <w:t>Samuel Jordan</w:t>
      </w:r>
      <w:r w:rsidR="00847364">
        <w:t xml:space="preserve"> – Land patent for</w:t>
      </w:r>
      <w:r w:rsidRPr="001470B7">
        <w:t xml:space="preserve"> 1360 acs. </w:t>
      </w:r>
      <w:r>
        <w:t xml:space="preserve">On the S side of Little Nottoway Riv., adj. Anderson &amp; Nance.  (Nugent IV, p. 212) </w:t>
      </w:r>
    </w:p>
    <w:p w:rsidR="00EE5777" w:rsidRDefault="00EE5777" w:rsidP="00EE5777">
      <w:pPr>
        <w:pStyle w:val="NormalWeb"/>
        <w:spacing w:before="240" w:beforeAutospacing="0" w:after="240" w:afterAutospacing="0"/>
        <w:ind w:left="0" w:right="0"/>
      </w:pPr>
      <w:r w:rsidRPr="00F96244">
        <w:rPr>
          <w:b/>
        </w:rPr>
        <w:lastRenderedPageBreak/>
        <w:t xml:space="preserve">1740 </w:t>
      </w:r>
      <w:r w:rsidR="00EE720A">
        <w:rPr>
          <w:b/>
        </w:rPr>
        <w:t xml:space="preserve">- </w:t>
      </w:r>
      <w:r w:rsidRPr="00F96244">
        <w:rPr>
          <w:b/>
        </w:rPr>
        <w:t>Mar 16</w:t>
      </w:r>
      <w:r>
        <w:t xml:space="preserve"> – </w:t>
      </w:r>
      <w:r>
        <w:rPr>
          <w:b/>
          <w:u w:val="single"/>
        </w:rPr>
        <w:t xml:space="preserve">VA </w:t>
      </w:r>
      <w:r w:rsidRPr="005F192E">
        <w:rPr>
          <w:b/>
          <w:u w:val="single"/>
        </w:rPr>
        <w:t>Surry/Sussex</w:t>
      </w:r>
      <w:r w:rsidRPr="00617005">
        <w:rPr>
          <w:b/>
        </w:rPr>
        <w:t xml:space="preserve"> </w:t>
      </w:r>
      <w:r w:rsidR="007A089D">
        <w:rPr>
          <w:b/>
        </w:rPr>
        <w:t>– Birth/Bap –</w:t>
      </w:r>
      <w:r w:rsidRPr="00617005">
        <w:rPr>
          <w:b/>
        </w:rPr>
        <w:t xml:space="preserve"> Sylvanus Stokes</w:t>
      </w:r>
      <w:r>
        <w:t xml:space="preserve"> – s/o J</w:t>
      </w:r>
      <w:r w:rsidR="00EE720A">
        <w:t>one</w:t>
      </w:r>
      <w:r>
        <w:t xml:space="preserve">s and Anne Stokes; Albemarle Parish: </w:t>
      </w:r>
      <w:r w:rsidRPr="007F4692">
        <w:rPr>
          <w:b/>
        </w:rPr>
        <w:t>William Knight</w:t>
      </w:r>
      <w:r>
        <w:t>, Vaughan Kilborn, Rebeccca Harwood, sps. (Rich</w:t>
      </w:r>
      <w:r w:rsidR="00EE720A">
        <w:t>ards 1958, p. 48)</w:t>
      </w:r>
      <w:r w:rsidR="00847364">
        <w:t xml:space="preserve"> </w:t>
      </w:r>
      <w:r w:rsidR="00847364" w:rsidRPr="00847364">
        <w:rPr>
          <w:b/>
        </w:rPr>
        <w:t>Note</w:t>
      </w:r>
      <w:r w:rsidR="00847364">
        <w:t>: Anne Stokes is the daughter of John Knight and Elizabeth Jordan Knight.</w:t>
      </w:r>
    </w:p>
    <w:p w:rsidR="001470B7" w:rsidRDefault="001470B7" w:rsidP="001470B7">
      <w:pPr>
        <w:pStyle w:val="NormalWeb"/>
        <w:spacing w:before="240" w:beforeAutospacing="0" w:after="240" w:afterAutospacing="0"/>
        <w:ind w:left="0" w:right="0"/>
      </w:pPr>
      <w:r w:rsidRPr="00F140C2">
        <w:rPr>
          <w:b/>
        </w:rPr>
        <w:t xml:space="preserve">1740 </w:t>
      </w:r>
      <w:r w:rsidR="00847364">
        <w:rPr>
          <w:b/>
        </w:rPr>
        <w:t xml:space="preserve">- </w:t>
      </w:r>
      <w:r w:rsidRPr="00F140C2">
        <w:rPr>
          <w:b/>
        </w:rPr>
        <w:t xml:space="preserve">Apr 22 </w:t>
      </w:r>
      <w:r>
        <w:t xml:space="preserve">– </w:t>
      </w:r>
      <w:r w:rsidRPr="00F140C2">
        <w:rPr>
          <w:b/>
          <w:u w:val="single"/>
        </w:rPr>
        <w:t>NC</w:t>
      </w:r>
      <w:r w:rsidR="00847364">
        <w:rPr>
          <w:b/>
          <w:u w:val="single"/>
        </w:rPr>
        <w:t xml:space="preserve"> </w:t>
      </w:r>
      <w:r w:rsidR="00847364" w:rsidRPr="00F140C2">
        <w:rPr>
          <w:b/>
          <w:u w:val="single"/>
        </w:rPr>
        <w:t>Bertie</w:t>
      </w:r>
      <w:r>
        <w:t xml:space="preserve"> </w:t>
      </w:r>
      <w:r w:rsidR="00847364" w:rsidRPr="00847364">
        <w:rPr>
          <w:b/>
        </w:rPr>
        <w:t>–</w:t>
      </w:r>
      <w:r w:rsidRPr="00847364">
        <w:rPr>
          <w:b/>
        </w:rPr>
        <w:t xml:space="preserve"> </w:t>
      </w:r>
      <w:r w:rsidR="00847364" w:rsidRPr="00847364">
        <w:rPr>
          <w:b/>
        </w:rPr>
        <w:t xml:space="preserve">Admin - </w:t>
      </w:r>
      <w:r w:rsidRPr="00F140C2">
        <w:rPr>
          <w:b/>
        </w:rPr>
        <w:t>William Knight</w:t>
      </w:r>
      <w:r w:rsidR="00847364">
        <w:rPr>
          <w:b/>
        </w:rPr>
        <w:t xml:space="preserve">, </w:t>
      </w:r>
      <w:r w:rsidRPr="00F140C2">
        <w:rPr>
          <w:b/>
        </w:rPr>
        <w:t>Martha Knight</w:t>
      </w:r>
      <w:r>
        <w:t xml:space="preserve"> </w:t>
      </w:r>
      <w:r w:rsidR="00847364">
        <w:t xml:space="preserve">– and James Griffin, </w:t>
      </w:r>
      <w:r>
        <w:t>witness</w:t>
      </w:r>
      <w:r w:rsidR="00847364">
        <w:t>es to</w:t>
      </w:r>
      <w:r>
        <w:t xml:space="preserve"> the will of John Battle. (Grimes 1910, p. 24)</w:t>
      </w:r>
    </w:p>
    <w:p w:rsidR="001470B7" w:rsidRPr="007B46FB" w:rsidRDefault="001470B7" w:rsidP="001470B7">
      <w:pPr>
        <w:pStyle w:val="NormalWeb"/>
        <w:spacing w:before="240" w:beforeAutospacing="0" w:after="240" w:afterAutospacing="0"/>
        <w:ind w:left="0" w:right="0"/>
        <w:rPr>
          <w:rStyle w:val="Emphasis"/>
          <w:i w:val="0"/>
          <w:iCs w:val="0"/>
        </w:rPr>
      </w:pPr>
      <w:r w:rsidRPr="009829E3">
        <w:rPr>
          <w:b/>
        </w:rPr>
        <w:t xml:space="preserve">1740 </w:t>
      </w:r>
      <w:r w:rsidR="00847364">
        <w:rPr>
          <w:b/>
        </w:rPr>
        <w:t>–</w:t>
      </w:r>
      <w:r w:rsidRPr="009829E3">
        <w:rPr>
          <w:b/>
        </w:rPr>
        <w:t xml:space="preserve"> </w:t>
      </w:r>
      <w:r w:rsidRPr="009829E3">
        <w:rPr>
          <w:b/>
          <w:u w:val="single"/>
        </w:rPr>
        <w:t>SC</w:t>
      </w:r>
      <w:r w:rsidR="00847364">
        <w:rPr>
          <w:b/>
          <w:u w:val="single"/>
        </w:rPr>
        <w:t xml:space="preserve"> </w:t>
      </w:r>
      <w:r w:rsidR="00074A7B">
        <w:rPr>
          <w:b/>
          <w:u w:val="single"/>
        </w:rPr>
        <w:t xml:space="preserve">Berkeley </w:t>
      </w:r>
      <w:r w:rsidR="00847364" w:rsidRPr="009829E3">
        <w:rPr>
          <w:b/>
          <w:u w:val="single"/>
        </w:rPr>
        <w:t>Charleston</w:t>
      </w:r>
      <w:r w:rsidRPr="009829E3">
        <w:rPr>
          <w:b/>
        </w:rPr>
        <w:t xml:space="preserve"> – </w:t>
      </w:r>
      <w:r w:rsidR="00847364">
        <w:rPr>
          <w:b/>
        </w:rPr>
        <w:t xml:space="preserve">Admin - </w:t>
      </w:r>
      <w:r w:rsidRPr="007B46FB">
        <w:rPr>
          <w:b/>
        </w:rPr>
        <w:t>Abraham Knight</w:t>
      </w:r>
      <w:r>
        <w:t xml:space="preserve"> </w:t>
      </w:r>
      <w:r w:rsidR="00847364">
        <w:t>- O</w:t>
      </w:r>
      <w:r>
        <w:t>n the Petit Jury list. (</w:t>
      </w:r>
      <w:r w:rsidR="00847364" w:rsidRPr="00847364">
        <w:rPr>
          <w:i/>
        </w:rPr>
        <w:t>J</w:t>
      </w:r>
      <w:r>
        <w:rPr>
          <w:rStyle w:val="Emphasis"/>
        </w:rPr>
        <w:t>ury Lists, 1740, Acts #664 [at SC Archives]</w:t>
      </w:r>
      <w:r>
        <w:t xml:space="preserve">; Page Number: </w:t>
      </w:r>
      <w:r>
        <w:rPr>
          <w:rStyle w:val="Emphasis"/>
        </w:rPr>
        <w:t>7</w:t>
      </w:r>
      <w:r>
        <w:t xml:space="preserve">; Family Number: </w:t>
      </w:r>
      <w:r>
        <w:rPr>
          <w:rStyle w:val="Emphasis"/>
        </w:rPr>
        <w:t>115)</w:t>
      </w:r>
    </w:p>
    <w:p w:rsidR="001470B7" w:rsidRDefault="001470B7" w:rsidP="001470B7">
      <w:pPr>
        <w:pStyle w:val="NormalWeb"/>
        <w:spacing w:before="240" w:beforeAutospacing="0" w:after="240" w:afterAutospacing="0"/>
        <w:ind w:left="0" w:right="0"/>
      </w:pPr>
      <w:r>
        <w:rPr>
          <w:b/>
        </w:rPr>
        <w:t xml:space="preserve">1740 – </w:t>
      </w:r>
      <w:r w:rsidRPr="007B46FB">
        <w:rPr>
          <w:b/>
          <w:u w:val="single"/>
        </w:rPr>
        <w:t>SC</w:t>
      </w:r>
      <w:r w:rsidR="00847364">
        <w:rPr>
          <w:b/>
          <w:u w:val="single"/>
        </w:rPr>
        <w:t xml:space="preserve"> </w:t>
      </w:r>
      <w:r w:rsidR="00847364" w:rsidRPr="007B46FB">
        <w:rPr>
          <w:b/>
          <w:u w:val="single"/>
        </w:rPr>
        <w:t>Colleton</w:t>
      </w:r>
      <w:r>
        <w:rPr>
          <w:b/>
        </w:rPr>
        <w:t xml:space="preserve"> – </w:t>
      </w:r>
      <w:r w:rsidR="00847364">
        <w:rPr>
          <w:b/>
        </w:rPr>
        <w:t xml:space="preserve">Admin - </w:t>
      </w:r>
      <w:r w:rsidRPr="007B46FB">
        <w:rPr>
          <w:b/>
        </w:rPr>
        <w:t>Caleb Knight</w:t>
      </w:r>
      <w:r w:rsidRPr="007B46FB">
        <w:t xml:space="preserve"> </w:t>
      </w:r>
      <w:r w:rsidR="00847364">
        <w:t>- O</w:t>
      </w:r>
      <w:r w:rsidRPr="007B46FB">
        <w:t>n the Petit Jury list of St. John’s Island.</w:t>
      </w:r>
      <w:r>
        <w:t xml:space="preserve">  (</w:t>
      </w:r>
      <w:r>
        <w:rPr>
          <w:rStyle w:val="Emphasis"/>
        </w:rPr>
        <w:t>Jury Lists, 1740, Acts #664 [at SC Archives]</w:t>
      </w:r>
      <w:r>
        <w:t xml:space="preserve">; Page Number: </w:t>
      </w:r>
      <w:r>
        <w:rPr>
          <w:rStyle w:val="Emphasis"/>
        </w:rPr>
        <w:t>11</w:t>
      </w:r>
      <w:r>
        <w:t xml:space="preserve">; Family Number: </w:t>
      </w:r>
      <w:r>
        <w:rPr>
          <w:rStyle w:val="Emphasis"/>
        </w:rPr>
        <w:t xml:space="preserve">124)  </w:t>
      </w:r>
    </w:p>
    <w:p w:rsidR="001470B7" w:rsidRDefault="001470B7" w:rsidP="001470B7">
      <w:pPr>
        <w:pStyle w:val="NormalWeb"/>
        <w:spacing w:before="240" w:beforeAutospacing="0" w:after="240" w:afterAutospacing="0"/>
        <w:ind w:left="0" w:right="0"/>
      </w:pPr>
      <w:r>
        <w:rPr>
          <w:b/>
        </w:rPr>
        <w:t xml:space="preserve">1740 </w:t>
      </w:r>
      <w:r w:rsidR="00847364">
        <w:rPr>
          <w:b/>
        </w:rPr>
        <w:t xml:space="preserve">- </w:t>
      </w:r>
      <w:r>
        <w:rPr>
          <w:b/>
        </w:rPr>
        <w:t xml:space="preserve">May </w:t>
      </w:r>
      <w:r>
        <w:t xml:space="preserve">– </w:t>
      </w:r>
      <w:r w:rsidR="00847364" w:rsidRPr="00847364">
        <w:rPr>
          <w:b/>
          <w:u w:val="single"/>
        </w:rPr>
        <w:t xml:space="preserve">FL </w:t>
      </w:r>
      <w:r w:rsidRPr="00EC2436">
        <w:rPr>
          <w:b/>
          <w:u w:val="single"/>
        </w:rPr>
        <w:t>St Augustine</w:t>
      </w:r>
      <w:r>
        <w:t xml:space="preserve"> – </w:t>
      </w:r>
      <w:r w:rsidR="000900B1">
        <w:t xml:space="preserve">Info - </w:t>
      </w:r>
      <w:r>
        <w:t>“The VA Assembly passed two Acts appropriating money to pay the expenses of a Virginia force in the war then being waged with Spain (Hening V, 92-96, 121-123). Four hundred men formed the Virginia quota, and Governor Gooch, who had been in the army, commanded all the Colonial forces. It was the unsuccessful Carthagena expedition.” (VA Hist. Soc., Vol. XXV, pp. 286-287)</w:t>
      </w:r>
      <w:r w:rsidR="001B368B">
        <w:t xml:space="preserve">  </w:t>
      </w:r>
      <w:r w:rsidR="00603710" w:rsidRPr="00603710">
        <w:rPr>
          <w:b/>
        </w:rPr>
        <w:t>Note:</w:t>
      </w:r>
      <w:r>
        <w:t xml:space="preserve"> The list includes </w:t>
      </w:r>
      <w:r w:rsidR="000900B1">
        <w:t xml:space="preserve">a </w:t>
      </w:r>
      <w:r w:rsidRPr="009829E3">
        <w:rPr>
          <w:b/>
        </w:rPr>
        <w:t>John Knight</w:t>
      </w:r>
      <w:r>
        <w:t xml:space="preserve"> as one of the Virginian “common sailors”. There are many names familiar as being associated with Knights such as Turner, Johnson, Williams, Dewitt, Young, Lewi</w:t>
      </w:r>
      <w:r w:rsidR="004D14D9">
        <w:t xml:space="preserve">s, Walker, Kent, Cook, Martin. </w:t>
      </w:r>
      <w:r w:rsidR="000900B1">
        <w:t xml:space="preserve"> This John Knight would probably have been born no later than 1721. </w:t>
      </w:r>
    </w:p>
    <w:p w:rsidR="00EE720A" w:rsidRDefault="001470B7" w:rsidP="001470B7">
      <w:pPr>
        <w:pStyle w:val="NormalWeb"/>
        <w:spacing w:before="240" w:beforeAutospacing="0" w:after="240" w:afterAutospacing="0"/>
        <w:ind w:left="0" w:right="0"/>
      </w:pPr>
      <w:r w:rsidRPr="00D6351F">
        <w:rPr>
          <w:b/>
        </w:rPr>
        <w:t xml:space="preserve">1740 </w:t>
      </w:r>
      <w:r w:rsidR="00EE720A">
        <w:rPr>
          <w:b/>
        </w:rPr>
        <w:t xml:space="preserve">- </w:t>
      </w:r>
      <w:r w:rsidRPr="00D6351F">
        <w:rPr>
          <w:b/>
        </w:rPr>
        <w:t>Jun 8</w:t>
      </w:r>
      <w:r>
        <w:t xml:space="preserve"> </w:t>
      </w:r>
      <w:r w:rsidR="000143F9">
        <w:t>–</w:t>
      </w:r>
      <w:r>
        <w:t xml:space="preserve"> </w:t>
      </w:r>
      <w:r w:rsidR="00EE5777" w:rsidRPr="00EE5777">
        <w:rPr>
          <w:b/>
          <w:u w:val="single"/>
        </w:rPr>
        <w:t>VA Surry/Sussex</w:t>
      </w:r>
      <w:r w:rsidR="00EE5777" w:rsidRPr="00EE5777">
        <w:rPr>
          <w:b/>
        </w:rPr>
        <w:t xml:space="preserve"> – </w:t>
      </w:r>
      <w:r w:rsidR="00EE720A">
        <w:rPr>
          <w:b/>
        </w:rPr>
        <w:t>Admin</w:t>
      </w:r>
      <w:r w:rsidR="00EE5777" w:rsidRPr="00EE5777">
        <w:rPr>
          <w:b/>
        </w:rPr>
        <w:t xml:space="preserve"> – </w:t>
      </w:r>
      <w:r w:rsidR="00EE720A" w:rsidRPr="00EE5777">
        <w:rPr>
          <w:b/>
        </w:rPr>
        <w:t xml:space="preserve">William Knight </w:t>
      </w:r>
      <w:r w:rsidR="004D14D9">
        <w:rPr>
          <w:b/>
        </w:rPr>
        <w:t>&amp;</w:t>
      </w:r>
      <w:r w:rsidR="00EE720A" w:rsidRPr="00EE5777">
        <w:rPr>
          <w:b/>
        </w:rPr>
        <w:t xml:space="preserve"> Richard Knight</w:t>
      </w:r>
      <w:r w:rsidR="00EE720A">
        <w:rPr>
          <w:b/>
        </w:rPr>
        <w:t xml:space="preserve"> </w:t>
      </w:r>
      <w:r w:rsidR="00EE720A" w:rsidRPr="00EE720A">
        <w:t xml:space="preserve">– W/ Elizabeth Horn; sps to </w:t>
      </w:r>
      <w:r w:rsidR="00EE5777" w:rsidRPr="00EE720A">
        <w:t>Joshua King</w:t>
      </w:r>
      <w:r w:rsidR="00EE5777" w:rsidRPr="00EE5777">
        <w:rPr>
          <w:b/>
        </w:rPr>
        <w:t xml:space="preserve"> </w:t>
      </w:r>
      <w:r w:rsidR="00EE5777" w:rsidRPr="00EE5777">
        <w:t>s/o John King and Sarah; Albemarle Parish:  (Richards 1958, p. 29)</w:t>
      </w:r>
    </w:p>
    <w:p w:rsidR="001470B7" w:rsidRDefault="001470B7" w:rsidP="001470B7">
      <w:pPr>
        <w:pStyle w:val="NormalWeb"/>
        <w:spacing w:before="240" w:beforeAutospacing="0" w:after="240" w:afterAutospacing="0"/>
        <w:ind w:left="0" w:right="0"/>
      </w:pPr>
      <w:r w:rsidRPr="00D6351F">
        <w:rPr>
          <w:b/>
        </w:rPr>
        <w:t xml:space="preserve">1740 </w:t>
      </w:r>
      <w:r w:rsidR="00A94751">
        <w:rPr>
          <w:b/>
        </w:rPr>
        <w:t xml:space="preserve">- </w:t>
      </w:r>
      <w:r w:rsidRPr="00D6351F">
        <w:rPr>
          <w:b/>
        </w:rPr>
        <w:t>Nov 2</w:t>
      </w:r>
      <w:r>
        <w:t xml:space="preserve"> - </w:t>
      </w:r>
      <w:r w:rsidR="000143F9" w:rsidRPr="000143F9">
        <w:rPr>
          <w:b/>
          <w:u w:val="single"/>
        </w:rPr>
        <w:t>VA Surry/Sussex</w:t>
      </w:r>
      <w:r w:rsidR="000143F9" w:rsidRPr="000143F9">
        <w:rPr>
          <w:b/>
        </w:rPr>
        <w:t xml:space="preserve"> – </w:t>
      </w:r>
      <w:r w:rsidR="002C4542">
        <w:rPr>
          <w:b/>
        </w:rPr>
        <w:t>Admin</w:t>
      </w:r>
      <w:r w:rsidR="000143F9" w:rsidRPr="000143F9">
        <w:rPr>
          <w:b/>
        </w:rPr>
        <w:t xml:space="preserve"> – </w:t>
      </w:r>
      <w:r w:rsidR="002C4542">
        <w:rPr>
          <w:b/>
        </w:rPr>
        <w:t>William Knight</w:t>
      </w:r>
      <w:r w:rsidR="002C4542" w:rsidRPr="002C4542">
        <w:t xml:space="preserve"> – with Hannah Felse, Rebecca Harris, sps. to </w:t>
      </w:r>
      <w:r w:rsidR="000143F9" w:rsidRPr="002C4542">
        <w:t>Lucretia Sansenick</w:t>
      </w:r>
      <w:r w:rsidR="002C4542" w:rsidRPr="002C4542">
        <w:t>,</w:t>
      </w:r>
      <w:r w:rsidR="000143F9" w:rsidRPr="000143F9">
        <w:t xml:space="preserve"> d/o James and M</w:t>
      </w:r>
      <w:r w:rsidR="002C4542">
        <w:t xml:space="preserve">ary Sasenick; Albemarle Parish. </w:t>
      </w:r>
      <w:r w:rsidR="000143F9" w:rsidRPr="000143F9">
        <w:t>(Richards 1958, p. 32)</w:t>
      </w:r>
    </w:p>
    <w:p w:rsidR="001470B7" w:rsidRDefault="001470B7" w:rsidP="001470B7">
      <w:pPr>
        <w:pStyle w:val="NormalWeb"/>
        <w:spacing w:before="240" w:beforeAutospacing="0" w:after="240" w:afterAutospacing="0"/>
        <w:ind w:left="0" w:right="0"/>
      </w:pPr>
      <w:r>
        <w:rPr>
          <w:b/>
        </w:rPr>
        <w:t xml:space="preserve">1740 </w:t>
      </w:r>
      <w:r w:rsidR="004D14D9">
        <w:rPr>
          <w:b/>
        </w:rPr>
        <w:t xml:space="preserve">- </w:t>
      </w:r>
      <w:r>
        <w:rPr>
          <w:b/>
        </w:rPr>
        <w:t xml:space="preserve">Dec 1 </w:t>
      </w:r>
      <w:r>
        <w:t xml:space="preserve">– </w:t>
      </w:r>
      <w:r>
        <w:rPr>
          <w:b/>
          <w:u w:val="single"/>
        </w:rPr>
        <w:t>VA</w:t>
      </w:r>
      <w:r w:rsidR="004D14D9">
        <w:rPr>
          <w:b/>
          <w:u w:val="single"/>
        </w:rPr>
        <w:t xml:space="preserve"> </w:t>
      </w:r>
      <w:r w:rsidR="004D14D9" w:rsidRPr="00401262">
        <w:rPr>
          <w:b/>
          <w:u w:val="single"/>
        </w:rPr>
        <w:t>Orange</w:t>
      </w:r>
      <w:r w:rsidRPr="004D14D9">
        <w:rPr>
          <w:b/>
        </w:rPr>
        <w:t xml:space="preserve"> – </w:t>
      </w:r>
      <w:r w:rsidR="004D14D9" w:rsidRPr="004D14D9">
        <w:rPr>
          <w:b/>
        </w:rPr>
        <w:t xml:space="preserve">Admin - </w:t>
      </w:r>
      <w:r w:rsidRPr="004D14D9">
        <w:rPr>
          <w:b/>
        </w:rPr>
        <w:t>James Bell</w:t>
      </w:r>
      <w:r w:rsidR="004D14D9">
        <w:t xml:space="preserve"> – Land patent for</w:t>
      </w:r>
      <w:r>
        <w:t xml:space="preserve"> 400 acres “For the Imp. Of 8 pers: “ including James Bell, John Bell, Rachel Bell, Margaret Bell, Elizabeth Bell. (Nugent IV, p. 232)</w:t>
      </w:r>
    </w:p>
    <w:p w:rsidR="001470B7" w:rsidRDefault="001470B7" w:rsidP="001470B7">
      <w:pPr>
        <w:pStyle w:val="NormalWeb"/>
        <w:spacing w:before="240" w:beforeAutospacing="0" w:after="240" w:afterAutospacing="0"/>
        <w:ind w:left="0" w:right="0"/>
      </w:pPr>
      <w:r>
        <w:rPr>
          <w:b/>
        </w:rPr>
        <w:t xml:space="preserve">1740 </w:t>
      </w:r>
      <w:r w:rsidR="004D14D9">
        <w:rPr>
          <w:b/>
        </w:rPr>
        <w:t xml:space="preserve">- </w:t>
      </w:r>
      <w:r>
        <w:rPr>
          <w:b/>
        </w:rPr>
        <w:t xml:space="preserve">Dec 1 </w:t>
      </w:r>
      <w:r>
        <w:t xml:space="preserve">– </w:t>
      </w:r>
      <w:r>
        <w:rPr>
          <w:b/>
          <w:u w:val="single"/>
        </w:rPr>
        <w:t>VA</w:t>
      </w:r>
      <w:r w:rsidR="004D14D9">
        <w:rPr>
          <w:b/>
          <w:u w:val="single"/>
        </w:rPr>
        <w:t xml:space="preserve"> </w:t>
      </w:r>
      <w:r w:rsidR="004D14D9" w:rsidRPr="00F3202E">
        <w:rPr>
          <w:b/>
          <w:u w:val="single"/>
        </w:rPr>
        <w:t>Orange</w:t>
      </w:r>
      <w:r w:rsidRPr="004D14D9">
        <w:rPr>
          <w:b/>
        </w:rPr>
        <w:t xml:space="preserve">– </w:t>
      </w:r>
      <w:r w:rsidR="004D14D9" w:rsidRPr="004D14D9">
        <w:rPr>
          <w:b/>
        </w:rPr>
        <w:t xml:space="preserve">Admin - </w:t>
      </w:r>
      <w:r w:rsidRPr="004D14D9">
        <w:rPr>
          <w:b/>
        </w:rPr>
        <w:t>John Anderson</w:t>
      </w:r>
      <w:r>
        <w:t xml:space="preserve"> </w:t>
      </w:r>
      <w:r w:rsidR="004D14D9">
        <w:t>– Land patent for</w:t>
      </w:r>
      <w:r>
        <w:t xml:space="preserve"> 270 acres “For the Imp. Of 5 pers.: John Anderson, Jane Anderson, Esther Anderson, Mary Anderson &amp; Margaret Anderson.” (Nugent IV, p. 233)</w:t>
      </w:r>
    </w:p>
    <w:p w:rsidR="001470B7" w:rsidRDefault="001470B7" w:rsidP="001470B7">
      <w:pPr>
        <w:pStyle w:val="NormalWeb"/>
        <w:spacing w:before="240" w:beforeAutospacing="0" w:after="240" w:afterAutospacing="0"/>
        <w:ind w:left="0" w:right="0"/>
      </w:pPr>
      <w:r w:rsidRPr="00D6351F">
        <w:rPr>
          <w:b/>
        </w:rPr>
        <w:t xml:space="preserve">1741 </w:t>
      </w:r>
      <w:r w:rsidR="00A94751">
        <w:rPr>
          <w:b/>
        </w:rPr>
        <w:t xml:space="preserve">- </w:t>
      </w:r>
      <w:r w:rsidRPr="00D6351F">
        <w:rPr>
          <w:b/>
        </w:rPr>
        <w:t>Mar 2</w:t>
      </w:r>
      <w:r>
        <w:t xml:space="preserve"> </w:t>
      </w:r>
      <w:r w:rsidR="00A94751">
        <w:t>–</w:t>
      </w:r>
      <w:r>
        <w:t xml:space="preserve"> </w:t>
      </w:r>
      <w:r>
        <w:rPr>
          <w:b/>
          <w:u w:val="single"/>
        </w:rPr>
        <w:t>VA</w:t>
      </w:r>
      <w:r w:rsidR="00A94751">
        <w:rPr>
          <w:b/>
          <w:u w:val="single"/>
        </w:rPr>
        <w:t xml:space="preserve"> </w:t>
      </w:r>
      <w:r w:rsidR="00A94751" w:rsidRPr="005F192E">
        <w:rPr>
          <w:b/>
          <w:u w:val="single"/>
        </w:rPr>
        <w:t>Surry/Sussex</w:t>
      </w:r>
      <w:r w:rsidRPr="00A94751">
        <w:rPr>
          <w:b/>
        </w:rPr>
        <w:t xml:space="preserve"> – </w:t>
      </w:r>
      <w:r w:rsidR="0064794D">
        <w:rPr>
          <w:b/>
        </w:rPr>
        <w:t>Death/</w:t>
      </w:r>
      <w:r w:rsidR="00A94751" w:rsidRPr="00A94751">
        <w:rPr>
          <w:b/>
        </w:rPr>
        <w:t>Bur – Alice Knight</w:t>
      </w:r>
      <w:r w:rsidR="00A94751">
        <w:t xml:space="preserve"> - </w:t>
      </w:r>
      <w:r>
        <w:t>Albemarle Parish:  reported to parish by William Knight. (Richards 1958, p. 212)</w:t>
      </w:r>
    </w:p>
    <w:p w:rsidR="001470B7" w:rsidRDefault="001470B7" w:rsidP="001470B7">
      <w:pPr>
        <w:pStyle w:val="NormalWeb"/>
        <w:spacing w:before="240" w:beforeAutospacing="0" w:after="240" w:afterAutospacing="0"/>
        <w:ind w:left="0" w:right="0"/>
      </w:pPr>
      <w:r>
        <w:rPr>
          <w:b/>
        </w:rPr>
        <w:t xml:space="preserve">1740/1 Mar 11 </w:t>
      </w:r>
      <w:r>
        <w:t xml:space="preserve">– </w:t>
      </w:r>
      <w:r w:rsidRPr="00C606E5">
        <w:rPr>
          <w:b/>
          <w:u w:val="single"/>
        </w:rPr>
        <w:t>NC</w:t>
      </w:r>
      <w:r w:rsidR="004D14D9">
        <w:rPr>
          <w:b/>
          <w:u w:val="single"/>
        </w:rPr>
        <w:t xml:space="preserve"> </w:t>
      </w:r>
      <w:r w:rsidR="004D14D9" w:rsidRPr="00C606E5">
        <w:rPr>
          <w:b/>
          <w:u w:val="single"/>
        </w:rPr>
        <w:t>Beaufort</w:t>
      </w:r>
      <w:r w:rsidRPr="004D14D9">
        <w:rPr>
          <w:b/>
        </w:rPr>
        <w:t xml:space="preserve"> – </w:t>
      </w:r>
      <w:r w:rsidR="004D14D9" w:rsidRPr="004D14D9">
        <w:rPr>
          <w:b/>
        </w:rPr>
        <w:t xml:space="preserve">Admin - </w:t>
      </w:r>
      <w:r w:rsidRPr="00361E29">
        <w:rPr>
          <w:b/>
        </w:rPr>
        <w:t>William Cason</w:t>
      </w:r>
      <w:r>
        <w:t xml:space="preserve"> </w:t>
      </w:r>
      <w:r w:rsidR="004D14D9">
        <w:t xml:space="preserve">– Land </w:t>
      </w:r>
      <w:r>
        <w:t>patent for 200 acs joining the run below George Moy, Casons run, and a meadow being the Plantation he formerly lived on. (Hofman 1982, p. 171)</w:t>
      </w:r>
      <w:r>
        <w:br/>
      </w:r>
      <w:r w:rsidRPr="00893C84">
        <w:rPr>
          <w:b/>
        </w:rPr>
        <w:t>Note:</w:t>
      </w:r>
      <w:r>
        <w:t xml:space="preserve"> </w:t>
      </w:r>
      <w:r w:rsidRPr="00893C84">
        <w:t xml:space="preserve">Beaufort County was first called Pamptecough. The name was changed about 1712 to Beaufort, named for Henry Scudamore, 3rd Duke of Beaufort, who became one of Carolina's Lords Proprietor around 1709. </w:t>
      </w:r>
    </w:p>
    <w:p w:rsidR="001470B7" w:rsidRDefault="001470B7" w:rsidP="001470B7">
      <w:pPr>
        <w:pStyle w:val="NormalWeb"/>
        <w:spacing w:before="240" w:beforeAutospacing="0" w:after="240" w:afterAutospacing="0"/>
        <w:ind w:left="0" w:right="0"/>
      </w:pPr>
      <w:r w:rsidRPr="00D6351F">
        <w:rPr>
          <w:b/>
        </w:rPr>
        <w:lastRenderedPageBreak/>
        <w:t xml:space="preserve">1741 </w:t>
      </w:r>
      <w:r w:rsidR="00EE720A">
        <w:rPr>
          <w:b/>
        </w:rPr>
        <w:t xml:space="preserve">- </w:t>
      </w:r>
      <w:r w:rsidRPr="00D6351F">
        <w:rPr>
          <w:b/>
        </w:rPr>
        <w:t>Mar 29</w:t>
      </w:r>
      <w:r>
        <w:t xml:space="preserve"> </w:t>
      </w:r>
      <w:r w:rsidR="00A94751">
        <w:t>–</w:t>
      </w:r>
      <w:r>
        <w:t xml:space="preserve"> </w:t>
      </w:r>
      <w:r>
        <w:rPr>
          <w:b/>
          <w:u w:val="single"/>
        </w:rPr>
        <w:t>VA</w:t>
      </w:r>
      <w:r w:rsidR="00A94751">
        <w:rPr>
          <w:b/>
          <w:u w:val="single"/>
        </w:rPr>
        <w:t xml:space="preserve"> </w:t>
      </w:r>
      <w:r w:rsidR="00A94751" w:rsidRPr="005F192E">
        <w:rPr>
          <w:b/>
          <w:u w:val="single"/>
        </w:rPr>
        <w:t>Surry/Sussex</w:t>
      </w:r>
      <w:r w:rsidRPr="00A94751">
        <w:rPr>
          <w:b/>
        </w:rPr>
        <w:t xml:space="preserve"> – </w:t>
      </w:r>
      <w:r w:rsidR="002C4542">
        <w:rPr>
          <w:b/>
        </w:rPr>
        <w:t>Admin</w:t>
      </w:r>
      <w:r w:rsidR="00A94751" w:rsidRPr="00A94751">
        <w:rPr>
          <w:b/>
        </w:rPr>
        <w:t xml:space="preserve"> – </w:t>
      </w:r>
      <w:r w:rsidR="002C4542">
        <w:rPr>
          <w:b/>
        </w:rPr>
        <w:t>William Knight</w:t>
      </w:r>
      <w:r w:rsidR="002C4542" w:rsidRPr="004D14D9">
        <w:t xml:space="preserve"> – with</w:t>
      </w:r>
      <w:r w:rsidR="002C4542">
        <w:rPr>
          <w:b/>
        </w:rPr>
        <w:t xml:space="preserve"> </w:t>
      </w:r>
      <w:r w:rsidR="002C4542">
        <w:t xml:space="preserve">Edward Shelton, Lucy Stokes, sps. to </w:t>
      </w:r>
      <w:r w:rsidR="00A94751" w:rsidRPr="004D14D9">
        <w:t>Nathanael Newsom</w:t>
      </w:r>
      <w:r w:rsidR="002C4542">
        <w:rPr>
          <w:b/>
        </w:rPr>
        <w:t xml:space="preserve">, </w:t>
      </w:r>
      <w:r w:rsidR="00A94751">
        <w:t xml:space="preserve">s/o Thomas and Taphenas Newsom; </w:t>
      </w:r>
      <w:r w:rsidR="002C4542">
        <w:t>Albemarle Parish.</w:t>
      </w:r>
      <w:r>
        <w:t xml:space="preserve">  (Richards 1958, p. 37)</w:t>
      </w:r>
    </w:p>
    <w:p w:rsidR="001470B7" w:rsidRDefault="001470B7" w:rsidP="001470B7">
      <w:pPr>
        <w:pStyle w:val="NormalWeb"/>
        <w:spacing w:before="240" w:beforeAutospacing="0" w:after="240" w:afterAutospacing="0"/>
        <w:ind w:left="0" w:right="0"/>
      </w:pPr>
      <w:r>
        <w:rPr>
          <w:b/>
        </w:rPr>
        <w:t xml:space="preserve">1741 </w:t>
      </w:r>
      <w:r w:rsidR="00C13638">
        <w:rPr>
          <w:b/>
        </w:rPr>
        <w:t xml:space="preserve">- </w:t>
      </w:r>
      <w:r>
        <w:rPr>
          <w:b/>
        </w:rPr>
        <w:t xml:space="preserve">Apr 4 </w:t>
      </w:r>
      <w:r>
        <w:t xml:space="preserve">– </w:t>
      </w:r>
      <w:r w:rsidRPr="00C606E5">
        <w:rPr>
          <w:b/>
          <w:u w:val="single"/>
        </w:rPr>
        <w:t>NC</w:t>
      </w:r>
      <w:r w:rsidR="00C13638">
        <w:rPr>
          <w:b/>
          <w:u w:val="single"/>
        </w:rPr>
        <w:t xml:space="preserve"> </w:t>
      </w:r>
      <w:r w:rsidR="00C13638" w:rsidRPr="00C606E5">
        <w:rPr>
          <w:b/>
          <w:u w:val="single"/>
        </w:rPr>
        <w:t>Edgecombe</w:t>
      </w:r>
      <w:r w:rsidRPr="00C13638">
        <w:rPr>
          <w:b/>
        </w:rPr>
        <w:t xml:space="preserve"> – </w:t>
      </w:r>
      <w:r w:rsidR="00C13638" w:rsidRPr="00C13638">
        <w:rPr>
          <w:b/>
        </w:rPr>
        <w:t xml:space="preserve">Admin - </w:t>
      </w:r>
      <w:r w:rsidRPr="00C13638">
        <w:rPr>
          <w:b/>
        </w:rPr>
        <w:t>Arthur Whitehead</w:t>
      </w:r>
      <w:r>
        <w:t xml:space="preserve"> </w:t>
      </w:r>
      <w:r w:rsidR="00C13638">
        <w:t xml:space="preserve">– Land </w:t>
      </w:r>
      <w:r>
        <w:t>patent for 300 acs on the S. side of the Tarr river. (Hofman 1982, p. 168)</w:t>
      </w:r>
    </w:p>
    <w:p w:rsidR="001470B7" w:rsidRDefault="001470B7" w:rsidP="001470B7">
      <w:pPr>
        <w:pStyle w:val="NormalWeb"/>
        <w:spacing w:before="240" w:beforeAutospacing="0" w:after="240" w:afterAutospacing="0"/>
        <w:ind w:left="0" w:right="0"/>
      </w:pPr>
      <w:r>
        <w:rPr>
          <w:b/>
        </w:rPr>
        <w:t xml:space="preserve">1741 </w:t>
      </w:r>
      <w:r w:rsidR="00C13638">
        <w:rPr>
          <w:b/>
        </w:rPr>
        <w:t xml:space="preserve">- </w:t>
      </w:r>
      <w:r>
        <w:rPr>
          <w:b/>
        </w:rPr>
        <w:t xml:space="preserve">Apr 4 </w:t>
      </w:r>
      <w:r>
        <w:t xml:space="preserve">– </w:t>
      </w:r>
      <w:r w:rsidRPr="00C606E5">
        <w:rPr>
          <w:b/>
          <w:u w:val="single"/>
        </w:rPr>
        <w:t>NC</w:t>
      </w:r>
      <w:r w:rsidR="00C13638">
        <w:rPr>
          <w:b/>
          <w:u w:val="single"/>
        </w:rPr>
        <w:t xml:space="preserve"> Edgecombe</w:t>
      </w:r>
      <w:r w:rsidRPr="00C13638">
        <w:rPr>
          <w:b/>
        </w:rPr>
        <w:t xml:space="preserve"> </w:t>
      </w:r>
      <w:r w:rsidR="00C13638" w:rsidRPr="00C13638">
        <w:rPr>
          <w:b/>
        </w:rPr>
        <w:t>–</w:t>
      </w:r>
      <w:r w:rsidRPr="00C13638">
        <w:rPr>
          <w:b/>
        </w:rPr>
        <w:t xml:space="preserve"> </w:t>
      </w:r>
      <w:r w:rsidR="00C13638" w:rsidRPr="00C13638">
        <w:rPr>
          <w:b/>
        </w:rPr>
        <w:t xml:space="preserve">Admin - </w:t>
      </w:r>
      <w:r w:rsidRPr="00C13638">
        <w:rPr>
          <w:b/>
        </w:rPr>
        <w:t>James Cott</w:t>
      </w:r>
      <w:r w:rsidR="001B368B">
        <w:rPr>
          <w:b/>
        </w:rPr>
        <w:t>e</w:t>
      </w:r>
      <w:r w:rsidRPr="00C13638">
        <w:rPr>
          <w:b/>
        </w:rPr>
        <w:t>n</w:t>
      </w:r>
      <w:r>
        <w:t xml:space="preserve"> </w:t>
      </w:r>
      <w:r w:rsidR="00C13638">
        <w:t xml:space="preserve">– Land </w:t>
      </w:r>
      <w:r>
        <w:t xml:space="preserve">patent for 640 acs. joining the N. side of Fishing Creek. </w:t>
      </w:r>
      <w:r w:rsidRPr="00BD7227">
        <w:t>(Hofman 1982, p. 170)</w:t>
      </w:r>
    </w:p>
    <w:p w:rsidR="00FC64A1" w:rsidRPr="00BD7227" w:rsidRDefault="00FC64A1" w:rsidP="001470B7">
      <w:pPr>
        <w:pStyle w:val="NormalWeb"/>
        <w:spacing w:before="240" w:beforeAutospacing="0" w:after="240" w:afterAutospacing="0"/>
        <w:ind w:left="0" w:right="0"/>
      </w:pPr>
      <w:r w:rsidRPr="00FC64A1">
        <w:rPr>
          <w:b/>
        </w:rPr>
        <w:t xml:space="preserve">1741 – May 18 – </w:t>
      </w:r>
      <w:r w:rsidRPr="00FC64A1">
        <w:rPr>
          <w:b/>
          <w:u w:val="single"/>
        </w:rPr>
        <w:t>VA Goochland</w:t>
      </w:r>
      <w:r w:rsidRPr="00FC64A1">
        <w:rPr>
          <w:b/>
        </w:rPr>
        <w:t xml:space="preserve"> – Admin - Capt. Allen Howard</w:t>
      </w:r>
      <w:r w:rsidRPr="00FC64A1">
        <w:t xml:space="preserve"> of St. James Parish, Goochland Co., to Joseph Peace of St. Pauls Parish, Hanover Co., for £175, land mostly in Goochland Co., with a small part in Hanover, on the north side of James River, bounded by Nolun’s corner, Horsepen Branch of Beverdam Creek, William Knight. Wit: Wm Nugent, John Curd, Nicholas Perkins. Signed: Allen Howard. Recorded 16 June 1741. 20 Sept 1743 Elizabeth, wife of Howard, relinquished her dower right.</w:t>
      </w:r>
      <w:r>
        <w:t xml:space="preserve"> (</w:t>
      </w:r>
      <w:r w:rsidRPr="00FC64A1">
        <w:t>Goochland County, Virginia Wills and Deeds, 1736 to 1742. Abstracted and Compiled by Benjamin B. Weisiger III. 1984, p. 58</w:t>
      </w:r>
      <w:r>
        <w:t>)</w:t>
      </w:r>
    </w:p>
    <w:p w:rsidR="001470B7" w:rsidRDefault="001470B7" w:rsidP="001470B7">
      <w:pPr>
        <w:pStyle w:val="NormalWeb"/>
        <w:spacing w:before="240" w:beforeAutospacing="0" w:after="240" w:afterAutospacing="0"/>
        <w:ind w:left="0" w:right="0"/>
      </w:pPr>
      <w:r w:rsidRPr="00BD7227">
        <w:rPr>
          <w:b/>
        </w:rPr>
        <w:t xml:space="preserve">1741 </w:t>
      </w:r>
      <w:r w:rsidR="00C13638" w:rsidRPr="00BD7227">
        <w:rPr>
          <w:b/>
        </w:rPr>
        <w:t xml:space="preserve">- </w:t>
      </w:r>
      <w:r w:rsidRPr="00BD7227">
        <w:rPr>
          <w:b/>
        </w:rPr>
        <w:t xml:space="preserve">Jun 1 </w:t>
      </w:r>
      <w:r w:rsidRPr="00BD7227">
        <w:t xml:space="preserve">– </w:t>
      </w:r>
      <w:r w:rsidRPr="00BD7227">
        <w:rPr>
          <w:b/>
          <w:u w:val="single"/>
        </w:rPr>
        <w:t>VA</w:t>
      </w:r>
      <w:r w:rsidR="00C13638" w:rsidRPr="00BD7227">
        <w:rPr>
          <w:b/>
          <w:u w:val="single"/>
        </w:rPr>
        <w:t xml:space="preserve"> Orange</w:t>
      </w:r>
      <w:r w:rsidRPr="00BD7227">
        <w:rPr>
          <w:b/>
        </w:rPr>
        <w:t xml:space="preserve"> – </w:t>
      </w:r>
      <w:r w:rsidR="00C13638" w:rsidRPr="00BD7227">
        <w:rPr>
          <w:b/>
        </w:rPr>
        <w:t xml:space="preserve">Admin - </w:t>
      </w:r>
      <w:r w:rsidRPr="00BD7227">
        <w:rPr>
          <w:b/>
        </w:rPr>
        <w:t>Charles Dewit</w:t>
      </w:r>
      <w:r w:rsidR="00C13638" w:rsidRPr="00BD7227">
        <w:t xml:space="preserve"> – Land patent for</w:t>
      </w:r>
      <w:r w:rsidRPr="00BD7227">
        <w:t xml:space="preserve"> 400 acres. (Nugent IV, p. 241)</w:t>
      </w:r>
    </w:p>
    <w:p w:rsidR="00D26941" w:rsidRPr="00BD7227" w:rsidRDefault="00D26941" w:rsidP="00D26941">
      <w:pPr>
        <w:pStyle w:val="NormalWeb"/>
        <w:spacing w:before="240" w:after="240"/>
        <w:ind w:left="0"/>
      </w:pPr>
      <w:r w:rsidRPr="00D26941">
        <w:rPr>
          <w:b/>
        </w:rPr>
        <w:t xml:space="preserve">1741 – Jul 6 – </w:t>
      </w:r>
      <w:r w:rsidRPr="00677920">
        <w:rPr>
          <w:b/>
          <w:u w:val="single"/>
        </w:rPr>
        <w:t>VA Goochland</w:t>
      </w:r>
      <w:r w:rsidRPr="00D26941">
        <w:rPr>
          <w:b/>
        </w:rPr>
        <w:t xml:space="preserve"> – Admin – Joseph Woodson</w:t>
      </w:r>
      <w:r>
        <w:t>: 423 acres on both sides of Green Creek of Appomattox River. (Land Office Patents No. 19, 1739-1741, p. 1019 (Reel 17), Library of Virginia).</w:t>
      </w:r>
    </w:p>
    <w:p w:rsidR="001470B7" w:rsidRDefault="001470B7" w:rsidP="001470B7">
      <w:pPr>
        <w:pStyle w:val="NormalWeb"/>
        <w:spacing w:before="240" w:beforeAutospacing="0" w:after="240" w:afterAutospacing="0"/>
        <w:ind w:left="0" w:right="0"/>
      </w:pPr>
      <w:r>
        <w:rPr>
          <w:b/>
        </w:rPr>
        <w:t xml:space="preserve">1741 </w:t>
      </w:r>
      <w:r w:rsidR="00A94751">
        <w:rPr>
          <w:b/>
        </w:rPr>
        <w:t xml:space="preserve">- </w:t>
      </w:r>
      <w:r>
        <w:rPr>
          <w:b/>
        </w:rPr>
        <w:t xml:space="preserve">Jul 25 </w:t>
      </w:r>
      <w:r>
        <w:t xml:space="preserve">– </w:t>
      </w:r>
      <w:r>
        <w:rPr>
          <w:b/>
          <w:u w:val="single"/>
        </w:rPr>
        <w:t>VA</w:t>
      </w:r>
      <w:r w:rsidR="00A94751">
        <w:rPr>
          <w:b/>
          <w:u w:val="single"/>
        </w:rPr>
        <w:t xml:space="preserve"> </w:t>
      </w:r>
      <w:r w:rsidR="00A94751" w:rsidRPr="00EA030B">
        <w:rPr>
          <w:b/>
          <w:u w:val="single"/>
        </w:rPr>
        <w:t>Surry</w:t>
      </w:r>
      <w:r w:rsidR="001B368B">
        <w:rPr>
          <w:b/>
          <w:u w:val="single"/>
        </w:rPr>
        <w:t>/Sussex</w:t>
      </w:r>
      <w:r w:rsidRPr="000A5EC4">
        <w:rPr>
          <w:b/>
        </w:rPr>
        <w:t xml:space="preserve"> – </w:t>
      </w:r>
      <w:r w:rsidR="00A94751" w:rsidRPr="000A5EC4">
        <w:rPr>
          <w:b/>
        </w:rPr>
        <w:t xml:space="preserve">Admin - </w:t>
      </w:r>
      <w:r w:rsidRPr="000A5EC4">
        <w:rPr>
          <w:b/>
        </w:rPr>
        <w:t>John Knight</w:t>
      </w:r>
      <w:r>
        <w:t xml:space="preserve"> </w:t>
      </w:r>
      <w:r w:rsidR="00A94751">
        <w:t>– Land patent for</w:t>
      </w:r>
      <w:r>
        <w:t xml:space="preserve"> 540 acres S side of Nottaway Riv., S side of Lee’s br., adj. Richard Avery &amp; Abraham Evans. (Nugent IV, p. 248) </w:t>
      </w:r>
      <w:r w:rsidR="001B368B">
        <w:t xml:space="preserve"> </w:t>
      </w:r>
      <w:r w:rsidR="00A94751" w:rsidRPr="00C13638">
        <w:rPr>
          <w:b/>
        </w:rPr>
        <w:t>Note</w:t>
      </w:r>
      <w:r w:rsidR="00A94751">
        <w:t xml:space="preserve">: </w:t>
      </w:r>
      <w:r>
        <w:t>This is John Knight d. 1762, whose Will is below</w:t>
      </w:r>
      <w:r w:rsidR="00A94751">
        <w:t xml:space="preserve"> where he will mention this land</w:t>
      </w:r>
      <w:r>
        <w:t>.</w:t>
      </w:r>
      <w:r w:rsidR="00C13638">
        <w:t xml:space="preserve"> He married 1</w:t>
      </w:r>
      <w:r w:rsidR="00C13638" w:rsidRPr="00C13638">
        <w:rPr>
          <w:vertAlign w:val="superscript"/>
        </w:rPr>
        <w:t>st</w:t>
      </w:r>
      <w:r w:rsidR="00C13638">
        <w:t>, Elizabeth Jordan and 2</w:t>
      </w:r>
      <w:r w:rsidR="00C13638" w:rsidRPr="00C13638">
        <w:rPr>
          <w:vertAlign w:val="superscript"/>
        </w:rPr>
        <w:t>nd</w:t>
      </w:r>
      <w:r w:rsidR="00C13638">
        <w:t xml:space="preserve">, Elizabeth Eppes. The evidence tends to strongly indicate that he was the son of James Knight of Northumberland </w:t>
      </w:r>
      <w:r w:rsidR="000900B1">
        <w:t xml:space="preserve">who removed </w:t>
      </w:r>
      <w:r w:rsidR="00C13638">
        <w:t xml:space="preserve">to </w:t>
      </w:r>
      <w:r w:rsidR="000900B1">
        <w:t xml:space="preserve">Isle of Wight &amp; </w:t>
      </w:r>
      <w:r w:rsidR="00C13638">
        <w:t xml:space="preserve">Nansemond </w:t>
      </w:r>
      <w:r w:rsidR="000900B1">
        <w:t xml:space="preserve">Counties </w:t>
      </w:r>
      <w:r w:rsidR="00C13638">
        <w:t>and thus, the grandson of Capt. Peter Knight.</w:t>
      </w:r>
      <w:r w:rsidR="000900B1">
        <w:t xml:space="preserve"> It would be in this vicinity that he would be associated with the Jordans and Eppes who located there. </w:t>
      </w:r>
    </w:p>
    <w:p w:rsidR="001470B7" w:rsidRDefault="001470B7" w:rsidP="001470B7">
      <w:pPr>
        <w:pStyle w:val="NormalWeb"/>
        <w:spacing w:before="240" w:beforeAutospacing="0" w:after="240" w:afterAutospacing="0"/>
        <w:ind w:left="0" w:right="0"/>
      </w:pPr>
      <w:r>
        <w:rPr>
          <w:b/>
        </w:rPr>
        <w:t xml:space="preserve">1741 </w:t>
      </w:r>
      <w:r w:rsidR="00107A56">
        <w:rPr>
          <w:b/>
        </w:rPr>
        <w:t xml:space="preserve">- </w:t>
      </w:r>
      <w:r>
        <w:rPr>
          <w:b/>
        </w:rPr>
        <w:t xml:space="preserve">Aug 20 </w:t>
      </w:r>
      <w:r>
        <w:t xml:space="preserve">– </w:t>
      </w:r>
      <w:r>
        <w:rPr>
          <w:b/>
          <w:u w:val="single"/>
        </w:rPr>
        <w:t>VA</w:t>
      </w:r>
      <w:r w:rsidR="00107A56">
        <w:rPr>
          <w:b/>
          <w:u w:val="single"/>
        </w:rPr>
        <w:t xml:space="preserve"> </w:t>
      </w:r>
      <w:r w:rsidR="00107A56" w:rsidRPr="00EA030B">
        <w:rPr>
          <w:b/>
          <w:u w:val="single"/>
        </w:rPr>
        <w:t>Surry</w:t>
      </w:r>
      <w:r w:rsidR="001B368B">
        <w:rPr>
          <w:b/>
          <w:u w:val="single"/>
        </w:rPr>
        <w:t>/Sussex</w:t>
      </w:r>
      <w:r w:rsidRPr="00107A56">
        <w:rPr>
          <w:b/>
        </w:rPr>
        <w:t xml:space="preserve"> – </w:t>
      </w:r>
      <w:r w:rsidR="00107A56" w:rsidRPr="00107A56">
        <w:rPr>
          <w:b/>
        </w:rPr>
        <w:t xml:space="preserve">Admin - </w:t>
      </w:r>
      <w:r w:rsidRPr="00107A56">
        <w:rPr>
          <w:b/>
        </w:rPr>
        <w:t>John Anderson</w:t>
      </w:r>
      <w:r>
        <w:t xml:space="preserve"> </w:t>
      </w:r>
      <w:r w:rsidR="00107A56">
        <w:t xml:space="preserve">– Land </w:t>
      </w:r>
      <w:r>
        <w:t>patent</w:t>
      </w:r>
      <w:r w:rsidR="00107A56">
        <w:t xml:space="preserve"> for</w:t>
      </w:r>
      <w:r>
        <w:t xml:space="preserve"> 200 acres “S side of the main Black Water Sw., adj. The lines of the College Land, Joel Barker &amp; Thomas Vaughan.” (Nugent IV, p. 251)</w:t>
      </w:r>
    </w:p>
    <w:p w:rsidR="001470B7" w:rsidRDefault="001470B7" w:rsidP="001470B7">
      <w:pPr>
        <w:pStyle w:val="NormalWeb"/>
        <w:spacing w:before="240" w:beforeAutospacing="0" w:after="240" w:afterAutospacing="0"/>
        <w:ind w:left="0" w:right="0"/>
      </w:pPr>
      <w:r>
        <w:rPr>
          <w:b/>
        </w:rPr>
        <w:t xml:space="preserve">1741 </w:t>
      </w:r>
      <w:r w:rsidR="00C13638">
        <w:rPr>
          <w:b/>
        </w:rPr>
        <w:t xml:space="preserve">- </w:t>
      </w:r>
      <w:r>
        <w:rPr>
          <w:b/>
        </w:rPr>
        <w:t xml:space="preserve">Aug 20 </w:t>
      </w:r>
      <w:r>
        <w:t xml:space="preserve">– </w:t>
      </w:r>
      <w:r>
        <w:rPr>
          <w:b/>
          <w:u w:val="single"/>
        </w:rPr>
        <w:t>VA</w:t>
      </w:r>
      <w:r w:rsidR="00C13638">
        <w:rPr>
          <w:b/>
          <w:u w:val="single"/>
        </w:rPr>
        <w:t xml:space="preserve"> </w:t>
      </w:r>
      <w:r w:rsidR="00C13638" w:rsidRPr="00EA030B">
        <w:rPr>
          <w:b/>
          <w:u w:val="single"/>
        </w:rPr>
        <w:t>Amelia</w:t>
      </w:r>
      <w:r w:rsidRPr="00C13638">
        <w:rPr>
          <w:b/>
        </w:rPr>
        <w:t xml:space="preserve"> – </w:t>
      </w:r>
      <w:r w:rsidR="00C13638" w:rsidRPr="00C13638">
        <w:rPr>
          <w:b/>
        </w:rPr>
        <w:t xml:space="preserve">Admin - </w:t>
      </w:r>
      <w:r w:rsidRPr="00C13638">
        <w:rPr>
          <w:b/>
        </w:rPr>
        <w:t>Richard Anderson</w:t>
      </w:r>
      <w:r w:rsidR="00C13638">
        <w:t xml:space="preserve"> – Land patent for</w:t>
      </w:r>
      <w:r>
        <w:t xml:space="preserve"> 252 acres “S side of Appamattox Riv., on Polcatt Br.; bet. The lines of George Pollard, Thomas Pruitt, Thomas Foster &amp; Paulen Anderson.” (Nugent IV, p. 251)</w:t>
      </w:r>
    </w:p>
    <w:p w:rsidR="001470B7" w:rsidRDefault="001470B7" w:rsidP="001470B7">
      <w:pPr>
        <w:pStyle w:val="NormalWeb"/>
        <w:spacing w:before="240" w:beforeAutospacing="0" w:after="240" w:afterAutospacing="0"/>
        <w:ind w:left="0" w:right="0"/>
      </w:pPr>
      <w:r>
        <w:rPr>
          <w:b/>
        </w:rPr>
        <w:t xml:space="preserve">1741 </w:t>
      </w:r>
      <w:r w:rsidR="00C13638">
        <w:rPr>
          <w:b/>
        </w:rPr>
        <w:t xml:space="preserve">- </w:t>
      </w:r>
      <w:r>
        <w:rPr>
          <w:b/>
        </w:rPr>
        <w:t xml:space="preserve">Sep 25 </w:t>
      </w:r>
      <w:r>
        <w:t xml:space="preserve">– </w:t>
      </w:r>
      <w:r w:rsidRPr="00C606E5">
        <w:rPr>
          <w:b/>
          <w:u w:val="single"/>
        </w:rPr>
        <w:t>NC</w:t>
      </w:r>
      <w:r w:rsidR="00C13638">
        <w:rPr>
          <w:b/>
          <w:u w:val="single"/>
        </w:rPr>
        <w:t xml:space="preserve"> </w:t>
      </w:r>
      <w:r w:rsidR="00C13638" w:rsidRPr="00C606E5">
        <w:rPr>
          <w:b/>
          <w:u w:val="single"/>
        </w:rPr>
        <w:t>New Hanover</w:t>
      </w:r>
      <w:r w:rsidRPr="00C13638">
        <w:rPr>
          <w:b/>
        </w:rPr>
        <w:t xml:space="preserve"> – </w:t>
      </w:r>
      <w:r w:rsidR="00C13638" w:rsidRPr="00C13638">
        <w:rPr>
          <w:b/>
        </w:rPr>
        <w:t xml:space="preserve">Admin - </w:t>
      </w:r>
      <w:r w:rsidRPr="00C13638">
        <w:rPr>
          <w:b/>
        </w:rPr>
        <w:t>Joseph Bell</w:t>
      </w:r>
      <w:r>
        <w:t xml:space="preserve"> </w:t>
      </w:r>
      <w:r w:rsidR="00C13638">
        <w:t xml:space="preserve">– Land </w:t>
      </w:r>
      <w:r>
        <w:t>patent for 620 acs on Lockwoods folly river … Pinch Gut branch… (Hofman 1982, p. 175)</w:t>
      </w:r>
    </w:p>
    <w:p w:rsidR="001470B7" w:rsidRDefault="001470B7" w:rsidP="001470B7">
      <w:pPr>
        <w:pStyle w:val="NormalWeb"/>
        <w:spacing w:before="240" w:beforeAutospacing="0" w:after="240" w:afterAutospacing="0"/>
        <w:ind w:left="0" w:right="0"/>
      </w:pPr>
      <w:r>
        <w:rPr>
          <w:b/>
        </w:rPr>
        <w:t xml:space="preserve">1742 </w:t>
      </w:r>
      <w:r w:rsidR="006A4278">
        <w:rPr>
          <w:b/>
        </w:rPr>
        <w:t xml:space="preserve">- </w:t>
      </w:r>
      <w:r>
        <w:rPr>
          <w:b/>
        </w:rPr>
        <w:t xml:space="preserve">Feb 12 </w:t>
      </w:r>
      <w:r>
        <w:t xml:space="preserve">– </w:t>
      </w:r>
      <w:r w:rsidRPr="00AD0E3E">
        <w:rPr>
          <w:b/>
          <w:u w:val="single"/>
        </w:rPr>
        <w:t>VA</w:t>
      </w:r>
      <w:r w:rsidR="00A94751">
        <w:rPr>
          <w:b/>
          <w:u w:val="single"/>
        </w:rPr>
        <w:t xml:space="preserve"> </w:t>
      </w:r>
      <w:r w:rsidR="00A94751" w:rsidRPr="00AD0E3E">
        <w:rPr>
          <w:b/>
          <w:u w:val="single"/>
        </w:rPr>
        <w:t>Brunswick</w:t>
      </w:r>
      <w:r w:rsidRPr="00055D8D">
        <w:rPr>
          <w:b/>
        </w:rPr>
        <w:t xml:space="preserve"> – </w:t>
      </w:r>
      <w:r w:rsidR="00A94751" w:rsidRPr="00055D8D">
        <w:rPr>
          <w:b/>
        </w:rPr>
        <w:t xml:space="preserve">Admin - </w:t>
      </w:r>
      <w:r w:rsidRPr="00055D8D">
        <w:rPr>
          <w:b/>
        </w:rPr>
        <w:t>John Knight</w:t>
      </w:r>
      <w:r>
        <w:t xml:space="preserve"> </w:t>
      </w:r>
      <w:r w:rsidR="00A94751">
        <w:t>- L</w:t>
      </w:r>
      <w:r>
        <w:t>and patent for 383 acs. on S. side of Nottoway Riv. bounded by Fishers Corner on dry Cr. (VA Gen. Soc. Qrtly. Vol. 26, No. 3, p. 217)</w:t>
      </w:r>
    </w:p>
    <w:p w:rsidR="001470B7" w:rsidRDefault="001470B7" w:rsidP="001470B7">
      <w:pPr>
        <w:pStyle w:val="NormalWeb"/>
        <w:spacing w:before="240" w:beforeAutospacing="0" w:after="240" w:afterAutospacing="0"/>
        <w:ind w:left="0" w:right="0"/>
      </w:pPr>
      <w:r>
        <w:rPr>
          <w:b/>
        </w:rPr>
        <w:lastRenderedPageBreak/>
        <w:t xml:space="preserve">1742 </w:t>
      </w:r>
      <w:r w:rsidR="004F107C">
        <w:rPr>
          <w:b/>
        </w:rPr>
        <w:t xml:space="preserve">- </w:t>
      </w:r>
      <w:r>
        <w:rPr>
          <w:b/>
        </w:rPr>
        <w:t xml:space="preserve">Mar </w:t>
      </w:r>
      <w:r w:rsidRPr="00CB4642">
        <w:rPr>
          <w:b/>
        </w:rPr>
        <w:t xml:space="preserve">2 </w:t>
      </w:r>
      <w:r w:rsidR="00372DBF">
        <w:rPr>
          <w:b/>
        </w:rPr>
        <w:t>–</w:t>
      </w:r>
      <w:r w:rsidR="004F107C">
        <w:rPr>
          <w:b/>
        </w:rPr>
        <w:t xml:space="preserve"> </w:t>
      </w:r>
      <w:r>
        <w:rPr>
          <w:b/>
          <w:u w:val="single"/>
        </w:rPr>
        <w:t>VA</w:t>
      </w:r>
      <w:r w:rsidR="00372DBF">
        <w:rPr>
          <w:b/>
          <w:u w:val="single"/>
        </w:rPr>
        <w:t xml:space="preserve"> </w:t>
      </w:r>
      <w:r w:rsidR="00372DBF" w:rsidRPr="001E5C3D">
        <w:rPr>
          <w:b/>
          <w:u w:val="single"/>
        </w:rPr>
        <w:t>Stafford</w:t>
      </w:r>
      <w:r w:rsidRPr="00372DBF">
        <w:rPr>
          <w:b/>
        </w:rPr>
        <w:t xml:space="preserve"> – </w:t>
      </w:r>
      <w:r w:rsidR="00372DBF" w:rsidRPr="00372DBF">
        <w:rPr>
          <w:b/>
        </w:rPr>
        <w:t xml:space="preserve">Mar - </w:t>
      </w:r>
      <w:r w:rsidRPr="00372DBF">
        <w:rPr>
          <w:b/>
        </w:rPr>
        <w:t>Thomas Fletcher &amp; Mary Knight</w:t>
      </w:r>
      <w:r w:rsidRPr="001E5C3D">
        <w:t xml:space="preserve"> </w:t>
      </w:r>
      <w:r w:rsidR="00C13638">
        <w:t xml:space="preserve">- </w:t>
      </w:r>
      <w:r w:rsidR="00372DBF">
        <w:t>Overwharton Parish</w:t>
      </w:r>
      <w:r w:rsidR="00C13638">
        <w:t>.</w:t>
      </w:r>
      <w:r>
        <w:t xml:space="preserve"> (</w:t>
      </w:r>
      <w:r w:rsidR="00372DBF">
        <w:t xml:space="preserve">Fletcher, </w:t>
      </w:r>
      <w:r>
        <w:t xml:space="preserve">p. 62 Fletcher) </w:t>
      </w:r>
      <w:r w:rsidR="00C13638">
        <w:t xml:space="preserve"> </w:t>
      </w:r>
      <w:r w:rsidR="001B368B">
        <w:t xml:space="preserve"> </w:t>
      </w:r>
      <w:r w:rsidR="00C13638" w:rsidRPr="00194F5B">
        <w:rPr>
          <w:b/>
        </w:rPr>
        <w:t>Note</w:t>
      </w:r>
      <w:r w:rsidR="00C13638">
        <w:t>: This Thomas Fletcher was prob. son of James Fletcher and wife Eleanor of Stafford Co.  Mary Knight was the daughter of William Knight and Jane Butler.  William was the son of Leonard Knight and Ann Knight and thus the grandson of Capt. Peter Knight.</w:t>
      </w:r>
      <w:r w:rsidR="00194F5B">
        <w:t xml:space="preserve"> William left a will, (below), in 1766, where he left a bequest to Rebecca Fletcher</w:t>
      </w:r>
      <w:r w:rsidR="00C33CD3">
        <w:t>, probably sister to this Thomas</w:t>
      </w:r>
      <w:r w:rsidR="00194F5B">
        <w:t xml:space="preserve">. </w:t>
      </w:r>
    </w:p>
    <w:p w:rsidR="001470B7" w:rsidRDefault="001470B7" w:rsidP="001470B7">
      <w:pPr>
        <w:pStyle w:val="NormalWeb"/>
        <w:spacing w:before="240" w:beforeAutospacing="0" w:after="240" w:afterAutospacing="0"/>
        <w:ind w:left="0" w:right="0"/>
      </w:pPr>
      <w:r>
        <w:rPr>
          <w:b/>
        </w:rPr>
        <w:t xml:space="preserve">1742 </w:t>
      </w:r>
      <w:r w:rsidR="00194F5B">
        <w:rPr>
          <w:b/>
        </w:rPr>
        <w:t xml:space="preserve">- </w:t>
      </w:r>
      <w:r>
        <w:rPr>
          <w:b/>
        </w:rPr>
        <w:t xml:space="preserve">May 6 </w:t>
      </w:r>
      <w:r>
        <w:t xml:space="preserve">– </w:t>
      </w:r>
      <w:r w:rsidRPr="00B92817">
        <w:rPr>
          <w:b/>
          <w:u w:val="single"/>
        </w:rPr>
        <w:t>NC</w:t>
      </w:r>
      <w:r w:rsidR="00194F5B">
        <w:rPr>
          <w:b/>
          <w:u w:val="single"/>
        </w:rPr>
        <w:t xml:space="preserve"> </w:t>
      </w:r>
      <w:r w:rsidR="00194F5B" w:rsidRPr="00B92817">
        <w:rPr>
          <w:b/>
          <w:u w:val="single"/>
        </w:rPr>
        <w:t>Bertie</w:t>
      </w:r>
      <w:r w:rsidRPr="00194F5B">
        <w:rPr>
          <w:b/>
        </w:rPr>
        <w:t xml:space="preserve"> – </w:t>
      </w:r>
      <w:r w:rsidR="00194F5B" w:rsidRPr="00194F5B">
        <w:rPr>
          <w:b/>
        </w:rPr>
        <w:t xml:space="preserve">Admin - </w:t>
      </w:r>
      <w:r w:rsidRPr="00194F5B">
        <w:rPr>
          <w:b/>
        </w:rPr>
        <w:t>Francis Boykin</w:t>
      </w:r>
      <w:r>
        <w:t xml:space="preserve"> </w:t>
      </w:r>
      <w:r w:rsidR="00194F5B">
        <w:t xml:space="preserve">– Land </w:t>
      </w:r>
      <w:r>
        <w:t>patent fo 168 acs “on the cypress Swamp, joining Gabriel Parker”… (Hofman 1982, p. 168)</w:t>
      </w:r>
    </w:p>
    <w:p w:rsidR="001470B7" w:rsidRDefault="001470B7" w:rsidP="001470B7">
      <w:pPr>
        <w:pStyle w:val="NormalWeb"/>
        <w:spacing w:before="240" w:beforeAutospacing="0" w:after="240" w:afterAutospacing="0"/>
        <w:ind w:left="0" w:right="0"/>
      </w:pPr>
      <w:r>
        <w:rPr>
          <w:b/>
        </w:rPr>
        <w:t xml:space="preserve">1742 </w:t>
      </w:r>
      <w:r w:rsidR="00194F5B">
        <w:rPr>
          <w:b/>
        </w:rPr>
        <w:t xml:space="preserve">- </w:t>
      </w:r>
      <w:r>
        <w:rPr>
          <w:b/>
        </w:rPr>
        <w:t xml:space="preserve">May 6 </w:t>
      </w:r>
      <w:r>
        <w:t xml:space="preserve">– </w:t>
      </w:r>
      <w:r w:rsidRPr="00B92817">
        <w:rPr>
          <w:b/>
          <w:u w:val="single"/>
        </w:rPr>
        <w:t>NC</w:t>
      </w:r>
      <w:r w:rsidR="00194F5B">
        <w:rPr>
          <w:b/>
          <w:u w:val="single"/>
        </w:rPr>
        <w:t xml:space="preserve"> </w:t>
      </w:r>
      <w:r w:rsidR="00194F5B" w:rsidRPr="00B92817">
        <w:rPr>
          <w:b/>
          <w:u w:val="single"/>
        </w:rPr>
        <w:t>Edgecombe</w:t>
      </w:r>
      <w:r w:rsidRPr="00194F5B">
        <w:rPr>
          <w:b/>
        </w:rPr>
        <w:t xml:space="preserve"> – </w:t>
      </w:r>
      <w:r w:rsidR="00194F5B" w:rsidRPr="00194F5B">
        <w:rPr>
          <w:b/>
        </w:rPr>
        <w:t xml:space="preserve">Admin - </w:t>
      </w:r>
      <w:r w:rsidRPr="00194F5B">
        <w:rPr>
          <w:b/>
        </w:rPr>
        <w:t>Joseph Parker</w:t>
      </w:r>
      <w:r>
        <w:t xml:space="preserve"> </w:t>
      </w:r>
      <w:r w:rsidR="00194F5B">
        <w:t xml:space="preserve">– Land </w:t>
      </w:r>
      <w:r>
        <w:t>patent for 200 acs. (Hofman 1982, p. 168)</w:t>
      </w:r>
    </w:p>
    <w:p w:rsidR="001470B7" w:rsidRDefault="001470B7" w:rsidP="001470B7">
      <w:pPr>
        <w:pStyle w:val="NormalWeb"/>
        <w:spacing w:before="240" w:beforeAutospacing="0" w:after="240" w:afterAutospacing="0"/>
        <w:ind w:left="0" w:right="0"/>
      </w:pPr>
      <w:r>
        <w:rPr>
          <w:b/>
        </w:rPr>
        <w:t xml:space="preserve">1742 </w:t>
      </w:r>
      <w:r w:rsidR="00194F5B">
        <w:rPr>
          <w:b/>
        </w:rPr>
        <w:t xml:space="preserve">- </w:t>
      </w:r>
      <w:r>
        <w:rPr>
          <w:b/>
        </w:rPr>
        <w:t xml:space="preserve">May </w:t>
      </w:r>
      <w:r w:rsidRPr="00CB4642">
        <w:rPr>
          <w:b/>
        </w:rPr>
        <w:t xml:space="preserve">18 </w:t>
      </w:r>
      <w:r>
        <w:rPr>
          <w:b/>
        </w:rPr>
        <w:t xml:space="preserve">– </w:t>
      </w:r>
      <w:r w:rsidRPr="004F78A1">
        <w:rPr>
          <w:b/>
          <w:u w:val="single"/>
        </w:rPr>
        <w:t>NC</w:t>
      </w:r>
      <w:r w:rsidR="00194F5B">
        <w:rPr>
          <w:b/>
          <w:u w:val="single"/>
        </w:rPr>
        <w:t xml:space="preserve"> </w:t>
      </w:r>
      <w:r w:rsidR="00194F5B" w:rsidRPr="000E7413">
        <w:rPr>
          <w:b/>
          <w:u w:val="single"/>
        </w:rPr>
        <w:t>Edgecombe</w:t>
      </w:r>
      <w:r w:rsidRPr="00194F5B">
        <w:rPr>
          <w:b/>
        </w:rPr>
        <w:t xml:space="preserve"> – </w:t>
      </w:r>
      <w:r w:rsidR="00194F5B" w:rsidRPr="00194F5B">
        <w:rPr>
          <w:b/>
        </w:rPr>
        <w:t xml:space="preserve">Admin - </w:t>
      </w:r>
      <w:r w:rsidRPr="00194F5B">
        <w:rPr>
          <w:b/>
        </w:rPr>
        <w:t>Francis Parker</w:t>
      </w:r>
      <w:r>
        <w:t xml:space="preserve"> </w:t>
      </w:r>
      <w:r w:rsidR="00194F5B">
        <w:t>- O</w:t>
      </w:r>
      <w:r>
        <w:t xml:space="preserve">f </w:t>
      </w:r>
      <w:r w:rsidRPr="000E7413">
        <w:t>Edgecombe Co</w:t>
      </w:r>
      <w:r>
        <w:t xml:space="preserve">. to </w:t>
      </w:r>
      <w:r w:rsidRPr="00CB4642">
        <w:rPr>
          <w:b/>
        </w:rPr>
        <w:t>John Knight, Jr</w:t>
      </w:r>
      <w:r>
        <w:t xml:space="preserve">. (co. not identified)… 200 acres more or less on the south side of Fishing creek, joining </w:t>
      </w:r>
      <w:r w:rsidRPr="00CB4642">
        <w:rPr>
          <w:b/>
        </w:rPr>
        <w:t>John Knight</w:t>
      </w:r>
      <w:r>
        <w:t xml:space="preserve"> all houses, orchards, gardens etc. part of a grant to the sd. Parker 5 Aug 1741. Wit: Walter McFarlan, Constant Devotion  Reg. Edge. Co. May Ct. 1742 Robert Forster C. Cl. (</w:t>
      </w:r>
      <w:r w:rsidR="00194F5B">
        <w:t xml:space="preserve">Hofman 1982, </w:t>
      </w:r>
      <w:r>
        <w:t>p. 171 )</w:t>
      </w:r>
      <w:r w:rsidR="00AE6BAF">
        <w:t xml:space="preserve"> Note: Here it seems fairly certain that the “Jr” is meant to distinguish between two men named “John Knight”, not to establish a father –son relationship. </w:t>
      </w:r>
    </w:p>
    <w:p w:rsidR="001470B7" w:rsidRDefault="001470B7" w:rsidP="001470B7">
      <w:pPr>
        <w:pStyle w:val="NormalWeb"/>
        <w:spacing w:before="240" w:beforeAutospacing="0" w:after="240" w:afterAutospacing="0"/>
        <w:ind w:left="0" w:right="0"/>
      </w:pPr>
      <w:r>
        <w:rPr>
          <w:b/>
        </w:rPr>
        <w:t xml:space="preserve">1742 </w:t>
      </w:r>
      <w:r w:rsidR="008459EC">
        <w:rPr>
          <w:b/>
        </w:rPr>
        <w:t xml:space="preserve">- </w:t>
      </w:r>
      <w:r>
        <w:rPr>
          <w:b/>
        </w:rPr>
        <w:t xml:space="preserve">May 20 </w:t>
      </w:r>
      <w:r>
        <w:t xml:space="preserve">– </w:t>
      </w:r>
      <w:r w:rsidRPr="004F78A1">
        <w:rPr>
          <w:b/>
          <w:u w:val="single"/>
        </w:rPr>
        <w:t>VA</w:t>
      </w:r>
      <w:r w:rsidR="00107A56">
        <w:rPr>
          <w:b/>
          <w:u w:val="single"/>
        </w:rPr>
        <w:t xml:space="preserve"> </w:t>
      </w:r>
      <w:r w:rsidR="00107A56" w:rsidRPr="004F78A1">
        <w:rPr>
          <w:b/>
          <w:u w:val="single"/>
        </w:rPr>
        <w:t>Surry</w:t>
      </w:r>
      <w:r w:rsidR="001B368B">
        <w:rPr>
          <w:b/>
          <w:u w:val="single"/>
        </w:rPr>
        <w:t>/Sussex</w:t>
      </w:r>
      <w:r w:rsidRPr="00107A56">
        <w:rPr>
          <w:b/>
        </w:rPr>
        <w:t xml:space="preserve"> – </w:t>
      </w:r>
      <w:r w:rsidR="00107A56" w:rsidRPr="00107A56">
        <w:rPr>
          <w:b/>
        </w:rPr>
        <w:t xml:space="preserve">Admin - </w:t>
      </w:r>
      <w:r w:rsidRPr="00107A56">
        <w:rPr>
          <w:b/>
        </w:rPr>
        <w:t>Jones Stokes</w:t>
      </w:r>
      <w:r>
        <w:t xml:space="preserve"> </w:t>
      </w:r>
      <w:r w:rsidR="00107A56">
        <w:t xml:space="preserve">– Land </w:t>
      </w:r>
      <w:r>
        <w:t>patent for 375 acs S. side of Nottoway River bounded by Robert Owen &amp; Sylvanus Stokes. (VA Gen. Soc. Qtrly. Vol. 26 No. 2, p. 134)</w:t>
      </w:r>
    </w:p>
    <w:p w:rsidR="001470B7" w:rsidRDefault="001470B7" w:rsidP="001470B7">
      <w:pPr>
        <w:pStyle w:val="NormalWeb"/>
        <w:spacing w:before="240" w:beforeAutospacing="0" w:after="240" w:afterAutospacing="0"/>
        <w:ind w:left="0" w:right="0"/>
      </w:pPr>
      <w:r>
        <w:rPr>
          <w:b/>
        </w:rPr>
        <w:t xml:space="preserve">1742 </w:t>
      </w:r>
      <w:r w:rsidR="00AE6BAF">
        <w:rPr>
          <w:b/>
        </w:rPr>
        <w:t xml:space="preserve">- </w:t>
      </w:r>
      <w:r>
        <w:rPr>
          <w:b/>
        </w:rPr>
        <w:t xml:space="preserve">May 20 </w:t>
      </w:r>
      <w:r>
        <w:t xml:space="preserve">– </w:t>
      </w:r>
      <w:r w:rsidRPr="004F78A1">
        <w:rPr>
          <w:b/>
          <w:u w:val="single"/>
        </w:rPr>
        <w:t>VA</w:t>
      </w:r>
      <w:r w:rsidR="00603710">
        <w:rPr>
          <w:b/>
          <w:u w:val="single"/>
        </w:rPr>
        <w:t xml:space="preserve"> </w:t>
      </w:r>
      <w:r w:rsidR="00603710" w:rsidRPr="004F78A1">
        <w:rPr>
          <w:b/>
          <w:u w:val="single"/>
        </w:rPr>
        <w:t>Henrico</w:t>
      </w:r>
      <w:r w:rsidRPr="00AE6BAF">
        <w:rPr>
          <w:b/>
        </w:rPr>
        <w:t xml:space="preserve"> – </w:t>
      </w:r>
      <w:r w:rsidR="00AE6BAF" w:rsidRPr="00AE6BAF">
        <w:rPr>
          <w:b/>
        </w:rPr>
        <w:t xml:space="preserve">Admin - </w:t>
      </w:r>
      <w:r w:rsidRPr="00AE6BAF">
        <w:rPr>
          <w:b/>
        </w:rPr>
        <w:t>John Ford &amp; Thomas Vann</w:t>
      </w:r>
      <w:r>
        <w:t xml:space="preserve"> </w:t>
      </w:r>
      <w:r w:rsidR="00AE6BAF">
        <w:t xml:space="preserve">– Land </w:t>
      </w:r>
      <w:r>
        <w:t>patent for 178 acs. N. side of James River, bounded by Michael Holland… James Hambleton, John Watson. (VA Gen. Soc. Qtrly. Vol. 26 No. 2, p. 137)</w:t>
      </w:r>
    </w:p>
    <w:p w:rsidR="001470B7" w:rsidRDefault="001470B7" w:rsidP="001470B7">
      <w:pPr>
        <w:pStyle w:val="NormalWeb"/>
        <w:spacing w:before="240" w:beforeAutospacing="0" w:after="240" w:afterAutospacing="0"/>
        <w:ind w:left="0" w:right="0"/>
      </w:pPr>
      <w:r>
        <w:rPr>
          <w:b/>
        </w:rPr>
        <w:t xml:space="preserve">1742 </w:t>
      </w:r>
      <w:r w:rsidR="007419B3">
        <w:rPr>
          <w:b/>
        </w:rPr>
        <w:t xml:space="preserve">- </w:t>
      </w:r>
      <w:r>
        <w:rPr>
          <w:b/>
        </w:rPr>
        <w:t xml:space="preserve">May 20 </w:t>
      </w:r>
      <w:r>
        <w:t>–</w:t>
      </w:r>
      <w:r w:rsidRPr="007419B3">
        <w:rPr>
          <w:b/>
        </w:rPr>
        <w:t xml:space="preserve"> </w:t>
      </w:r>
      <w:r w:rsidRPr="004F78A1">
        <w:rPr>
          <w:b/>
          <w:u w:val="single"/>
        </w:rPr>
        <w:t>VA</w:t>
      </w:r>
      <w:r w:rsidR="007419B3">
        <w:rPr>
          <w:b/>
          <w:u w:val="single"/>
        </w:rPr>
        <w:t xml:space="preserve"> </w:t>
      </w:r>
      <w:r w:rsidR="007419B3" w:rsidRPr="004F78A1">
        <w:rPr>
          <w:b/>
          <w:u w:val="single"/>
        </w:rPr>
        <w:t>Surry</w:t>
      </w:r>
      <w:r w:rsidR="001B368B">
        <w:rPr>
          <w:b/>
          <w:u w:val="single"/>
        </w:rPr>
        <w:t>/Sussex</w:t>
      </w:r>
      <w:r w:rsidRPr="007419B3">
        <w:rPr>
          <w:b/>
        </w:rPr>
        <w:t xml:space="preserve"> – </w:t>
      </w:r>
      <w:r w:rsidR="007419B3" w:rsidRPr="007419B3">
        <w:rPr>
          <w:b/>
        </w:rPr>
        <w:t xml:space="preserve">Admin - </w:t>
      </w:r>
      <w:r w:rsidRPr="007419B3">
        <w:rPr>
          <w:b/>
        </w:rPr>
        <w:t>Richard Knight</w:t>
      </w:r>
      <w:r w:rsidR="007419B3">
        <w:t xml:space="preserve"> -</w:t>
      </w:r>
      <w:r>
        <w:t xml:space="preserve"> </w:t>
      </w:r>
      <w:r w:rsidR="007419B3">
        <w:t>L</w:t>
      </w:r>
      <w:r>
        <w:t>and patent for 200 acs. S. side of Nottoway River bounded by E. side of Cypress br. &amp; Mr. Howell Briggs. (VA Gen. Soc. Qtrly. Vol. 26 No. 2, p. 137)</w:t>
      </w:r>
    </w:p>
    <w:p w:rsidR="001470B7" w:rsidRDefault="001470B7" w:rsidP="001470B7">
      <w:pPr>
        <w:pStyle w:val="NormalWeb"/>
        <w:spacing w:before="240" w:beforeAutospacing="0" w:after="240" w:afterAutospacing="0"/>
        <w:ind w:left="0" w:right="0"/>
      </w:pPr>
      <w:r>
        <w:rPr>
          <w:b/>
        </w:rPr>
        <w:t xml:space="preserve">1742 </w:t>
      </w:r>
      <w:r w:rsidR="00AE6BAF">
        <w:rPr>
          <w:b/>
        </w:rPr>
        <w:t xml:space="preserve">- </w:t>
      </w:r>
      <w:r>
        <w:rPr>
          <w:b/>
        </w:rPr>
        <w:t xml:space="preserve">May 20 </w:t>
      </w:r>
      <w:r>
        <w:t>–</w:t>
      </w:r>
      <w:r w:rsidRPr="004F78A1">
        <w:rPr>
          <w:b/>
          <w:u w:val="single"/>
        </w:rPr>
        <w:t>VA</w:t>
      </w:r>
      <w:r w:rsidR="00AE6BAF">
        <w:rPr>
          <w:b/>
          <w:u w:val="single"/>
        </w:rPr>
        <w:t xml:space="preserve"> </w:t>
      </w:r>
      <w:r w:rsidR="00AE6BAF" w:rsidRPr="004F78A1">
        <w:rPr>
          <w:b/>
          <w:u w:val="single"/>
        </w:rPr>
        <w:t>Surry</w:t>
      </w:r>
      <w:r w:rsidR="008F3512">
        <w:rPr>
          <w:b/>
          <w:u w:val="single"/>
        </w:rPr>
        <w:t>/Sussex</w:t>
      </w:r>
      <w:r w:rsidRPr="00AE6BAF">
        <w:rPr>
          <w:b/>
        </w:rPr>
        <w:t xml:space="preserve"> – </w:t>
      </w:r>
      <w:r w:rsidR="00AE6BAF" w:rsidRPr="00AE6BAF">
        <w:rPr>
          <w:b/>
        </w:rPr>
        <w:t xml:space="preserve">Admin - </w:t>
      </w:r>
      <w:r w:rsidRPr="00AE6BAF">
        <w:rPr>
          <w:b/>
        </w:rPr>
        <w:t>John Roberts</w:t>
      </w:r>
      <w:r>
        <w:t xml:space="preserve"> </w:t>
      </w:r>
      <w:r w:rsidR="00AE6BAF">
        <w:t xml:space="preserve">– Land </w:t>
      </w:r>
      <w:r>
        <w:t>patent for 235 acs S. side of Nottoway R. &amp; E. side of Otter Dam Sw. bounded by E. side of Lewis; br…. George Hamilton, Capt. Thomas Avent &amp; Ric</w:t>
      </w:r>
      <w:r w:rsidR="007419B3">
        <w:t>h</w:t>
      </w:r>
      <w:r>
        <w:t>ard Moore. (VA Gen. Soc. Qtrly. Vol. 26 No. 2, p. 137)</w:t>
      </w:r>
    </w:p>
    <w:p w:rsidR="001470B7" w:rsidRDefault="001470B7" w:rsidP="001470B7">
      <w:pPr>
        <w:pStyle w:val="NormalWeb"/>
        <w:spacing w:before="240" w:beforeAutospacing="0" w:after="240" w:afterAutospacing="0"/>
        <w:ind w:left="0" w:right="0"/>
      </w:pPr>
      <w:r w:rsidRPr="00D6351F">
        <w:rPr>
          <w:b/>
        </w:rPr>
        <w:t xml:space="preserve">1742 </w:t>
      </w:r>
      <w:r w:rsidR="007419B3">
        <w:rPr>
          <w:b/>
        </w:rPr>
        <w:t xml:space="preserve">- </w:t>
      </w:r>
      <w:r w:rsidRPr="00D6351F">
        <w:rPr>
          <w:b/>
        </w:rPr>
        <w:t>May 30</w:t>
      </w:r>
      <w:r>
        <w:t xml:space="preserve"> </w:t>
      </w:r>
      <w:r w:rsidR="007419B3">
        <w:t>–</w:t>
      </w:r>
      <w:r>
        <w:t xml:space="preserve"> </w:t>
      </w:r>
      <w:r w:rsidR="007419B3" w:rsidRPr="007419B3">
        <w:rPr>
          <w:b/>
          <w:u w:val="single"/>
        </w:rPr>
        <w:t>VA Surry/Sussex</w:t>
      </w:r>
      <w:r w:rsidR="007419B3" w:rsidRPr="007419B3">
        <w:rPr>
          <w:b/>
        </w:rPr>
        <w:t xml:space="preserve"> – Admin - Richard Knight &amp; Elizabeth Knight</w:t>
      </w:r>
      <w:r w:rsidR="007419B3" w:rsidRPr="007419B3">
        <w:t xml:space="preserve"> - </w:t>
      </w:r>
      <w:r w:rsidR="00AE6BAF">
        <w:t>&amp;</w:t>
      </w:r>
      <w:r w:rsidR="007419B3" w:rsidRPr="007419B3">
        <w:t xml:space="preserve"> William Clifton, sps. to Mercurius, son of William and Naomi Cook</w:t>
      </w:r>
      <w:r w:rsidR="00AE6BAF">
        <w:t>, Albemarle Parish</w:t>
      </w:r>
      <w:r w:rsidR="007419B3" w:rsidRPr="007419B3">
        <w:t>. (Richards 1958, p. 36)</w:t>
      </w:r>
    </w:p>
    <w:p w:rsidR="001470B7" w:rsidRDefault="001470B7" w:rsidP="001470B7">
      <w:pPr>
        <w:pStyle w:val="NormalWeb"/>
        <w:spacing w:before="240" w:beforeAutospacing="0" w:after="240" w:afterAutospacing="0"/>
        <w:ind w:left="0" w:right="0"/>
      </w:pPr>
      <w:r>
        <w:rPr>
          <w:b/>
        </w:rPr>
        <w:t xml:space="preserve">1742 </w:t>
      </w:r>
      <w:r w:rsidR="007419B3">
        <w:rPr>
          <w:b/>
        </w:rPr>
        <w:t xml:space="preserve">- </w:t>
      </w:r>
      <w:r>
        <w:rPr>
          <w:b/>
        </w:rPr>
        <w:t xml:space="preserve">Jul 30 </w:t>
      </w:r>
      <w:r>
        <w:t xml:space="preserve">– </w:t>
      </w:r>
      <w:r w:rsidRPr="00C84ED0">
        <w:rPr>
          <w:b/>
          <w:u w:val="single"/>
        </w:rPr>
        <w:t>VA</w:t>
      </w:r>
      <w:r w:rsidR="007419B3">
        <w:rPr>
          <w:b/>
          <w:u w:val="single"/>
        </w:rPr>
        <w:t xml:space="preserve"> </w:t>
      </w:r>
      <w:r w:rsidR="007419B3" w:rsidRPr="00C84ED0">
        <w:rPr>
          <w:b/>
          <w:u w:val="single"/>
        </w:rPr>
        <w:t>Surry</w:t>
      </w:r>
      <w:r w:rsidR="008F3512">
        <w:rPr>
          <w:b/>
          <w:u w:val="single"/>
        </w:rPr>
        <w:t>/Sussex</w:t>
      </w:r>
      <w:r w:rsidRPr="007419B3">
        <w:rPr>
          <w:b/>
        </w:rPr>
        <w:t xml:space="preserve"> – </w:t>
      </w:r>
      <w:r w:rsidR="007419B3" w:rsidRPr="007419B3">
        <w:rPr>
          <w:b/>
        </w:rPr>
        <w:t xml:space="preserve">Admin - </w:t>
      </w:r>
      <w:r w:rsidRPr="007419B3">
        <w:rPr>
          <w:b/>
        </w:rPr>
        <w:t xml:space="preserve">Richard Knight </w:t>
      </w:r>
      <w:r w:rsidR="007419B3">
        <w:t>- L</w:t>
      </w:r>
      <w:r>
        <w:t>and patent for 400 acs. S. side of Nottoway R., N. side of Hunting Quarter Sw</w:t>
      </w:r>
      <w:r w:rsidR="00AE6BAF">
        <w:t>.</w:t>
      </w:r>
      <w:r>
        <w:t>, bounded by Richard Woodroofe, Howard Briggs &amp; Nicholas Calliham. (VA Gen. Soc. Qtrly. Vol. 26 No. 2, p. 139)</w:t>
      </w:r>
    </w:p>
    <w:p w:rsidR="001470B7" w:rsidRDefault="001470B7" w:rsidP="001470B7">
      <w:pPr>
        <w:pStyle w:val="NormalWeb"/>
        <w:spacing w:before="240" w:beforeAutospacing="0" w:after="240" w:afterAutospacing="0"/>
        <w:ind w:left="0" w:right="0"/>
      </w:pPr>
      <w:r>
        <w:rPr>
          <w:b/>
        </w:rPr>
        <w:t xml:space="preserve">1742 </w:t>
      </w:r>
      <w:r w:rsidR="007419B3">
        <w:rPr>
          <w:b/>
        </w:rPr>
        <w:t xml:space="preserve">- </w:t>
      </w:r>
      <w:r>
        <w:rPr>
          <w:b/>
        </w:rPr>
        <w:t xml:space="preserve">Jul 30 </w:t>
      </w:r>
      <w:r>
        <w:t xml:space="preserve">– </w:t>
      </w:r>
      <w:r w:rsidRPr="00C84ED0">
        <w:rPr>
          <w:b/>
          <w:u w:val="single"/>
        </w:rPr>
        <w:t>VA</w:t>
      </w:r>
      <w:r w:rsidR="007419B3">
        <w:rPr>
          <w:b/>
          <w:u w:val="single"/>
        </w:rPr>
        <w:t xml:space="preserve"> </w:t>
      </w:r>
      <w:r w:rsidR="007419B3" w:rsidRPr="00C84ED0">
        <w:rPr>
          <w:b/>
          <w:u w:val="single"/>
        </w:rPr>
        <w:t>Surry</w:t>
      </w:r>
      <w:r w:rsidR="008F3512">
        <w:rPr>
          <w:b/>
          <w:u w:val="single"/>
        </w:rPr>
        <w:t>/Sussex</w:t>
      </w:r>
      <w:r w:rsidRPr="000A229E">
        <w:rPr>
          <w:b/>
        </w:rPr>
        <w:t xml:space="preserve"> – </w:t>
      </w:r>
      <w:r w:rsidR="007419B3" w:rsidRPr="000A229E">
        <w:rPr>
          <w:b/>
        </w:rPr>
        <w:t xml:space="preserve">Admin - </w:t>
      </w:r>
      <w:r w:rsidRPr="000A229E">
        <w:rPr>
          <w:b/>
        </w:rPr>
        <w:t>Sylvanus Stokes “the younger”</w:t>
      </w:r>
      <w:r w:rsidR="007419B3">
        <w:t xml:space="preserve"> - Land</w:t>
      </w:r>
      <w:r>
        <w:t xml:space="preserve"> patent for 500 acs. S. side of Nottoway R., bounded by sd. Stokes and other</w:t>
      </w:r>
      <w:r w:rsidR="008459EC">
        <w:t xml:space="preserve"> </w:t>
      </w:r>
      <w:r>
        <w:t>land of William Harris &amp; Robert Owen. (VA Gen. Soc. Qtrly. Vol. 26 No. 2, p. 143)</w:t>
      </w:r>
    </w:p>
    <w:p w:rsidR="001470B7" w:rsidRDefault="001470B7" w:rsidP="001470B7">
      <w:pPr>
        <w:pStyle w:val="NormalWeb"/>
        <w:spacing w:before="240" w:beforeAutospacing="0" w:after="240" w:afterAutospacing="0"/>
        <w:ind w:left="0" w:right="0"/>
      </w:pPr>
      <w:r>
        <w:rPr>
          <w:b/>
        </w:rPr>
        <w:lastRenderedPageBreak/>
        <w:t xml:space="preserve">1742 </w:t>
      </w:r>
      <w:r w:rsidR="00AE6BAF">
        <w:rPr>
          <w:b/>
        </w:rPr>
        <w:t xml:space="preserve">- </w:t>
      </w:r>
      <w:r>
        <w:rPr>
          <w:b/>
        </w:rPr>
        <w:t xml:space="preserve">Jul 30 </w:t>
      </w:r>
      <w:r>
        <w:t xml:space="preserve">– </w:t>
      </w:r>
      <w:r w:rsidRPr="00C84ED0">
        <w:rPr>
          <w:b/>
          <w:u w:val="single"/>
        </w:rPr>
        <w:t>VA</w:t>
      </w:r>
      <w:r w:rsidR="00AE6BAF">
        <w:rPr>
          <w:b/>
          <w:u w:val="single"/>
        </w:rPr>
        <w:t xml:space="preserve"> </w:t>
      </w:r>
      <w:r w:rsidR="00AE6BAF" w:rsidRPr="00C84ED0">
        <w:rPr>
          <w:b/>
          <w:u w:val="single"/>
        </w:rPr>
        <w:t>Caroline</w:t>
      </w:r>
      <w:r w:rsidRPr="00AE6BAF">
        <w:rPr>
          <w:b/>
        </w:rPr>
        <w:t xml:space="preserve"> – </w:t>
      </w:r>
      <w:r w:rsidR="00AE6BAF" w:rsidRPr="00AE6BAF">
        <w:rPr>
          <w:b/>
        </w:rPr>
        <w:t xml:space="preserve">Admin - </w:t>
      </w:r>
      <w:r w:rsidRPr="00AE6BAF">
        <w:rPr>
          <w:b/>
        </w:rPr>
        <w:t xml:space="preserve">William Pemberton </w:t>
      </w:r>
      <w:r w:rsidR="00AE6BAF" w:rsidRPr="00AE6BAF">
        <w:rPr>
          <w:b/>
        </w:rPr>
        <w:t>&amp;</w:t>
      </w:r>
      <w:r w:rsidRPr="00AE6BAF">
        <w:rPr>
          <w:b/>
        </w:rPr>
        <w:t xml:space="preserve"> Esther Bell </w:t>
      </w:r>
      <w:r w:rsidR="00AE6BAF">
        <w:t xml:space="preserve">– Land </w:t>
      </w:r>
      <w:r>
        <w:t xml:space="preserve">patent </w:t>
      </w:r>
      <w:r w:rsidR="00AE6BAF">
        <w:t xml:space="preserve">for </w:t>
      </w:r>
      <w:r>
        <w:t>83 acs “bounded by Mr. Secretary Carter…” (VA Gen. Soc. Qtrly. Vol. 26 No. 2, p. 143)</w:t>
      </w:r>
    </w:p>
    <w:p w:rsidR="001470B7" w:rsidRDefault="001470B7" w:rsidP="001470B7">
      <w:pPr>
        <w:pStyle w:val="NormalWeb"/>
        <w:spacing w:before="240" w:beforeAutospacing="0" w:after="240" w:afterAutospacing="0"/>
        <w:ind w:left="0" w:right="0"/>
      </w:pPr>
      <w:r w:rsidRPr="00A424DD">
        <w:rPr>
          <w:b/>
        </w:rPr>
        <w:t xml:space="preserve">1742 </w:t>
      </w:r>
      <w:r w:rsidR="000A229E">
        <w:rPr>
          <w:b/>
        </w:rPr>
        <w:t>- Sep</w:t>
      </w:r>
      <w:r w:rsidRPr="00A424DD">
        <w:rPr>
          <w:b/>
        </w:rPr>
        <w:t xml:space="preserve"> </w:t>
      </w:r>
      <w:r w:rsidR="000A229E">
        <w:rPr>
          <w:b/>
        </w:rPr>
        <w:t xml:space="preserve">12 </w:t>
      </w:r>
      <w:r>
        <w:t xml:space="preserve"> - </w:t>
      </w:r>
      <w:r>
        <w:rPr>
          <w:b/>
          <w:u w:val="single"/>
        </w:rPr>
        <w:t>VA</w:t>
      </w:r>
      <w:r w:rsidR="000A229E">
        <w:rPr>
          <w:b/>
          <w:u w:val="single"/>
        </w:rPr>
        <w:t xml:space="preserve"> </w:t>
      </w:r>
      <w:r w:rsidR="000A229E" w:rsidRPr="005F192E">
        <w:rPr>
          <w:b/>
          <w:u w:val="single"/>
        </w:rPr>
        <w:t>Surry/Sussex</w:t>
      </w:r>
      <w:r w:rsidRPr="000A229E">
        <w:rPr>
          <w:b/>
        </w:rPr>
        <w:t xml:space="preserve"> </w:t>
      </w:r>
      <w:r w:rsidR="007A089D">
        <w:rPr>
          <w:b/>
        </w:rPr>
        <w:t>– Birth/Bap –</w:t>
      </w:r>
      <w:r w:rsidR="000A229E" w:rsidRPr="000A229E">
        <w:rPr>
          <w:b/>
        </w:rPr>
        <w:t xml:space="preserve"> Sarah Knight</w:t>
      </w:r>
      <w:r w:rsidR="000A229E" w:rsidRPr="000A229E">
        <w:t xml:space="preserve"> – d/o John Knight and wife Elizabeth; </w:t>
      </w:r>
      <w:r>
        <w:t>Albemarle Parish:  born</w:t>
      </w:r>
      <w:r w:rsidR="000A229E">
        <w:t xml:space="preserve"> Aug 25</w:t>
      </w:r>
      <w:r>
        <w:t>;  Sps. John Tatum, Bridget Tatum, Anne Hutchins. (Richards 1958, p. 49)</w:t>
      </w:r>
    </w:p>
    <w:p w:rsidR="001470B7" w:rsidRDefault="001470B7" w:rsidP="001470B7">
      <w:pPr>
        <w:pStyle w:val="NormalWeb"/>
        <w:spacing w:before="240" w:beforeAutospacing="0" w:after="240" w:afterAutospacing="0"/>
        <w:ind w:left="0" w:right="0"/>
      </w:pPr>
      <w:r w:rsidRPr="00D6351F">
        <w:rPr>
          <w:b/>
        </w:rPr>
        <w:t xml:space="preserve">1742 </w:t>
      </w:r>
      <w:r w:rsidR="000A229E">
        <w:rPr>
          <w:b/>
        </w:rPr>
        <w:t xml:space="preserve">- </w:t>
      </w:r>
      <w:r w:rsidRPr="00D6351F">
        <w:rPr>
          <w:b/>
        </w:rPr>
        <w:t>Sep 26</w:t>
      </w:r>
      <w:r>
        <w:t xml:space="preserve"> </w:t>
      </w:r>
      <w:r w:rsidR="000A229E">
        <w:t>–</w:t>
      </w:r>
      <w:r>
        <w:t xml:space="preserve"> </w:t>
      </w:r>
      <w:r>
        <w:rPr>
          <w:b/>
          <w:u w:val="single"/>
        </w:rPr>
        <w:t>VA</w:t>
      </w:r>
      <w:r w:rsidR="000A229E">
        <w:rPr>
          <w:b/>
          <w:u w:val="single"/>
        </w:rPr>
        <w:t xml:space="preserve"> </w:t>
      </w:r>
      <w:r w:rsidR="000A229E" w:rsidRPr="005F192E">
        <w:rPr>
          <w:b/>
          <w:u w:val="single"/>
        </w:rPr>
        <w:t>Surry/Sussex</w:t>
      </w:r>
      <w:r w:rsidRPr="000A229E">
        <w:rPr>
          <w:b/>
        </w:rPr>
        <w:t xml:space="preserve"> – </w:t>
      </w:r>
      <w:r w:rsidR="000A229E" w:rsidRPr="000A229E">
        <w:rPr>
          <w:b/>
        </w:rPr>
        <w:t>Admin – Richard Knight</w:t>
      </w:r>
      <w:r w:rsidR="000A229E">
        <w:t xml:space="preserve"> - </w:t>
      </w:r>
      <w:r>
        <w:t xml:space="preserve">Albemarle Parish: </w:t>
      </w:r>
      <w:r w:rsidR="000A229E">
        <w:t>w/</w:t>
      </w:r>
      <w:r>
        <w:t xml:space="preserve"> Joseph Harwood, Sarah Harwood, sps to Philip son of Philip and Rebecca Harwood. (Richards 1958, p. 40)</w:t>
      </w:r>
    </w:p>
    <w:p w:rsidR="001470B7" w:rsidRDefault="001470B7" w:rsidP="001470B7">
      <w:pPr>
        <w:pStyle w:val="NormalWeb"/>
        <w:spacing w:before="240" w:beforeAutospacing="0" w:after="240" w:afterAutospacing="0"/>
        <w:ind w:left="0" w:right="0"/>
      </w:pPr>
      <w:r>
        <w:rPr>
          <w:b/>
        </w:rPr>
        <w:t xml:space="preserve">1742 </w:t>
      </w:r>
      <w:r w:rsidR="00361519">
        <w:rPr>
          <w:b/>
        </w:rPr>
        <w:t xml:space="preserve">- </w:t>
      </w:r>
      <w:r>
        <w:rPr>
          <w:b/>
        </w:rPr>
        <w:t xml:space="preserve">Oct 7 </w:t>
      </w:r>
      <w:r>
        <w:t xml:space="preserve">– </w:t>
      </w:r>
      <w:r>
        <w:rPr>
          <w:b/>
          <w:u w:val="single"/>
        </w:rPr>
        <w:t>VA</w:t>
      </w:r>
      <w:r w:rsidR="000A229E">
        <w:rPr>
          <w:b/>
          <w:u w:val="single"/>
        </w:rPr>
        <w:t xml:space="preserve"> </w:t>
      </w:r>
      <w:r w:rsidR="000A229E" w:rsidRPr="002E3F76">
        <w:rPr>
          <w:b/>
          <w:u w:val="single"/>
        </w:rPr>
        <w:t>Surry</w:t>
      </w:r>
      <w:r w:rsidR="000A229E">
        <w:rPr>
          <w:b/>
          <w:u w:val="single"/>
        </w:rPr>
        <w:t>/Sussex</w:t>
      </w:r>
      <w:r w:rsidRPr="008459EC">
        <w:rPr>
          <w:b/>
        </w:rPr>
        <w:t xml:space="preserve"> </w:t>
      </w:r>
      <w:r w:rsidR="007A089D">
        <w:rPr>
          <w:b/>
        </w:rPr>
        <w:t>– Birth/Bap –</w:t>
      </w:r>
      <w:r w:rsidR="000A229E" w:rsidRPr="008459EC">
        <w:rPr>
          <w:b/>
        </w:rPr>
        <w:t xml:space="preserve"> Charles Knight</w:t>
      </w:r>
      <w:r w:rsidR="000A229E">
        <w:t xml:space="preserve"> – s/o</w:t>
      </w:r>
      <w:r>
        <w:t xml:space="preserve"> </w:t>
      </w:r>
      <w:r w:rsidRPr="00314BC9">
        <w:rPr>
          <w:b/>
        </w:rPr>
        <w:t xml:space="preserve">William </w:t>
      </w:r>
      <w:r w:rsidR="000A229E" w:rsidRPr="00314BC9">
        <w:rPr>
          <w:b/>
        </w:rPr>
        <w:t xml:space="preserve">Knight </w:t>
      </w:r>
      <w:r w:rsidRPr="00314BC9">
        <w:rPr>
          <w:b/>
        </w:rPr>
        <w:t>and Mary (</w:t>
      </w:r>
      <w:r w:rsidR="00351889" w:rsidRPr="00314BC9">
        <w:rPr>
          <w:b/>
        </w:rPr>
        <w:t>Andrews? Lancaster?</w:t>
      </w:r>
      <w:r w:rsidRPr="00314BC9">
        <w:rPr>
          <w:b/>
        </w:rPr>
        <w:t>) Knight</w:t>
      </w:r>
      <w:r w:rsidR="000A229E">
        <w:t xml:space="preserve">. </w:t>
      </w:r>
      <w:r w:rsidR="00AE6BAF">
        <w:t xml:space="preserve"> (Boddie 19</w:t>
      </w:r>
      <w:r w:rsidR="005F547F">
        <w:t>5</w:t>
      </w:r>
      <w:r w:rsidR="00AE6BAF">
        <w:t xml:space="preserve">8, pp. 83-84)  </w:t>
      </w:r>
      <w:r w:rsidR="00AE6BAF" w:rsidRPr="00361519">
        <w:rPr>
          <w:b/>
        </w:rPr>
        <w:t>Note</w:t>
      </w:r>
      <w:r w:rsidR="00AE6BAF">
        <w:t xml:space="preserve">: </w:t>
      </w:r>
      <w:r w:rsidR="000A229E">
        <w:t xml:space="preserve">This begins their family recorded in the Albemarle Parish register. </w:t>
      </w:r>
      <w:r>
        <w:t xml:space="preserve"> They will have a total of 6 </w:t>
      </w:r>
      <w:r w:rsidR="00AE6BAF">
        <w:t xml:space="preserve">children </w:t>
      </w:r>
      <w:r>
        <w:t>over 11 years</w:t>
      </w:r>
      <w:r w:rsidR="005F547F">
        <w:t xml:space="preserve"> that are listed in the registry.  Additional children were evidently born, for whom records do not survive</w:t>
      </w:r>
      <w:r>
        <w:t xml:space="preserve">. List with sponsors: </w:t>
      </w:r>
      <w:r>
        <w:br/>
        <w:t>*</w:t>
      </w:r>
      <w:r w:rsidR="005F547F">
        <w:t xml:space="preserve"> </w:t>
      </w:r>
      <w:r>
        <w:t xml:space="preserve"> Charles</w:t>
      </w:r>
      <w:r w:rsidR="00361519">
        <w:t xml:space="preserve"> Knight</w:t>
      </w:r>
      <w:r>
        <w:t>: 7 Oct 1742: Thomas Andrews, William L</w:t>
      </w:r>
      <w:r w:rsidR="009E125B">
        <w:t xml:space="preserve"> &amp;</w:t>
      </w:r>
      <w:r>
        <w:t xml:space="preserve"> Elizabeth Shelton;  </w:t>
      </w:r>
      <w:r>
        <w:br/>
        <w:t xml:space="preserve">* </w:t>
      </w:r>
      <w:r w:rsidR="005F547F">
        <w:t xml:space="preserve"> </w:t>
      </w:r>
      <w:r>
        <w:t>John</w:t>
      </w:r>
      <w:r w:rsidR="00361519">
        <w:t xml:space="preserve"> Knight</w:t>
      </w:r>
      <w:r>
        <w:t xml:space="preserve">: 17 Sep 1745: Edward Shelton, Samuel Wright, Elizabeth Alsobrook;  </w:t>
      </w:r>
      <w:r>
        <w:br/>
        <w:t xml:space="preserve">* </w:t>
      </w:r>
      <w:r w:rsidR="005F547F">
        <w:t xml:space="preserve"> </w:t>
      </w:r>
      <w:r>
        <w:t>Sarah</w:t>
      </w:r>
      <w:r w:rsidR="00361519">
        <w:t xml:space="preserve"> Knight</w:t>
      </w:r>
      <w:r>
        <w:t xml:space="preserve">: 19 Jan 1748: Samuel Harwood, Sarah King, Elizabeth Harwood;  </w:t>
      </w:r>
      <w:r w:rsidR="005F547F">
        <w:br/>
        <w:t>*  Archibald Knight: 10 Jan 1750:  John Avent, John Moss, Elizabeth Carter;</w:t>
      </w:r>
      <w:r w:rsidR="000A229E">
        <w:br/>
      </w:r>
      <w:r>
        <w:t xml:space="preserve">* </w:t>
      </w:r>
      <w:r w:rsidR="005F547F">
        <w:t xml:space="preserve"> </w:t>
      </w:r>
      <w:r>
        <w:t>Joel</w:t>
      </w:r>
      <w:r w:rsidR="00361519">
        <w:t xml:space="preserve"> Knight</w:t>
      </w:r>
      <w:r w:rsidR="00504412">
        <w:t xml:space="preserve"> 17 Nov 1750</w:t>
      </w:r>
      <w:r>
        <w:t xml:space="preserve">: Francis Redding, David Woodruff, Frances Williams;  </w:t>
      </w:r>
      <w:r>
        <w:br/>
        <w:t xml:space="preserve">* </w:t>
      </w:r>
      <w:r w:rsidR="005F547F">
        <w:t xml:space="preserve"> </w:t>
      </w:r>
      <w:r>
        <w:t>William</w:t>
      </w:r>
      <w:r w:rsidR="00361519">
        <w:t xml:space="preserve"> Knight</w:t>
      </w:r>
      <w:r>
        <w:t>: 18 Mar 1753: James C</w:t>
      </w:r>
      <w:r w:rsidR="005F547F">
        <w:t>arter, William Ezell, Mary Bass:</w:t>
      </w:r>
      <w:r w:rsidR="005F547F">
        <w:br/>
        <w:t xml:space="preserve"> Note: There is strong evidence for </w:t>
      </w:r>
      <w:r w:rsidR="00EF5F59">
        <w:t>close family relationship</w:t>
      </w:r>
      <w:r w:rsidR="005F547F">
        <w:t xml:space="preserve"> of John Knight with Joseph Knight and Thomas Knight in the records of Georgia and South Carolina.</w:t>
      </w:r>
      <w:r w:rsidR="00EF5F59">
        <w:t xml:space="preserve">  They can’t be children of William, so perhaps they were children of Jordan?</w:t>
      </w:r>
    </w:p>
    <w:p w:rsidR="00717502" w:rsidRDefault="00717502" w:rsidP="00717502">
      <w:pPr>
        <w:pStyle w:val="NormalWeb"/>
        <w:spacing w:before="240" w:after="240"/>
        <w:ind w:left="0"/>
      </w:pPr>
      <w:r w:rsidRPr="00717502">
        <w:rPr>
          <w:b/>
        </w:rPr>
        <w:t xml:space="preserve">1742 – Oct 18 – </w:t>
      </w:r>
      <w:r>
        <w:rPr>
          <w:b/>
          <w:u w:val="single"/>
        </w:rPr>
        <w:t>MD</w:t>
      </w:r>
      <w:r w:rsidRPr="00717502">
        <w:rPr>
          <w:b/>
          <w:u w:val="single"/>
        </w:rPr>
        <w:t xml:space="preserve"> Kent</w:t>
      </w:r>
      <w:r w:rsidRPr="00717502">
        <w:rPr>
          <w:b/>
        </w:rPr>
        <w:t xml:space="preserve"> – Will – Stephen Knight </w:t>
      </w:r>
      <w:r>
        <w:t>- To wife &amp; extrx., Anne Knight, whole estate real and personal  except plntn. that was at Boho., Cecil, &amp;  exceptions below.</w:t>
      </w:r>
      <w:r>
        <w:br/>
        <w:t xml:space="preserve">    To grdson John Leach Knight, my house in Chestertown.</w:t>
      </w:r>
      <w:r>
        <w:br/>
        <w:t xml:space="preserve">    To son William, all my plate engraved with my coat of arms, negro woman Ariana &amp; her son Daniel &amp; all my personal estate in Cecil Co.</w:t>
      </w:r>
      <w:r>
        <w:br/>
        <w:t xml:space="preserve">    To dau. Mary Stokes, negro boy Dick, one of Julian  children, &amp; L 10 sterl.</w:t>
      </w:r>
      <w:r>
        <w:br/>
        <w:t xml:space="preserve">    To 2d dau., Mary Philips, negro girl Thomasin &amp; L 10 sterl.</w:t>
      </w:r>
      <w:r>
        <w:br/>
        <w:t xml:space="preserve">    To 3d dau, Cordelia Knight, mulatto girl Rachel &amp; L 10 sterl.</w:t>
      </w:r>
      <w:r>
        <w:br/>
        <w:t xml:space="preserve">    Witn: James Watson, John Watson, Elizabeth Teooll.</w:t>
      </w:r>
      <w:r>
        <w:br/>
        <w:t xml:space="preserve">    21 March 1745, sworn to by John Watson &amp; Elizabeth Teooll. (Kent County MD Wills &amp; Administrations, Liber 24, folio 14)</w:t>
      </w:r>
      <w:r w:rsidR="00301B04">
        <w:t xml:space="preserve">  </w:t>
      </w:r>
      <w:r w:rsidRPr="00301B04">
        <w:rPr>
          <w:b/>
        </w:rPr>
        <w:t>Note</w:t>
      </w:r>
      <w:r>
        <w:t>: Stephen Knight settled in Cecil county in 1708 and served as a member of the Maryland house of burgesses, and as jude of provincial court. Wife was Ann Seaton.</w:t>
      </w:r>
    </w:p>
    <w:p w:rsidR="001470B7" w:rsidRDefault="00361519" w:rsidP="001470B7">
      <w:pPr>
        <w:pStyle w:val="NormalWeb"/>
        <w:spacing w:before="240" w:beforeAutospacing="0" w:after="240" w:afterAutospacing="0"/>
        <w:ind w:left="0" w:right="0"/>
      </w:pPr>
      <w:r>
        <w:rPr>
          <w:b/>
        </w:rPr>
        <w:t>174</w:t>
      </w:r>
      <w:r w:rsidR="001470B7">
        <w:rPr>
          <w:b/>
        </w:rPr>
        <w:t xml:space="preserve">3 </w:t>
      </w:r>
      <w:r>
        <w:rPr>
          <w:b/>
        </w:rPr>
        <w:t xml:space="preserve">- </w:t>
      </w:r>
      <w:r w:rsidR="001470B7">
        <w:rPr>
          <w:b/>
        </w:rPr>
        <w:t xml:space="preserve">Feb 12 </w:t>
      </w:r>
      <w:r w:rsidR="001470B7">
        <w:t xml:space="preserve">– </w:t>
      </w:r>
      <w:r w:rsidR="001470B7" w:rsidRPr="00C84ED0">
        <w:rPr>
          <w:b/>
          <w:u w:val="single"/>
        </w:rPr>
        <w:t>VA</w:t>
      </w:r>
      <w:r>
        <w:rPr>
          <w:b/>
          <w:u w:val="single"/>
        </w:rPr>
        <w:t xml:space="preserve"> </w:t>
      </w:r>
      <w:r w:rsidRPr="00C84ED0">
        <w:rPr>
          <w:b/>
          <w:u w:val="single"/>
        </w:rPr>
        <w:t>Spotsylvania</w:t>
      </w:r>
      <w:r w:rsidR="001470B7" w:rsidRPr="00361519">
        <w:rPr>
          <w:b/>
        </w:rPr>
        <w:t xml:space="preserve"> – </w:t>
      </w:r>
      <w:r w:rsidRPr="00361519">
        <w:rPr>
          <w:b/>
        </w:rPr>
        <w:t xml:space="preserve">Admin - </w:t>
      </w:r>
      <w:r w:rsidR="001470B7" w:rsidRPr="00361519">
        <w:rPr>
          <w:b/>
        </w:rPr>
        <w:t>Henry Carter</w:t>
      </w:r>
      <w:r w:rsidR="001470B7">
        <w:t xml:space="preserve"> </w:t>
      </w:r>
      <w:r>
        <w:t>- L</w:t>
      </w:r>
      <w:r w:rsidR="001470B7">
        <w:t>and patent for 183 acs S. side of the middle Riv. … a br. of Mattapony, bounded by James or Uriah Garton. (VA Gen. Soc. Qtrly. Vol. 26 No. 2, p. 144)</w:t>
      </w:r>
    </w:p>
    <w:p w:rsidR="001470B7" w:rsidRDefault="00361519" w:rsidP="001470B7">
      <w:pPr>
        <w:pStyle w:val="NormalWeb"/>
        <w:spacing w:before="240" w:beforeAutospacing="0" w:after="240" w:afterAutospacing="0"/>
        <w:ind w:left="0" w:right="0"/>
      </w:pPr>
      <w:r>
        <w:rPr>
          <w:b/>
        </w:rPr>
        <w:t>174</w:t>
      </w:r>
      <w:r w:rsidR="001470B7" w:rsidRPr="00924C07">
        <w:rPr>
          <w:b/>
        </w:rPr>
        <w:t xml:space="preserve">3 </w:t>
      </w:r>
      <w:r>
        <w:rPr>
          <w:b/>
        </w:rPr>
        <w:t xml:space="preserve">- </w:t>
      </w:r>
      <w:r w:rsidR="001470B7" w:rsidRPr="00924C07">
        <w:rPr>
          <w:b/>
        </w:rPr>
        <w:t xml:space="preserve">Feb 12 </w:t>
      </w:r>
      <w:r w:rsidR="001470B7">
        <w:t xml:space="preserve">– </w:t>
      </w:r>
      <w:r w:rsidR="001470B7" w:rsidRPr="00924C07">
        <w:rPr>
          <w:b/>
          <w:u w:val="single"/>
        </w:rPr>
        <w:t>VA</w:t>
      </w:r>
      <w:r>
        <w:rPr>
          <w:b/>
          <w:u w:val="single"/>
        </w:rPr>
        <w:t xml:space="preserve"> </w:t>
      </w:r>
      <w:r w:rsidRPr="00924C07">
        <w:rPr>
          <w:b/>
          <w:u w:val="single"/>
        </w:rPr>
        <w:t>Spotsylvania</w:t>
      </w:r>
      <w:r w:rsidR="001470B7" w:rsidRPr="00361519">
        <w:rPr>
          <w:b/>
        </w:rPr>
        <w:t xml:space="preserve"> – </w:t>
      </w:r>
      <w:r w:rsidRPr="00361519">
        <w:rPr>
          <w:b/>
        </w:rPr>
        <w:t xml:space="preserve">Admin - </w:t>
      </w:r>
      <w:r w:rsidR="001470B7" w:rsidRPr="00361519">
        <w:rPr>
          <w:b/>
        </w:rPr>
        <w:t>John Collins</w:t>
      </w:r>
      <w:r w:rsidR="001470B7">
        <w:t xml:space="preserve"> </w:t>
      </w:r>
      <w:r>
        <w:t xml:space="preserve">– Land </w:t>
      </w:r>
      <w:r w:rsidR="001470B7">
        <w:t>patent for 400 acs. on brs. of Riv. Ta, a br. of Mattapony Riv, bounded by E. side of Mr. Griffin Fantleroy, Benjamin Duke, Mr. Joseph Brock, George Stubblefield, John Sartin, the Bluff run, John Fieldown…  (VA Gen. Soc. Qtrly. Vol. 26 No. 2, p. 145)</w:t>
      </w:r>
    </w:p>
    <w:p w:rsidR="00276E30" w:rsidRDefault="00276E30" w:rsidP="001470B7">
      <w:pPr>
        <w:pStyle w:val="NormalWeb"/>
        <w:spacing w:before="240" w:beforeAutospacing="0" w:after="240" w:afterAutospacing="0"/>
        <w:ind w:left="0" w:right="0"/>
      </w:pPr>
      <w:r w:rsidRPr="00276E30">
        <w:rPr>
          <w:b/>
        </w:rPr>
        <w:lastRenderedPageBreak/>
        <w:t xml:space="preserve">1743 – Mar 2 – </w:t>
      </w:r>
      <w:r w:rsidRPr="00276E30">
        <w:rPr>
          <w:b/>
          <w:u w:val="single"/>
        </w:rPr>
        <w:t>VA Stafford</w:t>
      </w:r>
      <w:r w:rsidRPr="00276E30">
        <w:rPr>
          <w:b/>
        </w:rPr>
        <w:t xml:space="preserve"> – Mar – Mary Knight &amp; Thomas Fletcher</w:t>
      </w:r>
      <w:r>
        <w:t>. (St Paul’s Parish, Stafford VA)</w:t>
      </w:r>
      <w:r w:rsidR="00BE2A9A">
        <w:t xml:space="preserve">  Note: Also recorded in King George County.</w:t>
      </w:r>
    </w:p>
    <w:p w:rsidR="001470B7" w:rsidRDefault="00361519" w:rsidP="001470B7">
      <w:pPr>
        <w:pStyle w:val="NormalWeb"/>
        <w:spacing w:before="240" w:beforeAutospacing="0" w:after="240" w:afterAutospacing="0"/>
        <w:ind w:left="0" w:right="0"/>
      </w:pPr>
      <w:r>
        <w:rPr>
          <w:b/>
        </w:rPr>
        <w:t>174</w:t>
      </w:r>
      <w:r w:rsidR="001470B7">
        <w:rPr>
          <w:b/>
        </w:rPr>
        <w:t>3</w:t>
      </w:r>
      <w:r w:rsidR="001470B7" w:rsidRPr="00743F4A">
        <w:rPr>
          <w:b/>
        </w:rPr>
        <w:t xml:space="preserve"> </w:t>
      </w:r>
      <w:r>
        <w:rPr>
          <w:b/>
        </w:rPr>
        <w:t xml:space="preserve">- </w:t>
      </w:r>
      <w:r w:rsidR="001470B7" w:rsidRPr="00743F4A">
        <w:rPr>
          <w:b/>
        </w:rPr>
        <w:t>Mar 20</w:t>
      </w:r>
      <w:r w:rsidR="001470B7">
        <w:t xml:space="preserve"> – </w:t>
      </w:r>
      <w:r>
        <w:rPr>
          <w:b/>
          <w:u w:val="single"/>
        </w:rPr>
        <w:t xml:space="preserve">NC </w:t>
      </w:r>
      <w:r w:rsidRPr="00743F4A">
        <w:rPr>
          <w:b/>
          <w:u w:val="single"/>
        </w:rPr>
        <w:t>Edgecombe</w:t>
      </w:r>
      <w:r w:rsidR="001470B7" w:rsidRPr="00361519">
        <w:rPr>
          <w:b/>
        </w:rPr>
        <w:t xml:space="preserve"> – </w:t>
      </w:r>
      <w:r w:rsidRPr="00361519">
        <w:rPr>
          <w:b/>
        </w:rPr>
        <w:t xml:space="preserve">Admin - </w:t>
      </w:r>
      <w:r w:rsidR="001470B7" w:rsidRPr="00361519">
        <w:rPr>
          <w:b/>
        </w:rPr>
        <w:t>William Walker</w:t>
      </w:r>
      <w:r w:rsidR="001470B7">
        <w:t xml:space="preserve"> </w:t>
      </w:r>
      <w:r>
        <w:t xml:space="preserve">– Land </w:t>
      </w:r>
      <w:r w:rsidR="001470B7">
        <w:t>patent for 300 acs. N. side of Rockey Swamp. (Hofman 1982, p. 169)</w:t>
      </w:r>
    </w:p>
    <w:p w:rsidR="001470B7" w:rsidRDefault="00361519" w:rsidP="001470B7">
      <w:pPr>
        <w:pStyle w:val="NormalWeb"/>
        <w:spacing w:before="240" w:beforeAutospacing="0" w:after="240" w:afterAutospacing="0"/>
        <w:ind w:left="0" w:right="0"/>
      </w:pPr>
      <w:r w:rsidRPr="00361519">
        <w:rPr>
          <w:b/>
        </w:rPr>
        <w:t>174</w:t>
      </w:r>
      <w:r w:rsidR="001470B7" w:rsidRPr="00361519">
        <w:rPr>
          <w:b/>
        </w:rPr>
        <w:t xml:space="preserve">3 </w:t>
      </w:r>
      <w:r w:rsidRPr="00361519">
        <w:rPr>
          <w:b/>
        </w:rPr>
        <w:t xml:space="preserve">- </w:t>
      </w:r>
      <w:r w:rsidR="001470B7" w:rsidRPr="00361519">
        <w:rPr>
          <w:b/>
        </w:rPr>
        <w:t xml:space="preserve">Mar 22 – </w:t>
      </w:r>
      <w:r w:rsidRPr="00361519">
        <w:rPr>
          <w:b/>
          <w:u w:val="single"/>
        </w:rPr>
        <w:t>NC Edgecombe</w:t>
      </w:r>
      <w:r w:rsidR="001470B7" w:rsidRPr="00361519">
        <w:rPr>
          <w:b/>
        </w:rPr>
        <w:t xml:space="preserve"> – </w:t>
      </w:r>
      <w:r w:rsidRPr="00361519">
        <w:rPr>
          <w:b/>
        </w:rPr>
        <w:t xml:space="preserve">Admin - </w:t>
      </w:r>
      <w:r w:rsidR="001470B7" w:rsidRPr="00361519">
        <w:rPr>
          <w:b/>
        </w:rPr>
        <w:t>James Spier</w:t>
      </w:r>
      <w:r w:rsidR="001470B7" w:rsidRPr="00361519">
        <w:t xml:space="preserve"> </w:t>
      </w:r>
      <w:r w:rsidRPr="00361519">
        <w:t xml:space="preserve">– Land </w:t>
      </w:r>
      <w:r w:rsidR="001470B7" w:rsidRPr="00361519">
        <w:t xml:space="preserve">patent for 400 acs. </w:t>
      </w:r>
      <w:r w:rsidR="001470B7" w:rsidRPr="00743F4A">
        <w:t>S. side of Swift’s Creek joining the mouth of Griffith’s branch.</w:t>
      </w:r>
      <w:r w:rsidR="001470B7">
        <w:t xml:space="preserve"> (Hofman 1982, p. 169)</w:t>
      </w:r>
    </w:p>
    <w:p w:rsidR="001470B7" w:rsidRDefault="001470B7" w:rsidP="001470B7">
      <w:pPr>
        <w:pStyle w:val="NormalWeb"/>
        <w:spacing w:before="240" w:beforeAutospacing="0" w:after="240" w:afterAutospacing="0"/>
        <w:ind w:left="0" w:right="0"/>
      </w:pPr>
      <w:r>
        <w:rPr>
          <w:b/>
        </w:rPr>
        <w:t xml:space="preserve">1743 </w:t>
      </w:r>
      <w:r w:rsidR="00361519">
        <w:rPr>
          <w:b/>
        </w:rPr>
        <w:t xml:space="preserve">- </w:t>
      </w:r>
      <w:r>
        <w:rPr>
          <w:b/>
        </w:rPr>
        <w:t xml:space="preserve">Mar 25 </w:t>
      </w:r>
      <w:r>
        <w:t xml:space="preserve">– </w:t>
      </w:r>
      <w:r w:rsidRPr="00C606E5">
        <w:rPr>
          <w:b/>
          <w:u w:val="single"/>
        </w:rPr>
        <w:t>NC</w:t>
      </w:r>
      <w:r w:rsidR="00361519">
        <w:rPr>
          <w:b/>
          <w:u w:val="single"/>
        </w:rPr>
        <w:t xml:space="preserve"> </w:t>
      </w:r>
      <w:r w:rsidR="00361519" w:rsidRPr="00C606E5">
        <w:rPr>
          <w:b/>
          <w:u w:val="single"/>
        </w:rPr>
        <w:t>Perquimans</w:t>
      </w:r>
      <w:r w:rsidRPr="00361519">
        <w:rPr>
          <w:b/>
        </w:rPr>
        <w:t xml:space="preserve"> – </w:t>
      </w:r>
      <w:r w:rsidR="00361519" w:rsidRPr="00361519">
        <w:rPr>
          <w:b/>
        </w:rPr>
        <w:t xml:space="preserve">Admin - </w:t>
      </w:r>
      <w:r w:rsidRPr="00361519">
        <w:rPr>
          <w:b/>
        </w:rPr>
        <w:t>Samuel Gregory</w:t>
      </w:r>
      <w:r>
        <w:t xml:space="preserve"> </w:t>
      </w:r>
      <w:r w:rsidR="00361519">
        <w:t xml:space="preserve">– Land </w:t>
      </w:r>
      <w:r>
        <w:t>patent for 215 acs. on the N. side of Yawpim river, joining the sd. river. (Hofman 1982, p. 175)</w:t>
      </w:r>
    </w:p>
    <w:p w:rsidR="001470B7" w:rsidRDefault="001470B7" w:rsidP="001470B7">
      <w:pPr>
        <w:pStyle w:val="NormalWeb"/>
        <w:spacing w:before="240" w:beforeAutospacing="0" w:after="240" w:afterAutospacing="0"/>
        <w:ind w:left="0" w:right="0"/>
      </w:pPr>
      <w:r>
        <w:rPr>
          <w:b/>
        </w:rPr>
        <w:t xml:space="preserve">1743 </w:t>
      </w:r>
      <w:r w:rsidR="00E94BB5">
        <w:rPr>
          <w:b/>
        </w:rPr>
        <w:t xml:space="preserve">- </w:t>
      </w:r>
      <w:r>
        <w:rPr>
          <w:b/>
        </w:rPr>
        <w:t xml:space="preserve">Mar 29 </w:t>
      </w:r>
      <w:r>
        <w:t xml:space="preserve">– </w:t>
      </w:r>
      <w:r w:rsidRPr="00743F4A">
        <w:rPr>
          <w:b/>
          <w:u w:val="single"/>
        </w:rPr>
        <w:t>NC</w:t>
      </w:r>
      <w:r w:rsidR="00E94BB5">
        <w:rPr>
          <w:b/>
          <w:u w:val="single"/>
        </w:rPr>
        <w:t xml:space="preserve"> </w:t>
      </w:r>
      <w:r w:rsidR="00E94BB5" w:rsidRPr="00743F4A">
        <w:rPr>
          <w:b/>
          <w:u w:val="single"/>
        </w:rPr>
        <w:t>Bertie</w:t>
      </w:r>
      <w:r w:rsidRPr="00E94BB5">
        <w:rPr>
          <w:b/>
        </w:rPr>
        <w:t xml:space="preserve"> – </w:t>
      </w:r>
      <w:r w:rsidR="00E94BB5" w:rsidRPr="00E94BB5">
        <w:rPr>
          <w:b/>
        </w:rPr>
        <w:t xml:space="preserve">Admin - </w:t>
      </w:r>
      <w:r w:rsidRPr="00E94BB5">
        <w:rPr>
          <w:b/>
        </w:rPr>
        <w:t>William Knight</w:t>
      </w:r>
      <w:r>
        <w:t xml:space="preserve"> </w:t>
      </w:r>
      <w:r w:rsidR="00E94BB5">
        <w:t xml:space="preserve">– Land </w:t>
      </w:r>
      <w:r>
        <w:t>patent for 320 acs. joining Francis Parker, Moore Ca</w:t>
      </w:r>
      <w:r w:rsidR="00E94BB5">
        <w:t>r</w:t>
      </w:r>
      <w:r>
        <w:t>ter and Dr. Brown. (Hofman 1982, p. 169)</w:t>
      </w:r>
    </w:p>
    <w:p w:rsidR="001470B7" w:rsidRDefault="001470B7" w:rsidP="001470B7">
      <w:pPr>
        <w:pStyle w:val="NormalWeb"/>
        <w:spacing w:before="240" w:beforeAutospacing="0" w:after="240" w:afterAutospacing="0"/>
        <w:ind w:left="0" w:right="0"/>
      </w:pPr>
      <w:r>
        <w:rPr>
          <w:b/>
        </w:rPr>
        <w:t xml:space="preserve">1743 </w:t>
      </w:r>
      <w:r w:rsidR="00361519">
        <w:rPr>
          <w:b/>
        </w:rPr>
        <w:t xml:space="preserve">- </w:t>
      </w:r>
      <w:r>
        <w:rPr>
          <w:b/>
        </w:rPr>
        <w:t xml:space="preserve">Mar 30 </w:t>
      </w:r>
      <w:r>
        <w:t xml:space="preserve">– </w:t>
      </w:r>
      <w:r w:rsidRPr="002D7F0E">
        <w:rPr>
          <w:b/>
          <w:u w:val="single"/>
        </w:rPr>
        <w:t>VA</w:t>
      </w:r>
      <w:r w:rsidR="00361519">
        <w:rPr>
          <w:b/>
          <w:u w:val="single"/>
        </w:rPr>
        <w:t xml:space="preserve"> </w:t>
      </w:r>
      <w:r w:rsidR="00361519" w:rsidRPr="002D7F0E">
        <w:rPr>
          <w:b/>
          <w:u w:val="single"/>
        </w:rPr>
        <w:t>Amelia</w:t>
      </w:r>
      <w:r w:rsidRPr="00361519">
        <w:rPr>
          <w:b/>
        </w:rPr>
        <w:t xml:space="preserve"> – </w:t>
      </w:r>
      <w:r w:rsidR="00361519" w:rsidRPr="00361519">
        <w:rPr>
          <w:b/>
        </w:rPr>
        <w:t xml:space="preserve">Admin - </w:t>
      </w:r>
      <w:r w:rsidRPr="00361519">
        <w:rPr>
          <w:b/>
        </w:rPr>
        <w:t>Ann Mayo</w:t>
      </w:r>
      <w:r>
        <w:t xml:space="preserve"> </w:t>
      </w:r>
      <w:r w:rsidR="00361519">
        <w:t>- L</w:t>
      </w:r>
      <w:r>
        <w:t>and patent for 787 aces on upper side of Flatt Cr… 400 acs of the Tract formerly granted William Kennon, Gent 28 Sep 1730 &amp; by him sold to Richard Kennon, Gent., of Charles City Co</w:t>
      </w:r>
      <w:r w:rsidR="00361519">
        <w:t>.</w:t>
      </w:r>
      <w:r>
        <w:t>, &amp; 387 acs of the Residue formerly granted sd. Richard Kennon 17 Mar 1736 &amp; by him both of the sd. tracts were sold to sd. Anny Mayo. (VA Gen. Soc. Qtrly. Vol. 26 No. 2, p. 145)</w:t>
      </w:r>
    </w:p>
    <w:p w:rsidR="001470B7" w:rsidRDefault="001470B7" w:rsidP="001470B7">
      <w:pPr>
        <w:pStyle w:val="NormalWeb"/>
        <w:spacing w:before="240" w:beforeAutospacing="0" w:after="240" w:afterAutospacing="0"/>
        <w:ind w:left="0" w:right="0"/>
      </w:pPr>
      <w:r>
        <w:rPr>
          <w:b/>
        </w:rPr>
        <w:t xml:space="preserve">1743 </w:t>
      </w:r>
      <w:r w:rsidR="00361519">
        <w:rPr>
          <w:b/>
        </w:rPr>
        <w:t xml:space="preserve">- </w:t>
      </w:r>
      <w:r>
        <w:rPr>
          <w:b/>
        </w:rPr>
        <w:t xml:space="preserve">Mar 30 </w:t>
      </w:r>
      <w:r>
        <w:t xml:space="preserve">– </w:t>
      </w:r>
      <w:r w:rsidRPr="002D7F0E">
        <w:rPr>
          <w:b/>
          <w:u w:val="single"/>
        </w:rPr>
        <w:t>VA</w:t>
      </w:r>
      <w:r w:rsidR="00361519">
        <w:rPr>
          <w:b/>
          <w:u w:val="single"/>
        </w:rPr>
        <w:t xml:space="preserve"> Goochland</w:t>
      </w:r>
      <w:r w:rsidRPr="00361519">
        <w:rPr>
          <w:b/>
        </w:rPr>
        <w:t xml:space="preserve"> – </w:t>
      </w:r>
      <w:r w:rsidR="00361519" w:rsidRPr="00361519">
        <w:rPr>
          <w:b/>
        </w:rPr>
        <w:t xml:space="preserve">Admin - </w:t>
      </w:r>
      <w:r w:rsidRPr="00361519">
        <w:rPr>
          <w:b/>
        </w:rPr>
        <w:t>William Mayo Gent</w:t>
      </w:r>
      <w:r w:rsidR="00361519">
        <w:t xml:space="preserve"> - L</w:t>
      </w:r>
      <w:r>
        <w:t>and patent for 530 acs. on brs. of Rockfish Riv, near the blue mountains bounded by John Chiswell, Gent., 400 acs of the tract formerly granted sd. William Mayo 11 Sep 1738, the residue never before granted. (VA Gen. Soc. Qtrly. Vol. 26 No. 2, p. 146)</w:t>
      </w:r>
    </w:p>
    <w:p w:rsidR="00A612DF" w:rsidRDefault="00A612DF" w:rsidP="001470B7">
      <w:pPr>
        <w:pStyle w:val="NormalWeb"/>
        <w:spacing w:before="240" w:beforeAutospacing="0" w:after="240" w:afterAutospacing="0"/>
        <w:ind w:left="0" w:right="0"/>
      </w:pPr>
      <w:r>
        <w:rPr>
          <w:b/>
        </w:rPr>
        <w:t>1743</w:t>
      </w:r>
      <w:r w:rsidRPr="00D2630F">
        <w:rPr>
          <w:b/>
        </w:rPr>
        <w:t xml:space="preserve"> – </w:t>
      </w:r>
      <w:r>
        <w:rPr>
          <w:b/>
        </w:rPr>
        <w:t>Jun 23</w:t>
      </w:r>
      <w:r w:rsidRPr="00D2630F">
        <w:rPr>
          <w:b/>
        </w:rPr>
        <w:t xml:space="preserve"> – </w:t>
      </w:r>
      <w:r w:rsidRPr="00D2630F">
        <w:rPr>
          <w:b/>
          <w:u w:val="single"/>
        </w:rPr>
        <w:t>VA Goochland</w:t>
      </w:r>
      <w:r w:rsidRPr="00D2630F">
        <w:rPr>
          <w:b/>
        </w:rPr>
        <w:t xml:space="preserve"> – Admin – </w:t>
      </w:r>
      <w:r w:rsidR="00E751EB">
        <w:rPr>
          <w:b/>
        </w:rPr>
        <w:t xml:space="preserve">William &amp; </w:t>
      </w:r>
      <w:r>
        <w:rPr>
          <w:b/>
        </w:rPr>
        <w:t>John Knight</w:t>
      </w:r>
      <w:r>
        <w:t xml:space="preserve"> – This Indenture made the twenty third day of Jan Anno Dominy one thousand seven hundred and forty three (1743) between William and John Knight of the County of Goochland of the one part and James Cocke of the County of Henrico of the other part Witnesseth that the said William and John Knight for Divers good causes and considerations them thereunto moving but more espitially for the valuable consideration of fifty pounds currant money of Virginia to them in hand paid by the said James Cocke the receipt whereof they the said William and John Knight doth hereby acknowledge and themselves therewith fully satisfied contended and paid hath fully clearly and absolutely acquitted exonerated and discharged the said James Cocke by these presents hath bargained sold aliened enfoefd and confirmed … unto the sd Joames Cocke to him his heirs and assigns forever one tract or parsel of land containing one hundred and thirty acres more or less situated lying and being in the County of Goochland on the North side James River and on the head of the Western branch of Tuckahoe Creek and part of a tract of land formerly taken up by Charles Evans in his own name and bounded as followeth…. etcAllin Howards corner… Howard’s line which divided him from the said William and John Knight to a corner stone placed in the former dividing line between Joseph Woodson and Charles Eavans … crossing the easternmost branch of the Horsepen creek of Beaverdam etc.  T have and to hold… William and John Knight doth further covenant and agree that they will warrant unto the said James Cocke etc… In witness thereunto the said William and John Knight hath hereunto set their hands and seals the day and year above written.  Signed: William V. Knight (his mark/seal); John Knight (seal)  Wit: Joseph Lewis, </w:t>
      </w:r>
      <w:r>
        <w:lastRenderedPageBreak/>
        <w:t>Thomas Cocke, William Wadd (his mark); Abell A. Clarkston (his mark).</w:t>
      </w:r>
      <w:r>
        <w:br/>
        <w:t xml:space="preserve">Memorandum that on the twenty third day of June 1743 land was delivered to James Cocke; Same signatures and witnesses. </w:t>
      </w:r>
      <w:r>
        <w:br/>
        <w:t>At a Court held for Goochland County January 17 1743 deed was proved in Court. (Image of document from LDS Family History Library in possession of this author.</w:t>
      </w:r>
      <w:r w:rsidR="00FC64A1">
        <w:t xml:space="preserve"> Also: </w:t>
      </w:r>
      <w:r w:rsidR="00FC64A1" w:rsidRPr="00FC64A1">
        <w:t>Goochland County, Virginia, Deed Book 4, p 297-298</w:t>
      </w:r>
      <w:r w:rsidR="00FC64A1">
        <w:t>)</w:t>
      </w:r>
    </w:p>
    <w:p w:rsidR="001470B7" w:rsidRDefault="001470B7" w:rsidP="001470B7">
      <w:pPr>
        <w:pStyle w:val="NormalWeb"/>
        <w:spacing w:before="240" w:beforeAutospacing="0" w:after="240" w:afterAutospacing="0"/>
        <w:ind w:left="0" w:right="0"/>
      </w:pPr>
      <w:r>
        <w:rPr>
          <w:b/>
        </w:rPr>
        <w:t xml:space="preserve">1743 </w:t>
      </w:r>
      <w:r w:rsidR="00644F65">
        <w:rPr>
          <w:b/>
        </w:rPr>
        <w:t xml:space="preserve">- </w:t>
      </w:r>
      <w:r w:rsidRPr="00C84ED0">
        <w:rPr>
          <w:b/>
        </w:rPr>
        <w:t>Jun 30</w:t>
      </w:r>
      <w:r>
        <w:t xml:space="preserve"> – </w:t>
      </w:r>
      <w:r w:rsidRPr="00133338">
        <w:rPr>
          <w:b/>
          <w:u w:val="single"/>
        </w:rPr>
        <w:t>VA</w:t>
      </w:r>
      <w:r w:rsidR="00644F65">
        <w:rPr>
          <w:b/>
          <w:u w:val="single"/>
        </w:rPr>
        <w:t xml:space="preserve"> </w:t>
      </w:r>
      <w:r w:rsidR="00644F65" w:rsidRPr="00133338">
        <w:rPr>
          <w:b/>
          <w:u w:val="single"/>
        </w:rPr>
        <w:t>Surry</w:t>
      </w:r>
      <w:r w:rsidR="008F3512">
        <w:rPr>
          <w:b/>
          <w:u w:val="single"/>
        </w:rPr>
        <w:t>/Sussex</w:t>
      </w:r>
      <w:r w:rsidRPr="00644F65">
        <w:rPr>
          <w:b/>
        </w:rPr>
        <w:t xml:space="preserve"> – </w:t>
      </w:r>
      <w:r w:rsidR="00644F65" w:rsidRPr="00644F65">
        <w:rPr>
          <w:b/>
        </w:rPr>
        <w:t xml:space="preserve">Admin - </w:t>
      </w:r>
      <w:r w:rsidRPr="00644F65">
        <w:rPr>
          <w:b/>
        </w:rPr>
        <w:t>Thomas Moore</w:t>
      </w:r>
      <w:r w:rsidR="00644F65">
        <w:t xml:space="preserve"> - Land</w:t>
      </w:r>
      <w:r>
        <w:t xml:space="preserve"> patent for 300 acs. S. side of Nottoway River, bounded by Sylvanus Stokes, </w:t>
      </w:r>
      <w:r w:rsidRPr="00644F65">
        <w:rPr>
          <w:b/>
        </w:rPr>
        <w:t>William Knight</w:t>
      </w:r>
      <w:r>
        <w:t xml:space="preserve"> &amp; A</w:t>
      </w:r>
      <w:r w:rsidR="00644F65">
        <w:t>b</w:t>
      </w:r>
      <w:r>
        <w:t>raham Evans. (VA Gen. Soc. Qtrly. Vol. 26 No. 2, p. 149)</w:t>
      </w:r>
    </w:p>
    <w:p w:rsidR="001470B7" w:rsidRDefault="001470B7" w:rsidP="001470B7">
      <w:pPr>
        <w:pStyle w:val="NormalWeb"/>
        <w:spacing w:before="240" w:beforeAutospacing="0" w:after="240" w:afterAutospacing="0"/>
        <w:ind w:left="0" w:right="0"/>
      </w:pPr>
      <w:r>
        <w:rPr>
          <w:b/>
        </w:rPr>
        <w:t xml:space="preserve">1743 </w:t>
      </w:r>
      <w:r w:rsidR="00644F65">
        <w:rPr>
          <w:b/>
        </w:rPr>
        <w:t xml:space="preserve">- </w:t>
      </w:r>
      <w:r>
        <w:rPr>
          <w:b/>
        </w:rPr>
        <w:t>Jul 2</w:t>
      </w:r>
      <w:r>
        <w:t xml:space="preserve"> </w:t>
      </w:r>
      <w:r w:rsidR="00644F65">
        <w:t>–</w:t>
      </w:r>
      <w:r>
        <w:t xml:space="preserve"> </w:t>
      </w:r>
      <w:r>
        <w:rPr>
          <w:b/>
          <w:u w:val="single"/>
        </w:rPr>
        <w:t>VA</w:t>
      </w:r>
      <w:r w:rsidR="00644F65">
        <w:rPr>
          <w:b/>
          <w:u w:val="single"/>
        </w:rPr>
        <w:t xml:space="preserve"> </w:t>
      </w:r>
      <w:r w:rsidR="00644F65" w:rsidRPr="005F192E">
        <w:rPr>
          <w:b/>
          <w:u w:val="single"/>
        </w:rPr>
        <w:t>Surry/Sussex</w:t>
      </w:r>
      <w:r w:rsidRPr="00644F65">
        <w:rPr>
          <w:b/>
        </w:rPr>
        <w:t xml:space="preserve"> – </w:t>
      </w:r>
      <w:r w:rsidR="00644F65" w:rsidRPr="00644F65">
        <w:rPr>
          <w:b/>
        </w:rPr>
        <w:t>Admin – William Knight</w:t>
      </w:r>
      <w:r w:rsidR="00644F65">
        <w:t xml:space="preserve"> - </w:t>
      </w:r>
      <w:r w:rsidR="00361519">
        <w:t>&amp;</w:t>
      </w:r>
      <w:r>
        <w:t xml:space="preserve"> Charles-Roy Carter, Eliza Wiggins, sponsors to Absalom, son of Joseph and Sarah Harwood</w:t>
      </w:r>
      <w:r w:rsidR="00361519">
        <w:t xml:space="preserve">, Albemarle Parish. </w:t>
      </w:r>
      <w:r>
        <w:t xml:space="preserve"> (Richards 1958, p. 9) (Apparently, the text says Aug. but see Boddie 1998, p. 59)</w:t>
      </w:r>
    </w:p>
    <w:p w:rsidR="001470B7" w:rsidRDefault="001470B7" w:rsidP="001470B7">
      <w:pPr>
        <w:pStyle w:val="NormalWeb"/>
        <w:spacing w:before="240" w:beforeAutospacing="0" w:after="240" w:afterAutospacing="0"/>
        <w:ind w:left="0" w:right="0"/>
      </w:pPr>
      <w:r>
        <w:rPr>
          <w:b/>
        </w:rPr>
        <w:t xml:space="preserve">1743 </w:t>
      </w:r>
      <w:r w:rsidR="00644F65">
        <w:rPr>
          <w:b/>
        </w:rPr>
        <w:t xml:space="preserve">- </w:t>
      </w:r>
      <w:r>
        <w:rPr>
          <w:b/>
        </w:rPr>
        <w:t xml:space="preserve">Aug 7 </w:t>
      </w:r>
      <w:r>
        <w:t xml:space="preserve">– </w:t>
      </w:r>
      <w:r w:rsidR="00644F65" w:rsidRPr="00644F65">
        <w:rPr>
          <w:b/>
          <w:u w:val="single"/>
        </w:rPr>
        <w:t>VA Stafford</w:t>
      </w:r>
      <w:r w:rsidR="00644F65" w:rsidRPr="00644F65">
        <w:rPr>
          <w:b/>
        </w:rPr>
        <w:t xml:space="preserve"> – Bap - Eleanor Knight</w:t>
      </w:r>
      <w:r w:rsidR="00644F65" w:rsidRPr="00644F65">
        <w:t xml:space="preserve"> </w:t>
      </w:r>
      <w:r w:rsidR="00644F65">
        <w:t>–</w:t>
      </w:r>
      <w:r w:rsidR="00644F65" w:rsidRPr="00644F65">
        <w:t xml:space="preserve"> d</w:t>
      </w:r>
      <w:r w:rsidR="00644F65">
        <w:t>/</w:t>
      </w:r>
      <w:r w:rsidR="00644F65" w:rsidRPr="00644F65">
        <w:t>o Leonard Knight and Eleanor. Overwharton Parish (King 1961, p. 66)</w:t>
      </w:r>
      <w:r w:rsidR="00361519">
        <w:t xml:space="preserve"> Note: This Leonard is the son of Leonard Knight, who was son of Capt. Peter Knight. </w:t>
      </w:r>
    </w:p>
    <w:p w:rsidR="001470B7" w:rsidRDefault="001470B7" w:rsidP="001470B7">
      <w:pPr>
        <w:pStyle w:val="NormalWeb"/>
        <w:spacing w:before="240" w:beforeAutospacing="0" w:after="240" w:afterAutospacing="0"/>
        <w:ind w:left="0" w:right="0"/>
      </w:pPr>
      <w:r>
        <w:rPr>
          <w:b/>
        </w:rPr>
        <w:t xml:space="preserve">1743 </w:t>
      </w:r>
      <w:r w:rsidR="00644F65">
        <w:rPr>
          <w:b/>
        </w:rPr>
        <w:t xml:space="preserve">- </w:t>
      </w:r>
      <w:r>
        <w:rPr>
          <w:b/>
        </w:rPr>
        <w:t xml:space="preserve">Oct </w:t>
      </w:r>
      <w:r w:rsidRPr="007E3D17">
        <w:rPr>
          <w:b/>
        </w:rPr>
        <w:t>13</w:t>
      </w:r>
      <w:r>
        <w:rPr>
          <w:b/>
        </w:rPr>
        <w:t xml:space="preserve">- </w:t>
      </w:r>
      <w:r w:rsidRPr="003550D6">
        <w:rPr>
          <w:b/>
          <w:u w:val="single"/>
        </w:rPr>
        <w:t>VA</w:t>
      </w:r>
      <w:r w:rsidR="00644F65">
        <w:rPr>
          <w:b/>
          <w:u w:val="single"/>
        </w:rPr>
        <w:t xml:space="preserve"> </w:t>
      </w:r>
      <w:r w:rsidR="00644F65" w:rsidRPr="003550D6">
        <w:rPr>
          <w:b/>
          <w:u w:val="single"/>
        </w:rPr>
        <w:t>Su</w:t>
      </w:r>
      <w:r w:rsidR="00644F65">
        <w:rPr>
          <w:b/>
          <w:u w:val="single"/>
        </w:rPr>
        <w:t>rry/Sussex</w:t>
      </w:r>
      <w:r w:rsidRPr="00644F65">
        <w:rPr>
          <w:b/>
        </w:rPr>
        <w:t xml:space="preserve"> </w:t>
      </w:r>
      <w:r w:rsidR="00644F65" w:rsidRPr="00644F65">
        <w:rPr>
          <w:b/>
        </w:rPr>
        <w:t>–</w:t>
      </w:r>
      <w:r w:rsidRPr="00644F65">
        <w:rPr>
          <w:b/>
        </w:rPr>
        <w:t xml:space="preserve"> </w:t>
      </w:r>
      <w:r w:rsidR="00644F65" w:rsidRPr="00644F65">
        <w:rPr>
          <w:b/>
        </w:rPr>
        <w:t xml:space="preserve">Admin – </w:t>
      </w:r>
      <w:r w:rsidR="00361519">
        <w:rPr>
          <w:b/>
        </w:rPr>
        <w:t xml:space="preserve">William Knight - </w:t>
      </w:r>
      <w:r w:rsidRPr="00644F65">
        <w:t>Albemarle Parish</w:t>
      </w:r>
      <w:r>
        <w:rPr>
          <w:b/>
        </w:rPr>
        <w:t xml:space="preserve"> </w:t>
      </w:r>
      <w:r>
        <w:t xml:space="preserve">Land Processioning: </w:t>
      </w:r>
      <w:r w:rsidRPr="0034270C">
        <w:rPr>
          <w:b/>
        </w:rPr>
        <w:t>W</w:t>
      </w:r>
      <w:r w:rsidR="00644F65">
        <w:rPr>
          <w:b/>
        </w:rPr>
        <w:t>illia</w:t>
      </w:r>
      <w:r w:rsidRPr="0034270C">
        <w:rPr>
          <w:b/>
        </w:rPr>
        <w:t>m Knight</w:t>
      </w:r>
      <w:r>
        <w:t xml:space="preserve"> and </w:t>
      </w:r>
      <w:r w:rsidRPr="00361519">
        <w:rPr>
          <w:b/>
        </w:rPr>
        <w:t>John Battle</w:t>
      </w:r>
      <w:r>
        <w:t xml:space="preserve"> are appointed to procession on the East side of </w:t>
      </w:r>
      <w:r w:rsidR="00644F65">
        <w:t>Stokes (</w:t>
      </w:r>
      <w:r>
        <w:t>Stoake’s</w:t>
      </w:r>
      <w:r w:rsidR="00644F65">
        <w:t>)</w:t>
      </w:r>
      <w:r>
        <w:t xml:space="preserve"> Pond between</w:t>
      </w:r>
      <w:r w:rsidRPr="00361519">
        <w:rPr>
          <w:i/>
        </w:rPr>
        <w:t xml:space="preserve"> the line that divides Isle of Wight and this County</w:t>
      </w:r>
      <w:r>
        <w:t xml:space="preserve"> and to the Rackoon Swamp. (APVB, p. 8)</w:t>
      </w:r>
    </w:p>
    <w:p w:rsidR="004E0B7D" w:rsidRDefault="004E0B7D" w:rsidP="001470B7">
      <w:pPr>
        <w:pStyle w:val="NormalWeb"/>
        <w:spacing w:before="240" w:beforeAutospacing="0" w:after="240" w:afterAutospacing="0"/>
        <w:ind w:left="0" w:right="0"/>
      </w:pPr>
      <w:r w:rsidRPr="00D2630F">
        <w:rPr>
          <w:b/>
        </w:rPr>
        <w:t xml:space="preserve">1743 – Dec 7 – </w:t>
      </w:r>
      <w:r w:rsidRPr="00D2630F">
        <w:rPr>
          <w:b/>
          <w:u w:val="single"/>
        </w:rPr>
        <w:t>VA Goochland</w:t>
      </w:r>
      <w:r w:rsidRPr="00D2630F">
        <w:rPr>
          <w:b/>
        </w:rPr>
        <w:t xml:space="preserve"> – Admin – Joseph Woodson</w:t>
      </w:r>
      <w:r>
        <w:t xml:space="preserve"> – This indenture made the seventh day of December in the year of our Lord One Thousand Seven hundred and forty three, Between Jos. Woodson of the County of Goochland of the one part and John Woodson of the same County of the other pare, Witnesseth that the said Jos. Woodson for and in consideration of the sum of ten pounds current money of Virginia to him in hand paid by the said John Woodson at or before the sealing and delivery of those presents the receipts whereof the said Jos. Woodson doth hereby acknowledge himself fully satisfied and paid and thereof doth clearly acquit, exonorate and discharge the said John Woodson his heirs, executors and administrators forever, by these presents hath given, granted, infoeffed and confirmed and by these presents doth fully and clearly and absolutely give grant bargin sell etc etc […]  one certain tract or parcel of land contaiing fifty acres and situated lying and being in the county aforesaid and on the South side of James River [etc…]on the lower part of the tract of land where the said Jos. Woodson doth now dwell … etc with all appurtenances, improvements, etc</w:t>
      </w:r>
      <w:r w:rsidR="00D2630F">
        <w:t>… and the said Joseph Woodson for himself and his heirs doth grant covenant and agree to and with the said John Woodosn JUN and his hiers and assigns … that at the time of the selling and delivery … hath good right and lawfull authority to sell and convey the same in manner and form aforesaid… etc etc.  SIGNED: Jos. Woodson (Seal)</w:t>
      </w:r>
      <w:r w:rsidR="00D2630F">
        <w:br/>
        <w:t>At a court held for Goochland County Decem 20 1743 Joseph Woodson acknowledged this deed with the Livery of Seizin endorsed to be his act and deed which was ordered to be recorded. (Image of document part of this author’s collection, obtained from the LDS Family History Library)</w:t>
      </w:r>
    </w:p>
    <w:p w:rsidR="0099196A" w:rsidRDefault="0099196A" w:rsidP="001470B7">
      <w:pPr>
        <w:pStyle w:val="NormalWeb"/>
        <w:spacing w:before="240" w:beforeAutospacing="0" w:after="240" w:afterAutospacing="0"/>
        <w:ind w:left="0" w:right="0"/>
      </w:pPr>
      <w:r w:rsidRPr="0099196A">
        <w:rPr>
          <w:b/>
        </w:rPr>
        <w:t xml:space="preserve">1744 – </w:t>
      </w:r>
      <w:r w:rsidRPr="0099196A">
        <w:rPr>
          <w:b/>
          <w:u w:val="single"/>
        </w:rPr>
        <w:t>VA Goochland/Amherst</w:t>
      </w:r>
      <w:r w:rsidRPr="0099196A">
        <w:rPr>
          <w:b/>
        </w:rPr>
        <w:t xml:space="preserve"> – Info</w:t>
      </w:r>
      <w:r>
        <w:t xml:space="preserve"> - </w:t>
      </w:r>
      <w:r w:rsidRPr="0099196A">
        <w:t xml:space="preserve">Goochland County, Virginia covered an enormous area of land until it began to be broken up in 1744. </w:t>
      </w:r>
    </w:p>
    <w:p w:rsidR="001470B7" w:rsidRPr="00687297" w:rsidRDefault="001470B7" w:rsidP="001470B7">
      <w:pPr>
        <w:pStyle w:val="NormalWeb"/>
        <w:spacing w:before="240" w:beforeAutospacing="0" w:after="240" w:afterAutospacing="0"/>
        <w:ind w:left="0" w:right="0"/>
      </w:pPr>
      <w:r>
        <w:rPr>
          <w:b/>
        </w:rPr>
        <w:lastRenderedPageBreak/>
        <w:t xml:space="preserve">1744 </w:t>
      </w:r>
      <w:r w:rsidR="00FA5C2E">
        <w:rPr>
          <w:b/>
        </w:rPr>
        <w:t xml:space="preserve">- </w:t>
      </w:r>
      <w:r>
        <w:rPr>
          <w:b/>
        </w:rPr>
        <w:t xml:space="preserve">Jan 26 – </w:t>
      </w:r>
      <w:r w:rsidRPr="00630E24">
        <w:rPr>
          <w:b/>
          <w:u w:val="single"/>
        </w:rPr>
        <w:t>NC</w:t>
      </w:r>
      <w:r w:rsidR="00FA5C2E">
        <w:rPr>
          <w:b/>
          <w:u w:val="single"/>
        </w:rPr>
        <w:t xml:space="preserve"> </w:t>
      </w:r>
      <w:r w:rsidR="00FA5C2E" w:rsidRPr="000E7413">
        <w:rPr>
          <w:b/>
          <w:u w:val="single"/>
        </w:rPr>
        <w:t>Edgecombe</w:t>
      </w:r>
      <w:r>
        <w:rPr>
          <w:b/>
        </w:rPr>
        <w:t xml:space="preserve"> – </w:t>
      </w:r>
      <w:r w:rsidR="00FA5C2E">
        <w:rPr>
          <w:b/>
        </w:rPr>
        <w:t xml:space="preserve">Admin - </w:t>
      </w:r>
      <w:r w:rsidRPr="009C3D25">
        <w:rPr>
          <w:b/>
        </w:rPr>
        <w:t>John Lee</w:t>
      </w:r>
      <w:r w:rsidR="00FA5C2E" w:rsidRPr="00FA5C2E">
        <w:t xml:space="preserve"> - O</w:t>
      </w:r>
      <w:r w:rsidRPr="00687297">
        <w:t xml:space="preserve">f </w:t>
      </w:r>
      <w:r w:rsidRPr="000E7413">
        <w:t>Edgecombe Co</w:t>
      </w:r>
      <w:r w:rsidRPr="00687297">
        <w:t xml:space="preserve">. to </w:t>
      </w:r>
      <w:r w:rsidRPr="00687297">
        <w:rPr>
          <w:b/>
        </w:rPr>
        <w:t xml:space="preserve">Thomas </w:t>
      </w:r>
      <w:r w:rsidR="00FA5C2E">
        <w:rPr>
          <w:b/>
        </w:rPr>
        <w:t xml:space="preserve">Knight </w:t>
      </w:r>
      <w:r w:rsidR="00FA5C2E" w:rsidRPr="00FA5C2E">
        <w:t>(</w:t>
      </w:r>
      <w:r w:rsidRPr="00FA5C2E">
        <w:t>Knite</w:t>
      </w:r>
      <w:r w:rsidR="00FA5C2E" w:rsidRPr="00FA5C2E">
        <w:t>)</w:t>
      </w:r>
      <w:r w:rsidRPr="00687297">
        <w:t xml:space="preserve"> of </w:t>
      </w:r>
      <w:r w:rsidRPr="000E7413">
        <w:t>Edgecombe Co</w:t>
      </w:r>
      <w:r w:rsidRPr="00687297">
        <w:t>. …</w:t>
      </w:r>
      <w:r>
        <w:t xml:space="preserve"> 400 acres on the south side of Morratuck river joining Charity Carnoles, the pocosin and </w:t>
      </w:r>
      <w:r w:rsidRPr="00FA5C2E">
        <w:t>William Anderson</w:t>
      </w:r>
      <w:r>
        <w:t xml:space="preserve">  Wit: William Taylor, William Reddon, Thomas Price  Reg. Edge. Co. Feb Ct. 1744 Robert Forster C. Cl. (</w:t>
      </w:r>
      <w:r w:rsidR="00FA5C2E">
        <w:t xml:space="preserve">Hofman, </w:t>
      </w:r>
      <w:r>
        <w:t>p. 197)</w:t>
      </w:r>
    </w:p>
    <w:p w:rsidR="001470B7" w:rsidRDefault="001470B7" w:rsidP="001470B7">
      <w:pPr>
        <w:pStyle w:val="NormalWeb"/>
        <w:spacing w:before="240" w:beforeAutospacing="0" w:after="240" w:afterAutospacing="0"/>
        <w:ind w:left="0" w:right="0"/>
      </w:pPr>
      <w:r>
        <w:rPr>
          <w:b/>
        </w:rPr>
        <w:t xml:space="preserve">1744 </w:t>
      </w:r>
      <w:r w:rsidR="00644F65">
        <w:rPr>
          <w:b/>
        </w:rPr>
        <w:t xml:space="preserve">- </w:t>
      </w:r>
      <w:r>
        <w:rPr>
          <w:b/>
        </w:rPr>
        <w:t xml:space="preserve">Mar </w:t>
      </w:r>
      <w:r w:rsidRPr="0034270C">
        <w:rPr>
          <w:b/>
        </w:rPr>
        <w:t>27</w:t>
      </w:r>
      <w:r>
        <w:t xml:space="preserve"> </w:t>
      </w:r>
      <w:r w:rsidR="00644F65">
        <w:t>–</w:t>
      </w:r>
      <w:r>
        <w:t xml:space="preserve"> </w:t>
      </w:r>
      <w:r>
        <w:rPr>
          <w:b/>
          <w:u w:val="single"/>
        </w:rPr>
        <w:t>VA</w:t>
      </w:r>
      <w:r w:rsidR="00644F65">
        <w:rPr>
          <w:b/>
          <w:u w:val="single"/>
        </w:rPr>
        <w:t xml:space="preserve"> </w:t>
      </w:r>
      <w:r w:rsidR="00644F65" w:rsidRPr="005F192E">
        <w:rPr>
          <w:b/>
          <w:u w:val="single"/>
        </w:rPr>
        <w:t>Surry/Sussex</w:t>
      </w:r>
      <w:r w:rsidRPr="00644F65">
        <w:rPr>
          <w:b/>
        </w:rPr>
        <w:t xml:space="preserve"> – </w:t>
      </w:r>
      <w:r w:rsidR="00644F65" w:rsidRPr="00644F65">
        <w:rPr>
          <w:b/>
        </w:rPr>
        <w:t xml:space="preserve">Admin – John Knight &amp; William Knight </w:t>
      </w:r>
      <w:r w:rsidR="00644F65">
        <w:t xml:space="preserve">- </w:t>
      </w:r>
      <w:r>
        <w:t xml:space="preserve">Albemarle Parish:  Land Processioning reports include </w:t>
      </w:r>
      <w:r w:rsidRPr="00107A56">
        <w:t>John Knight, William Knight</w:t>
      </w:r>
      <w:r>
        <w:t>, John Bass, Thomas Grantham, Thomas Davis, Samuel Stokes, Benjamin Richardson, Col. Bland, Francis Eppes, Theo</w:t>
      </w:r>
      <w:r w:rsidR="000D346F">
        <w:t>dore</w:t>
      </w:r>
      <w:r>
        <w:t xml:space="preserve"> </w:t>
      </w:r>
      <w:r w:rsidRPr="00E415B6">
        <w:t>Bland, James Cain, James Carter, Edw</w:t>
      </w:r>
      <w:r w:rsidR="00644F65" w:rsidRPr="00E415B6">
        <w:t>ard</w:t>
      </w:r>
      <w:r w:rsidRPr="00E415B6">
        <w:t xml:space="preserve"> Eppes, James Cain Jr.. </w:t>
      </w:r>
      <w:r>
        <w:t>(</w:t>
      </w:r>
      <w:r w:rsidR="000E4FB0">
        <w:t xml:space="preserve">Davis 2008, </w:t>
      </w:r>
      <w:r>
        <w:t>pp. 11-15 )</w:t>
      </w:r>
    </w:p>
    <w:p w:rsidR="00D30FE0" w:rsidRDefault="001470B7" w:rsidP="001470B7">
      <w:pPr>
        <w:pStyle w:val="NormalWeb"/>
        <w:spacing w:before="240" w:beforeAutospacing="0" w:after="240" w:afterAutospacing="0"/>
        <w:ind w:left="0" w:right="0"/>
      </w:pPr>
      <w:r>
        <w:rPr>
          <w:b/>
        </w:rPr>
        <w:t xml:space="preserve">1744 </w:t>
      </w:r>
      <w:r w:rsidR="00FA5C2E">
        <w:rPr>
          <w:b/>
        </w:rPr>
        <w:t xml:space="preserve">- </w:t>
      </w:r>
      <w:r>
        <w:rPr>
          <w:b/>
        </w:rPr>
        <w:t xml:space="preserve">Jun 14 – </w:t>
      </w:r>
      <w:r w:rsidR="000E4FB0" w:rsidRPr="000E4FB0">
        <w:rPr>
          <w:b/>
          <w:u w:val="single"/>
        </w:rPr>
        <w:t>VA Stafford</w:t>
      </w:r>
      <w:r w:rsidR="000E4FB0" w:rsidRPr="000E4FB0">
        <w:rPr>
          <w:b/>
        </w:rPr>
        <w:t xml:space="preserve"> – Bap - Mary Ann Knight</w:t>
      </w:r>
      <w:r w:rsidR="000E4FB0" w:rsidRPr="000E4FB0">
        <w:t xml:space="preserve"> </w:t>
      </w:r>
      <w:r w:rsidR="000E4FB0">
        <w:t>–</w:t>
      </w:r>
      <w:r w:rsidR="000E4FB0" w:rsidRPr="000E4FB0">
        <w:t xml:space="preserve"> d</w:t>
      </w:r>
      <w:r w:rsidR="000E4FB0">
        <w:t>/o</w:t>
      </w:r>
      <w:r w:rsidR="00FA5C2E">
        <w:t xml:space="preserve"> Christopher Knight</w:t>
      </w:r>
      <w:r w:rsidR="000E4FB0" w:rsidRPr="000E4FB0">
        <w:t>.</w:t>
      </w:r>
      <w:r w:rsidR="000E4FB0">
        <w:t xml:space="preserve"> </w:t>
      </w:r>
      <w:r w:rsidR="000E4FB0" w:rsidRPr="000E4FB0">
        <w:t>Overwharton Parish (King 1961, p. 66)</w:t>
      </w:r>
      <w:r w:rsidR="00FA5C2E">
        <w:t xml:space="preserve"> </w:t>
      </w:r>
      <w:r w:rsidR="008F3512">
        <w:t xml:space="preserve"> </w:t>
      </w:r>
      <w:r w:rsidR="00FA5C2E" w:rsidRPr="00FA5C2E">
        <w:rPr>
          <w:b/>
        </w:rPr>
        <w:t>Note</w:t>
      </w:r>
      <w:r w:rsidR="00FA5C2E">
        <w:t xml:space="preserve">: </w:t>
      </w:r>
      <w:r w:rsidR="00D30FE0">
        <w:t xml:space="preserve">In 1724, Leonard Knight, son of Capt. Peter Knight, was listed with 3 sons as Tenders of Tobacco in Ovewharton Parish. That’s the last we heard of Christopher who was most likely in his early 20s at that time. Now, 20 years later, here is probably another Christopher Knight, or the first one married late like his grandfather.  (Capt. Peter didn’t have his first child until he was 40 years old.)  It’s a hard call to make.  Is this Christopher the son or grandson of Leonard? And where was he and what was he doing for 20 years? </w:t>
      </w:r>
    </w:p>
    <w:p w:rsidR="001470B7" w:rsidRDefault="001470B7" w:rsidP="001470B7">
      <w:pPr>
        <w:pStyle w:val="NormalWeb"/>
        <w:spacing w:before="240" w:beforeAutospacing="0" w:after="240" w:afterAutospacing="0"/>
        <w:ind w:left="0" w:right="0"/>
      </w:pPr>
      <w:r>
        <w:rPr>
          <w:b/>
        </w:rPr>
        <w:t xml:space="preserve">1744 </w:t>
      </w:r>
      <w:r w:rsidR="000E4FB0">
        <w:rPr>
          <w:b/>
        </w:rPr>
        <w:t xml:space="preserve">- </w:t>
      </w:r>
      <w:r>
        <w:rPr>
          <w:b/>
        </w:rPr>
        <w:t xml:space="preserve">Dec 23 – </w:t>
      </w:r>
      <w:r>
        <w:rPr>
          <w:b/>
          <w:u w:val="single"/>
        </w:rPr>
        <w:t>VA</w:t>
      </w:r>
      <w:r w:rsidR="000E4FB0">
        <w:rPr>
          <w:b/>
          <w:u w:val="single"/>
        </w:rPr>
        <w:t xml:space="preserve"> </w:t>
      </w:r>
      <w:r w:rsidR="000E4FB0" w:rsidRPr="000E7413">
        <w:rPr>
          <w:b/>
          <w:u w:val="single"/>
        </w:rPr>
        <w:t>Surry/Sussex</w:t>
      </w:r>
      <w:r w:rsidRPr="000E4FB0">
        <w:rPr>
          <w:b/>
        </w:rPr>
        <w:t xml:space="preserve"> – </w:t>
      </w:r>
      <w:r w:rsidR="000E4FB0" w:rsidRPr="000E4FB0">
        <w:rPr>
          <w:b/>
        </w:rPr>
        <w:t>Admin – William Knight</w:t>
      </w:r>
      <w:r w:rsidR="000E4FB0">
        <w:t xml:space="preserve"> - </w:t>
      </w:r>
      <w:r w:rsidR="00D30FE0">
        <w:t>&amp;</w:t>
      </w:r>
      <w:r>
        <w:t xml:space="preserve"> John Bullock, Elizabeth Adams,  sps to Edmond, son of Edmund and Mary Pate</w:t>
      </w:r>
      <w:r w:rsidR="00D30FE0">
        <w:t>, Albemarle Parish</w:t>
      </w:r>
      <w:r>
        <w:t>. (Richards 1958, p. 20) (Boddie 1998, p. 108)</w:t>
      </w:r>
    </w:p>
    <w:p w:rsidR="0028682A" w:rsidRDefault="007205D1" w:rsidP="0015425E">
      <w:pPr>
        <w:rPr>
          <w:b/>
        </w:rPr>
      </w:pPr>
      <w:r>
        <w:rPr>
          <w:b/>
        </w:rPr>
        <w:t>1744 - Dec 25 –</w:t>
      </w:r>
      <w:r>
        <w:t xml:space="preserve"> </w:t>
      </w:r>
      <w:r w:rsidRPr="000E4FB0">
        <w:rPr>
          <w:b/>
          <w:u w:val="single"/>
        </w:rPr>
        <w:t>VA Stafford</w:t>
      </w:r>
      <w:r w:rsidRPr="000E4FB0">
        <w:rPr>
          <w:b/>
        </w:rPr>
        <w:t xml:space="preserve"> – Mar - George Knight &amp; Jean Dawson</w:t>
      </w:r>
      <w:r>
        <w:rPr>
          <w:b/>
        </w:rPr>
        <w:t xml:space="preserve"> - </w:t>
      </w:r>
      <w:r w:rsidRPr="000E4FB0">
        <w:t>Overwharton Parish (King 1961, p. 66)</w:t>
      </w:r>
      <w:r>
        <w:t xml:space="preserve">  </w:t>
      </w:r>
      <w:r w:rsidRPr="0028682A">
        <w:rPr>
          <w:b/>
        </w:rPr>
        <w:t xml:space="preserve">Note: </w:t>
      </w:r>
      <w:r w:rsidRPr="0028682A">
        <w:t>Who is this George Knight? Is he the son of Leonard Knight, named for George Knight, t</w:t>
      </w:r>
      <w:r>
        <w:t>he husband of Leonard’s sister</w:t>
      </w:r>
      <w:r w:rsidRPr="0028682A">
        <w:t xml:space="preserve">, who apparently died in an untimely manner in 1680. Or, is he actually a son or grandson of George Knight and one of the daughters of Capt. Peter Knight (probably Mary)? It's a stretch to give him to George and Mary since there would have to be two intermediate placeholders to connect him seeing that George Knight died in 1680. If he was born around 1715 or so, he would fit as a son of Leonard Knight and Ann Knight with no problem considering that the family </w:t>
      </w:r>
      <w:r>
        <w:t xml:space="preserve">males </w:t>
      </w:r>
      <w:r w:rsidRPr="0028682A">
        <w:t>may have followed the example of Capt. Peter Knight, marrying later in life. In any event, George &amp; Jean are the parents of John Knight 1747-1845, who is often conflated with, or confused with, John Knight of Sussex</w:t>
      </w:r>
      <w:r>
        <w:t xml:space="preserve">/Albemarle Parish </w:t>
      </w:r>
      <w:r w:rsidRPr="0028682A">
        <w:t>who died in Wayne Co GA after 1822.</w:t>
      </w:r>
      <w:r w:rsidRPr="0028682A">
        <w:rPr>
          <w:b/>
        </w:rPr>
        <w:t xml:space="preserve"> </w:t>
      </w:r>
    </w:p>
    <w:p w:rsidR="001470B7" w:rsidRDefault="001470B7" w:rsidP="001470B7">
      <w:pPr>
        <w:pStyle w:val="NormalWeb"/>
        <w:spacing w:before="240" w:beforeAutospacing="0" w:after="240" w:afterAutospacing="0"/>
        <w:ind w:left="0" w:right="0"/>
      </w:pPr>
      <w:r w:rsidRPr="00F96244">
        <w:rPr>
          <w:b/>
        </w:rPr>
        <w:t xml:space="preserve">1745 </w:t>
      </w:r>
      <w:r w:rsidR="000E4FB0">
        <w:rPr>
          <w:b/>
        </w:rPr>
        <w:t xml:space="preserve">- </w:t>
      </w:r>
      <w:r w:rsidRPr="00F96244">
        <w:rPr>
          <w:b/>
        </w:rPr>
        <w:t>Apr 7</w:t>
      </w:r>
      <w:r>
        <w:t xml:space="preserve"> </w:t>
      </w:r>
      <w:r w:rsidR="000E4FB0">
        <w:t>–</w:t>
      </w:r>
      <w:r>
        <w:t xml:space="preserve"> </w:t>
      </w:r>
      <w:r>
        <w:rPr>
          <w:b/>
          <w:u w:val="single"/>
        </w:rPr>
        <w:t>VA</w:t>
      </w:r>
      <w:r w:rsidR="000E4FB0">
        <w:rPr>
          <w:b/>
          <w:u w:val="single"/>
        </w:rPr>
        <w:t xml:space="preserve"> </w:t>
      </w:r>
      <w:r w:rsidR="000E4FB0" w:rsidRPr="005F192E">
        <w:rPr>
          <w:b/>
          <w:u w:val="single"/>
        </w:rPr>
        <w:t>Surry/Sussex</w:t>
      </w:r>
      <w:r w:rsidRPr="000E4FB0">
        <w:rPr>
          <w:b/>
        </w:rPr>
        <w:t xml:space="preserve"> – </w:t>
      </w:r>
      <w:r w:rsidR="000E4FB0" w:rsidRPr="000E4FB0">
        <w:rPr>
          <w:b/>
        </w:rPr>
        <w:t>Admin – Elizabeth Knight</w:t>
      </w:r>
      <w:r w:rsidR="000E4FB0">
        <w:t xml:space="preserve"> - </w:t>
      </w:r>
      <w:r w:rsidR="00F11A54">
        <w:t>&amp;</w:t>
      </w:r>
      <w:r>
        <w:t xml:space="preserve"> John King JR, Anne Cassel, sps to Anne dau of William and Judith Spane (Spain?)</w:t>
      </w:r>
      <w:r w:rsidR="00F11A54">
        <w:t>, Albemarle Parish</w:t>
      </w:r>
      <w:r>
        <w:t>. (Richards 1958, p. 55)</w:t>
      </w:r>
    </w:p>
    <w:p w:rsidR="001470B7" w:rsidRDefault="001470B7" w:rsidP="001470B7">
      <w:pPr>
        <w:pStyle w:val="NormalWeb"/>
        <w:spacing w:before="240" w:beforeAutospacing="0" w:after="240" w:afterAutospacing="0"/>
        <w:ind w:left="0" w:right="0"/>
      </w:pPr>
      <w:r>
        <w:rPr>
          <w:b/>
        </w:rPr>
        <w:t xml:space="preserve">1746 </w:t>
      </w:r>
      <w:r w:rsidR="00F11A54">
        <w:rPr>
          <w:b/>
        </w:rPr>
        <w:t xml:space="preserve">- </w:t>
      </w:r>
      <w:r>
        <w:rPr>
          <w:b/>
        </w:rPr>
        <w:t xml:space="preserve">Feb 10 </w:t>
      </w:r>
      <w:r w:rsidR="00F11A54">
        <w:rPr>
          <w:b/>
        </w:rPr>
        <w:t>–</w:t>
      </w:r>
      <w:r>
        <w:rPr>
          <w:b/>
        </w:rPr>
        <w:t xml:space="preserve"> </w:t>
      </w:r>
      <w:r w:rsidRPr="00535717">
        <w:rPr>
          <w:b/>
          <w:u w:val="single"/>
        </w:rPr>
        <w:t>NC</w:t>
      </w:r>
      <w:r w:rsidR="00F11A54">
        <w:rPr>
          <w:b/>
          <w:u w:val="single"/>
        </w:rPr>
        <w:t xml:space="preserve"> </w:t>
      </w:r>
      <w:r w:rsidR="00F11A54" w:rsidRPr="00535717">
        <w:rPr>
          <w:b/>
          <w:u w:val="single"/>
        </w:rPr>
        <w:t>Bertie</w:t>
      </w:r>
      <w:r w:rsidRPr="007708EF">
        <w:rPr>
          <w:b/>
        </w:rPr>
        <w:t xml:space="preserve"> </w:t>
      </w:r>
      <w:r w:rsidR="00F11A54">
        <w:rPr>
          <w:b/>
        </w:rPr>
        <w:t>–</w:t>
      </w:r>
      <w:r w:rsidRPr="007708EF">
        <w:rPr>
          <w:b/>
        </w:rPr>
        <w:t xml:space="preserve"> </w:t>
      </w:r>
      <w:r w:rsidR="00F11A54">
        <w:rPr>
          <w:b/>
        </w:rPr>
        <w:t xml:space="preserve">Admin - </w:t>
      </w:r>
      <w:r>
        <w:rPr>
          <w:b/>
        </w:rPr>
        <w:t>William Knight</w:t>
      </w:r>
      <w:r w:rsidR="00F11A54" w:rsidRPr="00F11A54">
        <w:t xml:space="preserve"> – Joseph Scott sells to Knight for</w:t>
      </w:r>
      <w:r>
        <w:rPr>
          <w:b/>
        </w:rPr>
        <w:t xml:space="preserve"> </w:t>
      </w:r>
      <w:r w:rsidR="00F11A54">
        <w:t xml:space="preserve">4 pds, </w:t>
      </w:r>
      <w:r w:rsidRPr="00B93B29">
        <w:t xml:space="preserve"> 400 acs</w:t>
      </w:r>
      <w:r>
        <w:t xml:space="preserve"> by patent to William Goodman dated 10 Feb 1746/47. In Pottycase at Thomas Bonners corner adj. Thomas Brown, Aaron Odom. Wit: John Harrell, William Corner. May Court 1747.  (</w:t>
      </w:r>
      <w:r w:rsidR="00F11A54">
        <w:t xml:space="preserve">Bell, </w:t>
      </w:r>
      <w:r>
        <w:t xml:space="preserve">p. 189) </w:t>
      </w:r>
    </w:p>
    <w:p w:rsidR="001470B7" w:rsidRDefault="001470B7" w:rsidP="001470B7">
      <w:pPr>
        <w:pStyle w:val="NormalWeb"/>
        <w:spacing w:before="240" w:beforeAutospacing="0" w:after="240" w:afterAutospacing="0"/>
        <w:ind w:left="0" w:right="0"/>
      </w:pPr>
      <w:r>
        <w:rPr>
          <w:b/>
        </w:rPr>
        <w:t xml:space="preserve">1746 </w:t>
      </w:r>
      <w:r w:rsidR="00F11A54">
        <w:rPr>
          <w:b/>
        </w:rPr>
        <w:t xml:space="preserve">- </w:t>
      </w:r>
      <w:r>
        <w:rPr>
          <w:b/>
        </w:rPr>
        <w:t xml:space="preserve">Feb 10 – </w:t>
      </w:r>
      <w:r w:rsidRPr="00535717">
        <w:rPr>
          <w:b/>
          <w:u w:val="single"/>
        </w:rPr>
        <w:t>NC</w:t>
      </w:r>
      <w:r w:rsidR="00F11A54">
        <w:rPr>
          <w:b/>
          <w:u w:val="single"/>
        </w:rPr>
        <w:t xml:space="preserve"> </w:t>
      </w:r>
      <w:r w:rsidR="00F11A54" w:rsidRPr="00535717">
        <w:rPr>
          <w:b/>
          <w:u w:val="single"/>
        </w:rPr>
        <w:t>Bertie</w:t>
      </w:r>
      <w:r>
        <w:t xml:space="preserve"> </w:t>
      </w:r>
      <w:r w:rsidR="00F11A54" w:rsidRPr="0028682A">
        <w:rPr>
          <w:b/>
        </w:rPr>
        <w:t>–</w:t>
      </w:r>
      <w:r w:rsidRPr="0028682A">
        <w:rPr>
          <w:b/>
        </w:rPr>
        <w:t xml:space="preserve"> </w:t>
      </w:r>
      <w:r w:rsidR="00F11A54" w:rsidRPr="0028682A">
        <w:rPr>
          <w:b/>
        </w:rPr>
        <w:t>Admin -</w:t>
      </w:r>
      <w:r w:rsidR="00F11A54">
        <w:t xml:space="preserve"> </w:t>
      </w:r>
      <w:r>
        <w:rPr>
          <w:b/>
        </w:rPr>
        <w:t xml:space="preserve">William Knight </w:t>
      </w:r>
      <w:r w:rsidR="00F11A54">
        <w:rPr>
          <w:b/>
        </w:rPr>
        <w:t xml:space="preserve">– </w:t>
      </w:r>
      <w:r w:rsidR="00F11A54" w:rsidRPr="00F11A54">
        <w:t xml:space="preserve">Sells </w:t>
      </w:r>
      <w:r w:rsidRPr="00F11A54">
        <w:t>to William Conner</w:t>
      </w:r>
      <w:r>
        <w:t xml:space="preserve"> </w:t>
      </w:r>
      <w:r w:rsidR="00F11A54">
        <w:t>for 5 pds. 12 sh.,</w:t>
      </w:r>
      <w:r>
        <w:t xml:space="preserve"> 125 acs by patent granted </w:t>
      </w:r>
      <w:r w:rsidRPr="00F11A54">
        <w:t>William Knight</w:t>
      </w:r>
      <w:r>
        <w:t xml:space="preserve"> Feb. 10, 1747 on Pottcasey Creek adj. Leonard Langston, Henry Coupland. Wit: John Brown, Isaac Carter, May Court 1747.</w:t>
      </w:r>
      <w:r w:rsidR="00F11A54">
        <w:t xml:space="preserve">  </w:t>
      </w:r>
      <w:r>
        <w:t>(</w:t>
      </w:r>
      <w:r w:rsidR="00F11A54">
        <w:t xml:space="preserve">Bell, </w:t>
      </w:r>
      <w:r>
        <w:t xml:space="preserve">p 189) </w:t>
      </w:r>
    </w:p>
    <w:p w:rsidR="001470B7" w:rsidRDefault="001470B7" w:rsidP="001470B7">
      <w:pPr>
        <w:pStyle w:val="NormalWeb"/>
        <w:spacing w:before="240" w:beforeAutospacing="0" w:after="240" w:afterAutospacing="0"/>
        <w:ind w:left="0" w:right="0"/>
      </w:pPr>
      <w:r>
        <w:rPr>
          <w:b/>
        </w:rPr>
        <w:lastRenderedPageBreak/>
        <w:t xml:space="preserve">1746 </w:t>
      </w:r>
      <w:r w:rsidR="000E4FB0">
        <w:rPr>
          <w:b/>
        </w:rPr>
        <w:t xml:space="preserve">- </w:t>
      </w:r>
      <w:r>
        <w:rPr>
          <w:b/>
        </w:rPr>
        <w:t xml:space="preserve">Feb 28 </w:t>
      </w:r>
      <w:r>
        <w:t>–</w:t>
      </w:r>
      <w:r>
        <w:rPr>
          <w:b/>
          <w:u w:val="single"/>
        </w:rPr>
        <w:t>VA</w:t>
      </w:r>
      <w:r w:rsidR="000E4FB0">
        <w:rPr>
          <w:b/>
          <w:u w:val="single"/>
        </w:rPr>
        <w:t xml:space="preserve"> </w:t>
      </w:r>
      <w:r w:rsidR="000E4FB0" w:rsidRPr="002476C9">
        <w:rPr>
          <w:b/>
          <w:u w:val="single"/>
        </w:rPr>
        <w:t>Stafford</w:t>
      </w:r>
      <w:r w:rsidRPr="00F11A54">
        <w:rPr>
          <w:b/>
        </w:rPr>
        <w:t xml:space="preserve"> – </w:t>
      </w:r>
      <w:r w:rsidR="0083016E" w:rsidRPr="00F11A54">
        <w:rPr>
          <w:b/>
        </w:rPr>
        <w:t xml:space="preserve">Bap - </w:t>
      </w:r>
      <w:r w:rsidRPr="00F11A54">
        <w:rPr>
          <w:b/>
        </w:rPr>
        <w:t>William Knight</w:t>
      </w:r>
      <w:r w:rsidR="0083016E">
        <w:t xml:space="preserve"> – s/o Elizabeth</w:t>
      </w:r>
      <w:r>
        <w:t>. (King 1961, p. 66)</w:t>
      </w:r>
      <w:r w:rsidR="00F11A54">
        <w:t xml:space="preserve">  </w:t>
      </w:r>
      <w:r w:rsidRPr="00F11A54">
        <w:rPr>
          <w:b/>
        </w:rPr>
        <w:t>Note</w:t>
      </w:r>
      <w:r>
        <w:t xml:space="preserve">: If this William was illegitimate, it would have been noted. Why wasn’t the father named? Was he deceased and the child posthumous? The birth is a bit too late to be the child of Ephraim and his wife Elizabeth; the only sons of Leonard (who removed to Stafford County), that I have that do not have </w:t>
      </w:r>
      <w:r w:rsidR="00F11A54">
        <w:t xml:space="preserve">named </w:t>
      </w:r>
      <w:r>
        <w:t>wives are Isaac and Christopher.</w:t>
      </w:r>
      <w:r w:rsidR="00F11A54">
        <w:t xml:space="preserve"> (See note about Christopher above.)</w:t>
      </w:r>
      <w:r>
        <w:t xml:space="preserve">  Christopher’s daughter’s birth was recorded in the same parish in 1744, so the timing is right.  This must be where Elizabeth and William fit. </w:t>
      </w:r>
      <w:r w:rsidR="00F11A54">
        <w:t xml:space="preserve"> </w:t>
      </w:r>
      <w:r w:rsidR="00F11A54" w:rsidRPr="007D06A8">
        <w:rPr>
          <w:b/>
        </w:rPr>
        <w:t xml:space="preserve">But that would </w:t>
      </w:r>
      <w:r w:rsidR="007D06A8">
        <w:rPr>
          <w:b/>
        </w:rPr>
        <w:t xml:space="preserve">probably </w:t>
      </w:r>
      <w:r w:rsidR="00F11A54" w:rsidRPr="007D06A8">
        <w:rPr>
          <w:b/>
        </w:rPr>
        <w:t>mean that Christopher has died.</w:t>
      </w:r>
      <w:r w:rsidR="00F11A54">
        <w:t xml:space="preserve"> </w:t>
      </w:r>
    </w:p>
    <w:p w:rsidR="001470B7" w:rsidRDefault="001470B7" w:rsidP="001470B7">
      <w:pPr>
        <w:pStyle w:val="NormalWeb"/>
        <w:spacing w:before="240" w:beforeAutospacing="0" w:after="240" w:afterAutospacing="0"/>
        <w:ind w:left="0" w:right="0"/>
      </w:pPr>
      <w:r>
        <w:rPr>
          <w:b/>
        </w:rPr>
        <w:t xml:space="preserve">1746 </w:t>
      </w:r>
      <w:r w:rsidR="0083016E">
        <w:rPr>
          <w:b/>
        </w:rPr>
        <w:t xml:space="preserve">- </w:t>
      </w:r>
      <w:r>
        <w:rPr>
          <w:b/>
        </w:rPr>
        <w:t xml:space="preserve">Mar 4 </w:t>
      </w:r>
      <w:r>
        <w:t xml:space="preserve">– </w:t>
      </w:r>
      <w:r w:rsidR="0083016E" w:rsidRPr="0083016E">
        <w:rPr>
          <w:b/>
          <w:u w:val="single"/>
        </w:rPr>
        <w:t>VA Stafford</w:t>
      </w:r>
      <w:r w:rsidR="0083016E" w:rsidRPr="0083016E">
        <w:rPr>
          <w:b/>
        </w:rPr>
        <w:t xml:space="preserve"> – Bap - Elizabeth Knight</w:t>
      </w:r>
      <w:r w:rsidR="0083016E" w:rsidRPr="0083016E">
        <w:t xml:space="preserve"> </w:t>
      </w:r>
      <w:r w:rsidR="0083016E">
        <w:t>–</w:t>
      </w:r>
      <w:r w:rsidR="0083016E" w:rsidRPr="0083016E">
        <w:t xml:space="preserve"> d</w:t>
      </w:r>
      <w:r w:rsidR="0083016E">
        <w:t>/o</w:t>
      </w:r>
      <w:r w:rsidR="0083016E" w:rsidRPr="0083016E">
        <w:t xml:space="preserve"> George Knight and Jean. Overwharton Parish (King 1961, p. 66)</w:t>
      </w:r>
    </w:p>
    <w:p w:rsidR="001470B7" w:rsidRDefault="001470B7" w:rsidP="001470B7">
      <w:pPr>
        <w:pStyle w:val="NormalWeb"/>
        <w:spacing w:before="240" w:beforeAutospacing="0" w:after="240" w:afterAutospacing="0"/>
        <w:ind w:left="0" w:right="0"/>
      </w:pPr>
      <w:r>
        <w:rPr>
          <w:b/>
        </w:rPr>
        <w:t xml:space="preserve">1746 </w:t>
      </w:r>
      <w:r w:rsidR="00304BBF">
        <w:rPr>
          <w:b/>
        </w:rPr>
        <w:t xml:space="preserve">- </w:t>
      </w:r>
      <w:r>
        <w:rPr>
          <w:b/>
        </w:rPr>
        <w:t xml:space="preserve">Apr 26 </w:t>
      </w:r>
      <w:r>
        <w:t xml:space="preserve">– </w:t>
      </w:r>
      <w:r w:rsidRPr="00F140C2">
        <w:rPr>
          <w:b/>
          <w:u w:val="single"/>
        </w:rPr>
        <w:t>NC</w:t>
      </w:r>
      <w:r w:rsidR="00E97923">
        <w:rPr>
          <w:b/>
          <w:u w:val="single"/>
        </w:rPr>
        <w:t xml:space="preserve"> </w:t>
      </w:r>
      <w:r w:rsidR="00E97923" w:rsidRPr="00F140C2">
        <w:rPr>
          <w:b/>
          <w:u w:val="single"/>
        </w:rPr>
        <w:t>Edgecombe</w:t>
      </w:r>
      <w:r w:rsidRPr="00E97923">
        <w:rPr>
          <w:b/>
        </w:rPr>
        <w:t xml:space="preserve"> – </w:t>
      </w:r>
      <w:r w:rsidR="00E97923" w:rsidRPr="00E97923">
        <w:rPr>
          <w:b/>
        </w:rPr>
        <w:t xml:space="preserve">Admin - </w:t>
      </w:r>
      <w:r w:rsidRPr="00E97923">
        <w:rPr>
          <w:b/>
        </w:rPr>
        <w:t>John Knight</w:t>
      </w:r>
      <w:r>
        <w:t xml:space="preserve"> </w:t>
      </w:r>
      <w:r w:rsidR="00E97923">
        <w:t xml:space="preserve">– Witness to </w:t>
      </w:r>
      <w:r>
        <w:t>the will of Francis Parker. (Grimes 1910, p. 278)</w:t>
      </w:r>
    </w:p>
    <w:p w:rsidR="001470B7" w:rsidRDefault="001470B7" w:rsidP="001470B7">
      <w:pPr>
        <w:pStyle w:val="NormalWeb"/>
        <w:spacing w:before="240" w:beforeAutospacing="0" w:after="240" w:afterAutospacing="0"/>
        <w:ind w:left="0" w:right="0"/>
      </w:pPr>
      <w:r w:rsidRPr="009346C5">
        <w:rPr>
          <w:b/>
          <w:szCs w:val="20"/>
        </w:rPr>
        <w:t xml:space="preserve">1746 </w:t>
      </w:r>
      <w:r w:rsidR="00E97923">
        <w:rPr>
          <w:b/>
          <w:szCs w:val="20"/>
        </w:rPr>
        <w:t xml:space="preserve">- </w:t>
      </w:r>
      <w:r w:rsidRPr="009346C5">
        <w:rPr>
          <w:b/>
          <w:szCs w:val="20"/>
        </w:rPr>
        <w:t>May 1</w:t>
      </w:r>
      <w:r>
        <w:rPr>
          <w:szCs w:val="20"/>
        </w:rPr>
        <w:t xml:space="preserve"> </w:t>
      </w:r>
      <w:r w:rsidR="0083016E">
        <w:rPr>
          <w:szCs w:val="20"/>
        </w:rPr>
        <w:t>–</w:t>
      </w:r>
      <w:r>
        <w:rPr>
          <w:szCs w:val="20"/>
        </w:rPr>
        <w:t xml:space="preserve"> </w:t>
      </w:r>
      <w:r w:rsidRPr="009346C5">
        <w:rPr>
          <w:b/>
          <w:szCs w:val="20"/>
          <w:u w:val="single"/>
        </w:rPr>
        <w:t>VA</w:t>
      </w:r>
      <w:r w:rsidR="0083016E">
        <w:rPr>
          <w:b/>
          <w:szCs w:val="20"/>
          <w:u w:val="single"/>
        </w:rPr>
        <w:t xml:space="preserve"> </w:t>
      </w:r>
      <w:r w:rsidR="0083016E" w:rsidRPr="009346C5">
        <w:rPr>
          <w:b/>
          <w:szCs w:val="20"/>
          <w:u w:val="single"/>
        </w:rPr>
        <w:t>Lunenburg</w:t>
      </w:r>
      <w:r>
        <w:rPr>
          <w:szCs w:val="20"/>
        </w:rPr>
        <w:t xml:space="preserve"> </w:t>
      </w:r>
      <w:r w:rsidR="007D06A8" w:rsidRPr="007D06A8">
        <w:rPr>
          <w:b/>
          <w:szCs w:val="20"/>
        </w:rPr>
        <w:t xml:space="preserve">- </w:t>
      </w:r>
      <w:r w:rsidR="00E97923" w:rsidRPr="007D06A8">
        <w:rPr>
          <w:b/>
          <w:szCs w:val="20"/>
        </w:rPr>
        <w:t>Info -</w:t>
      </w:r>
      <w:r w:rsidR="00E97923">
        <w:rPr>
          <w:szCs w:val="20"/>
        </w:rPr>
        <w:t xml:space="preserve"> C</w:t>
      </w:r>
      <w:r w:rsidR="0083016E">
        <w:rPr>
          <w:szCs w:val="20"/>
        </w:rPr>
        <w:t>ounty</w:t>
      </w:r>
      <w:r w:rsidRPr="00267817">
        <w:rPr>
          <w:szCs w:val="20"/>
        </w:rPr>
        <w:t xml:space="preserve"> established on May 1, 1746, from </w:t>
      </w:r>
      <w:r>
        <w:rPr>
          <w:szCs w:val="20"/>
        </w:rPr>
        <w:t xml:space="preserve">part of </w:t>
      </w:r>
      <w:r w:rsidRPr="002F7821">
        <w:rPr>
          <w:szCs w:val="20"/>
        </w:rPr>
        <w:t>Brunswick County</w:t>
      </w:r>
      <w:r w:rsidRPr="00267817">
        <w:rPr>
          <w:szCs w:val="20"/>
        </w:rPr>
        <w:t xml:space="preserve">. </w:t>
      </w:r>
    </w:p>
    <w:p w:rsidR="001470B7" w:rsidRDefault="001470B7" w:rsidP="001470B7">
      <w:pPr>
        <w:pStyle w:val="NormalWeb"/>
        <w:spacing w:before="240" w:beforeAutospacing="0" w:after="240" w:afterAutospacing="0"/>
        <w:ind w:left="0" w:right="0"/>
      </w:pPr>
      <w:r>
        <w:rPr>
          <w:b/>
        </w:rPr>
        <w:t xml:space="preserve">1746 </w:t>
      </w:r>
      <w:r w:rsidR="00651F8F">
        <w:rPr>
          <w:b/>
        </w:rPr>
        <w:t xml:space="preserve">- </w:t>
      </w:r>
      <w:r>
        <w:rPr>
          <w:b/>
        </w:rPr>
        <w:t xml:space="preserve">Jun 5 </w:t>
      </w:r>
      <w:r>
        <w:t xml:space="preserve">– </w:t>
      </w:r>
      <w:r w:rsidRPr="00821E44">
        <w:rPr>
          <w:b/>
          <w:u w:val="single"/>
        </w:rPr>
        <w:t>VA</w:t>
      </w:r>
      <w:r w:rsidR="00651F8F">
        <w:rPr>
          <w:b/>
          <w:u w:val="single"/>
        </w:rPr>
        <w:t xml:space="preserve"> </w:t>
      </w:r>
      <w:r w:rsidR="00651F8F" w:rsidRPr="00821E44">
        <w:rPr>
          <w:b/>
          <w:u w:val="single"/>
        </w:rPr>
        <w:t>Goochland</w:t>
      </w:r>
      <w:r w:rsidRPr="00651F8F">
        <w:rPr>
          <w:b/>
        </w:rPr>
        <w:t xml:space="preserve"> – </w:t>
      </w:r>
      <w:r w:rsidR="00651F8F" w:rsidRPr="00651F8F">
        <w:rPr>
          <w:b/>
        </w:rPr>
        <w:t xml:space="preserve">Admin - </w:t>
      </w:r>
      <w:r w:rsidRPr="00651F8F">
        <w:rPr>
          <w:b/>
        </w:rPr>
        <w:t xml:space="preserve">William Mayo </w:t>
      </w:r>
      <w:r w:rsidR="00651F8F">
        <w:t xml:space="preserve"> - Land </w:t>
      </w:r>
      <w:r>
        <w:t>patent for 1800 acs both sides of Angola and Great Guinea cr. of Appamatox Riv., at John Brown’s corner, in John Pleasant’s line on Abraham Cook’s, crossing a run of Green cr., on Richard Woodson, N. side of Angolo cr. crossing the main Rd. near the E. side of Bear Br. of Willis R., to Joseph Dabbs line on Richard Henderson’s. (VA Gen Soc Artly. Vol. 28, No. 2, p. 118)</w:t>
      </w:r>
    </w:p>
    <w:p w:rsidR="001470B7" w:rsidRDefault="001470B7" w:rsidP="001470B7">
      <w:pPr>
        <w:pStyle w:val="NormalWeb"/>
        <w:spacing w:before="240" w:beforeAutospacing="0" w:after="240" w:afterAutospacing="0"/>
        <w:ind w:left="0" w:right="0"/>
      </w:pPr>
      <w:r>
        <w:rPr>
          <w:b/>
        </w:rPr>
        <w:t xml:space="preserve">1746 </w:t>
      </w:r>
      <w:r w:rsidR="0083016E">
        <w:rPr>
          <w:b/>
        </w:rPr>
        <w:t xml:space="preserve">- </w:t>
      </w:r>
      <w:r>
        <w:rPr>
          <w:b/>
        </w:rPr>
        <w:t xml:space="preserve">Jul 8 </w:t>
      </w:r>
      <w:r>
        <w:t xml:space="preserve">– </w:t>
      </w:r>
      <w:r>
        <w:rPr>
          <w:b/>
          <w:u w:val="single"/>
        </w:rPr>
        <w:t>VA</w:t>
      </w:r>
      <w:r w:rsidR="0083016E">
        <w:rPr>
          <w:b/>
          <w:u w:val="single"/>
        </w:rPr>
        <w:t xml:space="preserve"> </w:t>
      </w:r>
      <w:r w:rsidR="0083016E" w:rsidRPr="00577CC1">
        <w:rPr>
          <w:b/>
          <w:u w:val="single"/>
        </w:rPr>
        <w:t>Surry/Sussex</w:t>
      </w:r>
      <w:r w:rsidRPr="0083016E">
        <w:rPr>
          <w:b/>
        </w:rPr>
        <w:t xml:space="preserve"> – </w:t>
      </w:r>
      <w:r w:rsidR="0083016E" w:rsidRPr="0083016E">
        <w:rPr>
          <w:b/>
        </w:rPr>
        <w:t>Admin – Richard Knight</w:t>
      </w:r>
      <w:r w:rsidR="0083016E">
        <w:t xml:space="preserve"> - </w:t>
      </w:r>
      <w:r w:rsidR="00E97923">
        <w:t xml:space="preserve">&amp; Martha Bridges, Rebecca Mabrey, </w:t>
      </w:r>
      <w:r>
        <w:t>sp</w:t>
      </w:r>
      <w:r w:rsidR="00E97923">
        <w:t>s</w:t>
      </w:r>
      <w:r>
        <w:t xml:space="preserve"> to </w:t>
      </w:r>
      <w:r w:rsidR="00E97923">
        <w:t>Phoebe Battle, d/o</w:t>
      </w:r>
      <w:r>
        <w:t xml:space="preserve"> Thomas and Mary Battle. (Boddie 1998, p. 11)</w:t>
      </w:r>
    </w:p>
    <w:p w:rsidR="001470B7" w:rsidRDefault="001470B7" w:rsidP="001470B7">
      <w:pPr>
        <w:pStyle w:val="NormalWeb"/>
        <w:spacing w:before="240" w:beforeAutospacing="0" w:after="240" w:afterAutospacing="0"/>
        <w:ind w:left="0" w:right="0"/>
      </w:pPr>
      <w:r>
        <w:rPr>
          <w:b/>
        </w:rPr>
        <w:t xml:space="preserve">1746 </w:t>
      </w:r>
      <w:r w:rsidR="0083016E">
        <w:rPr>
          <w:b/>
        </w:rPr>
        <w:t xml:space="preserve">- </w:t>
      </w:r>
      <w:r>
        <w:rPr>
          <w:b/>
        </w:rPr>
        <w:t xml:space="preserve">Aug 28 </w:t>
      </w:r>
      <w:r>
        <w:t xml:space="preserve">– </w:t>
      </w:r>
      <w:r>
        <w:rPr>
          <w:b/>
          <w:u w:val="single"/>
        </w:rPr>
        <w:t>VA</w:t>
      </w:r>
      <w:r w:rsidR="0083016E">
        <w:rPr>
          <w:b/>
          <w:u w:val="single"/>
        </w:rPr>
        <w:t xml:space="preserve"> </w:t>
      </w:r>
      <w:r w:rsidR="0083016E" w:rsidRPr="00577CC1">
        <w:rPr>
          <w:b/>
          <w:u w:val="single"/>
        </w:rPr>
        <w:t>Surry</w:t>
      </w:r>
      <w:r w:rsidR="008F3512">
        <w:rPr>
          <w:b/>
          <w:u w:val="single"/>
        </w:rPr>
        <w:t>/Sussex</w:t>
      </w:r>
      <w:r w:rsidRPr="0083016E">
        <w:rPr>
          <w:b/>
        </w:rPr>
        <w:t xml:space="preserve"> – </w:t>
      </w:r>
      <w:r w:rsidR="0083016E" w:rsidRPr="0083016E">
        <w:rPr>
          <w:b/>
        </w:rPr>
        <w:t xml:space="preserve">Admin </w:t>
      </w:r>
      <w:r w:rsidR="008459EC">
        <w:rPr>
          <w:b/>
        </w:rPr>
        <w:t xml:space="preserve">- </w:t>
      </w:r>
      <w:r w:rsidRPr="0083016E">
        <w:rPr>
          <w:b/>
        </w:rPr>
        <w:t>William Knight</w:t>
      </w:r>
      <w:r>
        <w:t xml:space="preserve"> </w:t>
      </w:r>
      <w:r w:rsidR="0083016E">
        <w:t xml:space="preserve">– Land </w:t>
      </w:r>
      <w:r>
        <w:t>patent for 630 acs S. side of Nottoway River, N. side of Cock’s br., corner between him and Mr. Henry Tyler, the Hornet Sw., on one of his old lines, 230 acs part formerly granted to Thomas Cocke Gent by pat. dated 27 Sep 1729, the right and title since vested in the sd. William Knight, 400 acs. never before granted. (VA Gen Soc. Qrtly, Vol. 28, No. 2, p. 128)</w:t>
      </w:r>
    </w:p>
    <w:p w:rsidR="001470B7" w:rsidRDefault="001470B7" w:rsidP="001470B7">
      <w:pPr>
        <w:pStyle w:val="NormalWeb"/>
        <w:spacing w:before="240" w:beforeAutospacing="0" w:after="240" w:afterAutospacing="0"/>
        <w:ind w:left="0" w:right="0"/>
      </w:pPr>
      <w:r>
        <w:rPr>
          <w:b/>
        </w:rPr>
        <w:t xml:space="preserve">1746 </w:t>
      </w:r>
      <w:r w:rsidR="0083016E">
        <w:rPr>
          <w:b/>
        </w:rPr>
        <w:t xml:space="preserve">- </w:t>
      </w:r>
      <w:r>
        <w:rPr>
          <w:b/>
        </w:rPr>
        <w:t xml:space="preserve">Sep 27 </w:t>
      </w:r>
      <w:r>
        <w:t xml:space="preserve">– </w:t>
      </w:r>
      <w:r w:rsidRPr="00E82ACF">
        <w:rPr>
          <w:b/>
          <w:u w:val="single"/>
        </w:rPr>
        <w:t>VA</w:t>
      </w:r>
      <w:r w:rsidR="0083016E">
        <w:rPr>
          <w:b/>
          <w:u w:val="single"/>
        </w:rPr>
        <w:t xml:space="preserve"> Orange</w:t>
      </w:r>
      <w:r w:rsidRPr="00E97923">
        <w:rPr>
          <w:b/>
        </w:rPr>
        <w:t xml:space="preserve"> – </w:t>
      </w:r>
      <w:r w:rsidR="0083016E" w:rsidRPr="00E97923">
        <w:rPr>
          <w:b/>
        </w:rPr>
        <w:t>Admin – Thomas Knight</w:t>
      </w:r>
      <w:r w:rsidR="0083016E">
        <w:t xml:space="preserve"> – Court: </w:t>
      </w:r>
      <w:r w:rsidRPr="001D591D">
        <w:t>Thomas</w:t>
      </w:r>
      <w:r>
        <w:t xml:space="preserve"> Petty</w:t>
      </w:r>
      <w:r w:rsidRPr="001D591D">
        <w:t>’s daughter Mary and her husband Thomas Knight “left the county secretly” to avoid paying a debt. (Orange Co., OB 4A, p 88)</w:t>
      </w:r>
    </w:p>
    <w:p w:rsidR="001470B7" w:rsidRDefault="007B7B60" w:rsidP="001470B7">
      <w:pPr>
        <w:pStyle w:val="NormalWeb"/>
        <w:spacing w:before="240" w:beforeAutospacing="0" w:after="240" w:afterAutospacing="0"/>
        <w:ind w:left="0" w:right="0"/>
      </w:pPr>
      <w:r>
        <w:rPr>
          <w:b/>
        </w:rPr>
        <w:t xml:space="preserve">1746 - Oct 28 </w:t>
      </w:r>
      <w:r>
        <w:t xml:space="preserve">– </w:t>
      </w:r>
      <w:r>
        <w:rPr>
          <w:b/>
          <w:u w:val="single"/>
        </w:rPr>
        <w:t xml:space="preserve">VA </w:t>
      </w:r>
      <w:r w:rsidRPr="002E3F76">
        <w:rPr>
          <w:b/>
          <w:u w:val="single"/>
        </w:rPr>
        <w:t>Surry/Sussex</w:t>
      </w:r>
      <w:r w:rsidRPr="00A43BA8">
        <w:rPr>
          <w:b/>
        </w:rPr>
        <w:t xml:space="preserve"> </w:t>
      </w:r>
      <w:r>
        <w:rPr>
          <w:b/>
        </w:rPr>
        <w:t>– Birth/Bap –</w:t>
      </w:r>
      <w:r w:rsidRPr="00A43BA8">
        <w:rPr>
          <w:b/>
        </w:rPr>
        <w:t xml:space="preserve"> Martha Knight</w:t>
      </w:r>
      <w:r>
        <w:t xml:space="preserve"> – d/o Richard Knight and wife Martha;  Sponsors: John Bell, Rebbecca Hubbard, Agnes Ezell, Albemarle Parish. (Boddie 1998, p. 84)  </w:t>
      </w:r>
    </w:p>
    <w:p w:rsidR="001470B7" w:rsidRPr="00B93B29" w:rsidRDefault="001470B7" w:rsidP="001470B7">
      <w:pPr>
        <w:pStyle w:val="NormalWeb"/>
        <w:spacing w:before="240" w:beforeAutospacing="0" w:after="240" w:afterAutospacing="0"/>
        <w:ind w:left="0" w:right="0"/>
      </w:pPr>
      <w:r>
        <w:rPr>
          <w:b/>
        </w:rPr>
        <w:t xml:space="preserve">1747 </w:t>
      </w:r>
      <w:r w:rsidR="00472D51">
        <w:rPr>
          <w:b/>
        </w:rPr>
        <w:t xml:space="preserve">- </w:t>
      </w:r>
      <w:r>
        <w:rPr>
          <w:b/>
        </w:rPr>
        <w:t xml:space="preserve">Mar 10 – </w:t>
      </w:r>
      <w:r w:rsidRPr="000874E1">
        <w:rPr>
          <w:b/>
          <w:u w:val="single"/>
        </w:rPr>
        <w:t>NC</w:t>
      </w:r>
      <w:r w:rsidR="00472D51">
        <w:rPr>
          <w:b/>
          <w:u w:val="single"/>
        </w:rPr>
        <w:t xml:space="preserve"> </w:t>
      </w:r>
      <w:r w:rsidR="00472D51" w:rsidRPr="00E82ACF">
        <w:rPr>
          <w:b/>
          <w:u w:val="single"/>
        </w:rPr>
        <w:t>Edgecombe</w:t>
      </w:r>
      <w:r w:rsidRPr="00472D51">
        <w:rPr>
          <w:b/>
        </w:rPr>
        <w:t xml:space="preserve"> – </w:t>
      </w:r>
      <w:r w:rsidR="00472D51" w:rsidRPr="00472D51">
        <w:rPr>
          <w:b/>
        </w:rPr>
        <w:t xml:space="preserve">Admin - </w:t>
      </w:r>
      <w:r w:rsidRPr="00472D51">
        <w:rPr>
          <w:b/>
        </w:rPr>
        <w:t>John Griffin, Jr</w:t>
      </w:r>
      <w:r w:rsidRPr="00472D51">
        <w:t>.</w:t>
      </w:r>
      <w:r>
        <w:t xml:space="preserve"> </w:t>
      </w:r>
      <w:r w:rsidR="00472D51">
        <w:t>- O</w:t>
      </w:r>
      <w:r>
        <w:t xml:space="preserve">f </w:t>
      </w:r>
      <w:r w:rsidRPr="00E82ACF">
        <w:t>Edgecombe Co.</w:t>
      </w:r>
      <w:r>
        <w:t xml:space="preserve">, planter to Joseph Parker of Edge. Co. 8 pounds current money of Va. 100 acres on the west side of Fishing creek on Brown’s swamp, joining </w:t>
      </w:r>
      <w:r w:rsidRPr="0065109F">
        <w:rPr>
          <w:b/>
        </w:rPr>
        <w:t>John Knight</w:t>
      </w:r>
      <w:r>
        <w:t>. Wit: John Griffin, Josiah Hart. (</w:t>
      </w:r>
      <w:r w:rsidR="00472D51">
        <w:t xml:space="preserve">Hofman 1732-1758, </w:t>
      </w:r>
      <w:r>
        <w:t>p. 97)</w:t>
      </w:r>
    </w:p>
    <w:p w:rsidR="001470B7" w:rsidRDefault="001470B7" w:rsidP="001470B7">
      <w:pPr>
        <w:pStyle w:val="NormalWeb"/>
        <w:spacing w:before="240" w:beforeAutospacing="0" w:after="240" w:afterAutospacing="0"/>
        <w:ind w:left="0" w:right="0"/>
      </w:pPr>
      <w:r>
        <w:rPr>
          <w:b/>
        </w:rPr>
        <w:lastRenderedPageBreak/>
        <w:t xml:space="preserve">1747 </w:t>
      </w:r>
      <w:r w:rsidR="00472D51">
        <w:rPr>
          <w:b/>
        </w:rPr>
        <w:t xml:space="preserve">- </w:t>
      </w:r>
      <w:r>
        <w:rPr>
          <w:b/>
        </w:rPr>
        <w:t xml:space="preserve">May </w:t>
      </w:r>
      <w:r w:rsidRPr="000E4527">
        <w:rPr>
          <w:b/>
        </w:rPr>
        <w:t xml:space="preserve">20 </w:t>
      </w:r>
      <w:r>
        <w:rPr>
          <w:b/>
        </w:rPr>
        <w:t xml:space="preserve">– </w:t>
      </w:r>
      <w:r w:rsidRPr="001773B6">
        <w:rPr>
          <w:b/>
          <w:u w:val="single"/>
        </w:rPr>
        <w:t>NC</w:t>
      </w:r>
      <w:r w:rsidR="00472D51">
        <w:rPr>
          <w:b/>
          <w:u w:val="single"/>
        </w:rPr>
        <w:t xml:space="preserve"> </w:t>
      </w:r>
      <w:r w:rsidR="00472D51" w:rsidRPr="001773B6">
        <w:rPr>
          <w:b/>
          <w:u w:val="single"/>
        </w:rPr>
        <w:t>Edgecombe</w:t>
      </w:r>
      <w:r w:rsidRPr="000E4527">
        <w:rPr>
          <w:b/>
        </w:rPr>
        <w:t xml:space="preserve"> </w:t>
      </w:r>
      <w:r w:rsidR="00472D51">
        <w:rPr>
          <w:b/>
        </w:rPr>
        <w:t>–</w:t>
      </w:r>
      <w:r w:rsidRPr="000E4527">
        <w:rPr>
          <w:b/>
        </w:rPr>
        <w:t xml:space="preserve"> </w:t>
      </w:r>
      <w:r w:rsidR="00472D51">
        <w:rPr>
          <w:b/>
        </w:rPr>
        <w:t>Admin</w:t>
      </w:r>
      <w:r w:rsidR="00472D51" w:rsidRPr="00472D51">
        <w:rPr>
          <w:b/>
        </w:rPr>
        <w:t xml:space="preserve"> - John Griffin, Jr</w:t>
      </w:r>
      <w:r w:rsidR="00472D51">
        <w:t xml:space="preserve"> - O</w:t>
      </w:r>
      <w:r w:rsidRPr="00512C88">
        <w:t xml:space="preserve">f </w:t>
      </w:r>
      <w:r w:rsidRPr="00093FD5">
        <w:t>Edge.Co</w:t>
      </w:r>
      <w:r w:rsidRPr="00512C88">
        <w:t xml:space="preserve">., planter to </w:t>
      </w:r>
      <w:r w:rsidRPr="000E4527">
        <w:rPr>
          <w:b/>
        </w:rPr>
        <w:t>John Knight</w:t>
      </w:r>
      <w:r w:rsidRPr="00512C88">
        <w:t xml:space="preserve"> of </w:t>
      </w:r>
      <w:r w:rsidRPr="00093FD5">
        <w:t>Edge. Co</w:t>
      </w:r>
      <w:r w:rsidRPr="00512C88">
        <w:t>., planter… 100 acres more or less joining Brown’s swamp and a pocosin all houses, orchards, gardens, fences, etc. part of 200 acres granted 20 Apr. 1744. Wit: Thomas Hill, James Jones  Reg. Edge. Co. May Ct. 1747  R. Forster C. Cl.</w:t>
      </w:r>
      <w:r>
        <w:t xml:space="preserve"> (Hofmann, 1732-1758</w:t>
      </w:r>
      <w:r w:rsidR="00472D51">
        <w:t>, p. 83</w:t>
      </w:r>
      <w:r>
        <w:t>)</w:t>
      </w:r>
    </w:p>
    <w:p w:rsidR="001470B7" w:rsidRDefault="001470B7" w:rsidP="001470B7">
      <w:pPr>
        <w:pStyle w:val="NormalWeb"/>
        <w:spacing w:before="240" w:beforeAutospacing="0" w:after="240" w:afterAutospacing="0"/>
        <w:ind w:left="0" w:right="0"/>
      </w:pPr>
      <w:r>
        <w:rPr>
          <w:b/>
        </w:rPr>
        <w:t xml:space="preserve">1747 </w:t>
      </w:r>
      <w:r w:rsidR="00472D51">
        <w:rPr>
          <w:b/>
        </w:rPr>
        <w:t xml:space="preserve">- </w:t>
      </w:r>
      <w:r>
        <w:rPr>
          <w:b/>
        </w:rPr>
        <w:t xml:space="preserve">Jul 28 – </w:t>
      </w:r>
      <w:r w:rsidRPr="00893C84">
        <w:rPr>
          <w:b/>
          <w:u w:val="single"/>
        </w:rPr>
        <w:t>NC</w:t>
      </w:r>
      <w:r w:rsidR="00472D51">
        <w:rPr>
          <w:b/>
          <w:u w:val="single"/>
        </w:rPr>
        <w:t xml:space="preserve"> </w:t>
      </w:r>
      <w:r w:rsidR="00472D51" w:rsidRPr="00093FD5">
        <w:rPr>
          <w:b/>
          <w:u w:val="single"/>
        </w:rPr>
        <w:t>Edgecombe</w:t>
      </w:r>
      <w:r w:rsidRPr="00472D51">
        <w:rPr>
          <w:b/>
        </w:rPr>
        <w:t xml:space="preserve"> – </w:t>
      </w:r>
      <w:r w:rsidR="00472D51" w:rsidRPr="00472D51">
        <w:rPr>
          <w:b/>
        </w:rPr>
        <w:t xml:space="preserve">Admin - </w:t>
      </w:r>
      <w:r w:rsidRPr="00575533">
        <w:rPr>
          <w:b/>
        </w:rPr>
        <w:t>John Knight</w:t>
      </w:r>
      <w:r>
        <w:t xml:space="preserve"> </w:t>
      </w:r>
      <w:r w:rsidR="00472D51">
        <w:t>- W</w:t>
      </w:r>
      <w:r>
        <w:t xml:space="preserve">itnesses land sale of </w:t>
      </w:r>
      <w:r w:rsidRPr="008502AA">
        <w:rPr>
          <w:b/>
        </w:rPr>
        <w:t>James Spier</w:t>
      </w:r>
      <w:r>
        <w:t xml:space="preserve"> to James Buxton in </w:t>
      </w:r>
      <w:r w:rsidRPr="00093FD5">
        <w:t>Edgcombe Co</w:t>
      </w:r>
      <w:r>
        <w:t>. (Hofmann 1732-1758</w:t>
      </w:r>
      <w:r w:rsidR="00472D51">
        <w:t>, p. 88</w:t>
      </w:r>
      <w:r>
        <w:t>)</w:t>
      </w:r>
    </w:p>
    <w:p w:rsidR="001470B7" w:rsidRDefault="001470B7" w:rsidP="001470B7">
      <w:pPr>
        <w:pStyle w:val="NormalWeb"/>
        <w:spacing w:before="240" w:beforeAutospacing="0" w:after="240" w:afterAutospacing="0"/>
        <w:ind w:left="0" w:right="0"/>
      </w:pPr>
      <w:r>
        <w:rPr>
          <w:b/>
        </w:rPr>
        <w:t xml:space="preserve">1747 </w:t>
      </w:r>
      <w:r w:rsidR="00472D51">
        <w:rPr>
          <w:b/>
        </w:rPr>
        <w:t xml:space="preserve">- </w:t>
      </w:r>
      <w:r>
        <w:rPr>
          <w:b/>
        </w:rPr>
        <w:t xml:space="preserve">Aug 7 – </w:t>
      </w:r>
      <w:r w:rsidRPr="00893C84">
        <w:rPr>
          <w:b/>
          <w:u w:val="single"/>
        </w:rPr>
        <w:t>NC</w:t>
      </w:r>
      <w:r w:rsidR="00472D51">
        <w:rPr>
          <w:b/>
          <w:u w:val="single"/>
        </w:rPr>
        <w:t xml:space="preserve"> </w:t>
      </w:r>
      <w:r w:rsidR="00472D51" w:rsidRPr="00093FD5">
        <w:rPr>
          <w:b/>
          <w:u w:val="single"/>
        </w:rPr>
        <w:t>Bertie</w:t>
      </w:r>
      <w:r>
        <w:rPr>
          <w:b/>
        </w:rPr>
        <w:t xml:space="preserve"> </w:t>
      </w:r>
      <w:r w:rsidR="00472D51">
        <w:rPr>
          <w:b/>
        </w:rPr>
        <w:t>–</w:t>
      </w:r>
      <w:r>
        <w:rPr>
          <w:b/>
        </w:rPr>
        <w:t xml:space="preserve"> </w:t>
      </w:r>
      <w:r w:rsidR="00472D51">
        <w:rPr>
          <w:b/>
        </w:rPr>
        <w:t xml:space="preserve">Admin - </w:t>
      </w:r>
      <w:r>
        <w:rPr>
          <w:b/>
        </w:rPr>
        <w:t xml:space="preserve">William Knight </w:t>
      </w:r>
      <w:r w:rsidR="00472D51">
        <w:rPr>
          <w:b/>
        </w:rPr>
        <w:t xml:space="preserve">– </w:t>
      </w:r>
      <w:r w:rsidR="00472D51" w:rsidRPr="00472D51">
        <w:t xml:space="preserve">Sells </w:t>
      </w:r>
      <w:r w:rsidRPr="00472D51">
        <w:t>to Israel Johnson</w:t>
      </w:r>
      <w:r>
        <w:rPr>
          <w:b/>
        </w:rPr>
        <w:t xml:space="preserve">, </w:t>
      </w:r>
      <w:r w:rsidRPr="00A13AC5">
        <w:t>joyner 5 pds for 100 acs. Adj. Leonard Langston, James Denton at Bells Branch. Wit: Luke Langston, William Yates. Aug. C</w:t>
      </w:r>
      <w:r>
        <w:t>o</w:t>
      </w:r>
      <w:r w:rsidRPr="00A13AC5">
        <w:t>urt 1747 (</w:t>
      </w:r>
      <w:r w:rsidR="00472D51">
        <w:t xml:space="preserve">Bell, </w:t>
      </w:r>
      <w:r w:rsidRPr="00A13AC5">
        <w:t>p. 191)</w:t>
      </w:r>
    </w:p>
    <w:p w:rsidR="001470B7" w:rsidRDefault="001470B7" w:rsidP="001470B7">
      <w:pPr>
        <w:pStyle w:val="NormalWeb"/>
        <w:spacing w:before="240" w:beforeAutospacing="0" w:after="240" w:afterAutospacing="0"/>
        <w:ind w:left="0" w:right="0"/>
      </w:pPr>
      <w:r>
        <w:rPr>
          <w:b/>
        </w:rPr>
        <w:t xml:space="preserve">1747 </w:t>
      </w:r>
      <w:r w:rsidR="00472D51">
        <w:rPr>
          <w:b/>
        </w:rPr>
        <w:t xml:space="preserve">- </w:t>
      </w:r>
      <w:r>
        <w:rPr>
          <w:b/>
        </w:rPr>
        <w:t xml:space="preserve">Oct 1 – </w:t>
      </w:r>
      <w:r w:rsidRPr="001773B6">
        <w:rPr>
          <w:b/>
          <w:u w:val="single"/>
        </w:rPr>
        <w:t>VA</w:t>
      </w:r>
      <w:r w:rsidR="00472D51">
        <w:rPr>
          <w:b/>
          <w:u w:val="single"/>
        </w:rPr>
        <w:t xml:space="preserve"> </w:t>
      </w:r>
      <w:r w:rsidR="00472D51" w:rsidRPr="001773B6">
        <w:rPr>
          <w:b/>
          <w:u w:val="single"/>
        </w:rPr>
        <w:t>Gloucester</w:t>
      </w:r>
      <w:r>
        <w:rPr>
          <w:b/>
        </w:rPr>
        <w:t xml:space="preserve"> – </w:t>
      </w:r>
      <w:r w:rsidR="00472D51">
        <w:rPr>
          <w:b/>
        </w:rPr>
        <w:t xml:space="preserve">Admin </w:t>
      </w:r>
      <w:r w:rsidR="00472D51" w:rsidRPr="007D06A8">
        <w:rPr>
          <w:b/>
        </w:rPr>
        <w:t xml:space="preserve">- </w:t>
      </w:r>
      <w:r w:rsidRPr="007D06A8">
        <w:rPr>
          <w:b/>
        </w:rPr>
        <w:t>Thomas Hayes</w:t>
      </w:r>
      <w:r w:rsidRPr="002A4AB8">
        <w:t xml:space="preserve"> </w:t>
      </w:r>
      <w:r w:rsidR="00472D51">
        <w:t xml:space="preserve">– Land </w:t>
      </w:r>
      <w:r w:rsidRPr="002A4AB8">
        <w:t>patent</w:t>
      </w:r>
      <w:r>
        <w:t xml:space="preserve"> for 168 acs. on E side of Eastermost R. Beginning at James Callis corner and adjoining Matthew Gale, Alexander Cray, </w:t>
      </w:r>
      <w:r w:rsidRPr="00472D51">
        <w:rPr>
          <w:b/>
        </w:rPr>
        <w:t>Henry Knight</w:t>
      </w:r>
      <w:r>
        <w:t>, to Pools Line to Joseph Billups corner. Price: 20 shillings. (Mason 1946, p. 38)</w:t>
      </w:r>
    </w:p>
    <w:p w:rsidR="001470B7" w:rsidRDefault="001470B7" w:rsidP="001470B7">
      <w:pPr>
        <w:pStyle w:val="NormalWeb"/>
        <w:spacing w:before="240" w:beforeAutospacing="0" w:after="240" w:afterAutospacing="0"/>
        <w:ind w:left="0" w:right="0"/>
      </w:pPr>
      <w:r>
        <w:rPr>
          <w:b/>
        </w:rPr>
        <w:t xml:space="preserve">1747 </w:t>
      </w:r>
      <w:r w:rsidR="00472D51">
        <w:rPr>
          <w:b/>
        </w:rPr>
        <w:t xml:space="preserve">- </w:t>
      </w:r>
      <w:r>
        <w:rPr>
          <w:b/>
        </w:rPr>
        <w:t xml:space="preserve">Oct 22 – </w:t>
      </w:r>
      <w:r w:rsidR="00472D51">
        <w:rPr>
          <w:b/>
          <w:u w:val="single"/>
        </w:rPr>
        <w:t xml:space="preserve">VA </w:t>
      </w:r>
      <w:r w:rsidR="00472D51" w:rsidRPr="007708EF">
        <w:rPr>
          <w:b/>
          <w:u w:val="single"/>
        </w:rPr>
        <w:t>Stafford</w:t>
      </w:r>
      <w:r w:rsidRPr="00472D51">
        <w:rPr>
          <w:b/>
        </w:rPr>
        <w:t xml:space="preserve"> – </w:t>
      </w:r>
      <w:r w:rsidR="00472D51" w:rsidRPr="00472D51">
        <w:rPr>
          <w:b/>
        </w:rPr>
        <w:t xml:space="preserve">Bap - </w:t>
      </w:r>
      <w:r w:rsidRPr="00472D51">
        <w:rPr>
          <w:b/>
        </w:rPr>
        <w:t>John Knight</w:t>
      </w:r>
      <w:r w:rsidR="00472D51">
        <w:t xml:space="preserve"> – s/o</w:t>
      </w:r>
      <w:r>
        <w:t xml:space="preserve"> George</w:t>
      </w:r>
      <w:r w:rsidR="00472D51">
        <w:t xml:space="preserve"> Knight &amp; Jean</w:t>
      </w:r>
      <w:r>
        <w:t xml:space="preserve">, </w:t>
      </w:r>
      <w:r w:rsidR="00472D51">
        <w:t>Overwharton Parish</w:t>
      </w:r>
      <w:r>
        <w:t xml:space="preserve">. (King 1961, p. 66) </w:t>
      </w:r>
      <w:r w:rsidRPr="00472D51">
        <w:rPr>
          <w:b/>
        </w:rPr>
        <w:t>Note</w:t>
      </w:r>
      <w:r>
        <w:t xml:space="preserve">: this is the John Knight who went to SC and lived to be </w:t>
      </w:r>
      <w:r w:rsidR="007D06A8">
        <w:t>over</w:t>
      </w:r>
      <w:r>
        <w:t xml:space="preserve"> 100 years old</w:t>
      </w:r>
      <w:r w:rsidR="00472D51">
        <w:t xml:space="preserve"> who so many people confuse with John Knight of Sussex/Edgecombe</w:t>
      </w:r>
      <w:r w:rsidR="007D06A8">
        <w:t>/Effingham GA</w:t>
      </w:r>
      <w:r>
        <w:t xml:space="preserve">. </w:t>
      </w:r>
    </w:p>
    <w:p w:rsidR="001470B7" w:rsidRPr="001773B6" w:rsidRDefault="001470B7" w:rsidP="001470B7">
      <w:pPr>
        <w:pStyle w:val="NormalWeb"/>
        <w:spacing w:before="240" w:beforeAutospacing="0" w:after="240" w:afterAutospacing="0"/>
        <w:ind w:left="0" w:right="0"/>
      </w:pPr>
      <w:r>
        <w:rPr>
          <w:b/>
        </w:rPr>
        <w:t xml:space="preserve">1748 – </w:t>
      </w:r>
      <w:r>
        <w:rPr>
          <w:b/>
          <w:u w:val="single"/>
        </w:rPr>
        <w:t>VA</w:t>
      </w:r>
      <w:r w:rsidR="003334F8">
        <w:rPr>
          <w:b/>
          <w:u w:val="single"/>
        </w:rPr>
        <w:t xml:space="preserve"> </w:t>
      </w:r>
      <w:r w:rsidR="003334F8" w:rsidRPr="007708EF">
        <w:rPr>
          <w:b/>
          <w:u w:val="single"/>
        </w:rPr>
        <w:t>Lunenburg</w:t>
      </w:r>
      <w:r>
        <w:rPr>
          <w:b/>
        </w:rPr>
        <w:t xml:space="preserve"> </w:t>
      </w:r>
      <w:r w:rsidR="003334F8">
        <w:rPr>
          <w:b/>
        </w:rPr>
        <w:t>–</w:t>
      </w:r>
      <w:r>
        <w:rPr>
          <w:b/>
        </w:rPr>
        <w:t xml:space="preserve"> </w:t>
      </w:r>
      <w:r w:rsidR="003334F8">
        <w:rPr>
          <w:b/>
        </w:rPr>
        <w:t xml:space="preserve">Admin - </w:t>
      </w:r>
      <w:r>
        <w:rPr>
          <w:b/>
        </w:rPr>
        <w:t>Edward Jordan</w:t>
      </w:r>
      <w:r w:rsidRPr="00257ECA">
        <w:t xml:space="preserve"> </w:t>
      </w:r>
      <w:r w:rsidR="003334F8">
        <w:t>- L</w:t>
      </w:r>
      <w:r w:rsidRPr="00257ECA">
        <w:t xml:space="preserve">and patent for 654 acres on Couches Creek. </w:t>
      </w:r>
      <w:r>
        <w:t>(</w:t>
      </w:r>
      <w:r w:rsidRPr="00257ECA">
        <w:t>Bell, Lunenburg Vestry</w:t>
      </w:r>
      <w:r w:rsidR="003334F8">
        <w:t>, p. 257</w:t>
      </w:r>
      <w:r w:rsidRPr="00257ECA">
        <w:t>)</w:t>
      </w:r>
      <w:r>
        <w:t xml:space="preserve"> </w:t>
      </w:r>
    </w:p>
    <w:p w:rsidR="001470B7" w:rsidRDefault="001470B7" w:rsidP="001470B7">
      <w:pPr>
        <w:pStyle w:val="NormalWeb"/>
        <w:spacing w:before="240" w:beforeAutospacing="0" w:after="240" w:afterAutospacing="0"/>
        <w:ind w:left="0" w:right="0"/>
      </w:pPr>
      <w:r>
        <w:rPr>
          <w:b/>
        </w:rPr>
        <w:t xml:space="preserve">1748 </w:t>
      </w:r>
      <w:r w:rsidR="003334F8">
        <w:rPr>
          <w:b/>
        </w:rPr>
        <w:t xml:space="preserve">- </w:t>
      </w:r>
      <w:r>
        <w:rPr>
          <w:b/>
        </w:rPr>
        <w:t xml:space="preserve">Jan 10 – </w:t>
      </w:r>
      <w:r w:rsidRPr="001773B6">
        <w:rPr>
          <w:b/>
          <w:u w:val="single"/>
        </w:rPr>
        <w:t>VA</w:t>
      </w:r>
      <w:r w:rsidR="003334F8">
        <w:rPr>
          <w:b/>
          <w:u w:val="single"/>
        </w:rPr>
        <w:t xml:space="preserve"> </w:t>
      </w:r>
      <w:r w:rsidR="003334F8" w:rsidRPr="001773B6">
        <w:rPr>
          <w:b/>
          <w:u w:val="single"/>
        </w:rPr>
        <w:t>Lunenburg</w:t>
      </w:r>
      <w:r w:rsidRPr="003334F8">
        <w:rPr>
          <w:b/>
        </w:rPr>
        <w:t xml:space="preserve"> – </w:t>
      </w:r>
      <w:r w:rsidR="003334F8" w:rsidRPr="003334F8">
        <w:rPr>
          <w:b/>
        </w:rPr>
        <w:t xml:space="preserve">Admin - </w:t>
      </w:r>
      <w:r w:rsidRPr="003334F8">
        <w:rPr>
          <w:b/>
        </w:rPr>
        <w:t>James Murray</w:t>
      </w:r>
      <w:r w:rsidRPr="001773B6">
        <w:t xml:space="preserve"> </w:t>
      </w:r>
      <w:r w:rsidR="003334F8">
        <w:t xml:space="preserve">– Land </w:t>
      </w:r>
      <w:r w:rsidRPr="001773B6">
        <w:t xml:space="preserve">patent for 395 acs on the heads of the br of Allen’s Cr. joining Peter Jones’s line. </w:t>
      </w:r>
      <w:r>
        <w:t>(VA. Gen. Soc. Qrtly. Vol. 30, No. 2, p. 137)</w:t>
      </w:r>
    </w:p>
    <w:p w:rsidR="00276E30" w:rsidRDefault="00276E30" w:rsidP="001470B7">
      <w:pPr>
        <w:pStyle w:val="NormalWeb"/>
        <w:spacing w:before="240" w:beforeAutospacing="0" w:after="240" w:afterAutospacing="0"/>
        <w:ind w:left="0" w:right="0"/>
      </w:pPr>
      <w:r w:rsidRPr="00BA2D09">
        <w:rPr>
          <w:b/>
        </w:rPr>
        <w:t xml:space="preserve">1748 – Mar 14 – </w:t>
      </w:r>
      <w:r w:rsidRPr="00BA2D09">
        <w:rPr>
          <w:b/>
          <w:u w:val="single"/>
        </w:rPr>
        <w:t>VA Stafford</w:t>
      </w:r>
      <w:r w:rsidRPr="00BA2D09">
        <w:rPr>
          <w:b/>
        </w:rPr>
        <w:t xml:space="preserve"> – Admin </w:t>
      </w:r>
      <w:r w:rsidR="00BA2D09" w:rsidRPr="00BA2D09">
        <w:rPr>
          <w:b/>
        </w:rPr>
        <w:t>–</w:t>
      </w:r>
      <w:r w:rsidRPr="00BA2D09">
        <w:rPr>
          <w:b/>
        </w:rPr>
        <w:t xml:space="preserve"> </w:t>
      </w:r>
      <w:r w:rsidR="00BA2D09" w:rsidRPr="00BA2D09">
        <w:rPr>
          <w:b/>
        </w:rPr>
        <w:t>William Knight</w:t>
      </w:r>
      <w:r w:rsidR="00BA2D09">
        <w:t xml:space="preserve"> - </w:t>
      </w:r>
      <w:r w:rsidR="00BA2D09" w:rsidRPr="002129CA">
        <w:t>An Inventory of MORRIS FLINGS Estate .. Cattle, furniture, dishes, pewter, old Lumber ..£ 14.1.6,</w:t>
      </w:r>
      <w:r w:rsidR="00BA2D09" w:rsidRPr="002129CA">
        <w:br/>
        <w:t>This day came before me JOHN PEYTON Gent One of his Majesties Justices .. THOMAS EAVES made oath that to the best of his knowledge the within Inventory is a copy of Morris Flings Estate and that he is one of the appraisers &amp; writ the same .. given under my hand .. 13th March 1748. John Peyton</w:t>
      </w:r>
      <w:r w:rsidR="00BA2D09">
        <w:t xml:space="preserve">. ~~ </w:t>
      </w:r>
      <w:r w:rsidR="00BA2D09" w:rsidRPr="002129CA">
        <w:t>att Court held for Stafford County 14th March 1748 MARY KNIGHT late Widow of Morris Fling deced made oath the writeing is an Inventory &amp; Appraisement of Estate of said Morris Fling deced who together with the deposition of Thomas Eaves is .. admitted to record.</w:t>
      </w:r>
      <w:r w:rsidR="00BA2D09">
        <w:t xml:space="preserve">  </w:t>
      </w:r>
      <w:r w:rsidR="00BA2D09" w:rsidRPr="002129CA">
        <w:t>WILLIAM KNIGHT deced .. to one years Rent; 2 Leveys; to finishing the crop &amp; carrying it to the Ware House; 2 Empty Hogsheads, Clks fee; Secretarys fee .-Expense £ 6..10..0.</w:t>
      </w:r>
      <w:r w:rsidR="00BA2D09">
        <w:t xml:space="preserve">  </w:t>
      </w:r>
      <w:r w:rsidR="00BA2D09" w:rsidRPr="002129CA">
        <w:t>At Court March 14, 1748 MARY KNIGHT Admx. of WILLIAM KNIGHT deced produced and made oath to the above Inventory of William Knight deced allowed and admitted to record. The Tobacco is valued at 12/6 p cts</w:t>
      </w:r>
      <w:r w:rsidR="00BA2D09">
        <w:t xml:space="preserve"> (Sparacio, Stafford County VA Will Book O, 1748-1767, p. 47)</w:t>
      </w:r>
    </w:p>
    <w:p w:rsidR="007D06A8" w:rsidRDefault="001470B7" w:rsidP="001470B7">
      <w:pPr>
        <w:pStyle w:val="NormalWeb"/>
        <w:spacing w:before="240" w:beforeAutospacing="0" w:after="240" w:afterAutospacing="0"/>
        <w:ind w:left="0" w:right="0"/>
      </w:pPr>
      <w:r>
        <w:rPr>
          <w:b/>
        </w:rPr>
        <w:t xml:space="preserve">1748 </w:t>
      </w:r>
      <w:r w:rsidR="00D32A60">
        <w:rPr>
          <w:b/>
        </w:rPr>
        <w:t xml:space="preserve">- </w:t>
      </w:r>
      <w:r>
        <w:rPr>
          <w:b/>
        </w:rPr>
        <w:t xml:space="preserve">Apr </w:t>
      </w:r>
      <w:r w:rsidRPr="0034270C">
        <w:rPr>
          <w:b/>
        </w:rPr>
        <w:t xml:space="preserve">12 </w:t>
      </w:r>
      <w:r>
        <w:t xml:space="preserve">– </w:t>
      </w:r>
      <w:r>
        <w:rPr>
          <w:b/>
          <w:u w:val="single"/>
        </w:rPr>
        <w:t>VA</w:t>
      </w:r>
      <w:r w:rsidR="00A43BA8">
        <w:rPr>
          <w:b/>
          <w:u w:val="single"/>
        </w:rPr>
        <w:t xml:space="preserve"> </w:t>
      </w:r>
      <w:r w:rsidR="00A43BA8" w:rsidRPr="00093FD5">
        <w:rPr>
          <w:b/>
          <w:u w:val="single"/>
        </w:rPr>
        <w:t>Su</w:t>
      </w:r>
      <w:r w:rsidR="00A43BA8">
        <w:rPr>
          <w:b/>
          <w:u w:val="single"/>
        </w:rPr>
        <w:t>rry/Sussex</w:t>
      </w:r>
      <w:r w:rsidRPr="00A43BA8">
        <w:rPr>
          <w:b/>
        </w:rPr>
        <w:t xml:space="preserve"> </w:t>
      </w:r>
      <w:r w:rsidR="00A43BA8" w:rsidRPr="00A43BA8">
        <w:rPr>
          <w:b/>
        </w:rPr>
        <w:t>–</w:t>
      </w:r>
      <w:r w:rsidRPr="00A43BA8">
        <w:rPr>
          <w:b/>
        </w:rPr>
        <w:t xml:space="preserve"> </w:t>
      </w:r>
      <w:r w:rsidR="00A43BA8" w:rsidRPr="00A43BA8">
        <w:rPr>
          <w:b/>
        </w:rPr>
        <w:t>Admin – John Knight, Jordan Knight &amp; Richard Knight</w:t>
      </w:r>
      <w:r w:rsidR="00A43BA8">
        <w:t xml:space="preserve"> - </w:t>
      </w:r>
      <w:r>
        <w:t xml:space="preserve">Albemarle Parish Vestry Meeting: Christopher Tatum </w:t>
      </w:r>
      <w:r w:rsidRPr="00A43BA8">
        <w:t>&amp; John Mason jr</w:t>
      </w:r>
      <w:r>
        <w:t xml:space="preserve"> Appointed Church Wardens for the year ensuing. </w:t>
      </w:r>
      <w:r>
        <w:br/>
        <w:t xml:space="preserve">*A Letter from Mr. Robert Jones junior setting forth the Misfortunes of a Certain </w:t>
      </w:r>
      <w:r w:rsidRPr="0034270C">
        <w:rPr>
          <w:b/>
        </w:rPr>
        <w:t>Jordan Knight</w:t>
      </w:r>
      <w:r>
        <w:t xml:space="preserve"> son of </w:t>
      </w:r>
      <w:r w:rsidRPr="0034270C">
        <w:rPr>
          <w:b/>
        </w:rPr>
        <w:t>John Knight</w:t>
      </w:r>
      <w:r>
        <w:t xml:space="preserve">, being read, it is ordered that the said Jordan be </w:t>
      </w:r>
      <w:r>
        <w:lastRenderedPageBreak/>
        <w:t xml:space="preserve">Exempt from paying his Parish Levies during his Continuance Under his Calamity. </w:t>
      </w:r>
      <w:r>
        <w:br/>
        <w:t xml:space="preserve">* Results of prev. ordered Processioning given including: Francis Eppe’s, Edward Eppes, James Cain, </w:t>
      </w:r>
      <w:r w:rsidRPr="0034270C">
        <w:rPr>
          <w:b/>
        </w:rPr>
        <w:t>Richard Knight</w:t>
      </w:r>
      <w:r>
        <w:t xml:space="preserve">, </w:t>
      </w:r>
      <w:r w:rsidRPr="00FF47D7">
        <w:rPr>
          <w:b/>
        </w:rPr>
        <w:t>Benj</w:t>
      </w:r>
      <w:r w:rsidR="00FF47D7" w:rsidRPr="00FF47D7">
        <w:rPr>
          <w:b/>
        </w:rPr>
        <w:t>amin</w:t>
      </w:r>
      <w:r w:rsidRPr="00FF47D7">
        <w:rPr>
          <w:b/>
        </w:rPr>
        <w:t xml:space="preserve"> Jordan</w:t>
      </w:r>
      <w:r>
        <w:t xml:space="preserve">, </w:t>
      </w:r>
      <w:r w:rsidRPr="0034270C">
        <w:rPr>
          <w:b/>
        </w:rPr>
        <w:t>John Knight</w:t>
      </w:r>
      <w:r>
        <w:t>, Col. Bland, John Bass, Samuel Bass. “In pursuance to an Order of Vestry held for the parish of Albemarle Aug 26 in the year of our Lord 1747 we the said James Cain &amp; Rob Farrington have seen every person’s Land procession’d within our precinct &amp; the land marks renew’d except a line between James Cain &amp; George Robinson which the said George Robinson refused to have procession’d the reason was the former lines are Cut down And the sd Robinson says the sd James Cain hath removed his Land mark. (APVB</w:t>
      </w:r>
      <w:r w:rsidR="003334F8">
        <w:t>, p. 35</w:t>
      </w:r>
      <w:r>
        <w:t>) “</w:t>
      </w:r>
      <w:r w:rsidRPr="0034270C">
        <w:rPr>
          <w:b/>
        </w:rPr>
        <w:t>Richard Knight</w:t>
      </w:r>
      <w:r>
        <w:t>’s land not precession’d because he wou’d not attend &amp; he alledg’d he never had done it.”  (APVB</w:t>
      </w:r>
      <w:r w:rsidR="003334F8">
        <w:t>, pp. 33-45</w:t>
      </w:r>
      <w:r>
        <w:t>)</w:t>
      </w:r>
    </w:p>
    <w:p w:rsidR="001470B7" w:rsidRDefault="003334F8" w:rsidP="001470B7">
      <w:pPr>
        <w:pStyle w:val="NormalWeb"/>
        <w:spacing w:before="240" w:beforeAutospacing="0" w:after="240" w:afterAutospacing="0"/>
        <w:ind w:left="0" w:right="0"/>
      </w:pPr>
      <w:r w:rsidRPr="003334F8">
        <w:rPr>
          <w:b/>
        </w:rPr>
        <w:t>Note</w:t>
      </w:r>
      <w:r>
        <w:t xml:space="preserve">: </w:t>
      </w:r>
      <w:r w:rsidR="001470B7">
        <w:t xml:space="preserve">The item about Jordan Knight makes it certain that he is well of taxable age, no doubt in his 20s. That would put his birth in the mid-1720s, and </w:t>
      </w:r>
      <w:r>
        <w:t xml:space="preserve">push </w:t>
      </w:r>
      <w:r w:rsidR="001470B7">
        <w:t xml:space="preserve">the birth of his father </w:t>
      </w:r>
      <w:r>
        <w:t xml:space="preserve">back to </w:t>
      </w:r>
      <w:r w:rsidR="001470B7">
        <w:t xml:space="preserve">the turn of the century, or thereabouts.  According to the Parish Register, </w:t>
      </w:r>
      <w:r>
        <w:t xml:space="preserve">John Knight’s </w:t>
      </w:r>
      <w:r w:rsidRPr="003334F8">
        <w:rPr>
          <w:i/>
        </w:rPr>
        <w:t>apparent</w:t>
      </w:r>
      <w:r w:rsidR="001470B7">
        <w:t xml:space="preserve"> first child</w:t>
      </w:r>
      <w:r>
        <w:t>, Peter,</w:t>
      </w:r>
      <w:r w:rsidR="001470B7">
        <w:t xml:space="preserve"> was baptized in 17</w:t>
      </w:r>
      <w:r>
        <w:t>40</w:t>
      </w:r>
      <w:r w:rsidR="001470B7">
        <w:t xml:space="preserve"> when he </w:t>
      </w:r>
      <w:r w:rsidR="00C5640A">
        <w:t xml:space="preserve">(John) </w:t>
      </w:r>
      <w:r w:rsidR="001470B7">
        <w:t>would have been at least 40.</w:t>
      </w:r>
      <w:r>
        <w:t xml:space="preserve"> However, seeing only 8 years later that he has a fully grown son indicates that Peter must have been a son of a second wife. </w:t>
      </w:r>
      <w:r w:rsidR="001470B7">
        <w:t xml:space="preserve"> One wonders, of course, what the “calamity” </w:t>
      </w:r>
      <w:r>
        <w:t xml:space="preserve">of Jordan Knight </w:t>
      </w:r>
      <w:r w:rsidR="001470B7">
        <w:t>was</w:t>
      </w:r>
      <w:r>
        <w:t xml:space="preserve"> and why it was presumed that it would continue for some time</w:t>
      </w:r>
      <w:r w:rsidR="001470B7">
        <w:t>. Did he go somewhere</w:t>
      </w:r>
      <w:r>
        <w:t xml:space="preserve"> (a letter had to be written about it)</w:t>
      </w:r>
      <w:r w:rsidR="001470B7">
        <w:t xml:space="preserve">, did something terrible happen, </w:t>
      </w:r>
      <w:r>
        <w:t>such as an injury</w:t>
      </w:r>
      <w:r w:rsidR="001470B7">
        <w:t xml:space="preserve">? </w:t>
      </w:r>
      <w:r>
        <w:t>That he was in a distant place seems likely, o</w:t>
      </w:r>
      <w:r w:rsidR="001470B7">
        <w:t>therwise, one would think that ev</w:t>
      </w:r>
      <w:r>
        <w:t>eryone would know the situation first hand.  We will probably never know.</w:t>
      </w:r>
    </w:p>
    <w:p w:rsidR="001470B7" w:rsidRDefault="001470B7" w:rsidP="001470B7">
      <w:pPr>
        <w:pStyle w:val="NormalWeb"/>
        <w:spacing w:before="240" w:beforeAutospacing="0" w:after="240" w:afterAutospacing="0"/>
        <w:ind w:left="0" w:right="0"/>
      </w:pPr>
      <w:r>
        <w:rPr>
          <w:b/>
        </w:rPr>
        <w:t xml:space="preserve">1748 </w:t>
      </w:r>
      <w:r w:rsidR="005054A0">
        <w:rPr>
          <w:b/>
        </w:rPr>
        <w:t xml:space="preserve">- </w:t>
      </w:r>
      <w:r>
        <w:rPr>
          <w:b/>
        </w:rPr>
        <w:t xml:space="preserve">Apr 27 – </w:t>
      </w:r>
      <w:r w:rsidRPr="008A166B">
        <w:rPr>
          <w:b/>
          <w:u w:val="single"/>
        </w:rPr>
        <w:t>VA</w:t>
      </w:r>
      <w:r w:rsidR="005054A0">
        <w:rPr>
          <w:b/>
          <w:u w:val="single"/>
        </w:rPr>
        <w:t xml:space="preserve"> </w:t>
      </w:r>
      <w:r w:rsidR="002E1B93">
        <w:rPr>
          <w:b/>
          <w:u w:val="single"/>
        </w:rPr>
        <w:t>Various Counties</w:t>
      </w:r>
      <w:r>
        <w:rPr>
          <w:b/>
        </w:rPr>
        <w:t xml:space="preserve"> </w:t>
      </w:r>
      <w:r w:rsidR="005054A0">
        <w:rPr>
          <w:b/>
        </w:rPr>
        <w:t>–</w:t>
      </w:r>
      <w:r>
        <w:rPr>
          <w:b/>
        </w:rPr>
        <w:t xml:space="preserve"> </w:t>
      </w:r>
      <w:r w:rsidR="005054A0">
        <w:rPr>
          <w:b/>
        </w:rPr>
        <w:t xml:space="preserve">Admin - </w:t>
      </w:r>
      <w:r>
        <w:rPr>
          <w:b/>
        </w:rPr>
        <w:t xml:space="preserve">Governor’s Council meeting – </w:t>
      </w:r>
      <w:r w:rsidRPr="00A6556C">
        <w:t>Petitions for land granted: Robert</w:t>
      </w:r>
      <w:r>
        <w:t xml:space="preserve"> Carter, John Stevenson and John Lee, 20,000 acs. in Lunenburg County on Mayo River, beginning below the Fork of the South fork, including both Branchs.; To </w:t>
      </w:r>
      <w:r w:rsidRPr="005054A0">
        <w:rPr>
          <w:b/>
        </w:rPr>
        <w:t>George Carrington</w:t>
      </w:r>
      <w:r>
        <w:t xml:space="preserve"> leave to include 1,950 acs. already patented to the said Carrington, and 170 acs. joining the same patented to </w:t>
      </w:r>
      <w:r w:rsidRPr="005054A0">
        <w:rPr>
          <w:b/>
        </w:rPr>
        <w:t>John Floyd</w:t>
      </w:r>
      <w:r>
        <w:t xml:space="preserve">, joing the same patented to </w:t>
      </w:r>
      <w:r w:rsidRPr="003334F8">
        <w:rPr>
          <w:b/>
        </w:rPr>
        <w:t>Orlando Hughes</w:t>
      </w:r>
      <w:r>
        <w:t xml:space="preserve"> in one patent; to </w:t>
      </w:r>
      <w:r w:rsidRPr="005054A0">
        <w:rPr>
          <w:b/>
        </w:rPr>
        <w:t>James Williams</w:t>
      </w:r>
      <w:r>
        <w:t xml:space="preserve"> 3000 acs lying on both sides of Wolf Trap Creek in Lunenburg, including the Branches of Juniper Creek and on both sides of Nances Road including an entry of 400 acs that the said Williams purchased of </w:t>
      </w:r>
      <w:r w:rsidRPr="005054A0">
        <w:rPr>
          <w:b/>
        </w:rPr>
        <w:t>Thomas Nance</w:t>
      </w:r>
      <w:r>
        <w:t xml:space="preserve">, the rights for which are in the hands of the surveyor.; To </w:t>
      </w:r>
      <w:r w:rsidRPr="005054A0">
        <w:rPr>
          <w:b/>
        </w:rPr>
        <w:t>John Hall, George Walton and James Johnson</w:t>
      </w:r>
      <w:r>
        <w:t>, 8,000 acs. in the counties of Lunenburg and Albemarle on the branc</w:t>
      </w:r>
      <w:r w:rsidR="005054A0">
        <w:t>h</w:t>
      </w:r>
      <w:r>
        <w:t xml:space="preserve">es of Falling River and James River; To </w:t>
      </w:r>
      <w:r w:rsidRPr="005054A0">
        <w:rPr>
          <w:b/>
        </w:rPr>
        <w:t>David Bell, Joseph Bell, Walter King &amp; Archibald Cary</w:t>
      </w:r>
      <w:r>
        <w:t xml:space="preserve"> 60,000 acs in Lunenburg beg. at the mouth of Peters Creek; To </w:t>
      </w:r>
      <w:r w:rsidRPr="005054A0">
        <w:rPr>
          <w:b/>
        </w:rPr>
        <w:t>Robert Walton and Tucker Woodson</w:t>
      </w:r>
      <w:r>
        <w:t xml:space="preserve"> 5000 acs in Lunenburg beg. on Randolphs line…</w:t>
      </w:r>
      <w:r w:rsidR="003334F8" w:rsidRPr="00A6556C">
        <w:t>Petitions for land granted:</w:t>
      </w:r>
      <w:r w:rsidR="003334F8">
        <w:t xml:space="preserve"> To </w:t>
      </w:r>
      <w:r w:rsidR="003334F8" w:rsidRPr="003334F8">
        <w:rPr>
          <w:b/>
        </w:rPr>
        <w:t>Jacob Warrick</w:t>
      </w:r>
      <w:r w:rsidR="003334F8">
        <w:t xml:space="preserve">, 1,000 acs in Surry on the south side of Nottoway River including his own plantation and joyning the lines of John Stephens, Jesse Gillam Thomas Pennington, </w:t>
      </w:r>
      <w:r w:rsidR="003334F8" w:rsidRPr="008114C6">
        <w:rPr>
          <w:b/>
        </w:rPr>
        <w:t>John Knight</w:t>
      </w:r>
      <w:r w:rsidR="003334F8">
        <w:t xml:space="preserve"> and John King. </w:t>
      </w:r>
      <w:r>
        <w:t>(Exec. Journals. VA, Vol. V, pp. 248-25</w:t>
      </w:r>
      <w:r w:rsidR="003334F8">
        <w:t>1</w:t>
      </w:r>
      <w:r>
        <w:t>)</w:t>
      </w:r>
      <w:r w:rsidR="002E1B93">
        <w:t xml:space="preserve">  </w:t>
      </w:r>
      <w:r w:rsidR="002E1B93" w:rsidRPr="002E1B93">
        <w:rPr>
          <w:b/>
        </w:rPr>
        <w:t>Note</w:t>
      </w:r>
      <w:r w:rsidR="002E1B93">
        <w:t>: The John Knight mentioned is in Surry/Sussex, NOT Lunenburg!</w:t>
      </w:r>
    </w:p>
    <w:p w:rsidR="001470B7" w:rsidRDefault="001470B7" w:rsidP="001470B7">
      <w:pPr>
        <w:pStyle w:val="NormalWeb"/>
        <w:spacing w:before="240" w:beforeAutospacing="0" w:after="240" w:afterAutospacing="0"/>
        <w:ind w:left="0" w:right="0"/>
      </w:pPr>
      <w:r>
        <w:rPr>
          <w:b/>
        </w:rPr>
        <w:t xml:space="preserve">1748 </w:t>
      </w:r>
      <w:r w:rsidR="00F033C0">
        <w:rPr>
          <w:b/>
        </w:rPr>
        <w:t xml:space="preserve">- </w:t>
      </w:r>
      <w:r>
        <w:rPr>
          <w:b/>
        </w:rPr>
        <w:t xml:space="preserve">Jun – </w:t>
      </w:r>
      <w:r>
        <w:rPr>
          <w:b/>
          <w:u w:val="single"/>
        </w:rPr>
        <w:t>VA</w:t>
      </w:r>
      <w:r w:rsidR="00F033C0">
        <w:rPr>
          <w:b/>
          <w:u w:val="single"/>
        </w:rPr>
        <w:t xml:space="preserve"> </w:t>
      </w:r>
      <w:r w:rsidR="00F033C0" w:rsidRPr="000F05BF">
        <w:rPr>
          <w:b/>
          <w:u w:val="single"/>
        </w:rPr>
        <w:t>Lunenburg</w:t>
      </w:r>
      <w:r w:rsidRPr="00424437">
        <w:rPr>
          <w:b/>
        </w:rPr>
        <w:t xml:space="preserve"> – </w:t>
      </w:r>
      <w:r w:rsidR="00F033C0" w:rsidRPr="00424437">
        <w:rPr>
          <w:b/>
        </w:rPr>
        <w:t>Admin – Tithables</w:t>
      </w:r>
      <w:r w:rsidR="00F033C0">
        <w:t xml:space="preserve"> – Selected </w:t>
      </w:r>
      <w:r w:rsidRPr="000F05BF">
        <w:t>List:</w:t>
      </w:r>
      <w:r w:rsidR="00F033C0">
        <w:t xml:space="preserve"> </w:t>
      </w:r>
      <w:r>
        <w:t>Robert Moore:2; Richard Stokes: 3: David Stokes:4; Young Stokes: 5;</w:t>
      </w:r>
      <w:r w:rsidRPr="00E8596F">
        <w:t xml:space="preserve"> </w:t>
      </w:r>
      <w:r w:rsidRPr="007E3471">
        <w:rPr>
          <w:b/>
        </w:rPr>
        <w:t>John Knight</w:t>
      </w:r>
      <w:r w:rsidRPr="00E8596F">
        <w:t>: 4; Edward Jordain: 1;Silvanus Stokes Jr and Sr.; James Coleman, Timothy Carter: 4; George Farrar: 16; Thomas Ferris:1; Joseph Ferris:1; Wm. Ferris, Chars. Ferris: 2; James Ferris:1;</w:t>
      </w:r>
      <w:r>
        <w:t xml:space="preserve"> John Clarke: 1; David Lee, John Lee:2; Thomas Watkins: 6;James Anderson, William Anderson: 2; George Moore: 1; Alexander Moore:1; Thomas Ferris: 1; </w:t>
      </w:r>
      <w:r>
        <w:lastRenderedPageBreak/>
        <w:t xml:space="preserve">Stephen Lewis: 1; Lt. James Anderson: 11; Joseph Ferris: 1; William Ferris, Charles Ferris: 2; James Ferris: 1; Ephraim Clark, Rydarus Clark: 2; Jonas Anderson: 1; Robert Jones and Thomas Jones: 2; Joseph Hollingsworth and John Hannah: 2; </w:t>
      </w:r>
      <w:r w:rsidRPr="000F05BF">
        <w:t xml:space="preserve"> (Landon Bell, p. 63</w:t>
      </w:r>
      <w:r>
        <w:t>, 68, 78, 80</w:t>
      </w:r>
      <w:r w:rsidRPr="000F05BF">
        <w:t>)</w:t>
      </w:r>
      <w:r>
        <w:t xml:space="preserve"> </w:t>
      </w:r>
      <w:r w:rsidR="002E1B93">
        <w:t xml:space="preserve"> </w:t>
      </w:r>
      <w:r w:rsidR="00F033C0" w:rsidRPr="00F033C0">
        <w:rPr>
          <w:b/>
        </w:rPr>
        <w:t>Note</w:t>
      </w:r>
      <w:r w:rsidR="00F033C0">
        <w:t xml:space="preserve">: </w:t>
      </w:r>
      <w:r>
        <w:t xml:space="preserve"> These lists show the name of the taxpayer to whom the tithes were chargeable, usually the head of a family together with the </w:t>
      </w:r>
      <w:r w:rsidRPr="00F033C0">
        <w:rPr>
          <w:i/>
        </w:rPr>
        <w:t>names</w:t>
      </w:r>
      <w:r>
        <w:t xml:space="preserve"> of male children old enough to be taxed and the names of other white persons charged as tithes such as overseers and indentured servants. The Act of Queen Anne, October, 1705 provided that: All male persons. </w:t>
      </w:r>
      <w:r w:rsidRPr="00F140C2">
        <w:rPr>
          <w:i/>
        </w:rPr>
        <w:t xml:space="preserve">of the age of sixteen </w:t>
      </w:r>
      <w:r w:rsidR="00D90FB2">
        <w:rPr>
          <w:i/>
        </w:rPr>
        <w:t xml:space="preserve"> </w:t>
      </w:r>
      <w:r w:rsidRPr="00F140C2">
        <w:rPr>
          <w:i/>
        </w:rPr>
        <w:t>years, and upwards</w:t>
      </w:r>
      <w:r>
        <w:t>, and all negro, mulatto, and Indian women of the age of sixteen years, and upwards, not being free, shall be, and are hereby declared to be tithable, or chargeable, for defraying the public, county, and parish charges…” This means that no white women were included in the numbers against each name, nor younger children under 16, but only slaves</w:t>
      </w:r>
      <w:r w:rsidR="00F033C0">
        <w:t xml:space="preserve"> given as numbers</w:t>
      </w:r>
      <w:r>
        <w:t xml:space="preserve">, and the names of male children over 16 were included. So, for John Knight, above, we see that in 1748, he had no male children 16 or older, </w:t>
      </w:r>
      <w:r w:rsidR="00D90FB2">
        <w:t>and he was charged for 4 slaves</w:t>
      </w:r>
      <w:r>
        <w:t xml:space="preserve">. </w:t>
      </w:r>
    </w:p>
    <w:p w:rsidR="001470B7" w:rsidRDefault="001470B7" w:rsidP="001470B7">
      <w:pPr>
        <w:pStyle w:val="NormalWeb"/>
        <w:spacing w:before="240" w:beforeAutospacing="0" w:after="240" w:afterAutospacing="0"/>
        <w:ind w:left="0" w:right="0"/>
      </w:pPr>
      <w:r>
        <w:rPr>
          <w:b/>
        </w:rPr>
        <w:t xml:space="preserve">1748 </w:t>
      </w:r>
      <w:r w:rsidR="00797F9E">
        <w:rPr>
          <w:b/>
        </w:rPr>
        <w:t xml:space="preserve">- </w:t>
      </w:r>
      <w:r>
        <w:rPr>
          <w:b/>
        </w:rPr>
        <w:t xml:space="preserve">Jun </w:t>
      </w:r>
      <w:r w:rsidRPr="000F05BF">
        <w:rPr>
          <w:b/>
        </w:rPr>
        <w:t xml:space="preserve">24 </w:t>
      </w:r>
      <w:r>
        <w:rPr>
          <w:b/>
        </w:rPr>
        <w:t xml:space="preserve">– </w:t>
      </w:r>
      <w:r w:rsidRPr="008533EE">
        <w:rPr>
          <w:b/>
          <w:u w:val="single"/>
        </w:rPr>
        <w:t>NC</w:t>
      </w:r>
      <w:r w:rsidR="00797F9E">
        <w:rPr>
          <w:b/>
          <w:u w:val="single"/>
        </w:rPr>
        <w:t xml:space="preserve"> </w:t>
      </w:r>
      <w:r w:rsidR="00797F9E" w:rsidRPr="008533EE">
        <w:rPr>
          <w:b/>
          <w:u w:val="single"/>
        </w:rPr>
        <w:t>Granville</w:t>
      </w:r>
      <w:r w:rsidRPr="00D90FB2">
        <w:rPr>
          <w:b/>
        </w:rPr>
        <w:t xml:space="preserve"> – </w:t>
      </w:r>
      <w:r w:rsidR="00797F9E" w:rsidRPr="00D90FB2">
        <w:rPr>
          <w:b/>
        </w:rPr>
        <w:t>Admin – John Knight</w:t>
      </w:r>
      <w:r w:rsidR="00797F9E">
        <w:t xml:space="preserve"> – Land p</w:t>
      </w:r>
      <w:r w:rsidRPr="008533EE">
        <w:t>atent</w:t>
      </w:r>
      <w:r w:rsidRPr="006D3D13">
        <w:t xml:space="preserve"> </w:t>
      </w:r>
      <w:r w:rsidR="00797F9E">
        <w:t xml:space="preserve">for </w:t>
      </w:r>
      <w:r w:rsidR="006C0150">
        <w:t>640 acres of</w:t>
      </w:r>
      <w:r w:rsidRPr="006D3D13">
        <w:t xml:space="preserve"> </w:t>
      </w:r>
      <w:r>
        <w:t>on both sides of Rocky</w:t>
      </w:r>
      <w:r w:rsidR="006C0150">
        <w:t xml:space="preserve"> Creek</w:t>
      </w:r>
      <w:r>
        <w:t xml:space="preserve"> </w:t>
      </w:r>
      <w:r w:rsidR="006C0150">
        <w:t>Adj. Gaverner Johnston’s.</w:t>
      </w:r>
      <w:r>
        <w:t xml:space="preserve"> (State Archives of North Carolina, Book: 11, p. 427, Grant no. 56, File no. 561</w:t>
      </w:r>
      <w:r w:rsidR="00AE501C">
        <w:t xml:space="preserve">, </w:t>
      </w:r>
      <w:r w:rsidR="00AE501C" w:rsidRPr="009F7F4A">
        <w:t>MARS: 12.14.66.556</w:t>
      </w:r>
      <w:r>
        <w:t xml:space="preserve">) </w:t>
      </w:r>
      <w:r w:rsidR="00D90FB2" w:rsidRPr="007D06A8">
        <w:rPr>
          <w:b/>
        </w:rPr>
        <w:t>Note</w:t>
      </w:r>
      <w:r w:rsidR="00D90FB2">
        <w:t xml:space="preserve">: </w:t>
      </w:r>
      <w:r w:rsidR="006C0150">
        <w:t>Now, I have read versions of this land patent in a number of places, and it is usually presented as saying “</w:t>
      </w:r>
      <w:r w:rsidR="006C0150" w:rsidRPr="007708EF">
        <w:rPr>
          <w:b/>
        </w:rPr>
        <w:t>John Knight,</w:t>
      </w:r>
      <w:r w:rsidR="006C0150" w:rsidRPr="006D3D13">
        <w:t xml:space="preserve"> Planter </w:t>
      </w:r>
      <w:r w:rsidR="006C0150" w:rsidRPr="008533EE">
        <w:rPr>
          <w:i/>
        </w:rPr>
        <w:t>of Granville Co</w:t>
      </w:r>
      <w:r w:rsidR="006C0150" w:rsidRPr="008533EE">
        <w:t>.</w:t>
      </w:r>
      <w:r w:rsidR="006C0150" w:rsidRPr="006D3D13">
        <w:t>, NC.</w:t>
      </w:r>
      <w:r w:rsidR="006C0150">
        <w:t xml:space="preserve">”. However, the patent does not actually say that as you can see in the image below. </w:t>
      </w:r>
      <w:r>
        <w:t xml:space="preserve"> And why would John Knight, who has apparently just </w:t>
      </w:r>
      <w:r w:rsidR="00D90FB2">
        <w:t xml:space="preserve">recently </w:t>
      </w:r>
      <w:r>
        <w:t>settled in Lunenburg, also acquire land in NC at the same time?</w:t>
      </w:r>
      <w:r w:rsidR="00D90FB2">
        <w:t xml:space="preserve">  Some have said that he moved temporarily to Granville NC, and then moved back to Lunenburg, but it will be seen from the tithe lists that he is not </w:t>
      </w:r>
      <w:r w:rsidR="00E169BF">
        <w:t xml:space="preserve">noted as </w:t>
      </w:r>
      <w:r w:rsidR="00D90FB2">
        <w:t xml:space="preserve">absent from there. </w:t>
      </w:r>
      <w:r w:rsidR="00E169BF">
        <w:t xml:space="preserve"> We know from later records that the Granville NC Knights are certainly connected to this family, but still, one wonders why John would be spreading his resources this way.  </w:t>
      </w:r>
      <w:r w:rsidR="002E1B93">
        <w:t>Is it possible that this John Knight of Granville is a grown son of John Knight of Lunenburg from a first wife?</w:t>
      </w:r>
    </w:p>
    <w:p w:rsidR="00AE501C" w:rsidRDefault="00AE501C" w:rsidP="001470B7">
      <w:pPr>
        <w:pStyle w:val="NormalWeb"/>
        <w:spacing w:before="240" w:beforeAutospacing="0" w:after="240" w:afterAutospacing="0"/>
        <w:ind w:left="0" w:right="0"/>
      </w:pPr>
      <w:r>
        <w:rPr>
          <w:noProof/>
        </w:rPr>
        <w:drawing>
          <wp:inline distT="0" distB="0" distL="0" distR="0" wp14:anchorId="28D1D773" wp14:editId="15431678">
            <wp:extent cx="5274310" cy="2386965"/>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BEBA8EAE-BF5A-486C-A8C5-ECC9F3942E4B}">
                          <a14:imgProps xmlns:a14="http://schemas.microsoft.com/office/drawing/2010/main">
                            <a14:imgLayer r:embed="rId55">
                              <a14:imgEffect>
                                <a14:brightnessContrast bright="20000"/>
                              </a14:imgEffect>
                            </a14:imgLayer>
                          </a14:imgProps>
                        </a:ext>
                      </a:extLst>
                    </a:blip>
                    <a:stretch>
                      <a:fillRect/>
                    </a:stretch>
                  </pic:blipFill>
                  <pic:spPr>
                    <a:xfrm>
                      <a:off x="0" y="0"/>
                      <a:ext cx="5274310" cy="2386965"/>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1748 </w:t>
      </w:r>
      <w:r w:rsidR="00E169BF">
        <w:rPr>
          <w:b/>
        </w:rPr>
        <w:t xml:space="preserve">- </w:t>
      </w:r>
      <w:r>
        <w:rPr>
          <w:b/>
        </w:rPr>
        <w:t xml:space="preserve">Jul 25 – </w:t>
      </w:r>
      <w:r w:rsidRPr="00F140C2">
        <w:rPr>
          <w:b/>
          <w:u w:val="single"/>
        </w:rPr>
        <w:t>NC</w:t>
      </w:r>
      <w:r w:rsidR="00E169BF">
        <w:rPr>
          <w:b/>
          <w:u w:val="single"/>
        </w:rPr>
        <w:t xml:space="preserve"> </w:t>
      </w:r>
      <w:r w:rsidR="00E169BF" w:rsidRPr="007708EF">
        <w:rPr>
          <w:b/>
          <w:u w:val="single"/>
        </w:rPr>
        <w:t>Northampton</w:t>
      </w:r>
      <w:r w:rsidRPr="00E169BF">
        <w:rPr>
          <w:b/>
        </w:rPr>
        <w:t xml:space="preserve"> - Will </w:t>
      </w:r>
      <w:r w:rsidR="00E169BF" w:rsidRPr="00E169BF">
        <w:rPr>
          <w:b/>
        </w:rPr>
        <w:t>-</w:t>
      </w:r>
      <w:r w:rsidRPr="00E169BF">
        <w:rPr>
          <w:b/>
        </w:rPr>
        <w:t xml:space="preserve"> </w:t>
      </w:r>
      <w:r w:rsidRPr="007708EF">
        <w:rPr>
          <w:b/>
        </w:rPr>
        <w:t>Edward Bass</w:t>
      </w:r>
      <w:r w:rsidRPr="003939A4">
        <w:t xml:space="preserve"> </w:t>
      </w:r>
      <w:r w:rsidR="00E169BF">
        <w:t xml:space="preserve">- </w:t>
      </w:r>
      <w:r w:rsidRPr="003939A4">
        <w:t xml:space="preserve"> </w:t>
      </w:r>
      <w:r>
        <w:t xml:space="preserve">Sons: </w:t>
      </w:r>
      <w:r w:rsidR="00E169BF">
        <w:t xml:space="preserve">* </w:t>
      </w:r>
      <w:r w:rsidRPr="00C4577B">
        <w:rPr>
          <w:b/>
        </w:rPr>
        <w:t>Benjamin</w:t>
      </w:r>
      <w:r>
        <w:t xml:space="preserve"> </w:t>
      </w:r>
      <w:r w:rsidR="00E169BF">
        <w:t xml:space="preserve">Bass: </w:t>
      </w:r>
      <w:r>
        <w:t xml:space="preserve">plantation on Quarter Swamp, </w:t>
      </w:r>
      <w:r w:rsidR="00E169BF">
        <w:br/>
        <w:t xml:space="preserve"> * </w:t>
      </w:r>
      <w:r w:rsidRPr="00C4577B">
        <w:rPr>
          <w:b/>
        </w:rPr>
        <w:t>Joseph</w:t>
      </w:r>
      <w:r w:rsidR="00E169BF">
        <w:rPr>
          <w:b/>
        </w:rPr>
        <w:t xml:space="preserve"> Bass: </w:t>
      </w:r>
      <w:r>
        <w:t xml:space="preserve">50 acres of land and orchard, </w:t>
      </w:r>
      <w:r w:rsidR="00E169BF">
        <w:br/>
        <w:t xml:space="preserve"> * </w:t>
      </w:r>
      <w:r w:rsidRPr="00C4577B">
        <w:rPr>
          <w:b/>
        </w:rPr>
        <w:t>Sampson</w:t>
      </w:r>
      <w:r w:rsidR="00E169BF">
        <w:rPr>
          <w:b/>
        </w:rPr>
        <w:t xml:space="preserve"> Bass: </w:t>
      </w:r>
      <w:r>
        <w:t xml:space="preserve">50 acres land on Quarter Swamp, </w:t>
      </w:r>
      <w:r w:rsidR="00E169BF">
        <w:br/>
        <w:t xml:space="preserve"> * </w:t>
      </w:r>
      <w:r w:rsidRPr="00C4577B">
        <w:rPr>
          <w:b/>
        </w:rPr>
        <w:t>Edward</w:t>
      </w:r>
      <w:r w:rsidR="00E169BF" w:rsidRPr="00E169BF">
        <w:rPr>
          <w:b/>
        </w:rPr>
        <w:t xml:space="preserve"> Bass</w:t>
      </w:r>
      <w:r w:rsidR="00E169BF">
        <w:t xml:space="preserve">: </w:t>
      </w:r>
      <w:r>
        <w:t xml:space="preserve">50 acres of land, </w:t>
      </w:r>
      <w:r w:rsidR="00E169BF">
        <w:br/>
        <w:t xml:space="preserve"> *</w:t>
      </w:r>
      <w:r w:rsidR="00E169BF" w:rsidRPr="00E169BF">
        <w:rPr>
          <w:b/>
        </w:rPr>
        <w:t xml:space="preserve"> </w:t>
      </w:r>
      <w:r w:rsidRPr="00E169BF">
        <w:rPr>
          <w:b/>
        </w:rPr>
        <w:t xml:space="preserve">James </w:t>
      </w:r>
      <w:r w:rsidR="00E169BF" w:rsidRPr="00E169BF">
        <w:rPr>
          <w:b/>
        </w:rPr>
        <w:t>Bass</w:t>
      </w:r>
      <w:r w:rsidR="00E169BF" w:rsidRPr="00E169BF">
        <w:t xml:space="preserve">: </w:t>
      </w:r>
      <w:r>
        <w:t xml:space="preserve">50 acres of land, </w:t>
      </w:r>
      <w:r w:rsidR="00E169BF">
        <w:br/>
      </w:r>
      <w:r w:rsidR="00E169BF">
        <w:lastRenderedPageBreak/>
        <w:t xml:space="preserve"> * </w:t>
      </w:r>
      <w:r w:rsidRPr="00C4577B">
        <w:rPr>
          <w:b/>
        </w:rPr>
        <w:t>Reuben</w:t>
      </w:r>
      <w:r w:rsidRPr="00E169BF">
        <w:rPr>
          <w:b/>
        </w:rPr>
        <w:t xml:space="preserve"> </w:t>
      </w:r>
      <w:r w:rsidR="00E169BF" w:rsidRPr="00E169BF">
        <w:rPr>
          <w:b/>
        </w:rPr>
        <w:t>Bass</w:t>
      </w:r>
      <w:r w:rsidR="00E169BF">
        <w:t xml:space="preserve">: </w:t>
      </w:r>
      <w:r>
        <w:t xml:space="preserve">“my mannor plantation”, </w:t>
      </w:r>
      <w:r w:rsidR="00E169BF">
        <w:br/>
        <w:t xml:space="preserve"> * </w:t>
      </w:r>
      <w:r w:rsidRPr="00E169BF">
        <w:rPr>
          <w:b/>
        </w:rPr>
        <w:t>Grandson:</w:t>
      </w:r>
      <w:r>
        <w:t xml:space="preserve"> </w:t>
      </w:r>
      <w:r w:rsidRPr="00C4577B">
        <w:rPr>
          <w:b/>
        </w:rPr>
        <w:t>Elijah Bass</w:t>
      </w:r>
      <w:r>
        <w:t xml:space="preserve">.  </w:t>
      </w:r>
      <w:r w:rsidR="00E169BF">
        <w:br/>
        <w:t xml:space="preserve"> * </w:t>
      </w:r>
      <w:r>
        <w:t xml:space="preserve">Daughters: </w:t>
      </w:r>
      <w:r w:rsidRPr="00C4577B">
        <w:rPr>
          <w:b/>
        </w:rPr>
        <w:t>Katherine Anderson</w:t>
      </w:r>
      <w:r>
        <w:t xml:space="preserve">, </w:t>
      </w:r>
      <w:r w:rsidRPr="00C4577B">
        <w:rPr>
          <w:b/>
        </w:rPr>
        <w:t>Dina Bass</w:t>
      </w:r>
      <w:r>
        <w:t xml:space="preserve">, </w:t>
      </w:r>
      <w:r w:rsidRPr="00C4577B">
        <w:rPr>
          <w:b/>
        </w:rPr>
        <w:t>Kiziah Bass</w:t>
      </w:r>
      <w:r>
        <w:t xml:space="preserve">, </w:t>
      </w:r>
      <w:r w:rsidRPr="00C4577B">
        <w:rPr>
          <w:b/>
        </w:rPr>
        <w:t>Mary Bass</w:t>
      </w:r>
      <w:r>
        <w:t xml:space="preserve">.  </w:t>
      </w:r>
      <w:r w:rsidR="00E169BF">
        <w:br/>
        <w:t xml:space="preserve"> * </w:t>
      </w:r>
      <w:r>
        <w:t xml:space="preserve">Wife: </w:t>
      </w:r>
      <w:r w:rsidRPr="00C4577B">
        <w:rPr>
          <w:b/>
        </w:rPr>
        <w:t>Lovewell Bass</w:t>
      </w:r>
      <w:r>
        <w:t xml:space="preserve">. </w:t>
      </w:r>
      <w:r w:rsidR="00E169BF">
        <w:br/>
        <w:t xml:space="preserve"> * </w:t>
      </w:r>
      <w:r>
        <w:t xml:space="preserve">Executor </w:t>
      </w:r>
      <w:r w:rsidRPr="00C4577B">
        <w:rPr>
          <w:b/>
        </w:rPr>
        <w:t>Benjamin Bass</w:t>
      </w:r>
      <w:r>
        <w:t xml:space="preserve"> (son). Witnesses: </w:t>
      </w:r>
      <w:r w:rsidRPr="00C4577B">
        <w:rPr>
          <w:b/>
        </w:rPr>
        <w:t>William Bass</w:t>
      </w:r>
      <w:r>
        <w:t>, Dinah Bass, John Sutton. Clerk of the Court</w:t>
      </w:r>
      <w:r w:rsidR="00E169BF">
        <w:t xml:space="preserve">: </w:t>
      </w:r>
      <w:r>
        <w:t xml:space="preserve"> I. Edwards. </w:t>
      </w:r>
      <w:r w:rsidR="00E169BF">
        <w:t xml:space="preserve">August Court, 1750 </w:t>
      </w:r>
      <w:r>
        <w:t>(Grimes 1910, p. 22)</w:t>
      </w:r>
    </w:p>
    <w:p w:rsidR="0099196A" w:rsidRDefault="0099196A" w:rsidP="0099196A">
      <w:pPr>
        <w:pStyle w:val="NormalWeb"/>
        <w:spacing w:before="240" w:after="240"/>
        <w:ind w:left="0"/>
      </w:pPr>
      <w:r w:rsidRPr="0099196A">
        <w:rPr>
          <w:b/>
        </w:rPr>
        <w:t xml:space="preserve">1748 – Aug 20 – </w:t>
      </w:r>
      <w:r w:rsidRPr="0099196A">
        <w:rPr>
          <w:b/>
          <w:u w:val="single"/>
        </w:rPr>
        <w:t>VA Goochland</w:t>
      </w:r>
      <w:r w:rsidRPr="0099196A">
        <w:rPr>
          <w:b/>
        </w:rPr>
        <w:t xml:space="preserve"> – Admin – Joseph Woodson</w:t>
      </w:r>
      <w:r>
        <w:t>: 63 acres on Green Creek. (Land Office Patents No. 26, 1747-1748 (v.1 &amp; 2 p.1-730), p. 571 (Reel 24). Library of Virginia.)</w:t>
      </w:r>
    </w:p>
    <w:p w:rsidR="001470B7" w:rsidRDefault="001470B7" w:rsidP="001470B7">
      <w:pPr>
        <w:pStyle w:val="NormalWeb"/>
        <w:spacing w:before="240" w:beforeAutospacing="0" w:after="240" w:afterAutospacing="0"/>
        <w:ind w:left="0" w:right="0"/>
      </w:pPr>
      <w:r w:rsidRPr="00F96244">
        <w:rPr>
          <w:b/>
        </w:rPr>
        <w:t xml:space="preserve">1748 </w:t>
      </w:r>
      <w:r w:rsidR="00F033C0">
        <w:rPr>
          <w:b/>
        </w:rPr>
        <w:t xml:space="preserve">- </w:t>
      </w:r>
      <w:r w:rsidRPr="00F96244">
        <w:rPr>
          <w:b/>
        </w:rPr>
        <w:t>Dec 11</w:t>
      </w:r>
      <w:r>
        <w:t xml:space="preserve"> </w:t>
      </w:r>
      <w:r w:rsidR="00F033C0">
        <w:t>–</w:t>
      </w:r>
      <w:r>
        <w:t xml:space="preserve"> </w:t>
      </w:r>
      <w:r>
        <w:rPr>
          <w:b/>
          <w:u w:val="single"/>
        </w:rPr>
        <w:t>VA</w:t>
      </w:r>
      <w:r w:rsidR="00F033C0">
        <w:rPr>
          <w:b/>
          <w:u w:val="single"/>
        </w:rPr>
        <w:t xml:space="preserve"> </w:t>
      </w:r>
      <w:r w:rsidR="00F033C0" w:rsidRPr="005F192E">
        <w:rPr>
          <w:b/>
          <w:u w:val="single"/>
        </w:rPr>
        <w:t>Surry/Sussex</w:t>
      </w:r>
      <w:r w:rsidRPr="00F033C0">
        <w:rPr>
          <w:b/>
        </w:rPr>
        <w:t xml:space="preserve"> – </w:t>
      </w:r>
      <w:r w:rsidR="00F033C0" w:rsidRPr="00F033C0">
        <w:rPr>
          <w:b/>
        </w:rPr>
        <w:t>Admin – William Knight</w:t>
      </w:r>
      <w:r w:rsidR="00F033C0">
        <w:t xml:space="preserve"> - </w:t>
      </w:r>
      <w:r w:rsidR="00E169BF">
        <w:t>&amp;</w:t>
      </w:r>
      <w:r>
        <w:t>William Johnson, Martha Johnson sps to William son of Cornelius and Eliza Lofting</w:t>
      </w:r>
      <w:r w:rsidR="00E169BF">
        <w:t>, Albemarle Parish</w:t>
      </w:r>
      <w:r>
        <w:t>. (Richards 1958, p. 104)</w:t>
      </w:r>
    </w:p>
    <w:p w:rsidR="001470B7" w:rsidRDefault="001470B7" w:rsidP="001470B7">
      <w:pPr>
        <w:pStyle w:val="NormalWeb"/>
        <w:spacing w:before="240" w:beforeAutospacing="0" w:after="240" w:afterAutospacing="0"/>
        <w:ind w:left="0" w:right="0"/>
      </w:pPr>
      <w:r w:rsidRPr="009C1C61">
        <w:rPr>
          <w:b/>
        </w:rPr>
        <w:t xml:space="preserve">1749 </w:t>
      </w:r>
      <w:r w:rsidR="00AE501C">
        <w:rPr>
          <w:b/>
        </w:rPr>
        <w:t>–</w:t>
      </w:r>
      <w:r w:rsidR="00E169BF">
        <w:rPr>
          <w:b/>
        </w:rPr>
        <w:t xml:space="preserve"> </w:t>
      </w:r>
      <w:r w:rsidRPr="009C1C61">
        <w:rPr>
          <w:b/>
        </w:rPr>
        <w:t>Mar</w:t>
      </w:r>
      <w:r w:rsidR="00AE501C">
        <w:rPr>
          <w:b/>
        </w:rPr>
        <w:t xml:space="preserve"> 25</w:t>
      </w:r>
      <w:r w:rsidRPr="009C1C61">
        <w:rPr>
          <w:b/>
        </w:rPr>
        <w:t xml:space="preserve"> – </w:t>
      </w:r>
      <w:r w:rsidRPr="009C1C61">
        <w:rPr>
          <w:b/>
          <w:u w:val="single"/>
        </w:rPr>
        <w:t>NC</w:t>
      </w:r>
      <w:r w:rsidR="00E169BF">
        <w:rPr>
          <w:b/>
          <w:u w:val="single"/>
        </w:rPr>
        <w:t xml:space="preserve"> </w:t>
      </w:r>
      <w:r w:rsidR="00E169BF" w:rsidRPr="009C1C61">
        <w:rPr>
          <w:b/>
          <w:u w:val="single"/>
        </w:rPr>
        <w:t>Edgecombe</w:t>
      </w:r>
      <w:r w:rsidRPr="00E169BF">
        <w:rPr>
          <w:b/>
        </w:rPr>
        <w:t xml:space="preserve"> – </w:t>
      </w:r>
      <w:r w:rsidR="00E169BF" w:rsidRPr="00E169BF">
        <w:rPr>
          <w:b/>
        </w:rPr>
        <w:t xml:space="preserve">Admin - </w:t>
      </w:r>
      <w:r w:rsidRPr="00E169BF">
        <w:rPr>
          <w:b/>
        </w:rPr>
        <w:t>John Knight</w:t>
      </w:r>
      <w:r>
        <w:t xml:space="preserve"> </w:t>
      </w:r>
      <w:r w:rsidR="00E169BF">
        <w:t>- L</w:t>
      </w:r>
      <w:r>
        <w:t>and patent for 183 acres. (State Archives of North Carolina, Book 11, p. 215, Grant no. 87, File 1367</w:t>
      </w:r>
      <w:r w:rsidR="00AE501C">
        <w:t xml:space="preserve">, </w:t>
      </w:r>
      <w:r w:rsidR="00AE501C" w:rsidRPr="009F7F4A">
        <w:t>MARS: 12.14.59.1376</w:t>
      </w:r>
      <w:r>
        <w:t>.)</w:t>
      </w:r>
    </w:p>
    <w:p w:rsidR="00AE501C" w:rsidRDefault="00AE501C" w:rsidP="001470B7">
      <w:pPr>
        <w:pStyle w:val="NormalWeb"/>
        <w:spacing w:before="240" w:beforeAutospacing="0" w:after="240" w:afterAutospacing="0"/>
        <w:ind w:left="0" w:right="0"/>
      </w:pPr>
      <w:r>
        <w:rPr>
          <w:noProof/>
        </w:rPr>
        <w:drawing>
          <wp:inline distT="0" distB="0" distL="0" distR="0" wp14:anchorId="49C1BC34" wp14:editId="285E0317">
            <wp:extent cx="5274310" cy="290322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BEBA8EAE-BF5A-486C-A8C5-ECC9F3942E4B}">
                          <a14:imgProps xmlns:a14="http://schemas.microsoft.com/office/drawing/2010/main">
                            <a14:imgLayer r:embed="rId57">
                              <a14:imgEffect>
                                <a14:brightnessContrast bright="20000" contrast="20000"/>
                              </a14:imgEffect>
                            </a14:imgLayer>
                          </a14:imgProps>
                        </a:ext>
                      </a:extLst>
                    </a:blip>
                    <a:stretch>
                      <a:fillRect/>
                    </a:stretch>
                  </pic:blipFill>
                  <pic:spPr>
                    <a:xfrm>
                      <a:off x="0" y="0"/>
                      <a:ext cx="5274310" cy="2903220"/>
                    </a:xfrm>
                    <a:prstGeom prst="rect">
                      <a:avLst/>
                    </a:prstGeom>
                  </pic:spPr>
                </pic:pic>
              </a:graphicData>
            </a:graphic>
          </wp:inline>
        </w:drawing>
      </w:r>
    </w:p>
    <w:p w:rsidR="008E7CED" w:rsidRDefault="008E7CED" w:rsidP="006A64D4">
      <w:pPr>
        <w:pStyle w:val="NormalWeb"/>
        <w:spacing w:before="240" w:after="240"/>
        <w:ind w:left="0"/>
      </w:pPr>
      <w:r w:rsidRPr="009C1C61">
        <w:rPr>
          <w:b/>
        </w:rPr>
        <w:t xml:space="preserve">1749 </w:t>
      </w:r>
      <w:r>
        <w:rPr>
          <w:b/>
        </w:rPr>
        <w:t xml:space="preserve">– </w:t>
      </w:r>
      <w:r w:rsidRPr="009C1C61">
        <w:rPr>
          <w:b/>
        </w:rPr>
        <w:t>Mar</w:t>
      </w:r>
      <w:r>
        <w:rPr>
          <w:b/>
        </w:rPr>
        <w:t xml:space="preserve"> 25</w:t>
      </w:r>
      <w:r w:rsidRPr="009C1C61">
        <w:rPr>
          <w:b/>
        </w:rPr>
        <w:t xml:space="preserve"> – </w:t>
      </w:r>
      <w:r w:rsidRPr="009C1C61">
        <w:rPr>
          <w:b/>
          <w:u w:val="single"/>
        </w:rPr>
        <w:t>NC</w:t>
      </w:r>
      <w:r>
        <w:rPr>
          <w:b/>
          <w:u w:val="single"/>
        </w:rPr>
        <w:t xml:space="preserve"> Chowan</w:t>
      </w:r>
      <w:r w:rsidRPr="00E169BF">
        <w:rPr>
          <w:b/>
        </w:rPr>
        <w:t xml:space="preserve"> – Admin - </w:t>
      </w:r>
      <w:r>
        <w:rPr>
          <w:b/>
        </w:rPr>
        <w:t>Robert</w:t>
      </w:r>
      <w:r w:rsidRPr="00E169BF">
        <w:rPr>
          <w:b/>
        </w:rPr>
        <w:t xml:space="preserve"> Knight</w:t>
      </w:r>
      <w:r>
        <w:t xml:space="preserve"> - Land patent for 133 acres</w:t>
      </w:r>
      <w:r w:rsidR="006A64D4">
        <w:t xml:space="preserve"> beg. at a pine at the side of a Swamp … (State Archives of NC, Book: 11 pg: 102, Grant no.: 10, File no.: 1061, MARS: 12.14.46.1037)</w:t>
      </w:r>
    </w:p>
    <w:p w:rsidR="006A64D4" w:rsidRDefault="006A64D4" w:rsidP="006A64D4">
      <w:pPr>
        <w:pStyle w:val="NormalWeb"/>
        <w:spacing w:before="240" w:after="240"/>
        <w:ind w:left="0"/>
      </w:pPr>
      <w:r>
        <w:rPr>
          <w:noProof/>
        </w:rPr>
        <w:lastRenderedPageBreak/>
        <w:drawing>
          <wp:inline distT="0" distB="0" distL="0" distR="0" wp14:anchorId="39A947EC" wp14:editId="2E38F5E9">
            <wp:extent cx="5274310" cy="2464113"/>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BEBA8EAE-BF5A-486C-A8C5-ECC9F3942E4B}">
                          <a14:imgProps xmlns:a14="http://schemas.microsoft.com/office/drawing/2010/main">
                            <a14:imgLayer r:embed="rId59">
                              <a14:imgEffect>
                                <a14:brightnessContrast bright="20000"/>
                              </a14:imgEffect>
                            </a14:imgLayer>
                          </a14:imgProps>
                        </a:ext>
                      </a:extLst>
                    </a:blip>
                    <a:stretch>
                      <a:fillRect/>
                    </a:stretch>
                  </pic:blipFill>
                  <pic:spPr>
                    <a:xfrm>
                      <a:off x="0" y="0"/>
                      <a:ext cx="5274310" cy="2464113"/>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1749 </w:t>
      </w:r>
      <w:r w:rsidR="00E169BF">
        <w:rPr>
          <w:b/>
        </w:rPr>
        <w:t xml:space="preserve">- </w:t>
      </w:r>
      <w:r>
        <w:rPr>
          <w:b/>
        </w:rPr>
        <w:t xml:space="preserve">Apr 1 </w:t>
      </w:r>
      <w:r>
        <w:t xml:space="preserve">– </w:t>
      </w:r>
      <w:r w:rsidRPr="001773B6">
        <w:rPr>
          <w:b/>
          <w:u w:val="single"/>
        </w:rPr>
        <w:t>VA</w:t>
      </w:r>
      <w:r w:rsidR="00E169BF">
        <w:rPr>
          <w:b/>
          <w:u w:val="single"/>
        </w:rPr>
        <w:t xml:space="preserve"> </w:t>
      </w:r>
      <w:r w:rsidR="00E169BF" w:rsidRPr="001773B6">
        <w:rPr>
          <w:b/>
          <w:u w:val="single"/>
        </w:rPr>
        <w:t>Goochland</w:t>
      </w:r>
      <w:r w:rsidRPr="00E169BF">
        <w:rPr>
          <w:b/>
        </w:rPr>
        <w:t xml:space="preserve"> – </w:t>
      </w:r>
      <w:r w:rsidR="00E169BF" w:rsidRPr="00E169BF">
        <w:rPr>
          <w:b/>
        </w:rPr>
        <w:t xml:space="preserve">Admin - </w:t>
      </w:r>
      <w:r w:rsidRPr="00E169BF">
        <w:rPr>
          <w:b/>
        </w:rPr>
        <w:t>William Walker</w:t>
      </w:r>
      <w:r>
        <w:t xml:space="preserve"> </w:t>
      </w:r>
      <w:r w:rsidR="00E169BF">
        <w:t xml:space="preserve">– Land </w:t>
      </w:r>
      <w:r>
        <w:t>patent for 130 acs on N side of Appamatoox Riv at his own c. land formerly Robert Hancock’s on John Patterson to Edward Davidson’s corner in John Nelson’s line. (VA. Gen. Soc. Qrtly. Vol. 30, No. 2, p. 139)</w:t>
      </w:r>
    </w:p>
    <w:p w:rsidR="001470B7" w:rsidRDefault="001470B7" w:rsidP="001470B7">
      <w:pPr>
        <w:pStyle w:val="NormalWeb"/>
        <w:spacing w:before="240" w:beforeAutospacing="0" w:after="240" w:afterAutospacing="0"/>
        <w:ind w:left="0" w:right="0"/>
      </w:pPr>
      <w:r>
        <w:rPr>
          <w:b/>
        </w:rPr>
        <w:t xml:space="preserve">1749 </w:t>
      </w:r>
      <w:r w:rsidR="00E169BF">
        <w:rPr>
          <w:b/>
        </w:rPr>
        <w:t xml:space="preserve">- </w:t>
      </w:r>
      <w:r>
        <w:rPr>
          <w:b/>
        </w:rPr>
        <w:t xml:space="preserve">Apr 1 </w:t>
      </w:r>
      <w:r>
        <w:t xml:space="preserve">– </w:t>
      </w:r>
      <w:r w:rsidRPr="001773B6">
        <w:rPr>
          <w:b/>
          <w:u w:val="single"/>
        </w:rPr>
        <w:t>VA</w:t>
      </w:r>
      <w:r w:rsidR="00E169BF">
        <w:rPr>
          <w:b/>
          <w:u w:val="single"/>
        </w:rPr>
        <w:t xml:space="preserve"> Louisa</w:t>
      </w:r>
      <w:r w:rsidRPr="00E169BF">
        <w:rPr>
          <w:b/>
        </w:rPr>
        <w:t xml:space="preserve"> – </w:t>
      </w:r>
      <w:r w:rsidR="00E169BF" w:rsidRPr="00E169BF">
        <w:rPr>
          <w:b/>
        </w:rPr>
        <w:t xml:space="preserve">Admin - </w:t>
      </w:r>
      <w:r w:rsidRPr="00E169BF">
        <w:rPr>
          <w:b/>
        </w:rPr>
        <w:t>Joseph Philips</w:t>
      </w:r>
      <w:r w:rsidR="00E169BF">
        <w:t xml:space="preserve"> - Land</w:t>
      </w:r>
      <w:r>
        <w:t xml:space="preserve"> patent for 300 acs. at Richard Meadows, in the line of William Owens, in Henry Bunch. (VA. Gen. Soc. Qrtly. Vol. 30, No. 2, p. 140)</w:t>
      </w:r>
    </w:p>
    <w:p w:rsidR="00892C6C" w:rsidRDefault="00892C6C" w:rsidP="00892C6C">
      <w:pPr>
        <w:pStyle w:val="NormalWeb"/>
        <w:spacing w:before="240" w:after="240"/>
        <w:ind w:left="0"/>
      </w:pPr>
      <w:r w:rsidRPr="00892C6C">
        <w:rPr>
          <w:b/>
        </w:rPr>
        <w:t xml:space="preserve">1749 – May 24 – </w:t>
      </w:r>
      <w:r w:rsidRPr="00892C6C">
        <w:rPr>
          <w:b/>
          <w:u w:val="single"/>
        </w:rPr>
        <w:t>NC Chowan</w:t>
      </w:r>
      <w:r w:rsidRPr="00892C6C">
        <w:rPr>
          <w:b/>
        </w:rPr>
        <w:t xml:space="preserve"> – Will – Ann Hunter</w:t>
      </w:r>
      <w:r>
        <w:t xml:space="preserve">  - Sons and Executors: William Hunter and Edward Arnal. Daughters: Judith Bland, Ann Winborn, </w:t>
      </w:r>
      <w:r w:rsidRPr="00892C6C">
        <w:rPr>
          <w:b/>
        </w:rPr>
        <w:t>Hester Knight</w:t>
      </w:r>
      <w:r>
        <w:t>, Alice Arnal. Witnesses: Sary Osborn, Wm. Hunter, John Parker, Joseph Parker. Clerk of the Court: James Craven. (Grimes, p. 12)</w:t>
      </w:r>
    </w:p>
    <w:p w:rsidR="001470B7" w:rsidRDefault="001470B7" w:rsidP="001470B7">
      <w:pPr>
        <w:pStyle w:val="NormalWeb"/>
        <w:spacing w:before="240" w:beforeAutospacing="0" w:after="240" w:afterAutospacing="0"/>
        <w:ind w:left="0" w:right="0"/>
      </w:pPr>
      <w:r>
        <w:rPr>
          <w:b/>
        </w:rPr>
        <w:t xml:space="preserve">1749 </w:t>
      </w:r>
      <w:r w:rsidR="00E169BF">
        <w:rPr>
          <w:b/>
        </w:rPr>
        <w:t xml:space="preserve">- </w:t>
      </w:r>
      <w:r>
        <w:rPr>
          <w:b/>
        </w:rPr>
        <w:t xml:space="preserve">Jun 1 – </w:t>
      </w:r>
      <w:r w:rsidRPr="00F140C2">
        <w:rPr>
          <w:b/>
          <w:u w:val="single"/>
        </w:rPr>
        <w:t>NC</w:t>
      </w:r>
      <w:r w:rsidR="00E169BF">
        <w:rPr>
          <w:b/>
          <w:u w:val="single"/>
        </w:rPr>
        <w:t xml:space="preserve"> </w:t>
      </w:r>
      <w:r w:rsidR="00E169BF" w:rsidRPr="005D022E">
        <w:rPr>
          <w:b/>
          <w:u w:val="single"/>
        </w:rPr>
        <w:t>Edgecombe</w:t>
      </w:r>
      <w:r>
        <w:rPr>
          <w:b/>
        </w:rPr>
        <w:t xml:space="preserve"> </w:t>
      </w:r>
      <w:r w:rsidR="00E169BF">
        <w:rPr>
          <w:b/>
        </w:rPr>
        <w:t>– Admin</w:t>
      </w:r>
      <w:r w:rsidR="00E169BF" w:rsidRPr="00727AEA">
        <w:rPr>
          <w:b/>
        </w:rPr>
        <w:t xml:space="preserve"> -</w:t>
      </w:r>
      <w:r w:rsidRPr="00727AEA">
        <w:rPr>
          <w:b/>
        </w:rPr>
        <w:t xml:space="preserve"> Gabriel Homes</w:t>
      </w:r>
      <w:r w:rsidRPr="0081750F">
        <w:t xml:space="preserve"> </w:t>
      </w:r>
      <w:r w:rsidR="00E169BF">
        <w:t>- O</w:t>
      </w:r>
      <w:r w:rsidRPr="0081750F">
        <w:t>f</w:t>
      </w:r>
      <w:r w:rsidRPr="005D022E">
        <w:t xml:space="preserve"> New Hanover Co</w:t>
      </w:r>
      <w:r w:rsidRPr="0081750F">
        <w:t>.</w:t>
      </w:r>
      <w:r>
        <w:t xml:space="preserve"> NC</w:t>
      </w:r>
      <w:r w:rsidRPr="0081750F">
        <w:t xml:space="preserve">, to </w:t>
      </w:r>
      <w:r w:rsidRPr="0081750F">
        <w:rPr>
          <w:b/>
        </w:rPr>
        <w:t>Robert Knight</w:t>
      </w:r>
      <w:r w:rsidRPr="0081750F">
        <w:t xml:space="preserve"> of </w:t>
      </w:r>
      <w:r w:rsidRPr="005D022E">
        <w:t>Edgecombe County NC</w:t>
      </w:r>
      <w:r w:rsidRPr="0081750F">
        <w:t>. … 150 acres on the north side of Swift creek, joinin</w:t>
      </w:r>
      <w:r>
        <w:t>g</w:t>
      </w:r>
      <w:r w:rsidRPr="0081750F">
        <w:t xml:space="preserve"> the creek all houses, orchards, gardens etc. part of a patent to </w:t>
      </w:r>
      <w:r w:rsidRPr="001165E9">
        <w:rPr>
          <w:b/>
        </w:rPr>
        <w:t xml:space="preserve">William Spier </w:t>
      </w:r>
      <w:r w:rsidRPr="0081750F">
        <w:t xml:space="preserve">25 Sept. 1741. Wit: Hardy Homes, </w:t>
      </w:r>
      <w:r w:rsidRPr="0081750F">
        <w:rPr>
          <w:b/>
        </w:rPr>
        <w:t>John Knight</w:t>
      </w:r>
      <w:r w:rsidRPr="0081750F">
        <w:t xml:space="preserve">. Reg. </w:t>
      </w:r>
      <w:r w:rsidRPr="007708EF">
        <w:t>Edge. Co.</w:t>
      </w:r>
      <w:r w:rsidRPr="0081750F">
        <w:t xml:space="preserve"> Feb. Ct. 1749 B. Wynnes C. Cl. </w:t>
      </w:r>
      <w:r>
        <w:t>(p. 113 Hofmann 1732-1758)</w:t>
      </w:r>
    </w:p>
    <w:p w:rsidR="001470B7" w:rsidRDefault="001470B7" w:rsidP="001470B7">
      <w:pPr>
        <w:pStyle w:val="NormalWeb"/>
        <w:spacing w:before="240" w:beforeAutospacing="0" w:after="240" w:afterAutospacing="0"/>
        <w:ind w:left="0" w:right="0"/>
      </w:pPr>
      <w:r>
        <w:rPr>
          <w:b/>
        </w:rPr>
        <w:t xml:space="preserve">1749 </w:t>
      </w:r>
      <w:r w:rsidR="00F033C0">
        <w:rPr>
          <w:b/>
        </w:rPr>
        <w:t xml:space="preserve">- </w:t>
      </w:r>
      <w:r>
        <w:rPr>
          <w:b/>
        </w:rPr>
        <w:t xml:space="preserve">Jun 10 </w:t>
      </w:r>
      <w:r w:rsidR="00F033C0">
        <w:rPr>
          <w:b/>
        </w:rPr>
        <w:t>–</w:t>
      </w:r>
      <w:r>
        <w:t xml:space="preserve"> </w:t>
      </w:r>
      <w:r>
        <w:rPr>
          <w:b/>
          <w:u w:val="single"/>
        </w:rPr>
        <w:t>VA</w:t>
      </w:r>
      <w:r w:rsidR="00F033C0">
        <w:rPr>
          <w:b/>
          <w:u w:val="single"/>
        </w:rPr>
        <w:t xml:space="preserve"> </w:t>
      </w:r>
      <w:r w:rsidR="00F033C0" w:rsidRPr="000F05BF">
        <w:rPr>
          <w:b/>
          <w:u w:val="single"/>
        </w:rPr>
        <w:t>Lunenburg</w:t>
      </w:r>
      <w:r w:rsidRPr="00F033C0">
        <w:rPr>
          <w:b/>
        </w:rPr>
        <w:t xml:space="preserve"> – </w:t>
      </w:r>
      <w:r w:rsidR="00F033C0" w:rsidRPr="00F033C0">
        <w:rPr>
          <w:b/>
        </w:rPr>
        <w:t xml:space="preserve">Admin - </w:t>
      </w:r>
      <w:r w:rsidRPr="00F033C0">
        <w:rPr>
          <w:b/>
        </w:rPr>
        <w:t>List of Tith</w:t>
      </w:r>
      <w:r w:rsidR="00F033C0" w:rsidRPr="00F033C0">
        <w:rPr>
          <w:b/>
        </w:rPr>
        <w:t>ables</w:t>
      </w:r>
      <w:r w:rsidR="00F033C0">
        <w:t xml:space="preserve"> – Selected:</w:t>
      </w:r>
      <w:r w:rsidRPr="000F05BF">
        <w:t xml:space="preserve"> </w:t>
      </w:r>
      <w:r>
        <w:t>Widow Lee and John Lee: 1; James Ferris: 1; Joseph Ferris: 1; William Ferris and Charles Ferris: 2; Thomas Ferris: 1; George Moore: 1; James Anderson and William Anderson: 4; James Watkins: 1; Joseph Hollingsworth, Thomas Hollingsworth, John Hannah: 3; John Anderson: 1; Jonas Anderson: 1; Ephraim Clark, Henry Clark: 2; Reyderus Clark:1;  William Clark: 1; William Walker, Thomas Walker, James Walker: 3; William Johnson: 1; Robert Moore: 1;</w:t>
      </w:r>
      <w:r w:rsidRPr="000F05BF">
        <w:rPr>
          <w:b/>
        </w:rPr>
        <w:t xml:space="preserve">John </w:t>
      </w:r>
      <w:r w:rsidR="00F033C0">
        <w:rPr>
          <w:b/>
        </w:rPr>
        <w:t>Knight (</w:t>
      </w:r>
      <w:r>
        <w:rPr>
          <w:b/>
        </w:rPr>
        <w:t>N</w:t>
      </w:r>
      <w:r w:rsidRPr="000F05BF">
        <w:rPr>
          <w:b/>
        </w:rPr>
        <w:t>ight</w:t>
      </w:r>
      <w:r w:rsidR="00F033C0">
        <w:rPr>
          <w:b/>
        </w:rPr>
        <w:t>)</w:t>
      </w:r>
      <w:r w:rsidRPr="000F05BF">
        <w:t xml:space="preserve">: 4; </w:t>
      </w:r>
      <w:r>
        <w:t xml:space="preserve">Richard Stokes: 3; Sylvanus Stokes, Young Stokes: 5; Sylvanus Stokes JR, David Stokes, Sylvanus Stokes: 3; Edward Jordan: 2; Tandy Walker: 4; Timothy Carter, Samuel Carter: 2; James Coleman, Pinkethman Hawkins: 4; Hugh Moore, John Moore, Joseph Moore, Alexander Moore, Robert Moore: 1 ea.; </w:t>
      </w:r>
      <w:r w:rsidRPr="000F05BF">
        <w:t>(Landon Bell, p.</w:t>
      </w:r>
      <w:r>
        <w:t>105</w:t>
      </w:r>
      <w:r w:rsidRPr="000F05BF">
        <w:t>)</w:t>
      </w:r>
      <w:r>
        <w:t xml:space="preserve"> </w:t>
      </w:r>
      <w:r w:rsidRPr="00F940F1">
        <w:rPr>
          <w:b/>
        </w:rPr>
        <w:t>Note:</w:t>
      </w:r>
      <w:r>
        <w:t xml:space="preserve"> John Knight still has no male children 16 or older.</w:t>
      </w:r>
      <w:r w:rsidR="00BD69D2">
        <w:t xml:space="preserve"> </w:t>
      </w:r>
      <w:r w:rsidR="00BD69D2" w:rsidRPr="00BD69D2">
        <w:rPr>
          <w:b/>
        </w:rPr>
        <w:t>Note</w:t>
      </w:r>
      <w:r w:rsidR="00BD69D2">
        <w:t xml:space="preserve">: John Knight still has no son 16 or over. </w:t>
      </w:r>
    </w:p>
    <w:p w:rsidR="001470B7" w:rsidRDefault="001470B7" w:rsidP="001470B7">
      <w:pPr>
        <w:pStyle w:val="NormalWeb"/>
        <w:spacing w:before="240" w:beforeAutospacing="0" w:after="240" w:afterAutospacing="0"/>
        <w:ind w:left="0" w:right="0"/>
      </w:pPr>
      <w:r>
        <w:rPr>
          <w:b/>
        </w:rPr>
        <w:lastRenderedPageBreak/>
        <w:t xml:space="preserve">1749 </w:t>
      </w:r>
      <w:r w:rsidR="00BD69D2">
        <w:rPr>
          <w:b/>
        </w:rPr>
        <w:t xml:space="preserve">- </w:t>
      </w:r>
      <w:r>
        <w:rPr>
          <w:b/>
        </w:rPr>
        <w:t>Jun 12 –</w:t>
      </w:r>
      <w:r>
        <w:t xml:space="preserve"> </w:t>
      </w:r>
      <w:r w:rsidR="00F033C0" w:rsidRPr="00F033C0">
        <w:rPr>
          <w:b/>
          <w:u w:val="single"/>
        </w:rPr>
        <w:t>VA Stafford</w:t>
      </w:r>
      <w:r w:rsidR="00F033C0" w:rsidRPr="008816B6">
        <w:rPr>
          <w:b/>
        </w:rPr>
        <w:t xml:space="preserve"> – Mar - Nicholas Bennet &amp; Elizabeth Knight </w:t>
      </w:r>
      <w:r w:rsidR="008816B6">
        <w:rPr>
          <w:b/>
        </w:rPr>
        <w:t xml:space="preserve">- </w:t>
      </w:r>
      <w:r w:rsidR="00F033C0" w:rsidRPr="008816B6">
        <w:t>Overwharton Parish.</w:t>
      </w:r>
      <w:r w:rsidR="008816B6">
        <w:t xml:space="preserve"> </w:t>
      </w:r>
      <w:r w:rsidR="00F033C0" w:rsidRPr="008816B6">
        <w:t>(King 1961, p. 66)</w:t>
      </w:r>
      <w:r w:rsidR="00BD69D2">
        <w:t xml:space="preserve">  </w:t>
      </w:r>
      <w:r w:rsidR="00BD69D2" w:rsidRPr="00A20785">
        <w:rPr>
          <w:b/>
        </w:rPr>
        <w:t>Note</w:t>
      </w:r>
      <w:r w:rsidR="00BD69D2">
        <w:t xml:space="preserve">: It’s hard to say who this Elizabeth Knight belongs to.  If we take 18 as an average age for marriage, she would be born c. 1731. Available possible parents would be: Ephraim Knight &amp; wife Elizabeth whose known sons are Ephraim and John. The only problem there is that they removed to Spotsylvania.  The only other option as far as I can see would be Christopher Knight and his spec. wife, Elizabeth, parents of Mary Ann and William </w:t>
      </w:r>
      <w:r w:rsidR="00A20785">
        <w:t>(</w:t>
      </w:r>
      <w:r w:rsidR="00BD69D2">
        <w:t>supra</w:t>
      </w:r>
      <w:r w:rsidR="00A20785">
        <w:t>)</w:t>
      </w:r>
      <w:r w:rsidR="007D06A8">
        <w:t xml:space="preserve"> though I’ve already speculated that Christopher has died</w:t>
      </w:r>
      <w:r w:rsidR="00BD69D2">
        <w:t xml:space="preserve">. </w:t>
      </w:r>
      <w:r w:rsidR="00A20785">
        <w:t xml:space="preserve">They were still in Overwharton Parish as late as 1746, and probably beyond. She may have been a daughter of Christopher’s by a first wife. That would solve a number of problems. </w:t>
      </w:r>
      <w:r w:rsidR="001804C1">
        <w:t xml:space="preserve">Finally, I have no clue about this Nicholas Bennett. </w:t>
      </w:r>
    </w:p>
    <w:p w:rsidR="001470B7" w:rsidRDefault="001470B7" w:rsidP="001470B7">
      <w:pPr>
        <w:pStyle w:val="NormalWeb"/>
        <w:spacing w:before="240" w:beforeAutospacing="0" w:after="240" w:afterAutospacing="0"/>
        <w:ind w:left="0" w:right="0"/>
      </w:pPr>
      <w:r w:rsidRPr="00042F06">
        <w:rPr>
          <w:b/>
        </w:rPr>
        <w:t xml:space="preserve">1749 </w:t>
      </w:r>
      <w:r w:rsidR="00E20362">
        <w:rPr>
          <w:b/>
        </w:rPr>
        <w:t xml:space="preserve">- </w:t>
      </w:r>
      <w:r w:rsidRPr="00042F06">
        <w:rPr>
          <w:b/>
        </w:rPr>
        <w:t xml:space="preserve">Jun 20 </w:t>
      </w:r>
      <w:r>
        <w:t xml:space="preserve">– </w:t>
      </w:r>
      <w:r w:rsidRPr="00042F06">
        <w:rPr>
          <w:b/>
          <w:u w:val="single"/>
        </w:rPr>
        <w:t>VA</w:t>
      </w:r>
      <w:r w:rsidR="00E20362">
        <w:rPr>
          <w:b/>
          <w:u w:val="single"/>
        </w:rPr>
        <w:t xml:space="preserve"> </w:t>
      </w:r>
      <w:r w:rsidR="00E20362" w:rsidRPr="00042F06">
        <w:rPr>
          <w:b/>
          <w:u w:val="single"/>
        </w:rPr>
        <w:t>Nansemond</w:t>
      </w:r>
      <w:r w:rsidRPr="008816B6">
        <w:rPr>
          <w:b/>
        </w:rPr>
        <w:t xml:space="preserve"> – </w:t>
      </w:r>
      <w:r w:rsidR="00E20362" w:rsidRPr="008816B6">
        <w:rPr>
          <w:b/>
        </w:rPr>
        <w:t xml:space="preserve">Admin - </w:t>
      </w:r>
      <w:r w:rsidRPr="00042F06">
        <w:rPr>
          <w:b/>
        </w:rPr>
        <w:t>James Knight</w:t>
      </w:r>
      <w:r>
        <w:t xml:space="preserve"> </w:t>
      </w:r>
      <w:r w:rsidR="00E20362">
        <w:t xml:space="preserve">– Land </w:t>
      </w:r>
      <w:r>
        <w:t xml:space="preserve">patent for 247  acs. on N side </w:t>
      </w:r>
      <w:r w:rsidRPr="007D06A8">
        <w:t>Oropeak</w:t>
      </w:r>
      <w:r>
        <w:t xml:space="preserve"> Sw, in the sd, James Knight’s line, on the land of Thomas Ellis, deceased, on the land of William Trevethan, on the land of John Riddick, and Thomas Bord, on Edward Arnolds land. (VA. Gen. Soc.</w:t>
      </w:r>
      <w:r w:rsidR="00E20362">
        <w:t xml:space="preserve"> Qrtly. Vol. 30, No. 2, p. 145)</w:t>
      </w:r>
    </w:p>
    <w:p w:rsidR="001470B7" w:rsidRDefault="001470B7" w:rsidP="001470B7">
      <w:pPr>
        <w:pStyle w:val="NormalWeb"/>
        <w:spacing w:before="240" w:beforeAutospacing="0" w:after="240" w:afterAutospacing="0"/>
        <w:ind w:left="0" w:right="0"/>
      </w:pPr>
      <w:r>
        <w:rPr>
          <w:b/>
        </w:rPr>
        <w:t xml:space="preserve">1749 </w:t>
      </w:r>
      <w:r w:rsidR="001804C1">
        <w:rPr>
          <w:b/>
        </w:rPr>
        <w:t xml:space="preserve">- </w:t>
      </w:r>
      <w:r>
        <w:rPr>
          <w:b/>
        </w:rPr>
        <w:t xml:space="preserve">Jun 20 </w:t>
      </w:r>
      <w:r>
        <w:t xml:space="preserve">– </w:t>
      </w:r>
      <w:r w:rsidRPr="001773B6">
        <w:rPr>
          <w:b/>
          <w:u w:val="single"/>
        </w:rPr>
        <w:t>VA</w:t>
      </w:r>
      <w:r w:rsidR="001804C1">
        <w:rPr>
          <w:b/>
          <w:u w:val="single"/>
        </w:rPr>
        <w:t xml:space="preserve"> </w:t>
      </w:r>
      <w:r w:rsidR="001804C1" w:rsidRPr="001773B6">
        <w:rPr>
          <w:b/>
          <w:u w:val="single"/>
        </w:rPr>
        <w:t>Amelia</w:t>
      </w:r>
      <w:r w:rsidRPr="001804C1">
        <w:rPr>
          <w:b/>
        </w:rPr>
        <w:t xml:space="preserve"> – </w:t>
      </w:r>
      <w:r w:rsidR="001804C1" w:rsidRPr="001804C1">
        <w:rPr>
          <w:b/>
        </w:rPr>
        <w:t xml:space="preserve">Admin - </w:t>
      </w:r>
      <w:r w:rsidRPr="001804C1">
        <w:rPr>
          <w:b/>
        </w:rPr>
        <w:t>James Wimbish</w:t>
      </w:r>
      <w:r w:rsidR="001804C1">
        <w:t xml:space="preserve"> – Land patent for</w:t>
      </w:r>
      <w:r>
        <w:t xml:space="preserve"> 1010 acs. on S side of the S fork of Buffalo Riv. at Bigger’s cnr. to Anderson’s cnr. to George Davis’s Cnr. to Archtacon’s line and Arbuckle’s lines, to Thackston’s cnr. in a br of Codee’s Cr. (VA. Gen. Soc. Qrtly. Vol. 30, No. 2, p. 145)</w:t>
      </w:r>
    </w:p>
    <w:p w:rsidR="001470B7" w:rsidRDefault="001470B7" w:rsidP="001470B7">
      <w:pPr>
        <w:pStyle w:val="NormalWeb"/>
        <w:spacing w:before="240" w:beforeAutospacing="0" w:after="240" w:afterAutospacing="0"/>
        <w:ind w:left="0" w:right="0"/>
      </w:pPr>
      <w:r>
        <w:rPr>
          <w:b/>
        </w:rPr>
        <w:t xml:space="preserve">1749 </w:t>
      </w:r>
      <w:r w:rsidR="001804C1">
        <w:rPr>
          <w:b/>
        </w:rPr>
        <w:t xml:space="preserve">- </w:t>
      </w:r>
      <w:r>
        <w:rPr>
          <w:b/>
        </w:rPr>
        <w:t xml:space="preserve">Aug </w:t>
      </w:r>
      <w:r w:rsidRPr="00020C74">
        <w:rPr>
          <w:b/>
        </w:rPr>
        <w:t xml:space="preserve">5 </w:t>
      </w:r>
      <w:r>
        <w:rPr>
          <w:b/>
        </w:rPr>
        <w:t xml:space="preserve">– </w:t>
      </w:r>
      <w:r w:rsidRPr="00F140C2">
        <w:rPr>
          <w:b/>
          <w:u w:val="single"/>
        </w:rPr>
        <w:t>NC</w:t>
      </w:r>
      <w:r w:rsidR="001804C1">
        <w:rPr>
          <w:b/>
          <w:u w:val="single"/>
        </w:rPr>
        <w:t xml:space="preserve"> </w:t>
      </w:r>
      <w:r w:rsidR="001804C1" w:rsidRPr="00F140C2">
        <w:rPr>
          <w:b/>
          <w:u w:val="single"/>
        </w:rPr>
        <w:t>Bertie</w:t>
      </w:r>
      <w:r w:rsidRPr="001804C1">
        <w:rPr>
          <w:b/>
        </w:rPr>
        <w:t xml:space="preserve"> – </w:t>
      </w:r>
      <w:r w:rsidR="001804C1" w:rsidRPr="001804C1">
        <w:rPr>
          <w:b/>
        </w:rPr>
        <w:t xml:space="preserve">Admin - </w:t>
      </w:r>
      <w:r w:rsidRPr="00020C74">
        <w:rPr>
          <w:b/>
        </w:rPr>
        <w:t>William Knight</w:t>
      </w:r>
      <w:r>
        <w:t xml:space="preserve"> </w:t>
      </w:r>
      <w:r w:rsidR="001804C1">
        <w:t xml:space="preserve">– Sells </w:t>
      </w:r>
      <w:r>
        <w:t xml:space="preserve">to William Barber 5 pds. </w:t>
      </w:r>
      <w:r w:rsidR="001804C1">
        <w:t>f</w:t>
      </w:r>
      <w:r>
        <w:t xml:space="preserve">or 140 acs. </w:t>
      </w:r>
      <w:r w:rsidR="001804C1">
        <w:t>o</w:t>
      </w:r>
      <w:r>
        <w:t xml:space="preserve">n NS Poticasy Creek adj. Leonard Lanston, Israel </w:t>
      </w:r>
      <w:r w:rsidRPr="00BC7285">
        <w:t>Johnson</w:t>
      </w:r>
      <w:r>
        <w:t>, Bell</w:t>
      </w:r>
      <w:r w:rsidR="001804C1">
        <w:t>’</w:t>
      </w:r>
      <w:r>
        <w:t xml:space="preserve">s Branch, Henry Coplin, ____ Bakers line. Wit: John Brown, John Benton. Aug. Court 1749. </w:t>
      </w:r>
      <w:r w:rsidRPr="00F140C2">
        <w:t>Bertie Co. NC</w:t>
      </w:r>
      <w:r>
        <w:t xml:space="preserve"> (</w:t>
      </w:r>
      <w:r w:rsidR="001804C1">
        <w:t xml:space="preserve">Bell, </w:t>
      </w:r>
      <w:r>
        <w:t>p. 201)</w:t>
      </w:r>
    </w:p>
    <w:p w:rsidR="001470B7" w:rsidRDefault="001470B7" w:rsidP="001470B7">
      <w:pPr>
        <w:pStyle w:val="NormalWeb"/>
        <w:spacing w:before="240" w:beforeAutospacing="0" w:after="240" w:afterAutospacing="0"/>
        <w:ind w:left="0" w:right="0"/>
      </w:pPr>
      <w:r>
        <w:rPr>
          <w:b/>
        </w:rPr>
        <w:t xml:space="preserve">1749 </w:t>
      </w:r>
      <w:r w:rsidR="001804C1">
        <w:rPr>
          <w:b/>
        </w:rPr>
        <w:t xml:space="preserve">- </w:t>
      </w:r>
      <w:r>
        <w:rPr>
          <w:b/>
        </w:rPr>
        <w:t xml:space="preserve">Sep 5 – </w:t>
      </w:r>
      <w:r w:rsidRPr="009C1C61">
        <w:rPr>
          <w:b/>
          <w:u w:val="single"/>
        </w:rPr>
        <w:t>VA</w:t>
      </w:r>
      <w:r w:rsidR="001804C1">
        <w:rPr>
          <w:b/>
          <w:u w:val="single"/>
        </w:rPr>
        <w:t xml:space="preserve"> </w:t>
      </w:r>
      <w:r w:rsidR="001804C1" w:rsidRPr="009C1C61">
        <w:rPr>
          <w:b/>
          <w:u w:val="single"/>
        </w:rPr>
        <w:t>Lunenburg</w:t>
      </w:r>
      <w:r w:rsidRPr="001804C1">
        <w:rPr>
          <w:b/>
        </w:rPr>
        <w:t xml:space="preserve"> – </w:t>
      </w:r>
      <w:r w:rsidR="001804C1" w:rsidRPr="001804C1">
        <w:rPr>
          <w:b/>
        </w:rPr>
        <w:t xml:space="preserve">Admin - </w:t>
      </w:r>
      <w:r w:rsidRPr="001804C1">
        <w:rPr>
          <w:b/>
        </w:rPr>
        <w:t>Joseph Collins</w:t>
      </w:r>
      <w:r w:rsidRPr="009C1C61">
        <w:t xml:space="preserve"> </w:t>
      </w:r>
      <w:r w:rsidR="001804C1">
        <w:t xml:space="preserve">– Land </w:t>
      </w:r>
      <w:r w:rsidRPr="009C1C61">
        <w:t>patent for 250 acs on both sides of the N fork of Panther Cr, on E side of the Cr, just below the falls, on Richard Kennon’s.</w:t>
      </w:r>
      <w:r>
        <w:rPr>
          <w:b/>
        </w:rPr>
        <w:t xml:space="preserve"> </w:t>
      </w:r>
      <w:r>
        <w:t>(VA. Gen. Soc. Qrtly. Vol. 30, No. 2, p. 147)</w:t>
      </w:r>
    </w:p>
    <w:p w:rsidR="001470B7" w:rsidRDefault="001470B7" w:rsidP="001470B7">
      <w:pPr>
        <w:pStyle w:val="NormalWeb"/>
        <w:spacing w:before="240" w:beforeAutospacing="0" w:after="240" w:afterAutospacing="0"/>
        <w:ind w:left="0" w:right="0"/>
      </w:pPr>
      <w:r>
        <w:rPr>
          <w:b/>
        </w:rPr>
        <w:t xml:space="preserve">1749 </w:t>
      </w:r>
      <w:r w:rsidR="001804C1">
        <w:rPr>
          <w:b/>
        </w:rPr>
        <w:t xml:space="preserve">- </w:t>
      </w:r>
      <w:r>
        <w:rPr>
          <w:b/>
        </w:rPr>
        <w:t>Sep 5 –</w:t>
      </w:r>
      <w:r>
        <w:t xml:space="preserve"> </w:t>
      </w:r>
      <w:r w:rsidRPr="009C1C61">
        <w:rPr>
          <w:b/>
          <w:u w:val="single"/>
        </w:rPr>
        <w:t>VA</w:t>
      </w:r>
      <w:r w:rsidR="001804C1">
        <w:rPr>
          <w:b/>
          <w:u w:val="single"/>
        </w:rPr>
        <w:t xml:space="preserve"> Lunenburg</w:t>
      </w:r>
      <w:r w:rsidRPr="001804C1">
        <w:rPr>
          <w:b/>
        </w:rPr>
        <w:t xml:space="preserve"> – </w:t>
      </w:r>
      <w:r w:rsidR="001804C1" w:rsidRPr="001804C1">
        <w:rPr>
          <w:b/>
        </w:rPr>
        <w:t xml:space="preserve">Admin - </w:t>
      </w:r>
      <w:r w:rsidRPr="001804C1">
        <w:rPr>
          <w:b/>
        </w:rPr>
        <w:t>David Stokes</w:t>
      </w:r>
      <w:r>
        <w:t xml:space="preserve"> </w:t>
      </w:r>
      <w:r w:rsidR="001804C1">
        <w:t xml:space="preserve">– Land </w:t>
      </w:r>
      <w:r>
        <w:t>patent for 400 acs on one of the br of Grassy Cr. (VA. Gen. Soc. Qrtly. Vol. 30, No. 2, p. 148)</w:t>
      </w:r>
    </w:p>
    <w:p w:rsidR="001470B7" w:rsidRDefault="001470B7" w:rsidP="001470B7">
      <w:pPr>
        <w:pStyle w:val="NormalWeb"/>
        <w:spacing w:before="240" w:beforeAutospacing="0" w:after="240" w:afterAutospacing="0"/>
        <w:ind w:left="0" w:right="0"/>
      </w:pPr>
      <w:r>
        <w:rPr>
          <w:b/>
        </w:rPr>
        <w:t xml:space="preserve">1749 </w:t>
      </w:r>
      <w:r w:rsidR="001804C1">
        <w:rPr>
          <w:b/>
        </w:rPr>
        <w:t xml:space="preserve">- </w:t>
      </w:r>
      <w:r>
        <w:rPr>
          <w:b/>
        </w:rPr>
        <w:t xml:space="preserve">Sep 5 </w:t>
      </w:r>
      <w:r>
        <w:t xml:space="preserve">– </w:t>
      </w:r>
      <w:r w:rsidRPr="007331A8">
        <w:rPr>
          <w:b/>
          <w:u w:val="single"/>
        </w:rPr>
        <w:t>VA</w:t>
      </w:r>
      <w:r w:rsidR="001804C1">
        <w:rPr>
          <w:b/>
          <w:u w:val="single"/>
        </w:rPr>
        <w:t xml:space="preserve"> Goochland</w:t>
      </w:r>
      <w:r w:rsidRPr="001804C1">
        <w:rPr>
          <w:b/>
        </w:rPr>
        <w:t xml:space="preserve"> – </w:t>
      </w:r>
      <w:r w:rsidR="001804C1" w:rsidRPr="001804C1">
        <w:rPr>
          <w:b/>
        </w:rPr>
        <w:t xml:space="preserve">Admin - </w:t>
      </w:r>
      <w:r w:rsidRPr="001804C1">
        <w:rPr>
          <w:b/>
        </w:rPr>
        <w:t>William Amos</w:t>
      </w:r>
      <w:r>
        <w:t xml:space="preserve"> </w:t>
      </w:r>
      <w:r w:rsidR="001804C1">
        <w:t xml:space="preserve">– Land </w:t>
      </w:r>
      <w:r>
        <w:t>patent for 400 acs on Litty Byrd, of Ca</w:t>
      </w:r>
      <w:r w:rsidR="001804C1">
        <w:t>pt.</w:t>
      </w:r>
      <w:r>
        <w:t xml:space="preserve"> Thomas Massie’s land. (VA. Gen. Soc. Qrtly. Vol. 30, No. 2, p. 149)</w:t>
      </w:r>
    </w:p>
    <w:p w:rsidR="001470B7" w:rsidRDefault="001470B7" w:rsidP="001470B7">
      <w:pPr>
        <w:pStyle w:val="NormalWeb"/>
        <w:spacing w:before="240" w:beforeAutospacing="0" w:after="240" w:afterAutospacing="0"/>
        <w:ind w:left="0" w:right="0"/>
      </w:pPr>
      <w:r w:rsidRPr="00A424DD">
        <w:rPr>
          <w:b/>
        </w:rPr>
        <w:t xml:space="preserve">1749 </w:t>
      </w:r>
      <w:r w:rsidR="008816B6">
        <w:rPr>
          <w:b/>
        </w:rPr>
        <w:t xml:space="preserve">- </w:t>
      </w:r>
      <w:r w:rsidRPr="00A424DD">
        <w:rPr>
          <w:b/>
        </w:rPr>
        <w:t>Sep 21</w:t>
      </w:r>
      <w:r>
        <w:t xml:space="preserve"> </w:t>
      </w:r>
      <w:r w:rsidR="008816B6">
        <w:t>–</w:t>
      </w:r>
      <w:r>
        <w:rPr>
          <w:b/>
          <w:u w:val="single"/>
        </w:rPr>
        <w:t>VA</w:t>
      </w:r>
      <w:r w:rsidR="008816B6">
        <w:rPr>
          <w:b/>
          <w:u w:val="single"/>
        </w:rPr>
        <w:t xml:space="preserve"> </w:t>
      </w:r>
      <w:r w:rsidR="008816B6" w:rsidRPr="005F192E">
        <w:rPr>
          <w:b/>
          <w:u w:val="single"/>
        </w:rPr>
        <w:t>Surry/Sussex</w:t>
      </w:r>
      <w:r w:rsidRPr="008816B6">
        <w:rPr>
          <w:b/>
        </w:rPr>
        <w:t xml:space="preserve"> </w:t>
      </w:r>
      <w:r w:rsidR="007A089D">
        <w:rPr>
          <w:b/>
        </w:rPr>
        <w:t>– Birth/Bap –</w:t>
      </w:r>
      <w:r w:rsidR="008816B6" w:rsidRPr="008816B6">
        <w:rPr>
          <w:b/>
        </w:rPr>
        <w:t xml:space="preserve"> Mary Knight</w:t>
      </w:r>
      <w:r w:rsidR="008816B6">
        <w:t xml:space="preserve"> – d/o </w:t>
      </w:r>
      <w:r w:rsidR="008816B6" w:rsidRPr="00F80716">
        <w:rPr>
          <w:b/>
        </w:rPr>
        <w:t>John Knight</w:t>
      </w:r>
      <w:r w:rsidR="008816B6">
        <w:t xml:space="preserve"> and wife Elizabeth</w:t>
      </w:r>
      <w:r w:rsidR="001804C1">
        <w:t xml:space="preserve"> Eppes Knight; </w:t>
      </w:r>
      <w:r w:rsidR="008816B6">
        <w:t xml:space="preserve"> born</w:t>
      </w:r>
      <w:r w:rsidR="001804C1">
        <w:t xml:space="preserve"> Sep 21</w:t>
      </w:r>
      <w:r w:rsidR="008816B6">
        <w:t xml:space="preserve">; </w:t>
      </w:r>
      <w:r>
        <w:t xml:space="preserve"> Bap 3 Dec sps William Hutchins, Sarah Evans, Anne King</w:t>
      </w:r>
      <w:r w:rsidR="001804C1">
        <w:t>, Albemarle Parish</w:t>
      </w:r>
      <w:r>
        <w:t>. (Richards 1958, p. 150)</w:t>
      </w:r>
    </w:p>
    <w:p w:rsidR="001470B7" w:rsidRDefault="001470B7" w:rsidP="001470B7">
      <w:pPr>
        <w:pStyle w:val="NormalWeb"/>
        <w:spacing w:before="240" w:beforeAutospacing="0" w:after="240" w:afterAutospacing="0"/>
        <w:ind w:left="0" w:right="0"/>
      </w:pPr>
      <w:r>
        <w:rPr>
          <w:b/>
        </w:rPr>
        <w:t xml:space="preserve">1749 </w:t>
      </w:r>
      <w:r w:rsidR="008114C6">
        <w:rPr>
          <w:b/>
        </w:rPr>
        <w:t xml:space="preserve">- </w:t>
      </w:r>
      <w:r>
        <w:rPr>
          <w:b/>
        </w:rPr>
        <w:t xml:space="preserve">Oct </w:t>
      </w:r>
      <w:r w:rsidRPr="0034270C">
        <w:rPr>
          <w:b/>
        </w:rPr>
        <w:t xml:space="preserve">16 </w:t>
      </w:r>
      <w:r>
        <w:rPr>
          <w:b/>
        </w:rPr>
        <w:t xml:space="preserve">– </w:t>
      </w:r>
      <w:r w:rsidRPr="00F140C2">
        <w:rPr>
          <w:b/>
          <w:u w:val="single"/>
        </w:rPr>
        <w:t>VA</w:t>
      </w:r>
      <w:r w:rsidR="00D95ECE">
        <w:rPr>
          <w:b/>
          <w:u w:val="single"/>
        </w:rPr>
        <w:t xml:space="preserve"> </w:t>
      </w:r>
      <w:r w:rsidR="00D95ECE" w:rsidRPr="00F140C2">
        <w:rPr>
          <w:b/>
          <w:u w:val="single"/>
        </w:rPr>
        <w:t>Su</w:t>
      </w:r>
      <w:r w:rsidR="00D95ECE">
        <w:rPr>
          <w:b/>
          <w:u w:val="single"/>
        </w:rPr>
        <w:t>rry/Sussex</w:t>
      </w:r>
      <w:r w:rsidRPr="00D95ECE">
        <w:rPr>
          <w:b/>
        </w:rPr>
        <w:t xml:space="preserve"> </w:t>
      </w:r>
      <w:r w:rsidR="00D95ECE" w:rsidRPr="00D95ECE">
        <w:rPr>
          <w:b/>
        </w:rPr>
        <w:t>–</w:t>
      </w:r>
      <w:r w:rsidRPr="00D95ECE">
        <w:rPr>
          <w:b/>
        </w:rPr>
        <w:t xml:space="preserve"> </w:t>
      </w:r>
      <w:r w:rsidR="00D95ECE" w:rsidRPr="00D95ECE">
        <w:rPr>
          <w:b/>
        </w:rPr>
        <w:t>Admin – John Knight</w:t>
      </w:r>
      <w:r w:rsidR="00D95ECE">
        <w:t xml:space="preserve"> - </w:t>
      </w:r>
      <w:r>
        <w:t xml:space="preserve">Albemarle Parish Vestry held for laying a levy.  From the list of sums paid out: To </w:t>
      </w:r>
      <w:r w:rsidRPr="00311AE3">
        <w:rPr>
          <w:b/>
        </w:rPr>
        <w:t>John Knight</w:t>
      </w:r>
      <w:r>
        <w:t xml:space="preserve"> for keeping Sarah Davis 300 (tobacco?) Agreed with John </w:t>
      </w:r>
      <w:r w:rsidR="00D95ECE">
        <w:t>Knight (</w:t>
      </w:r>
      <w:r>
        <w:t>Night</w:t>
      </w:r>
      <w:r w:rsidR="00D95ECE">
        <w:t>)</w:t>
      </w:r>
      <w:r>
        <w:t xml:space="preserve"> for the keeping of Sarah Davis for the Year ensuing and that the be paid 400 lb Tob.. (</w:t>
      </w:r>
      <w:r w:rsidR="00D95ECE">
        <w:t xml:space="preserve">Davis 2008, </w:t>
      </w:r>
      <w:r>
        <w:t>p. 48-49)</w:t>
      </w:r>
    </w:p>
    <w:p w:rsidR="001470B7" w:rsidRDefault="001470B7" w:rsidP="001470B7">
      <w:pPr>
        <w:pStyle w:val="NormalWeb"/>
        <w:spacing w:before="240" w:beforeAutospacing="0" w:after="240" w:afterAutospacing="0"/>
        <w:ind w:left="0" w:right="0"/>
      </w:pPr>
      <w:r>
        <w:rPr>
          <w:b/>
        </w:rPr>
        <w:t xml:space="preserve">1749 </w:t>
      </w:r>
      <w:r w:rsidR="001804C1">
        <w:rPr>
          <w:b/>
        </w:rPr>
        <w:t xml:space="preserve">- </w:t>
      </w:r>
      <w:r>
        <w:rPr>
          <w:b/>
        </w:rPr>
        <w:t xml:space="preserve">Dec 10 – </w:t>
      </w:r>
      <w:r>
        <w:rPr>
          <w:b/>
          <w:u w:val="single"/>
        </w:rPr>
        <w:t>VA</w:t>
      </w:r>
      <w:r w:rsidR="001804C1">
        <w:rPr>
          <w:b/>
          <w:u w:val="single"/>
        </w:rPr>
        <w:t xml:space="preserve"> </w:t>
      </w:r>
      <w:r w:rsidR="001804C1" w:rsidRPr="00003227">
        <w:rPr>
          <w:b/>
          <w:u w:val="single"/>
        </w:rPr>
        <w:t>Northumberland</w:t>
      </w:r>
      <w:r w:rsidRPr="001804C1">
        <w:rPr>
          <w:b/>
        </w:rPr>
        <w:t xml:space="preserve"> </w:t>
      </w:r>
      <w:r w:rsidR="001804C1" w:rsidRPr="001804C1">
        <w:rPr>
          <w:b/>
        </w:rPr>
        <w:t>–</w:t>
      </w:r>
      <w:r w:rsidRPr="001804C1">
        <w:rPr>
          <w:b/>
        </w:rPr>
        <w:t xml:space="preserve"> </w:t>
      </w:r>
      <w:r w:rsidR="001804C1" w:rsidRPr="001804C1">
        <w:rPr>
          <w:b/>
        </w:rPr>
        <w:t xml:space="preserve">Bap - </w:t>
      </w:r>
      <w:r w:rsidRPr="00003227">
        <w:rPr>
          <w:b/>
        </w:rPr>
        <w:t>George Knight</w:t>
      </w:r>
      <w:r w:rsidR="001804C1">
        <w:rPr>
          <w:b/>
        </w:rPr>
        <w:t xml:space="preserve"> –</w:t>
      </w:r>
      <w:r w:rsidR="001804C1" w:rsidRPr="001804C1">
        <w:t xml:space="preserve"> s/o </w:t>
      </w:r>
      <w:r w:rsidRPr="001804C1">
        <w:t>Benjamin Knight</w:t>
      </w:r>
      <w:r w:rsidRPr="00003227">
        <w:t xml:space="preserve"> </w:t>
      </w:r>
      <w:r>
        <w:t>and Winifred.  (</w:t>
      </w:r>
      <w:r w:rsidR="001804C1">
        <w:t xml:space="preserve">Wright 2013, </w:t>
      </w:r>
      <w:r>
        <w:t>p. 205)</w:t>
      </w:r>
      <w:r w:rsidRPr="00003227">
        <w:t xml:space="preserve"> </w:t>
      </w:r>
    </w:p>
    <w:p w:rsidR="005035D8" w:rsidRDefault="005035D8" w:rsidP="005035D8">
      <w:pPr>
        <w:pStyle w:val="Heading2"/>
      </w:pPr>
      <w:r>
        <w:lastRenderedPageBreak/>
        <w:t>1750</w:t>
      </w:r>
    </w:p>
    <w:p w:rsidR="001470B7" w:rsidRDefault="001470B7" w:rsidP="001470B7">
      <w:pPr>
        <w:pStyle w:val="NormalWeb"/>
        <w:spacing w:before="240" w:beforeAutospacing="0" w:after="240" w:afterAutospacing="0"/>
        <w:ind w:left="0" w:right="0"/>
      </w:pPr>
      <w:r>
        <w:rPr>
          <w:b/>
        </w:rPr>
        <w:t xml:space="preserve">1750 </w:t>
      </w:r>
      <w:r w:rsidR="00D95ECE">
        <w:rPr>
          <w:b/>
        </w:rPr>
        <w:t xml:space="preserve">- </w:t>
      </w:r>
      <w:r>
        <w:rPr>
          <w:b/>
        </w:rPr>
        <w:t xml:space="preserve">Jan 15 </w:t>
      </w:r>
      <w:r>
        <w:t xml:space="preserve">– </w:t>
      </w:r>
      <w:r>
        <w:rPr>
          <w:b/>
          <w:u w:val="single"/>
        </w:rPr>
        <w:t>VA</w:t>
      </w:r>
      <w:r w:rsidR="00D95ECE">
        <w:rPr>
          <w:b/>
          <w:u w:val="single"/>
        </w:rPr>
        <w:t xml:space="preserve"> </w:t>
      </w:r>
      <w:r w:rsidR="00D95ECE" w:rsidRPr="00181C42">
        <w:rPr>
          <w:b/>
          <w:u w:val="single"/>
        </w:rPr>
        <w:t>Surry</w:t>
      </w:r>
      <w:r w:rsidR="00D95ECE">
        <w:rPr>
          <w:b/>
          <w:u w:val="single"/>
        </w:rPr>
        <w:t>/Sussex</w:t>
      </w:r>
      <w:r w:rsidRPr="00D95ECE">
        <w:rPr>
          <w:b/>
        </w:rPr>
        <w:t xml:space="preserve"> – </w:t>
      </w:r>
      <w:r w:rsidR="00D95ECE" w:rsidRPr="00D95ECE">
        <w:rPr>
          <w:b/>
        </w:rPr>
        <w:t>Admin – William Knight</w:t>
      </w:r>
      <w:r w:rsidR="00D95ECE">
        <w:t xml:space="preserve"> </w:t>
      </w:r>
      <w:r w:rsidR="005035D8">
        <w:t>–</w:t>
      </w:r>
      <w:r w:rsidR="00D95ECE">
        <w:t xml:space="preserve"> </w:t>
      </w:r>
      <w:r w:rsidR="005035D8">
        <w:t xml:space="preserve">John Richardson </w:t>
      </w:r>
      <w:r w:rsidR="001804C1">
        <w:t xml:space="preserve">&amp; Agnes Battle, sps to </w:t>
      </w:r>
      <w:r w:rsidR="005035D8">
        <w:t>Jordan Richardson, son</w:t>
      </w:r>
      <w:r>
        <w:t xml:space="preserve"> of William and Amy Richardson. (Boddie 1998, p. 119) </w:t>
      </w:r>
    </w:p>
    <w:p w:rsidR="001470B7" w:rsidRDefault="001470B7" w:rsidP="001470B7">
      <w:pPr>
        <w:pStyle w:val="NormalWeb"/>
        <w:spacing w:before="240" w:beforeAutospacing="0" w:after="240" w:afterAutospacing="0"/>
        <w:ind w:left="0" w:right="0"/>
      </w:pPr>
      <w:r>
        <w:rPr>
          <w:b/>
        </w:rPr>
        <w:t xml:space="preserve">1750 </w:t>
      </w:r>
      <w:r w:rsidR="00FA6E6C">
        <w:rPr>
          <w:b/>
        </w:rPr>
        <w:t xml:space="preserve">- </w:t>
      </w:r>
      <w:r>
        <w:rPr>
          <w:b/>
        </w:rPr>
        <w:t xml:space="preserve">Feb – </w:t>
      </w:r>
      <w:r w:rsidRPr="007331A8">
        <w:rPr>
          <w:b/>
          <w:u w:val="single"/>
        </w:rPr>
        <w:t>VA</w:t>
      </w:r>
      <w:r w:rsidR="00FA6E6C">
        <w:rPr>
          <w:b/>
          <w:u w:val="single"/>
        </w:rPr>
        <w:t xml:space="preserve"> </w:t>
      </w:r>
      <w:r w:rsidR="00FA6E6C" w:rsidRPr="007331A8">
        <w:rPr>
          <w:b/>
          <w:u w:val="single"/>
        </w:rPr>
        <w:t>Nansemond</w:t>
      </w:r>
      <w:r>
        <w:rPr>
          <w:b/>
        </w:rPr>
        <w:t xml:space="preserve"> – </w:t>
      </w:r>
      <w:r w:rsidR="00FA6E6C">
        <w:rPr>
          <w:b/>
        </w:rPr>
        <w:t xml:space="preserve">Admin - </w:t>
      </w:r>
      <w:r>
        <w:rPr>
          <w:b/>
        </w:rPr>
        <w:t xml:space="preserve">William Knight </w:t>
      </w:r>
      <w:r w:rsidR="00FA6E6C">
        <w:rPr>
          <w:b/>
        </w:rPr>
        <w:t xml:space="preserve">- </w:t>
      </w:r>
      <w:r w:rsidRPr="00EB6426">
        <w:t>witness</w:t>
      </w:r>
      <w:r>
        <w:t xml:space="preserve"> to Deed of Gift from Henry Coupland, Sen. Of </w:t>
      </w:r>
      <w:r w:rsidRPr="007331A8">
        <w:t>Nansemond Co</w:t>
      </w:r>
      <w:r>
        <w:t>, Va. To Henry Coupland, Jun. … land on Meherrin Creek at Bells Branch. (</w:t>
      </w:r>
      <w:r w:rsidR="00FA6E6C">
        <w:t xml:space="preserve">Bell, </w:t>
      </w:r>
      <w:r>
        <w:t>p. 211)</w:t>
      </w:r>
    </w:p>
    <w:p w:rsidR="001470B7" w:rsidRDefault="001470B7" w:rsidP="001470B7">
      <w:pPr>
        <w:pStyle w:val="NormalWeb"/>
        <w:spacing w:before="240" w:beforeAutospacing="0" w:after="240" w:afterAutospacing="0"/>
        <w:ind w:left="0" w:right="0"/>
      </w:pPr>
      <w:r>
        <w:rPr>
          <w:b/>
        </w:rPr>
        <w:t>1750</w:t>
      </w:r>
      <w:r w:rsidR="00D95ECE">
        <w:rPr>
          <w:b/>
        </w:rPr>
        <w:t xml:space="preserve"> – </w:t>
      </w:r>
      <w:r>
        <w:rPr>
          <w:b/>
        </w:rPr>
        <w:t>Apr</w:t>
      </w:r>
      <w:r w:rsidR="00D95ECE">
        <w:rPr>
          <w:b/>
        </w:rPr>
        <w:t xml:space="preserve"> - </w:t>
      </w:r>
      <w:r>
        <w:rPr>
          <w:b/>
        </w:rPr>
        <w:t xml:space="preserve">10 – </w:t>
      </w:r>
      <w:r>
        <w:rPr>
          <w:b/>
          <w:u w:val="single"/>
        </w:rPr>
        <w:t>VA</w:t>
      </w:r>
      <w:r w:rsidR="00D95ECE">
        <w:rPr>
          <w:b/>
          <w:u w:val="single"/>
        </w:rPr>
        <w:t xml:space="preserve"> </w:t>
      </w:r>
      <w:r w:rsidR="00D95ECE" w:rsidRPr="002D4334">
        <w:rPr>
          <w:b/>
          <w:u w:val="single"/>
        </w:rPr>
        <w:t>Su</w:t>
      </w:r>
      <w:r w:rsidR="00D95ECE">
        <w:rPr>
          <w:b/>
          <w:u w:val="single"/>
        </w:rPr>
        <w:t>rry/Sussex</w:t>
      </w:r>
      <w:r w:rsidRPr="00410039">
        <w:rPr>
          <w:b/>
        </w:rPr>
        <w:t xml:space="preserve"> </w:t>
      </w:r>
      <w:r w:rsidR="007A089D">
        <w:rPr>
          <w:b/>
        </w:rPr>
        <w:t>– Birth/Bap –</w:t>
      </w:r>
      <w:r w:rsidR="00D95ECE" w:rsidRPr="00410039">
        <w:rPr>
          <w:b/>
        </w:rPr>
        <w:t xml:space="preserve"> Rebecca Knight</w:t>
      </w:r>
      <w:r w:rsidR="00D95ECE">
        <w:t xml:space="preserve"> – d/o Richard Knight and wife Elizabeth; </w:t>
      </w:r>
      <w:r w:rsidRPr="008956D4">
        <w:t>Albemarle Parish</w:t>
      </w:r>
      <w:r w:rsidR="00D95ECE">
        <w:t xml:space="preserve">; </w:t>
      </w:r>
      <w:r w:rsidRPr="008956D4">
        <w:t xml:space="preserve">Sps: Boyce Tatum, Mary Andrews. </w:t>
      </w:r>
      <w:r w:rsidR="007B2D42">
        <w:t>(Richards 1958, p. 90)</w:t>
      </w:r>
    </w:p>
    <w:p w:rsidR="001470B7" w:rsidRDefault="001470B7" w:rsidP="001470B7">
      <w:pPr>
        <w:pStyle w:val="NormalWeb"/>
        <w:spacing w:before="240" w:beforeAutospacing="0" w:after="240" w:afterAutospacing="0"/>
        <w:ind w:left="0" w:right="0"/>
      </w:pPr>
      <w:r>
        <w:rPr>
          <w:b/>
        </w:rPr>
        <w:t xml:space="preserve">1750 </w:t>
      </w:r>
      <w:r w:rsidR="00410039">
        <w:rPr>
          <w:b/>
        </w:rPr>
        <w:t xml:space="preserve">- </w:t>
      </w:r>
      <w:r>
        <w:rPr>
          <w:b/>
        </w:rPr>
        <w:t xml:space="preserve">Jun 10 </w:t>
      </w:r>
      <w:r w:rsidR="00410039">
        <w:rPr>
          <w:b/>
        </w:rPr>
        <w:t>–</w:t>
      </w:r>
      <w:r>
        <w:rPr>
          <w:b/>
        </w:rPr>
        <w:t xml:space="preserve"> </w:t>
      </w:r>
      <w:r>
        <w:rPr>
          <w:b/>
          <w:u w:val="single"/>
        </w:rPr>
        <w:t>VA</w:t>
      </w:r>
      <w:r w:rsidR="00410039">
        <w:rPr>
          <w:b/>
          <w:u w:val="single"/>
        </w:rPr>
        <w:t xml:space="preserve"> </w:t>
      </w:r>
      <w:r w:rsidR="00410039" w:rsidRPr="000F05BF">
        <w:rPr>
          <w:b/>
          <w:u w:val="single"/>
        </w:rPr>
        <w:t>Lunenburg</w:t>
      </w:r>
      <w:r w:rsidRPr="00410039">
        <w:rPr>
          <w:b/>
        </w:rPr>
        <w:t xml:space="preserve"> – </w:t>
      </w:r>
      <w:r w:rsidR="00410039" w:rsidRPr="00410039">
        <w:rPr>
          <w:b/>
        </w:rPr>
        <w:t xml:space="preserve">Admin - </w:t>
      </w:r>
      <w:r w:rsidRPr="00410039">
        <w:rPr>
          <w:b/>
        </w:rPr>
        <w:t>List of Tith</w:t>
      </w:r>
      <w:r w:rsidR="00410039" w:rsidRPr="00410039">
        <w:rPr>
          <w:b/>
        </w:rPr>
        <w:t>ables</w:t>
      </w:r>
      <w:r w:rsidR="00410039">
        <w:t xml:space="preserve"> – Selected:</w:t>
      </w:r>
      <w:r w:rsidRPr="000F05BF">
        <w:t xml:space="preserve"> </w:t>
      </w:r>
      <w:r>
        <w:t xml:space="preserve">Samuel Moore, Thomas Lewis, Stephen Lewis, James Anderson, William Anderson, William Ferris, James Ferris, Joseph Ferris, Thomas Ferris, Thomas Watkins, John Lee, Charles Ferris, William Byrd and Thomas Anderson; Robert Moore, Joseph Moore, John Moore, Evan Evans and William Evans, John Evans, Hugh Moore, John Fletcher, John Anderson, James Coleman, William Lewis, Charles Evans, Henry Moore, Samuel Jones, Robert Moore, Bershaba Jones, Drurey Moore, William Walker, Thomas Walker, James Walker, Ephraim Clark, Ash. Clark, Rideras Clark, Jonas Anderson, Joseph Hollingsworth, Thomas Hollingsworth, Sylvanus Stokes, Allin Stokes, Young Stokes, David Stokes, Sylvanus Stokes JR, Sylvanus Stokes SR, Edward Jordan, </w:t>
      </w:r>
      <w:r w:rsidRPr="000F05BF">
        <w:rPr>
          <w:b/>
        </w:rPr>
        <w:t xml:space="preserve">John </w:t>
      </w:r>
      <w:r>
        <w:rPr>
          <w:b/>
        </w:rPr>
        <w:t>Kn</w:t>
      </w:r>
      <w:r w:rsidRPr="000F05BF">
        <w:rPr>
          <w:b/>
        </w:rPr>
        <w:t>ight</w:t>
      </w:r>
      <w:r w:rsidRPr="000F05BF">
        <w:t xml:space="preserve">: 4; </w:t>
      </w:r>
      <w:r>
        <w:t xml:space="preserve">Richard Stokes, Tandey Walker, David Stokes, David Jones. </w:t>
      </w:r>
      <w:r w:rsidRPr="000F05BF">
        <w:t>(Landon Bell, p.</w:t>
      </w:r>
      <w:r>
        <w:t>156</w:t>
      </w:r>
      <w:r w:rsidRPr="000F05BF">
        <w:t>)</w:t>
      </w:r>
      <w:r>
        <w:t xml:space="preserve"> NOTE: John Knight still has no male children 16 or older. </w:t>
      </w:r>
    </w:p>
    <w:p w:rsidR="001470B7" w:rsidRDefault="001470B7" w:rsidP="001470B7">
      <w:pPr>
        <w:pStyle w:val="NormalWeb"/>
        <w:spacing w:before="240" w:beforeAutospacing="0" w:after="240" w:afterAutospacing="0"/>
        <w:ind w:left="0" w:right="0"/>
      </w:pPr>
      <w:r>
        <w:rPr>
          <w:b/>
        </w:rPr>
        <w:t xml:space="preserve">1750 </w:t>
      </w:r>
      <w:r w:rsidR="00AA5717">
        <w:rPr>
          <w:b/>
        </w:rPr>
        <w:t xml:space="preserve">- </w:t>
      </w:r>
      <w:r>
        <w:rPr>
          <w:b/>
        </w:rPr>
        <w:t xml:space="preserve">Oct </w:t>
      </w:r>
      <w:r w:rsidRPr="0034270C">
        <w:rPr>
          <w:b/>
        </w:rPr>
        <w:t xml:space="preserve">10 </w:t>
      </w:r>
      <w:r>
        <w:rPr>
          <w:b/>
        </w:rPr>
        <w:t xml:space="preserve">– </w:t>
      </w:r>
      <w:r>
        <w:rPr>
          <w:b/>
          <w:u w:val="single"/>
        </w:rPr>
        <w:t>VA</w:t>
      </w:r>
      <w:r w:rsidR="00AA5717">
        <w:rPr>
          <w:b/>
          <w:u w:val="single"/>
        </w:rPr>
        <w:t xml:space="preserve"> </w:t>
      </w:r>
      <w:r w:rsidR="00AA5717" w:rsidRPr="002D4334">
        <w:rPr>
          <w:b/>
          <w:u w:val="single"/>
        </w:rPr>
        <w:t>Su</w:t>
      </w:r>
      <w:r w:rsidR="00AA5717">
        <w:rPr>
          <w:b/>
          <w:u w:val="single"/>
        </w:rPr>
        <w:t>rry/Sussex</w:t>
      </w:r>
      <w:r w:rsidRPr="00AA5717">
        <w:rPr>
          <w:b/>
        </w:rPr>
        <w:t xml:space="preserve"> </w:t>
      </w:r>
      <w:r w:rsidR="00AA5717" w:rsidRPr="00AA5717">
        <w:rPr>
          <w:b/>
        </w:rPr>
        <w:t>–</w:t>
      </w:r>
      <w:r w:rsidRPr="00AA5717">
        <w:rPr>
          <w:b/>
        </w:rPr>
        <w:t xml:space="preserve"> </w:t>
      </w:r>
      <w:r w:rsidR="00AA5717" w:rsidRPr="00AA5717">
        <w:rPr>
          <w:b/>
        </w:rPr>
        <w:t>Admin – John Knight</w:t>
      </w:r>
      <w:r w:rsidR="00AA5717">
        <w:t xml:space="preserve"> - </w:t>
      </w:r>
      <w:r>
        <w:t xml:space="preserve">Albemarle Parish:  </w:t>
      </w:r>
      <w:r w:rsidRPr="00311AE3">
        <w:rPr>
          <w:b/>
        </w:rPr>
        <w:t>John Knight</w:t>
      </w:r>
      <w:r>
        <w:t xml:space="preserve"> </w:t>
      </w:r>
      <w:r w:rsidR="00AA5717">
        <w:t xml:space="preserve">is </w:t>
      </w:r>
      <w:r>
        <w:t>paid 400 lbs tobacco for keeping Sarah Davis. (</w:t>
      </w:r>
      <w:r w:rsidR="00AA5717">
        <w:t xml:space="preserve">Davis 2008, </w:t>
      </w:r>
      <w:r>
        <w:t>p. 51)</w:t>
      </w:r>
    </w:p>
    <w:p w:rsidR="001470B7" w:rsidRDefault="001470B7" w:rsidP="001470B7">
      <w:pPr>
        <w:pStyle w:val="NormalWeb"/>
        <w:spacing w:before="240" w:beforeAutospacing="0" w:after="240" w:afterAutospacing="0"/>
        <w:ind w:left="0" w:right="0"/>
      </w:pPr>
      <w:r w:rsidRPr="00F96244">
        <w:rPr>
          <w:b/>
        </w:rPr>
        <w:t xml:space="preserve">1750 </w:t>
      </w:r>
      <w:r w:rsidR="00AA5717">
        <w:rPr>
          <w:b/>
        </w:rPr>
        <w:t xml:space="preserve">- </w:t>
      </w:r>
      <w:r w:rsidRPr="00F96244">
        <w:rPr>
          <w:b/>
        </w:rPr>
        <w:t>Oct 15</w:t>
      </w:r>
      <w:r w:rsidR="00AA5717">
        <w:rPr>
          <w:b/>
        </w:rPr>
        <w:t xml:space="preserve"> - </w:t>
      </w:r>
      <w:r w:rsidR="00AA5717">
        <w:rPr>
          <w:b/>
          <w:u w:val="single"/>
        </w:rPr>
        <w:t xml:space="preserve">VA </w:t>
      </w:r>
      <w:r w:rsidR="00AA5717" w:rsidRPr="002D4334">
        <w:rPr>
          <w:b/>
          <w:u w:val="single"/>
        </w:rPr>
        <w:t>Su</w:t>
      </w:r>
      <w:r w:rsidR="00AA5717">
        <w:rPr>
          <w:b/>
          <w:u w:val="single"/>
        </w:rPr>
        <w:t>rry/Sussex</w:t>
      </w:r>
      <w:r w:rsidRPr="00AA5717">
        <w:rPr>
          <w:b/>
        </w:rPr>
        <w:t xml:space="preserve"> </w:t>
      </w:r>
      <w:r w:rsidR="00AA5717">
        <w:rPr>
          <w:b/>
        </w:rPr>
        <w:t xml:space="preserve">- </w:t>
      </w:r>
      <w:r w:rsidR="00AA5717" w:rsidRPr="00AA5717">
        <w:rPr>
          <w:b/>
        </w:rPr>
        <w:t>Admin – William Knight</w:t>
      </w:r>
      <w:r w:rsidR="00AA5717">
        <w:t xml:space="preserve"> - </w:t>
      </w:r>
      <w:r>
        <w:t>birth of Ben, slave of William Knight. (Richards 1958, p. 122)</w:t>
      </w:r>
    </w:p>
    <w:p w:rsidR="001470B7" w:rsidRDefault="001470B7" w:rsidP="001470B7">
      <w:pPr>
        <w:pStyle w:val="NormalWeb"/>
        <w:spacing w:before="240" w:beforeAutospacing="0" w:after="240" w:afterAutospacing="0"/>
        <w:ind w:left="0" w:right="0"/>
      </w:pPr>
      <w:r>
        <w:rPr>
          <w:b/>
        </w:rPr>
        <w:t xml:space="preserve">1750 Oct 23 – </w:t>
      </w:r>
      <w:r w:rsidR="00AA5717" w:rsidRPr="00AA5717">
        <w:rPr>
          <w:b/>
          <w:u w:val="single"/>
        </w:rPr>
        <w:t>VA Stafford</w:t>
      </w:r>
      <w:r w:rsidR="00AA5717" w:rsidRPr="00AA5717">
        <w:rPr>
          <w:b/>
        </w:rPr>
        <w:t xml:space="preserve"> – Mar - John Knight and Charity Latimore </w:t>
      </w:r>
      <w:r w:rsidR="00AA5717">
        <w:rPr>
          <w:b/>
        </w:rPr>
        <w:t xml:space="preserve">- </w:t>
      </w:r>
      <w:r w:rsidR="00AA5717" w:rsidRPr="00AA5717">
        <w:t>Overwharton Parish. (King 1961, p. 66)</w:t>
      </w:r>
    </w:p>
    <w:p w:rsidR="002A2554" w:rsidRDefault="001470B7" w:rsidP="001470B7">
      <w:pPr>
        <w:pStyle w:val="NormalWeb"/>
        <w:spacing w:before="240" w:beforeAutospacing="0" w:after="240" w:afterAutospacing="0"/>
        <w:ind w:left="0" w:right="0"/>
      </w:pPr>
      <w:r>
        <w:rPr>
          <w:b/>
        </w:rPr>
        <w:t xml:space="preserve">1750 </w:t>
      </w:r>
      <w:r w:rsidR="00797F9E">
        <w:rPr>
          <w:b/>
        </w:rPr>
        <w:t xml:space="preserve">- </w:t>
      </w:r>
      <w:r>
        <w:rPr>
          <w:b/>
        </w:rPr>
        <w:t xml:space="preserve">Dec </w:t>
      </w:r>
      <w:r w:rsidRPr="002F4C36">
        <w:rPr>
          <w:b/>
        </w:rPr>
        <w:t xml:space="preserve">4 – </w:t>
      </w:r>
      <w:r w:rsidRPr="008533EE">
        <w:rPr>
          <w:b/>
          <w:u w:val="single"/>
        </w:rPr>
        <w:t>NC</w:t>
      </w:r>
      <w:r w:rsidR="00797F9E">
        <w:rPr>
          <w:b/>
          <w:u w:val="single"/>
        </w:rPr>
        <w:t xml:space="preserve"> </w:t>
      </w:r>
      <w:r w:rsidR="00797F9E" w:rsidRPr="008533EE">
        <w:rPr>
          <w:b/>
          <w:u w:val="single"/>
        </w:rPr>
        <w:t>Granville</w:t>
      </w:r>
      <w:r>
        <w:rPr>
          <w:b/>
        </w:rPr>
        <w:t xml:space="preserve"> </w:t>
      </w:r>
      <w:r w:rsidR="00797F9E">
        <w:rPr>
          <w:b/>
        </w:rPr>
        <w:t>–</w:t>
      </w:r>
      <w:r>
        <w:rPr>
          <w:b/>
        </w:rPr>
        <w:t xml:space="preserve"> </w:t>
      </w:r>
      <w:r w:rsidR="00797F9E">
        <w:rPr>
          <w:b/>
        </w:rPr>
        <w:t xml:space="preserve">Admin – John Knight - </w:t>
      </w:r>
      <w:r w:rsidRPr="006F28EB">
        <w:t xml:space="preserve">Thomas Christian &amp; </w:t>
      </w:r>
      <w:r>
        <w:t>w</w:t>
      </w:r>
      <w:r w:rsidRPr="006F28EB">
        <w:t xml:space="preserve">ife Mercy to </w:t>
      </w:r>
      <w:r w:rsidRPr="008533EE">
        <w:t>John Knight of Lunenburg Co., VA</w:t>
      </w:r>
      <w:r>
        <w:t xml:space="preserve"> 100 acres in Granville </w:t>
      </w:r>
      <w:r w:rsidR="004940CF">
        <w:t>Co.,</w:t>
      </w:r>
      <w:r>
        <w:t xml:space="preserve"> NC for 15 VA. Money. He purchased another 900 acres adjoining the 300 on both sides of Grassey Creek. (Granville Co., NC Deed Bk. A 311) </w:t>
      </w:r>
    </w:p>
    <w:p w:rsidR="001470B7" w:rsidRDefault="001470B7" w:rsidP="001470B7">
      <w:pPr>
        <w:pStyle w:val="NormalWeb"/>
        <w:spacing w:before="240" w:beforeAutospacing="0" w:after="240" w:afterAutospacing="0"/>
        <w:ind w:left="0" w:right="0"/>
      </w:pPr>
      <w:r w:rsidRPr="007B705D">
        <w:rPr>
          <w:b/>
        </w:rPr>
        <w:t>Note</w:t>
      </w:r>
      <w:r>
        <w:t xml:space="preserve">: the previous Granville patent to John Knight described land “on both sides of ROCKY Creek.” Meanwhile, as we see from the list of tithes in Lunenburg, John Knight is still resident there. I believe this </w:t>
      </w:r>
      <w:r w:rsidR="00BF66F4">
        <w:t xml:space="preserve">John Knight is John JR, son of John of Lunenburg by a first wife. </w:t>
      </w:r>
    </w:p>
    <w:p w:rsidR="001470B7" w:rsidRDefault="001470B7" w:rsidP="001470B7">
      <w:pPr>
        <w:pStyle w:val="NormalWeb"/>
        <w:spacing w:before="240" w:beforeAutospacing="0" w:after="240" w:afterAutospacing="0"/>
        <w:ind w:left="0" w:right="0"/>
      </w:pPr>
      <w:r w:rsidRPr="00F96244">
        <w:rPr>
          <w:b/>
        </w:rPr>
        <w:t xml:space="preserve">1751 </w:t>
      </w:r>
      <w:r w:rsidR="00801C01">
        <w:rPr>
          <w:b/>
        </w:rPr>
        <w:t xml:space="preserve">- </w:t>
      </w:r>
      <w:r w:rsidRPr="00F96244">
        <w:rPr>
          <w:b/>
        </w:rPr>
        <w:t>Feb 23</w:t>
      </w:r>
      <w:r>
        <w:t xml:space="preserve"> </w:t>
      </w:r>
      <w:r w:rsidR="004B1FB8">
        <w:t>–</w:t>
      </w:r>
      <w:r>
        <w:t xml:space="preserve"> </w:t>
      </w:r>
      <w:r>
        <w:rPr>
          <w:b/>
          <w:u w:val="single"/>
        </w:rPr>
        <w:t>VA</w:t>
      </w:r>
      <w:r w:rsidR="004B1FB8">
        <w:rPr>
          <w:b/>
          <w:u w:val="single"/>
        </w:rPr>
        <w:t xml:space="preserve"> </w:t>
      </w:r>
      <w:r w:rsidR="004B1FB8" w:rsidRPr="005F192E">
        <w:rPr>
          <w:b/>
          <w:u w:val="single"/>
        </w:rPr>
        <w:t>Surry/Sussex</w:t>
      </w:r>
      <w:r w:rsidRPr="00801C01">
        <w:rPr>
          <w:b/>
        </w:rPr>
        <w:t xml:space="preserve"> – </w:t>
      </w:r>
      <w:r w:rsidR="00801C01" w:rsidRPr="00801C01">
        <w:rPr>
          <w:b/>
        </w:rPr>
        <w:t xml:space="preserve">Admin – </w:t>
      </w:r>
      <w:r w:rsidR="004B1FB8">
        <w:rPr>
          <w:b/>
        </w:rPr>
        <w:t>John</w:t>
      </w:r>
      <w:r w:rsidR="00801C01" w:rsidRPr="00801C01">
        <w:rPr>
          <w:b/>
        </w:rPr>
        <w:t xml:space="preserve"> Knight</w:t>
      </w:r>
      <w:r w:rsidR="00801C01">
        <w:t xml:space="preserve"> - </w:t>
      </w:r>
      <w:r>
        <w:t>Albemarle Parish: Death of Jones Stokes JR reported to parish by John Knight</w:t>
      </w:r>
      <w:r w:rsidR="007B705D">
        <w:t>: died of smallpox</w:t>
      </w:r>
      <w:r>
        <w:t>. (Richards 1958, p. 215)</w:t>
      </w:r>
    </w:p>
    <w:p w:rsidR="007B705D" w:rsidRDefault="007B705D" w:rsidP="001470B7">
      <w:pPr>
        <w:pStyle w:val="NormalWeb"/>
        <w:spacing w:before="240" w:beforeAutospacing="0" w:after="240" w:afterAutospacing="0"/>
        <w:ind w:left="0" w:right="0"/>
      </w:pPr>
      <w:r w:rsidRPr="007B705D">
        <w:rPr>
          <w:b/>
        </w:rPr>
        <w:lastRenderedPageBreak/>
        <w:t xml:space="preserve">1751 - Mar 10 – </w:t>
      </w:r>
      <w:r w:rsidRPr="007B705D">
        <w:rPr>
          <w:b/>
          <w:u w:val="single"/>
        </w:rPr>
        <w:t xml:space="preserve">VA </w:t>
      </w:r>
      <w:r w:rsidR="002E1B93">
        <w:rPr>
          <w:b/>
          <w:u w:val="single"/>
        </w:rPr>
        <w:t>Surry/</w:t>
      </w:r>
      <w:r w:rsidRPr="007B705D">
        <w:rPr>
          <w:b/>
          <w:u w:val="single"/>
        </w:rPr>
        <w:t>Sussex</w:t>
      </w:r>
      <w:r w:rsidRPr="007B705D">
        <w:rPr>
          <w:b/>
        </w:rPr>
        <w:t xml:space="preserve"> – Bur – Anne Stokes</w:t>
      </w:r>
      <w:r w:rsidRPr="007B705D">
        <w:t xml:space="preserve"> – died of the Small Pox d. March 10 1750/1, i[nformant] Jones Stokes. (Richards, p. 216.)</w:t>
      </w:r>
    </w:p>
    <w:p w:rsidR="001470B7" w:rsidRDefault="001470B7" w:rsidP="001470B7">
      <w:pPr>
        <w:pStyle w:val="NormalWeb"/>
        <w:spacing w:before="240" w:beforeAutospacing="0" w:after="240" w:afterAutospacing="0"/>
        <w:ind w:left="0" w:right="0"/>
      </w:pPr>
      <w:r w:rsidRPr="00F96244">
        <w:rPr>
          <w:b/>
        </w:rPr>
        <w:t xml:space="preserve">1751 </w:t>
      </w:r>
      <w:r w:rsidR="00801C01">
        <w:rPr>
          <w:b/>
        </w:rPr>
        <w:t xml:space="preserve">- </w:t>
      </w:r>
      <w:r w:rsidRPr="00F96244">
        <w:rPr>
          <w:b/>
        </w:rPr>
        <w:t>Apr 21</w:t>
      </w:r>
      <w:r>
        <w:t xml:space="preserve"> </w:t>
      </w:r>
      <w:r w:rsidR="00801C01">
        <w:t>–</w:t>
      </w:r>
      <w:r>
        <w:t xml:space="preserve"> </w:t>
      </w:r>
      <w:r>
        <w:rPr>
          <w:b/>
          <w:u w:val="single"/>
        </w:rPr>
        <w:t>VA</w:t>
      </w:r>
      <w:r w:rsidR="00801C01">
        <w:rPr>
          <w:b/>
          <w:u w:val="single"/>
        </w:rPr>
        <w:t xml:space="preserve"> </w:t>
      </w:r>
      <w:r w:rsidR="00801C01" w:rsidRPr="005F192E">
        <w:rPr>
          <w:b/>
          <w:u w:val="single"/>
        </w:rPr>
        <w:t>Surry/Sussex</w:t>
      </w:r>
      <w:r w:rsidRPr="00801C01">
        <w:rPr>
          <w:b/>
        </w:rPr>
        <w:t xml:space="preserve"> – </w:t>
      </w:r>
      <w:r w:rsidR="00801C01" w:rsidRPr="00801C01">
        <w:rPr>
          <w:b/>
        </w:rPr>
        <w:t>Admin – William Knight</w:t>
      </w:r>
      <w:r w:rsidR="00801C01">
        <w:t xml:space="preserve"> - </w:t>
      </w:r>
      <w:r>
        <w:t>Albemarle Parish:  William Knight, John Richardson, Agnes Battle, sps to Jordan, son of William and Amy Richardson. (Richards 1958, p. 188)</w:t>
      </w:r>
    </w:p>
    <w:p w:rsidR="00F736C2" w:rsidRDefault="001470B7" w:rsidP="001470B7">
      <w:pPr>
        <w:pStyle w:val="NormalWeb"/>
        <w:spacing w:before="240" w:beforeAutospacing="0" w:after="240" w:afterAutospacing="0"/>
        <w:ind w:left="0" w:right="0"/>
      </w:pPr>
      <w:r>
        <w:rPr>
          <w:b/>
        </w:rPr>
        <w:t xml:space="preserve">1751 </w:t>
      </w:r>
      <w:r w:rsidR="00603710">
        <w:rPr>
          <w:b/>
        </w:rPr>
        <w:t xml:space="preserve">- </w:t>
      </w:r>
      <w:r>
        <w:rPr>
          <w:b/>
        </w:rPr>
        <w:t xml:space="preserve">Jun </w:t>
      </w:r>
      <w:r w:rsidRPr="002F4C36">
        <w:rPr>
          <w:b/>
        </w:rPr>
        <w:t xml:space="preserve">10 </w:t>
      </w:r>
      <w:r w:rsidR="00603710">
        <w:rPr>
          <w:b/>
        </w:rPr>
        <w:t>–</w:t>
      </w:r>
      <w:r>
        <w:t xml:space="preserve"> </w:t>
      </w:r>
      <w:r>
        <w:rPr>
          <w:b/>
          <w:u w:val="single"/>
        </w:rPr>
        <w:t>VA</w:t>
      </w:r>
      <w:r w:rsidR="00603710">
        <w:rPr>
          <w:b/>
          <w:u w:val="single"/>
        </w:rPr>
        <w:t xml:space="preserve"> </w:t>
      </w:r>
      <w:r w:rsidR="00603710" w:rsidRPr="002F4C36">
        <w:rPr>
          <w:b/>
          <w:u w:val="single"/>
        </w:rPr>
        <w:t>Lunenburg</w:t>
      </w:r>
      <w:r w:rsidRPr="00603710">
        <w:rPr>
          <w:b/>
        </w:rPr>
        <w:t xml:space="preserve"> – </w:t>
      </w:r>
      <w:r w:rsidR="00603710" w:rsidRPr="00603710">
        <w:rPr>
          <w:b/>
        </w:rPr>
        <w:t xml:space="preserve">Admin - </w:t>
      </w:r>
      <w:r w:rsidRPr="00603710">
        <w:rPr>
          <w:b/>
        </w:rPr>
        <w:t>List of Tithes</w:t>
      </w:r>
      <w:r w:rsidRPr="000F05BF">
        <w:t xml:space="preserve"> </w:t>
      </w:r>
      <w:r w:rsidR="00603710">
        <w:t>- Selected</w:t>
      </w:r>
      <w:r w:rsidRPr="000F05BF">
        <w:t xml:space="preserve">: </w:t>
      </w:r>
      <w:r>
        <w:t xml:space="preserve">Edward Jordan, Richard Stokes, Sylvanus Stokes, Allin Stokes, Young Stokes, David Stokes, Gideon Moore, Sylvanus Stokes, JR, David Stokes, Sylvanus Stokes SR, Charles Stokes, Michael Johnson, </w:t>
      </w:r>
      <w:r w:rsidRPr="002F4C36">
        <w:rPr>
          <w:b/>
        </w:rPr>
        <w:t>John Knight, Jonathan Knight</w:t>
      </w:r>
      <w:r>
        <w:t>: 5</w:t>
      </w:r>
      <w:r w:rsidRPr="000F05BF">
        <w:t xml:space="preserve">; </w:t>
      </w:r>
      <w:r>
        <w:t xml:space="preserve">Jos. Farmer:1; Geo. Farmer: 1, Capt. William Jones, James Coleman, Sam Carter, Thomas Evans, John Evans, Charles Evans and son Tom Evans, William Andrews, Richard Andrews, Ephraim Andrews, John Andrews, Morris Evans, William Tucker, Thomas Moore, Francis Tucker, Henry Moore, Robert Moore JR, Robert Moore SR, Drurey Moore, Thomas Jones </w:t>
      </w:r>
      <w:r w:rsidRPr="000F05BF">
        <w:t>(Landon Bell, p.</w:t>
      </w:r>
      <w:r>
        <w:t>164</w:t>
      </w:r>
      <w:r w:rsidRPr="000F05BF">
        <w:t>)</w:t>
      </w:r>
      <w:r>
        <w:t xml:space="preserve"> </w:t>
      </w:r>
      <w:r w:rsidR="00F736C2" w:rsidRPr="00F736C2">
        <w:rPr>
          <w:b/>
        </w:rPr>
        <w:t>Note</w:t>
      </w:r>
      <w:r w:rsidR="00F736C2" w:rsidRPr="00F736C2">
        <w:t xml:space="preserve">: John Knight now has a son 16 or older. Since he did not have such at the 1750 tithe list, this means that Jonathan Knight turned 16 in the interim, thus born c. 1735. </w:t>
      </w:r>
    </w:p>
    <w:p w:rsidR="001470B7" w:rsidRDefault="001470B7" w:rsidP="001470B7">
      <w:pPr>
        <w:pStyle w:val="NormalWeb"/>
        <w:spacing w:before="240" w:beforeAutospacing="0" w:after="240" w:afterAutospacing="0"/>
        <w:ind w:left="0" w:right="0"/>
      </w:pPr>
      <w:r>
        <w:rPr>
          <w:b/>
        </w:rPr>
        <w:t xml:space="preserve">1751 </w:t>
      </w:r>
      <w:r w:rsidR="00603710">
        <w:rPr>
          <w:b/>
        </w:rPr>
        <w:t xml:space="preserve">- </w:t>
      </w:r>
      <w:r>
        <w:rPr>
          <w:b/>
        </w:rPr>
        <w:t xml:space="preserve">Aug 15 </w:t>
      </w:r>
      <w:r>
        <w:t xml:space="preserve">– </w:t>
      </w:r>
      <w:r>
        <w:rPr>
          <w:b/>
          <w:u w:val="single"/>
        </w:rPr>
        <w:t>VA</w:t>
      </w:r>
      <w:r w:rsidR="00603710">
        <w:rPr>
          <w:b/>
          <w:u w:val="single"/>
        </w:rPr>
        <w:t xml:space="preserve"> </w:t>
      </w:r>
      <w:r w:rsidR="00603710" w:rsidRPr="000130E7">
        <w:rPr>
          <w:b/>
          <w:u w:val="single"/>
        </w:rPr>
        <w:t>Stafford</w:t>
      </w:r>
      <w:r w:rsidRPr="00603710">
        <w:rPr>
          <w:b/>
        </w:rPr>
        <w:t xml:space="preserve"> </w:t>
      </w:r>
      <w:r w:rsidR="00603710" w:rsidRPr="00603710">
        <w:rPr>
          <w:b/>
        </w:rPr>
        <w:t>–</w:t>
      </w:r>
      <w:r w:rsidRPr="00603710">
        <w:rPr>
          <w:b/>
        </w:rPr>
        <w:t xml:space="preserve"> </w:t>
      </w:r>
      <w:r w:rsidR="00603710" w:rsidRPr="00603710">
        <w:rPr>
          <w:b/>
        </w:rPr>
        <w:t xml:space="preserve">Bap - </w:t>
      </w:r>
      <w:r w:rsidRPr="00687568">
        <w:rPr>
          <w:b/>
        </w:rPr>
        <w:t>Samuel Knight</w:t>
      </w:r>
      <w:r w:rsidR="00603710">
        <w:rPr>
          <w:b/>
        </w:rPr>
        <w:t xml:space="preserve"> – s/o</w:t>
      </w:r>
      <w:r>
        <w:t xml:space="preserve"> </w:t>
      </w:r>
      <w:r w:rsidRPr="0016133F">
        <w:rPr>
          <w:b/>
        </w:rPr>
        <w:t>John Knight</w:t>
      </w:r>
      <w:r>
        <w:t xml:space="preserve"> and </w:t>
      </w:r>
      <w:r w:rsidRPr="0016133F">
        <w:rPr>
          <w:b/>
        </w:rPr>
        <w:t>Charity Latimore Knight</w:t>
      </w:r>
      <w:r>
        <w:t>, born/baptized. (King 1961, p. 66)</w:t>
      </w:r>
    </w:p>
    <w:p w:rsidR="001470B7" w:rsidRDefault="001470B7" w:rsidP="001470B7">
      <w:pPr>
        <w:pStyle w:val="NormalWeb"/>
        <w:spacing w:before="240" w:beforeAutospacing="0" w:after="240" w:afterAutospacing="0"/>
        <w:ind w:left="0" w:right="0"/>
      </w:pPr>
      <w:r>
        <w:rPr>
          <w:b/>
        </w:rPr>
        <w:t xml:space="preserve">1751 Aug 19 </w:t>
      </w:r>
      <w:r>
        <w:t xml:space="preserve">– </w:t>
      </w:r>
      <w:r w:rsidRPr="00804050">
        <w:rPr>
          <w:b/>
          <w:u w:val="single"/>
        </w:rPr>
        <w:t>VA</w:t>
      </w:r>
      <w:r w:rsidR="00603710">
        <w:rPr>
          <w:b/>
          <w:u w:val="single"/>
        </w:rPr>
        <w:t xml:space="preserve"> </w:t>
      </w:r>
      <w:r w:rsidR="00603710" w:rsidRPr="00804050">
        <w:rPr>
          <w:b/>
          <w:u w:val="single"/>
        </w:rPr>
        <w:t>Northampton</w:t>
      </w:r>
      <w:r>
        <w:t xml:space="preserve"> – Mar</w:t>
      </w:r>
      <w:r w:rsidR="00847868">
        <w:t xml:space="preserve">- </w:t>
      </w:r>
      <w:r w:rsidRPr="00804050">
        <w:rPr>
          <w:b/>
        </w:rPr>
        <w:t>Thomas Knight</w:t>
      </w:r>
      <w:r>
        <w:t xml:space="preserve"> </w:t>
      </w:r>
      <w:r w:rsidR="00847868" w:rsidRPr="00847868">
        <w:rPr>
          <w:b/>
        </w:rPr>
        <w:t>&amp;</w:t>
      </w:r>
      <w:r w:rsidRPr="00847868">
        <w:rPr>
          <w:b/>
        </w:rPr>
        <w:t xml:space="preserve"> Susanna Fisher</w:t>
      </w:r>
      <w:r>
        <w:t>. (VA MG REC 1700-1850)</w:t>
      </w:r>
    </w:p>
    <w:p w:rsidR="001470B7" w:rsidRDefault="001470B7" w:rsidP="001470B7">
      <w:pPr>
        <w:pStyle w:val="NormalWeb"/>
        <w:spacing w:before="240" w:beforeAutospacing="0" w:after="240" w:afterAutospacing="0"/>
        <w:ind w:left="0" w:right="0"/>
      </w:pPr>
      <w:r>
        <w:rPr>
          <w:b/>
        </w:rPr>
        <w:t xml:space="preserve">1751 </w:t>
      </w:r>
      <w:r w:rsidR="00801C01">
        <w:rPr>
          <w:b/>
        </w:rPr>
        <w:t xml:space="preserve">- </w:t>
      </w:r>
      <w:r>
        <w:rPr>
          <w:b/>
        </w:rPr>
        <w:t xml:space="preserve">Sep </w:t>
      </w:r>
      <w:r w:rsidR="003460C1">
        <w:rPr>
          <w:b/>
        </w:rPr>
        <w:t>15</w:t>
      </w:r>
      <w:r w:rsidRPr="002F4C36">
        <w:rPr>
          <w:b/>
        </w:rPr>
        <w:t xml:space="preserve"> </w:t>
      </w:r>
      <w:r>
        <w:rPr>
          <w:b/>
        </w:rPr>
        <w:t xml:space="preserve">– </w:t>
      </w:r>
      <w:r>
        <w:rPr>
          <w:b/>
          <w:u w:val="single"/>
        </w:rPr>
        <w:t>VA</w:t>
      </w:r>
      <w:r w:rsidR="00801C01">
        <w:rPr>
          <w:b/>
          <w:u w:val="single"/>
        </w:rPr>
        <w:t xml:space="preserve"> </w:t>
      </w:r>
      <w:r w:rsidR="00801C01" w:rsidRPr="002D4334">
        <w:rPr>
          <w:b/>
          <w:u w:val="single"/>
        </w:rPr>
        <w:t>Su</w:t>
      </w:r>
      <w:r w:rsidR="00801C01">
        <w:rPr>
          <w:b/>
          <w:u w:val="single"/>
        </w:rPr>
        <w:t>rry/Sussex</w:t>
      </w:r>
      <w:r>
        <w:rPr>
          <w:b/>
        </w:rPr>
        <w:t xml:space="preserve"> </w:t>
      </w:r>
      <w:r w:rsidR="00801C01">
        <w:rPr>
          <w:b/>
        </w:rPr>
        <w:t>–</w:t>
      </w:r>
      <w:r>
        <w:rPr>
          <w:b/>
        </w:rPr>
        <w:t xml:space="preserve"> </w:t>
      </w:r>
      <w:r w:rsidR="00801C01">
        <w:rPr>
          <w:b/>
        </w:rPr>
        <w:t xml:space="preserve">Admin – William Knight - </w:t>
      </w:r>
      <w:r>
        <w:t>Albemarle Parish Vestry</w:t>
      </w:r>
      <w:r w:rsidR="00801C01">
        <w:t xml:space="preserve"> meeting to order Processioning</w:t>
      </w:r>
      <w:r>
        <w:t xml:space="preserve">: </w:t>
      </w:r>
      <w:r w:rsidRPr="002F4C36">
        <w:rPr>
          <w:b/>
        </w:rPr>
        <w:t>William Knight</w:t>
      </w:r>
      <w:r>
        <w:t xml:space="preserve"> as one of Processioners. (</w:t>
      </w:r>
      <w:r w:rsidR="008114C6">
        <w:t xml:space="preserve">Davis 2008, </w:t>
      </w:r>
      <w:r>
        <w:t xml:space="preserve">pp. 54, 55) </w:t>
      </w:r>
    </w:p>
    <w:p w:rsidR="001470B7" w:rsidRDefault="001470B7" w:rsidP="001470B7">
      <w:pPr>
        <w:pStyle w:val="NormalWeb"/>
        <w:spacing w:before="240" w:beforeAutospacing="0" w:after="240" w:afterAutospacing="0"/>
        <w:ind w:left="0" w:right="0"/>
      </w:pPr>
      <w:r>
        <w:rPr>
          <w:b/>
        </w:rPr>
        <w:t xml:space="preserve">1751 </w:t>
      </w:r>
      <w:r w:rsidR="00847868">
        <w:rPr>
          <w:b/>
        </w:rPr>
        <w:t xml:space="preserve">- </w:t>
      </w:r>
      <w:r>
        <w:rPr>
          <w:b/>
        </w:rPr>
        <w:t xml:space="preserve">Nov 23 – </w:t>
      </w:r>
      <w:r w:rsidRPr="00F140C2">
        <w:rPr>
          <w:b/>
          <w:u w:val="single"/>
        </w:rPr>
        <w:t>NC</w:t>
      </w:r>
      <w:r w:rsidR="00847868">
        <w:rPr>
          <w:b/>
          <w:u w:val="single"/>
        </w:rPr>
        <w:t xml:space="preserve"> </w:t>
      </w:r>
      <w:r w:rsidR="00847868" w:rsidRPr="00F140C2">
        <w:rPr>
          <w:b/>
          <w:u w:val="single"/>
        </w:rPr>
        <w:t>Northampton</w:t>
      </w:r>
      <w:r w:rsidRPr="00F140C2">
        <w:t xml:space="preserve"> </w:t>
      </w:r>
      <w:r w:rsidRPr="00847868">
        <w:rPr>
          <w:b/>
        </w:rPr>
        <w:t xml:space="preserve">– </w:t>
      </w:r>
      <w:r w:rsidR="00847868" w:rsidRPr="00847868">
        <w:rPr>
          <w:b/>
        </w:rPr>
        <w:t xml:space="preserve">Admin - </w:t>
      </w:r>
      <w:r w:rsidRPr="00847868">
        <w:rPr>
          <w:b/>
        </w:rPr>
        <w:t>John Knight</w:t>
      </w:r>
      <w:r w:rsidRPr="00F140C2">
        <w:t xml:space="preserve"> </w:t>
      </w:r>
      <w:r w:rsidR="00847868">
        <w:t xml:space="preserve">- </w:t>
      </w:r>
      <w:r w:rsidRPr="00F140C2">
        <w:t>witnesses the will of Patrick O’Quin. (Grimes 1910, p. 274)</w:t>
      </w:r>
    </w:p>
    <w:p w:rsidR="001470B7" w:rsidRDefault="001470B7" w:rsidP="001470B7">
      <w:pPr>
        <w:pStyle w:val="NormalWeb"/>
        <w:spacing w:before="240" w:beforeAutospacing="0" w:after="240" w:afterAutospacing="0"/>
        <w:ind w:left="0" w:right="0"/>
      </w:pPr>
      <w:r>
        <w:rPr>
          <w:b/>
        </w:rPr>
        <w:t xml:space="preserve">1751 </w:t>
      </w:r>
      <w:r w:rsidR="00C25A79">
        <w:rPr>
          <w:b/>
        </w:rPr>
        <w:t xml:space="preserve">- </w:t>
      </w:r>
      <w:r>
        <w:rPr>
          <w:b/>
        </w:rPr>
        <w:t xml:space="preserve">Dec </w:t>
      </w:r>
      <w:r w:rsidRPr="002F4C36">
        <w:rPr>
          <w:b/>
        </w:rPr>
        <w:t xml:space="preserve">3 – </w:t>
      </w:r>
      <w:r w:rsidRPr="002F4C36">
        <w:rPr>
          <w:b/>
          <w:u w:val="single"/>
        </w:rPr>
        <w:t>NC</w:t>
      </w:r>
      <w:r w:rsidR="00C25A79">
        <w:rPr>
          <w:b/>
          <w:u w:val="single"/>
        </w:rPr>
        <w:t xml:space="preserve"> </w:t>
      </w:r>
      <w:r w:rsidR="00C25A79" w:rsidRPr="002F4C36">
        <w:rPr>
          <w:b/>
          <w:u w:val="single"/>
        </w:rPr>
        <w:t>Bertie</w:t>
      </w:r>
      <w:r w:rsidRPr="002F4C36">
        <w:rPr>
          <w:b/>
        </w:rPr>
        <w:t xml:space="preserve"> – </w:t>
      </w:r>
      <w:r w:rsidR="00C25A79">
        <w:rPr>
          <w:b/>
        </w:rPr>
        <w:t xml:space="preserve">Will - </w:t>
      </w:r>
      <w:r w:rsidRPr="002F4C36">
        <w:rPr>
          <w:b/>
        </w:rPr>
        <w:t>William Knight</w:t>
      </w:r>
      <w:r w:rsidR="00C25A79">
        <w:rPr>
          <w:b/>
        </w:rPr>
        <w:t xml:space="preserve"> -</w:t>
      </w:r>
      <w:r w:rsidRPr="002F4C36">
        <w:rPr>
          <w:b/>
        </w:rPr>
        <w:t xml:space="preserve"> </w:t>
      </w:r>
      <w:r w:rsidRPr="002F4C36">
        <w:t>Will proved in Feb court 1752. Sons:</w:t>
      </w:r>
      <w:r w:rsidRPr="002F4C36">
        <w:rPr>
          <w:b/>
        </w:rPr>
        <w:t xml:space="preserve"> John</w:t>
      </w:r>
      <w:r>
        <w:rPr>
          <w:b/>
        </w:rPr>
        <w:t xml:space="preserve"> Knight</w:t>
      </w:r>
      <w:r w:rsidRPr="002F4C36">
        <w:rPr>
          <w:b/>
        </w:rPr>
        <w:t>, William</w:t>
      </w:r>
      <w:r>
        <w:rPr>
          <w:b/>
        </w:rPr>
        <w:t xml:space="preserve"> Knight</w:t>
      </w:r>
      <w:r w:rsidRPr="002F4C36">
        <w:rPr>
          <w:b/>
        </w:rPr>
        <w:t>, Nemiah</w:t>
      </w:r>
      <w:r>
        <w:rPr>
          <w:b/>
        </w:rPr>
        <w:t xml:space="preserve"> Knight</w:t>
      </w:r>
      <w:r w:rsidRPr="002F4C36">
        <w:rPr>
          <w:b/>
        </w:rPr>
        <w:t xml:space="preserve">. Wife: Martha. </w:t>
      </w:r>
      <w:r w:rsidRPr="002F4C36">
        <w:t>Friends</w:t>
      </w:r>
      <w:r w:rsidRPr="002F4C36">
        <w:rPr>
          <w:b/>
        </w:rPr>
        <w:t xml:space="preserve">: </w:t>
      </w:r>
      <w:r w:rsidRPr="0016133F">
        <w:t>Isaac Carter, Joseph Benthall.</w:t>
      </w:r>
      <w:r w:rsidRPr="002F4C36">
        <w:rPr>
          <w:b/>
        </w:rPr>
        <w:t xml:space="preserve"> </w:t>
      </w:r>
      <w:r w:rsidRPr="002F4C36">
        <w:t>Executors:</w:t>
      </w:r>
      <w:r w:rsidRPr="0016133F">
        <w:t xml:space="preserve"> Isaac Carter, John Joseph Benthall.</w:t>
      </w:r>
      <w:r w:rsidRPr="002F4C36">
        <w:rPr>
          <w:b/>
        </w:rPr>
        <w:t xml:space="preserve"> </w:t>
      </w:r>
      <w:r w:rsidRPr="002F4C36">
        <w:t>Clerk of the Court</w:t>
      </w:r>
      <w:r w:rsidRPr="002F4C36">
        <w:rPr>
          <w:b/>
        </w:rPr>
        <w:t xml:space="preserve">: </w:t>
      </w:r>
      <w:r w:rsidRPr="0016133F">
        <w:t>Samuel Ormes</w:t>
      </w:r>
      <w:r w:rsidRPr="002F4C36">
        <w:rPr>
          <w:b/>
        </w:rPr>
        <w:t>. (</w:t>
      </w:r>
      <w:r w:rsidRPr="002F4C36">
        <w:t>Grimes</w:t>
      </w:r>
      <w:r>
        <w:t xml:space="preserve"> </w:t>
      </w:r>
      <w:r w:rsidRPr="002F4C36">
        <w:t xml:space="preserve">1910, </w:t>
      </w:r>
      <w:r>
        <w:t>p.</w:t>
      </w:r>
      <w:r w:rsidRPr="002F4C36">
        <w:t xml:space="preserve"> 205)</w:t>
      </w:r>
    </w:p>
    <w:p w:rsidR="001470B7" w:rsidRDefault="001470B7" w:rsidP="001470B7">
      <w:pPr>
        <w:pStyle w:val="NormalWeb"/>
        <w:spacing w:before="240" w:beforeAutospacing="0" w:after="240" w:afterAutospacing="0"/>
        <w:ind w:left="0" w:right="0"/>
      </w:pPr>
      <w:r w:rsidRPr="00F140C2">
        <w:rPr>
          <w:b/>
        </w:rPr>
        <w:t xml:space="preserve">1752 </w:t>
      </w:r>
      <w:r w:rsidR="001A0A94">
        <w:rPr>
          <w:b/>
        </w:rPr>
        <w:t xml:space="preserve">- </w:t>
      </w:r>
      <w:r w:rsidRPr="00F140C2">
        <w:rPr>
          <w:b/>
        </w:rPr>
        <w:t>Jan 20 –</w:t>
      </w:r>
      <w:r>
        <w:t xml:space="preserve"> </w:t>
      </w:r>
      <w:r>
        <w:rPr>
          <w:b/>
          <w:u w:val="single"/>
        </w:rPr>
        <w:t>VA</w:t>
      </w:r>
      <w:r w:rsidR="001A0A94">
        <w:rPr>
          <w:b/>
          <w:u w:val="single"/>
        </w:rPr>
        <w:t xml:space="preserve"> </w:t>
      </w:r>
      <w:r w:rsidR="001A0A94" w:rsidRPr="002D4334">
        <w:rPr>
          <w:b/>
          <w:u w:val="single"/>
        </w:rPr>
        <w:t>Su</w:t>
      </w:r>
      <w:r w:rsidR="001A0A94">
        <w:rPr>
          <w:b/>
          <w:u w:val="single"/>
        </w:rPr>
        <w:t>rry/Sussex</w:t>
      </w:r>
      <w:r w:rsidRPr="001A0A94">
        <w:rPr>
          <w:b/>
        </w:rPr>
        <w:t xml:space="preserve"> – </w:t>
      </w:r>
      <w:r w:rsidR="001A0A94" w:rsidRPr="001A0A94">
        <w:rPr>
          <w:b/>
        </w:rPr>
        <w:t>Admin – William Knight</w:t>
      </w:r>
      <w:r w:rsidR="001A0A94">
        <w:t xml:space="preserve"> - </w:t>
      </w:r>
      <w:r>
        <w:t xml:space="preserve">Albemarle Parish – </w:t>
      </w:r>
      <w:r w:rsidRPr="0016133F">
        <w:rPr>
          <w:b/>
        </w:rPr>
        <w:t>William Knight</w:t>
      </w:r>
      <w:r>
        <w:t xml:space="preserve"> is sponsor to child of Charles and Jane Mabrey. (Boddie 1998, p. 90)</w:t>
      </w:r>
    </w:p>
    <w:p w:rsidR="00605F76" w:rsidRDefault="00605F76" w:rsidP="001470B7">
      <w:pPr>
        <w:pStyle w:val="NormalWeb"/>
        <w:spacing w:before="240" w:beforeAutospacing="0" w:after="240" w:afterAutospacing="0"/>
        <w:ind w:left="0" w:right="0"/>
      </w:pPr>
      <w:r w:rsidRPr="0074328F">
        <w:rPr>
          <w:b/>
        </w:rPr>
        <w:t xml:space="preserve">1752 – Feb – </w:t>
      </w:r>
      <w:r w:rsidRPr="0074328F">
        <w:rPr>
          <w:b/>
          <w:u w:val="single"/>
        </w:rPr>
        <w:t>NC Bertie</w:t>
      </w:r>
      <w:r w:rsidRPr="0074328F">
        <w:rPr>
          <w:b/>
        </w:rPr>
        <w:t xml:space="preserve"> – Will – William Knight</w:t>
      </w:r>
      <w:r>
        <w:t xml:space="preserve"> – Written 175</w:t>
      </w:r>
      <w:r w:rsidR="002821EB">
        <w:t>1</w:t>
      </w:r>
      <w:r>
        <w:t xml:space="preserve"> Dec 3: To </w:t>
      </w:r>
      <w:r w:rsidRPr="0074328F">
        <w:rPr>
          <w:b/>
        </w:rPr>
        <w:t>son John</w:t>
      </w:r>
      <w:r>
        <w:t>, all my tools and the part</w:t>
      </w:r>
      <w:r w:rsidR="0074328F">
        <w:t>s</w:t>
      </w:r>
      <w:r>
        <w:t xml:space="preserve"> of the whipsaw. </w:t>
      </w:r>
      <w:r>
        <w:br/>
        <w:t xml:space="preserve">To </w:t>
      </w:r>
      <w:r w:rsidRPr="0074328F">
        <w:rPr>
          <w:b/>
        </w:rPr>
        <w:t>son William</w:t>
      </w:r>
      <w:r>
        <w:t>, all my land and plantason o the south side of the C</w:t>
      </w:r>
      <w:r w:rsidR="0074328F">
        <w:t>arter’s</w:t>
      </w:r>
      <w:r>
        <w:t xml:space="preserve"> Branch and one horse to be purch</w:t>
      </w:r>
      <w:r w:rsidR="0074328F">
        <w:t xml:space="preserve">iched out of my estate about three years old to be paid to him at the age of Sisteen and my hunting gun. </w:t>
      </w:r>
      <w:r w:rsidR="0074328F">
        <w:br/>
        <w:t xml:space="preserve">To </w:t>
      </w:r>
      <w:r w:rsidR="0074328F" w:rsidRPr="0074328F">
        <w:rPr>
          <w:b/>
        </w:rPr>
        <w:t>son Nemiah</w:t>
      </w:r>
      <w:r w:rsidR="0074328F">
        <w:t xml:space="preserve"> all the rest of my Lands on the North side of the Branch;</w:t>
      </w:r>
      <w:r w:rsidR="0074328F">
        <w:br/>
        <w:t xml:space="preserve">To my </w:t>
      </w:r>
      <w:r w:rsidR="0074328F" w:rsidRPr="0074328F">
        <w:rPr>
          <w:b/>
        </w:rPr>
        <w:t>wife Martha</w:t>
      </w:r>
      <w:r w:rsidR="0074328F">
        <w:t xml:space="preserve"> (Carter) one third part of the rest of my estate and my horse cold and as many of my casks with my tobacco to be sold as will pay all of my lawful debts and all the rest of my estate to be equally divided among all my children.</w:t>
      </w:r>
      <w:r w:rsidR="0074328F">
        <w:br/>
        <w:t xml:space="preserve">I leave </w:t>
      </w:r>
      <w:r w:rsidR="0074328F" w:rsidRPr="0074328F">
        <w:rPr>
          <w:b/>
        </w:rPr>
        <w:t>Isaac Carter</w:t>
      </w:r>
      <w:r w:rsidR="0074328F">
        <w:t xml:space="preserve"> and </w:t>
      </w:r>
      <w:r w:rsidR="0074328F" w:rsidRPr="0074328F">
        <w:rPr>
          <w:b/>
        </w:rPr>
        <w:t>Joseph Benthall</w:t>
      </w:r>
      <w:r w:rsidR="0074328F">
        <w:t xml:space="preserve"> and ___ Langston to e</w:t>
      </w:r>
      <w:r w:rsidR="000900A2">
        <w:t>q</w:t>
      </w:r>
      <w:r w:rsidR="0074328F">
        <w:t>uill divide my estait among my wife and children according to my will.</w:t>
      </w:r>
      <w:r w:rsidR="0074328F">
        <w:br/>
      </w:r>
      <w:r w:rsidR="0074328F" w:rsidRPr="0074328F">
        <w:rPr>
          <w:b/>
        </w:rPr>
        <w:lastRenderedPageBreak/>
        <w:t>Son John to be executor</w:t>
      </w:r>
      <w:r w:rsidR="0074328F">
        <w:t>. (</w:t>
      </w:r>
      <w:r w:rsidR="0074328F" w:rsidRPr="0074328F">
        <w:t>North Carolina, Wills and Probate Records, 1665-1998</w:t>
      </w:r>
      <w:r w:rsidR="0074328F">
        <w:t xml:space="preserve">, </w:t>
      </w:r>
      <w:r w:rsidR="0074328F" w:rsidRPr="0074328F">
        <w:t>Wills and Court Minutes, 1712-1758</w:t>
      </w:r>
      <w:r w:rsidR="0074328F">
        <w:t xml:space="preserve">, </w:t>
      </w:r>
      <w:r w:rsidR="00CD02F5">
        <w:t>image</w:t>
      </w:r>
      <w:r w:rsidR="0074328F">
        <w:t xml:space="preserve"> of will online, ancestry.com)</w:t>
      </w:r>
    </w:p>
    <w:p w:rsidR="001470B7" w:rsidRDefault="001470B7" w:rsidP="001470B7">
      <w:pPr>
        <w:pStyle w:val="NormalWeb"/>
        <w:spacing w:before="240" w:beforeAutospacing="0" w:after="240" w:afterAutospacing="0"/>
        <w:ind w:left="0" w:right="0"/>
      </w:pPr>
      <w:r>
        <w:rPr>
          <w:b/>
        </w:rPr>
        <w:t xml:space="preserve">1752 </w:t>
      </w:r>
      <w:r w:rsidR="001A0A94">
        <w:rPr>
          <w:b/>
        </w:rPr>
        <w:t xml:space="preserve">- </w:t>
      </w:r>
      <w:r>
        <w:rPr>
          <w:b/>
        </w:rPr>
        <w:t xml:space="preserve">Feb 13 </w:t>
      </w:r>
      <w:r>
        <w:t xml:space="preserve">– </w:t>
      </w:r>
      <w:r>
        <w:rPr>
          <w:b/>
          <w:u w:val="single"/>
        </w:rPr>
        <w:t>VA</w:t>
      </w:r>
      <w:r w:rsidR="001A0A94">
        <w:rPr>
          <w:b/>
          <w:u w:val="single"/>
        </w:rPr>
        <w:t xml:space="preserve"> </w:t>
      </w:r>
      <w:r w:rsidR="001A0A94" w:rsidRPr="004951CA">
        <w:rPr>
          <w:b/>
          <w:u w:val="single"/>
        </w:rPr>
        <w:t>Surry</w:t>
      </w:r>
      <w:r w:rsidR="002E1B93">
        <w:rPr>
          <w:b/>
          <w:u w:val="single"/>
        </w:rPr>
        <w:t>/Sussex</w:t>
      </w:r>
      <w:r w:rsidRPr="00656617">
        <w:rPr>
          <w:b/>
        </w:rPr>
        <w:t xml:space="preserve"> – </w:t>
      </w:r>
      <w:r w:rsidR="008114C6" w:rsidRPr="00656617">
        <w:rPr>
          <w:b/>
        </w:rPr>
        <w:t xml:space="preserve">Admin - </w:t>
      </w:r>
      <w:r w:rsidRPr="0016133F">
        <w:rPr>
          <w:b/>
        </w:rPr>
        <w:t>William Knight</w:t>
      </w:r>
      <w:r w:rsidR="008114C6">
        <w:rPr>
          <w:b/>
        </w:rPr>
        <w:t xml:space="preserve"> - </w:t>
      </w:r>
      <w:r w:rsidR="008114C6" w:rsidRPr="008114C6">
        <w:t xml:space="preserve"> With</w:t>
      </w:r>
      <w:r>
        <w:t xml:space="preserve"> Nathaniel Felts and Benjamin Adams appointed Appraisers of the estate of Matthew Wilkinson. (Hart 1983, p. 53)</w:t>
      </w:r>
    </w:p>
    <w:p w:rsidR="002E1B93" w:rsidRDefault="002E1B93" w:rsidP="001470B7">
      <w:pPr>
        <w:pStyle w:val="NormalWeb"/>
        <w:spacing w:before="240" w:beforeAutospacing="0" w:after="240" w:afterAutospacing="0"/>
        <w:ind w:left="0" w:right="0"/>
      </w:pPr>
      <w:r w:rsidRPr="00D6351F">
        <w:rPr>
          <w:b/>
        </w:rPr>
        <w:t xml:space="preserve">1752 </w:t>
      </w:r>
      <w:r>
        <w:rPr>
          <w:b/>
        </w:rPr>
        <w:t xml:space="preserve">- </w:t>
      </w:r>
      <w:r w:rsidRPr="00D6351F">
        <w:rPr>
          <w:b/>
        </w:rPr>
        <w:t>Mar 1</w:t>
      </w:r>
      <w:r>
        <w:t xml:space="preserve"> – </w:t>
      </w:r>
      <w:r>
        <w:rPr>
          <w:b/>
          <w:u w:val="single"/>
        </w:rPr>
        <w:t xml:space="preserve">VA </w:t>
      </w:r>
      <w:r w:rsidRPr="005F192E">
        <w:rPr>
          <w:b/>
          <w:u w:val="single"/>
        </w:rPr>
        <w:t>Surry/Sussex</w:t>
      </w:r>
      <w:r w:rsidRPr="001A0A94">
        <w:rPr>
          <w:b/>
        </w:rPr>
        <w:t xml:space="preserve"> – Admin – William Knight</w:t>
      </w:r>
      <w:r>
        <w:t xml:space="preserve"> - Albemarle Parish:  William Knight, Edward Carter, Mary Richardson, sps. to Charles, son of Charles and Jane Mabry. (Richards 1958, p. 14)</w:t>
      </w:r>
    </w:p>
    <w:p w:rsidR="00DD3E99" w:rsidRDefault="00DD3E99" w:rsidP="001470B7">
      <w:pPr>
        <w:pStyle w:val="NormalWeb"/>
        <w:spacing w:before="240" w:beforeAutospacing="0" w:after="240" w:afterAutospacing="0"/>
        <w:ind w:left="0" w:right="0"/>
      </w:pPr>
      <w:r w:rsidRPr="00DD3E99">
        <w:rPr>
          <w:b/>
        </w:rPr>
        <w:t xml:space="preserve">1752 – Mar 20 – </w:t>
      </w:r>
      <w:r w:rsidRPr="00DD3E99">
        <w:rPr>
          <w:b/>
          <w:u w:val="single"/>
        </w:rPr>
        <w:t>VA Surry/Sussex</w:t>
      </w:r>
      <w:r w:rsidRPr="00DD3E99">
        <w:rPr>
          <w:b/>
        </w:rPr>
        <w:t xml:space="preserve"> – Will – John Knight</w:t>
      </w:r>
      <w:r>
        <w:t xml:space="preserve"> - </w:t>
      </w:r>
      <w:r w:rsidRPr="00DD3E99">
        <w:t xml:space="preserve">Account of Estate of Col. Thomas Cocke, decd. Lists….Col. Richard Cocke, Howell Briggs, Mrs. Frances Simmons, Col. Benjamin Harrison, Mr. Benjamin Cocke, Richard Cocke, Thomas Avent, William Avent, Capt. Thomas Avent, William Cocke, John Cocke, John Evans, John Avery, John Hill, William Jordan, Richard Evans, Peter Avent, </w:t>
      </w:r>
      <w:r w:rsidRPr="00DD3E99">
        <w:rPr>
          <w:b/>
        </w:rPr>
        <w:t>John Knight</w:t>
      </w:r>
      <w:r w:rsidRPr="00DD3E99">
        <w:t>, Lemuel Cocke, and “to be distributed to Lemuel Cocke, Thomas Cocke and John Cocke equally</w:t>
      </w:r>
      <w:r>
        <w:t>. (</w:t>
      </w:r>
      <w:r w:rsidRPr="00DD3E99">
        <w:t>Surry County, Vir</w:t>
      </w:r>
      <w:r>
        <w:t xml:space="preserve">ginia Deed Book 9, p. 849)  </w:t>
      </w:r>
      <w:r w:rsidRPr="00963F6A">
        <w:rPr>
          <w:b/>
        </w:rPr>
        <w:t>Note</w:t>
      </w:r>
      <w:r>
        <w:t xml:space="preserve">: </w:t>
      </w:r>
      <w:r w:rsidRPr="00DD3E99">
        <w:t xml:space="preserve">The name Thomas Cocke appears as a witness to the 1743 deed when John </w:t>
      </w:r>
      <w:r>
        <w:t xml:space="preserve">Knight </w:t>
      </w:r>
      <w:r w:rsidRPr="00DD3E99">
        <w:t xml:space="preserve">and William Knight sell the Samuel Gregory land in Henrico to James Cocke. </w:t>
      </w:r>
    </w:p>
    <w:p w:rsidR="001470B7" w:rsidRDefault="001470B7" w:rsidP="001470B7">
      <w:pPr>
        <w:pStyle w:val="NormalWeb"/>
        <w:spacing w:before="240" w:beforeAutospacing="0" w:after="240" w:afterAutospacing="0"/>
        <w:ind w:left="0" w:right="0"/>
      </w:pPr>
      <w:r>
        <w:rPr>
          <w:b/>
        </w:rPr>
        <w:t xml:space="preserve">1752 </w:t>
      </w:r>
      <w:r w:rsidR="001A0A94">
        <w:rPr>
          <w:b/>
        </w:rPr>
        <w:t xml:space="preserve">- </w:t>
      </w:r>
      <w:r>
        <w:rPr>
          <w:b/>
        </w:rPr>
        <w:t xml:space="preserve">Mar </w:t>
      </w:r>
      <w:r w:rsidRPr="0034270C">
        <w:rPr>
          <w:b/>
        </w:rPr>
        <w:t xml:space="preserve">31 </w:t>
      </w:r>
      <w:r>
        <w:rPr>
          <w:b/>
        </w:rPr>
        <w:t xml:space="preserve">– </w:t>
      </w:r>
      <w:r>
        <w:rPr>
          <w:b/>
          <w:u w:val="single"/>
        </w:rPr>
        <w:t>VA</w:t>
      </w:r>
      <w:r w:rsidR="001A0A94">
        <w:rPr>
          <w:b/>
          <w:u w:val="single"/>
        </w:rPr>
        <w:t xml:space="preserve"> </w:t>
      </w:r>
      <w:r w:rsidR="001A0A94" w:rsidRPr="002D4334">
        <w:rPr>
          <w:b/>
          <w:u w:val="single"/>
        </w:rPr>
        <w:t>Su</w:t>
      </w:r>
      <w:r w:rsidR="001A0A94">
        <w:rPr>
          <w:b/>
          <w:u w:val="single"/>
        </w:rPr>
        <w:t>rry/Sussex</w:t>
      </w:r>
      <w:r w:rsidRPr="00656617">
        <w:rPr>
          <w:b/>
        </w:rPr>
        <w:t xml:space="preserve"> </w:t>
      </w:r>
      <w:r w:rsidR="001A0A94" w:rsidRPr="00656617">
        <w:rPr>
          <w:b/>
        </w:rPr>
        <w:t>–</w:t>
      </w:r>
      <w:r w:rsidRPr="00656617">
        <w:rPr>
          <w:b/>
        </w:rPr>
        <w:t xml:space="preserve"> </w:t>
      </w:r>
      <w:r w:rsidR="001A0A94" w:rsidRPr="00656617">
        <w:rPr>
          <w:b/>
        </w:rPr>
        <w:t>Admin – Land Processioning</w:t>
      </w:r>
      <w:r w:rsidR="001A0A94">
        <w:t xml:space="preserve"> - </w:t>
      </w:r>
      <w:r>
        <w:t xml:space="preserve">Albemarle Parish Vestry meeting to record Procession results. Names mentioned: Edward Eppes, </w:t>
      </w:r>
      <w:r w:rsidRPr="00311AE3">
        <w:rPr>
          <w:b/>
        </w:rPr>
        <w:t>William Knight</w:t>
      </w:r>
      <w:r>
        <w:t xml:space="preserve">, </w:t>
      </w:r>
      <w:r w:rsidRPr="00311AE3">
        <w:rPr>
          <w:b/>
        </w:rPr>
        <w:t>Richard Knight</w:t>
      </w:r>
      <w:r>
        <w:t xml:space="preserve">, </w:t>
      </w:r>
      <w:r w:rsidRPr="00311AE3">
        <w:rPr>
          <w:b/>
        </w:rPr>
        <w:t>John Knight</w:t>
      </w:r>
      <w:r>
        <w:t xml:space="preserve">, James Cain Jr, John Davis, William Bass. ( </w:t>
      </w:r>
      <w:r w:rsidR="001A0A94">
        <w:t xml:space="preserve">Davis 2008, </w:t>
      </w:r>
      <w:r>
        <w:t>pp. 58-72)</w:t>
      </w:r>
    </w:p>
    <w:p w:rsidR="001470B7" w:rsidRDefault="001470B7" w:rsidP="001470B7">
      <w:pPr>
        <w:pStyle w:val="NormalWeb"/>
        <w:spacing w:before="240" w:beforeAutospacing="0" w:after="240" w:afterAutospacing="0"/>
        <w:ind w:left="0" w:right="0"/>
      </w:pPr>
      <w:r>
        <w:rPr>
          <w:b/>
        </w:rPr>
        <w:t xml:space="preserve">1752 </w:t>
      </w:r>
      <w:r w:rsidR="00847868">
        <w:rPr>
          <w:b/>
        </w:rPr>
        <w:t xml:space="preserve">- </w:t>
      </w:r>
      <w:r>
        <w:rPr>
          <w:b/>
        </w:rPr>
        <w:t xml:space="preserve">Jun </w:t>
      </w:r>
      <w:r w:rsidRPr="004E5322">
        <w:rPr>
          <w:b/>
        </w:rPr>
        <w:t xml:space="preserve">10 </w:t>
      </w:r>
      <w:r w:rsidR="00847868">
        <w:rPr>
          <w:b/>
        </w:rPr>
        <w:t>–</w:t>
      </w:r>
      <w:r w:rsidRPr="004E5322">
        <w:rPr>
          <w:b/>
        </w:rPr>
        <w:t xml:space="preserve"> </w:t>
      </w:r>
      <w:r>
        <w:rPr>
          <w:b/>
          <w:u w:val="single"/>
        </w:rPr>
        <w:t>VA</w:t>
      </w:r>
      <w:r w:rsidR="00847868">
        <w:rPr>
          <w:b/>
          <w:u w:val="single"/>
        </w:rPr>
        <w:t xml:space="preserve"> </w:t>
      </w:r>
      <w:r w:rsidR="00847868" w:rsidRPr="00847868">
        <w:rPr>
          <w:b/>
          <w:u w:val="single"/>
        </w:rPr>
        <w:t>Lunenburg</w:t>
      </w:r>
      <w:r w:rsidRPr="00847868">
        <w:rPr>
          <w:b/>
        </w:rPr>
        <w:t xml:space="preserve"> – </w:t>
      </w:r>
      <w:r w:rsidR="00847868" w:rsidRPr="00847868">
        <w:rPr>
          <w:b/>
        </w:rPr>
        <w:t xml:space="preserve">Admin - </w:t>
      </w:r>
      <w:r w:rsidRPr="00847868">
        <w:rPr>
          <w:b/>
        </w:rPr>
        <w:t>List of Tithes</w:t>
      </w:r>
      <w:r w:rsidRPr="000F05BF">
        <w:t xml:space="preserve"> </w:t>
      </w:r>
      <w:r w:rsidR="00847868">
        <w:t xml:space="preserve">– Selected: </w:t>
      </w:r>
      <w:r w:rsidRPr="000F05BF">
        <w:t xml:space="preserve"> </w:t>
      </w:r>
      <w:r>
        <w:t xml:space="preserve">Joseph Johnson, Francis Moore, Allin Stokes, Sylvanus Stokes JR, Sylvanus Stokes SR, David Stokes, Edward Jordaine;Jordan, Sylvanus Stokes (son of Yount), William Stokes, Young Stokes, David Stokes, Richard Stokes, </w:t>
      </w:r>
      <w:r w:rsidRPr="00477D56">
        <w:rPr>
          <w:b/>
        </w:rPr>
        <w:t>Jonathan Knight</w:t>
      </w:r>
      <w:r>
        <w:t xml:space="preserve">, </w:t>
      </w:r>
      <w:r w:rsidRPr="004E5322">
        <w:rPr>
          <w:b/>
        </w:rPr>
        <w:t>John Knight</w:t>
      </w:r>
      <w:r w:rsidRPr="000F05BF">
        <w:t xml:space="preserve">: </w:t>
      </w:r>
      <w:r>
        <w:t>5</w:t>
      </w:r>
      <w:r w:rsidRPr="000F05BF">
        <w:t xml:space="preserve">; </w:t>
      </w:r>
      <w:r>
        <w:t xml:space="preserve">George Farmer, Thomas Ferris, Charles Ferris, Robert Andrew, George Evans, James Anderson, Thomas Anderson, Stephen Evans, Sylvanus Walker, Robert Moore, Robert Jone JR, James Jones, Thomas Evans, John Evans, Charles Evans and sons Thomas and Major, James Coleman, Michael Johnson, John Johnson, Richard Andrews, Timothy Carter, Augustin Spears (Spier?), Barshaba Jones negro, Henry Jones, Robert Moore, Drurey Moore, Andrew Jones, William Walker, George Walker, Philip Walker, John Walker, James Walker, William Clark, Jonas Anderson, William Watkins, John Anderson </w:t>
      </w:r>
      <w:r w:rsidRPr="000F05BF">
        <w:t>(Landon Bell, p.</w:t>
      </w:r>
      <w:r>
        <w:t>182</w:t>
      </w:r>
      <w:r w:rsidRPr="000F05BF">
        <w:t>)</w:t>
      </w:r>
      <w:r>
        <w:t xml:space="preserve">  </w:t>
      </w:r>
      <w:r w:rsidRPr="00F736C2">
        <w:rPr>
          <w:b/>
        </w:rPr>
        <w:t>Note</w:t>
      </w:r>
      <w:r>
        <w:t xml:space="preserve">: John Knight still has only one son 16 and older. </w:t>
      </w:r>
      <w:r w:rsidR="00F736C2" w:rsidRPr="00F736C2">
        <w:t>There will now be a 1</w:t>
      </w:r>
      <w:r w:rsidR="005324D6">
        <w:t>2</w:t>
      </w:r>
      <w:r w:rsidR="00F736C2" w:rsidRPr="00F736C2">
        <w:t xml:space="preserve"> year skip in the records during which time it appears that Charles Knight and William Knight come of age and leave home! By 176</w:t>
      </w:r>
      <w:r w:rsidR="005324D6">
        <w:t>4</w:t>
      </w:r>
      <w:r w:rsidR="00F736C2" w:rsidRPr="00F736C2">
        <w:t xml:space="preserve">, John will sell to his son William Knight and Jonathan Knight, land in Granville Co NC. The land of Charle Knight is mentioned as being adjacent, but I have found no record of acquisition. </w:t>
      </w:r>
    </w:p>
    <w:p w:rsidR="001470B7" w:rsidRDefault="001470B7" w:rsidP="001470B7">
      <w:pPr>
        <w:pStyle w:val="NormalWeb"/>
        <w:spacing w:before="240" w:beforeAutospacing="0" w:after="240" w:afterAutospacing="0"/>
        <w:ind w:left="0" w:right="0"/>
      </w:pPr>
      <w:r w:rsidRPr="00D6351F">
        <w:rPr>
          <w:b/>
        </w:rPr>
        <w:t xml:space="preserve">1752 </w:t>
      </w:r>
      <w:r w:rsidR="00656617">
        <w:rPr>
          <w:b/>
        </w:rPr>
        <w:t xml:space="preserve">- </w:t>
      </w:r>
      <w:r w:rsidRPr="00D6351F">
        <w:rPr>
          <w:b/>
        </w:rPr>
        <w:t>Jun 21</w:t>
      </w:r>
      <w:r>
        <w:t xml:space="preserve"> </w:t>
      </w:r>
      <w:r w:rsidR="00656617">
        <w:t>–</w:t>
      </w:r>
      <w:r>
        <w:t xml:space="preserve"> </w:t>
      </w:r>
      <w:r>
        <w:rPr>
          <w:b/>
          <w:u w:val="single"/>
        </w:rPr>
        <w:t>VA</w:t>
      </w:r>
      <w:r w:rsidR="00656617">
        <w:rPr>
          <w:b/>
          <w:u w:val="single"/>
        </w:rPr>
        <w:t xml:space="preserve"> </w:t>
      </w:r>
      <w:r w:rsidR="00656617" w:rsidRPr="005F192E">
        <w:rPr>
          <w:b/>
          <w:u w:val="single"/>
        </w:rPr>
        <w:t>Surry/Sussex</w:t>
      </w:r>
      <w:r w:rsidRPr="00656617">
        <w:rPr>
          <w:b/>
        </w:rPr>
        <w:t xml:space="preserve"> – </w:t>
      </w:r>
      <w:r w:rsidR="00656617" w:rsidRPr="00656617">
        <w:rPr>
          <w:b/>
        </w:rPr>
        <w:t>Admin – Daniel Knight</w:t>
      </w:r>
      <w:r w:rsidR="00656617">
        <w:t xml:space="preserve"> - </w:t>
      </w:r>
      <w:r>
        <w:t xml:space="preserve">Albemarle Parish:  Daniel Knight, Thomas Weathers, Elizabeth Whitehead, sps to Jesse son of James and Jane </w:t>
      </w:r>
      <w:r w:rsidR="00847868">
        <w:t>H</w:t>
      </w:r>
      <w:r>
        <w:t>orn. (Richards 1958, p. 190)</w:t>
      </w:r>
    </w:p>
    <w:p w:rsidR="001470B7" w:rsidRDefault="001470B7" w:rsidP="001470B7">
      <w:pPr>
        <w:pStyle w:val="NormalWeb"/>
        <w:spacing w:before="240" w:beforeAutospacing="0" w:after="240" w:afterAutospacing="0"/>
        <w:ind w:left="0" w:right="0"/>
      </w:pPr>
      <w:r w:rsidRPr="00D6351F">
        <w:rPr>
          <w:b/>
        </w:rPr>
        <w:t xml:space="preserve">1752 </w:t>
      </w:r>
      <w:r w:rsidR="00656617">
        <w:rPr>
          <w:b/>
        </w:rPr>
        <w:t xml:space="preserve">- </w:t>
      </w:r>
      <w:r w:rsidRPr="00D6351F">
        <w:rPr>
          <w:b/>
        </w:rPr>
        <w:t>Sep 12</w:t>
      </w:r>
      <w:r>
        <w:t xml:space="preserve"> </w:t>
      </w:r>
      <w:r w:rsidR="00656617">
        <w:t>–</w:t>
      </w:r>
      <w:r>
        <w:t xml:space="preserve"> </w:t>
      </w:r>
      <w:r>
        <w:rPr>
          <w:b/>
          <w:u w:val="single"/>
        </w:rPr>
        <w:t>VA</w:t>
      </w:r>
      <w:r w:rsidR="00656617">
        <w:rPr>
          <w:b/>
          <w:u w:val="single"/>
        </w:rPr>
        <w:t xml:space="preserve"> </w:t>
      </w:r>
      <w:r w:rsidR="00656617" w:rsidRPr="005F192E">
        <w:rPr>
          <w:b/>
          <w:u w:val="single"/>
        </w:rPr>
        <w:t>Surry/Sussex</w:t>
      </w:r>
      <w:r w:rsidRPr="00656617">
        <w:rPr>
          <w:b/>
        </w:rPr>
        <w:t xml:space="preserve"> – </w:t>
      </w:r>
      <w:r w:rsidR="00656617" w:rsidRPr="00656617">
        <w:rPr>
          <w:b/>
        </w:rPr>
        <w:t>Admin – Alice Knight</w:t>
      </w:r>
      <w:r w:rsidR="00656617">
        <w:t xml:space="preserve"> - </w:t>
      </w:r>
      <w:r>
        <w:t xml:space="preserve">Albemarle Parish: </w:t>
      </w:r>
      <w:r w:rsidRPr="00D6351F">
        <w:rPr>
          <w:b/>
        </w:rPr>
        <w:t>Alice Knight</w:t>
      </w:r>
      <w:r>
        <w:t>, Amy Freeman, Thomas Northcross sps to Elizabeth dau of William and Mary Longbottom. (Richards 1958, p. 138)</w:t>
      </w:r>
      <w:r w:rsidR="00847868">
        <w:t xml:space="preserve"> </w:t>
      </w:r>
    </w:p>
    <w:p w:rsidR="001470B7" w:rsidRPr="002054E7" w:rsidRDefault="001470B7" w:rsidP="001470B7">
      <w:pPr>
        <w:pStyle w:val="NormalWeb"/>
        <w:spacing w:before="240" w:beforeAutospacing="0" w:after="240" w:afterAutospacing="0"/>
        <w:ind w:left="0" w:right="0"/>
      </w:pPr>
      <w:r>
        <w:rPr>
          <w:b/>
        </w:rPr>
        <w:lastRenderedPageBreak/>
        <w:t xml:space="preserve">1752 </w:t>
      </w:r>
      <w:r w:rsidR="00847868">
        <w:rPr>
          <w:b/>
        </w:rPr>
        <w:t xml:space="preserve">- </w:t>
      </w:r>
      <w:r>
        <w:rPr>
          <w:b/>
        </w:rPr>
        <w:t xml:space="preserve">Sep </w:t>
      </w:r>
      <w:r w:rsidRPr="002054E7">
        <w:rPr>
          <w:b/>
        </w:rPr>
        <w:t xml:space="preserve">16 </w:t>
      </w:r>
      <w:r>
        <w:t xml:space="preserve">– </w:t>
      </w:r>
      <w:r>
        <w:rPr>
          <w:b/>
          <w:u w:val="single"/>
        </w:rPr>
        <w:t>VA</w:t>
      </w:r>
      <w:r w:rsidR="00847868">
        <w:rPr>
          <w:b/>
          <w:u w:val="single"/>
        </w:rPr>
        <w:t xml:space="preserve"> </w:t>
      </w:r>
      <w:r w:rsidR="00847868" w:rsidRPr="002054E7">
        <w:rPr>
          <w:b/>
          <w:u w:val="single"/>
        </w:rPr>
        <w:t>Spotsylvania</w:t>
      </w:r>
      <w:r>
        <w:t xml:space="preserve"> </w:t>
      </w:r>
      <w:r w:rsidRPr="00637F67">
        <w:rPr>
          <w:b/>
        </w:rPr>
        <w:t xml:space="preserve">– </w:t>
      </w:r>
      <w:r w:rsidR="00847868" w:rsidRPr="00637F67">
        <w:rPr>
          <w:b/>
        </w:rPr>
        <w:t>Admin -</w:t>
      </w:r>
      <w:r w:rsidR="00847868">
        <w:t xml:space="preserve"> </w:t>
      </w:r>
      <w:r w:rsidRPr="002054E7">
        <w:rPr>
          <w:b/>
        </w:rPr>
        <w:t>Ephraim Knight</w:t>
      </w:r>
      <w:r w:rsidR="00847868">
        <w:rPr>
          <w:b/>
        </w:rPr>
        <w:t xml:space="preserve"> - </w:t>
      </w:r>
      <w:r w:rsidR="00847868" w:rsidRPr="00847868">
        <w:t>W</w:t>
      </w:r>
      <w:r>
        <w:t xml:space="preserve">ith </w:t>
      </w:r>
      <w:r w:rsidRPr="002054E7">
        <w:rPr>
          <w:b/>
        </w:rPr>
        <w:t>Zachariah Garton</w:t>
      </w:r>
      <w:r>
        <w:t>, witness a sale of land from W</w:t>
      </w:r>
      <w:r w:rsidR="00847868">
        <w:t>illia</w:t>
      </w:r>
      <w:r>
        <w:t>m Bell, Jr., to Uriah Garton, Jr. (</w:t>
      </w:r>
      <w:r w:rsidR="00847868">
        <w:t>Crozier, p. 192</w:t>
      </w:r>
      <w:r>
        <w:t xml:space="preserve">) </w:t>
      </w:r>
    </w:p>
    <w:p w:rsidR="001470B7" w:rsidRDefault="001470B7" w:rsidP="001470B7">
      <w:pPr>
        <w:pStyle w:val="NormalWeb"/>
        <w:spacing w:before="240" w:beforeAutospacing="0" w:after="240" w:afterAutospacing="0"/>
        <w:ind w:left="0" w:right="0"/>
      </w:pPr>
      <w:r w:rsidRPr="00893C84">
        <w:rPr>
          <w:b/>
        </w:rPr>
        <w:t xml:space="preserve">1752 Oct </w:t>
      </w:r>
      <w:r>
        <w:t xml:space="preserve">– </w:t>
      </w:r>
      <w:r w:rsidRPr="00893C84">
        <w:rPr>
          <w:b/>
          <w:u w:val="single"/>
        </w:rPr>
        <w:t>VA</w:t>
      </w:r>
      <w:r w:rsidR="00847868">
        <w:rPr>
          <w:b/>
          <w:u w:val="single"/>
        </w:rPr>
        <w:t xml:space="preserve"> </w:t>
      </w:r>
      <w:r w:rsidR="00847868" w:rsidRPr="00893C84">
        <w:rPr>
          <w:b/>
          <w:u w:val="single"/>
        </w:rPr>
        <w:t>Gloucester</w:t>
      </w:r>
      <w:r>
        <w:t xml:space="preserve"> </w:t>
      </w:r>
      <w:r w:rsidR="00847868">
        <w:t>–</w:t>
      </w:r>
      <w:r>
        <w:t xml:space="preserve"> </w:t>
      </w:r>
      <w:r w:rsidR="00847868">
        <w:t xml:space="preserve">Info - </w:t>
      </w:r>
      <w:r w:rsidRPr="002054E7">
        <w:t xml:space="preserve">In the summer of 1752 a counterfeiting scheme was hatched in Virginia. </w:t>
      </w:r>
      <w:r w:rsidRPr="00847868">
        <w:rPr>
          <w:b/>
        </w:rPr>
        <w:t>Patrick Moore</w:t>
      </w:r>
      <w:r w:rsidRPr="002054E7">
        <w:t xml:space="preserve">, a tailor, was living in that province, where he worked at his trade at the house of </w:t>
      </w:r>
      <w:r w:rsidRPr="00847868">
        <w:rPr>
          <w:b/>
        </w:rPr>
        <w:t>Richard Brooker</w:t>
      </w:r>
      <w:r w:rsidRPr="002054E7">
        <w:t xml:space="preserve"> in Gloucester County. A certain </w:t>
      </w:r>
      <w:r w:rsidRPr="00847868">
        <w:rPr>
          <w:b/>
        </w:rPr>
        <w:t>Daniel Johnston</w:t>
      </w:r>
      <w:r w:rsidRPr="002054E7">
        <w:t xml:space="preserve">, alias Dixon, a chemist or doctor, and William Jillet, a blacksmith, frequently went to Brooker’s home. If these two told the truth, Moore was the promoter of the counterfeiting venture. Be that as it may, sometime in June Brooker gave Moore a small boat with a supply of provisions sufficient to bring the tailor, Johnston and Jillet, with their bellows, hammers, molds, and other materials for making money, to North Carolina. About the end of June the men went up the Neuse River, where they landed and thence proceeded to the house of </w:t>
      </w:r>
      <w:r w:rsidRPr="00847868">
        <w:rPr>
          <w:b/>
        </w:rPr>
        <w:t>Peter Matthews</w:t>
      </w:r>
      <w:r w:rsidRPr="002054E7">
        <w:t>, about thirty miles from New Bern. Near this dwelling, in a great swamp, they set up their forge and prepared molds and other materials for making doubloons, pistoles, pieces of eight, and half pistareens.</w:t>
      </w:r>
      <w:r>
        <w:br/>
        <w:t xml:space="preserve">*   </w:t>
      </w:r>
      <w:r w:rsidRPr="00893C84">
        <w:t xml:space="preserve">By some means the sheriff of the county discovered their undertaking and, acting with great vigilance and industry, captured the coiners at the home of Matthews, who was also apprehended on suspicion of being concerned in the affair. Some of the doubloons, a pistole, pieces of eight, and half pistareens were found on the persons of the three coiners but the money was so badly done as not to be imposed easily upon anyone. Apparently, however, the coins had not been completed, for, although they were very exact in similitude and size, they were much wanting in color, so that it was believed that the proper coloring of them was to have been the finishing stroke.  The prisoners were locked up in the jail at New Bern, a prison which had previously been remarkable for letting its inmates escape, but the sheriff kept a watch around the building each night and foiled several attempts which were made by the counterfeiters to break out. They came up for trial at the General Court which ended early in October. Moore turned evidence for the Crown against his associates, Matthews was acquitted, and Jillet and Johnston were found guilty of treason and </w:t>
      </w:r>
      <w:r w:rsidRPr="00847868">
        <w:rPr>
          <w:b/>
        </w:rPr>
        <w:t>condemned to death</w:t>
      </w:r>
      <w:r w:rsidRPr="00893C84">
        <w:t>. (</w:t>
      </w:r>
      <w:bookmarkStart w:id="0" w:name="18"/>
      <w:r w:rsidRPr="00893C84">
        <w:rPr>
          <w:i/>
          <w:iCs/>
        </w:rPr>
        <w:t xml:space="preserve">Maryland Gazette </w:t>
      </w:r>
      <w:r>
        <w:t xml:space="preserve">(Annapolis), Nov. 9 and Dec. 7, 1752; </w:t>
      </w:r>
      <w:r w:rsidRPr="00893C84">
        <w:rPr>
          <w:i/>
          <w:iCs/>
        </w:rPr>
        <w:t xml:space="preserve">Boston Weekly News-Letter </w:t>
      </w:r>
      <w:r>
        <w:t xml:space="preserve">(Massachusetts), Dec. 7, 1752; </w:t>
      </w:r>
      <w:r w:rsidRPr="00893C84">
        <w:rPr>
          <w:i/>
          <w:iCs/>
        </w:rPr>
        <w:t xml:space="preserve">Pennsylvania Gazette </w:t>
      </w:r>
      <w:bookmarkEnd w:id="0"/>
      <w:r w:rsidRPr="00893C84">
        <w:rPr>
          <w:i/>
          <w:iCs/>
        </w:rPr>
        <w:t xml:space="preserve">)  </w:t>
      </w:r>
    </w:p>
    <w:p w:rsidR="001470B7" w:rsidRPr="006621D9" w:rsidRDefault="001470B7" w:rsidP="001470B7">
      <w:pPr>
        <w:pStyle w:val="NormalWeb"/>
        <w:spacing w:before="240" w:beforeAutospacing="0" w:after="240" w:afterAutospacing="0"/>
        <w:ind w:left="0" w:right="0"/>
      </w:pPr>
      <w:r>
        <w:rPr>
          <w:b/>
        </w:rPr>
        <w:t xml:space="preserve">1752 </w:t>
      </w:r>
      <w:r w:rsidR="00F57F0C">
        <w:rPr>
          <w:b/>
        </w:rPr>
        <w:t xml:space="preserve">- </w:t>
      </w:r>
      <w:r>
        <w:rPr>
          <w:b/>
        </w:rPr>
        <w:t xml:space="preserve">Nov </w:t>
      </w:r>
      <w:r w:rsidRPr="0034270C">
        <w:rPr>
          <w:b/>
        </w:rPr>
        <w:t xml:space="preserve">13 </w:t>
      </w:r>
      <w:r>
        <w:rPr>
          <w:b/>
        </w:rPr>
        <w:t xml:space="preserve">– </w:t>
      </w:r>
      <w:r>
        <w:rPr>
          <w:b/>
          <w:u w:val="single"/>
        </w:rPr>
        <w:t>VA</w:t>
      </w:r>
      <w:r w:rsidR="00847868">
        <w:rPr>
          <w:b/>
          <w:u w:val="single"/>
        </w:rPr>
        <w:t xml:space="preserve"> </w:t>
      </w:r>
      <w:r w:rsidR="00847868" w:rsidRPr="002D4334">
        <w:rPr>
          <w:b/>
          <w:u w:val="single"/>
        </w:rPr>
        <w:t>Su</w:t>
      </w:r>
      <w:r w:rsidR="00847868">
        <w:rPr>
          <w:b/>
          <w:u w:val="single"/>
        </w:rPr>
        <w:t>rry/Sussex</w:t>
      </w:r>
      <w:r>
        <w:rPr>
          <w:b/>
        </w:rPr>
        <w:t xml:space="preserve"> </w:t>
      </w:r>
      <w:r w:rsidR="00F57F0C">
        <w:rPr>
          <w:b/>
        </w:rPr>
        <w:t>–</w:t>
      </w:r>
      <w:r>
        <w:rPr>
          <w:b/>
        </w:rPr>
        <w:t xml:space="preserve"> </w:t>
      </w:r>
      <w:r w:rsidR="00F57F0C">
        <w:rPr>
          <w:b/>
        </w:rPr>
        <w:t>Admin – John Knight -</w:t>
      </w:r>
      <w:r>
        <w:t xml:space="preserve"> Albemarle Parish Vestry business meeting. </w:t>
      </w:r>
      <w:r w:rsidRPr="00311AE3">
        <w:rPr>
          <w:b/>
        </w:rPr>
        <w:t>John Knight</w:t>
      </w:r>
      <w:r>
        <w:t xml:space="preserve"> paid 25 lbs tobacco for keeping Sarah Davis 5 months. Moses Johnson proposed to the Vestry to keep Sarah Davis an Aged Infirm Woman for one Year Next ensuing &amp; Provide necessaries for her for 600 lbs Tobo which is agreed to by the Vestry. (</w:t>
      </w:r>
      <w:r w:rsidR="00847868">
        <w:t>APVB, p.</w:t>
      </w:r>
      <w:r>
        <w:t>)</w:t>
      </w:r>
    </w:p>
    <w:p w:rsidR="001470B7" w:rsidRDefault="001470B7" w:rsidP="001470B7">
      <w:pPr>
        <w:pStyle w:val="NormalWeb"/>
        <w:spacing w:before="240" w:beforeAutospacing="0" w:after="240" w:afterAutospacing="0"/>
        <w:ind w:left="0" w:right="0"/>
      </w:pPr>
      <w:r>
        <w:rPr>
          <w:b/>
        </w:rPr>
        <w:t xml:space="preserve">1752 </w:t>
      </w:r>
      <w:r w:rsidR="00847868">
        <w:rPr>
          <w:b/>
        </w:rPr>
        <w:t xml:space="preserve">- </w:t>
      </w:r>
      <w:r>
        <w:rPr>
          <w:b/>
        </w:rPr>
        <w:t xml:space="preserve">Nov 28 – </w:t>
      </w:r>
      <w:r>
        <w:rPr>
          <w:b/>
          <w:u w:val="single"/>
        </w:rPr>
        <w:t>VA</w:t>
      </w:r>
      <w:r w:rsidR="00847868">
        <w:rPr>
          <w:b/>
          <w:u w:val="single"/>
        </w:rPr>
        <w:t xml:space="preserve"> </w:t>
      </w:r>
      <w:r w:rsidR="00847868" w:rsidRPr="00F1290F">
        <w:rPr>
          <w:b/>
          <w:u w:val="single"/>
        </w:rPr>
        <w:t>Stafford</w:t>
      </w:r>
      <w:r>
        <w:rPr>
          <w:b/>
        </w:rPr>
        <w:t xml:space="preserve"> – </w:t>
      </w:r>
      <w:r w:rsidR="00CD02F5">
        <w:rPr>
          <w:b/>
        </w:rPr>
        <w:t>Mar</w:t>
      </w:r>
      <w:r w:rsidR="00847868">
        <w:rPr>
          <w:b/>
        </w:rPr>
        <w:t xml:space="preserve"> - </w:t>
      </w:r>
      <w:r>
        <w:rPr>
          <w:b/>
        </w:rPr>
        <w:t xml:space="preserve">John Anderson </w:t>
      </w:r>
      <w:r w:rsidR="00CD02F5">
        <w:t>&amp;</w:t>
      </w:r>
      <w:r>
        <w:rPr>
          <w:b/>
        </w:rPr>
        <w:t xml:space="preserve"> Sarah Carney</w:t>
      </w:r>
      <w:r w:rsidR="00CD02F5">
        <w:rPr>
          <w:b/>
        </w:rPr>
        <w:t xml:space="preserve"> - </w:t>
      </w:r>
      <w:r w:rsidRPr="00F1290F">
        <w:t xml:space="preserve"> (Jordan Dodd, Virginia Compiled Marriages 1660-1800, Ancestry, Provo, 1997</w:t>
      </w:r>
      <w:r w:rsidR="00847868">
        <w:t>; I am not confident of this source.</w:t>
      </w:r>
      <w:r w:rsidRPr="00F1290F">
        <w:t>)</w:t>
      </w:r>
    </w:p>
    <w:p w:rsidR="001470B7" w:rsidRDefault="001470B7" w:rsidP="001470B7">
      <w:pPr>
        <w:pStyle w:val="NormalWeb"/>
        <w:spacing w:before="240" w:beforeAutospacing="0" w:after="240" w:afterAutospacing="0"/>
        <w:ind w:left="0" w:right="0"/>
      </w:pPr>
      <w:r>
        <w:rPr>
          <w:b/>
        </w:rPr>
        <w:t xml:space="preserve">1753 </w:t>
      </w:r>
      <w:r w:rsidR="00EC1AA7">
        <w:rPr>
          <w:b/>
        </w:rPr>
        <w:t xml:space="preserve">- </w:t>
      </w:r>
      <w:r>
        <w:rPr>
          <w:b/>
        </w:rPr>
        <w:t xml:space="preserve">Jan 16 – </w:t>
      </w:r>
      <w:r>
        <w:rPr>
          <w:b/>
          <w:u w:val="single"/>
        </w:rPr>
        <w:t>VA</w:t>
      </w:r>
      <w:r w:rsidR="00EC1AA7">
        <w:rPr>
          <w:b/>
          <w:u w:val="single"/>
        </w:rPr>
        <w:t xml:space="preserve"> </w:t>
      </w:r>
      <w:r w:rsidR="00EC1AA7" w:rsidRPr="002D4334">
        <w:rPr>
          <w:b/>
          <w:u w:val="single"/>
        </w:rPr>
        <w:t>Su</w:t>
      </w:r>
      <w:r w:rsidR="00EC1AA7">
        <w:rPr>
          <w:b/>
          <w:u w:val="single"/>
        </w:rPr>
        <w:t>rry/Sussex</w:t>
      </w:r>
      <w:r>
        <w:rPr>
          <w:b/>
        </w:rPr>
        <w:t xml:space="preserve"> – </w:t>
      </w:r>
      <w:r w:rsidR="00EC1AA7">
        <w:rPr>
          <w:b/>
        </w:rPr>
        <w:t xml:space="preserve">Will - </w:t>
      </w:r>
      <w:r>
        <w:rPr>
          <w:b/>
        </w:rPr>
        <w:t>Daniel Eppes</w:t>
      </w:r>
      <w:r w:rsidRPr="00EC1AA7">
        <w:t xml:space="preserve"> </w:t>
      </w:r>
      <w:r w:rsidR="00EC1AA7" w:rsidRPr="00EC1AA7">
        <w:t>- O</w:t>
      </w:r>
      <w:r>
        <w:t>f Albemarle Parish,  Date: 6 Sept. 1749. Proved 16 Jan 1753.  William Willie</w:t>
      </w:r>
      <w:r w:rsidR="00EC1AA7">
        <w:t xml:space="preserve"> (pastor) </w:t>
      </w:r>
      <w:r>
        <w:t xml:space="preserve"> and Edward Eppes Executors.  Wife: Mary. Son: Edward.  Daughters: </w:t>
      </w:r>
      <w:r w:rsidRPr="00A16113">
        <w:rPr>
          <w:b/>
        </w:rPr>
        <w:t>Elizabeth Knight</w:t>
      </w:r>
      <w:r>
        <w:t xml:space="preserve"> and </w:t>
      </w:r>
      <w:r w:rsidRPr="00EC1AA7">
        <w:rPr>
          <w:b/>
        </w:rPr>
        <w:t>Mary Tatum</w:t>
      </w:r>
      <w:r>
        <w:t xml:space="preserve">.  Grandson: Daniel Eppes (not 21) Wit: William Willie.  (Parks 1982, p. 592) “Daniel Eppes, aged eighty-one, died June 6 1753, certified by Edward Eppes. (McGahn 1982, p. 514) </w:t>
      </w:r>
    </w:p>
    <w:p w:rsidR="001470B7" w:rsidRDefault="001470B7" w:rsidP="001470B7">
      <w:pPr>
        <w:pStyle w:val="NormalWeb"/>
        <w:spacing w:before="240" w:beforeAutospacing="0" w:after="240" w:afterAutospacing="0"/>
        <w:ind w:left="0" w:right="0"/>
      </w:pPr>
      <w:r>
        <w:rPr>
          <w:b/>
        </w:rPr>
        <w:lastRenderedPageBreak/>
        <w:t xml:space="preserve">1753 </w:t>
      </w:r>
      <w:r w:rsidR="001A0A94">
        <w:rPr>
          <w:b/>
        </w:rPr>
        <w:t xml:space="preserve">- </w:t>
      </w:r>
      <w:r>
        <w:rPr>
          <w:b/>
        </w:rPr>
        <w:t xml:space="preserve">Apr 1 – </w:t>
      </w:r>
      <w:r>
        <w:rPr>
          <w:b/>
          <w:u w:val="single"/>
        </w:rPr>
        <w:t>VA</w:t>
      </w:r>
      <w:r w:rsidR="001A0A94">
        <w:rPr>
          <w:b/>
          <w:u w:val="single"/>
        </w:rPr>
        <w:t xml:space="preserve"> </w:t>
      </w:r>
      <w:r w:rsidR="001A0A94" w:rsidRPr="002D4334">
        <w:rPr>
          <w:b/>
          <w:u w:val="single"/>
        </w:rPr>
        <w:t>Surry/Sussex</w:t>
      </w:r>
      <w:r>
        <w:rPr>
          <w:b/>
        </w:rPr>
        <w:t xml:space="preserve"> – </w:t>
      </w:r>
      <w:r w:rsidR="001A0A94">
        <w:rPr>
          <w:b/>
        </w:rPr>
        <w:t xml:space="preserve">Admin – William Knight - </w:t>
      </w:r>
      <w:r>
        <w:t>Albemarle Parish – William Knight is sponsor to child of William and Elizabeth Ri</w:t>
      </w:r>
      <w:r w:rsidR="001A0A94">
        <w:t>chardson. (Boddie 1998, p. 119)</w:t>
      </w:r>
      <w:r>
        <w:t xml:space="preserve"> </w:t>
      </w:r>
    </w:p>
    <w:p w:rsidR="001470B7" w:rsidRDefault="001470B7" w:rsidP="001470B7">
      <w:pPr>
        <w:pStyle w:val="NormalWeb"/>
        <w:spacing w:before="240" w:beforeAutospacing="0" w:after="240" w:afterAutospacing="0"/>
        <w:ind w:left="0" w:right="0"/>
      </w:pPr>
      <w:r w:rsidRPr="00D6351F">
        <w:rPr>
          <w:b/>
        </w:rPr>
        <w:t xml:space="preserve">1753 </w:t>
      </w:r>
      <w:r w:rsidR="00CE446D">
        <w:rPr>
          <w:b/>
        </w:rPr>
        <w:t xml:space="preserve">- </w:t>
      </w:r>
      <w:r w:rsidRPr="00D6351F">
        <w:rPr>
          <w:b/>
        </w:rPr>
        <w:t>May 20</w:t>
      </w:r>
      <w:r>
        <w:t xml:space="preserve"> </w:t>
      </w:r>
      <w:r w:rsidR="00CE446D">
        <w:t>–</w:t>
      </w:r>
      <w:r>
        <w:t xml:space="preserve"> </w:t>
      </w:r>
      <w:r>
        <w:rPr>
          <w:b/>
          <w:u w:val="single"/>
        </w:rPr>
        <w:t>VA</w:t>
      </w:r>
      <w:r w:rsidR="00CE446D">
        <w:rPr>
          <w:b/>
          <w:u w:val="single"/>
        </w:rPr>
        <w:t xml:space="preserve"> </w:t>
      </w:r>
      <w:r w:rsidR="00CE446D" w:rsidRPr="005F192E">
        <w:rPr>
          <w:b/>
          <w:u w:val="single"/>
        </w:rPr>
        <w:t>Surry/Sussex</w:t>
      </w:r>
      <w:r w:rsidRPr="00CE446D">
        <w:rPr>
          <w:b/>
        </w:rPr>
        <w:t xml:space="preserve"> – </w:t>
      </w:r>
      <w:r w:rsidR="00CE446D" w:rsidRPr="00CE446D">
        <w:rPr>
          <w:b/>
        </w:rPr>
        <w:t>Admin – William Knight</w:t>
      </w:r>
      <w:r w:rsidR="00CE446D">
        <w:t xml:space="preserve"> - </w:t>
      </w:r>
      <w:r>
        <w:t>Albemarle Parish:  William Knight, Sarah Wellborn, Peter Green, sps. to Nathaniel, son of William and Elizabeth Richardson. (Richards 1958, p. 38)</w:t>
      </w:r>
    </w:p>
    <w:p w:rsidR="001470B7" w:rsidRDefault="001470B7" w:rsidP="001470B7">
      <w:pPr>
        <w:pStyle w:val="NormalWeb"/>
        <w:spacing w:before="240" w:beforeAutospacing="0" w:after="240" w:afterAutospacing="0"/>
        <w:ind w:left="0" w:right="0"/>
      </w:pPr>
      <w:r>
        <w:rPr>
          <w:b/>
        </w:rPr>
        <w:t xml:space="preserve">1753 </w:t>
      </w:r>
      <w:r w:rsidR="00847868">
        <w:rPr>
          <w:b/>
        </w:rPr>
        <w:t xml:space="preserve">- </w:t>
      </w:r>
      <w:r>
        <w:rPr>
          <w:b/>
        </w:rPr>
        <w:t>Jun 16 –</w:t>
      </w:r>
      <w:r>
        <w:t xml:space="preserve"> </w:t>
      </w:r>
      <w:r>
        <w:rPr>
          <w:b/>
          <w:u w:val="single"/>
        </w:rPr>
        <w:t>VA</w:t>
      </w:r>
      <w:r w:rsidR="00CE446D">
        <w:rPr>
          <w:b/>
          <w:u w:val="single"/>
        </w:rPr>
        <w:t xml:space="preserve"> </w:t>
      </w:r>
      <w:r w:rsidR="00CE446D" w:rsidRPr="004951CA">
        <w:rPr>
          <w:b/>
          <w:u w:val="single"/>
        </w:rPr>
        <w:t>Surry</w:t>
      </w:r>
      <w:r w:rsidR="00C31C51">
        <w:rPr>
          <w:b/>
          <w:u w:val="single"/>
        </w:rPr>
        <w:t>/Sussex</w:t>
      </w:r>
      <w:r w:rsidRPr="00CE446D">
        <w:rPr>
          <w:b/>
        </w:rPr>
        <w:t xml:space="preserve"> – </w:t>
      </w:r>
      <w:r w:rsidR="00CE446D" w:rsidRPr="00CE446D">
        <w:rPr>
          <w:b/>
        </w:rPr>
        <w:t xml:space="preserve">Admin - </w:t>
      </w:r>
      <w:r w:rsidRPr="00CE446D">
        <w:rPr>
          <w:b/>
        </w:rPr>
        <w:t>William Knight</w:t>
      </w:r>
      <w:r w:rsidR="00CE446D">
        <w:t xml:space="preserve"> - With</w:t>
      </w:r>
      <w:r>
        <w:t xml:space="preserve"> Jeremiah Bullock and John Battle, Jr. appointed Appraisers of the estate of Francis Felts. (Hart 1983, p. 58)</w:t>
      </w:r>
    </w:p>
    <w:p w:rsidR="001470B7" w:rsidRDefault="001470B7" w:rsidP="001470B7">
      <w:pPr>
        <w:pStyle w:val="NormalWeb"/>
        <w:spacing w:before="240" w:beforeAutospacing="0" w:after="240" w:afterAutospacing="0"/>
        <w:ind w:left="0" w:right="0"/>
      </w:pPr>
      <w:r>
        <w:rPr>
          <w:b/>
        </w:rPr>
        <w:t xml:space="preserve">1753 </w:t>
      </w:r>
      <w:r w:rsidR="00847868">
        <w:rPr>
          <w:b/>
        </w:rPr>
        <w:t xml:space="preserve">- </w:t>
      </w:r>
      <w:r>
        <w:rPr>
          <w:b/>
        </w:rPr>
        <w:t>Jun 12 –</w:t>
      </w:r>
      <w:r w:rsidRPr="00477D56">
        <w:rPr>
          <w:b/>
          <w:u w:val="single"/>
        </w:rPr>
        <w:t xml:space="preserve"> </w:t>
      </w:r>
      <w:r>
        <w:rPr>
          <w:b/>
          <w:u w:val="single"/>
        </w:rPr>
        <w:t>NC</w:t>
      </w:r>
      <w:r w:rsidR="00847868">
        <w:rPr>
          <w:b/>
          <w:u w:val="single"/>
        </w:rPr>
        <w:t xml:space="preserve"> </w:t>
      </w:r>
      <w:r w:rsidR="00847868" w:rsidRPr="00477D56">
        <w:rPr>
          <w:b/>
          <w:u w:val="single"/>
        </w:rPr>
        <w:t>Edgecombe</w:t>
      </w:r>
      <w:r>
        <w:rPr>
          <w:b/>
        </w:rPr>
        <w:t xml:space="preserve"> – </w:t>
      </w:r>
      <w:r w:rsidR="00847868">
        <w:rPr>
          <w:b/>
        </w:rPr>
        <w:t xml:space="preserve">Admin - </w:t>
      </w:r>
      <w:r>
        <w:rPr>
          <w:b/>
        </w:rPr>
        <w:t xml:space="preserve">John Knight </w:t>
      </w:r>
      <w:r w:rsidRPr="00A03147">
        <w:t>(his mark) and</w:t>
      </w:r>
      <w:r>
        <w:rPr>
          <w:b/>
        </w:rPr>
        <w:t xml:space="preserve"> Robert Knight </w:t>
      </w:r>
      <w:r w:rsidR="00B42D0A">
        <w:rPr>
          <w:b/>
        </w:rPr>
        <w:t xml:space="preserve">- </w:t>
      </w:r>
      <w:r w:rsidRPr="00A03147">
        <w:t xml:space="preserve">witness sale </w:t>
      </w:r>
      <w:r>
        <w:t>of land From Benjamin Brett of Edge. Co. to William Matthews of Southamton Co., Va</w:t>
      </w:r>
      <w:r w:rsidR="00847868">
        <w:t>:</w:t>
      </w:r>
      <w:r>
        <w:t xml:space="preserve"> 200 acres on the south side of Fishing creek. (</w:t>
      </w:r>
      <w:r w:rsidR="00B42D0A">
        <w:t xml:space="preserve">Hofmann 1732 – 1758, </w:t>
      </w:r>
      <w:r>
        <w:t>p. 156, )</w:t>
      </w:r>
    </w:p>
    <w:p w:rsidR="001470B7" w:rsidRDefault="001470B7" w:rsidP="001470B7">
      <w:pPr>
        <w:pStyle w:val="NormalWeb"/>
        <w:spacing w:before="240" w:beforeAutospacing="0" w:after="240" w:afterAutospacing="0"/>
        <w:ind w:left="0" w:right="0"/>
      </w:pPr>
      <w:r w:rsidRPr="00D6351F">
        <w:rPr>
          <w:b/>
        </w:rPr>
        <w:t xml:space="preserve">1753 </w:t>
      </w:r>
      <w:r w:rsidR="003460C1">
        <w:rPr>
          <w:b/>
        </w:rPr>
        <w:t xml:space="preserve">- </w:t>
      </w:r>
      <w:r w:rsidRPr="00D6351F">
        <w:rPr>
          <w:b/>
        </w:rPr>
        <w:t>Sep 9</w:t>
      </w:r>
      <w:r>
        <w:t xml:space="preserve"> </w:t>
      </w:r>
      <w:r w:rsidR="003460C1">
        <w:t>–</w:t>
      </w:r>
      <w:r>
        <w:t xml:space="preserve"> </w:t>
      </w:r>
      <w:r>
        <w:rPr>
          <w:b/>
          <w:u w:val="single"/>
        </w:rPr>
        <w:t>VA</w:t>
      </w:r>
      <w:r w:rsidR="003460C1">
        <w:rPr>
          <w:b/>
          <w:u w:val="single"/>
        </w:rPr>
        <w:t xml:space="preserve"> </w:t>
      </w:r>
      <w:r w:rsidR="003460C1" w:rsidRPr="005F192E">
        <w:rPr>
          <w:b/>
          <w:u w:val="single"/>
        </w:rPr>
        <w:t>Surry/Sussex</w:t>
      </w:r>
      <w:r w:rsidRPr="003460C1">
        <w:rPr>
          <w:b/>
        </w:rPr>
        <w:t xml:space="preserve"> – </w:t>
      </w:r>
      <w:r w:rsidR="003460C1" w:rsidRPr="003460C1">
        <w:rPr>
          <w:b/>
        </w:rPr>
        <w:t>Admin – Daniel Knight</w:t>
      </w:r>
      <w:r w:rsidR="003460C1">
        <w:t xml:space="preserve"> - </w:t>
      </w:r>
      <w:r>
        <w:t>Albemarle Parish:  Daniel Knight, Angelica Cain, Mary Kellyham, sps. to Kesiah, dau of Arthur and Agnes Freeman. (Arthur dec’d) (Richards 1958, p. 31)</w:t>
      </w:r>
    </w:p>
    <w:p w:rsidR="001470B7" w:rsidRDefault="001470B7" w:rsidP="001470B7">
      <w:pPr>
        <w:pStyle w:val="NormalWeb"/>
        <w:spacing w:before="240" w:beforeAutospacing="0" w:after="240" w:afterAutospacing="0"/>
        <w:ind w:left="0" w:right="0"/>
      </w:pPr>
      <w:r>
        <w:rPr>
          <w:b/>
        </w:rPr>
        <w:t xml:space="preserve">1753 </w:t>
      </w:r>
      <w:r w:rsidR="00B42D0A">
        <w:rPr>
          <w:b/>
        </w:rPr>
        <w:t xml:space="preserve">- </w:t>
      </w:r>
      <w:r>
        <w:rPr>
          <w:b/>
        </w:rPr>
        <w:t xml:space="preserve">Oct 2 – </w:t>
      </w:r>
      <w:r>
        <w:rPr>
          <w:b/>
          <w:u w:val="single"/>
        </w:rPr>
        <w:t>VA</w:t>
      </w:r>
      <w:r w:rsidR="00B42D0A">
        <w:rPr>
          <w:b/>
          <w:u w:val="single"/>
        </w:rPr>
        <w:t xml:space="preserve"> </w:t>
      </w:r>
      <w:r w:rsidR="00B42D0A" w:rsidRPr="00DD0A8E">
        <w:rPr>
          <w:b/>
          <w:u w:val="single"/>
        </w:rPr>
        <w:t>Stafford</w:t>
      </w:r>
      <w:r>
        <w:rPr>
          <w:b/>
        </w:rPr>
        <w:t xml:space="preserve"> – </w:t>
      </w:r>
      <w:r w:rsidR="00B42D0A">
        <w:rPr>
          <w:b/>
        </w:rPr>
        <w:t xml:space="preserve">Bap </w:t>
      </w:r>
      <w:r w:rsidR="00B42D0A" w:rsidRPr="00B42D0A">
        <w:rPr>
          <w:b/>
        </w:rPr>
        <w:t xml:space="preserve">- </w:t>
      </w:r>
      <w:r w:rsidRPr="00B42D0A">
        <w:rPr>
          <w:b/>
        </w:rPr>
        <w:t>Sarah Ann Knight</w:t>
      </w:r>
      <w:r w:rsidR="00B42D0A">
        <w:t xml:space="preserve"> – d/o</w:t>
      </w:r>
      <w:r w:rsidRPr="00DD0A8E">
        <w:t xml:space="preserve"> George</w:t>
      </w:r>
      <w:r w:rsidR="00B42D0A">
        <w:t xml:space="preserve"> Knight</w:t>
      </w:r>
      <w:r w:rsidRPr="00DD0A8E">
        <w:t xml:space="preserve"> </w:t>
      </w:r>
      <w:r>
        <w:t>an</w:t>
      </w:r>
      <w:r w:rsidRPr="00DD0A8E">
        <w:t xml:space="preserve">d Jean Dawson Knight born/baptized. </w:t>
      </w:r>
      <w:r>
        <w:t>(King 1961, p. 66)</w:t>
      </w:r>
    </w:p>
    <w:p w:rsidR="001470B7" w:rsidRDefault="001470B7" w:rsidP="001470B7">
      <w:pPr>
        <w:pStyle w:val="NormalWeb"/>
        <w:spacing w:before="240" w:beforeAutospacing="0" w:after="240" w:afterAutospacing="0"/>
        <w:ind w:left="0" w:right="0"/>
      </w:pPr>
      <w:r>
        <w:rPr>
          <w:b/>
        </w:rPr>
        <w:t>1754 –</w:t>
      </w:r>
      <w:r>
        <w:t xml:space="preserve"> </w:t>
      </w:r>
      <w:r w:rsidRPr="007331A8">
        <w:rPr>
          <w:b/>
          <w:u w:val="single"/>
        </w:rPr>
        <w:t>VA</w:t>
      </w:r>
      <w:r w:rsidR="00B42D0A">
        <w:rPr>
          <w:b/>
          <w:u w:val="single"/>
        </w:rPr>
        <w:t xml:space="preserve"> </w:t>
      </w:r>
      <w:r w:rsidR="00B42D0A" w:rsidRPr="007331A8">
        <w:rPr>
          <w:b/>
          <w:u w:val="single"/>
        </w:rPr>
        <w:t>Sussex County</w:t>
      </w:r>
      <w:r>
        <w:t xml:space="preserve"> </w:t>
      </w:r>
      <w:r w:rsidRPr="00B42D0A">
        <w:rPr>
          <w:b/>
        </w:rPr>
        <w:t xml:space="preserve">– </w:t>
      </w:r>
      <w:r w:rsidR="00B42D0A" w:rsidRPr="00B42D0A">
        <w:rPr>
          <w:b/>
        </w:rPr>
        <w:t xml:space="preserve">Info - </w:t>
      </w:r>
      <w:r>
        <w:t>Sussex County is formed from part of Surry County</w:t>
      </w:r>
      <w:r w:rsidR="00B42D0A">
        <w:t>; Albemarle Parish is now entirely in Sussex</w:t>
      </w:r>
      <w:r>
        <w:t xml:space="preserve">. </w:t>
      </w:r>
    </w:p>
    <w:p w:rsidR="001470B7" w:rsidRDefault="001470B7" w:rsidP="001470B7">
      <w:pPr>
        <w:pStyle w:val="NormalWeb"/>
        <w:spacing w:before="240" w:beforeAutospacing="0" w:after="240" w:afterAutospacing="0"/>
        <w:ind w:left="0" w:right="0"/>
      </w:pPr>
      <w:r>
        <w:rPr>
          <w:b/>
        </w:rPr>
        <w:t xml:space="preserve">1754 </w:t>
      </w:r>
      <w:r w:rsidR="00F57F0C">
        <w:rPr>
          <w:b/>
        </w:rPr>
        <w:t xml:space="preserve">- </w:t>
      </w:r>
      <w:r>
        <w:rPr>
          <w:b/>
        </w:rPr>
        <w:t xml:space="preserve">Jan 4 </w:t>
      </w:r>
      <w:r>
        <w:t xml:space="preserve">– </w:t>
      </w:r>
      <w:r w:rsidRPr="00056CB8">
        <w:rPr>
          <w:b/>
          <w:u w:val="single"/>
        </w:rPr>
        <w:t>VA</w:t>
      </w:r>
      <w:r w:rsidR="00F57F0C">
        <w:rPr>
          <w:b/>
          <w:u w:val="single"/>
        </w:rPr>
        <w:t xml:space="preserve"> </w:t>
      </w:r>
      <w:r w:rsidR="00F57F0C" w:rsidRPr="00056CB8">
        <w:rPr>
          <w:b/>
          <w:u w:val="single"/>
        </w:rPr>
        <w:t xml:space="preserve">Sussex </w:t>
      </w:r>
      <w:r w:rsidRPr="00F57F0C">
        <w:rPr>
          <w:b/>
        </w:rPr>
        <w:t xml:space="preserve"> – </w:t>
      </w:r>
      <w:r w:rsidR="00F57F0C" w:rsidRPr="00F57F0C">
        <w:rPr>
          <w:b/>
        </w:rPr>
        <w:t>Admin – Benjamin Hyde</w:t>
      </w:r>
      <w:r w:rsidR="00F57F0C">
        <w:t xml:space="preserve"> - </w:t>
      </w:r>
      <w:r>
        <w:t>Albemarle Parish: Note made by the Rev. William Willie in the Parish Death Register: “Benjamin Hyde and Mary his wife, Sarah, Cherry, Hannah, their children. d. Jan 4, 1754,  All mu</w:t>
      </w:r>
      <w:r w:rsidR="00F57F0C">
        <w:t>r</w:t>
      </w:r>
      <w:r>
        <w:t xml:space="preserve">der’d by their own Negro Man! The Man was murder’d in the Field, and all the rest in the House, all their Heads were cut off, only the Child, an infant, had its Brains dashed out. The Negro was the most obdurate Wretch I </w:t>
      </w:r>
      <w:r w:rsidR="00F57F0C">
        <w:t>e</w:t>
      </w:r>
      <w:r>
        <w:t>ver conversd with, for nothing that I could say to him cou’d prevail upon to own it to be wrong!” (Richards 1958, p. 217)</w:t>
      </w:r>
    </w:p>
    <w:p w:rsidR="001470B7" w:rsidRDefault="001470B7" w:rsidP="001470B7">
      <w:pPr>
        <w:pStyle w:val="NormalWeb"/>
        <w:spacing w:before="240" w:beforeAutospacing="0" w:after="240" w:afterAutospacing="0"/>
        <w:ind w:left="0" w:right="0"/>
      </w:pPr>
      <w:r>
        <w:rPr>
          <w:b/>
        </w:rPr>
        <w:t xml:space="preserve">1754 </w:t>
      </w:r>
      <w:r w:rsidR="00B42D0A">
        <w:rPr>
          <w:b/>
        </w:rPr>
        <w:t xml:space="preserve">- </w:t>
      </w:r>
      <w:r>
        <w:rPr>
          <w:b/>
        </w:rPr>
        <w:t>Feb 3 –</w:t>
      </w:r>
      <w:r>
        <w:t xml:space="preserve"> </w:t>
      </w:r>
      <w:r>
        <w:rPr>
          <w:b/>
          <w:u w:val="single"/>
        </w:rPr>
        <w:t>VA</w:t>
      </w:r>
      <w:r w:rsidR="00B42D0A">
        <w:rPr>
          <w:b/>
          <w:u w:val="single"/>
        </w:rPr>
        <w:t xml:space="preserve"> </w:t>
      </w:r>
      <w:r w:rsidR="00B42D0A" w:rsidRPr="00DD0A8E">
        <w:rPr>
          <w:b/>
          <w:u w:val="single"/>
        </w:rPr>
        <w:t>Stafford</w:t>
      </w:r>
      <w:r>
        <w:t xml:space="preserve"> </w:t>
      </w:r>
      <w:r w:rsidRPr="00B42D0A">
        <w:rPr>
          <w:b/>
        </w:rPr>
        <w:t xml:space="preserve">– </w:t>
      </w:r>
      <w:r w:rsidR="00B42D0A" w:rsidRPr="00B42D0A">
        <w:rPr>
          <w:b/>
        </w:rPr>
        <w:t xml:space="preserve">Bap - </w:t>
      </w:r>
      <w:r w:rsidRPr="00B42D0A">
        <w:rPr>
          <w:b/>
        </w:rPr>
        <w:t>Ephraim Knight</w:t>
      </w:r>
      <w:r w:rsidR="00B42D0A" w:rsidRPr="00B42D0A">
        <w:rPr>
          <w:b/>
        </w:rPr>
        <w:t xml:space="preserve"> </w:t>
      </w:r>
      <w:r w:rsidR="00B42D0A">
        <w:t>– s/o</w:t>
      </w:r>
      <w:r>
        <w:t xml:space="preserve"> Isaac Knight born/baptized. (King 1961, p. 67)</w:t>
      </w:r>
    </w:p>
    <w:p w:rsidR="001470B7" w:rsidRDefault="001470B7" w:rsidP="001470B7">
      <w:pPr>
        <w:pStyle w:val="NormalWeb"/>
        <w:spacing w:before="240" w:beforeAutospacing="0" w:after="240" w:afterAutospacing="0"/>
        <w:ind w:left="0" w:right="0"/>
      </w:pPr>
      <w:r w:rsidRPr="00F96244">
        <w:rPr>
          <w:b/>
        </w:rPr>
        <w:t xml:space="preserve">1754 </w:t>
      </w:r>
      <w:r w:rsidR="00F57F0C">
        <w:rPr>
          <w:b/>
        </w:rPr>
        <w:t xml:space="preserve">- </w:t>
      </w:r>
      <w:r w:rsidRPr="00F96244">
        <w:rPr>
          <w:b/>
        </w:rPr>
        <w:t>May 20</w:t>
      </w:r>
      <w:r>
        <w:t xml:space="preserve"> </w:t>
      </w:r>
      <w:r w:rsidR="00F57F0C">
        <w:t>–</w:t>
      </w:r>
      <w:r>
        <w:t xml:space="preserve"> </w:t>
      </w:r>
      <w:r>
        <w:rPr>
          <w:b/>
          <w:u w:val="single"/>
        </w:rPr>
        <w:t>VA</w:t>
      </w:r>
      <w:r w:rsidR="00F57F0C">
        <w:rPr>
          <w:b/>
          <w:u w:val="single"/>
        </w:rPr>
        <w:t xml:space="preserve"> </w:t>
      </w:r>
      <w:r w:rsidR="00F57F0C" w:rsidRPr="005F192E">
        <w:rPr>
          <w:b/>
          <w:u w:val="single"/>
        </w:rPr>
        <w:t>Sussex</w:t>
      </w:r>
      <w:r w:rsidRPr="00F57F0C">
        <w:rPr>
          <w:b/>
        </w:rPr>
        <w:t xml:space="preserve"> – </w:t>
      </w:r>
      <w:r w:rsidR="00F57F0C" w:rsidRPr="00F57F0C">
        <w:rPr>
          <w:b/>
        </w:rPr>
        <w:t>Admin – Daniel Knight</w:t>
      </w:r>
      <w:r w:rsidR="00F57F0C">
        <w:t xml:space="preserve"> - </w:t>
      </w:r>
      <w:r>
        <w:t xml:space="preserve">Albemarle Parish:  Daniel Knight, Nathaniel Rainey, Elizabeth Richardson, sps. to Daniel, son of William and Mary Rainey (Richards 1958, p. 17) </w:t>
      </w:r>
    </w:p>
    <w:p w:rsidR="001470B7" w:rsidRDefault="001470B7" w:rsidP="001470B7">
      <w:pPr>
        <w:pStyle w:val="NormalWeb"/>
        <w:spacing w:before="240" w:beforeAutospacing="0" w:after="240" w:afterAutospacing="0"/>
        <w:ind w:left="0" w:right="0"/>
      </w:pPr>
      <w:r>
        <w:rPr>
          <w:b/>
        </w:rPr>
        <w:t xml:space="preserve">1754 </w:t>
      </w:r>
      <w:r w:rsidR="00B42D0A">
        <w:rPr>
          <w:b/>
        </w:rPr>
        <w:t xml:space="preserve">- </w:t>
      </w:r>
      <w:r>
        <w:rPr>
          <w:b/>
        </w:rPr>
        <w:t xml:space="preserve">Aug 22 – </w:t>
      </w:r>
      <w:r w:rsidRPr="006A38C4">
        <w:rPr>
          <w:b/>
          <w:u w:val="single"/>
        </w:rPr>
        <w:t>NC</w:t>
      </w:r>
      <w:r w:rsidR="00B42D0A">
        <w:rPr>
          <w:b/>
          <w:u w:val="single"/>
        </w:rPr>
        <w:t xml:space="preserve"> Edgecombe</w:t>
      </w:r>
      <w:r>
        <w:rPr>
          <w:b/>
        </w:rPr>
        <w:t xml:space="preserve"> – </w:t>
      </w:r>
      <w:r w:rsidR="00B42D0A">
        <w:rPr>
          <w:b/>
        </w:rPr>
        <w:t xml:space="preserve">Admin - </w:t>
      </w:r>
      <w:r>
        <w:rPr>
          <w:b/>
        </w:rPr>
        <w:t xml:space="preserve">Robert Knight </w:t>
      </w:r>
      <w:r w:rsidR="00B42D0A">
        <w:rPr>
          <w:b/>
        </w:rPr>
        <w:t xml:space="preserve">- </w:t>
      </w:r>
      <w:r w:rsidRPr="00B42D0A">
        <w:t>and Tereca his wife of</w:t>
      </w:r>
      <w:r>
        <w:rPr>
          <w:b/>
        </w:rPr>
        <w:t xml:space="preserve"> </w:t>
      </w:r>
      <w:r w:rsidRPr="006A38C4">
        <w:t>Edg. Co</w:t>
      </w:r>
      <w:r>
        <w:rPr>
          <w:b/>
        </w:rPr>
        <w:t xml:space="preserve">. </w:t>
      </w:r>
      <w:r w:rsidRPr="00575533">
        <w:t xml:space="preserve">to Nicholas Williams of Southampton Co., Va. … 300 acres on the north side of Swift creek, joining Joseph Parker and the creek a grant to the sd. Robert 25 May 1749. Wit: Thomas Mann, James Speir  Reg. Edge. Co. Aug. Ct. 1754 B. Wynns C. Cl. </w:t>
      </w:r>
      <w:r>
        <w:t>(</w:t>
      </w:r>
      <w:r w:rsidR="00B42D0A">
        <w:t xml:space="preserve">Hofmann 1732-1758, </w:t>
      </w:r>
      <w:r>
        <w:t>p. 50 )</w:t>
      </w:r>
    </w:p>
    <w:p w:rsidR="00CE446D" w:rsidRDefault="001470B7" w:rsidP="001470B7">
      <w:pPr>
        <w:pStyle w:val="NormalWeb"/>
        <w:spacing w:before="240" w:beforeAutospacing="0" w:after="240" w:afterAutospacing="0"/>
        <w:ind w:left="0" w:right="0"/>
      </w:pPr>
      <w:r w:rsidRPr="00D6351F">
        <w:rPr>
          <w:b/>
        </w:rPr>
        <w:t xml:space="preserve">1754 </w:t>
      </w:r>
      <w:r w:rsidR="00CE446D">
        <w:rPr>
          <w:b/>
        </w:rPr>
        <w:t xml:space="preserve">- </w:t>
      </w:r>
      <w:r w:rsidRPr="00D6351F">
        <w:rPr>
          <w:b/>
        </w:rPr>
        <w:t>Sep 22</w:t>
      </w:r>
      <w:r>
        <w:t xml:space="preserve"> </w:t>
      </w:r>
      <w:r w:rsidR="00CE446D">
        <w:t>–</w:t>
      </w:r>
      <w:r>
        <w:t xml:space="preserve"> </w:t>
      </w:r>
      <w:r>
        <w:rPr>
          <w:b/>
          <w:u w:val="single"/>
        </w:rPr>
        <w:t>VA</w:t>
      </w:r>
      <w:r w:rsidR="00CE446D">
        <w:rPr>
          <w:b/>
          <w:u w:val="single"/>
        </w:rPr>
        <w:t xml:space="preserve"> Sussex</w:t>
      </w:r>
      <w:r w:rsidRPr="00CE446D">
        <w:rPr>
          <w:b/>
        </w:rPr>
        <w:t xml:space="preserve"> – </w:t>
      </w:r>
      <w:r w:rsidR="00CE446D" w:rsidRPr="00CE446D">
        <w:rPr>
          <w:b/>
        </w:rPr>
        <w:t>Admin – William Knight</w:t>
      </w:r>
      <w:r w:rsidR="00CE446D">
        <w:t xml:space="preserve"> - </w:t>
      </w:r>
      <w:r>
        <w:t>Albemarle Parish:  William Knight, Nathanael Felts, Hannah Felts, sps. to Christopher, son of John and Mary Crossland. (Richards 1958, p. 14)</w:t>
      </w:r>
      <w:r w:rsidR="00CE446D">
        <w:t xml:space="preserve"> </w:t>
      </w:r>
      <w:r>
        <w:rPr>
          <w:b/>
        </w:rPr>
        <w:t>Oct 11</w:t>
      </w:r>
      <w:r>
        <w:t xml:space="preserve"> (Boddie 1998, p. 33)</w:t>
      </w:r>
      <w:r w:rsidR="00CE446D">
        <w:t xml:space="preserve"> </w:t>
      </w:r>
    </w:p>
    <w:p w:rsidR="003460C1" w:rsidRDefault="003460C1" w:rsidP="001470B7">
      <w:pPr>
        <w:pStyle w:val="NormalWeb"/>
        <w:spacing w:before="240" w:beforeAutospacing="0" w:after="240" w:afterAutospacing="0"/>
        <w:ind w:left="0" w:right="0"/>
      </w:pPr>
      <w:r>
        <w:rPr>
          <w:b/>
        </w:rPr>
        <w:lastRenderedPageBreak/>
        <w:t>1754 - Oct 11 –</w:t>
      </w:r>
      <w:r w:rsidRPr="007832F2">
        <w:rPr>
          <w:b/>
          <w:u w:val="single"/>
        </w:rPr>
        <w:t xml:space="preserve"> </w:t>
      </w:r>
      <w:r w:rsidR="007832F2" w:rsidRPr="007832F2">
        <w:rPr>
          <w:b/>
          <w:u w:val="single"/>
        </w:rPr>
        <w:t xml:space="preserve">VA </w:t>
      </w:r>
      <w:r>
        <w:rPr>
          <w:b/>
          <w:u w:val="single"/>
        </w:rPr>
        <w:t>Sussex</w:t>
      </w:r>
      <w:r w:rsidRPr="003460C1">
        <w:rPr>
          <w:b/>
        </w:rPr>
        <w:t xml:space="preserve"> – Admin – William Knight</w:t>
      </w:r>
      <w:r>
        <w:t xml:space="preserve"> - Albemarle Parish – </w:t>
      </w:r>
      <w:r w:rsidRPr="00E27B92">
        <w:rPr>
          <w:b/>
        </w:rPr>
        <w:t>William Knight</w:t>
      </w:r>
      <w:r>
        <w:t xml:space="preserve"> is sponsor to child of John and Mary Crossland. (Boddie 1998, p. 33)</w:t>
      </w:r>
    </w:p>
    <w:p w:rsidR="001470B7" w:rsidRDefault="001470B7" w:rsidP="001470B7">
      <w:pPr>
        <w:pStyle w:val="NormalWeb"/>
        <w:spacing w:before="240" w:beforeAutospacing="0" w:after="240" w:afterAutospacing="0"/>
        <w:ind w:left="0" w:right="0"/>
      </w:pPr>
      <w:r w:rsidRPr="00F96244">
        <w:rPr>
          <w:b/>
        </w:rPr>
        <w:t xml:space="preserve">1754 </w:t>
      </w:r>
      <w:r w:rsidR="00F57F0C">
        <w:rPr>
          <w:b/>
        </w:rPr>
        <w:t xml:space="preserve">- </w:t>
      </w:r>
      <w:r w:rsidRPr="00F96244">
        <w:rPr>
          <w:b/>
        </w:rPr>
        <w:t>Nov 17</w:t>
      </w:r>
      <w:r>
        <w:t xml:space="preserve"> </w:t>
      </w:r>
      <w:r w:rsidR="00F57F0C">
        <w:t>–</w:t>
      </w:r>
      <w:r>
        <w:t xml:space="preserve"> </w:t>
      </w:r>
      <w:r>
        <w:rPr>
          <w:b/>
          <w:u w:val="single"/>
        </w:rPr>
        <w:t>VA</w:t>
      </w:r>
      <w:r w:rsidR="00F57F0C">
        <w:rPr>
          <w:b/>
          <w:u w:val="single"/>
        </w:rPr>
        <w:t xml:space="preserve"> </w:t>
      </w:r>
      <w:r w:rsidR="00F57F0C" w:rsidRPr="005F192E">
        <w:rPr>
          <w:b/>
          <w:u w:val="single"/>
        </w:rPr>
        <w:t>Sussex</w:t>
      </w:r>
      <w:r w:rsidRPr="00F57F0C">
        <w:rPr>
          <w:b/>
        </w:rPr>
        <w:t xml:space="preserve"> – </w:t>
      </w:r>
      <w:r w:rsidR="00F57F0C" w:rsidRPr="00F57F0C">
        <w:rPr>
          <w:b/>
        </w:rPr>
        <w:t xml:space="preserve">Admin – John Knight </w:t>
      </w:r>
      <w:r w:rsidR="00F57F0C">
        <w:t xml:space="preserve">- </w:t>
      </w:r>
      <w:r>
        <w:t>Albemarle Parish:  John Knight, Edward Shelton, Mary Rose, sps. to Frederick, son of James and Mary Hern. (Richards 1958, p. 23)</w:t>
      </w:r>
    </w:p>
    <w:p w:rsidR="00CD1AFC" w:rsidRDefault="00CD1AFC" w:rsidP="001470B7">
      <w:pPr>
        <w:pStyle w:val="NormalWeb"/>
        <w:spacing w:before="240" w:beforeAutospacing="0" w:after="240" w:afterAutospacing="0"/>
        <w:ind w:left="0" w:right="0"/>
      </w:pPr>
      <w:r w:rsidRPr="00CD1AFC">
        <w:rPr>
          <w:b/>
        </w:rPr>
        <w:t xml:space="preserve">1754 – Nov 26 – </w:t>
      </w:r>
      <w:r w:rsidRPr="00CD1AFC">
        <w:rPr>
          <w:b/>
          <w:u w:val="single"/>
        </w:rPr>
        <w:t>VA Mathews</w:t>
      </w:r>
      <w:r w:rsidRPr="00CD1AFC">
        <w:rPr>
          <w:b/>
        </w:rPr>
        <w:t xml:space="preserve"> – Admin – Henry Knight </w:t>
      </w:r>
      <w:r>
        <w:t>– Kingston Parish Vestry meeting accounts report payment to Henry Knight of 205.5 pounds of tobacco. (Chamberlayne (1929) p. 53)</w:t>
      </w:r>
    </w:p>
    <w:p w:rsidR="001470B7" w:rsidRDefault="001470B7" w:rsidP="001470B7">
      <w:pPr>
        <w:pStyle w:val="NormalWeb"/>
        <w:spacing w:before="240" w:beforeAutospacing="0" w:after="240" w:afterAutospacing="0"/>
        <w:ind w:left="0" w:right="0"/>
      </w:pPr>
      <w:r>
        <w:rPr>
          <w:b/>
        </w:rPr>
        <w:t xml:space="preserve">1755 </w:t>
      </w:r>
      <w:r w:rsidR="00B42D0A">
        <w:rPr>
          <w:b/>
        </w:rPr>
        <w:t xml:space="preserve">- </w:t>
      </w:r>
      <w:r>
        <w:rPr>
          <w:b/>
        </w:rPr>
        <w:t xml:space="preserve">Jan </w:t>
      </w:r>
      <w:r>
        <w:t xml:space="preserve">– </w:t>
      </w:r>
      <w:r w:rsidRPr="001037A3">
        <w:rPr>
          <w:b/>
          <w:u w:val="single"/>
        </w:rPr>
        <w:t>NC</w:t>
      </w:r>
      <w:r w:rsidR="00B42D0A">
        <w:rPr>
          <w:b/>
          <w:u w:val="single"/>
        </w:rPr>
        <w:t xml:space="preserve"> </w:t>
      </w:r>
      <w:r w:rsidR="00B42D0A" w:rsidRPr="001037A3">
        <w:rPr>
          <w:b/>
          <w:u w:val="single"/>
        </w:rPr>
        <w:t>Chowan</w:t>
      </w:r>
      <w:r>
        <w:t xml:space="preserve"> </w:t>
      </w:r>
      <w:r w:rsidRPr="00B42D0A">
        <w:rPr>
          <w:b/>
        </w:rPr>
        <w:t xml:space="preserve">– </w:t>
      </w:r>
      <w:r w:rsidR="00B42D0A" w:rsidRPr="00B42D0A">
        <w:rPr>
          <w:b/>
        </w:rPr>
        <w:t>W</w:t>
      </w:r>
      <w:r w:rsidRPr="00B42D0A">
        <w:rPr>
          <w:b/>
        </w:rPr>
        <w:t>ill</w:t>
      </w:r>
      <w:r w:rsidR="00B42D0A" w:rsidRPr="00B42D0A">
        <w:rPr>
          <w:b/>
        </w:rPr>
        <w:t xml:space="preserve"> - </w:t>
      </w:r>
      <w:r w:rsidRPr="00B42D0A">
        <w:rPr>
          <w:b/>
        </w:rPr>
        <w:t>John Sumner</w:t>
      </w:r>
      <w:r w:rsidR="00B42D0A">
        <w:t xml:space="preserve"> - M</w:t>
      </w:r>
      <w:r>
        <w:t>entions land “bought of Joseph and Gregory Stallings and John Knight”. (Grimes 1910, p. 365)</w:t>
      </w:r>
    </w:p>
    <w:p w:rsidR="001470B7" w:rsidRDefault="001470B7" w:rsidP="001470B7">
      <w:pPr>
        <w:pStyle w:val="NormalWeb"/>
        <w:spacing w:before="240" w:beforeAutospacing="0" w:after="240" w:afterAutospacing="0"/>
        <w:ind w:left="0" w:right="0"/>
      </w:pPr>
      <w:r w:rsidRPr="00F96244">
        <w:rPr>
          <w:b/>
        </w:rPr>
        <w:t xml:space="preserve">1755 </w:t>
      </w:r>
      <w:r w:rsidR="00F57F0C">
        <w:rPr>
          <w:b/>
        </w:rPr>
        <w:t xml:space="preserve">- </w:t>
      </w:r>
      <w:r w:rsidRPr="00F96244">
        <w:rPr>
          <w:b/>
        </w:rPr>
        <w:t>Apr 6</w:t>
      </w:r>
      <w:r>
        <w:t xml:space="preserve"> </w:t>
      </w:r>
      <w:r w:rsidR="00F57F0C">
        <w:t>–</w:t>
      </w:r>
      <w:r>
        <w:t xml:space="preserve"> </w:t>
      </w:r>
      <w:r>
        <w:rPr>
          <w:b/>
          <w:u w:val="single"/>
        </w:rPr>
        <w:t>VA</w:t>
      </w:r>
      <w:r w:rsidR="00F57F0C">
        <w:rPr>
          <w:b/>
          <w:u w:val="single"/>
        </w:rPr>
        <w:t xml:space="preserve"> </w:t>
      </w:r>
      <w:r w:rsidR="00F57F0C" w:rsidRPr="005F192E">
        <w:rPr>
          <w:b/>
          <w:u w:val="single"/>
        </w:rPr>
        <w:t>Sussex</w:t>
      </w:r>
      <w:r w:rsidRPr="00F57F0C">
        <w:rPr>
          <w:b/>
        </w:rPr>
        <w:t xml:space="preserve"> – </w:t>
      </w:r>
      <w:r w:rsidR="00F57F0C" w:rsidRPr="00F57F0C">
        <w:rPr>
          <w:b/>
        </w:rPr>
        <w:t>Admin – Richard Knight</w:t>
      </w:r>
      <w:r w:rsidR="00F57F0C">
        <w:t xml:space="preserve"> - </w:t>
      </w:r>
      <w:r>
        <w:t>Albemarle Parish:  Richard Knight, William Stewart, Mary Stewart, sps. to Gabriel, son of Walter and Anne Barr. (Richards 1958, p. 24)</w:t>
      </w:r>
    </w:p>
    <w:p w:rsidR="000900A2" w:rsidRDefault="000900A2" w:rsidP="001470B7">
      <w:pPr>
        <w:pStyle w:val="NormalWeb"/>
        <w:spacing w:before="240" w:beforeAutospacing="0" w:after="240" w:afterAutospacing="0"/>
        <w:ind w:left="0" w:right="0"/>
      </w:pPr>
      <w:r>
        <w:rPr>
          <w:b/>
        </w:rPr>
        <w:t>1754 – Aug 5 –</w:t>
      </w:r>
      <w:r>
        <w:t xml:space="preserve"> </w:t>
      </w:r>
      <w:r>
        <w:rPr>
          <w:b/>
          <w:u w:val="single"/>
        </w:rPr>
        <w:t xml:space="preserve">VA </w:t>
      </w:r>
      <w:r w:rsidRPr="004E5322">
        <w:rPr>
          <w:b/>
          <w:u w:val="single"/>
        </w:rPr>
        <w:t>Spotsylvania</w:t>
      </w:r>
      <w:r w:rsidRPr="00E7673B">
        <w:rPr>
          <w:b/>
        </w:rPr>
        <w:t xml:space="preserve"> – Will - Uriah Garton</w:t>
      </w:r>
      <w:r>
        <w:t xml:space="preserve"> – Father in law of Ephraim Knight, gr.- Grandson of Capt. Peter Knight and Anne Hawley. Written: 1752 Mar 5. Exs. Of Will: sons </w:t>
      </w:r>
      <w:r w:rsidRPr="0016133F">
        <w:t>Zachariah Garton, Uriah Garton and Elijah Garton</w:t>
      </w:r>
      <w:r>
        <w:t xml:space="preserve">.  Leg. Son, </w:t>
      </w:r>
      <w:r w:rsidRPr="00477D56">
        <w:rPr>
          <w:b/>
        </w:rPr>
        <w:t>Zachariah</w:t>
      </w:r>
      <w:r>
        <w:t xml:space="preserve">, my land that I hold in Lancaster Co; son, </w:t>
      </w:r>
      <w:r w:rsidRPr="0016133F">
        <w:t>Uriah</w:t>
      </w:r>
      <w:r>
        <w:t xml:space="preserve">, plantation whereon I now live; son, </w:t>
      </w:r>
      <w:r w:rsidRPr="0016133F">
        <w:t>Elijah</w:t>
      </w:r>
      <w:r>
        <w:t xml:space="preserve">, plantation whereon </w:t>
      </w:r>
      <w:r w:rsidRPr="00477D56">
        <w:rPr>
          <w:b/>
        </w:rPr>
        <w:t>Ephraim Knight</w:t>
      </w:r>
      <w:r>
        <w:t xml:space="preserve"> now liveth; wife, </w:t>
      </w:r>
      <w:r w:rsidRPr="0016133F">
        <w:t>Winifred Garton</w:t>
      </w:r>
      <w:r>
        <w:t>. Will probated 5 Aug 1755: (Crozier 1905, p. 14)</w:t>
      </w:r>
    </w:p>
    <w:p w:rsidR="001470B7" w:rsidRDefault="001470B7" w:rsidP="001470B7">
      <w:pPr>
        <w:pStyle w:val="NormalWeb"/>
        <w:spacing w:before="240" w:beforeAutospacing="0" w:after="240" w:afterAutospacing="0"/>
        <w:ind w:left="0" w:right="0"/>
      </w:pPr>
      <w:r>
        <w:rPr>
          <w:b/>
        </w:rPr>
        <w:t xml:space="preserve">1755 </w:t>
      </w:r>
      <w:r w:rsidR="00CE446D">
        <w:rPr>
          <w:b/>
        </w:rPr>
        <w:t xml:space="preserve">- </w:t>
      </w:r>
      <w:r>
        <w:rPr>
          <w:b/>
        </w:rPr>
        <w:t xml:space="preserve">Aug </w:t>
      </w:r>
      <w:r w:rsidRPr="0034270C">
        <w:rPr>
          <w:b/>
        </w:rPr>
        <w:t xml:space="preserve">8 </w:t>
      </w:r>
      <w:r>
        <w:rPr>
          <w:b/>
        </w:rPr>
        <w:t xml:space="preserve">– </w:t>
      </w:r>
      <w:r>
        <w:rPr>
          <w:b/>
          <w:u w:val="single"/>
        </w:rPr>
        <w:t>VA</w:t>
      </w:r>
      <w:r w:rsidR="00CE446D">
        <w:rPr>
          <w:b/>
          <w:u w:val="single"/>
        </w:rPr>
        <w:t xml:space="preserve"> Sussex</w:t>
      </w:r>
      <w:r w:rsidRPr="00CE446D">
        <w:rPr>
          <w:b/>
        </w:rPr>
        <w:t xml:space="preserve"> </w:t>
      </w:r>
      <w:r w:rsidR="00CE446D" w:rsidRPr="00CE446D">
        <w:rPr>
          <w:b/>
        </w:rPr>
        <w:t>–</w:t>
      </w:r>
      <w:r w:rsidRPr="00CE446D">
        <w:rPr>
          <w:b/>
        </w:rPr>
        <w:t xml:space="preserve"> </w:t>
      </w:r>
      <w:r w:rsidR="00CE446D" w:rsidRPr="00CE446D">
        <w:rPr>
          <w:b/>
        </w:rPr>
        <w:t>Admin - William Knight</w:t>
      </w:r>
      <w:r w:rsidR="00CE446D">
        <w:t xml:space="preserve"> - </w:t>
      </w:r>
      <w:r>
        <w:t xml:space="preserve">Albemarle Parish Vestry meeting to appoint Processioners.  Edward Lee &amp; Edward Eppes, </w:t>
      </w:r>
      <w:r w:rsidRPr="00311AE3">
        <w:rPr>
          <w:b/>
        </w:rPr>
        <w:t>W</w:t>
      </w:r>
      <w:r>
        <w:rPr>
          <w:b/>
        </w:rPr>
        <w:t>illia</w:t>
      </w:r>
      <w:r w:rsidRPr="00311AE3">
        <w:rPr>
          <w:b/>
        </w:rPr>
        <w:t>m Knight</w:t>
      </w:r>
      <w:r>
        <w:t xml:space="preserve"> &amp; John Battle (and others). (</w:t>
      </w:r>
      <w:r w:rsidR="00CE446D">
        <w:t xml:space="preserve">Davis 2008, </w:t>
      </w:r>
      <w:r>
        <w:t>pp. 83, 84)</w:t>
      </w:r>
    </w:p>
    <w:p w:rsidR="001470B7" w:rsidRDefault="001470B7" w:rsidP="001470B7">
      <w:pPr>
        <w:pStyle w:val="NormalWeb"/>
        <w:spacing w:before="240" w:beforeAutospacing="0" w:after="240" w:afterAutospacing="0"/>
        <w:ind w:left="0" w:right="0"/>
      </w:pPr>
      <w:r>
        <w:rPr>
          <w:b/>
        </w:rPr>
        <w:t xml:space="preserve">1755 </w:t>
      </w:r>
      <w:r w:rsidR="00F57F0C">
        <w:rPr>
          <w:b/>
        </w:rPr>
        <w:t xml:space="preserve">- </w:t>
      </w:r>
      <w:r>
        <w:rPr>
          <w:b/>
        </w:rPr>
        <w:t xml:space="preserve">Sep 4 – </w:t>
      </w:r>
      <w:r>
        <w:rPr>
          <w:b/>
          <w:u w:val="single"/>
        </w:rPr>
        <w:t>VA</w:t>
      </w:r>
      <w:r w:rsidR="0080179D">
        <w:rPr>
          <w:b/>
          <w:u w:val="single"/>
        </w:rPr>
        <w:t xml:space="preserve"> Sussex</w:t>
      </w:r>
      <w:r>
        <w:rPr>
          <w:b/>
        </w:rPr>
        <w:t xml:space="preserve"> </w:t>
      </w:r>
      <w:r w:rsidR="0080179D">
        <w:rPr>
          <w:b/>
        </w:rPr>
        <w:t>–</w:t>
      </w:r>
      <w:r>
        <w:rPr>
          <w:b/>
        </w:rPr>
        <w:t xml:space="preserve"> </w:t>
      </w:r>
      <w:r w:rsidR="0080179D" w:rsidRPr="00B42D0A">
        <w:rPr>
          <w:b/>
        </w:rPr>
        <w:t xml:space="preserve">Admin - </w:t>
      </w:r>
      <w:r w:rsidRPr="00B42D0A">
        <w:rPr>
          <w:b/>
        </w:rPr>
        <w:t>Richard Knight</w:t>
      </w:r>
      <w:r w:rsidRPr="00F25C9A">
        <w:t xml:space="preserve"> </w:t>
      </w:r>
      <w:r w:rsidR="0080179D">
        <w:t>- D</w:t>
      </w:r>
      <w:r w:rsidRPr="00F25C9A">
        <w:t>eeded all his land (Sussex Co., VA),</w:t>
      </w:r>
      <w:r>
        <w:t xml:space="preserve"> </w:t>
      </w:r>
      <w:r w:rsidRPr="00F25C9A">
        <w:t>seven slaves, and other property to his son Ephraim</w:t>
      </w:r>
      <w:r w:rsidR="000C381C">
        <w:t xml:space="preserve"> and left for NC</w:t>
      </w:r>
      <w:r w:rsidRPr="00F25C9A">
        <w:t xml:space="preserve">. </w:t>
      </w:r>
      <w:r w:rsidR="000C381C">
        <w:t xml:space="preserve">(Harlander, p. 1) </w:t>
      </w:r>
    </w:p>
    <w:p w:rsidR="001470B7" w:rsidRDefault="001470B7" w:rsidP="001470B7">
      <w:pPr>
        <w:pStyle w:val="NormalWeb"/>
        <w:spacing w:before="240" w:beforeAutospacing="0" w:after="240" w:afterAutospacing="0"/>
        <w:ind w:left="0" w:right="0"/>
      </w:pPr>
      <w:r>
        <w:rPr>
          <w:b/>
        </w:rPr>
        <w:t xml:space="preserve">1756 </w:t>
      </w:r>
      <w:r w:rsidR="000064E1">
        <w:rPr>
          <w:b/>
        </w:rPr>
        <w:t xml:space="preserve">- </w:t>
      </w:r>
      <w:r>
        <w:rPr>
          <w:b/>
        </w:rPr>
        <w:t xml:space="preserve">Apr </w:t>
      </w:r>
      <w:r w:rsidRPr="00544852">
        <w:rPr>
          <w:b/>
        </w:rPr>
        <w:t xml:space="preserve">20 </w:t>
      </w:r>
      <w:r>
        <w:rPr>
          <w:b/>
        </w:rPr>
        <w:t xml:space="preserve">– </w:t>
      </w:r>
      <w:r>
        <w:rPr>
          <w:b/>
          <w:u w:val="single"/>
        </w:rPr>
        <w:t>VA</w:t>
      </w:r>
      <w:r w:rsidR="000064E1">
        <w:rPr>
          <w:b/>
          <w:u w:val="single"/>
        </w:rPr>
        <w:t xml:space="preserve"> Sussex</w:t>
      </w:r>
      <w:r w:rsidRPr="000064E1">
        <w:rPr>
          <w:b/>
        </w:rPr>
        <w:t xml:space="preserve"> </w:t>
      </w:r>
      <w:r w:rsidR="000064E1" w:rsidRPr="000064E1">
        <w:rPr>
          <w:b/>
        </w:rPr>
        <w:t>–</w:t>
      </w:r>
      <w:r w:rsidRPr="000064E1">
        <w:rPr>
          <w:b/>
        </w:rPr>
        <w:t xml:space="preserve"> </w:t>
      </w:r>
      <w:r w:rsidR="000064E1" w:rsidRPr="000064E1">
        <w:rPr>
          <w:b/>
        </w:rPr>
        <w:t>Admin – John Knight, Ephraim Knight, Richard Knight</w:t>
      </w:r>
      <w:r w:rsidR="000064E1">
        <w:t xml:space="preserve"> - </w:t>
      </w:r>
      <w:r>
        <w:t>Albemarle Parish Vestry meeting to record Procession results. Names mentioned:</w:t>
      </w:r>
      <w:r w:rsidRPr="00311AE3">
        <w:rPr>
          <w:b/>
        </w:rPr>
        <w:t xml:space="preserve"> John Knight</w:t>
      </w:r>
      <w:r>
        <w:t xml:space="preserve">, </w:t>
      </w:r>
      <w:r w:rsidRPr="00311AE3">
        <w:rPr>
          <w:b/>
        </w:rPr>
        <w:t>Ephraim Knight</w:t>
      </w:r>
      <w:r>
        <w:t xml:space="preserve">, </w:t>
      </w:r>
      <w:r w:rsidRPr="00804050">
        <w:t>James Cain, James Cain Jr. Peter Cain, John Carter, Edward Lee, Edward Eppes, Francis Eppes, James Carter,</w:t>
      </w:r>
      <w:r>
        <w:t xml:space="preserve"> </w:t>
      </w:r>
      <w:r w:rsidRPr="00311AE3">
        <w:rPr>
          <w:b/>
        </w:rPr>
        <w:t>Richard Knight</w:t>
      </w:r>
      <w:r>
        <w:t xml:space="preserve"> (shared property line with son Ephraim) (</w:t>
      </w:r>
      <w:r w:rsidR="000064E1">
        <w:t xml:space="preserve">Davis, </w:t>
      </w:r>
      <w:r>
        <w:t xml:space="preserve">pp. 89-95) </w:t>
      </w:r>
    </w:p>
    <w:p w:rsidR="001470B7" w:rsidRDefault="001470B7" w:rsidP="001470B7">
      <w:pPr>
        <w:pStyle w:val="NormalWeb"/>
        <w:spacing w:before="240" w:beforeAutospacing="0" w:after="240" w:afterAutospacing="0"/>
        <w:ind w:left="0" w:right="0"/>
      </w:pPr>
      <w:r>
        <w:rPr>
          <w:b/>
        </w:rPr>
        <w:t xml:space="preserve">1756 </w:t>
      </w:r>
      <w:r w:rsidR="00B42D0A">
        <w:rPr>
          <w:b/>
        </w:rPr>
        <w:t xml:space="preserve">- </w:t>
      </w:r>
      <w:r>
        <w:rPr>
          <w:b/>
        </w:rPr>
        <w:t xml:space="preserve">Oct 22 </w:t>
      </w:r>
      <w:r>
        <w:t xml:space="preserve">– </w:t>
      </w:r>
      <w:r w:rsidRPr="00804050">
        <w:rPr>
          <w:b/>
          <w:u w:val="single"/>
        </w:rPr>
        <w:t>VA</w:t>
      </w:r>
      <w:r w:rsidR="00B42D0A">
        <w:rPr>
          <w:b/>
          <w:u w:val="single"/>
        </w:rPr>
        <w:t xml:space="preserve"> </w:t>
      </w:r>
      <w:r w:rsidR="00B42D0A" w:rsidRPr="00804050">
        <w:rPr>
          <w:b/>
          <w:u w:val="single"/>
        </w:rPr>
        <w:t>Northampton</w:t>
      </w:r>
      <w:r w:rsidR="00B42D0A">
        <w:t xml:space="preserve"> </w:t>
      </w:r>
      <w:r w:rsidR="00B42D0A" w:rsidRPr="00CC005B">
        <w:rPr>
          <w:b/>
        </w:rPr>
        <w:t xml:space="preserve">– Mar - </w:t>
      </w:r>
      <w:r w:rsidRPr="00804050">
        <w:rPr>
          <w:b/>
        </w:rPr>
        <w:t>Henry Knight</w:t>
      </w:r>
      <w:r>
        <w:t xml:space="preserve"> </w:t>
      </w:r>
      <w:r w:rsidR="00B42D0A">
        <w:t>&amp;</w:t>
      </w:r>
      <w:r>
        <w:t xml:space="preserve"> </w:t>
      </w:r>
      <w:r w:rsidRPr="00804050">
        <w:rPr>
          <w:b/>
        </w:rPr>
        <w:t>Hamutal Knight</w:t>
      </w:r>
      <w:r>
        <w:t>.  (VA MG REC 1700-1850, p. 430)</w:t>
      </w:r>
    </w:p>
    <w:p w:rsidR="001470B7" w:rsidRDefault="001470B7" w:rsidP="001470B7">
      <w:pPr>
        <w:pStyle w:val="NormalWeb"/>
        <w:spacing w:before="240" w:beforeAutospacing="0" w:after="240" w:afterAutospacing="0"/>
        <w:ind w:left="0" w:right="0"/>
      </w:pPr>
      <w:r>
        <w:rPr>
          <w:b/>
        </w:rPr>
        <w:t xml:space="preserve">1756 </w:t>
      </w:r>
      <w:r w:rsidR="005D5847">
        <w:rPr>
          <w:b/>
        </w:rPr>
        <w:t xml:space="preserve">- </w:t>
      </w:r>
      <w:r>
        <w:rPr>
          <w:b/>
        </w:rPr>
        <w:t xml:space="preserve">Nov </w:t>
      </w:r>
      <w:r w:rsidRPr="00544852">
        <w:rPr>
          <w:b/>
        </w:rPr>
        <w:t xml:space="preserve">26 </w:t>
      </w:r>
      <w:r>
        <w:rPr>
          <w:b/>
        </w:rPr>
        <w:t xml:space="preserve">– </w:t>
      </w:r>
      <w:r>
        <w:rPr>
          <w:b/>
          <w:u w:val="single"/>
        </w:rPr>
        <w:t>VA</w:t>
      </w:r>
      <w:r w:rsidR="005D5847">
        <w:rPr>
          <w:b/>
          <w:u w:val="single"/>
        </w:rPr>
        <w:t xml:space="preserve"> Sussex</w:t>
      </w:r>
      <w:r w:rsidRPr="005D5847">
        <w:rPr>
          <w:b/>
        </w:rPr>
        <w:t xml:space="preserve"> </w:t>
      </w:r>
      <w:r w:rsidR="005D5847" w:rsidRPr="005D5847">
        <w:rPr>
          <w:b/>
        </w:rPr>
        <w:t>–</w:t>
      </w:r>
      <w:r w:rsidRPr="005D5847">
        <w:rPr>
          <w:b/>
        </w:rPr>
        <w:t xml:space="preserve"> </w:t>
      </w:r>
      <w:r w:rsidR="005D5847" w:rsidRPr="005D5847">
        <w:rPr>
          <w:b/>
        </w:rPr>
        <w:t>Admin – John Knight</w:t>
      </w:r>
      <w:r w:rsidR="005D5847">
        <w:t xml:space="preserve"> - </w:t>
      </w:r>
      <w:r>
        <w:t xml:space="preserve">Albemarle Parish Vestry Business Meeting: Ordered that </w:t>
      </w:r>
      <w:r w:rsidRPr="00311AE3">
        <w:rPr>
          <w:b/>
        </w:rPr>
        <w:t>John Knight</w:t>
      </w:r>
      <w:r>
        <w:t xml:space="preserve"> be paid for keeping Frances Hood one Year According to his Agreement made with Mr. Robert Jones </w:t>
      </w:r>
      <w:r w:rsidR="00B42D0A">
        <w:t>JR.</w:t>
      </w:r>
      <w:r>
        <w:t xml:space="preserve">  John King J</w:t>
      </w:r>
      <w:r w:rsidR="00B42D0A">
        <w:t>R</w:t>
      </w:r>
      <w:r>
        <w:t xml:space="preserve"> has agreed with the Vestry to keep Frances Hood for the Year Ensuing &amp; find her all Necessaries for five Hundred pounds of Tobacco. (</w:t>
      </w:r>
      <w:r w:rsidR="005D5847">
        <w:t xml:space="preserve">Davis, </w:t>
      </w:r>
      <w:r>
        <w:t>p. 102 APVB)</w:t>
      </w:r>
    </w:p>
    <w:p w:rsidR="001470B7" w:rsidRDefault="001470B7" w:rsidP="001470B7">
      <w:pPr>
        <w:pStyle w:val="NormalWeb"/>
        <w:spacing w:before="240" w:beforeAutospacing="0" w:after="240" w:afterAutospacing="0"/>
        <w:ind w:left="0" w:right="0"/>
      </w:pPr>
      <w:r>
        <w:rPr>
          <w:b/>
        </w:rPr>
        <w:t xml:space="preserve">1756 </w:t>
      </w:r>
      <w:r w:rsidR="00DB43FF">
        <w:rPr>
          <w:b/>
        </w:rPr>
        <w:t xml:space="preserve">- </w:t>
      </w:r>
      <w:r>
        <w:rPr>
          <w:b/>
        </w:rPr>
        <w:t xml:space="preserve">Dec 19 – </w:t>
      </w:r>
      <w:r>
        <w:rPr>
          <w:b/>
          <w:u w:val="single"/>
        </w:rPr>
        <w:t>VA</w:t>
      </w:r>
      <w:r w:rsidR="00B42D0A">
        <w:rPr>
          <w:b/>
          <w:u w:val="single"/>
        </w:rPr>
        <w:t xml:space="preserve"> </w:t>
      </w:r>
      <w:r w:rsidR="00B42D0A" w:rsidRPr="00B06749">
        <w:rPr>
          <w:b/>
          <w:u w:val="single"/>
        </w:rPr>
        <w:t>Stafford</w:t>
      </w:r>
      <w:r>
        <w:rPr>
          <w:b/>
        </w:rPr>
        <w:t xml:space="preserve"> </w:t>
      </w:r>
      <w:r w:rsidR="00B42D0A">
        <w:rPr>
          <w:b/>
        </w:rPr>
        <w:t>–</w:t>
      </w:r>
      <w:r>
        <w:rPr>
          <w:b/>
        </w:rPr>
        <w:t xml:space="preserve"> </w:t>
      </w:r>
      <w:r w:rsidR="00B42D0A">
        <w:rPr>
          <w:b/>
        </w:rPr>
        <w:t xml:space="preserve">Mar - </w:t>
      </w:r>
      <w:r w:rsidRPr="00B42D0A">
        <w:rPr>
          <w:b/>
        </w:rPr>
        <w:t>Peter Knight &amp; Rachel Abbott</w:t>
      </w:r>
      <w:r>
        <w:t>.</w:t>
      </w:r>
      <w:r w:rsidRPr="00BB4D0F">
        <w:t xml:space="preserve"> </w:t>
      </w:r>
      <w:r>
        <w:t xml:space="preserve">(King 1961, p. 67) </w:t>
      </w:r>
    </w:p>
    <w:p w:rsidR="008A5109" w:rsidRDefault="008A5109" w:rsidP="001470B7">
      <w:pPr>
        <w:pStyle w:val="NormalWeb"/>
        <w:spacing w:before="240" w:beforeAutospacing="0" w:after="240" w:afterAutospacing="0"/>
        <w:ind w:left="0" w:right="0"/>
      </w:pPr>
      <w:r>
        <w:rPr>
          <w:b/>
        </w:rPr>
        <w:lastRenderedPageBreak/>
        <w:t>1756 –</w:t>
      </w:r>
      <w:r>
        <w:t xml:space="preserve"> </w:t>
      </w:r>
      <w:r>
        <w:rPr>
          <w:b/>
          <w:u w:val="single"/>
        </w:rPr>
        <w:t>VA Sussex</w:t>
      </w:r>
      <w:r w:rsidRPr="000064E1">
        <w:rPr>
          <w:b/>
        </w:rPr>
        <w:t xml:space="preserve"> – Admin - Richard Knight</w:t>
      </w:r>
      <w:r w:rsidRPr="00F25C9A">
        <w:t xml:space="preserve"> </w:t>
      </w:r>
      <w:r>
        <w:t xml:space="preserve">– Court: After Richard </w:t>
      </w:r>
      <w:r w:rsidRPr="00F25C9A">
        <w:t>deeded all his land (Sussex Co., VA),</w:t>
      </w:r>
      <w:r>
        <w:t xml:space="preserve"> </w:t>
      </w:r>
      <w:r w:rsidRPr="00F25C9A">
        <w:t>seven slaves, and other property to his son Ephraim</w:t>
      </w:r>
      <w:r>
        <w:t xml:space="preserve">, and decamping to NC, he returned to Sussex Co and accused Ephraim of tricking him into signing the deeds while </w:t>
      </w:r>
      <w:r w:rsidRPr="00F25C9A">
        <w:t>he (Richard) was in the state of extreme</w:t>
      </w:r>
      <w:r>
        <w:t xml:space="preserve"> drunkenness. He claimed that he</w:t>
      </w:r>
      <w:r w:rsidRPr="00F25C9A">
        <w:t>, Richard Sr</w:t>
      </w:r>
      <w:r>
        <w:t>,</w:t>
      </w:r>
      <w:r w:rsidRPr="00F25C9A">
        <w:t xml:space="preserve"> left the colony (of VA) for NC in order to</w:t>
      </w:r>
      <w:r>
        <w:t xml:space="preserve"> </w:t>
      </w:r>
      <w:r w:rsidRPr="00F25C9A">
        <w:t xml:space="preserve">escape problems with a </w:t>
      </w:r>
      <w:r w:rsidRPr="00837085">
        <w:rPr>
          <w:i/>
        </w:rPr>
        <w:t>Mr. Barr</w:t>
      </w:r>
      <w:r w:rsidRPr="00F25C9A">
        <w:t>. Richard Jr's (age 18) deposition</w:t>
      </w:r>
      <w:r>
        <w:t xml:space="preserve"> </w:t>
      </w:r>
      <w:r w:rsidRPr="00F25C9A">
        <w:t xml:space="preserve">stated his father "had been </w:t>
      </w:r>
      <w:r w:rsidRPr="001037A3">
        <w:rPr>
          <w:i/>
        </w:rPr>
        <w:t>in much trouble with one Barr's wife</w:t>
      </w:r>
      <w:r w:rsidRPr="00F25C9A">
        <w:t xml:space="preserve"> for</w:t>
      </w:r>
      <w:r>
        <w:t xml:space="preserve"> </w:t>
      </w:r>
      <w:r w:rsidRPr="00F25C9A">
        <w:t>some time before." Richard Sr. came back to VA--after a short stay in</w:t>
      </w:r>
      <w:r>
        <w:t xml:space="preserve"> </w:t>
      </w:r>
      <w:r w:rsidRPr="00F25C9A">
        <w:t>NC--and wanted his land and property back. Ephraim refused. Thus,</w:t>
      </w:r>
      <w:r>
        <w:t xml:space="preserve"> </w:t>
      </w:r>
      <w:r w:rsidRPr="00F25C9A">
        <w:t>Ephraim, Richard Sr., Richard Jr.</w:t>
      </w:r>
      <w:r>
        <w:t xml:space="preserve"> (aged 18)</w:t>
      </w:r>
      <w:r w:rsidRPr="00F25C9A">
        <w:t xml:space="preserve">, </w:t>
      </w:r>
      <w:r>
        <w:t xml:space="preserve">daughter </w:t>
      </w:r>
      <w:r w:rsidRPr="00F25C9A">
        <w:t>Alice (Threewitt, wife of Edward),</w:t>
      </w:r>
      <w:r>
        <w:t xml:space="preserve"> </w:t>
      </w:r>
      <w:r w:rsidRPr="00F25C9A">
        <w:t>and a William Knight (no relationship stated</w:t>
      </w:r>
      <w:r>
        <w:t xml:space="preserve"> </w:t>
      </w:r>
      <w:r w:rsidRPr="00F25C9A">
        <w:t>) all gave extensive</w:t>
      </w:r>
      <w:r>
        <w:t xml:space="preserve"> </w:t>
      </w:r>
      <w:r w:rsidRPr="00F25C9A">
        <w:t>testimony</w:t>
      </w:r>
      <w:r>
        <w:t xml:space="preserve"> - </w:t>
      </w:r>
      <w:r w:rsidRPr="00F25C9A">
        <w:t>all in Richard Sr.'s favor (and all mentioning his severe</w:t>
      </w:r>
      <w:r>
        <w:t xml:space="preserve"> </w:t>
      </w:r>
      <w:r w:rsidRPr="00F25C9A">
        <w:t>liquor problem).</w:t>
      </w:r>
      <w:r>
        <w:t xml:space="preserve"> </w:t>
      </w:r>
      <w:r w:rsidRPr="00F25C9A">
        <w:t>The court eventually determined that land and property were to be</w:t>
      </w:r>
      <w:r>
        <w:t xml:space="preserve"> </w:t>
      </w:r>
      <w:r w:rsidRPr="00F25C9A">
        <w:t>returned to Richard and that Ephraim was to be "kept within the</w:t>
      </w:r>
      <w:r>
        <w:t xml:space="preserve"> </w:t>
      </w:r>
      <w:r w:rsidRPr="00F25C9A">
        <w:t>bailiwick." The sheriff reported that he could not find Ephraim Knight.</w:t>
      </w:r>
      <w:r>
        <w:t xml:space="preserve"> (Harlander, p. 1)</w:t>
      </w:r>
    </w:p>
    <w:p w:rsidR="00894E1D" w:rsidRDefault="00894E1D" w:rsidP="001470B7">
      <w:pPr>
        <w:pStyle w:val="NormalWeb"/>
        <w:spacing w:before="240" w:beforeAutospacing="0" w:after="240" w:afterAutospacing="0"/>
        <w:ind w:left="0" w:right="0"/>
      </w:pPr>
      <w:r w:rsidRPr="00894E1D">
        <w:rPr>
          <w:b/>
        </w:rPr>
        <w:t xml:space="preserve">1757 – Feb 24 – </w:t>
      </w:r>
      <w:r w:rsidRPr="00894E1D">
        <w:rPr>
          <w:b/>
          <w:u w:val="single"/>
        </w:rPr>
        <w:t>VA Goochland</w:t>
      </w:r>
      <w:r w:rsidRPr="00894E1D">
        <w:rPr>
          <w:b/>
        </w:rPr>
        <w:t xml:space="preserve"> – Mar – Jonathan Knight &amp; Judith Woodson</w:t>
      </w:r>
      <w:r>
        <w:t xml:space="preserve"> – St James Northam Parish. </w:t>
      </w:r>
      <w:r w:rsidR="006368FF">
        <w:t>(</w:t>
      </w:r>
      <w:r w:rsidR="006368FF" w:rsidRPr="006368FF">
        <w:t>Ancestry.com. Virginia, Select Marriages, 1785-1940</w:t>
      </w:r>
      <w:r w:rsidR="006368FF">
        <w:t>)</w:t>
      </w:r>
    </w:p>
    <w:p w:rsidR="00DB43FF" w:rsidRDefault="00DB43FF" w:rsidP="001470B7">
      <w:pPr>
        <w:pStyle w:val="NormalWeb"/>
        <w:spacing w:before="240" w:beforeAutospacing="0" w:after="240" w:afterAutospacing="0"/>
        <w:ind w:left="0" w:right="0"/>
      </w:pPr>
      <w:r w:rsidRPr="00243A4A">
        <w:rPr>
          <w:b/>
        </w:rPr>
        <w:t xml:space="preserve">1757 – Apr 27 – </w:t>
      </w:r>
      <w:r>
        <w:rPr>
          <w:b/>
          <w:u w:val="single"/>
        </w:rPr>
        <w:t>VA Sussex</w:t>
      </w:r>
      <w:r w:rsidRPr="00243A4A">
        <w:rPr>
          <w:b/>
        </w:rPr>
        <w:t xml:space="preserve"> - Admin - John Knight JR &amp; Elizabeth Stokes Knight</w:t>
      </w:r>
      <w:r>
        <w:t xml:space="preserve"> - 1757 Apr 27 birth of Lydia, dau of John Knight </w:t>
      </w:r>
      <w:r>
        <w:rPr>
          <w:b/>
        </w:rPr>
        <w:t>JR</w:t>
      </w:r>
      <w:r>
        <w:t>, and wife Elizabeth, bap. 12 June, sps. Josias Freeman, Phoebe Freeman, Lucy Stokes. (Richards 1958, p. 77)</w:t>
      </w:r>
      <w:r>
        <w:br/>
        <w:t xml:space="preserve">1760 Apr 27, Creesy dau of John Knight </w:t>
      </w:r>
      <w:r>
        <w:rPr>
          <w:b/>
        </w:rPr>
        <w:t>JR</w:t>
      </w:r>
      <w:r>
        <w:t xml:space="preserve"> and wife Elisabeth baptized, no sp. given. (Richards 1958, p.15)</w:t>
      </w:r>
      <w:r>
        <w:br/>
        <w:t xml:space="preserve">1762 May 24, Walker, Bap. 20 Jun, sps. </w:t>
      </w:r>
      <w:r w:rsidRPr="00376171">
        <w:rPr>
          <w:b/>
        </w:rPr>
        <w:t>Peter Knight</w:t>
      </w:r>
      <w:r>
        <w:t>, William Gilbert, Lydia Stokes. (Richards 1958, p. 181)</w:t>
      </w:r>
      <w:r>
        <w:br/>
        <w:t>1763 Dec 20, Lewis, son of John Knight and w. Elisa: Bap 26 Feb 1764, sps Levi Gilliam, William Newsome ___ Freeman. (Richards 1958, p. 147)</w:t>
      </w:r>
      <w:r>
        <w:br/>
        <w:t>1766 Fab 11, b. Frank-Eppes son of John and Elisabeth Knight, bap. 23 Mar, sps Micajah Stokes, Jesse Rogers, Elisabeth Rogers. (Richards 1958, p. 68)</w:t>
      </w:r>
      <w:r>
        <w:br/>
        <w:t>1770 Feb 5, Sylvanus, Bap. 1770 Apr 15, sps. Sylvanus Bell, William Moore, Tabitha Rowland. (Richards 1958, p. 208)</w:t>
      </w:r>
      <w:r>
        <w:br/>
        <w:t>Subsequent children by a Sarah named in will:</w:t>
      </w:r>
      <w:r>
        <w:br/>
        <w:t>1776 Rhoda Knight (underage)</w:t>
      </w:r>
      <w:r>
        <w:br/>
        <w:t>1772 Elizabeth Knight</w:t>
      </w:r>
      <w:r>
        <w:br/>
        <w:t>1774 Charles Knight (underage, left in care of bro. Lewis)</w:t>
      </w:r>
      <w:r>
        <w:br/>
        <w:t>1775 John Knight (underage, left in care of bro. Walker)</w:t>
      </w:r>
    </w:p>
    <w:p w:rsidR="001470B7" w:rsidRDefault="001470B7" w:rsidP="001470B7">
      <w:pPr>
        <w:pStyle w:val="NormalWeb"/>
        <w:spacing w:before="240" w:beforeAutospacing="0" w:after="240" w:afterAutospacing="0"/>
        <w:ind w:left="0" w:right="0"/>
      </w:pPr>
      <w:r w:rsidRPr="00B06749">
        <w:rPr>
          <w:b/>
        </w:rPr>
        <w:t xml:space="preserve">1757 </w:t>
      </w:r>
      <w:r w:rsidR="005D5847">
        <w:rPr>
          <w:b/>
        </w:rPr>
        <w:t xml:space="preserve">- </w:t>
      </w:r>
      <w:r w:rsidRPr="00B06749">
        <w:rPr>
          <w:b/>
        </w:rPr>
        <w:t>Apr 29</w:t>
      </w:r>
      <w:r>
        <w:t xml:space="preserve"> – </w:t>
      </w:r>
      <w:r>
        <w:rPr>
          <w:b/>
          <w:u w:val="single"/>
        </w:rPr>
        <w:t>VA</w:t>
      </w:r>
      <w:r w:rsidR="005D5847">
        <w:rPr>
          <w:b/>
          <w:u w:val="single"/>
        </w:rPr>
        <w:t xml:space="preserve"> Sussex</w:t>
      </w:r>
      <w:r w:rsidRPr="005D5847">
        <w:rPr>
          <w:b/>
        </w:rPr>
        <w:t xml:space="preserve"> – </w:t>
      </w:r>
      <w:r w:rsidR="005D5847" w:rsidRPr="005D5847">
        <w:rPr>
          <w:b/>
        </w:rPr>
        <w:t xml:space="preserve">Admin - </w:t>
      </w:r>
      <w:r w:rsidRPr="005D5847">
        <w:rPr>
          <w:b/>
        </w:rPr>
        <w:t>Ephraim Knight</w:t>
      </w:r>
      <w:r w:rsidR="005D5847">
        <w:t xml:space="preserve"> - S</w:t>
      </w:r>
      <w:r>
        <w:t>on of Richard of Albemarle Parish, appeared in court charged with “being guilty of entering house of Robert Jones, Jr. with intent to rob same.”  The court decided that Ephraim should be tried in Williamsburg.</w:t>
      </w:r>
      <w:r w:rsidR="00363547">
        <w:t xml:space="preserve"> After this decision, Ephraim was taken under guard from Sussex County to the jail at Williamsburg. </w:t>
      </w:r>
      <w:r>
        <w:t xml:space="preserve"> (Loose Court Papers of Sussex County, VA 1754-1870, The King vs. Ephraim Knight 1757.) </w:t>
      </w:r>
    </w:p>
    <w:p w:rsidR="00E75DC8" w:rsidRDefault="001470B7" w:rsidP="001470B7">
      <w:pPr>
        <w:pStyle w:val="NormalWeb"/>
        <w:spacing w:before="240" w:beforeAutospacing="0" w:after="240" w:afterAutospacing="0"/>
        <w:ind w:left="0" w:right="0"/>
      </w:pPr>
      <w:r>
        <w:rPr>
          <w:b/>
        </w:rPr>
        <w:t xml:space="preserve">1757 – </w:t>
      </w:r>
      <w:r w:rsidR="005D5847">
        <w:rPr>
          <w:b/>
        </w:rPr>
        <w:t xml:space="preserve">July - </w:t>
      </w:r>
      <w:r>
        <w:rPr>
          <w:b/>
          <w:u w:val="single"/>
        </w:rPr>
        <w:t>VA</w:t>
      </w:r>
      <w:r w:rsidR="005D5847">
        <w:rPr>
          <w:b/>
          <w:u w:val="single"/>
        </w:rPr>
        <w:t xml:space="preserve"> </w:t>
      </w:r>
      <w:r w:rsidR="00363547">
        <w:rPr>
          <w:b/>
          <w:u w:val="single"/>
        </w:rPr>
        <w:t>Sussex</w:t>
      </w:r>
      <w:r>
        <w:rPr>
          <w:b/>
        </w:rPr>
        <w:t xml:space="preserve"> </w:t>
      </w:r>
      <w:r w:rsidR="005D5847">
        <w:rPr>
          <w:b/>
        </w:rPr>
        <w:t>–</w:t>
      </w:r>
      <w:r>
        <w:rPr>
          <w:b/>
        </w:rPr>
        <w:t xml:space="preserve"> </w:t>
      </w:r>
      <w:r w:rsidR="005D5847">
        <w:rPr>
          <w:b/>
        </w:rPr>
        <w:t xml:space="preserve">Admin – Ephraim Knight - </w:t>
      </w:r>
      <w:r w:rsidRPr="00D477C4">
        <w:t>July Court. Thomas Dowdy appear'd in court and alledged agt. Ephraim Knight that he thought himself in fear of</w:t>
      </w:r>
      <w:r>
        <w:t xml:space="preserve"> </w:t>
      </w:r>
      <w:r w:rsidRPr="00D477C4">
        <w:t>his life or of some bodily hurt to be don</w:t>
      </w:r>
      <w:r w:rsidR="000C381C">
        <w:t>e</w:t>
      </w:r>
      <w:r w:rsidRPr="00D477C4">
        <w:t xml:space="preserve"> or procured to be don</w:t>
      </w:r>
      <w:r w:rsidR="000C381C">
        <w:t>e</w:t>
      </w:r>
      <w:r w:rsidRPr="00D477C4">
        <w:t xml:space="preserve"> him by Ephraim </w:t>
      </w:r>
      <w:r w:rsidR="000C381C">
        <w:t xml:space="preserve">[Knight] </w:t>
      </w:r>
      <w:r w:rsidRPr="00D477C4">
        <w:t xml:space="preserve">whereupon divers witnesses were sworn and examined and mature deliberation thereupon had on consideration whereof it is ordered that the said Ephraim enter into recognizance for his good behaviour for one year from this day the said Ephraim in 50 and his security in 25 whereupon the said Ephraim with </w:t>
      </w:r>
      <w:r w:rsidRPr="00E75DC8">
        <w:rPr>
          <w:b/>
        </w:rPr>
        <w:t xml:space="preserve">James </w:t>
      </w:r>
      <w:r w:rsidRPr="00E75DC8">
        <w:rPr>
          <w:b/>
        </w:rPr>
        <w:lastRenderedPageBreak/>
        <w:t>Carter</w:t>
      </w:r>
      <w:r w:rsidRPr="00D477C4">
        <w:t xml:space="preserve"> his security acknowledge themselves to be indebted to our soverign Lord the King the said Knight in the sum of fifty pounds and the said Carter in the sum of 25.  </w:t>
      </w:r>
      <w:r w:rsidR="005D5847">
        <w:t xml:space="preserve"> (Loose Court Papers of Sussex County, VA 1754-1870, The King vs. Ephraim Knight 1757.)</w:t>
      </w:r>
    </w:p>
    <w:p w:rsidR="000C381C" w:rsidRDefault="001470B7" w:rsidP="001470B7">
      <w:pPr>
        <w:pStyle w:val="NormalWeb"/>
        <w:spacing w:before="240" w:beforeAutospacing="0" w:after="240" w:afterAutospacing="0"/>
        <w:ind w:left="0" w:right="0"/>
      </w:pPr>
      <w:r w:rsidRPr="005D5847">
        <w:rPr>
          <w:b/>
        </w:rPr>
        <w:t xml:space="preserve">1757 </w:t>
      </w:r>
      <w:r w:rsidR="005D5847" w:rsidRPr="005D5847">
        <w:rPr>
          <w:b/>
        </w:rPr>
        <w:t xml:space="preserve">– Aug – </w:t>
      </w:r>
      <w:r w:rsidR="005D5847" w:rsidRPr="005D5847">
        <w:rPr>
          <w:b/>
          <w:u w:val="single"/>
        </w:rPr>
        <w:t>VA Sussex</w:t>
      </w:r>
      <w:r w:rsidR="005D5847" w:rsidRPr="005D5847">
        <w:rPr>
          <w:b/>
        </w:rPr>
        <w:t xml:space="preserve"> – Admin – Ephraim Knight</w:t>
      </w:r>
      <w:r w:rsidR="005D5847">
        <w:t xml:space="preserve"> - </w:t>
      </w:r>
      <w:r w:rsidRPr="00D477C4">
        <w:t xml:space="preserve">August Court. Thomas Dowdy plt vs. Ephraim Knight deft. In case. Same as above [ continued to next court]  </w:t>
      </w:r>
      <w:r w:rsidR="005D5847">
        <w:t>(Loose Court Papers of Sussex County, VA 1754-1870, The King vs. Ephraim Knight 1757.)</w:t>
      </w:r>
    </w:p>
    <w:p w:rsidR="00E75DC8" w:rsidRDefault="001470B7" w:rsidP="001470B7">
      <w:pPr>
        <w:pStyle w:val="NormalWeb"/>
        <w:spacing w:before="240" w:beforeAutospacing="0" w:after="240" w:afterAutospacing="0"/>
        <w:ind w:left="0" w:right="0"/>
      </w:pPr>
      <w:r w:rsidRPr="005D5847">
        <w:rPr>
          <w:b/>
        </w:rPr>
        <w:t xml:space="preserve">1757 </w:t>
      </w:r>
      <w:r w:rsidR="005D5847" w:rsidRPr="005D5847">
        <w:rPr>
          <w:b/>
        </w:rPr>
        <w:t xml:space="preserve">– Sep – </w:t>
      </w:r>
      <w:r w:rsidR="005D5847" w:rsidRPr="005D5847">
        <w:rPr>
          <w:b/>
          <w:u w:val="single"/>
        </w:rPr>
        <w:t>VA Sussex</w:t>
      </w:r>
      <w:r w:rsidR="005D5847" w:rsidRPr="005D5847">
        <w:rPr>
          <w:b/>
        </w:rPr>
        <w:t xml:space="preserve"> – Admin – Ephraim Knight</w:t>
      </w:r>
      <w:r w:rsidR="005D5847">
        <w:t xml:space="preserve"> - </w:t>
      </w:r>
      <w:r w:rsidRPr="00D477C4">
        <w:t>September Court. Thomas Dowdy plt vs. Ephraim Knight deft: In case. the deft. by his attorney pleads that he did not assume the plt.</w:t>
      </w:r>
      <w:r>
        <w:t xml:space="preserve"> </w:t>
      </w:r>
      <w:r w:rsidRPr="00D477C4">
        <w:t xml:space="preserve">joins the issue and the cause is continued for trial.  </w:t>
      </w:r>
      <w:r w:rsidR="005D5847">
        <w:t>(Loose Court Papers of Sussex County, VA 1754-1870, The King vs. Ephraim Knight 1757.)</w:t>
      </w:r>
    </w:p>
    <w:p w:rsidR="00C31C51" w:rsidRDefault="00C31C51" w:rsidP="00C31C51">
      <w:pPr>
        <w:pStyle w:val="NormalWeb"/>
        <w:spacing w:before="240" w:beforeAutospacing="0" w:after="240" w:afterAutospacing="0"/>
        <w:ind w:left="0" w:right="0"/>
      </w:pPr>
      <w:r>
        <w:rPr>
          <w:b/>
        </w:rPr>
        <w:t xml:space="preserve">1757 - Oct </w:t>
      </w:r>
      <w:r w:rsidRPr="00544852">
        <w:rPr>
          <w:b/>
        </w:rPr>
        <w:t xml:space="preserve">29 </w:t>
      </w:r>
      <w:r>
        <w:rPr>
          <w:b/>
        </w:rPr>
        <w:t xml:space="preserve">– </w:t>
      </w:r>
      <w:r>
        <w:rPr>
          <w:b/>
          <w:u w:val="single"/>
        </w:rPr>
        <w:t>VA Sussex</w:t>
      </w:r>
      <w:r w:rsidRPr="005D5847">
        <w:rPr>
          <w:b/>
        </w:rPr>
        <w:t xml:space="preserve"> – Admin – John Knight</w:t>
      </w:r>
      <w:r>
        <w:t xml:space="preserve"> - Albemarle Parish Vestry Business Meeting: Paid out to </w:t>
      </w:r>
      <w:r w:rsidRPr="00311AE3">
        <w:rPr>
          <w:b/>
        </w:rPr>
        <w:t>John Knight</w:t>
      </w:r>
      <w:r>
        <w:t xml:space="preserve"> 900 lbs tobacco, doesn’t say what for.  (Davis, p. 107)</w:t>
      </w:r>
    </w:p>
    <w:p w:rsidR="00C31C51" w:rsidRDefault="00C31C51" w:rsidP="00C31C51">
      <w:pPr>
        <w:pStyle w:val="NormalWeb"/>
        <w:spacing w:before="240" w:beforeAutospacing="0" w:after="240" w:afterAutospacing="0"/>
        <w:ind w:left="0" w:right="0"/>
      </w:pPr>
      <w:r>
        <w:rPr>
          <w:b/>
        </w:rPr>
        <w:t xml:space="preserve">1757 - Nov 2 – </w:t>
      </w:r>
      <w:r>
        <w:rPr>
          <w:b/>
          <w:u w:val="single"/>
        </w:rPr>
        <w:t xml:space="preserve">VA </w:t>
      </w:r>
      <w:r w:rsidRPr="00DD0A8E">
        <w:rPr>
          <w:b/>
          <w:u w:val="single"/>
        </w:rPr>
        <w:t>Stafford</w:t>
      </w:r>
      <w:r>
        <w:rPr>
          <w:b/>
        </w:rPr>
        <w:t xml:space="preserve"> – Birth/Bap –</w:t>
      </w:r>
      <w:r w:rsidRPr="00504412">
        <w:rPr>
          <w:b/>
        </w:rPr>
        <w:t xml:space="preserve"> Christopher Knight</w:t>
      </w:r>
      <w:r>
        <w:t xml:space="preserve"> – s/o</w:t>
      </w:r>
      <w:r w:rsidRPr="00DD0A8E">
        <w:t xml:space="preserve"> Peter</w:t>
      </w:r>
      <w:r>
        <w:t xml:space="preserve"> Knight</w:t>
      </w:r>
      <w:r w:rsidRPr="00DD0A8E">
        <w:t xml:space="preserve"> and Rachel Abbot Knight born/baptized.</w:t>
      </w:r>
      <w:r>
        <w:rPr>
          <w:b/>
        </w:rPr>
        <w:t xml:space="preserve"> </w:t>
      </w:r>
      <w:r>
        <w:t>(King 1961, p. 67)</w:t>
      </w:r>
    </w:p>
    <w:p w:rsidR="001470B7" w:rsidRDefault="001470B7" w:rsidP="001470B7">
      <w:pPr>
        <w:pStyle w:val="NormalWeb"/>
        <w:spacing w:before="240" w:beforeAutospacing="0" w:after="240" w:afterAutospacing="0"/>
        <w:ind w:left="0" w:right="0"/>
      </w:pPr>
      <w:r>
        <w:rPr>
          <w:b/>
        </w:rPr>
        <w:t xml:space="preserve">1757 </w:t>
      </w:r>
      <w:r w:rsidR="005D5847">
        <w:rPr>
          <w:b/>
        </w:rPr>
        <w:t xml:space="preserve">- </w:t>
      </w:r>
      <w:r>
        <w:rPr>
          <w:b/>
        </w:rPr>
        <w:t>Nov 14 –</w:t>
      </w:r>
      <w:r>
        <w:t xml:space="preserve"> </w:t>
      </w:r>
      <w:r w:rsidRPr="002C18F1">
        <w:rPr>
          <w:b/>
          <w:u w:val="single"/>
        </w:rPr>
        <w:t>VA</w:t>
      </w:r>
      <w:r w:rsidR="005D5847">
        <w:rPr>
          <w:b/>
          <w:u w:val="single"/>
        </w:rPr>
        <w:t xml:space="preserve"> </w:t>
      </w:r>
      <w:r w:rsidR="005D5847" w:rsidRPr="002C18F1">
        <w:rPr>
          <w:b/>
          <w:u w:val="single"/>
        </w:rPr>
        <w:t>Sussex</w:t>
      </w:r>
      <w:r w:rsidRPr="00363547">
        <w:rPr>
          <w:b/>
        </w:rPr>
        <w:t xml:space="preserve"> </w:t>
      </w:r>
      <w:r w:rsidR="005D5847" w:rsidRPr="00363547">
        <w:rPr>
          <w:b/>
        </w:rPr>
        <w:t>–</w:t>
      </w:r>
      <w:r w:rsidRPr="00363547">
        <w:rPr>
          <w:b/>
        </w:rPr>
        <w:t xml:space="preserve"> </w:t>
      </w:r>
      <w:r w:rsidR="005D5847" w:rsidRPr="00363547">
        <w:rPr>
          <w:b/>
        </w:rPr>
        <w:t>Admin – Richard Knight vs Ephraim Knight</w:t>
      </w:r>
      <w:r w:rsidR="005D5847">
        <w:t xml:space="preserve"> - </w:t>
      </w:r>
      <w:r>
        <w:t>Richard Knight, Jr, under the age of 21, told the Court that he ws afraid that Ephraim Knight, Carpenter, (his brother), would beat, wound, maim, or kill him. On the 25</w:t>
      </w:r>
      <w:r w:rsidRPr="00B06749">
        <w:rPr>
          <w:vertAlign w:val="superscript"/>
        </w:rPr>
        <w:t>th</w:t>
      </w:r>
      <w:r>
        <w:t xml:space="preserve"> of the month, Ephraim appeared and pledged 20 pounds that he would appear in court. In December, Richard did not appear against his brother and the cou</w:t>
      </w:r>
      <w:r w:rsidR="00363547">
        <w:t>r</w:t>
      </w:r>
      <w:r>
        <w:t>t discharged Ephraim and ordered Richard to pay costs. (Harlander and Knight 1934, p. 3)</w:t>
      </w:r>
    </w:p>
    <w:p w:rsidR="00E75DC8" w:rsidRDefault="00E75DC8" w:rsidP="001470B7">
      <w:pPr>
        <w:pStyle w:val="NormalWeb"/>
        <w:spacing w:before="240" w:beforeAutospacing="0" w:after="240" w:afterAutospacing="0"/>
        <w:ind w:left="0" w:right="0"/>
      </w:pPr>
      <w:r w:rsidRPr="00363547">
        <w:rPr>
          <w:b/>
        </w:rPr>
        <w:t xml:space="preserve">1758 </w:t>
      </w:r>
      <w:r w:rsidR="00363547" w:rsidRPr="00363547">
        <w:rPr>
          <w:b/>
        </w:rPr>
        <w:t xml:space="preserve">– Feb – </w:t>
      </w:r>
      <w:r w:rsidR="00363547" w:rsidRPr="00363547">
        <w:rPr>
          <w:b/>
          <w:u w:val="single"/>
        </w:rPr>
        <w:t>VA Sussex</w:t>
      </w:r>
      <w:r w:rsidR="00363547" w:rsidRPr="00363547">
        <w:rPr>
          <w:b/>
        </w:rPr>
        <w:t xml:space="preserve"> – Admin – Ephraim Knight</w:t>
      </w:r>
      <w:r w:rsidR="00363547">
        <w:t xml:space="preserve"> - </w:t>
      </w:r>
      <w:r w:rsidRPr="00D477C4">
        <w:t>Feb Court. Thomas Dowdy plt vs Ephraim Knight deft: in case. This day came the parties by their attornies and thereupon came also a jury, to wit, Hen</w:t>
      </w:r>
      <w:r>
        <w:t>ry</w:t>
      </w:r>
      <w:r w:rsidRPr="00D477C4">
        <w:t xml:space="preserve"> Tatum, Charles Gee, John Bailey, Clement Hancock, Francis Gee, Frederick Green, </w:t>
      </w:r>
      <w:r>
        <w:t>R</w:t>
      </w:r>
      <w:r w:rsidRPr="00D477C4">
        <w:t>ob</w:t>
      </w:r>
      <w:r>
        <w:t>er</w:t>
      </w:r>
      <w:r w:rsidRPr="00D477C4">
        <w:t>t Wynn, Lewis Brown, Burrell Green Jr, Benj</w:t>
      </w:r>
      <w:r>
        <w:t>amin</w:t>
      </w:r>
      <w:r w:rsidRPr="00D477C4">
        <w:t xml:space="preserve"> Hunt, John Pennington, and Levy Gilliam who being elected...do say that the deft hath not performed the assumption in the declaration mentioned in manner and form as the plt threin agt him hath alledged and do assess the plts damages by occasion threof to eleven pounds fifteen shillings and four pence besides his costs. </w:t>
      </w:r>
      <w:r>
        <w:t>T</w:t>
      </w:r>
      <w:r w:rsidRPr="00D477C4">
        <w:t>herefore it is consider'd that the plt recover agt the said deft his damages aforesaid in form afd. assessed and his costs by him in this behalf expended and the said deft. in mercy &amp;c.</w:t>
      </w:r>
      <w:r w:rsidR="00363547">
        <w:t xml:space="preserve"> (Loose Court Papers of Sussex County, VA 1754-1870, The King vs. Ephraim Knight 1757.)</w:t>
      </w:r>
    </w:p>
    <w:p w:rsidR="001470B7" w:rsidRDefault="001470B7" w:rsidP="001470B7">
      <w:pPr>
        <w:pStyle w:val="NormalWeb"/>
        <w:spacing w:before="240" w:beforeAutospacing="0" w:after="240" w:afterAutospacing="0"/>
        <w:ind w:left="0" w:right="0"/>
      </w:pPr>
      <w:r>
        <w:rPr>
          <w:b/>
        </w:rPr>
        <w:t xml:space="preserve">1758 </w:t>
      </w:r>
      <w:r w:rsidR="00B42D0A">
        <w:rPr>
          <w:b/>
        </w:rPr>
        <w:t xml:space="preserve">- </w:t>
      </w:r>
      <w:r>
        <w:rPr>
          <w:b/>
        </w:rPr>
        <w:t>Feb 4 –</w:t>
      </w:r>
      <w:r>
        <w:t xml:space="preserve"> </w:t>
      </w:r>
      <w:r>
        <w:rPr>
          <w:b/>
          <w:u w:val="single"/>
        </w:rPr>
        <w:t>VA</w:t>
      </w:r>
      <w:r w:rsidR="00CB778A">
        <w:rPr>
          <w:b/>
          <w:u w:val="single"/>
        </w:rPr>
        <w:t xml:space="preserve"> </w:t>
      </w:r>
      <w:r w:rsidR="00CB778A" w:rsidRPr="000B1E04">
        <w:rPr>
          <w:b/>
          <w:u w:val="single"/>
        </w:rPr>
        <w:t>Stafford</w:t>
      </w:r>
      <w:r w:rsidRPr="00CB778A">
        <w:rPr>
          <w:b/>
        </w:rPr>
        <w:t xml:space="preserve"> </w:t>
      </w:r>
      <w:r w:rsidR="00B42D0A" w:rsidRPr="00CB778A">
        <w:rPr>
          <w:b/>
        </w:rPr>
        <w:t>–</w:t>
      </w:r>
      <w:r w:rsidRPr="00CB778A">
        <w:rPr>
          <w:b/>
        </w:rPr>
        <w:t xml:space="preserve"> </w:t>
      </w:r>
      <w:r w:rsidR="00B42D0A" w:rsidRPr="00CB778A">
        <w:rPr>
          <w:b/>
        </w:rPr>
        <w:t>Mar - John</w:t>
      </w:r>
      <w:r w:rsidRPr="00CB778A">
        <w:rPr>
          <w:b/>
        </w:rPr>
        <w:t xml:space="preserve"> Knight </w:t>
      </w:r>
      <w:r w:rsidR="00B42D0A" w:rsidRPr="00CB778A">
        <w:rPr>
          <w:b/>
        </w:rPr>
        <w:t>&amp;</w:t>
      </w:r>
      <w:r w:rsidRPr="00CB778A">
        <w:rPr>
          <w:b/>
        </w:rPr>
        <w:t xml:space="preserve"> Elizabeth Yates</w:t>
      </w:r>
      <w:r w:rsidR="00CB778A">
        <w:t xml:space="preserve">. (King 1961, p. 67) Note: </w:t>
      </w:r>
      <w:r>
        <w:t>Text mutilated but is probably John, son of Leonard and Eleanor, b. 1740.</w:t>
      </w:r>
      <w:r w:rsidR="00434E2C">
        <w:t xml:space="preserve">  See also: </w:t>
      </w:r>
      <w:r w:rsidR="00434E2C" w:rsidRPr="00434E2C">
        <w:t>Historical Reg. of Virginians in the Rev., Soldiers, Saliors and Marines, 1775-1783. Ed. By John H. Gwathmey. Richmond, Va. 1938. (13, 872</w:t>
      </w:r>
      <w:r w:rsidR="00434E2C">
        <w:t xml:space="preserve">, </w:t>
      </w:r>
      <w:r w:rsidR="00434E2C" w:rsidRPr="00434E2C">
        <w:t xml:space="preserve">p:451 </w:t>
      </w:r>
    </w:p>
    <w:p w:rsidR="001470B7" w:rsidRDefault="001470B7" w:rsidP="001470B7">
      <w:pPr>
        <w:pStyle w:val="NormalWeb"/>
        <w:spacing w:before="240" w:beforeAutospacing="0" w:after="240" w:afterAutospacing="0"/>
        <w:ind w:left="0" w:right="0"/>
      </w:pPr>
      <w:r>
        <w:rPr>
          <w:b/>
        </w:rPr>
        <w:t xml:space="preserve">1758 </w:t>
      </w:r>
      <w:r w:rsidR="00CB778A">
        <w:rPr>
          <w:b/>
        </w:rPr>
        <w:t xml:space="preserve">- </w:t>
      </w:r>
      <w:r>
        <w:rPr>
          <w:b/>
        </w:rPr>
        <w:t xml:space="preserve">Feb 12 </w:t>
      </w:r>
      <w:r w:rsidR="00CB778A">
        <w:rPr>
          <w:b/>
        </w:rPr>
        <w:t>–</w:t>
      </w:r>
      <w:r>
        <w:rPr>
          <w:b/>
        </w:rPr>
        <w:t xml:space="preserve"> </w:t>
      </w:r>
      <w:r>
        <w:rPr>
          <w:b/>
          <w:u w:val="single"/>
        </w:rPr>
        <w:t>VA</w:t>
      </w:r>
      <w:r w:rsidR="00CB778A">
        <w:rPr>
          <w:b/>
          <w:u w:val="single"/>
        </w:rPr>
        <w:t xml:space="preserve"> </w:t>
      </w:r>
      <w:r w:rsidR="00CB778A" w:rsidRPr="000B1E04">
        <w:rPr>
          <w:b/>
          <w:u w:val="single"/>
        </w:rPr>
        <w:t>Stafford</w:t>
      </w:r>
      <w:r>
        <w:rPr>
          <w:b/>
        </w:rPr>
        <w:t xml:space="preserve"> </w:t>
      </w:r>
      <w:r w:rsidR="00CB778A">
        <w:rPr>
          <w:b/>
        </w:rPr>
        <w:t>–</w:t>
      </w:r>
      <w:r>
        <w:rPr>
          <w:b/>
        </w:rPr>
        <w:t xml:space="preserve"> </w:t>
      </w:r>
      <w:r w:rsidR="00CB778A">
        <w:rPr>
          <w:b/>
        </w:rPr>
        <w:t xml:space="preserve">Mar </w:t>
      </w:r>
      <w:r w:rsidR="00CB778A" w:rsidRPr="00CB778A">
        <w:rPr>
          <w:b/>
        </w:rPr>
        <w:t xml:space="preserve">- </w:t>
      </w:r>
      <w:r w:rsidRPr="00CB778A">
        <w:rPr>
          <w:b/>
        </w:rPr>
        <w:t>Ephraim Knight &amp; Anne Abbott</w:t>
      </w:r>
      <w:r>
        <w:t xml:space="preserve">. </w:t>
      </w:r>
      <w:r w:rsidRPr="00BB4D0F">
        <w:t xml:space="preserve"> (</w:t>
      </w:r>
      <w:r w:rsidR="00CB778A">
        <w:t xml:space="preserve">Fletcher, </w:t>
      </w:r>
      <w:r w:rsidRPr="00BB4D0F">
        <w:t xml:space="preserve">p. </w:t>
      </w:r>
      <w:r w:rsidR="00CB778A">
        <w:t xml:space="preserve">; </w:t>
      </w:r>
      <w:r>
        <w:t>King 1961, p. 67)</w:t>
      </w:r>
    </w:p>
    <w:p w:rsidR="001470B7" w:rsidRDefault="001470B7" w:rsidP="001470B7">
      <w:pPr>
        <w:pStyle w:val="NormalWeb"/>
        <w:spacing w:before="240" w:beforeAutospacing="0" w:after="240" w:afterAutospacing="0"/>
        <w:ind w:left="0" w:right="0"/>
      </w:pPr>
      <w:r>
        <w:rPr>
          <w:b/>
        </w:rPr>
        <w:lastRenderedPageBreak/>
        <w:t xml:space="preserve">1758 </w:t>
      </w:r>
      <w:r w:rsidR="00CB778A">
        <w:rPr>
          <w:b/>
        </w:rPr>
        <w:t xml:space="preserve">- </w:t>
      </w:r>
      <w:r>
        <w:rPr>
          <w:b/>
        </w:rPr>
        <w:t xml:space="preserve">Jun 17 – </w:t>
      </w:r>
      <w:r w:rsidRPr="00455677">
        <w:rPr>
          <w:b/>
          <w:u w:val="single"/>
        </w:rPr>
        <w:t>NC</w:t>
      </w:r>
      <w:r w:rsidR="00CB778A">
        <w:rPr>
          <w:b/>
          <w:u w:val="single"/>
        </w:rPr>
        <w:t xml:space="preserve"> </w:t>
      </w:r>
      <w:r w:rsidR="00CB778A" w:rsidRPr="00455677">
        <w:rPr>
          <w:b/>
          <w:u w:val="single"/>
        </w:rPr>
        <w:t>Edgecombe</w:t>
      </w:r>
      <w:r>
        <w:rPr>
          <w:b/>
        </w:rPr>
        <w:t xml:space="preserve"> – </w:t>
      </w:r>
      <w:r w:rsidR="00CB778A">
        <w:rPr>
          <w:b/>
        </w:rPr>
        <w:t xml:space="preserve">Admin - </w:t>
      </w:r>
      <w:r>
        <w:rPr>
          <w:b/>
        </w:rPr>
        <w:t>Robert Knight</w:t>
      </w:r>
      <w:r w:rsidRPr="00AB3F69">
        <w:t xml:space="preserve"> </w:t>
      </w:r>
      <w:r w:rsidR="00CB778A">
        <w:t xml:space="preserve">- </w:t>
      </w:r>
      <w:r w:rsidRPr="00AB3F69">
        <w:t xml:space="preserve">and his wife Tereca witness deed between </w:t>
      </w:r>
      <w:r w:rsidRPr="00A03147">
        <w:rPr>
          <w:b/>
        </w:rPr>
        <w:t>James Speir</w:t>
      </w:r>
      <w:r w:rsidRPr="00AB3F69">
        <w:t xml:space="preserve"> of </w:t>
      </w:r>
      <w:r w:rsidRPr="00455677">
        <w:t>Edge. Co NC</w:t>
      </w:r>
      <w:r w:rsidRPr="00AB3F69">
        <w:t>. to John Sp</w:t>
      </w:r>
      <w:r w:rsidR="00CB778A">
        <w:t>ier (Sp</w:t>
      </w:r>
      <w:r w:rsidRPr="00AB3F69">
        <w:t>ear</w:t>
      </w:r>
      <w:r w:rsidR="00CB778A">
        <w:t>)</w:t>
      </w:r>
      <w:r w:rsidRPr="00AB3F69">
        <w:t xml:space="preserve"> of Edg. Co. (</w:t>
      </w:r>
      <w:r w:rsidR="00CB778A" w:rsidRPr="00AB3F69">
        <w:t>Hofmann</w:t>
      </w:r>
      <w:r w:rsidR="00CB778A">
        <w:t xml:space="preserve"> 1732-1758, </w:t>
      </w:r>
      <w:r w:rsidRPr="00AB3F69">
        <w:t>p. 242 )</w:t>
      </w:r>
    </w:p>
    <w:p w:rsidR="001470B7" w:rsidRDefault="001470B7" w:rsidP="001470B7">
      <w:pPr>
        <w:pStyle w:val="NormalWeb"/>
        <w:spacing w:before="240" w:beforeAutospacing="0" w:after="240" w:afterAutospacing="0"/>
        <w:ind w:left="0" w:right="0"/>
      </w:pPr>
      <w:r>
        <w:rPr>
          <w:b/>
        </w:rPr>
        <w:t xml:space="preserve">1758 </w:t>
      </w:r>
      <w:r w:rsidR="00504412">
        <w:rPr>
          <w:b/>
        </w:rPr>
        <w:t xml:space="preserve">- </w:t>
      </w:r>
      <w:r>
        <w:rPr>
          <w:b/>
        </w:rPr>
        <w:t xml:space="preserve">Nov 2 – </w:t>
      </w:r>
      <w:r>
        <w:rPr>
          <w:b/>
          <w:u w:val="single"/>
        </w:rPr>
        <w:t>VA</w:t>
      </w:r>
      <w:r w:rsidR="00504412">
        <w:rPr>
          <w:b/>
          <w:u w:val="single"/>
        </w:rPr>
        <w:t xml:space="preserve"> </w:t>
      </w:r>
      <w:r w:rsidR="00504412" w:rsidRPr="000B1E04">
        <w:rPr>
          <w:b/>
          <w:u w:val="single"/>
        </w:rPr>
        <w:t>Stafford</w:t>
      </w:r>
      <w:r w:rsidRPr="00893C84">
        <w:t xml:space="preserve"> </w:t>
      </w:r>
      <w:r w:rsidR="00504412">
        <w:rPr>
          <w:b/>
        </w:rPr>
        <w:t>–</w:t>
      </w:r>
      <w:r>
        <w:rPr>
          <w:b/>
        </w:rPr>
        <w:t xml:space="preserve"> </w:t>
      </w:r>
      <w:r w:rsidR="00504412">
        <w:rPr>
          <w:b/>
        </w:rPr>
        <w:t>Bap</w:t>
      </w:r>
      <w:r w:rsidR="00504412" w:rsidRPr="00504412">
        <w:rPr>
          <w:b/>
        </w:rPr>
        <w:t xml:space="preserve"> - Peter</w:t>
      </w:r>
      <w:r w:rsidRPr="00504412">
        <w:rPr>
          <w:b/>
        </w:rPr>
        <w:t xml:space="preserve"> Knight</w:t>
      </w:r>
      <w:r w:rsidR="00504412">
        <w:t xml:space="preserve"> – s/o </w:t>
      </w:r>
      <w:r w:rsidRPr="000B1E04">
        <w:t xml:space="preserve"> Peter and Rachel Abbot</w:t>
      </w:r>
      <w:r>
        <w:t>t</w:t>
      </w:r>
      <w:r w:rsidRPr="000B1E04">
        <w:t xml:space="preserve"> Knight born/baptized. </w:t>
      </w:r>
      <w:r>
        <w:t xml:space="preserve">(King 1961, p. 67) </w:t>
      </w:r>
      <w:r w:rsidR="00CB778A">
        <w:t xml:space="preserve">Note: </w:t>
      </w:r>
      <w:r>
        <w:t>Text is mutilated but they have already listed Christopher, so this must be 2</w:t>
      </w:r>
      <w:r w:rsidRPr="00455677">
        <w:rPr>
          <w:vertAlign w:val="superscript"/>
        </w:rPr>
        <w:t>nd</w:t>
      </w:r>
      <w:r>
        <w:t xml:space="preserve"> son, Peter wno </w:t>
      </w:r>
      <w:r w:rsidR="00CB778A">
        <w:t xml:space="preserve">later </w:t>
      </w:r>
      <w:r>
        <w:t>married Elizabeth Kendall and moved to Harrison County, VA)</w:t>
      </w:r>
    </w:p>
    <w:p w:rsidR="001470B7" w:rsidRDefault="001470B7" w:rsidP="001470B7">
      <w:pPr>
        <w:pStyle w:val="NormalWeb"/>
        <w:spacing w:before="240" w:beforeAutospacing="0" w:after="240" w:afterAutospacing="0"/>
        <w:ind w:left="0" w:right="0"/>
      </w:pPr>
      <w:r>
        <w:rPr>
          <w:b/>
        </w:rPr>
        <w:t xml:space="preserve">1758 </w:t>
      </w:r>
      <w:r w:rsidR="005F41C3">
        <w:rPr>
          <w:b/>
        </w:rPr>
        <w:t xml:space="preserve">- </w:t>
      </w:r>
      <w:r>
        <w:rPr>
          <w:b/>
        </w:rPr>
        <w:t>Dec 31 –</w:t>
      </w:r>
      <w:r>
        <w:t xml:space="preserve"> </w:t>
      </w:r>
      <w:r w:rsidRPr="00F140C2">
        <w:rPr>
          <w:b/>
          <w:u w:val="single"/>
        </w:rPr>
        <w:t>NC</w:t>
      </w:r>
      <w:r w:rsidR="005F41C3">
        <w:rPr>
          <w:b/>
          <w:u w:val="single"/>
        </w:rPr>
        <w:t xml:space="preserve"> Edgecombe</w:t>
      </w:r>
      <w:r w:rsidRPr="005F41C3">
        <w:rPr>
          <w:b/>
        </w:rPr>
        <w:t xml:space="preserve"> – </w:t>
      </w:r>
      <w:r w:rsidR="005F41C3" w:rsidRPr="005F41C3">
        <w:rPr>
          <w:b/>
        </w:rPr>
        <w:t>Will – Simon Parker</w:t>
      </w:r>
      <w:r w:rsidR="005F41C3">
        <w:t xml:space="preserve"> - </w:t>
      </w:r>
      <w:r>
        <w:t xml:space="preserve">James Knight (brother-in-law) named executor of the will of Simon Parker. Wife is Judith </w:t>
      </w:r>
      <w:r w:rsidR="00CD02F5">
        <w:t xml:space="preserve">Parker </w:t>
      </w:r>
      <w:r>
        <w:t>Knight, children: Francis, Simon, William, Robert, James, Judah, Sarah, Winne, Charitie and Ruth. (Grimes 1910, p. 279)</w:t>
      </w:r>
    </w:p>
    <w:p w:rsidR="000C381C" w:rsidRDefault="000C381C" w:rsidP="001470B7">
      <w:pPr>
        <w:pStyle w:val="NormalWeb"/>
        <w:spacing w:before="240" w:beforeAutospacing="0" w:after="240" w:afterAutospacing="0"/>
        <w:ind w:left="0" w:right="0"/>
      </w:pPr>
      <w:r w:rsidRPr="000C381C">
        <w:rPr>
          <w:b/>
        </w:rPr>
        <w:t xml:space="preserve">1758 – </w:t>
      </w:r>
      <w:r w:rsidRPr="000C381C">
        <w:rPr>
          <w:b/>
          <w:u w:val="single"/>
        </w:rPr>
        <w:t>VA Sussex</w:t>
      </w:r>
      <w:r w:rsidRPr="000C381C">
        <w:rPr>
          <w:b/>
        </w:rPr>
        <w:t xml:space="preserve"> – Admin – Richard Knight &amp; Edward Threewit</w:t>
      </w:r>
      <w:r>
        <w:t xml:space="preserve"> – listed on the Sussex County Insolvent List. Had moved to NC. (Harlander, p. 3)</w:t>
      </w:r>
    </w:p>
    <w:p w:rsidR="00BC5D9B" w:rsidRDefault="00BC5D9B" w:rsidP="00BC5D9B">
      <w:pPr>
        <w:pStyle w:val="NormalWeb"/>
        <w:spacing w:before="120" w:beforeAutospacing="0" w:after="120" w:afterAutospacing="0"/>
        <w:ind w:left="0" w:right="0"/>
        <w:rPr>
          <w:rStyle w:val="Emphasis"/>
          <w:b/>
          <w:i w:val="0"/>
        </w:rPr>
      </w:pPr>
      <w:r w:rsidRPr="003A7388">
        <w:rPr>
          <w:rStyle w:val="Emphasis"/>
          <w:b/>
          <w:i w:val="0"/>
        </w:rPr>
        <w:t xml:space="preserve">1758 – </w:t>
      </w:r>
      <w:r w:rsidRPr="003A7388">
        <w:rPr>
          <w:rStyle w:val="Emphasis"/>
          <w:b/>
          <w:i w:val="0"/>
          <w:u w:val="single"/>
        </w:rPr>
        <w:t>VA Northumberland</w:t>
      </w:r>
      <w:r w:rsidRPr="003A7388">
        <w:rPr>
          <w:rStyle w:val="Emphasis"/>
          <w:b/>
          <w:i w:val="0"/>
        </w:rPr>
        <w:t xml:space="preserve"> – Admin – Rent Rolls</w:t>
      </w:r>
      <w:r>
        <w:rPr>
          <w:rStyle w:val="Emphasis"/>
          <w:b/>
          <w:i w:val="0"/>
        </w:rPr>
        <w:t xml:space="preserve"> - </w:t>
      </w:r>
      <w:r w:rsidRPr="003A7388">
        <w:rPr>
          <w:rStyle w:val="Emphasis"/>
          <w:b/>
          <w:i w:val="0"/>
        </w:rPr>
        <w:t xml:space="preserve"> John Knight.</w:t>
      </w:r>
      <w:r w:rsidR="00CD02F5">
        <w:rPr>
          <w:rStyle w:val="Emphasis"/>
          <w:b/>
          <w:i w:val="0"/>
        </w:rPr>
        <w:t xml:space="preserve"> </w:t>
      </w:r>
    </w:p>
    <w:p w:rsidR="001470B7" w:rsidRDefault="001470B7" w:rsidP="001470B7">
      <w:pPr>
        <w:pStyle w:val="NormalWeb"/>
        <w:spacing w:before="240" w:beforeAutospacing="0" w:after="240" w:afterAutospacing="0"/>
        <w:ind w:left="0" w:right="0"/>
      </w:pPr>
      <w:r>
        <w:rPr>
          <w:b/>
        </w:rPr>
        <w:t xml:space="preserve">1759 </w:t>
      </w:r>
      <w:r w:rsidR="00FA6E6C">
        <w:rPr>
          <w:b/>
        </w:rPr>
        <w:t xml:space="preserve">- </w:t>
      </w:r>
      <w:r>
        <w:rPr>
          <w:b/>
        </w:rPr>
        <w:t xml:space="preserve">Mar 28 </w:t>
      </w:r>
      <w:r>
        <w:t xml:space="preserve">– </w:t>
      </w:r>
      <w:r w:rsidRPr="002C18F1">
        <w:rPr>
          <w:b/>
          <w:u w:val="single"/>
        </w:rPr>
        <w:t>VA</w:t>
      </w:r>
      <w:r w:rsidR="00FA6E6C">
        <w:rPr>
          <w:b/>
          <w:u w:val="single"/>
        </w:rPr>
        <w:t xml:space="preserve"> </w:t>
      </w:r>
      <w:r w:rsidR="00FA6E6C" w:rsidRPr="002C18F1">
        <w:rPr>
          <w:b/>
          <w:u w:val="single"/>
        </w:rPr>
        <w:t>Nansemond</w:t>
      </w:r>
      <w:r w:rsidRPr="00CB778A">
        <w:rPr>
          <w:b/>
        </w:rPr>
        <w:t xml:space="preserve"> – </w:t>
      </w:r>
      <w:r w:rsidR="00FA6E6C" w:rsidRPr="00CB778A">
        <w:rPr>
          <w:b/>
        </w:rPr>
        <w:t xml:space="preserve">Admin – Luke Sumner </w:t>
      </w:r>
      <w:r w:rsidR="00FA6E6C">
        <w:t>– Land patent for</w:t>
      </w:r>
      <w:r>
        <w:t xml:space="preserve"> 136 acs. “adj. Henry Brinkley, Peter Franklin, </w:t>
      </w:r>
      <w:r w:rsidRPr="006D2E37">
        <w:rPr>
          <w:b/>
        </w:rPr>
        <w:t>James Knight</w:t>
      </w:r>
      <w:r>
        <w:t xml:space="preserve"> &amp; John Riddick. (VA Gen. Soc. Qrtly. Vol. 32, No. 3, p. 257)</w:t>
      </w:r>
    </w:p>
    <w:p w:rsidR="001470B7" w:rsidRDefault="001470B7" w:rsidP="001470B7">
      <w:pPr>
        <w:pStyle w:val="NormalWeb"/>
        <w:spacing w:before="240" w:beforeAutospacing="0" w:after="240" w:afterAutospacing="0"/>
        <w:ind w:left="0" w:right="0"/>
      </w:pPr>
      <w:r>
        <w:rPr>
          <w:b/>
        </w:rPr>
        <w:t xml:space="preserve">1759 </w:t>
      </w:r>
      <w:r w:rsidR="00E86A47">
        <w:rPr>
          <w:b/>
        </w:rPr>
        <w:t xml:space="preserve">- </w:t>
      </w:r>
      <w:r>
        <w:rPr>
          <w:b/>
        </w:rPr>
        <w:t xml:space="preserve">Aug </w:t>
      </w:r>
      <w:r w:rsidRPr="00544852">
        <w:rPr>
          <w:b/>
        </w:rPr>
        <w:t xml:space="preserve">6 </w:t>
      </w:r>
      <w:r>
        <w:rPr>
          <w:b/>
        </w:rPr>
        <w:t xml:space="preserve">– </w:t>
      </w:r>
      <w:r>
        <w:rPr>
          <w:b/>
          <w:u w:val="single"/>
        </w:rPr>
        <w:t>VA</w:t>
      </w:r>
      <w:r w:rsidR="00E86A47">
        <w:rPr>
          <w:b/>
          <w:u w:val="single"/>
        </w:rPr>
        <w:t xml:space="preserve"> Sussex</w:t>
      </w:r>
      <w:r>
        <w:rPr>
          <w:b/>
        </w:rPr>
        <w:t xml:space="preserve"> </w:t>
      </w:r>
      <w:r w:rsidR="00E86A47">
        <w:rPr>
          <w:b/>
        </w:rPr>
        <w:t>–</w:t>
      </w:r>
      <w:r>
        <w:rPr>
          <w:b/>
        </w:rPr>
        <w:t xml:space="preserve"> </w:t>
      </w:r>
      <w:r w:rsidR="00E86A47">
        <w:rPr>
          <w:b/>
        </w:rPr>
        <w:t xml:space="preserve">Admin – William Knight - </w:t>
      </w:r>
      <w:r>
        <w:t xml:space="preserve">Albemarle Parish Vestry Meeting to order Processioning.  Again, </w:t>
      </w:r>
      <w:r w:rsidRPr="00311AE3">
        <w:rPr>
          <w:b/>
        </w:rPr>
        <w:t>W</w:t>
      </w:r>
      <w:r>
        <w:rPr>
          <w:b/>
        </w:rPr>
        <w:t>illiam</w:t>
      </w:r>
      <w:r w:rsidRPr="00311AE3">
        <w:rPr>
          <w:b/>
        </w:rPr>
        <w:t xml:space="preserve"> Knight</w:t>
      </w:r>
      <w:r w:rsidR="00CB778A">
        <w:t xml:space="preserve"> appointed. (APVB, p. 115</w:t>
      </w:r>
      <w:r>
        <w:t>)</w:t>
      </w:r>
    </w:p>
    <w:p w:rsidR="001470B7" w:rsidRDefault="001470B7" w:rsidP="001470B7">
      <w:pPr>
        <w:pStyle w:val="NormalWeb"/>
        <w:spacing w:before="240" w:beforeAutospacing="0" w:after="240" w:afterAutospacing="0"/>
        <w:ind w:left="0" w:right="0"/>
      </w:pPr>
      <w:r>
        <w:rPr>
          <w:b/>
        </w:rPr>
        <w:t xml:space="preserve">1759 </w:t>
      </w:r>
      <w:r w:rsidR="00E86A47">
        <w:rPr>
          <w:b/>
        </w:rPr>
        <w:t xml:space="preserve">- </w:t>
      </w:r>
      <w:r>
        <w:rPr>
          <w:b/>
        </w:rPr>
        <w:t xml:space="preserve">Dec 9 – </w:t>
      </w:r>
      <w:r>
        <w:rPr>
          <w:b/>
          <w:u w:val="single"/>
        </w:rPr>
        <w:t>VA</w:t>
      </w:r>
      <w:r w:rsidR="00E86A47">
        <w:rPr>
          <w:b/>
          <w:u w:val="single"/>
        </w:rPr>
        <w:t xml:space="preserve"> Sussex</w:t>
      </w:r>
      <w:r>
        <w:rPr>
          <w:b/>
        </w:rPr>
        <w:t xml:space="preserve"> – </w:t>
      </w:r>
      <w:r w:rsidR="00E86A47">
        <w:rPr>
          <w:b/>
        </w:rPr>
        <w:t xml:space="preserve">Admin – Mary Knight - </w:t>
      </w:r>
      <w:r w:rsidRPr="001A6A68">
        <w:t>Albemarle Parish</w:t>
      </w:r>
      <w:r>
        <w:t>: Mary Knight, James Bell, Sarah Freeman, sps to Jane dau of James and Mary Hern. (Richards 1958, p. 44)</w:t>
      </w:r>
      <w:r w:rsidRPr="001A6A68">
        <w:t xml:space="preserve"> (Boddie 1998, p. 62)</w:t>
      </w:r>
      <w:r>
        <w:t xml:space="preserve">  </w:t>
      </w:r>
      <w:r w:rsidR="005003B6" w:rsidRPr="005003B6">
        <w:rPr>
          <w:b/>
        </w:rPr>
        <w:t>Note</w:t>
      </w:r>
      <w:r w:rsidR="005003B6">
        <w:t>: Wife of William</w:t>
      </w:r>
      <w:r w:rsidR="00CB778A">
        <w:t xml:space="preserve"> Knight</w:t>
      </w:r>
      <w:r w:rsidR="005003B6">
        <w:t>.</w:t>
      </w:r>
    </w:p>
    <w:p w:rsidR="00322DCA" w:rsidRDefault="00322DCA" w:rsidP="00322DCA">
      <w:pPr>
        <w:pStyle w:val="Heading2"/>
      </w:pPr>
      <w:r>
        <w:t>1760</w:t>
      </w:r>
    </w:p>
    <w:p w:rsidR="001470B7" w:rsidRDefault="001470B7" w:rsidP="001470B7">
      <w:pPr>
        <w:pStyle w:val="NormalWeb"/>
        <w:spacing w:before="240" w:beforeAutospacing="0" w:after="240" w:afterAutospacing="0"/>
        <w:ind w:left="0" w:right="0"/>
        <w:rPr>
          <w:rStyle w:val="Emphasis"/>
        </w:rPr>
      </w:pPr>
      <w:r>
        <w:rPr>
          <w:b/>
        </w:rPr>
        <w:t>1760 –</w:t>
      </w:r>
      <w:r>
        <w:t xml:space="preserve"> </w:t>
      </w:r>
      <w:r w:rsidRPr="007B46FB">
        <w:rPr>
          <w:b/>
          <w:u w:val="single"/>
        </w:rPr>
        <w:t>SC</w:t>
      </w:r>
      <w:r w:rsidR="00990741">
        <w:rPr>
          <w:b/>
          <w:u w:val="single"/>
        </w:rPr>
        <w:t xml:space="preserve"> </w:t>
      </w:r>
      <w:r w:rsidR="00B6011B">
        <w:rPr>
          <w:b/>
          <w:u w:val="single"/>
        </w:rPr>
        <w:t xml:space="preserve">Colleton </w:t>
      </w:r>
      <w:r w:rsidR="00990741" w:rsidRPr="00990741">
        <w:rPr>
          <w:b/>
        </w:rPr>
        <w:t>–</w:t>
      </w:r>
      <w:r w:rsidRPr="00990741">
        <w:rPr>
          <w:b/>
        </w:rPr>
        <w:t xml:space="preserve"> </w:t>
      </w:r>
      <w:r w:rsidR="00990741" w:rsidRPr="00990741">
        <w:rPr>
          <w:b/>
        </w:rPr>
        <w:t>Admin -</w:t>
      </w:r>
      <w:r w:rsidR="00990741">
        <w:t xml:space="preserve"> </w:t>
      </w:r>
      <w:r w:rsidRPr="007B46FB">
        <w:rPr>
          <w:rStyle w:val="Emphasis"/>
          <w:b/>
          <w:i w:val="0"/>
        </w:rPr>
        <w:t>Thomas Knight</w:t>
      </w:r>
      <w:r>
        <w:rPr>
          <w:rStyle w:val="Emphasis"/>
          <w:i w:val="0"/>
        </w:rPr>
        <w:t xml:space="preserve"> is on the Petit Jury list for St. John’s Island. (</w:t>
      </w:r>
      <w:r>
        <w:rPr>
          <w:rStyle w:val="Emphasis"/>
        </w:rPr>
        <w:t>Jury Lists, 1757, Acts #863 [at SC Archives]</w:t>
      </w:r>
      <w:r>
        <w:t xml:space="preserve">; Page Number: </w:t>
      </w:r>
      <w:r>
        <w:rPr>
          <w:rStyle w:val="Emphasis"/>
        </w:rPr>
        <w:t>7</w:t>
      </w:r>
      <w:r>
        <w:t xml:space="preserve">; Family Number: </w:t>
      </w:r>
      <w:r>
        <w:rPr>
          <w:rStyle w:val="Emphasis"/>
        </w:rPr>
        <w:t xml:space="preserve">4) </w:t>
      </w:r>
      <w:r w:rsidRPr="007B46FB">
        <w:rPr>
          <w:rStyle w:val="Emphasis"/>
          <w:b/>
          <w:i w:val="0"/>
        </w:rPr>
        <w:t>Joseph Knight</w:t>
      </w:r>
      <w:r w:rsidRPr="007B46FB">
        <w:rPr>
          <w:rStyle w:val="Emphasis"/>
          <w:i w:val="0"/>
        </w:rPr>
        <w:t xml:space="preserve"> is on the Petit Jury list for John’s Island.</w:t>
      </w:r>
      <w:r>
        <w:rPr>
          <w:rStyle w:val="Emphasis"/>
        </w:rPr>
        <w:t xml:space="preserve"> (Jury Lists, 1757, Acts #863 [at SC Archives]</w:t>
      </w:r>
      <w:r>
        <w:t xml:space="preserve">; Page Number: </w:t>
      </w:r>
      <w:r>
        <w:rPr>
          <w:rStyle w:val="Emphasis"/>
        </w:rPr>
        <w:t>7</w:t>
      </w:r>
      <w:r>
        <w:t xml:space="preserve">; Family Number: </w:t>
      </w:r>
      <w:r>
        <w:rPr>
          <w:rStyle w:val="Emphasis"/>
        </w:rPr>
        <w:t>5)</w:t>
      </w:r>
    </w:p>
    <w:p w:rsidR="001470B7" w:rsidRDefault="001470B7" w:rsidP="001470B7">
      <w:pPr>
        <w:pStyle w:val="NormalWeb"/>
        <w:spacing w:before="240" w:beforeAutospacing="0" w:after="240" w:afterAutospacing="0"/>
        <w:ind w:left="0" w:right="0"/>
      </w:pPr>
      <w:r>
        <w:rPr>
          <w:b/>
        </w:rPr>
        <w:t>1760 –</w:t>
      </w:r>
      <w:r>
        <w:t xml:space="preserve"> </w:t>
      </w:r>
      <w:r w:rsidRPr="00B06749">
        <w:rPr>
          <w:b/>
          <w:u w:val="single"/>
        </w:rPr>
        <w:t>NC</w:t>
      </w:r>
      <w:r w:rsidR="00CB778A">
        <w:rPr>
          <w:b/>
          <w:u w:val="single"/>
        </w:rPr>
        <w:t xml:space="preserve"> </w:t>
      </w:r>
      <w:r w:rsidR="00CB778A" w:rsidRPr="00B06749">
        <w:rPr>
          <w:b/>
          <w:u w:val="single"/>
        </w:rPr>
        <w:t>Halifax</w:t>
      </w:r>
      <w:r w:rsidRPr="00CB778A">
        <w:rPr>
          <w:b/>
        </w:rPr>
        <w:t xml:space="preserve"> – </w:t>
      </w:r>
      <w:r w:rsidR="00CB778A" w:rsidRPr="00CB778A">
        <w:rPr>
          <w:b/>
        </w:rPr>
        <w:t>Admin -</w:t>
      </w:r>
      <w:r w:rsidR="00CB778A">
        <w:t xml:space="preserve"> </w:t>
      </w:r>
      <w:r w:rsidRPr="00D44FB1">
        <w:rPr>
          <w:b/>
        </w:rPr>
        <w:t>Ephraim Knight</w:t>
      </w:r>
      <w:r>
        <w:t xml:space="preserve"> </w:t>
      </w:r>
      <w:r w:rsidR="00CB778A">
        <w:t>- S</w:t>
      </w:r>
      <w:r>
        <w:t>igner of a petition saying: “Great scarcity of money lays us under very great hardships inso much as not to be able to pay our taxes… either grant us an Act of Assembly to make more money or an Act to pay our taxes in commodities which would enable us to cheerfully pay as usual.” (Harlander &amp; Knight, p. 4)</w:t>
      </w:r>
    </w:p>
    <w:p w:rsidR="001470B7" w:rsidRDefault="001470B7" w:rsidP="001470B7">
      <w:pPr>
        <w:pStyle w:val="NormalWeb"/>
        <w:spacing w:before="240" w:beforeAutospacing="0" w:after="240" w:afterAutospacing="0"/>
        <w:ind w:left="0" w:right="0"/>
      </w:pPr>
      <w:r>
        <w:rPr>
          <w:b/>
        </w:rPr>
        <w:t xml:space="preserve">1760 </w:t>
      </w:r>
      <w:r w:rsidR="00970C5D">
        <w:rPr>
          <w:b/>
        </w:rPr>
        <w:t xml:space="preserve">- </w:t>
      </w:r>
      <w:r>
        <w:rPr>
          <w:b/>
        </w:rPr>
        <w:t>Feb 26</w:t>
      </w:r>
      <w:r w:rsidRPr="00F8260D">
        <w:rPr>
          <w:b/>
        </w:rPr>
        <w:t xml:space="preserve"> </w:t>
      </w:r>
      <w:r w:rsidR="00970C5D">
        <w:t>–</w:t>
      </w:r>
      <w:r>
        <w:t xml:space="preserve"> </w:t>
      </w:r>
      <w:r w:rsidR="00970C5D">
        <w:rPr>
          <w:b/>
          <w:u w:val="single"/>
        </w:rPr>
        <w:t xml:space="preserve">VA </w:t>
      </w:r>
      <w:r w:rsidR="00970C5D" w:rsidRPr="00176B3F">
        <w:rPr>
          <w:b/>
          <w:u w:val="single"/>
        </w:rPr>
        <w:t>Spotsylvania</w:t>
      </w:r>
      <w:r w:rsidRPr="00970C5D">
        <w:rPr>
          <w:b/>
        </w:rPr>
        <w:t xml:space="preserve"> </w:t>
      </w:r>
      <w:r w:rsidR="00970C5D" w:rsidRPr="00970C5D">
        <w:rPr>
          <w:b/>
        </w:rPr>
        <w:t>– Admin – Ephraim Knight</w:t>
      </w:r>
      <w:r w:rsidR="00970C5D">
        <w:t xml:space="preserve"> - </w:t>
      </w:r>
      <w:r w:rsidRPr="00D44FB1">
        <w:t>Zachary Garton</w:t>
      </w:r>
      <w:r>
        <w:t xml:space="preserve"> and </w:t>
      </w:r>
      <w:r w:rsidRPr="00D44FB1">
        <w:t>Elijah Garton</w:t>
      </w:r>
      <w:r>
        <w:t xml:space="preserve"> and </w:t>
      </w:r>
      <w:r w:rsidRPr="00D44FB1">
        <w:t>Frances</w:t>
      </w:r>
      <w:r>
        <w:t xml:space="preserve">, his wife, to </w:t>
      </w:r>
      <w:r w:rsidRPr="00B52890">
        <w:rPr>
          <w:b/>
        </w:rPr>
        <w:t>Ephraim Knight</w:t>
      </w:r>
      <w:r>
        <w:t xml:space="preserve"> … 165 acres in Spts. Co. Witnesses:  Uriah Garton, John Smith, </w:t>
      </w:r>
      <w:r w:rsidRPr="001B737F">
        <w:rPr>
          <w:b/>
        </w:rPr>
        <w:t>John Knight</w:t>
      </w:r>
      <w:r>
        <w:t xml:space="preserve">, </w:t>
      </w:r>
      <w:r w:rsidRPr="001B737F">
        <w:rPr>
          <w:b/>
        </w:rPr>
        <w:t>Uriah Knight</w:t>
      </w:r>
      <w:r>
        <w:t>, Edw</w:t>
      </w:r>
      <w:r w:rsidR="0023479F">
        <w:t>sr</w:t>
      </w:r>
      <w:r>
        <w:t xml:space="preserve">d Herndon, </w:t>
      </w:r>
      <w:r w:rsidRPr="008C5FC6">
        <w:rPr>
          <w:b/>
        </w:rPr>
        <w:t>Henry Carter</w:t>
      </w:r>
      <w:r>
        <w:t>, A. Foster, Harry Bartlett. (</w:t>
      </w:r>
      <w:r w:rsidR="00970C5D">
        <w:t xml:space="preserve">Crozier, </w:t>
      </w:r>
      <w:r>
        <w:t xml:space="preserve">p. 215) </w:t>
      </w:r>
    </w:p>
    <w:p w:rsidR="001470B7" w:rsidRDefault="001470B7" w:rsidP="001470B7">
      <w:pPr>
        <w:pStyle w:val="NormalWeb"/>
        <w:spacing w:before="240" w:beforeAutospacing="0" w:after="240" w:afterAutospacing="0"/>
        <w:ind w:left="0" w:right="0"/>
      </w:pPr>
      <w:r>
        <w:rPr>
          <w:b/>
        </w:rPr>
        <w:t xml:space="preserve">1760 </w:t>
      </w:r>
      <w:r w:rsidR="00255272">
        <w:rPr>
          <w:b/>
        </w:rPr>
        <w:t xml:space="preserve">- </w:t>
      </w:r>
      <w:r>
        <w:rPr>
          <w:b/>
        </w:rPr>
        <w:t xml:space="preserve">Mar 25 </w:t>
      </w:r>
      <w:r>
        <w:t xml:space="preserve">– </w:t>
      </w:r>
      <w:r>
        <w:rPr>
          <w:b/>
          <w:u w:val="single"/>
        </w:rPr>
        <w:t>VA</w:t>
      </w:r>
      <w:r w:rsidR="00255272">
        <w:rPr>
          <w:b/>
          <w:u w:val="single"/>
        </w:rPr>
        <w:t xml:space="preserve"> Sussex</w:t>
      </w:r>
      <w:r w:rsidR="00255272" w:rsidRPr="007B2D42">
        <w:rPr>
          <w:b/>
        </w:rPr>
        <w:t xml:space="preserve"> – Admin – Moses Knight </w:t>
      </w:r>
      <w:r w:rsidR="007B2D42" w:rsidRPr="007B2D42">
        <w:rPr>
          <w:b/>
        </w:rPr>
        <w:t>&amp; Judith Knight</w:t>
      </w:r>
      <w:r w:rsidR="007B2D42">
        <w:t xml:space="preserve"> </w:t>
      </w:r>
      <w:r w:rsidR="00255272">
        <w:t xml:space="preserve">- </w:t>
      </w:r>
      <w:r>
        <w:t xml:space="preserve">Albemarle Parish Register: </w:t>
      </w:r>
      <w:r w:rsidR="007B2D42" w:rsidRPr="007B2D42">
        <w:t>birth of first child</w:t>
      </w:r>
      <w:r>
        <w:t xml:space="preserve">: </w:t>
      </w:r>
      <w:r>
        <w:br/>
        <w:t>*</w:t>
      </w:r>
      <w:r w:rsidRPr="007B2D42">
        <w:t xml:space="preserve"> </w:t>
      </w:r>
      <w:r w:rsidRPr="0023479F">
        <w:rPr>
          <w:b/>
        </w:rPr>
        <w:t>Patty Knight</w:t>
      </w:r>
      <w:r w:rsidR="0023479F">
        <w:t>:</w:t>
      </w:r>
      <w:r w:rsidR="00923012" w:rsidRPr="007B2D42">
        <w:t xml:space="preserve"> 25 </w:t>
      </w:r>
      <w:r w:rsidRPr="007B2D42">
        <w:t xml:space="preserve">Mar 1760: </w:t>
      </w:r>
      <w:r w:rsidR="00923012" w:rsidRPr="007B2D42">
        <w:t xml:space="preserve">sps. </w:t>
      </w:r>
      <w:r w:rsidRPr="007B2D42">
        <w:t>James Cocke, Elizabeth Shelton, Amy Whitehead</w:t>
      </w:r>
      <w:r w:rsidRPr="007B2D42">
        <w:br/>
        <w:t xml:space="preserve">* </w:t>
      </w:r>
      <w:r w:rsidRPr="0023479F">
        <w:rPr>
          <w:b/>
        </w:rPr>
        <w:t>Elizabeth Knight</w:t>
      </w:r>
      <w:r w:rsidRPr="007B2D42">
        <w:t xml:space="preserve">: 29 Oct 1765: </w:t>
      </w:r>
      <w:r w:rsidR="00CD75E2" w:rsidRPr="007B2D42">
        <w:t xml:space="preserve">sps. </w:t>
      </w:r>
      <w:r w:rsidRPr="007B2D42">
        <w:t>William and Anna Sturdivant, Polly Wynne;</w:t>
      </w:r>
      <w:r w:rsidRPr="007B2D42">
        <w:br/>
      </w:r>
      <w:r w:rsidRPr="007B2D42">
        <w:lastRenderedPageBreak/>
        <w:t xml:space="preserve">* </w:t>
      </w:r>
      <w:r w:rsidRPr="0023479F">
        <w:rPr>
          <w:b/>
        </w:rPr>
        <w:t>Moses Knight</w:t>
      </w:r>
      <w:r w:rsidRPr="007B2D42">
        <w:t xml:space="preserve">: 24 Jan 1767: </w:t>
      </w:r>
      <w:r w:rsidR="0023479F">
        <w:t xml:space="preserve">sps. </w:t>
      </w:r>
      <w:r w:rsidRPr="007B2D42">
        <w:t>William Sturdivant, Nathaniel Newsome, Frances Sturdivant;</w:t>
      </w:r>
      <w:r w:rsidR="0009466D">
        <w:br/>
      </w:r>
      <w:r w:rsidR="0009466D" w:rsidRPr="007B2D42">
        <w:t xml:space="preserve">* </w:t>
      </w:r>
      <w:r w:rsidR="0009466D" w:rsidRPr="0023479F">
        <w:rPr>
          <w:b/>
        </w:rPr>
        <w:t>James Knight</w:t>
      </w:r>
      <w:r w:rsidR="0009466D" w:rsidRPr="007B2D42">
        <w:t xml:space="preserve">: 31 May 1770: </w:t>
      </w:r>
      <w:r w:rsidR="0009466D">
        <w:t xml:space="preserve">sps. </w:t>
      </w:r>
      <w:r w:rsidR="0009466D" w:rsidRPr="007B2D42">
        <w:t>John Cocke, William Steward JR, Amy Cocke.</w:t>
      </w:r>
      <w:r w:rsidRPr="007B2D42">
        <w:br/>
        <w:t xml:space="preserve">* </w:t>
      </w:r>
      <w:r w:rsidRPr="0023479F">
        <w:rPr>
          <w:b/>
        </w:rPr>
        <w:t>Ephraim Knight</w:t>
      </w:r>
      <w:r w:rsidRPr="007B2D42">
        <w:t xml:space="preserve">: 2 Aug 1772: </w:t>
      </w:r>
      <w:r w:rsidR="0023479F">
        <w:t xml:space="preserve">sps. </w:t>
      </w:r>
      <w:r w:rsidRPr="007B2D42">
        <w:t>Thomas Stokes, Abel Mabrey, Anne Hood;</w:t>
      </w:r>
      <w:r w:rsidRPr="007B2D42">
        <w:br/>
        <w:t xml:space="preserve">* </w:t>
      </w:r>
      <w:r w:rsidRPr="0023479F">
        <w:rPr>
          <w:b/>
        </w:rPr>
        <w:t>William Knight</w:t>
      </w:r>
      <w:r w:rsidRPr="007B2D42">
        <w:t xml:space="preserve"> : 20 Sep 1774: </w:t>
      </w:r>
      <w:r w:rsidR="0023479F">
        <w:t xml:space="preserve">sps. </w:t>
      </w:r>
      <w:r w:rsidRPr="007B2D42">
        <w:t>Reuben Rodgers, Thomas Weathers, Mary Whitehead;</w:t>
      </w:r>
      <w:r w:rsidRPr="007B2D42">
        <w:br/>
        <w:t xml:space="preserve"> </w:t>
      </w:r>
      <w:r>
        <w:t xml:space="preserve"> (Boddie 1998, p. 56)</w:t>
      </w:r>
      <w:r w:rsidR="00B80190">
        <w:t xml:space="preserve">  </w:t>
      </w:r>
      <w:r w:rsidR="00B80190" w:rsidRPr="00B80190">
        <w:rPr>
          <w:b/>
        </w:rPr>
        <w:t>Note</w:t>
      </w:r>
      <w:r w:rsidR="00B80190">
        <w:t xml:space="preserve">: Must be son of William by Alice. </w:t>
      </w:r>
    </w:p>
    <w:p w:rsidR="001470B7" w:rsidRDefault="001470B7" w:rsidP="001470B7">
      <w:pPr>
        <w:pStyle w:val="NormalWeb"/>
        <w:spacing w:before="240" w:beforeAutospacing="0" w:after="240" w:afterAutospacing="0"/>
        <w:ind w:left="0" w:right="0"/>
      </w:pPr>
      <w:r>
        <w:rPr>
          <w:b/>
        </w:rPr>
        <w:t xml:space="preserve">1760 </w:t>
      </w:r>
      <w:r w:rsidR="00255272">
        <w:rPr>
          <w:b/>
        </w:rPr>
        <w:t xml:space="preserve">- </w:t>
      </w:r>
      <w:r>
        <w:rPr>
          <w:b/>
        </w:rPr>
        <w:t xml:space="preserve">Apr </w:t>
      </w:r>
      <w:r w:rsidRPr="00544852">
        <w:rPr>
          <w:b/>
        </w:rPr>
        <w:t xml:space="preserve">8 </w:t>
      </w:r>
      <w:r>
        <w:rPr>
          <w:b/>
        </w:rPr>
        <w:t xml:space="preserve">– </w:t>
      </w:r>
      <w:r>
        <w:rPr>
          <w:b/>
          <w:u w:val="single"/>
        </w:rPr>
        <w:t>VA</w:t>
      </w:r>
      <w:r w:rsidR="00255272">
        <w:rPr>
          <w:b/>
          <w:u w:val="single"/>
        </w:rPr>
        <w:t xml:space="preserve"> Sussex</w:t>
      </w:r>
      <w:r w:rsidRPr="00255272">
        <w:rPr>
          <w:b/>
        </w:rPr>
        <w:t xml:space="preserve"> </w:t>
      </w:r>
      <w:r w:rsidR="00255272" w:rsidRPr="00255272">
        <w:rPr>
          <w:b/>
        </w:rPr>
        <w:t>–</w:t>
      </w:r>
      <w:r w:rsidRPr="00255272">
        <w:rPr>
          <w:b/>
        </w:rPr>
        <w:t xml:space="preserve"> </w:t>
      </w:r>
      <w:r w:rsidR="00255272" w:rsidRPr="00255272">
        <w:rPr>
          <w:b/>
        </w:rPr>
        <w:t xml:space="preserve">Admin – William Knight, Richard Knight, John Knight </w:t>
      </w:r>
      <w:r w:rsidR="00255272">
        <w:t xml:space="preserve">- </w:t>
      </w:r>
      <w:r>
        <w:t>Albemarle Parish</w:t>
      </w:r>
      <w:r>
        <w:rPr>
          <w:b/>
          <w:u w:val="single"/>
        </w:rPr>
        <w:t xml:space="preserve"> </w:t>
      </w:r>
      <w:r>
        <w:t xml:space="preserve">Vestry Meeting to report on Processioning. Names mentioned: </w:t>
      </w:r>
      <w:r w:rsidRPr="003818BB">
        <w:rPr>
          <w:b/>
        </w:rPr>
        <w:t>William Knight, Richard Knight</w:t>
      </w:r>
      <w:r>
        <w:t xml:space="preserve">, Francis Eppes, Peter Cain, Arthur Bass, </w:t>
      </w:r>
      <w:r w:rsidRPr="00255272">
        <w:t>Silvanus Stokes</w:t>
      </w:r>
      <w:r>
        <w:t xml:space="preserve">, Robert Webb, </w:t>
      </w:r>
      <w:r w:rsidRPr="007164F8">
        <w:t>Sarah Watkins,</w:t>
      </w:r>
      <w:r>
        <w:t xml:space="preserve"> </w:t>
      </w:r>
      <w:r w:rsidRPr="00255272">
        <w:t>John Knight</w:t>
      </w:r>
      <w:r>
        <w:t>. (</w:t>
      </w:r>
      <w:r w:rsidR="00CB778A">
        <w:t xml:space="preserve">APVB, </w:t>
      </w:r>
      <w:r>
        <w:t>pp. 122-133 )</w:t>
      </w:r>
    </w:p>
    <w:p w:rsidR="001470B7" w:rsidRDefault="001470B7" w:rsidP="001470B7">
      <w:pPr>
        <w:pStyle w:val="NormalWeb"/>
        <w:spacing w:before="240" w:beforeAutospacing="0" w:after="240" w:afterAutospacing="0"/>
        <w:ind w:left="0" w:right="0"/>
      </w:pPr>
      <w:r w:rsidRPr="00F96244">
        <w:rPr>
          <w:b/>
        </w:rPr>
        <w:t xml:space="preserve">1760 </w:t>
      </w:r>
      <w:r w:rsidR="00255272">
        <w:rPr>
          <w:b/>
        </w:rPr>
        <w:t xml:space="preserve">- </w:t>
      </w:r>
      <w:r w:rsidRPr="00F96244">
        <w:rPr>
          <w:b/>
        </w:rPr>
        <w:t>Apr 27</w:t>
      </w:r>
      <w:r>
        <w:t xml:space="preserve"> </w:t>
      </w:r>
      <w:r w:rsidR="00255272">
        <w:t>–</w:t>
      </w:r>
      <w:r>
        <w:t xml:space="preserve"> </w:t>
      </w:r>
      <w:r>
        <w:rPr>
          <w:b/>
          <w:u w:val="single"/>
        </w:rPr>
        <w:t>VA</w:t>
      </w:r>
      <w:r w:rsidR="00255272">
        <w:rPr>
          <w:b/>
          <w:u w:val="single"/>
        </w:rPr>
        <w:t xml:space="preserve"> Sussex</w:t>
      </w:r>
      <w:r w:rsidRPr="00255272">
        <w:rPr>
          <w:b/>
        </w:rPr>
        <w:t xml:space="preserve"> – </w:t>
      </w:r>
      <w:r w:rsidR="00255272" w:rsidRPr="00255272">
        <w:rPr>
          <w:b/>
        </w:rPr>
        <w:t>Admin – Susanna Knight</w:t>
      </w:r>
      <w:r w:rsidR="00255272">
        <w:t xml:space="preserve"> - </w:t>
      </w:r>
      <w:r>
        <w:t xml:space="preserve">Albemarle Parish:  William, illegitimate son of William Adkins and </w:t>
      </w:r>
      <w:r w:rsidRPr="00D44FB1">
        <w:rPr>
          <w:b/>
        </w:rPr>
        <w:t>Susanna Knight</w:t>
      </w:r>
      <w:r>
        <w:t xml:space="preserve">. (Richards 1958, p. 163) </w:t>
      </w:r>
      <w:r w:rsidR="0023479F" w:rsidRPr="0023479F">
        <w:rPr>
          <w:b/>
        </w:rPr>
        <w:t>Note</w:t>
      </w:r>
      <w:r w:rsidR="0023479F">
        <w:t>: Was his surname Adkins or Knight?</w:t>
      </w:r>
      <w:r w:rsidR="00B80190">
        <w:t xml:space="preserve">  Was her maiden name Knight, or was she a widow?</w:t>
      </w:r>
    </w:p>
    <w:p w:rsidR="001470B7" w:rsidRDefault="001470B7" w:rsidP="001470B7">
      <w:pPr>
        <w:pStyle w:val="NormalWeb"/>
        <w:spacing w:before="240" w:beforeAutospacing="0" w:after="240" w:afterAutospacing="0"/>
        <w:ind w:left="0" w:right="0"/>
      </w:pPr>
      <w:r>
        <w:rPr>
          <w:b/>
        </w:rPr>
        <w:t xml:space="preserve">1760 </w:t>
      </w:r>
      <w:r w:rsidR="00CB778A">
        <w:rPr>
          <w:b/>
        </w:rPr>
        <w:t xml:space="preserve">- </w:t>
      </w:r>
      <w:r>
        <w:rPr>
          <w:b/>
        </w:rPr>
        <w:t>May 29 –</w:t>
      </w:r>
      <w:r>
        <w:t xml:space="preserve"> </w:t>
      </w:r>
      <w:r w:rsidRPr="00A73F5C">
        <w:rPr>
          <w:b/>
          <w:u w:val="single"/>
        </w:rPr>
        <w:t>VA</w:t>
      </w:r>
      <w:r w:rsidR="00CB778A">
        <w:rPr>
          <w:b/>
          <w:u w:val="single"/>
        </w:rPr>
        <w:t xml:space="preserve"> Ameli</w:t>
      </w:r>
      <w:r w:rsidR="00CB778A" w:rsidRPr="00A73F5C">
        <w:rPr>
          <w:b/>
          <w:u w:val="single"/>
        </w:rPr>
        <w:t>a</w:t>
      </w:r>
      <w:r w:rsidRPr="00CB778A">
        <w:rPr>
          <w:b/>
        </w:rPr>
        <w:t xml:space="preserve"> – </w:t>
      </w:r>
      <w:r w:rsidR="00CB778A" w:rsidRPr="00CB778A">
        <w:rPr>
          <w:b/>
        </w:rPr>
        <w:t xml:space="preserve">Admin - </w:t>
      </w:r>
      <w:r w:rsidRPr="00CB778A">
        <w:rPr>
          <w:b/>
        </w:rPr>
        <w:t xml:space="preserve">George Moore </w:t>
      </w:r>
      <w:r w:rsidR="00CB778A">
        <w:t xml:space="preserve">– Land </w:t>
      </w:r>
      <w:r>
        <w:t>patent for 221 acs on the lower side of Vaughans Cr., adj. James Baldwin, Mays Line, Hill &amp; Jennings. (VA. Gen. Soc. Qrtly., Vol. 33, No. 1, p. 56)</w:t>
      </w:r>
    </w:p>
    <w:p w:rsidR="001470B7" w:rsidRDefault="001470B7" w:rsidP="001470B7">
      <w:pPr>
        <w:pStyle w:val="NormalWeb"/>
        <w:spacing w:before="240" w:beforeAutospacing="0" w:after="240" w:afterAutospacing="0"/>
        <w:ind w:left="0" w:right="0"/>
      </w:pPr>
      <w:r>
        <w:rPr>
          <w:b/>
        </w:rPr>
        <w:t xml:space="preserve">1760 </w:t>
      </w:r>
      <w:r w:rsidR="008A5109">
        <w:rPr>
          <w:b/>
        </w:rPr>
        <w:t xml:space="preserve">- </w:t>
      </w:r>
      <w:r>
        <w:rPr>
          <w:b/>
        </w:rPr>
        <w:t>May 29 –</w:t>
      </w:r>
      <w:r>
        <w:t xml:space="preserve"> </w:t>
      </w:r>
      <w:r w:rsidRPr="00A73F5C">
        <w:rPr>
          <w:b/>
          <w:u w:val="single"/>
        </w:rPr>
        <w:t>VA</w:t>
      </w:r>
      <w:r w:rsidR="008A5109">
        <w:rPr>
          <w:b/>
          <w:u w:val="single"/>
        </w:rPr>
        <w:t xml:space="preserve"> </w:t>
      </w:r>
      <w:r w:rsidR="008A5109" w:rsidRPr="00A73F5C">
        <w:rPr>
          <w:b/>
          <w:u w:val="single"/>
        </w:rPr>
        <w:t>Sussex</w:t>
      </w:r>
      <w:r w:rsidRPr="00CB778A">
        <w:rPr>
          <w:b/>
        </w:rPr>
        <w:t xml:space="preserve"> </w:t>
      </w:r>
      <w:r w:rsidR="00CB778A" w:rsidRPr="00CB778A">
        <w:rPr>
          <w:b/>
        </w:rPr>
        <w:t>–</w:t>
      </w:r>
      <w:r w:rsidRPr="00CB778A">
        <w:rPr>
          <w:b/>
        </w:rPr>
        <w:t xml:space="preserve"> </w:t>
      </w:r>
      <w:r w:rsidR="00CB778A" w:rsidRPr="00CB778A">
        <w:rPr>
          <w:b/>
        </w:rPr>
        <w:t>Admin -</w:t>
      </w:r>
      <w:r w:rsidR="00CB778A">
        <w:t xml:space="preserve"> </w:t>
      </w:r>
      <w:r w:rsidRPr="00D44FB1">
        <w:rPr>
          <w:b/>
        </w:rPr>
        <w:t>Richard Knight</w:t>
      </w:r>
      <w:r>
        <w:t xml:space="preserve"> </w:t>
      </w:r>
      <w:r w:rsidR="00CB778A">
        <w:t xml:space="preserve">– Land </w:t>
      </w:r>
      <w:r>
        <w:t>patent for 365 acs. on the S side of Nottoway Riv., adj. hi</w:t>
      </w:r>
      <w:r w:rsidR="00CB778A">
        <w:t>s</w:t>
      </w:r>
      <w:r>
        <w:t xml:space="preserve"> own line, N</w:t>
      </w:r>
      <w:r w:rsidR="0023479F">
        <w:t>i</w:t>
      </w:r>
      <w:r>
        <w:t>cholas Callahm, Howell Briggs &amp; Charles Partin. (VA. Gen. Soc. Qrtly., Vol. 33, No. 1, p. 57)</w:t>
      </w:r>
    </w:p>
    <w:p w:rsidR="001470B7" w:rsidRDefault="001470B7" w:rsidP="001470B7">
      <w:pPr>
        <w:pStyle w:val="NormalWeb"/>
        <w:spacing w:before="240" w:beforeAutospacing="0" w:after="240" w:afterAutospacing="0"/>
        <w:ind w:left="0" w:right="0"/>
      </w:pPr>
      <w:r>
        <w:rPr>
          <w:b/>
        </w:rPr>
        <w:t xml:space="preserve">1760 </w:t>
      </w:r>
      <w:r w:rsidR="00CB778A">
        <w:rPr>
          <w:b/>
        </w:rPr>
        <w:t xml:space="preserve">- </w:t>
      </w:r>
      <w:r>
        <w:rPr>
          <w:b/>
        </w:rPr>
        <w:t>Jun 30 –</w:t>
      </w:r>
      <w:r>
        <w:t xml:space="preserve"> </w:t>
      </w:r>
      <w:r w:rsidRPr="00A73F5C">
        <w:rPr>
          <w:b/>
          <w:u w:val="single"/>
        </w:rPr>
        <w:t>VA</w:t>
      </w:r>
      <w:r w:rsidR="00CB778A">
        <w:rPr>
          <w:b/>
          <w:u w:val="single"/>
        </w:rPr>
        <w:t xml:space="preserve"> </w:t>
      </w:r>
      <w:r w:rsidR="00CB778A" w:rsidRPr="00A73F5C">
        <w:rPr>
          <w:b/>
          <w:u w:val="single"/>
        </w:rPr>
        <w:t>Albemarle</w:t>
      </w:r>
      <w:r w:rsidRPr="00CB778A">
        <w:rPr>
          <w:b/>
        </w:rPr>
        <w:t xml:space="preserve"> – </w:t>
      </w:r>
      <w:r w:rsidR="00CB778A" w:rsidRPr="00CB778A">
        <w:rPr>
          <w:b/>
        </w:rPr>
        <w:t xml:space="preserve">Admin - </w:t>
      </w:r>
      <w:r w:rsidRPr="00CB778A">
        <w:rPr>
          <w:b/>
        </w:rPr>
        <w:t xml:space="preserve">John Bell </w:t>
      </w:r>
      <w:r w:rsidR="00CB778A">
        <w:t xml:space="preserve">– Land </w:t>
      </w:r>
      <w:r>
        <w:t>patent for 136 acs on the Wolf Br., adj. John Hunger, William Burns &amp; John Thornton. (VA. Gen. Soc. Qrtly., Vol. 33, No. 1, p. 58)</w:t>
      </w:r>
    </w:p>
    <w:p w:rsidR="001470B7" w:rsidRDefault="001470B7" w:rsidP="001470B7">
      <w:pPr>
        <w:pStyle w:val="NormalWeb"/>
        <w:spacing w:before="240" w:beforeAutospacing="0" w:after="240" w:afterAutospacing="0"/>
        <w:ind w:left="0" w:right="0"/>
      </w:pPr>
      <w:r>
        <w:rPr>
          <w:b/>
        </w:rPr>
        <w:t xml:space="preserve">1760 </w:t>
      </w:r>
      <w:r w:rsidR="00493803">
        <w:rPr>
          <w:b/>
        </w:rPr>
        <w:t xml:space="preserve">- </w:t>
      </w:r>
      <w:r>
        <w:rPr>
          <w:b/>
        </w:rPr>
        <w:t xml:space="preserve">Jun 30 </w:t>
      </w:r>
      <w:r>
        <w:t xml:space="preserve">– </w:t>
      </w:r>
      <w:r w:rsidRPr="00A73F5C">
        <w:rPr>
          <w:b/>
          <w:u w:val="single"/>
        </w:rPr>
        <w:t>VA</w:t>
      </w:r>
      <w:r w:rsidR="00493803">
        <w:rPr>
          <w:b/>
          <w:u w:val="single"/>
        </w:rPr>
        <w:t xml:space="preserve"> </w:t>
      </w:r>
      <w:r w:rsidR="00493803" w:rsidRPr="00A73F5C">
        <w:rPr>
          <w:b/>
          <w:u w:val="single"/>
        </w:rPr>
        <w:t>Amelia</w:t>
      </w:r>
      <w:r>
        <w:t xml:space="preserve"> </w:t>
      </w:r>
      <w:r w:rsidRPr="00493803">
        <w:rPr>
          <w:b/>
        </w:rPr>
        <w:t xml:space="preserve">– </w:t>
      </w:r>
      <w:r w:rsidR="00493803" w:rsidRPr="00493803">
        <w:rPr>
          <w:b/>
        </w:rPr>
        <w:t xml:space="preserve">Admin - </w:t>
      </w:r>
      <w:r w:rsidRPr="00493803">
        <w:rPr>
          <w:b/>
        </w:rPr>
        <w:t>Charles Anderson</w:t>
      </w:r>
      <w:r>
        <w:t xml:space="preserve"> </w:t>
      </w:r>
      <w:r w:rsidR="00493803">
        <w:t xml:space="preserve">– Land </w:t>
      </w:r>
      <w:r>
        <w:t>patent for 1420 acs. bet the Brs. of Bryery and Buffelo Rivers, adj Bakers now Andersons, Bartlot Anderson, Wimbishes line &amp; Arbuckle…. part formerly gtd. unto James Thackston by Pat. 25 Jul 1749 the Right and Title of which is since become vested in the sd Charles Anderson, residue never before granted. (VA. Gen. Soc. Qrtly., Vol. 33, No. 1, p. 58)</w:t>
      </w:r>
    </w:p>
    <w:p w:rsidR="001470B7" w:rsidRDefault="001470B7" w:rsidP="001470B7">
      <w:pPr>
        <w:pStyle w:val="NormalWeb"/>
        <w:spacing w:before="240" w:beforeAutospacing="0" w:after="240" w:afterAutospacing="0"/>
        <w:ind w:left="0" w:right="0"/>
      </w:pPr>
      <w:r>
        <w:rPr>
          <w:b/>
        </w:rPr>
        <w:t xml:space="preserve">1760 </w:t>
      </w:r>
      <w:r w:rsidR="00493803">
        <w:rPr>
          <w:b/>
        </w:rPr>
        <w:t xml:space="preserve">- </w:t>
      </w:r>
      <w:r>
        <w:rPr>
          <w:b/>
        </w:rPr>
        <w:t xml:space="preserve">Aug 20 </w:t>
      </w:r>
      <w:r>
        <w:t xml:space="preserve">– </w:t>
      </w:r>
      <w:r w:rsidRPr="00FA69CE">
        <w:rPr>
          <w:b/>
          <w:u w:val="single"/>
        </w:rPr>
        <w:t>VA</w:t>
      </w:r>
      <w:r w:rsidR="00493803">
        <w:rPr>
          <w:b/>
          <w:u w:val="single"/>
        </w:rPr>
        <w:t xml:space="preserve"> </w:t>
      </w:r>
      <w:r w:rsidR="00493803" w:rsidRPr="00FA69CE">
        <w:rPr>
          <w:b/>
          <w:u w:val="single"/>
        </w:rPr>
        <w:t>Lunenburg</w:t>
      </w:r>
      <w:r>
        <w:t xml:space="preserve"> </w:t>
      </w:r>
      <w:r w:rsidRPr="00493803">
        <w:rPr>
          <w:b/>
        </w:rPr>
        <w:t xml:space="preserve">– </w:t>
      </w:r>
      <w:r w:rsidR="00493803" w:rsidRPr="00493803">
        <w:rPr>
          <w:b/>
        </w:rPr>
        <w:t xml:space="preserve">Admin - </w:t>
      </w:r>
      <w:r w:rsidRPr="00493803">
        <w:rPr>
          <w:b/>
        </w:rPr>
        <w:t>George Walton</w:t>
      </w:r>
      <w:r>
        <w:t xml:space="preserve"> </w:t>
      </w:r>
      <w:r w:rsidR="00493803">
        <w:t xml:space="preserve">– Land </w:t>
      </w:r>
      <w:r>
        <w:t>patent for 404 acs on the head of Reases Fork of Twittys Cr. adj. Vaughan. (VA. Gen. Soc. Qrtly., Vol. 33, No. 1, p. 59)</w:t>
      </w:r>
    </w:p>
    <w:p w:rsidR="001470B7" w:rsidRDefault="001470B7" w:rsidP="001470B7">
      <w:pPr>
        <w:pStyle w:val="NormalWeb"/>
        <w:spacing w:before="240" w:beforeAutospacing="0" w:after="240" w:afterAutospacing="0"/>
        <w:ind w:left="0" w:right="0"/>
      </w:pPr>
      <w:r>
        <w:rPr>
          <w:b/>
        </w:rPr>
        <w:t xml:space="preserve">1760 </w:t>
      </w:r>
      <w:r w:rsidR="00493803">
        <w:rPr>
          <w:b/>
        </w:rPr>
        <w:t xml:space="preserve">- </w:t>
      </w:r>
      <w:r>
        <w:rPr>
          <w:b/>
        </w:rPr>
        <w:t xml:space="preserve">Aug 20 </w:t>
      </w:r>
      <w:r>
        <w:t xml:space="preserve">– </w:t>
      </w:r>
      <w:r w:rsidRPr="00FA69CE">
        <w:rPr>
          <w:b/>
          <w:u w:val="single"/>
        </w:rPr>
        <w:t>VA</w:t>
      </w:r>
      <w:r w:rsidR="00493803">
        <w:rPr>
          <w:b/>
          <w:u w:val="single"/>
        </w:rPr>
        <w:t xml:space="preserve"> </w:t>
      </w:r>
      <w:r w:rsidR="00493803" w:rsidRPr="00FA69CE">
        <w:rPr>
          <w:b/>
          <w:u w:val="single"/>
        </w:rPr>
        <w:t>Lunenburg</w:t>
      </w:r>
      <w:r>
        <w:t xml:space="preserve"> </w:t>
      </w:r>
      <w:r w:rsidRPr="00493803">
        <w:rPr>
          <w:b/>
        </w:rPr>
        <w:t xml:space="preserve">– </w:t>
      </w:r>
      <w:r w:rsidR="00493803" w:rsidRPr="00493803">
        <w:rPr>
          <w:b/>
        </w:rPr>
        <w:t xml:space="preserve">Admin - </w:t>
      </w:r>
      <w:r w:rsidRPr="00493803">
        <w:rPr>
          <w:b/>
        </w:rPr>
        <w:t>John Vaughan</w:t>
      </w:r>
      <w:r>
        <w:t xml:space="preserve"> </w:t>
      </w:r>
      <w:r w:rsidR="00493803">
        <w:t xml:space="preserve">– Land </w:t>
      </w:r>
      <w:r>
        <w:t>pat</w:t>
      </w:r>
      <w:r w:rsidR="00493803">
        <w:t>e</w:t>
      </w:r>
      <w:r>
        <w:t>nt for 400 acs. on both sides of Reeces fork of Twittys Cr. adj. Jones. (VA. Gen. Soc. Qrtly., Vol. 33, No. 1, p. 63)</w:t>
      </w:r>
    </w:p>
    <w:p w:rsidR="001470B7" w:rsidRDefault="001470B7" w:rsidP="001470B7">
      <w:pPr>
        <w:pStyle w:val="NormalWeb"/>
        <w:spacing w:before="240" w:beforeAutospacing="0" w:after="240" w:afterAutospacing="0"/>
        <w:ind w:left="0" w:right="0"/>
      </w:pPr>
      <w:r>
        <w:rPr>
          <w:b/>
        </w:rPr>
        <w:t xml:space="preserve">1760 </w:t>
      </w:r>
      <w:r w:rsidR="00561617">
        <w:rPr>
          <w:b/>
        </w:rPr>
        <w:t xml:space="preserve">- </w:t>
      </w:r>
      <w:r>
        <w:rPr>
          <w:b/>
        </w:rPr>
        <w:t xml:space="preserve">Aug 20 </w:t>
      </w:r>
      <w:r>
        <w:t xml:space="preserve">– </w:t>
      </w:r>
      <w:r w:rsidRPr="00FA69CE">
        <w:rPr>
          <w:b/>
          <w:u w:val="single"/>
        </w:rPr>
        <w:t>VA</w:t>
      </w:r>
      <w:r w:rsidR="00493803">
        <w:rPr>
          <w:b/>
          <w:u w:val="single"/>
        </w:rPr>
        <w:t xml:space="preserve"> </w:t>
      </w:r>
      <w:r w:rsidR="00493803" w:rsidRPr="00FA69CE">
        <w:rPr>
          <w:b/>
          <w:u w:val="single"/>
        </w:rPr>
        <w:t>Bedford</w:t>
      </w:r>
      <w:r>
        <w:t xml:space="preserve"> </w:t>
      </w:r>
      <w:r w:rsidRPr="00493803">
        <w:rPr>
          <w:b/>
        </w:rPr>
        <w:t xml:space="preserve">– </w:t>
      </w:r>
      <w:r w:rsidR="00493803" w:rsidRPr="00493803">
        <w:rPr>
          <w:b/>
        </w:rPr>
        <w:t xml:space="preserve">Admin - </w:t>
      </w:r>
      <w:r w:rsidRPr="00493803">
        <w:rPr>
          <w:b/>
        </w:rPr>
        <w:t>Ambrose Bryant</w:t>
      </w:r>
      <w:r>
        <w:t xml:space="preserve"> </w:t>
      </w:r>
      <w:r w:rsidR="00493803">
        <w:t xml:space="preserve">– Land </w:t>
      </w:r>
      <w:r>
        <w:t>patent for 260 acs on the brs. of Elk Cr. adj. Callaway &amp; Walton. (VA. Gen. Soc. Qrtly., Vol. 33, No. 1, p. 63)</w:t>
      </w:r>
    </w:p>
    <w:p w:rsidR="001470B7" w:rsidRDefault="001470B7" w:rsidP="001470B7">
      <w:pPr>
        <w:pStyle w:val="NormalWeb"/>
        <w:spacing w:before="240" w:beforeAutospacing="0" w:after="240" w:afterAutospacing="0"/>
        <w:ind w:left="0" w:right="0"/>
      </w:pPr>
      <w:r>
        <w:rPr>
          <w:b/>
        </w:rPr>
        <w:lastRenderedPageBreak/>
        <w:t xml:space="preserve">1760 </w:t>
      </w:r>
      <w:r w:rsidR="00BC5D9B">
        <w:rPr>
          <w:b/>
        </w:rPr>
        <w:t xml:space="preserve">- </w:t>
      </w:r>
      <w:r>
        <w:rPr>
          <w:b/>
        </w:rPr>
        <w:t xml:space="preserve">Sep 10 </w:t>
      </w:r>
      <w:r>
        <w:t xml:space="preserve">– </w:t>
      </w:r>
      <w:r w:rsidRPr="00FA69CE">
        <w:rPr>
          <w:b/>
          <w:u w:val="single"/>
        </w:rPr>
        <w:t>VA</w:t>
      </w:r>
      <w:r w:rsidR="00BC5D9B">
        <w:rPr>
          <w:b/>
          <w:u w:val="single"/>
        </w:rPr>
        <w:t xml:space="preserve"> </w:t>
      </w:r>
      <w:r w:rsidR="00BC5D9B" w:rsidRPr="00FA69CE">
        <w:rPr>
          <w:b/>
          <w:u w:val="single"/>
        </w:rPr>
        <w:t>Essex</w:t>
      </w:r>
      <w:r>
        <w:t xml:space="preserve"> </w:t>
      </w:r>
      <w:r w:rsidRPr="00BC5D9B">
        <w:rPr>
          <w:b/>
        </w:rPr>
        <w:t xml:space="preserve">– </w:t>
      </w:r>
      <w:r w:rsidR="00BC5D9B" w:rsidRPr="00BC5D9B">
        <w:rPr>
          <w:b/>
        </w:rPr>
        <w:t xml:space="preserve">Admin - </w:t>
      </w:r>
      <w:r w:rsidRPr="00BC5D9B">
        <w:rPr>
          <w:b/>
        </w:rPr>
        <w:t>Robert Spilsby Coleman</w:t>
      </w:r>
      <w:r>
        <w:t xml:space="preserve"> </w:t>
      </w:r>
      <w:r w:rsidR="00BC5D9B">
        <w:t xml:space="preserve">– Land </w:t>
      </w:r>
      <w:r>
        <w:t>patent for 77 acs. up the Westermost side of Hoskins Cr…. line of Mrs. Hannah Gatewood, to Col. Dangerfields Mill pond. (VA. Gen. Soc. Qrtly., Vol. 33, No. 1, p. 67)</w:t>
      </w:r>
    </w:p>
    <w:p w:rsidR="001470B7" w:rsidRDefault="001470B7" w:rsidP="001470B7">
      <w:pPr>
        <w:pStyle w:val="NormalWeb"/>
        <w:spacing w:before="240" w:beforeAutospacing="0" w:after="240" w:afterAutospacing="0"/>
        <w:ind w:left="0" w:right="0"/>
      </w:pPr>
      <w:r w:rsidRPr="00F96244">
        <w:rPr>
          <w:b/>
        </w:rPr>
        <w:t xml:space="preserve">1760 </w:t>
      </w:r>
      <w:r w:rsidR="00255272">
        <w:rPr>
          <w:b/>
        </w:rPr>
        <w:t xml:space="preserve">- </w:t>
      </w:r>
      <w:r w:rsidRPr="00F96244">
        <w:rPr>
          <w:b/>
        </w:rPr>
        <w:t>Sep 14</w:t>
      </w:r>
      <w:r>
        <w:t xml:space="preserve"> </w:t>
      </w:r>
      <w:r w:rsidR="00255272">
        <w:t>–</w:t>
      </w:r>
      <w:r>
        <w:t xml:space="preserve"> </w:t>
      </w:r>
      <w:r>
        <w:rPr>
          <w:b/>
          <w:u w:val="single"/>
        </w:rPr>
        <w:t>VA</w:t>
      </w:r>
      <w:r w:rsidR="00255272">
        <w:rPr>
          <w:b/>
          <w:u w:val="single"/>
        </w:rPr>
        <w:t xml:space="preserve"> </w:t>
      </w:r>
      <w:r w:rsidR="00255272" w:rsidRPr="005F192E">
        <w:rPr>
          <w:b/>
          <w:u w:val="single"/>
        </w:rPr>
        <w:t>Sussex</w:t>
      </w:r>
      <w:r w:rsidRPr="00255272">
        <w:rPr>
          <w:b/>
        </w:rPr>
        <w:t xml:space="preserve"> – </w:t>
      </w:r>
      <w:r w:rsidR="00255272" w:rsidRPr="00255272">
        <w:rPr>
          <w:b/>
        </w:rPr>
        <w:t>Admin – Mary Knight</w:t>
      </w:r>
      <w:r w:rsidR="00255272">
        <w:t xml:space="preserve"> - </w:t>
      </w:r>
      <w:r>
        <w:t xml:space="preserve">Albemarle Parish:  </w:t>
      </w:r>
      <w:r w:rsidRPr="007164F8">
        <w:rPr>
          <w:b/>
        </w:rPr>
        <w:t>Mary Knight</w:t>
      </w:r>
      <w:r>
        <w:t>, Mary Harwood, William Hills,, sps to Malley dau of Burrel and Amy Maclamore. (Richards 1958, p. 193)</w:t>
      </w:r>
      <w:r w:rsidR="0023479F">
        <w:t xml:space="preserve"> </w:t>
      </w:r>
      <w:r w:rsidR="005003B6" w:rsidRPr="0023479F">
        <w:rPr>
          <w:b/>
        </w:rPr>
        <w:t>Note</w:t>
      </w:r>
      <w:r w:rsidR="005003B6">
        <w:t>: Wife of William.</w:t>
      </w:r>
    </w:p>
    <w:p w:rsidR="001470B7" w:rsidRDefault="001470B7" w:rsidP="001470B7">
      <w:pPr>
        <w:pStyle w:val="NormalWeb"/>
        <w:spacing w:before="240" w:beforeAutospacing="0" w:after="240" w:afterAutospacing="0"/>
        <w:ind w:left="0" w:right="0"/>
      </w:pPr>
      <w:r>
        <w:rPr>
          <w:b/>
        </w:rPr>
        <w:t xml:space="preserve">1760 </w:t>
      </w:r>
      <w:r w:rsidR="00493803">
        <w:rPr>
          <w:b/>
        </w:rPr>
        <w:t xml:space="preserve">- </w:t>
      </w:r>
      <w:r>
        <w:rPr>
          <w:b/>
        </w:rPr>
        <w:t xml:space="preserve">Sep 26 </w:t>
      </w:r>
      <w:r>
        <w:t xml:space="preserve">– </w:t>
      </w:r>
      <w:r w:rsidRPr="00D373F4">
        <w:rPr>
          <w:b/>
          <w:u w:val="single"/>
        </w:rPr>
        <w:t>VA</w:t>
      </w:r>
      <w:r w:rsidR="00493803">
        <w:rPr>
          <w:b/>
          <w:u w:val="single"/>
        </w:rPr>
        <w:t xml:space="preserve"> </w:t>
      </w:r>
      <w:r w:rsidR="00493803" w:rsidRPr="00D373F4">
        <w:rPr>
          <w:b/>
          <w:u w:val="single"/>
        </w:rPr>
        <w:t>Lunenburg</w:t>
      </w:r>
      <w:r>
        <w:t xml:space="preserve"> </w:t>
      </w:r>
      <w:r w:rsidRPr="00493803">
        <w:rPr>
          <w:b/>
        </w:rPr>
        <w:t xml:space="preserve">– </w:t>
      </w:r>
      <w:r w:rsidR="00493803" w:rsidRPr="00493803">
        <w:rPr>
          <w:b/>
        </w:rPr>
        <w:t xml:space="preserve">Admin - </w:t>
      </w:r>
      <w:r w:rsidRPr="00493803">
        <w:rPr>
          <w:b/>
        </w:rPr>
        <w:t>James Clarke</w:t>
      </w:r>
      <w:r>
        <w:t xml:space="preserve"> </w:t>
      </w:r>
      <w:r w:rsidR="00493803">
        <w:t xml:space="preserve">– Land </w:t>
      </w:r>
      <w:r>
        <w:t>patent for 400 acs bet. Allens Cr. and Latons Cr. adj. Nicholas Elledge &amp; Lanier. (VA. Gen. Soc. Qrtly., Vol. 33, No. 1, p. 69)</w:t>
      </w:r>
    </w:p>
    <w:p w:rsidR="001470B7" w:rsidRDefault="001470B7" w:rsidP="001470B7">
      <w:pPr>
        <w:pStyle w:val="NormalWeb"/>
        <w:spacing w:before="240" w:beforeAutospacing="0" w:after="240" w:afterAutospacing="0"/>
        <w:ind w:left="0" w:right="0"/>
      </w:pPr>
      <w:r>
        <w:rPr>
          <w:b/>
        </w:rPr>
        <w:t xml:space="preserve">1760 </w:t>
      </w:r>
      <w:r w:rsidR="00493803">
        <w:rPr>
          <w:b/>
        </w:rPr>
        <w:t xml:space="preserve">- </w:t>
      </w:r>
      <w:r>
        <w:rPr>
          <w:b/>
        </w:rPr>
        <w:t xml:space="preserve">Sep 26 </w:t>
      </w:r>
      <w:r>
        <w:t xml:space="preserve">– </w:t>
      </w:r>
      <w:r w:rsidRPr="00D373F4">
        <w:rPr>
          <w:b/>
          <w:u w:val="single"/>
        </w:rPr>
        <w:t>VA</w:t>
      </w:r>
      <w:r w:rsidR="00493803">
        <w:rPr>
          <w:b/>
          <w:u w:val="single"/>
        </w:rPr>
        <w:t xml:space="preserve"> </w:t>
      </w:r>
      <w:r w:rsidR="00493803" w:rsidRPr="00D373F4">
        <w:rPr>
          <w:b/>
          <w:u w:val="single"/>
        </w:rPr>
        <w:t>Lunenburg</w:t>
      </w:r>
      <w:r>
        <w:t xml:space="preserve"> </w:t>
      </w:r>
      <w:r w:rsidRPr="00493803">
        <w:rPr>
          <w:b/>
        </w:rPr>
        <w:t xml:space="preserve">– </w:t>
      </w:r>
      <w:r w:rsidR="00493803" w:rsidRPr="00493803">
        <w:rPr>
          <w:b/>
        </w:rPr>
        <w:t xml:space="preserve">Admin - </w:t>
      </w:r>
      <w:r w:rsidRPr="00493803">
        <w:rPr>
          <w:b/>
        </w:rPr>
        <w:t>Thomas Chamberlayne</w:t>
      </w:r>
      <w:r>
        <w:t xml:space="preserve"> </w:t>
      </w:r>
      <w:r w:rsidR="00493803">
        <w:t>- Land</w:t>
      </w:r>
      <w:r>
        <w:t xml:space="preserve"> patent for 262 acs on the head Br. of the South fork of Allens Cr. adj. Martin Pennegar, Conrad Masser Smith, Ralph Cunkly, Thomas Lloyd, Anthony Hughes, John Twitty &amp; Michael Kobrey. (VA. Gen. Soc. Qrtly., Vol. 33, No. 1, p. 69)</w:t>
      </w:r>
    </w:p>
    <w:p w:rsidR="001470B7" w:rsidRDefault="001470B7" w:rsidP="001470B7">
      <w:pPr>
        <w:pStyle w:val="NormalWeb"/>
        <w:spacing w:before="240" w:beforeAutospacing="0" w:after="240" w:afterAutospacing="0"/>
        <w:ind w:left="0" w:right="0"/>
      </w:pPr>
      <w:r>
        <w:rPr>
          <w:b/>
        </w:rPr>
        <w:t xml:space="preserve">1760 </w:t>
      </w:r>
      <w:r w:rsidR="00493803">
        <w:rPr>
          <w:b/>
        </w:rPr>
        <w:t xml:space="preserve">- </w:t>
      </w:r>
      <w:r>
        <w:rPr>
          <w:b/>
        </w:rPr>
        <w:t xml:space="preserve">Sep 26 </w:t>
      </w:r>
      <w:r>
        <w:t xml:space="preserve">– </w:t>
      </w:r>
      <w:r w:rsidRPr="00D373F4">
        <w:rPr>
          <w:b/>
          <w:u w:val="single"/>
        </w:rPr>
        <w:t>VA</w:t>
      </w:r>
      <w:r w:rsidR="00493803">
        <w:rPr>
          <w:b/>
          <w:u w:val="single"/>
        </w:rPr>
        <w:t xml:space="preserve"> </w:t>
      </w:r>
      <w:r w:rsidR="00493803" w:rsidRPr="00D373F4">
        <w:rPr>
          <w:b/>
          <w:u w:val="single"/>
        </w:rPr>
        <w:t>Goochland</w:t>
      </w:r>
      <w:r>
        <w:t xml:space="preserve"> </w:t>
      </w:r>
      <w:r w:rsidRPr="00493803">
        <w:rPr>
          <w:b/>
        </w:rPr>
        <w:t xml:space="preserve">– </w:t>
      </w:r>
      <w:r w:rsidR="00493803" w:rsidRPr="00493803">
        <w:rPr>
          <w:b/>
        </w:rPr>
        <w:t xml:space="preserve">Admin - </w:t>
      </w:r>
      <w:r w:rsidRPr="00493803">
        <w:rPr>
          <w:b/>
        </w:rPr>
        <w:t>John Woodson</w:t>
      </w:r>
      <w:r>
        <w:t xml:space="preserve"> </w:t>
      </w:r>
      <w:r w:rsidR="00493803">
        <w:t xml:space="preserve">– Land </w:t>
      </w:r>
      <w:r>
        <w:t xml:space="preserve">patent for 400 acs on Wild boar a br. of Lickinghole Cr.  Whereas by pat 28 Sep 1730 Gtd. </w:t>
      </w:r>
      <w:r w:rsidRPr="00493803">
        <w:rPr>
          <w:b/>
        </w:rPr>
        <w:t>Benjamin Woodson</w:t>
      </w:r>
      <w:r>
        <w:t xml:space="preserve"> and whereas the sd Benjamin Woodson hath failed to pay Quitrents and to make Cultiv. and Improv. and John Woodson hath made humble suit and hath obtained a Grant for the same. (VA. Gen. Soc. Qrtly., Vol. 33, No. 1, p. 69)</w:t>
      </w:r>
    </w:p>
    <w:p w:rsidR="001470B7" w:rsidRDefault="001470B7" w:rsidP="001470B7">
      <w:pPr>
        <w:pStyle w:val="NormalWeb"/>
        <w:spacing w:before="240" w:beforeAutospacing="0" w:after="240" w:afterAutospacing="0"/>
        <w:ind w:left="0" w:right="0"/>
      </w:pPr>
      <w:r>
        <w:rPr>
          <w:b/>
        </w:rPr>
        <w:t xml:space="preserve">1760 </w:t>
      </w:r>
      <w:r w:rsidR="00493803">
        <w:rPr>
          <w:b/>
        </w:rPr>
        <w:t xml:space="preserve">- </w:t>
      </w:r>
      <w:r>
        <w:rPr>
          <w:b/>
        </w:rPr>
        <w:t xml:space="preserve">Dec 5 </w:t>
      </w:r>
      <w:r>
        <w:t xml:space="preserve">– </w:t>
      </w:r>
      <w:r w:rsidRPr="002132F4">
        <w:rPr>
          <w:b/>
          <w:u w:val="single"/>
        </w:rPr>
        <w:t>NC</w:t>
      </w:r>
      <w:r w:rsidR="00493803">
        <w:rPr>
          <w:b/>
          <w:u w:val="single"/>
        </w:rPr>
        <w:t xml:space="preserve"> </w:t>
      </w:r>
      <w:r w:rsidR="00493803" w:rsidRPr="002132F4">
        <w:rPr>
          <w:b/>
          <w:u w:val="single"/>
        </w:rPr>
        <w:t>Cumberland</w:t>
      </w:r>
      <w:r>
        <w:t xml:space="preserve"> </w:t>
      </w:r>
      <w:r w:rsidRPr="00493803">
        <w:rPr>
          <w:b/>
        </w:rPr>
        <w:t xml:space="preserve">– </w:t>
      </w:r>
      <w:r w:rsidR="00493803" w:rsidRPr="00493803">
        <w:rPr>
          <w:b/>
        </w:rPr>
        <w:t xml:space="preserve">Admin - </w:t>
      </w:r>
      <w:r w:rsidRPr="00493803">
        <w:rPr>
          <w:b/>
        </w:rPr>
        <w:t>Thomas Knight</w:t>
      </w:r>
      <w:r>
        <w:t xml:space="preserve"> </w:t>
      </w:r>
      <w:r w:rsidR="00493803">
        <w:t xml:space="preserve">– Land </w:t>
      </w:r>
      <w:r>
        <w:t>patent for 300 acs. on the N. E. side of Pee Dee River, joining both sides of McClendels Creek, the mouth of a Branch, and Jacob McClendel. (Hofman 1982, p. 398)</w:t>
      </w:r>
    </w:p>
    <w:p w:rsidR="008F63F5" w:rsidRDefault="008F63F5" w:rsidP="001470B7">
      <w:pPr>
        <w:pStyle w:val="NormalWeb"/>
        <w:spacing w:before="240" w:beforeAutospacing="0" w:after="240" w:afterAutospacing="0"/>
        <w:ind w:left="0" w:right="0"/>
      </w:pPr>
      <w:r w:rsidRPr="008F63F5">
        <w:rPr>
          <w:b/>
        </w:rPr>
        <w:t xml:space="preserve">1760 – </w:t>
      </w:r>
      <w:r w:rsidRPr="008F63F5">
        <w:rPr>
          <w:b/>
          <w:u w:val="single"/>
        </w:rPr>
        <w:t>VA Sussex</w:t>
      </w:r>
      <w:r w:rsidRPr="008F63F5">
        <w:rPr>
          <w:b/>
        </w:rPr>
        <w:t xml:space="preserve"> – Mar – Mary Ann Knight &amp; Frederick Fort</w:t>
      </w:r>
      <w:r>
        <w:t xml:space="preserve"> – (Jean Bradley Anderson) </w:t>
      </w:r>
      <w:r w:rsidR="00493803">
        <w:t xml:space="preserve"> </w:t>
      </w:r>
      <w:r>
        <w:t xml:space="preserve"> </w:t>
      </w:r>
    </w:p>
    <w:p w:rsidR="00BC5D9B" w:rsidRDefault="00BC5D9B" w:rsidP="00BC5D9B">
      <w:pPr>
        <w:pStyle w:val="NormalWeb"/>
        <w:spacing w:before="120" w:beforeAutospacing="0" w:after="120" w:afterAutospacing="0"/>
        <w:ind w:left="0" w:right="0"/>
        <w:rPr>
          <w:rStyle w:val="Emphasis"/>
          <w:b/>
          <w:i w:val="0"/>
        </w:rPr>
      </w:pPr>
      <w:r w:rsidRPr="003A7388">
        <w:rPr>
          <w:rStyle w:val="Emphasis"/>
          <w:b/>
          <w:i w:val="0"/>
        </w:rPr>
        <w:t>17</w:t>
      </w:r>
      <w:r>
        <w:rPr>
          <w:rStyle w:val="Emphasis"/>
          <w:b/>
          <w:i w:val="0"/>
        </w:rPr>
        <w:t>60</w:t>
      </w:r>
      <w:r w:rsidRPr="003A7388">
        <w:rPr>
          <w:rStyle w:val="Emphasis"/>
          <w:b/>
          <w:i w:val="0"/>
        </w:rPr>
        <w:t xml:space="preserve"> – </w:t>
      </w:r>
      <w:r w:rsidRPr="003A7388">
        <w:rPr>
          <w:rStyle w:val="Emphasis"/>
          <w:b/>
          <w:i w:val="0"/>
          <w:u w:val="single"/>
        </w:rPr>
        <w:t>VA Northumberland</w:t>
      </w:r>
      <w:r w:rsidRPr="003A7388">
        <w:rPr>
          <w:rStyle w:val="Emphasis"/>
          <w:b/>
          <w:i w:val="0"/>
        </w:rPr>
        <w:t xml:space="preserve"> – Admin – Rent Rolls</w:t>
      </w:r>
      <w:r>
        <w:rPr>
          <w:rStyle w:val="Emphasis"/>
          <w:b/>
          <w:i w:val="0"/>
        </w:rPr>
        <w:t xml:space="preserve"> - </w:t>
      </w:r>
      <w:r w:rsidRPr="003A7388">
        <w:rPr>
          <w:rStyle w:val="Emphasis"/>
          <w:b/>
          <w:i w:val="0"/>
        </w:rPr>
        <w:t xml:space="preserve"> John Knight.</w:t>
      </w:r>
    </w:p>
    <w:p w:rsidR="001470B7" w:rsidRDefault="001470B7" w:rsidP="001470B7">
      <w:pPr>
        <w:pStyle w:val="NormalWeb"/>
        <w:spacing w:before="240" w:beforeAutospacing="0" w:after="240" w:afterAutospacing="0"/>
        <w:ind w:left="0" w:right="0"/>
      </w:pPr>
      <w:r>
        <w:rPr>
          <w:b/>
        </w:rPr>
        <w:t xml:space="preserve">1761 </w:t>
      </w:r>
      <w:r w:rsidR="00493803">
        <w:rPr>
          <w:b/>
        </w:rPr>
        <w:t xml:space="preserve">- </w:t>
      </w:r>
      <w:r>
        <w:rPr>
          <w:b/>
        </w:rPr>
        <w:t xml:space="preserve">Jan 30 – </w:t>
      </w:r>
      <w:r w:rsidRPr="00455677">
        <w:rPr>
          <w:b/>
          <w:u w:val="single"/>
        </w:rPr>
        <w:t>NC</w:t>
      </w:r>
      <w:r w:rsidR="00493803">
        <w:rPr>
          <w:b/>
          <w:u w:val="single"/>
        </w:rPr>
        <w:t xml:space="preserve"> </w:t>
      </w:r>
      <w:r w:rsidR="00493803" w:rsidRPr="00455677">
        <w:rPr>
          <w:b/>
          <w:u w:val="single"/>
        </w:rPr>
        <w:t>Edgecombe</w:t>
      </w:r>
      <w:r w:rsidR="00493803">
        <w:rPr>
          <w:b/>
        </w:rPr>
        <w:t xml:space="preserve"> – Will -</w:t>
      </w:r>
      <w:r>
        <w:rPr>
          <w:b/>
        </w:rPr>
        <w:t xml:space="preserve"> Robert Knight</w:t>
      </w:r>
      <w:r w:rsidR="00493803">
        <w:rPr>
          <w:b/>
        </w:rPr>
        <w:t xml:space="preserve"> - </w:t>
      </w:r>
      <w:r>
        <w:t xml:space="preserve">Wife: Terece, 1/3 my plantation and estate, negroes, household goods for widowhood. </w:t>
      </w:r>
      <w:r>
        <w:br/>
        <w:t xml:space="preserve">*  Son: </w:t>
      </w:r>
      <w:r w:rsidRPr="001165E9">
        <w:rPr>
          <w:b/>
        </w:rPr>
        <w:t>Spier</w:t>
      </w:r>
      <w:r w:rsidR="00493803">
        <w:rPr>
          <w:b/>
        </w:rPr>
        <w:t xml:space="preserve"> Knight</w:t>
      </w:r>
      <w:r>
        <w:t>. 150 acre plantation I now live on.</w:t>
      </w:r>
      <w:r>
        <w:br/>
      </w:r>
      <w:r w:rsidR="00E00A56">
        <w:t xml:space="preserve">*  </w:t>
      </w:r>
      <w:r>
        <w:t xml:space="preserve">Chil: </w:t>
      </w:r>
      <w:r w:rsidRPr="002D1BE4">
        <w:rPr>
          <w:b/>
        </w:rPr>
        <w:t>Spier</w:t>
      </w:r>
      <w:r w:rsidR="00E00A56" w:rsidRPr="002D1BE4">
        <w:rPr>
          <w:b/>
        </w:rPr>
        <w:t xml:space="preserve"> Knight</w:t>
      </w:r>
      <w:r w:rsidRPr="002D1BE4">
        <w:rPr>
          <w:b/>
        </w:rPr>
        <w:t>, Penelope</w:t>
      </w:r>
      <w:r w:rsidR="00E00A56" w:rsidRPr="002D1BE4">
        <w:rPr>
          <w:b/>
        </w:rPr>
        <w:t xml:space="preserve"> Knight</w:t>
      </w:r>
      <w:r w:rsidRPr="002D1BE4">
        <w:rPr>
          <w:b/>
        </w:rPr>
        <w:t>, Frances</w:t>
      </w:r>
      <w:r w:rsidR="00E00A56" w:rsidRPr="002D1BE4">
        <w:rPr>
          <w:b/>
        </w:rPr>
        <w:t xml:space="preserve"> Knight</w:t>
      </w:r>
      <w:r w:rsidRPr="002D1BE4">
        <w:rPr>
          <w:b/>
        </w:rPr>
        <w:t>; unborn child</w:t>
      </w:r>
      <w:r>
        <w:t xml:space="preserve"> to shar</w:t>
      </w:r>
      <w:r w:rsidR="00E00A56">
        <w:t>e</w:t>
      </w:r>
      <w:r>
        <w:t xml:space="preserve"> equally.</w:t>
      </w:r>
      <w:r>
        <w:br/>
        <w:t xml:space="preserve">*  Exr: </w:t>
      </w:r>
      <w:r w:rsidRPr="009D1BFF">
        <w:rPr>
          <w:b/>
        </w:rPr>
        <w:t>Bro., James</w:t>
      </w:r>
      <w:r>
        <w:t xml:space="preserve"> </w:t>
      </w:r>
      <w:r w:rsidRPr="00723298">
        <w:rPr>
          <w:b/>
        </w:rPr>
        <w:t>Knight</w:t>
      </w:r>
      <w:r>
        <w:t xml:space="preserve">; </w:t>
      </w:r>
      <w:r w:rsidRPr="001165E9">
        <w:rPr>
          <w:b/>
        </w:rPr>
        <w:t>James Spier</w:t>
      </w:r>
      <w:r>
        <w:t>. Wit: Robert Robison, Charles Porter, John Jones. (Williams &amp; Griffin, p. 195)</w:t>
      </w:r>
      <w:r w:rsidR="00A06A4A">
        <w:t xml:space="preserve">  Note: Was this unborn child of Robert Knight a son?  Was he named Robert? Did he travel to Georgia with his brother, Spier Knight? </w:t>
      </w:r>
      <w:r w:rsidR="00782D08">
        <w:t xml:space="preserve">Robert Knight, father of </w:t>
      </w:r>
      <w:r w:rsidR="00A06A4A">
        <w:t>Spier Knight</w:t>
      </w:r>
      <w:r w:rsidR="00782D08">
        <w:t xml:space="preserve"> was 2</w:t>
      </w:r>
      <w:r w:rsidR="00782D08" w:rsidRPr="00782D08">
        <w:rPr>
          <w:vertAlign w:val="superscript"/>
        </w:rPr>
        <w:t>nd</w:t>
      </w:r>
      <w:r w:rsidR="00782D08">
        <w:t xml:space="preserve"> cousin to John Knight of Effingham. </w:t>
      </w:r>
    </w:p>
    <w:p w:rsidR="001470B7" w:rsidRDefault="001470B7" w:rsidP="001470B7">
      <w:pPr>
        <w:pStyle w:val="NormalWeb"/>
        <w:spacing w:before="240" w:beforeAutospacing="0" w:after="240" w:afterAutospacing="0"/>
        <w:ind w:left="0" w:right="0"/>
      </w:pPr>
      <w:r>
        <w:rPr>
          <w:b/>
        </w:rPr>
        <w:t xml:space="preserve">1761 </w:t>
      </w:r>
      <w:r w:rsidR="00E00A56">
        <w:rPr>
          <w:b/>
        </w:rPr>
        <w:t xml:space="preserve">- </w:t>
      </w:r>
      <w:r>
        <w:rPr>
          <w:b/>
        </w:rPr>
        <w:t>Feb 14 –</w:t>
      </w:r>
      <w:r>
        <w:t xml:space="preserve"> </w:t>
      </w:r>
      <w:r w:rsidRPr="00474FFD">
        <w:rPr>
          <w:b/>
          <w:u w:val="single"/>
        </w:rPr>
        <w:t>VA</w:t>
      </w:r>
      <w:r w:rsidR="00E00A56">
        <w:rPr>
          <w:b/>
          <w:u w:val="single"/>
        </w:rPr>
        <w:t xml:space="preserve"> </w:t>
      </w:r>
      <w:r w:rsidR="00E00A56" w:rsidRPr="00474FFD">
        <w:rPr>
          <w:b/>
          <w:u w:val="single"/>
        </w:rPr>
        <w:t>Lunenburg</w:t>
      </w:r>
      <w:r>
        <w:t xml:space="preserve"> </w:t>
      </w:r>
      <w:r w:rsidRPr="00E00A56">
        <w:rPr>
          <w:b/>
        </w:rPr>
        <w:t xml:space="preserve">– </w:t>
      </w:r>
      <w:r w:rsidR="00E00A56" w:rsidRPr="00E00A56">
        <w:rPr>
          <w:b/>
        </w:rPr>
        <w:t xml:space="preserve">Admin - </w:t>
      </w:r>
      <w:r w:rsidRPr="00E00A56">
        <w:rPr>
          <w:b/>
        </w:rPr>
        <w:t>James Collins</w:t>
      </w:r>
      <w:r>
        <w:t xml:space="preserve"> </w:t>
      </w:r>
      <w:r w:rsidR="00E00A56">
        <w:t>– Land p</w:t>
      </w:r>
      <w:r>
        <w:t>atent for 400 acs on both sides of the North Fork of Buffalo Cr</w:t>
      </w:r>
      <w:r w:rsidR="002D1BE4">
        <w:t>,</w:t>
      </w:r>
      <w:r>
        <w:t>, crossing both Forks, adj. Elias Barker. (VA Gen. Soc. Qrtly. Vol 33, No. 1, p. 76)</w:t>
      </w:r>
    </w:p>
    <w:p w:rsidR="001470B7" w:rsidRDefault="001470B7" w:rsidP="001470B7">
      <w:pPr>
        <w:pStyle w:val="NormalWeb"/>
        <w:spacing w:before="240" w:beforeAutospacing="0" w:after="240" w:afterAutospacing="0"/>
        <w:ind w:left="0" w:right="0"/>
      </w:pPr>
      <w:r>
        <w:rPr>
          <w:b/>
        </w:rPr>
        <w:t xml:space="preserve">1761 </w:t>
      </w:r>
      <w:r w:rsidR="00E00A56">
        <w:rPr>
          <w:b/>
        </w:rPr>
        <w:t xml:space="preserve">- </w:t>
      </w:r>
      <w:r>
        <w:rPr>
          <w:b/>
        </w:rPr>
        <w:t xml:space="preserve">Feb 14 </w:t>
      </w:r>
      <w:r>
        <w:t xml:space="preserve">– </w:t>
      </w:r>
      <w:r w:rsidRPr="00C507A5">
        <w:rPr>
          <w:b/>
          <w:u w:val="single"/>
        </w:rPr>
        <w:t>VA</w:t>
      </w:r>
      <w:r w:rsidR="00E00A56">
        <w:rPr>
          <w:b/>
          <w:u w:val="single"/>
        </w:rPr>
        <w:t xml:space="preserve"> </w:t>
      </w:r>
      <w:r w:rsidR="00E00A56" w:rsidRPr="00C507A5">
        <w:rPr>
          <w:b/>
          <w:u w:val="single"/>
        </w:rPr>
        <w:t>Cumberland</w:t>
      </w:r>
      <w:r>
        <w:t xml:space="preserve"> </w:t>
      </w:r>
      <w:r w:rsidRPr="00E00A56">
        <w:rPr>
          <w:b/>
        </w:rPr>
        <w:t xml:space="preserve">– </w:t>
      </w:r>
      <w:r w:rsidR="00E00A56" w:rsidRPr="00E00A56">
        <w:rPr>
          <w:b/>
        </w:rPr>
        <w:t xml:space="preserve">Admin - </w:t>
      </w:r>
      <w:r w:rsidRPr="00E00A56">
        <w:rPr>
          <w:b/>
        </w:rPr>
        <w:t>George Carrington</w:t>
      </w:r>
      <w:r>
        <w:t xml:space="preserve"> </w:t>
      </w:r>
      <w:r w:rsidR="00E00A56">
        <w:t xml:space="preserve">– Land </w:t>
      </w:r>
      <w:r>
        <w:t>patent for 89 acs. on the brs. of Willis’s Cr., adj. Philip May &amp; the sd George Carrington. (VA Gen. Soc. Qrtly. Vol 33, No. 1, p. 74)</w:t>
      </w:r>
    </w:p>
    <w:p w:rsidR="00E75DC8" w:rsidRPr="00E75DC8" w:rsidRDefault="00E00A56" w:rsidP="001470B7">
      <w:pPr>
        <w:pStyle w:val="NormalWeb"/>
        <w:spacing w:before="240" w:beforeAutospacing="0" w:after="240" w:afterAutospacing="0"/>
        <w:ind w:left="0" w:right="0"/>
      </w:pPr>
      <w:r>
        <w:rPr>
          <w:b/>
        </w:rPr>
        <w:t>1</w:t>
      </w:r>
      <w:r w:rsidR="00E75DC8" w:rsidRPr="007164F8">
        <w:rPr>
          <w:b/>
        </w:rPr>
        <w:t xml:space="preserve">761 – Mar 20 – </w:t>
      </w:r>
      <w:r w:rsidR="00E75DC8" w:rsidRPr="0044529C">
        <w:rPr>
          <w:b/>
          <w:u w:val="single"/>
        </w:rPr>
        <w:t>VA Sussex</w:t>
      </w:r>
      <w:r w:rsidR="00E75DC8" w:rsidRPr="007164F8">
        <w:rPr>
          <w:b/>
        </w:rPr>
        <w:t xml:space="preserve"> – Admin – Elizabeth Knight, widow</w:t>
      </w:r>
      <w:r w:rsidR="00E75DC8">
        <w:t xml:space="preserve"> – Appeared in court to relinquish all dower rights in lands belonging to Richard Knight. </w:t>
      </w:r>
      <w:r w:rsidR="008A5109">
        <w:t xml:space="preserve">His three </w:t>
      </w:r>
      <w:r w:rsidRPr="00B1150B">
        <w:rPr>
          <w:i/>
        </w:rPr>
        <w:lastRenderedPageBreak/>
        <w:t>documented</w:t>
      </w:r>
      <w:r w:rsidR="008A5109">
        <w:t xml:space="preserve"> children</w:t>
      </w:r>
      <w:r w:rsidR="00B069D3">
        <w:t xml:space="preserve"> are</w:t>
      </w:r>
      <w:r w:rsidR="008A5109">
        <w:t xml:space="preserve">: </w:t>
      </w:r>
      <w:r w:rsidR="008A5109">
        <w:br/>
      </w:r>
      <w:r w:rsidR="00E75DC8" w:rsidRPr="00E75DC8">
        <w:t>Alice b. c. 1730</w:t>
      </w:r>
      <w:r w:rsidR="00E75DC8">
        <w:t xml:space="preserve"> m. Edward Threewit</w:t>
      </w:r>
      <w:r w:rsidR="00E75DC8" w:rsidRPr="00E75DC8">
        <w:br/>
        <w:t>Ephraim b. c. 1730</w:t>
      </w:r>
      <w:r w:rsidR="00E75DC8" w:rsidRPr="00E75DC8">
        <w:br/>
        <w:t>Richard JR b. c. 1740</w:t>
      </w:r>
      <w:r w:rsidR="00E75DC8" w:rsidRPr="00E75DC8">
        <w:br/>
        <w:t>(Harlander, p. 3)</w:t>
      </w:r>
      <w:r w:rsidR="00B1150B">
        <w:t xml:space="preserve">  </w:t>
      </w:r>
      <w:r w:rsidR="00B1150B" w:rsidRPr="00B1150B">
        <w:rPr>
          <w:b/>
        </w:rPr>
        <w:t>Note</w:t>
      </w:r>
      <w:r w:rsidR="00B1150B">
        <w:t>: It appears likely that he may have had more children who never appeared in any records.</w:t>
      </w:r>
    </w:p>
    <w:p w:rsidR="001470B7" w:rsidRDefault="001470B7" w:rsidP="001470B7">
      <w:pPr>
        <w:pStyle w:val="NormalWeb"/>
        <w:spacing w:before="240" w:beforeAutospacing="0" w:after="240" w:afterAutospacing="0"/>
        <w:ind w:left="0" w:right="0"/>
      </w:pPr>
      <w:r w:rsidRPr="00F96244">
        <w:rPr>
          <w:b/>
        </w:rPr>
        <w:t xml:space="preserve">1761 </w:t>
      </w:r>
      <w:r w:rsidR="0044529C">
        <w:rPr>
          <w:b/>
        </w:rPr>
        <w:t xml:space="preserve">- </w:t>
      </w:r>
      <w:r w:rsidRPr="00F96244">
        <w:rPr>
          <w:b/>
        </w:rPr>
        <w:t>Mar 29</w:t>
      </w:r>
      <w:r>
        <w:t xml:space="preserve"> </w:t>
      </w:r>
      <w:r w:rsidR="0044529C">
        <w:t>–</w:t>
      </w:r>
      <w:r>
        <w:t xml:space="preserve"> </w:t>
      </w:r>
      <w:r>
        <w:rPr>
          <w:b/>
          <w:u w:val="single"/>
        </w:rPr>
        <w:t>VA</w:t>
      </w:r>
      <w:r w:rsidR="0044529C">
        <w:rPr>
          <w:b/>
          <w:u w:val="single"/>
        </w:rPr>
        <w:t xml:space="preserve"> </w:t>
      </w:r>
      <w:r w:rsidR="0044529C" w:rsidRPr="005F192E">
        <w:rPr>
          <w:b/>
          <w:u w:val="single"/>
        </w:rPr>
        <w:t>Sussex</w:t>
      </w:r>
      <w:r w:rsidRPr="0044529C">
        <w:rPr>
          <w:b/>
        </w:rPr>
        <w:t xml:space="preserve"> – </w:t>
      </w:r>
      <w:r w:rsidR="0044529C" w:rsidRPr="0044529C">
        <w:rPr>
          <w:b/>
        </w:rPr>
        <w:t xml:space="preserve">Admin – Jordan Knight </w:t>
      </w:r>
      <w:r w:rsidR="0044529C">
        <w:t xml:space="preserve">- </w:t>
      </w:r>
      <w:r>
        <w:t>Albemarle Parish: Jordan Knight, Winnifred Land, Lewis Hutchins, sps to Arthur son of Baird and Sarah Edlendisto. (Richards 1958, p. 165)</w:t>
      </w:r>
      <w:r w:rsidR="00E00A56">
        <w:t xml:space="preserve"> </w:t>
      </w:r>
      <w:r w:rsidR="0044529C" w:rsidRPr="00B1150B">
        <w:rPr>
          <w:b/>
        </w:rPr>
        <w:t>Note</w:t>
      </w:r>
      <w:r w:rsidR="0044529C">
        <w:t>: Even though Jordan has just reappeared, we have no reason to believe this is a Jordan JR because John Knight’s will mentions no</w:t>
      </w:r>
      <w:r w:rsidR="00B1150B">
        <w:t>ne and there are no records indicating a second Jordan at this point</w:t>
      </w:r>
      <w:r w:rsidR="0044529C">
        <w:t xml:space="preserve">. </w:t>
      </w:r>
    </w:p>
    <w:p w:rsidR="00B069D3" w:rsidRDefault="00B069D3" w:rsidP="001470B7">
      <w:pPr>
        <w:pStyle w:val="NormalWeb"/>
        <w:spacing w:before="240" w:beforeAutospacing="0" w:after="240" w:afterAutospacing="0"/>
        <w:ind w:left="0" w:right="0"/>
      </w:pPr>
      <w:r w:rsidRPr="0086156B">
        <w:rPr>
          <w:b/>
        </w:rPr>
        <w:t>1761</w:t>
      </w:r>
      <w:r w:rsidR="00E00A56">
        <w:rPr>
          <w:b/>
        </w:rPr>
        <w:t xml:space="preserve"> </w:t>
      </w:r>
      <w:r w:rsidRPr="0086156B">
        <w:rPr>
          <w:b/>
        </w:rPr>
        <w:t xml:space="preserve">- </w:t>
      </w:r>
      <w:r w:rsidR="0086156B" w:rsidRPr="0086156B">
        <w:rPr>
          <w:b/>
        </w:rPr>
        <w:t xml:space="preserve">Mar – </w:t>
      </w:r>
      <w:r w:rsidR="0086156B" w:rsidRPr="0086156B">
        <w:rPr>
          <w:b/>
          <w:u w:val="single"/>
        </w:rPr>
        <w:t>NC Edgecombe</w:t>
      </w:r>
      <w:r w:rsidR="0086156B" w:rsidRPr="0086156B">
        <w:rPr>
          <w:b/>
        </w:rPr>
        <w:t xml:space="preserve"> – Will – James Spier</w:t>
      </w:r>
      <w:r w:rsidR="0086156B">
        <w:t xml:space="preserve"> – Will written Jan 1761; </w:t>
      </w:r>
      <w:r w:rsidR="0086156B" w:rsidRPr="00B1150B">
        <w:rPr>
          <w:b/>
        </w:rPr>
        <w:t>Wife &amp; Extx: Elizabeth</w:t>
      </w:r>
      <w:r w:rsidR="0086156B">
        <w:t xml:space="preserve">. Wife to have use of plantation etc for life, or widowhood;  son &amp; Exr: </w:t>
      </w:r>
      <w:r w:rsidR="0086156B" w:rsidRPr="0086156B">
        <w:rPr>
          <w:b/>
        </w:rPr>
        <w:t>John Spier</w:t>
      </w:r>
      <w:r w:rsidR="0086156B">
        <w:t xml:space="preserve">, 1 shilling; sons: </w:t>
      </w:r>
      <w:r w:rsidR="0086156B" w:rsidRPr="0086156B">
        <w:rPr>
          <w:b/>
        </w:rPr>
        <w:t>James Spier</w:t>
      </w:r>
      <w:r w:rsidR="0086156B">
        <w:t xml:space="preserve">, 1 shilling; </w:t>
      </w:r>
      <w:r w:rsidR="0086156B" w:rsidRPr="0086156B">
        <w:rPr>
          <w:b/>
        </w:rPr>
        <w:t>Nathaniel Spier</w:t>
      </w:r>
      <w:r w:rsidR="0086156B">
        <w:t xml:space="preserve"> 25 pounds VA money; </w:t>
      </w:r>
      <w:r w:rsidR="0086156B" w:rsidRPr="0086156B">
        <w:rPr>
          <w:b/>
        </w:rPr>
        <w:t>Dempsey Spier</w:t>
      </w:r>
      <w:r w:rsidR="0086156B">
        <w:t xml:space="preserve">, 25 pounds VA money; son &amp; exr: </w:t>
      </w:r>
      <w:r w:rsidR="0086156B" w:rsidRPr="0086156B">
        <w:rPr>
          <w:b/>
        </w:rPr>
        <w:t>William Spier</w:t>
      </w:r>
      <w:r w:rsidR="0086156B">
        <w:t xml:space="preserve">, 250 acres of land on S side of Fishing Creek, and plantation he now lives on, and 1 acre on N side of Fishing Creek at his landing, in Halifax Co.;  son-in-law </w:t>
      </w:r>
      <w:r w:rsidR="0086156B" w:rsidRPr="00D30452">
        <w:rPr>
          <w:b/>
        </w:rPr>
        <w:t>Robert Knight</w:t>
      </w:r>
      <w:r w:rsidR="0086156B">
        <w:t xml:space="preserve">, 40 shillings VA money; Son-in-law </w:t>
      </w:r>
      <w:r w:rsidR="0086156B" w:rsidRPr="00D30452">
        <w:rPr>
          <w:b/>
        </w:rPr>
        <w:t>Frederick Sauls</w:t>
      </w:r>
      <w:r w:rsidR="0086156B">
        <w:t xml:space="preserve"> and dau </w:t>
      </w:r>
      <w:r w:rsidR="0086156B" w:rsidRPr="00D30452">
        <w:rPr>
          <w:b/>
        </w:rPr>
        <w:t>Frances Sauls</w:t>
      </w:r>
      <w:r w:rsidR="0086156B">
        <w:t xml:space="preserve">, negro girl Rose, said negro girl to my </w:t>
      </w:r>
      <w:r w:rsidR="0086156B" w:rsidRPr="00D30452">
        <w:rPr>
          <w:b/>
        </w:rPr>
        <w:t>gr.son:</w:t>
      </w:r>
      <w:r w:rsidR="0086156B">
        <w:t xml:space="preserve"> </w:t>
      </w:r>
      <w:r w:rsidR="0086156B" w:rsidRPr="00D30452">
        <w:rPr>
          <w:b/>
        </w:rPr>
        <w:t>Moore Spier</w:t>
      </w:r>
      <w:r w:rsidR="0086156B">
        <w:t xml:space="preserve">, son of </w:t>
      </w:r>
      <w:r w:rsidR="0086156B" w:rsidRPr="00B1150B">
        <w:rPr>
          <w:b/>
        </w:rPr>
        <w:t>John Spier</w:t>
      </w:r>
      <w:r w:rsidR="0086156B">
        <w:t>; sons: Wright</w:t>
      </w:r>
      <w:r w:rsidR="00B1150B">
        <w:t xml:space="preserve"> Spier</w:t>
      </w:r>
      <w:r w:rsidR="0086156B">
        <w:t>, negro gi</w:t>
      </w:r>
      <w:r w:rsidR="00B1150B">
        <w:t>r</w:t>
      </w:r>
      <w:r w:rsidR="0086156B">
        <w:t xml:space="preserve">l and 200 acres of land adjoining his bro Williams land; </w:t>
      </w:r>
      <w:r w:rsidR="0086156B" w:rsidRPr="00B1150B">
        <w:rPr>
          <w:b/>
        </w:rPr>
        <w:t>David Spier</w:t>
      </w:r>
      <w:r w:rsidR="0086156B">
        <w:t xml:space="preserve">, negro boy, Robin, </w:t>
      </w:r>
      <w:r w:rsidR="00B1150B">
        <w:t xml:space="preserve">and </w:t>
      </w:r>
      <w:r w:rsidR="0086156B">
        <w:t xml:space="preserve">plantation I now live on;  </w:t>
      </w:r>
      <w:r w:rsidR="0086156B" w:rsidRPr="00B1150B">
        <w:rPr>
          <w:b/>
        </w:rPr>
        <w:t>Kindred Spier</w:t>
      </w:r>
      <w:r w:rsidR="0086156B">
        <w:t xml:space="preserve">, negro boy Ned and land; Negro wench, Cate, be sold to pay debts.  Wit:  Robert Robeson, </w:t>
      </w:r>
      <w:r w:rsidR="0086156B" w:rsidRPr="00B1150B">
        <w:rPr>
          <w:b/>
        </w:rPr>
        <w:t>Daniel Doughtie</w:t>
      </w:r>
      <w:r w:rsidR="0086156B">
        <w:t xml:space="preserve">, </w:t>
      </w:r>
      <w:r w:rsidR="0086156B" w:rsidRPr="00B1150B">
        <w:rPr>
          <w:b/>
        </w:rPr>
        <w:t>Dempsey Doughtie</w:t>
      </w:r>
      <w:r w:rsidR="0086156B">
        <w:t>, John Hennegan.  (Williams &amp; Griffin, 1957, p. 309)</w:t>
      </w:r>
      <w:r w:rsidR="00E00A56">
        <w:t xml:space="preserve"> </w:t>
      </w:r>
      <w:r w:rsidR="00E00A56" w:rsidRPr="00E00A56">
        <w:rPr>
          <w:b/>
        </w:rPr>
        <w:t>Note</w:t>
      </w:r>
      <w:r w:rsidR="00E00A56">
        <w:t>: Robert Knight died 3 months earlier; apparently there was no time to change the will.  Must have been an epidemic.</w:t>
      </w:r>
    </w:p>
    <w:p w:rsidR="001470B7" w:rsidRDefault="001470B7" w:rsidP="001470B7">
      <w:pPr>
        <w:pStyle w:val="NormalWeb"/>
        <w:spacing w:before="240" w:beforeAutospacing="0" w:after="240" w:afterAutospacing="0"/>
        <w:ind w:left="0" w:right="0"/>
      </w:pPr>
      <w:r w:rsidRPr="00F96244">
        <w:rPr>
          <w:b/>
        </w:rPr>
        <w:t xml:space="preserve">1761 </w:t>
      </w:r>
      <w:r w:rsidR="00E00A56">
        <w:rPr>
          <w:b/>
        </w:rPr>
        <w:t xml:space="preserve">- </w:t>
      </w:r>
      <w:r w:rsidRPr="00F96244">
        <w:rPr>
          <w:b/>
        </w:rPr>
        <w:t>Aug 16</w:t>
      </w:r>
      <w:r>
        <w:t xml:space="preserve"> </w:t>
      </w:r>
      <w:r w:rsidR="0044529C">
        <w:t>–</w:t>
      </w:r>
      <w:r>
        <w:t xml:space="preserve"> </w:t>
      </w:r>
      <w:r>
        <w:rPr>
          <w:b/>
          <w:u w:val="single"/>
        </w:rPr>
        <w:t>VA</w:t>
      </w:r>
      <w:r w:rsidR="0044529C">
        <w:rPr>
          <w:b/>
          <w:u w:val="single"/>
        </w:rPr>
        <w:t xml:space="preserve"> </w:t>
      </w:r>
      <w:r w:rsidR="0044529C" w:rsidRPr="005F192E">
        <w:rPr>
          <w:b/>
          <w:u w:val="single"/>
        </w:rPr>
        <w:t>Sussex</w:t>
      </w:r>
      <w:r w:rsidRPr="0044529C">
        <w:rPr>
          <w:b/>
        </w:rPr>
        <w:t xml:space="preserve"> – </w:t>
      </w:r>
      <w:r w:rsidR="0044529C" w:rsidRPr="0044529C">
        <w:rPr>
          <w:b/>
        </w:rPr>
        <w:t>Admin – Jordan Knight</w:t>
      </w:r>
      <w:r w:rsidR="0044529C">
        <w:t xml:space="preserve"> - </w:t>
      </w:r>
      <w:r>
        <w:t>Albemarle Parish:  Jordan Knight, Sally Freeman, Agnes Gilliam, sps to Sally dau of Levi and Elisabeth Gilliam. (Richards 1958, p. 199)</w:t>
      </w:r>
    </w:p>
    <w:p w:rsidR="001470B7" w:rsidRDefault="001470B7" w:rsidP="001470B7">
      <w:pPr>
        <w:pStyle w:val="NormalWeb"/>
        <w:spacing w:before="240" w:beforeAutospacing="0" w:after="240" w:afterAutospacing="0"/>
        <w:ind w:left="0" w:right="0"/>
      </w:pPr>
      <w:r>
        <w:rPr>
          <w:b/>
        </w:rPr>
        <w:t xml:space="preserve">1761 </w:t>
      </w:r>
      <w:r w:rsidR="00E00A56">
        <w:rPr>
          <w:b/>
        </w:rPr>
        <w:t xml:space="preserve">- </w:t>
      </w:r>
      <w:r>
        <w:rPr>
          <w:b/>
        </w:rPr>
        <w:t xml:space="preserve">Nov 24 </w:t>
      </w:r>
      <w:r>
        <w:t xml:space="preserve">– </w:t>
      </w:r>
      <w:r w:rsidRPr="00893C84">
        <w:rPr>
          <w:b/>
          <w:u w:val="single"/>
        </w:rPr>
        <w:t>VA</w:t>
      </w:r>
      <w:r w:rsidR="00E00A56">
        <w:rPr>
          <w:b/>
          <w:u w:val="single"/>
        </w:rPr>
        <w:t xml:space="preserve"> </w:t>
      </w:r>
      <w:r w:rsidR="00E00A56" w:rsidRPr="00893C84">
        <w:rPr>
          <w:b/>
          <w:u w:val="single"/>
        </w:rPr>
        <w:t>Hanover</w:t>
      </w:r>
      <w:r>
        <w:t xml:space="preserve"> </w:t>
      </w:r>
      <w:r w:rsidRPr="00E00A56">
        <w:rPr>
          <w:b/>
        </w:rPr>
        <w:t xml:space="preserve">– </w:t>
      </w:r>
      <w:r w:rsidR="00E00A56" w:rsidRPr="00E00A56">
        <w:rPr>
          <w:b/>
        </w:rPr>
        <w:t>Admin – Andrew Knight</w:t>
      </w:r>
      <w:r w:rsidR="00E00A56">
        <w:t xml:space="preserve"> - </w:t>
      </w:r>
      <w:r>
        <w:t>St. Paul’s Parish Vestry meeting: 1 pound 15 shillings cash paid to Andrew Knight for keeping Isabella Hunter 5 weeks and conveying her to New Castle. (Chamberlayne 1940,  p. 400)</w:t>
      </w:r>
    </w:p>
    <w:p w:rsidR="001470B7" w:rsidRDefault="001470B7" w:rsidP="001470B7">
      <w:pPr>
        <w:pStyle w:val="NormalWeb"/>
        <w:spacing w:before="240" w:beforeAutospacing="0" w:after="240" w:afterAutospacing="0"/>
        <w:ind w:left="0" w:right="0"/>
      </w:pPr>
      <w:r>
        <w:rPr>
          <w:b/>
        </w:rPr>
        <w:t xml:space="preserve">1761 </w:t>
      </w:r>
      <w:r w:rsidR="0044529C">
        <w:rPr>
          <w:b/>
        </w:rPr>
        <w:t xml:space="preserve">- </w:t>
      </w:r>
      <w:r>
        <w:rPr>
          <w:b/>
        </w:rPr>
        <w:t>Dec 16 –</w:t>
      </w:r>
      <w:r>
        <w:t xml:space="preserve"> </w:t>
      </w:r>
      <w:r>
        <w:rPr>
          <w:b/>
          <w:u w:val="single"/>
        </w:rPr>
        <w:t>VA</w:t>
      </w:r>
      <w:r w:rsidR="0044529C">
        <w:rPr>
          <w:b/>
          <w:u w:val="single"/>
        </w:rPr>
        <w:t xml:space="preserve"> </w:t>
      </w:r>
      <w:r w:rsidR="0044529C" w:rsidRPr="00952264">
        <w:rPr>
          <w:b/>
          <w:u w:val="single"/>
        </w:rPr>
        <w:t>Sussex</w:t>
      </w:r>
      <w:r w:rsidRPr="008A5109">
        <w:rPr>
          <w:b/>
        </w:rPr>
        <w:t xml:space="preserve"> – </w:t>
      </w:r>
      <w:r w:rsidR="0044529C" w:rsidRPr="008A5109">
        <w:rPr>
          <w:b/>
        </w:rPr>
        <w:t>Admin – John Knight</w:t>
      </w:r>
      <w:r w:rsidR="0044529C">
        <w:t xml:space="preserve"> - </w:t>
      </w:r>
      <w:r>
        <w:t>Albemarle Parish – John Knight is sponsor to child of Nathaniel and Agnes Duncan. (Boddie 1998, p. 37)</w:t>
      </w:r>
      <w:r w:rsidR="0044529C">
        <w:t xml:space="preserve"> </w:t>
      </w:r>
    </w:p>
    <w:p w:rsidR="001470B7" w:rsidRDefault="001470B7" w:rsidP="001470B7">
      <w:pPr>
        <w:pStyle w:val="NormalWeb"/>
        <w:spacing w:before="240" w:beforeAutospacing="0" w:after="240" w:afterAutospacing="0"/>
        <w:ind w:left="0" w:right="0"/>
      </w:pPr>
      <w:r>
        <w:rPr>
          <w:b/>
        </w:rPr>
        <w:t xml:space="preserve">1762 </w:t>
      </w:r>
      <w:r w:rsidR="00E00A56">
        <w:rPr>
          <w:b/>
        </w:rPr>
        <w:t xml:space="preserve">- </w:t>
      </w:r>
      <w:r>
        <w:rPr>
          <w:b/>
        </w:rPr>
        <w:t xml:space="preserve">Jan </w:t>
      </w:r>
      <w:r w:rsidRPr="00723298">
        <w:rPr>
          <w:b/>
        </w:rPr>
        <w:t xml:space="preserve">10 </w:t>
      </w:r>
      <w:r>
        <w:t xml:space="preserve">– </w:t>
      </w:r>
      <w:r w:rsidRPr="00E00A56">
        <w:rPr>
          <w:b/>
          <w:u w:val="single"/>
        </w:rPr>
        <w:t>NC</w:t>
      </w:r>
      <w:r w:rsidR="00E00A56" w:rsidRPr="00E00A56">
        <w:rPr>
          <w:b/>
          <w:u w:val="single"/>
        </w:rPr>
        <w:t xml:space="preserve"> </w:t>
      </w:r>
      <w:r w:rsidR="00E00A56" w:rsidRPr="00723298">
        <w:rPr>
          <w:b/>
          <w:u w:val="single"/>
        </w:rPr>
        <w:t>Edgecombe County</w:t>
      </w:r>
      <w:r>
        <w:t xml:space="preserve"> </w:t>
      </w:r>
      <w:r w:rsidRPr="00E00A56">
        <w:rPr>
          <w:b/>
        </w:rPr>
        <w:t xml:space="preserve">– </w:t>
      </w:r>
      <w:r w:rsidR="00E00A56" w:rsidRPr="00E00A56">
        <w:rPr>
          <w:b/>
        </w:rPr>
        <w:t xml:space="preserve">Admin - </w:t>
      </w:r>
      <w:r w:rsidRPr="00E00A56">
        <w:rPr>
          <w:b/>
        </w:rPr>
        <w:t>John Knight</w:t>
      </w:r>
      <w:r>
        <w:t xml:space="preserve"> </w:t>
      </w:r>
      <w:r w:rsidR="00E00A56">
        <w:t>- L</w:t>
      </w:r>
      <w:r>
        <w:t xml:space="preserve">and patent for 492 acres. “Beginning at a Pine…”  (State Archives of North Carolina, Book: 11 pg: 215, Grant no.: 43, </w:t>
      </w:r>
      <w:r w:rsidRPr="00723298">
        <w:t>File no.: 1364</w:t>
      </w:r>
      <w:r>
        <w:t>)</w:t>
      </w:r>
      <w:r w:rsidR="00E00A56">
        <w:t xml:space="preserve"> </w:t>
      </w:r>
      <w:r w:rsidR="008A5109">
        <w:t xml:space="preserve"> </w:t>
      </w:r>
      <w:r w:rsidR="00E00A56" w:rsidRPr="0036215B">
        <w:rPr>
          <w:b/>
        </w:rPr>
        <w:t>Note</w:t>
      </w:r>
      <w:r w:rsidR="00E00A56">
        <w:t>: Pos</w:t>
      </w:r>
      <w:r w:rsidR="0036215B">
        <w:t>.</w:t>
      </w:r>
      <w:r w:rsidR="00E00A56">
        <w:t xml:space="preserve"> son of John Knight of Sussex</w:t>
      </w:r>
      <w:r w:rsidR="0036215B">
        <w:t xml:space="preserve"> VA b. c. 1739</w:t>
      </w:r>
      <w:r w:rsidR="00E00A56">
        <w:t xml:space="preserve">. </w:t>
      </w:r>
    </w:p>
    <w:p w:rsidR="001470B7" w:rsidRDefault="001470B7" w:rsidP="001470B7">
      <w:pPr>
        <w:pStyle w:val="NormalWeb"/>
        <w:spacing w:before="240" w:beforeAutospacing="0" w:after="240" w:afterAutospacing="0"/>
        <w:ind w:left="0" w:right="0"/>
      </w:pPr>
      <w:r>
        <w:rPr>
          <w:b/>
        </w:rPr>
        <w:t xml:space="preserve">1762 </w:t>
      </w:r>
      <w:r w:rsidR="00797F9E">
        <w:rPr>
          <w:b/>
        </w:rPr>
        <w:t xml:space="preserve">- </w:t>
      </w:r>
      <w:r>
        <w:rPr>
          <w:b/>
        </w:rPr>
        <w:t xml:space="preserve">Feb 15 – </w:t>
      </w:r>
      <w:r w:rsidRPr="008533EE">
        <w:rPr>
          <w:b/>
          <w:u w:val="single"/>
        </w:rPr>
        <w:t>NC</w:t>
      </w:r>
      <w:r w:rsidR="00797F9E">
        <w:rPr>
          <w:b/>
          <w:u w:val="single"/>
        </w:rPr>
        <w:t xml:space="preserve"> </w:t>
      </w:r>
      <w:r w:rsidR="00797F9E" w:rsidRPr="008533EE">
        <w:rPr>
          <w:b/>
          <w:u w:val="single"/>
        </w:rPr>
        <w:t>Granville</w:t>
      </w:r>
      <w:r w:rsidRPr="00797F9E">
        <w:t xml:space="preserve"> </w:t>
      </w:r>
      <w:r w:rsidRPr="0036215B">
        <w:rPr>
          <w:b/>
        </w:rPr>
        <w:t xml:space="preserve">– </w:t>
      </w:r>
      <w:r w:rsidR="00797F9E" w:rsidRPr="0036215B">
        <w:rPr>
          <w:b/>
        </w:rPr>
        <w:t>Admin -</w:t>
      </w:r>
      <w:r w:rsidR="00797F9E" w:rsidRPr="00797F9E">
        <w:t xml:space="preserve"> </w:t>
      </w:r>
      <w:r w:rsidRPr="00176B3F">
        <w:rPr>
          <w:b/>
        </w:rPr>
        <w:t xml:space="preserve">John Knight </w:t>
      </w:r>
      <w:r w:rsidR="00797F9E">
        <w:rPr>
          <w:b/>
        </w:rPr>
        <w:t xml:space="preserve">- </w:t>
      </w:r>
      <w:r w:rsidRPr="00797F9E">
        <w:t xml:space="preserve">of </w:t>
      </w:r>
      <w:r w:rsidRPr="008533EE">
        <w:t>Lunenburg Co</w:t>
      </w:r>
      <w:r w:rsidRPr="00176B3F">
        <w:rPr>
          <w:b/>
        </w:rPr>
        <w:t>.</w:t>
      </w:r>
      <w:r w:rsidRPr="00797F9E">
        <w:t>, VA</w:t>
      </w:r>
      <w:r>
        <w:t xml:space="preserve"> to Memucan Hunt for 60 pds., 300 acres on Grassy Creek in </w:t>
      </w:r>
      <w:r w:rsidRPr="008533EE">
        <w:t>Granville Co., N.C</w:t>
      </w:r>
      <w:r>
        <w:t xml:space="preserve">. Wit: </w:t>
      </w:r>
      <w:r w:rsidRPr="0036215B">
        <w:rPr>
          <w:b/>
        </w:rPr>
        <w:t>Jonathan Knight</w:t>
      </w:r>
      <w:r>
        <w:t xml:space="preserve">, </w:t>
      </w:r>
      <w:r w:rsidRPr="00DF3DD6">
        <w:t xml:space="preserve">John Wade, </w:t>
      </w:r>
      <w:r w:rsidRPr="006D3D13">
        <w:rPr>
          <w:b/>
        </w:rPr>
        <w:t>William Knight</w:t>
      </w:r>
      <w:r w:rsidRPr="00DF3DD6">
        <w:t>. (</w:t>
      </w:r>
      <w:r w:rsidRPr="00DF3DD6">
        <w:rPr>
          <w:b/>
          <w:i/>
        </w:rPr>
        <w:t>Abstracts of Granville County Deeds, 1746-1765</w:t>
      </w:r>
      <w:r w:rsidRPr="00DF3DD6">
        <w:t xml:space="preserve">, </w:t>
      </w:r>
      <w:r>
        <w:t xml:space="preserve">Deed Book E, pgs 259/60.)  </w:t>
      </w:r>
    </w:p>
    <w:p w:rsidR="00C5640A" w:rsidRDefault="001470B7" w:rsidP="001470B7">
      <w:pPr>
        <w:pStyle w:val="NormalWeb"/>
        <w:spacing w:before="240" w:beforeAutospacing="0" w:after="240" w:afterAutospacing="0"/>
        <w:ind w:left="0" w:right="0"/>
      </w:pPr>
      <w:r>
        <w:rPr>
          <w:b/>
        </w:rPr>
        <w:t xml:space="preserve">1762 </w:t>
      </w:r>
      <w:r w:rsidR="0044529C">
        <w:rPr>
          <w:b/>
        </w:rPr>
        <w:t xml:space="preserve">- </w:t>
      </w:r>
      <w:r>
        <w:rPr>
          <w:b/>
        </w:rPr>
        <w:t xml:space="preserve">Feb 18 – </w:t>
      </w:r>
      <w:r w:rsidRPr="008533EE">
        <w:rPr>
          <w:b/>
          <w:u w:val="single"/>
        </w:rPr>
        <w:t>VA</w:t>
      </w:r>
      <w:r w:rsidR="0044529C">
        <w:rPr>
          <w:b/>
          <w:u w:val="single"/>
        </w:rPr>
        <w:t xml:space="preserve"> </w:t>
      </w:r>
      <w:r w:rsidR="0044529C" w:rsidRPr="008533EE">
        <w:rPr>
          <w:b/>
          <w:u w:val="single"/>
        </w:rPr>
        <w:t>Sussex</w:t>
      </w:r>
      <w:r>
        <w:rPr>
          <w:b/>
        </w:rPr>
        <w:t xml:space="preserve"> –</w:t>
      </w:r>
      <w:r>
        <w:t xml:space="preserve"> </w:t>
      </w:r>
      <w:r w:rsidRPr="003846B0">
        <w:rPr>
          <w:b/>
        </w:rPr>
        <w:t xml:space="preserve">Will </w:t>
      </w:r>
      <w:r w:rsidR="0044529C">
        <w:rPr>
          <w:b/>
        </w:rPr>
        <w:t>-</w:t>
      </w:r>
      <w:r w:rsidRPr="003846B0">
        <w:rPr>
          <w:b/>
        </w:rPr>
        <w:t xml:space="preserve"> John Knight</w:t>
      </w:r>
      <w:r w:rsidR="0044529C">
        <w:t xml:space="preserve"> - </w:t>
      </w:r>
      <w:r>
        <w:t xml:space="preserve">I, </w:t>
      </w:r>
      <w:r w:rsidRPr="00EF5B7E">
        <w:rPr>
          <w:b/>
        </w:rPr>
        <w:t>John Knight of Sussex County</w:t>
      </w:r>
      <w:r>
        <w:t xml:space="preserve">, being in perfect health of body and of sound mind memory and </w:t>
      </w:r>
      <w:r>
        <w:lastRenderedPageBreak/>
        <w:t>understanding (thanks be to Almighty God) do constitute, ordain and appoint this to be my true last Will and Testament hereby Revoking and disannulling all former Wills or Testaments by me heretofore made in mannoer or form following, that is to say,</w:t>
      </w:r>
      <w:r>
        <w:br/>
        <w:t xml:space="preserve">  * IMPRIMIS I give and Devise to my loving </w:t>
      </w:r>
      <w:r w:rsidRPr="00C254A1">
        <w:rPr>
          <w:b/>
        </w:rPr>
        <w:t>son William</w:t>
      </w:r>
      <w:r w:rsidR="00B1150B">
        <w:rPr>
          <w:b/>
        </w:rPr>
        <w:t xml:space="preserve"> Knight</w:t>
      </w:r>
      <w:r>
        <w:t xml:space="preserve"> and to his heirs forever one moity of the tract of land I live upon to be laid off adjoining to Lee’s Branch, provided always and upon condition that he pay or cause to be paid to each of my loving sons </w:t>
      </w:r>
      <w:r w:rsidRPr="00EF5B7E">
        <w:rPr>
          <w:b/>
        </w:rPr>
        <w:t>John</w:t>
      </w:r>
      <w:r w:rsidR="00B1150B">
        <w:rPr>
          <w:b/>
        </w:rPr>
        <w:t xml:space="preserve"> Knight</w:t>
      </w:r>
      <w:r w:rsidRPr="00EF5B7E">
        <w:rPr>
          <w:b/>
        </w:rPr>
        <w:t>, Joel</w:t>
      </w:r>
      <w:r w:rsidR="00B1150B">
        <w:rPr>
          <w:b/>
        </w:rPr>
        <w:t xml:space="preserve"> Knight</w:t>
      </w:r>
      <w:r w:rsidRPr="00EF5B7E">
        <w:rPr>
          <w:b/>
        </w:rPr>
        <w:t>, Edward</w:t>
      </w:r>
      <w:r w:rsidR="00B1150B">
        <w:rPr>
          <w:b/>
        </w:rPr>
        <w:t xml:space="preserve"> Knight</w:t>
      </w:r>
      <w:r w:rsidRPr="00EF5B7E">
        <w:rPr>
          <w:b/>
        </w:rPr>
        <w:t>, Peter</w:t>
      </w:r>
      <w:r w:rsidR="00B1150B">
        <w:rPr>
          <w:b/>
        </w:rPr>
        <w:t xml:space="preserve"> Knight</w:t>
      </w:r>
      <w:r w:rsidRPr="00EF5B7E">
        <w:rPr>
          <w:b/>
        </w:rPr>
        <w:t xml:space="preserve"> &amp; Richard</w:t>
      </w:r>
      <w:r w:rsidR="00B1150B">
        <w:rPr>
          <w:b/>
        </w:rPr>
        <w:t xml:space="preserve"> Knight</w:t>
      </w:r>
      <w:r>
        <w:t>, fifty shillings Current money of Virginia within three months after my decease.</w:t>
      </w:r>
      <w:r>
        <w:br/>
        <w:t xml:space="preserve">   * ITEM I give and Devise to my loving son </w:t>
      </w:r>
      <w:r w:rsidRPr="00EF5B7E">
        <w:rPr>
          <w:b/>
        </w:rPr>
        <w:t>Jordan</w:t>
      </w:r>
      <w:r w:rsidR="00B1150B">
        <w:rPr>
          <w:b/>
        </w:rPr>
        <w:t xml:space="preserve"> Knight</w:t>
      </w:r>
      <w:r>
        <w:t xml:space="preserve"> and to his heirs forever, the other moity of my tract of land to be laid off on that part whereon the houses now stand, provided always and upon Condition the he pay or cause to be paid to each of my loving sons </w:t>
      </w:r>
      <w:r w:rsidRPr="00EF5B7E">
        <w:rPr>
          <w:b/>
        </w:rPr>
        <w:t>John, Joel, Edward, Peter &amp; Richard</w:t>
      </w:r>
      <w:r>
        <w:t xml:space="preserve"> fifty shillings current money of Virginia within three months after my decease. I</w:t>
      </w:r>
      <w:r w:rsidR="0036215B">
        <w:t xml:space="preserve"> </w:t>
      </w:r>
      <w:r>
        <w:t xml:space="preserve">also give to my son </w:t>
      </w:r>
      <w:r w:rsidRPr="00EF5B7E">
        <w:rPr>
          <w:b/>
        </w:rPr>
        <w:t>Jordan</w:t>
      </w:r>
      <w:r>
        <w:t xml:space="preserve"> one Bed and furniture, six Pewter Plates and two Pewter Dishes, and two Cows and Calves.</w:t>
      </w:r>
      <w:r>
        <w:br/>
        <w:t xml:space="preserve">  * ITEM I give and Devise all and every part of the Residue of my Estate whatsoever to be equally Divided amongs my loving children, </w:t>
      </w:r>
      <w:r w:rsidRPr="00EF5B7E">
        <w:rPr>
          <w:b/>
        </w:rPr>
        <w:t>William, John, Jordan, Edward, Joel, Peter, Richard, Sara</w:t>
      </w:r>
      <w:r w:rsidR="00B1150B">
        <w:rPr>
          <w:b/>
        </w:rPr>
        <w:t xml:space="preserve"> Knight</w:t>
      </w:r>
      <w:r>
        <w:rPr>
          <w:b/>
        </w:rPr>
        <w:t>,</w:t>
      </w:r>
      <w:r w:rsidRPr="00EF5B7E">
        <w:rPr>
          <w:b/>
        </w:rPr>
        <w:t xml:space="preserve"> Anne</w:t>
      </w:r>
      <w:r w:rsidR="00B1150B">
        <w:rPr>
          <w:b/>
        </w:rPr>
        <w:t xml:space="preserve"> Knight</w:t>
      </w:r>
      <w:r>
        <w:rPr>
          <w:b/>
        </w:rPr>
        <w:t>,</w:t>
      </w:r>
      <w:r w:rsidRPr="00EF5B7E">
        <w:rPr>
          <w:b/>
        </w:rPr>
        <w:t xml:space="preserve"> and Mary</w:t>
      </w:r>
      <w:r w:rsidR="00B1150B">
        <w:rPr>
          <w:b/>
        </w:rPr>
        <w:t xml:space="preserve"> Knight</w:t>
      </w:r>
      <w:r>
        <w:t xml:space="preserve">, and my </w:t>
      </w:r>
      <w:r w:rsidRPr="00EF5B7E">
        <w:rPr>
          <w:b/>
        </w:rPr>
        <w:t>Grandson John, Knight</w:t>
      </w:r>
      <w:r>
        <w:t>, share and share alike to them and their Heirs forever.</w:t>
      </w:r>
      <w:r>
        <w:br/>
        <w:t xml:space="preserve"> *  ITEM My Will and Desire is that my Estate may not be Appraised.</w:t>
      </w:r>
      <w:r>
        <w:br/>
        <w:t xml:space="preserve">*  Lastly I hereby constitute and appoint my loving sons William and Jordan my true and Lawful Executors of all and every part of this my last Will and Testament. </w:t>
      </w:r>
      <w:r w:rsidR="00B1150B">
        <w:br/>
      </w:r>
      <w:r>
        <w:t xml:space="preserve"> * In WITNESS whereof I have hereunto set my Hand and affixed my Seal this seventh Day of February 1760.</w:t>
      </w:r>
      <w:r>
        <w:br/>
        <w:t xml:space="preserve">   * Signed Sealed and Delivered by the Testator to be his John Knight (L.S.) last Will in Present of us: Nicholas Massenburg, John Cargill, Edmund Hass (his mark) </w:t>
      </w:r>
      <w:r>
        <w:br/>
        <w:t xml:space="preserve">   *At a court held for Sussex County the 18</w:t>
      </w:r>
      <w:r w:rsidRPr="00E27B6F">
        <w:rPr>
          <w:vertAlign w:val="superscript"/>
        </w:rPr>
        <w:t>th</w:t>
      </w:r>
      <w:r>
        <w:t xml:space="preserve"> Day of February 1762.  The aforewritten last Will and Testament of John Knight deceased was presented in Courty by William and John Knight the Executors therein named who made Oath thereto as the Same directs, and the same was proved by the Oaths of [the witnesses].. and by the Court ordered to be recorded… the motion is granted them for obtaining a Probate thereof in jue form. A. Claiborne, Esq. </w:t>
      </w:r>
      <w:r>
        <w:br/>
      </w:r>
      <w:r w:rsidR="00B1150B" w:rsidRPr="00B1150B">
        <w:rPr>
          <w:b/>
        </w:rPr>
        <w:t>Note</w:t>
      </w:r>
      <w:r w:rsidR="00B1150B">
        <w:t xml:space="preserve">: </w:t>
      </w:r>
      <w:r>
        <w:t>Only 3 children’s births are listed in the Albemarle register that survives:</w:t>
      </w:r>
      <w:r>
        <w:br/>
        <w:t>*1740 Jan 8, Peter, Bap 10 Feb</w:t>
      </w:r>
      <w:r w:rsidR="00B1150B">
        <w:t>:</w:t>
      </w:r>
      <w:r>
        <w:t xml:space="preserve"> sps: Peter Hawthorn, Chauncy Tatum, Mary Eppes. (Richards 1958, p. 39)</w:t>
      </w:r>
      <w:r>
        <w:br/>
        <w:t>*1742 Aug 25, Sarah, Bap. 12 Sep</w:t>
      </w:r>
      <w:r w:rsidR="00B1150B">
        <w:t>:</w:t>
      </w:r>
      <w:r>
        <w:t xml:space="preserve"> Sps. John Tatum, Bridget Tatum, Anne Hutchins. (Richards 1958, p. 49)</w:t>
      </w:r>
      <w:r>
        <w:br/>
        <w:t>*1749 Sep 21 Mary, Bap 3 Dec</w:t>
      </w:r>
      <w:r w:rsidR="00B1150B">
        <w:t>:</w:t>
      </w:r>
      <w:r>
        <w:t xml:space="preserve"> sps William Hutchins, Sarah Evans, Anne King. (Richards 1958, p. 150)</w:t>
      </w:r>
      <w:r>
        <w:br/>
        <w:t xml:space="preserve">So, William, John, Joel, Edward, Jordan, Anne and Richard were born either elsewhere, or before the registry was begun/kept, or simply were not recorded or the record did not survive.  </w:t>
      </w:r>
      <w:r w:rsidR="00E960C1">
        <w:t>We also know from the 1748 record that Jordan was an adult at that time, and the others name</w:t>
      </w:r>
      <w:r w:rsidR="00292BFE">
        <w:t>d</w:t>
      </w:r>
      <w:r w:rsidR="00E960C1">
        <w:t xml:space="preserve"> probably were also. </w:t>
      </w:r>
      <w:r>
        <w:t xml:space="preserve">There is also a Daniel Knight </w:t>
      </w:r>
      <w:r w:rsidR="00E960C1">
        <w:t xml:space="preserve">briefly </w:t>
      </w:r>
      <w:r>
        <w:t>present in Albemarle Parish who was most likely another son</w:t>
      </w:r>
      <w:r w:rsidR="00E960C1">
        <w:t xml:space="preserve"> who died young</w:t>
      </w:r>
      <w:r>
        <w:t xml:space="preserve">.  Est. d.o.b.s for these children, based on their activity in the records, would look something like this: </w:t>
      </w:r>
      <w:r>
        <w:br/>
      </w:r>
      <w:r w:rsidR="002A14D5">
        <w:t xml:space="preserve">1719 - William - In 1739/40 William Knight stands as sponsor to child of Jones and Anne Stokes; his own 1st child registered 1742 </w:t>
      </w:r>
      <w:r w:rsidR="002A14D5">
        <w:br/>
      </w:r>
      <w:r w:rsidR="002A14D5">
        <w:lastRenderedPageBreak/>
        <w:t>1722 - Anne – 1</w:t>
      </w:r>
      <w:r w:rsidR="002A14D5" w:rsidRPr="0049775D">
        <w:rPr>
          <w:vertAlign w:val="superscript"/>
        </w:rPr>
        <w:t>st</w:t>
      </w:r>
      <w:r w:rsidR="002A14D5">
        <w:t xml:space="preserve"> child 1740, Also, this would explain why William was the one who reported the death of Jones Stokes JR to the parish in 1750/1</w:t>
      </w:r>
      <w:r w:rsidR="002A14D5">
        <w:br/>
        <w:t xml:space="preserve">1723 - Jordan - Is full adult with taxable property in 1748 - does not reappear on the scene until 1761; 1st child reg. 1766 </w:t>
      </w:r>
      <w:r w:rsidR="002A14D5">
        <w:br/>
        <w:t>1727 - Edward - find nothing on him but he is in the will, so must have been living at the time.</w:t>
      </w:r>
      <w:r w:rsidR="002A14D5">
        <w:br/>
        <w:t xml:space="preserve">1731 - Daniel - First appearance as bap. sponsor of infant in 1752. </w:t>
      </w:r>
      <w:r w:rsidR="002A14D5">
        <w:br/>
        <w:t xml:space="preserve">1736 - John JR - 1st child reg. 1757; appears as bap. sponsor in 1762 </w:t>
      </w:r>
      <w:r w:rsidR="002A14D5">
        <w:br/>
        <w:t xml:space="preserve">1740 - Peter - Birth registered. Appears </w:t>
      </w:r>
      <w:r w:rsidR="002A14D5" w:rsidRPr="00E960C1">
        <w:rPr>
          <w:i/>
        </w:rPr>
        <w:t>on schedule</w:t>
      </w:r>
      <w:r w:rsidR="002A14D5">
        <w:t xml:space="preserve"> as bap. sponsor in 1762 </w:t>
      </w:r>
      <w:r w:rsidR="002A14D5">
        <w:br/>
        <w:t xml:space="preserve">1742 - Sarah - Birth registered </w:t>
      </w:r>
      <w:r w:rsidR="002A14D5">
        <w:br/>
        <w:t xml:space="preserve">1744 - Joel - appears as bap. sponsor in 1765 </w:t>
      </w:r>
      <w:r w:rsidR="00C5640A">
        <w:br/>
        <w:t>1748 - Richard – his guardian was Jordan</w:t>
      </w:r>
      <w:r w:rsidR="00C5640A">
        <w:br/>
      </w:r>
      <w:r w:rsidR="002A14D5">
        <w:t>1749 - Mary - Birth registered</w:t>
      </w:r>
    </w:p>
    <w:p w:rsidR="001470B7" w:rsidRDefault="001470B7" w:rsidP="001470B7">
      <w:pPr>
        <w:pStyle w:val="NormalWeb"/>
        <w:spacing w:before="240" w:beforeAutospacing="0" w:after="240" w:afterAutospacing="0"/>
        <w:ind w:left="0" w:right="0"/>
      </w:pPr>
      <w:r>
        <w:br/>
        <w:t xml:space="preserve">Because of the enormous spread of the dates of birth of these children – </w:t>
      </w:r>
      <w:r w:rsidR="002A14D5">
        <w:t>30</w:t>
      </w:r>
      <w:r>
        <w:t xml:space="preserve"> years – it is a certainty that two mothers were involved.  </w:t>
      </w:r>
      <w:r>
        <w:br/>
        <w:t>The grandson, John, named, would necessarily be the son of William since John Knight, son of John</w:t>
      </w:r>
      <w:r w:rsidR="00E960C1">
        <w:t xml:space="preserve"> JR</w:t>
      </w:r>
      <w:r>
        <w:t xml:space="preserve"> who died 1791, was underage at the time of his </w:t>
      </w:r>
      <w:r w:rsidR="00E960C1">
        <w:t xml:space="preserve">own </w:t>
      </w:r>
      <w:r>
        <w:t>father’s death.</w:t>
      </w:r>
      <w:r w:rsidR="0036215B">
        <w:t xml:space="preserve">  </w:t>
      </w:r>
      <w:r w:rsidR="00E960C1">
        <w:t>At the same time</w:t>
      </w:r>
      <w:r w:rsidR="0036215B">
        <w:t>, this John Knight had other grandchildren, other grandsons; why did he single out this one for a share in his estate?</w:t>
      </w:r>
    </w:p>
    <w:p w:rsidR="001470B7" w:rsidRDefault="001470B7" w:rsidP="001470B7">
      <w:pPr>
        <w:pStyle w:val="NormalWeb"/>
        <w:spacing w:before="240" w:beforeAutospacing="0" w:after="240" w:afterAutospacing="0"/>
        <w:ind w:left="0" w:right="0"/>
      </w:pPr>
      <w:r>
        <w:rPr>
          <w:b/>
        </w:rPr>
        <w:t xml:space="preserve">1762 </w:t>
      </w:r>
      <w:r w:rsidR="00797F9E">
        <w:rPr>
          <w:b/>
        </w:rPr>
        <w:t xml:space="preserve">- </w:t>
      </w:r>
      <w:r>
        <w:rPr>
          <w:b/>
        </w:rPr>
        <w:t xml:space="preserve">Feb 25 – </w:t>
      </w:r>
      <w:r>
        <w:rPr>
          <w:b/>
          <w:u w:val="single"/>
        </w:rPr>
        <w:t>NC</w:t>
      </w:r>
      <w:r w:rsidR="00797F9E">
        <w:rPr>
          <w:b/>
          <w:u w:val="single"/>
        </w:rPr>
        <w:t xml:space="preserve"> Granville</w:t>
      </w:r>
      <w:r w:rsidRPr="00797F9E">
        <w:rPr>
          <w:b/>
        </w:rPr>
        <w:t xml:space="preserve"> – </w:t>
      </w:r>
      <w:r w:rsidR="00797F9E" w:rsidRPr="00797F9E">
        <w:rPr>
          <w:b/>
        </w:rPr>
        <w:t xml:space="preserve">Admin - </w:t>
      </w:r>
      <w:r w:rsidRPr="00176B3F">
        <w:rPr>
          <w:b/>
        </w:rPr>
        <w:t xml:space="preserve">John Knight </w:t>
      </w:r>
      <w:r w:rsidR="00797F9E">
        <w:rPr>
          <w:b/>
        </w:rPr>
        <w:t xml:space="preserve">- </w:t>
      </w:r>
      <w:r w:rsidRPr="0036215B">
        <w:t>of</w:t>
      </w:r>
      <w:r w:rsidRPr="00176B3F">
        <w:rPr>
          <w:b/>
        </w:rPr>
        <w:t xml:space="preserve"> </w:t>
      </w:r>
      <w:r w:rsidRPr="007E3471">
        <w:t>Lunenburg Co.</w:t>
      </w:r>
      <w:r>
        <w:t xml:space="preserve">, VA to </w:t>
      </w:r>
      <w:r w:rsidRPr="00176B3F">
        <w:rPr>
          <w:b/>
        </w:rPr>
        <w:t xml:space="preserve">William Knight of </w:t>
      </w:r>
      <w:r w:rsidRPr="007E3471">
        <w:t>Granville Co., N.C</w:t>
      </w:r>
      <w:r>
        <w:t xml:space="preserve">. for 10 pds., 300 acres on Grassy Creek in Granville Co., N.C. Wit: Memucan Hunt, John Wade, </w:t>
      </w:r>
      <w:r w:rsidRPr="00764E0D">
        <w:rPr>
          <w:b/>
        </w:rPr>
        <w:t>Jonathan Knight</w:t>
      </w:r>
      <w:r>
        <w:t>. (</w:t>
      </w:r>
      <w:r w:rsidRPr="00037FB9">
        <w:rPr>
          <w:b/>
          <w:i/>
        </w:rPr>
        <w:t>Abstracts of Granville County Deeds, 1746-1765</w:t>
      </w:r>
      <w:r>
        <w:t>, Deed Book E, pp. 260/1)</w:t>
      </w:r>
    </w:p>
    <w:p w:rsidR="001470B7" w:rsidRDefault="001470B7" w:rsidP="001470B7">
      <w:pPr>
        <w:pStyle w:val="NormalWeb"/>
        <w:spacing w:before="240" w:beforeAutospacing="0" w:after="240" w:afterAutospacing="0"/>
        <w:ind w:left="0" w:right="0"/>
      </w:pPr>
      <w:r>
        <w:rPr>
          <w:b/>
        </w:rPr>
        <w:t xml:space="preserve">1762 </w:t>
      </w:r>
      <w:r w:rsidR="00797F9E">
        <w:rPr>
          <w:b/>
        </w:rPr>
        <w:t xml:space="preserve">- </w:t>
      </w:r>
      <w:r>
        <w:rPr>
          <w:b/>
        </w:rPr>
        <w:t>Feb 25 –</w:t>
      </w:r>
      <w:r w:rsidR="00797F9E">
        <w:rPr>
          <w:b/>
        </w:rPr>
        <w:t xml:space="preserve"> </w:t>
      </w:r>
      <w:r w:rsidRPr="007E3471">
        <w:rPr>
          <w:b/>
          <w:u w:val="single"/>
        </w:rPr>
        <w:t>NC</w:t>
      </w:r>
      <w:r w:rsidR="00797F9E">
        <w:rPr>
          <w:b/>
          <w:u w:val="single"/>
        </w:rPr>
        <w:t xml:space="preserve"> </w:t>
      </w:r>
      <w:r w:rsidR="00797F9E" w:rsidRPr="007E3471">
        <w:rPr>
          <w:b/>
          <w:u w:val="single"/>
        </w:rPr>
        <w:t>Granville</w:t>
      </w:r>
      <w:r>
        <w:rPr>
          <w:b/>
        </w:rPr>
        <w:t xml:space="preserve"> </w:t>
      </w:r>
      <w:r w:rsidRPr="0036215B">
        <w:rPr>
          <w:b/>
        </w:rPr>
        <w:t xml:space="preserve">– </w:t>
      </w:r>
      <w:r w:rsidR="00797F9E" w:rsidRPr="0036215B">
        <w:rPr>
          <w:b/>
        </w:rPr>
        <w:t>Admin -</w:t>
      </w:r>
      <w:r w:rsidR="00797F9E">
        <w:t xml:space="preserve"> </w:t>
      </w:r>
      <w:r w:rsidRPr="00423E9D">
        <w:rPr>
          <w:b/>
        </w:rPr>
        <w:t xml:space="preserve">John Knight </w:t>
      </w:r>
      <w:r w:rsidR="00797F9E">
        <w:rPr>
          <w:b/>
        </w:rPr>
        <w:t xml:space="preserve">- </w:t>
      </w:r>
      <w:r w:rsidRPr="0036215B">
        <w:t>of</w:t>
      </w:r>
      <w:r w:rsidRPr="00423E9D">
        <w:rPr>
          <w:b/>
        </w:rPr>
        <w:t xml:space="preserve"> </w:t>
      </w:r>
      <w:r w:rsidRPr="007E3471">
        <w:t>Lunenburg Co.</w:t>
      </w:r>
      <w:r>
        <w:t xml:space="preserve">, VA to </w:t>
      </w:r>
      <w:r w:rsidRPr="00176B3F">
        <w:rPr>
          <w:b/>
        </w:rPr>
        <w:t xml:space="preserve">Jonathan Knight of </w:t>
      </w:r>
      <w:r w:rsidRPr="007E3471">
        <w:t>Granville Co., N.C</w:t>
      </w:r>
      <w:r w:rsidRPr="00176B3F">
        <w:rPr>
          <w:b/>
        </w:rPr>
        <w:t>.</w:t>
      </w:r>
      <w:r>
        <w:t xml:space="preserve"> for 10 pds., 300 acres on both sides of Grassy Creek whereon Jonathan Knight lives in a dividing line between </w:t>
      </w:r>
      <w:r w:rsidRPr="0036215B">
        <w:rPr>
          <w:b/>
        </w:rPr>
        <w:t>Charles Knight</w:t>
      </w:r>
      <w:r>
        <w:t xml:space="preserve"> and </w:t>
      </w:r>
      <w:r w:rsidRPr="0036215B">
        <w:rPr>
          <w:b/>
        </w:rPr>
        <w:t>William Knight</w:t>
      </w:r>
      <w:r>
        <w:t xml:space="preserve"> and Memucan Hunt in Granville Co., N.C. Wit: M. Hunt, John Wade, William Knight. (</w:t>
      </w:r>
      <w:r w:rsidRPr="00037FB9">
        <w:rPr>
          <w:b/>
          <w:i/>
        </w:rPr>
        <w:t>Abstracts of Granville County Deeds, 1746-1765</w:t>
      </w:r>
      <w:r>
        <w:t>, Deed Book E, pp. 262/3)</w:t>
      </w:r>
      <w:r w:rsidR="00E960C1">
        <w:t xml:space="preserve"> </w:t>
      </w:r>
    </w:p>
    <w:p w:rsidR="001470B7" w:rsidRDefault="001470B7" w:rsidP="001470B7">
      <w:pPr>
        <w:pStyle w:val="NormalWeb"/>
        <w:spacing w:before="240" w:beforeAutospacing="0" w:after="240" w:afterAutospacing="0"/>
        <w:ind w:left="0" w:right="0"/>
      </w:pPr>
      <w:r w:rsidRPr="00F96244">
        <w:rPr>
          <w:b/>
        </w:rPr>
        <w:t xml:space="preserve">1762 </w:t>
      </w:r>
      <w:r w:rsidR="00900337">
        <w:rPr>
          <w:b/>
        </w:rPr>
        <w:t xml:space="preserve">- </w:t>
      </w:r>
      <w:r w:rsidRPr="00F96244">
        <w:rPr>
          <w:b/>
        </w:rPr>
        <w:t>Feb 28</w:t>
      </w:r>
      <w:r>
        <w:t xml:space="preserve"> </w:t>
      </w:r>
      <w:r w:rsidR="00900337">
        <w:t>–</w:t>
      </w:r>
      <w:r>
        <w:t xml:space="preserve"> </w:t>
      </w:r>
      <w:r>
        <w:rPr>
          <w:b/>
          <w:u w:val="single"/>
        </w:rPr>
        <w:t>VA</w:t>
      </w:r>
      <w:r w:rsidR="00900337">
        <w:rPr>
          <w:b/>
          <w:u w:val="single"/>
        </w:rPr>
        <w:t xml:space="preserve"> </w:t>
      </w:r>
      <w:r w:rsidR="00900337" w:rsidRPr="005F192E">
        <w:rPr>
          <w:b/>
          <w:u w:val="single"/>
        </w:rPr>
        <w:t>Sussex</w:t>
      </w:r>
      <w:r w:rsidRPr="00900337">
        <w:rPr>
          <w:b/>
        </w:rPr>
        <w:t xml:space="preserve"> – </w:t>
      </w:r>
      <w:r w:rsidR="00900337" w:rsidRPr="00900337">
        <w:rPr>
          <w:b/>
        </w:rPr>
        <w:t>Admin – John Knight</w:t>
      </w:r>
      <w:r w:rsidR="00900337">
        <w:t xml:space="preserve"> - </w:t>
      </w:r>
      <w:r>
        <w:t xml:space="preserve">Albemarle Parish:  </w:t>
      </w:r>
      <w:r w:rsidRPr="00286926">
        <w:rPr>
          <w:b/>
        </w:rPr>
        <w:t>John Knight</w:t>
      </w:r>
      <w:r>
        <w:t>, Betty Beddingfield, Thomas Dunn, sps to William son of John and Lucy Dunn. (Richards 1958, p. 181)</w:t>
      </w:r>
      <w:r w:rsidR="0036215B">
        <w:t xml:space="preserve"> </w:t>
      </w:r>
      <w:r w:rsidR="0036215B" w:rsidRPr="00E960C1">
        <w:rPr>
          <w:b/>
        </w:rPr>
        <w:t>Note</w:t>
      </w:r>
      <w:r w:rsidR="0036215B">
        <w:t>: This is John Knight JR, b. c. 1739 who married Elizabeth Stokes.</w:t>
      </w:r>
    </w:p>
    <w:p w:rsidR="00FE5072" w:rsidRDefault="001470B7" w:rsidP="001470B7">
      <w:pPr>
        <w:pStyle w:val="NormalWeb"/>
        <w:spacing w:before="240" w:beforeAutospacing="0" w:after="240" w:afterAutospacing="0"/>
        <w:ind w:left="0" w:right="0"/>
      </w:pPr>
      <w:r>
        <w:rPr>
          <w:b/>
        </w:rPr>
        <w:t xml:space="preserve">1762 </w:t>
      </w:r>
      <w:r w:rsidR="0036215B">
        <w:rPr>
          <w:b/>
        </w:rPr>
        <w:t xml:space="preserve">- </w:t>
      </w:r>
      <w:r>
        <w:rPr>
          <w:b/>
        </w:rPr>
        <w:t xml:space="preserve">Mar 17 </w:t>
      </w:r>
      <w:r>
        <w:t>–</w:t>
      </w:r>
      <w:r w:rsidRPr="0036215B">
        <w:rPr>
          <w:b/>
        </w:rPr>
        <w:t xml:space="preserve"> </w:t>
      </w:r>
      <w:r w:rsidRPr="00455677">
        <w:rPr>
          <w:b/>
          <w:u w:val="single"/>
        </w:rPr>
        <w:t>VA</w:t>
      </w:r>
      <w:r w:rsidR="0036215B">
        <w:rPr>
          <w:b/>
          <w:u w:val="single"/>
        </w:rPr>
        <w:t xml:space="preserve"> </w:t>
      </w:r>
      <w:r w:rsidR="0036215B" w:rsidRPr="00455677">
        <w:rPr>
          <w:b/>
          <w:u w:val="single"/>
        </w:rPr>
        <w:t>Spotsylvania</w:t>
      </w:r>
      <w:r w:rsidRPr="0036215B">
        <w:rPr>
          <w:b/>
        </w:rPr>
        <w:t xml:space="preserve"> – </w:t>
      </w:r>
      <w:r w:rsidR="0036215B" w:rsidRPr="0036215B">
        <w:rPr>
          <w:b/>
        </w:rPr>
        <w:t>Will -</w:t>
      </w:r>
      <w:r w:rsidRPr="0036215B">
        <w:rPr>
          <w:b/>
        </w:rPr>
        <w:t xml:space="preserve"> John Coleman</w:t>
      </w:r>
      <w:r w:rsidR="0036215B">
        <w:t xml:space="preserve"> - </w:t>
      </w:r>
      <w:r>
        <w:t>Leg. wife, Nice Coleman, mentions land, whereon John Cason now lives, bought of John Oliver. Mentions “all my children that I have or shall have” (no names given). Wit: Edward Cason, Benjamin Hatter, Caleb Coleman Ex. wife and Richard Coleman, Samuel Haws. (Crozier 1905, p. 20)</w:t>
      </w:r>
    </w:p>
    <w:p w:rsidR="001470B7" w:rsidRDefault="001470B7" w:rsidP="001470B7">
      <w:pPr>
        <w:pStyle w:val="NormalWeb"/>
        <w:spacing w:before="240" w:beforeAutospacing="0" w:after="240" w:afterAutospacing="0"/>
        <w:ind w:left="0" w:right="0"/>
      </w:pPr>
      <w:r w:rsidRPr="00F96244">
        <w:rPr>
          <w:b/>
        </w:rPr>
        <w:t xml:space="preserve">1762 </w:t>
      </w:r>
      <w:r w:rsidR="00900337">
        <w:rPr>
          <w:b/>
        </w:rPr>
        <w:t xml:space="preserve">- </w:t>
      </w:r>
      <w:r w:rsidRPr="00F96244">
        <w:rPr>
          <w:b/>
        </w:rPr>
        <w:t>Sep 12</w:t>
      </w:r>
      <w:r>
        <w:t xml:space="preserve"> </w:t>
      </w:r>
      <w:r w:rsidR="00900337">
        <w:t>–</w:t>
      </w:r>
      <w:r>
        <w:t xml:space="preserve"> </w:t>
      </w:r>
      <w:r>
        <w:rPr>
          <w:b/>
          <w:u w:val="single"/>
        </w:rPr>
        <w:t>VA</w:t>
      </w:r>
      <w:r w:rsidR="00900337">
        <w:rPr>
          <w:b/>
          <w:u w:val="single"/>
        </w:rPr>
        <w:t xml:space="preserve"> </w:t>
      </w:r>
      <w:r w:rsidR="00900337" w:rsidRPr="005F192E">
        <w:rPr>
          <w:b/>
          <w:u w:val="single"/>
        </w:rPr>
        <w:t>Sussex</w:t>
      </w:r>
      <w:r w:rsidRPr="00900337">
        <w:rPr>
          <w:b/>
        </w:rPr>
        <w:t xml:space="preserve"> – </w:t>
      </w:r>
      <w:r w:rsidR="00900337" w:rsidRPr="00900337">
        <w:rPr>
          <w:b/>
        </w:rPr>
        <w:t>Admin – Peter Knight</w:t>
      </w:r>
      <w:r w:rsidR="00900337">
        <w:t xml:space="preserve"> - </w:t>
      </w:r>
      <w:r>
        <w:t>Albemarle Parish:  Peter Knight, William Gilbert, Elisabeth Cowper, sps to Frederick, son of Richard and Mary Felts. (Richards 1958, p. 67)</w:t>
      </w:r>
    </w:p>
    <w:p w:rsidR="001470B7" w:rsidRDefault="001470B7" w:rsidP="001470B7">
      <w:pPr>
        <w:pStyle w:val="NormalWeb"/>
        <w:spacing w:before="240" w:beforeAutospacing="0" w:after="240" w:afterAutospacing="0"/>
        <w:ind w:left="0" w:right="0"/>
      </w:pPr>
      <w:r>
        <w:rPr>
          <w:b/>
        </w:rPr>
        <w:t xml:space="preserve">1762 </w:t>
      </w:r>
      <w:r w:rsidR="00900337">
        <w:rPr>
          <w:b/>
        </w:rPr>
        <w:t xml:space="preserve">- </w:t>
      </w:r>
      <w:r>
        <w:rPr>
          <w:b/>
        </w:rPr>
        <w:t xml:space="preserve">Nov 7 </w:t>
      </w:r>
      <w:r>
        <w:t xml:space="preserve">– </w:t>
      </w:r>
      <w:r>
        <w:rPr>
          <w:b/>
          <w:u w:val="single"/>
        </w:rPr>
        <w:t>VA</w:t>
      </w:r>
      <w:r w:rsidR="00900337">
        <w:rPr>
          <w:b/>
          <w:u w:val="single"/>
        </w:rPr>
        <w:t xml:space="preserve"> </w:t>
      </w:r>
      <w:r w:rsidR="00900337" w:rsidRPr="00E83934">
        <w:rPr>
          <w:b/>
          <w:u w:val="single"/>
        </w:rPr>
        <w:t>Sussex</w:t>
      </w:r>
      <w:r w:rsidRPr="00900337">
        <w:rPr>
          <w:b/>
        </w:rPr>
        <w:t xml:space="preserve"> – </w:t>
      </w:r>
      <w:r w:rsidR="00900337" w:rsidRPr="00900337">
        <w:rPr>
          <w:b/>
        </w:rPr>
        <w:t xml:space="preserve">Admin - </w:t>
      </w:r>
      <w:r w:rsidR="00900337" w:rsidRPr="00804050">
        <w:rPr>
          <w:b/>
        </w:rPr>
        <w:t xml:space="preserve">John Knight </w:t>
      </w:r>
      <w:r w:rsidR="00900337" w:rsidRPr="00F96244">
        <w:rPr>
          <w:b/>
        </w:rPr>
        <w:t>JR</w:t>
      </w:r>
      <w:r w:rsidR="00900337">
        <w:t xml:space="preserve">, </w:t>
      </w:r>
      <w:r w:rsidR="00900337" w:rsidRPr="00804050">
        <w:rPr>
          <w:b/>
        </w:rPr>
        <w:t>Elisabeth Knight</w:t>
      </w:r>
      <w:r w:rsidR="00900337">
        <w:rPr>
          <w:b/>
        </w:rPr>
        <w:t xml:space="preserve"> - </w:t>
      </w:r>
      <w:r>
        <w:t xml:space="preserve">Albemarle Parish:  </w:t>
      </w:r>
      <w:r w:rsidRPr="00900337">
        <w:t>John Knight JR, Elisabeth Knight</w:t>
      </w:r>
      <w:r>
        <w:t xml:space="preserve">, Amy Harwood, sps. to Betsy </w:t>
      </w:r>
      <w:r>
        <w:lastRenderedPageBreak/>
        <w:t xml:space="preserve">dau of Frederick and Mary Fort. (Richards 1958, p. 60) (Boddie 1998, p. 47) </w:t>
      </w:r>
      <w:r w:rsidR="00E960C1">
        <w:t xml:space="preserve">Note: The record designates this John as a JR.  </w:t>
      </w:r>
      <w:r w:rsidR="00E960C1" w:rsidRPr="00B80190">
        <w:rPr>
          <w:b/>
        </w:rPr>
        <w:t>Note</w:t>
      </w:r>
      <w:r w:rsidR="00E960C1">
        <w:t xml:space="preserve"> that this is almost immediately after his father’s death so the scribe</w:t>
      </w:r>
      <w:r w:rsidR="00B80190">
        <w:t xml:space="preserve"> is</w:t>
      </w:r>
      <w:r w:rsidR="00E960C1">
        <w:t xml:space="preserve"> telling us that the John Knight, previously so busy in the</w:t>
      </w:r>
      <w:r w:rsidR="00B80190">
        <w:t xml:space="preserve"> parish, has now been succeeded.</w:t>
      </w:r>
      <w:r w:rsidR="00E960C1">
        <w:t xml:space="preserve">  . </w:t>
      </w:r>
    </w:p>
    <w:p w:rsidR="001470B7" w:rsidRDefault="001470B7" w:rsidP="001470B7">
      <w:pPr>
        <w:pStyle w:val="NormalWeb"/>
        <w:spacing w:before="240" w:beforeAutospacing="0" w:after="240" w:afterAutospacing="0"/>
        <w:ind w:left="0" w:right="0"/>
      </w:pPr>
      <w:r>
        <w:rPr>
          <w:b/>
        </w:rPr>
        <w:t xml:space="preserve">1762 Nov 26 </w:t>
      </w:r>
      <w:r>
        <w:t xml:space="preserve">– </w:t>
      </w:r>
      <w:r w:rsidRPr="00E53277">
        <w:rPr>
          <w:b/>
          <w:u w:val="single"/>
        </w:rPr>
        <w:t>VA</w:t>
      </w:r>
      <w:r w:rsidR="00651F8F">
        <w:rPr>
          <w:b/>
          <w:u w:val="single"/>
        </w:rPr>
        <w:t xml:space="preserve"> </w:t>
      </w:r>
      <w:r w:rsidR="002C5421">
        <w:rPr>
          <w:b/>
          <w:u w:val="single"/>
        </w:rPr>
        <w:t>Norfolk</w:t>
      </w:r>
      <w:r w:rsidRPr="00651F8F">
        <w:rPr>
          <w:b/>
        </w:rPr>
        <w:t xml:space="preserve"> – </w:t>
      </w:r>
      <w:r w:rsidR="00651F8F" w:rsidRPr="00651F8F">
        <w:rPr>
          <w:b/>
        </w:rPr>
        <w:t xml:space="preserve"> Mar - </w:t>
      </w:r>
      <w:r>
        <w:t>T</w:t>
      </w:r>
      <w:r w:rsidRPr="00804050">
        <w:rPr>
          <w:b/>
        </w:rPr>
        <w:t>homas Knight</w:t>
      </w:r>
      <w:r w:rsidRPr="00651F8F">
        <w:rPr>
          <w:b/>
        </w:rPr>
        <w:t xml:space="preserve"> and Ann___</w:t>
      </w:r>
      <w:r>
        <w:t xml:space="preserve">. </w:t>
      </w:r>
      <w:r w:rsidR="00651F8F">
        <w:t xml:space="preserve">Marriage Bonds: </w:t>
      </w:r>
      <w:r>
        <w:t>(Crozier 1909, p. 167)</w:t>
      </w:r>
      <w:r w:rsidR="00651F8F">
        <w:t xml:space="preserve">  </w:t>
      </w:r>
      <w:r w:rsidRPr="00803E47">
        <w:rPr>
          <w:b/>
        </w:rPr>
        <w:t>Note</w:t>
      </w:r>
      <w:r>
        <w:t xml:space="preserve">: The marriage was </w:t>
      </w:r>
      <w:r w:rsidR="002C5421">
        <w:t>also recorded in Goochland County</w:t>
      </w:r>
      <w:r>
        <w:t>. VA.  (VA MG REC 1700-1850)</w:t>
      </w:r>
    </w:p>
    <w:p w:rsidR="001470B7" w:rsidRDefault="001470B7" w:rsidP="001470B7">
      <w:pPr>
        <w:pStyle w:val="NormalWeb"/>
        <w:spacing w:before="240" w:beforeAutospacing="0" w:after="240" w:afterAutospacing="0"/>
        <w:ind w:left="0" w:right="0"/>
      </w:pPr>
      <w:r w:rsidRPr="00F96244">
        <w:rPr>
          <w:b/>
        </w:rPr>
        <w:t xml:space="preserve">1762 </w:t>
      </w:r>
      <w:r w:rsidR="00900337">
        <w:rPr>
          <w:b/>
        </w:rPr>
        <w:t xml:space="preserve">- </w:t>
      </w:r>
      <w:r w:rsidRPr="00F96244">
        <w:rPr>
          <w:b/>
        </w:rPr>
        <w:t>Dec 7</w:t>
      </w:r>
      <w:r>
        <w:t xml:space="preserve"> </w:t>
      </w:r>
      <w:r w:rsidR="00900337">
        <w:t>–</w:t>
      </w:r>
      <w:r>
        <w:t xml:space="preserve"> </w:t>
      </w:r>
      <w:r>
        <w:rPr>
          <w:b/>
          <w:u w:val="single"/>
        </w:rPr>
        <w:t>VA</w:t>
      </w:r>
      <w:r w:rsidR="00900337">
        <w:rPr>
          <w:b/>
          <w:u w:val="single"/>
        </w:rPr>
        <w:t xml:space="preserve"> </w:t>
      </w:r>
      <w:r w:rsidR="00900337" w:rsidRPr="005F192E">
        <w:rPr>
          <w:b/>
          <w:u w:val="single"/>
        </w:rPr>
        <w:t>Sussex</w:t>
      </w:r>
      <w:r w:rsidRPr="00900337">
        <w:rPr>
          <w:b/>
        </w:rPr>
        <w:t xml:space="preserve"> – </w:t>
      </w:r>
      <w:r w:rsidR="00900337" w:rsidRPr="00900337">
        <w:rPr>
          <w:b/>
        </w:rPr>
        <w:t>Admin – Peter Knight</w:t>
      </w:r>
      <w:r w:rsidR="00900337">
        <w:t xml:space="preserve"> - </w:t>
      </w:r>
      <w:r>
        <w:t xml:space="preserve">Albemarle Parish:  Peter </w:t>
      </w:r>
      <w:r w:rsidR="00900337">
        <w:t>K</w:t>
      </w:r>
      <w:r>
        <w:t>night, William Rogers, Mary Rogers, sps to Langston son of Jesse and Faith Rogers. (Richards 1958, p. 147)</w:t>
      </w:r>
    </w:p>
    <w:p w:rsidR="003E41C9" w:rsidRDefault="003E41C9" w:rsidP="001470B7">
      <w:pPr>
        <w:pStyle w:val="NormalWeb"/>
        <w:spacing w:before="240" w:beforeAutospacing="0" w:after="240" w:afterAutospacing="0"/>
        <w:ind w:left="0" w:right="0"/>
      </w:pPr>
      <w:r w:rsidRPr="003E41C9">
        <w:rPr>
          <w:b/>
        </w:rPr>
        <w:t xml:space="preserve">1763 – Jan – </w:t>
      </w:r>
      <w:r w:rsidRPr="003E41C9">
        <w:rPr>
          <w:b/>
          <w:u w:val="single"/>
        </w:rPr>
        <w:t>VA Sussex</w:t>
      </w:r>
      <w:r w:rsidRPr="003E41C9">
        <w:rPr>
          <w:b/>
        </w:rPr>
        <w:t xml:space="preserve"> – Admin – William Knight</w:t>
      </w:r>
      <w:r>
        <w:t xml:space="preserve"> is chosen as guardian by Silvanus Bell, son of John Bell, deceased.  (Sussex County, Order and minute books, 1764-1854, film 008191618, familysearch.org)</w:t>
      </w:r>
    </w:p>
    <w:p w:rsidR="001470B7" w:rsidRDefault="001470B7" w:rsidP="001470B7">
      <w:pPr>
        <w:pStyle w:val="NormalWeb"/>
        <w:spacing w:before="240" w:beforeAutospacing="0" w:after="240" w:afterAutospacing="0"/>
        <w:ind w:left="0" w:right="0"/>
      </w:pPr>
      <w:r>
        <w:rPr>
          <w:b/>
        </w:rPr>
        <w:t xml:space="preserve">1763 </w:t>
      </w:r>
      <w:r w:rsidR="00803E47">
        <w:rPr>
          <w:b/>
        </w:rPr>
        <w:t xml:space="preserve">- </w:t>
      </w:r>
      <w:r>
        <w:rPr>
          <w:b/>
        </w:rPr>
        <w:t xml:space="preserve">Feb 10 </w:t>
      </w:r>
      <w:r>
        <w:t xml:space="preserve">– </w:t>
      </w:r>
      <w:r w:rsidRPr="0032082A">
        <w:rPr>
          <w:b/>
          <w:u w:val="single"/>
        </w:rPr>
        <w:t>Paris/London/Virginia</w:t>
      </w:r>
      <w:r w:rsidRPr="0032082A">
        <w:rPr>
          <w:b/>
        </w:rPr>
        <w:t xml:space="preserve"> </w:t>
      </w:r>
      <w:r w:rsidR="00803E47" w:rsidRPr="00803E47">
        <w:rPr>
          <w:b/>
        </w:rPr>
        <w:t>–</w:t>
      </w:r>
      <w:r w:rsidRPr="00803E47">
        <w:rPr>
          <w:b/>
        </w:rPr>
        <w:t xml:space="preserve"> </w:t>
      </w:r>
      <w:r w:rsidR="00803E47" w:rsidRPr="00803E47">
        <w:rPr>
          <w:b/>
        </w:rPr>
        <w:t>Info -</w:t>
      </w:r>
      <w:r w:rsidR="00803E47">
        <w:t xml:space="preserve"> </w:t>
      </w:r>
      <w:r>
        <w:t>Britain, France, and Spain sign the Peace of Paris, ending the Seven Years' War, a global conflict known in North America as the French and Indian War.</w:t>
      </w:r>
    </w:p>
    <w:p w:rsidR="001470B7" w:rsidRDefault="001470B7" w:rsidP="001470B7">
      <w:pPr>
        <w:pStyle w:val="NormalWeb"/>
        <w:spacing w:before="240" w:beforeAutospacing="0" w:after="240" w:afterAutospacing="0"/>
        <w:ind w:left="0" w:right="0"/>
      </w:pPr>
      <w:r w:rsidRPr="00F96244">
        <w:rPr>
          <w:b/>
        </w:rPr>
        <w:t xml:space="preserve">1763 </w:t>
      </w:r>
      <w:r w:rsidR="00900337">
        <w:rPr>
          <w:b/>
        </w:rPr>
        <w:t xml:space="preserve">- </w:t>
      </w:r>
      <w:r w:rsidRPr="00F96244">
        <w:rPr>
          <w:b/>
        </w:rPr>
        <w:t>Mar 27</w:t>
      </w:r>
      <w:r>
        <w:t xml:space="preserve"> </w:t>
      </w:r>
      <w:r w:rsidR="00900337">
        <w:t>–</w:t>
      </w:r>
      <w:r>
        <w:t xml:space="preserve"> </w:t>
      </w:r>
      <w:r>
        <w:rPr>
          <w:b/>
          <w:u w:val="single"/>
        </w:rPr>
        <w:t>VA</w:t>
      </w:r>
      <w:r w:rsidR="00900337">
        <w:rPr>
          <w:b/>
          <w:u w:val="single"/>
        </w:rPr>
        <w:t xml:space="preserve"> </w:t>
      </w:r>
      <w:r w:rsidR="00900337" w:rsidRPr="005F192E">
        <w:rPr>
          <w:b/>
          <w:u w:val="single"/>
        </w:rPr>
        <w:t>Sussex</w:t>
      </w:r>
      <w:r w:rsidRPr="00900337">
        <w:rPr>
          <w:b/>
        </w:rPr>
        <w:t xml:space="preserve"> – </w:t>
      </w:r>
      <w:r w:rsidR="00900337" w:rsidRPr="00900337">
        <w:rPr>
          <w:b/>
        </w:rPr>
        <w:t>Admin – Charles Knight</w:t>
      </w:r>
      <w:r w:rsidR="00900337">
        <w:rPr>
          <w:b/>
        </w:rPr>
        <w:t xml:space="preserve"> &amp; Elizabeth Knight</w:t>
      </w:r>
      <w:r w:rsidR="00900337">
        <w:t xml:space="preserve"> - </w:t>
      </w:r>
      <w:r>
        <w:t>Albemarle Parish:  Charles Knight, Elisabeth Knight, Anne Wren sps to Patty dau of Thomas and Sarah Barham. (Richards 1958, p. 84)</w:t>
      </w:r>
    </w:p>
    <w:p w:rsidR="001470B7" w:rsidRDefault="00803E47" w:rsidP="001470B7">
      <w:pPr>
        <w:pStyle w:val="NormalWeb"/>
        <w:spacing w:before="240" w:beforeAutospacing="0" w:after="240" w:afterAutospacing="0"/>
        <w:ind w:left="0" w:right="0"/>
      </w:pPr>
      <w:r>
        <w:rPr>
          <w:b/>
        </w:rPr>
        <w:t xml:space="preserve">1763 - Aug </w:t>
      </w:r>
      <w:r w:rsidR="001470B7">
        <w:rPr>
          <w:b/>
        </w:rPr>
        <w:t xml:space="preserve">27 </w:t>
      </w:r>
      <w:r>
        <w:rPr>
          <w:b/>
        </w:rPr>
        <w:t>-</w:t>
      </w:r>
      <w:r w:rsidR="001470B7">
        <w:rPr>
          <w:b/>
        </w:rPr>
        <w:t xml:space="preserve"> </w:t>
      </w:r>
      <w:r w:rsidR="001470B7">
        <w:t xml:space="preserve">– </w:t>
      </w:r>
      <w:r w:rsidR="001470B7" w:rsidRPr="00C7402D">
        <w:rPr>
          <w:b/>
          <w:u w:val="single"/>
        </w:rPr>
        <w:t>VA</w:t>
      </w:r>
      <w:r w:rsidR="006707CE">
        <w:rPr>
          <w:b/>
          <w:u w:val="single"/>
        </w:rPr>
        <w:t xml:space="preserve"> </w:t>
      </w:r>
      <w:r w:rsidR="006707CE" w:rsidRPr="00C7402D">
        <w:rPr>
          <w:b/>
          <w:u w:val="single"/>
        </w:rPr>
        <w:t>Brunswick</w:t>
      </w:r>
      <w:r w:rsidR="001470B7" w:rsidRPr="006707CE">
        <w:rPr>
          <w:b/>
        </w:rPr>
        <w:t xml:space="preserve"> </w:t>
      </w:r>
      <w:r w:rsidR="007A089D">
        <w:rPr>
          <w:b/>
        </w:rPr>
        <w:t>– Birth/Bap –</w:t>
      </w:r>
      <w:r w:rsidR="006707CE" w:rsidRPr="006707CE">
        <w:rPr>
          <w:b/>
        </w:rPr>
        <w:t xml:space="preserve"> Moses Knight</w:t>
      </w:r>
      <w:r w:rsidR="006707CE">
        <w:t xml:space="preserve"> - </w:t>
      </w:r>
      <w:r>
        <w:t>A</w:t>
      </w:r>
      <w:r w:rsidR="001470B7">
        <w:t>ccording to his Rev. War pension file. (Moss 1983, p. 542)</w:t>
      </w:r>
    </w:p>
    <w:p w:rsidR="00184D92" w:rsidRDefault="00184D92" w:rsidP="001470B7">
      <w:pPr>
        <w:pStyle w:val="NormalWeb"/>
        <w:spacing w:before="240" w:beforeAutospacing="0" w:after="240" w:afterAutospacing="0"/>
        <w:ind w:left="0" w:right="0"/>
      </w:pPr>
      <w:r w:rsidRPr="00184D92">
        <w:rPr>
          <w:b/>
        </w:rPr>
        <w:t>176</w:t>
      </w:r>
      <w:r w:rsidR="00FE5072">
        <w:rPr>
          <w:b/>
        </w:rPr>
        <w:t>3</w:t>
      </w:r>
      <w:r w:rsidRPr="00184D92">
        <w:rPr>
          <w:b/>
        </w:rPr>
        <w:t xml:space="preserve"> – Aug – </w:t>
      </w:r>
      <w:r w:rsidRPr="00184D92">
        <w:rPr>
          <w:b/>
          <w:u w:val="single"/>
        </w:rPr>
        <w:t>VA Sussex</w:t>
      </w:r>
      <w:r w:rsidRPr="00184D92">
        <w:rPr>
          <w:b/>
        </w:rPr>
        <w:t xml:space="preserve"> – Admin – Jordan Knight</w:t>
      </w:r>
      <w:r w:rsidRPr="00184D92">
        <w:t xml:space="preserve"> </w:t>
      </w:r>
      <w:r w:rsidR="00FE5072">
        <w:t xml:space="preserve">appointed </w:t>
      </w:r>
      <w:r w:rsidRPr="00184D92">
        <w:t xml:space="preserve">guardian of </w:t>
      </w:r>
      <w:r w:rsidRPr="00184D92">
        <w:rPr>
          <w:b/>
        </w:rPr>
        <w:t>Richard Knight</w:t>
      </w:r>
      <w:r>
        <w:t xml:space="preserve"> who is the orphan of </w:t>
      </w:r>
      <w:r w:rsidRPr="00184D92">
        <w:rPr>
          <w:b/>
        </w:rPr>
        <w:t>John Knight</w:t>
      </w:r>
      <w:r>
        <w:t>. (Southside Virginian, Vo. 6, 1988, p. 128,  extracted by L. H. Hart, VA Beach public library.)</w:t>
      </w:r>
    </w:p>
    <w:p w:rsidR="00FE5072" w:rsidRDefault="00FE5072" w:rsidP="001470B7">
      <w:pPr>
        <w:pStyle w:val="NormalWeb"/>
        <w:spacing w:before="240" w:beforeAutospacing="0" w:after="240" w:afterAutospacing="0"/>
        <w:ind w:left="0" w:right="0"/>
      </w:pPr>
      <w:r w:rsidRPr="00FE5072">
        <w:rPr>
          <w:b/>
        </w:rPr>
        <w:t>176</w:t>
      </w:r>
      <w:r w:rsidR="003E41C9">
        <w:rPr>
          <w:b/>
        </w:rPr>
        <w:t>3</w:t>
      </w:r>
      <w:r w:rsidRPr="00FE5072">
        <w:rPr>
          <w:b/>
        </w:rPr>
        <w:t xml:space="preserve"> – Aug – </w:t>
      </w:r>
      <w:r w:rsidRPr="00FE5072">
        <w:rPr>
          <w:b/>
          <w:u w:val="single"/>
        </w:rPr>
        <w:t>VA Sussex</w:t>
      </w:r>
      <w:r w:rsidRPr="00FE5072">
        <w:rPr>
          <w:b/>
        </w:rPr>
        <w:t xml:space="preserve"> – Admin – John Knight</w:t>
      </w:r>
      <w:r>
        <w:t xml:space="preserve"> is appointed guardian of S</w:t>
      </w:r>
      <w:r w:rsidR="003E41C9">
        <w:t>ilvanus</w:t>
      </w:r>
      <w:r>
        <w:t xml:space="preserve"> Bell, </w:t>
      </w:r>
      <w:r w:rsidR="003E41C9">
        <w:t>son</w:t>
      </w:r>
      <w:r>
        <w:t xml:space="preserve"> of John Bell. (Southside Virginian, Vo. 6, 1988, p. 128,  extracted by L. H. Hart, VA Beach public library.)</w:t>
      </w:r>
    </w:p>
    <w:p w:rsidR="001470B7" w:rsidRDefault="001470B7" w:rsidP="001470B7">
      <w:pPr>
        <w:pStyle w:val="NormalWeb"/>
        <w:spacing w:before="240" w:beforeAutospacing="0" w:after="240" w:afterAutospacing="0"/>
        <w:ind w:left="0" w:right="0"/>
      </w:pPr>
      <w:r w:rsidRPr="00F96244">
        <w:rPr>
          <w:b/>
        </w:rPr>
        <w:t xml:space="preserve">1763 </w:t>
      </w:r>
      <w:r w:rsidR="006707CE">
        <w:rPr>
          <w:b/>
        </w:rPr>
        <w:t xml:space="preserve">- </w:t>
      </w:r>
      <w:r w:rsidRPr="00F96244">
        <w:rPr>
          <w:b/>
        </w:rPr>
        <w:t>Sep 11</w:t>
      </w:r>
      <w:r>
        <w:t xml:space="preserve"> </w:t>
      </w:r>
      <w:r w:rsidR="006707CE">
        <w:t>–</w:t>
      </w:r>
      <w:r>
        <w:t xml:space="preserve"> </w:t>
      </w:r>
      <w:r>
        <w:rPr>
          <w:b/>
          <w:u w:val="single"/>
        </w:rPr>
        <w:t>VA</w:t>
      </w:r>
      <w:r w:rsidR="006707CE">
        <w:rPr>
          <w:b/>
          <w:u w:val="single"/>
        </w:rPr>
        <w:t xml:space="preserve"> </w:t>
      </w:r>
      <w:r w:rsidR="006707CE" w:rsidRPr="005F192E">
        <w:rPr>
          <w:b/>
          <w:u w:val="single"/>
        </w:rPr>
        <w:t>Sussex</w:t>
      </w:r>
      <w:r w:rsidRPr="006707CE">
        <w:rPr>
          <w:b/>
        </w:rPr>
        <w:t xml:space="preserve"> – </w:t>
      </w:r>
      <w:r w:rsidR="006707CE" w:rsidRPr="006707CE">
        <w:rPr>
          <w:b/>
        </w:rPr>
        <w:t>Admin – Jordan Knight</w:t>
      </w:r>
      <w:r w:rsidR="006707CE">
        <w:t xml:space="preserve"> - </w:t>
      </w:r>
      <w:r>
        <w:t>Albemarle Parish:  Jordan Knight, Priscilla Jones, Lucretia Hood, sps to Faithy dau of John and Elisabeth Hood. (Richards 1958, p. 67)</w:t>
      </w:r>
    </w:p>
    <w:p w:rsidR="001470B7" w:rsidRDefault="001470B7" w:rsidP="001470B7">
      <w:pPr>
        <w:pStyle w:val="NormalWeb"/>
        <w:spacing w:before="240" w:beforeAutospacing="0" w:after="240" w:afterAutospacing="0"/>
        <w:ind w:left="0" w:right="0"/>
      </w:pPr>
      <w:r w:rsidRPr="00754FE0">
        <w:rPr>
          <w:b/>
        </w:rPr>
        <w:t xml:space="preserve">1763 </w:t>
      </w:r>
      <w:r w:rsidR="00803E47">
        <w:rPr>
          <w:b/>
        </w:rPr>
        <w:t xml:space="preserve">- </w:t>
      </w:r>
      <w:r w:rsidRPr="00754FE0">
        <w:rPr>
          <w:b/>
        </w:rPr>
        <w:t xml:space="preserve">Nov 10 </w:t>
      </w:r>
      <w:r>
        <w:t xml:space="preserve">– </w:t>
      </w:r>
      <w:r w:rsidRPr="00754FE0">
        <w:rPr>
          <w:b/>
          <w:u w:val="single"/>
        </w:rPr>
        <w:t>VA</w:t>
      </w:r>
      <w:r w:rsidR="00803E47">
        <w:rPr>
          <w:b/>
          <w:u w:val="single"/>
        </w:rPr>
        <w:t xml:space="preserve"> </w:t>
      </w:r>
      <w:r w:rsidR="00803E47" w:rsidRPr="00754FE0">
        <w:rPr>
          <w:b/>
          <w:u w:val="single"/>
        </w:rPr>
        <w:t>Lunenburg</w:t>
      </w:r>
      <w:r>
        <w:t xml:space="preserve"> </w:t>
      </w:r>
      <w:r w:rsidRPr="00803E47">
        <w:rPr>
          <w:b/>
        </w:rPr>
        <w:t xml:space="preserve">– </w:t>
      </w:r>
      <w:r w:rsidR="00803E47" w:rsidRPr="00803E47">
        <w:rPr>
          <w:b/>
        </w:rPr>
        <w:t xml:space="preserve">Mar - </w:t>
      </w:r>
      <w:r w:rsidRPr="00803E47">
        <w:rPr>
          <w:b/>
        </w:rPr>
        <w:t xml:space="preserve">Theodrick Carter </w:t>
      </w:r>
      <w:r w:rsidR="00803E47" w:rsidRPr="00803E47">
        <w:rPr>
          <w:b/>
        </w:rPr>
        <w:t>&amp; Sally Ealbank</w:t>
      </w:r>
      <w:r w:rsidR="00803E47">
        <w:t xml:space="preserve"> -</w:t>
      </w:r>
      <w:r>
        <w:t xml:space="preserve"> bond, Sur: Jacob Royster. (Matheny &amp; Yates 1967, p. 20) </w:t>
      </w:r>
    </w:p>
    <w:p w:rsidR="001470B7" w:rsidRDefault="001470B7" w:rsidP="001470B7">
      <w:pPr>
        <w:pStyle w:val="NormalWeb"/>
        <w:spacing w:before="240" w:beforeAutospacing="0" w:after="240" w:afterAutospacing="0"/>
        <w:ind w:left="0" w:right="0"/>
      </w:pPr>
      <w:r>
        <w:rPr>
          <w:b/>
        </w:rPr>
        <w:t xml:space="preserve">1763 </w:t>
      </w:r>
      <w:r w:rsidR="00803E47">
        <w:rPr>
          <w:b/>
        </w:rPr>
        <w:t xml:space="preserve">- </w:t>
      </w:r>
      <w:r>
        <w:rPr>
          <w:b/>
        </w:rPr>
        <w:t xml:space="preserve">Dec 1 </w:t>
      </w:r>
      <w:r>
        <w:t xml:space="preserve">– </w:t>
      </w:r>
      <w:r w:rsidRPr="0032082A">
        <w:rPr>
          <w:b/>
          <w:u w:val="single"/>
        </w:rPr>
        <w:t>VA</w:t>
      </w:r>
      <w:r w:rsidR="00803E47">
        <w:rPr>
          <w:b/>
          <w:u w:val="single"/>
        </w:rPr>
        <w:t xml:space="preserve"> Hanover</w:t>
      </w:r>
      <w:r>
        <w:t xml:space="preserve"> </w:t>
      </w:r>
      <w:r w:rsidR="00803E47" w:rsidRPr="00803E47">
        <w:rPr>
          <w:b/>
        </w:rPr>
        <w:t>–</w:t>
      </w:r>
      <w:r w:rsidRPr="00803E47">
        <w:rPr>
          <w:b/>
        </w:rPr>
        <w:t xml:space="preserve"> </w:t>
      </w:r>
      <w:r w:rsidR="00803E47" w:rsidRPr="00803E47">
        <w:rPr>
          <w:b/>
        </w:rPr>
        <w:t>Info -</w:t>
      </w:r>
      <w:r w:rsidR="00803E47">
        <w:t xml:space="preserve"> </w:t>
      </w:r>
      <w:r>
        <w:t>Patrick Henry argues the defense in a Parsons' Cause case at Hanover Court House, challenging the British claim to authority over Virginia's laws. The jury accepts Henry's arguments and awards the plaintiff only one penny in damages.</w:t>
      </w:r>
      <w:r w:rsidR="000703DE">
        <w:t xml:space="preserve"> (VA History online)</w:t>
      </w:r>
    </w:p>
    <w:p w:rsidR="000B5676" w:rsidRDefault="006368FF" w:rsidP="001470B7">
      <w:pPr>
        <w:pStyle w:val="NormalWeb"/>
        <w:spacing w:before="240" w:beforeAutospacing="0" w:after="240" w:afterAutospacing="0"/>
        <w:ind w:left="0" w:right="0"/>
      </w:pPr>
      <w:r w:rsidRPr="006368FF">
        <w:rPr>
          <w:b/>
        </w:rPr>
        <w:t xml:space="preserve">1764 – Jan 26 – </w:t>
      </w:r>
      <w:r w:rsidRPr="006368FF">
        <w:rPr>
          <w:b/>
          <w:u w:val="single"/>
        </w:rPr>
        <w:t>VA Amherst</w:t>
      </w:r>
      <w:r w:rsidRPr="006368FF">
        <w:rPr>
          <w:b/>
        </w:rPr>
        <w:t xml:space="preserve"> </w:t>
      </w:r>
      <w:r>
        <w:rPr>
          <w:b/>
        </w:rPr>
        <w:t>–</w:t>
      </w:r>
      <w:r w:rsidRPr="006368FF">
        <w:rPr>
          <w:b/>
        </w:rPr>
        <w:t xml:space="preserve"> </w:t>
      </w:r>
      <w:r>
        <w:rPr>
          <w:b/>
        </w:rPr>
        <w:t xml:space="preserve">Admin - </w:t>
      </w:r>
      <w:r w:rsidRPr="006368FF">
        <w:rPr>
          <w:b/>
        </w:rPr>
        <w:t xml:space="preserve">Patrick </w:t>
      </w:r>
      <w:r>
        <w:rPr>
          <w:b/>
        </w:rPr>
        <w:t>Nowland (</w:t>
      </w:r>
      <w:r w:rsidRPr="006368FF">
        <w:rPr>
          <w:b/>
        </w:rPr>
        <w:t>Nowlin</w:t>
      </w:r>
      <w:r>
        <w:rPr>
          <w:b/>
        </w:rPr>
        <w:t>)</w:t>
      </w:r>
      <w:r w:rsidRPr="006368FF">
        <w:rPr>
          <w:b/>
        </w:rPr>
        <w:t>,</w:t>
      </w:r>
      <w:r w:rsidRPr="006368FF">
        <w:t xml:space="preserve"> AC, to William Checke, AC ... 25 pds 18 sh. for 156 acres ... branch of Routledge’s creek ... "Runeth" into Mr. Braxton's line ... 156 acres i n a l l , but one tract of 48 acres mentioned. Witnesses: </w:t>
      </w:r>
      <w:r w:rsidRPr="006368FF">
        <w:rPr>
          <w:b/>
        </w:rPr>
        <w:t>John Knight; Anne Knight</w:t>
      </w:r>
      <w:r w:rsidRPr="006368FF">
        <w:t xml:space="preserve"> (X); Joseph Magarm. Nowlin's X.</w:t>
      </w:r>
      <w:r>
        <w:t xml:space="preserve"> </w:t>
      </w:r>
      <w:r>
        <w:lastRenderedPageBreak/>
        <w:t>(</w:t>
      </w:r>
      <w:r w:rsidRPr="006368FF">
        <w:t>Amherst County Deed Book A, 1761-1765, p 239; Abstracted by Bailey Fulton Davis, 1960</w:t>
      </w:r>
      <w:r>
        <w:t xml:space="preserve">)  </w:t>
      </w:r>
      <w:r w:rsidRPr="00963F6A">
        <w:rPr>
          <w:b/>
        </w:rPr>
        <w:t>Note</w:t>
      </w:r>
      <w:r>
        <w:t xml:space="preserve">: The Nowland family’s </w:t>
      </w:r>
      <w:r w:rsidRPr="006368FF">
        <w:t xml:space="preserve">land bordered the Gregory land </w:t>
      </w:r>
      <w:r>
        <w:t xml:space="preserve">of Henrico/Goochland </w:t>
      </w:r>
      <w:r w:rsidRPr="006368FF">
        <w:t>sold by William and John Knigh</w:t>
      </w:r>
      <w:r>
        <w:t>t.</w:t>
      </w:r>
      <w:r w:rsidR="000B5676">
        <w:t xml:space="preserve"> Nowlands were also associated with the Woodsons.   </w:t>
      </w:r>
      <w:r w:rsidR="000B5676" w:rsidRPr="000B5676">
        <w:t>In 1767, James Nowland sold a piece of land on Rutledge Creek to Stephen Ham. This James is the son of James Nowling who died in 1749, leaving his will in Goochland County.</w:t>
      </w:r>
      <w:r w:rsidR="000B5676">
        <w:t xml:space="preserve"> (</w:t>
      </w:r>
      <w:r w:rsidR="000B5676" w:rsidRPr="000B5676">
        <w:t>Goochland County Deed Book 6, pp. 34-35</w:t>
      </w:r>
      <w:r w:rsidR="000B5676">
        <w:t xml:space="preserve">) </w:t>
      </w:r>
      <w:r w:rsidR="000B5676" w:rsidRPr="000B5676">
        <w:t>Stephen Ham’s daughter Elizabeth married Orson/Austin Knight, one of John Knight’s sons. Orson was born about 1765, and Elizabeth was born about 1767</w:t>
      </w:r>
      <w:r w:rsidR="000B5676">
        <w:t xml:space="preserve"> (</w:t>
      </w:r>
      <w:r w:rsidR="000B5676" w:rsidRPr="000B5676">
        <w:t>Amherst County Virginia Courthouse Miniatures, An Abstract of all Items in Amherst County Deed Book B, Bailey Fulton Davis, 1961</w:t>
      </w:r>
      <w:r w:rsidR="000B5676">
        <w:t>)  It is notable that of t</w:t>
      </w:r>
      <w:r w:rsidR="000B5676" w:rsidRPr="000B5676">
        <w:t>he families bordering the Samuel Gregory land, or witnessing the deeds, five (Woodson, Howard, Cocke, Ballow, and Nowland) appear in Amherst County by 1767, and two (Cocke and Moorman) appear with John Knight in Brunswick.</w:t>
      </w:r>
    </w:p>
    <w:p w:rsidR="001470B7" w:rsidRDefault="001470B7" w:rsidP="001470B7">
      <w:pPr>
        <w:pStyle w:val="NormalWeb"/>
        <w:spacing w:before="240" w:beforeAutospacing="0" w:after="240" w:afterAutospacing="0"/>
        <w:ind w:left="0" w:right="0"/>
      </w:pPr>
      <w:r>
        <w:rPr>
          <w:b/>
        </w:rPr>
        <w:t xml:space="preserve">1764 </w:t>
      </w:r>
      <w:r w:rsidR="00803E47">
        <w:rPr>
          <w:b/>
        </w:rPr>
        <w:t xml:space="preserve">- </w:t>
      </w:r>
      <w:r>
        <w:rPr>
          <w:b/>
        </w:rPr>
        <w:t xml:space="preserve">Mar 3 </w:t>
      </w:r>
      <w:r>
        <w:t xml:space="preserve">– </w:t>
      </w:r>
      <w:r w:rsidRPr="003B0BB0">
        <w:rPr>
          <w:b/>
          <w:u w:val="single"/>
        </w:rPr>
        <w:t>VA</w:t>
      </w:r>
      <w:r w:rsidR="00803E47">
        <w:rPr>
          <w:b/>
          <w:u w:val="single"/>
        </w:rPr>
        <w:t xml:space="preserve"> </w:t>
      </w:r>
      <w:r w:rsidR="00803E47" w:rsidRPr="003B0BB0">
        <w:rPr>
          <w:b/>
          <w:u w:val="single"/>
        </w:rPr>
        <w:t>Spotsylvania</w:t>
      </w:r>
      <w:r>
        <w:t xml:space="preserve"> </w:t>
      </w:r>
      <w:r w:rsidRPr="000703DE">
        <w:rPr>
          <w:b/>
        </w:rPr>
        <w:t xml:space="preserve">– </w:t>
      </w:r>
      <w:r w:rsidR="00803E47" w:rsidRPr="000703DE">
        <w:rPr>
          <w:b/>
        </w:rPr>
        <w:t>Admin – Richard Coleman</w:t>
      </w:r>
      <w:r w:rsidR="00803E47">
        <w:t xml:space="preserve"> - </w:t>
      </w:r>
      <w:r>
        <w:t>Deed to Richard Coleman of Spts. Co. witnessed by Seth Cason. (Crozier 1905, p. 233)</w:t>
      </w:r>
    </w:p>
    <w:p w:rsidR="001470B7" w:rsidRDefault="001470B7" w:rsidP="001470B7">
      <w:pPr>
        <w:pStyle w:val="NormalWeb"/>
        <w:spacing w:before="240" w:beforeAutospacing="0" w:after="240" w:afterAutospacing="0"/>
        <w:ind w:left="0" w:right="0"/>
      </w:pPr>
      <w:r>
        <w:rPr>
          <w:b/>
        </w:rPr>
        <w:t xml:space="preserve">1764 </w:t>
      </w:r>
      <w:r w:rsidR="00803E47">
        <w:rPr>
          <w:b/>
        </w:rPr>
        <w:t xml:space="preserve">- </w:t>
      </w:r>
      <w:r w:rsidRPr="0007347F">
        <w:rPr>
          <w:b/>
        </w:rPr>
        <w:t xml:space="preserve">Mar 31 – </w:t>
      </w:r>
      <w:r w:rsidRPr="0007347F">
        <w:rPr>
          <w:b/>
          <w:u w:val="single"/>
        </w:rPr>
        <w:t>VA</w:t>
      </w:r>
      <w:r w:rsidR="00803E47">
        <w:rPr>
          <w:b/>
          <w:u w:val="single"/>
        </w:rPr>
        <w:t xml:space="preserve"> </w:t>
      </w:r>
      <w:r w:rsidR="00803E47" w:rsidRPr="0007347F">
        <w:rPr>
          <w:b/>
          <w:u w:val="single"/>
        </w:rPr>
        <w:t>Lunenburg</w:t>
      </w:r>
      <w:r>
        <w:t xml:space="preserve"> </w:t>
      </w:r>
      <w:r w:rsidRPr="00BC5D9B">
        <w:rPr>
          <w:b/>
        </w:rPr>
        <w:t xml:space="preserve">– </w:t>
      </w:r>
      <w:r w:rsidR="00803E47" w:rsidRPr="00BC5D9B">
        <w:rPr>
          <w:b/>
        </w:rPr>
        <w:t>Admin -</w:t>
      </w:r>
      <w:r w:rsidR="00803E47">
        <w:t xml:space="preserve"> </w:t>
      </w:r>
      <w:r>
        <w:t>Cumberland Parish Vestry Returns of Processioning</w:t>
      </w:r>
      <w:r w:rsidR="00803E47">
        <w:t xml:space="preserve"> - </w:t>
      </w:r>
      <w:r>
        <w:t xml:space="preserve"> No. 4, Processioned by Daniel Wynn, Elisha Estis &amp; Joel Farguson: … Daniel Wynn’s land, (lines between) Benjamin Bridgfords &amp; </w:t>
      </w:r>
      <w:r w:rsidRPr="0007347F">
        <w:rPr>
          <w:b/>
        </w:rPr>
        <w:t>John Knight</w:t>
      </w:r>
      <w:r>
        <w:t xml:space="preserve">’s, the last &amp; Samuel Snead being present. … No. 5 Processioned by Lodowick Farmer &amp; Sylvanus Stokes… (lines between) Richard Claiborne &amp; Michael Johnson … Richard Claiborne &amp; Lodowick Farmer… Gideon Moon &amp; George Grimes… Richard Stokes &amp; Evans Stokes’s &amp; John Parker… Mr. Stephensons &amp; John Johnsons… No. 6. Processioned by Joseph Minor, Jacobus Christopher &amp; </w:t>
      </w:r>
      <w:r w:rsidRPr="00803E47">
        <w:rPr>
          <w:b/>
        </w:rPr>
        <w:t>John Knight</w:t>
      </w:r>
      <w:r>
        <w:t xml:space="preserve"> … lands belonging to: Richard Stokes JR &amp; Richard Stokes SR… Col. John Nash, </w:t>
      </w:r>
      <w:r w:rsidRPr="0007347F">
        <w:rPr>
          <w:b/>
        </w:rPr>
        <w:t>John Knight</w:t>
      </w:r>
      <w:r>
        <w:t xml:space="preserve">… William Monroe, </w:t>
      </w:r>
      <w:r w:rsidRPr="00803E47">
        <w:rPr>
          <w:b/>
        </w:rPr>
        <w:t>Anthony Puckett</w:t>
      </w:r>
      <w:r>
        <w:t>, Francis Amos;  (Bell 1930, pp. 513, 514)</w:t>
      </w:r>
    </w:p>
    <w:p w:rsidR="001470B7" w:rsidRDefault="001470B7" w:rsidP="001470B7">
      <w:pPr>
        <w:pStyle w:val="NormalWeb"/>
        <w:spacing w:before="240" w:beforeAutospacing="0" w:after="240" w:afterAutospacing="0"/>
        <w:ind w:left="0" w:right="0"/>
      </w:pPr>
      <w:r w:rsidRPr="00F96244">
        <w:rPr>
          <w:b/>
        </w:rPr>
        <w:t xml:space="preserve">1764 </w:t>
      </w:r>
      <w:r w:rsidR="006707CE">
        <w:rPr>
          <w:b/>
        </w:rPr>
        <w:t xml:space="preserve">- </w:t>
      </w:r>
      <w:r w:rsidRPr="00F96244">
        <w:rPr>
          <w:b/>
        </w:rPr>
        <w:t>Apr 22</w:t>
      </w:r>
      <w:r>
        <w:t xml:space="preserve"> </w:t>
      </w:r>
      <w:r w:rsidR="006707CE">
        <w:t>–</w:t>
      </w:r>
      <w:r>
        <w:t xml:space="preserve"> </w:t>
      </w:r>
      <w:r>
        <w:rPr>
          <w:b/>
          <w:u w:val="single"/>
        </w:rPr>
        <w:t>VA</w:t>
      </w:r>
      <w:r w:rsidR="006707CE">
        <w:rPr>
          <w:b/>
          <w:u w:val="single"/>
        </w:rPr>
        <w:t xml:space="preserve"> </w:t>
      </w:r>
      <w:r w:rsidR="006707CE" w:rsidRPr="005F192E">
        <w:rPr>
          <w:b/>
          <w:u w:val="single"/>
        </w:rPr>
        <w:t>Sussex</w:t>
      </w:r>
      <w:r w:rsidRPr="006707CE">
        <w:rPr>
          <w:b/>
        </w:rPr>
        <w:t xml:space="preserve"> – </w:t>
      </w:r>
      <w:r w:rsidR="006707CE" w:rsidRPr="006707CE">
        <w:rPr>
          <w:b/>
        </w:rPr>
        <w:t>Admin – Moses Knight &amp; Judith Knight</w:t>
      </w:r>
      <w:r w:rsidR="006707CE">
        <w:t xml:space="preserve"> - </w:t>
      </w:r>
      <w:r w:rsidR="00803E47">
        <w:t>With</w:t>
      </w:r>
      <w:r>
        <w:t xml:space="preserve"> William Rives</w:t>
      </w:r>
      <w:r w:rsidR="00803E47">
        <w:t xml:space="preserve">, </w:t>
      </w:r>
      <w:r>
        <w:t xml:space="preserve"> sps to William son of Richard and Sarah Marks</w:t>
      </w:r>
      <w:r w:rsidR="00803E47">
        <w:t>, Albemarle Parish</w:t>
      </w:r>
      <w:r>
        <w:t>. (Richards 1958, p. 182)</w:t>
      </w:r>
    </w:p>
    <w:p w:rsidR="001470B7" w:rsidRDefault="001470B7" w:rsidP="001470B7">
      <w:pPr>
        <w:pStyle w:val="NormalWeb"/>
        <w:spacing w:before="240" w:beforeAutospacing="0" w:after="240" w:afterAutospacing="0"/>
        <w:ind w:left="0" w:right="0"/>
      </w:pPr>
      <w:r>
        <w:rPr>
          <w:b/>
        </w:rPr>
        <w:t xml:space="preserve">1764 </w:t>
      </w:r>
      <w:r w:rsidR="006707CE">
        <w:rPr>
          <w:b/>
        </w:rPr>
        <w:t xml:space="preserve">- </w:t>
      </w:r>
      <w:r>
        <w:rPr>
          <w:b/>
        </w:rPr>
        <w:t xml:space="preserve">Apr </w:t>
      </w:r>
      <w:r w:rsidRPr="00544852">
        <w:rPr>
          <w:b/>
        </w:rPr>
        <w:t xml:space="preserve">24 </w:t>
      </w:r>
      <w:r>
        <w:rPr>
          <w:b/>
        </w:rPr>
        <w:t xml:space="preserve">– </w:t>
      </w:r>
      <w:r>
        <w:rPr>
          <w:b/>
          <w:u w:val="single"/>
        </w:rPr>
        <w:t>VA</w:t>
      </w:r>
      <w:r w:rsidR="006707CE">
        <w:rPr>
          <w:b/>
          <w:u w:val="single"/>
        </w:rPr>
        <w:t xml:space="preserve"> Sussex</w:t>
      </w:r>
      <w:r w:rsidRPr="006707CE">
        <w:rPr>
          <w:b/>
        </w:rPr>
        <w:t xml:space="preserve"> </w:t>
      </w:r>
      <w:r w:rsidR="006707CE" w:rsidRPr="006707CE">
        <w:rPr>
          <w:b/>
        </w:rPr>
        <w:t>–</w:t>
      </w:r>
      <w:r w:rsidRPr="006707CE">
        <w:rPr>
          <w:b/>
        </w:rPr>
        <w:t xml:space="preserve"> </w:t>
      </w:r>
      <w:r w:rsidR="00803E47">
        <w:rPr>
          <w:b/>
        </w:rPr>
        <w:t xml:space="preserve">Admin - </w:t>
      </w:r>
      <w:r w:rsidR="006707CE" w:rsidRPr="006707CE">
        <w:rPr>
          <w:b/>
        </w:rPr>
        <w:t>Jordan Knight, Susannah Knight</w:t>
      </w:r>
      <w:r w:rsidR="006707CE">
        <w:t xml:space="preserve"> - </w:t>
      </w:r>
      <w:r>
        <w:t xml:space="preserve">Albemarle Parish Report on Processioning. Names mentioned: (LOT of new names, old names seem to be disappearing) James Cain Jr, Isham Cain, Francis Eppes, </w:t>
      </w:r>
      <w:r w:rsidRPr="00311AE3">
        <w:rPr>
          <w:b/>
        </w:rPr>
        <w:t>Jordan Knight</w:t>
      </w:r>
      <w:r>
        <w:t xml:space="preserve">, </w:t>
      </w:r>
      <w:r w:rsidRPr="00311AE3">
        <w:rPr>
          <w:b/>
        </w:rPr>
        <w:t>Susannah Knight</w:t>
      </w:r>
      <w:r>
        <w:t>, (</w:t>
      </w:r>
      <w:r w:rsidR="00803E47">
        <w:t xml:space="preserve">APVB </w:t>
      </w:r>
      <w:r>
        <w:t xml:space="preserve">pp. 149-158) </w:t>
      </w:r>
      <w:r w:rsidR="006707CE" w:rsidRPr="000703DE">
        <w:rPr>
          <w:b/>
        </w:rPr>
        <w:t>Note</w:t>
      </w:r>
      <w:r w:rsidR="006707CE">
        <w:t xml:space="preserve">: </w:t>
      </w:r>
      <w:r>
        <w:t xml:space="preserve">This Susannah may be the same one having an illegitimate child with Adkins above. </w:t>
      </w:r>
      <w:r w:rsidR="000703DE">
        <w:t>Is she a widow or a Knight by birth?</w:t>
      </w:r>
      <w:r w:rsidR="003E41C9">
        <w:t xml:space="preserve">  Or, is it a mis-transcribed “Silvanus” Knight? </w:t>
      </w:r>
    </w:p>
    <w:p w:rsidR="001470B7" w:rsidRDefault="001470B7" w:rsidP="001470B7">
      <w:pPr>
        <w:pStyle w:val="NormalWeb"/>
        <w:spacing w:before="240" w:beforeAutospacing="0" w:after="240" w:afterAutospacing="0"/>
        <w:ind w:left="0" w:right="0"/>
      </w:pPr>
      <w:r w:rsidRPr="00F96244">
        <w:rPr>
          <w:b/>
        </w:rPr>
        <w:t xml:space="preserve">1764 </w:t>
      </w:r>
      <w:r w:rsidR="006707CE">
        <w:rPr>
          <w:b/>
        </w:rPr>
        <w:t xml:space="preserve">- </w:t>
      </w:r>
      <w:r w:rsidRPr="00F96244">
        <w:rPr>
          <w:b/>
        </w:rPr>
        <w:t>May 20</w:t>
      </w:r>
      <w:r>
        <w:t xml:space="preserve"> </w:t>
      </w:r>
      <w:r w:rsidR="006707CE">
        <w:t>–</w:t>
      </w:r>
      <w:r>
        <w:t xml:space="preserve"> </w:t>
      </w:r>
      <w:r>
        <w:rPr>
          <w:b/>
          <w:u w:val="single"/>
        </w:rPr>
        <w:t>VA</w:t>
      </w:r>
      <w:r w:rsidR="006707CE">
        <w:rPr>
          <w:b/>
          <w:u w:val="single"/>
        </w:rPr>
        <w:t xml:space="preserve"> </w:t>
      </w:r>
      <w:r w:rsidR="006707CE" w:rsidRPr="005F192E">
        <w:rPr>
          <w:b/>
          <w:u w:val="single"/>
        </w:rPr>
        <w:t>Sussex</w:t>
      </w:r>
      <w:r w:rsidRPr="006707CE">
        <w:rPr>
          <w:b/>
        </w:rPr>
        <w:t xml:space="preserve"> – </w:t>
      </w:r>
      <w:r w:rsidR="006707CE" w:rsidRPr="006707CE">
        <w:rPr>
          <w:b/>
        </w:rPr>
        <w:t>Admin – Charles Knight &amp; Sarah Knight</w:t>
      </w:r>
      <w:r w:rsidR="006707CE">
        <w:t xml:space="preserve"> - </w:t>
      </w:r>
      <w:r>
        <w:t>Albemarle Parish:  Charles Knight, Sarah Knight, Amy Harwood, sps to Rebekah dau of Charles and Mary Barham. (Richards 1958, p. 156)</w:t>
      </w:r>
    </w:p>
    <w:p w:rsidR="001470B7" w:rsidRDefault="001470B7" w:rsidP="001470B7">
      <w:pPr>
        <w:pStyle w:val="NormalWeb"/>
        <w:spacing w:before="240" w:beforeAutospacing="0" w:after="240" w:afterAutospacing="0"/>
        <w:ind w:left="0" w:right="0"/>
      </w:pPr>
      <w:r>
        <w:rPr>
          <w:b/>
        </w:rPr>
        <w:t xml:space="preserve">1764 </w:t>
      </w:r>
      <w:r w:rsidR="00803E47">
        <w:rPr>
          <w:b/>
        </w:rPr>
        <w:t xml:space="preserve">- </w:t>
      </w:r>
      <w:r>
        <w:rPr>
          <w:b/>
        </w:rPr>
        <w:t xml:space="preserve">Jun </w:t>
      </w:r>
      <w:r w:rsidRPr="0033333D">
        <w:rPr>
          <w:b/>
        </w:rPr>
        <w:t xml:space="preserve">10 </w:t>
      </w:r>
      <w:r w:rsidR="00803E47">
        <w:rPr>
          <w:b/>
        </w:rPr>
        <w:t>–</w:t>
      </w:r>
      <w:r w:rsidRPr="0033333D">
        <w:rPr>
          <w:b/>
        </w:rPr>
        <w:t xml:space="preserve"> </w:t>
      </w:r>
      <w:r>
        <w:rPr>
          <w:b/>
          <w:u w:val="single"/>
        </w:rPr>
        <w:t>VA</w:t>
      </w:r>
      <w:r w:rsidR="00803E47">
        <w:rPr>
          <w:b/>
          <w:u w:val="single"/>
        </w:rPr>
        <w:t xml:space="preserve"> </w:t>
      </w:r>
      <w:r w:rsidR="00803E47" w:rsidRPr="0033333D">
        <w:rPr>
          <w:b/>
          <w:u w:val="single"/>
        </w:rPr>
        <w:t>Lunenburg</w:t>
      </w:r>
      <w:r w:rsidRPr="0033333D">
        <w:rPr>
          <w:b/>
        </w:rPr>
        <w:t xml:space="preserve"> </w:t>
      </w:r>
      <w:r w:rsidRPr="00803E47">
        <w:rPr>
          <w:b/>
        </w:rPr>
        <w:t xml:space="preserve">– </w:t>
      </w:r>
      <w:r w:rsidR="00803E47" w:rsidRPr="00803E47">
        <w:rPr>
          <w:b/>
        </w:rPr>
        <w:t>Admin</w:t>
      </w:r>
      <w:r w:rsidR="00803E47">
        <w:t xml:space="preserve"> - </w:t>
      </w:r>
      <w:r>
        <w:t xml:space="preserve">Cumberland Parish - </w:t>
      </w:r>
      <w:r w:rsidRPr="000F05BF">
        <w:t>List of Tithes includes:</w:t>
      </w:r>
      <w:r>
        <w:t xml:space="preserve"> Thomas Jones, John Moore, Sylvanus Walker, Joseph Bass, John Farmer, Benjamin Farmer, Joseph Bass, Reece Hughes, James Farmer, George Clark, Samuel Clark, Stephen Coleman, Thomas Andrews, Richard Andrews, Peter Andrews, John Moore, Thomas Moore, Drury Moore, Edward Jordan SR and sons Benjamin and William, Edward Jordan JR, Sylvanus Stokes, William Stokes, Richard Stokes, Richard Stokes JR, Evan Stokes, Charles Stokes, Young Stokes, Henry Stokes, Col. </w:t>
      </w:r>
      <w:r>
        <w:lastRenderedPageBreak/>
        <w:t xml:space="preserve">David Stokes, Henry Stokes, William Walker, Richard Coleman, Cluverius Coleman, Lodowick Farmer, Andrew Johnson, John Johnson SR, John Johnson JR, </w:t>
      </w:r>
      <w:r w:rsidRPr="0033333D">
        <w:rPr>
          <w:b/>
        </w:rPr>
        <w:t>John Knight J</w:t>
      </w:r>
      <w:r>
        <w:rPr>
          <w:b/>
        </w:rPr>
        <w:t>R</w:t>
      </w:r>
      <w:r w:rsidRPr="0033333D">
        <w:rPr>
          <w:b/>
        </w:rPr>
        <w:t>: 3, John Knight S</w:t>
      </w:r>
      <w:r>
        <w:rPr>
          <w:b/>
        </w:rPr>
        <w:t>R</w:t>
      </w:r>
      <w:r w:rsidRPr="0033333D">
        <w:rPr>
          <w:b/>
        </w:rPr>
        <w:t>: 4; Peter Knight</w:t>
      </w:r>
      <w:r w:rsidRPr="000F05BF">
        <w:t>:</w:t>
      </w:r>
      <w:r>
        <w:t xml:space="preserve">2, David Stokes, Thomas Anderson, James Coleman, William Coleman, Archibald Clark, James Clark, Robert Coleman, Phillip Coleman, Abner Coleman, Jesse Clark, John Clark, Francis Clark, Robert Jones Esq, John Anderson, Thomas Moore, Thomas Moore JR, Richard Johnson, George Moore, Major Evans, Charles Evans, Edward Lewis, James Anderson, Ephraim Andrews, William Andrews, John Andrews, Eleazar Andrews, Morris Evans, Robert Evans, Stephen Evans JR, Thomas Evans, Stephen Evans, William Evans, Warner Tucker, Lodowick Farmer, Phillimon Johnson, James Johnson, Isaac Johnson, William Moore, Joel Moore, Mark Moore, John Tucker </w:t>
      </w:r>
      <w:r w:rsidRPr="000F05BF">
        <w:t>(Landon Bell, p.</w:t>
      </w:r>
      <w:r>
        <w:t>243</w:t>
      </w:r>
      <w:r w:rsidRPr="000F05BF">
        <w:t>)</w:t>
      </w:r>
      <w:r w:rsidR="003B12D1">
        <w:t xml:space="preserve"> </w:t>
      </w:r>
      <w:r w:rsidR="00FE5072">
        <w:t xml:space="preserve">  </w:t>
      </w:r>
      <w:r w:rsidRPr="001A6CBE">
        <w:rPr>
          <w:b/>
        </w:rPr>
        <w:t>N</w:t>
      </w:r>
      <w:r w:rsidR="003B12D1">
        <w:rPr>
          <w:b/>
        </w:rPr>
        <w:t>ote</w:t>
      </w:r>
      <w:r w:rsidRPr="001A6CBE">
        <w:rPr>
          <w:b/>
        </w:rPr>
        <w:t>:</w:t>
      </w:r>
      <w:r>
        <w:t xml:space="preserve"> There is a 12 year skip between the last tithe list and this one.  In the meantime, John Knight has purchased property</w:t>
      </w:r>
      <w:r w:rsidR="00803E47">
        <w:t xml:space="preserve"> in Granville, NC, which he later </w:t>
      </w:r>
      <w:r>
        <w:t>sold to his sons Jonathan and William as the records above show</w:t>
      </w:r>
      <w:r w:rsidR="00803E47">
        <w:t xml:space="preserve"> (and probably Charles Knight, though no records on that)</w:t>
      </w:r>
      <w:r>
        <w:t xml:space="preserve">. Also at this point, there are apparently three Knight Households in Lunenburg, John, John JR, and Peter, while the oldest sons,  </w:t>
      </w:r>
      <w:r w:rsidR="00803E47">
        <w:t xml:space="preserve">Charles, </w:t>
      </w:r>
      <w:r>
        <w:t>Jonathan and William, are in North Carolina. All of these children with their own households are most certainly over 21.</w:t>
      </w:r>
      <w:r w:rsidR="003B12D1">
        <w:t xml:space="preserve"> That means that since the appearance of Jonathan in 1751/52, when he apparently turned 16, four other children have come of age. Either that, or John had children from a first marriage that were already living in NC at the time he patented land in Lunenburg. </w:t>
      </w:r>
      <w:r>
        <w:t xml:space="preserve">  </w:t>
      </w:r>
    </w:p>
    <w:p w:rsidR="008F63F5" w:rsidRDefault="008F63F5" w:rsidP="001470B7">
      <w:pPr>
        <w:pStyle w:val="NormalWeb"/>
        <w:spacing w:before="240" w:beforeAutospacing="0" w:after="240" w:afterAutospacing="0"/>
        <w:ind w:left="0" w:right="0"/>
      </w:pPr>
      <w:r w:rsidRPr="008F63F5">
        <w:rPr>
          <w:b/>
        </w:rPr>
        <w:t xml:space="preserve">1764 – Jun 27 – </w:t>
      </w:r>
      <w:r w:rsidRPr="008F63F5">
        <w:rPr>
          <w:b/>
          <w:u w:val="single"/>
        </w:rPr>
        <w:t>VA Sussex</w:t>
      </w:r>
      <w:r w:rsidRPr="008F63F5">
        <w:rPr>
          <w:b/>
        </w:rPr>
        <w:t xml:space="preserve"> </w:t>
      </w:r>
      <w:r w:rsidR="007A089D">
        <w:rPr>
          <w:b/>
        </w:rPr>
        <w:t>– Birth/Bap –</w:t>
      </w:r>
      <w:r w:rsidRPr="008F63F5">
        <w:rPr>
          <w:b/>
        </w:rPr>
        <w:t xml:space="preserve"> William Knight Fort</w:t>
      </w:r>
      <w:r>
        <w:t xml:space="preserve"> – s/o Frederick Fort and Mary Ann Knight</w:t>
      </w:r>
      <w:r w:rsidR="0002611A">
        <w:t>.</w:t>
      </w:r>
      <w:r>
        <w:t xml:space="preserve"> </w:t>
      </w:r>
      <w:r w:rsidR="003953D1">
        <w:t>(APR</w:t>
      </w:r>
      <w:r w:rsidR="003B12D1">
        <w:t>, Richards</w:t>
      </w:r>
      <w:r w:rsidR="003953D1">
        <w:t>)</w:t>
      </w:r>
    </w:p>
    <w:p w:rsidR="008E4549" w:rsidRDefault="008E4549" w:rsidP="001470B7">
      <w:pPr>
        <w:pStyle w:val="NormalWeb"/>
        <w:spacing w:before="240" w:beforeAutospacing="0" w:after="240" w:afterAutospacing="0"/>
        <w:ind w:left="0" w:right="0"/>
      </w:pPr>
      <w:r w:rsidRPr="000B3370">
        <w:rPr>
          <w:b/>
        </w:rPr>
        <w:t xml:space="preserve">1764 – Jul 13 – </w:t>
      </w:r>
      <w:r w:rsidRPr="000B3370">
        <w:rPr>
          <w:b/>
          <w:u w:val="single"/>
        </w:rPr>
        <w:t>SC Craven</w:t>
      </w:r>
      <w:r w:rsidRPr="000B3370">
        <w:rPr>
          <w:b/>
        </w:rPr>
        <w:t xml:space="preserve"> – Will – William M. Knight</w:t>
      </w:r>
      <w:r>
        <w:t xml:space="preserve"> – Written 14 Apr 1764: William M. Knight of Williams Township, Craven County, province of SC, being sick in body, but perfect memory etc… Estate to be sold except slaves left to daughter Jean when she reaches 18 yrs; daughter also to receive bed, furniture, 300 pounds, her mothers saddle, kitchenware, her mother’s flax wheel with all cloth and yarn; to granddaughter Jean M. Knight, daughter of John M. Knight</w:t>
      </w:r>
      <w:r w:rsidR="000B3370">
        <w:t xml:space="preserve">, deceased, one cow and calf, 20 pounds; remainder of estate to be divided into four parts; one part to son </w:t>
      </w:r>
      <w:r w:rsidR="000B3370" w:rsidRPr="006C65E0">
        <w:rPr>
          <w:b/>
        </w:rPr>
        <w:t>Alexander Knight</w:t>
      </w:r>
      <w:r w:rsidR="000B3370">
        <w:t xml:space="preserve">, second to son </w:t>
      </w:r>
      <w:r w:rsidR="000B3370" w:rsidRPr="006C65E0">
        <w:rPr>
          <w:b/>
        </w:rPr>
        <w:t>Thomas Knight</w:t>
      </w:r>
      <w:r w:rsidR="000B3370">
        <w:t xml:space="preserve">, third to son </w:t>
      </w:r>
      <w:r w:rsidR="000B3370" w:rsidRPr="006C65E0">
        <w:rPr>
          <w:b/>
        </w:rPr>
        <w:t>Robert Knight</w:t>
      </w:r>
      <w:r w:rsidR="000B3370">
        <w:t xml:space="preserve">, fourth to </w:t>
      </w:r>
      <w:r w:rsidR="000B3370" w:rsidRPr="006C65E0">
        <w:rPr>
          <w:b/>
        </w:rPr>
        <w:t>grandson John Knight</w:t>
      </w:r>
      <w:r w:rsidR="000B3370">
        <w:t xml:space="preserve">, son of John M. Knight, deceased.  Three sons Alexander, Thomas and Robert, to be executors.  Signed with his mark. Wit: William Law, </w:t>
      </w:r>
      <w:r w:rsidR="000B3370" w:rsidRPr="006C65E0">
        <w:rPr>
          <w:b/>
        </w:rPr>
        <w:t>Robert Wilson, Ann Wilson</w:t>
      </w:r>
      <w:r w:rsidR="000B3370">
        <w:t>. Proved 13 Jul 1764 by Robert M. Knight. (SC Wills and Probate Rec. 1670-1980, Charleston, Wills, Vol 9-10, 1760-1767, image online served by ancestry.com)</w:t>
      </w:r>
    </w:p>
    <w:p w:rsidR="00184D92" w:rsidRDefault="00184D92" w:rsidP="001470B7">
      <w:pPr>
        <w:pStyle w:val="NormalWeb"/>
        <w:spacing w:before="240" w:beforeAutospacing="0" w:after="240" w:afterAutospacing="0"/>
        <w:ind w:left="0" w:right="0"/>
      </w:pPr>
      <w:r w:rsidRPr="00184D92">
        <w:rPr>
          <w:b/>
        </w:rPr>
        <w:t xml:space="preserve">1764 – Aug – </w:t>
      </w:r>
      <w:r w:rsidRPr="00184D92">
        <w:rPr>
          <w:b/>
          <w:u w:val="single"/>
        </w:rPr>
        <w:t>VA Sussex</w:t>
      </w:r>
      <w:r w:rsidRPr="00184D92">
        <w:rPr>
          <w:b/>
        </w:rPr>
        <w:t xml:space="preserve"> – Admin – Jordan Knight</w:t>
      </w:r>
      <w:r w:rsidRPr="00184D92">
        <w:t xml:space="preserve"> guardian of </w:t>
      </w:r>
      <w:r w:rsidRPr="00184D92">
        <w:rPr>
          <w:b/>
        </w:rPr>
        <w:t>Richard Knight</w:t>
      </w:r>
      <w:r>
        <w:t xml:space="preserve"> who is the orphan of </w:t>
      </w:r>
      <w:r w:rsidRPr="00184D92">
        <w:rPr>
          <w:b/>
        </w:rPr>
        <w:t>John Knight</w:t>
      </w:r>
      <w:r w:rsidR="0007786A" w:rsidRPr="0007786A">
        <w:t xml:space="preserve"> is dism</w:t>
      </w:r>
      <w:r w:rsidR="0007786A">
        <w:t xml:space="preserve"> (?)</w:t>
      </w:r>
      <w:r>
        <w:t>. (Southside Virginian, Vo. 6, 1988,  p. 129,  extracted by L. H. Hart, VA Beach public library.)</w:t>
      </w:r>
    </w:p>
    <w:p w:rsidR="0007786A" w:rsidRPr="00184D92" w:rsidRDefault="0007786A" w:rsidP="001470B7">
      <w:pPr>
        <w:pStyle w:val="NormalWeb"/>
        <w:spacing w:before="240" w:beforeAutospacing="0" w:after="240" w:afterAutospacing="0"/>
        <w:ind w:left="0" w:right="0"/>
      </w:pPr>
      <w:r w:rsidRPr="00FE5072">
        <w:rPr>
          <w:b/>
        </w:rPr>
        <w:t>176</w:t>
      </w:r>
      <w:r>
        <w:rPr>
          <w:b/>
        </w:rPr>
        <w:t>4</w:t>
      </w:r>
      <w:r w:rsidRPr="00FE5072">
        <w:rPr>
          <w:b/>
        </w:rPr>
        <w:t xml:space="preserve"> – Aug – </w:t>
      </w:r>
      <w:r w:rsidRPr="00FE5072">
        <w:rPr>
          <w:b/>
          <w:u w:val="single"/>
        </w:rPr>
        <w:t>VA Sussex</w:t>
      </w:r>
      <w:r w:rsidRPr="00FE5072">
        <w:rPr>
          <w:b/>
        </w:rPr>
        <w:t xml:space="preserve"> – Admin – John Knight</w:t>
      </w:r>
      <w:r>
        <w:t xml:space="preserve"> is continued as guardian of S</w:t>
      </w:r>
      <w:r w:rsidR="003E41C9">
        <w:t>ilvanus</w:t>
      </w:r>
      <w:r>
        <w:t xml:space="preserve"> Bell, </w:t>
      </w:r>
      <w:r w:rsidR="003E41C9">
        <w:t>son</w:t>
      </w:r>
      <w:r>
        <w:t xml:space="preserve"> of John Bell.  John Knight is also appointed guardian of James King, son of John King. (Southside Virginian, Vo. 6, 1988, p. 130,  extracted by L. H. Hart, VA Beach public library.)</w:t>
      </w:r>
    </w:p>
    <w:p w:rsidR="005B1F84" w:rsidRDefault="005B1F84" w:rsidP="001470B7">
      <w:pPr>
        <w:pStyle w:val="NormalWeb"/>
        <w:spacing w:before="240" w:beforeAutospacing="0" w:after="240" w:afterAutospacing="0"/>
        <w:ind w:left="0" w:right="0"/>
      </w:pPr>
      <w:r w:rsidRPr="005B1F84">
        <w:rPr>
          <w:b/>
        </w:rPr>
        <w:t xml:space="preserve">1765 – Jan 1 – </w:t>
      </w:r>
      <w:r w:rsidRPr="005B1F84">
        <w:rPr>
          <w:b/>
          <w:u w:val="single"/>
        </w:rPr>
        <w:t>GA St Philip Parish</w:t>
      </w:r>
      <w:r w:rsidRPr="005B1F84">
        <w:rPr>
          <w:b/>
        </w:rPr>
        <w:t xml:space="preserve"> – Admin – Land Grant – Peter Knight</w:t>
      </w:r>
      <w:r>
        <w:t xml:space="preserve"> – 150 acres, surveyed Marc</w:t>
      </w:r>
      <w:bookmarkStart w:id="1" w:name="_GoBack"/>
      <w:bookmarkEnd w:id="1"/>
      <w:r>
        <w:t xml:space="preserve">h 24, 1762, Plat Book C, page 127, Granted Jan 1, 1765, Grant </w:t>
      </w:r>
      <w:r>
        <w:lastRenderedPageBreak/>
        <w:t>Book E, p. 96.  (Helmer 2014, p. 178)</w:t>
      </w:r>
      <w:r w:rsidR="00E31E0D">
        <w:t xml:space="preserve">  </w:t>
      </w:r>
      <w:r w:rsidR="00E31E0D" w:rsidRPr="003953D1">
        <w:rPr>
          <w:b/>
        </w:rPr>
        <w:t>Note</w:t>
      </w:r>
      <w:r w:rsidR="00E31E0D">
        <w:t xml:space="preserve">: This area was later </w:t>
      </w:r>
      <w:r w:rsidR="003B12D1">
        <w:t xml:space="preserve">part of </w:t>
      </w:r>
      <w:r w:rsidR="00CC0EBB">
        <w:t>Effingham County. See note further on that clarifies who this Peter Knight may be.</w:t>
      </w:r>
    </w:p>
    <w:p w:rsidR="001470B7" w:rsidRDefault="001470B7" w:rsidP="001470B7">
      <w:pPr>
        <w:pStyle w:val="NormalWeb"/>
        <w:spacing w:before="240" w:beforeAutospacing="0" w:after="240" w:afterAutospacing="0"/>
        <w:ind w:left="0" w:right="0"/>
      </w:pPr>
      <w:r w:rsidRPr="002132F4">
        <w:rPr>
          <w:b/>
        </w:rPr>
        <w:t xml:space="preserve">1765 </w:t>
      </w:r>
      <w:r w:rsidR="003953D1">
        <w:rPr>
          <w:b/>
        </w:rPr>
        <w:t xml:space="preserve">- </w:t>
      </w:r>
      <w:r w:rsidRPr="002132F4">
        <w:rPr>
          <w:b/>
        </w:rPr>
        <w:t xml:space="preserve">Mar 2 - </w:t>
      </w:r>
      <w:r w:rsidRPr="003953D1">
        <w:rPr>
          <w:b/>
          <w:u w:val="single"/>
        </w:rPr>
        <w:t>VA</w:t>
      </w:r>
      <w:r w:rsidR="003953D1" w:rsidRPr="003953D1">
        <w:rPr>
          <w:b/>
          <w:u w:val="single"/>
        </w:rPr>
        <w:t xml:space="preserve"> </w:t>
      </w:r>
      <w:r w:rsidR="003953D1" w:rsidRPr="002132F4">
        <w:rPr>
          <w:b/>
          <w:u w:val="single"/>
        </w:rPr>
        <w:t>Spotsylvania</w:t>
      </w:r>
      <w:r>
        <w:t xml:space="preserve"> </w:t>
      </w:r>
      <w:r w:rsidR="003953D1" w:rsidRPr="000370D6">
        <w:rPr>
          <w:b/>
        </w:rPr>
        <w:t>–</w:t>
      </w:r>
      <w:r w:rsidRPr="000370D6">
        <w:rPr>
          <w:b/>
        </w:rPr>
        <w:t xml:space="preserve"> </w:t>
      </w:r>
      <w:r w:rsidR="003953D1" w:rsidRPr="000370D6">
        <w:rPr>
          <w:b/>
        </w:rPr>
        <w:t>Admin -</w:t>
      </w:r>
      <w:r w:rsidR="003953D1">
        <w:t xml:space="preserve"> </w:t>
      </w:r>
      <w:r w:rsidRPr="002132F4">
        <w:rPr>
          <w:b/>
        </w:rPr>
        <w:t>Ephraim Knight</w:t>
      </w:r>
      <w:r w:rsidR="003953D1">
        <w:rPr>
          <w:b/>
        </w:rPr>
        <w:t xml:space="preserve"> - </w:t>
      </w:r>
      <w:r>
        <w:t xml:space="preserve"> of St. Geo</w:t>
      </w:r>
      <w:r w:rsidR="000370D6">
        <w:t>rge’s</w:t>
      </w:r>
      <w:r>
        <w:t xml:space="preserve"> Par. Spts. Co., to Hugh Lenox &amp; Co, Mercht. 28 pounds, 18s 11d curr. Mortgage.  165 acres in Par. And Co. afsd., purchased by sd. Knight of Zachary and Elijah Garton, 5 Mar 1765. (Crozier 1905, p. 240)</w:t>
      </w:r>
    </w:p>
    <w:p w:rsidR="001470B7" w:rsidRDefault="001470B7" w:rsidP="001470B7">
      <w:pPr>
        <w:pStyle w:val="NormalWeb"/>
        <w:spacing w:before="240" w:beforeAutospacing="0" w:after="240" w:afterAutospacing="0"/>
        <w:ind w:left="0" w:right="0"/>
      </w:pPr>
      <w:r>
        <w:rPr>
          <w:b/>
        </w:rPr>
        <w:t xml:space="preserve">1765 </w:t>
      </w:r>
      <w:r w:rsidR="003953D1">
        <w:rPr>
          <w:b/>
        </w:rPr>
        <w:t xml:space="preserve">- </w:t>
      </w:r>
      <w:r>
        <w:rPr>
          <w:b/>
        </w:rPr>
        <w:t xml:space="preserve">Mar 22 – </w:t>
      </w:r>
      <w:r w:rsidR="00F002A6" w:rsidRPr="00F002A6">
        <w:rPr>
          <w:b/>
          <w:u w:val="single"/>
        </w:rPr>
        <w:t xml:space="preserve">UK </w:t>
      </w:r>
      <w:r w:rsidRPr="0032082A">
        <w:rPr>
          <w:b/>
          <w:u w:val="single"/>
        </w:rPr>
        <w:t>London</w:t>
      </w:r>
      <w:r>
        <w:rPr>
          <w:b/>
        </w:rPr>
        <w:t xml:space="preserve"> </w:t>
      </w:r>
      <w:r w:rsidR="00F002A6">
        <w:rPr>
          <w:b/>
        </w:rPr>
        <w:t>–</w:t>
      </w:r>
      <w:r>
        <w:rPr>
          <w:b/>
        </w:rPr>
        <w:t xml:space="preserve"> </w:t>
      </w:r>
      <w:r w:rsidR="00F002A6">
        <w:rPr>
          <w:b/>
        </w:rPr>
        <w:t xml:space="preserve">Info - </w:t>
      </w:r>
      <w:r>
        <w:t>Parliament passes the "Duties in American Colonies Act 1765," better known as the Stamp Act, a piece of legislation introduced by George Grenville, the British prime minister. It requires all printed materials in the American colonies to be produced on specially stamped paper manufactured in London, England.</w:t>
      </w:r>
      <w:r w:rsidR="000370D6">
        <w:t xml:space="preserve"> (Wikipedia)</w:t>
      </w:r>
    </w:p>
    <w:p w:rsidR="001470B7" w:rsidRDefault="001470B7" w:rsidP="001470B7">
      <w:pPr>
        <w:pStyle w:val="NormalWeb"/>
        <w:spacing w:before="240" w:beforeAutospacing="0" w:after="240" w:afterAutospacing="0"/>
        <w:ind w:left="0" w:right="0"/>
      </w:pPr>
      <w:r>
        <w:rPr>
          <w:b/>
        </w:rPr>
        <w:t xml:space="preserve">1765 </w:t>
      </w:r>
      <w:r w:rsidR="003953D1">
        <w:rPr>
          <w:b/>
        </w:rPr>
        <w:t xml:space="preserve">- </w:t>
      </w:r>
      <w:r>
        <w:rPr>
          <w:b/>
        </w:rPr>
        <w:t xml:space="preserve">May 29 </w:t>
      </w:r>
      <w:r>
        <w:t xml:space="preserve">– </w:t>
      </w:r>
      <w:r w:rsidRPr="0032082A">
        <w:rPr>
          <w:b/>
          <w:u w:val="single"/>
        </w:rPr>
        <w:t>VA</w:t>
      </w:r>
      <w:r w:rsidR="00F002A6">
        <w:rPr>
          <w:b/>
          <w:u w:val="single"/>
        </w:rPr>
        <w:t xml:space="preserve"> </w:t>
      </w:r>
      <w:r w:rsidR="00F002A6" w:rsidRPr="0032082A">
        <w:rPr>
          <w:b/>
          <w:u w:val="single"/>
        </w:rPr>
        <w:t>Jamestown</w:t>
      </w:r>
      <w:r w:rsidRPr="00F002A6">
        <w:rPr>
          <w:b/>
        </w:rPr>
        <w:t xml:space="preserve"> </w:t>
      </w:r>
      <w:r w:rsidR="00F002A6" w:rsidRPr="00F002A6">
        <w:rPr>
          <w:b/>
        </w:rPr>
        <w:t>–</w:t>
      </w:r>
      <w:r w:rsidRPr="00F002A6">
        <w:rPr>
          <w:b/>
        </w:rPr>
        <w:t xml:space="preserve"> </w:t>
      </w:r>
      <w:r w:rsidR="00F002A6" w:rsidRPr="00F002A6">
        <w:rPr>
          <w:b/>
        </w:rPr>
        <w:t xml:space="preserve">Info - </w:t>
      </w:r>
      <w:r>
        <w:t>Patrick Henry persuades a sparsely attended House of Burgesses to adopt five resolutions condemning the Stamp Act as a violation of the ancient rights of Englishmen in Virginia, known as the "Virginia Resolves on the Stamp Act." Burgesses rescind one resolution and never formally propose or vote on two others.</w:t>
      </w:r>
      <w:r w:rsidR="000370D6">
        <w:t xml:space="preserve"> (Wikipedia)</w:t>
      </w:r>
    </w:p>
    <w:p w:rsidR="001470B7" w:rsidRDefault="001470B7" w:rsidP="001470B7">
      <w:pPr>
        <w:pStyle w:val="NormalWeb"/>
        <w:spacing w:before="240" w:beforeAutospacing="0" w:after="240" w:afterAutospacing="0"/>
        <w:ind w:left="0" w:right="0"/>
      </w:pPr>
      <w:r>
        <w:rPr>
          <w:b/>
        </w:rPr>
        <w:t xml:space="preserve">1765 </w:t>
      </w:r>
      <w:r w:rsidR="00547A9F">
        <w:rPr>
          <w:b/>
        </w:rPr>
        <w:t xml:space="preserve">- </w:t>
      </w:r>
      <w:r>
        <w:rPr>
          <w:b/>
        </w:rPr>
        <w:t xml:space="preserve">Jun 22 </w:t>
      </w:r>
      <w:r>
        <w:t>–</w:t>
      </w:r>
      <w:r w:rsidRPr="00715AF3">
        <w:rPr>
          <w:b/>
          <w:u w:val="single"/>
        </w:rPr>
        <w:t xml:space="preserve"> VA</w:t>
      </w:r>
      <w:r w:rsidR="00547A9F">
        <w:rPr>
          <w:b/>
          <w:u w:val="single"/>
        </w:rPr>
        <w:t xml:space="preserve"> </w:t>
      </w:r>
      <w:r w:rsidR="00547A9F" w:rsidRPr="00715AF3">
        <w:rPr>
          <w:b/>
          <w:u w:val="single"/>
        </w:rPr>
        <w:t>Sussex</w:t>
      </w:r>
      <w:r w:rsidRPr="00547A9F">
        <w:rPr>
          <w:b/>
        </w:rPr>
        <w:t xml:space="preserve"> – </w:t>
      </w:r>
      <w:r w:rsidR="00547A9F" w:rsidRPr="00547A9F">
        <w:rPr>
          <w:b/>
        </w:rPr>
        <w:t>Admin – Rebecca Knight</w:t>
      </w:r>
      <w:r w:rsidR="00547A9F">
        <w:t xml:space="preserve"> - </w:t>
      </w:r>
      <w:r>
        <w:t>William Andrews of Sussex Co. gave a Negro girl to his granddaughter, Rebecca Knight, to be hers after the deaths of her parents. (Dorman, Vol. 1, Epes family,  Sussex County Deed Bk C, pp. 176-77)</w:t>
      </w:r>
    </w:p>
    <w:p w:rsidR="001470B7" w:rsidRDefault="001470B7" w:rsidP="001470B7">
      <w:pPr>
        <w:pStyle w:val="NormalWeb"/>
        <w:spacing w:before="240" w:beforeAutospacing="0" w:after="240" w:afterAutospacing="0"/>
        <w:ind w:left="0" w:right="0"/>
      </w:pPr>
      <w:r w:rsidRPr="00F96244">
        <w:rPr>
          <w:b/>
        </w:rPr>
        <w:t xml:space="preserve">1765 </w:t>
      </w:r>
      <w:r w:rsidR="00547A9F">
        <w:rPr>
          <w:b/>
        </w:rPr>
        <w:t xml:space="preserve">- </w:t>
      </w:r>
      <w:r w:rsidRPr="00F96244">
        <w:rPr>
          <w:b/>
        </w:rPr>
        <w:t>Aug 11</w:t>
      </w:r>
      <w:r>
        <w:t xml:space="preserve"> </w:t>
      </w:r>
      <w:r w:rsidR="00547A9F">
        <w:t>–</w:t>
      </w:r>
      <w:r>
        <w:t xml:space="preserve"> </w:t>
      </w:r>
      <w:r>
        <w:rPr>
          <w:b/>
          <w:u w:val="single"/>
        </w:rPr>
        <w:t>VA</w:t>
      </w:r>
      <w:r w:rsidR="00547A9F">
        <w:rPr>
          <w:b/>
          <w:u w:val="single"/>
        </w:rPr>
        <w:t xml:space="preserve"> </w:t>
      </w:r>
      <w:r w:rsidR="00547A9F" w:rsidRPr="005F192E">
        <w:rPr>
          <w:b/>
          <w:u w:val="single"/>
        </w:rPr>
        <w:t>Sussex</w:t>
      </w:r>
      <w:r w:rsidRPr="00547A9F">
        <w:rPr>
          <w:b/>
        </w:rPr>
        <w:t xml:space="preserve"> – </w:t>
      </w:r>
      <w:r w:rsidR="00547A9F" w:rsidRPr="00547A9F">
        <w:rPr>
          <w:b/>
        </w:rPr>
        <w:t>Admin – Charles Knight</w:t>
      </w:r>
      <w:r w:rsidR="00547A9F">
        <w:t xml:space="preserve"> - </w:t>
      </w:r>
      <w:r>
        <w:t>Albemarle Parish:  Charles Knight, Mary Hern, Patty Freeman sps to Patty dau of James and Mary Hern. (Richards 1958, p. 85)</w:t>
      </w:r>
    </w:p>
    <w:p w:rsidR="005312C4" w:rsidRDefault="005E6B04" w:rsidP="001470B7">
      <w:pPr>
        <w:pStyle w:val="NormalWeb"/>
        <w:spacing w:before="240" w:beforeAutospacing="0" w:after="240" w:afterAutospacing="0"/>
        <w:ind w:left="0" w:right="0"/>
      </w:pPr>
      <w:r>
        <w:rPr>
          <w:b/>
        </w:rPr>
        <w:t xml:space="preserve">1765 - Aug 11 </w:t>
      </w:r>
      <w:r>
        <w:t xml:space="preserve">– </w:t>
      </w:r>
      <w:r>
        <w:rPr>
          <w:b/>
          <w:u w:val="single"/>
        </w:rPr>
        <w:t>VA Sussex</w:t>
      </w:r>
      <w:r w:rsidRPr="00547A9F">
        <w:rPr>
          <w:b/>
        </w:rPr>
        <w:t xml:space="preserve"> – Admin – Joel Knight &amp; Hannah Knight</w:t>
      </w:r>
      <w:r>
        <w:t xml:space="preserve"> - Albemarle Parish: Joel Knight and Hannah Porch Knight children:</w:t>
      </w:r>
      <w:r>
        <w:br/>
        <w:t xml:space="preserve">* </w:t>
      </w:r>
      <w:r w:rsidRPr="000370D6">
        <w:rPr>
          <w:b/>
        </w:rPr>
        <w:t>Mary Knight</w:t>
      </w:r>
      <w:r>
        <w:t>: 11 Aug 1765, Bap. 17 Nov: sps: James Spane, Margory Hill, Hannah Parham;</w:t>
      </w:r>
      <w:r>
        <w:br/>
        <w:t xml:space="preserve">* </w:t>
      </w:r>
      <w:r w:rsidRPr="000370D6">
        <w:rPr>
          <w:b/>
        </w:rPr>
        <w:t>Lucretia Knight</w:t>
      </w:r>
      <w:r>
        <w:t>: 22 Oct 1767, Bap 13 Dec, sps: Henry Burrows, Lucretia Burrow;</w:t>
      </w:r>
      <w:r>
        <w:br/>
        <w:t xml:space="preserve">* </w:t>
      </w:r>
      <w:r w:rsidRPr="000370D6">
        <w:rPr>
          <w:b/>
        </w:rPr>
        <w:t>Sylvia Knight</w:t>
      </w:r>
      <w:r>
        <w:t>: 13 Sep 1769, Bap 13 Dec, sps: Isham Hawthorn, Sylvia Porch. (Boddie 1998, p. 55) (Richards 1958, p. 204, 148, 208)</w:t>
      </w:r>
    </w:p>
    <w:p w:rsidR="001470B7" w:rsidRDefault="001470B7" w:rsidP="001470B7">
      <w:pPr>
        <w:pStyle w:val="NormalWeb"/>
        <w:spacing w:before="240" w:beforeAutospacing="0" w:after="240" w:afterAutospacing="0"/>
        <w:ind w:left="0" w:right="0"/>
      </w:pPr>
      <w:r>
        <w:rPr>
          <w:b/>
        </w:rPr>
        <w:t xml:space="preserve">1765 </w:t>
      </w:r>
      <w:r w:rsidR="003953D1">
        <w:rPr>
          <w:b/>
        </w:rPr>
        <w:t xml:space="preserve">- </w:t>
      </w:r>
      <w:r>
        <w:rPr>
          <w:b/>
        </w:rPr>
        <w:t xml:space="preserve">Aug 15 </w:t>
      </w:r>
      <w:r>
        <w:t xml:space="preserve">– </w:t>
      </w:r>
      <w:r w:rsidRPr="00715AF3">
        <w:rPr>
          <w:b/>
          <w:u w:val="single"/>
        </w:rPr>
        <w:t>VA</w:t>
      </w:r>
      <w:r w:rsidR="006352D5">
        <w:rPr>
          <w:b/>
          <w:u w:val="single"/>
        </w:rPr>
        <w:t xml:space="preserve"> </w:t>
      </w:r>
      <w:r w:rsidR="006352D5" w:rsidRPr="00715AF3">
        <w:rPr>
          <w:b/>
          <w:u w:val="single"/>
        </w:rPr>
        <w:t>Brunswick</w:t>
      </w:r>
      <w:r w:rsidRPr="006352D5">
        <w:rPr>
          <w:b/>
        </w:rPr>
        <w:t xml:space="preserve"> – </w:t>
      </w:r>
      <w:r w:rsidR="006352D5" w:rsidRPr="006352D5">
        <w:rPr>
          <w:b/>
        </w:rPr>
        <w:t xml:space="preserve">Admin - </w:t>
      </w:r>
      <w:r w:rsidRPr="006352D5">
        <w:rPr>
          <w:b/>
        </w:rPr>
        <w:t>William Knight</w:t>
      </w:r>
      <w:r>
        <w:t xml:space="preserve"> </w:t>
      </w:r>
      <w:r w:rsidR="006352D5">
        <w:t xml:space="preserve">- </w:t>
      </w:r>
      <w:r>
        <w:t>and wife, Jane, of Meherrin Parish, sold the land given him by his father. (Dorman, Vol. 1, Epes family,  Sussex County Deed Bk C, pp. 176-77)</w:t>
      </w:r>
    </w:p>
    <w:p w:rsidR="00D225D7" w:rsidRDefault="001470B7" w:rsidP="00D225D7">
      <w:pPr>
        <w:pStyle w:val="NormalWeb"/>
        <w:spacing w:before="240" w:beforeAutospacing="0" w:after="240" w:afterAutospacing="0"/>
        <w:ind w:left="0" w:right="0"/>
      </w:pPr>
      <w:r w:rsidRPr="00015F39">
        <w:rPr>
          <w:b/>
        </w:rPr>
        <w:t xml:space="preserve">1765 </w:t>
      </w:r>
      <w:r w:rsidR="003953D1">
        <w:rPr>
          <w:b/>
        </w:rPr>
        <w:t xml:space="preserve">- </w:t>
      </w:r>
      <w:r w:rsidRPr="00015F39">
        <w:rPr>
          <w:b/>
        </w:rPr>
        <w:t xml:space="preserve">Aug 28  </w:t>
      </w:r>
      <w:r>
        <w:t xml:space="preserve">– </w:t>
      </w:r>
      <w:r w:rsidRPr="00015F39">
        <w:rPr>
          <w:b/>
          <w:u w:val="single"/>
        </w:rPr>
        <w:t>VA</w:t>
      </w:r>
      <w:r w:rsidR="00F002A6">
        <w:rPr>
          <w:b/>
          <w:u w:val="single"/>
        </w:rPr>
        <w:t xml:space="preserve"> </w:t>
      </w:r>
      <w:r w:rsidR="00F002A6" w:rsidRPr="00015F39">
        <w:rPr>
          <w:b/>
          <w:u w:val="single"/>
        </w:rPr>
        <w:t>Stafford</w:t>
      </w:r>
      <w:r>
        <w:t xml:space="preserve"> – </w:t>
      </w:r>
      <w:r w:rsidRPr="00015F39">
        <w:rPr>
          <w:b/>
        </w:rPr>
        <w:t xml:space="preserve">Will </w:t>
      </w:r>
      <w:r w:rsidR="00F002A6">
        <w:rPr>
          <w:b/>
        </w:rPr>
        <w:t xml:space="preserve">- </w:t>
      </w:r>
      <w:r w:rsidRPr="00015F39">
        <w:rPr>
          <w:b/>
        </w:rPr>
        <w:t>William Knight</w:t>
      </w:r>
      <w:r w:rsidR="00F002A6">
        <w:rPr>
          <w:b/>
        </w:rPr>
        <w:t xml:space="preserve"> - </w:t>
      </w:r>
      <w:r>
        <w:t xml:space="preserve"> </w:t>
      </w:r>
      <w:r w:rsidRPr="000E4527">
        <w:t>"In the name of God Amen I William Knight of Stafford County being aged &amp; infirm, but of a sound memory....make this my last will &amp; testament. My Soul into hands of Merciful creator... What worldly Estate after my Debts lawfully contracted, funeral expenses &amp; Legacies are paid I do dispose of ...</w:t>
      </w:r>
      <w:r>
        <w:br/>
        <w:t xml:space="preserve">* </w:t>
      </w:r>
      <w:r w:rsidRPr="000E4527">
        <w:t xml:space="preserve">Imprimis I give to </w:t>
      </w:r>
      <w:r w:rsidR="000370D6">
        <w:rPr>
          <w:b/>
        </w:rPr>
        <w:t>Rebecca Fletcher</w:t>
      </w:r>
      <w:r w:rsidRPr="000E4527">
        <w:t xml:space="preserve"> 1 cow and calf, 1 sow &amp; piggs, a pot and a pan, her wearing clothes and her own proportion excluded. I also give her four geese, also a feather bed &amp; furniture during her life. and then to be returned to the heir or Executor. Also three barrells of corn. </w:t>
      </w:r>
      <w:r>
        <w:br/>
        <w:t xml:space="preserve">* </w:t>
      </w:r>
      <w:r w:rsidRPr="000E4527">
        <w:t xml:space="preserve">Item I give to my brother </w:t>
      </w:r>
      <w:r w:rsidR="000370D6">
        <w:rPr>
          <w:b/>
        </w:rPr>
        <w:t>John Knight</w:t>
      </w:r>
      <w:r w:rsidRPr="000E4527">
        <w:t xml:space="preserve"> my gun also my cartouch box &amp; jacket &amp; </w:t>
      </w:r>
      <w:r w:rsidRPr="000E4527">
        <w:lastRenderedPageBreak/>
        <w:t xml:space="preserve">leather breeches. </w:t>
      </w:r>
      <w:r>
        <w:br/>
        <w:t xml:space="preserve">* </w:t>
      </w:r>
      <w:r w:rsidRPr="000E4527">
        <w:t xml:space="preserve">Item I give to </w:t>
      </w:r>
      <w:r w:rsidR="000370D6">
        <w:rPr>
          <w:b/>
        </w:rPr>
        <w:t>Scarlett Harper</w:t>
      </w:r>
      <w:r w:rsidRPr="000E4527">
        <w:t xml:space="preserve"> two barr</w:t>
      </w:r>
      <w:r w:rsidR="000C24DE">
        <w:t>e</w:t>
      </w:r>
      <w:r w:rsidRPr="000E4527">
        <w:t xml:space="preserve">ls of corn. </w:t>
      </w:r>
      <w:r>
        <w:br/>
        <w:t xml:space="preserve">* </w:t>
      </w:r>
      <w:r w:rsidRPr="000E4527">
        <w:t>Item I give to my loving Father my crop &amp; stock and all my personal estate after the above</w:t>
      </w:r>
      <w:r>
        <w:t xml:space="preserve"> </w:t>
      </w:r>
      <w:r w:rsidRPr="000E4527">
        <w:t xml:space="preserve">Debts and legacies are paid during his natural life, after his decease to be equally divided between my Brother </w:t>
      </w:r>
      <w:r w:rsidR="000370D6">
        <w:rPr>
          <w:b/>
        </w:rPr>
        <w:t>John Knight</w:t>
      </w:r>
      <w:r w:rsidRPr="000E4527">
        <w:t xml:space="preserve"> and my Sister </w:t>
      </w:r>
      <w:r w:rsidR="000370D6">
        <w:rPr>
          <w:b/>
        </w:rPr>
        <w:t>Sarah Knight</w:t>
      </w:r>
      <w:r w:rsidRPr="000E4527">
        <w:t xml:space="preserve"> &amp; heirs. </w:t>
      </w:r>
      <w:r>
        <w:br/>
        <w:t xml:space="preserve">* </w:t>
      </w:r>
      <w:r w:rsidRPr="000E4527">
        <w:t xml:space="preserve">Lastly I appoint my loving father </w:t>
      </w:r>
      <w:r w:rsidR="000370D6">
        <w:rPr>
          <w:b/>
        </w:rPr>
        <w:t>Leonard Knight</w:t>
      </w:r>
      <w:r w:rsidRPr="000E4527">
        <w:t xml:space="preserve"> my sole Executor of this my last will and testament.....28th of August 1765"</w:t>
      </w:r>
      <w:r>
        <w:t xml:space="preserve"> </w:t>
      </w:r>
      <w:r>
        <w:br/>
      </w:r>
      <w:r w:rsidRPr="00015F39">
        <w:t>Signed:  William Knight</w:t>
      </w:r>
      <w:r>
        <w:br/>
        <w:t>**</w:t>
      </w:r>
      <w:r w:rsidRPr="00015F39">
        <w:t>'September court 1766. This will presented into court....proved.....Admitted to record. certificate granted for probate."   Stafford County, Virginia Will Book (?), pg 504-505</w:t>
      </w:r>
      <w:r>
        <w:br/>
      </w:r>
      <w:r w:rsidR="00D225D7" w:rsidRPr="000370D6">
        <w:rPr>
          <w:b/>
        </w:rPr>
        <w:t>Note</w:t>
      </w:r>
      <w:r w:rsidR="00D225D7">
        <w:t xml:space="preserve">: This will is problematical for several reasons. First of all, William states that he is aged and infirm, and then he makes his father his executor, and one would suspect the father of being even more aged!  We know for sure about Leonard Knight, son of Capt. Peter Knight, and there is documentary evidence for his sons Christopher, Isaac and Ephraim (bap. 1706). Then we have George Knight who married Jean Dawson that we also suspect is a son of Leonard. We later encounter a Leonard Knight married to an Eleanor baptizing at least two children in Overwharton Parish.  This Leonard II would probably be born c. 1716 giving the mother, at this point, a 12 year child-bearing period. If the father named in this will is Leonard II, then he would be c. 49 years old and none of his children would be older than, say 30, and such could hardly describe themselves as “aged and infirm”.  And so, we are thrown back on the idea that the father, Leonard, was actually Leonard Knight, son of Capt. Peter Knight, b. 1666 according to his own affidavit, and thus, 99 years old at the time of this will!  It’s not impossible since we know that John Knight 1747, son of George Knight and Jean Dawson, lived to be almost, or even over, 100. This also brings up the possibility that Leonard Knight had more than one wife in order to explain the subsequent children named in this will which might have stretched her child-bearing years a bit much.  It appears that it was Leonard Knight II who went off to Spotsylvania County while Leonard I remained in Stafford.  It will require some study to sort it all out more or less accurately.  But for now, because of the reference to being “aged and infirm”, and because we know that some of this branch of Knights were very long lived, I’m going to give this William to Leonard I along with his brother, John, and sister Sarah. Notice that other brothers and sisters may have pre-deceased him because they are not mentioned. </w:t>
      </w:r>
    </w:p>
    <w:p w:rsidR="001470B7" w:rsidRDefault="00D225D7" w:rsidP="00D225D7">
      <w:pPr>
        <w:pStyle w:val="NormalWeb"/>
        <w:spacing w:before="240" w:beforeAutospacing="0" w:after="240" w:afterAutospacing="0"/>
        <w:ind w:left="0" w:right="0"/>
      </w:pPr>
      <w:r>
        <w:t xml:space="preserve">Finally, </w:t>
      </w:r>
      <w:r w:rsidRPr="00015F39">
        <w:t>William</w:t>
      </w:r>
      <w:r>
        <w:t xml:space="preserve"> appears to be the one who married Jane Butler and to have had a son, John</w:t>
      </w:r>
      <w:r w:rsidRPr="00015F39">
        <w:t xml:space="preserve">, married to Elizabeth Harper. Her brother was Scarlett Harper. </w:t>
      </w:r>
      <w:r>
        <w:t>This John’s son,</w:t>
      </w:r>
      <w:r w:rsidRPr="00015F39">
        <w:t xml:space="preserve"> John Knight Jr. was one of the attesters to the 1792 marriage of Scarlett Harper's daughter, Nancy Harper to Charles White, along with Benjamin Davis in Bourbon Co., KY. </w:t>
      </w:r>
      <w:r>
        <w:t xml:space="preserve"> I can’t figure out the relationship of</w:t>
      </w:r>
      <w:r w:rsidRPr="00015F39">
        <w:t xml:space="preserve"> Rebecca Fletcher </w:t>
      </w:r>
      <w:r>
        <w:t xml:space="preserve">since she is bequeathed certain items for her life, then to be “returned to the heirs”.  She was obviously not a legal heir.  Was she a ward of this William Knight? This Rebecca apparently did marry a John Lashly and removed to Northampton NC so it strikes me that she may have been a niece by marriage or something of that sort. </w:t>
      </w:r>
      <w:r w:rsidRPr="00015F39">
        <w:t xml:space="preserve"> </w:t>
      </w:r>
      <w:r w:rsidR="00020BC2">
        <w:t xml:space="preserve">Finally, </w:t>
      </w:r>
      <w:r w:rsidR="001470B7" w:rsidRPr="00015F39">
        <w:t xml:space="preserve"> </w:t>
      </w:r>
    </w:p>
    <w:p w:rsidR="001470B7" w:rsidRDefault="006707CE" w:rsidP="001470B7">
      <w:pPr>
        <w:pStyle w:val="NormalWeb"/>
        <w:spacing w:before="240" w:beforeAutospacing="0" w:after="240" w:afterAutospacing="0"/>
        <w:ind w:left="0" w:right="0"/>
      </w:pPr>
      <w:r w:rsidRPr="00015F39">
        <w:rPr>
          <w:b/>
        </w:rPr>
        <w:t xml:space="preserve">1765 </w:t>
      </w:r>
      <w:r>
        <w:rPr>
          <w:b/>
        </w:rPr>
        <w:t>– Nov 17</w:t>
      </w:r>
      <w:r w:rsidRPr="00015F39">
        <w:rPr>
          <w:b/>
        </w:rPr>
        <w:t xml:space="preserve"> </w:t>
      </w:r>
      <w:r>
        <w:t xml:space="preserve">– </w:t>
      </w:r>
      <w:r>
        <w:rPr>
          <w:b/>
          <w:u w:val="single"/>
        </w:rPr>
        <w:t>VA Sussex</w:t>
      </w:r>
      <w:r w:rsidRPr="006707CE">
        <w:rPr>
          <w:b/>
        </w:rPr>
        <w:t xml:space="preserve"> – Admin – Joel Knight</w:t>
      </w:r>
      <w:r>
        <w:t xml:space="preserve"> - Albemarle Parish – </w:t>
      </w:r>
      <w:r w:rsidRPr="00EE7564">
        <w:rPr>
          <w:b/>
        </w:rPr>
        <w:t>Joel Knight</w:t>
      </w:r>
      <w:r>
        <w:t>, Peter Green, sps to Burrel son of William and Lucy Green. (Richards 1958, p. 135)</w:t>
      </w:r>
    </w:p>
    <w:p w:rsidR="00AE4A34" w:rsidRDefault="00AE4A34" w:rsidP="001470B7">
      <w:pPr>
        <w:pStyle w:val="NormalWeb"/>
        <w:spacing w:before="240" w:beforeAutospacing="0" w:after="240" w:afterAutospacing="0"/>
        <w:ind w:left="0" w:right="0"/>
      </w:pPr>
      <w:r w:rsidRPr="00020BC2">
        <w:rPr>
          <w:b/>
        </w:rPr>
        <w:lastRenderedPageBreak/>
        <w:t xml:space="preserve">1765 – </w:t>
      </w:r>
      <w:r w:rsidRPr="00020BC2">
        <w:rPr>
          <w:b/>
          <w:u w:val="single"/>
        </w:rPr>
        <w:t>NC Orange</w:t>
      </w:r>
      <w:r w:rsidRPr="00020BC2">
        <w:rPr>
          <w:b/>
        </w:rPr>
        <w:t xml:space="preserve"> – Info</w:t>
      </w:r>
      <w:r>
        <w:t xml:space="preserve"> </w:t>
      </w:r>
      <w:r w:rsidRPr="00020BC2">
        <w:rPr>
          <w:b/>
        </w:rPr>
        <w:t xml:space="preserve">– </w:t>
      </w:r>
      <w:r w:rsidR="00020BC2" w:rsidRPr="00020BC2">
        <w:rPr>
          <w:b/>
        </w:rPr>
        <w:t>Regulators Rebellion</w:t>
      </w:r>
      <w:r w:rsidR="00020BC2">
        <w:t xml:space="preserve"> - </w:t>
      </w:r>
      <w:r>
        <w:t>Orange</w:t>
      </w:r>
      <w:r w:rsidRPr="00AE4A34">
        <w:t xml:space="preserve"> county was formed in 1752 from parts of Bladen, Granville, and Johnston Counties.</w:t>
      </w:r>
      <w:r>
        <w:t xml:space="preserve"> </w:t>
      </w:r>
      <w:r w:rsidRPr="00AE4A34">
        <w:t>The Orange County seat of Hillsborough was founded in 1754</w:t>
      </w:r>
      <w:r>
        <w:t xml:space="preserve">. </w:t>
      </w:r>
      <w:r w:rsidRPr="00AE4A34">
        <w:t>Hillsborough was an earlier Piedmont colonial town where court was held, and was the scene of some pre-Revolutionary War tensions. In the late 1760s, tensions between Piedmont farmers and county officers welled up in the Regulator movement, or as it was also known, the War of the Regulation, which had</w:t>
      </w:r>
      <w:r w:rsidR="0014527D">
        <w:t xml:space="preserve"> its epicenter in Hillsborough.</w:t>
      </w:r>
      <w:r w:rsidRPr="00AE4A34">
        <w:t xml:space="preserve"> Several thousand people from North Carolina, mainly from Orange County, Anson County, and Granville County in the western region, were extremely dissatisfied with the wealthy North Carolina officials whom they considered cruel, arbitrary, tyrannical, and corrupt. With specie scarce, many inland farmers found themselves unable to pay their taxes and resented the consequent seizure of their property. Local sheriffs sometimes kept taxes for their own gain and sometimes charged twice for the same tax. At times, sheriffs would intentionally remove records of their tax collection to further tax citizens. The most heavily affected areas were said to be those of Rowan, Anson, Orange, Granville, and Cumberland Counties. It was a struggle of mostly lower-class citizens, who made up the majority of the population of North Carolina, and the wealthy ruling class, who composed about 5% of the population, yet maintained almost total control of the government. Of the 8,000 people living in Orange County at the time, an estimated 6000 - 7000 of them were in support of the Regulators.</w:t>
      </w:r>
      <w:r>
        <w:t xml:space="preserve"> </w:t>
      </w:r>
      <w:r w:rsidRPr="00AE4A34">
        <w:t>Governor William Tryon's conspicuous consumption in the construction of a new governor's mansion at New Bern fuelled the movement's resentment.</w:t>
      </w:r>
      <w:r>
        <w:t xml:space="preserve"> </w:t>
      </w:r>
    </w:p>
    <w:p w:rsidR="0014527D" w:rsidRDefault="0014527D" w:rsidP="001470B7">
      <w:pPr>
        <w:pStyle w:val="NormalWeb"/>
        <w:spacing w:before="240" w:beforeAutospacing="0" w:after="240" w:afterAutospacing="0"/>
        <w:ind w:left="0" w:right="0"/>
      </w:pPr>
      <w:r w:rsidRPr="0014527D">
        <w:t xml:space="preserve">While small acts of violence had been taking place for some time, mainly out of resentment, the first organized conflict was in Mecklenburg County in 1765. Settlers in the region, who were there illegally, forced away surveyors of the region assigned with designating land. Minor clashes followed for the next several years in almost every western county, but the only true battle of the war was the Battle of Alamance on May 16, 1771. </w:t>
      </w:r>
    </w:p>
    <w:p w:rsidR="00AE4A34" w:rsidRDefault="00AE4A34" w:rsidP="001470B7">
      <w:pPr>
        <w:pStyle w:val="NormalWeb"/>
        <w:spacing w:before="240" w:beforeAutospacing="0" w:after="240" w:afterAutospacing="0"/>
        <w:ind w:left="0" w:right="0"/>
      </w:pPr>
      <w:r w:rsidRPr="00AE4A34">
        <w:t xml:space="preserve">Edmund Fanning was the main opposition to the Regulators. A graduate of Yale College, he was generally regarded by his friends as well disciplined and firm. He held many political offices in Orange County. He was once found guilty of embezzling money (along with Francis Nash) but was fined only one penny per charge. </w:t>
      </w:r>
    </w:p>
    <w:p w:rsidR="00AE4A34" w:rsidRDefault="0014527D" w:rsidP="001470B7">
      <w:pPr>
        <w:pStyle w:val="NormalWeb"/>
        <w:spacing w:before="240" w:beforeAutospacing="0" w:after="240" w:afterAutospacing="0"/>
        <w:ind w:left="0" w:right="0"/>
      </w:pPr>
      <w:r w:rsidRPr="0014527D">
        <w:t xml:space="preserve">In 1768, the Regulators entered Hillsborough, broke up the court, and dragged those they saw as corrupt officials through the streets. The mob attempted to have the judge try the cases that were pending against several Regulator leaders, including </w:t>
      </w:r>
      <w:r>
        <w:t xml:space="preserve">that of Herman Husband, one of the unofficial leaders of the Regulators. </w:t>
      </w:r>
      <w:r w:rsidRPr="0014527D">
        <w:t xml:space="preserve"> The presiding Judge Richard Henderson quickly adjourned the court until the next morning to avoid being forced to make a ruling in the presence of an angry mob of Regulators, and escaped in the night. The Regulators rioted, destroying public and private property alike. Fanning was among the lawyers beaten, found after taking refuge in a shop neighboring the courthouse. According to Judge Henderson, Fanning's beating was so severe that "one of his eyes was almost beaten out." The courthouse was systematically and symbolically vandalized. Human waste was placed on the judge's seat, and the body of a long deceased slave was placed upon the lawyers' bar. The mob continued to destroy shops and property in the town, and ultimately brought their destruction to Fanning's personal residence. After destroying all of the furniture and </w:t>
      </w:r>
      <w:r w:rsidRPr="0014527D">
        <w:lastRenderedPageBreak/>
        <w:t>drinking all of his alcohol, they picked apart his entire house. Henderson's barn, along with his stables and home, were burned to the ground. They cracked the church bell of the Church of England but stopped short of looting the church.</w:t>
      </w:r>
    </w:p>
    <w:p w:rsidR="00AE4A34" w:rsidRDefault="00AE4A34" w:rsidP="001470B7">
      <w:pPr>
        <w:pStyle w:val="NormalWeb"/>
        <w:spacing w:before="240" w:beforeAutospacing="0" w:after="240" w:afterAutospacing="0"/>
        <w:ind w:left="0" w:right="0"/>
      </w:pPr>
      <w:r w:rsidRPr="00AE4A34">
        <w:t xml:space="preserve">Tryon sent troops from his militia to the region, and defeated the Regulators at the Battle of Alamance in May 1771. Several trials were held after the war, resulting in the hanging of six Regulators at Hillsborough on June 19, 1771. </w:t>
      </w:r>
    </w:p>
    <w:p w:rsidR="0014527D" w:rsidRDefault="0014527D" w:rsidP="001470B7">
      <w:pPr>
        <w:pStyle w:val="NormalWeb"/>
        <w:spacing w:before="240" w:beforeAutospacing="0" w:after="240" w:afterAutospacing="0"/>
        <w:ind w:left="0" w:right="0"/>
      </w:pPr>
      <w:r w:rsidRPr="0014527D">
        <w:t xml:space="preserve">Governor Tryon and his forces, which numbered just over 1,000, with roughly 150 officers, arrived at Hillsborough on May 9. At the same time, General Hugh Waddell, supporting the governor, en route with his contingent of 236 men was met by a large contingent of Regulators under the leadership of Captain Benjamin Merrill. Realizing his force was outnumbered, he fell back to Salisbury. On May 11, having received word of the retreat from a messenger, Tryon sent the force to support General Waddell. He intentionally chose a path that would lead his forces through Regulator territory. He gave strict orders that nothing was to be looted or damaged. By May 14, his troops had reached Alamance and set up camp. Leaving about 70 men behind to guard the position, he moved the remainder of his force, slightly under 1,000 men, to find the Regulators. </w:t>
      </w:r>
    </w:p>
    <w:p w:rsidR="0014527D" w:rsidRDefault="0014527D" w:rsidP="001470B7">
      <w:pPr>
        <w:pStyle w:val="NormalWeb"/>
        <w:spacing w:before="240" w:beforeAutospacing="0" w:after="240" w:afterAutospacing="0"/>
        <w:ind w:left="0" w:right="0"/>
      </w:pPr>
      <w:r w:rsidRPr="0014527D">
        <w:t xml:space="preserve">About 10 miles (16 km) away, a force of approximately 2,000 Regulators (by some accounts, 6,000) without any clear leadership or supplies, was gathered mainly as a display of force and not a standing army. The general Regulator strategy was to scare the governor with a show of superior numbers in order to force the governor to give in to their demands. The first clash of the battle was on May 15, when a rogue band of Regulators captured two of the governor's militia soldiers. Governor Tryon had informed the Regulators that they were displaying open arms and rebellion and that action was to be taken if they did not disperse. The Regulators did not understand the severity of the crisis they were in and ignored the warning. Despite hesitation from his own forces, Governor Tryon allegedly initiated the main battle of Alamance on May 16 by shooting Robert Thompson, who was the first death of the battle. The Regulators resistance crumbled somewhat quickly. The battle was over with nine deaths for the governor's forces and about the same for the Regulators. Virtually everyone captured in the battle was fully pardoned in exchange for an allegiance to the crown; however, six Regulators were hanged for their part in the uprising, including some officers of the colonial militia who had joined ranks with the Regulator's side. Those officers were Captain Robert Messer, Captain Benjamin Merrill, and Captain Robert Matear. </w:t>
      </w:r>
    </w:p>
    <w:p w:rsidR="0014527D" w:rsidRDefault="0014527D" w:rsidP="001470B7">
      <w:pPr>
        <w:pStyle w:val="NormalWeb"/>
        <w:spacing w:before="240" w:beforeAutospacing="0" w:after="240" w:afterAutospacing="0"/>
        <w:ind w:left="0" w:right="0"/>
      </w:pPr>
      <w:r w:rsidRPr="0014527D">
        <w:t>Following the battle, Tryon's militia army traveled through Regulator territory, where he had Regulators and Regulator sympathizers sign loyalty oaths and destroyed the properties of the most active Regulators. He also raised taxes to pay for his militia's defeat of the Regulators.</w:t>
      </w:r>
    </w:p>
    <w:p w:rsidR="0014527D" w:rsidRDefault="0014527D" w:rsidP="001470B7">
      <w:pPr>
        <w:pStyle w:val="NormalWeb"/>
        <w:spacing w:before="240" w:beforeAutospacing="0" w:after="240" w:afterAutospacing="0"/>
        <w:ind w:left="0" w:right="0"/>
      </w:pPr>
      <w:r w:rsidRPr="0014527D">
        <w:t xml:space="preserve">As news articles spread the word of his victory, Tryon was branded a hero of the colonies for defeating the larger group of Regulators with his small, well prepared militia. However as the initial excitement over the battle died down, many newsmen, especially in the Boston area, began to question the reasons behind the rebellion and investigated further. Several reasons were found to regard the destruction of the Regulators as an act of an oppressive government. Most particularly admonished was the methods in which Tryon had used to win the battle. The use of a riot act and the </w:t>
      </w:r>
      <w:r w:rsidRPr="0014527D">
        <w:lastRenderedPageBreak/>
        <w:t>execution of rebellion leaders after the battle was frowned upon. Reports also indicated that battlefield misconduct had taken place on the governor's side, including giving the farmers a two-hour warning period before the battle began, and subsequently breaking that agreement to bombard them with artillery fire.</w:t>
      </w:r>
    </w:p>
    <w:p w:rsidR="0014527D" w:rsidRDefault="0014527D" w:rsidP="001470B7">
      <w:pPr>
        <w:pStyle w:val="NormalWeb"/>
        <w:spacing w:before="240" w:beforeAutospacing="0" w:after="240" w:afterAutospacing="0"/>
        <w:ind w:left="0" w:right="0"/>
      </w:pPr>
      <w:r w:rsidRPr="0014527D">
        <w:t>Many of the main leaders remained in hiding until 1772, when they were no longer considered outlaws. Many Regulators moved further west into places such as Tennessee, notably establishing both the Watauga Association in 1772 and the State of Franklin in 1784.</w:t>
      </w:r>
    </w:p>
    <w:p w:rsidR="00AE4A34" w:rsidRDefault="00AE4A34" w:rsidP="001470B7">
      <w:pPr>
        <w:pStyle w:val="NormalWeb"/>
        <w:spacing w:before="240" w:beforeAutospacing="0" w:after="240" w:afterAutospacing="0"/>
        <w:ind w:left="0" w:right="0"/>
      </w:pPr>
      <w:r w:rsidRPr="00AE4A34">
        <w:t>Though the rebellion did not change the power structure, some historians consider it a catalyst to the American Revolutionary War. Though the rebellion did not change the power structure, some historians consider it a catalyst to the American Revolutionary War. Others like John Spencer Bassett view that the Regulators did not wish to change the form or principle of their government, but simply wanted to make the colony's political process more equal. They wanted better economic conditions for everyone except slaves and Native Americans, instead of a system that benefited the colonial officials. Bassett interprets the events of the late 1760s in Orange and surrounding counties as "a peasants' rising, a popular upheaval.”</w:t>
      </w:r>
      <w:r>
        <w:t xml:space="preserve"> </w:t>
      </w:r>
      <w:r w:rsidRPr="00AE4A34">
        <w:t>Others like John Spencer Bassett view that the Regulators did not wish to change the form or principle of their government, but simply wanted to make the colony's political process more equal. They wanted better economic conditions for everyone except slaves and Native Americans, instead of a system that benefited the colonial officials. Bassett interprets the events of the late 1760s in Orange and surrounding counties as "a peasants' rising, a popular upheaval.”</w:t>
      </w:r>
      <w:r w:rsidR="00BB6721">
        <w:t xml:space="preserve"> (Wikipedia: </w:t>
      </w:r>
      <w:r w:rsidR="00BB6721" w:rsidRPr="00BB6721">
        <w:t>https://en.wikipedia.org/wiki/War_of_the_Regulation</w:t>
      </w:r>
      <w:r w:rsidR="00BB6721">
        <w:t>)</w:t>
      </w:r>
    </w:p>
    <w:p w:rsidR="0014527D" w:rsidRDefault="0014527D" w:rsidP="001470B7">
      <w:pPr>
        <w:pStyle w:val="NormalWeb"/>
        <w:spacing w:before="240" w:beforeAutospacing="0" w:after="240" w:afterAutospacing="0"/>
        <w:ind w:left="0" w:right="0"/>
      </w:pPr>
      <w:r w:rsidRPr="0014527D">
        <w:rPr>
          <w:b/>
        </w:rPr>
        <w:t xml:space="preserve">1765 – </w:t>
      </w:r>
      <w:r w:rsidRPr="0014527D">
        <w:rPr>
          <w:b/>
          <w:u w:val="single"/>
        </w:rPr>
        <w:t>SC</w:t>
      </w:r>
      <w:r>
        <w:t xml:space="preserve"> </w:t>
      </w:r>
      <w:r w:rsidRPr="00020BC2">
        <w:rPr>
          <w:b/>
        </w:rPr>
        <w:t xml:space="preserve">– Info </w:t>
      </w:r>
      <w:r w:rsidR="009D19DA" w:rsidRPr="009D19DA">
        <w:rPr>
          <w:b/>
        </w:rPr>
        <w:t>–</w:t>
      </w:r>
      <w:r w:rsidRPr="009D19DA">
        <w:rPr>
          <w:b/>
        </w:rPr>
        <w:t xml:space="preserve"> </w:t>
      </w:r>
      <w:r w:rsidR="009D19DA" w:rsidRPr="009D19DA">
        <w:rPr>
          <w:b/>
        </w:rPr>
        <w:t>Regulators of South Carolina</w:t>
      </w:r>
      <w:r w:rsidR="009D19DA">
        <w:t xml:space="preserve"> - </w:t>
      </w:r>
      <w:r w:rsidRPr="0014527D">
        <w:t xml:space="preserve">At the same time as the </w:t>
      </w:r>
      <w:r w:rsidR="00020BC2">
        <w:t>Regulators Rebellion</w:t>
      </w:r>
      <w:r w:rsidRPr="0014527D">
        <w:t xml:space="preserve"> in North Carolina, the South Carolina colony had a group of men calling themselves regulators, albeit with very different goals. The regulators of the south were also farming class, landowning men who had grievances against officialdom. However their main problems stemmed not from corruption, but a lack of representation and of government-provided services such as courts and churches. These regulators found an enemy in local groups of "hunters" (who were seen as undesirables) and bandits. The South Carolina regulation helped catalyze the Revolutionary War, as the residents found the distant authority of the Parliament of Great Britain to be so late in responding to their demands. </w:t>
      </w:r>
      <w:r>
        <w:t xml:space="preserve"> </w:t>
      </w:r>
      <w:r w:rsidRPr="0014527D">
        <w:t>The Regulators of South Carolina were formed during the mid-1760s and were active mainly between 1767 and 1769. During the previous decades, the population of the frontier had boomed, thanks to the planning of Governor Robert Johnson.</w:t>
      </w:r>
    </w:p>
    <w:p w:rsidR="0014527D" w:rsidRDefault="0014527D" w:rsidP="001470B7">
      <w:pPr>
        <w:pStyle w:val="NormalWeb"/>
        <w:spacing w:before="240" w:beforeAutospacing="0" w:after="240" w:afterAutospacing="0"/>
        <w:ind w:left="0" w:right="0"/>
      </w:pPr>
      <w:r w:rsidRPr="0014527D">
        <w:t xml:space="preserve">During this time, the inland settlers on the South Carolina frontier suffered more from violent crimes, including organized bandit raids. The disruption of the Cherokee war of 1760-1761 left many settlers without homes, and native raids sometimes resulted in abandonment of settler children. To sustain their families, the men went out hunting. In the colonial period on the western frontier, this was not seen as an honorable profession, and hunters were labeled as vagrants, bandits, and outlaws, and blamed for stealing livestock. Their method of "fire hunting" at night used fire to blind deer, and sometimes they mistook farmers' livestock for wild game. They left unused animal corpses, which drew wolves and scavengers closer to populated areas. Hunting also pushed well into the boundary of the local natives, the Creek Indians, exacerbating </w:t>
      </w:r>
      <w:r w:rsidRPr="0014527D">
        <w:lastRenderedPageBreak/>
        <w:t>their already tense relationship with colonists. The bandits gathered until they numbered about 200. Eventually they were bold enough to attack magistrates. They dragged James Mayson, a regulator, from his home in the night. Originally made up of the hunting groups, the bandits also accepted free mulattos and blacks, fugitive slaves, and any outlaw available. Some members of the bandit network were well-established farmers.</w:t>
      </w:r>
    </w:p>
    <w:p w:rsidR="0014527D" w:rsidRDefault="0014527D" w:rsidP="0014527D">
      <w:pPr>
        <w:pStyle w:val="NormalWeb"/>
        <w:spacing w:before="240" w:after="240"/>
        <w:ind w:left="0"/>
      </w:pPr>
      <w:r>
        <w:t>In South Carolina, "regulators" were not rebels, but a vigilante force of propertied elite men. They co-operated with their colonial government for their entire active time. The South Carolina regulators were a much smaller organization than the mass movement in North Carolina. There were 100 known regulators, of whom 32 became justices of the peace, and 21 were militia leaders. Thirty-one owned slaves, and 14 owned 10 or more. Their primary aim was to protect themselves and their assets from bandits; their secondary purpose was to get courts, churches and schools established in their quickly growing communities. The only court in the colony was in Charleston, through which all legal documentation had to go. The inland settlers had the sympathy of the coastal elite, but the circuit court act, which would establish the jails, courts, sheriffs and 14 judicial districts, was held up by a dispute with the Parliament of Great Britain concerning the tenure of judges.</w:t>
      </w:r>
    </w:p>
    <w:p w:rsidR="0014527D" w:rsidRDefault="0014527D" w:rsidP="0014527D">
      <w:pPr>
        <w:pStyle w:val="NormalWeb"/>
        <w:spacing w:before="240" w:after="240"/>
        <w:ind w:left="0"/>
      </w:pPr>
      <w:r>
        <w:t>The South Carolina regulation movement was a great success. Their manifesto, written by Anglican missionary Rev. Charles Woodmason argued their case.[8] Eventually the colonial legislature passed a series of acts that met the needs of the propertied frontiersman. These included vagrancy acts, which restricted the hunters, forbidding them to trespass on Native lands.</w:t>
      </w:r>
    </w:p>
    <w:p w:rsidR="0014527D" w:rsidRDefault="0014527D" w:rsidP="0014527D">
      <w:pPr>
        <w:pStyle w:val="NormalWeb"/>
        <w:spacing w:before="240" w:beforeAutospacing="0" w:after="240" w:afterAutospacing="0"/>
        <w:ind w:left="0" w:right="0"/>
      </w:pPr>
      <w:r>
        <w:t>Coupled with the 1769 ordinance for the preservation of deer, which forbade fire hunting, the new law resulted in many hunters being whipped and banished from the area. In 1768, the Charleston grand jury began urging the creation of new schools in the back country, as per regulator request. In 1769 the circuit court act was passed, making way for the new courthouses and jails, as well as setting up four new judicial districts. The cooperation between frontier and coastal colonists was so effective that by 1771, Governor Charles Montague had issued a full pardon for any actions taken by the regulators in his state.</w:t>
      </w:r>
      <w:r w:rsidR="00BB6721">
        <w:t xml:space="preserve"> (Wikipedia: </w:t>
      </w:r>
      <w:hyperlink r:id="rId60" w:history="1">
        <w:r w:rsidR="00BB6721" w:rsidRPr="00FE36FE">
          <w:rPr>
            <w:rStyle w:val="Hyperlink"/>
          </w:rPr>
          <w:t>https://en.wikipedia.org/wiki/War_of_the_Regulation</w:t>
        </w:r>
      </w:hyperlink>
      <w:r w:rsidR="00BB6721">
        <w:t xml:space="preserve">  See also: </w:t>
      </w:r>
      <w:r w:rsidR="00BB6721" w:rsidRPr="00BB6721">
        <w:t>Zinn, Howard. A People's History of the United States: 1492–Present. Harper-Perennial, 2003.</w:t>
      </w:r>
      <w:r w:rsidR="00BB6721">
        <w:t>)</w:t>
      </w:r>
    </w:p>
    <w:p w:rsidR="001470B7" w:rsidRDefault="001470B7" w:rsidP="001470B7">
      <w:pPr>
        <w:pStyle w:val="NormalWeb"/>
        <w:spacing w:before="240" w:beforeAutospacing="0" w:after="240" w:afterAutospacing="0"/>
        <w:ind w:left="0" w:right="0"/>
      </w:pPr>
      <w:r>
        <w:rPr>
          <w:b/>
        </w:rPr>
        <w:t xml:space="preserve">1766 </w:t>
      </w:r>
      <w:r w:rsidR="003953D1">
        <w:rPr>
          <w:b/>
        </w:rPr>
        <w:t xml:space="preserve">- </w:t>
      </w:r>
      <w:r>
        <w:rPr>
          <w:b/>
        </w:rPr>
        <w:t xml:space="preserve">Mar 18 </w:t>
      </w:r>
      <w:r>
        <w:t xml:space="preserve">– </w:t>
      </w:r>
      <w:r w:rsidR="00F002A6" w:rsidRPr="00F002A6">
        <w:rPr>
          <w:b/>
          <w:u w:val="single"/>
        </w:rPr>
        <w:t xml:space="preserve">UK </w:t>
      </w:r>
      <w:r w:rsidRPr="0032082A">
        <w:rPr>
          <w:b/>
          <w:u w:val="single"/>
        </w:rPr>
        <w:t>London</w:t>
      </w:r>
      <w:r w:rsidRPr="00F002A6">
        <w:rPr>
          <w:b/>
        </w:rPr>
        <w:t xml:space="preserve"> </w:t>
      </w:r>
      <w:r w:rsidR="00F002A6" w:rsidRPr="00F002A6">
        <w:rPr>
          <w:b/>
        </w:rPr>
        <w:t>–</w:t>
      </w:r>
      <w:r w:rsidRPr="00F002A6">
        <w:rPr>
          <w:b/>
        </w:rPr>
        <w:t xml:space="preserve"> </w:t>
      </w:r>
      <w:r w:rsidR="00F002A6" w:rsidRPr="00F002A6">
        <w:rPr>
          <w:b/>
        </w:rPr>
        <w:t xml:space="preserve">Info - </w:t>
      </w:r>
      <w:r>
        <w:t>Parliament passes the Act Repealing the Stamp Act.</w:t>
      </w:r>
      <w:r w:rsidR="009D19DA">
        <w:t xml:space="preserve"> (Wikipedia)</w:t>
      </w:r>
    </w:p>
    <w:p w:rsidR="001470B7" w:rsidRDefault="001470B7" w:rsidP="001470B7">
      <w:pPr>
        <w:pStyle w:val="NormalWeb"/>
        <w:spacing w:before="240" w:beforeAutospacing="0" w:after="240" w:afterAutospacing="0"/>
        <w:ind w:left="0" w:right="0"/>
      </w:pPr>
      <w:r w:rsidRPr="00F96244">
        <w:rPr>
          <w:b/>
        </w:rPr>
        <w:t xml:space="preserve">1766 </w:t>
      </w:r>
      <w:r w:rsidR="00547A9F">
        <w:rPr>
          <w:b/>
        </w:rPr>
        <w:t xml:space="preserve">- </w:t>
      </w:r>
      <w:r w:rsidRPr="00F96244">
        <w:rPr>
          <w:b/>
        </w:rPr>
        <w:t>Jun 1</w:t>
      </w:r>
      <w:r>
        <w:t xml:space="preserve"> </w:t>
      </w:r>
      <w:r w:rsidR="00547A9F">
        <w:t>–</w:t>
      </w:r>
      <w:r>
        <w:t xml:space="preserve"> </w:t>
      </w:r>
      <w:r>
        <w:rPr>
          <w:b/>
          <w:u w:val="single"/>
        </w:rPr>
        <w:t>VA</w:t>
      </w:r>
      <w:r w:rsidR="00547A9F">
        <w:rPr>
          <w:b/>
          <w:u w:val="single"/>
        </w:rPr>
        <w:t xml:space="preserve"> </w:t>
      </w:r>
      <w:r w:rsidR="00547A9F" w:rsidRPr="005F192E">
        <w:rPr>
          <w:b/>
          <w:u w:val="single"/>
        </w:rPr>
        <w:t>Sussex</w:t>
      </w:r>
      <w:r w:rsidRPr="00547A9F">
        <w:rPr>
          <w:b/>
        </w:rPr>
        <w:t xml:space="preserve"> – </w:t>
      </w:r>
      <w:r w:rsidR="00547A9F" w:rsidRPr="00547A9F">
        <w:rPr>
          <w:b/>
        </w:rPr>
        <w:t>Admin – Joel Knight &amp; Hannah Knight</w:t>
      </w:r>
      <w:r w:rsidR="00547A9F">
        <w:t xml:space="preserve"> - </w:t>
      </w:r>
      <w:r>
        <w:t>Albemarle Parish:  Joel Knight, Hannah Knight, Rebekah Rowland, sps to Mary dau of Thomas and Sarah Wilkinson (Wilkason). (Richards 1958, p. 205)</w:t>
      </w:r>
    </w:p>
    <w:p w:rsidR="001470B7" w:rsidRPr="001C6221" w:rsidRDefault="001470B7" w:rsidP="001470B7">
      <w:pPr>
        <w:pStyle w:val="NormalWeb"/>
        <w:spacing w:before="240" w:beforeAutospacing="0" w:after="240" w:afterAutospacing="0"/>
        <w:ind w:left="0" w:right="0"/>
      </w:pPr>
      <w:r w:rsidRPr="001C6221">
        <w:rPr>
          <w:b/>
        </w:rPr>
        <w:t xml:space="preserve">1766 </w:t>
      </w:r>
      <w:r w:rsidR="00547A9F">
        <w:rPr>
          <w:b/>
        </w:rPr>
        <w:t xml:space="preserve">- </w:t>
      </w:r>
      <w:r w:rsidRPr="001C6221">
        <w:rPr>
          <w:b/>
        </w:rPr>
        <w:t xml:space="preserve">Jun 19 – </w:t>
      </w:r>
      <w:r w:rsidRPr="00C870AF">
        <w:rPr>
          <w:b/>
          <w:u w:val="single"/>
        </w:rPr>
        <w:t>VA</w:t>
      </w:r>
      <w:r w:rsidR="00547A9F">
        <w:rPr>
          <w:b/>
          <w:u w:val="single"/>
        </w:rPr>
        <w:t xml:space="preserve"> </w:t>
      </w:r>
      <w:r w:rsidR="00547A9F" w:rsidRPr="001C6221">
        <w:rPr>
          <w:b/>
          <w:u w:val="single"/>
        </w:rPr>
        <w:t>Sussex</w:t>
      </w:r>
      <w:r w:rsidRPr="00547A9F">
        <w:rPr>
          <w:b/>
        </w:rPr>
        <w:t xml:space="preserve"> – Will </w:t>
      </w:r>
      <w:r w:rsidR="00547A9F" w:rsidRPr="00547A9F">
        <w:rPr>
          <w:b/>
        </w:rPr>
        <w:t>-</w:t>
      </w:r>
      <w:r w:rsidRPr="00547A9F">
        <w:rPr>
          <w:b/>
        </w:rPr>
        <w:t xml:space="preserve"> Silvanus Stokes</w:t>
      </w:r>
      <w:r w:rsidR="00547A9F">
        <w:t xml:space="preserve"> - </w:t>
      </w:r>
      <w:r>
        <w:t xml:space="preserve"> Will dated May 23 1758, proved June 19, 1766</w:t>
      </w:r>
      <w:r>
        <w:br/>
        <w:t xml:space="preserve">In the name of God Amen. I Silvanus Stokes of Sussex County being in health of and of sound and perfect mind and memory thanks be to almight God for the same. Calling to mind the uncertainty of this life do make Constitute and Ordain and declare </w:t>
      </w:r>
      <w:r>
        <w:lastRenderedPageBreak/>
        <w:t>this my last will and Testament in manner and form following: first I bequeath my soul and spirit into the hands of Almighty God… etc.  And as touching the distribution of my worldly Estate I dispose the same as followeth</w:t>
      </w:r>
      <w:r>
        <w:br/>
        <w:t>* Imprimis I will that all the Just debts that I owe be paid</w:t>
      </w:r>
      <w:r>
        <w:br/>
        <w:t xml:space="preserve">* Item to my </w:t>
      </w:r>
      <w:r w:rsidRPr="00547A9F">
        <w:rPr>
          <w:b/>
        </w:rPr>
        <w:t>son Marcus Stokes</w:t>
      </w:r>
      <w:r>
        <w:t xml:space="preserve"> five Shillings Cash</w:t>
      </w:r>
      <w:r>
        <w:br/>
        <w:t xml:space="preserve">* Item to my </w:t>
      </w:r>
      <w:r w:rsidRPr="00547A9F">
        <w:rPr>
          <w:b/>
        </w:rPr>
        <w:t>son Silvanus Stokes</w:t>
      </w:r>
      <w:r>
        <w:t xml:space="preserve"> five Shillings Cash</w:t>
      </w:r>
      <w:r>
        <w:br/>
        <w:t xml:space="preserve">* Item to my </w:t>
      </w:r>
      <w:r w:rsidRPr="00547A9F">
        <w:rPr>
          <w:b/>
        </w:rPr>
        <w:t>son Drury Stokes</w:t>
      </w:r>
      <w:r>
        <w:t xml:space="preserve"> five Shillings Cash</w:t>
      </w:r>
      <w:r>
        <w:br/>
        <w:t xml:space="preserve">* Item to my </w:t>
      </w:r>
      <w:r w:rsidRPr="00547A9F">
        <w:rPr>
          <w:b/>
        </w:rPr>
        <w:t>Wife Celia Stokes</w:t>
      </w:r>
      <w:r>
        <w:t xml:space="preserve"> all my lands Lying on the South side the Rachoon swamp in Sussex County with my Plantation I now live on with all other appurtenances thereunto or in any wise appertaining During her Natural life. And after her Death to my </w:t>
      </w:r>
      <w:r w:rsidRPr="00547A9F">
        <w:rPr>
          <w:b/>
        </w:rPr>
        <w:t>son Micajah Stokes</w:t>
      </w:r>
      <w:r>
        <w:t xml:space="preserve"> to Him the said Micajah His Heirs and Assigns forever.</w:t>
      </w:r>
      <w:r>
        <w:br/>
        <w:t xml:space="preserve">* Item to my </w:t>
      </w:r>
      <w:r w:rsidRPr="00547A9F">
        <w:rPr>
          <w:b/>
        </w:rPr>
        <w:t>Daughter Pheba Freeman</w:t>
      </w:r>
      <w:r>
        <w:t xml:space="preserve"> five Shillings Cash</w:t>
      </w:r>
      <w:r>
        <w:br/>
        <w:t xml:space="preserve">* Item to my </w:t>
      </w:r>
      <w:r w:rsidRPr="00547A9F">
        <w:rPr>
          <w:b/>
        </w:rPr>
        <w:t>Daughter Susannah Green</w:t>
      </w:r>
      <w:r>
        <w:t xml:space="preserve"> five Shillings Cash</w:t>
      </w:r>
      <w:r>
        <w:br/>
        <w:t xml:space="preserve">* Item to my </w:t>
      </w:r>
      <w:r w:rsidRPr="00547A9F">
        <w:rPr>
          <w:b/>
        </w:rPr>
        <w:t xml:space="preserve">Daughter </w:t>
      </w:r>
      <w:r w:rsidRPr="00307FBC">
        <w:rPr>
          <w:b/>
        </w:rPr>
        <w:t>Elizabeth Knight</w:t>
      </w:r>
      <w:r>
        <w:t xml:space="preserve"> five Shillings Cash</w:t>
      </w:r>
      <w:r>
        <w:br/>
        <w:t xml:space="preserve">* Item to my </w:t>
      </w:r>
      <w:r w:rsidRPr="00547A9F">
        <w:rPr>
          <w:b/>
        </w:rPr>
        <w:t>Daughter Lucy Stokes</w:t>
      </w:r>
      <w:r>
        <w:t xml:space="preserve"> five Shillings Cash</w:t>
      </w:r>
      <w:r>
        <w:br/>
        <w:t xml:space="preserve">* Item </w:t>
      </w:r>
      <w:r w:rsidR="00CC0EBB">
        <w:t xml:space="preserve">to </w:t>
      </w:r>
      <w:r>
        <w:t xml:space="preserve"> my </w:t>
      </w:r>
      <w:r w:rsidRPr="00547A9F">
        <w:rPr>
          <w:b/>
        </w:rPr>
        <w:t>Daughter Agness Stokes</w:t>
      </w:r>
      <w:r>
        <w:t xml:space="preserve"> five Shillings Cash</w:t>
      </w:r>
      <w:r>
        <w:br/>
        <w:t xml:space="preserve">* Item to my </w:t>
      </w:r>
      <w:r w:rsidRPr="00547A9F">
        <w:rPr>
          <w:b/>
        </w:rPr>
        <w:t>Daughter L</w:t>
      </w:r>
      <w:r w:rsidR="00547A9F" w:rsidRPr="00547A9F">
        <w:rPr>
          <w:b/>
        </w:rPr>
        <w:t>y</w:t>
      </w:r>
      <w:r w:rsidRPr="00547A9F">
        <w:rPr>
          <w:b/>
        </w:rPr>
        <w:t>dia Stokes</w:t>
      </w:r>
      <w:r w:rsidR="00547A9F">
        <w:t xml:space="preserve"> (Ledia)</w:t>
      </w:r>
      <w:r>
        <w:t xml:space="preserve"> five Shillings Cash</w:t>
      </w:r>
      <w:r>
        <w:br/>
        <w:t xml:space="preserve">* Item </w:t>
      </w:r>
      <w:r w:rsidR="00CC0EBB">
        <w:t>to</w:t>
      </w:r>
      <w:r>
        <w:t xml:space="preserve"> my </w:t>
      </w:r>
      <w:r w:rsidRPr="00CC0EBB">
        <w:rPr>
          <w:b/>
        </w:rPr>
        <w:t>wife Celia Stokes</w:t>
      </w:r>
      <w:r>
        <w:t xml:space="preserve"> all the rest - and Remainder of my Estate Both real and personal During her Natural life and at her death to be Divided among my Children at her Discre</w:t>
      </w:r>
      <w:r w:rsidR="00547A9F">
        <w:t>t</w:t>
      </w:r>
      <w:r>
        <w:t>ion.</w:t>
      </w:r>
      <w:r>
        <w:br/>
        <w:t>* Item My Will is that my Executrix shall not give Security for the proving of this my last will and testament.</w:t>
      </w:r>
      <w:r>
        <w:br/>
        <w:t>* Item My Will is that my Estate should be Inventoried but not appraised and I do make Constitute and appoint my wife Celia Stokes my whole and sole Executor of this my last will and Testament Revoking annulling and making Void all former wills and Testaments by me at any time made.</w:t>
      </w:r>
      <w:r>
        <w:br/>
        <w:t>The words belonging was inter___ before sealed or signed</w:t>
      </w:r>
      <w:r>
        <w:br/>
        <w:t>In testimony whereof the said Silvanus Stokes of Sussex County have here unto sett my hand and affixed my seal this 23th day of February in the Year of our Lord Christ, One Thousand Sevin Hundred and fifty of eight</w:t>
      </w:r>
      <w:r>
        <w:br/>
        <w:t>Signed Sealed Published and Declared...</w:t>
      </w:r>
      <w:r>
        <w:br/>
        <w:t>Proved and recorded June 19, 1766 Sussex County, Virginia</w:t>
      </w:r>
      <w:r w:rsidR="00CC0EBB">
        <w:t xml:space="preserve"> (Will image online served by ancestry.com)</w:t>
      </w:r>
    </w:p>
    <w:p w:rsidR="001470B7" w:rsidRDefault="001470B7" w:rsidP="001470B7">
      <w:pPr>
        <w:pStyle w:val="NormalWeb"/>
        <w:spacing w:before="240" w:beforeAutospacing="0" w:after="240" w:afterAutospacing="0"/>
        <w:ind w:left="0" w:right="0"/>
      </w:pPr>
      <w:r w:rsidRPr="00E02F36">
        <w:rPr>
          <w:b/>
        </w:rPr>
        <w:t xml:space="preserve">1766 </w:t>
      </w:r>
      <w:r w:rsidR="003953D1">
        <w:rPr>
          <w:b/>
        </w:rPr>
        <w:t xml:space="preserve">- </w:t>
      </w:r>
      <w:r w:rsidRPr="00E02F36">
        <w:rPr>
          <w:b/>
        </w:rPr>
        <w:t>Aug 4</w:t>
      </w:r>
      <w:r>
        <w:t xml:space="preserve"> </w:t>
      </w:r>
      <w:r w:rsidR="003953D1">
        <w:t>–</w:t>
      </w:r>
      <w:r>
        <w:t xml:space="preserve"> </w:t>
      </w:r>
      <w:r>
        <w:rPr>
          <w:b/>
          <w:u w:val="single"/>
        </w:rPr>
        <w:t>VA</w:t>
      </w:r>
      <w:r w:rsidR="003953D1">
        <w:rPr>
          <w:b/>
          <w:u w:val="single"/>
        </w:rPr>
        <w:t xml:space="preserve"> </w:t>
      </w:r>
      <w:r w:rsidR="003953D1" w:rsidRPr="00DE0882">
        <w:rPr>
          <w:b/>
          <w:u w:val="single"/>
        </w:rPr>
        <w:t>Spotsylvania</w:t>
      </w:r>
      <w:r>
        <w:t xml:space="preserve"> </w:t>
      </w:r>
      <w:r w:rsidRPr="00CC0EBB">
        <w:rPr>
          <w:b/>
        </w:rPr>
        <w:t xml:space="preserve">– </w:t>
      </w:r>
      <w:r w:rsidR="003953D1" w:rsidRPr="00CC0EBB">
        <w:rPr>
          <w:b/>
        </w:rPr>
        <w:t>Will – Daniel Carter</w:t>
      </w:r>
      <w:r w:rsidR="003953D1">
        <w:t xml:space="preserve"> - </w:t>
      </w:r>
      <w:r>
        <w:t>Elizabeth Salter, admx. of Daniel Carter, decd., with Thomas Blanton, sec. (Crozier 1905, p. 62) Note</w:t>
      </w:r>
      <w:r w:rsidR="003953D1">
        <w:t>:</w:t>
      </w:r>
      <w:r>
        <w:t xml:space="preserve"> there are quite a few Salters in nearby Philadelphia at this period.</w:t>
      </w:r>
    </w:p>
    <w:p w:rsidR="00746907" w:rsidRDefault="00746907" w:rsidP="001470B7">
      <w:pPr>
        <w:pStyle w:val="NormalWeb"/>
        <w:spacing w:before="240" w:beforeAutospacing="0" w:after="240" w:afterAutospacing="0"/>
        <w:ind w:left="0" w:right="0"/>
      </w:pPr>
      <w:r w:rsidRPr="00FE5072">
        <w:rPr>
          <w:b/>
        </w:rPr>
        <w:t>176</w:t>
      </w:r>
      <w:r>
        <w:rPr>
          <w:b/>
        </w:rPr>
        <w:t>6</w:t>
      </w:r>
      <w:r w:rsidRPr="00FE5072">
        <w:rPr>
          <w:b/>
        </w:rPr>
        <w:t xml:space="preserve"> – Aug – </w:t>
      </w:r>
      <w:r w:rsidRPr="00FE5072">
        <w:rPr>
          <w:b/>
          <w:u w:val="single"/>
        </w:rPr>
        <w:t>VA Sussex</w:t>
      </w:r>
      <w:r w:rsidRPr="00FE5072">
        <w:rPr>
          <w:b/>
        </w:rPr>
        <w:t xml:space="preserve"> – Admin – </w:t>
      </w:r>
      <w:r>
        <w:rPr>
          <w:b/>
        </w:rPr>
        <w:t xml:space="preserve">Jordan </w:t>
      </w:r>
      <w:r w:rsidRPr="00FE5072">
        <w:rPr>
          <w:b/>
        </w:rPr>
        <w:t>Knight</w:t>
      </w:r>
      <w:r>
        <w:t xml:space="preserve"> continues as guardian of Richard Knight, son of John Knight. (Southside Virginian, Vo. 6, 1988, p. 132,  extracted by L. H. Hart, VA Beach public library.)</w:t>
      </w:r>
    </w:p>
    <w:p w:rsidR="00746907" w:rsidRPr="00DE0882" w:rsidRDefault="00746907" w:rsidP="001470B7">
      <w:pPr>
        <w:pStyle w:val="NormalWeb"/>
        <w:spacing w:before="240" w:beforeAutospacing="0" w:after="240" w:afterAutospacing="0"/>
        <w:ind w:left="0" w:right="0"/>
      </w:pPr>
      <w:r w:rsidRPr="00FE5072">
        <w:rPr>
          <w:b/>
        </w:rPr>
        <w:t>176</w:t>
      </w:r>
      <w:r>
        <w:rPr>
          <w:b/>
        </w:rPr>
        <w:t>6</w:t>
      </w:r>
      <w:r w:rsidRPr="00FE5072">
        <w:rPr>
          <w:b/>
        </w:rPr>
        <w:t xml:space="preserve"> – Aug – </w:t>
      </w:r>
      <w:r w:rsidRPr="00FE5072">
        <w:rPr>
          <w:b/>
          <w:u w:val="single"/>
        </w:rPr>
        <w:t>VA Sussex</w:t>
      </w:r>
      <w:r w:rsidRPr="00FE5072">
        <w:rPr>
          <w:b/>
        </w:rPr>
        <w:t xml:space="preserve"> – Admin – John Knight</w:t>
      </w:r>
      <w:r>
        <w:t xml:space="preserve"> is liste</w:t>
      </w:r>
      <w:r w:rsidR="00D27A5D">
        <w:t xml:space="preserve">d as continuing as guardian of </w:t>
      </w:r>
      <w:r>
        <w:t xml:space="preserve">Silvas. Bell, (Silvanus Bell), son of John Bell. (Southside Virginian, Vo. 6, 1988, p. 132,  extracted by L. H. Hart, VA Beach public library.)  </w:t>
      </w:r>
      <w:r w:rsidRPr="00746907">
        <w:rPr>
          <w:b/>
        </w:rPr>
        <w:t>Note</w:t>
      </w:r>
      <w:r>
        <w:t>: This may mean that previous entries transcribed as “Susanna Bell” were actually “Silvanus Bell.”</w:t>
      </w:r>
    </w:p>
    <w:p w:rsidR="001470B7" w:rsidRDefault="001470B7" w:rsidP="008E7CED">
      <w:pPr>
        <w:pStyle w:val="NormalWeb"/>
        <w:spacing w:before="240" w:after="240"/>
        <w:ind w:left="0"/>
      </w:pPr>
      <w:r>
        <w:rPr>
          <w:b/>
        </w:rPr>
        <w:t xml:space="preserve">1766 </w:t>
      </w:r>
      <w:r w:rsidR="003953D1">
        <w:rPr>
          <w:b/>
        </w:rPr>
        <w:t xml:space="preserve">- </w:t>
      </w:r>
      <w:r>
        <w:rPr>
          <w:b/>
        </w:rPr>
        <w:t xml:space="preserve">Sep 26 </w:t>
      </w:r>
      <w:r>
        <w:t xml:space="preserve">– </w:t>
      </w:r>
      <w:r w:rsidRPr="000A5DC6">
        <w:rPr>
          <w:b/>
          <w:u w:val="single"/>
        </w:rPr>
        <w:t>NC</w:t>
      </w:r>
      <w:r w:rsidR="003953D1">
        <w:rPr>
          <w:b/>
          <w:u w:val="single"/>
        </w:rPr>
        <w:t xml:space="preserve"> </w:t>
      </w:r>
      <w:r w:rsidR="003953D1" w:rsidRPr="000A5DC6">
        <w:rPr>
          <w:b/>
          <w:u w:val="single"/>
        </w:rPr>
        <w:t>Onslow</w:t>
      </w:r>
      <w:r>
        <w:t xml:space="preserve"> </w:t>
      </w:r>
      <w:r w:rsidR="003953D1" w:rsidRPr="00AE4A34">
        <w:rPr>
          <w:b/>
        </w:rPr>
        <w:t>–</w:t>
      </w:r>
      <w:r w:rsidRPr="00AE4A34">
        <w:rPr>
          <w:b/>
        </w:rPr>
        <w:t xml:space="preserve"> </w:t>
      </w:r>
      <w:r w:rsidR="003953D1" w:rsidRPr="00AE4A34">
        <w:rPr>
          <w:b/>
        </w:rPr>
        <w:t xml:space="preserve">Admin - </w:t>
      </w:r>
      <w:r w:rsidRPr="00AE4A34">
        <w:rPr>
          <w:b/>
        </w:rPr>
        <w:t xml:space="preserve">Robert Knight </w:t>
      </w:r>
      <w:r w:rsidR="003953D1">
        <w:t>- L</w:t>
      </w:r>
      <w:r>
        <w:t xml:space="preserve">and patent for 82 acres on the S. side of the N.W. Branch of New River and (on the) S. side of Blue </w:t>
      </w:r>
      <w:r>
        <w:lastRenderedPageBreak/>
        <w:t>Creek, joining a pon. (a point) nigh the road, and the Creekside nigh John Evans. (</w:t>
      </w:r>
      <w:r w:rsidR="003953D1">
        <w:t xml:space="preserve">Hofman 1765-1775, </w:t>
      </w:r>
      <w:r w:rsidR="008E7CED">
        <w:t>p. 60; Also: State Archives of NC, Book: 17 pg: 314, Grant no.: 202, File no.: 597, MARS: 12.14.94.663)</w:t>
      </w:r>
    </w:p>
    <w:p w:rsidR="008E7CED" w:rsidRDefault="008E7CED" w:rsidP="008E7CED">
      <w:pPr>
        <w:pStyle w:val="NormalWeb"/>
        <w:spacing w:before="240" w:after="240"/>
        <w:ind w:left="0"/>
      </w:pPr>
      <w:r>
        <w:rPr>
          <w:noProof/>
        </w:rPr>
        <w:drawing>
          <wp:inline distT="0" distB="0" distL="0" distR="0" wp14:anchorId="5C034D73" wp14:editId="05BF1FB4">
            <wp:extent cx="5242683" cy="183642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42683" cy="1836420"/>
                    </a:xfrm>
                    <a:prstGeom prst="rect">
                      <a:avLst/>
                    </a:prstGeom>
                  </pic:spPr>
                </pic:pic>
              </a:graphicData>
            </a:graphic>
          </wp:inline>
        </w:drawing>
      </w:r>
    </w:p>
    <w:p w:rsidR="001470B7" w:rsidRDefault="001470B7" w:rsidP="007B2D42">
      <w:pPr>
        <w:pStyle w:val="NormalWeb"/>
        <w:spacing w:before="120" w:beforeAutospacing="0" w:after="120" w:afterAutospacing="0"/>
        <w:ind w:left="144"/>
      </w:pPr>
      <w:r>
        <w:rPr>
          <w:b/>
        </w:rPr>
        <w:t xml:space="preserve">1766 </w:t>
      </w:r>
      <w:r w:rsidR="005F3061">
        <w:rPr>
          <w:b/>
        </w:rPr>
        <w:t xml:space="preserve">- </w:t>
      </w:r>
      <w:r>
        <w:rPr>
          <w:b/>
        </w:rPr>
        <w:t xml:space="preserve">Sep 29 </w:t>
      </w:r>
      <w:r>
        <w:t xml:space="preserve">– </w:t>
      </w:r>
      <w:r>
        <w:rPr>
          <w:b/>
          <w:u w:val="single"/>
        </w:rPr>
        <w:t>VA</w:t>
      </w:r>
      <w:r w:rsidR="005F3061">
        <w:rPr>
          <w:b/>
          <w:u w:val="single"/>
        </w:rPr>
        <w:t xml:space="preserve"> Sussex</w:t>
      </w:r>
      <w:r w:rsidRPr="005F3061">
        <w:rPr>
          <w:b/>
        </w:rPr>
        <w:t xml:space="preserve"> – </w:t>
      </w:r>
      <w:r w:rsidR="005F3061" w:rsidRPr="005F3061">
        <w:rPr>
          <w:b/>
        </w:rPr>
        <w:t>Admin – Jordan Knight</w:t>
      </w:r>
      <w:r w:rsidR="005F3061">
        <w:t xml:space="preserve"> -</w:t>
      </w:r>
      <w:r>
        <w:t xml:space="preserve"> Albemarle Parish: Jordan Knight and Elizabeth Knight begin their family: </w:t>
      </w:r>
      <w:r>
        <w:br/>
      </w:r>
      <w:r w:rsidR="00315C0F">
        <w:t xml:space="preserve">* </w:t>
      </w:r>
      <w:r w:rsidR="00315C0F" w:rsidRPr="009D19DA">
        <w:rPr>
          <w:b/>
        </w:rPr>
        <w:t>Agnes Knight</w:t>
      </w:r>
      <w:r w:rsidR="00315C0F">
        <w:t xml:space="preserve">: 1765 Mar 4,  Bap 21 Apr, sps. James horn, Frances Rives, </w:t>
      </w:r>
      <w:r w:rsidR="00315C0F" w:rsidRPr="009D19DA">
        <w:t>Elisabeth Knight</w:t>
      </w:r>
      <w:r w:rsidR="00315C0F">
        <w:t>. (Richards 1958, p. 166)</w:t>
      </w:r>
      <w:r w:rsidR="00315C0F">
        <w:br/>
      </w:r>
      <w:r>
        <w:t xml:space="preserve">* </w:t>
      </w:r>
      <w:r w:rsidRPr="009D19DA">
        <w:rPr>
          <w:b/>
        </w:rPr>
        <w:t>John Knight</w:t>
      </w:r>
      <w:r>
        <w:t xml:space="preserve">: </w:t>
      </w:r>
      <w:r w:rsidR="005E6B04">
        <w:t xml:space="preserve">1766 Sep </w:t>
      </w:r>
      <w:r>
        <w:t>2</w:t>
      </w:r>
      <w:r w:rsidR="007164F8">
        <w:t>3</w:t>
      </w:r>
      <w:r>
        <w:t>: James Horn, Thomas Moore, Jane Horn;</w:t>
      </w:r>
      <w:r>
        <w:br/>
        <w:t xml:space="preserve">* </w:t>
      </w:r>
      <w:r w:rsidRPr="009D19DA">
        <w:rPr>
          <w:b/>
        </w:rPr>
        <w:t>Lucy Knight</w:t>
      </w:r>
      <w:r>
        <w:t xml:space="preserve">: </w:t>
      </w:r>
      <w:r w:rsidR="005E6B04">
        <w:t>1</w:t>
      </w:r>
      <w:r w:rsidR="00315C0F">
        <w:t>7</w:t>
      </w:r>
      <w:r w:rsidR="005E6B04">
        <w:t>68 May 15</w:t>
      </w:r>
      <w:r>
        <w:t xml:space="preserve">: </w:t>
      </w:r>
      <w:r w:rsidRPr="003953D1">
        <w:rPr>
          <w:b/>
        </w:rPr>
        <w:t>John Knight</w:t>
      </w:r>
      <w:r>
        <w:t>, Elizabeth Rodgers, Lucy Hern;</w:t>
      </w:r>
      <w:r w:rsidR="00315C0F">
        <w:t xml:space="preserve"> Boddie 1998, p. 57)</w:t>
      </w:r>
      <w:r w:rsidR="00315C0F">
        <w:br/>
        <w:t xml:space="preserve">* </w:t>
      </w:r>
      <w:r w:rsidR="00315C0F" w:rsidRPr="00315C0F">
        <w:rPr>
          <w:b/>
        </w:rPr>
        <w:t>William Knight</w:t>
      </w:r>
      <w:r w:rsidR="00315C0F">
        <w:t>, 1769 Dec 30  Bap 1770 Mar 18, sps Frederick Fort, Charles Mabry, Fanny Mason. (Richards 1958, p. 201)</w:t>
      </w:r>
      <w:r>
        <w:br/>
        <w:t xml:space="preserve">* </w:t>
      </w:r>
      <w:r w:rsidRPr="009D19DA">
        <w:rPr>
          <w:b/>
        </w:rPr>
        <w:t>Mary Knight</w:t>
      </w:r>
      <w:r>
        <w:t xml:space="preserve">: </w:t>
      </w:r>
      <w:r w:rsidR="005E6B04">
        <w:t>1770 Feb 3</w:t>
      </w:r>
      <w:r>
        <w:t>: Curtis Land, Mary Rachell, Lucretia Gilliam;</w:t>
      </w:r>
      <w:r>
        <w:br/>
        <w:t>*</w:t>
      </w:r>
      <w:r w:rsidR="003953D1">
        <w:t xml:space="preserve"> </w:t>
      </w:r>
      <w:r w:rsidRPr="009D19DA">
        <w:rPr>
          <w:b/>
        </w:rPr>
        <w:t>Daniel Knight</w:t>
      </w:r>
      <w:r>
        <w:t xml:space="preserve">: </w:t>
      </w:r>
      <w:r w:rsidR="005E6B04">
        <w:t xml:space="preserve">1771 Nov </w:t>
      </w:r>
      <w:r>
        <w:t>20: Joseph Wren, Reuben Rodgers, Lucy Horn. (Boddie 1998, p. 57)</w:t>
      </w:r>
      <w:r w:rsidR="007B2D42">
        <w:br/>
      </w:r>
      <w:r w:rsidR="009F5DC9">
        <w:t xml:space="preserve"> Note: I think Jordan had a first wife and a family with her and the loss of his wife was part of his “calamity.”</w:t>
      </w:r>
    </w:p>
    <w:p w:rsidR="001470B7" w:rsidRDefault="001470B7" w:rsidP="001470B7">
      <w:pPr>
        <w:pStyle w:val="NormalWeb"/>
        <w:spacing w:before="240" w:beforeAutospacing="0" w:after="240" w:afterAutospacing="0"/>
        <w:ind w:left="0" w:right="0"/>
      </w:pPr>
      <w:r>
        <w:rPr>
          <w:b/>
        </w:rPr>
        <w:t xml:space="preserve">1766 </w:t>
      </w:r>
      <w:r w:rsidR="009B0F02">
        <w:rPr>
          <w:b/>
        </w:rPr>
        <w:t xml:space="preserve">- </w:t>
      </w:r>
      <w:r>
        <w:rPr>
          <w:b/>
        </w:rPr>
        <w:t xml:space="preserve">Nov 22 </w:t>
      </w:r>
      <w:r>
        <w:t>–</w:t>
      </w:r>
      <w:r w:rsidRPr="009B0F02">
        <w:rPr>
          <w:b/>
        </w:rPr>
        <w:t xml:space="preserve"> </w:t>
      </w:r>
      <w:r w:rsidRPr="001A102A">
        <w:rPr>
          <w:b/>
          <w:u w:val="single"/>
        </w:rPr>
        <w:t>VA</w:t>
      </w:r>
      <w:r w:rsidR="009B0F02">
        <w:rPr>
          <w:b/>
          <w:u w:val="single"/>
        </w:rPr>
        <w:t xml:space="preserve"> </w:t>
      </w:r>
      <w:r w:rsidR="009B0F02" w:rsidRPr="001A102A">
        <w:rPr>
          <w:b/>
          <w:u w:val="single"/>
        </w:rPr>
        <w:t>Stafford</w:t>
      </w:r>
      <w:r w:rsidRPr="009B0F02">
        <w:rPr>
          <w:b/>
        </w:rPr>
        <w:t xml:space="preserve"> – </w:t>
      </w:r>
      <w:r w:rsidR="00BC5D9B">
        <w:rPr>
          <w:b/>
        </w:rPr>
        <w:t>Admin</w:t>
      </w:r>
      <w:r w:rsidR="009B0F02" w:rsidRPr="009B0F02">
        <w:rPr>
          <w:b/>
        </w:rPr>
        <w:t xml:space="preserve"> - </w:t>
      </w:r>
      <w:r w:rsidR="00BC5D9B" w:rsidRPr="009B0F02">
        <w:rPr>
          <w:b/>
        </w:rPr>
        <w:t>George Knight, John Knight, Elizabeth Knight</w:t>
      </w:r>
      <w:r w:rsidR="00BC5D9B">
        <w:t xml:space="preserve"> - </w:t>
      </w:r>
      <w:r>
        <w:t>Early Records of Chappawamsic Baptist Church, Stafford Co. VA: Church minutes state that Chappawamsic was constituted by former members of Broad Run Church, Fauquier County. Signatories incude (selected): Mary Anderson, John Carney, Mary Carney, Abs</w:t>
      </w:r>
      <w:r w:rsidR="003953D1">
        <w:t>o</w:t>
      </w:r>
      <w:r>
        <w:t>l</w:t>
      </w:r>
      <w:r w:rsidR="003953D1">
        <w:t>o</w:t>
      </w:r>
      <w:r>
        <w:t xml:space="preserve">m Carney, George Williams, Sarah Carney, Joshua Carney, John Bland, John Taylor, Elizabeth Taylor, Betty Harper, Ann Moore, Margaret Bland; New member enrollments: 1767 Jun 28: </w:t>
      </w:r>
      <w:r w:rsidRPr="009B0F02">
        <w:rPr>
          <w:b/>
        </w:rPr>
        <w:t>George Knight, John Knight, Elizabeth Knight</w:t>
      </w:r>
      <w:r>
        <w:t xml:space="preserve"> (VA Gen. Soc. Qrtly. Vol. 27, No. 1, pp. 37-40) </w:t>
      </w:r>
    </w:p>
    <w:p w:rsidR="001470B7" w:rsidRDefault="001470B7" w:rsidP="001470B7">
      <w:pPr>
        <w:pStyle w:val="NormalWeb"/>
        <w:spacing w:before="240" w:beforeAutospacing="0" w:after="240" w:afterAutospacing="0"/>
        <w:ind w:left="0" w:right="0"/>
      </w:pPr>
      <w:r w:rsidRPr="00F96244">
        <w:rPr>
          <w:b/>
        </w:rPr>
        <w:t xml:space="preserve">1767 </w:t>
      </w:r>
      <w:r w:rsidR="005F3061">
        <w:rPr>
          <w:b/>
        </w:rPr>
        <w:t xml:space="preserve">- </w:t>
      </w:r>
      <w:r w:rsidRPr="00F96244">
        <w:rPr>
          <w:b/>
        </w:rPr>
        <w:t>Mar 2</w:t>
      </w:r>
      <w:r>
        <w:t xml:space="preserve"> </w:t>
      </w:r>
      <w:r w:rsidR="005F3061">
        <w:t>–</w:t>
      </w:r>
      <w:r>
        <w:t xml:space="preserve"> </w:t>
      </w:r>
      <w:r>
        <w:rPr>
          <w:b/>
          <w:u w:val="single"/>
        </w:rPr>
        <w:t>VA</w:t>
      </w:r>
      <w:r w:rsidR="005F3061">
        <w:rPr>
          <w:b/>
          <w:u w:val="single"/>
        </w:rPr>
        <w:t xml:space="preserve"> </w:t>
      </w:r>
      <w:r w:rsidR="005F3061" w:rsidRPr="005F192E">
        <w:rPr>
          <w:b/>
          <w:u w:val="single"/>
        </w:rPr>
        <w:t>Sussex</w:t>
      </w:r>
      <w:r w:rsidRPr="005F3061">
        <w:rPr>
          <w:b/>
        </w:rPr>
        <w:t xml:space="preserve"> – </w:t>
      </w:r>
      <w:r w:rsidR="005F3061" w:rsidRPr="005F3061">
        <w:rPr>
          <w:b/>
        </w:rPr>
        <w:t>Admin – John Knight</w:t>
      </w:r>
      <w:r w:rsidR="005F3061">
        <w:t xml:space="preserve"> - </w:t>
      </w:r>
      <w:r w:rsidR="003953D1">
        <w:t>With</w:t>
      </w:r>
      <w:r w:rsidR="007164F8">
        <w:t xml:space="preserve"> Elizabeth M</w:t>
      </w:r>
      <w:r>
        <w:t>oore, John Hargrove, sps to Thomas, son of Nathaniel and Susannah Newsome</w:t>
      </w:r>
      <w:r w:rsidR="003953D1">
        <w:t>, Albemarle Parish</w:t>
      </w:r>
      <w:r>
        <w:t>. (Richards 1958, p. 96)</w:t>
      </w:r>
    </w:p>
    <w:p w:rsidR="0099196A" w:rsidRDefault="0099196A" w:rsidP="001470B7">
      <w:pPr>
        <w:pStyle w:val="NormalWeb"/>
        <w:spacing w:before="240" w:beforeAutospacing="0" w:after="240" w:afterAutospacing="0"/>
        <w:ind w:left="0" w:right="0"/>
      </w:pPr>
      <w:r w:rsidRPr="0099196A">
        <w:rPr>
          <w:b/>
        </w:rPr>
        <w:t xml:space="preserve">1767 – Mar 17 – </w:t>
      </w:r>
      <w:r w:rsidRPr="0099196A">
        <w:rPr>
          <w:b/>
          <w:u w:val="single"/>
        </w:rPr>
        <w:t>VA Amherst</w:t>
      </w:r>
      <w:r w:rsidRPr="0099196A">
        <w:rPr>
          <w:b/>
        </w:rPr>
        <w:t xml:space="preserve"> – Admin - Thos. Mann Randolph</w:t>
      </w:r>
      <w:r w:rsidRPr="0099196A">
        <w:t xml:space="preserve"> and wife, Anne, Goochland, to Jno. Depricat, Amherst County -- consideration of 270 a. in Amherst County -- have sold 265 a. pat. and lying in Amherst County -- head of N. fk of Nassau ck. at a place called Indian Cove --Wit.: Chas. Ballow; Wm. Kitchen; Thos. Hooper; Sam Jordan; Jos. Cabell; Wm. Cabell, Jr. P. 190 Order to </w:t>
      </w:r>
      <w:r w:rsidRPr="0099196A">
        <w:rPr>
          <w:b/>
        </w:rPr>
        <w:t>Joseph Woodson</w:t>
      </w:r>
      <w:r w:rsidRPr="0099196A">
        <w:t xml:space="preserve"> and </w:t>
      </w:r>
      <w:r w:rsidRPr="0099196A">
        <w:rPr>
          <w:b/>
        </w:rPr>
        <w:t>John Woodson</w:t>
      </w:r>
      <w:r w:rsidRPr="0099196A">
        <w:t>, Gent. J.P.‘s of Goochland, to examine Anne Randolph.; done July 11, 1767.</w:t>
      </w:r>
      <w:r>
        <w:t xml:space="preserve">  (</w:t>
      </w:r>
      <w:r w:rsidRPr="0099196A">
        <w:t>Amherst County, Virginia Deed Book B, p 188</w:t>
      </w:r>
      <w:r>
        <w:t>)</w:t>
      </w:r>
    </w:p>
    <w:p w:rsidR="001470B7" w:rsidRDefault="001470B7" w:rsidP="001470B7">
      <w:pPr>
        <w:pStyle w:val="NormalWeb"/>
        <w:spacing w:before="240" w:beforeAutospacing="0" w:after="240" w:afterAutospacing="0"/>
        <w:ind w:left="0" w:right="0"/>
      </w:pPr>
      <w:r w:rsidRPr="00C870AF">
        <w:rPr>
          <w:b/>
        </w:rPr>
        <w:lastRenderedPageBreak/>
        <w:t xml:space="preserve">1767 </w:t>
      </w:r>
      <w:r w:rsidR="005F3061">
        <w:rPr>
          <w:b/>
        </w:rPr>
        <w:t xml:space="preserve">- </w:t>
      </w:r>
      <w:r w:rsidRPr="00C870AF">
        <w:rPr>
          <w:b/>
        </w:rPr>
        <w:t xml:space="preserve">Apr 21 – </w:t>
      </w:r>
      <w:r>
        <w:rPr>
          <w:b/>
          <w:u w:val="single"/>
        </w:rPr>
        <w:t>VA</w:t>
      </w:r>
      <w:r w:rsidR="005F3061">
        <w:rPr>
          <w:b/>
          <w:u w:val="single"/>
        </w:rPr>
        <w:t xml:space="preserve"> Sussex</w:t>
      </w:r>
      <w:r w:rsidRPr="009B0F02">
        <w:rPr>
          <w:b/>
        </w:rPr>
        <w:t xml:space="preserve"> </w:t>
      </w:r>
      <w:r w:rsidR="005F3061" w:rsidRPr="009B0F02">
        <w:rPr>
          <w:b/>
        </w:rPr>
        <w:t>–</w:t>
      </w:r>
      <w:r w:rsidRPr="009B0F02">
        <w:rPr>
          <w:b/>
        </w:rPr>
        <w:t xml:space="preserve"> </w:t>
      </w:r>
      <w:r w:rsidR="005F3061" w:rsidRPr="009B0F02">
        <w:rPr>
          <w:b/>
        </w:rPr>
        <w:t>Admin – John Knight</w:t>
      </w:r>
      <w:r w:rsidR="005F3061">
        <w:t xml:space="preserve"> - </w:t>
      </w:r>
      <w:r>
        <w:t xml:space="preserve">Albemarle Parish Vestry Business Meeting: Church pd </w:t>
      </w:r>
      <w:r w:rsidRPr="005F3061">
        <w:t>John Knight</w:t>
      </w:r>
      <w:r>
        <w:t xml:space="preserve"> forty Shillings. (p. 158);  James Cain Jr fined for swearing. (p. 159) Pd </w:t>
      </w:r>
      <w:r w:rsidRPr="005F3061">
        <w:rPr>
          <w:b/>
        </w:rPr>
        <w:t>John Knight</w:t>
      </w:r>
      <w:r>
        <w:t xml:space="preserve"> part of his charge for Repairing church roof (</w:t>
      </w:r>
      <w:r w:rsidR="009B0F02">
        <w:t xml:space="preserve">APVB, </w:t>
      </w:r>
      <w:r>
        <w:t>p. 160 )</w:t>
      </w:r>
    </w:p>
    <w:p w:rsidR="001470B7" w:rsidRDefault="001470B7" w:rsidP="001470B7">
      <w:pPr>
        <w:pStyle w:val="NormalWeb"/>
        <w:spacing w:before="240" w:beforeAutospacing="0" w:after="240" w:afterAutospacing="0"/>
        <w:ind w:left="0" w:right="0"/>
      </w:pPr>
      <w:r>
        <w:rPr>
          <w:b/>
        </w:rPr>
        <w:t xml:space="preserve">1767 </w:t>
      </w:r>
      <w:r w:rsidR="00277FEC">
        <w:rPr>
          <w:b/>
        </w:rPr>
        <w:t xml:space="preserve">- </w:t>
      </w:r>
      <w:r>
        <w:rPr>
          <w:b/>
        </w:rPr>
        <w:t xml:space="preserve">Aug </w:t>
      </w:r>
      <w:r w:rsidRPr="00C870AF">
        <w:rPr>
          <w:b/>
        </w:rPr>
        <w:t xml:space="preserve">19 </w:t>
      </w:r>
      <w:r>
        <w:rPr>
          <w:b/>
        </w:rPr>
        <w:t>–</w:t>
      </w:r>
      <w:r>
        <w:t xml:space="preserve"> </w:t>
      </w:r>
      <w:r>
        <w:rPr>
          <w:b/>
          <w:u w:val="single"/>
        </w:rPr>
        <w:t>VA</w:t>
      </w:r>
      <w:r w:rsidR="005F3061">
        <w:rPr>
          <w:b/>
          <w:u w:val="single"/>
        </w:rPr>
        <w:t xml:space="preserve"> Sussex</w:t>
      </w:r>
      <w:r w:rsidRPr="005F3061">
        <w:rPr>
          <w:b/>
        </w:rPr>
        <w:t xml:space="preserve"> </w:t>
      </w:r>
      <w:r w:rsidR="005F3061" w:rsidRPr="005F3061">
        <w:rPr>
          <w:b/>
        </w:rPr>
        <w:t>–</w:t>
      </w:r>
      <w:r w:rsidRPr="005F3061">
        <w:rPr>
          <w:b/>
        </w:rPr>
        <w:t xml:space="preserve"> </w:t>
      </w:r>
      <w:r w:rsidR="005F3061" w:rsidRPr="005F3061">
        <w:rPr>
          <w:b/>
        </w:rPr>
        <w:t>Admin – John Knight, Jordan Knight, Moses Knight</w:t>
      </w:r>
      <w:r w:rsidR="005F3061">
        <w:t xml:space="preserve"> - </w:t>
      </w:r>
      <w:r>
        <w:t>Albemarle Parish</w:t>
      </w:r>
      <w:r w:rsidRPr="00C870AF">
        <w:rPr>
          <w:b/>
          <w:u w:val="single"/>
        </w:rPr>
        <w:t xml:space="preserve"> </w:t>
      </w:r>
      <w:r>
        <w:t>Vestry meeting to report Processioning. Names mentioned:  “</w:t>
      </w:r>
      <w:r w:rsidRPr="00C870AF">
        <w:rPr>
          <w:b/>
        </w:rPr>
        <w:t>Estate of W</w:t>
      </w:r>
      <w:r w:rsidR="005F3061">
        <w:rPr>
          <w:b/>
        </w:rPr>
        <w:t>illiam</w:t>
      </w:r>
      <w:r w:rsidRPr="00C870AF">
        <w:rPr>
          <w:b/>
        </w:rPr>
        <w:t xml:space="preserve"> Knight</w:t>
      </w:r>
      <w:r>
        <w:t xml:space="preserve">”, </w:t>
      </w:r>
      <w:r w:rsidRPr="00C870AF">
        <w:rPr>
          <w:b/>
        </w:rPr>
        <w:t>John Knight</w:t>
      </w:r>
      <w:r>
        <w:t xml:space="preserve">, </w:t>
      </w:r>
      <w:r w:rsidRPr="00C870AF">
        <w:rPr>
          <w:b/>
        </w:rPr>
        <w:t>Jordan Knight</w:t>
      </w:r>
      <w:r>
        <w:t xml:space="preserve">, </w:t>
      </w:r>
      <w:r w:rsidRPr="00C870AF">
        <w:rPr>
          <w:b/>
        </w:rPr>
        <w:t>Moses Knight</w:t>
      </w:r>
      <w:r>
        <w:t>. (</w:t>
      </w:r>
      <w:r w:rsidR="009B0F02">
        <w:t xml:space="preserve">APVB, </w:t>
      </w:r>
      <w:r>
        <w:t xml:space="preserve">pp. 167-173 ) </w:t>
      </w:r>
      <w:r>
        <w:br/>
      </w:r>
      <w:r w:rsidR="009B0F02" w:rsidRPr="003953D1">
        <w:rPr>
          <w:b/>
        </w:rPr>
        <w:t>Note</w:t>
      </w:r>
      <w:r w:rsidR="009B0F02">
        <w:t xml:space="preserve">: </w:t>
      </w:r>
      <w:r>
        <w:t>William Knight</w:t>
      </w:r>
      <w:r w:rsidR="009B0F02">
        <w:t>, son of John Knight and Elizabeth Jordan,</w:t>
      </w:r>
      <w:r>
        <w:t xml:space="preserve"> has died. </w:t>
      </w:r>
    </w:p>
    <w:p w:rsidR="00746907" w:rsidRDefault="00746907" w:rsidP="001470B7">
      <w:pPr>
        <w:pStyle w:val="NormalWeb"/>
        <w:spacing w:before="240" w:beforeAutospacing="0" w:after="240" w:afterAutospacing="0"/>
        <w:ind w:left="0" w:right="0"/>
      </w:pPr>
      <w:r w:rsidRPr="00FE5072">
        <w:rPr>
          <w:b/>
        </w:rPr>
        <w:t>176</w:t>
      </w:r>
      <w:r>
        <w:rPr>
          <w:b/>
        </w:rPr>
        <w:t>7</w:t>
      </w:r>
      <w:r w:rsidRPr="00FE5072">
        <w:rPr>
          <w:b/>
        </w:rPr>
        <w:t xml:space="preserve"> – Aug – </w:t>
      </w:r>
      <w:r w:rsidRPr="00FE5072">
        <w:rPr>
          <w:b/>
          <w:u w:val="single"/>
        </w:rPr>
        <w:t>VA Sussex</w:t>
      </w:r>
      <w:r w:rsidRPr="00FE5072">
        <w:rPr>
          <w:b/>
        </w:rPr>
        <w:t xml:space="preserve"> – Admin – J</w:t>
      </w:r>
      <w:r>
        <w:rPr>
          <w:b/>
        </w:rPr>
        <w:t>ordan</w:t>
      </w:r>
      <w:r w:rsidRPr="00FE5072">
        <w:rPr>
          <w:b/>
        </w:rPr>
        <w:t xml:space="preserve"> Knight</w:t>
      </w:r>
      <w:r>
        <w:t>, guardian of Richard Knight, son of John Knight, says Richard is now of age. (Southside Virginian, Vo. 6, 1988, p. 134,  extracted by L. H. Hart, VA Beach public library.)</w:t>
      </w:r>
    </w:p>
    <w:p w:rsidR="00746907" w:rsidRDefault="00746907" w:rsidP="001470B7">
      <w:pPr>
        <w:pStyle w:val="NormalWeb"/>
        <w:spacing w:before="240" w:beforeAutospacing="0" w:after="240" w:afterAutospacing="0"/>
        <w:ind w:left="0" w:right="0"/>
      </w:pPr>
      <w:r w:rsidRPr="00FE5072">
        <w:rPr>
          <w:b/>
        </w:rPr>
        <w:t xml:space="preserve">1762 – Aug – </w:t>
      </w:r>
      <w:r w:rsidRPr="00FE5072">
        <w:rPr>
          <w:b/>
          <w:u w:val="single"/>
        </w:rPr>
        <w:t>VA Sussex</w:t>
      </w:r>
      <w:r w:rsidRPr="00FE5072">
        <w:rPr>
          <w:b/>
        </w:rPr>
        <w:t xml:space="preserve"> – Admin – John Knight</w:t>
      </w:r>
      <w:r>
        <w:t>. guardian of Silvanus Bell (trans: Bull).  No comment about disposition. (Southside Virginian, Vo. 6, 1988, p. 134,  extracted by L. H. Hart, VA Beach public library.)</w:t>
      </w:r>
    </w:p>
    <w:p w:rsidR="001470B7" w:rsidRDefault="001470B7" w:rsidP="001470B7">
      <w:pPr>
        <w:pStyle w:val="NormalWeb"/>
        <w:spacing w:before="240" w:beforeAutospacing="0" w:after="240" w:afterAutospacing="0"/>
        <w:ind w:left="0" w:right="0"/>
      </w:pPr>
      <w:r w:rsidRPr="00F96244">
        <w:rPr>
          <w:b/>
        </w:rPr>
        <w:t xml:space="preserve">1767 </w:t>
      </w:r>
      <w:r w:rsidR="005F3061">
        <w:rPr>
          <w:b/>
        </w:rPr>
        <w:t xml:space="preserve">- </w:t>
      </w:r>
      <w:r w:rsidRPr="00F96244">
        <w:rPr>
          <w:b/>
        </w:rPr>
        <w:t>Nov 15</w:t>
      </w:r>
      <w:r>
        <w:t xml:space="preserve"> </w:t>
      </w:r>
      <w:r w:rsidR="005F3061">
        <w:t>–</w:t>
      </w:r>
      <w:r>
        <w:t xml:space="preserve"> </w:t>
      </w:r>
      <w:r>
        <w:rPr>
          <w:b/>
          <w:u w:val="single"/>
        </w:rPr>
        <w:t>VA</w:t>
      </w:r>
      <w:r w:rsidR="005F3061">
        <w:rPr>
          <w:b/>
          <w:u w:val="single"/>
        </w:rPr>
        <w:t xml:space="preserve"> </w:t>
      </w:r>
      <w:r w:rsidR="005F3061" w:rsidRPr="005F192E">
        <w:rPr>
          <w:b/>
          <w:u w:val="single"/>
        </w:rPr>
        <w:t>Sussex</w:t>
      </w:r>
      <w:r w:rsidRPr="005F3061">
        <w:rPr>
          <w:b/>
        </w:rPr>
        <w:t xml:space="preserve"> – </w:t>
      </w:r>
      <w:r w:rsidR="005F3061" w:rsidRPr="005F3061">
        <w:rPr>
          <w:b/>
        </w:rPr>
        <w:t>Admin – Joel Knight</w:t>
      </w:r>
      <w:r w:rsidR="005F3061">
        <w:t xml:space="preserve"> - </w:t>
      </w:r>
      <w:r w:rsidR="003953D1">
        <w:t>With</w:t>
      </w:r>
      <w:r>
        <w:t xml:space="preserve"> William Horne, Eleanor Rives sps to Joel, son of James and Frances Horne</w:t>
      </w:r>
      <w:r w:rsidR="003953D1">
        <w:t>, Albemarle Parish</w:t>
      </w:r>
      <w:r>
        <w:t>. (Richards 1958, p. 100)</w:t>
      </w:r>
    </w:p>
    <w:p w:rsidR="00CC0EBB" w:rsidRDefault="005B1F84" w:rsidP="001470B7">
      <w:pPr>
        <w:pStyle w:val="NormalWeb"/>
        <w:spacing w:before="240" w:beforeAutospacing="0" w:after="240" w:afterAutospacing="0"/>
        <w:ind w:left="0" w:right="0"/>
      </w:pPr>
      <w:r w:rsidRPr="005B1F84">
        <w:rPr>
          <w:b/>
        </w:rPr>
        <w:t xml:space="preserve">1768 – Sep 6 – </w:t>
      </w:r>
      <w:r w:rsidRPr="005B1F84">
        <w:rPr>
          <w:b/>
          <w:u w:val="single"/>
        </w:rPr>
        <w:t>GA St Philip Parish</w:t>
      </w:r>
      <w:r w:rsidRPr="005B1F84">
        <w:rPr>
          <w:b/>
        </w:rPr>
        <w:t xml:space="preserve"> – Admin </w:t>
      </w:r>
      <w:r w:rsidRPr="007B7AAE">
        <w:rPr>
          <w:b/>
        </w:rPr>
        <w:t>– James Cherry</w:t>
      </w:r>
      <w:r w:rsidR="007B7AAE">
        <w:t xml:space="preserve"> – Land grant for</w:t>
      </w:r>
      <w:r>
        <w:t xml:space="preserve"> 200 acres, St. Philip Parish bounded on the southeast by </w:t>
      </w:r>
      <w:r w:rsidRPr="00E31E0D">
        <w:rPr>
          <w:b/>
        </w:rPr>
        <w:t>Peter Knight</w:t>
      </w:r>
      <w:r>
        <w:t>. Grant Book G, page 172.  (Helmer 2014, p. 164)</w:t>
      </w:r>
      <w:r w:rsidR="00E31E0D">
        <w:t xml:space="preserve"> </w:t>
      </w:r>
    </w:p>
    <w:p w:rsidR="005B1F84" w:rsidRDefault="00E31E0D" w:rsidP="001470B7">
      <w:pPr>
        <w:pStyle w:val="NormalWeb"/>
        <w:spacing w:before="240" w:beforeAutospacing="0" w:after="240" w:afterAutospacing="0"/>
        <w:ind w:left="0" w:right="0"/>
      </w:pPr>
      <w:r w:rsidRPr="003953D1">
        <w:rPr>
          <w:b/>
        </w:rPr>
        <w:t>Note</w:t>
      </w:r>
      <w:r>
        <w:t xml:space="preserve">: </w:t>
      </w:r>
      <w:r w:rsidR="009D19DA">
        <w:t xml:space="preserve">See the 1765 Peter Knight record above. </w:t>
      </w:r>
      <w:r>
        <w:t xml:space="preserve">This area was later Effingham County.  It seems that the only Peter Knight this could have been, considering date and associations,  would be Peter, son of John of Sussex and wife, Elizabeth Eppes. Peter’s son, Jesse Knight (1757-1815), was father-in-law to Aaron Cherry, so there was a Cherry family association in Edgecombe, NC.  It appears that this Peter did not remain in GA, but returned to </w:t>
      </w:r>
      <w:r w:rsidR="00CC0EBB">
        <w:t>Sussex VA and then removed to Edgecombe NC</w:t>
      </w:r>
      <w:r>
        <w:t xml:space="preserve"> where he died and left a will. </w:t>
      </w:r>
      <w:r w:rsidR="009D19DA">
        <w:t xml:space="preserve">However, his appearance in this location is likely a clue as to the identity of the John Knight who later obtained land in Effingham. </w:t>
      </w:r>
    </w:p>
    <w:p w:rsidR="001470B7" w:rsidRDefault="001470B7" w:rsidP="001470B7">
      <w:pPr>
        <w:pStyle w:val="NormalWeb"/>
        <w:spacing w:before="240" w:beforeAutospacing="0" w:after="240" w:afterAutospacing="0"/>
        <w:ind w:left="0" w:right="0"/>
      </w:pPr>
      <w:r w:rsidRPr="00F96244">
        <w:rPr>
          <w:b/>
        </w:rPr>
        <w:t xml:space="preserve">1769 </w:t>
      </w:r>
      <w:r w:rsidR="005F3061">
        <w:rPr>
          <w:b/>
        </w:rPr>
        <w:t xml:space="preserve">- </w:t>
      </w:r>
      <w:r w:rsidRPr="00F96244">
        <w:rPr>
          <w:b/>
        </w:rPr>
        <w:t>Apr 16</w:t>
      </w:r>
      <w:r>
        <w:t xml:space="preserve"> </w:t>
      </w:r>
      <w:r w:rsidR="005F3061">
        <w:t>–</w:t>
      </w:r>
      <w:r>
        <w:t xml:space="preserve"> </w:t>
      </w:r>
      <w:r>
        <w:rPr>
          <w:b/>
          <w:u w:val="single"/>
        </w:rPr>
        <w:t>VA</w:t>
      </w:r>
      <w:r w:rsidR="005F3061">
        <w:rPr>
          <w:b/>
          <w:u w:val="single"/>
        </w:rPr>
        <w:t xml:space="preserve"> </w:t>
      </w:r>
      <w:r w:rsidR="005F3061" w:rsidRPr="005F192E">
        <w:rPr>
          <w:b/>
          <w:u w:val="single"/>
        </w:rPr>
        <w:t>Sussex</w:t>
      </w:r>
      <w:r w:rsidRPr="004B46B2">
        <w:rPr>
          <w:b/>
        </w:rPr>
        <w:t xml:space="preserve"> – </w:t>
      </w:r>
      <w:r w:rsidR="004B46B2" w:rsidRPr="004B46B2">
        <w:rPr>
          <w:b/>
        </w:rPr>
        <w:t>Admin – Charles Knight</w:t>
      </w:r>
      <w:r w:rsidR="004B46B2">
        <w:t xml:space="preserve"> - </w:t>
      </w:r>
      <w:r w:rsidR="00AB3F78">
        <w:t>With</w:t>
      </w:r>
      <w:r>
        <w:t xml:space="preserve"> Mary Johnson, William Burroughs sps to Barham son of Nathaniel and Susannah Newsome</w:t>
      </w:r>
      <w:r w:rsidR="00AB3F78">
        <w:t>, Albemarle Parish</w:t>
      </w:r>
      <w:r>
        <w:t>. (Richards 1958, p. 136)</w:t>
      </w:r>
    </w:p>
    <w:p w:rsidR="001470B7" w:rsidRDefault="001470B7" w:rsidP="001470B7">
      <w:pPr>
        <w:pStyle w:val="NormalWeb"/>
        <w:spacing w:before="240" w:beforeAutospacing="0" w:after="240" w:afterAutospacing="0"/>
        <w:ind w:left="0" w:right="0"/>
      </w:pPr>
      <w:r>
        <w:rPr>
          <w:b/>
        </w:rPr>
        <w:t xml:space="preserve">1769 </w:t>
      </w:r>
      <w:r w:rsidR="004B46B2">
        <w:rPr>
          <w:b/>
        </w:rPr>
        <w:t xml:space="preserve">- </w:t>
      </w:r>
      <w:r>
        <w:rPr>
          <w:b/>
        </w:rPr>
        <w:t xml:space="preserve">May </w:t>
      </w:r>
      <w:r w:rsidRPr="00544852">
        <w:rPr>
          <w:b/>
        </w:rPr>
        <w:t xml:space="preserve">6 </w:t>
      </w:r>
      <w:r w:rsidR="004B46B2">
        <w:rPr>
          <w:b/>
        </w:rPr>
        <w:t>–</w:t>
      </w:r>
      <w:r>
        <w:rPr>
          <w:b/>
        </w:rPr>
        <w:t xml:space="preserve"> </w:t>
      </w:r>
      <w:r>
        <w:rPr>
          <w:b/>
          <w:u w:val="single"/>
        </w:rPr>
        <w:t>VA</w:t>
      </w:r>
      <w:r w:rsidR="004B46B2">
        <w:rPr>
          <w:b/>
          <w:u w:val="single"/>
        </w:rPr>
        <w:t xml:space="preserve"> Sussex</w:t>
      </w:r>
      <w:r w:rsidRPr="004B46B2">
        <w:rPr>
          <w:b/>
        </w:rPr>
        <w:t xml:space="preserve"> - </w:t>
      </w:r>
      <w:r w:rsidR="004B46B2" w:rsidRPr="004B46B2">
        <w:rPr>
          <w:b/>
        </w:rPr>
        <w:t>Admin – John Knight</w:t>
      </w:r>
      <w:r w:rsidR="004B46B2">
        <w:t xml:space="preserve"> -</w:t>
      </w:r>
      <w:r>
        <w:t xml:space="preserve"> Albemarle ParishVestry Business Meeting. Paid </w:t>
      </w:r>
      <w:r w:rsidRPr="009D1BFF">
        <w:rPr>
          <w:b/>
        </w:rPr>
        <w:t>John Knight</w:t>
      </w:r>
      <w:r>
        <w:t xml:space="preserve"> for Repairs Done at St Andrew Chappell in Part of his Demand &amp; It’s Submited to John Peters Whether he Deserves More. (</w:t>
      </w:r>
      <w:r w:rsidR="00E31E0D">
        <w:t xml:space="preserve">APVB, </w:t>
      </w:r>
      <w:r>
        <w:t>p. 184)</w:t>
      </w:r>
    </w:p>
    <w:p w:rsidR="001470B7" w:rsidRDefault="001470B7" w:rsidP="001470B7">
      <w:pPr>
        <w:pStyle w:val="NormalWeb"/>
        <w:spacing w:before="240" w:beforeAutospacing="0" w:after="240" w:afterAutospacing="0"/>
        <w:ind w:left="0" w:right="0"/>
      </w:pPr>
      <w:r w:rsidRPr="0044748C">
        <w:rPr>
          <w:b/>
        </w:rPr>
        <w:t xml:space="preserve">1769 </w:t>
      </w:r>
      <w:r w:rsidR="00E31E0D">
        <w:rPr>
          <w:b/>
        </w:rPr>
        <w:t xml:space="preserve">- </w:t>
      </w:r>
      <w:r w:rsidRPr="0044748C">
        <w:rPr>
          <w:b/>
        </w:rPr>
        <w:t xml:space="preserve">Jun 10 </w:t>
      </w:r>
      <w:r w:rsidR="00E31E0D">
        <w:rPr>
          <w:b/>
        </w:rPr>
        <w:t>–</w:t>
      </w:r>
      <w:r w:rsidRPr="0044748C">
        <w:rPr>
          <w:b/>
        </w:rPr>
        <w:t xml:space="preserve"> </w:t>
      </w:r>
      <w:r>
        <w:rPr>
          <w:b/>
          <w:u w:val="single"/>
        </w:rPr>
        <w:t>VA</w:t>
      </w:r>
      <w:r w:rsidR="00E31E0D">
        <w:rPr>
          <w:b/>
          <w:u w:val="single"/>
        </w:rPr>
        <w:t xml:space="preserve"> </w:t>
      </w:r>
      <w:r w:rsidR="00E31E0D" w:rsidRPr="0044748C">
        <w:rPr>
          <w:b/>
          <w:u w:val="single"/>
        </w:rPr>
        <w:t>Lunenburg</w:t>
      </w:r>
      <w:r w:rsidRPr="009B0F02">
        <w:rPr>
          <w:b/>
        </w:rPr>
        <w:t xml:space="preserve"> – </w:t>
      </w:r>
      <w:r w:rsidR="009B0F02" w:rsidRPr="009B0F02">
        <w:rPr>
          <w:b/>
        </w:rPr>
        <w:t xml:space="preserve">Admin </w:t>
      </w:r>
      <w:r w:rsidR="009B0F02" w:rsidRPr="00AB3F78">
        <w:rPr>
          <w:b/>
        </w:rPr>
        <w:t xml:space="preserve">- </w:t>
      </w:r>
      <w:r w:rsidRPr="00AB3F78">
        <w:rPr>
          <w:b/>
        </w:rPr>
        <w:t>List of Tithes</w:t>
      </w:r>
      <w:r w:rsidR="00AB3F78">
        <w:t xml:space="preserve"> – Selected:</w:t>
      </w:r>
      <w:r w:rsidRPr="000F05BF">
        <w:t xml:space="preserve"> </w:t>
      </w:r>
      <w:r>
        <w:t>Edward Jordan, Benjamin Jordan, William Jordan, William Stokes, James Anderson, Reps Jones, Robert Jones, Drury Jones, William Jones, Robert Moore, James Moore, John Moore, John Haley, Thomas Haley, Samuel Jordan, Isaac Johnson, Michael Johnson, David Johnson, David Stokes, Peter Jones, Young Stokes, Henry Stokes William Evans, Allin Stokes, Sylvanus Stok</w:t>
      </w:r>
      <w:r w:rsidR="00C5640A">
        <w:t>e</w:t>
      </w:r>
      <w:r>
        <w:t xml:space="preserve">s, James Johnson, Benjamin Evans, Edward </w:t>
      </w:r>
      <w:r>
        <w:lastRenderedPageBreak/>
        <w:t xml:space="preserve">Hambleton, </w:t>
      </w:r>
      <w:r w:rsidRPr="0044748C">
        <w:rPr>
          <w:b/>
        </w:rPr>
        <w:t>John Knight, Joseph Knight</w:t>
      </w:r>
      <w:r>
        <w:t xml:space="preserve">: 7; </w:t>
      </w:r>
      <w:r w:rsidRPr="0044748C">
        <w:rPr>
          <w:b/>
        </w:rPr>
        <w:t>Peter Knight</w:t>
      </w:r>
      <w:r>
        <w:t>: 4; Lodowick Farmer: 3, Martha Tucker, Charles Stokes, Edward Jordan JR, Shadrack Stokes, Richard Stokes, Richard Stokes JR</w:t>
      </w:r>
      <w:r w:rsidRPr="000F05BF">
        <w:t xml:space="preserve"> (Landon Bell, p</w:t>
      </w:r>
      <w:r>
        <w:t>p</w:t>
      </w:r>
      <w:r w:rsidRPr="000F05BF">
        <w:t>.</w:t>
      </w:r>
      <w:r>
        <w:t>282, 283, 285.</w:t>
      </w:r>
      <w:r w:rsidRPr="000F05BF">
        <w:t>)</w:t>
      </w:r>
      <w:r>
        <w:t xml:space="preserve">   </w:t>
      </w:r>
      <w:r w:rsidRPr="00AB3F78">
        <w:rPr>
          <w:b/>
        </w:rPr>
        <w:t>Note</w:t>
      </w:r>
      <w:r>
        <w:t xml:space="preserve">: John Knight now has </w:t>
      </w:r>
      <w:r w:rsidR="009D19DA">
        <w:t xml:space="preserve">yet </w:t>
      </w:r>
      <w:r>
        <w:t>a</w:t>
      </w:r>
      <w:r w:rsidR="009D19DA">
        <w:t>nother</w:t>
      </w:r>
      <w:r>
        <w:t xml:space="preserve"> son 16 or older in his household though with a 5 year skip between tithe lists, it’s difficult to say much except that he is probably under 21 or he would likely have his own household based on previous pattern. Notice also that John Knight JR is not listed after </w:t>
      </w:r>
      <w:r w:rsidR="009D19DA">
        <w:t>being there with his own household</w:t>
      </w:r>
      <w:r>
        <w:t xml:space="preserve"> in 1764. </w:t>
      </w:r>
      <w:r w:rsidR="009D19DA">
        <w:t xml:space="preserve">More than likely, he has gone to Granville near his brothers. </w:t>
      </w:r>
    </w:p>
    <w:p w:rsidR="008819BE" w:rsidRDefault="008819BE" w:rsidP="001470B7">
      <w:pPr>
        <w:pStyle w:val="NormalWeb"/>
        <w:spacing w:before="240" w:beforeAutospacing="0" w:after="240" w:afterAutospacing="0"/>
        <w:ind w:left="0" w:right="0"/>
      </w:pPr>
      <w:r w:rsidRPr="00BC5C50">
        <w:rPr>
          <w:b/>
        </w:rPr>
        <w:t xml:space="preserve">1769 – Jul 6 – </w:t>
      </w:r>
      <w:r w:rsidRPr="00BC5C50">
        <w:rPr>
          <w:b/>
          <w:u w:val="single"/>
        </w:rPr>
        <w:t>SC Charleston</w:t>
      </w:r>
      <w:r w:rsidRPr="00BC5C50">
        <w:rPr>
          <w:b/>
        </w:rPr>
        <w:t xml:space="preserve"> – Admin – William Knight</w:t>
      </w:r>
      <w:r>
        <w:t xml:space="preserve"> – Indenture between William Knight, shopkeeper, and Elizabeth, his wife, and Michael Dorman of same province and parish: Said William and Elizabeth have considered that it will be proper and expedient for the said Elizabeth, his wife, for sundry good causes and reasons, to become a sole and separate trader and dealer in buying, selling, bartering and exchanging and retailing all kind of goods, wares, merchandizes or such other … (muddy text, but basically about making wife independent business-woman)… Now, this indenture: for 2 pounds paid by the said Michael Doman for himself, his heirs, etc, </w:t>
      </w:r>
      <w:r w:rsidR="00BC5C50">
        <w:t>becomes an agent for Elizabeth, etc. and William Knight pretty much relinquishes any rights to any property of Elizabeth etc.  Sounds like a separation agreement of some sort.  (SC Wills and Probate Records, Wills, etc, 1760-1771)</w:t>
      </w:r>
    </w:p>
    <w:p w:rsidR="001470B7" w:rsidRDefault="001470B7" w:rsidP="001470B7">
      <w:pPr>
        <w:pStyle w:val="NormalWeb"/>
        <w:spacing w:before="240" w:beforeAutospacing="0" w:after="240" w:afterAutospacing="0"/>
        <w:ind w:left="0" w:right="0"/>
      </w:pPr>
      <w:r w:rsidRPr="00F96244">
        <w:rPr>
          <w:b/>
        </w:rPr>
        <w:t xml:space="preserve">1769 </w:t>
      </w:r>
      <w:r w:rsidR="004B46B2">
        <w:rPr>
          <w:b/>
        </w:rPr>
        <w:t xml:space="preserve">- </w:t>
      </w:r>
      <w:r w:rsidRPr="00F96244">
        <w:rPr>
          <w:b/>
        </w:rPr>
        <w:t>Aug 7</w:t>
      </w:r>
      <w:r>
        <w:t xml:space="preserve"> </w:t>
      </w:r>
      <w:r w:rsidR="004B46B2">
        <w:t>–</w:t>
      </w:r>
      <w:r>
        <w:t xml:space="preserve"> </w:t>
      </w:r>
      <w:r>
        <w:rPr>
          <w:b/>
          <w:u w:val="single"/>
        </w:rPr>
        <w:t>VA</w:t>
      </w:r>
      <w:r w:rsidR="004B46B2">
        <w:rPr>
          <w:b/>
          <w:u w:val="single"/>
        </w:rPr>
        <w:t xml:space="preserve"> </w:t>
      </w:r>
      <w:r w:rsidR="004B46B2" w:rsidRPr="005F192E">
        <w:rPr>
          <w:b/>
          <w:u w:val="single"/>
        </w:rPr>
        <w:t>Sussex</w:t>
      </w:r>
      <w:r w:rsidRPr="004B46B2">
        <w:rPr>
          <w:b/>
        </w:rPr>
        <w:t xml:space="preserve"> – </w:t>
      </w:r>
      <w:r w:rsidR="004B46B2" w:rsidRPr="004B46B2">
        <w:rPr>
          <w:b/>
        </w:rPr>
        <w:t>Admin – John Knight</w:t>
      </w:r>
      <w:r w:rsidR="004B46B2">
        <w:t xml:space="preserve"> - </w:t>
      </w:r>
      <w:r w:rsidR="00AB3F78">
        <w:t>With</w:t>
      </w:r>
      <w:r>
        <w:t xml:space="preserve"> Fanny Newsome, Daniel Harwood, sps to Eldridge son of William and Elisabeth Newsome</w:t>
      </w:r>
      <w:r w:rsidR="00AB3F78">
        <w:t>, Albemarle Parish</w:t>
      </w:r>
      <w:r>
        <w:t>. (Richards 1958, p. 187)</w:t>
      </w:r>
    </w:p>
    <w:p w:rsidR="001470B7" w:rsidRDefault="001470B7" w:rsidP="001470B7">
      <w:pPr>
        <w:pStyle w:val="NormalWeb"/>
        <w:spacing w:before="240" w:beforeAutospacing="0" w:after="240" w:afterAutospacing="0"/>
        <w:ind w:left="0" w:right="0"/>
      </w:pPr>
      <w:r>
        <w:rPr>
          <w:b/>
        </w:rPr>
        <w:t xml:space="preserve">1769 </w:t>
      </w:r>
      <w:r w:rsidR="009B0F02">
        <w:rPr>
          <w:b/>
        </w:rPr>
        <w:t xml:space="preserve">- </w:t>
      </w:r>
      <w:r>
        <w:rPr>
          <w:b/>
        </w:rPr>
        <w:t xml:space="preserve">Sep 2 </w:t>
      </w:r>
      <w:r>
        <w:t xml:space="preserve">– </w:t>
      </w:r>
      <w:r w:rsidRPr="00963C93">
        <w:rPr>
          <w:b/>
          <w:u w:val="single"/>
        </w:rPr>
        <w:t>VA</w:t>
      </w:r>
      <w:r w:rsidR="009B0F02">
        <w:rPr>
          <w:b/>
          <w:u w:val="single"/>
        </w:rPr>
        <w:t xml:space="preserve"> </w:t>
      </w:r>
      <w:r w:rsidR="009B0F02" w:rsidRPr="00963C93">
        <w:rPr>
          <w:b/>
          <w:u w:val="single"/>
        </w:rPr>
        <w:t>Norfolk</w:t>
      </w:r>
      <w:r w:rsidRPr="009B0F02">
        <w:rPr>
          <w:b/>
        </w:rPr>
        <w:t xml:space="preserve"> – Mar</w:t>
      </w:r>
      <w:r w:rsidR="009B0F02" w:rsidRPr="009B0F02">
        <w:rPr>
          <w:b/>
        </w:rPr>
        <w:t xml:space="preserve"> -</w:t>
      </w:r>
      <w:r w:rsidRPr="009B0F02">
        <w:rPr>
          <w:b/>
        </w:rPr>
        <w:t xml:space="preserve"> John Oliffe </w:t>
      </w:r>
      <w:r w:rsidR="00AB3F78">
        <w:rPr>
          <w:b/>
        </w:rPr>
        <w:t>&amp;</w:t>
      </w:r>
      <w:r w:rsidRPr="009B0F02">
        <w:rPr>
          <w:b/>
        </w:rPr>
        <w:t xml:space="preserve"> Mrs. Anne Knight</w:t>
      </w:r>
      <w:r>
        <w:t>. (Crozier 1909, p. 252)</w:t>
      </w:r>
      <w:r w:rsidR="009B0F02">
        <w:t xml:space="preserve">  </w:t>
      </w:r>
      <w:r w:rsidRPr="00AB3F78">
        <w:rPr>
          <w:b/>
        </w:rPr>
        <w:t>Note</w:t>
      </w:r>
      <w:r>
        <w:t>: May have been widow of Thomas Knight, supra: 1762 Nov 26.</w:t>
      </w:r>
    </w:p>
    <w:p w:rsidR="00561617" w:rsidRDefault="00277FEC" w:rsidP="00277FEC">
      <w:r w:rsidRPr="0009658D">
        <w:rPr>
          <w:b/>
        </w:rPr>
        <w:t xml:space="preserve">1769 – Dec 30 - </w:t>
      </w:r>
      <w:r>
        <w:rPr>
          <w:b/>
          <w:u w:val="single"/>
        </w:rPr>
        <w:t>VA Sussex</w:t>
      </w:r>
      <w:r w:rsidRPr="0009658D">
        <w:t xml:space="preserve"> </w:t>
      </w:r>
      <w:r w:rsidRPr="00CB5B6A">
        <w:rPr>
          <w:b/>
        </w:rPr>
        <w:t xml:space="preserve">– Admin – John </w:t>
      </w:r>
      <w:r w:rsidR="009B0F02">
        <w:rPr>
          <w:b/>
        </w:rPr>
        <w:t xml:space="preserve">Knight – </w:t>
      </w:r>
      <w:r w:rsidR="009B0F02" w:rsidRPr="00C84E8B">
        <w:t>And wife</w:t>
      </w:r>
      <w:r w:rsidRPr="00C84E8B">
        <w:t xml:space="preserve"> Anne Knight</w:t>
      </w:r>
      <w:r w:rsidRPr="0009658D">
        <w:t xml:space="preserve"> </w:t>
      </w:r>
      <w:r w:rsidR="009B0F02">
        <w:t>– Birth/Bap of first child.  Family listed in parish register consisted of the following</w:t>
      </w:r>
      <w:r>
        <w:br/>
      </w:r>
      <w:r w:rsidR="00AB3F78">
        <w:t xml:space="preserve">  * </w:t>
      </w:r>
      <w:r>
        <w:t xml:space="preserve">1769 Dec 30, </w:t>
      </w:r>
      <w:r w:rsidRPr="00AB3F78">
        <w:rPr>
          <w:b/>
        </w:rPr>
        <w:t>William</w:t>
      </w:r>
      <w:r w:rsidR="00C84E8B" w:rsidRPr="00AB3F78">
        <w:rPr>
          <w:b/>
        </w:rPr>
        <w:t xml:space="preserve"> Knight</w:t>
      </w:r>
      <w:r w:rsidR="00C84E8B">
        <w:t>:</w:t>
      </w:r>
      <w:r>
        <w:t xml:space="preserve">  Sp: Fred Fort, Charles Mabrey, Fanny Wilson (Huson)</w:t>
      </w:r>
      <w:r>
        <w:br/>
      </w:r>
      <w:r w:rsidR="00AB3F78">
        <w:t xml:space="preserve">  * </w:t>
      </w:r>
      <w:r>
        <w:t xml:space="preserve">1772 Jan 30 birth of son </w:t>
      </w:r>
      <w:r w:rsidRPr="00AB3F78">
        <w:rPr>
          <w:b/>
        </w:rPr>
        <w:t>Benjamin</w:t>
      </w:r>
      <w:r w:rsidR="00C84E8B" w:rsidRPr="00AB3F78">
        <w:rPr>
          <w:b/>
        </w:rPr>
        <w:t xml:space="preserve"> Knight</w:t>
      </w:r>
      <w:r>
        <w:t xml:space="preserve">, Bap. 17 Apr 1772 sps. </w:t>
      </w:r>
      <w:r w:rsidRPr="0009658D">
        <w:rPr>
          <w:b/>
        </w:rPr>
        <w:t>William Knight</w:t>
      </w:r>
      <w:r>
        <w:t>, Lewis Newsome, Martha Newsome. (Richards 1958, p. 137)</w:t>
      </w:r>
      <w:r>
        <w:br/>
      </w:r>
      <w:r w:rsidR="00AB3F78">
        <w:t xml:space="preserve">  *  </w:t>
      </w:r>
      <w:r>
        <w:t xml:space="preserve">1774 Mar 6, </w:t>
      </w:r>
      <w:r w:rsidRPr="00AB3F78">
        <w:rPr>
          <w:b/>
        </w:rPr>
        <w:t>Wilson</w:t>
      </w:r>
      <w:r w:rsidR="00C84E8B" w:rsidRPr="00AB3F78">
        <w:rPr>
          <w:b/>
        </w:rPr>
        <w:t xml:space="preserve"> Knight</w:t>
      </w:r>
      <w:r>
        <w:t>, Bap 8 May: sps: Benjamin Adams, William Prince, Alice Newsome. (Richards 1958, p. 210)</w:t>
      </w:r>
      <w:r w:rsidR="00C84E8B">
        <w:t xml:space="preserve">  </w:t>
      </w:r>
    </w:p>
    <w:p w:rsidR="003A0D4C" w:rsidRDefault="00C84E8B" w:rsidP="00E3207F">
      <w:r w:rsidRPr="00561617">
        <w:rPr>
          <w:b/>
        </w:rPr>
        <w:t>Note</w:t>
      </w:r>
      <w:r>
        <w:t xml:space="preserve">: </w:t>
      </w:r>
      <w:r w:rsidR="00E3207F">
        <w:t xml:space="preserve">Notice that the sponsor of the second child is a William Knight. William Knight who has lately died, had a son William, but his baptism was registered in 1753 making him only 16 at this time and I haven't thus far seen any baptismal sponsors that young though maybe it is not impossible. Was Anne Knight a Wilson before marriage as suggested by name of last child and the presence of a Fanny Wilson, possibly a sister, as godmother to her first child? I don't know who this John Knight is. He should be born c.1749 which would put him in the age group with the son of William Knight, i.e. grandson of John Knight of Sussex.  </w:t>
      </w:r>
    </w:p>
    <w:p w:rsidR="00E3207F" w:rsidRDefault="00E3207F" w:rsidP="00E3207F">
      <w:r>
        <w:t xml:space="preserve">There is a land patent by a John Knight in Cumberland County NC in 1773 and then I've found Wilson Knight - not so common a name - in the Cumberland NC 1830 census, along with a Henry Knight of a similar age and a John Knight young enough to be a son of either. Wilson is alone in Cumberland in 1840. The name Wilson shows up again as a 16 year old son of James Knight, 38, in the 1850 Clarke, Mississippi census along with a Mark Knight, 32. BUT, it also shows up in the same census, </w:t>
      </w:r>
      <w:r>
        <w:lastRenderedPageBreak/>
        <w:t>alone, in Frederick VA as a 27 year old, this time with a son, James Knight. In any event, later records indicate that this family</w:t>
      </w:r>
      <w:r w:rsidR="003A0D4C">
        <w:t xml:space="preserve"> under discussion</w:t>
      </w:r>
      <w:r>
        <w:t xml:space="preserve"> removed to Cumberland County NC, and I have no clue as to how they may connect upline.  </w:t>
      </w:r>
    </w:p>
    <w:p w:rsidR="00F05380" w:rsidRDefault="006C65E0" w:rsidP="00A47655">
      <w:pPr>
        <w:pStyle w:val="NormalWeb"/>
        <w:spacing w:before="240" w:beforeAutospacing="0" w:after="240" w:afterAutospacing="0"/>
        <w:ind w:left="0" w:right="0"/>
      </w:pPr>
      <w:r>
        <w:t xml:space="preserve">Another possible connection is the </w:t>
      </w:r>
      <w:r w:rsidRPr="00A47655">
        <w:t xml:space="preserve">1764 Jul 13 Will of William M. Knight of Craven SC, where daughter and granddaughter named “Jean” are mentioned along with a deceased son: John M. Knight, additional sons Alexander Knight, Thomas Knight, Robert Knight, and grandson John Knight, son of John M. Knight, deceased.  </w:t>
      </w:r>
      <w:r w:rsidR="00A47655" w:rsidRPr="00A47655">
        <w:t>Note that the witnesses were</w:t>
      </w:r>
      <w:r w:rsidRPr="00A47655">
        <w:t xml:space="preserve">: William Law, Robert Wilson, Ann Wilson. </w:t>
      </w:r>
      <w:r w:rsidR="00A47655">
        <w:t xml:space="preserve">Could this John Knight be that grandson and is the name of Wilson Knight derived from his mother’s name, possibly a sister of the Robert Wilson who witnessed the will?   </w:t>
      </w:r>
    </w:p>
    <w:p w:rsidR="00322DCA" w:rsidRDefault="00322DCA" w:rsidP="00322DCA">
      <w:pPr>
        <w:pStyle w:val="Heading2"/>
      </w:pPr>
      <w:r>
        <w:t>1770</w:t>
      </w:r>
    </w:p>
    <w:p w:rsidR="001470B7" w:rsidRDefault="001470B7" w:rsidP="001470B7">
      <w:pPr>
        <w:pStyle w:val="NormalWeb"/>
        <w:spacing w:before="240" w:beforeAutospacing="0" w:after="240" w:afterAutospacing="0"/>
        <w:ind w:left="0" w:right="0"/>
      </w:pPr>
      <w:r>
        <w:rPr>
          <w:b/>
        </w:rPr>
        <w:t xml:space="preserve">1770 </w:t>
      </w:r>
      <w:r w:rsidR="00F26CE3">
        <w:rPr>
          <w:b/>
        </w:rPr>
        <w:t xml:space="preserve">- </w:t>
      </w:r>
      <w:r>
        <w:rPr>
          <w:b/>
        </w:rPr>
        <w:t xml:space="preserve">Jan 9 </w:t>
      </w:r>
      <w:r>
        <w:t xml:space="preserve">– </w:t>
      </w:r>
      <w:r w:rsidRPr="00F71747">
        <w:rPr>
          <w:b/>
          <w:u w:val="single"/>
        </w:rPr>
        <w:t>NC</w:t>
      </w:r>
      <w:r w:rsidR="00C84E8B">
        <w:rPr>
          <w:b/>
          <w:u w:val="single"/>
        </w:rPr>
        <w:t xml:space="preserve"> </w:t>
      </w:r>
      <w:r w:rsidR="00C84E8B" w:rsidRPr="00F71747">
        <w:rPr>
          <w:b/>
          <w:u w:val="single"/>
        </w:rPr>
        <w:t>New Hanover</w:t>
      </w:r>
      <w:r w:rsidRPr="00C84E8B">
        <w:rPr>
          <w:b/>
        </w:rPr>
        <w:t xml:space="preserve"> </w:t>
      </w:r>
      <w:r w:rsidR="00C84E8B" w:rsidRPr="00C84E8B">
        <w:rPr>
          <w:b/>
        </w:rPr>
        <w:t>–</w:t>
      </w:r>
      <w:r w:rsidRPr="00C84E8B">
        <w:rPr>
          <w:b/>
        </w:rPr>
        <w:t xml:space="preserve"> </w:t>
      </w:r>
      <w:r w:rsidR="00C84E8B" w:rsidRPr="00C84E8B">
        <w:rPr>
          <w:b/>
        </w:rPr>
        <w:t xml:space="preserve">Admin - </w:t>
      </w:r>
      <w:r w:rsidRPr="00A93434">
        <w:rPr>
          <w:b/>
        </w:rPr>
        <w:t>John Knight</w:t>
      </w:r>
      <w:r>
        <w:t xml:space="preserve"> </w:t>
      </w:r>
      <w:r w:rsidR="00C84E8B">
        <w:t>- E</w:t>
      </w:r>
      <w:r>
        <w:t xml:space="preserve">xecutor of the </w:t>
      </w:r>
      <w:r w:rsidR="00AE59DC">
        <w:t xml:space="preserve">– Will - </w:t>
      </w:r>
      <w:r>
        <w:t>of Samuel Wingage, “Formerly of Cape Fear but now resident in the Island of Grenada.”  (</w:t>
      </w:r>
      <w:r w:rsidR="00C84E8B">
        <w:t xml:space="preserve">Grimes, </w:t>
      </w:r>
      <w:r>
        <w:t>p. 418)</w:t>
      </w:r>
    </w:p>
    <w:p w:rsidR="00183720" w:rsidRDefault="00183720" w:rsidP="001470B7">
      <w:pPr>
        <w:pStyle w:val="NormalWeb"/>
        <w:spacing w:before="240" w:beforeAutospacing="0" w:after="240" w:afterAutospacing="0"/>
        <w:ind w:left="0" w:right="0"/>
      </w:pPr>
      <w:r w:rsidRPr="00183720">
        <w:rPr>
          <w:b/>
        </w:rPr>
        <w:t xml:space="preserve">1770 – Mar 10 – </w:t>
      </w:r>
      <w:r w:rsidRPr="00183720">
        <w:rPr>
          <w:b/>
          <w:u w:val="single"/>
        </w:rPr>
        <w:t>GA Effingham</w:t>
      </w:r>
      <w:r w:rsidRPr="00183720">
        <w:rPr>
          <w:b/>
        </w:rPr>
        <w:t xml:space="preserve"> – Admin – John Knight</w:t>
      </w:r>
      <w:r>
        <w:t xml:space="preserve"> – Zachariah Henderson gives bond (promissory note) to John Knight. (Lucas &amp; Wilson (1976), Eff Deed books section, p. 53, Deed Book C-D, pp. 189-190)  </w:t>
      </w:r>
      <w:r w:rsidRPr="00183720">
        <w:rPr>
          <w:b/>
        </w:rPr>
        <w:t>Note</w:t>
      </w:r>
      <w:r>
        <w:t xml:space="preserve">: This item locates John Knight of Effingham, IN Effingham, before his marriage to Rachel Anderson in SC, 1774. He would be 25 years old, and it is not impossible that he had a first wife, though no evidence has been found. </w:t>
      </w:r>
    </w:p>
    <w:p w:rsidR="004B46B2" w:rsidRDefault="004B46B2" w:rsidP="001470B7">
      <w:pPr>
        <w:pStyle w:val="NormalWeb"/>
        <w:spacing w:before="240" w:beforeAutospacing="0" w:after="240" w:afterAutospacing="0"/>
        <w:ind w:left="0" w:right="0"/>
      </w:pPr>
      <w:r>
        <w:rPr>
          <w:b/>
        </w:rPr>
        <w:t xml:space="preserve">1770 - Mar 18 - </w:t>
      </w:r>
      <w:r w:rsidRPr="00FD7912">
        <w:rPr>
          <w:b/>
          <w:u w:val="single"/>
        </w:rPr>
        <w:t>VA Sussex</w:t>
      </w:r>
      <w:r>
        <w:rPr>
          <w:b/>
        </w:rPr>
        <w:t xml:space="preserve"> - Admin – Elizabeth Knight - </w:t>
      </w:r>
      <w:r w:rsidR="00F26CE3">
        <w:t>With</w:t>
      </w:r>
      <w:r>
        <w:t xml:space="preserve"> Mary Mannery, Benjamin Phipps, sps. to Ferraby dau of George and Martha Moseley</w:t>
      </w:r>
      <w:r w:rsidR="00F26CE3">
        <w:t>, Albemarle Parish</w:t>
      </w:r>
      <w:r>
        <w:t>. (Richards 1958, p. 69)</w:t>
      </w:r>
    </w:p>
    <w:p w:rsidR="001470B7" w:rsidRDefault="001470B7" w:rsidP="001470B7">
      <w:pPr>
        <w:pStyle w:val="NormalWeb"/>
        <w:spacing w:before="240" w:beforeAutospacing="0" w:after="240" w:afterAutospacing="0"/>
        <w:ind w:left="0" w:right="0"/>
      </w:pPr>
      <w:r w:rsidRPr="00F96244">
        <w:rPr>
          <w:b/>
        </w:rPr>
        <w:t xml:space="preserve">1770 </w:t>
      </w:r>
      <w:r w:rsidR="004B46B2">
        <w:rPr>
          <w:b/>
        </w:rPr>
        <w:t xml:space="preserve">- </w:t>
      </w:r>
      <w:r w:rsidRPr="00F96244">
        <w:rPr>
          <w:b/>
        </w:rPr>
        <w:t>Mar 18</w:t>
      </w:r>
      <w:r>
        <w:t xml:space="preserve"> </w:t>
      </w:r>
      <w:r w:rsidR="004B46B2">
        <w:t>–</w:t>
      </w:r>
      <w:r>
        <w:t xml:space="preserve"> </w:t>
      </w:r>
      <w:r>
        <w:rPr>
          <w:b/>
          <w:u w:val="single"/>
        </w:rPr>
        <w:t>VA</w:t>
      </w:r>
      <w:r w:rsidR="004B46B2">
        <w:rPr>
          <w:b/>
          <w:u w:val="single"/>
        </w:rPr>
        <w:t xml:space="preserve"> </w:t>
      </w:r>
      <w:r w:rsidR="004B46B2" w:rsidRPr="005F192E">
        <w:rPr>
          <w:b/>
          <w:u w:val="single"/>
        </w:rPr>
        <w:t>Sussex</w:t>
      </w:r>
      <w:r w:rsidR="004B46B2" w:rsidRPr="004B46B2">
        <w:rPr>
          <w:b/>
        </w:rPr>
        <w:t xml:space="preserve"> Admin – Jordan Knight</w:t>
      </w:r>
      <w:r w:rsidR="004B46B2">
        <w:t xml:space="preserve"> </w:t>
      </w:r>
      <w:r>
        <w:t xml:space="preserve">– </w:t>
      </w:r>
      <w:r w:rsidR="00F26CE3">
        <w:t>With</w:t>
      </w:r>
      <w:r>
        <w:t xml:space="preserve"> Isham Whitehead, Mary Spane, sps to John son of David and Fr</w:t>
      </w:r>
      <w:r w:rsidR="004B46B2">
        <w:t>a</w:t>
      </w:r>
      <w:r>
        <w:t>nces Woodroffe</w:t>
      </w:r>
      <w:r w:rsidR="00F26CE3">
        <w:t>, Albemarle Parish</w:t>
      </w:r>
      <w:r>
        <w:t>. (Richards 1958, p. 102)</w:t>
      </w:r>
    </w:p>
    <w:p w:rsidR="001470B7" w:rsidRDefault="001470B7" w:rsidP="001470B7">
      <w:pPr>
        <w:pStyle w:val="NormalWeb"/>
        <w:spacing w:before="240" w:beforeAutospacing="0" w:after="240" w:afterAutospacing="0"/>
        <w:ind w:left="0" w:right="0"/>
      </w:pPr>
      <w:r w:rsidRPr="00F96244">
        <w:rPr>
          <w:b/>
        </w:rPr>
        <w:t xml:space="preserve">1770 </w:t>
      </w:r>
      <w:r w:rsidR="004B46B2">
        <w:rPr>
          <w:b/>
        </w:rPr>
        <w:t xml:space="preserve">- </w:t>
      </w:r>
      <w:r w:rsidRPr="00F96244">
        <w:rPr>
          <w:b/>
        </w:rPr>
        <w:t>May 13</w:t>
      </w:r>
      <w:r>
        <w:t xml:space="preserve"> </w:t>
      </w:r>
      <w:r w:rsidR="004B46B2">
        <w:t>–</w:t>
      </w:r>
      <w:r>
        <w:t xml:space="preserve"> </w:t>
      </w:r>
      <w:r>
        <w:rPr>
          <w:b/>
          <w:u w:val="single"/>
        </w:rPr>
        <w:t>VA</w:t>
      </w:r>
      <w:r w:rsidR="004B46B2">
        <w:rPr>
          <w:b/>
          <w:u w:val="single"/>
        </w:rPr>
        <w:t xml:space="preserve"> </w:t>
      </w:r>
      <w:r w:rsidR="004B46B2" w:rsidRPr="005F192E">
        <w:rPr>
          <w:b/>
          <w:u w:val="single"/>
        </w:rPr>
        <w:t>Sussex</w:t>
      </w:r>
      <w:r w:rsidRPr="004B46B2">
        <w:rPr>
          <w:b/>
        </w:rPr>
        <w:t xml:space="preserve"> – </w:t>
      </w:r>
      <w:r w:rsidR="004B46B2" w:rsidRPr="004B46B2">
        <w:rPr>
          <w:b/>
        </w:rPr>
        <w:t>Admin – John Knight</w:t>
      </w:r>
      <w:r w:rsidR="004B46B2">
        <w:t xml:space="preserve"> - </w:t>
      </w:r>
      <w:r>
        <w:t>Albemarle Parish:  John Knight reports death of slave, Esau, who was born 15 Feb 1769. (Richards 1958, p. 252)</w:t>
      </w:r>
    </w:p>
    <w:p w:rsidR="001470B7" w:rsidRDefault="001470B7" w:rsidP="001470B7">
      <w:pPr>
        <w:pStyle w:val="NormalWeb"/>
        <w:spacing w:before="240" w:beforeAutospacing="0" w:after="240" w:afterAutospacing="0"/>
        <w:ind w:left="0" w:right="0"/>
      </w:pPr>
      <w:r>
        <w:rPr>
          <w:b/>
        </w:rPr>
        <w:t xml:space="preserve">1770 </w:t>
      </w:r>
      <w:r w:rsidR="004B46B2">
        <w:rPr>
          <w:b/>
        </w:rPr>
        <w:t xml:space="preserve">- </w:t>
      </w:r>
      <w:r>
        <w:rPr>
          <w:b/>
        </w:rPr>
        <w:t xml:space="preserve">May 13 </w:t>
      </w:r>
      <w:r>
        <w:t xml:space="preserve">– </w:t>
      </w:r>
      <w:r>
        <w:rPr>
          <w:b/>
          <w:u w:val="single"/>
        </w:rPr>
        <w:t>VA</w:t>
      </w:r>
      <w:r w:rsidR="004B46B2">
        <w:rPr>
          <w:b/>
          <w:u w:val="single"/>
        </w:rPr>
        <w:t xml:space="preserve"> Sussex</w:t>
      </w:r>
      <w:r w:rsidRPr="004B46B2">
        <w:rPr>
          <w:b/>
        </w:rPr>
        <w:t xml:space="preserve"> – </w:t>
      </w:r>
      <w:r w:rsidR="004B46B2" w:rsidRPr="004B46B2">
        <w:rPr>
          <w:b/>
        </w:rPr>
        <w:t>Admin – Peter Knight</w:t>
      </w:r>
      <w:r w:rsidR="004B46B2">
        <w:t xml:space="preserve"> - </w:t>
      </w:r>
      <w:r>
        <w:t>Albemarle Parish – Peter Knight is sponsor to child of Richard and Mary Felts. (Boddie 1998, p. 45)</w:t>
      </w:r>
    </w:p>
    <w:p w:rsidR="00E00213" w:rsidRDefault="00E00213" w:rsidP="001470B7">
      <w:pPr>
        <w:pStyle w:val="NormalWeb"/>
        <w:spacing w:before="240" w:beforeAutospacing="0" w:after="240" w:afterAutospacing="0"/>
        <w:ind w:left="0" w:right="0"/>
      </w:pPr>
      <w:r w:rsidRPr="00E00213">
        <w:rPr>
          <w:b/>
        </w:rPr>
        <w:t>Note</w:t>
      </w:r>
      <w:r>
        <w:t>: If Peter Knight had made a foray down to Georgia back in 1765, he has apparently now returned to Sussex.</w:t>
      </w:r>
    </w:p>
    <w:p w:rsidR="001470B7" w:rsidRDefault="001470B7" w:rsidP="001470B7">
      <w:pPr>
        <w:pStyle w:val="NormalWeb"/>
        <w:spacing w:before="240" w:beforeAutospacing="0" w:after="240" w:afterAutospacing="0"/>
        <w:ind w:left="0" w:right="0"/>
      </w:pPr>
      <w:r w:rsidRPr="008B13B8">
        <w:rPr>
          <w:b/>
        </w:rPr>
        <w:t xml:space="preserve">1770 </w:t>
      </w:r>
      <w:r w:rsidR="00277FEC">
        <w:rPr>
          <w:b/>
        </w:rPr>
        <w:t xml:space="preserve">- </w:t>
      </w:r>
      <w:r w:rsidRPr="008B13B8">
        <w:rPr>
          <w:b/>
        </w:rPr>
        <w:t>Nov –</w:t>
      </w:r>
      <w:r>
        <w:t xml:space="preserve"> </w:t>
      </w:r>
      <w:r w:rsidRPr="008B13B8">
        <w:rPr>
          <w:b/>
          <w:u w:val="single"/>
        </w:rPr>
        <w:t>NC</w:t>
      </w:r>
      <w:r w:rsidR="0090560C">
        <w:rPr>
          <w:b/>
          <w:u w:val="single"/>
        </w:rPr>
        <w:t xml:space="preserve"> </w:t>
      </w:r>
      <w:r w:rsidR="0090560C" w:rsidRPr="008B13B8">
        <w:rPr>
          <w:b/>
          <w:u w:val="single"/>
        </w:rPr>
        <w:t>Edgecombe</w:t>
      </w:r>
      <w:r w:rsidRPr="0090560C">
        <w:rPr>
          <w:b/>
        </w:rPr>
        <w:t xml:space="preserve"> – Will </w:t>
      </w:r>
      <w:r w:rsidR="0090560C" w:rsidRPr="0090560C">
        <w:rPr>
          <w:b/>
        </w:rPr>
        <w:t>-</w:t>
      </w:r>
      <w:r w:rsidRPr="0090560C">
        <w:rPr>
          <w:b/>
        </w:rPr>
        <w:t xml:space="preserve"> John Knight</w:t>
      </w:r>
      <w:r w:rsidR="0090560C">
        <w:t xml:space="preserve"> - </w:t>
      </w:r>
      <w:r w:rsidRPr="00E02F36">
        <w:t xml:space="preserve"> </w:t>
      </w:r>
      <w:r w:rsidRPr="00BD58A8">
        <w:t>Wife: Isabell</w:t>
      </w:r>
      <w:r>
        <w:t>, riding horse, whole estate, both land and money during her widowhood. Then to be divided.</w:t>
      </w:r>
      <w:r>
        <w:br/>
        <w:t xml:space="preserve">* </w:t>
      </w:r>
      <w:r w:rsidRPr="00E02F36">
        <w:t xml:space="preserve"> </w:t>
      </w:r>
      <w:r w:rsidRPr="007A1532">
        <w:rPr>
          <w:b/>
        </w:rPr>
        <w:t>Son: James</w:t>
      </w:r>
      <w:r w:rsidRPr="00E02F36">
        <w:t>, both plantations where I now live</w:t>
      </w:r>
      <w:r>
        <w:t>, square table, Pewter dish, Pewter Bason.</w:t>
      </w:r>
      <w:r>
        <w:br/>
        <w:t xml:space="preserve">*  </w:t>
      </w:r>
      <w:r w:rsidR="007A1532" w:rsidRPr="007A1532">
        <w:rPr>
          <w:b/>
        </w:rPr>
        <w:t xml:space="preserve">Son: </w:t>
      </w:r>
      <w:r w:rsidRPr="007A1532">
        <w:rPr>
          <w:b/>
        </w:rPr>
        <w:t>Moses</w:t>
      </w:r>
      <w:r w:rsidR="00A912E9">
        <w:rPr>
          <w:b/>
        </w:rPr>
        <w:t xml:space="preserve"> Knight</w:t>
      </w:r>
      <w:r>
        <w:t>: Desk, Brandy still, and 1 negro.</w:t>
      </w:r>
      <w:r>
        <w:br/>
        <w:t xml:space="preserve">*  </w:t>
      </w:r>
      <w:r w:rsidRPr="007A1532">
        <w:rPr>
          <w:b/>
        </w:rPr>
        <w:t>Grandson: Kindred Knight</w:t>
      </w:r>
      <w:r>
        <w:t>, 1 negro.</w:t>
      </w:r>
      <w:r>
        <w:br/>
      </w:r>
      <w:r w:rsidRPr="007A1532">
        <w:rPr>
          <w:b/>
        </w:rPr>
        <w:t>Daus: Judah Foreman, Sarah Boykin, Rachel Hackney, and Mary Foreman</w:t>
      </w:r>
      <w:r>
        <w:t>, $5 each.</w:t>
      </w:r>
      <w:r>
        <w:br/>
      </w:r>
      <w:r>
        <w:lastRenderedPageBreak/>
        <w:t xml:space="preserve">*  </w:t>
      </w:r>
      <w:r w:rsidRPr="007A1532">
        <w:rPr>
          <w:b/>
        </w:rPr>
        <w:t>Grandson Spier Knight</w:t>
      </w:r>
      <w:r>
        <w:t xml:space="preserve">: $5 and gun. </w:t>
      </w:r>
      <w:r>
        <w:br/>
        <w:t>*  Remainder of estate to be divided after widowhood of my wife.</w:t>
      </w:r>
      <w:r>
        <w:br/>
        <w:t xml:space="preserve">* </w:t>
      </w:r>
      <w:r w:rsidRPr="00E02F36">
        <w:t xml:space="preserve"> Wit: Ethelred Exum, Abraham Sauls, Rebeccah Pope. (Williams </w:t>
      </w:r>
      <w:r>
        <w:t>&amp;</w:t>
      </w:r>
      <w:r w:rsidRPr="00E02F36">
        <w:t xml:space="preserve"> </w:t>
      </w:r>
      <w:r>
        <w:t>Griffin</w:t>
      </w:r>
      <w:r w:rsidRPr="00E02F36">
        <w:t xml:space="preserve"> 1956</w:t>
      </w:r>
      <w:r>
        <w:t>, p. 194</w:t>
      </w:r>
      <w:r w:rsidRPr="00E02F36">
        <w:t>)</w:t>
      </w:r>
    </w:p>
    <w:p w:rsidR="00E00213" w:rsidRDefault="001470B7" w:rsidP="001470B7">
      <w:pPr>
        <w:pStyle w:val="NormalWeb"/>
        <w:spacing w:before="240" w:beforeAutospacing="0" w:after="240" w:afterAutospacing="0"/>
        <w:ind w:left="0" w:right="0"/>
      </w:pPr>
      <w:r>
        <w:rPr>
          <w:b/>
        </w:rPr>
        <w:t>1771 –</w:t>
      </w:r>
      <w:r>
        <w:t xml:space="preserve"> </w:t>
      </w:r>
      <w:r w:rsidRPr="008B13B8">
        <w:rPr>
          <w:b/>
          <w:u w:val="single"/>
        </w:rPr>
        <w:t>NC</w:t>
      </w:r>
      <w:r w:rsidR="00797F9E">
        <w:rPr>
          <w:b/>
          <w:u w:val="single"/>
        </w:rPr>
        <w:t xml:space="preserve"> </w:t>
      </w:r>
      <w:r w:rsidR="00797F9E" w:rsidRPr="008B13B8">
        <w:rPr>
          <w:b/>
          <w:u w:val="single"/>
        </w:rPr>
        <w:t>Granville</w:t>
      </w:r>
      <w:r w:rsidRPr="00797F9E">
        <w:rPr>
          <w:b/>
        </w:rPr>
        <w:t xml:space="preserve"> – </w:t>
      </w:r>
      <w:r w:rsidR="00BD58A8">
        <w:rPr>
          <w:b/>
        </w:rPr>
        <w:t>Admin</w:t>
      </w:r>
      <w:r w:rsidR="00797F9E" w:rsidRPr="00797F9E">
        <w:rPr>
          <w:b/>
        </w:rPr>
        <w:t xml:space="preserve"> - </w:t>
      </w:r>
      <w:r w:rsidR="00261F99">
        <w:rPr>
          <w:b/>
        </w:rPr>
        <w:t>Jonathan Knight &amp;</w:t>
      </w:r>
      <w:r w:rsidR="00261F99" w:rsidRPr="002E01C1">
        <w:rPr>
          <w:b/>
        </w:rPr>
        <w:t xml:space="preserve"> Martha Knight</w:t>
      </w:r>
      <w:r w:rsidR="00261F99">
        <w:rPr>
          <w:b/>
        </w:rPr>
        <w:t xml:space="preserve"> - </w:t>
      </w:r>
      <w:r>
        <w:t xml:space="preserve">Petition of the Inhabitants of the County of Granville against burdensome Vestry taxation for the building of expensive churches. Signatories include: Jesse parker, William Bryant, William Spiers/Spears, John Knott, Charles Moore, Benjamin Bass, Joseph Bass, Lewis Anderson, Reuben Bass, Edward Bass, Thomas Owen, Richardson Owen, Absalom Ford, Lewis Collins, Thomas Butler, John Gwin, </w:t>
      </w:r>
      <w:r w:rsidRPr="00286926">
        <w:rPr>
          <w:b/>
        </w:rPr>
        <w:t>Martha Knight</w:t>
      </w:r>
      <w:r>
        <w:t xml:space="preserve">, </w:t>
      </w:r>
      <w:r w:rsidRPr="00286926">
        <w:rPr>
          <w:b/>
        </w:rPr>
        <w:t>Jonathan Knight</w:t>
      </w:r>
      <w:r>
        <w:t>, Willis Roberts, Shadrach Roberts, Nathan Sanders, John Wilkerson.  (The State Records of North Carolina, Vol. 9, Part 1, 1771 to 1775,  by William L. Saunders, Sec. of State)</w:t>
      </w:r>
      <w:r w:rsidR="00B47AA5">
        <w:t xml:space="preserve">  </w:t>
      </w:r>
      <w:r w:rsidR="00E00213" w:rsidRPr="00E00213">
        <w:rPr>
          <w:b/>
        </w:rPr>
        <w:t>Note</w:t>
      </w:r>
      <w:r w:rsidR="00E00213">
        <w:t xml:space="preserve">: Who is Martha? Jonathan was married to Judith Woodson. His son, John E. Knight, will not marry Martha Montague until 1788, or so we are told. Could Martha be the wife of his brother, John? </w:t>
      </w:r>
    </w:p>
    <w:p w:rsidR="00AE6593" w:rsidRDefault="00AE6593" w:rsidP="00AE6593">
      <w:pPr>
        <w:pStyle w:val="NormalWeb"/>
        <w:spacing w:before="240" w:after="240"/>
        <w:ind w:left="0"/>
      </w:pPr>
      <w:r w:rsidRPr="00AE6593">
        <w:rPr>
          <w:b/>
        </w:rPr>
        <w:t xml:space="preserve">1771 – Feb 16 – </w:t>
      </w:r>
      <w:r w:rsidRPr="00AE6593">
        <w:rPr>
          <w:b/>
          <w:u w:val="single"/>
        </w:rPr>
        <w:t>VA Amherst</w:t>
      </w:r>
      <w:r w:rsidRPr="00AE6593">
        <w:rPr>
          <w:b/>
        </w:rPr>
        <w:t xml:space="preserve"> – Admin – John Knight</w:t>
      </w:r>
      <w:r>
        <w:t xml:space="preserve">: John Nite 192 acres on both sides of the south fork of Huffs Creek. (Land Office Patents No. 39, 1770-1771, p. 283 (Reel 39). Index to the recorded copies of patents for land issued by the Secretary of the Colony serving as the colonial Land Office. The collection is housed in the Archives at the Library of Virginia.)  </w:t>
      </w:r>
      <w:r w:rsidRPr="00AE6593">
        <w:rPr>
          <w:b/>
        </w:rPr>
        <w:t>Note</w:t>
      </w:r>
      <w:r>
        <w:t xml:space="preserve">:  </w:t>
      </w:r>
      <w:r w:rsidRPr="00AE6593">
        <w:t>His next-door neighbors are Patrick Nowland and John Coleman</w:t>
      </w:r>
      <w:r>
        <w:t>.</w:t>
      </w:r>
    </w:p>
    <w:p w:rsidR="001470B7" w:rsidRDefault="001470B7" w:rsidP="001470B7">
      <w:pPr>
        <w:pStyle w:val="NormalWeb"/>
        <w:spacing w:before="240" w:beforeAutospacing="0" w:after="240" w:afterAutospacing="0"/>
        <w:ind w:left="0" w:right="0"/>
      </w:pPr>
      <w:r>
        <w:rPr>
          <w:b/>
        </w:rPr>
        <w:t xml:space="preserve">1771 </w:t>
      </w:r>
      <w:r w:rsidR="00C84E8B">
        <w:rPr>
          <w:b/>
        </w:rPr>
        <w:t xml:space="preserve">- </w:t>
      </w:r>
      <w:r>
        <w:rPr>
          <w:b/>
        </w:rPr>
        <w:t xml:space="preserve">Mar </w:t>
      </w:r>
      <w:r>
        <w:t xml:space="preserve">– </w:t>
      </w:r>
      <w:r w:rsidRPr="00F71747">
        <w:rPr>
          <w:b/>
          <w:u w:val="single"/>
        </w:rPr>
        <w:t>VA</w:t>
      </w:r>
      <w:r w:rsidR="00C84E8B">
        <w:rPr>
          <w:b/>
          <w:u w:val="single"/>
        </w:rPr>
        <w:t xml:space="preserve"> </w:t>
      </w:r>
      <w:r w:rsidR="00C84E8B" w:rsidRPr="00F71747">
        <w:rPr>
          <w:b/>
          <w:u w:val="single"/>
        </w:rPr>
        <w:t>Norfolk</w:t>
      </w:r>
      <w:r w:rsidRPr="00C84E8B">
        <w:rPr>
          <w:b/>
        </w:rPr>
        <w:t xml:space="preserve"> </w:t>
      </w:r>
      <w:r w:rsidR="00C84E8B" w:rsidRPr="00C84E8B">
        <w:rPr>
          <w:b/>
        </w:rPr>
        <w:t>–</w:t>
      </w:r>
      <w:r w:rsidRPr="00C84E8B">
        <w:rPr>
          <w:b/>
        </w:rPr>
        <w:t xml:space="preserve"> </w:t>
      </w:r>
      <w:r w:rsidR="00BD58A8">
        <w:rPr>
          <w:b/>
        </w:rPr>
        <w:t>Bur</w:t>
      </w:r>
      <w:r w:rsidR="00C84E8B" w:rsidRPr="00C84E8B">
        <w:rPr>
          <w:b/>
        </w:rPr>
        <w:t xml:space="preserve"> </w:t>
      </w:r>
      <w:r w:rsidR="00E00213">
        <w:rPr>
          <w:b/>
        </w:rPr>
        <w:t>–</w:t>
      </w:r>
      <w:r w:rsidR="00C84E8B" w:rsidRPr="00C84E8B">
        <w:rPr>
          <w:b/>
        </w:rPr>
        <w:t xml:space="preserve"> </w:t>
      </w:r>
      <w:r w:rsidR="00E00213">
        <w:rPr>
          <w:b/>
        </w:rPr>
        <w:t xml:space="preserve">Richard Knight - </w:t>
      </w:r>
      <w:r>
        <w:t>“Last Week died here (Norfol</w:t>
      </w:r>
      <w:r w:rsidR="00C84E8B">
        <w:t>k</w:t>
      </w:r>
      <w:r>
        <w:t>) Mr. Richard Knight, merchant. (Virginia Gazette, edited by Alexander Purdie and John Dixon, January 1771- January 1772. (McGahn 1982, p. 236)</w:t>
      </w:r>
      <w:r w:rsidR="00C84E8B">
        <w:t>)</w:t>
      </w:r>
    </w:p>
    <w:p w:rsidR="001723DA" w:rsidRDefault="001723DA" w:rsidP="001723DA">
      <w:r>
        <w:rPr>
          <w:b/>
        </w:rPr>
        <w:t xml:space="preserve">1771 - Jun 9 - </w:t>
      </w:r>
      <w:r>
        <w:rPr>
          <w:b/>
          <w:u w:val="single"/>
        </w:rPr>
        <w:t>VA Sussex</w:t>
      </w:r>
      <w:r w:rsidRPr="00FD7912">
        <w:rPr>
          <w:b/>
        </w:rPr>
        <w:t xml:space="preserve"> – Admin – William Knight</w:t>
      </w:r>
      <w:r>
        <w:t xml:space="preserve"> -  </w:t>
      </w:r>
      <w:r w:rsidR="00BD58A8">
        <w:t>With</w:t>
      </w:r>
      <w:r>
        <w:t xml:space="preserve"> Frederick Fort, Mary Hicks JR, sps to John son of Benjamin and Sarah Barham. (Richards 1958, p. 105)</w:t>
      </w:r>
    </w:p>
    <w:p w:rsidR="00B47AA5" w:rsidRPr="00B47AA5" w:rsidRDefault="00B47AA5" w:rsidP="001723DA">
      <w:r w:rsidRPr="00B47AA5">
        <w:rPr>
          <w:b/>
        </w:rPr>
        <w:t xml:space="preserve">1771 – Jun 12 – </w:t>
      </w:r>
      <w:r w:rsidRPr="00B47AA5">
        <w:rPr>
          <w:b/>
          <w:u w:val="single"/>
        </w:rPr>
        <w:t>VA Sussex</w:t>
      </w:r>
      <w:r w:rsidRPr="00B47AA5">
        <w:rPr>
          <w:b/>
        </w:rPr>
        <w:t xml:space="preserve"> – Mar – Mary Knight to Peter Ivy</w:t>
      </w:r>
      <w:r>
        <w:t>. (Ancestry.com)</w:t>
      </w:r>
      <w:r w:rsidR="00485F3B">
        <w:t xml:space="preserve"> Note: Questionable. </w:t>
      </w:r>
    </w:p>
    <w:p w:rsidR="001723DA" w:rsidRDefault="001723DA" w:rsidP="001723DA">
      <w:r>
        <w:rPr>
          <w:b/>
        </w:rPr>
        <w:t xml:space="preserve">1771 </w:t>
      </w:r>
      <w:r w:rsidR="00C84E8B">
        <w:rPr>
          <w:b/>
        </w:rPr>
        <w:t xml:space="preserve">- </w:t>
      </w:r>
      <w:r>
        <w:rPr>
          <w:b/>
        </w:rPr>
        <w:t xml:space="preserve">Sep 29 - </w:t>
      </w:r>
      <w:r>
        <w:rPr>
          <w:b/>
          <w:u w:val="single"/>
        </w:rPr>
        <w:t>VA Sussex</w:t>
      </w:r>
      <w:r w:rsidRPr="003B3640">
        <w:rPr>
          <w:b/>
        </w:rPr>
        <w:t xml:space="preserve"> – Admin – Moses Knight</w:t>
      </w:r>
      <w:r>
        <w:t xml:space="preserve"> - </w:t>
      </w:r>
      <w:r w:rsidR="00BD58A8">
        <w:t>With</w:t>
      </w:r>
      <w:r>
        <w:t xml:space="preserve"> Benjamin King, Amy Cocke, sps to Meredith son of Joshua and Elizabeth King. (Richards 1958, p. 196)</w:t>
      </w:r>
    </w:p>
    <w:p w:rsidR="001470B7" w:rsidRDefault="001470B7" w:rsidP="001470B7">
      <w:pPr>
        <w:pStyle w:val="NormalWeb"/>
        <w:spacing w:before="240" w:beforeAutospacing="0" w:after="240" w:afterAutospacing="0"/>
        <w:ind w:left="0" w:right="0"/>
      </w:pPr>
      <w:r>
        <w:rPr>
          <w:b/>
        </w:rPr>
        <w:t xml:space="preserve">1771 </w:t>
      </w:r>
      <w:r w:rsidR="004B46B2">
        <w:rPr>
          <w:b/>
        </w:rPr>
        <w:t xml:space="preserve">- </w:t>
      </w:r>
      <w:r w:rsidRPr="00544852">
        <w:rPr>
          <w:b/>
        </w:rPr>
        <w:t>Oct 1</w:t>
      </w:r>
      <w:r w:rsidR="00467B17">
        <w:t xml:space="preserve"> </w:t>
      </w:r>
      <w:r w:rsidR="004B46B2">
        <w:t xml:space="preserve">- </w:t>
      </w:r>
      <w:r>
        <w:rPr>
          <w:b/>
          <w:u w:val="single"/>
        </w:rPr>
        <w:t>VA</w:t>
      </w:r>
      <w:r w:rsidR="00467B17">
        <w:rPr>
          <w:b/>
          <w:u w:val="single"/>
        </w:rPr>
        <w:t xml:space="preserve"> Sussex</w:t>
      </w:r>
      <w:r w:rsidRPr="001723DA">
        <w:rPr>
          <w:b/>
        </w:rPr>
        <w:t xml:space="preserve"> </w:t>
      </w:r>
      <w:r w:rsidR="00467B17" w:rsidRPr="001723DA">
        <w:rPr>
          <w:b/>
        </w:rPr>
        <w:t>–</w:t>
      </w:r>
      <w:r w:rsidRPr="001723DA">
        <w:rPr>
          <w:b/>
        </w:rPr>
        <w:t xml:space="preserve"> </w:t>
      </w:r>
      <w:r w:rsidR="00467B17" w:rsidRPr="001723DA">
        <w:rPr>
          <w:b/>
        </w:rPr>
        <w:t>Admin – John Knight</w:t>
      </w:r>
      <w:r w:rsidR="00467B17">
        <w:t xml:space="preserve"> - </w:t>
      </w:r>
      <w:r w:rsidRPr="009A031E">
        <w:t>Albemarle Parish</w:t>
      </w:r>
      <w:r>
        <w:rPr>
          <w:b/>
        </w:rPr>
        <w:t xml:space="preserve"> - </w:t>
      </w:r>
      <w:r>
        <w:t xml:space="preserve">Vestry Processioning and Business meeting: Pd </w:t>
      </w:r>
      <w:r w:rsidRPr="002A3B72">
        <w:rPr>
          <w:b/>
        </w:rPr>
        <w:t>John Knight</w:t>
      </w:r>
      <w:r>
        <w:t xml:space="preserve"> a Balance for Repairs at St. Andrews Church.</w:t>
      </w:r>
      <w:r w:rsidR="00467B17">
        <w:t xml:space="preserve"> (Davis 2008, </w:t>
      </w:r>
      <w:r>
        <w:t>p. 160  APVB)</w:t>
      </w:r>
    </w:p>
    <w:p w:rsidR="001723DA" w:rsidRDefault="001723DA" w:rsidP="001470B7">
      <w:pPr>
        <w:pStyle w:val="NormalWeb"/>
        <w:spacing w:before="240" w:beforeAutospacing="0" w:after="240" w:afterAutospacing="0"/>
        <w:ind w:left="0" w:right="0"/>
      </w:pPr>
      <w:r>
        <w:rPr>
          <w:b/>
        </w:rPr>
        <w:t xml:space="preserve">1771 - Oct 27 - </w:t>
      </w:r>
      <w:r>
        <w:rPr>
          <w:b/>
          <w:u w:val="single"/>
        </w:rPr>
        <w:t>VA Sussex</w:t>
      </w:r>
      <w:r w:rsidRPr="003B3640">
        <w:rPr>
          <w:b/>
        </w:rPr>
        <w:t xml:space="preserve"> – Admin </w:t>
      </w:r>
      <w:r>
        <w:rPr>
          <w:b/>
        </w:rPr>
        <w:t>–</w:t>
      </w:r>
      <w:r w:rsidRPr="003B3640">
        <w:rPr>
          <w:b/>
        </w:rPr>
        <w:t xml:space="preserve"> </w:t>
      </w:r>
      <w:r>
        <w:rPr>
          <w:b/>
        </w:rPr>
        <w:t xml:space="preserve">John Knight - </w:t>
      </w:r>
      <w:r>
        <w:t xml:space="preserve"> </w:t>
      </w:r>
      <w:r w:rsidR="00BD58A8">
        <w:t>R</w:t>
      </w:r>
      <w:r>
        <w:t>eports the death of slave Jacob, b. 15 Feb 1771. (Richards 1958, p. 257)</w:t>
      </w:r>
    </w:p>
    <w:p w:rsidR="001470B7" w:rsidRDefault="001470B7" w:rsidP="001470B7">
      <w:pPr>
        <w:pStyle w:val="NormalWeb"/>
        <w:spacing w:before="240" w:beforeAutospacing="0" w:after="240" w:afterAutospacing="0"/>
        <w:ind w:left="0" w:right="0"/>
      </w:pPr>
      <w:r>
        <w:rPr>
          <w:b/>
        </w:rPr>
        <w:t xml:space="preserve">1771 </w:t>
      </w:r>
      <w:r w:rsidR="00C84E8B">
        <w:rPr>
          <w:b/>
        </w:rPr>
        <w:t xml:space="preserve">- </w:t>
      </w:r>
      <w:r>
        <w:rPr>
          <w:b/>
        </w:rPr>
        <w:t xml:space="preserve">Nov 20 </w:t>
      </w:r>
      <w:r w:rsidR="00C84E8B">
        <w:rPr>
          <w:b/>
        </w:rPr>
        <w:t>–</w:t>
      </w:r>
      <w:r>
        <w:rPr>
          <w:b/>
        </w:rPr>
        <w:t xml:space="preserve"> </w:t>
      </w:r>
      <w:r>
        <w:rPr>
          <w:b/>
          <w:u w:val="single"/>
        </w:rPr>
        <w:t>VA</w:t>
      </w:r>
      <w:r w:rsidR="00C84E8B">
        <w:rPr>
          <w:b/>
          <w:u w:val="single"/>
        </w:rPr>
        <w:t xml:space="preserve"> </w:t>
      </w:r>
      <w:r w:rsidR="00C84E8B" w:rsidRPr="00003227">
        <w:rPr>
          <w:b/>
          <w:u w:val="single"/>
        </w:rPr>
        <w:t>Northumberland</w:t>
      </w:r>
      <w:r w:rsidRPr="00C84E8B">
        <w:rPr>
          <w:b/>
        </w:rPr>
        <w:t xml:space="preserve"> </w:t>
      </w:r>
      <w:r w:rsidR="007A089D">
        <w:rPr>
          <w:b/>
        </w:rPr>
        <w:t>– Birth/Bap –</w:t>
      </w:r>
      <w:r w:rsidR="00C84E8B" w:rsidRPr="00C84E8B">
        <w:rPr>
          <w:b/>
        </w:rPr>
        <w:t xml:space="preserve"> Isaac Knight </w:t>
      </w:r>
      <w:r w:rsidR="00C84E8B">
        <w:t xml:space="preserve">– s/o </w:t>
      </w:r>
      <w:r w:rsidRPr="00E00213">
        <w:t>George Knight</w:t>
      </w:r>
      <w:r>
        <w:t xml:space="preserve"> </w:t>
      </w:r>
      <w:r w:rsidR="00C84E8B">
        <w:t>&amp;</w:t>
      </w:r>
      <w:r>
        <w:t xml:space="preserve">. Judith __. </w:t>
      </w:r>
      <w:r w:rsidR="00C84E8B">
        <w:t>Family consisted of</w:t>
      </w:r>
      <w:r>
        <w:t xml:space="preserve">: </w:t>
      </w:r>
      <w:r w:rsidR="00E00213">
        <w:br/>
      </w:r>
      <w:r w:rsidRPr="00E00213">
        <w:rPr>
          <w:b/>
        </w:rPr>
        <w:t>Isaac</w:t>
      </w:r>
      <w:r w:rsidR="00C84E8B" w:rsidRPr="00E00213">
        <w:rPr>
          <w:b/>
        </w:rPr>
        <w:t xml:space="preserve"> Knight</w:t>
      </w:r>
      <w:r>
        <w:t xml:space="preserve"> b. 20 Nov 1771; </w:t>
      </w:r>
      <w:r w:rsidR="00E00213">
        <w:br/>
      </w:r>
      <w:r w:rsidRPr="00E00213">
        <w:rPr>
          <w:b/>
        </w:rPr>
        <w:t>Nancy</w:t>
      </w:r>
      <w:r w:rsidR="00C84E8B" w:rsidRPr="00E00213">
        <w:rPr>
          <w:b/>
        </w:rPr>
        <w:t xml:space="preserve"> Knight</w:t>
      </w:r>
      <w:r w:rsidR="00C84E8B">
        <w:t xml:space="preserve"> b. </w:t>
      </w:r>
      <w:r>
        <w:t xml:space="preserve"> 24 Jun 1774; </w:t>
      </w:r>
      <w:r w:rsidR="00E00213">
        <w:br/>
      </w:r>
      <w:r w:rsidRPr="00E00213">
        <w:rPr>
          <w:b/>
        </w:rPr>
        <w:t>Winefritt</w:t>
      </w:r>
      <w:r w:rsidR="00C84E8B" w:rsidRPr="00E00213">
        <w:rPr>
          <w:b/>
        </w:rPr>
        <w:t xml:space="preserve"> Knight</w:t>
      </w:r>
      <w:r w:rsidR="00C84E8B">
        <w:t xml:space="preserve"> b.</w:t>
      </w:r>
      <w:r>
        <w:t xml:space="preserve"> 30 Oct 1775. (</w:t>
      </w:r>
      <w:r w:rsidR="00C84E8B">
        <w:t>Wright 2013, p. 205</w:t>
      </w:r>
      <w:r>
        <w:t xml:space="preserve">) </w:t>
      </w:r>
      <w:r w:rsidR="00C84E8B">
        <w:t xml:space="preserve"> </w:t>
      </w:r>
      <w:r w:rsidR="00C84E8B" w:rsidRPr="00E00213">
        <w:rPr>
          <w:b/>
        </w:rPr>
        <w:t>Note</w:t>
      </w:r>
      <w:r w:rsidR="00C84E8B">
        <w:t xml:space="preserve">: </w:t>
      </w:r>
      <w:r>
        <w:t xml:space="preserve">This George is the son of Benjamin </w:t>
      </w:r>
      <w:r w:rsidR="00C84E8B">
        <w:t xml:space="preserve">Knight </w:t>
      </w:r>
      <w:r>
        <w:t>and Winifred.</w:t>
      </w:r>
    </w:p>
    <w:p w:rsidR="001470B7" w:rsidRDefault="001470B7" w:rsidP="001470B7">
      <w:pPr>
        <w:pStyle w:val="NormalWeb"/>
        <w:spacing w:before="240" w:beforeAutospacing="0" w:after="240" w:afterAutospacing="0"/>
        <w:ind w:left="0" w:right="0"/>
      </w:pPr>
      <w:r>
        <w:rPr>
          <w:b/>
        </w:rPr>
        <w:lastRenderedPageBreak/>
        <w:t xml:space="preserve">1771 </w:t>
      </w:r>
      <w:r w:rsidR="00C84E8B">
        <w:rPr>
          <w:b/>
        </w:rPr>
        <w:t xml:space="preserve">- </w:t>
      </w:r>
      <w:r>
        <w:rPr>
          <w:b/>
        </w:rPr>
        <w:t>Nov 21 –</w:t>
      </w:r>
      <w:r>
        <w:t xml:space="preserve"> </w:t>
      </w:r>
      <w:r>
        <w:rPr>
          <w:b/>
          <w:u w:val="single"/>
        </w:rPr>
        <w:t>VA</w:t>
      </w:r>
      <w:r w:rsidR="00C84E8B">
        <w:rPr>
          <w:b/>
          <w:u w:val="single"/>
        </w:rPr>
        <w:t xml:space="preserve"> </w:t>
      </w:r>
      <w:r w:rsidR="00C84E8B" w:rsidRPr="000C5048">
        <w:rPr>
          <w:b/>
          <w:u w:val="single"/>
        </w:rPr>
        <w:t>Spotsylvania</w:t>
      </w:r>
      <w:r w:rsidRPr="00534D4F">
        <w:rPr>
          <w:b/>
        </w:rPr>
        <w:t xml:space="preserve"> – </w:t>
      </w:r>
      <w:r w:rsidR="00534D4F" w:rsidRPr="00534D4F">
        <w:rPr>
          <w:b/>
        </w:rPr>
        <w:t xml:space="preserve">Admin - </w:t>
      </w:r>
      <w:r w:rsidRPr="00534D4F">
        <w:rPr>
          <w:b/>
        </w:rPr>
        <w:t>Stephen Tatum</w:t>
      </w:r>
      <w:r>
        <w:t xml:space="preserve"> </w:t>
      </w:r>
      <w:r w:rsidR="00534D4F">
        <w:t>- A</w:t>
      </w:r>
      <w:r>
        <w:t xml:space="preserve">nd Mourning, his wife, of Spts. Co., to Richard Blanton and George Anderson, of same Co. … 150 a. in Spts. Co. Wit: </w:t>
      </w:r>
      <w:r w:rsidRPr="00534D4F">
        <w:rPr>
          <w:b/>
        </w:rPr>
        <w:t>David Anderson</w:t>
      </w:r>
      <w:r>
        <w:t xml:space="preserve"> etc. (Crozier 1990, p. 286)</w:t>
      </w:r>
    </w:p>
    <w:p w:rsidR="001470B7" w:rsidRDefault="001470B7" w:rsidP="001470B7">
      <w:pPr>
        <w:pStyle w:val="NormalWeb"/>
        <w:spacing w:before="240" w:beforeAutospacing="0" w:after="240" w:afterAutospacing="0"/>
        <w:ind w:left="0" w:right="0"/>
      </w:pPr>
      <w:r>
        <w:rPr>
          <w:b/>
        </w:rPr>
        <w:t xml:space="preserve">1772 </w:t>
      </w:r>
      <w:r w:rsidR="00534D4F">
        <w:rPr>
          <w:b/>
        </w:rPr>
        <w:t xml:space="preserve">- </w:t>
      </w:r>
      <w:r>
        <w:rPr>
          <w:b/>
        </w:rPr>
        <w:t xml:space="preserve">Mar </w:t>
      </w:r>
      <w:r w:rsidRPr="00D05F57">
        <w:rPr>
          <w:b/>
        </w:rPr>
        <w:t xml:space="preserve">12 </w:t>
      </w:r>
      <w:r>
        <w:rPr>
          <w:b/>
        </w:rPr>
        <w:t xml:space="preserve">– </w:t>
      </w:r>
      <w:r w:rsidRPr="009A031E">
        <w:rPr>
          <w:b/>
          <w:u w:val="single"/>
        </w:rPr>
        <w:t>VA</w:t>
      </w:r>
      <w:r w:rsidR="00534D4F">
        <w:rPr>
          <w:b/>
          <w:u w:val="single"/>
        </w:rPr>
        <w:t xml:space="preserve"> </w:t>
      </w:r>
      <w:r w:rsidR="00534D4F" w:rsidRPr="009A031E">
        <w:rPr>
          <w:b/>
          <w:u w:val="single"/>
        </w:rPr>
        <w:t>Lunenburg</w:t>
      </w:r>
      <w:r w:rsidRPr="00D05F57">
        <w:rPr>
          <w:b/>
        </w:rPr>
        <w:t xml:space="preserve"> </w:t>
      </w:r>
      <w:r w:rsidR="00534D4F">
        <w:rPr>
          <w:b/>
        </w:rPr>
        <w:t xml:space="preserve">– Will - </w:t>
      </w:r>
      <w:r w:rsidRPr="00D05F57">
        <w:rPr>
          <w:b/>
        </w:rPr>
        <w:t>John Knight</w:t>
      </w:r>
      <w:r w:rsidR="00534D4F">
        <w:rPr>
          <w:b/>
        </w:rPr>
        <w:t xml:space="preserve"> - </w:t>
      </w:r>
      <w:r>
        <w:t xml:space="preserve"> I, </w:t>
      </w:r>
      <w:r w:rsidRPr="00D05F57">
        <w:rPr>
          <w:b/>
        </w:rPr>
        <w:t>John Knight</w:t>
      </w:r>
      <w:r>
        <w:t xml:space="preserve">, of Lunenburg County, being very sick and weak of body but of perfect mind and memory (thanks be given unto God), etc etc…  </w:t>
      </w:r>
      <w:r>
        <w:br/>
        <w:t xml:space="preserve">* ITEM. It is my will and desire that my whole estate be kept undivided or separated unto all my lawful debts are paid by cropping or in other ways to be managed by my executors hereafter named and, after that is fully accomplished it is my further desire that the estate be still kept together until the sum of two hundred pounds can be raised and laid out in the purchase of a tract of land for my </w:t>
      </w:r>
      <w:r w:rsidRPr="00534D4F">
        <w:rPr>
          <w:b/>
        </w:rPr>
        <w:t xml:space="preserve">son </w:t>
      </w:r>
      <w:r w:rsidRPr="00D05F57">
        <w:rPr>
          <w:b/>
        </w:rPr>
        <w:t>Joseph</w:t>
      </w:r>
      <w:r w:rsidR="00534D4F">
        <w:rPr>
          <w:b/>
        </w:rPr>
        <w:t xml:space="preserve"> Knight</w:t>
      </w:r>
      <w:r>
        <w:t xml:space="preserve"> and then to be divided in the form and manner hereafter mentioned.  </w:t>
      </w:r>
      <w:r>
        <w:br/>
        <w:t xml:space="preserve">* ITEM. I lend to my </w:t>
      </w:r>
      <w:r w:rsidRPr="00534D4F">
        <w:rPr>
          <w:b/>
        </w:rPr>
        <w:t>wife</w:t>
      </w:r>
      <w:r>
        <w:t xml:space="preserve"> </w:t>
      </w:r>
      <w:r w:rsidRPr="00D05F57">
        <w:rPr>
          <w:b/>
        </w:rPr>
        <w:t>Elizabeth</w:t>
      </w:r>
      <w:r>
        <w:t xml:space="preserve"> during her natural life all that tract of land whereon I now live, except one hundred and fifty acres hereafter bequeathed to my son </w:t>
      </w:r>
      <w:r w:rsidRPr="00D05F57">
        <w:rPr>
          <w:b/>
        </w:rPr>
        <w:t>Peter</w:t>
      </w:r>
      <w:r w:rsidR="00286B36">
        <w:rPr>
          <w:b/>
        </w:rPr>
        <w:t xml:space="preserve"> Knight</w:t>
      </w:r>
      <w:r>
        <w:t xml:space="preserve">.  Also five negroes, vis: Jack, Deely, Agg, Izaac and Nutty, with all my household furniture, stock, etc., and after her decease, it is my further will and desire that the negroes should be disposed of as follows:  </w:t>
      </w:r>
      <w:r>
        <w:br/>
        <w:t xml:space="preserve">* ITEM. I bequeath unto my </w:t>
      </w:r>
      <w:r w:rsidRPr="00534D4F">
        <w:rPr>
          <w:b/>
        </w:rPr>
        <w:t xml:space="preserve">son </w:t>
      </w:r>
      <w:r w:rsidRPr="00D05F57">
        <w:rPr>
          <w:b/>
        </w:rPr>
        <w:t>William</w:t>
      </w:r>
      <w:r w:rsidR="00534D4F">
        <w:rPr>
          <w:b/>
        </w:rPr>
        <w:t xml:space="preserve"> Knight</w:t>
      </w:r>
      <w:r>
        <w:t xml:space="preserve">, after the decease of his mother, one negro man Jack, to him and his heirs forever.  </w:t>
      </w:r>
      <w:r>
        <w:br/>
        <w:t xml:space="preserve">* I bequeath to my </w:t>
      </w:r>
      <w:r w:rsidRPr="00534D4F">
        <w:rPr>
          <w:b/>
        </w:rPr>
        <w:t xml:space="preserve">son </w:t>
      </w:r>
      <w:r w:rsidRPr="00D05F57">
        <w:rPr>
          <w:b/>
        </w:rPr>
        <w:t>Joseph</w:t>
      </w:r>
      <w:r w:rsidR="00534D4F">
        <w:rPr>
          <w:b/>
        </w:rPr>
        <w:t xml:space="preserve"> Knight</w:t>
      </w:r>
      <w:r>
        <w:t xml:space="preserve"> after the decease of his mother one negro man Isaac, also a negro man Pater, to be delivered to him at the dividing of the estate.  </w:t>
      </w:r>
      <w:r>
        <w:br/>
        <w:t xml:space="preserve">* I bequeath unto my </w:t>
      </w:r>
      <w:r w:rsidRPr="00534D4F">
        <w:rPr>
          <w:b/>
        </w:rPr>
        <w:t>daughter</w:t>
      </w:r>
      <w:r>
        <w:t xml:space="preserve"> </w:t>
      </w:r>
      <w:r w:rsidRPr="00D05F57">
        <w:rPr>
          <w:b/>
        </w:rPr>
        <w:t>Rachel</w:t>
      </w:r>
      <w:r w:rsidR="00534D4F">
        <w:rPr>
          <w:b/>
        </w:rPr>
        <w:t xml:space="preserve"> Knight</w:t>
      </w:r>
      <w:r>
        <w:t xml:space="preserve">, after the decease of her mother, a negro girl Nutty also two young negroes, Lewis and Millie.  </w:t>
      </w:r>
      <w:r>
        <w:br/>
        <w:t>* ITEM.  I bequeath unto my</w:t>
      </w:r>
      <w:r w:rsidRPr="00534D4F">
        <w:rPr>
          <w:b/>
        </w:rPr>
        <w:t xml:space="preserve"> son</w:t>
      </w:r>
      <w:r>
        <w:t xml:space="preserve"> </w:t>
      </w:r>
      <w:r w:rsidRPr="00D05F57">
        <w:rPr>
          <w:b/>
        </w:rPr>
        <w:t>Peter</w:t>
      </w:r>
      <w:r w:rsidRPr="00534D4F">
        <w:rPr>
          <w:b/>
        </w:rPr>
        <w:t xml:space="preserve"> </w:t>
      </w:r>
      <w:r w:rsidR="00534D4F" w:rsidRPr="00534D4F">
        <w:rPr>
          <w:b/>
        </w:rPr>
        <w:t xml:space="preserve">Knight </w:t>
      </w:r>
      <w:r>
        <w:t xml:space="preserve">one moiety of two negroes Agg and Deely, to be equally divided between him and </w:t>
      </w:r>
      <w:r w:rsidRPr="00534D4F">
        <w:rPr>
          <w:b/>
        </w:rPr>
        <w:t xml:space="preserve">his brother </w:t>
      </w:r>
      <w:r w:rsidRPr="00D05F57">
        <w:rPr>
          <w:b/>
        </w:rPr>
        <w:t>John</w:t>
      </w:r>
      <w:r w:rsidR="00534D4F">
        <w:rPr>
          <w:b/>
        </w:rPr>
        <w:t xml:space="preserve"> Knight</w:t>
      </w:r>
      <w:r>
        <w:t xml:space="preserve">, after the decease of their mother, also one hundred and fifty acres of land more or less, joining the tract whereon I now live, to be divided by a branch running from near Shelton’s Bridge, in a straight line to Miner’s land, to the north of that branch is what I bequeath to him and his heirs forever.  </w:t>
      </w:r>
      <w:r>
        <w:br/>
        <w:t xml:space="preserve">* ITEM.  I bequeath to my </w:t>
      </w:r>
      <w:r w:rsidRPr="00534D4F">
        <w:rPr>
          <w:b/>
        </w:rPr>
        <w:t>son</w:t>
      </w:r>
      <w:r>
        <w:t xml:space="preserve"> </w:t>
      </w:r>
      <w:r w:rsidRPr="00D05F57">
        <w:rPr>
          <w:b/>
        </w:rPr>
        <w:t>John</w:t>
      </w:r>
      <w:r w:rsidR="00534D4F">
        <w:rPr>
          <w:b/>
        </w:rPr>
        <w:t xml:space="preserve"> Knight</w:t>
      </w:r>
      <w:r>
        <w:t xml:space="preserve"> one moiety of two negroes above mentioned, after the decease of his mother.  </w:t>
      </w:r>
      <w:r>
        <w:br/>
        <w:t xml:space="preserve">* ITEM.  I bequeath to my </w:t>
      </w:r>
      <w:r w:rsidRPr="00534D4F">
        <w:rPr>
          <w:b/>
        </w:rPr>
        <w:t xml:space="preserve">son </w:t>
      </w:r>
      <w:r w:rsidRPr="00D05F57">
        <w:rPr>
          <w:b/>
        </w:rPr>
        <w:t>Jonathan</w:t>
      </w:r>
      <w:r w:rsidR="00534D4F">
        <w:rPr>
          <w:b/>
        </w:rPr>
        <w:t xml:space="preserve"> Knight</w:t>
      </w:r>
      <w:r>
        <w:t xml:space="preserve"> one girl named Fanny to him and his heirs forever.  </w:t>
      </w:r>
      <w:r>
        <w:br/>
        <w:t xml:space="preserve">* ITEM. I bequeath to my </w:t>
      </w:r>
      <w:r w:rsidRPr="00534D4F">
        <w:rPr>
          <w:b/>
        </w:rPr>
        <w:t xml:space="preserve">son </w:t>
      </w:r>
      <w:r w:rsidRPr="00D05F57">
        <w:rPr>
          <w:b/>
        </w:rPr>
        <w:t>Charles</w:t>
      </w:r>
      <w:r w:rsidR="00534D4F">
        <w:rPr>
          <w:b/>
        </w:rPr>
        <w:t xml:space="preserve"> Knight</w:t>
      </w:r>
      <w:r>
        <w:t xml:space="preserve">, Jane, Caesar and Bettie to him and to his heirs forever.  </w:t>
      </w:r>
      <w:r>
        <w:br/>
        <w:t xml:space="preserve">* ITEM.  I bequeath to my </w:t>
      </w:r>
      <w:r w:rsidRPr="00534D4F">
        <w:rPr>
          <w:b/>
        </w:rPr>
        <w:t xml:space="preserve">daughter </w:t>
      </w:r>
      <w:r w:rsidRPr="00D05F57">
        <w:rPr>
          <w:b/>
        </w:rPr>
        <w:t>Elizabeth</w:t>
      </w:r>
      <w:r w:rsidR="00534D4F">
        <w:rPr>
          <w:b/>
        </w:rPr>
        <w:t xml:space="preserve"> Knight</w:t>
      </w:r>
      <w:r>
        <w:t xml:space="preserve"> a negro woman named Uraby and her child.  </w:t>
      </w:r>
      <w:r>
        <w:br/>
        <w:t xml:space="preserve">* I bequeath to my </w:t>
      </w:r>
      <w:r w:rsidRPr="00534D4F">
        <w:rPr>
          <w:b/>
        </w:rPr>
        <w:t>daughter</w:t>
      </w:r>
      <w:r>
        <w:t xml:space="preserve"> </w:t>
      </w:r>
      <w:r w:rsidRPr="00D05F57">
        <w:rPr>
          <w:b/>
        </w:rPr>
        <w:t>Judith</w:t>
      </w:r>
      <w:r>
        <w:t xml:space="preserve"> </w:t>
      </w:r>
      <w:r w:rsidRPr="002730A2">
        <w:rPr>
          <w:b/>
        </w:rPr>
        <w:t>Bagley</w:t>
      </w:r>
      <w:r>
        <w:t xml:space="preserve"> one negro girl named Beck.  </w:t>
      </w:r>
      <w:r>
        <w:br/>
        <w:t xml:space="preserve">* ITEM. I bequeath to my </w:t>
      </w:r>
      <w:r w:rsidRPr="00534D4F">
        <w:rPr>
          <w:b/>
        </w:rPr>
        <w:t>daughter,</w:t>
      </w:r>
      <w:r>
        <w:t xml:space="preserve"> </w:t>
      </w:r>
      <w:r w:rsidRPr="00D05F57">
        <w:rPr>
          <w:b/>
        </w:rPr>
        <w:t>Mary</w:t>
      </w:r>
      <w:r w:rsidRPr="002730A2">
        <w:rPr>
          <w:b/>
        </w:rPr>
        <w:t xml:space="preserve"> Lea</w:t>
      </w:r>
      <w:r>
        <w:t xml:space="preserve">, two negroes Phillis and Tabby, during her natural life and if she should die without issue, to be returned to the surviving part of my children to be equally divided between them; it is my further will and desire that if she should have an heir or heirs that the negroes go as she directs.  </w:t>
      </w:r>
      <w:r>
        <w:br/>
        <w:t xml:space="preserve">* ITEM.  I bequeath to my </w:t>
      </w:r>
      <w:r w:rsidRPr="00534D4F">
        <w:rPr>
          <w:b/>
        </w:rPr>
        <w:t xml:space="preserve">son </w:t>
      </w:r>
      <w:r w:rsidRPr="00D05F57">
        <w:rPr>
          <w:b/>
        </w:rPr>
        <w:t>Woodson</w:t>
      </w:r>
      <w:r w:rsidR="00534D4F">
        <w:rPr>
          <w:b/>
        </w:rPr>
        <w:t xml:space="preserve"> Knight</w:t>
      </w:r>
      <w:r>
        <w:t xml:space="preserve"> two negroes Tom and Chloe also that tract of land before devised to his mother during her life, to him and to his heirs forever, being the same I now live on, with all my stock of every kind and household furniture, except three beds which I desire may be given to </w:t>
      </w:r>
      <w:r w:rsidRPr="00D05F57">
        <w:rPr>
          <w:b/>
        </w:rPr>
        <w:t>Charles</w:t>
      </w:r>
      <w:r>
        <w:t xml:space="preserve">, </w:t>
      </w:r>
      <w:r w:rsidRPr="00D05F57">
        <w:rPr>
          <w:b/>
        </w:rPr>
        <w:t>Joseph</w:t>
      </w:r>
      <w:r>
        <w:t xml:space="preserve"> and </w:t>
      </w:r>
      <w:r w:rsidRPr="00D05F57">
        <w:rPr>
          <w:b/>
        </w:rPr>
        <w:t>Rachel</w:t>
      </w:r>
      <w:r>
        <w:t xml:space="preserve">, at the discretion of my beloved wife </w:t>
      </w:r>
      <w:r w:rsidRPr="00D05F57">
        <w:rPr>
          <w:b/>
        </w:rPr>
        <w:t>Elizabeth</w:t>
      </w:r>
      <w:r>
        <w:t xml:space="preserve">.  </w:t>
      </w:r>
      <w:r>
        <w:br/>
        <w:t xml:space="preserve">* ITEM.  I bequeath to </w:t>
      </w:r>
      <w:r w:rsidRPr="00534D4F">
        <w:rPr>
          <w:b/>
        </w:rPr>
        <w:t xml:space="preserve">my daughter’s daughter, </w:t>
      </w:r>
      <w:r w:rsidRPr="00D05F57">
        <w:rPr>
          <w:b/>
        </w:rPr>
        <w:t>Lucy Cook</w:t>
      </w:r>
      <w:r>
        <w:t>, one neg</w:t>
      </w:r>
      <w:r w:rsidR="00534D4F">
        <w:t>r</w:t>
      </w:r>
      <w:r>
        <w:t xml:space="preserve">o girl named Tamer.   </w:t>
      </w:r>
      <w:r>
        <w:br/>
      </w:r>
      <w:r>
        <w:lastRenderedPageBreak/>
        <w:t xml:space="preserve">* It is my will and desire that if any of my children die before the dividing of the estate that his or her proportion be equally divided between the surviving parties.  I also desire that every person within mentioned should take possession of their proportion of the estate as is by will devised, provided it does not consist of negroes upwards of ten years of age or that part allotted for the immediate use of my wife Elizabeth.   </w:t>
      </w:r>
      <w:r>
        <w:br/>
        <w:t xml:space="preserve">* I do hereby constitute and appoint </w:t>
      </w:r>
      <w:r w:rsidRPr="00534D4F">
        <w:rPr>
          <w:b/>
        </w:rPr>
        <w:t>Joseph</w:t>
      </w:r>
      <w:r w:rsidR="00534D4F" w:rsidRPr="00534D4F">
        <w:rPr>
          <w:b/>
        </w:rPr>
        <w:t xml:space="preserve"> Knight</w:t>
      </w:r>
      <w:r w:rsidRPr="00534D4F">
        <w:rPr>
          <w:b/>
        </w:rPr>
        <w:t>, Charles</w:t>
      </w:r>
      <w:r w:rsidR="00534D4F" w:rsidRPr="00534D4F">
        <w:rPr>
          <w:b/>
        </w:rPr>
        <w:t xml:space="preserve"> Knight</w:t>
      </w:r>
      <w:r w:rsidRPr="00534D4F">
        <w:rPr>
          <w:b/>
        </w:rPr>
        <w:t xml:space="preserve"> and Peter </w:t>
      </w:r>
      <w:r w:rsidR="00A729A9">
        <w:rPr>
          <w:b/>
        </w:rPr>
        <w:t>K</w:t>
      </w:r>
      <w:r w:rsidRPr="00534D4F">
        <w:rPr>
          <w:b/>
        </w:rPr>
        <w:t>night</w:t>
      </w:r>
      <w:r>
        <w:t xml:space="preserve"> executors to this my last will and testament.  In witness whereof I have hereunto set my hand and seal this sevent</w:t>
      </w:r>
      <w:r w:rsidR="00534D4F">
        <w:t>h</w:t>
      </w:r>
      <w:r>
        <w:t xml:space="preserve"> day of September one thousand seven hundred and seventy-one.  </w:t>
      </w:r>
      <w:r w:rsidRPr="00286B36">
        <w:t>John Knight, Senr</w:t>
      </w:r>
      <w:r>
        <w:t xml:space="preserve">. (Seal)  </w:t>
      </w:r>
      <w:r>
        <w:br/>
        <w:t xml:space="preserve">*  Witnesses: </w:t>
      </w:r>
      <w:r w:rsidRPr="00D05F57">
        <w:rPr>
          <w:b/>
        </w:rPr>
        <w:t>Miller Woodson</w:t>
      </w:r>
      <w:r>
        <w:t xml:space="preserve">, </w:t>
      </w:r>
      <w:r w:rsidRPr="00D05F57">
        <w:rPr>
          <w:b/>
        </w:rPr>
        <w:t>Francis Amos</w:t>
      </w:r>
      <w:r>
        <w:t xml:space="preserve"> (his mark), </w:t>
      </w:r>
      <w:r w:rsidRPr="002730A2">
        <w:rPr>
          <w:b/>
        </w:rPr>
        <w:t>Thomas Jeffries</w:t>
      </w:r>
      <w:r>
        <w:t>.  The will was granted probate in court 12 Mar 1772.  Teste: Wm. Taylor, CLC, Co</w:t>
      </w:r>
      <w:r w:rsidR="00534D4F">
        <w:t>py Teste: John L. Yates, Clerk. (Will image online served by ancestry.com)</w:t>
      </w:r>
    </w:p>
    <w:p w:rsidR="001470B7" w:rsidRDefault="001470B7" w:rsidP="001470B7">
      <w:pPr>
        <w:pStyle w:val="NormalWeb"/>
        <w:spacing w:before="240" w:beforeAutospacing="0" w:after="240" w:afterAutospacing="0"/>
        <w:ind w:left="0" w:right="0"/>
      </w:pPr>
      <w:r>
        <w:rPr>
          <w:b/>
        </w:rPr>
        <w:t xml:space="preserve">1772 </w:t>
      </w:r>
      <w:r w:rsidR="008A5109">
        <w:rPr>
          <w:b/>
        </w:rPr>
        <w:t xml:space="preserve">- </w:t>
      </w:r>
      <w:r>
        <w:rPr>
          <w:b/>
        </w:rPr>
        <w:t xml:space="preserve">Apr </w:t>
      </w:r>
      <w:r w:rsidRPr="00544852">
        <w:rPr>
          <w:b/>
        </w:rPr>
        <w:t xml:space="preserve">21 </w:t>
      </w:r>
      <w:r>
        <w:rPr>
          <w:b/>
        </w:rPr>
        <w:t>–</w:t>
      </w:r>
      <w:r w:rsidRPr="009A031E">
        <w:rPr>
          <w:b/>
          <w:u w:val="single"/>
        </w:rPr>
        <w:t xml:space="preserve"> </w:t>
      </w:r>
      <w:r>
        <w:rPr>
          <w:b/>
          <w:u w:val="single"/>
        </w:rPr>
        <w:t>VA</w:t>
      </w:r>
      <w:r w:rsidR="008A5109">
        <w:rPr>
          <w:b/>
          <w:u w:val="single"/>
        </w:rPr>
        <w:t xml:space="preserve"> Sussex</w:t>
      </w:r>
      <w:r w:rsidRPr="00277FEC">
        <w:rPr>
          <w:b/>
        </w:rPr>
        <w:t xml:space="preserve"> </w:t>
      </w:r>
      <w:r w:rsidR="008A5109" w:rsidRPr="00277FEC">
        <w:rPr>
          <w:b/>
        </w:rPr>
        <w:t>–</w:t>
      </w:r>
      <w:r w:rsidRPr="00277FEC">
        <w:rPr>
          <w:b/>
        </w:rPr>
        <w:t xml:space="preserve"> </w:t>
      </w:r>
      <w:r w:rsidR="008A5109" w:rsidRPr="00277FEC">
        <w:rPr>
          <w:b/>
        </w:rPr>
        <w:t xml:space="preserve">Admin – </w:t>
      </w:r>
      <w:r w:rsidR="00BD58A8">
        <w:rPr>
          <w:b/>
        </w:rPr>
        <w:t>Processioning</w:t>
      </w:r>
      <w:r w:rsidR="008A5109">
        <w:t xml:space="preserve"> - </w:t>
      </w:r>
      <w:r w:rsidRPr="009A031E">
        <w:t>Albemarle Parish</w:t>
      </w:r>
      <w:r>
        <w:t xml:space="preserve"> Vestry Meeting for Processioning Reports. Names mentioned: Edward Eppes, Daniel Epps, </w:t>
      </w:r>
      <w:r w:rsidRPr="00BD58A8">
        <w:rPr>
          <w:b/>
        </w:rPr>
        <w:t>Moses Knight, Orphans of William Knight, John Knight</w:t>
      </w:r>
      <w:r>
        <w:t>. (199-206 APVB)</w:t>
      </w:r>
    </w:p>
    <w:p w:rsidR="001470B7" w:rsidRDefault="001470B7" w:rsidP="001470B7">
      <w:pPr>
        <w:pStyle w:val="NormalWeb"/>
        <w:spacing w:before="240" w:beforeAutospacing="0" w:after="240" w:afterAutospacing="0"/>
        <w:ind w:left="0" w:right="0"/>
      </w:pPr>
      <w:r>
        <w:rPr>
          <w:b/>
        </w:rPr>
        <w:t xml:space="preserve">1772 </w:t>
      </w:r>
      <w:r w:rsidR="009545C8">
        <w:rPr>
          <w:b/>
        </w:rPr>
        <w:t xml:space="preserve">- </w:t>
      </w:r>
      <w:r>
        <w:rPr>
          <w:b/>
        </w:rPr>
        <w:t xml:space="preserve">Jun 10 </w:t>
      </w:r>
      <w:r w:rsidR="009545C8">
        <w:rPr>
          <w:b/>
        </w:rPr>
        <w:t>–</w:t>
      </w:r>
      <w:r>
        <w:t xml:space="preserve"> </w:t>
      </w:r>
      <w:r>
        <w:rPr>
          <w:b/>
          <w:u w:val="single"/>
        </w:rPr>
        <w:t>VA</w:t>
      </w:r>
      <w:r w:rsidR="009545C8">
        <w:rPr>
          <w:b/>
          <w:u w:val="single"/>
        </w:rPr>
        <w:t xml:space="preserve"> </w:t>
      </w:r>
      <w:r w:rsidR="009545C8" w:rsidRPr="000F05BF">
        <w:rPr>
          <w:b/>
          <w:u w:val="single"/>
        </w:rPr>
        <w:t>Lunenburg</w:t>
      </w:r>
      <w:r w:rsidR="009545C8" w:rsidRPr="004506B0">
        <w:rPr>
          <w:b/>
        </w:rPr>
        <w:t xml:space="preserve"> – </w:t>
      </w:r>
      <w:r w:rsidR="00534D4F">
        <w:rPr>
          <w:b/>
        </w:rPr>
        <w:t xml:space="preserve">Admin </w:t>
      </w:r>
      <w:r w:rsidR="00261F99">
        <w:rPr>
          <w:b/>
        </w:rPr>
        <w:t>–</w:t>
      </w:r>
      <w:r w:rsidR="00534D4F">
        <w:rPr>
          <w:b/>
        </w:rPr>
        <w:t xml:space="preserve"> </w:t>
      </w:r>
      <w:r w:rsidR="009545C8" w:rsidRPr="004506B0">
        <w:rPr>
          <w:b/>
        </w:rPr>
        <w:t>List of Tithables</w:t>
      </w:r>
      <w:r w:rsidR="009545C8" w:rsidRPr="00BD58A8">
        <w:t xml:space="preserve"> – </w:t>
      </w:r>
      <w:r w:rsidR="00BD58A8" w:rsidRPr="00BD58A8">
        <w:t>Selected:</w:t>
      </w:r>
      <w:r w:rsidR="00BD58A8">
        <w:rPr>
          <w:b/>
        </w:rPr>
        <w:t xml:space="preserve"> </w:t>
      </w:r>
      <w:r>
        <w:t xml:space="preserve">Benjamin Evans, Richard Stokes, Shadrack Stokes, Allen Stokes, Elizabet Stokes, Henry Stokes, Henry Walker, Col. David Stokes, David Stokes JR, John Stokes, Charles Stokes, Benjamin Jordan, John Haley SR, Henry Haley, Sylvanus Walker JR, Edward Jordan JR, Edward Jordan SR, Martha Tucker, Joseph Tucker, Isaac Johnson, Joshua Johnson, Joseph Johnson, Michael Johnson, Charles Stokes, Joel Stokes, Lodowick Farmer, </w:t>
      </w:r>
      <w:r w:rsidRPr="00F460C7">
        <w:rPr>
          <w:b/>
        </w:rPr>
        <w:t>John Knight Estate, Joseph Knight</w:t>
      </w:r>
      <w:r w:rsidRPr="00534D4F">
        <w:rPr>
          <w:b/>
        </w:rPr>
        <w:t>: 9;</w:t>
      </w:r>
      <w:r>
        <w:t xml:space="preserve"> </w:t>
      </w:r>
      <w:r w:rsidRPr="00F460C7">
        <w:rPr>
          <w:b/>
        </w:rPr>
        <w:t>Peter Knight:</w:t>
      </w:r>
      <w:r w:rsidRPr="00534D4F">
        <w:rPr>
          <w:b/>
        </w:rPr>
        <w:t xml:space="preserve"> 4</w:t>
      </w:r>
      <w:r>
        <w:t>; William Clarke, Daniel Dejarnette,  Reps Jones, William Jones, Robert Jones, Thomas Moore, David Moore, Thomas Walker, Richard Walker, James Anderson, Richard Coleman, William Clark, Benjamin Clarke, Abraham Andrews, Peter Andrews, John Evans, Michael Johnson, William Johnson, Thomas Moore, John Moore, Drury Moore SR, William More, Eddins Moore, James Johnson, Sylvanus Stokes, Peter Jones JR, Richard Jones SR, Richard Jones</w:t>
      </w:r>
      <w:r w:rsidRPr="000F05BF">
        <w:t xml:space="preserve"> (Landon Bell, p.</w:t>
      </w:r>
      <w:r>
        <w:t>308</w:t>
      </w:r>
      <w:r w:rsidRPr="000F05BF">
        <w:t>)</w:t>
      </w:r>
    </w:p>
    <w:p w:rsidR="001470B7" w:rsidRDefault="001470B7" w:rsidP="001470B7">
      <w:pPr>
        <w:pStyle w:val="NormalWeb"/>
        <w:spacing w:before="240" w:beforeAutospacing="0" w:after="240" w:afterAutospacing="0"/>
        <w:ind w:left="0" w:right="0"/>
      </w:pPr>
      <w:r>
        <w:rPr>
          <w:b/>
        </w:rPr>
        <w:t xml:space="preserve">1772 </w:t>
      </w:r>
      <w:r w:rsidR="00E7673B">
        <w:rPr>
          <w:b/>
        </w:rPr>
        <w:t xml:space="preserve">- </w:t>
      </w:r>
      <w:r>
        <w:rPr>
          <w:b/>
        </w:rPr>
        <w:t xml:space="preserve">Aug 30 </w:t>
      </w:r>
      <w:r>
        <w:t xml:space="preserve">– </w:t>
      </w:r>
      <w:r>
        <w:rPr>
          <w:b/>
          <w:u w:val="single"/>
        </w:rPr>
        <w:t>VA</w:t>
      </w:r>
      <w:r w:rsidR="00E7673B">
        <w:rPr>
          <w:b/>
          <w:u w:val="single"/>
        </w:rPr>
        <w:t xml:space="preserve"> </w:t>
      </w:r>
      <w:r w:rsidR="00E7673B" w:rsidRPr="000C5048">
        <w:rPr>
          <w:b/>
          <w:u w:val="single"/>
        </w:rPr>
        <w:t>Spotsylvania</w:t>
      </w:r>
      <w:r w:rsidRPr="00534D4F">
        <w:rPr>
          <w:b/>
        </w:rPr>
        <w:t xml:space="preserve"> – </w:t>
      </w:r>
      <w:r w:rsidR="00534D4F" w:rsidRPr="00534D4F">
        <w:rPr>
          <w:b/>
        </w:rPr>
        <w:t xml:space="preserve">Admin - </w:t>
      </w:r>
      <w:r w:rsidRPr="00534D4F">
        <w:rPr>
          <w:b/>
        </w:rPr>
        <w:t>David Anderson</w:t>
      </w:r>
      <w:r w:rsidR="00534D4F">
        <w:t xml:space="preserve"> - O</w:t>
      </w:r>
      <w:r>
        <w:t xml:space="preserve">f Spts. Co., </w:t>
      </w:r>
      <w:r w:rsidR="00534D4F">
        <w:t xml:space="preserve">land sale </w:t>
      </w:r>
      <w:r>
        <w:t>to Joseph Ture, of same Co. lll 100 a. in Berkeley Parish, Spts. Co. (Crozier 1990, p. 283)</w:t>
      </w:r>
    </w:p>
    <w:p w:rsidR="001470B7" w:rsidRDefault="001470B7" w:rsidP="001470B7">
      <w:pPr>
        <w:pStyle w:val="NormalWeb"/>
        <w:spacing w:before="240" w:beforeAutospacing="0" w:after="240" w:afterAutospacing="0"/>
        <w:ind w:left="0" w:right="0"/>
      </w:pPr>
      <w:r>
        <w:rPr>
          <w:b/>
        </w:rPr>
        <w:t xml:space="preserve">1772 </w:t>
      </w:r>
      <w:r w:rsidR="00E7673B">
        <w:rPr>
          <w:b/>
        </w:rPr>
        <w:t xml:space="preserve">- </w:t>
      </w:r>
      <w:r>
        <w:rPr>
          <w:b/>
        </w:rPr>
        <w:t xml:space="preserve">Dec 5 – </w:t>
      </w:r>
      <w:r>
        <w:rPr>
          <w:b/>
          <w:u w:val="single"/>
        </w:rPr>
        <w:t>VA</w:t>
      </w:r>
      <w:r w:rsidR="00E7673B">
        <w:rPr>
          <w:b/>
          <w:u w:val="single"/>
        </w:rPr>
        <w:t xml:space="preserve"> </w:t>
      </w:r>
      <w:r w:rsidR="00E7673B" w:rsidRPr="0084570A">
        <w:rPr>
          <w:b/>
          <w:u w:val="single"/>
        </w:rPr>
        <w:t>Spotsylvania</w:t>
      </w:r>
      <w:r>
        <w:rPr>
          <w:b/>
        </w:rPr>
        <w:t xml:space="preserve"> </w:t>
      </w:r>
      <w:r w:rsidR="00E7673B">
        <w:rPr>
          <w:b/>
        </w:rPr>
        <w:t>–</w:t>
      </w:r>
      <w:r>
        <w:rPr>
          <w:b/>
        </w:rPr>
        <w:t xml:space="preserve"> </w:t>
      </w:r>
      <w:r w:rsidR="00E7673B">
        <w:rPr>
          <w:b/>
        </w:rPr>
        <w:t xml:space="preserve">Admin – John Knight – </w:t>
      </w:r>
      <w:r w:rsidR="00E7673B" w:rsidRPr="00534D4F">
        <w:t>Land sale:</w:t>
      </w:r>
      <w:r w:rsidR="00E7673B">
        <w:rPr>
          <w:b/>
        </w:rPr>
        <w:t xml:space="preserve"> </w:t>
      </w:r>
      <w:r>
        <w:t xml:space="preserve">James Ware and Agnes, his wife, of </w:t>
      </w:r>
      <w:r w:rsidRPr="0044748C">
        <w:t>Caroline Co</w:t>
      </w:r>
      <w:r>
        <w:t xml:space="preserve">. to </w:t>
      </w:r>
      <w:r w:rsidRPr="00286B36">
        <w:t>John Knight</w:t>
      </w:r>
      <w:r>
        <w:t xml:space="preserve"> of</w:t>
      </w:r>
      <w:r w:rsidRPr="0044748C">
        <w:t xml:space="preserve"> Spts. Co</w:t>
      </w:r>
      <w:r>
        <w:t>. 100 a. in Spts. Co. Wit: Nathal. Holloway, Thomas Wisdom. (</w:t>
      </w:r>
      <w:r w:rsidR="00E7673B">
        <w:t xml:space="preserve">Crozier, </w:t>
      </w:r>
      <w:r>
        <w:t xml:space="preserve">p. 296) </w:t>
      </w:r>
      <w:r w:rsidR="003E612D" w:rsidRPr="003E612D">
        <w:rPr>
          <w:b/>
        </w:rPr>
        <w:t>Note</w:t>
      </w:r>
      <w:r w:rsidR="003E612D">
        <w:t>: This John Knight was the son of Ephraim Knight and Elizabeth _ . His wife was Winifred Garton.</w:t>
      </w:r>
    </w:p>
    <w:p w:rsidR="001470B7" w:rsidRDefault="001470B7" w:rsidP="001470B7">
      <w:pPr>
        <w:pStyle w:val="NormalWeb"/>
        <w:spacing w:before="240" w:beforeAutospacing="0" w:after="240" w:afterAutospacing="0"/>
        <w:ind w:left="0" w:right="0"/>
      </w:pPr>
      <w:r w:rsidRPr="00B34F86">
        <w:rPr>
          <w:b/>
        </w:rPr>
        <w:t xml:space="preserve">1773 </w:t>
      </w:r>
      <w:r>
        <w:t xml:space="preserve">– </w:t>
      </w:r>
      <w:r w:rsidRPr="00B34F86">
        <w:rPr>
          <w:b/>
          <w:u w:val="single"/>
        </w:rPr>
        <w:t>GA</w:t>
      </w:r>
      <w:r w:rsidR="00E7673B">
        <w:rPr>
          <w:b/>
          <w:u w:val="single"/>
        </w:rPr>
        <w:t xml:space="preserve"> </w:t>
      </w:r>
      <w:r w:rsidR="00E7673B" w:rsidRPr="00B34F86">
        <w:rPr>
          <w:b/>
          <w:u w:val="single"/>
        </w:rPr>
        <w:t>Bulloch</w:t>
      </w:r>
      <w:r w:rsidRPr="00E7673B">
        <w:rPr>
          <w:b/>
        </w:rPr>
        <w:t xml:space="preserve"> </w:t>
      </w:r>
      <w:r w:rsidR="00E7673B" w:rsidRPr="00E7673B">
        <w:rPr>
          <w:b/>
        </w:rPr>
        <w:t>–</w:t>
      </w:r>
      <w:r w:rsidRPr="00E7673B">
        <w:rPr>
          <w:b/>
        </w:rPr>
        <w:t xml:space="preserve"> </w:t>
      </w:r>
      <w:r w:rsidR="00E7673B" w:rsidRPr="00E7673B">
        <w:rPr>
          <w:b/>
        </w:rPr>
        <w:t xml:space="preserve">Info - </w:t>
      </w:r>
      <w:r>
        <w:t>T</w:t>
      </w:r>
      <w:r w:rsidRPr="00A564EB">
        <w:t xml:space="preserve">he Creek Indians signed a treaty giving up the coastal islands between the mouth of the Ogeechee River and the mouth of the Altamaha River in return for debts they owed to traders. This treaty opened up for settlement a large area which included present day Bulloch County . </w:t>
      </w:r>
      <w:r>
        <w:t>(</w:t>
      </w:r>
      <w:r w:rsidRPr="00A564EB">
        <w:t>Spirit of a People</w:t>
      </w:r>
      <w:r>
        <w:t>)</w:t>
      </w:r>
    </w:p>
    <w:p w:rsidR="001470B7" w:rsidRDefault="001470B7" w:rsidP="001470B7">
      <w:pPr>
        <w:pStyle w:val="NormalWeb"/>
        <w:spacing w:before="240" w:beforeAutospacing="0" w:after="240" w:afterAutospacing="0"/>
        <w:ind w:left="0" w:right="0"/>
      </w:pPr>
      <w:r>
        <w:rPr>
          <w:b/>
        </w:rPr>
        <w:t xml:space="preserve">1773 </w:t>
      </w:r>
      <w:r w:rsidR="00534D4F">
        <w:rPr>
          <w:b/>
        </w:rPr>
        <w:t xml:space="preserve">- </w:t>
      </w:r>
      <w:r>
        <w:rPr>
          <w:b/>
        </w:rPr>
        <w:t>Feb 4 –</w:t>
      </w:r>
      <w:r>
        <w:t xml:space="preserve"> </w:t>
      </w:r>
      <w:r w:rsidRPr="00EE2258">
        <w:rPr>
          <w:b/>
          <w:u w:val="single"/>
        </w:rPr>
        <w:t>VA</w:t>
      </w:r>
      <w:r w:rsidR="00E7673B">
        <w:rPr>
          <w:b/>
          <w:u w:val="single"/>
        </w:rPr>
        <w:t xml:space="preserve"> </w:t>
      </w:r>
      <w:r w:rsidR="00E7673B" w:rsidRPr="00EE2258">
        <w:rPr>
          <w:b/>
          <w:u w:val="single"/>
        </w:rPr>
        <w:t>Spotsylvania</w:t>
      </w:r>
      <w:r w:rsidRPr="00534D4F">
        <w:rPr>
          <w:b/>
        </w:rPr>
        <w:t xml:space="preserve"> – </w:t>
      </w:r>
      <w:r w:rsidR="00E7673B" w:rsidRPr="00534D4F">
        <w:rPr>
          <w:b/>
        </w:rPr>
        <w:t>Will – Henry Carter</w:t>
      </w:r>
      <w:r w:rsidR="00E7673B">
        <w:t xml:space="preserve"> - </w:t>
      </w:r>
      <w:r>
        <w:t>Berkeley Parish, Exs: Wife Elizabeth and sons George Carter and John Carter. Leg. son Henry Carter, dau. Salley Carter, son Charles Carter, wife Elizabeth</w:t>
      </w:r>
      <w:r w:rsidR="000A5824">
        <w:t xml:space="preserve">; </w:t>
      </w:r>
      <w:r>
        <w:t xml:space="preserve"> mentions “my five children” : Ann Stevens, Molly Massey, Elizabeth Davenport, Salley Carter and Charles Carter; son </w:t>
      </w:r>
      <w:r>
        <w:lastRenderedPageBreak/>
        <w:t>George</w:t>
      </w:r>
      <w:r w:rsidR="000A5824">
        <w:t xml:space="preserve"> Carter</w:t>
      </w:r>
      <w:r>
        <w:t>; “all my children, Frances, George, Ann, Molley, John, Henry, Elizabeth, Salley and Charles. (Crozier 1905, p. 30)</w:t>
      </w:r>
    </w:p>
    <w:p w:rsidR="001470B7" w:rsidRDefault="00E7673B" w:rsidP="001470B7">
      <w:pPr>
        <w:pStyle w:val="Default"/>
        <w:spacing w:before="240" w:after="240"/>
        <w:ind w:right="0"/>
      </w:pPr>
      <w:r>
        <w:rPr>
          <w:b/>
        </w:rPr>
        <w:t>1773 - Feb 14</w:t>
      </w:r>
      <w:r w:rsidR="001470B7">
        <w:rPr>
          <w:b/>
        </w:rPr>
        <w:t xml:space="preserve"> –</w:t>
      </w:r>
      <w:r w:rsidR="001470B7">
        <w:t xml:space="preserve"> </w:t>
      </w:r>
      <w:r w:rsidR="001470B7" w:rsidRPr="0040421C">
        <w:rPr>
          <w:b/>
          <w:u w:val="single"/>
        </w:rPr>
        <w:t>NC</w:t>
      </w:r>
      <w:r>
        <w:rPr>
          <w:b/>
          <w:u w:val="single"/>
        </w:rPr>
        <w:t xml:space="preserve"> </w:t>
      </w:r>
      <w:r w:rsidRPr="00ED5AE5">
        <w:rPr>
          <w:b/>
          <w:u w:val="single"/>
        </w:rPr>
        <w:t>Cumberland</w:t>
      </w:r>
      <w:r w:rsidR="001470B7" w:rsidRPr="00E7673B">
        <w:rPr>
          <w:b/>
        </w:rPr>
        <w:t xml:space="preserve"> – </w:t>
      </w:r>
      <w:r w:rsidRPr="00E7673B">
        <w:rPr>
          <w:b/>
        </w:rPr>
        <w:t xml:space="preserve">Admin - </w:t>
      </w:r>
      <w:r w:rsidR="001470B7" w:rsidRPr="00ED5AE5">
        <w:rPr>
          <w:b/>
        </w:rPr>
        <w:t>John Knight</w:t>
      </w:r>
      <w:r w:rsidR="001470B7">
        <w:t xml:space="preserve"> </w:t>
      </w:r>
      <w:r>
        <w:t>- L</w:t>
      </w:r>
      <w:r w:rsidR="001470B7">
        <w:t xml:space="preserve">and patent for 200 acres on the West side of Cape Fear River. (State Archives of North Carolina, Book 22, p. 237, Grant no. 541, Entry no. 257, File no. 1192) </w:t>
      </w:r>
    </w:p>
    <w:p w:rsidR="007C05DF" w:rsidRDefault="007C05DF" w:rsidP="001470B7">
      <w:pPr>
        <w:pStyle w:val="Default"/>
        <w:spacing w:before="240" w:after="240"/>
        <w:ind w:right="0"/>
      </w:pPr>
      <w:r w:rsidRPr="004928C3">
        <w:rPr>
          <w:b/>
        </w:rPr>
        <w:t xml:space="preserve">1773 – Apr 16 – </w:t>
      </w:r>
      <w:r w:rsidRPr="004928C3">
        <w:rPr>
          <w:b/>
          <w:u w:val="single"/>
        </w:rPr>
        <w:t xml:space="preserve">SC </w:t>
      </w:r>
      <w:r w:rsidR="000F23D6">
        <w:rPr>
          <w:b/>
          <w:u w:val="single"/>
        </w:rPr>
        <w:t>St John’s Island</w:t>
      </w:r>
      <w:r w:rsidRPr="004928C3">
        <w:rPr>
          <w:b/>
        </w:rPr>
        <w:t xml:space="preserve"> – Will – Thomas Knight</w:t>
      </w:r>
      <w:r>
        <w:t xml:space="preserve"> – “Parish of </w:t>
      </w:r>
      <w:r w:rsidR="004928C3">
        <w:t>___</w:t>
      </w:r>
      <w:r>
        <w:t xml:space="preserve">” Long philosophical/religious introduction; wants decent burial “without pomp or state”; debts to be paid; to “well-beloved brother John Knight, for life, five negroes, his choice; also to brother John, best feather bed &amp; furniture, two best riding horses; if brother John Knight should die leaving no lawful wife nor heirs, everything to go to the twin children of his “wench Patty”; then gives Patty and her children, Dinah, Billy &amp; Linda, their freedom; leaves money to be invested for Patty and children; something to friend Mrs. Mary Hanscombe; worthy friend Joel Macklennon, money;  to Mrs. Gillet, diamond something; </w:t>
      </w:r>
      <w:r w:rsidR="004928C3">
        <w:t xml:space="preserve"> Doctor Aaron Gillet to be residurary legatee; wishes </w:t>
      </w:r>
      <w:r w:rsidR="004928C3" w:rsidRPr="004928C3">
        <w:rPr>
          <w:b/>
        </w:rPr>
        <w:t>to be buried on St. John’s Island at the family burial place</w:t>
      </w:r>
      <w:r w:rsidR="004928C3">
        <w:t xml:space="preserve">; appoints brother, John Knight and Aaron Gillet and Thomas Hartley to be executors.  Written 30 Jan 1772.  Wit: Solomon Freer, Mary Jeffries, William Jeffries; Proved 16 Apr 1773.  (SC Wills and probate Records, 1670-1980, Charleston, Wills, Etc, 1771-1779, image online, served by ancestry.com) </w:t>
      </w:r>
      <w:r>
        <w:t xml:space="preserve"> </w:t>
      </w:r>
    </w:p>
    <w:p w:rsidR="00286B36" w:rsidRDefault="001470B7" w:rsidP="001470B7">
      <w:pPr>
        <w:pStyle w:val="NormalWeb"/>
        <w:spacing w:before="240" w:beforeAutospacing="0" w:after="240" w:afterAutospacing="0"/>
        <w:ind w:left="0" w:right="0"/>
      </w:pPr>
      <w:r>
        <w:rPr>
          <w:b/>
        </w:rPr>
        <w:t xml:space="preserve">1773 </w:t>
      </w:r>
      <w:r w:rsidR="00E7673B">
        <w:rPr>
          <w:b/>
        </w:rPr>
        <w:t xml:space="preserve">- </w:t>
      </w:r>
      <w:r>
        <w:rPr>
          <w:b/>
        </w:rPr>
        <w:t xml:space="preserve">Jun </w:t>
      </w:r>
      <w:r w:rsidRPr="00C3527A">
        <w:rPr>
          <w:b/>
        </w:rPr>
        <w:t xml:space="preserve">10 </w:t>
      </w:r>
      <w:r w:rsidR="00E7673B">
        <w:rPr>
          <w:b/>
        </w:rPr>
        <w:t>–</w:t>
      </w:r>
      <w:r>
        <w:t xml:space="preserve"> </w:t>
      </w:r>
      <w:r>
        <w:rPr>
          <w:b/>
          <w:u w:val="single"/>
        </w:rPr>
        <w:t>VA</w:t>
      </w:r>
      <w:r w:rsidR="00E7673B">
        <w:rPr>
          <w:b/>
          <w:u w:val="single"/>
        </w:rPr>
        <w:t xml:space="preserve"> </w:t>
      </w:r>
      <w:r w:rsidR="00E7673B" w:rsidRPr="00C3527A">
        <w:rPr>
          <w:b/>
          <w:u w:val="single"/>
        </w:rPr>
        <w:t>Lunenburg</w:t>
      </w:r>
      <w:r w:rsidRPr="00E7673B">
        <w:rPr>
          <w:b/>
        </w:rPr>
        <w:t xml:space="preserve"> – </w:t>
      </w:r>
      <w:r w:rsidR="00E7673B" w:rsidRPr="00E7673B">
        <w:rPr>
          <w:b/>
        </w:rPr>
        <w:t>Admin</w:t>
      </w:r>
      <w:r w:rsidR="00E7673B" w:rsidRPr="00210D00">
        <w:rPr>
          <w:b/>
        </w:rPr>
        <w:t xml:space="preserve"> - </w:t>
      </w:r>
      <w:r w:rsidRPr="00210D00">
        <w:rPr>
          <w:b/>
        </w:rPr>
        <w:t>List of Tithes</w:t>
      </w:r>
      <w:r w:rsidR="00210D00" w:rsidRPr="00210D00">
        <w:rPr>
          <w:b/>
        </w:rPr>
        <w:t xml:space="preserve"> - Selected</w:t>
      </w:r>
      <w:r>
        <w:t xml:space="preserve">: William Jordan, Sylvanus Walker SR, Benjamin Walker, John Clark, Benjamin Clark, William Clark, David Johnson, Edward Jordan JR, Michael Johnson JR, Lodowick Farmer, Richard Jones SR, James Jones, Richard Jones JR, William Jones, William Johnson, Jesse Johnson, Edward Jordan SR, Benjamin Jordan, Jeremiah Moore, Isaac Johnson, Joshua Johnson, Edward Hambleton, Abraham Andrews, David Walker, William Hughes, Michael Johnson, Thomas Moore, John Moore, William Stokes, Allen Stokes, James Anderson, Benjamin Walker, Benjamin Evans, Charles Lewis, David Stokes, John Stokes, Elizabeth Stokes, Henry Stokes, Henry Walker, John Evans, </w:t>
      </w:r>
      <w:r w:rsidRPr="00C3527A">
        <w:rPr>
          <w:b/>
        </w:rPr>
        <w:t>John Knight</w:t>
      </w:r>
      <w:r w:rsidRPr="00286B36">
        <w:rPr>
          <w:b/>
        </w:rPr>
        <w:t>, Estate,</w:t>
      </w:r>
      <w:r>
        <w:t xml:space="preserve"> </w:t>
      </w:r>
      <w:r w:rsidRPr="00C3527A">
        <w:rPr>
          <w:b/>
        </w:rPr>
        <w:t>Joseph Knight</w:t>
      </w:r>
      <w:r>
        <w:t xml:space="preserve">, </w:t>
      </w:r>
      <w:r w:rsidRPr="00C3527A">
        <w:rPr>
          <w:b/>
        </w:rPr>
        <w:t>Woodson Knight</w:t>
      </w:r>
      <w:r>
        <w:t xml:space="preserve">: 9; </w:t>
      </w:r>
      <w:r w:rsidRPr="00C3527A">
        <w:rPr>
          <w:b/>
        </w:rPr>
        <w:t>Peter Knight</w:t>
      </w:r>
      <w:r>
        <w:t xml:space="preserve">: 4, Richard Stokes, Shadrack Stokes, </w:t>
      </w:r>
      <w:r w:rsidRPr="000F05BF">
        <w:t>(Landon Bell, p</w:t>
      </w:r>
      <w:r>
        <w:t>p</w:t>
      </w:r>
      <w:r w:rsidRPr="000F05BF">
        <w:t>.</w:t>
      </w:r>
      <w:r>
        <w:t>324, 325</w:t>
      </w:r>
      <w:r w:rsidRPr="000F05BF">
        <w:t>)</w:t>
      </w:r>
      <w:r>
        <w:t xml:space="preserve">   </w:t>
      </w:r>
    </w:p>
    <w:p w:rsidR="001470B7" w:rsidRDefault="001470B7" w:rsidP="001470B7">
      <w:pPr>
        <w:pStyle w:val="NormalWeb"/>
        <w:spacing w:before="240" w:beforeAutospacing="0" w:after="240" w:afterAutospacing="0"/>
        <w:ind w:left="0" w:right="0"/>
      </w:pPr>
      <w:r w:rsidRPr="00210D00">
        <w:rPr>
          <w:b/>
        </w:rPr>
        <w:t>Note</w:t>
      </w:r>
      <w:r>
        <w:t>: Woodson Knight is listed for the first time, included with the “Estate of John Knight.”  This means that he must have turned 16 since the previous Tithe and thus would give a birthdate of c. 1757.  John Knight JR is still missing.</w:t>
      </w:r>
    </w:p>
    <w:p w:rsidR="00286B36" w:rsidRDefault="00E95EA3" w:rsidP="00E95EA3">
      <w:pPr>
        <w:pStyle w:val="NormalWeb"/>
        <w:spacing w:before="240" w:after="240"/>
        <w:ind w:left="0"/>
      </w:pPr>
      <w:r w:rsidRPr="00E95EA3">
        <w:rPr>
          <w:b/>
        </w:rPr>
        <w:t xml:space="preserve">1773 – Jun 14 – </w:t>
      </w:r>
      <w:r w:rsidRPr="00E95EA3">
        <w:rPr>
          <w:b/>
          <w:u w:val="single"/>
        </w:rPr>
        <w:t>VA Amelia</w:t>
      </w:r>
      <w:r w:rsidRPr="00E95EA3">
        <w:rPr>
          <w:b/>
        </w:rPr>
        <w:t xml:space="preserve"> – Will – James Anderson</w:t>
      </w:r>
      <w:r>
        <w:t xml:space="preserve"> - In the name of God Amen June the 14th one thousand seven hundred and seventy three I James Anderson of the County of Amelia and Parish of Nottoway being in a low state of health in body but perfect in mind and calling to mind the uncertainty of this present state &amp; that it is appointed for all men to die, do make &amp; ordain this my last will and testament that is to say, principally I give and recommend my soul into the hands of God Almighty that gave it me, and as for anybody I desire it may be buried in a Christian like manner at the discretion of my Executors not doubting I shall receive the same as general resurrection by the power of God and as touching such wordly estates wherewith it hath pleased God to bless me with in this life I give devise and dispose of the same in following manner &amp; Form Inpri</w:t>
      </w:r>
      <w:r w:rsidR="000A5824">
        <w:t>m</w:t>
      </w:r>
      <w:r>
        <w:t xml:space="preserve">is I lend my dearly beloved </w:t>
      </w:r>
      <w:r w:rsidRPr="000A5824">
        <w:rPr>
          <w:b/>
        </w:rPr>
        <w:t>wife Elizabeth Anderson</w:t>
      </w:r>
      <w:r>
        <w:t xml:space="preserve"> during her natural life the following Negroes named York, Dina, Jery &amp; Jesse also all my household </w:t>
      </w:r>
      <w:r>
        <w:lastRenderedPageBreak/>
        <w:t xml:space="preserve">goods &amp; stock of hogs and Cattle. </w:t>
      </w:r>
      <w:r>
        <w:br/>
        <w:t xml:space="preserve">Item I give and bequeath to my </w:t>
      </w:r>
      <w:r w:rsidRPr="00E95EA3">
        <w:rPr>
          <w:b/>
        </w:rPr>
        <w:t>son James Anderson</w:t>
      </w:r>
      <w:r>
        <w:t xml:space="preserve"> to him &amp; his heirs forever the above lent Negroes named York after the death of my wife – </w:t>
      </w:r>
      <w:r>
        <w:br/>
        <w:t xml:space="preserve">Item I give &amp; bequeath to my </w:t>
      </w:r>
      <w:r w:rsidRPr="00E95EA3">
        <w:rPr>
          <w:b/>
        </w:rPr>
        <w:t>son Henry Anderson</w:t>
      </w:r>
      <w:r>
        <w:t xml:space="preserve"> to him and his heirs forever two hundred &amp; two acres of land being part of a tract which did contain by Patent four hundred &amp; four acres which other part I did give George Martin &amp; joins the sd Henry Anderson. </w:t>
      </w:r>
      <w:r>
        <w:br/>
        <w:t xml:space="preserve">Item I give and bequeath to my </w:t>
      </w:r>
      <w:r w:rsidRPr="00E95EA3">
        <w:rPr>
          <w:b/>
        </w:rPr>
        <w:t>son Charles Anderson</w:t>
      </w:r>
      <w:r>
        <w:t xml:space="preserve"> to him &amp; his heirs forever the land &amp; plantation whereon I now live also the above lent Negroes Dianr Jerry &amp; Jesse they &amp; their increase from this present date aster the death of my wife also the above lent hogs cattle &amp; household furniture after the death of my wife. </w:t>
      </w:r>
      <w:r>
        <w:br/>
        <w:t xml:space="preserve">Item my will &amp; desire is that my </w:t>
      </w:r>
      <w:r w:rsidRPr="00E95EA3">
        <w:rPr>
          <w:b/>
        </w:rPr>
        <w:t>son John Anderson</w:t>
      </w:r>
      <w:r>
        <w:rPr>
          <w:b/>
        </w:rPr>
        <w:t xml:space="preserve"> </w:t>
      </w:r>
      <w:r>
        <w:t xml:space="preserve">&amp; my </w:t>
      </w:r>
      <w:r w:rsidRPr="00E95EA3">
        <w:rPr>
          <w:b/>
        </w:rPr>
        <w:t>daughters Elizabeth Bagley, Mary Martin, &amp; Mason Knight</w:t>
      </w:r>
      <w:r>
        <w:t xml:space="preserve"> have no more of my estate than what I have already give them &amp; what they now possess I also desire that my </w:t>
      </w:r>
      <w:r w:rsidRPr="00E95EA3">
        <w:rPr>
          <w:b/>
        </w:rPr>
        <w:t>daughter Frances Grigg</w:t>
      </w:r>
      <w:r>
        <w:t xml:space="preserve"> Dec'd heirs have no part of my estate than what I gave my said daughter in her life time - I do hereby constitute ordain &amp; appoint my </w:t>
      </w:r>
      <w:r w:rsidRPr="00E95EA3">
        <w:rPr>
          <w:b/>
        </w:rPr>
        <w:t>sons James Anderson &amp; Charles Anderson</w:t>
      </w:r>
      <w:r>
        <w:t xml:space="preserve"> the executors of this my last will &amp; testament ratifying and confirming this and no other to be my last will &amp; testament In Witness whereof I have hereunto set my hand &amp; affixed my seal the day &amp; year first above written</w:t>
      </w:r>
      <w:r>
        <w:br/>
        <w:t xml:space="preserve">Sealed &amp; Delivered his </w:t>
      </w:r>
      <w:r>
        <w:br/>
        <w:t>In presence of James ‎{JA}‎ Anderson</w:t>
      </w:r>
      <w:r>
        <w:br/>
        <w:t>Edmd Borum mark</w:t>
      </w:r>
      <w:r w:rsidR="000A5824">
        <w:t xml:space="preserve">, </w:t>
      </w:r>
      <w:r>
        <w:t>James Bartley</w:t>
      </w:r>
      <w:r w:rsidR="000A5824">
        <w:t xml:space="preserve">, </w:t>
      </w:r>
      <w:r>
        <w:t>Alexd Bartley</w:t>
      </w:r>
      <w:r w:rsidR="00286B36">
        <w:t>. (Will image served by ancestry.com)</w:t>
      </w:r>
    </w:p>
    <w:p w:rsidR="00E95EA3" w:rsidRDefault="00286B36" w:rsidP="00E95EA3">
      <w:pPr>
        <w:pStyle w:val="NormalWeb"/>
        <w:spacing w:before="240" w:after="240"/>
        <w:ind w:left="0"/>
      </w:pPr>
      <w:r w:rsidRPr="00286B36">
        <w:rPr>
          <w:b/>
        </w:rPr>
        <w:t>Note</w:t>
      </w:r>
      <w:r>
        <w:t xml:space="preserve">: </w:t>
      </w:r>
      <w:r w:rsidR="00E95EA3">
        <w:t xml:space="preserve">The inventory ‎(abridged)‎ and appraisal of James Anderson's estate appears on page 53 of Amelia Will Book 3. It is dated 10/20/1781 and is notable for the inflated values assigned to the goods at the time of the revolution. </w:t>
      </w:r>
      <w:r w:rsidR="000A5824">
        <w:t xml:space="preserve"> </w:t>
      </w:r>
      <w:r w:rsidR="00E95EA3">
        <w:t>Charles Anderson is listed as the Executor and W</w:t>
      </w:r>
      <w:r w:rsidR="000A5824">
        <w:t>illia</w:t>
      </w:r>
      <w:r w:rsidR="00E95EA3">
        <w:t xml:space="preserve">m Watson, Henry Anderson, and </w:t>
      </w:r>
      <w:r w:rsidR="00E95EA3" w:rsidRPr="00E95EA3">
        <w:rPr>
          <w:b/>
        </w:rPr>
        <w:t>Charles Knight</w:t>
      </w:r>
      <w:r w:rsidR="00E95EA3">
        <w:t xml:space="preserve"> are listed as appraisers</w:t>
      </w:r>
      <w:r>
        <w:t xml:space="preserve">.  Charles Knight, most likely son of John Knight of Lunenburg, married Mason Anderson. </w:t>
      </w:r>
    </w:p>
    <w:p w:rsidR="001470B7" w:rsidRDefault="001470B7" w:rsidP="001470B7">
      <w:pPr>
        <w:pStyle w:val="NormalWeb"/>
        <w:spacing w:before="240" w:beforeAutospacing="0" w:after="240" w:afterAutospacing="0"/>
        <w:ind w:left="0" w:right="0"/>
      </w:pPr>
      <w:r>
        <w:rPr>
          <w:b/>
        </w:rPr>
        <w:t xml:space="preserve">1773 </w:t>
      </w:r>
      <w:r w:rsidR="00277FEC">
        <w:rPr>
          <w:b/>
        </w:rPr>
        <w:t xml:space="preserve">- </w:t>
      </w:r>
      <w:r>
        <w:rPr>
          <w:b/>
        </w:rPr>
        <w:t xml:space="preserve">Jun </w:t>
      </w:r>
      <w:r w:rsidRPr="00544852">
        <w:rPr>
          <w:b/>
        </w:rPr>
        <w:t>16</w:t>
      </w:r>
      <w:r>
        <w:rPr>
          <w:b/>
        </w:rPr>
        <w:t xml:space="preserve">- </w:t>
      </w:r>
      <w:r w:rsidRPr="0044748C">
        <w:rPr>
          <w:b/>
          <w:u w:val="single"/>
        </w:rPr>
        <w:t>VA</w:t>
      </w:r>
      <w:r w:rsidR="00277FEC">
        <w:rPr>
          <w:b/>
          <w:u w:val="single"/>
        </w:rPr>
        <w:t xml:space="preserve"> </w:t>
      </w:r>
      <w:r w:rsidR="00277FEC" w:rsidRPr="0044748C">
        <w:rPr>
          <w:b/>
          <w:u w:val="single"/>
        </w:rPr>
        <w:t>Sussex</w:t>
      </w:r>
      <w:r w:rsidRPr="00277FEC">
        <w:rPr>
          <w:b/>
        </w:rPr>
        <w:t xml:space="preserve"> </w:t>
      </w:r>
      <w:r w:rsidR="00277FEC" w:rsidRPr="00277FEC">
        <w:rPr>
          <w:b/>
        </w:rPr>
        <w:t>–</w:t>
      </w:r>
      <w:r w:rsidRPr="00277FEC">
        <w:rPr>
          <w:b/>
        </w:rPr>
        <w:t xml:space="preserve"> </w:t>
      </w:r>
      <w:r w:rsidR="00277FEC" w:rsidRPr="00277FEC">
        <w:rPr>
          <w:b/>
        </w:rPr>
        <w:t>Admin – John Knight</w:t>
      </w:r>
      <w:r w:rsidR="00277FEC">
        <w:t xml:space="preserve"> - </w:t>
      </w:r>
      <w:r>
        <w:t>Albemarle</w:t>
      </w:r>
      <w:r w:rsidR="000A5824">
        <w:t xml:space="preserve"> Parish Vestry Business Meeting:</w:t>
      </w:r>
      <w:r>
        <w:t xml:space="preserve"> Paid </w:t>
      </w:r>
      <w:r w:rsidRPr="00286B36">
        <w:t>John Knight</w:t>
      </w:r>
      <w:r>
        <w:t xml:space="preserve"> for Repairs</w:t>
      </w:r>
      <w:r w:rsidR="00E7673B">
        <w:t xml:space="preserve"> at St. Andrews Church. (APVB p. 211</w:t>
      </w:r>
      <w:r>
        <w:t xml:space="preserve">) </w:t>
      </w:r>
    </w:p>
    <w:p w:rsidR="001470B7" w:rsidRDefault="001723DA" w:rsidP="001470B7">
      <w:pPr>
        <w:pStyle w:val="NormalWeb"/>
        <w:spacing w:before="240" w:beforeAutospacing="0" w:after="240" w:afterAutospacing="0"/>
        <w:ind w:left="0" w:right="0"/>
      </w:pPr>
      <w:r>
        <w:rPr>
          <w:b/>
        </w:rPr>
        <w:t xml:space="preserve">1773 </w:t>
      </w:r>
      <w:r w:rsidR="00210D00">
        <w:rPr>
          <w:b/>
        </w:rPr>
        <w:t xml:space="preserve">- </w:t>
      </w:r>
      <w:r>
        <w:rPr>
          <w:b/>
        </w:rPr>
        <w:t xml:space="preserve">Sep 26 - </w:t>
      </w:r>
      <w:r>
        <w:rPr>
          <w:b/>
          <w:u w:val="single"/>
        </w:rPr>
        <w:t>VA Sussex</w:t>
      </w:r>
      <w:r w:rsidRPr="003B3640">
        <w:rPr>
          <w:b/>
        </w:rPr>
        <w:t xml:space="preserve"> – Admin </w:t>
      </w:r>
      <w:r>
        <w:rPr>
          <w:b/>
        </w:rPr>
        <w:t>–</w:t>
      </w:r>
      <w:r w:rsidRPr="003B3640">
        <w:rPr>
          <w:b/>
        </w:rPr>
        <w:t xml:space="preserve"> </w:t>
      </w:r>
      <w:r>
        <w:rPr>
          <w:b/>
        </w:rPr>
        <w:t xml:space="preserve">Moses Knight - </w:t>
      </w:r>
      <w:r w:rsidRPr="003B3640">
        <w:t xml:space="preserve"> </w:t>
      </w:r>
      <w:r w:rsidR="00210D00">
        <w:t>With</w:t>
      </w:r>
      <w:r>
        <w:t xml:space="preserve"> Thomas Hornby, Patty Spane (Spain), sps to Peter son of James Porch JR and w. Elisabeth. (Richards 1958, p. 153)</w:t>
      </w:r>
    </w:p>
    <w:p w:rsidR="005312C4" w:rsidRDefault="005312C4" w:rsidP="001470B7">
      <w:pPr>
        <w:pStyle w:val="NormalWeb"/>
        <w:spacing w:before="240" w:beforeAutospacing="0" w:after="240" w:afterAutospacing="0"/>
        <w:ind w:left="0" w:right="0"/>
      </w:pPr>
      <w:r w:rsidRPr="00420BAB">
        <w:rPr>
          <w:b/>
        </w:rPr>
        <w:t xml:space="preserve">1773 – Sep 27 - </w:t>
      </w:r>
      <w:r>
        <w:rPr>
          <w:b/>
          <w:u w:val="single"/>
        </w:rPr>
        <w:t>VA Sussex</w:t>
      </w:r>
      <w:r w:rsidRPr="003B3640">
        <w:rPr>
          <w:b/>
        </w:rPr>
        <w:t xml:space="preserve"> </w:t>
      </w:r>
      <w:r w:rsidR="007A089D">
        <w:rPr>
          <w:b/>
        </w:rPr>
        <w:t>– Birth/Bap –</w:t>
      </w:r>
      <w:r w:rsidRPr="00420BAB">
        <w:rPr>
          <w:b/>
        </w:rPr>
        <w:t xml:space="preserve"> </w:t>
      </w:r>
      <w:r w:rsidR="000A5824">
        <w:rPr>
          <w:b/>
        </w:rPr>
        <w:t xml:space="preserve">Temperance Knight – </w:t>
      </w:r>
      <w:r w:rsidR="000A5824" w:rsidRPr="000A5824">
        <w:t xml:space="preserve">d/o </w:t>
      </w:r>
      <w:r w:rsidRPr="000A5824">
        <w:t>Charles and Mary Knight</w:t>
      </w:r>
      <w:r>
        <w:t xml:space="preserve"> – Birth 27 Sep 1773</w:t>
      </w:r>
      <w:r w:rsidR="000A5824">
        <w:t>,</w:t>
      </w:r>
      <w:r>
        <w:t xml:space="preserve"> Bap. 1774 May 8, Sp. Joel Bullock, Mary Bullock, Anne Capel. (Richards 1958, p. 161)</w:t>
      </w:r>
    </w:p>
    <w:p w:rsidR="001470B7" w:rsidRDefault="001723DA" w:rsidP="001470B7">
      <w:pPr>
        <w:pStyle w:val="NormalWeb"/>
        <w:spacing w:before="240" w:beforeAutospacing="0" w:after="240" w:afterAutospacing="0"/>
        <w:ind w:left="0" w:right="0"/>
      </w:pPr>
      <w:r>
        <w:rPr>
          <w:b/>
        </w:rPr>
        <w:t xml:space="preserve">1773 - Nov 21 - </w:t>
      </w:r>
      <w:r>
        <w:rPr>
          <w:b/>
          <w:u w:val="single"/>
        </w:rPr>
        <w:t>VA Sussex</w:t>
      </w:r>
      <w:r w:rsidRPr="003B3640">
        <w:rPr>
          <w:b/>
        </w:rPr>
        <w:t xml:space="preserve"> – Admin </w:t>
      </w:r>
      <w:r>
        <w:rPr>
          <w:b/>
        </w:rPr>
        <w:t>–</w:t>
      </w:r>
      <w:r w:rsidRPr="003B3640">
        <w:rPr>
          <w:b/>
        </w:rPr>
        <w:t xml:space="preserve"> </w:t>
      </w:r>
      <w:r>
        <w:rPr>
          <w:b/>
        </w:rPr>
        <w:t xml:space="preserve">John Knight - </w:t>
      </w:r>
      <w:r>
        <w:t xml:space="preserve"> </w:t>
      </w:r>
      <w:r w:rsidR="00210D00">
        <w:t>With</w:t>
      </w:r>
      <w:r>
        <w:t xml:space="preserve"> Susanna Carter, Sarah Hay, sps to Lucy dau of William and Elisabeth Prince. (Richards 1958, p. 174)</w:t>
      </w:r>
    </w:p>
    <w:p w:rsidR="001470B7" w:rsidRDefault="001470B7" w:rsidP="001470B7">
      <w:pPr>
        <w:pStyle w:val="NormalWeb"/>
        <w:spacing w:before="240" w:beforeAutospacing="0" w:after="240" w:afterAutospacing="0"/>
        <w:ind w:left="0" w:right="0"/>
      </w:pPr>
      <w:r>
        <w:rPr>
          <w:b/>
        </w:rPr>
        <w:t xml:space="preserve">1773 </w:t>
      </w:r>
      <w:r w:rsidR="00456B76">
        <w:rPr>
          <w:b/>
        </w:rPr>
        <w:t xml:space="preserve">- </w:t>
      </w:r>
      <w:r>
        <w:rPr>
          <w:b/>
        </w:rPr>
        <w:t xml:space="preserve">Nov 23 </w:t>
      </w:r>
      <w:r>
        <w:t>–</w:t>
      </w:r>
      <w:r>
        <w:rPr>
          <w:b/>
          <w:u w:val="single"/>
        </w:rPr>
        <w:t>VA</w:t>
      </w:r>
      <w:r w:rsidR="00456B76">
        <w:rPr>
          <w:b/>
          <w:u w:val="single"/>
        </w:rPr>
        <w:t xml:space="preserve"> </w:t>
      </w:r>
      <w:r w:rsidR="00456B76" w:rsidRPr="00C3527A">
        <w:rPr>
          <w:b/>
          <w:u w:val="single"/>
        </w:rPr>
        <w:t xml:space="preserve"> Surry</w:t>
      </w:r>
      <w:r w:rsidRPr="00456B76">
        <w:rPr>
          <w:b/>
        </w:rPr>
        <w:t xml:space="preserve"> – Will </w:t>
      </w:r>
      <w:r w:rsidR="00456B76" w:rsidRPr="00456B76">
        <w:rPr>
          <w:b/>
        </w:rPr>
        <w:t>-</w:t>
      </w:r>
      <w:r w:rsidRPr="00456B76">
        <w:rPr>
          <w:b/>
        </w:rPr>
        <w:t xml:space="preserve"> Martha Edwards</w:t>
      </w:r>
      <w:r w:rsidR="00456B76">
        <w:t xml:space="preserve"> - </w:t>
      </w:r>
      <w:r>
        <w:t xml:space="preserve"> Legatees: Mother Sarah Eppes, brothers: Francis Eppes, Peter Eppes, Ham</w:t>
      </w:r>
      <w:r w:rsidR="000A5824">
        <w:t>e</w:t>
      </w:r>
      <w:r>
        <w:t xml:space="preserve">lin Eppes. Brother Hamelin’s daughter Sarah and Martha; sister, Betty Jones and her daughter Frances Jones; sister, Mary Branch;, sister Rebecca Royal; Sister, Lucy Royal; nephews, Frederick and </w:t>
      </w:r>
      <w:r>
        <w:lastRenderedPageBreak/>
        <w:t>Cadwallader Jones; nieces, Ann and Martha Jones; niece, Martha Eppes (daughter of Frances Eppes); niece Martha Eppes (daughter of Peter Eppes): nephew William Edwards; friends John Harris and Nicholas Faulcon, Jr. (Parks 1982, p. 592)</w:t>
      </w:r>
    </w:p>
    <w:p w:rsidR="00E3207F" w:rsidRDefault="001470B7" w:rsidP="001470B7">
      <w:pPr>
        <w:pStyle w:val="NormalWeb"/>
        <w:spacing w:before="240" w:beforeAutospacing="0" w:after="240" w:afterAutospacing="0"/>
        <w:ind w:left="0" w:right="0"/>
      </w:pPr>
      <w:r>
        <w:rPr>
          <w:b/>
        </w:rPr>
        <w:t xml:space="preserve">1774 </w:t>
      </w:r>
      <w:r w:rsidR="006231C0">
        <w:rPr>
          <w:b/>
        </w:rPr>
        <w:t xml:space="preserve">- </w:t>
      </w:r>
      <w:r>
        <w:rPr>
          <w:b/>
        </w:rPr>
        <w:t xml:space="preserve">Jan 6 </w:t>
      </w:r>
      <w:r>
        <w:t xml:space="preserve">– </w:t>
      </w:r>
      <w:r w:rsidR="001A1605">
        <w:rPr>
          <w:b/>
          <w:u w:val="single"/>
        </w:rPr>
        <w:t>S</w:t>
      </w:r>
      <w:r w:rsidRPr="00EC0C28">
        <w:rPr>
          <w:b/>
          <w:u w:val="single"/>
        </w:rPr>
        <w:t>C</w:t>
      </w:r>
      <w:r w:rsidR="006231C0">
        <w:rPr>
          <w:b/>
          <w:u w:val="single"/>
        </w:rPr>
        <w:t xml:space="preserve"> </w:t>
      </w:r>
      <w:r w:rsidR="00D90F75">
        <w:rPr>
          <w:b/>
          <w:u w:val="single"/>
        </w:rPr>
        <w:t>Cheraw</w:t>
      </w:r>
      <w:r w:rsidRPr="006231C0">
        <w:rPr>
          <w:b/>
        </w:rPr>
        <w:t xml:space="preserve"> – </w:t>
      </w:r>
      <w:r w:rsidR="006231C0" w:rsidRPr="006231C0">
        <w:rPr>
          <w:b/>
        </w:rPr>
        <w:t xml:space="preserve">Mar - </w:t>
      </w:r>
      <w:r w:rsidRPr="006231C0">
        <w:rPr>
          <w:b/>
        </w:rPr>
        <w:t xml:space="preserve">John Knight </w:t>
      </w:r>
      <w:r w:rsidR="006231C0" w:rsidRPr="006231C0">
        <w:rPr>
          <w:b/>
        </w:rPr>
        <w:t>&amp;</w:t>
      </w:r>
      <w:r w:rsidRPr="006231C0">
        <w:rPr>
          <w:b/>
        </w:rPr>
        <w:t xml:space="preserve"> Rachel Anderson</w:t>
      </w:r>
      <w:r>
        <w:t xml:space="preserve"> </w:t>
      </w:r>
      <w:r w:rsidR="007F338E">
        <w:t>– Married by the Rev. Evan Pugh.</w:t>
      </w:r>
      <w:r w:rsidR="00D90F75">
        <w:t xml:space="preserve"> </w:t>
      </w:r>
      <w:r>
        <w:t>(Holcomb 1983</w:t>
      </w:r>
      <w:r w:rsidR="007F338E">
        <w:t>; Diary of Evan Pugh</w:t>
      </w:r>
      <w:r>
        <w:t xml:space="preserve">) </w:t>
      </w:r>
      <w:r w:rsidR="00656B9C">
        <w:t xml:space="preserve"> </w:t>
      </w:r>
      <w:r w:rsidR="000A5824" w:rsidRPr="00021FC6">
        <w:rPr>
          <w:b/>
        </w:rPr>
        <w:t>Note</w:t>
      </w:r>
      <w:r w:rsidR="00286B36" w:rsidRPr="00286B36">
        <w:t xml:space="preserve">: </w:t>
      </w:r>
      <w:r w:rsidR="00E3207F" w:rsidRPr="00E3207F">
        <w:t xml:space="preserve">I have already stated that I believe this John Knight to be the son of William Knight of Sussex, the grandson mentioned by John Knight SR of Sussex in his will of 1762. There are other clues that suggest that he is, indeed, the son of William Knight and Mary Knight of Sussex VA, including naming patterns, dates, associations, the presence of his brother, Peter Knight, in what became Effingham County as early as 1765, etc. We can also note that in 1725 in Albemarle NC, a Francis Pugh provided bail to James Spier who was charged with counterfeiting. Then, 1 Nov, 1729, Samuel Pugh Gent is mentioned as late Sherriff of Bertie co NC, and in relation to the estate of John Cotten. So the Pughs are associated with the Knights of Bertie and Edgecombe Counties, NC and the Edgecombe Knights are definitely the Sussex Knights as numerous wills prove. </w:t>
      </w:r>
    </w:p>
    <w:p w:rsidR="001470B7" w:rsidRDefault="001723DA" w:rsidP="001470B7">
      <w:pPr>
        <w:pStyle w:val="NormalWeb"/>
        <w:spacing w:before="240" w:beforeAutospacing="0" w:after="240" w:afterAutospacing="0"/>
        <w:ind w:left="0" w:right="0"/>
      </w:pPr>
      <w:r>
        <w:rPr>
          <w:b/>
        </w:rPr>
        <w:t xml:space="preserve">1774 - Mar 13 - </w:t>
      </w:r>
      <w:r>
        <w:rPr>
          <w:b/>
          <w:u w:val="single"/>
        </w:rPr>
        <w:t>VA Sussex</w:t>
      </w:r>
      <w:r w:rsidRPr="003B3640">
        <w:rPr>
          <w:b/>
        </w:rPr>
        <w:t xml:space="preserve"> – Admin </w:t>
      </w:r>
      <w:r>
        <w:rPr>
          <w:b/>
        </w:rPr>
        <w:t>–</w:t>
      </w:r>
      <w:r w:rsidRPr="003B3640">
        <w:rPr>
          <w:b/>
        </w:rPr>
        <w:t xml:space="preserve"> </w:t>
      </w:r>
      <w:r>
        <w:rPr>
          <w:b/>
        </w:rPr>
        <w:t xml:space="preserve">Moses Knight - </w:t>
      </w:r>
      <w:r w:rsidRPr="003B3640">
        <w:t xml:space="preserve"> </w:t>
      </w:r>
      <w:r w:rsidR="00210D00">
        <w:t>With</w:t>
      </w:r>
      <w:r>
        <w:t xml:space="preserve"> Susanna Newsome, Frances Woodroffe, sps to Anne dau of Thomas and Anne Stokes. (Richards 1958, p. 185)</w:t>
      </w:r>
    </w:p>
    <w:p w:rsidR="00852454" w:rsidRDefault="001470B7" w:rsidP="001470B7">
      <w:pPr>
        <w:pStyle w:val="NormalWeb"/>
        <w:spacing w:before="240" w:beforeAutospacing="0" w:after="240" w:afterAutospacing="0"/>
        <w:ind w:left="0" w:right="0"/>
      </w:pPr>
      <w:r>
        <w:rPr>
          <w:b/>
        </w:rPr>
        <w:t xml:space="preserve">1774 </w:t>
      </w:r>
      <w:r w:rsidR="00E7673B">
        <w:rPr>
          <w:b/>
        </w:rPr>
        <w:t xml:space="preserve">- </w:t>
      </w:r>
      <w:r>
        <w:rPr>
          <w:b/>
        </w:rPr>
        <w:t xml:space="preserve">Jun 10 </w:t>
      </w:r>
      <w:r w:rsidR="00E7673B">
        <w:rPr>
          <w:b/>
        </w:rPr>
        <w:t>–</w:t>
      </w:r>
      <w:r>
        <w:rPr>
          <w:b/>
        </w:rPr>
        <w:t xml:space="preserve"> </w:t>
      </w:r>
      <w:r>
        <w:rPr>
          <w:b/>
          <w:u w:val="single"/>
        </w:rPr>
        <w:t>VA</w:t>
      </w:r>
      <w:r w:rsidR="00E7673B">
        <w:rPr>
          <w:b/>
          <w:u w:val="single"/>
        </w:rPr>
        <w:t xml:space="preserve"> </w:t>
      </w:r>
      <w:r w:rsidR="00E7673B" w:rsidRPr="000F05BF">
        <w:rPr>
          <w:b/>
          <w:u w:val="single"/>
        </w:rPr>
        <w:t>Lunenburg</w:t>
      </w:r>
      <w:r w:rsidRPr="00E7673B">
        <w:rPr>
          <w:b/>
        </w:rPr>
        <w:t xml:space="preserve"> – </w:t>
      </w:r>
      <w:r w:rsidR="00E7673B" w:rsidRPr="00E7673B">
        <w:rPr>
          <w:b/>
        </w:rPr>
        <w:t xml:space="preserve">Admin </w:t>
      </w:r>
      <w:r w:rsidR="00261F99">
        <w:rPr>
          <w:b/>
        </w:rPr>
        <w:t>–</w:t>
      </w:r>
      <w:r w:rsidR="00E7673B" w:rsidRPr="00210D00">
        <w:rPr>
          <w:b/>
        </w:rPr>
        <w:t xml:space="preserve"> </w:t>
      </w:r>
      <w:r w:rsidRPr="00210D00">
        <w:rPr>
          <w:b/>
        </w:rPr>
        <w:t>List of Tithes</w:t>
      </w:r>
      <w:r>
        <w:t xml:space="preserve"> </w:t>
      </w:r>
      <w:r w:rsidR="00210D00">
        <w:t xml:space="preserve">– Selected: </w:t>
      </w:r>
      <w:r>
        <w:t xml:space="preserve"> James Anderson, Peter Andrews, Abraham Andrews, Mark Andrews, Benjamin Clark, William Clark, Richard Coleman, Daniel Dejarnette, Richard Evans, Benjamin Evans, William Evans, Lodowick Farmer, Lodowick Farmer JR, David Moore, Edward Hambleton, William Moore, John Halley, Henry Halley, William Johnson, Edward Jordan JR, Samuel Jordan, Edward Jordan, Benjamin Jordan, James Johnson, James Johnson JR, Isaac Johnson, Joshua Johnson, David Johnson, Michael Johnson,</w:t>
      </w:r>
      <w:r w:rsidRPr="00010B4A">
        <w:rPr>
          <w:b/>
        </w:rPr>
        <w:t xml:space="preserve"> John Knight’s Estate, Joseph Knight, Woodson Knight: 9</w:t>
      </w:r>
      <w:r>
        <w:t xml:space="preserve">; </w:t>
      </w:r>
      <w:r w:rsidRPr="00010B4A">
        <w:rPr>
          <w:b/>
        </w:rPr>
        <w:t>Peter Knight:</w:t>
      </w:r>
      <w:r>
        <w:t xml:space="preserve"> 4, James Moore, Jesse Moore, Thomas Moore, Stephen Moore, Drury Moore, Eddins Moore, Ellick Moore, William Moore, Jeremiah Moore, William Walker, William Stokes, Elizabeth Stokes, Henry Stokes, Henry Walker, Richard Stokes SR, Shadrach Stokes, Allen Stokes, David Stokes, John Stokes, Lodowick Farmer. </w:t>
      </w:r>
      <w:r w:rsidRPr="000F05BF">
        <w:t xml:space="preserve"> (Landon Bell, p.</w:t>
      </w:r>
      <w:r>
        <w:t>105</w:t>
      </w:r>
      <w:r w:rsidRPr="000F05BF">
        <w:t>)</w:t>
      </w:r>
      <w:r w:rsidR="006150A6">
        <w:t xml:space="preserve">  </w:t>
      </w:r>
      <w:r w:rsidR="00852454" w:rsidRPr="00852454">
        <w:rPr>
          <w:b/>
        </w:rPr>
        <w:t>Note</w:t>
      </w:r>
      <w:r w:rsidR="00852454">
        <w:t>: Joseph Knight and Woodson Knight are still under the Estate of their father.</w:t>
      </w:r>
    </w:p>
    <w:p w:rsidR="001470B7" w:rsidRDefault="001470B7" w:rsidP="001470B7">
      <w:pPr>
        <w:pStyle w:val="NormalWeb"/>
        <w:spacing w:before="240" w:beforeAutospacing="0" w:after="240" w:afterAutospacing="0"/>
        <w:ind w:left="0" w:right="0"/>
      </w:pPr>
      <w:r>
        <w:rPr>
          <w:b/>
        </w:rPr>
        <w:t xml:space="preserve">1774 </w:t>
      </w:r>
      <w:r w:rsidR="00E7673B">
        <w:rPr>
          <w:b/>
        </w:rPr>
        <w:t xml:space="preserve">- </w:t>
      </w:r>
      <w:r>
        <w:rPr>
          <w:b/>
        </w:rPr>
        <w:t xml:space="preserve">Jul 18 </w:t>
      </w:r>
      <w:r>
        <w:t xml:space="preserve">– </w:t>
      </w:r>
      <w:r w:rsidRPr="00C80F6D">
        <w:rPr>
          <w:b/>
          <w:u w:val="single"/>
        </w:rPr>
        <w:t>SC</w:t>
      </w:r>
      <w:r w:rsidR="00E7673B">
        <w:rPr>
          <w:b/>
          <w:u w:val="single"/>
        </w:rPr>
        <w:t xml:space="preserve"> </w:t>
      </w:r>
      <w:r w:rsidR="00E7673B" w:rsidRPr="00C80F6D">
        <w:rPr>
          <w:b/>
          <w:u w:val="single"/>
        </w:rPr>
        <w:t>Union</w:t>
      </w:r>
      <w:r w:rsidRPr="00E7673B">
        <w:rPr>
          <w:b/>
        </w:rPr>
        <w:t xml:space="preserve"> – </w:t>
      </w:r>
      <w:r w:rsidR="00E7673B" w:rsidRPr="00E7673B">
        <w:rPr>
          <w:b/>
        </w:rPr>
        <w:t xml:space="preserve">Admin - </w:t>
      </w:r>
      <w:r w:rsidRPr="00E7673B">
        <w:rPr>
          <w:b/>
        </w:rPr>
        <w:t>James Knight</w:t>
      </w:r>
      <w:r>
        <w:t xml:space="preserve"> </w:t>
      </w:r>
      <w:r w:rsidR="00E7673B">
        <w:t>- L</w:t>
      </w:r>
      <w:r>
        <w:t xml:space="preserve">and grant for 100 acres (or more). (Union County SC Deed Abstracts D, 70-72) </w:t>
      </w:r>
    </w:p>
    <w:p w:rsidR="007D52BB" w:rsidRDefault="007D52BB" w:rsidP="00C17EF6">
      <w:pPr>
        <w:pStyle w:val="NormalWeb"/>
        <w:spacing w:before="240" w:after="240"/>
        <w:ind w:left="0"/>
      </w:pPr>
      <w:r w:rsidRPr="00C17EF6">
        <w:rPr>
          <w:b/>
        </w:rPr>
        <w:t xml:space="preserve">1774 – Jul 22 – </w:t>
      </w:r>
      <w:r w:rsidRPr="00C17EF6">
        <w:rPr>
          <w:b/>
          <w:u w:val="single"/>
        </w:rPr>
        <w:t>NC Craven</w:t>
      </w:r>
      <w:r w:rsidRPr="00C17EF6">
        <w:rPr>
          <w:b/>
        </w:rPr>
        <w:t xml:space="preserve"> – Admin – Kader Knight</w:t>
      </w:r>
      <w:r>
        <w:t xml:space="preserve"> – Land patent for 60 acres on the Easternmost branch of Mill Creek in Paradise, being land formerly surveyed for Isaac Garrison</w:t>
      </w:r>
      <w:r w:rsidR="00C17EF6">
        <w:t>, adj land patented by Jacob Reasonover… etc. (State Archives of North Carolina, Book: 22 pg: 400, Grant no.: 429, File no.: 3145, MARS: 12.14.50.3144)</w:t>
      </w:r>
    </w:p>
    <w:p w:rsidR="007D52BB" w:rsidRDefault="007D52BB" w:rsidP="001470B7">
      <w:pPr>
        <w:pStyle w:val="NormalWeb"/>
        <w:spacing w:before="240" w:beforeAutospacing="0" w:after="240" w:afterAutospacing="0"/>
        <w:ind w:left="0" w:right="0"/>
      </w:pPr>
      <w:r>
        <w:rPr>
          <w:noProof/>
        </w:rPr>
        <w:lastRenderedPageBreak/>
        <w:drawing>
          <wp:inline distT="0" distB="0" distL="0" distR="0" wp14:anchorId="4FBD1010" wp14:editId="231E1F3D">
            <wp:extent cx="4808220" cy="1920240"/>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808220" cy="1920240"/>
                    </a:xfrm>
                    <a:prstGeom prst="rect">
                      <a:avLst/>
                    </a:prstGeom>
                  </pic:spPr>
                </pic:pic>
              </a:graphicData>
            </a:graphic>
          </wp:inline>
        </w:drawing>
      </w:r>
    </w:p>
    <w:p w:rsidR="0023518C" w:rsidRDefault="005312C4" w:rsidP="001470B7">
      <w:pPr>
        <w:pStyle w:val="NormalWeb"/>
        <w:spacing w:before="240" w:beforeAutospacing="0" w:after="240" w:afterAutospacing="0"/>
        <w:ind w:left="0" w:right="0"/>
      </w:pPr>
      <w:r w:rsidRPr="00420BAB">
        <w:rPr>
          <w:b/>
        </w:rPr>
        <w:t xml:space="preserve">1774 – Sep 20 - </w:t>
      </w:r>
      <w:r>
        <w:rPr>
          <w:b/>
          <w:u w:val="single"/>
        </w:rPr>
        <w:t>VA Sussex</w:t>
      </w:r>
      <w:r w:rsidRPr="003B3640">
        <w:rPr>
          <w:b/>
        </w:rPr>
        <w:t xml:space="preserve"> </w:t>
      </w:r>
      <w:r w:rsidR="007A089D">
        <w:rPr>
          <w:b/>
        </w:rPr>
        <w:t>– Birth/Bap –</w:t>
      </w:r>
      <w:r w:rsidRPr="00420BAB">
        <w:rPr>
          <w:b/>
        </w:rPr>
        <w:t xml:space="preserve"> </w:t>
      </w:r>
      <w:r w:rsidR="00021FC6">
        <w:rPr>
          <w:b/>
        </w:rPr>
        <w:t>William Knight</w:t>
      </w:r>
      <w:r w:rsidR="00021FC6" w:rsidRPr="00021FC6">
        <w:t xml:space="preserve"> – s/o </w:t>
      </w:r>
      <w:r w:rsidRPr="00021FC6">
        <w:t>Joseph Knight</w:t>
      </w:r>
      <w:r w:rsidR="00656B9C">
        <w:t xml:space="preserve"> &amp;</w:t>
      </w:r>
      <w:r w:rsidRPr="00021FC6">
        <w:t xml:space="preserve"> wife Judith</w:t>
      </w:r>
      <w:r>
        <w:t xml:space="preserve"> Bap 18 Dec, sps Reuben Rogers, Thomas Weathers, Mary Whitaker. (Richards 1958, p. 211)</w:t>
      </w:r>
      <w:r w:rsidR="006150A6">
        <w:t xml:space="preserve">  </w:t>
      </w:r>
      <w:r w:rsidR="0023518C" w:rsidRPr="0023518C">
        <w:rPr>
          <w:b/>
        </w:rPr>
        <w:t>Note</w:t>
      </w:r>
      <w:r w:rsidR="0023518C">
        <w:t xml:space="preserve">: Where did this Joseph Knight come from and what family does he belong to?  There has been no sign of any such individual up to this point in the Parish vestry book or registry. But we already know that not all births were recorded, and not all records of births survived. We know that John Knight of Effingham GA shows up in association with a Joseph Knight who appears to be a brother, so it is possible that this was another son of William and Mary. If this is his first child (and only one in the register), he would need to be born c. 1755 or so. We note that he named his son William, possibly in honor of </w:t>
      </w:r>
      <w:r w:rsidR="003D7AE5">
        <w:t>his</w:t>
      </w:r>
      <w:r w:rsidR="0023518C">
        <w:t xml:space="preserve"> father</w:t>
      </w:r>
      <w:r w:rsidR="003D7AE5">
        <w:t xml:space="preserve"> who died when he was 12 yrs old</w:t>
      </w:r>
      <w:r w:rsidR="0023518C">
        <w:t xml:space="preserve">? </w:t>
      </w:r>
      <w:r w:rsidR="00BA0D39">
        <w:t>Is this the Joseph who later married Jerusha Cone?</w:t>
      </w:r>
    </w:p>
    <w:p w:rsidR="001470B7" w:rsidRDefault="001723DA" w:rsidP="001470B7">
      <w:pPr>
        <w:pStyle w:val="NormalWeb"/>
        <w:spacing w:before="240" w:beforeAutospacing="0" w:after="240" w:afterAutospacing="0"/>
        <w:ind w:left="0" w:right="0"/>
      </w:pPr>
      <w:r>
        <w:rPr>
          <w:b/>
        </w:rPr>
        <w:t xml:space="preserve">1775 - Apr 14 - </w:t>
      </w:r>
      <w:r>
        <w:rPr>
          <w:b/>
          <w:u w:val="single"/>
        </w:rPr>
        <w:t>VA Sussex</w:t>
      </w:r>
      <w:r w:rsidRPr="003B3640">
        <w:rPr>
          <w:b/>
        </w:rPr>
        <w:t xml:space="preserve"> – Admin </w:t>
      </w:r>
      <w:r>
        <w:rPr>
          <w:b/>
        </w:rPr>
        <w:t>–</w:t>
      </w:r>
      <w:r w:rsidRPr="003B3640">
        <w:rPr>
          <w:b/>
        </w:rPr>
        <w:t xml:space="preserve"> </w:t>
      </w:r>
      <w:r>
        <w:rPr>
          <w:b/>
        </w:rPr>
        <w:t xml:space="preserve">Moses Knight - </w:t>
      </w:r>
      <w:r w:rsidR="00210D00">
        <w:t>With</w:t>
      </w:r>
      <w:r>
        <w:t xml:space="preserve"> Drusilla King, William Sturdivant, sps to Joel son of William and Hannah Cocke. (Richards 1958, p. 108)</w:t>
      </w:r>
    </w:p>
    <w:p w:rsidR="001470B7" w:rsidRDefault="001470B7" w:rsidP="001470B7">
      <w:pPr>
        <w:pStyle w:val="NormalWeb"/>
        <w:spacing w:before="240" w:beforeAutospacing="0" w:after="240" w:afterAutospacing="0"/>
        <w:ind w:left="0" w:right="0"/>
      </w:pPr>
      <w:r>
        <w:rPr>
          <w:b/>
        </w:rPr>
        <w:t xml:space="preserve">1775 </w:t>
      </w:r>
      <w:r w:rsidR="005312C4">
        <w:rPr>
          <w:b/>
        </w:rPr>
        <w:t xml:space="preserve">- </w:t>
      </w:r>
      <w:r>
        <w:rPr>
          <w:b/>
        </w:rPr>
        <w:t xml:space="preserve">Apr </w:t>
      </w:r>
      <w:r w:rsidRPr="003F14D1">
        <w:rPr>
          <w:b/>
        </w:rPr>
        <w:t xml:space="preserve">20 </w:t>
      </w:r>
      <w:r w:rsidR="005312C4">
        <w:t>–</w:t>
      </w:r>
      <w:r>
        <w:t xml:space="preserve"> </w:t>
      </w:r>
      <w:r>
        <w:rPr>
          <w:b/>
          <w:u w:val="single"/>
        </w:rPr>
        <w:t>VA</w:t>
      </w:r>
      <w:r w:rsidR="005312C4">
        <w:rPr>
          <w:b/>
          <w:u w:val="single"/>
        </w:rPr>
        <w:t xml:space="preserve"> Sussex</w:t>
      </w:r>
      <w:r w:rsidRPr="005312C4">
        <w:rPr>
          <w:b/>
        </w:rPr>
        <w:t xml:space="preserve"> </w:t>
      </w:r>
      <w:r w:rsidR="005312C4" w:rsidRPr="005312C4">
        <w:rPr>
          <w:b/>
        </w:rPr>
        <w:t>–</w:t>
      </w:r>
      <w:r w:rsidRPr="005312C4">
        <w:rPr>
          <w:b/>
        </w:rPr>
        <w:t xml:space="preserve"> </w:t>
      </w:r>
      <w:r w:rsidR="005312C4" w:rsidRPr="005312C4">
        <w:rPr>
          <w:b/>
        </w:rPr>
        <w:t>Admin – Joel Knight</w:t>
      </w:r>
      <w:r w:rsidR="005312C4">
        <w:t xml:space="preserve"> - </w:t>
      </w:r>
      <w:r>
        <w:t xml:space="preserve">Albemarle Parish Vestry Business Meeting. Pay to: </w:t>
      </w:r>
      <w:r w:rsidRPr="005312C4">
        <w:t>Joel Knight</w:t>
      </w:r>
      <w:r>
        <w:t xml:space="preserve"> 10 shillings. (</w:t>
      </w:r>
      <w:r w:rsidR="00021FC6">
        <w:t xml:space="preserve">APVB, </w:t>
      </w:r>
      <w:r>
        <w:t>p. 219)</w:t>
      </w:r>
    </w:p>
    <w:p w:rsidR="001470B7" w:rsidRDefault="00502819" w:rsidP="001470B7">
      <w:pPr>
        <w:pStyle w:val="NormalWeb"/>
        <w:spacing w:before="240" w:beforeAutospacing="0" w:after="240" w:afterAutospacing="0"/>
        <w:ind w:left="0" w:right="0"/>
      </w:pPr>
      <w:r>
        <w:rPr>
          <w:b/>
        </w:rPr>
        <w:t xml:space="preserve">1775 - Apr 21 </w:t>
      </w:r>
      <w:r>
        <w:t xml:space="preserve">– </w:t>
      </w:r>
      <w:r w:rsidRPr="00971BCC">
        <w:rPr>
          <w:b/>
          <w:u w:val="single"/>
        </w:rPr>
        <w:t>SC</w:t>
      </w:r>
      <w:r>
        <w:rPr>
          <w:b/>
          <w:u w:val="single"/>
        </w:rPr>
        <w:t xml:space="preserve"> </w:t>
      </w:r>
      <w:r w:rsidRPr="00971BCC">
        <w:rPr>
          <w:b/>
          <w:u w:val="single"/>
        </w:rPr>
        <w:t>Darlington</w:t>
      </w:r>
      <w:r w:rsidRPr="00CC45CE">
        <w:rPr>
          <w:b/>
        </w:rPr>
        <w:t xml:space="preserve"> – Admin – John Knight </w:t>
      </w:r>
      <w:r>
        <w:t>- land grant</w:t>
      </w:r>
      <w:r w:rsidRPr="009A0CE7">
        <w:rPr>
          <w:color w:val="000000"/>
        </w:rPr>
        <w:t xml:space="preserve"> to John Knight</w:t>
      </w:r>
      <w:r>
        <w:rPr>
          <w:color w:val="000000"/>
        </w:rPr>
        <w:t xml:space="preserve">. This land will later be sold by Joseph Knight. </w:t>
      </w:r>
      <w:r w:rsidR="00E7673B">
        <w:rPr>
          <w:color w:val="000000"/>
        </w:rPr>
        <w:t xml:space="preserve"> </w:t>
      </w:r>
      <w:r w:rsidR="00E7673B">
        <w:t>(South Carolina Dept. of Archives &amp; History, online)</w:t>
      </w:r>
    </w:p>
    <w:p w:rsidR="001470B7" w:rsidRDefault="001470B7" w:rsidP="001470B7">
      <w:pPr>
        <w:pStyle w:val="NormalWeb"/>
        <w:spacing w:before="240" w:beforeAutospacing="0" w:after="240" w:afterAutospacing="0"/>
        <w:ind w:left="0" w:right="0"/>
      </w:pPr>
      <w:r>
        <w:rPr>
          <w:b/>
        </w:rPr>
        <w:t xml:space="preserve">1775 </w:t>
      </w:r>
      <w:r w:rsidR="00021FC6">
        <w:rPr>
          <w:b/>
        </w:rPr>
        <w:t xml:space="preserve">- </w:t>
      </w:r>
      <w:r>
        <w:rPr>
          <w:b/>
        </w:rPr>
        <w:t xml:space="preserve">Jun </w:t>
      </w:r>
      <w:r w:rsidRPr="00CA4B6D">
        <w:rPr>
          <w:b/>
        </w:rPr>
        <w:t xml:space="preserve">10 </w:t>
      </w:r>
      <w:r w:rsidR="006453BB">
        <w:t>–</w:t>
      </w:r>
      <w:r>
        <w:t xml:space="preserve"> </w:t>
      </w:r>
      <w:r>
        <w:rPr>
          <w:b/>
          <w:u w:val="single"/>
        </w:rPr>
        <w:t>VA</w:t>
      </w:r>
      <w:r w:rsidR="006453BB">
        <w:rPr>
          <w:b/>
          <w:u w:val="single"/>
        </w:rPr>
        <w:t xml:space="preserve"> </w:t>
      </w:r>
      <w:r w:rsidR="006453BB" w:rsidRPr="00CA4B6D">
        <w:rPr>
          <w:b/>
          <w:u w:val="single"/>
        </w:rPr>
        <w:t>Lunenburg</w:t>
      </w:r>
      <w:r w:rsidRPr="00021FC6">
        <w:rPr>
          <w:b/>
        </w:rPr>
        <w:t xml:space="preserve"> – </w:t>
      </w:r>
      <w:r w:rsidR="00021FC6" w:rsidRPr="00021FC6">
        <w:rPr>
          <w:b/>
        </w:rPr>
        <w:t xml:space="preserve">Admin </w:t>
      </w:r>
      <w:r w:rsidR="00261F99">
        <w:rPr>
          <w:b/>
        </w:rPr>
        <w:t>–</w:t>
      </w:r>
      <w:r w:rsidR="00021FC6" w:rsidRPr="00021FC6">
        <w:rPr>
          <w:b/>
        </w:rPr>
        <w:t xml:space="preserve"> </w:t>
      </w:r>
      <w:r w:rsidRPr="000F05BF">
        <w:t>List of Tithes</w:t>
      </w:r>
      <w:r w:rsidR="00A729A9">
        <w:t>, selected</w:t>
      </w:r>
      <w:r>
        <w:t xml:space="preserve">: Abraham Andrews, Peter Andrews, James Anderson, Mark Andrews, Benjamin Clarke, John Clarke, Benjamin Evans, James Bell, John Evans, Daniel Evans, Lodowick Farmer, Lodowick Farmer JR, William Hughes, Langford Walker, Jeremiah Moore, John Johnson, Richard Jones, James Jones, Reps Jones, Thomas Jones, Drury Jones, Robert Jones, William Johnson, Jesse Johnson, Peter Jones JR, James Johnson, Edwaard Jordan JR, Edward Jordan SR, William Jordan, Samuel Jordan, Isaac Johnson, Joshua Johnson, Michael Johnson SR, Benjamin Jordan, William Johnson, James Johnson and son James, Michael Johnson, Richard Jones, </w:t>
      </w:r>
      <w:r w:rsidRPr="000F05BF">
        <w:t xml:space="preserve"> </w:t>
      </w:r>
      <w:r w:rsidR="00021FC6">
        <w:rPr>
          <w:b/>
        </w:rPr>
        <w:t>John Knight</w:t>
      </w:r>
      <w:r w:rsidRPr="00010B4A">
        <w:rPr>
          <w:b/>
        </w:rPr>
        <w:t xml:space="preserve"> Estate, Joseph Knight, Woodson Knight: 9</w:t>
      </w:r>
      <w:r>
        <w:t xml:space="preserve">; </w:t>
      </w:r>
      <w:r w:rsidRPr="00010B4A">
        <w:rPr>
          <w:b/>
        </w:rPr>
        <w:t>Peter Knight: 4;</w:t>
      </w:r>
      <w:r>
        <w:t xml:space="preserve"> Thomas Moore, John Moore, Stephen Moore, Jesse Moore, David Moore, William Moore, Gideon Moore, Shadrack Stokes, Richard Stokes, Henry Stokes, Henry Walker, Elizabeth Stokes, Allen Stokes, Young Stokes, Peter Stokes, John Stokes, William Stokes, William Tucker, George Tucker, Martha Tucker</w:t>
      </w:r>
      <w:r w:rsidRPr="000F05BF">
        <w:t xml:space="preserve"> (Landon Bell, p</w:t>
      </w:r>
      <w:r>
        <w:t>p</w:t>
      </w:r>
      <w:r w:rsidRPr="000F05BF">
        <w:t>.</w:t>
      </w:r>
      <w:r>
        <w:t>355, 359, 360</w:t>
      </w:r>
      <w:r w:rsidRPr="000F05BF">
        <w:t>)</w:t>
      </w:r>
      <w:r>
        <w:t xml:space="preserve"> </w:t>
      </w:r>
    </w:p>
    <w:p w:rsidR="001470B7" w:rsidRDefault="001723DA" w:rsidP="001470B7">
      <w:pPr>
        <w:pStyle w:val="NormalWeb"/>
        <w:spacing w:before="240" w:beforeAutospacing="0" w:after="240" w:afterAutospacing="0"/>
        <w:ind w:left="0" w:right="0"/>
      </w:pPr>
      <w:r>
        <w:rPr>
          <w:b/>
        </w:rPr>
        <w:t xml:space="preserve">1775 - Jul 2 - </w:t>
      </w:r>
      <w:r>
        <w:rPr>
          <w:b/>
          <w:u w:val="single"/>
        </w:rPr>
        <w:t>VA Sussex</w:t>
      </w:r>
      <w:r w:rsidRPr="003B3640">
        <w:rPr>
          <w:b/>
        </w:rPr>
        <w:t xml:space="preserve"> – Admin </w:t>
      </w:r>
      <w:r>
        <w:rPr>
          <w:b/>
        </w:rPr>
        <w:t>–</w:t>
      </w:r>
      <w:r w:rsidRPr="003B3640">
        <w:rPr>
          <w:b/>
        </w:rPr>
        <w:t xml:space="preserve"> </w:t>
      </w:r>
      <w:r>
        <w:rPr>
          <w:b/>
        </w:rPr>
        <w:t xml:space="preserve">Moses Knight - </w:t>
      </w:r>
      <w:r w:rsidR="002E4072">
        <w:t>With</w:t>
      </w:r>
      <w:r>
        <w:t xml:space="preserve"> Drusilla King, Mary Sturdivant sps to Polly dau of James and Amy Cocke. (Richards 1958, p. 153)</w:t>
      </w:r>
    </w:p>
    <w:p w:rsidR="001470B7" w:rsidRDefault="001470B7" w:rsidP="001470B7">
      <w:pPr>
        <w:pStyle w:val="NormalWeb"/>
        <w:spacing w:before="240" w:beforeAutospacing="0" w:after="240" w:afterAutospacing="0"/>
        <w:ind w:left="0" w:right="0"/>
      </w:pPr>
      <w:r>
        <w:rPr>
          <w:b/>
        </w:rPr>
        <w:lastRenderedPageBreak/>
        <w:t xml:space="preserve">1775 Oct 30 </w:t>
      </w:r>
      <w:r>
        <w:t xml:space="preserve">– </w:t>
      </w:r>
      <w:r w:rsidRPr="00493BA5">
        <w:rPr>
          <w:b/>
          <w:u w:val="single"/>
        </w:rPr>
        <w:t>VA</w:t>
      </w:r>
      <w:r w:rsidR="006453BB">
        <w:rPr>
          <w:b/>
          <w:u w:val="single"/>
        </w:rPr>
        <w:t xml:space="preserve"> </w:t>
      </w:r>
      <w:r w:rsidR="006453BB" w:rsidRPr="00493BA5">
        <w:rPr>
          <w:b/>
          <w:u w:val="single"/>
        </w:rPr>
        <w:t>Northumberland</w:t>
      </w:r>
      <w:r w:rsidRPr="006453BB">
        <w:rPr>
          <w:b/>
        </w:rPr>
        <w:t xml:space="preserve"> – </w:t>
      </w:r>
      <w:r w:rsidR="006453BB" w:rsidRPr="006453BB">
        <w:rPr>
          <w:b/>
        </w:rPr>
        <w:t xml:space="preserve">Bap - </w:t>
      </w:r>
      <w:r w:rsidRPr="006453BB">
        <w:rPr>
          <w:b/>
        </w:rPr>
        <w:t>Winefritt Knight</w:t>
      </w:r>
      <w:r w:rsidR="006453BB">
        <w:t xml:space="preserve"> – d/o George Knight</w:t>
      </w:r>
      <w:r>
        <w:t xml:space="preserve">. (Fleet, VCA, p. 468) </w:t>
      </w:r>
    </w:p>
    <w:p w:rsidR="005227CD" w:rsidRDefault="005227CD" w:rsidP="005227CD">
      <w:pPr>
        <w:pStyle w:val="NormalWeb"/>
        <w:spacing w:before="240" w:after="240"/>
        <w:ind w:left="0"/>
      </w:pPr>
      <w:r w:rsidRPr="005227CD">
        <w:rPr>
          <w:b/>
        </w:rPr>
        <w:t xml:space="preserve">1775 – Nov 4 – </w:t>
      </w:r>
      <w:r w:rsidRPr="005227CD">
        <w:rPr>
          <w:b/>
          <w:u w:val="single"/>
        </w:rPr>
        <w:t>GA Savannah</w:t>
      </w:r>
      <w:r w:rsidRPr="005227CD">
        <w:rPr>
          <w:b/>
        </w:rPr>
        <w:t xml:space="preserve"> – Mil - 1st Georgia Regiment</w:t>
      </w:r>
      <w:r>
        <w:t xml:space="preserve"> - was authorized November 4, 1775 in the Continental Army as the Georgia Regiment.It was organized between January and April of 1776 at Savannah to consist of 8 companies. It was re-designated as the 1st Georgia Regiment on July 5, 1776. On December 23, 1777 this regiment was assigned to the Georgia Brigade. The regiment was captured on May 12, 1780 at Charleston, South Carolina by the British Army. The regiment was reorganized and re-designated on January 1, 1783 as the Georgia Battalion and consisted of 3 companies. The regiment was furloughed the summer of 1783 at Charleston, South Carolina and disbanded on November 15, 1783. Engagements: Florida; Florida 1778; Savannah and Charleston 1780.  ("Muster Roll of the 1st Georgia Battalion of Continental troops commanded by Col. Robert Rae." Georgia Historical Quarterly, 11 (December 1927), pp. 342-343.)</w:t>
      </w:r>
    </w:p>
    <w:p w:rsidR="00AE6593" w:rsidRDefault="00AE6593" w:rsidP="005227CD">
      <w:pPr>
        <w:pStyle w:val="NormalWeb"/>
        <w:spacing w:before="240" w:after="240"/>
        <w:ind w:left="0"/>
      </w:pPr>
      <w:r w:rsidRPr="00AE6593">
        <w:rPr>
          <w:b/>
        </w:rPr>
        <w:t xml:space="preserve">1775 – Dec 4 – </w:t>
      </w:r>
      <w:r w:rsidRPr="00AE6593">
        <w:rPr>
          <w:b/>
          <w:u w:val="single"/>
        </w:rPr>
        <w:t>VA Amherst</w:t>
      </w:r>
      <w:r w:rsidRPr="00AE6593">
        <w:rPr>
          <w:b/>
        </w:rPr>
        <w:t xml:space="preserve"> – Admin – John Knight</w:t>
      </w:r>
      <w:r>
        <w:t xml:space="preserve"> - </w:t>
      </w:r>
      <w:r w:rsidRPr="00AE6593">
        <w:t>John Knight to James Lively. In consideration of forty pounds current money, 192 a. South fork of Huffs Creek. Bounded by Benjamin Higginbotham, Patrick Nowland, John Coleman. Examined by Edm. Wilcox 4 Dec 1775</w:t>
      </w:r>
      <w:r>
        <w:t xml:space="preserve"> (</w:t>
      </w:r>
      <w:r w:rsidRPr="00AE6593">
        <w:t>Amherst County Virginia Deed Book D, p 334</w:t>
      </w:r>
      <w:r>
        <w:t>)</w:t>
      </w:r>
    </w:p>
    <w:p w:rsidR="001470B7" w:rsidRDefault="001470B7" w:rsidP="001470B7">
      <w:pPr>
        <w:pStyle w:val="NormalWeb"/>
        <w:spacing w:before="240" w:beforeAutospacing="0" w:after="240" w:afterAutospacing="0"/>
        <w:ind w:left="0" w:right="0"/>
      </w:pPr>
      <w:r w:rsidRPr="0032082A">
        <w:rPr>
          <w:b/>
        </w:rPr>
        <w:t xml:space="preserve">1776 Apr 19 </w:t>
      </w:r>
      <w:r>
        <w:t xml:space="preserve">– </w:t>
      </w:r>
      <w:r w:rsidRPr="0032082A">
        <w:rPr>
          <w:b/>
          <w:u w:val="single"/>
        </w:rPr>
        <w:t>VA</w:t>
      </w:r>
      <w:r w:rsidR="006453BB">
        <w:rPr>
          <w:b/>
          <w:u w:val="single"/>
        </w:rPr>
        <w:t xml:space="preserve"> </w:t>
      </w:r>
      <w:r w:rsidR="006453BB" w:rsidRPr="0032082A">
        <w:rPr>
          <w:b/>
          <w:u w:val="single"/>
        </w:rPr>
        <w:t>Jamestown</w:t>
      </w:r>
      <w:r w:rsidRPr="006453BB">
        <w:rPr>
          <w:b/>
        </w:rPr>
        <w:t xml:space="preserve"> </w:t>
      </w:r>
      <w:r w:rsidR="006453BB" w:rsidRPr="006453BB">
        <w:rPr>
          <w:b/>
        </w:rPr>
        <w:t>–</w:t>
      </w:r>
      <w:r w:rsidRPr="006453BB">
        <w:rPr>
          <w:b/>
        </w:rPr>
        <w:t xml:space="preserve"> </w:t>
      </w:r>
      <w:r w:rsidR="006453BB" w:rsidRPr="006453BB">
        <w:rPr>
          <w:b/>
        </w:rPr>
        <w:t xml:space="preserve">Info - </w:t>
      </w:r>
      <w:r w:rsidRPr="006453BB">
        <w:rPr>
          <w:b/>
        </w:rPr>
        <w:t>Patrick Henry</w:t>
      </w:r>
      <w:r w:rsidR="006453BB">
        <w:t xml:space="preserve"> - E</w:t>
      </w:r>
      <w:r>
        <w:t>lected to the Virginia Convention of 1776, where he helps draft the Virginia Constitution and Declaration of Rights.</w:t>
      </w:r>
      <w:r w:rsidR="00021FC6">
        <w:t xml:space="preserve"> (VA Hist online)</w:t>
      </w:r>
    </w:p>
    <w:p w:rsidR="001470B7" w:rsidRDefault="001470B7" w:rsidP="001470B7">
      <w:pPr>
        <w:pStyle w:val="NormalWeb"/>
        <w:spacing w:before="240" w:beforeAutospacing="0" w:after="240" w:afterAutospacing="0"/>
        <w:ind w:left="0" w:right="0"/>
      </w:pPr>
      <w:r>
        <w:rPr>
          <w:b/>
        </w:rPr>
        <w:t xml:space="preserve">1776 </w:t>
      </w:r>
      <w:r w:rsidR="006453BB">
        <w:rPr>
          <w:b/>
        </w:rPr>
        <w:t xml:space="preserve">- </w:t>
      </w:r>
      <w:r>
        <w:rPr>
          <w:b/>
        </w:rPr>
        <w:t xml:space="preserve">May 16 </w:t>
      </w:r>
      <w:r>
        <w:t xml:space="preserve">– </w:t>
      </w:r>
      <w:r>
        <w:rPr>
          <w:b/>
          <w:u w:val="single"/>
        </w:rPr>
        <w:t>VA</w:t>
      </w:r>
      <w:r w:rsidR="006453BB">
        <w:rPr>
          <w:b/>
          <w:u w:val="single"/>
        </w:rPr>
        <w:t xml:space="preserve"> </w:t>
      </w:r>
      <w:r w:rsidR="006453BB" w:rsidRPr="003D73DA">
        <w:rPr>
          <w:b/>
          <w:u w:val="single"/>
        </w:rPr>
        <w:t>Spotsylvania</w:t>
      </w:r>
      <w:r w:rsidRPr="006453BB">
        <w:rPr>
          <w:b/>
        </w:rPr>
        <w:t xml:space="preserve"> – Will</w:t>
      </w:r>
      <w:r w:rsidR="006453BB" w:rsidRPr="006453BB">
        <w:rPr>
          <w:b/>
        </w:rPr>
        <w:t xml:space="preserve"> -</w:t>
      </w:r>
      <w:r w:rsidRPr="006453BB">
        <w:rPr>
          <w:b/>
        </w:rPr>
        <w:t xml:space="preserve"> Nathaniel Dick</w:t>
      </w:r>
      <w:r w:rsidR="00021FC6">
        <w:rPr>
          <w:b/>
        </w:rPr>
        <w:t>i</w:t>
      </w:r>
      <w:r w:rsidRPr="006453BB">
        <w:rPr>
          <w:b/>
        </w:rPr>
        <w:t>nson</w:t>
      </w:r>
      <w:r w:rsidR="006453BB">
        <w:t xml:space="preserve"> </w:t>
      </w:r>
      <w:r w:rsidR="00021FC6">
        <w:t>(Dickenson)</w:t>
      </w:r>
      <w:r w:rsidR="006453BB">
        <w:t>- P</w:t>
      </w:r>
      <w:r>
        <w:t>roved.  Witnesses: Andrew Manning, John Coleman, Hannah Coleman – Wife Elizabeth all my estate, real and personal, during her natural life and then to be divided among the following: Nathaniel</w:t>
      </w:r>
      <w:r w:rsidR="00021FC6">
        <w:t xml:space="preserve"> Dickinson</w:t>
      </w:r>
      <w:r>
        <w:t>, Richard</w:t>
      </w:r>
      <w:r w:rsidR="00021FC6">
        <w:t xml:space="preserve"> Dickinson</w:t>
      </w:r>
      <w:r>
        <w:t>, William</w:t>
      </w:r>
      <w:r w:rsidR="00021FC6">
        <w:t xml:space="preserve"> Dickinson</w:t>
      </w:r>
      <w:r>
        <w:t>, Elijah</w:t>
      </w:r>
      <w:r w:rsidR="00021FC6">
        <w:t xml:space="preserve"> Dickinson</w:t>
      </w:r>
      <w:r>
        <w:t>, Betty Dick</w:t>
      </w:r>
      <w:r w:rsidR="00021FC6">
        <w:t>i</w:t>
      </w:r>
      <w:r>
        <w:t xml:space="preserve">nson Pulliam, </w:t>
      </w:r>
      <w:r w:rsidRPr="002E4072">
        <w:rPr>
          <w:b/>
        </w:rPr>
        <w:t>Fanny Dickenson Garton</w:t>
      </w:r>
      <w:r>
        <w:t xml:space="preserve">. But if the said Fanny Garton should marry, she may enjoy her part during her life, and at her death it shall return to </w:t>
      </w:r>
      <w:r w:rsidRPr="002E4072">
        <w:rPr>
          <w:b/>
        </w:rPr>
        <w:t>Elijah Garton’s children</w:t>
      </w:r>
      <w:r>
        <w:t>. (Crozier 1955, p. 157)</w:t>
      </w:r>
    </w:p>
    <w:p w:rsidR="00637861" w:rsidRDefault="00637861" w:rsidP="001470B7">
      <w:pPr>
        <w:pStyle w:val="NormalWeb"/>
        <w:spacing w:before="240" w:beforeAutospacing="0" w:after="240" w:afterAutospacing="0"/>
        <w:ind w:left="0" w:right="0"/>
      </w:pPr>
      <w:r w:rsidRPr="00637861">
        <w:rPr>
          <w:b/>
        </w:rPr>
        <w:t xml:space="preserve">1776 – May 21 – </w:t>
      </w:r>
      <w:r w:rsidRPr="00637861">
        <w:rPr>
          <w:b/>
          <w:u w:val="single"/>
        </w:rPr>
        <w:t>SC St John’s Island</w:t>
      </w:r>
      <w:r w:rsidRPr="00637861">
        <w:rPr>
          <w:b/>
        </w:rPr>
        <w:t xml:space="preserve"> – Will – John Knight</w:t>
      </w:r>
      <w:r>
        <w:t xml:space="preserve"> – “I John Knight of Johns Island, planter, being weak in body, etc. to Mrs. Amy Arnold, widow of the late Thomas Arnold deceased, 400 pounds, to be paid one year after decease, also one feather bed; to Thomas Arnold, son of the late Thomas Arnold, 400 pounds with interest arising thereunto to be paid at the age of 18 years; to George Freer, son of Solomon Freer, “all my accoutrements, saddle, bridle &amp; one gun; to Edward Freer, my bay horse; to J__ Freer Jun by bay maer with her future increase;  Solomon Freer SR to be residuary legatee and executor. Wit: Benjamin Mathewes, Isaac Weatherly, William Roach. Proved 21 May 1776 by Solomon Freer, executor. </w:t>
      </w:r>
      <w:r w:rsidR="000F23D6">
        <w:t>(SC Wills and Probate Records, 1670-1980, Charleston Wills, Etc, 1776-1786, image online, served by ancestry.com)</w:t>
      </w:r>
      <w:r>
        <w:t xml:space="preserve"> </w:t>
      </w:r>
    </w:p>
    <w:p w:rsidR="001470B7" w:rsidRDefault="001470B7" w:rsidP="001470B7">
      <w:pPr>
        <w:pStyle w:val="NormalWeb"/>
        <w:spacing w:before="240" w:beforeAutospacing="0" w:after="240" w:afterAutospacing="0"/>
        <w:ind w:left="0" w:right="0"/>
      </w:pPr>
      <w:r>
        <w:rPr>
          <w:b/>
        </w:rPr>
        <w:t xml:space="preserve">1776 </w:t>
      </w:r>
      <w:r w:rsidR="006453BB">
        <w:rPr>
          <w:b/>
        </w:rPr>
        <w:t xml:space="preserve">- </w:t>
      </w:r>
      <w:r>
        <w:rPr>
          <w:b/>
        </w:rPr>
        <w:t xml:space="preserve">Jun 10 </w:t>
      </w:r>
      <w:r w:rsidR="006453BB">
        <w:t>–</w:t>
      </w:r>
      <w:r>
        <w:t xml:space="preserve"> </w:t>
      </w:r>
      <w:r>
        <w:rPr>
          <w:b/>
          <w:u w:val="single"/>
        </w:rPr>
        <w:t>VA</w:t>
      </w:r>
      <w:r w:rsidR="006453BB">
        <w:rPr>
          <w:b/>
          <w:u w:val="single"/>
        </w:rPr>
        <w:t xml:space="preserve"> </w:t>
      </w:r>
      <w:r w:rsidR="006453BB" w:rsidRPr="000F05BF">
        <w:rPr>
          <w:b/>
          <w:u w:val="single"/>
        </w:rPr>
        <w:t>Lunenburg</w:t>
      </w:r>
      <w:r w:rsidRPr="00021FC6">
        <w:rPr>
          <w:b/>
        </w:rPr>
        <w:t xml:space="preserve"> – </w:t>
      </w:r>
      <w:r w:rsidR="00021FC6" w:rsidRPr="00021FC6">
        <w:rPr>
          <w:b/>
        </w:rPr>
        <w:t xml:space="preserve">Admin </w:t>
      </w:r>
      <w:r w:rsidR="00261F99">
        <w:rPr>
          <w:b/>
        </w:rPr>
        <w:t>–</w:t>
      </w:r>
      <w:r w:rsidR="00021FC6" w:rsidRPr="00021FC6">
        <w:rPr>
          <w:b/>
        </w:rPr>
        <w:t xml:space="preserve"> </w:t>
      </w:r>
      <w:r w:rsidRPr="002E4072">
        <w:rPr>
          <w:b/>
        </w:rPr>
        <w:t>List of Tithes</w:t>
      </w:r>
      <w:r w:rsidR="002E4072">
        <w:t xml:space="preserve"> – Selected: </w:t>
      </w:r>
      <w:r>
        <w:t xml:space="preserve">Mark Andrews, Abraham Andrews, Thomas Andrews, Peter Andrews, Thomas Andrews, James Anderson, Daniel Dejarnette, Lodowick Farmer, Lodowick Farmer JR, </w:t>
      </w:r>
      <w:r>
        <w:lastRenderedPageBreak/>
        <w:t>Benjamin Farmer, Joel Farmer,  John Haley, Henry Haley, John  Haley SR, Ambrose Haley, Edward Jordan, SR, Edward Jordan, Samuel Jordan, Benjamin Jordan,</w:t>
      </w:r>
      <w:r w:rsidRPr="00010B4A">
        <w:rPr>
          <w:b/>
        </w:rPr>
        <w:t xml:space="preserve"> Elizabeth Knight’s Tithes, Woodson Knight: 8</w:t>
      </w:r>
      <w:r>
        <w:t xml:space="preserve">; </w:t>
      </w:r>
      <w:r w:rsidRPr="00010B4A">
        <w:rPr>
          <w:b/>
        </w:rPr>
        <w:t>Peter Knight: 4</w:t>
      </w:r>
      <w:r>
        <w:t>,</w:t>
      </w:r>
      <w:r w:rsidRPr="000F05BF">
        <w:t xml:space="preserve"> </w:t>
      </w:r>
      <w:r>
        <w:t xml:space="preserve">Gideon Moore, Drury Moore, William Moore, William Moore JR, Peter Moore, Jesse Moore, Allen Stokes, Richard Stokes SR, Henry Stokes, Henry Walker, Elizabeth Stokes, William Tucker, George Tucker, William Tucker SR, Martha Tucker, Thomas Walker, David Stokes, William Stokes, </w:t>
      </w:r>
      <w:r w:rsidRPr="000F05BF">
        <w:t>(Landon Bell, p.</w:t>
      </w:r>
      <w:r>
        <w:t>374-378</w:t>
      </w:r>
      <w:r w:rsidRPr="000F05BF">
        <w:t>)</w:t>
      </w:r>
      <w:r>
        <w:t xml:space="preserve">  </w:t>
      </w:r>
      <w:r w:rsidRPr="002E4072">
        <w:rPr>
          <w:b/>
        </w:rPr>
        <w:t>Note</w:t>
      </w:r>
      <w:r>
        <w:t xml:space="preserve">: John Knight still missing, and now Joseph Knight has left also. </w:t>
      </w:r>
      <w:r w:rsidR="002E4072">
        <w:t>He apparently moved to Mecklenburg and died there in 1789, leaving a will mentioning his brother, Jonathan Knight.</w:t>
      </w:r>
    </w:p>
    <w:p w:rsidR="001470B7" w:rsidRDefault="001470B7" w:rsidP="001470B7">
      <w:pPr>
        <w:pStyle w:val="NormalWeb"/>
        <w:spacing w:before="240" w:beforeAutospacing="0" w:after="240" w:afterAutospacing="0"/>
        <w:ind w:left="0" w:right="0"/>
      </w:pPr>
      <w:r>
        <w:rPr>
          <w:b/>
        </w:rPr>
        <w:t xml:space="preserve">1776 </w:t>
      </w:r>
      <w:r w:rsidR="00021FC6">
        <w:rPr>
          <w:b/>
        </w:rPr>
        <w:t xml:space="preserve">- </w:t>
      </w:r>
      <w:r>
        <w:rPr>
          <w:b/>
        </w:rPr>
        <w:t xml:space="preserve">Jul 4 </w:t>
      </w:r>
      <w:r>
        <w:t xml:space="preserve">– </w:t>
      </w:r>
      <w:r w:rsidRPr="0032082A">
        <w:rPr>
          <w:b/>
          <w:u w:val="single"/>
        </w:rPr>
        <w:t>PA</w:t>
      </w:r>
      <w:r w:rsidR="006453BB">
        <w:rPr>
          <w:b/>
          <w:u w:val="single"/>
        </w:rPr>
        <w:t xml:space="preserve"> </w:t>
      </w:r>
      <w:r w:rsidR="006453BB" w:rsidRPr="0032082A">
        <w:rPr>
          <w:b/>
          <w:u w:val="single"/>
        </w:rPr>
        <w:t>Philadelphia</w:t>
      </w:r>
      <w:r w:rsidRPr="006453BB">
        <w:rPr>
          <w:b/>
        </w:rPr>
        <w:t xml:space="preserve"> </w:t>
      </w:r>
      <w:r w:rsidR="006453BB" w:rsidRPr="006453BB">
        <w:rPr>
          <w:b/>
        </w:rPr>
        <w:t>–</w:t>
      </w:r>
      <w:r w:rsidRPr="006453BB">
        <w:rPr>
          <w:b/>
        </w:rPr>
        <w:t xml:space="preserve"> </w:t>
      </w:r>
      <w:r w:rsidR="006453BB" w:rsidRPr="006453BB">
        <w:rPr>
          <w:b/>
        </w:rPr>
        <w:t xml:space="preserve">Info - </w:t>
      </w:r>
      <w:r w:rsidRPr="006453BB">
        <w:rPr>
          <w:b/>
        </w:rPr>
        <w:t>The Second Continental Congress</w:t>
      </w:r>
      <w:r>
        <w:t xml:space="preserve"> issues the Declaration of Independence, which labels King George III a tyrant and calls him "unfit to be the ruler of a free people."</w:t>
      </w:r>
      <w:r w:rsidR="00021FC6">
        <w:t xml:space="preserve"> (VA Hist. online)</w:t>
      </w:r>
    </w:p>
    <w:p w:rsidR="001470B7" w:rsidRDefault="001470B7" w:rsidP="001470B7">
      <w:pPr>
        <w:pStyle w:val="NormalWeb"/>
        <w:spacing w:before="240" w:beforeAutospacing="0" w:after="240" w:afterAutospacing="0"/>
        <w:ind w:left="0" w:right="0"/>
      </w:pPr>
      <w:r>
        <w:rPr>
          <w:b/>
        </w:rPr>
        <w:t xml:space="preserve">1776 </w:t>
      </w:r>
      <w:r w:rsidR="00021FC6">
        <w:rPr>
          <w:b/>
        </w:rPr>
        <w:t xml:space="preserve">- </w:t>
      </w:r>
      <w:r>
        <w:rPr>
          <w:b/>
        </w:rPr>
        <w:t xml:space="preserve">Sep 16 </w:t>
      </w:r>
      <w:r>
        <w:t xml:space="preserve">– </w:t>
      </w:r>
      <w:r w:rsidR="003349B4">
        <w:rPr>
          <w:b/>
          <w:u w:val="single"/>
        </w:rPr>
        <w:t xml:space="preserve">VA </w:t>
      </w:r>
      <w:r w:rsidR="003349B4" w:rsidRPr="003349B4">
        <w:rPr>
          <w:b/>
        </w:rPr>
        <w:t>–</w:t>
      </w:r>
      <w:r w:rsidRPr="003349B4">
        <w:rPr>
          <w:b/>
        </w:rPr>
        <w:t xml:space="preserve"> </w:t>
      </w:r>
      <w:r w:rsidR="003349B4" w:rsidRPr="003349B4">
        <w:rPr>
          <w:b/>
        </w:rPr>
        <w:t>Mil – John Knight</w:t>
      </w:r>
      <w:r w:rsidR="003349B4">
        <w:t xml:space="preserve"> - </w:t>
      </w:r>
      <w:r>
        <w:t>"</w:t>
      </w:r>
      <w:r w:rsidRPr="003349B4">
        <w:t xml:space="preserve">Dr John Knight </w:t>
      </w:r>
      <w:r w:rsidR="003349B4" w:rsidRPr="003349B4">
        <w:t>w</w:t>
      </w:r>
      <w:r>
        <w:t>as a Revolutionary Soldier.   enlisted in thirteenth Virginia Regiment in 1776; made sergeant and was in battle of Brandywine and Germantown: appointed Surgeon's mate of 9th Va. Regiment, Sept 14th, 1778; transferred to the 7th Va. Reg., Feb 12th. 1781 detailed to accompany the expedition under Col. William Crawford against the Indians on the Sandusky in what is now Wyandotte county, Ohio, and on the defeat of the Americans was forced to witness the torture and death at the stake Jan 11, 1782, of Col. Crawford, being assured by his captors that the same fate awaited himself.  He escaped however, returned to Virginia, and served until he was retired January 1, 1781.  On October 14, 1784, Dr. Knight married Polly Stephenson, daughter of Richard Stephenson (the half brother of Col. William Crawford), and the sister of Mrs. Winlock Stephenson, above.  the two families subsequently moved to Shelby County, Kentucky (See "Washington-Irvine Correspondence" by C. W. Butterfield, page 117, and Heitman's Historic Register.)</w:t>
      </w:r>
    </w:p>
    <w:p w:rsidR="001470B7" w:rsidRDefault="001470B7" w:rsidP="001470B7">
      <w:pPr>
        <w:pStyle w:val="NormalWeb"/>
        <w:spacing w:before="240" w:beforeAutospacing="0" w:after="240" w:afterAutospacing="0"/>
        <w:ind w:left="0" w:right="0"/>
      </w:pPr>
      <w:r>
        <w:rPr>
          <w:b/>
        </w:rPr>
        <w:t xml:space="preserve">1776 </w:t>
      </w:r>
      <w:r w:rsidR="00C8352B">
        <w:rPr>
          <w:b/>
        </w:rPr>
        <w:t xml:space="preserve">- </w:t>
      </w:r>
      <w:r>
        <w:rPr>
          <w:b/>
        </w:rPr>
        <w:t xml:space="preserve">Oct 12 </w:t>
      </w:r>
      <w:r>
        <w:t xml:space="preserve">– </w:t>
      </w:r>
      <w:r w:rsidRPr="009C1C61">
        <w:rPr>
          <w:b/>
          <w:u w:val="single"/>
        </w:rPr>
        <w:t>VA</w:t>
      </w:r>
      <w:r w:rsidR="00C8352B">
        <w:rPr>
          <w:b/>
          <w:u w:val="single"/>
        </w:rPr>
        <w:t xml:space="preserve"> </w:t>
      </w:r>
      <w:r w:rsidR="00C8352B" w:rsidRPr="009C1C61">
        <w:rPr>
          <w:b/>
          <w:u w:val="single"/>
        </w:rPr>
        <w:t>Prince William</w:t>
      </w:r>
      <w:r w:rsidRPr="00C8352B">
        <w:rPr>
          <w:b/>
        </w:rPr>
        <w:t xml:space="preserve"> – </w:t>
      </w:r>
      <w:r w:rsidR="002E4072">
        <w:rPr>
          <w:b/>
        </w:rPr>
        <w:t>Admin</w:t>
      </w:r>
      <w:r w:rsidR="00C8352B" w:rsidRPr="00C8352B">
        <w:rPr>
          <w:b/>
        </w:rPr>
        <w:t xml:space="preserve"> </w:t>
      </w:r>
      <w:r w:rsidR="00261F99">
        <w:rPr>
          <w:b/>
        </w:rPr>
        <w:t>–</w:t>
      </w:r>
      <w:r w:rsidR="00C8352B" w:rsidRPr="00C8352B">
        <w:rPr>
          <w:b/>
        </w:rPr>
        <w:t xml:space="preserve"> </w:t>
      </w:r>
      <w:r w:rsidR="00261F99">
        <w:rPr>
          <w:b/>
        </w:rPr>
        <w:t xml:space="preserve">John Knight - </w:t>
      </w:r>
      <w:r>
        <w:t>Petition of a Baptist Churc</w:t>
      </w:r>
      <w:r w:rsidR="00C8352B">
        <w:t>h</w:t>
      </w:r>
      <w:r>
        <w:t xml:space="preserve"> at Occaqon, asking for freedom to worship in their own way without having to pay tithes to other churches, etc. Signed by (selected): Nicholas Anderson, John Harper, Thomas Bland, William Williams, Robert Mosley, </w:t>
      </w:r>
      <w:r w:rsidRPr="006453BB">
        <w:rPr>
          <w:b/>
        </w:rPr>
        <w:t>John Knight</w:t>
      </w:r>
      <w:r>
        <w:t>, John Moon. (VA Gen. Soc. Qrtly. Vol. 35, No. 2, p. 102)</w:t>
      </w:r>
    </w:p>
    <w:p w:rsidR="001470B7" w:rsidRDefault="001470B7" w:rsidP="001470B7">
      <w:pPr>
        <w:pStyle w:val="NormalWeb"/>
        <w:spacing w:before="240" w:beforeAutospacing="0" w:after="240" w:afterAutospacing="0"/>
        <w:ind w:left="0" w:right="0"/>
      </w:pPr>
      <w:r>
        <w:rPr>
          <w:b/>
        </w:rPr>
        <w:t xml:space="preserve">1776 </w:t>
      </w:r>
      <w:r>
        <w:t xml:space="preserve">– </w:t>
      </w:r>
      <w:r w:rsidRPr="003E3E1A">
        <w:rPr>
          <w:b/>
          <w:u w:val="single"/>
        </w:rPr>
        <w:t>VA</w:t>
      </w:r>
      <w:r w:rsidR="006453BB">
        <w:rPr>
          <w:b/>
          <w:u w:val="single"/>
        </w:rPr>
        <w:t xml:space="preserve"> </w:t>
      </w:r>
      <w:r w:rsidR="006453BB" w:rsidRPr="003E3E1A">
        <w:rPr>
          <w:b/>
          <w:u w:val="single"/>
        </w:rPr>
        <w:t>Stafford</w:t>
      </w:r>
      <w:r w:rsidR="00C8352B" w:rsidRPr="006453BB">
        <w:rPr>
          <w:b/>
        </w:rPr>
        <w:t xml:space="preserve"> – </w:t>
      </w:r>
      <w:r w:rsidR="006453BB" w:rsidRPr="006453BB">
        <w:rPr>
          <w:b/>
        </w:rPr>
        <w:t>Info</w:t>
      </w:r>
      <w:r w:rsidR="00C8352B" w:rsidRPr="006453BB">
        <w:rPr>
          <w:b/>
        </w:rPr>
        <w:t xml:space="preserve"> - </w:t>
      </w:r>
      <w:r w:rsidRPr="00804050">
        <w:rPr>
          <w:b/>
        </w:rPr>
        <w:t>Uriah Knight</w:t>
      </w:r>
      <w:r>
        <w:t xml:space="preserve">, </w:t>
      </w:r>
      <w:r w:rsidRPr="00804050">
        <w:rPr>
          <w:b/>
        </w:rPr>
        <w:t>Zachariah Knight</w:t>
      </w:r>
      <w:r>
        <w:t xml:space="preserve"> and </w:t>
      </w:r>
      <w:r w:rsidRPr="00804050">
        <w:rPr>
          <w:b/>
        </w:rPr>
        <w:t>Elijah Knight</w:t>
      </w:r>
      <w:r>
        <w:t xml:space="preserve"> </w:t>
      </w:r>
      <w:r w:rsidR="00261F99">
        <w:t xml:space="preserve">- </w:t>
      </w:r>
      <w:r>
        <w:t xml:space="preserve">signatories on the “Ten Thousand Name Petition” for religious freedom for Baptists. Some other names in the same group: Richard Palmer, Moses Lunsford, William Moor, John Rose, Spilsby Stone, Charles Carter, James Jeffries, Edward Jeffries;  </w:t>
      </w:r>
      <w:r w:rsidRPr="006453BB">
        <w:rPr>
          <w:i/>
        </w:rPr>
        <w:t>Orange County</w:t>
      </w:r>
      <w:r>
        <w:t xml:space="preserve">: Thomas Coleman, John Harper and Timothy Carrington, James Abbott, George Moore, David Anderson, James Coleman, John Collins; </w:t>
      </w:r>
      <w:r w:rsidRPr="006453BB">
        <w:rPr>
          <w:i/>
        </w:rPr>
        <w:t>Fluvanna County</w:t>
      </w:r>
      <w:r>
        <w:t xml:space="preserve">: William Giles, George Anderson JR, Rene Woodson, Benjamin Lee, John Pace, Thomas Devane, Sylvanus Bryant, Isaac Bryan, Thomas Farrer, George Anderson, Daniel Lightfoot SR, James Crocket, Joseph Barbee, William Porter, Samuel Porter, Thomas Coleman, James Gregory, Daniel Coleman, Julius Coleman, Christopher Ferris, William Gregory, John Gooch, John Phillips, Edward Hughes, John Anderson, William Vaughan, Marmaduke Lee, Henry Chambless, Peter Rice, Richard Rice. </w:t>
      </w:r>
      <w:r w:rsidRPr="006453BB">
        <w:rPr>
          <w:i/>
        </w:rPr>
        <w:t>Bedford County</w:t>
      </w:r>
      <w:r>
        <w:t xml:space="preserve">: John Bell, John Anderson, Joseph Bunch, Charles Bunch, John Lee, George Anderson, Zachariah Bunch; Bedford County: Bartelot Anderson, William Vaughan, Matthew Anderson, John Vaughan, __ Taylor, ___ Farmer, Jeremiah Pate, John Coleman, Isham Farmer, John Childress, Nathaniel </w:t>
      </w:r>
      <w:r>
        <w:lastRenderedPageBreak/>
        <w:t xml:space="preserve">Eppes, Spencer Walton, James Farmer, James Bell, Richard Hancock, John Wimbish, Thomas Cason; </w:t>
      </w:r>
      <w:r w:rsidRPr="006453BB">
        <w:rPr>
          <w:i/>
        </w:rPr>
        <w:t>Orange County</w:t>
      </w:r>
      <w:r>
        <w:t>: Matthew Carter, George Moore, William Tucker, John Tucker, Francis Tucker, William Cason, Thomas Cason, Benjamin Farris, Joseph Farris, William Stokes, John Carter, Charles Rice, Hughes Woodson, John Meador, Miller Woodson, Samuel Moore, Joh Evans, Chastain Moore, George Carter, Henry Bell, Joseph Carter, James Welsh, William Cason, William Woodson, Shadrach Woodson, Matthew Anderson, Jesse Woodson,    (VA Gen. Soc. Qrtly. Vol. 36, No. 1, pp. 35-42; Vol. 37., No. 1, pp. 143-157)</w:t>
      </w:r>
    </w:p>
    <w:p w:rsidR="001470B7" w:rsidRDefault="001470B7" w:rsidP="001470B7">
      <w:pPr>
        <w:pStyle w:val="NormalWeb"/>
        <w:spacing w:before="240" w:beforeAutospacing="0" w:after="240" w:afterAutospacing="0"/>
        <w:ind w:left="0" w:right="0"/>
      </w:pPr>
      <w:r>
        <w:rPr>
          <w:b/>
        </w:rPr>
        <w:t xml:space="preserve">1777 </w:t>
      </w:r>
      <w:r w:rsidR="00456B76">
        <w:rPr>
          <w:b/>
        </w:rPr>
        <w:t xml:space="preserve">- </w:t>
      </w:r>
      <w:r w:rsidRPr="006A0769">
        <w:rPr>
          <w:b/>
        </w:rPr>
        <w:t xml:space="preserve">Mar </w:t>
      </w:r>
      <w:r>
        <w:t xml:space="preserve">– </w:t>
      </w:r>
      <w:r w:rsidRPr="006A0769">
        <w:rPr>
          <w:b/>
        </w:rPr>
        <w:t xml:space="preserve">Jun </w:t>
      </w:r>
      <w:r>
        <w:t xml:space="preserve">– </w:t>
      </w:r>
      <w:r>
        <w:rPr>
          <w:b/>
          <w:u w:val="single"/>
        </w:rPr>
        <w:t>VA</w:t>
      </w:r>
      <w:r w:rsidR="00FA6E6C">
        <w:rPr>
          <w:b/>
          <w:u w:val="single"/>
        </w:rPr>
        <w:t xml:space="preserve"> </w:t>
      </w:r>
      <w:r w:rsidR="00FA6E6C" w:rsidRPr="006A0769">
        <w:rPr>
          <w:b/>
          <w:u w:val="single"/>
        </w:rPr>
        <w:t>Nansemond</w:t>
      </w:r>
      <w:r w:rsidRPr="00FA6E6C">
        <w:rPr>
          <w:b/>
        </w:rPr>
        <w:t xml:space="preserve"> </w:t>
      </w:r>
      <w:r w:rsidR="00FA6E6C" w:rsidRPr="00FA6E6C">
        <w:rPr>
          <w:b/>
        </w:rPr>
        <w:t>–</w:t>
      </w:r>
      <w:r w:rsidRPr="00FA6E6C">
        <w:rPr>
          <w:b/>
        </w:rPr>
        <w:t xml:space="preserve"> </w:t>
      </w:r>
      <w:r w:rsidR="006453BB">
        <w:rPr>
          <w:b/>
        </w:rPr>
        <w:t>Mil</w:t>
      </w:r>
      <w:r w:rsidR="00FA6E6C" w:rsidRPr="00FA6E6C">
        <w:rPr>
          <w:b/>
        </w:rPr>
        <w:t xml:space="preserve"> </w:t>
      </w:r>
      <w:r w:rsidR="00FA6E6C">
        <w:t xml:space="preserve">- </w:t>
      </w:r>
      <w:r w:rsidRPr="006A0769">
        <w:rPr>
          <w:b/>
        </w:rPr>
        <w:t>James Knight</w:t>
      </w:r>
      <w:r>
        <w:t xml:space="preserve"> </w:t>
      </w:r>
      <w:r w:rsidR="00FA6E6C">
        <w:t xml:space="preserve">- </w:t>
      </w:r>
      <w:r>
        <w:t>Corporal in the 4</w:t>
      </w:r>
      <w:r w:rsidRPr="006A0769">
        <w:rPr>
          <w:vertAlign w:val="superscript"/>
        </w:rPr>
        <w:t>th</w:t>
      </w:r>
      <w:r>
        <w:t xml:space="preserve"> Virginia Regiment of the Continental Army commanded by Col. Robt Lawson. Other members of this regiment include: John Davis, John Ennis, James Fleming,  Andrew Flood, Joseph and Charles Cole. (U.S. Revolutionary War Rolls, 1775-1783, 4</w:t>
      </w:r>
      <w:r w:rsidRPr="006A0769">
        <w:rPr>
          <w:vertAlign w:val="superscript"/>
        </w:rPr>
        <w:t>th</w:t>
      </w:r>
      <w:r>
        <w:t xml:space="preserve"> Reg., Folders 97-105 and 106-111, National Archives and Records Administration.)  </w:t>
      </w:r>
      <w:r>
        <w:br/>
      </w:r>
      <w:r w:rsidRPr="003349B4">
        <w:rPr>
          <w:b/>
        </w:rPr>
        <w:t>Note</w:t>
      </w:r>
      <w:r>
        <w:t>: The 4</w:t>
      </w:r>
      <w:r w:rsidRPr="006A0769">
        <w:rPr>
          <w:vertAlign w:val="superscript"/>
        </w:rPr>
        <w:t>th</w:t>
      </w:r>
      <w:r>
        <w:t xml:space="preserve"> Virginia Regiment was raised on 28 Dec 1775 at Suffolk Court House, Virginia.  Col. (Later General) Robert Lawson was born 23 Jan 1748 and died 28 Mar 1805 in Richmond, Virginia.  He was the son of Benjamin Lawson and Elizabeth Claiborne. He married Sarah Meriwether Pierce 13 Dec 1769 in VA, daughter of John Pierce and Sarah. </w:t>
      </w:r>
    </w:p>
    <w:p w:rsidR="001470B7" w:rsidRDefault="001470B7" w:rsidP="001470B7">
      <w:pPr>
        <w:pStyle w:val="NormalWeb"/>
        <w:spacing w:before="240" w:beforeAutospacing="0" w:after="240" w:afterAutospacing="0"/>
        <w:ind w:left="0" w:right="0"/>
      </w:pPr>
      <w:r>
        <w:rPr>
          <w:b/>
        </w:rPr>
        <w:t xml:space="preserve">1777 </w:t>
      </w:r>
      <w:r w:rsidR="006453BB">
        <w:rPr>
          <w:b/>
        </w:rPr>
        <w:t xml:space="preserve">- </w:t>
      </w:r>
      <w:r>
        <w:rPr>
          <w:b/>
        </w:rPr>
        <w:t xml:space="preserve">May 28 </w:t>
      </w:r>
      <w:r>
        <w:t xml:space="preserve">– </w:t>
      </w:r>
      <w:r w:rsidRPr="00A8302D">
        <w:rPr>
          <w:b/>
          <w:u w:val="single"/>
        </w:rPr>
        <w:t>VA</w:t>
      </w:r>
      <w:r w:rsidR="006453BB">
        <w:rPr>
          <w:b/>
          <w:u w:val="single"/>
        </w:rPr>
        <w:t xml:space="preserve"> </w:t>
      </w:r>
      <w:r w:rsidR="006453BB" w:rsidRPr="00A8302D">
        <w:rPr>
          <w:b/>
          <w:u w:val="single"/>
        </w:rPr>
        <w:t>Northampton</w:t>
      </w:r>
      <w:r w:rsidRPr="006453BB">
        <w:rPr>
          <w:b/>
        </w:rPr>
        <w:t xml:space="preserve"> – Mar</w:t>
      </w:r>
      <w:r w:rsidR="006453BB" w:rsidRPr="006453BB">
        <w:rPr>
          <w:b/>
        </w:rPr>
        <w:t xml:space="preserve"> -</w:t>
      </w:r>
      <w:r w:rsidRPr="006453BB">
        <w:rPr>
          <w:b/>
        </w:rPr>
        <w:t xml:space="preserve"> William Knight </w:t>
      </w:r>
      <w:r w:rsidR="006453BB" w:rsidRPr="006453BB">
        <w:rPr>
          <w:b/>
        </w:rPr>
        <w:t>&amp;</w:t>
      </w:r>
      <w:r w:rsidRPr="006453BB">
        <w:rPr>
          <w:b/>
        </w:rPr>
        <w:t xml:space="preserve"> Mary Benhall</w:t>
      </w:r>
      <w:r>
        <w:t xml:space="preserve">.  (VA MG REC 1700-1850, p. 430) </w:t>
      </w:r>
    </w:p>
    <w:p w:rsidR="007F338E" w:rsidRDefault="007F338E" w:rsidP="001470B7">
      <w:pPr>
        <w:pStyle w:val="NormalWeb"/>
        <w:spacing w:before="240" w:beforeAutospacing="0" w:after="240" w:afterAutospacing="0"/>
        <w:ind w:left="0" w:right="0"/>
      </w:pPr>
      <w:r w:rsidRPr="00D90F75">
        <w:rPr>
          <w:b/>
        </w:rPr>
        <w:t xml:space="preserve">1777 – Jul 10 </w:t>
      </w:r>
      <w:r w:rsidR="00D90F75" w:rsidRPr="00D90F75">
        <w:rPr>
          <w:b/>
        </w:rPr>
        <w:t>–</w:t>
      </w:r>
      <w:r w:rsidRPr="00D90F75">
        <w:rPr>
          <w:b/>
        </w:rPr>
        <w:t xml:space="preserve"> </w:t>
      </w:r>
      <w:r w:rsidR="00D90F75" w:rsidRPr="00D90F75">
        <w:rPr>
          <w:b/>
          <w:u w:val="single"/>
        </w:rPr>
        <w:t>SC Cheraw</w:t>
      </w:r>
      <w:r w:rsidR="00D90F75" w:rsidRPr="00D90F75">
        <w:rPr>
          <w:b/>
        </w:rPr>
        <w:t xml:space="preserve"> – Mar – Thomas Knight &amp; Fanny Newna</w:t>
      </w:r>
      <w:r w:rsidR="00A06A4A">
        <w:rPr>
          <w:b/>
        </w:rPr>
        <w:t>n</w:t>
      </w:r>
      <w:r w:rsidR="00D90F75">
        <w:t xml:space="preserve"> – Mar by the Rev. Evan Pugh.  (Holcomb 1983; Diary of Evan Pugh)</w:t>
      </w:r>
    </w:p>
    <w:p w:rsidR="001470B7" w:rsidRDefault="001470B7" w:rsidP="001470B7">
      <w:pPr>
        <w:pStyle w:val="NormalWeb"/>
        <w:spacing w:before="240" w:beforeAutospacing="0" w:after="240" w:afterAutospacing="0"/>
        <w:ind w:left="0" w:right="0"/>
      </w:pPr>
      <w:r>
        <w:rPr>
          <w:b/>
        </w:rPr>
        <w:t xml:space="preserve">1777 </w:t>
      </w:r>
      <w:r w:rsidR="006453BB">
        <w:rPr>
          <w:b/>
        </w:rPr>
        <w:t xml:space="preserve">- </w:t>
      </w:r>
      <w:r>
        <w:rPr>
          <w:b/>
        </w:rPr>
        <w:t>Sep 11</w:t>
      </w:r>
      <w:r w:rsidRPr="006A0769">
        <w:rPr>
          <w:b/>
        </w:rPr>
        <w:t xml:space="preserve"> </w:t>
      </w:r>
      <w:r>
        <w:t xml:space="preserve">– </w:t>
      </w:r>
      <w:r w:rsidRPr="00482707">
        <w:rPr>
          <w:b/>
          <w:u w:val="single"/>
        </w:rPr>
        <w:t>SC</w:t>
      </w:r>
      <w:r w:rsidR="006453BB">
        <w:rPr>
          <w:b/>
          <w:u w:val="single"/>
        </w:rPr>
        <w:t xml:space="preserve"> </w:t>
      </w:r>
      <w:r w:rsidR="006453BB" w:rsidRPr="006A0769">
        <w:rPr>
          <w:b/>
          <w:u w:val="single"/>
        </w:rPr>
        <w:t>Beaufort</w:t>
      </w:r>
      <w:r w:rsidRPr="006453BB">
        <w:rPr>
          <w:b/>
        </w:rPr>
        <w:t xml:space="preserve"> – </w:t>
      </w:r>
      <w:r w:rsidR="006453BB" w:rsidRPr="006453BB">
        <w:rPr>
          <w:b/>
        </w:rPr>
        <w:t xml:space="preserve">Admin - </w:t>
      </w:r>
      <w:r w:rsidRPr="006A0769">
        <w:rPr>
          <w:b/>
        </w:rPr>
        <w:t>John Knight</w:t>
      </w:r>
      <w:r>
        <w:t xml:space="preserve">, </w:t>
      </w:r>
      <w:r w:rsidRPr="006A0769">
        <w:rPr>
          <w:b/>
        </w:rPr>
        <w:t>Thomas Knight</w:t>
      </w:r>
      <w:r>
        <w:t xml:space="preserve"> and </w:t>
      </w:r>
      <w:r w:rsidRPr="006A0769">
        <w:rPr>
          <w:b/>
        </w:rPr>
        <w:t>Zachariah Knight</w:t>
      </w:r>
      <w:r>
        <w:t xml:space="preserve"> </w:t>
      </w:r>
      <w:r w:rsidR="00261F99">
        <w:t xml:space="preserve">- </w:t>
      </w:r>
      <w:r>
        <w:t xml:space="preserve">named as executors in the will of William McCormack.  Wit: Elizabeth Smart. (Wills of the State of South Carolina, 1760-1784) </w:t>
      </w:r>
    </w:p>
    <w:p w:rsidR="001470B7" w:rsidRDefault="001470B7" w:rsidP="001470B7">
      <w:pPr>
        <w:pStyle w:val="NormalWeb"/>
        <w:spacing w:before="240" w:beforeAutospacing="0" w:after="240" w:afterAutospacing="0"/>
        <w:ind w:left="0" w:right="0"/>
      </w:pPr>
      <w:r w:rsidRPr="006A0769">
        <w:rPr>
          <w:b/>
        </w:rPr>
        <w:t xml:space="preserve">1777 – </w:t>
      </w:r>
      <w:r>
        <w:rPr>
          <w:b/>
          <w:u w:val="single"/>
        </w:rPr>
        <w:t>VA</w:t>
      </w:r>
      <w:r w:rsidR="00C844BD">
        <w:rPr>
          <w:b/>
          <w:u w:val="single"/>
        </w:rPr>
        <w:t xml:space="preserve"> </w:t>
      </w:r>
      <w:r w:rsidR="00C844BD" w:rsidRPr="006A0769">
        <w:rPr>
          <w:b/>
          <w:u w:val="single"/>
        </w:rPr>
        <w:t>Northumberland</w:t>
      </w:r>
      <w:r w:rsidRPr="00C844BD">
        <w:rPr>
          <w:b/>
        </w:rPr>
        <w:t xml:space="preserve"> – </w:t>
      </w:r>
      <w:r w:rsidR="00C844BD" w:rsidRPr="00C844BD">
        <w:rPr>
          <w:b/>
        </w:rPr>
        <w:t xml:space="preserve">Mar - </w:t>
      </w:r>
      <w:r w:rsidRPr="006A0769">
        <w:rPr>
          <w:b/>
        </w:rPr>
        <w:t>John Knight</w:t>
      </w:r>
      <w:r w:rsidRPr="005F45C1">
        <w:t xml:space="preserve"> </w:t>
      </w:r>
      <w:r w:rsidR="00C844BD" w:rsidRPr="0076245E">
        <w:rPr>
          <w:b/>
        </w:rPr>
        <w:t>&amp;</w:t>
      </w:r>
      <w:r w:rsidRPr="0076245E">
        <w:rPr>
          <w:b/>
        </w:rPr>
        <w:t>. Hannah Webb</w:t>
      </w:r>
      <w:r w:rsidR="0076245E">
        <w:t xml:space="preserve"> - W</w:t>
      </w:r>
      <w:r w:rsidR="00E43380">
        <w:t>idow of Aaron Webb</w:t>
      </w:r>
      <w:r w:rsidRPr="005F45C1">
        <w:t xml:space="preserve">. </w:t>
      </w:r>
      <w:r w:rsidR="00C844BD">
        <w:t xml:space="preserve"> </w:t>
      </w:r>
      <w:r w:rsidR="000F09F8">
        <w:t xml:space="preserve">Record apparently says “bef. 10 Nov 1777; bride was the admx. of Aaron Webb. </w:t>
      </w:r>
      <w:r w:rsidRPr="005F45C1">
        <w:t>. (Wright</w:t>
      </w:r>
      <w:r>
        <w:t xml:space="preserve"> 2013</w:t>
      </w:r>
      <w:r w:rsidR="006453BB">
        <w:t xml:space="preserve"> p. 205</w:t>
      </w:r>
      <w:r>
        <w:t>, Headley 2003, p. 216</w:t>
      </w:r>
      <w:r w:rsidRPr="005F45C1">
        <w:t>)</w:t>
      </w:r>
    </w:p>
    <w:p w:rsidR="005B7D99" w:rsidRDefault="001470B7" w:rsidP="001470B7">
      <w:pPr>
        <w:pStyle w:val="NormalWeb"/>
        <w:spacing w:before="240" w:beforeAutospacing="0" w:after="240" w:afterAutospacing="0"/>
        <w:ind w:left="0" w:right="0"/>
      </w:pPr>
      <w:r w:rsidRPr="006B1360">
        <w:rPr>
          <w:b/>
        </w:rPr>
        <w:t>1777</w:t>
      </w:r>
      <w:r>
        <w:rPr>
          <w:b/>
        </w:rPr>
        <w:t xml:space="preserve"> </w:t>
      </w:r>
      <w:r w:rsidR="00C844BD">
        <w:rPr>
          <w:b/>
        </w:rPr>
        <w:t xml:space="preserve">- </w:t>
      </w:r>
      <w:r>
        <w:rPr>
          <w:b/>
        </w:rPr>
        <w:t>Oct</w:t>
      </w:r>
      <w:r w:rsidRPr="006B1360">
        <w:rPr>
          <w:b/>
        </w:rPr>
        <w:t xml:space="preserve"> –</w:t>
      </w:r>
      <w:r w:rsidRPr="006A0769">
        <w:t xml:space="preserve"> </w:t>
      </w:r>
      <w:r w:rsidRPr="00482707">
        <w:rPr>
          <w:b/>
          <w:u w:val="single"/>
        </w:rPr>
        <w:t>NC</w:t>
      </w:r>
      <w:r w:rsidR="00C844BD">
        <w:rPr>
          <w:b/>
          <w:u w:val="single"/>
        </w:rPr>
        <w:t xml:space="preserve"> </w:t>
      </w:r>
      <w:r w:rsidR="00C844BD" w:rsidRPr="006B1360">
        <w:rPr>
          <w:b/>
          <w:u w:val="single"/>
        </w:rPr>
        <w:t>Edgecombe</w:t>
      </w:r>
      <w:r w:rsidRPr="006A0769">
        <w:t xml:space="preserve"> – </w:t>
      </w:r>
      <w:r w:rsidRPr="006C6D58">
        <w:rPr>
          <w:b/>
        </w:rPr>
        <w:t xml:space="preserve">Will </w:t>
      </w:r>
      <w:r w:rsidR="00C844BD">
        <w:rPr>
          <w:b/>
        </w:rPr>
        <w:t>-</w:t>
      </w:r>
      <w:r w:rsidRPr="006C6D58">
        <w:rPr>
          <w:b/>
        </w:rPr>
        <w:t xml:space="preserve"> Kindred Carter</w:t>
      </w:r>
      <w:r w:rsidRPr="006A0769">
        <w:t xml:space="preserve"> </w:t>
      </w:r>
      <w:r>
        <w:t>–</w:t>
      </w:r>
      <w:r w:rsidRPr="006A0769">
        <w:t xml:space="preserve"> </w:t>
      </w:r>
      <w:r>
        <w:t>Wife: Mary, 6 negroes. Plantation where I live, all land, stock, household furniture and remainder of my estate except otherwise devised, reversion to my grandson, Moses Carter Knight.</w:t>
      </w:r>
      <w:r>
        <w:br/>
        <w:t xml:space="preserve">*  Dau: </w:t>
      </w:r>
      <w:r w:rsidRPr="006C6D58">
        <w:rPr>
          <w:b/>
        </w:rPr>
        <w:t>Priscilla Knight</w:t>
      </w:r>
      <w:r>
        <w:t>, 4 negroes</w:t>
      </w:r>
      <w:r>
        <w:br/>
        <w:t xml:space="preserve">*  Dau: </w:t>
      </w:r>
      <w:r w:rsidRPr="006C6D58">
        <w:rPr>
          <w:b/>
        </w:rPr>
        <w:t>Charity Knight</w:t>
      </w:r>
      <w:r>
        <w:t xml:space="preserve">, 5 negroes now in her possession during life of herself and husband </w:t>
      </w:r>
      <w:r w:rsidRPr="006C6D58">
        <w:rPr>
          <w:b/>
        </w:rPr>
        <w:t>Moses Knight</w:t>
      </w:r>
      <w:r>
        <w:t>.</w:t>
      </w:r>
      <w:r>
        <w:br/>
        <w:t>*  Dau: Einnefred Taylor, 4 negroes;</w:t>
      </w:r>
      <w:r>
        <w:br/>
        <w:t>*  Dau: Penelope Whitaker, 4 negroes.</w:t>
      </w:r>
      <w:r>
        <w:br/>
        <w:t xml:space="preserve">*  Exr: </w:t>
      </w:r>
      <w:r w:rsidRPr="006C6D58">
        <w:rPr>
          <w:b/>
        </w:rPr>
        <w:t>James Knight</w:t>
      </w:r>
      <w:r>
        <w:t>, Carey Whitaker. Wit: Exum Lewis, Coulam Winstead, Peter Tatum. (Williams &amp; Griffin 1956, p. 68)</w:t>
      </w:r>
    </w:p>
    <w:p w:rsidR="008B141D" w:rsidRDefault="008B141D" w:rsidP="001470B7">
      <w:pPr>
        <w:pStyle w:val="NormalWeb"/>
        <w:spacing w:before="240" w:beforeAutospacing="0" w:after="240" w:afterAutospacing="0"/>
        <w:ind w:left="0" w:right="0"/>
      </w:pPr>
      <w:r w:rsidRPr="008B141D">
        <w:rPr>
          <w:b/>
        </w:rPr>
        <w:t xml:space="preserve">1778 – Mar 15 – </w:t>
      </w:r>
      <w:r w:rsidRPr="008B141D">
        <w:rPr>
          <w:b/>
          <w:u w:val="single"/>
        </w:rPr>
        <w:t>VA Mil</w:t>
      </w:r>
      <w:r w:rsidRPr="008B141D">
        <w:rPr>
          <w:b/>
        </w:rPr>
        <w:t xml:space="preserve"> – Humphrey Knight:</w:t>
      </w:r>
      <w:r>
        <w:t xml:space="preserve"> listed on 7</w:t>
      </w:r>
      <w:r w:rsidRPr="008B141D">
        <w:rPr>
          <w:vertAlign w:val="superscript"/>
        </w:rPr>
        <w:t>th</w:t>
      </w:r>
      <w:r>
        <w:t xml:space="preserve"> </w:t>
      </w:r>
      <w:r w:rsidR="00A761BC">
        <w:t xml:space="preserve">VA </w:t>
      </w:r>
      <w:r>
        <w:t xml:space="preserve">regiment casualty list in the Revolutionary War Rolls. No other details given. </w:t>
      </w:r>
    </w:p>
    <w:p w:rsidR="005202A9" w:rsidRDefault="005202A9" w:rsidP="001470B7">
      <w:pPr>
        <w:pStyle w:val="NormalWeb"/>
        <w:spacing w:before="240" w:beforeAutospacing="0" w:after="240" w:afterAutospacing="0"/>
        <w:ind w:left="0" w:right="0"/>
      </w:pPr>
      <w:r w:rsidRPr="005202A9">
        <w:rPr>
          <w:b/>
        </w:rPr>
        <w:t>1778 – May 25 –</w:t>
      </w:r>
      <w:r w:rsidRPr="006049BA">
        <w:rPr>
          <w:b/>
          <w:u w:val="single"/>
        </w:rPr>
        <w:t xml:space="preserve"> NC</w:t>
      </w:r>
      <w:r w:rsidRPr="005202A9">
        <w:rPr>
          <w:b/>
        </w:rPr>
        <w:t xml:space="preserve"> – Mil – Roster of NC Soldiers</w:t>
      </w:r>
      <w:r>
        <w:t>: Capt. William Knight’s Co. John Martin, wheelwright fo</w:t>
      </w:r>
      <w:r w:rsidR="00DC4E87">
        <w:t>r</w:t>
      </w:r>
      <w:r>
        <w:t xml:space="preserve"> Col. Samuel Smith, Fulvill Hall, planter, Augustus </w:t>
      </w:r>
      <w:r>
        <w:lastRenderedPageBreak/>
        <w:t>Woodliff, planter, David Allen, planter, James Beaver. (NC State Records, Vol. XIII, pp. 343)-44)</w:t>
      </w:r>
    </w:p>
    <w:p w:rsidR="001470B7" w:rsidRDefault="001470B7" w:rsidP="001470B7">
      <w:pPr>
        <w:pStyle w:val="NormalWeb"/>
        <w:spacing w:before="240" w:beforeAutospacing="0" w:after="240" w:afterAutospacing="0"/>
        <w:ind w:left="0" w:right="0"/>
      </w:pPr>
      <w:r>
        <w:rPr>
          <w:b/>
        </w:rPr>
        <w:t xml:space="preserve">1778 </w:t>
      </w:r>
      <w:r w:rsidR="00C844BD">
        <w:rPr>
          <w:b/>
        </w:rPr>
        <w:t xml:space="preserve">- </w:t>
      </w:r>
      <w:r>
        <w:rPr>
          <w:b/>
        </w:rPr>
        <w:t xml:space="preserve">Sep 3 – </w:t>
      </w:r>
      <w:r>
        <w:rPr>
          <w:b/>
          <w:u w:val="single"/>
        </w:rPr>
        <w:t>VA</w:t>
      </w:r>
      <w:r w:rsidR="00C844BD">
        <w:rPr>
          <w:b/>
          <w:u w:val="single"/>
        </w:rPr>
        <w:t xml:space="preserve"> </w:t>
      </w:r>
      <w:r w:rsidR="00C844BD" w:rsidRPr="00815132">
        <w:rPr>
          <w:b/>
          <w:u w:val="single"/>
        </w:rPr>
        <w:t>Fluvanna</w:t>
      </w:r>
      <w:r>
        <w:rPr>
          <w:b/>
        </w:rPr>
        <w:t xml:space="preserve"> – Will </w:t>
      </w:r>
      <w:r w:rsidR="00C844BD">
        <w:rPr>
          <w:b/>
        </w:rPr>
        <w:t xml:space="preserve">- </w:t>
      </w:r>
      <w:r>
        <w:rPr>
          <w:b/>
        </w:rPr>
        <w:t>Benjamin Woodson</w:t>
      </w:r>
      <w:r w:rsidR="00C844BD" w:rsidRPr="00C844BD">
        <w:t xml:space="preserve"> – (S</w:t>
      </w:r>
      <w:r w:rsidRPr="006C6D58">
        <w:t>on of John Woodson and Mary Tucker</w:t>
      </w:r>
      <w:r w:rsidR="00C844BD">
        <w:t>)</w:t>
      </w:r>
      <w:r>
        <w:rPr>
          <w:b/>
        </w:rPr>
        <w:t xml:space="preserve">: </w:t>
      </w:r>
      <w:r>
        <w:t>IN THE NAME OF GOD AMEN, I. Benjamin Woodson of Fluvanna County, being Sick of Body but of Perfect Sence and Sound Memory to make and ordaine this my Last Will &amp; Testament in manner and form as followes:</w:t>
      </w:r>
      <w:r>
        <w:br/>
        <w:t>*  First - my desire is that all my just Debts be paid and then what the Lord has bestowing upon of this worlds wealth I give asd followeth:</w:t>
      </w:r>
      <w:r>
        <w:br/>
        <w:t xml:space="preserve">*  Item - I bequeath unto my </w:t>
      </w:r>
      <w:r w:rsidRPr="00C844BD">
        <w:rPr>
          <w:b/>
        </w:rPr>
        <w:t>son BENJAMIN WOODSON, Jr</w:t>
      </w:r>
      <w:r>
        <w:t>, the whold of my Estate that he the said Benja. Woodson has now in his possession to him and his Heirs forever.</w:t>
      </w:r>
      <w:r>
        <w:br/>
        <w:t xml:space="preserve">*  Item, I give unto my </w:t>
      </w:r>
      <w:r w:rsidRPr="00C844BD">
        <w:rPr>
          <w:b/>
        </w:rPr>
        <w:t>Son John Woodson</w:t>
      </w:r>
      <w:r>
        <w:t xml:space="preserve"> the estate I before have given him now is his possesion to him &amp; his heirs forever, he paying to William Fitzpatrick fifteen pounds current money &amp; making Rene Napier a right to one hundred acres of land in Goochland County on Lickinghole Creek.</w:t>
      </w:r>
      <w:r>
        <w:br/>
        <w:t xml:space="preserve">*  Item - I give to my </w:t>
      </w:r>
      <w:r w:rsidRPr="00C844BD">
        <w:rPr>
          <w:b/>
        </w:rPr>
        <w:t>son Rene Woodson</w:t>
      </w:r>
      <w:r>
        <w:t xml:space="preserve"> one Negroe Man named Mark now in his possession and all the estate I have before given him now in his possession to him &amp; his heirs forever.</w:t>
      </w:r>
      <w:r>
        <w:br/>
        <w:t xml:space="preserve">*  Item - I give &amp; bequeath unto my </w:t>
      </w:r>
      <w:r w:rsidRPr="00C844BD">
        <w:rPr>
          <w:b/>
        </w:rPr>
        <w:t>son Patrick Woodson</w:t>
      </w:r>
      <w:r>
        <w:t xml:space="preserve"> the whole of my Estate now in his possession except Negro Frank and Janny, which I lend unto my </w:t>
      </w:r>
      <w:r w:rsidRPr="00C844BD">
        <w:rPr>
          <w:b/>
        </w:rPr>
        <w:t>wife Frances Woodson</w:t>
      </w:r>
      <w:r>
        <w:t xml:space="preserve"> during her life and after her decease to return to my son Patrick Woodson.</w:t>
      </w:r>
      <w:r>
        <w:br/>
        <w:t xml:space="preserve">*  I lend to my </w:t>
      </w:r>
      <w:r w:rsidRPr="00C844BD">
        <w:rPr>
          <w:b/>
        </w:rPr>
        <w:t>Daughter Mary Perrin Fitzpatrick</w:t>
      </w:r>
      <w:r>
        <w:t xml:space="preserve"> Negro Moll and Toby during her life and after her decease, Toby to return to Benjamin Fitzpatrick and Moll to Joseph Fitzpatrick to them and their Heirs forever.</w:t>
      </w:r>
      <w:r>
        <w:br/>
        <w:t xml:space="preserve">*  I lend to my </w:t>
      </w:r>
      <w:r w:rsidRPr="00C844BD">
        <w:rPr>
          <w:b/>
        </w:rPr>
        <w:t>Daughter Frances Anderson</w:t>
      </w:r>
      <w:r>
        <w:t xml:space="preserve"> and my </w:t>
      </w:r>
      <w:r w:rsidRPr="00C844BD">
        <w:rPr>
          <w:b/>
        </w:rPr>
        <w:t>Son in Law George Anderson</w:t>
      </w:r>
      <w:r>
        <w:t>, one hundred acres of land and the Plantation whereon they now live during their Lives and after their decease to return to George Anderson, Junior to him &amp; his Heirs forever. I also lend my said son in law &amp; Daughter four Negroes - Lucy, Isbell, Sharod &amp; Amey during their lives and after their decease to be equally divided amongst their children then living, except Benjamin Anderson.</w:t>
      </w:r>
      <w:r>
        <w:br/>
        <w:t xml:space="preserve">*  I give &amp; bequeath unto my </w:t>
      </w:r>
      <w:r w:rsidRPr="00C844BD">
        <w:rPr>
          <w:b/>
        </w:rPr>
        <w:t>Grand Daughter Elizabeth Buth Woodson</w:t>
      </w:r>
      <w:r>
        <w:t xml:space="preserve"> five head of cattle to her and her heirs forever.</w:t>
      </w:r>
      <w:r>
        <w:br/>
        <w:t xml:space="preserve">*  I give and bequeath to my </w:t>
      </w:r>
      <w:r w:rsidRPr="00C844BD">
        <w:rPr>
          <w:b/>
        </w:rPr>
        <w:t>grandson Benjamin Anderson</w:t>
      </w:r>
      <w:r>
        <w:t xml:space="preserve"> one Negro man named Ellick which he has in his possession to him &amp; his Heirs forever.</w:t>
      </w:r>
      <w:r>
        <w:br/>
        <w:t>*  I do appoint my sons Benjamin Woodson, Rene Woodson &amp; Patrick Woodson Executors and my Wife Frances Woodson Executrix of this my last Will and Testament revoking all other will or wills by me made.</w:t>
      </w:r>
      <w:r>
        <w:br/>
        <w:t>*  IN WITNESS whereof I have hereunto set my hand and affixed my Seal this 25th day of October 1777.</w:t>
      </w:r>
      <w:r>
        <w:br/>
        <w:t>Benja X Woodson (SL)</w:t>
      </w:r>
      <w:r>
        <w:br/>
        <w:t>Signed sealed &amp; acknowledged in presence of us</w:t>
      </w:r>
      <w:r>
        <w:br/>
        <w:t xml:space="preserve">George Clough, Senr., </w:t>
      </w:r>
      <w:r w:rsidR="003D7AE5">
        <w:t xml:space="preserve">Archibald </w:t>
      </w:r>
      <w:r>
        <w:t>Sneed</w:t>
      </w:r>
      <w:r w:rsidR="003D7AE5">
        <w:t xml:space="preserve"> (Archbill)</w:t>
      </w:r>
      <w:r>
        <w:t>, George Clough Jr.</w:t>
      </w:r>
      <w:r>
        <w:br/>
        <w:t>*  AT A COURT Held Thursday, 3 Sept. 1778, and by the oath of the witnesses, will was proved, and on the motion of Rene Woodson and Patrick Woodson, the Executors named, who took the necessary oathes, will was proved and ordered to be recorded. Teste: John Cobbs, C.C.</w:t>
      </w:r>
      <w:r w:rsidR="003D7AE5">
        <w:t xml:space="preserve"> (Will image online served by ancestry.com)</w:t>
      </w:r>
    </w:p>
    <w:p w:rsidR="004A40BB" w:rsidRDefault="004A40BB" w:rsidP="001470B7">
      <w:pPr>
        <w:pStyle w:val="NormalWeb"/>
        <w:spacing w:before="240" w:beforeAutospacing="0" w:after="240" w:afterAutospacing="0"/>
        <w:ind w:left="0" w:right="0"/>
      </w:pPr>
      <w:r w:rsidRPr="004A40BB">
        <w:rPr>
          <w:b/>
        </w:rPr>
        <w:lastRenderedPageBreak/>
        <w:t xml:space="preserve">1778 – Sep 9 – </w:t>
      </w:r>
      <w:r w:rsidRPr="004A40BB">
        <w:rPr>
          <w:b/>
          <w:u w:val="single"/>
        </w:rPr>
        <w:t>NC</w:t>
      </w:r>
      <w:r w:rsidRPr="004A40BB">
        <w:rPr>
          <w:b/>
        </w:rPr>
        <w:t xml:space="preserve"> – Mil – Roll of Maj. Hardy Murfree’s Company</w:t>
      </w:r>
      <w:r>
        <w:t xml:space="preserve"> in 2</w:t>
      </w:r>
      <w:r w:rsidRPr="004A40BB">
        <w:rPr>
          <w:vertAlign w:val="superscript"/>
        </w:rPr>
        <w:t>nd</w:t>
      </w:r>
      <w:r>
        <w:t xml:space="preserve"> NC Battalion Commanded by Col. John Patton:  Miles Knight</w:t>
      </w:r>
      <w:r w:rsidR="00D621BF">
        <w:t xml:space="preserve"> (became sergt. before discharge)</w:t>
      </w:r>
      <w:r>
        <w:t>, Reuben Knight.</w:t>
      </w:r>
      <w:r w:rsidR="00D621BF">
        <w:t xml:space="preserve"> Reuben apparently served 2.5 years from 16 Apr 1776 to 1 Feb 1880 with a break in between.</w:t>
      </w:r>
      <w:r>
        <w:t xml:space="preserve"> (State Archives of NC, Clark’s State Records, Vol. XIII, pp. 521-23)</w:t>
      </w:r>
      <w:r w:rsidR="00D621BF">
        <w:t xml:space="preserve"> </w:t>
      </w:r>
    </w:p>
    <w:p w:rsidR="0056110B" w:rsidRDefault="0056110B" w:rsidP="001470B7">
      <w:pPr>
        <w:pStyle w:val="NormalWeb"/>
        <w:spacing w:before="240" w:beforeAutospacing="0" w:after="240" w:afterAutospacing="0"/>
        <w:ind w:left="0" w:right="0"/>
      </w:pPr>
      <w:r w:rsidRPr="0056110B">
        <w:rPr>
          <w:b/>
        </w:rPr>
        <w:t xml:space="preserve">1778 – </w:t>
      </w:r>
      <w:r w:rsidRPr="0056110B">
        <w:rPr>
          <w:b/>
          <w:u w:val="single"/>
        </w:rPr>
        <w:t>NC Edgecombe</w:t>
      </w:r>
      <w:r w:rsidRPr="0056110B">
        <w:rPr>
          <w:b/>
        </w:rPr>
        <w:t xml:space="preserve"> – Admin – Peter Knight</w:t>
      </w:r>
      <w:r>
        <w:t xml:space="preserve"> – Land patent for 71 acs South side of Deep Creek. (State Archives of NC MARS database, book 31 p. 68)</w:t>
      </w:r>
    </w:p>
    <w:p w:rsidR="0056110B" w:rsidRDefault="0056110B" w:rsidP="001470B7">
      <w:pPr>
        <w:pStyle w:val="NormalWeb"/>
        <w:spacing w:before="240" w:beforeAutospacing="0" w:after="240" w:afterAutospacing="0"/>
        <w:ind w:left="0" w:right="0"/>
      </w:pPr>
      <w:r>
        <w:rPr>
          <w:noProof/>
        </w:rPr>
        <w:drawing>
          <wp:inline distT="0" distB="0" distL="0" distR="0" wp14:anchorId="1E83BAE9" wp14:editId="083AAAD1">
            <wp:extent cx="3108960" cy="466344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108960" cy="4663440"/>
                    </a:xfrm>
                    <a:prstGeom prst="rect">
                      <a:avLst/>
                    </a:prstGeom>
                  </pic:spPr>
                </pic:pic>
              </a:graphicData>
            </a:graphic>
          </wp:inline>
        </w:drawing>
      </w:r>
    </w:p>
    <w:p w:rsidR="000F09F8" w:rsidRDefault="000F09F8" w:rsidP="001470B7">
      <w:pPr>
        <w:pStyle w:val="NormalWeb"/>
        <w:spacing w:before="240" w:beforeAutospacing="0" w:after="240" w:afterAutospacing="0"/>
        <w:ind w:left="0" w:right="0"/>
      </w:pPr>
      <w:r>
        <w:rPr>
          <w:b/>
        </w:rPr>
        <w:t xml:space="preserve">1779 - May 7 – </w:t>
      </w:r>
      <w:r>
        <w:rPr>
          <w:b/>
          <w:u w:val="single"/>
        </w:rPr>
        <w:t>VA Northumberland</w:t>
      </w:r>
      <w:r>
        <w:rPr>
          <w:b/>
        </w:rPr>
        <w:t xml:space="preserve"> – Mar - John</w:t>
      </w:r>
      <w:r w:rsidRPr="006C6D58">
        <w:rPr>
          <w:b/>
        </w:rPr>
        <w:t xml:space="preserve"> Knight</w:t>
      </w:r>
      <w:r w:rsidRPr="00C844BD">
        <w:t xml:space="preserve"> </w:t>
      </w:r>
      <w:r>
        <w:t>&amp; Hannah Marsh.  Record says: “Bef. 7 May 1779; bride was a dau. of Sarah Marsh of WP (d. NC 1781 (NC RB 11:78)” (</w:t>
      </w:r>
      <w:r w:rsidRPr="000F09F8">
        <w:t xml:space="preserve"> (Wright 2013 p. 205,</w:t>
      </w:r>
      <w:r>
        <w:t>)</w:t>
      </w:r>
    </w:p>
    <w:p w:rsidR="00F453C9" w:rsidRDefault="00F453C9" w:rsidP="001470B7">
      <w:pPr>
        <w:pStyle w:val="NormalWeb"/>
        <w:spacing w:before="240" w:beforeAutospacing="0" w:after="240" w:afterAutospacing="0"/>
        <w:ind w:left="0" w:right="0"/>
        <w:rPr>
          <w:b/>
        </w:rPr>
      </w:pPr>
      <w:r w:rsidRPr="00313310">
        <w:rPr>
          <w:b/>
        </w:rPr>
        <w:t xml:space="preserve">1779 – May 7 – VA Northumberland – Will </w:t>
      </w:r>
      <w:r>
        <w:rPr>
          <w:b/>
        </w:rPr>
        <w:t>–</w:t>
      </w:r>
      <w:r w:rsidRPr="00313310">
        <w:rPr>
          <w:b/>
        </w:rPr>
        <w:t xml:space="preserve"> </w:t>
      </w:r>
      <w:r>
        <w:rPr>
          <w:b/>
        </w:rPr>
        <w:t xml:space="preserve">Sarah </w:t>
      </w:r>
      <w:r w:rsidRPr="00313310">
        <w:rPr>
          <w:b/>
        </w:rPr>
        <w:t>Marsh</w:t>
      </w:r>
      <w:r w:rsidRPr="00313310">
        <w:t xml:space="preserve">, of Wiccocomoco Parish (W. P. 9 April 1781)  Daughter Judith Galloway-five shillings sterling and no more. Daughter </w:t>
      </w:r>
      <w:r w:rsidRPr="00313310">
        <w:rPr>
          <w:b/>
        </w:rPr>
        <w:t>Hannah Knight</w:t>
      </w:r>
      <w:r w:rsidRPr="00313310">
        <w:t>-five shillings sterling and no more. Residue of my estate-to be equally divided between my two daughters Elizabeth Marsh and Winnifred Marsh, and in case either should die without lawful issue of tneir body, the survivor should have the whole of my estate. Daughters Eliza Marsh and Winnefred Marsh, executors. Witness: John H. Fallin, Aaron Webb, and John Sither. (1780-1782 Northumberland County, Virginia Record Book #11; [Lewis &amp; Booker]; Page 78)</w:t>
      </w:r>
    </w:p>
    <w:p w:rsidR="001470B7" w:rsidRDefault="001470B7" w:rsidP="001470B7">
      <w:pPr>
        <w:pStyle w:val="NormalWeb"/>
        <w:spacing w:before="240" w:beforeAutospacing="0" w:after="240" w:afterAutospacing="0"/>
        <w:ind w:left="0" w:right="0"/>
      </w:pPr>
      <w:r>
        <w:rPr>
          <w:b/>
        </w:rPr>
        <w:lastRenderedPageBreak/>
        <w:t xml:space="preserve">1779 </w:t>
      </w:r>
      <w:r w:rsidR="00C844BD">
        <w:rPr>
          <w:b/>
        </w:rPr>
        <w:t xml:space="preserve">- </w:t>
      </w:r>
      <w:r>
        <w:rPr>
          <w:b/>
        </w:rPr>
        <w:t xml:space="preserve">May 25 – </w:t>
      </w:r>
      <w:r w:rsidRPr="003E3E1A">
        <w:rPr>
          <w:b/>
          <w:u w:val="single"/>
        </w:rPr>
        <w:t>NC</w:t>
      </w:r>
      <w:r w:rsidR="00C844BD">
        <w:rPr>
          <w:b/>
          <w:u w:val="single"/>
        </w:rPr>
        <w:t xml:space="preserve"> </w:t>
      </w:r>
      <w:r w:rsidR="00C844BD" w:rsidRPr="003E3E1A">
        <w:rPr>
          <w:b/>
          <w:u w:val="single"/>
        </w:rPr>
        <w:t>Jones</w:t>
      </w:r>
      <w:r>
        <w:rPr>
          <w:b/>
        </w:rPr>
        <w:t xml:space="preserve"> – </w:t>
      </w:r>
      <w:r w:rsidR="00C844BD">
        <w:rPr>
          <w:b/>
        </w:rPr>
        <w:t xml:space="preserve">Admin - </w:t>
      </w:r>
      <w:r w:rsidRPr="006C6D58">
        <w:rPr>
          <w:b/>
        </w:rPr>
        <w:t>Kader Knight</w:t>
      </w:r>
      <w:r w:rsidR="00C844BD" w:rsidRPr="00C844BD">
        <w:t xml:space="preserve"> – Land patent for</w:t>
      </w:r>
      <w:r>
        <w:t xml:space="preserve"> 300 acres south side of Trent joining John Austin’s and John Smith’s lines, and the widow Robert’s and Abner Nash’s, the place called the Collwash pond. (Hargett Gwynn 1963, p. 2)</w:t>
      </w:r>
    </w:p>
    <w:p w:rsidR="00C729E8" w:rsidRDefault="00C729E8" w:rsidP="001470B7">
      <w:pPr>
        <w:pStyle w:val="NormalWeb"/>
        <w:spacing w:before="240" w:beforeAutospacing="0" w:after="240" w:afterAutospacing="0"/>
        <w:ind w:left="0" w:right="0"/>
      </w:pPr>
      <w:r>
        <w:rPr>
          <w:b/>
        </w:rPr>
        <w:t xml:space="preserve">1779 – </w:t>
      </w:r>
      <w:r>
        <w:rPr>
          <w:b/>
          <w:u w:val="single"/>
        </w:rPr>
        <w:t xml:space="preserve">NC </w:t>
      </w:r>
      <w:r w:rsidRPr="00CF48FA">
        <w:rPr>
          <w:b/>
          <w:u w:val="single"/>
        </w:rPr>
        <w:t>Jones</w:t>
      </w:r>
      <w:r>
        <w:rPr>
          <w:b/>
        </w:rPr>
        <w:t xml:space="preserve"> – Admin - Tax list -  </w:t>
      </w:r>
      <w:r w:rsidRPr="005A7F65">
        <w:rPr>
          <w:b/>
        </w:rPr>
        <w:t>Kader Knight</w:t>
      </w:r>
      <w:r w:rsidRPr="00CF48FA">
        <w:t>.</w:t>
      </w:r>
      <w:r w:rsidR="004F2684">
        <w:t xml:space="preserve"> (Reconstructed census records, ancestry.com)</w:t>
      </w:r>
    </w:p>
    <w:p w:rsidR="00D621BF" w:rsidRPr="00FB693D" w:rsidRDefault="00D621BF" w:rsidP="001470B7">
      <w:pPr>
        <w:pStyle w:val="NormalWeb"/>
        <w:spacing w:before="240" w:beforeAutospacing="0" w:after="240" w:afterAutospacing="0"/>
        <w:ind w:left="0" w:right="0"/>
      </w:pPr>
      <w:r w:rsidRPr="00DC4E87">
        <w:rPr>
          <w:b/>
        </w:rPr>
        <w:t xml:space="preserve">1779 – </w:t>
      </w:r>
      <w:r w:rsidRPr="00DC4E87">
        <w:rPr>
          <w:b/>
          <w:u w:val="single"/>
        </w:rPr>
        <w:t>NC</w:t>
      </w:r>
      <w:r w:rsidRPr="00DC4E87">
        <w:rPr>
          <w:b/>
        </w:rPr>
        <w:t xml:space="preserve"> – Mil – Roster of NC Soldiers</w:t>
      </w:r>
      <w:r>
        <w:t xml:space="preserve"> – Company, Date of Enlistment, Period of Service, Occurrences: Daniel Cherry, Enloe’s, 1777, Died 5 Mar 1778; Hezekiah Ford, Chaplain, Darnal’s, 20 Apr 77, </w:t>
      </w:r>
      <w:r w:rsidR="00C5134F">
        <w:t xml:space="preserve">Omtd. Sep. 1777; Morgan Knight, Blount’s, 1 Aug 1777, Omtd. Sep 1777. </w:t>
      </w:r>
    </w:p>
    <w:p w:rsidR="001470B7" w:rsidRDefault="001470B7" w:rsidP="001470B7">
      <w:pPr>
        <w:pStyle w:val="NormalWeb"/>
        <w:spacing w:before="240" w:beforeAutospacing="0" w:after="240" w:afterAutospacing="0"/>
        <w:ind w:left="0" w:right="0"/>
      </w:pPr>
      <w:r>
        <w:rPr>
          <w:b/>
        </w:rPr>
        <w:t xml:space="preserve">1779 </w:t>
      </w:r>
      <w:r w:rsidR="006231C0">
        <w:rPr>
          <w:b/>
        </w:rPr>
        <w:t xml:space="preserve">- </w:t>
      </w:r>
      <w:r>
        <w:rPr>
          <w:b/>
        </w:rPr>
        <w:t xml:space="preserve">Jun 1 – </w:t>
      </w:r>
      <w:r w:rsidRPr="008A7B5E">
        <w:rPr>
          <w:b/>
          <w:u w:val="single"/>
        </w:rPr>
        <w:t>Georgia</w:t>
      </w:r>
      <w:r>
        <w:rPr>
          <w:b/>
        </w:rPr>
        <w:t xml:space="preserve"> </w:t>
      </w:r>
      <w:r w:rsidR="00C844BD" w:rsidRPr="00BA3DA9">
        <w:rPr>
          <w:b/>
        </w:rPr>
        <w:t>– Mil</w:t>
      </w:r>
      <w:r w:rsidR="00C844BD" w:rsidRPr="0076245E">
        <w:rPr>
          <w:b/>
        </w:rPr>
        <w:t xml:space="preserve"> - </w:t>
      </w:r>
      <w:r w:rsidRPr="0076245E">
        <w:rPr>
          <w:b/>
        </w:rPr>
        <w:t>John</w:t>
      </w:r>
      <w:r w:rsidR="00D90F75" w:rsidRPr="0076245E">
        <w:rPr>
          <w:b/>
        </w:rPr>
        <w:t xml:space="preserve"> Knight</w:t>
      </w:r>
      <w:r w:rsidR="0076245E" w:rsidRPr="0076245E">
        <w:rPr>
          <w:b/>
        </w:rPr>
        <w:t xml:space="preserve"> </w:t>
      </w:r>
      <w:r w:rsidR="0076245E">
        <w:t>- L</w:t>
      </w:r>
      <w:r w:rsidR="00D90F75">
        <w:t>isted as “Sergeant”; served from 1779 Apr 1 to 1780 Feb 1.</w:t>
      </w:r>
      <w:r w:rsidRPr="008A7B5E">
        <w:t xml:space="preserve">  Other names of possible interest on this list:</w:t>
      </w:r>
      <w:r>
        <w:rPr>
          <w:b/>
        </w:rPr>
        <w:t xml:space="preserve"> </w:t>
      </w:r>
      <w:r w:rsidRPr="008A7B5E">
        <w:t>John Walton, Jesse Walton</w:t>
      </w:r>
      <w:r>
        <w:t>, Thomas Hill, John King, Hugh Bell, George Jones, (</w:t>
      </w:r>
      <w:r w:rsidR="0076245E" w:rsidRPr="0076245E">
        <w:t>Revolutionary War Roll, 1</w:t>
      </w:r>
      <w:r w:rsidR="0076245E" w:rsidRPr="0076245E">
        <w:rPr>
          <w:vertAlign w:val="superscript"/>
        </w:rPr>
        <w:t>st</w:t>
      </w:r>
      <w:r w:rsidR="0076245E" w:rsidRPr="0076245E">
        <w:t xml:space="preserve"> Battalion ,</w:t>
      </w:r>
      <w:r w:rsidR="0076245E">
        <w:rPr>
          <w:b/>
        </w:rPr>
        <w:t xml:space="preserve"> </w:t>
      </w:r>
      <w:r>
        <w:t xml:space="preserve">Natl. Archives and Rec. Adm. </w:t>
      </w:r>
      <w:r w:rsidR="00D90F75">
        <w:t>served by ancestry</w:t>
      </w:r>
      <w:r>
        <w:t>)</w:t>
      </w:r>
    </w:p>
    <w:p w:rsidR="001770C2" w:rsidRDefault="001770C2" w:rsidP="001470B7">
      <w:pPr>
        <w:pStyle w:val="NormalWeb"/>
        <w:spacing w:before="240" w:beforeAutospacing="0" w:after="240" w:afterAutospacing="0"/>
        <w:ind w:left="0" w:right="0"/>
      </w:pPr>
      <w:r>
        <w:rPr>
          <w:noProof/>
        </w:rPr>
        <w:drawing>
          <wp:inline distT="0" distB="0" distL="0" distR="0" wp14:anchorId="6B38112C" wp14:editId="60F7A44B">
            <wp:extent cx="4632960" cy="35128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632960" cy="3512820"/>
                    </a:xfrm>
                    <a:prstGeom prst="rect">
                      <a:avLst/>
                    </a:prstGeom>
                  </pic:spPr>
                </pic:pic>
              </a:graphicData>
            </a:graphic>
          </wp:inline>
        </w:drawing>
      </w:r>
    </w:p>
    <w:p w:rsidR="001770C2" w:rsidRDefault="001770C2" w:rsidP="001470B7">
      <w:pPr>
        <w:pStyle w:val="NormalWeb"/>
        <w:spacing w:before="240" w:beforeAutospacing="0" w:after="240" w:afterAutospacing="0"/>
        <w:ind w:left="0" w:right="0"/>
      </w:pPr>
      <w:r>
        <w:rPr>
          <w:noProof/>
        </w:rPr>
        <w:lastRenderedPageBreak/>
        <w:drawing>
          <wp:inline distT="0" distB="0" distL="0" distR="0" wp14:anchorId="5B2147E5" wp14:editId="1596C621">
            <wp:extent cx="4168140" cy="3383280"/>
            <wp:effectExtent l="0" t="0" r="381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168140" cy="3383280"/>
                    </a:xfrm>
                    <a:prstGeom prst="rect">
                      <a:avLst/>
                    </a:prstGeom>
                  </pic:spPr>
                </pic:pic>
              </a:graphicData>
            </a:graphic>
          </wp:inline>
        </w:drawing>
      </w:r>
    </w:p>
    <w:p w:rsidR="009263D5" w:rsidRDefault="009263D5" w:rsidP="001470B7">
      <w:pPr>
        <w:pStyle w:val="NormalWeb"/>
        <w:spacing w:before="240" w:beforeAutospacing="0" w:after="240" w:afterAutospacing="0"/>
        <w:ind w:left="0" w:right="0"/>
      </w:pPr>
      <w:r w:rsidRPr="00DC4E87">
        <w:rPr>
          <w:b/>
        </w:rPr>
        <w:t xml:space="preserve">1779 – Jun 1 – </w:t>
      </w:r>
      <w:r w:rsidRPr="00DC4E87">
        <w:rPr>
          <w:b/>
          <w:u w:val="single"/>
        </w:rPr>
        <w:t>North Carolina</w:t>
      </w:r>
      <w:r w:rsidRPr="00DC4E87">
        <w:rPr>
          <w:b/>
        </w:rPr>
        <w:t xml:space="preserve"> – Mil – Roster of NC Soldiers</w:t>
      </w:r>
      <w:r>
        <w:t>: Absolom Knight, 90485, George Knight, 90286; Miles Knight 89556; Miles Knight, 90910; Miles Knight, 91556. (NC Archives online)</w:t>
      </w:r>
    </w:p>
    <w:p w:rsidR="00541458" w:rsidRDefault="00541458" w:rsidP="001470B7">
      <w:pPr>
        <w:pStyle w:val="NormalWeb"/>
        <w:spacing w:before="240" w:beforeAutospacing="0" w:after="240" w:afterAutospacing="0"/>
        <w:ind w:left="0" w:right="0"/>
      </w:pPr>
      <w:r w:rsidRPr="00DC4E87">
        <w:rPr>
          <w:b/>
        </w:rPr>
        <w:t xml:space="preserve">1779 – Jun 1 – </w:t>
      </w:r>
      <w:r w:rsidRPr="00DC4E87">
        <w:rPr>
          <w:b/>
          <w:u w:val="single"/>
        </w:rPr>
        <w:t>NC</w:t>
      </w:r>
      <w:r>
        <w:rPr>
          <w:b/>
          <w:u w:val="single"/>
        </w:rPr>
        <w:t xml:space="preserve"> Granville</w:t>
      </w:r>
      <w:r w:rsidRPr="00DC4E87">
        <w:rPr>
          <w:b/>
        </w:rPr>
        <w:t xml:space="preserve"> – Mil – </w:t>
      </w:r>
      <w:r>
        <w:rPr>
          <w:b/>
        </w:rPr>
        <w:t xml:space="preserve">John Knight - Granville Co Regiment - </w:t>
      </w:r>
      <w:r w:rsidRPr="00541458">
        <w:rPr>
          <w:b/>
        </w:rPr>
        <w:t xml:space="preserve"> </w:t>
      </w:r>
      <w:r w:rsidRPr="00541458">
        <w:t>1778, a Private under Capt. Richard Taylor and Lt. Col. Archibald Lytle (a Continental officer) in the New Levies. 1779, a Private under Capt. William Gill, attached to Lt. Col. Archibald Lytle. 1779, also a Private under Capt. John Henderson and Col. Francois DeMalmedy (NC Light Dragoons).</w:t>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South Carolina</w:t>
      </w:r>
      <w:r w:rsidR="00BA3DA9" w:rsidRPr="00BA3DA9">
        <w:rPr>
          <w:b/>
        </w:rPr>
        <w:t xml:space="preserve"> – Mil - </w:t>
      </w:r>
      <w:r w:rsidRPr="006C6D58">
        <w:rPr>
          <w:b/>
        </w:rPr>
        <w:t>Thomas Knight</w:t>
      </w:r>
      <w:r>
        <w:t xml:space="preserve"> </w:t>
      </w:r>
      <w:r w:rsidR="003349B4">
        <w:t>- S</w:t>
      </w:r>
      <w:r>
        <w:t>erved in the militia during 1779, 1781, and 1782. (Moss 1983, p. 543)</w:t>
      </w:r>
    </w:p>
    <w:p w:rsidR="003349B4"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rsidRPr="00BA3DA9">
        <w:rPr>
          <w:b/>
        </w:rPr>
        <w:t xml:space="preserve"> </w:t>
      </w:r>
      <w:r w:rsidRPr="00AC52F8">
        <w:rPr>
          <w:b/>
          <w:u w:val="single"/>
        </w:rPr>
        <w:t>SC</w:t>
      </w:r>
      <w:r w:rsidR="00BA3DA9">
        <w:rPr>
          <w:b/>
          <w:u w:val="single"/>
        </w:rPr>
        <w:t xml:space="preserve"> </w:t>
      </w:r>
      <w:r w:rsidR="00BA3DA9" w:rsidRPr="00A62663">
        <w:rPr>
          <w:b/>
          <w:u w:val="single"/>
        </w:rPr>
        <w:t>Beaufort</w:t>
      </w:r>
      <w:r w:rsidRPr="00C844BD">
        <w:rPr>
          <w:b/>
        </w:rPr>
        <w:t xml:space="preserve"> – </w:t>
      </w:r>
      <w:r w:rsidR="00BA3DA9" w:rsidRPr="00C844BD">
        <w:rPr>
          <w:b/>
        </w:rPr>
        <w:t xml:space="preserve">Mil - </w:t>
      </w:r>
      <w:r w:rsidRPr="006C6D58">
        <w:rPr>
          <w:b/>
        </w:rPr>
        <w:t>Zachariah Knight</w:t>
      </w:r>
      <w:r>
        <w:t xml:space="preserve"> </w:t>
      </w:r>
      <w:r w:rsidR="00BA3DA9">
        <w:t>- S</w:t>
      </w:r>
      <w:r>
        <w:t>erved forty days as a sergeant in the Granville County Regiment of Militia. (Moss 1983, p. 543)</w:t>
      </w:r>
      <w:r>
        <w:rPr>
          <w:b/>
        </w:rPr>
        <w:t>-  Zachariah Knight</w:t>
      </w:r>
      <w:r w:rsidRPr="003D3D3C">
        <w:t xml:space="preserve"> of Winton Co SC</w:t>
      </w:r>
      <w:r>
        <w:rPr>
          <w:b/>
        </w:rPr>
        <w:t xml:space="preserve"> </w:t>
      </w:r>
      <w:r w:rsidRPr="003D3D3C">
        <w:t xml:space="preserve">served 44 days as Sgt. Of foot in the Granville County Militia. (Revolution File No. 4357, SC Archives, Columbia, SC) </w:t>
      </w:r>
      <w:r w:rsidR="003349B4">
        <w:br/>
      </w:r>
      <w:r w:rsidR="003349B4" w:rsidRPr="003349B4">
        <w:rPr>
          <w:b/>
        </w:rPr>
        <w:t>Note</w:t>
      </w:r>
      <w:r w:rsidR="003349B4">
        <w:t xml:space="preserve">: </w:t>
      </w:r>
      <w:r w:rsidR="003349B4" w:rsidRPr="00792D08">
        <w:t xml:space="preserve">In 1769, the four proprietary counties (Craven, Berkeley, Colleton, and Granville) were abolished in favor of seven new Judicial Districts, with </w:t>
      </w:r>
      <w:r w:rsidR="003349B4" w:rsidRPr="00792D08">
        <w:rPr>
          <w:b/>
        </w:rPr>
        <w:t>Beaufort District taking the area formerly occupied by Granville County.</w:t>
      </w:r>
      <w:r w:rsidR="003349B4" w:rsidRPr="00792D08">
        <w:t xml:space="preserve"> Then in 1785, Granville, along with Hilton, Lincoln and Shrewsbury, became counties of the Beaufort District, but these counties never became functional and were all abolished in 1798.</w:t>
      </w:r>
      <w:r w:rsidR="003349B4">
        <w:t xml:space="preserve"> </w:t>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South Carolina</w:t>
      </w:r>
      <w:r w:rsidRPr="00BA3DA9">
        <w:rPr>
          <w:b/>
        </w:rPr>
        <w:t xml:space="preserve"> – </w:t>
      </w:r>
      <w:r w:rsidR="00BA3DA9" w:rsidRPr="00BA3DA9">
        <w:rPr>
          <w:b/>
        </w:rPr>
        <w:t xml:space="preserve">Mil - </w:t>
      </w:r>
      <w:r w:rsidRPr="006C6D58">
        <w:rPr>
          <w:b/>
        </w:rPr>
        <w:t>Aaron Knight</w:t>
      </w:r>
      <w:r>
        <w:t xml:space="preserve"> </w:t>
      </w:r>
      <w:r w:rsidR="003349B4">
        <w:t>- S</w:t>
      </w:r>
      <w:r>
        <w:t>erved with Lewis Boan. (Moss 1983, p. 542)</w:t>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South Carolina</w:t>
      </w:r>
      <w:r w:rsidR="00BA3DA9" w:rsidRPr="00BA3DA9">
        <w:rPr>
          <w:b/>
        </w:rPr>
        <w:t xml:space="preserve"> – Mil - </w:t>
      </w:r>
      <w:r w:rsidRPr="006C6D58">
        <w:rPr>
          <w:b/>
        </w:rPr>
        <w:t>James Knight</w:t>
      </w:r>
      <w:r>
        <w:t xml:space="preserve"> </w:t>
      </w:r>
      <w:r w:rsidR="003349B4">
        <w:t>- S</w:t>
      </w:r>
      <w:r>
        <w:t>erved thirty seven days in the militia.  (Moss 1983, p. 542)</w:t>
      </w:r>
    </w:p>
    <w:p w:rsidR="001470B7" w:rsidRDefault="001470B7" w:rsidP="001470B7">
      <w:pPr>
        <w:pStyle w:val="NormalWeb"/>
        <w:spacing w:before="240" w:beforeAutospacing="0" w:after="240" w:afterAutospacing="0"/>
        <w:ind w:left="0" w:right="0"/>
      </w:pPr>
      <w:r>
        <w:rPr>
          <w:b/>
        </w:rPr>
        <w:lastRenderedPageBreak/>
        <w:t xml:space="preserve">1779 </w:t>
      </w:r>
      <w:r w:rsidR="00BA3DA9">
        <w:rPr>
          <w:b/>
        </w:rPr>
        <w:t xml:space="preserve">- </w:t>
      </w:r>
      <w:r>
        <w:rPr>
          <w:b/>
        </w:rPr>
        <w:t>June 1 –</w:t>
      </w:r>
      <w:r>
        <w:t xml:space="preserve"> </w:t>
      </w:r>
      <w:r w:rsidRPr="00AC52F8">
        <w:rPr>
          <w:b/>
          <w:u w:val="single"/>
        </w:rPr>
        <w:t>South Carolina</w:t>
      </w:r>
      <w:r w:rsidR="00BA3DA9" w:rsidRPr="00BA3DA9">
        <w:rPr>
          <w:b/>
        </w:rPr>
        <w:t xml:space="preserve"> – Mil - </w:t>
      </w:r>
      <w:r w:rsidRPr="006C6D58">
        <w:rPr>
          <w:b/>
        </w:rPr>
        <w:t>James Knight SR</w:t>
      </w:r>
      <w:r>
        <w:t xml:space="preserve"> </w:t>
      </w:r>
      <w:r w:rsidR="003349B4">
        <w:t>- S</w:t>
      </w:r>
      <w:r>
        <w:t>erved as a lieutenant in the Volunteer Company of St. David’s Parish Regiment.  (Moss 1983, p. 542)</w:t>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South Carolina</w:t>
      </w:r>
      <w:r w:rsidR="00BA3DA9" w:rsidRPr="00BA3DA9">
        <w:rPr>
          <w:b/>
        </w:rPr>
        <w:t xml:space="preserve"> – Mil - </w:t>
      </w:r>
      <w:r w:rsidRPr="006C6D58">
        <w:rPr>
          <w:b/>
        </w:rPr>
        <w:t>John Knight</w:t>
      </w:r>
      <w:r>
        <w:t xml:space="preserve"> </w:t>
      </w:r>
      <w:r w:rsidR="003349B4">
        <w:t>- S</w:t>
      </w:r>
      <w:r>
        <w:t>erved si</w:t>
      </w:r>
      <w:r w:rsidR="00BA3DA9">
        <w:t>x</w:t>
      </w:r>
      <w:r>
        <w:t>ty days in the militia under Col. Marshall during October and November 1781. (Moss 1983, p. 542)</w:t>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w:t>
      </w:r>
      <w:r w:rsidR="00CE507F">
        <w:rPr>
          <w:b/>
          <w:u w:val="single"/>
        </w:rPr>
        <w:t>C Kershaw</w:t>
      </w:r>
      <w:r w:rsidR="00BA3DA9" w:rsidRPr="00BA3DA9">
        <w:rPr>
          <w:b/>
        </w:rPr>
        <w:t xml:space="preserve"> – Mil - </w:t>
      </w:r>
      <w:r w:rsidRPr="006C6D58">
        <w:rPr>
          <w:b/>
        </w:rPr>
        <w:t>John Knight</w:t>
      </w:r>
      <w:r>
        <w:t xml:space="preserve"> </w:t>
      </w:r>
      <w:r w:rsidR="003349B4">
        <w:t xml:space="preserve">- </w:t>
      </w:r>
      <w:r>
        <w:t xml:space="preserve">b. 1747, d. 1848, m. Polly Rutledge. While residing in Kershaw District, he served under Capts. John Weathers and Benjamin Hale, Cols. Taylor and Washington and Gens Sumter, Marion and Greene. He was in the battles at Washaws, Hanging Rock, Camden, Kings Mountain, Rugley’s Mill and Eutaw Springs, where he was wounded in the breast by a bayonet.   </w:t>
      </w:r>
      <w:r w:rsidR="00C8352B">
        <w:t>(</w:t>
      </w:r>
      <w:r>
        <w:t>Moss 1983, p. 542)</w:t>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South Carolina</w:t>
      </w:r>
      <w:r w:rsidR="00BA3DA9" w:rsidRPr="00BA3DA9">
        <w:rPr>
          <w:b/>
        </w:rPr>
        <w:t xml:space="preserve"> – Mil - </w:t>
      </w:r>
      <w:r w:rsidRPr="006C6D58">
        <w:rPr>
          <w:b/>
        </w:rPr>
        <w:t>John Knight</w:t>
      </w:r>
      <w:r>
        <w:t xml:space="preserve"> enlisted in the Fourth Regiment on 20 Dec 1776.   (Moss 1983, p. 542)</w:t>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w:t>
      </w:r>
      <w:r w:rsidR="00CE507F">
        <w:rPr>
          <w:b/>
          <w:u w:val="single"/>
        </w:rPr>
        <w:t>C Cheraw</w:t>
      </w:r>
      <w:r w:rsidR="00BA3DA9" w:rsidRPr="00BA3DA9">
        <w:rPr>
          <w:b/>
        </w:rPr>
        <w:t xml:space="preserve"> – Mil - </w:t>
      </w:r>
      <w:r w:rsidRPr="006C6D58">
        <w:rPr>
          <w:b/>
        </w:rPr>
        <w:t>John Knight</w:t>
      </w:r>
      <w:r w:rsidR="00D90F75">
        <w:rPr>
          <w:b/>
        </w:rPr>
        <w:t xml:space="preserve"> - </w:t>
      </w:r>
      <w:r w:rsidR="009736A4">
        <w:t>S</w:t>
      </w:r>
      <w:r>
        <w:t>erved one hundred fifty-three days under Col. Benton during 1781 and 1782</w:t>
      </w:r>
      <w:r w:rsidR="00D90F75">
        <w:t xml:space="preserve"> in the Cheraw District.</w:t>
      </w:r>
      <w:r>
        <w:t xml:space="preserve"> (Moss 1983, p. 542)</w:t>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South Carolina</w:t>
      </w:r>
      <w:r w:rsidR="00BA3DA9" w:rsidRPr="00BA3DA9">
        <w:rPr>
          <w:b/>
        </w:rPr>
        <w:t xml:space="preserve"> – Mil - </w:t>
      </w:r>
      <w:r w:rsidRPr="006C6D58">
        <w:rPr>
          <w:b/>
        </w:rPr>
        <w:t>Moses Knight</w:t>
      </w:r>
      <w:r>
        <w:t xml:space="preserve"> </w:t>
      </w:r>
      <w:r w:rsidR="00DA2363">
        <w:t xml:space="preserve">- </w:t>
      </w:r>
      <w:r>
        <w:t>b. 27 Aug 1763</w:t>
      </w:r>
      <w:r w:rsidR="00A9276A">
        <w:t xml:space="preserve"> Brunswick Co VA, </w:t>
      </w:r>
      <w:r>
        <w:t xml:space="preserve"> d. 1 Oct 1836, m. Francis ___. While residing in South Carolina, he enlisted first in a North Carolina unit. In 1782, he enlisted under Capt. Claudius Pegues, Cols. Floyd and Benton, and Gen. Marion. He was in engagements at Beatties Bridge, Wambaw Creek and Eutaw Springs. (Moss 1983, p. 542)</w:t>
      </w:r>
    </w:p>
    <w:p w:rsidR="00A9276A"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South Carolina</w:t>
      </w:r>
      <w:r w:rsidR="00BA3DA9" w:rsidRPr="00BA3DA9">
        <w:rPr>
          <w:b/>
        </w:rPr>
        <w:t xml:space="preserve"> – Mil - </w:t>
      </w:r>
      <w:r w:rsidRPr="00687568">
        <w:rPr>
          <w:b/>
        </w:rPr>
        <w:t>Samuel Knight</w:t>
      </w:r>
      <w:r>
        <w:t xml:space="preserve"> </w:t>
      </w:r>
      <w:r w:rsidR="00DA2363">
        <w:t>- E</w:t>
      </w:r>
      <w:r>
        <w:t>nlisted in the Second Regiment on 4 November 1775. He served as a wagon-master during 1779. (Moss 1983, p. 542)</w:t>
      </w:r>
    </w:p>
    <w:p w:rsidR="00DA2363" w:rsidRDefault="00DA2363" w:rsidP="001470B7">
      <w:pPr>
        <w:pStyle w:val="NormalWeb"/>
        <w:spacing w:before="240" w:beforeAutospacing="0" w:after="240" w:afterAutospacing="0"/>
        <w:ind w:left="0" w:right="0"/>
      </w:pPr>
      <w:r>
        <w:rPr>
          <w:b/>
        </w:rPr>
        <w:t>1779 - June 1 –</w:t>
      </w:r>
      <w:r>
        <w:t xml:space="preserve"> </w:t>
      </w:r>
      <w:r w:rsidRPr="00AC52F8">
        <w:rPr>
          <w:b/>
          <w:u w:val="single"/>
        </w:rPr>
        <w:t>South Carolina</w:t>
      </w:r>
      <w:r w:rsidRPr="00BA3DA9">
        <w:rPr>
          <w:b/>
        </w:rPr>
        <w:t xml:space="preserve"> – Mil </w:t>
      </w:r>
      <w:r>
        <w:rPr>
          <w:b/>
        </w:rPr>
        <w:t>–</w:t>
      </w:r>
      <w:r w:rsidRPr="00BA3DA9">
        <w:rPr>
          <w:b/>
        </w:rPr>
        <w:t xml:space="preserve"> </w:t>
      </w:r>
      <w:r w:rsidR="006B03BD">
        <w:rPr>
          <w:b/>
        </w:rPr>
        <w:t>N</w:t>
      </w:r>
      <w:r>
        <w:rPr>
          <w:b/>
        </w:rPr>
        <w:t xml:space="preserve">ight Knight – </w:t>
      </w:r>
      <w:r w:rsidRPr="00DA2363">
        <w:t>He enlisted in the Sixth Regiment under Lt. Brown, Capt. John Buchanan, and Col. Henderson on 21 May 1778.  When the Sixth Regiment was broken up, he entered the First Regiment under Maj. Thomas Pinckney and Co</w:t>
      </w:r>
      <w:r w:rsidR="004E39DF">
        <w:t>l</w:t>
      </w:r>
      <w:r w:rsidRPr="00DA2363">
        <w:t>. Cha</w:t>
      </w:r>
      <w:r w:rsidR="00CE507F">
        <w:t>r</w:t>
      </w:r>
      <w:r w:rsidRPr="00DA2363">
        <w:t>les Pinckney.  He was taken prisoner at the fall of Charleston, but was paroled.  Moved to Ky and Ill.  (Moss 1983, p. 542)</w:t>
      </w:r>
      <w:r>
        <w:t xml:space="preserve"> </w:t>
      </w:r>
      <w:r w:rsidR="008B141D">
        <w:t xml:space="preserve"> </w:t>
      </w:r>
      <w:r w:rsidRPr="00125309">
        <w:rPr>
          <w:b/>
        </w:rPr>
        <w:t>Note</w:t>
      </w:r>
      <w:r>
        <w:t>:</w:t>
      </w:r>
      <w:r w:rsidR="00062E6F">
        <w:t xml:space="preserve"> </w:t>
      </w:r>
      <w:r w:rsidR="006F3F88">
        <w:t xml:space="preserve"> On the same payroll sheet with </w:t>
      </w:r>
      <w:r w:rsidR="004E39DF">
        <w:t>N</w:t>
      </w:r>
      <w:r w:rsidR="006F3F88">
        <w:t>ight Knight</w:t>
      </w:r>
      <w:r w:rsidR="00062E6F">
        <w:t xml:space="preserve"> as entered above</w:t>
      </w:r>
      <w:r w:rsidR="006F3F88">
        <w:t>, there is also a John Knight. Page is headed: “Pay Roll of Capt. John Buchanan’s Company in the 6</w:t>
      </w:r>
      <w:r w:rsidR="006F3F88" w:rsidRPr="00527DE1">
        <w:rPr>
          <w:vertAlign w:val="superscript"/>
        </w:rPr>
        <w:t>th</w:t>
      </w:r>
      <w:r w:rsidR="006F3F88">
        <w:t xml:space="preserve"> S. Carolina ~ The Continental Establishment Commanded by Lt. Col. William Henderson ~ From the first August to the first December 1779.  Other names on the page: John Carrington, John Harper, several Hamiltons, William Campbell, Robert Collins, John Harrison,</w:t>
      </w:r>
      <w:r w:rsidR="00062E6F">
        <w:t xml:space="preserve"> George Yates, David Anderson. </w:t>
      </w:r>
    </w:p>
    <w:p w:rsidR="00527DE1" w:rsidRDefault="00527DE1" w:rsidP="001470B7">
      <w:pPr>
        <w:pStyle w:val="NormalWeb"/>
        <w:spacing w:before="240" w:beforeAutospacing="0" w:after="240" w:afterAutospacing="0"/>
        <w:ind w:left="0" w:right="0"/>
      </w:pPr>
      <w:r>
        <w:rPr>
          <w:noProof/>
        </w:rPr>
        <w:drawing>
          <wp:inline distT="0" distB="0" distL="0" distR="0" wp14:anchorId="6BD1996C" wp14:editId="1AFC6857">
            <wp:extent cx="5274310" cy="139803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274310" cy="1398030"/>
                    </a:xfrm>
                    <a:prstGeom prst="rect">
                      <a:avLst/>
                    </a:prstGeom>
                  </pic:spPr>
                </pic:pic>
              </a:graphicData>
            </a:graphic>
          </wp:inline>
        </w:drawing>
      </w:r>
    </w:p>
    <w:p w:rsidR="00527DE1" w:rsidRDefault="00527DE1" w:rsidP="001470B7">
      <w:pPr>
        <w:pStyle w:val="NormalWeb"/>
        <w:spacing w:before="240" w:beforeAutospacing="0" w:after="240" w:afterAutospacing="0"/>
        <w:ind w:left="0" w:right="0"/>
      </w:pPr>
      <w:r>
        <w:rPr>
          <w:noProof/>
        </w:rPr>
        <w:lastRenderedPageBreak/>
        <w:drawing>
          <wp:inline distT="0" distB="0" distL="0" distR="0" wp14:anchorId="69FB7768" wp14:editId="55972C67">
            <wp:extent cx="4084320" cy="43205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084320" cy="4320540"/>
                    </a:xfrm>
                    <a:prstGeom prst="rect">
                      <a:avLst/>
                    </a:prstGeom>
                  </pic:spPr>
                </pic:pic>
              </a:graphicData>
            </a:graphic>
          </wp:inline>
        </w:drawing>
      </w:r>
    </w:p>
    <w:p w:rsidR="00527DE1" w:rsidRDefault="00527DE1" w:rsidP="001470B7">
      <w:pPr>
        <w:pStyle w:val="NormalWeb"/>
        <w:spacing w:before="240" w:beforeAutospacing="0" w:after="240" w:afterAutospacing="0"/>
        <w:ind w:left="0" w:right="0"/>
      </w:pPr>
      <w:r>
        <w:rPr>
          <w:noProof/>
        </w:rPr>
        <w:drawing>
          <wp:inline distT="0" distB="0" distL="0" distR="0" wp14:anchorId="5E789183" wp14:editId="28F3BDD7">
            <wp:extent cx="3870960" cy="34442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870960" cy="3444240"/>
                    </a:xfrm>
                    <a:prstGeom prst="rect">
                      <a:avLst/>
                    </a:prstGeom>
                  </pic:spPr>
                </pic:pic>
              </a:graphicData>
            </a:graphic>
          </wp:inline>
        </w:drawing>
      </w:r>
    </w:p>
    <w:p w:rsidR="00527DE1" w:rsidRDefault="00527DE1" w:rsidP="001470B7">
      <w:pPr>
        <w:pStyle w:val="NormalWeb"/>
        <w:spacing w:before="240" w:beforeAutospacing="0" w:after="240" w:afterAutospacing="0"/>
        <w:ind w:left="0" w:right="0"/>
      </w:pPr>
      <w:r>
        <w:rPr>
          <w:noProof/>
        </w:rPr>
        <w:lastRenderedPageBreak/>
        <w:drawing>
          <wp:inline distT="0" distB="0" distL="0" distR="0" wp14:anchorId="3ECF2087" wp14:editId="78010F93">
            <wp:extent cx="3947160" cy="34061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947160" cy="3406140"/>
                    </a:xfrm>
                    <a:prstGeom prst="rect">
                      <a:avLst/>
                    </a:prstGeom>
                  </pic:spPr>
                </pic:pic>
              </a:graphicData>
            </a:graphic>
          </wp:inline>
        </w:drawing>
      </w:r>
    </w:p>
    <w:p w:rsidR="00527DE1" w:rsidRDefault="00527DE1" w:rsidP="001470B7">
      <w:pPr>
        <w:pStyle w:val="NormalWeb"/>
        <w:spacing w:before="240" w:beforeAutospacing="0" w:after="240" w:afterAutospacing="0"/>
        <w:ind w:left="0" w:right="0"/>
        <w:rPr>
          <w:b/>
        </w:rPr>
      </w:pPr>
      <w:r>
        <w:rPr>
          <w:noProof/>
        </w:rPr>
        <w:drawing>
          <wp:inline distT="0" distB="0" distL="0" distR="0" wp14:anchorId="0916BA58" wp14:editId="47F786E7">
            <wp:extent cx="3985260" cy="2438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985260" cy="2438400"/>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South Carolina</w:t>
      </w:r>
      <w:r w:rsidR="00BA3DA9" w:rsidRPr="00BA3DA9">
        <w:rPr>
          <w:b/>
        </w:rPr>
        <w:t xml:space="preserve"> – Mil - </w:t>
      </w:r>
      <w:r w:rsidRPr="006C6D58">
        <w:rPr>
          <w:b/>
        </w:rPr>
        <w:t>Benjamin Woodson</w:t>
      </w:r>
      <w:r>
        <w:t xml:space="preserve"> </w:t>
      </w:r>
      <w:r w:rsidR="00CE507F">
        <w:t>- S</w:t>
      </w:r>
      <w:r>
        <w:t>erved as a lieutenant in the militia under Col. Brandon before the fall of Charleston. (Moss 1983, p. 1013)</w:t>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South Carolina</w:t>
      </w:r>
      <w:r w:rsidR="00BA3DA9" w:rsidRPr="00BA3DA9">
        <w:rPr>
          <w:b/>
        </w:rPr>
        <w:t xml:space="preserve"> – Mil - </w:t>
      </w:r>
      <w:r w:rsidRPr="006C6D58">
        <w:rPr>
          <w:b/>
        </w:rPr>
        <w:t>James Woodson</w:t>
      </w:r>
      <w:r>
        <w:t xml:space="preserve"> </w:t>
      </w:r>
      <w:r w:rsidR="00CE507F">
        <w:t>- S</w:t>
      </w:r>
      <w:r>
        <w:t>erved two hundred eighty days as a captain in the militia. (Moss 1983, p. 1013)</w:t>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South Carolina</w:t>
      </w:r>
      <w:r w:rsidR="00BA3DA9" w:rsidRPr="00BA3DA9">
        <w:rPr>
          <w:b/>
        </w:rPr>
        <w:t xml:space="preserve"> – Mil - </w:t>
      </w:r>
      <w:r w:rsidRPr="006C6D58">
        <w:rPr>
          <w:b/>
        </w:rPr>
        <w:t>James Woodson JR</w:t>
      </w:r>
      <w:r>
        <w:t xml:space="preserve"> </w:t>
      </w:r>
      <w:r w:rsidR="00CE507F">
        <w:t>- S</w:t>
      </w:r>
      <w:r>
        <w:t>erved in the militia under Capt. Joseph Hughes and Col. Brandon.  (Moss 1983, p. 1013)</w:t>
      </w:r>
    </w:p>
    <w:p w:rsidR="001470B7" w:rsidRDefault="001470B7" w:rsidP="001470B7">
      <w:pPr>
        <w:pStyle w:val="NormalWeb"/>
        <w:spacing w:before="240" w:beforeAutospacing="0" w:after="240" w:afterAutospacing="0"/>
        <w:ind w:left="0" w:right="0"/>
      </w:pPr>
      <w:r>
        <w:rPr>
          <w:b/>
        </w:rPr>
        <w:t xml:space="preserve">1779 </w:t>
      </w:r>
      <w:r w:rsidR="00BA3DA9">
        <w:rPr>
          <w:b/>
        </w:rPr>
        <w:t xml:space="preserve">- </w:t>
      </w:r>
      <w:r>
        <w:rPr>
          <w:b/>
        </w:rPr>
        <w:t>June 1 –</w:t>
      </w:r>
      <w:r>
        <w:t xml:space="preserve"> </w:t>
      </w:r>
      <w:r w:rsidRPr="00AC52F8">
        <w:rPr>
          <w:b/>
          <w:u w:val="single"/>
        </w:rPr>
        <w:t>South Carolina</w:t>
      </w:r>
      <w:r w:rsidR="00BA3DA9" w:rsidRPr="00BA3DA9">
        <w:rPr>
          <w:b/>
        </w:rPr>
        <w:t xml:space="preserve"> – Mil - </w:t>
      </w:r>
      <w:r w:rsidRPr="006C6D58">
        <w:rPr>
          <w:b/>
        </w:rPr>
        <w:t>Robert Woodson</w:t>
      </w:r>
      <w:r>
        <w:t xml:space="preserve"> </w:t>
      </w:r>
      <w:r w:rsidR="00CE507F">
        <w:t>- S</w:t>
      </w:r>
      <w:r>
        <w:t>erved as a lieutenant in the militia under Col. Brandon before and after the fall of Charleston. (Moss 1983, p. 542)</w:t>
      </w:r>
    </w:p>
    <w:p w:rsidR="009D76A1" w:rsidRDefault="009D76A1" w:rsidP="001470B7">
      <w:pPr>
        <w:pStyle w:val="NormalWeb"/>
        <w:spacing w:before="240" w:beforeAutospacing="0" w:after="240" w:afterAutospacing="0"/>
        <w:ind w:left="0" w:right="0"/>
      </w:pPr>
      <w:r w:rsidRPr="00DC4E87">
        <w:rPr>
          <w:b/>
        </w:rPr>
        <w:lastRenderedPageBreak/>
        <w:t xml:space="preserve">1779 – June 1 – </w:t>
      </w:r>
      <w:r w:rsidRPr="006049BA">
        <w:rPr>
          <w:b/>
          <w:u w:val="single"/>
        </w:rPr>
        <w:t>Virginia</w:t>
      </w:r>
      <w:r w:rsidRPr="00DC4E87">
        <w:rPr>
          <w:b/>
        </w:rPr>
        <w:t xml:space="preserve"> – Mil – Roster of VA soldiers in the Revolution</w:t>
      </w:r>
      <w:r>
        <w:t>:  Andrew Knight (Night); Daniel Knight; Drury Knight; Henry Knight</w:t>
      </w:r>
      <w:r w:rsidR="00DC4E87">
        <w:t>, James Knight, John Knight (surg),  Thomas Knight, William Knight.</w:t>
      </w:r>
    </w:p>
    <w:p w:rsidR="004940CF" w:rsidRDefault="004940CF" w:rsidP="001470B7">
      <w:pPr>
        <w:pStyle w:val="NormalWeb"/>
        <w:spacing w:before="240" w:beforeAutospacing="0" w:after="240" w:afterAutospacing="0"/>
        <w:ind w:left="0" w:right="0"/>
      </w:pPr>
      <w:r>
        <w:rPr>
          <w:noProof/>
        </w:rPr>
        <w:drawing>
          <wp:inline distT="0" distB="0" distL="0" distR="0" wp14:anchorId="7E658C9E" wp14:editId="11899E26">
            <wp:extent cx="2720340" cy="3486785"/>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720340" cy="3486785"/>
                    </a:xfrm>
                    <a:prstGeom prst="rect">
                      <a:avLst/>
                    </a:prstGeom>
                  </pic:spPr>
                </pic:pic>
              </a:graphicData>
            </a:graphic>
          </wp:inline>
        </w:drawing>
      </w:r>
    </w:p>
    <w:p w:rsidR="004940CF" w:rsidRDefault="004940CF" w:rsidP="001470B7">
      <w:pPr>
        <w:pStyle w:val="NormalWeb"/>
        <w:spacing w:before="240" w:beforeAutospacing="0" w:after="240" w:afterAutospacing="0"/>
        <w:ind w:left="0" w:right="0"/>
      </w:pPr>
      <w:r>
        <w:rPr>
          <w:noProof/>
        </w:rPr>
        <w:drawing>
          <wp:inline distT="0" distB="0" distL="0" distR="0" wp14:anchorId="67D2F9B3" wp14:editId="23C240F7">
            <wp:extent cx="2814284" cy="784860"/>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814284" cy="784860"/>
                    </a:xfrm>
                    <a:prstGeom prst="rect">
                      <a:avLst/>
                    </a:prstGeom>
                  </pic:spPr>
                </pic:pic>
              </a:graphicData>
            </a:graphic>
          </wp:inline>
        </w:drawing>
      </w:r>
    </w:p>
    <w:p w:rsidR="004940CF" w:rsidRDefault="004940CF" w:rsidP="001470B7">
      <w:pPr>
        <w:pStyle w:val="NormalWeb"/>
        <w:spacing w:before="240" w:beforeAutospacing="0" w:after="240" w:afterAutospacing="0"/>
        <w:ind w:left="0" w:right="0"/>
      </w:pPr>
      <w:r>
        <w:rPr>
          <w:noProof/>
        </w:rPr>
        <w:drawing>
          <wp:inline distT="0" distB="0" distL="0" distR="0" wp14:anchorId="26EF6913" wp14:editId="6C463706">
            <wp:extent cx="2666588" cy="396240"/>
            <wp:effectExtent l="0" t="0" r="635"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666588" cy="396240"/>
                    </a:xfrm>
                    <a:prstGeom prst="rect">
                      <a:avLst/>
                    </a:prstGeom>
                  </pic:spPr>
                </pic:pic>
              </a:graphicData>
            </a:graphic>
          </wp:inline>
        </w:drawing>
      </w:r>
    </w:p>
    <w:p w:rsidR="004940CF" w:rsidRDefault="004940CF" w:rsidP="001470B7">
      <w:pPr>
        <w:pStyle w:val="NormalWeb"/>
        <w:spacing w:before="240" w:beforeAutospacing="0" w:after="240" w:afterAutospacing="0"/>
        <w:ind w:left="0" w:right="0"/>
      </w:pPr>
      <w:r w:rsidRPr="00DC4E87">
        <w:rPr>
          <w:b/>
          <w:i/>
        </w:rPr>
        <w:t>Special Report of the Department of Archives and History for 1912</w:t>
      </w:r>
      <w:r>
        <w:t xml:space="preserve">, H. J. Eckenrode, Archivist, Richmond: Davis Bottom, Superintendent of Public Printing. </w:t>
      </w:r>
    </w:p>
    <w:p w:rsidR="001470B7" w:rsidRDefault="001470B7" w:rsidP="001470B7">
      <w:pPr>
        <w:pStyle w:val="NormalWeb"/>
        <w:spacing w:before="240" w:beforeAutospacing="0" w:after="240" w:afterAutospacing="0"/>
        <w:ind w:left="0" w:right="0"/>
      </w:pPr>
      <w:r>
        <w:rPr>
          <w:b/>
        </w:rPr>
        <w:t xml:space="preserve">1779 </w:t>
      </w:r>
      <w:r w:rsidR="00CE507F">
        <w:rPr>
          <w:b/>
        </w:rPr>
        <w:t xml:space="preserve">- </w:t>
      </w:r>
      <w:r>
        <w:rPr>
          <w:b/>
        </w:rPr>
        <w:t xml:space="preserve">Jun 10 </w:t>
      </w:r>
      <w:r>
        <w:t xml:space="preserve">– </w:t>
      </w:r>
      <w:r w:rsidRPr="007C5037">
        <w:rPr>
          <w:b/>
          <w:u w:val="single"/>
        </w:rPr>
        <w:t>VA</w:t>
      </w:r>
      <w:r w:rsidR="00CE507F">
        <w:rPr>
          <w:b/>
          <w:u w:val="single"/>
        </w:rPr>
        <w:t xml:space="preserve"> </w:t>
      </w:r>
      <w:r w:rsidR="00CE507F" w:rsidRPr="007C5037">
        <w:rPr>
          <w:b/>
          <w:u w:val="single"/>
        </w:rPr>
        <w:t>Lunenburg</w:t>
      </w:r>
      <w:r w:rsidRPr="00CE507F">
        <w:rPr>
          <w:b/>
        </w:rPr>
        <w:t xml:space="preserve"> – </w:t>
      </w:r>
      <w:r w:rsidR="00CE507F" w:rsidRPr="00CE507F">
        <w:rPr>
          <w:b/>
        </w:rPr>
        <w:t xml:space="preserve">Mar - </w:t>
      </w:r>
      <w:r w:rsidRPr="00CE507F">
        <w:rPr>
          <w:b/>
        </w:rPr>
        <w:t xml:space="preserve">William Carter </w:t>
      </w:r>
      <w:r w:rsidR="00CE507F" w:rsidRPr="00CE507F">
        <w:rPr>
          <w:b/>
        </w:rPr>
        <w:t>&amp;</w:t>
      </w:r>
      <w:r w:rsidRPr="00CE507F">
        <w:rPr>
          <w:b/>
        </w:rPr>
        <w:t xml:space="preserve"> Mary Scott</w:t>
      </w:r>
      <w:r w:rsidR="00CE507F">
        <w:t xml:space="preserve"> - Bond</w:t>
      </w:r>
      <w:r>
        <w:t>, Sur: Robert Scott. (Matheny &amp; Yates 1967, p. 20)</w:t>
      </w:r>
    </w:p>
    <w:p w:rsidR="001470B7" w:rsidRDefault="001470B7" w:rsidP="001470B7">
      <w:pPr>
        <w:pStyle w:val="NormalWeb"/>
        <w:spacing w:before="240" w:beforeAutospacing="0" w:after="240" w:afterAutospacing="0"/>
        <w:ind w:left="0" w:right="0"/>
      </w:pPr>
      <w:r>
        <w:rPr>
          <w:b/>
        </w:rPr>
        <w:t xml:space="preserve">1779 </w:t>
      </w:r>
      <w:r w:rsidR="00125309">
        <w:rPr>
          <w:b/>
        </w:rPr>
        <w:t xml:space="preserve">- </w:t>
      </w:r>
      <w:r>
        <w:rPr>
          <w:b/>
        </w:rPr>
        <w:t xml:space="preserve">Jun 26 </w:t>
      </w:r>
      <w:r>
        <w:t xml:space="preserve">– </w:t>
      </w:r>
      <w:r w:rsidRPr="00FB693D">
        <w:rPr>
          <w:b/>
          <w:u w:val="single"/>
        </w:rPr>
        <w:t>NC</w:t>
      </w:r>
      <w:r w:rsidR="00CE507F">
        <w:rPr>
          <w:b/>
          <w:u w:val="single"/>
        </w:rPr>
        <w:t xml:space="preserve"> </w:t>
      </w:r>
      <w:r w:rsidR="00CE507F" w:rsidRPr="00FB693D">
        <w:rPr>
          <w:b/>
          <w:u w:val="single"/>
        </w:rPr>
        <w:t>Jones</w:t>
      </w:r>
      <w:r w:rsidRPr="00CE507F">
        <w:rPr>
          <w:b/>
        </w:rPr>
        <w:t xml:space="preserve"> – </w:t>
      </w:r>
      <w:r w:rsidR="00CE507F" w:rsidRPr="00CE507F">
        <w:rPr>
          <w:b/>
        </w:rPr>
        <w:t xml:space="preserve">Admin - </w:t>
      </w:r>
      <w:r w:rsidRPr="00CE507F">
        <w:rPr>
          <w:b/>
        </w:rPr>
        <w:t>Arthur Smith</w:t>
      </w:r>
      <w:r w:rsidR="00CE507F">
        <w:t xml:space="preserve"> - Land grant for</w:t>
      </w:r>
      <w:r>
        <w:t xml:space="preserve"> 100 acs south side of Trent, beg. in James McDonald’s line and running along his line to Arthur Smith’s own line…(Hargett Gwynn 1963. p. 2)</w:t>
      </w:r>
    </w:p>
    <w:p w:rsidR="001470B7" w:rsidRDefault="001470B7" w:rsidP="001470B7">
      <w:pPr>
        <w:pStyle w:val="NormalWeb"/>
        <w:spacing w:before="240" w:beforeAutospacing="0" w:after="240" w:afterAutospacing="0"/>
        <w:ind w:left="0" w:right="0"/>
      </w:pPr>
      <w:r>
        <w:rPr>
          <w:b/>
        </w:rPr>
        <w:t xml:space="preserve">1779 </w:t>
      </w:r>
      <w:r w:rsidR="005312C4">
        <w:rPr>
          <w:b/>
        </w:rPr>
        <w:t xml:space="preserve">- </w:t>
      </w:r>
      <w:r w:rsidRPr="00ED5AE5">
        <w:rPr>
          <w:b/>
        </w:rPr>
        <w:t xml:space="preserve">Jun </w:t>
      </w:r>
      <w:r>
        <w:rPr>
          <w:b/>
        </w:rPr>
        <w:t>2</w:t>
      </w:r>
      <w:r w:rsidRPr="00ED5AE5">
        <w:rPr>
          <w:b/>
        </w:rPr>
        <w:t>9</w:t>
      </w:r>
      <w:r>
        <w:t xml:space="preserve"> – </w:t>
      </w:r>
      <w:r>
        <w:rPr>
          <w:b/>
          <w:u w:val="single"/>
        </w:rPr>
        <w:t>VA</w:t>
      </w:r>
      <w:r w:rsidR="005312C4">
        <w:rPr>
          <w:b/>
          <w:u w:val="single"/>
        </w:rPr>
        <w:t xml:space="preserve"> Sussex</w:t>
      </w:r>
      <w:r w:rsidRPr="005312C4">
        <w:rPr>
          <w:b/>
        </w:rPr>
        <w:t xml:space="preserve"> </w:t>
      </w:r>
      <w:r w:rsidR="005312C4" w:rsidRPr="005312C4">
        <w:rPr>
          <w:b/>
        </w:rPr>
        <w:t>–</w:t>
      </w:r>
      <w:r w:rsidRPr="005312C4">
        <w:rPr>
          <w:b/>
        </w:rPr>
        <w:t xml:space="preserve"> </w:t>
      </w:r>
      <w:r w:rsidR="005312C4" w:rsidRPr="005312C4">
        <w:rPr>
          <w:b/>
        </w:rPr>
        <w:t xml:space="preserve">Admin – Knight’s Child </w:t>
      </w:r>
      <w:r w:rsidR="005312C4">
        <w:t xml:space="preserve">- </w:t>
      </w:r>
      <w:r>
        <w:t xml:space="preserve">Albemarle Parish Vestry Business Meeting. Processioning ordered.  Payments made: To Rob Bonds for </w:t>
      </w:r>
      <w:r w:rsidRPr="00ED5AE5">
        <w:rPr>
          <w:b/>
        </w:rPr>
        <w:t>Knights Child</w:t>
      </w:r>
      <w:r>
        <w:t>. (</w:t>
      </w:r>
      <w:r w:rsidR="00CE507F">
        <w:t xml:space="preserve">APVB, </w:t>
      </w:r>
      <w:r>
        <w:t>p. 228)</w:t>
      </w:r>
    </w:p>
    <w:p w:rsidR="00D97381" w:rsidRDefault="00D97381" w:rsidP="0077697A">
      <w:pPr>
        <w:pStyle w:val="NormalWeb"/>
        <w:spacing w:before="240" w:after="240"/>
        <w:ind w:left="0"/>
      </w:pPr>
      <w:r w:rsidRPr="00D97381">
        <w:rPr>
          <w:b/>
        </w:rPr>
        <w:t xml:space="preserve">1779 – Jul 1 – </w:t>
      </w:r>
      <w:r w:rsidRPr="00D97381">
        <w:rPr>
          <w:b/>
          <w:u w:val="single"/>
        </w:rPr>
        <w:t>NC Edgecombe</w:t>
      </w:r>
      <w:r w:rsidRPr="00D97381">
        <w:rPr>
          <w:b/>
        </w:rPr>
        <w:t xml:space="preserve"> – Admin – </w:t>
      </w:r>
      <w:r w:rsidR="00B5334D">
        <w:rPr>
          <w:b/>
        </w:rPr>
        <w:t>Peter Knight</w:t>
      </w:r>
      <w:r w:rsidR="00B5334D" w:rsidRPr="00B5334D">
        <w:t xml:space="preserve"> – Land patent for</w:t>
      </w:r>
      <w:r>
        <w:t xml:space="preserve"> </w:t>
      </w:r>
      <w:r w:rsidR="00B5334D">
        <w:t>71 acres on the South side of Deep Creek. (State Archives of NC, Book: 31 pg: 68</w:t>
      </w:r>
      <w:r w:rsidR="0077697A">
        <w:t xml:space="preserve">, </w:t>
      </w:r>
      <w:r w:rsidR="00B5334D">
        <w:t>Grant no.: 68</w:t>
      </w:r>
      <w:r w:rsidR="0077697A">
        <w:t>, File no.: 1862, MARS: 12.14.59.1870)</w:t>
      </w:r>
    </w:p>
    <w:p w:rsidR="00B5334D" w:rsidRDefault="00B5334D" w:rsidP="001470B7">
      <w:pPr>
        <w:pStyle w:val="NormalWeb"/>
        <w:spacing w:before="240" w:beforeAutospacing="0" w:after="240" w:afterAutospacing="0"/>
        <w:ind w:left="0" w:right="0"/>
      </w:pPr>
      <w:r>
        <w:rPr>
          <w:noProof/>
        </w:rPr>
        <w:lastRenderedPageBreak/>
        <w:drawing>
          <wp:inline distT="0" distB="0" distL="0" distR="0" wp14:anchorId="5E6BA667" wp14:editId="1CFEB3E2">
            <wp:extent cx="3147060" cy="4587240"/>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BEBA8EAE-BF5A-486C-A8C5-ECC9F3942E4B}">
                          <a14:imgProps xmlns:a14="http://schemas.microsoft.com/office/drawing/2010/main">
                            <a14:imgLayer r:embed="rId75">
                              <a14:imgEffect>
                                <a14:brightnessContrast bright="20000" contrast="20000"/>
                              </a14:imgEffect>
                            </a14:imgLayer>
                          </a14:imgProps>
                        </a:ext>
                      </a:extLst>
                    </a:blip>
                    <a:stretch>
                      <a:fillRect/>
                    </a:stretch>
                  </pic:blipFill>
                  <pic:spPr>
                    <a:xfrm>
                      <a:off x="0" y="0"/>
                      <a:ext cx="3147060" cy="4587240"/>
                    </a:xfrm>
                    <a:prstGeom prst="rect">
                      <a:avLst/>
                    </a:prstGeom>
                  </pic:spPr>
                </pic:pic>
              </a:graphicData>
            </a:graphic>
          </wp:inline>
        </w:drawing>
      </w:r>
    </w:p>
    <w:p w:rsidR="00DC5F90" w:rsidRDefault="00DC5F90" w:rsidP="00A8588F">
      <w:pPr>
        <w:pStyle w:val="NormalWeb"/>
        <w:spacing w:before="240" w:after="240"/>
        <w:ind w:left="0"/>
      </w:pPr>
      <w:r w:rsidRPr="00A8588F">
        <w:rPr>
          <w:b/>
        </w:rPr>
        <w:t xml:space="preserve">1779 – Sep 24 – </w:t>
      </w:r>
      <w:r w:rsidRPr="00A8588F">
        <w:rPr>
          <w:b/>
          <w:u w:val="single"/>
        </w:rPr>
        <w:t>NC Granville</w:t>
      </w:r>
      <w:r w:rsidRPr="00A8588F">
        <w:rPr>
          <w:b/>
        </w:rPr>
        <w:t xml:space="preserve"> – Admin – Jonathan Knight</w:t>
      </w:r>
      <w:r>
        <w:t xml:space="preserve"> – Land patent for 225 acres on Grassy Creek Beg at Poole’s Corner on the west side of said Creek … </w:t>
      </w:r>
      <w:r w:rsidR="00A8588F">
        <w:t>to Glaze’s corner… then by Knight’s own line… to the creek… to the beginning, etc. (State Archives of NC, Book: 39 pg: 121, Grant no.: 11, File no.: 1219, MARS: 12.14.66.1279)</w:t>
      </w:r>
    </w:p>
    <w:p w:rsidR="00A8588F" w:rsidRDefault="00A8588F" w:rsidP="00A8588F">
      <w:pPr>
        <w:pStyle w:val="NormalWeb"/>
        <w:spacing w:before="240" w:after="240"/>
        <w:ind w:left="0"/>
      </w:pPr>
      <w:r>
        <w:rPr>
          <w:noProof/>
        </w:rPr>
        <w:lastRenderedPageBreak/>
        <w:drawing>
          <wp:inline distT="0" distB="0" distL="0" distR="0" wp14:anchorId="15B58E34" wp14:editId="711D10B1">
            <wp:extent cx="3299460" cy="45567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BEBA8EAE-BF5A-486C-A8C5-ECC9F3942E4B}">
                          <a14:imgProps xmlns:a14="http://schemas.microsoft.com/office/drawing/2010/main">
                            <a14:imgLayer r:embed="rId77">
                              <a14:imgEffect>
                                <a14:brightnessContrast bright="20000"/>
                              </a14:imgEffect>
                            </a14:imgLayer>
                          </a14:imgProps>
                        </a:ext>
                      </a:extLst>
                    </a:blip>
                    <a:stretch>
                      <a:fillRect/>
                    </a:stretch>
                  </pic:blipFill>
                  <pic:spPr>
                    <a:xfrm>
                      <a:off x="0" y="0"/>
                      <a:ext cx="3299460" cy="4556760"/>
                    </a:xfrm>
                    <a:prstGeom prst="rect">
                      <a:avLst/>
                    </a:prstGeom>
                  </pic:spPr>
                </pic:pic>
              </a:graphicData>
            </a:graphic>
          </wp:inline>
        </w:drawing>
      </w:r>
    </w:p>
    <w:p w:rsidR="00A16711" w:rsidRDefault="00A16711" w:rsidP="00A8588F">
      <w:pPr>
        <w:pStyle w:val="NormalWeb"/>
        <w:spacing w:before="240" w:after="240"/>
        <w:ind w:left="0"/>
      </w:pPr>
      <w:r w:rsidRPr="00A16711">
        <w:rPr>
          <w:b/>
        </w:rPr>
        <w:t xml:space="preserve">1779 – Oct 16 – </w:t>
      </w:r>
      <w:r w:rsidRPr="00A16711">
        <w:rPr>
          <w:b/>
          <w:u w:val="single"/>
        </w:rPr>
        <w:t>VA Mecklenburg</w:t>
      </w:r>
      <w:r w:rsidRPr="00A16711">
        <w:rPr>
          <w:b/>
        </w:rPr>
        <w:t xml:space="preserve"> – Mar – William Knight to Elizabeth Oliver.</w:t>
      </w:r>
      <w:r>
        <w:t xml:space="preserve"> (Ancestry.com)</w:t>
      </w:r>
    </w:p>
    <w:p w:rsidR="001470B7" w:rsidRDefault="001470B7" w:rsidP="001470B7">
      <w:pPr>
        <w:pStyle w:val="NormalWeb"/>
        <w:spacing w:before="240" w:beforeAutospacing="0" w:after="240" w:afterAutospacing="0"/>
        <w:ind w:left="0" w:right="0"/>
      </w:pPr>
      <w:r w:rsidRPr="00B35C49">
        <w:rPr>
          <w:b/>
        </w:rPr>
        <w:t xml:space="preserve">1779 </w:t>
      </w:r>
      <w:r w:rsidR="00CE507F">
        <w:rPr>
          <w:b/>
        </w:rPr>
        <w:t xml:space="preserve">- </w:t>
      </w:r>
      <w:r w:rsidRPr="00B35C49">
        <w:rPr>
          <w:b/>
        </w:rPr>
        <w:t xml:space="preserve">Nov 10 – </w:t>
      </w:r>
      <w:r w:rsidRPr="00B35C49">
        <w:rPr>
          <w:b/>
          <w:u w:val="single"/>
        </w:rPr>
        <w:t>NC</w:t>
      </w:r>
      <w:r w:rsidR="00CE507F">
        <w:rPr>
          <w:b/>
          <w:u w:val="single"/>
        </w:rPr>
        <w:t xml:space="preserve"> </w:t>
      </w:r>
      <w:r w:rsidR="00CE507F" w:rsidRPr="00B35C49">
        <w:rPr>
          <w:b/>
          <w:u w:val="single"/>
        </w:rPr>
        <w:t>Nash</w:t>
      </w:r>
      <w:r w:rsidRPr="00B35C49">
        <w:rPr>
          <w:b/>
        </w:rPr>
        <w:t xml:space="preserve"> – </w:t>
      </w:r>
      <w:r w:rsidR="00CE507F">
        <w:rPr>
          <w:b/>
        </w:rPr>
        <w:t xml:space="preserve">Admin - </w:t>
      </w:r>
      <w:r w:rsidRPr="00B35C49">
        <w:rPr>
          <w:b/>
        </w:rPr>
        <w:t xml:space="preserve">John Knight </w:t>
      </w:r>
      <w:r w:rsidR="00CE507F">
        <w:rPr>
          <w:b/>
        </w:rPr>
        <w:t xml:space="preserve">- </w:t>
      </w:r>
      <w:r w:rsidRPr="00ED5AE5">
        <w:t xml:space="preserve">Land Patent for 100 acres on Pig Baskett Creek, Beg. </w:t>
      </w:r>
      <w:r w:rsidR="00CE507F">
        <w:t>a</w:t>
      </w:r>
      <w:r w:rsidRPr="00ED5AE5">
        <w:t>t Tho</w:t>
      </w:r>
      <w:r w:rsidR="00CE507F">
        <w:t>ma</w:t>
      </w:r>
      <w:r w:rsidRPr="00ED5AE5">
        <w:t>s Horns corner. (State</w:t>
      </w:r>
      <w:r>
        <w:t xml:space="preserve"> Archives of North Carolina, Book 39, p. 416, Entry no. 40, File 6.)  </w:t>
      </w:r>
    </w:p>
    <w:p w:rsidR="001470B7" w:rsidRDefault="001470B7" w:rsidP="001470B7">
      <w:pPr>
        <w:pStyle w:val="NormalWeb"/>
        <w:spacing w:before="240" w:beforeAutospacing="0" w:after="240" w:afterAutospacing="0"/>
        <w:ind w:left="0" w:right="0"/>
      </w:pPr>
      <w:r>
        <w:rPr>
          <w:b/>
        </w:rPr>
        <w:t xml:space="preserve">1779 – </w:t>
      </w:r>
      <w:r>
        <w:rPr>
          <w:b/>
          <w:u w:val="single"/>
        </w:rPr>
        <w:t>NC</w:t>
      </w:r>
      <w:r w:rsidR="001A652E">
        <w:rPr>
          <w:b/>
          <w:u w:val="single"/>
        </w:rPr>
        <w:t xml:space="preserve"> </w:t>
      </w:r>
      <w:r w:rsidR="001A652E" w:rsidRPr="00CF48FA">
        <w:rPr>
          <w:b/>
          <w:u w:val="single"/>
        </w:rPr>
        <w:t>Jones</w:t>
      </w:r>
      <w:r>
        <w:rPr>
          <w:b/>
        </w:rPr>
        <w:t xml:space="preserve"> – </w:t>
      </w:r>
      <w:r w:rsidR="001A652E">
        <w:rPr>
          <w:b/>
        </w:rPr>
        <w:t xml:space="preserve">Admin </w:t>
      </w:r>
      <w:r w:rsidR="00CE507F">
        <w:rPr>
          <w:b/>
        </w:rPr>
        <w:t>–</w:t>
      </w:r>
      <w:r w:rsidR="001A652E">
        <w:rPr>
          <w:b/>
        </w:rPr>
        <w:t xml:space="preserve"> </w:t>
      </w:r>
      <w:r w:rsidR="00CE507F">
        <w:rPr>
          <w:b/>
        </w:rPr>
        <w:t xml:space="preserve">Kader Knight - </w:t>
      </w:r>
      <w:r>
        <w:rPr>
          <w:b/>
        </w:rPr>
        <w:t>Tax list</w:t>
      </w:r>
      <w:r w:rsidR="00CE507F">
        <w:rPr>
          <w:b/>
        </w:rPr>
        <w:t>:</w:t>
      </w:r>
      <w:r w:rsidR="00CE507F">
        <w:t xml:space="preserve"> </w:t>
      </w:r>
      <w:r w:rsidRPr="00CF48FA">
        <w:t xml:space="preserve"> 88 pounds, in possession as factor of Enos Harrold, 333 acres in Jones </w:t>
      </w:r>
      <w:r w:rsidR="004940CF">
        <w:t>Co.,</w:t>
      </w:r>
      <w:r w:rsidRPr="00CF48FA">
        <w:t xml:space="preserve"> 1018 pounds</w:t>
      </w:r>
      <w:r>
        <w:t>; Thomas Lee. 331 acres in Jones Co., 2000 pounds; Christopher Reynolds. 250 acres in Jones, 7138 pounds. Robert Reynolds, 123 pounds; Sharp Reynolds, (Hargett Gwynn 1963 pp. 76 – 86)</w:t>
      </w:r>
    </w:p>
    <w:p w:rsidR="001470B7" w:rsidRDefault="001470B7" w:rsidP="001470B7">
      <w:pPr>
        <w:pStyle w:val="NormalWeb"/>
        <w:spacing w:before="240" w:beforeAutospacing="0" w:after="240" w:afterAutospacing="0"/>
        <w:ind w:left="0" w:right="0"/>
      </w:pPr>
      <w:r>
        <w:rPr>
          <w:b/>
        </w:rPr>
        <w:t xml:space="preserve">1779 </w:t>
      </w:r>
      <w:r w:rsidR="00CE507F">
        <w:rPr>
          <w:b/>
        </w:rPr>
        <w:t xml:space="preserve">- </w:t>
      </w:r>
      <w:r>
        <w:rPr>
          <w:b/>
        </w:rPr>
        <w:t>Oct 18 –</w:t>
      </w:r>
      <w:r>
        <w:t xml:space="preserve"> </w:t>
      </w:r>
      <w:r w:rsidRPr="006B4511">
        <w:rPr>
          <w:b/>
          <w:u w:val="single"/>
        </w:rPr>
        <w:t>NC</w:t>
      </w:r>
      <w:r w:rsidR="00CE507F">
        <w:rPr>
          <w:b/>
          <w:u w:val="single"/>
        </w:rPr>
        <w:t xml:space="preserve"> </w:t>
      </w:r>
      <w:r w:rsidR="00CE507F" w:rsidRPr="006B4511">
        <w:rPr>
          <w:b/>
          <w:u w:val="single"/>
        </w:rPr>
        <w:t>Jones</w:t>
      </w:r>
      <w:r>
        <w:t xml:space="preserve"> </w:t>
      </w:r>
      <w:r w:rsidRPr="00CE507F">
        <w:rPr>
          <w:b/>
        </w:rPr>
        <w:t xml:space="preserve">– </w:t>
      </w:r>
      <w:r w:rsidR="00CE507F" w:rsidRPr="00CE507F">
        <w:rPr>
          <w:b/>
        </w:rPr>
        <w:t xml:space="preserve">Admin - </w:t>
      </w:r>
      <w:r w:rsidRPr="00CE507F">
        <w:rPr>
          <w:b/>
        </w:rPr>
        <w:t>Kader Knight</w:t>
      </w:r>
      <w:r w:rsidR="00CE507F">
        <w:t xml:space="preserve"> – Land grant for</w:t>
      </w:r>
      <w:r>
        <w:t xml:space="preserve"> 200 acres on south side of Trent between the head of Island creek and the Collawash Pons joining my own and Jones’ and widow Robert’s lines.  Second entry: Kader Knight, 100 acres on south side of Trent east side of Reedy Branch joining my own line.(Hargett Gwynn 1963, pp. 3, 4)</w:t>
      </w:r>
    </w:p>
    <w:p w:rsidR="001470B7" w:rsidRDefault="001470B7" w:rsidP="001470B7">
      <w:pPr>
        <w:pStyle w:val="NormalWeb"/>
        <w:spacing w:before="240" w:beforeAutospacing="0" w:after="240" w:afterAutospacing="0"/>
        <w:ind w:left="0" w:right="0"/>
      </w:pPr>
      <w:r>
        <w:rPr>
          <w:b/>
        </w:rPr>
        <w:t xml:space="preserve">1779 </w:t>
      </w:r>
      <w:r w:rsidR="00CE507F">
        <w:rPr>
          <w:b/>
        </w:rPr>
        <w:t xml:space="preserve">- </w:t>
      </w:r>
      <w:r>
        <w:rPr>
          <w:b/>
        </w:rPr>
        <w:t xml:space="preserve">Nov 1 </w:t>
      </w:r>
      <w:r>
        <w:t xml:space="preserve">– </w:t>
      </w:r>
      <w:r w:rsidRPr="001B5C7F">
        <w:rPr>
          <w:b/>
          <w:u w:val="single"/>
        </w:rPr>
        <w:t>NC</w:t>
      </w:r>
      <w:r w:rsidR="00CE507F">
        <w:rPr>
          <w:b/>
          <w:u w:val="single"/>
        </w:rPr>
        <w:t xml:space="preserve"> Jones</w:t>
      </w:r>
      <w:r w:rsidRPr="00CE507F">
        <w:rPr>
          <w:b/>
        </w:rPr>
        <w:t xml:space="preserve"> – </w:t>
      </w:r>
      <w:r w:rsidR="00CE507F" w:rsidRPr="00CE507F">
        <w:rPr>
          <w:b/>
        </w:rPr>
        <w:t xml:space="preserve">Admin - </w:t>
      </w:r>
      <w:r w:rsidRPr="00CE507F">
        <w:rPr>
          <w:b/>
        </w:rPr>
        <w:t>Christopher Reynolds</w:t>
      </w:r>
      <w:r w:rsidR="00CE507F">
        <w:t xml:space="preserve"> - </w:t>
      </w:r>
      <w:r>
        <w:t>100 acres joining John Richards on both sides of Trent river. (Hargett Gwynn 1963, p. 5)</w:t>
      </w:r>
    </w:p>
    <w:p w:rsidR="001470B7" w:rsidRDefault="001470B7" w:rsidP="001470B7">
      <w:pPr>
        <w:pStyle w:val="NormalWeb"/>
        <w:spacing w:before="240" w:beforeAutospacing="0" w:after="240" w:afterAutospacing="0"/>
        <w:ind w:left="0" w:right="0"/>
      </w:pPr>
      <w:r>
        <w:rPr>
          <w:b/>
        </w:rPr>
        <w:t xml:space="preserve">1779 </w:t>
      </w:r>
      <w:r w:rsidR="00CE507F">
        <w:rPr>
          <w:b/>
        </w:rPr>
        <w:t xml:space="preserve">- </w:t>
      </w:r>
      <w:r>
        <w:rPr>
          <w:b/>
        </w:rPr>
        <w:t xml:space="preserve">Nov 2 </w:t>
      </w:r>
      <w:r>
        <w:t xml:space="preserve">– </w:t>
      </w:r>
      <w:r w:rsidRPr="001B5C7F">
        <w:rPr>
          <w:b/>
          <w:u w:val="single"/>
        </w:rPr>
        <w:t>NC</w:t>
      </w:r>
      <w:r w:rsidR="00CE507F">
        <w:rPr>
          <w:b/>
          <w:u w:val="single"/>
        </w:rPr>
        <w:t xml:space="preserve"> </w:t>
      </w:r>
      <w:r w:rsidR="00CE507F" w:rsidRPr="001B5C7F">
        <w:rPr>
          <w:b/>
          <w:u w:val="single"/>
        </w:rPr>
        <w:t>Jones</w:t>
      </w:r>
      <w:r w:rsidRPr="00CE507F">
        <w:rPr>
          <w:b/>
        </w:rPr>
        <w:t xml:space="preserve"> – </w:t>
      </w:r>
      <w:r w:rsidR="00CE507F" w:rsidRPr="00CE507F">
        <w:rPr>
          <w:b/>
        </w:rPr>
        <w:t xml:space="preserve">Admin - </w:t>
      </w:r>
      <w:r w:rsidRPr="00CE507F">
        <w:rPr>
          <w:b/>
        </w:rPr>
        <w:t xml:space="preserve">Edward Whitty </w:t>
      </w:r>
      <w:r w:rsidR="00CE507F" w:rsidRPr="00CE507F">
        <w:rPr>
          <w:b/>
        </w:rPr>
        <w:t>&amp;</w:t>
      </w:r>
      <w:r w:rsidRPr="00CE507F">
        <w:rPr>
          <w:b/>
        </w:rPr>
        <w:t xml:space="preserve"> Kader Knight</w:t>
      </w:r>
      <w:r w:rsidR="00CE507F">
        <w:t xml:space="preserve"> – Land grant for</w:t>
      </w:r>
      <w:r>
        <w:t xml:space="preserve"> 100 acres on Mill creek joining Kader Knight in the Main Pocoson. (Hargett Gwynn 1963, p. 5)</w:t>
      </w:r>
    </w:p>
    <w:p w:rsidR="00C729E8" w:rsidRDefault="00C729E8" w:rsidP="00C729E8">
      <w:pPr>
        <w:pStyle w:val="NormalWeb"/>
        <w:spacing w:before="120" w:beforeAutospacing="0" w:after="120" w:afterAutospacing="0"/>
        <w:ind w:left="0" w:right="0"/>
        <w:rPr>
          <w:rStyle w:val="Emphasis"/>
          <w:b/>
          <w:i w:val="0"/>
        </w:rPr>
      </w:pPr>
      <w:r w:rsidRPr="003A7388">
        <w:rPr>
          <w:rStyle w:val="Emphasis"/>
          <w:b/>
          <w:i w:val="0"/>
        </w:rPr>
        <w:lastRenderedPageBreak/>
        <w:t>17</w:t>
      </w:r>
      <w:r>
        <w:rPr>
          <w:rStyle w:val="Emphasis"/>
          <w:b/>
          <w:i w:val="0"/>
        </w:rPr>
        <w:t>79</w:t>
      </w:r>
      <w:r w:rsidRPr="003A7388">
        <w:rPr>
          <w:rStyle w:val="Emphasis"/>
          <w:b/>
          <w:i w:val="0"/>
        </w:rPr>
        <w:t xml:space="preserve"> – </w:t>
      </w:r>
      <w:r w:rsidRPr="003A7388">
        <w:rPr>
          <w:rStyle w:val="Emphasis"/>
          <w:b/>
          <w:i w:val="0"/>
          <w:u w:val="single"/>
        </w:rPr>
        <w:t xml:space="preserve">VA </w:t>
      </w:r>
      <w:r>
        <w:rPr>
          <w:rStyle w:val="Emphasis"/>
          <w:b/>
          <w:i w:val="0"/>
          <w:u w:val="single"/>
        </w:rPr>
        <w:t>Gloucester</w:t>
      </w:r>
      <w:r w:rsidRPr="003A7388">
        <w:rPr>
          <w:rStyle w:val="Emphasis"/>
          <w:b/>
          <w:i w:val="0"/>
        </w:rPr>
        <w:t xml:space="preserve"> – Admin – Rent Rolls</w:t>
      </w:r>
      <w:r>
        <w:rPr>
          <w:rStyle w:val="Emphasis"/>
          <w:b/>
          <w:i w:val="0"/>
        </w:rPr>
        <w:t xml:space="preserve"> - </w:t>
      </w:r>
      <w:r w:rsidRPr="003A7388">
        <w:rPr>
          <w:rStyle w:val="Emphasis"/>
          <w:b/>
          <w:i w:val="0"/>
        </w:rPr>
        <w:t xml:space="preserve"> </w:t>
      </w:r>
      <w:r>
        <w:rPr>
          <w:rStyle w:val="Emphasis"/>
          <w:b/>
          <w:i w:val="0"/>
        </w:rPr>
        <w:t>Two Henry Knights.</w:t>
      </w:r>
    </w:p>
    <w:p w:rsidR="00C729E8" w:rsidRDefault="00C729E8" w:rsidP="00C729E8">
      <w:pPr>
        <w:pStyle w:val="NormalWeb"/>
        <w:spacing w:before="120" w:beforeAutospacing="0" w:after="120" w:afterAutospacing="0"/>
        <w:ind w:left="0" w:right="0"/>
        <w:rPr>
          <w:rStyle w:val="Emphasis"/>
          <w:b/>
          <w:i w:val="0"/>
        </w:rPr>
      </w:pPr>
      <w:r w:rsidRPr="003A7388">
        <w:rPr>
          <w:rStyle w:val="Emphasis"/>
          <w:b/>
          <w:i w:val="0"/>
        </w:rPr>
        <w:t>17</w:t>
      </w:r>
      <w:r>
        <w:rPr>
          <w:rStyle w:val="Emphasis"/>
          <w:b/>
          <w:i w:val="0"/>
        </w:rPr>
        <w:t>79</w:t>
      </w:r>
      <w:r w:rsidRPr="003A7388">
        <w:rPr>
          <w:rStyle w:val="Emphasis"/>
          <w:b/>
          <w:i w:val="0"/>
        </w:rPr>
        <w:t xml:space="preserve"> – </w:t>
      </w:r>
      <w:r w:rsidRPr="003A7388">
        <w:rPr>
          <w:rStyle w:val="Emphasis"/>
          <w:b/>
          <w:i w:val="0"/>
          <w:u w:val="single"/>
        </w:rPr>
        <w:t xml:space="preserve">VA </w:t>
      </w:r>
      <w:r>
        <w:rPr>
          <w:rStyle w:val="Emphasis"/>
          <w:b/>
          <w:i w:val="0"/>
          <w:u w:val="single"/>
        </w:rPr>
        <w:t>Amelia</w:t>
      </w:r>
      <w:r w:rsidRPr="003A7388">
        <w:rPr>
          <w:rStyle w:val="Emphasis"/>
          <w:b/>
          <w:i w:val="0"/>
        </w:rPr>
        <w:t xml:space="preserve"> – Admin – Rent Rolls</w:t>
      </w:r>
      <w:r>
        <w:rPr>
          <w:rStyle w:val="Emphasis"/>
          <w:b/>
          <w:i w:val="0"/>
        </w:rPr>
        <w:t xml:space="preserve"> - Two John Knights.</w:t>
      </w:r>
    </w:p>
    <w:p w:rsidR="00322DCA" w:rsidRDefault="00322DCA" w:rsidP="00322DCA">
      <w:pPr>
        <w:pStyle w:val="Heading2"/>
      </w:pPr>
      <w:r>
        <w:t>1780</w:t>
      </w:r>
    </w:p>
    <w:p w:rsidR="002B6619" w:rsidRDefault="002B6619" w:rsidP="002B6619">
      <w:pPr>
        <w:pStyle w:val="NormalWeb"/>
        <w:spacing w:before="240" w:beforeAutospacing="0" w:after="240" w:afterAutospacing="0"/>
        <w:ind w:left="0" w:right="0"/>
      </w:pPr>
      <w:r>
        <w:rPr>
          <w:b/>
        </w:rPr>
        <w:t xml:space="preserve">1780 </w:t>
      </w:r>
      <w:r w:rsidR="00CE507F">
        <w:rPr>
          <w:b/>
        </w:rPr>
        <w:t xml:space="preserve">- </w:t>
      </w:r>
      <w:r>
        <w:rPr>
          <w:b/>
        </w:rPr>
        <w:t>Feb 17 –</w:t>
      </w:r>
      <w:r>
        <w:t xml:space="preserve"> </w:t>
      </w:r>
      <w:r w:rsidRPr="001B5C7F">
        <w:rPr>
          <w:b/>
          <w:u w:val="single"/>
        </w:rPr>
        <w:t>VA</w:t>
      </w:r>
      <w:r w:rsidR="00CE507F">
        <w:rPr>
          <w:b/>
          <w:u w:val="single"/>
        </w:rPr>
        <w:t xml:space="preserve"> </w:t>
      </w:r>
      <w:r w:rsidR="00CE507F" w:rsidRPr="001B5C7F">
        <w:rPr>
          <w:b/>
          <w:u w:val="single"/>
        </w:rPr>
        <w:t>Spotsylvania</w:t>
      </w:r>
      <w:r w:rsidRPr="00CE507F">
        <w:rPr>
          <w:b/>
        </w:rPr>
        <w:t xml:space="preserve"> – </w:t>
      </w:r>
      <w:r w:rsidR="00CE507F" w:rsidRPr="00CE507F">
        <w:rPr>
          <w:b/>
        </w:rPr>
        <w:t xml:space="preserve">Mil - </w:t>
      </w:r>
      <w:r w:rsidRPr="00CE507F">
        <w:rPr>
          <w:b/>
        </w:rPr>
        <w:t>Charles Knight</w:t>
      </w:r>
      <w:r>
        <w:t xml:space="preserve"> </w:t>
      </w:r>
      <w:r w:rsidR="00125309">
        <w:t>–</w:t>
      </w:r>
      <w:r w:rsidR="00CE507F">
        <w:t xml:space="preserve"> </w:t>
      </w:r>
      <w:r w:rsidR="00125309">
        <w:t>“</w:t>
      </w:r>
      <w:r w:rsidR="00CE507F">
        <w:t>S</w:t>
      </w:r>
      <w:r>
        <w:t>erved as a Sarjant till properly discharged in the year 1758</w:t>
      </w:r>
      <w:r w:rsidR="00125309">
        <w:t>”</w:t>
      </w:r>
      <w:r>
        <w:t xml:space="preserve">… John Chew JR DC (verso] </w:t>
      </w:r>
      <w:r w:rsidR="00125309">
        <w:t>“</w:t>
      </w:r>
      <w:r>
        <w:t>I assign the within to Thomas Allcock. Given under my hand the 17 Day of February 1780</w:t>
      </w:r>
      <w:r w:rsidR="00125309">
        <w:t>”</w:t>
      </w:r>
      <w:r>
        <w:t xml:space="preserve"> [signed] Cha</w:t>
      </w:r>
      <w:r w:rsidR="001D7D96">
        <w:t>rle</w:t>
      </w:r>
      <w:r>
        <w:t>s Knight. (VA Gen. Soc. Qrtly, Vol. 36, No. 1, p. 23)</w:t>
      </w:r>
    </w:p>
    <w:p w:rsidR="002B6619" w:rsidRDefault="002B6619" w:rsidP="002B6619">
      <w:pPr>
        <w:pStyle w:val="NormalWeb"/>
        <w:spacing w:before="240" w:beforeAutospacing="0" w:after="240" w:afterAutospacing="0"/>
        <w:ind w:left="0" w:right="0"/>
      </w:pPr>
      <w:r>
        <w:rPr>
          <w:b/>
        </w:rPr>
        <w:t xml:space="preserve">1780 </w:t>
      </w:r>
      <w:r w:rsidR="001D7D96">
        <w:rPr>
          <w:b/>
        </w:rPr>
        <w:t xml:space="preserve">- </w:t>
      </w:r>
      <w:r>
        <w:rPr>
          <w:b/>
        </w:rPr>
        <w:t>Mar 2 –</w:t>
      </w:r>
      <w:r>
        <w:t xml:space="preserve"> </w:t>
      </w:r>
      <w:r w:rsidRPr="001B5C7F">
        <w:rPr>
          <w:b/>
          <w:u w:val="single"/>
        </w:rPr>
        <w:t>NC</w:t>
      </w:r>
      <w:r w:rsidR="001D7D96">
        <w:rPr>
          <w:b/>
          <w:u w:val="single"/>
        </w:rPr>
        <w:t xml:space="preserve"> </w:t>
      </w:r>
      <w:r w:rsidR="001D7D96" w:rsidRPr="001B5C7F">
        <w:rPr>
          <w:b/>
          <w:u w:val="single"/>
        </w:rPr>
        <w:t>Jones</w:t>
      </w:r>
      <w:r w:rsidRPr="001D7D96">
        <w:rPr>
          <w:b/>
        </w:rPr>
        <w:t xml:space="preserve"> – </w:t>
      </w:r>
      <w:r w:rsidR="001D7D96" w:rsidRPr="001D7D96">
        <w:rPr>
          <w:b/>
        </w:rPr>
        <w:t xml:space="preserve">Admin - </w:t>
      </w:r>
      <w:r w:rsidRPr="001D7D96">
        <w:rPr>
          <w:b/>
        </w:rPr>
        <w:t>Kader Knight</w:t>
      </w:r>
      <w:r w:rsidR="001D7D96">
        <w:t xml:space="preserve"> – Land grant for</w:t>
      </w:r>
      <w:r>
        <w:t xml:space="preserve"> 200 acres on south side of Trent on head of Great Branch joining his own line. (Hargett Gwynn 1963, p. 8) </w:t>
      </w:r>
      <w:r w:rsidRPr="0056110B">
        <w:rPr>
          <w:b/>
        </w:rPr>
        <w:t>Note</w:t>
      </w:r>
      <w:r>
        <w:t>: Other names patenting land</w:t>
      </w:r>
      <w:r w:rsidR="001D7D96">
        <w:t xml:space="preserve"> on this date</w:t>
      </w:r>
      <w:r>
        <w:t>: Lee, Sanders, Johnson, Davis, Smith, Green,</w:t>
      </w:r>
    </w:p>
    <w:p w:rsidR="002B6619" w:rsidRDefault="002B6619" w:rsidP="002B6619">
      <w:pPr>
        <w:pStyle w:val="NormalWeb"/>
        <w:spacing w:before="240" w:beforeAutospacing="0" w:after="240" w:afterAutospacing="0"/>
        <w:ind w:left="0" w:right="0"/>
      </w:pPr>
      <w:r>
        <w:rPr>
          <w:b/>
        </w:rPr>
        <w:t xml:space="preserve">1780 </w:t>
      </w:r>
      <w:r w:rsidR="001D7D96">
        <w:rPr>
          <w:b/>
        </w:rPr>
        <w:t xml:space="preserve">- </w:t>
      </w:r>
      <w:r>
        <w:rPr>
          <w:b/>
        </w:rPr>
        <w:t>Apr 28 –</w:t>
      </w:r>
      <w:r>
        <w:t xml:space="preserve"> </w:t>
      </w:r>
      <w:r w:rsidRPr="0040421C">
        <w:rPr>
          <w:b/>
          <w:u w:val="single"/>
        </w:rPr>
        <w:t>VA</w:t>
      </w:r>
      <w:r w:rsidR="001D7D96">
        <w:rPr>
          <w:b/>
          <w:u w:val="single"/>
        </w:rPr>
        <w:t xml:space="preserve"> </w:t>
      </w:r>
      <w:r w:rsidR="001D7D96" w:rsidRPr="00CB6E4B">
        <w:rPr>
          <w:b/>
          <w:u w:val="single"/>
        </w:rPr>
        <w:t>Goochland</w:t>
      </w:r>
      <w:r w:rsidRPr="001D7D96">
        <w:rPr>
          <w:b/>
        </w:rPr>
        <w:t xml:space="preserve"> – Mar</w:t>
      </w:r>
      <w:r w:rsidR="001D7D96" w:rsidRPr="001D7D96">
        <w:rPr>
          <w:b/>
        </w:rPr>
        <w:t xml:space="preserve"> -</w:t>
      </w:r>
      <w:r w:rsidRPr="001D7D96">
        <w:rPr>
          <w:b/>
        </w:rPr>
        <w:t xml:space="preserve"> Howel Lewis </w:t>
      </w:r>
      <w:r w:rsidR="001D7D96" w:rsidRPr="001D7D96">
        <w:rPr>
          <w:b/>
        </w:rPr>
        <w:t>&amp;</w:t>
      </w:r>
      <w:r w:rsidRPr="001D7D96">
        <w:rPr>
          <w:b/>
        </w:rPr>
        <w:t xml:space="preserve"> Betsey Coleman</w:t>
      </w:r>
      <w:r w:rsidR="001D7D96">
        <w:t xml:space="preserve"> – Bride was</w:t>
      </w:r>
      <w:r>
        <w:t xml:space="preserve"> dau. of Robert Coleman, who is surety. Wit. James Terry and James Johnson. Howel, 21 years of age the 2</w:t>
      </w:r>
      <w:r w:rsidRPr="00CB6E4B">
        <w:rPr>
          <w:vertAlign w:val="superscript"/>
        </w:rPr>
        <w:t>nd</w:t>
      </w:r>
      <w:r>
        <w:t xml:space="preserve"> of April 1780, is son of Howell Lewis, Sr. This is in a letter written from Granville County, North Carolina. (Williams 2003, p. 54)</w:t>
      </w:r>
    </w:p>
    <w:p w:rsidR="00A852DF" w:rsidRDefault="00A852DF" w:rsidP="00A852DF">
      <w:pPr>
        <w:pStyle w:val="NormalWeb"/>
        <w:spacing w:before="240" w:after="240"/>
        <w:ind w:left="0"/>
      </w:pPr>
      <w:r w:rsidRPr="00A852DF">
        <w:rPr>
          <w:b/>
        </w:rPr>
        <w:t xml:space="preserve">1780 – Jun 18 – </w:t>
      </w:r>
      <w:r w:rsidRPr="00A852DF">
        <w:rPr>
          <w:b/>
          <w:u w:val="single"/>
        </w:rPr>
        <w:t>VA Frederick</w:t>
      </w:r>
      <w:r w:rsidRPr="00A852DF">
        <w:rPr>
          <w:b/>
        </w:rPr>
        <w:t xml:space="preserve"> – Mil – James Knight</w:t>
      </w:r>
      <w:r>
        <w:t xml:space="preserve"> - This is to Certify that James Knight Sergeant has served the term of 3 years which he enlisted for and is now discharged from the service. Given under my hand this 18th June 1780.  S/ Wm. Long [William Long], Captain.  (Trans: Will Graves, Southern Campaign American Revolution, online)</w:t>
      </w:r>
    </w:p>
    <w:p w:rsidR="00D40413" w:rsidRDefault="00D40413" w:rsidP="00A852DF">
      <w:pPr>
        <w:pStyle w:val="NormalWeb"/>
        <w:spacing w:before="240" w:after="240"/>
        <w:ind w:left="0"/>
      </w:pPr>
      <w:r w:rsidRPr="0009466D">
        <w:rPr>
          <w:b/>
        </w:rPr>
        <w:t xml:space="preserve">1780 – Oct 15 – </w:t>
      </w:r>
      <w:r w:rsidRPr="0009466D">
        <w:rPr>
          <w:b/>
          <w:u w:val="single"/>
        </w:rPr>
        <w:t>VA Goochland</w:t>
      </w:r>
      <w:r w:rsidRPr="0009466D">
        <w:rPr>
          <w:b/>
        </w:rPr>
        <w:t xml:space="preserve"> – Mar – Ephraim Knight</w:t>
      </w:r>
      <w:r>
        <w:t xml:space="preserve"> to Mildred Coaker. (FHL Film Number 975.5 V3D) Note St James Northam Parish records.</w:t>
      </w:r>
    </w:p>
    <w:p w:rsidR="002B6619" w:rsidRDefault="002B6619" w:rsidP="00B5334D">
      <w:pPr>
        <w:pStyle w:val="NormalWeb"/>
        <w:spacing w:before="240" w:after="240"/>
        <w:ind w:left="0"/>
      </w:pPr>
      <w:r w:rsidRPr="004E5CD6">
        <w:rPr>
          <w:b/>
        </w:rPr>
        <w:t xml:space="preserve">1780 – Nov 20 – </w:t>
      </w:r>
      <w:r w:rsidRPr="004E5CD6">
        <w:rPr>
          <w:b/>
          <w:u w:val="single"/>
        </w:rPr>
        <w:t>NC Edgecombe</w:t>
      </w:r>
      <w:r w:rsidRPr="004E5CD6">
        <w:rPr>
          <w:b/>
        </w:rPr>
        <w:t xml:space="preserve"> – Admin – Peter Knight</w:t>
      </w:r>
      <w:r>
        <w:t xml:space="preserve"> – Land Grant #2121 issu</w:t>
      </w:r>
      <w:r w:rsidR="00184883">
        <w:t>ed Oct 9 1783, Book 50, p. 61: 63</w:t>
      </w:r>
      <w:r>
        <w:t xml:space="preserve"> acs. on the East side Averits Swamp – bet. Peter Knight and Solomon Pippin. (</w:t>
      </w:r>
      <w:r w:rsidR="0056110B">
        <w:t>State Archives of North Carolina</w:t>
      </w:r>
      <w:r w:rsidR="00B5334D">
        <w:t xml:space="preserve">, </w:t>
      </w:r>
      <w:r w:rsidR="00B5334D" w:rsidRPr="00B5334D">
        <w:t xml:space="preserve">Book: 50 pg: </w:t>
      </w:r>
      <w:r w:rsidR="00B5334D">
        <w:t>61, File no.: 2121, MARS: 12.14.59.2130</w:t>
      </w:r>
      <w:r>
        <w:t>)</w:t>
      </w:r>
    </w:p>
    <w:p w:rsidR="0056110B" w:rsidRDefault="0056110B" w:rsidP="001470B7">
      <w:pPr>
        <w:pStyle w:val="NormalWeb"/>
        <w:spacing w:before="240" w:beforeAutospacing="0" w:after="240" w:afterAutospacing="0"/>
        <w:ind w:left="0" w:right="0"/>
      </w:pPr>
      <w:r>
        <w:rPr>
          <w:noProof/>
        </w:rPr>
        <w:lastRenderedPageBreak/>
        <w:drawing>
          <wp:inline distT="0" distB="0" distL="0" distR="0" wp14:anchorId="4F6281B3" wp14:editId="29A27097">
            <wp:extent cx="5059680" cy="3695700"/>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BEBA8EAE-BF5A-486C-A8C5-ECC9F3942E4B}">
                          <a14:imgProps xmlns:a14="http://schemas.microsoft.com/office/drawing/2010/main">
                            <a14:imgLayer r:embed="rId79">
                              <a14:imgEffect>
                                <a14:brightnessContrast bright="20000"/>
                              </a14:imgEffect>
                            </a14:imgLayer>
                          </a14:imgProps>
                        </a:ext>
                      </a:extLst>
                    </a:blip>
                    <a:stretch>
                      <a:fillRect/>
                    </a:stretch>
                  </pic:blipFill>
                  <pic:spPr>
                    <a:xfrm>
                      <a:off x="0" y="0"/>
                      <a:ext cx="5059680" cy="3695700"/>
                    </a:xfrm>
                    <a:prstGeom prst="rect">
                      <a:avLst/>
                    </a:prstGeom>
                  </pic:spPr>
                </pic:pic>
              </a:graphicData>
            </a:graphic>
          </wp:inline>
        </w:drawing>
      </w:r>
    </w:p>
    <w:p w:rsidR="009736A4" w:rsidRDefault="001470B7" w:rsidP="001470B7">
      <w:pPr>
        <w:pStyle w:val="NormalWeb"/>
        <w:spacing w:before="240" w:beforeAutospacing="0" w:after="240" w:afterAutospacing="0"/>
        <w:ind w:left="0" w:right="0"/>
      </w:pPr>
      <w:r>
        <w:rPr>
          <w:b/>
        </w:rPr>
        <w:t xml:space="preserve">1780 – </w:t>
      </w:r>
      <w:r w:rsidRPr="00CA754C">
        <w:rPr>
          <w:b/>
          <w:u w:val="single"/>
        </w:rPr>
        <w:t>SC</w:t>
      </w:r>
      <w:r w:rsidR="00BA3DA9">
        <w:rPr>
          <w:b/>
          <w:u w:val="single"/>
        </w:rPr>
        <w:t xml:space="preserve"> </w:t>
      </w:r>
      <w:r w:rsidR="00BA3DA9" w:rsidRPr="00821518">
        <w:rPr>
          <w:b/>
          <w:u w:val="single"/>
        </w:rPr>
        <w:t>Beaufort</w:t>
      </w:r>
      <w:r>
        <w:rPr>
          <w:b/>
        </w:rPr>
        <w:t xml:space="preserve"> – </w:t>
      </w:r>
      <w:r w:rsidR="00BA3DA9">
        <w:rPr>
          <w:b/>
        </w:rPr>
        <w:t xml:space="preserve">Admin – Zachariah Knight - </w:t>
      </w:r>
      <w:r w:rsidRPr="005F7FCA">
        <w:t xml:space="preserve"> </w:t>
      </w:r>
      <w:r w:rsidR="009736A4">
        <w:rPr>
          <w:b/>
        </w:rPr>
        <w:t>O</w:t>
      </w:r>
      <w:r w:rsidRPr="005F7FCA">
        <w:t xml:space="preserve">n the Petit Jury list for </w:t>
      </w:r>
      <w:r>
        <w:t xml:space="preserve">Parish of St. Peter.  (name found on the reverse side of page 11: </w:t>
      </w:r>
      <w:r>
        <w:rPr>
          <w:rStyle w:val="Emphasis"/>
        </w:rPr>
        <w:t>Jury Lists, 1778, Acts #1078 [at SC Archives]</w:t>
      </w:r>
      <w:r>
        <w:t xml:space="preserve">; Page Number: </w:t>
      </w:r>
      <w:r>
        <w:rPr>
          <w:rStyle w:val="Emphasis"/>
        </w:rPr>
        <w:t>11</w:t>
      </w:r>
      <w:r>
        <w:t xml:space="preserve">; Family Number: </w:t>
      </w:r>
      <w:r>
        <w:rPr>
          <w:rStyle w:val="Emphasis"/>
        </w:rPr>
        <w:t>405</w:t>
      </w:r>
      <w:r>
        <w:t xml:space="preserve">) </w:t>
      </w:r>
    </w:p>
    <w:p w:rsidR="001470B7" w:rsidRPr="0044356B" w:rsidRDefault="001470B7" w:rsidP="001470B7">
      <w:pPr>
        <w:pStyle w:val="NormalWeb"/>
        <w:spacing w:before="240" w:beforeAutospacing="0" w:after="240" w:afterAutospacing="0"/>
        <w:ind w:left="0" w:right="0"/>
        <w:rPr>
          <w:rStyle w:val="Emphasis"/>
          <w:i w:val="0"/>
          <w:iCs w:val="0"/>
        </w:rPr>
      </w:pPr>
      <w:r>
        <w:rPr>
          <w:b/>
        </w:rPr>
        <w:t>1780 –</w:t>
      </w:r>
      <w:r>
        <w:t xml:space="preserve"> </w:t>
      </w:r>
      <w:r w:rsidRPr="0044356B">
        <w:rPr>
          <w:b/>
          <w:u w:val="single"/>
        </w:rPr>
        <w:t>SC</w:t>
      </w:r>
      <w:r w:rsidR="009736A4">
        <w:rPr>
          <w:b/>
          <w:u w:val="single"/>
        </w:rPr>
        <w:t xml:space="preserve"> Cheraw</w:t>
      </w:r>
      <w:r w:rsidRPr="009736A4">
        <w:rPr>
          <w:b/>
        </w:rPr>
        <w:t xml:space="preserve"> – </w:t>
      </w:r>
      <w:r w:rsidR="009736A4" w:rsidRPr="009736A4">
        <w:rPr>
          <w:b/>
        </w:rPr>
        <w:t xml:space="preserve">Admin - </w:t>
      </w:r>
      <w:r w:rsidRPr="0044356B">
        <w:rPr>
          <w:b/>
        </w:rPr>
        <w:t>James Knight</w:t>
      </w:r>
      <w:r>
        <w:t xml:space="preserve"> </w:t>
      </w:r>
      <w:r w:rsidR="009736A4">
        <w:t xml:space="preserve">- </w:t>
      </w:r>
      <w:r w:rsidR="00184883">
        <w:t>O</w:t>
      </w:r>
      <w:r>
        <w:t xml:space="preserve">n the Petit Jury list for the “District of Cheraw (name found on reverse side of p. 7: </w:t>
      </w:r>
      <w:r>
        <w:rPr>
          <w:rStyle w:val="Emphasis"/>
        </w:rPr>
        <w:t>Jury Lists, 1778, Acts #1078 [at SC Archives]</w:t>
      </w:r>
      <w:r>
        <w:t xml:space="preserve">; Page Number: </w:t>
      </w:r>
      <w:r>
        <w:rPr>
          <w:rStyle w:val="Emphasis"/>
        </w:rPr>
        <w:t>7</w:t>
      </w:r>
      <w:r>
        <w:t xml:space="preserve">; Family Number: </w:t>
      </w:r>
      <w:r>
        <w:rPr>
          <w:rStyle w:val="Emphasis"/>
        </w:rPr>
        <w:t>540</w:t>
      </w:r>
      <w:r w:rsidR="009736A4">
        <w:rPr>
          <w:rStyle w:val="Emphasis"/>
        </w:rPr>
        <w:t xml:space="preserve">, </w:t>
      </w:r>
      <w:r w:rsidR="009736A4">
        <w:t>U.S. Census Reconstructed, 1660-1820</w:t>
      </w:r>
      <w:r>
        <w:rPr>
          <w:rStyle w:val="Emphasis"/>
        </w:rPr>
        <w:t>)</w:t>
      </w:r>
    </w:p>
    <w:p w:rsidR="001470B7" w:rsidRPr="0044356B" w:rsidRDefault="001470B7" w:rsidP="001470B7">
      <w:pPr>
        <w:pStyle w:val="NormalWeb"/>
        <w:spacing w:before="240" w:beforeAutospacing="0" w:after="240" w:afterAutospacing="0"/>
        <w:ind w:left="0" w:right="0"/>
        <w:rPr>
          <w:rStyle w:val="Emphasis"/>
          <w:i w:val="0"/>
          <w:iCs w:val="0"/>
        </w:rPr>
      </w:pPr>
      <w:r>
        <w:rPr>
          <w:b/>
        </w:rPr>
        <w:t>1780 –</w:t>
      </w:r>
      <w:r>
        <w:t xml:space="preserve"> </w:t>
      </w:r>
      <w:r w:rsidRPr="0044356B">
        <w:rPr>
          <w:b/>
          <w:u w:val="single"/>
        </w:rPr>
        <w:t>NC</w:t>
      </w:r>
      <w:r w:rsidR="001D7D96">
        <w:rPr>
          <w:b/>
          <w:u w:val="single"/>
        </w:rPr>
        <w:t xml:space="preserve"> </w:t>
      </w:r>
      <w:r w:rsidR="001D7D96" w:rsidRPr="0044356B">
        <w:rPr>
          <w:b/>
          <w:u w:val="single"/>
        </w:rPr>
        <w:t>Rowan</w:t>
      </w:r>
      <w:r w:rsidRPr="001D7D96">
        <w:rPr>
          <w:b/>
        </w:rPr>
        <w:t xml:space="preserve"> – </w:t>
      </w:r>
      <w:r w:rsidR="001D7D96" w:rsidRPr="001D7D96">
        <w:rPr>
          <w:b/>
        </w:rPr>
        <w:t xml:space="preserve">Admin - </w:t>
      </w:r>
      <w:r w:rsidRPr="0044356B">
        <w:rPr>
          <w:b/>
        </w:rPr>
        <w:t>Reuben Knight</w:t>
      </w:r>
      <w:r w:rsidR="00C729E8">
        <w:rPr>
          <w:b/>
        </w:rPr>
        <w:t>, Matthew Knight, James Knight -</w:t>
      </w:r>
      <w:r>
        <w:t xml:space="preserve"> (text: Rhuben) </w:t>
      </w:r>
      <w:r w:rsidR="001D7D96">
        <w:t xml:space="preserve">– Tax list: </w:t>
      </w:r>
      <w:r>
        <w:t>resident in Capt. Calldwell’s District.  (</w:t>
      </w:r>
      <w:r>
        <w:rPr>
          <w:rStyle w:val="Emphasis"/>
        </w:rPr>
        <w:t>Lists of Taxable Property - 1778 [NC State Archives]</w:t>
      </w:r>
      <w:r>
        <w:t xml:space="preserve">; Call Number: </w:t>
      </w:r>
      <w:r>
        <w:rPr>
          <w:rStyle w:val="Emphasis"/>
        </w:rPr>
        <w:t>C.R. 085.701.5</w:t>
      </w:r>
      <w:r>
        <w:t xml:space="preserve">; Page Number: </w:t>
      </w:r>
      <w:r>
        <w:rPr>
          <w:rStyle w:val="Emphasis"/>
        </w:rPr>
        <w:t>17</w:t>
      </w:r>
      <w:r>
        <w:t xml:space="preserve">; Family Number: </w:t>
      </w:r>
      <w:r>
        <w:rPr>
          <w:rStyle w:val="Emphasis"/>
        </w:rPr>
        <w:t>6)</w:t>
      </w:r>
    </w:p>
    <w:p w:rsidR="001470B7" w:rsidRDefault="001470B7" w:rsidP="001470B7">
      <w:pPr>
        <w:pStyle w:val="NormalWeb"/>
        <w:spacing w:before="240" w:beforeAutospacing="0" w:after="240" w:afterAutospacing="0"/>
        <w:ind w:left="0" w:right="0"/>
      </w:pPr>
      <w:r>
        <w:rPr>
          <w:b/>
        </w:rPr>
        <w:t xml:space="preserve">1780 – </w:t>
      </w:r>
      <w:r w:rsidRPr="00893C84">
        <w:rPr>
          <w:b/>
          <w:u w:val="single"/>
        </w:rPr>
        <w:t>NC</w:t>
      </w:r>
      <w:r w:rsidR="001D7D96">
        <w:rPr>
          <w:b/>
          <w:u w:val="single"/>
        </w:rPr>
        <w:t xml:space="preserve"> </w:t>
      </w:r>
      <w:r w:rsidR="001D7D96" w:rsidRPr="00893C84">
        <w:rPr>
          <w:b/>
          <w:u w:val="single"/>
        </w:rPr>
        <w:t>Surry</w:t>
      </w:r>
      <w:r>
        <w:rPr>
          <w:b/>
        </w:rPr>
        <w:t xml:space="preserve"> – </w:t>
      </w:r>
      <w:r w:rsidR="00125309">
        <w:rPr>
          <w:b/>
        </w:rPr>
        <w:t>Admin</w:t>
      </w:r>
      <w:r w:rsidR="001D7D96">
        <w:rPr>
          <w:b/>
        </w:rPr>
        <w:t xml:space="preserve"> - </w:t>
      </w:r>
      <w:r>
        <w:rPr>
          <w:b/>
        </w:rPr>
        <w:t>Thomas Knight</w:t>
      </w:r>
      <w:r w:rsidR="00C729E8">
        <w:rPr>
          <w:b/>
        </w:rPr>
        <w:t>, William Knight, Abner Knight</w:t>
      </w:r>
      <w:r w:rsidRPr="0044356B">
        <w:t xml:space="preserve"> </w:t>
      </w:r>
      <w:r w:rsidR="001D7D96">
        <w:t>– Signator</w:t>
      </w:r>
      <w:r w:rsidR="00C729E8">
        <w:t>ies</w:t>
      </w:r>
      <w:r w:rsidR="001D7D96">
        <w:t xml:space="preserve"> on </w:t>
      </w:r>
      <w:r w:rsidRPr="0044356B">
        <w:t xml:space="preserve">petition </w:t>
      </w:r>
      <w:r>
        <w:t>to the House of Assembly from inhabitants of Surry Co. seeking redress for the way titles for vacant lands are obtained. (</w:t>
      </w:r>
      <w:r>
        <w:rPr>
          <w:rStyle w:val="Emphasis"/>
        </w:rPr>
        <w:t>Series: General Assembly; Box: Jan - Feb 1779 [North Carolina State Archives]</w:t>
      </w:r>
      <w:r>
        <w:t xml:space="preserve">; Call Number: </w:t>
      </w:r>
      <w:r>
        <w:rPr>
          <w:rStyle w:val="Emphasis"/>
        </w:rPr>
        <w:t>Folder: Petitions</w:t>
      </w:r>
      <w:r>
        <w:t xml:space="preserve">; Page Number: </w:t>
      </w:r>
      <w:r>
        <w:rPr>
          <w:rStyle w:val="Emphasis"/>
        </w:rPr>
        <w:t>4</w:t>
      </w:r>
      <w:r>
        <w:t xml:space="preserve">; Family Number: </w:t>
      </w:r>
      <w:r>
        <w:rPr>
          <w:rStyle w:val="Emphasis"/>
        </w:rPr>
        <w:t>30)</w:t>
      </w:r>
      <w:r w:rsidR="001D7D96">
        <w:rPr>
          <w:rStyle w:val="Emphasis"/>
        </w:rPr>
        <w:t xml:space="preserve">  </w:t>
      </w:r>
      <w:r w:rsidR="001D7D96" w:rsidRPr="001D7D96">
        <w:rPr>
          <w:rStyle w:val="Emphasis"/>
          <w:i w:val="0"/>
        </w:rPr>
        <w:t>Note: was formed in 1771 from Rowan County.</w:t>
      </w:r>
    </w:p>
    <w:p w:rsidR="001470B7" w:rsidRDefault="001470B7" w:rsidP="001470B7">
      <w:pPr>
        <w:pStyle w:val="NormalWeb"/>
        <w:spacing w:before="240" w:beforeAutospacing="0" w:after="240" w:afterAutospacing="0"/>
        <w:ind w:left="0" w:right="0"/>
      </w:pPr>
      <w:r w:rsidRPr="00E44AB9">
        <w:rPr>
          <w:b/>
        </w:rPr>
        <w:t xml:space="preserve">1780 – </w:t>
      </w:r>
      <w:r w:rsidRPr="00E44AB9">
        <w:rPr>
          <w:b/>
          <w:u w:val="single"/>
        </w:rPr>
        <w:t>SC</w:t>
      </w:r>
      <w:r w:rsidR="001D7D96">
        <w:rPr>
          <w:b/>
          <w:u w:val="single"/>
        </w:rPr>
        <w:t xml:space="preserve"> </w:t>
      </w:r>
      <w:r w:rsidR="001D7D96" w:rsidRPr="00E44AB9">
        <w:rPr>
          <w:b/>
          <w:u w:val="single"/>
        </w:rPr>
        <w:t>Cheraw</w:t>
      </w:r>
      <w:r w:rsidRPr="00E44AB9">
        <w:rPr>
          <w:b/>
        </w:rPr>
        <w:t xml:space="preserve"> – </w:t>
      </w:r>
      <w:r w:rsidR="001D7D96">
        <w:rPr>
          <w:b/>
        </w:rPr>
        <w:t>Admin</w:t>
      </w:r>
      <w:r w:rsidR="001D7D96" w:rsidRPr="001D7D96">
        <w:rPr>
          <w:b/>
        </w:rPr>
        <w:t xml:space="preserve"> - </w:t>
      </w:r>
      <w:r w:rsidRPr="001D7D96">
        <w:rPr>
          <w:b/>
        </w:rPr>
        <w:t>James Woodson</w:t>
      </w:r>
      <w:r w:rsidR="001D7D96">
        <w:rPr>
          <w:b/>
        </w:rPr>
        <w:t xml:space="preserve"> &amp; James Knight</w:t>
      </w:r>
      <w:r>
        <w:t xml:space="preserve"> </w:t>
      </w:r>
      <w:r w:rsidR="001D7D96">
        <w:t>- O</w:t>
      </w:r>
      <w:r w:rsidRPr="008533EE">
        <w:t xml:space="preserve">n the Grand Jury list. </w:t>
      </w:r>
      <w:r>
        <w:t xml:space="preserve"> </w:t>
      </w:r>
      <w:r w:rsidRPr="001D7D96">
        <w:rPr>
          <w:b/>
        </w:rPr>
        <w:t>James Knight</w:t>
      </w:r>
      <w:r>
        <w:t xml:space="preserve"> on the “List of Petit Jurymen and Jurymen in Civil Causes.” (</w:t>
      </w:r>
      <w:r>
        <w:rPr>
          <w:rStyle w:val="Emphasis"/>
        </w:rPr>
        <w:t>Jury Lists, 1779, Acts #1127 [at SC Archives]</w:t>
      </w:r>
      <w:r>
        <w:t xml:space="preserve">; Page Number: </w:t>
      </w:r>
      <w:r>
        <w:rPr>
          <w:rStyle w:val="Emphasis"/>
        </w:rPr>
        <w:t>4</w:t>
      </w:r>
      <w:r>
        <w:t xml:space="preserve">; Family Number: </w:t>
      </w:r>
      <w:r>
        <w:rPr>
          <w:rStyle w:val="Emphasis"/>
        </w:rPr>
        <w:t>141)</w:t>
      </w:r>
    </w:p>
    <w:p w:rsidR="001470B7" w:rsidRDefault="001470B7" w:rsidP="001470B7">
      <w:pPr>
        <w:pStyle w:val="NormalWeb"/>
        <w:spacing w:before="240" w:beforeAutospacing="0" w:after="240" w:afterAutospacing="0"/>
        <w:ind w:left="0" w:right="0"/>
      </w:pPr>
      <w:r>
        <w:rPr>
          <w:b/>
        </w:rPr>
        <w:t xml:space="preserve">1781 </w:t>
      </w:r>
      <w:r w:rsidR="001D7D96">
        <w:rPr>
          <w:b/>
        </w:rPr>
        <w:t xml:space="preserve">- </w:t>
      </w:r>
      <w:r>
        <w:rPr>
          <w:b/>
        </w:rPr>
        <w:t xml:space="preserve">Jun 14 </w:t>
      </w:r>
      <w:r w:rsidR="001D7D96">
        <w:rPr>
          <w:b/>
        </w:rPr>
        <w:t>–</w:t>
      </w:r>
      <w:r>
        <w:rPr>
          <w:b/>
        </w:rPr>
        <w:t xml:space="preserve"> </w:t>
      </w:r>
      <w:r w:rsidRPr="00CA754C">
        <w:rPr>
          <w:b/>
          <w:u w:val="single"/>
        </w:rPr>
        <w:t>NC</w:t>
      </w:r>
      <w:r w:rsidR="001D7D96">
        <w:rPr>
          <w:b/>
          <w:u w:val="single"/>
        </w:rPr>
        <w:t xml:space="preserve"> </w:t>
      </w:r>
      <w:r w:rsidR="001D7D96" w:rsidRPr="00176B3F">
        <w:rPr>
          <w:b/>
          <w:u w:val="single"/>
        </w:rPr>
        <w:t>Edgecombe</w:t>
      </w:r>
      <w:r w:rsidRPr="00184883">
        <w:rPr>
          <w:b/>
        </w:rPr>
        <w:t xml:space="preserve"> - Will </w:t>
      </w:r>
      <w:r w:rsidR="001D7D96" w:rsidRPr="00184883">
        <w:rPr>
          <w:b/>
        </w:rPr>
        <w:t>-</w:t>
      </w:r>
      <w:r w:rsidRPr="00184883">
        <w:rPr>
          <w:b/>
        </w:rPr>
        <w:t xml:space="preserve"> </w:t>
      </w:r>
      <w:r w:rsidRPr="00304683">
        <w:rPr>
          <w:b/>
        </w:rPr>
        <w:t>Moses Knight</w:t>
      </w:r>
      <w:r w:rsidR="001D7D96">
        <w:rPr>
          <w:b/>
        </w:rPr>
        <w:t xml:space="preserve"> - </w:t>
      </w:r>
      <w:r w:rsidRPr="00304683">
        <w:t>No Probate Date.</w:t>
      </w:r>
      <w:r>
        <w:rPr>
          <w:b/>
        </w:rPr>
        <w:t xml:space="preserve">  </w:t>
      </w:r>
      <w:r w:rsidRPr="009D1BFF">
        <w:t>Wife</w:t>
      </w:r>
      <w:r>
        <w:t xml:space="preserve"> &amp; Extx</w:t>
      </w:r>
      <w:r w:rsidRPr="009D1BFF">
        <w:t xml:space="preserve">: </w:t>
      </w:r>
      <w:r w:rsidRPr="001D0510">
        <w:rPr>
          <w:b/>
        </w:rPr>
        <w:t>Charity</w:t>
      </w:r>
      <w:r>
        <w:rPr>
          <w:b/>
        </w:rPr>
        <w:t xml:space="preserve">, </w:t>
      </w:r>
      <w:r w:rsidRPr="00E437BF">
        <w:t>use of my estate during her life or widowhood.</w:t>
      </w:r>
      <w:r>
        <w:rPr>
          <w:b/>
        </w:rPr>
        <w:t xml:space="preserve"> </w:t>
      </w:r>
      <w:r w:rsidRPr="009D1BFF">
        <w:t xml:space="preserve"> </w:t>
      </w:r>
      <w:r>
        <w:br/>
        <w:t xml:space="preserve">*  </w:t>
      </w:r>
      <w:r w:rsidRPr="001D7D96">
        <w:rPr>
          <w:b/>
        </w:rPr>
        <w:t xml:space="preserve">Son: </w:t>
      </w:r>
      <w:r w:rsidRPr="001D0510">
        <w:rPr>
          <w:b/>
        </w:rPr>
        <w:t>Kindred</w:t>
      </w:r>
      <w:r w:rsidR="001D7D96">
        <w:rPr>
          <w:b/>
        </w:rPr>
        <w:t xml:space="preserve"> Knight</w:t>
      </w:r>
      <w:r w:rsidRPr="001D0510">
        <w:rPr>
          <w:b/>
        </w:rPr>
        <w:t xml:space="preserve">, </w:t>
      </w:r>
      <w:r w:rsidRPr="00E437BF">
        <w:t>3 negroes at legal age;</w:t>
      </w:r>
      <w:r>
        <w:rPr>
          <w:b/>
        </w:rPr>
        <w:t xml:space="preserve"> </w:t>
      </w:r>
      <w:r>
        <w:rPr>
          <w:b/>
        </w:rPr>
        <w:br/>
      </w:r>
      <w:r>
        <w:rPr>
          <w:b/>
        </w:rPr>
        <w:lastRenderedPageBreak/>
        <w:t xml:space="preserve">*  </w:t>
      </w:r>
      <w:r w:rsidR="001D7D96">
        <w:rPr>
          <w:b/>
        </w:rPr>
        <w:t xml:space="preserve">Son: </w:t>
      </w:r>
      <w:r w:rsidRPr="001D0510">
        <w:rPr>
          <w:b/>
        </w:rPr>
        <w:t>Al</w:t>
      </w:r>
      <w:r w:rsidR="001D7D96">
        <w:rPr>
          <w:b/>
        </w:rPr>
        <w:t>len Knight (Al</w:t>
      </w:r>
      <w:r w:rsidRPr="001D0510">
        <w:rPr>
          <w:b/>
        </w:rPr>
        <w:t>an</w:t>
      </w:r>
      <w:r w:rsidR="001D7D96">
        <w:rPr>
          <w:b/>
        </w:rPr>
        <w:t>)</w:t>
      </w:r>
      <w:r w:rsidRPr="001D0510">
        <w:rPr>
          <w:b/>
        </w:rPr>
        <w:t xml:space="preserve">, </w:t>
      </w:r>
      <w:r w:rsidRPr="00E437BF">
        <w:t>100 acres of land lying on Wolfpit Branch, purchased of Robert Parker, ½ of new entry lying on N side of Whiteoak Swamp, furniture, 3 negroes, at legal age</w:t>
      </w:r>
      <w:r>
        <w:rPr>
          <w:b/>
        </w:rPr>
        <w:t xml:space="preserve">; </w:t>
      </w:r>
      <w:r>
        <w:rPr>
          <w:b/>
        </w:rPr>
        <w:br/>
        <w:t xml:space="preserve">*  </w:t>
      </w:r>
      <w:r w:rsidR="001D7D96">
        <w:rPr>
          <w:b/>
        </w:rPr>
        <w:t xml:space="preserve">Son: </w:t>
      </w:r>
      <w:r w:rsidRPr="001D0510">
        <w:rPr>
          <w:b/>
        </w:rPr>
        <w:t>John Carter Knight</w:t>
      </w:r>
      <w:r w:rsidRPr="009D1BFF">
        <w:t>, plantation where I live with remainder of my land</w:t>
      </w:r>
      <w:r>
        <w:t>, 5 negroes, furniture, gun, sword, and case of bottles.</w:t>
      </w:r>
      <w:r w:rsidRPr="009D1BFF">
        <w:t xml:space="preserve"> </w:t>
      </w:r>
      <w:r>
        <w:br/>
        <w:t xml:space="preserve">*  </w:t>
      </w:r>
      <w:r w:rsidRPr="009D1BFF">
        <w:t xml:space="preserve">Daus: </w:t>
      </w:r>
      <w:r w:rsidRPr="00340DF6">
        <w:rPr>
          <w:b/>
        </w:rPr>
        <w:t>Sarah Pace</w:t>
      </w:r>
      <w:r w:rsidRPr="009D1BFF">
        <w:t xml:space="preserve">, </w:t>
      </w:r>
      <w:r w:rsidRPr="001D0510">
        <w:rPr>
          <w:b/>
        </w:rPr>
        <w:t>Mary Knight</w:t>
      </w:r>
      <w:r w:rsidRPr="009D1BFF">
        <w:t xml:space="preserve">, </w:t>
      </w:r>
      <w:r w:rsidRPr="001D0510">
        <w:rPr>
          <w:b/>
        </w:rPr>
        <w:t>Phereby Knight</w:t>
      </w:r>
      <w:r>
        <w:rPr>
          <w:b/>
        </w:rPr>
        <w:t xml:space="preserve">, </w:t>
      </w:r>
      <w:r w:rsidRPr="00E437BF">
        <w:t>one negro girl each</w:t>
      </w:r>
      <w:r w:rsidRPr="009D1BFF">
        <w:t xml:space="preserve">. </w:t>
      </w:r>
      <w:r w:rsidR="001D7D96">
        <w:t>Latter two s</w:t>
      </w:r>
      <w:r>
        <w:t>hall receive their negroes at age 18 or when married.</w:t>
      </w:r>
      <w:r>
        <w:br/>
        <w:t xml:space="preserve">*   </w:t>
      </w:r>
      <w:r w:rsidRPr="009D1BFF">
        <w:t xml:space="preserve">Exr: </w:t>
      </w:r>
      <w:r w:rsidRPr="001D7D96">
        <w:t>John Nicholson, James Pace. Wit: Jonathan Pope, Exum Lewis</w:t>
      </w:r>
      <w:r w:rsidRPr="009D1BFF">
        <w:t xml:space="preserve">, </w:t>
      </w:r>
      <w:r w:rsidRPr="008502AA">
        <w:rPr>
          <w:b/>
        </w:rPr>
        <w:t>Spier Knight</w:t>
      </w:r>
      <w:r w:rsidRPr="009D1BFF">
        <w:t>.</w:t>
      </w:r>
      <w:r>
        <w:t xml:space="preserve"> (Wi</w:t>
      </w:r>
      <w:r w:rsidR="00184883">
        <w:t>lliams &amp; Griffin 1956, p. 194)</w:t>
      </w:r>
      <w:r w:rsidR="009A1EC6">
        <w:t xml:space="preserve">   </w:t>
      </w:r>
      <w:r w:rsidRPr="00184883">
        <w:rPr>
          <w:b/>
        </w:rPr>
        <w:t>Note</w:t>
      </w:r>
      <w:r>
        <w:t xml:space="preserve">: Moses was the son of John Knight </w:t>
      </w:r>
      <w:r w:rsidR="00184883">
        <w:t>and</w:t>
      </w:r>
      <w:r>
        <w:t xml:space="preserve"> Isa</w:t>
      </w:r>
      <w:r w:rsidR="001D7D96">
        <w:t xml:space="preserve">bell Carter </w:t>
      </w:r>
      <w:r w:rsidR="00184883">
        <w:t xml:space="preserve">Knight. See 1769 for his will. </w:t>
      </w:r>
    </w:p>
    <w:p w:rsidR="00184883" w:rsidRDefault="001470B7" w:rsidP="001470B7">
      <w:pPr>
        <w:pStyle w:val="NormalWeb"/>
        <w:spacing w:before="240" w:beforeAutospacing="0" w:after="240" w:afterAutospacing="0"/>
        <w:ind w:left="0" w:right="0"/>
      </w:pPr>
      <w:r>
        <w:rPr>
          <w:b/>
        </w:rPr>
        <w:t xml:space="preserve">1781 </w:t>
      </w:r>
      <w:r w:rsidR="00125309">
        <w:rPr>
          <w:b/>
        </w:rPr>
        <w:t xml:space="preserve">- </w:t>
      </w:r>
      <w:r>
        <w:rPr>
          <w:b/>
        </w:rPr>
        <w:t>Jun 18 –</w:t>
      </w:r>
      <w:r>
        <w:t xml:space="preserve"> </w:t>
      </w:r>
      <w:r w:rsidRPr="00A8302D">
        <w:rPr>
          <w:b/>
          <w:u w:val="single"/>
        </w:rPr>
        <w:t>VA</w:t>
      </w:r>
      <w:r w:rsidR="00125309">
        <w:rPr>
          <w:b/>
          <w:u w:val="single"/>
        </w:rPr>
        <w:t xml:space="preserve"> </w:t>
      </w:r>
      <w:r w:rsidR="00125309" w:rsidRPr="00A8302D">
        <w:rPr>
          <w:b/>
          <w:u w:val="single"/>
        </w:rPr>
        <w:t>Prince Edward</w:t>
      </w:r>
      <w:r>
        <w:t xml:space="preserve"> </w:t>
      </w:r>
      <w:r w:rsidRPr="00184883">
        <w:rPr>
          <w:b/>
        </w:rPr>
        <w:t>– Mar</w:t>
      </w:r>
      <w:r w:rsidR="00125309" w:rsidRPr="00184883">
        <w:rPr>
          <w:b/>
        </w:rPr>
        <w:t xml:space="preserve"> -</w:t>
      </w:r>
      <w:r>
        <w:t xml:space="preserve"> </w:t>
      </w:r>
      <w:r w:rsidRPr="00A8302D">
        <w:rPr>
          <w:b/>
        </w:rPr>
        <w:t>Woodson Knight</w:t>
      </w:r>
      <w:r w:rsidRPr="00784D54">
        <w:rPr>
          <w:b/>
        </w:rPr>
        <w:t xml:space="preserve"> </w:t>
      </w:r>
      <w:r w:rsidR="00125309" w:rsidRPr="00784D54">
        <w:rPr>
          <w:b/>
        </w:rPr>
        <w:t>&amp;</w:t>
      </w:r>
      <w:r w:rsidRPr="00784D54">
        <w:rPr>
          <w:b/>
        </w:rPr>
        <w:t xml:space="preserve"> </w:t>
      </w:r>
      <w:r w:rsidR="00184883" w:rsidRPr="00784D54">
        <w:rPr>
          <w:b/>
        </w:rPr>
        <w:t>Martha “</w:t>
      </w:r>
      <w:r w:rsidRPr="00784D54">
        <w:rPr>
          <w:b/>
        </w:rPr>
        <w:t>Patty</w:t>
      </w:r>
      <w:r w:rsidR="00184883" w:rsidRPr="00784D54">
        <w:rPr>
          <w:b/>
        </w:rPr>
        <w:t>”</w:t>
      </w:r>
      <w:r w:rsidRPr="00784D54">
        <w:rPr>
          <w:b/>
        </w:rPr>
        <w:t xml:space="preserve"> Walton.</w:t>
      </w:r>
      <w:r>
        <w:t xml:space="preserve">  (VA MG REC 1700-1850, p. 520)</w:t>
      </w:r>
      <w:r w:rsidR="009A1EC6">
        <w:t xml:space="preserve">  </w:t>
      </w:r>
      <w:r w:rsidR="00184883" w:rsidRPr="003C5A26">
        <w:rPr>
          <w:b/>
        </w:rPr>
        <w:t>Note</w:t>
      </w:r>
      <w:r w:rsidR="00184883">
        <w:t xml:space="preserve">: Martha Walton was the daughter of General George Walton and Martha Hughes. </w:t>
      </w:r>
      <w:r w:rsidR="003C5A26">
        <w:t xml:space="preserve">She married Woodson Knight, son of John Knight and Elizabeth Woodson who we have seen a number of time in the Tithes lists of Lunenburg County following the death of his father when he was 15 years old. </w:t>
      </w:r>
      <w:r w:rsidR="00184883">
        <w:t xml:space="preserve"> It was only after this marriage that the names “Hughes” and “Walton” entered the </w:t>
      </w:r>
      <w:r w:rsidR="003C5A26">
        <w:t xml:space="preserve">Lunenburg </w:t>
      </w:r>
      <w:r w:rsidR="00184883">
        <w:t>Knight</w:t>
      </w:r>
      <w:r w:rsidR="003C5A26">
        <w:t>s</w:t>
      </w:r>
      <w:r w:rsidR="00184883">
        <w:t xml:space="preserve"> family. Their son, John Hughes Knight, b. 8 Sep 1792, was the first “John Hughes Knight”.  </w:t>
      </w:r>
      <w:r w:rsidR="003C5A26">
        <w:t xml:space="preserve">John Hughes Knight JR was b. 29 Oct 1829.  </w:t>
      </w:r>
      <w:r w:rsidR="00184883">
        <w:t xml:space="preserve">So, if you see a “John Hughes Knight” on a family tree before this date, or outside of this connection, you know you are seeing the tree of a clueless person who just copies and pastes nonsense. </w:t>
      </w:r>
      <w:r w:rsidR="003C5A26">
        <w:t xml:space="preserve">John Hughes Knight married Sarah Everett Carter. </w:t>
      </w:r>
      <w:r w:rsidR="00184883">
        <w:t xml:space="preserve"> </w:t>
      </w:r>
      <w:r w:rsidR="003C5A26">
        <w:t xml:space="preserve">Let me just note here, for the record, that there could be no “William Hughes Knight” born 1758 (son of Jonathan and Judith); it’s a myth and you are a sucker if you have that mess on your tree. </w:t>
      </w:r>
    </w:p>
    <w:p w:rsidR="001470B7" w:rsidRDefault="001470B7" w:rsidP="001470B7">
      <w:pPr>
        <w:pStyle w:val="NormalWeb"/>
        <w:spacing w:before="240" w:beforeAutospacing="0" w:after="240" w:afterAutospacing="0"/>
        <w:ind w:left="0" w:right="0"/>
      </w:pPr>
      <w:r w:rsidRPr="00796454">
        <w:rPr>
          <w:b/>
        </w:rPr>
        <w:t xml:space="preserve">1781 </w:t>
      </w:r>
      <w:r w:rsidR="001A652E">
        <w:rPr>
          <w:b/>
        </w:rPr>
        <w:t xml:space="preserve">- </w:t>
      </w:r>
      <w:r w:rsidRPr="00796454">
        <w:rPr>
          <w:b/>
        </w:rPr>
        <w:t>Aug 12 –</w:t>
      </w:r>
      <w:r>
        <w:t xml:space="preserve"> </w:t>
      </w:r>
      <w:r>
        <w:rPr>
          <w:b/>
          <w:u w:val="single"/>
        </w:rPr>
        <w:t>VA</w:t>
      </w:r>
      <w:r w:rsidR="001A652E">
        <w:rPr>
          <w:b/>
          <w:u w:val="single"/>
        </w:rPr>
        <w:t xml:space="preserve"> </w:t>
      </w:r>
      <w:r w:rsidR="001A652E" w:rsidRPr="00796454">
        <w:rPr>
          <w:b/>
          <w:u w:val="single"/>
        </w:rPr>
        <w:t>Lunenburg</w:t>
      </w:r>
      <w:r w:rsidRPr="001A652E">
        <w:rPr>
          <w:b/>
        </w:rPr>
        <w:t xml:space="preserve"> – </w:t>
      </w:r>
      <w:r w:rsidR="001A652E" w:rsidRPr="001A652E">
        <w:rPr>
          <w:b/>
        </w:rPr>
        <w:t xml:space="preserve">Admin </w:t>
      </w:r>
      <w:r w:rsidR="00125309">
        <w:rPr>
          <w:b/>
        </w:rPr>
        <w:t>–</w:t>
      </w:r>
      <w:r w:rsidR="001A652E" w:rsidRPr="001A652E">
        <w:rPr>
          <w:b/>
        </w:rPr>
        <w:t xml:space="preserve"> </w:t>
      </w:r>
      <w:r w:rsidR="00125309">
        <w:rPr>
          <w:b/>
        </w:rPr>
        <w:t xml:space="preserve">John Knight - </w:t>
      </w:r>
      <w:r>
        <w:t>Petition  to Thomas Nelson Esq, Governor etc.: “The petition of the inhabitents of Lunenburg County humbly sheweth, That in a late excursion of Col. Tarleton’s Legion through this county, many citizens were greatly injured in their property; and compelled (in order to obtain their personal liberty) to sign such paroles as their captors thought proper to dictate.  We know these paroles, by La</w:t>
      </w:r>
      <w:r w:rsidR="001A652E">
        <w:t>w</w:t>
      </w:r>
      <w:r>
        <w:t xml:space="preserve">, are not binding on peaceable citizens, thus taken from their own homes: But your Petitioners beg leave to represent to your Excellency and your Honors, the peculiar case of the Reverend James Craig, rector of Cumberland Parish in this county; a person eminently distinguished for his zeal &amp; attachment to the cause of American Liberty; a rule of conduct adopted in the very earliest period and pertinaciously persisted in, through every vicissitude of the present contest; no less esteemed for his charity, devotion and exemplary piety in his public character, than respectable for his virtues in private life, equally alert in engaging in every scheme for the welfare of his country and the success of its arms; and successful in removing dangerous prejudices from the minds of the people, by drawing the proper line, and pointing out the true distinctions between resistance of Lawless power and Rebellion.”  </w:t>
      </w:r>
      <w:r>
        <w:br/>
        <w:t>The bottom line is that the Rev</w:t>
      </w:r>
      <w:r w:rsidR="003C5A26">
        <w:t>erend</w:t>
      </w:r>
      <w:r>
        <w:t xml:space="preserve"> was subjected to a raid that destroyed his property, detained as a prisoner, etc. The petition was to have a prisoner exchange to get their </w:t>
      </w:r>
      <w:r w:rsidR="003C5A26">
        <w:t>pastor</w:t>
      </w:r>
      <w:r>
        <w:t xml:space="preserve"> back.  The petition was signed by a long list of citizens, residents at that time, of Lunenburg County.  That list includes: D. Stokes, JR. Colo., Daniel Dejarn</w:t>
      </w:r>
      <w:r w:rsidR="003C5A26">
        <w:t>e</w:t>
      </w:r>
      <w:r>
        <w:t xml:space="preserve">tt, David Moore, </w:t>
      </w:r>
      <w:r w:rsidRPr="00796454">
        <w:rPr>
          <w:b/>
        </w:rPr>
        <w:t>John Knight</w:t>
      </w:r>
      <w:r>
        <w:t xml:space="preserve">. The original source is the Calendar of Virginia State Papers, Vol. II, 323-4. (pp. 105-108, Bell, Lunenburg Vestry.)  </w:t>
      </w:r>
      <w:r w:rsidR="00125309" w:rsidRPr="00125309">
        <w:rPr>
          <w:b/>
        </w:rPr>
        <w:t>Note</w:t>
      </w:r>
      <w:r w:rsidR="00125309">
        <w:t xml:space="preserve">: Here we see a John Knight in Lunenburg in 1781. </w:t>
      </w:r>
    </w:p>
    <w:p w:rsidR="003C5A26" w:rsidRDefault="003C5A26" w:rsidP="001470B7">
      <w:pPr>
        <w:pStyle w:val="NormalWeb"/>
        <w:spacing w:before="240" w:beforeAutospacing="0" w:after="240" w:afterAutospacing="0"/>
        <w:ind w:left="0" w:right="0"/>
      </w:pPr>
      <w:r w:rsidRPr="003C5A26">
        <w:rPr>
          <w:b/>
        </w:rPr>
        <w:lastRenderedPageBreak/>
        <w:t>Note</w:t>
      </w:r>
      <w:r>
        <w:t xml:space="preserve">: </w:t>
      </w:r>
      <w:r w:rsidR="00781413">
        <w:t>This appears to be John Knight JR, son of John Knight and Elizabeth Woodson Knight, returning to Lunenburg after selling off his NC lands to his brothers and Memucan Hunt.</w:t>
      </w:r>
      <w:r>
        <w:t xml:space="preserve"> </w:t>
      </w:r>
    </w:p>
    <w:p w:rsidR="00C5134F" w:rsidRDefault="00C5134F" w:rsidP="001470B7">
      <w:pPr>
        <w:pStyle w:val="NormalWeb"/>
        <w:spacing w:before="240" w:beforeAutospacing="0" w:after="240" w:afterAutospacing="0"/>
        <w:ind w:left="0" w:right="0"/>
      </w:pPr>
      <w:r w:rsidRPr="00C5134F">
        <w:rPr>
          <w:b/>
        </w:rPr>
        <w:t xml:space="preserve">1781 – Aug 23 – </w:t>
      </w:r>
      <w:r w:rsidRPr="00C5134F">
        <w:rPr>
          <w:b/>
          <w:u w:val="single"/>
        </w:rPr>
        <w:t>NC</w:t>
      </w:r>
      <w:r w:rsidR="00781413">
        <w:rPr>
          <w:b/>
          <w:u w:val="single"/>
        </w:rPr>
        <w:t xml:space="preserve"> Granville</w:t>
      </w:r>
      <w:r w:rsidRPr="00C5134F">
        <w:rPr>
          <w:b/>
        </w:rPr>
        <w:t xml:space="preserve"> – Mil</w:t>
      </w:r>
      <w:r>
        <w:t xml:space="preserve"> – </w:t>
      </w:r>
      <w:r w:rsidR="00781413" w:rsidRPr="00781413">
        <w:rPr>
          <w:b/>
        </w:rPr>
        <w:t>John Knight</w:t>
      </w:r>
      <w:r w:rsidR="00781413">
        <w:t xml:space="preserve"> - </w:t>
      </w:r>
      <w:r w:rsidRPr="00781413">
        <w:t>List of Capt. Wood’s Horse</w:t>
      </w:r>
      <w:r>
        <w:t xml:space="preserve"> in Col. Malmedy’s Regiment.  Ezekiah Utley, deserted; Ephraim Williams (quit camp, sent a substitute who was accepted);  Alexander Boling, AWOL; Thomas Greene, AWOL for 3 weeks; John Watson, sent on errand and never returned; Henson Utter, AWOL; John Parrot (Barrot), wagonmaker; James Amis, saddler;  John Knight, shoemaker to the army. (Vol. XV, 1780-1781, p. 509, NC State Archives)</w:t>
      </w:r>
    </w:p>
    <w:p w:rsidR="0030709E" w:rsidRDefault="0030709E" w:rsidP="001470B7">
      <w:pPr>
        <w:pStyle w:val="NormalWeb"/>
        <w:spacing w:before="240" w:beforeAutospacing="0" w:after="240" w:afterAutospacing="0"/>
        <w:ind w:left="0" w:right="0"/>
      </w:pPr>
      <w:r w:rsidRPr="0030709E">
        <w:rPr>
          <w:b/>
        </w:rPr>
        <w:t xml:space="preserve">1782 – Jan 7 – </w:t>
      </w:r>
      <w:r w:rsidRPr="0030709E">
        <w:rPr>
          <w:b/>
          <w:u w:val="single"/>
        </w:rPr>
        <w:t>VA Amherst</w:t>
      </w:r>
      <w:r w:rsidRPr="0030709E">
        <w:rPr>
          <w:b/>
        </w:rPr>
        <w:t xml:space="preserve"> – Mar – Andrew Knight to Jane Tuggle</w:t>
      </w:r>
      <w:r>
        <w:t>. (Rec. served by ancestry.com)</w:t>
      </w:r>
    </w:p>
    <w:p w:rsidR="0061492E" w:rsidRDefault="0061492E" w:rsidP="0061492E">
      <w:pPr>
        <w:rPr>
          <w:szCs w:val="24"/>
        </w:rPr>
      </w:pPr>
      <w:r w:rsidRPr="00717499">
        <w:rPr>
          <w:b/>
        </w:rPr>
        <w:t xml:space="preserve">1782 – Apr 9 – </w:t>
      </w:r>
      <w:r w:rsidRPr="00717499">
        <w:rPr>
          <w:b/>
          <w:u w:val="single"/>
        </w:rPr>
        <w:t>NC Granville</w:t>
      </w:r>
      <w:r w:rsidRPr="00717499">
        <w:rPr>
          <w:b/>
        </w:rPr>
        <w:t xml:space="preserve"> – Mar – Anderson Knight &amp; Sarah Medville</w:t>
      </w:r>
      <w:r>
        <w:t xml:space="preserve"> – Bondsman, John Davis.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r w:rsidR="004B37C8">
        <w:rPr>
          <w:szCs w:val="24"/>
        </w:rPr>
        <w:t xml:space="preserve">  </w:t>
      </w:r>
      <w:r w:rsidR="004B37C8" w:rsidRPr="004B37C8">
        <w:rPr>
          <w:b/>
          <w:szCs w:val="24"/>
        </w:rPr>
        <w:t>Note</w:t>
      </w:r>
      <w:r w:rsidR="004B37C8">
        <w:rPr>
          <w:szCs w:val="24"/>
        </w:rPr>
        <w:t>: Likely son of Charles Knight and Mason Anderson.</w:t>
      </w:r>
    </w:p>
    <w:p w:rsidR="00CA2BB0" w:rsidRDefault="001470B7" w:rsidP="001470B7">
      <w:pPr>
        <w:pStyle w:val="NormalWeb"/>
        <w:spacing w:before="240" w:beforeAutospacing="0" w:after="240" w:afterAutospacing="0"/>
        <w:ind w:left="0" w:right="0"/>
      </w:pPr>
      <w:r>
        <w:rPr>
          <w:b/>
        </w:rPr>
        <w:t xml:space="preserve">1782 </w:t>
      </w:r>
      <w:r w:rsidR="00125309">
        <w:rPr>
          <w:b/>
        </w:rPr>
        <w:t xml:space="preserve">- </w:t>
      </w:r>
      <w:r>
        <w:rPr>
          <w:b/>
        </w:rPr>
        <w:t xml:space="preserve">Jun 11 </w:t>
      </w:r>
      <w:r w:rsidR="00125309">
        <w:rPr>
          <w:b/>
        </w:rPr>
        <w:t>–</w:t>
      </w:r>
      <w:r>
        <w:rPr>
          <w:b/>
        </w:rPr>
        <w:t xml:space="preserve"> </w:t>
      </w:r>
      <w:r w:rsidRPr="00CA754C">
        <w:rPr>
          <w:b/>
          <w:u w:val="single"/>
        </w:rPr>
        <w:t>OH</w:t>
      </w:r>
      <w:r w:rsidR="00125309">
        <w:rPr>
          <w:b/>
          <w:u w:val="single"/>
        </w:rPr>
        <w:t xml:space="preserve"> </w:t>
      </w:r>
      <w:r w:rsidR="00125309" w:rsidRPr="00093FD5">
        <w:rPr>
          <w:b/>
          <w:u w:val="single"/>
        </w:rPr>
        <w:t>Wyandotte</w:t>
      </w:r>
      <w:r w:rsidRPr="00125309">
        <w:rPr>
          <w:b/>
        </w:rPr>
        <w:t xml:space="preserve"> </w:t>
      </w:r>
      <w:r w:rsidR="00125309" w:rsidRPr="00125309">
        <w:rPr>
          <w:b/>
        </w:rPr>
        <w:t>–</w:t>
      </w:r>
      <w:r w:rsidRPr="00125309">
        <w:rPr>
          <w:b/>
        </w:rPr>
        <w:t xml:space="preserve"> </w:t>
      </w:r>
      <w:r w:rsidR="00125309">
        <w:rPr>
          <w:b/>
        </w:rPr>
        <w:t xml:space="preserve">William Crawford &amp; </w:t>
      </w:r>
      <w:r w:rsidR="00125309" w:rsidRPr="00125309">
        <w:rPr>
          <w:b/>
        </w:rPr>
        <w:t>John Knight -</w:t>
      </w:r>
      <w:r w:rsidR="00125309">
        <w:t xml:space="preserve"> </w:t>
      </w:r>
      <w:r>
        <w:t xml:space="preserve">Col. Wm. H. Crawford: …[I]n 1782, Crawford led a combined force of Virginians and Pennsylvanians in a attack on Mingo Indians and Delaware Indians along the Sandusky River.  …  Crawford and his men fought off the natives and their British allies at the Battle of the Olentangy on June 6, 1782, but the following day the American forces were divided and Crawford and a number of his men were captured.  In revenge for the Gnadenhutten Massacre, the natives tortured Crawford... branding his body, removing his scalp, and cutting off his nose and ears... before burning him at the stake on June 11, 1782.  Another prisoner, </w:t>
      </w:r>
      <w:r w:rsidRPr="00093FD5">
        <w:rPr>
          <w:b/>
        </w:rPr>
        <w:t>Dr. John Knight</w:t>
      </w:r>
      <w:r>
        <w:t xml:space="preserve">, managed to escape and spread the news of Crawford's terrible death.  According to Knight's account, Simon Girty had stood by and watched the torture, refusing to give in to Crawford's pleas for Girty to shoot him.  (See </w:t>
      </w:r>
      <w:r w:rsidRPr="00093FD5">
        <w:rPr>
          <w:b/>
          <w:i/>
        </w:rPr>
        <w:t>Washington-Irvine Correspondence</w:t>
      </w:r>
      <w:r>
        <w:t xml:space="preserve"> by C. W. Butterfield, page 117, and Heitman's Historic Register.)</w:t>
      </w:r>
      <w:r w:rsidR="00BE2A9A">
        <w:t xml:space="preserve">  </w:t>
      </w:r>
      <w:r w:rsidR="00CA2BB0" w:rsidRPr="00CA2BB0">
        <w:rPr>
          <w:b/>
        </w:rPr>
        <w:t>Note</w:t>
      </w:r>
      <w:r w:rsidR="00CA2BB0">
        <w:t>:  See entry 1776 Sep 16. This “Dr. John Knight” does not appear to have been a real doctor trained at a university, but a surgeon’s mate who learned his craft on the job working under a Dr. McKenzie, principal surgeon of his regiment.  He married Mary “Polly” Stephenson.  See the Pension Declaration linked from the 1776 note.</w:t>
      </w:r>
    </w:p>
    <w:p w:rsidR="00BE2A9A" w:rsidRDefault="00BE2A9A" w:rsidP="001470B7">
      <w:pPr>
        <w:pStyle w:val="NormalWeb"/>
        <w:spacing w:before="240" w:beforeAutospacing="0" w:after="240" w:afterAutospacing="0"/>
        <w:ind w:left="0" w:right="0"/>
      </w:pPr>
      <w:r w:rsidRPr="00BE2A9A">
        <w:rPr>
          <w:b/>
        </w:rPr>
        <w:t xml:space="preserve">1782 – Jun 13 – </w:t>
      </w:r>
      <w:r w:rsidRPr="00BE2A9A">
        <w:rPr>
          <w:b/>
          <w:u w:val="single"/>
        </w:rPr>
        <w:t>VA Frederick</w:t>
      </w:r>
      <w:r w:rsidRPr="00BE2A9A">
        <w:rPr>
          <w:b/>
        </w:rPr>
        <w:t xml:space="preserve"> – Mar – Catherine Knight to Samuel Jack</w:t>
      </w:r>
      <w:r>
        <w:t>. (Ancestry.com)  Note: Catherine’s tombstone is found in St. Paul’s Episcopal Church Cemetery</w:t>
      </w:r>
      <w:r w:rsidR="00011141">
        <w:t xml:space="preserve"> in Augusta, Richmond County, GA where she is called “Kitty Jack”.  Birth 1755, death 15 Jul 1792.  Inscription says: Wife of Col. Samuel Jack. Who departed this Life In the 37th Year of her Age.</w:t>
      </w:r>
    </w:p>
    <w:p w:rsidR="0077697A" w:rsidRDefault="0077697A" w:rsidP="0077697A">
      <w:pPr>
        <w:pStyle w:val="NormalWeb"/>
        <w:spacing w:before="240" w:after="240"/>
        <w:ind w:left="0"/>
      </w:pPr>
      <w:r w:rsidRPr="0077697A">
        <w:rPr>
          <w:b/>
        </w:rPr>
        <w:t xml:space="preserve">1782 – Oct 28 – </w:t>
      </w:r>
      <w:r w:rsidRPr="0077697A">
        <w:rPr>
          <w:b/>
          <w:u w:val="single"/>
        </w:rPr>
        <w:t>NC Edgecombe</w:t>
      </w:r>
      <w:r w:rsidRPr="0077697A">
        <w:rPr>
          <w:b/>
        </w:rPr>
        <w:t xml:space="preserve"> – Admin – Moses Knight</w:t>
      </w:r>
      <w:r>
        <w:t xml:space="preserve"> – Land patent for 237 acres on the north side of White Oak Swamp… on Abs</w:t>
      </w:r>
      <w:r w:rsidR="00781413">
        <w:t>o</w:t>
      </w:r>
      <w:r>
        <w:t>lom Benton’s line… to Knight’s own line… to James Knights line … south side of the Wolf Pit Branch, then by James Knight’s line, etc.  (State Archives of North Carolina, Book: 41 pg: 292, Grant no.: 115, File no.: 1910, MARS: 12.14.59.1918)</w:t>
      </w:r>
    </w:p>
    <w:p w:rsidR="0077697A" w:rsidRDefault="0077697A" w:rsidP="001470B7">
      <w:pPr>
        <w:pStyle w:val="NormalWeb"/>
        <w:spacing w:before="240" w:beforeAutospacing="0" w:after="240" w:afterAutospacing="0"/>
        <w:ind w:left="0" w:right="0"/>
      </w:pPr>
      <w:r>
        <w:rPr>
          <w:noProof/>
        </w:rPr>
        <w:lastRenderedPageBreak/>
        <w:drawing>
          <wp:inline distT="0" distB="0" distL="0" distR="0" wp14:anchorId="0C7BD180" wp14:editId="0520BFFE">
            <wp:extent cx="5274310" cy="1700172"/>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BEBA8EAE-BF5A-486C-A8C5-ECC9F3942E4B}">
                          <a14:imgProps xmlns:a14="http://schemas.microsoft.com/office/drawing/2010/main">
                            <a14:imgLayer r:embed="rId81">
                              <a14:imgEffect>
                                <a14:brightnessContrast bright="20000" contrast="20000"/>
                              </a14:imgEffect>
                            </a14:imgLayer>
                          </a14:imgProps>
                        </a:ext>
                      </a:extLst>
                    </a:blip>
                    <a:stretch>
                      <a:fillRect/>
                    </a:stretch>
                  </pic:blipFill>
                  <pic:spPr>
                    <a:xfrm>
                      <a:off x="0" y="0"/>
                      <a:ext cx="5274310" cy="1700172"/>
                    </a:xfrm>
                    <a:prstGeom prst="rect">
                      <a:avLst/>
                    </a:prstGeom>
                  </pic:spPr>
                </pic:pic>
              </a:graphicData>
            </a:graphic>
          </wp:inline>
        </w:drawing>
      </w:r>
    </w:p>
    <w:p w:rsidR="0077697A" w:rsidRDefault="0077697A" w:rsidP="001470B7">
      <w:pPr>
        <w:pStyle w:val="NormalWeb"/>
        <w:spacing w:before="240" w:beforeAutospacing="0" w:after="240" w:afterAutospacing="0"/>
        <w:ind w:left="0" w:right="0"/>
      </w:pPr>
      <w:r>
        <w:rPr>
          <w:noProof/>
        </w:rPr>
        <w:drawing>
          <wp:inline distT="0" distB="0" distL="0" distR="0" wp14:anchorId="708E15A9" wp14:editId="1860241C">
            <wp:extent cx="5274310" cy="3333903"/>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BEBA8EAE-BF5A-486C-A8C5-ECC9F3942E4B}">
                          <a14:imgProps xmlns:a14="http://schemas.microsoft.com/office/drawing/2010/main">
                            <a14:imgLayer r:embed="rId83">
                              <a14:imgEffect>
                                <a14:brightnessContrast bright="20000" contrast="20000"/>
                              </a14:imgEffect>
                            </a14:imgLayer>
                          </a14:imgProps>
                        </a:ext>
                      </a:extLst>
                    </a:blip>
                    <a:stretch>
                      <a:fillRect/>
                    </a:stretch>
                  </pic:blipFill>
                  <pic:spPr>
                    <a:xfrm>
                      <a:off x="0" y="0"/>
                      <a:ext cx="5274310" cy="3333903"/>
                    </a:xfrm>
                    <a:prstGeom prst="rect">
                      <a:avLst/>
                    </a:prstGeom>
                  </pic:spPr>
                </pic:pic>
              </a:graphicData>
            </a:graphic>
          </wp:inline>
        </w:drawing>
      </w:r>
    </w:p>
    <w:p w:rsidR="0061492E" w:rsidRDefault="0061492E" w:rsidP="001470B7">
      <w:pPr>
        <w:pStyle w:val="NormalWeb"/>
        <w:spacing w:before="240" w:beforeAutospacing="0" w:after="240" w:afterAutospacing="0"/>
        <w:ind w:left="0" w:right="0"/>
      </w:pPr>
      <w:r w:rsidRPr="00717499">
        <w:rPr>
          <w:b/>
        </w:rPr>
        <w:t>17</w:t>
      </w:r>
      <w:r>
        <w:rPr>
          <w:b/>
        </w:rPr>
        <w:t>82</w:t>
      </w:r>
      <w:r w:rsidRPr="00717499">
        <w:rPr>
          <w:b/>
        </w:rPr>
        <w:t xml:space="preserve"> – </w:t>
      </w:r>
      <w:r>
        <w:rPr>
          <w:b/>
        </w:rPr>
        <w:t>Oct 30</w:t>
      </w:r>
      <w:r w:rsidRPr="00717499">
        <w:rPr>
          <w:b/>
        </w:rPr>
        <w:t xml:space="preserve"> – </w:t>
      </w:r>
      <w:r w:rsidRPr="00717499">
        <w:rPr>
          <w:b/>
          <w:u w:val="single"/>
        </w:rPr>
        <w:t>NC Granville</w:t>
      </w:r>
      <w:r w:rsidRPr="00717499">
        <w:rPr>
          <w:b/>
        </w:rPr>
        <w:t xml:space="preserve"> – Mar – </w:t>
      </w:r>
      <w:r>
        <w:rPr>
          <w:b/>
        </w:rPr>
        <w:t>Samuel Glaze &amp; Mary Knight</w:t>
      </w:r>
      <w:r>
        <w:t xml:space="preserve"> – Bondsman, Thomas Pool. (</w:t>
      </w:r>
      <w:r w:rsidRPr="00717499">
        <w:t xml:space="preserve">Granville </w:t>
      </w:r>
      <w:r>
        <w:t xml:space="preserve"> </w:t>
      </w:r>
      <w:r w:rsidRPr="00717499">
        <w:t>Marriage Bonds - Abstracts (1760 - 1957)</w:t>
      </w:r>
      <w:r>
        <w:t xml:space="preserve"> image served by ancestry.com)</w:t>
      </w:r>
    </w:p>
    <w:p w:rsidR="00C729E8" w:rsidRDefault="00C729E8" w:rsidP="00C729E8">
      <w:pPr>
        <w:pStyle w:val="NormalWeb"/>
        <w:spacing w:before="240" w:beforeAutospacing="0" w:after="240" w:afterAutospacing="0"/>
        <w:ind w:left="0" w:right="0"/>
      </w:pPr>
      <w:r>
        <w:rPr>
          <w:b/>
        </w:rPr>
        <w:t xml:space="preserve">1782 </w:t>
      </w:r>
      <w:r>
        <w:t xml:space="preserve">– </w:t>
      </w:r>
      <w:r w:rsidRPr="00E44AB9">
        <w:rPr>
          <w:b/>
          <w:u w:val="single"/>
        </w:rPr>
        <w:t>VA</w:t>
      </w:r>
      <w:r>
        <w:rPr>
          <w:b/>
          <w:u w:val="single"/>
        </w:rPr>
        <w:t xml:space="preserve"> </w:t>
      </w:r>
      <w:r w:rsidRPr="00E44AB9">
        <w:rPr>
          <w:b/>
          <w:u w:val="single"/>
        </w:rPr>
        <w:t>Gloucester</w:t>
      </w:r>
      <w:r w:rsidRPr="001A652E">
        <w:rPr>
          <w:b/>
        </w:rPr>
        <w:t xml:space="preserve"> – Admin - Tax List - Henry Knight</w:t>
      </w:r>
      <w:r>
        <w:t>. (Mason 1946, p. 113)</w:t>
      </w:r>
    </w:p>
    <w:p w:rsidR="00C729E8" w:rsidRDefault="00C729E8" w:rsidP="00C729E8">
      <w:pPr>
        <w:pStyle w:val="NormalWeb"/>
        <w:spacing w:before="120" w:beforeAutospacing="0" w:after="120" w:afterAutospacing="0"/>
        <w:ind w:left="0" w:right="0"/>
        <w:rPr>
          <w:rStyle w:val="Emphasis"/>
          <w:b/>
          <w:i w:val="0"/>
        </w:rPr>
      </w:pPr>
      <w:r w:rsidRPr="00382921">
        <w:rPr>
          <w:rStyle w:val="Emphasis"/>
          <w:b/>
          <w:i w:val="0"/>
        </w:rPr>
        <w:t xml:space="preserve">1782 – </w:t>
      </w:r>
      <w:r w:rsidRPr="00382921">
        <w:rPr>
          <w:rStyle w:val="Emphasis"/>
          <w:b/>
          <w:i w:val="0"/>
          <w:u w:val="single"/>
        </w:rPr>
        <w:t>VA Sussex</w:t>
      </w:r>
      <w:r w:rsidRPr="00382921">
        <w:rPr>
          <w:rStyle w:val="Emphasis"/>
          <w:b/>
          <w:i w:val="0"/>
        </w:rPr>
        <w:t xml:space="preserve"> – Admin – Continental Census</w:t>
      </w:r>
      <w:r>
        <w:rPr>
          <w:rStyle w:val="Emphasis"/>
          <w:b/>
          <w:i w:val="0"/>
        </w:rPr>
        <w:t xml:space="preserve"> - </w:t>
      </w:r>
      <w:r w:rsidRPr="00382921">
        <w:rPr>
          <w:rStyle w:val="Emphasis"/>
          <w:b/>
          <w:i w:val="0"/>
        </w:rPr>
        <w:t xml:space="preserve"> Moses Knight</w:t>
      </w:r>
      <w:r>
        <w:rPr>
          <w:rStyle w:val="Emphasis"/>
          <w:b/>
          <w:i w:val="0"/>
        </w:rPr>
        <w:t>; Jonathan Knight SR.</w:t>
      </w:r>
    </w:p>
    <w:p w:rsidR="00C729E8" w:rsidRDefault="00C729E8" w:rsidP="00C729E8">
      <w:pPr>
        <w:pStyle w:val="NormalWeb"/>
        <w:spacing w:before="120" w:beforeAutospacing="0" w:after="120" w:afterAutospacing="0"/>
        <w:ind w:left="0" w:right="0"/>
        <w:rPr>
          <w:rStyle w:val="Emphasis"/>
          <w:b/>
          <w:i w:val="0"/>
        </w:rPr>
      </w:pPr>
      <w:r w:rsidRPr="00382921">
        <w:rPr>
          <w:rStyle w:val="Emphasis"/>
          <w:b/>
          <w:i w:val="0"/>
        </w:rPr>
        <w:t xml:space="preserve">1782 – </w:t>
      </w:r>
      <w:r w:rsidRPr="00382921">
        <w:rPr>
          <w:rStyle w:val="Emphasis"/>
          <w:b/>
          <w:i w:val="0"/>
          <w:u w:val="single"/>
        </w:rPr>
        <w:t xml:space="preserve">VA </w:t>
      </w:r>
      <w:r>
        <w:rPr>
          <w:rStyle w:val="Emphasis"/>
          <w:b/>
          <w:i w:val="0"/>
          <w:u w:val="single"/>
        </w:rPr>
        <w:t>Amelia</w:t>
      </w:r>
      <w:r w:rsidRPr="00382921">
        <w:rPr>
          <w:rStyle w:val="Emphasis"/>
          <w:b/>
          <w:i w:val="0"/>
        </w:rPr>
        <w:t xml:space="preserve"> – Admin – Continental Census</w:t>
      </w:r>
      <w:r>
        <w:rPr>
          <w:rStyle w:val="Emphasis"/>
          <w:b/>
          <w:i w:val="0"/>
        </w:rPr>
        <w:t xml:space="preserve"> - </w:t>
      </w:r>
      <w:r w:rsidRPr="00382921">
        <w:rPr>
          <w:rStyle w:val="Emphasis"/>
          <w:b/>
          <w:i w:val="0"/>
        </w:rPr>
        <w:t xml:space="preserve"> </w:t>
      </w:r>
      <w:r>
        <w:rPr>
          <w:rStyle w:val="Emphasis"/>
          <w:b/>
          <w:i w:val="0"/>
        </w:rPr>
        <w:t>John</w:t>
      </w:r>
      <w:r w:rsidRPr="00382921">
        <w:rPr>
          <w:rStyle w:val="Emphasis"/>
          <w:b/>
          <w:i w:val="0"/>
        </w:rPr>
        <w:t xml:space="preserve"> Knight</w:t>
      </w:r>
      <w:r>
        <w:rPr>
          <w:rStyle w:val="Emphasis"/>
          <w:b/>
          <w:i w:val="0"/>
        </w:rPr>
        <w:t xml:space="preserve">  **  William Knight.</w:t>
      </w:r>
    </w:p>
    <w:p w:rsidR="002F05C5" w:rsidRDefault="002F05C5" w:rsidP="00C729E8">
      <w:pPr>
        <w:pStyle w:val="NormalWeb"/>
        <w:spacing w:before="120" w:beforeAutospacing="0" w:after="120" w:afterAutospacing="0"/>
        <w:ind w:left="0" w:right="0"/>
        <w:rPr>
          <w:rStyle w:val="Emphasis"/>
          <w:b/>
          <w:i w:val="0"/>
        </w:rPr>
      </w:pPr>
      <w:r w:rsidRPr="00382921">
        <w:rPr>
          <w:rStyle w:val="Emphasis"/>
          <w:b/>
          <w:i w:val="0"/>
        </w:rPr>
        <w:t xml:space="preserve">1782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John</w:t>
      </w:r>
      <w:r w:rsidRPr="00382921">
        <w:rPr>
          <w:rStyle w:val="Emphasis"/>
          <w:b/>
          <w:i w:val="0"/>
        </w:rPr>
        <w:t xml:space="preserve"> </w:t>
      </w:r>
      <w:r>
        <w:rPr>
          <w:rStyle w:val="Emphasis"/>
          <w:b/>
          <w:i w:val="0"/>
        </w:rPr>
        <w:t xml:space="preserve">M. </w:t>
      </w:r>
      <w:r w:rsidRPr="00382921">
        <w:rPr>
          <w:rStyle w:val="Emphasis"/>
          <w:b/>
          <w:i w:val="0"/>
        </w:rPr>
        <w:t>Knight</w:t>
      </w:r>
      <w:r>
        <w:rPr>
          <w:rStyle w:val="Emphasis"/>
          <w:b/>
          <w:i w:val="0"/>
        </w:rPr>
        <w:t>, 1  **  William M. Knight, 1  **  John Knight, 2. (Number of tithables in HH)</w:t>
      </w:r>
    </w:p>
    <w:p w:rsidR="00C729E8" w:rsidRDefault="00C729E8" w:rsidP="00C729E8">
      <w:pPr>
        <w:pStyle w:val="NormalWeb"/>
        <w:spacing w:before="120" w:beforeAutospacing="0" w:after="120" w:afterAutospacing="0"/>
        <w:ind w:left="0" w:right="0"/>
        <w:rPr>
          <w:rStyle w:val="Emphasis"/>
          <w:b/>
          <w:i w:val="0"/>
        </w:rPr>
      </w:pPr>
      <w:r w:rsidRPr="003A7388">
        <w:rPr>
          <w:rStyle w:val="Emphasis"/>
          <w:b/>
          <w:i w:val="0"/>
        </w:rPr>
        <w:t>17</w:t>
      </w:r>
      <w:r>
        <w:rPr>
          <w:rStyle w:val="Emphasis"/>
          <w:b/>
          <w:i w:val="0"/>
        </w:rPr>
        <w:t>82</w:t>
      </w:r>
      <w:r w:rsidRPr="003A7388">
        <w:rPr>
          <w:rStyle w:val="Emphasis"/>
          <w:b/>
          <w:i w:val="0"/>
        </w:rPr>
        <w:t xml:space="preserve"> – </w:t>
      </w:r>
      <w:r w:rsidRPr="003A7388">
        <w:rPr>
          <w:rStyle w:val="Emphasis"/>
          <w:b/>
          <w:i w:val="0"/>
          <w:u w:val="single"/>
        </w:rPr>
        <w:t>VA Northumberland</w:t>
      </w:r>
      <w:r w:rsidRPr="003A7388">
        <w:rPr>
          <w:rStyle w:val="Emphasis"/>
          <w:b/>
          <w:i w:val="0"/>
        </w:rPr>
        <w:t xml:space="preserve"> – Admin – Rent Rolls</w:t>
      </w:r>
      <w:r>
        <w:rPr>
          <w:rStyle w:val="Emphasis"/>
          <w:b/>
          <w:i w:val="0"/>
        </w:rPr>
        <w:t xml:space="preserve"> - </w:t>
      </w:r>
      <w:r w:rsidRPr="003A7388">
        <w:rPr>
          <w:rStyle w:val="Emphasis"/>
          <w:b/>
          <w:i w:val="0"/>
        </w:rPr>
        <w:t xml:space="preserve"> </w:t>
      </w:r>
      <w:r>
        <w:rPr>
          <w:rStyle w:val="Emphasis"/>
          <w:b/>
          <w:i w:val="0"/>
        </w:rPr>
        <w:t>Hannah</w:t>
      </w:r>
      <w:r w:rsidRPr="003A7388">
        <w:rPr>
          <w:rStyle w:val="Emphasis"/>
          <w:b/>
          <w:i w:val="0"/>
        </w:rPr>
        <w:t xml:space="preserve"> Knight.</w:t>
      </w:r>
    </w:p>
    <w:p w:rsidR="00C729E8" w:rsidRDefault="00C729E8" w:rsidP="00C729E8">
      <w:pPr>
        <w:pStyle w:val="NormalWeb"/>
        <w:spacing w:before="120" w:beforeAutospacing="0" w:after="120" w:afterAutospacing="0"/>
        <w:ind w:left="0" w:right="0"/>
        <w:rPr>
          <w:rStyle w:val="Emphasis"/>
          <w:b/>
          <w:i w:val="0"/>
        </w:rPr>
      </w:pPr>
      <w:r>
        <w:rPr>
          <w:rStyle w:val="Emphasis"/>
          <w:b/>
          <w:i w:val="0"/>
        </w:rPr>
        <w:t xml:space="preserve">1782 – </w:t>
      </w:r>
      <w:r w:rsidRPr="00382921">
        <w:rPr>
          <w:rStyle w:val="Emphasis"/>
          <w:b/>
          <w:i w:val="0"/>
          <w:u w:val="single"/>
        </w:rPr>
        <w:t xml:space="preserve">VA </w:t>
      </w:r>
      <w:r>
        <w:rPr>
          <w:rStyle w:val="Emphasis"/>
          <w:b/>
          <w:i w:val="0"/>
          <w:u w:val="single"/>
        </w:rPr>
        <w:t>Frederick</w:t>
      </w:r>
      <w:r>
        <w:rPr>
          <w:rStyle w:val="Emphasis"/>
          <w:b/>
          <w:i w:val="0"/>
        </w:rPr>
        <w:t xml:space="preserve"> – Admin – Continental Census – William Knight SR.</w:t>
      </w:r>
    </w:p>
    <w:p w:rsidR="009D76A1" w:rsidRDefault="009D76A1" w:rsidP="00C729E8">
      <w:pPr>
        <w:pStyle w:val="NormalWeb"/>
        <w:spacing w:before="120" w:beforeAutospacing="0" w:after="120" w:afterAutospacing="0"/>
        <w:ind w:left="0" w:right="0"/>
        <w:rPr>
          <w:rStyle w:val="Emphasis"/>
          <w:i w:val="0"/>
        </w:rPr>
      </w:pPr>
      <w:r>
        <w:rPr>
          <w:rStyle w:val="Emphasis"/>
          <w:b/>
          <w:i w:val="0"/>
        </w:rPr>
        <w:t xml:space="preserve">1782 – </w:t>
      </w:r>
      <w:r w:rsidRPr="009D76A1">
        <w:rPr>
          <w:rStyle w:val="Emphasis"/>
          <w:b/>
          <w:i w:val="0"/>
          <w:u w:val="single"/>
        </w:rPr>
        <w:t>NC Halifax</w:t>
      </w:r>
      <w:r>
        <w:rPr>
          <w:rStyle w:val="Emphasis"/>
          <w:b/>
          <w:i w:val="0"/>
        </w:rPr>
        <w:t xml:space="preserve"> – Mil – John Knight – Comptroller’s Office Certificates</w:t>
      </w:r>
      <w:r w:rsidRPr="009D76A1">
        <w:rPr>
          <w:rStyle w:val="Emphasis"/>
          <w:i w:val="0"/>
        </w:rPr>
        <w:t>, p. 777 (NC Archives online)</w:t>
      </w:r>
    </w:p>
    <w:p w:rsidR="008C72EF" w:rsidRDefault="008C72EF" w:rsidP="00C729E8">
      <w:pPr>
        <w:pStyle w:val="NormalWeb"/>
        <w:spacing w:before="120" w:beforeAutospacing="0" w:after="120" w:afterAutospacing="0"/>
        <w:ind w:left="0" w:right="0"/>
        <w:rPr>
          <w:rStyle w:val="Emphasis"/>
          <w:b/>
          <w:i w:val="0"/>
        </w:rPr>
      </w:pPr>
      <w:r w:rsidRPr="008C72EF">
        <w:rPr>
          <w:rStyle w:val="Emphasis"/>
          <w:b/>
          <w:i w:val="0"/>
        </w:rPr>
        <w:lastRenderedPageBreak/>
        <w:t xml:space="preserve">1783 – Jan 7 – </w:t>
      </w:r>
      <w:r w:rsidRPr="008C72EF">
        <w:rPr>
          <w:rStyle w:val="Emphasis"/>
          <w:b/>
          <w:i w:val="0"/>
          <w:u w:val="single"/>
        </w:rPr>
        <w:t>VA Amherst</w:t>
      </w:r>
      <w:r w:rsidRPr="008C72EF">
        <w:rPr>
          <w:rStyle w:val="Emphasis"/>
          <w:b/>
          <w:i w:val="0"/>
        </w:rPr>
        <w:t xml:space="preserve"> – Mar – Andrew knight to Jane Tuggle</w:t>
      </w:r>
      <w:r>
        <w:rPr>
          <w:rStyle w:val="Emphasis"/>
          <w:i w:val="0"/>
        </w:rPr>
        <w:t>.  (FHL Film Number 30273, 17)  Note: Andrew was in the 6</w:t>
      </w:r>
      <w:r w:rsidRPr="008C72EF">
        <w:rPr>
          <w:rStyle w:val="Emphasis"/>
          <w:i w:val="0"/>
          <w:vertAlign w:val="superscript"/>
        </w:rPr>
        <w:t>th</w:t>
      </w:r>
      <w:r>
        <w:rPr>
          <w:rStyle w:val="Emphasis"/>
          <w:i w:val="0"/>
        </w:rPr>
        <w:t xml:space="preserve"> VA Regiment during the Revolution from 6 Sept 1775 to 1783.  (US Revolutionary War Rolls.)</w:t>
      </w:r>
    </w:p>
    <w:p w:rsidR="001470B7" w:rsidRDefault="001470B7" w:rsidP="001470B7">
      <w:pPr>
        <w:pStyle w:val="NormalWeb"/>
        <w:spacing w:before="240" w:beforeAutospacing="0" w:after="240" w:afterAutospacing="0"/>
        <w:ind w:left="0" w:right="0"/>
      </w:pPr>
      <w:r>
        <w:rPr>
          <w:b/>
        </w:rPr>
        <w:t xml:space="preserve">1783 </w:t>
      </w:r>
      <w:r w:rsidR="005312C4">
        <w:rPr>
          <w:b/>
        </w:rPr>
        <w:t xml:space="preserve">- </w:t>
      </w:r>
      <w:r>
        <w:rPr>
          <w:b/>
        </w:rPr>
        <w:t xml:space="preserve">Jan </w:t>
      </w:r>
      <w:r w:rsidRPr="003F14D1">
        <w:rPr>
          <w:b/>
        </w:rPr>
        <w:t xml:space="preserve">22 </w:t>
      </w:r>
      <w:r>
        <w:rPr>
          <w:b/>
        </w:rPr>
        <w:t xml:space="preserve">– </w:t>
      </w:r>
      <w:r>
        <w:rPr>
          <w:b/>
          <w:u w:val="single"/>
        </w:rPr>
        <w:t>VA</w:t>
      </w:r>
      <w:r w:rsidR="005312C4">
        <w:rPr>
          <w:b/>
          <w:u w:val="single"/>
        </w:rPr>
        <w:t xml:space="preserve"> Sussex</w:t>
      </w:r>
      <w:r>
        <w:rPr>
          <w:b/>
        </w:rPr>
        <w:t xml:space="preserve"> </w:t>
      </w:r>
      <w:r w:rsidR="005312C4">
        <w:rPr>
          <w:b/>
        </w:rPr>
        <w:t>–</w:t>
      </w:r>
      <w:r>
        <w:rPr>
          <w:b/>
        </w:rPr>
        <w:t xml:space="preserve"> </w:t>
      </w:r>
      <w:r w:rsidR="005312C4">
        <w:rPr>
          <w:b/>
        </w:rPr>
        <w:t xml:space="preserve">Admin – Knight’s Child - </w:t>
      </w:r>
      <w:r>
        <w:t xml:space="preserve">Albemarle Parish Vestry Business Meeting. Payment made to Robert Bonds for </w:t>
      </w:r>
      <w:r w:rsidRPr="00E96839">
        <w:rPr>
          <w:b/>
        </w:rPr>
        <w:t>Knights child.</w:t>
      </w:r>
      <w:r>
        <w:t xml:space="preserve"> (</w:t>
      </w:r>
      <w:r w:rsidR="00125309">
        <w:t>APVB, p. 236</w:t>
      </w:r>
      <w:r>
        <w:t>)</w:t>
      </w:r>
    </w:p>
    <w:p w:rsidR="001470B7" w:rsidRDefault="001470B7" w:rsidP="001470B7">
      <w:pPr>
        <w:pStyle w:val="NormalWeb"/>
        <w:spacing w:before="240" w:beforeAutospacing="0" w:after="240" w:afterAutospacing="0"/>
        <w:ind w:left="0" w:right="0"/>
      </w:pPr>
      <w:r>
        <w:rPr>
          <w:b/>
        </w:rPr>
        <w:t xml:space="preserve">1783 </w:t>
      </w:r>
      <w:r w:rsidR="00125309">
        <w:rPr>
          <w:b/>
        </w:rPr>
        <w:t xml:space="preserve">- </w:t>
      </w:r>
      <w:r>
        <w:rPr>
          <w:b/>
        </w:rPr>
        <w:t xml:space="preserve">Jun 10 </w:t>
      </w:r>
      <w:r w:rsidR="00125309">
        <w:rPr>
          <w:b/>
        </w:rPr>
        <w:t>–</w:t>
      </w:r>
      <w:r>
        <w:rPr>
          <w:b/>
        </w:rPr>
        <w:t xml:space="preserve"> </w:t>
      </w:r>
      <w:r w:rsidRPr="00125309">
        <w:rPr>
          <w:b/>
          <w:u w:val="single"/>
        </w:rPr>
        <w:t>VA</w:t>
      </w:r>
      <w:r w:rsidR="00125309" w:rsidRPr="00125309">
        <w:rPr>
          <w:b/>
          <w:u w:val="single"/>
        </w:rPr>
        <w:t xml:space="preserve"> </w:t>
      </w:r>
      <w:r w:rsidR="00125309" w:rsidRPr="000F05BF">
        <w:rPr>
          <w:b/>
          <w:u w:val="single"/>
        </w:rPr>
        <w:t>Lunenburg</w:t>
      </w:r>
      <w:r>
        <w:rPr>
          <w:b/>
        </w:rPr>
        <w:t xml:space="preserve"> </w:t>
      </w:r>
      <w:r w:rsidRPr="00125309">
        <w:rPr>
          <w:b/>
        </w:rPr>
        <w:t xml:space="preserve">– </w:t>
      </w:r>
      <w:r w:rsidR="00125309" w:rsidRPr="00125309">
        <w:rPr>
          <w:b/>
        </w:rPr>
        <w:t xml:space="preserve">Admin </w:t>
      </w:r>
      <w:r w:rsidR="0087781B">
        <w:rPr>
          <w:b/>
        </w:rPr>
        <w:t xml:space="preserve">- </w:t>
      </w:r>
      <w:r w:rsidRPr="00125309">
        <w:rPr>
          <w:b/>
        </w:rPr>
        <w:t>List of Tithes</w:t>
      </w:r>
      <w:r>
        <w:t xml:space="preserve"> </w:t>
      </w:r>
      <w:r w:rsidR="00125309">
        <w:t xml:space="preserve">– Selected: </w:t>
      </w:r>
      <w:r>
        <w:t xml:space="preserve"> Daniel Dejarnett, Jesse Johnson, William Johnson, William Johnson JR, Jesse Moore, John Moore, Thomas Moore SR, Joel Moore, Benjamin Walker, Benjamin Farmer, Abraham Andrews, Thomas Andrews, Peter Andrews, Frederick Andrews, William Hughes, Thomas Jones, David Walker, Mark Andrews, John Andrews, George Andrews, John Clark, Field Clark, Shadrack Clark, Lodowick Farmer, Estate of Lodowick Farmer, de</w:t>
      </w:r>
      <w:r w:rsidR="00ED1C35">
        <w:t>c</w:t>
      </w:r>
      <w:r>
        <w:t>d., Sarah Farmer, Jeremiah Farmer, William Moore, William Moore JR, Jeremiah Moore, Martha Tucker, Branch Tucker, Robert Tucker, William Tucker, George Tucker, Joel Tucker, Thomas Haley, William Johnson, John Jordan, James Moore, Jesse Moore, David Moore, Ussery Moore, James Jones, Thomas Walker, Edward Jordan Gent., Michale Johnson, James Johnson, Edward Jordan, James Johnson JR, William Stokes, Abraham Tucker, David Stokes JR, John Tucker,</w:t>
      </w:r>
      <w:r w:rsidRPr="00B41434">
        <w:rPr>
          <w:b/>
        </w:rPr>
        <w:t xml:space="preserve"> </w:t>
      </w:r>
      <w:r>
        <w:rPr>
          <w:b/>
        </w:rPr>
        <w:t xml:space="preserve">Peter </w:t>
      </w:r>
      <w:r w:rsidRPr="00B41434">
        <w:rPr>
          <w:b/>
        </w:rPr>
        <w:t>Knight</w:t>
      </w:r>
      <w:r>
        <w:t xml:space="preserve">: 4; </w:t>
      </w:r>
      <w:r w:rsidRPr="001B1C93">
        <w:rPr>
          <w:b/>
        </w:rPr>
        <w:t xml:space="preserve">Woodson </w:t>
      </w:r>
      <w:r w:rsidRPr="00B41434">
        <w:rPr>
          <w:b/>
        </w:rPr>
        <w:t>Knight</w:t>
      </w:r>
      <w:r>
        <w:t xml:space="preserve"> (Charlotte): 7; Benjamin Clark, Benjamin Willson Clark, Henry Haley, David Johnson, Morris Johnson, James Anderson, Edward Jordan SR, Samuel Jordan, Isaac Johnson, John Johnson, Joshua Johnson, Stephen Johnson, Richard Jones, Young Stokes, Sylvanus Walker, Henry Stokes, William Evans, Mary Evans, David Stokes, Peter Stokes, Richard Stokes, Martha Stokes, Allen Stokes, Elizabeth Stokes, Shadrack Stokes, Henry Stokes, Joseph Tucker, Ellick Moore.</w:t>
      </w:r>
      <w:r w:rsidRPr="000F05BF">
        <w:t xml:space="preserve"> (Landon Bell, p</w:t>
      </w:r>
      <w:r>
        <w:t>p</w:t>
      </w:r>
      <w:r w:rsidRPr="000F05BF">
        <w:t>.</w:t>
      </w:r>
      <w:r>
        <w:t>391, 395</w:t>
      </w:r>
      <w:r w:rsidRPr="000F05BF">
        <w:t>)</w:t>
      </w:r>
    </w:p>
    <w:p w:rsidR="0087781B" w:rsidRDefault="0087781B" w:rsidP="0087781B">
      <w:pPr>
        <w:pStyle w:val="NormalWeb"/>
        <w:spacing w:before="120" w:beforeAutospacing="0" w:after="120" w:afterAutospacing="0"/>
        <w:ind w:left="0" w:right="0"/>
        <w:rPr>
          <w:rStyle w:val="Emphasis"/>
          <w:b/>
          <w:i w:val="0"/>
        </w:rPr>
      </w:pPr>
      <w:r>
        <w:rPr>
          <w:rStyle w:val="Emphasis"/>
          <w:b/>
          <w:i w:val="0"/>
        </w:rPr>
        <w:t xml:space="preserve">1783 – </w:t>
      </w:r>
      <w:r w:rsidRPr="00382921">
        <w:rPr>
          <w:rStyle w:val="Emphasis"/>
          <w:b/>
          <w:i w:val="0"/>
          <w:u w:val="single"/>
        </w:rPr>
        <w:t xml:space="preserve">VA </w:t>
      </w:r>
      <w:r>
        <w:rPr>
          <w:rStyle w:val="Emphasis"/>
          <w:b/>
          <w:i w:val="0"/>
          <w:u w:val="single"/>
        </w:rPr>
        <w:t>Nansemond</w:t>
      </w:r>
      <w:r>
        <w:rPr>
          <w:rStyle w:val="Emphasis"/>
          <w:b/>
          <w:i w:val="0"/>
        </w:rPr>
        <w:t xml:space="preserve"> – Admin – Tax List -  John Knight  **  James Knight SR. </w:t>
      </w:r>
    </w:p>
    <w:p w:rsidR="0087781B" w:rsidRDefault="0087781B" w:rsidP="0087781B">
      <w:pPr>
        <w:pStyle w:val="NormalWeb"/>
        <w:spacing w:before="120" w:beforeAutospacing="0" w:after="120" w:afterAutospacing="0"/>
        <w:ind w:left="0" w:right="0"/>
        <w:rPr>
          <w:rStyle w:val="Emphasis"/>
          <w:b/>
          <w:i w:val="0"/>
        </w:rPr>
      </w:pPr>
      <w:r w:rsidRPr="00A812B6">
        <w:rPr>
          <w:rStyle w:val="Emphasis"/>
          <w:b/>
          <w:i w:val="0"/>
        </w:rPr>
        <w:t xml:space="preserve">1783 – </w:t>
      </w:r>
      <w:r w:rsidRPr="00A812B6">
        <w:rPr>
          <w:rStyle w:val="Emphasis"/>
          <w:b/>
          <w:i w:val="0"/>
          <w:u w:val="single"/>
        </w:rPr>
        <w:t>VA Greensville</w:t>
      </w:r>
      <w:r w:rsidRPr="00A812B6">
        <w:rPr>
          <w:rStyle w:val="Emphasis"/>
          <w:b/>
          <w:i w:val="0"/>
        </w:rPr>
        <w:t xml:space="preserve"> – Admin – Tax List -  Joel Knight.</w:t>
      </w:r>
    </w:p>
    <w:p w:rsidR="00CA2BB0" w:rsidRPr="00A812B6" w:rsidRDefault="00CA2BB0" w:rsidP="0087781B">
      <w:pPr>
        <w:pStyle w:val="NormalWeb"/>
        <w:spacing w:before="120" w:beforeAutospacing="0" w:after="120" w:afterAutospacing="0"/>
        <w:ind w:left="0" w:right="0"/>
        <w:rPr>
          <w:rStyle w:val="Emphasis"/>
          <w:b/>
          <w:i w:val="0"/>
        </w:rPr>
      </w:pPr>
      <w:r>
        <w:rPr>
          <w:rStyle w:val="Emphasis"/>
          <w:b/>
          <w:i w:val="0"/>
        </w:rPr>
        <w:t xml:space="preserve">Note: </w:t>
      </w:r>
      <w:r w:rsidRPr="00CA2BB0">
        <w:rPr>
          <w:rStyle w:val="Emphasis"/>
          <w:i w:val="0"/>
        </w:rPr>
        <w:t>This appears</w:t>
      </w:r>
      <w:r w:rsidR="003F253F">
        <w:rPr>
          <w:rStyle w:val="Emphasis"/>
          <w:i w:val="0"/>
        </w:rPr>
        <w:t xml:space="preserve"> from other records</w:t>
      </w:r>
      <w:r w:rsidRPr="00CA2BB0">
        <w:rPr>
          <w:rStyle w:val="Emphasis"/>
          <w:i w:val="0"/>
        </w:rPr>
        <w:t xml:space="preserve"> to be Joel Knight from Sussex County</w:t>
      </w:r>
      <w:r w:rsidR="003F253F">
        <w:rPr>
          <w:rStyle w:val="Emphasis"/>
          <w:i w:val="0"/>
        </w:rPr>
        <w:t>, son of John</w:t>
      </w:r>
      <w:r w:rsidRPr="00CA2BB0">
        <w:rPr>
          <w:rStyle w:val="Emphasis"/>
          <w:i w:val="0"/>
        </w:rPr>
        <w:t>.</w:t>
      </w:r>
    </w:p>
    <w:p w:rsidR="0087781B" w:rsidRDefault="0087781B" w:rsidP="0087781B">
      <w:pPr>
        <w:pStyle w:val="NormalWeb"/>
        <w:spacing w:before="120" w:beforeAutospacing="0" w:after="120" w:afterAutospacing="0"/>
        <w:ind w:left="0" w:right="0"/>
        <w:rPr>
          <w:rStyle w:val="Emphasis"/>
          <w:b/>
          <w:i w:val="0"/>
        </w:rPr>
      </w:pPr>
      <w:r>
        <w:rPr>
          <w:b/>
        </w:rPr>
        <w:t xml:space="preserve">1783 – </w:t>
      </w:r>
      <w:r w:rsidRPr="00CA754C">
        <w:rPr>
          <w:b/>
          <w:u w:val="single"/>
        </w:rPr>
        <w:t>SC</w:t>
      </w:r>
      <w:r>
        <w:rPr>
          <w:b/>
          <w:u w:val="single"/>
        </w:rPr>
        <w:t xml:space="preserve"> </w:t>
      </w:r>
      <w:r w:rsidRPr="00821518">
        <w:rPr>
          <w:b/>
          <w:u w:val="single"/>
        </w:rPr>
        <w:t>Beaufort</w:t>
      </w:r>
      <w:r>
        <w:rPr>
          <w:b/>
        </w:rPr>
        <w:t xml:space="preserve"> – Admin – Jury List - </w:t>
      </w:r>
      <w:r w:rsidRPr="00F64C5A">
        <w:rPr>
          <w:b/>
        </w:rPr>
        <w:t>John Knight</w:t>
      </w:r>
      <w:r>
        <w:t xml:space="preserve"> - is on the Petit Jury list. (</w:t>
      </w:r>
      <w:r>
        <w:rPr>
          <w:rStyle w:val="Emphasis"/>
        </w:rPr>
        <w:t>Jury Lists, 1783, Acts #1172 [at SC Archives]</w:t>
      </w:r>
      <w:r>
        <w:t xml:space="preserve">; Page Number: </w:t>
      </w:r>
      <w:r>
        <w:rPr>
          <w:rStyle w:val="Emphasis"/>
        </w:rPr>
        <w:t>7</w:t>
      </w:r>
      <w:r>
        <w:t xml:space="preserve">; Family Number: </w:t>
      </w:r>
      <w:r>
        <w:rPr>
          <w:rStyle w:val="Emphasis"/>
        </w:rPr>
        <w:t>289)</w:t>
      </w:r>
    </w:p>
    <w:p w:rsidR="0087781B" w:rsidRDefault="0087781B" w:rsidP="0087781B">
      <w:pPr>
        <w:pStyle w:val="NormalWeb"/>
        <w:spacing w:before="120" w:beforeAutospacing="0" w:after="120" w:afterAutospacing="0"/>
        <w:ind w:left="0" w:right="0"/>
        <w:rPr>
          <w:rStyle w:val="Emphasis"/>
          <w:b/>
          <w:i w:val="0"/>
        </w:rPr>
      </w:pPr>
      <w:r>
        <w:rPr>
          <w:rStyle w:val="Emphasis"/>
          <w:b/>
          <w:i w:val="0"/>
        </w:rPr>
        <w:t xml:space="preserve">1783 – </w:t>
      </w:r>
      <w:r w:rsidRPr="00382921">
        <w:rPr>
          <w:rStyle w:val="Emphasis"/>
          <w:b/>
          <w:i w:val="0"/>
          <w:u w:val="single"/>
        </w:rPr>
        <w:t>VA Gloucester</w:t>
      </w:r>
      <w:r>
        <w:rPr>
          <w:rStyle w:val="Emphasis"/>
          <w:b/>
          <w:i w:val="0"/>
        </w:rPr>
        <w:t xml:space="preserve"> – Admin – Tax List -  Henry Knight.</w:t>
      </w:r>
    </w:p>
    <w:p w:rsidR="0087781B" w:rsidRDefault="0087781B" w:rsidP="0087781B">
      <w:pPr>
        <w:pStyle w:val="NormalWeb"/>
        <w:spacing w:before="120" w:beforeAutospacing="0" w:after="120" w:afterAutospacing="0"/>
        <w:ind w:left="0" w:right="0"/>
        <w:rPr>
          <w:rStyle w:val="Emphasis"/>
          <w:b/>
          <w:i w:val="0"/>
        </w:rPr>
      </w:pPr>
      <w:r>
        <w:rPr>
          <w:rStyle w:val="Emphasis"/>
          <w:b/>
          <w:i w:val="0"/>
        </w:rPr>
        <w:t xml:space="preserve">1783 – </w:t>
      </w:r>
      <w:r w:rsidRPr="00382921">
        <w:rPr>
          <w:rStyle w:val="Emphasis"/>
          <w:b/>
          <w:i w:val="0"/>
          <w:u w:val="single"/>
        </w:rPr>
        <w:t xml:space="preserve">VA </w:t>
      </w:r>
      <w:r>
        <w:rPr>
          <w:rStyle w:val="Emphasis"/>
          <w:b/>
          <w:i w:val="0"/>
          <w:u w:val="single"/>
        </w:rPr>
        <w:t>Greensville</w:t>
      </w:r>
      <w:r>
        <w:rPr>
          <w:rStyle w:val="Emphasis"/>
          <w:b/>
          <w:i w:val="0"/>
        </w:rPr>
        <w:t xml:space="preserve"> – Admin – Tax List -  Joel Knight.</w:t>
      </w:r>
    </w:p>
    <w:p w:rsidR="0087781B" w:rsidRDefault="0087781B" w:rsidP="0087781B">
      <w:pPr>
        <w:pStyle w:val="NormalWeb"/>
        <w:spacing w:before="120" w:beforeAutospacing="0" w:after="120" w:afterAutospacing="0"/>
        <w:ind w:left="0" w:right="0"/>
        <w:rPr>
          <w:rStyle w:val="Emphasis"/>
          <w:b/>
          <w:i w:val="0"/>
        </w:rPr>
      </w:pPr>
      <w:r>
        <w:rPr>
          <w:rStyle w:val="Emphasis"/>
          <w:b/>
          <w:i w:val="0"/>
        </w:rPr>
        <w:t xml:space="preserve">1783 – </w:t>
      </w:r>
      <w:r w:rsidRPr="00382921">
        <w:rPr>
          <w:rStyle w:val="Emphasis"/>
          <w:b/>
          <w:i w:val="0"/>
          <w:u w:val="single"/>
        </w:rPr>
        <w:t xml:space="preserve">VA </w:t>
      </w:r>
      <w:r>
        <w:rPr>
          <w:rStyle w:val="Emphasis"/>
          <w:b/>
          <w:i w:val="0"/>
          <w:u w:val="single"/>
        </w:rPr>
        <w:t>Shenandoah</w:t>
      </w:r>
      <w:r>
        <w:rPr>
          <w:rStyle w:val="Emphasis"/>
          <w:b/>
          <w:i w:val="0"/>
        </w:rPr>
        <w:t xml:space="preserve"> – Admin – Tax List -  Emanuel Knight.</w:t>
      </w:r>
    </w:p>
    <w:p w:rsidR="0087781B" w:rsidRDefault="0087781B" w:rsidP="0087781B">
      <w:pPr>
        <w:pStyle w:val="NormalWeb"/>
        <w:spacing w:before="120" w:beforeAutospacing="0" w:after="120" w:afterAutospacing="0"/>
        <w:ind w:left="0" w:right="0"/>
        <w:rPr>
          <w:rStyle w:val="Emphasis"/>
          <w:b/>
          <w:i w:val="0"/>
        </w:rPr>
      </w:pPr>
      <w:r>
        <w:rPr>
          <w:rStyle w:val="Emphasis"/>
          <w:b/>
          <w:i w:val="0"/>
        </w:rPr>
        <w:t xml:space="preserve">1783 – </w:t>
      </w:r>
      <w:r w:rsidRPr="00382921">
        <w:rPr>
          <w:rStyle w:val="Emphasis"/>
          <w:b/>
          <w:i w:val="0"/>
          <w:u w:val="single"/>
        </w:rPr>
        <w:t xml:space="preserve">VA </w:t>
      </w:r>
      <w:r>
        <w:rPr>
          <w:rStyle w:val="Emphasis"/>
          <w:b/>
          <w:i w:val="0"/>
          <w:u w:val="single"/>
        </w:rPr>
        <w:t>Amherst</w:t>
      </w:r>
      <w:r>
        <w:rPr>
          <w:rStyle w:val="Emphasis"/>
          <w:b/>
          <w:i w:val="0"/>
        </w:rPr>
        <w:t xml:space="preserve"> – Admin – Tax List -  John Knight.</w:t>
      </w:r>
      <w:r w:rsidR="002F05C5">
        <w:rPr>
          <w:rStyle w:val="Emphasis"/>
          <w:b/>
          <w:i w:val="0"/>
        </w:rPr>
        <w:t xml:space="preserve"> (Land tax)</w:t>
      </w:r>
    </w:p>
    <w:p w:rsidR="002F05C5" w:rsidRDefault="002F05C5" w:rsidP="0087781B">
      <w:pPr>
        <w:pStyle w:val="NormalWeb"/>
        <w:spacing w:before="120" w:beforeAutospacing="0" w:after="120" w:afterAutospacing="0"/>
        <w:ind w:left="0" w:right="0"/>
        <w:rPr>
          <w:rStyle w:val="Emphasis"/>
          <w:b/>
          <w:i w:val="0"/>
        </w:rPr>
      </w:pPr>
      <w:r w:rsidRPr="00382921">
        <w:rPr>
          <w:rStyle w:val="Emphasis"/>
          <w:b/>
          <w:i w:val="0"/>
        </w:rPr>
        <w:t>178</w:t>
      </w:r>
      <w:r>
        <w:rPr>
          <w:rStyle w:val="Emphasis"/>
          <w:b/>
          <w:i w:val="0"/>
        </w:rPr>
        <w:t>3</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John</w:t>
      </w:r>
      <w:r w:rsidRPr="00382921">
        <w:rPr>
          <w:rStyle w:val="Emphasis"/>
          <w:b/>
          <w:i w:val="0"/>
        </w:rPr>
        <w:t xml:space="preserve"> </w:t>
      </w:r>
      <w:r>
        <w:rPr>
          <w:rStyle w:val="Emphasis"/>
          <w:b/>
          <w:i w:val="0"/>
        </w:rPr>
        <w:t xml:space="preserve">M. </w:t>
      </w:r>
      <w:r w:rsidRPr="00382921">
        <w:rPr>
          <w:rStyle w:val="Emphasis"/>
          <w:b/>
          <w:i w:val="0"/>
        </w:rPr>
        <w:t>Knight</w:t>
      </w:r>
      <w:r>
        <w:rPr>
          <w:rStyle w:val="Emphasis"/>
          <w:b/>
          <w:i w:val="0"/>
        </w:rPr>
        <w:t>, 1  **  William M. Knight, 1  **  John Knight, 2. (Number of tithables in HH)</w:t>
      </w:r>
    </w:p>
    <w:p w:rsidR="001470B7" w:rsidRDefault="001470B7" w:rsidP="00ED1C35">
      <w:pPr>
        <w:pStyle w:val="NormalWeb"/>
        <w:spacing w:before="240" w:beforeAutospacing="0" w:after="240" w:afterAutospacing="0"/>
        <w:ind w:left="0" w:right="0"/>
      </w:pPr>
      <w:r>
        <w:rPr>
          <w:b/>
        </w:rPr>
        <w:t xml:space="preserve">1783 </w:t>
      </w:r>
      <w:r w:rsidR="00ED1C35">
        <w:rPr>
          <w:b/>
        </w:rPr>
        <w:t xml:space="preserve">- </w:t>
      </w:r>
      <w:r>
        <w:rPr>
          <w:b/>
        </w:rPr>
        <w:t xml:space="preserve">Oct 13 </w:t>
      </w:r>
      <w:r>
        <w:t xml:space="preserve">– </w:t>
      </w:r>
      <w:r w:rsidRPr="00045915">
        <w:rPr>
          <w:b/>
          <w:u w:val="single"/>
        </w:rPr>
        <w:t>NC</w:t>
      </w:r>
      <w:r w:rsidR="00ED1C35">
        <w:rPr>
          <w:b/>
          <w:u w:val="single"/>
        </w:rPr>
        <w:t xml:space="preserve"> </w:t>
      </w:r>
      <w:r w:rsidR="00ED1C35" w:rsidRPr="00045915">
        <w:rPr>
          <w:b/>
          <w:u w:val="single"/>
        </w:rPr>
        <w:t>Pitt</w:t>
      </w:r>
      <w:r>
        <w:t xml:space="preserve"> </w:t>
      </w:r>
      <w:r w:rsidRPr="00ED1C35">
        <w:rPr>
          <w:b/>
        </w:rPr>
        <w:t xml:space="preserve">– </w:t>
      </w:r>
      <w:r w:rsidR="00ED1C35" w:rsidRPr="00ED1C35">
        <w:rPr>
          <w:b/>
        </w:rPr>
        <w:t>Admin -</w:t>
      </w:r>
      <w:r w:rsidR="00ED1C35">
        <w:t xml:space="preserve"> </w:t>
      </w:r>
      <w:r w:rsidRPr="00045915">
        <w:rPr>
          <w:b/>
        </w:rPr>
        <w:t>John Knight</w:t>
      </w:r>
      <w:r>
        <w:t xml:space="preserve"> </w:t>
      </w:r>
      <w:r w:rsidR="00ED1C35">
        <w:t xml:space="preserve">- </w:t>
      </w:r>
      <w:r>
        <w:t>Land Patent for 400 Acres “In the Indian Well Swamp.” Adjacent Sarah Allen, John Blount. (State Archives of North Carolina, Book 54, p. 215, Grant 492, Entry 680, File 713.)</w:t>
      </w:r>
      <w:r w:rsidR="00ED1C35">
        <w:t xml:space="preserve">  </w:t>
      </w:r>
      <w:r w:rsidR="00ED1C35" w:rsidRPr="00ED1C35">
        <w:rPr>
          <w:b/>
        </w:rPr>
        <w:t>Same day</w:t>
      </w:r>
      <w:r w:rsidR="00ED1C35">
        <w:rPr>
          <w:b/>
        </w:rPr>
        <w:t>, person</w:t>
      </w:r>
      <w:r w:rsidR="00ED1C35" w:rsidRPr="00ED1C35">
        <w:rPr>
          <w:b/>
        </w:rPr>
        <w:t xml:space="preserve"> and </w:t>
      </w:r>
      <w:r w:rsidR="00ED1C35">
        <w:rPr>
          <w:b/>
        </w:rPr>
        <w:t>Co.</w:t>
      </w:r>
      <w:r w:rsidR="00ED1C35">
        <w:t xml:space="preserve">: </w:t>
      </w:r>
      <w:r>
        <w:t xml:space="preserve">Land Patent for 100 Acres “On the South side of Tar River and South side of </w:t>
      </w:r>
      <w:r>
        <w:lastRenderedPageBreak/>
        <w:t>Indian Well Swamp.” Adjacent Sarah Allen, John Blount. (State Archives of North Carolina, Book 54, p. 215, Grant 492, Entry 680, File 714</w:t>
      </w:r>
      <w:r w:rsidR="00AE501C">
        <w:t xml:space="preserve">, </w:t>
      </w:r>
      <w:r w:rsidR="00AE501C" w:rsidRPr="009F7F4A">
        <w:t>MARS: 12.14.101.711</w:t>
      </w:r>
      <w:r>
        <w:t>.)</w:t>
      </w:r>
    </w:p>
    <w:p w:rsidR="00AE501C" w:rsidRDefault="00AE501C" w:rsidP="00ED1C35">
      <w:pPr>
        <w:pStyle w:val="NormalWeb"/>
        <w:spacing w:before="240" w:beforeAutospacing="0" w:after="240" w:afterAutospacing="0"/>
        <w:ind w:left="0" w:right="0"/>
      </w:pPr>
      <w:r>
        <w:rPr>
          <w:noProof/>
        </w:rPr>
        <w:drawing>
          <wp:inline distT="0" distB="0" distL="0" distR="0" wp14:anchorId="6EBEDF87" wp14:editId="2B923DF2">
            <wp:extent cx="5274310" cy="3192780"/>
            <wp:effectExtent l="0" t="0" r="254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BEBA8EAE-BF5A-486C-A8C5-ECC9F3942E4B}">
                          <a14:imgProps xmlns:a14="http://schemas.microsoft.com/office/drawing/2010/main">
                            <a14:imgLayer r:embed="rId85">
                              <a14:imgEffect>
                                <a14:brightnessContrast contrast="40000"/>
                              </a14:imgEffect>
                            </a14:imgLayer>
                          </a14:imgProps>
                        </a:ext>
                      </a:extLst>
                    </a:blip>
                    <a:stretch>
                      <a:fillRect/>
                    </a:stretch>
                  </pic:blipFill>
                  <pic:spPr>
                    <a:xfrm>
                      <a:off x="0" y="0"/>
                      <a:ext cx="5274310" cy="3192780"/>
                    </a:xfrm>
                    <a:prstGeom prst="rect">
                      <a:avLst/>
                    </a:prstGeom>
                  </pic:spPr>
                </pic:pic>
              </a:graphicData>
            </a:graphic>
          </wp:inline>
        </w:drawing>
      </w:r>
    </w:p>
    <w:p w:rsidR="009263D5" w:rsidRDefault="009263D5" w:rsidP="00ED1C35">
      <w:pPr>
        <w:pStyle w:val="NormalWeb"/>
        <w:spacing w:before="240" w:beforeAutospacing="0" w:after="240" w:afterAutospacing="0"/>
        <w:ind w:left="0" w:right="0"/>
      </w:pPr>
      <w:r w:rsidRPr="00D856EE">
        <w:rPr>
          <w:b/>
        </w:rPr>
        <w:t xml:space="preserve">1783 – Oct 14 – </w:t>
      </w:r>
      <w:r w:rsidRPr="00D856EE">
        <w:rPr>
          <w:b/>
          <w:u w:val="single"/>
        </w:rPr>
        <w:t>NC</w:t>
      </w:r>
      <w:r w:rsidRPr="00D856EE">
        <w:rPr>
          <w:b/>
        </w:rPr>
        <w:t xml:space="preserve"> – Mil – </w:t>
      </w:r>
      <w:r w:rsidR="00781413">
        <w:rPr>
          <w:b/>
        </w:rPr>
        <w:t xml:space="preserve">Jesse Knight - </w:t>
      </w:r>
      <w:r w:rsidRPr="00781413">
        <w:t>Military Land Warrants</w:t>
      </w:r>
      <w:r>
        <w:t xml:space="preserve"> granted the officers and soldiers in the Continental Line: Name, No. of acres, Serv. In months, date of warrant, to whom deeded: </w:t>
      </w:r>
      <w:r w:rsidRPr="00D856EE">
        <w:rPr>
          <w:b/>
        </w:rPr>
        <w:t>Mary Knight</w:t>
      </w:r>
      <w:r>
        <w:t xml:space="preserve">, relict of </w:t>
      </w:r>
      <w:r w:rsidRPr="00D856EE">
        <w:rPr>
          <w:b/>
        </w:rPr>
        <w:t>Jesse Knight</w:t>
      </w:r>
      <w:r>
        <w:t>, dec’d, private, 640 acres</w:t>
      </w:r>
      <w:r w:rsidR="00663DA8">
        <w:t>, 84 months, self</w:t>
      </w:r>
      <w:r>
        <w:t xml:space="preserve">; </w:t>
      </w:r>
      <w:r w:rsidRPr="00D856EE">
        <w:rPr>
          <w:b/>
        </w:rPr>
        <w:t>Samuel Knight</w:t>
      </w:r>
      <w:r>
        <w:t xml:space="preserve">, private, 274 Acres, 36 mo, </w:t>
      </w:r>
      <w:r w:rsidR="00663DA8">
        <w:t xml:space="preserve">Self; </w:t>
      </w:r>
      <w:r w:rsidR="00663DA8" w:rsidRPr="009D76A1">
        <w:rPr>
          <w:b/>
        </w:rPr>
        <w:t>Miles Knight</w:t>
      </w:r>
      <w:r w:rsidR="00663DA8">
        <w:t xml:space="preserve">, Sergt, 1,000 acres, 84 months, C. Ivey, Self; </w:t>
      </w:r>
      <w:r w:rsidR="00663DA8" w:rsidRPr="009D76A1">
        <w:rPr>
          <w:b/>
        </w:rPr>
        <w:t>Miles Knight</w:t>
      </w:r>
      <w:r w:rsidR="00663DA8">
        <w:t xml:space="preserve">, Sergt, 1,000 acres, 84 months, Capt. Gillespie, self;  </w:t>
      </w:r>
      <w:r w:rsidR="00663DA8" w:rsidRPr="009D76A1">
        <w:rPr>
          <w:b/>
        </w:rPr>
        <w:t>Reuben Knight</w:t>
      </w:r>
      <w:r w:rsidR="00663DA8">
        <w:t xml:space="preserve">, fifer, 357 acres, 30 months, Mr. Wolfenden, Bertie County; </w:t>
      </w:r>
      <w:r w:rsidR="00D856EE">
        <w:t xml:space="preserve">the heirs of </w:t>
      </w:r>
      <w:r w:rsidR="00D856EE" w:rsidRPr="00D856EE">
        <w:rPr>
          <w:b/>
        </w:rPr>
        <w:t>Peter Knight</w:t>
      </w:r>
      <w:r w:rsidR="00D856EE">
        <w:t>, private, 640 acres; (NC Archives, online)</w:t>
      </w:r>
    </w:p>
    <w:p w:rsidR="00E937C0" w:rsidRDefault="00E937C0" w:rsidP="00ED1C35">
      <w:pPr>
        <w:pStyle w:val="NormalWeb"/>
        <w:spacing w:before="240" w:beforeAutospacing="0" w:after="240" w:afterAutospacing="0"/>
        <w:ind w:left="0" w:right="0"/>
      </w:pPr>
      <w:r w:rsidRPr="00E937C0">
        <w:rPr>
          <w:b/>
        </w:rPr>
        <w:t xml:space="preserve">1783 – Oct 23 – </w:t>
      </w:r>
      <w:r w:rsidRPr="00E937C0">
        <w:rPr>
          <w:b/>
          <w:u w:val="single"/>
        </w:rPr>
        <w:t>VA Frederick</w:t>
      </w:r>
      <w:r w:rsidRPr="00E937C0">
        <w:rPr>
          <w:b/>
        </w:rPr>
        <w:t xml:space="preserve"> – Mar – James Knight Jr. to Elizabeth Williams.</w:t>
      </w:r>
      <w:r>
        <w:t xml:space="preserve"> (Ancestry.com) </w:t>
      </w:r>
      <w:r w:rsidRPr="0009466D">
        <w:rPr>
          <w:b/>
        </w:rPr>
        <w:t>Note</w:t>
      </w:r>
      <w:r>
        <w:t xml:space="preserve">: Other records on ancestry indicate that this James Knight was born in 1750 in </w:t>
      </w:r>
      <w:r w:rsidR="00DF5914">
        <w:t xml:space="preserve">Premnay, Aberdeen, </w:t>
      </w:r>
      <w:r>
        <w:t xml:space="preserve">Scotland and died in 1831 in </w:t>
      </w:r>
      <w:r w:rsidR="00DF5914">
        <w:t xml:space="preserve">Nicholasville, </w:t>
      </w:r>
      <w:r>
        <w:t xml:space="preserve">Jessamine County, KY. Son was Grant Loring Knight. Other children: Nancy Daugherty </w:t>
      </w:r>
      <w:r w:rsidR="00DF5914">
        <w:t xml:space="preserve">Knight </w:t>
      </w:r>
      <w:r>
        <w:t>Lowry, Marquis deLafayette Knight.</w:t>
      </w:r>
      <w:r w:rsidR="00DF5914">
        <w:t xml:space="preserve"> James’ father was James Knight, mother was Jean Watt. James Knight Jr. enlisted in 1776, served as sergeant under Capt. Isaac Beal, in the 4</w:t>
      </w:r>
      <w:r w:rsidR="00DF5914" w:rsidRPr="00DF5914">
        <w:rPr>
          <w:vertAlign w:val="superscript"/>
        </w:rPr>
        <w:t>th</w:t>
      </w:r>
      <w:r w:rsidR="00DF5914">
        <w:t xml:space="preserve"> VA regiment.  His widow applied for pension,.</w:t>
      </w:r>
    </w:p>
    <w:p w:rsidR="00CA2BB0" w:rsidRDefault="001470B7" w:rsidP="001470B7">
      <w:pPr>
        <w:pStyle w:val="NormalWeb"/>
        <w:spacing w:before="240" w:beforeAutospacing="0" w:after="240" w:afterAutospacing="0"/>
        <w:ind w:left="0" w:right="0"/>
      </w:pPr>
      <w:r>
        <w:rPr>
          <w:b/>
        </w:rPr>
        <w:t xml:space="preserve">1783 </w:t>
      </w:r>
      <w:r w:rsidR="00ED1C35">
        <w:rPr>
          <w:b/>
        </w:rPr>
        <w:t xml:space="preserve">- </w:t>
      </w:r>
      <w:r>
        <w:rPr>
          <w:b/>
        </w:rPr>
        <w:t xml:space="preserve">Oct </w:t>
      </w:r>
      <w:r>
        <w:t xml:space="preserve">– </w:t>
      </w:r>
      <w:r w:rsidRPr="00B41434">
        <w:rPr>
          <w:b/>
          <w:u w:val="single"/>
        </w:rPr>
        <w:t>NC</w:t>
      </w:r>
      <w:r w:rsidR="00ED1C35">
        <w:rPr>
          <w:b/>
          <w:u w:val="single"/>
        </w:rPr>
        <w:t xml:space="preserve"> </w:t>
      </w:r>
      <w:r w:rsidR="00ED1C35" w:rsidRPr="00B41434">
        <w:rPr>
          <w:b/>
          <w:u w:val="single"/>
        </w:rPr>
        <w:t>Nash</w:t>
      </w:r>
      <w:r>
        <w:t xml:space="preserve"> </w:t>
      </w:r>
      <w:r w:rsidRPr="00ED1C35">
        <w:rPr>
          <w:b/>
        </w:rPr>
        <w:t xml:space="preserve">– Will </w:t>
      </w:r>
      <w:r w:rsidR="00ED1C35" w:rsidRPr="00ED1C35">
        <w:rPr>
          <w:b/>
        </w:rPr>
        <w:t>-</w:t>
      </w:r>
      <w:r w:rsidR="00ED1C35">
        <w:t xml:space="preserve"> </w:t>
      </w:r>
      <w:r w:rsidRPr="00B41434">
        <w:rPr>
          <w:b/>
        </w:rPr>
        <w:t>John Knight</w:t>
      </w:r>
      <w:r w:rsidR="00ED1C35">
        <w:rPr>
          <w:b/>
        </w:rPr>
        <w:t xml:space="preserve"> - </w:t>
      </w:r>
      <w:r>
        <w:t xml:space="preserve"> In the Name of God, Amen. I John Knight of North Carolina and County of Nash do make this my last will and testament in manner and form following that is to say.  </w:t>
      </w:r>
      <w:r>
        <w:br/>
        <w:t xml:space="preserve">* IMPRIMIS.  I lend to my wife </w:t>
      </w:r>
      <w:r w:rsidRPr="00B41434">
        <w:rPr>
          <w:b/>
        </w:rPr>
        <w:t>Ann Knight</w:t>
      </w:r>
      <w:r>
        <w:t xml:space="preserve"> one hundred and fifty acres of land with the plantation where I now live and one hundred acres more of pineywoods for and during her life or widowhood and at her day of marriage or death, I give and bequeath the same lands to my son </w:t>
      </w:r>
      <w:r w:rsidRPr="00B41434">
        <w:rPr>
          <w:b/>
        </w:rPr>
        <w:t>Kinsmore Knight</w:t>
      </w:r>
      <w:r>
        <w:t xml:space="preserve"> to him and his heirs and assigns forever, but in case he dies without lawful heir or his body then the same land is to my grandson </w:t>
      </w:r>
      <w:r w:rsidRPr="00B41434">
        <w:rPr>
          <w:b/>
        </w:rPr>
        <w:t>John Knight</w:t>
      </w:r>
      <w:r>
        <w:t xml:space="preserve">. </w:t>
      </w:r>
      <w:r>
        <w:br/>
        <w:t xml:space="preserve">* ITEM: I give and bequeath all the rest and residue of lands to my son </w:t>
      </w:r>
      <w:r w:rsidRPr="00B41434">
        <w:rPr>
          <w:b/>
        </w:rPr>
        <w:t>Elisha Knight</w:t>
      </w:r>
      <w:r>
        <w:t xml:space="preserve"> to him his heirs and assigns forever.  </w:t>
      </w:r>
      <w:r>
        <w:br/>
      </w:r>
      <w:r>
        <w:lastRenderedPageBreak/>
        <w:t xml:space="preserve">* I give to my son </w:t>
      </w:r>
      <w:r w:rsidRPr="00B41434">
        <w:rPr>
          <w:b/>
        </w:rPr>
        <w:t>Elisha Knight</w:t>
      </w:r>
      <w:r>
        <w:t xml:space="preserve"> one bed and furniture and one puter dish.  </w:t>
      </w:r>
      <w:r>
        <w:br/>
        <w:t xml:space="preserve">* I give to my son </w:t>
      </w:r>
      <w:r w:rsidRPr="00B41434">
        <w:rPr>
          <w:b/>
        </w:rPr>
        <w:t>Kinsmore Knight</w:t>
      </w:r>
      <w:r>
        <w:t xml:space="preserve"> one bed and furniture and two put dish and one Iron pot and on horse cold one cow and yearling.  </w:t>
      </w:r>
      <w:r>
        <w:br/>
        <w:t xml:space="preserve">* I give to my daughter </w:t>
      </w:r>
      <w:r w:rsidRPr="00B41434">
        <w:rPr>
          <w:b/>
        </w:rPr>
        <w:t>Kiddey Knight</w:t>
      </w:r>
      <w:r>
        <w:t xml:space="preserve"> one bed and furniture and one heifer and six puter plates.  </w:t>
      </w:r>
      <w:r w:rsidR="00ED1C35">
        <w:t>(Kitty or Katherine?)</w:t>
      </w:r>
      <w:r>
        <w:br/>
        <w:t xml:space="preserve">* I give to my daughter </w:t>
      </w:r>
      <w:r w:rsidRPr="00B41434">
        <w:rPr>
          <w:b/>
        </w:rPr>
        <w:t>Sarah Harte</w:t>
      </w:r>
      <w:r>
        <w:t xml:space="preserve"> one cow.  </w:t>
      </w:r>
      <w:r>
        <w:br/>
        <w:t xml:space="preserve">* I give and bequeath all the residue of my estate to my wife </w:t>
      </w:r>
      <w:r w:rsidRPr="00B41434">
        <w:rPr>
          <w:b/>
        </w:rPr>
        <w:t>Ann Knight</w:t>
      </w:r>
      <w:r>
        <w:t xml:space="preserve"> during her life or widowhood and then to be equally divided among my children as follows.  </w:t>
      </w:r>
      <w:r w:rsidRPr="001D0510">
        <w:rPr>
          <w:b/>
        </w:rPr>
        <w:t>Elisha Knight, Kinsmore Knight, Sarah Harte, Appy White and Kiddey Knight</w:t>
      </w:r>
      <w:r>
        <w:rPr>
          <w:b/>
        </w:rPr>
        <w:t>,</w:t>
      </w:r>
      <w:r w:rsidRPr="006B0627">
        <w:t xml:space="preserve"> t</w:t>
      </w:r>
      <w:r>
        <w:t xml:space="preserve">o them their heirs and assigns forever.  </w:t>
      </w:r>
      <w:r>
        <w:br/>
        <w:t xml:space="preserve">* I do constitute and appoint my friend </w:t>
      </w:r>
      <w:r w:rsidRPr="001D0510">
        <w:rPr>
          <w:b/>
        </w:rPr>
        <w:t>Hardy Griffin</w:t>
      </w:r>
      <w:r>
        <w:t xml:space="preserve"> and </w:t>
      </w:r>
      <w:r w:rsidRPr="001D0510">
        <w:rPr>
          <w:b/>
        </w:rPr>
        <w:t>Elisha Knig</w:t>
      </w:r>
      <w:r>
        <w:rPr>
          <w:b/>
        </w:rPr>
        <w:t>h</w:t>
      </w:r>
      <w:r w:rsidRPr="001D0510">
        <w:rPr>
          <w:b/>
        </w:rPr>
        <w:t>t</w:t>
      </w:r>
      <w:r>
        <w:t xml:space="preserve"> executors to this my last will and testament in witness whereof I have hereunto set my hand and seal this 14</w:t>
      </w:r>
      <w:r w:rsidRPr="00B41434">
        <w:rPr>
          <w:vertAlign w:val="superscript"/>
        </w:rPr>
        <w:t>th</w:t>
      </w:r>
      <w:r>
        <w:t xml:space="preserve"> day of September one thousand seven hundred and eighty three.  </w:t>
      </w:r>
      <w:r w:rsidRPr="001D0510">
        <w:rPr>
          <w:b/>
        </w:rPr>
        <w:t>John Knight</w:t>
      </w:r>
      <w:r>
        <w:t xml:space="preserve"> (his mark).  </w:t>
      </w:r>
      <w:r>
        <w:br/>
        <w:t xml:space="preserve">Witnesses: </w:t>
      </w:r>
      <w:r w:rsidRPr="001D0510">
        <w:rPr>
          <w:b/>
        </w:rPr>
        <w:t>William Williams</w:t>
      </w:r>
      <w:r>
        <w:t xml:space="preserve">, </w:t>
      </w:r>
      <w:r w:rsidRPr="001D0510">
        <w:rPr>
          <w:b/>
        </w:rPr>
        <w:t>Jesse Powell</w:t>
      </w:r>
      <w:r>
        <w:t xml:space="preserve">. </w:t>
      </w:r>
      <w:r>
        <w:br/>
        <w:t xml:space="preserve">Proved and recorded in October Court, 1783. </w:t>
      </w:r>
      <w:r w:rsidR="00ED1C35">
        <w:t>(Will image served by ancestry.com)</w:t>
      </w:r>
      <w:r w:rsidR="00E937C0">
        <w:t xml:space="preserve">  </w:t>
      </w:r>
      <w:r w:rsidR="00CA2BB0" w:rsidRPr="00BF7EC7">
        <w:rPr>
          <w:b/>
        </w:rPr>
        <w:t>Note</w:t>
      </w:r>
      <w:r w:rsidR="00CA2BB0">
        <w:t xml:space="preserve">: This John Knight was the son of John Knight of </w:t>
      </w:r>
      <w:r w:rsidR="00781413">
        <w:t>-</w:t>
      </w:r>
      <w:r w:rsidR="00CA2BB0">
        <w:t xml:space="preserve">Bertie to Edgecombe who married Isabell Carter. </w:t>
      </w:r>
      <w:r w:rsidR="00BF7EC7">
        <w:t>I’ve drawn a bit of a blank on following this line down.  I found Kinsmore in the 1830 census in Newton GA. Twenty years later, in the 1850 census, there is James M. Knight, 57, there and Obedient Knight, 46, who could be his sons.  I found an Elisha Knight</w:t>
      </w:r>
      <w:r w:rsidR="005B2240">
        <w:t xml:space="preserve"> Edgefield SC in 1790; then in Walton GA in 1820, male 45 and over; and</w:t>
      </w:r>
      <w:r w:rsidR="00BF7EC7">
        <w:t xml:space="preserve"> in Troup GA, aged 70-79; then an 80-89 year old Elisha Knight in the 1840 census in Coweta GA</w:t>
      </w:r>
      <w:r w:rsidR="005B2240">
        <w:t xml:space="preserve">; finally, an Elisha Knight, aged 41, again in Troup GA, who is likely a son. </w:t>
      </w:r>
      <w:r w:rsidR="00BF7EC7">
        <w:t xml:space="preserve"> </w:t>
      </w:r>
    </w:p>
    <w:p w:rsidR="001470B7" w:rsidRDefault="001470B7" w:rsidP="001470B7">
      <w:pPr>
        <w:pStyle w:val="NormalWeb"/>
        <w:spacing w:before="240" w:beforeAutospacing="0" w:after="240" w:afterAutospacing="0"/>
        <w:ind w:left="0" w:right="0"/>
      </w:pPr>
      <w:r>
        <w:rPr>
          <w:b/>
        </w:rPr>
        <w:t xml:space="preserve">1783 </w:t>
      </w:r>
      <w:r w:rsidR="009736A4">
        <w:rPr>
          <w:b/>
        </w:rPr>
        <w:t xml:space="preserve">- </w:t>
      </w:r>
      <w:r>
        <w:rPr>
          <w:b/>
        </w:rPr>
        <w:t xml:space="preserve">Nov 11 </w:t>
      </w:r>
      <w:r>
        <w:t xml:space="preserve">– </w:t>
      </w:r>
      <w:r w:rsidRPr="0025462D">
        <w:rPr>
          <w:b/>
          <w:u w:val="single"/>
        </w:rPr>
        <w:t>VA</w:t>
      </w:r>
      <w:r w:rsidR="009736A4">
        <w:rPr>
          <w:b/>
          <w:u w:val="single"/>
        </w:rPr>
        <w:t xml:space="preserve"> </w:t>
      </w:r>
      <w:r w:rsidR="009736A4" w:rsidRPr="0025462D">
        <w:rPr>
          <w:b/>
          <w:u w:val="single"/>
        </w:rPr>
        <w:t>Amherst</w:t>
      </w:r>
      <w:r>
        <w:t xml:space="preserve"> </w:t>
      </w:r>
      <w:r w:rsidRPr="00ED1C35">
        <w:rPr>
          <w:b/>
        </w:rPr>
        <w:t xml:space="preserve">– </w:t>
      </w:r>
      <w:r w:rsidR="00ED1C35" w:rsidRPr="00ED1C35">
        <w:rPr>
          <w:b/>
        </w:rPr>
        <w:t xml:space="preserve">Mar - </w:t>
      </w:r>
      <w:r w:rsidRPr="00ED1C35">
        <w:rPr>
          <w:b/>
        </w:rPr>
        <w:t xml:space="preserve">William Knight </w:t>
      </w:r>
      <w:r w:rsidR="00ED1C35" w:rsidRPr="00ED1C35">
        <w:rPr>
          <w:b/>
        </w:rPr>
        <w:t>&amp;</w:t>
      </w:r>
      <w:r w:rsidRPr="00ED1C35">
        <w:rPr>
          <w:b/>
        </w:rPr>
        <w:t xml:space="preserve"> Temperance Bibb</w:t>
      </w:r>
      <w:r w:rsidR="00ED1C35">
        <w:t xml:space="preserve"> - </w:t>
      </w:r>
      <w:r>
        <w:t xml:space="preserve"> John Bibb, surety. Consent of </w:t>
      </w:r>
      <w:r w:rsidRPr="00ED1C35">
        <w:rPr>
          <w:b/>
        </w:rPr>
        <w:t>his father, John Knight</w:t>
      </w:r>
      <w:r>
        <w:t xml:space="preserve">. Consent of her mother, Sarah Bibb. </w:t>
      </w:r>
      <w:r w:rsidR="00B5347E">
        <w:t xml:space="preserve"> </w:t>
      </w:r>
      <w:r w:rsidR="00ED1C35" w:rsidRPr="00B5347E">
        <w:rPr>
          <w:b/>
        </w:rPr>
        <w:t>Note</w:t>
      </w:r>
      <w:r w:rsidR="00ED1C35">
        <w:t xml:space="preserve">: </w:t>
      </w:r>
      <w:r>
        <w:t xml:space="preserve"> William Knight, resident of Franklin County TN, age c. 70, declared 27 Oct 1828 that he was a citizen of Amherst Co., VA in 1776, well-acquainted with Joseph Newman, and knew he served in the Revolution. (VA Gen. Soc. Qrtly. Vol. 12., No. 2, queries.)</w:t>
      </w:r>
      <w:r w:rsidR="00702254">
        <w:t xml:space="preserve">  The father of Temperance Bibb died in Amherst in 1781 leaving a will:  </w:t>
      </w:r>
      <w:r w:rsidR="00702254" w:rsidRPr="00702254">
        <w:t>Wife, Sarah, Sons, William, Henry, James and Martin. Daughters, Elizabeth Newlass, Annie Key, Rachel Mays and Barbara Cobb. My oldest daughters, Mary Gray, Frances Harper and Temperance Bibb.”</w:t>
      </w:r>
      <w:r w:rsidR="00702254">
        <w:t xml:space="preserve"> (</w:t>
      </w:r>
      <w:r w:rsidR="00702254" w:rsidRPr="00702254">
        <w:t>Amherst Co., Va., Book 2, p. 229, Will prov. Jan. 1781,</w:t>
      </w:r>
      <w:r w:rsidR="00702254">
        <w:t>)</w:t>
      </w:r>
    </w:p>
    <w:p w:rsidR="00DD07F1" w:rsidRPr="00DD07F1" w:rsidRDefault="00DD07F1" w:rsidP="001470B7">
      <w:pPr>
        <w:pStyle w:val="NormalWeb"/>
        <w:spacing w:before="240" w:beforeAutospacing="0" w:after="240" w:afterAutospacing="0"/>
        <w:ind w:left="0" w:right="0"/>
      </w:pPr>
      <w:r w:rsidRPr="0019447F">
        <w:rPr>
          <w:rStyle w:val="Emphasis"/>
          <w:b/>
          <w:i w:val="0"/>
        </w:rPr>
        <w:t xml:space="preserve">1783 – </w:t>
      </w:r>
      <w:r w:rsidRPr="0019447F">
        <w:rPr>
          <w:rStyle w:val="Emphasis"/>
          <w:b/>
          <w:i w:val="0"/>
          <w:u w:val="single"/>
        </w:rPr>
        <w:t>NC Bertie</w:t>
      </w:r>
      <w:r w:rsidRPr="0019447F">
        <w:rPr>
          <w:rStyle w:val="Emphasis"/>
          <w:b/>
          <w:i w:val="0"/>
        </w:rPr>
        <w:t xml:space="preserve"> – Will – Robert Carter</w:t>
      </w:r>
      <w:r>
        <w:rPr>
          <w:rStyle w:val="Emphasis"/>
          <w:i w:val="0"/>
        </w:rPr>
        <w:t xml:space="preserve"> – I, Robert Carter of N. Carolina State in Bertie, being well stricken in age &amp; weak &amp; ___ in body, but of sound mind &amp; memory, etc… </w:t>
      </w:r>
      <w:r w:rsidRPr="000E0247">
        <w:rPr>
          <w:rStyle w:val="Emphasis"/>
          <w:b/>
          <w:i w:val="0"/>
        </w:rPr>
        <w:t>Son: Isaac Carter</w:t>
      </w:r>
      <w:r>
        <w:rPr>
          <w:rStyle w:val="Emphasis"/>
          <w:i w:val="0"/>
        </w:rPr>
        <w:t xml:space="preserve">, all my land and plantation whereon I now live; if he die without lawful heirs, land to go to </w:t>
      </w:r>
      <w:r w:rsidRPr="000E0247">
        <w:rPr>
          <w:rStyle w:val="Emphasis"/>
          <w:b/>
          <w:i w:val="0"/>
        </w:rPr>
        <w:t>son George Carter</w:t>
      </w:r>
      <w:r>
        <w:rPr>
          <w:rStyle w:val="Emphasis"/>
          <w:i w:val="0"/>
        </w:rPr>
        <w:t xml:space="preserve">;  </w:t>
      </w:r>
      <w:r w:rsidRPr="000E0247">
        <w:rPr>
          <w:rStyle w:val="Emphasis"/>
          <w:b/>
          <w:i w:val="0"/>
        </w:rPr>
        <w:t>Son Robert Carter</w:t>
      </w:r>
      <w:r>
        <w:rPr>
          <w:rStyle w:val="Emphasis"/>
          <w:i w:val="0"/>
        </w:rPr>
        <w:t xml:space="preserve">: one mare, one feather bed, pewter items; all items already delivered to him; </w:t>
      </w:r>
      <w:r w:rsidRPr="000E0247">
        <w:rPr>
          <w:rStyle w:val="Emphasis"/>
          <w:b/>
          <w:i w:val="0"/>
        </w:rPr>
        <w:t>Daughter Rachel Carter</w:t>
      </w:r>
      <w:r>
        <w:rPr>
          <w:rStyle w:val="Emphasis"/>
          <w:i w:val="0"/>
        </w:rPr>
        <w:t xml:space="preserve">: feather bed, pewter items already in her possession; Son: George Carter: one mare, pewter items which he already has; </w:t>
      </w:r>
      <w:r w:rsidRPr="000E0247">
        <w:rPr>
          <w:rStyle w:val="Emphasis"/>
          <w:b/>
          <w:i w:val="0"/>
        </w:rPr>
        <w:t>Daughter Olive Carter</w:t>
      </w:r>
      <w:r>
        <w:rPr>
          <w:rStyle w:val="Emphasis"/>
          <w:i w:val="0"/>
        </w:rPr>
        <w:t>: feather bed, pewter items, choice of a cow and calf;  Son Isaac Carter: feather bed, pewter items, hunting gun; After all items named above distributed, anything remaining to be equally divided among “all my children” namely</w:t>
      </w:r>
      <w:r w:rsidRPr="000E0247">
        <w:rPr>
          <w:rStyle w:val="Emphasis"/>
          <w:b/>
          <w:i w:val="0"/>
        </w:rPr>
        <w:t>: Michael</w:t>
      </w:r>
      <w:r w:rsidR="000E0247" w:rsidRPr="000E0247">
        <w:rPr>
          <w:rStyle w:val="Emphasis"/>
          <w:b/>
          <w:i w:val="0"/>
        </w:rPr>
        <w:t xml:space="preserve"> Carter</w:t>
      </w:r>
      <w:r w:rsidRPr="000E0247">
        <w:rPr>
          <w:rStyle w:val="Emphasis"/>
          <w:b/>
          <w:i w:val="0"/>
        </w:rPr>
        <w:t>, Rachel</w:t>
      </w:r>
      <w:r w:rsidR="000E0247" w:rsidRPr="000E0247">
        <w:rPr>
          <w:rStyle w:val="Emphasis"/>
          <w:b/>
          <w:i w:val="0"/>
        </w:rPr>
        <w:t xml:space="preserve"> Carter</w:t>
      </w:r>
      <w:r w:rsidRPr="000E0247">
        <w:rPr>
          <w:rStyle w:val="Emphasis"/>
          <w:b/>
          <w:i w:val="0"/>
        </w:rPr>
        <w:t>, George</w:t>
      </w:r>
      <w:r w:rsidR="000E0247" w:rsidRPr="000E0247">
        <w:rPr>
          <w:rStyle w:val="Emphasis"/>
          <w:b/>
          <w:i w:val="0"/>
        </w:rPr>
        <w:t xml:space="preserve"> Carter</w:t>
      </w:r>
      <w:r w:rsidRPr="000E0247">
        <w:rPr>
          <w:rStyle w:val="Emphasis"/>
          <w:b/>
          <w:i w:val="0"/>
        </w:rPr>
        <w:t>, Olive</w:t>
      </w:r>
      <w:r w:rsidR="000E0247" w:rsidRPr="000E0247">
        <w:rPr>
          <w:rStyle w:val="Emphasis"/>
          <w:b/>
          <w:i w:val="0"/>
        </w:rPr>
        <w:t xml:space="preserve"> Carter</w:t>
      </w:r>
      <w:r w:rsidRPr="000E0247">
        <w:rPr>
          <w:rStyle w:val="Emphasis"/>
          <w:b/>
          <w:i w:val="0"/>
        </w:rPr>
        <w:t>, Robert</w:t>
      </w:r>
      <w:r w:rsidR="000E0247" w:rsidRPr="000E0247">
        <w:rPr>
          <w:rStyle w:val="Emphasis"/>
          <w:b/>
          <w:i w:val="0"/>
        </w:rPr>
        <w:t xml:space="preserve"> Carter</w:t>
      </w:r>
      <w:r w:rsidRPr="000E0247">
        <w:rPr>
          <w:rStyle w:val="Emphasis"/>
          <w:b/>
          <w:i w:val="0"/>
        </w:rPr>
        <w:t>, Isaac</w:t>
      </w:r>
      <w:r w:rsidR="000E0247" w:rsidRPr="000E0247">
        <w:rPr>
          <w:rStyle w:val="Emphasis"/>
          <w:b/>
          <w:i w:val="0"/>
        </w:rPr>
        <w:t xml:space="preserve"> Carter</w:t>
      </w:r>
      <w:r>
        <w:rPr>
          <w:rStyle w:val="Emphasis"/>
          <w:i w:val="0"/>
        </w:rPr>
        <w:t>; Son George Carter and James Purvis to be executors. Wit: James Purvix, Matthew Hodges, Alan Purvis. (Bertie Original Wills, image served by ancestry.com)</w:t>
      </w:r>
    </w:p>
    <w:p w:rsidR="001470B7" w:rsidRDefault="001470B7" w:rsidP="001470B7">
      <w:pPr>
        <w:pStyle w:val="NormalWeb"/>
        <w:spacing w:before="240" w:beforeAutospacing="0" w:after="240" w:afterAutospacing="0"/>
        <w:ind w:left="0" w:right="0"/>
      </w:pPr>
      <w:r>
        <w:rPr>
          <w:b/>
        </w:rPr>
        <w:lastRenderedPageBreak/>
        <w:t xml:space="preserve">1784 </w:t>
      </w:r>
      <w:r w:rsidR="00ED1C35">
        <w:rPr>
          <w:b/>
        </w:rPr>
        <w:t xml:space="preserve">- </w:t>
      </w:r>
      <w:r>
        <w:rPr>
          <w:b/>
        </w:rPr>
        <w:t xml:space="preserve">Feb 19 – </w:t>
      </w:r>
      <w:r w:rsidRPr="000663AE">
        <w:rPr>
          <w:b/>
          <w:u w:val="single"/>
        </w:rPr>
        <w:t>VA</w:t>
      </w:r>
      <w:r w:rsidR="009736A4">
        <w:rPr>
          <w:b/>
          <w:u w:val="single"/>
        </w:rPr>
        <w:t xml:space="preserve"> </w:t>
      </w:r>
      <w:r w:rsidR="009736A4" w:rsidRPr="00176B3F">
        <w:rPr>
          <w:b/>
          <w:u w:val="single"/>
        </w:rPr>
        <w:t>Spotsylvania</w:t>
      </w:r>
      <w:r>
        <w:rPr>
          <w:b/>
        </w:rPr>
        <w:t xml:space="preserve"> </w:t>
      </w:r>
      <w:r w:rsidR="009736A4">
        <w:rPr>
          <w:b/>
        </w:rPr>
        <w:t>–</w:t>
      </w:r>
      <w:r>
        <w:rPr>
          <w:b/>
        </w:rPr>
        <w:t xml:space="preserve"> </w:t>
      </w:r>
      <w:r w:rsidR="009736A4">
        <w:rPr>
          <w:b/>
        </w:rPr>
        <w:t xml:space="preserve">Admin – William Knight - </w:t>
      </w:r>
      <w:r w:rsidRPr="00F87A36">
        <w:t>Court:The following served as soldiers in the Continental Army and died in the service of the States</w:t>
      </w:r>
      <w:r>
        <w:rPr>
          <w:b/>
        </w:rPr>
        <w:t xml:space="preserve">:  William Knight, to whom John Knight is heir. </w:t>
      </w:r>
      <w:r w:rsidRPr="009736A4">
        <w:t>(</w:t>
      </w:r>
      <w:r w:rsidR="009736A4" w:rsidRPr="009736A4">
        <w:t xml:space="preserve">Crozier, </w:t>
      </w:r>
      <w:r w:rsidRPr="009736A4">
        <w:t>p. 524)</w:t>
      </w:r>
      <w:r>
        <w:rPr>
          <w:b/>
        </w:rPr>
        <w:t xml:space="preserve"> </w:t>
      </w:r>
      <w:r w:rsidR="009736A4">
        <w:rPr>
          <w:b/>
        </w:rPr>
        <w:t xml:space="preserve"> Note: </w:t>
      </w:r>
      <w:r>
        <w:t xml:space="preserve"> The Revolution ended in 1783, so it’s hard to say when this William died, exactly; the latest muster roll on which he appears is dated 8 Nov 1779 </w:t>
      </w:r>
      <w:r w:rsidR="009736A4">
        <w:t xml:space="preserve">as a </w:t>
      </w:r>
      <w:r>
        <w:t>Private in the Virginia 6</w:t>
      </w:r>
      <w:r w:rsidRPr="00A64D98">
        <w:rPr>
          <w:vertAlign w:val="superscript"/>
        </w:rPr>
        <w:t>th</w:t>
      </w:r>
      <w:r>
        <w:t xml:space="preserve"> Regiment.</w:t>
      </w:r>
    </w:p>
    <w:p w:rsidR="005202A9" w:rsidRDefault="005202A9" w:rsidP="001470B7">
      <w:pPr>
        <w:pStyle w:val="NormalWeb"/>
        <w:spacing w:before="240" w:beforeAutospacing="0" w:after="240" w:afterAutospacing="0"/>
        <w:ind w:left="0" w:right="0"/>
      </w:pPr>
      <w:r w:rsidRPr="004A40BB">
        <w:rPr>
          <w:b/>
        </w:rPr>
        <w:t xml:space="preserve">1784 – </w:t>
      </w:r>
      <w:r w:rsidRPr="004A40BB">
        <w:rPr>
          <w:b/>
          <w:u w:val="single"/>
        </w:rPr>
        <w:t>NC</w:t>
      </w:r>
      <w:r w:rsidRPr="004A40BB">
        <w:rPr>
          <w:b/>
        </w:rPr>
        <w:t xml:space="preserve"> – Mil – Army Accounts</w:t>
      </w:r>
      <w:r w:rsidR="00781413">
        <w:rPr>
          <w:b/>
        </w:rPr>
        <w:t xml:space="preserve"> – George Knight - </w:t>
      </w:r>
      <w:r>
        <w:t xml:space="preserve"> </w:t>
      </w:r>
      <w:r w:rsidR="004A40BB">
        <w:t xml:space="preserve">Accounts paid by John Armstrong. </w:t>
      </w:r>
      <w:r w:rsidR="004A40BB" w:rsidRPr="00BA2D0F">
        <w:rPr>
          <w:b/>
        </w:rPr>
        <w:t>George Knight</w:t>
      </w:r>
      <w:r w:rsidR="004A40BB">
        <w:t>, soldier</w:t>
      </w:r>
      <w:r>
        <w:t xml:space="preserve"> </w:t>
      </w:r>
      <w:r w:rsidR="004A40BB">
        <w:t>(State Records of NC, Army Accounts, Vol. Vol. II, Book A.A. pages 1-44 inclusive.)</w:t>
      </w:r>
    </w:p>
    <w:p w:rsidR="00DF5914" w:rsidRDefault="00DF5914" w:rsidP="001470B7">
      <w:pPr>
        <w:pStyle w:val="NormalWeb"/>
        <w:spacing w:before="240" w:beforeAutospacing="0" w:after="240" w:afterAutospacing="0"/>
        <w:ind w:left="0" w:right="0"/>
      </w:pPr>
      <w:r w:rsidRPr="00DF5914">
        <w:rPr>
          <w:b/>
        </w:rPr>
        <w:t xml:space="preserve">1784 – Apr 26 – </w:t>
      </w:r>
      <w:r w:rsidRPr="00DF5914">
        <w:rPr>
          <w:b/>
          <w:u w:val="single"/>
        </w:rPr>
        <w:t>VA Princess Anne</w:t>
      </w:r>
      <w:r w:rsidRPr="00DF5914">
        <w:rPr>
          <w:b/>
        </w:rPr>
        <w:t xml:space="preserve"> – Mar – William Knight to Janett Bartee.</w:t>
      </w:r>
      <w:r>
        <w:t xml:space="preserve"> (Ancestry.com)</w:t>
      </w:r>
    </w:p>
    <w:p w:rsidR="002F05C5" w:rsidRPr="00DF5914" w:rsidRDefault="002F05C5" w:rsidP="001470B7">
      <w:pPr>
        <w:pStyle w:val="NormalWeb"/>
        <w:spacing w:before="240" w:beforeAutospacing="0" w:after="240" w:afterAutospacing="0"/>
        <w:ind w:left="0" w:right="0"/>
      </w:pPr>
      <w:r w:rsidRPr="00382921">
        <w:rPr>
          <w:rStyle w:val="Emphasis"/>
          <w:b/>
          <w:i w:val="0"/>
        </w:rPr>
        <w:t>178</w:t>
      </w:r>
      <w:r>
        <w:rPr>
          <w:rStyle w:val="Emphasis"/>
          <w:b/>
          <w:i w:val="0"/>
        </w:rPr>
        <w:t>4</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John</w:t>
      </w:r>
      <w:r w:rsidRPr="00382921">
        <w:rPr>
          <w:rStyle w:val="Emphasis"/>
          <w:b/>
          <w:i w:val="0"/>
        </w:rPr>
        <w:t xml:space="preserve"> </w:t>
      </w:r>
      <w:r>
        <w:rPr>
          <w:rStyle w:val="Emphasis"/>
          <w:b/>
          <w:i w:val="0"/>
        </w:rPr>
        <w:t xml:space="preserve">M. </w:t>
      </w:r>
      <w:r w:rsidRPr="00382921">
        <w:rPr>
          <w:rStyle w:val="Emphasis"/>
          <w:b/>
          <w:i w:val="0"/>
        </w:rPr>
        <w:t>Knight</w:t>
      </w:r>
      <w:r>
        <w:rPr>
          <w:rStyle w:val="Emphasis"/>
          <w:b/>
          <w:i w:val="0"/>
        </w:rPr>
        <w:t>, 1  (Number of tithables in HH)</w:t>
      </w:r>
    </w:p>
    <w:p w:rsidR="0077697A" w:rsidRDefault="0077697A" w:rsidP="0077697A">
      <w:pPr>
        <w:pStyle w:val="NormalWeb"/>
        <w:spacing w:before="240" w:beforeAutospacing="0" w:after="240" w:afterAutospacing="0"/>
        <w:ind w:left="0" w:right="0"/>
      </w:pPr>
      <w:r>
        <w:rPr>
          <w:b/>
        </w:rPr>
        <w:t xml:space="preserve">1784 - Aug 12 </w:t>
      </w:r>
      <w:r>
        <w:t xml:space="preserve">– </w:t>
      </w:r>
      <w:r w:rsidRPr="005E4001">
        <w:rPr>
          <w:b/>
          <w:u w:val="single"/>
        </w:rPr>
        <w:t>VA</w:t>
      </w:r>
      <w:r>
        <w:rPr>
          <w:b/>
          <w:u w:val="single"/>
        </w:rPr>
        <w:t xml:space="preserve"> </w:t>
      </w:r>
      <w:r w:rsidRPr="005E4001">
        <w:rPr>
          <w:b/>
          <w:u w:val="single"/>
        </w:rPr>
        <w:t>Lunenburg</w:t>
      </w:r>
      <w:r w:rsidRPr="009736A4">
        <w:rPr>
          <w:b/>
        </w:rPr>
        <w:t xml:space="preserve"> – Mar - William Dudley &amp; Rachel Knight</w:t>
      </w:r>
      <w:r>
        <w:t xml:space="preserve"> - marriage bond. Sur. Woodson Knight. Married 19 Aug by Thomas Grymes. (Matheny &amp; Yates, p. 36)</w:t>
      </w:r>
    </w:p>
    <w:p w:rsidR="00CD1AFC" w:rsidRDefault="00CD1AFC" w:rsidP="0077697A">
      <w:pPr>
        <w:pStyle w:val="NormalWeb"/>
        <w:spacing w:before="240" w:beforeAutospacing="0" w:after="240" w:afterAutospacing="0"/>
        <w:ind w:left="0" w:right="0"/>
      </w:pPr>
      <w:r w:rsidRPr="00CD1AFC">
        <w:rPr>
          <w:b/>
        </w:rPr>
        <w:t>17</w:t>
      </w:r>
      <w:r>
        <w:rPr>
          <w:b/>
        </w:rPr>
        <w:t>8</w:t>
      </w:r>
      <w:r w:rsidRPr="00CD1AFC">
        <w:rPr>
          <w:b/>
        </w:rPr>
        <w:t xml:space="preserve">4 – </w:t>
      </w:r>
      <w:r>
        <w:rPr>
          <w:b/>
        </w:rPr>
        <w:t>Aug 19</w:t>
      </w:r>
      <w:r w:rsidRPr="00CD1AFC">
        <w:rPr>
          <w:b/>
        </w:rPr>
        <w:t xml:space="preserve"> – </w:t>
      </w:r>
      <w:r w:rsidRPr="00CD1AFC">
        <w:rPr>
          <w:b/>
          <w:u w:val="single"/>
        </w:rPr>
        <w:t>VA Mathews</w:t>
      </w:r>
      <w:r w:rsidRPr="00CD1AFC">
        <w:rPr>
          <w:b/>
        </w:rPr>
        <w:t xml:space="preserve"> – Admin – Henry Knight </w:t>
      </w:r>
      <w:r>
        <w:t>– Kingston Parish Vestry meeting assigns processioners: “That Robert Billups &amp; Henry Knight procession the 7</w:t>
      </w:r>
      <w:r w:rsidRPr="00CD1AFC">
        <w:rPr>
          <w:vertAlign w:val="superscript"/>
        </w:rPr>
        <w:t>th</w:t>
      </w:r>
      <w:r>
        <w:t xml:space="preserve"> precinct.” (Chamberlayne (1929) p. 119)</w:t>
      </w:r>
    </w:p>
    <w:p w:rsidR="00D856EE" w:rsidRDefault="00D856EE" w:rsidP="001470B7">
      <w:pPr>
        <w:pStyle w:val="NormalWeb"/>
        <w:spacing w:before="240" w:beforeAutospacing="0" w:after="240" w:afterAutospacing="0"/>
        <w:ind w:left="0" w:right="0"/>
      </w:pPr>
      <w:r w:rsidRPr="00D856EE">
        <w:rPr>
          <w:b/>
        </w:rPr>
        <w:t xml:space="preserve">1784 – Sep 1 – </w:t>
      </w:r>
      <w:r w:rsidRPr="00D856EE">
        <w:rPr>
          <w:b/>
          <w:u w:val="single"/>
        </w:rPr>
        <w:t>NC Halifax/Warrenton</w:t>
      </w:r>
      <w:r w:rsidRPr="00D856EE">
        <w:rPr>
          <w:b/>
        </w:rPr>
        <w:t xml:space="preserve"> – Mil – </w:t>
      </w:r>
      <w:r w:rsidR="00781413">
        <w:rPr>
          <w:b/>
        </w:rPr>
        <w:t xml:space="preserve">Samuel Knight &amp; Jesse Knight - </w:t>
      </w:r>
      <w:r w:rsidRPr="00781413">
        <w:t>Army Accounts,</w:t>
      </w:r>
      <w:r>
        <w:t xml:space="preserve"> 1</w:t>
      </w:r>
      <w:r w:rsidRPr="00D856EE">
        <w:rPr>
          <w:vertAlign w:val="superscript"/>
        </w:rPr>
        <w:t>st</w:t>
      </w:r>
      <w:r>
        <w:t xml:space="preserve"> Sep 1784 to 1</w:t>
      </w:r>
      <w:r w:rsidRPr="00D856EE">
        <w:rPr>
          <w:vertAlign w:val="superscript"/>
        </w:rPr>
        <w:t>st</w:t>
      </w:r>
      <w:r>
        <w:t xml:space="preserve"> Feb 1785, Name &amp; Rank, by whom received: Samuel Knight, rec. by James King; </w:t>
      </w:r>
      <w:r w:rsidRPr="00781413">
        <w:rPr>
          <w:b/>
        </w:rPr>
        <w:t>Jesse Knight</w:t>
      </w:r>
      <w:r>
        <w:t>, rec. by H. Murfree. (State Archives of NC, online)</w:t>
      </w:r>
    </w:p>
    <w:p w:rsidR="00F453C9" w:rsidRDefault="00F453C9" w:rsidP="00F453C9">
      <w:r w:rsidRPr="00313310">
        <w:rPr>
          <w:b/>
        </w:rPr>
        <w:t xml:space="preserve">1784 - Oct 12 – </w:t>
      </w:r>
      <w:r w:rsidRPr="003C3D3A">
        <w:rPr>
          <w:b/>
          <w:u w:val="single"/>
        </w:rPr>
        <w:t>VA Northumberland</w:t>
      </w:r>
      <w:r w:rsidRPr="00313310">
        <w:rPr>
          <w:b/>
        </w:rPr>
        <w:t xml:space="preserve"> – Admin</w:t>
      </w:r>
      <w:r w:rsidRPr="00313310">
        <w:t xml:space="preserve"> - Indenture between </w:t>
      </w:r>
      <w:r w:rsidRPr="00313310">
        <w:rPr>
          <w:b/>
        </w:rPr>
        <w:t>John Knight</w:t>
      </w:r>
      <w:r w:rsidRPr="00313310">
        <w:t xml:space="preserve"> and </w:t>
      </w:r>
      <w:r w:rsidRPr="00313310">
        <w:rPr>
          <w:b/>
        </w:rPr>
        <w:t>Hannah Knight</w:t>
      </w:r>
      <w:r w:rsidRPr="00313310">
        <w:t xml:space="preserve"> (Hanah) of Wicocomoco Parish, Northumberland County, Virginia, and John Rowand, merchant, of Northumberland County, Virginia, for £174, 54 acres, in Wicocomoco Parish, Northumberland County, Virginia, adjoining a piece of land belonging to the said John Rowand and bounded by the land of Captain William Davenport, part of the land which John Knight, Father of the said John Knight party to these presents, and Husband of the said Hanah Knight, died possessed of, reserving to the said John Knight a Burying Ground and also all the right title and interest which they the said John Knight and Hanah Knight or either of them have under any entail heretofore made to a piece of land adjoining the same and purchased by Robert Gilmour and Company from the said John Knight the father. Wit: Catesby Jones, Henry Tapscott, Alx'r. Johnson. Ack: John Knight, Hanah Knight (her mark). Ordered to be registered at Court held for Northumberland County, on 12 October 1784.(County Court, Northumberland County, Virginia, (Record and deed books, 1749-1906; general index to deeds, 1749-1892, Record book, no. 11, 1780-1782 -- Record book, no. 12, 1782-1785.; database with images, FamilySearch (https://www.familysearch.org/ark:/61903/3:1:3QS7-89P6-57FR), images 667-669.)</w:t>
      </w:r>
    </w:p>
    <w:p w:rsidR="0077697A" w:rsidRDefault="0077697A" w:rsidP="007D52BB">
      <w:pPr>
        <w:pStyle w:val="NormalWeb"/>
        <w:spacing w:before="240" w:after="240"/>
        <w:ind w:left="0"/>
      </w:pPr>
      <w:r w:rsidRPr="007D52BB">
        <w:rPr>
          <w:b/>
        </w:rPr>
        <w:t xml:space="preserve">1784 – Nov 4 – </w:t>
      </w:r>
      <w:r w:rsidRPr="007D52BB">
        <w:rPr>
          <w:b/>
          <w:u w:val="single"/>
        </w:rPr>
        <w:t>NC Rowan</w:t>
      </w:r>
      <w:r w:rsidRPr="007D52BB">
        <w:rPr>
          <w:b/>
        </w:rPr>
        <w:t xml:space="preserve"> – Admin – Michael Knight</w:t>
      </w:r>
      <w:r>
        <w:t xml:space="preserve"> – Land patent for 65 acres</w:t>
      </w:r>
      <w:r w:rsidR="007D52BB">
        <w:t xml:space="preserve"> on the North side of Second Creek… (State Archives of North Carolina, Book: 51 pg: 271, Grant no.: 838, File no.: 1455, MARS: 12.14.107.1474)</w:t>
      </w:r>
    </w:p>
    <w:p w:rsidR="007D52BB" w:rsidRDefault="007D52BB" w:rsidP="001470B7">
      <w:pPr>
        <w:pStyle w:val="NormalWeb"/>
        <w:spacing w:before="240" w:beforeAutospacing="0" w:after="240" w:afterAutospacing="0"/>
        <w:ind w:left="0" w:right="0"/>
      </w:pPr>
      <w:r>
        <w:rPr>
          <w:noProof/>
        </w:rPr>
        <w:lastRenderedPageBreak/>
        <w:drawing>
          <wp:inline distT="0" distB="0" distL="0" distR="0" wp14:anchorId="668940A2" wp14:editId="156C1E2B">
            <wp:extent cx="5274310" cy="3394791"/>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BEBA8EAE-BF5A-486C-A8C5-ECC9F3942E4B}">
                          <a14:imgProps xmlns:a14="http://schemas.microsoft.com/office/drawing/2010/main">
                            <a14:imgLayer r:embed="rId87">
                              <a14:imgEffect>
                                <a14:brightnessContrast contrast="20000"/>
                              </a14:imgEffect>
                            </a14:imgLayer>
                          </a14:imgProps>
                        </a:ext>
                      </a:extLst>
                    </a:blip>
                    <a:stretch>
                      <a:fillRect/>
                    </a:stretch>
                  </pic:blipFill>
                  <pic:spPr>
                    <a:xfrm>
                      <a:off x="0" y="0"/>
                      <a:ext cx="5274310" cy="3394791"/>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1784 </w:t>
      </w:r>
      <w:r w:rsidR="005312C4">
        <w:rPr>
          <w:b/>
        </w:rPr>
        <w:t xml:space="preserve">- </w:t>
      </w:r>
      <w:r>
        <w:rPr>
          <w:b/>
        </w:rPr>
        <w:t xml:space="preserve">Nov </w:t>
      </w:r>
      <w:r w:rsidRPr="003F14D1">
        <w:rPr>
          <w:b/>
        </w:rPr>
        <w:t xml:space="preserve">17 </w:t>
      </w:r>
      <w:r>
        <w:rPr>
          <w:b/>
        </w:rPr>
        <w:t xml:space="preserve">– </w:t>
      </w:r>
      <w:r w:rsidRPr="000663AE">
        <w:rPr>
          <w:b/>
          <w:u w:val="single"/>
        </w:rPr>
        <w:t>VA</w:t>
      </w:r>
      <w:r w:rsidR="005312C4">
        <w:rPr>
          <w:b/>
          <w:u w:val="single"/>
        </w:rPr>
        <w:t xml:space="preserve"> </w:t>
      </w:r>
      <w:r w:rsidR="005312C4" w:rsidRPr="001B1C93">
        <w:rPr>
          <w:b/>
          <w:u w:val="single"/>
        </w:rPr>
        <w:t>Sussex</w:t>
      </w:r>
      <w:r w:rsidRPr="005312C4">
        <w:rPr>
          <w:b/>
        </w:rPr>
        <w:t xml:space="preserve"> </w:t>
      </w:r>
      <w:r w:rsidR="005312C4" w:rsidRPr="005312C4">
        <w:rPr>
          <w:b/>
        </w:rPr>
        <w:t>–</w:t>
      </w:r>
      <w:r w:rsidRPr="005312C4">
        <w:rPr>
          <w:b/>
        </w:rPr>
        <w:t xml:space="preserve"> </w:t>
      </w:r>
      <w:r w:rsidR="005312C4" w:rsidRPr="005312C4">
        <w:rPr>
          <w:b/>
        </w:rPr>
        <w:t>Admin – Knight’s Child</w:t>
      </w:r>
      <w:r w:rsidR="005312C4">
        <w:t xml:space="preserve"> - </w:t>
      </w:r>
      <w:r>
        <w:t>Albemarle Parish Vestry Business Meeting. Payment made to Robert Bonds for “Knight’s child”. (</w:t>
      </w:r>
      <w:r w:rsidR="009736A4">
        <w:t xml:space="preserve">APVB, </w:t>
      </w:r>
      <w:r>
        <w:t>p. 240)</w:t>
      </w:r>
    </w:p>
    <w:p w:rsidR="001470B7" w:rsidRDefault="001470B7" w:rsidP="001470B7">
      <w:pPr>
        <w:pStyle w:val="NormalWeb"/>
        <w:spacing w:before="240" w:beforeAutospacing="0" w:after="240" w:afterAutospacing="0"/>
        <w:ind w:left="0" w:right="0"/>
      </w:pPr>
      <w:r>
        <w:rPr>
          <w:b/>
        </w:rPr>
        <w:t xml:space="preserve">1784 </w:t>
      </w:r>
      <w:r w:rsidR="00ED1C35">
        <w:rPr>
          <w:b/>
        </w:rPr>
        <w:t xml:space="preserve">- </w:t>
      </w:r>
      <w:r>
        <w:rPr>
          <w:b/>
        </w:rPr>
        <w:t>Nov 17 –</w:t>
      </w:r>
      <w:r>
        <w:t xml:space="preserve"> </w:t>
      </w:r>
      <w:r w:rsidRPr="00A8302D">
        <w:rPr>
          <w:b/>
          <w:u w:val="single"/>
        </w:rPr>
        <w:t>VA</w:t>
      </w:r>
      <w:r w:rsidR="00A44ABD">
        <w:rPr>
          <w:b/>
          <w:u w:val="single"/>
        </w:rPr>
        <w:t xml:space="preserve"> </w:t>
      </w:r>
      <w:r w:rsidR="00A44ABD" w:rsidRPr="00A8302D">
        <w:rPr>
          <w:b/>
          <w:u w:val="single"/>
        </w:rPr>
        <w:t>Amelia</w:t>
      </w:r>
      <w:r w:rsidRPr="00A44ABD">
        <w:rPr>
          <w:b/>
        </w:rPr>
        <w:t xml:space="preserve"> – Mar</w:t>
      </w:r>
      <w:r w:rsidR="00A44ABD" w:rsidRPr="00A44ABD">
        <w:rPr>
          <w:b/>
        </w:rPr>
        <w:t xml:space="preserve"> -</w:t>
      </w:r>
      <w:r w:rsidRPr="00A44ABD">
        <w:rPr>
          <w:b/>
        </w:rPr>
        <w:t xml:space="preserve"> </w:t>
      </w:r>
      <w:r w:rsidRPr="00A8302D">
        <w:rPr>
          <w:b/>
        </w:rPr>
        <w:t>Misannah Knight</w:t>
      </w:r>
      <w:r w:rsidRPr="00A44ABD">
        <w:rPr>
          <w:b/>
        </w:rPr>
        <w:t xml:space="preserve"> </w:t>
      </w:r>
      <w:r w:rsidR="00A44ABD" w:rsidRPr="00A44ABD">
        <w:rPr>
          <w:b/>
        </w:rPr>
        <w:t>&amp;</w:t>
      </w:r>
      <w:r w:rsidRPr="00A44ABD">
        <w:rPr>
          <w:b/>
        </w:rPr>
        <w:t xml:space="preserve"> Worsham Anderson</w:t>
      </w:r>
      <w:r>
        <w:t>.  (VA MG REC 1700-1850, p. 16)</w:t>
      </w:r>
    </w:p>
    <w:p w:rsidR="00434E2C" w:rsidRDefault="00434E2C" w:rsidP="001470B7">
      <w:pPr>
        <w:pStyle w:val="NormalWeb"/>
        <w:spacing w:before="240" w:beforeAutospacing="0" w:after="240" w:afterAutospacing="0"/>
        <w:ind w:left="0" w:right="0"/>
      </w:pPr>
      <w:r w:rsidRPr="00434E2C">
        <w:rPr>
          <w:b/>
        </w:rPr>
        <w:t xml:space="preserve">1784 – Dec 21 – </w:t>
      </w:r>
      <w:r w:rsidRPr="00434E2C">
        <w:rPr>
          <w:b/>
          <w:u w:val="single"/>
        </w:rPr>
        <w:t>VA Sussex</w:t>
      </w:r>
      <w:r w:rsidRPr="00434E2C">
        <w:rPr>
          <w:b/>
        </w:rPr>
        <w:t xml:space="preserve"> – Mar – Martha Knight to Charles Sturdivant.</w:t>
      </w:r>
      <w:r>
        <w:t xml:space="preserve">  (FHL Film Number 34154, 323).  Note: There is another Charles Sturdevant with wife named Martha who fought in the Civil War (NY Regiment).  Not to be confused with this Charles and Martha.</w:t>
      </w:r>
    </w:p>
    <w:p w:rsidR="00213653" w:rsidRPr="00213653" w:rsidRDefault="00213653" w:rsidP="001470B7">
      <w:pPr>
        <w:pStyle w:val="NormalWeb"/>
        <w:spacing w:before="240" w:beforeAutospacing="0" w:after="240" w:afterAutospacing="0"/>
        <w:ind w:left="0" w:right="0"/>
      </w:pPr>
      <w:r w:rsidRPr="00213653">
        <w:rPr>
          <w:b/>
        </w:rPr>
        <w:t xml:space="preserve">1784 – Dec 27 – </w:t>
      </w:r>
      <w:r w:rsidRPr="00213653">
        <w:rPr>
          <w:b/>
          <w:u w:val="single"/>
        </w:rPr>
        <w:t>VA Sussex</w:t>
      </w:r>
      <w:r w:rsidRPr="00213653">
        <w:rPr>
          <w:b/>
        </w:rPr>
        <w:t xml:space="preserve"> – Mar – Elizabeth Knight to Thomas Sturdivant.</w:t>
      </w:r>
      <w:r>
        <w:t xml:space="preserve"> (FHL Fiolm Number 34154, 323)</w:t>
      </w:r>
    </w:p>
    <w:p w:rsidR="001470B7" w:rsidRPr="00821518" w:rsidRDefault="001470B7" w:rsidP="001470B7">
      <w:pPr>
        <w:pStyle w:val="NormalWeb"/>
        <w:spacing w:before="240" w:beforeAutospacing="0" w:after="240" w:afterAutospacing="0"/>
        <w:ind w:left="0" w:right="0"/>
      </w:pPr>
      <w:r>
        <w:rPr>
          <w:b/>
        </w:rPr>
        <w:t xml:space="preserve">1784 – </w:t>
      </w:r>
      <w:r w:rsidRPr="000663AE">
        <w:rPr>
          <w:b/>
          <w:u w:val="single"/>
        </w:rPr>
        <w:t>VA</w:t>
      </w:r>
      <w:r w:rsidR="00355E61">
        <w:rPr>
          <w:b/>
          <w:u w:val="single"/>
        </w:rPr>
        <w:t xml:space="preserve"> </w:t>
      </w:r>
      <w:r w:rsidR="00355E61" w:rsidRPr="00821518">
        <w:rPr>
          <w:b/>
          <w:u w:val="single"/>
        </w:rPr>
        <w:t>Gloucester</w:t>
      </w:r>
      <w:r>
        <w:rPr>
          <w:b/>
        </w:rPr>
        <w:t xml:space="preserve"> – </w:t>
      </w:r>
      <w:r w:rsidR="00355E61">
        <w:rPr>
          <w:b/>
        </w:rPr>
        <w:t xml:space="preserve">Admin – </w:t>
      </w:r>
      <w:r>
        <w:rPr>
          <w:b/>
        </w:rPr>
        <w:t>Joseph Knight</w:t>
      </w:r>
      <w:r w:rsidRPr="00ED1C35">
        <w:t xml:space="preserve"> </w:t>
      </w:r>
      <w:r w:rsidR="00ED1C35" w:rsidRPr="00ED1C35">
        <w:t>- L</w:t>
      </w:r>
      <w:r w:rsidRPr="00ED1C35">
        <w:t>isted</w:t>
      </w:r>
      <w:r w:rsidRPr="00971BCC">
        <w:t xml:space="preserve"> in census.</w:t>
      </w:r>
      <w:r>
        <w:t xml:space="preserve"> (</w:t>
      </w:r>
      <w:r w:rsidRPr="009A0CE7">
        <w:rPr>
          <w:color w:val="000000"/>
        </w:rPr>
        <w:t>Head of Families - Virginia Census - R - 975.5293 VIR - Macon Library, Georgia</w:t>
      </w:r>
      <w:r>
        <w:rPr>
          <w:color w:val="000000"/>
        </w:rPr>
        <w:t>)</w:t>
      </w:r>
    </w:p>
    <w:p w:rsidR="001470B7" w:rsidRDefault="001470B7" w:rsidP="001470B7">
      <w:pPr>
        <w:pStyle w:val="NormalWeb"/>
        <w:spacing w:before="240" w:beforeAutospacing="0" w:after="240" w:afterAutospacing="0"/>
        <w:ind w:left="0" w:right="0"/>
      </w:pPr>
      <w:r w:rsidRPr="00D63B27">
        <w:rPr>
          <w:b/>
        </w:rPr>
        <w:t>1785</w:t>
      </w:r>
      <w:r>
        <w:t xml:space="preserve"> – </w:t>
      </w:r>
      <w:r w:rsidRPr="000663AE">
        <w:rPr>
          <w:b/>
          <w:u w:val="single"/>
        </w:rPr>
        <w:t>SC</w:t>
      </w:r>
      <w:r w:rsidR="00355E61">
        <w:rPr>
          <w:b/>
          <w:u w:val="single"/>
        </w:rPr>
        <w:t xml:space="preserve"> </w:t>
      </w:r>
      <w:r w:rsidR="00355E61" w:rsidRPr="00821518">
        <w:rPr>
          <w:b/>
          <w:u w:val="single"/>
        </w:rPr>
        <w:t>Beaufort</w:t>
      </w:r>
      <w:r w:rsidRPr="00355E61">
        <w:rPr>
          <w:b/>
        </w:rPr>
        <w:t xml:space="preserve"> </w:t>
      </w:r>
      <w:r w:rsidR="00355E61" w:rsidRPr="00355E61">
        <w:rPr>
          <w:b/>
        </w:rPr>
        <w:t>–</w:t>
      </w:r>
      <w:r w:rsidRPr="00355E61">
        <w:rPr>
          <w:b/>
        </w:rPr>
        <w:t xml:space="preserve"> </w:t>
      </w:r>
      <w:r w:rsidR="00355E61" w:rsidRPr="00355E61">
        <w:rPr>
          <w:b/>
        </w:rPr>
        <w:t xml:space="preserve">Admin - </w:t>
      </w:r>
      <w:r w:rsidRPr="00821518">
        <w:rPr>
          <w:b/>
        </w:rPr>
        <w:t>Zachariah Knight</w:t>
      </w:r>
      <w:r>
        <w:t xml:space="preserve">, </w:t>
      </w:r>
      <w:r w:rsidRPr="00821518">
        <w:rPr>
          <w:b/>
        </w:rPr>
        <w:t>Thomas Knight</w:t>
      </w:r>
      <w:r>
        <w:t xml:space="preserve">, and </w:t>
      </w:r>
      <w:r w:rsidRPr="00821518">
        <w:rPr>
          <w:b/>
        </w:rPr>
        <w:t>John Knight</w:t>
      </w:r>
      <w:r w:rsidR="00ED1C35">
        <w:rPr>
          <w:b/>
        </w:rPr>
        <w:t xml:space="preserve"> - S</w:t>
      </w:r>
      <w:r>
        <w:t xml:space="preserve">igned a petition from Coosawhatchie Baptist Church to the South Carolina Legislature. </w:t>
      </w:r>
      <w:r w:rsidR="00A44ABD">
        <w:t>(</w:t>
      </w:r>
      <w:r w:rsidR="00A44ABD" w:rsidRPr="00A44ABD">
        <w:t>Huxford Genea</w:t>
      </w:r>
      <w:r w:rsidR="00A44ABD">
        <w:t>logical Society, Homerville, Ga)</w:t>
      </w:r>
    </w:p>
    <w:p w:rsidR="001470B7" w:rsidRDefault="001470B7" w:rsidP="001470B7">
      <w:pPr>
        <w:pStyle w:val="NormalWeb"/>
        <w:spacing w:before="240" w:beforeAutospacing="0" w:after="240" w:afterAutospacing="0"/>
        <w:ind w:left="0" w:right="0"/>
      </w:pPr>
      <w:r>
        <w:rPr>
          <w:b/>
        </w:rPr>
        <w:t xml:space="preserve">1785 </w:t>
      </w:r>
      <w:r w:rsidR="00A44ABD">
        <w:rPr>
          <w:b/>
        </w:rPr>
        <w:t xml:space="preserve">- </w:t>
      </w:r>
      <w:r>
        <w:rPr>
          <w:b/>
        </w:rPr>
        <w:t xml:space="preserve">Feb 16 </w:t>
      </w:r>
      <w:r>
        <w:t>–</w:t>
      </w:r>
      <w:r w:rsidRPr="006B4511">
        <w:rPr>
          <w:b/>
          <w:u w:val="single"/>
        </w:rPr>
        <w:t>NC</w:t>
      </w:r>
      <w:r w:rsidR="00A44ABD">
        <w:rPr>
          <w:b/>
          <w:u w:val="single"/>
        </w:rPr>
        <w:t xml:space="preserve"> </w:t>
      </w:r>
      <w:r w:rsidR="00A44ABD" w:rsidRPr="006B4511">
        <w:rPr>
          <w:b/>
          <w:u w:val="single"/>
        </w:rPr>
        <w:t>Jones</w:t>
      </w:r>
      <w:r w:rsidRPr="00A44ABD">
        <w:rPr>
          <w:b/>
        </w:rPr>
        <w:t xml:space="preserve"> – </w:t>
      </w:r>
      <w:r w:rsidR="00A44ABD" w:rsidRPr="00A44ABD">
        <w:rPr>
          <w:b/>
        </w:rPr>
        <w:t>Admin - Kader Knight</w:t>
      </w:r>
      <w:r w:rsidR="00A44ABD">
        <w:t xml:space="preserve"> – Land</w:t>
      </w:r>
      <w:r w:rsidR="00ED1C35">
        <w:t xml:space="preserve"> patent for</w:t>
      </w:r>
      <w:r>
        <w:t xml:space="preserve"> 16 acres on a fork of Mill creek joining his own line. (Hargett Gwynn 1963, p. 13) </w:t>
      </w:r>
      <w:r w:rsidRPr="00ED1C35">
        <w:rPr>
          <w:b/>
        </w:rPr>
        <w:t>Note</w:t>
      </w:r>
      <w:r>
        <w:t>: other names on patents</w:t>
      </w:r>
      <w:r w:rsidR="00A44ABD">
        <w:t xml:space="preserve"> issued that date</w:t>
      </w:r>
      <w:r>
        <w:t>: Richard Reynolds, Sharp Reynolds, William Bush, Bridger Jones.</w:t>
      </w:r>
    </w:p>
    <w:p w:rsidR="00AE501C" w:rsidRDefault="00AE501C" w:rsidP="001470B7">
      <w:pPr>
        <w:pStyle w:val="NormalWeb"/>
        <w:spacing w:before="240" w:beforeAutospacing="0" w:after="240" w:afterAutospacing="0"/>
        <w:ind w:left="0" w:right="0"/>
      </w:pPr>
      <w:r w:rsidRPr="00AE501C">
        <w:rPr>
          <w:b/>
        </w:rPr>
        <w:t xml:space="preserve">1785 – Mar 23 – </w:t>
      </w:r>
      <w:r w:rsidRPr="00AE501C">
        <w:rPr>
          <w:b/>
          <w:u w:val="single"/>
        </w:rPr>
        <w:t>NC Cumberland</w:t>
      </w:r>
      <w:r w:rsidRPr="00AE501C">
        <w:rPr>
          <w:b/>
        </w:rPr>
        <w:t xml:space="preserve"> – Admin – John Knight</w:t>
      </w:r>
      <w:r>
        <w:t xml:space="preserve"> – Renewal of patent issued 1774, Feb 4.  </w:t>
      </w:r>
      <w:r w:rsidR="00781413">
        <w:t>1</w:t>
      </w:r>
      <w:r>
        <w:t>00 acres on the W. side of Cape Fear River. (</w:t>
      </w:r>
      <w:r w:rsidRPr="00AE501C">
        <w:t>S</w:t>
      </w:r>
      <w:r>
        <w:t xml:space="preserve">tate Archives of North Carolina, </w:t>
      </w:r>
      <w:r w:rsidRPr="009F7F4A">
        <w:t>File no.: 1192</w:t>
      </w:r>
      <w:r>
        <w:t xml:space="preserve">, </w:t>
      </w:r>
      <w:r w:rsidRPr="009F7F4A">
        <w:t>MARS: 12.14.51.1192</w:t>
      </w:r>
      <w:r>
        <w:t>)</w:t>
      </w:r>
    </w:p>
    <w:p w:rsidR="00AE501C" w:rsidRDefault="00AE501C" w:rsidP="001470B7">
      <w:pPr>
        <w:pStyle w:val="NormalWeb"/>
        <w:spacing w:before="240" w:beforeAutospacing="0" w:after="240" w:afterAutospacing="0"/>
        <w:ind w:left="0" w:right="0"/>
      </w:pPr>
      <w:r>
        <w:rPr>
          <w:noProof/>
        </w:rPr>
        <w:lastRenderedPageBreak/>
        <w:drawing>
          <wp:inline distT="0" distB="0" distL="0" distR="0" wp14:anchorId="27833A9C" wp14:editId="706C4910">
            <wp:extent cx="4968240" cy="1935480"/>
            <wp:effectExtent l="0" t="0" r="381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968240" cy="1935480"/>
                    </a:xfrm>
                    <a:prstGeom prst="rect">
                      <a:avLst/>
                    </a:prstGeom>
                  </pic:spPr>
                </pic:pic>
              </a:graphicData>
            </a:graphic>
          </wp:inline>
        </w:drawing>
      </w:r>
    </w:p>
    <w:p w:rsidR="00594E46" w:rsidRDefault="00594E46" w:rsidP="008E7CED">
      <w:pPr>
        <w:pStyle w:val="NormalWeb"/>
        <w:spacing w:before="240" w:after="240"/>
        <w:ind w:left="0"/>
      </w:pPr>
      <w:r w:rsidRPr="008E7CED">
        <w:rPr>
          <w:b/>
        </w:rPr>
        <w:t xml:space="preserve">1785 – May 23 – </w:t>
      </w:r>
      <w:r w:rsidRPr="008E7CED">
        <w:rPr>
          <w:b/>
          <w:u w:val="single"/>
        </w:rPr>
        <w:t>NC Guilford</w:t>
      </w:r>
      <w:r w:rsidRPr="008E7CED">
        <w:rPr>
          <w:b/>
        </w:rPr>
        <w:t xml:space="preserve"> – Samuel Knight</w:t>
      </w:r>
      <w:r>
        <w:t xml:space="preserve"> – Land patent for </w:t>
      </w:r>
      <w:r w:rsidR="008E7CED">
        <w:t xml:space="preserve">40 acres at the headwaters of Deep river. Adj. Isaiah Hunt, Abel Knight. (State Archives of NC, </w:t>
      </w:r>
      <w:r w:rsidR="008E7CED" w:rsidRPr="008E7CED">
        <w:t>Book: 71 pg: 373</w:t>
      </w:r>
      <w:r w:rsidR="008E7CED">
        <w:t>, File no.: 1668, MARS: 12.14.68.1668)</w:t>
      </w:r>
    </w:p>
    <w:p w:rsidR="00594E46" w:rsidRDefault="00594E46" w:rsidP="001470B7">
      <w:pPr>
        <w:pStyle w:val="NormalWeb"/>
        <w:spacing w:before="240" w:beforeAutospacing="0" w:after="240" w:afterAutospacing="0"/>
        <w:ind w:left="0" w:right="0"/>
      </w:pPr>
      <w:r>
        <w:rPr>
          <w:noProof/>
        </w:rPr>
        <w:drawing>
          <wp:inline distT="0" distB="0" distL="0" distR="0" wp14:anchorId="0668BD6A" wp14:editId="163AF594">
            <wp:extent cx="5274310" cy="1735564"/>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BEBA8EAE-BF5A-486C-A8C5-ECC9F3942E4B}">
                          <a14:imgProps xmlns:a14="http://schemas.microsoft.com/office/drawing/2010/main">
                            <a14:imgLayer r:embed="rId90">
                              <a14:imgEffect>
                                <a14:brightnessContrast bright="20000" contrast="20000"/>
                              </a14:imgEffect>
                            </a14:imgLayer>
                          </a14:imgProps>
                        </a:ext>
                      </a:extLst>
                    </a:blip>
                    <a:stretch>
                      <a:fillRect/>
                    </a:stretch>
                  </pic:blipFill>
                  <pic:spPr>
                    <a:xfrm>
                      <a:off x="0" y="0"/>
                      <a:ext cx="5274310" cy="1735564"/>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1785 </w:t>
      </w:r>
      <w:r w:rsidR="00A44ABD">
        <w:rPr>
          <w:b/>
        </w:rPr>
        <w:t xml:space="preserve">- </w:t>
      </w:r>
      <w:r>
        <w:rPr>
          <w:b/>
        </w:rPr>
        <w:t xml:space="preserve">Jul 4 </w:t>
      </w:r>
      <w:r>
        <w:t xml:space="preserve">– </w:t>
      </w:r>
      <w:r w:rsidRPr="00D260C6">
        <w:rPr>
          <w:b/>
          <w:u w:val="single"/>
        </w:rPr>
        <w:t>SC</w:t>
      </w:r>
      <w:r w:rsidR="00A44ABD">
        <w:rPr>
          <w:b/>
          <w:u w:val="single"/>
        </w:rPr>
        <w:t xml:space="preserve"> </w:t>
      </w:r>
      <w:r w:rsidR="00A44ABD" w:rsidRPr="00D260C6">
        <w:rPr>
          <w:b/>
          <w:u w:val="single"/>
        </w:rPr>
        <w:t>Beaufort</w:t>
      </w:r>
      <w:r w:rsidRPr="00A44ABD">
        <w:rPr>
          <w:b/>
        </w:rPr>
        <w:t xml:space="preserve"> – </w:t>
      </w:r>
      <w:r w:rsidR="00A44ABD" w:rsidRPr="00A44ABD">
        <w:rPr>
          <w:b/>
        </w:rPr>
        <w:t>Admin – John Knight</w:t>
      </w:r>
      <w:r w:rsidR="00A44ABD">
        <w:t xml:space="preserve"> - </w:t>
      </w:r>
      <w:r>
        <w:t xml:space="preserve">Land grant </w:t>
      </w:r>
      <w:r w:rsidR="00A44ABD">
        <w:t>for</w:t>
      </w:r>
      <w:r>
        <w:t xml:space="preserve"> 200 acs, Coosa</w:t>
      </w:r>
      <w:r w:rsidR="00A44ABD">
        <w:t>w</w:t>
      </w:r>
      <w:r>
        <w:t xml:space="preserve">hatchie Swamp. </w:t>
      </w:r>
      <w:r w:rsidR="00A44ABD">
        <w:t>(</w:t>
      </w:r>
      <w:r w:rsidR="00A44ABD" w:rsidRPr="00A44ABD">
        <w:t>Huxford Genea</w:t>
      </w:r>
      <w:r w:rsidR="00A44ABD">
        <w:t>logical Society, Homerville, Ga)</w:t>
      </w:r>
    </w:p>
    <w:p w:rsidR="002F05C5" w:rsidRDefault="002F05C5" w:rsidP="001470B7">
      <w:pPr>
        <w:pStyle w:val="NormalWeb"/>
        <w:spacing w:before="240" w:beforeAutospacing="0" w:after="240" w:afterAutospacing="0"/>
        <w:ind w:left="0" w:right="0"/>
      </w:pPr>
      <w:r w:rsidRPr="00382921">
        <w:rPr>
          <w:rStyle w:val="Emphasis"/>
          <w:b/>
          <w:i w:val="0"/>
        </w:rPr>
        <w:t>178</w:t>
      </w:r>
      <w:r>
        <w:rPr>
          <w:rStyle w:val="Emphasis"/>
          <w:b/>
          <w:i w:val="0"/>
        </w:rPr>
        <w:t>5</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John</w:t>
      </w:r>
      <w:r w:rsidRPr="00382921">
        <w:rPr>
          <w:rStyle w:val="Emphasis"/>
          <w:b/>
          <w:i w:val="0"/>
        </w:rPr>
        <w:t xml:space="preserve"> </w:t>
      </w:r>
      <w:r>
        <w:rPr>
          <w:rStyle w:val="Emphasis"/>
          <w:b/>
          <w:i w:val="0"/>
        </w:rPr>
        <w:t xml:space="preserve">M. </w:t>
      </w:r>
      <w:r w:rsidRPr="00382921">
        <w:rPr>
          <w:rStyle w:val="Emphasis"/>
          <w:b/>
          <w:i w:val="0"/>
        </w:rPr>
        <w:t>Knight</w:t>
      </w:r>
      <w:r>
        <w:rPr>
          <w:rStyle w:val="Emphasis"/>
          <w:b/>
          <w:i w:val="0"/>
        </w:rPr>
        <w:t xml:space="preserve">, 2 </w:t>
      </w:r>
      <w:r w:rsidRPr="002F05C5">
        <w:rPr>
          <w:rStyle w:val="Emphasis"/>
          <w:i w:val="0"/>
        </w:rPr>
        <w:t>(Number of tithables in HH)</w:t>
      </w:r>
    </w:p>
    <w:p w:rsidR="001470B7" w:rsidRDefault="001470B7" w:rsidP="001470B7">
      <w:pPr>
        <w:pStyle w:val="NormalWeb"/>
        <w:spacing w:before="240" w:beforeAutospacing="0" w:after="240" w:afterAutospacing="0"/>
        <w:ind w:left="0" w:right="0"/>
      </w:pPr>
      <w:r w:rsidRPr="00525AE3">
        <w:rPr>
          <w:b/>
        </w:rPr>
        <w:t xml:space="preserve">1785 </w:t>
      </w:r>
      <w:r w:rsidR="00A44ABD">
        <w:rPr>
          <w:b/>
        </w:rPr>
        <w:t xml:space="preserve">- </w:t>
      </w:r>
      <w:r w:rsidRPr="00525AE3">
        <w:rPr>
          <w:b/>
        </w:rPr>
        <w:t>Nov 24</w:t>
      </w:r>
      <w:r>
        <w:t xml:space="preserve"> –</w:t>
      </w:r>
      <w:r w:rsidRPr="00A44ABD">
        <w:rPr>
          <w:b/>
        </w:rPr>
        <w:t xml:space="preserve"> </w:t>
      </w:r>
      <w:r w:rsidRPr="000663AE">
        <w:rPr>
          <w:b/>
          <w:u w:val="single"/>
        </w:rPr>
        <w:t>VA</w:t>
      </w:r>
      <w:r w:rsidR="00A44ABD">
        <w:rPr>
          <w:b/>
          <w:u w:val="single"/>
        </w:rPr>
        <w:t xml:space="preserve"> </w:t>
      </w:r>
      <w:r w:rsidR="00A44ABD" w:rsidRPr="0017678B">
        <w:rPr>
          <w:b/>
          <w:u w:val="single"/>
        </w:rPr>
        <w:t>Lancaster</w:t>
      </w:r>
      <w:r w:rsidRPr="00A44ABD">
        <w:rPr>
          <w:b/>
        </w:rPr>
        <w:t xml:space="preserve"> – </w:t>
      </w:r>
      <w:r w:rsidR="00A44ABD" w:rsidRPr="00A44ABD">
        <w:rPr>
          <w:b/>
        </w:rPr>
        <w:t xml:space="preserve">Mar - </w:t>
      </w:r>
      <w:r w:rsidRPr="00A44ABD">
        <w:rPr>
          <w:b/>
        </w:rPr>
        <w:t xml:space="preserve">John Knight </w:t>
      </w:r>
      <w:r w:rsidR="00A44ABD" w:rsidRPr="00A44ABD">
        <w:rPr>
          <w:b/>
        </w:rPr>
        <w:t>&amp;</w:t>
      </w:r>
      <w:r w:rsidRPr="00A44ABD">
        <w:rPr>
          <w:b/>
        </w:rPr>
        <w:t xml:space="preserve"> Elizabeth Rivere</w:t>
      </w:r>
      <w:r w:rsidR="00A44ABD">
        <w:t xml:space="preserve"> - </w:t>
      </w:r>
      <w:r>
        <w:t xml:space="preserve"> marriage bond. Bondsman Peter Rivere. (Headley 2003, p. 216)</w:t>
      </w:r>
    </w:p>
    <w:p w:rsidR="001470B7" w:rsidRDefault="001470B7" w:rsidP="001470B7">
      <w:pPr>
        <w:pStyle w:val="NormalWeb"/>
        <w:spacing w:before="240" w:beforeAutospacing="0" w:after="240" w:afterAutospacing="0"/>
        <w:ind w:left="0" w:right="0"/>
      </w:pPr>
      <w:r>
        <w:rPr>
          <w:b/>
        </w:rPr>
        <w:t xml:space="preserve">1785 </w:t>
      </w:r>
      <w:r>
        <w:t xml:space="preserve">– </w:t>
      </w:r>
      <w:r w:rsidRPr="00431C14">
        <w:rPr>
          <w:b/>
          <w:u w:val="single"/>
        </w:rPr>
        <w:t>VA</w:t>
      </w:r>
      <w:r w:rsidR="00A44ABD">
        <w:rPr>
          <w:b/>
          <w:u w:val="single"/>
        </w:rPr>
        <w:t xml:space="preserve"> </w:t>
      </w:r>
      <w:r w:rsidR="00A44ABD" w:rsidRPr="00431C14">
        <w:rPr>
          <w:b/>
          <w:u w:val="single"/>
        </w:rPr>
        <w:t>Amelia</w:t>
      </w:r>
      <w:r w:rsidRPr="00A44ABD">
        <w:rPr>
          <w:b/>
        </w:rPr>
        <w:t xml:space="preserve"> – </w:t>
      </w:r>
      <w:r w:rsidR="00A44ABD" w:rsidRPr="00A44ABD">
        <w:rPr>
          <w:b/>
        </w:rPr>
        <w:t xml:space="preserve">Mar - </w:t>
      </w:r>
      <w:r w:rsidRPr="00A44ABD">
        <w:rPr>
          <w:b/>
        </w:rPr>
        <w:t xml:space="preserve">John Harrison </w:t>
      </w:r>
      <w:r w:rsidR="00A44ABD" w:rsidRPr="00A44ABD">
        <w:rPr>
          <w:b/>
        </w:rPr>
        <w:t>&amp;</w:t>
      </w:r>
      <w:r w:rsidRPr="00A44ABD">
        <w:rPr>
          <w:b/>
        </w:rPr>
        <w:t xml:space="preserve"> Sally Knight</w:t>
      </w:r>
      <w:r>
        <w:t xml:space="preserve"> </w:t>
      </w:r>
      <w:r w:rsidR="00A44ABD">
        <w:t>-</w:t>
      </w:r>
      <w:r>
        <w:t xml:space="preserve"> (VA Gen. Soc. Qrtly. Vol. 6, No. 2) </w:t>
      </w:r>
    </w:p>
    <w:p w:rsidR="0087781B" w:rsidRDefault="0087781B" w:rsidP="0087781B">
      <w:pPr>
        <w:pStyle w:val="NormalWeb"/>
        <w:spacing w:before="120" w:beforeAutospacing="0" w:after="120" w:afterAutospacing="0"/>
        <w:ind w:left="0" w:right="0"/>
        <w:rPr>
          <w:rStyle w:val="Emphasis"/>
          <w:b/>
          <w:i w:val="0"/>
        </w:rPr>
      </w:pPr>
      <w:r w:rsidRPr="003A7388">
        <w:rPr>
          <w:rStyle w:val="Emphasis"/>
          <w:b/>
          <w:i w:val="0"/>
        </w:rPr>
        <w:t xml:space="preserve">1785 – </w:t>
      </w:r>
      <w:r w:rsidRPr="003A7388">
        <w:rPr>
          <w:rStyle w:val="Emphasis"/>
          <w:b/>
          <w:i w:val="0"/>
          <w:u w:val="single"/>
        </w:rPr>
        <w:t xml:space="preserve">VA Botetort </w:t>
      </w:r>
      <w:r w:rsidRPr="003A7388">
        <w:rPr>
          <w:rStyle w:val="Emphasis"/>
          <w:b/>
          <w:i w:val="0"/>
        </w:rPr>
        <w:t xml:space="preserve"> – </w:t>
      </w:r>
      <w:r>
        <w:rPr>
          <w:rStyle w:val="Emphasis"/>
          <w:b/>
          <w:i w:val="0"/>
        </w:rPr>
        <w:t xml:space="preserve">Admin – James Knight - </w:t>
      </w:r>
      <w:r w:rsidRPr="003A7388">
        <w:rPr>
          <w:rStyle w:val="Emphasis"/>
          <w:b/>
          <w:i w:val="0"/>
        </w:rPr>
        <w:t>Tax List</w:t>
      </w:r>
      <w:r w:rsidRPr="003D746D">
        <w:rPr>
          <w:rStyle w:val="Emphasis"/>
          <w:i w:val="0"/>
        </w:rPr>
        <w:t xml:space="preserve"> - </w:t>
      </w:r>
      <w:r w:rsidR="003D746D" w:rsidRPr="003D746D">
        <w:rPr>
          <w:rStyle w:val="Emphasis"/>
          <w:i w:val="0"/>
        </w:rPr>
        <w:t>In</w:t>
      </w:r>
      <w:r>
        <w:rPr>
          <w:rStyle w:val="Emphasis"/>
          <w:b/>
          <w:i w:val="0"/>
        </w:rPr>
        <w:t xml:space="preserve"> </w:t>
      </w:r>
      <w:r w:rsidRPr="0087781B">
        <w:rPr>
          <w:rStyle w:val="Emphasis"/>
          <w:i w:val="0"/>
        </w:rPr>
        <w:t>Capt Bollars Co</w:t>
      </w:r>
      <w:r>
        <w:rPr>
          <w:rStyle w:val="Emphasis"/>
          <w:i w:val="0"/>
        </w:rPr>
        <w:t>mpany.</w:t>
      </w:r>
      <w:r w:rsidR="003D746D">
        <w:rPr>
          <w:rStyle w:val="Emphasis"/>
          <w:i w:val="0"/>
        </w:rPr>
        <w:t xml:space="preserve"> (Reconstructed Census, ancestry.com)</w:t>
      </w:r>
    </w:p>
    <w:p w:rsidR="001470B7" w:rsidRDefault="00F453C9" w:rsidP="001470B7">
      <w:pPr>
        <w:pStyle w:val="NormalWeb"/>
        <w:spacing w:before="240" w:beforeAutospacing="0" w:after="240" w:afterAutospacing="0"/>
        <w:ind w:left="0" w:right="0"/>
      </w:pPr>
      <w:r w:rsidRPr="003C3D3A">
        <w:rPr>
          <w:b/>
        </w:rPr>
        <w:t xml:space="preserve">1786 – Feb 20 – </w:t>
      </w:r>
      <w:r w:rsidRPr="003C3D3A">
        <w:rPr>
          <w:b/>
          <w:u w:val="single"/>
        </w:rPr>
        <w:t>VA Northumberland</w:t>
      </w:r>
      <w:r w:rsidRPr="003C3D3A">
        <w:rPr>
          <w:b/>
        </w:rPr>
        <w:t xml:space="preserve"> – Will - Hannah Knight</w:t>
      </w:r>
      <w:r w:rsidRPr="003C3D3A">
        <w:t xml:space="preserve"> – (W. W. 20 February 1786 - W. P. 12 June 1786.) Son </w:t>
      </w:r>
      <w:r w:rsidRPr="00F453C9">
        <w:rPr>
          <w:b/>
        </w:rPr>
        <w:t>John Knight</w:t>
      </w:r>
      <w:r w:rsidRPr="003C3D3A">
        <w:t xml:space="preserve">-all my hogs, corn, meat, cart, steers, yoke, ring, colt, and my trunnel bed and bedstead. Daughter </w:t>
      </w:r>
      <w:r w:rsidRPr="00F453C9">
        <w:rPr>
          <w:b/>
        </w:rPr>
        <w:t>Nancy Knight</w:t>
      </w:r>
      <w:r w:rsidRPr="003C3D3A">
        <w:t xml:space="preserve">-my bed standing in the big room with all that belongs to it, my painted chest, wheel and cards with all my cotton and wool, side saddle, looking glass, and if she has no lawfull heir of her body, to go to my son </w:t>
      </w:r>
      <w:r w:rsidRPr="00F453C9">
        <w:rPr>
          <w:b/>
        </w:rPr>
        <w:t>William Butcher Knight</w:t>
      </w:r>
      <w:r w:rsidRPr="003C3D3A">
        <w:t xml:space="preserve">. Son William Butcher Knight-my bed standing in the shed with all that belongs to it, one white chest, and my gun, to be kept by my son Isaac Webb, 'till my son Wm. Butcher comes to the age of eighteen years. Rest of my estate to be equally divided amongst my said </w:t>
      </w:r>
      <w:r w:rsidRPr="003C3D3A">
        <w:lastRenderedPageBreak/>
        <w:t>three children John, Nancy, and Wm. Butcher, and their heirs. Sons Isaac Webb, and Aron Webb-one shilling sterling and no more of my estate. Daughter Salley's children-one shilling and no more. Friends Hopkins Harding, Thos Everitt, and Wm. Parrott-to settle, divide, and possess my said children with their said estates. Witness: Hopkins Harding, and Thos. Everitt. Administrated granted to John Knight. (1790-1795 Administrations Northumberland Co Va, (Lewis &amp; Booker): Page 329 Knight, John, est. adm. by Betty Bushrod Knight, with Peter Reveer, and Henry Cundiff sec. 10 June 1793  (1785-1787 Record Book #13; Northumberland Co Va, (Lewis &amp; Booker): Page 201.)</w:t>
      </w:r>
      <w:r w:rsidR="001470B7">
        <w:t xml:space="preserve"> (</w:t>
      </w:r>
      <w:r>
        <w:t xml:space="preserve">See also: </w:t>
      </w:r>
      <w:r w:rsidR="00A44ABD">
        <w:t xml:space="preserve">Wright 2013 </w:t>
      </w:r>
      <w:r w:rsidR="001470B7">
        <w:t>p. 205).</w:t>
      </w:r>
    </w:p>
    <w:p w:rsidR="001470B7" w:rsidRDefault="001470B7" w:rsidP="001470B7">
      <w:pPr>
        <w:pStyle w:val="NormalWeb"/>
        <w:spacing w:before="240" w:beforeAutospacing="0" w:after="240" w:afterAutospacing="0"/>
        <w:ind w:left="0" w:right="0"/>
      </w:pPr>
      <w:r>
        <w:rPr>
          <w:b/>
        </w:rPr>
        <w:t xml:space="preserve">1786 </w:t>
      </w:r>
      <w:r w:rsidR="00A44ABD">
        <w:rPr>
          <w:b/>
        </w:rPr>
        <w:t xml:space="preserve">- </w:t>
      </w:r>
      <w:r>
        <w:rPr>
          <w:b/>
        </w:rPr>
        <w:t>Apr 25 –</w:t>
      </w:r>
      <w:r>
        <w:t xml:space="preserve"> </w:t>
      </w:r>
      <w:r w:rsidRPr="00D260C6">
        <w:rPr>
          <w:b/>
          <w:u w:val="single"/>
        </w:rPr>
        <w:t>SC</w:t>
      </w:r>
      <w:r w:rsidR="00413332">
        <w:rPr>
          <w:b/>
          <w:u w:val="single"/>
        </w:rPr>
        <w:t xml:space="preserve"> </w:t>
      </w:r>
      <w:r w:rsidR="00413332" w:rsidRPr="00821518">
        <w:rPr>
          <w:b/>
          <w:u w:val="single"/>
        </w:rPr>
        <w:t>Beaufort</w:t>
      </w:r>
      <w:r w:rsidRPr="00413332">
        <w:rPr>
          <w:b/>
        </w:rPr>
        <w:t xml:space="preserve"> – </w:t>
      </w:r>
      <w:r w:rsidR="00413332" w:rsidRPr="00413332">
        <w:rPr>
          <w:b/>
        </w:rPr>
        <w:t xml:space="preserve">Admin - </w:t>
      </w:r>
      <w:r w:rsidRPr="00821518">
        <w:rPr>
          <w:b/>
        </w:rPr>
        <w:t>Zachariah Knights</w:t>
      </w:r>
      <w:r w:rsidR="00413332">
        <w:rPr>
          <w:b/>
        </w:rPr>
        <w:t xml:space="preserve"> - </w:t>
      </w:r>
      <w:r>
        <w:t>Plat for 280 acres on Bloodhill Branch, Coosawhatchie River, surveyed by Robert Stafford.   (South Carolina Dept. of Ar</w:t>
      </w:r>
      <w:r w:rsidR="00A8197C">
        <w:t>c</w:t>
      </w:r>
      <w:r>
        <w:t>h</w:t>
      </w:r>
      <w:r w:rsidR="00A8197C">
        <w:t>i</w:t>
      </w:r>
      <w:r>
        <w:t>ves &amp; History, Series: S213190, Volume: 0018, Page: 00171, Item: 002, online)</w:t>
      </w:r>
    </w:p>
    <w:p w:rsidR="00E937C0" w:rsidRDefault="00E937C0" w:rsidP="001470B7">
      <w:pPr>
        <w:pStyle w:val="NormalWeb"/>
        <w:spacing w:before="240" w:beforeAutospacing="0" w:after="240" w:afterAutospacing="0"/>
        <w:ind w:left="0" w:right="0"/>
      </w:pPr>
      <w:r w:rsidRPr="00E937C0">
        <w:rPr>
          <w:b/>
        </w:rPr>
        <w:t xml:space="preserve">1786 – Jun 2 – </w:t>
      </w:r>
      <w:r w:rsidRPr="00E937C0">
        <w:rPr>
          <w:b/>
          <w:u w:val="single"/>
        </w:rPr>
        <w:t>VA Frederick</w:t>
      </w:r>
      <w:r w:rsidRPr="00E937C0">
        <w:rPr>
          <w:b/>
        </w:rPr>
        <w:t xml:space="preserve"> – Mar – Elizabeth Knight to John Lefever. </w:t>
      </w:r>
      <w:r>
        <w:t>(Ancestry.com) Note: Extracted from Lancaster, PA, Mennonite Vital Records.</w:t>
      </w:r>
    </w:p>
    <w:p w:rsidR="002F05C5" w:rsidRDefault="002F05C5" w:rsidP="001470B7">
      <w:pPr>
        <w:pStyle w:val="NormalWeb"/>
        <w:spacing w:before="240" w:beforeAutospacing="0" w:after="240" w:afterAutospacing="0"/>
        <w:ind w:left="0" w:right="0"/>
        <w:rPr>
          <w:rStyle w:val="Emphasis"/>
          <w:i w:val="0"/>
        </w:rPr>
      </w:pPr>
      <w:r w:rsidRPr="00382921">
        <w:rPr>
          <w:rStyle w:val="Emphasis"/>
          <w:b/>
          <w:i w:val="0"/>
        </w:rPr>
        <w:t>178</w:t>
      </w:r>
      <w:r>
        <w:rPr>
          <w:rStyle w:val="Emphasis"/>
          <w:b/>
          <w:i w:val="0"/>
        </w:rPr>
        <w:t>6</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William M. Knight, 1  **  John Knight, 1.</w:t>
      </w:r>
      <w:r w:rsidRPr="002F05C5">
        <w:rPr>
          <w:rStyle w:val="Emphasis"/>
          <w:i w:val="0"/>
        </w:rPr>
        <w:t xml:space="preserve"> (Number of tithables in HH)</w:t>
      </w:r>
    </w:p>
    <w:p w:rsidR="003C490D" w:rsidRDefault="003C490D" w:rsidP="003C490D">
      <w:pPr>
        <w:pStyle w:val="NormalWeb"/>
        <w:spacing w:before="120" w:beforeAutospacing="0" w:after="120" w:afterAutospacing="0"/>
        <w:ind w:left="0" w:right="0"/>
      </w:pPr>
      <w:r>
        <w:rPr>
          <w:rStyle w:val="Emphasis"/>
          <w:b/>
          <w:i w:val="0"/>
        </w:rPr>
        <w:t xml:space="preserve">1786 – </w:t>
      </w:r>
      <w:r w:rsidRPr="00382921">
        <w:rPr>
          <w:rStyle w:val="Emphasis"/>
          <w:b/>
          <w:i w:val="0"/>
          <w:u w:val="single"/>
        </w:rPr>
        <w:t xml:space="preserve">VA </w:t>
      </w:r>
      <w:r>
        <w:rPr>
          <w:rStyle w:val="Emphasis"/>
          <w:b/>
          <w:i w:val="0"/>
          <w:u w:val="single"/>
        </w:rPr>
        <w:t>Amherst</w:t>
      </w:r>
      <w:r>
        <w:rPr>
          <w:rStyle w:val="Emphasis"/>
          <w:b/>
          <w:i w:val="0"/>
        </w:rPr>
        <w:t xml:space="preserve"> – Admin – Tax List -  John Knight.</w:t>
      </w:r>
      <w:r w:rsidRPr="003C490D">
        <w:rPr>
          <w:rStyle w:val="Emphasis"/>
          <w:i w:val="0"/>
        </w:rPr>
        <w:t xml:space="preserve"> (Land tax)</w:t>
      </w:r>
    </w:p>
    <w:p w:rsidR="001470B7" w:rsidRPr="00D260C6" w:rsidRDefault="001470B7" w:rsidP="001470B7">
      <w:pPr>
        <w:pStyle w:val="NormalWeb"/>
        <w:spacing w:before="240" w:beforeAutospacing="0" w:after="240" w:afterAutospacing="0"/>
        <w:ind w:left="0" w:right="0"/>
      </w:pPr>
      <w:r>
        <w:rPr>
          <w:b/>
        </w:rPr>
        <w:t xml:space="preserve">1786 </w:t>
      </w:r>
      <w:r w:rsidR="00CA39B5">
        <w:rPr>
          <w:b/>
        </w:rPr>
        <w:t xml:space="preserve">- </w:t>
      </w:r>
      <w:r>
        <w:rPr>
          <w:b/>
        </w:rPr>
        <w:t xml:space="preserve">Sep </w:t>
      </w:r>
      <w:r w:rsidRPr="003F14D1">
        <w:rPr>
          <w:b/>
        </w:rPr>
        <w:t>20</w:t>
      </w:r>
      <w:r>
        <w:t xml:space="preserve"> </w:t>
      </w:r>
      <w:r w:rsidR="00CA39B5">
        <w:t>–</w:t>
      </w:r>
      <w:r>
        <w:t xml:space="preserve"> </w:t>
      </w:r>
      <w:r>
        <w:rPr>
          <w:b/>
          <w:u w:val="single"/>
        </w:rPr>
        <w:t>VA</w:t>
      </w:r>
      <w:r w:rsidR="00CA39B5">
        <w:rPr>
          <w:b/>
          <w:u w:val="single"/>
        </w:rPr>
        <w:t xml:space="preserve"> </w:t>
      </w:r>
      <w:r w:rsidR="00CA39B5" w:rsidRPr="00176B3F">
        <w:rPr>
          <w:b/>
          <w:u w:val="single"/>
        </w:rPr>
        <w:t>Sussex</w:t>
      </w:r>
      <w:r w:rsidRPr="00CA39B5">
        <w:rPr>
          <w:b/>
        </w:rPr>
        <w:t xml:space="preserve"> </w:t>
      </w:r>
      <w:r w:rsidR="00CA39B5" w:rsidRPr="00CA39B5">
        <w:rPr>
          <w:b/>
        </w:rPr>
        <w:t>–</w:t>
      </w:r>
      <w:r w:rsidRPr="00CA39B5">
        <w:rPr>
          <w:b/>
        </w:rPr>
        <w:t xml:space="preserve"> </w:t>
      </w:r>
      <w:r w:rsidR="00CA39B5" w:rsidRPr="00CA39B5">
        <w:rPr>
          <w:b/>
        </w:rPr>
        <w:t>Admin – Henry Knight</w:t>
      </w:r>
      <w:r w:rsidR="00CA39B5">
        <w:t xml:space="preserve"> - </w:t>
      </w:r>
      <w:r>
        <w:t>Albemarle Parish Vestry Business Meeting. Payment made to Robert Bonds for Henry Knight. (</w:t>
      </w:r>
      <w:r w:rsidR="00413332">
        <w:t xml:space="preserve">APVB, </w:t>
      </w:r>
      <w:r>
        <w:t>p. 242)</w:t>
      </w:r>
      <w:r w:rsidRPr="0074606A">
        <w:rPr>
          <w:b/>
        </w:rPr>
        <w:t xml:space="preserve"> </w:t>
      </w:r>
      <w:r w:rsidR="003C0E07">
        <w:rPr>
          <w:b/>
        </w:rPr>
        <w:t>Note:</w:t>
      </w:r>
      <w:r w:rsidR="003C0E07" w:rsidRPr="003C0E07">
        <w:t xml:space="preserve"> Apparently formerly “Knight’s Child.”</w:t>
      </w:r>
    </w:p>
    <w:p w:rsidR="009410FB" w:rsidRPr="005E676D" w:rsidRDefault="001470B7" w:rsidP="001470B7">
      <w:pPr>
        <w:pStyle w:val="NormalWeb"/>
        <w:spacing w:before="240" w:beforeAutospacing="0" w:after="240" w:afterAutospacing="0"/>
        <w:ind w:left="0" w:right="0"/>
      </w:pPr>
      <w:r>
        <w:rPr>
          <w:b/>
        </w:rPr>
        <w:t xml:space="preserve">1786 </w:t>
      </w:r>
      <w:r w:rsidR="00113FB1">
        <w:rPr>
          <w:b/>
        </w:rPr>
        <w:t xml:space="preserve">- </w:t>
      </w:r>
      <w:r>
        <w:rPr>
          <w:b/>
        </w:rPr>
        <w:t xml:space="preserve">Oct 2 </w:t>
      </w:r>
      <w:r>
        <w:t xml:space="preserve">– </w:t>
      </w:r>
      <w:r w:rsidRPr="00D260C6">
        <w:rPr>
          <w:b/>
          <w:u w:val="single"/>
        </w:rPr>
        <w:t>SC</w:t>
      </w:r>
      <w:r w:rsidR="00113FB1">
        <w:rPr>
          <w:b/>
          <w:u w:val="single"/>
        </w:rPr>
        <w:t xml:space="preserve"> </w:t>
      </w:r>
      <w:r w:rsidR="00113FB1" w:rsidRPr="00D260C6">
        <w:rPr>
          <w:b/>
          <w:u w:val="single"/>
        </w:rPr>
        <w:t>Beaufort</w:t>
      </w:r>
      <w:r w:rsidRPr="00413332">
        <w:rPr>
          <w:b/>
        </w:rPr>
        <w:t xml:space="preserve"> – </w:t>
      </w:r>
      <w:r w:rsidR="00413332" w:rsidRPr="00413332">
        <w:rPr>
          <w:b/>
        </w:rPr>
        <w:t>Admin – John Knight</w:t>
      </w:r>
      <w:r w:rsidR="00413332">
        <w:t xml:space="preserve"> - </w:t>
      </w:r>
      <w:r>
        <w:t>Land grant to John Knight for 246 acres</w:t>
      </w:r>
      <w:r w:rsidR="00413332">
        <w:t>, Beach Branch and Bloodhill Branch</w:t>
      </w:r>
      <w:r>
        <w:t>.  Same day: Land grant to Zachariah Knight for 280 acs, on Blood Hill Branch</w:t>
      </w:r>
      <w:r w:rsidR="00413332">
        <w:t xml:space="preserve"> adjoining John Knight’s</w:t>
      </w:r>
      <w:r>
        <w:t>.</w:t>
      </w:r>
      <w:r w:rsidR="00113FB1">
        <w:t xml:space="preserve"> </w:t>
      </w:r>
      <w:r w:rsidR="00413332">
        <w:t xml:space="preserve">Thomas Knight also rec. land grant same time. </w:t>
      </w:r>
      <w:r w:rsidR="00113FB1">
        <w:t>(</w:t>
      </w:r>
      <w:r w:rsidR="00413332">
        <w:t>South Carolina Dept. of Ar</w:t>
      </w:r>
      <w:r w:rsidR="0058191F">
        <w:t>c</w:t>
      </w:r>
      <w:r w:rsidR="00413332">
        <w:t>hives &amp; History, online</w:t>
      </w:r>
      <w:r w:rsidR="00113FB1">
        <w:t>)</w:t>
      </w:r>
      <w:r w:rsidR="009E7104">
        <w:t xml:space="preserve">  </w:t>
      </w:r>
      <w:r w:rsidR="009410FB" w:rsidRPr="009410FB">
        <w:rPr>
          <w:b/>
        </w:rPr>
        <w:t>Note</w:t>
      </w:r>
      <w:r w:rsidR="009410FB">
        <w:t xml:space="preserve">: Again, these Knights are not the “John  Knight of Effingham” Knights. </w:t>
      </w:r>
    </w:p>
    <w:p w:rsidR="001470B7" w:rsidRDefault="001470B7" w:rsidP="001470B7">
      <w:pPr>
        <w:pStyle w:val="NormalWeb"/>
        <w:spacing w:before="240" w:beforeAutospacing="0" w:after="240" w:afterAutospacing="0"/>
        <w:ind w:left="0" w:right="0"/>
      </w:pPr>
      <w:r>
        <w:rPr>
          <w:b/>
        </w:rPr>
        <w:t xml:space="preserve">1786 </w:t>
      </w:r>
      <w:r w:rsidR="00413332">
        <w:rPr>
          <w:b/>
        </w:rPr>
        <w:t xml:space="preserve">- </w:t>
      </w:r>
      <w:r>
        <w:rPr>
          <w:b/>
        </w:rPr>
        <w:t xml:space="preserve">Dec 27 – </w:t>
      </w:r>
      <w:r>
        <w:rPr>
          <w:b/>
          <w:u w:val="single"/>
        </w:rPr>
        <w:t>VA</w:t>
      </w:r>
      <w:r w:rsidR="00413332">
        <w:rPr>
          <w:b/>
          <w:u w:val="single"/>
        </w:rPr>
        <w:t xml:space="preserve"> </w:t>
      </w:r>
      <w:r w:rsidR="00413332" w:rsidRPr="005E676D">
        <w:rPr>
          <w:b/>
          <w:u w:val="single"/>
        </w:rPr>
        <w:t>Lancaster</w:t>
      </w:r>
      <w:r w:rsidRPr="00413332">
        <w:rPr>
          <w:b/>
        </w:rPr>
        <w:t xml:space="preserve"> – </w:t>
      </w:r>
      <w:r w:rsidR="00413332" w:rsidRPr="00413332">
        <w:rPr>
          <w:b/>
        </w:rPr>
        <w:t xml:space="preserve">Mar - </w:t>
      </w:r>
      <w:r w:rsidRPr="00413332">
        <w:rPr>
          <w:b/>
        </w:rPr>
        <w:t xml:space="preserve">James Galloway </w:t>
      </w:r>
      <w:r w:rsidR="00413332">
        <w:t>&amp;</w:t>
      </w:r>
      <w:r w:rsidRPr="005E676D">
        <w:t xml:space="preserve"> </w:t>
      </w:r>
      <w:r w:rsidRPr="00782CFD">
        <w:rPr>
          <w:b/>
        </w:rPr>
        <w:t>Nancy Knight</w:t>
      </w:r>
      <w:r w:rsidRPr="005E676D">
        <w:t xml:space="preserve"> </w:t>
      </w:r>
      <w:r w:rsidR="00413332">
        <w:t>- M</w:t>
      </w:r>
      <w:r w:rsidRPr="005E676D">
        <w:t>arriage bond, Sam</w:t>
      </w:r>
      <w:r w:rsidR="00413332">
        <w:t>uel</w:t>
      </w:r>
      <w:r w:rsidRPr="005E676D">
        <w:t xml:space="preserve"> Sutton bondsman. (Headley 2003, p. 141)</w:t>
      </w:r>
    </w:p>
    <w:p w:rsidR="001470B7" w:rsidRDefault="001470B7" w:rsidP="001470B7">
      <w:pPr>
        <w:pStyle w:val="NormalWeb"/>
        <w:spacing w:before="240" w:beforeAutospacing="0" w:after="240" w:afterAutospacing="0"/>
        <w:ind w:left="0" w:right="0"/>
      </w:pPr>
      <w:r>
        <w:rPr>
          <w:b/>
        </w:rPr>
        <w:t xml:space="preserve">1787 </w:t>
      </w:r>
      <w:r w:rsidR="003C0E07">
        <w:rPr>
          <w:b/>
        </w:rPr>
        <w:t xml:space="preserve">- </w:t>
      </w:r>
      <w:r>
        <w:rPr>
          <w:b/>
        </w:rPr>
        <w:t xml:space="preserve">Apr 27 </w:t>
      </w:r>
      <w:r>
        <w:t xml:space="preserve">– </w:t>
      </w:r>
      <w:r w:rsidRPr="00EF660A">
        <w:rPr>
          <w:b/>
          <w:u w:val="single"/>
        </w:rPr>
        <w:t>NC</w:t>
      </w:r>
      <w:r w:rsidR="00413332">
        <w:rPr>
          <w:b/>
          <w:u w:val="single"/>
        </w:rPr>
        <w:t xml:space="preserve"> Jones</w:t>
      </w:r>
      <w:r>
        <w:t xml:space="preserve"> </w:t>
      </w:r>
      <w:r w:rsidRPr="00413332">
        <w:rPr>
          <w:b/>
        </w:rPr>
        <w:t xml:space="preserve">– </w:t>
      </w:r>
      <w:r w:rsidR="00413332" w:rsidRPr="00413332">
        <w:rPr>
          <w:b/>
        </w:rPr>
        <w:t xml:space="preserve">Admin - </w:t>
      </w:r>
      <w:r w:rsidRPr="00782CFD">
        <w:rPr>
          <w:b/>
        </w:rPr>
        <w:t>Kader Knight</w:t>
      </w:r>
      <w:r w:rsidR="00413332" w:rsidRPr="00413332">
        <w:t xml:space="preserve"> – Land patent for </w:t>
      </w:r>
      <w:r>
        <w:t xml:space="preserve">30 acres on west prong of Reedy Branch joining the given line of a patent of his own for 300 acres. (Hargett Gwynn 1963, p. 16) </w:t>
      </w:r>
    </w:p>
    <w:p w:rsidR="00DC5F90" w:rsidRDefault="00DC5F90" w:rsidP="00DC5F90">
      <w:pPr>
        <w:pStyle w:val="NormalWeb"/>
        <w:spacing w:before="240" w:after="240"/>
        <w:ind w:left="0"/>
      </w:pPr>
      <w:r w:rsidRPr="00DC5F90">
        <w:rPr>
          <w:b/>
        </w:rPr>
        <w:t xml:space="preserve">1787 – May 16 – </w:t>
      </w:r>
      <w:r w:rsidRPr="00DC5F90">
        <w:rPr>
          <w:b/>
          <w:u w:val="single"/>
        </w:rPr>
        <w:t>NC Guilford</w:t>
      </w:r>
      <w:r w:rsidRPr="00DC5F90">
        <w:rPr>
          <w:b/>
        </w:rPr>
        <w:t xml:space="preserve"> – Admin – Jonathan Knight</w:t>
      </w:r>
      <w:r>
        <w:t xml:space="preserve"> – Land patent for 264 acres on the Waters of Reedy Fork, beg at Charles Bruce’s southeast corner… to Stanley’s and Strangeman, Stanley’s corner, … Henderson &amp; Hamilton’s line… etc. (State Archives of NC, Book: 65 pg: 130, Grant no.: 1412, File no.: 1454, MARS: 12.14.68.1454)</w:t>
      </w:r>
    </w:p>
    <w:p w:rsidR="0061486D" w:rsidRDefault="0061486D" w:rsidP="00DC5F90">
      <w:pPr>
        <w:pStyle w:val="NormalWeb"/>
        <w:spacing w:before="240" w:after="240"/>
        <w:ind w:left="0"/>
      </w:pPr>
      <w:r w:rsidRPr="00382921">
        <w:rPr>
          <w:rStyle w:val="Emphasis"/>
          <w:b/>
          <w:i w:val="0"/>
        </w:rPr>
        <w:t>178</w:t>
      </w:r>
      <w:r>
        <w:rPr>
          <w:rStyle w:val="Emphasis"/>
          <w:b/>
          <w:i w:val="0"/>
        </w:rPr>
        <w:t>7</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William Knight, 1  **  John Knight, Augustine Knight, 1.</w:t>
      </w:r>
      <w:r w:rsidRPr="0061486D">
        <w:rPr>
          <w:rStyle w:val="Emphasis"/>
          <w:i w:val="0"/>
        </w:rPr>
        <w:t xml:space="preserve"> (Number of tithables in HH)</w:t>
      </w:r>
    </w:p>
    <w:p w:rsidR="00011141" w:rsidRPr="00011141" w:rsidRDefault="00011141" w:rsidP="00DC5F90">
      <w:pPr>
        <w:pStyle w:val="NormalWeb"/>
        <w:spacing w:before="240" w:after="240"/>
        <w:ind w:left="0"/>
      </w:pPr>
      <w:r w:rsidRPr="00011141">
        <w:rPr>
          <w:b/>
        </w:rPr>
        <w:t xml:space="preserve">1787 – Jul 4 – </w:t>
      </w:r>
      <w:r w:rsidRPr="00011141">
        <w:rPr>
          <w:b/>
          <w:u w:val="single"/>
        </w:rPr>
        <w:t>VA Fauquier</w:t>
      </w:r>
      <w:r w:rsidRPr="00011141">
        <w:rPr>
          <w:b/>
        </w:rPr>
        <w:t xml:space="preserve"> – Mar – John Knight to Susana Boscawen</w:t>
      </w:r>
      <w:r>
        <w:t>. (FHL Film Number 31633, 208)</w:t>
      </w:r>
    </w:p>
    <w:p w:rsidR="00DC5F90" w:rsidRDefault="00DC5F90" w:rsidP="001470B7">
      <w:pPr>
        <w:pStyle w:val="NormalWeb"/>
        <w:spacing w:before="240" w:beforeAutospacing="0" w:after="240" w:afterAutospacing="0"/>
        <w:ind w:left="0" w:right="0"/>
      </w:pPr>
      <w:r>
        <w:rPr>
          <w:noProof/>
        </w:rPr>
        <w:lastRenderedPageBreak/>
        <w:drawing>
          <wp:inline distT="0" distB="0" distL="0" distR="0" wp14:anchorId="7E3D7294" wp14:editId="3A0093F4">
            <wp:extent cx="5274310" cy="3467563"/>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BEBA8EAE-BF5A-486C-A8C5-ECC9F3942E4B}">
                          <a14:imgProps xmlns:a14="http://schemas.microsoft.com/office/drawing/2010/main">
                            <a14:imgLayer r:embed="rId92">
                              <a14:imgEffect>
                                <a14:brightnessContrast contrast="40000"/>
                              </a14:imgEffect>
                            </a14:imgLayer>
                          </a14:imgProps>
                        </a:ext>
                      </a:extLst>
                    </a:blip>
                    <a:stretch>
                      <a:fillRect/>
                    </a:stretch>
                  </pic:blipFill>
                  <pic:spPr>
                    <a:xfrm>
                      <a:off x="0" y="0"/>
                      <a:ext cx="5274310" cy="3467563"/>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1787 </w:t>
      </w:r>
      <w:r w:rsidR="003C0E07">
        <w:rPr>
          <w:b/>
        </w:rPr>
        <w:t xml:space="preserve">- </w:t>
      </w:r>
      <w:r>
        <w:rPr>
          <w:b/>
        </w:rPr>
        <w:t xml:space="preserve">Jul 10 </w:t>
      </w:r>
      <w:r>
        <w:t xml:space="preserve">– </w:t>
      </w:r>
      <w:r w:rsidRPr="00A8302D">
        <w:rPr>
          <w:b/>
          <w:u w:val="single"/>
        </w:rPr>
        <w:t>VA</w:t>
      </w:r>
      <w:r w:rsidR="00A0684C">
        <w:rPr>
          <w:b/>
          <w:u w:val="single"/>
        </w:rPr>
        <w:t xml:space="preserve"> </w:t>
      </w:r>
      <w:r w:rsidR="00A0684C" w:rsidRPr="00A8302D">
        <w:rPr>
          <w:b/>
          <w:u w:val="single"/>
        </w:rPr>
        <w:t>Amelia</w:t>
      </w:r>
      <w:r w:rsidRPr="00872473">
        <w:rPr>
          <w:b/>
        </w:rPr>
        <w:t xml:space="preserve"> – Mar</w:t>
      </w:r>
      <w:r w:rsidR="00A0684C" w:rsidRPr="00872473">
        <w:rPr>
          <w:b/>
        </w:rPr>
        <w:t xml:space="preserve"> - </w:t>
      </w:r>
      <w:r w:rsidRPr="00872473">
        <w:rPr>
          <w:b/>
        </w:rPr>
        <w:t xml:space="preserve">Mary Knight </w:t>
      </w:r>
      <w:r w:rsidR="00A0684C" w:rsidRPr="00872473">
        <w:rPr>
          <w:b/>
        </w:rPr>
        <w:t xml:space="preserve">&amp; </w:t>
      </w:r>
      <w:r w:rsidRPr="00872473">
        <w:rPr>
          <w:b/>
        </w:rPr>
        <w:t>Thomas Coffee</w:t>
      </w:r>
      <w:r w:rsidR="00872473">
        <w:rPr>
          <w:b/>
        </w:rPr>
        <w:t xml:space="preserve"> –</w:t>
      </w:r>
      <w:r>
        <w:t xml:space="preserve"> </w:t>
      </w:r>
      <w:r w:rsidR="00872473">
        <w:t xml:space="preserve">The record says she was dau. </w:t>
      </w:r>
      <w:r w:rsidR="00A0684C">
        <w:t>of Charles Knight</w:t>
      </w:r>
      <w:r w:rsidR="00413332">
        <w:t>; no further info</w:t>
      </w:r>
      <w:r w:rsidR="00A0684C">
        <w:t>.</w:t>
      </w:r>
      <w:r>
        <w:t xml:space="preserve"> (VA MG REC 1700-1850, p. 28)</w:t>
      </w:r>
    </w:p>
    <w:p w:rsidR="00784D54" w:rsidRDefault="00784D54" w:rsidP="001470B7">
      <w:pPr>
        <w:pStyle w:val="NormalWeb"/>
        <w:spacing w:before="240" w:beforeAutospacing="0" w:after="240" w:afterAutospacing="0"/>
        <w:ind w:left="0" w:right="0"/>
      </w:pPr>
      <w:r w:rsidRPr="00784D54">
        <w:rPr>
          <w:b/>
        </w:rPr>
        <w:t xml:space="preserve">1787 – Jun 18 – </w:t>
      </w:r>
      <w:r w:rsidRPr="00784D54">
        <w:rPr>
          <w:b/>
          <w:u w:val="single"/>
        </w:rPr>
        <w:t>VA Princess Anne</w:t>
      </w:r>
      <w:r w:rsidRPr="00784D54">
        <w:rPr>
          <w:b/>
        </w:rPr>
        <w:t xml:space="preserve"> – Mar – William Knight to Mary Whitehurst.</w:t>
      </w:r>
      <w:r>
        <w:t xml:space="preserve"> (Ancestry.com)</w:t>
      </w:r>
    </w:p>
    <w:p w:rsidR="00781ADE" w:rsidRPr="00784D54" w:rsidRDefault="00781ADE" w:rsidP="001470B7">
      <w:pPr>
        <w:pStyle w:val="NormalWeb"/>
        <w:spacing w:before="240" w:beforeAutospacing="0" w:after="240" w:afterAutospacing="0"/>
        <w:ind w:left="0" w:right="0"/>
      </w:pPr>
      <w:r w:rsidRPr="00781ADE">
        <w:rPr>
          <w:b/>
        </w:rPr>
        <w:t xml:space="preserve">1787 – Sep 20 – </w:t>
      </w:r>
      <w:r w:rsidRPr="00781ADE">
        <w:rPr>
          <w:b/>
          <w:u w:val="single"/>
        </w:rPr>
        <w:t>GA Burke</w:t>
      </w:r>
      <w:r w:rsidRPr="00781ADE">
        <w:rPr>
          <w:b/>
        </w:rPr>
        <w:t xml:space="preserve"> – Admin – Land Grant: John Knight</w:t>
      </w:r>
      <w:r>
        <w:t xml:space="preserve"> was granted 250 acres bounding North by Deraosoes Land, East by Henry Jones’s, and unknown Land, South by Bryer Creek, and West by William Hammetts and Edmond Hills Land. (</w:t>
      </w:r>
      <w:r w:rsidRPr="00781ADE">
        <w:t>Archives ID: Series: S213212 Volume: 0001 Page: 00217 Item: 001, "Marshall, John, Plan For 2,869 Acres On Great Lynches Creek, Camden District, Surveyed By Josiah Cantey. Date: 12/31/1788"; database with images, South Carolina Department of Archives (https://www.archivesindex.sc.gov) &gt; Knight, John.</w:t>
      </w:r>
      <w:r>
        <w:t>)</w:t>
      </w:r>
    </w:p>
    <w:p w:rsidR="001470B7" w:rsidRDefault="001470B7" w:rsidP="001470B7">
      <w:pPr>
        <w:pStyle w:val="NormalWeb"/>
        <w:spacing w:before="240" w:beforeAutospacing="0" w:after="240" w:afterAutospacing="0"/>
        <w:ind w:left="0" w:right="0"/>
      </w:pPr>
      <w:r>
        <w:rPr>
          <w:b/>
        </w:rPr>
        <w:t xml:space="preserve">1787 </w:t>
      </w:r>
      <w:r w:rsidR="00A0684C">
        <w:rPr>
          <w:b/>
        </w:rPr>
        <w:t xml:space="preserve">- </w:t>
      </w:r>
      <w:r>
        <w:rPr>
          <w:b/>
        </w:rPr>
        <w:t xml:space="preserve">Oct 11 – </w:t>
      </w:r>
      <w:r>
        <w:rPr>
          <w:b/>
          <w:u w:val="single"/>
        </w:rPr>
        <w:t>VA</w:t>
      </w:r>
      <w:r w:rsidR="00A0684C">
        <w:rPr>
          <w:b/>
          <w:u w:val="single"/>
        </w:rPr>
        <w:t xml:space="preserve"> Lunenburg</w:t>
      </w:r>
      <w:r w:rsidRPr="00A0684C">
        <w:rPr>
          <w:b/>
        </w:rPr>
        <w:t xml:space="preserve"> – Mar</w:t>
      </w:r>
      <w:r w:rsidR="00A0684C" w:rsidRPr="00A0684C">
        <w:rPr>
          <w:b/>
        </w:rPr>
        <w:t xml:space="preserve"> - </w:t>
      </w:r>
      <w:r w:rsidRPr="00A0684C">
        <w:rPr>
          <w:b/>
        </w:rPr>
        <w:t xml:space="preserve">Lodowick Farmer </w:t>
      </w:r>
      <w:r w:rsidR="00A0684C">
        <w:rPr>
          <w:b/>
        </w:rPr>
        <w:t>JR</w:t>
      </w:r>
      <w:r w:rsidRPr="00A0684C">
        <w:rPr>
          <w:b/>
        </w:rPr>
        <w:t xml:space="preserve"> </w:t>
      </w:r>
      <w:r w:rsidR="00A0684C">
        <w:t>&amp;</w:t>
      </w:r>
      <w:r w:rsidRPr="00A82BB0">
        <w:t xml:space="preserve"> </w:t>
      </w:r>
      <w:r w:rsidRPr="00782CFD">
        <w:rPr>
          <w:b/>
        </w:rPr>
        <w:t>Elizabeth, “Betsy” Knight</w:t>
      </w:r>
      <w:r w:rsidRPr="00A82BB0">
        <w:t>.</w:t>
      </w:r>
      <w:r>
        <w:t xml:space="preserve"> (his 2</w:t>
      </w:r>
      <w:r w:rsidRPr="00A82BB0">
        <w:rPr>
          <w:vertAlign w:val="superscript"/>
        </w:rPr>
        <w:t>nd</w:t>
      </w:r>
      <w:r>
        <w:t xml:space="preserve"> or 3</w:t>
      </w:r>
      <w:r w:rsidRPr="00A82BB0">
        <w:rPr>
          <w:vertAlign w:val="superscript"/>
        </w:rPr>
        <w:t>rd</w:t>
      </w:r>
      <w:r>
        <w:t xml:space="preserve"> marriage) </w:t>
      </w:r>
      <w:r w:rsidR="00A0684C">
        <w:t xml:space="preserve"> Bond.</w:t>
      </w:r>
      <w:r>
        <w:t xml:space="preserve"> (Bell 1930,  p. 208.)</w:t>
      </w:r>
      <w:r w:rsidR="00A405AB">
        <w:t xml:space="preserve"> Note: Children, Joseph W. Farmer, Henry Aplin Farmer.</w:t>
      </w:r>
    </w:p>
    <w:p w:rsidR="006A64D4" w:rsidRDefault="006A64D4" w:rsidP="006A64D4">
      <w:pPr>
        <w:pStyle w:val="NormalWeb"/>
        <w:spacing w:before="240" w:after="240"/>
        <w:ind w:left="0"/>
      </w:pPr>
      <w:r w:rsidRPr="006A64D4">
        <w:rPr>
          <w:b/>
        </w:rPr>
        <w:t xml:space="preserve">1787 – Oct 15 – </w:t>
      </w:r>
      <w:r w:rsidRPr="006A64D4">
        <w:rPr>
          <w:b/>
          <w:u w:val="single"/>
        </w:rPr>
        <w:t>NC Bertie</w:t>
      </w:r>
      <w:r w:rsidRPr="006A64D4">
        <w:rPr>
          <w:b/>
        </w:rPr>
        <w:t xml:space="preserve"> – Admin – Reuben Knight</w:t>
      </w:r>
      <w:r>
        <w:t xml:space="preserve"> – Land patent for 100 acres beg at an oak on the middle Swamp of Salmon Creek in Dawsons line… to Dawson’s corner… along John Capeharts line… to a twin water oak in Dukes branch…. etc. (State Archives of NC, ook: 66 pg: 149, Grant no.: 144, File no.: 976, MARS: 12.14.32.976)</w:t>
      </w:r>
    </w:p>
    <w:p w:rsidR="00D40413" w:rsidRDefault="00D40413" w:rsidP="006A64D4">
      <w:pPr>
        <w:pStyle w:val="NormalWeb"/>
        <w:spacing w:before="240" w:after="240"/>
        <w:ind w:left="0"/>
      </w:pPr>
      <w:r w:rsidRPr="00D40413">
        <w:rPr>
          <w:b/>
        </w:rPr>
        <w:t>1787 – Jul 1</w:t>
      </w:r>
      <w:r>
        <w:rPr>
          <w:b/>
        </w:rPr>
        <w:t>0</w:t>
      </w:r>
      <w:r w:rsidRPr="00D40413">
        <w:rPr>
          <w:b/>
        </w:rPr>
        <w:t xml:space="preserve"> – </w:t>
      </w:r>
      <w:r w:rsidRPr="00D40413">
        <w:rPr>
          <w:b/>
          <w:u w:val="single"/>
        </w:rPr>
        <w:t>VA Amelia</w:t>
      </w:r>
      <w:r w:rsidRPr="00D40413">
        <w:rPr>
          <w:b/>
        </w:rPr>
        <w:t xml:space="preserve"> – Mar – Mary Knight to Thomas Coffee</w:t>
      </w:r>
      <w:r>
        <w:t>. (Ancestry.com) Note: Mary Knight was the daughter of Charles Knight.</w:t>
      </w:r>
    </w:p>
    <w:p w:rsidR="006A64D4" w:rsidRDefault="006A64D4" w:rsidP="006A64D4">
      <w:pPr>
        <w:pStyle w:val="NormalWeb"/>
        <w:spacing w:before="240" w:after="240"/>
        <w:ind w:left="0"/>
      </w:pPr>
      <w:r>
        <w:rPr>
          <w:noProof/>
        </w:rPr>
        <w:lastRenderedPageBreak/>
        <w:drawing>
          <wp:inline distT="0" distB="0" distL="0" distR="0" wp14:anchorId="7892F20A" wp14:editId="4C40E952">
            <wp:extent cx="5274310" cy="2995538"/>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274310" cy="2995538"/>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1787 </w:t>
      </w:r>
      <w:r w:rsidR="003C0E07">
        <w:rPr>
          <w:b/>
        </w:rPr>
        <w:t xml:space="preserve">- </w:t>
      </w:r>
      <w:r>
        <w:rPr>
          <w:b/>
        </w:rPr>
        <w:t>Dec 14 –</w:t>
      </w:r>
      <w:r>
        <w:t xml:space="preserve"> </w:t>
      </w:r>
      <w:r w:rsidRPr="00636992">
        <w:rPr>
          <w:b/>
          <w:u w:val="single"/>
        </w:rPr>
        <w:t>VA</w:t>
      </w:r>
      <w:r w:rsidR="00A0684C">
        <w:rPr>
          <w:b/>
          <w:u w:val="single"/>
        </w:rPr>
        <w:t xml:space="preserve"> </w:t>
      </w:r>
      <w:r w:rsidR="00A0684C" w:rsidRPr="00636992">
        <w:rPr>
          <w:b/>
          <w:u w:val="single"/>
        </w:rPr>
        <w:t>Amelia</w:t>
      </w:r>
      <w:r w:rsidRPr="00413332">
        <w:rPr>
          <w:b/>
        </w:rPr>
        <w:t xml:space="preserve"> – Mar</w:t>
      </w:r>
      <w:r w:rsidR="00A0684C" w:rsidRPr="00413332">
        <w:rPr>
          <w:b/>
        </w:rPr>
        <w:t xml:space="preserve"> -</w:t>
      </w:r>
      <w:r w:rsidRPr="00413332">
        <w:rPr>
          <w:b/>
        </w:rPr>
        <w:t xml:space="preserve"> </w:t>
      </w:r>
      <w:r w:rsidRPr="00636992">
        <w:rPr>
          <w:b/>
        </w:rPr>
        <w:t>Coleman Knight</w:t>
      </w:r>
      <w:r>
        <w:t xml:space="preserve"> </w:t>
      </w:r>
      <w:r w:rsidR="00A0684C">
        <w:t>&amp;</w:t>
      </w:r>
      <w:r>
        <w:t xml:space="preserve"> </w:t>
      </w:r>
      <w:r w:rsidRPr="00636992">
        <w:rPr>
          <w:b/>
        </w:rPr>
        <w:t>Nancy Knight</w:t>
      </w:r>
      <w:r w:rsidR="00413332" w:rsidRPr="00413332">
        <w:t xml:space="preserve"> – </w:t>
      </w:r>
      <w:r>
        <w:t>(VA MG REC 1700-1850, p. 52)</w:t>
      </w:r>
      <w:r w:rsidR="00A0684C">
        <w:t xml:space="preserve"> </w:t>
      </w:r>
      <w:r w:rsidR="00A0684C" w:rsidRPr="003C0E07">
        <w:rPr>
          <w:b/>
        </w:rPr>
        <w:t>Note</w:t>
      </w:r>
      <w:r w:rsidR="00A0684C">
        <w:t>: Coleman was the son of Charles Knight and Mason Anderson.  Charles was the son of John Knight and Elizabeth Woodson Knight.  Nancy Knight was the daughter of Peter Knight who was brother to Charles, thus, the couple were first cousins.</w:t>
      </w:r>
    </w:p>
    <w:p w:rsidR="001470B7" w:rsidRPr="00636992" w:rsidRDefault="001470B7" w:rsidP="001470B7">
      <w:pPr>
        <w:pStyle w:val="NormalWeb"/>
        <w:spacing w:before="240" w:beforeAutospacing="0" w:after="240" w:afterAutospacing="0"/>
        <w:ind w:left="0" w:right="0"/>
        <w:rPr>
          <w:b/>
        </w:rPr>
      </w:pPr>
      <w:r w:rsidRPr="002864BA">
        <w:rPr>
          <w:rStyle w:val="Strong"/>
          <w:color w:val="000000"/>
        </w:rPr>
        <w:t>1787</w:t>
      </w:r>
      <w:r>
        <w:rPr>
          <w:rStyle w:val="Strong"/>
          <w:b w:val="0"/>
          <w:color w:val="000000"/>
        </w:rPr>
        <w:t xml:space="preserve"> – </w:t>
      </w:r>
      <w:r w:rsidRPr="00DE6D61">
        <w:rPr>
          <w:rStyle w:val="Strong"/>
          <w:color w:val="000000"/>
          <w:u w:val="single"/>
        </w:rPr>
        <w:t>VA</w:t>
      </w:r>
      <w:r w:rsidR="00A0684C">
        <w:rPr>
          <w:rStyle w:val="Strong"/>
          <w:color w:val="000000"/>
          <w:u w:val="single"/>
        </w:rPr>
        <w:t xml:space="preserve"> </w:t>
      </w:r>
      <w:r w:rsidR="00A0684C" w:rsidRPr="00DE6D61">
        <w:rPr>
          <w:rStyle w:val="Strong"/>
          <w:color w:val="000000"/>
          <w:u w:val="single"/>
        </w:rPr>
        <w:t>Gloucester</w:t>
      </w:r>
      <w:r w:rsidRPr="00A0684C">
        <w:rPr>
          <w:rStyle w:val="Strong"/>
          <w:color w:val="000000"/>
        </w:rPr>
        <w:t xml:space="preserve"> </w:t>
      </w:r>
      <w:r w:rsidR="00A0684C" w:rsidRPr="00A0684C">
        <w:rPr>
          <w:rStyle w:val="Strong"/>
          <w:color w:val="000000"/>
        </w:rPr>
        <w:t>–</w:t>
      </w:r>
      <w:r w:rsidRPr="00A0684C">
        <w:rPr>
          <w:rStyle w:val="Strong"/>
          <w:color w:val="000000"/>
        </w:rPr>
        <w:t xml:space="preserve"> </w:t>
      </w:r>
      <w:r w:rsidR="00A0684C" w:rsidRPr="00A0684C">
        <w:rPr>
          <w:rStyle w:val="Strong"/>
          <w:color w:val="000000"/>
        </w:rPr>
        <w:t>Admin -</w:t>
      </w:r>
      <w:r w:rsidR="00A0684C">
        <w:rPr>
          <w:rStyle w:val="Strong"/>
          <w:b w:val="0"/>
          <w:color w:val="000000"/>
        </w:rPr>
        <w:t xml:space="preserve"> </w:t>
      </w:r>
      <w:r w:rsidRPr="002864BA">
        <w:rPr>
          <w:rStyle w:val="Strong"/>
          <w:color w:val="000000"/>
        </w:rPr>
        <w:t>Joseph Knight</w:t>
      </w:r>
      <w:r>
        <w:rPr>
          <w:rStyle w:val="Strong"/>
          <w:b w:val="0"/>
          <w:color w:val="000000"/>
        </w:rPr>
        <w:t xml:space="preserve"> </w:t>
      </w:r>
      <w:r w:rsidR="00A0684C">
        <w:rPr>
          <w:rStyle w:val="Strong"/>
          <w:b w:val="0"/>
          <w:color w:val="000000"/>
        </w:rPr>
        <w:t>- L</w:t>
      </w:r>
      <w:r>
        <w:rPr>
          <w:rStyle w:val="Strong"/>
          <w:b w:val="0"/>
          <w:color w:val="000000"/>
        </w:rPr>
        <w:t xml:space="preserve">isted in </w:t>
      </w:r>
      <w:r w:rsidRPr="00971BCC">
        <w:rPr>
          <w:rStyle w:val="Strong"/>
          <w:b w:val="0"/>
          <w:color w:val="000000"/>
        </w:rPr>
        <w:t xml:space="preserve">property tax records in </w:t>
      </w:r>
      <w:r w:rsidRPr="00EF660A">
        <w:rPr>
          <w:rStyle w:val="Strong"/>
          <w:b w:val="0"/>
          <w:color w:val="000000"/>
        </w:rPr>
        <w:t>Gloucester Co</w:t>
      </w:r>
      <w:r w:rsidRPr="00971BCC">
        <w:rPr>
          <w:rStyle w:val="Strong"/>
          <w:b w:val="0"/>
          <w:color w:val="000000"/>
        </w:rPr>
        <w:t>., VA</w:t>
      </w:r>
      <w:r>
        <w:rPr>
          <w:rStyle w:val="Strong"/>
          <w:b w:val="0"/>
          <w:color w:val="000000"/>
        </w:rPr>
        <w:t>.</w:t>
      </w:r>
      <w:r>
        <w:rPr>
          <w:b/>
          <w:color w:val="000000"/>
        </w:rPr>
        <w:t xml:space="preserve"> </w:t>
      </w:r>
      <w:r w:rsidRPr="00936E58">
        <w:rPr>
          <w:color w:val="000000"/>
        </w:rPr>
        <w:t xml:space="preserve">No further records for him in this county </w:t>
      </w:r>
      <w:r w:rsidR="00413332">
        <w:rPr>
          <w:color w:val="000000"/>
        </w:rPr>
        <w:t xml:space="preserve">found </w:t>
      </w:r>
      <w:r w:rsidRPr="00936E58">
        <w:rPr>
          <w:color w:val="000000"/>
        </w:rPr>
        <w:t>after this time.</w:t>
      </w:r>
      <w:r w:rsidR="00413332">
        <w:rPr>
          <w:color w:val="000000"/>
        </w:rPr>
        <w:t xml:space="preserve"> (Land and Tax records served by ancestry.com)</w:t>
      </w:r>
    </w:p>
    <w:p w:rsidR="001470B7" w:rsidRDefault="001470B7" w:rsidP="001470B7">
      <w:pPr>
        <w:pStyle w:val="NormalWeb"/>
        <w:spacing w:before="240" w:beforeAutospacing="0" w:after="240" w:afterAutospacing="0"/>
        <w:ind w:left="0" w:right="0"/>
      </w:pPr>
      <w:r>
        <w:rPr>
          <w:rStyle w:val="Strong"/>
          <w:color w:val="000000"/>
        </w:rPr>
        <w:t xml:space="preserve">1788 </w:t>
      </w:r>
      <w:r w:rsidR="00413332" w:rsidRPr="006A64D4">
        <w:rPr>
          <w:rStyle w:val="Strong"/>
          <w:b w:val="0"/>
          <w:color w:val="000000"/>
        </w:rPr>
        <w:t xml:space="preserve">- </w:t>
      </w:r>
      <w:r w:rsidRPr="006A64D4">
        <w:rPr>
          <w:b/>
        </w:rPr>
        <w:t>Jan 28 –</w:t>
      </w:r>
      <w:r>
        <w:rPr>
          <w:b/>
        </w:rPr>
        <w:t xml:space="preserve"> </w:t>
      </w:r>
      <w:r w:rsidRPr="00636992">
        <w:rPr>
          <w:b/>
          <w:u w:val="single"/>
        </w:rPr>
        <w:t>VA</w:t>
      </w:r>
      <w:r w:rsidR="00A0684C">
        <w:rPr>
          <w:b/>
          <w:u w:val="single"/>
        </w:rPr>
        <w:t xml:space="preserve"> </w:t>
      </w:r>
      <w:r w:rsidR="00A0684C" w:rsidRPr="00636992">
        <w:rPr>
          <w:b/>
          <w:u w:val="single"/>
        </w:rPr>
        <w:t>Amelia</w:t>
      </w:r>
      <w:r w:rsidRPr="00F91A48">
        <w:t xml:space="preserve"> –</w:t>
      </w:r>
      <w:r w:rsidRPr="003C0E07">
        <w:rPr>
          <w:b/>
        </w:rPr>
        <w:t xml:space="preserve"> Mar</w:t>
      </w:r>
      <w:r w:rsidR="00A0684C" w:rsidRPr="00F91A48">
        <w:t xml:space="preserve"> -</w:t>
      </w:r>
      <w:r w:rsidRPr="00F91A48">
        <w:t xml:space="preserve"> </w:t>
      </w:r>
      <w:r>
        <w:rPr>
          <w:b/>
        </w:rPr>
        <w:t>Molly Knight</w:t>
      </w:r>
      <w:r w:rsidRPr="00F91A48">
        <w:rPr>
          <w:b/>
        </w:rPr>
        <w:t xml:space="preserve"> </w:t>
      </w:r>
      <w:r w:rsidR="00A0684C" w:rsidRPr="00F91A48">
        <w:rPr>
          <w:b/>
        </w:rPr>
        <w:t>&amp;</w:t>
      </w:r>
      <w:r w:rsidRPr="00F91A48">
        <w:rPr>
          <w:b/>
        </w:rPr>
        <w:t xml:space="preserve"> James Barnes.</w:t>
      </w:r>
      <w:r>
        <w:rPr>
          <w:b/>
        </w:rPr>
        <w:t xml:space="preserve"> </w:t>
      </w:r>
      <w:r>
        <w:t xml:space="preserve"> (VA MG REC 1700-1850, p. 18)</w:t>
      </w:r>
    </w:p>
    <w:p w:rsidR="0061492E" w:rsidRDefault="0061492E" w:rsidP="0061492E">
      <w:pPr>
        <w:rPr>
          <w:szCs w:val="24"/>
        </w:rPr>
      </w:pPr>
      <w:r w:rsidRPr="00717499">
        <w:rPr>
          <w:b/>
        </w:rPr>
        <w:t>178</w:t>
      </w:r>
      <w:r>
        <w:rPr>
          <w:b/>
        </w:rPr>
        <w:t>8</w:t>
      </w:r>
      <w:r w:rsidRPr="00717499">
        <w:rPr>
          <w:b/>
        </w:rPr>
        <w:t xml:space="preserve"> – </w:t>
      </w:r>
      <w:r>
        <w:rPr>
          <w:b/>
        </w:rPr>
        <w:t>Mar 27</w:t>
      </w:r>
      <w:r w:rsidRPr="00717499">
        <w:rPr>
          <w:b/>
        </w:rPr>
        <w:t xml:space="preserve"> – </w:t>
      </w:r>
      <w:r w:rsidRPr="00717499">
        <w:rPr>
          <w:b/>
          <w:u w:val="single"/>
        </w:rPr>
        <w:t>NC Granville</w:t>
      </w:r>
      <w:r w:rsidRPr="00717499">
        <w:rPr>
          <w:b/>
        </w:rPr>
        <w:t xml:space="preserve"> – Mar – </w:t>
      </w:r>
      <w:r>
        <w:rPr>
          <w:b/>
        </w:rPr>
        <w:t>John Knight &amp; Martha Montague</w:t>
      </w:r>
      <w:r>
        <w:t xml:space="preserve"> – Bondsman, William Knight..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1470B7" w:rsidRDefault="001470B7" w:rsidP="001470B7">
      <w:pPr>
        <w:pStyle w:val="NormalWeb"/>
        <w:spacing w:before="240" w:beforeAutospacing="0" w:after="240" w:afterAutospacing="0"/>
        <w:ind w:left="0" w:right="0"/>
        <w:rPr>
          <w:color w:val="000000"/>
        </w:rPr>
      </w:pPr>
      <w:r>
        <w:rPr>
          <w:b/>
        </w:rPr>
        <w:t xml:space="preserve">1788 </w:t>
      </w:r>
      <w:r w:rsidR="002A4CBF">
        <w:rPr>
          <w:b/>
        </w:rPr>
        <w:t xml:space="preserve">- </w:t>
      </w:r>
      <w:r>
        <w:rPr>
          <w:b/>
        </w:rPr>
        <w:t xml:space="preserve">Aug 6 – </w:t>
      </w:r>
      <w:r>
        <w:rPr>
          <w:b/>
          <w:u w:val="single"/>
        </w:rPr>
        <w:t>GA</w:t>
      </w:r>
      <w:r w:rsidR="002A4CBF">
        <w:rPr>
          <w:b/>
          <w:u w:val="single"/>
        </w:rPr>
        <w:t xml:space="preserve"> </w:t>
      </w:r>
      <w:r w:rsidR="002A4CBF" w:rsidRPr="002864BA">
        <w:rPr>
          <w:b/>
          <w:u w:val="single"/>
        </w:rPr>
        <w:t>Effingham</w:t>
      </w:r>
      <w:r>
        <w:rPr>
          <w:b/>
        </w:rPr>
        <w:t xml:space="preserve"> </w:t>
      </w:r>
      <w:r w:rsidR="002A4CBF">
        <w:rPr>
          <w:b/>
        </w:rPr>
        <w:t>–</w:t>
      </w:r>
      <w:r>
        <w:rPr>
          <w:b/>
        </w:rPr>
        <w:t xml:space="preserve"> </w:t>
      </w:r>
      <w:r w:rsidR="002A4CBF">
        <w:rPr>
          <w:b/>
        </w:rPr>
        <w:t>Admin -</w:t>
      </w:r>
      <w:r>
        <w:t xml:space="preserve"> </w:t>
      </w:r>
      <w:r>
        <w:rPr>
          <w:b/>
          <w:color w:val="000000"/>
        </w:rPr>
        <w:t>John Knight and Thomas Knight</w:t>
      </w:r>
      <w:r w:rsidRPr="009A0CE7">
        <w:rPr>
          <w:color w:val="000000"/>
        </w:rPr>
        <w:t xml:space="preserve"> </w:t>
      </w:r>
      <w:r>
        <w:rPr>
          <w:color w:val="000000"/>
        </w:rPr>
        <w:t xml:space="preserve">- </w:t>
      </w:r>
      <w:r w:rsidRPr="009A0CE7">
        <w:rPr>
          <w:color w:val="000000"/>
        </w:rPr>
        <w:t>Bounty land</w:t>
      </w:r>
      <w:r>
        <w:rPr>
          <w:color w:val="000000"/>
        </w:rPr>
        <w:t xml:space="preserve"> record. The original is lost but is referred to in a land sale 33 years later as follows:  </w:t>
      </w:r>
      <w:r w:rsidRPr="009D26F4">
        <w:rPr>
          <w:color w:val="000000"/>
        </w:rPr>
        <w:t xml:space="preserve">Thomas N. Morel, esq. of Savannah, to Mr. John Rawls, Oct. 4, 1821, for 350 dollars that parecil of land originally granted to John Morel, esq, </w:t>
      </w:r>
      <w:r w:rsidRPr="009D26F4">
        <w:rPr>
          <w:b/>
          <w:bCs/>
          <w:color w:val="000000"/>
        </w:rPr>
        <w:t xml:space="preserve">then in Effingham Co., now in Bulloch, 1000 </w:t>
      </w:r>
      <w:r w:rsidR="009410FB">
        <w:rPr>
          <w:b/>
          <w:bCs/>
          <w:color w:val="000000"/>
        </w:rPr>
        <w:t>Acres granted Aug</w:t>
      </w:r>
      <w:r w:rsidRPr="009D26F4">
        <w:rPr>
          <w:b/>
          <w:bCs/>
          <w:color w:val="000000"/>
        </w:rPr>
        <w:t>. 6, 1788,</w:t>
      </w:r>
      <w:r w:rsidRPr="009D26F4">
        <w:rPr>
          <w:color w:val="000000"/>
        </w:rPr>
        <w:t xml:space="preserve"> bounded at the time of gran</w:t>
      </w:r>
      <w:r w:rsidR="00F002A6">
        <w:rPr>
          <w:color w:val="000000"/>
        </w:rPr>
        <w:t>t NW</w:t>
      </w:r>
      <w:r w:rsidRPr="009D26F4">
        <w:rPr>
          <w:color w:val="000000"/>
        </w:rPr>
        <w:t xml:space="preserve"> by Morel and Bowen's land, NE by land reserved for </w:t>
      </w:r>
      <w:r w:rsidRPr="009D26F4">
        <w:rPr>
          <w:b/>
          <w:bCs/>
          <w:color w:val="000000"/>
        </w:rPr>
        <w:t>JOHN AND THOMAS KNIGHT</w:t>
      </w:r>
      <w:r w:rsidRPr="009D26F4">
        <w:rPr>
          <w:color w:val="000000"/>
        </w:rPr>
        <w:t xml:space="preserve"> and on every other side by vacant land and came to Thomas N. Morel, esq, as an heir of John Morel, esq. deceased. Wit: Job T. Bolls, George L. Cope, Rec: Oct 23, 1821 </w:t>
      </w:r>
      <w:r w:rsidR="009410FB">
        <w:rPr>
          <w:color w:val="000000"/>
        </w:rPr>
        <w:t>(Bulloch Co., GA Records, Deed Book p. 434 and Record Book, 5, 819-1840)</w:t>
      </w:r>
    </w:p>
    <w:p w:rsidR="0061486D" w:rsidRPr="00971BCC" w:rsidRDefault="0061486D" w:rsidP="001470B7">
      <w:pPr>
        <w:pStyle w:val="NormalWeb"/>
        <w:spacing w:before="240" w:beforeAutospacing="0" w:after="240" w:afterAutospacing="0"/>
        <w:ind w:left="0" w:right="0"/>
        <w:rPr>
          <w:b/>
        </w:rPr>
      </w:pPr>
      <w:r w:rsidRPr="00382921">
        <w:rPr>
          <w:rStyle w:val="Emphasis"/>
          <w:b/>
          <w:i w:val="0"/>
        </w:rPr>
        <w:t>178</w:t>
      </w:r>
      <w:r>
        <w:rPr>
          <w:rStyle w:val="Emphasis"/>
          <w:b/>
          <w:i w:val="0"/>
        </w:rPr>
        <w:t>8</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John</w:t>
      </w:r>
      <w:r w:rsidRPr="00382921">
        <w:rPr>
          <w:rStyle w:val="Emphasis"/>
          <w:b/>
          <w:i w:val="0"/>
        </w:rPr>
        <w:t xml:space="preserve"> Knight</w:t>
      </w:r>
      <w:r>
        <w:rPr>
          <w:rStyle w:val="Emphasis"/>
          <w:b/>
          <w:i w:val="0"/>
        </w:rPr>
        <w:t>, 2  **  William Knight, 1  **  Jeffrey Knight, 1.</w:t>
      </w:r>
      <w:r w:rsidRPr="0061486D">
        <w:rPr>
          <w:rStyle w:val="Emphasis"/>
          <w:i w:val="0"/>
        </w:rPr>
        <w:t xml:space="preserve"> (Number of tithables in HH)</w:t>
      </w:r>
    </w:p>
    <w:p w:rsidR="001470B7" w:rsidRDefault="001470B7" w:rsidP="001470B7">
      <w:pPr>
        <w:pStyle w:val="NormalWeb"/>
        <w:spacing w:before="240" w:beforeAutospacing="0" w:after="240" w:afterAutospacing="0"/>
        <w:ind w:left="0" w:right="0"/>
      </w:pPr>
      <w:r>
        <w:rPr>
          <w:b/>
        </w:rPr>
        <w:t xml:space="preserve">1788 </w:t>
      </w:r>
      <w:r w:rsidR="00654149">
        <w:rPr>
          <w:b/>
        </w:rPr>
        <w:t xml:space="preserve">- </w:t>
      </w:r>
      <w:r>
        <w:rPr>
          <w:b/>
        </w:rPr>
        <w:t xml:space="preserve">Aug 16 – </w:t>
      </w:r>
      <w:r>
        <w:rPr>
          <w:b/>
          <w:u w:val="single"/>
        </w:rPr>
        <w:t>VA</w:t>
      </w:r>
      <w:r w:rsidR="00654149">
        <w:rPr>
          <w:b/>
          <w:u w:val="single"/>
        </w:rPr>
        <w:t xml:space="preserve"> </w:t>
      </w:r>
      <w:r w:rsidR="00654149" w:rsidRPr="002864BA">
        <w:rPr>
          <w:b/>
          <w:u w:val="single"/>
        </w:rPr>
        <w:t>Lunenburg</w:t>
      </w:r>
      <w:r w:rsidRPr="00654149">
        <w:rPr>
          <w:b/>
        </w:rPr>
        <w:t xml:space="preserve"> </w:t>
      </w:r>
      <w:r w:rsidR="00654149" w:rsidRPr="00654149">
        <w:rPr>
          <w:b/>
        </w:rPr>
        <w:t>–</w:t>
      </w:r>
      <w:r w:rsidRPr="00654149">
        <w:rPr>
          <w:b/>
        </w:rPr>
        <w:t xml:space="preserve"> Mar</w:t>
      </w:r>
      <w:r w:rsidR="00654149" w:rsidRPr="00654149">
        <w:rPr>
          <w:b/>
        </w:rPr>
        <w:t xml:space="preserve"> -</w:t>
      </w:r>
      <w:r w:rsidRPr="00654149">
        <w:rPr>
          <w:b/>
        </w:rPr>
        <w:t xml:space="preserve"> Jeremiah Farmer </w:t>
      </w:r>
      <w:r w:rsidR="00654149" w:rsidRPr="00654149">
        <w:rPr>
          <w:b/>
        </w:rPr>
        <w:t>&amp;</w:t>
      </w:r>
      <w:r w:rsidRPr="00A82BB0">
        <w:t xml:space="preserve"> </w:t>
      </w:r>
      <w:r w:rsidRPr="00782CFD">
        <w:rPr>
          <w:b/>
        </w:rPr>
        <w:t>Mary “Polly” Knight</w:t>
      </w:r>
      <w:r w:rsidR="00F91A48">
        <w:rPr>
          <w:b/>
        </w:rPr>
        <w:t xml:space="preserve"> - </w:t>
      </w:r>
      <w:r>
        <w:t xml:space="preserve"> Sur. John Knight.</w:t>
      </w:r>
      <w:r w:rsidRPr="00A82BB0">
        <w:t xml:space="preserve"> </w:t>
      </w:r>
      <w:r>
        <w:t>(Bell 1930, p. 208; Matheny &amp; Yates 1967, p. 43)</w:t>
      </w:r>
    </w:p>
    <w:p w:rsidR="001470B7" w:rsidRPr="005D022E" w:rsidRDefault="001470B7" w:rsidP="001470B7">
      <w:pPr>
        <w:pStyle w:val="NormalWeb"/>
        <w:spacing w:before="240" w:beforeAutospacing="0" w:after="240" w:afterAutospacing="0"/>
        <w:ind w:left="0" w:right="0"/>
      </w:pPr>
      <w:r w:rsidRPr="0021677F">
        <w:rPr>
          <w:b/>
        </w:rPr>
        <w:lastRenderedPageBreak/>
        <w:t xml:space="preserve">1788 </w:t>
      </w:r>
      <w:r w:rsidR="003C0E07">
        <w:rPr>
          <w:b/>
        </w:rPr>
        <w:t xml:space="preserve">- </w:t>
      </w:r>
      <w:r w:rsidRPr="0021677F">
        <w:rPr>
          <w:b/>
        </w:rPr>
        <w:t>Aug 16 –</w:t>
      </w:r>
      <w:r>
        <w:t xml:space="preserve"> </w:t>
      </w:r>
      <w:r w:rsidRPr="0021677F">
        <w:rPr>
          <w:b/>
          <w:u w:val="single"/>
        </w:rPr>
        <w:t>NC</w:t>
      </w:r>
      <w:r w:rsidR="00654149">
        <w:rPr>
          <w:b/>
          <w:u w:val="single"/>
        </w:rPr>
        <w:t xml:space="preserve"> </w:t>
      </w:r>
      <w:r w:rsidR="00654149" w:rsidRPr="0021677F">
        <w:rPr>
          <w:b/>
          <w:u w:val="single"/>
        </w:rPr>
        <w:t>Jones</w:t>
      </w:r>
      <w:r w:rsidRPr="00654149">
        <w:rPr>
          <w:b/>
        </w:rPr>
        <w:t xml:space="preserve"> – </w:t>
      </w:r>
      <w:r w:rsidR="00654149" w:rsidRPr="00654149">
        <w:rPr>
          <w:b/>
        </w:rPr>
        <w:t xml:space="preserve">Admin - </w:t>
      </w:r>
      <w:r w:rsidRPr="00654149">
        <w:rPr>
          <w:b/>
        </w:rPr>
        <w:t>Kader Knight</w:t>
      </w:r>
      <w:r w:rsidR="00654149">
        <w:t xml:space="preserve"> – Two land</w:t>
      </w:r>
      <w:r>
        <w:t xml:space="preserve"> patents for 200 acres each. Other names noted</w:t>
      </w:r>
      <w:r w:rsidR="00F91A48">
        <w:t xml:space="preserve"> on this date</w:t>
      </w:r>
      <w:r>
        <w:t>: Arthur Stokes, Thomas Lee, John Burton Lee and William Taylor, John Sanderson, Zachariah Roberts, John Gregory. (Hargett Gwynn 1963, pp. 22-25)</w:t>
      </w:r>
    </w:p>
    <w:p w:rsidR="001470B7" w:rsidRDefault="001470B7" w:rsidP="001470B7">
      <w:pPr>
        <w:pStyle w:val="NormalWeb"/>
        <w:spacing w:before="240" w:beforeAutospacing="0" w:after="240" w:afterAutospacing="0"/>
        <w:ind w:left="0" w:right="0"/>
      </w:pPr>
      <w:r>
        <w:rPr>
          <w:b/>
        </w:rPr>
        <w:t xml:space="preserve">1788 </w:t>
      </w:r>
      <w:r w:rsidR="003C0E07">
        <w:rPr>
          <w:b/>
        </w:rPr>
        <w:t xml:space="preserve">- </w:t>
      </w:r>
      <w:r>
        <w:rPr>
          <w:b/>
        </w:rPr>
        <w:t xml:space="preserve">Aug 23 </w:t>
      </w:r>
      <w:r>
        <w:t xml:space="preserve">– </w:t>
      </w:r>
      <w:r>
        <w:rPr>
          <w:b/>
          <w:u w:val="single"/>
        </w:rPr>
        <w:t>VA</w:t>
      </w:r>
      <w:r w:rsidR="00654149">
        <w:rPr>
          <w:b/>
          <w:u w:val="single"/>
        </w:rPr>
        <w:t xml:space="preserve"> </w:t>
      </w:r>
      <w:r w:rsidR="00654149" w:rsidRPr="000663AE">
        <w:rPr>
          <w:b/>
          <w:u w:val="single"/>
        </w:rPr>
        <w:t>Louisa/Hanover</w:t>
      </w:r>
      <w:r w:rsidRPr="00654149">
        <w:rPr>
          <w:b/>
        </w:rPr>
        <w:t xml:space="preserve"> – </w:t>
      </w:r>
      <w:r w:rsidR="00654149" w:rsidRPr="00654149">
        <w:rPr>
          <w:b/>
        </w:rPr>
        <w:t xml:space="preserve">Admin - </w:t>
      </w:r>
      <w:r w:rsidRPr="00DA0103">
        <w:rPr>
          <w:b/>
        </w:rPr>
        <w:t>John Knight</w:t>
      </w:r>
      <w:r>
        <w:t xml:space="preserve"> </w:t>
      </w:r>
      <w:r w:rsidR="002C5421">
        <w:t>–</w:t>
      </w:r>
      <w:r w:rsidR="00654149">
        <w:t xml:space="preserve"> </w:t>
      </w:r>
      <w:r w:rsidR="002C5421">
        <w:t xml:space="preserve">Land sale </w:t>
      </w:r>
      <w:r>
        <w:t>of Louisa &amp; Elizabeth his wife, to William Harden 100 a. St Paul. (same bought by John Knight of Davis Johns.) (Parks 1982, p. 129)</w:t>
      </w:r>
    </w:p>
    <w:p w:rsidR="002C5421" w:rsidRPr="002C5421" w:rsidRDefault="002C5421" w:rsidP="001470B7">
      <w:pPr>
        <w:pStyle w:val="NormalWeb"/>
        <w:spacing w:before="240" w:beforeAutospacing="0" w:after="240" w:afterAutospacing="0"/>
        <w:ind w:left="0" w:right="0"/>
      </w:pPr>
      <w:r w:rsidRPr="002C5421">
        <w:rPr>
          <w:b/>
        </w:rPr>
        <w:t xml:space="preserve">1788 – Aug 23 – </w:t>
      </w:r>
      <w:r w:rsidRPr="002C5421">
        <w:rPr>
          <w:b/>
          <w:u w:val="single"/>
        </w:rPr>
        <w:t>VA Lunenburg</w:t>
      </w:r>
      <w:r w:rsidRPr="002C5421">
        <w:rPr>
          <w:b/>
        </w:rPr>
        <w:t xml:space="preserve"> – Mar – </w:t>
      </w:r>
      <w:r w:rsidR="00A405AB">
        <w:rPr>
          <w:b/>
        </w:rPr>
        <w:t>Mary “</w:t>
      </w:r>
      <w:r w:rsidRPr="002C5421">
        <w:rPr>
          <w:b/>
        </w:rPr>
        <w:t>Polly</w:t>
      </w:r>
      <w:r w:rsidR="00A405AB">
        <w:rPr>
          <w:b/>
        </w:rPr>
        <w:t>”</w:t>
      </w:r>
      <w:r w:rsidRPr="002C5421">
        <w:rPr>
          <w:b/>
        </w:rPr>
        <w:t xml:space="preserve"> Knight to Jeremiah Farmer</w:t>
      </w:r>
      <w:r>
        <w:t>. Surety John Knight. (Ancestry.com) Note: Additional records indicate Jeremiah Farmer died 13 May 1814 in Henry County, K</w:t>
      </w:r>
      <w:r w:rsidR="00A405AB">
        <w:t>entucky.  His father was Lodowic</w:t>
      </w:r>
      <w:r>
        <w:t>k Farmer, mother Sarah</w:t>
      </w:r>
      <w:r w:rsidR="00A405AB">
        <w:t xml:space="preserve"> Cheatham</w:t>
      </w:r>
      <w:r>
        <w:t xml:space="preserve">, </w:t>
      </w:r>
      <w:r w:rsidR="00A405AB">
        <w:t>Many have another Jeremiah Farmer listed as the son of Lodowick. There are court documents filed in Henry County that prove the relationship between the Farmer families of Henry Co KY and the Lodowick Farmer family of Lunenburg Co, Virginia</w:t>
      </w:r>
      <w:r>
        <w:t xml:space="preserve"> </w:t>
      </w:r>
      <w:r w:rsidR="00A405AB">
        <w:t xml:space="preserve"> Daughter Martha Farmer Ratcliff.</w:t>
      </w:r>
    </w:p>
    <w:p w:rsidR="001470B7" w:rsidRDefault="001470B7" w:rsidP="001470B7">
      <w:pPr>
        <w:pStyle w:val="NormalWeb"/>
        <w:spacing w:before="240" w:beforeAutospacing="0" w:after="240" w:afterAutospacing="0"/>
        <w:ind w:left="0" w:right="0"/>
      </w:pPr>
      <w:r>
        <w:rPr>
          <w:b/>
        </w:rPr>
        <w:t xml:space="preserve">1788 </w:t>
      </w:r>
      <w:r w:rsidR="003C0E07">
        <w:rPr>
          <w:b/>
        </w:rPr>
        <w:t xml:space="preserve">- </w:t>
      </w:r>
      <w:r>
        <w:rPr>
          <w:b/>
        </w:rPr>
        <w:t xml:space="preserve">Oct 4 </w:t>
      </w:r>
      <w:r>
        <w:t xml:space="preserve">– </w:t>
      </w:r>
      <w:r>
        <w:rPr>
          <w:b/>
          <w:u w:val="single"/>
        </w:rPr>
        <w:t>SC</w:t>
      </w:r>
      <w:r w:rsidR="00654149">
        <w:rPr>
          <w:b/>
          <w:u w:val="single"/>
        </w:rPr>
        <w:t xml:space="preserve"> </w:t>
      </w:r>
      <w:r w:rsidR="00654149" w:rsidRPr="00936E58">
        <w:rPr>
          <w:b/>
          <w:u w:val="single"/>
        </w:rPr>
        <w:t>Winton</w:t>
      </w:r>
      <w:r w:rsidRPr="00F91A48">
        <w:rPr>
          <w:b/>
        </w:rPr>
        <w:t xml:space="preserve"> – </w:t>
      </w:r>
      <w:r w:rsidR="00F91A48" w:rsidRPr="00F91A48">
        <w:rPr>
          <w:b/>
        </w:rPr>
        <w:t xml:space="preserve">Admin - </w:t>
      </w:r>
      <w:r w:rsidRPr="00405456">
        <w:rPr>
          <w:b/>
        </w:rPr>
        <w:t>Zachariah Knight</w:t>
      </w:r>
      <w:r>
        <w:t xml:space="preserve"> – Claim for a black horse lost in the service under Capt. James ___ Payment order signed by </w:t>
      </w:r>
      <w:r w:rsidRPr="005B013D">
        <w:rPr>
          <w:b/>
        </w:rPr>
        <w:t>Thomas Knight, J.P</w:t>
      </w:r>
      <w:r>
        <w:t xml:space="preserve">. </w:t>
      </w:r>
      <w:r w:rsidR="00F91A48">
        <w:t xml:space="preserve">(SC Archives online) </w:t>
      </w:r>
      <w:r>
        <w:t xml:space="preserve"> </w:t>
      </w:r>
      <w:r w:rsidRPr="000F5F6B">
        <w:rPr>
          <w:b/>
        </w:rPr>
        <w:t>Note</w:t>
      </w:r>
      <w:r>
        <w:t xml:space="preserve">: Winton County is now Barnwell County and is located close to the SC/GA line. </w:t>
      </w:r>
    </w:p>
    <w:p w:rsidR="001470B7" w:rsidRDefault="001470B7" w:rsidP="001470B7">
      <w:pPr>
        <w:pStyle w:val="NormalWeb"/>
        <w:spacing w:before="240" w:beforeAutospacing="0" w:after="240" w:afterAutospacing="0"/>
        <w:ind w:left="0" w:right="0"/>
      </w:pPr>
      <w:r>
        <w:rPr>
          <w:b/>
        </w:rPr>
        <w:t xml:space="preserve">1788 </w:t>
      </w:r>
      <w:r w:rsidR="003C0E07">
        <w:rPr>
          <w:b/>
        </w:rPr>
        <w:t xml:space="preserve">- </w:t>
      </w:r>
      <w:r>
        <w:rPr>
          <w:b/>
        </w:rPr>
        <w:t xml:space="preserve">Nov 19 </w:t>
      </w:r>
      <w:r>
        <w:t xml:space="preserve">– </w:t>
      </w:r>
      <w:r w:rsidRPr="00405456">
        <w:rPr>
          <w:b/>
          <w:u w:val="single"/>
        </w:rPr>
        <w:t>VA</w:t>
      </w:r>
      <w:r w:rsidR="00654149">
        <w:rPr>
          <w:b/>
          <w:u w:val="single"/>
        </w:rPr>
        <w:t xml:space="preserve"> </w:t>
      </w:r>
      <w:r w:rsidR="00654149" w:rsidRPr="00405456">
        <w:rPr>
          <w:b/>
          <w:u w:val="single"/>
        </w:rPr>
        <w:t>Greensville</w:t>
      </w:r>
      <w:r w:rsidRPr="00654149">
        <w:rPr>
          <w:b/>
        </w:rPr>
        <w:t xml:space="preserve"> – Mar</w:t>
      </w:r>
      <w:r w:rsidR="00654149" w:rsidRPr="00654149">
        <w:rPr>
          <w:b/>
        </w:rPr>
        <w:t xml:space="preserve"> - </w:t>
      </w:r>
      <w:r w:rsidRPr="00654149">
        <w:rPr>
          <w:b/>
        </w:rPr>
        <w:t xml:space="preserve">Lucretia M Knight </w:t>
      </w:r>
      <w:r w:rsidR="00654149" w:rsidRPr="00654149">
        <w:rPr>
          <w:b/>
        </w:rPr>
        <w:t>&amp;</w:t>
      </w:r>
      <w:r w:rsidRPr="00654149">
        <w:rPr>
          <w:b/>
        </w:rPr>
        <w:t xml:space="preserve"> Lattana Jones.</w:t>
      </w:r>
      <w:r>
        <w:t xml:space="preserve">  (VA MG REC 1700-1850, p. 219)</w:t>
      </w:r>
    </w:p>
    <w:p w:rsidR="001470B7" w:rsidRDefault="001470B7" w:rsidP="001470B7">
      <w:pPr>
        <w:pStyle w:val="NormalWeb"/>
        <w:spacing w:before="240" w:beforeAutospacing="0" w:after="240" w:afterAutospacing="0"/>
        <w:ind w:left="0" w:right="0"/>
      </w:pPr>
      <w:r>
        <w:rPr>
          <w:b/>
        </w:rPr>
        <w:t>1788</w:t>
      </w:r>
      <w:r w:rsidR="003C0E07">
        <w:rPr>
          <w:b/>
        </w:rPr>
        <w:t xml:space="preserve"> </w:t>
      </w:r>
      <w:r w:rsidR="003C0E07" w:rsidRPr="003C0E07">
        <w:rPr>
          <w:b/>
        </w:rPr>
        <w:t>-</w:t>
      </w:r>
      <w:r w:rsidRPr="003C0E07">
        <w:rPr>
          <w:b/>
        </w:rPr>
        <w:t xml:space="preserve"> Nov 29</w:t>
      </w:r>
      <w:r>
        <w:t xml:space="preserve"> – </w:t>
      </w:r>
      <w:r w:rsidRPr="00636992">
        <w:rPr>
          <w:b/>
          <w:u w:val="single"/>
        </w:rPr>
        <w:t>VA</w:t>
      </w:r>
      <w:r w:rsidR="00654149">
        <w:rPr>
          <w:b/>
          <w:u w:val="single"/>
        </w:rPr>
        <w:t xml:space="preserve"> </w:t>
      </w:r>
      <w:r w:rsidR="00654149" w:rsidRPr="00636992">
        <w:rPr>
          <w:b/>
          <w:u w:val="single"/>
        </w:rPr>
        <w:t>Northampton</w:t>
      </w:r>
      <w:r w:rsidRPr="00654149">
        <w:rPr>
          <w:b/>
        </w:rPr>
        <w:t xml:space="preserve"> – Mar</w:t>
      </w:r>
      <w:r w:rsidR="00654149" w:rsidRPr="00654149">
        <w:rPr>
          <w:b/>
        </w:rPr>
        <w:t xml:space="preserve"> -</w:t>
      </w:r>
      <w:r w:rsidRPr="00654149">
        <w:rPr>
          <w:b/>
        </w:rPr>
        <w:t xml:space="preserve"> Peggy Knight </w:t>
      </w:r>
      <w:r w:rsidR="00654149" w:rsidRPr="00654149">
        <w:rPr>
          <w:b/>
        </w:rPr>
        <w:t>&amp;</w:t>
      </w:r>
      <w:r w:rsidRPr="00654149">
        <w:rPr>
          <w:b/>
        </w:rPr>
        <w:t xml:space="preserve"> H</w:t>
      </w:r>
      <w:r w:rsidR="000F5F6B">
        <w:rPr>
          <w:b/>
        </w:rPr>
        <w:t>i</w:t>
      </w:r>
      <w:r w:rsidRPr="00654149">
        <w:rPr>
          <w:b/>
        </w:rPr>
        <w:t>llary Clegg.</w:t>
      </w:r>
      <w:r>
        <w:t xml:space="preserve">  (VA MG REC 1700-1850, p. 415)</w:t>
      </w:r>
    </w:p>
    <w:p w:rsidR="0061492E" w:rsidRDefault="0061492E" w:rsidP="001470B7">
      <w:pPr>
        <w:pStyle w:val="NormalWeb"/>
        <w:spacing w:before="240" w:beforeAutospacing="0" w:after="240" w:afterAutospacing="0"/>
        <w:ind w:left="0" w:right="0"/>
      </w:pPr>
      <w:r w:rsidRPr="00717499">
        <w:rPr>
          <w:b/>
        </w:rPr>
        <w:t>17</w:t>
      </w:r>
      <w:r>
        <w:rPr>
          <w:b/>
        </w:rPr>
        <w:t>88</w:t>
      </w:r>
      <w:r w:rsidRPr="00717499">
        <w:rPr>
          <w:b/>
        </w:rPr>
        <w:t xml:space="preserve"> – </w:t>
      </w:r>
      <w:r>
        <w:rPr>
          <w:b/>
        </w:rPr>
        <w:t>Dec 13</w:t>
      </w:r>
      <w:r w:rsidRPr="00717499">
        <w:rPr>
          <w:b/>
        </w:rPr>
        <w:t xml:space="preserve"> – </w:t>
      </w:r>
      <w:r w:rsidRPr="00717499">
        <w:rPr>
          <w:b/>
          <w:u w:val="single"/>
        </w:rPr>
        <w:t>NC Granville</w:t>
      </w:r>
      <w:r w:rsidRPr="00717499">
        <w:rPr>
          <w:b/>
        </w:rPr>
        <w:t xml:space="preserve"> – Mar – </w:t>
      </w:r>
      <w:r>
        <w:rPr>
          <w:b/>
        </w:rPr>
        <w:t>Samuel Clements &amp; Judah Knight</w:t>
      </w:r>
      <w:r>
        <w:t xml:space="preserve"> – Bondsman, D. Gooch. (</w:t>
      </w:r>
      <w:r w:rsidRPr="00717499">
        <w:t xml:space="preserve">Granville </w:t>
      </w:r>
      <w:r>
        <w:t xml:space="preserve"> </w:t>
      </w:r>
      <w:r w:rsidRPr="00717499">
        <w:t>Marriage Bonds - Abstracts (1760 - 1957)</w:t>
      </w:r>
      <w:r>
        <w:t xml:space="preserve"> image served by ancestry.com)</w:t>
      </w:r>
    </w:p>
    <w:p w:rsidR="0061492E" w:rsidRDefault="0061492E" w:rsidP="0061492E">
      <w:pPr>
        <w:rPr>
          <w:szCs w:val="24"/>
        </w:rPr>
      </w:pPr>
      <w:r w:rsidRPr="00717499">
        <w:rPr>
          <w:b/>
        </w:rPr>
        <w:t>178</w:t>
      </w:r>
      <w:r>
        <w:rPr>
          <w:b/>
        </w:rPr>
        <w:t>9</w:t>
      </w:r>
      <w:r w:rsidRPr="00717499">
        <w:rPr>
          <w:b/>
        </w:rPr>
        <w:t xml:space="preserve"> – </w:t>
      </w:r>
      <w:r>
        <w:rPr>
          <w:b/>
        </w:rPr>
        <w:t>Jan 21</w:t>
      </w:r>
      <w:r w:rsidRPr="00717499">
        <w:rPr>
          <w:b/>
        </w:rPr>
        <w:t xml:space="preserve"> – </w:t>
      </w:r>
      <w:r w:rsidRPr="00717499">
        <w:rPr>
          <w:b/>
          <w:u w:val="single"/>
        </w:rPr>
        <w:t>NC Granville</w:t>
      </w:r>
      <w:r w:rsidRPr="00717499">
        <w:rPr>
          <w:b/>
        </w:rPr>
        <w:t xml:space="preserve"> – Mar – </w:t>
      </w:r>
      <w:r>
        <w:rPr>
          <w:b/>
        </w:rPr>
        <w:t>William Amis &amp; Judith Knight</w:t>
      </w:r>
      <w:r>
        <w:t xml:space="preserve"> – Bondsman, John Raven.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B657DD" w:rsidRDefault="00B657DD" w:rsidP="00761F58">
      <w:pPr>
        <w:pStyle w:val="NormalWeb"/>
        <w:spacing w:before="240" w:after="240"/>
        <w:ind w:left="0"/>
      </w:pPr>
      <w:r w:rsidRPr="00761F58">
        <w:rPr>
          <w:b/>
        </w:rPr>
        <w:t xml:space="preserve">1789 – Feb – </w:t>
      </w:r>
      <w:r w:rsidRPr="00761F58">
        <w:rPr>
          <w:b/>
          <w:u w:val="single"/>
        </w:rPr>
        <w:t>VA Mecklenburg</w:t>
      </w:r>
      <w:r w:rsidRPr="00761F58">
        <w:rPr>
          <w:b/>
        </w:rPr>
        <w:t xml:space="preserve"> – Will – Joseph Knight</w:t>
      </w:r>
      <w:r>
        <w:t xml:space="preserve"> – Sell as much of estate to pay debts; To </w:t>
      </w:r>
      <w:r w:rsidRPr="006F028C">
        <w:rPr>
          <w:b/>
        </w:rPr>
        <w:t>William Woodson Andrews</w:t>
      </w:r>
      <w:r>
        <w:t xml:space="preserve">, 250 pounds current money of VA to be raised out of estate “by the labor of my negroes and stock”; said William to have money to maintain him and give him a good education; William also to receive colt; to Winefred Andrews, mother of said William, 20 pounds current money out of estate; to Sarah Prince (?), my mare; to my </w:t>
      </w:r>
      <w:r w:rsidRPr="006F028C">
        <w:rPr>
          <w:b/>
        </w:rPr>
        <w:t>brother Jonathan Knight</w:t>
      </w:r>
      <w:r>
        <w:t>, residue of estate. Reuben Vaughan and Josiah Daly, executors. Signed with his mark. Wits: Betsey Vaughan (mark), Jeremiah Vaughan, Ingram Vaughan, Charles Osbourne. Probated 12 Feb 1789. (</w:t>
      </w:r>
      <w:r w:rsidR="00761F58">
        <w:t>Mecklenburg Will Books, Vol 1-3, 1765-1798)</w:t>
      </w:r>
    </w:p>
    <w:p w:rsidR="003C29BD" w:rsidRDefault="003C29BD" w:rsidP="00761F58">
      <w:pPr>
        <w:pStyle w:val="NormalWeb"/>
        <w:spacing w:before="240" w:after="240"/>
        <w:ind w:left="0"/>
      </w:pPr>
      <w:r>
        <w:rPr>
          <w:b/>
        </w:rPr>
        <w:t xml:space="preserve">1789 </w:t>
      </w:r>
      <w:r w:rsidRPr="003C29BD">
        <w:rPr>
          <w:b/>
        </w:rPr>
        <w:t xml:space="preserve">– Mar 23 - </w:t>
      </w:r>
      <w:r w:rsidRPr="0002251D">
        <w:rPr>
          <w:b/>
          <w:u w:val="single"/>
        </w:rPr>
        <w:t>VA</w:t>
      </w:r>
      <w:r>
        <w:rPr>
          <w:b/>
          <w:u w:val="single"/>
        </w:rPr>
        <w:t xml:space="preserve"> </w:t>
      </w:r>
      <w:r w:rsidRPr="0002251D">
        <w:rPr>
          <w:b/>
          <w:u w:val="single"/>
        </w:rPr>
        <w:t>Amherst</w:t>
      </w:r>
      <w:r w:rsidRPr="00F91A48">
        <w:rPr>
          <w:b/>
        </w:rPr>
        <w:t xml:space="preserve"> – Mar </w:t>
      </w:r>
      <w:r w:rsidR="008B141D">
        <w:rPr>
          <w:b/>
        </w:rPr>
        <w:t>–</w:t>
      </w:r>
      <w:r w:rsidRPr="00F91A48">
        <w:rPr>
          <w:b/>
        </w:rPr>
        <w:t xml:space="preserve"> </w:t>
      </w:r>
      <w:r w:rsidR="008B141D">
        <w:rPr>
          <w:b/>
        </w:rPr>
        <w:t>Orson</w:t>
      </w:r>
      <w:r w:rsidR="006B19DB">
        <w:rPr>
          <w:b/>
        </w:rPr>
        <w:t xml:space="preserve"> Knight</w:t>
      </w:r>
      <w:r w:rsidR="008B141D">
        <w:rPr>
          <w:b/>
        </w:rPr>
        <w:t xml:space="preserve"> </w:t>
      </w:r>
      <w:r>
        <w:rPr>
          <w:b/>
        </w:rPr>
        <w:t>Austin</w:t>
      </w:r>
      <w:r w:rsidR="006B19DB">
        <w:rPr>
          <w:b/>
        </w:rPr>
        <w:t xml:space="preserve"> Knight</w:t>
      </w:r>
      <w:r w:rsidRPr="00405456">
        <w:rPr>
          <w:b/>
        </w:rPr>
        <w:t xml:space="preserve"> </w:t>
      </w:r>
      <w:r w:rsidR="006B19DB">
        <w:rPr>
          <w:b/>
        </w:rPr>
        <w:t xml:space="preserve">Augustine </w:t>
      </w:r>
      <w:r w:rsidRPr="00405456">
        <w:rPr>
          <w:b/>
        </w:rPr>
        <w:t xml:space="preserve">Knight </w:t>
      </w:r>
      <w:r w:rsidRPr="000F5F6B">
        <w:rPr>
          <w:b/>
        </w:rPr>
        <w:t>&amp; Elizabeth Ham</w:t>
      </w:r>
      <w:r>
        <w:t>. (VA MG REC 1700-1850, p. 415)</w:t>
      </w:r>
    </w:p>
    <w:p w:rsidR="001470B7" w:rsidRDefault="001470B7" w:rsidP="001470B7">
      <w:pPr>
        <w:pStyle w:val="NormalWeb"/>
        <w:spacing w:before="240" w:beforeAutospacing="0" w:after="240" w:afterAutospacing="0"/>
        <w:ind w:left="0" w:right="0"/>
      </w:pPr>
      <w:r>
        <w:rPr>
          <w:b/>
        </w:rPr>
        <w:lastRenderedPageBreak/>
        <w:t xml:space="preserve">1789 </w:t>
      </w:r>
      <w:r w:rsidR="00B657DD">
        <w:rPr>
          <w:b/>
        </w:rPr>
        <w:t xml:space="preserve">- </w:t>
      </w:r>
      <w:r>
        <w:rPr>
          <w:b/>
        </w:rPr>
        <w:t xml:space="preserve">May 18 – </w:t>
      </w:r>
      <w:r w:rsidRPr="000663AE">
        <w:rPr>
          <w:b/>
          <w:u w:val="single"/>
        </w:rPr>
        <w:t>NC</w:t>
      </w:r>
      <w:r w:rsidR="00654149">
        <w:rPr>
          <w:b/>
          <w:u w:val="single"/>
        </w:rPr>
        <w:t xml:space="preserve"> </w:t>
      </w:r>
      <w:r w:rsidR="00654149" w:rsidRPr="00E96839">
        <w:rPr>
          <w:b/>
          <w:u w:val="single"/>
        </w:rPr>
        <w:t>Randolph</w:t>
      </w:r>
      <w:r>
        <w:rPr>
          <w:b/>
        </w:rPr>
        <w:t xml:space="preserve"> – </w:t>
      </w:r>
      <w:r w:rsidR="00F91A48">
        <w:rPr>
          <w:b/>
        </w:rPr>
        <w:t xml:space="preserve">Admin - </w:t>
      </w:r>
      <w:r w:rsidRPr="00E96839">
        <w:rPr>
          <w:b/>
        </w:rPr>
        <w:t>John Knight</w:t>
      </w:r>
      <w:r>
        <w:t xml:space="preserve"> </w:t>
      </w:r>
      <w:r w:rsidR="00F91A48">
        <w:t xml:space="preserve">- </w:t>
      </w:r>
      <w:r>
        <w:t>Land Patent fo</w:t>
      </w:r>
      <w:r w:rsidR="00F91A48">
        <w:t>r</w:t>
      </w:r>
      <w:r>
        <w:t xml:space="preserve"> 100 acres on Little River waters. (State Archives of North Carolina, Book 72, p. 152, Grant no 553, Entry no. 251, File no. 513</w:t>
      </w:r>
      <w:r w:rsidR="00F91A48">
        <w:t xml:space="preserve">, </w:t>
      </w:r>
      <w:r w:rsidR="00AE501C" w:rsidRPr="00DB237C">
        <w:t>MARS: 12.14.103.583</w:t>
      </w:r>
      <w:r>
        <w:t>.)</w:t>
      </w:r>
    </w:p>
    <w:p w:rsidR="00AE501C" w:rsidRDefault="00AE501C" w:rsidP="001470B7">
      <w:pPr>
        <w:pStyle w:val="NormalWeb"/>
        <w:spacing w:before="240" w:beforeAutospacing="0" w:after="240" w:afterAutospacing="0"/>
        <w:ind w:left="0" w:right="0"/>
      </w:pPr>
      <w:r>
        <w:rPr>
          <w:noProof/>
        </w:rPr>
        <w:drawing>
          <wp:inline distT="0" distB="0" distL="0" distR="0" wp14:anchorId="41ED6BEF" wp14:editId="4C5284F1">
            <wp:extent cx="5274310" cy="2553335"/>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BEBA8EAE-BF5A-486C-A8C5-ECC9F3942E4B}">
                          <a14:imgProps xmlns:a14="http://schemas.microsoft.com/office/drawing/2010/main">
                            <a14:imgLayer r:embed="rId95">
                              <a14:imgEffect>
                                <a14:brightnessContrast bright="20000" contrast="40000"/>
                              </a14:imgEffect>
                            </a14:imgLayer>
                          </a14:imgProps>
                        </a:ext>
                      </a:extLst>
                    </a:blip>
                    <a:stretch>
                      <a:fillRect/>
                    </a:stretch>
                  </pic:blipFill>
                  <pic:spPr>
                    <a:xfrm>
                      <a:off x="0" y="0"/>
                      <a:ext cx="5274310" cy="2553335"/>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1789 </w:t>
      </w:r>
      <w:r w:rsidR="00654149">
        <w:rPr>
          <w:b/>
        </w:rPr>
        <w:t>–</w:t>
      </w:r>
      <w:r>
        <w:rPr>
          <w:b/>
        </w:rPr>
        <w:t xml:space="preserve"> </w:t>
      </w:r>
      <w:r w:rsidRPr="00EF660A">
        <w:rPr>
          <w:b/>
          <w:u w:val="single"/>
        </w:rPr>
        <w:t>NC</w:t>
      </w:r>
      <w:r w:rsidR="00654149">
        <w:rPr>
          <w:b/>
          <w:u w:val="single"/>
        </w:rPr>
        <w:t xml:space="preserve"> </w:t>
      </w:r>
      <w:r w:rsidR="00654149" w:rsidRPr="00EF660A">
        <w:rPr>
          <w:b/>
          <w:u w:val="single"/>
        </w:rPr>
        <w:t>Jones</w:t>
      </w:r>
      <w:r>
        <w:rPr>
          <w:b/>
        </w:rPr>
        <w:t xml:space="preserve"> – </w:t>
      </w:r>
      <w:r w:rsidR="00654149">
        <w:rPr>
          <w:b/>
        </w:rPr>
        <w:t xml:space="preserve">Admin - </w:t>
      </w:r>
      <w:r w:rsidR="00A0684C" w:rsidRPr="00EF660A">
        <w:t xml:space="preserve">Land patents/sales:  </w:t>
      </w:r>
      <w:r w:rsidRPr="00EF660A">
        <w:t>Levi More, Wallace Moore, Abigail Moore, Thomas Lee, James Green, John Morris, Richard Reynolds, Cox, Bush, Gregory, John Collins, Benjamin Collins, Richard Griffin,</w:t>
      </w:r>
      <w:r>
        <w:rPr>
          <w:b/>
        </w:rPr>
        <w:t xml:space="preserve"> </w:t>
      </w:r>
      <w:r>
        <w:t>(Hargett Gwynn 1963, pp. 27- 31)</w:t>
      </w:r>
    </w:p>
    <w:p w:rsidR="001470B7" w:rsidRDefault="001470B7" w:rsidP="001470B7">
      <w:pPr>
        <w:pStyle w:val="NormalWeb"/>
        <w:spacing w:before="240" w:beforeAutospacing="0" w:after="240" w:afterAutospacing="0"/>
        <w:ind w:left="0" w:right="0"/>
      </w:pPr>
      <w:r>
        <w:rPr>
          <w:b/>
        </w:rPr>
        <w:t xml:space="preserve">1789 </w:t>
      </w:r>
      <w:r w:rsidR="002A4CBF">
        <w:rPr>
          <w:b/>
        </w:rPr>
        <w:t xml:space="preserve">- </w:t>
      </w:r>
      <w:r>
        <w:rPr>
          <w:b/>
        </w:rPr>
        <w:t xml:space="preserve">May 19 – </w:t>
      </w:r>
      <w:r w:rsidRPr="000663AE">
        <w:rPr>
          <w:b/>
          <w:u w:val="single"/>
        </w:rPr>
        <w:t>GA</w:t>
      </w:r>
      <w:r w:rsidR="002A4CBF">
        <w:rPr>
          <w:b/>
          <w:u w:val="single"/>
        </w:rPr>
        <w:t xml:space="preserve"> </w:t>
      </w:r>
      <w:r w:rsidR="002A4CBF" w:rsidRPr="00B314F7">
        <w:rPr>
          <w:b/>
          <w:u w:val="single"/>
        </w:rPr>
        <w:t>Effingham</w:t>
      </w:r>
      <w:r>
        <w:rPr>
          <w:b/>
        </w:rPr>
        <w:t xml:space="preserve"> </w:t>
      </w:r>
      <w:r w:rsidR="002A4CBF">
        <w:rPr>
          <w:b/>
        </w:rPr>
        <w:t>–</w:t>
      </w:r>
      <w:r>
        <w:rPr>
          <w:b/>
        </w:rPr>
        <w:t xml:space="preserve"> </w:t>
      </w:r>
      <w:r w:rsidR="002A4CBF">
        <w:rPr>
          <w:b/>
        </w:rPr>
        <w:t xml:space="preserve">Admin - </w:t>
      </w:r>
      <w:r>
        <w:rPr>
          <w:b/>
        </w:rPr>
        <w:t xml:space="preserve">John Knight </w:t>
      </w:r>
      <w:r w:rsidR="002A4CBF">
        <w:rPr>
          <w:b/>
        </w:rPr>
        <w:t xml:space="preserve">- </w:t>
      </w:r>
      <w:r w:rsidRPr="00B314F7">
        <w:t xml:space="preserve">Land Patent for 200 </w:t>
      </w:r>
      <w:r w:rsidR="009B3E12">
        <w:t xml:space="preserve">near Great Ogeechee </w:t>
      </w:r>
      <w:r w:rsidRPr="00B314F7">
        <w:t>acres</w:t>
      </w:r>
      <w:r>
        <w:rPr>
          <w:b/>
        </w:rPr>
        <w:t xml:space="preserve">. </w:t>
      </w:r>
      <w:r w:rsidRPr="009A0CE7">
        <w:t>Registered in Secretary's office in Book S.S.s. for 168, bounding SW by Belcher</w:t>
      </w:r>
      <w:r w:rsidR="00F91A48">
        <w:t>’</w:t>
      </w:r>
      <w:r w:rsidRPr="009A0CE7">
        <w:t xml:space="preserve">s and vacant land on all other sides by vacant land. </w:t>
      </w:r>
      <w:r w:rsidRPr="00D14C7B">
        <w:rPr>
          <w:b/>
        </w:rPr>
        <w:t>Signed John Knight.</w:t>
      </w:r>
      <w:r w:rsidRPr="009A0CE7">
        <w:t xml:space="preserve"> Wit: William Steward, </w:t>
      </w:r>
      <w:r w:rsidRPr="00D63B27">
        <w:rPr>
          <w:b/>
        </w:rPr>
        <w:t>Willis Spier</w:t>
      </w:r>
      <w:r w:rsidRPr="009A0CE7">
        <w:t>.</w:t>
      </w:r>
      <w:r>
        <w:t xml:space="preserve"> </w:t>
      </w:r>
      <w:r w:rsidR="00F91A48">
        <w:t xml:space="preserve">(Huxford Genealogical Society, Homerville, Ga) </w:t>
      </w:r>
      <w:r w:rsidRPr="00D14C7B">
        <w:rPr>
          <w:b/>
        </w:rPr>
        <w:t>Note</w:t>
      </w:r>
      <w:r>
        <w:t>: Moore Spier was the son of John Spier and his wife, Christian of Edgecombe County, NC.  Willis Spier was the son of Wright Spier and his wife, Elizabeth,</w:t>
      </w:r>
      <w:r w:rsidR="00A0684C">
        <w:t xml:space="preserve"> also</w:t>
      </w:r>
      <w:r>
        <w:t xml:space="preserve"> of Edgecombe.</w:t>
      </w:r>
    </w:p>
    <w:p w:rsidR="0061486D" w:rsidRDefault="0061486D" w:rsidP="001470B7">
      <w:pPr>
        <w:pStyle w:val="NormalWeb"/>
        <w:spacing w:before="240" w:beforeAutospacing="0" w:after="240" w:afterAutospacing="0"/>
        <w:ind w:left="0" w:right="0"/>
      </w:pPr>
      <w:r w:rsidRPr="00382921">
        <w:rPr>
          <w:rStyle w:val="Emphasis"/>
          <w:b/>
          <w:i w:val="0"/>
        </w:rPr>
        <w:t>178</w:t>
      </w:r>
      <w:r>
        <w:rPr>
          <w:rStyle w:val="Emphasis"/>
          <w:b/>
          <w:i w:val="0"/>
        </w:rPr>
        <w:t>9</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John</w:t>
      </w:r>
      <w:r w:rsidRPr="00382921">
        <w:rPr>
          <w:rStyle w:val="Emphasis"/>
          <w:b/>
          <w:i w:val="0"/>
        </w:rPr>
        <w:t xml:space="preserve"> Knight</w:t>
      </w:r>
      <w:r>
        <w:rPr>
          <w:rStyle w:val="Emphasis"/>
          <w:b/>
          <w:i w:val="0"/>
        </w:rPr>
        <w:t xml:space="preserve">, 2  **  William Knight,  </w:t>
      </w:r>
      <w:r w:rsidRPr="0061486D">
        <w:rPr>
          <w:rStyle w:val="Emphasis"/>
          <w:i w:val="0"/>
        </w:rPr>
        <w:t>(Number of tithables in HH)</w:t>
      </w:r>
    </w:p>
    <w:p w:rsidR="00F91A48" w:rsidRDefault="00F91A48" w:rsidP="001470B7">
      <w:pPr>
        <w:pStyle w:val="NormalWeb"/>
        <w:spacing w:before="240" w:beforeAutospacing="0" w:after="240" w:afterAutospacing="0"/>
        <w:ind w:left="0" w:right="0"/>
      </w:pPr>
      <w:r>
        <w:rPr>
          <w:b/>
        </w:rPr>
        <w:t xml:space="preserve">1789 – Sep 20 – </w:t>
      </w:r>
      <w:r w:rsidRPr="000663AE">
        <w:rPr>
          <w:b/>
          <w:u w:val="single"/>
        </w:rPr>
        <w:t>GA</w:t>
      </w:r>
      <w:r>
        <w:rPr>
          <w:b/>
          <w:u w:val="single"/>
        </w:rPr>
        <w:t xml:space="preserve"> Burke</w:t>
      </w:r>
      <w:r>
        <w:rPr>
          <w:b/>
        </w:rPr>
        <w:t xml:space="preserve"> – Admin - John Knight - </w:t>
      </w:r>
      <w:r w:rsidRPr="00B314F7">
        <w:t xml:space="preserve">Land Patent for </w:t>
      </w:r>
      <w:r>
        <w:t>250 acres.  (Huxford Genealogical Society, Homerville, Ga)</w:t>
      </w:r>
      <w:r w:rsidR="00781ADE">
        <w:t xml:space="preserve"> Note: probably same as the </w:t>
      </w:r>
      <w:r w:rsidR="00DD0755">
        <w:t>1787 grant.)</w:t>
      </w:r>
    </w:p>
    <w:p w:rsidR="001470B7" w:rsidRDefault="001470B7" w:rsidP="001470B7">
      <w:pPr>
        <w:pStyle w:val="NormalWeb"/>
        <w:spacing w:before="240" w:beforeAutospacing="0" w:after="240" w:afterAutospacing="0"/>
        <w:ind w:left="0" w:right="0"/>
      </w:pPr>
      <w:r>
        <w:rPr>
          <w:b/>
        </w:rPr>
        <w:t xml:space="preserve">1789 </w:t>
      </w:r>
      <w:r w:rsidR="003C0E07">
        <w:rPr>
          <w:b/>
        </w:rPr>
        <w:t xml:space="preserve">- </w:t>
      </w:r>
      <w:r>
        <w:rPr>
          <w:b/>
        </w:rPr>
        <w:t xml:space="preserve">Nov 6 – </w:t>
      </w:r>
      <w:r w:rsidRPr="00F579F6">
        <w:rPr>
          <w:b/>
          <w:u w:val="single"/>
        </w:rPr>
        <w:t>VA</w:t>
      </w:r>
      <w:r w:rsidR="00A0684C">
        <w:rPr>
          <w:b/>
          <w:u w:val="single"/>
        </w:rPr>
        <w:t xml:space="preserve"> </w:t>
      </w:r>
      <w:r w:rsidR="00A0684C" w:rsidRPr="00F579F6">
        <w:rPr>
          <w:b/>
          <w:u w:val="single"/>
        </w:rPr>
        <w:t>Lunenburg</w:t>
      </w:r>
      <w:r>
        <w:rPr>
          <w:b/>
        </w:rPr>
        <w:t xml:space="preserve"> – </w:t>
      </w:r>
      <w:r w:rsidR="00A0684C">
        <w:rPr>
          <w:b/>
        </w:rPr>
        <w:t>Mar</w:t>
      </w:r>
      <w:r w:rsidR="00A0684C" w:rsidRPr="00F91A48">
        <w:rPr>
          <w:b/>
        </w:rPr>
        <w:t xml:space="preserve"> - </w:t>
      </w:r>
      <w:r w:rsidRPr="00F91A48">
        <w:rPr>
          <w:b/>
        </w:rPr>
        <w:t xml:space="preserve">Barbee Betts </w:t>
      </w:r>
      <w:r w:rsidR="00A0684C" w:rsidRPr="00F91A48">
        <w:rPr>
          <w:b/>
        </w:rPr>
        <w:t>&amp;</w:t>
      </w:r>
      <w:r w:rsidRPr="00F91A48">
        <w:rPr>
          <w:b/>
        </w:rPr>
        <w:t xml:space="preserve"> Judith Woodson Knight</w:t>
      </w:r>
      <w:r w:rsidRPr="00F579F6">
        <w:t xml:space="preserve"> </w:t>
      </w:r>
      <w:r w:rsidR="00A0684C">
        <w:t>- B</w:t>
      </w:r>
      <w:r w:rsidRPr="00F579F6">
        <w:t>y James Shelburne. (Matheny &amp; Yates 1967, p. 9)</w:t>
      </w:r>
    </w:p>
    <w:p w:rsidR="00DF5914" w:rsidRPr="00DF5914" w:rsidRDefault="00DF5914" w:rsidP="001470B7">
      <w:pPr>
        <w:pStyle w:val="NormalWeb"/>
        <w:spacing w:before="240" w:beforeAutospacing="0" w:after="240" w:afterAutospacing="0"/>
        <w:ind w:left="0" w:right="0"/>
      </w:pPr>
      <w:r w:rsidRPr="00DF5914">
        <w:rPr>
          <w:b/>
        </w:rPr>
        <w:t xml:space="preserve">1789 – Nov 6 – </w:t>
      </w:r>
      <w:r w:rsidRPr="00DF5914">
        <w:rPr>
          <w:b/>
          <w:u w:val="single"/>
        </w:rPr>
        <w:t>VA Princess Anne</w:t>
      </w:r>
      <w:r w:rsidRPr="00DF5914">
        <w:rPr>
          <w:b/>
        </w:rPr>
        <w:t xml:space="preserve"> – Mar – Maurice knight to Fanny Fentess</w:t>
      </w:r>
      <w:r>
        <w:t xml:space="preserve">.  (FHL Film Number 33213, 7) </w:t>
      </w:r>
    </w:p>
    <w:p w:rsidR="001470B7" w:rsidRDefault="001470B7" w:rsidP="001470B7">
      <w:pPr>
        <w:pStyle w:val="NormalWeb"/>
        <w:spacing w:before="240" w:beforeAutospacing="0" w:after="240" w:afterAutospacing="0"/>
        <w:ind w:left="0" w:right="0"/>
      </w:pPr>
      <w:r>
        <w:rPr>
          <w:b/>
        </w:rPr>
        <w:t xml:space="preserve">1789 </w:t>
      </w:r>
      <w:r w:rsidR="00A0684C">
        <w:rPr>
          <w:b/>
        </w:rPr>
        <w:t xml:space="preserve">- </w:t>
      </w:r>
      <w:r>
        <w:rPr>
          <w:b/>
        </w:rPr>
        <w:t xml:space="preserve">Dec </w:t>
      </w:r>
      <w:r w:rsidRPr="00B52890">
        <w:rPr>
          <w:b/>
        </w:rPr>
        <w:t>1</w:t>
      </w:r>
      <w:r>
        <w:rPr>
          <w:b/>
        </w:rPr>
        <w:t>1</w:t>
      </w:r>
      <w:r w:rsidRPr="00B52890">
        <w:rPr>
          <w:b/>
        </w:rPr>
        <w:t xml:space="preserve"> </w:t>
      </w:r>
      <w:r w:rsidR="00A0684C">
        <w:t>–</w:t>
      </w:r>
      <w:r>
        <w:t xml:space="preserve"> </w:t>
      </w:r>
      <w:r>
        <w:rPr>
          <w:b/>
          <w:u w:val="single"/>
        </w:rPr>
        <w:t>VA</w:t>
      </w:r>
      <w:r w:rsidR="00A0684C">
        <w:rPr>
          <w:b/>
          <w:u w:val="single"/>
        </w:rPr>
        <w:t xml:space="preserve"> </w:t>
      </w:r>
      <w:r w:rsidR="00A0684C" w:rsidRPr="00176B3F">
        <w:rPr>
          <w:b/>
          <w:u w:val="single"/>
        </w:rPr>
        <w:t>Spotsylvania</w:t>
      </w:r>
      <w:r>
        <w:t xml:space="preserve"> </w:t>
      </w:r>
      <w:r w:rsidR="00A0684C" w:rsidRPr="000F5F6B">
        <w:rPr>
          <w:b/>
        </w:rPr>
        <w:t>–</w:t>
      </w:r>
      <w:r w:rsidRPr="000F5F6B">
        <w:rPr>
          <w:b/>
        </w:rPr>
        <w:t xml:space="preserve"> </w:t>
      </w:r>
      <w:r w:rsidR="00A0684C" w:rsidRPr="000F5F6B">
        <w:rPr>
          <w:b/>
        </w:rPr>
        <w:t>Admin -</w:t>
      </w:r>
      <w:r w:rsidR="00A0684C">
        <w:t xml:space="preserve"> </w:t>
      </w:r>
      <w:r w:rsidRPr="00C53B8A">
        <w:rPr>
          <w:b/>
        </w:rPr>
        <w:t>John Knight</w:t>
      </w:r>
      <w:r>
        <w:t xml:space="preserve"> </w:t>
      </w:r>
      <w:r w:rsidR="00A0684C">
        <w:t>- O</w:t>
      </w:r>
      <w:r>
        <w:t xml:space="preserve">f Stafford Co. and </w:t>
      </w:r>
      <w:r w:rsidRPr="00A0684C">
        <w:rPr>
          <w:b/>
        </w:rPr>
        <w:t>Winifred</w:t>
      </w:r>
      <w:r w:rsidR="00A0684C" w:rsidRPr="00A0684C">
        <w:rPr>
          <w:b/>
        </w:rPr>
        <w:t xml:space="preserve"> Knight</w:t>
      </w:r>
      <w:r>
        <w:t xml:space="preserve">, his wife, to </w:t>
      </w:r>
      <w:r w:rsidRPr="00B52890">
        <w:rPr>
          <w:b/>
        </w:rPr>
        <w:t>Ephraim Knight</w:t>
      </w:r>
      <w:r>
        <w:t xml:space="preserve"> of Spots. Co. … 79 a. in Spots. Co., etc. Wit: </w:t>
      </w:r>
      <w:r w:rsidRPr="001B737F">
        <w:rPr>
          <w:b/>
        </w:rPr>
        <w:t>Zachariah Knight</w:t>
      </w:r>
      <w:r>
        <w:t xml:space="preserve">, </w:t>
      </w:r>
      <w:r w:rsidRPr="00187CC3">
        <w:rPr>
          <w:b/>
        </w:rPr>
        <w:t>James Knight</w:t>
      </w:r>
      <w:r>
        <w:t xml:space="preserve">, </w:t>
      </w:r>
      <w:r w:rsidRPr="00632446">
        <w:rPr>
          <w:b/>
        </w:rPr>
        <w:t>Elizabeth Knight</w:t>
      </w:r>
      <w:r>
        <w:t>. (</w:t>
      </w:r>
      <w:r w:rsidR="00A0684C">
        <w:t>Crozier, p. 436</w:t>
      </w:r>
      <w:r>
        <w:t xml:space="preserve">) </w:t>
      </w:r>
    </w:p>
    <w:p w:rsidR="001470B7" w:rsidRDefault="001470B7" w:rsidP="001470B7">
      <w:pPr>
        <w:pStyle w:val="NormalWeb"/>
        <w:spacing w:before="240" w:beforeAutospacing="0" w:after="240" w:afterAutospacing="0"/>
        <w:ind w:left="0" w:right="0"/>
      </w:pPr>
      <w:r>
        <w:rPr>
          <w:b/>
        </w:rPr>
        <w:t xml:space="preserve">1789 </w:t>
      </w:r>
      <w:r w:rsidR="00355E61">
        <w:rPr>
          <w:b/>
        </w:rPr>
        <w:t xml:space="preserve">- </w:t>
      </w:r>
      <w:r>
        <w:rPr>
          <w:b/>
        </w:rPr>
        <w:t xml:space="preserve">Dec 12 </w:t>
      </w:r>
      <w:r>
        <w:t xml:space="preserve">– </w:t>
      </w:r>
      <w:r>
        <w:rPr>
          <w:b/>
          <w:u w:val="single"/>
        </w:rPr>
        <w:t>SC</w:t>
      </w:r>
      <w:r w:rsidR="00355E61">
        <w:rPr>
          <w:b/>
          <w:u w:val="single"/>
        </w:rPr>
        <w:t xml:space="preserve"> </w:t>
      </w:r>
      <w:r w:rsidR="00355E61" w:rsidRPr="00936E58">
        <w:rPr>
          <w:b/>
          <w:u w:val="single"/>
        </w:rPr>
        <w:t>Beaufort</w:t>
      </w:r>
      <w:r w:rsidRPr="00355E61">
        <w:rPr>
          <w:b/>
        </w:rPr>
        <w:t xml:space="preserve"> </w:t>
      </w:r>
      <w:r w:rsidR="00355E61" w:rsidRPr="00355E61">
        <w:rPr>
          <w:b/>
        </w:rPr>
        <w:t>–</w:t>
      </w:r>
      <w:r w:rsidRPr="00355E61">
        <w:rPr>
          <w:b/>
        </w:rPr>
        <w:t xml:space="preserve"> </w:t>
      </w:r>
      <w:r w:rsidR="00355E61" w:rsidRPr="00355E61">
        <w:rPr>
          <w:b/>
        </w:rPr>
        <w:t xml:space="preserve">Admin - </w:t>
      </w:r>
      <w:r w:rsidRPr="008C5FC6">
        <w:rPr>
          <w:b/>
        </w:rPr>
        <w:t>Zachariah Knight</w:t>
      </w:r>
      <w:r>
        <w:t xml:space="preserve"> </w:t>
      </w:r>
      <w:r w:rsidR="00F91A48">
        <w:t>- R</w:t>
      </w:r>
      <w:r>
        <w:t xml:space="preserve">epresented the Coosawhatchie Baptist Church at the Charleston Baptist Association. </w:t>
      </w:r>
    </w:p>
    <w:p w:rsidR="00213653" w:rsidRPr="00213653" w:rsidRDefault="00213653" w:rsidP="001470B7">
      <w:pPr>
        <w:pStyle w:val="NormalWeb"/>
        <w:spacing w:before="240" w:beforeAutospacing="0" w:after="240" w:afterAutospacing="0"/>
        <w:ind w:left="0" w:right="0"/>
      </w:pPr>
      <w:r w:rsidRPr="00213653">
        <w:rPr>
          <w:b/>
        </w:rPr>
        <w:lastRenderedPageBreak/>
        <w:t xml:space="preserve">1789 – Dec 26 – </w:t>
      </w:r>
      <w:r w:rsidRPr="00213653">
        <w:rPr>
          <w:b/>
          <w:u w:val="single"/>
        </w:rPr>
        <w:t>VA Sussex</w:t>
      </w:r>
      <w:r w:rsidRPr="00213653">
        <w:rPr>
          <w:b/>
        </w:rPr>
        <w:t xml:space="preserve"> – Mar – Lucy Knight to Augustine Whitehead</w:t>
      </w:r>
      <w:r>
        <w:t>. Mother: Elizabeth Knight. (FHL Film Number 34154, 58</w:t>
      </w:r>
      <w:r w:rsidR="007154FA">
        <w:t>)</w:t>
      </w:r>
      <w:r>
        <w:t>.  Note: This couple migrated with other Knights and related families to Edgecombe County NC.  Son: Henry Whitehead.  Grandson, James W. Lancaster.  Daughter: Prudence Whitehead, wife of Jesse Lancaster.  Other grandso</w:t>
      </w:r>
      <w:r w:rsidR="007154FA">
        <w:t>n</w:t>
      </w:r>
      <w:r>
        <w:t>s: Willis Lancaster, Dorsey Lancaster, David Lancaster, Robert Lancaster. Much discussion in will about how to protect daughter Prudence from the debts of her husband, Jess Lancaster.</w:t>
      </w:r>
    </w:p>
    <w:p w:rsidR="00C9289F" w:rsidRDefault="00C9289F" w:rsidP="001470B7">
      <w:pPr>
        <w:pStyle w:val="NormalWeb"/>
        <w:spacing w:before="240" w:beforeAutospacing="0" w:after="240" w:afterAutospacing="0"/>
        <w:ind w:left="0" w:right="0"/>
      </w:pPr>
      <w:r w:rsidRPr="00C9289F">
        <w:rPr>
          <w:b/>
        </w:rPr>
        <w:t xml:space="preserve">1789 - </w:t>
      </w:r>
      <w:r w:rsidRPr="00C9289F">
        <w:rPr>
          <w:b/>
          <w:u w:val="single"/>
        </w:rPr>
        <w:t>TN Davidson</w:t>
      </w:r>
      <w:r w:rsidRPr="00C9289F">
        <w:rPr>
          <w:b/>
        </w:rPr>
        <w:t xml:space="preserve"> – Admin – Jonathan Knight</w:t>
      </w:r>
      <w:r w:rsidRPr="00C9289F">
        <w:t xml:space="preserve"> - There is a Jonathan Knight on the Davidson TN Tax List in 1789. (Early census substitutes, ancestry.com) </w:t>
      </w:r>
    </w:p>
    <w:p w:rsidR="00322DCA" w:rsidRDefault="00322DCA" w:rsidP="00322DCA">
      <w:pPr>
        <w:pStyle w:val="Heading2"/>
      </w:pPr>
      <w:r>
        <w:t>1790</w:t>
      </w:r>
    </w:p>
    <w:p w:rsidR="001470B7" w:rsidRDefault="001470B7" w:rsidP="001470B7">
      <w:pPr>
        <w:pStyle w:val="NormalWeb"/>
        <w:spacing w:before="240" w:beforeAutospacing="0" w:after="240" w:afterAutospacing="0"/>
        <w:ind w:left="0" w:right="0"/>
      </w:pPr>
      <w:r>
        <w:rPr>
          <w:b/>
        </w:rPr>
        <w:t xml:space="preserve">1790 </w:t>
      </w:r>
      <w:r w:rsidR="00C24655">
        <w:rPr>
          <w:b/>
        </w:rPr>
        <w:t xml:space="preserve">- </w:t>
      </w:r>
      <w:r>
        <w:rPr>
          <w:b/>
        </w:rPr>
        <w:t xml:space="preserve">Feb 24 </w:t>
      </w:r>
      <w:r>
        <w:t xml:space="preserve">– </w:t>
      </w:r>
      <w:r w:rsidRPr="00636992">
        <w:rPr>
          <w:b/>
          <w:u w:val="single"/>
        </w:rPr>
        <w:t>VA</w:t>
      </w:r>
      <w:r w:rsidR="00C24655">
        <w:rPr>
          <w:b/>
          <w:u w:val="single"/>
        </w:rPr>
        <w:t xml:space="preserve"> </w:t>
      </w:r>
      <w:r w:rsidR="00C24655" w:rsidRPr="00636992">
        <w:rPr>
          <w:b/>
          <w:u w:val="single"/>
        </w:rPr>
        <w:t>Northampton</w:t>
      </w:r>
      <w:r w:rsidRPr="00C24655">
        <w:rPr>
          <w:b/>
        </w:rPr>
        <w:t xml:space="preserve"> – Mar</w:t>
      </w:r>
      <w:r w:rsidR="00C24655" w:rsidRPr="00C24655">
        <w:rPr>
          <w:b/>
        </w:rPr>
        <w:t xml:space="preserve"> -</w:t>
      </w:r>
      <w:r w:rsidRPr="00C24655">
        <w:rPr>
          <w:b/>
        </w:rPr>
        <w:t xml:space="preserve"> </w:t>
      </w:r>
      <w:r w:rsidRPr="00636992">
        <w:rPr>
          <w:b/>
        </w:rPr>
        <w:t>John Knight</w:t>
      </w:r>
      <w:r w:rsidRPr="00C24655">
        <w:rPr>
          <w:b/>
        </w:rPr>
        <w:t xml:space="preserve"> </w:t>
      </w:r>
      <w:r w:rsidR="00C24655" w:rsidRPr="00C24655">
        <w:rPr>
          <w:b/>
        </w:rPr>
        <w:t>&amp;</w:t>
      </w:r>
      <w:r w:rsidRPr="00C24655">
        <w:rPr>
          <w:b/>
        </w:rPr>
        <w:t xml:space="preserve"> Molly Floyd.</w:t>
      </w:r>
      <w:r>
        <w:t xml:space="preserve">  (VA MG REC 1700-1850, p. 430)</w:t>
      </w:r>
    </w:p>
    <w:p w:rsidR="001470B7" w:rsidRDefault="001470B7" w:rsidP="001470B7">
      <w:pPr>
        <w:pStyle w:val="NormalWeb"/>
        <w:spacing w:before="240" w:beforeAutospacing="0" w:after="240" w:afterAutospacing="0"/>
        <w:ind w:left="0" w:right="0"/>
      </w:pPr>
      <w:r>
        <w:rPr>
          <w:b/>
        </w:rPr>
        <w:t xml:space="preserve">1790 </w:t>
      </w:r>
      <w:r w:rsidR="00F91A48">
        <w:rPr>
          <w:b/>
        </w:rPr>
        <w:t xml:space="preserve">- </w:t>
      </w:r>
      <w:r>
        <w:rPr>
          <w:b/>
        </w:rPr>
        <w:t xml:space="preserve">Nov </w:t>
      </w:r>
      <w:r w:rsidRPr="003F14D1">
        <w:rPr>
          <w:b/>
        </w:rPr>
        <w:t xml:space="preserve">1 </w:t>
      </w:r>
      <w:r w:rsidR="00C24655">
        <w:t>–</w:t>
      </w:r>
      <w:r>
        <w:t xml:space="preserve"> </w:t>
      </w:r>
      <w:r>
        <w:rPr>
          <w:b/>
          <w:u w:val="single"/>
        </w:rPr>
        <w:t>VA</w:t>
      </w:r>
      <w:r w:rsidR="00C24655">
        <w:rPr>
          <w:b/>
          <w:u w:val="single"/>
        </w:rPr>
        <w:t xml:space="preserve"> Spotsylvania</w:t>
      </w:r>
      <w:r>
        <w:t xml:space="preserve"> </w:t>
      </w:r>
      <w:r w:rsidR="00C24655" w:rsidRPr="000F5F6B">
        <w:rPr>
          <w:b/>
        </w:rPr>
        <w:t>–</w:t>
      </w:r>
      <w:r w:rsidRPr="000F5F6B">
        <w:rPr>
          <w:b/>
        </w:rPr>
        <w:t xml:space="preserve"> </w:t>
      </w:r>
      <w:r w:rsidR="00C24655" w:rsidRPr="000F5F6B">
        <w:rPr>
          <w:b/>
        </w:rPr>
        <w:t>Admin -</w:t>
      </w:r>
      <w:r w:rsidR="00C24655">
        <w:t xml:space="preserve"> </w:t>
      </w:r>
      <w:r w:rsidRPr="003F14D1">
        <w:rPr>
          <w:b/>
        </w:rPr>
        <w:t>Ephraim Knight</w:t>
      </w:r>
      <w:r>
        <w:t xml:space="preserve"> </w:t>
      </w:r>
      <w:r w:rsidR="00C24655">
        <w:t xml:space="preserve">– Deed of gift </w:t>
      </w:r>
      <w:r>
        <w:t xml:space="preserve">to his children, </w:t>
      </w:r>
      <w:r w:rsidRPr="001B737F">
        <w:rPr>
          <w:b/>
        </w:rPr>
        <w:t>James Knight, Lewis Knight and Eliza Ann Knight</w:t>
      </w:r>
      <w:r>
        <w:t xml:space="preserve"> of same co.  To James Knight, 79 a. in Spots. Co, purchased of </w:t>
      </w:r>
      <w:r w:rsidRPr="002F5502">
        <w:rPr>
          <w:b/>
        </w:rPr>
        <w:t>John Knight</w:t>
      </w:r>
      <w:r>
        <w:t xml:space="preserve">; also cattle, goods and chattels, etc. To Lewis Knight, tract of land in same co., purchased of Abraham Darnall; also cattle, goods and chattels.  To Eliza Ann Knight, stock, goods and chattels, etc.  Witnesses, </w:t>
      </w:r>
      <w:r w:rsidRPr="001B737F">
        <w:rPr>
          <w:b/>
        </w:rPr>
        <w:t>Zachariah Knight</w:t>
      </w:r>
      <w:r>
        <w:t xml:space="preserve">, Gibson Morris, </w:t>
      </w:r>
      <w:r w:rsidRPr="001B737F">
        <w:rPr>
          <w:b/>
        </w:rPr>
        <w:t>Elijah Knight</w:t>
      </w:r>
      <w:r>
        <w:t>.  (</w:t>
      </w:r>
      <w:r w:rsidR="00C24655">
        <w:t xml:space="preserve">Crozier, </w:t>
      </w:r>
      <w:r>
        <w:t>p. 437)</w:t>
      </w:r>
    </w:p>
    <w:p w:rsidR="001470B7" w:rsidRDefault="001470B7" w:rsidP="001470B7">
      <w:pPr>
        <w:pStyle w:val="NormalWeb"/>
        <w:spacing w:before="240" w:beforeAutospacing="0" w:after="240" w:afterAutospacing="0"/>
        <w:ind w:left="0" w:right="0"/>
      </w:pPr>
      <w:r>
        <w:rPr>
          <w:b/>
        </w:rPr>
        <w:t xml:space="preserve">1790 </w:t>
      </w:r>
      <w:r>
        <w:t xml:space="preserve">– </w:t>
      </w:r>
      <w:r w:rsidRPr="00636992">
        <w:rPr>
          <w:b/>
          <w:u w:val="single"/>
        </w:rPr>
        <w:t>VA</w:t>
      </w:r>
      <w:r w:rsidR="00C24655">
        <w:rPr>
          <w:b/>
          <w:u w:val="single"/>
        </w:rPr>
        <w:t xml:space="preserve"> </w:t>
      </w:r>
      <w:r w:rsidR="00C24655" w:rsidRPr="00636992">
        <w:rPr>
          <w:b/>
          <w:u w:val="single"/>
        </w:rPr>
        <w:t>Orange</w:t>
      </w:r>
      <w:r w:rsidRPr="00F91A48">
        <w:rPr>
          <w:b/>
        </w:rPr>
        <w:t xml:space="preserve"> – Mar</w:t>
      </w:r>
      <w:r w:rsidR="00C24655" w:rsidRPr="00F91A48">
        <w:rPr>
          <w:b/>
        </w:rPr>
        <w:t xml:space="preserve"> -</w:t>
      </w:r>
      <w:r w:rsidRPr="00F91A48">
        <w:rPr>
          <w:b/>
        </w:rPr>
        <w:t xml:space="preserve"> </w:t>
      </w:r>
      <w:r w:rsidRPr="00636992">
        <w:rPr>
          <w:b/>
        </w:rPr>
        <w:t>Molley Knight</w:t>
      </w:r>
      <w:r>
        <w:t xml:space="preserve"> </w:t>
      </w:r>
      <w:r w:rsidR="00C24655">
        <w:t>&amp;</w:t>
      </w:r>
      <w:r w:rsidRPr="00C24655">
        <w:rPr>
          <w:b/>
        </w:rPr>
        <w:t xml:space="preserve"> Gilson Morris</w:t>
      </w:r>
      <w:r>
        <w:t>.  (VA MG REC 1700-1850, p. 479)</w:t>
      </w:r>
    </w:p>
    <w:p w:rsidR="0061486D" w:rsidRDefault="0061486D" w:rsidP="001470B7">
      <w:pPr>
        <w:pStyle w:val="NormalWeb"/>
        <w:spacing w:before="240" w:beforeAutospacing="0" w:after="240" w:afterAutospacing="0"/>
        <w:ind w:left="0" w:right="0"/>
      </w:pPr>
      <w:r w:rsidRPr="00382921">
        <w:rPr>
          <w:rStyle w:val="Emphasis"/>
          <w:b/>
          <w:i w:val="0"/>
        </w:rPr>
        <w:t>17</w:t>
      </w:r>
      <w:r w:rsidR="00AF219F">
        <w:rPr>
          <w:rStyle w:val="Emphasis"/>
          <w:b/>
          <w:i w:val="0"/>
        </w:rPr>
        <w:t>90</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John</w:t>
      </w:r>
      <w:r w:rsidRPr="00382921">
        <w:rPr>
          <w:rStyle w:val="Emphasis"/>
          <w:b/>
          <w:i w:val="0"/>
        </w:rPr>
        <w:t xml:space="preserve"> Knight</w:t>
      </w:r>
      <w:r>
        <w:rPr>
          <w:rStyle w:val="Emphasis"/>
          <w:b/>
          <w:i w:val="0"/>
        </w:rPr>
        <w:t xml:space="preserve">, 2. </w:t>
      </w:r>
      <w:r w:rsidRPr="0061486D">
        <w:rPr>
          <w:rStyle w:val="Emphasis"/>
          <w:i w:val="0"/>
        </w:rPr>
        <w:t>(Number of tithables in HH)</w:t>
      </w:r>
    </w:p>
    <w:p w:rsidR="001470B7" w:rsidRDefault="001470B7" w:rsidP="001470B7">
      <w:pPr>
        <w:pStyle w:val="NormalWeb"/>
        <w:spacing w:before="240" w:beforeAutospacing="0" w:after="240" w:afterAutospacing="0"/>
        <w:ind w:left="0" w:right="0"/>
      </w:pPr>
      <w:r>
        <w:rPr>
          <w:b/>
        </w:rPr>
        <w:t xml:space="preserve">1790 </w:t>
      </w:r>
      <w:r w:rsidR="00C24655">
        <w:rPr>
          <w:b/>
        </w:rPr>
        <w:t xml:space="preserve">- </w:t>
      </w:r>
      <w:r>
        <w:rPr>
          <w:b/>
        </w:rPr>
        <w:t xml:space="preserve">Nov 24 </w:t>
      </w:r>
      <w:r>
        <w:t xml:space="preserve">– </w:t>
      </w:r>
      <w:r w:rsidRPr="003A1A97">
        <w:rPr>
          <w:b/>
          <w:u w:val="single"/>
        </w:rPr>
        <w:t>NC</w:t>
      </w:r>
      <w:r w:rsidR="00C24655">
        <w:rPr>
          <w:b/>
          <w:u w:val="single"/>
        </w:rPr>
        <w:t xml:space="preserve"> </w:t>
      </w:r>
      <w:r w:rsidR="00C24655" w:rsidRPr="00723298">
        <w:rPr>
          <w:b/>
          <w:u w:val="single"/>
        </w:rPr>
        <w:t>Randolph</w:t>
      </w:r>
      <w:r>
        <w:t xml:space="preserve"> </w:t>
      </w:r>
      <w:r w:rsidRPr="003C0E07">
        <w:rPr>
          <w:b/>
        </w:rPr>
        <w:t xml:space="preserve">– </w:t>
      </w:r>
      <w:r w:rsidR="003C0E07" w:rsidRPr="003C0E07">
        <w:rPr>
          <w:b/>
        </w:rPr>
        <w:t>Admin – John Knight</w:t>
      </w:r>
      <w:r w:rsidR="003C0E07">
        <w:t xml:space="preserve"> - </w:t>
      </w:r>
      <w:r>
        <w:t>Hezekiah Dollarhide</w:t>
      </w:r>
      <w:r w:rsidR="003C0E07">
        <w:t xml:space="preserve"> </w:t>
      </w:r>
      <w:r>
        <w:t xml:space="preserve">assigns patent for 400 acres on Little River to </w:t>
      </w:r>
      <w:r w:rsidRPr="003C0E07">
        <w:rPr>
          <w:b/>
        </w:rPr>
        <w:t>John Knight</w:t>
      </w:r>
      <w:r>
        <w:t>. (State Archives of North Carolina, Book 74 p. 267, Grant: 600, Entry no. 1441, File no. 563)</w:t>
      </w:r>
      <w:r w:rsidR="000F5F6B">
        <w:t xml:space="preserve"> </w:t>
      </w:r>
      <w:r w:rsidR="0061486D">
        <w:t xml:space="preserve">  </w:t>
      </w:r>
      <w:r w:rsidR="000F5F6B" w:rsidRPr="004F7142">
        <w:rPr>
          <w:b/>
        </w:rPr>
        <w:t>Note</w:t>
      </w:r>
      <w:r w:rsidR="000F5F6B">
        <w:t xml:space="preserve">: A Silas Dollarhide is found in Edgefield SC in this same year in the </w:t>
      </w:r>
      <w:r w:rsidR="004F7142">
        <w:t xml:space="preserve">Federal </w:t>
      </w:r>
      <w:r w:rsidR="000F5F6B">
        <w:t>census along with Robert Knight and Elisha Knight.</w:t>
      </w:r>
      <w:r w:rsidR="004F7142">
        <w:t xml:space="preserve"> It’s an unusual name so there is likely to be a connection.</w:t>
      </w:r>
    </w:p>
    <w:p w:rsidR="001470B7" w:rsidRDefault="001470B7" w:rsidP="001470B7">
      <w:pPr>
        <w:pStyle w:val="NormalWeb"/>
        <w:spacing w:before="240" w:beforeAutospacing="0" w:after="240" w:afterAutospacing="0"/>
        <w:ind w:left="0" w:right="0"/>
        <w:rPr>
          <w:color w:val="000000"/>
        </w:rPr>
      </w:pPr>
      <w:r>
        <w:rPr>
          <w:b/>
        </w:rPr>
        <w:t xml:space="preserve">1790 </w:t>
      </w:r>
      <w:r w:rsidR="002A4CBF">
        <w:rPr>
          <w:b/>
        </w:rPr>
        <w:t xml:space="preserve">- </w:t>
      </w:r>
      <w:r>
        <w:rPr>
          <w:b/>
        </w:rPr>
        <w:t xml:space="preserve">Dec 4 </w:t>
      </w:r>
      <w:r w:rsidR="002A4CBF">
        <w:t>–</w:t>
      </w:r>
      <w:r>
        <w:t xml:space="preserve"> </w:t>
      </w:r>
      <w:r w:rsidRPr="003A1A97">
        <w:rPr>
          <w:b/>
          <w:color w:val="000000"/>
          <w:u w:val="single"/>
        </w:rPr>
        <w:t>GA</w:t>
      </w:r>
      <w:r w:rsidR="002A4CBF">
        <w:rPr>
          <w:b/>
          <w:color w:val="000000"/>
          <w:u w:val="single"/>
        </w:rPr>
        <w:t xml:space="preserve"> </w:t>
      </w:r>
      <w:r w:rsidR="002A4CBF" w:rsidRPr="00971BCC">
        <w:rPr>
          <w:b/>
          <w:color w:val="000000"/>
          <w:u w:val="single"/>
        </w:rPr>
        <w:t>Effingham</w:t>
      </w:r>
      <w:r w:rsidRPr="002A4CBF">
        <w:rPr>
          <w:b/>
          <w:color w:val="000000"/>
        </w:rPr>
        <w:t xml:space="preserve"> </w:t>
      </w:r>
      <w:r w:rsidR="002A4CBF" w:rsidRPr="002A4CBF">
        <w:rPr>
          <w:b/>
          <w:color w:val="000000"/>
        </w:rPr>
        <w:t>–</w:t>
      </w:r>
      <w:r w:rsidRPr="002A4CBF">
        <w:rPr>
          <w:b/>
          <w:color w:val="000000"/>
        </w:rPr>
        <w:t xml:space="preserve"> </w:t>
      </w:r>
      <w:r w:rsidR="002A4CBF" w:rsidRPr="002A4CBF">
        <w:rPr>
          <w:b/>
          <w:color w:val="000000"/>
        </w:rPr>
        <w:t xml:space="preserve">Admin - </w:t>
      </w:r>
      <w:r w:rsidRPr="00814151">
        <w:rPr>
          <w:b/>
          <w:color w:val="000000"/>
        </w:rPr>
        <w:t xml:space="preserve">John Knight </w:t>
      </w:r>
      <w:r w:rsidR="004F7142">
        <w:rPr>
          <w:b/>
          <w:color w:val="000000"/>
        </w:rPr>
        <w:t xml:space="preserve">– </w:t>
      </w:r>
      <w:r w:rsidR="004F7142" w:rsidRPr="004F7142">
        <w:rPr>
          <w:color w:val="000000"/>
        </w:rPr>
        <w:t>Land sale</w:t>
      </w:r>
      <w:r w:rsidR="004F7142">
        <w:rPr>
          <w:b/>
          <w:color w:val="000000"/>
        </w:rPr>
        <w:t xml:space="preserve"> </w:t>
      </w:r>
      <w:r w:rsidRPr="009A0CE7">
        <w:rPr>
          <w:color w:val="000000"/>
        </w:rPr>
        <w:t xml:space="preserve">to </w:t>
      </w:r>
      <w:r w:rsidRPr="00814151">
        <w:rPr>
          <w:b/>
          <w:color w:val="000000"/>
        </w:rPr>
        <w:t>Joseph Knight</w:t>
      </w:r>
      <w:r w:rsidRPr="009A0CE7">
        <w:rPr>
          <w:color w:val="000000"/>
        </w:rPr>
        <w:t xml:space="preserve">,  200 acres near Great Ogeechee. Witness: John London, JP. </w:t>
      </w:r>
      <w:r w:rsidR="00BC163D">
        <w:rPr>
          <w:color w:val="000000"/>
        </w:rPr>
        <w:t xml:space="preserve"> </w:t>
      </w:r>
      <w:r w:rsidR="00E07949">
        <w:rPr>
          <w:color w:val="000000"/>
        </w:rPr>
        <w:t>(Helmers 2014, p. 247)</w:t>
      </w:r>
      <w:r w:rsidR="00BC163D">
        <w:rPr>
          <w:color w:val="000000"/>
        </w:rPr>
        <w:t xml:space="preserve"> </w:t>
      </w:r>
      <w:r w:rsidR="00E07949">
        <w:rPr>
          <w:color w:val="000000"/>
        </w:rPr>
        <w:t>Same Date and Location</w:t>
      </w:r>
      <w:r w:rsidRPr="009A0CE7">
        <w:rPr>
          <w:color w:val="000000"/>
        </w:rPr>
        <w:t xml:space="preserve">: </w:t>
      </w:r>
      <w:r w:rsidRPr="00814151">
        <w:rPr>
          <w:b/>
          <w:color w:val="000000"/>
        </w:rPr>
        <w:t>Joseph Knight</w:t>
      </w:r>
      <w:r w:rsidRPr="009A0CE7">
        <w:rPr>
          <w:color w:val="000000"/>
        </w:rPr>
        <w:t xml:space="preserve"> to </w:t>
      </w:r>
      <w:r w:rsidRPr="00814151">
        <w:rPr>
          <w:b/>
          <w:color w:val="000000"/>
        </w:rPr>
        <w:t>Thomas James Knight</w:t>
      </w:r>
      <w:r w:rsidR="00F91A48">
        <w:rPr>
          <w:b/>
          <w:color w:val="000000"/>
        </w:rPr>
        <w:t>:</w:t>
      </w:r>
      <w:r w:rsidRPr="009A0CE7">
        <w:rPr>
          <w:color w:val="000000"/>
        </w:rPr>
        <w:t xml:space="preserve"> deed dated Dec. 4, 1790 for tract of land (acreage not stated) on NW side of Williamson's Creek, survey for Mark Pridgen, lying near the Great Ogeechee River, the creek to be the line between the parties. Witness: John London, JP.</w:t>
      </w:r>
      <w:r>
        <w:rPr>
          <w:color w:val="000000"/>
        </w:rPr>
        <w:t xml:space="preserve"> </w:t>
      </w:r>
      <w:r w:rsidR="00E07949">
        <w:rPr>
          <w:color w:val="000000"/>
        </w:rPr>
        <w:t>(</w:t>
      </w:r>
      <w:r w:rsidR="00E07949">
        <w:t>Deed Book - AB page 36 Effingham County, Georgia and Liberty County, Georgia, Early Record, complied by Mary Carter, 1978 (GA)F292.E3.03, LA State Archives.</w:t>
      </w:r>
      <w:r w:rsidR="00E07949">
        <w:rPr>
          <w:color w:val="000000"/>
        </w:rPr>
        <w:t>)</w:t>
      </w:r>
    </w:p>
    <w:p w:rsidR="001470B7" w:rsidRDefault="001470B7" w:rsidP="001470B7">
      <w:pPr>
        <w:pStyle w:val="NormalWeb"/>
        <w:spacing w:before="240" w:beforeAutospacing="0" w:after="240" w:afterAutospacing="0"/>
        <w:ind w:left="0" w:right="0"/>
      </w:pPr>
      <w:r>
        <w:rPr>
          <w:b/>
        </w:rPr>
        <w:t xml:space="preserve">1790 </w:t>
      </w:r>
      <w:r w:rsidR="00113FB1">
        <w:rPr>
          <w:b/>
        </w:rPr>
        <w:t xml:space="preserve">- </w:t>
      </w:r>
      <w:r>
        <w:rPr>
          <w:b/>
        </w:rPr>
        <w:t xml:space="preserve">Dec 6 </w:t>
      </w:r>
      <w:r>
        <w:t xml:space="preserve">– </w:t>
      </w:r>
      <w:r w:rsidRPr="00A50E74">
        <w:rPr>
          <w:b/>
          <w:u w:val="single"/>
        </w:rPr>
        <w:t>GA</w:t>
      </w:r>
      <w:r w:rsidR="00C24655">
        <w:rPr>
          <w:u w:val="single"/>
        </w:rPr>
        <w:t xml:space="preserve"> </w:t>
      </w:r>
      <w:r w:rsidR="00C24655" w:rsidRPr="002864BA">
        <w:rPr>
          <w:b/>
          <w:u w:val="single"/>
        </w:rPr>
        <w:t>Liberty</w:t>
      </w:r>
      <w:r w:rsidRPr="00514298">
        <w:rPr>
          <w:b/>
        </w:rPr>
        <w:t xml:space="preserve"> – </w:t>
      </w:r>
      <w:r w:rsidR="00514298" w:rsidRPr="00514298">
        <w:rPr>
          <w:b/>
        </w:rPr>
        <w:t xml:space="preserve">Admin - </w:t>
      </w:r>
      <w:r w:rsidRPr="002864BA">
        <w:rPr>
          <w:b/>
        </w:rPr>
        <w:t>Zachariah Knight</w:t>
      </w:r>
      <w:r>
        <w:t xml:space="preserve"> </w:t>
      </w:r>
      <w:r w:rsidR="00514298">
        <w:t>- L</w:t>
      </w:r>
      <w:r>
        <w:t>and warrant for 250 acres surrounding a swamp. (Liberty Co, GA Plat Book D, page 82)</w:t>
      </w:r>
    </w:p>
    <w:p w:rsidR="0056332A" w:rsidRDefault="0056332A" w:rsidP="0056332A">
      <w:pPr>
        <w:pStyle w:val="NormalWeb"/>
        <w:spacing w:before="240" w:beforeAutospacing="0" w:after="240" w:afterAutospacing="0"/>
        <w:ind w:left="0" w:right="0"/>
      </w:pPr>
      <w:r>
        <w:rPr>
          <w:b/>
        </w:rPr>
        <w:t xml:space="preserve">1791 - Feb </w:t>
      </w:r>
      <w:r w:rsidRPr="003F14D1">
        <w:rPr>
          <w:b/>
        </w:rPr>
        <w:t xml:space="preserve">3 </w:t>
      </w:r>
      <w:r>
        <w:rPr>
          <w:b/>
        </w:rPr>
        <w:t>–</w:t>
      </w:r>
      <w:r>
        <w:t xml:space="preserve"> </w:t>
      </w:r>
      <w:r>
        <w:rPr>
          <w:b/>
          <w:u w:val="single"/>
        </w:rPr>
        <w:t xml:space="preserve">VA </w:t>
      </w:r>
      <w:r w:rsidRPr="0085486B">
        <w:rPr>
          <w:b/>
          <w:u w:val="single"/>
        </w:rPr>
        <w:t>Sussex</w:t>
      </w:r>
      <w:r w:rsidRPr="00CA39B5">
        <w:rPr>
          <w:b/>
        </w:rPr>
        <w:t xml:space="preserve"> – Will - </w:t>
      </w:r>
      <w:r w:rsidRPr="00311AE3">
        <w:rPr>
          <w:b/>
        </w:rPr>
        <w:t xml:space="preserve">John Knight </w:t>
      </w:r>
      <w:r>
        <w:rPr>
          <w:b/>
        </w:rPr>
        <w:t xml:space="preserve">- </w:t>
      </w:r>
      <w:r>
        <w:t>O</w:t>
      </w:r>
      <w:r w:rsidRPr="00514298">
        <w:t>f Albemarle Parish</w:t>
      </w:r>
      <w:r>
        <w:rPr>
          <w:b/>
        </w:rPr>
        <w:t>:</w:t>
      </w:r>
      <w:r>
        <w:t xml:space="preserve">  </w:t>
      </w:r>
      <w:r w:rsidRPr="00F87A36">
        <w:rPr>
          <w:b/>
        </w:rPr>
        <w:t>Wife Sarah</w:t>
      </w:r>
      <w:r>
        <w:t xml:space="preserve"> Knight (first wife Elizabeth Stokes) my land for life and then to go to my </w:t>
      </w:r>
      <w:r w:rsidRPr="00D3704C">
        <w:rPr>
          <w:b/>
        </w:rPr>
        <w:t xml:space="preserve">son John </w:t>
      </w:r>
      <w:r w:rsidRPr="00D3704C">
        <w:rPr>
          <w:b/>
        </w:rPr>
        <w:lastRenderedPageBreak/>
        <w:t>Knight</w:t>
      </w:r>
      <w:r>
        <w:t xml:space="preserve">.  </w:t>
      </w:r>
      <w:r>
        <w:br/>
        <w:t xml:space="preserve">*  Daughter </w:t>
      </w:r>
      <w:r w:rsidRPr="00A50E74">
        <w:rPr>
          <w:b/>
        </w:rPr>
        <w:t xml:space="preserve">Crecy </w:t>
      </w:r>
      <w:r w:rsidRPr="00BF2627">
        <w:rPr>
          <w:b/>
        </w:rPr>
        <w:t>Pippin</w:t>
      </w:r>
      <w:r>
        <w:t xml:space="preserve">, wife of </w:t>
      </w:r>
      <w:r w:rsidRPr="00BF2627">
        <w:rPr>
          <w:b/>
        </w:rPr>
        <w:t>Joseph Pippin</w:t>
      </w:r>
      <w:r>
        <w:t xml:space="preserve"> of North Carolina.  (</w:t>
      </w:r>
      <w:r w:rsidRPr="00D3704C">
        <w:rPr>
          <w:b/>
        </w:rPr>
        <w:t>Lucretia</w:t>
      </w:r>
      <w:r>
        <w:rPr>
          <w:b/>
        </w:rPr>
        <w:t xml:space="preserve"> b. 1760 Albemarle Parish, Sussex VA</w:t>
      </w:r>
      <w:r>
        <w:t xml:space="preserve">) </w:t>
      </w:r>
      <w:r>
        <w:br/>
        <w:t xml:space="preserve">*  Son </w:t>
      </w:r>
      <w:r w:rsidRPr="00D3704C">
        <w:rPr>
          <w:b/>
        </w:rPr>
        <w:t>Walker Knight</w:t>
      </w:r>
      <w:r>
        <w:rPr>
          <w:b/>
        </w:rPr>
        <w:t xml:space="preserve"> (b. 1762)</w:t>
      </w:r>
      <w:r>
        <w:t xml:space="preserve"> 200 acres of the land I live on bounded by Spring Swamp, Charles Newsum and the land I bought from Thomas Milner. </w:t>
      </w:r>
      <w:r>
        <w:br/>
        <w:t xml:space="preserve">*  Son </w:t>
      </w:r>
      <w:r w:rsidRPr="00D3704C">
        <w:rPr>
          <w:b/>
        </w:rPr>
        <w:t>Lewis Knight</w:t>
      </w:r>
      <w:r>
        <w:rPr>
          <w:b/>
        </w:rPr>
        <w:t xml:space="preserve"> (1763)</w:t>
      </w:r>
      <w:r>
        <w:t xml:space="preserve">. </w:t>
      </w:r>
      <w:r>
        <w:br/>
        <w:t xml:space="preserve">*  Son </w:t>
      </w:r>
      <w:r w:rsidRPr="00D3704C">
        <w:rPr>
          <w:b/>
        </w:rPr>
        <w:t>Francis Eppes Knight</w:t>
      </w:r>
      <w:r>
        <w:rPr>
          <w:b/>
        </w:rPr>
        <w:t xml:space="preserve"> (b. 1766)</w:t>
      </w:r>
      <w:r>
        <w:t xml:space="preserve">. </w:t>
      </w:r>
      <w:r>
        <w:br/>
        <w:t xml:space="preserve">*  Daughter </w:t>
      </w:r>
      <w:r w:rsidRPr="00D3704C">
        <w:rPr>
          <w:b/>
        </w:rPr>
        <w:t>Rhoda Knight</w:t>
      </w:r>
      <w:r>
        <w:t xml:space="preserve"> (underage). </w:t>
      </w:r>
      <w:r>
        <w:br/>
        <w:t xml:space="preserve">*  Son </w:t>
      </w:r>
      <w:r w:rsidRPr="00D3704C">
        <w:rPr>
          <w:b/>
        </w:rPr>
        <w:t>Silvanus Knight</w:t>
      </w:r>
      <w:r>
        <w:rPr>
          <w:b/>
        </w:rPr>
        <w:t xml:space="preserve"> (b. 1770)</w:t>
      </w:r>
      <w:r>
        <w:t xml:space="preserve"> one year of schooling. </w:t>
      </w:r>
      <w:r>
        <w:br/>
        <w:t xml:space="preserve">*  Daughter </w:t>
      </w:r>
      <w:r w:rsidRPr="00D3704C">
        <w:rPr>
          <w:b/>
        </w:rPr>
        <w:t>Elizabeth Knight</w:t>
      </w:r>
      <w:r>
        <w:t xml:space="preserve">. </w:t>
      </w:r>
      <w:r>
        <w:br/>
        <w:t xml:space="preserve">*  Son </w:t>
      </w:r>
      <w:r w:rsidRPr="00D3704C">
        <w:rPr>
          <w:b/>
        </w:rPr>
        <w:t>Charles Knight</w:t>
      </w:r>
      <w:r>
        <w:t xml:space="preserve"> two years of Schooling. </w:t>
      </w:r>
      <w:r>
        <w:br/>
        <w:t xml:space="preserve">*  Son </w:t>
      </w:r>
      <w:r w:rsidRPr="004F78DC">
        <w:rPr>
          <w:b/>
        </w:rPr>
        <w:t>John Knight</w:t>
      </w:r>
      <w:r>
        <w:t xml:space="preserve"> the land I live on that I have not given to </w:t>
      </w:r>
      <w:r w:rsidRPr="00BF2627">
        <w:rPr>
          <w:b/>
        </w:rPr>
        <w:t>Walker Knight</w:t>
      </w:r>
      <w:r>
        <w:t xml:space="preserve"> and </w:t>
      </w:r>
      <w:r w:rsidRPr="004F78DC">
        <w:rPr>
          <w:b/>
        </w:rPr>
        <w:t>he is to be put to school</w:t>
      </w:r>
      <w:r>
        <w:t xml:space="preserve"> (he is to be under the care of Walker Knight). </w:t>
      </w:r>
      <w:r>
        <w:br/>
        <w:t xml:space="preserve">*  Son </w:t>
      </w:r>
      <w:r w:rsidRPr="00BF2627">
        <w:rPr>
          <w:b/>
        </w:rPr>
        <w:t>Charles Knight</w:t>
      </w:r>
      <w:r>
        <w:t xml:space="preserve"> is to be under the care of </w:t>
      </w:r>
      <w:r w:rsidRPr="00BF2627">
        <w:rPr>
          <w:b/>
        </w:rPr>
        <w:t>Lewis Knight</w:t>
      </w:r>
      <w:r>
        <w:t xml:space="preserve">. </w:t>
      </w:r>
      <w:r>
        <w:br/>
        <w:t xml:space="preserve">*  Exors: Son </w:t>
      </w:r>
      <w:r w:rsidRPr="00BF2627">
        <w:rPr>
          <w:b/>
        </w:rPr>
        <w:t>Walker Knight</w:t>
      </w:r>
      <w:r>
        <w:t xml:space="preserve">, </w:t>
      </w:r>
      <w:r w:rsidRPr="00BF2627">
        <w:rPr>
          <w:b/>
        </w:rPr>
        <w:t>Jesse Williamson</w:t>
      </w:r>
      <w:r>
        <w:t xml:space="preserve"> and </w:t>
      </w:r>
      <w:r w:rsidRPr="00BF2627">
        <w:rPr>
          <w:b/>
        </w:rPr>
        <w:t>David Mason</w:t>
      </w:r>
      <w:r>
        <w:t xml:space="preserve">.  Wit: </w:t>
      </w:r>
      <w:r w:rsidRPr="00C24655">
        <w:t>Jesse Williamson, Samuel Gilliam, Benjamon Matthews</w:t>
      </w:r>
      <w:r>
        <w:t xml:space="preserve"> and </w:t>
      </w:r>
      <w:r w:rsidRPr="00C24655">
        <w:t>David Mason</w:t>
      </w:r>
      <w:r>
        <w:t>. (Will image served by ancestry.com)</w:t>
      </w:r>
    </w:p>
    <w:p w:rsidR="001470B7" w:rsidRDefault="001470B7" w:rsidP="001470B7">
      <w:pPr>
        <w:pStyle w:val="NormalWeb"/>
        <w:spacing w:before="240" w:beforeAutospacing="0" w:after="240" w:afterAutospacing="0"/>
        <w:ind w:left="0" w:right="0"/>
      </w:pPr>
      <w:r>
        <w:rPr>
          <w:b/>
        </w:rPr>
        <w:t xml:space="preserve">1791 </w:t>
      </w:r>
      <w:r w:rsidR="00080288">
        <w:rPr>
          <w:b/>
        </w:rPr>
        <w:t xml:space="preserve">- </w:t>
      </w:r>
      <w:r>
        <w:rPr>
          <w:b/>
        </w:rPr>
        <w:t xml:space="preserve">Mar 1 </w:t>
      </w:r>
      <w:r>
        <w:t xml:space="preserve">– </w:t>
      </w:r>
      <w:r w:rsidRPr="00636992">
        <w:rPr>
          <w:b/>
          <w:u w:val="single"/>
        </w:rPr>
        <w:t>VA</w:t>
      </w:r>
      <w:r w:rsidR="00514298">
        <w:rPr>
          <w:b/>
          <w:u w:val="single"/>
        </w:rPr>
        <w:t xml:space="preserve"> </w:t>
      </w:r>
      <w:r w:rsidR="00514298" w:rsidRPr="00636992">
        <w:rPr>
          <w:b/>
          <w:u w:val="single"/>
        </w:rPr>
        <w:t>Northampton</w:t>
      </w:r>
      <w:r w:rsidRPr="00514298">
        <w:rPr>
          <w:b/>
        </w:rPr>
        <w:t xml:space="preserve"> – Mar</w:t>
      </w:r>
      <w:r w:rsidR="00C24655" w:rsidRPr="00514298">
        <w:rPr>
          <w:b/>
        </w:rPr>
        <w:t xml:space="preserve"> -</w:t>
      </w:r>
      <w:r w:rsidRPr="00514298">
        <w:rPr>
          <w:b/>
        </w:rPr>
        <w:t xml:space="preserve"> </w:t>
      </w:r>
      <w:r w:rsidRPr="00045374">
        <w:rPr>
          <w:b/>
        </w:rPr>
        <w:t>Betsy Knight</w:t>
      </w:r>
      <w:r w:rsidRPr="00C24655">
        <w:rPr>
          <w:b/>
        </w:rPr>
        <w:t xml:space="preserve"> </w:t>
      </w:r>
      <w:r w:rsidR="00C24655" w:rsidRPr="00C24655">
        <w:rPr>
          <w:b/>
        </w:rPr>
        <w:t>&amp;</w:t>
      </w:r>
      <w:r w:rsidRPr="00C24655">
        <w:rPr>
          <w:b/>
        </w:rPr>
        <w:t xml:space="preserve"> John Frost.</w:t>
      </w:r>
      <w:r>
        <w:t xml:space="preserve">  (VA MG REC 1700-1850, p. 421)</w:t>
      </w:r>
    </w:p>
    <w:p w:rsidR="0061492E" w:rsidRPr="00717499" w:rsidRDefault="0061492E" w:rsidP="0061492E">
      <w:pPr>
        <w:rPr>
          <w:szCs w:val="24"/>
        </w:rPr>
      </w:pPr>
      <w:r w:rsidRPr="00717499">
        <w:rPr>
          <w:b/>
        </w:rPr>
        <w:t>17</w:t>
      </w:r>
      <w:r>
        <w:rPr>
          <w:b/>
        </w:rPr>
        <w:t>91</w:t>
      </w:r>
      <w:r w:rsidRPr="00717499">
        <w:rPr>
          <w:b/>
        </w:rPr>
        <w:t xml:space="preserve"> – </w:t>
      </w:r>
      <w:r>
        <w:rPr>
          <w:b/>
        </w:rPr>
        <w:t>Mar 27</w:t>
      </w:r>
      <w:r w:rsidRPr="00717499">
        <w:rPr>
          <w:b/>
        </w:rPr>
        <w:t xml:space="preserve"> – </w:t>
      </w:r>
      <w:r w:rsidRPr="00717499">
        <w:rPr>
          <w:b/>
          <w:u w:val="single"/>
        </w:rPr>
        <w:t>NC Granville</w:t>
      </w:r>
      <w:r w:rsidRPr="00717499">
        <w:rPr>
          <w:b/>
        </w:rPr>
        <w:t xml:space="preserve"> – Mar – </w:t>
      </w:r>
      <w:r>
        <w:rPr>
          <w:b/>
        </w:rPr>
        <w:t xml:space="preserve">Lewis Amis &amp; Elizabeth Knight </w:t>
      </w:r>
      <w:r>
        <w:t>– Bondsman, William Davis.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 Note: The transcriber made an error and wrote this date as 1781</w:t>
      </w:r>
    </w:p>
    <w:p w:rsidR="0061492E" w:rsidRDefault="0061492E" w:rsidP="0061492E">
      <w:r>
        <w:rPr>
          <w:noProof/>
        </w:rPr>
        <w:drawing>
          <wp:inline distT="0" distB="0" distL="0" distR="0" wp14:anchorId="6E7AC999" wp14:editId="7794E6B8">
            <wp:extent cx="5113020" cy="10058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113020" cy="1005840"/>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1791 </w:t>
      </w:r>
      <w:r w:rsidR="00A50E74">
        <w:rPr>
          <w:b/>
        </w:rPr>
        <w:t xml:space="preserve">- </w:t>
      </w:r>
      <w:r>
        <w:rPr>
          <w:b/>
        </w:rPr>
        <w:t xml:space="preserve">Apr 30 </w:t>
      </w:r>
      <w:r>
        <w:t xml:space="preserve">– </w:t>
      </w:r>
      <w:r w:rsidRPr="00045374">
        <w:rPr>
          <w:b/>
          <w:u w:val="single"/>
        </w:rPr>
        <w:t>VA</w:t>
      </w:r>
      <w:r w:rsidR="00C24655">
        <w:rPr>
          <w:b/>
          <w:u w:val="single"/>
        </w:rPr>
        <w:t xml:space="preserve"> </w:t>
      </w:r>
      <w:r w:rsidR="00C24655" w:rsidRPr="00045374">
        <w:rPr>
          <w:b/>
          <w:u w:val="single"/>
        </w:rPr>
        <w:t>Northampton</w:t>
      </w:r>
      <w:r w:rsidRPr="00514298">
        <w:rPr>
          <w:b/>
        </w:rPr>
        <w:t xml:space="preserve"> – Mar</w:t>
      </w:r>
      <w:r w:rsidR="00C24655" w:rsidRPr="00514298">
        <w:rPr>
          <w:b/>
        </w:rPr>
        <w:t xml:space="preserve"> - </w:t>
      </w:r>
      <w:r w:rsidRPr="00045374">
        <w:rPr>
          <w:b/>
        </w:rPr>
        <w:t>Molly Knight</w:t>
      </w:r>
      <w:r w:rsidRPr="00C24655">
        <w:rPr>
          <w:b/>
        </w:rPr>
        <w:t xml:space="preserve"> </w:t>
      </w:r>
      <w:r w:rsidR="00C24655" w:rsidRPr="00C24655">
        <w:rPr>
          <w:b/>
        </w:rPr>
        <w:t>&amp;</w:t>
      </w:r>
      <w:r w:rsidRPr="00C24655">
        <w:rPr>
          <w:b/>
        </w:rPr>
        <w:t xml:space="preserve"> Severn Widgeon</w:t>
      </w:r>
      <w:r>
        <w:t>.  (VA MG REC 1700-1850, p. 446)</w:t>
      </w:r>
    </w:p>
    <w:p w:rsidR="001470B7" w:rsidRDefault="001470B7" w:rsidP="001470B7">
      <w:pPr>
        <w:pStyle w:val="NormalWeb"/>
        <w:spacing w:before="240" w:beforeAutospacing="0" w:after="240" w:afterAutospacing="0"/>
        <w:ind w:left="0" w:right="0"/>
        <w:rPr>
          <w:rStyle w:val="ng-binding"/>
        </w:rPr>
      </w:pPr>
      <w:r w:rsidRPr="007C7E9C">
        <w:rPr>
          <w:b/>
        </w:rPr>
        <w:t xml:space="preserve">1791 </w:t>
      </w:r>
      <w:r w:rsidR="00514298">
        <w:rPr>
          <w:b/>
        </w:rPr>
        <w:t xml:space="preserve">- </w:t>
      </w:r>
      <w:r w:rsidRPr="007C7E9C">
        <w:rPr>
          <w:b/>
        </w:rPr>
        <w:t>May 1 –</w:t>
      </w:r>
      <w:r>
        <w:t xml:space="preserve"> </w:t>
      </w:r>
      <w:r w:rsidRPr="007C7E9C">
        <w:rPr>
          <w:b/>
          <w:u w:val="single"/>
        </w:rPr>
        <w:t>NC</w:t>
      </w:r>
      <w:r w:rsidR="00C24655">
        <w:rPr>
          <w:b/>
          <w:u w:val="single"/>
        </w:rPr>
        <w:t xml:space="preserve"> </w:t>
      </w:r>
      <w:r w:rsidR="00C24655" w:rsidRPr="007C7E9C">
        <w:rPr>
          <w:b/>
          <w:u w:val="single"/>
        </w:rPr>
        <w:t>Nash</w:t>
      </w:r>
      <w:r w:rsidRPr="00514298">
        <w:rPr>
          <w:b/>
        </w:rPr>
        <w:t xml:space="preserve"> – </w:t>
      </w:r>
      <w:r w:rsidR="00514298" w:rsidRPr="00514298">
        <w:rPr>
          <w:b/>
        </w:rPr>
        <w:t>Admin – Kinsman Knight (Kinsmore?)</w:t>
      </w:r>
      <w:r w:rsidR="00514298">
        <w:t xml:space="preserve"> - </w:t>
      </w:r>
      <w:r>
        <w:t>Mary Williams of Nash County sold to Kinsman Knight 25 acs. adj. said Knight and Joseph White. Wit: William Williams and Matthew Melton (Nash County NC Deeds 1777-1868, p. 252)</w:t>
      </w:r>
      <w:r w:rsidR="00514298">
        <w:t xml:space="preserve">  </w:t>
      </w:r>
      <w:r w:rsidR="000C2158">
        <w:br/>
      </w:r>
      <w:r w:rsidR="00A50E74" w:rsidRPr="004F7142">
        <w:rPr>
          <w:b/>
        </w:rPr>
        <w:t>Note</w:t>
      </w:r>
      <w:r w:rsidR="00A50E74">
        <w:t>:</w:t>
      </w:r>
      <w:r>
        <w:t xml:space="preserve"> It’s </w:t>
      </w:r>
      <w:r w:rsidR="00514298">
        <w:t xml:space="preserve">likely to be </w:t>
      </w:r>
      <w:r>
        <w:t xml:space="preserve">Kinsmore; he was the </w:t>
      </w:r>
      <w:r>
        <w:rPr>
          <w:rStyle w:val="ng-binding"/>
        </w:rPr>
        <w:t xml:space="preserve">son of John Carter Knight and his wife, Ann, and was named in his father's will 1783, Nash County NC. This will was witnessed by William Williams and Jesse Powell. </w:t>
      </w:r>
    </w:p>
    <w:p w:rsidR="00A41CDC" w:rsidRDefault="00A41CDC" w:rsidP="001470B7">
      <w:pPr>
        <w:pStyle w:val="NormalWeb"/>
        <w:spacing w:before="240" w:beforeAutospacing="0" w:after="240" w:afterAutospacing="0"/>
        <w:ind w:left="0" w:right="0"/>
        <w:rPr>
          <w:rStyle w:val="ng-binding"/>
        </w:rPr>
      </w:pPr>
      <w:r w:rsidRPr="00A41CDC">
        <w:rPr>
          <w:rStyle w:val="ng-binding"/>
          <w:b/>
        </w:rPr>
        <w:t xml:space="preserve">1791 – Jun 6 – </w:t>
      </w:r>
      <w:r w:rsidRPr="00A41CDC">
        <w:rPr>
          <w:rStyle w:val="ng-binding"/>
          <w:b/>
          <w:u w:val="single"/>
        </w:rPr>
        <w:t>VA Amherst</w:t>
      </w:r>
      <w:r w:rsidRPr="00A41CDC">
        <w:rPr>
          <w:rStyle w:val="ng-binding"/>
          <w:b/>
        </w:rPr>
        <w:t xml:space="preserve"> – Mar – Betsy Knight to Gerard Hotchkiss</w:t>
      </w:r>
      <w:r w:rsidR="0056332A">
        <w:rPr>
          <w:rStyle w:val="ng-binding"/>
          <w:b/>
        </w:rPr>
        <w:t xml:space="preserve"> / Jared Hotchkiss</w:t>
      </w:r>
      <w:r>
        <w:rPr>
          <w:rStyle w:val="ng-binding"/>
        </w:rPr>
        <w:t xml:space="preserve">. </w:t>
      </w:r>
      <w:r w:rsidR="0056332A">
        <w:rPr>
          <w:rStyle w:val="ng-binding"/>
        </w:rPr>
        <w:t xml:space="preserve">  </w:t>
      </w:r>
      <w:r w:rsidR="0056332A" w:rsidRPr="009E2C67">
        <w:rPr>
          <w:rStyle w:val="ng-binding"/>
          <w:b/>
        </w:rPr>
        <w:t>Note</w:t>
      </w:r>
      <w:r w:rsidR="0056332A">
        <w:rPr>
          <w:rStyle w:val="ng-binding"/>
        </w:rPr>
        <w:t xml:space="preserve">: </w:t>
      </w:r>
      <w:r w:rsidR="0056332A" w:rsidRPr="0056332A">
        <w:rPr>
          <w:rStyle w:val="ng-binding"/>
        </w:rPr>
        <w:t>The full record found at the FHL named William Knight as security for the marriage.</w:t>
      </w:r>
      <w:r w:rsidR="0056332A">
        <w:rPr>
          <w:rStyle w:val="ng-binding"/>
        </w:rPr>
        <w:t xml:space="preserve"> I</w:t>
      </w:r>
      <w:r w:rsidR="0056332A" w:rsidRPr="0056332A">
        <w:rPr>
          <w:rStyle w:val="ng-binding"/>
        </w:rPr>
        <w:t>n the 1791 tax year, William Knight, Sr. paid his taxes on 6 June</w:t>
      </w:r>
      <w:r w:rsidR="0056332A">
        <w:rPr>
          <w:rStyle w:val="ng-binding"/>
        </w:rPr>
        <w:t xml:space="preserve"> which suggests that</w:t>
      </w:r>
      <w:r w:rsidR="0056332A" w:rsidRPr="0056332A">
        <w:rPr>
          <w:rStyle w:val="ng-binding"/>
        </w:rPr>
        <w:t xml:space="preserve"> William Knight, Sr. went to town to pay taxes on the day</w:t>
      </w:r>
      <w:r w:rsidR="0056332A">
        <w:rPr>
          <w:rStyle w:val="ng-binding"/>
        </w:rPr>
        <w:t xml:space="preserve"> his daughter,</w:t>
      </w:r>
      <w:r w:rsidR="0056332A" w:rsidRPr="0056332A">
        <w:rPr>
          <w:rStyle w:val="ng-binding"/>
        </w:rPr>
        <w:t xml:space="preserve"> Elizabeth</w:t>
      </w:r>
      <w:r w:rsidR="0056332A">
        <w:rPr>
          <w:rStyle w:val="ng-binding"/>
        </w:rPr>
        <w:t>,</w:t>
      </w:r>
      <w:r w:rsidR="0056332A" w:rsidRPr="0056332A">
        <w:rPr>
          <w:rStyle w:val="ng-binding"/>
        </w:rPr>
        <w:t xml:space="preserve"> married Jared Hotchkiss.</w:t>
      </w:r>
    </w:p>
    <w:p w:rsidR="0061486D" w:rsidRDefault="0061486D" w:rsidP="001470B7">
      <w:pPr>
        <w:pStyle w:val="NormalWeb"/>
        <w:spacing w:before="240" w:beforeAutospacing="0" w:after="240" w:afterAutospacing="0"/>
        <w:ind w:left="0" w:right="0"/>
        <w:rPr>
          <w:rStyle w:val="Emphasis"/>
          <w:i w:val="0"/>
        </w:rPr>
      </w:pPr>
      <w:r w:rsidRPr="00382921">
        <w:rPr>
          <w:rStyle w:val="Emphasis"/>
          <w:b/>
          <w:i w:val="0"/>
        </w:rPr>
        <w:t>17</w:t>
      </w:r>
      <w:r>
        <w:rPr>
          <w:rStyle w:val="Emphasis"/>
          <w:b/>
          <w:i w:val="0"/>
        </w:rPr>
        <w:t>91</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 xml:space="preserve">William Knight JR, 1  **  John Knight, 1 </w:t>
      </w:r>
      <w:r w:rsidRPr="0061486D">
        <w:rPr>
          <w:rStyle w:val="Emphasis"/>
          <w:i w:val="0"/>
        </w:rPr>
        <w:t>(both paid on Apr 4)</w:t>
      </w:r>
      <w:r>
        <w:rPr>
          <w:rStyle w:val="Emphasis"/>
          <w:b/>
          <w:i w:val="0"/>
        </w:rPr>
        <w:t xml:space="preserve">  **  John</w:t>
      </w:r>
      <w:r w:rsidRPr="00382921">
        <w:rPr>
          <w:rStyle w:val="Emphasis"/>
          <w:b/>
          <w:i w:val="0"/>
        </w:rPr>
        <w:t xml:space="preserve"> </w:t>
      </w:r>
      <w:r>
        <w:rPr>
          <w:rStyle w:val="Emphasis"/>
          <w:b/>
          <w:i w:val="0"/>
        </w:rPr>
        <w:t xml:space="preserve">M. </w:t>
      </w:r>
      <w:r w:rsidRPr="00382921">
        <w:rPr>
          <w:rStyle w:val="Emphasis"/>
          <w:b/>
          <w:i w:val="0"/>
        </w:rPr>
        <w:t>Knight</w:t>
      </w:r>
      <w:r>
        <w:rPr>
          <w:rStyle w:val="Emphasis"/>
          <w:b/>
          <w:i w:val="0"/>
        </w:rPr>
        <w:t xml:space="preserve">, 1  **  William M. Knight, 1 </w:t>
      </w:r>
      <w:r w:rsidRPr="0061486D">
        <w:rPr>
          <w:rStyle w:val="Emphasis"/>
          <w:i w:val="0"/>
        </w:rPr>
        <w:lastRenderedPageBreak/>
        <w:t>(both paid on May 9)</w:t>
      </w:r>
      <w:r>
        <w:rPr>
          <w:rStyle w:val="Emphasis"/>
          <w:b/>
          <w:i w:val="0"/>
        </w:rPr>
        <w:t xml:space="preserve">  **  William Knight SR, 1  **  Augustine Knight, 1 </w:t>
      </w:r>
      <w:r w:rsidRPr="0061486D">
        <w:rPr>
          <w:rStyle w:val="Emphasis"/>
          <w:i w:val="0"/>
        </w:rPr>
        <w:t>(both paid on 6 June)</w:t>
      </w:r>
      <w:r>
        <w:rPr>
          <w:rStyle w:val="Emphasis"/>
          <w:i w:val="0"/>
        </w:rPr>
        <w:t xml:space="preserve"> </w:t>
      </w:r>
      <w:r w:rsidRPr="0061486D">
        <w:rPr>
          <w:rStyle w:val="Emphasis"/>
          <w:i w:val="0"/>
        </w:rPr>
        <w:t>(Number of tithables in HH)</w:t>
      </w:r>
    </w:p>
    <w:p w:rsidR="003C490D" w:rsidRPr="0061486D" w:rsidRDefault="003C490D" w:rsidP="003C490D">
      <w:pPr>
        <w:pStyle w:val="NormalWeb"/>
        <w:spacing w:before="120" w:beforeAutospacing="0" w:after="120" w:afterAutospacing="0"/>
        <w:ind w:left="0" w:right="0"/>
      </w:pPr>
      <w:r>
        <w:rPr>
          <w:rStyle w:val="Emphasis"/>
          <w:b/>
          <w:i w:val="0"/>
        </w:rPr>
        <w:t xml:space="preserve">1791 – </w:t>
      </w:r>
      <w:r w:rsidRPr="00382921">
        <w:rPr>
          <w:rStyle w:val="Emphasis"/>
          <w:b/>
          <w:i w:val="0"/>
          <w:u w:val="single"/>
        </w:rPr>
        <w:t xml:space="preserve">VA </w:t>
      </w:r>
      <w:r>
        <w:rPr>
          <w:rStyle w:val="Emphasis"/>
          <w:b/>
          <w:i w:val="0"/>
          <w:u w:val="single"/>
        </w:rPr>
        <w:t>Amherst</w:t>
      </w:r>
      <w:r>
        <w:rPr>
          <w:rStyle w:val="Emphasis"/>
          <w:b/>
          <w:i w:val="0"/>
        </w:rPr>
        <w:t xml:space="preserve"> – Admin – Tax List -  John Knight  **  John M. Knight  **  William Knight. </w:t>
      </w:r>
      <w:r w:rsidRPr="003C490D">
        <w:rPr>
          <w:rStyle w:val="Emphasis"/>
          <w:i w:val="0"/>
        </w:rPr>
        <w:t>(Land tax)</w:t>
      </w:r>
    </w:p>
    <w:p w:rsidR="001470B7" w:rsidRDefault="001470B7" w:rsidP="001470B7">
      <w:pPr>
        <w:pStyle w:val="NormalWeb"/>
        <w:spacing w:before="240" w:beforeAutospacing="0" w:after="240" w:afterAutospacing="0"/>
        <w:ind w:left="0" w:right="0"/>
      </w:pPr>
      <w:r>
        <w:rPr>
          <w:b/>
        </w:rPr>
        <w:t xml:space="preserve">1791 </w:t>
      </w:r>
      <w:r w:rsidR="00C24655">
        <w:rPr>
          <w:b/>
        </w:rPr>
        <w:t xml:space="preserve">- </w:t>
      </w:r>
      <w:r>
        <w:rPr>
          <w:b/>
        </w:rPr>
        <w:t>Aug 2</w:t>
      </w:r>
      <w:r w:rsidR="00DF5914">
        <w:rPr>
          <w:b/>
        </w:rPr>
        <w:t>5</w:t>
      </w:r>
      <w:r>
        <w:rPr>
          <w:b/>
        </w:rPr>
        <w:t xml:space="preserve"> </w:t>
      </w:r>
      <w:r>
        <w:t xml:space="preserve">– </w:t>
      </w:r>
      <w:r w:rsidRPr="0009669C">
        <w:rPr>
          <w:b/>
          <w:u w:val="single"/>
        </w:rPr>
        <w:t>VA</w:t>
      </w:r>
      <w:r w:rsidR="00C24655">
        <w:rPr>
          <w:b/>
          <w:u w:val="single"/>
        </w:rPr>
        <w:t xml:space="preserve"> </w:t>
      </w:r>
      <w:r w:rsidR="00C24655" w:rsidRPr="0009669C">
        <w:rPr>
          <w:b/>
          <w:u w:val="single"/>
        </w:rPr>
        <w:t>Orange</w:t>
      </w:r>
      <w:r w:rsidRPr="00514298">
        <w:rPr>
          <w:b/>
        </w:rPr>
        <w:t xml:space="preserve"> </w:t>
      </w:r>
      <w:r w:rsidR="00514298" w:rsidRPr="00514298">
        <w:rPr>
          <w:b/>
        </w:rPr>
        <w:t>–</w:t>
      </w:r>
      <w:r w:rsidRPr="00514298">
        <w:rPr>
          <w:b/>
        </w:rPr>
        <w:t xml:space="preserve"> </w:t>
      </w:r>
      <w:r w:rsidR="00514298" w:rsidRPr="00514298">
        <w:rPr>
          <w:b/>
        </w:rPr>
        <w:t xml:space="preserve">Mar - </w:t>
      </w:r>
      <w:r w:rsidRPr="00CC366B">
        <w:rPr>
          <w:b/>
        </w:rPr>
        <w:t xml:space="preserve">William </w:t>
      </w:r>
      <w:r>
        <w:rPr>
          <w:b/>
        </w:rPr>
        <w:t xml:space="preserve">Butcher </w:t>
      </w:r>
      <w:r w:rsidRPr="00CC366B">
        <w:rPr>
          <w:b/>
        </w:rPr>
        <w:t>Knight</w:t>
      </w:r>
      <w:r w:rsidRPr="00514298">
        <w:rPr>
          <w:b/>
        </w:rPr>
        <w:t xml:space="preserve"> &amp; Frances Cave</w:t>
      </w:r>
      <w:r>
        <w:t xml:space="preserve"> </w:t>
      </w:r>
      <w:r w:rsidR="00514298">
        <w:t xml:space="preserve">- (Fletcher, p. 98)  </w:t>
      </w:r>
      <w:r w:rsidR="002C5421">
        <w:t xml:space="preserve">  (FHL Film Number 33031, P28)</w:t>
      </w:r>
    </w:p>
    <w:p w:rsidR="001470B7" w:rsidRDefault="001470B7" w:rsidP="001470B7">
      <w:pPr>
        <w:pStyle w:val="NormalWeb"/>
        <w:spacing w:before="240" w:beforeAutospacing="0" w:after="240" w:afterAutospacing="0"/>
        <w:ind w:left="0" w:right="0"/>
      </w:pPr>
      <w:r>
        <w:rPr>
          <w:b/>
        </w:rPr>
        <w:t xml:space="preserve">1791 </w:t>
      </w:r>
      <w:r w:rsidR="00C24655">
        <w:rPr>
          <w:b/>
        </w:rPr>
        <w:t xml:space="preserve">- </w:t>
      </w:r>
      <w:r>
        <w:rPr>
          <w:b/>
        </w:rPr>
        <w:t>Dec 9 –</w:t>
      </w:r>
      <w:r>
        <w:t xml:space="preserve"> </w:t>
      </w:r>
      <w:r w:rsidRPr="0009669C">
        <w:rPr>
          <w:b/>
          <w:u w:val="single"/>
        </w:rPr>
        <w:t>VA</w:t>
      </w:r>
      <w:r w:rsidR="00C24655">
        <w:rPr>
          <w:b/>
          <w:u w:val="single"/>
        </w:rPr>
        <w:t xml:space="preserve"> </w:t>
      </w:r>
      <w:r w:rsidR="00C24655" w:rsidRPr="0009669C">
        <w:rPr>
          <w:b/>
          <w:u w:val="single"/>
        </w:rPr>
        <w:t>Henrico</w:t>
      </w:r>
      <w:r w:rsidRPr="00C24655">
        <w:rPr>
          <w:b/>
        </w:rPr>
        <w:t xml:space="preserve"> </w:t>
      </w:r>
      <w:r w:rsidR="00C24655" w:rsidRPr="00C24655">
        <w:rPr>
          <w:b/>
        </w:rPr>
        <w:t>–</w:t>
      </w:r>
      <w:r w:rsidRPr="00C24655">
        <w:rPr>
          <w:b/>
        </w:rPr>
        <w:t xml:space="preserve"> </w:t>
      </w:r>
      <w:r w:rsidR="00C24655" w:rsidRPr="00C24655">
        <w:rPr>
          <w:b/>
        </w:rPr>
        <w:t xml:space="preserve">Bap - </w:t>
      </w:r>
      <w:r w:rsidRPr="00100596">
        <w:rPr>
          <w:b/>
        </w:rPr>
        <w:t>Betsy Collins Knight</w:t>
      </w:r>
      <w:r w:rsidR="00C24655">
        <w:rPr>
          <w:b/>
        </w:rPr>
        <w:t xml:space="preserve"> – </w:t>
      </w:r>
      <w:r w:rsidR="00C24655" w:rsidRPr="00514298">
        <w:t>d/o</w:t>
      </w:r>
      <w:r w:rsidRPr="00514298">
        <w:t xml:space="preserve"> Stephen Knight</w:t>
      </w:r>
      <w:r>
        <w:t xml:space="preserve"> and Leah his wife, born. Baptized</w:t>
      </w:r>
      <w:r w:rsidR="00C24655">
        <w:t xml:space="preserve"> </w:t>
      </w:r>
      <w:r w:rsidR="00C24655" w:rsidRPr="0009669C">
        <w:t>Bristol Parish</w:t>
      </w:r>
      <w:r>
        <w:t xml:space="preserve"> October 2</w:t>
      </w:r>
      <w:r w:rsidRPr="00487671">
        <w:rPr>
          <w:vertAlign w:val="superscript"/>
        </w:rPr>
        <w:t>nd</w:t>
      </w:r>
      <w:r>
        <w:t xml:space="preserve"> 1792. (Chamberlayne, 1980, p. 55)</w:t>
      </w:r>
      <w:r w:rsidR="00C24655">
        <w:t xml:space="preserve">  </w:t>
      </w:r>
      <w:r w:rsidR="00814004">
        <w:t xml:space="preserve"> </w:t>
      </w:r>
      <w:r w:rsidR="00C24655" w:rsidRPr="00A50E74">
        <w:rPr>
          <w:b/>
        </w:rPr>
        <w:t>Note</w:t>
      </w:r>
      <w:r w:rsidR="00C24655">
        <w:t>: Was Leah a Collins before marriage?</w:t>
      </w:r>
    </w:p>
    <w:p w:rsidR="00814004" w:rsidRDefault="00814004" w:rsidP="001470B7">
      <w:pPr>
        <w:pStyle w:val="NormalWeb"/>
        <w:spacing w:before="240" w:beforeAutospacing="0" w:after="240" w:afterAutospacing="0"/>
        <w:ind w:left="0" w:right="0"/>
      </w:pPr>
      <w:r w:rsidRPr="00814004">
        <w:rPr>
          <w:b/>
        </w:rPr>
        <w:t xml:space="preserve">1791 – Ded 9 – </w:t>
      </w:r>
      <w:r w:rsidRPr="00814004">
        <w:rPr>
          <w:b/>
          <w:u w:val="single"/>
        </w:rPr>
        <w:t>VA Amherst</w:t>
      </w:r>
      <w:r w:rsidRPr="00814004">
        <w:rPr>
          <w:b/>
        </w:rPr>
        <w:t xml:space="preserve"> – Admin - William Knight,</w:t>
      </w:r>
      <w:r w:rsidRPr="00814004">
        <w:t xml:space="preserve"> AC, to Saml. Meredith, one horse and saddle; stock; crop etc. Wits.: Jas.McCaul; Sally Meredith; Sarah Meredith(sic).</w:t>
      </w:r>
      <w:r>
        <w:t xml:space="preserve">  Actual document, extracted by Wanda Tucker, reads:  </w:t>
      </w:r>
      <w:r w:rsidRPr="00814004">
        <w:t>Know all men by these presents that William Knight of the County of Amherst for and in consideration of twenty pounds lawful money of Virginia to me in hand paid at and before the sealing and delivery thereof by Samuel Meredith Esquire of the same county the receipt whereof I do hereby acknowledge have bargained and sold and by these presents do bargain and sell into the said Saml. Meredith the following stock of goods (Viz.) one horse and a mans saddle two sows and one boar and five shoats all marked with a half crop in the right ear and a hole and upper keel(?) in the left lale (?) my crop of corn and fodder now growing and all my household furniture and implements one Table Two chest two chairs one Iron pot and Tea Kettle Two flat Irons one dish and three Pewter plates one flax and one cotton wheel one plow and two hilling hoes one ax a hand saw and a drawing knife &amp;c. now remaining and being in my possession. To have and to hold all and singular the said stock and goods household stuff and implements of household and every of them by these presents bargained and sold unto the said Samuel Meredith his Ex</w:t>
      </w:r>
      <w:r>
        <w:t>e</w:t>
      </w:r>
      <w:r w:rsidRPr="00814004">
        <w:t>ss admrs and assigns for ever. And I the said William Knight for myself my Exss admrs and assigns all and singular the goods unto the said Samuel Meredith his Ex</w:t>
      </w:r>
      <w:r>
        <w:t>e</w:t>
      </w:r>
      <w:r w:rsidRPr="00814004">
        <w:t>ss admrs and assigns against me the said William Knight my Ex</w:t>
      </w:r>
      <w:r>
        <w:t>e</w:t>
      </w:r>
      <w:r w:rsidRPr="00814004">
        <w:t>ss admrs and assigns and against and every other persons and persons whatsoever shall and will warrant and forever defend by these presents of which goods I the said William Knight have put the said Samuel Meredith in full possession by delivering to him one pewter plate &amp;c. at the sealing hereof</w:t>
      </w:r>
      <w:r>
        <w:t xml:space="preserve">. </w:t>
      </w:r>
      <w:r w:rsidRPr="00814004">
        <w:t xml:space="preserve"> In witness hereof I have hereunto set my hand and affixed my seal this ninth day of December one thousand Seven hundred and ninety one William Knight (seal) Sealed and acknowledged in the presence of James McCaul, Sally Meredith, Sarah Meredith.</w:t>
      </w:r>
      <w:r>
        <w:br/>
      </w:r>
      <w:r w:rsidRPr="00814004">
        <w:t>At a court for Amherst County the sixteenth day of July 1792 this bill of sale was acknowledged in open court by William Knight to be his act and ordered to be recorded. Test WS Crawford Clk</w:t>
      </w:r>
      <w:r>
        <w:t>.  (</w:t>
      </w:r>
      <w:r w:rsidRPr="00814004">
        <w:t>Amherst County, Virginia, Deed Book G, p. 148</w:t>
      </w:r>
      <w:r>
        <w:t xml:space="preserve">)  </w:t>
      </w:r>
      <w:r w:rsidRPr="00814004">
        <w:rPr>
          <w:b/>
        </w:rPr>
        <w:t>Note</w:t>
      </w:r>
      <w:r>
        <w:t xml:space="preserve">:  That is to say, </w:t>
      </w:r>
      <w:r w:rsidRPr="00814004">
        <w:t>William Knight sold everything he owned to Samuel Meredith in December 1791.</w:t>
      </w:r>
      <w:r>
        <w:t xml:space="preserve">  Wanda Tucker speculates:  “</w:t>
      </w:r>
      <w:r w:rsidRPr="00814004">
        <w:t>In 1791, William Knight, Sr. appears on the lists for the last time. In 1792, the year after he married Elizabeth Knight, Jared Hotchkiss appears, with two tithes listed. When Elizabeth married, her father sold all of his goods and moved in with his new son-in-law.</w:t>
      </w:r>
      <w:r>
        <w:t xml:space="preserve"> …</w:t>
      </w:r>
      <w:r w:rsidRPr="00814004">
        <w:t>Jared Hotchkiss shows two tithes on the Amherst lists until 1796. In 1797, he appears on the list for the last time, with one tithe. William Knight has died.</w:t>
      </w:r>
      <w:r>
        <w:t xml:space="preserve"> …</w:t>
      </w:r>
      <w:r w:rsidRPr="00814004">
        <w:t xml:space="preserve">According to his Revolutionary War pension application dated 12 Sept 1832, Jared and Elizabeth/Betsey Knight left Amherst County for Washington County, Tennessee, where they lived for about two </w:t>
      </w:r>
      <w:r w:rsidRPr="00814004">
        <w:lastRenderedPageBreak/>
        <w:t>years. They then moved on to Roane County, Tennessee, where they remained for the rest of their lives.</w:t>
      </w:r>
      <w:r>
        <w:t xml:space="preserve"> ”</w:t>
      </w:r>
      <w:r w:rsidR="00702254">
        <w:t xml:space="preserve">  </w:t>
      </w:r>
      <w:r w:rsidR="00702254" w:rsidRPr="00702254">
        <w:t>Jared and Betsy Knight had several children, including Hezekiah born 1798. Jared was quite a bit older than Elizabeth. He was christened i</w:t>
      </w:r>
      <w:r w:rsidR="00702254">
        <w:t>n New Haven Connecticut in 1761. (</w:t>
      </w:r>
      <w:r w:rsidR="00702254" w:rsidRPr="00702254">
        <w:t>"Connecticut Birth</w:t>
      </w:r>
      <w:r w:rsidR="00563A05">
        <w:t>FS</w:t>
      </w:r>
      <w:r w:rsidR="00702254" w:rsidRPr="00702254">
        <w:t>s and Christenings, 1649-1906," database, FamilySearch</w:t>
      </w:r>
      <w:r w:rsidR="00702254">
        <w:t xml:space="preserve">)  </w:t>
      </w:r>
      <w:r w:rsidR="00702254" w:rsidRPr="00702254">
        <w:t>Revolutionary War patriot Colonel Samuel Garland Meredith, Jr. was born in 1732 in Hanover County, Virginia. He died 22 December 1808 in Amherst, and was buried at his Winton Planation in Amherst. Meredith’s brother-in-law was the great patriot Patrick Henry. Buried next to Samuel Meredith is his wife, Mary “Jane” Henry.</w:t>
      </w:r>
      <w:r w:rsidR="00702254">
        <w:t xml:space="preserve">  </w:t>
      </w:r>
      <w:r w:rsidR="00702254" w:rsidRPr="00702254">
        <w:t>Patrick Henry was born 29 May 1736, and died 6 June 1799. He is buried at the Henry Cemetery in Aspen, Charlotte County, Virginia. He married Mary Jane Henry Meredith, daughter of Samuel Meredith, Sr. She was born 19 June 1738 in Hanover County, Virginia and died 1819 in Amherst. She is buried at the Winton Planation.</w:t>
      </w:r>
    </w:p>
    <w:p w:rsidR="00814004" w:rsidRDefault="00814004" w:rsidP="001470B7">
      <w:pPr>
        <w:pStyle w:val="NormalWeb"/>
        <w:spacing w:before="240" w:beforeAutospacing="0" w:after="240" w:afterAutospacing="0"/>
        <w:ind w:left="0" w:right="0"/>
      </w:pPr>
      <w:r>
        <w:rPr>
          <w:b/>
        </w:rPr>
        <w:t xml:space="preserve">1791 </w:t>
      </w:r>
      <w:r>
        <w:t xml:space="preserve">– </w:t>
      </w:r>
      <w:r w:rsidRPr="0009669C">
        <w:rPr>
          <w:b/>
          <w:u w:val="single"/>
        </w:rPr>
        <w:t>VA</w:t>
      </w:r>
      <w:r>
        <w:rPr>
          <w:b/>
          <w:u w:val="single"/>
        </w:rPr>
        <w:t xml:space="preserve"> </w:t>
      </w:r>
      <w:r w:rsidRPr="0009669C">
        <w:rPr>
          <w:b/>
          <w:u w:val="single"/>
        </w:rPr>
        <w:t>Mathews</w:t>
      </w:r>
      <w:r>
        <w:t xml:space="preserve"> </w:t>
      </w:r>
      <w:r w:rsidRPr="00A50E74">
        <w:rPr>
          <w:b/>
        </w:rPr>
        <w:t>– Admin - Tax list – Selected:</w:t>
      </w:r>
      <w:r>
        <w:t xml:space="preserve"> </w:t>
      </w:r>
      <w:r w:rsidRPr="00B027E1">
        <w:rPr>
          <w:b/>
        </w:rPr>
        <w:t>Gabriel Knight, Henry Knight, Joseph Knight, Joseph Knight JR., Richard Knight</w:t>
      </w:r>
      <w:r>
        <w:t xml:space="preserve">. (Mason 1946, p. 113) </w:t>
      </w:r>
      <w:r w:rsidRPr="00A50E74">
        <w:rPr>
          <w:b/>
        </w:rPr>
        <w:t>Note</w:t>
      </w:r>
      <w:r>
        <w:t>: Mathews County was formed from part of Gloucester County.</w:t>
      </w:r>
    </w:p>
    <w:p w:rsidR="001470B7" w:rsidRDefault="001470B7" w:rsidP="001470B7">
      <w:pPr>
        <w:pStyle w:val="NormalWeb"/>
        <w:spacing w:before="240" w:beforeAutospacing="0" w:after="240" w:afterAutospacing="0"/>
        <w:ind w:left="0" w:right="0"/>
      </w:pPr>
      <w:r>
        <w:rPr>
          <w:b/>
        </w:rPr>
        <w:t xml:space="preserve">1792 </w:t>
      </w:r>
      <w:r w:rsidR="00C24655">
        <w:rPr>
          <w:b/>
        </w:rPr>
        <w:t xml:space="preserve">- </w:t>
      </w:r>
      <w:r>
        <w:rPr>
          <w:b/>
        </w:rPr>
        <w:t xml:space="preserve">Jan </w:t>
      </w:r>
      <w:r w:rsidRPr="003D3D3C">
        <w:rPr>
          <w:b/>
        </w:rPr>
        <w:t>19 –</w:t>
      </w:r>
      <w:r>
        <w:t xml:space="preserve"> </w:t>
      </w:r>
      <w:r>
        <w:rPr>
          <w:b/>
          <w:u w:val="single"/>
        </w:rPr>
        <w:t>VA</w:t>
      </w:r>
      <w:r w:rsidR="00C24655">
        <w:rPr>
          <w:b/>
          <w:u w:val="single"/>
        </w:rPr>
        <w:t xml:space="preserve"> </w:t>
      </w:r>
      <w:r w:rsidR="00C24655" w:rsidRPr="003D3D3C">
        <w:rPr>
          <w:b/>
          <w:u w:val="single"/>
        </w:rPr>
        <w:t>Lunenburg</w:t>
      </w:r>
      <w:r w:rsidRPr="00C24655">
        <w:rPr>
          <w:b/>
        </w:rPr>
        <w:t xml:space="preserve"> – </w:t>
      </w:r>
      <w:r w:rsidR="00C24655" w:rsidRPr="00C24655">
        <w:rPr>
          <w:b/>
        </w:rPr>
        <w:t xml:space="preserve">Mar - </w:t>
      </w:r>
      <w:r w:rsidRPr="003D3D3C">
        <w:rPr>
          <w:b/>
        </w:rPr>
        <w:t>Benjamin Jordan</w:t>
      </w:r>
      <w:r>
        <w:t xml:space="preserve"> </w:t>
      </w:r>
      <w:r w:rsidR="00514298">
        <w:t>&amp;</w:t>
      </w:r>
      <w:r>
        <w:t xml:space="preserve"> </w:t>
      </w:r>
      <w:r w:rsidRPr="003D3D3C">
        <w:rPr>
          <w:b/>
        </w:rPr>
        <w:t>Jane Jones</w:t>
      </w:r>
      <w:r>
        <w:t xml:space="preserve"> </w:t>
      </w:r>
      <w:r w:rsidR="00514298">
        <w:t xml:space="preserve">– Jane was </w:t>
      </w:r>
      <w:r>
        <w:t>of Nottoway County</w:t>
      </w:r>
      <w:r w:rsidR="00514298">
        <w:t>;</w:t>
      </w:r>
      <w:r>
        <w:t xml:space="preserve"> married by John Jones.  (Matheny &amp; Yates 1967 p. 72)</w:t>
      </w:r>
    </w:p>
    <w:p w:rsidR="00B47AA5" w:rsidRPr="00B47AA5" w:rsidRDefault="00B47AA5" w:rsidP="001470B7">
      <w:pPr>
        <w:pStyle w:val="NormalWeb"/>
        <w:spacing w:before="240" w:beforeAutospacing="0" w:after="240" w:afterAutospacing="0"/>
        <w:ind w:left="0" w:right="0"/>
      </w:pPr>
      <w:r w:rsidRPr="00B47AA5">
        <w:rPr>
          <w:b/>
        </w:rPr>
        <w:t xml:space="preserve">1792 – Feb 28 – </w:t>
      </w:r>
      <w:r w:rsidRPr="00B47AA5">
        <w:rPr>
          <w:b/>
          <w:u w:val="single"/>
        </w:rPr>
        <w:t>VA Southampton</w:t>
      </w:r>
      <w:r w:rsidRPr="00B47AA5">
        <w:rPr>
          <w:b/>
        </w:rPr>
        <w:t xml:space="preserve"> – Mar – Lewis Knight to Eady Fauster</w:t>
      </w:r>
      <w:r>
        <w:t>. (Ancestry.com)</w:t>
      </w:r>
    </w:p>
    <w:p w:rsidR="001470B7" w:rsidRDefault="001470B7" w:rsidP="001470B7">
      <w:pPr>
        <w:pStyle w:val="NormalWeb"/>
        <w:spacing w:before="240" w:beforeAutospacing="0" w:after="240" w:afterAutospacing="0"/>
        <w:ind w:left="0" w:right="0"/>
      </w:pPr>
      <w:r w:rsidRPr="006B1360">
        <w:rPr>
          <w:b/>
        </w:rPr>
        <w:t xml:space="preserve">1792 </w:t>
      </w:r>
      <w:r w:rsidR="003555E9">
        <w:rPr>
          <w:b/>
        </w:rPr>
        <w:t xml:space="preserve">- </w:t>
      </w:r>
      <w:r w:rsidRPr="006B1360">
        <w:rPr>
          <w:b/>
        </w:rPr>
        <w:t xml:space="preserve">Mar 12 </w:t>
      </w:r>
      <w:r>
        <w:t xml:space="preserve">– </w:t>
      </w:r>
      <w:r w:rsidRPr="00073E34">
        <w:rPr>
          <w:b/>
          <w:u w:val="single"/>
        </w:rPr>
        <w:t>NC</w:t>
      </w:r>
      <w:r w:rsidR="00514298">
        <w:rPr>
          <w:b/>
          <w:u w:val="single"/>
        </w:rPr>
        <w:t xml:space="preserve"> Cumberland</w:t>
      </w:r>
      <w:r w:rsidRPr="00514298">
        <w:rPr>
          <w:b/>
        </w:rPr>
        <w:t xml:space="preserve"> </w:t>
      </w:r>
      <w:r w:rsidR="00514298" w:rsidRPr="00514298">
        <w:rPr>
          <w:b/>
        </w:rPr>
        <w:t>–</w:t>
      </w:r>
      <w:r w:rsidRPr="00514298">
        <w:rPr>
          <w:b/>
        </w:rPr>
        <w:t xml:space="preserve"> </w:t>
      </w:r>
      <w:r w:rsidR="00514298" w:rsidRPr="00514298">
        <w:rPr>
          <w:b/>
        </w:rPr>
        <w:t xml:space="preserve">Admin - </w:t>
      </w:r>
      <w:r w:rsidRPr="00100596">
        <w:rPr>
          <w:b/>
        </w:rPr>
        <w:t>Henry Knight</w:t>
      </w:r>
      <w:r>
        <w:t xml:space="preserve"> </w:t>
      </w:r>
      <w:r w:rsidR="003555E9">
        <w:t>-</w:t>
      </w:r>
      <w:r>
        <w:t xml:space="preserve"> March 12. 1792 bought for 100 pounds from Solomon Perch </w:t>
      </w:r>
      <w:r w:rsidR="00514298">
        <w:t>(</w:t>
      </w:r>
      <w:r>
        <w:t>or P</w:t>
      </w:r>
      <w:r w:rsidR="00A50E74">
        <w:t>o</w:t>
      </w:r>
      <w:r>
        <w:t>rch</w:t>
      </w:r>
      <w:r w:rsidR="00514298">
        <w:t>)</w:t>
      </w:r>
      <w:r>
        <w:t xml:space="preserve"> 50 acres of land being part of 10</w:t>
      </w:r>
      <w:r w:rsidR="00A50E74">
        <w:t>0 acres enterd by Frances Smith, l</w:t>
      </w:r>
      <w:r>
        <w:t>ying on Neill McNeill's creek. The upper end of the said land</w:t>
      </w:r>
      <w:r w:rsidR="00A50E74">
        <w:t xml:space="preserve"> j</w:t>
      </w:r>
      <w:r>
        <w:t xml:space="preserve">oining Lisley (?) Signed by Solomon Perch in the presents of Cpt. Phillip Thomas, State of NC, Cumberland Co. Oct. Term 1792 Then seal proved by Phillip Thomas and addmitted to the record.   Signed John Ingram. </w:t>
      </w:r>
      <w:r w:rsidR="003555E9">
        <w:t>(</w:t>
      </w:r>
      <w:r w:rsidR="00514298" w:rsidRPr="00514298">
        <w:t xml:space="preserve">Cumberland County </w:t>
      </w:r>
      <w:r w:rsidR="003555E9">
        <w:t xml:space="preserve">NC </w:t>
      </w:r>
      <w:r w:rsidR="00514298" w:rsidRPr="00514298">
        <w:t>Register Of Deeds</w:t>
      </w:r>
      <w:r w:rsidR="003555E9">
        <w:t xml:space="preserve"> online –</w:t>
      </w:r>
      <w:r w:rsidR="00591A8D">
        <w:t xml:space="preserve"> transcribed from</w:t>
      </w:r>
      <w:r w:rsidR="003555E9">
        <w:t xml:space="preserve"> image of document) </w:t>
      </w:r>
    </w:p>
    <w:p w:rsidR="00E3207F" w:rsidRDefault="00E3207F" w:rsidP="001470B7">
      <w:pPr>
        <w:pStyle w:val="NormalWeb"/>
        <w:spacing w:before="240" w:beforeAutospacing="0" w:after="240" w:afterAutospacing="0"/>
        <w:ind w:left="0" w:right="0"/>
      </w:pPr>
      <w:r w:rsidRPr="00614B06">
        <w:rPr>
          <w:b/>
        </w:rPr>
        <w:t>Note</w:t>
      </w:r>
      <w:r>
        <w:t xml:space="preserve">: Recall the problem of a John Knight married to an Anne in Sussex VA who had children: William, Benjamin and Wilson, the last being born in Mar 1774. Then, there was the problem of aid being provided for “Knight’s Child” as recorded in the Albemarle Parish Vestry Book beginning in 1779 and continuing until 1786 at least, and possibly beyond. At that point, the child was named: Henry Knight. Then consider that there was a land patent by a John Knight in Cumberland County NC in 1773 and then I've found Wilson Knight - not so common a name - in the Cumberland NC 1830 census, along with a Henry Knight of a similar age and a John Knight young enough to be a son of either. Wilson is alone in Cumberland in 1840. The name Wilson shows up again as a 16 year old son of James Knight, 38, in the 1850 Clarke, Mississippi census along with a Mark Knight, 32. BUT, it also shows up in the same census, alone, in Frederick VA as a 27 year old, this time with a son, James Knight. So here we have Henry Knight patenting land in Cumberland NC.  That would give him a birth year of c. 1770, so the connection is tracking. </w:t>
      </w:r>
      <w:r w:rsidR="00614B06">
        <w:t xml:space="preserve">I still don’t know the origins of this group. </w:t>
      </w:r>
    </w:p>
    <w:p w:rsidR="001470B7" w:rsidRPr="00536D55" w:rsidRDefault="001470B7" w:rsidP="001470B7">
      <w:pPr>
        <w:pStyle w:val="NormalWeb"/>
        <w:spacing w:before="240" w:beforeAutospacing="0" w:after="240" w:afterAutospacing="0"/>
        <w:ind w:left="0" w:right="0"/>
      </w:pPr>
      <w:r>
        <w:rPr>
          <w:b/>
        </w:rPr>
        <w:t xml:space="preserve">1792 </w:t>
      </w:r>
      <w:r w:rsidR="002A4CBF">
        <w:rPr>
          <w:b/>
        </w:rPr>
        <w:t xml:space="preserve">- </w:t>
      </w:r>
      <w:r>
        <w:rPr>
          <w:b/>
        </w:rPr>
        <w:t xml:space="preserve">Mar 28 </w:t>
      </w:r>
      <w:r w:rsidR="00597305">
        <w:t>–</w:t>
      </w:r>
      <w:r>
        <w:t xml:space="preserve"> </w:t>
      </w:r>
      <w:r w:rsidR="00597305">
        <w:rPr>
          <w:b/>
          <w:u w:val="single"/>
        </w:rPr>
        <w:t>GA Effingham</w:t>
      </w:r>
      <w:r w:rsidRPr="002A4CBF">
        <w:rPr>
          <w:b/>
        </w:rPr>
        <w:t xml:space="preserve"> </w:t>
      </w:r>
      <w:r w:rsidR="002A4CBF">
        <w:rPr>
          <w:b/>
        </w:rPr>
        <w:t>–</w:t>
      </w:r>
      <w:r w:rsidRPr="002A4CBF">
        <w:rPr>
          <w:b/>
        </w:rPr>
        <w:t xml:space="preserve"> </w:t>
      </w:r>
      <w:r w:rsidR="002A4CBF">
        <w:rPr>
          <w:b/>
        </w:rPr>
        <w:t>Admin -</w:t>
      </w:r>
      <w:r>
        <w:t xml:space="preserve"> </w:t>
      </w:r>
      <w:r w:rsidRPr="00706BE1">
        <w:rPr>
          <w:b/>
          <w:color w:val="000000"/>
        </w:rPr>
        <w:t>Joseph Knight</w:t>
      </w:r>
      <w:r w:rsidRPr="009A0CE7">
        <w:rPr>
          <w:color w:val="000000"/>
        </w:rPr>
        <w:t xml:space="preserve"> </w:t>
      </w:r>
      <w:r w:rsidR="002A4CBF">
        <w:rPr>
          <w:color w:val="000000"/>
        </w:rPr>
        <w:t xml:space="preserve">- </w:t>
      </w:r>
      <w:r w:rsidRPr="009A0CE7">
        <w:rPr>
          <w:color w:val="000000"/>
        </w:rPr>
        <w:t xml:space="preserve">of </w:t>
      </w:r>
      <w:r w:rsidRPr="00085218">
        <w:rPr>
          <w:color w:val="000000"/>
        </w:rPr>
        <w:t>Effingham County</w:t>
      </w:r>
      <w:r w:rsidRPr="009A0CE7">
        <w:rPr>
          <w:color w:val="000000"/>
        </w:rPr>
        <w:t xml:space="preserve"> </w:t>
      </w:r>
      <w:r>
        <w:rPr>
          <w:color w:val="000000"/>
        </w:rPr>
        <w:t xml:space="preserve">(GA) </w:t>
      </w:r>
      <w:r w:rsidRPr="009A0CE7">
        <w:rPr>
          <w:color w:val="000000"/>
        </w:rPr>
        <w:t xml:space="preserve">to </w:t>
      </w:r>
      <w:r w:rsidRPr="00085218">
        <w:rPr>
          <w:b/>
          <w:color w:val="000000"/>
        </w:rPr>
        <w:t>George McCall</w:t>
      </w:r>
      <w:r>
        <w:rPr>
          <w:color w:val="000000"/>
        </w:rPr>
        <w:t xml:space="preserve"> of D</w:t>
      </w:r>
      <w:r w:rsidRPr="009A0CE7">
        <w:rPr>
          <w:color w:val="000000"/>
        </w:rPr>
        <w:t>arlington Dist., S C , planter</w:t>
      </w:r>
      <w:r>
        <w:rPr>
          <w:color w:val="000000"/>
        </w:rPr>
        <w:t xml:space="preserve">, </w:t>
      </w:r>
      <w:r w:rsidRPr="009A0CE7">
        <w:rPr>
          <w:color w:val="000000"/>
        </w:rPr>
        <w:t xml:space="preserve">300 acres in former </w:t>
      </w:r>
      <w:r w:rsidRPr="00085218">
        <w:rPr>
          <w:color w:val="000000"/>
        </w:rPr>
        <w:t>Craven Co., now Darlington District SC</w:t>
      </w:r>
      <w:r w:rsidRPr="009A0CE7">
        <w:rPr>
          <w:color w:val="000000"/>
        </w:rPr>
        <w:t>, granted</w:t>
      </w:r>
      <w:r w:rsidRPr="00706BE1">
        <w:rPr>
          <w:b/>
          <w:color w:val="000000"/>
        </w:rPr>
        <w:t xml:space="preserve"> John Knight </w:t>
      </w:r>
      <w:r w:rsidRPr="009A0CE7">
        <w:rPr>
          <w:color w:val="000000"/>
        </w:rPr>
        <w:t xml:space="preserve">21 April 1775, lying </w:t>
      </w:r>
      <w:r w:rsidRPr="009A0CE7">
        <w:rPr>
          <w:color w:val="000000"/>
        </w:rPr>
        <w:lastRenderedPageBreak/>
        <w:t xml:space="preserve">on south side of </w:t>
      </w:r>
      <w:r w:rsidRPr="00085218">
        <w:rPr>
          <w:rStyle w:val="Strong"/>
          <w:b w:val="0"/>
          <w:color w:val="000000"/>
        </w:rPr>
        <w:t>Pee Dee River</w:t>
      </w:r>
      <w:r w:rsidRPr="009A0CE7">
        <w:rPr>
          <w:color w:val="000000"/>
        </w:rPr>
        <w:t>. Witnesses:</w:t>
      </w:r>
      <w:r w:rsidRPr="00706BE1">
        <w:rPr>
          <w:b/>
          <w:color w:val="000000"/>
        </w:rPr>
        <w:t xml:space="preserve"> </w:t>
      </w:r>
      <w:r w:rsidRPr="00654149">
        <w:rPr>
          <w:color w:val="000000"/>
        </w:rPr>
        <w:t>John Moore, JP; William McCall; John McCall</w:t>
      </w:r>
      <w:r w:rsidRPr="009A0CE7">
        <w:rPr>
          <w:color w:val="000000"/>
        </w:rPr>
        <w:t xml:space="preserve"> JP.</w:t>
      </w:r>
      <w:r w:rsidR="00614B06">
        <w:rPr>
          <w:color w:val="000000"/>
        </w:rPr>
        <w:t xml:space="preserve"> (</w:t>
      </w:r>
      <w:r w:rsidR="00597305">
        <w:rPr>
          <w:color w:val="000000"/>
        </w:rPr>
        <w:t>Effingham Co Deed Book A-B, p. 466</w:t>
      </w:r>
      <w:r w:rsidR="00614B06">
        <w:rPr>
          <w:color w:val="000000"/>
        </w:rPr>
        <w:t>)</w:t>
      </w:r>
    </w:p>
    <w:p w:rsidR="001470B7" w:rsidRDefault="001470B7" w:rsidP="001470B7">
      <w:pPr>
        <w:pStyle w:val="NormalWeb"/>
        <w:spacing w:before="240" w:beforeAutospacing="0" w:after="240" w:afterAutospacing="0"/>
        <w:ind w:left="0" w:right="0"/>
      </w:pPr>
      <w:r>
        <w:rPr>
          <w:b/>
        </w:rPr>
        <w:t xml:space="preserve">1792 </w:t>
      </w:r>
      <w:r w:rsidR="003555E9">
        <w:rPr>
          <w:b/>
        </w:rPr>
        <w:t xml:space="preserve">- </w:t>
      </w:r>
      <w:r>
        <w:rPr>
          <w:b/>
        </w:rPr>
        <w:t xml:space="preserve">Apr 17 </w:t>
      </w:r>
      <w:r>
        <w:t xml:space="preserve">– </w:t>
      </w:r>
      <w:r>
        <w:rPr>
          <w:b/>
          <w:u w:val="single"/>
        </w:rPr>
        <w:t>VA</w:t>
      </w:r>
      <w:r w:rsidR="00654149">
        <w:rPr>
          <w:b/>
          <w:u w:val="single"/>
        </w:rPr>
        <w:t xml:space="preserve"> </w:t>
      </w:r>
      <w:r w:rsidR="00654149" w:rsidRPr="00706BE1">
        <w:rPr>
          <w:b/>
          <w:u w:val="single"/>
        </w:rPr>
        <w:t>Spotsylvania</w:t>
      </w:r>
      <w:r w:rsidRPr="003555E9">
        <w:rPr>
          <w:b/>
        </w:rPr>
        <w:t xml:space="preserve"> – </w:t>
      </w:r>
      <w:r w:rsidR="003555E9" w:rsidRPr="003555E9">
        <w:rPr>
          <w:b/>
        </w:rPr>
        <w:t xml:space="preserve">Admin - </w:t>
      </w:r>
      <w:r w:rsidRPr="00706BE1">
        <w:rPr>
          <w:b/>
        </w:rPr>
        <w:t>Richard Coleman</w:t>
      </w:r>
      <w:r>
        <w:t xml:space="preserve"> </w:t>
      </w:r>
      <w:r w:rsidR="003555E9">
        <w:t>- O</w:t>
      </w:r>
      <w:r>
        <w:t>f Spots. Co. to R</w:t>
      </w:r>
      <w:r w:rsidR="003555E9">
        <w:t>obert</w:t>
      </w:r>
      <w:r>
        <w:t xml:space="preserve"> S. Coleman of sam co. conveyance of slaves “in trust for the use of </w:t>
      </w:r>
      <w:r w:rsidRPr="00706BE1">
        <w:rPr>
          <w:b/>
        </w:rPr>
        <w:t xml:space="preserve">Fanny Coleman, Thomas Wootten Coleman, Rice Coleman </w:t>
      </w:r>
      <w:r>
        <w:t xml:space="preserve">and </w:t>
      </w:r>
      <w:r w:rsidRPr="00706BE1">
        <w:rPr>
          <w:b/>
        </w:rPr>
        <w:t>Richard Coleman</w:t>
      </w:r>
      <w:r>
        <w:t xml:space="preserve">, children of Richard Coleman afsd. [all under 21 yrs. Of age], Wit. Spilsbe Coleman, Mary X Aldiss. Decr. 3, 1793. </w:t>
      </w:r>
      <w:r w:rsidR="003555E9">
        <w:t>(</w:t>
      </w:r>
      <w:r>
        <w:t>Spotsylvania County Records, 1721-1800, Deed book N. 1791-1794)</w:t>
      </w:r>
    </w:p>
    <w:p w:rsidR="00AF219F" w:rsidRDefault="00AF219F" w:rsidP="001470B7">
      <w:pPr>
        <w:pStyle w:val="NormalWeb"/>
        <w:spacing w:before="240" w:beforeAutospacing="0" w:after="240" w:afterAutospacing="0"/>
        <w:ind w:left="0" w:right="0"/>
      </w:pPr>
      <w:r w:rsidRPr="00382921">
        <w:rPr>
          <w:rStyle w:val="Emphasis"/>
          <w:b/>
          <w:i w:val="0"/>
        </w:rPr>
        <w:t>17</w:t>
      </w:r>
      <w:r>
        <w:rPr>
          <w:rStyle w:val="Emphasis"/>
          <w:b/>
          <w:i w:val="0"/>
        </w:rPr>
        <w:t>9</w:t>
      </w:r>
      <w:r w:rsidRPr="00382921">
        <w:rPr>
          <w:rStyle w:val="Emphasis"/>
          <w:b/>
          <w:i w:val="0"/>
        </w:rPr>
        <w:t xml:space="preserve">2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 xml:space="preserve">William Knight, 1  **  Austin Knight / Augustine Knight, 1  **  John Knight, 1. </w:t>
      </w:r>
      <w:r w:rsidRPr="00AF219F">
        <w:rPr>
          <w:rStyle w:val="Emphasis"/>
          <w:i w:val="0"/>
        </w:rPr>
        <w:t>(Number of tithables in HH)</w:t>
      </w:r>
    </w:p>
    <w:p w:rsidR="001470B7" w:rsidRDefault="001470B7" w:rsidP="001470B7">
      <w:pPr>
        <w:pStyle w:val="NormalWeb"/>
        <w:spacing w:before="240" w:beforeAutospacing="0" w:after="240" w:afterAutospacing="0"/>
        <w:ind w:left="0" w:right="0"/>
      </w:pPr>
      <w:r w:rsidRPr="00536D55">
        <w:rPr>
          <w:b/>
        </w:rPr>
        <w:t xml:space="preserve">1792 </w:t>
      </w:r>
      <w:r w:rsidR="003555E9">
        <w:rPr>
          <w:b/>
        </w:rPr>
        <w:t xml:space="preserve">- </w:t>
      </w:r>
      <w:r w:rsidRPr="00536D55">
        <w:rPr>
          <w:b/>
        </w:rPr>
        <w:t>Jul 12 –</w:t>
      </w:r>
      <w:r>
        <w:t xml:space="preserve"> </w:t>
      </w:r>
      <w:r w:rsidRPr="00536D55">
        <w:rPr>
          <w:b/>
          <w:u w:val="single"/>
        </w:rPr>
        <w:t>VA</w:t>
      </w:r>
      <w:r w:rsidR="00654149">
        <w:rPr>
          <w:b/>
          <w:u w:val="single"/>
        </w:rPr>
        <w:t xml:space="preserve"> </w:t>
      </w:r>
      <w:r w:rsidR="00654149" w:rsidRPr="00536D55">
        <w:rPr>
          <w:b/>
          <w:u w:val="single"/>
        </w:rPr>
        <w:t>Lunenburg</w:t>
      </w:r>
      <w:r w:rsidRPr="003555E9">
        <w:rPr>
          <w:b/>
        </w:rPr>
        <w:t xml:space="preserve"> </w:t>
      </w:r>
      <w:r w:rsidR="003555E9" w:rsidRPr="003555E9">
        <w:rPr>
          <w:b/>
        </w:rPr>
        <w:t>–</w:t>
      </w:r>
      <w:r w:rsidRPr="003555E9">
        <w:rPr>
          <w:b/>
        </w:rPr>
        <w:t xml:space="preserve"> </w:t>
      </w:r>
      <w:r w:rsidR="003555E9" w:rsidRPr="003555E9">
        <w:rPr>
          <w:b/>
        </w:rPr>
        <w:t xml:space="preserve">Mar - </w:t>
      </w:r>
      <w:r w:rsidRPr="00536D55">
        <w:rPr>
          <w:b/>
        </w:rPr>
        <w:t>Woodson Jordan</w:t>
      </w:r>
      <w:r>
        <w:t xml:space="preserve"> </w:t>
      </w:r>
      <w:r w:rsidR="003555E9">
        <w:t>&amp;</w:t>
      </w:r>
      <w:r>
        <w:t xml:space="preserve"> </w:t>
      </w:r>
      <w:r w:rsidRPr="00536D55">
        <w:rPr>
          <w:b/>
        </w:rPr>
        <w:t>Jemima Ragsdale</w:t>
      </w:r>
      <w:r>
        <w:t xml:space="preserve"> </w:t>
      </w:r>
      <w:r w:rsidR="003555E9">
        <w:t>- M</w:t>
      </w:r>
      <w:r>
        <w:t>arried by John Neblett. (Matheny &amp; Yates 1967. p. 72)</w:t>
      </w:r>
    </w:p>
    <w:p w:rsidR="00F71051" w:rsidRPr="00F71051" w:rsidRDefault="00F71051" w:rsidP="001470B7">
      <w:pPr>
        <w:pStyle w:val="NormalWeb"/>
        <w:spacing w:before="240" w:beforeAutospacing="0" w:after="240" w:afterAutospacing="0"/>
        <w:ind w:left="0" w:right="0"/>
      </w:pPr>
      <w:r w:rsidRPr="00F71051">
        <w:rPr>
          <w:b/>
        </w:rPr>
        <w:t xml:space="preserve">1792 – Jul 23 – </w:t>
      </w:r>
      <w:r w:rsidRPr="00F71051">
        <w:rPr>
          <w:b/>
          <w:u w:val="single"/>
        </w:rPr>
        <w:t>VA Halifax</w:t>
      </w:r>
      <w:r w:rsidRPr="00F71051">
        <w:rPr>
          <w:b/>
        </w:rPr>
        <w:t xml:space="preserve"> – Mar – Susanna Knight to John Poole.</w:t>
      </w:r>
      <w:r>
        <w:t xml:space="preserve"> (Ancestry.com)</w:t>
      </w:r>
    </w:p>
    <w:p w:rsidR="001470B7" w:rsidRDefault="001470B7" w:rsidP="001470B7">
      <w:pPr>
        <w:pStyle w:val="NormalWeb"/>
        <w:spacing w:before="240" w:beforeAutospacing="0" w:after="240" w:afterAutospacing="0"/>
        <w:ind w:left="0" w:right="0"/>
      </w:pPr>
      <w:r>
        <w:rPr>
          <w:b/>
        </w:rPr>
        <w:t xml:space="preserve">1792 Sep 1 </w:t>
      </w:r>
      <w:r>
        <w:t xml:space="preserve">– </w:t>
      </w:r>
      <w:r w:rsidRPr="00045374">
        <w:rPr>
          <w:b/>
          <w:u w:val="single"/>
        </w:rPr>
        <w:t>VA</w:t>
      </w:r>
      <w:r w:rsidR="00654149">
        <w:rPr>
          <w:b/>
          <w:u w:val="single"/>
        </w:rPr>
        <w:t xml:space="preserve"> </w:t>
      </w:r>
      <w:r w:rsidR="00654149" w:rsidRPr="00045374">
        <w:rPr>
          <w:b/>
          <w:u w:val="single"/>
        </w:rPr>
        <w:t>Northampton</w:t>
      </w:r>
      <w:r w:rsidRPr="003555E9">
        <w:rPr>
          <w:b/>
        </w:rPr>
        <w:t xml:space="preserve"> – Mar</w:t>
      </w:r>
      <w:r w:rsidR="00654149" w:rsidRPr="003555E9">
        <w:rPr>
          <w:b/>
        </w:rPr>
        <w:t xml:space="preserve"> - </w:t>
      </w:r>
      <w:r w:rsidRPr="00045374">
        <w:rPr>
          <w:b/>
        </w:rPr>
        <w:t>Anne Knight</w:t>
      </w:r>
      <w:r w:rsidRPr="003555E9">
        <w:rPr>
          <w:b/>
        </w:rPr>
        <w:t xml:space="preserve"> </w:t>
      </w:r>
      <w:r w:rsidR="00654149" w:rsidRPr="003555E9">
        <w:rPr>
          <w:b/>
        </w:rPr>
        <w:t>&amp;</w:t>
      </w:r>
      <w:r w:rsidRPr="003555E9">
        <w:rPr>
          <w:b/>
        </w:rPr>
        <w:t xml:space="preserve"> Thomas Willis</w:t>
      </w:r>
      <w:r w:rsidR="003555E9">
        <w:rPr>
          <w:b/>
        </w:rPr>
        <w:t xml:space="preserve"> -</w:t>
      </w:r>
      <w:r>
        <w:t xml:space="preserve">  (VA MG REC 1700-1850, p. 447)</w:t>
      </w:r>
    </w:p>
    <w:p w:rsidR="001470B7" w:rsidRDefault="001470B7" w:rsidP="001470B7">
      <w:pPr>
        <w:pStyle w:val="NormalWeb"/>
        <w:spacing w:before="240" w:beforeAutospacing="0" w:after="240" w:afterAutospacing="0"/>
        <w:ind w:left="0" w:right="0"/>
      </w:pPr>
      <w:r>
        <w:rPr>
          <w:b/>
        </w:rPr>
        <w:t xml:space="preserve">1792 </w:t>
      </w:r>
      <w:r w:rsidR="00113FB1">
        <w:rPr>
          <w:b/>
        </w:rPr>
        <w:t xml:space="preserve">- </w:t>
      </w:r>
      <w:r>
        <w:rPr>
          <w:b/>
        </w:rPr>
        <w:t xml:space="preserve">Nov 3 </w:t>
      </w:r>
      <w:r>
        <w:t xml:space="preserve">– </w:t>
      </w:r>
      <w:r w:rsidRPr="00D260C6">
        <w:rPr>
          <w:b/>
          <w:u w:val="single"/>
        </w:rPr>
        <w:t>SC</w:t>
      </w:r>
      <w:r w:rsidR="00654149">
        <w:rPr>
          <w:b/>
          <w:u w:val="single"/>
        </w:rPr>
        <w:t xml:space="preserve"> </w:t>
      </w:r>
      <w:r w:rsidR="00654149" w:rsidRPr="003D3D3C">
        <w:rPr>
          <w:b/>
          <w:u w:val="single"/>
        </w:rPr>
        <w:t>Beaufort</w:t>
      </w:r>
      <w:r w:rsidRPr="00C17CE8">
        <w:rPr>
          <w:b/>
        </w:rPr>
        <w:t xml:space="preserve"> – </w:t>
      </w:r>
      <w:r w:rsidR="00C17CE8" w:rsidRPr="00C17CE8">
        <w:rPr>
          <w:b/>
        </w:rPr>
        <w:t xml:space="preserve">Admin - </w:t>
      </w:r>
      <w:r w:rsidRPr="001C6F24">
        <w:rPr>
          <w:b/>
        </w:rPr>
        <w:t>Zachariah Knight</w:t>
      </w:r>
      <w:r>
        <w:t xml:space="preserve"> </w:t>
      </w:r>
      <w:r w:rsidR="007940B5">
        <w:t>- W</w:t>
      </w:r>
      <w:r>
        <w:t xml:space="preserve">ith James Sweat and James Smart, delegates from Coosawhatchie Baptist Church at the Charleston Baptist Association conference. </w:t>
      </w:r>
    </w:p>
    <w:p w:rsidR="00614B06" w:rsidRDefault="001470B7" w:rsidP="001470B7">
      <w:pPr>
        <w:pStyle w:val="NormalWeb"/>
        <w:spacing w:before="240" w:beforeAutospacing="0" w:after="240" w:afterAutospacing="0"/>
        <w:ind w:left="0" w:right="0"/>
      </w:pPr>
      <w:r>
        <w:rPr>
          <w:b/>
        </w:rPr>
        <w:t xml:space="preserve">1792 </w:t>
      </w:r>
      <w:r w:rsidR="002F6B93">
        <w:rPr>
          <w:b/>
        </w:rPr>
        <w:t xml:space="preserve">- </w:t>
      </w:r>
      <w:r>
        <w:rPr>
          <w:b/>
        </w:rPr>
        <w:t xml:space="preserve">Nov 5 </w:t>
      </w:r>
      <w:r>
        <w:t xml:space="preserve">– </w:t>
      </w:r>
      <w:r w:rsidRPr="00D260C6">
        <w:rPr>
          <w:b/>
          <w:u w:val="single"/>
        </w:rPr>
        <w:t>SC</w:t>
      </w:r>
      <w:r w:rsidR="00113FB1">
        <w:rPr>
          <w:b/>
          <w:u w:val="single"/>
        </w:rPr>
        <w:t xml:space="preserve"> </w:t>
      </w:r>
      <w:r w:rsidR="00113FB1" w:rsidRPr="00D260C6">
        <w:rPr>
          <w:b/>
          <w:u w:val="single"/>
        </w:rPr>
        <w:t>Beaufort</w:t>
      </w:r>
      <w:r w:rsidRPr="003555E9">
        <w:rPr>
          <w:b/>
        </w:rPr>
        <w:t xml:space="preserve"> – </w:t>
      </w:r>
      <w:r w:rsidR="003555E9" w:rsidRPr="003555E9">
        <w:rPr>
          <w:b/>
        </w:rPr>
        <w:t>Admin – Stephen Knight</w:t>
      </w:r>
      <w:r w:rsidR="003555E9">
        <w:t xml:space="preserve"> - </w:t>
      </w:r>
      <w:r>
        <w:t xml:space="preserve">Land grant for 310 acres. </w:t>
      </w:r>
      <w:r w:rsidR="002F6B93">
        <w:t xml:space="preserve">(SC Archives online)  </w:t>
      </w:r>
    </w:p>
    <w:p w:rsidR="001470B7" w:rsidRDefault="001470B7" w:rsidP="001470B7">
      <w:pPr>
        <w:pStyle w:val="NormalWeb"/>
        <w:spacing w:before="240" w:beforeAutospacing="0" w:after="240" w:afterAutospacing="0"/>
        <w:ind w:left="0" w:right="0"/>
      </w:pPr>
      <w:r>
        <w:rPr>
          <w:b/>
        </w:rPr>
        <w:t xml:space="preserve">1792 </w:t>
      </w:r>
      <w:r>
        <w:t xml:space="preserve">– </w:t>
      </w:r>
      <w:r w:rsidRPr="00C80F6D">
        <w:rPr>
          <w:b/>
          <w:u w:val="single"/>
        </w:rPr>
        <w:t>SC</w:t>
      </w:r>
      <w:r w:rsidR="00C17CE8">
        <w:rPr>
          <w:b/>
          <w:u w:val="single"/>
        </w:rPr>
        <w:t xml:space="preserve"> </w:t>
      </w:r>
      <w:r w:rsidR="00C17CE8" w:rsidRPr="00C80F6D">
        <w:rPr>
          <w:b/>
          <w:u w:val="single"/>
        </w:rPr>
        <w:t>Beaufort</w:t>
      </w:r>
      <w:r w:rsidRPr="003555E9">
        <w:rPr>
          <w:b/>
        </w:rPr>
        <w:t xml:space="preserve"> – </w:t>
      </w:r>
      <w:r w:rsidR="003555E9" w:rsidRPr="003555E9">
        <w:rPr>
          <w:b/>
        </w:rPr>
        <w:t xml:space="preserve">Will - </w:t>
      </w:r>
      <w:r w:rsidRPr="00A33D9F">
        <w:rPr>
          <w:b/>
        </w:rPr>
        <w:t>Zachariah Knight</w:t>
      </w:r>
      <w:r>
        <w:t xml:space="preserve"> </w:t>
      </w:r>
      <w:r w:rsidR="003555E9">
        <w:t>- S</w:t>
      </w:r>
      <w:r>
        <w:t xml:space="preserve">igned his will. Executors named were </w:t>
      </w:r>
      <w:r w:rsidRPr="00A33D9F">
        <w:rPr>
          <w:b/>
        </w:rPr>
        <w:t>Stephen Knight</w:t>
      </w:r>
      <w:r>
        <w:t xml:space="preserve">, Nathan Smart, James Sweat.  Wit: Hamilton Smart, Solomon Knight, Moses Knight.  </w:t>
      </w:r>
      <w:r w:rsidR="003555E9">
        <w:t xml:space="preserve">(SC Wills, served by ancestry.com) </w:t>
      </w:r>
      <w:r w:rsidR="003555E9" w:rsidRPr="00301B04">
        <w:rPr>
          <w:b/>
        </w:rPr>
        <w:t>Note</w:t>
      </w:r>
      <w:r w:rsidR="003555E9">
        <w:t>: How was Stephen Knight related to Zachariah Knight</w:t>
      </w:r>
      <w:r>
        <w:t>?</w:t>
      </w:r>
      <w:r w:rsidR="003555E9">
        <w:t xml:space="preserve"> </w:t>
      </w:r>
      <w:r w:rsidR="00301B04">
        <w:t>Son of a first wife?</w:t>
      </w:r>
    </w:p>
    <w:p w:rsidR="001470B7" w:rsidRDefault="001470B7" w:rsidP="001470B7">
      <w:pPr>
        <w:pStyle w:val="NormalWeb"/>
        <w:spacing w:before="240" w:beforeAutospacing="0" w:after="240" w:afterAutospacing="0"/>
        <w:ind w:left="0" w:right="0"/>
      </w:pPr>
      <w:r>
        <w:rPr>
          <w:b/>
        </w:rPr>
        <w:t xml:space="preserve">1792 </w:t>
      </w:r>
      <w:r>
        <w:t>–</w:t>
      </w:r>
      <w:r w:rsidR="002F6B93">
        <w:t xml:space="preserve"> </w:t>
      </w:r>
      <w:r w:rsidRPr="008B13B8">
        <w:rPr>
          <w:b/>
          <w:u w:val="single"/>
        </w:rPr>
        <w:t>GA</w:t>
      </w:r>
      <w:r w:rsidR="00C17CE8">
        <w:rPr>
          <w:b/>
          <w:u w:val="single"/>
        </w:rPr>
        <w:t xml:space="preserve"> </w:t>
      </w:r>
      <w:r w:rsidR="00C17CE8" w:rsidRPr="001C6F24">
        <w:rPr>
          <w:b/>
          <w:u w:val="single"/>
        </w:rPr>
        <w:t>Liberty</w:t>
      </w:r>
      <w:r w:rsidRPr="003555E9">
        <w:rPr>
          <w:b/>
        </w:rPr>
        <w:t xml:space="preserve"> – </w:t>
      </w:r>
      <w:r w:rsidR="003555E9" w:rsidRPr="003555E9">
        <w:rPr>
          <w:b/>
        </w:rPr>
        <w:t xml:space="preserve">Admin - </w:t>
      </w:r>
      <w:r w:rsidRPr="00A33D9F">
        <w:rPr>
          <w:b/>
        </w:rPr>
        <w:t>Zachariah Knight</w:t>
      </w:r>
      <w:r>
        <w:t xml:space="preserve"> </w:t>
      </w:r>
      <w:r w:rsidR="003555E9">
        <w:t>- L</w:t>
      </w:r>
      <w:r>
        <w:t xml:space="preserve">and grant for 250 acres. </w:t>
      </w:r>
      <w:r w:rsidR="003555E9">
        <w:t>(</w:t>
      </w:r>
      <w:r w:rsidR="003555E9" w:rsidRPr="003555E9">
        <w:t>Huxford Genealogical Society, Homerville, Ga</w:t>
      </w:r>
      <w:r w:rsidR="003555E9">
        <w:t>)</w:t>
      </w:r>
    </w:p>
    <w:tbl>
      <w:tblPr>
        <w:tblStyle w:val="TableGrid"/>
        <w:tblW w:w="0" w:type="auto"/>
        <w:tblLook w:val="04A0" w:firstRow="1" w:lastRow="0" w:firstColumn="1" w:lastColumn="0" w:noHBand="0" w:noVBand="1"/>
      </w:tblPr>
      <w:tblGrid>
        <w:gridCol w:w="4261"/>
        <w:gridCol w:w="4261"/>
      </w:tblGrid>
      <w:tr w:rsidR="00A63C46" w:rsidTr="00A63C46">
        <w:tc>
          <w:tcPr>
            <w:tcW w:w="4261" w:type="dxa"/>
          </w:tcPr>
          <w:p w:rsidR="00A63C46" w:rsidRDefault="00A63C46" w:rsidP="001470B7">
            <w:pPr>
              <w:pStyle w:val="NormalWeb"/>
              <w:spacing w:before="240" w:beforeAutospacing="0" w:after="240" w:afterAutospacing="0"/>
              <w:ind w:left="0" w:right="0"/>
            </w:pPr>
            <w:r>
              <w:t>Coosawhatchie, Beaufort Dist SC</w:t>
            </w:r>
          </w:p>
        </w:tc>
        <w:tc>
          <w:tcPr>
            <w:tcW w:w="4261" w:type="dxa"/>
          </w:tcPr>
          <w:p w:rsidR="00A63C46" w:rsidRDefault="00A63C46" w:rsidP="001470B7">
            <w:pPr>
              <w:pStyle w:val="NormalWeb"/>
              <w:spacing w:before="240" w:beforeAutospacing="0" w:after="240" w:afterAutospacing="0"/>
              <w:ind w:left="0" w:right="0"/>
            </w:pPr>
            <w:r>
              <w:t>Liberty County GA</w:t>
            </w:r>
          </w:p>
        </w:tc>
      </w:tr>
      <w:tr w:rsidR="00A63C46" w:rsidTr="00A63C46">
        <w:tc>
          <w:tcPr>
            <w:tcW w:w="4261" w:type="dxa"/>
          </w:tcPr>
          <w:p w:rsidR="00A63C46" w:rsidRDefault="00A63C46" w:rsidP="001470B7">
            <w:pPr>
              <w:pStyle w:val="NormalWeb"/>
              <w:spacing w:before="240" w:beforeAutospacing="0" w:after="240" w:afterAutospacing="0"/>
              <w:ind w:left="0" w:right="0"/>
            </w:pPr>
            <w:r>
              <w:rPr>
                <w:noProof/>
              </w:rPr>
              <w:drawing>
                <wp:inline distT="0" distB="0" distL="0" distR="0" wp14:anchorId="3CB627DA" wp14:editId="78AF9743">
                  <wp:extent cx="1897380" cy="1508760"/>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1897380" cy="1508760"/>
                          </a:xfrm>
                          <a:prstGeom prst="rect">
                            <a:avLst/>
                          </a:prstGeom>
                        </pic:spPr>
                      </pic:pic>
                    </a:graphicData>
                  </a:graphic>
                </wp:inline>
              </w:drawing>
            </w:r>
          </w:p>
        </w:tc>
        <w:tc>
          <w:tcPr>
            <w:tcW w:w="4261" w:type="dxa"/>
          </w:tcPr>
          <w:p w:rsidR="00A63C46" w:rsidRDefault="00A63C46" w:rsidP="001470B7">
            <w:pPr>
              <w:pStyle w:val="NormalWeb"/>
              <w:spacing w:before="240" w:beforeAutospacing="0" w:after="240" w:afterAutospacing="0"/>
              <w:ind w:left="0" w:right="0"/>
            </w:pPr>
            <w:r>
              <w:rPr>
                <w:noProof/>
              </w:rPr>
              <w:drawing>
                <wp:inline distT="0" distB="0" distL="0" distR="0" wp14:anchorId="46DC379C" wp14:editId="094E4001">
                  <wp:extent cx="1661160" cy="1752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661160" cy="1752600"/>
                          </a:xfrm>
                          <a:prstGeom prst="rect">
                            <a:avLst/>
                          </a:prstGeom>
                        </pic:spPr>
                      </pic:pic>
                    </a:graphicData>
                  </a:graphic>
                </wp:inline>
              </w:drawing>
            </w:r>
          </w:p>
        </w:tc>
      </w:tr>
    </w:tbl>
    <w:p w:rsidR="001470B7" w:rsidRDefault="001470B7" w:rsidP="001470B7">
      <w:pPr>
        <w:pStyle w:val="NormalWeb"/>
        <w:spacing w:before="240" w:beforeAutospacing="0" w:after="240" w:afterAutospacing="0"/>
        <w:ind w:left="0" w:right="0"/>
      </w:pPr>
      <w:r>
        <w:rPr>
          <w:b/>
        </w:rPr>
        <w:lastRenderedPageBreak/>
        <w:t xml:space="preserve">1793 Jan 2 </w:t>
      </w:r>
      <w:r>
        <w:t xml:space="preserve">– </w:t>
      </w:r>
      <w:r>
        <w:rPr>
          <w:b/>
          <w:u w:val="single"/>
        </w:rPr>
        <w:t>VA</w:t>
      </w:r>
      <w:r w:rsidR="00C17CE8">
        <w:rPr>
          <w:b/>
          <w:u w:val="single"/>
        </w:rPr>
        <w:t xml:space="preserve"> </w:t>
      </w:r>
      <w:r w:rsidR="00C17CE8" w:rsidRPr="005E676D">
        <w:rPr>
          <w:b/>
          <w:u w:val="single"/>
        </w:rPr>
        <w:t>Northumberland</w:t>
      </w:r>
      <w:r w:rsidRPr="00C17CE8">
        <w:rPr>
          <w:b/>
        </w:rPr>
        <w:t xml:space="preserve"> – Mar</w:t>
      </w:r>
      <w:r w:rsidR="00C17CE8" w:rsidRPr="00C17CE8">
        <w:rPr>
          <w:b/>
        </w:rPr>
        <w:t xml:space="preserve"> -</w:t>
      </w:r>
      <w:r w:rsidRPr="00C17CE8">
        <w:rPr>
          <w:b/>
        </w:rPr>
        <w:t xml:space="preserve"> Joseph Edwards </w:t>
      </w:r>
      <w:r w:rsidR="00C17CE8" w:rsidRPr="00C17CE8">
        <w:rPr>
          <w:b/>
        </w:rPr>
        <w:t>&amp;</w:t>
      </w:r>
      <w:r w:rsidRPr="00C17CE8">
        <w:rPr>
          <w:b/>
        </w:rPr>
        <w:t xml:space="preserve"> Nancy Lunsford</w:t>
      </w:r>
      <w:r>
        <w:t xml:space="preserve"> with </w:t>
      </w:r>
      <w:r w:rsidRPr="00A33D9F">
        <w:rPr>
          <w:b/>
        </w:rPr>
        <w:t>John Knight</w:t>
      </w:r>
      <w:r>
        <w:t xml:space="preserve"> as bondsman. (Headley 2002, p. 122)</w:t>
      </w:r>
    </w:p>
    <w:p w:rsidR="004A0446" w:rsidRPr="004A0446" w:rsidRDefault="004A0446" w:rsidP="001470B7">
      <w:pPr>
        <w:pStyle w:val="NormalWeb"/>
        <w:spacing w:before="240" w:beforeAutospacing="0" w:after="240" w:afterAutospacing="0"/>
        <w:ind w:left="0" w:right="0"/>
      </w:pPr>
      <w:r w:rsidRPr="00213653">
        <w:rPr>
          <w:b/>
        </w:rPr>
        <w:t xml:space="preserve">1793 – Jan 3 – </w:t>
      </w:r>
      <w:r w:rsidRPr="00213653">
        <w:rPr>
          <w:b/>
          <w:u w:val="single"/>
        </w:rPr>
        <w:t>VA Sussex</w:t>
      </w:r>
      <w:r w:rsidRPr="00213653">
        <w:rPr>
          <w:b/>
        </w:rPr>
        <w:t xml:space="preserve"> – Mar – James Knight to Betsy Sturdivant.</w:t>
      </w:r>
      <w:r>
        <w:t xml:space="preserve"> </w:t>
      </w:r>
      <w:r w:rsidR="00213653">
        <w:t xml:space="preserve">(Ancestry.com). </w:t>
      </w:r>
      <w:r w:rsidR="00213653" w:rsidRPr="0009466D">
        <w:rPr>
          <w:b/>
        </w:rPr>
        <w:t xml:space="preserve"> Note</w:t>
      </w:r>
      <w:r w:rsidR="00213653">
        <w:t>: This James was son of Moses Knight and wife Judith.</w:t>
      </w:r>
    </w:p>
    <w:p w:rsidR="001470B7" w:rsidRDefault="001470B7" w:rsidP="001470B7">
      <w:pPr>
        <w:pStyle w:val="NormalWeb"/>
        <w:spacing w:before="240" w:beforeAutospacing="0" w:after="240" w:afterAutospacing="0"/>
        <w:ind w:left="0" w:right="0"/>
      </w:pPr>
      <w:r>
        <w:rPr>
          <w:b/>
        </w:rPr>
        <w:t xml:space="preserve">1793 </w:t>
      </w:r>
      <w:r w:rsidR="003555E9">
        <w:rPr>
          <w:b/>
        </w:rPr>
        <w:t xml:space="preserve">- </w:t>
      </w:r>
      <w:r>
        <w:rPr>
          <w:b/>
        </w:rPr>
        <w:t xml:space="preserve">Feb 15 </w:t>
      </w:r>
      <w:r>
        <w:t xml:space="preserve">– </w:t>
      </w:r>
      <w:r>
        <w:rPr>
          <w:b/>
          <w:u w:val="single"/>
        </w:rPr>
        <w:t>VA</w:t>
      </w:r>
      <w:r w:rsidR="00C17CE8">
        <w:rPr>
          <w:b/>
          <w:u w:val="single"/>
        </w:rPr>
        <w:t xml:space="preserve"> Henrico</w:t>
      </w:r>
      <w:r w:rsidRPr="003555E9">
        <w:rPr>
          <w:b/>
        </w:rPr>
        <w:t xml:space="preserve"> </w:t>
      </w:r>
      <w:r w:rsidR="003555E9" w:rsidRPr="003555E9">
        <w:rPr>
          <w:b/>
        </w:rPr>
        <w:t>–</w:t>
      </w:r>
      <w:r w:rsidRPr="003555E9">
        <w:rPr>
          <w:b/>
        </w:rPr>
        <w:t xml:space="preserve"> </w:t>
      </w:r>
      <w:r w:rsidR="003555E9" w:rsidRPr="003555E9">
        <w:rPr>
          <w:b/>
        </w:rPr>
        <w:t xml:space="preserve">Bap - </w:t>
      </w:r>
      <w:r w:rsidRPr="00100596">
        <w:rPr>
          <w:b/>
        </w:rPr>
        <w:t>Polly Cheatham Knight</w:t>
      </w:r>
      <w:r w:rsidR="003555E9">
        <w:rPr>
          <w:b/>
        </w:rPr>
        <w:t xml:space="preserve"> – </w:t>
      </w:r>
      <w:r w:rsidR="003555E9" w:rsidRPr="003555E9">
        <w:t>d/o</w:t>
      </w:r>
      <w:r w:rsidRPr="003555E9">
        <w:t xml:space="preserve"> Josiah Knight</w:t>
      </w:r>
      <w:r>
        <w:t xml:space="preserve"> &amp; Milly his wife; bap. 7 Nov 1793</w:t>
      </w:r>
      <w:r w:rsidR="003555E9">
        <w:t>, Bristol Parish</w:t>
      </w:r>
      <w:r>
        <w:t>. (Chamberlayne 1980, p. 55)</w:t>
      </w:r>
    </w:p>
    <w:p w:rsidR="001470B7" w:rsidRDefault="001470B7" w:rsidP="001470B7">
      <w:pPr>
        <w:pStyle w:val="NormalWeb"/>
        <w:spacing w:before="240" w:beforeAutospacing="0" w:after="240" w:afterAutospacing="0"/>
        <w:ind w:left="0" w:right="0"/>
      </w:pPr>
      <w:r>
        <w:rPr>
          <w:b/>
        </w:rPr>
        <w:t xml:space="preserve">1793 </w:t>
      </w:r>
      <w:r w:rsidR="002A4CBF">
        <w:rPr>
          <w:b/>
        </w:rPr>
        <w:t xml:space="preserve">- </w:t>
      </w:r>
      <w:r>
        <w:rPr>
          <w:b/>
        </w:rPr>
        <w:t xml:space="preserve">Mar 11 - </w:t>
      </w:r>
      <w:r>
        <w:t xml:space="preserve"> </w:t>
      </w:r>
      <w:r>
        <w:rPr>
          <w:b/>
          <w:u w:val="single"/>
        </w:rPr>
        <w:t>GA</w:t>
      </w:r>
      <w:r w:rsidR="002A4CBF">
        <w:rPr>
          <w:b/>
          <w:u w:val="single"/>
        </w:rPr>
        <w:t xml:space="preserve"> </w:t>
      </w:r>
      <w:r w:rsidR="002A4CBF" w:rsidRPr="005F2E23">
        <w:rPr>
          <w:b/>
          <w:u w:val="single"/>
        </w:rPr>
        <w:t>Effingham</w:t>
      </w:r>
      <w:r w:rsidRPr="002A4CBF">
        <w:rPr>
          <w:b/>
        </w:rPr>
        <w:t xml:space="preserve"> </w:t>
      </w:r>
      <w:r w:rsidR="002A4CBF" w:rsidRPr="002A4CBF">
        <w:rPr>
          <w:b/>
        </w:rPr>
        <w:t>–</w:t>
      </w:r>
      <w:r w:rsidRPr="002A4CBF">
        <w:rPr>
          <w:b/>
        </w:rPr>
        <w:t xml:space="preserve"> </w:t>
      </w:r>
      <w:r w:rsidR="002A4CBF" w:rsidRPr="002A4CBF">
        <w:rPr>
          <w:b/>
        </w:rPr>
        <w:t>Admin – John Knight</w:t>
      </w:r>
      <w:r w:rsidR="002A4CBF">
        <w:t xml:space="preserve"> - </w:t>
      </w:r>
      <w:r>
        <w:t xml:space="preserve">Zachariah Henderson to </w:t>
      </w:r>
      <w:r w:rsidRPr="005060D6">
        <w:rPr>
          <w:b/>
        </w:rPr>
        <w:t>John Knight</w:t>
      </w:r>
      <w:r>
        <w:t xml:space="preserve">, Bill of Sale, undated, for three slaves, 60 head of cattle, two horses, four featherbeds and furniture, together with pots, pans and all other items of his furniture and household goods, given in payment of his bond (promissory note </w:t>
      </w:r>
      <w:r>
        <w:rPr>
          <w:b/>
        </w:rPr>
        <w:t>10 Mar 1770</w:t>
      </w:r>
      <w:r>
        <w:t xml:space="preserve">) to Knight. No witnesses.  David Hines signs affidavit 18 Feb 1794 that he saw Zachariah Henderson sign the instrument. </w:t>
      </w:r>
      <w:r w:rsidRPr="00176B3F">
        <w:rPr>
          <w:b/>
        </w:rPr>
        <w:t xml:space="preserve">John Knight </w:t>
      </w:r>
      <w:r w:rsidRPr="00085218">
        <w:t>of Effingham Co.,</w:t>
      </w:r>
      <w:r>
        <w:t xml:space="preserve"> “Out of his love and good will” gives the above personal property to Mary Henderson by Bill of Sale dated 11 March 1793. </w:t>
      </w:r>
      <w:r w:rsidR="00D05C85">
        <w:t xml:space="preserve"> (</w:t>
      </w:r>
      <w:r w:rsidR="00D05C85">
        <w:rPr>
          <w:i/>
          <w:iCs/>
        </w:rPr>
        <w:t>Information on Some Georgia Pioneers - Maddox, GA</w:t>
      </w:r>
      <w:r w:rsidR="00D05C85">
        <w:t xml:space="preserve"> (GAF281.L3.M3) p. 53, 55, see also Helmer 2014, p. 271 and p. 266) </w:t>
      </w:r>
    </w:p>
    <w:p w:rsidR="00C17EF6" w:rsidRDefault="00C17EF6" w:rsidP="00C17EF6">
      <w:pPr>
        <w:pStyle w:val="NormalWeb"/>
        <w:spacing w:before="240" w:after="240"/>
        <w:ind w:left="0"/>
      </w:pPr>
      <w:r w:rsidRPr="00C17EF6">
        <w:rPr>
          <w:b/>
        </w:rPr>
        <w:t xml:space="preserve">1793 – Mar 12 – </w:t>
      </w:r>
      <w:r w:rsidRPr="00C17EF6">
        <w:rPr>
          <w:b/>
          <w:u w:val="single"/>
        </w:rPr>
        <w:t>NC Burke</w:t>
      </w:r>
      <w:r w:rsidRPr="00C17EF6">
        <w:rPr>
          <w:b/>
        </w:rPr>
        <w:t xml:space="preserve"> – Admin – Jonathan Knight</w:t>
      </w:r>
      <w:r>
        <w:t xml:space="preserve"> – Land patent for 100 acres on Rockhouse Creek</w:t>
      </w:r>
      <w:r w:rsidR="004F25BD">
        <w:t xml:space="preserve"> </w:t>
      </w:r>
      <w:r>
        <w:t>joining Carson’s line on the South etc…. (State Archives of NC, Book: 106 pg: 386, Grant no.: 2764, File no.: 2835, MARS: 12.14.36.2857)</w:t>
      </w:r>
    </w:p>
    <w:p w:rsidR="00C17EF6" w:rsidRDefault="00C17EF6" w:rsidP="00C17EF6">
      <w:pPr>
        <w:pStyle w:val="NormalWeb"/>
        <w:spacing w:before="240" w:after="240"/>
        <w:ind w:left="0"/>
      </w:pPr>
      <w:r>
        <w:rPr>
          <w:noProof/>
        </w:rPr>
        <w:drawing>
          <wp:inline distT="0" distB="0" distL="0" distR="0" wp14:anchorId="3DAE5BB0" wp14:editId="53DB6FA8">
            <wp:extent cx="5274310" cy="3653024"/>
            <wp:effectExtent l="0" t="0" r="254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BEBA8EAE-BF5A-486C-A8C5-ECC9F3942E4B}">
                          <a14:imgProps xmlns:a14="http://schemas.microsoft.com/office/drawing/2010/main">
                            <a14:imgLayer r:embed="rId100">
                              <a14:imgEffect>
                                <a14:brightnessContrast bright="20000" contrast="20000"/>
                              </a14:imgEffect>
                            </a14:imgLayer>
                          </a14:imgProps>
                        </a:ext>
                      </a:extLst>
                    </a:blip>
                    <a:stretch>
                      <a:fillRect/>
                    </a:stretch>
                  </pic:blipFill>
                  <pic:spPr>
                    <a:xfrm>
                      <a:off x="0" y="0"/>
                      <a:ext cx="5274310" cy="3653024"/>
                    </a:xfrm>
                    <a:prstGeom prst="rect">
                      <a:avLst/>
                    </a:prstGeom>
                  </pic:spPr>
                </pic:pic>
              </a:graphicData>
            </a:graphic>
          </wp:inline>
        </w:drawing>
      </w:r>
    </w:p>
    <w:p w:rsidR="00C17EF6" w:rsidRDefault="00C17EF6" w:rsidP="00C17EF6">
      <w:pPr>
        <w:pStyle w:val="NormalWeb"/>
        <w:spacing w:before="240" w:after="240"/>
        <w:ind w:left="0"/>
      </w:pPr>
      <w:r>
        <w:t>The same land appears to have been repantented by a Mary Knight on 1800 Mar 12.  If you go to the page for the above patent, you will find the one below on the right hand page.</w:t>
      </w:r>
    </w:p>
    <w:p w:rsidR="00C17EF6" w:rsidRDefault="00C17EF6" w:rsidP="00C17EF6">
      <w:pPr>
        <w:pStyle w:val="NormalWeb"/>
        <w:spacing w:before="240" w:after="240"/>
        <w:ind w:left="0"/>
      </w:pPr>
      <w:r>
        <w:rPr>
          <w:noProof/>
        </w:rPr>
        <w:lastRenderedPageBreak/>
        <w:drawing>
          <wp:inline distT="0" distB="0" distL="0" distR="0" wp14:anchorId="04135710" wp14:editId="0F051FF5">
            <wp:extent cx="5274310" cy="3588321"/>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BEBA8EAE-BF5A-486C-A8C5-ECC9F3942E4B}">
                          <a14:imgProps xmlns:a14="http://schemas.microsoft.com/office/drawing/2010/main">
                            <a14:imgLayer r:embed="rId102">
                              <a14:imgEffect>
                                <a14:brightnessContrast bright="20000" contrast="20000"/>
                              </a14:imgEffect>
                            </a14:imgLayer>
                          </a14:imgProps>
                        </a:ext>
                      </a:extLst>
                    </a:blip>
                    <a:stretch>
                      <a:fillRect/>
                    </a:stretch>
                  </pic:blipFill>
                  <pic:spPr>
                    <a:xfrm>
                      <a:off x="0" y="0"/>
                      <a:ext cx="5274310" cy="3588321"/>
                    </a:xfrm>
                    <a:prstGeom prst="rect">
                      <a:avLst/>
                    </a:prstGeom>
                  </pic:spPr>
                </pic:pic>
              </a:graphicData>
            </a:graphic>
          </wp:inline>
        </w:drawing>
      </w:r>
    </w:p>
    <w:p w:rsidR="00C17EF6" w:rsidRDefault="00795AD9" w:rsidP="00C17EF6">
      <w:pPr>
        <w:pStyle w:val="NormalWeb"/>
        <w:spacing w:before="240" w:after="240"/>
        <w:ind w:left="0"/>
      </w:pPr>
      <w:r w:rsidRPr="00795AD9">
        <w:rPr>
          <w:b/>
        </w:rPr>
        <w:t xml:space="preserve">1793 – Mar 22 – </w:t>
      </w:r>
      <w:r w:rsidRPr="00795AD9">
        <w:rPr>
          <w:b/>
          <w:u w:val="single"/>
        </w:rPr>
        <w:t>SC Charleston</w:t>
      </w:r>
      <w:r w:rsidRPr="00795AD9">
        <w:rPr>
          <w:b/>
        </w:rPr>
        <w:t xml:space="preserve"> – Will – Charles Knight</w:t>
      </w:r>
      <w:r>
        <w:t xml:space="preserve"> – Charles Knight,  of Edisto Island, planter/overseer, died intestate, William Crawford, overseer, is granted administration of the estate.  (SC Wills and Probate, Letters of Admin, Vol Qq, 1791-1797, image online, served by ancestry.com)</w:t>
      </w:r>
    </w:p>
    <w:p w:rsidR="00AF219F" w:rsidRDefault="00AF219F" w:rsidP="00AF219F">
      <w:pPr>
        <w:pStyle w:val="NormalWeb"/>
        <w:spacing w:before="240" w:beforeAutospacing="0" w:after="240" w:afterAutospacing="0"/>
        <w:ind w:left="0" w:right="0"/>
      </w:pPr>
      <w:r w:rsidRPr="00382921">
        <w:rPr>
          <w:rStyle w:val="Emphasis"/>
          <w:b/>
          <w:i w:val="0"/>
        </w:rPr>
        <w:t>17</w:t>
      </w:r>
      <w:r>
        <w:rPr>
          <w:rStyle w:val="Emphasis"/>
          <w:b/>
          <w:i w:val="0"/>
        </w:rPr>
        <w:t>93</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 xml:space="preserve">John Knight, 1  **  William Knight, 1  **  Austin Knight / Augustine Knight, 1  **  John Knight, 1. </w:t>
      </w:r>
      <w:r w:rsidRPr="00AF219F">
        <w:rPr>
          <w:rStyle w:val="Emphasis"/>
          <w:i w:val="0"/>
        </w:rPr>
        <w:t>(Number of tithables in HH)</w:t>
      </w:r>
    </w:p>
    <w:p w:rsidR="001470B7" w:rsidRDefault="001470B7" w:rsidP="001470B7">
      <w:pPr>
        <w:pStyle w:val="NormalWeb"/>
        <w:spacing w:before="240" w:beforeAutospacing="0" w:after="240" w:afterAutospacing="0"/>
        <w:ind w:left="0" w:right="0"/>
      </w:pPr>
      <w:r>
        <w:rPr>
          <w:b/>
        </w:rPr>
        <w:t xml:space="preserve">1793 </w:t>
      </w:r>
      <w:r w:rsidR="00D05C85">
        <w:rPr>
          <w:b/>
        </w:rPr>
        <w:t xml:space="preserve">- </w:t>
      </w:r>
      <w:r>
        <w:rPr>
          <w:b/>
        </w:rPr>
        <w:t xml:space="preserve">Jul 2 </w:t>
      </w:r>
      <w:r>
        <w:t xml:space="preserve">– </w:t>
      </w:r>
      <w:r>
        <w:rPr>
          <w:b/>
          <w:u w:val="single"/>
        </w:rPr>
        <w:t>VA</w:t>
      </w:r>
      <w:r w:rsidR="00C17CE8">
        <w:rPr>
          <w:b/>
          <w:u w:val="single"/>
        </w:rPr>
        <w:t xml:space="preserve"> Henrico</w:t>
      </w:r>
      <w:r w:rsidRPr="00EC0C28">
        <w:t xml:space="preserve"> </w:t>
      </w:r>
      <w:r w:rsidR="00D05C85" w:rsidRPr="00D05C85">
        <w:rPr>
          <w:b/>
        </w:rPr>
        <w:t>–</w:t>
      </w:r>
      <w:r w:rsidRPr="00D05C85">
        <w:rPr>
          <w:b/>
        </w:rPr>
        <w:t xml:space="preserve"> </w:t>
      </w:r>
      <w:r w:rsidR="00D05C85" w:rsidRPr="00D05C85">
        <w:rPr>
          <w:b/>
        </w:rPr>
        <w:t xml:space="preserve">Bap - </w:t>
      </w:r>
      <w:r w:rsidRPr="00D05C85">
        <w:rPr>
          <w:b/>
        </w:rPr>
        <w:t>Billy</w:t>
      </w:r>
      <w:r w:rsidRPr="00100596">
        <w:rPr>
          <w:b/>
        </w:rPr>
        <w:t xml:space="preserve"> Stephen Knight</w:t>
      </w:r>
      <w:r w:rsidR="00D05C85">
        <w:rPr>
          <w:b/>
        </w:rPr>
        <w:t xml:space="preserve"> –</w:t>
      </w:r>
      <w:r w:rsidR="00D05C85" w:rsidRPr="00D05C85">
        <w:t xml:space="preserve"> s/o</w:t>
      </w:r>
      <w:r w:rsidRPr="00D05C85">
        <w:t xml:space="preserve"> Stephen Knight</w:t>
      </w:r>
      <w:r w:rsidRPr="00100596">
        <w:rPr>
          <w:b/>
        </w:rPr>
        <w:t xml:space="preserve"> </w:t>
      </w:r>
      <w:r>
        <w:t>and Leah his wife, baptized 7 Nov 1793</w:t>
      </w:r>
      <w:r w:rsidR="00D05C85">
        <w:t>, Bristol Parish</w:t>
      </w:r>
      <w:r>
        <w:t>. (Chamberlayne 1980, p. 55)</w:t>
      </w:r>
    </w:p>
    <w:p w:rsidR="0061492E" w:rsidRDefault="0061492E" w:rsidP="0061492E">
      <w:pPr>
        <w:rPr>
          <w:szCs w:val="24"/>
        </w:rPr>
      </w:pPr>
      <w:r w:rsidRPr="00717499">
        <w:rPr>
          <w:b/>
        </w:rPr>
        <w:t>17</w:t>
      </w:r>
      <w:r>
        <w:rPr>
          <w:b/>
        </w:rPr>
        <w:t>93</w:t>
      </w:r>
      <w:r w:rsidRPr="00717499">
        <w:rPr>
          <w:b/>
        </w:rPr>
        <w:t xml:space="preserve"> – </w:t>
      </w:r>
      <w:r>
        <w:rPr>
          <w:b/>
        </w:rPr>
        <w:t>Jul 5</w:t>
      </w:r>
      <w:r w:rsidRPr="00717499">
        <w:rPr>
          <w:b/>
        </w:rPr>
        <w:t xml:space="preserve"> – </w:t>
      </w:r>
      <w:r w:rsidRPr="00717499">
        <w:rPr>
          <w:b/>
          <w:u w:val="single"/>
        </w:rPr>
        <w:t>NC Granville</w:t>
      </w:r>
      <w:r w:rsidRPr="00717499">
        <w:rPr>
          <w:b/>
        </w:rPr>
        <w:t xml:space="preserve"> – Mar – </w:t>
      </w:r>
      <w:r>
        <w:rPr>
          <w:b/>
        </w:rPr>
        <w:t>Johnathan Knight &amp; Christina U. Bennett</w:t>
      </w:r>
      <w:r>
        <w:t xml:space="preserve"> – Bondsman, Mark Howard.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1470B7" w:rsidRDefault="001470B7" w:rsidP="001470B7">
      <w:pPr>
        <w:pStyle w:val="NormalWeb"/>
        <w:spacing w:before="240" w:beforeAutospacing="0" w:after="240" w:afterAutospacing="0"/>
        <w:ind w:left="0" w:right="0"/>
      </w:pPr>
      <w:r>
        <w:rPr>
          <w:b/>
        </w:rPr>
        <w:t xml:space="preserve">1793 </w:t>
      </w:r>
      <w:r w:rsidR="002A4CBF">
        <w:rPr>
          <w:b/>
        </w:rPr>
        <w:t xml:space="preserve">- </w:t>
      </w:r>
      <w:r>
        <w:rPr>
          <w:b/>
        </w:rPr>
        <w:t xml:space="preserve">Jul 15 </w:t>
      </w:r>
      <w:r w:rsidR="002A4CBF">
        <w:t>–</w:t>
      </w:r>
      <w:r>
        <w:t xml:space="preserve"> </w:t>
      </w:r>
      <w:r>
        <w:rPr>
          <w:b/>
          <w:u w:val="single"/>
        </w:rPr>
        <w:t>GA</w:t>
      </w:r>
      <w:r w:rsidR="002A4CBF">
        <w:rPr>
          <w:b/>
          <w:u w:val="single"/>
        </w:rPr>
        <w:t xml:space="preserve"> </w:t>
      </w:r>
      <w:r w:rsidR="002A4CBF" w:rsidRPr="006B1360">
        <w:rPr>
          <w:b/>
          <w:u w:val="single"/>
        </w:rPr>
        <w:t>Effingham</w:t>
      </w:r>
      <w:r w:rsidRPr="006B1360">
        <w:rPr>
          <w:b/>
        </w:rPr>
        <w:t xml:space="preserve"> </w:t>
      </w:r>
      <w:r w:rsidR="002A4CBF">
        <w:rPr>
          <w:b/>
        </w:rPr>
        <w:t xml:space="preserve">– </w:t>
      </w:r>
      <w:r w:rsidR="00D05C85">
        <w:rPr>
          <w:b/>
        </w:rPr>
        <w:t>Info</w:t>
      </w:r>
      <w:r w:rsidR="002A4CBF">
        <w:rPr>
          <w:b/>
        </w:rPr>
        <w:t xml:space="preserve"> – John Knight, Thomas James Knight, Joseph Knight</w:t>
      </w:r>
      <w:r w:rsidR="004E0325">
        <w:rPr>
          <w:b/>
        </w:rPr>
        <w:t>, Robert Knight</w:t>
      </w:r>
      <w:r w:rsidR="002A4CBF">
        <w:rPr>
          <w:b/>
        </w:rPr>
        <w:t xml:space="preserve"> </w:t>
      </w:r>
      <w:r w:rsidRPr="006B1360">
        <w:rPr>
          <w:b/>
        </w:rPr>
        <w:t>–</w:t>
      </w:r>
      <w:r>
        <w:t xml:space="preserve"> Petition to governor from inhabitants of County saying the land court granted by fraud 1,000,000 acres to a few persons and many could not attend court due to poverty. Signers include:</w:t>
      </w:r>
      <w:r w:rsidRPr="00EE3AEF">
        <w:rPr>
          <w:b/>
        </w:rPr>
        <w:t xml:space="preserve"> John Knight, Thomas James Knight, Joseph Knight</w:t>
      </w:r>
      <w:r w:rsidR="004E0325">
        <w:rPr>
          <w:b/>
        </w:rPr>
        <w:t>, Robert Knight</w:t>
      </w:r>
      <w:r>
        <w:rPr>
          <w:b/>
        </w:rPr>
        <w:t>.</w:t>
      </w:r>
      <w:r w:rsidRPr="007C7E9C">
        <w:t xml:space="preserve">  (</w:t>
      </w:r>
      <w:r>
        <w:rPr>
          <w:rStyle w:val="Emphasis"/>
        </w:rPr>
        <w:t>Telamon Cuyler Collection, Manuscript #1170 [Hargrett Library, University of Georgia]</w:t>
      </w:r>
      <w:r>
        <w:t xml:space="preserve">; Call Number: </w:t>
      </w:r>
      <w:r>
        <w:rPr>
          <w:rStyle w:val="Emphasis"/>
        </w:rPr>
        <w:t>Box 42, Folder 9</w:t>
      </w:r>
      <w:r>
        <w:t xml:space="preserve">; Page Number: </w:t>
      </w:r>
      <w:r>
        <w:rPr>
          <w:rStyle w:val="Emphasis"/>
        </w:rPr>
        <w:t>1)</w:t>
      </w:r>
    </w:p>
    <w:p w:rsidR="001470B7" w:rsidRDefault="001470B7" w:rsidP="001470B7">
      <w:pPr>
        <w:pStyle w:val="NormalWeb"/>
        <w:spacing w:before="240" w:beforeAutospacing="0" w:after="240" w:afterAutospacing="0"/>
        <w:ind w:left="0" w:right="0"/>
      </w:pPr>
      <w:r w:rsidRPr="00D260C6">
        <w:rPr>
          <w:b/>
        </w:rPr>
        <w:t xml:space="preserve">1793 </w:t>
      </w:r>
      <w:r w:rsidR="00D05C85">
        <w:rPr>
          <w:b/>
        </w:rPr>
        <w:t xml:space="preserve">- </w:t>
      </w:r>
      <w:r w:rsidRPr="00D260C6">
        <w:rPr>
          <w:b/>
        </w:rPr>
        <w:t xml:space="preserve">Aug 16 </w:t>
      </w:r>
      <w:r>
        <w:t xml:space="preserve">– </w:t>
      </w:r>
      <w:r w:rsidRPr="00D260C6">
        <w:rPr>
          <w:b/>
          <w:u w:val="single"/>
        </w:rPr>
        <w:t>SC</w:t>
      </w:r>
      <w:r w:rsidR="00C17CE8">
        <w:rPr>
          <w:b/>
          <w:u w:val="single"/>
        </w:rPr>
        <w:t xml:space="preserve"> </w:t>
      </w:r>
      <w:r w:rsidR="00C17CE8" w:rsidRPr="00D260C6">
        <w:rPr>
          <w:b/>
          <w:u w:val="single"/>
        </w:rPr>
        <w:t>Beaufort</w:t>
      </w:r>
      <w:r w:rsidRPr="00D05C85">
        <w:rPr>
          <w:b/>
        </w:rPr>
        <w:t xml:space="preserve"> – </w:t>
      </w:r>
      <w:r w:rsidR="00D05C85" w:rsidRPr="00D05C85">
        <w:rPr>
          <w:b/>
        </w:rPr>
        <w:t xml:space="preserve">Admin - </w:t>
      </w:r>
      <w:r w:rsidRPr="00D260C6">
        <w:rPr>
          <w:b/>
        </w:rPr>
        <w:t>Stephen Knight</w:t>
      </w:r>
      <w:r>
        <w:t xml:space="preserve"> </w:t>
      </w:r>
      <w:r w:rsidR="00D05C85">
        <w:t xml:space="preserve">– Land </w:t>
      </w:r>
      <w:r>
        <w:t>plat for 1,000 acres on Blood Hill Branch, Beaufort District, surveyed by Robert Shields for Richard Stafford. (Ser: S213190, Vol. 0030, p. 00241, Item: 002, South Carolina Dept. of Archives &amp; History, online)</w:t>
      </w:r>
    </w:p>
    <w:p w:rsidR="001470B7" w:rsidRDefault="001470B7" w:rsidP="001470B7">
      <w:pPr>
        <w:pStyle w:val="NormalWeb"/>
        <w:spacing w:before="240" w:beforeAutospacing="0" w:after="240" w:afterAutospacing="0"/>
        <w:ind w:left="0" w:right="0"/>
      </w:pPr>
      <w:r>
        <w:rPr>
          <w:b/>
        </w:rPr>
        <w:lastRenderedPageBreak/>
        <w:t xml:space="preserve">1793 </w:t>
      </w:r>
      <w:r w:rsidR="00BC163D">
        <w:rPr>
          <w:b/>
        </w:rPr>
        <w:t xml:space="preserve">- </w:t>
      </w:r>
      <w:r>
        <w:rPr>
          <w:b/>
        </w:rPr>
        <w:t xml:space="preserve">Sep </w:t>
      </w:r>
      <w:r w:rsidRPr="007D74E4">
        <w:rPr>
          <w:b/>
        </w:rPr>
        <w:t xml:space="preserve">3 </w:t>
      </w:r>
      <w:r w:rsidR="00C17CE8">
        <w:rPr>
          <w:b/>
        </w:rPr>
        <w:t>–</w:t>
      </w:r>
      <w:r>
        <w:t xml:space="preserve"> </w:t>
      </w:r>
      <w:r w:rsidRPr="00B45F3C">
        <w:rPr>
          <w:u w:val="single"/>
        </w:rPr>
        <w:t>VA</w:t>
      </w:r>
      <w:r w:rsidR="00C17CE8">
        <w:rPr>
          <w:u w:val="single"/>
        </w:rPr>
        <w:t xml:space="preserve"> </w:t>
      </w:r>
      <w:r w:rsidR="00C17CE8" w:rsidRPr="00176B3F">
        <w:rPr>
          <w:b/>
          <w:u w:val="single"/>
        </w:rPr>
        <w:t>Spotsylvania</w:t>
      </w:r>
      <w:r w:rsidRPr="00D05C85">
        <w:rPr>
          <w:b/>
        </w:rPr>
        <w:t xml:space="preserve"> </w:t>
      </w:r>
      <w:r w:rsidR="00C17CE8" w:rsidRPr="00D05C85">
        <w:rPr>
          <w:b/>
        </w:rPr>
        <w:t>–</w:t>
      </w:r>
      <w:r w:rsidRPr="00D05C85">
        <w:rPr>
          <w:b/>
        </w:rPr>
        <w:t xml:space="preserve"> </w:t>
      </w:r>
      <w:r w:rsidR="00C17CE8" w:rsidRPr="00D05C85">
        <w:rPr>
          <w:b/>
        </w:rPr>
        <w:t xml:space="preserve">Admin - </w:t>
      </w:r>
      <w:r w:rsidRPr="00B52890">
        <w:rPr>
          <w:b/>
        </w:rPr>
        <w:t>Ephraim Knight</w:t>
      </w:r>
      <w:r>
        <w:t xml:space="preserve"> </w:t>
      </w:r>
      <w:r w:rsidR="00D05C85">
        <w:t>- A</w:t>
      </w:r>
      <w:r>
        <w:t xml:space="preserve">nd </w:t>
      </w:r>
      <w:r w:rsidRPr="00B52890">
        <w:rPr>
          <w:b/>
        </w:rPr>
        <w:t>Sarah</w:t>
      </w:r>
      <w:r w:rsidR="00D05C85">
        <w:rPr>
          <w:b/>
        </w:rPr>
        <w:t xml:space="preserve"> Garton Knight</w:t>
      </w:r>
      <w:r>
        <w:t xml:space="preserve"> his wife, and </w:t>
      </w:r>
      <w:r w:rsidRPr="00B52890">
        <w:rPr>
          <w:b/>
        </w:rPr>
        <w:t>James Knight</w:t>
      </w:r>
      <w:r>
        <w:t xml:space="preserve"> their son, to John Billingsly, 79 acres purchased by sd. Ephraim of</w:t>
      </w:r>
      <w:r w:rsidRPr="00D05C85">
        <w:rPr>
          <w:b/>
        </w:rPr>
        <w:t xml:space="preserve"> his </w:t>
      </w:r>
      <w:r w:rsidRPr="00B52890">
        <w:rPr>
          <w:b/>
        </w:rPr>
        <w:t>brother J</w:t>
      </w:r>
      <w:r w:rsidR="002F5502">
        <w:rPr>
          <w:b/>
        </w:rPr>
        <w:t>ohn</w:t>
      </w:r>
      <w:r w:rsidRPr="00B52890">
        <w:rPr>
          <w:b/>
        </w:rPr>
        <w:t xml:space="preserve"> Knight</w:t>
      </w:r>
      <w:r>
        <w:t>, in Berkeley Parish, Spots. Co., for 60 pounds currency. (Virginia, Spotsylvania County Records, 1721-1800, Deed Book N. 1791-1794)</w:t>
      </w:r>
    </w:p>
    <w:p w:rsidR="00BC163D" w:rsidRDefault="00BC163D" w:rsidP="001470B7">
      <w:pPr>
        <w:pStyle w:val="NormalWeb"/>
        <w:spacing w:before="240" w:beforeAutospacing="0" w:after="240" w:afterAutospacing="0"/>
        <w:ind w:left="0" w:right="0"/>
      </w:pPr>
      <w:r w:rsidRPr="007E0739">
        <w:rPr>
          <w:b/>
        </w:rPr>
        <w:t xml:space="preserve">1793 – Sep 17 – </w:t>
      </w:r>
      <w:r w:rsidRPr="007E0739">
        <w:rPr>
          <w:b/>
          <w:u w:val="single"/>
        </w:rPr>
        <w:t>GA Effingham</w:t>
      </w:r>
      <w:r w:rsidRPr="007E0739">
        <w:rPr>
          <w:b/>
        </w:rPr>
        <w:t xml:space="preserve"> – Admin – </w:t>
      </w:r>
      <w:r w:rsidRPr="00C17CE8">
        <w:rPr>
          <w:b/>
        </w:rPr>
        <w:t>Andrew Tucker</w:t>
      </w:r>
      <w:r>
        <w:t xml:space="preserve"> </w:t>
      </w:r>
      <w:r w:rsidR="00D05C85">
        <w:t>- T</w:t>
      </w:r>
      <w:r>
        <w:t>o Jemima Tucker, Trustee for her children</w:t>
      </w:r>
      <w:r w:rsidR="007E0739">
        <w:t xml:space="preserve">, unnamed. Gift instrument dated Sept 17, 1793, of livestock, furniture, ½  of his corn and fodder, cotton and potatoes he to “have the liberty to eat of them while I stay on the place.”  He renounces claim to same now and after his death whether by matrimonial rights or otherwise.  Witnesses: </w:t>
      </w:r>
      <w:r w:rsidR="007E0739" w:rsidRPr="00C17CE8">
        <w:rPr>
          <w:b/>
        </w:rPr>
        <w:t>John Knight</w:t>
      </w:r>
      <w:r w:rsidR="007E0739">
        <w:t>, Miles Hun</w:t>
      </w:r>
      <w:r w:rsidR="006B7837">
        <w:t>t</w:t>
      </w:r>
      <w:r w:rsidR="007E0739">
        <w:t>er, John Cook.</w:t>
      </w:r>
      <w:r w:rsidR="00D05C85">
        <w:t xml:space="preserve"> (</w:t>
      </w:r>
      <w:r w:rsidR="00597305">
        <w:t xml:space="preserve">Effingham Co Deed Book C, p. 5, incl in Lucas &amp; Wilson (1976), Eff Deed Books trans. section, p. 42)  </w:t>
      </w:r>
      <w:r w:rsidR="00597305" w:rsidRPr="00597305">
        <w:rPr>
          <w:b/>
        </w:rPr>
        <w:t>Note</w:t>
      </w:r>
      <w:r w:rsidR="00597305">
        <w:t xml:space="preserve">: This looks like a separation agreement between husband and wife.  The 1820 census shows an Andrew Tucker in Camden Co, and the 1830 census shows Mrs. Jemima Tucker in Lowndes Co. Mrs. Jemima Tucker was in Camden Co in March 1820 when she made a gift of peoperty to her son Elijah Ross Tucker.  The latter lived in Wayne Co.  Two of the witnesses, John knight and Miles Hunter, moved in the 1790s from Effingham, Knight to Wayne Co and Hunter to McIntosh County.  Sarah Tucker, sister to Elija Ross Tucker, married Abraham Knight of Wayne Co. </w:t>
      </w:r>
    </w:p>
    <w:p w:rsidR="001470B7" w:rsidRDefault="001470B7" w:rsidP="001470B7">
      <w:pPr>
        <w:pStyle w:val="NormalWeb"/>
        <w:spacing w:before="240" w:beforeAutospacing="0" w:after="240" w:afterAutospacing="0"/>
        <w:ind w:left="0" w:right="0"/>
      </w:pPr>
      <w:r>
        <w:rPr>
          <w:b/>
        </w:rPr>
        <w:t xml:space="preserve">1793 </w:t>
      </w:r>
      <w:r w:rsidR="00BC163D">
        <w:rPr>
          <w:b/>
        </w:rPr>
        <w:t xml:space="preserve">- </w:t>
      </w:r>
      <w:r>
        <w:rPr>
          <w:b/>
        </w:rPr>
        <w:t xml:space="preserve">Sep 23 </w:t>
      </w:r>
      <w:r>
        <w:t xml:space="preserve">– </w:t>
      </w:r>
      <w:r>
        <w:rPr>
          <w:b/>
          <w:u w:val="single"/>
        </w:rPr>
        <w:t>VA</w:t>
      </w:r>
      <w:r w:rsidR="00C17CE8">
        <w:rPr>
          <w:b/>
          <w:u w:val="single"/>
        </w:rPr>
        <w:t xml:space="preserve"> </w:t>
      </w:r>
      <w:r w:rsidR="00C17CE8" w:rsidRPr="003D73DA">
        <w:rPr>
          <w:b/>
          <w:u w:val="single"/>
        </w:rPr>
        <w:t>Spotsylvania</w:t>
      </w:r>
      <w:r w:rsidRPr="00C17CE8">
        <w:rPr>
          <w:b/>
        </w:rPr>
        <w:t xml:space="preserve"> – Will </w:t>
      </w:r>
      <w:r w:rsidR="00C17CE8" w:rsidRPr="00C17CE8">
        <w:rPr>
          <w:b/>
        </w:rPr>
        <w:t xml:space="preserve">- </w:t>
      </w:r>
      <w:r w:rsidRPr="00C17CE8">
        <w:rPr>
          <w:b/>
        </w:rPr>
        <w:t>Judith Farish</w:t>
      </w:r>
      <w:r w:rsidR="00C17CE8" w:rsidRPr="00C17CE8">
        <w:rPr>
          <w:b/>
        </w:rPr>
        <w:t xml:space="preserve"> </w:t>
      </w:r>
      <w:r w:rsidR="00C17CE8">
        <w:t>- R</w:t>
      </w:r>
      <w:r>
        <w:t>elict of Robert Farish, Wit: William Coleman, legacy to Sarah Farish Coleman; other children: John Farish, Robert Farish, Larkin Farish, Ann Farish, Catey Stevens, Dolly Farish, Judith Farish and John P. Smith. (Crozier 1905, p. 50)</w:t>
      </w:r>
    </w:p>
    <w:p w:rsidR="001470B7" w:rsidRDefault="001470B7" w:rsidP="001470B7">
      <w:pPr>
        <w:pStyle w:val="NormalWeb"/>
        <w:spacing w:before="240" w:beforeAutospacing="0" w:after="240" w:afterAutospacing="0"/>
        <w:ind w:left="0" w:right="0"/>
      </w:pPr>
      <w:r>
        <w:rPr>
          <w:b/>
        </w:rPr>
        <w:t xml:space="preserve">1793 </w:t>
      </w:r>
      <w:r w:rsidR="00D05C85">
        <w:rPr>
          <w:b/>
        </w:rPr>
        <w:t xml:space="preserve">- </w:t>
      </w:r>
      <w:r>
        <w:rPr>
          <w:b/>
        </w:rPr>
        <w:t xml:space="preserve">Nov </w:t>
      </w:r>
      <w:r>
        <w:t xml:space="preserve">– </w:t>
      </w:r>
      <w:r w:rsidRPr="00CE14E1">
        <w:rPr>
          <w:b/>
          <w:u w:val="single"/>
        </w:rPr>
        <w:t>NC</w:t>
      </w:r>
      <w:r w:rsidR="00C17CE8">
        <w:rPr>
          <w:b/>
          <w:u w:val="single"/>
        </w:rPr>
        <w:t xml:space="preserve"> </w:t>
      </w:r>
      <w:r w:rsidR="00C17CE8" w:rsidRPr="00CE14E1">
        <w:rPr>
          <w:b/>
          <w:u w:val="single"/>
        </w:rPr>
        <w:t>Edgecombe</w:t>
      </w:r>
      <w:r w:rsidRPr="00C17CE8">
        <w:rPr>
          <w:b/>
        </w:rPr>
        <w:t xml:space="preserve"> – </w:t>
      </w:r>
      <w:r w:rsidR="00C17CE8" w:rsidRPr="00C17CE8">
        <w:rPr>
          <w:b/>
        </w:rPr>
        <w:t>W</w:t>
      </w:r>
      <w:r w:rsidRPr="00C17CE8">
        <w:rPr>
          <w:b/>
        </w:rPr>
        <w:t>ill</w:t>
      </w:r>
      <w:r w:rsidR="00C17CE8" w:rsidRPr="00C17CE8">
        <w:rPr>
          <w:b/>
        </w:rPr>
        <w:t xml:space="preserve"> - </w:t>
      </w:r>
      <w:r w:rsidRPr="00C17CE8">
        <w:rPr>
          <w:b/>
        </w:rPr>
        <w:t>Joshua Bell</w:t>
      </w:r>
      <w:r w:rsidR="00C17CE8">
        <w:t xml:space="preserve"> - </w:t>
      </w:r>
      <w:r>
        <w:t>Mentions “mare and colt that I had for Peter Knight.” (Williams &amp; Griffin 1956, p. 33)</w:t>
      </w:r>
    </w:p>
    <w:p w:rsidR="001470B7" w:rsidRDefault="001470B7" w:rsidP="001470B7">
      <w:pPr>
        <w:pStyle w:val="NormalWeb"/>
        <w:spacing w:before="240" w:beforeAutospacing="0" w:after="240" w:afterAutospacing="0"/>
        <w:ind w:left="0" w:right="0"/>
      </w:pPr>
      <w:r>
        <w:rPr>
          <w:b/>
        </w:rPr>
        <w:t xml:space="preserve">1793 </w:t>
      </w:r>
      <w:r w:rsidR="00D05C85">
        <w:rPr>
          <w:b/>
        </w:rPr>
        <w:t xml:space="preserve">- </w:t>
      </w:r>
      <w:r>
        <w:rPr>
          <w:b/>
        </w:rPr>
        <w:t>Dec 3 –</w:t>
      </w:r>
      <w:r>
        <w:t xml:space="preserve"> </w:t>
      </w:r>
      <w:r>
        <w:rPr>
          <w:b/>
          <w:u w:val="single"/>
        </w:rPr>
        <w:t>VA</w:t>
      </w:r>
      <w:r w:rsidR="00D05C85">
        <w:rPr>
          <w:b/>
          <w:u w:val="single"/>
        </w:rPr>
        <w:t xml:space="preserve"> Spotsylvania</w:t>
      </w:r>
      <w:r w:rsidRPr="00D05C85">
        <w:rPr>
          <w:b/>
        </w:rPr>
        <w:t xml:space="preserve"> </w:t>
      </w:r>
      <w:r w:rsidR="00D05C85" w:rsidRPr="00D05C85">
        <w:rPr>
          <w:b/>
        </w:rPr>
        <w:t>–</w:t>
      </w:r>
      <w:r w:rsidRPr="00D05C85">
        <w:rPr>
          <w:b/>
        </w:rPr>
        <w:t xml:space="preserve"> </w:t>
      </w:r>
      <w:r w:rsidR="00D05C85" w:rsidRPr="00D05C85">
        <w:rPr>
          <w:b/>
        </w:rPr>
        <w:t>Admin – Zachariah Knight</w:t>
      </w:r>
      <w:r w:rsidR="00D05C85">
        <w:t xml:space="preserve"> - </w:t>
      </w:r>
      <w:r>
        <w:t>W</w:t>
      </w:r>
      <w:r w:rsidR="00D05C85">
        <w:t>illia</w:t>
      </w:r>
      <w:r>
        <w:t xml:space="preserve">m King and Delilah, his wife, of </w:t>
      </w:r>
      <w:r w:rsidRPr="00253915">
        <w:t>Spotsylvania Co</w:t>
      </w:r>
      <w:r>
        <w:t xml:space="preserve">. to </w:t>
      </w:r>
      <w:r w:rsidRPr="00CF206A">
        <w:rPr>
          <w:b/>
        </w:rPr>
        <w:t>Zachariah Knight</w:t>
      </w:r>
      <w:r>
        <w:t xml:space="preserve"> of same co. … 100 a. formerly the property of </w:t>
      </w:r>
      <w:r w:rsidRPr="005060D6">
        <w:rPr>
          <w:b/>
        </w:rPr>
        <w:t>Rich</w:t>
      </w:r>
      <w:r>
        <w:rPr>
          <w:b/>
        </w:rPr>
        <w:t>ar</w:t>
      </w:r>
      <w:r w:rsidRPr="005060D6">
        <w:rPr>
          <w:b/>
        </w:rPr>
        <w:t>d Coleman</w:t>
      </w:r>
      <w:r>
        <w:t xml:space="preserve">, and sold and conveyed to the sd. King by </w:t>
      </w:r>
      <w:r w:rsidRPr="005060D6">
        <w:rPr>
          <w:b/>
        </w:rPr>
        <w:t>Francis Coleman</w:t>
      </w:r>
      <w:r>
        <w:t xml:space="preserve">, in Spots. Co., etc, etc.  Wit </w:t>
      </w:r>
      <w:r w:rsidRPr="00CF206A">
        <w:rPr>
          <w:b/>
        </w:rPr>
        <w:t>Elijah Knight</w:t>
      </w:r>
      <w:r>
        <w:t xml:space="preserve">, </w:t>
      </w:r>
      <w:r w:rsidRPr="00CF206A">
        <w:rPr>
          <w:b/>
        </w:rPr>
        <w:t>Ephraim Knight</w:t>
      </w:r>
      <w:r>
        <w:t xml:space="preserve">, Henry Pendleton, Jr; </w:t>
      </w:r>
      <w:r w:rsidRPr="00253915">
        <w:rPr>
          <w:b/>
        </w:rPr>
        <w:t>Robt. Hart</w:t>
      </w:r>
      <w:r>
        <w:t>, Lewis Holladay. (</w:t>
      </w:r>
      <w:r w:rsidR="00D05C85">
        <w:t xml:space="preserve">Crozier, </w:t>
      </w:r>
      <w:r>
        <w:t>p. 463)</w:t>
      </w:r>
    </w:p>
    <w:p w:rsidR="001470B7" w:rsidRDefault="001470B7" w:rsidP="001470B7">
      <w:pPr>
        <w:pStyle w:val="NormalWeb"/>
        <w:spacing w:before="240" w:beforeAutospacing="0" w:after="240" w:afterAutospacing="0"/>
        <w:ind w:left="0" w:right="0"/>
      </w:pPr>
      <w:r>
        <w:rPr>
          <w:b/>
        </w:rPr>
        <w:t xml:space="preserve">1794 </w:t>
      </w:r>
      <w:r w:rsidR="00D05C85">
        <w:rPr>
          <w:b/>
        </w:rPr>
        <w:t xml:space="preserve">- </w:t>
      </w:r>
      <w:r>
        <w:rPr>
          <w:b/>
        </w:rPr>
        <w:t>Feb –</w:t>
      </w:r>
      <w:r>
        <w:t xml:space="preserve"> </w:t>
      </w:r>
      <w:r w:rsidRPr="00B027E1">
        <w:rPr>
          <w:b/>
          <w:u w:val="single"/>
        </w:rPr>
        <w:t>NC</w:t>
      </w:r>
      <w:r w:rsidR="00D05C85">
        <w:rPr>
          <w:b/>
          <w:u w:val="single"/>
        </w:rPr>
        <w:t xml:space="preserve"> </w:t>
      </w:r>
      <w:r w:rsidR="00D05C85" w:rsidRPr="00546F48">
        <w:rPr>
          <w:b/>
          <w:u w:val="single"/>
        </w:rPr>
        <w:t>Edgecombe</w:t>
      </w:r>
      <w:r w:rsidRPr="00D05C85">
        <w:rPr>
          <w:b/>
        </w:rPr>
        <w:t xml:space="preserve"> </w:t>
      </w:r>
      <w:r w:rsidR="00D05C85" w:rsidRPr="00D05C85">
        <w:rPr>
          <w:b/>
        </w:rPr>
        <w:t>–</w:t>
      </w:r>
      <w:r w:rsidRPr="00D05C85">
        <w:rPr>
          <w:b/>
        </w:rPr>
        <w:t xml:space="preserve"> </w:t>
      </w:r>
      <w:r w:rsidR="00D05C85" w:rsidRPr="00D05C85">
        <w:rPr>
          <w:b/>
        </w:rPr>
        <w:t>Will – James Moore Knight</w:t>
      </w:r>
      <w:r w:rsidR="00D05C85">
        <w:t xml:space="preserve"> - </w:t>
      </w:r>
      <w:r>
        <w:t>Feb Court: Probate of the will</w:t>
      </w:r>
      <w:r w:rsidR="00D05C85">
        <w:t>.</w:t>
      </w:r>
      <w:r>
        <w:t xml:space="preserve">  To wit:  I </w:t>
      </w:r>
      <w:r w:rsidRPr="008000DD">
        <w:rPr>
          <w:b/>
        </w:rPr>
        <w:t>James Knight</w:t>
      </w:r>
      <w:r>
        <w:t xml:space="preserve"> of Edgecombe County being Sick and weak in body but of perfect mind and memory thanks be to god for the same and calling to mind the mortality of my Body and knowing that it is appointed for once to all men to die, I make and order this my last Will and Testament and as Such Worldly Goods as it hath pleased God to bless me in this Life with Grace to dispose of the same in the following manner and form: </w:t>
      </w:r>
      <w:r>
        <w:br/>
        <w:t xml:space="preserve">*  ITEM: First I give and bequeath unto my </w:t>
      </w:r>
      <w:r w:rsidRPr="0056003C">
        <w:rPr>
          <w:b/>
        </w:rPr>
        <w:t xml:space="preserve">Son </w:t>
      </w:r>
      <w:r w:rsidRPr="008000DD">
        <w:rPr>
          <w:b/>
        </w:rPr>
        <w:t>James Knight</w:t>
      </w:r>
      <w:r>
        <w:t xml:space="preserve"> &amp; to hisHeirs and assigns forever the Land and Plantation whereon I now live and also all my Lands which lie on the north side of Griffins Swamp above the mouth of the Bear Branch thence to Continue on the south side of Griffins swamp all my land on the East side of the Bear Branch. Also I give one negro man by the name of Jim also one negro woman by the name of Sucy and one Gal by the name of Mimma also one fether Bed and Furniture(?) also one ___ to him and his Heirs forever.  </w:t>
      </w:r>
      <w:r>
        <w:br/>
        <w:t xml:space="preserve">* ITEM: I give and bequeath to my </w:t>
      </w:r>
      <w:r w:rsidRPr="0056003C">
        <w:rPr>
          <w:b/>
        </w:rPr>
        <w:t xml:space="preserve">Son </w:t>
      </w:r>
      <w:r w:rsidRPr="008000DD">
        <w:rPr>
          <w:b/>
        </w:rPr>
        <w:t>William Knight</w:t>
      </w:r>
      <w:r>
        <w:t xml:space="preserve"> all my Lands that lie on the South side of Griffins Swamp and the West side of the Bear Branch not including the </w:t>
      </w:r>
      <w:r>
        <w:lastRenderedPageBreak/>
        <w:t xml:space="preserve">Lands before mentioned in the first part.  I also give one negro Boy by the name of ____  &amp; negro Gal by the name of Beck one horse Colt and one bed &amp; Furniture(?) to him &amp; his Heirs forever.  </w:t>
      </w:r>
      <w:r>
        <w:br/>
        <w:t xml:space="preserve">*  ITEM: I give and bequeath to my </w:t>
      </w:r>
      <w:r w:rsidRPr="0056003C">
        <w:rPr>
          <w:b/>
        </w:rPr>
        <w:t xml:space="preserve">son </w:t>
      </w:r>
      <w:r w:rsidRPr="008000DD">
        <w:rPr>
          <w:b/>
        </w:rPr>
        <w:t>Moore Knight</w:t>
      </w:r>
      <w:r>
        <w:t xml:space="preserve"> one negro Gal by the name Rody also one negro Woman by the name of Mercer one Gal by the name of Diffiney also one mair Apollow to him and his Heirs forever.  </w:t>
      </w:r>
      <w:r>
        <w:br/>
        <w:t xml:space="preserve">*  ITEM: I give and bequeath to my </w:t>
      </w:r>
      <w:r w:rsidRPr="0056003C">
        <w:rPr>
          <w:b/>
        </w:rPr>
        <w:t>Son</w:t>
      </w:r>
      <w:r>
        <w:t xml:space="preserve"> </w:t>
      </w:r>
      <w:r w:rsidRPr="008000DD">
        <w:rPr>
          <w:b/>
        </w:rPr>
        <w:t>Jacob Knight</w:t>
      </w:r>
      <w:r>
        <w:t xml:space="preserve"> ten pounds in hard Cash and one Crosscut Saw to him and his Heirs forever.  </w:t>
      </w:r>
      <w:r>
        <w:br/>
        <w:t xml:space="preserve">*  ITEM:  I give to my </w:t>
      </w:r>
      <w:r w:rsidRPr="0056003C">
        <w:rPr>
          <w:b/>
        </w:rPr>
        <w:t xml:space="preserve">Daughter </w:t>
      </w:r>
      <w:r w:rsidRPr="00604819">
        <w:rPr>
          <w:b/>
        </w:rPr>
        <w:t>Elizabeth Coffield</w:t>
      </w:r>
      <w:r>
        <w:t xml:space="preserve"> one negro Gal by the name of Ester and one Negro Woman by the name of ___ also one Negro Boy by the name of Pedy to her and her Heirs forever.  </w:t>
      </w:r>
      <w:r>
        <w:br/>
        <w:t xml:space="preserve">*  ITEM: I give to my </w:t>
      </w:r>
      <w:r w:rsidR="0056003C">
        <w:t>d</w:t>
      </w:r>
      <w:r w:rsidRPr="0056003C">
        <w:rPr>
          <w:b/>
        </w:rPr>
        <w:t xml:space="preserve">aughter </w:t>
      </w:r>
      <w:r w:rsidRPr="00604819">
        <w:rPr>
          <w:b/>
        </w:rPr>
        <w:t>Dilley Morris</w:t>
      </w:r>
      <w:r>
        <w:t xml:space="preserve"> one Negro Gal by the name of Clo to her and her heirs forever.  </w:t>
      </w:r>
      <w:r>
        <w:br/>
        <w:t xml:space="preserve">*  ITEM: I give to my </w:t>
      </w:r>
      <w:r w:rsidRPr="0056003C">
        <w:rPr>
          <w:b/>
        </w:rPr>
        <w:t xml:space="preserve">daughter </w:t>
      </w:r>
      <w:r w:rsidRPr="00604819">
        <w:rPr>
          <w:b/>
        </w:rPr>
        <w:t>Sarah Knight</w:t>
      </w:r>
      <w:r>
        <w:t xml:space="preserve"> one Negro Boy by the name of Peter and one Negro Gal by the name of Moe (Mel?) one Bed and Furniture to her and her Heirs forever.  </w:t>
      </w:r>
      <w:r>
        <w:br/>
        <w:t xml:space="preserve">*  ITEM: I lend to my loving </w:t>
      </w:r>
      <w:r w:rsidRPr="0056003C">
        <w:t xml:space="preserve">wife </w:t>
      </w:r>
      <w:r w:rsidRPr="00604819">
        <w:rPr>
          <w:b/>
        </w:rPr>
        <w:t>Pris</w:t>
      </w:r>
      <w:r w:rsidR="0056003C">
        <w:rPr>
          <w:b/>
        </w:rPr>
        <w:t>c</w:t>
      </w:r>
      <w:r w:rsidRPr="00604819">
        <w:rPr>
          <w:b/>
        </w:rPr>
        <w:t>illa Knight</w:t>
      </w:r>
      <w:r>
        <w:t xml:space="preserve"> one Negro Boy the name of Jim one Negro by the name of Will one Negro by the name of Dines during her natural Life or widowhood.  </w:t>
      </w:r>
      <w:r>
        <w:br/>
        <w:t xml:space="preserve">*  ITEM: I give to my </w:t>
      </w:r>
      <w:r w:rsidRPr="0056003C">
        <w:rPr>
          <w:b/>
        </w:rPr>
        <w:t>Grand Children heirs of</w:t>
      </w:r>
      <w:r>
        <w:t xml:space="preserve"> </w:t>
      </w:r>
      <w:r w:rsidRPr="00604819">
        <w:rPr>
          <w:b/>
        </w:rPr>
        <w:t>Jacob Knight</w:t>
      </w:r>
      <w:r>
        <w:t xml:space="preserve"> Lawful begotten by his body one Negro woman by the name of Dinah and one Negro Boy Tony also all that part of </w:t>
      </w:r>
      <w:r w:rsidRPr="00604819">
        <w:rPr>
          <w:b/>
        </w:rPr>
        <w:t>Winfield Knight</w:t>
      </w:r>
      <w:r w:rsidRPr="0056003C">
        <w:rPr>
          <w:b/>
        </w:rPr>
        <w:t xml:space="preserve"> Estate</w:t>
      </w:r>
      <w:r>
        <w:t xml:space="preserve"> that I bought of said Knight to be equally divided among said children at my death to them and their heirs forever.</w:t>
      </w:r>
      <w:r>
        <w:br/>
        <w:t xml:space="preserve">*  ITEM: I also Lend to my loving Wife all the rest of my Estate during her Life and after her death to be equally divided amon all my Chidren.  </w:t>
      </w:r>
      <w:r>
        <w:br/>
        <w:t xml:space="preserve">I also appoint </w:t>
      </w:r>
      <w:r w:rsidRPr="00604819">
        <w:rPr>
          <w:b/>
        </w:rPr>
        <w:t>Benj</w:t>
      </w:r>
      <w:r w:rsidR="002F6B93">
        <w:rPr>
          <w:b/>
        </w:rPr>
        <w:t>amin</w:t>
      </w:r>
      <w:r w:rsidRPr="00604819">
        <w:rPr>
          <w:b/>
        </w:rPr>
        <w:t xml:space="preserve"> Coffield</w:t>
      </w:r>
      <w:r>
        <w:t xml:space="preserve"> and</w:t>
      </w:r>
      <w:r w:rsidRPr="00604819">
        <w:rPr>
          <w:b/>
        </w:rPr>
        <w:t xml:space="preserve"> James Jones</w:t>
      </w:r>
      <w:r>
        <w:t xml:space="preserve"> as sole Executors this my last Will and Testament. </w:t>
      </w:r>
      <w:r>
        <w:br/>
        <w:t xml:space="preserve">Witness my hand and seal this second day of November 1786.  </w:t>
      </w:r>
      <w:r>
        <w:br/>
        <w:t xml:space="preserve">WIT: </w:t>
      </w:r>
      <w:r w:rsidRPr="0056003C">
        <w:t>Malachi Nicholson, Frances Parker and John Boykin</w:t>
      </w:r>
      <w:r>
        <w:t xml:space="preserve"> (his mark).  </w:t>
      </w:r>
      <w:r>
        <w:br/>
        <w:t xml:space="preserve">Widow of </w:t>
      </w:r>
      <w:r w:rsidRPr="00604819">
        <w:rPr>
          <w:b/>
        </w:rPr>
        <w:t>James Knight</w:t>
      </w:r>
      <w:r>
        <w:t xml:space="preserve"> dissented.  Exrs. Refused to qualify.  Adm. Granted to </w:t>
      </w:r>
      <w:r w:rsidRPr="00604819">
        <w:rPr>
          <w:b/>
        </w:rPr>
        <w:t>Kindred Knight</w:t>
      </w:r>
      <w:r>
        <w:t>.</w:t>
      </w:r>
      <w:r w:rsidR="00A912E9">
        <w:t xml:space="preserve">  </w:t>
      </w:r>
      <w:r w:rsidR="0056003C" w:rsidRPr="00614B06">
        <w:rPr>
          <w:b/>
        </w:rPr>
        <w:t>Note</w:t>
      </w:r>
      <w:r w:rsidR="0056003C">
        <w:t xml:space="preserve">: </w:t>
      </w:r>
      <w:r>
        <w:t xml:space="preserve"> Kindred Knight was James Moore Knight’s nephew, son of his brother, Moses Knight and Charity Carter Knight.  James Moore Knight was the son of John Knight and Isabell Carter Knight.</w:t>
      </w:r>
      <w:r w:rsidR="0056003C">
        <w:t xml:space="preserve"> (Will image served by ancestry.com)</w:t>
      </w:r>
    </w:p>
    <w:p w:rsidR="007D0A4B" w:rsidRDefault="001470B7" w:rsidP="001470B7">
      <w:pPr>
        <w:pStyle w:val="NormalWeb"/>
        <w:spacing w:before="240" w:beforeAutospacing="0" w:after="240" w:afterAutospacing="0"/>
        <w:ind w:left="0" w:right="0"/>
      </w:pPr>
      <w:r>
        <w:rPr>
          <w:b/>
        </w:rPr>
        <w:t xml:space="preserve">1794 </w:t>
      </w:r>
      <w:r w:rsidR="002A4CBF">
        <w:rPr>
          <w:b/>
        </w:rPr>
        <w:t xml:space="preserve">- </w:t>
      </w:r>
      <w:r>
        <w:rPr>
          <w:b/>
        </w:rPr>
        <w:t>Feb 18 –</w:t>
      </w:r>
      <w:r>
        <w:t xml:space="preserve"> </w:t>
      </w:r>
      <w:r>
        <w:rPr>
          <w:b/>
          <w:u w:val="single"/>
        </w:rPr>
        <w:t>GA</w:t>
      </w:r>
      <w:r w:rsidR="002A4CBF">
        <w:rPr>
          <w:b/>
          <w:u w:val="single"/>
        </w:rPr>
        <w:t xml:space="preserve"> Effingham</w:t>
      </w:r>
      <w:r w:rsidRPr="002A4CBF">
        <w:rPr>
          <w:b/>
        </w:rPr>
        <w:t xml:space="preserve"> </w:t>
      </w:r>
      <w:r w:rsidR="002A4CBF" w:rsidRPr="002A4CBF">
        <w:rPr>
          <w:b/>
        </w:rPr>
        <w:t>–</w:t>
      </w:r>
      <w:r w:rsidRPr="002A4CBF">
        <w:rPr>
          <w:b/>
        </w:rPr>
        <w:t xml:space="preserve"> </w:t>
      </w:r>
      <w:r w:rsidR="002A4CBF" w:rsidRPr="002A4CBF">
        <w:rPr>
          <w:b/>
        </w:rPr>
        <w:t xml:space="preserve">Admin – </w:t>
      </w:r>
      <w:r w:rsidR="00183720">
        <w:rPr>
          <w:b/>
        </w:rPr>
        <w:t>John Knight</w:t>
      </w:r>
      <w:r w:rsidR="00183720" w:rsidRPr="009B17C6">
        <w:t xml:space="preserve"> - </w:t>
      </w:r>
      <w:r w:rsidR="007E0739" w:rsidRPr="009B17C6">
        <w:t xml:space="preserve">Zachariah Henderson to </w:t>
      </w:r>
      <w:r w:rsidR="002A4CBF" w:rsidRPr="009B17C6">
        <w:t>John Knight</w:t>
      </w:r>
      <w:r w:rsidR="00183720" w:rsidRPr="009B17C6">
        <w:t>:</w:t>
      </w:r>
      <w:r w:rsidR="00183720">
        <w:rPr>
          <w:b/>
        </w:rPr>
        <w:t xml:space="preserve"> </w:t>
      </w:r>
      <w:r w:rsidR="007E0739">
        <w:t>Bill of sale, undated, for three slaves,</w:t>
      </w:r>
      <w:r w:rsidRPr="009A0CE7">
        <w:t xml:space="preserve"> 60 head of cattle, two horses, four featherbeds and furniture, together with pots, pans and all other items of his furnit</w:t>
      </w:r>
      <w:r w:rsidR="007E0739">
        <w:t>ur</w:t>
      </w:r>
      <w:r w:rsidRPr="009A0CE7">
        <w:t>e and household goods, given in payment of his bond (promissory note) to Knight dated 10 March 1770. No witnesses signed</w:t>
      </w:r>
      <w:r w:rsidR="007D0A4B">
        <w:t xml:space="preserve">, however, </w:t>
      </w:r>
      <w:r w:rsidR="007D0A4B" w:rsidRPr="003710BC">
        <w:rPr>
          <w:b/>
        </w:rPr>
        <w:t>David Hines signs affidavit Feb 18, 1794</w:t>
      </w:r>
      <w:r w:rsidR="007D0A4B">
        <w:t xml:space="preserve">, that he </w:t>
      </w:r>
      <w:r w:rsidR="009B17C6">
        <w:t>saw</w:t>
      </w:r>
      <w:r w:rsidR="007D0A4B">
        <w:t xml:space="preserve"> Zachariah Henderson sign the instrument. </w:t>
      </w:r>
      <w:r w:rsidR="009B17C6">
        <w:t>(Deed Book C-D, p. 189)</w:t>
      </w:r>
      <w:r w:rsidR="007D0A4B">
        <w:t xml:space="preserve">  This is followed by: “</w:t>
      </w:r>
      <w:r w:rsidRPr="009A0CE7">
        <w:t xml:space="preserve">John Knight of </w:t>
      </w:r>
      <w:r w:rsidRPr="001B38EF">
        <w:t>Effingham Co</w:t>
      </w:r>
      <w:r w:rsidRPr="009A0CE7">
        <w:t xml:space="preserve">., </w:t>
      </w:r>
      <w:r w:rsidRPr="009A0CE7">
        <w:rPr>
          <w:rStyle w:val="Strong"/>
        </w:rPr>
        <w:t>"</w:t>
      </w:r>
      <w:r w:rsidR="007D0A4B" w:rsidRPr="007D0A4B">
        <w:rPr>
          <w:rStyle w:val="Strong"/>
          <w:b w:val="0"/>
        </w:rPr>
        <w:t>out of his love and goodwill</w:t>
      </w:r>
      <w:r w:rsidRPr="009A0CE7">
        <w:rPr>
          <w:rStyle w:val="Strong"/>
        </w:rPr>
        <w:t>"</w:t>
      </w:r>
      <w:r w:rsidRPr="009A0CE7">
        <w:t xml:space="preserve"> gives the above personal property to Mary Henderson by Bill of Sale dated 11 March 1793</w:t>
      </w:r>
      <w:r w:rsidR="009B17C6">
        <w:t>. Wit: David and Nancy Hines. (Deed Book C-d, p. 190)</w:t>
      </w:r>
      <w:r w:rsidRPr="009A0CE7">
        <w:t>.</w:t>
      </w:r>
      <w:r w:rsidR="009B17C6">
        <w:t xml:space="preserve"> </w:t>
      </w:r>
      <w:r w:rsidR="007D0A4B">
        <w:t xml:space="preserve"> </w:t>
      </w:r>
      <w:r w:rsidR="00E274CF">
        <w:t>(</w:t>
      </w:r>
      <w:r w:rsidR="00E274CF" w:rsidRPr="009A0CE7">
        <w:rPr>
          <w:i/>
          <w:iCs/>
        </w:rPr>
        <w:t>Information on Some Georgia Pioneers - Maddox, GA</w:t>
      </w:r>
      <w:r w:rsidR="00E274CF" w:rsidRPr="009A0CE7">
        <w:t xml:space="preserve"> (GAF281.L3.M3) </w:t>
      </w:r>
      <w:r w:rsidR="00E274CF">
        <w:t xml:space="preserve">p. 53, 55, see also Helmer 2014, p. 271; see also: </w:t>
      </w:r>
      <w:r w:rsidR="007D0A4B">
        <w:t>Helmer 2014, p. 266</w:t>
      </w:r>
      <w:r w:rsidR="009B17C6">
        <w:t xml:space="preserve"> and Lucas &amp; Wilson, Deed Books section, p. 53)</w:t>
      </w:r>
      <w:r w:rsidR="002F6B93">
        <w:t xml:space="preserve"> </w:t>
      </w:r>
      <w:r w:rsidR="00E274CF">
        <w:t xml:space="preserve"> </w:t>
      </w:r>
      <w:r w:rsidR="00E274CF" w:rsidRPr="00E607CF">
        <w:rPr>
          <w:b/>
        </w:rPr>
        <w:t>Note</w:t>
      </w:r>
      <w:r w:rsidR="00E274CF">
        <w:t xml:space="preserve">: I can find no familial relationship between John Knight and </w:t>
      </w:r>
      <w:r w:rsidR="009B17C6">
        <w:t>Hendersons</w:t>
      </w:r>
      <w:r w:rsidR="00E274CF">
        <w:t>.</w:t>
      </w:r>
      <w:r w:rsidR="00DE2224">
        <w:t xml:space="preserve">  There was a Jonathan Henderson in Laurens SC who married a Rebecca Knight (b. c. 1811) and their daughter, Malinda, married James Perry Knight MD, who was a gr-grandson of Joel Knight who was the son of John Knight and Elizabeth Eppes.  This Joel was uncle to John Knight of Effingham.  So, the relationship could be in that </w:t>
      </w:r>
      <w:r w:rsidR="00DE2224">
        <w:lastRenderedPageBreak/>
        <w:t xml:space="preserve">direction. </w:t>
      </w:r>
      <w:r w:rsidR="009B17C6">
        <w:t xml:space="preserve"> The Hines family were long associated with Knights of Sussex VA and Bertie/Edgecombe NC</w:t>
      </w:r>
      <w:r w:rsidR="004A0446">
        <w:t>.</w:t>
      </w:r>
    </w:p>
    <w:p w:rsidR="004A0446" w:rsidRDefault="004A0446" w:rsidP="001470B7">
      <w:pPr>
        <w:pStyle w:val="NormalWeb"/>
        <w:spacing w:before="240" w:beforeAutospacing="0" w:after="240" w:afterAutospacing="0"/>
        <w:ind w:left="0" w:right="0"/>
      </w:pPr>
      <w:r w:rsidRPr="004A0446">
        <w:rPr>
          <w:b/>
        </w:rPr>
        <w:t xml:space="preserve">1794 – Feb 27 – </w:t>
      </w:r>
      <w:r w:rsidRPr="004A0446">
        <w:rPr>
          <w:b/>
          <w:u w:val="single"/>
        </w:rPr>
        <w:t>VA Sussex</w:t>
      </w:r>
      <w:r w:rsidRPr="004A0446">
        <w:rPr>
          <w:b/>
        </w:rPr>
        <w:t xml:space="preserve"> – Mar – Temperance Knight to John Magee.</w:t>
      </w:r>
      <w:r>
        <w:t xml:space="preserve"> (FHL Film Number 34154, 269)</w:t>
      </w:r>
    </w:p>
    <w:p w:rsidR="004A0446" w:rsidRPr="004A0446" w:rsidRDefault="004A0446" w:rsidP="001470B7">
      <w:pPr>
        <w:pStyle w:val="NormalWeb"/>
        <w:spacing w:before="240" w:beforeAutospacing="0" w:after="240" w:afterAutospacing="0"/>
        <w:ind w:left="0" w:right="0"/>
      </w:pPr>
      <w:r w:rsidRPr="004A0446">
        <w:rPr>
          <w:b/>
        </w:rPr>
        <w:t xml:space="preserve">1794 – Jul 28 – </w:t>
      </w:r>
      <w:r w:rsidRPr="004A0446">
        <w:rPr>
          <w:b/>
          <w:u w:val="single"/>
        </w:rPr>
        <w:t>VA Sussex</w:t>
      </w:r>
      <w:r w:rsidRPr="004A0446">
        <w:rPr>
          <w:b/>
        </w:rPr>
        <w:t xml:space="preserve"> – Mar – Moses Knight Jr to Peggy Wynne.</w:t>
      </w:r>
      <w:r>
        <w:t xml:space="preserve"> (FHL Film Number 34154, 74)  Note: This Moses Knight Jr was the son of Moses Knight and Judith of Sussex.  Brothers: Ephraim Knight, William Knight, James Knight.  Sisters: Judith, Rebeckah, Lucy, Elizabeth Knight Sturdivant.  James Knight was married to Betsy Sturdivant.</w:t>
      </w:r>
    </w:p>
    <w:p w:rsidR="009B17C6" w:rsidRDefault="009B17C6" w:rsidP="001470B7">
      <w:pPr>
        <w:pStyle w:val="NormalWeb"/>
        <w:spacing w:before="240" w:beforeAutospacing="0" w:after="240" w:afterAutospacing="0"/>
        <w:ind w:left="0" w:right="0"/>
      </w:pPr>
      <w:r w:rsidRPr="009B17C6">
        <w:rPr>
          <w:b/>
        </w:rPr>
        <w:t xml:space="preserve">1794 – Aug 30 – </w:t>
      </w:r>
      <w:r w:rsidRPr="009B17C6">
        <w:rPr>
          <w:b/>
          <w:u w:val="single"/>
        </w:rPr>
        <w:t>GA Effingham</w:t>
      </w:r>
      <w:r w:rsidRPr="009B17C6">
        <w:rPr>
          <w:b/>
        </w:rPr>
        <w:t xml:space="preserve"> – Admin – John Knight</w:t>
      </w:r>
      <w:r>
        <w:t xml:space="preserve"> - </w:t>
      </w:r>
      <w:r w:rsidRPr="006B68E1">
        <w:t>John Knight of Effingham Co</w:t>
      </w:r>
      <w:r w:rsidRPr="009A0CE7">
        <w:t>., to Anna, Misey, Mary and Sarah Henderson, children of Zachariah and Mary Henderson. Gift of three slaves, Saturday, Florida and Sambo, 60 head of cattle, 2 horses, feather beds, furniture, pots, pans, farming implements, dated 30 Aug 1794.</w:t>
      </w:r>
      <w:r>
        <w:t xml:space="preserve"> S</w:t>
      </w:r>
      <w:r w:rsidRPr="009A0CE7">
        <w:t>aid Mary, mother of said children, to be Trustee.</w:t>
      </w:r>
      <w:r w:rsidR="006B68E1">
        <w:t xml:space="preserve">” </w:t>
      </w:r>
      <w:r>
        <w:t xml:space="preserve"> (Deed Book C-D, p. 262) (</w:t>
      </w:r>
      <w:r w:rsidRPr="009A0CE7">
        <w:rPr>
          <w:i/>
          <w:iCs/>
        </w:rPr>
        <w:t>Information on Some Georgia Pioneers - Maddox, GA</w:t>
      </w:r>
      <w:r w:rsidRPr="009A0CE7">
        <w:t xml:space="preserve"> (GAF281.L3.M3) </w:t>
      </w:r>
      <w:r>
        <w:t xml:space="preserve">p. 53, 55, see also Helmer 2014, p. 271; see also: Helmer 2014, p. 266 and Lucas &amp; Wilson, Deed Books section, p. 53)  </w:t>
      </w:r>
    </w:p>
    <w:p w:rsidR="00F71051" w:rsidRDefault="00F71051" w:rsidP="001470B7">
      <w:pPr>
        <w:pStyle w:val="NormalWeb"/>
        <w:spacing w:before="240" w:beforeAutospacing="0" w:after="240" w:afterAutospacing="0"/>
        <w:ind w:left="0" w:right="0"/>
      </w:pPr>
      <w:r w:rsidRPr="00F71051">
        <w:rPr>
          <w:b/>
        </w:rPr>
        <w:t xml:space="preserve">1794 – Oct 9 – </w:t>
      </w:r>
      <w:r w:rsidRPr="00F71051">
        <w:rPr>
          <w:b/>
          <w:u w:val="single"/>
        </w:rPr>
        <w:t>VA Mecklenburg</w:t>
      </w:r>
      <w:r w:rsidRPr="00F71051">
        <w:rPr>
          <w:b/>
        </w:rPr>
        <w:t xml:space="preserve"> – Mar – Sarah Knight to William Roffe.</w:t>
      </w:r>
      <w:r>
        <w:t xml:space="preserve"> (Ancestry compiled marriages.)</w:t>
      </w:r>
    </w:p>
    <w:p w:rsidR="001470B7" w:rsidRDefault="001470B7" w:rsidP="001470B7">
      <w:pPr>
        <w:pStyle w:val="NormalWeb"/>
        <w:spacing w:before="240" w:beforeAutospacing="0" w:after="240" w:afterAutospacing="0"/>
        <w:ind w:left="0" w:right="0"/>
      </w:pPr>
      <w:r>
        <w:rPr>
          <w:b/>
        </w:rPr>
        <w:t xml:space="preserve">1794 Nov 28 </w:t>
      </w:r>
      <w:r>
        <w:t xml:space="preserve">– </w:t>
      </w:r>
      <w:r>
        <w:rPr>
          <w:b/>
          <w:u w:val="single"/>
        </w:rPr>
        <w:t>VA</w:t>
      </w:r>
      <w:r w:rsidR="0056003C">
        <w:rPr>
          <w:b/>
          <w:u w:val="single"/>
        </w:rPr>
        <w:t xml:space="preserve"> </w:t>
      </w:r>
      <w:r w:rsidR="0056003C" w:rsidRPr="00500C77">
        <w:rPr>
          <w:b/>
          <w:u w:val="single"/>
        </w:rPr>
        <w:t>Spotsylvania</w:t>
      </w:r>
      <w:r w:rsidRPr="0056003C">
        <w:rPr>
          <w:b/>
        </w:rPr>
        <w:t xml:space="preserve"> – Will </w:t>
      </w:r>
      <w:r w:rsidR="0056003C" w:rsidRPr="0056003C">
        <w:rPr>
          <w:b/>
        </w:rPr>
        <w:t>-</w:t>
      </w:r>
      <w:r w:rsidRPr="0056003C">
        <w:rPr>
          <w:b/>
        </w:rPr>
        <w:t xml:space="preserve"> Edward Coleman</w:t>
      </w:r>
      <w:r>
        <w:t xml:space="preserve"> </w:t>
      </w:r>
      <w:r w:rsidR="0056003C">
        <w:t>- O</w:t>
      </w:r>
      <w:r>
        <w:t>f Berkeley Parish, Spts. Co., Wit: Richard Gaines, William Moore, Henry Walker. Leg: wife Sarah, sons James, Thomas; grandson James Coleman, son of Robert Edward Coleman; Caty Waggoner, Phebe Hutchinson, Henry Coleman, John Coleman, William Coleman. (Crozier 1990, p. 50)</w:t>
      </w:r>
    </w:p>
    <w:p w:rsidR="00AF219F" w:rsidRDefault="00AF219F" w:rsidP="001470B7">
      <w:pPr>
        <w:pStyle w:val="NormalWeb"/>
        <w:spacing w:before="240" w:beforeAutospacing="0" w:after="240" w:afterAutospacing="0"/>
        <w:ind w:left="0" w:right="0"/>
      </w:pPr>
      <w:r w:rsidRPr="00382921">
        <w:rPr>
          <w:rStyle w:val="Emphasis"/>
          <w:b/>
          <w:i w:val="0"/>
        </w:rPr>
        <w:t>17</w:t>
      </w:r>
      <w:r>
        <w:rPr>
          <w:rStyle w:val="Emphasis"/>
          <w:b/>
          <w:i w:val="0"/>
        </w:rPr>
        <w:t>95</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 xml:space="preserve">William Knight, 1  **  William Knight, 1  **  Austin Knight / Augustine Knight, 1  **  John Knight, 1. </w:t>
      </w:r>
      <w:r w:rsidRPr="00AF219F">
        <w:rPr>
          <w:rStyle w:val="Emphasis"/>
          <w:i w:val="0"/>
        </w:rPr>
        <w:t>(Number of tithables in HH)</w:t>
      </w:r>
    </w:p>
    <w:p w:rsidR="0061492E" w:rsidRDefault="0061492E" w:rsidP="0061492E">
      <w:pPr>
        <w:rPr>
          <w:szCs w:val="24"/>
        </w:rPr>
      </w:pPr>
      <w:r w:rsidRPr="00717499">
        <w:rPr>
          <w:b/>
        </w:rPr>
        <w:t>17</w:t>
      </w:r>
      <w:r>
        <w:rPr>
          <w:b/>
        </w:rPr>
        <w:t>95</w:t>
      </w:r>
      <w:r w:rsidRPr="00717499">
        <w:rPr>
          <w:b/>
        </w:rPr>
        <w:t xml:space="preserve"> – </w:t>
      </w:r>
      <w:r>
        <w:rPr>
          <w:b/>
        </w:rPr>
        <w:t>Jul 22</w:t>
      </w:r>
      <w:r w:rsidRPr="00717499">
        <w:rPr>
          <w:b/>
        </w:rPr>
        <w:t xml:space="preserve"> – </w:t>
      </w:r>
      <w:r w:rsidRPr="00717499">
        <w:rPr>
          <w:b/>
          <w:u w:val="single"/>
        </w:rPr>
        <w:t>NC Granville</w:t>
      </w:r>
      <w:r w:rsidRPr="00717499">
        <w:rPr>
          <w:b/>
        </w:rPr>
        <w:t xml:space="preserve"> – Mar – </w:t>
      </w:r>
      <w:r>
        <w:rPr>
          <w:b/>
        </w:rPr>
        <w:t>William Hill &amp; Milly Knight</w:t>
      </w:r>
      <w:r>
        <w:t xml:space="preserve"> – Bondsman, John Hill.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1470B7" w:rsidRDefault="001470B7" w:rsidP="001470B7">
      <w:pPr>
        <w:pStyle w:val="NormalWeb"/>
        <w:spacing w:before="240" w:beforeAutospacing="0" w:after="240" w:afterAutospacing="0"/>
        <w:ind w:left="0" w:right="0"/>
      </w:pPr>
      <w:r>
        <w:rPr>
          <w:b/>
        </w:rPr>
        <w:t xml:space="preserve">1795 </w:t>
      </w:r>
      <w:r w:rsidR="0056003C">
        <w:rPr>
          <w:b/>
        </w:rPr>
        <w:t xml:space="preserve">- </w:t>
      </w:r>
      <w:r>
        <w:rPr>
          <w:b/>
        </w:rPr>
        <w:t xml:space="preserve">Sep 1 </w:t>
      </w:r>
      <w:r>
        <w:t xml:space="preserve">– </w:t>
      </w:r>
      <w:r>
        <w:rPr>
          <w:b/>
          <w:u w:val="single"/>
        </w:rPr>
        <w:t>VA</w:t>
      </w:r>
      <w:r w:rsidR="0056003C">
        <w:rPr>
          <w:b/>
          <w:u w:val="single"/>
        </w:rPr>
        <w:t xml:space="preserve"> </w:t>
      </w:r>
      <w:r w:rsidR="0056003C" w:rsidRPr="0084570A">
        <w:rPr>
          <w:b/>
          <w:u w:val="single"/>
        </w:rPr>
        <w:t>Spotsylvania</w:t>
      </w:r>
      <w:r w:rsidRPr="0056003C">
        <w:rPr>
          <w:b/>
        </w:rPr>
        <w:t xml:space="preserve"> – </w:t>
      </w:r>
      <w:r w:rsidR="0056003C" w:rsidRPr="0056003C">
        <w:rPr>
          <w:b/>
        </w:rPr>
        <w:t xml:space="preserve">Admin - </w:t>
      </w:r>
      <w:r w:rsidRPr="0056003C">
        <w:rPr>
          <w:b/>
        </w:rPr>
        <w:t>James Clarke</w:t>
      </w:r>
      <w:r>
        <w:t xml:space="preserve"> </w:t>
      </w:r>
      <w:r w:rsidR="0056003C">
        <w:t>- A</w:t>
      </w:r>
      <w:r>
        <w:t>nd Sally, his wife, or Essex Co., to Wm. Strutton of Spots. Co. … 60 a. purchased of James Pettigrew in Spots. Co. (Crozier 1990, p. 471)</w:t>
      </w:r>
    </w:p>
    <w:p w:rsidR="001470B7" w:rsidRDefault="001470B7" w:rsidP="001470B7">
      <w:pPr>
        <w:pStyle w:val="NormalWeb"/>
        <w:spacing w:before="240" w:beforeAutospacing="0" w:after="240" w:afterAutospacing="0"/>
        <w:ind w:left="0" w:right="0"/>
      </w:pPr>
      <w:r>
        <w:rPr>
          <w:b/>
        </w:rPr>
        <w:t xml:space="preserve">1795 </w:t>
      </w:r>
      <w:r w:rsidR="0056003C">
        <w:rPr>
          <w:b/>
        </w:rPr>
        <w:t xml:space="preserve">- </w:t>
      </w:r>
      <w:r>
        <w:rPr>
          <w:b/>
        </w:rPr>
        <w:t xml:space="preserve">Sep 18 </w:t>
      </w:r>
      <w:r>
        <w:t xml:space="preserve">– </w:t>
      </w:r>
      <w:r w:rsidRPr="000663AE">
        <w:rPr>
          <w:b/>
          <w:u w:val="single"/>
        </w:rPr>
        <w:t>VA</w:t>
      </w:r>
      <w:r w:rsidR="0056003C">
        <w:rPr>
          <w:b/>
          <w:u w:val="single"/>
        </w:rPr>
        <w:t xml:space="preserve"> </w:t>
      </w:r>
      <w:r w:rsidR="0056003C" w:rsidRPr="000663AE">
        <w:rPr>
          <w:b/>
          <w:u w:val="single"/>
        </w:rPr>
        <w:t>Lunenburg</w:t>
      </w:r>
      <w:r w:rsidRPr="0056003C">
        <w:rPr>
          <w:b/>
        </w:rPr>
        <w:t xml:space="preserve"> – </w:t>
      </w:r>
      <w:r w:rsidR="0056003C" w:rsidRPr="0056003C">
        <w:rPr>
          <w:b/>
        </w:rPr>
        <w:t xml:space="preserve">Mar - </w:t>
      </w:r>
      <w:r w:rsidRPr="0056003C">
        <w:rPr>
          <w:b/>
        </w:rPr>
        <w:t xml:space="preserve">Archer Jordan </w:t>
      </w:r>
      <w:r w:rsidR="0056003C" w:rsidRPr="0056003C">
        <w:rPr>
          <w:b/>
        </w:rPr>
        <w:t>&amp;</w:t>
      </w:r>
      <w:r w:rsidRPr="0056003C">
        <w:rPr>
          <w:b/>
        </w:rPr>
        <w:t xml:space="preserve"> Elizabeth Wal</w:t>
      </w:r>
      <w:r w:rsidR="0056003C" w:rsidRPr="0056003C">
        <w:rPr>
          <w:b/>
        </w:rPr>
        <w:t>l</w:t>
      </w:r>
      <w:r w:rsidRPr="0056003C">
        <w:rPr>
          <w:b/>
        </w:rPr>
        <w:t>er</w:t>
      </w:r>
      <w:r>
        <w:t xml:space="preserve"> </w:t>
      </w:r>
      <w:r w:rsidR="0056003C">
        <w:t>- M</w:t>
      </w:r>
      <w:r>
        <w:t>arried by William Ellis. (Matheny &amp; Yates 1967, p. 72)</w:t>
      </w:r>
    </w:p>
    <w:p w:rsidR="00011141" w:rsidRDefault="00011141" w:rsidP="001470B7">
      <w:pPr>
        <w:pStyle w:val="NormalWeb"/>
        <w:spacing w:before="240" w:beforeAutospacing="0" w:after="240" w:afterAutospacing="0"/>
        <w:ind w:left="0" w:right="0"/>
      </w:pPr>
      <w:r w:rsidRPr="00011141">
        <w:rPr>
          <w:b/>
        </w:rPr>
        <w:t xml:space="preserve">1795 – Nov 5 – </w:t>
      </w:r>
      <w:r w:rsidRPr="00011141">
        <w:rPr>
          <w:b/>
          <w:u w:val="single"/>
        </w:rPr>
        <w:t>VA Fluvanna</w:t>
      </w:r>
      <w:r w:rsidRPr="00011141">
        <w:rPr>
          <w:b/>
        </w:rPr>
        <w:t xml:space="preserve"> – Mar – Lindy Knight to Overton Davis.</w:t>
      </w:r>
      <w:r>
        <w:t xml:space="preserve"> (Ancestry.com)</w:t>
      </w:r>
    </w:p>
    <w:p w:rsidR="001470B7" w:rsidRDefault="001470B7" w:rsidP="001470B7">
      <w:pPr>
        <w:pStyle w:val="NormalWeb"/>
        <w:spacing w:before="240" w:beforeAutospacing="0" w:after="240" w:afterAutospacing="0"/>
        <w:ind w:left="0" w:right="0"/>
      </w:pPr>
      <w:r>
        <w:rPr>
          <w:b/>
        </w:rPr>
        <w:t xml:space="preserve">1795 </w:t>
      </w:r>
      <w:r w:rsidR="0056003C">
        <w:rPr>
          <w:b/>
        </w:rPr>
        <w:t xml:space="preserve">- </w:t>
      </w:r>
      <w:r>
        <w:rPr>
          <w:b/>
        </w:rPr>
        <w:t xml:space="preserve">Nov </w:t>
      </w:r>
      <w:r w:rsidRPr="007D74E4">
        <w:rPr>
          <w:b/>
        </w:rPr>
        <w:t xml:space="preserve">9 </w:t>
      </w:r>
      <w:r w:rsidR="0056003C">
        <w:t>–</w:t>
      </w:r>
      <w:r>
        <w:t xml:space="preserve"> </w:t>
      </w:r>
      <w:r>
        <w:rPr>
          <w:b/>
          <w:u w:val="single"/>
        </w:rPr>
        <w:t>VA</w:t>
      </w:r>
      <w:r w:rsidR="0056003C">
        <w:rPr>
          <w:b/>
          <w:u w:val="single"/>
        </w:rPr>
        <w:t xml:space="preserve"> </w:t>
      </w:r>
      <w:r w:rsidR="0056003C" w:rsidRPr="00176B3F">
        <w:rPr>
          <w:b/>
          <w:u w:val="single"/>
        </w:rPr>
        <w:t>Spotsylvania</w:t>
      </w:r>
      <w:r w:rsidRPr="0056003C">
        <w:rPr>
          <w:b/>
        </w:rPr>
        <w:t xml:space="preserve"> </w:t>
      </w:r>
      <w:r w:rsidR="0056003C" w:rsidRPr="0056003C">
        <w:rPr>
          <w:b/>
        </w:rPr>
        <w:t>–</w:t>
      </w:r>
      <w:r w:rsidRPr="0056003C">
        <w:rPr>
          <w:b/>
        </w:rPr>
        <w:t xml:space="preserve"> </w:t>
      </w:r>
      <w:r w:rsidR="0056003C" w:rsidRPr="0056003C">
        <w:rPr>
          <w:b/>
        </w:rPr>
        <w:t xml:space="preserve">Admin - </w:t>
      </w:r>
      <w:r w:rsidRPr="001B737F">
        <w:rPr>
          <w:b/>
        </w:rPr>
        <w:t>John Knight</w:t>
      </w:r>
      <w:r>
        <w:t xml:space="preserve"> </w:t>
      </w:r>
      <w:r w:rsidR="0056003C">
        <w:t>- A</w:t>
      </w:r>
      <w:r>
        <w:t xml:space="preserve">nd Winifred, his wife, of </w:t>
      </w:r>
      <w:r w:rsidRPr="00B77801">
        <w:t>Stafford Co.</w:t>
      </w:r>
      <w:r>
        <w:t xml:space="preserve"> to </w:t>
      </w:r>
      <w:r w:rsidRPr="0040409C">
        <w:rPr>
          <w:b/>
        </w:rPr>
        <w:t>Elijah Knight</w:t>
      </w:r>
      <w:r>
        <w:t xml:space="preserve"> of Spots. Co. 32 lbs currency. 85 a., part of tract purchased by </w:t>
      </w:r>
      <w:r w:rsidRPr="00CF206A">
        <w:rPr>
          <w:b/>
        </w:rPr>
        <w:t>Ephraim Knight, decd</w:t>
      </w:r>
      <w:r>
        <w:t xml:space="preserve">., of Zachariah and Elijah Garton, in Spots. Co. </w:t>
      </w:r>
      <w:r>
        <w:lastRenderedPageBreak/>
        <w:t xml:space="preserve">Etc. etc.  Wit: </w:t>
      </w:r>
      <w:r w:rsidRPr="00CF206A">
        <w:rPr>
          <w:b/>
        </w:rPr>
        <w:t>Uriah Knight</w:t>
      </w:r>
      <w:r>
        <w:t xml:space="preserve">, </w:t>
      </w:r>
      <w:r w:rsidRPr="00CF206A">
        <w:rPr>
          <w:b/>
        </w:rPr>
        <w:t>Zachariah Knight</w:t>
      </w:r>
      <w:r>
        <w:t xml:space="preserve">, </w:t>
      </w:r>
      <w:r w:rsidRPr="00CF206A">
        <w:rPr>
          <w:b/>
        </w:rPr>
        <w:t>W</w:t>
      </w:r>
      <w:r>
        <w:rPr>
          <w:b/>
        </w:rPr>
        <w:t>illia</w:t>
      </w:r>
      <w:r w:rsidRPr="00CF206A">
        <w:rPr>
          <w:b/>
        </w:rPr>
        <w:t>m Knight</w:t>
      </w:r>
      <w:r>
        <w:t>. (</w:t>
      </w:r>
      <w:r w:rsidR="00031F51">
        <w:t xml:space="preserve">Crozier 1990, </w:t>
      </w:r>
      <w:r>
        <w:t xml:space="preserve">p. 484)  </w:t>
      </w:r>
      <w:r w:rsidR="0056003C" w:rsidRPr="006A3326">
        <w:rPr>
          <w:b/>
        </w:rPr>
        <w:t>Note</w:t>
      </w:r>
      <w:r w:rsidR="0056003C">
        <w:t xml:space="preserve">: This John Knight is the brother of the deceased Ephraim. </w:t>
      </w:r>
    </w:p>
    <w:p w:rsidR="00C40B62" w:rsidRDefault="00C40B62" w:rsidP="001470B7">
      <w:pPr>
        <w:pStyle w:val="NormalWeb"/>
        <w:spacing w:before="240" w:beforeAutospacing="0" w:after="240" w:afterAutospacing="0"/>
        <w:ind w:left="0" w:right="0"/>
      </w:pPr>
      <w:r w:rsidRPr="00C40B62">
        <w:rPr>
          <w:b/>
        </w:rPr>
        <w:t xml:space="preserve">1795 – Dec 18 – </w:t>
      </w:r>
      <w:r w:rsidRPr="00C40B62">
        <w:rPr>
          <w:b/>
          <w:u w:val="single"/>
        </w:rPr>
        <w:t>SC Charleston</w:t>
      </w:r>
      <w:r w:rsidRPr="00C40B62">
        <w:rPr>
          <w:b/>
        </w:rPr>
        <w:t xml:space="preserve"> – Will – John Knight</w:t>
      </w:r>
      <w:r>
        <w:t xml:space="preserve"> –</w:t>
      </w:r>
      <w:r w:rsidR="008819BE">
        <w:t xml:space="preserve"> Whereas</w:t>
      </w:r>
      <w:r>
        <w:t xml:space="preserve"> John Knight, late of Charleston, Gentleman, deseased, lately died intestate” the widow, Henrietta Knight is granted administration. (SC Wills and Probate Records 1670-1980, Charleston, Letters of Admin. Vol Qq, 1791-1797, image online, served by ancestry.com)</w:t>
      </w:r>
    </w:p>
    <w:p w:rsidR="001470B7" w:rsidRDefault="001470B7" w:rsidP="001470B7">
      <w:pPr>
        <w:pStyle w:val="NormalWeb"/>
        <w:spacing w:before="240" w:beforeAutospacing="0" w:after="240" w:afterAutospacing="0"/>
        <w:ind w:left="0" w:right="0"/>
        <w:rPr>
          <w:color w:val="000000"/>
        </w:rPr>
      </w:pPr>
      <w:r>
        <w:rPr>
          <w:b/>
        </w:rPr>
        <w:t xml:space="preserve">1795 </w:t>
      </w:r>
      <w:r>
        <w:t>–</w:t>
      </w:r>
      <w:r w:rsidR="002A4CBF">
        <w:t xml:space="preserve"> </w:t>
      </w:r>
      <w:r w:rsidRPr="00480C69">
        <w:rPr>
          <w:b/>
          <w:u w:val="single"/>
        </w:rPr>
        <w:t>GA</w:t>
      </w:r>
      <w:r w:rsidR="002A4CBF">
        <w:rPr>
          <w:u w:val="single"/>
        </w:rPr>
        <w:t xml:space="preserve"> </w:t>
      </w:r>
      <w:r w:rsidR="002A4CBF" w:rsidRPr="00DC38E3">
        <w:rPr>
          <w:b/>
          <w:u w:val="single"/>
        </w:rPr>
        <w:t>Bulloch/Screven</w:t>
      </w:r>
      <w:r w:rsidRPr="002A4CBF">
        <w:rPr>
          <w:b/>
        </w:rPr>
        <w:t xml:space="preserve"> </w:t>
      </w:r>
      <w:r w:rsidR="002A4CBF" w:rsidRPr="002A4CBF">
        <w:rPr>
          <w:b/>
        </w:rPr>
        <w:t>–</w:t>
      </w:r>
      <w:r w:rsidRPr="002A4CBF">
        <w:rPr>
          <w:b/>
        </w:rPr>
        <w:t xml:space="preserve"> </w:t>
      </w:r>
      <w:r w:rsidR="00761F58">
        <w:rPr>
          <w:b/>
        </w:rPr>
        <w:t>Admin</w:t>
      </w:r>
      <w:r w:rsidR="002A4CBF" w:rsidRPr="002A4CBF">
        <w:rPr>
          <w:b/>
        </w:rPr>
        <w:t xml:space="preserve"> – Joseph Knight, Robert Knight, Thomas Knight</w:t>
      </w:r>
      <w:r w:rsidR="002A4CBF">
        <w:t xml:space="preserve"> - </w:t>
      </w:r>
      <w:r>
        <w:rPr>
          <w:color w:val="000000"/>
        </w:rPr>
        <w:t>P</w:t>
      </w:r>
      <w:r w:rsidRPr="009A0CE7">
        <w:rPr>
          <w:color w:val="000000"/>
        </w:rPr>
        <w:t xml:space="preserve">etition to the state convention asking that Bulloch County be created from Scriven (now spelled Screven) and Bryan counties (part of </w:t>
      </w:r>
      <w:r w:rsidRPr="00085218">
        <w:rPr>
          <w:color w:val="000000"/>
        </w:rPr>
        <w:t>Effingham Co</w:t>
      </w:r>
      <w:r w:rsidRPr="009A0CE7">
        <w:rPr>
          <w:color w:val="000000"/>
        </w:rPr>
        <w:t>. also became Bulloch)</w:t>
      </w:r>
      <w:r>
        <w:rPr>
          <w:color w:val="000000"/>
        </w:rPr>
        <w:t xml:space="preserve"> including signatures of the following: </w:t>
      </w:r>
      <w:r w:rsidRPr="009A0CE7">
        <w:rPr>
          <w:rStyle w:val="Strong"/>
          <w:color w:val="000000"/>
        </w:rPr>
        <w:t>Joseph Knight</w:t>
      </w:r>
      <w:r>
        <w:rPr>
          <w:rStyle w:val="Strong"/>
          <w:color w:val="000000"/>
        </w:rPr>
        <w:t xml:space="preserve">, </w:t>
      </w:r>
      <w:r w:rsidRPr="009A0CE7">
        <w:rPr>
          <w:rStyle w:val="Strong"/>
          <w:color w:val="000000"/>
        </w:rPr>
        <w:t>Robert Knight</w:t>
      </w:r>
      <w:r>
        <w:rPr>
          <w:rStyle w:val="Strong"/>
          <w:color w:val="000000"/>
        </w:rPr>
        <w:t xml:space="preserve">, </w:t>
      </w:r>
      <w:r w:rsidRPr="00DC38E3">
        <w:rPr>
          <w:b/>
          <w:color w:val="000000"/>
        </w:rPr>
        <w:t>William Cone</w:t>
      </w:r>
      <w:r>
        <w:rPr>
          <w:color w:val="000000"/>
        </w:rPr>
        <w:t xml:space="preserve">, </w:t>
      </w:r>
      <w:r w:rsidRPr="00DC38E3">
        <w:rPr>
          <w:b/>
          <w:color w:val="000000"/>
        </w:rPr>
        <w:t>Tho</w:t>
      </w:r>
      <w:r>
        <w:rPr>
          <w:b/>
          <w:color w:val="000000"/>
        </w:rPr>
        <w:t>ma</w:t>
      </w:r>
      <w:r w:rsidRPr="00DC38E3">
        <w:rPr>
          <w:b/>
          <w:color w:val="000000"/>
        </w:rPr>
        <w:t>s Knight</w:t>
      </w:r>
      <w:r>
        <w:rPr>
          <w:color w:val="000000"/>
        </w:rPr>
        <w:t xml:space="preserve">, </w:t>
      </w:r>
      <w:r w:rsidRPr="00DC38E3">
        <w:rPr>
          <w:b/>
          <w:color w:val="000000"/>
        </w:rPr>
        <w:t>Aaron Cone</w:t>
      </w:r>
      <w:r>
        <w:rPr>
          <w:b/>
          <w:color w:val="000000"/>
        </w:rPr>
        <w:t>, Barnet Mikell (McCall</w:t>
      </w:r>
      <w:r w:rsidR="0056003C">
        <w:rPr>
          <w:b/>
          <w:color w:val="000000"/>
        </w:rPr>
        <w:t>?</w:t>
      </w:r>
      <w:r>
        <w:rPr>
          <w:b/>
          <w:color w:val="000000"/>
        </w:rPr>
        <w:t>), James McCall, William McCall, George McCall, Thomas McCall, John McCall, Aaron Cone</w:t>
      </w:r>
      <w:r>
        <w:rPr>
          <w:color w:val="000000"/>
        </w:rPr>
        <w:t xml:space="preserve">. (petition obtained from </w:t>
      </w:r>
      <w:r w:rsidRPr="009A0CE7">
        <w:rPr>
          <w:color w:val="000000"/>
        </w:rPr>
        <w:t xml:space="preserve">Hargrett Library of the U niversity of Georgia by Smith C. Banks. The Petition was transcribed by Evelyn Mabry. Several words are illegible. A few names may have been lost. Pages of the original Petition, now tattered, were sewn together in a scroll like manner. </w:t>
      </w:r>
      <w:r w:rsidRPr="009A0CE7">
        <w:rPr>
          <w:i/>
          <w:iCs/>
          <w:color w:val="000000"/>
        </w:rPr>
        <w:t xml:space="preserve">The Spirit of a People </w:t>
      </w:r>
      <w:r w:rsidRPr="009A0CE7">
        <w:rPr>
          <w:color w:val="000000"/>
        </w:rPr>
        <w:t>compiled by the Statesboro Herald Publishing Company.</w:t>
      </w:r>
      <w:r>
        <w:rPr>
          <w:color w:val="000000"/>
        </w:rPr>
        <w:t>) (</w:t>
      </w:r>
      <w:r w:rsidRPr="009A0CE7">
        <w:rPr>
          <w:color w:val="000000"/>
        </w:rPr>
        <w:t xml:space="preserve">John Knight left Bulloch County </w:t>
      </w:r>
      <w:r>
        <w:rPr>
          <w:color w:val="000000"/>
        </w:rPr>
        <w:t>probably earlier than</w:t>
      </w:r>
      <w:r w:rsidRPr="009A0CE7">
        <w:rPr>
          <w:color w:val="000000"/>
        </w:rPr>
        <w:t xml:space="preserve"> 1803</w:t>
      </w:r>
      <w:r>
        <w:rPr>
          <w:color w:val="000000"/>
        </w:rPr>
        <w:t>)</w:t>
      </w:r>
    </w:p>
    <w:p w:rsidR="00A16711" w:rsidRDefault="00A16711" w:rsidP="001470B7">
      <w:pPr>
        <w:pStyle w:val="NormalWeb"/>
        <w:spacing w:before="240" w:beforeAutospacing="0" w:after="240" w:afterAutospacing="0"/>
        <w:ind w:left="0" w:right="0"/>
        <w:rPr>
          <w:color w:val="000000"/>
        </w:rPr>
      </w:pPr>
      <w:r w:rsidRPr="00A16711">
        <w:rPr>
          <w:b/>
          <w:color w:val="000000"/>
        </w:rPr>
        <w:t xml:space="preserve">1796 – Jan 6 – </w:t>
      </w:r>
      <w:r w:rsidRPr="00A16711">
        <w:rPr>
          <w:b/>
          <w:color w:val="000000"/>
          <w:u w:val="single"/>
        </w:rPr>
        <w:t>VA Orange</w:t>
      </w:r>
      <w:r w:rsidRPr="00A16711">
        <w:rPr>
          <w:b/>
          <w:color w:val="000000"/>
        </w:rPr>
        <w:t xml:space="preserve"> – Mar – Mary Knight to Benjamin Martin.</w:t>
      </w:r>
      <w:r>
        <w:rPr>
          <w:color w:val="000000"/>
        </w:rPr>
        <w:t xml:space="preserve">  (FHL Film Number 33031, 38) Note: Father: Ephraim Knight.</w:t>
      </w:r>
    </w:p>
    <w:p w:rsidR="00784D54" w:rsidRDefault="00784D54" w:rsidP="001470B7">
      <w:pPr>
        <w:pStyle w:val="NormalWeb"/>
        <w:spacing w:before="240" w:beforeAutospacing="0" w:after="240" w:afterAutospacing="0"/>
        <w:ind w:left="0" w:right="0"/>
        <w:rPr>
          <w:color w:val="000000"/>
        </w:rPr>
      </w:pPr>
      <w:r w:rsidRPr="00A16711">
        <w:rPr>
          <w:b/>
          <w:color w:val="000000"/>
        </w:rPr>
        <w:t xml:space="preserve">1796 – Jan 8 – </w:t>
      </w:r>
      <w:r w:rsidRPr="00A16711">
        <w:rPr>
          <w:b/>
          <w:color w:val="000000"/>
          <w:u w:val="single"/>
        </w:rPr>
        <w:t>VA Orange</w:t>
      </w:r>
      <w:r w:rsidRPr="00A16711">
        <w:rPr>
          <w:b/>
          <w:color w:val="000000"/>
        </w:rPr>
        <w:t xml:space="preserve"> – Mar – Agness Knight to John Roberts.</w:t>
      </w:r>
      <w:r>
        <w:rPr>
          <w:color w:val="000000"/>
        </w:rPr>
        <w:t xml:space="preserve">  (FHL Film Number 33031, 39)</w:t>
      </w:r>
      <w:r w:rsidR="00A16711">
        <w:rPr>
          <w:color w:val="000000"/>
        </w:rPr>
        <w:t xml:space="preserve">  Note: Father: Matthew Knight. </w:t>
      </w:r>
    </w:p>
    <w:p w:rsidR="00A41CDC" w:rsidRDefault="00A41CDC" w:rsidP="001470B7">
      <w:pPr>
        <w:pStyle w:val="NormalWeb"/>
        <w:spacing w:before="240" w:beforeAutospacing="0" w:after="240" w:afterAutospacing="0"/>
        <w:ind w:left="0" w:right="0"/>
        <w:rPr>
          <w:color w:val="000000"/>
        </w:rPr>
      </w:pPr>
      <w:r w:rsidRPr="00A41CDC">
        <w:rPr>
          <w:b/>
          <w:color w:val="000000"/>
        </w:rPr>
        <w:t xml:space="preserve">1796 – </w:t>
      </w:r>
      <w:r>
        <w:rPr>
          <w:b/>
          <w:color w:val="000000"/>
        </w:rPr>
        <w:t xml:space="preserve">Mar 8 - </w:t>
      </w:r>
      <w:r w:rsidRPr="00A41CDC">
        <w:rPr>
          <w:b/>
          <w:color w:val="000000"/>
          <w:u w:val="single"/>
        </w:rPr>
        <w:t>VA Amherst</w:t>
      </w:r>
      <w:r w:rsidRPr="00A41CDC">
        <w:rPr>
          <w:b/>
          <w:color w:val="000000"/>
        </w:rPr>
        <w:t xml:space="preserve"> – Mar – William Knight to Margaret Dawson</w:t>
      </w:r>
      <w:r>
        <w:rPr>
          <w:color w:val="000000"/>
        </w:rPr>
        <w:t>. (</w:t>
      </w:r>
      <w:r w:rsidR="0030709E">
        <w:rPr>
          <w:color w:val="000000"/>
        </w:rPr>
        <w:t>FHL Film Number 30273, p. 109)</w:t>
      </w:r>
      <w:r>
        <w:rPr>
          <w:color w:val="000000"/>
        </w:rPr>
        <w:t>)</w:t>
      </w:r>
    </w:p>
    <w:p w:rsidR="00AF219F" w:rsidRPr="005A24BD" w:rsidRDefault="00AF219F" w:rsidP="001470B7">
      <w:pPr>
        <w:pStyle w:val="NormalWeb"/>
        <w:spacing w:before="240" w:beforeAutospacing="0" w:after="240" w:afterAutospacing="0"/>
        <w:ind w:left="0" w:right="0"/>
      </w:pPr>
      <w:r w:rsidRPr="00382921">
        <w:rPr>
          <w:rStyle w:val="Emphasis"/>
          <w:b/>
          <w:i w:val="0"/>
        </w:rPr>
        <w:t>17</w:t>
      </w:r>
      <w:r>
        <w:rPr>
          <w:rStyle w:val="Emphasis"/>
          <w:b/>
          <w:i w:val="0"/>
        </w:rPr>
        <w:t>96</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 xml:space="preserve">William Knight, 1  **  Austin Knight / Augustine Knight, 1  **  John Knight, 1. </w:t>
      </w:r>
      <w:r w:rsidRPr="00AF219F">
        <w:rPr>
          <w:rStyle w:val="Emphasis"/>
          <w:i w:val="0"/>
        </w:rPr>
        <w:t>(Number of tithables in HH)</w:t>
      </w:r>
    </w:p>
    <w:p w:rsidR="001470B7" w:rsidRPr="00D477C4" w:rsidRDefault="001470B7" w:rsidP="001470B7">
      <w:pPr>
        <w:pStyle w:val="NormalWeb"/>
        <w:spacing w:before="240" w:beforeAutospacing="0" w:after="240" w:afterAutospacing="0"/>
        <w:ind w:left="0" w:right="0"/>
      </w:pPr>
      <w:r>
        <w:rPr>
          <w:b/>
        </w:rPr>
        <w:t xml:space="preserve">1796 </w:t>
      </w:r>
      <w:r w:rsidR="0056003C">
        <w:rPr>
          <w:b/>
        </w:rPr>
        <w:t xml:space="preserve">- </w:t>
      </w:r>
      <w:r>
        <w:rPr>
          <w:b/>
        </w:rPr>
        <w:t>Aug 23 –</w:t>
      </w:r>
      <w:r>
        <w:t xml:space="preserve"> </w:t>
      </w:r>
      <w:r w:rsidRPr="00B45F3C">
        <w:rPr>
          <w:b/>
          <w:u w:val="single"/>
        </w:rPr>
        <w:t>NC</w:t>
      </w:r>
      <w:r w:rsidR="00DE2224">
        <w:rPr>
          <w:b/>
          <w:u w:val="single"/>
        </w:rPr>
        <w:t xml:space="preserve"> </w:t>
      </w:r>
      <w:r w:rsidR="00DE2224" w:rsidRPr="00B45F3C">
        <w:rPr>
          <w:b/>
          <w:u w:val="single"/>
        </w:rPr>
        <w:t>Jones</w:t>
      </w:r>
      <w:r w:rsidRPr="0056003C">
        <w:rPr>
          <w:b/>
        </w:rPr>
        <w:t xml:space="preserve"> – </w:t>
      </w:r>
      <w:r w:rsidR="0056003C" w:rsidRPr="0056003C">
        <w:rPr>
          <w:b/>
        </w:rPr>
        <w:t xml:space="preserve">Admin - </w:t>
      </w:r>
      <w:r w:rsidRPr="0056003C">
        <w:rPr>
          <w:b/>
        </w:rPr>
        <w:t>Joseph Knight</w:t>
      </w:r>
      <w:r>
        <w:t xml:space="preserve"> </w:t>
      </w:r>
      <w:r w:rsidR="0056003C">
        <w:t>- A</w:t>
      </w:r>
      <w:r>
        <w:t>nd Collins Knott witness a slave sale. (Hargett Gwynn 1963, p. 205)</w:t>
      </w:r>
    </w:p>
    <w:p w:rsidR="001470B7" w:rsidRPr="001C6F24" w:rsidRDefault="001470B7" w:rsidP="001470B7">
      <w:pPr>
        <w:pStyle w:val="NormalWeb"/>
        <w:spacing w:before="240" w:beforeAutospacing="0" w:after="240" w:afterAutospacing="0"/>
        <w:ind w:left="0" w:right="0"/>
      </w:pPr>
      <w:r>
        <w:rPr>
          <w:b/>
        </w:rPr>
        <w:t xml:space="preserve">1796 </w:t>
      </w:r>
      <w:r w:rsidR="00DE2224">
        <w:rPr>
          <w:b/>
        </w:rPr>
        <w:t xml:space="preserve">- </w:t>
      </w:r>
      <w:r>
        <w:rPr>
          <w:b/>
        </w:rPr>
        <w:t>Aug 29 –</w:t>
      </w:r>
      <w:r>
        <w:t xml:space="preserve"> </w:t>
      </w:r>
      <w:r w:rsidRPr="00761F58">
        <w:rPr>
          <w:b/>
          <w:u w:val="single"/>
        </w:rPr>
        <w:t>NC</w:t>
      </w:r>
      <w:r w:rsidR="00DE2224">
        <w:rPr>
          <w:u w:val="single"/>
        </w:rPr>
        <w:t xml:space="preserve"> </w:t>
      </w:r>
      <w:r w:rsidR="00DE2224" w:rsidRPr="00DC38E3">
        <w:rPr>
          <w:b/>
          <w:u w:val="single"/>
        </w:rPr>
        <w:t>Halifax</w:t>
      </w:r>
      <w:r w:rsidRPr="0056003C">
        <w:rPr>
          <w:b/>
        </w:rPr>
        <w:t xml:space="preserve"> – </w:t>
      </w:r>
      <w:r w:rsidR="0056003C" w:rsidRPr="0056003C">
        <w:rPr>
          <w:b/>
        </w:rPr>
        <w:t>Info – Ephraim Knight</w:t>
      </w:r>
      <w:r w:rsidR="0056003C">
        <w:t xml:space="preserve"> - </w:t>
      </w:r>
      <w:r>
        <w:t>“My wife Mary having eloped or departed from my house, I forwarn all persons from trusting her, or giving her credit on my account, as I will pay no debt contracted by her or on her account.  Ephraim Knight. Halifax, August 29. (Halifax County Newspapers, North Carolina State Archives, Raleigh, NC. Reel #HaNCJ-I, Halifax North Carolina Journal, July 26, 1792- Dec. 25, 1797)</w:t>
      </w:r>
    </w:p>
    <w:p w:rsidR="001470B7" w:rsidRDefault="001470B7" w:rsidP="001470B7">
      <w:pPr>
        <w:pStyle w:val="NormalWeb"/>
        <w:spacing w:before="240" w:beforeAutospacing="0" w:after="240" w:afterAutospacing="0"/>
        <w:ind w:left="0" w:right="0"/>
      </w:pPr>
      <w:r>
        <w:rPr>
          <w:b/>
        </w:rPr>
        <w:t xml:space="preserve">1796 </w:t>
      </w:r>
      <w:r w:rsidR="00DE2224">
        <w:rPr>
          <w:b/>
        </w:rPr>
        <w:t xml:space="preserve">- </w:t>
      </w:r>
      <w:r>
        <w:rPr>
          <w:b/>
        </w:rPr>
        <w:t>Sep –</w:t>
      </w:r>
      <w:r>
        <w:t xml:space="preserve"> </w:t>
      </w:r>
      <w:r w:rsidRPr="00066AD7">
        <w:rPr>
          <w:b/>
          <w:u w:val="single"/>
        </w:rPr>
        <w:t>GA</w:t>
      </w:r>
      <w:r w:rsidR="00C17CE8">
        <w:rPr>
          <w:b/>
          <w:u w:val="single"/>
        </w:rPr>
        <w:t xml:space="preserve"> </w:t>
      </w:r>
      <w:r w:rsidR="00C17CE8" w:rsidRPr="001C6F24">
        <w:rPr>
          <w:b/>
          <w:u w:val="single"/>
        </w:rPr>
        <w:t>Liberty</w:t>
      </w:r>
      <w:r w:rsidRPr="0056003C">
        <w:rPr>
          <w:b/>
        </w:rPr>
        <w:t xml:space="preserve"> </w:t>
      </w:r>
      <w:r w:rsidR="0056003C" w:rsidRPr="0056003C">
        <w:rPr>
          <w:b/>
        </w:rPr>
        <w:t>–</w:t>
      </w:r>
      <w:r w:rsidRPr="0056003C">
        <w:rPr>
          <w:b/>
        </w:rPr>
        <w:t xml:space="preserve"> </w:t>
      </w:r>
      <w:r w:rsidR="0056003C" w:rsidRPr="0056003C">
        <w:rPr>
          <w:b/>
        </w:rPr>
        <w:t xml:space="preserve">Admin - </w:t>
      </w:r>
      <w:r w:rsidRPr="00814151">
        <w:rPr>
          <w:b/>
        </w:rPr>
        <w:t>Zachariah Knight</w:t>
      </w:r>
      <w:r>
        <w:t xml:space="preserve"> </w:t>
      </w:r>
      <w:r w:rsidR="0056003C">
        <w:t>- O</w:t>
      </w:r>
      <w:r>
        <w:t xml:space="preserve">n jury list to serve at next court. </w:t>
      </w:r>
      <w:r w:rsidR="0056003C">
        <w:t>(</w:t>
      </w:r>
      <w:r>
        <w:t>Rec: Liberty Co, GA superior Court Minutes</w:t>
      </w:r>
      <w:r w:rsidR="0056003C">
        <w:t>, online)</w:t>
      </w:r>
      <w:r>
        <w:t xml:space="preserve"> </w:t>
      </w:r>
    </w:p>
    <w:p w:rsidR="001470B7" w:rsidRDefault="001470B7" w:rsidP="001470B7">
      <w:pPr>
        <w:pStyle w:val="NormalWeb"/>
        <w:spacing w:before="240" w:beforeAutospacing="0" w:after="240" w:afterAutospacing="0"/>
        <w:ind w:left="0" w:right="0"/>
      </w:pPr>
      <w:r>
        <w:rPr>
          <w:b/>
        </w:rPr>
        <w:t xml:space="preserve">1796 </w:t>
      </w:r>
      <w:r w:rsidR="0056003C">
        <w:rPr>
          <w:b/>
        </w:rPr>
        <w:t xml:space="preserve">- </w:t>
      </w:r>
      <w:r>
        <w:rPr>
          <w:b/>
        </w:rPr>
        <w:t xml:space="preserve">Oct 10 </w:t>
      </w:r>
      <w:r>
        <w:t xml:space="preserve">– </w:t>
      </w:r>
      <w:r>
        <w:rPr>
          <w:b/>
          <w:u w:val="single"/>
        </w:rPr>
        <w:t>VA</w:t>
      </w:r>
      <w:r w:rsidR="00C17CE8">
        <w:rPr>
          <w:b/>
          <w:u w:val="single"/>
        </w:rPr>
        <w:t xml:space="preserve"> </w:t>
      </w:r>
      <w:r w:rsidR="00C17CE8" w:rsidRPr="00187CC3">
        <w:rPr>
          <w:b/>
          <w:u w:val="single"/>
        </w:rPr>
        <w:t>Spo</w:t>
      </w:r>
      <w:r w:rsidR="00C17CE8">
        <w:rPr>
          <w:b/>
          <w:u w:val="single"/>
        </w:rPr>
        <w:t>tsylvania</w:t>
      </w:r>
      <w:r w:rsidRPr="0056003C">
        <w:rPr>
          <w:b/>
        </w:rPr>
        <w:t xml:space="preserve"> – </w:t>
      </w:r>
      <w:r w:rsidR="0056003C" w:rsidRPr="0056003C">
        <w:rPr>
          <w:b/>
        </w:rPr>
        <w:t xml:space="preserve">Admin - </w:t>
      </w:r>
      <w:r w:rsidRPr="001C6F24">
        <w:rPr>
          <w:b/>
        </w:rPr>
        <w:t>Uriah Knight</w:t>
      </w:r>
      <w:r>
        <w:t xml:space="preserve"> </w:t>
      </w:r>
      <w:r w:rsidR="0056003C">
        <w:t>- W</w:t>
      </w:r>
      <w:r>
        <w:t>itness to a sale of land between James Hutcheson and Peggy, his wife, to James Hughes of Hanover Co. (</w:t>
      </w:r>
      <w:r w:rsidR="009B0F02">
        <w:t xml:space="preserve">Crozier, </w:t>
      </w:r>
      <w:r>
        <w:t>p. 49</w:t>
      </w:r>
      <w:r w:rsidR="009B0F02">
        <w:t>1</w:t>
      </w:r>
      <w:r>
        <w:t>)</w:t>
      </w:r>
    </w:p>
    <w:p w:rsidR="0056332A" w:rsidRDefault="0056332A" w:rsidP="001470B7">
      <w:pPr>
        <w:pStyle w:val="NormalWeb"/>
        <w:spacing w:before="240" w:beforeAutospacing="0" w:after="240" w:afterAutospacing="0"/>
        <w:ind w:left="0" w:right="0"/>
      </w:pPr>
      <w:r w:rsidRPr="0056332A">
        <w:rPr>
          <w:b/>
        </w:rPr>
        <w:lastRenderedPageBreak/>
        <w:t xml:space="preserve">1796 – Nov 7 – </w:t>
      </w:r>
      <w:r w:rsidRPr="0056332A">
        <w:rPr>
          <w:b/>
          <w:u w:val="single"/>
        </w:rPr>
        <w:t>VA Amherst</w:t>
      </w:r>
      <w:r w:rsidRPr="0056332A">
        <w:rPr>
          <w:b/>
        </w:rPr>
        <w:t xml:space="preserve"> – Admin - Paul Wood</w:t>
      </w:r>
      <w:r w:rsidRPr="0056332A">
        <w:t xml:space="preserve"> of Amherst County, </w:t>
      </w:r>
      <w:r w:rsidRPr="0056332A">
        <w:rPr>
          <w:b/>
        </w:rPr>
        <w:t>William Knight</w:t>
      </w:r>
      <w:r w:rsidRPr="0056332A">
        <w:t xml:space="preserve"> of Amherst County, and Francis Wood of Bedford County to James Marr, 200 acres on Porrage Creek, bordering </w:t>
      </w:r>
      <w:r w:rsidRPr="0056332A">
        <w:rPr>
          <w:b/>
        </w:rPr>
        <w:t>John Knight</w:t>
      </w:r>
      <w:r w:rsidRPr="0056332A">
        <w:t xml:space="preserve"> and Wilcox's fence. Property of John Wood, deceased.</w:t>
      </w:r>
      <w:r>
        <w:t xml:space="preserve"> (</w:t>
      </w:r>
      <w:r w:rsidRPr="0056332A">
        <w:t>Amherst County Deed Book H, page 247</w:t>
      </w:r>
      <w:r>
        <w:t>)</w:t>
      </w:r>
    </w:p>
    <w:p w:rsidR="0056332A" w:rsidRDefault="0056332A" w:rsidP="001470B7">
      <w:pPr>
        <w:pStyle w:val="NormalWeb"/>
        <w:spacing w:before="240" w:beforeAutospacing="0" w:after="240" w:afterAutospacing="0"/>
        <w:ind w:left="0" w:right="0"/>
      </w:pPr>
      <w:r w:rsidRPr="0056332A">
        <w:rPr>
          <w:b/>
        </w:rPr>
        <w:t xml:space="preserve">1796 – Nov 17 – </w:t>
      </w:r>
      <w:r w:rsidRPr="0056332A">
        <w:rPr>
          <w:b/>
          <w:u w:val="single"/>
        </w:rPr>
        <w:t>VA Amherst</w:t>
      </w:r>
      <w:r w:rsidRPr="0056332A">
        <w:rPr>
          <w:b/>
        </w:rPr>
        <w:t xml:space="preserve"> – Admin - Paul Wood</w:t>
      </w:r>
      <w:r w:rsidRPr="0056332A">
        <w:t xml:space="preserve"> of Amherst County and Frances Wood of Bedford County to Susanna Gilliland of Amherst 57 acres on Porrage Creek to Susanna Gilliland, consideration of forty seven pounds fifteen shillings. Wit: </w:t>
      </w:r>
      <w:r w:rsidRPr="0056332A">
        <w:rPr>
          <w:b/>
        </w:rPr>
        <w:t>William Knight</w:t>
      </w:r>
      <w:r>
        <w:t>.  (</w:t>
      </w:r>
      <w:r w:rsidRPr="0056332A">
        <w:t>Amherst County Deed Book H, page 119</w:t>
      </w:r>
      <w:r>
        <w:t>)</w:t>
      </w:r>
    </w:p>
    <w:p w:rsidR="001470B7" w:rsidRDefault="001470B7" w:rsidP="001470B7">
      <w:pPr>
        <w:pStyle w:val="NormalWeb"/>
        <w:spacing w:before="240" w:beforeAutospacing="0" w:after="240" w:afterAutospacing="0"/>
        <w:ind w:left="0" w:right="0"/>
      </w:pPr>
      <w:r>
        <w:rPr>
          <w:b/>
        </w:rPr>
        <w:t xml:space="preserve">1796 </w:t>
      </w:r>
      <w:r>
        <w:t xml:space="preserve">– </w:t>
      </w:r>
      <w:r w:rsidRPr="00045374">
        <w:rPr>
          <w:b/>
          <w:u w:val="single"/>
        </w:rPr>
        <w:t>VA</w:t>
      </w:r>
      <w:r w:rsidR="00F73D39">
        <w:rPr>
          <w:b/>
          <w:u w:val="single"/>
        </w:rPr>
        <w:t xml:space="preserve"> </w:t>
      </w:r>
      <w:r w:rsidR="00F73D39" w:rsidRPr="00045374">
        <w:rPr>
          <w:b/>
          <w:u w:val="single"/>
        </w:rPr>
        <w:t>Orange</w:t>
      </w:r>
      <w:r w:rsidRPr="009B0F02">
        <w:rPr>
          <w:b/>
        </w:rPr>
        <w:t xml:space="preserve"> – Mar</w:t>
      </w:r>
      <w:r w:rsidR="009B0F02" w:rsidRPr="009B0F02">
        <w:rPr>
          <w:b/>
        </w:rPr>
        <w:t xml:space="preserve"> -</w:t>
      </w:r>
      <w:r w:rsidRPr="009B0F02">
        <w:rPr>
          <w:b/>
        </w:rPr>
        <w:t xml:space="preserve"> Agnes Knight </w:t>
      </w:r>
      <w:r w:rsidR="009B0F02" w:rsidRPr="009B0F02">
        <w:rPr>
          <w:b/>
        </w:rPr>
        <w:t>&amp;</w:t>
      </w:r>
      <w:r w:rsidRPr="009B0F02">
        <w:rPr>
          <w:b/>
        </w:rPr>
        <w:t xml:space="preserve"> John Roberts</w:t>
      </w:r>
      <w:r>
        <w:t>.  (VA MG REC 1700-1850, p. 488)</w:t>
      </w:r>
    </w:p>
    <w:p w:rsidR="001470B7" w:rsidRDefault="001470B7" w:rsidP="001470B7">
      <w:pPr>
        <w:pStyle w:val="NormalWeb"/>
        <w:spacing w:before="240" w:beforeAutospacing="0" w:after="240" w:afterAutospacing="0"/>
        <w:ind w:left="0" w:right="0"/>
      </w:pPr>
      <w:r>
        <w:rPr>
          <w:b/>
        </w:rPr>
        <w:t xml:space="preserve">1796 </w:t>
      </w:r>
      <w:r>
        <w:t xml:space="preserve">– </w:t>
      </w:r>
      <w:r w:rsidRPr="00045374">
        <w:rPr>
          <w:b/>
          <w:u w:val="single"/>
        </w:rPr>
        <w:t>VA</w:t>
      </w:r>
      <w:r w:rsidR="00F73D39">
        <w:rPr>
          <w:b/>
          <w:u w:val="single"/>
        </w:rPr>
        <w:t xml:space="preserve"> </w:t>
      </w:r>
      <w:r w:rsidR="00F73D39" w:rsidRPr="00045374">
        <w:rPr>
          <w:b/>
          <w:u w:val="single"/>
        </w:rPr>
        <w:t>Orange</w:t>
      </w:r>
      <w:r w:rsidRPr="009B0F02">
        <w:rPr>
          <w:b/>
        </w:rPr>
        <w:t xml:space="preserve"> – Mar</w:t>
      </w:r>
      <w:r w:rsidR="009B0F02" w:rsidRPr="009B0F02">
        <w:rPr>
          <w:b/>
        </w:rPr>
        <w:t xml:space="preserve"> -</w:t>
      </w:r>
      <w:r w:rsidRPr="009B0F02">
        <w:rPr>
          <w:b/>
        </w:rPr>
        <w:t xml:space="preserve"> Mary Knight </w:t>
      </w:r>
      <w:r w:rsidR="009B0F02" w:rsidRPr="009B0F02">
        <w:rPr>
          <w:b/>
        </w:rPr>
        <w:t>&amp;</w:t>
      </w:r>
      <w:r w:rsidRPr="009B0F02">
        <w:rPr>
          <w:b/>
        </w:rPr>
        <w:t xml:space="preserve"> Benjamin Martin</w:t>
      </w:r>
      <w:r>
        <w:t>.  (VA MG REC 1700-1850, p. 488)</w:t>
      </w:r>
    </w:p>
    <w:p w:rsidR="001470B7" w:rsidRDefault="001470B7" w:rsidP="001470B7">
      <w:pPr>
        <w:pStyle w:val="NormalWeb"/>
        <w:spacing w:before="240" w:beforeAutospacing="0" w:after="240" w:afterAutospacing="0"/>
        <w:ind w:left="0" w:right="0"/>
      </w:pPr>
      <w:r>
        <w:rPr>
          <w:b/>
        </w:rPr>
        <w:t xml:space="preserve">1797 </w:t>
      </w:r>
      <w:r>
        <w:t xml:space="preserve">– </w:t>
      </w:r>
      <w:r>
        <w:rPr>
          <w:b/>
          <w:u w:val="single"/>
        </w:rPr>
        <w:t>VA</w:t>
      </w:r>
      <w:r w:rsidR="00F73D39">
        <w:rPr>
          <w:b/>
          <w:u w:val="single"/>
        </w:rPr>
        <w:t xml:space="preserve"> </w:t>
      </w:r>
      <w:r w:rsidR="00F73D39" w:rsidRPr="002652C9">
        <w:rPr>
          <w:b/>
          <w:u w:val="single"/>
        </w:rPr>
        <w:t>Lunenburg</w:t>
      </w:r>
      <w:r>
        <w:t xml:space="preserve"> </w:t>
      </w:r>
      <w:r w:rsidR="009B0F02" w:rsidRPr="00761F58">
        <w:rPr>
          <w:b/>
        </w:rPr>
        <w:t>–</w:t>
      </w:r>
      <w:r w:rsidRPr="00761F58">
        <w:rPr>
          <w:b/>
        </w:rPr>
        <w:t xml:space="preserve"> </w:t>
      </w:r>
      <w:r w:rsidR="009B0F02" w:rsidRPr="00761F58">
        <w:rPr>
          <w:b/>
        </w:rPr>
        <w:t xml:space="preserve">Admin - </w:t>
      </w:r>
      <w:r w:rsidRPr="00761F58">
        <w:rPr>
          <w:b/>
        </w:rPr>
        <w:t>Francis Epes</w:t>
      </w:r>
      <w:r>
        <w:t xml:space="preserve"> </w:t>
      </w:r>
      <w:r w:rsidR="009B0F02">
        <w:t>- M</w:t>
      </w:r>
      <w:r>
        <w:t>ember of the County Court from 1797 – 1799. (</w:t>
      </w:r>
      <w:r w:rsidR="009B0F02">
        <w:t xml:space="preserve">Bell 1930, </w:t>
      </w:r>
      <w:r>
        <w:t>p. 206)</w:t>
      </w:r>
    </w:p>
    <w:p w:rsidR="001470B7" w:rsidRDefault="001470B7" w:rsidP="001470B7">
      <w:pPr>
        <w:pStyle w:val="NormalWeb"/>
        <w:spacing w:before="240" w:beforeAutospacing="0" w:after="240" w:afterAutospacing="0"/>
        <w:ind w:left="0" w:right="0"/>
      </w:pPr>
      <w:r>
        <w:rPr>
          <w:b/>
        </w:rPr>
        <w:t xml:space="preserve">1797 </w:t>
      </w:r>
      <w:r>
        <w:t xml:space="preserve">– </w:t>
      </w:r>
      <w:r w:rsidRPr="00677000">
        <w:rPr>
          <w:b/>
          <w:u w:val="single"/>
        </w:rPr>
        <w:t>VA</w:t>
      </w:r>
      <w:r w:rsidR="00F73D39">
        <w:rPr>
          <w:b/>
          <w:u w:val="single"/>
        </w:rPr>
        <w:t xml:space="preserve"> </w:t>
      </w:r>
      <w:r w:rsidR="00F73D39" w:rsidRPr="00677000">
        <w:rPr>
          <w:b/>
          <w:u w:val="single"/>
        </w:rPr>
        <w:t>King William</w:t>
      </w:r>
      <w:r w:rsidRPr="008B2406">
        <w:rPr>
          <w:b/>
        </w:rPr>
        <w:t xml:space="preserve"> – </w:t>
      </w:r>
      <w:r w:rsidR="008B2406" w:rsidRPr="008B2406">
        <w:rPr>
          <w:b/>
        </w:rPr>
        <w:t xml:space="preserve">Admin - </w:t>
      </w:r>
      <w:r w:rsidRPr="008B2406">
        <w:rPr>
          <w:b/>
        </w:rPr>
        <w:t>Charles Knight</w:t>
      </w:r>
      <w:r>
        <w:t xml:space="preserve"> </w:t>
      </w:r>
      <w:r w:rsidR="008B2406">
        <w:t>- And</w:t>
      </w:r>
      <w:r>
        <w:t xml:space="preserve"> Patty his wife, to Edward Casey Tuck. Deed. Wit: William McGeorge. (VA Hist. Mag. Vol. XXV,  p. 296)</w:t>
      </w:r>
    </w:p>
    <w:p w:rsidR="00B47AA5" w:rsidRDefault="00B47AA5" w:rsidP="001470B7">
      <w:pPr>
        <w:pStyle w:val="NormalWeb"/>
        <w:spacing w:before="240" w:beforeAutospacing="0" w:after="240" w:afterAutospacing="0"/>
        <w:ind w:left="0" w:right="0"/>
      </w:pPr>
      <w:r w:rsidRPr="00B47AA5">
        <w:rPr>
          <w:b/>
        </w:rPr>
        <w:t xml:space="preserve">1797 – Jan 3 – </w:t>
      </w:r>
      <w:r w:rsidRPr="00B47AA5">
        <w:rPr>
          <w:b/>
          <w:u w:val="single"/>
        </w:rPr>
        <w:t>VA Sussex</w:t>
      </w:r>
      <w:r w:rsidRPr="00B47AA5">
        <w:rPr>
          <w:b/>
        </w:rPr>
        <w:t xml:space="preserve"> – Mar – Prudence Knight to Harmon Horn</w:t>
      </w:r>
      <w:r>
        <w:t>.  (FHL Film Number 34154 -, 85)</w:t>
      </w:r>
    </w:p>
    <w:p w:rsidR="004A0446" w:rsidRDefault="004A0446" w:rsidP="001470B7">
      <w:pPr>
        <w:pStyle w:val="NormalWeb"/>
        <w:spacing w:before="240" w:beforeAutospacing="0" w:after="240" w:afterAutospacing="0"/>
        <w:ind w:left="0" w:right="0"/>
      </w:pPr>
      <w:r w:rsidRPr="00B47AA5">
        <w:rPr>
          <w:b/>
        </w:rPr>
        <w:t xml:space="preserve">1797 – Jan 3 – </w:t>
      </w:r>
      <w:r w:rsidRPr="00B47AA5">
        <w:rPr>
          <w:b/>
          <w:u w:val="single"/>
        </w:rPr>
        <w:t>VA Sussex</w:t>
      </w:r>
      <w:r w:rsidRPr="00B47AA5">
        <w:rPr>
          <w:b/>
        </w:rPr>
        <w:t xml:space="preserve"> – Mar – </w:t>
      </w:r>
      <w:r>
        <w:rPr>
          <w:b/>
        </w:rPr>
        <w:t xml:space="preserve">Margaret Knight to Matthew Whitehead. </w:t>
      </w:r>
      <w:r w:rsidRPr="004A0446">
        <w:t>(FHL Film Number 34154, 85)</w:t>
      </w:r>
    </w:p>
    <w:p w:rsidR="001470B7" w:rsidRDefault="001470B7" w:rsidP="001470B7">
      <w:pPr>
        <w:pStyle w:val="NormalWeb"/>
        <w:spacing w:before="240" w:beforeAutospacing="0" w:after="240" w:afterAutospacing="0"/>
        <w:ind w:left="0" w:right="0"/>
      </w:pPr>
      <w:r w:rsidRPr="002F2FB3">
        <w:rPr>
          <w:b/>
        </w:rPr>
        <w:t xml:space="preserve">1797 </w:t>
      </w:r>
      <w:r w:rsidR="00761F58">
        <w:rPr>
          <w:b/>
        </w:rPr>
        <w:t xml:space="preserve">- </w:t>
      </w:r>
      <w:r w:rsidRPr="002F2FB3">
        <w:rPr>
          <w:b/>
        </w:rPr>
        <w:t xml:space="preserve">Feb 23 – </w:t>
      </w:r>
      <w:r w:rsidRPr="002F2FB3">
        <w:rPr>
          <w:b/>
          <w:u w:val="single"/>
        </w:rPr>
        <w:t>VA</w:t>
      </w:r>
      <w:r w:rsidR="00F73D39">
        <w:rPr>
          <w:b/>
          <w:u w:val="single"/>
        </w:rPr>
        <w:t xml:space="preserve"> </w:t>
      </w:r>
      <w:r w:rsidR="00F73D39" w:rsidRPr="002F2FB3">
        <w:rPr>
          <w:b/>
          <w:u w:val="single"/>
        </w:rPr>
        <w:t>Orange</w:t>
      </w:r>
      <w:r w:rsidRPr="002F2FB3">
        <w:rPr>
          <w:b/>
        </w:rPr>
        <w:t xml:space="preserve"> </w:t>
      </w:r>
      <w:r w:rsidRPr="00761F58">
        <w:rPr>
          <w:b/>
        </w:rPr>
        <w:t xml:space="preserve">– </w:t>
      </w:r>
      <w:r w:rsidR="00761F58" w:rsidRPr="00761F58">
        <w:rPr>
          <w:b/>
        </w:rPr>
        <w:t>Mar -</w:t>
      </w:r>
      <w:r w:rsidR="00761F58">
        <w:t xml:space="preserve"> </w:t>
      </w:r>
      <w:r w:rsidRPr="002F2FB3">
        <w:rPr>
          <w:b/>
        </w:rPr>
        <w:t>William Knight</w:t>
      </w:r>
      <w:r w:rsidR="00761F58" w:rsidRPr="00761F58">
        <w:rPr>
          <w:b/>
        </w:rPr>
        <w:t xml:space="preserve"> &amp; Delphia Oakes</w:t>
      </w:r>
      <w:r>
        <w:t xml:space="preserve">.  (Fletcher, p. 98)  </w:t>
      </w:r>
    </w:p>
    <w:p w:rsidR="001470B7" w:rsidRDefault="001470B7" w:rsidP="001470B7">
      <w:pPr>
        <w:pStyle w:val="NormalWeb"/>
        <w:spacing w:before="240" w:beforeAutospacing="0" w:after="240" w:afterAutospacing="0"/>
        <w:ind w:left="0" w:right="0"/>
      </w:pPr>
      <w:r w:rsidRPr="002F2FB3">
        <w:rPr>
          <w:b/>
        </w:rPr>
        <w:t xml:space="preserve">1797 </w:t>
      </w:r>
      <w:r w:rsidR="00F73D39">
        <w:t>–</w:t>
      </w:r>
      <w:r>
        <w:t xml:space="preserve"> </w:t>
      </w:r>
      <w:r w:rsidRPr="002F2FB3">
        <w:rPr>
          <w:b/>
          <w:u w:val="single"/>
        </w:rPr>
        <w:t>VA</w:t>
      </w:r>
      <w:r w:rsidR="00F73D39">
        <w:rPr>
          <w:b/>
          <w:u w:val="single"/>
        </w:rPr>
        <w:t xml:space="preserve"> </w:t>
      </w:r>
      <w:r w:rsidR="00F73D39" w:rsidRPr="002F2FB3">
        <w:rPr>
          <w:b/>
          <w:u w:val="single"/>
        </w:rPr>
        <w:t>King William</w:t>
      </w:r>
      <w:r w:rsidR="00761F58" w:rsidRPr="00761F58">
        <w:rPr>
          <w:b/>
        </w:rPr>
        <w:t xml:space="preserve"> </w:t>
      </w:r>
      <w:r w:rsidRPr="00761F58">
        <w:rPr>
          <w:b/>
        </w:rPr>
        <w:t xml:space="preserve">– </w:t>
      </w:r>
      <w:r w:rsidR="00761F58" w:rsidRPr="00761F58">
        <w:rPr>
          <w:b/>
        </w:rPr>
        <w:t xml:space="preserve">Admin - </w:t>
      </w:r>
      <w:r w:rsidRPr="00761F58">
        <w:rPr>
          <w:b/>
        </w:rPr>
        <w:t>Charles Knight</w:t>
      </w:r>
      <w:r w:rsidR="00761F58" w:rsidRPr="00761F58">
        <w:rPr>
          <w:b/>
        </w:rPr>
        <w:t xml:space="preserve"> </w:t>
      </w:r>
      <w:r w:rsidR="00761F58">
        <w:t>- And</w:t>
      </w:r>
      <w:r>
        <w:t xml:space="preserve"> Patty his wife, to Edward Casey Tuck. Deed. Wit: Wm. McGeorge. (Parks 1982, p. 316)</w:t>
      </w:r>
    </w:p>
    <w:p w:rsidR="001470B7" w:rsidRDefault="001470B7" w:rsidP="001470B7">
      <w:pPr>
        <w:pStyle w:val="NormalWeb"/>
        <w:spacing w:before="240" w:beforeAutospacing="0" w:after="240" w:afterAutospacing="0"/>
        <w:ind w:left="0" w:right="0"/>
      </w:pPr>
      <w:r>
        <w:rPr>
          <w:b/>
        </w:rPr>
        <w:t xml:space="preserve">1797 </w:t>
      </w:r>
      <w:r w:rsidR="00761F58">
        <w:rPr>
          <w:b/>
        </w:rPr>
        <w:t xml:space="preserve">- </w:t>
      </w:r>
      <w:r>
        <w:rPr>
          <w:b/>
        </w:rPr>
        <w:t xml:space="preserve">Mar </w:t>
      </w:r>
      <w:r w:rsidR="00F73D39">
        <w:t>–</w:t>
      </w:r>
      <w:r>
        <w:t xml:space="preserve"> </w:t>
      </w:r>
      <w:r w:rsidR="00F73D39" w:rsidRPr="00F73D39">
        <w:rPr>
          <w:b/>
          <w:u w:val="single"/>
        </w:rPr>
        <w:t xml:space="preserve">GA </w:t>
      </w:r>
      <w:r w:rsidRPr="001C6F24">
        <w:rPr>
          <w:b/>
          <w:u w:val="single"/>
        </w:rPr>
        <w:t>Liberty</w:t>
      </w:r>
      <w:r w:rsidR="00761F58" w:rsidRPr="00761F58">
        <w:rPr>
          <w:b/>
        </w:rPr>
        <w:t>–</w:t>
      </w:r>
      <w:r w:rsidRPr="00761F58">
        <w:rPr>
          <w:b/>
        </w:rPr>
        <w:t xml:space="preserve"> </w:t>
      </w:r>
      <w:r w:rsidR="00761F58" w:rsidRPr="00761F58">
        <w:rPr>
          <w:b/>
        </w:rPr>
        <w:t xml:space="preserve">Admin - </w:t>
      </w:r>
      <w:r w:rsidRPr="00761F58">
        <w:rPr>
          <w:b/>
        </w:rPr>
        <w:t>Zachariah Knight</w:t>
      </w:r>
      <w:r>
        <w:t xml:space="preserve"> </w:t>
      </w:r>
      <w:r w:rsidR="00761F58">
        <w:t>- O</w:t>
      </w:r>
      <w:r>
        <w:t>n jury list to serve at next court. Rec: Liberty Co, GA superior Court Minutes.</w:t>
      </w:r>
    </w:p>
    <w:p w:rsidR="00AF219F" w:rsidRDefault="00AF219F" w:rsidP="001470B7">
      <w:pPr>
        <w:pStyle w:val="NormalWeb"/>
        <w:spacing w:before="240" w:beforeAutospacing="0" w:after="240" w:afterAutospacing="0"/>
        <w:ind w:left="0" w:right="0"/>
      </w:pPr>
      <w:r w:rsidRPr="00382921">
        <w:rPr>
          <w:rStyle w:val="Emphasis"/>
          <w:b/>
          <w:i w:val="0"/>
        </w:rPr>
        <w:t>17</w:t>
      </w:r>
      <w:r>
        <w:rPr>
          <w:rStyle w:val="Emphasis"/>
          <w:b/>
          <w:i w:val="0"/>
        </w:rPr>
        <w:t>97</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 xml:space="preserve"> William Knight, 1  **  John Knight, 1  **  Austin Knight / Augustine Knight, 1,  **  George Knight, 1. </w:t>
      </w:r>
      <w:r w:rsidRPr="00AF219F">
        <w:rPr>
          <w:rStyle w:val="Emphasis"/>
          <w:i w:val="0"/>
        </w:rPr>
        <w:t>(Number of tithables in HH)</w:t>
      </w:r>
    </w:p>
    <w:p w:rsidR="0056332A" w:rsidRDefault="0056332A" w:rsidP="001470B7">
      <w:pPr>
        <w:pStyle w:val="NormalWeb"/>
        <w:spacing w:before="240" w:beforeAutospacing="0" w:after="240" w:afterAutospacing="0"/>
        <w:ind w:left="0" w:right="0"/>
      </w:pPr>
      <w:r w:rsidRPr="0056332A">
        <w:rPr>
          <w:b/>
        </w:rPr>
        <w:t xml:space="preserve">1797 – Jul 15 – </w:t>
      </w:r>
      <w:r w:rsidRPr="0056332A">
        <w:rPr>
          <w:b/>
          <w:u w:val="single"/>
        </w:rPr>
        <w:t>VA Amherst</w:t>
      </w:r>
      <w:r w:rsidRPr="0056332A">
        <w:rPr>
          <w:b/>
        </w:rPr>
        <w:t xml:space="preserve"> – Admin - Deed of trust - Edward Campbell</w:t>
      </w:r>
      <w:r w:rsidRPr="0056332A">
        <w:t xml:space="preserve"> of Amherst County to Galt Garland – livestock and household property. Wit: </w:t>
      </w:r>
      <w:r w:rsidRPr="0056332A">
        <w:rPr>
          <w:b/>
        </w:rPr>
        <w:t>William Knight</w:t>
      </w:r>
      <w:r>
        <w:t>. (</w:t>
      </w:r>
      <w:r w:rsidRPr="0056332A">
        <w:t>Amherst County Deed Book H, page 216</w:t>
      </w:r>
      <w:r>
        <w:t>)</w:t>
      </w:r>
    </w:p>
    <w:p w:rsidR="001470B7" w:rsidRDefault="001470B7" w:rsidP="001470B7">
      <w:pPr>
        <w:pStyle w:val="NormalWeb"/>
        <w:spacing w:before="240" w:beforeAutospacing="0" w:after="240" w:afterAutospacing="0"/>
        <w:ind w:left="0" w:right="0"/>
      </w:pPr>
      <w:r>
        <w:rPr>
          <w:b/>
        </w:rPr>
        <w:t xml:space="preserve">1797 </w:t>
      </w:r>
      <w:r w:rsidR="00784D54">
        <w:rPr>
          <w:b/>
        </w:rPr>
        <w:t xml:space="preserve">- </w:t>
      </w:r>
      <w:r>
        <w:rPr>
          <w:b/>
        </w:rPr>
        <w:t xml:space="preserve">Sep 16 </w:t>
      </w:r>
      <w:r>
        <w:t xml:space="preserve">– </w:t>
      </w:r>
      <w:r>
        <w:rPr>
          <w:b/>
          <w:u w:val="single"/>
        </w:rPr>
        <w:t>VA</w:t>
      </w:r>
      <w:r w:rsidR="00F73D39" w:rsidRPr="00CB6E4B">
        <w:rPr>
          <w:b/>
          <w:u w:val="single"/>
        </w:rPr>
        <w:t>Goochland</w:t>
      </w:r>
      <w:r>
        <w:t xml:space="preserve"> </w:t>
      </w:r>
      <w:r w:rsidRPr="00761F58">
        <w:rPr>
          <w:b/>
        </w:rPr>
        <w:t xml:space="preserve">– </w:t>
      </w:r>
      <w:r w:rsidR="00761F58" w:rsidRPr="00761F58">
        <w:rPr>
          <w:b/>
        </w:rPr>
        <w:t xml:space="preserve">Mar - </w:t>
      </w:r>
      <w:r w:rsidRPr="00761F58">
        <w:rPr>
          <w:b/>
        </w:rPr>
        <w:t xml:space="preserve">Ambrose Knight </w:t>
      </w:r>
      <w:r w:rsidR="00761F58" w:rsidRPr="00761F58">
        <w:rPr>
          <w:b/>
        </w:rPr>
        <w:t>&amp;</w:t>
      </w:r>
      <w:r w:rsidRPr="00761F58">
        <w:rPr>
          <w:b/>
        </w:rPr>
        <w:t xml:space="preserve"> Arpasia Vaughan</w:t>
      </w:r>
      <w:r w:rsidR="00761F58">
        <w:t xml:space="preserve"> -</w:t>
      </w:r>
      <w:r>
        <w:t xml:space="preserve"> marriage bond.  Mary Vaughan gives consent for Arpasia. Sur. James Vaughan, Jr. Married 10 October by Rev. Reuben Ford. (Williams 2003, p. 51)</w:t>
      </w:r>
    </w:p>
    <w:p w:rsidR="0061492E" w:rsidRDefault="0061492E" w:rsidP="0061492E">
      <w:pPr>
        <w:rPr>
          <w:szCs w:val="24"/>
        </w:rPr>
      </w:pPr>
      <w:r w:rsidRPr="00717499">
        <w:rPr>
          <w:b/>
        </w:rPr>
        <w:lastRenderedPageBreak/>
        <w:t>17</w:t>
      </w:r>
      <w:r>
        <w:rPr>
          <w:b/>
        </w:rPr>
        <w:t>97</w:t>
      </w:r>
      <w:r w:rsidRPr="00717499">
        <w:rPr>
          <w:b/>
        </w:rPr>
        <w:t xml:space="preserve"> – </w:t>
      </w:r>
      <w:r>
        <w:rPr>
          <w:b/>
        </w:rPr>
        <w:t>Oct 2</w:t>
      </w:r>
      <w:r w:rsidRPr="00717499">
        <w:rPr>
          <w:b/>
        </w:rPr>
        <w:t xml:space="preserve"> – </w:t>
      </w:r>
      <w:r w:rsidRPr="00717499">
        <w:rPr>
          <w:b/>
          <w:u w:val="single"/>
        </w:rPr>
        <w:t>NC Granville</w:t>
      </w:r>
      <w:r w:rsidRPr="00717499">
        <w:rPr>
          <w:b/>
        </w:rPr>
        <w:t xml:space="preserve"> – Mar – </w:t>
      </w:r>
      <w:r>
        <w:rPr>
          <w:b/>
        </w:rPr>
        <w:t xml:space="preserve">John Amis &amp; Polly Knight </w:t>
      </w:r>
      <w:r>
        <w:t xml:space="preserve"> – Bondsman, Woodson Knight.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1470B7" w:rsidRDefault="001470B7" w:rsidP="001470B7">
      <w:pPr>
        <w:pStyle w:val="NormalWeb"/>
        <w:spacing w:before="240" w:beforeAutospacing="0" w:after="240" w:afterAutospacing="0"/>
        <w:ind w:left="0" w:right="0"/>
      </w:pPr>
      <w:r>
        <w:rPr>
          <w:b/>
        </w:rPr>
        <w:t xml:space="preserve">1797 </w:t>
      </w:r>
      <w:r>
        <w:t xml:space="preserve">– </w:t>
      </w:r>
      <w:r w:rsidRPr="00D56835">
        <w:rPr>
          <w:b/>
          <w:u w:val="single"/>
        </w:rPr>
        <w:t>SC</w:t>
      </w:r>
      <w:r w:rsidR="00F73D39">
        <w:rPr>
          <w:b/>
          <w:u w:val="single"/>
        </w:rPr>
        <w:t xml:space="preserve"> </w:t>
      </w:r>
      <w:r w:rsidR="00F73D39" w:rsidRPr="00D56835">
        <w:rPr>
          <w:b/>
          <w:u w:val="single"/>
        </w:rPr>
        <w:t>Laurens</w:t>
      </w:r>
      <w:r>
        <w:t xml:space="preserve"> </w:t>
      </w:r>
      <w:r w:rsidRPr="00761F58">
        <w:rPr>
          <w:b/>
        </w:rPr>
        <w:t xml:space="preserve">– </w:t>
      </w:r>
      <w:r w:rsidR="00761F58" w:rsidRPr="00761F58">
        <w:rPr>
          <w:b/>
        </w:rPr>
        <w:t xml:space="preserve">Bap - </w:t>
      </w:r>
      <w:r w:rsidRPr="00761F58">
        <w:rPr>
          <w:b/>
        </w:rPr>
        <w:t xml:space="preserve"> </w:t>
      </w:r>
      <w:r w:rsidRPr="000E11AE">
        <w:rPr>
          <w:b/>
        </w:rPr>
        <w:t>Delilah Knight</w:t>
      </w:r>
      <w:r w:rsidR="00761F58">
        <w:t>- d/o</w:t>
      </w:r>
      <w:r>
        <w:t xml:space="preserve"> John Knight and Polly Rutledge. (Lineage book of Charter Members DAR, Vol 073, # 72013, p. 6)</w:t>
      </w:r>
      <w:r w:rsidR="00761F58">
        <w:t xml:space="preserve"> </w:t>
      </w:r>
      <w:r w:rsidR="00F73D39" w:rsidRPr="00761F58">
        <w:rPr>
          <w:b/>
        </w:rPr>
        <w:t>Note</w:t>
      </w:r>
      <w:r w:rsidR="00F73D39">
        <w:t xml:space="preserve">: </w:t>
      </w:r>
      <w:r>
        <w:t xml:space="preserve">She later married William Puckett, and John Knight was in their household in 1845 when he was 98 years old. </w:t>
      </w:r>
    </w:p>
    <w:p w:rsidR="00D40413" w:rsidRDefault="00D40413" w:rsidP="001470B7">
      <w:pPr>
        <w:pStyle w:val="NormalWeb"/>
        <w:spacing w:before="240" w:beforeAutospacing="0" w:after="240" w:afterAutospacing="0"/>
        <w:ind w:left="0" w:right="0"/>
      </w:pPr>
      <w:r w:rsidRPr="006375F0">
        <w:rPr>
          <w:b/>
        </w:rPr>
        <w:t xml:space="preserve">1797 – Oct 5 – </w:t>
      </w:r>
      <w:r w:rsidRPr="006375F0">
        <w:rPr>
          <w:b/>
          <w:u w:val="single"/>
        </w:rPr>
        <w:t>VA Fluvanna</w:t>
      </w:r>
      <w:r w:rsidRPr="006375F0">
        <w:rPr>
          <w:b/>
        </w:rPr>
        <w:t xml:space="preserve"> – Will – Isaac Knight</w:t>
      </w:r>
      <w:r>
        <w:t xml:space="preserve">: Dated 16 May 1795, probated 5 Oct 1797.  Wife: Ann Knight.  Sons: Isaac Knight, Benjamin Knight, Ephraim Knight. Daughters: Linnea Knight, Mary Knight Rakeshaw, Nancy Knight, Elizabeth Knight.  Executor: Ann Knight.  Wit: Isaac Bryant, Benamin Stark, James Davis.  </w:t>
      </w:r>
      <w:r w:rsidR="006375F0">
        <w:t>(VA Wills and Probate Records, W. B. p. 159-161)</w:t>
      </w:r>
    </w:p>
    <w:p w:rsidR="00F71051" w:rsidRDefault="00F71051" w:rsidP="001470B7">
      <w:pPr>
        <w:pStyle w:val="NormalWeb"/>
        <w:spacing w:before="240" w:beforeAutospacing="0" w:after="240" w:afterAutospacing="0"/>
        <w:ind w:left="0" w:right="0"/>
      </w:pPr>
      <w:r w:rsidRPr="00F71051">
        <w:rPr>
          <w:b/>
        </w:rPr>
        <w:t xml:space="preserve">1797 – Oct 10 – </w:t>
      </w:r>
      <w:r w:rsidRPr="00F71051">
        <w:rPr>
          <w:b/>
          <w:u w:val="single"/>
        </w:rPr>
        <w:t>VA Goochland</w:t>
      </w:r>
      <w:r w:rsidRPr="00F71051">
        <w:rPr>
          <w:b/>
        </w:rPr>
        <w:t xml:space="preserve"> – Mar – Ambrose Knight to Arpasia Vaughan</w:t>
      </w:r>
      <w:r>
        <w:t>. FHL Film Number 31650, 342)</w:t>
      </w:r>
    </w:p>
    <w:p w:rsidR="0061492E" w:rsidRDefault="0061492E" w:rsidP="0061492E">
      <w:pPr>
        <w:rPr>
          <w:szCs w:val="24"/>
        </w:rPr>
      </w:pPr>
      <w:r w:rsidRPr="00717499">
        <w:rPr>
          <w:b/>
        </w:rPr>
        <w:t>17</w:t>
      </w:r>
      <w:r>
        <w:rPr>
          <w:b/>
        </w:rPr>
        <w:t>97</w:t>
      </w:r>
      <w:r w:rsidRPr="00717499">
        <w:rPr>
          <w:b/>
        </w:rPr>
        <w:t xml:space="preserve"> – </w:t>
      </w:r>
      <w:r>
        <w:rPr>
          <w:b/>
        </w:rPr>
        <w:t>Nov 7</w:t>
      </w:r>
      <w:r w:rsidRPr="00717499">
        <w:rPr>
          <w:b/>
        </w:rPr>
        <w:t xml:space="preserve"> – </w:t>
      </w:r>
      <w:r w:rsidRPr="00717499">
        <w:rPr>
          <w:b/>
          <w:u w:val="single"/>
        </w:rPr>
        <w:t>NC Granville</w:t>
      </w:r>
      <w:r w:rsidRPr="00717499">
        <w:rPr>
          <w:b/>
        </w:rPr>
        <w:t xml:space="preserve"> – Mar – </w:t>
      </w:r>
      <w:r>
        <w:rPr>
          <w:b/>
        </w:rPr>
        <w:t>Adkins Nicholas &amp; Elizabeth Knight</w:t>
      </w:r>
      <w:r>
        <w:t xml:space="preserve"> – Bondsman, William Fuller.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1470B7" w:rsidRDefault="001470B7" w:rsidP="001470B7">
      <w:pPr>
        <w:pStyle w:val="NormalWeb"/>
        <w:spacing w:before="240" w:beforeAutospacing="0" w:after="240" w:afterAutospacing="0"/>
        <w:ind w:left="0" w:right="0"/>
      </w:pPr>
      <w:r>
        <w:rPr>
          <w:b/>
        </w:rPr>
        <w:t xml:space="preserve">1797 </w:t>
      </w:r>
      <w:r w:rsidR="00761F58">
        <w:rPr>
          <w:b/>
        </w:rPr>
        <w:t xml:space="preserve">- </w:t>
      </w:r>
      <w:r>
        <w:rPr>
          <w:b/>
        </w:rPr>
        <w:t xml:space="preserve">Dec 27 </w:t>
      </w:r>
      <w:r>
        <w:t xml:space="preserve">– </w:t>
      </w:r>
      <w:r w:rsidRPr="00045374">
        <w:rPr>
          <w:b/>
          <w:u w:val="single"/>
        </w:rPr>
        <w:t>VA</w:t>
      </w:r>
      <w:r w:rsidR="00F73D39">
        <w:rPr>
          <w:b/>
          <w:u w:val="single"/>
        </w:rPr>
        <w:t xml:space="preserve"> </w:t>
      </w:r>
      <w:r w:rsidR="00F73D39" w:rsidRPr="00045374">
        <w:rPr>
          <w:b/>
          <w:u w:val="single"/>
        </w:rPr>
        <w:t>Northampton</w:t>
      </w:r>
      <w:r>
        <w:t xml:space="preserve"> </w:t>
      </w:r>
      <w:r w:rsidRPr="00761F58">
        <w:rPr>
          <w:b/>
        </w:rPr>
        <w:t>– Mar</w:t>
      </w:r>
      <w:r w:rsidR="00F73D39" w:rsidRPr="00761F58">
        <w:rPr>
          <w:b/>
        </w:rPr>
        <w:t xml:space="preserve"> -</w:t>
      </w:r>
      <w:r>
        <w:t xml:space="preserve"> </w:t>
      </w:r>
      <w:r w:rsidRPr="00045374">
        <w:rPr>
          <w:b/>
        </w:rPr>
        <w:t>Clara Knight</w:t>
      </w:r>
      <w:r>
        <w:t xml:space="preserve"> </w:t>
      </w:r>
      <w:r w:rsidR="00F73D39" w:rsidRPr="00761F58">
        <w:rPr>
          <w:b/>
        </w:rPr>
        <w:t>&amp;</w:t>
      </w:r>
      <w:r w:rsidRPr="00761F58">
        <w:rPr>
          <w:b/>
        </w:rPr>
        <w:t xml:space="preserve"> John Salts.</w:t>
      </w:r>
      <w:r>
        <w:t xml:space="preserve">  (VA MG REC 1700-1850, p. 437)</w:t>
      </w:r>
    </w:p>
    <w:p w:rsidR="003B1D21" w:rsidRDefault="003B1D21" w:rsidP="001470B7">
      <w:pPr>
        <w:pStyle w:val="NormalWeb"/>
        <w:spacing w:before="240" w:beforeAutospacing="0" w:after="240" w:afterAutospacing="0"/>
        <w:ind w:left="0" w:right="0"/>
      </w:pPr>
      <w:r w:rsidRPr="003A44D5">
        <w:rPr>
          <w:b/>
        </w:rPr>
        <w:t xml:space="preserve">1797 – </w:t>
      </w:r>
      <w:r w:rsidRPr="003A44D5">
        <w:rPr>
          <w:b/>
          <w:u w:val="single"/>
        </w:rPr>
        <w:t xml:space="preserve">GA </w:t>
      </w:r>
      <w:r w:rsidR="003A44D5" w:rsidRPr="003A44D5">
        <w:rPr>
          <w:b/>
          <w:u w:val="single"/>
        </w:rPr>
        <w:t>Effingham</w:t>
      </w:r>
      <w:r w:rsidRPr="003A44D5">
        <w:rPr>
          <w:b/>
        </w:rPr>
        <w:t xml:space="preserve"> – Admin – John Knight</w:t>
      </w:r>
      <w:r w:rsidRPr="003A44D5">
        <w:t xml:space="preserve"> - Appointed guardian of grandchildren - "The administration of the HUNTER estate was granted to JOHN KNIGHT, the father-in- law, and John Stewart, the second husband of the widow, and in 1810 was transferred to Wayne County. Mr. Stewart was appointed in Wayne County March 4, 1811, as guardian for the daughter, RACHEL HUNTER, a minor." (WAYNE COUNTY DEED BOOK D:13)  </w:t>
      </w:r>
      <w:r w:rsidRPr="003A44D5">
        <w:rPr>
          <w:b/>
        </w:rPr>
        <w:t>Note</w:t>
      </w:r>
      <w:r w:rsidRPr="003A44D5">
        <w:t>: "Father-in-law" means grandfather here as Mary Knight, mother of Rachel Hunter, was daughter of John Knight.  She had married first, Miles Hunter, who died in 1797.  She then married John Stewart.</w:t>
      </w:r>
      <w:r w:rsidR="003A44D5">
        <w:t xml:space="preserve">  Since the marriage of Mary and John Stewart took place in Effingham (see below), it can be assumed that the granting of guardianship to John Knight also took place in Effingham, though John will soon be found in Glynn County GA. </w:t>
      </w:r>
    </w:p>
    <w:p w:rsidR="00D40413" w:rsidRDefault="00D40413" w:rsidP="001470B7">
      <w:pPr>
        <w:pStyle w:val="NormalWeb"/>
        <w:spacing w:before="240" w:beforeAutospacing="0" w:after="240" w:afterAutospacing="0"/>
        <w:ind w:left="0" w:right="0"/>
      </w:pPr>
      <w:r w:rsidRPr="00D40413">
        <w:rPr>
          <w:b/>
        </w:rPr>
        <w:t xml:space="preserve">1798 – Jan 22 – </w:t>
      </w:r>
      <w:r w:rsidRPr="00D40413">
        <w:rPr>
          <w:b/>
          <w:u w:val="single"/>
        </w:rPr>
        <w:t>VA Albemarle</w:t>
      </w:r>
      <w:r w:rsidRPr="00D40413">
        <w:rPr>
          <w:b/>
        </w:rPr>
        <w:t xml:space="preserve"> – Mar – Ephraim Knight to Mary Carrel.</w:t>
      </w:r>
      <w:r>
        <w:t xml:space="preserve"> (Ancestry.com) </w:t>
      </w:r>
    </w:p>
    <w:p w:rsidR="006375F0" w:rsidRPr="00D40413" w:rsidRDefault="006375F0" w:rsidP="001470B7">
      <w:pPr>
        <w:pStyle w:val="NormalWeb"/>
        <w:spacing w:before="240" w:beforeAutospacing="0" w:after="240" w:afterAutospacing="0"/>
        <w:ind w:left="0" w:right="0"/>
      </w:pPr>
      <w:r w:rsidRPr="006375F0">
        <w:rPr>
          <w:b/>
        </w:rPr>
        <w:t xml:space="preserve">1798 – Feb 17 – </w:t>
      </w:r>
      <w:r w:rsidRPr="006375F0">
        <w:rPr>
          <w:b/>
          <w:u w:val="single"/>
        </w:rPr>
        <w:t>VA Sussex</w:t>
      </w:r>
      <w:r w:rsidRPr="006375F0">
        <w:rPr>
          <w:b/>
        </w:rPr>
        <w:t xml:space="preserve"> – Will – Moses Knight</w:t>
      </w:r>
      <w:r>
        <w:t xml:space="preserve"> – Wife: Judith.  Sons: Ephraim Knight, William Knight, Moses Knight, James Knight. Daughters: Judith Knight, Rebeckah Knight, Lucy</w:t>
      </w:r>
      <w:r w:rsidR="00F53307">
        <w:t xml:space="preserve"> Knight, Elisabeth Knight Sturdi</w:t>
      </w:r>
      <w:r>
        <w:t>vant. Leaves everything to wife for duration of her life, after to be divided among all children.  Leaves sums of money to children.  (VA Wills and Probate Records, Sussex, Will Book Vol F-G, 1796-1812)</w:t>
      </w:r>
    </w:p>
    <w:p w:rsidR="001470B7" w:rsidRDefault="001470B7" w:rsidP="001470B7">
      <w:pPr>
        <w:pStyle w:val="NormalWeb"/>
        <w:spacing w:before="240" w:beforeAutospacing="0" w:after="240" w:afterAutospacing="0"/>
        <w:ind w:left="0" w:right="0"/>
      </w:pPr>
      <w:r>
        <w:rPr>
          <w:b/>
        </w:rPr>
        <w:t xml:space="preserve">1798 </w:t>
      </w:r>
      <w:r w:rsidR="00761F58">
        <w:rPr>
          <w:b/>
        </w:rPr>
        <w:t xml:space="preserve">- </w:t>
      </w:r>
      <w:r>
        <w:rPr>
          <w:b/>
        </w:rPr>
        <w:t xml:space="preserve">Mar 26 </w:t>
      </w:r>
      <w:r>
        <w:t xml:space="preserve">– </w:t>
      </w:r>
      <w:r w:rsidRPr="00D260C6">
        <w:rPr>
          <w:b/>
          <w:u w:val="single"/>
        </w:rPr>
        <w:t>SC</w:t>
      </w:r>
      <w:r w:rsidR="00F73D39">
        <w:rPr>
          <w:b/>
          <w:u w:val="single"/>
        </w:rPr>
        <w:t xml:space="preserve"> </w:t>
      </w:r>
      <w:r w:rsidR="00F73D39" w:rsidRPr="00D260C6">
        <w:rPr>
          <w:b/>
          <w:u w:val="single"/>
        </w:rPr>
        <w:t>Beaufort</w:t>
      </w:r>
      <w:r w:rsidRPr="003E572F">
        <w:rPr>
          <w:b/>
        </w:rPr>
        <w:t xml:space="preserve"> – </w:t>
      </w:r>
      <w:r w:rsidR="00F73D39" w:rsidRPr="003E572F">
        <w:rPr>
          <w:b/>
        </w:rPr>
        <w:t>Admin – Lewis Knight</w:t>
      </w:r>
      <w:r w:rsidR="00F73D39">
        <w:t xml:space="preserve"> - </w:t>
      </w:r>
      <w:r>
        <w:t xml:space="preserve">Land grant to Lewis Knight for 276 acs. </w:t>
      </w:r>
    </w:p>
    <w:p w:rsidR="003C490D" w:rsidRDefault="003C490D" w:rsidP="001470B7">
      <w:pPr>
        <w:pStyle w:val="NormalWeb"/>
        <w:spacing w:before="240" w:beforeAutospacing="0" w:after="240" w:afterAutospacing="0"/>
        <w:ind w:left="0" w:right="0"/>
      </w:pPr>
      <w:r w:rsidRPr="00382921">
        <w:rPr>
          <w:rStyle w:val="Emphasis"/>
          <w:b/>
          <w:i w:val="0"/>
        </w:rPr>
        <w:lastRenderedPageBreak/>
        <w:t>17</w:t>
      </w:r>
      <w:r>
        <w:rPr>
          <w:rStyle w:val="Emphasis"/>
          <w:b/>
          <w:i w:val="0"/>
        </w:rPr>
        <w:t>98</w:t>
      </w:r>
      <w:r w:rsidRPr="00382921">
        <w:rPr>
          <w:rStyle w:val="Emphasis"/>
          <w:b/>
          <w:i w:val="0"/>
        </w:rPr>
        <w:t xml:space="preserve"> – </w:t>
      </w:r>
      <w:r w:rsidRPr="00382921">
        <w:rPr>
          <w:rStyle w:val="Emphasis"/>
          <w:b/>
          <w:i w:val="0"/>
          <w:u w:val="single"/>
        </w:rPr>
        <w:t xml:space="preserve">VA </w:t>
      </w:r>
      <w:r>
        <w:rPr>
          <w:rStyle w:val="Emphasis"/>
          <w:b/>
          <w:i w:val="0"/>
          <w:u w:val="single"/>
        </w:rPr>
        <w:t>Amherst</w:t>
      </w:r>
      <w:r w:rsidRPr="00382921">
        <w:rPr>
          <w:rStyle w:val="Emphasis"/>
          <w:b/>
          <w:i w:val="0"/>
        </w:rPr>
        <w:t xml:space="preserve"> – Admin – </w:t>
      </w:r>
      <w:r>
        <w:rPr>
          <w:rStyle w:val="Emphasis"/>
          <w:b/>
          <w:i w:val="0"/>
        </w:rPr>
        <w:t xml:space="preserve">Tithes List - </w:t>
      </w:r>
      <w:r w:rsidRPr="00382921">
        <w:rPr>
          <w:rStyle w:val="Emphasis"/>
          <w:b/>
          <w:i w:val="0"/>
        </w:rPr>
        <w:t xml:space="preserve"> </w:t>
      </w:r>
      <w:r>
        <w:rPr>
          <w:rStyle w:val="Emphasis"/>
          <w:b/>
          <w:i w:val="0"/>
        </w:rPr>
        <w:t xml:space="preserve"> William Knight, 1  **  John Knight, 1  **  Austin Knight / Augustine Knight, 1,  **  George Knight, 1. </w:t>
      </w:r>
      <w:r w:rsidRPr="00AF219F">
        <w:rPr>
          <w:rStyle w:val="Emphasis"/>
          <w:i w:val="0"/>
        </w:rPr>
        <w:t>(Number of tithables in HH)</w:t>
      </w:r>
    </w:p>
    <w:p w:rsidR="001470B7" w:rsidRDefault="001470B7" w:rsidP="001470B7">
      <w:pPr>
        <w:pStyle w:val="NormalWeb"/>
        <w:spacing w:before="240" w:beforeAutospacing="0" w:after="240" w:afterAutospacing="0"/>
        <w:ind w:left="0" w:right="0"/>
      </w:pPr>
      <w:r>
        <w:rPr>
          <w:b/>
        </w:rPr>
        <w:t xml:space="preserve">1798 </w:t>
      </w:r>
      <w:r w:rsidR="00761F58">
        <w:rPr>
          <w:b/>
        </w:rPr>
        <w:t xml:space="preserve">- </w:t>
      </w:r>
      <w:r>
        <w:rPr>
          <w:b/>
        </w:rPr>
        <w:t xml:space="preserve">Sep </w:t>
      </w:r>
      <w:r w:rsidR="003E572F">
        <w:rPr>
          <w:b/>
        </w:rPr>
        <w:t>–</w:t>
      </w:r>
      <w:r>
        <w:rPr>
          <w:b/>
        </w:rPr>
        <w:t xml:space="preserve"> </w:t>
      </w:r>
      <w:r w:rsidRPr="000E11AE">
        <w:rPr>
          <w:b/>
          <w:u w:val="single"/>
        </w:rPr>
        <w:t>GA</w:t>
      </w:r>
      <w:r w:rsidR="003E572F">
        <w:rPr>
          <w:b/>
          <w:u w:val="single"/>
        </w:rPr>
        <w:t xml:space="preserve"> </w:t>
      </w:r>
      <w:r w:rsidR="003E572F" w:rsidRPr="001C6F24">
        <w:rPr>
          <w:b/>
          <w:u w:val="single"/>
        </w:rPr>
        <w:t>Liberty</w:t>
      </w:r>
      <w:r>
        <w:t xml:space="preserve"> </w:t>
      </w:r>
      <w:r w:rsidR="00761F58" w:rsidRPr="00761F58">
        <w:rPr>
          <w:b/>
        </w:rPr>
        <w:t>–</w:t>
      </w:r>
      <w:r w:rsidRPr="00761F58">
        <w:rPr>
          <w:b/>
        </w:rPr>
        <w:t xml:space="preserve"> </w:t>
      </w:r>
      <w:r w:rsidR="00761F58" w:rsidRPr="00761F58">
        <w:rPr>
          <w:b/>
        </w:rPr>
        <w:t xml:space="preserve">Admin - </w:t>
      </w:r>
      <w:r w:rsidRPr="00761F58">
        <w:rPr>
          <w:b/>
        </w:rPr>
        <w:t xml:space="preserve">Zachariah Knight </w:t>
      </w:r>
      <w:r w:rsidR="00761F58">
        <w:t>- O</w:t>
      </w:r>
      <w:r>
        <w:t xml:space="preserve">n jury list to serve at next court. </w:t>
      </w:r>
      <w:r w:rsidR="00761F58">
        <w:t>(</w:t>
      </w:r>
      <w:r>
        <w:t>Rec: Liberty Co, GA superior Court Minutes.</w:t>
      </w:r>
      <w:r w:rsidR="00761F58">
        <w:t>)</w:t>
      </w:r>
    </w:p>
    <w:p w:rsidR="00F71051" w:rsidRDefault="00F71051" w:rsidP="001470B7">
      <w:pPr>
        <w:pStyle w:val="NormalWeb"/>
        <w:spacing w:before="240" w:beforeAutospacing="0" w:after="240" w:afterAutospacing="0"/>
        <w:ind w:left="0" w:right="0"/>
      </w:pPr>
      <w:r w:rsidRPr="00B47AA5">
        <w:rPr>
          <w:b/>
        </w:rPr>
        <w:t xml:space="preserve">1798 – Oct 6 – </w:t>
      </w:r>
      <w:r w:rsidRPr="00B47AA5">
        <w:rPr>
          <w:b/>
          <w:u w:val="single"/>
        </w:rPr>
        <w:t>VA Loudoun</w:t>
      </w:r>
      <w:r w:rsidRPr="00B47AA5">
        <w:rPr>
          <w:b/>
        </w:rPr>
        <w:t xml:space="preserve"> – Mar – George Knight to Sarah Cummings</w:t>
      </w:r>
      <w:r>
        <w:t>.  Only date of license is given. (Ancestry Compiled marriages, 197)</w:t>
      </w:r>
    </w:p>
    <w:p w:rsidR="009542F2" w:rsidRDefault="009542F2" w:rsidP="001470B7">
      <w:pPr>
        <w:pStyle w:val="NormalWeb"/>
        <w:spacing w:before="240" w:beforeAutospacing="0" w:after="240" w:afterAutospacing="0"/>
        <w:ind w:left="0" w:right="0"/>
      </w:pPr>
      <w:r w:rsidRPr="009542F2">
        <w:rPr>
          <w:b/>
        </w:rPr>
        <w:t xml:space="preserve">1798 – Oct 14 – </w:t>
      </w:r>
      <w:r w:rsidRPr="009542F2">
        <w:rPr>
          <w:b/>
          <w:u w:val="single"/>
        </w:rPr>
        <w:t>GA Effingham</w:t>
      </w:r>
      <w:r w:rsidRPr="009542F2">
        <w:rPr>
          <w:b/>
        </w:rPr>
        <w:t xml:space="preserve"> – Mar – John Stewart &amp; Mary Knight Hunter</w:t>
      </w:r>
      <w:r>
        <w:t xml:space="preserve"> – Mary was the daughter of John Knight and Rachel, widow of Miles Hunter who died 1797. (Lucas &amp; Wilson (1976) p. 97)</w:t>
      </w:r>
    </w:p>
    <w:p w:rsidR="00B47AA5" w:rsidRDefault="00B47AA5" w:rsidP="001470B7">
      <w:pPr>
        <w:pStyle w:val="NormalWeb"/>
        <w:spacing w:before="240" w:beforeAutospacing="0" w:after="240" w:afterAutospacing="0"/>
        <w:ind w:left="0" w:right="0"/>
      </w:pPr>
      <w:r w:rsidRPr="00B47AA5">
        <w:rPr>
          <w:b/>
        </w:rPr>
        <w:t xml:space="preserve">1798 – Nov 3 – </w:t>
      </w:r>
      <w:r w:rsidRPr="00B47AA5">
        <w:rPr>
          <w:b/>
          <w:u w:val="single"/>
        </w:rPr>
        <w:t>VA Sussex</w:t>
      </w:r>
      <w:r w:rsidRPr="00B47AA5">
        <w:rPr>
          <w:b/>
        </w:rPr>
        <w:t xml:space="preserve"> – Mar – John Knight to Charlotte Hood.</w:t>
      </w:r>
      <w:r>
        <w:t xml:space="preserve"> (Ancestry.com)</w:t>
      </w:r>
    </w:p>
    <w:p w:rsidR="004A0446" w:rsidRPr="004A0446" w:rsidRDefault="004A0446" w:rsidP="001470B7">
      <w:pPr>
        <w:pStyle w:val="NormalWeb"/>
        <w:spacing w:before="240" w:beforeAutospacing="0" w:after="240" w:afterAutospacing="0"/>
        <w:ind w:left="0" w:right="0"/>
      </w:pPr>
      <w:r w:rsidRPr="004A0446">
        <w:rPr>
          <w:b/>
        </w:rPr>
        <w:t xml:space="preserve">1798 – Dec 6 – </w:t>
      </w:r>
      <w:r w:rsidRPr="004A0446">
        <w:rPr>
          <w:b/>
          <w:u w:val="single"/>
        </w:rPr>
        <w:t>VA Sussex</w:t>
      </w:r>
      <w:r w:rsidRPr="004A0446">
        <w:rPr>
          <w:b/>
        </w:rPr>
        <w:t xml:space="preserve"> – Mar – Ephraim Knight to Patsy Sledge.</w:t>
      </w:r>
      <w:r>
        <w:t xml:space="preserve"> (FHL Film Number 34154, 92).</w:t>
      </w:r>
    </w:p>
    <w:p w:rsidR="001470B7" w:rsidRDefault="001470B7" w:rsidP="001470B7">
      <w:pPr>
        <w:pStyle w:val="NormalWeb"/>
        <w:spacing w:before="240" w:beforeAutospacing="0" w:after="240" w:afterAutospacing="0"/>
        <w:ind w:left="0" w:right="0"/>
      </w:pPr>
      <w:r>
        <w:rPr>
          <w:b/>
        </w:rPr>
        <w:t xml:space="preserve">1798 Dec 24 – </w:t>
      </w:r>
      <w:r w:rsidRPr="002F2FB3">
        <w:rPr>
          <w:b/>
          <w:u w:val="single"/>
        </w:rPr>
        <w:t>NC</w:t>
      </w:r>
      <w:r w:rsidR="003E572F">
        <w:rPr>
          <w:b/>
          <w:u w:val="single"/>
        </w:rPr>
        <w:t xml:space="preserve"> </w:t>
      </w:r>
      <w:r w:rsidR="003E572F" w:rsidRPr="002F2FB3">
        <w:rPr>
          <w:b/>
          <w:u w:val="single"/>
        </w:rPr>
        <w:t>Edgecombe/</w:t>
      </w:r>
      <w:r w:rsidR="003E572F" w:rsidRPr="00175E24">
        <w:rPr>
          <w:b/>
          <w:u w:val="single"/>
        </w:rPr>
        <w:t>Halifax</w:t>
      </w:r>
      <w:r>
        <w:rPr>
          <w:b/>
        </w:rPr>
        <w:t xml:space="preserve"> – </w:t>
      </w:r>
      <w:r w:rsidR="003E572F">
        <w:rPr>
          <w:b/>
        </w:rPr>
        <w:t xml:space="preserve">Admin – Ephraim Knight – </w:t>
      </w:r>
      <w:r w:rsidR="003E572F" w:rsidRPr="003E572F">
        <w:t xml:space="preserve">Notice placed in newspaper: </w:t>
      </w:r>
      <w:r w:rsidRPr="00175E24">
        <w:t>Notice. I do hereby forbid all persons to hunt with or without dogs, or to carry a gun or shoot on my land lying on the west side of the Marsh Swamp, bounded thus; -- beginning at the mouth of Little Swamp, thence up the water courses of the Marsh Swamp to the lower corner of William Williams’ line, then up his and M’Culloch’s line to the Horse hole, then westwardly to M’Culloch’s line, then south along M’Culloch’s line to a pine in Little Swamp, then down the main run of Little Swamp to the beginning. Em</w:t>
      </w:r>
      <w:r>
        <w:t>.</w:t>
      </w:r>
      <w:r w:rsidRPr="00175E24">
        <w:t xml:space="preserve"> Knight. (Ephraim Knight)</w:t>
      </w:r>
    </w:p>
    <w:p w:rsidR="00784D54" w:rsidRDefault="00784D54" w:rsidP="001470B7">
      <w:pPr>
        <w:pStyle w:val="NormalWeb"/>
        <w:spacing w:before="240" w:beforeAutospacing="0" w:after="240" w:afterAutospacing="0"/>
        <w:ind w:left="0" w:right="0"/>
      </w:pPr>
      <w:r w:rsidRPr="00784D54">
        <w:rPr>
          <w:b/>
        </w:rPr>
        <w:t xml:space="preserve">1798 – Dec 27 – </w:t>
      </w:r>
      <w:r w:rsidRPr="00784D54">
        <w:rPr>
          <w:b/>
          <w:u w:val="single"/>
        </w:rPr>
        <w:t>VA Orange</w:t>
      </w:r>
      <w:r w:rsidRPr="00784D54">
        <w:rPr>
          <w:b/>
        </w:rPr>
        <w:t xml:space="preserve"> – Mar – Elizabeth Knight to John Rogers</w:t>
      </w:r>
      <w:r>
        <w:t xml:space="preserve">.  (FHL Film Number 33031, 47)  Note: </w:t>
      </w:r>
    </w:p>
    <w:p w:rsidR="001470B7" w:rsidRDefault="001470B7" w:rsidP="001470B7">
      <w:pPr>
        <w:pStyle w:val="NormalWeb"/>
        <w:spacing w:before="240" w:beforeAutospacing="0" w:after="240" w:afterAutospacing="0"/>
        <w:ind w:left="0" w:right="0"/>
      </w:pPr>
      <w:r>
        <w:rPr>
          <w:b/>
        </w:rPr>
        <w:t>1798 –</w:t>
      </w:r>
      <w:r>
        <w:t xml:space="preserve"> </w:t>
      </w:r>
      <w:r w:rsidRPr="0092731C">
        <w:rPr>
          <w:b/>
          <w:u w:val="single"/>
        </w:rPr>
        <w:t>VA</w:t>
      </w:r>
      <w:r w:rsidR="003E572F">
        <w:rPr>
          <w:b/>
          <w:u w:val="single"/>
        </w:rPr>
        <w:t xml:space="preserve"> </w:t>
      </w:r>
      <w:r w:rsidR="003E572F" w:rsidRPr="0092731C">
        <w:rPr>
          <w:b/>
          <w:u w:val="single"/>
        </w:rPr>
        <w:t>Spotsylvania</w:t>
      </w:r>
      <w:r>
        <w:t xml:space="preserve"> </w:t>
      </w:r>
      <w:r w:rsidRPr="0087509D">
        <w:rPr>
          <w:b/>
        </w:rPr>
        <w:t xml:space="preserve">– </w:t>
      </w:r>
      <w:r w:rsidR="003E572F" w:rsidRPr="0087509D">
        <w:rPr>
          <w:b/>
        </w:rPr>
        <w:t>Admin -</w:t>
      </w:r>
      <w:r w:rsidR="003E572F">
        <w:t xml:space="preserve"> </w:t>
      </w:r>
      <w:r w:rsidRPr="00D260C6">
        <w:rPr>
          <w:b/>
        </w:rPr>
        <w:t>Elijah Knight</w:t>
      </w:r>
      <w:r w:rsidR="0087509D" w:rsidRPr="0087509D">
        <w:t xml:space="preserve"> – On tax list</w:t>
      </w:r>
      <w:r>
        <w:t>. (VA Gen. Soc. Vol. 37, No. 1, p. 27)</w:t>
      </w:r>
    </w:p>
    <w:p w:rsidR="00AD6FED" w:rsidRDefault="00AD6FED" w:rsidP="001470B7">
      <w:pPr>
        <w:pStyle w:val="NormalWeb"/>
        <w:spacing w:before="240" w:beforeAutospacing="0" w:after="240" w:afterAutospacing="0"/>
        <w:ind w:left="0" w:right="0"/>
      </w:pPr>
      <w:r>
        <w:rPr>
          <w:b/>
        </w:rPr>
        <w:t xml:space="preserve">1799 - Jan 26 – </w:t>
      </w:r>
      <w:r w:rsidRPr="002F2FB3">
        <w:rPr>
          <w:b/>
          <w:u w:val="single"/>
        </w:rPr>
        <w:t>VA</w:t>
      </w:r>
      <w:r>
        <w:rPr>
          <w:b/>
          <w:u w:val="single"/>
        </w:rPr>
        <w:t xml:space="preserve"> Albemarle</w:t>
      </w:r>
      <w:r>
        <w:rPr>
          <w:b/>
        </w:rPr>
        <w:t xml:space="preserve"> </w:t>
      </w:r>
      <w:r w:rsidRPr="0087509D">
        <w:rPr>
          <w:b/>
        </w:rPr>
        <w:t>– Mar -</w:t>
      </w:r>
      <w:r>
        <w:t xml:space="preserve"> </w:t>
      </w:r>
      <w:r w:rsidRPr="00CC366B">
        <w:rPr>
          <w:b/>
        </w:rPr>
        <w:t>William Knight</w:t>
      </w:r>
      <w:r>
        <w:t xml:space="preserve"> </w:t>
      </w:r>
      <w:r w:rsidRPr="0087509D">
        <w:rPr>
          <w:b/>
        </w:rPr>
        <w:t>&amp; Elizabeth Rogers</w:t>
      </w:r>
      <w:r>
        <w:rPr>
          <w:b/>
        </w:rPr>
        <w:t>.</w:t>
      </w:r>
      <w:r>
        <w:t xml:space="preserve"> (Ancestry.com)</w:t>
      </w:r>
    </w:p>
    <w:p w:rsidR="001470B7" w:rsidRDefault="001470B7" w:rsidP="001470B7">
      <w:pPr>
        <w:pStyle w:val="NormalWeb"/>
        <w:spacing w:before="240" w:beforeAutospacing="0" w:after="240" w:afterAutospacing="0"/>
        <w:ind w:left="0" w:right="0"/>
      </w:pPr>
      <w:r>
        <w:rPr>
          <w:b/>
        </w:rPr>
        <w:t xml:space="preserve">1799 </w:t>
      </w:r>
      <w:r w:rsidR="003E572F">
        <w:rPr>
          <w:b/>
        </w:rPr>
        <w:t>- Jan 29</w:t>
      </w:r>
      <w:r>
        <w:rPr>
          <w:b/>
        </w:rPr>
        <w:t xml:space="preserve"> – </w:t>
      </w:r>
      <w:r w:rsidRPr="002F2FB3">
        <w:rPr>
          <w:b/>
          <w:u w:val="single"/>
        </w:rPr>
        <w:t>VA</w:t>
      </w:r>
      <w:r w:rsidR="003E572F">
        <w:rPr>
          <w:b/>
          <w:u w:val="single"/>
        </w:rPr>
        <w:t xml:space="preserve"> </w:t>
      </w:r>
      <w:r w:rsidR="003E572F" w:rsidRPr="002F2FB3">
        <w:rPr>
          <w:b/>
          <w:u w:val="single"/>
        </w:rPr>
        <w:t>Orange</w:t>
      </w:r>
      <w:r>
        <w:rPr>
          <w:b/>
        </w:rPr>
        <w:t xml:space="preserve"> </w:t>
      </w:r>
      <w:r w:rsidRPr="0087509D">
        <w:rPr>
          <w:b/>
        </w:rPr>
        <w:t xml:space="preserve">– </w:t>
      </w:r>
      <w:r w:rsidR="003E572F" w:rsidRPr="0087509D">
        <w:rPr>
          <w:b/>
        </w:rPr>
        <w:t>Mar -</w:t>
      </w:r>
      <w:r w:rsidR="003E572F">
        <w:t xml:space="preserve"> </w:t>
      </w:r>
      <w:r w:rsidRPr="00CC366B">
        <w:rPr>
          <w:b/>
        </w:rPr>
        <w:t>William Knight</w:t>
      </w:r>
      <w:r>
        <w:t xml:space="preserve"> </w:t>
      </w:r>
      <w:r w:rsidRPr="0087509D">
        <w:rPr>
          <w:b/>
        </w:rPr>
        <w:t>&amp; Elizabeth Rogers</w:t>
      </w:r>
      <w:r w:rsidR="0087509D">
        <w:rPr>
          <w:b/>
        </w:rPr>
        <w:t>.</w:t>
      </w:r>
      <w:r>
        <w:t xml:space="preserve"> (</w:t>
      </w:r>
      <w:r w:rsidR="0087509D">
        <w:t>Fletcher, p. 98</w:t>
      </w:r>
      <w:r>
        <w:t>)</w:t>
      </w:r>
    </w:p>
    <w:p w:rsidR="001470B7" w:rsidRDefault="001470B7" w:rsidP="001470B7">
      <w:pPr>
        <w:pStyle w:val="NormalWeb"/>
        <w:spacing w:before="240" w:beforeAutospacing="0" w:after="240" w:afterAutospacing="0"/>
        <w:ind w:left="0" w:right="0"/>
      </w:pPr>
      <w:r>
        <w:rPr>
          <w:b/>
        </w:rPr>
        <w:t xml:space="preserve">1799 </w:t>
      </w:r>
      <w:r w:rsidR="002A4CBF">
        <w:rPr>
          <w:b/>
        </w:rPr>
        <w:t xml:space="preserve">- </w:t>
      </w:r>
      <w:r>
        <w:rPr>
          <w:b/>
        </w:rPr>
        <w:t xml:space="preserve">Feb 13 – </w:t>
      </w:r>
      <w:r>
        <w:rPr>
          <w:b/>
          <w:u w:val="single"/>
        </w:rPr>
        <w:t>GA</w:t>
      </w:r>
      <w:r w:rsidR="002A4CBF">
        <w:rPr>
          <w:b/>
          <w:u w:val="single"/>
        </w:rPr>
        <w:t xml:space="preserve"> </w:t>
      </w:r>
      <w:r w:rsidR="002A4CBF" w:rsidRPr="00DC38E3">
        <w:rPr>
          <w:b/>
          <w:u w:val="single"/>
        </w:rPr>
        <w:t>Effingham</w:t>
      </w:r>
      <w:r w:rsidRPr="001268BE">
        <w:rPr>
          <w:b/>
        </w:rPr>
        <w:t xml:space="preserve"> – </w:t>
      </w:r>
      <w:r w:rsidR="002A4CBF" w:rsidRPr="001268BE">
        <w:rPr>
          <w:b/>
        </w:rPr>
        <w:t xml:space="preserve">Admin - </w:t>
      </w:r>
      <w:r w:rsidRPr="005060D6">
        <w:rPr>
          <w:b/>
        </w:rPr>
        <w:t>John Knight</w:t>
      </w:r>
      <w:r w:rsidR="001268BE">
        <w:rPr>
          <w:b/>
        </w:rPr>
        <w:t xml:space="preserve"> </w:t>
      </w:r>
      <w:r w:rsidR="00183720">
        <w:rPr>
          <w:b/>
        </w:rPr>
        <w:t>–</w:t>
      </w:r>
      <w:r w:rsidR="001268BE">
        <w:rPr>
          <w:b/>
        </w:rPr>
        <w:t xml:space="preserve"> </w:t>
      </w:r>
      <w:r w:rsidR="00183720">
        <w:t>Land grant for 250 acres,</w:t>
      </w:r>
      <w:r>
        <w:t xml:space="preserve"> bounded on the NW by Braddock’s land, SW by Ogeechee   River, SE by Hodges and O’Berry land, NE by Belcher and </w:t>
      </w:r>
      <w:r w:rsidRPr="00085218">
        <w:rPr>
          <w:b/>
        </w:rPr>
        <w:t>McCall</w:t>
      </w:r>
      <w:r>
        <w:t>.  Wit: John London JP. (Deed Book – AB page 123 Effingham County, Georgia and Liberty County, Georgia, Early Records, compiled by Mary Carter, 1978 (GA) F292.E3.03, LA State Archives. )</w:t>
      </w:r>
    </w:p>
    <w:p w:rsidR="001470B7" w:rsidRDefault="001470B7" w:rsidP="001470B7">
      <w:pPr>
        <w:pStyle w:val="NormalWeb"/>
        <w:spacing w:before="240" w:beforeAutospacing="0" w:after="240" w:afterAutospacing="0"/>
        <w:ind w:left="0" w:right="0"/>
      </w:pPr>
      <w:r>
        <w:rPr>
          <w:b/>
        </w:rPr>
        <w:t xml:space="preserve">1799 </w:t>
      </w:r>
      <w:r w:rsidR="007D52BB">
        <w:rPr>
          <w:b/>
        </w:rPr>
        <w:t xml:space="preserve">- </w:t>
      </w:r>
      <w:r>
        <w:rPr>
          <w:b/>
        </w:rPr>
        <w:t xml:space="preserve">Apr 17 </w:t>
      </w:r>
      <w:r>
        <w:t xml:space="preserve">– </w:t>
      </w:r>
      <w:r>
        <w:rPr>
          <w:b/>
          <w:u w:val="single"/>
        </w:rPr>
        <w:t>VA</w:t>
      </w:r>
      <w:r w:rsidR="003E572F">
        <w:rPr>
          <w:b/>
          <w:u w:val="single"/>
        </w:rPr>
        <w:t xml:space="preserve"> </w:t>
      </w:r>
      <w:r w:rsidR="003E572F" w:rsidRPr="003D3AC0">
        <w:rPr>
          <w:b/>
          <w:u w:val="single"/>
        </w:rPr>
        <w:t>Spotsylvania</w:t>
      </w:r>
      <w:r>
        <w:t xml:space="preserve"> – </w:t>
      </w:r>
      <w:r w:rsidR="004641C5" w:rsidRPr="001268BE">
        <w:rPr>
          <w:b/>
        </w:rPr>
        <w:t xml:space="preserve">Admin - </w:t>
      </w:r>
      <w:r w:rsidRPr="003D3AC0">
        <w:rPr>
          <w:b/>
        </w:rPr>
        <w:t>Uriah Knight</w:t>
      </w:r>
      <w:r>
        <w:t xml:space="preserve"> witness to a land transaction between Thomas Coleman and Rebeccas, his wife, and Leonard Young. Another witness is Henry Lee. (p. 509, Crozier)</w:t>
      </w:r>
    </w:p>
    <w:p w:rsidR="001470B7" w:rsidRDefault="001470B7" w:rsidP="001470B7">
      <w:pPr>
        <w:pStyle w:val="NormalWeb"/>
        <w:spacing w:before="240" w:beforeAutospacing="0" w:after="240" w:afterAutospacing="0"/>
        <w:ind w:left="0" w:right="0"/>
      </w:pPr>
      <w:r>
        <w:rPr>
          <w:b/>
        </w:rPr>
        <w:lastRenderedPageBreak/>
        <w:t xml:space="preserve">1799 </w:t>
      </w:r>
      <w:r w:rsidR="003E572F">
        <w:rPr>
          <w:b/>
        </w:rPr>
        <w:t xml:space="preserve">- </w:t>
      </w:r>
      <w:r>
        <w:rPr>
          <w:b/>
        </w:rPr>
        <w:t>Apr 24</w:t>
      </w:r>
      <w:r w:rsidR="003E572F">
        <w:rPr>
          <w:b/>
        </w:rPr>
        <w:t xml:space="preserve"> </w:t>
      </w:r>
      <w:r>
        <w:t xml:space="preserve">– </w:t>
      </w:r>
      <w:r w:rsidRPr="00073E34">
        <w:rPr>
          <w:b/>
          <w:u w:val="single"/>
        </w:rPr>
        <w:t>GA</w:t>
      </w:r>
      <w:r w:rsidR="003E572F">
        <w:rPr>
          <w:b/>
          <w:u w:val="single"/>
        </w:rPr>
        <w:t xml:space="preserve"> </w:t>
      </w:r>
      <w:r w:rsidR="003E572F" w:rsidRPr="003F0CDF">
        <w:rPr>
          <w:b/>
          <w:u w:val="single"/>
        </w:rPr>
        <w:t>Liberty</w:t>
      </w:r>
      <w:r>
        <w:t xml:space="preserve"> </w:t>
      </w:r>
      <w:r w:rsidRPr="00614B06">
        <w:rPr>
          <w:b/>
        </w:rPr>
        <w:t xml:space="preserve">– </w:t>
      </w:r>
      <w:r w:rsidR="003E572F" w:rsidRPr="00614B06">
        <w:rPr>
          <w:b/>
        </w:rPr>
        <w:t>Admin – Zachariah Knight</w:t>
      </w:r>
      <w:r w:rsidR="003E572F">
        <w:t xml:space="preserve"> - </w:t>
      </w:r>
      <w:r>
        <w:t xml:space="preserve">Notice in the </w:t>
      </w:r>
      <w:r w:rsidRPr="000E11AE">
        <w:rPr>
          <w:i/>
        </w:rPr>
        <w:t>Georgia Gazette</w:t>
      </w:r>
      <w:r>
        <w:t xml:space="preserve"> of Savannah: </w:t>
      </w:r>
      <w:r w:rsidRPr="000E11AE">
        <w:rPr>
          <w:b/>
        </w:rPr>
        <w:t>Chloe Knight</w:t>
      </w:r>
      <w:r>
        <w:t xml:space="preserve">, widow, applies for letters of administration of </w:t>
      </w:r>
      <w:r w:rsidRPr="000E11AE">
        <w:rPr>
          <w:b/>
        </w:rPr>
        <w:t>Zachariah Knight</w:t>
      </w:r>
      <w:r>
        <w:t xml:space="preserve">, deceased. In </w:t>
      </w:r>
      <w:r w:rsidRPr="000E11AE">
        <w:t>1792, while living in</w:t>
      </w:r>
      <w:r>
        <w:rPr>
          <w:b/>
        </w:rPr>
        <w:t xml:space="preserve"> </w:t>
      </w:r>
      <w:r w:rsidRPr="00EC0C28">
        <w:t>Lincoln Co/Beaufort District</w:t>
      </w:r>
      <w:r>
        <w:t xml:space="preserve">, SC, </w:t>
      </w:r>
      <w:r w:rsidRPr="00ED20CF">
        <w:rPr>
          <w:b/>
        </w:rPr>
        <w:t xml:space="preserve">Zachariah Knight </w:t>
      </w:r>
      <w:r>
        <w:t xml:space="preserve">made </w:t>
      </w:r>
      <w:r w:rsidR="007B1E92">
        <w:t xml:space="preserve">this </w:t>
      </w:r>
      <w:r>
        <w:t xml:space="preserve">will naming wife Cloe, sons: </w:t>
      </w:r>
      <w:r w:rsidRPr="000E11AE">
        <w:rPr>
          <w:b/>
        </w:rPr>
        <w:t>Britton Knight</w:t>
      </w:r>
      <w:r>
        <w:t xml:space="preserve">, </w:t>
      </w:r>
      <w:r w:rsidRPr="000E11AE">
        <w:rPr>
          <w:b/>
        </w:rPr>
        <w:t>Elias Knight</w:t>
      </w:r>
      <w:r>
        <w:t xml:space="preserve">, </w:t>
      </w:r>
      <w:r w:rsidRPr="000E11AE">
        <w:rPr>
          <w:b/>
        </w:rPr>
        <w:t>George Knight</w:t>
      </w:r>
      <w:r>
        <w:t xml:space="preserve">; 559 acres in SC and 500 acres in GA.  Executors: </w:t>
      </w:r>
      <w:r w:rsidRPr="00721619">
        <w:rPr>
          <w:b/>
        </w:rPr>
        <w:t>Stephen Knight</w:t>
      </w:r>
      <w:r>
        <w:t xml:space="preserve">, Nathan Smart, James Sweat.  Wit: Hamilton Smart, </w:t>
      </w:r>
      <w:r w:rsidRPr="00ED20CF">
        <w:rPr>
          <w:b/>
        </w:rPr>
        <w:t>Solomon Knight</w:t>
      </w:r>
      <w:r>
        <w:t xml:space="preserve">, </w:t>
      </w:r>
      <w:r w:rsidRPr="00ED20CF">
        <w:rPr>
          <w:b/>
        </w:rPr>
        <w:t>Moses Knight</w:t>
      </w:r>
      <w:r>
        <w:t xml:space="preserve">.  Will proved in Liberty Co, GA in 1799. </w:t>
      </w:r>
    </w:p>
    <w:p w:rsidR="00D90116" w:rsidRDefault="00D90116" w:rsidP="001470B7">
      <w:pPr>
        <w:pStyle w:val="NormalWeb"/>
        <w:spacing w:before="240" w:beforeAutospacing="0" w:after="240" w:afterAutospacing="0"/>
        <w:ind w:left="0" w:right="0"/>
      </w:pPr>
      <w:r w:rsidRPr="00D90116">
        <w:rPr>
          <w:b/>
        </w:rPr>
        <w:t xml:space="preserve">1799 – 30 Nov – </w:t>
      </w:r>
      <w:r w:rsidRPr="00D90116">
        <w:rPr>
          <w:b/>
          <w:u w:val="single"/>
        </w:rPr>
        <w:t>SC Beaufort</w:t>
      </w:r>
      <w:r w:rsidRPr="00D90116">
        <w:rPr>
          <w:b/>
        </w:rPr>
        <w:t xml:space="preserve"> – Will – Zachariah Knight</w:t>
      </w:r>
      <w:r>
        <w:t xml:space="preserve"> – “Personally came Moses Knight before me, Robert Tanner, one of the Justices of the peace in sd district – and made oath upon the Holy evangelists of Almighty God that he was present and saw Zachariah Knight sign the within instrument of writing as his last will and testament for the use &amp; purpose therin mentioned and that he also saw it delivered as his last will, and the he also saw Hamilton Smart and Solomon Knight subscribe there names as witnesses together with himself – thereto – Signed: Moses Knight; Sworn to before me this 30</w:t>
      </w:r>
      <w:r w:rsidRPr="00D90116">
        <w:rPr>
          <w:vertAlign w:val="superscript"/>
        </w:rPr>
        <w:t>th</w:t>
      </w:r>
      <w:r>
        <w:t xml:space="preserve"> day of November 1799: Signed: Robert Tanner, JP.  </w:t>
      </w:r>
      <w:r>
        <w:br/>
      </w:r>
      <w:r w:rsidRPr="00D90116">
        <w:rPr>
          <w:b/>
        </w:rPr>
        <w:t>The will itself</w:t>
      </w:r>
      <w:r>
        <w:t xml:space="preserve">, after a religious preamble says as follows: </w:t>
      </w:r>
      <w:r>
        <w:br/>
      </w:r>
      <w:r w:rsidRPr="00D90116">
        <w:t>"to my loving wife Cloe Knight one horse sadle and bridle and all my household furniture and an equal part with my children in my stock of all kinds during her</w:t>
      </w:r>
      <w:r>
        <w:t xml:space="preserve"> natural life or widowhood.  </w:t>
      </w:r>
      <w:r>
        <w:br/>
        <w:t>*Als</w:t>
      </w:r>
      <w:r w:rsidRPr="00D90116">
        <w:t xml:space="preserve">o I give unto my well beloved sons Britton, Elias and George Knight my lands consisting of five hundred and fifty nine acres situate in the state of Carolina and five hundred in the state of Georgia to be equally divided between them.  </w:t>
      </w:r>
      <w:r>
        <w:br/>
        <w:t>*</w:t>
      </w:r>
      <w:r w:rsidRPr="00D90116">
        <w:t xml:space="preserve">And all the rest of my natural estate to be equally divided between all my children both sons and daughters at the discretion of my executors at their coming of age.  </w:t>
      </w:r>
      <w:r>
        <w:br/>
        <w:t>*</w:t>
      </w:r>
      <w:r w:rsidRPr="00D90116">
        <w:t>And I do hereby constitute make and ordain Stephen Knight, Nathan Smart and James Sweat soul</w:t>
      </w:r>
      <w:r>
        <w:t xml:space="preserve"> (sic)</w:t>
      </w:r>
      <w:r w:rsidRPr="00D90116">
        <w:t xml:space="preserve"> executors of this my last will and testament and I do hereby utterly disallow revoke and disannul all and every other other (sic) former testaments wills legacies bequests and orders by me in any wise before named willed and bequeated this, ratifying and confirming this and no other to be my last will and testament in witness hereof I have hereunto set my hand and seal this twenty ninth Octo</w:t>
      </w:r>
      <w:r>
        <w:t>b</w:t>
      </w:r>
      <w:r w:rsidRPr="00D90116">
        <w:t>er in the year of our Lord one thousand seven hundred and ninety two and the seventeenth of America's Independance.  Signed</w:t>
      </w:r>
      <w:r>
        <w:t>: Zachariah Knight</w:t>
      </w:r>
      <w:r>
        <w:br/>
        <w:t xml:space="preserve">Signed Sealed Published Pronounced and declared by the said Zachariah Knight as his Last Will and testament in presence of Us and in presence of each other, we hearunto (sic) signed our Names as witnesses: Hampton Smart, Solomon Knight, Moses Knight.  (Photo of actual document in possession of this compiler, transcribed by myself. </w:t>
      </w:r>
      <w:r w:rsidR="00526036">
        <w:t xml:space="preserve"> The signature is Hampton Smart, not Hamilton.)</w:t>
      </w:r>
    </w:p>
    <w:p w:rsidR="00526036" w:rsidRDefault="00526036" w:rsidP="001470B7">
      <w:pPr>
        <w:pStyle w:val="NormalWeb"/>
        <w:spacing w:before="240" w:beforeAutospacing="0" w:after="240" w:afterAutospacing="0"/>
        <w:ind w:left="0" w:right="0"/>
      </w:pPr>
      <w:r>
        <w:rPr>
          <w:noProof/>
        </w:rPr>
        <w:drawing>
          <wp:inline distT="0" distB="0" distL="0" distR="0" wp14:anchorId="522206C9" wp14:editId="7E6B38B0">
            <wp:extent cx="3284220" cy="15087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284220" cy="1508760"/>
                    </a:xfrm>
                    <a:prstGeom prst="rect">
                      <a:avLst/>
                    </a:prstGeom>
                  </pic:spPr>
                </pic:pic>
              </a:graphicData>
            </a:graphic>
          </wp:inline>
        </w:drawing>
      </w:r>
    </w:p>
    <w:p w:rsidR="007D52BB" w:rsidRDefault="007D52BB" w:rsidP="007D52BB">
      <w:pPr>
        <w:pStyle w:val="NormalWeb"/>
        <w:spacing w:before="240" w:after="240"/>
        <w:ind w:left="0"/>
      </w:pPr>
      <w:r w:rsidRPr="007D52BB">
        <w:rPr>
          <w:b/>
        </w:rPr>
        <w:lastRenderedPageBreak/>
        <w:t xml:space="preserve">1799 – Jun 7 – </w:t>
      </w:r>
      <w:r w:rsidRPr="007D52BB">
        <w:rPr>
          <w:b/>
          <w:u w:val="single"/>
        </w:rPr>
        <w:t>NC Burke</w:t>
      </w:r>
      <w:r w:rsidRPr="007D52BB">
        <w:rPr>
          <w:b/>
        </w:rPr>
        <w:t xml:space="preserve"> – Admin – Mary Knight</w:t>
      </w:r>
      <w:r>
        <w:t xml:space="preserve"> – Land patent for 100 acres above Solomon Knight’s land… (State Archives of North Carolina, Book: 101 pg: 82, Grant no.: 2565, File no.: 2776, MARS: 12.14.36.2798)</w:t>
      </w:r>
    </w:p>
    <w:p w:rsidR="007D52BB" w:rsidRDefault="007D52BB" w:rsidP="001470B7">
      <w:pPr>
        <w:pStyle w:val="NormalWeb"/>
        <w:spacing w:before="240" w:beforeAutospacing="0" w:after="240" w:afterAutospacing="0"/>
        <w:ind w:left="0" w:right="0"/>
      </w:pPr>
      <w:r>
        <w:rPr>
          <w:noProof/>
        </w:rPr>
        <w:drawing>
          <wp:inline distT="0" distB="0" distL="0" distR="0" wp14:anchorId="28833D66" wp14:editId="52ECD6E3">
            <wp:extent cx="5219700" cy="2644140"/>
            <wp:effectExtent l="0" t="0" r="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BEBA8EAE-BF5A-486C-A8C5-ECC9F3942E4B}">
                          <a14:imgProps xmlns:a14="http://schemas.microsoft.com/office/drawing/2010/main">
                            <a14:imgLayer r:embed="rId105">
                              <a14:imgEffect>
                                <a14:brightnessContrast bright="20000" contrast="20000"/>
                              </a14:imgEffect>
                            </a14:imgLayer>
                          </a14:imgProps>
                        </a:ext>
                      </a:extLst>
                    </a:blip>
                    <a:stretch>
                      <a:fillRect/>
                    </a:stretch>
                  </pic:blipFill>
                  <pic:spPr>
                    <a:xfrm>
                      <a:off x="0" y="0"/>
                      <a:ext cx="5219700" cy="2644140"/>
                    </a:xfrm>
                    <a:prstGeom prst="rect">
                      <a:avLst/>
                    </a:prstGeom>
                  </pic:spPr>
                </pic:pic>
              </a:graphicData>
            </a:graphic>
          </wp:inline>
        </w:drawing>
      </w:r>
    </w:p>
    <w:p w:rsidR="007D52BB" w:rsidRDefault="007D52BB" w:rsidP="001470B7">
      <w:pPr>
        <w:pStyle w:val="NormalWeb"/>
        <w:spacing w:before="240" w:beforeAutospacing="0" w:after="240" w:afterAutospacing="0"/>
        <w:ind w:left="0" w:right="0"/>
      </w:pPr>
      <w:r>
        <w:rPr>
          <w:noProof/>
        </w:rPr>
        <w:drawing>
          <wp:inline distT="0" distB="0" distL="0" distR="0" wp14:anchorId="50483C5E" wp14:editId="156A1FB9">
            <wp:extent cx="5196840" cy="1379220"/>
            <wp:effectExtent l="0" t="0" r="381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BEBA8EAE-BF5A-486C-A8C5-ECC9F3942E4B}">
                          <a14:imgProps xmlns:a14="http://schemas.microsoft.com/office/drawing/2010/main">
                            <a14:imgLayer r:embed="rId107">
                              <a14:imgEffect>
                                <a14:brightnessContrast bright="20000" contrast="20000"/>
                              </a14:imgEffect>
                            </a14:imgLayer>
                          </a14:imgProps>
                        </a:ext>
                      </a:extLst>
                    </a:blip>
                    <a:stretch>
                      <a:fillRect/>
                    </a:stretch>
                  </pic:blipFill>
                  <pic:spPr>
                    <a:xfrm>
                      <a:off x="0" y="0"/>
                      <a:ext cx="5196840" cy="1379220"/>
                    </a:xfrm>
                    <a:prstGeom prst="rect">
                      <a:avLst/>
                    </a:prstGeom>
                  </pic:spPr>
                </pic:pic>
              </a:graphicData>
            </a:graphic>
          </wp:inline>
        </w:drawing>
      </w:r>
    </w:p>
    <w:p w:rsidR="00F71051" w:rsidRDefault="00F71051" w:rsidP="001470B7">
      <w:pPr>
        <w:pStyle w:val="NormalWeb"/>
        <w:spacing w:before="240" w:beforeAutospacing="0" w:after="240" w:afterAutospacing="0"/>
        <w:ind w:left="0" w:right="0"/>
      </w:pPr>
      <w:r w:rsidRPr="00F71051">
        <w:rPr>
          <w:b/>
        </w:rPr>
        <w:t xml:space="preserve">1799 – Oct 16 – </w:t>
      </w:r>
      <w:r w:rsidRPr="00F71051">
        <w:rPr>
          <w:b/>
          <w:u w:val="single"/>
        </w:rPr>
        <w:t>VA Mecklenburg</w:t>
      </w:r>
      <w:r w:rsidRPr="00F71051">
        <w:rPr>
          <w:b/>
        </w:rPr>
        <w:t xml:space="preserve"> – Mar – William Knight to Elizabeth Oliver.</w:t>
      </w:r>
      <w:r>
        <w:t xml:space="preserve"> (Ancestry, compiled marriages).</w:t>
      </w:r>
    </w:p>
    <w:p w:rsidR="001470B7" w:rsidRDefault="001268BE" w:rsidP="001470B7">
      <w:pPr>
        <w:pStyle w:val="NormalWeb"/>
        <w:spacing w:before="240" w:beforeAutospacing="0" w:after="240" w:afterAutospacing="0"/>
        <w:ind w:left="0" w:right="0"/>
      </w:pPr>
      <w:r>
        <w:rPr>
          <w:b/>
        </w:rPr>
        <w:t xml:space="preserve">1799 - Oct 22 – </w:t>
      </w:r>
      <w:r>
        <w:rPr>
          <w:b/>
          <w:u w:val="single"/>
        </w:rPr>
        <w:t xml:space="preserve">GA </w:t>
      </w:r>
      <w:r w:rsidRPr="00DC38E3">
        <w:rPr>
          <w:b/>
          <w:u w:val="single"/>
        </w:rPr>
        <w:t>Effingham</w:t>
      </w:r>
      <w:r>
        <w:rPr>
          <w:b/>
        </w:rPr>
        <w:t xml:space="preserve"> – Admin </w:t>
      </w:r>
      <w:r>
        <w:t xml:space="preserve">– </w:t>
      </w:r>
      <w:r w:rsidRPr="005060D6">
        <w:rPr>
          <w:b/>
        </w:rPr>
        <w:t>John Knight</w:t>
      </w:r>
      <w:r>
        <w:rPr>
          <w:b/>
        </w:rPr>
        <w:t xml:space="preserve"> - </w:t>
      </w:r>
      <w:r>
        <w:t xml:space="preserve">planter, and </w:t>
      </w:r>
      <w:r>
        <w:rPr>
          <w:b/>
        </w:rPr>
        <w:t>wife Rach</w:t>
      </w:r>
      <w:r w:rsidRPr="005060D6">
        <w:rPr>
          <w:b/>
        </w:rPr>
        <w:t>el</w:t>
      </w:r>
      <w:r w:rsidR="00630BEF">
        <w:rPr>
          <w:b/>
        </w:rPr>
        <w:t xml:space="preserve"> Knight</w:t>
      </w:r>
      <w:r>
        <w:t xml:space="preserve">, to </w:t>
      </w:r>
      <w:r w:rsidRPr="008502AA">
        <w:rPr>
          <w:b/>
        </w:rPr>
        <w:t>Moore Spier</w:t>
      </w:r>
      <w:r>
        <w:t xml:space="preserve">, all of </w:t>
      </w:r>
      <w:r w:rsidRPr="00DC38E3">
        <w:t>Effingham Co</w:t>
      </w:r>
      <w:r>
        <w:t xml:space="preserve">. 250 acres granted to Knight 13 Feb 1799, bounded on the NW by Braddock’s land, SW by Ogeechee River, SE by Hodges and O’Berry land, NE by Belcher and McCall.  Wit: John London JP. (Deed Book – AB page 123 </w:t>
      </w:r>
      <w:r w:rsidRPr="00F1748F">
        <w:rPr>
          <w:i/>
        </w:rPr>
        <w:t>Effingham County, Georgia and Liberty County, Georgia, Early Records</w:t>
      </w:r>
      <w:r>
        <w:t xml:space="preserve">, compiled by Mary Carter, 1978 (GA) F292.E3.03, LA State Archives. </w:t>
      </w:r>
      <w:r w:rsidR="007E0739">
        <w:t>See also Helmer 2014, p. 260</w:t>
      </w:r>
      <w:r>
        <w:t>)</w:t>
      </w:r>
      <w:r w:rsidRPr="009D26F4">
        <w:rPr>
          <w:color w:val="000000"/>
        </w:rPr>
        <w:t xml:space="preserve"> </w:t>
      </w:r>
    </w:p>
    <w:p w:rsidR="001470B7" w:rsidRDefault="001470B7" w:rsidP="001470B7">
      <w:pPr>
        <w:pStyle w:val="NormalWeb"/>
        <w:spacing w:before="240" w:beforeAutospacing="0" w:after="240" w:afterAutospacing="0"/>
        <w:ind w:left="0" w:right="0"/>
      </w:pPr>
      <w:r>
        <w:rPr>
          <w:b/>
        </w:rPr>
        <w:t xml:space="preserve">1799 </w:t>
      </w:r>
      <w:r w:rsidR="0087509D">
        <w:rPr>
          <w:b/>
        </w:rPr>
        <w:t xml:space="preserve">- </w:t>
      </w:r>
      <w:r>
        <w:rPr>
          <w:b/>
        </w:rPr>
        <w:t xml:space="preserve">Dec 14 </w:t>
      </w:r>
      <w:r>
        <w:t xml:space="preserve">– </w:t>
      </w:r>
      <w:r w:rsidRPr="00384C3F">
        <w:rPr>
          <w:b/>
          <w:u w:val="single"/>
        </w:rPr>
        <w:t>NC</w:t>
      </w:r>
      <w:r w:rsidR="003E572F">
        <w:rPr>
          <w:b/>
          <w:u w:val="single"/>
        </w:rPr>
        <w:t xml:space="preserve"> </w:t>
      </w:r>
      <w:r w:rsidR="003E572F" w:rsidRPr="0087509D">
        <w:rPr>
          <w:b/>
          <w:u w:val="single"/>
        </w:rPr>
        <w:t>Jones</w:t>
      </w:r>
      <w:r w:rsidRPr="0087509D">
        <w:rPr>
          <w:b/>
        </w:rPr>
        <w:t xml:space="preserve"> – </w:t>
      </w:r>
      <w:r w:rsidR="0087509D" w:rsidRPr="0087509D">
        <w:rPr>
          <w:b/>
        </w:rPr>
        <w:t>Admin - Abraham Kornegay</w:t>
      </w:r>
      <w:r w:rsidR="0087509D">
        <w:t xml:space="preserve"> - </w:t>
      </w:r>
      <w:r>
        <w:t>Benjamin Brockett, sheriff of Jones Co., to Abraham Kornegay for 33 shillings, being amount of tax due on land in name of heirs of Worsley, containing 6 acres. Wts: Joseph Hatch, Lewis Knight. (Hargett Gwynn 1963, p. 233)</w:t>
      </w:r>
    </w:p>
    <w:p w:rsidR="00B5334D" w:rsidRDefault="00B5334D" w:rsidP="00B5334D">
      <w:pPr>
        <w:pStyle w:val="NormalWeb"/>
        <w:spacing w:before="240" w:after="240"/>
        <w:ind w:left="0"/>
      </w:pPr>
      <w:r w:rsidRPr="00B5334D">
        <w:rPr>
          <w:b/>
        </w:rPr>
        <w:t xml:space="preserve">1799 – Dec 21 – </w:t>
      </w:r>
      <w:r w:rsidRPr="00B5334D">
        <w:rPr>
          <w:b/>
          <w:u w:val="single"/>
        </w:rPr>
        <w:t>NC Edgecombe</w:t>
      </w:r>
      <w:r w:rsidRPr="00B5334D">
        <w:rPr>
          <w:b/>
        </w:rPr>
        <w:t xml:space="preserve"> – Admin – Peter Knight</w:t>
      </w:r>
      <w:r>
        <w:t xml:space="preserve"> – Land patent for 95 acres on the North side of Tar River, beginning at a Maple in Knight’s own line to said Knight’s corner then along his line to another Knight’s corner, a white oak, then East to a small red oak in Edward Hales line, then back to the beginning. (State Archives of North Carolina, Book: 105 pg: 248, Grant no.: 691, File no.: 2989, MARS: 12.14.59.2411)</w:t>
      </w:r>
    </w:p>
    <w:p w:rsidR="00B5334D" w:rsidRDefault="00B5334D" w:rsidP="00B5334D">
      <w:pPr>
        <w:pStyle w:val="NormalWeb"/>
        <w:spacing w:before="240" w:after="240"/>
        <w:ind w:left="0"/>
      </w:pPr>
      <w:r>
        <w:rPr>
          <w:noProof/>
        </w:rPr>
        <w:lastRenderedPageBreak/>
        <w:drawing>
          <wp:inline distT="0" distB="0" distL="0" distR="0" wp14:anchorId="4D55DC57" wp14:editId="0C51EB7A">
            <wp:extent cx="5029200" cy="45491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BEBA8EAE-BF5A-486C-A8C5-ECC9F3942E4B}">
                          <a14:imgProps xmlns:a14="http://schemas.microsoft.com/office/drawing/2010/main">
                            <a14:imgLayer r:embed="rId109">
                              <a14:imgEffect>
                                <a14:brightnessContrast bright="20000"/>
                              </a14:imgEffect>
                            </a14:imgLayer>
                          </a14:imgProps>
                        </a:ext>
                      </a:extLst>
                    </a:blip>
                    <a:stretch>
                      <a:fillRect/>
                    </a:stretch>
                  </pic:blipFill>
                  <pic:spPr>
                    <a:xfrm>
                      <a:off x="0" y="0"/>
                      <a:ext cx="5029200" cy="4549140"/>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t xml:space="preserve">1799 </w:t>
      </w:r>
      <w:r w:rsidR="003E572F">
        <w:rPr>
          <w:b/>
        </w:rPr>
        <w:t xml:space="preserve">- </w:t>
      </w:r>
      <w:r>
        <w:rPr>
          <w:b/>
        </w:rPr>
        <w:t xml:space="preserve">Dec 24 </w:t>
      </w:r>
      <w:r>
        <w:t xml:space="preserve">– </w:t>
      </w:r>
      <w:r>
        <w:rPr>
          <w:b/>
          <w:u w:val="single"/>
        </w:rPr>
        <w:t>VA</w:t>
      </w:r>
      <w:r w:rsidR="003E572F">
        <w:rPr>
          <w:b/>
          <w:u w:val="single"/>
        </w:rPr>
        <w:t xml:space="preserve"> </w:t>
      </w:r>
      <w:r w:rsidR="003E572F" w:rsidRPr="000522F2">
        <w:rPr>
          <w:b/>
          <w:u w:val="single"/>
        </w:rPr>
        <w:t>Northumberland</w:t>
      </w:r>
      <w:r w:rsidRPr="003E572F">
        <w:rPr>
          <w:b/>
        </w:rPr>
        <w:t xml:space="preserve"> </w:t>
      </w:r>
      <w:r w:rsidR="003E572F" w:rsidRPr="003E572F">
        <w:rPr>
          <w:b/>
        </w:rPr>
        <w:t>–</w:t>
      </w:r>
      <w:r w:rsidRPr="003E572F">
        <w:rPr>
          <w:b/>
        </w:rPr>
        <w:t xml:space="preserve"> </w:t>
      </w:r>
      <w:r w:rsidR="003E572F" w:rsidRPr="003E572F">
        <w:rPr>
          <w:b/>
        </w:rPr>
        <w:t xml:space="preserve">Mar - </w:t>
      </w:r>
      <w:r w:rsidRPr="000522F2">
        <w:rPr>
          <w:b/>
        </w:rPr>
        <w:t>Richard Knight</w:t>
      </w:r>
      <w:r>
        <w:t xml:space="preserve"> </w:t>
      </w:r>
      <w:r w:rsidR="003E572F">
        <w:t>&amp;</w:t>
      </w:r>
      <w:r>
        <w:t xml:space="preserve"> </w:t>
      </w:r>
      <w:r w:rsidRPr="003F0CDF">
        <w:rPr>
          <w:b/>
        </w:rPr>
        <w:t>Winifred Cretcher</w:t>
      </w:r>
      <w:r w:rsidR="0087509D">
        <w:rPr>
          <w:b/>
        </w:rPr>
        <w:t xml:space="preserve"> - </w:t>
      </w:r>
      <w:r>
        <w:t xml:space="preserve"> dau. Of Jean and Vincent Cretcher. (Headley 2003, p. 216)</w:t>
      </w:r>
    </w:p>
    <w:p w:rsidR="00A761BC" w:rsidRDefault="00A761BC" w:rsidP="001470B7">
      <w:pPr>
        <w:pStyle w:val="NormalWeb"/>
        <w:spacing w:before="240" w:beforeAutospacing="0" w:after="240" w:afterAutospacing="0"/>
        <w:ind w:left="0" w:right="0"/>
      </w:pPr>
      <w:r w:rsidRPr="00A761BC">
        <w:rPr>
          <w:b/>
        </w:rPr>
        <w:t xml:space="preserve">1799 – Dec 24 – </w:t>
      </w:r>
      <w:r w:rsidRPr="00A761BC">
        <w:rPr>
          <w:b/>
          <w:u w:val="single"/>
        </w:rPr>
        <w:t>VA Sussex</w:t>
      </w:r>
      <w:r w:rsidRPr="00A761BC">
        <w:rPr>
          <w:b/>
        </w:rPr>
        <w:t xml:space="preserve"> – Mar – William Knight to Nancy Whitfield</w:t>
      </w:r>
      <w:r>
        <w:t xml:space="preserve">. (FHL Film Number 34154, 273) </w:t>
      </w:r>
    </w:p>
    <w:p w:rsidR="001470B7" w:rsidRDefault="001470B7" w:rsidP="001470B7">
      <w:pPr>
        <w:pStyle w:val="NormalWeb"/>
        <w:spacing w:before="240" w:beforeAutospacing="0" w:after="240" w:afterAutospacing="0"/>
        <w:ind w:left="0" w:right="0"/>
      </w:pPr>
      <w:r>
        <w:rPr>
          <w:b/>
        </w:rPr>
        <w:t xml:space="preserve">1799 </w:t>
      </w:r>
      <w:r w:rsidR="003E572F">
        <w:rPr>
          <w:b/>
        </w:rPr>
        <w:t xml:space="preserve">- </w:t>
      </w:r>
      <w:r>
        <w:rPr>
          <w:b/>
        </w:rPr>
        <w:t xml:space="preserve">Dec 25 </w:t>
      </w:r>
      <w:r>
        <w:t xml:space="preserve">– </w:t>
      </w:r>
      <w:r>
        <w:rPr>
          <w:b/>
          <w:u w:val="single"/>
        </w:rPr>
        <w:t>VA</w:t>
      </w:r>
      <w:r w:rsidR="003E572F">
        <w:rPr>
          <w:b/>
          <w:u w:val="single"/>
        </w:rPr>
        <w:t xml:space="preserve"> </w:t>
      </w:r>
      <w:r w:rsidR="003E572F" w:rsidRPr="00CC366B">
        <w:rPr>
          <w:b/>
          <w:u w:val="single"/>
        </w:rPr>
        <w:t>Spotsylvania</w:t>
      </w:r>
      <w:r w:rsidRPr="00073E34">
        <w:rPr>
          <w:b/>
        </w:rPr>
        <w:t xml:space="preserve"> </w:t>
      </w:r>
      <w:r w:rsidR="003E572F">
        <w:rPr>
          <w:b/>
        </w:rPr>
        <w:t>–</w:t>
      </w:r>
      <w:r w:rsidRPr="00073E34">
        <w:rPr>
          <w:b/>
        </w:rPr>
        <w:t xml:space="preserve"> </w:t>
      </w:r>
      <w:r w:rsidR="003E572F">
        <w:rPr>
          <w:b/>
        </w:rPr>
        <w:t xml:space="preserve">Mar - </w:t>
      </w:r>
      <w:r w:rsidRPr="00CC366B">
        <w:rPr>
          <w:b/>
        </w:rPr>
        <w:t>Isaac Knight</w:t>
      </w:r>
      <w:r>
        <w:t xml:space="preserve"> &amp; </w:t>
      </w:r>
      <w:r w:rsidRPr="00CC366B">
        <w:rPr>
          <w:b/>
        </w:rPr>
        <w:t>Winney Ann</w:t>
      </w:r>
      <w:r>
        <w:t xml:space="preserve"> </w:t>
      </w:r>
      <w:r w:rsidRPr="000522F2">
        <w:rPr>
          <w:b/>
        </w:rPr>
        <w:t>Knight</w:t>
      </w:r>
      <w:r>
        <w:t xml:space="preserve"> (</w:t>
      </w:r>
      <w:r w:rsidR="0087509D">
        <w:t xml:space="preserve">Fletcher, </w:t>
      </w:r>
      <w:r>
        <w:t xml:space="preserve">p. 98) </w:t>
      </w:r>
      <w:r w:rsidR="0087509D" w:rsidRPr="0087509D">
        <w:rPr>
          <w:b/>
        </w:rPr>
        <w:t>Note</w:t>
      </w:r>
      <w:r w:rsidR="0087509D">
        <w:t xml:space="preserve">: </w:t>
      </w:r>
      <w:r>
        <w:t xml:space="preserve">This Isaac probably the son of George and Judith m. c. 1770/71. </w:t>
      </w:r>
    </w:p>
    <w:p w:rsidR="0061492E" w:rsidRDefault="0061492E" w:rsidP="0061492E">
      <w:pPr>
        <w:rPr>
          <w:szCs w:val="24"/>
        </w:rPr>
      </w:pPr>
      <w:r>
        <w:rPr>
          <w:b/>
        </w:rPr>
        <w:t>1799</w:t>
      </w:r>
      <w:r w:rsidRPr="00717499">
        <w:rPr>
          <w:b/>
        </w:rPr>
        <w:t xml:space="preserve"> – </w:t>
      </w:r>
      <w:r>
        <w:rPr>
          <w:b/>
        </w:rPr>
        <w:t>Dec 27</w:t>
      </w:r>
      <w:r w:rsidRPr="00717499">
        <w:rPr>
          <w:b/>
        </w:rPr>
        <w:t xml:space="preserve"> – </w:t>
      </w:r>
      <w:r w:rsidRPr="00717499">
        <w:rPr>
          <w:b/>
          <w:u w:val="single"/>
        </w:rPr>
        <w:t>NC Granville</w:t>
      </w:r>
      <w:r w:rsidRPr="00717499">
        <w:rPr>
          <w:b/>
        </w:rPr>
        <w:t xml:space="preserve"> – Mar – </w:t>
      </w:r>
      <w:r>
        <w:rPr>
          <w:b/>
        </w:rPr>
        <w:t>John Knight &amp; Lettie Bearden</w:t>
      </w:r>
      <w:r>
        <w:t xml:space="preserve"> – Bondsman, Spear Harris (Spier?).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322DCA" w:rsidRDefault="00322DCA" w:rsidP="00322DCA">
      <w:pPr>
        <w:pStyle w:val="Heading2"/>
      </w:pPr>
      <w:r>
        <w:t>1800</w:t>
      </w:r>
    </w:p>
    <w:p w:rsidR="000B20DB" w:rsidRDefault="000B20DB" w:rsidP="004C09E5">
      <w:pPr>
        <w:tabs>
          <w:tab w:val="left" w:pos="4176"/>
        </w:tabs>
        <w:rPr>
          <w:b/>
        </w:rPr>
      </w:pPr>
      <w:r>
        <w:rPr>
          <w:b/>
        </w:rPr>
        <w:t xml:space="preserve">1800 – Jan 2 – VA Sussex – Admin </w:t>
      </w:r>
      <w:r w:rsidR="004C09E5">
        <w:rPr>
          <w:b/>
        </w:rPr>
        <w:t>–</w:t>
      </w:r>
      <w:r>
        <w:rPr>
          <w:b/>
        </w:rPr>
        <w:t xml:space="preserve"> </w:t>
      </w:r>
      <w:r w:rsidR="004C09E5" w:rsidRPr="004C09E5">
        <w:rPr>
          <w:b/>
        </w:rPr>
        <w:t>Moses Knight</w:t>
      </w:r>
      <w:r w:rsidR="004C09E5">
        <w:rPr>
          <w:b/>
        </w:rPr>
        <w:t xml:space="preserve">: </w:t>
      </w:r>
      <w:r w:rsidR="004C09E5">
        <w:t>Will</w:t>
      </w:r>
      <w:r w:rsidRPr="004C09E5">
        <w:t xml:space="preserve"> written 17 February 1798., 2 January 1800 (proved).      my loving wife </w:t>
      </w:r>
      <w:r w:rsidRPr="004C09E5">
        <w:rPr>
          <w:b/>
        </w:rPr>
        <w:t>Judith Knight</w:t>
      </w:r>
      <w:r w:rsidRPr="004C09E5">
        <w:t xml:space="preserve">; the use of all my Land and plantation whereon I now live with use of all my negroes namely …    [negro] Cate, Herculas, Ozburn, Winnie    my son </w:t>
      </w:r>
      <w:r w:rsidRPr="004C09E5">
        <w:rPr>
          <w:b/>
        </w:rPr>
        <w:t>Ephraim Knight</w:t>
      </w:r>
      <w:r w:rsidRPr="004C09E5">
        <w:t xml:space="preserve">; one bed and furniture, one Cow and Calf and fifty dollars cash    my son </w:t>
      </w:r>
      <w:r w:rsidRPr="004C09E5">
        <w:rPr>
          <w:b/>
        </w:rPr>
        <w:t>William Knight</w:t>
      </w:r>
      <w:r w:rsidRPr="004C09E5">
        <w:t xml:space="preserve">; one bed and furniture one Cow and Calf and fifty dollars cash    my daughter </w:t>
      </w:r>
      <w:r w:rsidRPr="004C09E5">
        <w:rPr>
          <w:b/>
        </w:rPr>
        <w:t>Judith Knight</w:t>
      </w:r>
      <w:r w:rsidRPr="004C09E5">
        <w:t xml:space="preserve">; one bed and furniture one Cow and Calf    my daughter </w:t>
      </w:r>
      <w:r w:rsidRPr="004C09E5">
        <w:rPr>
          <w:b/>
        </w:rPr>
        <w:t>Rebeckah Knight</w:t>
      </w:r>
      <w:r w:rsidRPr="004C09E5">
        <w:t xml:space="preserve">; one bed and furniture one Cow and Calf    my daughter </w:t>
      </w:r>
      <w:r w:rsidRPr="004C09E5">
        <w:rPr>
          <w:b/>
        </w:rPr>
        <w:t>Lucy Knight</w:t>
      </w:r>
      <w:r w:rsidRPr="004C09E5">
        <w:t xml:space="preserve">; one bed and furniture </w:t>
      </w:r>
      <w:r w:rsidRPr="004C09E5">
        <w:lastRenderedPageBreak/>
        <w:t xml:space="preserve">one Cow and Calf    my Children namely </w:t>
      </w:r>
      <w:r w:rsidRPr="004C09E5">
        <w:rPr>
          <w:b/>
        </w:rPr>
        <w:t>Moses Knight, James Knight, Ephraim Knight, William Knight, Elisabeth Stu</w:t>
      </w:r>
      <w:r w:rsidR="004C09E5" w:rsidRPr="004C09E5">
        <w:rPr>
          <w:b/>
        </w:rPr>
        <w:t>r</w:t>
      </w:r>
      <w:r w:rsidRPr="004C09E5">
        <w:rPr>
          <w:b/>
        </w:rPr>
        <w:t>divant, Judith Knight, Rebeckah Knight, Lucy Knight</w:t>
      </w:r>
      <w:r w:rsidRPr="004C09E5">
        <w:t xml:space="preserve">; after the death of my wife that all my estate that I have Left her the use of be equally divided among hs my Children </w:t>
      </w:r>
      <w:r w:rsidRPr="000B20DB">
        <w:rPr>
          <w:b/>
        </w:rPr>
        <w:t xml:space="preserve"> </w:t>
      </w:r>
      <w:r>
        <w:rPr>
          <w:b/>
        </w:rPr>
        <w:t xml:space="preserve"> </w:t>
      </w:r>
      <w:r w:rsidR="004C09E5" w:rsidRPr="004C09E5">
        <w:t>Signed: Moses Knight (his mark)</w:t>
      </w:r>
      <w:r w:rsidR="004C09E5">
        <w:t xml:space="preserve">, </w:t>
      </w:r>
      <w:r w:rsidR="004C09E5" w:rsidRPr="004C09E5">
        <w:t>Witnesses: David Graves (his mark), W'm. Adkins (his mark)</w:t>
      </w:r>
      <w:r w:rsidR="004C09E5">
        <w:t xml:space="preserve">, </w:t>
      </w:r>
      <w:r w:rsidR="004C09E5" w:rsidRPr="004C09E5">
        <w:t>Executors: my Loveing wife Judith Knight, my son Moses Knight.</w:t>
      </w:r>
      <w:r w:rsidR="004C09E5">
        <w:t xml:space="preserve">   </w:t>
      </w:r>
      <w:r w:rsidR="004C09E5" w:rsidRPr="004C09E5">
        <w:t>At a Court held for Sussex County the 2nd day of January 1800, the Will was presented in Court by Judith Knight, and was proved by the oaths of witnesses David Graves and William Adkins. Judith was granted certificate for obtaining probate</w:t>
      </w:r>
      <w:r w:rsidR="004C09E5" w:rsidRPr="004C09E5">
        <w:rPr>
          <w:b/>
        </w:rPr>
        <w:t xml:space="preserve">. </w:t>
      </w:r>
      <w:r w:rsidR="004C09E5">
        <w:rPr>
          <w:b/>
        </w:rPr>
        <w:t xml:space="preserve">   </w:t>
      </w:r>
      <w:r w:rsidR="004C09E5" w:rsidRPr="004C09E5">
        <w:t>(Episcopal Church, Albemarle Parish, Sussex County, Virginia, Parish register of Albemarle Parish of Surry and Sussex counties, 1739-1778; database with images, Family Search (https://www.familysearch.org/ark:/61903/3:1:3Q9M-CS4C-2W8), image 86.</w:t>
      </w:r>
      <w:r w:rsidR="004C09E5">
        <w:t>)</w:t>
      </w:r>
    </w:p>
    <w:p w:rsidR="000B20DB" w:rsidRDefault="000B20DB" w:rsidP="000B20DB">
      <w:pPr>
        <w:tabs>
          <w:tab w:val="left" w:pos="4176"/>
        </w:tabs>
        <w:rPr>
          <w:b/>
        </w:rPr>
      </w:pPr>
    </w:p>
    <w:p w:rsidR="0030709E" w:rsidRDefault="0030709E" w:rsidP="000B20DB">
      <w:pPr>
        <w:tabs>
          <w:tab w:val="left" w:pos="4176"/>
        </w:tabs>
        <w:rPr>
          <w:b/>
        </w:rPr>
      </w:pPr>
      <w:r>
        <w:rPr>
          <w:b/>
        </w:rPr>
        <w:t xml:space="preserve">1800 – Jan 28 – </w:t>
      </w:r>
      <w:r w:rsidRPr="0030709E">
        <w:rPr>
          <w:b/>
          <w:u w:val="single"/>
        </w:rPr>
        <w:t>VA Amherst</w:t>
      </w:r>
      <w:r>
        <w:rPr>
          <w:b/>
        </w:rPr>
        <w:t xml:space="preserve"> – Mar – Mary Knight to John Swanson.  </w:t>
      </w:r>
      <w:r w:rsidRPr="0030709E">
        <w:t>Father: John Knight, Mother: Caty Knight. (FHL Film Number 30273, p. 140)</w:t>
      </w:r>
    </w:p>
    <w:p w:rsidR="00E640ED" w:rsidRDefault="00E640ED" w:rsidP="00E640ED">
      <w:r w:rsidRPr="00ED28D4">
        <w:rPr>
          <w:b/>
        </w:rPr>
        <w:t xml:space="preserve">1800 – May – </w:t>
      </w:r>
      <w:r w:rsidRPr="00ED28D4">
        <w:rPr>
          <w:b/>
          <w:u w:val="single"/>
        </w:rPr>
        <w:t>NC Granville</w:t>
      </w:r>
      <w:r w:rsidRPr="00ED28D4">
        <w:rPr>
          <w:b/>
        </w:rPr>
        <w:t xml:space="preserve"> – Admin – Joseph Knight, Jonathan Knight</w:t>
      </w:r>
      <w:r>
        <w:t xml:space="preserve"> – Know all men by this present that we, Jonathan</w:t>
      </w:r>
      <w:r w:rsidR="00ED28D4">
        <w:t xml:space="preserve"> Knight, John Washington </w:t>
      </w:r>
      <w:r>
        <w:t xml:space="preserve"> &amp; Jeremiah Bullock, are held &amp; firmly bound unto John Brodie, John Tieggs &amp; Lewis Reavis, Justices of the county Court aforesaid in the just &amp; full sum of four hund</w:t>
      </w:r>
      <w:r w:rsidR="00ED28D4">
        <w:t xml:space="preserve"> pounds to be paid to the said justices their heirs, executors or administrations in Trust for the benefit of the Orphan hereafter named committed to the tuition of the said Jonathan Knight to which payment will and truly to be made and done we bind ourselves our heirs, executors &amp; jointy and severally firmly by these presents sealed with our seals and dated this 9</w:t>
      </w:r>
      <w:r w:rsidR="00ED28D4" w:rsidRPr="00ED28D4">
        <w:rPr>
          <w:vertAlign w:val="superscript"/>
        </w:rPr>
        <w:t>th</w:t>
      </w:r>
      <w:r w:rsidR="00ED28D4">
        <w:t xml:space="preserve"> day of May 1800.  The condition of the above obligation is such that whereas the above bound Jonathan Knight is constituted &amp; appointed guardian to William Woodson Andrews, orphan of Joseph Knight.  No</w:t>
      </w:r>
      <w:r w:rsidR="006150A6">
        <w:t>w</w:t>
      </w:r>
      <w:r w:rsidR="00ED28D4">
        <w:t xml:space="preserve"> if the said Jonathan Knight shall will &amp; faithfully execute his said guardianship by securing &amp; improving all the estate of said William Woodson Andrews that shall come to his possession for the benefit of the said orphan, until lawfully called out of the same &amp; in all other things comply fully with the act of assembly in that case made &amp; provided then the above obligation to ve void &amp; of no effect, otherwise to remain in full force &amp; virtue.  Signed and sealed by Jonathan Knight JR, John Washington, Jeremiah Bullock. </w:t>
      </w:r>
      <w:r w:rsidR="0071166E">
        <w:t>(North Carolina, Wills and Probate Records, 1665-1998, Estate Records, images online served by ancestry.com)</w:t>
      </w:r>
    </w:p>
    <w:p w:rsidR="0071166E" w:rsidRPr="00E640ED" w:rsidRDefault="0071166E" w:rsidP="00E640ED">
      <w:r>
        <w:rPr>
          <w:noProof/>
        </w:rPr>
        <w:drawing>
          <wp:inline distT="0" distB="0" distL="0" distR="0" wp14:anchorId="21DB61D7" wp14:editId="146E5D0C">
            <wp:extent cx="3787140" cy="2125980"/>
            <wp:effectExtent l="0" t="0" r="381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3787140" cy="2125980"/>
                    </a:xfrm>
                    <a:prstGeom prst="rect">
                      <a:avLst/>
                    </a:prstGeom>
                  </pic:spPr>
                </pic:pic>
              </a:graphicData>
            </a:graphic>
          </wp:inline>
        </w:drawing>
      </w:r>
    </w:p>
    <w:p w:rsidR="001470B7" w:rsidRDefault="001470B7" w:rsidP="001470B7">
      <w:pPr>
        <w:pStyle w:val="NormalWeb"/>
        <w:spacing w:before="240" w:beforeAutospacing="0" w:after="240" w:afterAutospacing="0"/>
        <w:ind w:left="0" w:right="0"/>
      </w:pPr>
      <w:r>
        <w:rPr>
          <w:b/>
        </w:rPr>
        <w:lastRenderedPageBreak/>
        <w:t xml:space="preserve">1800 </w:t>
      </w:r>
      <w:r w:rsidR="003E572F">
        <w:rPr>
          <w:b/>
        </w:rPr>
        <w:t xml:space="preserve">- </w:t>
      </w:r>
      <w:r>
        <w:rPr>
          <w:b/>
        </w:rPr>
        <w:t xml:space="preserve">May 14 </w:t>
      </w:r>
      <w:r>
        <w:t xml:space="preserve">– </w:t>
      </w:r>
      <w:r w:rsidRPr="001105C1">
        <w:rPr>
          <w:b/>
          <w:u w:val="single"/>
        </w:rPr>
        <w:t>NC</w:t>
      </w:r>
      <w:r w:rsidR="003E572F" w:rsidRPr="001105C1">
        <w:rPr>
          <w:b/>
          <w:u w:val="single"/>
        </w:rPr>
        <w:t xml:space="preserve"> </w:t>
      </w:r>
      <w:r w:rsidR="003E572F" w:rsidRPr="00ED5AE5">
        <w:rPr>
          <w:b/>
          <w:u w:val="single"/>
        </w:rPr>
        <w:t>Cumberland</w:t>
      </w:r>
      <w:r w:rsidRPr="003E572F">
        <w:rPr>
          <w:b/>
        </w:rPr>
        <w:t xml:space="preserve"> </w:t>
      </w:r>
      <w:r w:rsidR="003E572F" w:rsidRPr="003E572F">
        <w:rPr>
          <w:b/>
        </w:rPr>
        <w:t>–</w:t>
      </w:r>
      <w:r w:rsidRPr="003E572F">
        <w:rPr>
          <w:b/>
        </w:rPr>
        <w:t xml:space="preserve"> </w:t>
      </w:r>
      <w:r w:rsidR="003E572F" w:rsidRPr="003E572F">
        <w:rPr>
          <w:b/>
        </w:rPr>
        <w:t xml:space="preserve">Admin - </w:t>
      </w:r>
      <w:r w:rsidRPr="003E572F">
        <w:rPr>
          <w:b/>
        </w:rPr>
        <w:t>John Knight</w:t>
      </w:r>
      <w:r>
        <w:t xml:space="preserve"> </w:t>
      </w:r>
      <w:r w:rsidR="003E572F">
        <w:t xml:space="preserve">- </w:t>
      </w:r>
      <w:r>
        <w:t>Land Patent for 200 acres on N.E. side of Cape Fear river. (State Archives of North Carolina, Book 109, p. 4, Grant no. 2141, File no. 3897.)</w:t>
      </w:r>
    </w:p>
    <w:p w:rsidR="00434E2C" w:rsidRPr="00434E2C" w:rsidRDefault="00434E2C" w:rsidP="001470B7">
      <w:pPr>
        <w:pStyle w:val="NormalWeb"/>
        <w:spacing w:before="240" w:beforeAutospacing="0" w:after="240" w:afterAutospacing="0"/>
        <w:ind w:left="0" w:right="0"/>
      </w:pPr>
      <w:r w:rsidRPr="00434E2C">
        <w:rPr>
          <w:b/>
        </w:rPr>
        <w:t xml:space="preserve">1800 – Aug 27 – </w:t>
      </w:r>
      <w:r w:rsidRPr="00434E2C">
        <w:rPr>
          <w:b/>
          <w:u w:val="single"/>
        </w:rPr>
        <w:t>VA Princess Anne</w:t>
      </w:r>
      <w:r w:rsidRPr="00434E2C">
        <w:rPr>
          <w:b/>
        </w:rPr>
        <w:t xml:space="preserve"> – Mar – Mary Knight to Charles Sayer</w:t>
      </w:r>
      <w:r>
        <w:t>. (FHL Film Number 33213, 27)</w:t>
      </w:r>
    </w:p>
    <w:p w:rsidR="001470B7" w:rsidRDefault="001470B7" w:rsidP="001470B7">
      <w:pPr>
        <w:pStyle w:val="NormalWeb"/>
        <w:spacing w:before="240" w:beforeAutospacing="0" w:after="240" w:afterAutospacing="0"/>
        <w:ind w:left="0" w:right="0"/>
      </w:pPr>
      <w:r>
        <w:rPr>
          <w:b/>
        </w:rPr>
        <w:t xml:space="preserve">1800 </w:t>
      </w:r>
      <w:r>
        <w:t xml:space="preserve">– </w:t>
      </w:r>
      <w:r w:rsidRPr="001105C1">
        <w:rPr>
          <w:b/>
          <w:u w:val="single"/>
        </w:rPr>
        <w:t>NC</w:t>
      </w:r>
      <w:r w:rsidR="003E572F" w:rsidRPr="001105C1">
        <w:rPr>
          <w:b/>
          <w:u w:val="single"/>
        </w:rPr>
        <w:t xml:space="preserve"> </w:t>
      </w:r>
      <w:r w:rsidR="003E572F" w:rsidRPr="00D92A28">
        <w:rPr>
          <w:b/>
          <w:u w:val="single"/>
        </w:rPr>
        <w:t>Cumberland</w:t>
      </w:r>
      <w:r>
        <w:t xml:space="preserve"> </w:t>
      </w:r>
      <w:r w:rsidRPr="0087509D">
        <w:rPr>
          <w:b/>
        </w:rPr>
        <w:t xml:space="preserve">– </w:t>
      </w:r>
      <w:r w:rsidR="003E572F" w:rsidRPr="0087509D">
        <w:rPr>
          <w:b/>
        </w:rPr>
        <w:t xml:space="preserve">Will - </w:t>
      </w:r>
      <w:r w:rsidRPr="0087509D">
        <w:rPr>
          <w:b/>
        </w:rPr>
        <w:t xml:space="preserve"> Henry McNeill SR</w:t>
      </w:r>
      <w:r>
        <w:t xml:space="preserve"> </w:t>
      </w:r>
      <w:r w:rsidR="003E572F">
        <w:t>-</w:t>
      </w:r>
      <w:r>
        <w:t xml:space="preserve"> There was a Henry McNeill “JR” son of Roger McNeill the brother of Henry SR.  The estate of Henry McNeill mentions </w:t>
      </w:r>
      <w:r w:rsidRPr="003E572F">
        <w:rPr>
          <w:b/>
        </w:rPr>
        <w:t>John Knight</w:t>
      </w:r>
      <w:r>
        <w:t xml:space="preserve">, the most likely father of </w:t>
      </w:r>
      <w:r w:rsidRPr="003E572F">
        <w:rPr>
          <w:b/>
        </w:rPr>
        <w:t>Lucy Knight</w:t>
      </w:r>
      <w:r>
        <w:t xml:space="preserve"> who married Neill McNeill, second son of Roger. John Knight is also the most likely father of William Knight m. Mary, who acted as guardians for Henry McNeill Sr’s children. The Henry McNeill Estate was probated in 1800. </w:t>
      </w:r>
      <w:r w:rsidR="0087509D">
        <w:t>(</w:t>
      </w:r>
      <w:r>
        <w:t xml:space="preserve">See: </w:t>
      </w:r>
      <w:r>
        <w:rPr>
          <w:sz w:val="23"/>
          <w:szCs w:val="23"/>
        </w:rPr>
        <w:t xml:space="preserve">http://www.ccrodinternet.org/II_main.asp </w:t>
      </w:r>
      <w:r w:rsidR="0087509D">
        <w:rPr>
          <w:sz w:val="23"/>
          <w:szCs w:val="23"/>
        </w:rPr>
        <w:t>)</w:t>
      </w:r>
      <w:r>
        <w:rPr>
          <w:sz w:val="23"/>
          <w:szCs w:val="23"/>
        </w:rPr>
        <w:t xml:space="preserve">  </w:t>
      </w:r>
    </w:p>
    <w:p w:rsidR="001470B7" w:rsidRDefault="001470B7" w:rsidP="001470B7">
      <w:pPr>
        <w:pStyle w:val="NormalWeb"/>
        <w:spacing w:before="240" w:beforeAutospacing="0" w:after="240" w:afterAutospacing="0"/>
        <w:ind w:left="0" w:right="0"/>
      </w:pPr>
      <w:r>
        <w:rPr>
          <w:b/>
        </w:rPr>
        <w:t xml:space="preserve">1800 </w:t>
      </w:r>
      <w:r>
        <w:t>–</w:t>
      </w:r>
      <w:r w:rsidRPr="003E572F">
        <w:rPr>
          <w:b/>
        </w:rPr>
        <w:t xml:space="preserve"> </w:t>
      </w:r>
      <w:r w:rsidRPr="008F6F12">
        <w:rPr>
          <w:b/>
          <w:u w:val="single"/>
        </w:rPr>
        <w:t>GA</w:t>
      </w:r>
      <w:r w:rsidR="003E572F">
        <w:rPr>
          <w:b/>
          <w:u w:val="single"/>
        </w:rPr>
        <w:t xml:space="preserve"> </w:t>
      </w:r>
      <w:r w:rsidR="003E572F" w:rsidRPr="003F0CDF">
        <w:rPr>
          <w:b/>
          <w:u w:val="single"/>
        </w:rPr>
        <w:t>Liberty</w:t>
      </w:r>
      <w:r w:rsidRPr="003E572F">
        <w:rPr>
          <w:b/>
        </w:rPr>
        <w:t xml:space="preserve"> – </w:t>
      </w:r>
      <w:r w:rsidR="003E572F" w:rsidRPr="003E572F">
        <w:rPr>
          <w:b/>
        </w:rPr>
        <w:t xml:space="preserve">Admin - </w:t>
      </w:r>
      <w:r w:rsidRPr="003E572F">
        <w:rPr>
          <w:b/>
        </w:rPr>
        <w:t>Chloe Knight</w:t>
      </w:r>
      <w:r>
        <w:t xml:space="preserve"> </w:t>
      </w:r>
      <w:r w:rsidR="003E572F">
        <w:t>- A</w:t>
      </w:r>
      <w:r>
        <w:t xml:space="preserve">ppears on tax digest owning 250 acres of pine land. </w:t>
      </w:r>
    </w:p>
    <w:p w:rsidR="00D21140" w:rsidRDefault="00D21140" w:rsidP="001470B7">
      <w:pPr>
        <w:pStyle w:val="NormalWeb"/>
        <w:spacing w:before="240" w:beforeAutospacing="0" w:after="240" w:afterAutospacing="0"/>
        <w:ind w:left="0" w:right="0"/>
      </w:pPr>
      <w:r w:rsidRPr="00D21140">
        <w:rPr>
          <w:b/>
        </w:rPr>
        <w:t xml:space="preserve">1800 – Oct 21 – </w:t>
      </w:r>
      <w:r w:rsidRPr="00D21140">
        <w:rPr>
          <w:b/>
          <w:u w:val="single"/>
        </w:rPr>
        <w:t>VA Sussex</w:t>
      </w:r>
      <w:r w:rsidRPr="00D21140">
        <w:rPr>
          <w:b/>
        </w:rPr>
        <w:t xml:space="preserve"> – Mar – John Knight to Lucy Jones.</w:t>
      </w:r>
      <w:r>
        <w:t xml:space="preserve"> (FHL Film Number 34154, 98)</w:t>
      </w:r>
    </w:p>
    <w:p w:rsidR="001470B7" w:rsidRDefault="001470B7" w:rsidP="001470B7">
      <w:pPr>
        <w:pStyle w:val="NormalWeb"/>
        <w:spacing w:before="240" w:beforeAutospacing="0" w:after="240" w:afterAutospacing="0"/>
        <w:ind w:left="0" w:right="0"/>
      </w:pPr>
      <w:r>
        <w:rPr>
          <w:b/>
        </w:rPr>
        <w:t xml:space="preserve">1800 Nov </w:t>
      </w:r>
      <w:r>
        <w:t xml:space="preserve">– </w:t>
      </w:r>
      <w:r w:rsidRPr="008F6F12">
        <w:rPr>
          <w:b/>
          <w:u w:val="single"/>
        </w:rPr>
        <w:t>NC</w:t>
      </w:r>
      <w:r w:rsidR="003E572F">
        <w:rPr>
          <w:b/>
          <w:u w:val="single"/>
        </w:rPr>
        <w:t xml:space="preserve"> </w:t>
      </w:r>
      <w:r w:rsidR="003E572F" w:rsidRPr="008F6F12">
        <w:rPr>
          <w:b/>
          <w:u w:val="single"/>
        </w:rPr>
        <w:t>Edgecombe/</w:t>
      </w:r>
      <w:r w:rsidR="003E572F" w:rsidRPr="008F75D6">
        <w:rPr>
          <w:b/>
          <w:u w:val="single"/>
        </w:rPr>
        <w:t>Halifax</w:t>
      </w:r>
      <w:r w:rsidRPr="003E572F">
        <w:rPr>
          <w:b/>
        </w:rPr>
        <w:t xml:space="preserve"> – </w:t>
      </w:r>
      <w:r w:rsidR="003E572F" w:rsidRPr="003E572F">
        <w:rPr>
          <w:b/>
        </w:rPr>
        <w:t xml:space="preserve">Will - </w:t>
      </w:r>
      <w:r w:rsidRPr="00291F47">
        <w:rPr>
          <w:b/>
        </w:rPr>
        <w:t>Ephraim Knight</w:t>
      </w:r>
      <w:r>
        <w:t xml:space="preserve"> </w:t>
      </w:r>
      <w:r w:rsidR="003E572F">
        <w:t xml:space="preserve">- </w:t>
      </w:r>
      <w:r>
        <w:t xml:space="preserve">The widow, </w:t>
      </w:r>
      <w:r w:rsidRPr="00291F47">
        <w:rPr>
          <w:b/>
        </w:rPr>
        <w:t>Mary Knight</w:t>
      </w:r>
      <w:r>
        <w:t xml:space="preserve"> entered her dissent to the will. Administration grtd. </w:t>
      </w:r>
      <w:r w:rsidRPr="00291F47">
        <w:rPr>
          <w:b/>
        </w:rPr>
        <w:t>Meredith Knight</w:t>
      </w:r>
      <w:r>
        <w:t xml:space="preserve"> and </w:t>
      </w:r>
      <w:r w:rsidRPr="00291F47">
        <w:rPr>
          <w:b/>
        </w:rPr>
        <w:t>Abner Knight</w:t>
      </w:r>
      <w:r>
        <w:t xml:space="preserve"> (sons of the dec’d.)… Lands ordered divided May 1801. … </w:t>
      </w:r>
      <w:r w:rsidRPr="00291F47">
        <w:rPr>
          <w:b/>
        </w:rPr>
        <w:t>James Knight</w:t>
      </w:r>
      <w:r>
        <w:t xml:space="preserve">, </w:t>
      </w:r>
      <w:r w:rsidRPr="00291F47">
        <w:rPr>
          <w:b/>
        </w:rPr>
        <w:t>Ephraim Knight</w:t>
      </w:r>
      <w:r>
        <w:t xml:space="preserve">, </w:t>
      </w:r>
      <w:r w:rsidRPr="00291F47">
        <w:rPr>
          <w:b/>
        </w:rPr>
        <w:t>Sarah Knight</w:t>
      </w:r>
      <w:r>
        <w:t xml:space="preserve"> and </w:t>
      </w:r>
      <w:r w:rsidRPr="00291F47">
        <w:rPr>
          <w:b/>
        </w:rPr>
        <w:t>Joshua Knigh</w:t>
      </w:r>
      <w:r>
        <w:t xml:space="preserve">t, orphans of Ephraim, Merydith (mother of the said minors) (sic) was apptd. their gdn. Feb 1801. (p. 51, David B. Gammon, Records of Estates Halifax County NC Vol. II)  </w:t>
      </w:r>
      <w:r>
        <w:br/>
        <w:t>*** Meredith was the brother, the scribe made an error.</w:t>
      </w:r>
    </w:p>
    <w:p w:rsidR="001470B7" w:rsidRDefault="001470B7" w:rsidP="001470B7">
      <w:pPr>
        <w:pStyle w:val="NormalWeb"/>
        <w:spacing w:before="240" w:beforeAutospacing="0" w:after="240" w:afterAutospacing="0"/>
        <w:ind w:left="0" w:right="0"/>
      </w:pPr>
      <w:r>
        <w:rPr>
          <w:b/>
        </w:rPr>
        <w:t xml:space="preserve">1801 </w:t>
      </w:r>
      <w:r w:rsidR="001268BE">
        <w:rPr>
          <w:b/>
        </w:rPr>
        <w:t xml:space="preserve">- </w:t>
      </w:r>
      <w:r>
        <w:rPr>
          <w:b/>
        </w:rPr>
        <w:t xml:space="preserve">Aug 4 </w:t>
      </w:r>
      <w:r>
        <w:t xml:space="preserve">– </w:t>
      </w:r>
      <w:r w:rsidRPr="007917F7">
        <w:rPr>
          <w:b/>
          <w:u w:val="single"/>
        </w:rPr>
        <w:t>GA</w:t>
      </w:r>
      <w:r w:rsidR="001268BE" w:rsidRPr="007917F7">
        <w:rPr>
          <w:b/>
          <w:u w:val="single"/>
        </w:rPr>
        <w:t xml:space="preserve"> </w:t>
      </w:r>
      <w:r w:rsidR="003710BC">
        <w:rPr>
          <w:b/>
          <w:u w:val="single"/>
        </w:rPr>
        <w:t>Glynn</w:t>
      </w:r>
      <w:r w:rsidRPr="001268BE">
        <w:rPr>
          <w:b/>
        </w:rPr>
        <w:t xml:space="preserve"> </w:t>
      </w:r>
      <w:r w:rsidR="001268BE" w:rsidRPr="001268BE">
        <w:rPr>
          <w:b/>
        </w:rPr>
        <w:t xml:space="preserve">– Admin – John Knight </w:t>
      </w:r>
      <w:r w:rsidR="007B7AAE">
        <w:rPr>
          <w:b/>
        </w:rPr>
        <w:t xml:space="preserve">- </w:t>
      </w:r>
      <w:r w:rsidR="007B7AAE" w:rsidRPr="006B68E1">
        <w:t>O</w:t>
      </w:r>
      <w:r w:rsidR="007D0A4B" w:rsidRPr="006B68E1">
        <w:t>f Glynn County to Moore Spier of Effingham County:</w:t>
      </w:r>
      <w:r w:rsidR="001268BE">
        <w:t xml:space="preserve"> </w:t>
      </w:r>
      <w:r>
        <w:t xml:space="preserve">deed dated 15 Jan 1801, </w:t>
      </w:r>
      <w:r w:rsidR="007D0A4B">
        <w:t xml:space="preserve">Consideration: </w:t>
      </w:r>
      <w:r>
        <w:t>four hundred dollars for tract of land containing 200 acres of land in</w:t>
      </w:r>
      <w:r w:rsidRPr="00CC4B3F">
        <w:t xml:space="preserve"> Effingham Co</w:t>
      </w:r>
      <w:r>
        <w:t>., originally granted to the aforesaid John Knight on 19 May 1789, Registered in Secretary’s office in Book S.S.</w:t>
      </w:r>
      <w:r w:rsidR="006B68E1">
        <w:t>S</w:t>
      </w:r>
      <w:r>
        <w:t xml:space="preserve">. for 168, bounding SW by Belchers and vacant land on all other sides by vacant land. Signed </w:t>
      </w:r>
      <w:r w:rsidRPr="003F0CDF">
        <w:rPr>
          <w:b/>
        </w:rPr>
        <w:t>John Knight</w:t>
      </w:r>
      <w:r>
        <w:t xml:space="preserve">. Wit: </w:t>
      </w:r>
      <w:r w:rsidRPr="003F0CDF">
        <w:rPr>
          <w:b/>
        </w:rPr>
        <w:t>William Stewar</w:t>
      </w:r>
      <w:r w:rsidR="006B68E1">
        <w:rPr>
          <w:b/>
        </w:rPr>
        <w:t>t</w:t>
      </w:r>
      <w:r>
        <w:t xml:space="preserve">, </w:t>
      </w:r>
      <w:r w:rsidRPr="003F0CDF">
        <w:rPr>
          <w:b/>
        </w:rPr>
        <w:t>Willis Spier</w:t>
      </w:r>
      <w:r>
        <w:t>.</w:t>
      </w:r>
      <w:r w:rsidR="006B68E1">
        <w:t xml:space="preserve"> (Deed Book E-F, p. 14) </w:t>
      </w:r>
      <w:r>
        <w:t xml:space="preserve"> </w:t>
      </w:r>
      <w:r w:rsidR="007D0A4B">
        <w:t>(Helmer 2014, p. 292)</w:t>
      </w:r>
      <w:r w:rsidR="006B68E1">
        <w:t xml:space="preserve">  Same date and page: William Stewart made oath that the within handwriting signed John Knight is signed by him. Signed: William Stewart, Wit: Milner Holiday, J.P. (Lucas &amp; Wilson (1976), Deed Books section, p. 69)</w:t>
      </w:r>
    </w:p>
    <w:p w:rsidR="001470B7" w:rsidRDefault="001470B7" w:rsidP="001470B7">
      <w:pPr>
        <w:pStyle w:val="NormalWeb"/>
        <w:spacing w:before="240" w:beforeAutospacing="0" w:after="240" w:afterAutospacing="0"/>
        <w:ind w:left="0" w:right="0"/>
      </w:pPr>
      <w:r>
        <w:rPr>
          <w:b/>
        </w:rPr>
        <w:t xml:space="preserve">1802 </w:t>
      </w:r>
      <w:r w:rsidR="0087509D">
        <w:rPr>
          <w:b/>
        </w:rPr>
        <w:t xml:space="preserve">- </w:t>
      </w:r>
      <w:r>
        <w:rPr>
          <w:b/>
        </w:rPr>
        <w:t xml:space="preserve">Jun 21 </w:t>
      </w:r>
      <w:r>
        <w:t xml:space="preserve">– </w:t>
      </w:r>
      <w:r>
        <w:rPr>
          <w:b/>
          <w:u w:val="single"/>
        </w:rPr>
        <w:t>VA</w:t>
      </w:r>
      <w:r w:rsidR="00B932FD">
        <w:rPr>
          <w:b/>
          <w:u w:val="single"/>
        </w:rPr>
        <w:t xml:space="preserve"> </w:t>
      </w:r>
      <w:r w:rsidR="00B932FD" w:rsidRPr="0079727E">
        <w:rPr>
          <w:b/>
          <w:u w:val="single"/>
        </w:rPr>
        <w:t>Lancaster</w:t>
      </w:r>
      <w:r w:rsidRPr="00B932FD">
        <w:rPr>
          <w:b/>
        </w:rPr>
        <w:t xml:space="preserve"> </w:t>
      </w:r>
      <w:r w:rsidRPr="0087509D">
        <w:rPr>
          <w:b/>
        </w:rPr>
        <w:t xml:space="preserve">– </w:t>
      </w:r>
      <w:r w:rsidR="00B932FD" w:rsidRPr="0087509D">
        <w:rPr>
          <w:b/>
        </w:rPr>
        <w:t xml:space="preserve">Will - </w:t>
      </w:r>
      <w:r w:rsidRPr="0087509D">
        <w:rPr>
          <w:b/>
        </w:rPr>
        <w:t>Peter Revere</w:t>
      </w:r>
      <w:r w:rsidR="00B932FD">
        <w:t xml:space="preserve"> - W</w:t>
      </w:r>
      <w:r>
        <w:t xml:space="preserve">hole est. to wife Hanna Revere; at wife’s death, land to return to son, Isaac; dau. </w:t>
      </w:r>
      <w:r w:rsidRPr="00B932FD">
        <w:rPr>
          <w:b/>
        </w:rPr>
        <w:t>Betty Knight</w:t>
      </w:r>
      <w:r>
        <w:t>; rest of pers. Est to be eq. Div. Among rest of my children; James Bush &amp; Peter Bush exors; Wits: W</w:t>
      </w:r>
      <w:r w:rsidR="00B932FD">
        <w:t>illia</w:t>
      </w:r>
      <w:r>
        <w:t>m Revere Jr, Eppey Norris, Ja</w:t>
      </w:r>
      <w:r w:rsidR="00B932FD">
        <w:t>me</w:t>
      </w:r>
      <w:r>
        <w:t xml:space="preserve">s Robinson, Thaddeus Goodridge (LC WB 28:62)  Note: Peter Revere was the son of John Revere (c. LC, 1787); Hanna Revere was prob a dau. Of James Bush.  Elizabeth Revere mar. </w:t>
      </w:r>
      <w:r w:rsidRPr="00B932FD">
        <w:rPr>
          <w:b/>
        </w:rPr>
        <w:t>John Knight</w:t>
      </w:r>
      <w:r>
        <w:t>, LC, bond 24 Nov 1785 (MWO:216, 298)</w:t>
      </w:r>
    </w:p>
    <w:p w:rsidR="001470B7" w:rsidRDefault="001470B7" w:rsidP="001470B7">
      <w:pPr>
        <w:pStyle w:val="NormalWeb"/>
        <w:spacing w:before="240" w:beforeAutospacing="0" w:after="240" w:afterAutospacing="0"/>
        <w:ind w:left="0" w:right="0"/>
      </w:pPr>
      <w:r>
        <w:rPr>
          <w:b/>
        </w:rPr>
        <w:t xml:space="preserve">1802 </w:t>
      </w:r>
      <w:r w:rsidR="00B932FD">
        <w:rPr>
          <w:b/>
        </w:rPr>
        <w:t xml:space="preserve">- </w:t>
      </w:r>
      <w:r>
        <w:rPr>
          <w:b/>
        </w:rPr>
        <w:t xml:space="preserve">Jun 23 </w:t>
      </w:r>
      <w:r>
        <w:t xml:space="preserve">– </w:t>
      </w:r>
      <w:r w:rsidRPr="00626A76">
        <w:rPr>
          <w:b/>
          <w:u w:val="single"/>
        </w:rPr>
        <w:t>VA</w:t>
      </w:r>
      <w:r w:rsidR="00B932FD">
        <w:rPr>
          <w:b/>
          <w:u w:val="single"/>
        </w:rPr>
        <w:t xml:space="preserve"> </w:t>
      </w:r>
      <w:r w:rsidR="00B932FD" w:rsidRPr="00626A76">
        <w:rPr>
          <w:b/>
          <w:u w:val="single"/>
        </w:rPr>
        <w:t>Norfolk</w:t>
      </w:r>
      <w:r>
        <w:t xml:space="preserve"> </w:t>
      </w:r>
      <w:r w:rsidRPr="0087509D">
        <w:rPr>
          <w:b/>
        </w:rPr>
        <w:t>– Mar</w:t>
      </w:r>
      <w:r w:rsidR="00B932FD" w:rsidRPr="0087509D">
        <w:rPr>
          <w:b/>
        </w:rPr>
        <w:t xml:space="preserve"> -</w:t>
      </w:r>
      <w:r w:rsidRPr="0087509D">
        <w:rPr>
          <w:b/>
        </w:rPr>
        <w:t xml:space="preserve"> Lucy Knight </w:t>
      </w:r>
      <w:r w:rsidR="00B932FD" w:rsidRPr="0087509D">
        <w:rPr>
          <w:b/>
        </w:rPr>
        <w:t>&amp;</w:t>
      </w:r>
      <w:r w:rsidRPr="0087509D">
        <w:rPr>
          <w:b/>
        </w:rPr>
        <w:t xml:space="preserve"> John Wallis</w:t>
      </w:r>
      <w:r w:rsidR="00B932FD">
        <w:t xml:space="preserve"> (Wallace?)</w:t>
      </w:r>
      <w:r>
        <w:t>.  (VA MG REC 1700-1850, p. 377)</w:t>
      </w:r>
    </w:p>
    <w:p w:rsidR="00A761BC" w:rsidRDefault="00A761BC" w:rsidP="001470B7">
      <w:pPr>
        <w:pStyle w:val="NormalWeb"/>
        <w:spacing w:before="240" w:beforeAutospacing="0" w:after="240" w:afterAutospacing="0"/>
        <w:ind w:left="0" w:right="0"/>
      </w:pPr>
      <w:r w:rsidRPr="00A761BC">
        <w:rPr>
          <w:b/>
        </w:rPr>
        <w:lastRenderedPageBreak/>
        <w:t xml:space="preserve">1802 – Sep 9 – </w:t>
      </w:r>
      <w:r w:rsidRPr="00A761BC">
        <w:rPr>
          <w:b/>
          <w:u w:val="single"/>
        </w:rPr>
        <w:t>VA Franklin</w:t>
      </w:r>
      <w:r w:rsidRPr="00A761BC">
        <w:rPr>
          <w:b/>
        </w:rPr>
        <w:t xml:space="preserve"> – Mar – John Knight to Jane Ferguson.</w:t>
      </w:r>
      <w:r>
        <w:t xml:space="preserve"> (FHL Film Number 31523, 56)</w:t>
      </w:r>
    </w:p>
    <w:p w:rsidR="001470B7" w:rsidRDefault="001470B7" w:rsidP="001470B7">
      <w:pPr>
        <w:pStyle w:val="NormalWeb"/>
        <w:spacing w:before="240" w:beforeAutospacing="0" w:after="240" w:afterAutospacing="0"/>
        <w:ind w:left="0" w:right="0"/>
      </w:pPr>
      <w:r>
        <w:rPr>
          <w:b/>
        </w:rPr>
        <w:t xml:space="preserve">1802 </w:t>
      </w:r>
      <w:r w:rsidR="0087509D">
        <w:rPr>
          <w:b/>
        </w:rPr>
        <w:t xml:space="preserve">- </w:t>
      </w:r>
      <w:r>
        <w:rPr>
          <w:b/>
        </w:rPr>
        <w:t xml:space="preserve">Nov </w:t>
      </w:r>
      <w:r>
        <w:t xml:space="preserve">– </w:t>
      </w:r>
      <w:r w:rsidRPr="007A6319">
        <w:rPr>
          <w:b/>
          <w:u w:val="single"/>
        </w:rPr>
        <w:t>NC</w:t>
      </w:r>
      <w:r w:rsidR="00B932FD">
        <w:rPr>
          <w:b/>
          <w:u w:val="single"/>
        </w:rPr>
        <w:t xml:space="preserve"> </w:t>
      </w:r>
      <w:r w:rsidR="00B932FD" w:rsidRPr="007A6319">
        <w:rPr>
          <w:b/>
          <w:u w:val="single"/>
        </w:rPr>
        <w:t>Edgecombe</w:t>
      </w:r>
      <w:r w:rsidRPr="00B932FD">
        <w:rPr>
          <w:b/>
        </w:rPr>
        <w:t xml:space="preserve"> – </w:t>
      </w:r>
      <w:r w:rsidR="00B932FD" w:rsidRPr="00B932FD">
        <w:rPr>
          <w:b/>
        </w:rPr>
        <w:t>W</w:t>
      </w:r>
      <w:r w:rsidRPr="00B932FD">
        <w:rPr>
          <w:b/>
        </w:rPr>
        <w:t xml:space="preserve">ill </w:t>
      </w:r>
      <w:r w:rsidR="00B932FD" w:rsidRPr="00B932FD">
        <w:rPr>
          <w:b/>
        </w:rPr>
        <w:t xml:space="preserve">- </w:t>
      </w:r>
      <w:r w:rsidRPr="00B932FD">
        <w:rPr>
          <w:b/>
        </w:rPr>
        <w:t>Joseph Braddy</w:t>
      </w:r>
      <w:r w:rsidR="00B932FD">
        <w:t xml:space="preserve"> - </w:t>
      </w:r>
      <w:r>
        <w:t xml:space="preserve"> Dau: Sukey Knight</w:t>
      </w:r>
      <w:r w:rsidR="00B932FD">
        <w:t xml:space="preserve"> (Sarah)</w:t>
      </w:r>
      <w:r>
        <w:t>, grandchild</w:t>
      </w:r>
      <w:r w:rsidR="00B932FD">
        <w:t>ren</w:t>
      </w:r>
      <w:r>
        <w:t xml:space="preserve"> Anna Knight, Mary Knight. (Williams &amp; Griffin 1956, p. 45) </w:t>
      </w:r>
      <w:r>
        <w:br/>
      </w:r>
      <w:r w:rsidR="0087509D" w:rsidRPr="0071166E">
        <w:rPr>
          <w:b/>
        </w:rPr>
        <w:t>Note</w:t>
      </w:r>
      <w:r w:rsidR="0087509D">
        <w:t>:</w:t>
      </w:r>
      <w:r>
        <w:t xml:space="preserve"> </w:t>
      </w:r>
      <w:r w:rsidR="0071166E">
        <w:t xml:space="preserve">A </w:t>
      </w:r>
      <w:r>
        <w:t xml:space="preserve">Joseph Braddy married Patty Fryer in 1785, in Gates County NC. (North Carolina Marriage Bonds, 1741-1868)  There was a Joseph Braddy in Chowan County NC in 1753 according to the census. </w:t>
      </w:r>
    </w:p>
    <w:p w:rsidR="0071166E" w:rsidRDefault="0071166E" w:rsidP="001470B7">
      <w:pPr>
        <w:pStyle w:val="NormalWeb"/>
        <w:spacing w:before="240" w:beforeAutospacing="0" w:after="240" w:afterAutospacing="0"/>
        <w:ind w:left="0" w:right="0"/>
      </w:pPr>
      <w:r w:rsidRPr="0071166E">
        <w:rPr>
          <w:b/>
        </w:rPr>
        <w:t xml:space="preserve">1802 – Nov – </w:t>
      </w:r>
      <w:r w:rsidRPr="0071166E">
        <w:rPr>
          <w:b/>
          <w:u w:val="single"/>
        </w:rPr>
        <w:t>NC Granville</w:t>
      </w:r>
      <w:r w:rsidRPr="0071166E">
        <w:rPr>
          <w:b/>
        </w:rPr>
        <w:t xml:space="preserve"> – Admin – Stephen Knight &amp; Leah Knight</w:t>
      </w:r>
      <w:r>
        <w:t xml:space="preserve"> – Inventory of the estate of Stephen Knight by his widow/executrix, Leah. (North Carolina Wills and Probate Records, 1665-1998, online served by ancestry.com)</w:t>
      </w:r>
    </w:p>
    <w:p w:rsidR="00ED39F1" w:rsidRDefault="00ED39F1" w:rsidP="001470B7">
      <w:pPr>
        <w:pStyle w:val="NormalWeb"/>
        <w:spacing w:before="240" w:beforeAutospacing="0" w:after="240" w:afterAutospacing="0"/>
        <w:ind w:left="0" w:right="0"/>
      </w:pPr>
      <w:r w:rsidRPr="00ED39F1">
        <w:rPr>
          <w:b/>
        </w:rPr>
        <w:t xml:space="preserve">1803 – Jun 3 – </w:t>
      </w:r>
      <w:r w:rsidRPr="00ED39F1">
        <w:rPr>
          <w:b/>
          <w:u w:val="single"/>
        </w:rPr>
        <w:t>FL Clay Middleburg</w:t>
      </w:r>
      <w:r w:rsidRPr="00ED39F1">
        <w:rPr>
          <w:b/>
        </w:rPr>
        <w:t xml:space="preserve"> – Admin – Jonathan Knight</w:t>
      </w:r>
      <w:r>
        <w:t xml:space="preserve"> - </w:t>
      </w:r>
      <w:r w:rsidRPr="00ED39F1">
        <w:t xml:space="preserve"> </w:t>
      </w:r>
      <w:r>
        <w:t xml:space="preserve">Cattle Brand Registered: </w:t>
      </w:r>
      <w:r w:rsidRPr="00ED39F1">
        <w:t>Captain Jonathan Knig</w:t>
      </w:r>
      <w:r>
        <w:t>ht's Cattle Brand was a J</w:t>
      </w:r>
      <w:r w:rsidRPr="00ED39F1">
        <w:t xml:space="preserve"> merged with the K to form his initials JK. Captain Jonathan Knight (1781-1852) registered his cattle brand in Glynn County, Georgia on June 3, 1803, Deed Book E-75, page 221. In the mid 1800's the Knight family settled in Middleburg, Florida by Black Creek where their cattle was branded with the Knight cattle brand. </w:t>
      </w:r>
    </w:p>
    <w:p w:rsidR="00E12A18" w:rsidRDefault="00E12A18" w:rsidP="001470B7">
      <w:pPr>
        <w:pStyle w:val="NormalWeb"/>
        <w:spacing w:before="240" w:beforeAutospacing="0" w:after="240" w:afterAutospacing="0"/>
        <w:ind w:left="0" w:right="0"/>
      </w:pPr>
      <w:r w:rsidRPr="00E12A18">
        <w:rPr>
          <w:b/>
        </w:rPr>
        <w:t xml:space="preserve">1803 – Aug 22 – </w:t>
      </w:r>
      <w:r w:rsidRPr="00E12A18">
        <w:rPr>
          <w:b/>
          <w:u w:val="single"/>
        </w:rPr>
        <w:t>NC Edgecombe</w:t>
      </w:r>
      <w:r w:rsidRPr="00E12A18">
        <w:rPr>
          <w:b/>
        </w:rPr>
        <w:t xml:space="preserve"> – Admin – Allen Knight, Kindred Knight </w:t>
      </w:r>
      <w:r>
        <w:t>- A</w:t>
      </w:r>
      <w:r w:rsidRPr="00E12A18">
        <w:t xml:space="preserve"> quit claim to a negro woman in the possession of Adley Morris was given by Allen Knight, Kindred Knight, Timothy M. Nicholson,  James Benton, and Charity Benton.</w:t>
      </w:r>
      <w:r>
        <w:t xml:space="preserve"> (</w:t>
      </w:r>
      <w:r w:rsidRPr="00E12A18">
        <w:t>Deed records of Edgecombe co., NC 8/22/1803</w:t>
      </w:r>
      <w:r>
        <w:t>)</w:t>
      </w:r>
      <w:r w:rsidRPr="00E12A18">
        <w:t xml:space="preserve"> </w:t>
      </w:r>
    </w:p>
    <w:p w:rsidR="00ED39F1" w:rsidRDefault="001470B7" w:rsidP="001470B7">
      <w:pPr>
        <w:pStyle w:val="NormalWeb"/>
        <w:spacing w:before="240" w:beforeAutospacing="0" w:after="240" w:afterAutospacing="0"/>
        <w:ind w:left="0" w:right="0"/>
      </w:pPr>
      <w:r>
        <w:rPr>
          <w:b/>
        </w:rPr>
        <w:t xml:space="preserve">1803 </w:t>
      </w:r>
      <w:r w:rsidR="004862B6">
        <w:rPr>
          <w:b/>
        </w:rPr>
        <w:t xml:space="preserve">- </w:t>
      </w:r>
      <w:r>
        <w:rPr>
          <w:b/>
        </w:rPr>
        <w:t xml:space="preserve">Sep 2 </w:t>
      </w:r>
      <w:r>
        <w:t xml:space="preserve">– </w:t>
      </w:r>
      <w:r w:rsidRPr="00D63B27">
        <w:rPr>
          <w:b/>
          <w:u w:val="single"/>
        </w:rPr>
        <w:t>F</w:t>
      </w:r>
      <w:r w:rsidR="004862B6">
        <w:rPr>
          <w:b/>
          <w:u w:val="single"/>
        </w:rPr>
        <w:t xml:space="preserve">L </w:t>
      </w:r>
      <w:r w:rsidR="004862B6" w:rsidRPr="00D63B27">
        <w:rPr>
          <w:b/>
          <w:u w:val="single"/>
        </w:rPr>
        <w:t>St. Augustine</w:t>
      </w:r>
      <w:r w:rsidRPr="001D292A">
        <w:rPr>
          <w:b/>
        </w:rPr>
        <w:t xml:space="preserve"> – </w:t>
      </w:r>
      <w:r w:rsidR="001D292A" w:rsidRPr="001D292A">
        <w:rPr>
          <w:b/>
        </w:rPr>
        <w:t xml:space="preserve">Admin - </w:t>
      </w:r>
      <w:r w:rsidRPr="00286926">
        <w:rPr>
          <w:b/>
        </w:rPr>
        <w:t>John Knight</w:t>
      </w:r>
      <w:r>
        <w:t xml:space="preserve"> </w:t>
      </w:r>
      <w:r w:rsidR="001D292A">
        <w:t xml:space="preserve">- </w:t>
      </w:r>
      <w:r>
        <w:t xml:space="preserve">and his son, </w:t>
      </w:r>
      <w:r w:rsidRPr="00286926">
        <w:rPr>
          <w:b/>
        </w:rPr>
        <w:t>Jonathan Knight</w:t>
      </w:r>
      <w:r>
        <w:t xml:space="preserve">, granted land in Spanish Florida. They signed Oaths of Allegiance to the Spanish Government, stating that John was married, a farmer, </w:t>
      </w:r>
      <w:r w:rsidRPr="00286926">
        <w:rPr>
          <w:i/>
        </w:rPr>
        <w:t>born in Virginia</w:t>
      </w:r>
      <w:r>
        <w:t xml:space="preserve">, that he had with him one son, one daughter, two negroes, two horses, and 30 head of cattle.  His residence was listed as Fernandina. Jonathan’s grant and oath (married, no children), were listed below John’s.  On the same day, they requested permission to return to the United States, to bring their families and property to Florida. </w:t>
      </w:r>
    </w:p>
    <w:p w:rsidR="00BF29B1" w:rsidRDefault="00BF29B1" w:rsidP="001470B7">
      <w:pPr>
        <w:pStyle w:val="NormalWeb"/>
        <w:spacing w:before="240" w:beforeAutospacing="0" w:after="240" w:afterAutospacing="0"/>
        <w:ind w:left="0" w:right="0"/>
      </w:pPr>
      <w:r w:rsidRPr="00DB6739">
        <w:rPr>
          <w:b/>
        </w:rPr>
        <w:t xml:space="preserve">1804 – Apr 2 – </w:t>
      </w:r>
      <w:r w:rsidR="00DB6739" w:rsidRPr="00DB6739">
        <w:rPr>
          <w:b/>
          <w:u w:val="single"/>
        </w:rPr>
        <w:t>SC Union</w:t>
      </w:r>
      <w:r w:rsidRPr="00DB6739">
        <w:rPr>
          <w:b/>
        </w:rPr>
        <w:t xml:space="preserve"> – Will/Admin – </w:t>
      </w:r>
      <w:r w:rsidR="00DB6739" w:rsidRPr="00DB6739">
        <w:rPr>
          <w:b/>
        </w:rPr>
        <w:t>George Knight</w:t>
      </w:r>
      <w:r w:rsidR="00DB6739">
        <w:t xml:space="preserve"> - </w:t>
      </w:r>
      <w:r>
        <w:t xml:space="preserve">“Know all men by these presents, we Nancy Knight &amp; Winney Knight of the County of Montgomery &amp; State of North Carolina, for divers good causes and sonsiderations, we hereunto moving have made, ordained authorized, nominated and appointed by these presents do make ordain authorize nominate &amp; appoint David Dumas of the County of Montgomvery &amp; State aforesaid, our true and lawful attorney for us and in our name and four our own proper se and benefit, to ask, demand, sue, for recovery and receive of and from any person or persons having our legacy or lagacys left to us by our father George Knight in any County or Counties wherein it may be found, and all such sums or sums of money, debts and demands whatsoever which are now due and owing unto us the said Nancy and Winney Knight by and from the person or persons having the legacys belonging to the legatees above mentioned, which is Nancy &amp; Winney Knight, and to take all lawful ways and means in our names or otherwise for the recovery thereof by attachment, arrest, distress or otherwise and to compound and agree for the same aquittances or other sufficient discharges for the same for us and in our name, to make deal and deliver, and to do all other lawful acts and things whatsoever concerning the ___ as fully and in every respect as we ourselves might or could do were we personally present at the doiong thereof, and attorneys one or more under him for the </w:t>
      </w:r>
      <w:r>
        <w:lastRenderedPageBreak/>
        <w:t>purposes aforesaid, to make and attain at his pleasure to revoke, ratify and ___ and by these presents allowing whatsoever my said attorney shall in my name lawfully do or cause to be done in and about the premises by virtue of these presents in witness we have hereunto set our hand and seald this 2</w:t>
      </w:r>
      <w:r w:rsidRPr="00BF29B1">
        <w:rPr>
          <w:vertAlign w:val="superscript"/>
        </w:rPr>
        <w:t>nd</w:t>
      </w:r>
      <w:r>
        <w:t xml:space="preserve"> day of April in the year of our lord 1804.”  Nancy Knight (Night) mark and Winney Knight (Night) mark, seals; Wit: Peter Randle. </w:t>
      </w:r>
      <w:r w:rsidR="00DB6739">
        <w:t xml:space="preserve"> ~~ </w:t>
      </w:r>
      <w:r w:rsidR="00DB6739" w:rsidRPr="00DB6739">
        <w:rPr>
          <w:b/>
        </w:rPr>
        <w:t>Note</w:t>
      </w:r>
      <w:r w:rsidR="00DB6739">
        <w:t>: The earliest estate papers are dated 1803 and the apparent administrator is a John Boatman. A note in the accounting says there was 14.75 cash paid to two legatees.  A receipt at the bottom says: So Caroline, Union District: Recd 2</w:t>
      </w:r>
      <w:r w:rsidR="00DB6739" w:rsidRPr="00DB6739">
        <w:rPr>
          <w:vertAlign w:val="superscript"/>
        </w:rPr>
        <w:t>nd</w:t>
      </w:r>
      <w:r w:rsidR="00DB6739">
        <w:t xml:space="preserve"> Dec 1805 of Mrs Sarah Boatman Adm of the Estate of George Night, __ the lands of Mr. John Boatman, the dividend of said George Nights Estate due to Nancy &amp; Winney Night, legatees of said Estate in full of all demands from said Estate. (Illegible signatures).  (South Caroline Wills and Probate Records, 1670-1980, Union, Probate Records, Box 4, Packages 1-53, online ancestry.com)</w:t>
      </w:r>
    </w:p>
    <w:p w:rsidR="00563A05" w:rsidRDefault="00563A05" w:rsidP="00563A05">
      <w:pPr>
        <w:pStyle w:val="NormalWeb"/>
        <w:spacing w:before="240" w:after="240"/>
        <w:ind w:left="0"/>
      </w:pPr>
      <w:r w:rsidRPr="00563A05">
        <w:rPr>
          <w:b/>
        </w:rPr>
        <w:t xml:space="preserve">1804 – Jul 16 – </w:t>
      </w:r>
      <w:r w:rsidRPr="00563A05">
        <w:rPr>
          <w:b/>
          <w:u w:val="single"/>
        </w:rPr>
        <w:t>VA Amherst</w:t>
      </w:r>
      <w:r w:rsidRPr="00563A05">
        <w:rPr>
          <w:b/>
        </w:rPr>
        <w:t xml:space="preserve"> – Admin - David S. Garland, AC, to William Knight</w:t>
      </w:r>
      <w:r>
        <w:t>, AC L24 Lot 5 in New Glasgow - E side of new street. L: alley; No. 4. Wits.: Jas. Gar1and; Wm. G. Pendleton; H. M. Gar1and. To WK, 10 Apr. 1817.  (</w:t>
      </w:r>
      <w:r w:rsidRPr="00563A05">
        <w:t>Amherst County Virginia Courthouse Miniatures, An Abstract of all Items in Amherst County Deed Book K, Bailey Fulton Davis, 1966</w:t>
      </w:r>
      <w:r>
        <w:t>)</w:t>
      </w:r>
    </w:p>
    <w:p w:rsidR="0061492E" w:rsidRDefault="0061492E" w:rsidP="001470B7">
      <w:pPr>
        <w:pStyle w:val="NormalWeb"/>
        <w:spacing w:before="240" w:beforeAutospacing="0" w:after="240" w:afterAutospacing="0"/>
        <w:ind w:left="0" w:right="0"/>
      </w:pPr>
      <w:r>
        <w:rPr>
          <w:b/>
        </w:rPr>
        <w:t>1804</w:t>
      </w:r>
      <w:r w:rsidRPr="00717499">
        <w:rPr>
          <w:b/>
        </w:rPr>
        <w:t xml:space="preserve"> – </w:t>
      </w:r>
      <w:r>
        <w:rPr>
          <w:b/>
        </w:rPr>
        <w:t>Aug 1</w:t>
      </w:r>
      <w:r w:rsidRPr="00717499">
        <w:rPr>
          <w:b/>
        </w:rPr>
        <w:t xml:space="preserve"> – </w:t>
      </w:r>
      <w:r w:rsidRPr="00717499">
        <w:rPr>
          <w:b/>
          <w:u w:val="single"/>
        </w:rPr>
        <w:t>NC Granville</w:t>
      </w:r>
      <w:r w:rsidRPr="00717499">
        <w:rPr>
          <w:b/>
        </w:rPr>
        <w:t xml:space="preserve"> – Mar – </w:t>
      </w:r>
      <w:r>
        <w:rPr>
          <w:b/>
        </w:rPr>
        <w:t>Isaac Bradley &amp; Rosey Knight</w:t>
      </w:r>
      <w:r>
        <w:t xml:space="preserve"> – Bondsman, John Haskins. (</w:t>
      </w:r>
      <w:r w:rsidRPr="00717499">
        <w:t xml:space="preserve">Granville </w:t>
      </w:r>
      <w:r>
        <w:t xml:space="preserve"> </w:t>
      </w:r>
      <w:r w:rsidRPr="00717499">
        <w:t>Marriage Bonds - Abstracts (1760 - 1957)</w:t>
      </w:r>
      <w:r>
        <w:t xml:space="preserve"> image served by ancestry.com)</w:t>
      </w:r>
    </w:p>
    <w:p w:rsidR="001470B7" w:rsidRDefault="001470B7" w:rsidP="001470B7">
      <w:pPr>
        <w:pStyle w:val="NormalWeb"/>
        <w:spacing w:before="240" w:beforeAutospacing="0" w:after="240" w:afterAutospacing="0"/>
        <w:ind w:left="0" w:right="0"/>
      </w:pPr>
      <w:r>
        <w:rPr>
          <w:b/>
        </w:rPr>
        <w:t xml:space="preserve">1805 </w:t>
      </w:r>
      <w:r w:rsidR="0087509D">
        <w:rPr>
          <w:b/>
        </w:rPr>
        <w:t xml:space="preserve">- </w:t>
      </w:r>
      <w:r>
        <w:rPr>
          <w:b/>
        </w:rPr>
        <w:t xml:space="preserve">Mar 12 </w:t>
      </w:r>
      <w:r>
        <w:t xml:space="preserve">– </w:t>
      </w:r>
      <w:r w:rsidRPr="00340D2B">
        <w:rPr>
          <w:b/>
          <w:u w:val="single"/>
        </w:rPr>
        <w:t>NC</w:t>
      </w:r>
      <w:r w:rsidR="00B932FD">
        <w:rPr>
          <w:b/>
          <w:u w:val="single"/>
        </w:rPr>
        <w:t xml:space="preserve"> </w:t>
      </w:r>
      <w:r w:rsidR="00B932FD" w:rsidRPr="00340D2B">
        <w:rPr>
          <w:b/>
          <w:u w:val="single"/>
        </w:rPr>
        <w:t>Edgecombe</w:t>
      </w:r>
      <w:r>
        <w:t xml:space="preserve"> </w:t>
      </w:r>
      <w:r w:rsidRPr="00323E73">
        <w:rPr>
          <w:b/>
        </w:rPr>
        <w:t xml:space="preserve">– </w:t>
      </w:r>
      <w:r w:rsidR="00323E73" w:rsidRPr="00323E73">
        <w:rPr>
          <w:b/>
        </w:rPr>
        <w:t>Admin - Garrett Knight</w:t>
      </w:r>
      <w:r w:rsidR="00323E73">
        <w:t xml:space="preserve"> - </w:t>
      </w:r>
      <w:r>
        <w:t>Will of James Barnes witnessed by Garret Knight (text: Garreot), William Bridgers. (Williams &amp; Griffin 1956, p. 17)</w:t>
      </w:r>
    </w:p>
    <w:p w:rsidR="001470B7" w:rsidRDefault="001470B7" w:rsidP="001470B7">
      <w:pPr>
        <w:pStyle w:val="NormalWeb"/>
        <w:spacing w:before="240" w:beforeAutospacing="0" w:after="240" w:afterAutospacing="0"/>
        <w:ind w:left="0" w:right="0"/>
      </w:pPr>
      <w:r>
        <w:rPr>
          <w:b/>
        </w:rPr>
        <w:t xml:space="preserve">1805 </w:t>
      </w:r>
      <w:r w:rsidR="00B932FD">
        <w:rPr>
          <w:b/>
        </w:rPr>
        <w:t xml:space="preserve">- </w:t>
      </w:r>
      <w:r>
        <w:rPr>
          <w:b/>
        </w:rPr>
        <w:t xml:space="preserve">May 20 </w:t>
      </w:r>
      <w:r>
        <w:t xml:space="preserve">– </w:t>
      </w:r>
      <w:r w:rsidRPr="00626A76">
        <w:rPr>
          <w:b/>
          <w:u w:val="single"/>
        </w:rPr>
        <w:t>VA</w:t>
      </w:r>
      <w:r w:rsidR="00B932FD">
        <w:rPr>
          <w:b/>
          <w:u w:val="single"/>
        </w:rPr>
        <w:t xml:space="preserve"> </w:t>
      </w:r>
      <w:r w:rsidR="00B932FD" w:rsidRPr="00626A76">
        <w:rPr>
          <w:b/>
          <w:u w:val="single"/>
        </w:rPr>
        <w:t>Prince Edward</w:t>
      </w:r>
      <w:r>
        <w:t xml:space="preserve"> </w:t>
      </w:r>
      <w:r w:rsidRPr="00323E73">
        <w:rPr>
          <w:b/>
        </w:rPr>
        <w:t>– Mar</w:t>
      </w:r>
      <w:r w:rsidR="00B932FD" w:rsidRPr="00323E73">
        <w:rPr>
          <w:b/>
        </w:rPr>
        <w:t xml:space="preserve"> -</w:t>
      </w:r>
      <w:r>
        <w:t xml:space="preserve"> </w:t>
      </w:r>
      <w:r w:rsidRPr="00626A76">
        <w:rPr>
          <w:b/>
        </w:rPr>
        <w:t>Walton Knight</w:t>
      </w:r>
      <w:r>
        <w:t xml:space="preserve"> </w:t>
      </w:r>
      <w:r w:rsidR="00B932FD" w:rsidRPr="00323E73">
        <w:rPr>
          <w:b/>
        </w:rPr>
        <w:t>&amp;</w:t>
      </w:r>
      <w:r w:rsidRPr="00323E73">
        <w:rPr>
          <w:b/>
        </w:rPr>
        <w:t xml:space="preserve"> Nancy Hughes</w:t>
      </w:r>
      <w:r>
        <w:t xml:space="preserve"> </w:t>
      </w:r>
      <w:r w:rsidRPr="00323E73">
        <w:rPr>
          <w:b/>
        </w:rPr>
        <w:t>Yarbrough.</w:t>
      </w:r>
      <w:r>
        <w:t xml:space="preserve">  (VA MG REC 1700-1850, p. 520)</w:t>
      </w:r>
    </w:p>
    <w:p w:rsidR="001470B7" w:rsidRDefault="001470B7" w:rsidP="001470B7">
      <w:pPr>
        <w:pStyle w:val="NormalWeb"/>
        <w:spacing w:before="240" w:beforeAutospacing="0" w:after="240" w:afterAutospacing="0"/>
        <w:ind w:left="0" w:right="0"/>
      </w:pPr>
      <w:r>
        <w:rPr>
          <w:b/>
        </w:rPr>
        <w:t xml:space="preserve">1805 May </w:t>
      </w:r>
      <w:r>
        <w:t xml:space="preserve">– </w:t>
      </w:r>
      <w:r w:rsidRPr="00340D2B">
        <w:rPr>
          <w:b/>
          <w:u w:val="single"/>
        </w:rPr>
        <w:t>NC</w:t>
      </w:r>
      <w:r w:rsidR="00B932FD">
        <w:rPr>
          <w:b/>
          <w:u w:val="single"/>
        </w:rPr>
        <w:t xml:space="preserve"> </w:t>
      </w:r>
      <w:r w:rsidR="00B932FD" w:rsidRPr="00340D2B">
        <w:rPr>
          <w:b/>
          <w:u w:val="single"/>
        </w:rPr>
        <w:t>Edgecombe</w:t>
      </w:r>
      <w:r w:rsidRPr="00B932FD">
        <w:rPr>
          <w:b/>
        </w:rPr>
        <w:t xml:space="preserve"> – </w:t>
      </w:r>
      <w:r w:rsidR="00323E73">
        <w:rPr>
          <w:b/>
        </w:rPr>
        <w:t xml:space="preserve">Admin – Garret Knight </w:t>
      </w:r>
      <w:r w:rsidR="00323E73" w:rsidRPr="00323E73">
        <w:t xml:space="preserve">- </w:t>
      </w:r>
      <w:r w:rsidR="00B932FD" w:rsidRPr="00323E73">
        <w:t>W</w:t>
      </w:r>
      <w:r w:rsidRPr="00323E73">
        <w:t xml:space="preserve">ill </w:t>
      </w:r>
      <w:r w:rsidR="00323E73" w:rsidRPr="00323E73">
        <w:t>of</w:t>
      </w:r>
      <w:r w:rsidR="00B932FD" w:rsidRPr="00323E73">
        <w:t xml:space="preserve"> </w:t>
      </w:r>
      <w:r w:rsidRPr="00323E73">
        <w:t>Aziel Barnes</w:t>
      </w:r>
      <w:r w:rsidR="00B932FD" w:rsidRPr="00323E73">
        <w:t xml:space="preserve"> </w:t>
      </w:r>
      <w:r>
        <w:t xml:space="preserve">witnessed by Jesse Farmer, </w:t>
      </w:r>
      <w:r w:rsidRPr="00323E73">
        <w:t>Garret Knight</w:t>
      </w:r>
      <w:r>
        <w:t xml:space="preserve"> (text: Garriet), Jacob Barnes. (Williams &amp; Griffin 1956, p. 13)</w:t>
      </w:r>
    </w:p>
    <w:p w:rsidR="001470B7" w:rsidRDefault="001470B7" w:rsidP="001470B7">
      <w:pPr>
        <w:pStyle w:val="NormalWeb"/>
        <w:spacing w:before="240" w:beforeAutospacing="0" w:after="240" w:afterAutospacing="0"/>
        <w:ind w:left="0" w:right="0"/>
      </w:pPr>
      <w:r>
        <w:rPr>
          <w:b/>
        </w:rPr>
        <w:t xml:space="preserve">1805 </w:t>
      </w:r>
      <w:r w:rsidR="001D292A">
        <w:rPr>
          <w:b/>
        </w:rPr>
        <w:t xml:space="preserve">- </w:t>
      </w:r>
      <w:r>
        <w:rPr>
          <w:b/>
        </w:rPr>
        <w:t xml:space="preserve">Oct 8 </w:t>
      </w:r>
      <w:r>
        <w:t xml:space="preserve">– </w:t>
      </w:r>
      <w:r w:rsidR="001D292A" w:rsidRPr="00D63B27">
        <w:rPr>
          <w:b/>
          <w:u w:val="single"/>
        </w:rPr>
        <w:t>F</w:t>
      </w:r>
      <w:r w:rsidR="001D292A">
        <w:rPr>
          <w:b/>
          <w:u w:val="single"/>
        </w:rPr>
        <w:t xml:space="preserve">L </w:t>
      </w:r>
      <w:r w:rsidR="001D292A" w:rsidRPr="00D63B27">
        <w:rPr>
          <w:b/>
          <w:u w:val="single"/>
        </w:rPr>
        <w:t>St. Augustine</w:t>
      </w:r>
      <w:r w:rsidR="001D292A" w:rsidRPr="001D292A">
        <w:rPr>
          <w:b/>
        </w:rPr>
        <w:t xml:space="preserve"> – Admin - </w:t>
      </w:r>
      <w:r w:rsidR="001D292A" w:rsidRPr="00286926">
        <w:rPr>
          <w:b/>
        </w:rPr>
        <w:t>John Knight</w:t>
      </w:r>
      <w:r w:rsidR="001D292A">
        <w:rPr>
          <w:b/>
        </w:rPr>
        <w:t xml:space="preserve"> - </w:t>
      </w:r>
      <w:r>
        <w:t xml:space="preserve">asked to be released from his Spanish Land Grant due to the loss of his eyesight and permission to </w:t>
      </w:r>
      <w:r w:rsidRPr="00323E73">
        <w:t>return to</w:t>
      </w:r>
      <w:r w:rsidRPr="002537EB">
        <w:rPr>
          <w:b/>
        </w:rPr>
        <w:t xml:space="preserve"> </w:t>
      </w:r>
      <w:r w:rsidRPr="00D14C7B">
        <w:rPr>
          <w:b/>
        </w:rPr>
        <w:t>Augusta</w:t>
      </w:r>
      <w:r w:rsidRPr="002537EB">
        <w:rPr>
          <w:b/>
        </w:rPr>
        <w:t>, Georgia</w:t>
      </w:r>
      <w:r>
        <w:t>, which request wa</w:t>
      </w:r>
      <w:r w:rsidR="0087509D">
        <w:t xml:space="preserve">s granted on October 17, 1805. </w:t>
      </w:r>
      <w:r w:rsidR="00323E73">
        <w:t>(Huxford)</w:t>
      </w:r>
    </w:p>
    <w:p w:rsidR="001470B7" w:rsidRDefault="001D292A" w:rsidP="001470B7">
      <w:pPr>
        <w:pStyle w:val="NormalWeb"/>
        <w:spacing w:before="240" w:beforeAutospacing="0" w:after="240" w:afterAutospacing="0"/>
        <w:ind w:left="0" w:right="0"/>
      </w:pPr>
      <w:r w:rsidRPr="008D351B">
        <w:rPr>
          <w:b/>
        </w:rPr>
        <w:t>1805</w:t>
      </w:r>
      <w:r w:rsidRPr="009E2E4B">
        <w:rPr>
          <w:b/>
        </w:rPr>
        <w:t xml:space="preserve"> – </w:t>
      </w:r>
      <w:r w:rsidR="009E2E4B" w:rsidRPr="009E2E4B">
        <w:rPr>
          <w:b/>
        </w:rPr>
        <w:t xml:space="preserve">Dec - </w:t>
      </w:r>
      <w:r w:rsidRPr="00BD2D17">
        <w:rPr>
          <w:b/>
          <w:u w:val="single"/>
        </w:rPr>
        <w:t>GA</w:t>
      </w:r>
      <w:r>
        <w:rPr>
          <w:b/>
          <w:u w:val="single"/>
        </w:rPr>
        <w:t xml:space="preserve"> </w:t>
      </w:r>
      <w:r w:rsidRPr="00E56118">
        <w:rPr>
          <w:b/>
          <w:u w:val="single"/>
        </w:rPr>
        <w:t>Burke</w:t>
      </w:r>
      <w:r w:rsidRPr="00072478">
        <w:rPr>
          <w:b/>
        </w:rPr>
        <w:t xml:space="preserve"> – Admin – John Knight</w:t>
      </w:r>
      <w:r>
        <w:t xml:space="preserve"> - Heads of Family: </w:t>
      </w:r>
      <w:r w:rsidRPr="00B314F7">
        <w:rPr>
          <w:b/>
        </w:rPr>
        <w:t>John Knight</w:t>
      </w:r>
      <w:r>
        <w:t xml:space="preserve"> w Rachel. (Maddox, </w:t>
      </w:r>
      <w:r w:rsidRPr="00B314F7">
        <w:rPr>
          <w:b/>
          <w:i/>
          <w:iCs/>
        </w:rPr>
        <w:t>Information on Some Georgia Pioneers</w:t>
      </w:r>
      <w:r w:rsidRPr="009A0CE7">
        <w:rPr>
          <w:i/>
          <w:iCs/>
        </w:rPr>
        <w:t xml:space="preserve"> -</w:t>
      </w:r>
      <w:r w:rsidRPr="009A0CE7">
        <w:t xml:space="preserve"> (GAF281.L3.M3)</w:t>
      </w:r>
      <w:r>
        <w:t>)</w:t>
      </w:r>
    </w:p>
    <w:p w:rsidR="00795AD9" w:rsidRDefault="00795AD9" w:rsidP="001470B7">
      <w:pPr>
        <w:pStyle w:val="NormalWeb"/>
        <w:spacing w:before="240" w:beforeAutospacing="0" w:after="240" w:afterAutospacing="0"/>
        <w:ind w:left="0" w:right="0"/>
      </w:pPr>
      <w:r w:rsidRPr="00795AD9">
        <w:rPr>
          <w:b/>
        </w:rPr>
        <w:t xml:space="preserve">1806 – Feb 28 – </w:t>
      </w:r>
      <w:r w:rsidRPr="00795AD9">
        <w:rPr>
          <w:b/>
          <w:u w:val="single"/>
        </w:rPr>
        <w:t>SC Charleston</w:t>
      </w:r>
      <w:r w:rsidRPr="00795AD9">
        <w:rPr>
          <w:b/>
        </w:rPr>
        <w:t xml:space="preserve"> – Will – Allen Knight </w:t>
      </w:r>
      <w:r>
        <w:t>– Mariner, of New York, died intestate, Richard Bumar granted administration. (South Carolina Wills and Probate Records, 1670-1980, Letters of Administration, Vol Ss, 1803-1808, imaged online served by ancestry.com)</w:t>
      </w:r>
    </w:p>
    <w:p w:rsidR="00323E73" w:rsidRDefault="001470B7" w:rsidP="001470B7">
      <w:pPr>
        <w:pStyle w:val="NormalWeb"/>
        <w:spacing w:before="240" w:beforeAutospacing="0" w:after="240" w:afterAutospacing="0"/>
        <w:ind w:left="0" w:right="0"/>
      </w:pPr>
      <w:r>
        <w:rPr>
          <w:b/>
        </w:rPr>
        <w:t xml:space="preserve">1806 </w:t>
      </w:r>
      <w:r w:rsidR="000A0705">
        <w:rPr>
          <w:b/>
        </w:rPr>
        <w:t>– Dec 24</w:t>
      </w:r>
      <w:r>
        <w:rPr>
          <w:b/>
        </w:rPr>
        <w:t xml:space="preserve"> </w:t>
      </w:r>
      <w:r>
        <w:t xml:space="preserve">– </w:t>
      </w:r>
      <w:r>
        <w:rPr>
          <w:b/>
          <w:u w:val="single"/>
        </w:rPr>
        <w:t>VA</w:t>
      </w:r>
      <w:r w:rsidR="00496C36">
        <w:rPr>
          <w:b/>
          <w:u w:val="single"/>
        </w:rPr>
        <w:t xml:space="preserve"> </w:t>
      </w:r>
      <w:r w:rsidR="00496C36" w:rsidRPr="00706BE1">
        <w:rPr>
          <w:b/>
          <w:u w:val="single"/>
        </w:rPr>
        <w:t>Lunenburg</w:t>
      </w:r>
      <w:r>
        <w:t xml:space="preserve"> </w:t>
      </w:r>
      <w:r w:rsidRPr="000A0705">
        <w:rPr>
          <w:b/>
        </w:rPr>
        <w:t xml:space="preserve">– </w:t>
      </w:r>
      <w:r w:rsidR="00496C36" w:rsidRPr="000A0705">
        <w:rPr>
          <w:b/>
        </w:rPr>
        <w:t>Mar -</w:t>
      </w:r>
      <w:r w:rsidR="00496C36">
        <w:t xml:space="preserve"> </w:t>
      </w:r>
      <w:r w:rsidRPr="00706BE1">
        <w:rPr>
          <w:b/>
        </w:rPr>
        <w:t xml:space="preserve">Tarlton </w:t>
      </w:r>
      <w:r>
        <w:rPr>
          <w:b/>
        </w:rPr>
        <w:t xml:space="preserve">W. </w:t>
      </w:r>
      <w:r w:rsidRPr="00706BE1">
        <w:rPr>
          <w:b/>
        </w:rPr>
        <w:t>Knight</w:t>
      </w:r>
      <w:r>
        <w:t xml:space="preserve"> </w:t>
      </w:r>
      <w:r w:rsidR="00496C36">
        <w:t>&amp;</w:t>
      </w:r>
      <w:r>
        <w:t xml:space="preserve"> </w:t>
      </w:r>
      <w:r w:rsidRPr="00706BE1">
        <w:rPr>
          <w:b/>
        </w:rPr>
        <w:t>Elizabeth W. Farmer</w:t>
      </w:r>
      <w:r>
        <w:t xml:space="preserve"> </w:t>
      </w:r>
      <w:r w:rsidR="000A0705">
        <w:t>– Bond date Nov 24.  M</w:t>
      </w:r>
      <w:r>
        <w:t>arried 17 Dec 1806 by James Shelburne. (Bell 1930, p. 210; Matheny &amp; Yates p. 74)</w:t>
      </w:r>
    </w:p>
    <w:p w:rsidR="001470B7" w:rsidRDefault="000A0705" w:rsidP="001470B7">
      <w:pPr>
        <w:pStyle w:val="NormalWeb"/>
        <w:spacing w:before="240" w:beforeAutospacing="0" w:after="240" w:afterAutospacing="0"/>
        <w:ind w:left="0" w:right="0"/>
      </w:pPr>
      <w:r w:rsidRPr="000A0705">
        <w:rPr>
          <w:b/>
        </w:rPr>
        <w:lastRenderedPageBreak/>
        <w:t>Note</w:t>
      </w:r>
      <w:r>
        <w:t>:</w:t>
      </w:r>
      <w:r w:rsidR="001470B7">
        <w:t xml:space="preserve"> Elizabeth Farmer was the daughter of Lodowick Farmer JR</w:t>
      </w:r>
      <w:r w:rsidR="00496C36">
        <w:t xml:space="preserve"> &amp; Elizabeth “Betsy” Knight</w:t>
      </w:r>
      <w:r w:rsidR="001470B7">
        <w:t>. Bell notes: “The date of the marriage – Nov. 24-1806 – is that given in the return of marriages by James Shelburne, the minister who performed the ceremony. That date is probably incorrect, and should be December 24, 1806. In the clerk’s office of Lunenburg County, Virginia, is preserved the letter of consent from Lodowick Farmer, for the issuance of the license for this marriage.  It is dated December 12, 1806. The early ministers were sometimes careless in making returns of marriages, apparently sometimes making up the lists from memory a considerable time after the event.” (p. 210)</w:t>
      </w:r>
    </w:p>
    <w:p w:rsidR="00E12A18" w:rsidRDefault="00E12A18" w:rsidP="001470B7">
      <w:pPr>
        <w:pStyle w:val="NormalWeb"/>
        <w:spacing w:before="240" w:beforeAutospacing="0" w:after="240" w:afterAutospacing="0"/>
        <w:ind w:left="0" w:right="0"/>
      </w:pPr>
      <w:r w:rsidRPr="00E12A18">
        <w:rPr>
          <w:b/>
        </w:rPr>
        <w:t xml:space="preserve">1806 – </w:t>
      </w:r>
      <w:r w:rsidRPr="00E12A18">
        <w:rPr>
          <w:b/>
          <w:u w:val="single"/>
        </w:rPr>
        <w:t>SC Chester</w:t>
      </w:r>
      <w:r w:rsidRPr="00E12A18">
        <w:rPr>
          <w:b/>
        </w:rPr>
        <w:t xml:space="preserve"> – Admin – Allen Knight</w:t>
      </w:r>
      <w:r>
        <w:t xml:space="preserve"> - </w:t>
      </w:r>
      <w:r w:rsidRPr="00E12A18">
        <w:t xml:space="preserve"> Adley Morris and wife Mary Morris give quitclaim deed to negro in possession of Charity Benton.  </w:t>
      </w:r>
    </w:p>
    <w:p w:rsidR="001470B7" w:rsidRDefault="001470B7" w:rsidP="001470B7">
      <w:pPr>
        <w:pStyle w:val="NormalWeb"/>
        <w:spacing w:before="240" w:beforeAutospacing="0" w:after="240" w:afterAutospacing="0"/>
        <w:ind w:left="0" w:right="0"/>
      </w:pPr>
      <w:r w:rsidRPr="00821E44">
        <w:rPr>
          <w:b/>
        </w:rPr>
        <w:t xml:space="preserve">1808 </w:t>
      </w:r>
      <w:r w:rsidR="00496C36">
        <w:rPr>
          <w:b/>
        </w:rPr>
        <w:t xml:space="preserve">- </w:t>
      </w:r>
      <w:r w:rsidRPr="00821E44">
        <w:rPr>
          <w:b/>
        </w:rPr>
        <w:t xml:space="preserve">Feb </w:t>
      </w:r>
      <w:r>
        <w:t xml:space="preserve">– </w:t>
      </w:r>
      <w:r w:rsidRPr="001E4C2B">
        <w:rPr>
          <w:b/>
          <w:u w:val="single"/>
        </w:rPr>
        <w:t>NC</w:t>
      </w:r>
      <w:r w:rsidR="00923012">
        <w:rPr>
          <w:b/>
          <w:u w:val="single"/>
        </w:rPr>
        <w:t xml:space="preserve"> </w:t>
      </w:r>
      <w:r w:rsidR="00923012" w:rsidRPr="001E4C2B">
        <w:rPr>
          <w:b/>
          <w:u w:val="single"/>
        </w:rPr>
        <w:t xml:space="preserve">Gates </w:t>
      </w:r>
      <w:r>
        <w:t xml:space="preserve"> </w:t>
      </w:r>
      <w:r w:rsidRPr="000A0705">
        <w:rPr>
          <w:b/>
        </w:rPr>
        <w:t>–</w:t>
      </w:r>
      <w:r w:rsidR="00923012" w:rsidRPr="000A0705">
        <w:rPr>
          <w:b/>
        </w:rPr>
        <w:t xml:space="preserve"> Will -</w:t>
      </w:r>
      <w:r w:rsidR="00923012">
        <w:t xml:space="preserve"> </w:t>
      </w:r>
      <w:r>
        <w:t xml:space="preserve"> </w:t>
      </w:r>
      <w:r w:rsidRPr="009A7799">
        <w:rPr>
          <w:b/>
        </w:rPr>
        <w:t>James Knight</w:t>
      </w:r>
      <w:r>
        <w:t>. **</w:t>
      </w:r>
      <w:r w:rsidR="000A0705">
        <w:t xml:space="preserve">  </w:t>
      </w:r>
      <w:r>
        <w:t xml:space="preserve">I James Knight of Gates County State of North Carolina, being very sick and weak in body but of sound and well disposing mind and memory thanks be to God for it, I do make and ordain this to be my last will and testament in manner and form following - </w:t>
      </w:r>
      <w:r>
        <w:br/>
        <w:t>*  Imprimis, soul to God, decent burial etc.</w:t>
      </w:r>
      <w:r>
        <w:br/>
        <w:t xml:space="preserve">*  </w:t>
      </w:r>
      <w:r w:rsidRPr="00914446">
        <w:rPr>
          <w:b/>
        </w:rPr>
        <w:t>Wife Rachel Knight</w:t>
      </w:r>
      <w:r>
        <w:t xml:space="preserve">: my plantation and land whereon I now live during her natural life and after her decease to be equally divided between my two sons, </w:t>
      </w:r>
      <w:r w:rsidRPr="009A7799">
        <w:rPr>
          <w:b/>
        </w:rPr>
        <w:t>John Knight</w:t>
      </w:r>
      <w:r>
        <w:t xml:space="preserve"> and </w:t>
      </w:r>
      <w:r w:rsidRPr="009A7799">
        <w:rPr>
          <w:b/>
        </w:rPr>
        <w:t>Benjamin Knight</w:t>
      </w:r>
      <w:r>
        <w:t>.</w:t>
      </w:r>
      <w:r>
        <w:br/>
        <w:t xml:space="preserve">*  Sons </w:t>
      </w:r>
      <w:r w:rsidRPr="00AF4BB5">
        <w:rPr>
          <w:b/>
        </w:rPr>
        <w:t>Miles</w:t>
      </w:r>
      <w:r>
        <w:t xml:space="preserve"> and </w:t>
      </w:r>
      <w:r w:rsidRPr="00AF4BB5">
        <w:rPr>
          <w:b/>
        </w:rPr>
        <w:t>Reubin</w:t>
      </w:r>
      <w:r>
        <w:t xml:space="preserve">: </w:t>
      </w:r>
      <w:r w:rsidRPr="00A35948">
        <w:rPr>
          <w:i/>
        </w:rPr>
        <w:t>my Virginia land</w:t>
      </w:r>
      <w:r>
        <w:t xml:space="preserve"> and Miles to have all the land that lies on the East side of the old Road that leads from Joseph Hares to Josiah Ellises and all the land that lies on the West side to </w:t>
      </w:r>
      <w:r w:rsidRPr="00B625FE">
        <w:rPr>
          <w:b/>
        </w:rPr>
        <w:t>Reubin Knight</w:t>
      </w:r>
      <w:r>
        <w:t xml:space="preserve">. </w:t>
      </w:r>
      <w:r>
        <w:br/>
        <w:t xml:space="preserve">*  Son </w:t>
      </w:r>
      <w:r w:rsidRPr="00AF4BB5">
        <w:rPr>
          <w:b/>
        </w:rPr>
        <w:t>James Knight</w:t>
      </w:r>
      <w:r>
        <w:t>: all my land called the Whitefort pocosin binding on the lines of Timothy Sasselor, deceased…</w:t>
      </w:r>
      <w:r>
        <w:br/>
        <w:t xml:space="preserve">*  </w:t>
      </w:r>
      <w:r w:rsidRPr="00914446">
        <w:rPr>
          <w:b/>
        </w:rPr>
        <w:t>Wife Rachel</w:t>
      </w:r>
      <w:r>
        <w:t>: Six negroes named, Fill, Demsey, Suke, Jinny, Peg &amp; Pat… after her death to be equally divided among all my children at her discretion.</w:t>
      </w:r>
      <w:r>
        <w:br/>
        <w:t xml:space="preserve">*  Daughter </w:t>
      </w:r>
      <w:r w:rsidRPr="00AF4BB5">
        <w:rPr>
          <w:b/>
        </w:rPr>
        <w:t>Elizabeth Knight</w:t>
      </w:r>
      <w:r>
        <w:t>: one negro girl named Siller, one feather Bed and furniture, one pine chest, one cow and calf</w:t>
      </w:r>
      <w:r>
        <w:br/>
        <w:t xml:space="preserve">*  Daughter </w:t>
      </w:r>
      <w:r w:rsidRPr="00AF4BB5">
        <w:rPr>
          <w:b/>
        </w:rPr>
        <w:t>Nancy Knight</w:t>
      </w:r>
      <w:r>
        <w:t>: girl named Prudence, one feather bed and furniture, one pine chest, one cow and calf</w:t>
      </w:r>
      <w:r>
        <w:br/>
        <w:t xml:space="preserve">*  Son </w:t>
      </w:r>
      <w:r w:rsidRPr="00914446">
        <w:rPr>
          <w:b/>
        </w:rPr>
        <w:t>Miles Knight</w:t>
      </w:r>
      <w:r>
        <w:t>, one negro boy named Jack, one feather bed and furniture, one cow and calf, one pine chest</w:t>
      </w:r>
      <w:r>
        <w:br/>
        <w:t xml:space="preserve">*  Son </w:t>
      </w:r>
      <w:r w:rsidRPr="00914446">
        <w:rPr>
          <w:b/>
        </w:rPr>
        <w:t>Reubin</w:t>
      </w:r>
      <w:r>
        <w:t>, one negro by named Harry, one feather bed and furniture, one cow and calf, one pine chest.</w:t>
      </w:r>
      <w:r>
        <w:br/>
        <w:t xml:space="preserve">*  Son </w:t>
      </w:r>
      <w:r w:rsidRPr="00914446">
        <w:rPr>
          <w:b/>
        </w:rPr>
        <w:t>James Knight</w:t>
      </w:r>
      <w:r>
        <w:t>: One negro boy named Peter, one feather bed and furniture one cow and calf, one pine chest</w:t>
      </w:r>
      <w:r>
        <w:br/>
        <w:t>*  Son</w:t>
      </w:r>
      <w:r w:rsidRPr="00914446">
        <w:rPr>
          <w:b/>
        </w:rPr>
        <w:t xml:space="preserve"> John</w:t>
      </w:r>
      <w:r>
        <w:t>: two small negro girls named Annaca and Rose, one feather bed and furniture, one cow and calf, one pine chest.</w:t>
      </w:r>
      <w:r>
        <w:br/>
        <w:t xml:space="preserve">*  Son </w:t>
      </w:r>
      <w:r w:rsidRPr="00914446">
        <w:rPr>
          <w:b/>
        </w:rPr>
        <w:t>Benjamin</w:t>
      </w:r>
      <w:r>
        <w:t>: two small negroes named Ama, the boy named Jim, one feather bed and furniture, one cow and calf, one pine chest.</w:t>
      </w:r>
      <w:r>
        <w:br/>
        <w:t xml:space="preserve">*  Daughter </w:t>
      </w:r>
      <w:r w:rsidRPr="00AF4BB5">
        <w:rPr>
          <w:b/>
        </w:rPr>
        <w:t>Patsy Knight</w:t>
      </w:r>
      <w:r>
        <w:t>: two small negro girls haned Pat and Vilate, one feather bed and furniture, one cow and calf, one pine chest.</w:t>
      </w:r>
      <w:r>
        <w:br/>
        <w:t xml:space="preserve">*  Son </w:t>
      </w:r>
      <w:r w:rsidRPr="00AF4BB5">
        <w:rPr>
          <w:b/>
        </w:rPr>
        <w:t>Demsey Knight</w:t>
      </w:r>
      <w:r>
        <w:t>, one cow and calf, one Carpenters jointer, one hand saw, one smoothing, pla</w:t>
      </w:r>
      <w:r w:rsidR="00923012">
        <w:t>ne</w:t>
      </w:r>
      <w:r>
        <w:t>, one foot adz, and the use of my still to still his own liquor.</w:t>
      </w:r>
      <w:r>
        <w:br/>
        <w:t xml:space="preserve">*  Dau. </w:t>
      </w:r>
      <w:r w:rsidRPr="00517859">
        <w:rPr>
          <w:b/>
        </w:rPr>
        <w:t>Mary Costen</w:t>
      </w:r>
      <w:r>
        <w:t>: one negro boy named Jo, one feather bed and furniture, one pine chest, one cow and calf.</w:t>
      </w:r>
      <w:r>
        <w:br/>
        <w:t xml:space="preserve">*  Item: One hundred dollars of my money towards </w:t>
      </w:r>
      <w:r w:rsidRPr="00A35948">
        <w:rPr>
          <w:i/>
        </w:rPr>
        <w:t>schooling</w:t>
      </w:r>
      <w:r>
        <w:t xml:space="preserve"> my children </w:t>
      </w:r>
      <w:r w:rsidRPr="000538E9">
        <w:rPr>
          <w:b/>
        </w:rPr>
        <w:t xml:space="preserve">Miles Knight, Reuben Knight, James knight, John Knight, Benjamin Knight, and </w:t>
      </w:r>
      <w:r w:rsidRPr="000538E9">
        <w:rPr>
          <w:b/>
        </w:rPr>
        <w:lastRenderedPageBreak/>
        <w:t>Patsy Knight.</w:t>
      </w:r>
      <w:r>
        <w:br/>
        <w:t xml:space="preserve">*  Balance of money to be equally divided between </w:t>
      </w:r>
      <w:r w:rsidRPr="00D9564A">
        <w:rPr>
          <w:b/>
        </w:rPr>
        <w:t>James Knight, John Knight</w:t>
      </w:r>
      <w:r>
        <w:t xml:space="preserve">, and </w:t>
      </w:r>
      <w:r w:rsidRPr="00D9564A">
        <w:rPr>
          <w:b/>
        </w:rPr>
        <w:t>Benjamin Knight</w:t>
      </w:r>
      <w:r>
        <w:t xml:space="preserve"> after arriving to age.</w:t>
      </w:r>
      <w:r>
        <w:br/>
        <w:t xml:space="preserve">*  Son </w:t>
      </w:r>
      <w:r w:rsidRPr="00D9564A">
        <w:rPr>
          <w:b/>
        </w:rPr>
        <w:t>Benjamin</w:t>
      </w:r>
      <w:r>
        <w:t xml:space="preserve"> to have my brandy still.</w:t>
      </w:r>
      <w:r>
        <w:br/>
        <w:t xml:space="preserve">*  The remainder of my </w:t>
      </w:r>
      <w:r w:rsidRPr="00A35948">
        <w:rPr>
          <w:i/>
        </w:rPr>
        <w:t>Carpenter tools</w:t>
      </w:r>
      <w:r>
        <w:t xml:space="preserve"> go to my son </w:t>
      </w:r>
      <w:r w:rsidRPr="00D9564A">
        <w:rPr>
          <w:b/>
        </w:rPr>
        <w:t>James Knight</w:t>
      </w:r>
      <w:r>
        <w:t xml:space="preserve"> and the remainder part of the utensils to belong to the plantation and co.</w:t>
      </w:r>
      <w:r>
        <w:br/>
        <w:t xml:space="preserve">*  </w:t>
      </w:r>
      <w:r w:rsidRPr="00D9564A">
        <w:rPr>
          <w:b/>
        </w:rPr>
        <w:t>Miles Knight</w:t>
      </w:r>
      <w:r>
        <w:t>: my young colt named Starling.</w:t>
      </w:r>
      <w:r>
        <w:br/>
        <w:t>*  My other horses to the use of my wife and Plantation.</w:t>
      </w:r>
      <w:r>
        <w:br/>
        <w:t xml:space="preserve">*  I appoint my well beloved </w:t>
      </w:r>
      <w:r w:rsidRPr="000538E9">
        <w:rPr>
          <w:b/>
        </w:rPr>
        <w:t>wife Rachel Knight</w:t>
      </w:r>
      <w:r>
        <w:t xml:space="preserve"> and my son </w:t>
      </w:r>
      <w:r w:rsidRPr="00D9564A">
        <w:rPr>
          <w:b/>
        </w:rPr>
        <w:t xml:space="preserve">Demsey Knight </w:t>
      </w:r>
      <w:r>
        <w:t>to be my joint executors. etc etc</w:t>
      </w:r>
      <w:r>
        <w:br/>
        <w:t>Wit: John Hare, John Sanders, Thomas Wiggins (mark) (North Carolina Wills and Probate Records, 1665-1998, Book 1-3, 1779-1867, ancestry.com)</w:t>
      </w:r>
      <w:r>
        <w:br/>
      </w:r>
      <w:r w:rsidR="00A35948" w:rsidRPr="001E3D2E">
        <w:rPr>
          <w:b/>
        </w:rPr>
        <w:t>Note</w:t>
      </w:r>
      <w:r w:rsidR="00A35948">
        <w:t xml:space="preserve">: </w:t>
      </w:r>
      <w:r>
        <w:t xml:space="preserve">This James Knight </w:t>
      </w:r>
      <w:r w:rsidR="003E612D">
        <w:t>appears to</w:t>
      </w:r>
      <w:r w:rsidR="00923012">
        <w:t xml:space="preserve"> be</w:t>
      </w:r>
      <w:r>
        <w:t xml:space="preserve"> the son of Ephraim Knight (1726-1795) and Sarah Garton Knight (1728-?)  Ephraim was the gra</w:t>
      </w:r>
      <w:r w:rsidR="007E5272">
        <w:t>ndson of Leonard Knight and Ann</w:t>
      </w:r>
      <w:r>
        <w:t>.</w:t>
      </w:r>
      <w:r w:rsidR="00E60164">
        <w:t xml:space="preserve"> Note his reference to his “land in Virginia.”</w:t>
      </w:r>
      <w:r>
        <w:t xml:space="preserve">  </w:t>
      </w:r>
    </w:p>
    <w:p w:rsidR="00323E73" w:rsidRDefault="001470B7" w:rsidP="001470B7">
      <w:pPr>
        <w:pStyle w:val="NormalWeb"/>
        <w:spacing w:before="240" w:beforeAutospacing="0" w:after="240" w:afterAutospacing="0"/>
        <w:ind w:left="0" w:right="0"/>
      </w:pPr>
      <w:r w:rsidRPr="00554206">
        <w:rPr>
          <w:b/>
        </w:rPr>
        <w:t xml:space="preserve">1808 </w:t>
      </w:r>
      <w:r w:rsidR="00496C36">
        <w:rPr>
          <w:b/>
        </w:rPr>
        <w:t xml:space="preserve">- </w:t>
      </w:r>
      <w:r w:rsidRPr="00554206">
        <w:rPr>
          <w:b/>
        </w:rPr>
        <w:t xml:space="preserve">Aug </w:t>
      </w:r>
      <w:r w:rsidR="00496C36">
        <w:rPr>
          <w:b/>
        </w:rPr>
        <w:t>–</w:t>
      </w:r>
      <w:r w:rsidRPr="00554206">
        <w:rPr>
          <w:b/>
        </w:rPr>
        <w:t xml:space="preserve"> </w:t>
      </w:r>
      <w:r w:rsidRPr="001F6A15">
        <w:rPr>
          <w:b/>
          <w:u w:val="single"/>
        </w:rPr>
        <w:t>NC</w:t>
      </w:r>
      <w:r w:rsidR="00496C36">
        <w:rPr>
          <w:b/>
          <w:u w:val="single"/>
        </w:rPr>
        <w:t xml:space="preserve"> </w:t>
      </w:r>
      <w:r w:rsidR="00496C36" w:rsidRPr="00554206">
        <w:rPr>
          <w:b/>
          <w:u w:val="single"/>
        </w:rPr>
        <w:t>Edgecombe</w:t>
      </w:r>
      <w:r w:rsidRPr="00496C36">
        <w:rPr>
          <w:b/>
        </w:rPr>
        <w:t xml:space="preserve"> – </w:t>
      </w:r>
      <w:r w:rsidR="00496C36" w:rsidRPr="00496C36">
        <w:rPr>
          <w:b/>
        </w:rPr>
        <w:t xml:space="preserve">Will - </w:t>
      </w:r>
      <w:r w:rsidRPr="00554206">
        <w:rPr>
          <w:b/>
        </w:rPr>
        <w:t xml:space="preserve">Francis Eppes Knight </w:t>
      </w:r>
      <w:r w:rsidR="00323E73">
        <w:rPr>
          <w:b/>
        </w:rPr>
        <w:t>– (</w:t>
      </w:r>
      <w:r w:rsidRPr="00AF4BB5">
        <w:t>b.</w:t>
      </w:r>
      <w:r w:rsidRPr="00554206">
        <w:rPr>
          <w:b/>
        </w:rPr>
        <w:t xml:space="preserve"> </w:t>
      </w:r>
      <w:r>
        <w:t>11 Feb 1766</w:t>
      </w:r>
      <w:r w:rsidR="00496C36">
        <w:t xml:space="preserve"> Albemarle Parish, Sussex VA, son of John Knight &amp; Elizabeth Stokes</w:t>
      </w:r>
      <w:r w:rsidR="00323E73">
        <w:t>)</w:t>
      </w:r>
      <w:r w:rsidR="00496C36">
        <w:t>.</w:t>
      </w:r>
      <w:r>
        <w:t xml:space="preserve"> </w:t>
      </w:r>
      <w:r>
        <w:br/>
        <w:t xml:space="preserve">*  Wife not named. The whole estate be kept together during widowhood of my wife, or  until </w:t>
      </w:r>
      <w:r w:rsidRPr="00496C36">
        <w:rPr>
          <w:b/>
        </w:rPr>
        <w:t>son Henry</w:t>
      </w:r>
      <w:r w:rsidR="00623F4A">
        <w:t xml:space="preserve"> arrive at 21.</w:t>
      </w:r>
      <w:r w:rsidR="00623F4A">
        <w:br/>
        <w:t xml:space="preserve">*  </w:t>
      </w:r>
      <w:r w:rsidR="00623F4A" w:rsidRPr="00623F4A">
        <w:rPr>
          <w:b/>
        </w:rPr>
        <w:t>Son</w:t>
      </w:r>
      <w:r w:rsidRPr="00623F4A">
        <w:rPr>
          <w:b/>
        </w:rPr>
        <w:t>: Jesse C.</w:t>
      </w:r>
      <w:r w:rsidR="00496C36" w:rsidRPr="00623F4A">
        <w:rPr>
          <w:b/>
        </w:rPr>
        <w:t xml:space="preserve"> Knight</w:t>
      </w:r>
      <w:r w:rsidRPr="00554206">
        <w:t>, 1 negro, all my lands, tenements, and $500.</w:t>
      </w:r>
      <w:r w:rsidRPr="00554206">
        <w:br/>
      </w:r>
      <w:r>
        <w:rPr>
          <w:b/>
        </w:rPr>
        <w:t xml:space="preserve">* </w:t>
      </w:r>
      <w:r w:rsidRPr="00554206">
        <w:t xml:space="preserve"> </w:t>
      </w:r>
      <w:r w:rsidRPr="00623F4A">
        <w:rPr>
          <w:b/>
        </w:rPr>
        <w:t>Son and Exr: Henry</w:t>
      </w:r>
      <w:r w:rsidR="00623F4A" w:rsidRPr="00623F4A">
        <w:rPr>
          <w:b/>
        </w:rPr>
        <w:t xml:space="preserve"> Knight</w:t>
      </w:r>
      <w:r w:rsidRPr="00554206">
        <w:t xml:space="preserve">, to have equivalent. </w:t>
      </w:r>
      <w:r>
        <w:br/>
        <w:t xml:space="preserve">*  Should sons die without heirs, my negro man Dick shall fall to </w:t>
      </w:r>
      <w:r w:rsidRPr="00623F4A">
        <w:rPr>
          <w:b/>
        </w:rPr>
        <w:t>Betsy Cooper,</w:t>
      </w:r>
      <w:r>
        <w:t xml:space="preserve"> dau. of </w:t>
      </w:r>
      <w:r w:rsidRPr="00734239">
        <w:rPr>
          <w:b/>
        </w:rPr>
        <w:t>Sukey Cooper</w:t>
      </w:r>
      <w:r>
        <w:t xml:space="preserve"> of Southampton Virginia. </w:t>
      </w:r>
      <w:r>
        <w:br/>
        <w:t xml:space="preserve">*  </w:t>
      </w:r>
      <w:r w:rsidRPr="00623F4A">
        <w:rPr>
          <w:b/>
        </w:rPr>
        <w:t>Bro. Lewis Knight’s son, Daniel</w:t>
      </w:r>
      <w:r>
        <w:t>: Negro Tom.</w:t>
      </w:r>
      <w:r>
        <w:br/>
        <w:t xml:space="preserve">*  </w:t>
      </w:r>
      <w:r w:rsidRPr="00623F4A">
        <w:rPr>
          <w:b/>
        </w:rPr>
        <w:t>Sarah Howard</w:t>
      </w:r>
      <w:r>
        <w:t>: Negro girl Silvy.</w:t>
      </w:r>
      <w:r>
        <w:br/>
        <w:t xml:space="preserve">*  </w:t>
      </w:r>
      <w:r w:rsidRPr="00623F4A">
        <w:rPr>
          <w:b/>
        </w:rPr>
        <w:t>Children of Rebecca Mayo</w:t>
      </w:r>
      <w:r>
        <w:t xml:space="preserve">, wife of Liventon (Livingston?) Mayo: Negro man, Pat. </w:t>
      </w:r>
      <w:r>
        <w:br/>
        <w:t xml:space="preserve">* Everything else to my two </w:t>
      </w:r>
      <w:r w:rsidRPr="00623F4A">
        <w:rPr>
          <w:b/>
        </w:rPr>
        <w:t>brothers Charles J.</w:t>
      </w:r>
      <w:r w:rsidR="00623F4A" w:rsidRPr="00623F4A">
        <w:rPr>
          <w:b/>
        </w:rPr>
        <w:t xml:space="preserve"> Knight</w:t>
      </w:r>
      <w:r w:rsidRPr="00623F4A">
        <w:rPr>
          <w:b/>
        </w:rPr>
        <w:t xml:space="preserve"> and John</w:t>
      </w:r>
      <w:r w:rsidR="00623F4A" w:rsidRPr="00623F4A">
        <w:rPr>
          <w:b/>
        </w:rPr>
        <w:t xml:space="preserve"> Knight</w:t>
      </w:r>
      <w:r>
        <w:t>.</w:t>
      </w:r>
      <w:r>
        <w:br/>
        <w:t xml:space="preserve">Exr: Bro., Charles Knight.  Wit: Nathan Mayo, Sarah Howard.  </w:t>
      </w:r>
    </w:p>
    <w:p w:rsidR="001470B7" w:rsidRDefault="00623F4A" w:rsidP="001470B7">
      <w:pPr>
        <w:pStyle w:val="NormalWeb"/>
        <w:spacing w:before="240" w:beforeAutospacing="0" w:after="240" w:afterAutospacing="0"/>
        <w:ind w:left="0" w:right="0"/>
      </w:pPr>
      <w:r w:rsidRPr="000A0705">
        <w:rPr>
          <w:b/>
        </w:rPr>
        <w:t>Note</w:t>
      </w:r>
      <w:r>
        <w:t xml:space="preserve">: </w:t>
      </w:r>
      <w:r w:rsidR="001470B7">
        <w:t xml:space="preserve">See Will of John Knight, 1791 to cross-reference. He refers to his brothers Lewis, Charles and John, all named along with Francis Eppes Knight in the will of John Knight who married Elizabeth Stokes. Note that in this will, Francis leaves a bequest to “The children of Rebecca Mayo, wife of Liventon (sic) Mayo, but does not call her his daughter though she </w:t>
      </w:r>
      <w:r w:rsidR="00734239">
        <w:t>probably is, as is Sarah Howard</w:t>
      </w:r>
      <w:r w:rsidR="001470B7">
        <w:t xml:space="preserve">.  </w:t>
      </w:r>
    </w:p>
    <w:p w:rsidR="001470B7" w:rsidRDefault="001470B7" w:rsidP="001470B7">
      <w:pPr>
        <w:pStyle w:val="NormalWeb"/>
        <w:spacing w:before="240" w:beforeAutospacing="0" w:after="240" w:afterAutospacing="0"/>
        <w:ind w:left="0" w:right="0"/>
      </w:pPr>
      <w:r>
        <w:rPr>
          <w:b/>
        </w:rPr>
        <w:t xml:space="preserve">1809 </w:t>
      </w:r>
      <w:r w:rsidR="006F0686">
        <w:rPr>
          <w:b/>
        </w:rPr>
        <w:t xml:space="preserve">- </w:t>
      </w:r>
      <w:r>
        <w:rPr>
          <w:b/>
        </w:rPr>
        <w:t xml:space="preserve">May 18 </w:t>
      </w:r>
      <w:r>
        <w:t xml:space="preserve">– </w:t>
      </w:r>
      <w:r>
        <w:rPr>
          <w:b/>
          <w:u w:val="single"/>
        </w:rPr>
        <w:t>VA</w:t>
      </w:r>
      <w:r w:rsidR="006357CB">
        <w:rPr>
          <w:b/>
          <w:u w:val="single"/>
        </w:rPr>
        <w:t xml:space="preserve"> </w:t>
      </w:r>
      <w:r w:rsidR="006357CB" w:rsidRPr="00706BE1">
        <w:rPr>
          <w:b/>
          <w:u w:val="single"/>
        </w:rPr>
        <w:t>Lunenburg</w:t>
      </w:r>
      <w:r w:rsidRPr="00F471BD">
        <w:rPr>
          <w:b/>
        </w:rPr>
        <w:t xml:space="preserve"> – </w:t>
      </w:r>
      <w:r w:rsidR="00F471BD" w:rsidRPr="00F471BD">
        <w:rPr>
          <w:b/>
        </w:rPr>
        <w:t xml:space="preserve">Mar - </w:t>
      </w:r>
      <w:r w:rsidRPr="00E56118">
        <w:rPr>
          <w:b/>
        </w:rPr>
        <w:t>Samuel Knight</w:t>
      </w:r>
      <w:r>
        <w:t xml:space="preserve"> </w:t>
      </w:r>
      <w:r w:rsidR="00F471BD">
        <w:t>&amp;</w:t>
      </w:r>
      <w:r>
        <w:t xml:space="preserve"> </w:t>
      </w:r>
      <w:r w:rsidRPr="00E56118">
        <w:rPr>
          <w:b/>
        </w:rPr>
        <w:t>Sarah Knott</w:t>
      </w:r>
      <w:r>
        <w:t xml:space="preserve"> </w:t>
      </w:r>
      <w:r w:rsidR="00F471BD">
        <w:t>- M</w:t>
      </w:r>
      <w:r>
        <w:t xml:space="preserve">arried by James Shelburne. (Matheny &amp; </w:t>
      </w:r>
      <w:r w:rsidR="006F0686">
        <w:t xml:space="preserve">Yates </w:t>
      </w:r>
      <w:r>
        <w:t>1997</w:t>
      </w:r>
      <w:r w:rsidR="006F0686">
        <w:t>, p. 74</w:t>
      </w:r>
      <w:r>
        <w:t>)</w:t>
      </w:r>
    </w:p>
    <w:p w:rsidR="006F0686" w:rsidRDefault="006F0686" w:rsidP="001470B7">
      <w:pPr>
        <w:pStyle w:val="NormalWeb"/>
        <w:spacing w:before="240" w:beforeAutospacing="0" w:after="240" w:afterAutospacing="0"/>
        <w:ind w:left="0" w:right="0"/>
      </w:pPr>
      <w:r w:rsidRPr="006357CB">
        <w:rPr>
          <w:b/>
        </w:rPr>
        <w:t xml:space="preserve">1809 – May 22 – </w:t>
      </w:r>
      <w:r w:rsidRPr="006357CB">
        <w:rPr>
          <w:b/>
          <w:u w:val="single"/>
        </w:rPr>
        <w:t>GA Wayne</w:t>
      </w:r>
      <w:r w:rsidRPr="006357CB">
        <w:rPr>
          <w:b/>
        </w:rPr>
        <w:t xml:space="preserve"> – Admin – Passport</w:t>
      </w:r>
      <w:r w:rsidR="006357CB" w:rsidRPr="006357CB">
        <w:rPr>
          <w:b/>
        </w:rPr>
        <w:t xml:space="preserve"> -</w:t>
      </w:r>
      <w:r w:rsidR="006357CB">
        <w:t xml:space="preserve"> </w:t>
      </w:r>
      <w:r>
        <w:t xml:space="preserve"> </w:t>
      </w:r>
      <w:r w:rsidR="006357CB">
        <w:t xml:space="preserve">Executive Department, Monday 22d May 1809: On the recommendation of William Clements, </w:t>
      </w:r>
      <w:r w:rsidR="006357CB" w:rsidRPr="00F471BD">
        <w:rPr>
          <w:b/>
        </w:rPr>
        <w:t>William Knight</w:t>
      </w:r>
      <w:r w:rsidR="006357CB">
        <w:t xml:space="preserve">, and </w:t>
      </w:r>
      <w:r w:rsidR="006357CB" w:rsidRPr="00F471BD">
        <w:rPr>
          <w:b/>
        </w:rPr>
        <w:t>James Jones</w:t>
      </w:r>
      <w:r w:rsidR="006357CB">
        <w:t xml:space="preserve"> Esquires three of the justices of the peace for the County of Wayne, ORDERED That passports through the Creek nation be prepared for the persons after mentioned – to wit – One for Hubbard </w:t>
      </w:r>
      <w:r w:rsidR="00E607CF">
        <w:t>P</w:t>
      </w:r>
      <w:r w:rsidR="006357CB">
        <w:t>arker and his family, and one for Lewis Parker and his family, which were presented and signed.</w:t>
      </w:r>
      <w:r w:rsidR="00F471BD">
        <w:t xml:space="preserve"> (Potter 1982, p. 238)</w:t>
      </w:r>
    </w:p>
    <w:p w:rsidR="0060589A" w:rsidRDefault="0060589A" w:rsidP="001470B7">
      <w:pPr>
        <w:pStyle w:val="NormalWeb"/>
        <w:spacing w:before="240" w:beforeAutospacing="0" w:after="240" w:afterAutospacing="0"/>
        <w:ind w:left="0" w:right="0"/>
      </w:pPr>
      <w:r w:rsidRPr="0060589A">
        <w:rPr>
          <w:b/>
        </w:rPr>
        <w:t xml:space="preserve">1809 – Jun 24 – </w:t>
      </w:r>
      <w:r w:rsidRPr="0060589A">
        <w:rPr>
          <w:b/>
          <w:u w:val="single"/>
        </w:rPr>
        <w:t>VA Amherst</w:t>
      </w:r>
      <w:r w:rsidRPr="0060589A">
        <w:rPr>
          <w:b/>
        </w:rPr>
        <w:t xml:space="preserve"> – Mar – John Knight to Keziah Smith or Smyth.</w:t>
      </w:r>
      <w:r>
        <w:t xml:space="preserve">  (FHL Film Number 30273)</w:t>
      </w:r>
    </w:p>
    <w:p w:rsidR="005B7D99" w:rsidRDefault="005B7D99" w:rsidP="009004A3">
      <w:pPr>
        <w:pStyle w:val="NormalWeb"/>
        <w:spacing w:before="240" w:after="240"/>
        <w:ind w:left="0"/>
      </w:pPr>
      <w:r w:rsidRPr="00C00A8D">
        <w:rPr>
          <w:b/>
        </w:rPr>
        <w:lastRenderedPageBreak/>
        <w:t xml:space="preserve">1809 – Aug </w:t>
      </w:r>
      <w:r w:rsidR="00C00A8D" w:rsidRPr="00C00A8D">
        <w:rPr>
          <w:b/>
        </w:rPr>
        <w:t xml:space="preserve">28 </w:t>
      </w:r>
      <w:r w:rsidRPr="00C00A8D">
        <w:rPr>
          <w:b/>
        </w:rPr>
        <w:t xml:space="preserve">– </w:t>
      </w:r>
      <w:r w:rsidRPr="00C00A8D">
        <w:rPr>
          <w:b/>
          <w:u w:val="single"/>
        </w:rPr>
        <w:t>NC Edgecombe</w:t>
      </w:r>
      <w:r w:rsidRPr="00C00A8D">
        <w:rPr>
          <w:b/>
        </w:rPr>
        <w:t xml:space="preserve"> – Will – Kindred Knight</w:t>
      </w:r>
      <w:r>
        <w:t xml:space="preserve"> – Administrator’s bond of Britain Jones, Richar</w:t>
      </w:r>
      <w:r w:rsidR="00C00A8D">
        <w:t xml:space="preserve">d Harrison &amp; Wilkinson Maberry. ( Edgecombe Wills, 1663-1978; Estate Papers, 1748-1917)  </w:t>
      </w:r>
      <w:r w:rsidR="00C00A8D" w:rsidRPr="00C00A8D">
        <w:rPr>
          <w:b/>
        </w:rPr>
        <w:t>Note</w:t>
      </w:r>
      <w:r w:rsidR="00C00A8D">
        <w:t>: No other docs available in this file. but the following may indicate some elements of the will.</w:t>
      </w:r>
      <w:r w:rsidR="00C00A8D">
        <w:br/>
      </w:r>
      <w:r>
        <w:t xml:space="preserve">**   </w:t>
      </w:r>
      <w:r w:rsidRPr="003349B4">
        <w:rPr>
          <w:b/>
        </w:rPr>
        <w:t>Bill of complaint (no date but around 1820</w:t>
      </w:r>
      <w:r>
        <w:rPr>
          <w:b/>
        </w:rPr>
        <w:t xml:space="preserve">, </w:t>
      </w:r>
      <w:r w:rsidR="00C00A8D">
        <w:rPr>
          <w:b/>
        </w:rPr>
        <w:t>11</w:t>
      </w:r>
      <w:r>
        <w:rPr>
          <w:b/>
        </w:rPr>
        <w:t xml:space="preserve"> years later!</w:t>
      </w:r>
      <w:r w:rsidRPr="003349B4">
        <w:rPr>
          <w:b/>
        </w:rPr>
        <w:t>)</w:t>
      </w:r>
      <w:r w:rsidRPr="006A0769">
        <w:t xml:space="preserve"> by </w:t>
      </w:r>
      <w:r w:rsidRPr="006B1360">
        <w:rPr>
          <w:b/>
        </w:rPr>
        <w:t>Allen Knight</w:t>
      </w:r>
      <w:r w:rsidRPr="006C6D58">
        <w:t xml:space="preserve"> of Alabama Territory, Elijah Ward and Phereby his wife of Georgia, and James S. Benton of Edgecombe County</w:t>
      </w:r>
      <w:r w:rsidRPr="006A0769">
        <w:t>, stating</w:t>
      </w:r>
      <w:r w:rsidRPr="00C00A8D">
        <w:rPr>
          <w:b/>
        </w:rPr>
        <w:t xml:space="preserve"> the deceased [Kindred Carter]</w:t>
      </w:r>
      <w:r w:rsidRPr="006C6D58">
        <w:t xml:space="preserve"> </w:t>
      </w:r>
      <w:r w:rsidRPr="00C00A8D">
        <w:rPr>
          <w:b/>
        </w:rPr>
        <w:t>died in 1777</w:t>
      </w:r>
      <w:r w:rsidRPr="006A0769">
        <w:t xml:space="preserve">, leaving a will of which </w:t>
      </w:r>
      <w:r w:rsidRPr="006B1360">
        <w:rPr>
          <w:b/>
        </w:rPr>
        <w:t xml:space="preserve">James Knight </w:t>
      </w:r>
      <w:r w:rsidRPr="006C6D58">
        <w:t>and Carey Whitaker were executors but are now both dead</w:t>
      </w:r>
      <w:r w:rsidRPr="006A0769">
        <w:t>.</w:t>
      </w:r>
      <w:r>
        <w:t xml:space="preserve"> </w:t>
      </w:r>
      <w:r w:rsidRPr="006A0769">
        <w:t xml:space="preserve">Wilson Whitaker was executor of the said Carey Whitaker.  </w:t>
      </w:r>
      <w:r>
        <w:br/>
        <w:t xml:space="preserve">*  </w:t>
      </w:r>
      <w:r w:rsidRPr="006A0769">
        <w:t xml:space="preserve">In his will he </w:t>
      </w:r>
      <w:r>
        <w:t xml:space="preserve">[Kindred Carter] </w:t>
      </w:r>
      <w:r w:rsidRPr="006A0769">
        <w:t xml:space="preserve">bequeathed certain Negroes to his daughter </w:t>
      </w:r>
      <w:r w:rsidRPr="006C6D58">
        <w:rPr>
          <w:b/>
        </w:rPr>
        <w:t>Charity Knight</w:t>
      </w:r>
      <w:r w:rsidRPr="006A0769">
        <w:t xml:space="preserve">, being a life estate for her lifetime and the lifetime of her husband </w:t>
      </w:r>
      <w:r w:rsidRPr="006C6D58">
        <w:rPr>
          <w:b/>
        </w:rPr>
        <w:t>Moses Knight</w:t>
      </w:r>
      <w:r w:rsidRPr="006A0769">
        <w:t xml:space="preserve">, with reservation to their children.  </w:t>
      </w:r>
      <w:r>
        <w:br/>
        <w:t xml:space="preserve">*  </w:t>
      </w:r>
      <w:r w:rsidRPr="006A0769">
        <w:t xml:space="preserve">Record indicates both </w:t>
      </w:r>
      <w:r w:rsidRPr="006B1360">
        <w:rPr>
          <w:b/>
        </w:rPr>
        <w:t xml:space="preserve">Charity Knight and Moses Knight were dead, leaving heirs:  </w:t>
      </w:r>
      <w:r w:rsidR="00C00A8D">
        <w:rPr>
          <w:b/>
        </w:rPr>
        <w:br/>
      </w:r>
      <w:r w:rsidRPr="006B1360">
        <w:rPr>
          <w:b/>
        </w:rPr>
        <w:t xml:space="preserve">1. Allen Knight, </w:t>
      </w:r>
      <w:r w:rsidR="00C00A8D">
        <w:rPr>
          <w:b/>
        </w:rPr>
        <w:br/>
      </w:r>
      <w:r w:rsidRPr="006B1360">
        <w:rPr>
          <w:b/>
        </w:rPr>
        <w:t xml:space="preserve">2. Phereby, wife of Elijah Ward, </w:t>
      </w:r>
      <w:r w:rsidR="00C00A8D">
        <w:rPr>
          <w:b/>
        </w:rPr>
        <w:br/>
      </w:r>
      <w:r w:rsidRPr="006B1360">
        <w:rPr>
          <w:b/>
        </w:rPr>
        <w:t xml:space="preserve">3. James Benton, and </w:t>
      </w:r>
      <w:r w:rsidR="00C00A8D">
        <w:rPr>
          <w:b/>
        </w:rPr>
        <w:br/>
      </w:r>
      <w:r w:rsidRPr="006B1360">
        <w:rPr>
          <w:b/>
        </w:rPr>
        <w:t>4. Polly, wife of William Corbin of Tenessee</w:t>
      </w:r>
      <w:r w:rsidRPr="006A0769">
        <w:t xml:space="preserve">, who has already received her share.  </w:t>
      </w:r>
      <w:r>
        <w:br/>
        <w:t xml:space="preserve">*  </w:t>
      </w:r>
      <w:r w:rsidRPr="006A0769">
        <w:t xml:space="preserve">Wilson Whitaker had not allotted any other shares as there were </w:t>
      </w:r>
      <w:r w:rsidRPr="006B1360">
        <w:rPr>
          <w:b/>
        </w:rPr>
        <w:t>several children who predeceased said Charity and Moses</w:t>
      </w:r>
      <w:r w:rsidRPr="006A0769">
        <w:t xml:space="preserve">:  </w:t>
      </w:r>
      <w:r>
        <w:br/>
        <w:t xml:space="preserve">*  </w:t>
      </w:r>
      <w:r w:rsidRPr="006B1360">
        <w:rPr>
          <w:b/>
          <w:bCs/>
        </w:rPr>
        <w:t>5.</w:t>
      </w:r>
      <w:r w:rsidRPr="006A0769">
        <w:t xml:space="preserve"> </w:t>
      </w:r>
      <w:r w:rsidRPr="006B1360">
        <w:rPr>
          <w:b/>
        </w:rPr>
        <w:t>Sally Pace, of Georgia, who left a son James Pace</w:t>
      </w:r>
      <w:r w:rsidRPr="006A0769">
        <w:t xml:space="preserve"> </w:t>
      </w:r>
      <w:r w:rsidRPr="006B1360">
        <w:rPr>
          <w:b/>
        </w:rPr>
        <w:t>and others whose names were unknown</w:t>
      </w:r>
      <w:r w:rsidRPr="006A0769">
        <w:t xml:space="preserve">, </w:t>
      </w:r>
      <w:r>
        <w:br/>
        <w:t xml:space="preserve">*  </w:t>
      </w:r>
      <w:r w:rsidRPr="006B1360">
        <w:rPr>
          <w:b/>
          <w:bCs/>
        </w:rPr>
        <w:t>6.</w:t>
      </w:r>
      <w:r w:rsidRPr="006A0769">
        <w:t xml:space="preserve"> </w:t>
      </w:r>
      <w:r w:rsidRPr="006B1360">
        <w:rPr>
          <w:b/>
        </w:rPr>
        <w:t>Kindred Knight of Halifax County, who left heirs James Allen Knight and Kindred Knight, both minors</w:t>
      </w:r>
      <w:r w:rsidRPr="006A0769">
        <w:t xml:space="preserve"> of Halifax County, and </w:t>
      </w:r>
      <w:r>
        <w:br/>
        <w:t xml:space="preserve">*  </w:t>
      </w:r>
      <w:r w:rsidRPr="006B1360">
        <w:rPr>
          <w:b/>
          <w:bCs/>
        </w:rPr>
        <w:t>7.</w:t>
      </w:r>
      <w:r w:rsidRPr="006A0769">
        <w:t xml:space="preserve"> </w:t>
      </w:r>
      <w:r w:rsidRPr="006B1360">
        <w:rPr>
          <w:b/>
        </w:rPr>
        <w:t>John C. Knight who left James Coffield Knight, a minor</w:t>
      </w:r>
      <w:r w:rsidRPr="006A0769">
        <w:t xml:space="preserve"> of Edgecombe County, with Gresham C. Pittman his guardian, and </w:t>
      </w:r>
      <w:r>
        <w:br/>
        <w:t xml:space="preserve">*  </w:t>
      </w:r>
      <w:r w:rsidRPr="006B1360">
        <w:rPr>
          <w:b/>
          <w:bCs/>
        </w:rPr>
        <w:t>8.</w:t>
      </w:r>
      <w:r w:rsidRPr="006A0769">
        <w:t xml:space="preserve"> </w:t>
      </w:r>
      <w:r w:rsidRPr="006B1360">
        <w:rPr>
          <w:b/>
          <w:bCs/>
        </w:rPr>
        <w:t>Elizabeth</w:t>
      </w:r>
      <w:r w:rsidRPr="006A0769">
        <w:t xml:space="preserve"> </w:t>
      </w:r>
      <w:r w:rsidRPr="006B1360">
        <w:rPr>
          <w:b/>
        </w:rPr>
        <w:t>Nicholson, who is dead leaving an only child Sally M. Nicholson, a minor</w:t>
      </w:r>
      <w:r w:rsidRPr="006A0769">
        <w:t xml:space="preserve"> with her guardian, Thomas Nicholson of Halifax County.  This petition requested that all shares of the Negroes be allotted to the heirs.</w:t>
      </w:r>
      <w:r>
        <w:t xml:space="preserve">  </w:t>
      </w:r>
      <w:r>
        <w:br/>
        <w:t xml:space="preserve">*** </w:t>
      </w:r>
      <w:r w:rsidRPr="006B1360">
        <w:rPr>
          <w:b/>
        </w:rPr>
        <w:t xml:space="preserve">Answer:  12 Jun 1820 </w:t>
      </w:r>
      <w:r w:rsidRPr="006C6D58">
        <w:t xml:space="preserve">by Thomas Nicholson and the other heirs, agreeing with the bill:  </w:t>
      </w:r>
      <w:r w:rsidRPr="006A0769">
        <w:t xml:space="preserve">The answer, 24 May 1820, of Wilson C. Whitaker states he did not know if Charity Benton was the daughter of </w:t>
      </w:r>
      <w:r w:rsidRPr="006C6D58">
        <w:rPr>
          <w:b/>
        </w:rPr>
        <w:t>Kindred Knight</w:t>
      </w:r>
      <w:r w:rsidRPr="006A0769">
        <w:t xml:space="preserve"> </w:t>
      </w:r>
      <w:r>
        <w:t>(sic)</w:t>
      </w:r>
      <w:r w:rsidRPr="006A0769">
        <w:t xml:space="preserve"> or the wife of </w:t>
      </w:r>
      <w:r w:rsidRPr="006C6D58">
        <w:rPr>
          <w:b/>
        </w:rPr>
        <w:t>Moses Knight</w:t>
      </w:r>
      <w:r w:rsidRPr="006A0769">
        <w:t>, but that he had often seen a certain Negro in question in the possession of Absalom Benton and Charity Benton, his widow.</w:t>
      </w:r>
      <w:r>
        <w:br/>
        <w:t xml:space="preserve">** </w:t>
      </w:r>
      <w:r w:rsidRPr="006A0769">
        <w:t xml:space="preserve"> Report of sale of slaves (no date) to make a division among:  1. </w:t>
      </w:r>
      <w:r w:rsidRPr="006C6D58">
        <w:rPr>
          <w:b/>
        </w:rPr>
        <w:t>Allen Knight</w:t>
      </w:r>
      <w:r w:rsidRPr="006A0769">
        <w:t xml:space="preserve">, 2. Pheraba Ward, 3. Speir Whitaker as executor of James Benton, deceased, 4. representatives of Sally Pace, 5. representatives of </w:t>
      </w:r>
      <w:r w:rsidRPr="006C6D58">
        <w:rPr>
          <w:b/>
        </w:rPr>
        <w:t>Kindred Knight</w:t>
      </w:r>
      <w:r w:rsidRPr="006A0769">
        <w:t xml:space="preserve">, 6. representatives of </w:t>
      </w:r>
      <w:r w:rsidRPr="006C6D58">
        <w:rPr>
          <w:b/>
        </w:rPr>
        <w:t>John C. Knight</w:t>
      </w:r>
      <w:r w:rsidRPr="006A0769">
        <w:t xml:space="preserve">, 7. representatives of Elizabeth Nicholson.  </w:t>
      </w:r>
      <w:r>
        <w:br/>
        <w:t xml:space="preserve">*   </w:t>
      </w:r>
      <w:r w:rsidRPr="006A0769">
        <w:t xml:space="preserve">Record (undated) </w:t>
      </w:r>
      <w:r w:rsidRPr="006C6D58">
        <w:t xml:space="preserve">shows the heirs of Sally Pace were:  1. Wilson Pace who died leaving a son Freeman Pace, 2. William Pace of Indiana, 3. Elizabeth Pace, 4. Sarah, wife of Robert Dixon, 5. Kindred Pace, 6. James Pace and 7. Charity Pace, all of Georgia except William Pace.  </w:t>
      </w:r>
      <w:r>
        <w:t>(Edgecombe County NC Records of Estates, Vol 1, 1761-1825, p. 155, Kindred Carter – Will dated 1777.)</w:t>
      </w:r>
      <w:r>
        <w:br/>
      </w:r>
      <w:r w:rsidRPr="003349B4">
        <w:rPr>
          <w:b/>
        </w:rPr>
        <w:t>Note</w:t>
      </w:r>
      <w:r>
        <w:t>: Priscilla Carter was married to James Moore Knight, who left a will.  Charity Carter was married to Moses Knight who also left a will. They were both the sons of John Knight and Isabell Carter and were named in the will of their father who died 1769, supra.</w:t>
      </w:r>
    </w:p>
    <w:p w:rsidR="00323E73" w:rsidRDefault="001470B7" w:rsidP="00883C94">
      <w:pPr>
        <w:pStyle w:val="NormalWeb"/>
        <w:spacing w:before="240" w:after="240"/>
        <w:ind w:left="0"/>
      </w:pPr>
      <w:r>
        <w:rPr>
          <w:b/>
        </w:rPr>
        <w:lastRenderedPageBreak/>
        <w:t xml:space="preserve">1809 </w:t>
      </w:r>
      <w:r w:rsidR="006F0686">
        <w:rPr>
          <w:b/>
        </w:rPr>
        <w:t xml:space="preserve">- </w:t>
      </w:r>
      <w:r>
        <w:rPr>
          <w:b/>
        </w:rPr>
        <w:t xml:space="preserve">Nov </w:t>
      </w:r>
      <w:r>
        <w:t xml:space="preserve">– </w:t>
      </w:r>
      <w:r w:rsidRPr="001E4C2B">
        <w:rPr>
          <w:b/>
          <w:u w:val="single"/>
        </w:rPr>
        <w:t>NC</w:t>
      </w:r>
      <w:r w:rsidR="003404EA">
        <w:rPr>
          <w:b/>
          <w:u w:val="single"/>
        </w:rPr>
        <w:t xml:space="preserve"> </w:t>
      </w:r>
      <w:r w:rsidR="003404EA" w:rsidRPr="001E4C2B">
        <w:rPr>
          <w:b/>
          <w:u w:val="single"/>
        </w:rPr>
        <w:t>Granville</w:t>
      </w:r>
      <w:r w:rsidRPr="003404EA">
        <w:rPr>
          <w:b/>
        </w:rPr>
        <w:t xml:space="preserve"> – </w:t>
      </w:r>
      <w:r w:rsidR="003404EA" w:rsidRPr="003404EA">
        <w:rPr>
          <w:b/>
        </w:rPr>
        <w:t>W</w:t>
      </w:r>
      <w:r w:rsidRPr="003404EA">
        <w:rPr>
          <w:b/>
        </w:rPr>
        <w:t xml:space="preserve">ill </w:t>
      </w:r>
      <w:r w:rsidR="003404EA" w:rsidRPr="003404EA">
        <w:rPr>
          <w:b/>
        </w:rPr>
        <w:t>-</w:t>
      </w:r>
      <w:r w:rsidRPr="003404EA">
        <w:rPr>
          <w:b/>
        </w:rPr>
        <w:t xml:space="preserve"> </w:t>
      </w:r>
      <w:r w:rsidRPr="00D96386">
        <w:rPr>
          <w:b/>
        </w:rPr>
        <w:t>Jonathan Knight, SR</w:t>
      </w:r>
      <w:r w:rsidR="00323E73">
        <w:t xml:space="preserve"> - </w:t>
      </w:r>
      <w:r>
        <w:t xml:space="preserve">*  </w:t>
      </w:r>
      <w:r w:rsidRPr="009D26F4">
        <w:t xml:space="preserve">In the name of God amen, I </w:t>
      </w:r>
      <w:r w:rsidRPr="00D96386">
        <w:rPr>
          <w:b/>
        </w:rPr>
        <w:t>Jonathan Knight</w:t>
      </w:r>
      <w:r w:rsidRPr="009D26F4">
        <w:t xml:space="preserve"> Senior of the State of N. Carolina &amp;  County of Granville, being in a ---(bad or loe?) state of health though of a Sound mind and  memory doth make and ordain this my last will and Testement in manner  and form following to wit.  </w:t>
      </w:r>
      <w:r>
        <w:br/>
      </w:r>
      <w:r w:rsidRPr="009D26F4">
        <w:t xml:space="preserve">** First: I lend unto my loving </w:t>
      </w:r>
      <w:r w:rsidR="00D14C7B">
        <w:rPr>
          <w:b/>
        </w:rPr>
        <w:t>wife Judi</w:t>
      </w:r>
      <w:r w:rsidRPr="009D26F4">
        <w:rPr>
          <w:b/>
        </w:rPr>
        <w:t>th Knight</w:t>
      </w:r>
      <w:r w:rsidR="00D14C7B">
        <w:rPr>
          <w:b/>
        </w:rPr>
        <w:t xml:space="preserve"> (Judath)</w:t>
      </w:r>
      <w:r w:rsidRPr="009D26F4">
        <w:t xml:space="preserve"> all the land the East side of the road  bound as follows beginning at a white oak on the bank of the Tar River above the  bridge running South with the road as it now stands to where the line crosses  the east to middle Creek thence down the sd creek to the mouth thence up  the river to the first beginning, also three negroes to wit</w:t>
      </w:r>
      <w:r w:rsidR="00623F4A">
        <w:t>:</w:t>
      </w:r>
      <w:r w:rsidRPr="009D26F4">
        <w:t xml:space="preserve"> Jim, Nell &amp; Peter  and one mare caled (sic) Bedford, also all my household &amp; kitchen furniture together with  my stock of hoggs, cows &amp; plantation utencils during her natural life, and after  the death of my wife, I give unto my </w:t>
      </w:r>
      <w:r w:rsidRPr="009D26F4">
        <w:rPr>
          <w:b/>
        </w:rPr>
        <w:t>daughter Sarah W. Roffe</w:t>
      </w:r>
      <w:r w:rsidR="00623F4A">
        <w:t xml:space="preserve"> all the (estate?)</w:t>
      </w:r>
      <w:r w:rsidRPr="009D26F4">
        <w:t xml:space="preserve"> lent my wife except the negroe boy Peter to her &amp; her heirs &amp; assigns forever.  </w:t>
      </w:r>
      <w:r>
        <w:br/>
      </w:r>
      <w:r w:rsidRPr="009D26F4">
        <w:t xml:space="preserve">** Item: I give unto my </w:t>
      </w:r>
      <w:r w:rsidRPr="009D26F4">
        <w:rPr>
          <w:b/>
        </w:rPr>
        <w:t>son John Knight</w:t>
      </w:r>
      <w:r w:rsidRPr="009D26F4">
        <w:t xml:space="preserve"> all the land lying on the left side of the ----(road?) -----(where</w:t>
      </w:r>
      <w:r w:rsidR="00623F4A">
        <w:t xml:space="preserve"> he</w:t>
      </w:r>
      <w:r w:rsidRPr="009D26F4">
        <w:t xml:space="preserve">?)  now lives bounded as follows, to wit. beginning at a white oak on the bank of the tar river  above the bridge, running up the -------(meanders?) of said river to Nailings corner thence ----  with Nailings line to the main road, thence North with the road as it now stands  to the first beginning to him his heirs &amp; assigns forever.  </w:t>
      </w:r>
      <w:r>
        <w:br/>
      </w:r>
      <w:r w:rsidRPr="009D26F4">
        <w:t xml:space="preserve">** Item: I give unto my </w:t>
      </w:r>
      <w:r w:rsidRPr="009D26F4">
        <w:rPr>
          <w:b/>
        </w:rPr>
        <w:t xml:space="preserve">grandson Jonathan Knight son of John Knight </w:t>
      </w:r>
      <w:r w:rsidRPr="009D26F4">
        <w:t xml:space="preserve">all the ---(land?)  lying on the East side of middle creek bound by Thos. Person's line &amp; Tarr river &amp;  sd creek to him his heirs &amp; assigns forever.  </w:t>
      </w:r>
      <w:r>
        <w:br/>
      </w:r>
      <w:r w:rsidRPr="009D26F4">
        <w:t xml:space="preserve">** Item:  I give unto my </w:t>
      </w:r>
      <w:r w:rsidRPr="009D26F4">
        <w:rPr>
          <w:b/>
        </w:rPr>
        <w:t>son Woodson Knight</w:t>
      </w:r>
      <w:r w:rsidRPr="009D26F4">
        <w:t xml:space="preserve"> two hundred &amp; fifty nine acres  of land whereon my said son now lives in Mecklingburg County Virginia and  one negroe man Jacob to him his heirs &amp; assigns forever.  </w:t>
      </w:r>
      <w:r>
        <w:br/>
      </w:r>
      <w:r w:rsidRPr="009D26F4">
        <w:t xml:space="preserve">** Item: I give unto my </w:t>
      </w:r>
      <w:r w:rsidRPr="009D26F4">
        <w:rPr>
          <w:b/>
        </w:rPr>
        <w:t>son William Knight</w:t>
      </w:r>
      <w:r w:rsidRPr="009D26F4">
        <w:t xml:space="preserve"> five shillings besides what --(I?)  have allready (sic) given him to him his heirs &amp; assigns forever.  </w:t>
      </w:r>
      <w:r>
        <w:br/>
      </w:r>
      <w:r w:rsidRPr="009D26F4">
        <w:t xml:space="preserve">** Item: My will &amp; desire is that after my death that all my estate not  given away in this my last will &amp; testement be sold at the descression (sic) of  my executors hereafter named &amp; the money arising therefrom after paying  my just debts be equally divided between </w:t>
      </w:r>
      <w:r w:rsidRPr="009D26F4">
        <w:rPr>
          <w:b/>
        </w:rPr>
        <w:t>Elizabeth Amis, Rachel Dejarnet,  Judath Amis, Polly Amis, Jonathan Knight &amp; John Knight</w:t>
      </w:r>
      <w:r w:rsidRPr="009D26F4">
        <w:t xml:space="preserve"> to them their  heirs &amp; assigns forever.  </w:t>
      </w:r>
      <w:r>
        <w:br/>
      </w:r>
      <w:r w:rsidRPr="009D26F4">
        <w:t xml:space="preserve">** Item: My will &amp; desire is that after the death of my wife the negroe  boy Peter, lent my wife be sold at the descression (sic) of my Exrs (sic) &amp; the (money?)  arising therefrom to be equally divided between </w:t>
      </w:r>
      <w:r w:rsidRPr="009D26F4">
        <w:rPr>
          <w:b/>
        </w:rPr>
        <w:t>Elizabeth Amis, Rachel Dejarnet, Judath Amis, Polly Amis, Jonathan Knight &amp; John Knight</w:t>
      </w:r>
      <w:r w:rsidRPr="009D26F4">
        <w:t xml:space="preserve"> to (them?)  their heirs &amp; assigns forever.  </w:t>
      </w:r>
      <w:r>
        <w:br/>
      </w:r>
      <w:r w:rsidRPr="009D26F4">
        <w:t xml:space="preserve">** Item: I do hereby appoint </w:t>
      </w:r>
      <w:r w:rsidRPr="009D26F4">
        <w:rPr>
          <w:b/>
        </w:rPr>
        <w:t xml:space="preserve">Jonathan Knight </w:t>
      </w:r>
      <w:r w:rsidRPr="00626A76">
        <w:t>and William Amis Exrs</w:t>
      </w:r>
      <w:r w:rsidRPr="009D26F4">
        <w:t xml:space="preserve">. (sic) (of?)  this my last will &amp; testement &amp; do revoke all other wills heretofore made  by me in witness whereof  I have hereunto set my hand and affixed  my seal the 24th day of October 1807.  Jona'th Knight (seal)     </w:t>
      </w:r>
      <w:r>
        <w:br/>
      </w:r>
      <w:r w:rsidRPr="009D26F4">
        <w:t xml:space="preserve">** </w:t>
      </w:r>
      <w:r w:rsidRPr="00626A76">
        <w:t>Wm. Walker  James Richards  Nelson Nailling</w:t>
      </w:r>
      <w:r w:rsidRPr="009D26F4">
        <w:t xml:space="preserve">     </w:t>
      </w:r>
      <w:r>
        <w:br/>
      </w:r>
      <w:r w:rsidRPr="009D26F4">
        <w:t xml:space="preserve">** State of N. Carolina  Granville County          November Court -- -- 1809  The foregoing last will &amp; testement of Jonathan Knight Senr. was duly (proven?)  in open court by the oaths of Wm. Walker &amp; James Richards two of the subscribing  witnesses to the same &amp; ordered to be recorded.  At the same time William Amis  named as Executor of said Will refused to qualify --- --- (as such?) wherefore  </w:t>
      </w:r>
      <w:r w:rsidRPr="009D26F4">
        <w:lastRenderedPageBreak/>
        <w:t>Jonathan Knight also named as Executor came into court &amp; qualified (as?)  such.     Witness  (can't read clerks signature)</w:t>
      </w:r>
      <w:r w:rsidR="00883C94">
        <w:t xml:space="preserve"> (Recorded in Will book 7. p. 80, Granville County, North Carolina, transcribed by Mary Knight)</w:t>
      </w:r>
    </w:p>
    <w:p w:rsidR="00894E1D" w:rsidRDefault="00883C94" w:rsidP="00883C94">
      <w:pPr>
        <w:pStyle w:val="NormalWeb"/>
        <w:spacing w:before="240" w:after="240"/>
        <w:ind w:left="0"/>
      </w:pPr>
      <w:r w:rsidRPr="00F73EF3">
        <w:rPr>
          <w:b/>
        </w:rPr>
        <w:t>Note</w:t>
      </w:r>
      <w:r>
        <w:t xml:space="preserve">: </w:t>
      </w:r>
      <w:r w:rsidR="00894E1D">
        <w:t>The will inventory and settlement papers make it clear that only one Jonathan Knight is meant in the will:</w:t>
      </w:r>
    </w:p>
    <w:p w:rsidR="00894E1D" w:rsidRDefault="00894E1D" w:rsidP="00883C94">
      <w:pPr>
        <w:pStyle w:val="NormalWeb"/>
        <w:spacing w:before="240" w:after="240"/>
        <w:ind w:left="0"/>
      </w:pPr>
      <w:r>
        <w:rPr>
          <w:noProof/>
        </w:rPr>
        <w:drawing>
          <wp:inline distT="0" distB="0" distL="0" distR="0" wp14:anchorId="11A7C512" wp14:editId="6C400014">
            <wp:extent cx="5274310" cy="1854200"/>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274310" cy="1854200"/>
                    </a:xfrm>
                    <a:prstGeom prst="rect">
                      <a:avLst/>
                    </a:prstGeom>
                  </pic:spPr>
                </pic:pic>
              </a:graphicData>
            </a:graphic>
          </wp:inline>
        </w:drawing>
      </w:r>
    </w:p>
    <w:p w:rsidR="00883C94" w:rsidRDefault="00883C94" w:rsidP="00883C94">
      <w:pPr>
        <w:pStyle w:val="NormalWeb"/>
        <w:spacing w:before="240" w:after="240"/>
        <w:ind w:left="0"/>
      </w:pPr>
      <w:r>
        <w:t>Jonathan Knight, Sr. b. ca 17</w:t>
      </w:r>
      <w:r w:rsidR="00F73EF3">
        <w:t>35</w:t>
      </w:r>
      <w:r>
        <w:t xml:space="preserve"> Virginia d. bef Nov. 1809 Granville County, NC. was the son of John Knight and Elizabeth Woodson of Lunenburg County Virginia. Jonathan married Judith Woodson February 24, 1757, Goochland Parish, Goochland County, Virginia. Their son John Knight b. ca 1760 Granville Co., NC. above mentioned in his will married Martha Montague March 29, 1788, in Oxford, Granville co., NC.</w:t>
      </w:r>
      <w:r w:rsidR="00F232AF">
        <w:t xml:space="preserve"> This means, of course, that several of his children, including Jonathan, were by an unknown first wife. </w:t>
      </w:r>
    </w:p>
    <w:p w:rsidR="00F73EF3" w:rsidRDefault="00323E73" w:rsidP="00883C94">
      <w:pPr>
        <w:pStyle w:val="NormalWeb"/>
        <w:spacing w:before="240" w:after="240"/>
        <w:ind w:left="0"/>
      </w:pPr>
      <w:r>
        <w:t xml:space="preserve">Many think that Jonathan, son of John and Elizabeth Woodson, </w:t>
      </w:r>
      <w:r w:rsidR="00F73EF3">
        <w:t xml:space="preserve">was born c. 1721, however, a close examination of the tithable lists of Lunenburg County show when he turns age 16 </w:t>
      </w:r>
      <w:r>
        <w:t xml:space="preserve">in 1751 </w:t>
      </w:r>
      <w:r w:rsidR="00F73EF3">
        <w:t>and thus establishes his birth year as about 1735.</w:t>
      </w:r>
    </w:p>
    <w:p w:rsidR="00883C94" w:rsidRDefault="00883C94" w:rsidP="00883C94">
      <w:pPr>
        <w:pStyle w:val="NormalWeb"/>
        <w:spacing w:before="240" w:after="240"/>
        <w:ind w:left="0"/>
      </w:pPr>
      <w:r>
        <w:t xml:space="preserve">We are unsure of the year John Knight moved from Granville Co, NC to Tennessee, but </w:t>
      </w:r>
      <w:r w:rsidR="00F73EF3">
        <w:t xml:space="preserve">it was likely very shortly after the affair entered at </w:t>
      </w:r>
      <w:r w:rsidR="00F73EF3" w:rsidRPr="00FA51F6">
        <w:rPr>
          <w:b/>
        </w:rPr>
        <w:t xml:space="preserve">1812 May 30 </w:t>
      </w:r>
      <w:r w:rsidR="00F73EF3" w:rsidRPr="00F73EF3">
        <w:t>wherein John and his son Jonathan appear to have run afoul of creditors and the law.</w:t>
      </w:r>
      <w:r w:rsidR="00F73EF3">
        <w:rPr>
          <w:b/>
        </w:rPr>
        <w:t xml:space="preserve"> </w:t>
      </w:r>
      <w:r w:rsidR="00F73EF3" w:rsidRPr="00F73EF3">
        <w:t xml:space="preserve"> </w:t>
      </w:r>
      <w:r w:rsidR="00F73EF3">
        <w:t xml:space="preserve">On 1815 Nov 17 John </w:t>
      </w:r>
      <w:r>
        <w:t xml:space="preserve">purchased 188 acres of land in Smith County Tennessee, on the North side of the Cumberland River, </w:t>
      </w:r>
      <w:r w:rsidR="00F73EF3">
        <w:t>from Ellis B. Beasley</w:t>
      </w:r>
      <w:r>
        <w:t>.  John paid $600.00 for this land on Defeated Creek that bordered the land of Miles West, John Reeves &amp; Jonathan Beasley.</w:t>
      </w:r>
      <w:r w:rsidR="00F73EF3">
        <w:t xml:space="preserve">  Considering he could not pay a 24 pound debt in 1812, one wonders, of course, how he came by this sum. (</w:t>
      </w:r>
      <w:r>
        <w:t>The Deed was witnessed by Miles West &amp; Shadrack Moore.  Recorded in Smith County Deed Book E. page 351.</w:t>
      </w:r>
      <w:r w:rsidR="00F232AF">
        <w:t>)</w:t>
      </w:r>
    </w:p>
    <w:p w:rsidR="00883C94" w:rsidRDefault="00883C94" w:rsidP="00883C94">
      <w:pPr>
        <w:pStyle w:val="NormalWeb"/>
        <w:spacing w:before="240" w:after="240"/>
        <w:ind w:left="0"/>
      </w:pPr>
      <w:r>
        <w:t>Shortly after Martha's death, John Knight made a deed of gift to his children for this same 188 acres of land on Defeated Creek, and 7 slaves, in December of 1838.</w:t>
      </w:r>
      <w:r w:rsidR="00F232AF">
        <w:t xml:space="preserve"> </w:t>
      </w:r>
      <w:r>
        <w:t xml:space="preserve">On February 1, 1839 the heirs of John Knight divided the land and the 7 slaves that were gifted to them by their father. The heirs were </w:t>
      </w:r>
      <w:r w:rsidRPr="00F232AF">
        <w:rPr>
          <w:b/>
        </w:rPr>
        <w:t>Thomas Latane Knight</w:t>
      </w:r>
      <w:r>
        <w:t xml:space="preserve">, </w:t>
      </w:r>
      <w:r w:rsidRPr="00F232AF">
        <w:rPr>
          <w:b/>
        </w:rPr>
        <w:t>William Montague Knight</w:t>
      </w:r>
      <w:r>
        <w:t xml:space="preserve">, </w:t>
      </w:r>
      <w:r w:rsidRPr="00F232AF">
        <w:rPr>
          <w:b/>
        </w:rPr>
        <w:t>Henry M. Knight</w:t>
      </w:r>
      <w:r>
        <w:t xml:space="preserve">, </w:t>
      </w:r>
      <w:r w:rsidRPr="00F232AF">
        <w:rPr>
          <w:b/>
        </w:rPr>
        <w:t>Ellis E. Knight</w:t>
      </w:r>
      <w:r>
        <w:t>,  Caty (</w:t>
      </w:r>
      <w:r w:rsidRPr="00F232AF">
        <w:rPr>
          <w:b/>
        </w:rPr>
        <w:t>Catherine Knight</w:t>
      </w:r>
      <w:r>
        <w:t xml:space="preserve">) Ramsey (husband unknown), </w:t>
      </w:r>
      <w:r w:rsidRPr="00F232AF">
        <w:rPr>
          <w:b/>
        </w:rPr>
        <w:t>Charlotte Knight</w:t>
      </w:r>
      <w:r>
        <w:t xml:space="preserve"> - Smith (wife of Daniel Smith) and (</w:t>
      </w:r>
      <w:r w:rsidRPr="00F232AF">
        <w:rPr>
          <w:b/>
        </w:rPr>
        <w:t>Martha</w:t>
      </w:r>
      <w:r w:rsidR="00F232AF" w:rsidRPr="00F232AF">
        <w:rPr>
          <w:b/>
        </w:rPr>
        <w:t xml:space="preserve"> Knight</w:t>
      </w:r>
      <w:r>
        <w:t xml:space="preserve">) "Patsy" West (Wife of Robert West) </w:t>
      </w:r>
      <w:r w:rsidR="00F232AF">
        <w:t>(</w:t>
      </w:r>
      <w:r>
        <w:t>Recorded in Smith County Deed book P, pages 119 through 121.</w:t>
      </w:r>
      <w:r w:rsidR="00F232AF">
        <w:t>)</w:t>
      </w:r>
    </w:p>
    <w:p w:rsidR="001470B7" w:rsidRDefault="00883C94" w:rsidP="00883C94">
      <w:pPr>
        <w:pStyle w:val="NormalWeb"/>
        <w:spacing w:before="240" w:beforeAutospacing="0" w:after="240" w:afterAutospacing="0"/>
        <w:ind w:left="0" w:right="0"/>
      </w:pPr>
      <w:r>
        <w:lastRenderedPageBreak/>
        <w:t>Martha Montague was b. ca 1758 VA and died September 09, 1838, Smith Co. TN.  John Knight October 19, 1843, Smith Co. TN.</w:t>
      </w:r>
    </w:p>
    <w:p w:rsidR="00F232AF" w:rsidRDefault="00F232AF" w:rsidP="00883C94">
      <w:pPr>
        <w:pStyle w:val="NormalWeb"/>
        <w:spacing w:before="240" w:beforeAutospacing="0" w:after="240" w:afterAutospacing="0"/>
        <w:ind w:left="0" w:right="0"/>
      </w:pPr>
      <w:r>
        <w:t xml:space="preserve">Finally, I would like to draw your attention to the fact that it appears that William Knight, son of Jonathan, was more or less given short shrift in the will.  Read the </w:t>
      </w:r>
      <w:r w:rsidR="00DB0A81">
        <w:t xml:space="preserve">entry for </w:t>
      </w:r>
      <w:r w:rsidR="00DB0A81" w:rsidRPr="00B4151F">
        <w:rPr>
          <w:b/>
        </w:rPr>
        <w:t xml:space="preserve">1833 – Dec 20 – </w:t>
      </w:r>
      <w:r w:rsidR="00DB0A81" w:rsidRPr="00B4151F">
        <w:rPr>
          <w:b/>
          <w:u w:val="single"/>
        </w:rPr>
        <w:t>KY Henry</w:t>
      </w:r>
      <w:r w:rsidR="00DB0A81" w:rsidRPr="00B4151F">
        <w:rPr>
          <w:b/>
        </w:rPr>
        <w:t xml:space="preserve"> </w:t>
      </w:r>
      <w:r w:rsidR="00DB0A81" w:rsidRPr="00DB0A81">
        <w:t>below for the further adventures of this William.</w:t>
      </w:r>
    </w:p>
    <w:p w:rsidR="00322DCA" w:rsidRDefault="00322DCA" w:rsidP="00322DCA">
      <w:pPr>
        <w:pStyle w:val="Heading2"/>
      </w:pPr>
      <w:r>
        <w:t>1810</w:t>
      </w:r>
    </w:p>
    <w:p w:rsidR="00994D54" w:rsidRDefault="001470B7" w:rsidP="001470B7">
      <w:pPr>
        <w:pStyle w:val="NormalWeb"/>
        <w:spacing w:before="240" w:beforeAutospacing="0" w:after="240" w:afterAutospacing="0"/>
        <w:ind w:left="0" w:right="0"/>
      </w:pPr>
      <w:r>
        <w:rPr>
          <w:b/>
        </w:rPr>
        <w:t xml:space="preserve">1810 </w:t>
      </w:r>
      <w:r w:rsidR="00F471BD">
        <w:rPr>
          <w:b/>
        </w:rPr>
        <w:t xml:space="preserve">- </w:t>
      </w:r>
      <w:r>
        <w:rPr>
          <w:b/>
        </w:rPr>
        <w:t xml:space="preserve">Apr 21 </w:t>
      </w:r>
      <w:r>
        <w:t xml:space="preserve">– </w:t>
      </w:r>
      <w:r w:rsidRPr="00626A76">
        <w:rPr>
          <w:b/>
          <w:u w:val="single"/>
        </w:rPr>
        <w:t>VA</w:t>
      </w:r>
      <w:r w:rsidR="00F471BD">
        <w:rPr>
          <w:b/>
          <w:u w:val="single"/>
        </w:rPr>
        <w:t xml:space="preserve"> Greensville</w:t>
      </w:r>
      <w:r w:rsidRPr="00623F4A">
        <w:rPr>
          <w:b/>
        </w:rPr>
        <w:t xml:space="preserve"> – Mar</w:t>
      </w:r>
      <w:r w:rsidR="00F471BD" w:rsidRPr="00623F4A">
        <w:rPr>
          <w:b/>
        </w:rPr>
        <w:t xml:space="preserve"> -</w:t>
      </w:r>
      <w:r w:rsidRPr="00623F4A">
        <w:rPr>
          <w:b/>
        </w:rPr>
        <w:t xml:space="preserve"> Silas Knight </w:t>
      </w:r>
      <w:r w:rsidR="00F471BD" w:rsidRPr="00623F4A">
        <w:rPr>
          <w:b/>
        </w:rPr>
        <w:t>&amp;</w:t>
      </w:r>
      <w:r w:rsidRPr="00623F4A">
        <w:rPr>
          <w:b/>
        </w:rPr>
        <w:t xml:space="preserve"> Mary Ann Davis</w:t>
      </w:r>
      <w:r>
        <w:t xml:space="preserve"> </w:t>
      </w:r>
      <w:r w:rsidR="008A520D">
        <w:t>– d/o</w:t>
      </w:r>
      <w:r>
        <w:t xml:space="preserve"> William Davis who gave his consent.  (VA MG REC 1700-1850)</w:t>
      </w:r>
      <w:r w:rsidR="003F253F">
        <w:t xml:space="preserve">  </w:t>
      </w:r>
      <w:r w:rsidR="00994D54" w:rsidRPr="00994D54">
        <w:rPr>
          <w:b/>
        </w:rPr>
        <w:t>Note</w:t>
      </w:r>
      <w:r w:rsidR="00994D54">
        <w:t>: Silas is the son of Joel Knight</w:t>
      </w:r>
      <w:r w:rsidR="0078571F">
        <w:t xml:space="preserve"> </w:t>
      </w:r>
      <w:r w:rsidR="003F253F">
        <w:t xml:space="preserve">and Joel’s second wife, FNU, </w:t>
      </w:r>
      <w:r w:rsidR="0078571F">
        <w:t xml:space="preserve">who was the son of </w:t>
      </w:r>
      <w:r w:rsidR="003F253F">
        <w:t>John Knight</w:t>
      </w:r>
      <w:r w:rsidR="0078571F">
        <w:t xml:space="preserve"> of Sussex,</w:t>
      </w:r>
      <w:r w:rsidR="00994D54">
        <w:t xml:space="preserve"> and grandson of John Knight of Sussex</w:t>
      </w:r>
      <w:r w:rsidR="003F253F">
        <w:t xml:space="preserve"> and Elizabeth Eppes</w:t>
      </w:r>
      <w:r w:rsidR="00994D54">
        <w:t>.</w:t>
      </w:r>
    </w:p>
    <w:p w:rsidR="001470B7" w:rsidRDefault="001470B7" w:rsidP="001470B7">
      <w:pPr>
        <w:pStyle w:val="NormalWeb"/>
        <w:spacing w:before="240" w:beforeAutospacing="0" w:after="240" w:afterAutospacing="0"/>
        <w:ind w:left="0" w:right="0"/>
      </w:pPr>
      <w:r>
        <w:rPr>
          <w:b/>
        </w:rPr>
        <w:t xml:space="preserve">1811 </w:t>
      </w:r>
      <w:r w:rsidR="00F471BD">
        <w:rPr>
          <w:b/>
        </w:rPr>
        <w:t xml:space="preserve">- </w:t>
      </w:r>
      <w:r>
        <w:rPr>
          <w:b/>
        </w:rPr>
        <w:t xml:space="preserve">Nov </w:t>
      </w:r>
      <w:r>
        <w:t xml:space="preserve">– </w:t>
      </w:r>
      <w:r w:rsidRPr="00986F49">
        <w:rPr>
          <w:b/>
          <w:u w:val="single"/>
        </w:rPr>
        <w:t>NC</w:t>
      </w:r>
      <w:r w:rsidR="00F471BD">
        <w:rPr>
          <w:b/>
          <w:u w:val="single"/>
        </w:rPr>
        <w:t xml:space="preserve"> Edgecombe</w:t>
      </w:r>
      <w:r w:rsidRPr="00623F4A">
        <w:rPr>
          <w:b/>
        </w:rPr>
        <w:t xml:space="preserve"> – </w:t>
      </w:r>
      <w:r w:rsidR="00F471BD" w:rsidRPr="00623F4A">
        <w:rPr>
          <w:b/>
        </w:rPr>
        <w:t xml:space="preserve">Will - </w:t>
      </w:r>
      <w:r w:rsidRPr="00D96386">
        <w:rPr>
          <w:b/>
        </w:rPr>
        <w:t>Peter Eppes Knight</w:t>
      </w:r>
      <w:r w:rsidR="00F471BD">
        <w:t xml:space="preserve"> </w:t>
      </w:r>
      <w:r w:rsidR="00623F4A">
        <w:t>- W</w:t>
      </w:r>
      <w:r w:rsidR="00F471BD">
        <w:t>ritten May,</w:t>
      </w:r>
      <w:r>
        <w:t xml:space="preserve">1809: Wife &amp; Extx: </w:t>
      </w:r>
      <w:r w:rsidRPr="007377AA">
        <w:rPr>
          <w:b/>
        </w:rPr>
        <w:t>Ann</w:t>
      </w:r>
      <w:r>
        <w:t xml:space="preserve">, I lend plantation I now live on reversion to </w:t>
      </w:r>
      <w:r w:rsidRPr="00F471BD">
        <w:rPr>
          <w:b/>
        </w:rPr>
        <w:t>son: Peter Epps Knight</w:t>
      </w:r>
      <w:r>
        <w:t xml:space="preserve">, 1 negro wench, cattle, sheep, stock, furniture, loom and weaving gear, ploughs, cart, puter dishes, basons, 12 spoons, etc.  </w:t>
      </w:r>
      <w:r>
        <w:br/>
        <w:t xml:space="preserve">*  Son &amp; Exr: </w:t>
      </w:r>
      <w:r w:rsidRPr="007377AA">
        <w:rPr>
          <w:b/>
        </w:rPr>
        <w:t>Jesse</w:t>
      </w:r>
      <w:r w:rsidR="00F471BD">
        <w:rPr>
          <w:b/>
        </w:rPr>
        <w:t xml:space="preserve"> Knight</w:t>
      </w:r>
      <w:r>
        <w:t xml:space="preserve"> tract of land bought of </w:t>
      </w:r>
      <w:r w:rsidRPr="007377AA">
        <w:rPr>
          <w:b/>
        </w:rPr>
        <w:t>John Hodge</w:t>
      </w:r>
      <w:r>
        <w:t xml:space="preserve">, also 73 acres I took up adjoining same.  </w:t>
      </w:r>
      <w:r>
        <w:br/>
        <w:t xml:space="preserve">*  Son: </w:t>
      </w:r>
      <w:r w:rsidRPr="007377AA">
        <w:rPr>
          <w:b/>
        </w:rPr>
        <w:t>Arthur</w:t>
      </w:r>
      <w:r w:rsidR="00F471BD">
        <w:rPr>
          <w:b/>
        </w:rPr>
        <w:t xml:space="preserve"> Knight</w:t>
      </w:r>
      <w:r>
        <w:t xml:space="preserve">, tract bought of </w:t>
      </w:r>
      <w:r w:rsidRPr="007377AA">
        <w:rPr>
          <w:b/>
        </w:rPr>
        <w:t>James Jones</w:t>
      </w:r>
      <w:r>
        <w:t xml:space="preserve">, another tract bought of </w:t>
      </w:r>
      <w:r w:rsidRPr="007377AA">
        <w:rPr>
          <w:b/>
        </w:rPr>
        <w:t>Benjamin Pippen</w:t>
      </w:r>
      <w:r>
        <w:t xml:space="preserve">, tract adjoining </w:t>
      </w:r>
      <w:r w:rsidRPr="007377AA">
        <w:rPr>
          <w:b/>
        </w:rPr>
        <w:t>James Adams</w:t>
      </w:r>
      <w:r>
        <w:t xml:space="preserve"> and my own land.  </w:t>
      </w:r>
      <w:r>
        <w:br/>
        <w:t>*  Son &amp; Exr:</w:t>
      </w:r>
      <w:r w:rsidRPr="007377AA">
        <w:rPr>
          <w:b/>
        </w:rPr>
        <w:t xml:space="preserve"> John</w:t>
      </w:r>
      <w:r w:rsidR="008A520D">
        <w:rPr>
          <w:b/>
        </w:rPr>
        <w:t xml:space="preserve"> Knight</w:t>
      </w:r>
      <w:r>
        <w:t xml:space="preserve">, tract of land lying on Fishing Creek, bought of </w:t>
      </w:r>
      <w:r w:rsidRPr="007377AA">
        <w:rPr>
          <w:b/>
        </w:rPr>
        <w:t>Joseph Hart</w:t>
      </w:r>
      <w:r>
        <w:t xml:space="preserve">.  </w:t>
      </w:r>
      <w:r>
        <w:br/>
        <w:t xml:space="preserve">*  Son: </w:t>
      </w:r>
      <w:r w:rsidRPr="007377AA">
        <w:rPr>
          <w:b/>
        </w:rPr>
        <w:t>Willis</w:t>
      </w:r>
      <w:r w:rsidR="008A520D">
        <w:rPr>
          <w:b/>
        </w:rPr>
        <w:t xml:space="preserve"> Knight</w:t>
      </w:r>
      <w:r>
        <w:t xml:space="preserve">, I lend plantation bought of </w:t>
      </w:r>
      <w:r w:rsidRPr="007377AA">
        <w:rPr>
          <w:b/>
        </w:rPr>
        <w:t>Allen Hardy</w:t>
      </w:r>
      <w:r>
        <w:t xml:space="preserve"> during his life, reversion to his son, </w:t>
      </w:r>
      <w:r w:rsidRPr="007377AA">
        <w:rPr>
          <w:b/>
        </w:rPr>
        <w:t>Jordon Knight</w:t>
      </w:r>
      <w:r>
        <w:t xml:space="preserve">.  </w:t>
      </w:r>
      <w:r>
        <w:br/>
        <w:t xml:space="preserve">*  Dau: </w:t>
      </w:r>
      <w:r w:rsidRPr="007377AA">
        <w:rPr>
          <w:b/>
        </w:rPr>
        <w:t>Lucy Batts</w:t>
      </w:r>
      <w:r>
        <w:t xml:space="preserve">, 2 Negroes.  </w:t>
      </w:r>
      <w:r>
        <w:br/>
        <w:t xml:space="preserve">*  Son: </w:t>
      </w:r>
      <w:r w:rsidRPr="007377AA">
        <w:rPr>
          <w:b/>
        </w:rPr>
        <w:t>Charles</w:t>
      </w:r>
      <w:r w:rsidR="008A520D">
        <w:rPr>
          <w:b/>
        </w:rPr>
        <w:t xml:space="preserve"> Knight</w:t>
      </w:r>
      <w:r>
        <w:t xml:space="preserve">, Plantation bought of </w:t>
      </w:r>
      <w:r w:rsidRPr="007377AA">
        <w:rPr>
          <w:b/>
        </w:rPr>
        <w:t>Elias Fort</w:t>
      </w:r>
      <w:r>
        <w:t xml:space="preserve">, also tract I took up adjoining </w:t>
      </w:r>
      <w:r w:rsidRPr="007377AA">
        <w:rPr>
          <w:b/>
        </w:rPr>
        <w:t>Benjamin Batts</w:t>
      </w:r>
      <w:r>
        <w:t xml:space="preserve"> and 1 negro.  </w:t>
      </w:r>
      <w:r>
        <w:br/>
        <w:t xml:space="preserve">*  Dau: </w:t>
      </w:r>
      <w:r w:rsidRPr="007377AA">
        <w:rPr>
          <w:b/>
        </w:rPr>
        <w:t>Mary Lawrence</w:t>
      </w:r>
      <w:r>
        <w:t xml:space="preserve">, 1 negro.  </w:t>
      </w:r>
      <w:r>
        <w:br/>
        <w:t xml:space="preserve">*  Son: </w:t>
      </w:r>
      <w:r w:rsidRPr="007377AA">
        <w:rPr>
          <w:b/>
        </w:rPr>
        <w:t>Peter Epps Knight</w:t>
      </w:r>
      <w:r w:rsidR="008A520D">
        <w:rPr>
          <w:b/>
        </w:rPr>
        <w:t xml:space="preserve"> JR</w:t>
      </w:r>
      <w:r>
        <w:t xml:space="preserve">, 110 acre tract of land bought of </w:t>
      </w:r>
      <w:r w:rsidRPr="007377AA">
        <w:rPr>
          <w:b/>
        </w:rPr>
        <w:t>James Howard</w:t>
      </w:r>
      <w:r>
        <w:t xml:space="preserve">, and 1 negro boy.  </w:t>
      </w:r>
      <w:r>
        <w:br/>
        <w:t xml:space="preserve">*  Dau: </w:t>
      </w:r>
      <w:r w:rsidRPr="007377AA">
        <w:rPr>
          <w:b/>
        </w:rPr>
        <w:t>Elizabeth Knight</w:t>
      </w:r>
      <w:r>
        <w:t xml:space="preserve">, negro.  </w:t>
      </w:r>
      <w:r>
        <w:br/>
        <w:t xml:space="preserve">*  </w:t>
      </w:r>
      <w:r w:rsidRPr="007377AA">
        <w:rPr>
          <w:b/>
        </w:rPr>
        <w:t>Walker Knight</w:t>
      </w:r>
      <w:r>
        <w:t xml:space="preserve">’s 5 youngest chil: </w:t>
      </w:r>
      <w:r w:rsidRPr="007377AA">
        <w:rPr>
          <w:b/>
        </w:rPr>
        <w:t>James, Martha, Sisley, John</w:t>
      </w:r>
      <w:r>
        <w:t xml:space="preserve"> and </w:t>
      </w:r>
      <w:r w:rsidRPr="007377AA">
        <w:rPr>
          <w:b/>
        </w:rPr>
        <w:t>Charles Knight</w:t>
      </w:r>
      <w:r>
        <w:t xml:space="preserve">, $25 each.  </w:t>
      </w:r>
      <w:r>
        <w:br/>
        <w:t xml:space="preserve">*  Wit: </w:t>
      </w:r>
      <w:r w:rsidRPr="007377AA">
        <w:rPr>
          <w:b/>
        </w:rPr>
        <w:t>David Lawrence</w:t>
      </w:r>
      <w:r>
        <w:t xml:space="preserve">, </w:t>
      </w:r>
      <w:r w:rsidRPr="007377AA">
        <w:rPr>
          <w:b/>
        </w:rPr>
        <w:t>James Weeks</w:t>
      </w:r>
      <w:r>
        <w:t>. (Williams &amp; Griffin 1956, p. 195)</w:t>
      </w:r>
      <w:r w:rsidR="009004A3">
        <w:t xml:space="preserve">  </w:t>
      </w:r>
      <w:r w:rsidRPr="008A520D">
        <w:rPr>
          <w:b/>
        </w:rPr>
        <w:t>Note</w:t>
      </w:r>
      <w:r>
        <w:t xml:space="preserve">: </w:t>
      </w:r>
      <w:r w:rsidR="008A0241">
        <w:t xml:space="preserve">This </w:t>
      </w:r>
      <w:r>
        <w:t xml:space="preserve">Peter </w:t>
      </w:r>
      <w:r w:rsidR="008A0241">
        <w:t xml:space="preserve">Knight </w:t>
      </w:r>
      <w:r>
        <w:t>is son of John</w:t>
      </w:r>
      <w:r w:rsidR="008A0241">
        <w:t xml:space="preserve"> Knight</w:t>
      </w:r>
      <w:r>
        <w:t xml:space="preserve"> and Elizabeth </w:t>
      </w:r>
      <w:r w:rsidR="008A0241">
        <w:t xml:space="preserve">Eppes </w:t>
      </w:r>
      <w:r>
        <w:t>Knight of Albemarle Parish, b. 8 Jan 1739 whe</w:t>
      </w:r>
      <w:r w:rsidR="008A0241">
        <w:t>re his birth is recorded. Peter</w:t>
      </w:r>
      <w:r>
        <w:t xml:space="preserve"> </w:t>
      </w:r>
      <w:r w:rsidRPr="007C2F15">
        <w:rPr>
          <w:i/>
        </w:rPr>
        <w:t>refers to  Walker</w:t>
      </w:r>
      <w:r>
        <w:rPr>
          <w:i/>
        </w:rPr>
        <w:t xml:space="preserve"> Knight, son of his brother, John</w:t>
      </w:r>
      <w:r>
        <w:t xml:space="preserve">. He refers to purchasing land from Benjamin Pippen, and his father mentions his daughter, Lucretia, married to Joseph Pippen, so the connexion </w:t>
      </w:r>
      <w:r w:rsidR="008A520D">
        <w:t>is</w:t>
      </w:r>
      <w:r>
        <w:t xml:space="preserve"> sound. </w:t>
      </w:r>
      <w:r w:rsidR="008A0241">
        <w:t>H</w:t>
      </w:r>
      <w:r>
        <w:t xml:space="preserve">e left a bequest to the five </w:t>
      </w:r>
      <w:r w:rsidRPr="007C2F15">
        <w:rPr>
          <w:i/>
        </w:rPr>
        <w:t>youngest</w:t>
      </w:r>
      <w:r>
        <w:t xml:space="preserve"> children of Walker, apparently excluding Walker’s eldest child, dau. Lucy Knight Hammond. I believe that this is due to the fact that Elizabeth Knight, dau. of Peter, was mother to the five youngest children of his brother, but that the eldest was child of a first wife who had died. Walker 18 years older than his second wife was 44 when his first child by Eliz</w:t>
      </w:r>
      <w:r w:rsidR="008A0241">
        <w:t>abeth</w:t>
      </w:r>
      <w:r>
        <w:t xml:space="preserve"> Knight was born in 1806; Eliz. was 26 at the time, so the family might have been glad that she married at all! Cousin marriages were common in those times, but I think they were still possibly considered not the usual way things should be done. I have not found the name of Walker’s first wife.</w:t>
      </w:r>
    </w:p>
    <w:p w:rsidR="000E0247" w:rsidRDefault="000E0247" w:rsidP="00F73EF3">
      <w:pPr>
        <w:pStyle w:val="NormalWeb"/>
        <w:spacing w:before="240" w:after="240"/>
        <w:ind w:left="0"/>
      </w:pPr>
      <w:r w:rsidRPr="00FA51F6">
        <w:rPr>
          <w:b/>
        </w:rPr>
        <w:lastRenderedPageBreak/>
        <w:t>1812</w:t>
      </w:r>
      <w:r w:rsidR="00FA51F6" w:rsidRPr="00FA51F6">
        <w:rPr>
          <w:b/>
        </w:rPr>
        <w:t xml:space="preserve"> – May 30</w:t>
      </w:r>
      <w:r w:rsidRPr="00FA51F6">
        <w:rPr>
          <w:b/>
        </w:rPr>
        <w:t xml:space="preserve"> – </w:t>
      </w:r>
      <w:r w:rsidRPr="00FA51F6">
        <w:rPr>
          <w:b/>
          <w:u w:val="single"/>
        </w:rPr>
        <w:t>NC Granville</w:t>
      </w:r>
      <w:r w:rsidRPr="00FA51F6">
        <w:rPr>
          <w:b/>
        </w:rPr>
        <w:t xml:space="preserve"> – Admin – Jonathan Knight</w:t>
      </w:r>
      <w:r>
        <w:t xml:space="preserve"> – “To any lawful officer of (any) County (Granville) to execute and return in 30 days from the date hereof, Sunday excepted, I command you to take the body of John Knight &amp; Jonathan Knight, </w:t>
      </w:r>
      <w:r w:rsidR="00FA51F6">
        <w:t>Executors</w:t>
      </w:r>
      <w:r>
        <w:t xml:space="preserve"> of Jonathan Knight dec’d, if to be found in your County </w:t>
      </w:r>
      <w:r w:rsidR="00FA51F6">
        <w:t>under .___ to cause to appear before the</w:t>
      </w:r>
      <w:r>
        <w:t xml:space="preserve"> </w:t>
      </w:r>
      <w:r w:rsidR="00FA51F6">
        <w:t>me or ___ other Justice of the Peace in said County to answer the complaint of John ____ for the non-payment of twenty-four pounds four shillings and two pence due by note given under my hand and seal this 30</w:t>
      </w:r>
      <w:r w:rsidR="00FA51F6" w:rsidRPr="00FA51F6">
        <w:rPr>
          <w:vertAlign w:val="superscript"/>
        </w:rPr>
        <w:t>th</w:t>
      </w:r>
      <w:r w:rsidR="00FA51F6">
        <w:t xml:space="preserve"> May 1812 Signed: __ Williams.  </w:t>
      </w:r>
      <w:r w:rsidR="00FA51F6" w:rsidRPr="00FA51F6">
        <w:rPr>
          <w:b/>
        </w:rPr>
        <w:t>Followed by</w:t>
      </w:r>
      <w:r w:rsidR="00FA51F6">
        <w:t xml:space="preserve">: The Defendants appeared before me and acknolwdged the service of this warrant and confessed judgment to the Plaintiff for twenty-four pounds, four shillings, 2 pence debt granted by me. Signed: H. Williams.  </w:t>
      </w:r>
      <w:r w:rsidR="00FA51F6" w:rsidRPr="00FA51F6">
        <w:rPr>
          <w:b/>
        </w:rPr>
        <w:t>Followed by</w:t>
      </w:r>
      <w:r w:rsidR="00FA51F6">
        <w:t>:  July 15 1812: I command you to levy on the goods &amp; chattels of John Knight &amp; Jonathan Knight, executors of Jonathan Knight deceased, sufficient to satisfy the above judgement with all legal cass for the want of such goods &amp; chattles you are to levy on the land, tenements &amp; make known where the land lyes &amp; wh</w:t>
      </w:r>
      <w:r w:rsidR="004F4CE4">
        <w:t>ose adjoining at return to the next County Court the same. Given under my hand, etc, H. Williams</w:t>
      </w:r>
      <w:r w:rsidR="004F4CE4" w:rsidRPr="004F4CE4">
        <w:rPr>
          <w:b/>
        </w:rPr>
        <w:t>. Followed by</w:t>
      </w:r>
      <w:r w:rsidR="004F4CE4">
        <w:t xml:space="preserve">: No personal property found of John Knight therefore levyed on 100 acres of land more or less adjoining the widow Ralph &amp; Nelson </w:t>
      </w:r>
      <w:r w:rsidR="00F73EF3">
        <w:t>Nailing (</w:t>
      </w:r>
      <w:r w:rsidR="004F4CE4">
        <w:t>Nayling</w:t>
      </w:r>
      <w:r w:rsidR="00F73EF3">
        <w:t>)</w:t>
      </w:r>
      <w:r w:rsidR="004F4CE4">
        <w:t xml:space="preserve"> on the south side of Tarr River near Dickinson’s Bridge. July 16, 1812 Signed: Richard Wood, CL. (North Carolina, Wills and Probate Records, 1665-1998 for Jonathan Knight, Granville, Estate Records, images online, ancestry.com)</w:t>
      </w:r>
      <w:r w:rsidR="00C9289F">
        <w:t xml:space="preserve"> ~~ </w:t>
      </w:r>
      <w:r w:rsidR="00F73EF3" w:rsidRPr="00994D54">
        <w:rPr>
          <w:b/>
        </w:rPr>
        <w:t>Note</w:t>
      </w:r>
      <w:r w:rsidR="00F73EF3">
        <w:t xml:space="preserve">: The “Widow Ralph” is likely to be Sarah Knight Rolfe, sister of </w:t>
      </w:r>
      <w:r w:rsidR="00994D54">
        <w:t xml:space="preserve">the </w:t>
      </w:r>
      <w:r w:rsidR="00F73EF3">
        <w:t xml:space="preserve">John </w:t>
      </w:r>
      <w:r w:rsidR="00994D54">
        <w:t xml:space="preserve">involved </w:t>
      </w:r>
      <w:r w:rsidR="00F73EF3">
        <w:t xml:space="preserve">in the above affair. </w:t>
      </w:r>
    </w:p>
    <w:p w:rsidR="00563A05" w:rsidRDefault="00563A05" w:rsidP="00F73EF3">
      <w:pPr>
        <w:pStyle w:val="NormalWeb"/>
        <w:spacing w:before="240" w:after="240"/>
        <w:ind w:left="0"/>
      </w:pPr>
      <w:r w:rsidRPr="00563A05">
        <w:rPr>
          <w:b/>
        </w:rPr>
        <w:t xml:space="preserve">1812 – Sep 21 – </w:t>
      </w:r>
      <w:r w:rsidRPr="00563A05">
        <w:rPr>
          <w:b/>
          <w:u w:val="single"/>
        </w:rPr>
        <w:t>VA Amherst</w:t>
      </w:r>
      <w:r w:rsidRPr="00563A05">
        <w:rPr>
          <w:b/>
        </w:rPr>
        <w:t xml:space="preserve"> – Admin - Peyton Keith, AC, to W</w:t>
      </w:r>
      <w:r w:rsidR="009E2C67">
        <w:rPr>
          <w:b/>
        </w:rPr>
        <w:t>illiam</w:t>
      </w:r>
      <w:r w:rsidRPr="00563A05">
        <w:rPr>
          <w:b/>
        </w:rPr>
        <w:t xml:space="preserve">. Knight, </w:t>
      </w:r>
      <w:r w:rsidRPr="00563A05">
        <w:t>AC - $40.00 – for one lot in New Glasgow – No. 6 – 34 yards in from and 70 yards deep – E. side Main and begins at an alley.</w:t>
      </w:r>
      <w:r>
        <w:t xml:space="preserve">  (</w:t>
      </w:r>
      <w:r w:rsidRPr="00563A05">
        <w:t>Amherst County Virginia Courthouse Miniatures, An Abstract of all Items in Amherst County Deed Book M, Bailey Fulton Davis, 1967</w:t>
      </w:r>
      <w:r>
        <w:t>)</w:t>
      </w:r>
    </w:p>
    <w:p w:rsidR="00C9289F" w:rsidRDefault="00C9289F" w:rsidP="00F73EF3">
      <w:pPr>
        <w:pStyle w:val="NormalWeb"/>
        <w:spacing w:before="240" w:after="240"/>
        <w:ind w:left="0"/>
      </w:pPr>
      <w:r w:rsidRPr="00C9289F">
        <w:rPr>
          <w:b/>
        </w:rPr>
        <w:t xml:space="preserve">1812 - </w:t>
      </w:r>
      <w:r w:rsidRPr="00C9289F">
        <w:rPr>
          <w:b/>
          <w:u w:val="single"/>
        </w:rPr>
        <w:t>TN Bledsoe</w:t>
      </w:r>
      <w:r w:rsidRPr="00C9289F">
        <w:rPr>
          <w:b/>
        </w:rPr>
        <w:t xml:space="preserve"> – Mil – Jonathan Knight</w:t>
      </w:r>
      <w:r w:rsidRPr="00C9289F">
        <w:t xml:space="preserve"> - Listed as a private in Capt Abram Bledsoe's company of TN Militia.(Ref: Pension file.) </w:t>
      </w:r>
    </w:p>
    <w:p w:rsidR="001470B7" w:rsidRDefault="001470B7" w:rsidP="001470B7">
      <w:pPr>
        <w:pStyle w:val="NormalWeb"/>
        <w:spacing w:before="240" w:beforeAutospacing="0" w:after="240" w:afterAutospacing="0"/>
        <w:ind w:left="0" w:right="0"/>
      </w:pPr>
      <w:r>
        <w:rPr>
          <w:b/>
        </w:rPr>
        <w:t xml:space="preserve">1813 </w:t>
      </w:r>
      <w:r w:rsidR="008A520D">
        <w:rPr>
          <w:b/>
        </w:rPr>
        <w:t xml:space="preserve">- </w:t>
      </w:r>
      <w:r>
        <w:rPr>
          <w:b/>
        </w:rPr>
        <w:t xml:space="preserve">Mar 15 </w:t>
      </w:r>
      <w:r>
        <w:t xml:space="preserve">– </w:t>
      </w:r>
      <w:r w:rsidRPr="008B13B8">
        <w:rPr>
          <w:b/>
          <w:u w:val="single"/>
        </w:rPr>
        <w:t>NC</w:t>
      </w:r>
      <w:r w:rsidR="008A0241">
        <w:rPr>
          <w:b/>
          <w:u w:val="single"/>
        </w:rPr>
        <w:t xml:space="preserve"> </w:t>
      </w:r>
      <w:r w:rsidR="008A0241" w:rsidRPr="008B13B8">
        <w:rPr>
          <w:b/>
          <w:u w:val="single"/>
        </w:rPr>
        <w:t>Jones</w:t>
      </w:r>
      <w:r>
        <w:t xml:space="preserve"> </w:t>
      </w:r>
      <w:r w:rsidRPr="008A520D">
        <w:rPr>
          <w:b/>
        </w:rPr>
        <w:t xml:space="preserve">– </w:t>
      </w:r>
      <w:r w:rsidR="008A520D" w:rsidRPr="008A520D">
        <w:rPr>
          <w:b/>
        </w:rPr>
        <w:t xml:space="preserve">Admin – Kader Knight </w:t>
      </w:r>
      <w:r w:rsidR="008A520D">
        <w:t>– Land sa</w:t>
      </w:r>
      <w:r w:rsidR="006150A6">
        <w:t>le</w:t>
      </w:r>
      <w:r w:rsidR="008A520D">
        <w:t xml:space="preserve"> by</w:t>
      </w:r>
      <w:r w:rsidRPr="00D96386">
        <w:rPr>
          <w:b/>
        </w:rPr>
        <w:t>Joseph Knight</w:t>
      </w:r>
      <w:r>
        <w:t xml:space="preserve"> to </w:t>
      </w:r>
      <w:r w:rsidRPr="00D96386">
        <w:rPr>
          <w:b/>
        </w:rPr>
        <w:t>Kader Knight, Jr.</w:t>
      </w:r>
      <w:r>
        <w:t xml:space="preserve"> for $200.00, 100 acres on Mill Creek to Island Branch. Wts: Nicholas A. Bray, Elijah Simmons.  (Hargett Gwynn 1963, p. 505)</w:t>
      </w:r>
    </w:p>
    <w:p w:rsidR="009542F2" w:rsidRDefault="009542F2" w:rsidP="001470B7">
      <w:pPr>
        <w:pStyle w:val="NormalWeb"/>
        <w:spacing w:before="240" w:beforeAutospacing="0" w:after="240" w:afterAutospacing="0"/>
        <w:ind w:left="0" w:right="0"/>
      </w:pPr>
      <w:r w:rsidRPr="009542F2">
        <w:rPr>
          <w:b/>
        </w:rPr>
        <w:t xml:space="preserve">1813 – Apr 13 – </w:t>
      </w:r>
      <w:r w:rsidRPr="009542F2">
        <w:rPr>
          <w:b/>
          <w:u w:val="single"/>
        </w:rPr>
        <w:t>GA Tattnall</w:t>
      </w:r>
      <w:r w:rsidRPr="009542F2">
        <w:rPr>
          <w:b/>
        </w:rPr>
        <w:t xml:space="preserve"> – Mar – Gabriel Jones &amp; Mary Knight</w:t>
      </w:r>
      <w:r>
        <w:t xml:space="preserve"> - (Lucas &amp; Wilson (1976) p. 68)</w:t>
      </w:r>
    </w:p>
    <w:p w:rsidR="00401073" w:rsidRDefault="00401073" w:rsidP="001470B7">
      <w:pPr>
        <w:pStyle w:val="NormalWeb"/>
        <w:spacing w:before="240" w:beforeAutospacing="0" w:after="240" w:afterAutospacing="0"/>
        <w:ind w:left="0" w:right="0"/>
      </w:pPr>
      <w:r w:rsidRPr="00401073">
        <w:rPr>
          <w:b/>
        </w:rPr>
        <w:t xml:space="preserve">1813 – Aug 16 – </w:t>
      </w:r>
      <w:r w:rsidRPr="00401073">
        <w:rPr>
          <w:b/>
          <w:u w:val="single"/>
        </w:rPr>
        <w:t>VA Amherst</w:t>
      </w:r>
      <w:r w:rsidRPr="00401073">
        <w:rPr>
          <w:b/>
        </w:rPr>
        <w:t xml:space="preserve"> – Mar – William Knight to Susanna D. </w:t>
      </w:r>
      <w:r w:rsidR="0092785D">
        <w:rPr>
          <w:b/>
        </w:rPr>
        <w:t xml:space="preserve">Brown </w:t>
      </w:r>
      <w:r w:rsidR="0092785D" w:rsidRPr="0092785D">
        <w:t xml:space="preserve">(mistranscribed </w:t>
      </w:r>
      <w:r w:rsidR="0092785D">
        <w:t xml:space="preserve">on ancestry </w:t>
      </w:r>
      <w:r w:rsidR="0092785D" w:rsidRPr="0092785D">
        <w:t>as ‘Damron’)</w:t>
      </w:r>
      <w:r>
        <w:t xml:space="preserve">. (FHL Film Number 30273, 236.)  </w:t>
      </w:r>
      <w:r w:rsidRPr="00015983">
        <w:rPr>
          <w:b/>
        </w:rPr>
        <w:t>Note</w:t>
      </w:r>
      <w:r>
        <w:t xml:space="preserve">: This William was the son of Orson </w:t>
      </w:r>
      <w:r w:rsidR="003C490D">
        <w:t xml:space="preserve">/ </w:t>
      </w:r>
      <w:r>
        <w:t xml:space="preserve">Austin </w:t>
      </w:r>
      <w:r w:rsidR="003C490D">
        <w:t xml:space="preserve">/ Augustine </w:t>
      </w:r>
      <w:r>
        <w:t>Knight. Daughters: Sally A Knight, Mildred V. Knight, Susanah M. Knight, Sophia Victoria Knight, .  Sons: Paul N. Knight, Marcellus Knight, Daniel C. Knight, Stephen Knight.  Was appointed postmaster of New Glasgow, Amherst VA in 1841.</w:t>
      </w:r>
    </w:p>
    <w:p w:rsidR="001470B7" w:rsidRDefault="001470B7" w:rsidP="001470B7">
      <w:pPr>
        <w:pStyle w:val="NormalWeb"/>
        <w:spacing w:before="240" w:beforeAutospacing="0" w:after="240" w:afterAutospacing="0"/>
        <w:ind w:left="0" w:right="0"/>
      </w:pPr>
      <w:r>
        <w:rPr>
          <w:b/>
        </w:rPr>
        <w:t xml:space="preserve">1813 </w:t>
      </w:r>
      <w:r w:rsidR="008A520D">
        <w:rPr>
          <w:b/>
        </w:rPr>
        <w:t xml:space="preserve">- </w:t>
      </w:r>
      <w:r>
        <w:rPr>
          <w:b/>
        </w:rPr>
        <w:t xml:space="preserve">Aug 23 </w:t>
      </w:r>
      <w:r>
        <w:t xml:space="preserve">– </w:t>
      </w:r>
      <w:r w:rsidRPr="005349D2">
        <w:rPr>
          <w:b/>
          <w:u w:val="single"/>
        </w:rPr>
        <w:t>G</w:t>
      </w:r>
      <w:r w:rsidR="008A0241">
        <w:rPr>
          <w:b/>
          <w:u w:val="single"/>
        </w:rPr>
        <w:t>A</w:t>
      </w:r>
      <w:r>
        <w:t xml:space="preserve"> </w:t>
      </w:r>
      <w:r w:rsidRPr="008A520D">
        <w:rPr>
          <w:b/>
        </w:rPr>
        <w:t xml:space="preserve">– </w:t>
      </w:r>
      <w:r w:rsidR="008A520D" w:rsidRPr="008A520D">
        <w:rPr>
          <w:b/>
        </w:rPr>
        <w:t>Mil -</w:t>
      </w:r>
      <w:r w:rsidR="008A520D">
        <w:t xml:space="preserve"> </w:t>
      </w:r>
      <w:r w:rsidRPr="00D96386">
        <w:rPr>
          <w:b/>
        </w:rPr>
        <w:t>Meredith Knight</w:t>
      </w:r>
      <w:r>
        <w:t xml:space="preserve"> </w:t>
      </w:r>
      <w:r w:rsidR="008A520D">
        <w:t xml:space="preserve">- </w:t>
      </w:r>
      <w:r>
        <w:t>Captain Benjamin Henry’s Company of Drafted Infantry, 2</w:t>
      </w:r>
      <w:r w:rsidRPr="008B13B8">
        <w:rPr>
          <w:vertAlign w:val="superscript"/>
        </w:rPr>
        <w:t>nd</w:t>
      </w:r>
      <w:r>
        <w:t xml:space="preserve"> Reg’t Georgia Militia.  The record shows that he died in service 1813 Oct 1. </w:t>
      </w:r>
      <w:r w:rsidR="008A0241">
        <w:t>(National Archives served by ancestry.com)</w:t>
      </w:r>
    </w:p>
    <w:p w:rsidR="001470B7" w:rsidRDefault="001470B7" w:rsidP="001470B7">
      <w:pPr>
        <w:pStyle w:val="NormalWeb"/>
        <w:spacing w:before="240" w:beforeAutospacing="0" w:after="240" w:afterAutospacing="0"/>
        <w:ind w:left="0" w:right="0"/>
      </w:pPr>
      <w:r>
        <w:rPr>
          <w:b/>
        </w:rPr>
        <w:lastRenderedPageBreak/>
        <w:t xml:space="preserve">1814 </w:t>
      </w:r>
      <w:r w:rsidR="008A0241">
        <w:rPr>
          <w:b/>
        </w:rPr>
        <w:t xml:space="preserve">- </w:t>
      </w:r>
      <w:r>
        <w:rPr>
          <w:b/>
        </w:rPr>
        <w:t>Mar 14</w:t>
      </w:r>
      <w:r>
        <w:rPr>
          <w:b/>
        </w:rPr>
        <w:tab/>
      </w:r>
      <w:r w:rsidR="008A0241">
        <w:rPr>
          <w:b/>
        </w:rPr>
        <w:t xml:space="preserve"> - </w:t>
      </w:r>
      <w:r>
        <w:rPr>
          <w:b/>
          <w:u w:val="single"/>
        </w:rPr>
        <w:t>VA</w:t>
      </w:r>
      <w:r w:rsidR="008A0241">
        <w:rPr>
          <w:b/>
          <w:u w:val="single"/>
        </w:rPr>
        <w:t xml:space="preserve"> </w:t>
      </w:r>
      <w:r w:rsidR="008A0241" w:rsidRPr="001B38EF">
        <w:rPr>
          <w:b/>
          <w:u w:val="single"/>
        </w:rPr>
        <w:t>Northumberland</w:t>
      </w:r>
      <w:r w:rsidRPr="008A0241">
        <w:rPr>
          <w:b/>
        </w:rPr>
        <w:t xml:space="preserve"> – </w:t>
      </w:r>
      <w:r w:rsidR="008A0241" w:rsidRPr="008A0241">
        <w:rPr>
          <w:b/>
        </w:rPr>
        <w:t xml:space="preserve">Admin - </w:t>
      </w:r>
      <w:r w:rsidRPr="008A0241">
        <w:rPr>
          <w:b/>
        </w:rPr>
        <w:t>Zephaniah Knight</w:t>
      </w:r>
      <w:r w:rsidR="008A0241">
        <w:t xml:space="preserve"> - O</w:t>
      </w:r>
      <w:r>
        <w:t xml:space="preserve">rphan of John Knight </w:t>
      </w:r>
      <w:r w:rsidR="008A520D">
        <w:t>c</w:t>
      </w:r>
      <w:r>
        <w:t>hose Seth Lunsford as his gdn. (NC OB 1811-15:21)</w:t>
      </w:r>
      <w:r w:rsidR="008A0241">
        <w:t xml:space="preserve">  </w:t>
      </w:r>
      <w:r w:rsidR="008A0241" w:rsidRPr="008A520D">
        <w:rPr>
          <w:b/>
        </w:rPr>
        <w:t>Note</w:t>
      </w:r>
      <w:r w:rsidR="008A0241">
        <w:t xml:space="preserve">: </w:t>
      </w:r>
      <w:r w:rsidR="008A520D">
        <w:t>See</w:t>
      </w:r>
      <w:r w:rsidR="008A0241">
        <w:t xml:space="preserve"> the </w:t>
      </w:r>
      <w:r w:rsidR="008A0241">
        <w:rPr>
          <w:b/>
        </w:rPr>
        <w:t>1793 Jan 2</w:t>
      </w:r>
      <w:r w:rsidR="008A0241" w:rsidRPr="00C17CE8">
        <w:rPr>
          <w:b/>
        </w:rPr>
        <w:t xml:space="preserve"> Mar</w:t>
      </w:r>
      <w:r w:rsidR="008A0241">
        <w:rPr>
          <w:b/>
        </w:rPr>
        <w:t xml:space="preserve">riage of </w:t>
      </w:r>
      <w:r w:rsidR="008A0241" w:rsidRPr="00C17CE8">
        <w:rPr>
          <w:b/>
        </w:rPr>
        <w:t>Joseph Edwards &amp; Nancy Lunsford</w:t>
      </w:r>
      <w:r w:rsidR="008A0241">
        <w:t xml:space="preserve"> with </w:t>
      </w:r>
      <w:r w:rsidR="008A0241" w:rsidRPr="00A33D9F">
        <w:rPr>
          <w:b/>
        </w:rPr>
        <w:t>John Knight</w:t>
      </w:r>
      <w:r w:rsidR="008A0241">
        <w:t xml:space="preserve"> as bondsman. (Headley 2002, p. 122)  </w:t>
      </w:r>
    </w:p>
    <w:p w:rsidR="00313630" w:rsidRDefault="00313630" w:rsidP="001470B7">
      <w:pPr>
        <w:pStyle w:val="NormalWeb"/>
        <w:spacing w:before="240" w:beforeAutospacing="0" w:after="240" w:afterAutospacing="0"/>
        <w:ind w:left="0" w:right="0"/>
      </w:pPr>
      <w:r w:rsidRPr="00313630">
        <w:rPr>
          <w:b/>
        </w:rPr>
        <w:t xml:space="preserve">1814 – Jun 29 – </w:t>
      </w:r>
      <w:r w:rsidRPr="00313630">
        <w:rPr>
          <w:b/>
          <w:u w:val="single"/>
        </w:rPr>
        <w:t>GA Effingham</w:t>
      </w:r>
      <w:r w:rsidRPr="00313630">
        <w:rPr>
          <w:b/>
        </w:rPr>
        <w:t xml:space="preserve"> – Will – Samuel Bass</w:t>
      </w:r>
      <w:r>
        <w:t xml:space="preserve"> – Wife: Rebecca. Daught</w:t>
      </w:r>
      <w:r w:rsidR="00C9753A">
        <w:t>e</w:t>
      </w:r>
      <w:r>
        <w:t xml:space="preserve">r Ann, (married John Knight Sept 1, 1817; he was probably the son of John Knight and wife Rachel, 1799.)  Rosannah Bass, Selina, Sarah (daughters), and son Daniel Alexander Bass.  Exrs: Zara Powers and John Delburge of Savannah. (Lucas &amp; Wilson (1976), p. 14)  </w:t>
      </w:r>
      <w:r w:rsidRPr="00313630">
        <w:rPr>
          <w:b/>
        </w:rPr>
        <w:t>Note</w:t>
      </w:r>
      <w:r>
        <w:t>: Additional records from this volume show that this Ann Bass, as Ann Knight, married Alexander Elkins on 31 Jul 1821, so her first husband, John Knight, must have died.</w:t>
      </w:r>
    </w:p>
    <w:p w:rsidR="00563A05" w:rsidRDefault="00563A05" w:rsidP="001470B7">
      <w:pPr>
        <w:pStyle w:val="NormalWeb"/>
        <w:spacing w:before="240" w:beforeAutospacing="0" w:after="240" w:afterAutospacing="0"/>
        <w:ind w:left="0" w:right="0"/>
      </w:pPr>
      <w:r w:rsidRPr="00563A05">
        <w:rPr>
          <w:b/>
        </w:rPr>
        <w:t xml:space="preserve">1814 – Sep 25 – </w:t>
      </w:r>
      <w:r w:rsidRPr="00563A05">
        <w:rPr>
          <w:b/>
          <w:u w:val="single"/>
        </w:rPr>
        <w:t>VA Amherst</w:t>
      </w:r>
      <w:r w:rsidRPr="00563A05">
        <w:rPr>
          <w:b/>
        </w:rPr>
        <w:t xml:space="preserve"> – Admin - David S. Garland, AC, to William Knight</w:t>
      </w:r>
      <w:r w:rsidRPr="00563A05">
        <w:t>, AC $100.00 for 3 lots in New Glasgow: No. 22 N. side of Main St. – 35 yrd. by 49 yds. And opposite Knight’s improved lot No. 5; also No. 4 on S. side Main St. and joining No. 5 on S. - 35 yds. On Main &amp; 70 yds. Deep – on S. by Market st.; also No. 7 on S. side Main St. – 35 yds. By 70 yds. – alley on N. Wits.: Jno. Whitehead; Jere Yager; Jno. Mountcastle; Frederick Aldridge. Taken out by WK, 13 Apr., 1817.</w:t>
      </w:r>
      <w:r>
        <w:t xml:space="preserve">  (</w:t>
      </w:r>
      <w:r w:rsidRPr="00563A05">
        <w:t>Amherst County Virginia Courthouse Miniatures, An Abstract of all Items in Amherst County Deed Book M, Bailey Fulton Davis, 1966</w:t>
      </w:r>
      <w:r>
        <w:t>)</w:t>
      </w:r>
    </w:p>
    <w:p w:rsidR="001470B7" w:rsidRDefault="008A520D" w:rsidP="001470B7">
      <w:pPr>
        <w:pStyle w:val="NormalWeb"/>
        <w:spacing w:before="240" w:beforeAutospacing="0" w:after="240" w:afterAutospacing="0"/>
        <w:ind w:left="0" w:right="0"/>
      </w:pPr>
      <w:r>
        <w:rPr>
          <w:b/>
        </w:rPr>
        <w:t>181</w:t>
      </w:r>
      <w:r w:rsidR="001470B7">
        <w:rPr>
          <w:b/>
        </w:rPr>
        <w:t xml:space="preserve">5 </w:t>
      </w:r>
      <w:r w:rsidR="001470B7">
        <w:t xml:space="preserve">– </w:t>
      </w:r>
      <w:r w:rsidR="001470B7" w:rsidRPr="00956302">
        <w:rPr>
          <w:b/>
          <w:u w:val="single"/>
        </w:rPr>
        <w:t>SC</w:t>
      </w:r>
      <w:r w:rsidR="008A0241">
        <w:rPr>
          <w:b/>
          <w:u w:val="single"/>
        </w:rPr>
        <w:t xml:space="preserve"> </w:t>
      </w:r>
      <w:r w:rsidR="008A0241" w:rsidRPr="00956302">
        <w:rPr>
          <w:b/>
          <w:u w:val="single"/>
        </w:rPr>
        <w:t>Laurens</w:t>
      </w:r>
      <w:r w:rsidR="001470B7">
        <w:t xml:space="preserve"> </w:t>
      </w:r>
      <w:r w:rsidR="001470B7" w:rsidRPr="008A520D">
        <w:rPr>
          <w:b/>
        </w:rPr>
        <w:t>– Mar</w:t>
      </w:r>
      <w:r w:rsidR="008A0241" w:rsidRPr="008A520D">
        <w:rPr>
          <w:b/>
        </w:rPr>
        <w:t xml:space="preserve"> - </w:t>
      </w:r>
      <w:r w:rsidR="001470B7" w:rsidRPr="008A520D">
        <w:rPr>
          <w:b/>
        </w:rPr>
        <w:t xml:space="preserve">William Smith Puckett </w:t>
      </w:r>
      <w:r w:rsidR="008A0241" w:rsidRPr="008A520D">
        <w:rPr>
          <w:b/>
        </w:rPr>
        <w:t>&amp;</w:t>
      </w:r>
      <w:r w:rsidR="001470B7">
        <w:t xml:space="preserve"> </w:t>
      </w:r>
      <w:r w:rsidR="001470B7" w:rsidRPr="009B371E">
        <w:rPr>
          <w:b/>
        </w:rPr>
        <w:t>Delilah Knight</w:t>
      </w:r>
      <w:r w:rsidR="001470B7">
        <w:t xml:space="preserve">, daughter of </w:t>
      </w:r>
      <w:r w:rsidR="001470B7" w:rsidRPr="009B371E">
        <w:rPr>
          <w:b/>
        </w:rPr>
        <w:t>John Knight</w:t>
      </w:r>
      <w:r w:rsidR="001470B7">
        <w:t xml:space="preserve"> and his wife “Betsy Rutledge” who was a widow at the time of her marriage to John Knight. </w:t>
      </w:r>
      <w:r w:rsidR="008A0241">
        <w:t>“</w:t>
      </w:r>
      <w:r w:rsidR="001470B7">
        <w:t>She was probably a Douglass of Lancaster or Chesterfield Counties before her first marriage.</w:t>
      </w:r>
      <w:r w:rsidR="008A0241">
        <w:t>”</w:t>
      </w:r>
      <w:r w:rsidR="001470B7">
        <w:t xml:space="preserve"> (The Pucketts of South Carolina, p. 29)</w:t>
      </w:r>
    </w:p>
    <w:p w:rsidR="0030709E" w:rsidRDefault="0030709E" w:rsidP="001470B7">
      <w:pPr>
        <w:pStyle w:val="NormalWeb"/>
        <w:spacing w:before="240" w:beforeAutospacing="0" w:after="240" w:afterAutospacing="0"/>
        <w:ind w:left="0" w:right="0"/>
      </w:pPr>
      <w:r w:rsidRPr="0030709E">
        <w:rPr>
          <w:b/>
        </w:rPr>
        <w:t xml:space="preserve">1815 – Dec 20 - </w:t>
      </w:r>
      <w:r w:rsidRPr="0030709E">
        <w:rPr>
          <w:b/>
          <w:u w:val="single"/>
        </w:rPr>
        <w:t>VA Amherst</w:t>
      </w:r>
      <w:r w:rsidRPr="0030709E">
        <w:rPr>
          <w:b/>
        </w:rPr>
        <w:t xml:space="preserve"> – Mar – Milly Knight to David A. Gilbert</w:t>
      </w:r>
      <w:r>
        <w:t>.  Mother, Betsey Knight.  (FHL Film Number 30273, p. 238)</w:t>
      </w:r>
    </w:p>
    <w:p w:rsidR="00C9289F" w:rsidRDefault="00C9289F" w:rsidP="001470B7">
      <w:pPr>
        <w:pStyle w:val="NormalWeb"/>
        <w:spacing w:before="240" w:beforeAutospacing="0" w:after="240" w:afterAutospacing="0"/>
        <w:ind w:left="0" w:right="0"/>
      </w:pPr>
      <w:r w:rsidRPr="00C9289F">
        <w:rPr>
          <w:b/>
        </w:rPr>
        <w:t xml:space="preserve">1815 - May 6 – </w:t>
      </w:r>
      <w:r w:rsidRPr="00C9289F">
        <w:rPr>
          <w:b/>
          <w:u w:val="single"/>
        </w:rPr>
        <w:t>TN Bledsoe</w:t>
      </w:r>
      <w:r w:rsidRPr="00C9289F">
        <w:rPr>
          <w:b/>
        </w:rPr>
        <w:t xml:space="preserve"> – Admin – Solomon Knight</w:t>
      </w:r>
      <w:r w:rsidRPr="00C9289F">
        <w:t xml:space="preserve"> – Know all men by these presents that I, Solomon Knight of the County of Bledsoe and State of Tennessee, Do hereby nominate and appoint John Rains of said County and State, my attorney in fact for me and in my name, to receive from the paymaster (?) of the E. Tenn Militia, the pay of my son James Allen Knight, a minor under the age of twenty-one and who died in the service of his Country, for performing a tour of duty in the United States Service in a company commanded by Capt. James Tunnels, and to do and perform all things necessary in and concerning the premises. Hereby confirming and ratifying the same. Given under my hand and seal at Madison the 6th day of May, 1815. Signed with his mark (X). </w:t>
      </w:r>
    </w:p>
    <w:p w:rsidR="00C9289F" w:rsidRDefault="00C9289F" w:rsidP="001470B7">
      <w:pPr>
        <w:pStyle w:val="NormalWeb"/>
        <w:spacing w:before="240" w:beforeAutospacing="0" w:after="240" w:afterAutospacing="0"/>
        <w:ind w:left="0" w:right="0"/>
      </w:pPr>
      <w:r w:rsidRPr="00C9289F">
        <w:rPr>
          <w:b/>
        </w:rPr>
        <w:t xml:space="preserve">1815 - May 25 – </w:t>
      </w:r>
      <w:r w:rsidRPr="00C9289F">
        <w:rPr>
          <w:b/>
          <w:u w:val="single"/>
        </w:rPr>
        <w:t>TN Bledsoe</w:t>
      </w:r>
      <w:r w:rsidRPr="00C9289F">
        <w:rPr>
          <w:b/>
        </w:rPr>
        <w:t xml:space="preserve"> – Admin – John A. Knight</w:t>
      </w:r>
      <w:r w:rsidRPr="00C9289F">
        <w:t xml:space="preserve"> – Signed a power of attorney to obtain payment for his service in the War of 1812.</w:t>
      </w:r>
    </w:p>
    <w:p w:rsidR="001470B7" w:rsidRDefault="001470B7" w:rsidP="001470B7">
      <w:pPr>
        <w:pStyle w:val="NormalWeb"/>
        <w:spacing w:before="240" w:beforeAutospacing="0" w:after="240" w:afterAutospacing="0"/>
        <w:ind w:left="0" w:right="0"/>
      </w:pPr>
      <w:r>
        <w:rPr>
          <w:b/>
        </w:rPr>
        <w:t xml:space="preserve">1815 </w:t>
      </w:r>
      <w:r w:rsidR="008A0241">
        <w:rPr>
          <w:b/>
        </w:rPr>
        <w:t xml:space="preserve">- </w:t>
      </w:r>
      <w:r>
        <w:rPr>
          <w:b/>
        </w:rPr>
        <w:t xml:space="preserve">May 8 </w:t>
      </w:r>
      <w:r>
        <w:t xml:space="preserve">– </w:t>
      </w:r>
      <w:r w:rsidRPr="00626A76">
        <w:rPr>
          <w:b/>
          <w:u w:val="single"/>
        </w:rPr>
        <w:t>VA</w:t>
      </w:r>
      <w:r w:rsidR="008A0241">
        <w:rPr>
          <w:b/>
          <w:u w:val="single"/>
        </w:rPr>
        <w:t xml:space="preserve"> </w:t>
      </w:r>
      <w:r w:rsidR="008A0241" w:rsidRPr="00626A76">
        <w:rPr>
          <w:b/>
          <w:u w:val="single"/>
        </w:rPr>
        <w:t>Greensville</w:t>
      </w:r>
      <w:r>
        <w:t xml:space="preserve"> </w:t>
      </w:r>
      <w:r w:rsidRPr="008A520D">
        <w:rPr>
          <w:b/>
        </w:rPr>
        <w:t>– Mar</w:t>
      </w:r>
      <w:r w:rsidR="008A520D" w:rsidRPr="008A520D">
        <w:rPr>
          <w:b/>
        </w:rPr>
        <w:t xml:space="preserve"> - </w:t>
      </w:r>
      <w:r w:rsidRPr="008A520D">
        <w:rPr>
          <w:b/>
        </w:rPr>
        <w:t xml:space="preserve">Silas Knight </w:t>
      </w:r>
      <w:r w:rsidR="008A520D" w:rsidRPr="008A520D">
        <w:rPr>
          <w:b/>
        </w:rPr>
        <w:t>&amp;</w:t>
      </w:r>
      <w:r w:rsidRPr="008A520D">
        <w:rPr>
          <w:b/>
        </w:rPr>
        <w:t xml:space="preserve"> Elizabeth Fielding</w:t>
      </w:r>
      <w:r>
        <w:t>.  (VA MG REC 1700-1850, p. 257)</w:t>
      </w:r>
    </w:p>
    <w:p w:rsidR="001470B7" w:rsidRDefault="001470B7" w:rsidP="001470B7">
      <w:pPr>
        <w:pStyle w:val="NormalWeb"/>
        <w:spacing w:before="240" w:beforeAutospacing="0" w:after="240" w:afterAutospacing="0"/>
        <w:ind w:left="0" w:right="0"/>
      </w:pPr>
      <w:r>
        <w:rPr>
          <w:b/>
        </w:rPr>
        <w:t xml:space="preserve">1815 </w:t>
      </w:r>
      <w:r w:rsidR="008A0241">
        <w:rPr>
          <w:b/>
        </w:rPr>
        <w:t xml:space="preserve">- </w:t>
      </w:r>
      <w:r>
        <w:rPr>
          <w:b/>
        </w:rPr>
        <w:t xml:space="preserve">Nov 17 </w:t>
      </w:r>
      <w:r>
        <w:t xml:space="preserve">– </w:t>
      </w:r>
      <w:r w:rsidRPr="005349D2">
        <w:rPr>
          <w:b/>
          <w:u w:val="single"/>
        </w:rPr>
        <w:t>TN</w:t>
      </w:r>
      <w:r w:rsidR="008A0241">
        <w:rPr>
          <w:b/>
          <w:u w:val="single"/>
        </w:rPr>
        <w:t xml:space="preserve"> </w:t>
      </w:r>
      <w:r w:rsidR="008A0241" w:rsidRPr="005349D2">
        <w:rPr>
          <w:b/>
          <w:u w:val="single"/>
        </w:rPr>
        <w:t>Smith</w:t>
      </w:r>
      <w:r>
        <w:t xml:space="preserve"> </w:t>
      </w:r>
      <w:r w:rsidRPr="008A520D">
        <w:rPr>
          <w:b/>
        </w:rPr>
        <w:t xml:space="preserve">– </w:t>
      </w:r>
      <w:r w:rsidR="008A0241" w:rsidRPr="008A520D">
        <w:rPr>
          <w:b/>
        </w:rPr>
        <w:t xml:space="preserve">Admin - </w:t>
      </w:r>
      <w:r w:rsidRPr="008A520D">
        <w:rPr>
          <w:b/>
        </w:rPr>
        <w:t>John Knight</w:t>
      </w:r>
      <w:r>
        <w:t xml:space="preserve"> </w:t>
      </w:r>
      <w:r w:rsidR="008A0241">
        <w:t>- O</w:t>
      </w:r>
      <w:r>
        <w:t>f Jackson County TN purchases 188 acres on the North side of the Cumberland Riv. on Defeated Creek,  from Ellis B. Beaseley adj. Miles West, John Reeves &amp; Jonathan Beasley. Wit: Miles West &amp; Shadrack Moore. (</w:t>
      </w:r>
      <w:r w:rsidRPr="009D26F4">
        <w:t>Smith County Deed Book E. page 351</w:t>
      </w:r>
      <w:r>
        <w:t>)</w:t>
      </w:r>
      <w:r w:rsidR="00C9289F">
        <w:t xml:space="preserve"> ~~ </w:t>
      </w:r>
      <w:r w:rsidRPr="008A520D">
        <w:rPr>
          <w:b/>
        </w:rPr>
        <w:t>Note</w:t>
      </w:r>
      <w:r>
        <w:t xml:space="preserve">: </w:t>
      </w:r>
      <w:r w:rsidRPr="009D26F4">
        <w:t xml:space="preserve">John </w:t>
      </w:r>
      <w:r w:rsidRPr="009D26F4">
        <w:lastRenderedPageBreak/>
        <w:t xml:space="preserve">Knight b. ca 1760 Granville Co., NC. above mentioned in his </w:t>
      </w:r>
      <w:r>
        <w:t xml:space="preserve">father’s </w:t>
      </w:r>
      <w:r w:rsidRPr="009D26F4">
        <w:t>will married Martha Montague March 29, 1788, in Oxford, Granville co., NC.</w:t>
      </w:r>
      <w:r>
        <w:t xml:space="preserve"> </w:t>
      </w:r>
      <w:r w:rsidRPr="009D26F4">
        <w:t xml:space="preserve">Martha Montague was b. ca 1758 VA and died September 09, 1838, Smith Co. TN.  John Knight </w:t>
      </w:r>
      <w:r w:rsidR="008A0241">
        <w:t>died October 19, 1843, Smith Co. TN.</w:t>
      </w:r>
    </w:p>
    <w:p w:rsidR="00C9289F" w:rsidRDefault="00C9289F" w:rsidP="001470B7">
      <w:pPr>
        <w:pStyle w:val="NormalWeb"/>
        <w:spacing w:before="240" w:beforeAutospacing="0" w:after="240" w:afterAutospacing="0"/>
        <w:ind w:left="0" w:right="0"/>
      </w:pPr>
      <w:r w:rsidRPr="00C9289F">
        <w:rPr>
          <w:b/>
        </w:rPr>
        <w:t xml:space="preserve">1815 - </w:t>
      </w:r>
      <w:r w:rsidRPr="006B03BD">
        <w:rPr>
          <w:b/>
          <w:u w:val="single"/>
        </w:rPr>
        <w:t>TN Bledsoe</w:t>
      </w:r>
      <w:r w:rsidRPr="00C9289F">
        <w:rPr>
          <w:b/>
        </w:rPr>
        <w:t xml:space="preserve"> – Admin – Alfred Knight &amp; Solomon Knight</w:t>
      </w:r>
      <w:r w:rsidRPr="00C9289F">
        <w:t xml:space="preserve"> (Alphard)– On a petition to delay enactment of the land law passed during the War of 1812. (Mary Barnett Curtis (1964) Early E. TN Tax Lists. Note: By 1823, a John A. Knight and Solomon Knight were in Marion County. Thus, John A. Knight must be John Alfred Knight. </w:t>
      </w:r>
    </w:p>
    <w:p w:rsidR="001470B7" w:rsidRDefault="001470B7" w:rsidP="00A61BB6">
      <w:pPr>
        <w:pStyle w:val="NormalWeb"/>
        <w:spacing w:before="240" w:after="240"/>
        <w:ind w:left="0"/>
      </w:pPr>
      <w:r>
        <w:rPr>
          <w:b/>
        </w:rPr>
        <w:t xml:space="preserve">1816 </w:t>
      </w:r>
      <w:r w:rsidR="008A520D">
        <w:rPr>
          <w:b/>
        </w:rPr>
        <w:t xml:space="preserve">- </w:t>
      </w:r>
      <w:r>
        <w:rPr>
          <w:b/>
        </w:rPr>
        <w:t xml:space="preserve">Feb </w:t>
      </w:r>
      <w:r>
        <w:t xml:space="preserve">– </w:t>
      </w:r>
      <w:r w:rsidRPr="00E87CEE">
        <w:rPr>
          <w:b/>
          <w:u w:val="single"/>
        </w:rPr>
        <w:t>NC</w:t>
      </w:r>
      <w:r w:rsidR="008A0241">
        <w:rPr>
          <w:b/>
          <w:u w:val="single"/>
        </w:rPr>
        <w:t xml:space="preserve"> Edgecombe</w:t>
      </w:r>
      <w:r>
        <w:t xml:space="preserve"> </w:t>
      </w:r>
      <w:r w:rsidRPr="008A520D">
        <w:rPr>
          <w:b/>
        </w:rPr>
        <w:t xml:space="preserve">– </w:t>
      </w:r>
      <w:r w:rsidR="008A0241" w:rsidRPr="008A520D">
        <w:rPr>
          <w:b/>
        </w:rPr>
        <w:t>Will -</w:t>
      </w:r>
      <w:r>
        <w:t xml:space="preserve"> </w:t>
      </w:r>
      <w:r w:rsidRPr="00E87CEE">
        <w:rPr>
          <w:b/>
        </w:rPr>
        <w:t>Jesse Knight</w:t>
      </w:r>
      <w:r w:rsidR="008A520D">
        <w:rPr>
          <w:b/>
        </w:rPr>
        <w:t xml:space="preserve"> - </w:t>
      </w:r>
      <w:r w:rsidRPr="008A0241">
        <w:t xml:space="preserve">Feb. Ct, 1816, </w:t>
      </w:r>
      <w:r w:rsidRPr="00981834">
        <w:rPr>
          <w:b/>
        </w:rPr>
        <w:t>Wife: Mary</w:t>
      </w:r>
      <w:r w:rsidR="00284E7F">
        <w:rPr>
          <w:b/>
        </w:rPr>
        <w:t xml:space="preserve"> (Cobb)</w:t>
      </w:r>
      <w:r w:rsidRPr="008A0241">
        <w:t xml:space="preserve">, </w:t>
      </w:r>
      <w:r w:rsidRPr="008D351B">
        <w:t xml:space="preserve">during her widowhood, plantation and land, 2 negroes, stock, cattle, furniture, cotton wheel, cotton cards, flax wheel, case of knives and forks, iron pot and hooks, Dutch Oven, chairs, table, riding chair, Brandy still, 12 months provisions, etc.  </w:t>
      </w:r>
      <w:r>
        <w:br/>
        <w:t xml:space="preserve">*  </w:t>
      </w:r>
      <w:r w:rsidRPr="008A520D">
        <w:rPr>
          <w:b/>
        </w:rPr>
        <w:t>Son &amp; Exr:</w:t>
      </w:r>
      <w:r w:rsidRPr="008D351B">
        <w:t xml:space="preserve"> </w:t>
      </w:r>
      <w:r>
        <w:rPr>
          <w:b/>
        </w:rPr>
        <w:t>Allen</w:t>
      </w:r>
      <w:r w:rsidR="00981834">
        <w:rPr>
          <w:b/>
        </w:rPr>
        <w:t xml:space="preserve"> Knight</w:t>
      </w:r>
      <w:r w:rsidRPr="008D351B">
        <w:t xml:space="preserve">, land and plantation I purchased of </w:t>
      </w:r>
      <w:r>
        <w:rPr>
          <w:b/>
        </w:rPr>
        <w:t>Amos Johnston</w:t>
      </w:r>
      <w:r w:rsidRPr="008D351B">
        <w:t>, saddle, furniture, etc.;</w:t>
      </w:r>
      <w:r>
        <w:rPr>
          <w:b/>
        </w:rPr>
        <w:t xml:space="preserve"> </w:t>
      </w:r>
      <w:r>
        <w:rPr>
          <w:b/>
        </w:rPr>
        <w:br/>
        <w:t xml:space="preserve">*  </w:t>
      </w:r>
      <w:r w:rsidR="008A520D">
        <w:rPr>
          <w:b/>
        </w:rPr>
        <w:t xml:space="preserve">Dau: </w:t>
      </w:r>
      <w:r>
        <w:rPr>
          <w:b/>
        </w:rPr>
        <w:t>Temperence Knight</w:t>
      </w:r>
      <w:r w:rsidRPr="008D351B">
        <w:t>, bed furniture, $350.;</w:t>
      </w:r>
      <w:r>
        <w:rPr>
          <w:b/>
        </w:rPr>
        <w:t xml:space="preserve"> </w:t>
      </w:r>
      <w:r>
        <w:rPr>
          <w:b/>
        </w:rPr>
        <w:br/>
        <w:t xml:space="preserve">*  </w:t>
      </w:r>
      <w:r w:rsidR="008A520D">
        <w:rPr>
          <w:b/>
        </w:rPr>
        <w:t xml:space="preserve">Dau: </w:t>
      </w:r>
      <w:r>
        <w:rPr>
          <w:b/>
        </w:rPr>
        <w:t>Martha Miller</w:t>
      </w:r>
      <w:r w:rsidRPr="008D351B">
        <w:t xml:space="preserve">, furniture and $350; </w:t>
      </w:r>
      <w:r>
        <w:br/>
        <w:t xml:space="preserve">*  </w:t>
      </w:r>
      <w:r w:rsidRPr="008A520D">
        <w:rPr>
          <w:b/>
        </w:rPr>
        <w:t>Son:</w:t>
      </w:r>
      <w:r>
        <w:rPr>
          <w:b/>
        </w:rPr>
        <w:t xml:space="preserve"> Peter</w:t>
      </w:r>
      <w:r w:rsidR="00981834">
        <w:rPr>
          <w:b/>
        </w:rPr>
        <w:t xml:space="preserve"> Knight</w:t>
      </w:r>
      <w:r>
        <w:rPr>
          <w:b/>
        </w:rPr>
        <w:t xml:space="preserve">, </w:t>
      </w:r>
      <w:r w:rsidRPr="008D351B">
        <w:t xml:space="preserve">land purchased of </w:t>
      </w:r>
      <w:r>
        <w:rPr>
          <w:b/>
        </w:rPr>
        <w:t>Henry Anderson</w:t>
      </w:r>
      <w:r w:rsidRPr="008D351B">
        <w:t xml:space="preserve"> and </w:t>
      </w:r>
      <w:r>
        <w:rPr>
          <w:b/>
        </w:rPr>
        <w:t>James Cook</w:t>
      </w:r>
      <w:r w:rsidRPr="008D351B">
        <w:t xml:space="preserve">, also piece purchased of </w:t>
      </w:r>
      <w:r>
        <w:rPr>
          <w:b/>
        </w:rPr>
        <w:t>Samuel Wren</w:t>
      </w:r>
      <w:r w:rsidRPr="008D351B">
        <w:t xml:space="preserve">.  </w:t>
      </w:r>
      <w:r>
        <w:br/>
        <w:t xml:space="preserve">*  </w:t>
      </w:r>
      <w:r w:rsidRPr="008A520D">
        <w:rPr>
          <w:b/>
        </w:rPr>
        <w:t>Dau:</w:t>
      </w:r>
      <w:r w:rsidRPr="008D351B">
        <w:t xml:space="preserve"> </w:t>
      </w:r>
      <w:r>
        <w:rPr>
          <w:b/>
        </w:rPr>
        <w:t>Nancy</w:t>
      </w:r>
      <w:r w:rsidR="00981834">
        <w:rPr>
          <w:b/>
        </w:rPr>
        <w:t xml:space="preserve"> Knight</w:t>
      </w:r>
      <w:r w:rsidRPr="008D351B">
        <w:t xml:space="preserve">, 1 negro. </w:t>
      </w:r>
      <w:r>
        <w:br/>
        <w:t xml:space="preserve">*  </w:t>
      </w:r>
      <w:r w:rsidRPr="008D351B">
        <w:t xml:space="preserve">My two </w:t>
      </w:r>
      <w:r w:rsidRPr="008A520D">
        <w:rPr>
          <w:b/>
        </w:rPr>
        <w:t>sons:</w:t>
      </w:r>
      <w:r>
        <w:rPr>
          <w:b/>
        </w:rPr>
        <w:t xml:space="preserve"> Jesse B. </w:t>
      </w:r>
      <w:r w:rsidR="00981834">
        <w:rPr>
          <w:b/>
        </w:rPr>
        <w:t xml:space="preserve">Knight </w:t>
      </w:r>
      <w:r w:rsidRPr="008D351B">
        <w:t>and</w:t>
      </w:r>
      <w:r>
        <w:rPr>
          <w:b/>
        </w:rPr>
        <w:t xml:space="preserve"> Edwin Knight, </w:t>
      </w:r>
      <w:r w:rsidRPr="008D351B">
        <w:t xml:space="preserve">6 negroes.  </w:t>
      </w:r>
      <w:r>
        <w:br/>
        <w:t xml:space="preserve">*  </w:t>
      </w:r>
      <w:r w:rsidRPr="008A520D">
        <w:rPr>
          <w:b/>
        </w:rPr>
        <w:t>Dau:</w:t>
      </w:r>
      <w:r w:rsidRPr="008D351B">
        <w:t xml:space="preserve"> </w:t>
      </w:r>
      <w:r>
        <w:rPr>
          <w:b/>
        </w:rPr>
        <w:t>Lydia</w:t>
      </w:r>
      <w:r w:rsidR="00981834">
        <w:rPr>
          <w:b/>
        </w:rPr>
        <w:t xml:space="preserve"> Knight</w:t>
      </w:r>
      <w:r w:rsidRPr="008D351B">
        <w:t xml:space="preserve">, 1 negro.  </w:t>
      </w:r>
      <w:r>
        <w:br/>
        <w:t xml:space="preserve">*  </w:t>
      </w:r>
      <w:r w:rsidR="008A520D">
        <w:rPr>
          <w:b/>
        </w:rPr>
        <w:t>Son</w:t>
      </w:r>
      <w:r w:rsidRPr="008A520D">
        <w:rPr>
          <w:b/>
        </w:rPr>
        <w:t>:</w:t>
      </w:r>
      <w:r>
        <w:rPr>
          <w:b/>
        </w:rPr>
        <w:t xml:space="preserve"> Lewis</w:t>
      </w:r>
      <w:r w:rsidR="00981834">
        <w:rPr>
          <w:b/>
        </w:rPr>
        <w:t xml:space="preserve"> Knight</w:t>
      </w:r>
      <w:r w:rsidRPr="008D351B">
        <w:t xml:space="preserve">, land purchased of </w:t>
      </w:r>
      <w:r>
        <w:rPr>
          <w:b/>
        </w:rPr>
        <w:t xml:space="preserve">Noah Pippin </w:t>
      </w:r>
      <w:r w:rsidRPr="008D351B">
        <w:t xml:space="preserve">and </w:t>
      </w:r>
      <w:r>
        <w:rPr>
          <w:b/>
        </w:rPr>
        <w:t>Benjamin Pippin</w:t>
      </w:r>
      <w:r w:rsidRPr="00E87CEE">
        <w:t xml:space="preserve">, another piece purchased of </w:t>
      </w:r>
      <w:r>
        <w:rPr>
          <w:b/>
        </w:rPr>
        <w:t>John Knox</w:t>
      </w:r>
      <w:r w:rsidRPr="00E87CEE">
        <w:t xml:space="preserve">; </w:t>
      </w:r>
      <w:r>
        <w:br/>
        <w:t xml:space="preserve">*  </w:t>
      </w:r>
      <w:r w:rsidRPr="008A520D">
        <w:rPr>
          <w:b/>
        </w:rPr>
        <w:t>Son:</w:t>
      </w:r>
      <w:r w:rsidRPr="00E87CEE">
        <w:t xml:space="preserve"> </w:t>
      </w:r>
      <w:r>
        <w:rPr>
          <w:b/>
        </w:rPr>
        <w:t>Arthur</w:t>
      </w:r>
      <w:r w:rsidR="00981834">
        <w:rPr>
          <w:b/>
        </w:rPr>
        <w:t xml:space="preserve"> Knight</w:t>
      </w:r>
      <w:r>
        <w:rPr>
          <w:b/>
        </w:rPr>
        <w:t xml:space="preserve">, </w:t>
      </w:r>
      <w:r w:rsidRPr="00E87CEE">
        <w:t xml:space="preserve">land and plantation my father gave me and two other tracts I took up adjoining same.  </w:t>
      </w:r>
      <w:r>
        <w:br/>
        <w:t xml:space="preserve">*  </w:t>
      </w:r>
      <w:r w:rsidRPr="008A520D">
        <w:rPr>
          <w:b/>
        </w:rPr>
        <w:t>Dau:</w:t>
      </w:r>
      <w:r>
        <w:rPr>
          <w:b/>
        </w:rPr>
        <w:t xml:space="preserve"> Sylviah</w:t>
      </w:r>
      <w:r w:rsidR="00981834">
        <w:rPr>
          <w:b/>
        </w:rPr>
        <w:t xml:space="preserve"> Knight</w:t>
      </w:r>
      <w:r w:rsidRPr="00E87CEE">
        <w:t>, 1 negro.  Property lent wife during widowhood to be sold and equally divided. Exr</w:t>
      </w:r>
      <w:r>
        <w:rPr>
          <w:b/>
        </w:rPr>
        <w:t xml:space="preserve">: Eaton Cobb. </w:t>
      </w:r>
      <w:r w:rsidRPr="00E87CEE">
        <w:t>Wit:</w:t>
      </w:r>
      <w:r>
        <w:rPr>
          <w:b/>
        </w:rPr>
        <w:t xml:space="preserve"> John W. Cherry, Theophilus Cherry. </w:t>
      </w:r>
      <w:r w:rsidRPr="00213E46">
        <w:t>(Williams &amp; Griffin 1956, p. 194)</w:t>
      </w:r>
      <w:r w:rsidR="00A61BB6">
        <w:br/>
      </w:r>
      <w:r w:rsidR="00A61BB6" w:rsidRPr="00A61BB6">
        <w:rPr>
          <w:b/>
        </w:rPr>
        <w:t>Additional information:</w:t>
      </w:r>
      <w:r w:rsidR="00A61BB6">
        <w:rPr>
          <w:b/>
        </w:rPr>
        <w:br/>
      </w:r>
      <w:r w:rsidR="00A61BB6" w:rsidRPr="00A61BB6">
        <w:t>KNIGHT, JESSE, inventory taken by Allen Knight, exr., 1816, Aug. Ct. 1816. Account of sale by the exr., March 7, 1816. Charles Knight, Arthur Knight, Willis Knight, Peter Knight, John Knight, and Allen Knight were buyers, Aug. Ct. 1816. Additional sale held March 22, 1816, Aug. Ct. 1816. Account current with the exr. Audit and settlement of account, Aug. Ct. 1817. Division of money arising from the estate agreeable to the will. After deducting the part of the widow who had already received part of her share, the remainder was divided equally among the twelve children, viz., Allen Knight, Elizabeth Batts, Temperance Knight, Martha Miller, Peter Knight, Nancy Knight, Jesse B. Knight, Edwin Knight, Lydia Knight, Lewis Knight, Arthur B. Knight, and Sylviah Knight, Nov. 22, 1817, Nov. Ct. 1817. Accounts current of orphans Peter Knight, Lewis Knight, Arthur B. Knight, Lydia Knight, and Sylvia Knight with their guardian, Allen Knight, May Ct. 1818. Audit and settlement of accounts between Allen Knight, former guardian, and their present guardian</w:t>
      </w:r>
      <w:r w:rsidR="00A61BB6">
        <w:t>, March 14, 1818, May Ct. 1818.   (Estate Records of Edgecombe County North Carolina 1730 - 1820, by Joseph W. Watson, 1970)</w:t>
      </w:r>
      <w:r w:rsidR="00A61BB6">
        <w:br/>
      </w:r>
      <w:r w:rsidR="00A61BB6" w:rsidRPr="00A61BB6">
        <w:rPr>
          <w:b/>
        </w:rPr>
        <w:t>DB 17 - 25</w:t>
      </w:r>
      <w:r w:rsidR="00A61BB6">
        <w:t xml:space="preserve"> Allen Knight of Bedford County, Tennessee deed to Willis Knight, </w:t>
      </w:r>
      <w:r w:rsidR="00A61BB6">
        <w:lastRenderedPageBreak/>
        <w:t>Oct. 15, 1819.</w:t>
      </w:r>
      <w:r w:rsidR="00A61BB6">
        <w:br/>
      </w:r>
      <w:r w:rsidR="00A61BB6" w:rsidRPr="00A61BB6">
        <w:rPr>
          <w:b/>
        </w:rPr>
        <w:t>DB 17 - 428</w:t>
      </w:r>
      <w:r w:rsidR="00A61BB6">
        <w:t xml:space="preserve"> Martha Miller sold to Willis Knight her interest in land known as the Elijah Manning tract, Jan. 21, 1822.</w:t>
      </w:r>
      <w:r w:rsidR="00A61BB6">
        <w:br/>
      </w:r>
      <w:r w:rsidR="00A61BB6" w:rsidRPr="00A61BB6">
        <w:rPr>
          <w:b/>
        </w:rPr>
        <w:t>DB 17 - 481</w:t>
      </w:r>
      <w:r w:rsidR="00A61BB6">
        <w:t xml:space="preserve"> Peter Knight sold to Willis Knight his interest in the Elijah Manning tract, Aug. 23, 1822"</w:t>
      </w:r>
      <w:r w:rsidR="00A61BB6">
        <w:br/>
      </w:r>
      <w:r w:rsidR="00A61BB6" w:rsidRPr="00A61BB6">
        <w:rPr>
          <w:b/>
        </w:rPr>
        <w:t>DB 17 - 488</w:t>
      </w:r>
      <w:r w:rsidR="00A61BB6">
        <w:t xml:space="preserve"> Thomas Hanes and wife, Tempy, sold to Willis Knight their share in the Elijah Manning tract, Aug. 26, 1822</w:t>
      </w:r>
      <w:r w:rsidR="00A61BB6">
        <w:br/>
      </w:r>
      <w:r w:rsidR="00A61BB6" w:rsidRPr="00A61BB6">
        <w:rPr>
          <w:b/>
        </w:rPr>
        <w:t>DB 18 - 3</w:t>
      </w:r>
      <w:r w:rsidR="00A61BB6">
        <w:t xml:space="preserve"> Geraldus Batts and wife, Betsy, of Limestone Co., Alabama sold to Willis Knight their interest in land known as the Elijah Manning tract, Sep. 14, 1822.</w:t>
      </w:r>
      <w:r w:rsidR="00A61BB6">
        <w:br/>
      </w:r>
      <w:r w:rsidR="00A61BB6" w:rsidRPr="00A61BB6">
        <w:rPr>
          <w:b/>
        </w:rPr>
        <w:t>DB 18-47</w:t>
      </w:r>
      <w:r w:rsidR="00A61BB6">
        <w:t xml:space="preserve"> William Haynes, Junr., and wife Nancy, sold to Willis Knight their interest in land known as the Elijah Manning tract, Aug. 26, 1823.</w:t>
      </w:r>
      <w:r w:rsidR="00A61BB6">
        <w:br/>
      </w:r>
      <w:r w:rsidR="00A61BB6" w:rsidRPr="00A61BB6">
        <w:rPr>
          <w:b/>
        </w:rPr>
        <w:t>DB 18 - 339</w:t>
      </w:r>
      <w:r w:rsidR="00A61BB6">
        <w:t xml:space="preserve"> Division of the real estate of Jesse Knight, decd. among the lawful claimants, to wit: (1) Willis Knight, who purchased nine-twelths; (2) Lewis Knight, Arthur Knight, and Syilvia Knight, Nov. 24, 1825."</w:t>
      </w:r>
      <w:r w:rsidR="00A61BB6">
        <w:br/>
      </w:r>
      <w:r w:rsidR="00A61BB6" w:rsidRPr="00A61BB6">
        <w:rPr>
          <w:b/>
        </w:rPr>
        <w:t>DB 18 - 367</w:t>
      </w:r>
      <w:r w:rsidR="00A61BB6">
        <w:t xml:space="preserve"> Jesse B. Knight sold to Willis Knight his one-twelfth part of the Elijah Manning tract which fell to him in the division of his father's estate, Aug. 22 1825.</w:t>
      </w:r>
      <w:r w:rsidR="00A61BB6">
        <w:br/>
      </w:r>
      <w:r w:rsidR="00A61BB6" w:rsidRPr="00A61BB6">
        <w:rPr>
          <w:b/>
        </w:rPr>
        <w:t>DB 19 - 336</w:t>
      </w:r>
      <w:r w:rsidR="00A61BB6">
        <w:t xml:space="preserve"> Dempsey Daniel and wife, Lydia, sold to Willis Knight their interest in land known as the Elijah Manning tract, Aug. 26, 1826."</w:t>
      </w:r>
      <w:r w:rsidR="00A61BB6">
        <w:br/>
      </w:r>
      <w:r w:rsidR="00A61BB6" w:rsidRPr="00A61BB6">
        <w:rPr>
          <w:b/>
        </w:rPr>
        <w:t>DB 19 - 557</w:t>
      </w:r>
      <w:r w:rsidR="00A61BB6">
        <w:t xml:space="preserve"> Edwin Knight of Bullar Co., Alabama sold his part of the E.L. Manning tract inherited from his father to Willis Knight, Dec. 25, 1826"</w:t>
      </w:r>
      <w:r w:rsidR="00A61BB6">
        <w:br/>
      </w:r>
      <w:r w:rsidR="00A61BB6" w:rsidRPr="00A61BB6">
        <w:rPr>
          <w:b/>
        </w:rPr>
        <w:t>DB 20 - 111</w:t>
      </w:r>
      <w:r w:rsidR="00A61BB6">
        <w:t xml:space="preserve"> Lewis Knight of Bedford Co., Tennessee deed to Willis Knight for a one-twelfth part of the Elijah L.Manning land, Jan. 26, 1831."</w:t>
      </w:r>
      <w:r w:rsidR="00A61BB6">
        <w:br/>
      </w:r>
      <w:r w:rsidR="00A61BB6" w:rsidRPr="00A61BB6">
        <w:rPr>
          <w:b/>
        </w:rPr>
        <w:t>DB 21- 512</w:t>
      </w:r>
      <w:r w:rsidR="00A61BB6">
        <w:t xml:space="preserve"> Arthur Knight sold his one twelfth part of the Elijah L. Manning land, which fell to him in the division of his father's estate, Feb. 11, 1834.</w:t>
      </w:r>
      <w:r w:rsidR="00A61BB6">
        <w:br/>
      </w:r>
      <w:r w:rsidR="00A61BB6" w:rsidRPr="00A61BB6">
        <w:rPr>
          <w:b/>
        </w:rPr>
        <w:t>DB 24 - 461</w:t>
      </w:r>
      <w:r w:rsidR="00A61BB6">
        <w:t xml:space="preserve">  Mary (Polly) Knight was widow of Willis Knight, decd.; her first husband was Jesse Knight, decd., Mar. 7, 1848.  (Deed Book extracts from Kinfolks of Edgecombe County North Carolina 1788-1855 by Joseph W. Watson, 1969)</w:t>
      </w:r>
      <w:r>
        <w:br/>
      </w:r>
      <w:r w:rsidRPr="008A520D">
        <w:rPr>
          <w:b/>
        </w:rPr>
        <w:t>Note</w:t>
      </w:r>
      <w:r>
        <w:t xml:space="preserve">: Jesse Knight was the son of Peter Eppes Knight and Ann Bell Knight, both of whom left wills. He was the brother of Arthur Knight, whose will we have, Willis Knight/Will, Walker Knight/Will and Peter Eppes Knight JR/2. Peter Eppes Knight 1, was the son of John Knight/Will and Elizabeth Stokes Knight. This latter John Knight is the son of John Knight and Elizabeth Eppes Knight. </w:t>
      </w:r>
    </w:p>
    <w:p w:rsidR="00187EEB" w:rsidRDefault="00187EEB" w:rsidP="001470B7">
      <w:pPr>
        <w:pStyle w:val="NormalWeb"/>
        <w:spacing w:before="240" w:beforeAutospacing="0" w:after="240" w:afterAutospacing="0"/>
        <w:ind w:left="0" w:right="0"/>
      </w:pPr>
      <w:r>
        <w:rPr>
          <w:b/>
        </w:rPr>
        <w:t xml:space="preserve">1816 – Oct 1 – </w:t>
      </w:r>
      <w:r w:rsidRPr="00295152">
        <w:rPr>
          <w:b/>
          <w:u w:val="single"/>
        </w:rPr>
        <w:t>TN Rhea</w:t>
      </w:r>
      <w:r>
        <w:rPr>
          <w:b/>
        </w:rPr>
        <w:t xml:space="preserve"> – Jonathan Knight - </w:t>
      </w:r>
      <w:r w:rsidRPr="00295152">
        <w:t>Jonathan Knight (Nite) vs John Pearson State of TN, Rhea County:  Summons:</w:t>
      </w:r>
      <w:r w:rsidRPr="00295152">
        <w:rPr>
          <w:b/>
        </w:rPr>
        <w:t xml:space="preserve"> </w:t>
      </w:r>
      <w:r w:rsidRPr="00295152">
        <w:t>To any lawful officiants execute and return John Person to appear before me or sum other justice of the peace for said county to answer the complaint by Jonathan Nite in a plea of Debt on a book account of ten dollars and fifty cents given under my name and seal this day 01 st of Oct 1816. John Cozby J.P</w:t>
      </w:r>
      <w:r>
        <w:br/>
      </w:r>
      <w:r w:rsidRPr="00295152">
        <w:t>Supeony for plaintiff: Andrew Willhelm (Williams), John Newton</w:t>
      </w:r>
      <w:r w:rsidRPr="00295152">
        <w:br/>
        <w:t>For the defendant: Moses Rodgers, Hugh Berry, Darrell Ralings, John Perkins, S D Brooks, S Mitchell.</w:t>
      </w:r>
      <w:r w:rsidRPr="00295152">
        <w:br/>
        <w:t>Jonathan Nite vs John Pearson: Issued Oct 1, 1816. Executed in person on October 1816: Andrew Williams(Wilhelm), John Newton, Moses Rodgers, Samuel Mitchell, S. D. Brooks, Rabin Perkins, Hugh Berry, Darrell Rawlings, Adam Caldwell.</w:t>
      </w:r>
      <w:r>
        <w:rPr>
          <w:b/>
        </w:rPr>
        <w:t xml:space="preserve"> </w:t>
      </w:r>
      <w:r w:rsidRPr="00187EEB">
        <w:t>(Barnes Collection, Rhea County Records, Roll 221)</w:t>
      </w:r>
    </w:p>
    <w:p w:rsidR="001470B7" w:rsidRDefault="001470B7" w:rsidP="001470B7">
      <w:pPr>
        <w:pStyle w:val="NormalWeb"/>
        <w:spacing w:before="240" w:beforeAutospacing="0" w:after="240" w:afterAutospacing="0"/>
        <w:ind w:left="0" w:right="0"/>
      </w:pPr>
      <w:r>
        <w:rPr>
          <w:b/>
        </w:rPr>
        <w:lastRenderedPageBreak/>
        <w:t xml:space="preserve">1816 </w:t>
      </w:r>
      <w:r w:rsidR="00981834">
        <w:rPr>
          <w:b/>
        </w:rPr>
        <w:t xml:space="preserve">- </w:t>
      </w:r>
      <w:r>
        <w:rPr>
          <w:b/>
        </w:rPr>
        <w:t xml:space="preserve">Dec 16 </w:t>
      </w:r>
      <w:r>
        <w:t xml:space="preserve">– </w:t>
      </w:r>
      <w:r w:rsidRPr="00B77B91">
        <w:rPr>
          <w:b/>
          <w:u w:val="single"/>
        </w:rPr>
        <w:t>NC</w:t>
      </w:r>
      <w:r w:rsidR="00981834">
        <w:rPr>
          <w:b/>
          <w:u w:val="single"/>
        </w:rPr>
        <w:t xml:space="preserve"> </w:t>
      </w:r>
      <w:r w:rsidR="00981834" w:rsidRPr="00B77B91">
        <w:rPr>
          <w:b/>
          <w:u w:val="single"/>
        </w:rPr>
        <w:t>Jones</w:t>
      </w:r>
      <w:r>
        <w:t xml:space="preserve"> </w:t>
      </w:r>
      <w:r w:rsidRPr="008A520D">
        <w:rPr>
          <w:b/>
        </w:rPr>
        <w:t xml:space="preserve">– </w:t>
      </w:r>
      <w:r w:rsidR="008A520D" w:rsidRPr="008A520D">
        <w:rPr>
          <w:b/>
        </w:rPr>
        <w:t xml:space="preserve">Admin - </w:t>
      </w:r>
      <w:r w:rsidRPr="008A520D">
        <w:rPr>
          <w:b/>
        </w:rPr>
        <w:t>Kader Knight</w:t>
      </w:r>
      <w:r w:rsidR="008A520D">
        <w:t xml:space="preserve"> – Land sale</w:t>
      </w:r>
      <w:r>
        <w:t xml:space="preserve"> to Thomas Hall, esq., for $200.00, the following tracts of land on southside of Trent river and on Reedy Branch in the counties of Jones and Craven… Wts: Richard Foscue, Samuel Knight. (Hargett Gwynn 1963, pp. 546-547)</w:t>
      </w:r>
    </w:p>
    <w:p w:rsidR="001470B7" w:rsidRDefault="001470B7" w:rsidP="001470B7">
      <w:pPr>
        <w:pStyle w:val="NormalWeb"/>
        <w:spacing w:before="240" w:beforeAutospacing="0" w:after="240" w:afterAutospacing="0"/>
        <w:ind w:left="0" w:right="0"/>
      </w:pPr>
      <w:r w:rsidRPr="00C538CC">
        <w:rPr>
          <w:b/>
        </w:rPr>
        <w:t xml:space="preserve">1817 </w:t>
      </w:r>
      <w:r w:rsidR="008A520D">
        <w:rPr>
          <w:b/>
        </w:rPr>
        <w:t xml:space="preserve">- </w:t>
      </w:r>
      <w:r w:rsidRPr="00C538CC">
        <w:rPr>
          <w:b/>
        </w:rPr>
        <w:t xml:space="preserve">Feb 28 </w:t>
      </w:r>
      <w:r>
        <w:t xml:space="preserve">– </w:t>
      </w:r>
      <w:r w:rsidRPr="00722D2C">
        <w:rPr>
          <w:b/>
          <w:u w:val="single"/>
        </w:rPr>
        <w:t>KY</w:t>
      </w:r>
      <w:r w:rsidR="00981834">
        <w:rPr>
          <w:b/>
          <w:u w:val="single"/>
        </w:rPr>
        <w:t xml:space="preserve"> </w:t>
      </w:r>
      <w:r w:rsidR="00981834" w:rsidRPr="00722D2C">
        <w:rPr>
          <w:b/>
          <w:u w:val="single"/>
        </w:rPr>
        <w:t>Christian</w:t>
      </w:r>
      <w:r>
        <w:t xml:space="preserve"> </w:t>
      </w:r>
      <w:r w:rsidR="0055706B" w:rsidRPr="0055706B">
        <w:rPr>
          <w:b/>
        </w:rPr>
        <w:t>–</w:t>
      </w:r>
      <w:r w:rsidRPr="0055706B">
        <w:rPr>
          <w:b/>
        </w:rPr>
        <w:t xml:space="preserve"> </w:t>
      </w:r>
      <w:r w:rsidR="0055706B" w:rsidRPr="0055706B">
        <w:rPr>
          <w:b/>
        </w:rPr>
        <w:t>Admin -</w:t>
      </w:r>
      <w:r w:rsidRPr="0055706B">
        <w:rPr>
          <w:b/>
        </w:rPr>
        <w:t xml:space="preserve"> Thomas Knight</w:t>
      </w:r>
      <w:r w:rsidRPr="00C538CC">
        <w:t xml:space="preserve"> </w:t>
      </w:r>
      <w:r w:rsidR="0055706B">
        <w:t xml:space="preserve">- </w:t>
      </w:r>
      <w:r w:rsidRPr="00C538CC">
        <w:t>of Humphreys County, Tennessee</w:t>
      </w:r>
      <w:r w:rsidR="0055706B">
        <w:t xml:space="preserve">, </w:t>
      </w:r>
      <w:r w:rsidRPr="00C538CC">
        <w:t xml:space="preserve">to James Turbeville (Turbyville) of C. for $950, a certain tract of land in C. on Pond River containing about 323 acres, entered in the name of </w:t>
      </w:r>
      <w:r w:rsidRPr="0055706B">
        <w:rPr>
          <w:b/>
        </w:rPr>
        <w:t>John Knight</w:t>
      </w:r>
      <w:r w:rsidRPr="00C538CC">
        <w:t xml:space="preserve"> on certificate #213.</w:t>
      </w:r>
      <w:r>
        <w:t xml:space="preserve"> </w:t>
      </w:r>
      <w:r w:rsidRPr="00C538CC">
        <w:t>Signed: Thomas [T his mark] Knight</w:t>
      </w:r>
      <w:r>
        <w:t xml:space="preserve">  witnesses: Jethro Oats, Richard Mason; </w:t>
      </w:r>
      <w:r w:rsidR="0055706B">
        <w:t>(</w:t>
      </w:r>
      <w:r w:rsidRPr="00C538CC">
        <w:t>Recorded: March 3, 1817, Deed Book G, page 339</w:t>
      </w:r>
      <w:r w:rsidR="0055706B">
        <w:t>)</w:t>
      </w:r>
    </w:p>
    <w:p w:rsidR="009E4820" w:rsidRDefault="009E4820" w:rsidP="001470B7">
      <w:pPr>
        <w:pStyle w:val="NormalWeb"/>
        <w:spacing w:before="240" w:beforeAutospacing="0" w:after="240" w:afterAutospacing="0"/>
        <w:ind w:left="0" w:right="0"/>
      </w:pPr>
      <w:r w:rsidRPr="009E4820">
        <w:rPr>
          <w:b/>
        </w:rPr>
        <w:t xml:space="preserve">1817 – May 8 – </w:t>
      </w:r>
      <w:r w:rsidRPr="009E4820">
        <w:rPr>
          <w:b/>
          <w:u w:val="single"/>
        </w:rPr>
        <w:t>GA Laurens</w:t>
      </w:r>
      <w:r w:rsidRPr="009E4820">
        <w:rPr>
          <w:b/>
        </w:rPr>
        <w:t xml:space="preserve"> – Mar – Elizabeth Knight &amp; Daniel Trammel</w:t>
      </w:r>
      <w:r>
        <w:t xml:space="preserve"> (GA Marriage Records, microfilm image online, served by ancestry.com)</w:t>
      </w:r>
    </w:p>
    <w:p w:rsidR="009E4820" w:rsidRDefault="009E4820" w:rsidP="001470B7">
      <w:pPr>
        <w:pStyle w:val="NormalWeb"/>
        <w:spacing w:before="240" w:beforeAutospacing="0" w:after="240" w:afterAutospacing="0"/>
        <w:ind w:left="0" w:right="0"/>
      </w:pPr>
      <w:r>
        <w:rPr>
          <w:noProof/>
        </w:rPr>
        <w:drawing>
          <wp:inline distT="0" distB="0" distL="0" distR="0" wp14:anchorId="2A75F4C4" wp14:editId="32F27F52">
            <wp:extent cx="5274310" cy="1372109"/>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274310" cy="1372109"/>
                    </a:xfrm>
                    <a:prstGeom prst="rect">
                      <a:avLst/>
                    </a:prstGeom>
                  </pic:spPr>
                </pic:pic>
              </a:graphicData>
            </a:graphic>
          </wp:inline>
        </w:drawing>
      </w:r>
    </w:p>
    <w:p w:rsidR="00313630" w:rsidRDefault="00313630" w:rsidP="001470B7">
      <w:pPr>
        <w:pStyle w:val="NormalWeb"/>
        <w:spacing w:before="240" w:beforeAutospacing="0" w:after="240" w:afterAutospacing="0"/>
        <w:ind w:left="0" w:right="0"/>
      </w:pPr>
      <w:r w:rsidRPr="009542F2">
        <w:rPr>
          <w:b/>
        </w:rPr>
        <w:t xml:space="preserve">1817 – Sep 1 – </w:t>
      </w:r>
      <w:r w:rsidRPr="009542F2">
        <w:rPr>
          <w:b/>
          <w:u w:val="single"/>
        </w:rPr>
        <w:t>GA Effingham</w:t>
      </w:r>
      <w:r w:rsidRPr="009542F2">
        <w:rPr>
          <w:b/>
        </w:rPr>
        <w:t xml:space="preserve"> – Mar – John Knight &amp; Ann Bass</w:t>
      </w:r>
      <w:r>
        <w:t xml:space="preserve"> -  Ann Bass Knight subsequently married Alexander Elkins on 31 Jul 1821, so we can assume that her husband, John Knight, had died.  (</w:t>
      </w:r>
      <w:r w:rsidR="009542F2">
        <w:t>Lucas &amp; Wilson (1976), p. 75)</w:t>
      </w:r>
    </w:p>
    <w:p w:rsidR="00187EEB" w:rsidRDefault="00187EEB" w:rsidP="001470B7">
      <w:pPr>
        <w:pStyle w:val="NormalWeb"/>
        <w:spacing w:before="240" w:beforeAutospacing="0" w:after="240" w:afterAutospacing="0"/>
        <w:ind w:left="0" w:right="0"/>
      </w:pPr>
      <w:r>
        <w:rPr>
          <w:b/>
        </w:rPr>
        <w:t xml:space="preserve">1818 – Feb 7 - </w:t>
      </w:r>
      <w:r w:rsidRPr="00036C4B">
        <w:rPr>
          <w:b/>
          <w:u w:val="single"/>
        </w:rPr>
        <w:t>TN Rhea</w:t>
      </w:r>
      <w:r w:rsidRPr="00036C4B">
        <w:rPr>
          <w:b/>
        </w:rPr>
        <w:t xml:space="preserve"> – </w:t>
      </w:r>
      <w:r>
        <w:rPr>
          <w:b/>
        </w:rPr>
        <w:t>Mar</w:t>
      </w:r>
      <w:r w:rsidRPr="00036C4B">
        <w:rPr>
          <w:b/>
        </w:rPr>
        <w:t xml:space="preserve"> – </w:t>
      </w:r>
      <w:r>
        <w:rPr>
          <w:rStyle w:val="Strong"/>
        </w:rPr>
        <w:t>John Knight &amp; Polly Owens</w:t>
      </w:r>
      <w:r>
        <w:rPr>
          <w:rStyle w:val="Strong"/>
          <w:rFonts w:eastAsiaTheme="majorEastAsia"/>
        </w:rPr>
        <w:t xml:space="preserve">. </w:t>
      </w:r>
      <w:r w:rsidRPr="000D3B49">
        <w:t>(Tennessee, Compiled Marriages, 1784-1825, Ancestry.com)</w:t>
      </w:r>
    </w:p>
    <w:p w:rsidR="0060589A" w:rsidRDefault="0060589A" w:rsidP="001470B7">
      <w:pPr>
        <w:pStyle w:val="NormalWeb"/>
        <w:spacing w:before="240" w:beforeAutospacing="0" w:after="240" w:afterAutospacing="0"/>
        <w:ind w:left="0" w:right="0"/>
      </w:pPr>
      <w:r w:rsidRPr="0060589A">
        <w:rPr>
          <w:b/>
        </w:rPr>
        <w:t xml:space="preserve">1818- Feb 11 – </w:t>
      </w:r>
      <w:r w:rsidRPr="0060589A">
        <w:rPr>
          <w:b/>
          <w:u w:val="single"/>
        </w:rPr>
        <w:t>VA Amherst</w:t>
      </w:r>
      <w:r w:rsidRPr="0060589A">
        <w:rPr>
          <w:b/>
        </w:rPr>
        <w:t xml:space="preserve"> – Mar – Flora Knight to Robert Higginbotham</w:t>
      </w:r>
      <w:r>
        <w:t>. Father Edm. Knight.</w:t>
      </w:r>
      <w:r w:rsidR="00A50B6E">
        <w:t xml:space="preserve"> (Edmond Knight)</w:t>
      </w:r>
      <w:r>
        <w:t xml:space="preserve"> (FHL Film number 30273, 238)</w:t>
      </w:r>
    </w:p>
    <w:p w:rsidR="001470B7" w:rsidRDefault="001470B7" w:rsidP="001470B7">
      <w:pPr>
        <w:pStyle w:val="NormalWeb"/>
        <w:spacing w:before="240" w:beforeAutospacing="0" w:after="240" w:afterAutospacing="0"/>
        <w:ind w:left="0" w:right="0"/>
      </w:pPr>
      <w:r>
        <w:rPr>
          <w:b/>
        </w:rPr>
        <w:t xml:space="preserve">1818 </w:t>
      </w:r>
      <w:r w:rsidR="0055706B">
        <w:rPr>
          <w:b/>
        </w:rPr>
        <w:t xml:space="preserve">- </w:t>
      </w:r>
      <w:r>
        <w:rPr>
          <w:b/>
        </w:rPr>
        <w:t xml:space="preserve">Apr 28 </w:t>
      </w:r>
      <w:r>
        <w:t xml:space="preserve">– </w:t>
      </w:r>
      <w:r w:rsidRPr="00F72546">
        <w:rPr>
          <w:b/>
          <w:u w:val="single"/>
        </w:rPr>
        <w:t>VA</w:t>
      </w:r>
      <w:r w:rsidR="00981834">
        <w:rPr>
          <w:b/>
          <w:u w:val="single"/>
        </w:rPr>
        <w:t xml:space="preserve"> </w:t>
      </w:r>
      <w:r w:rsidR="00981834" w:rsidRPr="00F72546">
        <w:rPr>
          <w:b/>
          <w:u w:val="single"/>
        </w:rPr>
        <w:t>Albemarle</w:t>
      </w:r>
      <w:r>
        <w:t xml:space="preserve"> </w:t>
      </w:r>
      <w:r w:rsidRPr="0055706B">
        <w:rPr>
          <w:b/>
        </w:rPr>
        <w:t>– Mar</w:t>
      </w:r>
      <w:r w:rsidR="00981834" w:rsidRPr="0055706B">
        <w:rPr>
          <w:b/>
        </w:rPr>
        <w:t xml:space="preserve"> -</w:t>
      </w:r>
      <w:r>
        <w:t xml:space="preserve"> </w:t>
      </w:r>
      <w:r w:rsidRPr="00626A76">
        <w:rPr>
          <w:b/>
        </w:rPr>
        <w:t>Elizabeth Knight</w:t>
      </w:r>
      <w:r w:rsidRPr="00981834">
        <w:rPr>
          <w:b/>
        </w:rPr>
        <w:t xml:space="preserve"> </w:t>
      </w:r>
      <w:r w:rsidR="00981834" w:rsidRPr="00981834">
        <w:rPr>
          <w:b/>
        </w:rPr>
        <w:t>&amp;</w:t>
      </w:r>
      <w:r w:rsidRPr="00981834">
        <w:rPr>
          <w:b/>
        </w:rPr>
        <w:t xml:space="preserve"> James Burns</w:t>
      </w:r>
      <w:r>
        <w:t>.  (VA MG REC 1700-1850, p. 3)</w:t>
      </w:r>
    </w:p>
    <w:p w:rsidR="004876C2" w:rsidRDefault="004876C2" w:rsidP="001470B7">
      <w:pPr>
        <w:pStyle w:val="NormalWeb"/>
        <w:spacing w:before="240" w:beforeAutospacing="0" w:after="240" w:afterAutospacing="0"/>
        <w:ind w:left="0" w:right="0"/>
      </w:pPr>
      <w:r w:rsidRPr="004876C2">
        <w:rPr>
          <w:b/>
        </w:rPr>
        <w:t xml:space="preserve">1818 – Aug 6 – </w:t>
      </w:r>
      <w:r w:rsidRPr="004876C2">
        <w:rPr>
          <w:b/>
          <w:u w:val="single"/>
        </w:rPr>
        <w:t>NC Halifax</w:t>
      </w:r>
      <w:r w:rsidRPr="004876C2">
        <w:rPr>
          <w:b/>
        </w:rPr>
        <w:t xml:space="preserve"> – Will – John Knight</w:t>
      </w:r>
      <w:r>
        <w:t xml:space="preserve"> – I, John Knight, being of sound mind b</w:t>
      </w:r>
      <w:r w:rsidR="0060589A">
        <w:t>u</w:t>
      </w:r>
      <w:r>
        <w:t>t weak in body, etc…</w:t>
      </w:r>
      <w:r>
        <w:br/>
        <w:t xml:space="preserve">To my son </w:t>
      </w:r>
      <w:r w:rsidRPr="00115225">
        <w:rPr>
          <w:b/>
        </w:rPr>
        <w:t>Allen Knight of Georgia</w:t>
      </w:r>
      <w:r>
        <w:t>, one Negro boy named Henry, one Negro girl named Drusilla, and to the eldst son of said Allan, I give one feather bed to them and their heirs forever.</w:t>
      </w:r>
      <w:r>
        <w:br/>
        <w:t xml:space="preserve">To son </w:t>
      </w:r>
      <w:r w:rsidRPr="00115225">
        <w:rPr>
          <w:b/>
        </w:rPr>
        <w:t>John Knight</w:t>
      </w:r>
      <w:r>
        <w:t>, the tract of land I purchased of William Hiplandstall whereon he now lives, to him and his heirs forever.</w:t>
      </w:r>
      <w:r>
        <w:br/>
        <w:t xml:space="preserve">To </w:t>
      </w:r>
      <w:r w:rsidRPr="00115225">
        <w:rPr>
          <w:b/>
        </w:rPr>
        <w:t>son Peter Knight</w:t>
      </w:r>
      <w:r>
        <w:t>, the plantation where I now live, one still, four negroes, named Nelson, George, Albert and Lavinia, also two feather beds.</w:t>
      </w:r>
      <w:r>
        <w:br/>
        <w:t xml:space="preserve">To </w:t>
      </w:r>
      <w:r w:rsidRPr="00115225">
        <w:rPr>
          <w:b/>
        </w:rPr>
        <w:t>daughter Sally Knight</w:t>
      </w:r>
      <w:r>
        <w:t>, two hundred dollars in money and the following negroes, Nancy with her increase, and Negro boy named Hance, one cow &amp; calf at her, at her marriage.</w:t>
      </w:r>
      <w:r>
        <w:br/>
        <w:t xml:space="preserve">To </w:t>
      </w:r>
      <w:r w:rsidRPr="00115225">
        <w:rPr>
          <w:b/>
        </w:rPr>
        <w:t>daughter Nancy</w:t>
      </w:r>
      <w:r>
        <w:t>, three negroes named Lucinda, Lois &amp; Eliza, also one walnut table with one cow &amp; calf when married, also two hundred dollars.</w:t>
      </w:r>
      <w:r>
        <w:br/>
        <w:t xml:space="preserve">The remainder of my property I give to my son Peter with the proviso that my two </w:t>
      </w:r>
      <w:r>
        <w:lastRenderedPageBreak/>
        <w:t xml:space="preserve">daughters Sally and Nancy be maintained therefrom as long as they remain single. </w:t>
      </w:r>
      <w:r>
        <w:br/>
        <w:t xml:space="preserve">I leave my estate to be settled by my friend Richard H. </w:t>
      </w:r>
      <w:r w:rsidR="00115225">
        <w:t xml:space="preserve">Crowall whom I hereby constitute, ordain and appoint sole executor. </w:t>
      </w:r>
      <w:r w:rsidR="00115225">
        <w:br/>
        <w:t>Signed: John Knight</w:t>
      </w:r>
      <w:r w:rsidR="00115225">
        <w:br/>
        <w:t xml:space="preserve">Wit: Richard H. Crowall, Thomas Lowe JR, John Crowell. Probated 1818 (date unreadable) Court Clerk, Richard Eppes. </w:t>
      </w:r>
    </w:p>
    <w:p w:rsidR="001470B7" w:rsidRDefault="001470B7" w:rsidP="001470B7">
      <w:pPr>
        <w:pStyle w:val="NormalWeb"/>
        <w:spacing w:before="240" w:beforeAutospacing="0" w:after="240" w:afterAutospacing="0"/>
        <w:ind w:left="0" w:right="0"/>
      </w:pPr>
      <w:r>
        <w:rPr>
          <w:b/>
        </w:rPr>
        <w:t xml:space="preserve">1818 </w:t>
      </w:r>
      <w:r w:rsidR="00981834">
        <w:rPr>
          <w:b/>
        </w:rPr>
        <w:t xml:space="preserve">- </w:t>
      </w:r>
      <w:r>
        <w:rPr>
          <w:b/>
        </w:rPr>
        <w:t xml:space="preserve">Aug </w:t>
      </w:r>
      <w:r>
        <w:t xml:space="preserve">– </w:t>
      </w:r>
      <w:r w:rsidRPr="00B77B91">
        <w:rPr>
          <w:b/>
          <w:u w:val="single"/>
        </w:rPr>
        <w:t>NC</w:t>
      </w:r>
      <w:r w:rsidR="00981834">
        <w:rPr>
          <w:b/>
          <w:u w:val="single"/>
        </w:rPr>
        <w:t xml:space="preserve"> </w:t>
      </w:r>
      <w:r w:rsidR="00981834" w:rsidRPr="00B77B91">
        <w:rPr>
          <w:b/>
          <w:u w:val="single"/>
        </w:rPr>
        <w:t>Edgecombe</w:t>
      </w:r>
      <w:r>
        <w:t xml:space="preserve"> </w:t>
      </w:r>
      <w:r w:rsidRPr="0055706B">
        <w:rPr>
          <w:b/>
        </w:rPr>
        <w:t xml:space="preserve">– </w:t>
      </w:r>
      <w:r w:rsidR="00981834" w:rsidRPr="0055706B">
        <w:rPr>
          <w:b/>
        </w:rPr>
        <w:t>W</w:t>
      </w:r>
      <w:r w:rsidRPr="0055706B">
        <w:rPr>
          <w:b/>
        </w:rPr>
        <w:t xml:space="preserve">ill </w:t>
      </w:r>
      <w:r w:rsidR="00981834" w:rsidRPr="0055706B">
        <w:rPr>
          <w:b/>
        </w:rPr>
        <w:t>-</w:t>
      </w:r>
      <w:r w:rsidR="00981834">
        <w:t xml:space="preserve"> </w:t>
      </w:r>
      <w:r w:rsidRPr="00626A76">
        <w:rPr>
          <w:b/>
        </w:rPr>
        <w:t>Charity Carter Knight Benton</w:t>
      </w:r>
      <w:r w:rsidR="00981834">
        <w:rPr>
          <w:b/>
        </w:rPr>
        <w:t xml:space="preserve"> - </w:t>
      </w:r>
      <w:r>
        <w:t xml:space="preserve"> </w:t>
      </w:r>
      <w:r w:rsidRPr="0055706B">
        <w:rPr>
          <w:b/>
        </w:rPr>
        <w:t>Son &amp; Exr: James Benton</w:t>
      </w:r>
      <w:r>
        <w:t xml:space="preserve">, 1/3 of whole estate – reason: attended to me and my business.  Dau: Pheraba, 20 shillings, already provided for; Gr. daus: Salley Nicholson and Evelina B. Benton, 1 dress each. </w:t>
      </w:r>
      <w:r w:rsidRPr="0055706B">
        <w:rPr>
          <w:b/>
        </w:rPr>
        <w:t>Son:</w:t>
      </w:r>
      <w:r>
        <w:t xml:space="preserve"> </w:t>
      </w:r>
      <w:r w:rsidRPr="00626A76">
        <w:rPr>
          <w:b/>
        </w:rPr>
        <w:t>Allen Knight</w:t>
      </w:r>
      <w:r>
        <w:t xml:space="preserve">; </w:t>
      </w:r>
      <w:r w:rsidRPr="0055706B">
        <w:rPr>
          <w:b/>
        </w:rPr>
        <w:t>Daus: Elizabeth C. Benton and Polly Corbin</w:t>
      </w:r>
      <w:r>
        <w:t xml:space="preserve">; dec’d </w:t>
      </w:r>
      <w:r w:rsidRPr="0055706B">
        <w:rPr>
          <w:b/>
        </w:rPr>
        <w:t>dau: Sally</w:t>
      </w:r>
      <w:r>
        <w:t xml:space="preserve">; dec’d sons: </w:t>
      </w:r>
      <w:r w:rsidRPr="00626A76">
        <w:rPr>
          <w:b/>
        </w:rPr>
        <w:t>Kindred Knight</w:t>
      </w:r>
      <w:r>
        <w:t xml:space="preserve">, </w:t>
      </w:r>
      <w:r w:rsidRPr="00626A76">
        <w:rPr>
          <w:b/>
        </w:rPr>
        <w:t>John C. Knight</w:t>
      </w:r>
      <w:r>
        <w:t xml:space="preserve">; dec’d </w:t>
      </w:r>
      <w:r w:rsidRPr="0055706B">
        <w:rPr>
          <w:b/>
        </w:rPr>
        <w:t>dau: Elizabeth Nicholson</w:t>
      </w:r>
      <w:r>
        <w:t xml:space="preserve">.  Wit: John Jenkins, William Howerton. (Williams &amp; Griffin 1956, p. 37) </w:t>
      </w:r>
      <w:r>
        <w:br/>
      </w:r>
      <w:r w:rsidRPr="0055706B">
        <w:rPr>
          <w:b/>
        </w:rPr>
        <w:t>Note</w:t>
      </w:r>
      <w:r>
        <w:t xml:space="preserve">: Charity Carter married </w:t>
      </w:r>
      <w:r w:rsidRPr="00626A76">
        <w:rPr>
          <w:b/>
        </w:rPr>
        <w:t>Moses Knight</w:t>
      </w:r>
      <w:r>
        <w:t xml:space="preserve">, son of </w:t>
      </w:r>
      <w:r w:rsidRPr="00626A76">
        <w:rPr>
          <w:b/>
        </w:rPr>
        <w:t>John Knight</w:t>
      </w:r>
      <w:r>
        <w:t xml:space="preserve"> and Isabell Carter.  She was the daughter of Kindred Carter and Mary Brown.</w:t>
      </w:r>
      <w:r w:rsidR="00D57775">
        <w:t xml:space="preserve">  </w:t>
      </w:r>
      <w:r w:rsidR="00D57775" w:rsidRPr="00D57775">
        <w:t>Charity's son and executor, James Benton, died in 1821, and other documents in the loose estate file shows that in 1823 "Solomon Ward &amp; Wife" recovered a claim of $35 against the then executor, Spier Whitaker.</w:t>
      </w:r>
    </w:p>
    <w:p w:rsidR="002C4CAD" w:rsidRDefault="00387D76" w:rsidP="001470B7">
      <w:pPr>
        <w:pStyle w:val="NormalWeb"/>
        <w:spacing w:before="240" w:beforeAutospacing="0" w:after="240" w:afterAutospacing="0"/>
        <w:ind w:left="0" w:right="0"/>
      </w:pPr>
      <w:r w:rsidRPr="00387D76">
        <w:rPr>
          <w:b/>
        </w:rPr>
        <w:t xml:space="preserve">1818 – Dec 8 – </w:t>
      </w:r>
      <w:r w:rsidRPr="00387D76">
        <w:rPr>
          <w:b/>
          <w:u w:val="single"/>
        </w:rPr>
        <w:t>NC Orange</w:t>
      </w:r>
      <w:r w:rsidRPr="00387D76">
        <w:rPr>
          <w:b/>
        </w:rPr>
        <w:t xml:space="preserve"> – Will – Ephraim Carrington</w:t>
      </w:r>
      <w:r>
        <w:t xml:space="preserve"> – Wife Priscilla to rec 1/3 of land including the plantation “whereon I now live during her natural life.”  After her death to be divided among three sons: Morgan, Sion (Sihon) &amp; John.  To Wife: horse named Colonel, cows, hogs, furniture, household items, money, etc.  Remaining goods, cattle, etc, to be divided among sons, Morgan, Sion and John and daughters: Charlotte, Dicey and Polly. Herbert Linus (?) and John J. Carrington executors</w:t>
      </w:r>
      <w:r w:rsidR="00580FC6">
        <w:t>.</w:t>
      </w:r>
      <w:r>
        <w:t xml:space="preserve"> </w:t>
      </w:r>
      <w:r w:rsidR="00580FC6">
        <w:t>(</w:t>
      </w:r>
      <w:r w:rsidR="00580FC6" w:rsidRPr="0042533F">
        <w:t>North Carolina, Wills and Probate Records, 1665-1998</w:t>
      </w:r>
      <w:r w:rsidR="00580FC6">
        <w:t xml:space="preserve">, Vol 1-3, 1785-1865, image served by ancestry.com) </w:t>
      </w:r>
    </w:p>
    <w:p w:rsidR="00387D76" w:rsidRDefault="00580FC6" w:rsidP="001470B7">
      <w:pPr>
        <w:pStyle w:val="NormalWeb"/>
        <w:spacing w:before="240" w:beforeAutospacing="0" w:after="240" w:afterAutospacing="0"/>
        <w:ind w:left="0" w:right="0"/>
      </w:pPr>
      <w:r w:rsidRPr="00A10506">
        <w:rPr>
          <w:b/>
        </w:rPr>
        <w:t>Note</w:t>
      </w:r>
      <w:r>
        <w:t xml:space="preserve">: The John J. Carrington listed as executor is most likely a brother.  His father did not name all his children in his will, and a John JR seems likely. </w:t>
      </w:r>
    </w:p>
    <w:p w:rsidR="001470B7" w:rsidRDefault="001470B7" w:rsidP="001470B7">
      <w:pPr>
        <w:pStyle w:val="NormalWeb"/>
        <w:spacing w:before="240" w:beforeAutospacing="0" w:after="240" w:afterAutospacing="0"/>
        <w:ind w:left="0" w:right="0"/>
      </w:pPr>
      <w:r>
        <w:rPr>
          <w:b/>
        </w:rPr>
        <w:t xml:space="preserve">1818 </w:t>
      </w:r>
      <w:r w:rsidR="0055706B">
        <w:rPr>
          <w:b/>
        </w:rPr>
        <w:t xml:space="preserve">- </w:t>
      </w:r>
      <w:r>
        <w:rPr>
          <w:b/>
        </w:rPr>
        <w:t xml:space="preserve">Dec 15 </w:t>
      </w:r>
      <w:r>
        <w:t xml:space="preserve">– </w:t>
      </w:r>
      <w:r w:rsidRPr="000E1A50">
        <w:rPr>
          <w:b/>
          <w:u w:val="single"/>
        </w:rPr>
        <w:t>VA</w:t>
      </w:r>
      <w:r w:rsidR="00981834">
        <w:rPr>
          <w:b/>
          <w:u w:val="single"/>
        </w:rPr>
        <w:t xml:space="preserve"> </w:t>
      </w:r>
      <w:r w:rsidR="00981834" w:rsidRPr="000E1A50">
        <w:rPr>
          <w:b/>
          <w:u w:val="single"/>
        </w:rPr>
        <w:t>Greensville</w:t>
      </w:r>
      <w:r>
        <w:t xml:space="preserve"> </w:t>
      </w:r>
      <w:r w:rsidRPr="0055706B">
        <w:rPr>
          <w:b/>
        </w:rPr>
        <w:t>– Mar</w:t>
      </w:r>
      <w:r w:rsidR="00981834" w:rsidRPr="0055706B">
        <w:rPr>
          <w:b/>
        </w:rPr>
        <w:t xml:space="preserve"> -</w:t>
      </w:r>
      <w:r>
        <w:t xml:space="preserve"> </w:t>
      </w:r>
      <w:r w:rsidRPr="000E1A50">
        <w:rPr>
          <w:b/>
        </w:rPr>
        <w:t>Kindred C. Knight</w:t>
      </w:r>
      <w:r>
        <w:t xml:space="preserve"> </w:t>
      </w:r>
      <w:r w:rsidR="00981834" w:rsidRPr="0055706B">
        <w:rPr>
          <w:b/>
        </w:rPr>
        <w:t>&amp;</w:t>
      </w:r>
      <w:r w:rsidRPr="0055706B">
        <w:rPr>
          <w:b/>
        </w:rPr>
        <w:t xml:space="preserve"> Rebecca B. Brown</w:t>
      </w:r>
      <w:r w:rsidR="0055706B">
        <w:t xml:space="preserve"> -</w:t>
      </w:r>
      <w:r>
        <w:t xml:space="preserve"> (VA MG REC 1700-1850, p. 257)</w:t>
      </w:r>
      <w:r w:rsidR="0055706B">
        <w:t xml:space="preserve">  </w:t>
      </w:r>
    </w:p>
    <w:p w:rsidR="001470B7" w:rsidRDefault="001470B7" w:rsidP="001470B7">
      <w:pPr>
        <w:pStyle w:val="NormalWeb"/>
        <w:spacing w:before="240" w:beforeAutospacing="0" w:after="240" w:afterAutospacing="0"/>
        <w:ind w:left="0" w:right="0"/>
      </w:pPr>
      <w:r>
        <w:rPr>
          <w:b/>
        </w:rPr>
        <w:t xml:space="preserve">1819 </w:t>
      </w:r>
      <w:r w:rsidR="00C95F50">
        <w:rPr>
          <w:b/>
        </w:rPr>
        <w:t xml:space="preserve">- </w:t>
      </w:r>
      <w:r>
        <w:rPr>
          <w:b/>
        </w:rPr>
        <w:t xml:space="preserve">Jun 15 </w:t>
      </w:r>
      <w:r>
        <w:t xml:space="preserve">– </w:t>
      </w:r>
      <w:r w:rsidRPr="00C80F6D">
        <w:rPr>
          <w:b/>
          <w:u w:val="single"/>
        </w:rPr>
        <w:t>GA</w:t>
      </w:r>
      <w:r w:rsidR="00E522C3">
        <w:rPr>
          <w:b/>
          <w:u w:val="single"/>
        </w:rPr>
        <w:t xml:space="preserve"> </w:t>
      </w:r>
      <w:r w:rsidR="00E522C3" w:rsidRPr="00C80F6D">
        <w:rPr>
          <w:b/>
          <w:u w:val="single"/>
        </w:rPr>
        <w:t>Jasper</w:t>
      </w:r>
      <w:r w:rsidR="0000585B">
        <w:rPr>
          <w:b/>
          <w:u w:val="single"/>
        </w:rPr>
        <w:t>/Randolph</w:t>
      </w:r>
      <w:r w:rsidRPr="00E522C3">
        <w:rPr>
          <w:b/>
        </w:rPr>
        <w:t xml:space="preserve"> – </w:t>
      </w:r>
      <w:r w:rsidR="00E522C3" w:rsidRPr="00E522C3">
        <w:rPr>
          <w:b/>
        </w:rPr>
        <w:t xml:space="preserve">Mar - </w:t>
      </w:r>
      <w:r w:rsidRPr="00E522C3">
        <w:rPr>
          <w:b/>
        </w:rPr>
        <w:t xml:space="preserve">William Knight </w:t>
      </w:r>
      <w:r w:rsidR="00E522C3" w:rsidRPr="00E522C3">
        <w:rPr>
          <w:b/>
        </w:rPr>
        <w:t>&amp;</w:t>
      </w:r>
      <w:r w:rsidRPr="00E522C3">
        <w:rPr>
          <w:b/>
        </w:rPr>
        <w:t xml:space="preserve"> Catharine Nelson</w:t>
      </w:r>
      <w:r w:rsidR="00E522C3">
        <w:t xml:space="preserve"> - </w:t>
      </w:r>
      <w:r>
        <w:t xml:space="preserve"> Robert Richardson, J.P. </w:t>
      </w:r>
      <w:r w:rsidR="004F7142">
        <w:t xml:space="preserve">(Image online served by ancestry.com). </w:t>
      </w:r>
      <w:r w:rsidR="004F7142" w:rsidRPr="004F7142">
        <w:rPr>
          <w:b/>
        </w:rPr>
        <w:t>Note</w:t>
      </w:r>
      <w:r w:rsidR="004F7142">
        <w:t>: Jasper County was formerly Randolph County.</w:t>
      </w:r>
    </w:p>
    <w:p w:rsidR="00187EEB" w:rsidRDefault="00187EEB" w:rsidP="001470B7">
      <w:pPr>
        <w:pStyle w:val="NormalWeb"/>
        <w:spacing w:before="240" w:beforeAutospacing="0" w:after="240" w:afterAutospacing="0"/>
        <w:ind w:left="0" w:right="0"/>
      </w:pPr>
      <w:r>
        <w:rPr>
          <w:b/>
        </w:rPr>
        <w:t xml:space="preserve">1819 – Jul 28 - </w:t>
      </w:r>
      <w:r w:rsidRPr="00036C4B">
        <w:rPr>
          <w:b/>
          <w:u w:val="single"/>
        </w:rPr>
        <w:t>TN Rhea</w:t>
      </w:r>
      <w:r w:rsidRPr="00036C4B">
        <w:rPr>
          <w:b/>
        </w:rPr>
        <w:t xml:space="preserve"> – </w:t>
      </w:r>
      <w:r>
        <w:rPr>
          <w:b/>
        </w:rPr>
        <w:t>Mar</w:t>
      </w:r>
      <w:r w:rsidRPr="00036C4B">
        <w:rPr>
          <w:b/>
        </w:rPr>
        <w:t xml:space="preserve"> – </w:t>
      </w:r>
      <w:r>
        <w:rPr>
          <w:b/>
        </w:rPr>
        <w:t>Lewis Knight &amp; Rebecca Wassom.</w:t>
      </w:r>
      <w:r w:rsidRPr="000D3B49">
        <w:t xml:space="preserve"> (Tennessee, Compiled Marriages, 1784-1825, Ancestry.com)</w:t>
      </w:r>
    </w:p>
    <w:p w:rsidR="00187EEB" w:rsidRDefault="00187EEB" w:rsidP="001470B7">
      <w:pPr>
        <w:pStyle w:val="NormalWeb"/>
        <w:spacing w:before="240" w:beforeAutospacing="0" w:after="240" w:afterAutospacing="0"/>
        <w:ind w:left="0" w:right="0"/>
      </w:pPr>
      <w:r>
        <w:rPr>
          <w:b/>
        </w:rPr>
        <w:t xml:space="preserve">1819 - </w:t>
      </w:r>
      <w:r w:rsidRPr="00036C4B">
        <w:rPr>
          <w:b/>
          <w:u w:val="single"/>
        </w:rPr>
        <w:t>TN Rhea</w:t>
      </w:r>
      <w:r w:rsidRPr="00036C4B">
        <w:rPr>
          <w:b/>
        </w:rPr>
        <w:t xml:space="preserve"> – Admin – John Knight SR</w:t>
      </w:r>
      <w:r w:rsidRPr="00036C4B">
        <w:t xml:space="preserve"> - Listed on the Rhea County TN Tax List. (Tennessee, Compiled Census and Census Substitutes Index, 1810-1891, Ancestry.com)</w:t>
      </w:r>
    </w:p>
    <w:p w:rsidR="00322DCA" w:rsidRDefault="00322DCA" w:rsidP="00322DCA">
      <w:pPr>
        <w:pStyle w:val="Heading2"/>
      </w:pPr>
      <w:r>
        <w:t>1820</w:t>
      </w:r>
    </w:p>
    <w:p w:rsidR="001470B7" w:rsidRDefault="001470B7" w:rsidP="001470B7">
      <w:pPr>
        <w:pStyle w:val="NormalWeb"/>
        <w:spacing w:before="240" w:beforeAutospacing="0" w:after="240" w:afterAutospacing="0"/>
        <w:ind w:left="0" w:right="0"/>
      </w:pPr>
      <w:r>
        <w:rPr>
          <w:b/>
        </w:rPr>
        <w:t xml:space="preserve">1820 – </w:t>
      </w:r>
      <w:r w:rsidRPr="00066AD7">
        <w:rPr>
          <w:b/>
          <w:u w:val="single"/>
        </w:rPr>
        <w:t>VA</w:t>
      </w:r>
      <w:r w:rsidR="00E522C3">
        <w:rPr>
          <w:b/>
          <w:u w:val="single"/>
        </w:rPr>
        <w:t xml:space="preserve"> </w:t>
      </w:r>
      <w:r w:rsidR="00E522C3" w:rsidRPr="00B77801">
        <w:rPr>
          <w:b/>
          <w:u w:val="single"/>
        </w:rPr>
        <w:t>Orange</w:t>
      </w:r>
      <w:r w:rsidRPr="00E522C3">
        <w:rPr>
          <w:b/>
        </w:rPr>
        <w:t xml:space="preserve"> – </w:t>
      </w:r>
      <w:r w:rsidR="00E522C3" w:rsidRPr="00E522C3">
        <w:rPr>
          <w:b/>
        </w:rPr>
        <w:t xml:space="preserve">Will - </w:t>
      </w:r>
      <w:r w:rsidRPr="00CC366B">
        <w:rPr>
          <w:b/>
        </w:rPr>
        <w:t>William Knight</w:t>
      </w:r>
      <w:r w:rsidR="00E522C3">
        <w:rPr>
          <w:b/>
        </w:rPr>
        <w:t xml:space="preserve"> – </w:t>
      </w:r>
      <w:r w:rsidR="00E522C3" w:rsidRPr="00E522C3">
        <w:t>The William Knight</w:t>
      </w:r>
      <w:r>
        <w:t xml:space="preserve"> who married Delphia Oakes marriage.  (Fletcher</w:t>
      </w:r>
      <w:r w:rsidR="00981834">
        <w:t>, p. 98</w:t>
      </w:r>
      <w:r>
        <w:t xml:space="preserve">)  died in this year.  In VA Wills and Probate Records, there is an executors’ bond by William Knight and Philip Castelaw to handle </w:t>
      </w:r>
      <w:r>
        <w:lastRenderedPageBreak/>
        <w:t xml:space="preserve">the estate of William Knight dec’d.  The children listed are: </w:t>
      </w:r>
      <w:r w:rsidRPr="007A23C0">
        <w:rPr>
          <w:b/>
        </w:rPr>
        <w:t>Sally Knight</w:t>
      </w:r>
      <w:r>
        <w:t xml:space="preserve">, </w:t>
      </w:r>
      <w:r w:rsidRPr="007A23C0">
        <w:rPr>
          <w:b/>
        </w:rPr>
        <w:t>William L. Knight</w:t>
      </w:r>
      <w:r>
        <w:t xml:space="preserve">, </w:t>
      </w:r>
      <w:r w:rsidRPr="007A23C0">
        <w:rPr>
          <w:b/>
        </w:rPr>
        <w:t>Reuben Knight</w:t>
      </w:r>
      <w:r>
        <w:t xml:space="preserve">, </w:t>
      </w:r>
      <w:r w:rsidRPr="007A23C0">
        <w:rPr>
          <w:b/>
        </w:rPr>
        <w:t>Lunsford Knight</w:t>
      </w:r>
      <w:r>
        <w:t xml:space="preserve">, </w:t>
      </w:r>
      <w:r w:rsidRPr="007A23C0">
        <w:rPr>
          <w:b/>
        </w:rPr>
        <w:t>Lewis Knight</w:t>
      </w:r>
      <w:r>
        <w:t xml:space="preserve">, </w:t>
      </w:r>
      <w:r w:rsidRPr="007A23C0">
        <w:rPr>
          <w:b/>
        </w:rPr>
        <w:t>Thomas Knight</w:t>
      </w:r>
      <w:r>
        <w:t xml:space="preserve"> and </w:t>
      </w:r>
      <w:r w:rsidRPr="007A23C0">
        <w:rPr>
          <w:b/>
        </w:rPr>
        <w:t>Delphia Knight</w:t>
      </w:r>
      <w:r>
        <w:t>, all of whom were apparently underage.</w:t>
      </w:r>
    </w:p>
    <w:p w:rsidR="00E522C3" w:rsidRDefault="00E522C3" w:rsidP="00E522C3">
      <w:pPr>
        <w:pStyle w:val="NormalWeb"/>
        <w:spacing w:before="120" w:beforeAutospacing="0" w:after="120" w:afterAutospacing="0"/>
        <w:ind w:left="0" w:right="0"/>
      </w:pPr>
      <w:r>
        <w:rPr>
          <w:b/>
        </w:rPr>
        <w:t xml:space="preserve">1820 - Feb – </w:t>
      </w:r>
      <w:r w:rsidRPr="00ED6F78">
        <w:rPr>
          <w:b/>
          <w:u w:val="single"/>
        </w:rPr>
        <w:t>NC</w:t>
      </w:r>
      <w:r>
        <w:rPr>
          <w:b/>
          <w:u w:val="single"/>
        </w:rPr>
        <w:t xml:space="preserve"> </w:t>
      </w:r>
      <w:r w:rsidRPr="00ED6F78">
        <w:rPr>
          <w:b/>
          <w:u w:val="single"/>
        </w:rPr>
        <w:t>Edgecombe</w:t>
      </w:r>
      <w:r w:rsidRPr="00E522C3">
        <w:rPr>
          <w:b/>
        </w:rPr>
        <w:t xml:space="preserve"> – Will - James Adams</w:t>
      </w:r>
      <w:r w:rsidRPr="00ED6F78">
        <w:t xml:space="preserve"> </w:t>
      </w:r>
      <w:r>
        <w:t xml:space="preserve">- </w:t>
      </w:r>
      <w:r w:rsidRPr="00ED6F78">
        <w:t xml:space="preserve">mentions his daughter Sally, married to </w:t>
      </w:r>
      <w:r w:rsidRPr="00A92C10">
        <w:rPr>
          <w:b/>
        </w:rPr>
        <w:t>Charles Knight</w:t>
      </w:r>
      <w:r w:rsidRPr="00ED6F78">
        <w:t>. (Williams &amp; Griffin 1956, p. 1)</w:t>
      </w:r>
      <w:r>
        <w:t xml:space="preserve">  </w:t>
      </w:r>
      <w:r w:rsidRPr="00A92C10">
        <w:rPr>
          <w:b/>
        </w:rPr>
        <w:t>Note</w:t>
      </w:r>
      <w:r>
        <w:t>: This Charles Knight is the son of Peter Epps Knight and Ann Bell Knight.</w:t>
      </w:r>
    </w:p>
    <w:p w:rsidR="00187EEB" w:rsidRDefault="00187EEB" w:rsidP="00E522C3">
      <w:pPr>
        <w:pStyle w:val="NormalWeb"/>
        <w:spacing w:before="120" w:beforeAutospacing="0" w:after="120" w:afterAutospacing="0"/>
        <w:ind w:left="0" w:right="0"/>
      </w:pPr>
      <w:r>
        <w:rPr>
          <w:b/>
        </w:rPr>
        <w:t xml:space="preserve">1820 – Jun 2 - </w:t>
      </w:r>
      <w:r w:rsidRPr="00036C4B">
        <w:rPr>
          <w:b/>
          <w:u w:val="single"/>
        </w:rPr>
        <w:t xml:space="preserve">TN </w:t>
      </w:r>
      <w:r>
        <w:rPr>
          <w:b/>
          <w:u w:val="single"/>
        </w:rPr>
        <w:t>Bledsoe</w:t>
      </w:r>
      <w:r w:rsidRPr="006C054F">
        <w:rPr>
          <w:b/>
        </w:rPr>
        <w:t xml:space="preserve"> – Admin </w:t>
      </w:r>
      <w:r>
        <w:rPr>
          <w:b/>
        </w:rPr>
        <w:t>–</w:t>
      </w:r>
      <w:r w:rsidRPr="006C054F">
        <w:rPr>
          <w:b/>
        </w:rPr>
        <w:t xml:space="preserve"> </w:t>
      </w:r>
      <w:r>
        <w:rPr>
          <w:b/>
        </w:rPr>
        <w:t xml:space="preserve">Jonathan Knight - </w:t>
      </w:r>
      <w:r w:rsidRPr="005E3435">
        <w:rPr>
          <w:b/>
        </w:rPr>
        <w:t xml:space="preserve"> </w:t>
      </w:r>
      <w:r w:rsidRPr="005E3435">
        <w:t>Deed between</w:t>
      </w:r>
      <w:r w:rsidRPr="005E3435">
        <w:rPr>
          <w:b/>
        </w:rPr>
        <w:t xml:space="preserve"> </w:t>
      </w:r>
      <w:r w:rsidRPr="005E3435">
        <w:t>Josiah R. Allen of the County of Marion, State of Tennessee to William Cook of County of Bledsoe. .Witnesses: Michael Rawlings, Jonathan Knight.  (Bledsoe County, Tennessee Deed Books A-D Abstracts by Sara Goins and Norma Dennis Hobbs, Book D, pp. 60-6</w:t>
      </w:r>
      <w:r>
        <w:t>1</w:t>
      </w:r>
      <w:r w:rsidRPr="006C054F">
        <w:t>.</w:t>
      </w:r>
      <w:r>
        <w:t>)</w:t>
      </w:r>
    </w:p>
    <w:p w:rsidR="001470B7" w:rsidRDefault="001470B7" w:rsidP="001470B7">
      <w:pPr>
        <w:pStyle w:val="NormalWeb"/>
        <w:spacing w:before="240" w:beforeAutospacing="0" w:after="240" w:afterAutospacing="0"/>
        <w:ind w:left="0" w:right="0"/>
      </w:pPr>
      <w:r>
        <w:rPr>
          <w:b/>
        </w:rPr>
        <w:t xml:space="preserve">1820 </w:t>
      </w:r>
      <w:r w:rsidR="0055706B">
        <w:rPr>
          <w:b/>
        </w:rPr>
        <w:t xml:space="preserve">- </w:t>
      </w:r>
      <w:r>
        <w:rPr>
          <w:b/>
        </w:rPr>
        <w:t>Nov 8 –</w:t>
      </w:r>
      <w:r>
        <w:t xml:space="preserve"> </w:t>
      </w:r>
      <w:r w:rsidRPr="000E1A50">
        <w:rPr>
          <w:b/>
          <w:u w:val="single"/>
        </w:rPr>
        <w:t>VA</w:t>
      </w:r>
      <w:r w:rsidR="00340CAD">
        <w:rPr>
          <w:b/>
          <w:u w:val="single"/>
        </w:rPr>
        <w:t xml:space="preserve"> </w:t>
      </w:r>
      <w:r w:rsidR="00340CAD" w:rsidRPr="000E1A50">
        <w:rPr>
          <w:b/>
          <w:u w:val="single"/>
        </w:rPr>
        <w:t>Albemarle</w:t>
      </w:r>
      <w:r w:rsidRPr="00340CAD">
        <w:rPr>
          <w:b/>
        </w:rPr>
        <w:t xml:space="preserve"> – Mar</w:t>
      </w:r>
      <w:r w:rsidR="00340CAD" w:rsidRPr="00340CAD">
        <w:rPr>
          <w:b/>
        </w:rPr>
        <w:t xml:space="preserve"> -</w:t>
      </w:r>
      <w:r w:rsidRPr="00340CAD">
        <w:rPr>
          <w:b/>
        </w:rPr>
        <w:t xml:space="preserve"> Lucy Knight </w:t>
      </w:r>
      <w:r w:rsidR="00340CAD" w:rsidRPr="00340CAD">
        <w:rPr>
          <w:b/>
        </w:rPr>
        <w:t>&amp;</w:t>
      </w:r>
      <w:r w:rsidRPr="00340CAD">
        <w:rPr>
          <w:b/>
        </w:rPr>
        <w:t xml:space="preserve"> John Lamb.</w:t>
      </w:r>
      <w:r>
        <w:t xml:space="preserve">  (VA MG REC 1700-1850, p. 3)</w:t>
      </w:r>
    </w:p>
    <w:p w:rsidR="001470B7" w:rsidRDefault="001470B7" w:rsidP="001470B7">
      <w:pPr>
        <w:pStyle w:val="NormalWeb"/>
        <w:spacing w:before="240" w:beforeAutospacing="0" w:after="240" w:afterAutospacing="0"/>
        <w:ind w:left="0" w:right="0"/>
      </w:pPr>
      <w:r>
        <w:rPr>
          <w:b/>
        </w:rPr>
        <w:t xml:space="preserve">1820 </w:t>
      </w:r>
      <w:r w:rsidR="0055706B">
        <w:rPr>
          <w:b/>
        </w:rPr>
        <w:t xml:space="preserve">- </w:t>
      </w:r>
      <w:r>
        <w:rPr>
          <w:b/>
        </w:rPr>
        <w:t xml:space="preserve">Nov – </w:t>
      </w:r>
      <w:r w:rsidRPr="00EE4EEE">
        <w:rPr>
          <w:b/>
          <w:u w:val="single"/>
        </w:rPr>
        <w:t>NC</w:t>
      </w:r>
      <w:r w:rsidR="00340CAD">
        <w:rPr>
          <w:b/>
          <w:u w:val="single"/>
        </w:rPr>
        <w:t xml:space="preserve"> </w:t>
      </w:r>
      <w:r w:rsidR="00340CAD" w:rsidRPr="00EE4EEE">
        <w:rPr>
          <w:b/>
          <w:u w:val="single"/>
        </w:rPr>
        <w:t>Edgecombe</w:t>
      </w:r>
      <w:r>
        <w:rPr>
          <w:b/>
        </w:rPr>
        <w:t xml:space="preserve"> – </w:t>
      </w:r>
      <w:r w:rsidR="00340CAD">
        <w:rPr>
          <w:b/>
        </w:rPr>
        <w:t xml:space="preserve">Will - </w:t>
      </w:r>
      <w:r w:rsidRPr="008C2AF5">
        <w:rPr>
          <w:b/>
        </w:rPr>
        <w:t xml:space="preserve">Ann </w:t>
      </w:r>
      <w:r w:rsidR="00B9299C">
        <w:rPr>
          <w:b/>
        </w:rPr>
        <w:t xml:space="preserve">Bell </w:t>
      </w:r>
      <w:r w:rsidRPr="008C2AF5">
        <w:rPr>
          <w:b/>
        </w:rPr>
        <w:t>Knight</w:t>
      </w:r>
      <w:r w:rsidR="00340CAD">
        <w:rPr>
          <w:b/>
        </w:rPr>
        <w:t xml:space="preserve"> - </w:t>
      </w:r>
      <w:r w:rsidR="00340CAD">
        <w:t>W</w:t>
      </w:r>
      <w:r w:rsidRPr="00EE4EEE">
        <w:t xml:space="preserve">idow of </w:t>
      </w:r>
      <w:r w:rsidRPr="008C2AF5">
        <w:rPr>
          <w:b/>
        </w:rPr>
        <w:t>Peter Eppes Knight</w:t>
      </w:r>
      <w:r>
        <w:t xml:space="preserve"> (d. 1809) </w:t>
      </w:r>
      <w:r>
        <w:br/>
        <w:t xml:space="preserve">*   Leg: </w:t>
      </w:r>
      <w:r w:rsidRPr="00340CAD">
        <w:rPr>
          <w:b/>
        </w:rPr>
        <w:t>Gr. son: John Lawrence</w:t>
      </w:r>
      <w:r>
        <w:t xml:space="preserve">, son of Joshua Lawrence, featherbed and furniture.  </w:t>
      </w:r>
      <w:r>
        <w:br/>
        <w:t xml:space="preserve">*   It is my desire my negro woman Judah shall have her freedom after my death.  </w:t>
      </w:r>
      <w:r>
        <w:br/>
        <w:t xml:space="preserve">*   Exr: Joshua Lawrence, refused to serve because unable. Wit: William Haynes, SR, Bythal Haynes. (Williams &amp; Griffin, p. 192) </w:t>
      </w:r>
    </w:p>
    <w:p w:rsidR="002E1BD4" w:rsidRDefault="001268BE" w:rsidP="001470B7">
      <w:pPr>
        <w:pStyle w:val="NormalWeb"/>
        <w:spacing w:before="240" w:beforeAutospacing="0" w:after="240" w:afterAutospacing="0"/>
        <w:ind w:left="0" w:right="0"/>
      </w:pPr>
      <w:r w:rsidRPr="008B13B8">
        <w:rPr>
          <w:b/>
        </w:rPr>
        <w:t xml:space="preserve">1821 </w:t>
      </w:r>
      <w:r>
        <w:rPr>
          <w:b/>
        </w:rPr>
        <w:t xml:space="preserve">- </w:t>
      </w:r>
      <w:r w:rsidRPr="008B13B8">
        <w:rPr>
          <w:b/>
        </w:rPr>
        <w:t xml:space="preserve">Jan 1 – </w:t>
      </w:r>
      <w:r w:rsidRPr="000B24A3">
        <w:rPr>
          <w:b/>
          <w:u w:val="single"/>
        </w:rPr>
        <w:t>GA</w:t>
      </w:r>
      <w:r>
        <w:rPr>
          <w:b/>
          <w:u w:val="single"/>
        </w:rPr>
        <w:t xml:space="preserve"> </w:t>
      </w:r>
      <w:r w:rsidR="00875192">
        <w:rPr>
          <w:b/>
          <w:u w:val="single"/>
        </w:rPr>
        <w:t>Wayne</w:t>
      </w:r>
      <w:r w:rsidRPr="008B13B8">
        <w:rPr>
          <w:b/>
        </w:rPr>
        <w:t xml:space="preserve"> </w:t>
      </w:r>
      <w:r>
        <w:rPr>
          <w:b/>
        </w:rPr>
        <w:t xml:space="preserve">– Admin </w:t>
      </w:r>
      <w:r w:rsidRPr="008B13B8">
        <w:rPr>
          <w:b/>
        </w:rPr>
        <w:t xml:space="preserve">– John Knight </w:t>
      </w:r>
      <w:r>
        <w:rPr>
          <w:b/>
        </w:rPr>
        <w:t xml:space="preserve">- </w:t>
      </w:r>
      <w:r>
        <w:t xml:space="preserve">granted Power of Attorney to “my son” </w:t>
      </w:r>
      <w:r w:rsidRPr="008C2AF5">
        <w:rPr>
          <w:b/>
        </w:rPr>
        <w:t>Jonathan Knight</w:t>
      </w:r>
      <w:r>
        <w:rPr>
          <w:b/>
        </w:rPr>
        <w:t>”</w:t>
      </w:r>
      <w:r>
        <w:t xml:space="preserve"> to obtain two grants for him, one in Hall County and the other in Habersham County.  He was living in </w:t>
      </w:r>
      <w:r w:rsidRPr="008C2AF5">
        <w:t>Wayne County</w:t>
      </w:r>
      <w:r>
        <w:t xml:space="preserve"> at the time.  (Folks Huxford, Pioneers of Wiregrass Georgia, Vol. 10, pp.257-259) </w:t>
      </w:r>
    </w:p>
    <w:p w:rsidR="001470B7" w:rsidRDefault="001268BE" w:rsidP="001470B7">
      <w:pPr>
        <w:pStyle w:val="NormalWeb"/>
        <w:spacing w:before="240" w:beforeAutospacing="0" w:after="240" w:afterAutospacing="0"/>
        <w:ind w:left="0" w:right="0"/>
      </w:pPr>
      <w:r w:rsidRPr="00875192">
        <w:rPr>
          <w:b/>
        </w:rPr>
        <w:t>Note</w:t>
      </w:r>
      <w:r>
        <w:t xml:space="preserve">: See 1820 census for Wayne County; no John Knight there, nor a Jonathan Knight.  However, a Jonathan Knight </w:t>
      </w:r>
      <w:r w:rsidRPr="00C81F11">
        <w:rPr>
          <w:i/>
        </w:rPr>
        <w:t>is</w:t>
      </w:r>
      <w:r>
        <w:t xml:space="preserve"> in Effingham County and has in his household “</w:t>
      </w:r>
      <w:r w:rsidRPr="007A18A0">
        <w:t>1 male 45 and over</w:t>
      </w:r>
      <w:r>
        <w:t>”</w:t>
      </w:r>
      <w:r w:rsidR="002E1BD4">
        <w:t xml:space="preserve"> but apparently, no older female so Rachel must have been dead by this time</w:t>
      </w:r>
      <w:r>
        <w:t>.  There are several John Knights in the 1820 census, but only one Jonathan.  But then, see also the next item.</w:t>
      </w:r>
      <w:r w:rsidR="00875192">
        <w:t xml:space="preserve">  John must have moved to Wayne Co at this time, between the census and the land grant.</w:t>
      </w:r>
    </w:p>
    <w:p w:rsidR="001470B7" w:rsidRPr="008B13B8" w:rsidRDefault="001470B7" w:rsidP="001470B7">
      <w:pPr>
        <w:pStyle w:val="NormalWeb"/>
        <w:spacing w:before="240" w:beforeAutospacing="0" w:after="240" w:afterAutospacing="0"/>
        <w:ind w:left="0" w:right="0"/>
      </w:pPr>
      <w:r>
        <w:rPr>
          <w:b/>
        </w:rPr>
        <w:t xml:space="preserve">1821 </w:t>
      </w:r>
      <w:r w:rsidR="001268BE">
        <w:rPr>
          <w:b/>
        </w:rPr>
        <w:t xml:space="preserve">- </w:t>
      </w:r>
      <w:r>
        <w:rPr>
          <w:b/>
        </w:rPr>
        <w:t xml:space="preserve">Jan 16 – </w:t>
      </w:r>
      <w:r w:rsidRPr="008B13B8">
        <w:rPr>
          <w:b/>
          <w:u w:val="single"/>
        </w:rPr>
        <w:t>GA</w:t>
      </w:r>
      <w:r w:rsidR="001268BE">
        <w:rPr>
          <w:b/>
          <w:u w:val="single"/>
        </w:rPr>
        <w:t xml:space="preserve"> </w:t>
      </w:r>
      <w:r w:rsidR="001268BE" w:rsidRPr="008B13B8">
        <w:rPr>
          <w:b/>
          <w:u w:val="single"/>
        </w:rPr>
        <w:t>Wayne</w:t>
      </w:r>
      <w:r>
        <w:rPr>
          <w:b/>
        </w:rPr>
        <w:t xml:space="preserve"> – </w:t>
      </w:r>
      <w:r w:rsidR="001268BE">
        <w:rPr>
          <w:b/>
        </w:rPr>
        <w:t xml:space="preserve">Admin – John Knight - </w:t>
      </w:r>
      <w:r w:rsidRPr="008B13B8">
        <w:t>Lot No. 119 in the 10</w:t>
      </w:r>
      <w:r w:rsidRPr="008B13B8">
        <w:rPr>
          <w:vertAlign w:val="superscript"/>
        </w:rPr>
        <w:t>th</w:t>
      </w:r>
      <w:r w:rsidRPr="008B13B8">
        <w:t xml:space="preserve"> Distric</w:t>
      </w:r>
      <w:r>
        <w:t>t</w:t>
      </w:r>
      <w:r w:rsidRPr="008B13B8">
        <w:t xml:space="preserve">, Georgia, consisting of 250 acres of land, was also granted to </w:t>
      </w:r>
      <w:r w:rsidRPr="00F42A9F">
        <w:rPr>
          <w:b/>
        </w:rPr>
        <w:t>John Knight</w:t>
      </w:r>
      <w:r w:rsidRPr="008B13B8">
        <w:t xml:space="preserve">, a Revolutionary Soldier, </w:t>
      </w:r>
      <w:r w:rsidRPr="00A92C10">
        <w:rPr>
          <w:i/>
        </w:rPr>
        <w:t>of Crows District, in Wayne County</w:t>
      </w:r>
      <w:r w:rsidRPr="008B13B8">
        <w:t>, Georgia, on January 16, 1821. (Habersham 13, District 5-6, 10-12, p. 6, Sec. of State, Atlanta GA.</w:t>
      </w:r>
      <w:r>
        <w:t>)</w:t>
      </w:r>
    </w:p>
    <w:p w:rsidR="001470B7" w:rsidRDefault="001470B7" w:rsidP="001470B7">
      <w:pPr>
        <w:pStyle w:val="NormalWeb"/>
        <w:spacing w:before="240" w:beforeAutospacing="0" w:after="240" w:afterAutospacing="0"/>
        <w:ind w:left="0" w:right="0"/>
      </w:pPr>
      <w:r>
        <w:rPr>
          <w:b/>
        </w:rPr>
        <w:t xml:space="preserve">1821 </w:t>
      </w:r>
      <w:r w:rsidR="009C0FD1">
        <w:rPr>
          <w:b/>
        </w:rPr>
        <w:t xml:space="preserve">- </w:t>
      </w:r>
      <w:r>
        <w:rPr>
          <w:b/>
        </w:rPr>
        <w:t xml:space="preserve">Jan 30 – </w:t>
      </w:r>
      <w:r w:rsidRPr="00CF48FA">
        <w:rPr>
          <w:b/>
          <w:u w:val="single"/>
        </w:rPr>
        <w:t>NC</w:t>
      </w:r>
      <w:r w:rsidR="00340CAD">
        <w:rPr>
          <w:b/>
          <w:u w:val="single"/>
        </w:rPr>
        <w:t xml:space="preserve"> </w:t>
      </w:r>
      <w:r w:rsidR="00340CAD" w:rsidRPr="00CF48FA">
        <w:rPr>
          <w:b/>
          <w:u w:val="single"/>
        </w:rPr>
        <w:t>Jones</w:t>
      </w:r>
      <w:r w:rsidRPr="00340CAD">
        <w:rPr>
          <w:b/>
        </w:rPr>
        <w:t xml:space="preserve"> – Will </w:t>
      </w:r>
      <w:r w:rsidR="00340CAD" w:rsidRPr="00340CAD">
        <w:rPr>
          <w:b/>
        </w:rPr>
        <w:t>-</w:t>
      </w:r>
      <w:r w:rsidRPr="00340CAD">
        <w:rPr>
          <w:b/>
        </w:rPr>
        <w:t xml:space="preserve"> </w:t>
      </w:r>
      <w:r w:rsidRPr="00F42A9F">
        <w:rPr>
          <w:b/>
        </w:rPr>
        <w:t>Kader Knight</w:t>
      </w:r>
      <w:r w:rsidR="00340CAD">
        <w:rPr>
          <w:b/>
        </w:rPr>
        <w:t xml:space="preserve"> - </w:t>
      </w:r>
      <w:r w:rsidRPr="00C16532">
        <w:t xml:space="preserve"> To </w:t>
      </w:r>
      <w:r w:rsidRPr="00340CAD">
        <w:rPr>
          <w:b/>
        </w:rPr>
        <w:t>wife Cathrine</w:t>
      </w:r>
      <w:r w:rsidRPr="00C16532">
        <w:t xml:space="preserve">, manor house and plantation whereon I now live, all lands on both sides of Mill creek and also land whereon </w:t>
      </w:r>
      <w:r w:rsidRPr="000E1A50">
        <w:rPr>
          <w:b/>
        </w:rPr>
        <w:t>Samuel Knight</w:t>
      </w:r>
      <w:r w:rsidRPr="00C16532">
        <w:t xml:space="preserve"> now lives, in all 57 acres, for her lifetime, all horses, cattle and hogs, all tools, household furniture, and at her death divided between </w:t>
      </w:r>
      <w:r w:rsidRPr="00340CAD">
        <w:rPr>
          <w:b/>
        </w:rPr>
        <w:t>children</w:t>
      </w:r>
      <w:r w:rsidRPr="00C16532">
        <w:t xml:space="preserve"> </w:t>
      </w:r>
      <w:r w:rsidRPr="000E1A50">
        <w:rPr>
          <w:b/>
        </w:rPr>
        <w:t>Tamer Knight</w:t>
      </w:r>
      <w:r w:rsidRPr="00C16532">
        <w:t xml:space="preserve">, </w:t>
      </w:r>
      <w:r w:rsidRPr="000E1A50">
        <w:rPr>
          <w:b/>
        </w:rPr>
        <w:t>Easter Knight</w:t>
      </w:r>
      <w:r>
        <w:t xml:space="preserve"> </w:t>
      </w:r>
      <w:r w:rsidRPr="00C16532">
        <w:t xml:space="preserve">and </w:t>
      </w:r>
      <w:r w:rsidRPr="000E1A50">
        <w:rPr>
          <w:b/>
        </w:rPr>
        <w:t>John Knight</w:t>
      </w:r>
      <w:r w:rsidRPr="00C16532">
        <w:t xml:space="preserve">; To son </w:t>
      </w:r>
      <w:r w:rsidRPr="000E1A50">
        <w:rPr>
          <w:b/>
        </w:rPr>
        <w:t>Joseph Knight</w:t>
      </w:r>
      <w:r w:rsidRPr="00C16532">
        <w:t xml:space="preserve">, one shilling, having already advanced him; to </w:t>
      </w:r>
      <w:r w:rsidRPr="00340CAD">
        <w:rPr>
          <w:b/>
        </w:rPr>
        <w:t>daughter</w:t>
      </w:r>
      <w:r w:rsidRPr="00C16532">
        <w:t xml:space="preserve"> </w:t>
      </w:r>
      <w:r w:rsidRPr="000E1A50">
        <w:rPr>
          <w:b/>
        </w:rPr>
        <w:t>Mary Knight</w:t>
      </w:r>
      <w:r w:rsidRPr="00C16532">
        <w:t xml:space="preserve">, one shilling, having already advanced her; to </w:t>
      </w:r>
      <w:r w:rsidRPr="00340CAD">
        <w:rPr>
          <w:b/>
        </w:rPr>
        <w:t>son Samuel Knight</w:t>
      </w:r>
      <w:r w:rsidRPr="00C16532">
        <w:t xml:space="preserve">, one shilling, having already advanced him, to </w:t>
      </w:r>
      <w:r w:rsidRPr="00340CAD">
        <w:rPr>
          <w:b/>
        </w:rPr>
        <w:t xml:space="preserve">son </w:t>
      </w:r>
      <w:r w:rsidRPr="000E1A50">
        <w:rPr>
          <w:b/>
        </w:rPr>
        <w:t>Kader Knight JR</w:t>
      </w:r>
      <w:r w:rsidRPr="00C16532">
        <w:t>, one shilling</w:t>
      </w:r>
      <w:r w:rsidR="00340CAD">
        <w:t>, etc</w:t>
      </w:r>
      <w:r w:rsidRPr="00C16532">
        <w:t>. Exrs: my wife Cath</w:t>
      </w:r>
      <w:r>
        <w:t>e</w:t>
      </w:r>
      <w:r w:rsidRPr="00C16532">
        <w:t>rine Knight. Wts: Enoch Foy, Enoch Ward. (</w:t>
      </w:r>
      <w:r>
        <w:t>Gwynn 1963)</w:t>
      </w:r>
    </w:p>
    <w:p w:rsidR="00187EEB" w:rsidRDefault="00187EEB" w:rsidP="001470B7">
      <w:pPr>
        <w:pStyle w:val="NormalWeb"/>
        <w:spacing w:before="240" w:beforeAutospacing="0" w:after="240" w:afterAutospacing="0"/>
        <w:ind w:left="0" w:right="0"/>
      </w:pPr>
      <w:r>
        <w:rPr>
          <w:b/>
        </w:rPr>
        <w:lastRenderedPageBreak/>
        <w:t xml:space="preserve">1821 – Mar 29 - </w:t>
      </w:r>
      <w:r w:rsidRPr="00036C4B">
        <w:rPr>
          <w:b/>
          <w:u w:val="single"/>
        </w:rPr>
        <w:t xml:space="preserve">TN </w:t>
      </w:r>
      <w:r>
        <w:rPr>
          <w:b/>
          <w:u w:val="single"/>
        </w:rPr>
        <w:t>Bledsoe</w:t>
      </w:r>
      <w:r w:rsidRPr="006C054F">
        <w:rPr>
          <w:b/>
        </w:rPr>
        <w:t xml:space="preserve"> – Admin </w:t>
      </w:r>
      <w:r>
        <w:rPr>
          <w:b/>
        </w:rPr>
        <w:t>–</w:t>
      </w:r>
      <w:r w:rsidRPr="006C054F">
        <w:rPr>
          <w:b/>
        </w:rPr>
        <w:t xml:space="preserve"> </w:t>
      </w:r>
      <w:r>
        <w:rPr>
          <w:b/>
        </w:rPr>
        <w:t xml:space="preserve">Jonathan Knight – </w:t>
      </w:r>
      <w:r w:rsidRPr="005E3435">
        <w:t>Witness to a deed for 5 acres from Silas White to John Baker. Other witnesses, John Jordan and Henry Sullivan. (Book D, p. 39</w:t>
      </w:r>
      <w:r>
        <w:t>)</w:t>
      </w:r>
    </w:p>
    <w:p w:rsidR="001470B7" w:rsidRPr="00445141" w:rsidRDefault="001470B7" w:rsidP="001470B7">
      <w:pPr>
        <w:pStyle w:val="NormalWeb"/>
        <w:spacing w:before="240" w:beforeAutospacing="0" w:after="240" w:afterAutospacing="0"/>
        <w:ind w:left="0" w:right="0"/>
      </w:pPr>
      <w:r>
        <w:rPr>
          <w:b/>
        </w:rPr>
        <w:t xml:space="preserve">1821 </w:t>
      </w:r>
      <w:r w:rsidR="009C0FD1">
        <w:rPr>
          <w:b/>
        </w:rPr>
        <w:t xml:space="preserve">- </w:t>
      </w:r>
      <w:r>
        <w:rPr>
          <w:b/>
        </w:rPr>
        <w:t>Apr 9 –</w:t>
      </w:r>
      <w:r>
        <w:t xml:space="preserve"> </w:t>
      </w:r>
      <w:r w:rsidRPr="000E1A50">
        <w:rPr>
          <w:b/>
          <w:u w:val="single"/>
        </w:rPr>
        <w:t>VA</w:t>
      </w:r>
      <w:r w:rsidR="009C0FD1">
        <w:rPr>
          <w:b/>
          <w:u w:val="single"/>
        </w:rPr>
        <w:t xml:space="preserve"> </w:t>
      </w:r>
      <w:r w:rsidR="009C0FD1" w:rsidRPr="000E1A50">
        <w:rPr>
          <w:b/>
          <w:u w:val="single"/>
        </w:rPr>
        <w:t>Prince Edward</w:t>
      </w:r>
      <w:r>
        <w:t xml:space="preserve"> </w:t>
      </w:r>
      <w:r w:rsidRPr="009C0FD1">
        <w:rPr>
          <w:b/>
        </w:rPr>
        <w:t>– Mar</w:t>
      </w:r>
      <w:r w:rsidR="009C0FD1" w:rsidRPr="009C0FD1">
        <w:rPr>
          <w:b/>
        </w:rPr>
        <w:t xml:space="preserve"> -</w:t>
      </w:r>
      <w:r w:rsidR="009C0FD1">
        <w:t xml:space="preserve"> </w:t>
      </w:r>
      <w:r w:rsidRPr="000E1A50">
        <w:rPr>
          <w:b/>
        </w:rPr>
        <w:t>Thomas Knight</w:t>
      </w:r>
      <w:r>
        <w:t xml:space="preserve"> </w:t>
      </w:r>
      <w:r w:rsidR="009C0FD1" w:rsidRPr="00C643F4">
        <w:rPr>
          <w:b/>
        </w:rPr>
        <w:t>&amp;</w:t>
      </w:r>
      <w:r w:rsidRPr="00C643F4">
        <w:rPr>
          <w:b/>
        </w:rPr>
        <w:t xml:space="preserve"> Sally Ellington</w:t>
      </w:r>
      <w:r>
        <w:t>.  (VA MG REC 1700-1850, p. 520)</w:t>
      </w:r>
    </w:p>
    <w:p w:rsidR="001470B7" w:rsidRPr="00E2132D" w:rsidRDefault="001470B7" w:rsidP="001470B7">
      <w:pPr>
        <w:pStyle w:val="NormalWeb"/>
        <w:spacing w:before="240" w:beforeAutospacing="0" w:after="240" w:afterAutospacing="0"/>
        <w:ind w:left="0" w:right="0"/>
      </w:pPr>
      <w:r>
        <w:rPr>
          <w:b/>
        </w:rPr>
        <w:t xml:space="preserve">1821 </w:t>
      </w:r>
      <w:r w:rsidR="001268BE">
        <w:rPr>
          <w:b/>
        </w:rPr>
        <w:t xml:space="preserve">- </w:t>
      </w:r>
      <w:r>
        <w:rPr>
          <w:b/>
        </w:rPr>
        <w:t xml:space="preserve">Oct </w:t>
      </w:r>
      <w:r w:rsidRPr="00445141">
        <w:rPr>
          <w:b/>
        </w:rPr>
        <w:t xml:space="preserve">23 </w:t>
      </w:r>
      <w:r w:rsidR="001268BE">
        <w:rPr>
          <w:b/>
        </w:rPr>
        <w:t>–</w:t>
      </w:r>
      <w:r w:rsidRPr="00445141">
        <w:rPr>
          <w:b/>
        </w:rPr>
        <w:t xml:space="preserve"> </w:t>
      </w:r>
      <w:r w:rsidRPr="00E2132D">
        <w:rPr>
          <w:b/>
          <w:color w:val="000000"/>
          <w:u w:val="single"/>
        </w:rPr>
        <w:t>GA</w:t>
      </w:r>
      <w:r w:rsidR="001268BE">
        <w:rPr>
          <w:b/>
          <w:color w:val="000000"/>
          <w:u w:val="single"/>
        </w:rPr>
        <w:t xml:space="preserve"> </w:t>
      </w:r>
      <w:r w:rsidR="00340CAD">
        <w:rPr>
          <w:b/>
          <w:color w:val="000000"/>
          <w:u w:val="single"/>
        </w:rPr>
        <w:t>Bulloch</w:t>
      </w:r>
      <w:r w:rsidR="00BD7227">
        <w:rPr>
          <w:b/>
          <w:color w:val="000000"/>
          <w:u w:val="single"/>
        </w:rPr>
        <w:t>/Effingham</w:t>
      </w:r>
      <w:r w:rsidR="00BD7227" w:rsidRPr="00BD7227">
        <w:rPr>
          <w:b/>
          <w:color w:val="000000"/>
        </w:rPr>
        <w:t xml:space="preserve"> </w:t>
      </w:r>
      <w:r w:rsidR="001268BE" w:rsidRPr="001268BE">
        <w:rPr>
          <w:b/>
          <w:color w:val="000000"/>
        </w:rPr>
        <w:t>– Admin –</w:t>
      </w:r>
      <w:r w:rsidRPr="001268BE">
        <w:rPr>
          <w:b/>
          <w:color w:val="000000"/>
        </w:rPr>
        <w:t xml:space="preserve"> </w:t>
      </w:r>
      <w:r w:rsidR="001268BE" w:rsidRPr="001268BE">
        <w:rPr>
          <w:b/>
          <w:color w:val="000000"/>
        </w:rPr>
        <w:t>John Knight, Thomas Knight</w:t>
      </w:r>
      <w:r w:rsidR="001268BE">
        <w:rPr>
          <w:color w:val="000000"/>
        </w:rPr>
        <w:t xml:space="preserve"> - </w:t>
      </w:r>
      <w:r w:rsidRPr="00445141">
        <w:rPr>
          <w:color w:val="000000"/>
        </w:rPr>
        <w:t>Thomas N. Morel, esq. of Savannah, to Mr. John Rawls, Oct. 4, 1821, for 350 dollars that parc</w:t>
      </w:r>
      <w:r>
        <w:rPr>
          <w:color w:val="000000"/>
        </w:rPr>
        <w:t>e</w:t>
      </w:r>
      <w:r w:rsidRPr="00445141">
        <w:rPr>
          <w:color w:val="000000"/>
        </w:rPr>
        <w:t xml:space="preserve">l of land originally granted to John Morel, esq, </w:t>
      </w:r>
      <w:r w:rsidRPr="00944657">
        <w:rPr>
          <w:rStyle w:val="Strong"/>
          <w:b w:val="0"/>
          <w:i/>
          <w:color w:val="000000"/>
        </w:rPr>
        <w:t>then in Effingham Co., now in Bulloch</w:t>
      </w:r>
      <w:r w:rsidRPr="00C81F11">
        <w:rPr>
          <w:rStyle w:val="Strong"/>
          <w:b w:val="0"/>
          <w:color w:val="000000"/>
        </w:rPr>
        <w:t>, 1000 ACRES GRANTED AUG. 6, 1788</w:t>
      </w:r>
      <w:r w:rsidRPr="00445141">
        <w:rPr>
          <w:rStyle w:val="Strong"/>
          <w:color w:val="000000"/>
        </w:rPr>
        <w:t>,</w:t>
      </w:r>
      <w:r w:rsidRPr="00445141">
        <w:rPr>
          <w:color w:val="000000"/>
        </w:rPr>
        <w:t xml:space="preserve"> bounded at the time of grant N.W. by Morel and Bowen's land, NE by </w:t>
      </w:r>
      <w:r w:rsidRPr="00944657">
        <w:rPr>
          <w:i/>
          <w:color w:val="000000"/>
        </w:rPr>
        <w:t xml:space="preserve">land reserved for </w:t>
      </w:r>
      <w:r w:rsidRPr="00944657">
        <w:rPr>
          <w:rStyle w:val="Strong"/>
          <w:b w:val="0"/>
          <w:i/>
          <w:color w:val="000000"/>
        </w:rPr>
        <w:t>JOHN AND THOMAS KNIGHT</w:t>
      </w:r>
      <w:r w:rsidRPr="00445141">
        <w:rPr>
          <w:color w:val="000000"/>
        </w:rPr>
        <w:t xml:space="preserve"> and on every other side by vacant land and came to Thomas N. Morel, esq, as an heir of John Morel, esq. deceased. Wit: Job T. Bolls, George L. Cope, Rec: Oct 23, 1821 .</w:t>
      </w:r>
      <w:r>
        <w:rPr>
          <w:color w:val="000000"/>
        </w:rPr>
        <w:t xml:space="preserve"> (</w:t>
      </w:r>
      <w:r w:rsidRPr="00445141">
        <w:rPr>
          <w:color w:val="000000"/>
        </w:rPr>
        <w:t xml:space="preserve">Records, Deed Book and Record Book 5, 819-1840 (page numbers </w:t>
      </w:r>
      <w:r w:rsidR="009C0FD1">
        <w:rPr>
          <w:color w:val="000000"/>
        </w:rPr>
        <w:t>are to original records) p. 434</w:t>
      </w:r>
      <w:r>
        <w:rPr>
          <w:color w:val="000000"/>
        </w:rPr>
        <w:t>)</w:t>
      </w:r>
    </w:p>
    <w:p w:rsidR="001470B7" w:rsidRDefault="001470B7" w:rsidP="001470B7">
      <w:pPr>
        <w:pStyle w:val="NormalWeb"/>
        <w:spacing w:before="240" w:beforeAutospacing="0" w:after="240" w:afterAutospacing="0"/>
        <w:ind w:left="0" w:right="0"/>
      </w:pPr>
      <w:r>
        <w:rPr>
          <w:b/>
        </w:rPr>
        <w:t xml:space="preserve">1822 </w:t>
      </w:r>
      <w:r w:rsidR="009C0FD1">
        <w:rPr>
          <w:b/>
        </w:rPr>
        <w:t xml:space="preserve">- </w:t>
      </w:r>
      <w:r>
        <w:rPr>
          <w:b/>
        </w:rPr>
        <w:t xml:space="preserve">Feb </w:t>
      </w:r>
      <w:r>
        <w:t xml:space="preserve">– </w:t>
      </w:r>
      <w:r w:rsidRPr="00E2132D">
        <w:rPr>
          <w:b/>
          <w:u w:val="single"/>
        </w:rPr>
        <w:t>NC</w:t>
      </w:r>
      <w:r w:rsidR="00F044D7">
        <w:rPr>
          <w:b/>
          <w:u w:val="single"/>
        </w:rPr>
        <w:t xml:space="preserve"> </w:t>
      </w:r>
      <w:r w:rsidR="00F044D7" w:rsidRPr="00E2132D">
        <w:rPr>
          <w:b/>
          <w:u w:val="single"/>
        </w:rPr>
        <w:t>Edgecombe</w:t>
      </w:r>
      <w:r>
        <w:t xml:space="preserve"> </w:t>
      </w:r>
      <w:r w:rsidRPr="009C0FD1">
        <w:rPr>
          <w:b/>
        </w:rPr>
        <w:t xml:space="preserve">– </w:t>
      </w:r>
      <w:r w:rsidR="00F044D7" w:rsidRPr="009C0FD1">
        <w:rPr>
          <w:b/>
        </w:rPr>
        <w:t>W</w:t>
      </w:r>
      <w:r w:rsidRPr="009C0FD1">
        <w:rPr>
          <w:b/>
        </w:rPr>
        <w:t xml:space="preserve">ill </w:t>
      </w:r>
      <w:r w:rsidR="00F044D7" w:rsidRPr="009C0FD1">
        <w:rPr>
          <w:b/>
        </w:rPr>
        <w:t>-</w:t>
      </w:r>
      <w:r w:rsidRPr="009C0FD1">
        <w:rPr>
          <w:b/>
        </w:rPr>
        <w:t xml:space="preserve"> Nancy Bell</w:t>
      </w:r>
      <w:r w:rsidR="00F044D7">
        <w:t xml:space="preserve"> - </w:t>
      </w:r>
      <w:r>
        <w:t xml:space="preserve">Mother, Nancy Bell – all estate for her lifetime.  At her death, estate goes to my infant dau Sally Ann.  If she should die before maturity, estate to be equally divided between my sisters: </w:t>
      </w:r>
      <w:r w:rsidRPr="00F42A9F">
        <w:t>Catherine Bell</w:t>
      </w:r>
      <w:r>
        <w:t xml:space="preserve"> and </w:t>
      </w:r>
      <w:r w:rsidRPr="00F42A9F">
        <w:t>Sally Dancy</w:t>
      </w:r>
      <w:r>
        <w:t xml:space="preserve"> and my nephew </w:t>
      </w:r>
      <w:r w:rsidRPr="00E2132D">
        <w:rPr>
          <w:b/>
        </w:rPr>
        <w:t>Francis Henry Knight</w:t>
      </w:r>
      <w:r>
        <w:t xml:space="preserve"> and my 2 nieces </w:t>
      </w:r>
      <w:r w:rsidRPr="00E2132D">
        <w:rPr>
          <w:b/>
        </w:rPr>
        <w:t>Elizabeth Stokes Knight</w:t>
      </w:r>
      <w:r>
        <w:t xml:space="preserve"> and </w:t>
      </w:r>
      <w:r w:rsidRPr="00E2132D">
        <w:rPr>
          <w:b/>
        </w:rPr>
        <w:t>William Ann Knight</w:t>
      </w:r>
      <w:r>
        <w:t xml:space="preserve">.  It is my will that my </w:t>
      </w:r>
      <w:r w:rsidRPr="00D316B8">
        <w:rPr>
          <w:b/>
        </w:rPr>
        <w:t xml:space="preserve">friend </w:t>
      </w:r>
      <w:r w:rsidRPr="00E2132D">
        <w:rPr>
          <w:b/>
        </w:rPr>
        <w:t>Charles Knight</w:t>
      </w:r>
      <w:r>
        <w:t xml:space="preserve"> take guardianship of said infant dau Sally Ann. Exr: Charles Knight. Wit: Benj. B. Hunter, Honor Bradley. (Williams &amp; Griffin 1956, p. 34)</w:t>
      </w:r>
      <w:r w:rsidR="005415BA">
        <w:t xml:space="preserve">  </w:t>
      </w:r>
      <w:r w:rsidRPr="009C0FD1">
        <w:rPr>
          <w:b/>
        </w:rPr>
        <w:t>Note</w:t>
      </w:r>
      <w:r>
        <w:t>: This is a very problematical document.  Based on the date, the Charles Knight in question should be a mature man. John Knight and Elizabeth Stokes Knight had a son, Charles, dates uncertain but possibly 1777-1848. On the other side, Peter Epps Knight, son of John and Eliz. Stokes Knight, and Peter Eppes Knight’s wife, Ann Bell Knight, had a son, Charles Knight; his dates are 1795-1874. Two marriages show up for a Charles Knight in the ballpark for either of them: Sarah “Sally” Adams and Lucy Evans. Who belongs to who? And who are the parents of Francis Henry Knight? And William Ann Knight? And how do they connect to the daughter of Drucilla Knight and Simmons B Staton who was also named “William Ann”? How could Nancy Bell have a child, and a mother named Nancy Bell</w:t>
      </w:r>
      <w:r w:rsidR="00F044D7">
        <w:t xml:space="preserve"> unless she married a Bell cousin</w:t>
      </w:r>
      <w:r>
        <w:t xml:space="preserve">?  How did she connect to the Knights?  The infant daughter, Sally Ann, apparently died in 1837 and a legal action was initiated against Charles Knight for mismanagement, but no clues found in the documents. </w:t>
      </w:r>
    </w:p>
    <w:p w:rsidR="001470B7" w:rsidRDefault="001470B7" w:rsidP="001470B7">
      <w:pPr>
        <w:pStyle w:val="NormalWeb"/>
        <w:spacing w:before="240" w:beforeAutospacing="0" w:after="240" w:afterAutospacing="0"/>
        <w:ind w:left="0" w:right="0"/>
      </w:pPr>
      <w:r>
        <w:rPr>
          <w:b/>
        </w:rPr>
        <w:t xml:space="preserve">1822 </w:t>
      </w:r>
      <w:r w:rsidR="009C0FD1">
        <w:rPr>
          <w:b/>
        </w:rPr>
        <w:t xml:space="preserve">- </w:t>
      </w:r>
      <w:r>
        <w:rPr>
          <w:b/>
        </w:rPr>
        <w:t xml:space="preserve">Aug 12 </w:t>
      </w:r>
      <w:r>
        <w:t xml:space="preserve">– </w:t>
      </w:r>
      <w:r w:rsidRPr="000C1901">
        <w:rPr>
          <w:b/>
          <w:u w:val="single"/>
        </w:rPr>
        <w:t>FL</w:t>
      </w:r>
      <w:r w:rsidR="00F044D7">
        <w:rPr>
          <w:b/>
          <w:u w:val="single"/>
        </w:rPr>
        <w:t xml:space="preserve"> </w:t>
      </w:r>
      <w:r w:rsidR="00F044D7" w:rsidRPr="000C1901">
        <w:rPr>
          <w:b/>
          <w:u w:val="single"/>
        </w:rPr>
        <w:t>Duval</w:t>
      </w:r>
      <w:r w:rsidRPr="00F044D7">
        <w:rPr>
          <w:b/>
        </w:rPr>
        <w:t xml:space="preserve"> </w:t>
      </w:r>
      <w:r w:rsidR="00F044D7" w:rsidRPr="00F044D7">
        <w:rPr>
          <w:b/>
        </w:rPr>
        <w:t>–</w:t>
      </w:r>
      <w:r w:rsidRPr="00F044D7">
        <w:rPr>
          <w:b/>
        </w:rPr>
        <w:t xml:space="preserve"> </w:t>
      </w:r>
      <w:r w:rsidR="00F044D7" w:rsidRPr="00F044D7">
        <w:rPr>
          <w:b/>
        </w:rPr>
        <w:t>Admin – Britton Knight</w:t>
      </w:r>
      <w:r w:rsidR="00F044D7">
        <w:t xml:space="preserve"> - </w:t>
      </w:r>
      <w:r>
        <w:t xml:space="preserve">Duval County was created August 12, 1822. On December 16, 1822, the first county court convened at Jacksonville for the transaction of county business. The Justices were Thomas Reynolds, William G. Dawson, Rigdon Brown, and </w:t>
      </w:r>
      <w:r w:rsidRPr="00F42A9F">
        <w:rPr>
          <w:b/>
        </w:rPr>
        <w:t>Britton Knight</w:t>
      </w:r>
      <w:r>
        <w:t xml:space="preserve">. (Thomas Frederick Davis (1911) </w:t>
      </w:r>
      <w:r w:rsidRPr="000C1901">
        <w:rPr>
          <w:b/>
          <w:i/>
        </w:rPr>
        <w:t>History of Jacksonville</w:t>
      </w:r>
      <w:r>
        <w:t>; Jacksonville Board of Trade)</w:t>
      </w:r>
      <w:r>
        <w:br/>
      </w:r>
      <w:r w:rsidRPr="009C0FD1">
        <w:rPr>
          <w:b/>
        </w:rPr>
        <w:t>Note</w:t>
      </w:r>
      <w:r>
        <w:t xml:space="preserve">: Britton is the son of </w:t>
      </w:r>
      <w:r w:rsidRPr="00F42A9F">
        <w:rPr>
          <w:b/>
        </w:rPr>
        <w:t>Zachariah Knight</w:t>
      </w:r>
      <w:r>
        <w:t xml:space="preserve"> m. Chloe</w:t>
      </w:r>
      <w:r w:rsidR="00F044D7">
        <w:t xml:space="preserve"> Smart</w:t>
      </w:r>
      <w:r>
        <w:t xml:space="preserve">.  </w:t>
      </w:r>
    </w:p>
    <w:p w:rsidR="0061492E" w:rsidRPr="00717499" w:rsidRDefault="0061492E" w:rsidP="0061492E">
      <w:pPr>
        <w:rPr>
          <w:szCs w:val="24"/>
        </w:rPr>
      </w:pPr>
      <w:r>
        <w:rPr>
          <w:b/>
        </w:rPr>
        <w:t>1822</w:t>
      </w:r>
      <w:r w:rsidRPr="00717499">
        <w:rPr>
          <w:b/>
        </w:rPr>
        <w:t xml:space="preserve"> – </w:t>
      </w:r>
      <w:r>
        <w:rPr>
          <w:b/>
        </w:rPr>
        <w:t>Aug 28</w:t>
      </w:r>
      <w:r w:rsidRPr="00717499">
        <w:rPr>
          <w:b/>
        </w:rPr>
        <w:t xml:space="preserve"> – </w:t>
      </w:r>
      <w:r w:rsidRPr="00717499">
        <w:rPr>
          <w:b/>
          <w:u w:val="single"/>
        </w:rPr>
        <w:t>NC Granville</w:t>
      </w:r>
      <w:r w:rsidRPr="00717499">
        <w:rPr>
          <w:b/>
        </w:rPr>
        <w:t xml:space="preserve"> – Mar – </w:t>
      </w:r>
      <w:r>
        <w:rPr>
          <w:b/>
        </w:rPr>
        <w:t>Charles Knight &amp; Lucy Evans</w:t>
      </w:r>
      <w:r>
        <w:t xml:space="preserve"> – Bondsman, John R. Nailing.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61492E" w:rsidRPr="00717499" w:rsidRDefault="0061492E" w:rsidP="0061492E">
      <w:pPr>
        <w:rPr>
          <w:szCs w:val="24"/>
        </w:rPr>
      </w:pPr>
      <w:r>
        <w:rPr>
          <w:b/>
        </w:rPr>
        <w:lastRenderedPageBreak/>
        <w:t>1822</w:t>
      </w:r>
      <w:r w:rsidRPr="00717499">
        <w:rPr>
          <w:b/>
        </w:rPr>
        <w:t xml:space="preserve"> – </w:t>
      </w:r>
      <w:r>
        <w:rPr>
          <w:b/>
        </w:rPr>
        <w:t>Oct 8</w:t>
      </w:r>
      <w:r w:rsidRPr="00717499">
        <w:rPr>
          <w:b/>
        </w:rPr>
        <w:t xml:space="preserve"> – </w:t>
      </w:r>
      <w:r w:rsidRPr="00717499">
        <w:rPr>
          <w:b/>
          <w:u w:val="single"/>
        </w:rPr>
        <w:t>NC Granville</w:t>
      </w:r>
      <w:r w:rsidRPr="00717499">
        <w:rPr>
          <w:b/>
        </w:rPr>
        <w:t xml:space="preserve"> – Mar – </w:t>
      </w:r>
      <w:r>
        <w:rPr>
          <w:b/>
        </w:rPr>
        <w:t xml:space="preserve">Benjamin Knight &amp; Nancy Cook </w:t>
      </w:r>
      <w:r>
        <w:t xml:space="preserve"> – Bondsman, William G. Bowens..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1470B7" w:rsidRDefault="001470B7" w:rsidP="001470B7">
      <w:pPr>
        <w:pStyle w:val="NormalWeb"/>
        <w:spacing w:before="240" w:beforeAutospacing="0" w:after="240" w:afterAutospacing="0"/>
        <w:ind w:left="0" w:right="0"/>
      </w:pPr>
      <w:r>
        <w:rPr>
          <w:b/>
        </w:rPr>
        <w:t xml:space="preserve">1822 </w:t>
      </w:r>
      <w:r w:rsidR="00216E85">
        <w:rPr>
          <w:b/>
        </w:rPr>
        <w:t xml:space="preserve">- </w:t>
      </w:r>
      <w:r>
        <w:rPr>
          <w:b/>
        </w:rPr>
        <w:t xml:space="preserve">Dec 11 </w:t>
      </w:r>
      <w:r>
        <w:t xml:space="preserve">– </w:t>
      </w:r>
      <w:r>
        <w:rPr>
          <w:b/>
          <w:u w:val="single"/>
        </w:rPr>
        <w:t>GA</w:t>
      </w:r>
      <w:r w:rsidR="00216E85">
        <w:rPr>
          <w:b/>
          <w:u w:val="single"/>
        </w:rPr>
        <w:t xml:space="preserve"> </w:t>
      </w:r>
      <w:r w:rsidR="00216E85" w:rsidRPr="004A28DD">
        <w:rPr>
          <w:b/>
          <w:u w:val="single"/>
        </w:rPr>
        <w:t>Wayne</w:t>
      </w:r>
      <w:r w:rsidRPr="00216E85">
        <w:rPr>
          <w:b/>
        </w:rPr>
        <w:t xml:space="preserve"> – </w:t>
      </w:r>
      <w:r w:rsidR="00216E85" w:rsidRPr="00216E85">
        <w:rPr>
          <w:b/>
        </w:rPr>
        <w:t>Admin – John Knight</w:t>
      </w:r>
      <w:r w:rsidR="00216E85">
        <w:t xml:space="preserve"> - </w:t>
      </w:r>
      <w:r>
        <w:t xml:space="preserve">Resolution of the Senate Committee received and granted a petition from </w:t>
      </w:r>
      <w:r w:rsidRPr="00F42A9F">
        <w:rPr>
          <w:b/>
        </w:rPr>
        <w:t>John Knight</w:t>
      </w:r>
      <w:r>
        <w:t xml:space="preserve"> for </w:t>
      </w:r>
      <w:r w:rsidRPr="00F42A9F">
        <w:t>his service in the Regular Company of the First Regiment of Georgia</w:t>
      </w:r>
      <w:r>
        <w:t xml:space="preserve"> during the Revolutionary War.  He was given $400.00 “in lieu of land and as coumpensation for his bounty warrant.” </w:t>
      </w:r>
    </w:p>
    <w:p w:rsidR="00BF5403" w:rsidRPr="00BF5403" w:rsidRDefault="00BF5403" w:rsidP="001470B7">
      <w:pPr>
        <w:pStyle w:val="NormalWeb"/>
        <w:spacing w:before="240" w:beforeAutospacing="0" w:after="240" w:afterAutospacing="0"/>
        <w:ind w:left="0" w:right="0"/>
      </w:pPr>
      <w:r w:rsidRPr="00BF5403">
        <w:rPr>
          <w:b/>
        </w:rPr>
        <w:t xml:space="preserve">1822 – Dec 22 – </w:t>
      </w:r>
      <w:r w:rsidRPr="00BF5403">
        <w:rPr>
          <w:b/>
          <w:u w:val="single"/>
        </w:rPr>
        <w:t>VA Amherst</w:t>
      </w:r>
      <w:r w:rsidRPr="00BF5403">
        <w:rPr>
          <w:b/>
        </w:rPr>
        <w:t xml:space="preserve"> – Mar – Jane D. Knight to Hezekiah S. Fulcher</w:t>
      </w:r>
      <w:r>
        <w:t>.  Father: Edmd. Knight.</w:t>
      </w:r>
      <w:r w:rsidR="00A50B6E">
        <w:t xml:space="preserve"> (Edmond Knight)</w:t>
      </w:r>
      <w:r>
        <w:t xml:space="preserve"> (FHL Film Number 30273)</w:t>
      </w:r>
    </w:p>
    <w:p w:rsidR="001470B7" w:rsidRDefault="001470B7" w:rsidP="001470B7">
      <w:pPr>
        <w:pStyle w:val="NormalWeb"/>
        <w:spacing w:before="240" w:beforeAutospacing="0" w:after="240" w:afterAutospacing="0"/>
        <w:ind w:left="0" w:right="0"/>
      </w:pPr>
      <w:r>
        <w:rPr>
          <w:b/>
        </w:rPr>
        <w:t xml:space="preserve">1823 </w:t>
      </w:r>
      <w:r w:rsidR="00B53739">
        <w:rPr>
          <w:b/>
        </w:rPr>
        <w:t xml:space="preserve">- </w:t>
      </w:r>
      <w:r>
        <w:rPr>
          <w:b/>
        </w:rPr>
        <w:t xml:space="preserve">Feb 9 </w:t>
      </w:r>
      <w:r>
        <w:t xml:space="preserve">– </w:t>
      </w:r>
      <w:r w:rsidRPr="000E1A50">
        <w:rPr>
          <w:b/>
          <w:u w:val="single"/>
        </w:rPr>
        <w:t>VA</w:t>
      </w:r>
      <w:r w:rsidR="00B53739">
        <w:rPr>
          <w:b/>
          <w:u w:val="single"/>
        </w:rPr>
        <w:t xml:space="preserve"> </w:t>
      </w:r>
      <w:r w:rsidR="00B53739" w:rsidRPr="000E1A50">
        <w:rPr>
          <w:b/>
          <w:u w:val="single"/>
        </w:rPr>
        <w:t>Albemarle</w:t>
      </w:r>
      <w:r>
        <w:t xml:space="preserve"> </w:t>
      </w:r>
      <w:r w:rsidRPr="009C0FD1">
        <w:rPr>
          <w:b/>
        </w:rPr>
        <w:t>– Mar</w:t>
      </w:r>
      <w:r w:rsidR="009C0FD1" w:rsidRPr="009C0FD1">
        <w:rPr>
          <w:b/>
        </w:rPr>
        <w:t xml:space="preserve"> -</w:t>
      </w:r>
      <w:r w:rsidR="009C0FD1">
        <w:t xml:space="preserve"> </w:t>
      </w:r>
      <w:r w:rsidRPr="000E1A50">
        <w:rPr>
          <w:b/>
        </w:rPr>
        <w:t>Ann Knight</w:t>
      </w:r>
      <w:r>
        <w:t xml:space="preserve"> </w:t>
      </w:r>
      <w:r w:rsidR="009C0FD1" w:rsidRPr="009C0FD1">
        <w:rPr>
          <w:b/>
        </w:rPr>
        <w:t>&amp;</w:t>
      </w:r>
      <w:r w:rsidRPr="009C0FD1">
        <w:rPr>
          <w:b/>
        </w:rPr>
        <w:t xml:space="preserve"> Fountain Gentry</w:t>
      </w:r>
      <w:r>
        <w:t>.  (VA MG REC 1700-1850, p. 4)</w:t>
      </w:r>
    </w:p>
    <w:p w:rsidR="00187EEB" w:rsidRDefault="00187EEB" w:rsidP="001470B7">
      <w:pPr>
        <w:pStyle w:val="NormalWeb"/>
        <w:spacing w:before="240" w:beforeAutospacing="0" w:after="240" w:afterAutospacing="0"/>
        <w:ind w:left="0" w:right="0"/>
      </w:pPr>
      <w:r w:rsidRPr="00C854D4">
        <w:rPr>
          <w:b/>
        </w:rPr>
        <w:t xml:space="preserve">1823 – Aug – </w:t>
      </w:r>
      <w:r w:rsidRPr="00C854D4">
        <w:rPr>
          <w:b/>
          <w:u w:val="single"/>
        </w:rPr>
        <w:t>TN Bledsoe</w:t>
      </w:r>
      <w:r w:rsidRPr="00C854D4">
        <w:rPr>
          <w:b/>
        </w:rPr>
        <w:t xml:space="preserve"> – Admin – Jonathan Knight </w:t>
      </w:r>
      <w:r>
        <w:t>– Henry Jones Love of District of Columbian, State of Maryland, to John Hankins of Bledsoe Couty: a 5,000 acre tract “on Sequatchee Creek including the plantation and spring where Johnathan Knite now lives,” adjoining McDowel, English, and Worthington.  Wit.: M. Rawlings, Reuben Brown, and A. J. Rawlings. Prove. Aug. Session, 1823. (Book D, p. 85)</w:t>
      </w:r>
    </w:p>
    <w:p w:rsidR="001470B7" w:rsidRPr="009A0CE7" w:rsidRDefault="001470B7" w:rsidP="001470B7">
      <w:pPr>
        <w:pStyle w:val="NormalWeb"/>
        <w:spacing w:before="240" w:beforeAutospacing="0" w:after="240" w:afterAutospacing="0"/>
        <w:ind w:left="0" w:right="0"/>
      </w:pPr>
      <w:r>
        <w:rPr>
          <w:b/>
        </w:rPr>
        <w:t xml:space="preserve">1823 </w:t>
      </w:r>
      <w:r w:rsidR="009C0FD1">
        <w:rPr>
          <w:b/>
        </w:rPr>
        <w:t xml:space="preserve">- </w:t>
      </w:r>
      <w:r>
        <w:rPr>
          <w:b/>
        </w:rPr>
        <w:t xml:space="preserve">Dec 26 </w:t>
      </w:r>
      <w:r>
        <w:t xml:space="preserve">– </w:t>
      </w:r>
      <w:r w:rsidRPr="008B13B8">
        <w:rPr>
          <w:b/>
          <w:u w:val="single"/>
        </w:rPr>
        <w:t>GA</w:t>
      </w:r>
      <w:r w:rsidR="00B53739">
        <w:rPr>
          <w:b/>
          <w:u w:val="single"/>
        </w:rPr>
        <w:t xml:space="preserve"> </w:t>
      </w:r>
      <w:r w:rsidR="009C0FD1">
        <w:rPr>
          <w:b/>
          <w:u w:val="single"/>
        </w:rPr>
        <w:t>Bulloch</w:t>
      </w:r>
      <w:r w:rsidRPr="009C0FD1">
        <w:rPr>
          <w:b/>
        </w:rPr>
        <w:t xml:space="preserve"> – </w:t>
      </w:r>
      <w:r w:rsidR="009C0FD1" w:rsidRPr="009C0FD1">
        <w:rPr>
          <w:b/>
        </w:rPr>
        <w:t>Admin – Jerusha Knight</w:t>
      </w:r>
      <w:r w:rsidR="009C0FD1">
        <w:t xml:space="preserve"> – Land sale b</w:t>
      </w:r>
      <w:r>
        <w:t>etween John Simmons of Henry Co. and John McMichael of sd. Co… consid. o</w:t>
      </w:r>
      <w:r w:rsidR="00B53739">
        <w:t>f</w:t>
      </w:r>
      <w:r>
        <w:t xml:space="preserve"> $180… </w:t>
      </w:r>
      <w:r w:rsidR="009C0FD1">
        <w:t xml:space="preserve">Simmons </w:t>
      </w:r>
      <w:r>
        <w:t>conveys tract in 1</w:t>
      </w:r>
      <w:r w:rsidRPr="008B13B8">
        <w:rPr>
          <w:vertAlign w:val="superscript"/>
        </w:rPr>
        <w:t>st</w:t>
      </w:r>
      <w:r>
        <w:t xml:space="preserve"> dist. Henry Co., Lot no. 135 cont. 202 ½ acres drawn by </w:t>
      </w:r>
      <w:r w:rsidRPr="00722D2C">
        <w:rPr>
          <w:b/>
        </w:rPr>
        <w:t>Jarrushed Knight</w:t>
      </w:r>
      <w:r>
        <w:t xml:space="preserve"> (</w:t>
      </w:r>
      <w:r w:rsidRPr="00F42A9F">
        <w:rPr>
          <w:b/>
        </w:rPr>
        <w:t>Jerusha Knight</w:t>
      </w:r>
      <w:r>
        <w:t xml:space="preserve">) widow of Bullock Co. and gtd. to her 8 Nov. </w:t>
      </w:r>
      <w:r w:rsidR="009C0FD1">
        <w:t xml:space="preserve">to John McMichael of Henry Co. </w:t>
      </w:r>
      <w:r>
        <w:t xml:space="preserve">Signed: John Simmons. Wit: D. Andrews, Silas Elliott. </w:t>
      </w:r>
      <w:r w:rsidR="009C0FD1">
        <w:t>(</w:t>
      </w:r>
      <w:r>
        <w:t>Rec. Mar</w:t>
      </w:r>
      <w:r w:rsidR="009C0FD1">
        <w:t xml:space="preserve">ch 15, 1824, </w:t>
      </w:r>
      <w:r>
        <w:t>Deeds, p. 434)</w:t>
      </w:r>
    </w:p>
    <w:p w:rsidR="001470B7" w:rsidRDefault="001470B7" w:rsidP="001470B7">
      <w:pPr>
        <w:pStyle w:val="NormalWeb"/>
        <w:spacing w:before="240" w:beforeAutospacing="0" w:after="240" w:afterAutospacing="0"/>
        <w:ind w:left="0" w:right="0"/>
        <w:rPr>
          <w:color w:val="000000"/>
        </w:rPr>
      </w:pPr>
      <w:r>
        <w:rPr>
          <w:b/>
        </w:rPr>
        <w:t xml:space="preserve">1823 </w:t>
      </w:r>
      <w:r w:rsidR="001073E6">
        <w:rPr>
          <w:b/>
        </w:rPr>
        <w:t xml:space="preserve">- </w:t>
      </w:r>
      <w:r>
        <w:rPr>
          <w:b/>
        </w:rPr>
        <w:t xml:space="preserve">Dec </w:t>
      </w:r>
      <w:r w:rsidRPr="00AD5FA8">
        <w:rPr>
          <w:b/>
        </w:rPr>
        <w:t xml:space="preserve">29 </w:t>
      </w:r>
      <w:r>
        <w:t xml:space="preserve">– </w:t>
      </w:r>
      <w:r w:rsidRPr="00E61C02">
        <w:rPr>
          <w:b/>
          <w:u w:val="single"/>
        </w:rPr>
        <w:t>GA</w:t>
      </w:r>
      <w:r w:rsidR="00B53739">
        <w:rPr>
          <w:b/>
          <w:u w:val="single"/>
        </w:rPr>
        <w:t xml:space="preserve"> </w:t>
      </w:r>
      <w:r w:rsidR="00B53739" w:rsidRPr="00E61C02">
        <w:rPr>
          <w:b/>
          <w:u w:val="single"/>
        </w:rPr>
        <w:t>Bulloch</w:t>
      </w:r>
      <w:r w:rsidRPr="001073E6">
        <w:rPr>
          <w:b/>
        </w:rPr>
        <w:t xml:space="preserve"> – </w:t>
      </w:r>
      <w:r w:rsidR="001073E6" w:rsidRPr="001073E6">
        <w:rPr>
          <w:b/>
        </w:rPr>
        <w:t>Admin -</w:t>
      </w:r>
      <w:r w:rsidR="001073E6">
        <w:t xml:space="preserve"> </w:t>
      </w:r>
      <w:r w:rsidRPr="00AD5FA8">
        <w:rPr>
          <w:b/>
          <w:color w:val="000000"/>
        </w:rPr>
        <w:t>Thomas Knight</w:t>
      </w:r>
      <w:r w:rsidR="001073E6">
        <w:rPr>
          <w:b/>
          <w:color w:val="000000"/>
        </w:rPr>
        <w:t xml:space="preserve"> - </w:t>
      </w:r>
      <w:r w:rsidRPr="009A0CE7">
        <w:rPr>
          <w:color w:val="000000"/>
        </w:rPr>
        <w:t xml:space="preserve"> planter, to Allen Denmark, Planter, Dec. 29, 1823, for 100 dollars, 250 acres in the 8</w:t>
      </w:r>
      <w:r w:rsidRPr="009A0CE7">
        <w:rPr>
          <w:color w:val="000000"/>
          <w:vertAlign w:val="superscript"/>
        </w:rPr>
        <w:t>th</w:t>
      </w:r>
      <w:r w:rsidRPr="009A0CE7">
        <w:rPr>
          <w:color w:val="000000"/>
        </w:rPr>
        <w:t xml:space="preserve"> District of Early </w:t>
      </w:r>
      <w:r w:rsidR="004940CF">
        <w:rPr>
          <w:color w:val="000000"/>
        </w:rPr>
        <w:t>Co.,</w:t>
      </w:r>
      <w:r w:rsidRPr="009A0CE7">
        <w:rPr>
          <w:color w:val="000000"/>
        </w:rPr>
        <w:t xml:space="preserve"> known as Lot #231. Wit James Denmark, Richard A. Lane, A. Rawls. Rec: Jan. 24, 1823</w:t>
      </w:r>
      <w:r w:rsidRPr="009A0CE7">
        <w:t xml:space="preserve"> </w:t>
      </w:r>
      <w:r>
        <w:rPr>
          <w:color w:val="000000"/>
        </w:rPr>
        <w:t xml:space="preserve"> (Unsourced at the moment)</w:t>
      </w:r>
    </w:p>
    <w:p w:rsidR="00187EEB" w:rsidRDefault="00187EEB" w:rsidP="00187EEB">
      <w:pPr>
        <w:rPr>
          <w:rStyle w:val="Strong"/>
          <w:rFonts w:eastAsiaTheme="majorEastAsia"/>
        </w:rPr>
      </w:pPr>
      <w:r>
        <w:rPr>
          <w:b/>
        </w:rPr>
        <w:t xml:space="preserve">1823 – </w:t>
      </w:r>
      <w:r w:rsidRPr="00036C4B">
        <w:rPr>
          <w:b/>
          <w:u w:val="single"/>
        </w:rPr>
        <w:t>TN Rhea</w:t>
      </w:r>
      <w:r w:rsidRPr="00036C4B">
        <w:rPr>
          <w:b/>
        </w:rPr>
        <w:t xml:space="preserve"> – </w:t>
      </w:r>
      <w:r>
        <w:rPr>
          <w:b/>
        </w:rPr>
        <w:t>Mar</w:t>
      </w:r>
      <w:r w:rsidRPr="00036C4B">
        <w:rPr>
          <w:b/>
        </w:rPr>
        <w:t xml:space="preserve"> – </w:t>
      </w:r>
      <w:r>
        <w:rPr>
          <w:rStyle w:val="Strong"/>
          <w:rFonts w:eastAsiaTheme="majorEastAsia"/>
        </w:rPr>
        <w:t xml:space="preserve">Nancy Knight &amp; Meredith Brogdan. </w:t>
      </w:r>
      <w:r w:rsidRPr="000D3B49">
        <w:t>(Tennessee, Compiled Marriages, 1784-1825, Ancestry.com)</w:t>
      </w:r>
    </w:p>
    <w:p w:rsidR="00187EEB" w:rsidRDefault="00187EEB" w:rsidP="00187EEB">
      <w:pPr>
        <w:pStyle w:val="NormalWeb"/>
        <w:spacing w:before="240" w:beforeAutospacing="0" w:after="240" w:afterAutospacing="0"/>
        <w:ind w:left="0" w:right="0"/>
      </w:pPr>
      <w:r>
        <w:rPr>
          <w:b/>
        </w:rPr>
        <w:t xml:space="preserve">1823 – </w:t>
      </w:r>
      <w:r w:rsidRPr="00036C4B">
        <w:rPr>
          <w:b/>
          <w:u w:val="single"/>
        </w:rPr>
        <w:t>TN Rhea</w:t>
      </w:r>
      <w:r w:rsidRPr="00036C4B">
        <w:rPr>
          <w:b/>
        </w:rPr>
        <w:t xml:space="preserve"> – </w:t>
      </w:r>
      <w:r>
        <w:rPr>
          <w:b/>
        </w:rPr>
        <w:t>Mar</w:t>
      </w:r>
      <w:r w:rsidRPr="00036C4B">
        <w:rPr>
          <w:b/>
        </w:rPr>
        <w:t xml:space="preserve"> – </w:t>
      </w:r>
      <w:r>
        <w:rPr>
          <w:b/>
        </w:rPr>
        <w:t xml:space="preserve">Laban Stewart &amp; Nancy Wells. </w:t>
      </w:r>
      <w:r w:rsidRPr="000D3B49">
        <w:t>(Tennessee, Compiled Marriages, 1784-1825, Ancestry.com)</w:t>
      </w:r>
    </w:p>
    <w:p w:rsidR="00563A05" w:rsidRDefault="00E83E12" w:rsidP="00563A05">
      <w:pPr>
        <w:pStyle w:val="NormalWeb"/>
        <w:spacing w:before="240" w:after="240"/>
        <w:ind w:left="0"/>
      </w:pPr>
      <w:r w:rsidRPr="00E83E12">
        <w:rPr>
          <w:b/>
        </w:rPr>
        <w:t xml:space="preserve">1824 – Mar 19 – </w:t>
      </w:r>
      <w:r w:rsidRPr="00E83E12">
        <w:rPr>
          <w:b/>
          <w:u w:val="single"/>
        </w:rPr>
        <w:t>VA Amherst</w:t>
      </w:r>
      <w:r w:rsidRPr="00E83E12">
        <w:rPr>
          <w:b/>
        </w:rPr>
        <w:t xml:space="preserve"> – Will – William Knight</w:t>
      </w:r>
      <w:r>
        <w:t xml:space="preserve">: …I William Knight of the …County of Amherst in the state of Virginia, being of sound mind etc… Imprimis It is my will and desire that all my just debts be paid… After the payment of my debts balance to be invested at the discretion of executors to the benefit of wife during her life and after her death to be divided as follows: </w:t>
      </w:r>
      <w:r>
        <w:br/>
        <w:t>To sons William Henry Knight and George W. Knight, all saddlers tools</w:t>
      </w:r>
      <w:r w:rsidR="00B24500">
        <w:t xml:space="preserve">; William to have use of all until George W. attains the age of 21 and then to be equally divided. </w:t>
      </w:r>
      <w:r w:rsidR="00B24500">
        <w:br/>
        <w:t xml:space="preserve">William Henry Knight shall take the stock of saddles, leather and other articles on hand pertaining to the trade of saddler etc. </w:t>
      </w:r>
      <w:r w:rsidR="00B24500">
        <w:br/>
        <w:t>William Henry Knight (son) to have use of house in which saddlers shop is kept…</w:t>
      </w:r>
      <w:r w:rsidR="00B24500">
        <w:br/>
      </w:r>
      <w:r w:rsidR="00B24500">
        <w:lastRenderedPageBreak/>
        <w:t>Daughters named:</w:t>
      </w:r>
      <w:r w:rsidR="00A41CDC">
        <w:t>Jane Fulcher,</w:t>
      </w:r>
      <w:r w:rsidR="00B24500">
        <w:t xml:space="preserve"> Flora Higginbothem, Lucinda Knight, Mary Knight; to wife, Margaret Knight, all personal effects except for what is otherwise disposed of as long as she is unmarried</w:t>
      </w:r>
      <w:r w:rsidR="00A41CDC">
        <w:t>, etc. etc.</w:t>
      </w:r>
      <w:r w:rsidR="00B24500">
        <w:t xml:space="preserve">.  </w:t>
      </w:r>
      <w:r w:rsidR="00B24500">
        <w:br/>
        <w:t>Son William Henry Knight and wife Margaret to be executors. (</w:t>
      </w:r>
      <w:r w:rsidR="00B24500" w:rsidRPr="00B24500">
        <w:t>Will Books, Vol A1-B2, 1810-1897</w:t>
      </w:r>
      <w:r w:rsidR="00B24500">
        <w:t>)</w:t>
      </w:r>
      <w:r w:rsidR="00563A05">
        <w:t xml:space="preserve">  </w:t>
      </w:r>
      <w:r w:rsidR="00563A05" w:rsidRPr="00563A05">
        <w:rPr>
          <w:b/>
        </w:rPr>
        <w:t>Note</w:t>
      </w:r>
      <w:r w:rsidR="00563A05">
        <w:t>:  The Saddlery is the most recognizable building in the Clifford/New Glasgow historic district. It was built by William Knight, born before 1761. The Amherst tax lists identify William Knight as a Saddler by trade. He lived in the town of Clifford and is counted as a man over 45 years old in the 1810 census of Amherst County.</w:t>
      </w:r>
      <w:r w:rsidR="005775CC">
        <w:br/>
        <w:t>“</w:t>
      </w:r>
      <w:r w:rsidR="005775CC" w:rsidRPr="005775CC">
        <w:t>The Saddlery (005-0175), built by William Knight in 1814, is perhaps the most recognized building in the village. It was built next to the road and is the only remaining nineteenth-century commercial building in the district. The first level, constructed of brick and stone, was the saddle maker’s shop and the one-and-a-half-story frame section above was the saddler’s dwelling. The building was used as a residence from the late nineteenth century into the late twentieth century and it is presently unoccupied.”</w:t>
      </w:r>
      <w:r w:rsidR="005775CC">
        <w:t xml:space="preserve"> (</w:t>
      </w:r>
      <w:r w:rsidR="005775CC" w:rsidRPr="005775CC">
        <w:t>National Register of Historic Places Registration Form, Clifford-New Glasgow Historic District, Parrick Henry Highway and Fletchers Level Road, p. 10-11.</w:t>
      </w:r>
      <w:r w:rsidR="005775CC">
        <w:t xml:space="preserve">)  </w:t>
      </w:r>
      <w:r w:rsidR="005775CC" w:rsidRPr="005775CC">
        <w:t>Below is a photo of William Knight’s Saddlery in the Clifford Historic District of Amherst</w:t>
      </w:r>
      <w:r w:rsidR="005775CC">
        <w:t xml:space="preserve">.  See: </w:t>
      </w:r>
      <w:r w:rsidR="005775CC" w:rsidRPr="005775CC">
        <w:t>https://en.wikipedia.org/wiki/National_Register_of_Historic_Places_listings_in_Amherst_County,_Virginia#/media/Fi</w:t>
      </w:r>
      <w:r w:rsidR="005775CC">
        <w:t>le:The_Saddlery_at_Clifford.jpg</w:t>
      </w:r>
    </w:p>
    <w:p w:rsidR="00E83E12" w:rsidRDefault="005775CC" w:rsidP="00563A05">
      <w:pPr>
        <w:pStyle w:val="NormalWeb"/>
        <w:spacing w:before="240" w:beforeAutospacing="0" w:after="240" w:afterAutospacing="0"/>
        <w:ind w:left="0" w:right="0"/>
        <w:rPr>
          <w:color w:val="000000"/>
        </w:rPr>
      </w:pPr>
      <w:r>
        <w:rPr>
          <w:noProof/>
        </w:rPr>
        <w:drawing>
          <wp:inline distT="0" distB="0" distL="0" distR="0" wp14:anchorId="7576759B" wp14:editId="4E5A242A">
            <wp:extent cx="5274310" cy="3499090"/>
            <wp:effectExtent l="0" t="0" r="254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274310" cy="3499090"/>
                    </a:xfrm>
                    <a:prstGeom prst="rect">
                      <a:avLst/>
                    </a:prstGeom>
                  </pic:spPr>
                </pic:pic>
              </a:graphicData>
            </a:graphic>
          </wp:inline>
        </w:drawing>
      </w:r>
    </w:p>
    <w:p w:rsidR="00E35D86" w:rsidRDefault="00E35D86" w:rsidP="00E35D86">
      <w:pPr>
        <w:rPr>
          <w:szCs w:val="24"/>
        </w:rPr>
      </w:pPr>
      <w:r>
        <w:rPr>
          <w:b/>
        </w:rPr>
        <w:t>1824</w:t>
      </w:r>
      <w:r w:rsidRPr="00717499">
        <w:rPr>
          <w:b/>
        </w:rPr>
        <w:t xml:space="preserve"> – </w:t>
      </w:r>
      <w:r>
        <w:rPr>
          <w:b/>
        </w:rPr>
        <w:t>Mar 24</w:t>
      </w:r>
      <w:r w:rsidRPr="00717499">
        <w:rPr>
          <w:b/>
        </w:rPr>
        <w:t xml:space="preserve"> – </w:t>
      </w:r>
      <w:r w:rsidRPr="00717499">
        <w:rPr>
          <w:b/>
          <w:u w:val="single"/>
        </w:rPr>
        <w:t>NC Granville</w:t>
      </w:r>
      <w:r w:rsidRPr="00717499">
        <w:rPr>
          <w:b/>
        </w:rPr>
        <w:t xml:space="preserve"> – Mar – </w:t>
      </w:r>
      <w:r>
        <w:rPr>
          <w:b/>
        </w:rPr>
        <w:t>Amos Gooch &amp; Martha Knight</w:t>
      </w:r>
      <w:r>
        <w:t xml:space="preserve"> – Bondsman, Thomas House.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290674" w:rsidRDefault="00290674" w:rsidP="00E35D86">
      <w:pPr>
        <w:rPr>
          <w:szCs w:val="24"/>
        </w:rPr>
      </w:pPr>
      <w:r w:rsidRPr="00290674">
        <w:rPr>
          <w:b/>
          <w:szCs w:val="24"/>
        </w:rPr>
        <w:t xml:space="preserve">1824 – </w:t>
      </w:r>
      <w:r>
        <w:rPr>
          <w:b/>
          <w:szCs w:val="24"/>
        </w:rPr>
        <w:t>Jun</w:t>
      </w:r>
      <w:r w:rsidRPr="00290674">
        <w:rPr>
          <w:b/>
          <w:szCs w:val="24"/>
        </w:rPr>
        <w:t xml:space="preserve"> – </w:t>
      </w:r>
      <w:r w:rsidRPr="00290674">
        <w:rPr>
          <w:b/>
          <w:szCs w:val="24"/>
          <w:u w:val="single"/>
        </w:rPr>
        <w:t>TN Wilson</w:t>
      </w:r>
      <w:r w:rsidRPr="00290674">
        <w:rPr>
          <w:b/>
          <w:szCs w:val="24"/>
        </w:rPr>
        <w:t xml:space="preserve"> – Will – Thomas Knight</w:t>
      </w:r>
      <w:r>
        <w:rPr>
          <w:szCs w:val="24"/>
        </w:rPr>
        <w:t xml:space="preserve"> - </w:t>
      </w:r>
      <w:r w:rsidRPr="00290674">
        <w:rPr>
          <w:szCs w:val="24"/>
        </w:rPr>
        <w:t xml:space="preserve"> In the name of God, Amen, I, Thomas Knight of the county of Wilson &amp; State of Tennessee, being of reasonable health &amp; of sound mind &amp; disposing memory to which I thank God &amp; calling to mind the uncertainty of human life &amp; being desirous to dispose of all such worldly </w:t>
      </w:r>
      <w:r w:rsidRPr="00290674">
        <w:rPr>
          <w:szCs w:val="24"/>
        </w:rPr>
        <w:lastRenderedPageBreak/>
        <w:t xml:space="preserve">substance as it has pleased God to bless me with I give &amp; bequeath the same in manner &amp; from the following that is to say, </w:t>
      </w:r>
      <w:r>
        <w:rPr>
          <w:szCs w:val="24"/>
        </w:rPr>
        <w:br/>
      </w:r>
      <w:r w:rsidRPr="00290674">
        <w:rPr>
          <w:szCs w:val="24"/>
        </w:rPr>
        <w:t xml:space="preserve">1st I desire that all my furishable property be immediately sold after my decease excepting so much as may be hereafter mentioned &amp; out of monies arising this from all my debts &amp; funeral expences. I give my wife, Sarah Knight the premises where I now live to be freely enjoyed by her also our Negro boy one horse be ast to be chosen by herself also, two cows &amp; calves ten head of hogs, four head of sheep, also our plough one hoe our ade &amp; all of the household furniture all of which is to be fully enjoyed by her for &amp; during the time of her natural life &amp; after her decease I desire that the same be sold &amp; I do give the same to my children hereafter named equally to be divided between among them &amp; this being follows namely, Charity Simpson, Sally Conner, Polly Conner, Sina Blagg, Elizabeth Larrimore, Peggy Perryman, Nancy Knight, Cassy Lewis, &amp; my desire is that Nancy Knight have one kettle &amp; Cassy Lewis have our ----pot now by us possessed besides the equal shares mentioned, </w:t>
      </w:r>
      <w:r>
        <w:rPr>
          <w:szCs w:val="24"/>
        </w:rPr>
        <w:br/>
      </w:r>
      <w:r w:rsidRPr="00290674">
        <w:rPr>
          <w:szCs w:val="24"/>
        </w:rPr>
        <w:t xml:space="preserve">3rd I give to my son, Sampson Knight, ten dollars to be raised out of proceeds of the sales of aforesaid mentioned, </w:t>
      </w:r>
      <w:r>
        <w:rPr>
          <w:szCs w:val="24"/>
        </w:rPr>
        <w:br/>
      </w:r>
      <w:r w:rsidRPr="00290674">
        <w:rPr>
          <w:szCs w:val="24"/>
        </w:rPr>
        <w:t xml:space="preserve">4th I give to my son, Thomas Knight, ten dollars &amp; </w:t>
      </w:r>
      <w:r>
        <w:rPr>
          <w:szCs w:val="24"/>
        </w:rPr>
        <w:br/>
      </w:r>
      <w:r w:rsidRPr="00290674">
        <w:rPr>
          <w:szCs w:val="24"/>
        </w:rPr>
        <w:t xml:space="preserve">5thly, I give to my son, Absolum Knight, an equal share with my daughters of aforesaid mentioned with the rise of ten dollars being deducted out of his share &amp; </w:t>
      </w:r>
      <w:r>
        <w:rPr>
          <w:szCs w:val="24"/>
        </w:rPr>
        <w:br/>
      </w:r>
      <w:r w:rsidRPr="00290674">
        <w:rPr>
          <w:szCs w:val="24"/>
        </w:rPr>
        <w:t xml:space="preserve">6thly I give to my grandson Sampson Knight, son of Robt. Knight dec'd ten dollars to be raised as aforesaid &amp; </w:t>
      </w:r>
      <w:r>
        <w:rPr>
          <w:szCs w:val="24"/>
        </w:rPr>
        <w:br/>
      </w:r>
      <w:r w:rsidRPr="00290674">
        <w:rPr>
          <w:szCs w:val="24"/>
        </w:rPr>
        <w:t xml:space="preserve">lastly I do hereby constitute &amp; appoint my friends, Jehu McMum, Esqr., &amp; John Sneed, Executors of this my LAST WILL &amp; TESTAMENT, hereby revoking all other or former WILLS or TESTAMENTS by me heretofore made. In Testimony whereof I have ------- set my hand &amp; seal this 5th day of August in the year of our Lord one thousand and eight hundred and twenty. </w:t>
      </w:r>
      <w:r>
        <w:rPr>
          <w:szCs w:val="24"/>
        </w:rPr>
        <w:br/>
      </w:r>
      <w:r w:rsidRPr="00290674">
        <w:rPr>
          <w:szCs w:val="24"/>
        </w:rPr>
        <w:t xml:space="preserve">Thomas Knight {Seal} Signed, sealed, published &amp; declared to be the last Will &amp; Testament of the above named Thomas Knight in the presence of us who other signed and in his presence have his unto subscribed our names as witness to the same. John Orand Jurat his John + Dill Jurat Mark Thomas Orand State of Tennessee } </w:t>
      </w:r>
      <w:r>
        <w:rPr>
          <w:szCs w:val="24"/>
        </w:rPr>
        <w:br/>
      </w:r>
      <w:r w:rsidRPr="00290674">
        <w:rPr>
          <w:szCs w:val="24"/>
        </w:rPr>
        <w:t>Wilson County Court } June ------ 1824 The within Last Will and testament of Thomas Knight was fully proved in open Court by the oaths of John Orand &amp; John Dill two of the subscribing witness this to ordered to be recorded. Recorded this 7th day of August 1824 Test. Jno. Allcorn Clk. Of said County (Transcribed by Drew Roberts, March 12, 2001, GGGGrandson of Sina Knight, aka, Sina BLAGG)</w:t>
      </w:r>
    </w:p>
    <w:p w:rsidR="001470B7" w:rsidRDefault="001470B7" w:rsidP="001470B7">
      <w:pPr>
        <w:pStyle w:val="NormalWeb"/>
        <w:spacing w:before="240" w:beforeAutospacing="0" w:after="240" w:afterAutospacing="0"/>
        <w:ind w:left="0" w:right="0"/>
      </w:pPr>
      <w:r>
        <w:rPr>
          <w:b/>
        </w:rPr>
        <w:t xml:space="preserve">1825 </w:t>
      </w:r>
      <w:r w:rsidR="001073E6">
        <w:rPr>
          <w:b/>
        </w:rPr>
        <w:t xml:space="preserve">- </w:t>
      </w:r>
      <w:r>
        <w:rPr>
          <w:b/>
        </w:rPr>
        <w:t xml:space="preserve">Mar 15 – </w:t>
      </w:r>
      <w:r w:rsidRPr="000E1A50">
        <w:rPr>
          <w:b/>
          <w:u w:val="single"/>
        </w:rPr>
        <w:t>VA</w:t>
      </w:r>
      <w:r w:rsidR="00B53739">
        <w:rPr>
          <w:b/>
          <w:u w:val="single"/>
        </w:rPr>
        <w:t xml:space="preserve"> </w:t>
      </w:r>
      <w:r w:rsidR="00B53739" w:rsidRPr="000E1A50">
        <w:rPr>
          <w:b/>
          <w:u w:val="single"/>
        </w:rPr>
        <w:t>Albemarle</w:t>
      </w:r>
      <w:r>
        <w:rPr>
          <w:b/>
        </w:rPr>
        <w:t xml:space="preserve"> – </w:t>
      </w:r>
      <w:r w:rsidRPr="000E1A50">
        <w:t>Mar</w:t>
      </w:r>
      <w:r w:rsidR="001073E6">
        <w:t xml:space="preserve"> -</w:t>
      </w:r>
      <w:r w:rsidRPr="000E1A50">
        <w:t xml:space="preserve"> </w:t>
      </w:r>
      <w:r>
        <w:rPr>
          <w:b/>
        </w:rPr>
        <w:t xml:space="preserve">Fanney Knight </w:t>
      </w:r>
      <w:r w:rsidR="001073E6" w:rsidRPr="00C643F4">
        <w:rPr>
          <w:b/>
        </w:rPr>
        <w:t>&amp;</w:t>
      </w:r>
      <w:r w:rsidRPr="00C643F4">
        <w:rPr>
          <w:b/>
        </w:rPr>
        <w:t xml:space="preserve"> William Dunnevan</w:t>
      </w:r>
      <w:r w:rsidRPr="000E1A50">
        <w:t xml:space="preserve"> (Donovan?) </w:t>
      </w:r>
      <w:r>
        <w:t xml:space="preserve"> (VA MG REC 1700-1850, p. 4)</w:t>
      </w:r>
    </w:p>
    <w:p w:rsidR="00187EEB" w:rsidRDefault="00187EEB" w:rsidP="001470B7">
      <w:pPr>
        <w:pStyle w:val="NormalWeb"/>
        <w:spacing w:before="240" w:beforeAutospacing="0" w:after="240" w:afterAutospacing="0"/>
        <w:ind w:left="0" w:right="0"/>
      </w:pPr>
      <w:r>
        <w:rPr>
          <w:b/>
        </w:rPr>
        <w:t xml:space="preserve">1825 - </w:t>
      </w:r>
      <w:r w:rsidRPr="00036C4B">
        <w:rPr>
          <w:b/>
          <w:u w:val="single"/>
        </w:rPr>
        <w:t>TN Rhea</w:t>
      </w:r>
      <w:r w:rsidRPr="00036C4B">
        <w:rPr>
          <w:b/>
        </w:rPr>
        <w:t xml:space="preserve"> – Admin – </w:t>
      </w:r>
      <w:r>
        <w:rPr>
          <w:b/>
        </w:rPr>
        <w:t>Lewis Knight</w:t>
      </w:r>
      <w:r w:rsidRPr="00036C4B">
        <w:t xml:space="preserve"> - Listed on the Rhea County TN Tax List. (Tennessee, Compiled Census and Census Substitutes Index, 1810-1891, Ancestry.com)</w:t>
      </w:r>
    </w:p>
    <w:p w:rsidR="004D445B" w:rsidRPr="004D445B" w:rsidRDefault="004D445B" w:rsidP="004D445B">
      <w:pPr>
        <w:pStyle w:val="NormalWeb"/>
        <w:spacing w:before="240" w:after="240"/>
        <w:ind w:left="0"/>
        <w:rPr>
          <w:b/>
        </w:rPr>
      </w:pPr>
      <w:r w:rsidRPr="004D445B">
        <w:rPr>
          <w:b/>
        </w:rPr>
        <w:t xml:space="preserve">1825 – Aug – </w:t>
      </w:r>
      <w:r w:rsidRPr="004D445B">
        <w:rPr>
          <w:b/>
          <w:u w:val="single"/>
        </w:rPr>
        <w:t>NC Edgecombe</w:t>
      </w:r>
      <w:r w:rsidRPr="004D445B">
        <w:rPr>
          <w:b/>
        </w:rPr>
        <w:t xml:space="preserve"> – Will / Guardianship – Jesse Knight: </w:t>
      </w:r>
      <w:r w:rsidRPr="004D445B">
        <w:t>To the worshipful the justice for the court of___Quarter Sessions___of Edgecombe County Aug Term 1825</w:t>
      </w:r>
      <w:r>
        <w:t xml:space="preserve">: </w:t>
      </w:r>
      <w:r w:rsidRPr="004D445B">
        <w:t xml:space="preserve">The petition of WIllis Knight humbly showeth unto your worship that Jesse Knight departed this life some years since deceased and ____of a certain tract of land situated lying and being in the county of Edgecombe adjoining the lands of Gray Little decd Jesse Little and six others containing four hundred and sixty acres more or less___Allen Knight Betsy </w:t>
      </w:r>
      <w:r w:rsidRPr="004D445B">
        <w:lastRenderedPageBreak/>
        <w:t>Knight who has since intermarried with Garry Batts, Patsy Knight who intermarried with Mathias Miller Temperance Knight who has since intermarried with Thomas Haines Nancy Knight who has since intermarried with William Haines Dempsey Daniel and Lydia his wife and Peter Knight all of full age and Arthur Sylviah Louis Jesse and Edwin Knight infants under the age of twenty one years __his__at___your petitioner further showeth that Arthur Knight hath been appointed gaurdian to Louis Jesse and Edwin Knight and that your petitioner hath been appointed gaurdian for Arthur and Sylviah Knight for whom your petitioner prays your worshipful will appoint some d___t as gaurdian __</w:t>
      </w:r>
      <w:r>
        <w:t xml:space="preserve">  </w:t>
      </w:r>
      <w:r w:rsidRPr="004D445B">
        <w:t>H___ your petitioner further showeth unto your worship that he____purchased for a valuable consideration all the right __and interest of Allen Knight Garry Batts and Betsy his wife William Haines and Nancy his wife Mathias Miller and Patsy his wife and of Peter Knight in and to the aforesaid land</w:t>
      </w:r>
      <w:r>
        <w:t>.  To the worshipful the justice for the court of___Quarter Sessions___of Edgecombe County Aug Term 1825 .  The petition of WIllis Knight humbly showeth unto your worship that Jesse Knight departed this life some years since deceased and ____of a certain tract of land situated lying and being in the county of Edgecombe adjoining the lands of Gray Little decd Jesse Little and six others containing four hundred and sixty acres more or less___Allen Knight Betsy Knight who has since intermarried with Garry Batts, Patsy Knight who intermarried with Mathias Miller Temperance Knight who has since intermarried with Thomas Haines Nancy Knight who has since intermarried with William Haines Dempsey Daniel and Lydia his wife and Peter Knight all of full age and Arthur Sylviah Louis Jesse and Edwin Knight infants under the age of twenty one years __his__at___your petitioner further showeth that Arthur Knight hath been appointed gaurdian to Louis Jesse and Edwin Knight and that your petitioner hath been appointed gaurdian for Arthur and Sylviah Knight for whom your petitioner prays your worshipful will appoint some d___t as gaurdian __ .H___ your petitioner further showeth unto your worship that he____purchased for a valuable consideration all the right __and interest of Allen Knight Garry Batts and Betsy his wife William Haines and Nancy his wife Mathias Miller and Patsy his wife and of Peter Knight in and to the aforesaid land Your petitioner is____that to believe he would be advantageous to himself and not detrimental to the other claimants to have the said land set apart to him by m___y and______your petitioner is __his behalf is about the ___and of your worshipful court_____a majority of them .  Your___who___oath and upon____shall___to your petitioner some much of the said land as he___to the next__of your worshipful court under this hand and seal your petitioner ____that you will cause a copy of this petition together with your writ of___to____to each of the said____unto their gaurdian to___at the next ___of your worshipful court and________of this petition should not be granted and your________  J R Floyd.  Theo Cherry.  Silas Williams.  __Hopkins .  Willis Knight.  John W Cherry Heirs of Jesse Knight.  ___Hopkins Petition</w:t>
      </w:r>
      <w:r>
        <w:br/>
        <w:t xml:space="preserve">Or any three of them comm___ Aug Ten 1825  Arthur appointed Special Gaurdian to Arthur, Sylviah Knight Arthur Knight (signature)...  </w:t>
      </w:r>
      <w:r w:rsidRPr="004D445B">
        <w:t>Your petitioner is____that to believe he would be advantageous to himself and not detrimental to the other claimants to have the said land set apart to him by m___y and______your petitioner is __his behalf is about the ___and of your worshipful court_____a majority of them</w:t>
      </w:r>
      <w:r>
        <w:t xml:space="preserve"> .  Y</w:t>
      </w:r>
      <w:r w:rsidRPr="004D445B">
        <w:t xml:space="preserve">our___who___oath and upon____shall___to your petitioner some much of the said land as he___to the next__of your worshipful court under this hand and seal your petitioner ____that you will cause </w:t>
      </w:r>
      <w:r w:rsidRPr="004D445B">
        <w:lastRenderedPageBreak/>
        <w:t>a copy of this petition together with your writ of___to____to each of the said____unto their gaurdian to___at the next ___of your worshipful court and________of this petition should not be granted and your________  J R Floyd</w:t>
      </w:r>
      <w:r>
        <w:t xml:space="preserve">.  </w:t>
      </w:r>
      <w:r w:rsidRPr="004D445B">
        <w:t>Theo Cherry</w:t>
      </w:r>
      <w:r>
        <w:t xml:space="preserve">.  </w:t>
      </w:r>
      <w:r w:rsidRPr="004D445B">
        <w:t>Silas Williams</w:t>
      </w:r>
      <w:r>
        <w:t xml:space="preserve">.  </w:t>
      </w:r>
      <w:r w:rsidRPr="004D445B">
        <w:t xml:space="preserve">___Hopkins </w:t>
      </w:r>
      <w:r>
        <w:t xml:space="preserve">.  </w:t>
      </w:r>
      <w:r w:rsidRPr="004D445B">
        <w:t>Willis Knight</w:t>
      </w:r>
      <w:r>
        <w:t xml:space="preserve">.  </w:t>
      </w:r>
      <w:r w:rsidRPr="004D445B">
        <w:t>John W Cherry Heirs of Jesse Knight</w:t>
      </w:r>
      <w:r>
        <w:t xml:space="preserve">.  </w:t>
      </w:r>
      <w:r w:rsidRPr="004D445B">
        <w:t>___Hopkins</w:t>
      </w:r>
      <w:r>
        <w:t xml:space="preserve"> .  </w:t>
      </w:r>
      <w:r w:rsidRPr="004D445B">
        <w:t>Petition</w:t>
      </w:r>
      <w:r>
        <w:t xml:space="preserve"> </w:t>
      </w:r>
      <w:r w:rsidRPr="004D445B">
        <w:t>Or any three of them comm___  Aug Ten 1825</w:t>
      </w:r>
      <w:r>
        <w:t xml:space="preserve">. </w:t>
      </w:r>
      <w:r w:rsidRPr="004D445B">
        <w:t xml:space="preserve"> Arthur appointed Special Gaurdian to Arthur, Sylviah Knight</w:t>
      </w:r>
      <w:r>
        <w:t xml:space="preserve">. </w:t>
      </w:r>
      <w:r w:rsidRPr="004D445B">
        <w:t>Arthur Knight (signature)</w:t>
      </w:r>
      <w:r>
        <w:t xml:space="preserve">. </w:t>
      </w:r>
      <w:r w:rsidRPr="004D445B">
        <w:rPr>
          <w:b/>
        </w:rPr>
        <w:t xml:space="preserve"> Note:</w:t>
      </w:r>
      <w:r>
        <w:rPr>
          <w:b/>
        </w:rPr>
        <w:t xml:space="preserve">  </w:t>
      </w:r>
      <w:r w:rsidRPr="004D445B">
        <w:t xml:space="preserve">In 1825, Willis Knight was purchasing the remaining shares in a property of the Estate of Jesse Knight belonging to the twelve children of Jesse, each with one-twelfth part interest. The property was referred to as the Elijah L Manning tract in the Deed Books as each child sold their interest to their uncle. This petition again names all of the children of Jesse Knight, and provides the names of husbands of all Jesse's daughters who had married by this time; all daughters except the youngest, Sylvia.  Several insights into the family are presented by this document. It establishes that Willis Knight and Mary Cobb are married at this time. This is seen from the fact Willis Knight is already the Guardian of the two youngest children of Jesse; Arthur and Sylvia. Because Willis is the Guardian of the two children of his wife, and is purchasing property that is part of the estate of her former husband that belongs to the children, he is petitioning the court to have a Special Guardian appointed for Arthur and Sylvia to represent them in this particular matter. Their uncle Arthur Knight was appointed Special Guardian.   The three other children identified as under the age of 21 are Jesse, Edwin, and Lewis, and their Guardian is identified as their uncle Arthur Knight. Jesse has actually turned 21 earlier in this year, and this is verified by the fact he sold his part of the tract to Willis on 22 Aug 1825. It's most likely this guardianship is on the books in Edgecombe Co, NC as a "legacy," with Arthur Knight looking out for the estate interests of Jesse and Edwin, both of whom have been in Alabama for some time. Jesse is already married, and Edwin will marry later in the year. Edwin will sell his part of the tract to Willis in late Dec 1826, when he has reached the legal age to do so; Lewis does likewise in Jan 1831; Arthur in Feb 1834.   Lydia is, strictly speaking, also under legal age at this time. However, her husband is of age and can represent her in legal matters; thus his identification as an adult in the petition. Entries naming the other elder daughters, who are of age, are stated as ".....Knight who has since intermarried.....," while Lydia is identified as "Dempsey Daniel and Lydia his wife."  The minor children having different guardians may have implications concerning the family. The fact that Willis is only the Guardian of Arthur and Sylvia would support the idea that Mary may have been the mother of only the two youngest children of Jesse, the only two to have remained with her, and married him after 1810 as indicated by Jesse's 1810 census and the ages of Arthur and Sylvia. That would be supporting evidence for the story passed in the family of Jesse B Knight that he and Edwin went to Alabama to "run away" from a stepmother. That act would have been done legally of course. A male orphan of 14 could choose his own guardian; guardian willing. Jesse and Edwin may have attached themselves to someone moving to Alabama. I do not have access to Edgecombe Co documents, so have not confirmed whether there are guardianship records that would demonstrate this had occurred. Such a record would tend to confirm the story, while the absence of a record would not prove it wrong; they have been in Alabama as minors.  While this document does provide the names of husbands for all daughters but Sylvia, with the exception of Dempsey Daniel, the wording used in those identifications does not provide confirmation those </w:t>
      </w:r>
      <w:r w:rsidRPr="004D445B">
        <w:lastRenderedPageBreak/>
        <w:t>husbands are living at this time. The subtle distinction between the phrase "......has since intermarried...." and "......wife of......" may have implications concerning a couple of unidentified daughters. We know from this document that Martha was married to Mathias Miller, and know from the Will of Jesse this marriage occurred prior to Dec 1815. However, there is an anomaly in the wording of the deed by Martha of 21 Jan 1822. Her deed states "Martha Miller sold 'her' interest...," while the deed from every other daughter is phrased "husband and wife, given name of daughter, sell 'their' interest....." This is evidence Mathias Miller may be deceased at the time of Martha's 1822 deed, and Martha being a widow at the time of this petition would still make the information conveyed accurate.  Jim Barnes  last updated 23 Jan 12</w:t>
      </w:r>
    </w:p>
    <w:p w:rsidR="003E5D4E" w:rsidRDefault="003E5D4E" w:rsidP="001470B7">
      <w:pPr>
        <w:pStyle w:val="NormalWeb"/>
        <w:spacing w:before="240" w:beforeAutospacing="0" w:after="240" w:afterAutospacing="0"/>
        <w:ind w:left="0" w:right="0"/>
      </w:pPr>
      <w:r w:rsidRPr="003E5D4E">
        <w:rPr>
          <w:b/>
        </w:rPr>
        <w:t xml:space="preserve">1826 – Feb 10 – </w:t>
      </w:r>
      <w:r w:rsidRPr="003E5D4E">
        <w:rPr>
          <w:b/>
          <w:u w:val="single"/>
        </w:rPr>
        <w:t>GA Screven</w:t>
      </w:r>
      <w:r w:rsidRPr="003E5D4E">
        <w:rPr>
          <w:b/>
        </w:rPr>
        <w:t xml:space="preserve"> – Will – Hezekiah Anderson</w:t>
      </w:r>
      <w:r>
        <w:t xml:space="preserve"> – Wife; Alley and small children.  Exr: Wife and son, William.  Wit: Moses N. McCall, Charles H. McCall, James P. Thompson, John L. Dowdy. (Lucas &amp; Wilson (1976) p. 134)</w:t>
      </w:r>
    </w:p>
    <w:p w:rsidR="007D3016" w:rsidRDefault="007D3016" w:rsidP="001470B7">
      <w:pPr>
        <w:pStyle w:val="NormalWeb"/>
        <w:spacing w:before="240" w:beforeAutospacing="0" w:after="240" w:afterAutospacing="0"/>
        <w:ind w:left="0" w:right="0"/>
      </w:pPr>
      <w:r w:rsidRPr="008E4549">
        <w:rPr>
          <w:b/>
        </w:rPr>
        <w:t xml:space="preserve">1826 – Jan 27 – </w:t>
      </w:r>
      <w:r w:rsidRPr="008E4549">
        <w:rPr>
          <w:b/>
          <w:u w:val="single"/>
        </w:rPr>
        <w:t>SC Laurens</w:t>
      </w:r>
      <w:r w:rsidRPr="008E4549">
        <w:rPr>
          <w:b/>
        </w:rPr>
        <w:t xml:space="preserve"> – Will – Ephraim Knight</w:t>
      </w:r>
      <w:r>
        <w:t xml:space="preserve"> – Sons Ephraim Knight, William Knight, land, horses, furniture, farming tools; dau: Lucinda Knight, furniture, “one little wheel and one big wheel and one side saddle; dau Polly Knight to share in division of residue;  wife mentioned but not named; Son William Knight, executor. Wit: James Hill, Levi Hill, Joseph Pollard. (SC Wills and Probate Records, 1670-1980, Laurens, Estate Papers, Packets 4-13 to 45-4, 1800-1931.) </w:t>
      </w:r>
    </w:p>
    <w:p w:rsidR="00187EEB" w:rsidRPr="002B0E62" w:rsidRDefault="00187EEB" w:rsidP="001470B7">
      <w:pPr>
        <w:pStyle w:val="NormalWeb"/>
        <w:spacing w:before="240" w:beforeAutospacing="0" w:after="240" w:afterAutospacing="0"/>
        <w:ind w:left="0" w:right="0"/>
      </w:pPr>
      <w:r>
        <w:rPr>
          <w:b/>
        </w:rPr>
        <w:t xml:space="preserve">1826 – </w:t>
      </w:r>
      <w:r w:rsidRPr="00036C4B">
        <w:rPr>
          <w:b/>
          <w:u w:val="single"/>
        </w:rPr>
        <w:t>TN Rhea</w:t>
      </w:r>
      <w:r w:rsidRPr="00036C4B">
        <w:rPr>
          <w:b/>
        </w:rPr>
        <w:t xml:space="preserve"> – </w:t>
      </w:r>
      <w:r>
        <w:rPr>
          <w:b/>
        </w:rPr>
        <w:t>Mar</w:t>
      </w:r>
      <w:r w:rsidRPr="00036C4B">
        <w:rPr>
          <w:b/>
        </w:rPr>
        <w:t xml:space="preserve"> – </w:t>
      </w:r>
      <w:r>
        <w:rPr>
          <w:b/>
        </w:rPr>
        <w:t xml:space="preserve">Levi H. Knight &amp; Margaret Thompson. </w:t>
      </w:r>
      <w:r w:rsidRPr="000D3B49">
        <w:t>(Tennessee, Compiled Marriages, 1784-1825, Ancestry.com)</w:t>
      </w:r>
    </w:p>
    <w:p w:rsidR="008F6DD9" w:rsidRDefault="001470B7" w:rsidP="001470B7">
      <w:pPr>
        <w:pStyle w:val="NormalWeb"/>
        <w:spacing w:before="240" w:beforeAutospacing="0" w:after="240" w:afterAutospacing="0"/>
        <w:ind w:left="0" w:right="0"/>
        <w:rPr>
          <w:color w:val="000000"/>
        </w:rPr>
      </w:pPr>
      <w:r>
        <w:rPr>
          <w:b/>
          <w:color w:val="000000"/>
        </w:rPr>
        <w:t xml:space="preserve">1826 </w:t>
      </w:r>
      <w:r w:rsidR="00216E85">
        <w:rPr>
          <w:b/>
          <w:color w:val="000000"/>
        </w:rPr>
        <w:t xml:space="preserve">- </w:t>
      </w:r>
      <w:r>
        <w:rPr>
          <w:b/>
          <w:color w:val="000000"/>
        </w:rPr>
        <w:t xml:space="preserve">Sep </w:t>
      </w:r>
      <w:r w:rsidR="001073E6">
        <w:rPr>
          <w:b/>
          <w:color w:val="000000"/>
        </w:rPr>
        <w:t>2</w:t>
      </w:r>
      <w:r w:rsidRPr="00AD5FA8">
        <w:rPr>
          <w:b/>
          <w:color w:val="000000"/>
        </w:rPr>
        <w:t xml:space="preserve"> </w:t>
      </w:r>
      <w:r>
        <w:rPr>
          <w:b/>
          <w:color w:val="000000"/>
        </w:rPr>
        <w:t xml:space="preserve">– </w:t>
      </w:r>
      <w:r w:rsidRPr="00E61C02">
        <w:rPr>
          <w:b/>
          <w:color w:val="000000"/>
          <w:u w:val="single"/>
        </w:rPr>
        <w:t>GA</w:t>
      </w:r>
      <w:r w:rsidR="00216E85">
        <w:rPr>
          <w:b/>
          <w:color w:val="000000"/>
          <w:u w:val="single"/>
        </w:rPr>
        <w:t xml:space="preserve"> Bulloch</w:t>
      </w:r>
      <w:r w:rsidRPr="00216E85">
        <w:rPr>
          <w:b/>
          <w:color w:val="000000"/>
        </w:rPr>
        <w:t xml:space="preserve"> </w:t>
      </w:r>
      <w:r w:rsidR="00216E85" w:rsidRPr="00216E85">
        <w:rPr>
          <w:b/>
          <w:color w:val="000000"/>
        </w:rPr>
        <w:t>–</w:t>
      </w:r>
      <w:r w:rsidRPr="00216E85">
        <w:rPr>
          <w:b/>
          <w:color w:val="000000"/>
        </w:rPr>
        <w:t xml:space="preserve"> </w:t>
      </w:r>
      <w:r w:rsidR="00216E85" w:rsidRPr="00216E85">
        <w:rPr>
          <w:b/>
          <w:color w:val="000000"/>
        </w:rPr>
        <w:t>Admin – John Knight, Robert Knight</w:t>
      </w:r>
      <w:r w:rsidR="00216E85">
        <w:rPr>
          <w:color w:val="000000"/>
        </w:rPr>
        <w:t xml:space="preserve"> - </w:t>
      </w:r>
      <w:r>
        <w:rPr>
          <w:color w:val="000000"/>
        </w:rPr>
        <w:t>Morgan Brown</w:t>
      </w:r>
      <w:r w:rsidRPr="009A0CE7">
        <w:rPr>
          <w:color w:val="000000"/>
        </w:rPr>
        <w:t xml:space="preserve">, Allen Rawls and James Rawls, execs. of the will of John Rawls, to </w:t>
      </w:r>
      <w:r w:rsidRPr="00F42A9F">
        <w:rPr>
          <w:color w:val="000000"/>
        </w:rPr>
        <w:t>Peter Cone</w:t>
      </w:r>
      <w:r w:rsidRPr="009A0CE7">
        <w:rPr>
          <w:color w:val="000000"/>
        </w:rPr>
        <w:t xml:space="preserve">, highest bidder at public outcry, for $1,650, land on the Ogeechee River as follows: 100 acres original granted to Oliver Bowen...a tract of </w:t>
      </w:r>
      <w:r w:rsidRPr="008C2AF5">
        <w:rPr>
          <w:rStyle w:val="Strong"/>
          <w:b w:val="0"/>
          <w:color w:val="000000"/>
        </w:rPr>
        <w:t xml:space="preserve">500 acres originally granted to </w:t>
      </w:r>
      <w:r w:rsidRPr="008C2AF5">
        <w:rPr>
          <w:rStyle w:val="Strong"/>
          <w:color w:val="000000"/>
        </w:rPr>
        <w:t>John Knight</w:t>
      </w:r>
      <w:r w:rsidRPr="008C2AF5">
        <w:rPr>
          <w:b/>
          <w:color w:val="000000"/>
        </w:rPr>
        <w:t xml:space="preserve">; </w:t>
      </w:r>
      <w:r w:rsidRPr="008C2AF5">
        <w:rPr>
          <w:rStyle w:val="Strong"/>
          <w:b w:val="0"/>
          <w:color w:val="000000"/>
        </w:rPr>
        <w:t xml:space="preserve">100 acres originally granted to </w:t>
      </w:r>
      <w:r w:rsidRPr="008C2AF5">
        <w:rPr>
          <w:rStyle w:val="Strong"/>
          <w:color w:val="000000"/>
        </w:rPr>
        <w:t>Robert Knight</w:t>
      </w:r>
      <w:r w:rsidRPr="009A0CE7">
        <w:rPr>
          <w:color w:val="000000"/>
        </w:rPr>
        <w:t>... Wit</w:t>
      </w:r>
      <w:r>
        <w:rPr>
          <w:color w:val="000000"/>
        </w:rPr>
        <w:t>:</w:t>
      </w:r>
      <w:r w:rsidRPr="009A0CE7">
        <w:rPr>
          <w:color w:val="000000"/>
        </w:rPr>
        <w:t xml:space="preserve"> </w:t>
      </w:r>
      <w:r w:rsidRPr="008C2AF5">
        <w:rPr>
          <w:color w:val="000000"/>
        </w:rPr>
        <w:t>Alexander Knight, Abraham Richardson</w:t>
      </w:r>
      <w:r w:rsidRPr="009A0CE7">
        <w:rPr>
          <w:color w:val="000000"/>
        </w:rPr>
        <w:t>, JP. Rec: 22 Sept. 1826 .</w:t>
      </w:r>
      <w:r w:rsidR="005415BA">
        <w:rPr>
          <w:color w:val="000000"/>
        </w:rPr>
        <w:t xml:space="preserve">  </w:t>
      </w:r>
      <w:r w:rsidRPr="001073E6">
        <w:rPr>
          <w:b/>
          <w:color w:val="000000"/>
        </w:rPr>
        <w:t>Note</w:t>
      </w:r>
      <w:r>
        <w:rPr>
          <w:color w:val="000000"/>
        </w:rPr>
        <w:t xml:space="preserve">: </w:t>
      </w:r>
      <w:r w:rsidRPr="009D26F4">
        <w:rPr>
          <w:color w:val="000000"/>
        </w:rPr>
        <w:t xml:space="preserve"> </w:t>
      </w:r>
      <w:r>
        <w:rPr>
          <w:color w:val="000000"/>
        </w:rPr>
        <w:t>T</w:t>
      </w:r>
      <w:r w:rsidRPr="009D26F4">
        <w:rPr>
          <w:color w:val="000000"/>
        </w:rPr>
        <w:t xml:space="preserve">he estate of John Rawls was settled in 1826, and part of his estate consisted of </w:t>
      </w:r>
      <w:r>
        <w:rPr>
          <w:color w:val="000000"/>
        </w:rPr>
        <w:t>land</w:t>
      </w:r>
      <w:r w:rsidRPr="009D26F4">
        <w:rPr>
          <w:color w:val="000000"/>
        </w:rPr>
        <w:t xml:space="preserve"> that was previously owned by </w:t>
      </w:r>
      <w:r>
        <w:rPr>
          <w:b/>
          <w:bCs/>
          <w:color w:val="000000"/>
        </w:rPr>
        <w:t>John Knight</w:t>
      </w:r>
      <w:r w:rsidRPr="008C2AF5">
        <w:rPr>
          <w:bCs/>
          <w:color w:val="000000"/>
        </w:rPr>
        <w:t xml:space="preserve"> and </w:t>
      </w:r>
      <w:r>
        <w:rPr>
          <w:b/>
          <w:bCs/>
          <w:color w:val="000000"/>
        </w:rPr>
        <w:t xml:space="preserve">Robert Knight </w:t>
      </w:r>
      <w:r w:rsidRPr="003D7440">
        <w:rPr>
          <w:bCs/>
          <w:color w:val="000000"/>
        </w:rPr>
        <w:t>that was evidently adjoining.</w:t>
      </w:r>
      <w:r>
        <w:rPr>
          <w:bCs/>
          <w:color w:val="000000"/>
        </w:rPr>
        <w:t xml:space="preserve"> Peter Cone immediately turned around and sold most of the land back to Rawls: </w:t>
      </w:r>
      <w:r w:rsidRPr="00AD5FA8">
        <w:rPr>
          <w:b/>
          <w:color w:val="000000"/>
        </w:rPr>
        <w:t>Peter Cone</w:t>
      </w:r>
      <w:r w:rsidRPr="009A0CE7">
        <w:rPr>
          <w:color w:val="000000"/>
        </w:rPr>
        <w:t xml:space="preserve"> to Allen Rawls and James Rawls, $1,650 for the following lands on the Ogeechee River: 100 acres original granted to Oliver Bowen: 200 acres originally granted to </w:t>
      </w:r>
      <w:r w:rsidRPr="00AD5FA8">
        <w:rPr>
          <w:b/>
          <w:color w:val="000000"/>
        </w:rPr>
        <w:t>John Knight</w:t>
      </w:r>
      <w:r w:rsidRPr="009A0CE7">
        <w:rPr>
          <w:color w:val="000000"/>
        </w:rPr>
        <w:t xml:space="preserve">, 100 acres originally granted to </w:t>
      </w:r>
      <w:r w:rsidRPr="00AD5FA8">
        <w:rPr>
          <w:b/>
          <w:color w:val="000000"/>
        </w:rPr>
        <w:t>Robert Knight</w:t>
      </w:r>
      <w:r>
        <w:rPr>
          <w:color w:val="000000"/>
        </w:rPr>
        <w:t xml:space="preserve"> ...Rec: </w:t>
      </w:r>
      <w:r w:rsidRPr="003D7440">
        <w:rPr>
          <w:b/>
          <w:color w:val="000000"/>
        </w:rPr>
        <w:t>Alexander Knight</w:t>
      </w:r>
      <w:r w:rsidRPr="009A0CE7">
        <w:rPr>
          <w:color w:val="000000"/>
        </w:rPr>
        <w:t>, A. Richardson, JP. Rec. Oct. 7, 1826 .</w:t>
      </w:r>
      <w:r>
        <w:rPr>
          <w:color w:val="000000"/>
        </w:rPr>
        <w:t xml:space="preserve"> It looks like he kept 100 acs. </w:t>
      </w:r>
    </w:p>
    <w:p w:rsidR="00C9289F" w:rsidRDefault="00C9289F" w:rsidP="001470B7">
      <w:pPr>
        <w:pStyle w:val="NormalWeb"/>
        <w:spacing w:before="240" w:beforeAutospacing="0" w:after="240" w:afterAutospacing="0"/>
        <w:ind w:left="0" w:right="0"/>
        <w:rPr>
          <w:color w:val="000000"/>
        </w:rPr>
      </w:pPr>
      <w:r w:rsidRPr="00C9289F">
        <w:rPr>
          <w:b/>
          <w:color w:val="000000"/>
        </w:rPr>
        <w:t xml:space="preserve">1826 - Apr 14 – </w:t>
      </w:r>
      <w:r w:rsidRPr="00C9289F">
        <w:rPr>
          <w:b/>
          <w:color w:val="000000"/>
          <w:u w:val="single"/>
        </w:rPr>
        <w:t>TN Bledsoe</w:t>
      </w:r>
      <w:r w:rsidRPr="00C9289F">
        <w:rPr>
          <w:b/>
          <w:color w:val="000000"/>
        </w:rPr>
        <w:t xml:space="preserve"> – Admin – Jonathan Knight</w:t>
      </w:r>
      <w:r w:rsidRPr="00C9289F">
        <w:rPr>
          <w:color w:val="000000"/>
        </w:rPr>
        <w:t xml:space="preserve"> – Land grant No. 12709 from State of TN, for 88 acs in Bledsoe County on Cumberland Mountain on Beaver Dam Creek, surveyed 10 Feb 1825, signed by Governor William Carroll 14 Apr 1826. (TN Grant Book 12, p. 567)</w:t>
      </w:r>
    </w:p>
    <w:p w:rsidR="003540B6" w:rsidRDefault="003540B6" w:rsidP="003540B6">
      <w:pPr>
        <w:rPr>
          <w:color w:val="000000"/>
        </w:rPr>
      </w:pPr>
      <w:r w:rsidRPr="003540B6">
        <w:rPr>
          <w:b/>
          <w:color w:val="000000"/>
        </w:rPr>
        <w:t xml:space="preserve">1826 – May – </w:t>
      </w:r>
      <w:r w:rsidRPr="003540B6">
        <w:rPr>
          <w:b/>
          <w:color w:val="000000"/>
          <w:u w:val="single"/>
        </w:rPr>
        <w:t>NC Edgecombe</w:t>
      </w:r>
      <w:r w:rsidRPr="003540B6">
        <w:rPr>
          <w:b/>
          <w:color w:val="000000"/>
        </w:rPr>
        <w:t xml:space="preserve"> – Will – Alexander Cotton</w:t>
      </w:r>
      <w:r>
        <w:rPr>
          <w:color w:val="000000"/>
        </w:rPr>
        <w:t xml:space="preserve"> – I Alexander Cotton of the County of edgecombee &amp; State of North Carolina, being of sound and disposing mind and memory tho much afflicted do make and ordain this my last will &amp; testament.</w:t>
      </w:r>
      <w:r>
        <w:rPr>
          <w:color w:val="000000"/>
        </w:rPr>
        <w:br/>
        <w:t xml:space="preserve">To daughter Mary Elizabeth Cotton, all of my perishable estate that I am entitled to by </w:t>
      </w:r>
      <w:r>
        <w:rPr>
          <w:color w:val="000000"/>
        </w:rPr>
        <w:lastRenderedPageBreak/>
        <w:t>the will of Frederick Cotton, and also the following negroes viz my man Moses, Solomon, Nelson, Susana &amp; her increase, to her and to her heirs forever.</w:t>
      </w:r>
      <w:r>
        <w:rPr>
          <w:color w:val="000000"/>
        </w:rPr>
        <w:br/>
        <w:t>To my son Arthur Staton Cotten forty Shillings”</w:t>
      </w:r>
      <w:r>
        <w:rPr>
          <w:color w:val="000000"/>
        </w:rPr>
        <w:br/>
        <w:t xml:space="preserve">All debts to be paid, should anything be left over, to be divided between my two children Arthur Staton Cotton &amp; Mary Elizabeth Cotton. </w:t>
      </w:r>
      <w:r>
        <w:rPr>
          <w:color w:val="000000"/>
        </w:rPr>
        <w:br/>
        <w:t xml:space="preserve">“Friend” Randolph Cotton &amp; Spencer D. Cotton executors. </w:t>
      </w:r>
      <w:r>
        <w:rPr>
          <w:color w:val="000000"/>
        </w:rPr>
        <w:br/>
        <w:t>Signed: A. Cotten, 12 May 1823</w:t>
      </w:r>
      <w:r>
        <w:rPr>
          <w:color w:val="000000"/>
        </w:rPr>
        <w:br/>
        <w:t>Wit: Spier W. Coffield, Thomas Lyon</w:t>
      </w:r>
      <w:r>
        <w:rPr>
          <w:color w:val="000000"/>
        </w:rPr>
        <w:br/>
        <w:t xml:space="preserve">Edgecombe County May Court 1826.  </w:t>
      </w:r>
      <w:r>
        <w:rPr>
          <w:color w:val="000000"/>
        </w:rPr>
        <w:br/>
        <w:t>Spier Coffield dead at time of proving of will. (</w:t>
      </w:r>
      <w:r w:rsidRPr="003540B6">
        <w:rPr>
          <w:szCs w:val="24"/>
        </w:rPr>
        <w:t>Edgecombe Wills, Vol F, 1823-1853</w:t>
      </w:r>
      <w:r>
        <w:rPr>
          <w:color w:val="000000"/>
        </w:rPr>
        <w:t>)</w:t>
      </w:r>
    </w:p>
    <w:p w:rsidR="00034608" w:rsidRPr="00034608" w:rsidRDefault="00034608" w:rsidP="003540B6">
      <w:pPr>
        <w:rPr>
          <w:color w:val="000000"/>
        </w:rPr>
      </w:pPr>
      <w:r w:rsidRPr="00034608">
        <w:rPr>
          <w:b/>
          <w:color w:val="000000"/>
        </w:rPr>
        <w:t xml:space="preserve">1826 – Dec 26 – </w:t>
      </w:r>
      <w:r w:rsidRPr="00034608">
        <w:rPr>
          <w:b/>
          <w:color w:val="000000"/>
          <w:u w:val="single"/>
        </w:rPr>
        <w:t>VA Amherst</w:t>
      </w:r>
      <w:r w:rsidRPr="00034608">
        <w:rPr>
          <w:b/>
          <w:color w:val="000000"/>
        </w:rPr>
        <w:t xml:space="preserve"> – Mar – Lucinda D. Knight to Hugh Mc</w:t>
      </w:r>
      <w:r>
        <w:rPr>
          <w:b/>
          <w:color w:val="000000"/>
        </w:rPr>
        <w:t>Ca</w:t>
      </w:r>
      <w:r w:rsidRPr="00034608">
        <w:rPr>
          <w:b/>
          <w:color w:val="000000"/>
        </w:rPr>
        <w:t>d</w:t>
      </w:r>
      <w:r>
        <w:rPr>
          <w:b/>
          <w:color w:val="000000"/>
        </w:rPr>
        <w:t>de</w:t>
      </w:r>
      <w:r w:rsidRPr="00034608">
        <w:rPr>
          <w:b/>
          <w:color w:val="000000"/>
        </w:rPr>
        <w:t>n</w:t>
      </w:r>
      <w:r>
        <w:rPr>
          <w:color w:val="000000"/>
        </w:rPr>
        <w:t>.  Father: William H. Knight. (FHL Film Number 30273)</w:t>
      </w:r>
    </w:p>
    <w:p w:rsidR="00D971E9" w:rsidRDefault="00D971E9" w:rsidP="001470B7">
      <w:pPr>
        <w:pStyle w:val="NormalWeb"/>
        <w:spacing w:before="240" w:beforeAutospacing="0" w:after="240" w:afterAutospacing="0"/>
        <w:ind w:left="0" w:right="0"/>
        <w:rPr>
          <w:color w:val="000000"/>
        </w:rPr>
      </w:pPr>
      <w:r w:rsidRPr="00D971E9">
        <w:rPr>
          <w:b/>
          <w:color w:val="000000"/>
        </w:rPr>
        <w:t xml:space="preserve">1826 – </w:t>
      </w:r>
      <w:r w:rsidRPr="00D971E9">
        <w:rPr>
          <w:b/>
          <w:color w:val="000000"/>
          <w:u w:val="single"/>
        </w:rPr>
        <w:t>GA Fayette</w:t>
      </w:r>
      <w:r w:rsidRPr="00D971E9">
        <w:rPr>
          <w:b/>
          <w:color w:val="000000"/>
        </w:rPr>
        <w:t xml:space="preserve"> – Admin – Joel Knight</w:t>
      </w:r>
      <w:r>
        <w:rPr>
          <w:color w:val="000000"/>
        </w:rPr>
        <w:t xml:space="preserve"> – 202 acs. (GA Property Tax Digest, 1926, microfilm online served by ancestry.com)</w:t>
      </w:r>
      <w:r w:rsidR="003F253F">
        <w:rPr>
          <w:color w:val="000000"/>
        </w:rPr>
        <w:t xml:space="preserve">  </w:t>
      </w:r>
      <w:r w:rsidR="003F253F" w:rsidRPr="005A3905">
        <w:rPr>
          <w:b/>
          <w:color w:val="000000"/>
        </w:rPr>
        <w:t>Note</w:t>
      </w:r>
      <w:r w:rsidR="003F253F">
        <w:rPr>
          <w:color w:val="000000"/>
        </w:rPr>
        <w:t xml:space="preserve">: This may be Joel Knight, son of William and Mary Knight of Sussex, and brother to John Knight of Effingham GA, or possibly a son of Joel’s. </w:t>
      </w:r>
    </w:p>
    <w:p w:rsidR="0042623F" w:rsidRDefault="0042623F" w:rsidP="001470B7">
      <w:pPr>
        <w:pStyle w:val="NormalWeb"/>
        <w:spacing w:before="240" w:beforeAutospacing="0" w:after="240" w:afterAutospacing="0"/>
        <w:ind w:left="0" w:right="0"/>
        <w:rPr>
          <w:color w:val="000000"/>
        </w:rPr>
      </w:pPr>
      <w:r w:rsidRPr="0042623F">
        <w:rPr>
          <w:b/>
          <w:color w:val="000000"/>
        </w:rPr>
        <w:t xml:space="preserve">1827 - Jan 30 – </w:t>
      </w:r>
      <w:r w:rsidRPr="0042623F">
        <w:rPr>
          <w:b/>
          <w:color w:val="000000"/>
          <w:u w:val="single"/>
        </w:rPr>
        <w:t>TN Rhea</w:t>
      </w:r>
      <w:r w:rsidRPr="0042623F">
        <w:rPr>
          <w:b/>
          <w:color w:val="000000"/>
        </w:rPr>
        <w:t xml:space="preserve"> – Admin – Lewis Knight</w:t>
      </w:r>
      <w:r w:rsidRPr="0042623F">
        <w:rPr>
          <w:color w:val="000000"/>
        </w:rPr>
        <w:t xml:space="preserve"> – Land grant no. 320 for 40 acs in Rhea County, Hiwassee District. Entered 31 Mar 1826. (Book B, p. 268)</w:t>
      </w:r>
      <w:r>
        <w:rPr>
          <w:color w:val="000000"/>
        </w:rPr>
        <w:t xml:space="preserve">  </w:t>
      </w:r>
      <w:r w:rsidRPr="0042623F">
        <w:rPr>
          <w:color w:val="000000"/>
        </w:rPr>
        <w:t xml:space="preserve"> Land grant no. 319 for 40 acs in Rhea County, Hiwassee District. Entered 17 Jul 1826. (Book B, p. 277)</w:t>
      </w:r>
    </w:p>
    <w:p w:rsidR="00187EEB" w:rsidRDefault="00187EEB" w:rsidP="00187EEB">
      <w:r>
        <w:rPr>
          <w:b/>
        </w:rPr>
        <w:t xml:space="preserve">1827 – Mar 18 - </w:t>
      </w:r>
      <w:r w:rsidRPr="00036C4B">
        <w:rPr>
          <w:b/>
          <w:u w:val="single"/>
        </w:rPr>
        <w:t>TN Rhea</w:t>
      </w:r>
      <w:r w:rsidRPr="00036C4B">
        <w:rPr>
          <w:b/>
        </w:rPr>
        <w:t xml:space="preserve"> – </w:t>
      </w:r>
      <w:r>
        <w:rPr>
          <w:b/>
        </w:rPr>
        <w:t>Mar</w:t>
      </w:r>
      <w:r w:rsidRPr="00036C4B">
        <w:rPr>
          <w:b/>
        </w:rPr>
        <w:t xml:space="preserve"> – </w:t>
      </w:r>
      <w:r>
        <w:rPr>
          <w:b/>
        </w:rPr>
        <w:t xml:space="preserve">Preston Knight &amp; Margaret Ferguson. </w:t>
      </w:r>
      <w:r w:rsidRPr="000D3B49">
        <w:t>(Tennessee, Compiled Marriages, 1784-1825, Ancestry.com)</w:t>
      </w:r>
    </w:p>
    <w:p w:rsidR="001470B7" w:rsidRDefault="001470B7" w:rsidP="001470B7">
      <w:pPr>
        <w:pStyle w:val="NormalWeb"/>
        <w:spacing w:before="240" w:beforeAutospacing="0" w:after="240" w:afterAutospacing="0"/>
        <w:ind w:left="0" w:right="0"/>
      </w:pPr>
      <w:r>
        <w:rPr>
          <w:b/>
          <w:color w:val="000000"/>
        </w:rPr>
        <w:t xml:space="preserve">1827 </w:t>
      </w:r>
      <w:r w:rsidR="00216E85">
        <w:rPr>
          <w:b/>
          <w:color w:val="000000"/>
        </w:rPr>
        <w:t xml:space="preserve">- </w:t>
      </w:r>
      <w:r>
        <w:rPr>
          <w:b/>
          <w:color w:val="000000"/>
        </w:rPr>
        <w:t xml:space="preserve">May 7 </w:t>
      </w:r>
      <w:r>
        <w:t xml:space="preserve">– </w:t>
      </w:r>
      <w:r w:rsidR="00301B04">
        <w:rPr>
          <w:b/>
          <w:u w:val="single"/>
        </w:rPr>
        <w:t>SC Beaufort</w:t>
      </w:r>
      <w:r>
        <w:t xml:space="preserve"> </w:t>
      </w:r>
      <w:r w:rsidRPr="001073E6">
        <w:rPr>
          <w:b/>
        </w:rPr>
        <w:t xml:space="preserve">– </w:t>
      </w:r>
      <w:r w:rsidR="001073E6" w:rsidRPr="001073E6">
        <w:rPr>
          <w:b/>
        </w:rPr>
        <w:t>Admin – William Smith &amp; Anna</w:t>
      </w:r>
      <w:r w:rsidR="001073E6">
        <w:rPr>
          <w:b/>
        </w:rPr>
        <w:t>th</w:t>
      </w:r>
      <w:r w:rsidR="001073E6" w:rsidRPr="001073E6">
        <w:rPr>
          <w:b/>
        </w:rPr>
        <w:t xml:space="preserve"> Knight Smith</w:t>
      </w:r>
      <w:r w:rsidR="001073E6">
        <w:t xml:space="preserve"> - </w:t>
      </w:r>
      <w:r>
        <w:t xml:space="preserve">Deed headed Georgia, 23 Jul 1828 bet. William Smith of </w:t>
      </w:r>
      <w:r w:rsidRPr="00301B04">
        <w:rPr>
          <w:b/>
        </w:rPr>
        <w:t>State of S.C. and Beaufort Dist.</w:t>
      </w:r>
      <w:r>
        <w:t xml:space="preserve"> for himself and in right of his wife Annath Smith formerly </w:t>
      </w:r>
      <w:r w:rsidRPr="00971421">
        <w:rPr>
          <w:b/>
        </w:rPr>
        <w:t>Annath Knight</w:t>
      </w:r>
      <w:r>
        <w:t xml:space="preserve"> and as Gdn.. of the orphans and minor heirs of </w:t>
      </w:r>
      <w:r w:rsidRPr="00085218">
        <w:rPr>
          <w:b/>
        </w:rPr>
        <w:t>Stephen Knight</w:t>
      </w:r>
      <w:r>
        <w:t xml:space="preserve"> dec’d. late of sd. State first afsd. and Screven Co. of the first part and Solomon Bryan of Screven Co., Ga. of other sd. William Smith on 5 June 1826 appt’d by Honorable the Inf. Ct. of Screven Co. sitting for Ordinary purposes appt’d Gdn. afsd. of the person, property of the orpha</w:t>
      </w:r>
      <w:r w:rsidR="002E072A">
        <w:t>n</w:t>
      </w:r>
      <w:r>
        <w:t>s and minor heirs… on 7 May 1827 at public outcry at the Cthse. in Henry County. and publically advertised agreeable to the Ct. on the 1</w:t>
      </w:r>
      <w:r w:rsidRPr="00624744">
        <w:rPr>
          <w:vertAlign w:val="superscript"/>
        </w:rPr>
        <w:t>st</w:t>
      </w:r>
      <w:r>
        <w:t xml:space="preserve"> Tus. being the 6 May 1828 the following described tract of land drawn by heirs of sd. </w:t>
      </w:r>
      <w:r w:rsidRPr="00085218">
        <w:rPr>
          <w:b/>
        </w:rPr>
        <w:t>Stephen Knight</w:t>
      </w:r>
      <w:r>
        <w:t xml:space="preserve"> dec’d. in one of the land lotteries… when sd. Solomon Bryan being highest bidder of same… consid. of $300.50 … convey tract cont. 202 ½ acres adj. Lot no. 67, 61, 69 and 93 as represented by the orig. plat in 6</w:t>
      </w:r>
      <w:r w:rsidRPr="00624744">
        <w:rPr>
          <w:vertAlign w:val="superscript"/>
        </w:rPr>
        <w:t>th</w:t>
      </w:r>
      <w:r>
        <w:t xml:space="preserve"> Dist. Henry Co. and known as Lot no. 68. Signed: William Smith, Guardian. Wit: Seaborn Goodall, Alexander Kemp, J.I.C. </w:t>
      </w:r>
      <w:r w:rsidR="001073E6">
        <w:t>(</w:t>
      </w:r>
      <w:r>
        <w:t>Rec. 18 Aug 1828</w:t>
      </w:r>
      <w:r w:rsidR="001073E6">
        <w:t xml:space="preserve">, </w:t>
      </w:r>
      <w:r w:rsidR="008F6DD9">
        <w:t>GA Land Records online)</w:t>
      </w:r>
    </w:p>
    <w:p w:rsidR="00611E1B" w:rsidRDefault="008F6DD9" w:rsidP="001470B7">
      <w:pPr>
        <w:pStyle w:val="NormalWeb"/>
        <w:spacing w:before="240" w:beforeAutospacing="0" w:after="240" w:afterAutospacing="0"/>
        <w:ind w:left="0" w:right="0"/>
      </w:pPr>
      <w:r w:rsidRPr="008F6DD9">
        <w:rPr>
          <w:b/>
        </w:rPr>
        <w:t xml:space="preserve">1827 – </w:t>
      </w:r>
      <w:r w:rsidRPr="008F6DD9">
        <w:rPr>
          <w:b/>
          <w:u w:val="single"/>
        </w:rPr>
        <w:t>GA Dekalb</w:t>
      </w:r>
      <w:r w:rsidRPr="008F6DD9">
        <w:rPr>
          <w:b/>
        </w:rPr>
        <w:t xml:space="preserve"> – Admin – Land Lottery Grants – Aaron Knight</w:t>
      </w:r>
      <w:r>
        <w:t>.  (Knight 1920, p. 359)</w:t>
      </w:r>
    </w:p>
    <w:p w:rsidR="00611E1B" w:rsidRDefault="00611E1B" w:rsidP="001470B7">
      <w:pPr>
        <w:pStyle w:val="NormalWeb"/>
        <w:spacing w:before="240" w:beforeAutospacing="0" w:after="240" w:afterAutospacing="0"/>
        <w:ind w:left="0" w:right="0"/>
      </w:pPr>
      <w:r w:rsidRPr="008F6DD9">
        <w:rPr>
          <w:b/>
        </w:rPr>
        <w:t xml:space="preserve">1827 – </w:t>
      </w:r>
      <w:r w:rsidRPr="008F6DD9">
        <w:rPr>
          <w:b/>
          <w:u w:val="single"/>
        </w:rPr>
        <w:t xml:space="preserve">GA </w:t>
      </w:r>
      <w:r>
        <w:rPr>
          <w:b/>
          <w:u w:val="single"/>
        </w:rPr>
        <w:t>Walton</w:t>
      </w:r>
      <w:r w:rsidRPr="008F6DD9">
        <w:rPr>
          <w:b/>
        </w:rPr>
        <w:t xml:space="preserve"> – Admin – Land Lottery Grants – </w:t>
      </w:r>
      <w:r>
        <w:rPr>
          <w:b/>
        </w:rPr>
        <w:t>Thomas</w:t>
      </w:r>
      <w:r w:rsidRPr="008F6DD9">
        <w:rPr>
          <w:b/>
        </w:rPr>
        <w:t xml:space="preserve"> Knight</w:t>
      </w:r>
      <w:r>
        <w:t>.  (Knight 1920, p. 359)</w:t>
      </w:r>
    </w:p>
    <w:p w:rsidR="001470B7" w:rsidRDefault="001470B7" w:rsidP="001470B7">
      <w:pPr>
        <w:pStyle w:val="NormalWeb"/>
        <w:spacing w:before="240" w:beforeAutospacing="0" w:after="240" w:afterAutospacing="0"/>
        <w:ind w:left="0" w:right="0"/>
        <w:rPr>
          <w:color w:val="000000"/>
        </w:rPr>
      </w:pPr>
      <w:r w:rsidRPr="00D260C6">
        <w:rPr>
          <w:b/>
          <w:color w:val="000000"/>
        </w:rPr>
        <w:t xml:space="preserve">1828 </w:t>
      </w:r>
      <w:r w:rsidR="001268BE">
        <w:rPr>
          <w:b/>
          <w:color w:val="000000"/>
        </w:rPr>
        <w:t xml:space="preserve">- </w:t>
      </w:r>
      <w:r w:rsidRPr="00D260C6">
        <w:rPr>
          <w:b/>
          <w:color w:val="000000"/>
        </w:rPr>
        <w:t xml:space="preserve">Jan 26 </w:t>
      </w:r>
      <w:r>
        <w:t xml:space="preserve">– </w:t>
      </w:r>
      <w:r w:rsidRPr="00D260C6">
        <w:rPr>
          <w:b/>
          <w:u w:val="single"/>
        </w:rPr>
        <w:t>GA</w:t>
      </w:r>
      <w:r w:rsidR="00502819">
        <w:rPr>
          <w:b/>
          <w:u w:val="single"/>
        </w:rPr>
        <w:t xml:space="preserve"> </w:t>
      </w:r>
      <w:r w:rsidR="00502819" w:rsidRPr="00D260C6">
        <w:rPr>
          <w:b/>
          <w:u w:val="single"/>
        </w:rPr>
        <w:t>Bulloch</w:t>
      </w:r>
      <w:r w:rsidRPr="00502819">
        <w:rPr>
          <w:b/>
        </w:rPr>
        <w:t xml:space="preserve"> </w:t>
      </w:r>
      <w:r w:rsidR="00502819" w:rsidRPr="00502819">
        <w:rPr>
          <w:b/>
        </w:rPr>
        <w:t>–</w:t>
      </w:r>
      <w:r w:rsidRPr="00502819">
        <w:rPr>
          <w:b/>
        </w:rPr>
        <w:t xml:space="preserve"> </w:t>
      </w:r>
      <w:r w:rsidR="00502819" w:rsidRPr="00502819">
        <w:rPr>
          <w:b/>
        </w:rPr>
        <w:t xml:space="preserve">Admin – Jerusha Knight - </w:t>
      </w:r>
      <w:r w:rsidRPr="00C05E4B">
        <w:t>Inventory and apprisement of estate of JERUSHA KNIGHT. Alexander Knight, admir. by Issac Richerdson, William Lee and George MIKELL.</w:t>
      </w:r>
      <w:r>
        <w:t xml:space="preserve"> (</w:t>
      </w:r>
      <w:r w:rsidRPr="00826DD4">
        <w:t>Jeannette Holland Austin</w:t>
      </w:r>
      <w:r>
        <w:t xml:space="preserve">, </w:t>
      </w:r>
      <w:r w:rsidRPr="00D260C6">
        <w:rPr>
          <w:b/>
          <w:i/>
        </w:rPr>
        <w:t xml:space="preserve">Georgia </w:t>
      </w:r>
      <w:r w:rsidRPr="00D260C6">
        <w:rPr>
          <w:b/>
          <w:i/>
        </w:rPr>
        <w:lastRenderedPageBreak/>
        <w:t>Intestate Records</w:t>
      </w:r>
      <w:r w:rsidRPr="00826DD4">
        <w:t xml:space="preserve">  , Genealogical Publishing Co., Inc. Baltimore 1986, p</w:t>
      </w:r>
      <w:r>
        <w:t>.</w:t>
      </w:r>
      <w:r w:rsidRPr="00826DD4">
        <w:t xml:space="preserve"> 183.</w:t>
      </w:r>
      <w:r w:rsidR="00C2010D">
        <w:t>)</w:t>
      </w:r>
      <w:r w:rsidR="00C2010D">
        <w:br/>
      </w:r>
      <w:r w:rsidRPr="00C2010D">
        <w:rPr>
          <w:b/>
        </w:rPr>
        <w:t>Note</w:t>
      </w:r>
      <w:r>
        <w:t xml:space="preserve">: Compare to the </w:t>
      </w:r>
      <w:r w:rsidRPr="008B0A6F">
        <w:t>1792 Mar 28 entry regarding the sale of land in SC by Joseph Knight of Effingham</w:t>
      </w:r>
      <w:r w:rsidRPr="00D260C6">
        <w:rPr>
          <w:color w:val="000000"/>
        </w:rPr>
        <w:t xml:space="preserve"> to George McCall of Darlington Dist., S C  that was granted</w:t>
      </w:r>
      <w:r w:rsidRPr="00D260C6">
        <w:rPr>
          <w:b/>
          <w:color w:val="000000"/>
        </w:rPr>
        <w:t xml:space="preserve"> John Knight </w:t>
      </w:r>
      <w:r w:rsidRPr="00D260C6">
        <w:rPr>
          <w:color w:val="000000"/>
        </w:rPr>
        <w:t xml:space="preserve">21 April 1775, lying on south side of </w:t>
      </w:r>
      <w:r w:rsidRPr="00D260C6">
        <w:rPr>
          <w:rStyle w:val="Strong"/>
          <w:color w:val="000000"/>
        </w:rPr>
        <w:t>Pee Dee River</w:t>
      </w:r>
      <w:r w:rsidRPr="00D260C6">
        <w:rPr>
          <w:color w:val="000000"/>
        </w:rPr>
        <w:t>. Witnessed by</w:t>
      </w:r>
      <w:r w:rsidRPr="00D260C6">
        <w:rPr>
          <w:b/>
          <w:color w:val="000000"/>
        </w:rPr>
        <w:t xml:space="preserve"> John Moore</w:t>
      </w:r>
      <w:r w:rsidRPr="00D260C6">
        <w:rPr>
          <w:color w:val="000000"/>
        </w:rPr>
        <w:t xml:space="preserve">, </w:t>
      </w:r>
      <w:r w:rsidRPr="00D260C6">
        <w:rPr>
          <w:b/>
          <w:color w:val="000000"/>
        </w:rPr>
        <w:t>William McCall</w:t>
      </w:r>
      <w:r w:rsidRPr="00D260C6">
        <w:rPr>
          <w:color w:val="000000"/>
        </w:rPr>
        <w:t xml:space="preserve"> and </w:t>
      </w:r>
      <w:r w:rsidRPr="00D260C6">
        <w:rPr>
          <w:b/>
          <w:color w:val="000000"/>
        </w:rPr>
        <w:t>John McCall</w:t>
      </w:r>
      <w:r w:rsidRPr="00D260C6">
        <w:rPr>
          <w:color w:val="000000"/>
        </w:rPr>
        <w:t>. Clearly the name “ MIKELL is a phonetic rendering of McCall. Note also that Elhannon McCall married Elizabeth Knight, dau. of Rev. Samuel Knight and Mary Roberts Knight. John and William McCall were sons of Charles McCall and Celete Ann Williams McCall and uncles of Elhannon McCall. Note also that Alexander Knight is a witness to the sales to and from Peter Cone, and was administrator of the estate of Jerusha Knight.</w:t>
      </w:r>
    </w:p>
    <w:p w:rsidR="00E35D86" w:rsidRDefault="00E35D86" w:rsidP="001470B7">
      <w:pPr>
        <w:pStyle w:val="NormalWeb"/>
        <w:spacing w:before="240" w:beforeAutospacing="0" w:after="240" w:afterAutospacing="0"/>
        <w:ind w:left="0" w:right="0"/>
      </w:pPr>
      <w:r>
        <w:rPr>
          <w:b/>
        </w:rPr>
        <w:t>1828</w:t>
      </w:r>
      <w:r w:rsidRPr="00717499">
        <w:rPr>
          <w:b/>
        </w:rPr>
        <w:t xml:space="preserve"> – </w:t>
      </w:r>
      <w:r>
        <w:rPr>
          <w:b/>
        </w:rPr>
        <w:t>Mar 8</w:t>
      </w:r>
      <w:r w:rsidRPr="00717499">
        <w:rPr>
          <w:b/>
        </w:rPr>
        <w:t xml:space="preserve"> – </w:t>
      </w:r>
      <w:r w:rsidRPr="00717499">
        <w:rPr>
          <w:b/>
          <w:u w:val="single"/>
        </w:rPr>
        <w:t>NC Granville</w:t>
      </w:r>
      <w:r w:rsidRPr="00717499">
        <w:rPr>
          <w:b/>
        </w:rPr>
        <w:t xml:space="preserve"> – Mar – </w:t>
      </w:r>
      <w:r>
        <w:rPr>
          <w:b/>
        </w:rPr>
        <w:t>James H. Farmer &amp; Mary T. Knight</w:t>
      </w:r>
      <w:r>
        <w:t xml:space="preserve"> – Bondsman, __. (</w:t>
      </w:r>
      <w:r w:rsidRPr="00717499">
        <w:t xml:space="preserve">Granville </w:t>
      </w:r>
      <w:r>
        <w:t xml:space="preserve"> </w:t>
      </w:r>
      <w:r w:rsidRPr="00717499">
        <w:t>Marriage Bonds - Abstracts (1760 - 1957)</w:t>
      </w:r>
      <w:r>
        <w:t xml:space="preserve"> image served by ancestry.com)</w:t>
      </w:r>
    </w:p>
    <w:p w:rsidR="00824935" w:rsidRPr="008B13B8" w:rsidRDefault="00A852DF" w:rsidP="00824935">
      <w:pPr>
        <w:pStyle w:val="NormalWeb"/>
        <w:spacing w:before="240" w:after="240"/>
        <w:ind w:left="0"/>
      </w:pPr>
      <w:r w:rsidRPr="00A852DF">
        <w:rPr>
          <w:b/>
        </w:rPr>
        <w:t xml:space="preserve">1828 – Jul 23 – </w:t>
      </w:r>
      <w:r w:rsidRPr="00A852DF">
        <w:rPr>
          <w:b/>
          <w:u w:val="single"/>
        </w:rPr>
        <w:t>KY Shelby</w:t>
      </w:r>
      <w:r w:rsidRPr="00A852DF">
        <w:rPr>
          <w:b/>
        </w:rPr>
        <w:t xml:space="preserve"> – Mil – </w:t>
      </w:r>
      <w:r w:rsidR="00824935">
        <w:rPr>
          <w:b/>
        </w:rPr>
        <w:t xml:space="preserve">Dr. </w:t>
      </w:r>
      <w:r w:rsidRPr="00A852DF">
        <w:rPr>
          <w:b/>
        </w:rPr>
        <w:t>John Knight</w:t>
      </w:r>
      <w:r>
        <w:t xml:space="preserve"> – Pension Statement: </w:t>
      </w:r>
      <w:r w:rsidRPr="00A852DF">
        <w:t xml:space="preserve">Doctor John Knight who being duly sworn saith that he is now in his seventy sixth year that he enlisted a soldier in the fall of the year 1776 in the 13th Virginia Regiment on Continental establishment commanded at that time by Colonel William Crawford and was shortly afterwards appointed a Sergeant in said Regiment that about the year 1778 the said Regiment changed numerically and numbered the ninth that about the same time he the said deponent was appointed a surgeon's mate in said Regiment by Doctor McKinzie principal surgeon of the West (to wit) Pittsburgh &amp; the Western Counties of Virginia where said Regiment remained after their return from Valley Forge in the spring of 1778 until the close of the war, he says that he remained with the said Regiment which again before the war was ended change from the ninth to the seventh Regiment and performed the duties of surgeon's mate and from July 1782 until the close of the war performed those of surgeon to the Regiment – when he was discharged or dismissed by Colonel John Gibson who then commanded the Regiment upon the arrival of Major Wm Craghn [probably William Croghan]1 with orders to that effect. He says that he never at any time had a commission from Congress although he drew the pay and subsistence of an officer of his rank, that he had a certificate from general Irvine of the Pennsylvania line also one from his Colonel John Gibson – that in the year 1785 or 6 he applied at Richmond for his commutation certificates which he was told that he was too late that the papers &amp; awards [?] had all been sent to New York where Congress at that time held their Sessions. That sometime afterwards he sent his Certificates on to Congress by Richard Henry Lee who informed him that nothing could be got for him that it was admitted to be an extremely hard case but that if the door was again opened it would be uncertain where it would end. Thus has he never at any time received his commutation. Those certificates which he gave to Mr. Lee he has never again received. Some few years ago he obtained a new certificate from Colonel John Gibson who was then living and sent all to Washington City by a member of Congress of this State but was afterwards informed that nothing could be obtained for him and he has not again received this last Certificate and expects it is now at Washington – he says that he received many years ago a warrant from Virginia for the quantity of land for 6 years service and at a more recent period a warrant for 444 acres additional Quantity being the amount of one years proportion making 7 years in all and he believes that the voucher on file on which </w:t>
      </w:r>
      <w:r w:rsidRPr="00A852DF">
        <w:lastRenderedPageBreak/>
        <w:t>this last warrant was issued will be found on file in the proper office at Richmond</w:t>
      </w:r>
      <w:r>
        <w:t xml:space="preserve">… Also he says that he drew warrant No. 238 of the New Series for 300 acres from the United States and presumes also that the voucher on file at the war office in the section of Bounty lands on which this last warrant was issued will show his rank and the period of his services, lastly he says that this declaration is made for the purpose of obtaining the benefits of the Act of Congress of the last Session or the relief of certain officers and soldiers of the Army of the Revolution approved on 15th May 1828.  **  </w:t>
      </w:r>
      <w:r w:rsidRPr="00A852DF">
        <w:t>Personally appeared before me the subscriber a Justice of the peace in and for said County General JosephWinlock2 who being duly sworn saith that he is now in the 71st year of his age that he was a Lieutenant of the Virginia line of the Army of the revolution that he commenced as a private in the fall of 1776 in the 13th Regiment commanded at that time by Colonel William Crawford, that said Regiment was afterwards changed as to No. to the 9th and afterwards to the 7th in which No. it was placed at the close of the war at which time it was commanded by Colonel John Gibson. He says that Doctor John Knight commenced in said Regiment as a private or noncommissioned officer about the first time with himself and at some time afterwards the precise time he does not now recollect the said night was appointed surgeon's mate in the said Regiment and continued therein in that capacity until the close of the war the said Knight and himself being at all times in the same Regiment was then well and intimately acquainted with him and has been from the period to the present day, they now being in sight of each other and having married sisters and he says that the said John Knight who subscribed the foregoing deposition in his presence is the Identical person which he therein represents himself to be and that to his personal knowledge the said Knight actually perform the services by him set forth in the manner therein stated.</w:t>
      </w:r>
      <w:r>
        <w:t xml:space="preserve">  **  I do Certify that Doctor John Knight was a Surgeon's Mate in the 7th Virginia Regiment and that he acted as such in the said Regiment until the end of the War.  October 10th 1805 S/ W. Croghan, late Major 4th Virginia Regiment … etc etc … </w:t>
      </w:r>
      <w:r w:rsidRPr="00A852DF">
        <w:t>On September 13, 1838 in Shelby County Kentucky, Polly Knight, 70, filed for a widow's pension under the 1838 act stating that she is the widow of John Knight, a surgeon's mate during the American Revolution who drew a pension under the 1828 act for his services in the revolution; that she married him October 14 1784 in Fayette County Pennsylvania; that her husband died March 12, 1838; she attached her family record of the births of her children as proof of her marriage. She signed</w:t>
      </w:r>
      <w:r w:rsidR="00824935">
        <w:t xml:space="preserve"> her application with her mark. .. ** .. </w:t>
      </w:r>
      <w:r w:rsidR="00824935" w:rsidRPr="00824935">
        <w:t>On June 7, 1844 in Shelby County Kentucky, Richard S Knight filed an affidavit in which he states he is one of the children of Doctor John Knight in which he seeks the pension due his father under the 1832 act; he states that his father was pension under the 1828 act; that his mother was pensioned under the 1838 act; that his father served for 4 months on the expedition of Colonel Crawford against the Indians in 1782.</w:t>
      </w:r>
      <w:r w:rsidR="00824935">
        <w:t xml:space="preserve">  **  </w:t>
      </w:r>
      <w:r w:rsidR="00824935" w:rsidRPr="00824935">
        <w:t>Sarah L. Hall, Jane J. Lane, R. S. Knight, Effie. W. Allen &amp; Joseph W. Knight [and Helen S. Knight] filed a power of attorney dated September 11, 1851 stating that they are the heirs of Doctor John Knight.</w:t>
      </w:r>
      <w:r w:rsidR="00824935">
        <w:t xml:space="preserve"> </w:t>
      </w:r>
      <w:r w:rsidR="00824935">
        <w:br/>
        <w:t>Family Record:</w:t>
      </w:r>
      <w:r w:rsidR="00824935">
        <w:br/>
        <w:t>'[first entry is illegible]</w:t>
      </w:r>
      <w:r w:rsidR="00824935">
        <w:br/>
        <w:t>Polly or Mary born August 4th A.D. 1768</w:t>
      </w:r>
      <w:r w:rsidR="00824935">
        <w:br/>
        <w:t>Effey Born March 22nd 1770</w:t>
      </w:r>
      <w:r w:rsidR="00824935">
        <w:br/>
        <w:t>Betsy born January 14th A.D. 1773</w:t>
      </w:r>
      <w:r w:rsidR="00824935">
        <w:br/>
        <w:t>John Knight &amp; Polly his wife married October 14th 1784</w:t>
      </w:r>
      <w:r w:rsidR="00824935">
        <w:br/>
      </w:r>
      <w:r w:rsidR="00824935">
        <w:lastRenderedPageBreak/>
        <w:t>George Beall Knight born March 14th 1787</w:t>
      </w:r>
      <w:r w:rsidR="00824935">
        <w:br/>
        <w:t>John Alexander Knight born May 8th 1789</w:t>
      </w:r>
      <w:r w:rsidR="00824935">
        <w:br/>
        <w:t>Richard Stephenson Knight born December 8th 1791</w:t>
      </w:r>
      <w:r w:rsidR="00824935">
        <w:br/>
        <w:t>Joseph Winlock Knight Born April 20th 1794</w:t>
      </w:r>
      <w:r w:rsidR="00824935">
        <w:br/>
        <w:t>Betsy Sommers Knight born February 26 1796 Mortuary Est February 5th 1809 in the 13th year of her age</w:t>
      </w:r>
      <w:r w:rsidR="00824935">
        <w:br/>
        <w:t>Sally Lane Knight Born 23rd April 1799 [married John Hall]</w:t>
      </w:r>
      <w:r w:rsidR="00824935">
        <w:br/>
        <w:t>Effey Winlock Knight born 4th January 1801 [married John M. Allen]</w:t>
      </w:r>
      <w:r w:rsidR="00824935">
        <w:br/>
        <w:t>Mary Brooke Knight born 18th October 1802</w:t>
      </w:r>
      <w:r w:rsidR="00824935">
        <w:br/>
        <w:t>Helen Steele Knight Born 4th of January 1805</w:t>
      </w:r>
      <w:r w:rsidR="00824935">
        <w:br/>
        <w:t>Jane [?] Isabella Knight born 27th of July 1807 [married Nov. 13, 1828, John Lane]</w:t>
      </w:r>
      <w:r w:rsidR="00824935">
        <w:br/>
        <w:t>[appears to be and illegible entries below the above]</w:t>
      </w:r>
      <w:r w:rsidR="00824935">
        <w:br/>
        <w:t>[Facts in file: On October 14, 1784 in Fayette County Pennsylvania, the veteran married Polly or Mary Stephenson the daughter of Richard and Elizabeth Stephenson; Polly was born August 4, 1768; see died July 31, 1839; Effey Stephenson, sister of Polly the widow, married in 1787 Joseph Winlock.] (Trans: Will Graves, Southern Campaign American Revolution, online)</w:t>
      </w:r>
    </w:p>
    <w:p w:rsidR="001470B7" w:rsidRDefault="001470B7" w:rsidP="001470B7">
      <w:pPr>
        <w:pStyle w:val="NormalWeb"/>
        <w:spacing w:before="240" w:beforeAutospacing="0" w:after="240" w:afterAutospacing="0"/>
        <w:ind w:left="0" w:right="0"/>
      </w:pPr>
      <w:r>
        <w:rPr>
          <w:b/>
          <w:color w:val="000000"/>
        </w:rPr>
        <w:t xml:space="preserve">1828 </w:t>
      </w:r>
      <w:r w:rsidR="001073E6">
        <w:rPr>
          <w:b/>
          <w:color w:val="000000"/>
        </w:rPr>
        <w:t xml:space="preserve">- </w:t>
      </w:r>
      <w:r>
        <w:rPr>
          <w:b/>
          <w:color w:val="000000"/>
        </w:rPr>
        <w:t xml:space="preserve">Sep 18 </w:t>
      </w:r>
      <w:r>
        <w:t xml:space="preserve">– </w:t>
      </w:r>
      <w:r w:rsidRPr="008B13B8">
        <w:rPr>
          <w:b/>
          <w:u w:val="single"/>
        </w:rPr>
        <w:t>MS</w:t>
      </w:r>
      <w:r w:rsidR="00B53739">
        <w:rPr>
          <w:b/>
          <w:u w:val="single"/>
        </w:rPr>
        <w:t xml:space="preserve"> </w:t>
      </w:r>
      <w:r w:rsidR="00B53739" w:rsidRPr="008B13B8">
        <w:rPr>
          <w:b/>
          <w:u w:val="single"/>
        </w:rPr>
        <w:t>Covington</w:t>
      </w:r>
      <w:r w:rsidRPr="001073E6">
        <w:rPr>
          <w:b/>
        </w:rPr>
        <w:t xml:space="preserve"> – </w:t>
      </w:r>
      <w:r w:rsidR="001073E6" w:rsidRPr="001073E6">
        <w:rPr>
          <w:b/>
        </w:rPr>
        <w:t>Admin – Knights</w:t>
      </w:r>
      <w:r w:rsidR="001073E6">
        <w:t xml:space="preserve"> - </w:t>
      </w:r>
      <w:r>
        <w:t xml:space="preserve">Leaf River Baptist Church was formed by Norvell Robertson. First members: Gillis Sumrall, James Reddoch, </w:t>
      </w:r>
      <w:r w:rsidRPr="001073E6">
        <w:rPr>
          <w:b/>
        </w:rPr>
        <w:t>Albert Knight</w:t>
      </w:r>
      <w:r>
        <w:t xml:space="preserve">, </w:t>
      </w:r>
      <w:r w:rsidRPr="001073E6">
        <w:rPr>
          <w:b/>
        </w:rPr>
        <w:t>John Knight SR</w:t>
      </w:r>
      <w:r>
        <w:t xml:space="preserve">, Caleb Hill, </w:t>
      </w:r>
      <w:r w:rsidRPr="001073E6">
        <w:rPr>
          <w:b/>
        </w:rPr>
        <w:t>William Knight</w:t>
      </w:r>
      <w:r>
        <w:t xml:space="preserve">, William Duckworth, </w:t>
      </w:r>
      <w:r w:rsidRPr="001073E6">
        <w:rPr>
          <w:b/>
        </w:rPr>
        <w:t>John Knight JR</w:t>
      </w:r>
      <w:r>
        <w:t xml:space="preserve">, Samuel Ainsworth, Jesse N. Roberts, William Bynum SR, Keziah Speed, Elizabeth Jolly, Mary Young, Sarah Hill, Anna Reddoch, </w:t>
      </w:r>
      <w:r w:rsidRPr="001073E6">
        <w:rPr>
          <w:b/>
        </w:rPr>
        <w:t>Tolly Knight</w:t>
      </w:r>
      <w:r>
        <w:t xml:space="preserve">, Sally Speed, </w:t>
      </w:r>
      <w:r w:rsidRPr="001073E6">
        <w:rPr>
          <w:b/>
        </w:rPr>
        <w:t>Mason Knight</w:t>
      </w:r>
      <w:r>
        <w:t xml:space="preserve">, Tolly Ducksworth, Keziah Thomas, Sally Duckworth, Keziah Bryant, Ferougel Ainsworth, Ruth Duckworth, Jeriah Sellers, Sophia Duckworth, </w:t>
      </w:r>
      <w:r w:rsidRPr="001073E6">
        <w:rPr>
          <w:b/>
        </w:rPr>
        <w:t>Elizabeth Knight</w:t>
      </w:r>
      <w:r>
        <w:t xml:space="preserve">, and seven colored persons: Henry, Lewis, Levin, Ester, Katey, Lucy and Dinah. </w:t>
      </w:r>
      <w:r w:rsidR="005415BA">
        <w:t>(History of Leaf River Baptist Church online)</w:t>
      </w:r>
    </w:p>
    <w:p w:rsidR="000C10BF" w:rsidRDefault="000C10BF" w:rsidP="00707EDC">
      <w:pPr>
        <w:pStyle w:val="NormalWeb"/>
        <w:spacing w:before="240" w:after="240"/>
        <w:ind w:left="0"/>
      </w:pPr>
      <w:r w:rsidRPr="000C10BF">
        <w:rPr>
          <w:b/>
        </w:rPr>
        <w:t xml:space="preserve">1828 – Nov 24 – </w:t>
      </w:r>
      <w:r w:rsidRPr="000C10BF">
        <w:rPr>
          <w:b/>
          <w:u w:val="single"/>
        </w:rPr>
        <w:t>FL Alachua</w:t>
      </w:r>
      <w:r w:rsidRPr="000C10BF">
        <w:rPr>
          <w:b/>
        </w:rPr>
        <w:t xml:space="preserve"> – Admin – Jeptha Knight</w:t>
      </w:r>
      <w:r>
        <w:t xml:space="preserve"> – “Know all men by these present that WE, Britton Knight, John Heck and John Warren are held and firmly bound unto Francis R Sanchez, Judge of the County County or his successors in office in the final sum of five hundred hundred (sic) dollars lawful money of the territory aforesaid, to which payment well and truly to be made we bind ourselves jointly and severally by these presents. Sealed with our seals and dated this 16th day of October 1828. - - Conditions of the above obligation is such that whereas Britton Knight has been appointed guardian of Jeptha Knight and Britton Knight </w:t>
      </w:r>
      <w:r w:rsidR="00707EDC">
        <w:t>has a</w:t>
      </w:r>
      <w:r>
        <w:t xml:space="preserve"> stock of cattle in his possession belonging to the said Jeptha Knight</w:t>
      </w:r>
      <w:r w:rsidR="00707EDC">
        <w:t>,</w:t>
      </w:r>
      <w:r>
        <w:t xml:space="preserve"> should the said Britton Knight deliver up to the C</w:t>
      </w:r>
      <w:r w:rsidR="00707EDC">
        <w:t>ourt</w:t>
      </w:r>
      <w:r>
        <w:t xml:space="preserve"> the said stock of cattle and the </w:t>
      </w:r>
      <w:r w:rsidR="00707EDC">
        <w:t>increase</w:t>
      </w:r>
      <w:r>
        <w:t xml:space="preserve"> whenever </w:t>
      </w:r>
      <w:r w:rsidR="00707EDC">
        <w:t>called f</w:t>
      </w:r>
      <w:r>
        <w:t xml:space="preserve">or after deducting the expenses of boarding, schooling and clothing the said Jeptha and taking of </w:t>
      </w:r>
      <w:r w:rsidR="00707EDC">
        <w:t xml:space="preserve">care of </w:t>
      </w:r>
      <w:r>
        <w:t>said s</w:t>
      </w:r>
      <w:r w:rsidR="00707EDC">
        <w:t>tock</w:t>
      </w:r>
      <w:r>
        <w:t xml:space="preserve"> which may be allowed by said Cou</w:t>
      </w:r>
      <w:r w:rsidR="00707EDC">
        <w:t xml:space="preserve">rt, then this </w:t>
      </w:r>
      <w:r>
        <w:t>obligation to be void otherwise to remain in f</w:t>
      </w:r>
      <w:r w:rsidR="00707EDC">
        <w:t>ull force a</w:t>
      </w:r>
      <w:r>
        <w:t>nd virtue</w:t>
      </w:r>
      <w:r w:rsidR="00707EDC">
        <w:t xml:space="preserve">.  </w:t>
      </w:r>
      <w:r>
        <w:t>Signed and sealed</w:t>
      </w:r>
      <w:r w:rsidR="00707EDC">
        <w:t xml:space="preserve">: Britton Knight, John Heck, John Warren.  Wit: Lewelling Williams.”  </w:t>
      </w:r>
      <w:r>
        <w:t>Recorded this 24th November 1828</w:t>
      </w:r>
      <w:r w:rsidR="00707EDC">
        <w:t>. DeH. Sims DCACC. Transcribed from the original Book p. 731, this 9</w:t>
      </w:r>
      <w:r w:rsidR="00707EDC" w:rsidRPr="00707EDC">
        <w:rPr>
          <w:vertAlign w:val="superscript"/>
        </w:rPr>
        <w:t>th</w:t>
      </w:r>
      <w:r w:rsidR="00707EDC">
        <w:t xml:space="preserve"> day of January 1840, J. Garrasin, clk, county court, AC.</w:t>
      </w:r>
      <w:r w:rsidR="00301B04">
        <w:t xml:space="preserve">  </w:t>
      </w:r>
      <w:r w:rsidR="00301B04" w:rsidRPr="00301B04">
        <w:rPr>
          <w:b/>
        </w:rPr>
        <w:t>Note</w:t>
      </w:r>
      <w:r w:rsidR="00301B04">
        <w:t xml:space="preserve">: Is this one of the heirs of Stephen Knight of Beaufort SC? </w:t>
      </w:r>
    </w:p>
    <w:p w:rsidR="0042623F" w:rsidRDefault="0042623F" w:rsidP="00707EDC">
      <w:pPr>
        <w:pStyle w:val="NormalWeb"/>
        <w:spacing w:before="240" w:after="240"/>
        <w:ind w:left="0"/>
      </w:pPr>
      <w:r w:rsidRPr="0042623F">
        <w:rPr>
          <w:b/>
        </w:rPr>
        <w:t xml:space="preserve">1829 - Mar 14 – </w:t>
      </w:r>
      <w:r w:rsidRPr="0042623F">
        <w:rPr>
          <w:b/>
          <w:u w:val="single"/>
        </w:rPr>
        <w:t>TN Rhea</w:t>
      </w:r>
      <w:r w:rsidRPr="0042623F">
        <w:rPr>
          <w:b/>
        </w:rPr>
        <w:t xml:space="preserve"> – Admin – Lewis Knight</w:t>
      </w:r>
      <w:r w:rsidRPr="0042623F">
        <w:t xml:space="preserve"> – Land grant no. 1095 for 160 acs in Rhea County, Hiwassee District. Entered 5 Nov 1825 by Lewis </w:t>
      </w:r>
      <w:r w:rsidRPr="0042623F">
        <w:lastRenderedPageBreak/>
        <w:t>Knight. On 1829 Mar 13 he assigned the tract to Jonathan Owens and Josiah Howser. On 1829 Mar 14 Jonathan Owens assigned his half to James Knox and Josiah Howser assigned his half to Henry Hickman. (Book B, p. 276)</w:t>
      </w:r>
    </w:p>
    <w:p w:rsidR="00187EEB" w:rsidRPr="00D94F46" w:rsidRDefault="00187EEB" w:rsidP="001470B7">
      <w:pPr>
        <w:pStyle w:val="NormalWeb"/>
        <w:spacing w:before="240" w:beforeAutospacing="0" w:after="240" w:afterAutospacing="0"/>
        <w:ind w:left="0" w:right="0"/>
      </w:pPr>
      <w:r>
        <w:rPr>
          <w:b/>
        </w:rPr>
        <w:t xml:space="preserve">1829 – Jul 28 - </w:t>
      </w:r>
      <w:r w:rsidRPr="00036C4B">
        <w:rPr>
          <w:b/>
          <w:u w:val="single"/>
        </w:rPr>
        <w:t>TN Rhea</w:t>
      </w:r>
      <w:r w:rsidRPr="00036C4B">
        <w:rPr>
          <w:b/>
        </w:rPr>
        <w:t xml:space="preserve"> – </w:t>
      </w:r>
      <w:r>
        <w:rPr>
          <w:b/>
        </w:rPr>
        <w:t>Mar</w:t>
      </w:r>
      <w:r w:rsidRPr="00036C4B">
        <w:rPr>
          <w:b/>
        </w:rPr>
        <w:t xml:space="preserve"> – </w:t>
      </w:r>
      <w:r>
        <w:rPr>
          <w:b/>
        </w:rPr>
        <w:t xml:space="preserve">John Knight &amp; Jane Stewart. </w:t>
      </w:r>
      <w:r w:rsidRPr="000D3B49">
        <w:t>(Tennessee, Compiled Marriages, 1784-1825, Ancestry.com)</w:t>
      </w:r>
    </w:p>
    <w:p w:rsidR="001470B7" w:rsidRDefault="001470B7" w:rsidP="001470B7">
      <w:pPr>
        <w:pStyle w:val="NormalWeb"/>
        <w:spacing w:before="240" w:beforeAutospacing="0" w:after="240" w:afterAutospacing="0"/>
        <w:ind w:left="0" w:right="0"/>
      </w:pPr>
      <w:r>
        <w:rPr>
          <w:b/>
          <w:color w:val="000000"/>
        </w:rPr>
        <w:t xml:space="preserve">1829 </w:t>
      </w:r>
      <w:r w:rsidR="001073E6">
        <w:rPr>
          <w:b/>
          <w:color w:val="000000"/>
        </w:rPr>
        <w:t xml:space="preserve">- </w:t>
      </w:r>
      <w:r>
        <w:rPr>
          <w:b/>
          <w:color w:val="000000"/>
        </w:rPr>
        <w:t xml:space="preserve">Aug </w:t>
      </w:r>
      <w:r>
        <w:t xml:space="preserve">– </w:t>
      </w:r>
      <w:r w:rsidRPr="00D94F46">
        <w:rPr>
          <w:b/>
          <w:u w:val="single"/>
        </w:rPr>
        <w:t>NC</w:t>
      </w:r>
      <w:r w:rsidR="00B53739">
        <w:rPr>
          <w:b/>
          <w:u w:val="single"/>
        </w:rPr>
        <w:t xml:space="preserve"> </w:t>
      </w:r>
      <w:r w:rsidR="00B53739" w:rsidRPr="00D94F46">
        <w:rPr>
          <w:b/>
          <w:u w:val="single"/>
        </w:rPr>
        <w:t>Edgecombe</w:t>
      </w:r>
      <w:r>
        <w:t xml:space="preserve"> </w:t>
      </w:r>
      <w:r w:rsidRPr="001073E6">
        <w:rPr>
          <w:b/>
        </w:rPr>
        <w:t xml:space="preserve">– </w:t>
      </w:r>
      <w:r w:rsidR="00B53739" w:rsidRPr="001073E6">
        <w:rPr>
          <w:b/>
        </w:rPr>
        <w:t>W</w:t>
      </w:r>
      <w:r w:rsidRPr="001073E6">
        <w:rPr>
          <w:b/>
        </w:rPr>
        <w:t xml:space="preserve">ill </w:t>
      </w:r>
      <w:r w:rsidR="00B53739" w:rsidRPr="001073E6">
        <w:rPr>
          <w:b/>
        </w:rPr>
        <w:t>-</w:t>
      </w:r>
      <w:r>
        <w:t xml:space="preserve"> </w:t>
      </w:r>
      <w:r w:rsidRPr="007C7E9C">
        <w:rPr>
          <w:b/>
        </w:rPr>
        <w:t>Arthur Knight</w:t>
      </w:r>
      <w:r w:rsidR="00B53739">
        <w:rPr>
          <w:b/>
        </w:rPr>
        <w:t xml:space="preserve"> - </w:t>
      </w:r>
      <w:r>
        <w:t xml:space="preserve"> Wife: Sally, bequeath 340 acs. land whereon I live, reversion to “friend and relative by affinity”, Arthur Barlow.  If Arthur Barlow die before reaching age 21 yrs., reversion shall be to </w:t>
      </w:r>
      <w:r w:rsidRPr="00EE4EEE">
        <w:rPr>
          <w:b/>
        </w:rPr>
        <w:t>Joseph Knight, son of my bro. John Knight</w:t>
      </w:r>
      <w:r>
        <w:t>, also 11 negroes, etc. to my wife.</w:t>
      </w:r>
      <w:r>
        <w:br/>
        <w:t xml:space="preserve">*  Arthur Barlow and David Barlow to share my right in land called Bishop Land which I purchased at Arthur Bishop’s sale. </w:t>
      </w:r>
      <w:r>
        <w:br/>
        <w:t xml:space="preserve">*  Exr: Benjamin Batts, John Lawrence, son of Joshua Lawrence.  Wit: J.R. Lloyd, Benjamin Boykin.  </w:t>
      </w:r>
      <w:r>
        <w:br/>
        <w:t>*  Exr. refused to serve, Sally Knight appointed as Adm., entered into bond of $20,000 with Arthur K. Barlow and David Barlow, Securities. (Williams &amp; Griffin 1956, p. 192)</w:t>
      </w:r>
    </w:p>
    <w:p w:rsidR="0061492E" w:rsidRDefault="0061492E" w:rsidP="0061492E">
      <w:pPr>
        <w:rPr>
          <w:szCs w:val="24"/>
        </w:rPr>
      </w:pPr>
      <w:r>
        <w:rPr>
          <w:b/>
        </w:rPr>
        <w:t>1829</w:t>
      </w:r>
      <w:r w:rsidRPr="00717499">
        <w:rPr>
          <w:b/>
        </w:rPr>
        <w:t xml:space="preserve"> – </w:t>
      </w:r>
      <w:r>
        <w:rPr>
          <w:b/>
        </w:rPr>
        <w:t>Dec 16</w:t>
      </w:r>
      <w:r w:rsidRPr="00717499">
        <w:rPr>
          <w:b/>
        </w:rPr>
        <w:t xml:space="preserve"> – </w:t>
      </w:r>
      <w:r w:rsidRPr="00717499">
        <w:rPr>
          <w:b/>
          <w:u w:val="single"/>
        </w:rPr>
        <w:t>NC Granville</w:t>
      </w:r>
      <w:r w:rsidRPr="00717499">
        <w:rPr>
          <w:b/>
        </w:rPr>
        <w:t xml:space="preserve"> – Mar – </w:t>
      </w:r>
      <w:r>
        <w:rPr>
          <w:b/>
        </w:rPr>
        <w:t>Alfred Knight &amp; Frances Amis</w:t>
      </w:r>
      <w:r>
        <w:t xml:space="preserve"> – Bondsman, H. Harrison.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42533F" w:rsidRDefault="0042533F" w:rsidP="0042533F">
      <w:pPr>
        <w:pStyle w:val="Heading2"/>
      </w:pPr>
      <w:r>
        <w:t>1830</w:t>
      </w:r>
    </w:p>
    <w:p w:rsidR="00E83E12" w:rsidRDefault="00E83E12" w:rsidP="00E35D86">
      <w:pPr>
        <w:rPr>
          <w:b/>
        </w:rPr>
      </w:pPr>
      <w:r>
        <w:rPr>
          <w:b/>
        </w:rPr>
        <w:t xml:space="preserve">1830 – </w:t>
      </w:r>
      <w:r w:rsidRPr="00E83E12">
        <w:rPr>
          <w:b/>
          <w:u w:val="single"/>
        </w:rPr>
        <w:t>VA Amherst</w:t>
      </w:r>
      <w:r>
        <w:rPr>
          <w:b/>
        </w:rPr>
        <w:t xml:space="preserve"> – Federal Census – William Knight. – 12 white persons, 5 slaves.</w:t>
      </w:r>
    </w:p>
    <w:p w:rsidR="00E35D86" w:rsidRDefault="00E35D86" w:rsidP="00E35D86">
      <w:pPr>
        <w:rPr>
          <w:szCs w:val="24"/>
        </w:rPr>
      </w:pPr>
      <w:r>
        <w:rPr>
          <w:b/>
        </w:rPr>
        <w:t>1830</w:t>
      </w:r>
      <w:r w:rsidRPr="00717499">
        <w:rPr>
          <w:b/>
        </w:rPr>
        <w:t xml:space="preserve"> – </w:t>
      </w:r>
      <w:r>
        <w:rPr>
          <w:b/>
        </w:rPr>
        <w:t>Feb 3</w:t>
      </w:r>
      <w:r w:rsidRPr="00717499">
        <w:rPr>
          <w:b/>
        </w:rPr>
        <w:t xml:space="preserve"> – </w:t>
      </w:r>
      <w:r w:rsidRPr="00717499">
        <w:rPr>
          <w:b/>
          <w:u w:val="single"/>
        </w:rPr>
        <w:t>NC Granville</w:t>
      </w:r>
      <w:r w:rsidRPr="00717499">
        <w:rPr>
          <w:b/>
        </w:rPr>
        <w:t xml:space="preserve"> – Mar – </w:t>
      </w:r>
      <w:r>
        <w:rPr>
          <w:b/>
        </w:rPr>
        <w:t>John W. Knight &amp; Mary Ann Elizabeth Jeten</w:t>
      </w:r>
      <w:r>
        <w:t xml:space="preserve"> – Bondsman, Henry Thompson.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42623F" w:rsidRDefault="0042623F" w:rsidP="00E35D86">
      <w:pPr>
        <w:rPr>
          <w:szCs w:val="24"/>
        </w:rPr>
      </w:pPr>
      <w:r w:rsidRPr="0042623F">
        <w:rPr>
          <w:b/>
          <w:szCs w:val="24"/>
        </w:rPr>
        <w:t xml:space="preserve">1830 - Feb 16 – </w:t>
      </w:r>
      <w:r w:rsidRPr="0042623F">
        <w:rPr>
          <w:b/>
          <w:szCs w:val="24"/>
          <w:u w:val="single"/>
        </w:rPr>
        <w:t>TN Rhea</w:t>
      </w:r>
      <w:r w:rsidRPr="0042623F">
        <w:rPr>
          <w:b/>
          <w:szCs w:val="24"/>
        </w:rPr>
        <w:t xml:space="preserve"> – Admin – John Knight</w:t>
      </w:r>
      <w:r w:rsidRPr="0042623F">
        <w:rPr>
          <w:szCs w:val="24"/>
        </w:rPr>
        <w:t xml:space="preserve"> – Land grant no. 1244 for 160 acs in Rhea County, Hiwassee District. Entered 1 Sep 1824. (Book B, p. 276)</w:t>
      </w:r>
    </w:p>
    <w:p w:rsidR="00CC2549" w:rsidRDefault="00CC2549" w:rsidP="00E35D86">
      <w:pPr>
        <w:rPr>
          <w:szCs w:val="24"/>
        </w:rPr>
      </w:pPr>
      <w:r>
        <w:rPr>
          <w:b/>
        </w:rPr>
        <w:t xml:space="preserve">1830 - Apr 15 – </w:t>
      </w:r>
      <w:r>
        <w:rPr>
          <w:b/>
          <w:u w:val="single"/>
        </w:rPr>
        <w:t>S</w:t>
      </w:r>
      <w:r w:rsidRPr="0009669C">
        <w:rPr>
          <w:b/>
          <w:u w:val="single"/>
        </w:rPr>
        <w:t>C</w:t>
      </w:r>
      <w:r>
        <w:rPr>
          <w:b/>
          <w:u w:val="single"/>
        </w:rPr>
        <w:t xml:space="preserve"> Charleston</w:t>
      </w:r>
      <w:r>
        <w:rPr>
          <w:b/>
        </w:rPr>
        <w:t xml:space="preserve"> - Will - Thomas Knight</w:t>
      </w:r>
      <w:r w:rsidRPr="001073E6">
        <w:t xml:space="preserve"> </w:t>
      </w:r>
      <w:r>
        <w:t xml:space="preserve">– The State of South Carolina.  In the name of God Amen I Thomas Knight of Charleston in the said State, being sick in body but of sound mind and memory, do make and publish this my last will and testament, hereby revoking and making void all former wills by me at any time heretofore made.  I give, devise and beueath unto Eliza Boillat of the said City, for and during the term of her natural life, all my estate real and personal of every description whatsoever, whether the same be in possession at or in expectancy or otherwise, and from and after the death of the said Eliza Boillat I give, devise and bequeath the same to the child of the said Eliza named Sidney Knight and the child with which the said Eliza is now pregnant, share and share alike (if more than one of the said children be living at the death of the said Eliza as tenants in common) their, his or her heirs, executors, administrators and assigns forever.  But should either of the said children die during the life of the said Eliza Boillat without leaving lawful issue living at his or her death, then, on the death of the said Eliza Boillat, I give, devise and bequeath all my said estate real and personal to the survivor of them, the said Sidney Knight and the child with which the said Eliza be now pregnant, and to the heirs, , executors, administrators and assigns of such survivor; and should eithr or both of them, the said Sidney Knight and the child with which the said Eliza is now </w:t>
      </w:r>
      <w:r>
        <w:lastRenderedPageBreak/>
        <w:t>pregnant die, during the lifetime of the said Eliza, leaving lawful issue living at his or her death, then on the death of the said Eliza Boillat, I give, devise and bequeath to the children or grandchildren of such deceased children or child, and to his, her or their heirs, executors, administrators and assigns the share of my said estate real and personal t</w:t>
      </w:r>
      <w:r w:rsidR="00AB4A78">
        <w:t>o which his, her or their parent would have been entitled under this will if such parent had survivied the said Eliza Boillat, such grandchildren standing in their parent’s stead and taking between them only their parent’s share.  But if both of the said children, the said Sidney Knight and the child with which the said Eliaza Boillat is now pregnant, should die during the life of the said Eliza Boillat, without leaving lawful issue living at their death, or if they should leave lawful issue living at their death and they should all die in the lifetime of the said Eliza Boillat, then I give, devise and bequeath all and singular my said estate real and personal unto the said Eliza Boillat, her heirs, executors and administrators and assigns forever.  And I do hereby nominate and appoint the said Eliza Boillat sole executrix of this my last will and testament. In witness whereof I have hereunto set my hand and seal this thirteenth day of April in the year of our Lord One thousand eight hundred and thirty.   Sig: Tho. Knight (LS) ** Signed, sealed, published and declared by the said Tho. Knight as and for his last will and testament in the presence of us, who in his presence and at his request, and in the presence of each other, have hereunto set our names as witness:  Henry W. Peronneau (signed).  N. C. Clover (signed) Hen. R. Frost. (signed)   Proved before James D. Mitchell Esquire C.C.T.D. June 1, 1830.  At the same time qualified Eliza Boillat Executrix.   Recorded in will book 1826-1834 Book O, p. 414. (South Carolina, U. S. Wills and Probate Records, Charleston, Wills, Vol 38-39)</w:t>
      </w:r>
    </w:p>
    <w:p w:rsidR="001470B7" w:rsidRDefault="001470B7" w:rsidP="001470B7">
      <w:pPr>
        <w:pStyle w:val="NormalWeb"/>
        <w:spacing w:before="240" w:beforeAutospacing="0" w:after="240" w:afterAutospacing="0"/>
        <w:ind w:left="0" w:right="0"/>
      </w:pPr>
      <w:r>
        <w:rPr>
          <w:b/>
        </w:rPr>
        <w:t xml:space="preserve">1830 </w:t>
      </w:r>
      <w:r w:rsidR="00F5586A">
        <w:rPr>
          <w:b/>
        </w:rPr>
        <w:t xml:space="preserve">- </w:t>
      </w:r>
      <w:r>
        <w:rPr>
          <w:b/>
        </w:rPr>
        <w:t xml:space="preserve">Apr 15 – </w:t>
      </w:r>
      <w:r w:rsidRPr="0009669C">
        <w:rPr>
          <w:b/>
          <w:u w:val="single"/>
        </w:rPr>
        <w:t>NC</w:t>
      </w:r>
      <w:r w:rsidR="00B53739">
        <w:rPr>
          <w:b/>
          <w:u w:val="single"/>
        </w:rPr>
        <w:t xml:space="preserve"> </w:t>
      </w:r>
      <w:r w:rsidR="00B53739" w:rsidRPr="00B73DB0">
        <w:rPr>
          <w:b/>
          <w:u w:val="single"/>
        </w:rPr>
        <w:t>Edgecombe</w:t>
      </w:r>
      <w:r>
        <w:rPr>
          <w:b/>
        </w:rPr>
        <w:t xml:space="preserve"> - Will </w:t>
      </w:r>
      <w:r w:rsidR="00CC2549">
        <w:rPr>
          <w:b/>
        </w:rPr>
        <w:t>-</w:t>
      </w:r>
      <w:r>
        <w:rPr>
          <w:b/>
        </w:rPr>
        <w:t xml:space="preserve"> Walker Knight</w:t>
      </w:r>
      <w:r w:rsidR="001073E6" w:rsidRPr="001073E6">
        <w:t xml:space="preserve"> - B</w:t>
      </w:r>
      <w:r w:rsidRPr="001073E6">
        <w:t>orn</w:t>
      </w:r>
      <w:r w:rsidRPr="002120F4">
        <w:t xml:space="preserve"> in Albemarle Parish, </w:t>
      </w:r>
      <w:r>
        <w:t xml:space="preserve">25 May 1762, </w:t>
      </w:r>
      <w:r w:rsidRPr="002120F4">
        <w:t xml:space="preserve">son of </w:t>
      </w:r>
      <w:r w:rsidRPr="009F1821">
        <w:rPr>
          <w:b/>
        </w:rPr>
        <w:t>John Knight</w:t>
      </w:r>
      <w:r w:rsidRPr="002120F4">
        <w:t xml:space="preserve"> and </w:t>
      </w:r>
      <w:r w:rsidRPr="009F1821">
        <w:rPr>
          <w:b/>
        </w:rPr>
        <w:t xml:space="preserve">Elizabeth </w:t>
      </w:r>
      <w:r>
        <w:rPr>
          <w:b/>
        </w:rPr>
        <w:t>Stokes</w:t>
      </w:r>
      <w:r w:rsidR="00C643F4">
        <w:rPr>
          <w:b/>
        </w:rPr>
        <w:t>:</w:t>
      </w:r>
      <w:r>
        <w:t xml:space="preserve"> </w:t>
      </w:r>
      <w:r>
        <w:br/>
        <w:t xml:space="preserve">*  Wife </w:t>
      </w:r>
      <w:r w:rsidRPr="009F1821">
        <w:rPr>
          <w:b/>
        </w:rPr>
        <w:t>Elizabeth</w:t>
      </w:r>
      <w:r>
        <w:t xml:space="preserve">, lend to wife and son </w:t>
      </w:r>
      <w:r w:rsidRPr="009F1821">
        <w:rPr>
          <w:b/>
        </w:rPr>
        <w:t>Charles E. Knight</w:t>
      </w:r>
      <w:r>
        <w:t xml:space="preserve"> all furniture, 4 sows and pigs, 3 cows and calves, 2 horses, 8 sheep, also lend plantation on which I live containing 3 tracts, viz: the </w:t>
      </w:r>
      <w:r w:rsidRPr="009F1821">
        <w:rPr>
          <w:b/>
        </w:rPr>
        <w:t>John Evans</w:t>
      </w:r>
      <w:r>
        <w:t xml:space="preserve"> tract, the </w:t>
      </w:r>
      <w:r w:rsidRPr="007F6E7F">
        <w:rPr>
          <w:b/>
        </w:rPr>
        <w:t>Lemuel Edmerson</w:t>
      </w:r>
      <w:r>
        <w:t xml:space="preserve"> tract, and the </w:t>
      </w:r>
      <w:r w:rsidRPr="007F6E7F">
        <w:rPr>
          <w:b/>
        </w:rPr>
        <w:t>Asa Jones</w:t>
      </w:r>
      <w:r>
        <w:t xml:space="preserve"> tract, also 12 negroes; reversion of all moveable property to all chil</w:t>
      </w:r>
      <w:r w:rsidR="00F5586A">
        <w:t>dren</w:t>
      </w:r>
      <w:r>
        <w:t xml:space="preserve">; reversion of land to son </w:t>
      </w:r>
      <w:r w:rsidRPr="007F6E7F">
        <w:rPr>
          <w:b/>
        </w:rPr>
        <w:t>Charles</w:t>
      </w:r>
      <w:r>
        <w:t xml:space="preserve">.  </w:t>
      </w:r>
      <w:r>
        <w:br/>
        <w:t xml:space="preserve">*  Son: </w:t>
      </w:r>
      <w:r w:rsidRPr="007F6E7F">
        <w:rPr>
          <w:b/>
        </w:rPr>
        <w:t>Charles</w:t>
      </w:r>
      <w:r w:rsidR="00F5586A">
        <w:rPr>
          <w:b/>
        </w:rPr>
        <w:t xml:space="preserve"> Knight</w:t>
      </w:r>
      <w:r>
        <w:t xml:space="preserve">, 1 negro and plantation at decease of mother; </w:t>
      </w:r>
      <w:r>
        <w:br/>
        <w:t xml:space="preserve">*  </w:t>
      </w:r>
      <w:r w:rsidR="00F5586A">
        <w:t xml:space="preserve">Son: </w:t>
      </w:r>
      <w:r w:rsidRPr="007F6E7F">
        <w:rPr>
          <w:b/>
        </w:rPr>
        <w:t>James</w:t>
      </w:r>
      <w:r w:rsidR="00F5586A">
        <w:rPr>
          <w:b/>
        </w:rPr>
        <w:t xml:space="preserve"> Knight</w:t>
      </w:r>
      <w:r>
        <w:t xml:space="preserve">, Plantation bought of </w:t>
      </w:r>
      <w:r w:rsidRPr="007F6E7F">
        <w:rPr>
          <w:b/>
        </w:rPr>
        <w:t>James</w:t>
      </w:r>
      <w:r>
        <w:t xml:space="preserve"> and </w:t>
      </w:r>
      <w:r w:rsidRPr="007F6E7F">
        <w:rPr>
          <w:b/>
        </w:rPr>
        <w:t>Geo Downing</w:t>
      </w:r>
      <w:r>
        <w:t xml:space="preserve">, 1 negro; </w:t>
      </w:r>
      <w:r>
        <w:br/>
        <w:t xml:space="preserve">*  dau: </w:t>
      </w:r>
      <w:r w:rsidRPr="007F6E7F">
        <w:rPr>
          <w:b/>
        </w:rPr>
        <w:t>Martha Bryan</w:t>
      </w:r>
      <w:r>
        <w:t xml:space="preserve">, 2 negroes; </w:t>
      </w:r>
      <w:r w:rsidR="00F5586A">
        <w:br/>
        <w:t xml:space="preserve">*  dau: </w:t>
      </w:r>
      <w:r w:rsidRPr="007F6E7F">
        <w:rPr>
          <w:b/>
        </w:rPr>
        <w:t>Cecelia Staton</w:t>
      </w:r>
      <w:r>
        <w:t xml:space="preserve">, 2 negroes; </w:t>
      </w:r>
      <w:r>
        <w:br/>
        <w:t xml:space="preserve">*  son: </w:t>
      </w:r>
      <w:r w:rsidRPr="007F6E7F">
        <w:rPr>
          <w:b/>
        </w:rPr>
        <w:t>John</w:t>
      </w:r>
      <w:r w:rsidR="00F5586A">
        <w:rPr>
          <w:b/>
        </w:rPr>
        <w:t xml:space="preserve"> Knight</w:t>
      </w:r>
      <w:r>
        <w:t xml:space="preserve">, plantation bought of </w:t>
      </w:r>
      <w:r w:rsidRPr="007F6E7F">
        <w:rPr>
          <w:b/>
        </w:rPr>
        <w:t>William Savage</w:t>
      </w:r>
      <w:r>
        <w:t xml:space="preserve">, 1 negro, $600; </w:t>
      </w:r>
      <w:r>
        <w:br/>
        <w:t xml:space="preserve">*  dau: </w:t>
      </w:r>
      <w:r w:rsidRPr="007F6E7F">
        <w:rPr>
          <w:b/>
        </w:rPr>
        <w:t>Lucy L. Hammond</w:t>
      </w:r>
      <w:r>
        <w:t xml:space="preserve">, 2 negroes.  </w:t>
      </w:r>
      <w:r>
        <w:br/>
        <w:t xml:space="preserve">*  Exr: </w:t>
      </w:r>
      <w:r w:rsidRPr="007F6E7F">
        <w:rPr>
          <w:b/>
        </w:rPr>
        <w:t>Benjamin Boykin</w:t>
      </w:r>
      <w:r>
        <w:t xml:space="preserve">, </w:t>
      </w:r>
      <w:r w:rsidRPr="007F6E7F">
        <w:rPr>
          <w:b/>
        </w:rPr>
        <w:t>Joshua Pender</w:t>
      </w:r>
      <w:r>
        <w:t xml:space="preserve">. Wit: </w:t>
      </w:r>
      <w:r w:rsidRPr="007F6E7F">
        <w:rPr>
          <w:b/>
        </w:rPr>
        <w:t>Benjamin Boykin, Joshua Pender</w:t>
      </w:r>
      <w:r>
        <w:t xml:space="preserve">. Exrs: refused to qualify, Adm. Granted to </w:t>
      </w:r>
      <w:r w:rsidRPr="009F1821">
        <w:rPr>
          <w:b/>
        </w:rPr>
        <w:t>James Knight</w:t>
      </w:r>
      <w:r>
        <w:t xml:space="preserve"> and </w:t>
      </w:r>
      <w:r w:rsidRPr="009F1821">
        <w:rPr>
          <w:b/>
        </w:rPr>
        <w:t>Edward G. Hammond</w:t>
      </w:r>
      <w:r>
        <w:t>; bond $15000. John Mooring and Joshua Pender, securities.</w:t>
      </w:r>
      <w:r w:rsidR="001073E6">
        <w:t xml:space="preserve"> </w:t>
      </w:r>
      <w:r w:rsidR="001073E6" w:rsidRPr="009F1821">
        <w:t>No Probate Date. Bk. F. p. 143</w:t>
      </w:r>
      <w:r w:rsidR="001073E6">
        <w:rPr>
          <w:b/>
        </w:rPr>
        <w:t xml:space="preserve">. </w:t>
      </w:r>
      <w:r>
        <w:t xml:space="preserve"> (Williams &amp; Griffin 1956, p. 196)</w:t>
      </w:r>
    </w:p>
    <w:p w:rsidR="00401073" w:rsidRDefault="00401073" w:rsidP="001470B7">
      <w:pPr>
        <w:pStyle w:val="NormalWeb"/>
        <w:spacing w:before="240" w:beforeAutospacing="0" w:after="240" w:afterAutospacing="0"/>
        <w:ind w:left="0" w:right="0"/>
      </w:pPr>
      <w:r w:rsidRPr="00401073">
        <w:rPr>
          <w:b/>
        </w:rPr>
        <w:t xml:space="preserve">1830 – Nov 8 – </w:t>
      </w:r>
      <w:r w:rsidRPr="00401073">
        <w:rPr>
          <w:b/>
          <w:u w:val="single"/>
        </w:rPr>
        <w:t>VA Amherst</w:t>
      </w:r>
      <w:r w:rsidRPr="00401073">
        <w:rPr>
          <w:b/>
        </w:rPr>
        <w:t xml:space="preserve"> – Mar – Matthew Knight to Sophia Hill.</w:t>
      </w:r>
      <w:r>
        <w:t xml:space="preserve">  (FHL Film Number 30273)  Note: Matthew Knight fought in the War of 1812 with 8</w:t>
      </w:r>
      <w:r w:rsidRPr="00401073">
        <w:rPr>
          <w:vertAlign w:val="superscript"/>
        </w:rPr>
        <w:t>th</w:t>
      </w:r>
      <w:r>
        <w:t xml:space="preserve"> Rebiment (Wall’s) of the VA Militia. (Roll Box 119, film M602)  Sophia received a widow’s pension. </w:t>
      </w:r>
    </w:p>
    <w:p w:rsidR="001470B7" w:rsidRDefault="001470B7" w:rsidP="001470B7">
      <w:pPr>
        <w:pStyle w:val="NormalWeb"/>
        <w:spacing w:before="240" w:beforeAutospacing="0" w:after="240" w:afterAutospacing="0"/>
        <w:ind w:left="0" w:right="0"/>
      </w:pPr>
      <w:r>
        <w:rPr>
          <w:b/>
        </w:rPr>
        <w:t xml:space="preserve">1830 </w:t>
      </w:r>
      <w:r w:rsidR="0042533F">
        <w:rPr>
          <w:b/>
        </w:rPr>
        <w:t xml:space="preserve">- </w:t>
      </w:r>
      <w:r>
        <w:rPr>
          <w:b/>
        </w:rPr>
        <w:t>Dec 28 –</w:t>
      </w:r>
      <w:r>
        <w:t xml:space="preserve"> </w:t>
      </w:r>
      <w:r w:rsidRPr="000E1A50">
        <w:rPr>
          <w:b/>
          <w:u w:val="single"/>
        </w:rPr>
        <w:t>VA</w:t>
      </w:r>
      <w:r w:rsidR="00F5586A">
        <w:rPr>
          <w:b/>
          <w:u w:val="single"/>
        </w:rPr>
        <w:t xml:space="preserve"> </w:t>
      </w:r>
      <w:r w:rsidR="00F5586A" w:rsidRPr="000E1A50">
        <w:rPr>
          <w:b/>
          <w:u w:val="single"/>
        </w:rPr>
        <w:t>Albemarle</w:t>
      </w:r>
      <w:r>
        <w:t xml:space="preserve"> </w:t>
      </w:r>
      <w:r w:rsidRPr="00C643F4">
        <w:rPr>
          <w:b/>
        </w:rPr>
        <w:t>– Mar</w:t>
      </w:r>
      <w:r w:rsidR="00F5586A" w:rsidRPr="00C643F4">
        <w:rPr>
          <w:b/>
        </w:rPr>
        <w:t xml:space="preserve"> -</w:t>
      </w:r>
      <w:r w:rsidRPr="00C643F4">
        <w:rPr>
          <w:b/>
        </w:rPr>
        <w:t xml:space="preserve"> </w:t>
      </w:r>
      <w:r w:rsidRPr="000E1A50">
        <w:rPr>
          <w:b/>
        </w:rPr>
        <w:t>William B. Knight</w:t>
      </w:r>
      <w:r w:rsidRPr="00F5586A">
        <w:rPr>
          <w:b/>
        </w:rPr>
        <w:t xml:space="preserve"> </w:t>
      </w:r>
      <w:r w:rsidR="00F5586A" w:rsidRPr="00F5586A">
        <w:rPr>
          <w:b/>
        </w:rPr>
        <w:t>&amp;</w:t>
      </w:r>
      <w:r w:rsidRPr="00F5586A">
        <w:rPr>
          <w:b/>
        </w:rPr>
        <w:t xml:space="preserve"> Plooy Morris.</w:t>
      </w:r>
      <w:r>
        <w:t xml:space="preserve">  (VA MG REC 1700-1850, p. 5)</w:t>
      </w:r>
    </w:p>
    <w:p w:rsidR="00A0359F" w:rsidRDefault="0042533F" w:rsidP="001470B7">
      <w:pPr>
        <w:pStyle w:val="NormalWeb"/>
        <w:spacing w:before="240" w:beforeAutospacing="0" w:after="240" w:afterAutospacing="0"/>
        <w:ind w:left="0" w:right="0"/>
      </w:pPr>
      <w:r w:rsidRPr="002607EB">
        <w:rPr>
          <w:b/>
        </w:rPr>
        <w:lastRenderedPageBreak/>
        <w:t xml:space="preserve">1831 – Jan 14 – </w:t>
      </w:r>
      <w:r w:rsidRPr="002607EB">
        <w:rPr>
          <w:b/>
          <w:u w:val="single"/>
        </w:rPr>
        <w:t>NC Orange</w:t>
      </w:r>
      <w:r w:rsidRPr="002607EB">
        <w:rPr>
          <w:b/>
        </w:rPr>
        <w:t xml:space="preserve"> – Will – Nathaniel Carrington</w:t>
      </w:r>
      <w:r>
        <w:t xml:space="preserve"> – Son Nathaniel M. Carrington</w:t>
      </w:r>
      <w:r w:rsidR="002607EB">
        <w:t>, all real estate, etc; Daughter Ruth, items, livestock, slaves, etc; Daughter Holly Gozort (Cozort?), slave; Daughter Polly Gozort, wife of Dovy (Davy?) Gozort; Daughter Fanny Carrington, wife of J. J. Carrington; Daughter Dicey Harris, wife of Edward Harris, Son William Carrington, each 10 cents, having already advanced to them their full share of estate, they get no more.  Residue to be divided among children: Ephraim Carrington, Alfred Carrington, Nathaniel M. Carrington, Holly Gozort, Polly Gozort, Ruth Carrington.  Wit: D. W. Mangum, James West.</w:t>
      </w:r>
      <w:r w:rsidR="00580FC6">
        <w:t xml:space="preserve"> (</w:t>
      </w:r>
      <w:r w:rsidR="00580FC6" w:rsidRPr="0042533F">
        <w:t>North Carolina, Wills and Probate Records, 1665-1998</w:t>
      </w:r>
      <w:r w:rsidR="00580FC6">
        <w:t xml:space="preserve">, Vol 1-3, 1785-1865, image served by ancestry.com)  </w:t>
      </w:r>
      <w:r w:rsidR="00580FC6" w:rsidRPr="0055073D">
        <w:rPr>
          <w:b/>
        </w:rPr>
        <w:t>Note</w:t>
      </w:r>
      <w:r w:rsidR="00580FC6">
        <w:t>: Nathaniel’s brother, Ephraim, names John J. Carrington as one of his executors in 1818</w:t>
      </w:r>
      <w:r w:rsidR="00A0359F">
        <w:t xml:space="preserve"> and here we see Nathaniel’s daughter married to a J. J. Carrington.  I think it is unlikely that she married an older uncle, and quite a number of years have gone by.  So, it is likely that she married the son of John J. Carrington, i.e. her cousin. </w:t>
      </w:r>
    </w:p>
    <w:p w:rsidR="00814479" w:rsidRDefault="00814479" w:rsidP="00814479">
      <w:pPr>
        <w:rPr>
          <w:szCs w:val="24"/>
        </w:rPr>
      </w:pPr>
      <w:r w:rsidRPr="00D621BF">
        <w:rPr>
          <w:b/>
          <w:szCs w:val="24"/>
        </w:rPr>
        <w:t xml:space="preserve">1831 – Mar 4 – </w:t>
      </w:r>
      <w:r w:rsidRPr="00D621BF">
        <w:rPr>
          <w:b/>
          <w:szCs w:val="24"/>
          <w:u w:val="single"/>
        </w:rPr>
        <w:t>NC Robeson</w:t>
      </w:r>
      <w:r w:rsidRPr="00D621BF">
        <w:rPr>
          <w:b/>
          <w:szCs w:val="24"/>
        </w:rPr>
        <w:t xml:space="preserve"> – Mil – Henry Knight</w:t>
      </w:r>
      <w:r>
        <w:rPr>
          <w:szCs w:val="24"/>
        </w:rPr>
        <w:t xml:space="preserve"> - Found in NC Pension Roll pp. 110-111: Age 74. (Archives of NC online)</w:t>
      </w:r>
    </w:p>
    <w:p w:rsidR="001470B7" w:rsidRDefault="001470B7" w:rsidP="001470B7">
      <w:pPr>
        <w:pStyle w:val="NormalWeb"/>
        <w:spacing w:before="240" w:beforeAutospacing="0" w:after="240" w:afterAutospacing="0"/>
        <w:ind w:left="0" w:right="0"/>
      </w:pPr>
      <w:r w:rsidRPr="00B9095E">
        <w:rPr>
          <w:b/>
        </w:rPr>
        <w:t xml:space="preserve">1831 </w:t>
      </w:r>
      <w:r w:rsidR="00C643F4">
        <w:rPr>
          <w:b/>
        </w:rPr>
        <w:t xml:space="preserve">- </w:t>
      </w:r>
      <w:r w:rsidRPr="00B9095E">
        <w:rPr>
          <w:b/>
        </w:rPr>
        <w:t xml:space="preserve">Aug – </w:t>
      </w:r>
      <w:r w:rsidRPr="00CF48FA">
        <w:rPr>
          <w:b/>
          <w:u w:val="single"/>
        </w:rPr>
        <w:t>NC</w:t>
      </w:r>
      <w:r w:rsidR="00F5586A">
        <w:rPr>
          <w:b/>
          <w:u w:val="single"/>
        </w:rPr>
        <w:t xml:space="preserve"> </w:t>
      </w:r>
      <w:r w:rsidR="00F5586A" w:rsidRPr="00CF48FA">
        <w:rPr>
          <w:b/>
          <w:u w:val="single"/>
        </w:rPr>
        <w:t>Edgecombe</w:t>
      </w:r>
      <w:r w:rsidRPr="00B9095E">
        <w:rPr>
          <w:b/>
        </w:rPr>
        <w:t xml:space="preserve"> </w:t>
      </w:r>
      <w:r w:rsidRPr="00C643F4">
        <w:rPr>
          <w:b/>
        </w:rPr>
        <w:t xml:space="preserve">– Will </w:t>
      </w:r>
      <w:r w:rsidR="00C643F4" w:rsidRPr="00C643F4">
        <w:rPr>
          <w:b/>
        </w:rPr>
        <w:t>-</w:t>
      </w:r>
      <w:r w:rsidRPr="00C643F4">
        <w:rPr>
          <w:b/>
        </w:rPr>
        <w:t xml:space="preserve"> Lewis Barlow</w:t>
      </w:r>
      <w:r>
        <w:t xml:space="preserve"> </w:t>
      </w:r>
      <w:r w:rsidR="00C643F4">
        <w:t>- N</w:t>
      </w:r>
      <w:r>
        <w:t xml:space="preserve">ames his daughter </w:t>
      </w:r>
      <w:r w:rsidRPr="007C7E9C">
        <w:rPr>
          <w:b/>
        </w:rPr>
        <w:t>Louisa Knight</w:t>
      </w:r>
      <w:r>
        <w:t xml:space="preserve"> and then makes </w:t>
      </w:r>
      <w:r w:rsidRPr="007C7E9C">
        <w:rPr>
          <w:b/>
        </w:rPr>
        <w:t>Peter Eppes Knight</w:t>
      </w:r>
      <w:r>
        <w:t xml:space="preserve"> guardian to his son, Billy Blunt Barlow. He next makes </w:t>
      </w:r>
      <w:r w:rsidRPr="007C7E9C">
        <w:rPr>
          <w:b/>
        </w:rPr>
        <w:t>Joseph Knight</w:t>
      </w:r>
      <w:r>
        <w:t xml:space="preserve"> his agent in the State of Kentucky to sell his tract of land in Livingston there, and to collect debts to him; the money collected to be invested on behalf of </w:t>
      </w:r>
      <w:r w:rsidRPr="007C7E9C">
        <w:rPr>
          <w:b/>
        </w:rPr>
        <w:t>Louisa Knight</w:t>
      </w:r>
      <w:r>
        <w:t xml:space="preserve">. (Williams &amp; Griffin 1956, p. 13).  </w:t>
      </w:r>
      <w:r w:rsidRPr="00A97995">
        <w:rPr>
          <w:b/>
        </w:rPr>
        <w:t>Note</w:t>
      </w:r>
      <w:r>
        <w:t>: One assumes that Joseph Knight is the husband of Louisa and that the Peter Eppes Knight is #2</w:t>
      </w:r>
      <w:r w:rsidR="00C643F4">
        <w:t>, #1 being deceased</w:t>
      </w:r>
      <w:r>
        <w:t xml:space="preserve">. Joseph must be the son of John Knight and Susannah Brady as he is the only one who fits, and Peter Eppes Knight 2 is brother to John </w:t>
      </w:r>
      <w:r w:rsidR="00C643F4">
        <w:t>(</w:t>
      </w:r>
      <w:r>
        <w:t>who is already deceased at the time of this will</w:t>
      </w:r>
      <w:r w:rsidR="00C643F4">
        <w:t>)</w:t>
      </w:r>
      <w:r>
        <w:t xml:space="preserve">, and Uncle to Joseph. </w:t>
      </w:r>
    </w:p>
    <w:p w:rsidR="001470B7" w:rsidRDefault="001470B7" w:rsidP="001470B7">
      <w:pPr>
        <w:pStyle w:val="NormalWeb"/>
        <w:spacing w:before="240" w:beforeAutospacing="0" w:after="240" w:afterAutospacing="0"/>
        <w:ind w:left="0" w:right="0"/>
      </w:pPr>
      <w:r>
        <w:rPr>
          <w:b/>
        </w:rPr>
        <w:t xml:space="preserve">1832 </w:t>
      </w:r>
      <w:r w:rsidR="00C643F4">
        <w:rPr>
          <w:b/>
        </w:rPr>
        <w:t xml:space="preserve">- </w:t>
      </w:r>
      <w:r>
        <w:rPr>
          <w:b/>
        </w:rPr>
        <w:t>Feb 16 –</w:t>
      </w:r>
      <w:r>
        <w:t xml:space="preserve"> </w:t>
      </w:r>
      <w:r w:rsidRPr="00DA0103">
        <w:rPr>
          <w:b/>
          <w:u w:val="single"/>
        </w:rPr>
        <w:t>VA</w:t>
      </w:r>
      <w:r w:rsidR="00F5586A">
        <w:rPr>
          <w:b/>
          <w:u w:val="single"/>
        </w:rPr>
        <w:t xml:space="preserve"> </w:t>
      </w:r>
      <w:r w:rsidR="00F5586A" w:rsidRPr="00DA0103">
        <w:rPr>
          <w:b/>
          <w:u w:val="single"/>
        </w:rPr>
        <w:t>Albemarle</w:t>
      </w:r>
      <w:r w:rsidRPr="00F5586A">
        <w:rPr>
          <w:b/>
        </w:rPr>
        <w:t xml:space="preserve"> – Mar</w:t>
      </w:r>
      <w:r w:rsidR="00F5586A" w:rsidRPr="00F5586A">
        <w:rPr>
          <w:b/>
        </w:rPr>
        <w:t xml:space="preserve"> -</w:t>
      </w:r>
      <w:r w:rsidRPr="00F5586A">
        <w:rPr>
          <w:b/>
        </w:rPr>
        <w:t xml:space="preserve"> </w:t>
      </w:r>
      <w:r w:rsidRPr="00DA0103">
        <w:rPr>
          <w:b/>
        </w:rPr>
        <w:t>Nancy Knight</w:t>
      </w:r>
      <w:r w:rsidRPr="00F5586A">
        <w:rPr>
          <w:b/>
        </w:rPr>
        <w:t xml:space="preserve"> </w:t>
      </w:r>
      <w:r w:rsidR="00F5586A" w:rsidRPr="00F5586A">
        <w:rPr>
          <w:b/>
        </w:rPr>
        <w:t>&amp;</w:t>
      </w:r>
      <w:r w:rsidRPr="00F5586A">
        <w:rPr>
          <w:b/>
        </w:rPr>
        <w:t xml:space="preserve"> Absolom Morris</w:t>
      </w:r>
      <w:r>
        <w:t>.  (VA MG REC 1700-1850, p. 6)</w:t>
      </w:r>
    </w:p>
    <w:p w:rsidR="00BF5403" w:rsidRDefault="00BF5403" w:rsidP="001470B7">
      <w:pPr>
        <w:pStyle w:val="NormalWeb"/>
        <w:spacing w:before="240" w:beforeAutospacing="0" w:after="240" w:afterAutospacing="0"/>
        <w:ind w:left="0" w:right="0"/>
      </w:pPr>
      <w:r w:rsidRPr="00BF5403">
        <w:rPr>
          <w:b/>
        </w:rPr>
        <w:t xml:space="preserve">1832 – Apr 19 – </w:t>
      </w:r>
      <w:r w:rsidRPr="00BF5403">
        <w:rPr>
          <w:b/>
          <w:u w:val="single"/>
        </w:rPr>
        <w:t>VA Amherst</w:t>
      </w:r>
      <w:r w:rsidRPr="00BF5403">
        <w:rPr>
          <w:b/>
        </w:rPr>
        <w:t xml:space="preserve"> – Mar – Mary H. Knight to Richard I. Waugh</w:t>
      </w:r>
      <w:r>
        <w:t>. (FHL Film Number 30273)</w:t>
      </w:r>
    </w:p>
    <w:p w:rsidR="00187EEB" w:rsidRDefault="00187EEB" w:rsidP="001470B7">
      <w:pPr>
        <w:pStyle w:val="NormalWeb"/>
        <w:spacing w:before="240" w:beforeAutospacing="0" w:after="240" w:afterAutospacing="0"/>
        <w:ind w:left="0" w:right="0"/>
      </w:pPr>
      <w:r>
        <w:rPr>
          <w:b/>
        </w:rPr>
        <w:t xml:space="preserve">1832 – Aug 2 - </w:t>
      </w:r>
      <w:r w:rsidRPr="00036C4B">
        <w:rPr>
          <w:b/>
          <w:u w:val="single"/>
        </w:rPr>
        <w:t>TN Rhea</w:t>
      </w:r>
      <w:r w:rsidRPr="00036C4B">
        <w:rPr>
          <w:b/>
        </w:rPr>
        <w:t xml:space="preserve"> – </w:t>
      </w:r>
      <w:r>
        <w:rPr>
          <w:b/>
        </w:rPr>
        <w:t>Mar</w:t>
      </w:r>
      <w:r w:rsidRPr="00036C4B">
        <w:rPr>
          <w:b/>
        </w:rPr>
        <w:t xml:space="preserve"> – </w:t>
      </w:r>
      <w:r>
        <w:rPr>
          <w:b/>
        </w:rPr>
        <w:t xml:space="preserve">Daniel W. Knight &amp; Rachel Underwood. </w:t>
      </w:r>
      <w:r w:rsidRPr="000D3B49">
        <w:t>(Tennessee, Compiled Marriages, 1784-1825, Ancestry.com)</w:t>
      </w:r>
    </w:p>
    <w:p w:rsidR="001470B7" w:rsidRDefault="001470B7" w:rsidP="001470B7">
      <w:pPr>
        <w:pStyle w:val="NormalWeb"/>
        <w:spacing w:before="240" w:beforeAutospacing="0" w:after="240" w:afterAutospacing="0"/>
        <w:ind w:left="0" w:right="0"/>
      </w:pPr>
      <w:r>
        <w:rPr>
          <w:b/>
        </w:rPr>
        <w:t xml:space="preserve">1832 </w:t>
      </w:r>
      <w:r w:rsidR="00C643F4">
        <w:rPr>
          <w:b/>
        </w:rPr>
        <w:t xml:space="preserve">- </w:t>
      </w:r>
      <w:r>
        <w:rPr>
          <w:b/>
        </w:rPr>
        <w:t xml:space="preserve">Sep – </w:t>
      </w:r>
      <w:r w:rsidRPr="00D76225">
        <w:rPr>
          <w:b/>
          <w:u w:val="single"/>
        </w:rPr>
        <w:t>VA</w:t>
      </w:r>
      <w:r w:rsidR="00F5586A">
        <w:rPr>
          <w:b/>
          <w:u w:val="single"/>
        </w:rPr>
        <w:t xml:space="preserve"> </w:t>
      </w:r>
      <w:r w:rsidR="00F5586A" w:rsidRPr="00D76225">
        <w:rPr>
          <w:b/>
          <w:u w:val="single"/>
        </w:rPr>
        <w:t>Greenbriar</w:t>
      </w:r>
      <w:r>
        <w:rPr>
          <w:b/>
        </w:rPr>
        <w:t xml:space="preserve"> – </w:t>
      </w:r>
      <w:r w:rsidR="00C643F4">
        <w:rPr>
          <w:b/>
        </w:rPr>
        <w:t xml:space="preserve">Admin – James Knight </w:t>
      </w:r>
      <w:r w:rsidR="00C643F4" w:rsidRPr="00C643F4">
        <w:t xml:space="preserve">- </w:t>
      </w:r>
      <w:r w:rsidRPr="00C643F4">
        <w:t>Court:</w:t>
      </w:r>
      <w:r>
        <w:rPr>
          <w:b/>
        </w:rPr>
        <w:t xml:space="preserve"> </w:t>
      </w:r>
      <w:r>
        <w:t xml:space="preserve">On the motion of </w:t>
      </w:r>
      <w:r w:rsidRPr="00DA0103">
        <w:rPr>
          <w:b/>
        </w:rPr>
        <w:t>James Knight Jr</w:t>
      </w:r>
      <w:r>
        <w:t xml:space="preserve">. and Rebecca Williams formerly </w:t>
      </w:r>
      <w:r w:rsidRPr="00DA0103">
        <w:rPr>
          <w:b/>
        </w:rPr>
        <w:t>Rebecca Knight</w:t>
      </w:r>
      <w:r>
        <w:t>, It is ordered to be cerified the the Department of War that satisfactory evidence has been a</w:t>
      </w:r>
      <w:r w:rsidR="00C643F4">
        <w:t>d</w:t>
      </w:r>
      <w:r>
        <w:t xml:space="preserve">duced before this court to prove that </w:t>
      </w:r>
      <w:r w:rsidRPr="00DA0103">
        <w:rPr>
          <w:b/>
        </w:rPr>
        <w:t>James Knight Sr</w:t>
      </w:r>
      <w:r>
        <w:t>, a regular enlisted soldier of the Revolutionary War was an ancester of the said James Knight Jr and Rebecca Williams; and the said James Knight Sr is dead. and that the said James Knight Jr and Rebecca Williams are his children and sole heirs; and also to certify the same to the Executive of this state.</w:t>
      </w:r>
      <w:r>
        <w:rPr>
          <w:b/>
        </w:rPr>
        <w:t xml:space="preserve">  </w:t>
      </w:r>
      <w:r>
        <w:t xml:space="preserve">signed by John Mathews clerk   </w:t>
      </w:r>
      <w:r>
        <w:rPr>
          <w:b/>
        </w:rPr>
        <w:t>(</w:t>
      </w:r>
      <w:r w:rsidR="00C643F4">
        <w:rPr>
          <w:b/>
        </w:rPr>
        <w:t>A</w:t>
      </w:r>
      <w:r>
        <w:t xml:space="preserve">rchives of the Greenbrier Historic Foundation from papers of the Greenbrier County Court.) </w:t>
      </w:r>
      <w:r w:rsidR="00814479">
        <w:t xml:space="preserve"> </w:t>
      </w:r>
      <w:r w:rsidRPr="00C643F4">
        <w:rPr>
          <w:b/>
        </w:rPr>
        <w:t>Note</w:t>
      </w:r>
      <w:r>
        <w:t>: Question is, who were the parents of James Knight SR?</w:t>
      </w:r>
    </w:p>
    <w:p w:rsidR="0042623F" w:rsidRDefault="0042623F" w:rsidP="001470B7">
      <w:pPr>
        <w:pStyle w:val="NormalWeb"/>
        <w:spacing w:before="240" w:beforeAutospacing="0" w:after="240" w:afterAutospacing="0"/>
        <w:ind w:left="0" w:right="0"/>
      </w:pPr>
      <w:r>
        <w:rPr>
          <w:b/>
        </w:rPr>
        <w:t xml:space="preserve">1832 - </w:t>
      </w:r>
      <w:r w:rsidRPr="0042623F">
        <w:rPr>
          <w:b/>
        </w:rPr>
        <w:t xml:space="preserve">Nov 5 – </w:t>
      </w:r>
      <w:r w:rsidRPr="0042623F">
        <w:rPr>
          <w:b/>
          <w:u w:val="single"/>
        </w:rPr>
        <w:t>TN Bledsoe</w:t>
      </w:r>
      <w:r w:rsidRPr="0042623F">
        <w:rPr>
          <w:b/>
        </w:rPr>
        <w:t xml:space="preserve"> – Admin – Jane Knight</w:t>
      </w:r>
      <w:r w:rsidRPr="0042623F">
        <w:t xml:space="preserve"> – John Bridgman of Bledsoe County to William H. Bell … about 150 acres “including the farm whereon Miss Jane </w:t>
      </w:r>
      <w:r w:rsidRPr="0042623F">
        <w:lastRenderedPageBreak/>
        <w:t>Knight now lives.” (Book F, p. 133)</w:t>
      </w:r>
      <w:r w:rsidR="00A92A85">
        <w:t xml:space="preserve"> ~~  Note: Is this the newly married Jane Stewart Knight selling land in Bledsoe to move to Rhea? </w:t>
      </w:r>
    </w:p>
    <w:p w:rsidR="009A360D" w:rsidRDefault="009A360D" w:rsidP="001470B7">
      <w:pPr>
        <w:pStyle w:val="NormalWeb"/>
        <w:spacing w:before="240" w:beforeAutospacing="0" w:after="240" w:afterAutospacing="0"/>
        <w:ind w:left="0" w:right="0"/>
      </w:pPr>
      <w:r w:rsidRPr="009A360D">
        <w:rPr>
          <w:b/>
        </w:rPr>
        <w:t xml:space="preserve">1833 – Apr 23 – </w:t>
      </w:r>
      <w:r w:rsidRPr="009A360D">
        <w:rPr>
          <w:b/>
          <w:u w:val="single"/>
        </w:rPr>
        <w:t>TN Humphrey</w:t>
      </w:r>
      <w:r w:rsidRPr="009A360D">
        <w:rPr>
          <w:b/>
        </w:rPr>
        <w:t xml:space="preserve"> – Mil – Absalom Knight</w:t>
      </w:r>
      <w:r>
        <w:t xml:space="preserve"> – Pension Stmt: Aged 71, born in NC Orange 1761 Jul 27.  His father (not named) died when he was young and he went to live with an uncle in 96 District SC.  Entered service 1780/81 Aug; exchanged places with Joseph Mathews; company commanded by Capt. Benjamin Carter &amp; Lieut. Thomas Dudley, Col. Archibald Lytle &amp; Maj. John Armstrong.  At Round O, the Pond Ponds, Bacon’s Bridge, battle of Eutaw Spring (1781 Sep 8), and was wounded with a bayonet in the left arm; employed in hauling forage to the cavalry commanded by Col. William Washington.  Rec’d discharge in writing from Capt. Carter. Returned to Orange NC, married, lived there 15 years; removed to Lincoln KY for 4 years; removed to Wilson TN for 21 years; removed to Humphrey County and there ever since. (Trans: Will Graves, Southern Campaigns American Rev, online)</w:t>
      </w:r>
    </w:p>
    <w:p w:rsidR="003F1529" w:rsidRDefault="003F1529" w:rsidP="003F1529">
      <w:pPr>
        <w:pStyle w:val="NormalWeb"/>
        <w:spacing w:before="240" w:after="240"/>
        <w:ind w:left="0"/>
      </w:pPr>
      <w:r w:rsidRPr="003F1529">
        <w:rPr>
          <w:b/>
        </w:rPr>
        <w:t xml:space="preserve">1833 – Aug 29 – </w:t>
      </w:r>
      <w:r w:rsidRPr="003F1529">
        <w:rPr>
          <w:b/>
          <w:u w:val="single"/>
        </w:rPr>
        <w:t>NC Rockingham</w:t>
      </w:r>
      <w:r w:rsidRPr="003F1529">
        <w:rPr>
          <w:b/>
        </w:rPr>
        <w:t xml:space="preserve"> – Mil – Henry Knight</w:t>
      </w:r>
      <w:r>
        <w:t xml:space="preserve"> – Pens. Statement: </w:t>
      </w:r>
      <w:r w:rsidRPr="003F1529">
        <w:t>aged seventy-three years the 15th day of February last</w:t>
      </w:r>
      <w:r>
        <w:t xml:space="preserve">,  In answer to the first question he states that he was born in the year 1760 in the County of Sussex and State of Virginia.  In answer to the 2nd question – he states that he has no record of his age.  In reply to the 3rd question he states that he was living in the County of Sussex and State of Virginia when called into service, that he continued to reside in said County until about the year 1803 or 1804, when he removed to the County of Rockingham &amp; State of North Carolina where he resided about 3 years when he removed to the adjoining County of Guilford where he resided about 20 years when he removed to the County of Rockingham again, where he has resided ever since. In answer to the 4 question he states that he was a drafted militia man. In answer to the 5th question he states that he has been mentioned in the body of his declaration the names of such officers as he now recollects. In answer to the 6th question; he states that he never received any commission nor did he ever receive a written discharge. In reply to the 7th question, he states that he is well known to John Winchester, Moses Taylor, Blake W Brant &amp; many others who can and will testify as to his character for veracity and their belief of his services as a soldier of the revolution. He further states that there is a clergyman by the name of Henry Tatum in his neighborhood to whom he has been well known for more than twenty years &amp; who will also testify as to his character for veracity and his belief in his services as a soldier of the revolution, he states that he is unable to procure the attendance of said clergyman at this court on account of his engagements in preaching.  … That he entered the service of the United States under the following named officers, and served as herein stated, that he entered the service in the County of Sussex and State of Virginia under Captain Laurence Smith sometime in the year 1780 in the spring as well as he now recollects, the month not remembered at this time, that he does not recollect the name of his Lieutenant or Ensign, that Colonel David Mason &amp; Colonel Lewis Burrell commanded his Regiment that he entered the service as a drafted militia man for the term of six months, that he together with his company marched directly for South Carolina, that they crossed the Roanoke [River], at Halifax in North Carolina, that they passed through Camden, crossed the Congaree [River] at Colonel Thompson's [probably a reference to South Carolina Colonel William Thomson]; that he joined the troops under General Lincoln </w:t>
      </w:r>
      <w:r>
        <w:lastRenderedPageBreak/>
        <w:t xml:space="preserve">[Benjamin Lincoln] at a place called the long causeway in the neighborhood of Stono, that he continued in that vicinity until some few days after the battle of Stono [June 20, 1779] when he and all his Regiment was discharged, they having served out there tour to wit six months, that he well recollects that he was on guard on the morning of the battle, at the foot of the long causeway, that the battle was fought on Sunday, that the firing commenced a little after daybreak, that he well remembers that the company of guards to which he was attached was to have been relieved at 8 o'clock but that the relief did not come that day that he served six months during this tour, he remembers General Lincoln and one Major Moore who was said to be a Yankee, that he well recollects that Major Moore [one or more indecipherable words], that he was not permitted to have the charge of a couple of field pieces which he wished to have placed against the enemy as they crossed the bridge; that he again entered the service in the County of Sussex and State of Virginia under Captain Lawrence Smith as a drafted militia man, for the term of six weeks, that his Colonel was named Merryweathers [probably Thomas Meriwether], that his Major was a Frenchman by the name of DeCloman [probably Christian Charles de Klauman] as well as he recollects, that they marched to a place called Babs Old field [Babb's old field], that they remained in that neighborhood which is not far from Portsmouth in the State of Virginia until his six weeks had expired, that when the men came from his County to relieve them, there were three men lacking, that he with one Nicholas Prince and William Pate served six weeks longer to supply their place which made two tours, when he was discharged, having served three months, that he received no written discharge, that as well as he now recollects this service was performed in the year 1781… </w:t>
      </w:r>
      <w:r w:rsidRPr="003F1529">
        <w:t>That he has no documentary evidence, and that he knows of no person by whom he can prove any part of his service except Hartwell Barham of the County of Stokes and Elizabeth Knight of the County of Rockingham whose attendance at court he is unable to procure, as they are all infirm that they both lived in the County of Sussex and State of Virginia during the revolution n</w:t>
      </w:r>
      <w:r>
        <w:t>ear neighbors to this applicant.. (Trans: Will Graves, Southern Campaign, American Revolution, online)</w:t>
      </w:r>
    </w:p>
    <w:p w:rsidR="001470B7" w:rsidRDefault="001470B7" w:rsidP="001470B7">
      <w:pPr>
        <w:pStyle w:val="NormalWeb"/>
        <w:spacing w:before="240" w:beforeAutospacing="0" w:after="240" w:afterAutospacing="0"/>
        <w:ind w:left="0" w:right="0"/>
      </w:pPr>
      <w:r>
        <w:rPr>
          <w:b/>
        </w:rPr>
        <w:t xml:space="preserve">1833 </w:t>
      </w:r>
      <w:r w:rsidR="00C95F50">
        <w:rPr>
          <w:b/>
        </w:rPr>
        <w:t xml:space="preserve">- </w:t>
      </w:r>
      <w:r>
        <w:rPr>
          <w:b/>
        </w:rPr>
        <w:t xml:space="preserve">Dec 12 – </w:t>
      </w:r>
      <w:r w:rsidRPr="00D76225">
        <w:rPr>
          <w:b/>
          <w:u w:val="single"/>
        </w:rPr>
        <w:t>South Carolina</w:t>
      </w:r>
      <w:r>
        <w:rPr>
          <w:b/>
        </w:rPr>
        <w:t xml:space="preserve"> </w:t>
      </w:r>
      <w:r w:rsidR="00C95F50">
        <w:rPr>
          <w:b/>
        </w:rPr>
        <w:t xml:space="preserve">– Admin - </w:t>
      </w:r>
      <w:r>
        <w:rPr>
          <w:b/>
        </w:rPr>
        <w:t xml:space="preserve">Senate Report of the committee on the Petition of John Knight praying to receive a specific sum in lieu of his annual pension In Senate 12 Dec 1833 Res. that Senate do agree to reject this pet. Signed Jacob Warley, C.S.  </w:t>
      </w:r>
      <w:r w:rsidR="00F5586A">
        <w:rPr>
          <w:b/>
        </w:rPr>
        <w:br/>
        <w:t xml:space="preserve">  **  </w:t>
      </w:r>
      <w:r w:rsidRPr="002537EB">
        <w:t>The undated Petition reads:</w:t>
      </w:r>
      <w:r>
        <w:rPr>
          <w:b/>
        </w:rPr>
        <w:t xml:space="preserve"> “</w:t>
      </w:r>
      <w:r w:rsidRPr="00FD18CE">
        <w:t>The Petition of Jno. Knight</w:t>
      </w:r>
      <w:r>
        <w:t xml:space="preserve"> sheweth that at the last General Assembly of your bodies he was placed on the Pension lists of this State – That he is a man </w:t>
      </w:r>
      <w:r w:rsidRPr="00F5586A">
        <w:rPr>
          <w:i/>
        </w:rPr>
        <w:t>over Eighty years of age</w:t>
      </w:r>
      <w:r>
        <w:t xml:space="preserve"> and </w:t>
      </w:r>
      <w:r w:rsidRPr="00F5586A">
        <w:rPr>
          <w:i/>
        </w:rPr>
        <w:t>having no family</w:t>
      </w:r>
      <w:r>
        <w:t xml:space="preserve"> is desirous to remove to the State of Georgia where </w:t>
      </w:r>
      <w:r w:rsidRPr="00F5586A">
        <w:rPr>
          <w:i/>
        </w:rPr>
        <w:t>his only sister</w:t>
      </w:r>
      <w:r>
        <w:t xml:space="preserve"> resides… Your Petitioner therefore prays your body that he may be paid an equivalent (?) for his annual pension &amp; in lieu thereof a specific sum and he will ____ pray etc. Jno. Knight”  </w:t>
      </w:r>
      <w:r w:rsidR="00F5586A">
        <w:t>(If he is “over 80” – perhaps 83? – then he would be born 1750. If he is 86, he would be born 1747 and would fit John Knight b. Ovewharton Parish, Stafford VA.  But notice that he says he “has no family” except a sister in GA?! That would not fit John Knight b. 1747, who is later found in the HH of his daughter and son-in-law.</w:t>
      </w:r>
      <w:r w:rsidR="00C643F4">
        <w:t xml:space="preserve"> Unless he was exaggerating.</w:t>
      </w:r>
      <w:r w:rsidR="00F5586A">
        <w:br/>
      </w:r>
      <w:r w:rsidR="00C643F4" w:rsidRPr="00582DCB">
        <w:rPr>
          <w:b/>
        </w:rPr>
        <w:t>Note</w:t>
      </w:r>
      <w:r w:rsidR="00C643F4">
        <w:t>:</w:t>
      </w:r>
      <w:r w:rsidR="00F5586A">
        <w:t xml:space="preserve">  </w:t>
      </w:r>
      <w:r>
        <w:t xml:space="preserve">The PDF file where this petition is found includes a document that reads:  “Gentlemen, You’ll deliver the Indents (?) of my Late Husband John Knight to Mr. James Knight Jun with special Indents &amp; Oblige Your humble Servt. </w:t>
      </w:r>
      <w:r w:rsidRPr="00B97E4E">
        <w:rPr>
          <w:b/>
        </w:rPr>
        <w:t>27</w:t>
      </w:r>
      <w:r w:rsidRPr="00B97E4E">
        <w:rPr>
          <w:b/>
          <w:vertAlign w:val="superscript"/>
        </w:rPr>
        <w:t>th</w:t>
      </w:r>
      <w:r w:rsidRPr="00B97E4E">
        <w:rPr>
          <w:b/>
        </w:rPr>
        <w:t xml:space="preserve"> Dec 1787</w:t>
      </w:r>
      <w:r>
        <w:t xml:space="preserve">.  To the Commissioners of the Treasury.  (signed) Rebecca (R) Knight   Certified </w:t>
      </w:r>
      <w:r>
        <w:lastRenderedPageBreak/>
        <w:t>before me, John Chisolm, J.P.” It also has several documents referring to pension claims by a Thomas Knight. Wide disparity in dates, so it appears to be a collection of odd documents relating to the name Knight.</w:t>
      </w:r>
      <w:r w:rsidR="00B97E4E">
        <w:t xml:space="preserve">  Not much can be made of any of it.</w:t>
      </w:r>
    </w:p>
    <w:p w:rsidR="00B4151F" w:rsidRDefault="00B4151F" w:rsidP="001470B7">
      <w:pPr>
        <w:pStyle w:val="NormalWeb"/>
        <w:spacing w:before="240" w:beforeAutospacing="0" w:after="240" w:afterAutospacing="0"/>
        <w:ind w:left="0" w:right="0"/>
      </w:pPr>
      <w:r w:rsidRPr="00B4151F">
        <w:rPr>
          <w:b/>
        </w:rPr>
        <w:t xml:space="preserve">1833 – Dec 20 – </w:t>
      </w:r>
      <w:r w:rsidRPr="00B4151F">
        <w:rPr>
          <w:b/>
          <w:u w:val="single"/>
        </w:rPr>
        <w:t>KY Henry</w:t>
      </w:r>
      <w:r w:rsidRPr="00B4151F">
        <w:rPr>
          <w:b/>
        </w:rPr>
        <w:t xml:space="preserve"> - </w:t>
      </w:r>
      <w:r w:rsidR="008437B8">
        <w:rPr>
          <w:b/>
        </w:rPr>
        <w:t>Mil</w:t>
      </w:r>
      <w:r w:rsidRPr="00B4151F">
        <w:rPr>
          <w:b/>
        </w:rPr>
        <w:t xml:space="preserve"> – William Knight</w:t>
      </w:r>
      <w:r>
        <w:t xml:space="preserve"> – Pension Application of William Knight formerly of NC: “On this 20</w:t>
      </w:r>
      <w:r w:rsidRPr="00B4151F">
        <w:rPr>
          <w:vertAlign w:val="superscript"/>
        </w:rPr>
        <w:t>th</w:t>
      </w:r>
      <w:r>
        <w:t xml:space="preserve"> day of December 1833 personally appeared before me, David Adams a Justice of the peace in and for Henry County and one of the Judges of the County Court for the aforesaid County of Henry, William Knight, aged 74 years, who being first duly sworn according to law doth on his oath make the following declaration in order to obtain the benefit of an act of Congress passed the seventh of June 1832. </w:t>
      </w:r>
      <w:r w:rsidR="003F1529">
        <w:t>…</w:t>
      </w:r>
      <w:r>
        <w:t xml:space="preserve">This declarant states that he entered the service of the United States and served as herein stated under the following named officers – he states that he was living in Orange County, State of North Carolina, and some time in the fall of the year about the first of September as well as he now remembers, a draft was ordered in said County of Orange, when one George Carrenton [sic – </w:t>
      </w:r>
      <w:r w:rsidR="00F05380" w:rsidRPr="00F05380">
        <w:rPr>
          <w:b/>
        </w:rPr>
        <w:t xml:space="preserve">George </w:t>
      </w:r>
      <w:r w:rsidRPr="00F05380">
        <w:rPr>
          <w:b/>
        </w:rPr>
        <w:t>Carrington</w:t>
      </w:r>
      <w:r>
        <w:t>] was drafted for a tour of three months, he being unwilling to leave home proposed to this declarant to substitute in his place and serve out his time of draft accordingly for a certain consideration.  He states he entered himself a substitute for said Carrenton and was present to Captain William Jammison [sic – Jamieson] and was examined by him and received in the place of said George Carrenton. (Details of battles and other engagements skipped) … until three months for which he substituted expired when he was discharged by his said Captain Jamieson about the first of December 1780…” He then enlisted under a Captain Lytle for 18 months, transferred to General Nathanael Greene’s Regiment, then General Morgan, attack by Tarleton’s Regiment … then to Guilford Court house, British army under command of Cornwallis attacked… Greene retreated</w:t>
      </w:r>
      <w:r w:rsidR="00F05380">
        <w:t>. … Then to Camden, then to Eutaw Springs, defeated British Army, went to Charlotte where he remained until his enlistment expired when he was discharged in writing which discharge he states he has since lost: he states he has no documentary evidence of his service and knows of no living witness by whom he can prove said service. … He states that by reason of bodily infirmity he is unable to appear in open Court to make his declaration.  Sigend William Knight, Sworn to and subscribed before me this date and year aforesaid, signed: David Adams, JP of Henry County.  Answers to Questions:  “</w:t>
      </w:r>
      <w:r w:rsidR="00F05380" w:rsidRPr="00F05380">
        <w:rPr>
          <w:b/>
        </w:rPr>
        <w:t>I was born in Orange County North Caroline 1759</w:t>
      </w:r>
      <w:r w:rsidR="00F05380">
        <w:t xml:space="preserve">. … since the death of wife the book which contained my age is misplaced. … I was living in Orange County when I entered service.  I then moved into </w:t>
      </w:r>
      <w:r w:rsidR="00F05380" w:rsidRPr="00F05380">
        <w:rPr>
          <w:b/>
        </w:rPr>
        <w:t>Wilkes County NC</w:t>
      </w:r>
      <w:r w:rsidR="00F05380">
        <w:t xml:space="preserve">, and in 1803 I moved ot Henry County KY where I now live.   Further on:  </w:t>
      </w:r>
      <w:r w:rsidR="00F05380" w:rsidRPr="00F05380">
        <w:rPr>
          <w:b/>
        </w:rPr>
        <w:t>1835 Apr 11</w:t>
      </w:r>
      <w:r w:rsidR="00F05380">
        <w:t xml:space="preserve">, William Knight applied to have his pension payments transferred to </w:t>
      </w:r>
      <w:r w:rsidR="00F05380" w:rsidRPr="00F05380">
        <w:rPr>
          <w:b/>
        </w:rPr>
        <w:t>Dearborn County IN</w:t>
      </w:r>
      <w:r w:rsidR="00F05380">
        <w:t xml:space="preserve">, where he had recently moved.  (Southern Campaign American Revolution Pension Statements, William Knight S31800, fn37NC, transcribed by Will Graves)  </w:t>
      </w:r>
      <w:r w:rsidR="00F05380" w:rsidRPr="00F05380">
        <w:rPr>
          <w:b/>
        </w:rPr>
        <w:t>Note</w:t>
      </w:r>
      <w:r w:rsidR="00F05380">
        <w:t xml:space="preserve">: Orange County NC </w:t>
      </w:r>
      <w:r w:rsidR="00F05380" w:rsidRPr="00F05380">
        <w:t>was formed in 1752 from parts of Bladen, Granville, and Johnston Counties.</w:t>
      </w:r>
    </w:p>
    <w:p w:rsidR="0030709E" w:rsidRPr="0030709E" w:rsidRDefault="0030709E" w:rsidP="001470B7">
      <w:pPr>
        <w:pStyle w:val="NormalWeb"/>
        <w:spacing w:before="240" w:beforeAutospacing="0" w:after="240" w:afterAutospacing="0"/>
        <w:ind w:left="0" w:right="0"/>
      </w:pPr>
      <w:r w:rsidRPr="0030709E">
        <w:rPr>
          <w:b/>
        </w:rPr>
        <w:t xml:space="preserve">1833 – Dec 30 – </w:t>
      </w:r>
      <w:r w:rsidRPr="0030709E">
        <w:rPr>
          <w:b/>
          <w:u w:val="single"/>
        </w:rPr>
        <w:t>VA Amherst</w:t>
      </w:r>
      <w:r w:rsidRPr="0030709E">
        <w:rPr>
          <w:b/>
        </w:rPr>
        <w:t xml:space="preserve"> – Mar – Sarah Knight to David E. </w:t>
      </w:r>
      <w:r w:rsidR="008C72EF">
        <w:rPr>
          <w:b/>
        </w:rPr>
        <w:t>Lively</w:t>
      </w:r>
      <w:r>
        <w:t>.  (FHL Film Number 30273</w:t>
      </w:r>
      <w:r w:rsidR="008C72EF">
        <w:t>, 327</w:t>
      </w:r>
      <w:r>
        <w:t>)</w:t>
      </w:r>
      <w:r w:rsidR="008C72EF">
        <w:t xml:space="preserve"> Note: Father of Sarah listed as John Knight.</w:t>
      </w:r>
    </w:p>
    <w:p w:rsidR="00187EEB" w:rsidRDefault="00187EEB" w:rsidP="00187EEB">
      <w:r>
        <w:rPr>
          <w:b/>
        </w:rPr>
        <w:t xml:space="preserve">1833 - </w:t>
      </w:r>
      <w:r w:rsidRPr="00036C4B">
        <w:rPr>
          <w:b/>
          <w:u w:val="single"/>
        </w:rPr>
        <w:t>TN Rhea</w:t>
      </w:r>
      <w:r w:rsidRPr="00036C4B">
        <w:rPr>
          <w:b/>
        </w:rPr>
        <w:t xml:space="preserve"> – Admin – John Knight</w:t>
      </w:r>
      <w:r w:rsidRPr="00036C4B">
        <w:t xml:space="preserve"> - Listed on the Rhea County TN Tax List. </w:t>
      </w:r>
      <w:r>
        <w:t xml:space="preserve">Also listed:  Lewis Knight.  </w:t>
      </w:r>
      <w:r w:rsidRPr="00036C4B">
        <w:t>(Tennessee, Compiled Census and Census Substitutes Index, 1810-1891, Ancestry.com)</w:t>
      </w:r>
    </w:p>
    <w:p w:rsidR="00187EEB" w:rsidRDefault="00187EEB" w:rsidP="00187EEB">
      <w:r>
        <w:rPr>
          <w:b/>
        </w:rPr>
        <w:lastRenderedPageBreak/>
        <w:t xml:space="preserve">1833 - </w:t>
      </w:r>
      <w:r w:rsidRPr="00036C4B">
        <w:rPr>
          <w:b/>
          <w:u w:val="single"/>
        </w:rPr>
        <w:t>TN Rhea</w:t>
      </w:r>
      <w:r w:rsidRPr="00036C4B">
        <w:rPr>
          <w:b/>
        </w:rPr>
        <w:t xml:space="preserve"> – Admin – </w:t>
      </w:r>
      <w:r>
        <w:rPr>
          <w:b/>
        </w:rPr>
        <w:t>Lewis Knight</w:t>
      </w:r>
      <w:r w:rsidRPr="00036C4B">
        <w:t xml:space="preserve"> - Listed on the Rhea County TN Tax List. </w:t>
      </w:r>
      <w:r>
        <w:t xml:space="preserve"> </w:t>
      </w:r>
      <w:r w:rsidRPr="00036C4B">
        <w:t>(Tennessee, Compiled Census and Census Substitutes Index, 1810-1891, Ancestry.com)</w:t>
      </w:r>
    </w:p>
    <w:p w:rsidR="00814479" w:rsidRDefault="00814479" w:rsidP="00814479">
      <w:pPr>
        <w:pStyle w:val="NormalWeb"/>
        <w:spacing w:before="240" w:beforeAutospacing="0" w:after="240" w:afterAutospacing="0"/>
        <w:ind w:left="0" w:right="0"/>
      </w:pPr>
      <w:r w:rsidRPr="006D2035">
        <w:rPr>
          <w:b/>
        </w:rPr>
        <w:t>18</w:t>
      </w:r>
      <w:r>
        <w:rPr>
          <w:b/>
        </w:rPr>
        <w:t>34</w:t>
      </w:r>
      <w:r w:rsidRPr="006D2035">
        <w:rPr>
          <w:b/>
        </w:rPr>
        <w:t xml:space="preserve"> – </w:t>
      </w:r>
      <w:r>
        <w:rPr>
          <w:b/>
        </w:rPr>
        <w:t>Feb 3</w:t>
      </w:r>
      <w:r w:rsidRPr="006D2035">
        <w:rPr>
          <w:b/>
        </w:rPr>
        <w:t xml:space="preserve"> – </w:t>
      </w:r>
      <w:r w:rsidRPr="006D2035">
        <w:rPr>
          <w:b/>
          <w:u w:val="single"/>
        </w:rPr>
        <w:t>FL Alachua Micanopy</w:t>
      </w:r>
      <w:r w:rsidRPr="006D2035">
        <w:rPr>
          <w:b/>
        </w:rPr>
        <w:t xml:space="preserve"> – Admin – Britton Knight</w:t>
      </w:r>
      <w:r>
        <w:t xml:space="preserve"> – “Know all men by these presents that we, Eliaas Knight and William Hearn, are held &amp; firmly bound unto (Cobb or Cole &amp; or V. Newsom or Bowroser) in the sum of 128$ for the payment whereof we bind ourselves our heirs and assigns firmly jointly and severally by these presents. - - The Condition of the above obligation is such that whereof the said Britton Knight is about to sue out a writ of attachment against the Goods &amp; Chattels, lands and tenements of the said Cobb &amp; Newsm/Bowerson (?).  Now if the said Britton Knight shall well and truly pay or cause to be paid, all cost and damages, which may be assigned by the issuing of said attachment, on failure to prosecute the same successfully to judgment, then this obligation to be null &amp; void else to remain in full force and virtue.  Signed: Britton Knight, Elias Knight, William Hearn.  Micanopy Feby 3, 1834.  Recorded 21</w:t>
      </w:r>
      <w:r w:rsidRPr="006D2035">
        <w:rPr>
          <w:vertAlign w:val="superscript"/>
        </w:rPr>
        <w:t>st</w:t>
      </w:r>
      <w:r>
        <w:t xml:space="preserve"> July 1840; James McNeill, clerk, Alachua County Court.” (FL Wills and Probate Records, 1810-1974; Bonds and Letters Probate, Vol A, 1828; Administrators Bonds, Etc. Vol. B. 1857-1869; online ancestry.com)</w:t>
      </w:r>
    </w:p>
    <w:p w:rsidR="008437B8" w:rsidRDefault="008437B8" w:rsidP="002E340A">
      <w:pPr>
        <w:pStyle w:val="NormalWeb"/>
        <w:spacing w:before="240" w:after="240"/>
        <w:ind w:left="0"/>
      </w:pPr>
      <w:r w:rsidRPr="008437B8">
        <w:rPr>
          <w:b/>
        </w:rPr>
        <w:t xml:space="preserve">1834 – Feb 26 – </w:t>
      </w:r>
      <w:r w:rsidRPr="008437B8">
        <w:rPr>
          <w:b/>
          <w:u w:val="single"/>
        </w:rPr>
        <w:t>MS Holmes</w:t>
      </w:r>
      <w:r w:rsidRPr="008437B8">
        <w:rPr>
          <w:b/>
        </w:rPr>
        <w:t xml:space="preserve"> – Mil – William Knight</w:t>
      </w:r>
      <w:r>
        <w:t xml:space="preserve"> – Pension application: William Knight a resident of Holmes County in the State aforesaid aged seventy-four years, who being first sworn according to law, doth on his oath make the following declaration in order to obtain the benefit of the provision made by the Act of Congress passed June 7th 1832: (to wit) </w:t>
      </w:r>
      <w:r w:rsidRPr="0047483B">
        <w:rPr>
          <w:b/>
        </w:rPr>
        <w:t>That about the 1st day of October 1778 he entered as a volunteer in the militia of Hillsboro District North Carolina as a Lieutenant</w:t>
      </w:r>
      <w:r>
        <w:t xml:space="preserve"> and served for the Term of six months under Captain William Gill, Barnet Pulliam [Barnett Pulliam] being Ensign and James Brister being first Sergeant. That the company in which he was Lieutenant commanded by Captain Gill with several other companies one of which was commanded by Captain White a man by the name of Lawson being Lieutenant and __ Haney Ensign (the commandants of the other Companies not recollected) marched from Hillsboro District, at which place he entered the service, and to Salisbury District under the command of Colonel Thornton Yancey at which place they joined the Salisbury Militia under the command of Brigadier General Rutherford [Griffith Rutherford] and James Saunders being Colonel of the Hillsboro District, and Thornton Yancey being Lieutenant Colonel and George Moore being Major. </w:t>
      </w:r>
      <w:r w:rsidRPr="0047483B">
        <w:rPr>
          <w:b/>
        </w:rPr>
        <w:t>That at the time of entering the service he resided in Granville County, Hillsborough District State of North Carolina.</w:t>
      </w:r>
      <w:r>
        <w:t xml:space="preserve"> </w:t>
      </w:r>
      <w:r w:rsidR="002E340A">
        <w:t>…</w:t>
      </w:r>
      <w:r>
        <w:t xml:space="preserve">The Applicant further states that during the term of service performed as aforesaid he was not employed in any civil pursuit. </w:t>
      </w:r>
      <w:r w:rsidRPr="0047483B">
        <w:rPr>
          <w:b/>
        </w:rPr>
        <w:t>That he obtained a commission as Lieutenant from Brigadier General Butler</w:t>
      </w:r>
      <w:r>
        <w:t xml:space="preserve"> [John Butler] of Hillsboro District North Carolina and that he also received a discharge from his Captain William Gill, which he had received from the Commanding Officer, both of which were </w:t>
      </w:r>
      <w:r w:rsidRPr="0047483B">
        <w:rPr>
          <w:b/>
        </w:rPr>
        <w:t>burned by accident in Granville County North Carolina</w:t>
      </w:r>
      <w:r>
        <w:t xml:space="preserve">. </w:t>
      </w:r>
      <w:r w:rsidR="002E340A">
        <w:t>…</w:t>
      </w:r>
      <w:r w:rsidRPr="0047483B">
        <w:rPr>
          <w:b/>
        </w:rPr>
        <w:t>That he was not engaged in any battle</w:t>
      </w:r>
      <w:r>
        <w:t xml:space="preserve"> -- And that he hereby relinquishes every claim whatever to a pension or annuity, except the present and he declares that his name is not on the Pension Roll of any agency in any State. The Applicant further states that </w:t>
      </w:r>
      <w:r w:rsidRPr="0047483B">
        <w:rPr>
          <w:b/>
        </w:rPr>
        <w:t>he was born in Granville County State of North Carolina in the year 1758</w:t>
      </w:r>
      <w:r>
        <w:t xml:space="preserve">. He further states that there is </w:t>
      </w:r>
      <w:r w:rsidRPr="0047483B">
        <w:rPr>
          <w:b/>
        </w:rPr>
        <w:t xml:space="preserve">a record of his age in a Bible in Sumner County </w:t>
      </w:r>
      <w:r w:rsidRPr="0047483B">
        <w:rPr>
          <w:b/>
        </w:rPr>
        <w:lastRenderedPageBreak/>
        <w:t>Tennessee in possession of his daughter which he copied from his Father's Bible</w:t>
      </w:r>
      <w:r>
        <w:t xml:space="preserve">. He further states that he was living in Granville County North Carolina when called into service. That in </w:t>
      </w:r>
      <w:r w:rsidRPr="0047483B">
        <w:rPr>
          <w:b/>
        </w:rPr>
        <w:t>1804 he left North Carolina and went to the State of Tennessee, Sumner County</w:t>
      </w:r>
      <w:r>
        <w:t xml:space="preserve"> where he lived about 16 years. Since which time he has resided in the State of Mississippi. (Trans: Will Graves from US Archives and Records Admin doc and posted online: Southern Campaigns American Revolution Pension Statements &amp; Rosters.)</w:t>
      </w:r>
    </w:p>
    <w:p w:rsidR="002E340A" w:rsidRDefault="002E340A" w:rsidP="003F1529">
      <w:pPr>
        <w:pStyle w:val="NormalWeb"/>
        <w:spacing w:before="240" w:after="240"/>
        <w:ind w:left="0"/>
      </w:pPr>
      <w:r w:rsidRPr="002E340A">
        <w:rPr>
          <w:b/>
        </w:rPr>
        <w:t xml:space="preserve">1834 – May 9 – </w:t>
      </w:r>
      <w:r w:rsidRPr="002E340A">
        <w:rPr>
          <w:b/>
          <w:u w:val="single"/>
        </w:rPr>
        <w:t>GA Meriwether</w:t>
      </w:r>
      <w:r w:rsidRPr="002E340A">
        <w:rPr>
          <w:b/>
        </w:rPr>
        <w:t xml:space="preserve"> – Mil – Elisha Knight</w:t>
      </w:r>
      <w:r>
        <w:t xml:space="preserve"> – Pension application: </w:t>
      </w:r>
      <w:r w:rsidRPr="002E340A">
        <w:t>He was born about the line of Edgecombe &amp; Halifax Counties North Carolina; is not certain which County but rather thinks Edgecombe. He has no record of his age &amp; never has had any; has no learning &amp; does not know the year he was born in; he states his age as above at eighty eight years &amp; upwards from his recollecting well “Braddock's Defeat” [July 9, 1755] which from History he is informed was seventy nine years ago &amp; at which time he was a “good smart sized Mill boy.” His age then must have been nine or ten years; he has estimated it at nine years which would make him born in 1746. When first called into service he lived in Nash County [Nash County North Carolina was formed from Edgecombe County in 1777] State of North Carolina where he lived until the close of the Revolution, about five or six years after the close of the Revolution, he removed to Edgefield district South Carolina; from thence removed to Washington County State of Georgia; from thence removed to Clark County Georgia; from thence to Morgan County, Georgia; from thence to Jasper County, Georgia; from thence to Walton County, Georgia; from thence to DeKalb County, Georgia; from thence to Meriwether County, Georgia from thence to Troup County, Georgia where he lived two years &amp; from thence removed back to Meriwether County where he now lives &amp; has lived for the space of two years passed.</w:t>
      </w:r>
      <w:r>
        <w:t xml:space="preserve">  In his first service he was a volunteer; lived in Nash County, North Carolina; entered the service under James Gray, Captain, Wilson Currell, Lieutenant, his Major &amp; Colonel forgotten [probably Colonel Exum Lewis]; infantry service under state authority &amp; rendezvoused at Tarborough, North Carolina; service was for three months; marched thence to Wilmington, North Carolina, direct, where was stationed during the service except about two weeks when we marched to &amp; were stationed at Brunswick [County], North Carolina; returned to Wilmington where after remaining a short time was discharged at Wilmington at the end of the three months by written discharge by his Captain. This discharge he kept &amp; other Revolutionary discharges &amp; papers a long time, but it &amp; they were destroyed by time &amp; exposure especially by being kept on an open shelf in a Book &amp; getting wet &amp; when noticed were wet &amp; molded so that in opening them they were torn &amp; unintelligible. Indeed they were substantially destroyed; and in this casual way they were lost. This service was in the spring of the year that he entered &amp; he returned in the summer. He was a private soldier. He does not recollect the year of this service; he cannot; he knows it was his first service; that it was at the beginning and early in the War. … </w:t>
      </w:r>
      <w:r w:rsidRPr="002E340A">
        <w:t xml:space="preserve">2nd Service: He entered the service still residing at the same place, was drafted for six months in the Militia under State authority of North Carolina, was a Private of Infantry, rendezvoused at “John Perdue's on Tossnot [Toisnot] Creek in Nash County North Carolina,” his Captain was William Harris &amp; Lieutenant James Arline, marched thence to Kinston North Carolina where was stationed two weeks, marched thence to Cross Creek N. C., remained there one week collecting &amp; preparing further supplies of </w:t>
      </w:r>
      <w:r w:rsidRPr="002E340A">
        <w:lastRenderedPageBreak/>
        <w:t>provisions, marched thence to Camden South Carolina, and there a few days, marched thence to Columbia &amp; thence to Six Mile Creek. The country about Columbia was then in military phrase known as the “Congarees,” where stayed lingering about there one day, Marched thence to “Perdue's Hill” South Carolina near Augusta, stationed &amp; remained there two weeks,</w:t>
      </w:r>
      <w:r>
        <w:t xml:space="preserve">… </w:t>
      </w:r>
      <w:r w:rsidRPr="002E340A">
        <w:t>Marched thence to Purrysburg South Carolina about 20 miles above Savannah Georgia where was stationed &amp; remained one month &amp; a half with plenty of the Rice &amp; no Bread.</w:t>
      </w:r>
      <w:r>
        <w:t xml:space="preserve"> … </w:t>
      </w:r>
      <w:r w:rsidRPr="002E340A">
        <w:t>From Purrysburg marched to the White House [could be “Horse”] ten miles, all the Army marched; marched thence to the Coosahatchie Bridge South Carolina where he was discharged by written Discharge by Colonel Clinch which has long since been destroyed as before stated. Their destruction occurred whilst he resided in Nash County State of North Carolina after the Revolutionary War.</w:t>
      </w:r>
      <w:r>
        <w:t xml:space="preserve"> … </w:t>
      </w:r>
      <w:r w:rsidRPr="002E340A">
        <w:t>3rd Service: When on his return home after being discharged as above at Coosahatchie Bridge South Carolina, he met a Detachment of about five hundred American troops near Cross Creek North Carolina coming South. He joined them by becoming a Substitute for William Boykin who returned home. They were drafted men some from Virginia but principally from North Carolina acting under State authority as Militia Infantry under a call for six months service. He joined near Cross Creek &amp; Cape Fear River &amp; marched across Cole's Bridge on Drowning Creek thence across Pee Dee River at Mahaley[?] ferry South Carolina thence out to the “Congarees” via Columbia &amp; Granby to Augusta Georgia. His Captain was William Williams,</w:t>
      </w:r>
      <w:r>
        <w:t xml:space="preserve"> … </w:t>
      </w:r>
      <w:r w:rsidRPr="002E340A">
        <w:t>The Town had surrendered to the American troops three days for our company reached there. Left Augusta &amp; marched into South Carolina striking the country at the Cheraw Hills &amp; marching down to Congarees to near the Santee River &amp; thence to Cross Creek North Carolina where was stationed &amp; remained two weeks.</w:t>
      </w:r>
      <w:r>
        <w:t xml:space="preserve"> …</w:t>
      </w:r>
      <w:r w:rsidRPr="002E340A">
        <w:t>His Colonel's name he thinks was Wynn. General Clarke [Elisha Clarke] he thinks then commanded at Augusta. He acted as a private.</w:t>
      </w:r>
      <w:r>
        <w:t xml:space="preserve"> … </w:t>
      </w:r>
      <w:r w:rsidRPr="002E340A">
        <w:t>4th Service: He entered service again still residing in Nash County North Carolina as a private soldier of Infantry, State Militia of North Carolina, was drafted for six months, rendezvoused at Halifax town North Carolina, marched thence up Dan River to near Hill's Iron Works &amp; thence West to Guilford North Carolina, was there two or three days only when the “battle of Guilford” took place [March 15, 1781]1 between the American &amp; British troops the former commanded by General Greene [Nathanael Greene], the latter by Lord Cornwallis. It was a hard fought battle &amp; well contested, but at length the American Militia particularly gave way &amp; Greene was worsted &amp; retreated, I was with him, retreating &amp; taking a position at Hill's Iron Works [sic, Troublesome Iron Works] ten or fifteen miles from Guilford. During this whole service his Captain name was William Williams, his Lieutenant's name, Jesse Powell, his Major's name was Brinkley, his Colonel was ___ Linton [William Thomas Linton].</w:t>
      </w:r>
      <w:r>
        <w:t xml:space="preserve"> … </w:t>
      </w:r>
      <w:r w:rsidRPr="002E340A">
        <w:t>No surviving witness can be found by me if any lives. I have been lingering in decrepit health for the past six years during which time I have lived almost wholly at home alone &amp; private &amp;</w:t>
      </w:r>
      <w:r>
        <w:t xml:space="preserve"> </w:t>
      </w:r>
      <w:r w:rsidRPr="002E340A">
        <w:t xml:space="preserve">have not walked any for near a year from loss of the use of my limbs &amp; from old age &amp; extreme obesity weighing near three hundred pounds. In his present neighborhood he is known by its Samuel Lewis &amp; Reuben Williams, Stephen Williams &amp; Green Talbot who can testify (two of whom have done so) as to my character for veracity &amp; their belief of my services as a soldier of the Revolution. There is no Clergyman resident in the County sufficiently acquainted with him &amp; his patriot character to testify to this requirement. There is no Clergyman with whom I have been familiar for the </w:t>
      </w:r>
      <w:r w:rsidRPr="002E340A">
        <w:lastRenderedPageBreak/>
        <w:t>past six years.</w:t>
      </w:r>
      <w:r w:rsidR="003F1529">
        <w:t xml:space="preserve"> (Trans: Will Graves, Southern Campaigns American Revolution, online)</w:t>
      </w:r>
      <w:r w:rsidR="00E6519A">
        <w:t xml:space="preserve"> ~~  </w:t>
      </w:r>
      <w:r w:rsidR="00E6519A" w:rsidRPr="00E6519A">
        <w:rPr>
          <w:b/>
        </w:rPr>
        <w:t>Note</w:t>
      </w:r>
      <w:r w:rsidR="00E6519A">
        <w:t xml:space="preserve">: See the </w:t>
      </w:r>
      <w:r w:rsidR="00E6519A" w:rsidRPr="00E6519A">
        <w:t xml:space="preserve">1783 </w:t>
      </w:r>
      <w:r w:rsidR="00E6519A">
        <w:t>–</w:t>
      </w:r>
      <w:r w:rsidR="00E6519A" w:rsidRPr="00E6519A">
        <w:t xml:space="preserve"> Oct</w:t>
      </w:r>
      <w:r w:rsidR="00E6519A">
        <w:t xml:space="preserve"> will of John Knight in Nash NC that mentions his son Elisha.  This John Knight was the son of John Knight &amp; Isabell Carter Knight who also left a will  in 1769 Edgecombe NC.  His father was William Knight &amp; Martha Carter Knight of Bertie NC.  This William was most likely the brother of John Knight of Sussex who married Elizabeth Jordan and Elizabeth Eppes.  John, the father of Elisha, was brother to Robert Knight who married Terece Spier who were the parents of Spier Knight who was associated with John Knight of Effingham GA.</w:t>
      </w:r>
    </w:p>
    <w:p w:rsidR="006B7856" w:rsidRDefault="006B7856" w:rsidP="003F1529">
      <w:pPr>
        <w:pStyle w:val="NormalWeb"/>
        <w:spacing w:before="240" w:after="240"/>
        <w:ind w:left="0"/>
      </w:pPr>
      <w:r w:rsidRPr="006B7856">
        <w:rPr>
          <w:b/>
        </w:rPr>
        <w:t xml:space="preserve">1834 – Jun 28 – </w:t>
      </w:r>
      <w:r w:rsidRPr="006B7856">
        <w:rPr>
          <w:b/>
          <w:u w:val="single"/>
        </w:rPr>
        <w:t>TN Sumner</w:t>
      </w:r>
      <w:r w:rsidRPr="006B7856">
        <w:rPr>
          <w:b/>
        </w:rPr>
        <w:t xml:space="preserve"> – Mar – Jonathan Knight &amp; Margaret Burke</w:t>
      </w:r>
      <w:r>
        <w:t xml:space="preserve">. </w:t>
      </w:r>
    </w:p>
    <w:p w:rsidR="006B7856" w:rsidRDefault="006B7856" w:rsidP="003F1529">
      <w:pPr>
        <w:pStyle w:val="NormalWeb"/>
        <w:spacing w:before="240" w:after="240"/>
        <w:ind w:left="0"/>
      </w:pPr>
      <w:r>
        <w:rPr>
          <w:noProof/>
        </w:rPr>
        <w:drawing>
          <wp:inline distT="0" distB="0" distL="0" distR="0" wp14:anchorId="3139056C" wp14:editId="7391D400">
            <wp:extent cx="4914900" cy="43891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914900" cy="4389120"/>
                    </a:xfrm>
                    <a:prstGeom prst="rect">
                      <a:avLst/>
                    </a:prstGeom>
                  </pic:spPr>
                </pic:pic>
              </a:graphicData>
            </a:graphic>
          </wp:inline>
        </w:drawing>
      </w:r>
    </w:p>
    <w:p w:rsidR="001470B7" w:rsidRDefault="001470B7" w:rsidP="00E87F3C">
      <w:pPr>
        <w:pStyle w:val="NormalWeb"/>
        <w:spacing w:before="240" w:after="240"/>
        <w:ind w:left="0"/>
      </w:pPr>
      <w:r>
        <w:rPr>
          <w:b/>
        </w:rPr>
        <w:t xml:space="preserve">1834 </w:t>
      </w:r>
      <w:r w:rsidR="00C643F4">
        <w:rPr>
          <w:b/>
        </w:rPr>
        <w:t xml:space="preserve">- </w:t>
      </w:r>
      <w:r w:rsidR="00E87F3C">
        <w:rPr>
          <w:b/>
        </w:rPr>
        <w:t>Jun</w:t>
      </w:r>
      <w:r>
        <w:rPr>
          <w:b/>
        </w:rPr>
        <w:t xml:space="preserve"> –</w:t>
      </w:r>
      <w:r>
        <w:t xml:space="preserve"> </w:t>
      </w:r>
      <w:r w:rsidRPr="00E0134A">
        <w:rPr>
          <w:b/>
          <w:u w:val="single"/>
        </w:rPr>
        <w:t>VA</w:t>
      </w:r>
      <w:r w:rsidR="00B97E4E">
        <w:rPr>
          <w:b/>
          <w:u w:val="single"/>
        </w:rPr>
        <w:t xml:space="preserve"> </w:t>
      </w:r>
      <w:r w:rsidR="00B97E4E" w:rsidRPr="00E0134A">
        <w:rPr>
          <w:b/>
          <w:u w:val="single"/>
        </w:rPr>
        <w:t>Harrison</w:t>
      </w:r>
      <w:r>
        <w:t xml:space="preserve"> </w:t>
      </w:r>
      <w:r w:rsidRPr="00C643F4">
        <w:rPr>
          <w:b/>
        </w:rPr>
        <w:t xml:space="preserve">– </w:t>
      </w:r>
      <w:r w:rsidR="00B97E4E" w:rsidRPr="00C643F4">
        <w:rPr>
          <w:b/>
        </w:rPr>
        <w:t xml:space="preserve">Will – William Knight </w:t>
      </w:r>
      <w:r w:rsidR="00E87F3C">
        <w:t>–</w:t>
      </w:r>
      <w:r w:rsidR="00B97E4E">
        <w:t xml:space="preserve"> </w:t>
      </w:r>
      <w:r w:rsidR="00E87F3C">
        <w:t>In the name of God Amen I William Knight of the County of Harrison and Commonwealth of Virginia being weak in body but of sound and disposing mind and memory thanks be to God for the same being desired to settle my worddly affairs while I have strengty and capacity so to do.  Do make and ordain this my lanst will and testament.........all other heretefore by me made.</w:t>
      </w:r>
      <w:r w:rsidR="00E87F3C">
        <w:br/>
        <w:t xml:space="preserve">1st I give and devise to my beloved wife Agnes my black woman Lydia during her natural life and then to be the property of my son Thornton Knight and also I desire that my wife have my farm adjoining lands of Cyrus Ross, James McCann and others containing ninety seven acres more or less during her life and at her death it is my desire that my executor heinafter to be appointed to sell said mentioned farm and pay my daughter Agnes Stark four hundred dollars and </w:t>
      </w:r>
      <w:r w:rsidR="00E87F3C">
        <w:lastRenderedPageBreak/>
        <w:t xml:space="preserve">divide the residue of the money realized for said land equally between my sons Thornton Knight, Benjamin Knight and my daughter Mildred Atchison.  I further desire that my wife have three head of horses, two cows, two beds, eight sheep, eight lambs, note for $23.24, rent of farm and half of grain.  Thornton to have wheat on farm, clock, year old colt and cupboard.  In presents of Joseph J. Winters and John Goff  Signed  William (x) Knight  </w:t>
      </w:r>
      <w:r w:rsidR="00342202">
        <w:t xml:space="preserve">** </w:t>
      </w:r>
      <w:r w:rsidR="00E87F3C" w:rsidRPr="00E87F3C">
        <w:rPr>
          <w:b/>
        </w:rPr>
        <w:t xml:space="preserve">Inventory:  Dated 1 Sep 1834 and recorded at October term of county court, 1834. </w:t>
      </w:r>
      <w:r w:rsidR="00E87F3C">
        <w:rPr>
          <w:b/>
        </w:rPr>
        <w:t xml:space="preserve">: </w:t>
      </w:r>
      <w:r>
        <w:t>Appraisal of the Estate of William Knight, David Webb Knight Executor</w:t>
      </w:r>
      <w:r w:rsidR="00C643F4">
        <w:t>;</w:t>
      </w:r>
      <w:r w:rsidR="00B97E4E">
        <w:t xml:space="preserve"> Thornton Knight also named as an heir and executor.  </w:t>
      </w:r>
      <w:r>
        <w:t>Among his effects: a lot of books.</w:t>
      </w:r>
      <w:r w:rsidR="00E87F3C">
        <w:t xml:space="preserve">Inventory updated and recorded at August term 1836.  Settlement recorded at March term of county court 1837. </w:t>
      </w:r>
      <w:r>
        <w:t xml:space="preserve"> (Harrison County WVA Wills and Probate Records, 1724-1985, Wills, Vol. 305, pp. 32-23, p. 262)</w:t>
      </w:r>
      <w:r w:rsidR="005A756D">
        <w:t xml:space="preserve">  Note: This William Knight may be son of Peter Knight (1760-1844) and Elizabeth Kendall (1758-1844).  This Peter Knight was, in turn, son of Peter Knight (1732) and Rachel Abbot. </w:t>
      </w:r>
    </w:p>
    <w:p w:rsidR="00342202" w:rsidRDefault="00342202" w:rsidP="00342202">
      <w:pPr>
        <w:pStyle w:val="NormalWeb"/>
        <w:spacing w:before="240" w:after="240"/>
        <w:ind w:left="0"/>
      </w:pPr>
      <w:r w:rsidRPr="00342202">
        <w:rPr>
          <w:b/>
        </w:rPr>
        <w:t xml:space="preserve">1834 – Nov 20 – </w:t>
      </w:r>
      <w:r w:rsidRPr="00342202">
        <w:rPr>
          <w:b/>
          <w:u w:val="single"/>
        </w:rPr>
        <w:t>VA Harrison</w:t>
      </w:r>
      <w:r w:rsidRPr="00342202">
        <w:rPr>
          <w:b/>
        </w:rPr>
        <w:t xml:space="preserve"> – Mil – Christopher Knight</w:t>
      </w:r>
      <w:r>
        <w:t xml:space="preserve"> - Pension Application of Christopher Knight R6023 Transcribed and annotated by C. Leon Harris: [There was no application in the file. The following report is by District Attorney Washington G. Singleton who investigated many pensioners and applicants in Harrison and other counties of present West Virginia. For details see pension application S6111 of David W. Sleeth.] Christopher Knight – appl. Harrison [County VA] Not Entitled Rejected, Singleton Rept. Christopher Knight – applicant. Nathan Goff [pension agent at Clarksburg], informed the undersigned that Mr. C. Knight applied him shortly after the passage of the Pension Law [of 7 Jun 1832], to write his Declaration for a Pension. – to that view he examined him minutely and particularly – found he has no claim to a pension and so informed him – his statement to Mr. Goff was that he had served a tour of two months – was afterwards drafted for a nother term &amp; his father hired for him a substitute. W. G Singleton Nov. 20, 1834 (Southern Campaign American Revolution, online)</w:t>
      </w:r>
    </w:p>
    <w:p w:rsidR="00034608" w:rsidRDefault="00034608" w:rsidP="00342202">
      <w:pPr>
        <w:pStyle w:val="NormalWeb"/>
        <w:spacing w:before="240" w:after="240"/>
        <w:ind w:left="0"/>
      </w:pPr>
      <w:r w:rsidRPr="00034608">
        <w:rPr>
          <w:b/>
        </w:rPr>
        <w:t xml:space="preserve">1835 – May 18 – </w:t>
      </w:r>
      <w:r w:rsidRPr="00034608">
        <w:rPr>
          <w:b/>
          <w:u w:val="single"/>
        </w:rPr>
        <w:t>VA Amherst</w:t>
      </w:r>
      <w:r w:rsidRPr="00034608">
        <w:rPr>
          <w:b/>
        </w:rPr>
        <w:t xml:space="preserve"> – Mar – Frances Ann Knight to William B. Murrell. </w:t>
      </w:r>
      <w:r>
        <w:t>(FHL Film Number 30273, 335)  Note: Living in Lynchburg, Campbell, VA, in 1850 census.</w:t>
      </w:r>
    </w:p>
    <w:p w:rsidR="00814479" w:rsidRDefault="00814479" w:rsidP="00342202">
      <w:pPr>
        <w:pStyle w:val="NormalWeb"/>
        <w:spacing w:before="240" w:after="240"/>
        <w:ind w:left="0"/>
      </w:pPr>
      <w:r w:rsidRPr="006D2035">
        <w:rPr>
          <w:b/>
        </w:rPr>
        <w:t>18</w:t>
      </w:r>
      <w:r>
        <w:rPr>
          <w:b/>
        </w:rPr>
        <w:t>35</w:t>
      </w:r>
      <w:r w:rsidRPr="006D2035">
        <w:rPr>
          <w:b/>
        </w:rPr>
        <w:t xml:space="preserve"> – </w:t>
      </w:r>
      <w:r>
        <w:rPr>
          <w:b/>
        </w:rPr>
        <w:t>Oct 15</w:t>
      </w:r>
      <w:r w:rsidRPr="006D2035">
        <w:rPr>
          <w:b/>
        </w:rPr>
        <w:t xml:space="preserve"> – </w:t>
      </w:r>
      <w:r w:rsidRPr="006D2035">
        <w:rPr>
          <w:b/>
          <w:u w:val="single"/>
        </w:rPr>
        <w:t>FL Alachua Micanopy</w:t>
      </w:r>
      <w:r w:rsidRPr="006D2035">
        <w:rPr>
          <w:b/>
        </w:rPr>
        <w:t xml:space="preserve"> – Admin – Britton Knight</w:t>
      </w:r>
      <w:r>
        <w:t xml:space="preserve"> – “Know all men by these presents, that we, Britton Knight, Edmond Bird and John M. Sanchez, are hereby held &amp; firmly bound unto the County Court of Alachua County in the just sum of Two thousand Dollars, lawful money of the United States, to the payment of which, we jointly and severally bind ourselves, or heirs, executors and administerators by these presents.  - - The Condition of the above Bond is such, whereas the above bounden Britton Knight, was appointed Treasurer of the County of Alachu8a, at the last Term of the County Court.  Now if the said Britton Knight, shall faithfully perform the duties of Treasurer of said County, the this bond to be null and void, else to be and abide in full force &amp; virtue.  Signed, sealed &amp; delivered this fifteenth day of October A.D. 1835: Britton Knight, E. Bird, John M. Sanchez. Recorded this 23</w:t>
      </w:r>
      <w:r w:rsidRPr="00C17D18">
        <w:rPr>
          <w:vertAlign w:val="superscript"/>
        </w:rPr>
        <w:t>rd</w:t>
      </w:r>
      <w:r>
        <w:t xml:space="preserve"> day of July AD 1840, Majes McNeill, Clerk. CC.  Signed in my presence: Francis R. Sanchez, Judge, Alachua Co. (FL Wills and Probate Records, 1810-1974; Bonds and </w:t>
      </w:r>
      <w:r>
        <w:lastRenderedPageBreak/>
        <w:t>Letters Probate, Vol A, 1828; Administrators Bonds, Etc. Vol. B. 1857-1869; online ancestry.com)</w:t>
      </w:r>
    </w:p>
    <w:p w:rsidR="00C81C4A" w:rsidRDefault="00671ED4" w:rsidP="00671ED4">
      <w:pPr>
        <w:pStyle w:val="NormalWeb"/>
        <w:spacing w:before="240" w:after="240"/>
        <w:ind w:left="0"/>
      </w:pPr>
      <w:r w:rsidRPr="00671ED4">
        <w:rPr>
          <w:b/>
        </w:rPr>
        <w:t xml:space="preserve">1835 – Nov – </w:t>
      </w:r>
      <w:r w:rsidRPr="00671ED4">
        <w:rPr>
          <w:b/>
          <w:u w:val="single"/>
        </w:rPr>
        <w:t>NC Edgecombe</w:t>
      </w:r>
      <w:r w:rsidRPr="00671ED4">
        <w:rPr>
          <w:b/>
        </w:rPr>
        <w:t xml:space="preserve"> – Will – Aaron Cherry</w:t>
      </w:r>
      <w:r>
        <w:t xml:space="preserve"> – Written 16 Jan 1835, probated Nov same year: I give unto my dearly beloved </w:t>
      </w:r>
      <w:r w:rsidRPr="00B97E4E">
        <w:rPr>
          <w:b/>
        </w:rPr>
        <w:t xml:space="preserve">wife Elizabeth </w:t>
      </w:r>
      <w:r w:rsidR="00B97E4E" w:rsidRPr="00B97E4E">
        <w:rPr>
          <w:b/>
        </w:rPr>
        <w:t xml:space="preserve">(Knight) </w:t>
      </w:r>
      <w:r w:rsidRPr="00B97E4E">
        <w:rPr>
          <w:b/>
        </w:rPr>
        <w:t>Cherry</w:t>
      </w:r>
      <w:r>
        <w:t xml:space="preserve"> during her life or widowhood, the land and plantation wheron I at present reside, also all my negroes, stock of every description, household and kitchen furniture and every thing I possess. </w:t>
      </w:r>
      <w:r w:rsidR="00B97E4E">
        <w:br/>
      </w:r>
      <w:r>
        <w:t xml:space="preserve"> *  To </w:t>
      </w:r>
      <w:r w:rsidRPr="00B97E4E">
        <w:rPr>
          <w:b/>
        </w:rPr>
        <w:t>son, Lunsford R. Cherry</w:t>
      </w:r>
      <w:r>
        <w:t>, my negroes after the death of wife Elizabeth.  *  To son Lewis K. Cherry, the land and plantation after the death of wife, Elizabeth; also my negro boy, Ben.</w:t>
      </w:r>
      <w:r w:rsidR="00B97E4E">
        <w:br/>
      </w:r>
      <w:r>
        <w:t xml:space="preserve">  *  To </w:t>
      </w:r>
      <w:r w:rsidRPr="00B97E4E">
        <w:rPr>
          <w:b/>
        </w:rPr>
        <w:t>daughter Sarah R. Jones</w:t>
      </w:r>
      <w:r>
        <w:t xml:space="preserve">, my negro woman Katy and negro girl Milly, after the death of wife Elizabeth. </w:t>
      </w:r>
      <w:r w:rsidR="00B97E4E">
        <w:br/>
      </w:r>
      <w:r>
        <w:t xml:space="preserve"> *  Residue of estate to be equally divided amont Lunsford R. Cherry, Lewis K. Cherry, and Sarah R. Jones, after death of wife, Elizabeth. </w:t>
      </w:r>
      <w:r w:rsidR="00B97E4E">
        <w:br/>
      </w:r>
      <w:r>
        <w:t xml:space="preserve"> *  </w:t>
      </w:r>
      <w:r w:rsidRPr="00B97E4E">
        <w:rPr>
          <w:b/>
        </w:rPr>
        <w:t>Charles W. Knight and Jesse C. Knight to be executors.</w:t>
      </w:r>
      <w:r>
        <w:t xml:space="preserve">  </w:t>
      </w:r>
      <w:r w:rsidR="00B97E4E">
        <w:br/>
      </w:r>
      <w:r>
        <w:t>Wit: Asa Edmondson, James H. Sandys, Edward Power (?). (</w:t>
      </w:r>
      <w:r w:rsidRPr="00671ED4">
        <w:t>North Carolina, Wills and Probate Records, 1665-1998</w:t>
      </w:r>
      <w:r>
        <w:t>,  Edgecombe ,Wills, Vol F, 1823-1853</w:t>
      </w:r>
      <w:r w:rsidR="000730DC">
        <w:t xml:space="preserve">) </w:t>
      </w:r>
      <w:r w:rsidR="00B97E4E">
        <w:br/>
      </w:r>
      <w:r w:rsidR="000730DC" w:rsidRPr="000730DC">
        <w:rPr>
          <w:b/>
        </w:rPr>
        <w:t>Note</w:t>
      </w:r>
      <w:r w:rsidR="000730DC">
        <w:t xml:space="preserve">: Aaron Cherry is in the 1790 Bertie census along with John Cherry and Joshua Cherry.  </w:t>
      </w:r>
      <w:r w:rsidR="001D72CA">
        <w:t xml:space="preserve">Another Aaron Cherry, Rev. Sold. was buried in Dearborn County, Indiana according to the D.A.R. having been on a census there as early as 1810.  An "Aron" Cherry is also on the Rev. War Rolls in PA.  Another Aaron Cherry appears on the Fayette County KY tax list in 1789 . It appears that the Aaron Cherry of PA, KY and IN, are all the same person.  He was born in PA, served in the Westmoreland Co PA Militia, and married Mary Phillips.  They had one child, apparently, a daughter, Honor, 1778 -1847.  See Penn. Archives, series 5, vol 4, page 432; series 3, vol. 23, pp 223, 322, 324. This Aaron Cherry of the will is recorded in Bertie Co, NC, as early as 1769 and is on repeated censuses there through the years and does not appear to have gone elsewhere.  He died there in 1835, leaving his widow, Elizabeth Knight Cherry (no "Holmes" as middle name), two sons and a daughter. </w:t>
      </w:r>
      <w:r w:rsidR="00C81C4A">
        <w:t xml:space="preserve"> </w:t>
      </w:r>
    </w:p>
    <w:p w:rsidR="008F6DD9" w:rsidRDefault="008F6DD9" w:rsidP="001470B7">
      <w:pPr>
        <w:pStyle w:val="NormalWeb"/>
        <w:spacing w:before="240" w:beforeAutospacing="0" w:after="240" w:afterAutospacing="0"/>
        <w:ind w:left="0" w:right="0"/>
      </w:pPr>
      <w:r w:rsidRPr="006F0686">
        <w:rPr>
          <w:b/>
        </w:rPr>
        <w:t xml:space="preserve">1835 – </w:t>
      </w:r>
      <w:r w:rsidRPr="006F0686">
        <w:rPr>
          <w:b/>
          <w:u w:val="single"/>
        </w:rPr>
        <w:t>GA Meriwether</w:t>
      </w:r>
      <w:r w:rsidRPr="006F0686">
        <w:rPr>
          <w:b/>
        </w:rPr>
        <w:t xml:space="preserve"> – Admin – Revolutionary Pensioners – Elisha Knight</w:t>
      </w:r>
      <w:r>
        <w:t xml:space="preserve"> of Meriwether County. (Knight 1920, p. </w:t>
      </w:r>
      <w:r w:rsidR="006F0686">
        <w:t>436)</w:t>
      </w:r>
    </w:p>
    <w:p w:rsidR="00C9289F" w:rsidRDefault="00C9289F" w:rsidP="001470B7">
      <w:pPr>
        <w:pStyle w:val="NormalWeb"/>
        <w:spacing w:before="240" w:beforeAutospacing="0" w:after="240" w:afterAutospacing="0"/>
        <w:ind w:left="0" w:right="0"/>
      </w:pPr>
      <w:r w:rsidRPr="00C9289F">
        <w:rPr>
          <w:b/>
        </w:rPr>
        <w:t xml:space="preserve">1836 - Jan 15 – </w:t>
      </w:r>
      <w:r w:rsidRPr="00C9289F">
        <w:rPr>
          <w:b/>
          <w:u w:val="single"/>
        </w:rPr>
        <w:t>TN Bledsoe County</w:t>
      </w:r>
      <w:r w:rsidRPr="00C9289F">
        <w:rPr>
          <w:b/>
        </w:rPr>
        <w:t xml:space="preserve"> – Admin – Levi Knight</w:t>
      </w:r>
      <w:r w:rsidRPr="00C9289F">
        <w:t xml:space="preserve"> – Land grant No. 4327 for 50 acs in Bledsoe County on Cumberland Mountain on Puncheon Camp Branch, surveyed 22 May 1829, Gov. Newton Cannon, 15 Jan 1836. (TN Grant Book G, p. 21)</w:t>
      </w:r>
      <w:r>
        <w:t xml:space="preserve">  </w:t>
      </w:r>
      <w:r w:rsidRPr="00C9289F">
        <w:t>Land grant No. 4329, for 100 acs in Bledsoe County on Cumberland Mountain on Puncheon Camp Branch, surveyed May 1829, signed by Gov. Newton Cannon 15 Jan 1836, entered 16 Oct, 1837. (TN Grant Book G, p. 22)</w:t>
      </w:r>
    </w:p>
    <w:p w:rsidR="00C643F4" w:rsidRDefault="001470B7" w:rsidP="00C643F4">
      <w:pPr>
        <w:pStyle w:val="NormalWeb"/>
        <w:spacing w:before="240" w:beforeAutospacing="0" w:after="240" w:afterAutospacing="0"/>
        <w:ind w:left="0" w:right="0"/>
      </w:pPr>
      <w:r>
        <w:rPr>
          <w:b/>
        </w:rPr>
        <w:t xml:space="preserve">1836 </w:t>
      </w:r>
      <w:r w:rsidR="00C643F4">
        <w:rPr>
          <w:b/>
        </w:rPr>
        <w:t xml:space="preserve">- </w:t>
      </w:r>
      <w:r>
        <w:rPr>
          <w:b/>
        </w:rPr>
        <w:t xml:space="preserve">Feb 8 </w:t>
      </w:r>
      <w:r>
        <w:t xml:space="preserve">– </w:t>
      </w:r>
      <w:r w:rsidRPr="00DA0103">
        <w:rPr>
          <w:b/>
          <w:u w:val="single"/>
        </w:rPr>
        <w:t>VA</w:t>
      </w:r>
      <w:r w:rsidR="00B97E4E">
        <w:rPr>
          <w:b/>
          <w:u w:val="single"/>
        </w:rPr>
        <w:t xml:space="preserve"> </w:t>
      </w:r>
      <w:r w:rsidR="00B97E4E" w:rsidRPr="00DA0103">
        <w:rPr>
          <w:b/>
          <w:u w:val="single"/>
        </w:rPr>
        <w:t>Prince Edward</w:t>
      </w:r>
      <w:r>
        <w:t xml:space="preserve"> </w:t>
      </w:r>
      <w:r w:rsidRPr="00C643F4">
        <w:rPr>
          <w:b/>
        </w:rPr>
        <w:t>– Mar</w:t>
      </w:r>
      <w:r w:rsidR="00B97E4E" w:rsidRPr="00C643F4">
        <w:rPr>
          <w:b/>
        </w:rPr>
        <w:t xml:space="preserve"> - </w:t>
      </w:r>
      <w:r w:rsidRPr="00DA0103">
        <w:rPr>
          <w:b/>
        </w:rPr>
        <w:t>John Knight</w:t>
      </w:r>
      <w:r>
        <w:t xml:space="preserve"> </w:t>
      </w:r>
      <w:r w:rsidR="00B97E4E" w:rsidRPr="00C643F4">
        <w:rPr>
          <w:b/>
        </w:rPr>
        <w:t>&amp;</w:t>
      </w:r>
      <w:r w:rsidRPr="00C643F4">
        <w:rPr>
          <w:b/>
        </w:rPr>
        <w:t xml:space="preserve"> Elizabeth D. Ellington</w:t>
      </w:r>
      <w:r w:rsidR="00C643F4">
        <w:rPr>
          <w:b/>
        </w:rPr>
        <w:t xml:space="preserve"> -</w:t>
      </w:r>
      <w:r>
        <w:t xml:space="preserve"> (VA MG REC 1700-1850, p. 520)</w:t>
      </w:r>
      <w:r w:rsidR="00C643F4">
        <w:t xml:space="preserve"> Note: See above </w:t>
      </w:r>
      <w:r w:rsidR="00C643F4" w:rsidRPr="00C643F4">
        <w:t xml:space="preserve">1821 Apr </w:t>
      </w:r>
      <w:r w:rsidR="00C643F4">
        <w:t xml:space="preserve">9 </w:t>
      </w:r>
      <w:r w:rsidR="00C643F4" w:rsidRPr="00C643F4">
        <w:t>Mar bet Thomas Knight &amp; Sally Ellington.</w:t>
      </w:r>
    </w:p>
    <w:p w:rsidR="001470B7" w:rsidRDefault="001470B7" w:rsidP="001470B7">
      <w:pPr>
        <w:pStyle w:val="NormalWeb"/>
        <w:spacing w:before="240" w:beforeAutospacing="0" w:after="240" w:afterAutospacing="0"/>
        <w:ind w:left="0" w:right="0"/>
      </w:pPr>
      <w:r>
        <w:rPr>
          <w:b/>
        </w:rPr>
        <w:t xml:space="preserve">1836 Apr 18 </w:t>
      </w:r>
      <w:r>
        <w:t xml:space="preserve">– </w:t>
      </w:r>
      <w:r w:rsidRPr="00DA0103">
        <w:rPr>
          <w:b/>
          <w:u w:val="single"/>
        </w:rPr>
        <w:t>VA</w:t>
      </w:r>
      <w:r w:rsidR="00B97E4E">
        <w:rPr>
          <w:b/>
          <w:u w:val="single"/>
        </w:rPr>
        <w:t xml:space="preserve"> </w:t>
      </w:r>
      <w:r w:rsidR="00B97E4E" w:rsidRPr="00DA0103">
        <w:rPr>
          <w:b/>
          <w:u w:val="single"/>
        </w:rPr>
        <w:t>Prince Edward</w:t>
      </w:r>
      <w:r>
        <w:t xml:space="preserve"> </w:t>
      </w:r>
      <w:r w:rsidRPr="00C643F4">
        <w:rPr>
          <w:b/>
        </w:rPr>
        <w:t>– Mar</w:t>
      </w:r>
      <w:r w:rsidR="00B97E4E" w:rsidRPr="00C643F4">
        <w:rPr>
          <w:b/>
        </w:rPr>
        <w:t xml:space="preserve"> -</w:t>
      </w:r>
      <w:r w:rsidR="00B97E4E">
        <w:t xml:space="preserve"> </w:t>
      </w:r>
      <w:r w:rsidRPr="00DA0103">
        <w:rPr>
          <w:b/>
        </w:rPr>
        <w:t>Hughes W. Knight</w:t>
      </w:r>
      <w:r>
        <w:t xml:space="preserve"> </w:t>
      </w:r>
      <w:r w:rsidR="00B97E4E">
        <w:t>&amp;</w:t>
      </w:r>
      <w:r>
        <w:t xml:space="preserve"> Mary J. Armes.  (VA MG REC 1700-1850, p. 520)</w:t>
      </w:r>
    </w:p>
    <w:p w:rsidR="00E35D86" w:rsidRDefault="00E35D86" w:rsidP="001470B7">
      <w:pPr>
        <w:pStyle w:val="NormalWeb"/>
        <w:spacing w:before="240" w:beforeAutospacing="0" w:after="240" w:afterAutospacing="0"/>
        <w:ind w:left="0" w:right="0"/>
      </w:pPr>
      <w:r>
        <w:rPr>
          <w:b/>
        </w:rPr>
        <w:lastRenderedPageBreak/>
        <w:t>1836</w:t>
      </w:r>
      <w:r w:rsidRPr="00717499">
        <w:rPr>
          <w:b/>
        </w:rPr>
        <w:t xml:space="preserve"> – </w:t>
      </w:r>
      <w:r>
        <w:rPr>
          <w:b/>
        </w:rPr>
        <w:t>Jul 5</w:t>
      </w:r>
      <w:r w:rsidRPr="00717499">
        <w:rPr>
          <w:b/>
        </w:rPr>
        <w:t xml:space="preserve"> – </w:t>
      </w:r>
      <w:r w:rsidRPr="00717499">
        <w:rPr>
          <w:b/>
          <w:u w:val="single"/>
        </w:rPr>
        <w:t>NC Granville</w:t>
      </w:r>
      <w:r w:rsidRPr="00717499">
        <w:rPr>
          <w:b/>
        </w:rPr>
        <w:t xml:space="preserve"> – Mar – </w:t>
      </w:r>
      <w:r>
        <w:rPr>
          <w:b/>
        </w:rPr>
        <w:t>William Chambliss &amp; Martha A Cone</w:t>
      </w:r>
      <w:r>
        <w:t xml:space="preserve"> – Bondsman, Fenial Jones. (</w:t>
      </w:r>
      <w:r w:rsidRPr="00717499">
        <w:t xml:space="preserve">Granville </w:t>
      </w:r>
      <w:r>
        <w:t xml:space="preserve"> </w:t>
      </w:r>
      <w:r w:rsidRPr="00717499">
        <w:t>Marriage Bonds - Abstracts (1760 - 1957)</w:t>
      </w:r>
      <w:r>
        <w:t xml:space="preserve"> image served by ancestry.com)</w:t>
      </w:r>
    </w:p>
    <w:p w:rsidR="00322DCA" w:rsidRDefault="00322DCA" w:rsidP="001470B7">
      <w:pPr>
        <w:pStyle w:val="NormalWeb"/>
        <w:spacing w:before="240" w:beforeAutospacing="0" w:after="240" w:afterAutospacing="0"/>
        <w:ind w:left="0" w:right="0"/>
      </w:pPr>
      <w:r w:rsidRPr="009F32AD">
        <w:rPr>
          <w:b/>
        </w:rPr>
        <w:t xml:space="preserve">1836 – Aug 5 – </w:t>
      </w:r>
      <w:r w:rsidRPr="009F32AD">
        <w:rPr>
          <w:b/>
          <w:u w:val="single"/>
        </w:rPr>
        <w:t>GA Lowndes</w:t>
      </w:r>
      <w:r w:rsidRPr="009F32AD">
        <w:rPr>
          <w:b/>
        </w:rPr>
        <w:t xml:space="preserve"> – Admin – Signers of the Petition</w:t>
      </w:r>
      <w:r>
        <w:t xml:space="preserve"> </w:t>
      </w:r>
      <w:r w:rsidR="009F32AD">
        <w:t xml:space="preserve"> - </w:t>
      </w:r>
      <w:r>
        <w:t xml:space="preserve">to the Governor requestion supplies and monies to raise a militia to fight Indians. - </w:t>
      </w:r>
      <w:r w:rsidRPr="00121BBC">
        <w:rPr>
          <w:b/>
        </w:rPr>
        <w:t>William A Knight</w:t>
      </w:r>
      <w:r w:rsidR="009F32AD">
        <w:t>,</w:t>
      </w:r>
      <w:r>
        <w:t xml:space="preserve"> John Carter Jr, Joshua Lee</w:t>
      </w:r>
      <w:r w:rsidR="009F32AD">
        <w:t>,</w:t>
      </w:r>
      <w:r>
        <w:t xml:space="preserve"> Curtis Witherington, </w:t>
      </w:r>
      <w:r w:rsidRPr="00121BBC">
        <w:rPr>
          <w:b/>
        </w:rPr>
        <w:t>Jonathan Knight</w:t>
      </w:r>
      <w:r w:rsidR="009F32AD">
        <w:t>,</w:t>
      </w:r>
      <w:r>
        <w:t xml:space="preserve"> Peter Witherington,  </w:t>
      </w:r>
      <w:r w:rsidRPr="00121BBC">
        <w:rPr>
          <w:b/>
        </w:rPr>
        <w:t>John Knight</w:t>
      </w:r>
      <w:r w:rsidR="009F32AD">
        <w:t>,</w:t>
      </w:r>
      <w:r>
        <w:t xml:space="preserve"> William Touchton, William Register</w:t>
      </w:r>
      <w:r w:rsidR="009F32AD">
        <w:t>,</w:t>
      </w:r>
      <w:r>
        <w:t xml:space="preserve"> Duncan </w:t>
      </w:r>
      <w:r w:rsidR="009F32AD">
        <w:t>G</w:t>
      </w:r>
      <w:r>
        <w:t>iddens, B</w:t>
      </w:r>
      <w:r w:rsidR="009F32AD">
        <w:t>a</w:t>
      </w:r>
      <w:r>
        <w:t>rzilla Staten</w:t>
      </w:r>
      <w:r w:rsidR="009F32AD">
        <w:t>,</w:t>
      </w:r>
      <w:r>
        <w:t xml:space="preserve"> Isaac Carter Sr, Joseph Sirmans</w:t>
      </w:r>
      <w:r w:rsidR="009F32AD">
        <w:t>,</w:t>
      </w:r>
      <w:r>
        <w:t xml:space="preserve"> George Carter, William Lee</w:t>
      </w:r>
      <w:r w:rsidR="009F32AD">
        <w:t>,</w:t>
      </w:r>
      <w:r>
        <w:t xml:space="preserve"> John Carter Sr, </w:t>
      </w:r>
      <w:r w:rsidRPr="00121BBC">
        <w:rPr>
          <w:b/>
        </w:rPr>
        <w:t>William C Knight</w:t>
      </w:r>
      <w:r w:rsidR="009F32AD">
        <w:t>,</w:t>
      </w:r>
      <w:r>
        <w:t xml:space="preserve"> William Witherington, Pesse Lee, Major Hardy Howell, John Register</w:t>
      </w:r>
      <w:r w:rsidR="009F32AD">
        <w:t>,</w:t>
      </w:r>
      <w:r>
        <w:t xml:space="preserve"> Isaac carter Jr, John Lee</w:t>
      </w:r>
      <w:r w:rsidR="009F32AD">
        <w:t>,</w:t>
      </w:r>
      <w:r>
        <w:t xml:space="preserve">  Jacob Carter</w:t>
      </w:r>
      <w:r w:rsidR="009F32AD">
        <w:t>,</w:t>
      </w:r>
      <w:r>
        <w:t xml:space="preserve"> Sammie Register</w:t>
      </w:r>
      <w:r w:rsidR="009F32AD">
        <w:t>,</w:t>
      </w:r>
      <w:r>
        <w:t xml:space="preserve"> Isham Howell, Benjamin Sirmans</w:t>
      </w:r>
      <w:r w:rsidR="009F32AD">
        <w:t>,</w:t>
      </w:r>
      <w:r>
        <w:t xml:space="preserve"> William Howell, Abner Sirmans</w:t>
      </w:r>
      <w:r w:rsidR="009F32AD">
        <w:t>,</w:t>
      </w:r>
      <w:r>
        <w:t xml:space="preserve"> Everette Lee, </w:t>
      </w:r>
      <w:r w:rsidRPr="00322DCA">
        <w:t>Jesse Carter</w:t>
      </w:r>
      <w:r w:rsidR="009F32AD">
        <w:t>,</w:t>
      </w:r>
      <w:r>
        <w:t xml:space="preserve"> </w:t>
      </w:r>
      <w:r w:rsidRPr="00322DCA">
        <w:t xml:space="preserve">James Register, Levi D Carter, </w:t>
      </w:r>
      <w:r>
        <w:t xml:space="preserve">James Touchton, Denis </w:t>
      </w:r>
      <w:r w:rsidR="009F32AD">
        <w:t>Witherington (</w:t>
      </w:r>
      <w:r>
        <w:t>Withirenton</w:t>
      </w:r>
      <w:r w:rsidR="009F32AD">
        <w:t>)</w:t>
      </w:r>
      <w:r>
        <w:t>,</w:t>
      </w:r>
      <w:r w:rsidR="009F32AD">
        <w:t xml:space="preserve"> </w:t>
      </w:r>
      <w:r>
        <w:t xml:space="preserve"> Samuel Carter</w:t>
      </w:r>
      <w:r w:rsidR="009F32AD">
        <w:t xml:space="preserve">, </w:t>
      </w:r>
      <w:r>
        <w:t>James Carter, Je</w:t>
      </w:r>
      <w:r w:rsidR="009F32AD">
        <w:t>sse</w:t>
      </w:r>
      <w:r>
        <w:t xml:space="preserve"> Carter</w:t>
      </w:r>
      <w:r w:rsidR="009F32AD">
        <w:t xml:space="preserve"> (Jefre)</w:t>
      </w:r>
      <w:r>
        <w:t>, William Carter</w:t>
      </w:r>
      <w:r w:rsidR="009F32AD">
        <w:t>.</w:t>
      </w:r>
    </w:p>
    <w:p w:rsidR="00187EEB" w:rsidRDefault="00187EEB" w:rsidP="00187EEB">
      <w:r>
        <w:rPr>
          <w:b/>
        </w:rPr>
        <w:t xml:space="preserve">1836 - </w:t>
      </w:r>
      <w:r w:rsidRPr="00036C4B">
        <w:rPr>
          <w:b/>
          <w:u w:val="single"/>
        </w:rPr>
        <w:t>TN Rhea</w:t>
      </w:r>
      <w:r w:rsidRPr="00036C4B">
        <w:rPr>
          <w:b/>
        </w:rPr>
        <w:t xml:space="preserve"> – Admin – </w:t>
      </w:r>
      <w:r>
        <w:rPr>
          <w:b/>
        </w:rPr>
        <w:t>Levi H. Knight</w:t>
      </w:r>
      <w:r w:rsidRPr="00036C4B">
        <w:t xml:space="preserve"> - Listed on the Rhea County TN Tax List. (Tennessee, Compiled Census and Census Substitutes Index, 1810-1891, Ancestry.com)</w:t>
      </w:r>
    </w:p>
    <w:p w:rsidR="00187EEB" w:rsidRDefault="00187EEB" w:rsidP="001470B7">
      <w:pPr>
        <w:pStyle w:val="NormalWeb"/>
        <w:spacing w:before="240" w:beforeAutospacing="0" w:after="240" w:afterAutospacing="0"/>
        <w:ind w:left="0" w:right="0"/>
      </w:pPr>
      <w:r>
        <w:rPr>
          <w:b/>
        </w:rPr>
        <w:t xml:space="preserve">1836 - </w:t>
      </w:r>
      <w:r w:rsidRPr="00036C4B">
        <w:rPr>
          <w:b/>
          <w:u w:val="single"/>
        </w:rPr>
        <w:t xml:space="preserve">TN </w:t>
      </w:r>
      <w:r>
        <w:rPr>
          <w:b/>
          <w:u w:val="single"/>
        </w:rPr>
        <w:t>Meigs</w:t>
      </w:r>
      <w:r w:rsidRPr="00036C4B">
        <w:rPr>
          <w:b/>
        </w:rPr>
        <w:t xml:space="preserve"> – Admin – </w:t>
      </w:r>
      <w:r>
        <w:rPr>
          <w:b/>
        </w:rPr>
        <w:t xml:space="preserve">Lewis H. Knight - </w:t>
      </w:r>
      <w:r w:rsidRPr="00036C4B">
        <w:t xml:space="preserve">Listed on the </w:t>
      </w:r>
      <w:r>
        <w:t>Meigs</w:t>
      </w:r>
      <w:r w:rsidRPr="00036C4B">
        <w:t xml:space="preserve"> County TN Tax List. </w:t>
      </w:r>
      <w:r>
        <w:t xml:space="preserve">Listed as having 160 acres. </w:t>
      </w:r>
      <w:r w:rsidRPr="00036C4B">
        <w:t>(Tennessee, Compiled Census and Census Substitutes Index, 1810-1891, Ancestry.com)</w:t>
      </w:r>
    </w:p>
    <w:p w:rsidR="00CA5DEC" w:rsidRDefault="00CA5DEC" w:rsidP="00B477C6">
      <w:pPr>
        <w:pStyle w:val="NormalWeb"/>
        <w:spacing w:before="240" w:after="240"/>
        <w:ind w:left="0"/>
      </w:pPr>
      <w:r>
        <w:rPr>
          <w:b/>
        </w:rPr>
        <w:t xml:space="preserve">1836 – </w:t>
      </w:r>
      <w:r w:rsidRPr="00CA5DEC">
        <w:rPr>
          <w:b/>
          <w:u w:val="single"/>
        </w:rPr>
        <w:t>VA Taylor</w:t>
      </w:r>
      <w:r>
        <w:rPr>
          <w:b/>
        </w:rPr>
        <w:t xml:space="preserve"> – Birth/Bap – Benjamin J. Knight – </w:t>
      </w:r>
      <w:r w:rsidRPr="00CA5DEC">
        <w:t>Listed Barbour Light Horse; claim for war time service in 169</w:t>
      </w:r>
      <w:r w:rsidRPr="00CA5DEC">
        <w:rPr>
          <w:vertAlign w:val="superscript"/>
        </w:rPr>
        <w:t>th</w:t>
      </w:r>
      <w:r w:rsidRPr="00CA5DEC">
        <w:t xml:space="preserve"> Mil. rejected 1902; brother William served Co. N, 6</w:t>
      </w:r>
      <w:r w:rsidRPr="00CA5DEC">
        <w:rPr>
          <w:vertAlign w:val="superscript"/>
        </w:rPr>
        <w:t>th</w:t>
      </w:r>
      <w:r w:rsidRPr="00CA5DEC">
        <w:t xml:space="preserve"> W VA Inf. (USA). Farmer; $1,000/238 (parents); b. Taylor Co., W VA 1836; Baptist; m. Martha Jenkins 1863; living Barbour 1880.  Son of Thomas and Catherine (Rosier</w:t>
      </w:r>
      <w:r w:rsidR="00B477C6">
        <w:t>)</w:t>
      </w:r>
      <w:r w:rsidRPr="00CA5DEC">
        <w:t xml:space="preserve"> Knight. </w:t>
      </w:r>
      <w:r w:rsidR="00B477C6">
        <w:t>C</w:t>
      </w:r>
      <w:r w:rsidRPr="00CA5DEC">
        <w:t>f. Unionists</w:t>
      </w:r>
      <w:r>
        <w:t>.</w:t>
      </w:r>
      <w:r w:rsidR="00B477C6">
        <w:t xml:space="preserve"> (Union and Confederate Soldiers and Sympathizers of Barbour County, West: Virginia: Confederates)</w:t>
      </w:r>
    </w:p>
    <w:p w:rsidR="001470B7" w:rsidRDefault="001470B7" w:rsidP="001470B7">
      <w:pPr>
        <w:pStyle w:val="NormalWeb"/>
        <w:spacing w:before="240" w:beforeAutospacing="0" w:after="240" w:afterAutospacing="0"/>
        <w:ind w:left="0" w:right="0"/>
      </w:pPr>
      <w:r>
        <w:rPr>
          <w:b/>
        </w:rPr>
        <w:t xml:space="preserve">1837 </w:t>
      </w:r>
      <w:r w:rsidR="008C12DD">
        <w:rPr>
          <w:b/>
        </w:rPr>
        <w:t xml:space="preserve">- </w:t>
      </w:r>
      <w:r>
        <w:rPr>
          <w:b/>
        </w:rPr>
        <w:t>Mar 11 –</w:t>
      </w:r>
      <w:r>
        <w:t xml:space="preserve"> </w:t>
      </w:r>
      <w:r w:rsidRPr="00E2132D">
        <w:rPr>
          <w:b/>
          <w:u w:val="single"/>
        </w:rPr>
        <w:t>NC</w:t>
      </w:r>
      <w:r w:rsidR="00B97E4E">
        <w:rPr>
          <w:b/>
          <w:u w:val="single"/>
        </w:rPr>
        <w:t xml:space="preserve"> </w:t>
      </w:r>
      <w:r w:rsidR="00B97E4E" w:rsidRPr="00E2132D">
        <w:rPr>
          <w:b/>
          <w:u w:val="single"/>
        </w:rPr>
        <w:t>Jones</w:t>
      </w:r>
      <w:r>
        <w:t xml:space="preserve"> </w:t>
      </w:r>
      <w:r w:rsidRPr="008C12DD">
        <w:rPr>
          <w:b/>
        </w:rPr>
        <w:t xml:space="preserve">– </w:t>
      </w:r>
      <w:r w:rsidR="00B97E4E" w:rsidRPr="008C12DD">
        <w:rPr>
          <w:b/>
        </w:rPr>
        <w:t xml:space="preserve">Admin - </w:t>
      </w:r>
      <w:r w:rsidRPr="008C12DD">
        <w:rPr>
          <w:b/>
        </w:rPr>
        <w:t xml:space="preserve">Thomas Henderson </w:t>
      </w:r>
      <w:r w:rsidR="008C12DD" w:rsidRPr="008C12DD">
        <w:rPr>
          <w:b/>
        </w:rPr>
        <w:t>&amp;</w:t>
      </w:r>
      <w:r w:rsidRPr="008C12DD">
        <w:rPr>
          <w:b/>
        </w:rPr>
        <w:t xml:space="preserve"> wife, Elizabeth Mc Kendra (formerly Eliza M. Knight)</w:t>
      </w:r>
      <w:r w:rsidR="008C12DD">
        <w:t xml:space="preserve"> - O</w:t>
      </w:r>
      <w:r>
        <w:t>f Onslow Co, N.C., to William Huggins of Jones Co</w:t>
      </w:r>
      <w:r w:rsidR="008C12DD">
        <w:t>.</w:t>
      </w:r>
      <w:r>
        <w:t xml:space="preserve">, N.C., for $250.00, land in Jones Co. on north side of Trent River, on Island Branch at Mary Moore’s patent line, to James Pollok’s Smith corner, to main road, to line below Poley Bridge at Bryan’s and McDaniel’s lines, at Hardy Bryan’s (now Andrew and C. Bryan’s) line, contains 150 acres, being land purchased by William McDaniel of Rosco Lipsey and afterwards conveyed to </w:t>
      </w:r>
      <w:r w:rsidRPr="008C12DD">
        <w:rPr>
          <w:b/>
        </w:rPr>
        <w:t>Edmund Knight</w:t>
      </w:r>
      <w:r>
        <w:t>, May 12, 1815. (See Deed Book N, No. 14) Wts: Phillip Koonce, Francis D. Thomas. (Hargett Gwynn 1963, pp. 720-721)</w:t>
      </w:r>
      <w:r w:rsidR="008C12DD">
        <w:t xml:space="preserve"> </w:t>
      </w:r>
      <w:r w:rsidR="008C12DD" w:rsidRPr="008C12DD">
        <w:rPr>
          <w:b/>
        </w:rPr>
        <w:t>Note</w:t>
      </w:r>
      <w:r w:rsidR="008C12DD">
        <w:t>: Edmund Knight is presumably the father of Elizabeth Knight McKendra.</w:t>
      </w:r>
    </w:p>
    <w:p w:rsidR="0055073D" w:rsidRDefault="001470B7" w:rsidP="001470B7">
      <w:pPr>
        <w:pStyle w:val="NormalWeb"/>
        <w:spacing w:before="240" w:beforeAutospacing="0" w:after="240" w:afterAutospacing="0"/>
        <w:ind w:left="0" w:right="0"/>
      </w:pPr>
      <w:r>
        <w:rPr>
          <w:b/>
        </w:rPr>
        <w:t xml:space="preserve">1837 </w:t>
      </w:r>
      <w:r w:rsidR="008C12DD">
        <w:rPr>
          <w:b/>
        </w:rPr>
        <w:t xml:space="preserve">- </w:t>
      </w:r>
      <w:r>
        <w:rPr>
          <w:b/>
        </w:rPr>
        <w:t xml:space="preserve">Apr </w:t>
      </w:r>
      <w:r w:rsidRPr="00840A14">
        <w:rPr>
          <w:b/>
        </w:rPr>
        <w:t>–</w:t>
      </w:r>
      <w:r>
        <w:t xml:space="preserve"> </w:t>
      </w:r>
      <w:r w:rsidRPr="00790090">
        <w:rPr>
          <w:b/>
          <w:u w:val="single"/>
        </w:rPr>
        <w:t>SC</w:t>
      </w:r>
      <w:r w:rsidR="00B97E4E">
        <w:rPr>
          <w:b/>
          <w:u w:val="single"/>
        </w:rPr>
        <w:t xml:space="preserve"> </w:t>
      </w:r>
      <w:r w:rsidR="00B97E4E" w:rsidRPr="00840A14">
        <w:rPr>
          <w:b/>
          <w:u w:val="single"/>
        </w:rPr>
        <w:t>Laurens</w:t>
      </w:r>
      <w:r w:rsidRPr="00B97E4E">
        <w:rPr>
          <w:b/>
        </w:rPr>
        <w:t xml:space="preserve"> – </w:t>
      </w:r>
      <w:r w:rsidR="008C12DD">
        <w:rPr>
          <w:b/>
        </w:rPr>
        <w:t>Admin</w:t>
      </w:r>
      <w:r w:rsidR="00B97E4E" w:rsidRPr="00B97E4E">
        <w:rPr>
          <w:b/>
        </w:rPr>
        <w:t xml:space="preserve"> – John Knight</w:t>
      </w:r>
      <w:r w:rsidR="00B97E4E">
        <w:t xml:space="preserve"> </w:t>
      </w:r>
      <w:r w:rsidR="008C12DD">
        <w:t>–</w:t>
      </w:r>
      <w:r w:rsidR="00B97E4E">
        <w:t xml:space="preserve"> </w:t>
      </w:r>
      <w:r w:rsidR="008C12DD">
        <w:t xml:space="preserve">Court: </w:t>
      </w:r>
      <w:r>
        <w:t xml:space="preserve">On this (day) formally appeared in open Court before his Honor B. Ja. Earle… </w:t>
      </w:r>
      <w:r w:rsidRPr="00840A14">
        <w:rPr>
          <w:b/>
        </w:rPr>
        <w:t>John Knight</w:t>
      </w:r>
      <w:r>
        <w:t xml:space="preserve">, </w:t>
      </w:r>
      <w:r w:rsidRPr="00840A14">
        <w:rPr>
          <w:i/>
        </w:rPr>
        <w:t>aged ninety</w:t>
      </w:r>
      <w:r>
        <w:t xml:space="preserve"> years, a resident of Laurens District South Carolina” makes a declaration about his Revolutionary War service.  Stated that he served Six months under Captain Weathers as a draughtsman in Kershaw District under command of General Sumter etc, </w:t>
      </w:r>
      <w:r w:rsidR="00121BBC">
        <w:t>(</w:t>
      </w:r>
      <w:r>
        <w:t>many details</w:t>
      </w:r>
      <w:r w:rsidR="00121BBC">
        <w:t>)</w:t>
      </w:r>
      <w:r>
        <w:t xml:space="preserve">.  His </w:t>
      </w:r>
      <w:r w:rsidR="00121BBC">
        <w:t xml:space="preserve">several </w:t>
      </w:r>
      <w:r>
        <w:t xml:space="preserve">discharge papers have all been lost. Signed with “his mark”.  A Mr. Hendrick Arnold, clergyman, and a Mr. A. C. Jones, attest to the fact that John Knight is known in the area as having been a soldier. Judge B. J. Earle </w:t>
      </w:r>
      <w:r w:rsidR="00121BBC">
        <w:t>attests</w:t>
      </w:r>
      <w:r>
        <w:t xml:space="preserve"> that the testimony is credible and that John Knight was a Revolutionary War soldier, and the case went to the SC. House of Representatives, however, the War Dept.</w:t>
      </w:r>
      <w:r w:rsidR="00121BBC">
        <w:t xml:space="preserve"> in </w:t>
      </w:r>
      <w:r w:rsidR="00121BBC">
        <w:lastRenderedPageBreak/>
        <w:t>Washington DC</w:t>
      </w:r>
      <w:r>
        <w:t xml:space="preserve"> refused the pension application for lack of documentation.  (U.S. Revolutionary War Pension and Bounty-Land Warrant Application Files, 1800-1900) </w:t>
      </w:r>
    </w:p>
    <w:p w:rsidR="001470B7" w:rsidRDefault="001470B7" w:rsidP="001470B7">
      <w:pPr>
        <w:pStyle w:val="NormalWeb"/>
        <w:spacing w:before="240" w:beforeAutospacing="0" w:after="240" w:afterAutospacing="0"/>
        <w:ind w:left="0" w:right="0"/>
      </w:pPr>
      <w:r w:rsidRPr="00B97E4E">
        <w:rPr>
          <w:b/>
        </w:rPr>
        <w:t>Note</w:t>
      </w:r>
      <w:r>
        <w:t xml:space="preserve">:Thus it is clear that John Knight of SC who was born c. 1747, was still living as late as 1837, and </w:t>
      </w:r>
      <w:r w:rsidR="00121BBC">
        <w:t>was not the John Knight who is said to have</w:t>
      </w:r>
      <w:r w:rsidR="0055073D">
        <w:t xml:space="preserve"> died </w:t>
      </w:r>
      <w:r>
        <w:t xml:space="preserve">in Wayne County </w:t>
      </w:r>
      <w:r w:rsidR="00B97E4E">
        <w:t>c.</w:t>
      </w:r>
      <w:r>
        <w:t xml:space="preserve"> 1822.  </w:t>
      </w:r>
    </w:p>
    <w:p w:rsidR="001470B7" w:rsidRDefault="001470B7" w:rsidP="001470B7">
      <w:pPr>
        <w:pStyle w:val="NormalWeb"/>
        <w:spacing w:before="240" w:beforeAutospacing="0" w:after="240" w:afterAutospacing="0"/>
        <w:ind w:left="0" w:right="0"/>
      </w:pPr>
      <w:r>
        <w:rPr>
          <w:b/>
        </w:rPr>
        <w:t xml:space="preserve">1837 </w:t>
      </w:r>
      <w:r w:rsidR="008C12DD">
        <w:rPr>
          <w:b/>
        </w:rPr>
        <w:t xml:space="preserve">- </w:t>
      </w:r>
      <w:r>
        <w:rPr>
          <w:b/>
        </w:rPr>
        <w:t xml:space="preserve">Nov 11 </w:t>
      </w:r>
      <w:r>
        <w:t xml:space="preserve">– </w:t>
      </w:r>
      <w:r w:rsidRPr="00E2132D">
        <w:rPr>
          <w:b/>
          <w:u w:val="single"/>
        </w:rPr>
        <w:t>NC</w:t>
      </w:r>
      <w:r w:rsidR="00B97E4E">
        <w:rPr>
          <w:b/>
          <w:u w:val="single"/>
        </w:rPr>
        <w:t xml:space="preserve"> </w:t>
      </w:r>
      <w:r w:rsidR="00B97E4E" w:rsidRPr="00E2132D">
        <w:rPr>
          <w:b/>
          <w:u w:val="single"/>
        </w:rPr>
        <w:t>Jones</w:t>
      </w:r>
      <w:r w:rsidRPr="00B97E4E">
        <w:rPr>
          <w:b/>
        </w:rPr>
        <w:t xml:space="preserve"> – </w:t>
      </w:r>
      <w:r w:rsidR="00B97E4E" w:rsidRPr="00B97E4E">
        <w:rPr>
          <w:b/>
        </w:rPr>
        <w:t xml:space="preserve">Admin - </w:t>
      </w:r>
      <w:r w:rsidRPr="00B97E4E">
        <w:rPr>
          <w:b/>
        </w:rPr>
        <w:t>Daniel Knight</w:t>
      </w:r>
      <w:r>
        <w:t xml:space="preserve"> </w:t>
      </w:r>
      <w:r w:rsidR="00B97E4E">
        <w:t xml:space="preserve">– Sells </w:t>
      </w:r>
      <w:r>
        <w:t xml:space="preserve">to Rosco Barrus </w:t>
      </w:r>
      <w:r w:rsidR="00B97E4E">
        <w:t>(Burris?)</w:t>
      </w:r>
      <w:r>
        <w:t xml:space="preserve">for $540.00, land on north side of Trent river, on John E. Foscue’s line, Owen Adams’ and John Adam’s lines, being part of land formerly owned by Daniel Kornegay, deceased, which reverted at his death to my mother, Hepsiba Knight, and which I inherited from my said mother at her death. This land was divided by commissioners of Jones Co. and surveyed by Jeremiah Heath, at request of John Adams, to </w:t>
      </w:r>
      <w:r w:rsidRPr="00C95F50">
        <w:rPr>
          <w:b/>
        </w:rPr>
        <w:t>James Stanly, who married Matilda Knight</w:t>
      </w:r>
      <w:r>
        <w:t xml:space="preserve">, and </w:t>
      </w:r>
      <w:r w:rsidRPr="00C95F50">
        <w:rPr>
          <w:b/>
        </w:rPr>
        <w:t>John Adams, who married Fanny Knight</w:t>
      </w:r>
      <w:r>
        <w:t>, and myself, as heirs of the mother who was heir of Daniel Kornegay. My share is 90 acres herein sold. Wts: Thomas C. Parsons. (Hargett Gwynn 1963, p. 621)</w:t>
      </w:r>
    </w:p>
    <w:p w:rsidR="001470B7" w:rsidRDefault="001470B7" w:rsidP="001470B7">
      <w:pPr>
        <w:pStyle w:val="NormalWeb"/>
        <w:spacing w:before="240" w:beforeAutospacing="0" w:after="240" w:afterAutospacing="0"/>
        <w:ind w:left="0" w:right="0"/>
      </w:pPr>
      <w:r>
        <w:rPr>
          <w:b/>
        </w:rPr>
        <w:t xml:space="preserve">1837 </w:t>
      </w:r>
      <w:r w:rsidR="00C95F50">
        <w:rPr>
          <w:b/>
        </w:rPr>
        <w:t xml:space="preserve">- </w:t>
      </w:r>
      <w:r>
        <w:rPr>
          <w:b/>
        </w:rPr>
        <w:t xml:space="preserve">Nov 18 </w:t>
      </w:r>
      <w:r>
        <w:t xml:space="preserve">– </w:t>
      </w:r>
      <w:r w:rsidRPr="006E7A77">
        <w:rPr>
          <w:b/>
          <w:u w:val="single"/>
        </w:rPr>
        <w:t>NC</w:t>
      </w:r>
      <w:r w:rsidR="00C95F50">
        <w:rPr>
          <w:b/>
          <w:u w:val="single"/>
        </w:rPr>
        <w:t xml:space="preserve"> </w:t>
      </w:r>
      <w:r w:rsidR="00C95F50" w:rsidRPr="006E7A77">
        <w:rPr>
          <w:b/>
          <w:u w:val="single"/>
        </w:rPr>
        <w:t>Jones</w:t>
      </w:r>
      <w:r>
        <w:t xml:space="preserve"> </w:t>
      </w:r>
      <w:r w:rsidRPr="008C12DD">
        <w:rPr>
          <w:b/>
        </w:rPr>
        <w:t xml:space="preserve">– </w:t>
      </w:r>
      <w:r w:rsidR="008C12DD" w:rsidRPr="008C12DD">
        <w:rPr>
          <w:b/>
        </w:rPr>
        <w:t xml:space="preserve">Admin - </w:t>
      </w:r>
      <w:r w:rsidRPr="008C12DD">
        <w:rPr>
          <w:b/>
        </w:rPr>
        <w:t>Daniel Knight</w:t>
      </w:r>
      <w:r>
        <w:t xml:space="preserve"> </w:t>
      </w:r>
      <w:r w:rsidR="008C12DD">
        <w:t xml:space="preserve">– Sells </w:t>
      </w:r>
      <w:r>
        <w:t>to John Foscue for $150.00, land… is known in the plan of the Duck Branch as lot No. One, at Jones’ patent line and at line of land sold by John Harrell to Daniel Kornegay, Oct 24, 1797, containing 90 acres, being land allotted to Daniel Knight, Feb. 1, 1837, as his share of land of Hepsibeth Knight, who was the daughter od Daniel Kornegay, and came to me as my share of her property.  Wts: R. Barrus, R. H. Parsons. (Hargett Gwynn 1963, p. 720)</w:t>
      </w:r>
    </w:p>
    <w:p w:rsidR="00E15445" w:rsidRDefault="00E15445" w:rsidP="001470B7">
      <w:pPr>
        <w:pStyle w:val="NormalWeb"/>
        <w:spacing w:before="240" w:beforeAutospacing="0" w:after="240" w:afterAutospacing="0"/>
        <w:ind w:left="0" w:right="0"/>
      </w:pPr>
      <w:r w:rsidRPr="00E15445">
        <w:rPr>
          <w:b/>
        </w:rPr>
        <w:t xml:space="preserve">1837 – Jan 30 – </w:t>
      </w:r>
      <w:r w:rsidRPr="00E15445">
        <w:rPr>
          <w:b/>
          <w:u w:val="single"/>
        </w:rPr>
        <w:t>NC Edgecombe</w:t>
      </w:r>
      <w:r w:rsidRPr="00E15445">
        <w:rPr>
          <w:b/>
        </w:rPr>
        <w:t xml:space="preserve"> – Admin – Charles C. Knight</w:t>
      </w:r>
      <w:r>
        <w:t xml:space="preserve"> - Will I, Charles C. Knight of the County of Edgecombe and State of North Carolina, do make and ordain this my last will and Testament in manner and form following to wit -</w:t>
      </w:r>
      <w:r>
        <w:br/>
        <w:t xml:space="preserve">I lend unto my wife Louisiana Knight the following property during her natural life, Viz: One negro man named James, on negro woman named Livia, on negro boy named Guilford and one negro boy named Bob.  Also I give unto my wife all my household and kitchen furniture.  And I also lend my wife on other negro named Jeffrey during life.  I give my wife three of the choice horses of my stock, ten sows and their pigs, three cows &amp; calves, ten head of sheep, all the fowls of every description.  Also I wish all the corn and fodder or so much thereof as will support the family of this plantation the present year, also the meat and all the other provisions which I have laid up for the support of my family the present year, to be appropriated to the use of my family this present year. </w:t>
      </w:r>
      <w:r>
        <w:br/>
        <w:t xml:space="preserve">Also it is my last will that my mother shall have enough of the property which I no possess to support her in an honorable and decent manner and free from want of the common necessaries of the life for twelve months. </w:t>
      </w:r>
      <w:r>
        <w:br/>
        <w:t>All the remains of my property after paying my just debts I wish equally divided among my two sons George W. Knight and John Knight.  And I do hereby nominate and appoint my worthy friend Joshua Pender Executor to this my last will and testament and revoking all other wills by me heretofore made to make and ordain this my last will and testament in witness whereof I have hereunto set my hand th</w:t>
      </w:r>
      <w:r w:rsidR="00F63BAC">
        <w:t>is 30</w:t>
      </w:r>
      <w:r w:rsidR="00F63BAC" w:rsidRPr="00F63BAC">
        <w:rPr>
          <w:vertAlign w:val="superscript"/>
        </w:rPr>
        <w:t>th</w:t>
      </w:r>
      <w:r w:rsidR="00F63BAC">
        <w:t xml:space="preserve"> day of January 1837.  Wit: Theo. Cheney, Danl. Parrish. Signed: C. C. Knight.  Cover Page:  Charles C. Knight, found by the jury to be ___ will August Court, 1839. (North Carolina, U.S., Wills and Probate Records 1665-1998, Original Wills, Killibrew, John , Middleton, S.O., served on ancestry.com)</w:t>
      </w:r>
    </w:p>
    <w:p w:rsidR="00112A05" w:rsidRDefault="00112A05" w:rsidP="001470B7">
      <w:pPr>
        <w:pStyle w:val="NormalWeb"/>
        <w:spacing w:before="240" w:beforeAutospacing="0" w:after="240" w:afterAutospacing="0"/>
        <w:ind w:left="0" w:right="0"/>
      </w:pPr>
      <w:r w:rsidRPr="00112A05">
        <w:rPr>
          <w:b/>
        </w:rPr>
        <w:lastRenderedPageBreak/>
        <w:t xml:space="preserve">1838 – Jan 3 – </w:t>
      </w:r>
      <w:r w:rsidRPr="00112A05">
        <w:rPr>
          <w:b/>
          <w:u w:val="single"/>
        </w:rPr>
        <w:t>GA Meriwether</w:t>
      </w:r>
      <w:r w:rsidRPr="00112A05">
        <w:rPr>
          <w:b/>
        </w:rPr>
        <w:t xml:space="preserve"> – Admin – John Knight </w:t>
      </w:r>
      <w:r>
        <w:t>– Executors bond for probate of will.  Executors are Isaac W. Perkinson, John M. Strickland and Samuel Lewis.  4K bond. (</w:t>
      </w:r>
      <w:r w:rsidRPr="00112A05">
        <w:t>Georgia, Wills and Probate Records, 1742-1992; Ancestry Record 8635 #216010</w:t>
      </w:r>
      <w:r>
        <w:t>)</w:t>
      </w:r>
    </w:p>
    <w:p w:rsidR="00BB6721" w:rsidRDefault="00BB6721" w:rsidP="001470B7">
      <w:pPr>
        <w:pStyle w:val="NormalWeb"/>
        <w:spacing w:before="240" w:beforeAutospacing="0" w:after="240" w:afterAutospacing="0"/>
        <w:ind w:left="0" w:right="0"/>
      </w:pPr>
      <w:r w:rsidRPr="0062075D">
        <w:rPr>
          <w:b/>
        </w:rPr>
        <w:t xml:space="preserve">1838 – Jul 4 – </w:t>
      </w:r>
      <w:r w:rsidRPr="00C0408F">
        <w:rPr>
          <w:b/>
          <w:u w:val="single"/>
        </w:rPr>
        <w:t>TN Smith</w:t>
      </w:r>
      <w:r w:rsidRPr="0062075D">
        <w:rPr>
          <w:b/>
        </w:rPr>
        <w:t xml:space="preserve"> – Admin – John Knight</w:t>
      </w:r>
      <w:r>
        <w:t xml:space="preserve"> – Letter to James L. Edwards, Esq, Commission of Pensions, Washington DC: Dear Sir, Mr. John Knight, a Pensioner living in this County, has frequently told me of the injustice that was done him in making out his declaration. He thinks that he Stated only six months of the amount of his Service, being told at the time that six months would get him the same Pension that twelve months would.  Under this mistake, he considers himself injured in thiat that he served in all more than fifteen months and was misinformed about the necessity of stating the particulars of each tour of service. He states the following tours of serives: 1</w:t>
      </w:r>
      <w:r w:rsidRPr="00BB6721">
        <w:rPr>
          <w:vertAlign w:val="superscript"/>
        </w:rPr>
        <w:t>st</w:t>
      </w:r>
      <w:r>
        <w:t>: a tour of six months uncer Captain Richard Taylor and Pleasant Henderson and William Gill, Lieutenant William Knight</w:t>
      </w:r>
      <w:r w:rsidR="0062075D">
        <w:t>, ensign, Barnett Pulliam. 2</w:t>
      </w:r>
      <w:r w:rsidR="0062075D" w:rsidRPr="0062075D">
        <w:rPr>
          <w:vertAlign w:val="superscript"/>
        </w:rPr>
        <w:t>nd</w:t>
      </w:r>
      <w:r w:rsidR="0062075D">
        <w:t xml:space="preserve"> tour was under Captain John Henderson of Colonel Malmodey’s Regiment. This tour he served three months; this was during the spring when the battle of Guilford was fought. 3</w:t>
      </w:r>
      <w:r w:rsidR="0062075D" w:rsidRPr="0062075D">
        <w:rPr>
          <w:vertAlign w:val="superscript"/>
        </w:rPr>
        <w:t>rd</w:t>
      </w:r>
      <w:r w:rsidR="0062075D">
        <w:t xml:space="preserve"> tour of three months at Georgetown in South Carolina shortly after General Marrion had made an inspection on that place.  4</w:t>
      </w:r>
      <w:r w:rsidR="0062075D" w:rsidRPr="0062075D">
        <w:rPr>
          <w:vertAlign w:val="superscript"/>
        </w:rPr>
        <w:t>th</w:t>
      </w:r>
      <w:r w:rsidR="0062075D">
        <w:t xml:space="preserve"> tour was under General Marrionnear Mouks corner and at Man___ plantations of three months. 5</w:t>
      </w:r>
      <w:r w:rsidR="0062075D" w:rsidRPr="0062075D">
        <w:rPr>
          <w:vertAlign w:val="superscript"/>
        </w:rPr>
        <w:t>th</w:t>
      </w:r>
      <w:r w:rsidR="0062075D">
        <w:t xml:space="preserve"> tour of two months at the same place last mentioned. During this time the British evacuated Charlestown.  You will be pleased to refer to his papers and see whereof before mentioned tours was admitted and on which he received his pension of $26.00 his present pension and ___ that he did not mention so that he can prove up the balance of the tours of service due him and thereby get his full … of the pension he is entitled to and suggest the plan he is to pursue in order to get full arrears as may be due him.  With great respect, I am yours, A. G. Ferguesson. </w:t>
      </w:r>
      <w:r w:rsidR="00C9289F">
        <w:t xml:space="preserve"> ~~ </w:t>
      </w:r>
      <w:r w:rsidR="009F3F04" w:rsidRPr="009F3F04">
        <w:rPr>
          <w:b/>
        </w:rPr>
        <w:t>Note</w:t>
      </w:r>
      <w:r w:rsidR="009F3F04">
        <w:t xml:space="preserve">: Further documents in the Pension file show that </w:t>
      </w:r>
      <w:r w:rsidR="009F3F04" w:rsidRPr="009F3F04">
        <w:t>John appeared in Smith County Court 28 September 1832 to apply for a pension for his service in the Revolutionary War.  He stated that he was 72 years of age and a resident of Smith County, Tennessee.  Miles West and Phillip Day were his witnesses and the pension was granted at $26.66 per annum.  The certificate of pension was issued 20 April 1833, retroactive to March 1833.  In 1835, John purchased 70 acres of Smith County land from his son, Thomas L. Knight, on the north side of the Cumberland River and the east side of Peyton's Creek.</w:t>
      </w:r>
      <w:r w:rsidR="0055073D">
        <w:t xml:space="preserve">  This is John E. Knight who married Martha Montague.</w:t>
      </w:r>
    </w:p>
    <w:p w:rsidR="00034608" w:rsidRDefault="00034608" w:rsidP="001470B7">
      <w:pPr>
        <w:pStyle w:val="NormalWeb"/>
        <w:spacing w:before="240" w:beforeAutospacing="0" w:after="240" w:afterAutospacing="0"/>
        <w:ind w:left="0" w:right="0"/>
      </w:pPr>
      <w:r w:rsidRPr="00034608">
        <w:rPr>
          <w:b/>
        </w:rPr>
        <w:t xml:space="preserve">1838 – Aug 31 – </w:t>
      </w:r>
      <w:r w:rsidRPr="00034608">
        <w:rPr>
          <w:b/>
          <w:u w:val="single"/>
        </w:rPr>
        <w:t>VA Amherst</w:t>
      </w:r>
      <w:r w:rsidRPr="00034608">
        <w:rPr>
          <w:b/>
        </w:rPr>
        <w:t xml:space="preserve"> – Mar – Ann Knight to John Mays.</w:t>
      </w:r>
      <w:r>
        <w:t xml:space="preserve">  (FHL Film Number 30273, 352)</w:t>
      </w:r>
    </w:p>
    <w:p w:rsidR="00121BBC" w:rsidRDefault="001470B7" w:rsidP="00121BBC">
      <w:pPr>
        <w:pStyle w:val="NormalWeb"/>
        <w:spacing w:before="240" w:after="240"/>
        <w:ind w:left="0"/>
      </w:pPr>
      <w:r>
        <w:rPr>
          <w:b/>
        </w:rPr>
        <w:t xml:space="preserve">1838 </w:t>
      </w:r>
      <w:r w:rsidR="006B4743">
        <w:rPr>
          <w:b/>
        </w:rPr>
        <w:t xml:space="preserve">- </w:t>
      </w:r>
      <w:r>
        <w:rPr>
          <w:b/>
        </w:rPr>
        <w:t xml:space="preserve">Nov 20 </w:t>
      </w:r>
      <w:r>
        <w:t xml:space="preserve">– </w:t>
      </w:r>
      <w:r w:rsidRPr="004C33D9">
        <w:rPr>
          <w:b/>
          <w:u w:val="single"/>
        </w:rPr>
        <w:t>GA</w:t>
      </w:r>
      <w:r w:rsidR="006B4743">
        <w:rPr>
          <w:b/>
          <w:u w:val="single"/>
        </w:rPr>
        <w:t xml:space="preserve"> </w:t>
      </w:r>
      <w:r w:rsidR="006B4743" w:rsidRPr="004C33D9">
        <w:rPr>
          <w:b/>
          <w:u w:val="single"/>
        </w:rPr>
        <w:t>Jasper</w:t>
      </w:r>
      <w:r w:rsidR="0000585B">
        <w:rPr>
          <w:b/>
          <w:u w:val="single"/>
        </w:rPr>
        <w:t>/Randolph</w:t>
      </w:r>
      <w:r w:rsidRPr="006B4743">
        <w:rPr>
          <w:b/>
        </w:rPr>
        <w:t xml:space="preserve"> </w:t>
      </w:r>
      <w:r w:rsidR="006B4743" w:rsidRPr="006B4743">
        <w:rPr>
          <w:b/>
        </w:rPr>
        <w:t>–</w:t>
      </w:r>
      <w:r w:rsidRPr="006B4743">
        <w:rPr>
          <w:b/>
        </w:rPr>
        <w:t xml:space="preserve"> </w:t>
      </w:r>
      <w:r w:rsidR="006B4743" w:rsidRPr="006B4743">
        <w:rPr>
          <w:b/>
        </w:rPr>
        <w:t>Admin – John Knight SR</w:t>
      </w:r>
      <w:r w:rsidR="006B4743">
        <w:t xml:space="preserve"> </w:t>
      </w:r>
      <w:r w:rsidR="00121BBC">
        <w:t>–</w:t>
      </w:r>
      <w:r w:rsidR="006B4743">
        <w:t xml:space="preserve"> </w:t>
      </w:r>
      <w:r w:rsidR="00121BBC">
        <w:t xml:space="preserve">In the name of God, Amen. I, JOHN KNIGHT of the State and County aforesaid, being conscious of my approaching dissolution and knowing that it is once appointed for all men to die, being in sound mind and memory, do make this my Last Will &amp; Testament. First I recommend my soul to God who gave it and my body to the earth to be buried in a Christian-like manner, knowing that I shall receive the same again at the great day of Resurrection by the mighty power of Him who gave it, and as touching my worldly effects wherewith it has pleased God to bless me I dispose of in the following </w:t>
      </w:r>
      <w:r w:rsidR="00C0408F">
        <w:t>m</w:t>
      </w:r>
      <w:r w:rsidR="00121BBC">
        <w:t>anner:</w:t>
      </w:r>
    </w:p>
    <w:p w:rsidR="00121BBC" w:rsidRDefault="00121BBC" w:rsidP="00121BBC">
      <w:pPr>
        <w:pStyle w:val="NormalWeb"/>
        <w:spacing w:before="240" w:after="240"/>
        <w:ind w:left="0"/>
      </w:pPr>
      <w:r>
        <w:lastRenderedPageBreak/>
        <w:t>Item 1. I give to my son, CARRINGTON KNIGHT, five dollars and to the lawful heirs of his body I give an equal part of my estate with the other of my children after deducting the sum of twelve hundred and seventy-two dollars and ten cents which he has already received, and the whole of the portion to remain in the hands of my executors for them to give to the lawful heirs of his body at times when they, my executors, may think best.</w:t>
      </w:r>
    </w:p>
    <w:p w:rsidR="00121BBC" w:rsidRDefault="00121BBC" w:rsidP="00121BBC">
      <w:pPr>
        <w:pStyle w:val="NormalWeb"/>
        <w:spacing w:before="240" w:after="240"/>
        <w:ind w:left="0"/>
      </w:pPr>
      <w:r>
        <w:t>Item 2. I give to my son, WILLIAM KNIGHT, five dollars and the lawful heirs of his body I give an equal portion of my estate with the other children after deducting the sum of three hundred and fifty dollars which he has already received, and the whole portion to remain in the hands of my executors for them to give to the lawful heirs of his body at times when they, my executors, may think best.</w:t>
      </w:r>
    </w:p>
    <w:p w:rsidR="00121BBC" w:rsidRDefault="00121BBC" w:rsidP="00121BBC">
      <w:pPr>
        <w:pStyle w:val="NormalWeb"/>
        <w:spacing w:before="240" w:after="240"/>
        <w:ind w:left="0"/>
      </w:pPr>
      <w:r>
        <w:t>Item 3. I give to my son, JEPTHA KNIGHT (Jepthy), five dollars and the lawful heirs of his body I give an equal portion of my estate with the other of my children after deducting six hundred and eleven dollars and fifty cents which he has already received, and the whole of his portion to remain in the hands of my executors for them to give to the lawful heirs of his body at times when the, my executors, may think best.</w:t>
      </w:r>
    </w:p>
    <w:p w:rsidR="00121BBC" w:rsidRDefault="00121BBC" w:rsidP="00121BBC">
      <w:pPr>
        <w:pStyle w:val="NormalWeb"/>
        <w:spacing w:before="240" w:after="240"/>
        <w:ind w:left="0"/>
      </w:pPr>
      <w:r>
        <w:t>Item 4. I give to my son, JOHN KNIGHT, an equal share of my estate after deducting fourteen hundred and seventy-three dollars which he has already received.</w:t>
      </w:r>
    </w:p>
    <w:p w:rsidR="00121BBC" w:rsidRDefault="00121BBC" w:rsidP="00121BBC">
      <w:pPr>
        <w:pStyle w:val="NormalWeb"/>
        <w:spacing w:before="240" w:after="240"/>
        <w:ind w:left="0"/>
      </w:pPr>
      <w:r>
        <w:t>Item 5. I give to my son, JAMES KNIGHT, an equal share of my estate after deducting nine hundred and eighteen dollars and thirty-seven cents which he has already received.</w:t>
      </w:r>
    </w:p>
    <w:p w:rsidR="00121BBC" w:rsidRDefault="00121BBC" w:rsidP="00121BBC">
      <w:pPr>
        <w:pStyle w:val="NormalWeb"/>
        <w:spacing w:before="240" w:after="240"/>
        <w:ind w:left="0"/>
      </w:pPr>
      <w:r>
        <w:t>Item 6. I give to my son, THOMAS J. KNIGHT, an equal share of my estate after deducting two hundred and thirty-five dollars which he has already received.</w:t>
      </w:r>
    </w:p>
    <w:p w:rsidR="00121BBC" w:rsidRDefault="00121BBC" w:rsidP="00121BBC">
      <w:pPr>
        <w:pStyle w:val="NormalWeb"/>
        <w:spacing w:before="240" w:after="240"/>
        <w:ind w:left="0"/>
      </w:pPr>
      <w:r>
        <w:t xml:space="preserve">Item 7. I give to my son, MEAKINS KNIGHT (Makins), an equal share of my estate after deducting eighteen hundred and sixteen dollars and fifty cents which he has already received. </w:t>
      </w:r>
    </w:p>
    <w:p w:rsidR="00121BBC" w:rsidRDefault="00121BBC" w:rsidP="00121BBC">
      <w:pPr>
        <w:pStyle w:val="NormalWeb"/>
        <w:spacing w:before="240" w:after="240"/>
        <w:ind w:left="0"/>
      </w:pPr>
      <w:r>
        <w:t>Item 8. I give to my son-in-law, JACOB PRUIT, an equal share of my estate after deducting sixteen hundred and eleven dollars which he has already received.</w:t>
      </w:r>
    </w:p>
    <w:p w:rsidR="00121BBC" w:rsidRDefault="00121BBC" w:rsidP="00121BBC">
      <w:pPr>
        <w:pStyle w:val="NormalWeb"/>
        <w:spacing w:before="240" w:after="240"/>
        <w:ind w:left="0"/>
      </w:pPr>
      <w:r>
        <w:t>Item 9. I give to my son, RALEIGH J.(I?) KNIGHT, an equal share of my estate after deducting two hundred and five dollars which he has already received, and the whole portion to remain in the hands of my executors for them to give to him at times when they think best.</w:t>
      </w:r>
    </w:p>
    <w:p w:rsidR="00121BBC" w:rsidRDefault="00121BBC" w:rsidP="00121BBC">
      <w:pPr>
        <w:pStyle w:val="NormalWeb"/>
        <w:spacing w:before="240" w:after="240"/>
        <w:ind w:left="0"/>
      </w:pPr>
      <w:r>
        <w:t>Item 10. I give to my son-in-law, EDWARD ALLEN, an equal share of my estate after deducting thirteen hundred and forty-six dollars and sixty cents which he has already received. If his wife, MARY ANN, should die without issue, then his part is to revert back to my estate and be equally divided amongst my children as my other estate.</w:t>
      </w:r>
    </w:p>
    <w:p w:rsidR="00121BBC" w:rsidRDefault="00121BBC" w:rsidP="00121BBC">
      <w:pPr>
        <w:pStyle w:val="NormalWeb"/>
        <w:spacing w:before="240" w:after="240"/>
        <w:ind w:left="0"/>
      </w:pPr>
      <w:r>
        <w:lastRenderedPageBreak/>
        <w:t>Item 11. I give to my grandson, THOMAS JEFFERSON IRVIN, an equal share of my estate after deducting five hundred dollars which his father, (not legible)....If my grandson, THOMAS JEFFERSON IRVIN, should die without lawful heirs, then his part to revert back to my estate and be equally divided amongst my children as my other estate.</w:t>
      </w:r>
    </w:p>
    <w:p w:rsidR="00121BBC" w:rsidRDefault="00121BBC" w:rsidP="00121BBC">
      <w:pPr>
        <w:pStyle w:val="NormalWeb"/>
        <w:spacing w:before="240" w:after="240"/>
        <w:ind w:left="0"/>
      </w:pPr>
      <w:r>
        <w:t>Item 12. I give to my daughter, SALATHA E. KNIGHT, an equal part of my estate after deducting twelve hundred dollars, it being the amount for two Negro girls, Adoline and Caroline, which I gave her. Salatha's part to remain in the hands of her mother til her mother's death, or Salatha marries.</w:t>
      </w:r>
    </w:p>
    <w:p w:rsidR="00121BBC" w:rsidRDefault="00121BBC" w:rsidP="00121BBC">
      <w:pPr>
        <w:pStyle w:val="NormalWeb"/>
        <w:spacing w:before="240" w:after="240"/>
        <w:ind w:left="0"/>
      </w:pPr>
      <w:r>
        <w:t>Item 13. I give to my daughter, MARTHA ANN ASTON ELIZA KNIGHT, an equal share of my estate after deducting twelve hundred dollars, it being the amount of two Negro girls, Mariah and (illegible) which I gave her. Martha's part to remain in the hands of her mother til her mother's death, or Martha marries.</w:t>
      </w:r>
    </w:p>
    <w:p w:rsidR="00121BBC" w:rsidRDefault="00121BBC" w:rsidP="00121BBC">
      <w:pPr>
        <w:pStyle w:val="NormalWeb"/>
        <w:spacing w:before="240" w:after="240"/>
        <w:ind w:left="0"/>
      </w:pPr>
      <w:r>
        <w:t>Item 14. I give to my wife, TEMPERANCE KNIGHT, during her lifetime the plantation whereon I now live, together with a Negro woman named Nettie and one named Fanny, and a Negro man named Ned. At her death the above named property to revert to my estate to be equally divided amongst my children in the manner of my other estate. I also give my wife, Temperance Knight, a Negro man named Thomas, two beds and furniture, one chest, sideboard, table, two horses, two cows, two ewes and lambs, and kitchen furniture sufficient for the family, one clock, one loom, six sitting chairs and spinning wheel which she has the liberty to dispose of as she thinks best.</w:t>
      </w:r>
    </w:p>
    <w:p w:rsidR="00121BBC" w:rsidRDefault="00121BBC" w:rsidP="00121BBC">
      <w:pPr>
        <w:pStyle w:val="NormalWeb"/>
        <w:spacing w:before="240" w:after="240"/>
        <w:ind w:left="0"/>
      </w:pPr>
      <w:r>
        <w:t>Item 15. If any of my children die without any lawful heirs of their bodies, his or her part is to revert back to my estate and be equally divided amongst my children as my other estate.</w:t>
      </w:r>
    </w:p>
    <w:p w:rsidR="00121BBC" w:rsidRDefault="00121BBC" w:rsidP="00121BBC">
      <w:pPr>
        <w:pStyle w:val="NormalWeb"/>
        <w:spacing w:before="240" w:after="240"/>
        <w:ind w:left="0"/>
      </w:pPr>
      <w:r>
        <w:t>Item 16. It is my will and desire at my death that all my property shall be sold except what is disposed of as above, and if any legatee has received more than their fair share it is to be paid to the others to make each part equal.</w:t>
      </w:r>
    </w:p>
    <w:p w:rsidR="00121BBC" w:rsidRDefault="00121BBC" w:rsidP="00121BBC">
      <w:pPr>
        <w:pStyle w:val="NormalWeb"/>
        <w:spacing w:before="240" w:after="240"/>
        <w:ind w:left="0"/>
      </w:pPr>
      <w:r>
        <w:t>Item 17. I leave my sons, JOHN KNIGHT, JAMES KNIGHT, and THOMAS J. KNIGHT, and my son-in-law, EDWARD ALLEN, my executors to carry out this my Will into effect. In (illegible) I have hereinto set my hand and affixed my seal this the 4th day of APRIL, 1838.</w:t>
      </w:r>
    </w:p>
    <w:p w:rsidR="00121BBC" w:rsidRDefault="00121BBC" w:rsidP="00121BBC">
      <w:pPr>
        <w:pStyle w:val="NormalWeb"/>
        <w:spacing w:before="240" w:after="240"/>
        <w:ind w:left="0"/>
      </w:pPr>
      <w:r>
        <w:t>JOHN KNIGHT (Seal)</w:t>
      </w:r>
      <w:r>
        <w:br/>
        <w:t>TEST. Benjamin B. Amos, Ephraim Alexander, Wily Peddy</w:t>
      </w:r>
    </w:p>
    <w:p w:rsidR="00121BBC" w:rsidRDefault="001470B7" w:rsidP="001470B7">
      <w:pPr>
        <w:pStyle w:val="NormalWeb"/>
        <w:spacing w:before="240" w:beforeAutospacing="0" w:after="240" w:afterAutospacing="0"/>
        <w:ind w:left="0" w:right="0"/>
      </w:pPr>
      <w:r w:rsidRPr="00546AEC">
        <w:t>Agreeably to the Last Will &amp; Testament of John Knight, Sr., late of Jasper County, deceased, will be sold at his residence on Wednesday, the 2nd of January, 1839, all the perishable property of said deceased, consisting of horses, cattle, hogs, fodder, plantation tools, household and kitchen furniture, and a variety of other articles too tedious to mention. Sale to continue from day to day until all are sold. Terms made known on the day of sale.--John Knight, James Knight, Thomas J. Knight, Ed. M. Allen, Executors.</w:t>
      </w:r>
      <w:r>
        <w:t xml:space="preserve"> </w:t>
      </w:r>
      <w:r w:rsidRPr="00546AEC">
        <w:t xml:space="preserve"> (</w:t>
      </w:r>
      <w:r w:rsidR="006B4743" w:rsidRPr="00546AEC">
        <w:t xml:space="preserve">DEATH: FROM THE MILLEDGEVILLE, GA, "SOUTHERN </w:t>
      </w:r>
      <w:r w:rsidR="006B4743" w:rsidRPr="00546AEC">
        <w:lastRenderedPageBreak/>
        <w:t>RECORDER"</w:t>
      </w:r>
      <w:r w:rsidR="006B4743">
        <w:t xml:space="preserve"> </w:t>
      </w:r>
      <w:r w:rsidR="006B4743" w:rsidRPr="00546AEC">
        <w:t xml:space="preserve">Page 4, Column </w:t>
      </w:r>
      <w:r w:rsidR="006B4743">
        <w:t xml:space="preserve">5,November 20, 1838: </w:t>
      </w:r>
      <w:r w:rsidRPr="00546AEC">
        <w:t>microfilm, Georgia State Archives, Atlanta)</w:t>
      </w:r>
    </w:p>
    <w:p w:rsidR="001470B7" w:rsidRDefault="001470B7" w:rsidP="001470B7">
      <w:pPr>
        <w:pStyle w:val="NormalWeb"/>
        <w:spacing w:before="240" w:beforeAutospacing="0" w:after="240" w:afterAutospacing="0"/>
        <w:ind w:left="0" w:right="0"/>
      </w:pPr>
      <w:r w:rsidRPr="00121BBC">
        <w:rPr>
          <w:b/>
        </w:rPr>
        <w:t>Note</w:t>
      </w:r>
      <w:r>
        <w:t xml:space="preserve">: This John Knight was </w:t>
      </w:r>
      <w:r w:rsidR="00121BBC">
        <w:t xml:space="preserve">most likely </w:t>
      </w:r>
      <w:r w:rsidR="0055073D">
        <w:t>a</w:t>
      </w:r>
      <w:r w:rsidR="00121BBC">
        <w:t xml:space="preserve"> grandson of John Knight and Elizabeth Woodson Knight</w:t>
      </w:r>
      <w:r>
        <w:t>; he married 1) Mary Carrington, 2) Temperance Head Bullard, widow. M</w:t>
      </w:r>
      <w:r w:rsidRPr="00546AEC">
        <w:t>arriage bond dated November 17, 1792 (Orange County, NC)</w:t>
      </w:r>
      <w:r>
        <w:t xml:space="preserve">.  In </w:t>
      </w:r>
      <w:r w:rsidRPr="00546AEC">
        <w:t>May, 1793, for a sum of 500 pounds John Carrington, Jr., sold 172 acres to John Knight. February 3, 1798, John Knight sold this land for same sum to George Carrington of Orange County, NC.</w:t>
      </w:r>
      <w:r>
        <w:t xml:space="preserve">  </w:t>
      </w:r>
      <w:r w:rsidRPr="00546AEC">
        <w:t xml:space="preserve"> October 3,1808, when he bought land in Baldwin County, GA (that portion that is now Jasper County). This land was situated in the 13th District of the county at the town of Hillsboro.</w:t>
      </w:r>
      <w:r>
        <w:t xml:space="preserve"> </w:t>
      </w:r>
      <w:r w:rsidRPr="00546AEC">
        <w:t>John Knight, Sr., wrote his will in April of 1838 in Jasper County. That will was proven in October.</w:t>
      </w:r>
    </w:p>
    <w:p w:rsidR="001470B7" w:rsidRDefault="001470B7" w:rsidP="001470B7">
      <w:pPr>
        <w:pStyle w:val="NormalWeb"/>
        <w:spacing w:before="240" w:beforeAutospacing="0" w:after="240" w:afterAutospacing="0"/>
        <w:ind w:left="0" w:right="0"/>
      </w:pPr>
      <w:r>
        <w:rPr>
          <w:b/>
        </w:rPr>
        <w:t xml:space="preserve">1838 </w:t>
      </w:r>
      <w:r w:rsidR="00C95F50">
        <w:rPr>
          <w:b/>
        </w:rPr>
        <w:t xml:space="preserve">- </w:t>
      </w:r>
      <w:r>
        <w:rPr>
          <w:b/>
        </w:rPr>
        <w:t xml:space="preserve">Dec </w:t>
      </w:r>
      <w:r>
        <w:t xml:space="preserve">– </w:t>
      </w:r>
      <w:r w:rsidRPr="00DA701A">
        <w:rPr>
          <w:b/>
          <w:u w:val="single"/>
        </w:rPr>
        <w:t>NC</w:t>
      </w:r>
      <w:r w:rsidR="00C95F50">
        <w:rPr>
          <w:b/>
          <w:u w:val="single"/>
        </w:rPr>
        <w:t xml:space="preserve"> </w:t>
      </w:r>
      <w:r w:rsidR="00C95F50" w:rsidRPr="00DA701A">
        <w:rPr>
          <w:b/>
          <w:u w:val="single"/>
        </w:rPr>
        <w:t>Edgecombe</w:t>
      </w:r>
      <w:r w:rsidRPr="00C95F50">
        <w:rPr>
          <w:b/>
        </w:rPr>
        <w:t xml:space="preserve"> – </w:t>
      </w:r>
      <w:r w:rsidR="00C95F50" w:rsidRPr="00C95F50">
        <w:rPr>
          <w:b/>
        </w:rPr>
        <w:t>W</w:t>
      </w:r>
      <w:r w:rsidRPr="00C95F50">
        <w:rPr>
          <w:b/>
        </w:rPr>
        <w:t xml:space="preserve">ill </w:t>
      </w:r>
      <w:r w:rsidR="00C95F50" w:rsidRPr="00C95F50">
        <w:rPr>
          <w:b/>
        </w:rPr>
        <w:t>-</w:t>
      </w:r>
      <w:r w:rsidRPr="00C95F50">
        <w:rPr>
          <w:b/>
        </w:rPr>
        <w:t xml:space="preserve"> Josiah Freeman</w:t>
      </w:r>
      <w:r w:rsidR="00C95F50">
        <w:t xml:space="preserve"> - </w:t>
      </w:r>
      <w:r>
        <w:t xml:space="preserve"> </w:t>
      </w:r>
      <w:r w:rsidRPr="00C95F50">
        <w:rPr>
          <w:b/>
        </w:rPr>
        <w:t>Son-in-law William Knight</w:t>
      </w:r>
      <w:r>
        <w:t xml:space="preserve"> m. to Emerlina Freeman.  Also mentions </w:t>
      </w:r>
      <w:r w:rsidRPr="00C95F50">
        <w:rPr>
          <w:b/>
        </w:rPr>
        <w:t>son-in-law Willie Summerlin</w:t>
      </w:r>
      <w:r>
        <w:t xml:space="preserve"> m. to Elizabeth Freeman. (Williams &amp; Griffin 1956, p. 134)</w:t>
      </w:r>
    </w:p>
    <w:p w:rsidR="001470B7" w:rsidRDefault="001470B7" w:rsidP="001470B7">
      <w:pPr>
        <w:pStyle w:val="NormalWeb"/>
        <w:spacing w:before="240" w:beforeAutospacing="0" w:after="240" w:afterAutospacing="0"/>
        <w:ind w:left="0" w:right="0"/>
      </w:pPr>
      <w:r>
        <w:rPr>
          <w:b/>
        </w:rPr>
        <w:t xml:space="preserve">1838 </w:t>
      </w:r>
      <w:r w:rsidR="008C12DD">
        <w:rPr>
          <w:b/>
        </w:rPr>
        <w:t xml:space="preserve">- </w:t>
      </w:r>
      <w:r>
        <w:rPr>
          <w:b/>
        </w:rPr>
        <w:t xml:space="preserve">Dec </w:t>
      </w:r>
      <w:r>
        <w:t xml:space="preserve">– </w:t>
      </w:r>
      <w:r w:rsidRPr="005349D2">
        <w:rPr>
          <w:b/>
          <w:u w:val="single"/>
        </w:rPr>
        <w:t>TN</w:t>
      </w:r>
      <w:r w:rsidR="00C95F50">
        <w:rPr>
          <w:b/>
          <w:u w:val="single"/>
        </w:rPr>
        <w:t xml:space="preserve"> </w:t>
      </w:r>
      <w:r w:rsidR="00C95F50" w:rsidRPr="005349D2">
        <w:rPr>
          <w:b/>
          <w:u w:val="single"/>
        </w:rPr>
        <w:t>Smith</w:t>
      </w:r>
      <w:r w:rsidRPr="00C95F50">
        <w:rPr>
          <w:b/>
        </w:rPr>
        <w:t xml:space="preserve"> – </w:t>
      </w:r>
      <w:r w:rsidR="00C95F50" w:rsidRPr="00C95F50">
        <w:rPr>
          <w:b/>
        </w:rPr>
        <w:t xml:space="preserve">Admin - </w:t>
      </w:r>
      <w:r w:rsidRPr="00C95F50">
        <w:rPr>
          <w:b/>
        </w:rPr>
        <w:t>John Knight</w:t>
      </w:r>
      <w:r>
        <w:t xml:space="preserve"> </w:t>
      </w:r>
      <w:r w:rsidR="00C95F50">
        <w:t>- D</w:t>
      </w:r>
      <w:r>
        <w:t xml:space="preserve">eed of gift to his children of 188 acres on Defeated Creek. The following Feb, </w:t>
      </w:r>
      <w:r w:rsidRPr="009D26F4">
        <w:t xml:space="preserve">the heirs of John Knight divided the land and the 7 slaves that were gifted to them by their father. The heirs were Thomas Latane Knight, William Montague Knight, Henry M. Knight, Ellis E. Knight,  Caty (Catherine Knight) - Ramsey (husband unknown), Charlotte Knight - Smith (wife of Daniel Smith) and (Martha) "Patsy" West (Wife of Robert West) </w:t>
      </w:r>
      <w:r>
        <w:t>(</w:t>
      </w:r>
      <w:r w:rsidRPr="009D26F4">
        <w:t>Smith County Deed book P, pages 119 through 121</w:t>
      </w:r>
      <w:r>
        <w:t>)</w:t>
      </w:r>
      <w:r w:rsidR="00C95F50">
        <w:t xml:space="preserve">  </w:t>
      </w:r>
      <w:r w:rsidR="00C95F50" w:rsidRPr="008C12DD">
        <w:rPr>
          <w:b/>
        </w:rPr>
        <w:t>Note</w:t>
      </w:r>
      <w:r w:rsidR="00C95F50">
        <w:t>:  This is the John Knight who married Martha Montague.  He was the son of Jonathan Knight and Judith Woodson and grandson of John Knight and Elizabeth Woodson.</w:t>
      </w:r>
    </w:p>
    <w:p w:rsidR="008F6DD9" w:rsidRDefault="008F6DD9" w:rsidP="001470B7">
      <w:pPr>
        <w:pStyle w:val="NormalWeb"/>
        <w:spacing w:before="240" w:beforeAutospacing="0" w:after="240" w:afterAutospacing="0"/>
        <w:ind w:left="0" w:right="0"/>
      </w:pPr>
      <w:r w:rsidRPr="008F6DD9">
        <w:rPr>
          <w:b/>
        </w:rPr>
        <w:t xml:space="preserve">1838 – </w:t>
      </w:r>
      <w:r w:rsidRPr="008F6DD9">
        <w:rPr>
          <w:b/>
          <w:u w:val="single"/>
        </w:rPr>
        <w:t>GA Emanuel</w:t>
      </w:r>
      <w:r w:rsidRPr="008F6DD9">
        <w:rPr>
          <w:b/>
        </w:rPr>
        <w:t xml:space="preserve"> – Admin – Bethany Knight</w:t>
      </w:r>
      <w:r w:rsidR="008C12DD">
        <w:rPr>
          <w:b/>
        </w:rPr>
        <w:t xml:space="preserve"> - </w:t>
      </w:r>
      <w:r w:rsidR="008C12DD" w:rsidRPr="008C12DD">
        <w:t>Land Lottery Grants</w:t>
      </w:r>
      <w:r w:rsidR="008C12DD" w:rsidRPr="008F6DD9">
        <w:rPr>
          <w:b/>
        </w:rPr>
        <w:t xml:space="preserve"> </w:t>
      </w:r>
      <w:r>
        <w:t>W.R.S., Dis. 33, Sec. 3, Lot 47.  (Revolutionary Soldiers and the Widows of Revolutionary soldiers listed in “The Cherokee Land Lottery,” James F. Smith, Harper Bros., 1838, Knight 1920, p. 356)</w:t>
      </w:r>
    </w:p>
    <w:p w:rsidR="00A41CDC" w:rsidRDefault="00A41CDC" w:rsidP="00A41CDC">
      <w:pPr>
        <w:pStyle w:val="NormalWeb"/>
        <w:spacing w:before="240" w:after="240"/>
        <w:ind w:left="0"/>
      </w:pPr>
      <w:r w:rsidRPr="00A41CDC">
        <w:rPr>
          <w:b/>
        </w:rPr>
        <w:t xml:space="preserve">1839 – Jan 20 – </w:t>
      </w:r>
      <w:r w:rsidRPr="00A41CDC">
        <w:rPr>
          <w:b/>
          <w:u w:val="single"/>
        </w:rPr>
        <w:t>VA Amherst</w:t>
      </w:r>
      <w:r w:rsidRPr="00A41CDC">
        <w:rPr>
          <w:b/>
        </w:rPr>
        <w:t xml:space="preserve"> – Mar – Sarah Jane Knight to William Tucker</w:t>
      </w:r>
      <w:r>
        <w:t xml:space="preserve">. (FHL Film Number: 30273, Reference ID: p 354) </w:t>
      </w:r>
    </w:p>
    <w:p w:rsidR="00A41CDC" w:rsidRDefault="00A41CDC" w:rsidP="00A41CDC">
      <w:pPr>
        <w:pStyle w:val="NormalWeb"/>
        <w:spacing w:before="240" w:after="240"/>
        <w:ind w:left="0"/>
      </w:pPr>
      <w:r w:rsidRPr="0030709E">
        <w:rPr>
          <w:b/>
        </w:rPr>
        <w:t xml:space="preserve">1839 – May 9 – </w:t>
      </w:r>
      <w:r w:rsidRPr="0030709E">
        <w:rPr>
          <w:b/>
          <w:u w:val="single"/>
        </w:rPr>
        <w:t>VA Amherst</w:t>
      </w:r>
      <w:r w:rsidRPr="0030709E">
        <w:rPr>
          <w:b/>
        </w:rPr>
        <w:t xml:space="preserve"> – Mar – William H. Knight to Eliza P. Turner.</w:t>
      </w:r>
      <w:r>
        <w:t xml:space="preserve"> (FHL Film Number 30273, p. 356)</w:t>
      </w:r>
    </w:p>
    <w:p w:rsidR="001470B7" w:rsidRDefault="001470B7" w:rsidP="001470B7">
      <w:pPr>
        <w:pStyle w:val="NormalWeb"/>
        <w:spacing w:before="240" w:beforeAutospacing="0" w:after="240" w:afterAutospacing="0"/>
        <w:ind w:left="0" w:right="0"/>
      </w:pPr>
      <w:r w:rsidRPr="002D56F3">
        <w:rPr>
          <w:b/>
        </w:rPr>
        <w:t xml:space="preserve">1839 </w:t>
      </w:r>
      <w:r w:rsidR="008C12DD">
        <w:rPr>
          <w:b/>
        </w:rPr>
        <w:t xml:space="preserve">- </w:t>
      </w:r>
      <w:r w:rsidRPr="002D56F3">
        <w:rPr>
          <w:b/>
        </w:rPr>
        <w:t xml:space="preserve">Jul 14 </w:t>
      </w:r>
      <w:r>
        <w:t xml:space="preserve">– </w:t>
      </w:r>
      <w:r w:rsidRPr="00FB3A1B">
        <w:rPr>
          <w:b/>
          <w:u w:val="single"/>
        </w:rPr>
        <w:t>VA</w:t>
      </w:r>
      <w:r w:rsidR="0007654C">
        <w:rPr>
          <w:b/>
          <w:u w:val="single"/>
        </w:rPr>
        <w:t xml:space="preserve"> </w:t>
      </w:r>
      <w:r w:rsidR="0007654C" w:rsidRPr="00FB3A1B">
        <w:rPr>
          <w:b/>
          <w:u w:val="single"/>
        </w:rPr>
        <w:t>Harrison</w:t>
      </w:r>
      <w:r>
        <w:t xml:space="preserve"> </w:t>
      </w:r>
      <w:r w:rsidR="0007654C" w:rsidRPr="008C12DD">
        <w:rPr>
          <w:b/>
        </w:rPr>
        <w:t>(</w:t>
      </w:r>
      <w:r w:rsidRPr="008C12DD">
        <w:rPr>
          <w:b/>
        </w:rPr>
        <w:t>now WVa</w:t>
      </w:r>
      <w:r w:rsidR="0007654C" w:rsidRPr="008C12DD">
        <w:rPr>
          <w:b/>
        </w:rPr>
        <w:t xml:space="preserve">) – Will - </w:t>
      </w:r>
      <w:r w:rsidRPr="008C12DD">
        <w:rPr>
          <w:b/>
        </w:rPr>
        <w:t xml:space="preserve"> Bailey Knight</w:t>
      </w:r>
      <w:r w:rsidR="0007654C" w:rsidRPr="008C12DD">
        <w:rPr>
          <w:b/>
        </w:rPr>
        <w:t xml:space="preserve"> </w:t>
      </w:r>
      <w:r w:rsidR="0007654C">
        <w:t xml:space="preserve">- </w:t>
      </w:r>
      <w:r>
        <w:t xml:space="preserve"> In the name of God Amen, I, </w:t>
      </w:r>
      <w:r w:rsidRPr="00E0134A">
        <w:rPr>
          <w:b/>
        </w:rPr>
        <w:t>Bailey Knight</w:t>
      </w:r>
      <w:r>
        <w:t xml:space="preserve"> of Harrison County and state of Virginia. Knowing the uncertainty of life and the certainty of Death and being weak in body but sound in mind and being desirous to dispose of the estate in my possession before I depart do make this my last Will and Testement, revoking all others and   </w:t>
      </w:r>
      <w:r>
        <w:br/>
        <w:t xml:space="preserve">*  First I bequeath my body to the dust and my sole  to God who gave it-  </w:t>
      </w:r>
      <w:r>
        <w:br/>
        <w:t xml:space="preserve">* Second it is my desire that my sons </w:t>
      </w:r>
      <w:r w:rsidRPr="00E0134A">
        <w:rPr>
          <w:b/>
        </w:rPr>
        <w:t>Bailey Knight</w:t>
      </w:r>
      <w:r>
        <w:t xml:space="preserve"> and </w:t>
      </w:r>
      <w:r w:rsidRPr="00E0134A">
        <w:rPr>
          <w:b/>
        </w:rPr>
        <w:t>Thomas Knight</w:t>
      </w:r>
      <w:r>
        <w:t xml:space="preserve"> be executors of this my last Will-  </w:t>
      </w:r>
      <w:r>
        <w:br/>
        <w:t xml:space="preserve">* Third that my debts be punctly  paid. And unto my beloved wife Sarah Ann, I give and bequeath all the residue of my estate both real and personal during her natural life and at the death of my beloved wife, it is my desire that the property that then remain, be sold by my executors, and eaqily divided between my children and Grandchildren as follows   </w:t>
      </w:r>
      <w:r>
        <w:br/>
      </w:r>
      <w:r>
        <w:lastRenderedPageBreak/>
        <w:t xml:space="preserve">*  To the heirs of my son </w:t>
      </w:r>
      <w:r w:rsidRPr="00E0134A">
        <w:rPr>
          <w:b/>
        </w:rPr>
        <w:t>James Knight</w:t>
      </w:r>
      <w:r>
        <w:t xml:space="preserve"> dec. I give an equal part with my other children.   </w:t>
      </w:r>
      <w:r>
        <w:br/>
        <w:t xml:space="preserve">* To </w:t>
      </w:r>
      <w:r w:rsidRPr="00E0134A">
        <w:rPr>
          <w:b/>
        </w:rPr>
        <w:t>Sally Knight</w:t>
      </w:r>
      <w:r>
        <w:t xml:space="preserve"> Clevenger and </w:t>
      </w:r>
      <w:r w:rsidRPr="00E0134A">
        <w:rPr>
          <w:b/>
        </w:rPr>
        <w:t>Mary Ann Knight</w:t>
      </w:r>
      <w:r>
        <w:t xml:space="preserve"> Clevenger I give and bequeath to each a good feather bed when eaver  they may marry and stand in need of a bed- and that the proceeds of the sails  of the goods and chattels as sold as above described together with a negro slave, Robert, by name be divided equally  between my children as named, </w:t>
      </w:r>
      <w:r w:rsidRPr="00E0134A">
        <w:rPr>
          <w:b/>
        </w:rPr>
        <w:t>the heirs of James Knight, deceased, Elizabeth Clevenger, John Knight, Francis Currey, Peter Knight, Bailey Knight, Isaac Knight, and Benjamin Knight.</w:t>
      </w:r>
      <w:r>
        <w:t xml:space="preserve">    </w:t>
      </w:r>
      <w:r>
        <w:br/>
        <w:t xml:space="preserve">* And unto </w:t>
      </w:r>
      <w:r w:rsidRPr="00E0134A">
        <w:rPr>
          <w:b/>
        </w:rPr>
        <w:t>Thomas Knight, Isaac Knight and Benjamin Knight</w:t>
      </w:r>
      <w:r>
        <w:t xml:space="preserve">, I give and bequeath  my farm or tract of land after the death of my beloved wife to be divided eaquelly  between them-  </w:t>
      </w:r>
      <w:r>
        <w:br/>
        <w:t xml:space="preserve">* Unto my son </w:t>
      </w:r>
      <w:r w:rsidRPr="00E0134A">
        <w:rPr>
          <w:b/>
        </w:rPr>
        <w:t>Benjamin</w:t>
      </w:r>
      <w:r>
        <w:t xml:space="preserve"> I desire  to give a good bed and bedding whenever he may desire  to have it.   </w:t>
      </w:r>
      <w:r>
        <w:br/>
        <w:t xml:space="preserve">* And lastly I desire that my executors will faithfully execute this my last will and testament  and that it be made share and recorded in the Clerks office of the County Court of Harrison.    </w:t>
      </w:r>
      <w:r>
        <w:br/>
        <w:t xml:space="preserve">* Signed and sealed this 14 day of July one thousand eight hundred and thirty nine in the presence of </w:t>
      </w:r>
      <w:r w:rsidRPr="00006B31">
        <w:rPr>
          <w:b/>
        </w:rPr>
        <w:t>Bailey Knight</w:t>
      </w:r>
      <w:r>
        <w:t xml:space="preserve"> (signed) and witnessed by Archibald Williamson, James A. Williamson and Jonathan T. Curry August court 1839 (Will Book 5 - Page 513-514 of the Harrison County, VA, now West Virginia, Will book dated July 14, 1839.)</w:t>
      </w:r>
    </w:p>
    <w:p w:rsidR="001470B7" w:rsidRDefault="001470B7" w:rsidP="001470B7">
      <w:pPr>
        <w:pStyle w:val="NormalWeb"/>
        <w:spacing w:before="240" w:beforeAutospacing="0" w:after="240" w:afterAutospacing="0"/>
        <w:ind w:left="0" w:right="0"/>
      </w:pPr>
      <w:r>
        <w:rPr>
          <w:b/>
        </w:rPr>
        <w:t xml:space="preserve">1839 </w:t>
      </w:r>
      <w:r w:rsidR="008C12DD">
        <w:rPr>
          <w:b/>
        </w:rPr>
        <w:t xml:space="preserve">- </w:t>
      </w:r>
      <w:r>
        <w:rPr>
          <w:b/>
        </w:rPr>
        <w:t xml:space="preserve">Jul 20 </w:t>
      </w:r>
      <w:r>
        <w:t xml:space="preserve">– </w:t>
      </w:r>
      <w:r w:rsidRPr="00340D2B">
        <w:rPr>
          <w:b/>
          <w:u w:val="single"/>
        </w:rPr>
        <w:t>NC</w:t>
      </w:r>
      <w:r w:rsidR="0007654C">
        <w:rPr>
          <w:b/>
          <w:u w:val="single"/>
        </w:rPr>
        <w:t xml:space="preserve"> </w:t>
      </w:r>
      <w:r w:rsidR="0007654C" w:rsidRPr="00340D2B">
        <w:rPr>
          <w:b/>
          <w:u w:val="single"/>
        </w:rPr>
        <w:t>Edgecombe</w:t>
      </w:r>
      <w:r>
        <w:t xml:space="preserve"> </w:t>
      </w:r>
      <w:r w:rsidRPr="00322DC8">
        <w:rPr>
          <w:b/>
        </w:rPr>
        <w:t xml:space="preserve">– </w:t>
      </w:r>
      <w:r w:rsidR="00322DC8" w:rsidRPr="00322DC8">
        <w:rPr>
          <w:b/>
        </w:rPr>
        <w:t>Admin – William Knight</w:t>
      </w:r>
      <w:r w:rsidR="00322DC8">
        <w:t xml:space="preserve"> - </w:t>
      </w:r>
      <w:r>
        <w:t xml:space="preserve">Will </w:t>
      </w:r>
      <w:r w:rsidR="00322DC8">
        <w:t>of</w:t>
      </w:r>
      <w:r>
        <w:t xml:space="preserve"> Bryan Barnes witnessed by </w:t>
      </w:r>
      <w:r w:rsidRPr="00006B31">
        <w:rPr>
          <w:b/>
        </w:rPr>
        <w:t>William Knight</w:t>
      </w:r>
      <w:r>
        <w:t>. (Williams &amp; Griffin 1956, p. 14)</w:t>
      </w:r>
    </w:p>
    <w:p w:rsidR="009E763D" w:rsidRDefault="009E763D" w:rsidP="009E763D">
      <w:pPr>
        <w:pStyle w:val="Heading2"/>
      </w:pPr>
      <w:r>
        <w:t>1840</w:t>
      </w:r>
    </w:p>
    <w:p w:rsidR="000730DC" w:rsidRDefault="000730DC" w:rsidP="001470B7">
      <w:pPr>
        <w:pStyle w:val="NormalWeb"/>
        <w:spacing w:before="240" w:beforeAutospacing="0" w:after="240" w:afterAutospacing="0"/>
        <w:ind w:left="0" w:right="0"/>
      </w:pPr>
      <w:r w:rsidRPr="000730DC">
        <w:rPr>
          <w:b/>
        </w:rPr>
        <w:t xml:space="preserve">1840 – Mar 12 – </w:t>
      </w:r>
      <w:r w:rsidRPr="000730DC">
        <w:rPr>
          <w:b/>
          <w:u w:val="single"/>
        </w:rPr>
        <w:t>NC Edgecombe</w:t>
      </w:r>
      <w:r w:rsidRPr="000730DC">
        <w:rPr>
          <w:b/>
        </w:rPr>
        <w:t xml:space="preserve"> – Will – Elizabeth Knight Cherry</w:t>
      </w:r>
      <w:r>
        <w:t xml:space="preserve"> – To Dau. </w:t>
      </w:r>
      <w:r w:rsidRPr="0007654C">
        <w:rPr>
          <w:b/>
        </w:rPr>
        <w:t>Sally D. Jones</w:t>
      </w:r>
      <w:r>
        <w:t>, all my property of every description.  * Good notes amounting to $1000 to heirs of Lewis K. Cherry, decease</w:t>
      </w:r>
      <w:r w:rsidR="0007654C">
        <w:t>d</w:t>
      </w:r>
      <w:r>
        <w:t>.  Wit: Henry Austin.  (Edgecombe County, Book F., p. 250)</w:t>
      </w:r>
    </w:p>
    <w:p w:rsidR="00BF5403" w:rsidRDefault="00BF5403" w:rsidP="001470B7">
      <w:pPr>
        <w:pStyle w:val="NormalWeb"/>
        <w:spacing w:before="240" w:beforeAutospacing="0" w:after="240" w:afterAutospacing="0"/>
        <w:ind w:left="0" w:right="0"/>
      </w:pPr>
      <w:r w:rsidRPr="00BF5403">
        <w:rPr>
          <w:b/>
        </w:rPr>
        <w:t xml:space="preserve">1840 – Dec 10 – </w:t>
      </w:r>
      <w:r w:rsidRPr="00BF5403">
        <w:rPr>
          <w:b/>
          <w:u w:val="single"/>
        </w:rPr>
        <w:t>VA Amherst</w:t>
      </w:r>
      <w:r w:rsidRPr="00BF5403">
        <w:rPr>
          <w:b/>
        </w:rPr>
        <w:t xml:space="preserve"> – Mar – John J. Knight to Mary Rickets</w:t>
      </w:r>
      <w:r>
        <w:t>.  (FHL Film Number 30273)</w:t>
      </w:r>
    </w:p>
    <w:p w:rsidR="0060589A" w:rsidRDefault="0060589A" w:rsidP="001470B7">
      <w:pPr>
        <w:pStyle w:val="NormalWeb"/>
        <w:spacing w:before="240" w:beforeAutospacing="0" w:after="240" w:afterAutospacing="0"/>
        <w:ind w:left="0" w:right="0"/>
      </w:pPr>
      <w:r w:rsidRPr="0060589A">
        <w:rPr>
          <w:b/>
        </w:rPr>
        <w:t xml:space="preserve">1840 – Dec 23 – </w:t>
      </w:r>
      <w:r w:rsidRPr="0060589A">
        <w:rPr>
          <w:b/>
          <w:u w:val="single"/>
        </w:rPr>
        <w:t>VA Amherst</w:t>
      </w:r>
      <w:r w:rsidRPr="0060589A">
        <w:rPr>
          <w:b/>
        </w:rPr>
        <w:t xml:space="preserve"> – Mar – Nancy Knight to H. Stump</w:t>
      </w:r>
      <w:r>
        <w:t>. (FHL Film Number 30273)</w:t>
      </w:r>
    </w:p>
    <w:p w:rsidR="00C9289F" w:rsidRDefault="00C9289F" w:rsidP="001470B7">
      <w:pPr>
        <w:pStyle w:val="NormalWeb"/>
        <w:spacing w:before="240" w:beforeAutospacing="0" w:after="240" w:afterAutospacing="0"/>
        <w:ind w:left="0" w:right="0"/>
      </w:pPr>
      <w:r w:rsidRPr="00C9289F">
        <w:rPr>
          <w:b/>
        </w:rPr>
        <w:t xml:space="preserve">1841 - Nov 23 – </w:t>
      </w:r>
      <w:r w:rsidRPr="00C9289F">
        <w:rPr>
          <w:b/>
          <w:u w:val="single"/>
        </w:rPr>
        <w:t>TN Bledsoe</w:t>
      </w:r>
      <w:r w:rsidRPr="00C9289F">
        <w:rPr>
          <w:b/>
        </w:rPr>
        <w:t xml:space="preserve"> – Admin – John Knight</w:t>
      </w:r>
      <w:r w:rsidRPr="00C9289F">
        <w:t xml:space="preserve"> – Land grant No. 8627, entered 2 Dec 1827, for 100 acs in Bledsoe County on Cumberland Mountain and Puncheon Camp Branch, adj. Jonathan Knight’s corner, surveyed 31 Aug 1841, signed Gov James Jones, 23 Nov 1841. (TN Grant Book S, PP. 329-330)</w:t>
      </w:r>
    </w:p>
    <w:p w:rsidR="00B477C6" w:rsidRDefault="00B477C6" w:rsidP="001470B7">
      <w:pPr>
        <w:pStyle w:val="NormalWeb"/>
        <w:spacing w:before="240" w:beforeAutospacing="0" w:after="240" w:afterAutospacing="0"/>
        <w:ind w:left="0" w:right="0"/>
      </w:pPr>
      <w:r>
        <w:rPr>
          <w:b/>
        </w:rPr>
        <w:t xml:space="preserve">1841 – </w:t>
      </w:r>
      <w:r w:rsidRPr="00CA5DEC">
        <w:rPr>
          <w:b/>
          <w:u w:val="single"/>
        </w:rPr>
        <w:t xml:space="preserve">VA </w:t>
      </w:r>
      <w:r>
        <w:rPr>
          <w:b/>
          <w:u w:val="single"/>
        </w:rPr>
        <w:t>Taylor</w:t>
      </w:r>
      <w:r>
        <w:rPr>
          <w:b/>
        </w:rPr>
        <w:t xml:space="preserve"> – Birth/Bap – William L. Knight</w:t>
      </w:r>
      <w:r w:rsidRPr="00CA5DEC">
        <w:t xml:space="preserve"> – Enl. Co. N, 6</w:t>
      </w:r>
      <w:r w:rsidRPr="00CA5DEC">
        <w:rPr>
          <w:vertAlign w:val="superscript"/>
        </w:rPr>
        <w:t>th</w:t>
      </w:r>
      <w:r w:rsidRPr="00CA5DEC">
        <w:t xml:space="preserve"> W VA Inf. 9-25-61; disch. 11-17-64; brother Benjamin listed Barbour Light Horse.  Farmer; $1000/238 (parent); b. Taylor Co., W VA 1841; Baptist; came to Barbour 1840; m. Malinda Stockwell 1866; listed Barbour Union veterans 1890. Son of Thomas and Catherine (Rosier) Knight; father b. Monongalia Co. VA; settled Taylor Co. 1830s, then Barbour; grandparents b. VA. </w:t>
      </w:r>
      <w:r>
        <w:t xml:space="preserve"> (Union and Confederate Soldiers and Sympathizers of Barbour County, West Virginia: Unionists)</w:t>
      </w:r>
    </w:p>
    <w:p w:rsidR="00C9289F" w:rsidRDefault="00C9289F" w:rsidP="001470B7">
      <w:pPr>
        <w:pStyle w:val="NormalWeb"/>
        <w:spacing w:before="240" w:beforeAutospacing="0" w:after="240" w:afterAutospacing="0"/>
        <w:ind w:left="0" w:right="0"/>
      </w:pPr>
      <w:r w:rsidRPr="00C9289F">
        <w:rPr>
          <w:b/>
        </w:rPr>
        <w:lastRenderedPageBreak/>
        <w:t xml:space="preserve">1842 - Mar - </w:t>
      </w:r>
      <w:r w:rsidRPr="00C9289F">
        <w:rPr>
          <w:b/>
          <w:u w:val="single"/>
        </w:rPr>
        <w:t>TN Bledsoe</w:t>
      </w:r>
      <w:r w:rsidRPr="00C9289F">
        <w:rPr>
          <w:b/>
        </w:rPr>
        <w:t xml:space="preserve"> – Admin – John Knight</w:t>
      </w:r>
      <w:r w:rsidRPr="00C9289F">
        <w:t xml:space="preserve"> – Court session: John Knight was appointed overseer of the public road in place of Elijah Kilgore. (County Court Minutes, p. 42)</w:t>
      </w:r>
    </w:p>
    <w:p w:rsidR="00DB0E46" w:rsidRDefault="00DB0E46" w:rsidP="001470B7">
      <w:pPr>
        <w:pStyle w:val="NormalWeb"/>
        <w:spacing w:before="240" w:beforeAutospacing="0" w:after="240" w:afterAutospacing="0"/>
        <w:ind w:left="0" w:right="0"/>
      </w:pPr>
      <w:r w:rsidRPr="00DB0E46">
        <w:rPr>
          <w:b/>
        </w:rPr>
        <w:t xml:space="preserve">1842 – May – </w:t>
      </w:r>
      <w:r w:rsidRPr="00DB0E46">
        <w:rPr>
          <w:b/>
          <w:u w:val="single"/>
        </w:rPr>
        <w:t>NC Edgecombe</w:t>
      </w:r>
      <w:r w:rsidRPr="00DB0E46">
        <w:rPr>
          <w:b/>
        </w:rPr>
        <w:t xml:space="preserve"> – Admin – Charles C. Knight, George W. Knight, John L. Knight</w:t>
      </w:r>
      <w:r>
        <w:t xml:space="preserve"> – Court of Pleas Petition:  The Petition of Hezekiah H. Banks (?), guardian of George W. Knight and John L. Knight, orphans of Charles C. Knight:  Ex Parte:  To the worshipful the county court of Edgecombe:  Humbly complaining sheweth unto your worships, your petitioner aforesaid that he lately became the guardian of two orphans, George W. Knight and John L. Knight, infants &amp; children of the late Charles C. Knight. That he, your petitioner, resides in the county of Chatham as do the said orphans another month. Your petitioner is guardian by appointment of this court, the former guardian of said orphans, Willis Knight, has delivered over to your petitioner the slaves belonging to said orphans and your petitioner indebted to crry them to the county of Chatham aforesaid. He carried them as far as ___ and on the way as near </w:t>
      </w:r>
      <w:r w:rsidR="00073F2E">
        <w:t>Raleigh (?), when one of them, Jeff by name, ran away &amp; returned to this county where he has been abiding and occasionally shows him self ever since.  That during the times of his outlying ha has been caught in a ___ theft ___ &amp; ____.  Said slave avows his determination never to go ___ in Chatham &amp; find that he is despeaate &amp; ____ in character.  Your petitioner h</w:t>
      </w:r>
      <w:r w:rsidR="00331EB1">
        <w:t xml:space="preserve">as been ___ by extra high ____  with the ___ of same slow to work this opposition for him. And your petitioner is sober ___ from all he is informed &amp; believes that said slave, unless sold, will be of little benefit to his wards. That he is ___, willfull, determined and desperate. Therefore, your petitioner ___ that said slave may be sold &amp; that he be allowed to </w:t>
      </w:r>
      <w:r w:rsidR="008C0AA8">
        <w:t>___</w:t>
      </w:r>
      <w:r w:rsidR="00331EB1">
        <w:t xml:space="preserve"> him upon such term as shall seem agreeable to the court. &amp; this will ___ ___ ___. </w:t>
      </w:r>
      <w:r w:rsidR="003B587F">
        <w:t xml:space="preserve">  </w:t>
      </w:r>
      <w:r w:rsidR="003B587F">
        <w:br/>
        <w:t>Hezekiah H. Banks maketh oath that the facts set forth in the foregoing petition are true as he believes them stated of his own knowledge  ___ ____.  Signed H. H. Banks.  Sworn to and signed before me in open court. Jn. Norfleet, Clerk.</w:t>
      </w:r>
      <w:r w:rsidR="003B587F">
        <w:br/>
        <w:t xml:space="preserve">Willis Knight &amp; Ant. K. Barlow make oath that they were acquainted with the character of the same Jeff named in above petition, that said slave was raised near them and has been in the neighborhood.  They say that the character </w:t>
      </w:r>
      <w:r w:rsidR="00CC18DC">
        <w:t>___ ___ ___ and they have no doubt that a sale must promote the benefit of the orphans; and that unless he is sold they will ___ little benefit from his labor or ___.  Signed A. K. Barlow, Willis Knight.  Sworn to in open court, Jn Norfleect, clerk.   Cover page:  H. H. Banks guardian, Ex parte petition for sale of slave Jeff, property of his wards.  (North Caroline, U.S., Wills and Probate Records, 1665-1998,  E</w:t>
      </w:r>
      <w:r w:rsidR="00CC18DC" w:rsidRPr="00CC18DC">
        <w:t>Wills, 1663-1978; Estate Papers, 1748-1917 (Edgecombe County, North Carolina); Author: North Carolina. Division of Archives and History (Raleigh, North Carolina); Probate Place: Edgecombe, North Carolina</w:t>
      </w:r>
      <w:r w:rsidR="00CC18DC">
        <w:t>)</w:t>
      </w:r>
    </w:p>
    <w:p w:rsidR="00AD50B5" w:rsidRDefault="00AD50B5" w:rsidP="009E763D">
      <w:pPr>
        <w:pStyle w:val="NormalWeb"/>
        <w:spacing w:before="240" w:after="240"/>
        <w:ind w:left="0"/>
      </w:pPr>
      <w:r w:rsidRPr="009E763D">
        <w:rPr>
          <w:b/>
        </w:rPr>
        <w:t xml:space="preserve">1843 – Apr 25 – </w:t>
      </w:r>
      <w:r w:rsidRPr="009E763D">
        <w:rPr>
          <w:b/>
          <w:u w:val="single"/>
        </w:rPr>
        <w:t>NC Orange</w:t>
      </w:r>
      <w:r w:rsidRPr="009E763D">
        <w:rPr>
          <w:b/>
        </w:rPr>
        <w:t xml:space="preserve"> – Will – Priscilla Carrington</w:t>
      </w:r>
      <w:r>
        <w:t xml:space="preserve"> – “Being advanced in years”… Son Morgan Carrington, daughter</w:t>
      </w:r>
      <w:r w:rsidR="009E763D">
        <w:t xml:space="preserve"> Polly Parrish, wife of James Parrish, daughter Dicey Gozart (Cozart?), wife of William Gozart of ___ County; George W. Jones executor. Wit: Willis Bowling, David Parrish, George W. Jones. (</w:t>
      </w:r>
      <w:r w:rsidR="009E763D" w:rsidRPr="009E763D">
        <w:t>North Carolina, Wills and Probate Records, 1665-1998</w:t>
      </w:r>
      <w:r w:rsidR="009E763D">
        <w:t>,  Orange, Wills, Vol 1-3, Ada-Culberson, 1785-1865, online ancestry.com)</w:t>
      </w:r>
      <w:r w:rsidR="00EE03F6">
        <w:t xml:space="preserve"> </w:t>
      </w:r>
      <w:r w:rsidR="009A360D">
        <w:t xml:space="preserve"> </w:t>
      </w:r>
      <w:r w:rsidR="00EE03F6" w:rsidRPr="00EE03F6">
        <w:rPr>
          <w:b/>
        </w:rPr>
        <w:t>Note</w:t>
      </w:r>
      <w:r w:rsidR="00EE03F6">
        <w:t xml:space="preserve">: Wife of Ephraim Carrington. </w:t>
      </w:r>
    </w:p>
    <w:p w:rsidR="009A360D" w:rsidRDefault="009A360D" w:rsidP="009E763D">
      <w:pPr>
        <w:pStyle w:val="NormalWeb"/>
        <w:spacing w:before="240" w:after="240"/>
        <w:ind w:left="0"/>
      </w:pPr>
      <w:r w:rsidRPr="00342202">
        <w:rPr>
          <w:b/>
        </w:rPr>
        <w:t xml:space="preserve">1843 Jul 19 – </w:t>
      </w:r>
      <w:r w:rsidRPr="00342202">
        <w:rPr>
          <w:b/>
          <w:u w:val="single"/>
        </w:rPr>
        <w:t>VA Amherst</w:t>
      </w:r>
      <w:r w:rsidRPr="00342202">
        <w:rPr>
          <w:b/>
        </w:rPr>
        <w:t xml:space="preserve"> – Mil – Austin Knight</w:t>
      </w:r>
      <w:r w:rsidR="003C490D">
        <w:rPr>
          <w:b/>
        </w:rPr>
        <w:t xml:space="preserve"> (Orson Knight, Augustine Knight)</w:t>
      </w:r>
      <w:r>
        <w:t xml:space="preserve"> – Pension Stmt by widow. Mrs. Betsey Knight, aged 70: she is the </w:t>
      </w:r>
      <w:r>
        <w:lastRenderedPageBreak/>
        <w:t xml:space="preserve">widow of </w:t>
      </w:r>
      <w:r w:rsidR="008B141D">
        <w:t>Orson</w:t>
      </w:r>
      <w:r w:rsidR="003C490D">
        <w:t xml:space="preserve"> /</w:t>
      </w:r>
      <w:r w:rsidR="008B141D">
        <w:t xml:space="preserve"> </w:t>
      </w:r>
      <w:r>
        <w:t>Austin</w:t>
      </w:r>
      <w:r w:rsidR="003C490D">
        <w:t xml:space="preserve"> / Augustine</w:t>
      </w:r>
      <w:r>
        <w:t xml:space="preserve"> Knight who was a private soldier of Militia from said county; served 2 tours</w:t>
      </w:r>
      <w:r w:rsidR="00342202">
        <w:t>; was at the Battle of Guilford in NC in Mar 1781 under Captain Younger Landrum of John Holcombe’s Regiment.; 2</w:t>
      </w:r>
      <w:r w:rsidR="00342202" w:rsidRPr="00342202">
        <w:rPr>
          <w:vertAlign w:val="superscript"/>
        </w:rPr>
        <w:t>nd</w:t>
      </w:r>
      <w:r w:rsidR="00342202">
        <w:t xml:space="preserve"> tour under Captain John Steward in same Regiment at Yorktown VA Oct 1781, and at Winchester VA; 6 months of service total. She was married to the said Austin Knight on 1789 Mar 23; Austin died 1817 Sep; her maiden name was Ham. Elizabeth died 1843 Dec 25 leaving 2 children, William Knight and Ann Mays.  (Trans: Will Graves, Southern Campaign American Revolution, online)</w:t>
      </w:r>
    </w:p>
    <w:p w:rsidR="00DB4A7B" w:rsidRDefault="00DB4A7B" w:rsidP="009E763D">
      <w:pPr>
        <w:pStyle w:val="NormalWeb"/>
        <w:spacing w:before="240" w:after="240"/>
        <w:ind w:left="0"/>
      </w:pPr>
      <w:r w:rsidRPr="00DB4A7B">
        <w:rPr>
          <w:b/>
        </w:rPr>
        <w:t xml:space="preserve">1844 - Jan – </w:t>
      </w:r>
      <w:r w:rsidRPr="00DB4A7B">
        <w:rPr>
          <w:b/>
          <w:u w:val="single"/>
        </w:rPr>
        <w:t>TN Bledsoe</w:t>
      </w:r>
      <w:r w:rsidRPr="00DB4A7B">
        <w:rPr>
          <w:b/>
        </w:rPr>
        <w:t xml:space="preserve"> – Admin – William Knight</w:t>
      </w:r>
      <w:r w:rsidRPr="00DB4A7B">
        <w:t xml:space="preserve"> – Court session, William was on a petition for a jury of view to mark a road from Bedford Smith’s to old road near Thomas’ old place. (Court Minutes, p. 329)</w:t>
      </w:r>
    </w:p>
    <w:p w:rsidR="0060589A" w:rsidRDefault="0060589A" w:rsidP="009E763D">
      <w:pPr>
        <w:pStyle w:val="NormalWeb"/>
        <w:spacing w:before="240" w:after="240"/>
        <w:ind w:left="0"/>
      </w:pPr>
      <w:r w:rsidRPr="0060589A">
        <w:rPr>
          <w:b/>
        </w:rPr>
        <w:t xml:space="preserve">1844 – Jan 15 – </w:t>
      </w:r>
      <w:r w:rsidRPr="0060589A">
        <w:rPr>
          <w:b/>
          <w:u w:val="single"/>
        </w:rPr>
        <w:t>VA Amherst</w:t>
      </w:r>
      <w:r w:rsidRPr="0060589A">
        <w:rPr>
          <w:b/>
        </w:rPr>
        <w:t xml:space="preserve"> – Mar – Washington Knight to Ann Woodson</w:t>
      </w:r>
      <w:r>
        <w:t>.  (FHL Film Number 30273)</w:t>
      </w:r>
    </w:p>
    <w:p w:rsidR="001470B7" w:rsidRDefault="001470B7" w:rsidP="001470B7">
      <w:pPr>
        <w:pStyle w:val="NormalWeb"/>
        <w:spacing w:before="240" w:beforeAutospacing="0" w:after="240" w:afterAutospacing="0"/>
        <w:ind w:left="0" w:right="0"/>
      </w:pPr>
      <w:r>
        <w:rPr>
          <w:b/>
        </w:rPr>
        <w:t xml:space="preserve">1844 </w:t>
      </w:r>
      <w:r>
        <w:t xml:space="preserve">– </w:t>
      </w:r>
      <w:r w:rsidRPr="00DC21F1">
        <w:rPr>
          <w:b/>
          <w:u w:val="single"/>
        </w:rPr>
        <w:t>NC</w:t>
      </w:r>
      <w:r w:rsidR="0007654C">
        <w:rPr>
          <w:b/>
          <w:u w:val="single"/>
        </w:rPr>
        <w:t xml:space="preserve"> </w:t>
      </w:r>
      <w:r w:rsidR="0007654C" w:rsidRPr="00DC21F1">
        <w:rPr>
          <w:b/>
          <w:u w:val="single"/>
        </w:rPr>
        <w:t>Edgecombe</w:t>
      </w:r>
      <w:r w:rsidRPr="0007654C">
        <w:rPr>
          <w:b/>
        </w:rPr>
        <w:t xml:space="preserve"> – Will </w:t>
      </w:r>
      <w:r w:rsidR="0007654C" w:rsidRPr="0007654C">
        <w:rPr>
          <w:b/>
        </w:rPr>
        <w:t>-</w:t>
      </w:r>
      <w:r w:rsidRPr="0007654C">
        <w:rPr>
          <w:b/>
        </w:rPr>
        <w:t xml:space="preserve"> Frederick Bell</w:t>
      </w:r>
      <w:r>
        <w:t xml:space="preserve"> </w:t>
      </w:r>
      <w:r w:rsidR="0007654C">
        <w:t xml:space="preserve">- </w:t>
      </w:r>
      <w:r>
        <w:t xml:space="preserve"> Includes reference to dau. </w:t>
      </w:r>
      <w:r w:rsidRPr="00BE6898">
        <w:rPr>
          <w:b/>
        </w:rPr>
        <w:t>Phereby Knight</w:t>
      </w:r>
      <w:r>
        <w:t xml:space="preserve">, wife of </w:t>
      </w:r>
      <w:r w:rsidRPr="00BE6898">
        <w:rPr>
          <w:b/>
        </w:rPr>
        <w:t>Peter Knight</w:t>
      </w:r>
      <w:r>
        <w:t xml:space="preserve"> and their daughter, </w:t>
      </w:r>
      <w:r w:rsidRPr="00BE6898">
        <w:rPr>
          <w:b/>
        </w:rPr>
        <w:t>Elizabeth Knight</w:t>
      </w:r>
      <w:r>
        <w:t xml:space="preserve">. Witnessed by </w:t>
      </w:r>
      <w:r w:rsidRPr="00BE6898">
        <w:rPr>
          <w:b/>
        </w:rPr>
        <w:t>Peter Knight</w:t>
      </w:r>
      <w:r>
        <w:t>, Britain Howell</w:t>
      </w:r>
      <w:r w:rsidR="0007654C">
        <w:t xml:space="preserve"> (Britton?)</w:t>
      </w:r>
      <w:r>
        <w:t>. (Williams &amp; Griffin 1956, pp. 31-32)</w:t>
      </w:r>
    </w:p>
    <w:p w:rsidR="00E35D86" w:rsidRDefault="00E35D86" w:rsidP="00E35D86">
      <w:pPr>
        <w:rPr>
          <w:szCs w:val="24"/>
        </w:rPr>
      </w:pPr>
      <w:r>
        <w:rPr>
          <w:b/>
        </w:rPr>
        <w:t>1845</w:t>
      </w:r>
      <w:r w:rsidRPr="00717499">
        <w:rPr>
          <w:b/>
        </w:rPr>
        <w:t xml:space="preserve"> – </w:t>
      </w:r>
      <w:r>
        <w:rPr>
          <w:b/>
        </w:rPr>
        <w:t>May 5</w:t>
      </w:r>
      <w:r w:rsidRPr="00717499">
        <w:rPr>
          <w:b/>
        </w:rPr>
        <w:t xml:space="preserve"> – </w:t>
      </w:r>
      <w:r w:rsidRPr="00717499">
        <w:rPr>
          <w:b/>
          <w:u w:val="single"/>
        </w:rPr>
        <w:t>NC Granville</w:t>
      </w:r>
      <w:r w:rsidRPr="00717499">
        <w:rPr>
          <w:b/>
        </w:rPr>
        <w:t xml:space="preserve"> – Mar – </w:t>
      </w:r>
      <w:r>
        <w:rPr>
          <w:b/>
        </w:rPr>
        <w:t>Cephus H. Parrish &amp; Ann E. Knight</w:t>
      </w:r>
      <w:r>
        <w:t xml:space="preserve"> – Bondsman, Edward Kittnell.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1470B7" w:rsidRDefault="001470B7" w:rsidP="001470B7">
      <w:pPr>
        <w:pStyle w:val="NormalWeb"/>
        <w:spacing w:before="240" w:beforeAutospacing="0" w:after="240" w:afterAutospacing="0"/>
        <w:ind w:left="0" w:right="0"/>
      </w:pPr>
      <w:r>
        <w:rPr>
          <w:b/>
        </w:rPr>
        <w:t xml:space="preserve">1846 </w:t>
      </w:r>
      <w:r w:rsidR="00322DC8">
        <w:rPr>
          <w:b/>
        </w:rPr>
        <w:t xml:space="preserve">- </w:t>
      </w:r>
      <w:r>
        <w:rPr>
          <w:b/>
        </w:rPr>
        <w:t xml:space="preserve">May </w:t>
      </w:r>
      <w:r>
        <w:t xml:space="preserve">– </w:t>
      </w:r>
      <w:r w:rsidRPr="00213E46">
        <w:rPr>
          <w:b/>
          <w:u w:val="single"/>
        </w:rPr>
        <w:t>NC</w:t>
      </w:r>
      <w:r w:rsidR="0007654C">
        <w:rPr>
          <w:b/>
          <w:u w:val="single"/>
        </w:rPr>
        <w:t xml:space="preserve"> </w:t>
      </w:r>
      <w:r w:rsidR="0007654C" w:rsidRPr="00213E46">
        <w:rPr>
          <w:b/>
          <w:u w:val="single"/>
        </w:rPr>
        <w:t>Edgecombe</w:t>
      </w:r>
      <w:r w:rsidRPr="0007654C">
        <w:rPr>
          <w:b/>
        </w:rPr>
        <w:t xml:space="preserve"> – </w:t>
      </w:r>
      <w:r w:rsidR="0007654C" w:rsidRPr="0007654C">
        <w:rPr>
          <w:b/>
        </w:rPr>
        <w:t>W</w:t>
      </w:r>
      <w:r w:rsidRPr="0007654C">
        <w:rPr>
          <w:b/>
        </w:rPr>
        <w:t xml:space="preserve">ill </w:t>
      </w:r>
      <w:r w:rsidR="0007654C" w:rsidRPr="0007654C">
        <w:rPr>
          <w:b/>
        </w:rPr>
        <w:t>-</w:t>
      </w:r>
      <w:r w:rsidRPr="0007654C">
        <w:rPr>
          <w:b/>
        </w:rPr>
        <w:t xml:space="preserve"> </w:t>
      </w:r>
      <w:r w:rsidRPr="00F46139">
        <w:rPr>
          <w:b/>
        </w:rPr>
        <w:t>Willis Knight</w:t>
      </w:r>
      <w:r w:rsidR="0007654C">
        <w:rPr>
          <w:b/>
        </w:rPr>
        <w:t xml:space="preserve"> - W</w:t>
      </w:r>
      <w:r>
        <w:t xml:space="preserve">ritten 22 Jul 1845: </w:t>
      </w:r>
      <w:r w:rsidRPr="00F46139">
        <w:rPr>
          <w:b/>
        </w:rPr>
        <w:t>Wife: Polly</w:t>
      </w:r>
      <w:r>
        <w:t xml:space="preserve">, land, 2 horses, 12 sitting chairs, 3 tables, best bofat (?), all crockery, chest, tools, furniture, gig and harness, 20 pigs of her choice, 2 cows and calves, 4 ewes and lambs, bacon, corn, coffee, beehives, etc. I lend her dower which fell to her from </w:t>
      </w:r>
      <w:r w:rsidRPr="00F46139">
        <w:rPr>
          <w:b/>
        </w:rPr>
        <w:t>her former husband Jesse Knight</w:t>
      </w:r>
      <w:r>
        <w:t xml:space="preserve">, land bought of Silas Wilkerson and </w:t>
      </w:r>
      <w:r w:rsidRPr="00F46139">
        <w:rPr>
          <w:b/>
        </w:rPr>
        <w:t>Lewis Knight</w:t>
      </w:r>
      <w:r>
        <w:t xml:space="preserve">, also land bought of </w:t>
      </w:r>
      <w:r w:rsidRPr="0007654C">
        <w:rPr>
          <w:b/>
        </w:rPr>
        <w:t>Peter Knight</w:t>
      </w:r>
      <w:r>
        <w:t>, calledthe Anderson and Wren land, also lend her $400, 2 negroes, brandy still, apple mill, 40 cider barrels, and presses.</w:t>
      </w:r>
      <w:r>
        <w:br/>
        <w:t xml:space="preserve">*  </w:t>
      </w:r>
      <w:r w:rsidRPr="0007654C">
        <w:rPr>
          <w:b/>
        </w:rPr>
        <w:t>Littleberry Brown’s daus</w:t>
      </w:r>
      <w:r>
        <w:t>: Rebecca, Patsey, Polly and Liddia Ann Brown, reversion of $400 left wife.</w:t>
      </w:r>
      <w:r w:rsidR="0007654C">
        <w:t xml:space="preserve"> (Brown’s wife a deceased dau of Willis</w:t>
      </w:r>
      <w:r w:rsidR="00322DC8">
        <w:t>.</w:t>
      </w:r>
      <w:r w:rsidR="0007654C">
        <w:t>)</w:t>
      </w:r>
      <w:r>
        <w:br/>
        <w:t xml:space="preserve">*  </w:t>
      </w:r>
      <w:r w:rsidRPr="00F46139">
        <w:rPr>
          <w:b/>
        </w:rPr>
        <w:t>Son: Jordan</w:t>
      </w:r>
      <w:r w:rsidR="0007654C">
        <w:rPr>
          <w:b/>
        </w:rPr>
        <w:t xml:space="preserve"> Knight</w:t>
      </w:r>
      <w:r>
        <w:t>, land whereon he lives.</w:t>
      </w:r>
      <w:r>
        <w:br/>
        <w:t xml:space="preserve">* </w:t>
      </w:r>
      <w:r w:rsidRPr="0007654C">
        <w:rPr>
          <w:b/>
        </w:rPr>
        <w:t>Son &amp; Exr: William</w:t>
      </w:r>
      <w:r w:rsidR="0007654C" w:rsidRPr="0007654C">
        <w:rPr>
          <w:b/>
        </w:rPr>
        <w:t xml:space="preserve"> Knight</w:t>
      </w:r>
      <w:r>
        <w:t>, plantation whereon he lives adjoining land bought of Cullen Adams, and tract bought of Michael Hearn, and Randolph Cotton, adjoining same; ¼ Light Tract, deeded to myself and Joseph R. Lloyd by Michael Hearn, also I bought of Asa Brown and wife, and John Buntin and wife; 1 negro.</w:t>
      </w:r>
      <w:r>
        <w:br/>
        <w:t xml:space="preserve">*  </w:t>
      </w:r>
      <w:r w:rsidRPr="00123BD1">
        <w:rPr>
          <w:b/>
        </w:rPr>
        <w:t>Son &amp; Exr: John</w:t>
      </w:r>
      <w:r w:rsidR="0007654C">
        <w:rPr>
          <w:b/>
        </w:rPr>
        <w:t xml:space="preserve"> Knight</w:t>
      </w:r>
      <w:r>
        <w:t xml:space="preserve">, land bought of </w:t>
      </w:r>
      <w:r w:rsidRPr="00123BD1">
        <w:rPr>
          <w:b/>
        </w:rPr>
        <w:t>Peter Knight</w:t>
      </w:r>
      <w:r>
        <w:t>, after wife’s death, tract bought of Silas Wilkerson, except wife’s dower; and ¼ of Light Tract;</w:t>
      </w:r>
      <w:r>
        <w:br/>
        <w:t xml:space="preserve">*  </w:t>
      </w:r>
      <w:r w:rsidRPr="00123BD1">
        <w:rPr>
          <w:b/>
        </w:rPr>
        <w:t>Dau: Nancy Mayo</w:t>
      </w:r>
      <w:r>
        <w:t>, now living in Mississippi, 2 negroes, and those she has already; $600, also lend her 4 negroes, reversion to her heirs, also $50.</w:t>
      </w:r>
      <w:r>
        <w:br/>
        <w:t xml:space="preserve">*  </w:t>
      </w:r>
      <w:r w:rsidRPr="00123BD1">
        <w:rPr>
          <w:b/>
        </w:rPr>
        <w:t>Dau: Harriet Little</w:t>
      </w:r>
      <w:r>
        <w:t>, 3 negroes.</w:t>
      </w:r>
      <w:r>
        <w:br/>
        <w:t>*  Wit: William C. Leigh, Jesse W. Leigh. (Williams &amp; Griffin 1956, pp. 196-197)</w:t>
      </w:r>
    </w:p>
    <w:p w:rsidR="00DB4A7B" w:rsidRDefault="00DB4A7B" w:rsidP="001470B7">
      <w:pPr>
        <w:pStyle w:val="NormalWeb"/>
        <w:spacing w:before="240" w:beforeAutospacing="0" w:after="240" w:afterAutospacing="0"/>
        <w:ind w:left="0" w:right="0"/>
      </w:pPr>
      <w:r w:rsidRPr="00DB4A7B">
        <w:rPr>
          <w:b/>
        </w:rPr>
        <w:t xml:space="preserve">1846 - Jul 15 – </w:t>
      </w:r>
      <w:r w:rsidRPr="00DB4A7B">
        <w:rPr>
          <w:b/>
          <w:u w:val="single"/>
        </w:rPr>
        <w:t>TN Bledsoe</w:t>
      </w:r>
      <w:r w:rsidRPr="00DB4A7B">
        <w:rPr>
          <w:b/>
        </w:rPr>
        <w:t xml:space="preserve"> – Emily Jane Knight</w:t>
      </w:r>
      <w:r w:rsidRPr="00DB4A7B">
        <w:t xml:space="preserve"> – Was included in suit in which 30 heirs of Thomas Hopkins, deceased, sued the heirs of John Locke to recover title to land in Rhea County on the basis of an earlier transfer of title to Thomas Hopkins, their ancestor. The judge ruled on this date in favor of the heirs of John Locke on the </w:t>
      </w:r>
      <w:r w:rsidRPr="00DB4A7B">
        <w:lastRenderedPageBreak/>
        <w:t>basis that the will of William L. Lewis conferred no power to his executors to sell the property; therefore, no title was conferred by the executors to Thomas Hopkins or, through him, to the complainants. The defendants; ancestor, John Locke, had obtained clear title through an execution and sheriff’s deed. An appeal to the TN Supreme Court was granted 15 Jul 1846. (Chancery Court Minutes, Book 2, pp. 319-320) Recorded in Rhea County is a deed, dated 5 Mar 1845, reg. 26 Mar 1846, which says that Alfred Balch is the surviving executor of the estate of William T. Lewis, deceased, all of Davidson Co, and that Thomas Hopkins, late of Warren County, is deceased. The deed was for 500 acs of a 5000 ac tract on the Tennessee River, granted to Lewis and OUtlaw. The consideration was paid by Thomas Hopkins to William B. Lewis on 12 Apr 1820. (Rhea County Deed Book H, p. 209)</w:t>
      </w:r>
    </w:p>
    <w:p w:rsidR="0042623F" w:rsidRDefault="0042623F" w:rsidP="001470B7">
      <w:pPr>
        <w:pStyle w:val="NormalWeb"/>
        <w:spacing w:before="240" w:beforeAutospacing="0" w:after="240" w:afterAutospacing="0"/>
        <w:ind w:left="0" w:right="0"/>
      </w:pPr>
      <w:r w:rsidRPr="0042623F">
        <w:rPr>
          <w:b/>
        </w:rPr>
        <w:t xml:space="preserve">1846 - Dec 31 – </w:t>
      </w:r>
      <w:r w:rsidRPr="0042623F">
        <w:rPr>
          <w:b/>
          <w:u w:val="single"/>
        </w:rPr>
        <w:t>TN Rhea</w:t>
      </w:r>
      <w:r w:rsidRPr="0042623F">
        <w:rPr>
          <w:b/>
        </w:rPr>
        <w:t xml:space="preserve"> – Admin – Lewis Knight</w:t>
      </w:r>
      <w:r w:rsidRPr="0042623F">
        <w:t xml:space="preserve"> – Land grant no. 3935 for 40 acs in Rhea County, Hiwassee District. Entered 18 Mar 1826. (Book B, p. 276)</w:t>
      </w:r>
    </w:p>
    <w:p w:rsidR="00E35D86" w:rsidRDefault="00E35D86" w:rsidP="00E35D86">
      <w:pPr>
        <w:rPr>
          <w:szCs w:val="24"/>
        </w:rPr>
      </w:pPr>
      <w:r>
        <w:rPr>
          <w:b/>
        </w:rPr>
        <w:t>1847</w:t>
      </w:r>
      <w:r w:rsidRPr="00717499">
        <w:rPr>
          <w:b/>
        </w:rPr>
        <w:t xml:space="preserve"> – </w:t>
      </w:r>
      <w:r>
        <w:rPr>
          <w:b/>
        </w:rPr>
        <w:t>Jan 5</w:t>
      </w:r>
      <w:r w:rsidRPr="00717499">
        <w:rPr>
          <w:b/>
        </w:rPr>
        <w:t xml:space="preserve"> – </w:t>
      </w:r>
      <w:r w:rsidRPr="00717499">
        <w:rPr>
          <w:b/>
          <w:u w:val="single"/>
        </w:rPr>
        <w:t>NC Granville</w:t>
      </w:r>
      <w:r w:rsidRPr="00717499">
        <w:rPr>
          <w:b/>
        </w:rPr>
        <w:t xml:space="preserve"> – Mar – </w:t>
      </w:r>
      <w:r>
        <w:rPr>
          <w:b/>
        </w:rPr>
        <w:t>John R. Knight &amp; Charlotte Peace</w:t>
      </w:r>
      <w:r>
        <w:t xml:space="preserve"> – Bondsman, S. S. Parrott.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1470B7" w:rsidRDefault="001470B7" w:rsidP="001470B7">
      <w:pPr>
        <w:pStyle w:val="NormalWeb"/>
        <w:spacing w:before="240" w:beforeAutospacing="0" w:after="240" w:afterAutospacing="0"/>
        <w:ind w:left="0" w:right="0"/>
      </w:pPr>
      <w:r>
        <w:rPr>
          <w:b/>
        </w:rPr>
        <w:t xml:space="preserve">1847 </w:t>
      </w:r>
      <w:r w:rsidR="00322DC8">
        <w:rPr>
          <w:b/>
        </w:rPr>
        <w:t xml:space="preserve">- </w:t>
      </w:r>
      <w:r>
        <w:rPr>
          <w:b/>
        </w:rPr>
        <w:t xml:space="preserve">Feb </w:t>
      </w:r>
      <w:r>
        <w:t xml:space="preserve">– </w:t>
      </w:r>
      <w:r w:rsidRPr="00AC174D">
        <w:rPr>
          <w:b/>
          <w:u w:val="single"/>
        </w:rPr>
        <w:t>NC</w:t>
      </w:r>
      <w:r w:rsidR="0007654C">
        <w:rPr>
          <w:b/>
          <w:u w:val="single"/>
        </w:rPr>
        <w:t xml:space="preserve"> </w:t>
      </w:r>
      <w:r w:rsidR="0007654C" w:rsidRPr="00AC174D">
        <w:rPr>
          <w:b/>
          <w:u w:val="single"/>
        </w:rPr>
        <w:t>Edgecombe</w:t>
      </w:r>
      <w:r w:rsidRPr="0007654C">
        <w:rPr>
          <w:b/>
        </w:rPr>
        <w:t xml:space="preserve"> – </w:t>
      </w:r>
      <w:r w:rsidR="0007654C" w:rsidRPr="0007654C">
        <w:rPr>
          <w:b/>
        </w:rPr>
        <w:t>W</w:t>
      </w:r>
      <w:r w:rsidRPr="0007654C">
        <w:rPr>
          <w:b/>
        </w:rPr>
        <w:t xml:space="preserve">ill </w:t>
      </w:r>
      <w:r w:rsidR="0007654C" w:rsidRPr="0007654C">
        <w:rPr>
          <w:b/>
        </w:rPr>
        <w:t>-</w:t>
      </w:r>
      <w:r w:rsidRPr="0007654C">
        <w:rPr>
          <w:b/>
        </w:rPr>
        <w:t xml:space="preserve"> Dempsey Bryan</w:t>
      </w:r>
      <w:r w:rsidR="0007654C">
        <w:t xml:space="preserve"> - </w:t>
      </w:r>
      <w:r>
        <w:t xml:space="preserve"> </w:t>
      </w:r>
      <w:r w:rsidRPr="00123BD1">
        <w:rPr>
          <w:b/>
        </w:rPr>
        <w:t>Grandson, William Henry knight</w:t>
      </w:r>
      <w:r>
        <w:t xml:space="preserve">: slaves in trust, 10 shares stock in Tarboro Branch of the Bank of Stat of N.C., profits arising for benefit and support of his mother, Sarah Knight. Also leaves </w:t>
      </w:r>
      <w:r w:rsidRPr="00123BD1">
        <w:rPr>
          <w:b/>
        </w:rPr>
        <w:t>William Henry Knight</w:t>
      </w:r>
      <w:r>
        <w:t xml:space="preserve"> two tracts of land bought of Richard Whitaker (of Florida).  (Williams &amp; Griffin 1956, p. 55)</w:t>
      </w:r>
      <w:r w:rsidR="00115225">
        <w:t xml:space="preserve">  </w:t>
      </w:r>
    </w:p>
    <w:p w:rsidR="001470B7" w:rsidRDefault="001470B7" w:rsidP="001470B7">
      <w:pPr>
        <w:pStyle w:val="NormalWeb"/>
        <w:spacing w:before="240" w:beforeAutospacing="0" w:after="240" w:afterAutospacing="0"/>
        <w:ind w:left="0" w:right="0"/>
      </w:pPr>
      <w:r>
        <w:rPr>
          <w:b/>
        </w:rPr>
        <w:t xml:space="preserve">1847 </w:t>
      </w:r>
      <w:r w:rsidR="00322DC8">
        <w:rPr>
          <w:b/>
        </w:rPr>
        <w:t xml:space="preserve">- </w:t>
      </w:r>
      <w:r>
        <w:rPr>
          <w:b/>
        </w:rPr>
        <w:t xml:space="preserve">Aug </w:t>
      </w:r>
      <w:r>
        <w:t xml:space="preserve">– </w:t>
      </w:r>
      <w:r w:rsidRPr="00986F49">
        <w:rPr>
          <w:b/>
          <w:u w:val="single"/>
        </w:rPr>
        <w:t>NC</w:t>
      </w:r>
      <w:r w:rsidR="0007654C">
        <w:rPr>
          <w:b/>
          <w:u w:val="single"/>
        </w:rPr>
        <w:t xml:space="preserve"> </w:t>
      </w:r>
      <w:r w:rsidR="0007654C" w:rsidRPr="00986F49">
        <w:rPr>
          <w:b/>
          <w:u w:val="single"/>
        </w:rPr>
        <w:t>Edgecombe</w:t>
      </w:r>
      <w:r>
        <w:t xml:space="preserve"> </w:t>
      </w:r>
      <w:r w:rsidRPr="00322DC8">
        <w:rPr>
          <w:b/>
        </w:rPr>
        <w:t xml:space="preserve">– </w:t>
      </w:r>
      <w:r w:rsidR="0007654C" w:rsidRPr="00322DC8">
        <w:rPr>
          <w:b/>
        </w:rPr>
        <w:t>W</w:t>
      </w:r>
      <w:r w:rsidRPr="00322DC8">
        <w:rPr>
          <w:b/>
        </w:rPr>
        <w:t xml:space="preserve">ill </w:t>
      </w:r>
      <w:r w:rsidR="0007654C" w:rsidRPr="00322DC8">
        <w:rPr>
          <w:b/>
        </w:rPr>
        <w:t>-</w:t>
      </w:r>
      <w:r>
        <w:t xml:space="preserve"> </w:t>
      </w:r>
      <w:r w:rsidRPr="00123BD1">
        <w:rPr>
          <w:b/>
        </w:rPr>
        <w:t>Sally Barlow Knight</w:t>
      </w:r>
      <w:r w:rsidR="0007654C">
        <w:rPr>
          <w:b/>
        </w:rPr>
        <w:t xml:space="preserve"> - W</w:t>
      </w:r>
      <w:r>
        <w:t xml:space="preserve">idow of </w:t>
      </w:r>
      <w:r w:rsidRPr="00123BD1">
        <w:rPr>
          <w:b/>
        </w:rPr>
        <w:t>Arthur Knight</w:t>
      </w:r>
      <w:r>
        <w:t xml:space="preserve">, written June 3, 1843: </w:t>
      </w:r>
      <w:r w:rsidRPr="0007654C">
        <w:rPr>
          <w:b/>
        </w:rPr>
        <w:t>Neph: David Barlow</w:t>
      </w:r>
      <w:r>
        <w:t>, 2 negroes, all stock, sheep, mare, mule, 3 cows and calves, 4 sows and pigs, 2 chests, ½ bees, 6 newest sitting chairs and ½ kitchen furniture.</w:t>
      </w:r>
      <w:r>
        <w:br/>
        <w:t xml:space="preserve">*  </w:t>
      </w:r>
      <w:r w:rsidRPr="0007654C">
        <w:rPr>
          <w:b/>
        </w:rPr>
        <w:t>Neph. and Exr: Arthur K. Barlow</w:t>
      </w:r>
      <w:r>
        <w:t xml:space="preserve">, residue. </w:t>
      </w:r>
      <w:r>
        <w:br/>
        <w:t>* Wit: William R. Long, Henry L. Staton, William S. Long. (Williams &amp; Griffin 1956, pp. 195-196)</w:t>
      </w:r>
    </w:p>
    <w:p w:rsidR="00142CE9" w:rsidRDefault="001470B7" w:rsidP="001470B7">
      <w:pPr>
        <w:pStyle w:val="NormalWeb"/>
        <w:spacing w:before="240" w:beforeAutospacing="0" w:after="240" w:afterAutospacing="0"/>
        <w:ind w:left="0" w:right="0"/>
      </w:pPr>
      <w:r w:rsidRPr="006843C9">
        <w:rPr>
          <w:b/>
        </w:rPr>
        <w:t xml:space="preserve">1847 </w:t>
      </w:r>
      <w:r w:rsidR="00322DC8">
        <w:rPr>
          <w:b/>
        </w:rPr>
        <w:t xml:space="preserve">- </w:t>
      </w:r>
      <w:r w:rsidRPr="006843C9">
        <w:rPr>
          <w:b/>
        </w:rPr>
        <w:t xml:space="preserve">Nov – </w:t>
      </w:r>
      <w:r w:rsidRPr="006843C9">
        <w:rPr>
          <w:b/>
          <w:u w:val="single"/>
        </w:rPr>
        <w:t>NC</w:t>
      </w:r>
      <w:r w:rsidR="0007654C">
        <w:rPr>
          <w:b/>
          <w:u w:val="single"/>
        </w:rPr>
        <w:t xml:space="preserve"> Edgecombe</w:t>
      </w:r>
      <w:r>
        <w:t xml:space="preserve"> </w:t>
      </w:r>
      <w:r w:rsidRPr="00322DC8">
        <w:rPr>
          <w:b/>
        </w:rPr>
        <w:t xml:space="preserve">– </w:t>
      </w:r>
      <w:r w:rsidR="0007654C" w:rsidRPr="00322DC8">
        <w:rPr>
          <w:b/>
        </w:rPr>
        <w:t>W</w:t>
      </w:r>
      <w:r w:rsidRPr="00322DC8">
        <w:rPr>
          <w:b/>
        </w:rPr>
        <w:t xml:space="preserve">ill </w:t>
      </w:r>
      <w:r w:rsidR="0007654C" w:rsidRPr="00322DC8">
        <w:rPr>
          <w:b/>
        </w:rPr>
        <w:t>-</w:t>
      </w:r>
      <w:r>
        <w:t xml:space="preserve"> </w:t>
      </w:r>
      <w:r w:rsidRPr="00E23573">
        <w:rPr>
          <w:b/>
        </w:rPr>
        <w:t>James Knight</w:t>
      </w:r>
      <w:r>
        <w:t xml:space="preserve"> </w:t>
      </w:r>
      <w:r w:rsidR="0007654C">
        <w:t>- W</w:t>
      </w:r>
      <w:r>
        <w:t>ritten 20 Jul 1844: Wife: unnamed, lend all lands, negroes, dwelling house, furniture, mules, cattle, horses, sheep, hogs, bacon, pork, cotton, wool, etc during her life.</w:t>
      </w:r>
      <w:r>
        <w:br/>
        <w:t xml:space="preserve">* </w:t>
      </w:r>
      <w:r w:rsidRPr="0007654C">
        <w:rPr>
          <w:b/>
        </w:rPr>
        <w:t xml:space="preserve"> Son: </w:t>
      </w:r>
      <w:r w:rsidRPr="00E23573">
        <w:rPr>
          <w:b/>
        </w:rPr>
        <w:t>James W. Knight</w:t>
      </w:r>
      <w:r>
        <w:t xml:space="preserve"> – Lend all land at death of his mother.  If he dies without an heir, le</w:t>
      </w:r>
      <w:r w:rsidR="0007654C">
        <w:t>n</w:t>
      </w:r>
      <w:r>
        <w:t>d it to Virginia Staton, William Ann Staton and Simmons B. D. Staton.  If all of them die without an heir, I give said land to 2 eldest sons of Lunsford R. Cherry.  Also lend son James</w:t>
      </w:r>
      <w:r w:rsidR="0007654C">
        <w:t xml:space="preserve"> Knight</w:t>
      </w:r>
      <w:r>
        <w:t xml:space="preserve">, ½ valuation of negroes, to be left in same way as above. </w:t>
      </w:r>
      <w:r>
        <w:br/>
        <w:t xml:space="preserve">*  </w:t>
      </w:r>
      <w:r w:rsidRPr="00E23573">
        <w:rPr>
          <w:b/>
        </w:rPr>
        <w:t>Virginia Staton, William Ann Staton, Simmons B.D. Staton</w:t>
      </w:r>
      <w:r>
        <w:t xml:space="preserve">, other half of negroes. </w:t>
      </w:r>
      <w:r>
        <w:br/>
        <w:t xml:space="preserve">*  No Exr: Wit: H. Ward, Alston Savidge, Adm. granted H. Ward.  Bond $20,000 with Joseph John Pippen, </w:t>
      </w:r>
      <w:r w:rsidRPr="0007654C">
        <w:rPr>
          <w:b/>
        </w:rPr>
        <w:t>John Knight</w:t>
      </w:r>
      <w:r>
        <w:t xml:space="preserve"> and William R. Cherry, Securities. (Williams &amp; Griffin 1956, pp. 193-194)</w:t>
      </w:r>
    </w:p>
    <w:p w:rsidR="001470B7" w:rsidRDefault="001470B7" w:rsidP="001470B7">
      <w:pPr>
        <w:pStyle w:val="NormalWeb"/>
        <w:spacing w:before="240" w:beforeAutospacing="0" w:after="240" w:afterAutospacing="0"/>
        <w:ind w:left="0" w:right="0"/>
      </w:pPr>
      <w:r w:rsidRPr="00322DC8">
        <w:rPr>
          <w:b/>
        </w:rPr>
        <w:t>Note</w:t>
      </w:r>
      <w:r>
        <w:t xml:space="preserve">: This must be James Knight, son of Walker Knight and Elizabeth Knight (dau of Peter Eppes Knight 1). It appears that the Drucilla Knight who married Simmons B. Staton, was the daughter of James, but had pre-deceased him. Thus, </w:t>
      </w:r>
      <w:r w:rsidR="00322DC8">
        <w:t xml:space="preserve">the Staton children </w:t>
      </w:r>
      <w:r>
        <w:t xml:space="preserve">were his grandchildren. There was an additional relationship since James’ </w:t>
      </w:r>
      <w:r>
        <w:lastRenderedPageBreak/>
        <w:t xml:space="preserve">sister, </w:t>
      </w:r>
      <w:r w:rsidRPr="00D44FB1">
        <w:rPr>
          <w:b/>
        </w:rPr>
        <w:t>Cecilia Knight</w:t>
      </w:r>
      <w:r>
        <w:t xml:space="preserve"> had married Bythel Staton and was the mother of Simmons B. Staton, making him James’ nephew. And yes, William Ann Staton is a girl. </w:t>
      </w:r>
    </w:p>
    <w:p w:rsidR="00C17CC6" w:rsidRDefault="00C17CC6" w:rsidP="001470B7">
      <w:pPr>
        <w:pStyle w:val="NormalWeb"/>
        <w:spacing w:before="240" w:beforeAutospacing="0" w:after="240" w:afterAutospacing="0"/>
        <w:ind w:left="0" w:right="0"/>
      </w:pPr>
      <w:r w:rsidRPr="0014127C">
        <w:rPr>
          <w:b/>
        </w:rPr>
        <w:t xml:space="preserve">1848 – May – </w:t>
      </w:r>
      <w:r w:rsidRPr="0014127C">
        <w:rPr>
          <w:b/>
          <w:u w:val="single"/>
        </w:rPr>
        <w:t>TX Walker</w:t>
      </w:r>
      <w:r w:rsidRPr="0014127C">
        <w:rPr>
          <w:b/>
        </w:rPr>
        <w:t xml:space="preserve"> </w:t>
      </w:r>
      <w:r w:rsidR="0014127C" w:rsidRPr="0014127C">
        <w:rPr>
          <w:b/>
        </w:rPr>
        <w:t>–</w:t>
      </w:r>
      <w:r w:rsidRPr="0014127C">
        <w:rPr>
          <w:b/>
        </w:rPr>
        <w:t xml:space="preserve"> </w:t>
      </w:r>
      <w:r w:rsidR="0014127C" w:rsidRPr="0014127C">
        <w:rPr>
          <w:b/>
        </w:rPr>
        <w:t xml:space="preserve">Will/Admin – Frederick Knight </w:t>
      </w:r>
      <w:r w:rsidR="0014127C">
        <w:t xml:space="preserve">- </w:t>
      </w:r>
      <w:r w:rsidR="0014127C" w:rsidRPr="0014127C">
        <w:t xml:space="preserve">“$154 remains after debts have been paid. Court ordered amount be divided among heirs, Jemima Juli Ann Williams, wife of Young Williams, Mary Whitley, wife of John Whitley, Nancy Knight, Benjamin Knight all of age or married, and Sarah Knight and John Knight who are minors, six heirs of Frederick Knight.” </w:t>
      </w:r>
      <w:r w:rsidR="0014127C">
        <w:t>(</w:t>
      </w:r>
      <w:r w:rsidR="0014127C" w:rsidRPr="0014127C">
        <w:t>Walker County Probate Book A —  Estate of Frederick Knight, 1848 Probate Book A, Walker County Texas.</w:t>
      </w:r>
      <w:r w:rsidR="0014127C">
        <w:t>)</w:t>
      </w:r>
    </w:p>
    <w:p w:rsidR="0042623F" w:rsidRDefault="0042623F" w:rsidP="001470B7">
      <w:pPr>
        <w:pStyle w:val="NormalWeb"/>
        <w:spacing w:before="240" w:beforeAutospacing="0" w:after="240" w:afterAutospacing="0"/>
        <w:ind w:left="0" w:right="0"/>
      </w:pPr>
      <w:r w:rsidRPr="0042623F">
        <w:rPr>
          <w:b/>
        </w:rPr>
        <w:t xml:space="preserve">1848 - Sep 5 – </w:t>
      </w:r>
      <w:r w:rsidRPr="0042623F">
        <w:rPr>
          <w:b/>
          <w:u w:val="single"/>
        </w:rPr>
        <w:t>TN Meigs</w:t>
      </w:r>
      <w:r w:rsidRPr="0042623F">
        <w:rPr>
          <w:b/>
        </w:rPr>
        <w:t xml:space="preserve"> – Admin – John Knight</w:t>
      </w:r>
      <w:r w:rsidRPr="0042623F">
        <w:t xml:space="preserve"> – Land sale from Michael Robinett of McMinn Count, 190 acs in McMinn County, Hiwassee District. Wit: James Maddedn, David T. Boyd. Reb. 1 Oct 1848. (Book J, p. 256)</w:t>
      </w:r>
    </w:p>
    <w:p w:rsidR="00826D82" w:rsidRDefault="00826D82" w:rsidP="001470B7">
      <w:pPr>
        <w:pStyle w:val="NormalWeb"/>
        <w:spacing w:before="240" w:beforeAutospacing="0" w:after="240" w:afterAutospacing="0"/>
        <w:ind w:left="0" w:right="0"/>
      </w:pPr>
      <w:r w:rsidRPr="00826D82">
        <w:rPr>
          <w:b/>
        </w:rPr>
        <w:t xml:space="preserve">1848 – </w:t>
      </w:r>
      <w:r w:rsidRPr="00826D82">
        <w:rPr>
          <w:b/>
          <w:u w:val="single"/>
        </w:rPr>
        <w:t>VA Greenbrier</w:t>
      </w:r>
      <w:r w:rsidRPr="00826D82">
        <w:rPr>
          <w:b/>
        </w:rPr>
        <w:t xml:space="preserve"> – Will – James Knight</w:t>
      </w:r>
      <w:r>
        <w:t xml:space="preserve"> - </w:t>
      </w:r>
      <w:r w:rsidRPr="00826D82">
        <w:t>..to my five sons, all my real estate equally to each, their names as follows: Andrew Knight, Cavendish Knight, George W Knight, Thomas B Knight and Alexander Knight. 4th I bequeath to my six daughters all my personal estate, bonds or money to be equally divided among them; Jane Williams,formerly Jane Knight, Polly Hinkle formerly Polly Knight, Aley McMillion formerly Aley Knight, Abigail D McMillion formerly Abigail D Knight, Rebecca Ludington formerly Rebecca Knight, Nancy Lewis formerly Nancy Knight. If Margaret Williams daughter of John Williams, now living with my family, should remain until my death, I give and bequeath to her one hundred dollars.  I so…make and ordain my two sons George W Knight and Thomas B Knight executors of my last will and testament. In ….  …. I James Knight the testator have to this my will set my hand ….the 30th day of September in the year of our Lord one thousand eight hundred and forty three.</w:t>
      </w:r>
      <w:r>
        <w:t xml:space="preserve">  Signed: James Knight; </w:t>
      </w:r>
      <w:r w:rsidRPr="00826D82">
        <w:t>Teste  B.M. Oliver, James Williams, Lewis A. Blake and Robert McClintic Jr.</w:t>
      </w:r>
      <w:r>
        <w:t xml:space="preserve"> (Greenbrier County Court records, p. 36)</w:t>
      </w:r>
    </w:p>
    <w:p w:rsidR="007F7DA9" w:rsidRDefault="007F7DA9" w:rsidP="007F7DA9">
      <w:pPr>
        <w:pStyle w:val="NormalWeb"/>
        <w:spacing w:before="240" w:after="240"/>
        <w:ind w:left="0"/>
      </w:pPr>
      <w:r w:rsidRPr="007F7DA9">
        <w:rPr>
          <w:b/>
        </w:rPr>
        <w:t>1849 – Mar 12 –</w:t>
      </w:r>
      <w:r w:rsidRPr="007F7DA9">
        <w:rPr>
          <w:b/>
          <w:u w:val="single"/>
        </w:rPr>
        <w:t xml:space="preserve"> FL Hamilton</w:t>
      </w:r>
      <w:r w:rsidRPr="007F7DA9">
        <w:rPr>
          <w:b/>
        </w:rPr>
        <w:t xml:space="preserve"> – Admin – Frances Knight</w:t>
      </w:r>
      <w:r>
        <w:t xml:space="preserve"> - John J. ZIPPERERs heirs</w:t>
      </w:r>
      <w:r>
        <w:br/>
        <w:t>Joel KNIGHT &amp; Samuel KNIGHT on oath state that the said John J. ZIPPERER deceased actually settled and occupied the lands described in his permit, viz:</w:t>
      </w:r>
      <w:r>
        <w:br/>
        <w:t>NE 1/4 Sec 17 Town 12 Range 15 S and East</w:t>
      </w:r>
      <w:r>
        <w:br/>
        <w:t>That he continued to reside thereon, occupy and cultivated the same up to December 1843, when after making a crop thereon and building a good house he was induced to leave the settlement from the sickness of himself and family and removed to Alachua County to regain his health but that he died there the June following from the sickness contracted on his said permit lands. That his abandonment was not voluntary and that said Zipperer from his settlement in May 1843 up to the time of his death continued to reside South of the line specified under the Act of 1842. That the deceased left a widow Frances Zipperer and one infant child Aaron Gideon about sixteen months old, at the time of his death. That he died intestate and there has been no adminisnation (sic) on his Estate. That Frances the widow has since intermarried with Jacob Summerlin of Hillsborough County, who is the present applicant.</w:t>
      </w:r>
      <w:r>
        <w:br/>
        <w:t>Application having been made in due form for a patent for said land the proof adduced (spelling?) in support of said claim being satisfactory.</w:t>
      </w:r>
      <w:r>
        <w:br/>
        <w:t>The Agent decides in favor of said claim</w:t>
      </w:r>
      <w:r>
        <w:br/>
        <w:t>H. Archer</w:t>
      </w:r>
      <w:r>
        <w:br/>
      </w:r>
      <w:r>
        <w:lastRenderedPageBreak/>
        <w:t>12th March 1849 Agent Trust Dept.</w:t>
      </w:r>
      <w:r>
        <w:br/>
        <w:t>Tallahassee, Fla. (Hamilton co., FL Marriage Book, Document from Land Office, Permit No 523 Page 18 Vol 37)</w:t>
      </w:r>
    </w:p>
    <w:p w:rsidR="006F0686" w:rsidRDefault="006F0686" w:rsidP="001470B7">
      <w:pPr>
        <w:pStyle w:val="NormalWeb"/>
        <w:spacing w:before="240" w:beforeAutospacing="0" w:after="240" w:afterAutospacing="0"/>
        <w:ind w:left="0" w:right="0"/>
      </w:pPr>
      <w:r w:rsidRPr="006F0686">
        <w:rPr>
          <w:b/>
        </w:rPr>
        <w:t xml:space="preserve">1849 – </w:t>
      </w:r>
      <w:r w:rsidRPr="006F0686">
        <w:rPr>
          <w:b/>
          <w:u w:val="single"/>
        </w:rPr>
        <w:t>GA Fayette</w:t>
      </w:r>
      <w:r w:rsidRPr="006F0686">
        <w:rPr>
          <w:b/>
        </w:rPr>
        <w:t xml:space="preserve"> – Admin – Joel Knight</w:t>
      </w:r>
      <w:r>
        <w:t xml:space="preserve"> – </w:t>
      </w:r>
      <w:r w:rsidR="00582A9A" w:rsidRPr="006F0686">
        <w:rPr>
          <w:b/>
        </w:rPr>
        <w:t>Invalid Revolutionary Pensioners</w:t>
      </w:r>
      <w:r w:rsidR="00582A9A">
        <w:rPr>
          <w:b/>
        </w:rPr>
        <w:t xml:space="preserve">: </w:t>
      </w:r>
      <w:r>
        <w:t>Private, Fayette Co., June 18, 1838, $72; under Act</w:t>
      </w:r>
      <w:r w:rsidR="00142CE9">
        <w:t xml:space="preserve"> </w:t>
      </w:r>
      <w:r>
        <w:t>of April 24, 1816. (Knight’s increased from $52, from October 9, 1838).  (Knight, 1920, p. 455)</w:t>
      </w:r>
      <w:r w:rsidR="00582A9A">
        <w:t xml:space="preserve"> </w:t>
      </w:r>
      <w:r w:rsidR="00CA5198">
        <w:t xml:space="preserve"> </w:t>
      </w:r>
      <w:r w:rsidR="00582A9A" w:rsidRPr="00C70D71">
        <w:rPr>
          <w:b/>
        </w:rPr>
        <w:t>Note</w:t>
      </w:r>
      <w:r w:rsidR="00582A9A">
        <w:t>: Fayette county is now part of the Greater Atlanta Metropolitan Area. It was formed in 1821.</w:t>
      </w:r>
      <w:r w:rsidR="00CA5198">
        <w:t xml:space="preserve"> </w:t>
      </w:r>
      <w:r w:rsidR="0078571F" w:rsidRPr="0078571F">
        <w:t>I've only got 4 Joel Knights in the collection and only two of them were old enough to fight in the Revolution: 1) Joel Knight, son of John Knight and Elizabeth Eppes, born 1744 who married</w:t>
      </w:r>
      <w:r w:rsidR="003F253F">
        <w:t xml:space="preserve"> Hannah Porch and last seen in Greensville County VA</w:t>
      </w:r>
      <w:r w:rsidR="0078571F" w:rsidRPr="0078571F">
        <w:t>; 2) Joel Knight, b. 17 Nov 1750, Albemarle Parish, Sussex VA, son of William and Mary and likely brother of John Knight of Effingham</w:t>
      </w:r>
      <w:r w:rsidR="003F253F">
        <w:t xml:space="preserve">. </w:t>
      </w:r>
      <w:r w:rsidR="0078571F" w:rsidRPr="0078571F">
        <w:t xml:space="preserve"> 3) Joel Knight b. 1780, son of Richard, son of William Knight, son of John and Elizabeth Eppes Knight. He's too young and he went off to Alabama. 4) Joel Samuel Knight, b. 1822, son of Rev. Samuel Knight and Mary N. Roberts Knight. It seems that the only possible Joel - unless there's a dark horse - is #2 above, the son of William and Mary, and therefore brother of John Knight of Effingham who married Rachel Anderson. </w:t>
      </w:r>
      <w:r w:rsidR="003F253F">
        <w:t xml:space="preserve">But then, he would be 99 years old here! </w:t>
      </w:r>
    </w:p>
    <w:p w:rsidR="009E763D" w:rsidRDefault="009E763D" w:rsidP="009E763D">
      <w:pPr>
        <w:pStyle w:val="Heading2"/>
      </w:pPr>
      <w:r>
        <w:t>1850</w:t>
      </w:r>
    </w:p>
    <w:p w:rsidR="009E763D" w:rsidRDefault="009E763D" w:rsidP="009E763D">
      <w:r w:rsidRPr="00DC2308">
        <w:rPr>
          <w:b/>
        </w:rPr>
        <w:t xml:space="preserve">1850 – Apr 3 – </w:t>
      </w:r>
      <w:r w:rsidRPr="00DC2308">
        <w:rPr>
          <w:b/>
          <w:u w:val="single"/>
        </w:rPr>
        <w:t>NC Orange</w:t>
      </w:r>
      <w:r w:rsidRPr="00DC2308">
        <w:rPr>
          <w:b/>
        </w:rPr>
        <w:t xml:space="preserve"> – Will – William Carrington</w:t>
      </w:r>
      <w:r>
        <w:t xml:space="preserve"> – Daughter Amelia Walker, bequest</w:t>
      </w:r>
      <w:r w:rsidR="00DC2308">
        <w:t xml:space="preserve"> of slaves and money</w:t>
      </w:r>
      <w:r>
        <w:t xml:space="preserve"> in trust of William Berry, not to be let into the hands of daughter’s husband. After daughter’s death, to go to her children: Levi Walker, William Walker and Sarah W. Walker. (Apparently the husband of daughter was a real issue, more instructions about how to keep bequests out of his debt-ridden hands.)  Daughter Rebecca (Beccy) Bacon, wife of Joseph </w:t>
      </w:r>
      <w:r w:rsidR="00DC2308">
        <w:t xml:space="preserve">G. </w:t>
      </w:r>
      <w:r>
        <w:t xml:space="preserve">Bacon, </w:t>
      </w:r>
      <w:r w:rsidR="00DC2308">
        <w:t xml:space="preserve">bequest slaves and money, and after daughter’s death, to her children: Martha P Bacon, Hannah Bacon, Ellen L. Bacon, James W. Bacon, William H. Bacon, and Rebecca (Beccy) Bacon. He holds notes of debt from son-in-law Joseph G. Bacon which he gives to the Bacon Children.  Daughters Charity Carrington and Mary Carrington, bequest: slaves and money; To grandchildren William Porch and Mary Porch, 100 dollars each when they reach 21; Grandchilren: Mary E. Roberts, Louisa D. Roberts, Maria Roberts, Thomas Roberts, James Roberts, Margaret Roberts, Henry Roberts, Frank Roberts, 50 dollars each when 21 yrs old; to Son-in-law James H. Roberts, 50 dollars.  Son Duncan Carrington, 330 ac tract of land “where I now live” – words of praise for Duncan who was apparently a paragon and residuary legatee and executor.  Wit: M. Douglas, William L. Willis, John F. Lyon. </w:t>
      </w:r>
      <w:r w:rsidR="00D406C4">
        <w:t>(</w:t>
      </w:r>
      <w:r w:rsidR="00DC2308" w:rsidRPr="00DC2308">
        <w:t>North Carolina, Wills and Probate Records, 1665-1998</w:t>
      </w:r>
      <w:r w:rsidR="00D406C4">
        <w:t xml:space="preserve">, Orange, </w:t>
      </w:r>
      <w:r w:rsidR="00D406C4" w:rsidRPr="00D406C4">
        <w:t>Wills, Vol 1-3, Ada-Culberson, 1785-1865</w:t>
      </w:r>
      <w:r w:rsidR="00D406C4">
        <w:t>, online, ancestry.com)</w:t>
      </w:r>
    </w:p>
    <w:p w:rsidR="00E35D86" w:rsidRDefault="00E35D86" w:rsidP="00E35D86">
      <w:pPr>
        <w:rPr>
          <w:szCs w:val="24"/>
        </w:rPr>
      </w:pPr>
      <w:r>
        <w:rPr>
          <w:b/>
        </w:rPr>
        <w:t>1850</w:t>
      </w:r>
      <w:r w:rsidRPr="00717499">
        <w:rPr>
          <w:b/>
        </w:rPr>
        <w:t xml:space="preserve"> – </w:t>
      </w:r>
      <w:r>
        <w:rPr>
          <w:b/>
        </w:rPr>
        <w:t>Oct 5</w:t>
      </w:r>
      <w:r w:rsidRPr="00717499">
        <w:rPr>
          <w:b/>
        </w:rPr>
        <w:t xml:space="preserve"> – </w:t>
      </w:r>
      <w:r w:rsidRPr="00717499">
        <w:rPr>
          <w:b/>
          <w:u w:val="single"/>
        </w:rPr>
        <w:t>NC Granville</w:t>
      </w:r>
      <w:r w:rsidRPr="00717499">
        <w:rPr>
          <w:b/>
        </w:rPr>
        <w:t xml:space="preserve"> – Mar – </w:t>
      </w:r>
      <w:r>
        <w:rPr>
          <w:b/>
        </w:rPr>
        <w:t>Benjamin Knight &amp; Jane Parrott</w:t>
      </w:r>
      <w:r>
        <w:t xml:space="preserve"> – Bondsman, W. Deuston.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1470B7" w:rsidRDefault="001470B7" w:rsidP="001470B7">
      <w:pPr>
        <w:pStyle w:val="NormalWeb"/>
        <w:spacing w:before="240" w:beforeAutospacing="0" w:after="240" w:afterAutospacing="0"/>
        <w:ind w:left="0" w:right="0"/>
      </w:pPr>
      <w:r>
        <w:rPr>
          <w:b/>
        </w:rPr>
        <w:t xml:space="preserve">1852 </w:t>
      </w:r>
      <w:r w:rsidR="00582A9A">
        <w:rPr>
          <w:b/>
        </w:rPr>
        <w:t xml:space="preserve">- </w:t>
      </w:r>
      <w:r>
        <w:rPr>
          <w:b/>
        </w:rPr>
        <w:t xml:space="preserve">Aug </w:t>
      </w:r>
      <w:r>
        <w:t>–</w:t>
      </w:r>
      <w:r w:rsidRPr="004E759C">
        <w:rPr>
          <w:b/>
        </w:rPr>
        <w:t xml:space="preserve"> </w:t>
      </w:r>
      <w:r w:rsidRPr="00E23573">
        <w:rPr>
          <w:b/>
          <w:u w:val="single"/>
        </w:rPr>
        <w:t>NC</w:t>
      </w:r>
      <w:r w:rsidR="004E759C">
        <w:rPr>
          <w:b/>
          <w:u w:val="single"/>
        </w:rPr>
        <w:t xml:space="preserve"> </w:t>
      </w:r>
      <w:r w:rsidR="004E759C" w:rsidRPr="00E23573">
        <w:rPr>
          <w:b/>
          <w:u w:val="single"/>
        </w:rPr>
        <w:t>Gates</w:t>
      </w:r>
      <w:r>
        <w:t xml:space="preserve"> </w:t>
      </w:r>
      <w:r w:rsidRPr="00582A9A">
        <w:rPr>
          <w:b/>
        </w:rPr>
        <w:t xml:space="preserve">– Will </w:t>
      </w:r>
      <w:r w:rsidR="004E759C" w:rsidRPr="00582A9A">
        <w:rPr>
          <w:b/>
        </w:rPr>
        <w:t>-</w:t>
      </w:r>
      <w:r>
        <w:t xml:space="preserve"> </w:t>
      </w:r>
      <w:r w:rsidRPr="00E23573">
        <w:rPr>
          <w:b/>
        </w:rPr>
        <w:t>Dempsey Knight</w:t>
      </w:r>
      <w:r w:rsidR="004E759C">
        <w:rPr>
          <w:b/>
        </w:rPr>
        <w:t xml:space="preserve"> - </w:t>
      </w:r>
      <w:r>
        <w:t xml:space="preserve"> In the name of God, Amen: I Dempsey Knight of the County of Gates and State of North Carolina, being in ill health and weak in body but sound in mind and memory, thanks be given to God, and for preventing disputes which may hereafter arise about that temporal estate it has plea</w:t>
      </w:r>
      <w:r w:rsidR="004E759C">
        <w:t>s</w:t>
      </w:r>
      <w:r>
        <w:t>ed the Lord to bestow on me, I do give and dispose of as herein mentioned.</w:t>
      </w:r>
      <w:r>
        <w:br/>
      </w:r>
      <w:r>
        <w:lastRenderedPageBreak/>
        <w:t xml:space="preserve">*   ITEM: I leave to my beloved </w:t>
      </w:r>
      <w:r w:rsidRPr="00E23573">
        <w:rPr>
          <w:b/>
        </w:rPr>
        <w:t>wife Esther Knight</w:t>
      </w:r>
      <w:r>
        <w:t xml:space="preserve"> all the land and plantation whereon I now dwell during her natural life, and after her death it is my will and desire that my </w:t>
      </w:r>
      <w:r w:rsidRPr="004E759C">
        <w:rPr>
          <w:b/>
        </w:rPr>
        <w:t xml:space="preserve">son </w:t>
      </w:r>
      <w:r w:rsidRPr="00E23573">
        <w:rPr>
          <w:b/>
        </w:rPr>
        <w:t>William W. Knight</w:t>
      </w:r>
      <w:r>
        <w:t xml:space="preserve"> shall have the said land and plantation  to him the said William Knight, his heirs and assigns forever.</w:t>
      </w:r>
      <w:r>
        <w:br/>
        <w:t xml:space="preserve">*   ITEM: I give and devise to my </w:t>
      </w:r>
      <w:r w:rsidRPr="004E759C">
        <w:rPr>
          <w:b/>
        </w:rPr>
        <w:t xml:space="preserve">wife </w:t>
      </w:r>
      <w:r w:rsidRPr="00E23573">
        <w:rPr>
          <w:b/>
        </w:rPr>
        <w:t>Esther Knight</w:t>
      </w:r>
      <w:r>
        <w:t xml:space="preserve"> the following negroes, to wit, Jack, Mary and Peter, Anace, Mack, Grace, Rose and her two youngest children Penina and Linda, to have and to hold to her and her heirs in fee simple forever. </w:t>
      </w:r>
      <w:r>
        <w:br/>
        <w:t xml:space="preserve">*   ITEM: I give and devise to my </w:t>
      </w:r>
      <w:r w:rsidRPr="004E759C">
        <w:rPr>
          <w:b/>
        </w:rPr>
        <w:t>eldest son</w:t>
      </w:r>
      <w:r>
        <w:t xml:space="preserve"> </w:t>
      </w:r>
      <w:r w:rsidRPr="00E23573">
        <w:rPr>
          <w:b/>
        </w:rPr>
        <w:t>John A. Knight</w:t>
      </w:r>
      <w:r>
        <w:t xml:space="preserve"> the tract of land commonly called the School House tract binding on the land of Miles Parker and Briant Hare, and running to the Elm Swamp and thence to the road, to have and to hold to him and his heirs forever.</w:t>
      </w:r>
      <w:r>
        <w:br/>
        <w:t xml:space="preserve">*   ITEM: I give and devise to my </w:t>
      </w:r>
      <w:r w:rsidRPr="004E759C">
        <w:rPr>
          <w:b/>
        </w:rPr>
        <w:t xml:space="preserve">son </w:t>
      </w:r>
      <w:r w:rsidRPr="00E23573">
        <w:rPr>
          <w:b/>
        </w:rPr>
        <w:t>Thomas J. Knight</w:t>
      </w:r>
      <w:r>
        <w:t xml:space="preserve"> all that tract of land on the east side of the road formerly occupied by Elysia Ellis and running from the Elm Swamp to the land of John Tailor (Taylor). Also the land adjoining this tract, known by the name of Bear Garden to have and to hold, to him and his heirs forever.</w:t>
      </w:r>
      <w:r>
        <w:br/>
        <w:t xml:space="preserve">*   ITEM: I give to my </w:t>
      </w:r>
      <w:r w:rsidRPr="004E759C">
        <w:rPr>
          <w:b/>
        </w:rPr>
        <w:t xml:space="preserve">son </w:t>
      </w:r>
      <w:r w:rsidRPr="00E23573">
        <w:rPr>
          <w:b/>
        </w:rPr>
        <w:t>Dempsey Knight</w:t>
      </w:r>
      <w:r>
        <w:t xml:space="preserve"> the tract of land known by the name of the Piney Wood Tract, lying in the County of Nansemond on the Carolina line, and joining the lands of Bryant Hare and James Johnson on condition that the said </w:t>
      </w:r>
      <w:r w:rsidRPr="00E23573">
        <w:rPr>
          <w:b/>
        </w:rPr>
        <w:t>Dempsey Knight</w:t>
      </w:r>
      <w:r>
        <w:t xml:space="preserve"> return to this county; otherwise I give the said land to the </w:t>
      </w:r>
      <w:r w:rsidRPr="00E23573">
        <w:rPr>
          <w:b/>
        </w:rPr>
        <w:t>children of said Dempsey Knight</w:t>
      </w:r>
      <w:r>
        <w:t xml:space="preserve"> to be equally divided amongst them. </w:t>
      </w:r>
      <w:r>
        <w:br/>
        <w:t xml:space="preserve">*   ITEM: I give and devise to my </w:t>
      </w:r>
      <w:r w:rsidRPr="004E759C">
        <w:rPr>
          <w:b/>
        </w:rPr>
        <w:t xml:space="preserve">son </w:t>
      </w:r>
      <w:r w:rsidRPr="00E23573">
        <w:rPr>
          <w:b/>
        </w:rPr>
        <w:t>Thomas J. Knight</w:t>
      </w:r>
      <w:r>
        <w:t xml:space="preserve"> the tract of land formerly in the possession of Brinkley Henderson and joining the land of John Taylor and John Benton, to have and to hold to him and his heirs forever. </w:t>
      </w:r>
      <w:r>
        <w:br/>
        <w:t xml:space="preserve">*   ITEM: I give and devise to the heirs of my </w:t>
      </w:r>
      <w:r w:rsidRPr="004E759C">
        <w:rPr>
          <w:b/>
        </w:rPr>
        <w:t xml:space="preserve">son </w:t>
      </w:r>
      <w:r w:rsidRPr="00E23573">
        <w:rPr>
          <w:b/>
        </w:rPr>
        <w:t>Wesley Knight</w:t>
      </w:r>
      <w:r>
        <w:t xml:space="preserve"> the sum of one hundred dollars each to be theirs and at their disposal absolutely forever.</w:t>
      </w:r>
      <w:r>
        <w:br/>
        <w:t xml:space="preserve">*   ITEM: I give to my </w:t>
      </w:r>
      <w:r w:rsidRPr="004E759C">
        <w:rPr>
          <w:b/>
        </w:rPr>
        <w:t xml:space="preserve">daughter </w:t>
      </w:r>
      <w:r w:rsidRPr="00E23573">
        <w:rPr>
          <w:b/>
        </w:rPr>
        <w:t>Elizabeth Brothers</w:t>
      </w:r>
      <w:r>
        <w:t xml:space="preserve"> the servant girl Barbera, a dhild, which she now has in her possession and also boy Luten to have and to hold to her and her heirs forever.</w:t>
      </w:r>
      <w:r>
        <w:br/>
        <w:t xml:space="preserve">*   ITEM: I give to my </w:t>
      </w:r>
      <w:r w:rsidRPr="004E759C">
        <w:rPr>
          <w:b/>
        </w:rPr>
        <w:t xml:space="preserve">daughter </w:t>
      </w:r>
      <w:r w:rsidRPr="00E23573">
        <w:rPr>
          <w:b/>
        </w:rPr>
        <w:t>Mary Jones</w:t>
      </w:r>
      <w:r>
        <w:t xml:space="preserve"> negro boy Willis to have and to hold to her and her heirs forever.</w:t>
      </w:r>
      <w:r>
        <w:br/>
        <w:t xml:space="preserve">*   ITEM: I give and devise to my </w:t>
      </w:r>
      <w:r w:rsidRPr="004E759C">
        <w:rPr>
          <w:b/>
        </w:rPr>
        <w:t>youngest daughter,</w:t>
      </w:r>
      <w:r>
        <w:t xml:space="preserve"> </w:t>
      </w:r>
      <w:r w:rsidRPr="00E23573">
        <w:rPr>
          <w:b/>
        </w:rPr>
        <w:t>Hester Ann Knight</w:t>
      </w:r>
      <w:r>
        <w:t>, negro girl Margaret and boy Rheuben to have and to hold to her and her heirs forever.</w:t>
      </w:r>
      <w:r>
        <w:br/>
        <w:t xml:space="preserve">*   ITEM: I give and devise to my </w:t>
      </w:r>
      <w:r w:rsidRPr="004E759C">
        <w:rPr>
          <w:b/>
        </w:rPr>
        <w:t>daughter</w:t>
      </w:r>
      <w:r w:rsidRPr="00E23573">
        <w:rPr>
          <w:b/>
        </w:rPr>
        <w:t xml:space="preserve"> Peggy Ann Turlington</w:t>
      </w:r>
      <w:r>
        <w:t xml:space="preserve"> negro girl Jenny and boy Jim to have and to hold to her and her heirs forever.</w:t>
      </w:r>
      <w:r>
        <w:br/>
        <w:t xml:space="preserve">*   ITEM: I give and bequeathe to my </w:t>
      </w:r>
      <w:r w:rsidRPr="004E759C">
        <w:rPr>
          <w:b/>
        </w:rPr>
        <w:t xml:space="preserve">granddaughter </w:t>
      </w:r>
      <w:r w:rsidRPr="00E23573">
        <w:rPr>
          <w:b/>
        </w:rPr>
        <w:t>Virginia Brinkley</w:t>
      </w:r>
      <w:r>
        <w:t xml:space="preserve"> negro boy Turner to have and to hold to her and her heirs forever.</w:t>
      </w:r>
      <w:r>
        <w:br/>
        <w:t xml:space="preserve">*   ITEM: I give and bequeath to my </w:t>
      </w:r>
      <w:r w:rsidRPr="004E759C">
        <w:rPr>
          <w:b/>
        </w:rPr>
        <w:t>granddaughter</w:t>
      </w:r>
      <w:r>
        <w:t xml:space="preserve"> </w:t>
      </w:r>
      <w:r w:rsidRPr="00E23573">
        <w:rPr>
          <w:b/>
        </w:rPr>
        <w:t>Pleasant Knight</w:t>
      </w:r>
      <w:r>
        <w:t xml:space="preserve"> the sum of one hundred dollars to be hers and at her disposal absolutely forever.</w:t>
      </w:r>
      <w:r>
        <w:br/>
        <w:t>*   ITEM: I give and bequeath to my wife one yoke of oxen her choice of one horse, cart and wheels, and ox cart, one years provision for herself and family, two feather beds, and furniture, one cow and 2 calf, one mahogany table, buffet and dish(es).</w:t>
      </w:r>
      <w:r>
        <w:br/>
        <w:t xml:space="preserve">*   ITEM: I give to each of my </w:t>
      </w:r>
      <w:r w:rsidRPr="004E759C">
        <w:rPr>
          <w:b/>
        </w:rPr>
        <w:t>children,</w:t>
      </w:r>
      <w:r>
        <w:t xml:space="preserve"> </w:t>
      </w:r>
      <w:r w:rsidRPr="00E23573">
        <w:rPr>
          <w:b/>
        </w:rPr>
        <w:t>Hester Ann, John, Thomas and William</w:t>
      </w:r>
      <w:r>
        <w:t>, one feather bed and furniture.</w:t>
      </w:r>
      <w:r>
        <w:br/>
        <w:t xml:space="preserve">*   ITEM: I give to my </w:t>
      </w:r>
      <w:r w:rsidRPr="004E759C">
        <w:rPr>
          <w:b/>
        </w:rPr>
        <w:t xml:space="preserve">eldest son, </w:t>
      </w:r>
      <w:r w:rsidRPr="00E23573">
        <w:rPr>
          <w:b/>
        </w:rPr>
        <w:t>John A. Knight</w:t>
      </w:r>
      <w:r>
        <w:t xml:space="preserve"> negro boy Stephen and give Edy to him and his heirs in fee simple forever.</w:t>
      </w:r>
      <w:r>
        <w:br/>
        <w:t xml:space="preserve">*   ITEM: I give to my </w:t>
      </w:r>
      <w:r w:rsidRPr="004E759C">
        <w:rPr>
          <w:b/>
        </w:rPr>
        <w:t>son</w:t>
      </w:r>
      <w:r>
        <w:t xml:space="preserve"> </w:t>
      </w:r>
      <w:r w:rsidRPr="00E23573">
        <w:rPr>
          <w:b/>
        </w:rPr>
        <w:t>Thomas J Knight</w:t>
      </w:r>
      <w:r>
        <w:t xml:space="preserve"> boy Isaac and girl Clotilda, to him and his heirs in fee simple forever.</w:t>
      </w:r>
      <w:r>
        <w:br/>
        <w:t xml:space="preserve">*   ITEM: I give to my </w:t>
      </w:r>
      <w:r w:rsidRPr="004E759C">
        <w:rPr>
          <w:b/>
        </w:rPr>
        <w:t xml:space="preserve">son </w:t>
      </w:r>
      <w:r w:rsidRPr="00E23573">
        <w:rPr>
          <w:b/>
        </w:rPr>
        <w:t>William W. Knight</w:t>
      </w:r>
      <w:r>
        <w:t xml:space="preserve"> negro boy Lewis and girl Mildred to him and his heirs in fee simple forever.</w:t>
      </w:r>
      <w:r>
        <w:br/>
        <w:t xml:space="preserve">*   ITEM: I will and desire that the remaining negroes not above mentioned shall be </w:t>
      </w:r>
      <w:r>
        <w:lastRenderedPageBreak/>
        <w:t>hired out for two years at the expiration of which time as many shall be sold as will be sufficient to pay the balance of the debts which may be remaining against my estate. The remaining negroes to be equally divided among my heirs, to be theirs and at their disposal absolutely forever.  Provided that if either of my grandchildren should die before the expiration of the two years without heirs, then this amount shall be equally divided between the remaining heirs.</w:t>
      </w:r>
      <w:r>
        <w:br/>
        <w:t>*   ITEM: My will and desire is that the residue of my estate, if any, after taking out the devises and legacies above mentioned, shall be sold, and the debts owing to me all collected, that this amount shall go to the payment of my debts as far as possible and the balance due by me shall be paid at the expiration of two years from the sale of negroes as above directed.</w:t>
      </w:r>
      <w:r>
        <w:br/>
        <w:t xml:space="preserve">*   I do hereby constitute and appoint my trusty friend </w:t>
      </w:r>
      <w:r w:rsidRPr="004E759C">
        <w:rPr>
          <w:b/>
        </w:rPr>
        <w:t>Thomas C. Hines</w:t>
      </w:r>
      <w:r>
        <w:t xml:space="preserve"> my lawful executor to all intents and purposes to execute the my last will and testament according to the true intent and meaning of the same and every part and clause thereof, hereby revoking and declaring utterly void all other wills and testaments by me heretofore made. In witness whereof I, the said Dempsey Knight, do hereby set my hand and seal this ___ day of June 1852. (Signed)</w:t>
      </w:r>
      <w:r>
        <w:br/>
        <w:t xml:space="preserve">**Witness sigs: Jordan Parker, Joshua Jones. </w:t>
      </w:r>
      <w:r>
        <w:br/>
        <w:t xml:space="preserve">** Presented at August Court 1852. </w:t>
      </w:r>
      <w:r>
        <w:br/>
        <w:t xml:space="preserve">** Noted that </w:t>
      </w:r>
      <w:r w:rsidRPr="004E759C">
        <w:rPr>
          <w:b/>
        </w:rPr>
        <w:t>Thomas C. Hines is “of Nansemond County, Virginia”</w:t>
      </w:r>
      <w:r>
        <w:t xml:space="preserve"> Timothy A. Lassiter, James Saunders, and James R. Franklin sureties.  </w:t>
      </w:r>
      <w:r>
        <w:br/>
        <w:t>** Signed N. J. Reddick, clerk</w:t>
      </w:r>
      <w:r w:rsidR="00582A9A">
        <w:t xml:space="preserve"> (Will image online, ancestry.com)</w:t>
      </w:r>
    </w:p>
    <w:p w:rsidR="00E35D86" w:rsidRDefault="00E35D86" w:rsidP="00E35D86">
      <w:pPr>
        <w:rPr>
          <w:szCs w:val="24"/>
        </w:rPr>
      </w:pPr>
      <w:r>
        <w:rPr>
          <w:b/>
        </w:rPr>
        <w:t>1853</w:t>
      </w:r>
      <w:r w:rsidRPr="00717499">
        <w:rPr>
          <w:b/>
        </w:rPr>
        <w:t xml:space="preserve"> – </w:t>
      </w:r>
      <w:r>
        <w:rPr>
          <w:b/>
        </w:rPr>
        <w:t>Mar 8</w:t>
      </w:r>
      <w:r w:rsidRPr="00717499">
        <w:rPr>
          <w:b/>
        </w:rPr>
        <w:t xml:space="preserve"> – </w:t>
      </w:r>
      <w:r w:rsidRPr="00717499">
        <w:rPr>
          <w:b/>
          <w:u w:val="single"/>
        </w:rPr>
        <w:t>NC Granville</w:t>
      </w:r>
      <w:r w:rsidRPr="00717499">
        <w:rPr>
          <w:b/>
        </w:rPr>
        <w:t xml:space="preserve"> – Mar – </w:t>
      </w:r>
      <w:r>
        <w:rPr>
          <w:b/>
        </w:rPr>
        <w:t>John Weaver &amp; Jane Knight</w:t>
      </w:r>
      <w:r>
        <w:t xml:space="preserve"> – Bondsman, Nathan Breedlove.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90531C" w:rsidRDefault="0090531C" w:rsidP="00E35D86">
      <w:pPr>
        <w:rPr>
          <w:szCs w:val="24"/>
        </w:rPr>
      </w:pPr>
      <w:r w:rsidRPr="00F208D5">
        <w:rPr>
          <w:b/>
          <w:szCs w:val="24"/>
        </w:rPr>
        <w:t xml:space="preserve">1854 – Feb 1 – </w:t>
      </w:r>
      <w:r w:rsidRPr="00F208D5">
        <w:rPr>
          <w:b/>
          <w:szCs w:val="24"/>
          <w:u w:val="single"/>
        </w:rPr>
        <w:t>NC Edgecombe</w:t>
      </w:r>
      <w:r w:rsidRPr="00F208D5">
        <w:rPr>
          <w:b/>
          <w:szCs w:val="24"/>
        </w:rPr>
        <w:t xml:space="preserve"> – Will</w:t>
      </w:r>
      <w:r w:rsidR="00F208D5" w:rsidRPr="00F208D5">
        <w:rPr>
          <w:b/>
          <w:szCs w:val="24"/>
        </w:rPr>
        <w:t xml:space="preserve"> - </w:t>
      </w:r>
      <w:r w:rsidRPr="00F208D5">
        <w:rPr>
          <w:b/>
          <w:szCs w:val="24"/>
        </w:rPr>
        <w:t xml:space="preserve">B. F. Knight </w:t>
      </w:r>
      <w:r>
        <w:rPr>
          <w:szCs w:val="24"/>
        </w:rPr>
        <w:t xml:space="preserve">– It is my will that my negroes be taken to Richmond and sold, by the Messrs. Dickinson, thereby placing them as near as possible upon the same footing as when I purchased them.  I give to my father, Jesse C. Knight, the proceeds of the sale of said negroes, together with the balance of my entire estate.  Father and Exr: Jesse C. Knight.  Holograph Will.  William H. Jones, W. T. Dortch and John Norfleed, sworn, said they could identify the writing of B. F. Knight. </w:t>
      </w:r>
      <w:r w:rsidR="00F208D5">
        <w:rPr>
          <w:szCs w:val="24"/>
        </w:rPr>
        <w:t xml:space="preserve"> (Williams and Griffin, p. 192: Book. G, p. 56)  </w:t>
      </w:r>
    </w:p>
    <w:p w:rsidR="00E35D86" w:rsidRDefault="00E35D86" w:rsidP="00E35D86">
      <w:pPr>
        <w:rPr>
          <w:szCs w:val="24"/>
        </w:rPr>
      </w:pPr>
      <w:r>
        <w:rPr>
          <w:b/>
        </w:rPr>
        <w:t>1854</w:t>
      </w:r>
      <w:r w:rsidRPr="00717499">
        <w:rPr>
          <w:b/>
        </w:rPr>
        <w:t xml:space="preserve"> – </w:t>
      </w:r>
      <w:r>
        <w:rPr>
          <w:b/>
        </w:rPr>
        <w:t>Mar 24</w:t>
      </w:r>
      <w:r w:rsidRPr="00717499">
        <w:rPr>
          <w:b/>
        </w:rPr>
        <w:t xml:space="preserve"> – </w:t>
      </w:r>
      <w:r w:rsidRPr="00717499">
        <w:rPr>
          <w:b/>
          <w:u w:val="single"/>
        </w:rPr>
        <w:t>NC Granville</w:t>
      </w:r>
      <w:r w:rsidRPr="00717499">
        <w:rPr>
          <w:b/>
        </w:rPr>
        <w:t xml:space="preserve"> – Mar – </w:t>
      </w:r>
      <w:r>
        <w:rPr>
          <w:b/>
        </w:rPr>
        <w:t>William Knight &amp; Martha Hays</w:t>
      </w:r>
      <w:r>
        <w:t xml:space="preserve"> – Bondsman, David Stone.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E35D86" w:rsidRDefault="00E35D86" w:rsidP="00E35D86">
      <w:pPr>
        <w:rPr>
          <w:szCs w:val="24"/>
        </w:rPr>
      </w:pPr>
      <w:r>
        <w:rPr>
          <w:b/>
        </w:rPr>
        <w:t>1855</w:t>
      </w:r>
      <w:r w:rsidRPr="00717499">
        <w:rPr>
          <w:b/>
        </w:rPr>
        <w:t xml:space="preserve"> – </w:t>
      </w:r>
      <w:r>
        <w:rPr>
          <w:b/>
        </w:rPr>
        <w:t>Jan 16</w:t>
      </w:r>
      <w:r w:rsidRPr="00717499">
        <w:rPr>
          <w:b/>
        </w:rPr>
        <w:t xml:space="preserve"> – </w:t>
      </w:r>
      <w:r w:rsidRPr="00717499">
        <w:rPr>
          <w:b/>
          <w:u w:val="single"/>
        </w:rPr>
        <w:t>NC Granville</w:t>
      </w:r>
      <w:r w:rsidRPr="00717499">
        <w:rPr>
          <w:b/>
        </w:rPr>
        <w:t xml:space="preserve"> – Mar – </w:t>
      </w:r>
      <w:r>
        <w:rPr>
          <w:b/>
        </w:rPr>
        <w:t>Lewis Knight &amp; Sally M. Duke</w:t>
      </w:r>
      <w:r>
        <w:t xml:space="preserve"> – Bondsman, Robert W. Kittrell..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3E5D4E" w:rsidRDefault="003E5D4E" w:rsidP="00E35D86">
      <w:pPr>
        <w:rPr>
          <w:szCs w:val="24"/>
        </w:rPr>
      </w:pPr>
      <w:r w:rsidRPr="003E5D4E">
        <w:rPr>
          <w:b/>
          <w:szCs w:val="24"/>
        </w:rPr>
        <w:t xml:space="preserve">1855 – Jun 23 – </w:t>
      </w:r>
      <w:r w:rsidRPr="003E5D4E">
        <w:rPr>
          <w:b/>
          <w:szCs w:val="24"/>
          <w:u w:val="single"/>
        </w:rPr>
        <w:t>FL Alachua</w:t>
      </w:r>
      <w:r w:rsidRPr="003E5D4E">
        <w:rPr>
          <w:b/>
          <w:szCs w:val="24"/>
        </w:rPr>
        <w:t xml:space="preserve"> – Will – George Knight </w:t>
      </w:r>
      <w:r>
        <w:rPr>
          <w:szCs w:val="24"/>
        </w:rPr>
        <w:t>– Heirs: nephew Jeptha Knight and his six children; David Levy, George Montgomery, Thomas Jasper, Margaret Frances, Eliza, Lemuel LaFayett.  Wit: Samuel Geiger, Jonathan Turner, Andrew Robb  (Lucas &amp; Wilson (1976), p. 131)</w:t>
      </w:r>
    </w:p>
    <w:p w:rsidR="00AD50B5" w:rsidRDefault="00AD50B5" w:rsidP="00AD50B5">
      <w:pPr>
        <w:pStyle w:val="NormalWeb"/>
        <w:spacing w:before="240" w:after="240"/>
        <w:ind w:left="0"/>
      </w:pPr>
      <w:r w:rsidRPr="00AD50B5">
        <w:rPr>
          <w:b/>
        </w:rPr>
        <w:t xml:space="preserve">1855 – Dec – </w:t>
      </w:r>
      <w:r w:rsidRPr="00AD50B5">
        <w:rPr>
          <w:b/>
          <w:u w:val="single"/>
        </w:rPr>
        <w:t>NC Orange</w:t>
      </w:r>
      <w:r w:rsidRPr="00AD50B5">
        <w:rPr>
          <w:b/>
        </w:rPr>
        <w:t xml:space="preserve"> – Will – Nathaniel M. Carrington</w:t>
      </w:r>
      <w:r>
        <w:t xml:space="preserve"> – Son William M. Carrington, land; Son Arthur Simeon Carrington, land; Wife Cynthia, 800 acs of land, house, etc, for her natural life; After wife’s death, the 800 acs to be divided among five daughters: Ruth Jane Wainwright, Celetia H. Carrington, Lucy P. </w:t>
      </w:r>
      <w:r>
        <w:lastRenderedPageBreak/>
        <w:t>Carrington, Catherine Carrington and Martha Ann Carrington.  Son William to be executor. (</w:t>
      </w:r>
      <w:r w:rsidRPr="00AD50B5">
        <w:t>North Carolina, Wills and Probate Records, 1665-1998</w:t>
      </w:r>
      <w:r>
        <w:t>,  Orange, Wills, Vol 1-3, Ada-Culberson, 1785-1865, online: ancestry.com)</w:t>
      </w:r>
    </w:p>
    <w:p w:rsidR="001470B7" w:rsidRDefault="001470B7" w:rsidP="001470B7">
      <w:pPr>
        <w:pStyle w:val="NormalWeb"/>
        <w:spacing w:before="240" w:beforeAutospacing="0" w:after="240" w:afterAutospacing="0"/>
        <w:ind w:left="0" w:right="0"/>
      </w:pPr>
      <w:r>
        <w:rPr>
          <w:b/>
        </w:rPr>
        <w:t xml:space="preserve">1856 </w:t>
      </w:r>
      <w:r w:rsidR="00582A9A">
        <w:rPr>
          <w:b/>
        </w:rPr>
        <w:t xml:space="preserve">- </w:t>
      </w:r>
      <w:r>
        <w:rPr>
          <w:b/>
        </w:rPr>
        <w:t xml:space="preserve">Nov 14 </w:t>
      </w:r>
      <w:r>
        <w:t xml:space="preserve">– </w:t>
      </w:r>
      <w:r w:rsidRPr="00DA701A">
        <w:rPr>
          <w:b/>
          <w:u w:val="single"/>
        </w:rPr>
        <w:t>NC</w:t>
      </w:r>
      <w:r w:rsidR="004E759C">
        <w:rPr>
          <w:b/>
          <w:u w:val="single"/>
        </w:rPr>
        <w:t xml:space="preserve"> </w:t>
      </w:r>
      <w:r w:rsidR="004E759C" w:rsidRPr="00DA701A">
        <w:rPr>
          <w:b/>
          <w:u w:val="single"/>
        </w:rPr>
        <w:t>Jones</w:t>
      </w:r>
      <w:r>
        <w:t xml:space="preserve"> </w:t>
      </w:r>
      <w:r w:rsidRPr="00582A9A">
        <w:rPr>
          <w:b/>
        </w:rPr>
        <w:t xml:space="preserve">– </w:t>
      </w:r>
      <w:r w:rsidR="004E759C" w:rsidRPr="00582A9A">
        <w:rPr>
          <w:b/>
        </w:rPr>
        <w:t>Admin -</w:t>
      </w:r>
      <w:r w:rsidR="004E759C">
        <w:t xml:space="preserve"> </w:t>
      </w:r>
      <w:r w:rsidRPr="00123BD1">
        <w:rPr>
          <w:b/>
        </w:rPr>
        <w:t>Esther Knight</w:t>
      </w:r>
      <w:r>
        <w:t xml:space="preserve"> </w:t>
      </w:r>
      <w:r w:rsidR="00582A9A">
        <w:t>- O</w:t>
      </w:r>
      <w:r>
        <w:t xml:space="preserve">f Montgomery Co., Alabama, appoints Tamer Taylor of Jones Co, N.C.. to “sell my interest in land that came to me from my father, </w:t>
      </w:r>
      <w:r w:rsidRPr="00123BD1">
        <w:rPr>
          <w:b/>
        </w:rPr>
        <w:t>Kader Knight, Sr</w:t>
      </w:r>
      <w:r>
        <w:t xml:space="preserve">., deceased, to his three children, Tamer, John and I, Esther Knight, containing 300 acres at lines of Henry G. Cutler.” Wts: Thomas Durden, Notary of Montgomery </w:t>
      </w:r>
      <w:r w:rsidR="004940CF">
        <w:t>Co.,</w:t>
      </w:r>
      <w:r>
        <w:t xml:space="preserve"> attests to above instrument and David Campbell, probate Judge, also attests to transaction. (Hargett Gwynn 1963, p. 897)</w:t>
      </w:r>
    </w:p>
    <w:p w:rsidR="009E2D9F" w:rsidRDefault="009E2D9F" w:rsidP="009E2D9F">
      <w:pPr>
        <w:pStyle w:val="NormalWeb"/>
        <w:spacing w:before="240" w:after="240"/>
        <w:ind w:left="0"/>
      </w:pPr>
      <w:r w:rsidRPr="009E2D9F">
        <w:rPr>
          <w:b/>
        </w:rPr>
        <w:t xml:space="preserve">1856 – Nov 27 – </w:t>
      </w:r>
      <w:r w:rsidRPr="00707EDC">
        <w:rPr>
          <w:b/>
          <w:u w:val="single"/>
        </w:rPr>
        <w:t>GA Newton</w:t>
      </w:r>
      <w:r w:rsidRPr="009E2D9F">
        <w:rPr>
          <w:b/>
        </w:rPr>
        <w:t xml:space="preserve"> – Will – James M. Knight </w:t>
      </w:r>
      <w:r>
        <w:t>- In the name of God, Amen.  I James M. Knight of the county and state aforsaid being of sound disposing mind and memory and knowing the uncertainty of life and being desirous of disposing of my property in my own way - do hereby utter publish and declare the following to contain my last will and testament hereby revoking any and all other wills made by me at any time heretofore.</w:t>
      </w:r>
      <w:r>
        <w:br/>
      </w:r>
      <w:r w:rsidRPr="009E2D9F">
        <w:rPr>
          <w:b/>
        </w:rPr>
        <w:t>Item the 1st</w:t>
      </w:r>
      <w:r>
        <w:t>. It is my will that my executors proceed at as early day as practicable to pay all my just debts.</w:t>
      </w:r>
      <w:r>
        <w:br/>
      </w:r>
      <w:r w:rsidRPr="009E2D9F">
        <w:rPr>
          <w:b/>
        </w:rPr>
        <w:t>Item the Second.</w:t>
      </w:r>
      <w:r>
        <w:t xml:space="preserve">  I give and bequeath to my beloved wife Ann Knight during her natural life One Hundred acres of land being the South half (by a line East and West) of lot of land number thirty in the Eighth district of original Henry now Newton County which parcel of land includes my residence or homestead.  Her title to the same for the life time is to be forfeited if she declines residing thereon or whenever she may {remarry?).  I also give to my said wife my buggy and horse Tom, also one bedstead and furniture and one year supply of provisions, one cow and calf.  The personal property thus given to my wife in this item is only to be a life estate in her and upon her death to return to my estate. The property thus given to her and upon the terms herein expressed in this item is to be in the lieu of dower or right to dower in my real estate.</w:t>
      </w:r>
      <w:r>
        <w:br/>
      </w:r>
      <w:r w:rsidRPr="009E2D9F">
        <w:rPr>
          <w:b/>
        </w:rPr>
        <w:t>Item the 3rd</w:t>
      </w:r>
      <w:r>
        <w:t>.  I give and bequeath to my three children to wit Richard D. Knight, William T. Knight and Georgia Ann Knight all the ballance of my estate real personal and mixed of my name and kind whatsoever, to be devided between them share and share alike to be by them held forever in ?for simple? and it is my will that if my two minor children at their majority or upon their arriving to the age of twenty one viz James A.J. Knight and George W.R. Knight, shall relinquish to me or my estate all their rights as cestui que trust under the wills of their grandfather James Roseburry (Roseberry) and their grandmother Martha Roseburry (Roseberry), then the one so relinquishing shall take an equal share of the property conveyed by this item.</w:t>
      </w:r>
      <w:r>
        <w:br/>
      </w:r>
      <w:r w:rsidRPr="009E2D9F">
        <w:rPr>
          <w:b/>
        </w:rPr>
        <w:t>Item the 4th</w:t>
      </w:r>
      <w:r>
        <w:t>.  It is my will upon the death of my wife that the property bequeathed to her in the 2nd item of this will be divided to the children and upon the express terms aluded to and embraced in the preceeding or third item of this will and to no other persons nor upon no other terms - and if my wife abandons the land the land to be divided among said children upon the terms mentioned herein upon such abandonment.</w:t>
      </w:r>
      <w:r>
        <w:br/>
      </w:r>
      <w:r w:rsidRPr="009E2D9F">
        <w:rPr>
          <w:b/>
        </w:rPr>
        <w:t>Item the 5th</w:t>
      </w:r>
      <w:r>
        <w:t xml:space="preserve">.  It is my will and positive direction that neither my daughter Martha Jane Avery nor her heirs nor her husband shall take any part or portion of my estate - I have good reasons in my judgement for thus cuting them off from </w:t>
      </w:r>
      <w:r>
        <w:lastRenderedPageBreak/>
        <w:t>any participation in my estate.</w:t>
      </w:r>
      <w:r>
        <w:br/>
      </w:r>
      <w:r w:rsidRPr="009E2D9F">
        <w:rPr>
          <w:b/>
        </w:rPr>
        <w:t>Item the 6th</w:t>
      </w:r>
      <w:r>
        <w:t xml:space="preserve">.  I do hearby appoint my sons Richard D. Knight and William T. Knight the executors to this my last will and testament.  </w:t>
      </w:r>
      <w:r>
        <w:br/>
        <w:t xml:space="preserve">In testimony whereof I James M Knight have hereto set my hand and affixed my seal this Seventh day of March 1856. </w:t>
      </w:r>
      <w:r>
        <w:br/>
        <w:t>Signed, sealed and acknowledged as the last will and testament of James M Knight - He signing in our presence, we signing in his presence and in the presence of each other.</w:t>
      </w:r>
      <w:r>
        <w:br/>
        <w:t xml:space="preserve">John N. Williamson </w:t>
      </w:r>
      <w:r>
        <w:br/>
        <w:t xml:space="preserve">P.H. Stallings </w:t>
      </w:r>
      <w:r>
        <w:br/>
        <w:t xml:space="preserve">G.T. Norman Georgia, </w:t>
      </w:r>
      <w:r>
        <w:br/>
        <w:t xml:space="preserve">Newton County.  In vacation appeared John N. Williamson and P.H. Stallings who being duly sworn depose and say that they subscribed the within will as witnesses ? G.T. Norman do so likewise _ thus they saw James M. Knight the testator sign the same and publish the same as his last will and testament and that at the time of the said signing and publication the said James M. Knight in the opinion of  deponents was of sound disposing mind and memory.  That he executed the same freely and without compulsion so far as they know or believe.  That the witnesses subscribed in the presence of the testator and of each other. </w:t>
      </w:r>
      <w:r>
        <w:br/>
        <w:t xml:space="preserve">John N. Williamson </w:t>
      </w:r>
      <w:r>
        <w:br/>
        <w:t xml:space="preserve">P.H. Stallings </w:t>
      </w:r>
      <w:r>
        <w:br/>
        <w:t xml:space="preserve">Sworn to and subscribed before me this 27th November, 1856. </w:t>
      </w:r>
      <w:r>
        <w:br/>
        <w:t xml:space="preserve">William D Luckie  (Transcribed by Alan Knight, USGenWeb Project Archives.) </w:t>
      </w:r>
    </w:p>
    <w:p w:rsidR="00E35D86" w:rsidRDefault="00E35D86" w:rsidP="00E35D86">
      <w:pPr>
        <w:rPr>
          <w:szCs w:val="24"/>
        </w:rPr>
      </w:pPr>
      <w:r>
        <w:rPr>
          <w:b/>
        </w:rPr>
        <w:t>1857</w:t>
      </w:r>
      <w:r w:rsidRPr="00717499">
        <w:rPr>
          <w:b/>
        </w:rPr>
        <w:t xml:space="preserve"> – </w:t>
      </w:r>
      <w:r>
        <w:rPr>
          <w:b/>
        </w:rPr>
        <w:t>Feb 16</w:t>
      </w:r>
      <w:r w:rsidRPr="00717499">
        <w:rPr>
          <w:b/>
        </w:rPr>
        <w:t xml:space="preserve"> – </w:t>
      </w:r>
      <w:r w:rsidRPr="00717499">
        <w:rPr>
          <w:b/>
          <w:u w:val="single"/>
        </w:rPr>
        <w:t>NC Granville</w:t>
      </w:r>
      <w:r w:rsidRPr="00717499">
        <w:rPr>
          <w:b/>
        </w:rPr>
        <w:t xml:space="preserve"> – Mar – </w:t>
      </w:r>
      <w:r>
        <w:rPr>
          <w:b/>
        </w:rPr>
        <w:t>George A. Harrison &amp; Susan Knight</w:t>
      </w:r>
      <w:r>
        <w:t xml:space="preserve"> – Bondsman, L. K. Wiley.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DB4A7B" w:rsidRDefault="00DB4A7B" w:rsidP="00E35D86">
      <w:pPr>
        <w:rPr>
          <w:szCs w:val="24"/>
        </w:rPr>
      </w:pPr>
      <w:r w:rsidRPr="00DB4A7B">
        <w:rPr>
          <w:b/>
          <w:szCs w:val="24"/>
        </w:rPr>
        <w:t xml:space="preserve">1857 - Nov 14 – </w:t>
      </w:r>
      <w:r w:rsidRPr="00DB4A7B">
        <w:rPr>
          <w:b/>
          <w:szCs w:val="24"/>
          <w:u w:val="single"/>
        </w:rPr>
        <w:t>TN Bledsoe</w:t>
      </w:r>
      <w:r w:rsidRPr="00DB4A7B">
        <w:rPr>
          <w:b/>
          <w:szCs w:val="24"/>
        </w:rPr>
        <w:t xml:space="preserve"> - Admin – John Knight</w:t>
      </w:r>
      <w:r w:rsidRPr="00DB4A7B">
        <w:rPr>
          <w:szCs w:val="24"/>
        </w:rPr>
        <w:t xml:space="preserve"> – Sale to James A. White, a 50 acre tract in Bledsoe County on Cumberland Mountain on Beaver Dam Creek, part of Levi Knight’s tract of 100 acres entered 16 Oct. 1827 (date is 1837 in grant book), entry no. 4329. Wit: Isaace E. White and John H. Knight. Rec. 11 Mar 1858. (Book N, p. 158)</w:t>
      </w:r>
    </w:p>
    <w:p w:rsidR="000D03EE" w:rsidRDefault="000D03EE" w:rsidP="000D03EE">
      <w:pPr>
        <w:rPr>
          <w:szCs w:val="24"/>
        </w:rPr>
      </w:pPr>
      <w:r w:rsidRPr="000D03EE">
        <w:rPr>
          <w:b/>
          <w:szCs w:val="24"/>
        </w:rPr>
        <w:t xml:space="preserve">1858 – Aug 26 – </w:t>
      </w:r>
      <w:r w:rsidRPr="000D03EE">
        <w:rPr>
          <w:b/>
          <w:szCs w:val="24"/>
          <w:u w:val="single"/>
        </w:rPr>
        <w:t>FL Alachua</w:t>
      </w:r>
      <w:r w:rsidRPr="000D03EE">
        <w:rPr>
          <w:b/>
          <w:szCs w:val="24"/>
        </w:rPr>
        <w:t xml:space="preserve"> – Will – George Knight </w:t>
      </w:r>
      <w:r>
        <w:rPr>
          <w:szCs w:val="24"/>
        </w:rPr>
        <w:t>– “</w:t>
      </w:r>
      <w:r w:rsidRPr="000D03EE">
        <w:rPr>
          <w:szCs w:val="24"/>
        </w:rPr>
        <w:t>I george Knight of Fort Clark Alachua County state of florida, being feeble and sick in body, but sound in mind do make and pubilish this my last will and Testament hereby revoking and making void all former wills by me at any time Heretofore made, and first I direct that my body be decently intered and that my funeral be conducted in a manner corresponding with my Estate and situation in life and as to such worldly Estate as it hath pleased god to intrust me with I dispose of the same as follows</w:t>
      </w:r>
      <w:r>
        <w:rPr>
          <w:szCs w:val="24"/>
        </w:rPr>
        <w:t xml:space="preserve"> </w:t>
      </w:r>
      <w:r w:rsidRPr="000D03EE">
        <w:rPr>
          <w:szCs w:val="24"/>
        </w:rPr>
        <w:t xml:space="preserve">- </w:t>
      </w:r>
      <w:r>
        <w:rPr>
          <w:szCs w:val="24"/>
        </w:rPr>
        <w:br/>
      </w:r>
      <w:r w:rsidRPr="000D03EE">
        <w:rPr>
          <w:b/>
          <w:szCs w:val="24"/>
        </w:rPr>
        <w:t>first</w:t>
      </w:r>
      <w:r w:rsidRPr="000D03EE">
        <w:rPr>
          <w:szCs w:val="24"/>
        </w:rPr>
        <w:t xml:space="preserve"> I direct that all my debts and funeral expences be paid as Soon after my decease as possible out of the first money that shall come into the hands of my Executor from any portion of my Estate.</w:t>
      </w:r>
      <w:r>
        <w:rPr>
          <w:szCs w:val="24"/>
        </w:rPr>
        <w:br/>
      </w:r>
      <w:r w:rsidRPr="000D03EE">
        <w:rPr>
          <w:b/>
          <w:szCs w:val="24"/>
        </w:rPr>
        <w:t>secondly</w:t>
      </w:r>
      <w:r w:rsidRPr="000D03EE">
        <w:rPr>
          <w:szCs w:val="24"/>
        </w:rPr>
        <w:t xml:space="preserve"> I do direct that after my debts are paid the residue or Ballance of my Estate shall be held in trust by my nephew Jeptha Knight for the </w:t>
      </w:r>
      <w:r>
        <w:rPr>
          <w:szCs w:val="24"/>
        </w:rPr>
        <w:t>all the</w:t>
      </w:r>
      <w:r w:rsidRPr="000D03EE">
        <w:rPr>
          <w:szCs w:val="24"/>
        </w:rPr>
        <w:t xml:space="preserve"> use and benefit of his six children the following are their names, viz David Levy Knight</w:t>
      </w:r>
      <w:r>
        <w:rPr>
          <w:szCs w:val="24"/>
        </w:rPr>
        <w:t>,</w:t>
      </w:r>
      <w:r w:rsidRPr="000D03EE">
        <w:rPr>
          <w:szCs w:val="24"/>
        </w:rPr>
        <w:t>-George Montgomery Knight</w:t>
      </w:r>
      <w:r>
        <w:rPr>
          <w:szCs w:val="24"/>
        </w:rPr>
        <w:t>,</w:t>
      </w:r>
      <w:r w:rsidRPr="000D03EE">
        <w:rPr>
          <w:szCs w:val="24"/>
        </w:rPr>
        <w:t xml:space="preserve"> Thomas Jasper Knight, Margaret Frances Knight, Julia Eliza Knight, Lemuel Layfette Knight</w:t>
      </w:r>
      <w:r>
        <w:rPr>
          <w:szCs w:val="24"/>
        </w:rPr>
        <w:t xml:space="preserve"> </w:t>
      </w:r>
      <w:r w:rsidRPr="000D03EE">
        <w:rPr>
          <w:szCs w:val="24"/>
        </w:rPr>
        <w:t>-</w:t>
      </w:r>
      <w:r>
        <w:rPr>
          <w:szCs w:val="24"/>
        </w:rPr>
        <w:t xml:space="preserve"> </w:t>
      </w:r>
      <w:r w:rsidRPr="000D03EE">
        <w:rPr>
          <w:szCs w:val="24"/>
        </w:rPr>
        <w:t>and the more effectualy to carry out this my last will and Testament I do hereby vest in my Executor full power and authority to drive my cattle to any Range that he may think advisable to carry them to</w:t>
      </w:r>
      <w:r>
        <w:rPr>
          <w:szCs w:val="24"/>
        </w:rPr>
        <w:t xml:space="preserve"> </w:t>
      </w:r>
      <w:r w:rsidRPr="000D03EE">
        <w:rPr>
          <w:szCs w:val="24"/>
        </w:rPr>
        <w:t>-</w:t>
      </w:r>
      <w:r>
        <w:rPr>
          <w:szCs w:val="24"/>
        </w:rPr>
        <w:t xml:space="preserve"> </w:t>
      </w:r>
      <w:r w:rsidRPr="000D03EE">
        <w:rPr>
          <w:szCs w:val="24"/>
        </w:rPr>
        <w:t xml:space="preserve">I further direct </w:t>
      </w:r>
      <w:r w:rsidRPr="000D03EE">
        <w:rPr>
          <w:szCs w:val="24"/>
        </w:rPr>
        <w:lastRenderedPageBreak/>
        <w:t>that my Executor shall Keep up my Brand and that no division of my cattle be made until David Levy Knight the oldest son of my Nephew Jeptha Knight be of age Should said boy David Levy Knight die in the meantime before arriving at the age of Twenty one then I direct that my cattle be divided when the next son george Montgomery Knight comes of age and that the division Shall be equal, Share and Share alike</w:t>
      </w:r>
      <w:r>
        <w:rPr>
          <w:szCs w:val="24"/>
        </w:rPr>
        <w:br/>
      </w:r>
      <w:r w:rsidRPr="000D03EE">
        <w:rPr>
          <w:szCs w:val="24"/>
        </w:rPr>
        <w:t xml:space="preserve">and I do hereby make and ordain my Nephew Jeptha Knight Executor of this my last will and Testament, in witness whereof I </w:t>
      </w:r>
      <w:r>
        <w:rPr>
          <w:szCs w:val="24"/>
        </w:rPr>
        <w:t>G</w:t>
      </w:r>
      <w:r w:rsidRPr="000D03EE">
        <w:rPr>
          <w:szCs w:val="24"/>
        </w:rPr>
        <w:t>eorge Knight the Testator have to this my last will, written on one Sheet of paper Set my over hand and seal this 26 day of August in the year of our Lord one Thousand Eight hundred and fifty five</w:t>
      </w:r>
      <w:r>
        <w:rPr>
          <w:szCs w:val="24"/>
        </w:rPr>
        <w:t xml:space="preserve">. </w:t>
      </w:r>
      <w:r w:rsidRPr="000D03EE">
        <w:rPr>
          <w:szCs w:val="24"/>
        </w:rPr>
        <w:t xml:space="preserve"> Signed sealed George x Knight</w:t>
      </w:r>
      <w:r>
        <w:rPr>
          <w:szCs w:val="24"/>
        </w:rPr>
        <w:t xml:space="preserve"> (his mark) delivered in the presence of </w:t>
      </w:r>
      <w:r w:rsidRPr="000D03EE">
        <w:rPr>
          <w:szCs w:val="24"/>
        </w:rPr>
        <w:t>Samuel Geiger</w:t>
      </w:r>
      <w:r>
        <w:rPr>
          <w:szCs w:val="24"/>
        </w:rPr>
        <w:t>, Jonathan Turner, Andrew Robb</w:t>
      </w:r>
      <w:r w:rsidRPr="000D03EE">
        <w:rPr>
          <w:szCs w:val="24"/>
        </w:rPr>
        <w:t xml:space="preserve"> J Peace in and for Alachua County</w:t>
      </w:r>
      <w:r w:rsidR="00814479">
        <w:rPr>
          <w:szCs w:val="24"/>
        </w:rPr>
        <w:t xml:space="preserve">. </w:t>
      </w:r>
      <w:r w:rsidR="00814479">
        <w:rPr>
          <w:szCs w:val="24"/>
        </w:rPr>
        <w:br/>
        <w:t>Stat</w:t>
      </w:r>
      <w:r w:rsidR="00FE3DD0">
        <w:rPr>
          <w:szCs w:val="24"/>
        </w:rPr>
        <w:t>e</w:t>
      </w:r>
      <w:r w:rsidR="00814479">
        <w:rPr>
          <w:szCs w:val="24"/>
        </w:rPr>
        <w:t xml:space="preserve"> of Florida, Alachua County: Personally appeared before the subscribed Judge of Probate in and for Alachua County, Jonathan Turner, who being duly sworn according to Law doth depose and declare that his signature as a witness to the last will and Testament of George Knight, late of Alachua County deceased, dated the 26 day of August 1855, is genuine.  Deponent further swears that he seen (sic) Samuel Geiger and Andrew Robb sign said last will and Testament also as witnesses to the same and deponent further saith not. Sworn to and subscribed before this 23 day of June AD 1858. </w:t>
      </w:r>
    </w:p>
    <w:p w:rsidR="007B27EB" w:rsidRDefault="007B27EB" w:rsidP="000D03EE">
      <w:r w:rsidRPr="007B27EB">
        <w:rPr>
          <w:b/>
          <w:szCs w:val="24"/>
        </w:rPr>
        <w:t xml:space="preserve">1858 – </w:t>
      </w:r>
      <w:r w:rsidRPr="007B27EB">
        <w:rPr>
          <w:b/>
          <w:szCs w:val="24"/>
          <w:u w:val="single"/>
        </w:rPr>
        <w:t>MO Stoddard</w:t>
      </w:r>
      <w:r w:rsidRPr="007B27EB">
        <w:rPr>
          <w:b/>
          <w:szCs w:val="24"/>
        </w:rPr>
        <w:t xml:space="preserve"> – Death/Will – William O</w:t>
      </w:r>
      <w:r>
        <w:rPr>
          <w:b/>
          <w:szCs w:val="24"/>
        </w:rPr>
        <w:t>wen</w:t>
      </w:r>
      <w:r w:rsidRPr="007B27EB">
        <w:rPr>
          <w:b/>
          <w:szCs w:val="24"/>
        </w:rPr>
        <w:t xml:space="preserve"> Knight</w:t>
      </w:r>
      <w:r>
        <w:rPr>
          <w:szCs w:val="24"/>
        </w:rPr>
        <w:t xml:space="preserve"> - </w:t>
      </w:r>
      <w:r>
        <w:t xml:space="preserve">In the Name of God Amen. </w:t>
      </w:r>
      <w:r>
        <w:br/>
        <w:t xml:space="preserve">I William O. Knight being in a bad State of health but Knowing what I am about </w:t>
      </w:r>
      <w:r>
        <w:br/>
        <w:t xml:space="preserve">to do in this making my last will and Testament which I desire this to be hereby </w:t>
      </w:r>
      <w:r>
        <w:br/>
        <w:t xml:space="preserve">revoking all former wills made by me at any time heretofore. In the first place </w:t>
      </w:r>
      <w:r>
        <w:br/>
        <w:t xml:space="preserve">I desire that my funeral expenses expenses of my ....Illness and all my Just </w:t>
      </w:r>
      <w:r>
        <w:br/>
        <w:t xml:space="preserve">debts may be paid. Secondly I will bequeath and devise unto my beloved Mother </w:t>
      </w:r>
      <w:r>
        <w:br/>
        <w:t xml:space="preserve">Sarah H. Knight who has nursed me and Kindly tended me. All the property I </w:t>
      </w:r>
      <w:r>
        <w:br/>
        <w:t xml:space="preserve">posses consisting of one Negro Boy Slave for life named Sam. Thirdly I devise my </w:t>
      </w:r>
      <w:r>
        <w:br/>
        <w:t xml:space="preserve">Said beloved Mother to give to my Sister Amanda J. O'Dell the Sum of one Dollar. </w:t>
      </w:r>
      <w:r>
        <w:br/>
        <w:t xml:space="preserve">In four I hereby appoint and constitute my said beloved Mother to be the </w:t>
      </w:r>
      <w:r>
        <w:br/>
        <w:t xml:space="preserve">adminstratrix of this my last will and testament and that She have full control </w:t>
      </w:r>
      <w:r>
        <w:br/>
        <w:t xml:space="preserve">and possession of my Said Negro Boy from this time of my death Subject to her </w:t>
      </w:r>
      <w:r>
        <w:br/>
        <w:t xml:space="preserve">Sole control. </w:t>
      </w:r>
      <w:r>
        <w:br/>
        <w:t xml:space="preserve">Given under my hand this 28th of January AD 1838. </w:t>
      </w:r>
      <w:r>
        <w:br/>
        <w:t xml:space="preserve">Signed - William O. Knight - his mark </w:t>
      </w:r>
      <w:r>
        <w:br/>
        <w:t xml:space="preserve">At his request by W.G. Phelan </w:t>
      </w:r>
      <w:r>
        <w:br/>
        <w:t xml:space="preserve">We Attest the above and foregoing will by Subscribing our names thereto in the </w:t>
      </w:r>
      <w:r>
        <w:br/>
        <w:t xml:space="preserve">presence of the Testator William O. Knight as witnesses this 28th day of January </w:t>
      </w:r>
      <w:r>
        <w:br/>
        <w:t xml:space="preserve">AD 1838 </w:t>
      </w:r>
      <w:r>
        <w:br/>
        <w:t xml:space="preserve">J.D. Smith </w:t>
      </w:r>
      <w:r>
        <w:br/>
        <w:t xml:space="preserve">S.H. Flournoy (Record Book of Wills in the County of Stoddard, Missouri, Book A, pgs. 45&amp;46)  Note:  Son of William Knight and Sarah H. Owen or Hopkins County, KY to Stoddard County MO. Sister: Amanda Jane Knight O’Dell, wife of John F. O’Dell 1804-1856.  </w:t>
      </w:r>
    </w:p>
    <w:p w:rsidR="000972E6" w:rsidRPr="000972E6" w:rsidRDefault="000972E6" w:rsidP="000972E6">
      <w:pPr>
        <w:pStyle w:val="Heading2"/>
      </w:pPr>
      <w:r w:rsidRPr="000972E6">
        <w:t>1860</w:t>
      </w:r>
    </w:p>
    <w:p w:rsidR="00DB4A7B" w:rsidRDefault="00DB4A7B" w:rsidP="000972E6">
      <w:pPr>
        <w:rPr>
          <w:b/>
        </w:rPr>
      </w:pPr>
      <w:r>
        <w:rPr>
          <w:b/>
        </w:rPr>
        <w:t xml:space="preserve">1860 - </w:t>
      </w:r>
      <w:r w:rsidRPr="00DB4A7B">
        <w:rPr>
          <w:b/>
        </w:rPr>
        <w:t xml:space="preserve">Feb 9 – </w:t>
      </w:r>
      <w:r w:rsidRPr="00333640">
        <w:rPr>
          <w:b/>
          <w:u w:val="single"/>
        </w:rPr>
        <w:t>TN Bledsoe</w:t>
      </w:r>
      <w:r w:rsidRPr="00DB4A7B">
        <w:rPr>
          <w:b/>
        </w:rPr>
        <w:t xml:space="preserve"> – Admin – John Knight</w:t>
      </w:r>
      <w:r w:rsidRPr="00DB4A7B">
        <w:t xml:space="preserve"> – Sale to Philip S. Hutcheson, 50 acres in Bledsoe County, Dist. 2, on Cumbrland Mountain on Beaver Dam Creek </w:t>
      </w:r>
      <w:r w:rsidRPr="00DB4A7B">
        <w:lastRenderedPageBreak/>
        <w:t>incl. part of Gum Branch. Wit: O. T. Schoolfield and James Walker. Reg. 5 Apr 1866. (Book O, p. 155)</w:t>
      </w:r>
    </w:p>
    <w:p w:rsidR="00614413" w:rsidRDefault="000972E6" w:rsidP="000972E6">
      <w:r w:rsidRPr="000972E6">
        <w:rPr>
          <w:b/>
        </w:rPr>
        <w:t xml:space="preserve">1860 – Nov – </w:t>
      </w:r>
      <w:r w:rsidRPr="000972E6">
        <w:rPr>
          <w:b/>
          <w:u w:val="single"/>
        </w:rPr>
        <w:t>NC Edgecombe</w:t>
      </w:r>
      <w:r w:rsidRPr="000972E6">
        <w:rPr>
          <w:b/>
        </w:rPr>
        <w:t xml:space="preserve"> – Will – Jesse C</w:t>
      </w:r>
      <w:r w:rsidR="00057618">
        <w:rPr>
          <w:b/>
        </w:rPr>
        <w:t>ooper</w:t>
      </w:r>
      <w:r w:rsidRPr="000972E6">
        <w:rPr>
          <w:b/>
        </w:rPr>
        <w:t xml:space="preserve"> Knight</w:t>
      </w:r>
      <w:r>
        <w:t xml:space="preserve"> – </w:t>
      </w:r>
      <w:r w:rsidR="00886C36">
        <w:t>Written Sep 1856:  I Jesse C. Knight of the county of Edgecombe and state of North Carolina, being of sound mind (etc)…</w:t>
      </w:r>
      <w:r w:rsidR="00886C36">
        <w:br/>
      </w:r>
      <w:r w:rsidR="00886C36" w:rsidRPr="006005AD">
        <w:rPr>
          <w:b/>
        </w:rPr>
        <w:t>Item First</w:t>
      </w:r>
      <w:r w:rsidR="00886C36">
        <w:t>: To wife Edith during her life, negroes Little Ned, Hannah, Peter, and Dick, and devise to her the following tracts of land, to wit: Begininning in Sassnetts Mill branch at the mouth of the ditch that crosses the Raleigh road near my overseers house, then up said ditch to the said Raleigh road, then along said Raleigh road to the canal in Killebrews mill Branch, then up the canal to Allen B. Nobles corner a stake on the west side of said canal, then eastwardly across the land I bought of Alexander Bridewell to Polly Pitts line opposite where her gate now stands, then nearly a South course with her and my line to Elizabeth Sassnetts mill branch then down said branch to the beginning.</w:t>
      </w:r>
      <w:r w:rsidR="00886C36">
        <w:br/>
      </w:r>
      <w:r w:rsidR="00886C36" w:rsidRPr="006005AD">
        <w:rPr>
          <w:b/>
        </w:rPr>
        <w:t>Item Second</w:t>
      </w:r>
      <w:r w:rsidR="00886C36">
        <w:t xml:space="preserve">: I bequeath to my wife Edith [Wilkinson], to her executors, administrators and assigns in fee simple, negroes: Siah, yellow Jerry, Ralf, Rachel, Handy, Rose, Betsy, Harriet, and Winny, with all their children born hereafter, all my household and kitchen furniture, and everything used in or about the dwelling house, my brandy still, apple mill, cider casks, three horses, the cows &amp; calves, three sows and pigs, six sheep, three carts and three pair of wheels, six ploughs, three sets of gear, one yoke of ozen, all of her choice, all the geese and poultry, my carriage and harness, cotton gin &amp; wheat fan, one year’s provisions for herself and family, all notes payable to her, and such money in her possession as she claims as her own. </w:t>
      </w:r>
      <w:r w:rsidR="00886C36">
        <w:br/>
      </w:r>
      <w:r w:rsidR="00886C36" w:rsidRPr="006005AD">
        <w:rPr>
          <w:b/>
        </w:rPr>
        <w:t>Item third</w:t>
      </w:r>
      <w:r w:rsidR="00886C36">
        <w:t xml:space="preserve">: I devise to my son William H. Knight his heirs and assigns in fee simple, the balance of the land between the Raleigh, Tyan Coky Swamp, Sassnetts mill branch and the ditch mentioned in the first item.; also the land between the Raleigh Road, the Rocky mount road, A. B. Nobles line and the canal in Killebrews mill branch, also a part of the land I bought of William Balfour to wit: beginning at the old mill seat on Sassnetts mill branch, then across the field and road &amp; through the woods to the head of hogpen branch, opposite to the corner of the fence called Aaron Drakes so as to make a straight line from the said old mill seat to the head of hogpen branch; also the balance of the Delha Garrett land at the east end after taking off two hundred acres at the west end for Susan Nobles as hereinafter provided; also the land I bought of William Lodge adjoining the land of Zachariah Sassnett dec’d. &amp; others containing forty acres more or less, also the land given to my wife, Edith, subject to her life estate;  I bequeath to my son William H. Knight negroes: Big Henry, Harry, Nat, Glassgow, little Jery, Matt, Ann, and all their children born hereafter, also the negroes named in the first item with all their children born hereafter, subject however to the life estate of my wife, Edith; all the aforesaid property to him, his heirs, executors, administrators, and assigns, nevertheless subject to the condition that if he shall die without leaving child or children or the issue of child or children, born in competent time after the death of his, her or their parent, then all the aforesaid property to be divided into three parts and distributed according to Item Fourth for Sally, Item Fifth for Martha A. Francis Lawrence &amp; Item Sixth, for Susan Nobles. </w:t>
      </w:r>
      <w:r w:rsidR="00886C36">
        <w:br/>
      </w:r>
      <w:r w:rsidR="00886C36" w:rsidRPr="00CF27C4">
        <w:rPr>
          <w:b/>
        </w:rPr>
        <w:t>Item Fourth</w:t>
      </w:r>
      <w:r w:rsidR="00886C36">
        <w:t xml:space="preserve">: I devise unto my daughter Sally Knight for life the balance of the land I bought of William Balfour on the South side of Sarsnetts Mill branch, beginning at the head of Hogpen branch, then nearly East to the land I bought of William Lodge, formerly Barnes Summerlin’s line, along Garretts line Westwardly to Tyan Coky Swamp, up said swamp to Sasnetts mill swamp or branch to the old mill seat, thence across the road so as to make a straight line from the old mill seat to the beginning; </w:t>
      </w:r>
      <w:r w:rsidR="00886C36">
        <w:lastRenderedPageBreak/>
        <w:t xml:space="preserve">also the land I bought of Nancy Morgan adjoining the lands of Richard W. Garrett, myself and others, containing fifty-two acres more or less, and after the death of the said Sally, I devise the said land to my grandson Jesse Daniel Knight, son of Francis H. Knight, to him his heirs and assigns forever.   I bequesth to the said Sally negroes: Zack, George, John, Cato, Toney, Mary &amp; child of Leah, and all their children born hereafter, and after her death, to such children as may be surviving her, and if in her lifetime, any child or children of hers shall die, leaving child or children, or the issue of child or children or such born in competent time after the death of his/her or their parent, then such issue shall stand in the place of and take such share as his, her, or their parent would have taken possession of. </w:t>
      </w:r>
      <w:r w:rsidR="00886C36">
        <w:br/>
      </w:r>
      <w:r w:rsidR="00886C36" w:rsidRPr="00E307EE">
        <w:rPr>
          <w:b/>
        </w:rPr>
        <w:t>Item Fifth</w:t>
      </w:r>
      <w:r w:rsidR="00886C36">
        <w:t xml:space="preserve">: I devise in trust to my son William H. Knight, his heirs, executors, administrators and assigns for the sole and separate use and benefit of my daughter Martha A. Francis Lawrence, wife of Bennet B. Lawrence, all my right and titles to the lands in Nash County which I bought at the sale of the said Bennet B. Lawrence, also the land I bought of William Drake being the land now in the possession of my daughter Francis, and on which she and her husband, the said Bennet now reside.  I also bequeath to my son William H. Knight his executors and administrators, all the slaves, property and effects of every description which I bought at the sale of the said Bennett which I put in possession of my daughter Francis, and all other effects which I have heretofore or may hereafter put in her possession, also the slave Alfred, a man I sent her last year, also slave Bob, nevertheless to hold all the said property for the sole and separate use of my said daughter free from the control of he present or any future husband, either as to principal or profits, and I empower the said William H. trustee as aforesaid to invest any profits or surplus in such products or articles of comfort and necessity as she may need and tomake suh other investments as her interest may require, nevertheless all such investments to be free from the control of her present or any future husband, and if my son William H. Knight shall die in the lifetime of the said Francis, I appoint my grandson, Charles Knight, son of Francis H. Knight, trustee in the place of the said William, and I direct my son William or grandson Charles as the case may be, to convey all the said property at the death of the said Francis to said child or children as she may leave surviving her and if any of her children shall die leaving child or children or such born in competent time after death of the parent, then such child or children to take such share as his or her parent would be entitled to receive if living; with the express condition however, that if any child or grandchild or grandchildren who shall take under this will, shall die childless, then the share of such child or grandchind shall go to the surviging child or grandchildren, and I further direct that all such property as my granddaughter Lucy may be entitled to shall be held by my son William H., or my grandson Charles, as the case may be for the sole &amp; separate use of the said Lucy, free from the control of any husband she may have, and after her death to her children or if any child of her shall die leaving child or children, then such child or children to take in the place of his or her parent, but if childless, then to such brothers &amp; sisters as the said Lucy may leave surviving her. </w:t>
      </w:r>
      <w:r w:rsidR="00886C36">
        <w:br/>
      </w:r>
      <w:r w:rsidR="00886C36" w:rsidRPr="004603E4">
        <w:rPr>
          <w:b/>
        </w:rPr>
        <w:t>Item Sixth</w:t>
      </w:r>
      <w:r w:rsidR="00886C36">
        <w:t xml:space="preserve">: I devise to my granddaughter Susan Nobles, wife of Allen B. Nobles, the balance of the tract of land I bought of Alexander Brasswell adjoiing the lands of Henry Peel, Polly Pitt and others, also two hundred acres of land to be laid off on the west and of the tract of land I bought of the Garretts known as the Delha Garretts (landing or plantation), I bequeath to her for life negroes: Big Ned, Daniel, Dave, William, Adeline, Milly, Sukie, Tom, Allice, Margaret, Little Henry, Cherry (?), Amanda and all their children born hereafter, and after her death, all the aforesaid property to such child or children as she may leave surviving her provided howerver if </w:t>
      </w:r>
      <w:r w:rsidR="00886C36">
        <w:lastRenderedPageBreak/>
        <w:t xml:space="preserve">the said Susan shall have any child or children to die in her lifetime leaving child, children or such born in competent time after the death his, her or their parent, then such child or children shall take in the place of his or her parent, but if the said Susan shall die childless or without the issue of child or children surviving her, then all the aforesaid property I devise to be distributed according to itme Third, Fourth, and Fifthe, in three equal parts, and to be held according to the terms set forth in the several items. </w:t>
      </w:r>
      <w:r w:rsidR="00886C36">
        <w:br/>
      </w:r>
      <w:r w:rsidR="00886C36" w:rsidRPr="00872C47">
        <w:rPr>
          <w:b/>
        </w:rPr>
        <w:t>Item Seventh:</w:t>
      </w:r>
      <w:r w:rsidR="00886C36" w:rsidRPr="000C2518">
        <w:t xml:space="preserve"> I give</w:t>
      </w:r>
      <w:r w:rsidR="00886C36">
        <w:t xml:space="preserve"> and bequeath to my grandson Joseph J. Lawrence, his executors, administrators and assigns, slaves: Richard &amp; Smith; I bequeath unto my trustee, William H. Knight or Charles Knight, as the case may be, negroes: Isaac, Martha and Ellen with all their children hereafter born; nevertheless to hold in trust for the sole and separate use of my granddaughter Lucy Lawrence, free from the control of any husband she may have, and at her death, they convey the same to the children if she have any surviving, provided however if she shall have any child or children to die leaving child or children, then such child or children to take such share as his or her parent would have taken if living, but if she shall die childless or without the issue of child or children surviving her, to convey the said property to Joseph J. Lawrence if he should be living, or to his children if any surviving, but if none, to such persons as are living that would take from me, but to be held and distributed according to the Items of this will, if the said Jos. J. Lawrence shall die childless, then all the property given him shall go to the aforesaid trustee for the sole and separate use of the said Lucy in like manner as that herein before conveyed for her use and benefit. </w:t>
      </w:r>
      <w:r w:rsidR="00886C36">
        <w:br/>
      </w:r>
      <w:r w:rsidR="00886C36" w:rsidRPr="00886C36">
        <w:rPr>
          <w:b/>
        </w:rPr>
        <w:t>Item Eighth</w:t>
      </w:r>
      <w:r w:rsidR="00886C36">
        <w:t>: If my son William has any crop on any part of my land at my death, he shall use the said land for the completion of said crop, and if I shall die at any time after the first day of February, then my said son shall keep all my negroes and all such things as may be necessary to make a crop or finish a crop and house the same, and in such case he shall keep such hands as he has in possession for the remainder of that year.</w:t>
      </w:r>
      <w:r w:rsidR="00886C36">
        <w:br/>
      </w:r>
      <w:r w:rsidR="00886C36" w:rsidRPr="00886C36">
        <w:rPr>
          <w:b/>
        </w:rPr>
        <w:t>Item Ninth</w:t>
      </w:r>
      <w:r w:rsidR="00886C36">
        <w:t>:  All the balance of my Estate and effects with all money or monies due, I wish to dispose of according to items Third, Fourth, Fifth &amp; Sisth, except such perishable effects as he shall deem best to sell, which he shall sell on a credit of six months with interest, and after paying all my debrts and expenses of administration, the balance of the proceeds shall be distributed as directed in the first part of this item as directed by the several items.</w:t>
      </w:r>
      <w:r w:rsidR="00886C36">
        <w:br/>
      </w:r>
      <w:r w:rsidR="00886C36" w:rsidRPr="00886C36">
        <w:rPr>
          <w:b/>
        </w:rPr>
        <w:t>Item Tenth</w:t>
      </w:r>
      <w:r w:rsidR="00886C36">
        <w:t>:  if any of my grandchildren wo shall be entitled to take any interest under my will shall die childless or without the issue of child or children surviving his, her or their share shall go to his her or their surviving brothers &amp; sisters to be held by him, her, of them.”</w:t>
      </w:r>
      <w:r w:rsidR="00886C36">
        <w:br/>
      </w:r>
      <w:r w:rsidR="00886C36" w:rsidRPr="00886C36">
        <w:rPr>
          <w:b/>
        </w:rPr>
        <w:t>Item Eleventh</w:t>
      </w:r>
      <w:r w:rsidR="00886C36">
        <w:t xml:space="preserve">: I nominate and appoint my son William H. Knight executor to this my last will hereby revoking all others heretofore made by me. </w:t>
      </w:r>
      <w:r w:rsidR="00886C36">
        <w:br/>
        <w:t>In testimony whereof, I, the said Jesse C. Knight, doth set my hand and seal this the ___ day of September 1856.  J. C. Knight (seal)</w:t>
      </w:r>
      <w:r w:rsidR="00886C36">
        <w:br/>
        <w:t xml:space="preserve">Signed and published in our presence and declared to be the will of Jesse C. Knight &amp; we witnessed the same at his request: J. L.. Bridgers, Henry Hyman. </w:t>
      </w:r>
      <w:r w:rsidR="00886C36">
        <w:br/>
        <w:t xml:space="preserve">Atate of North Caroline, County of Edgecombe, Court of Pleas and … November term 1860. … Jesse C. Knight, deceased… William H. Knight, the Executor… proved by oath and examination of John L. Bridgers… the other subscribing witness is dead… (etc)… W. A. jones, clerk. </w:t>
      </w:r>
      <w:r w:rsidR="00614413">
        <w:t xml:space="preserve"> (North Carolina Wills, </w:t>
      </w:r>
      <w:r w:rsidR="00057618" w:rsidRPr="00057618">
        <w:t>Vol G, 1853-1885</w:t>
      </w:r>
      <w:r w:rsidR="00057618">
        <w:t xml:space="preserve">, </w:t>
      </w:r>
      <w:r w:rsidR="00614413">
        <w:t>image</w:t>
      </w:r>
      <w:r w:rsidR="00057618">
        <w:t>s</w:t>
      </w:r>
      <w:r w:rsidR="00614413">
        <w:t xml:space="preserve"> served by ancestry.com)</w:t>
      </w:r>
    </w:p>
    <w:p w:rsidR="00DB4A7B" w:rsidRDefault="00DB4A7B" w:rsidP="000972E6">
      <w:r w:rsidRPr="00DB4A7B">
        <w:rPr>
          <w:b/>
        </w:rPr>
        <w:lastRenderedPageBreak/>
        <w:t xml:space="preserve">1861 - Apr 4 – </w:t>
      </w:r>
      <w:r w:rsidRPr="00DB4A7B">
        <w:rPr>
          <w:b/>
          <w:u w:val="single"/>
        </w:rPr>
        <w:t>TN Bledsoe</w:t>
      </w:r>
      <w:r w:rsidRPr="00DB4A7B">
        <w:rPr>
          <w:b/>
        </w:rPr>
        <w:t xml:space="preserve"> – Admin – Nancy Ann Knight </w:t>
      </w:r>
      <w:r w:rsidRPr="00DB4A7B">
        <w:t>– To Robert H. Thompson, deed of trust for 50 acs. in Second District, the place on which John Knight was living, bounded by 50 ac tract on which Jones was living, tract owned by Pendergrass, land of Martin A. Smith, and large entry known as Horter or James G. Spears entry, also some personal property. The deed was made as Security for the prosecution of a suit of John Knight’s daughter Nancy Ann Knight in the circuit court of Bledsoe County against Wilson W. Nanny and wife for slander. Wit: J. M. Bridgman and __. Reg. 5 Apr 1861. (Book O, p. 3)</w:t>
      </w:r>
    </w:p>
    <w:p w:rsidR="00DB4A7B" w:rsidRDefault="00DB4A7B" w:rsidP="000972E6">
      <w:r w:rsidRPr="00DB4A7B">
        <w:rPr>
          <w:b/>
        </w:rPr>
        <w:t xml:space="preserve">1861 - Apr 6 – </w:t>
      </w:r>
      <w:r w:rsidRPr="00DB4A7B">
        <w:rPr>
          <w:b/>
          <w:u w:val="single"/>
        </w:rPr>
        <w:t>TN Bledsoe</w:t>
      </w:r>
      <w:r w:rsidRPr="00DB4A7B">
        <w:rPr>
          <w:b/>
        </w:rPr>
        <w:t xml:space="preserve"> – Admin – Nancy Ann Knight</w:t>
      </w:r>
      <w:r w:rsidRPr="00DB4A7B">
        <w:t xml:space="preserve"> – Nancy Ann Knight vs Elizabeth Nanny and William W. Nanny for slander. Jury found for Nancy Ann Knight and assessed damages at $500.00 plus cost of the suit. (Circuit Court Minutes, p. 405)</w:t>
      </w:r>
    </w:p>
    <w:p w:rsidR="00DB4A7B" w:rsidRDefault="00DB4A7B" w:rsidP="000972E6">
      <w:r w:rsidRPr="00DB4A7B">
        <w:rPr>
          <w:b/>
        </w:rPr>
        <w:t xml:space="preserve">1862 - Sep 18 – </w:t>
      </w:r>
      <w:r w:rsidRPr="00DB4A7B">
        <w:rPr>
          <w:b/>
          <w:u w:val="single"/>
        </w:rPr>
        <w:t>TN Bledsoe</w:t>
      </w:r>
      <w:r w:rsidRPr="00DB4A7B">
        <w:rPr>
          <w:b/>
        </w:rPr>
        <w:t xml:space="preserve"> – John Knight</w:t>
      </w:r>
      <w:r w:rsidRPr="00DB4A7B">
        <w:t xml:space="preserve"> – To W. S. Finley, 50 acs in Second District, the tract on which John Knight was living (described in deed above). Wit: Thomas N. Frazier and J. R. Howard. Rec. 18 Sep 1862 (Book O, p. 49)</w:t>
      </w:r>
    </w:p>
    <w:p w:rsidR="0042623F" w:rsidRDefault="0042623F" w:rsidP="000972E6">
      <w:r w:rsidRPr="0042623F">
        <w:rPr>
          <w:b/>
        </w:rPr>
        <w:t xml:space="preserve">1863 - Jun 12 – </w:t>
      </w:r>
      <w:r w:rsidRPr="0042623F">
        <w:rPr>
          <w:b/>
          <w:u w:val="single"/>
        </w:rPr>
        <w:t xml:space="preserve">TN </w:t>
      </w:r>
      <w:r w:rsidR="00B635DF">
        <w:rPr>
          <w:b/>
          <w:u w:val="single"/>
        </w:rPr>
        <w:t>Meigs</w:t>
      </w:r>
      <w:r w:rsidRPr="0042623F">
        <w:rPr>
          <w:b/>
        </w:rPr>
        <w:t xml:space="preserve"> – Info – Levi H. Knight</w:t>
      </w:r>
      <w:r w:rsidRPr="0042623F">
        <w:t xml:space="preserve"> – News Item</w:t>
      </w:r>
      <w:r w:rsidR="00B635DF">
        <w:t xml:space="preserve"> from Athens TN</w:t>
      </w:r>
      <w:r w:rsidRPr="0042623F">
        <w:t>: “This individual, formerly a citizen of Meigs county, but who for the last two years has been in the Federal service acting in the capacity of spy, recruiting officer, and negro-runner, was captured, with his son engaged in the same service, last week near Brady’s Ferry. In the effort to capture them Knight and his son were both shot and wounded, the old man slightly and the young one seriously. Levi was brought to this place Tuesday and sent to Knoxville Wednesday morning. Knight was once before captured and confined in the jail at Knoxville, from whence he escaped with a good many others. It is to be hoped he will this time get his deserts, as he is notoriously a bad egg and has done an immense amount of mischief.” (The Athens Post, Athens, TN, Fri. Jun 12, 1863.)</w:t>
      </w:r>
    </w:p>
    <w:p w:rsidR="00DB4A7B" w:rsidRDefault="00DB4A7B" w:rsidP="000972E6">
      <w:r w:rsidRPr="00DB4A7B">
        <w:rPr>
          <w:b/>
        </w:rPr>
        <w:t xml:space="preserve">1863 - Sep 2 – </w:t>
      </w:r>
      <w:r w:rsidRPr="00DB4A7B">
        <w:rPr>
          <w:b/>
          <w:u w:val="single"/>
        </w:rPr>
        <w:t>TN Bledsoe</w:t>
      </w:r>
      <w:r w:rsidRPr="00DB4A7B">
        <w:rPr>
          <w:b/>
        </w:rPr>
        <w:t xml:space="preserve"> – John Knight</w:t>
      </w:r>
      <w:r w:rsidRPr="00DB4A7B">
        <w:t xml:space="preserve"> - Jane Knight to W. S. Finley, 50 acs in Second District, the tract on which Jane Knight was living, bounded by 50 ac. tract on which Jones formerly lived, tract owned and occupied by Pendergrass, lands of M. A. Smith, and large survey claimed by Horter. Wit: John Hall and Isaac E. White. Rec. 16 Jun 1866. (Book O, p. 162)</w:t>
      </w:r>
    </w:p>
    <w:p w:rsidR="00CA5DEC" w:rsidRPr="000972E6" w:rsidRDefault="00CA5DEC" w:rsidP="000972E6">
      <w:r>
        <w:rPr>
          <w:b/>
        </w:rPr>
        <w:t>1866</w:t>
      </w:r>
      <w:r w:rsidRPr="00717499">
        <w:rPr>
          <w:b/>
        </w:rPr>
        <w:t xml:space="preserve"> – </w:t>
      </w:r>
      <w:r>
        <w:rPr>
          <w:b/>
        </w:rPr>
        <w:t>May 21</w:t>
      </w:r>
      <w:r w:rsidRPr="00717499">
        <w:rPr>
          <w:b/>
        </w:rPr>
        <w:t xml:space="preserve"> – </w:t>
      </w:r>
      <w:r w:rsidRPr="00717499">
        <w:rPr>
          <w:b/>
          <w:u w:val="single"/>
        </w:rPr>
        <w:t>NC Granville</w:t>
      </w:r>
      <w:r w:rsidRPr="00717499">
        <w:rPr>
          <w:b/>
        </w:rPr>
        <w:t xml:space="preserve"> – Mar – </w:t>
      </w:r>
      <w:r>
        <w:rPr>
          <w:b/>
        </w:rPr>
        <w:t>Nathan H. Piper &amp; Lucy A. Cozart</w:t>
      </w:r>
      <w:r>
        <w:t xml:space="preserve"> – Bondsman, none.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1470B7" w:rsidRDefault="001470B7" w:rsidP="001470B7">
      <w:pPr>
        <w:pStyle w:val="NormalWeb"/>
        <w:spacing w:before="240" w:beforeAutospacing="0" w:after="240" w:afterAutospacing="0"/>
        <w:ind w:left="0" w:right="0"/>
      </w:pPr>
      <w:r>
        <w:rPr>
          <w:b/>
        </w:rPr>
        <w:t xml:space="preserve">1867 </w:t>
      </w:r>
      <w:r w:rsidR="004E759C">
        <w:rPr>
          <w:b/>
        </w:rPr>
        <w:t xml:space="preserve">- </w:t>
      </w:r>
      <w:r>
        <w:rPr>
          <w:b/>
        </w:rPr>
        <w:t xml:space="preserve">Oct 22 </w:t>
      </w:r>
      <w:r>
        <w:t xml:space="preserve">– </w:t>
      </w:r>
      <w:r w:rsidRPr="00B70562">
        <w:rPr>
          <w:b/>
          <w:u w:val="single"/>
        </w:rPr>
        <w:t>SC</w:t>
      </w:r>
      <w:r w:rsidR="004E759C">
        <w:rPr>
          <w:b/>
          <w:u w:val="single"/>
        </w:rPr>
        <w:t xml:space="preserve"> </w:t>
      </w:r>
      <w:r w:rsidR="004E759C" w:rsidRPr="00B70562">
        <w:rPr>
          <w:b/>
          <w:u w:val="single"/>
        </w:rPr>
        <w:t>Laurens</w:t>
      </w:r>
      <w:r w:rsidRPr="004E759C">
        <w:rPr>
          <w:b/>
        </w:rPr>
        <w:t xml:space="preserve"> – </w:t>
      </w:r>
      <w:r w:rsidR="004E759C" w:rsidRPr="004E759C">
        <w:rPr>
          <w:b/>
        </w:rPr>
        <w:t>W</w:t>
      </w:r>
      <w:r w:rsidRPr="004E759C">
        <w:rPr>
          <w:b/>
        </w:rPr>
        <w:t xml:space="preserve">ill </w:t>
      </w:r>
      <w:r w:rsidR="004E759C" w:rsidRPr="004E759C">
        <w:rPr>
          <w:b/>
        </w:rPr>
        <w:t>-</w:t>
      </w:r>
      <w:r>
        <w:t xml:space="preserve"> </w:t>
      </w:r>
      <w:r w:rsidRPr="00123BD1">
        <w:rPr>
          <w:b/>
        </w:rPr>
        <w:t>James P. Knight</w:t>
      </w:r>
      <w:r>
        <w:t>:  Know all me by these presents that I, James P. Knight in the District of Laurens and state of South Caroline, being in good health and of sound and disposing mind and memory, do make and publish this my last will and testament, to wit:</w:t>
      </w:r>
      <w:r>
        <w:br/>
        <w:t xml:space="preserve">*   First, my will is that all of my estate, real and personal, except my books and household furniture such as beds, bed-clothes, and bedsteads, and also the gold watches and chains, be sold and after my debts and funeral expenses are paid, that my </w:t>
      </w:r>
      <w:r w:rsidRPr="004E759C">
        <w:rPr>
          <w:b/>
        </w:rPr>
        <w:t>son, Thomas E.</w:t>
      </w:r>
      <w:r w:rsidR="004E759C">
        <w:rPr>
          <w:b/>
        </w:rPr>
        <w:t xml:space="preserve"> </w:t>
      </w:r>
      <w:r w:rsidRPr="004E759C">
        <w:rPr>
          <w:b/>
        </w:rPr>
        <w:t>L. Knight</w:t>
      </w:r>
      <w:r>
        <w:t xml:space="preserve"> have two thousand dollars in cash, one of the beds, bedstead and the accompanying bed clothes, together with the largest watch and fob chain, being included in the above exception.  The balance of the above excepted articles being the remainder of the beds, bedsteads, bed clothes and household furniture and a ladies gold watch and chain, to be given to my wife, Antoinett.</w:t>
      </w:r>
      <w:r>
        <w:br/>
        <w:t xml:space="preserve">*   Second, it is my will that the money, the two thousand dollars above mentioned, be </w:t>
      </w:r>
      <w:r>
        <w:lastRenderedPageBreak/>
        <w:t xml:space="preserve">used in giving my </w:t>
      </w:r>
      <w:r w:rsidRPr="00D57B52">
        <w:rPr>
          <w:b/>
        </w:rPr>
        <w:t>son Thomas E.</w:t>
      </w:r>
      <w:r w:rsidR="00D57B52" w:rsidRPr="00D57B52">
        <w:rPr>
          <w:b/>
        </w:rPr>
        <w:t xml:space="preserve"> </w:t>
      </w:r>
      <w:r w:rsidRPr="00D57B52">
        <w:rPr>
          <w:b/>
        </w:rPr>
        <w:t>L. Knight</w:t>
      </w:r>
      <w:r>
        <w:t xml:space="preserve"> a good English Education, and a profession, either the Law or Medicine, unless </w:t>
      </w:r>
      <w:r w:rsidRPr="00D57B52">
        <w:rPr>
          <w:b/>
        </w:rPr>
        <w:t>father, Silas Knight</w:t>
      </w:r>
      <w:r>
        <w:t>, with my executor hereinafter mentioned, may in their wisdom think it wholly inadvisable, in which latter case, the money be given for land.</w:t>
      </w:r>
      <w:r>
        <w:br/>
        <w:t>*   Thirdly, I desire that the balance of the proceeds of the sale to be disposed of according to law therin provided.</w:t>
      </w:r>
      <w:r>
        <w:br/>
        <w:t xml:space="preserve">*   Lastly, I do nominate and appoint my </w:t>
      </w:r>
      <w:r w:rsidRPr="00D57B52">
        <w:rPr>
          <w:b/>
        </w:rPr>
        <w:t>wife Antoinett</w:t>
      </w:r>
      <w:r w:rsidR="00D57B52">
        <w:rPr>
          <w:b/>
        </w:rPr>
        <w:t>e</w:t>
      </w:r>
      <w:r>
        <w:t xml:space="preserve"> to be the executrix of this my las will and testament.</w:t>
      </w:r>
      <w:r>
        <w:br/>
        <w:t>*   In testimony whereof I, the said James P. Knight, have to this, my last will and testament, contained on one sheet of paper, subscribed my name and affixed my seal, this the twenty-ninth day of July, in the year of our Lord one thousand eight-hundred and sixty-one.</w:t>
      </w:r>
      <w:r>
        <w:br/>
        <w:t>Signed, sealed, published and declared by the said Jas. P. Knight… etc</w:t>
      </w:r>
      <w:r>
        <w:br/>
        <w:t>*   Witnesses: E. Madden, Silas Knight</w:t>
      </w:r>
      <w:r>
        <w:br/>
        <w:t>*  I, Antoinett Knight do hereby relinquish all my right and claim as executrix on the ___ will and declare my intentions and act as ___ by so doing.  Signed: Antoinette Knight Nov. 8</w:t>
      </w:r>
      <w:r w:rsidRPr="00C601EA">
        <w:rPr>
          <w:vertAlign w:val="superscript"/>
        </w:rPr>
        <w:t>th</w:t>
      </w:r>
      <w:r>
        <w:t xml:space="preserve"> 1867.</w:t>
      </w:r>
      <w:r>
        <w:br/>
      </w:r>
      <w:r w:rsidRPr="00E607CF">
        <w:rPr>
          <w:b/>
        </w:rPr>
        <w:t>Note</w:t>
      </w:r>
      <w:r>
        <w:t xml:space="preserve">: </w:t>
      </w:r>
      <w:r w:rsidRPr="00D57B52">
        <w:rPr>
          <w:b/>
        </w:rPr>
        <w:t>James Perry Knight was the son of Rev. Silas Knight</w:t>
      </w:r>
      <w:r>
        <w:t xml:space="preserve"> who was the grandson of Joel Knight and Hannah Porch. Joel was the son of John Knight and Elizabeth Eppes Knight.</w:t>
      </w:r>
    </w:p>
    <w:p w:rsidR="00E35D86" w:rsidRDefault="00E35D86" w:rsidP="00E35D86">
      <w:pPr>
        <w:rPr>
          <w:szCs w:val="24"/>
        </w:rPr>
      </w:pPr>
      <w:r>
        <w:rPr>
          <w:b/>
        </w:rPr>
        <w:t>1867</w:t>
      </w:r>
      <w:r w:rsidRPr="00717499">
        <w:rPr>
          <w:b/>
        </w:rPr>
        <w:t xml:space="preserve"> – </w:t>
      </w:r>
      <w:r>
        <w:rPr>
          <w:b/>
        </w:rPr>
        <w:t>Dec 11</w:t>
      </w:r>
      <w:r w:rsidRPr="00717499">
        <w:rPr>
          <w:b/>
        </w:rPr>
        <w:t xml:space="preserve"> – </w:t>
      </w:r>
      <w:r w:rsidRPr="00717499">
        <w:rPr>
          <w:b/>
          <w:u w:val="single"/>
        </w:rPr>
        <w:t>NC Granville</w:t>
      </w:r>
      <w:r w:rsidRPr="00717499">
        <w:rPr>
          <w:b/>
        </w:rPr>
        <w:t xml:space="preserve"> – Mar – </w:t>
      </w:r>
      <w:r>
        <w:rPr>
          <w:b/>
        </w:rPr>
        <w:t>David Yeargin &amp; Caroline F. Knight</w:t>
      </w:r>
      <w:r>
        <w:t xml:space="preserve"> – Bondsman, __.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CA5DEC" w:rsidRDefault="00CA5DEC" w:rsidP="00CA5DEC">
      <w:pPr>
        <w:pStyle w:val="Heading2"/>
      </w:pPr>
      <w:r w:rsidRPr="00CA5DEC">
        <w:t>1870</w:t>
      </w:r>
    </w:p>
    <w:p w:rsidR="00206B61" w:rsidRPr="00206B61" w:rsidRDefault="00206B61" w:rsidP="00206B61">
      <w:r w:rsidRPr="00E43080">
        <w:rPr>
          <w:b/>
        </w:rPr>
        <w:t xml:space="preserve">1874 Feb – </w:t>
      </w:r>
      <w:r w:rsidRPr="00E43080">
        <w:rPr>
          <w:b/>
          <w:u w:val="single"/>
        </w:rPr>
        <w:t>GA Bibb</w:t>
      </w:r>
      <w:r w:rsidRPr="00E43080">
        <w:rPr>
          <w:b/>
        </w:rPr>
        <w:t xml:space="preserve"> – Will – Thomas Knight SR</w:t>
      </w:r>
      <w:r>
        <w:t xml:space="preserve"> – “Being infirm in body, but of sound disposing mind and memory” etc.  Item 1</w:t>
      </w:r>
      <w:r w:rsidRPr="00206B61">
        <w:rPr>
          <w:vertAlign w:val="superscript"/>
        </w:rPr>
        <w:t>st</w:t>
      </w:r>
      <w:r>
        <w:t>: income from estate to be paid montly for the “proper care, support and maintenance of my father James Knight SR so long as he shall continue to live, and also out of the same a sufficient sum shall be paid montly for the proper support and maintenance of my son Thomas Knight JR so long as he shall continue in such a condition of ill health as to ber unable by his own labor to earn his own living, so that my said father during the remaineder of his life, and my said son Thomas Knight JR, so long as he remains in said invalid condition, shall each be supported as well and as comfortably after my death as they have been by me during my life.”</w:t>
      </w:r>
      <w:r>
        <w:br/>
        <w:t>Item 2</w:t>
      </w:r>
      <w:r w:rsidRPr="00206B61">
        <w:rPr>
          <w:vertAlign w:val="superscript"/>
        </w:rPr>
        <w:t>nd</w:t>
      </w:r>
      <w:r>
        <w:t>: “out of the income of my estate, a sufficient sum shall be paid montly for the support, maintenance and education of my adopted son Robert Lee Knight until he shall attain the age of seventeen years, at a proper and competent boarding school; and after he shall be seventeen years of age and until he shall attain the age of nineteen years, it is my will and desire that he shall receive out of my estate what may be necessary for his support while he is engaged in learning some proper business by which he may afterwards earn his own support.</w:t>
      </w:r>
      <w:r>
        <w:br/>
        <w:t>Item 3</w:t>
      </w:r>
      <w:r w:rsidRPr="00206B61">
        <w:rPr>
          <w:vertAlign w:val="superscript"/>
        </w:rPr>
        <w:t>rd</w:t>
      </w:r>
      <w:r>
        <w:t xml:space="preserve">: I give and bequeath to my grandson Eugene Aubrey Knight, some of James Knight Jr, my dold watch” … another watche to be purchased of equal value to be given to adopted son Robert Lee Knight at age seventeen. </w:t>
      </w:r>
      <w:r>
        <w:br/>
        <w:t>Item 4</w:t>
      </w:r>
      <w:r w:rsidRPr="00206B61">
        <w:rPr>
          <w:vertAlign w:val="superscript"/>
        </w:rPr>
        <w:t>th</w:t>
      </w:r>
      <w:r>
        <w:t>: to frienc William P Goodall of Bibb County, fifteen shares of the stock of the SouthWestern Railroad Company, all of my household and kitchen furniture, my cow, calf and yearling</w:t>
      </w:r>
      <w:r w:rsidR="00975B85">
        <w:t>, said property to be held in trust for the following persons: my housekeeper Nancy E. Neill during the full period of her natural life. 2</w:t>
      </w:r>
      <w:r w:rsidR="00975B85" w:rsidRPr="00975B85">
        <w:rPr>
          <w:vertAlign w:val="superscript"/>
        </w:rPr>
        <w:t>nd</w:t>
      </w:r>
      <w:r w:rsidR="00975B85">
        <w:t xml:space="preserve"> upon the </w:t>
      </w:r>
      <w:r w:rsidR="00975B85">
        <w:lastRenderedPageBreak/>
        <w:t>dearth of said Nancy E. Neill, for the support of adopted son Robert Lee Knight until the age of 25 at which time he is to receive the property; 3</w:t>
      </w:r>
      <w:r w:rsidR="00975B85" w:rsidRPr="00975B85">
        <w:rPr>
          <w:vertAlign w:val="superscript"/>
        </w:rPr>
        <w:t>rd</w:t>
      </w:r>
      <w:r w:rsidR="00975B85">
        <w:t xml:space="preserve"> if the said Robert Lee Knight shall die, leaving neither wife nor child, property to go to grandson, Eugene Aubrey Knight.</w:t>
      </w:r>
      <w:r w:rsidR="00975B85">
        <w:br/>
        <w:t>Item 5</w:t>
      </w:r>
      <w:r w:rsidR="00975B85" w:rsidRPr="00975B85">
        <w:rPr>
          <w:vertAlign w:val="superscript"/>
        </w:rPr>
        <w:t>th</w:t>
      </w:r>
      <w:r w:rsidR="00975B85">
        <w:t xml:space="preserve">: After payment of debts and legacies, all money belonging to estate shall be invested into paying stocks, said stocks to go to grandson Eugene Aubrey Knight as well as residue of estate in trust for the support of said father, James Knight SR, support and education of Rober Lee Knight, for the support and maintenance of invalid son, Thomas Knight JR; upon the full execution of said trusts, the entire remainder of said property to vest in said Eugene Aubrey Knight free from all limitations in consideration of his faithuful execution and performance of the trusts herein delegated. Written 20 Dec 1873.  </w:t>
      </w:r>
      <w:r w:rsidR="00975B85">
        <w:br/>
        <w:t>Signed: Thomas Knight SR:Wit: H. J. La</w:t>
      </w:r>
      <w:r w:rsidR="00E43080">
        <w:t>ma</w:t>
      </w:r>
      <w:r w:rsidR="00975B85">
        <w:t xml:space="preserve">r, A. C. Nytting; George B. Turpin.  Probated Feb Court, 1874. </w:t>
      </w:r>
      <w:r w:rsidR="00E43080">
        <w:t xml:space="preserve">(GA Bibb </w:t>
      </w:r>
      <w:r w:rsidR="00E43080" w:rsidRPr="00E43080">
        <w:t>Wills, Vol A-C, 1823-1891, 1914, 1933</w:t>
      </w:r>
      <w:r w:rsidR="00E43080">
        <w:t>)</w:t>
      </w:r>
    </w:p>
    <w:p w:rsidR="00BC163D" w:rsidRDefault="00A535A3" w:rsidP="001470B7">
      <w:pPr>
        <w:pStyle w:val="NormalWeb"/>
        <w:spacing w:before="240" w:beforeAutospacing="0" w:after="240" w:afterAutospacing="0"/>
        <w:ind w:left="0" w:right="0"/>
      </w:pPr>
      <w:r w:rsidRPr="00A535A3">
        <w:rPr>
          <w:b/>
        </w:rPr>
        <w:t xml:space="preserve">1875 </w:t>
      </w:r>
      <w:r w:rsidR="00852EA8">
        <w:rPr>
          <w:b/>
        </w:rPr>
        <w:t>- Apr</w:t>
      </w:r>
      <w:r w:rsidRPr="00A535A3">
        <w:rPr>
          <w:b/>
        </w:rPr>
        <w:t xml:space="preserve">– </w:t>
      </w:r>
      <w:r w:rsidRPr="00A535A3">
        <w:rPr>
          <w:b/>
          <w:u w:val="single"/>
        </w:rPr>
        <w:t>SC Laurens</w:t>
      </w:r>
      <w:r w:rsidRPr="00A535A3">
        <w:rPr>
          <w:b/>
        </w:rPr>
        <w:t xml:space="preserve"> – Will – John Knight</w:t>
      </w:r>
      <w:r>
        <w:t xml:space="preserve"> – To wife, Mary Knight, “all my property both real and personal, during her natural life”; after her death, everything to be sold and proceeds divided equ</w:t>
      </w:r>
      <w:r w:rsidR="0099170C">
        <w:t>ally between children: William J</w:t>
      </w:r>
      <w:r>
        <w:t>. Knight, Sand</w:t>
      </w:r>
      <w:r w:rsidR="00852EA8">
        <w:t>ford</w:t>
      </w:r>
      <w:r>
        <w:t xml:space="preserve"> V</w:t>
      </w:r>
      <w:r w:rsidR="00852EA8">
        <w:t>andiver</w:t>
      </w:r>
      <w:r>
        <w:t xml:space="preserve"> Knight, Sarah Stone, Mary I Murff, Martha Bolt, Berry E. Knight, Cleopatra V. Balentine, grandson</w:t>
      </w:r>
      <w:r w:rsidR="0099170C">
        <w:t>s</w:t>
      </w:r>
      <w:r>
        <w:t xml:space="preserve"> Joseph Saxon </w:t>
      </w:r>
      <w:r w:rsidR="0099170C">
        <w:t xml:space="preserve"> </w:t>
      </w:r>
      <w:r>
        <w:t>and Hasletine Knight, and Maria Knight dau</w:t>
      </w:r>
      <w:r w:rsidR="0099170C">
        <w:t>,</w:t>
      </w:r>
      <w:r>
        <w:t xml:space="preserve"> of my son John Knight deceased. To Dr. W. J. Balentine “my gold watch”.  W. J. Balentine and Berry E. Knight, executors.  13 Jan 1862. Signed.  Wit: T. H. Ware, J T. Medlock, R. L. Stephens.  Entered into probate, April 1875. (Laurens SC Estate Papers, packets, 180, bundle 8)</w:t>
      </w:r>
    </w:p>
    <w:p w:rsidR="00CA5DEC" w:rsidRDefault="00CA5DEC" w:rsidP="00CA5DEC">
      <w:pPr>
        <w:pStyle w:val="Heading2"/>
      </w:pPr>
      <w:r>
        <w:t>1880</w:t>
      </w:r>
    </w:p>
    <w:p w:rsidR="00CA5DEC" w:rsidRDefault="00CA5DEC" w:rsidP="00B477C6">
      <w:pPr>
        <w:rPr>
          <w:b/>
        </w:rPr>
      </w:pPr>
      <w:r>
        <w:rPr>
          <w:b/>
        </w:rPr>
        <w:t xml:space="preserve">1880 – </w:t>
      </w:r>
      <w:r w:rsidRPr="00CA5DEC">
        <w:rPr>
          <w:b/>
          <w:u w:val="single"/>
        </w:rPr>
        <w:t>W VA Barbour</w:t>
      </w:r>
      <w:r>
        <w:rPr>
          <w:b/>
        </w:rPr>
        <w:t xml:space="preserve"> – Mil – Benjamin J. Knight – </w:t>
      </w:r>
      <w:r w:rsidRPr="00CA5DEC">
        <w:t>Listed Barbour Light Horse; claim for war time service in 169</w:t>
      </w:r>
      <w:r w:rsidRPr="00CA5DEC">
        <w:rPr>
          <w:vertAlign w:val="superscript"/>
        </w:rPr>
        <w:t>th</w:t>
      </w:r>
      <w:r w:rsidRPr="00CA5DEC">
        <w:t xml:space="preserve"> Mil. rejected 1902; brother William served Co. N, 6</w:t>
      </w:r>
      <w:r w:rsidRPr="00CA5DEC">
        <w:rPr>
          <w:vertAlign w:val="superscript"/>
        </w:rPr>
        <w:t>th</w:t>
      </w:r>
      <w:r w:rsidRPr="00CA5DEC">
        <w:t xml:space="preserve"> W VA Inf. (USA). Farmer; $1,000/238 (parents); b. Taylor Co., W VA 1836; Baptist; m. Martha Jenkins 1863; living Barbour 1880.  Son of Thomas</w:t>
      </w:r>
      <w:r>
        <w:t xml:space="preserve"> and Catherine (Rosier) Knight;</w:t>
      </w:r>
      <w:r w:rsidRPr="00CA5DEC">
        <w:t>father b. Monongalia Co. VA; settled Taylor Co. 1830s, then Barbour; grandparents b. VA.</w:t>
      </w:r>
      <w:r>
        <w:t xml:space="preserve"> C</w:t>
      </w:r>
      <w:r w:rsidRPr="00CA5DEC">
        <w:t>f. Unionists</w:t>
      </w:r>
      <w:r>
        <w:t>.</w:t>
      </w:r>
      <w:r w:rsidR="00B477C6">
        <w:t xml:space="preserve">  (Union and Confederate Soldiers and Sympathizers of Barbour County, West Virginia: Confederates)</w:t>
      </w:r>
    </w:p>
    <w:p w:rsidR="00E35D86" w:rsidRDefault="00E35D86" w:rsidP="00E35D86">
      <w:pPr>
        <w:rPr>
          <w:szCs w:val="24"/>
        </w:rPr>
      </w:pPr>
      <w:r>
        <w:rPr>
          <w:b/>
        </w:rPr>
        <w:t>1881</w:t>
      </w:r>
      <w:r w:rsidRPr="00717499">
        <w:rPr>
          <w:b/>
        </w:rPr>
        <w:t xml:space="preserve"> – </w:t>
      </w:r>
      <w:r>
        <w:rPr>
          <w:b/>
        </w:rPr>
        <w:t>Aug 1</w:t>
      </w:r>
      <w:r w:rsidRPr="00717499">
        <w:rPr>
          <w:b/>
        </w:rPr>
        <w:t xml:space="preserve"> – </w:t>
      </w:r>
      <w:r w:rsidRPr="00717499">
        <w:rPr>
          <w:b/>
          <w:u w:val="single"/>
        </w:rPr>
        <w:t>NC Granville</w:t>
      </w:r>
      <w:r w:rsidRPr="00717499">
        <w:rPr>
          <w:b/>
        </w:rPr>
        <w:t xml:space="preserve"> – Mar – </w:t>
      </w:r>
      <w:r>
        <w:rPr>
          <w:b/>
        </w:rPr>
        <w:t>James Forsythe &amp; Nancy Knight (Night)</w:t>
      </w:r>
      <w:r>
        <w:t xml:space="preserve"> – Bondsman, Ellis Neill (?). (</w:t>
      </w:r>
      <w:r w:rsidRPr="00717499">
        <w:rPr>
          <w:szCs w:val="24"/>
        </w:rPr>
        <w:t xml:space="preserve">Granville </w:t>
      </w:r>
      <w:r>
        <w:rPr>
          <w:szCs w:val="24"/>
        </w:rPr>
        <w:t xml:space="preserve"> </w:t>
      </w:r>
      <w:r w:rsidRPr="00717499">
        <w:rPr>
          <w:szCs w:val="24"/>
        </w:rPr>
        <w:t>Marriage Bonds - Abstracts (1760 - 1957)</w:t>
      </w:r>
      <w:r>
        <w:rPr>
          <w:szCs w:val="24"/>
        </w:rPr>
        <w:t xml:space="preserve"> image served by ancestry.com)</w:t>
      </w:r>
    </w:p>
    <w:p w:rsidR="00D6661D" w:rsidRDefault="00D6661D" w:rsidP="00E35D86">
      <w:pPr>
        <w:rPr>
          <w:szCs w:val="24"/>
        </w:rPr>
      </w:pPr>
      <w:r w:rsidRPr="00D6661D">
        <w:rPr>
          <w:b/>
          <w:szCs w:val="24"/>
        </w:rPr>
        <w:t xml:space="preserve">1886 – Oct 20 – </w:t>
      </w:r>
      <w:r w:rsidRPr="00D6661D">
        <w:rPr>
          <w:b/>
          <w:szCs w:val="24"/>
          <w:u w:val="single"/>
        </w:rPr>
        <w:t>NC Edgecombe</w:t>
      </w:r>
      <w:r w:rsidRPr="00D6661D">
        <w:rPr>
          <w:b/>
          <w:szCs w:val="24"/>
        </w:rPr>
        <w:t xml:space="preserve"> – Will – Kindred Carter Knight</w:t>
      </w:r>
      <w:r>
        <w:rPr>
          <w:szCs w:val="24"/>
        </w:rPr>
        <w:t xml:space="preserve"> – Walter J. Knight makes oath that his brother K. C. Knight died intestate and domiciled in said county and state unmarried on the 26</w:t>
      </w:r>
      <w:r w:rsidRPr="00D6661D">
        <w:rPr>
          <w:szCs w:val="24"/>
          <w:vertAlign w:val="superscript"/>
        </w:rPr>
        <w:t>th</w:t>
      </w:r>
      <w:r>
        <w:rPr>
          <w:szCs w:val="24"/>
        </w:rPr>
        <w:t xml:space="preserve"> day of February 1884, that affiant is his brother, that decedent left no father or mother, that decedent’s estate consists of one promissory note for $800 dollars, $20 dollars in money, an open account for $69 dollars, and $15 dollars value in wearing apparel. Sworn and subscribed to and executed this 20 day October 1886</w:t>
      </w:r>
      <w:r>
        <w:rPr>
          <w:szCs w:val="24"/>
        </w:rPr>
        <w:br/>
        <w:t>Walter J. Knight</w:t>
      </w:r>
    </w:p>
    <w:p w:rsidR="00852EA8" w:rsidRDefault="00CA5DEC" w:rsidP="00CA5DEC">
      <w:pPr>
        <w:pStyle w:val="Heading2"/>
      </w:pPr>
      <w:r>
        <w:t>1890</w:t>
      </w:r>
    </w:p>
    <w:p w:rsidR="00CA5DEC" w:rsidRPr="00CA5DEC" w:rsidRDefault="00CA5DEC" w:rsidP="00CA5DEC">
      <w:r>
        <w:rPr>
          <w:b/>
        </w:rPr>
        <w:t>18</w:t>
      </w:r>
      <w:r w:rsidR="00D6661D">
        <w:rPr>
          <w:b/>
        </w:rPr>
        <w:t>9</w:t>
      </w:r>
      <w:r>
        <w:rPr>
          <w:b/>
        </w:rPr>
        <w:t xml:space="preserve">0 – </w:t>
      </w:r>
      <w:r w:rsidRPr="00CA5DEC">
        <w:rPr>
          <w:b/>
          <w:u w:val="single"/>
        </w:rPr>
        <w:t>W VA Barbour</w:t>
      </w:r>
      <w:r>
        <w:rPr>
          <w:b/>
        </w:rPr>
        <w:t xml:space="preserve"> – Mil – William L. Knight</w:t>
      </w:r>
      <w:r w:rsidRPr="00CA5DEC">
        <w:t xml:space="preserve"> – Enl. Co. N, 6</w:t>
      </w:r>
      <w:r w:rsidRPr="00CA5DEC">
        <w:rPr>
          <w:vertAlign w:val="superscript"/>
        </w:rPr>
        <w:t>th</w:t>
      </w:r>
      <w:r w:rsidRPr="00CA5DEC">
        <w:t xml:space="preserve"> W VA Inf. 9-25-61; disch. 11-17-64; brother Benjamin listed Barbour Light Horse.  Farmer; $1000/238 (parent); b. Taylor Co., W VA 1841; Baptist; came to Barbour 1840; m. </w:t>
      </w:r>
      <w:r w:rsidRPr="00CA5DEC">
        <w:lastRenderedPageBreak/>
        <w:t xml:space="preserve">Malinda Stockwell 1866; listed Barbour Union veterans 1890. Son of Thomas and Catherine (Rosier) Knight; father b. Monongalia Co. VA; settled Taylor Co. 1830s, then Barbour; grandparents b. VA. </w:t>
      </w:r>
      <w:r w:rsidR="00B477C6">
        <w:t xml:space="preserve"> (Union and Confederate Soldiers and Sympathizers of Barbour County, West Virginia: Unionists)</w:t>
      </w:r>
    </w:p>
    <w:p w:rsidR="00BC163D" w:rsidRDefault="00BC163D">
      <w:pPr>
        <w:rPr>
          <w:szCs w:val="24"/>
        </w:rPr>
      </w:pPr>
      <w:r>
        <w:br w:type="page"/>
      </w:r>
    </w:p>
    <w:p w:rsidR="00BC163D" w:rsidRDefault="00BC163D" w:rsidP="00BC163D">
      <w:pPr>
        <w:pStyle w:val="Heading1"/>
      </w:pPr>
      <w:r>
        <w:lastRenderedPageBreak/>
        <w:t>Bibliography</w:t>
      </w:r>
    </w:p>
    <w:p w:rsidR="00BC163D" w:rsidRDefault="00BC163D" w:rsidP="00BC163D">
      <w:pPr>
        <w:pStyle w:val="ListParagraph"/>
        <w:numPr>
          <w:ilvl w:val="0"/>
          <w:numId w:val="2"/>
        </w:numPr>
        <w:spacing w:before="240" w:after="240"/>
        <w:ind w:hanging="720"/>
      </w:pPr>
      <w:r>
        <w:t xml:space="preserve">Aberth, John (2000) </w:t>
      </w:r>
      <w:r w:rsidRPr="000E581C">
        <w:rPr>
          <w:b/>
          <w:i/>
          <w:iCs/>
        </w:rPr>
        <w:t>From the Brink of the Apocalypse: Confronting Famine, Plague, War and Death In the Later Middle Ages</w:t>
      </w:r>
      <w:r>
        <w:t>,</w:t>
      </w:r>
    </w:p>
    <w:p w:rsidR="00BC163D" w:rsidRDefault="00BC163D" w:rsidP="00BC163D">
      <w:pPr>
        <w:pStyle w:val="ListParagraph"/>
        <w:numPr>
          <w:ilvl w:val="0"/>
          <w:numId w:val="2"/>
        </w:numPr>
        <w:spacing w:before="240" w:after="240"/>
        <w:ind w:hanging="720"/>
      </w:pPr>
      <w:r w:rsidRPr="00F57115">
        <w:rPr>
          <w:b/>
          <w:i/>
        </w:rPr>
        <w:t>Archives of Maryland</w:t>
      </w:r>
      <w:r>
        <w:t xml:space="preserve"> Online: </w:t>
      </w:r>
      <w:r w:rsidRPr="00F57115">
        <w:t>http://aomol.msa.maryland.gov/html/index.html</w:t>
      </w:r>
    </w:p>
    <w:p w:rsidR="00BC163D" w:rsidRDefault="00BC163D" w:rsidP="00BC163D">
      <w:pPr>
        <w:pStyle w:val="ListParagraph"/>
        <w:numPr>
          <w:ilvl w:val="0"/>
          <w:numId w:val="2"/>
        </w:numPr>
        <w:spacing w:before="240" w:after="240"/>
        <w:ind w:hanging="720"/>
      </w:pPr>
      <w:r>
        <w:t xml:space="preserve">Armytage, G. HS (1892) </w:t>
      </w:r>
      <w:r w:rsidRPr="000E581C">
        <w:t xml:space="preserve"> </w:t>
      </w:r>
      <w:r w:rsidRPr="000E581C">
        <w:rPr>
          <w:b/>
          <w:i/>
        </w:rPr>
        <w:t>Marriage Licences issued by the Archbishop of Canterbury 1660-1668</w:t>
      </w:r>
      <w:r w:rsidRPr="000E581C">
        <w:t>, vol 33 &amp; 34; Canterbury, Kent, England</w:t>
      </w:r>
      <w:r>
        <w:t>.</w:t>
      </w:r>
    </w:p>
    <w:p w:rsidR="00BC163D" w:rsidRPr="00782CFD" w:rsidRDefault="00BC163D" w:rsidP="00BC163D">
      <w:pPr>
        <w:pStyle w:val="ListParagraph"/>
        <w:numPr>
          <w:ilvl w:val="0"/>
          <w:numId w:val="2"/>
        </w:numPr>
        <w:spacing w:before="240" w:after="240"/>
        <w:ind w:hanging="720"/>
      </w:pPr>
      <w:r w:rsidRPr="00782CFD">
        <w:t>Bell, Landon C. (1930)</w:t>
      </w:r>
      <w:r>
        <w:t xml:space="preserve"> </w:t>
      </w:r>
      <w:r w:rsidRPr="000E581C">
        <w:rPr>
          <w:b/>
          <w:i/>
        </w:rPr>
        <w:t>Cumberland Parish Lunenburg County, Virginia Vestry Book 1746-1816</w:t>
      </w:r>
      <w:r>
        <w:t>, Genealogical Publishing Co., Baltimore (Reprinted 1974)</w:t>
      </w:r>
    </w:p>
    <w:p w:rsidR="00BC163D" w:rsidRDefault="00BC163D" w:rsidP="00BC163D">
      <w:pPr>
        <w:pStyle w:val="ListParagraph"/>
        <w:numPr>
          <w:ilvl w:val="0"/>
          <w:numId w:val="2"/>
        </w:numPr>
        <w:spacing w:before="240" w:after="240"/>
        <w:ind w:hanging="720"/>
      </w:pPr>
      <w:r>
        <w:t xml:space="preserve">Bell, Landon C. (1931) </w:t>
      </w:r>
      <w:r w:rsidRPr="000E581C">
        <w:rPr>
          <w:b/>
          <w:i/>
        </w:rPr>
        <w:t>Sunlight on the Southside: Lists of Tithes Lunemburg County, Virginia 1748-1783</w:t>
      </w:r>
      <w:r>
        <w:t>, Clearfield.</w:t>
      </w:r>
    </w:p>
    <w:p w:rsidR="00BC163D" w:rsidRDefault="00BC163D" w:rsidP="00BC163D">
      <w:pPr>
        <w:pStyle w:val="ListParagraph"/>
        <w:numPr>
          <w:ilvl w:val="0"/>
          <w:numId w:val="2"/>
        </w:numPr>
        <w:spacing w:before="240" w:after="240"/>
        <w:ind w:hanging="720"/>
      </w:pPr>
      <w:r>
        <w:t xml:space="preserve">Bell, Landon C. Bell (1932) </w:t>
      </w:r>
      <w:r w:rsidRPr="000E581C">
        <w:rPr>
          <w:b/>
          <w:i/>
        </w:rPr>
        <w:t>History and Register of Charles Parish, York County, VA, 1648-1789</w:t>
      </w:r>
      <w:r>
        <w:t>, Southern Historical Press, Greenville, SC</w:t>
      </w:r>
    </w:p>
    <w:p w:rsidR="00BC163D" w:rsidRDefault="00BC163D" w:rsidP="00BC163D">
      <w:pPr>
        <w:pStyle w:val="ListParagraph"/>
        <w:numPr>
          <w:ilvl w:val="0"/>
          <w:numId w:val="2"/>
        </w:numPr>
        <w:spacing w:before="240" w:after="240"/>
        <w:ind w:hanging="720"/>
      </w:pPr>
      <w:r>
        <w:t xml:space="preserve">Bell, Mary Best (1977) </w:t>
      </w:r>
      <w:r w:rsidRPr="000E581C">
        <w:rPr>
          <w:b/>
          <w:i/>
        </w:rPr>
        <w:t>Colonial Bertie County N.C. Deed Books A-H 1720-1757</w:t>
      </w:r>
      <w:r>
        <w:t>, Southern Historical Press, Greenville, 1997</w:t>
      </w:r>
    </w:p>
    <w:p w:rsidR="00BC163D" w:rsidRDefault="00BC163D" w:rsidP="00BC163D">
      <w:pPr>
        <w:pStyle w:val="ListParagraph"/>
        <w:numPr>
          <w:ilvl w:val="0"/>
          <w:numId w:val="2"/>
        </w:numPr>
        <w:spacing w:before="240" w:after="240"/>
        <w:ind w:hanging="720"/>
      </w:pPr>
      <w:r>
        <w:t xml:space="preserve">Bell, Mary Best (1997) </w:t>
      </w:r>
      <w:r w:rsidRPr="000E581C">
        <w:rPr>
          <w:b/>
          <w:i/>
        </w:rPr>
        <w:t>Colonial Bertie County North Carolina Deed Books A-H 1720- 1757</w:t>
      </w:r>
      <w:r>
        <w:t>, 2</w:t>
      </w:r>
      <w:r w:rsidRPr="000E581C">
        <w:rPr>
          <w:vertAlign w:val="superscript"/>
        </w:rPr>
        <w:t>nd</w:t>
      </w:r>
      <w:r>
        <w:t xml:space="preserve"> Edition, Southern Historical Press, Greenville.</w:t>
      </w:r>
    </w:p>
    <w:p w:rsidR="00BC163D" w:rsidRDefault="00BC163D" w:rsidP="00BC163D">
      <w:pPr>
        <w:pStyle w:val="ListParagraph"/>
        <w:numPr>
          <w:ilvl w:val="0"/>
          <w:numId w:val="2"/>
        </w:numPr>
        <w:spacing w:before="240" w:after="240"/>
        <w:ind w:hanging="720"/>
      </w:pPr>
      <w:r>
        <w:t xml:space="preserve">Ben Yehuda, Nachman (1985) </w:t>
      </w:r>
      <w:r w:rsidRPr="000E581C">
        <w:rPr>
          <w:b/>
          <w:i/>
        </w:rPr>
        <w:t>Deviance and Moral Boundaries: Witchcraft, the Occut, Science Fiction, Deviant Sciences, and Scientists</w:t>
      </w:r>
      <w:r>
        <w:t>, University of Chicago Press.</w:t>
      </w:r>
    </w:p>
    <w:p w:rsidR="00BC163D" w:rsidRDefault="00BC163D" w:rsidP="00BC163D">
      <w:pPr>
        <w:pStyle w:val="ListParagraph"/>
        <w:numPr>
          <w:ilvl w:val="0"/>
          <w:numId w:val="2"/>
        </w:numPr>
        <w:spacing w:before="240" w:after="240"/>
        <w:ind w:hanging="720"/>
      </w:pPr>
      <w:r>
        <w:t xml:space="preserve">Blomquist, </w:t>
      </w:r>
      <w:r w:rsidRPr="00223FE1">
        <w:t xml:space="preserve">Ann K. </w:t>
      </w:r>
      <w:r>
        <w:t>(2007)</w:t>
      </w:r>
      <w:r w:rsidRPr="00223FE1">
        <w:t xml:space="preserve"> </w:t>
      </w:r>
      <w:r w:rsidRPr="000E581C">
        <w:rPr>
          <w:b/>
          <w:i/>
        </w:rPr>
        <w:t>Goochland County Virginia Court Order Books 1&amp;2 1728-1731</w:t>
      </w:r>
      <w:r>
        <w:t>,</w:t>
      </w:r>
      <w:r w:rsidRPr="00223FE1">
        <w:t xml:space="preserve"> Heritage.</w:t>
      </w:r>
    </w:p>
    <w:p w:rsidR="004D31F9" w:rsidRDefault="004D31F9" w:rsidP="00BC163D">
      <w:pPr>
        <w:pStyle w:val="ListParagraph"/>
        <w:numPr>
          <w:ilvl w:val="0"/>
          <w:numId w:val="2"/>
        </w:numPr>
        <w:spacing w:before="240" w:after="240"/>
        <w:ind w:hanging="720"/>
      </w:pPr>
      <w:r>
        <w:t xml:space="preserve">Boddie, John Bennett (1955) </w:t>
      </w:r>
      <w:r>
        <w:rPr>
          <w:b/>
          <w:i/>
        </w:rPr>
        <w:t>Southside Virginia Families, Vol 1</w:t>
      </w:r>
      <w:r>
        <w:t>, Clearfield Reprint, 2003.</w:t>
      </w:r>
    </w:p>
    <w:p w:rsidR="00BC163D" w:rsidRDefault="00BC163D" w:rsidP="00BC163D">
      <w:pPr>
        <w:pStyle w:val="ListParagraph"/>
        <w:numPr>
          <w:ilvl w:val="0"/>
          <w:numId w:val="2"/>
        </w:numPr>
        <w:spacing w:before="240" w:after="240"/>
        <w:ind w:hanging="720"/>
      </w:pPr>
      <w:r>
        <w:t xml:space="preserve">Boddie, John Bennett (1958) </w:t>
      </w:r>
      <w:r w:rsidRPr="000E581C">
        <w:rPr>
          <w:b/>
          <w:i/>
        </w:rPr>
        <w:t>Births, Deaths, and Sponsors 1717-1778 From the Albermarle Parish Register of Surry and Sussex Counties, Virginia</w:t>
      </w:r>
      <w:r>
        <w:t>, Clearfield.</w:t>
      </w:r>
    </w:p>
    <w:p w:rsidR="00BC163D" w:rsidRDefault="00BC163D" w:rsidP="00BC163D">
      <w:pPr>
        <w:pStyle w:val="ListParagraph"/>
        <w:numPr>
          <w:ilvl w:val="0"/>
          <w:numId w:val="2"/>
        </w:numPr>
        <w:spacing w:before="240" w:after="240"/>
        <w:ind w:hanging="720"/>
      </w:pPr>
      <w:r>
        <w:t xml:space="preserve">Boogher, </w:t>
      </w:r>
      <w:r w:rsidRPr="009D26F4">
        <w:t xml:space="preserve">Wm. F. </w:t>
      </w:r>
      <w:r>
        <w:t xml:space="preserve">(1899) </w:t>
      </w:r>
      <w:r w:rsidRPr="000E581C">
        <w:rPr>
          <w:b/>
          <w:i/>
        </w:rPr>
        <w:t>From Overwharton Parish Register 1720 to 1760, Old Stafford County</w:t>
      </w:r>
      <w:r>
        <w:t xml:space="preserve">, </w:t>
      </w:r>
      <w:r w:rsidRPr="009D26F4">
        <w:t>The Saxton Prin</w:t>
      </w:r>
      <w:r>
        <w:t xml:space="preserve">ting </w:t>
      </w:r>
      <w:r w:rsidRPr="009D26F4">
        <w:t>Co, Washington</w:t>
      </w:r>
      <w:r>
        <w:t>.</w:t>
      </w:r>
    </w:p>
    <w:p w:rsidR="00BC163D" w:rsidRDefault="00BC163D" w:rsidP="00BC163D">
      <w:pPr>
        <w:pStyle w:val="ListParagraph"/>
        <w:numPr>
          <w:ilvl w:val="0"/>
          <w:numId w:val="2"/>
        </w:numPr>
        <w:spacing w:before="240" w:after="240"/>
        <w:ind w:hanging="720"/>
      </w:pPr>
      <w:r>
        <w:t xml:space="preserve">Bradley, Dr. Stephen E., Jr., (1997) </w:t>
      </w:r>
      <w:r w:rsidRPr="000E581C">
        <w:rPr>
          <w:b/>
          <w:i/>
        </w:rPr>
        <w:t>Brunswick County, Virginia Deed Books Vol. 1: 1732-1745</w:t>
      </w:r>
      <w:r>
        <w:t>, Lawrenceville, VA.</w:t>
      </w:r>
    </w:p>
    <w:p w:rsidR="00BC163D" w:rsidRDefault="00BC163D" w:rsidP="00BC163D">
      <w:pPr>
        <w:pStyle w:val="ListParagraph"/>
        <w:numPr>
          <w:ilvl w:val="0"/>
          <w:numId w:val="2"/>
        </w:numPr>
        <w:spacing w:before="240" w:after="240"/>
        <w:ind w:hanging="720"/>
      </w:pPr>
      <w:r>
        <w:t xml:space="preserve">Bradley, Dr. Stephen E., Jr., (2000) </w:t>
      </w:r>
      <w:r w:rsidRPr="000E581C">
        <w:rPr>
          <w:b/>
          <w:i/>
        </w:rPr>
        <w:t>Brunswick County, Virginia Court Minutes Vol. 1: 1732-1735</w:t>
      </w:r>
      <w:r>
        <w:t>, Colonial Roots.</w:t>
      </w:r>
    </w:p>
    <w:p w:rsidR="00BC163D" w:rsidRDefault="00BC163D" w:rsidP="00BC163D">
      <w:pPr>
        <w:pStyle w:val="ListParagraph"/>
        <w:numPr>
          <w:ilvl w:val="0"/>
          <w:numId w:val="2"/>
        </w:numPr>
        <w:spacing w:before="240" w:after="240"/>
        <w:ind w:hanging="720"/>
      </w:pPr>
      <w:r>
        <w:t xml:space="preserve">Brayton, John A. (2011) </w:t>
      </w:r>
      <w:r w:rsidRPr="000E581C">
        <w:rPr>
          <w:b/>
          <w:i/>
        </w:rPr>
        <w:t>Colonial Families of Surry and Isle of Wight Counties, Virginia,</w:t>
      </w:r>
      <w:r>
        <w:t xml:space="preserve"> Vols. 5 &amp; 11</w:t>
      </w:r>
    </w:p>
    <w:p w:rsidR="00BC163D" w:rsidRDefault="00BC163D" w:rsidP="00BC163D">
      <w:pPr>
        <w:pStyle w:val="ListParagraph"/>
        <w:numPr>
          <w:ilvl w:val="0"/>
          <w:numId w:val="2"/>
        </w:numPr>
        <w:spacing w:before="240" w:after="240"/>
        <w:ind w:hanging="720"/>
      </w:pPr>
      <w:r>
        <w:t xml:space="preserve">Breen, T. H., and Stephen Innes (1980). </w:t>
      </w:r>
      <w:r w:rsidRPr="000E581C">
        <w:rPr>
          <w:rStyle w:val="Emphasis"/>
          <w:b/>
        </w:rPr>
        <w:t>Myne Owne Grounde: Race and Freedom on Virginia's Eastern Shore, 1640–1676</w:t>
      </w:r>
      <w:r>
        <w:t>. New York: Oxford University Press.</w:t>
      </w:r>
    </w:p>
    <w:p w:rsidR="00BC163D" w:rsidRDefault="00BC163D" w:rsidP="00BC163D">
      <w:pPr>
        <w:pStyle w:val="ListParagraph"/>
        <w:numPr>
          <w:ilvl w:val="0"/>
          <w:numId w:val="2"/>
        </w:numPr>
        <w:spacing w:before="240" w:after="240"/>
        <w:ind w:hanging="720"/>
      </w:pPr>
      <w:r>
        <w:t xml:space="preserve">Brooks, Baylus C. (2016) </w:t>
      </w:r>
      <w:r w:rsidRPr="000E581C">
        <w:rPr>
          <w:b/>
          <w:i/>
        </w:rPr>
        <w:t>Quest for Blackbeard: The True Story of Edward Thache and His World</w:t>
      </w:r>
      <w:r>
        <w:t>, lulu.com</w:t>
      </w:r>
    </w:p>
    <w:p w:rsidR="004D31F9" w:rsidRDefault="004D31F9" w:rsidP="00BC163D">
      <w:pPr>
        <w:pStyle w:val="ListParagraph"/>
        <w:numPr>
          <w:ilvl w:val="0"/>
          <w:numId w:val="2"/>
        </w:numPr>
        <w:spacing w:before="240" w:after="240"/>
        <w:ind w:hanging="720"/>
      </w:pPr>
      <w:r>
        <w:t xml:space="preserve">Brown, Alexander (1895) </w:t>
      </w:r>
      <w:r w:rsidRPr="004D31F9">
        <w:rPr>
          <w:b/>
          <w:i/>
        </w:rPr>
        <w:t>The Cabells and Their Kin</w:t>
      </w:r>
      <w:r>
        <w:t>, Houghton, Mifflin &amp; Co, Boston &amp; New York.</w:t>
      </w:r>
    </w:p>
    <w:p w:rsidR="00CD1AFC" w:rsidRDefault="00CD1AFC" w:rsidP="00BC163D">
      <w:pPr>
        <w:pStyle w:val="ListParagraph"/>
        <w:numPr>
          <w:ilvl w:val="0"/>
          <w:numId w:val="2"/>
        </w:numPr>
        <w:spacing w:before="240" w:after="240"/>
        <w:ind w:hanging="720"/>
      </w:pPr>
      <w:r>
        <w:t xml:space="preserve">Broyles, Bettye J. </w:t>
      </w:r>
      <w:r w:rsidR="004D31F9" w:rsidRPr="004D31F9">
        <w:rPr>
          <w:b/>
          <w:i/>
        </w:rPr>
        <w:t>Rhea County, Tennessee, Tax List, 1819-1829</w:t>
      </w:r>
      <w:r w:rsidR="004D31F9">
        <w:t>, Mountain Press, Signal Mountain.</w:t>
      </w:r>
    </w:p>
    <w:p w:rsidR="00BC163D" w:rsidRDefault="00BC163D" w:rsidP="00BC163D">
      <w:pPr>
        <w:pStyle w:val="ListParagraph"/>
        <w:numPr>
          <w:ilvl w:val="0"/>
          <w:numId w:val="2"/>
        </w:numPr>
        <w:spacing w:before="240" w:after="240"/>
        <w:ind w:hanging="720"/>
      </w:pPr>
      <w:r>
        <w:t xml:space="preserve">Camden, William (1877) </w:t>
      </w:r>
      <w:r w:rsidRPr="000E581C">
        <w:rPr>
          <w:b/>
          <w:i/>
        </w:rPr>
        <w:t>The Visitation of Warwick 1619</w:t>
      </w:r>
      <w:r>
        <w:t>, The Harleian Society, London.</w:t>
      </w:r>
    </w:p>
    <w:p w:rsidR="00BC163D" w:rsidRDefault="00BC163D" w:rsidP="00BC163D">
      <w:pPr>
        <w:pStyle w:val="ListParagraph"/>
        <w:numPr>
          <w:ilvl w:val="0"/>
          <w:numId w:val="2"/>
        </w:numPr>
        <w:spacing w:before="240" w:after="240"/>
        <w:ind w:hanging="720"/>
      </w:pPr>
      <w:r>
        <w:lastRenderedPageBreak/>
        <w:t xml:space="preserve">Carr, Lois Green, “St Mary’s City Mens Career Files” State Archives of Maryland, </w:t>
      </w:r>
      <w:r w:rsidRPr="00F05F65">
        <w:t>https://msa.maryland.gov/index.html</w:t>
      </w:r>
    </w:p>
    <w:p w:rsidR="00BC163D" w:rsidRDefault="00BC163D" w:rsidP="00BC163D">
      <w:pPr>
        <w:pStyle w:val="ListParagraph"/>
        <w:numPr>
          <w:ilvl w:val="0"/>
          <w:numId w:val="2"/>
        </w:numPr>
        <w:spacing w:before="240" w:after="240"/>
        <w:ind w:hanging="720"/>
      </w:pPr>
      <w:r>
        <w:t xml:space="preserve">CENSUS Records, </w:t>
      </w:r>
      <w:r w:rsidRPr="000E581C">
        <w:rPr>
          <w:b/>
          <w:i/>
          <w:iCs/>
        </w:rPr>
        <w:t>United States Federal Census</w:t>
      </w:r>
      <w:r>
        <w:t xml:space="preserve"> database on-line, National Archives and Records Administration</w:t>
      </w:r>
    </w:p>
    <w:p w:rsidR="00BC163D" w:rsidRDefault="00BC163D" w:rsidP="00BC163D">
      <w:pPr>
        <w:pStyle w:val="ListParagraph"/>
        <w:numPr>
          <w:ilvl w:val="0"/>
          <w:numId w:val="2"/>
        </w:numPr>
        <w:spacing w:before="240" w:after="240"/>
        <w:ind w:hanging="720"/>
      </w:pPr>
      <w:r>
        <w:t xml:space="preserve">Chamberlayne, Churchill Gibson (1980) </w:t>
      </w:r>
      <w:r w:rsidRPr="000E581C">
        <w:rPr>
          <w:b/>
          <w:i/>
        </w:rPr>
        <w:t>Births From the Bristol Parish Register of Henrico, Prince George and Dinwiddie Countis, Virginia, 1720-1798</w:t>
      </w:r>
      <w:r>
        <w:t>, Genealogical Publishing Co., Baltimore.</w:t>
      </w:r>
    </w:p>
    <w:p w:rsidR="00CD1AFC" w:rsidRDefault="00CD1AFC" w:rsidP="00BC163D">
      <w:pPr>
        <w:pStyle w:val="ListParagraph"/>
        <w:numPr>
          <w:ilvl w:val="0"/>
          <w:numId w:val="2"/>
        </w:numPr>
        <w:spacing w:before="240" w:after="240"/>
        <w:ind w:hanging="720"/>
      </w:pPr>
      <w:r>
        <w:t xml:space="preserve">Chamberlayne, Churchill Gibson (1929) </w:t>
      </w:r>
      <w:r w:rsidRPr="00CD1AFC">
        <w:rPr>
          <w:b/>
          <w:i/>
        </w:rPr>
        <w:t>The Vestry Book of Kingston Parish Mathews County VA 1679-1796</w:t>
      </w:r>
      <w:r>
        <w:t>, Genealogical Publishing Co., Baltimore, reprint 1999.</w:t>
      </w:r>
    </w:p>
    <w:p w:rsidR="00BC163D" w:rsidRDefault="00BC163D" w:rsidP="00BC163D">
      <w:pPr>
        <w:pStyle w:val="ListParagraph"/>
        <w:numPr>
          <w:ilvl w:val="0"/>
          <w:numId w:val="2"/>
        </w:numPr>
        <w:spacing w:before="240" w:after="240"/>
        <w:ind w:hanging="720"/>
      </w:pPr>
      <w:r>
        <w:t xml:space="preserve">Chamberlayne, Churchill Gibson (1940) </w:t>
      </w:r>
      <w:r w:rsidRPr="000E581C">
        <w:rPr>
          <w:b/>
          <w:i/>
        </w:rPr>
        <w:t>The Vestry Book of St. Paul’s Parish Hanover County, Virginia, 1706-1786</w:t>
      </w:r>
      <w:r>
        <w:t>, Reprinted 1999, Genealogical Publishing Co,, Baltimore.</w:t>
      </w:r>
    </w:p>
    <w:p w:rsidR="00BC163D" w:rsidRPr="000E581C" w:rsidRDefault="00BC163D" w:rsidP="00BC163D">
      <w:pPr>
        <w:pStyle w:val="ListParagraph"/>
        <w:numPr>
          <w:ilvl w:val="0"/>
          <w:numId w:val="2"/>
        </w:numPr>
        <w:spacing w:before="240" w:after="240"/>
        <w:ind w:hanging="720"/>
        <w:rPr>
          <w:rFonts w:eastAsiaTheme="minorHAnsi"/>
          <w:szCs w:val="24"/>
        </w:rPr>
      </w:pPr>
      <w:r w:rsidRPr="000E581C">
        <w:rPr>
          <w:rFonts w:eastAsiaTheme="minorHAnsi"/>
          <w:szCs w:val="24"/>
        </w:rPr>
        <w:t xml:space="preserve">Chapman, Blanche Adams (1975), </w:t>
      </w:r>
      <w:r w:rsidRPr="000E581C">
        <w:rPr>
          <w:rFonts w:eastAsiaTheme="minorHAnsi"/>
          <w:b/>
          <w:i/>
          <w:szCs w:val="24"/>
        </w:rPr>
        <w:t>Wills and Administrations of Isle of Wight County, Virginia, 1647-1800</w:t>
      </w:r>
      <w:r w:rsidRPr="000E581C">
        <w:rPr>
          <w:rFonts w:eastAsiaTheme="minorHAnsi"/>
          <w:szCs w:val="24"/>
        </w:rPr>
        <w:t>, Clearfield, Baltimore.</w:t>
      </w:r>
    </w:p>
    <w:p w:rsidR="00BC163D" w:rsidRPr="000E581C" w:rsidRDefault="00BC163D" w:rsidP="00BC163D">
      <w:pPr>
        <w:pStyle w:val="ListParagraph"/>
        <w:numPr>
          <w:ilvl w:val="0"/>
          <w:numId w:val="2"/>
        </w:numPr>
        <w:spacing w:before="240" w:after="240"/>
        <w:ind w:hanging="720"/>
        <w:rPr>
          <w:rFonts w:eastAsiaTheme="minorHAnsi"/>
          <w:szCs w:val="24"/>
        </w:rPr>
      </w:pPr>
      <w:r w:rsidRPr="00F306B0">
        <w:t xml:space="preserve">Coldham, Peter Wilson (1980) </w:t>
      </w:r>
      <w:r w:rsidRPr="000E581C">
        <w:rPr>
          <w:b/>
          <w:i/>
        </w:rPr>
        <w:t>Lord Mayor’s Court of London: Depositions Relating to Americans 1641-1736,</w:t>
      </w:r>
      <w:r>
        <w:t xml:space="preserve"> National Genealogical Society, Washington, D.C</w:t>
      </w:r>
    </w:p>
    <w:p w:rsidR="00BC163D" w:rsidRDefault="00BC163D" w:rsidP="00BC163D">
      <w:pPr>
        <w:pStyle w:val="ListParagraph"/>
        <w:numPr>
          <w:ilvl w:val="0"/>
          <w:numId w:val="2"/>
        </w:numPr>
        <w:spacing w:before="240" w:after="240"/>
        <w:ind w:hanging="720"/>
      </w:pPr>
      <w:r>
        <w:t xml:space="preserve">Coldham Peter Wilson (1984) </w:t>
      </w:r>
      <w:r w:rsidRPr="000E581C">
        <w:rPr>
          <w:b/>
          <w:i/>
        </w:rPr>
        <w:t>English Adventurers and Emigrants, 1609-1660: Abstracts of Examinations in the High Court of Admiralty with Reference to Colonial America</w:t>
      </w:r>
      <w:r>
        <w:t>, Genealogical Publishing Co, Baltimore.</w:t>
      </w:r>
    </w:p>
    <w:p w:rsidR="00BC163D" w:rsidRDefault="00BC163D" w:rsidP="00BC163D">
      <w:pPr>
        <w:pStyle w:val="ListParagraph"/>
        <w:numPr>
          <w:ilvl w:val="0"/>
          <w:numId w:val="2"/>
        </w:numPr>
        <w:spacing w:before="240" w:after="240"/>
        <w:ind w:hanging="720"/>
      </w:pPr>
      <w:r>
        <w:t xml:space="preserve">Coldham, Peter Wilson (1987) </w:t>
      </w:r>
      <w:r w:rsidRPr="000E581C">
        <w:rPr>
          <w:b/>
          <w:i/>
        </w:rPr>
        <w:t>The Complete Book of Immigrants, 1607-1660</w:t>
      </w:r>
      <w:r>
        <w:t xml:space="preserve">, Genealogical Publishing Company, Baltimore </w:t>
      </w:r>
    </w:p>
    <w:p w:rsidR="00BC163D" w:rsidRDefault="00BC163D" w:rsidP="00BC163D">
      <w:pPr>
        <w:pStyle w:val="ListParagraph"/>
        <w:numPr>
          <w:ilvl w:val="0"/>
          <w:numId w:val="2"/>
        </w:numPr>
        <w:spacing w:before="240" w:after="240"/>
        <w:ind w:hanging="720"/>
      </w:pPr>
      <w:r>
        <w:t xml:space="preserve">Coldham, Peter Wilson (1990) </w:t>
      </w:r>
      <w:r w:rsidRPr="000E581C">
        <w:rPr>
          <w:b/>
          <w:i/>
        </w:rPr>
        <w:t>The Complete Book of Immigrants, 1661-1699</w:t>
      </w:r>
      <w:r>
        <w:t xml:space="preserve">, Genealogical Publishing Company, Baltimore </w:t>
      </w:r>
    </w:p>
    <w:p w:rsidR="00BC163D" w:rsidRDefault="00BC163D" w:rsidP="00BC163D">
      <w:pPr>
        <w:pStyle w:val="ListParagraph"/>
        <w:numPr>
          <w:ilvl w:val="0"/>
          <w:numId w:val="2"/>
        </w:numPr>
        <w:spacing w:before="240" w:after="240"/>
        <w:ind w:hanging="720"/>
      </w:pPr>
      <w:r>
        <w:t xml:space="preserve">Coldham, Peter Wilson (1992) </w:t>
      </w:r>
      <w:r w:rsidRPr="000E581C">
        <w:rPr>
          <w:b/>
          <w:i/>
        </w:rPr>
        <w:t>American Wills Proved in London</w:t>
      </w:r>
      <w:r>
        <w:t xml:space="preserve">, Genealogical Publishing Company, Baltimore </w:t>
      </w:r>
    </w:p>
    <w:p w:rsidR="00BC163D" w:rsidRDefault="00BC163D" w:rsidP="00BC163D">
      <w:pPr>
        <w:pStyle w:val="ListParagraph"/>
        <w:numPr>
          <w:ilvl w:val="0"/>
          <w:numId w:val="2"/>
        </w:numPr>
        <w:spacing w:before="240" w:after="240"/>
        <w:ind w:hanging="720"/>
      </w:pPr>
      <w:r>
        <w:t xml:space="preserve">Coldham, Peter Wilson (1993) </w:t>
      </w:r>
      <w:r w:rsidRPr="000E581C">
        <w:rPr>
          <w:b/>
          <w:i/>
        </w:rPr>
        <w:t>The Complete Book of Immigrants, 1751-1776</w:t>
      </w:r>
      <w:r>
        <w:t xml:space="preserve">, Genealogical Publishing Company, Baltimore </w:t>
      </w:r>
    </w:p>
    <w:p w:rsidR="00BC163D" w:rsidRPr="00223FE1" w:rsidRDefault="00BC163D" w:rsidP="00BC163D">
      <w:pPr>
        <w:pStyle w:val="ListParagraph"/>
        <w:numPr>
          <w:ilvl w:val="0"/>
          <w:numId w:val="2"/>
        </w:numPr>
        <w:spacing w:before="240" w:after="240"/>
        <w:ind w:hanging="720"/>
      </w:pPr>
      <w:r>
        <w:t>Cowper, J (1887)</w:t>
      </w:r>
      <w:r w:rsidRPr="000E581C">
        <w:rPr>
          <w:b/>
          <w:i/>
        </w:rPr>
        <w:t xml:space="preserve"> Christenings, Marriages and Burialls in St Dunstan's, Canterbury, 1559-1800</w:t>
      </w:r>
      <w:r>
        <w:t xml:space="preserve">; </w:t>
      </w:r>
      <w:r w:rsidRPr="000E581C">
        <w:t>Canterbury, Kent, England)</w:t>
      </w:r>
    </w:p>
    <w:p w:rsidR="00BC163D" w:rsidRDefault="00BC163D" w:rsidP="00BC163D">
      <w:pPr>
        <w:pStyle w:val="ListParagraph"/>
        <w:numPr>
          <w:ilvl w:val="0"/>
          <w:numId w:val="2"/>
        </w:numPr>
        <w:spacing w:before="240" w:after="240"/>
        <w:ind w:hanging="720"/>
      </w:pPr>
      <w:r>
        <w:t xml:space="preserve">Crozier, William Armstrong (1909) </w:t>
      </w:r>
      <w:r w:rsidRPr="000E581C">
        <w:rPr>
          <w:b/>
          <w:i/>
        </w:rPr>
        <w:t>Virginia County Records, Vol. VI, Parts 1-4</w:t>
      </w:r>
      <w:r>
        <w:t xml:space="preserve">, The Genealogical Association, New York. </w:t>
      </w:r>
    </w:p>
    <w:p w:rsidR="00BC163D" w:rsidRDefault="00BC163D" w:rsidP="00BC163D">
      <w:pPr>
        <w:pStyle w:val="ListParagraph"/>
        <w:numPr>
          <w:ilvl w:val="0"/>
          <w:numId w:val="2"/>
        </w:numPr>
        <w:spacing w:before="240" w:after="240"/>
        <w:ind w:hanging="720"/>
      </w:pPr>
      <w:r>
        <w:t xml:space="preserve">Crozier, William Armstrong (1955) </w:t>
      </w:r>
      <w:r w:rsidRPr="000E581C">
        <w:rPr>
          <w:b/>
          <w:i/>
        </w:rPr>
        <w:t>Virginia County Records, Volume I Spotsylvania County 1721- 1800</w:t>
      </w:r>
      <w:r>
        <w:t>, Genealogical Publishing Co., Inc., Baltimore.</w:t>
      </w:r>
    </w:p>
    <w:p w:rsidR="00BC163D" w:rsidRDefault="00BC163D" w:rsidP="00BC163D">
      <w:pPr>
        <w:pStyle w:val="ListParagraph"/>
        <w:numPr>
          <w:ilvl w:val="0"/>
          <w:numId w:val="2"/>
        </w:numPr>
        <w:spacing w:before="240" w:after="240"/>
        <w:ind w:hanging="720"/>
      </w:pPr>
      <w:r>
        <w:t xml:space="preserve">Davis, Eliza Timberlake (2010 ) </w:t>
      </w:r>
      <w:r w:rsidRPr="000E581C">
        <w:rPr>
          <w:b/>
          <w:i/>
        </w:rPr>
        <w:t>Surry County Records 1652-1684</w:t>
      </w:r>
      <w:r>
        <w:t>, Clearfield, Baltimore.</w:t>
      </w:r>
    </w:p>
    <w:p w:rsidR="00BC163D" w:rsidRDefault="00BC163D" w:rsidP="00BC163D">
      <w:pPr>
        <w:pStyle w:val="ListParagraph"/>
        <w:numPr>
          <w:ilvl w:val="0"/>
          <w:numId w:val="2"/>
        </w:numPr>
        <w:spacing w:before="240" w:after="240"/>
        <w:ind w:hanging="720"/>
      </w:pPr>
      <w:r>
        <w:t xml:space="preserve">Davis, Eliza Timberlake (2001) </w:t>
      </w:r>
      <w:r w:rsidRPr="000E581C">
        <w:rPr>
          <w:b/>
          <w:i/>
        </w:rPr>
        <w:t>Wills and Administrations of Surry County</w:t>
      </w:r>
      <w:r>
        <w:t xml:space="preserve">, </w:t>
      </w:r>
      <w:r w:rsidRPr="000E581C">
        <w:rPr>
          <w:b/>
          <w:i/>
        </w:rPr>
        <w:t>Virginia 1671-1750</w:t>
      </w:r>
      <w:r>
        <w:t>, Clearfield, Baltimore.</w:t>
      </w:r>
    </w:p>
    <w:p w:rsidR="00BC163D" w:rsidRDefault="00BC163D" w:rsidP="00BC163D">
      <w:pPr>
        <w:pStyle w:val="ListParagraph"/>
        <w:numPr>
          <w:ilvl w:val="0"/>
          <w:numId w:val="2"/>
        </w:numPr>
        <w:spacing w:before="240" w:after="240"/>
        <w:ind w:hanging="720"/>
      </w:pPr>
      <w:r>
        <w:t xml:space="preserve">Davis, Virginia Lee Hutcheson and Hogwood, Andrew Wilburn (2008) </w:t>
      </w:r>
      <w:r w:rsidRPr="000E581C">
        <w:rPr>
          <w:b/>
          <w:i/>
        </w:rPr>
        <w:t>Albemarle Parish Vestry Book 1742-1786 Surry and Sussex Counties Virginia</w:t>
      </w:r>
      <w:r>
        <w:t>, Clearfield, Baltimore.</w:t>
      </w:r>
    </w:p>
    <w:p w:rsidR="00BC163D" w:rsidRDefault="00BC163D" w:rsidP="00BC163D">
      <w:pPr>
        <w:pStyle w:val="ListParagraph"/>
        <w:numPr>
          <w:ilvl w:val="0"/>
          <w:numId w:val="2"/>
        </w:numPr>
        <w:spacing w:before="240" w:after="240"/>
        <w:ind w:hanging="720"/>
      </w:pPr>
      <w:r>
        <w:t xml:space="preserve">Des Cognets, Louis JR, </w:t>
      </w:r>
      <w:r w:rsidRPr="000E581C">
        <w:rPr>
          <w:b/>
          <w:i/>
        </w:rPr>
        <w:t>English Duplicates of Lost Virginia Records</w:t>
      </w:r>
      <w:r>
        <w:t>, Princeton</w:t>
      </w:r>
    </w:p>
    <w:p w:rsidR="00BC163D" w:rsidRDefault="00BC163D" w:rsidP="00BC163D">
      <w:pPr>
        <w:pStyle w:val="ListParagraph"/>
        <w:numPr>
          <w:ilvl w:val="0"/>
          <w:numId w:val="2"/>
        </w:numPr>
        <w:spacing w:before="240" w:after="240"/>
        <w:ind w:hanging="720"/>
      </w:pPr>
      <w:r>
        <w:t xml:space="preserve">Dorman, John Frederick (2004) </w:t>
      </w:r>
      <w:r w:rsidRPr="000E581C">
        <w:rPr>
          <w:b/>
          <w:i/>
        </w:rPr>
        <w:t>Adventurers of Purse and Person, Virginia 1607-1624</w:t>
      </w:r>
      <w:r>
        <w:t>, 3 Vols., Genealogical Publishing Co, Baltimore.</w:t>
      </w:r>
    </w:p>
    <w:p w:rsidR="00BC163D" w:rsidRDefault="00BC163D" w:rsidP="00BC163D">
      <w:pPr>
        <w:pStyle w:val="ListParagraph"/>
        <w:numPr>
          <w:ilvl w:val="0"/>
          <w:numId w:val="2"/>
        </w:numPr>
        <w:spacing w:before="240" w:after="240"/>
        <w:ind w:hanging="720"/>
      </w:pPr>
      <w:r>
        <w:lastRenderedPageBreak/>
        <w:t xml:space="preserve">Duvall, Rev. Lindsay O. (1979) </w:t>
      </w:r>
      <w:r w:rsidRPr="000E581C">
        <w:rPr>
          <w:b/>
          <w:i/>
        </w:rPr>
        <w:t>Virginia Colonial Abstracts Series 2, Vol. 1 Northumberland County, Virginia 1678-1713</w:t>
      </w:r>
      <w:r>
        <w:t>, Southern Historical Press, Easley, SC)</w:t>
      </w:r>
    </w:p>
    <w:p w:rsidR="00BC163D" w:rsidRDefault="00BC163D" w:rsidP="00BC163D">
      <w:pPr>
        <w:pStyle w:val="ListParagraph"/>
        <w:numPr>
          <w:ilvl w:val="0"/>
          <w:numId w:val="2"/>
        </w:numPr>
        <w:spacing w:before="240" w:after="240"/>
        <w:ind w:hanging="720"/>
      </w:pPr>
      <w:r>
        <w:t xml:space="preserve">Duvall, Rev. Lindsay O. (1983) </w:t>
      </w:r>
      <w:r w:rsidRPr="000E581C">
        <w:rPr>
          <w:b/>
          <w:i/>
        </w:rPr>
        <w:t>Virginia Colonial Abstracts Series 2, Vol. 5 Wills, Deeds, Orders of York C</w:t>
      </w:r>
      <w:r w:rsidR="0077094D">
        <w:rPr>
          <w:b/>
          <w:i/>
        </w:rPr>
        <w:t>C</w:t>
      </w:r>
      <w:r w:rsidRPr="000E581C">
        <w:rPr>
          <w:b/>
          <w:i/>
        </w:rPr>
        <w:t>ounty, Virginia 1657-1659</w:t>
      </w:r>
      <w:r>
        <w:t>, Southern Historical Press.</w:t>
      </w:r>
    </w:p>
    <w:p w:rsidR="00BC163D" w:rsidRDefault="00BC163D" w:rsidP="00BC163D">
      <w:pPr>
        <w:pStyle w:val="ListParagraph"/>
        <w:numPr>
          <w:ilvl w:val="0"/>
          <w:numId w:val="2"/>
        </w:numPr>
        <w:spacing w:before="240" w:after="240"/>
        <w:ind w:hanging="720"/>
      </w:pPr>
      <w:r>
        <w:t xml:space="preserve">Elliot, Katherine B. (1964) </w:t>
      </w:r>
      <w:r w:rsidRPr="000E581C">
        <w:rPr>
          <w:b/>
          <w:i/>
        </w:rPr>
        <w:t>Early Settlers of Mecklenburg County Virginia Vol. #1</w:t>
      </w:r>
      <w:r>
        <w:t>, Southern Historical Press, Greenville, 1983. (There is not a single Knight in this volume, I include it merely because I went through it.)</w:t>
      </w:r>
    </w:p>
    <w:p w:rsidR="00BC163D" w:rsidRDefault="00BC163D" w:rsidP="00BC163D">
      <w:pPr>
        <w:pStyle w:val="ListParagraph"/>
        <w:numPr>
          <w:ilvl w:val="0"/>
          <w:numId w:val="2"/>
        </w:numPr>
        <w:spacing w:before="240" w:after="240"/>
        <w:ind w:hanging="720"/>
      </w:pPr>
      <w:r w:rsidRPr="000E581C">
        <w:rPr>
          <w:b/>
          <w:i/>
        </w:rPr>
        <w:t>Executive Journals of the Council of Colonial Virginia, Vol. V</w:t>
      </w:r>
      <w:r>
        <w:t>,</w:t>
      </w:r>
      <w:r w:rsidRPr="000E581C">
        <w:rPr>
          <w:b/>
          <w:i/>
        </w:rPr>
        <w:t xml:space="preserve"> Nov. 1, 1739- May 7, 1754</w:t>
      </w:r>
      <w:r>
        <w:t xml:space="preserve"> (1945), Virginia State Library, Commonwealth of Virginia Division of Purchase and Printing, Richmond. </w:t>
      </w:r>
    </w:p>
    <w:p w:rsidR="00BC163D" w:rsidRDefault="00BC163D" w:rsidP="00BC163D">
      <w:pPr>
        <w:pStyle w:val="ListParagraph"/>
        <w:numPr>
          <w:ilvl w:val="0"/>
          <w:numId w:val="2"/>
        </w:numPr>
        <w:spacing w:before="240" w:after="240"/>
        <w:ind w:hanging="720"/>
      </w:pPr>
      <w:r>
        <w:t xml:space="preserve">Fisher, Therese A. (2007) </w:t>
      </w:r>
      <w:r w:rsidRPr="000E581C">
        <w:rPr>
          <w:b/>
          <w:i/>
        </w:rPr>
        <w:t>Marriage Records of the City of Fredericksburg and of Orange, Spotsylvaia and Stafford Counties 1722-1850</w:t>
      </w:r>
      <w:r>
        <w:t>, Heritage Books, Westminster MD</w:t>
      </w:r>
    </w:p>
    <w:p w:rsidR="00BC163D" w:rsidRDefault="00BC163D" w:rsidP="00BC163D">
      <w:pPr>
        <w:pStyle w:val="ListParagraph"/>
        <w:numPr>
          <w:ilvl w:val="0"/>
          <w:numId w:val="2"/>
        </w:numPr>
        <w:spacing w:before="240" w:after="240"/>
        <w:ind w:hanging="720"/>
      </w:pPr>
      <w:r>
        <w:t xml:space="preserve">Fleet, Beverley (1988) </w:t>
      </w:r>
      <w:r w:rsidRPr="000E581C">
        <w:rPr>
          <w:b/>
          <w:i/>
        </w:rPr>
        <w:t xml:space="preserve">Virginia Colonial Abstracts, Vol I, </w:t>
      </w:r>
      <w:r>
        <w:t xml:space="preserve"> Accomack Co., Lancaster </w:t>
      </w:r>
      <w:r w:rsidR="004940CF">
        <w:t>Co.,</w:t>
      </w:r>
      <w:r>
        <w:t xml:space="preserve"> Richmond Co., Northuberland Co., Westmoreland Co., Clearfield. </w:t>
      </w:r>
    </w:p>
    <w:p w:rsidR="00BC163D" w:rsidRDefault="00BC163D" w:rsidP="00BC163D">
      <w:pPr>
        <w:pStyle w:val="ListParagraph"/>
        <w:numPr>
          <w:ilvl w:val="0"/>
          <w:numId w:val="2"/>
        </w:numPr>
        <w:spacing w:before="240" w:after="240"/>
        <w:ind w:hanging="720"/>
      </w:pPr>
      <w:r>
        <w:t xml:space="preserve">Fleet, Beverley (1971) </w:t>
      </w:r>
      <w:r w:rsidRPr="000E581C">
        <w:rPr>
          <w:b/>
          <w:i/>
        </w:rPr>
        <w:t xml:space="preserve">Virginia Colonial Abstracts Vol. II </w:t>
      </w:r>
      <w:r w:rsidRPr="00846887">
        <w:t>Northumberland County Records 1652-1655</w:t>
      </w:r>
      <w:r>
        <w:t>, Genealogical Publishing Co, Baltimore.</w:t>
      </w:r>
    </w:p>
    <w:p w:rsidR="00BC163D" w:rsidRDefault="00BC163D" w:rsidP="00BC163D">
      <w:pPr>
        <w:pStyle w:val="ListParagraph"/>
        <w:numPr>
          <w:ilvl w:val="0"/>
          <w:numId w:val="2"/>
        </w:numPr>
        <w:spacing w:before="240" w:after="240"/>
        <w:ind w:hanging="720"/>
      </w:pPr>
      <w:r>
        <w:t xml:space="preserve">Fleet, Beverley (1988) </w:t>
      </w:r>
      <w:r w:rsidRPr="000E581C">
        <w:rPr>
          <w:b/>
          <w:i/>
        </w:rPr>
        <w:t>Virginia Colonial Abstracts, Volume III</w:t>
      </w:r>
      <w:r>
        <w:t>, York County, Charles City County, Henrico County, Lower Norfolk County, Washington County Marriage Register, Huntington Library Data; Clearfield.</w:t>
      </w:r>
    </w:p>
    <w:p w:rsidR="00BC163D" w:rsidRDefault="00BC163D" w:rsidP="00BC163D">
      <w:pPr>
        <w:pStyle w:val="ListParagraph"/>
        <w:numPr>
          <w:ilvl w:val="0"/>
          <w:numId w:val="2"/>
        </w:numPr>
        <w:spacing w:before="240" w:after="240"/>
        <w:ind w:hanging="720"/>
      </w:pPr>
      <w:r>
        <w:t xml:space="preserve">Foley, Louise Pledge Heath (1974) </w:t>
      </w:r>
      <w:r w:rsidRPr="000E581C">
        <w:rPr>
          <w:b/>
          <w:i/>
        </w:rPr>
        <w:t>Early Virginia Families Along the James River, Vol. 1: Henrico County-Goochland County, Virginia</w:t>
      </w:r>
      <w:r>
        <w:t>, Genealogical Publishing Co., Richmond 1974, Baltimore 1983. (1983 volume used here)</w:t>
      </w:r>
    </w:p>
    <w:p w:rsidR="00BC163D" w:rsidRDefault="00BC163D" w:rsidP="00BC163D">
      <w:pPr>
        <w:pStyle w:val="ListParagraph"/>
        <w:numPr>
          <w:ilvl w:val="0"/>
          <w:numId w:val="2"/>
        </w:numPr>
        <w:spacing w:before="240" w:after="240"/>
        <w:ind w:hanging="720"/>
      </w:pPr>
      <w:r>
        <w:t xml:space="preserve">Fothergill, Augusta B. (1976) </w:t>
      </w:r>
      <w:r w:rsidRPr="000E581C">
        <w:rPr>
          <w:b/>
          <w:i/>
        </w:rPr>
        <w:t>Marriage Records of Brunswick County Virginia 1730-1852</w:t>
      </w:r>
      <w:r>
        <w:t>, Clearfield, Baltimore, 2006.  (There is not a single Knight in this volume, I include it merely because I went through it.)</w:t>
      </w:r>
    </w:p>
    <w:p w:rsidR="00BC163D" w:rsidRDefault="00BC163D" w:rsidP="00BC163D">
      <w:pPr>
        <w:pStyle w:val="ListParagraph"/>
        <w:numPr>
          <w:ilvl w:val="0"/>
          <w:numId w:val="2"/>
        </w:numPr>
        <w:spacing w:before="240" w:after="240"/>
        <w:ind w:hanging="720"/>
      </w:pPr>
      <w:r>
        <w:t xml:space="preserve">Fothergill, Augusta B. (2003) </w:t>
      </w:r>
      <w:r w:rsidRPr="000E581C">
        <w:rPr>
          <w:b/>
          <w:i/>
        </w:rPr>
        <w:t>Wills of Westmoreland County, Virginia 1654-1800</w:t>
      </w:r>
      <w:r>
        <w:t>, Clearfield.</w:t>
      </w:r>
    </w:p>
    <w:p w:rsidR="00BC163D" w:rsidRDefault="00BC163D" w:rsidP="00BC163D">
      <w:pPr>
        <w:pStyle w:val="ListParagraph"/>
        <w:numPr>
          <w:ilvl w:val="0"/>
          <w:numId w:val="2"/>
        </w:numPr>
        <w:spacing w:before="240" w:after="240"/>
        <w:ind w:hanging="720"/>
      </w:pPr>
      <w:r>
        <w:t xml:space="preserve">Gray, Gertrude E. (1987) </w:t>
      </w:r>
      <w:r w:rsidRPr="000E581C">
        <w:rPr>
          <w:b/>
          <w:i/>
        </w:rPr>
        <w:t>Virginia Northern Neck Land Grants 1694-1742</w:t>
      </w:r>
      <w:r>
        <w:t>, Genealogical Publishing Co., Inc., Baltimore.</w:t>
      </w:r>
    </w:p>
    <w:p w:rsidR="00BC163D" w:rsidRDefault="00BC163D" w:rsidP="00BC163D">
      <w:pPr>
        <w:pStyle w:val="ListParagraph"/>
        <w:numPr>
          <w:ilvl w:val="0"/>
          <w:numId w:val="2"/>
        </w:numPr>
        <w:spacing w:before="240" w:after="240"/>
        <w:ind w:hanging="720"/>
      </w:pPr>
      <w:r>
        <w:t xml:space="preserve">Grazebrook, George, Rylands, John Paul EDS (1889) </w:t>
      </w:r>
      <w:r w:rsidRPr="000E581C">
        <w:rPr>
          <w:b/>
          <w:i/>
        </w:rPr>
        <w:t>The Visitation of Shropshire 1623</w:t>
      </w:r>
      <w:r>
        <w:t>, The Harleian Society, London.</w:t>
      </w:r>
    </w:p>
    <w:p w:rsidR="002535F7" w:rsidRDefault="002535F7" w:rsidP="00BC163D">
      <w:pPr>
        <w:pStyle w:val="ListParagraph"/>
        <w:numPr>
          <w:ilvl w:val="0"/>
          <w:numId w:val="2"/>
        </w:numPr>
        <w:spacing w:before="240" w:after="240"/>
        <w:ind w:hanging="720"/>
      </w:pPr>
      <w:r w:rsidRPr="003658D4">
        <w:rPr>
          <w:szCs w:val="24"/>
        </w:rPr>
        <w:t>Gregg, Alexander</w:t>
      </w:r>
      <w:r>
        <w:rPr>
          <w:szCs w:val="24"/>
        </w:rPr>
        <w:t xml:space="preserve"> (1867)</w:t>
      </w:r>
      <w:r w:rsidRPr="003658D4">
        <w:rPr>
          <w:szCs w:val="24"/>
        </w:rPr>
        <w:t xml:space="preserve"> </w:t>
      </w:r>
      <w:r w:rsidRPr="002535F7">
        <w:rPr>
          <w:b/>
          <w:i/>
          <w:iCs/>
          <w:szCs w:val="24"/>
        </w:rPr>
        <w:t>History of the Old Cheraws</w:t>
      </w:r>
      <w:r w:rsidRPr="003658D4">
        <w:rPr>
          <w:i/>
          <w:iCs/>
          <w:szCs w:val="24"/>
        </w:rPr>
        <w:t>.</w:t>
      </w:r>
      <w:r w:rsidRPr="003658D4">
        <w:rPr>
          <w:szCs w:val="24"/>
        </w:rPr>
        <w:t xml:space="preserve"> Greenville, S.C.: Southern Historical Press</w:t>
      </w:r>
      <w:r>
        <w:rPr>
          <w:szCs w:val="24"/>
        </w:rPr>
        <w:t xml:space="preserve"> Reprint</w:t>
      </w:r>
      <w:r w:rsidRPr="003658D4">
        <w:rPr>
          <w:szCs w:val="24"/>
        </w:rPr>
        <w:t>, 1991.</w:t>
      </w:r>
    </w:p>
    <w:p w:rsidR="00BC163D" w:rsidRDefault="00BC163D" w:rsidP="00BC163D">
      <w:pPr>
        <w:pStyle w:val="ListParagraph"/>
        <w:numPr>
          <w:ilvl w:val="0"/>
          <w:numId w:val="2"/>
        </w:numPr>
        <w:spacing w:before="240" w:after="240"/>
        <w:ind w:hanging="720"/>
      </w:pPr>
      <w:r>
        <w:t xml:space="preserve">Grimes, J. Bryan, Secty. of State (1910) </w:t>
      </w:r>
      <w:r w:rsidRPr="000E581C">
        <w:rPr>
          <w:b/>
          <w:i/>
        </w:rPr>
        <w:t>Abstract of North Carolina Wills</w:t>
      </w:r>
      <w:r>
        <w:t>, E. M. Uzzell &amp; Co., Raleigh.</w:t>
      </w:r>
    </w:p>
    <w:p w:rsidR="00BC163D" w:rsidRPr="000E581C" w:rsidRDefault="00BC163D" w:rsidP="00BC163D">
      <w:pPr>
        <w:pStyle w:val="ListParagraph"/>
        <w:numPr>
          <w:ilvl w:val="0"/>
          <w:numId w:val="2"/>
        </w:numPr>
        <w:spacing w:before="240" w:after="240"/>
        <w:ind w:hanging="720"/>
        <w:rPr>
          <w:rFonts w:eastAsiaTheme="minorHAnsi"/>
          <w:szCs w:val="24"/>
        </w:rPr>
      </w:pPr>
      <w:r w:rsidRPr="000E581C">
        <w:rPr>
          <w:rFonts w:eastAsiaTheme="minorHAnsi"/>
          <w:szCs w:val="24"/>
        </w:rPr>
        <w:t xml:space="preserve">Gwynn, Zae Hargett and Watson, Joseph W. (1993), </w:t>
      </w:r>
      <w:r w:rsidRPr="000E581C">
        <w:rPr>
          <w:rFonts w:eastAsiaTheme="minorHAnsi"/>
          <w:b/>
          <w:i/>
          <w:szCs w:val="24"/>
        </w:rPr>
        <w:t>Abstracts of Granville County Deeds, 1746</w:t>
      </w:r>
      <w:r w:rsidRPr="000E581C">
        <w:rPr>
          <w:rFonts w:eastAsiaTheme="minorHAnsi"/>
          <w:szCs w:val="24"/>
        </w:rPr>
        <w:t>- ___Reprint Co.</w:t>
      </w:r>
    </w:p>
    <w:p w:rsidR="00BC163D" w:rsidRPr="000E581C" w:rsidRDefault="00BC163D" w:rsidP="00BC163D">
      <w:pPr>
        <w:pStyle w:val="ListParagraph"/>
        <w:numPr>
          <w:ilvl w:val="0"/>
          <w:numId w:val="2"/>
        </w:numPr>
        <w:spacing w:before="240" w:after="240"/>
        <w:ind w:hanging="720"/>
        <w:rPr>
          <w:rFonts w:eastAsiaTheme="minorHAnsi"/>
          <w:szCs w:val="24"/>
        </w:rPr>
      </w:pPr>
      <w:r>
        <w:t xml:space="preserve">Gwynn, Zae, Hargett (1963) </w:t>
      </w:r>
      <w:r w:rsidRPr="000E581C">
        <w:rPr>
          <w:b/>
          <w:i/>
        </w:rPr>
        <w:t>Abstracts of the Wills, Vol. B, Records of Jones County, North Caroline, 1779-1868</w:t>
      </w:r>
      <w:r w:rsidRPr="00C16532">
        <w:t xml:space="preserve"> Vol. 1</w:t>
      </w:r>
      <w:r>
        <w:t>, Kingsport Press, Inc, Kingsport, TN</w:t>
      </w:r>
    </w:p>
    <w:p w:rsidR="00BC163D" w:rsidRDefault="00BC163D" w:rsidP="00BC163D">
      <w:pPr>
        <w:pStyle w:val="ListParagraph"/>
        <w:numPr>
          <w:ilvl w:val="0"/>
          <w:numId w:val="2"/>
        </w:numPr>
        <w:spacing w:before="240" w:after="240"/>
        <w:ind w:hanging="720"/>
      </w:pPr>
      <w:r>
        <w:lastRenderedPageBreak/>
        <w:t xml:space="preserve">Hart, Lyndon H. (1983) </w:t>
      </w:r>
      <w:r w:rsidRPr="000E581C">
        <w:rPr>
          <w:b/>
          <w:i/>
        </w:rPr>
        <w:t>Surry County Virginia Wills, Estates, &amp; Inventories 1730-1800</w:t>
      </w:r>
      <w:r>
        <w:t>, Southern Historical Press, Greenville.</w:t>
      </w:r>
    </w:p>
    <w:p w:rsidR="00BC163D" w:rsidRDefault="00BC163D" w:rsidP="00BC163D">
      <w:pPr>
        <w:pStyle w:val="ListParagraph"/>
        <w:numPr>
          <w:ilvl w:val="0"/>
          <w:numId w:val="2"/>
        </w:numPr>
        <w:spacing w:before="240" w:after="240"/>
        <w:ind w:hanging="720"/>
      </w:pPr>
      <w:r w:rsidRPr="00E52F06">
        <w:t xml:space="preserve">Hasted, Edward </w:t>
      </w:r>
      <w:r>
        <w:t>(1799)</w:t>
      </w:r>
      <w:r w:rsidRPr="00E52F06">
        <w:t xml:space="preserve">'The town and port of New Romney', in </w:t>
      </w:r>
      <w:r w:rsidRPr="000E581C">
        <w:rPr>
          <w:b/>
          <w:i/>
        </w:rPr>
        <w:t>The History and Topographical Survey of the County of Kent</w:t>
      </w:r>
      <w:r w:rsidRPr="00E52F06">
        <w:t>: Volume 8</w:t>
      </w:r>
      <w:r>
        <w:t xml:space="preserve">, </w:t>
      </w:r>
      <w:r w:rsidRPr="00E52F06">
        <w:t>Canterbury</w:t>
      </w:r>
      <w:r>
        <w:t>.</w:t>
      </w:r>
    </w:p>
    <w:p w:rsidR="00BC163D" w:rsidRDefault="00BC163D" w:rsidP="00BC163D">
      <w:pPr>
        <w:pStyle w:val="ListParagraph"/>
        <w:numPr>
          <w:ilvl w:val="0"/>
          <w:numId w:val="2"/>
        </w:numPr>
        <w:spacing w:before="240" w:after="240"/>
        <w:ind w:hanging="720"/>
      </w:pPr>
      <w:r>
        <w:t xml:space="preserve">Haynie, W. Preston (2007) </w:t>
      </w:r>
      <w:r w:rsidRPr="000E581C">
        <w:rPr>
          <w:b/>
          <w:i/>
        </w:rPr>
        <w:t>Northumberland County Virginia Apprenticeships 1650-1750</w:t>
      </w:r>
      <w:r w:rsidRPr="00CB601B">
        <w:t>, Heritage Books</w:t>
      </w:r>
      <w:r>
        <w:t>.</w:t>
      </w:r>
    </w:p>
    <w:p w:rsidR="00BC163D" w:rsidRDefault="00BC163D" w:rsidP="00BC163D">
      <w:pPr>
        <w:pStyle w:val="ListParagraph"/>
        <w:numPr>
          <w:ilvl w:val="0"/>
          <w:numId w:val="2"/>
        </w:numPr>
        <w:spacing w:before="240" w:after="240"/>
        <w:ind w:hanging="720"/>
      </w:pPr>
      <w:r>
        <w:t>Helmers, Lois (20</w:t>
      </w:r>
      <w:r w:rsidR="004D31F9">
        <w:t>1</w:t>
      </w:r>
      <w:r>
        <w:t xml:space="preserve">4) </w:t>
      </w:r>
      <w:r w:rsidRPr="004D31F9">
        <w:rPr>
          <w:b/>
          <w:i/>
        </w:rPr>
        <w:t>Early Records of Effingham County Georgia</w:t>
      </w:r>
      <w:r>
        <w:t>, Badgley Publishing.</w:t>
      </w:r>
    </w:p>
    <w:p w:rsidR="00BC163D" w:rsidRPr="000E581C" w:rsidRDefault="00BC163D" w:rsidP="00BC163D">
      <w:pPr>
        <w:pStyle w:val="ListParagraph"/>
        <w:numPr>
          <w:ilvl w:val="0"/>
          <w:numId w:val="2"/>
        </w:numPr>
        <w:spacing w:before="240" w:after="240"/>
        <w:ind w:hanging="720"/>
        <w:rPr>
          <w:szCs w:val="24"/>
        </w:rPr>
      </w:pPr>
      <w:r w:rsidRPr="000E581C">
        <w:rPr>
          <w:szCs w:val="24"/>
        </w:rPr>
        <w:t xml:space="preserve">Hill, William Baptist (1970). </w:t>
      </w:r>
      <w:r w:rsidRPr="000E581C">
        <w:rPr>
          <w:b/>
          <w:i/>
          <w:szCs w:val="24"/>
        </w:rPr>
        <w:t>The Indians of Axacan and the Spanish Martyrs: The Beginnings of Virginia, 1570</w:t>
      </w:r>
      <w:r w:rsidRPr="000E581C">
        <w:rPr>
          <w:szCs w:val="24"/>
        </w:rPr>
        <w:t>. Prestwould House.</w:t>
      </w:r>
    </w:p>
    <w:p w:rsidR="00BC163D" w:rsidRDefault="00BC163D" w:rsidP="00BC163D">
      <w:pPr>
        <w:pStyle w:val="ListParagraph"/>
        <w:numPr>
          <w:ilvl w:val="0"/>
          <w:numId w:val="2"/>
        </w:numPr>
        <w:spacing w:before="240" w:after="240"/>
        <w:ind w:hanging="720"/>
      </w:pPr>
      <w:r w:rsidRPr="000E581C">
        <w:rPr>
          <w:szCs w:val="24"/>
        </w:rPr>
        <w:t xml:space="preserve">Hinde, Thomas, ED (1995) </w:t>
      </w:r>
      <w:r w:rsidRPr="000E581C">
        <w:rPr>
          <w:b/>
          <w:i/>
          <w:szCs w:val="24"/>
        </w:rPr>
        <w:t>The Domesday Book, England’s Heritage, Then &amp; Now</w:t>
      </w:r>
      <w:r w:rsidRPr="000E581C">
        <w:rPr>
          <w:szCs w:val="24"/>
        </w:rPr>
        <w:t>, Coombe, Surry.</w:t>
      </w:r>
    </w:p>
    <w:p w:rsidR="00BC163D" w:rsidRDefault="00BC163D" w:rsidP="00BC163D">
      <w:pPr>
        <w:pStyle w:val="ListParagraph"/>
        <w:numPr>
          <w:ilvl w:val="0"/>
          <w:numId w:val="2"/>
        </w:numPr>
        <w:spacing w:before="240" w:after="240"/>
        <w:ind w:hanging="720"/>
      </w:pPr>
      <w:r>
        <w:t xml:space="preserve">Hofman, Margaret M. (1969) </w:t>
      </w:r>
      <w:r w:rsidRPr="000E581C">
        <w:rPr>
          <w:b/>
          <w:i/>
        </w:rPr>
        <w:t>Abstracts of Deeds Edgecombe Precinct, Edgecombe County North Carolina 1732 through 1758</w:t>
      </w:r>
      <w:r>
        <w:t>, Weldon NC.</w:t>
      </w:r>
    </w:p>
    <w:p w:rsidR="00BC163D" w:rsidRDefault="00BC163D" w:rsidP="00BC163D">
      <w:pPr>
        <w:pStyle w:val="ListParagraph"/>
        <w:numPr>
          <w:ilvl w:val="0"/>
          <w:numId w:val="2"/>
        </w:numPr>
        <w:spacing w:before="240" w:after="240"/>
        <w:ind w:hanging="720"/>
      </w:pPr>
      <w:r>
        <w:t xml:space="preserve">Hofman, Margaret M. (1987) </w:t>
      </w:r>
      <w:r w:rsidRPr="000E581C">
        <w:rPr>
          <w:b/>
          <w:i/>
        </w:rPr>
        <w:t>Abstracts of Deeds Edgecombe Precinct, Edgecombe County North Carolina 1766 through 1775</w:t>
      </w:r>
      <w:r>
        <w:t>, Weldon NC</w:t>
      </w:r>
    </w:p>
    <w:p w:rsidR="002535F7" w:rsidRDefault="00BC163D" w:rsidP="002535F7">
      <w:pPr>
        <w:pStyle w:val="ListParagraph"/>
        <w:numPr>
          <w:ilvl w:val="0"/>
          <w:numId w:val="2"/>
        </w:numPr>
        <w:spacing w:before="240" w:after="240"/>
        <w:ind w:hanging="720"/>
      </w:pPr>
      <w:r>
        <w:t xml:space="preserve">Holcomb, Brent H. (1983) </w:t>
      </w:r>
      <w:r w:rsidRPr="002535F7">
        <w:rPr>
          <w:b/>
          <w:i/>
        </w:rPr>
        <w:t>South Carolina Marriages 1688-1799</w:t>
      </w:r>
      <w:r>
        <w:t>, Genealogical Publishing Co, Baltimore.</w:t>
      </w:r>
    </w:p>
    <w:p w:rsidR="002535F7" w:rsidRDefault="002535F7" w:rsidP="002535F7">
      <w:pPr>
        <w:pStyle w:val="ListParagraph"/>
        <w:numPr>
          <w:ilvl w:val="0"/>
          <w:numId w:val="2"/>
        </w:numPr>
        <w:spacing w:before="240" w:after="240"/>
        <w:ind w:hanging="720"/>
      </w:pPr>
      <w:r w:rsidRPr="002535F7">
        <w:t xml:space="preserve">Holcomb, Brent H. </w:t>
      </w:r>
      <w:r>
        <w:t xml:space="preserve">(1979) </w:t>
      </w:r>
      <w:r w:rsidRPr="002535F7">
        <w:rPr>
          <w:b/>
          <w:i/>
        </w:rPr>
        <w:t>St. David’s Parish, South Carolina: Minutes of the Vestry, 1768–1832, Parish Register, 1819–1924</w:t>
      </w:r>
      <w:r w:rsidRPr="002535F7">
        <w:t xml:space="preserve">.  Southern Historical Press, </w:t>
      </w:r>
      <w:r>
        <w:t>Easley, S.C.</w:t>
      </w:r>
      <w:r w:rsidRPr="002535F7">
        <w:t>.</w:t>
      </w:r>
    </w:p>
    <w:p w:rsidR="00BC163D" w:rsidRDefault="00BC163D" w:rsidP="00BC163D">
      <w:pPr>
        <w:pStyle w:val="ListParagraph"/>
        <w:numPr>
          <w:ilvl w:val="0"/>
          <w:numId w:val="2"/>
        </w:numPr>
        <w:spacing w:before="240" w:after="240"/>
        <w:ind w:hanging="720"/>
      </w:pPr>
      <w:r>
        <w:t xml:space="preserve">Horn, James (2006) </w:t>
      </w:r>
      <w:r w:rsidRPr="000E581C">
        <w:rPr>
          <w:b/>
          <w:i/>
        </w:rPr>
        <w:t>A Land As God Made It: Jamestown and the Birth of America</w:t>
      </w:r>
      <w:r>
        <w:t>; Basic Books</w:t>
      </w:r>
    </w:p>
    <w:p w:rsidR="002535F7" w:rsidRDefault="002535F7" w:rsidP="00BC163D">
      <w:pPr>
        <w:pStyle w:val="ListParagraph"/>
        <w:numPr>
          <w:ilvl w:val="0"/>
          <w:numId w:val="2"/>
        </w:numPr>
        <w:spacing w:before="240" w:after="240"/>
        <w:ind w:hanging="720"/>
      </w:pPr>
      <w:r w:rsidRPr="003658D4">
        <w:rPr>
          <w:szCs w:val="24"/>
        </w:rPr>
        <w:t xml:space="preserve">Johnson, George Lloyd, Jr. </w:t>
      </w:r>
      <w:r>
        <w:rPr>
          <w:szCs w:val="24"/>
        </w:rPr>
        <w:t xml:space="preserve">(1997) </w:t>
      </w:r>
      <w:r w:rsidRPr="002535F7">
        <w:rPr>
          <w:b/>
          <w:i/>
          <w:iCs/>
          <w:szCs w:val="24"/>
        </w:rPr>
        <w:t>The Frontier in the Colonial South: South Carolina Backcountry, 1736–1800</w:t>
      </w:r>
      <w:r w:rsidRPr="003658D4">
        <w:rPr>
          <w:i/>
          <w:iCs/>
          <w:szCs w:val="24"/>
        </w:rPr>
        <w:t xml:space="preserve">. </w:t>
      </w:r>
      <w:r>
        <w:rPr>
          <w:szCs w:val="24"/>
        </w:rPr>
        <w:t>Westport, Conn.: Greenwood.</w:t>
      </w:r>
    </w:p>
    <w:p w:rsidR="00BC163D" w:rsidRDefault="00BC163D" w:rsidP="00BC163D">
      <w:pPr>
        <w:pStyle w:val="ListParagraph"/>
        <w:numPr>
          <w:ilvl w:val="0"/>
          <w:numId w:val="2"/>
        </w:numPr>
        <w:spacing w:before="240" w:after="240"/>
        <w:ind w:hanging="720"/>
      </w:pPr>
      <w:r w:rsidRPr="000E581C">
        <w:rPr>
          <w:szCs w:val="24"/>
        </w:rPr>
        <w:t xml:space="preserve">Jordan, William C. (1996). </w:t>
      </w:r>
      <w:r w:rsidRPr="000E581C">
        <w:rPr>
          <w:b/>
          <w:i/>
          <w:szCs w:val="24"/>
        </w:rPr>
        <w:t>The Great Famine: Northern Europe in the Early Fourteenth Century</w:t>
      </w:r>
      <w:r w:rsidRPr="000E581C">
        <w:rPr>
          <w:szCs w:val="24"/>
        </w:rPr>
        <w:t>. Princeton University Press.</w:t>
      </w:r>
    </w:p>
    <w:p w:rsidR="00BC163D" w:rsidRPr="000E581C" w:rsidRDefault="00BC163D" w:rsidP="00BC163D">
      <w:pPr>
        <w:pStyle w:val="ListParagraph"/>
        <w:numPr>
          <w:ilvl w:val="0"/>
          <w:numId w:val="2"/>
        </w:numPr>
        <w:spacing w:before="240" w:after="240"/>
        <w:ind w:hanging="720"/>
        <w:rPr>
          <w:rFonts w:eastAsiaTheme="minorHAnsi"/>
          <w:szCs w:val="24"/>
        </w:rPr>
      </w:pPr>
      <w:r w:rsidRPr="000E581C">
        <w:rPr>
          <w:b/>
          <w:i/>
          <w:szCs w:val="24"/>
        </w:rPr>
        <w:t>Kent, England, Tyler Index to Parish Registers, 1538-1874,</w:t>
      </w:r>
      <w:r w:rsidRPr="000E581C">
        <w:rPr>
          <w:szCs w:val="24"/>
        </w:rPr>
        <w:t xml:space="preserve"> Institute of Heraldic and Genealogical Studies, England, online ancestry.com.</w:t>
      </w:r>
    </w:p>
    <w:p w:rsidR="00BC163D" w:rsidRDefault="00BC163D" w:rsidP="00BC163D">
      <w:pPr>
        <w:pStyle w:val="ListParagraph"/>
        <w:numPr>
          <w:ilvl w:val="0"/>
          <w:numId w:val="2"/>
        </w:numPr>
        <w:spacing w:before="240" w:after="240"/>
        <w:ind w:hanging="720"/>
      </w:pPr>
      <w:r>
        <w:t xml:space="preserve">King, George Harrison Sanford (1961) </w:t>
      </w:r>
      <w:r w:rsidRPr="000E581C">
        <w:rPr>
          <w:b/>
          <w:i/>
        </w:rPr>
        <w:t>The Register of Overwharton Parish Stafford County Virginia 1723-1758,</w:t>
      </w:r>
      <w:r>
        <w:t xml:space="preserve"> etc., Southern Historical Press, Inc., Easley, SC.</w:t>
      </w:r>
    </w:p>
    <w:p w:rsidR="00BC163D" w:rsidRDefault="00BC163D" w:rsidP="00BC163D">
      <w:pPr>
        <w:pStyle w:val="ListParagraph"/>
        <w:numPr>
          <w:ilvl w:val="0"/>
          <w:numId w:val="2"/>
        </w:numPr>
        <w:spacing w:before="240" w:after="240"/>
        <w:ind w:hanging="720"/>
      </w:pPr>
      <w:r>
        <w:t xml:space="preserve">Knight, E. V. Jr. and Harlander, Anna Knight (1984) </w:t>
      </w:r>
      <w:r w:rsidRPr="000E581C">
        <w:rPr>
          <w:b/>
          <w:i/>
        </w:rPr>
        <w:t xml:space="preserve">Knight Family History: Descendants of Richard Knight of VA 17__ - 1760/61, </w:t>
      </w:r>
      <w:r>
        <w:t>Manuscript.</w:t>
      </w:r>
    </w:p>
    <w:p w:rsidR="002535F7" w:rsidRDefault="00BC163D" w:rsidP="002535F7">
      <w:pPr>
        <w:pStyle w:val="ListParagraph"/>
        <w:numPr>
          <w:ilvl w:val="0"/>
          <w:numId w:val="2"/>
        </w:numPr>
        <w:spacing w:before="240" w:after="240"/>
        <w:ind w:hanging="720"/>
      </w:pPr>
      <w:r>
        <w:t xml:space="preserve">Knight, Lucian Lamar (1910) </w:t>
      </w:r>
      <w:r w:rsidRPr="002535F7">
        <w:rPr>
          <w:b/>
          <w:i/>
        </w:rPr>
        <w:t>Genealogy of the Knight, Walton, Woodson, Lamar, Daniel, Benning, Cobb, Jackson, Grand and Other Georgia Families</w:t>
      </w:r>
      <w:r>
        <w:t>, Manuscript.</w:t>
      </w:r>
    </w:p>
    <w:p w:rsidR="002535F7" w:rsidRPr="002535F7" w:rsidRDefault="00BC163D" w:rsidP="002535F7">
      <w:pPr>
        <w:pStyle w:val="ListParagraph"/>
        <w:numPr>
          <w:ilvl w:val="0"/>
          <w:numId w:val="2"/>
        </w:numPr>
        <w:spacing w:before="240" w:after="240"/>
        <w:ind w:hanging="720"/>
      </w:pPr>
      <w:r w:rsidRPr="002535F7">
        <w:rPr>
          <w:szCs w:val="24"/>
        </w:rPr>
        <w:t xml:space="preserve">Leigh, William Austen Leigh and Knight, Montagu George, of Chawton (1911) </w:t>
      </w:r>
      <w:r w:rsidRPr="002535F7">
        <w:rPr>
          <w:b/>
          <w:i/>
          <w:szCs w:val="24"/>
        </w:rPr>
        <w:t>Chawton Manor and Its Owners: A Family History</w:t>
      </w:r>
      <w:r w:rsidRPr="002535F7">
        <w:rPr>
          <w:szCs w:val="24"/>
        </w:rPr>
        <w:t>, Smith, Elder &amp; Co, London.</w:t>
      </w:r>
    </w:p>
    <w:p w:rsidR="002535F7" w:rsidRPr="00BB2E28" w:rsidRDefault="002535F7" w:rsidP="002535F7">
      <w:pPr>
        <w:pStyle w:val="ListParagraph"/>
        <w:numPr>
          <w:ilvl w:val="0"/>
          <w:numId w:val="2"/>
        </w:numPr>
        <w:spacing w:before="240" w:after="240"/>
        <w:ind w:hanging="720"/>
      </w:pPr>
      <w:r w:rsidRPr="002535F7">
        <w:t>Linder, Suzanne Cameron</w:t>
      </w:r>
      <w:r>
        <w:t xml:space="preserve"> (2000)</w:t>
      </w:r>
      <w:r w:rsidRPr="002535F7">
        <w:t xml:space="preserve"> </w:t>
      </w:r>
      <w:r w:rsidRPr="002535F7">
        <w:rPr>
          <w:b/>
        </w:rPr>
        <w:t>Anglican Churches in Colonial South Carolina: Their History and Architecture</w:t>
      </w:r>
      <w:r w:rsidRPr="002535F7">
        <w:t>. Charleston, S.C.: Wyrick.</w:t>
      </w:r>
    </w:p>
    <w:p w:rsidR="00BC163D" w:rsidRDefault="00BC163D" w:rsidP="00BC163D">
      <w:pPr>
        <w:pStyle w:val="ListParagraph"/>
        <w:numPr>
          <w:ilvl w:val="0"/>
          <w:numId w:val="2"/>
        </w:numPr>
        <w:spacing w:before="240" w:after="240"/>
        <w:ind w:hanging="720"/>
      </w:pPr>
      <w:r>
        <w:t xml:space="preserve">Lindsay, Joyce H. (1960) </w:t>
      </w:r>
      <w:r w:rsidRPr="000E581C">
        <w:rPr>
          <w:b/>
          <w:i/>
        </w:rPr>
        <w:t>Marriages of Henrico County, Virginia 1680-1808</w:t>
      </w:r>
      <w:r>
        <w:t>, Southern Historical Press 1983, 1995. (There is not a single Knight in this volume, I include it merely because I went through it.)</w:t>
      </w:r>
    </w:p>
    <w:p w:rsidR="00BC163D" w:rsidRPr="00CD1AFC" w:rsidRDefault="00BC163D" w:rsidP="00BC163D">
      <w:pPr>
        <w:pStyle w:val="ListParagraph"/>
        <w:numPr>
          <w:ilvl w:val="0"/>
          <w:numId w:val="2"/>
        </w:numPr>
        <w:spacing w:before="240" w:after="240"/>
        <w:ind w:hanging="720"/>
      </w:pPr>
      <w:r w:rsidRPr="000E581C">
        <w:rPr>
          <w:szCs w:val="24"/>
        </w:rPr>
        <w:t xml:space="preserve">Loker, Aleck (2010). </w:t>
      </w:r>
      <w:r w:rsidRPr="000E581C">
        <w:rPr>
          <w:b/>
          <w:i/>
          <w:szCs w:val="24"/>
        </w:rPr>
        <w:t>La Florida: Spanish Exploration and Settlement in North America, 1500 To 1600.</w:t>
      </w:r>
      <w:r w:rsidRPr="000E581C">
        <w:rPr>
          <w:szCs w:val="24"/>
        </w:rPr>
        <w:t xml:space="preserve"> </w:t>
      </w:r>
    </w:p>
    <w:p w:rsidR="00CD1AFC" w:rsidRDefault="00CD1AFC" w:rsidP="00BC163D">
      <w:pPr>
        <w:pStyle w:val="ListParagraph"/>
        <w:numPr>
          <w:ilvl w:val="0"/>
          <w:numId w:val="2"/>
        </w:numPr>
        <w:spacing w:before="240" w:after="240"/>
        <w:ind w:hanging="720"/>
      </w:pPr>
      <w:r>
        <w:rPr>
          <w:szCs w:val="24"/>
        </w:rPr>
        <w:lastRenderedPageBreak/>
        <w:t xml:space="preserve">Lucas, S. Emmett, JR &amp; Wilson, Caroline P. (1976) </w:t>
      </w:r>
      <w:r w:rsidRPr="00CD1AFC">
        <w:rPr>
          <w:b/>
          <w:i/>
          <w:szCs w:val="24"/>
        </w:rPr>
        <w:t>Records of Effingham County Georgia 1786-1860</w:t>
      </w:r>
      <w:r>
        <w:rPr>
          <w:szCs w:val="24"/>
        </w:rPr>
        <w:t>, Southern Historical Press, Greenville.</w:t>
      </w:r>
    </w:p>
    <w:p w:rsidR="00BC163D" w:rsidRDefault="00BC163D" w:rsidP="00BC163D">
      <w:pPr>
        <w:pStyle w:val="ListParagraph"/>
        <w:numPr>
          <w:ilvl w:val="0"/>
          <w:numId w:val="2"/>
        </w:numPr>
        <w:spacing w:before="240" w:after="240"/>
        <w:ind w:hanging="720"/>
      </w:pPr>
      <w:r>
        <w:t xml:space="preserve">Mason, Polly Cary Mason (1946) </w:t>
      </w:r>
      <w:r w:rsidRPr="000E581C">
        <w:rPr>
          <w:b/>
          <w:i/>
        </w:rPr>
        <w:t>Records of Colonial Gloucester County Virginia, Vol. 1</w:t>
      </w:r>
      <w:r>
        <w:t>, Southern Historical Press, Greenville.</w:t>
      </w:r>
    </w:p>
    <w:p w:rsidR="00BC163D" w:rsidRDefault="00BC163D" w:rsidP="00BC163D">
      <w:pPr>
        <w:pStyle w:val="ListParagraph"/>
        <w:numPr>
          <w:ilvl w:val="0"/>
          <w:numId w:val="2"/>
        </w:numPr>
        <w:spacing w:before="240" w:after="240"/>
        <w:ind w:hanging="720"/>
      </w:pPr>
      <w:r>
        <w:t>McCartney, Martha W.(2007)</w:t>
      </w:r>
      <w:r w:rsidRPr="000E581C">
        <w:rPr>
          <w:b/>
        </w:rPr>
        <w:t xml:space="preserve"> </w:t>
      </w:r>
      <w:r w:rsidRPr="000E581C">
        <w:rPr>
          <w:rStyle w:val="Emphasis"/>
          <w:b/>
        </w:rPr>
        <w:t>Virginia Immigrants and Adventurers, 1607–1635</w:t>
      </w:r>
      <w:r>
        <w:rPr>
          <w:rStyle w:val="Emphasis"/>
        </w:rPr>
        <w:t>.</w:t>
      </w:r>
      <w:r>
        <w:t xml:space="preserve"> Baltimore, Maryland: Genealogical Publishing Company.</w:t>
      </w:r>
    </w:p>
    <w:p w:rsidR="00BC163D" w:rsidRDefault="00BC163D" w:rsidP="00BC163D">
      <w:pPr>
        <w:pStyle w:val="ListParagraph"/>
        <w:numPr>
          <w:ilvl w:val="0"/>
          <w:numId w:val="2"/>
        </w:numPr>
        <w:spacing w:before="240" w:after="240"/>
        <w:ind w:hanging="720"/>
      </w:pPr>
      <w:r>
        <w:t xml:space="preserve">McCartney, Martha W., et al. (2003) </w:t>
      </w:r>
      <w:r w:rsidRPr="000E581C">
        <w:rPr>
          <w:rStyle w:val="Emphasis"/>
          <w:b/>
        </w:rPr>
        <w:t>A Study of the Africans and African Americans on Jamestown Island and at Green Spring, 1619–1803</w:t>
      </w:r>
      <w:r>
        <w:rPr>
          <w:rStyle w:val="Emphasis"/>
        </w:rPr>
        <w:t>.</w:t>
      </w:r>
      <w:r>
        <w:t xml:space="preserve"> Williamsburg, Virginia: Colonial Williamsburg Foundation and National Park Service.</w:t>
      </w:r>
    </w:p>
    <w:p w:rsidR="00BC163D" w:rsidRDefault="00BC163D" w:rsidP="00BC163D">
      <w:pPr>
        <w:pStyle w:val="ListParagraph"/>
        <w:numPr>
          <w:ilvl w:val="0"/>
          <w:numId w:val="2"/>
        </w:numPr>
        <w:spacing w:before="240" w:after="240"/>
        <w:ind w:hanging="720"/>
      </w:pPr>
      <w:r>
        <w:t xml:space="preserve">McCartney, Martha (2018) “Virginia's First Africans." </w:t>
      </w:r>
      <w:r w:rsidRPr="000E581C">
        <w:rPr>
          <w:rStyle w:val="Emphasis"/>
          <w:b/>
        </w:rPr>
        <w:t>Encyclopedia Virginia</w:t>
      </w:r>
      <w:r>
        <w:t>. Virginia Foundation for the Humanities, 21 Sep. 2018. Web. 14 Oct. 2018.</w:t>
      </w:r>
    </w:p>
    <w:p w:rsidR="00BC163D" w:rsidRDefault="00BC163D" w:rsidP="00BC163D">
      <w:pPr>
        <w:pStyle w:val="ListParagraph"/>
        <w:numPr>
          <w:ilvl w:val="0"/>
          <w:numId w:val="2"/>
        </w:numPr>
        <w:spacing w:before="240" w:after="240"/>
        <w:ind w:hanging="720"/>
      </w:pPr>
      <w:r w:rsidRPr="000E581C">
        <w:rPr>
          <w:rFonts w:eastAsiaTheme="minorHAnsi"/>
          <w:szCs w:val="24"/>
        </w:rPr>
        <w:t xml:space="preserve">McGhan, Judith (1982) </w:t>
      </w:r>
      <w:r w:rsidRPr="000E581C">
        <w:rPr>
          <w:rFonts w:eastAsiaTheme="minorHAnsi"/>
          <w:b/>
          <w:i/>
          <w:szCs w:val="24"/>
        </w:rPr>
        <w:t xml:space="preserve">Virginia Vital Records </w:t>
      </w:r>
      <w:r w:rsidRPr="000362FC">
        <w:t>From the</w:t>
      </w:r>
      <w:r w:rsidRPr="000E581C">
        <w:rPr>
          <w:i/>
        </w:rPr>
        <w:t xml:space="preserve"> </w:t>
      </w:r>
      <w:r w:rsidRPr="000E581C">
        <w:rPr>
          <w:i/>
          <w:u w:val="single"/>
        </w:rPr>
        <w:t>Virginia Mag. of History/Bio, the Wm. &amp; Mary College Quarterly, and Tyler’s Quarterly</w:t>
      </w:r>
      <w:r>
        <w:t>, Clearfield, Genealogical Publishing Co, Baltimore.</w:t>
      </w:r>
    </w:p>
    <w:p w:rsidR="00BC163D" w:rsidRDefault="00BC163D" w:rsidP="00BC163D">
      <w:pPr>
        <w:pStyle w:val="ListParagraph"/>
        <w:numPr>
          <w:ilvl w:val="0"/>
          <w:numId w:val="2"/>
        </w:numPr>
        <w:spacing w:before="240" w:after="240"/>
        <w:ind w:hanging="720"/>
      </w:pPr>
      <w:r>
        <w:t xml:space="preserve">McKey, JoAnn Riley (2012) </w:t>
      </w:r>
      <w:r w:rsidRPr="000E581C">
        <w:rPr>
          <w:b/>
          <w:i/>
        </w:rPr>
        <w:t>Accomack County Virginia Court Order Abstracts 1697-1703</w:t>
      </w:r>
      <w:r>
        <w:t>, Heritage Books</w:t>
      </w:r>
    </w:p>
    <w:p w:rsidR="00BC163D" w:rsidRDefault="00BC163D" w:rsidP="00BC163D">
      <w:pPr>
        <w:pStyle w:val="ListParagraph"/>
        <w:numPr>
          <w:ilvl w:val="0"/>
          <w:numId w:val="2"/>
        </w:numPr>
        <w:spacing w:before="240" w:after="240"/>
        <w:ind w:hanging="720"/>
      </w:pPr>
      <w:r>
        <w:t xml:space="preserve">Metcalfe, Walter C. ED, Harvey, William, Vincent, Augustine (1887) </w:t>
      </w:r>
      <w:r w:rsidRPr="000E581C">
        <w:rPr>
          <w:b/>
          <w:i/>
        </w:rPr>
        <w:t>The Visitations of Northamptonshire 1564 and 1618-19</w:t>
      </w:r>
      <w:r>
        <w:t>, Mitchell and Hughes, London.</w:t>
      </w:r>
    </w:p>
    <w:p w:rsidR="00BC163D" w:rsidRDefault="00BC163D" w:rsidP="00BC163D">
      <w:pPr>
        <w:pStyle w:val="ListParagraph"/>
        <w:numPr>
          <w:ilvl w:val="0"/>
          <w:numId w:val="2"/>
        </w:numPr>
        <w:spacing w:before="240" w:after="240"/>
        <w:ind w:hanging="720"/>
      </w:pPr>
      <w:r w:rsidRPr="004D31F9">
        <w:rPr>
          <w:b/>
          <w:i/>
        </w:rPr>
        <w:t>Milams in Virginia</w:t>
      </w:r>
      <w:r>
        <w:t xml:space="preserve"> Website: </w:t>
      </w:r>
      <w:hyperlink r:id="rId115" w:history="1">
        <w:r w:rsidR="004D31F9" w:rsidRPr="006E23BE">
          <w:rPr>
            <w:rStyle w:val="Hyperlink"/>
          </w:rPr>
          <w:t>http://www.milaminvirginia.com/vision.html</w:t>
        </w:r>
      </w:hyperlink>
    </w:p>
    <w:p w:rsidR="004D31F9" w:rsidRDefault="002535F7" w:rsidP="00BC163D">
      <w:pPr>
        <w:pStyle w:val="ListParagraph"/>
        <w:numPr>
          <w:ilvl w:val="0"/>
          <w:numId w:val="2"/>
        </w:numPr>
        <w:spacing w:before="240" w:after="240"/>
        <w:ind w:hanging="720"/>
      </w:pPr>
      <w:r>
        <w:t xml:space="preserve">Miller, Joseph Lyon (1912) </w:t>
      </w:r>
      <w:r w:rsidRPr="002535F7">
        <w:rPr>
          <w:b/>
          <w:i/>
        </w:rPr>
        <w:t>The Descendants of Capt. Thomas Carter</w:t>
      </w:r>
      <w:r>
        <w:rPr>
          <w:b/>
          <w:i/>
        </w:rPr>
        <w:t xml:space="preserve"> of Barford, Lancaster Co VA</w:t>
      </w:r>
      <w:r>
        <w:t>, VA Hist Soc.</w:t>
      </w:r>
    </w:p>
    <w:p w:rsidR="00BC163D" w:rsidRDefault="00BC163D" w:rsidP="00BC163D">
      <w:pPr>
        <w:pStyle w:val="ListParagraph"/>
        <w:numPr>
          <w:ilvl w:val="0"/>
          <w:numId w:val="2"/>
        </w:numPr>
        <w:spacing w:before="240" w:after="240"/>
        <w:ind w:hanging="720"/>
      </w:pPr>
      <w:r w:rsidRPr="000E581C">
        <w:rPr>
          <w:szCs w:val="24"/>
        </w:rPr>
        <w:t xml:space="preserve">Moote, A. Lloyd (2008). </w:t>
      </w:r>
      <w:r w:rsidRPr="000E581C">
        <w:rPr>
          <w:b/>
          <w:i/>
          <w:szCs w:val="24"/>
        </w:rPr>
        <w:t>The Great Plague: The Story of London's Most Deadly Year</w:t>
      </w:r>
      <w:r w:rsidRPr="000E581C">
        <w:rPr>
          <w:szCs w:val="24"/>
        </w:rPr>
        <w:t>. London: JHU Press.</w:t>
      </w:r>
    </w:p>
    <w:p w:rsidR="00BC163D" w:rsidRDefault="00BC163D" w:rsidP="00BC163D">
      <w:pPr>
        <w:pStyle w:val="ListParagraph"/>
        <w:numPr>
          <w:ilvl w:val="0"/>
          <w:numId w:val="2"/>
        </w:numPr>
        <w:spacing w:before="240" w:after="240"/>
        <w:ind w:hanging="720"/>
      </w:pPr>
      <w:r>
        <w:t xml:space="preserve">Moss, Bobby Gilmer (1983) </w:t>
      </w:r>
      <w:r w:rsidRPr="000E581C">
        <w:rPr>
          <w:b/>
          <w:i/>
        </w:rPr>
        <w:t>Roster of South Carolina Patriots in the American Revolution</w:t>
      </w:r>
      <w:r>
        <w:t>, Genealogical Publishing Company, Baltimore.</w:t>
      </w:r>
    </w:p>
    <w:p w:rsidR="00BC163D" w:rsidRDefault="00BC163D" w:rsidP="00BC163D">
      <w:pPr>
        <w:pStyle w:val="ListParagraph"/>
        <w:numPr>
          <w:ilvl w:val="0"/>
          <w:numId w:val="2"/>
        </w:numPr>
        <w:spacing w:before="240" w:after="240"/>
        <w:ind w:hanging="720"/>
      </w:pPr>
      <w:r>
        <w:t xml:space="preserve">Newman, Harry Wright (2001) </w:t>
      </w:r>
      <w:r w:rsidRPr="00D176D5">
        <w:rPr>
          <w:b/>
          <w:i/>
        </w:rPr>
        <w:t>The Flowering of the Maryland Palatinate</w:t>
      </w:r>
      <w:r>
        <w:t xml:space="preserve">; Clearfield. </w:t>
      </w:r>
    </w:p>
    <w:p w:rsidR="00BC163D" w:rsidRDefault="00BC163D" w:rsidP="00BC163D">
      <w:pPr>
        <w:pStyle w:val="ListParagraph"/>
        <w:numPr>
          <w:ilvl w:val="0"/>
          <w:numId w:val="2"/>
        </w:numPr>
        <w:spacing w:before="240" w:after="240"/>
        <w:ind w:hanging="720"/>
      </w:pPr>
      <w:r>
        <w:t>Nugent, Nell Marion (1994)</w:t>
      </w:r>
      <w:r w:rsidRPr="00223FE1">
        <w:t xml:space="preserve"> </w:t>
      </w:r>
      <w:r w:rsidRPr="000E581C">
        <w:rPr>
          <w:b/>
          <w:i/>
        </w:rPr>
        <w:t>Cavaliers and Pioneers: Abstracts of Virginia Land Patents and Grants</w:t>
      </w:r>
      <w:r w:rsidRPr="00223FE1">
        <w:t>, Virginia Genealogical Society, Richmond, 1994, Vols. 1, 2, 3, 4.</w:t>
      </w:r>
    </w:p>
    <w:p w:rsidR="00BC163D" w:rsidRDefault="00BC163D" w:rsidP="00BC163D">
      <w:pPr>
        <w:pStyle w:val="ListParagraph"/>
        <w:numPr>
          <w:ilvl w:val="0"/>
          <w:numId w:val="2"/>
        </w:numPr>
        <w:spacing w:before="240" w:after="240"/>
        <w:ind w:hanging="720"/>
      </w:pPr>
      <w:r>
        <w:t xml:space="preserve">Parks, Gary (1982) </w:t>
      </w:r>
      <w:r w:rsidRPr="000E581C">
        <w:rPr>
          <w:b/>
          <w:i/>
        </w:rPr>
        <w:t>Extracts from the Records of Lancaster County</w:t>
      </w:r>
      <w:r>
        <w:t xml:space="preserve">, From the </w:t>
      </w:r>
      <w:r w:rsidRPr="000E581C">
        <w:rPr>
          <w:u w:val="single"/>
        </w:rPr>
        <w:t>Virginia Magazine of History and Biography</w:t>
      </w:r>
      <w:r>
        <w:t xml:space="preserve">, the </w:t>
      </w:r>
      <w:r w:rsidRPr="000E581C">
        <w:rPr>
          <w:u w:val="single"/>
        </w:rPr>
        <w:t>William and Mary College Quarterly</w:t>
      </w:r>
      <w:r>
        <w:t xml:space="preserve">, and </w:t>
      </w:r>
      <w:r w:rsidRPr="000E581C">
        <w:rPr>
          <w:u w:val="single"/>
        </w:rPr>
        <w:t>Tyler’s Quarterly</w:t>
      </w:r>
      <w:r>
        <w:t>, indexed, Genealogical Publishing Co, Baltimore</w:t>
      </w:r>
    </w:p>
    <w:p w:rsidR="00BC163D" w:rsidRDefault="00BC163D" w:rsidP="00BC163D">
      <w:pPr>
        <w:pStyle w:val="ListParagraph"/>
        <w:numPr>
          <w:ilvl w:val="0"/>
          <w:numId w:val="2"/>
        </w:numPr>
        <w:spacing w:before="240" w:after="240"/>
        <w:ind w:hanging="720"/>
      </w:pPr>
      <w:r>
        <w:t xml:space="preserve">Parks, Gary (1982) </w:t>
      </w:r>
      <w:r w:rsidRPr="000E581C">
        <w:rPr>
          <w:b/>
          <w:i/>
        </w:rPr>
        <w:t xml:space="preserve">Virginia Land Records </w:t>
      </w:r>
      <w:r w:rsidRPr="000362FC">
        <w:t xml:space="preserve">From the </w:t>
      </w:r>
      <w:r w:rsidRPr="000E581C">
        <w:rPr>
          <w:i/>
          <w:u w:val="single"/>
        </w:rPr>
        <w:t>Virginia Mag. of History/Bio, the Wm. &amp; Mary College Quarterly, and Tyler’s Quarterly</w:t>
      </w:r>
      <w:r w:rsidRPr="000E581C">
        <w:rPr>
          <w:u w:val="single"/>
        </w:rPr>
        <w:t>,</w:t>
      </w:r>
      <w:r>
        <w:t xml:space="preserve"> Clearfield, Genealogical Publishing Co, Baltimore.</w:t>
      </w:r>
    </w:p>
    <w:p w:rsidR="00BC163D" w:rsidRDefault="00BC163D" w:rsidP="00BC163D">
      <w:pPr>
        <w:pStyle w:val="ListParagraph"/>
        <w:numPr>
          <w:ilvl w:val="0"/>
          <w:numId w:val="2"/>
        </w:numPr>
        <w:spacing w:before="240" w:after="240"/>
        <w:ind w:hanging="720"/>
      </w:pPr>
      <w:r>
        <w:t xml:space="preserve">Philipot, John, Camden, William (1898) </w:t>
      </w:r>
      <w:r w:rsidRPr="000E581C">
        <w:rPr>
          <w:b/>
          <w:i/>
        </w:rPr>
        <w:t>The Visitation of Kent 1619-1621</w:t>
      </w:r>
      <w:r>
        <w:t>, The Harleian Society, London.</w:t>
      </w:r>
    </w:p>
    <w:p w:rsidR="00BC163D" w:rsidRDefault="00BC163D" w:rsidP="00BC163D">
      <w:pPr>
        <w:pStyle w:val="ListParagraph"/>
        <w:numPr>
          <w:ilvl w:val="0"/>
          <w:numId w:val="2"/>
        </w:numPr>
        <w:spacing w:before="240" w:after="240"/>
        <w:ind w:hanging="720"/>
      </w:pPr>
      <w:r>
        <w:t xml:space="preserve">Phillimore, W, </w:t>
      </w:r>
      <w:r w:rsidRPr="000E581C">
        <w:t>PPRS</w:t>
      </w:r>
      <w:r>
        <w:t xml:space="preserve"> (1910) </w:t>
      </w:r>
      <w:r w:rsidRPr="000E581C">
        <w:t xml:space="preserve">, </w:t>
      </w:r>
      <w:r w:rsidRPr="000E581C">
        <w:rPr>
          <w:b/>
          <w:i/>
        </w:rPr>
        <w:t>Kent Parish Registers, Marriages, part 2, 1538-1837</w:t>
      </w:r>
      <w:r w:rsidRPr="000E581C">
        <w:t>, Vol 151;  Kent, Kent, England)</w:t>
      </w:r>
    </w:p>
    <w:p w:rsidR="00BC163D" w:rsidRDefault="00BC163D" w:rsidP="00BC163D">
      <w:pPr>
        <w:pStyle w:val="ListParagraph"/>
        <w:numPr>
          <w:ilvl w:val="0"/>
          <w:numId w:val="2"/>
        </w:numPr>
        <w:spacing w:before="240" w:after="240"/>
        <w:ind w:hanging="720"/>
      </w:pPr>
      <w:r>
        <w:t xml:space="preserve">Poag, C. Wiley (1999) </w:t>
      </w:r>
      <w:r w:rsidRPr="000E581C">
        <w:rPr>
          <w:b/>
          <w:i/>
          <w:iCs/>
        </w:rPr>
        <w:t>Chesapeake Invader: Discovering America's Giant Meteorite Crater</w:t>
      </w:r>
      <w:r w:rsidRPr="000E581C">
        <w:rPr>
          <w:i/>
          <w:iCs/>
        </w:rPr>
        <w:t>.</w:t>
      </w:r>
      <w:r>
        <w:t xml:space="preserve"> Princeton, NJ: Princeton University Press.</w:t>
      </w:r>
    </w:p>
    <w:p w:rsidR="00BC163D" w:rsidRDefault="00BC163D" w:rsidP="00BC163D">
      <w:pPr>
        <w:pStyle w:val="ListParagraph"/>
        <w:numPr>
          <w:ilvl w:val="0"/>
          <w:numId w:val="2"/>
        </w:numPr>
        <w:spacing w:before="240" w:after="240"/>
        <w:ind w:hanging="720"/>
      </w:pPr>
      <w:r w:rsidRPr="00E52F06">
        <w:lastRenderedPageBreak/>
        <w:t xml:space="preserve">Porter, Glenn, and </w:t>
      </w:r>
      <w:r>
        <w:t xml:space="preserve">Livesay, </w:t>
      </w:r>
      <w:r w:rsidRPr="00E52F06">
        <w:t xml:space="preserve">Harold </w:t>
      </w:r>
      <w:r>
        <w:t>(1971)</w:t>
      </w:r>
      <w:r w:rsidRPr="00E52F06">
        <w:t xml:space="preserve"> Merchants and Manufacturers. Baltimore: Johns Hopkins University Press, 1971.</w:t>
      </w:r>
    </w:p>
    <w:p w:rsidR="00F471BD" w:rsidRDefault="00F471BD" w:rsidP="00BC163D">
      <w:pPr>
        <w:pStyle w:val="ListParagraph"/>
        <w:numPr>
          <w:ilvl w:val="0"/>
          <w:numId w:val="2"/>
        </w:numPr>
        <w:spacing w:before="240" w:after="240"/>
        <w:ind w:hanging="720"/>
      </w:pPr>
      <w:r>
        <w:t xml:space="preserve">Potter, Dorothy Williams (1982) </w:t>
      </w:r>
      <w:r w:rsidRPr="00F471BD">
        <w:rPr>
          <w:b/>
          <w:i/>
        </w:rPr>
        <w:t>Passports of Southeastern Pioneers 1770-1823</w:t>
      </w:r>
      <w:r>
        <w:t>; Baltimore: Gateway. (Alabama: Banner, 2009)</w:t>
      </w:r>
    </w:p>
    <w:p w:rsidR="00BC163D" w:rsidRDefault="00BC163D" w:rsidP="00BC163D">
      <w:pPr>
        <w:pStyle w:val="ListParagraph"/>
        <w:numPr>
          <w:ilvl w:val="0"/>
          <w:numId w:val="2"/>
        </w:numPr>
        <w:spacing w:before="240" w:after="240"/>
        <w:ind w:hanging="720"/>
      </w:pPr>
      <w:r>
        <w:t xml:space="preserve">Register, Alvaretta Kenan, </w:t>
      </w:r>
      <w:r w:rsidRPr="000E581C">
        <w:rPr>
          <w:b/>
          <w:i/>
        </w:rPr>
        <w:t>Bulloch Co. Georgia: Genealogical Sourc Material</w:t>
      </w:r>
      <w:r>
        <w:t>.</w:t>
      </w:r>
    </w:p>
    <w:p w:rsidR="00BC163D" w:rsidRDefault="00BC163D" w:rsidP="00BC163D">
      <w:pPr>
        <w:pStyle w:val="ListParagraph"/>
        <w:numPr>
          <w:ilvl w:val="0"/>
          <w:numId w:val="2"/>
        </w:numPr>
        <w:spacing w:before="240" w:after="240"/>
        <w:ind w:hanging="720"/>
      </w:pPr>
      <w:r w:rsidRPr="00F81B5B">
        <w:t xml:space="preserve">Richards, Gertrude R.B., Ph.D., and Leonard, Florence M. </w:t>
      </w:r>
      <w:r>
        <w:t xml:space="preserve">(1958) </w:t>
      </w:r>
      <w:r w:rsidR="004D31F9" w:rsidRPr="004D31F9">
        <w:rPr>
          <w:b/>
          <w:i/>
        </w:rPr>
        <w:t xml:space="preserve">The </w:t>
      </w:r>
      <w:r w:rsidRPr="000E581C">
        <w:rPr>
          <w:b/>
          <w:i/>
        </w:rPr>
        <w:t>Register of Albemarle Parish Surry and Sussex Counties 1739-1778</w:t>
      </w:r>
      <w:r>
        <w:t xml:space="preserve">, The National Society Colonial Dames of America in the Commonwealth of Virginia; Southern Historical Press Edition, 1984. </w:t>
      </w:r>
    </w:p>
    <w:p w:rsidR="00BC163D" w:rsidRDefault="00BC163D" w:rsidP="00BC163D">
      <w:pPr>
        <w:pStyle w:val="ListParagraph"/>
        <w:numPr>
          <w:ilvl w:val="0"/>
          <w:numId w:val="2"/>
        </w:numPr>
        <w:spacing w:before="240" w:after="240"/>
        <w:ind w:hanging="720"/>
      </w:pPr>
      <w:r>
        <w:t xml:space="preserve">Riordan, Timothy B. (2004) </w:t>
      </w:r>
      <w:r w:rsidRPr="009E660D">
        <w:rPr>
          <w:b/>
          <w:i/>
        </w:rPr>
        <w:t>The Plundering Time: Maryland and the English Civil War, 1645–1646</w:t>
      </w:r>
      <w:r>
        <w:t>; The Maryland Historical Society.</w:t>
      </w:r>
    </w:p>
    <w:p w:rsidR="00BC163D" w:rsidRPr="000E581C" w:rsidRDefault="00BC163D" w:rsidP="00BC163D">
      <w:pPr>
        <w:pStyle w:val="ListParagraph"/>
        <w:numPr>
          <w:ilvl w:val="0"/>
          <w:numId w:val="2"/>
        </w:numPr>
        <w:spacing w:before="240" w:after="240"/>
        <w:ind w:hanging="720"/>
        <w:rPr>
          <w:szCs w:val="24"/>
        </w:rPr>
      </w:pPr>
      <w:r w:rsidRPr="000E581C">
        <w:rPr>
          <w:szCs w:val="24"/>
        </w:rPr>
        <w:t xml:space="preserve">Rosen, William (2014). </w:t>
      </w:r>
      <w:r>
        <w:rPr>
          <w:b/>
          <w:i/>
          <w:szCs w:val="24"/>
        </w:rPr>
        <w:t>The T</w:t>
      </w:r>
      <w:r w:rsidRPr="000E581C">
        <w:rPr>
          <w:b/>
          <w:i/>
          <w:szCs w:val="24"/>
        </w:rPr>
        <w:t xml:space="preserve">hird </w:t>
      </w:r>
      <w:r>
        <w:rPr>
          <w:b/>
          <w:i/>
          <w:szCs w:val="24"/>
        </w:rPr>
        <w:t>H</w:t>
      </w:r>
      <w:r w:rsidRPr="000E581C">
        <w:rPr>
          <w:b/>
          <w:i/>
          <w:szCs w:val="24"/>
        </w:rPr>
        <w:t>orseman: climate change and the Great Famine of the 14th century</w:t>
      </w:r>
      <w:r w:rsidRPr="000E581C">
        <w:rPr>
          <w:szCs w:val="24"/>
        </w:rPr>
        <w:t>. New York: Viking.</w:t>
      </w:r>
    </w:p>
    <w:p w:rsidR="00BC163D" w:rsidRPr="000E581C" w:rsidRDefault="00BC163D" w:rsidP="00BC163D">
      <w:pPr>
        <w:pStyle w:val="ListParagraph"/>
        <w:numPr>
          <w:ilvl w:val="0"/>
          <w:numId w:val="2"/>
        </w:numPr>
        <w:spacing w:before="240" w:after="240"/>
        <w:ind w:hanging="720"/>
        <w:rPr>
          <w:szCs w:val="24"/>
        </w:rPr>
      </w:pPr>
      <w:r w:rsidRPr="000E581C">
        <w:rPr>
          <w:szCs w:val="24"/>
        </w:rPr>
        <w:t xml:space="preserve">Roskell,  J.S., L. Clark, C. Rawcliffe. EDS (1993) </w:t>
      </w:r>
      <w:r w:rsidRPr="000E581C">
        <w:rPr>
          <w:b/>
          <w:i/>
          <w:szCs w:val="24"/>
        </w:rPr>
        <w:t>The History of Parliament: the House of Commons 1386-1421</w:t>
      </w:r>
      <w:r w:rsidRPr="000E581C">
        <w:rPr>
          <w:szCs w:val="24"/>
        </w:rPr>
        <w:t xml:space="preserve"> </w:t>
      </w:r>
      <w:hyperlink r:id="rId116" w:history="1">
        <w:r w:rsidRPr="000E581C">
          <w:rPr>
            <w:rStyle w:val="Hyperlink"/>
            <w:szCs w:val="24"/>
          </w:rPr>
          <w:t>https://www.historyofparliamentonline.org/volume/1386-1421/member/knight-augustine</w:t>
        </w:r>
      </w:hyperlink>
    </w:p>
    <w:p w:rsidR="00BC163D" w:rsidRPr="000E581C" w:rsidRDefault="00BC163D" w:rsidP="00BC163D">
      <w:pPr>
        <w:pStyle w:val="ListParagraph"/>
        <w:numPr>
          <w:ilvl w:val="0"/>
          <w:numId w:val="2"/>
        </w:numPr>
        <w:spacing w:before="240" w:after="240"/>
        <w:ind w:hanging="720"/>
        <w:rPr>
          <w:szCs w:val="24"/>
        </w:rPr>
      </w:pPr>
      <w:r w:rsidRPr="000E581C">
        <w:rPr>
          <w:szCs w:val="24"/>
        </w:rPr>
        <w:t xml:space="preserve">Russell, Jeffrey Burton (1984) </w:t>
      </w:r>
      <w:r w:rsidRPr="000E581C">
        <w:rPr>
          <w:b/>
          <w:i/>
          <w:szCs w:val="24"/>
        </w:rPr>
        <w:t>Witchcraft in the Middle Ages</w:t>
      </w:r>
      <w:r w:rsidRPr="000E581C">
        <w:rPr>
          <w:szCs w:val="24"/>
        </w:rPr>
        <w:t>, Cornell University Press.</w:t>
      </w:r>
    </w:p>
    <w:p w:rsidR="00BC163D" w:rsidRPr="000E581C" w:rsidRDefault="00BC163D" w:rsidP="00BC163D">
      <w:pPr>
        <w:pStyle w:val="ListParagraph"/>
        <w:numPr>
          <w:ilvl w:val="0"/>
          <w:numId w:val="2"/>
        </w:numPr>
        <w:spacing w:before="240" w:after="240"/>
        <w:ind w:hanging="720"/>
        <w:rPr>
          <w:szCs w:val="24"/>
        </w:rPr>
      </w:pPr>
      <w:r w:rsidRPr="000E581C">
        <w:rPr>
          <w:szCs w:val="24"/>
        </w:rPr>
        <w:t xml:space="preserve">Rylands, W. Harry, ED (1913) </w:t>
      </w:r>
      <w:r w:rsidRPr="000E581C">
        <w:rPr>
          <w:b/>
          <w:i/>
          <w:szCs w:val="24"/>
        </w:rPr>
        <w:t>The Visitation of Hampshire 1530, 1575, 1622</w:t>
      </w:r>
      <w:r w:rsidRPr="000E581C">
        <w:rPr>
          <w:szCs w:val="24"/>
        </w:rPr>
        <w:t>, The Harleian Society, London.</w:t>
      </w:r>
    </w:p>
    <w:p w:rsidR="00BC163D" w:rsidRDefault="00BC163D" w:rsidP="00BC163D">
      <w:pPr>
        <w:pStyle w:val="ListParagraph"/>
        <w:numPr>
          <w:ilvl w:val="0"/>
          <w:numId w:val="2"/>
        </w:numPr>
        <w:spacing w:before="240" w:after="240"/>
        <w:ind w:hanging="720"/>
      </w:pPr>
      <w:r>
        <w:t xml:space="preserve">Southern, Ed, ED (2004) </w:t>
      </w:r>
      <w:r w:rsidRPr="000E581C">
        <w:rPr>
          <w:b/>
          <w:i/>
        </w:rPr>
        <w:t>The Jamestown Adventure: Accounts of the Virginia Colony, 1605-1614</w:t>
      </w:r>
      <w:r>
        <w:t>, Blair.</w:t>
      </w:r>
    </w:p>
    <w:p w:rsidR="00BC163D" w:rsidRDefault="00BC163D" w:rsidP="00BC163D">
      <w:pPr>
        <w:pStyle w:val="ListParagraph"/>
        <w:numPr>
          <w:ilvl w:val="0"/>
          <w:numId w:val="2"/>
        </w:numPr>
        <w:spacing w:before="240" w:after="240"/>
        <w:ind w:hanging="720"/>
      </w:pPr>
      <w:r>
        <w:t xml:space="preserve">Sparacio, Ruth and Sam (2016) </w:t>
      </w:r>
      <w:r w:rsidRPr="000E581C">
        <w:rPr>
          <w:b/>
          <w:i/>
        </w:rPr>
        <w:t>Northumberland County Virginia Deed and Will Abstracts 1650 – 1655,</w:t>
      </w:r>
      <w:r>
        <w:t>, Colonial Roots, Millsboro.</w:t>
      </w:r>
    </w:p>
    <w:p w:rsidR="00BC163D" w:rsidRDefault="00BC163D" w:rsidP="00BC163D">
      <w:pPr>
        <w:pStyle w:val="ListParagraph"/>
        <w:numPr>
          <w:ilvl w:val="0"/>
          <w:numId w:val="2"/>
        </w:numPr>
        <w:spacing w:before="240" w:after="240"/>
        <w:ind w:hanging="720"/>
      </w:pPr>
      <w:r>
        <w:t xml:space="preserve">Sparacio, Ruth and Sam (2016) </w:t>
      </w:r>
      <w:r w:rsidRPr="000E581C">
        <w:rPr>
          <w:b/>
          <w:i/>
        </w:rPr>
        <w:t>Northumberland County Virginia Deed and Will Abstracts 1670-1672 and 1706-1711</w:t>
      </w:r>
      <w:r>
        <w:t>, Colonial Roots, Millsboro..</w:t>
      </w:r>
    </w:p>
    <w:p w:rsidR="00BC163D" w:rsidRDefault="00BC163D" w:rsidP="00BC163D">
      <w:pPr>
        <w:pStyle w:val="ListParagraph"/>
        <w:numPr>
          <w:ilvl w:val="0"/>
          <w:numId w:val="2"/>
        </w:numPr>
        <w:spacing w:before="240" w:after="240"/>
        <w:ind w:hanging="720"/>
      </w:pPr>
      <w:r>
        <w:t xml:space="preserve">Sparacio, Ruth and Sam (2016) </w:t>
      </w:r>
      <w:r w:rsidRPr="000E581C">
        <w:rPr>
          <w:b/>
          <w:i/>
        </w:rPr>
        <w:t>Northumberland County, Order Book Abstracts 1665-1669</w:t>
      </w:r>
      <w:r>
        <w:t>,  Colonial Roots, Millsboro.</w:t>
      </w:r>
    </w:p>
    <w:p w:rsidR="00BC163D" w:rsidRDefault="00BC163D" w:rsidP="00BC163D">
      <w:pPr>
        <w:pStyle w:val="ListParagraph"/>
        <w:numPr>
          <w:ilvl w:val="0"/>
          <w:numId w:val="2"/>
        </w:numPr>
        <w:spacing w:before="240" w:after="240"/>
        <w:ind w:hanging="720"/>
      </w:pPr>
      <w:r>
        <w:t xml:space="preserve">Sparacio, Ruth and Sam (2016) </w:t>
      </w:r>
      <w:r w:rsidRPr="000E581C">
        <w:rPr>
          <w:b/>
          <w:i/>
        </w:rPr>
        <w:t>Northumberland County, Virginia Order Book Abstracts 1669-1673</w:t>
      </w:r>
      <w:r>
        <w:t>, Colonial Roots, Millsboro.</w:t>
      </w:r>
    </w:p>
    <w:p w:rsidR="00BC163D" w:rsidRDefault="00BC163D" w:rsidP="00BC163D">
      <w:pPr>
        <w:pStyle w:val="ListParagraph"/>
        <w:numPr>
          <w:ilvl w:val="0"/>
          <w:numId w:val="2"/>
        </w:numPr>
        <w:spacing w:before="240" w:after="240"/>
        <w:ind w:hanging="720"/>
      </w:pPr>
      <w:r>
        <w:t xml:space="preserve">Sparacio, Ruth and Sam (2016) </w:t>
      </w:r>
      <w:r w:rsidRPr="000E581C">
        <w:rPr>
          <w:b/>
          <w:i/>
        </w:rPr>
        <w:t>Stafford County, Virginia Deed and Will Abstracts 1699-1709</w:t>
      </w:r>
      <w:r>
        <w:t>,  Colonial Roots, Millsboro.</w:t>
      </w:r>
    </w:p>
    <w:p w:rsidR="00BC163D" w:rsidRDefault="00BC163D" w:rsidP="00BC163D">
      <w:pPr>
        <w:pStyle w:val="ListParagraph"/>
        <w:numPr>
          <w:ilvl w:val="0"/>
          <w:numId w:val="2"/>
        </w:numPr>
        <w:spacing w:before="240" w:after="240"/>
        <w:ind w:hanging="720"/>
      </w:pPr>
      <w:r>
        <w:t xml:space="preserve">Sparacio, Ruth and Sam (2017) </w:t>
      </w:r>
      <w:r w:rsidRPr="000E581C">
        <w:rPr>
          <w:b/>
          <w:i/>
        </w:rPr>
        <w:t>Northumberland County, Virginia Deed and Will Abstracts 1662-1666</w:t>
      </w:r>
      <w:r>
        <w:t>,  Colonial Roots, Millsboro.</w:t>
      </w:r>
    </w:p>
    <w:p w:rsidR="00BC163D" w:rsidRPr="000E581C" w:rsidRDefault="00BC163D" w:rsidP="00BC163D">
      <w:pPr>
        <w:pStyle w:val="ListParagraph"/>
        <w:numPr>
          <w:ilvl w:val="0"/>
          <w:numId w:val="2"/>
        </w:numPr>
        <w:spacing w:before="240" w:after="240"/>
        <w:ind w:hanging="720"/>
        <w:rPr>
          <w:rFonts w:eastAsiaTheme="minorHAnsi"/>
          <w:szCs w:val="24"/>
        </w:rPr>
      </w:pPr>
      <w:r w:rsidRPr="000E581C">
        <w:rPr>
          <w:rFonts w:eastAsiaTheme="minorHAnsi"/>
          <w:b/>
          <w:i/>
          <w:szCs w:val="24"/>
        </w:rPr>
        <w:t>St. Bride Parish register:</w:t>
      </w:r>
      <w:r w:rsidRPr="000E581C">
        <w:rPr>
          <w:rFonts w:eastAsiaTheme="minorHAnsi"/>
          <w:szCs w:val="24"/>
        </w:rPr>
        <w:t xml:space="preserve"> online at ancestry.com </w:t>
      </w:r>
      <w:hyperlink r:id="rId117" w:history="1">
        <w:r w:rsidRPr="000E581C">
          <w:rPr>
            <w:rStyle w:val="Hyperlink"/>
            <w:rFonts w:eastAsiaTheme="minorHAnsi"/>
            <w:szCs w:val="24"/>
          </w:rPr>
          <w:t>https://www.ancestry.com/interactive/1624/31281_a101429-00167</w:t>
        </w:r>
      </w:hyperlink>
    </w:p>
    <w:p w:rsidR="00BC163D" w:rsidRDefault="00BC163D" w:rsidP="00BC163D">
      <w:pPr>
        <w:pStyle w:val="ListParagraph"/>
        <w:numPr>
          <w:ilvl w:val="0"/>
          <w:numId w:val="2"/>
        </w:numPr>
        <w:spacing w:before="240" w:after="240"/>
        <w:ind w:hanging="720"/>
      </w:pPr>
      <w:r>
        <w:t xml:space="preserve">Trevor-Roper, Hugh (1967) </w:t>
      </w:r>
      <w:r>
        <w:rPr>
          <w:rStyle w:val="Emphasis"/>
        </w:rPr>
        <w:t>T</w:t>
      </w:r>
      <w:r w:rsidRPr="000E581C">
        <w:rPr>
          <w:rStyle w:val="Emphasis"/>
          <w:b/>
        </w:rPr>
        <w:t>he Crisis of the Seventeenth Century: Religion, the Reformation, and Social Change, and Other Essays</w:t>
      </w:r>
      <w:r>
        <w:t xml:space="preserve">. </w:t>
      </w:r>
    </w:p>
    <w:p w:rsidR="00BC163D" w:rsidRPr="000E581C" w:rsidRDefault="00BC163D" w:rsidP="00BC163D">
      <w:pPr>
        <w:pStyle w:val="ListParagraph"/>
        <w:numPr>
          <w:ilvl w:val="0"/>
          <w:numId w:val="2"/>
        </w:numPr>
        <w:spacing w:before="240" w:after="240"/>
        <w:ind w:hanging="720"/>
        <w:rPr>
          <w:rFonts w:eastAsiaTheme="minorHAnsi"/>
          <w:szCs w:val="24"/>
        </w:rPr>
      </w:pPr>
      <w:r w:rsidRPr="000E581C">
        <w:rPr>
          <w:rFonts w:eastAsiaTheme="minorHAnsi"/>
          <w:szCs w:val="24"/>
        </w:rPr>
        <w:t xml:space="preserve">Tyler, Frank Watt  </w:t>
      </w:r>
      <w:r w:rsidRPr="000E581C">
        <w:rPr>
          <w:rFonts w:eastAsiaTheme="minorHAnsi"/>
          <w:b/>
          <w:i/>
          <w:szCs w:val="24"/>
        </w:rPr>
        <w:t>The Tyler Collection.</w:t>
      </w:r>
      <w:r w:rsidRPr="000E581C">
        <w:rPr>
          <w:rFonts w:eastAsiaTheme="minorHAnsi"/>
          <w:szCs w:val="24"/>
        </w:rPr>
        <w:t xml:space="preserve"> Canterbury, Kent, England: The Institute of Heraldic and Genealogical Studies. Canterbury, Kent, England.</w:t>
      </w:r>
    </w:p>
    <w:p w:rsidR="00BC163D" w:rsidRDefault="00BC163D" w:rsidP="00BC163D">
      <w:pPr>
        <w:pStyle w:val="ListParagraph"/>
        <w:numPr>
          <w:ilvl w:val="0"/>
          <w:numId w:val="2"/>
        </w:numPr>
        <w:spacing w:before="240" w:after="240"/>
        <w:ind w:hanging="720"/>
      </w:pPr>
      <w:r w:rsidRPr="000E581C">
        <w:rPr>
          <w:b/>
          <w:i/>
        </w:rPr>
        <w:t xml:space="preserve">Virginia Magazine of History and Biography, Vol. I </w:t>
      </w:r>
      <w:r w:rsidRPr="00231A20">
        <w:t>(1894)</w:t>
      </w:r>
      <w:r>
        <w:t xml:space="preserve"> The Virginia Historical Society, House of the Society, Richmond. </w:t>
      </w:r>
    </w:p>
    <w:p w:rsidR="00BC163D" w:rsidRDefault="00BC163D" w:rsidP="00BC163D">
      <w:pPr>
        <w:pStyle w:val="ListParagraph"/>
        <w:numPr>
          <w:ilvl w:val="0"/>
          <w:numId w:val="2"/>
        </w:numPr>
        <w:spacing w:before="240" w:after="240"/>
        <w:ind w:hanging="720"/>
      </w:pPr>
      <w:r w:rsidRPr="000E581C">
        <w:rPr>
          <w:b/>
          <w:i/>
        </w:rPr>
        <w:t>Virginia Magazine of History and Biography</w:t>
      </w:r>
      <w:r>
        <w:t>,</w:t>
      </w:r>
      <w:r w:rsidRPr="000E581C">
        <w:rPr>
          <w:b/>
          <w:i/>
        </w:rPr>
        <w:t xml:space="preserve"> Vol. XXV </w:t>
      </w:r>
      <w:r w:rsidRPr="00231A20">
        <w:t>(1917)</w:t>
      </w:r>
      <w:r>
        <w:t xml:space="preserve"> The Virginia Historical Society,  House of the Society, Richmond.</w:t>
      </w:r>
    </w:p>
    <w:p w:rsidR="00BC163D" w:rsidRDefault="00BC163D" w:rsidP="00BC163D">
      <w:pPr>
        <w:pStyle w:val="ListParagraph"/>
        <w:numPr>
          <w:ilvl w:val="0"/>
          <w:numId w:val="2"/>
        </w:numPr>
        <w:spacing w:before="240" w:after="240"/>
        <w:ind w:hanging="720"/>
      </w:pPr>
      <w:r w:rsidRPr="000E581C">
        <w:rPr>
          <w:b/>
          <w:i/>
        </w:rPr>
        <w:lastRenderedPageBreak/>
        <w:t>Virginia Magazine of History and Biography, Vol. XXVIII</w:t>
      </w:r>
      <w:r>
        <w:t xml:space="preserve"> (1968) The Virginia Historical Society, Kraus Reprint Corporation, New York.</w:t>
      </w:r>
    </w:p>
    <w:p w:rsidR="00BC163D" w:rsidRDefault="00BC163D" w:rsidP="00BC163D">
      <w:pPr>
        <w:pStyle w:val="ListParagraph"/>
        <w:numPr>
          <w:ilvl w:val="0"/>
          <w:numId w:val="2"/>
        </w:numPr>
        <w:spacing w:before="240" w:after="240"/>
        <w:ind w:hanging="720"/>
      </w:pPr>
      <w:r w:rsidRPr="000E581C">
        <w:rPr>
          <w:szCs w:val="24"/>
        </w:rPr>
        <w:t xml:space="preserve">Virtual Jamestown Project: </w:t>
      </w:r>
      <w:r w:rsidRPr="000E581C">
        <w:rPr>
          <w:b/>
          <w:i/>
          <w:szCs w:val="24"/>
        </w:rPr>
        <w:t xml:space="preserve">Letter of Juan Rogel to Francis Borgia </w:t>
      </w:r>
      <w:r w:rsidRPr="000E581C">
        <w:rPr>
          <w:szCs w:val="24"/>
        </w:rPr>
        <w:t xml:space="preserve"> 28 August 1572, University of Virginia Library, accessed 8 January 2015.</w:t>
      </w:r>
    </w:p>
    <w:p w:rsidR="00BC163D" w:rsidRDefault="00BC163D" w:rsidP="00BC163D">
      <w:pPr>
        <w:pStyle w:val="ListParagraph"/>
        <w:numPr>
          <w:ilvl w:val="0"/>
          <w:numId w:val="2"/>
        </w:numPr>
        <w:spacing w:before="240" w:after="240"/>
        <w:ind w:hanging="720"/>
      </w:pPr>
      <w:r w:rsidRPr="000E581C">
        <w:rPr>
          <w:rFonts w:eastAsiaTheme="minorHAnsi"/>
          <w:szCs w:val="24"/>
        </w:rPr>
        <w:t>Weisiger, Benjamin B., III</w:t>
      </w:r>
      <w:r>
        <w:t xml:space="preserve"> (1985) </w:t>
      </w:r>
      <w:r w:rsidRPr="000E581C">
        <w:rPr>
          <w:b/>
          <w:i/>
        </w:rPr>
        <w:t>Henrico County Virginia Colonial Deeds 1737-1750</w:t>
      </w:r>
      <w:r>
        <w:t>, Iberian, Athens GA, 1995.  (There is not a single Knight in this volume, I include it merely because I went through it.)</w:t>
      </w:r>
    </w:p>
    <w:p w:rsidR="00BC163D" w:rsidRPr="000E581C" w:rsidRDefault="00BC163D" w:rsidP="00BC163D">
      <w:pPr>
        <w:pStyle w:val="ListParagraph"/>
        <w:numPr>
          <w:ilvl w:val="0"/>
          <w:numId w:val="2"/>
        </w:numPr>
        <w:spacing w:before="240" w:after="240"/>
        <w:ind w:hanging="720"/>
        <w:rPr>
          <w:rFonts w:eastAsiaTheme="minorHAnsi"/>
          <w:szCs w:val="24"/>
        </w:rPr>
      </w:pPr>
      <w:r w:rsidRPr="000E581C">
        <w:rPr>
          <w:rFonts w:eastAsiaTheme="minorHAnsi"/>
          <w:szCs w:val="24"/>
        </w:rPr>
        <w:t xml:space="preserve">Weisiger, Benjamin B., III (1996) </w:t>
      </w:r>
      <w:r w:rsidRPr="000E581C">
        <w:rPr>
          <w:rFonts w:eastAsiaTheme="minorHAnsi"/>
          <w:b/>
          <w:i/>
          <w:szCs w:val="24"/>
        </w:rPr>
        <w:t>Henrico County Virginia Colonial Deeds 1677-1705</w:t>
      </w:r>
      <w:r w:rsidRPr="000E581C">
        <w:rPr>
          <w:rFonts w:eastAsiaTheme="minorHAnsi"/>
          <w:szCs w:val="24"/>
        </w:rPr>
        <w:t>, Iberian Publishing, Athens, GA</w:t>
      </w:r>
    </w:p>
    <w:p w:rsidR="00BC163D" w:rsidRPr="000E581C" w:rsidRDefault="00BC163D" w:rsidP="00BC163D">
      <w:pPr>
        <w:pStyle w:val="ListParagraph"/>
        <w:numPr>
          <w:ilvl w:val="0"/>
          <w:numId w:val="2"/>
        </w:numPr>
        <w:spacing w:before="240" w:after="240"/>
        <w:ind w:hanging="720"/>
        <w:rPr>
          <w:rFonts w:eastAsiaTheme="minorHAnsi"/>
          <w:szCs w:val="24"/>
        </w:rPr>
      </w:pPr>
      <w:r w:rsidRPr="000E581C">
        <w:rPr>
          <w:rFonts w:eastAsiaTheme="minorHAnsi"/>
          <w:szCs w:val="24"/>
        </w:rPr>
        <w:t xml:space="preserve">Weisiger, Benjamin B., III (1998) </w:t>
      </w:r>
      <w:r w:rsidRPr="000E581C">
        <w:rPr>
          <w:rFonts w:eastAsiaTheme="minorHAnsi"/>
          <w:b/>
          <w:i/>
          <w:szCs w:val="24"/>
        </w:rPr>
        <w:t xml:space="preserve"> Henrico County Virginia Colonial Wills &amp; Deeds 1677-1737</w:t>
      </w:r>
      <w:r w:rsidRPr="000E581C">
        <w:rPr>
          <w:rFonts w:eastAsiaTheme="minorHAnsi"/>
          <w:szCs w:val="24"/>
        </w:rPr>
        <w:t>, Iberian Publishing, Athens, GA.</w:t>
      </w:r>
    </w:p>
    <w:p w:rsidR="00BC163D" w:rsidRDefault="00BC163D" w:rsidP="00BC163D">
      <w:pPr>
        <w:pStyle w:val="ListParagraph"/>
        <w:numPr>
          <w:ilvl w:val="0"/>
          <w:numId w:val="2"/>
        </w:numPr>
        <w:spacing w:before="240" w:after="240"/>
        <w:ind w:hanging="720"/>
      </w:pPr>
      <w:r>
        <w:t xml:space="preserve">White, Sam (2017) </w:t>
      </w:r>
      <w:r w:rsidRPr="000E581C">
        <w:rPr>
          <w:b/>
          <w:i/>
        </w:rPr>
        <w:t>A Cold Welcome: The Little Ice Age and Europe’s Encou</w:t>
      </w:r>
      <w:r>
        <w:rPr>
          <w:b/>
          <w:i/>
        </w:rPr>
        <w:t>n</w:t>
      </w:r>
      <w:r w:rsidRPr="000E581C">
        <w:rPr>
          <w:b/>
          <w:i/>
        </w:rPr>
        <w:t>ter with North America</w:t>
      </w:r>
      <w:r>
        <w:t>, Harvard University Press.</w:t>
      </w:r>
    </w:p>
    <w:p w:rsidR="00BC163D" w:rsidRDefault="00BC163D" w:rsidP="00BC163D">
      <w:pPr>
        <w:pStyle w:val="ListParagraph"/>
        <w:numPr>
          <w:ilvl w:val="0"/>
          <w:numId w:val="2"/>
        </w:numPr>
        <w:spacing w:before="240" w:after="240"/>
        <w:ind w:hanging="720"/>
      </w:pPr>
      <w:r>
        <w:t xml:space="preserve">Williams, Kathleen Booth (2003) </w:t>
      </w:r>
      <w:r w:rsidRPr="000E581C">
        <w:rPr>
          <w:b/>
          <w:i/>
        </w:rPr>
        <w:t>Marriages of Goochland County, Virginia 1733-1815</w:t>
      </w:r>
      <w:r>
        <w:t xml:space="preserve">, Clearfield, Baltimore. </w:t>
      </w:r>
    </w:p>
    <w:p w:rsidR="00BC163D" w:rsidRDefault="00BC163D" w:rsidP="00BC163D">
      <w:pPr>
        <w:pStyle w:val="ListParagraph"/>
        <w:numPr>
          <w:ilvl w:val="0"/>
          <w:numId w:val="2"/>
        </w:numPr>
        <w:spacing w:before="240" w:after="240"/>
        <w:ind w:hanging="720"/>
      </w:pPr>
      <w:r>
        <w:t>Williams,</w:t>
      </w:r>
      <w:r w:rsidRPr="00E02F36">
        <w:t xml:space="preserve"> Ruth Smith and </w:t>
      </w:r>
      <w:r>
        <w:t xml:space="preserve">Griffin, </w:t>
      </w:r>
      <w:r w:rsidRPr="00E02F36">
        <w:t xml:space="preserve">Margarette Glenn </w:t>
      </w:r>
      <w:r>
        <w:t xml:space="preserve">(1956) </w:t>
      </w:r>
      <w:r w:rsidRPr="000E581C">
        <w:rPr>
          <w:b/>
          <w:i/>
        </w:rPr>
        <w:t>Abstracts of Wills, Edgecombe County, NC 1733-1856</w:t>
      </w:r>
      <w:r w:rsidRPr="00E02F36">
        <w:t>, Dixie Letter Service, Rocky Mount, NC</w:t>
      </w:r>
      <w:r>
        <w:t>.</w:t>
      </w:r>
    </w:p>
    <w:p w:rsidR="00BC163D" w:rsidRDefault="00BC163D" w:rsidP="00BC163D">
      <w:pPr>
        <w:pStyle w:val="ListParagraph"/>
        <w:numPr>
          <w:ilvl w:val="0"/>
          <w:numId w:val="2"/>
        </w:numPr>
        <w:spacing w:before="240" w:after="240"/>
        <w:ind w:hanging="720"/>
      </w:pPr>
      <w:r>
        <w:t xml:space="preserve">Wolfe, Brendan </w:t>
      </w:r>
      <w:r w:rsidRPr="000E581C">
        <w:rPr>
          <w:b/>
          <w:i/>
        </w:rPr>
        <w:t>Colonial Virginia</w:t>
      </w:r>
      <w:r>
        <w:t xml:space="preserve">. (2017, August 11). In </w:t>
      </w:r>
      <w:r w:rsidRPr="00F67BA5">
        <w:rPr>
          <w:i/>
        </w:rPr>
        <w:t>Encyclopedia Virginia</w:t>
      </w:r>
      <w:r>
        <w:t>. Retrieved from http://www.EncyclopediaVirginia.org/Colonial_Virginia.</w:t>
      </w:r>
    </w:p>
    <w:p w:rsidR="00BC163D" w:rsidRDefault="00BC163D" w:rsidP="00BC163D">
      <w:pPr>
        <w:pStyle w:val="ListParagraph"/>
        <w:numPr>
          <w:ilvl w:val="0"/>
          <w:numId w:val="2"/>
        </w:numPr>
        <w:spacing w:before="240" w:after="240"/>
        <w:ind w:hanging="720"/>
      </w:pPr>
      <w:r>
        <w:t>Wolfe, Brendan. "Colonial Virginia." Encyclopedia Virginia. Virginia Foundation for the Humanities, 11 Aug. 2017. Web. 7 Oct. 2018.</w:t>
      </w:r>
    </w:p>
    <w:p w:rsidR="00BC163D" w:rsidRDefault="00BC163D" w:rsidP="00BC163D">
      <w:pPr>
        <w:pStyle w:val="ListParagraph"/>
        <w:numPr>
          <w:ilvl w:val="0"/>
          <w:numId w:val="2"/>
        </w:numPr>
        <w:spacing w:before="240" w:after="240"/>
        <w:ind w:hanging="720"/>
      </w:pPr>
      <w:r>
        <w:t xml:space="preserve">Woolley, Benjamin (2008) </w:t>
      </w:r>
      <w:r w:rsidRPr="000E581C">
        <w:rPr>
          <w:b/>
          <w:i/>
        </w:rPr>
        <w:t>Savage Kingdom: The True Story of Jamestown, 1607, and the Settlement of America</w:t>
      </w:r>
      <w:r>
        <w:t>, Harper Perennial, Reprint.</w:t>
      </w:r>
    </w:p>
    <w:p w:rsidR="002535F7" w:rsidRPr="002535F7" w:rsidRDefault="00BC163D" w:rsidP="002535F7">
      <w:pPr>
        <w:pStyle w:val="ListParagraph"/>
        <w:numPr>
          <w:ilvl w:val="0"/>
          <w:numId w:val="2"/>
        </w:numPr>
        <w:spacing w:before="100" w:beforeAutospacing="1" w:after="100" w:afterAutospacing="1"/>
        <w:ind w:hanging="720"/>
        <w:rPr>
          <w:szCs w:val="24"/>
        </w:rPr>
      </w:pPr>
      <w:r w:rsidRPr="00E52F06">
        <w:t>Woodman, Harold D</w:t>
      </w:r>
      <w:r>
        <w:t xml:space="preserve"> (</w:t>
      </w:r>
      <w:r w:rsidRPr="00E52F06">
        <w:t>1990</w:t>
      </w:r>
      <w:r>
        <w:t>)</w:t>
      </w:r>
      <w:r w:rsidRPr="00E52F06">
        <w:t xml:space="preserve">. </w:t>
      </w:r>
      <w:r w:rsidRPr="002535F7">
        <w:rPr>
          <w:b/>
          <w:i/>
        </w:rPr>
        <w:t>King Cotton and His Retainers: Financing and Marketing the Cotton Crop of the South, 1800–1925</w:t>
      </w:r>
      <w:r w:rsidRPr="00E52F06">
        <w:t>. Columbia: Univ</w:t>
      </w:r>
      <w:r>
        <w:t>ersity of South Carolina Press</w:t>
      </w:r>
    </w:p>
    <w:p w:rsidR="002535F7" w:rsidRDefault="002535F7" w:rsidP="00BC163D">
      <w:pPr>
        <w:pStyle w:val="ListParagraph"/>
        <w:numPr>
          <w:ilvl w:val="0"/>
          <w:numId w:val="2"/>
        </w:numPr>
        <w:spacing w:before="240" w:beforeAutospacing="1" w:after="240" w:afterAutospacing="1"/>
        <w:ind w:hanging="720"/>
      </w:pPr>
      <w:r>
        <w:rPr>
          <w:szCs w:val="24"/>
        </w:rPr>
        <w:t>Woodmason, Charles (1953)</w:t>
      </w:r>
      <w:r w:rsidRPr="002535F7">
        <w:rPr>
          <w:szCs w:val="24"/>
        </w:rPr>
        <w:t xml:space="preserve"> </w:t>
      </w:r>
      <w:r w:rsidRPr="002535F7">
        <w:rPr>
          <w:b/>
          <w:i/>
          <w:iCs/>
          <w:szCs w:val="24"/>
        </w:rPr>
        <w:t>The Carolina Backcountry on the Eve of the American Revolution: The Journal and Other Writings of Charle</w:t>
      </w:r>
      <w:r>
        <w:rPr>
          <w:b/>
          <w:i/>
          <w:iCs/>
          <w:szCs w:val="24"/>
        </w:rPr>
        <w:t>s Woodmason, Angli</w:t>
      </w:r>
      <w:r w:rsidRPr="002535F7">
        <w:rPr>
          <w:b/>
          <w:i/>
          <w:iCs/>
          <w:szCs w:val="24"/>
        </w:rPr>
        <w:t xml:space="preserve"> can Itinerant.</w:t>
      </w:r>
      <w:r w:rsidRPr="002535F7">
        <w:rPr>
          <w:i/>
          <w:iCs/>
          <w:szCs w:val="24"/>
        </w:rPr>
        <w:t xml:space="preserve"> </w:t>
      </w:r>
      <w:r w:rsidRPr="002535F7">
        <w:rPr>
          <w:szCs w:val="24"/>
        </w:rPr>
        <w:t>Edited by Richard J. Hooker. Chapel Hill: University of North Carolina Press.</w:t>
      </w:r>
    </w:p>
    <w:p w:rsidR="00BC163D" w:rsidRPr="000E581C" w:rsidRDefault="00BC163D" w:rsidP="00BC163D">
      <w:pPr>
        <w:pStyle w:val="ListParagraph"/>
        <w:numPr>
          <w:ilvl w:val="0"/>
          <w:numId w:val="2"/>
        </w:numPr>
        <w:spacing w:before="240" w:after="240"/>
        <w:ind w:hanging="720"/>
        <w:rPr>
          <w:b/>
        </w:rPr>
      </w:pPr>
      <w:r>
        <w:t xml:space="preserve">Wright, F. Edward (2016) </w:t>
      </w:r>
      <w:r w:rsidRPr="000E581C">
        <w:rPr>
          <w:b/>
          <w:i/>
        </w:rPr>
        <w:t>Northumberland County Virginia Marriage References and Family Relationships 1645-1800</w:t>
      </w:r>
      <w:r>
        <w:t xml:space="preserve">, Colonial Roots, Millsboro. </w:t>
      </w:r>
    </w:p>
    <w:p w:rsidR="00BC163D" w:rsidRDefault="00BC163D" w:rsidP="00BC163D">
      <w:pPr>
        <w:pStyle w:val="ListParagraph"/>
        <w:numPr>
          <w:ilvl w:val="0"/>
          <w:numId w:val="2"/>
        </w:numPr>
        <w:spacing w:before="240" w:after="240"/>
        <w:ind w:hanging="720"/>
      </w:pPr>
      <w:r>
        <w:t xml:space="preserve">Wright, Louis B., ED. (2013) </w:t>
      </w:r>
      <w:r w:rsidRPr="000E581C">
        <w:rPr>
          <w:b/>
          <w:i/>
        </w:rPr>
        <w:t>William Strachey, Silvester Jourdain A Voyage to Virginia in 1609: Two Narratives: Strachey's "True Reportory" and Jourdain's Discovery of the Bermudas</w:t>
      </w:r>
      <w:r>
        <w:t>, University of Virginia Press; second edition.</w:t>
      </w:r>
    </w:p>
    <w:p w:rsidR="00BC163D" w:rsidRDefault="00BC163D" w:rsidP="00BC163D">
      <w:pPr>
        <w:pStyle w:val="ListParagraph"/>
        <w:numPr>
          <w:ilvl w:val="0"/>
          <w:numId w:val="2"/>
        </w:numPr>
        <w:spacing w:before="240" w:after="240"/>
        <w:ind w:hanging="720"/>
      </w:pPr>
      <w:r>
        <w:t xml:space="preserve">Yorke, </w:t>
      </w:r>
      <w:r w:rsidRPr="004C0C68">
        <w:t xml:space="preserve">Barbara (1990). </w:t>
      </w:r>
      <w:r w:rsidRPr="000E581C">
        <w:rPr>
          <w:b/>
          <w:i/>
        </w:rPr>
        <w:t>Kings and kingdoms of early Anglo-Saxon England</w:t>
      </w:r>
      <w:r w:rsidRPr="004C0C68">
        <w:t>. Psychology Press.</w:t>
      </w:r>
    </w:p>
    <w:p w:rsidR="00BC163D" w:rsidRDefault="00BC163D" w:rsidP="001470B7">
      <w:pPr>
        <w:pStyle w:val="NormalWeb"/>
        <w:spacing w:before="240" w:beforeAutospacing="0" w:after="240" w:afterAutospacing="0"/>
        <w:ind w:left="0" w:right="0"/>
      </w:pPr>
    </w:p>
    <w:sectPr w:rsidR="00BC163D" w:rsidSect="00D93EAF">
      <w:pgSz w:w="11906" w:h="16838"/>
      <w:pgMar w:top="1440" w:right="1800" w:bottom="1440" w:left="1800" w:header="706" w:footer="70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114B" w:rsidRDefault="0010114B" w:rsidP="001470B7">
      <w:r>
        <w:separator/>
      </w:r>
    </w:p>
  </w:endnote>
  <w:endnote w:type="continuationSeparator" w:id="0">
    <w:p w:rsidR="0010114B" w:rsidRDefault="0010114B" w:rsidP="001470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erpetua Titling MT">
    <w:panose1 w:val="020205020605050208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114B" w:rsidRDefault="0010114B" w:rsidP="001470B7">
      <w:r>
        <w:separator/>
      </w:r>
    </w:p>
  </w:footnote>
  <w:footnote w:type="continuationSeparator" w:id="0">
    <w:p w:rsidR="0010114B" w:rsidRDefault="0010114B" w:rsidP="001470B7">
      <w:r>
        <w:continuationSeparator/>
      </w:r>
    </w:p>
  </w:footnote>
  <w:footnote w:id="1">
    <w:p w:rsidR="006150A6" w:rsidRDefault="006150A6" w:rsidP="001470B7">
      <w:pPr>
        <w:pStyle w:val="FootnoteText"/>
        <w:ind w:left="0" w:firstLine="0"/>
      </w:pPr>
      <w:r>
        <w:rPr>
          <w:rStyle w:val="FootnoteReference"/>
        </w:rPr>
        <w:footnoteRef/>
      </w:r>
      <w:r>
        <w:t xml:space="preserve">See also: </w:t>
      </w:r>
      <w:r w:rsidRPr="00702297">
        <w:t>Descriptive catalogue of the charters and muniments in the possession of Lord Fitzhardinge at Berkeley castle</w:t>
      </w:r>
      <w:r>
        <w:t xml:space="preserve"> COMPILED  WITH INTRODUCTION, NOTES, AND INDICES,  BY ISAAC HERBERT J EAVES, OF THE DEPARTMENT OF MANUSCRIPTS, BRITISH MUSEUM, C. T. JEFFERIES AND SONS, LIMITED, PRINTERS, BALDWIN STREET. 1892. </w:t>
      </w:r>
      <w:r w:rsidRPr="00702297">
        <w:t>Digitized by the Internet Archive</w:t>
      </w:r>
      <w:r>
        <w:t xml:space="preserve">: </w:t>
      </w:r>
      <w:r w:rsidRPr="00702297">
        <w:t>https://www.archive.org/stream/descriptivecatal00fitzrich/descriptivecatal00fitzrich_djvu.txt</w:t>
      </w:r>
    </w:p>
  </w:footnote>
  <w:footnote w:id="2">
    <w:p w:rsidR="006150A6" w:rsidRDefault="006150A6" w:rsidP="001470B7">
      <w:pPr>
        <w:pStyle w:val="FootnoteText"/>
        <w:ind w:left="0" w:firstLine="0"/>
      </w:pPr>
      <w:r>
        <w:rPr>
          <w:rStyle w:val="FootnoteReference"/>
        </w:rPr>
        <w:footnoteRef/>
      </w:r>
      <w:r w:rsidRPr="008D79FE">
        <w:t>https://www.historyofparliamentonline.org/volume/1386-1421/member/knight-augustine</w:t>
      </w:r>
    </w:p>
  </w:footnote>
  <w:footnote w:id="3">
    <w:p w:rsidR="006150A6" w:rsidRDefault="006150A6" w:rsidP="001470B7">
      <w:pPr>
        <w:pStyle w:val="FootnoteText"/>
        <w:ind w:left="0" w:firstLine="0"/>
      </w:pPr>
      <w:r>
        <w:rPr>
          <w:rStyle w:val="FootnoteReference"/>
        </w:rPr>
        <w:footnoteRef/>
      </w:r>
      <w:r w:rsidRPr="008D79FE">
        <w:t>https://www.theguardian.com/science/2012/oct/30/lyminge-kent-anglo-saxon-hall?fb=native&amp;CMP=FBCNETTXT9038</w:t>
      </w:r>
    </w:p>
  </w:footnote>
  <w:footnote w:id="4">
    <w:p w:rsidR="006150A6" w:rsidRDefault="006150A6" w:rsidP="001470B7">
      <w:pPr>
        <w:pStyle w:val="FootnoteText"/>
        <w:ind w:left="0" w:firstLine="0"/>
      </w:pPr>
      <w:r>
        <w:rPr>
          <w:rStyle w:val="FootnoteReference"/>
        </w:rPr>
        <w:footnoteRef/>
      </w:r>
      <w:r>
        <w:t xml:space="preserve">See: </w:t>
      </w:r>
      <w:hyperlink r:id="rId1" w:history="1">
        <w:r w:rsidRPr="00A579DC">
          <w:rPr>
            <w:rStyle w:val="Hyperlink"/>
          </w:rPr>
          <w:t>http://discovery.nationalarchives.gov.uk/details/r/e38e9c18-621d-4c71-8d3c-140adda89d7a</w:t>
        </w:r>
      </w:hyperlink>
      <w:r>
        <w:t xml:space="preserve">  for more estensive description of this holding.</w:t>
      </w:r>
    </w:p>
  </w:footnote>
  <w:footnote w:id="5">
    <w:p w:rsidR="006150A6" w:rsidRDefault="006150A6" w:rsidP="001470B7">
      <w:pPr>
        <w:pStyle w:val="FootnoteText"/>
        <w:ind w:left="0" w:firstLine="0"/>
      </w:pPr>
      <w:r>
        <w:rPr>
          <w:rStyle w:val="FootnoteReference"/>
        </w:rPr>
        <w:footnoteRef/>
      </w:r>
      <w:r w:rsidRPr="008D79FE">
        <w:t>See also: https://www.british-history.ac.uk/vch/northants/vol2/pp127-130  and https://web.archive.org/web/20140112130809/http://www.northantsarchaeology.co.uk/projects/projectdetail.asp?id=3</w:t>
      </w:r>
    </w:p>
  </w:footnote>
  <w:footnote w:id="6">
    <w:p w:rsidR="006150A6" w:rsidRDefault="006150A6" w:rsidP="001470B7">
      <w:pPr>
        <w:pStyle w:val="FootnoteText"/>
        <w:ind w:left="0" w:firstLine="0"/>
      </w:pPr>
      <w:r>
        <w:rPr>
          <w:rStyle w:val="FootnoteReference"/>
        </w:rPr>
        <w:footnoteRef/>
      </w:r>
      <w:r w:rsidRPr="00916C29">
        <w:t>https://www.cannockwood.org/history</w:t>
      </w:r>
    </w:p>
  </w:footnote>
  <w:footnote w:id="7">
    <w:p w:rsidR="006150A6" w:rsidRDefault="006150A6" w:rsidP="001470B7">
      <w:pPr>
        <w:pStyle w:val="FootnoteText"/>
        <w:ind w:left="0" w:firstLine="0"/>
      </w:pPr>
      <w:r>
        <w:rPr>
          <w:rStyle w:val="FootnoteReference"/>
        </w:rPr>
        <w:footnoteRef/>
      </w:r>
      <w:hyperlink r:id="rId2" w:history="1">
        <w:r w:rsidRPr="00A579DC">
          <w:rPr>
            <w:rStyle w:val="Hyperlink"/>
          </w:rPr>
          <w:t>https://en.wikipedia.org/wiki/Cannock_Chase</w:t>
        </w:r>
      </w:hyperlink>
      <w:r>
        <w:t xml:space="preserve"> - </w:t>
      </w:r>
      <w:r w:rsidRPr="00916C29">
        <w:t>The area gained notoriety in the late 1960s when the Cannock Chase murders made national headlines; the remains of three young girls were found buried on the Chase after going missing from areas along the A34 road between there and Birmingham. Since the nineteenth century, sightings of Black Dogs, Werewolves,</w:t>
      </w:r>
      <w:r>
        <w:t xml:space="preserve"> British big cats, UFOs</w:t>
      </w:r>
      <w:r w:rsidRPr="00916C29">
        <w:t>, black-eyed children and even Bigfoot have appeared in the local press. However no conclusive evidence has ever been produced verifying these claims, and they may best be thought of as forming part of local folklore.  In 2015 a woman came out to state she had been sexually abused from the age of 6 by senior politicians and other powerful members of society, often referred to as "The Elite". She claims this took place in the woodlands of Cannock Chase, as well as other locations in the midlands.</w:t>
      </w:r>
      <w:r>
        <w:t xml:space="preserve">  Perhaps there was some reason, in 1535, to call Cannock Chase “Cloud Wood”? </w:t>
      </w:r>
    </w:p>
  </w:footnote>
  <w:footnote w:id="8">
    <w:p w:rsidR="006150A6" w:rsidRDefault="006150A6" w:rsidP="001470B7">
      <w:pPr>
        <w:pStyle w:val="FootnoteText"/>
        <w:ind w:left="0" w:firstLine="0"/>
      </w:pPr>
      <w:r>
        <w:rPr>
          <w:rStyle w:val="FootnoteReference"/>
        </w:rPr>
        <w:footnoteRef/>
      </w:r>
      <w:r>
        <w:t xml:space="preserve"> </w:t>
      </w:r>
      <w:r w:rsidRPr="00B96214">
        <w:t>'Abthorpe', in An Inventory of the Historical Monuments in the County of Northamptonshire, Volume 4, Archaeological Sites in South-West Northamptonshire (London, 1982), pp. 1-5. British History Online http://www.british-history.ac.uk/rchme/northants/vol4/pp1-5 [accessed 18 December 2018].</w:t>
      </w:r>
    </w:p>
  </w:footnote>
  <w:footnote w:id="9">
    <w:p w:rsidR="006150A6" w:rsidRDefault="006150A6" w:rsidP="00CE0A43">
      <w:pPr>
        <w:pStyle w:val="FootnoteText"/>
        <w:ind w:left="0" w:firstLine="0"/>
      </w:pPr>
      <w:r>
        <w:rPr>
          <w:rStyle w:val="FootnoteReference"/>
        </w:rPr>
        <w:footnoteRef/>
      </w:r>
      <w:r w:rsidRPr="00CE0A43">
        <w:t>http://www.historyofparliamentonline.org/volume/1509-1558/member/cornwallis-sir-thomas-151819-1604</w:t>
      </w:r>
    </w:p>
  </w:footnote>
  <w:footnote w:id="10">
    <w:p w:rsidR="006150A6" w:rsidRDefault="006150A6" w:rsidP="00464506">
      <w:pPr>
        <w:pStyle w:val="FootnoteText"/>
        <w:ind w:left="0" w:firstLine="0"/>
      </w:pPr>
      <w:r>
        <w:rPr>
          <w:rStyle w:val="FootnoteReference"/>
        </w:rPr>
        <w:footnoteRef/>
      </w:r>
      <w:r w:rsidRPr="00957ACE">
        <w:t xml:space="preserve"> https://www.historyofparliamentonline.org/volume/1558-1603/member/knight-john-1563-1621</w:t>
      </w:r>
    </w:p>
  </w:footnote>
  <w:footnote w:id="11">
    <w:p w:rsidR="006150A6" w:rsidRDefault="006150A6" w:rsidP="000D0563">
      <w:pPr>
        <w:pStyle w:val="FootnoteText"/>
        <w:ind w:left="0" w:firstLine="0"/>
      </w:pPr>
      <w:r>
        <w:rPr>
          <w:rStyle w:val="FootnoteReference"/>
        </w:rPr>
        <w:footnoteRef/>
      </w:r>
      <w:r w:rsidRPr="003C7C97">
        <w:t xml:space="preserve">Yeardley probably named the plantation after his wife's wealthy father, Anthony Flowerdew, just as he named another plantation "Stanley Hundred" after his wife's wealthy mother, Martha Stanley. The plantation survived the Indian massacre of 1622 with only six deaths, remaining an active and fortified private plantation unlike many others in the area, such as the Citie of Henricus and Martin's Hundred, that were abandoned. The first windmill erected in English North America was built at Flowerdew Hundred by 1621, and was an English post mill. In 1624, Abraham Piersey, Cape Merchant of the Virginia Company, purchased Flowerdew Hundred renaming it Piersey's Hundred. Piersey's Stone House was the first home with a permanent foundation in the colony. The 1624 Muster lists approximately sixty occupants at the settlement, including some of the first Africans in Virginia. Over the years the name has been spelled as Fleur de, Flowerdieu, Flower de and Flourdy Hundred. Other names for the property include Piersey or Peircey's Hundred, Selden's, Hood's, and Bellevue. </w:t>
      </w:r>
    </w:p>
  </w:footnote>
  <w:footnote w:id="12">
    <w:p w:rsidR="006150A6" w:rsidRDefault="006150A6" w:rsidP="00270303">
      <w:pPr>
        <w:pStyle w:val="FootnoteText"/>
        <w:ind w:left="0" w:firstLine="0"/>
      </w:pPr>
      <w:r>
        <w:rPr>
          <w:rStyle w:val="FootnoteReference"/>
        </w:rPr>
        <w:footnoteRef/>
      </w:r>
      <w:r w:rsidRPr="000B42E8">
        <w:t>https://sites.google.com/site/ourkentishgenealogy/knight/1568---james</w:t>
      </w:r>
    </w:p>
  </w:footnote>
  <w:footnote w:id="13">
    <w:p w:rsidR="006150A6" w:rsidRDefault="006150A6" w:rsidP="00A43B03">
      <w:pPr>
        <w:pStyle w:val="FootnoteText"/>
        <w:ind w:left="0" w:firstLine="0"/>
      </w:pPr>
      <w:r>
        <w:rPr>
          <w:rStyle w:val="FootnoteReference"/>
        </w:rPr>
        <w:footnoteRef/>
      </w:r>
      <w:r w:rsidRPr="00B16386">
        <w:t>https://www.british-history.ac.uk/survey-kent/vol8/pp446-464</w:t>
      </w:r>
    </w:p>
  </w:footnote>
  <w:footnote w:id="14">
    <w:p w:rsidR="006150A6" w:rsidRDefault="006150A6" w:rsidP="00355CC0">
      <w:pPr>
        <w:pStyle w:val="FootnoteText"/>
      </w:pPr>
      <w:r>
        <w:rPr>
          <w:rStyle w:val="FootnoteReference"/>
        </w:rPr>
        <w:footnoteRef/>
      </w:r>
      <w:r>
        <w:t xml:space="preserve"> </w:t>
      </w:r>
      <w:r w:rsidRPr="006C164F">
        <w:t>(A History of the County of Warwick: Volume 3, Barlichway Hundred. Originally published by Victoria County History, London, 1945. https://www.british-history.ac.uk/vch/warks/vol3/pp196-205#p59)</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4824EDE"/>
    <w:multiLevelType w:val="hybridMultilevel"/>
    <w:tmpl w:val="3A4E0E12"/>
    <w:lvl w:ilvl="0" w:tplc="04090001">
      <w:start w:val="1766"/>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1FD559D"/>
    <w:multiLevelType w:val="hybridMultilevel"/>
    <w:tmpl w:val="AA6A5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7"/>
  <w:displayBackgroundShape/>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70B7"/>
    <w:rsid w:val="0000585B"/>
    <w:rsid w:val="000064E1"/>
    <w:rsid w:val="000074CE"/>
    <w:rsid w:val="00011141"/>
    <w:rsid w:val="000143F9"/>
    <w:rsid w:val="0001585A"/>
    <w:rsid w:val="00015983"/>
    <w:rsid w:val="000209E4"/>
    <w:rsid w:val="00020BC2"/>
    <w:rsid w:val="00021FC6"/>
    <w:rsid w:val="0002611A"/>
    <w:rsid w:val="00026C8B"/>
    <w:rsid w:val="00031F51"/>
    <w:rsid w:val="00032C15"/>
    <w:rsid w:val="000345C3"/>
    <w:rsid w:val="00034608"/>
    <w:rsid w:val="000360E9"/>
    <w:rsid w:val="00036872"/>
    <w:rsid w:val="00036A7C"/>
    <w:rsid w:val="000370D6"/>
    <w:rsid w:val="00041CBA"/>
    <w:rsid w:val="00050776"/>
    <w:rsid w:val="00050912"/>
    <w:rsid w:val="00055D8D"/>
    <w:rsid w:val="00055EE6"/>
    <w:rsid w:val="000561E1"/>
    <w:rsid w:val="00056423"/>
    <w:rsid w:val="00057618"/>
    <w:rsid w:val="00060D08"/>
    <w:rsid w:val="00062E6F"/>
    <w:rsid w:val="00063CE8"/>
    <w:rsid w:val="00066ADF"/>
    <w:rsid w:val="000703DE"/>
    <w:rsid w:val="00070F1C"/>
    <w:rsid w:val="00071CB4"/>
    <w:rsid w:val="00072488"/>
    <w:rsid w:val="000730DC"/>
    <w:rsid w:val="00073316"/>
    <w:rsid w:val="0007369A"/>
    <w:rsid w:val="00073F2E"/>
    <w:rsid w:val="0007440C"/>
    <w:rsid w:val="00074A7B"/>
    <w:rsid w:val="0007654C"/>
    <w:rsid w:val="0007786A"/>
    <w:rsid w:val="00080161"/>
    <w:rsid w:val="00080288"/>
    <w:rsid w:val="000804AB"/>
    <w:rsid w:val="000809DC"/>
    <w:rsid w:val="00081244"/>
    <w:rsid w:val="00081CDD"/>
    <w:rsid w:val="00086860"/>
    <w:rsid w:val="00086BAD"/>
    <w:rsid w:val="00087EC4"/>
    <w:rsid w:val="000900A2"/>
    <w:rsid w:val="000900B1"/>
    <w:rsid w:val="00092B5B"/>
    <w:rsid w:val="00093820"/>
    <w:rsid w:val="00093FF1"/>
    <w:rsid w:val="0009406B"/>
    <w:rsid w:val="0009466D"/>
    <w:rsid w:val="00096EFA"/>
    <w:rsid w:val="00097236"/>
    <w:rsid w:val="000972E6"/>
    <w:rsid w:val="00097476"/>
    <w:rsid w:val="0009770D"/>
    <w:rsid w:val="000A0705"/>
    <w:rsid w:val="000A229E"/>
    <w:rsid w:val="000A5824"/>
    <w:rsid w:val="000A5EC4"/>
    <w:rsid w:val="000A72A6"/>
    <w:rsid w:val="000B030B"/>
    <w:rsid w:val="000B20DB"/>
    <w:rsid w:val="000B2955"/>
    <w:rsid w:val="000B3370"/>
    <w:rsid w:val="000B3910"/>
    <w:rsid w:val="000B5676"/>
    <w:rsid w:val="000C0EED"/>
    <w:rsid w:val="000C10BF"/>
    <w:rsid w:val="000C2158"/>
    <w:rsid w:val="000C24DE"/>
    <w:rsid w:val="000C2518"/>
    <w:rsid w:val="000C381C"/>
    <w:rsid w:val="000C659F"/>
    <w:rsid w:val="000D03EE"/>
    <w:rsid w:val="000D0563"/>
    <w:rsid w:val="000D0778"/>
    <w:rsid w:val="000D1F58"/>
    <w:rsid w:val="000D346F"/>
    <w:rsid w:val="000D52AC"/>
    <w:rsid w:val="000D65CD"/>
    <w:rsid w:val="000D7DDB"/>
    <w:rsid w:val="000D7F3F"/>
    <w:rsid w:val="000E0247"/>
    <w:rsid w:val="000E0C81"/>
    <w:rsid w:val="000E27FE"/>
    <w:rsid w:val="000E3566"/>
    <w:rsid w:val="000E4FB0"/>
    <w:rsid w:val="000E6203"/>
    <w:rsid w:val="000E72EC"/>
    <w:rsid w:val="000E7719"/>
    <w:rsid w:val="000F09F8"/>
    <w:rsid w:val="000F20FB"/>
    <w:rsid w:val="000F23D6"/>
    <w:rsid w:val="000F3DAB"/>
    <w:rsid w:val="000F5F6B"/>
    <w:rsid w:val="000F71DA"/>
    <w:rsid w:val="000F7C36"/>
    <w:rsid w:val="00100136"/>
    <w:rsid w:val="0010114B"/>
    <w:rsid w:val="00102277"/>
    <w:rsid w:val="00106A8A"/>
    <w:rsid w:val="001073E6"/>
    <w:rsid w:val="00107A56"/>
    <w:rsid w:val="001104DE"/>
    <w:rsid w:val="001105C1"/>
    <w:rsid w:val="001109AD"/>
    <w:rsid w:val="001116EA"/>
    <w:rsid w:val="00111D41"/>
    <w:rsid w:val="00112A05"/>
    <w:rsid w:val="00113B97"/>
    <w:rsid w:val="00113FB1"/>
    <w:rsid w:val="0011437E"/>
    <w:rsid w:val="00115225"/>
    <w:rsid w:val="00115CB4"/>
    <w:rsid w:val="001167FB"/>
    <w:rsid w:val="00120EBA"/>
    <w:rsid w:val="00121BBC"/>
    <w:rsid w:val="0012247F"/>
    <w:rsid w:val="001241B7"/>
    <w:rsid w:val="00125309"/>
    <w:rsid w:val="001259EA"/>
    <w:rsid w:val="001268BE"/>
    <w:rsid w:val="0013054C"/>
    <w:rsid w:val="00130EC9"/>
    <w:rsid w:val="00131001"/>
    <w:rsid w:val="00134B22"/>
    <w:rsid w:val="001368E0"/>
    <w:rsid w:val="0014127C"/>
    <w:rsid w:val="00142CE9"/>
    <w:rsid w:val="00142F08"/>
    <w:rsid w:val="0014527D"/>
    <w:rsid w:val="001467E7"/>
    <w:rsid w:val="001470B7"/>
    <w:rsid w:val="00147292"/>
    <w:rsid w:val="00147312"/>
    <w:rsid w:val="0015261F"/>
    <w:rsid w:val="00152EC0"/>
    <w:rsid w:val="001535DE"/>
    <w:rsid w:val="0015425E"/>
    <w:rsid w:val="00157576"/>
    <w:rsid w:val="00157FB4"/>
    <w:rsid w:val="00161D6C"/>
    <w:rsid w:val="00162222"/>
    <w:rsid w:val="001658B7"/>
    <w:rsid w:val="00166617"/>
    <w:rsid w:val="001672B2"/>
    <w:rsid w:val="00170E8C"/>
    <w:rsid w:val="001723AE"/>
    <w:rsid w:val="001723DA"/>
    <w:rsid w:val="001741B1"/>
    <w:rsid w:val="00175C20"/>
    <w:rsid w:val="001766E4"/>
    <w:rsid w:val="001770C2"/>
    <w:rsid w:val="00177E04"/>
    <w:rsid w:val="001804C1"/>
    <w:rsid w:val="00181FB5"/>
    <w:rsid w:val="001834A7"/>
    <w:rsid w:val="00183720"/>
    <w:rsid w:val="00184883"/>
    <w:rsid w:val="00184D92"/>
    <w:rsid w:val="0018685E"/>
    <w:rsid w:val="00187085"/>
    <w:rsid w:val="00187449"/>
    <w:rsid w:val="00187EEB"/>
    <w:rsid w:val="00191C14"/>
    <w:rsid w:val="001933B0"/>
    <w:rsid w:val="00193601"/>
    <w:rsid w:val="00193ACD"/>
    <w:rsid w:val="0019447F"/>
    <w:rsid w:val="00194F5B"/>
    <w:rsid w:val="001A0A94"/>
    <w:rsid w:val="001A1605"/>
    <w:rsid w:val="001A3ADB"/>
    <w:rsid w:val="001A63FB"/>
    <w:rsid w:val="001A652E"/>
    <w:rsid w:val="001B0428"/>
    <w:rsid w:val="001B368B"/>
    <w:rsid w:val="001D16FC"/>
    <w:rsid w:val="001D292A"/>
    <w:rsid w:val="001D38A9"/>
    <w:rsid w:val="001D72CA"/>
    <w:rsid w:val="001D7D96"/>
    <w:rsid w:val="001E01E0"/>
    <w:rsid w:val="001E1B18"/>
    <w:rsid w:val="001E3D2E"/>
    <w:rsid w:val="001E4ECC"/>
    <w:rsid w:val="001E5549"/>
    <w:rsid w:val="001E5D75"/>
    <w:rsid w:val="001F6F3A"/>
    <w:rsid w:val="001F799C"/>
    <w:rsid w:val="002015B5"/>
    <w:rsid w:val="002020E7"/>
    <w:rsid w:val="00203EC8"/>
    <w:rsid w:val="00206B61"/>
    <w:rsid w:val="0020764F"/>
    <w:rsid w:val="00210D00"/>
    <w:rsid w:val="002111CE"/>
    <w:rsid w:val="00213653"/>
    <w:rsid w:val="00213D47"/>
    <w:rsid w:val="00215799"/>
    <w:rsid w:val="00216552"/>
    <w:rsid w:val="00216619"/>
    <w:rsid w:val="00216E85"/>
    <w:rsid w:val="0021722B"/>
    <w:rsid w:val="002200E7"/>
    <w:rsid w:val="002233A2"/>
    <w:rsid w:val="0022504A"/>
    <w:rsid w:val="002250D6"/>
    <w:rsid w:val="002342D3"/>
    <w:rsid w:val="0023479F"/>
    <w:rsid w:val="002350B2"/>
    <w:rsid w:val="0023518C"/>
    <w:rsid w:val="00235C55"/>
    <w:rsid w:val="00235F20"/>
    <w:rsid w:val="00237834"/>
    <w:rsid w:val="002412A4"/>
    <w:rsid w:val="00244BF5"/>
    <w:rsid w:val="00245A6E"/>
    <w:rsid w:val="00251689"/>
    <w:rsid w:val="00252B7F"/>
    <w:rsid w:val="002535F7"/>
    <w:rsid w:val="002540DB"/>
    <w:rsid w:val="002545F3"/>
    <w:rsid w:val="00254D07"/>
    <w:rsid w:val="00255272"/>
    <w:rsid w:val="0026074B"/>
    <w:rsid w:val="002607EB"/>
    <w:rsid w:val="00261F99"/>
    <w:rsid w:val="00264183"/>
    <w:rsid w:val="00267C42"/>
    <w:rsid w:val="00270303"/>
    <w:rsid w:val="0027181E"/>
    <w:rsid w:val="0027318D"/>
    <w:rsid w:val="00274BAD"/>
    <w:rsid w:val="00276E30"/>
    <w:rsid w:val="00277FEC"/>
    <w:rsid w:val="00280B1D"/>
    <w:rsid w:val="00281FBA"/>
    <w:rsid w:val="002821EB"/>
    <w:rsid w:val="00283C41"/>
    <w:rsid w:val="00284E7F"/>
    <w:rsid w:val="0028682A"/>
    <w:rsid w:val="00286B36"/>
    <w:rsid w:val="00287BDC"/>
    <w:rsid w:val="00287ED2"/>
    <w:rsid w:val="00290674"/>
    <w:rsid w:val="002907D2"/>
    <w:rsid w:val="00291ABA"/>
    <w:rsid w:val="00292BFE"/>
    <w:rsid w:val="00295F68"/>
    <w:rsid w:val="002A14D5"/>
    <w:rsid w:val="002A2554"/>
    <w:rsid w:val="002A2A46"/>
    <w:rsid w:val="002A2CB5"/>
    <w:rsid w:val="002A4CBF"/>
    <w:rsid w:val="002A684A"/>
    <w:rsid w:val="002A6FCF"/>
    <w:rsid w:val="002B051C"/>
    <w:rsid w:val="002B0A07"/>
    <w:rsid w:val="002B0A69"/>
    <w:rsid w:val="002B4D8B"/>
    <w:rsid w:val="002B6619"/>
    <w:rsid w:val="002C15B5"/>
    <w:rsid w:val="002C282C"/>
    <w:rsid w:val="002C3025"/>
    <w:rsid w:val="002C43AF"/>
    <w:rsid w:val="002C4542"/>
    <w:rsid w:val="002C4CAD"/>
    <w:rsid w:val="002C5421"/>
    <w:rsid w:val="002D1BE4"/>
    <w:rsid w:val="002D3953"/>
    <w:rsid w:val="002D7B84"/>
    <w:rsid w:val="002D7FD5"/>
    <w:rsid w:val="002E072A"/>
    <w:rsid w:val="002E1B93"/>
    <w:rsid w:val="002E1BD4"/>
    <w:rsid w:val="002E340A"/>
    <w:rsid w:val="002E4072"/>
    <w:rsid w:val="002E4A78"/>
    <w:rsid w:val="002E51CC"/>
    <w:rsid w:val="002E6E08"/>
    <w:rsid w:val="002F05C5"/>
    <w:rsid w:val="002F1E81"/>
    <w:rsid w:val="002F2994"/>
    <w:rsid w:val="002F5502"/>
    <w:rsid w:val="002F6435"/>
    <w:rsid w:val="002F6B93"/>
    <w:rsid w:val="003001DA"/>
    <w:rsid w:val="00300D52"/>
    <w:rsid w:val="00301B04"/>
    <w:rsid w:val="00302DF0"/>
    <w:rsid w:val="003030E0"/>
    <w:rsid w:val="003043F9"/>
    <w:rsid w:val="00304BBF"/>
    <w:rsid w:val="0030709E"/>
    <w:rsid w:val="003116C6"/>
    <w:rsid w:val="00313630"/>
    <w:rsid w:val="00313A21"/>
    <w:rsid w:val="003142CC"/>
    <w:rsid w:val="00314BC9"/>
    <w:rsid w:val="00315C0F"/>
    <w:rsid w:val="00321F1C"/>
    <w:rsid w:val="00322DC8"/>
    <w:rsid w:val="00322DCA"/>
    <w:rsid w:val="00322EEB"/>
    <w:rsid w:val="00323E73"/>
    <w:rsid w:val="003260EF"/>
    <w:rsid w:val="0032710E"/>
    <w:rsid w:val="00330545"/>
    <w:rsid w:val="00331EB1"/>
    <w:rsid w:val="003328DE"/>
    <w:rsid w:val="003334F8"/>
    <w:rsid w:val="00333640"/>
    <w:rsid w:val="00334075"/>
    <w:rsid w:val="003349B4"/>
    <w:rsid w:val="003404EA"/>
    <w:rsid w:val="00340505"/>
    <w:rsid w:val="00340CAD"/>
    <w:rsid w:val="00342202"/>
    <w:rsid w:val="00344CCD"/>
    <w:rsid w:val="00345B03"/>
    <w:rsid w:val="003460C1"/>
    <w:rsid w:val="003463F6"/>
    <w:rsid w:val="00351889"/>
    <w:rsid w:val="003540B6"/>
    <w:rsid w:val="003555E9"/>
    <w:rsid w:val="00355CC0"/>
    <w:rsid w:val="00355E61"/>
    <w:rsid w:val="00356077"/>
    <w:rsid w:val="00361519"/>
    <w:rsid w:val="00361EB2"/>
    <w:rsid w:val="00362073"/>
    <w:rsid w:val="0036215B"/>
    <w:rsid w:val="0036302E"/>
    <w:rsid w:val="00363547"/>
    <w:rsid w:val="0036435C"/>
    <w:rsid w:val="003658D4"/>
    <w:rsid w:val="00367070"/>
    <w:rsid w:val="003710BC"/>
    <w:rsid w:val="0037214B"/>
    <w:rsid w:val="003725B9"/>
    <w:rsid w:val="00372D49"/>
    <w:rsid w:val="00372DBF"/>
    <w:rsid w:val="00374442"/>
    <w:rsid w:val="00375000"/>
    <w:rsid w:val="003756CF"/>
    <w:rsid w:val="00376BA0"/>
    <w:rsid w:val="003818BB"/>
    <w:rsid w:val="00382F91"/>
    <w:rsid w:val="00387D76"/>
    <w:rsid w:val="00395029"/>
    <w:rsid w:val="003953D1"/>
    <w:rsid w:val="00395F78"/>
    <w:rsid w:val="00397994"/>
    <w:rsid w:val="00397EF8"/>
    <w:rsid w:val="003A0D4C"/>
    <w:rsid w:val="003A3AE0"/>
    <w:rsid w:val="003A44D5"/>
    <w:rsid w:val="003A590F"/>
    <w:rsid w:val="003A7474"/>
    <w:rsid w:val="003B12D1"/>
    <w:rsid w:val="003B1D21"/>
    <w:rsid w:val="003B2963"/>
    <w:rsid w:val="003B587F"/>
    <w:rsid w:val="003B6E51"/>
    <w:rsid w:val="003B78E8"/>
    <w:rsid w:val="003C0E07"/>
    <w:rsid w:val="003C1CC4"/>
    <w:rsid w:val="003C268A"/>
    <w:rsid w:val="003C29BD"/>
    <w:rsid w:val="003C490D"/>
    <w:rsid w:val="003C5A26"/>
    <w:rsid w:val="003C5A6B"/>
    <w:rsid w:val="003C6D76"/>
    <w:rsid w:val="003D26CE"/>
    <w:rsid w:val="003D5293"/>
    <w:rsid w:val="003D746D"/>
    <w:rsid w:val="003D7AE5"/>
    <w:rsid w:val="003E21B1"/>
    <w:rsid w:val="003E226C"/>
    <w:rsid w:val="003E41C9"/>
    <w:rsid w:val="003E572F"/>
    <w:rsid w:val="003E5D4E"/>
    <w:rsid w:val="003E612D"/>
    <w:rsid w:val="003E7D52"/>
    <w:rsid w:val="003F102D"/>
    <w:rsid w:val="003F1529"/>
    <w:rsid w:val="003F1F19"/>
    <w:rsid w:val="003F253F"/>
    <w:rsid w:val="003F5476"/>
    <w:rsid w:val="00401073"/>
    <w:rsid w:val="004030CB"/>
    <w:rsid w:val="00404273"/>
    <w:rsid w:val="0040593F"/>
    <w:rsid w:val="00405C4F"/>
    <w:rsid w:val="00406ED0"/>
    <w:rsid w:val="00410039"/>
    <w:rsid w:val="00411984"/>
    <w:rsid w:val="00413332"/>
    <w:rsid w:val="00417631"/>
    <w:rsid w:val="00424437"/>
    <w:rsid w:val="0042533F"/>
    <w:rsid w:val="0042623F"/>
    <w:rsid w:val="00427DFA"/>
    <w:rsid w:val="00427E21"/>
    <w:rsid w:val="00430F07"/>
    <w:rsid w:val="00434E2C"/>
    <w:rsid w:val="004352C0"/>
    <w:rsid w:val="004357C2"/>
    <w:rsid w:val="00435E92"/>
    <w:rsid w:val="004404C8"/>
    <w:rsid w:val="0044529C"/>
    <w:rsid w:val="00447B36"/>
    <w:rsid w:val="00451C72"/>
    <w:rsid w:val="0045409A"/>
    <w:rsid w:val="0045503E"/>
    <w:rsid w:val="00455D44"/>
    <w:rsid w:val="00456B76"/>
    <w:rsid w:val="004603E4"/>
    <w:rsid w:val="004635C0"/>
    <w:rsid w:val="00463B21"/>
    <w:rsid w:val="004641C5"/>
    <w:rsid w:val="00464506"/>
    <w:rsid w:val="004655C2"/>
    <w:rsid w:val="004659E5"/>
    <w:rsid w:val="004670AA"/>
    <w:rsid w:val="00467708"/>
    <w:rsid w:val="00467B17"/>
    <w:rsid w:val="004707F0"/>
    <w:rsid w:val="00472D51"/>
    <w:rsid w:val="004731D6"/>
    <w:rsid w:val="004742B2"/>
    <w:rsid w:val="00474806"/>
    <w:rsid w:val="0047483B"/>
    <w:rsid w:val="00474A24"/>
    <w:rsid w:val="00476772"/>
    <w:rsid w:val="00480C69"/>
    <w:rsid w:val="0048433C"/>
    <w:rsid w:val="00485F3B"/>
    <w:rsid w:val="004862B6"/>
    <w:rsid w:val="004876C2"/>
    <w:rsid w:val="00490007"/>
    <w:rsid w:val="004928C3"/>
    <w:rsid w:val="00493803"/>
    <w:rsid w:val="004940CF"/>
    <w:rsid w:val="00496C36"/>
    <w:rsid w:val="004A0446"/>
    <w:rsid w:val="004A40BB"/>
    <w:rsid w:val="004A45C7"/>
    <w:rsid w:val="004B065B"/>
    <w:rsid w:val="004B0FD2"/>
    <w:rsid w:val="004B18E0"/>
    <w:rsid w:val="004B1FB8"/>
    <w:rsid w:val="004B37C8"/>
    <w:rsid w:val="004B46B2"/>
    <w:rsid w:val="004B5227"/>
    <w:rsid w:val="004B706E"/>
    <w:rsid w:val="004B7A02"/>
    <w:rsid w:val="004C09E5"/>
    <w:rsid w:val="004C10B7"/>
    <w:rsid w:val="004C22CF"/>
    <w:rsid w:val="004C2D1E"/>
    <w:rsid w:val="004C3835"/>
    <w:rsid w:val="004C3E92"/>
    <w:rsid w:val="004C450C"/>
    <w:rsid w:val="004C65FF"/>
    <w:rsid w:val="004C78BF"/>
    <w:rsid w:val="004D110F"/>
    <w:rsid w:val="004D14D9"/>
    <w:rsid w:val="004D1B14"/>
    <w:rsid w:val="004D31F9"/>
    <w:rsid w:val="004D3FCE"/>
    <w:rsid w:val="004D445B"/>
    <w:rsid w:val="004D60E9"/>
    <w:rsid w:val="004E0325"/>
    <w:rsid w:val="004E05B7"/>
    <w:rsid w:val="004E0B7D"/>
    <w:rsid w:val="004E28EF"/>
    <w:rsid w:val="004E2AB5"/>
    <w:rsid w:val="004E39DF"/>
    <w:rsid w:val="004E3C9C"/>
    <w:rsid w:val="004E462B"/>
    <w:rsid w:val="004E4C8A"/>
    <w:rsid w:val="004E5CD6"/>
    <w:rsid w:val="004E759C"/>
    <w:rsid w:val="004F0F75"/>
    <w:rsid w:val="004F107C"/>
    <w:rsid w:val="004F25BD"/>
    <w:rsid w:val="004F2684"/>
    <w:rsid w:val="004F4814"/>
    <w:rsid w:val="004F4CE4"/>
    <w:rsid w:val="004F7142"/>
    <w:rsid w:val="005003B6"/>
    <w:rsid w:val="00502038"/>
    <w:rsid w:val="00502799"/>
    <w:rsid w:val="00502819"/>
    <w:rsid w:val="005035D8"/>
    <w:rsid w:val="00504412"/>
    <w:rsid w:val="0050459F"/>
    <w:rsid w:val="00505168"/>
    <w:rsid w:val="005054A0"/>
    <w:rsid w:val="00506058"/>
    <w:rsid w:val="00507433"/>
    <w:rsid w:val="0051015F"/>
    <w:rsid w:val="00510CCC"/>
    <w:rsid w:val="005129B9"/>
    <w:rsid w:val="00513B32"/>
    <w:rsid w:val="00513FBD"/>
    <w:rsid w:val="00514298"/>
    <w:rsid w:val="005148AA"/>
    <w:rsid w:val="00514C07"/>
    <w:rsid w:val="00515609"/>
    <w:rsid w:val="00515CCC"/>
    <w:rsid w:val="00516E47"/>
    <w:rsid w:val="005202A9"/>
    <w:rsid w:val="005227CD"/>
    <w:rsid w:val="0052314F"/>
    <w:rsid w:val="005242B8"/>
    <w:rsid w:val="00526036"/>
    <w:rsid w:val="005267A4"/>
    <w:rsid w:val="00527DE1"/>
    <w:rsid w:val="005312C4"/>
    <w:rsid w:val="005312F2"/>
    <w:rsid w:val="005324D6"/>
    <w:rsid w:val="00534440"/>
    <w:rsid w:val="00534D4F"/>
    <w:rsid w:val="00536E0B"/>
    <w:rsid w:val="00541458"/>
    <w:rsid w:val="005415BA"/>
    <w:rsid w:val="00543F95"/>
    <w:rsid w:val="00544C75"/>
    <w:rsid w:val="00546D9B"/>
    <w:rsid w:val="00547359"/>
    <w:rsid w:val="00547A9F"/>
    <w:rsid w:val="0055073D"/>
    <w:rsid w:val="005510EF"/>
    <w:rsid w:val="00551E4B"/>
    <w:rsid w:val="0055706B"/>
    <w:rsid w:val="0056003C"/>
    <w:rsid w:val="00560173"/>
    <w:rsid w:val="00560F5A"/>
    <w:rsid w:val="0056110B"/>
    <w:rsid w:val="00561617"/>
    <w:rsid w:val="0056332A"/>
    <w:rsid w:val="00563A05"/>
    <w:rsid w:val="005659AC"/>
    <w:rsid w:val="005667E5"/>
    <w:rsid w:val="00570429"/>
    <w:rsid w:val="00571BD7"/>
    <w:rsid w:val="00572C30"/>
    <w:rsid w:val="0057609F"/>
    <w:rsid w:val="005775CC"/>
    <w:rsid w:val="00580FC6"/>
    <w:rsid w:val="00581018"/>
    <w:rsid w:val="0058191F"/>
    <w:rsid w:val="00582138"/>
    <w:rsid w:val="00582A9A"/>
    <w:rsid w:val="00582DCB"/>
    <w:rsid w:val="00584519"/>
    <w:rsid w:val="00585488"/>
    <w:rsid w:val="005856ED"/>
    <w:rsid w:val="005878A6"/>
    <w:rsid w:val="00591A8D"/>
    <w:rsid w:val="00591C4E"/>
    <w:rsid w:val="00593A9C"/>
    <w:rsid w:val="005942B6"/>
    <w:rsid w:val="00594E46"/>
    <w:rsid w:val="0059658B"/>
    <w:rsid w:val="00597305"/>
    <w:rsid w:val="005A3905"/>
    <w:rsid w:val="005A6C33"/>
    <w:rsid w:val="005A6E00"/>
    <w:rsid w:val="005A6FE1"/>
    <w:rsid w:val="005A756D"/>
    <w:rsid w:val="005B1F84"/>
    <w:rsid w:val="005B2240"/>
    <w:rsid w:val="005B7D99"/>
    <w:rsid w:val="005C3DE9"/>
    <w:rsid w:val="005D04C2"/>
    <w:rsid w:val="005D3FFF"/>
    <w:rsid w:val="005D5847"/>
    <w:rsid w:val="005E0780"/>
    <w:rsid w:val="005E619F"/>
    <w:rsid w:val="005E6B04"/>
    <w:rsid w:val="005F1A4D"/>
    <w:rsid w:val="005F20FC"/>
    <w:rsid w:val="005F3061"/>
    <w:rsid w:val="005F3E1E"/>
    <w:rsid w:val="005F41C3"/>
    <w:rsid w:val="005F547F"/>
    <w:rsid w:val="005F61CE"/>
    <w:rsid w:val="006005AD"/>
    <w:rsid w:val="00600D2E"/>
    <w:rsid w:val="006012A0"/>
    <w:rsid w:val="00602649"/>
    <w:rsid w:val="00603710"/>
    <w:rsid w:val="006049BA"/>
    <w:rsid w:val="006051D6"/>
    <w:rsid w:val="0060589A"/>
    <w:rsid w:val="00605F76"/>
    <w:rsid w:val="00607C8F"/>
    <w:rsid w:val="00610252"/>
    <w:rsid w:val="00611E1B"/>
    <w:rsid w:val="006137C6"/>
    <w:rsid w:val="00614413"/>
    <w:rsid w:val="0061486D"/>
    <w:rsid w:val="0061492E"/>
    <w:rsid w:val="00614B06"/>
    <w:rsid w:val="006150A6"/>
    <w:rsid w:val="0061632E"/>
    <w:rsid w:val="00616B49"/>
    <w:rsid w:val="00617005"/>
    <w:rsid w:val="006175C1"/>
    <w:rsid w:val="0062075D"/>
    <w:rsid w:val="006214D3"/>
    <w:rsid w:val="00622789"/>
    <w:rsid w:val="00622CB7"/>
    <w:rsid w:val="006231C0"/>
    <w:rsid w:val="00623AB8"/>
    <w:rsid w:val="00623F4A"/>
    <w:rsid w:val="00624B81"/>
    <w:rsid w:val="0062614E"/>
    <w:rsid w:val="00630569"/>
    <w:rsid w:val="00630BEF"/>
    <w:rsid w:val="00634834"/>
    <w:rsid w:val="006352D5"/>
    <w:rsid w:val="006357CB"/>
    <w:rsid w:val="00635E46"/>
    <w:rsid w:val="006368FF"/>
    <w:rsid w:val="006375F0"/>
    <w:rsid w:val="00637861"/>
    <w:rsid w:val="00637F67"/>
    <w:rsid w:val="00644F65"/>
    <w:rsid w:val="00645260"/>
    <w:rsid w:val="006453BB"/>
    <w:rsid w:val="0064794D"/>
    <w:rsid w:val="00651F8F"/>
    <w:rsid w:val="00654149"/>
    <w:rsid w:val="00655032"/>
    <w:rsid w:val="00655FDC"/>
    <w:rsid w:val="00656617"/>
    <w:rsid w:val="00656B9C"/>
    <w:rsid w:val="00657C1C"/>
    <w:rsid w:val="00657C66"/>
    <w:rsid w:val="00657E92"/>
    <w:rsid w:val="00661169"/>
    <w:rsid w:val="00663DA8"/>
    <w:rsid w:val="006644E0"/>
    <w:rsid w:val="00666317"/>
    <w:rsid w:val="00667994"/>
    <w:rsid w:val="00667CCB"/>
    <w:rsid w:val="00670266"/>
    <w:rsid w:val="006707CE"/>
    <w:rsid w:val="00671ED4"/>
    <w:rsid w:val="00673D30"/>
    <w:rsid w:val="00673F90"/>
    <w:rsid w:val="00674573"/>
    <w:rsid w:val="00677920"/>
    <w:rsid w:val="0068077B"/>
    <w:rsid w:val="00681019"/>
    <w:rsid w:val="00681D94"/>
    <w:rsid w:val="00692F60"/>
    <w:rsid w:val="006946B1"/>
    <w:rsid w:val="006A3326"/>
    <w:rsid w:val="006A37F4"/>
    <w:rsid w:val="006A4278"/>
    <w:rsid w:val="006A5F19"/>
    <w:rsid w:val="006A64D4"/>
    <w:rsid w:val="006A76B5"/>
    <w:rsid w:val="006B0018"/>
    <w:rsid w:val="006B03BD"/>
    <w:rsid w:val="006B19DB"/>
    <w:rsid w:val="006B2570"/>
    <w:rsid w:val="006B27AD"/>
    <w:rsid w:val="006B4743"/>
    <w:rsid w:val="006B68E1"/>
    <w:rsid w:val="006B7837"/>
    <w:rsid w:val="006B7856"/>
    <w:rsid w:val="006C0150"/>
    <w:rsid w:val="006C17C6"/>
    <w:rsid w:val="006C3B5E"/>
    <w:rsid w:val="006C633A"/>
    <w:rsid w:val="006C65E0"/>
    <w:rsid w:val="006D2035"/>
    <w:rsid w:val="006D5BBA"/>
    <w:rsid w:val="006D5EC8"/>
    <w:rsid w:val="006D62E8"/>
    <w:rsid w:val="006D70A7"/>
    <w:rsid w:val="006E0227"/>
    <w:rsid w:val="006E2BAB"/>
    <w:rsid w:val="006E34C8"/>
    <w:rsid w:val="006E47CD"/>
    <w:rsid w:val="006E6128"/>
    <w:rsid w:val="006F028C"/>
    <w:rsid w:val="006F0686"/>
    <w:rsid w:val="006F3F88"/>
    <w:rsid w:val="006F55CD"/>
    <w:rsid w:val="006F5E94"/>
    <w:rsid w:val="00702254"/>
    <w:rsid w:val="00702670"/>
    <w:rsid w:val="00702FDE"/>
    <w:rsid w:val="007057B4"/>
    <w:rsid w:val="00706944"/>
    <w:rsid w:val="00706EF2"/>
    <w:rsid w:val="00707EDC"/>
    <w:rsid w:val="0071166E"/>
    <w:rsid w:val="007150D3"/>
    <w:rsid w:val="0071511F"/>
    <w:rsid w:val="007154FA"/>
    <w:rsid w:val="00715706"/>
    <w:rsid w:val="007164F8"/>
    <w:rsid w:val="00717502"/>
    <w:rsid w:val="007205D1"/>
    <w:rsid w:val="00723EC5"/>
    <w:rsid w:val="00725659"/>
    <w:rsid w:val="00727690"/>
    <w:rsid w:val="00727AEA"/>
    <w:rsid w:val="007309C2"/>
    <w:rsid w:val="00731CCA"/>
    <w:rsid w:val="00734239"/>
    <w:rsid w:val="00734E04"/>
    <w:rsid w:val="007363B5"/>
    <w:rsid w:val="00737F44"/>
    <w:rsid w:val="007419B3"/>
    <w:rsid w:val="0074328F"/>
    <w:rsid w:val="00745F78"/>
    <w:rsid w:val="00746907"/>
    <w:rsid w:val="007469C1"/>
    <w:rsid w:val="00746A4C"/>
    <w:rsid w:val="0074769C"/>
    <w:rsid w:val="00747FC2"/>
    <w:rsid w:val="00752D9B"/>
    <w:rsid w:val="007539A0"/>
    <w:rsid w:val="0075416A"/>
    <w:rsid w:val="007553C2"/>
    <w:rsid w:val="00755705"/>
    <w:rsid w:val="00761F58"/>
    <w:rsid w:val="0076245E"/>
    <w:rsid w:val="00770703"/>
    <w:rsid w:val="0077094D"/>
    <w:rsid w:val="00770F6A"/>
    <w:rsid w:val="00771283"/>
    <w:rsid w:val="007716F9"/>
    <w:rsid w:val="007730F6"/>
    <w:rsid w:val="0077697A"/>
    <w:rsid w:val="00777C0D"/>
    <w:rsid w:val="00781413"/>
    <w:rsid w:val="00781ADE"/>
    <w:rsid w:val="00782D08"/>
    <w:rsid w:val="007832F2"/>
    <w:rsid w:val="00784431"/>
    <w:rsid w:val="00784ACF"/>
    <w:rsid w:val="00784D54"/>
    <w:rsid w:val="0078571F"/>
    <w:rsid w:val="00786DD9"/>
    <w:rsid w:val="00787335"/>
    <w:rsid w:val="0079060D"/>
    <w:rsid w:val="007917F7"/>
    <w:rsid w:val="007940B5"/>
    <w:rsid w:val="00795AD9"/>
    <w:rsid w:val="00797F9E"/>
    <w:rsid w:val="007A089D"/>
    <w:rsid w:val="007A1532"/>
    <w:rsid w:val="007A224A"/>
    <w:rsid w:val="007A2867"/>
    <w:rsid w:val="007A2B9F"/>
    <w:rsid w:val="007A3705"/>
    <w:rsid w:val="007A4D96"/>
    <w:rsid w:val="007A54AD"/>
    <w:rsid w:val="007A5EE4"/>
    <w:rsid w:val="007A62F8"/>
    <w:rsid w:val="007A6978"/>
    <w:rsid w:val="007A7BAA"/>
    <w:rsid w:val="007B083B"/>
    <w:rsid w:val="007B1E92"/>
    <w:rsid w:val="007B27EB"/>
    <w:rsid w:val="007B2D42"/>
    <w:rsid w:val="007B3179"/>
    <w:rsid w:val="007B3799"/>
    <w:rsid w:val="007B59B2"/>
    <w:rsid w:val="007B705D"/>
    <w:rsid w:val="007B772D"/>
    <w:rsid w:val="007B7AAE"/>
    <w:rsid w:val="007B7B60"/>
    <w:rsid w:val="007C05DF"/>
    <w:rsid w:val="007C0B67"/>
    <w:rsid w:val="007C3341"/>
    <w:rsid w:val="007C4435"/>
    <w:rsid w:val="007C6C12"/>
    <w:rsid w:val="007D06A8"/>
    <w:rsid w:val="007D0A4B"/>
    <w:rsid w:val="007D2359"/>
    <w:rsid w:val="007D3016"/>
    <w:rsid w:val="007D4F91"/>
    <w:rsid w:val="007D52BB"/>
    <w:rsid w:val="007D5466"/>
    <w:rsid w:val="007E0739"/>
    <w:rsid w:val="007E097C"/>
    <w:rsid w:val="007E1B2E"/>
    <w:rsid w:val="007E2389"/>
    <w:rsid w:val="007E2E3C"/>
    <w:rsid w:val="007E5074"/>
    <w:rsid w:val="007E5272"/>
    <w:rsid w:val="007E52D0"/>
    <w:rsid w:val="007E675C"/>
    <w:rsid w:val="007E6FB4"/>
    <w:rsid w:val="007F338E"/>
    <w:rsid w:val="007F43F8"/>
    <w:rsid w:val="007F4692"/>
    <w:rsid w:val="007F46E6"/>
    <w:rsid w:val="007F4F8A"/>
    <w:rsid w:val="007F7DA9"/>
    <w:rsid w:val="0080001F"/>
    <w:rsid w:val="00800EFC"/>
    <w:rsid w:val="0080179D"/>
    <w:rsid w:val="00801C01"/>
    <w:rsid w:val="008026C8"/>
    <w:rsid w:val="00803537"/>
    <w:rsid w:val="00803E47"/>
    <w:rsid w:val="00806BAF"/>
    <w:rsid w:val="008114C6"/>
    <w:rsid w:val="00812996"/>
    <w:rsid w:val="00813BC7"/>
    <w:rsid w:val="00814004"/>
    <w:rsid w:val="00814479"/>
    <w:rsid w:val="00814B90"/>
    <w:rsid w:val="008154D6"/>
    <w:rsid w:val="0081714F"/>
    <w:rsid w:val="0082197A"/>
    <w:rsid w:val="0082419D"/>
    <w:rsid w:val="00824935"/>
    <w:rsid w:val="008264E8"/>
    <w:rsid w:val="00826981"/>
    <w:rsid w:val="00826D82"/>
    <w:rsid w:val="0082740D"/>
    <w:rsid w:val="00827795"/>
    <w:rsid w:val="00827A32"/>
    <w:rsid w:val="00827F29"/>
    <w:rsid w:val="0083016E"/>
    <w:rsid w:val="00831285"/>
    <w:rsid w:val="008321EA"/>
    <w:rsid w:val="00834DA4"/>
    <w:rsid w:val="00837EF4"/>
    <w:rsid w:val="00843639"/>
    <w:rsid w:val="008437B8"/>
    <w:rsid w:val="0084580B"/>
    <w:rsid w:val="008459EC"/>
    <w:rsid w:val="00845E7F"/>
    <w:rsid w:val="00847364"/>
    <w:rsid w:val="00847868"/>
    <w:rsid w:val="00851AFB"/>
    <w:rsid w:val="00852454"/>
    <w:rsid w:val="008527A1"/>
    <w:rsid w:val="00852EA8"/>
    <w:rsid w:val="00853146"/>
    <w:rsid w:val="0085544E"/>
    <w:rsid w:val="0086156B"/>
    <w:rsid w:val="00862830"/>
    <w:rsid w:val="00863294"/>
    <w:rsid w:val="00863AAB"/>
    <w:rsid w:val="00864D16"/>
    <w:rsid w:val="0086627A"/>
    <w:rsid w:val="00867A74"/>
    <w:rsid w:val="00870385"/>
    <w:rsid w:val="00871FFF"/>
    <w:rsid w:val="00872473"/>
    <w:rsid w:val="00872C47"/>
    <w:rsid w:val="00873BB4"/>
    <w:rsid w:val="00873F0E"/>
    <w:rsid w:val="008741E3"/>
    <w:rsid w:val="0087509D"/>
    <w:rsid w:val="00875192"/>
    <w:rsid w:val="00875588"/>
    <w:rsid w:val="0087781B"/>
    <w:rsid w:val="00881433"/>
    <w:rsid w:val="008816B6"/>
    <w:rsid w:val="008819BE"/>
    <w:rsid w:val="00883C94"/>
    <w:rsid w:val="00886251"/>
    <w:rsid w:val="0088650A"/>
    <w:rsid w:val="00886C36"/>
    <w:rsid w:val="0089025D"/>
    <w:rsid w:val="00890C89"/>
    <w:rsid w:val="00892C6C"/>
    <w:rsid w:val="00893712"/>
    <w:rsid w:val="00894893"/>
    <w:rsid w:val="00894E1D"/>
    <w:rsid w:val="00896721"/>
    <w:rsid w:val="00897004"/>
    <w:rsid w:val="008975B3"/>
    <w:rsid w:val="008A0096"/>
    <w:rsid w:val="008A0241"/>
    <w:rsid w:val="008A0253"/>
    <w:rsid w:val="008A12E8"/>
    <w:rsid w:val="008A13C7"/>
    <w:rsid w:val="008A5109"/>
    <w:rsid w:val="008A520D"/>
    <w:rsid w:val="008A7FFC"/>
    <w:rsid w:val="008B141D"/>
    <w:rsid w:val="008B2406"/>
    <w:rsid w:val="008B6A88"/>
    <w:rsid w:val="008B7E4E"/>
    <w:rsid w:val="008C0254"/>
    <w:rsid w:val="008C0336"/>
    <w:rsid w:val="008C0AA8"/>
    <w:rsid w:val="008C0EFE"/>
    <w:rsid w:val="008C12DD"/>
    <w:rsid w:val="008C2386"/>
    <w:rsid w:val="008C281E"/>
    <w:rsid w:val="008C3336"/>
    <w:rsid w:val="008C45C7"/>
    <w:rsid w:val="008C4FB3"/>
    <w:rsid w:val="008C6735"/>
    <w:rsid w:val="008C72EF"/>
    <w:rsid w:val="008C75E9"/>
    <w:rsid w:val="008D5B03"/>
    <w:rsid w:val="008E1024"/>
    <w:rsid w:val="008E1F70"/>
    <w:rsid w:val="008E37D6"/>
    <w:rsid w:val="008E4549"/>
    <w:rsid w:val="008E5D9E"/>
    <w:rsid w:val="008E7053"/>
    <w:rsid w:val="008E7810"/>
    <w:rsid w:val="008E7CED"/>
    <w:rsid w:val="008F02F3"/>
    <w:rsid w:val="008F2737"/>
    <w:rsid w:val="008F3512"/>
    <w:rsid w:val="008F63F5"/>
    <w:rsid w:val="008F6DD9"/>
    <w:rsid w:val="008F73A9"/>
    <w:rsid w:val="00900178"/>
    <w:rsid w:val="00900337"/>
    <w:rsid w:val="009004A3"/>
    <w:rsid w:val="00900757"/>
    <w:rsid w:val="0090210C"/>
    <w:rsid w:val="0090531C"/>
    <w:rsid w:val="0090548D"/>
    <w:rsid w:val="0090560C"/>
    <w:rsid w:val="00905CB8"/>
    <w:rsid w:val="00905D78"/>
    <w:rsid w:val="00920835"/>
    <w:rsid w:val="00921805"/>
    <w:rsid w:val="00922DC9"/>
    <w:rsid w:val="00922F6F"/>
    <w:rsid w:val="00923012"/>
    <w:rsid w:val="009242CD"/>
    <w:rsid w:val="009263D5"/>
    <w:rsid w:val="0092785D"/>
    <w:rsid w:val="00930B36"/>
    <w:rsid w:val="00932DB4"/>
    <w:rsid w:val="0093586B"/>
    <w:rsid w:val="009410FB"/>
    <w:rsid w:val="009437B5"/>
    <w:rsid w:val="00944657"/>
    <w:rsid w:val="00944B9A"/>
    <w:rsid w:val="0094552A"/>
    <w:rsid w:val="00947BD0"/>
    <w:rsid w:val="00947D6D"/>
    <w:rsid w:val="0095021C"/>
    <w:rsid w:val="00954061"/>
    <w:rsid w:val="009542F2"/>
    <w:rsid w:val="009545C8"/>
    <w:rsid w:val="00956647"/>
    <w:rsid w:val="00957A8D"/>
    <w:rsid w:val="009624D6"/>
    <w:rsid w:val="00962711"/>
    <w:rsid w:val="0096327A"/>
    <w:rsid w:val="00963F6A"/>
    <w:rsid w:val="0096403F"/>
    <w:rsid w:val="00970C5D"/>
    <w:rsid w:val="009724A6"/>
    <w:rsid w:val="009736A4"/>
    <w:rsid w:val="009757C8"/>
    <w:rsid w:val="00975B76"/>
    <w:rsid w:val="00975B85"/>
    <w:rsid w:val="009760FD"/>
    <w:rsid w:val="009816AC"/>
    <w:rsid w:val="00981834"/>
    <w:rsid w:val="009837C2"/>
    <w:rsid w:val="00983FE3"/>
    <w:rsid w:val="00990741"/>
    <w:rsid w:val="00991234"/>
    <w:rsid w:val="0099170C"/>
    <w:rsid w:val="0099196A"/>
    <w:rsid w:val="00991FDE"/>
    <w:rsid w:val="00992356"/>
    <w:rsid w:val="00992542"/>
    <w:rsid w:val="00994D54"/>
    <w:rsid w:val="00995269"/>
    <w:rsid w:val="00995344"/>
    <w:rsid w:val="0099548E"/>
    <w:rsid w:val="00996742"/>
    <w:rsid w:val="00997DF1"/>
    <w:rsid w:val="009A136D"/>
    <w:rsid w:val="009A1EC6"/>
    <w:rsid w:val="009A1F0A"/>
    <w:rsid w:val="009A296D"/>
    <w:rsid w:val="009A34E1"/>
    <w:rsid w:val="009A360D"/>
    <w:rsid w:val="009A5AB5"/>
    <w:rsid w:val="009A6162"/>
    <w:rsid w:val="009A68A4"/>
    <w:rsid w:val="009A7275"/>
    <w:rsid w:val="009B0F02"/>
    <w:rsid w:val="009B17C6"/>
    <w:rsid w:val="009B3E12"/>
    <w:rsid w:val="009B64B4"/>
    <w:rsid w:val="009C0FD1"/>
    <w:rsid w:val="009C1523"/>
    <w:rsid w:val="009C4934"/>
    <w:rsid w:val="009D0075"/>
    <w:rsid w:val="009D00FE"/>
    <w:rsid w:val="009D01EC"/>
    <w:rsid w:val="009D19DA"/>
    <w:rsid w:val="009D1BBB"/>
    <w:rsid w:val="009D356F"/>
    <w:rsid w:val="009D485A"/>
    <w:rsid w:val="009D61EB"/>
    <w:rsid w:val="009D76A1"/>
    <w:rsid w:val="009E0616"/>
    <w:rsid w:val="009E125B"/>
    <w:rsid w:val="009E1E23"/>
    <w:rsid w:val="009E2C43"/>
    <w:rsid w:val="009E2C67"/>
    <w:rsid w:val="009E2D9F"/>
    <w:rsid w:val="009E2E4B"/>
    <w:rsid w:val="009E4820"/>
    <w:rsid w:val="009E4AE0"/>
    <w:rsid w:val="009E4E39"/>
    <w:rsid w:val="009E591D"/>
    <w:rsid w:val="009E7104"/>
    <w:rsid w:val="009E763D"/>
    <w:rsid w:val="009F01DB"/>
    <w:rsid w:val="009F0425"/>
    <w:rsid w:val="009F058A"/>
    <w:rsid w:val="009F32AD"/>
    <w:rsid w:val="009F3674"/>
    <w:rsid w:val="009F3F04"/>
    <w:rsid w:val="009F5DC9"/>
    <w:rsid w:val="00A01BCD"/>
    <w:rsid w:val="00A01F5D"/>
    <w:rsid w:val="00A024F3"/>
    <w:rsid w:val="00A0359F"/>
    <w:rsid w:val="00A03671"/>
    <w:rsid w:val="00A05221"/>
    <w:rsid w:val="00A0684C"/>
    <w:rsid w:val="00A06A4A"/>
    <w:rsid w:val="00A07B25"/>
    <w:rsid w:val="00A100F4"/>
    <w:rsid w:val="00A10506"/>
    <w:rsid w:val="00A14360"/>
    <w:rsid w:val="00A15D17"/>
    <w:rsid w:val="00A164D4"/>
    <w:rsid w:val="00A16711"/>
    <w:rsid w:val="00A17671"/>
    <w:rsid w:val="00A20785"/>
    <w:rsid w:val="00A22808"/>
    <w:rsid w:val="00A2474A"/>
    <w:rsid w:val="00A24E71"/>
    <w:rsid w:val="00A25A01"/>
    <w:rsid w:val="00A2628F"/>
    <w:rsid w:val="00A31F21"/>
    <w:rsid w:val="00A345D7"/>
    <w:rsid w:val="00A35948"/>
    <w:rsid w:val="00A367A5"/>
    <w:rsid w:val="00A405AB"/>
    <w:rsid w:val="00A40DA0"/>
    <w:rsid w:val="00A416FB"/>
    <w:rsid w:val="00A41CDC"/>
    <w:rsid w:val="00A43B03"/>
    <w:rsid w:val="00A43BA8"/>
    <w:rsid w:val="00A44ABD"/>
    <w:rsid w:val="00A4656A"/>
    <w:rsid w:val="00A47655"/>
    <w:rsid w:val="00A505CF"/>
    <w:rsid w:val="00A50B6E"/>
    <w:rsid w:val="00A50BA2"/>
    <w:rsid w:val="00A50E74"/>
    <w:rsid w:val="00A535A3"/>
    <w:rsid w:val="00A53D67"/>
    <w:rsid w:val="00A559CE"/>
    <w:rsid w:val="00A612DF"/>
    <w:rsid w:val="00A61BB6"/>
    <w:rsid w:val="00A6283B"/>
    <w:rsid w:val="00A63C46"/>
    <w:rsid w:val="00A729A9"/>
    <w:rsid w:val="00A736E2"/>
    <w:rsid w:val="00A761BC"/>
    <w:rsid w:val="00A774E5"/>
    <w:rsid w:val="00A818E2"/>
    <w:rsid w:val="00A81955"/>
    <w:rsid w:val="00A8197C"/>
    <w:rsid w:val="00A83588"/>
    <w:rsid w:val="00A84507"/>
    <w:rsid w:val="00A852DF"/>
    <w:rsid w:val="00A856C4"/>
    <w:rsid w:val="00A8588F"/>
    <w:rsid w:val="00A912E9"/>
    <w:rsid w:val="00A9276A"/>
    <w:rsid w:val="00A92A85"/>
    <w:rsid w:val="00A94751"/>
    <w:rsid w:val="00A97995"/>
    <w:rsid w:val="00AA059F"/>
    <w:rsid w:val="00AA1EF4"/>
    <w:rsid w:val="00AA2595"/>
    <w:rsid w:val="00AA41A8"/>
    <w:rsid w:val="00AA5717"/>
    <w:rsid w:val="00AA7ABF"/>
    <w:rsid w:val="00AB20E5"/>
    <w:rsid w:val="00AB2F84"/>
    <w:rsid w:val="00AB3F78"/>
    <w:rsid w:val="00AB4A78"/>
    <w:rsid w:val="00AB50E1"/>
    <w:rsid w:val="00AC4B8B"/>
    <w:rsid w:val="00AC6F1A"/>
    <w:rsid w:val="00AD13D8"/>
    <w:rsid w:val="00AD44E8"/>
    <w:rsid w:val="00AD50B5"/>
    <w:rsid w:val="00AD68DA"/>
    <w:rsid w:val="00AD6FED"/>
    <w:rsid w:val="00AD70EF"/>
    <w:rsid w:val="00AE1AD1"/>
    <w:rsid w:val="00AE28E7"/>
    <w:rsid w:val="00AE3EB2"/>
    <w:rsid w:val="00AE4A34"/>
    <w:rsid w:val="00AE501C"/>
    <w:rsid w:val="00AE57E0"/>
    <w:rsid w:val="00AE59DC"/>
    <w:rsid w:val="00AE5A74"/>
    <w:rsid w:val="00AE6593"/>
    <w:rsid w:val="00AE6BAF"/>
    <w:rsid w:val="00AF219F"/>
    <w:rsid w:val="00AF4D80"/>
    <w:rsid w:val="00AF594C"/>
    <w:rsid w:val="00AF7282"/>
    <w:rsid w:val="00B00CEA"/>
    <w:rsid w:val="00B01F5C"/>
    <w:rsid w:val="00B02F14"/>
    <w:rsid w:val="00B069D3"/>
    <w:rsid w:val="00B104F4"/>
    <w:rsid w:val="00B1150B"/>
    <w:rsid w:val="00B11B89"/>
    <w:rsid w:val="00B11BEB"/>
    <w:rsid w:val="00B13148"/>
    <w:rsid w:val="00B16B1A"/>
    <w:rsid w:val="00B173CF"/>
    <w:rsid w:val="00B202BB"/>
    <w:rsid w:val="00B233B9"/>
    <w:rsid w:val="00B2413A"/>
    <w:rsid w:val="00B24500"/>
    <w:rsid w:val="00B24E1C"/>
    <w:rsid w:val="00B25FB2"/>
    <w:rsid w:val="00B265B7"/>
    <w:rsid w:val="00B300B5"/>
    <w:rsid w:val="00B32202"/>
    <w:rsid w:val="00B36C5D"/>
    <w:rsid w:val="00B40239"/>
    <w:rsid w:val="00B410A4"/>
    <w:rsid w:val="00B4151F"/>
    <w:rsid w:val="00B42D0A"/>
    <w:rsid w:val="00B43C98"/>
    <w:rsid w:val="00B44521"/>
    <w:rsid w:val="00B45756"/>
    <w:rsid w:val="00B477C6"/>
    <w:rsid w:val="00B47AA5"/>
    <w:rsid w:val="00B5021C"/>
    <w:rsid w:val="00B50394"/>
    <w:rsid w:val="00B506D6"/>
    <w:rsid w:val="00B513FF"/>
    <w:rsid w:val="00B5334D"/>
    <w:rsid w:val="00B5347E"/>
    <w:rsid w:val="00B53739"/>
    <w:rsid w:val="00B5439F"/>
    <w:rsid w:val="00B6011B"/>
    <w:rsid w:val="00B61E90"/>
    <w:rsid w:val="00B625FE"/>
    <w:rsid w:val="00B635DF"/>
    <w:rsid w:val="00B64B41"/>
    <w:rsid w:val="00B657DD"/>
    <w:rsid w:val="00B6754D"/>
    <w:rsid w:val="00B711A8"/>
    <w:rsid w:val="00B725A9"/>
    <w:rsid w:val="00B73BD9"/>
    <w:rsid w:val="00B778BB"/>
    <w:rsid w:val="00B80190"/>
    <w:rsid w:val="00B81727"/>
    <w:rsid w:val="00B853E7"/>
    <w:rsid w:val="00B855BC"/>
    <w:rsid w:val="00B9299C"/>
    <w:rsid w:val="00B92B5E"/>
    <w:rsid w:val="00B92F5A"/>
    <w:rsid w:val="00B932F7"/>
    <w:rsid w:val="00B932FD"/>
    <w:rsid w:val="00B97E4E"/>
    <w:rsid w:val="00BA0D39"/>
    <w:rsid w:val="00BA2D09"/>
    <w:rsid w:val="00BA2D0F"/>
    <w:rsid w:val="00BA3DA9"/>
    <w:rsid w:val="00BA4356"/>
    <w:rsid w:val="00BA4A2A"/>
    <w:rsid w:val="00BA4D3F"/>
    <w:rsid w:val="00BA50CB"/>
    <w:rsid w:val="00BB2059"/>
    <w:rsid w:val="00BB26E2"/>
    <w:rsid w:val="00BB6721"/>
    <w:rsid w:val="00BB71AC"/>
    <w:rsid w:val="00BB7DAC"/>
    <w:rsid w:val="00BC163D"/>
    <w:rsid w:val="00BC2E99"/>
    <w:rsid w:val="00BC3EEF"/>
    <w:rsid w:val="00BC52C4"/>
    <w:rsid w:val="00BC5C50"/>
    <w:rsid w:val="00BC5D9B"/>
    <w:rsid w:val="00BC7717"/>
    <w:rsid w:val="00BD02D6"/>
    <w:rsid w:val="00BD443C"/>
    <w:rsid w:val="00BD5479"/>
    <w:rsid w:val="00BD58A8"/>
    <w:rsid w:val="00BD60C2"/>
    <w:rsid w:val="00BD66B9"/>
    <w:rsid w:val="00BD69D2"/>
    <w:rsid w:val="00BD7227"/>
    <w:rsid w:val="00BD724A"/>
    <w:rsid w:val="00BE19A2"/>
    <w:rsid w:val="00BE24BF"/>
    <w:rsid w:val="00BE2A9A"/>
    <w:rsid w:val="00BE3B42"/>
    <w:rsid w:val="00BE428D"/>
    <w:rsid w:val="00BE46F1"/>
    <w:rsid w:val="00BE4D74"/>
    <w:rsid w:val="00BE5A34"/>
    <w:rsid w:val="00BE5CD7"/>
    <w:rsid w:val="00BE5F2D"/>
    <w:rsid w:val="00BE7B27"/>
    <w:rsid w:val="00BF1B6D"/>
    <w:rsid w:val="00BF29B1"/>
    <w:rsid w:val="00BF38E7"/>
    <w:rsid w:val="00BF5403"/>
    <w:rsid w:val="00BF5FA5"/>
    <w:rsid w:val="00BF66F4"/>
    <w:rsid w:val="00BF7EC7"/>
    <w:rsid w:val="00C008E2"/>
    <w:rsid w:val="00C00A8D"/>
    <w:rsid w:val="00C030EF"/>
    <w:rsid w:val="00C0408F"/>
    <w:rsid w:val="00C045F7"/>
    <w:rsid w:val="00C10350"/>
    <w:rsid w:val="00C10F25"/>
    <w:rsid w:val="00C123B1"/>
    <w:rsid w:val="00C13638"/>
    <w:rsid w:val="00C1435C"/>
    <w:rsid w:val="00C17CC6"/>
    <w:rsid w:val="00C17CE8"/>
    <w:rsid w:val="00C17D18"/>
    <w:rsid w:val="00C17EF6"/>
    <w:rsid w:val="00C2010D"/>
    <w:rsid w:val="00C209FC"/>
    <w:rsid w:val="00C21A55"/>
    <w:rsid w:val="00C22FFA"/>
    <w:rsid w:val="00C23C26"/>
    <w:rsid w:val="00C24655"/>
    <w:rsid w:val="00C25A79"/>
    <w:rsid w:val="00C25EA1"/>
    <w:rsid w:val="00C25EB5"/>
    <w:rsid w:val="00C27B1C"/>
    <w:rsid w:val="00C31C51"/>
    <w:rsid w:val="00C33B15"/>
    <w:rsid w:val="00C33CD3"/>
    <w:rsid w:val="00C36563"/>
    <w:rsid w:val="00C37470"/>
    <w:rsid w:val="00C40B62"/>
    <w:rsid w:val="00C40E88"/>
    <w:rsid w:val="00C43378"/>
    <w:rsid w:val="00C50CA2"/>
    <w:rsid w:val="00C5134F"/>
    <w:rsid w:val="00C553A3"/>
    <w:rsid w:val="00C55EB5"/>
    <w:rsid w:val="00C5640A"/>
    <w:rsid w:val="00C643F4"/>
    <w:rsid w:val="00C64582"/>
    <w:rsid w:val="00C673F4"/>
    <w:rsid w:val="00C70D71"/>
    <w:rsid w:val="00C71608"/>
    <w:rsid w:val="00C729E8"/>
    <w:rsid w:val="00C74111"/>
    <w:rsid w:val="00C74D61"/>
    <w:rsid w:val="00C74D6D"/>
    <w:rsid w:val="00C752C9"/>
    <w:rsid w:val="00C75FFF"/>
    <w:rsid w:val="00C76731"/>
    <w:rsid w:val="00C77F84"/>
    <w:rsid w:val="00C80DD4"/>
    <w:rsid w:val="00C81C4A"/>
    <w:rsid w:val="00C82820"/>
    <w:rsid w:val="00C8352B"/>
    <w:rsid w:val="00C844BD"/>
    <w:rsid w:val="00C84E8B"/>
    <w:rsid w:val="00C862A2"/>
    <w:rsid w:val="00C8667B"/>
    <w:rsid w:val="00C91654"/>
    <w:rsid w:val="00C9289F"/>
    <w:rsid w:val="00C9374E"/>
    <w:rsid w:val="00C95F50"/>
    <w:rsid w:val="00C97329"/>
    <w:rsid w:val="00C974AC"/>
    <w:rsid w:val="00C9753A"/>
    <w:rsid w:val="00CA1DD4"/>
    <w:rsid w:val="00CA2BB0"/>
    <w:rsid w:val="00CA39B5"/>
    <w:rsid w:val="00CA46DC"/>
    <w:rsid w:val="00CA5198"/>
    <w:rsid w:val="00CA5755"/>
    <w:rsid w:val="00CA5974"/>
    <w:rsid w:val="00CA5DEC"/>
    <w:rsid w:val="00CB1C1A"/>
    <w:rsid w:val="00CB778A"/>
    <w:rsid w:val="00CC005B"/>
    <w:rsid w:val="00CC0EBB"/>
    <w:rsid w:val="00CC18DC"/>
    <w:rsid w:val="00CC2549"/>
    <w:rsid w:val="00CC34E4"/>
    <w:rsid w:val="00CD02F5"/>
    <w:rsid w:val="00CD1128"/>
    <w:rsid w:val="00CD1AFC"/>
    <w:rsid w:val="00CD20EA"/>
    <w:rsid w:val="00CD36BE"/>
    <w:rsid w:val="00CD6170"/>
    <w:rsid w:val="00CD6EB5"/>
    <w:rsid w:val="00CD75E2"/>
    <w:rsid w:val="00CE0A43"/>
    <w:rsid w:val="00CE0C2F"/>
    <w:rsid w:val="00CE24BC"/>
    <w:rsid w:val="00CE446D"/>
    <w:rsid w:val="00CE507F"/>
    <w:rsid w:val="00CE51CA"/>
    <w:rsid w:val="00CE582B"/>
    <w:rsid w:val="00CE66C9"/>
    <w:rsid w:val="00CF1F86"/>
    <w:rsid w:val="00CF27C4"/>
    <w:rsid w:val="00CF625C"/>
    <w:rsid w:val="00CF6E47"/>
    <w:rsid w:val="00D001BF"/>
    <w:rsid w:val="00D02CF2"/>
    <w:rsid w:val="00D036BC"/>
    <w:rsid w:val="00D05C85"/>
    <w:rsid w:val="00D0683C"/>
    <w:rsid w:val="00D07701"/>
    <w:rsid w:val="00D117CF"/>
    <w:rsid w:val="00D12265"/>
    <w:rsid w:val="00D137F9"/>
    <w:rsid w:val="00D14C7B"/>
    <w:rsid w:val="00D2045A"/>
    <w:rsid w:val="00D21140"/>
    <w:rsid w:val="00D215C0"/>
    <w:rsid w:val="00D219BD"/>
    <w:rsid w:val="00D225D7"/>
    <w:rsid w:val="00D22B12"/>
    <w:rsid w:val="00D25462"/>
    <w:rsid w:val="00D2630F"/>
    <w:rsid w:val="00D26941"/>
    <w:rsid w:val="00D27A5D"/>
    <w:rsid w:val="00D30213"/>
    <w:rsid w:val="00D30452"/>
    <w:rsid w:val="00D30FE0"/>
    <w:rsid w:val="00D316B8"/>
    <w:rsid w:val="00D32A60"/>
    <w:rsid w:val="00D332CE"/>
    <w:rsid w:val="00D34617"/>
    <w:rsid w:val="00D3656F"/>
    <w:rsid w:val="00D368AF"/>
    <w:rsid w:val="00D40413"/>
    <w:rsid w:val="00D406C4"/>
    <w:rsid w:val="00D410FD"/>
    <w:rsid w:val="00D4257D"/>
    <w:rsid w:val="00D44AA9"/>
    <w:rsid w:val="00D45369"/>
    <w:rsid w:val="00D4536A"/>
    <w:rsid w:val="00D47A5F"/>
    <w:rsid w:val="00D53490"/>
    <w:rsid w:val="00D53D23"/>
    <w:rsid w:val="00D54071"/>
    <w:rsid w:val="00D564FD"/>
    <w:rsid w:val="00D56615"/>
    <w:rsid w:val="00D57775"/>
    <w:rsid w:val="00D57B52"/>
    <w:rsid w:val="00D57BA2"/>
    <w:rsid w:val="00D61A02"/>
    <w:rsid w:val="00D621BF"/>
    <w:rsid w:val="00D6661D"/>
    <w:rsid w:val="00D700FB"/>
    <w:rsid w:val="00D7072C"/>
    <w:rsid w:val="00D71435"/>
    <w:rsid w:val="00D72EED"/>
    <w:rsid w:val="00D753F1"/>
    <w:rsid w:val="00D76E79"/>
    <w:rsid w:val="00D83301"/>
    <w:rsid w:val="00D83B30"/>
    <w:rsid w:val="00D8493B"/>
    <w:rsid w:val="00D856EE"/>
    <w:rsid w:val="00D90116"/>
    <w:rsid w:val="00D90F75"/>
    <w:rsid w:val="00D90FB2"/>
    <w:rsid w:val="00D936C6"/>
    <w:rsid w:val="00D93EAF"/>
    <w:rsid w:val="00D951B7"/>
    <w:rsid w:val="00D95ECE"/>
    <w:rsid w:val="00D971E9"/>
    <w:rsid w:val="00D97381"/>
    <w:rsid w:val="00DA2363"/>
    <w:rsid w:val="00DA3322"/>
    <w:rsid w:val="00DA5518"/>
    <w:rsid w:val="00DB0A81"/>
    <w:rsid w:val="00DB0E46"/>
    <w:rsid w:val="00DB2F06"/>
    <w:rsid w:val="00DB37BB"/>
    <w:rsid w:val="00DB3A2C"/>
    <w:rsid w:val="00DB43FF"/>
    <w:rsid w:val="00DB4A7B"/>
    <w:rsid w:val="00DB65AA"/>
    <w:rsid w:val="00DB6739"/>
    <w:rsid w:val="00DB78E2"/>
    <w:rsid w:val="00DC164B"/>
    <w:rsid w:val="00DC16E1"/>
    <w:rsid w:val="00DC2308"/>
    <w:rsid w:val="00DC2B07"/>
    <w:rsid w:val="00DC4E87"/>
    <w:rsid w:val="00DC5F90"/>
    <w:rsid w:val="00DC6065"/>
    <w:rsid w:val="00DC69F1"/>
    <w:rsid w:val="00DC6A61"/>
    <w:rsid w:val="00DC71BC"/>
    <w:rsid w:val="00DD0755"/>
    <w:rsid w:val="00DD07F1"/>
    <w:rsid w:val="00DD3E99"/>
    <w:rsid w:val="00DD653E"/>
    <w:rsid w:val="00DD6CB3"/>
    <w:rsid w:val="00DD7CE4"/>
    <w:rsid w:val="00DE13AD"/>
    <w:rsid w:val="00DE2224"/>
    <w:rsid w:val="00DE231E"/>
    <w:rsid w:val="00DE56E9"/>
    <w:rsid w:val="00DF135B"/>
    <w:rsid w:val="00DF20EF"/>
    <w:rsid w:val="00DF22BF"/>
    <w:rsid w:val="00DF5914"/>
    <w:rsid w:val="00DF6A2F"/>
    <w:rsid w:val="00DF7891"/>
    <w:rsid w:val="00E00213"/>
    <w:rsid w:val="00E00A56"/>
    <w:rsid w:val="00E022EC"/>
    <w:rsid w:val="00E032A4"/>
    <w:rsid w:val="00E07949"/>
    <w:rsid w:val="00E07CE3"/>
    <w:rsid w:val="00E11DD3"/>
    <w:rsid w:val="00E12A18"/>
    <w:rsid w:val="00E12A6B"/>
    <w:rsid w:val="00E15445"/>
    <w:rsid w:val="00E16282"/>
    <w:rsid w:val="00E169BF"/>
    <w:rsid w:val="00E177BF"/>
    <w:rsid w:val="00E20362"/>
    <w:rsid w:val="00E23A4E"/>
    <w:rsid w:val="00E24267"/>
    <w:rsid w:val="00E24E7F"/>
    <w:rsid w:val="00E25080"/>
    <w:rsid w:val="00E274CF"/>
    <w:rsid w:val="00E30697"/>
    <w:rsid w:val="00E307EE"/>
    <w:rsid w:val="00E31E0D"/>
    <w:rsid w:val="00E3207F"/>
    <w:rsid w:val="00E3255B"/>
    <w:rsid w:val="00E33A26"/>
    <w:rsid w:val="00E35D86"/>
    <w:rsid w:val="00E363B4"/>
    <w:rsid w:val="00E415B6"/>
    <w:rsid w:val="00E41A1A"/>
    <w:rsid w:val="00E43080"/>
    <w:rsid w:val="00E432F6"/>
    <w:rsid w:val="00E43380"/>
    <w:rsid w:val="00E4513C"/>
    <w:rsid w:val="00E46F06"/>
    <w:rsid w:val="00E47132"/>
    <w:rsid w:val="00E51C0B"/>
    <w:rsid w:val="00E51D5D"/>
    <w:rsid w:val="00E522C3"/>
    <w:rsid w:val="00E57E7D"/>
    <w:rsid w:val="00E57FFB"/>
    <w:rsid w:val="00E60164"/>
    <w:rsid w:val="00E607CF"/>
    <w:rsid w:val="00E62565"/>
    <w:rsid w:val="00E640ED"/>
    <w:rsid w:val="00E6519A"/>
    <w:rsid w:val="00E70400"/>
    <w:rsid w:val="00E721EC"/>
    <w:rsid w:val="00E7232F"/>
    <w:rsid w:val="00E72535"/>
    <w:rsid w:val="00E7439B"/>
    <w:rsid w:val="00E751EB"/>
    <w:rsid w:val="00E756E2"/>
    <w:rsid w:val="00E75DC8"/>
    <w:rsid w:val="00E7673B"/>
    <w:rsid w:val="00E82198"/>
    <w:rsid w:val="00E83E12"/>
    <w:rsid w:val="00E8412D"/>
    <w:rsid w:val="00E86A47"/>
    <w:rsid w:val="00E87F3C"/>
    <w:rsid w:val="00E91994"/>
    <w:rsid w:val="00E91C78"/>
    <w:rsid w:val="00E91CEC"/>
    <w:rsid w:val="00E937C0"/>
    <w:rsid w:val="00E94597"/>
    <w:rsid w:val="00E94BB5"/>
    <w:rsid w:val="00E95768"/>
    <w:rsid w:val="00E95EA3"/>
    <w:rsid w:val="00E960C1"/>
    <w:rsid w:val="00E97923"/>
    <w:rsid w:val="00EA1526"/>
    <w:rsid w:val="00EA228E"/>
    <w:rsid w:val="00EA7CD7"/>
    <w:rsid w:val="00EB11E4"/>
    <w:rsid w:val="00EB196C"/>
    <w:rsid w:val="00EB28F0"/>
    <w:rsid w:val="00EB36B1"/>
    <w:rsid w:val="00EB6C6F"/>
    <w:rsid w:val="00EB785F"/>
    <w:rsid w:val="00EC14F7"/>
    <w:rsid w:val="00EC1AA7"/>
    <w:rsid w:val="00EC1B64"/>
    <w:rsid w:val="00EC1EDC"/>
    <w:rsid w:val="00EC4676"/>
    <w:rsid w:val="00EC6E34"/>
    <w:rsid w:val="00EC7E32"/>
    <w:rsid w:val="00ED0675"/>
    <w:rsid w:val="00ED1A79"/>
    <w:rsid w:val="00ED1C35"/>
    <w:rsid w:val="00ED28D4"/>
    <w:rsid w:val="00ED2C8A"/>
    <w:rsid w:val="00ED39F1"/>
    <w:rsid w:val="00ED4B24"/>
    <w:rsid w:val="00ED5293"/>
    <w:rsid w:val="00ED6FE8"/>
    <w:rsid w:val="00ED749B"/>
    <w:rsid w:val="00EE03F6"/>
    <w:rsid w:val="00EE1DD1"/>
    <w:rsid w:val="00EE4E95"/>
    <w:rsid w:val="00EE5742"/>
    <w:rsid w:val="00EE5777"/>
    <w:rsid w:val="00EE6E46"/>
    <w:rsid w:val="00EE720A"/>
    <w:rsid w:val="00EF0BFA"/>
    <w:rsid w:val="00EF424E"/>
    <w:rsid w:val="00EF5B2E"/>
    <w:rsid w:val="00EF5F59"/>
    <w:rsid w:val="00EF7CF2"/>
    <w:rsid w:val="00F002A6"/>
    <w:rsid w:val="00F033C0"/>
    <w:rsid w:val="00F044D7"/>
    <w:rsid w:val="00F05380"/>
    <w:rsid w:val="00F102F6"/>
    <w:rsid w:val="00F11A54"/>
    <w:rsid w:val="00F12E3C"/>
    <w:rsid w:val="00F13A63"/>
    <w:rsid w:val="00F13E84"/>
    <w:rsid w:val="00F146DF"/>
    <w:rsid w:val="00F1748F"/>
    <w:rsid w:val="00F2009F"/>
    <w:rsid w:val="00F208D5"/>
    <w:rsid w:val="00F20B46"/>
    <w:rsid w:val="00F2141B"/>
    <w:rsid w:val="00F232AF"/>
    <w:rsid w:val="00F26CE3"/>
    <w:rsid w:val="00F26F6B"/>
    <w:rsid w:val="00F27016"/>
    <w:rsid w:val="00F31567"/>
    <w:rsid w:val="00F31E56"/>
    <w:rsid w:val="00F332C4"/>
    <w:rsid w:val="00F34EE1"/>
    <w:rsid w:val="00F413A4"/>
    <w:rsid w:val="00F41723"/>
    <w:rsid w:val="00F41729"/>
    <w:rsid w:val="00F43E04"/>
    <w:rsid w:val="00F4490D"/>
    <w:rsid w:val="00F453C9"/>
    <w:rsid w:val="00F45EC8"/>
    <w:rsid w:val="00F4702B"/>
    <w:rsid w:val="00F471BD"/>
    <w:rsid w:val="00F5009C"/>
    <w:rsid w:val="00F50427"/>
    <w:rsid w:val="00F53307"/>
    <w:rsid w:val="00F54520"/>
    <w:rsid w:val="00F5586A"/>
    <w:rsid w:val="00F57F0C"/>
    <w:rsid w:val="00F60D43"/>
    <w:rsid w:val="00F61EFC"/>
    <w:rsid w:val="00F62DFE"/>
    <w:rsid w:val="00F633B9"/>
    <w:rsid w:val="00F63978"/>
    <w:rsid w:val="00F63BAC"/>
    <w:rsid w:val="00F63E01"/>
    <w:rsid w:val="00F6400F"/>
    <w:rsid w:val="00F6448A"/>
    <w:rsid w:val="00F64C5E"/>
    <w:rsid w:val="00F66E49"/>
    <w:rsid w:val="00F704D5"/>
    <w:rsid w:val="00F71051"/>
    <w:rsid w:val="00F710CD"/>
    <w:rsid w:val="00F72480"/>
    <w:rsid w:val="00F733D9"/>
    <w:rsid w:val="00F7369D"/>
    <w:rsid w:val="00F736C2"/>
    <w:rsid w:val="00F73D39"/>
    <w:rsid w:val="00F73EF3"/>
    <w:rsid w:val="00F803BB"/>
    <w:rsid w:val="00F80716"/>
    <w:rsid w:val="00F862D1"/>
    <w:rsid w:val="00F866C4"/>
    <w:rsid w:val="00F8731A"/>
    <w:rsid w:val="00F90DF9"/>
    <w:rsid w:val="00F91A48"/>
    <w:rsid w:val="00F91F31"/>
    <w:rsid w:val="00F92BD5"/>
    <w:rsid w:val="00F95057"/>
    <w:rsid w:val="00F95A1F"/>
    <w:rsid w:val="00F965EE"/>
    <w:rsid w:val="00F971C8"/>
    <w:rsid w:val="00FA51F6"/>
    <w:rsid w:val="00FA5C2E"/>
    <w:rsid w:val="00FA6E6C"/>
    <w:rsid w:val="00FA75CA"/>
    <w:rsid w:val="00FB008A"/>
    <w:rsid w:val="00FB0E42"/>
    <w:rsid w:val="00FB0FDC"/>
    <w:rsid w:val="00FB21E8"/>
    <w:rsid w:val="00FB2539"/>
    <w:rsid w:val="00FB3A59"/>
    <w:rsid w:val="00FB40E2"/>
    <w:rsid w:val="00FC1BF9"/>
    <w:rsid w:val="00FC4114"/>
    <w:rsid w:val="00FC531F"/>
    <w:rsid w:val="00FC64A1"/>
    <w:rsid w:val="00FC6F73"/>
    <w:rsid w:val="00FC76B3"/>
    <w:rsid w:val="00FE193E"/>
    <w:rsid w:val="00FE1CEC"/>
    <w:rsid w:val="00FE3DD0"/>
    <w:rsid w:val="00FE5072"/>
    <w:rsid w:val="00FE6C0F"/>
    <w:rsid w:val="00FE7230"/>
    <w:rsid w:val="00FF0B9E"/>
    <w:rsid w:val="00FF1416"/>
    <w:rsid w:val="00FF3286"/>
    <w:rsid w:val="00FF431D"/>
    <w:rsid w:val="00FF46BF"/>
    <w:rsid w:val="00FF47D7"/>
    <w:rsid w:val="00FF79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Bidi"/>
        <w:sz w:val="22"/>
        <w:szCs w:val="22"/>
        <w:lang w:val="en-US" w:eastAsia="en-US" w:bidi="ar-SA"/>
      </w:rPr>
    </w:rPrDefault>
    <w:pPrDefault>
      <w:pPr>
        <w:spacing w:before="120"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7C36"/>
    <w:rPr>
      <w:rFonts w:ascii="Times New Roman" w:hAnsi="Times New Roman" w:cs="Times New Roman"/>
      <w:sz w:val="24"/>
      <w:szCs w:val="20"/>
    </w:rPr>
  </w:style>
  <w:style w:type="paragraph" w:styleId="Heading1">
    <w:name w:val="heading 1"/>
    <w:basedOn w:val="Normal"/>
    <w:next w:val="Normal"/>
    <w:link w:val="Heading1Char"/>
    <w:autoRedefine/>
    <w:qFormat/>
    <w:rsid w:val="00FC4114"/>
    <w:pPr>
      <w:keepNext/>
      <w:spacing w:before="240" w:after="60"/>
      <w:ind w:firstLine="170"/>
      <w:jc w:val="both"/>
      <w:outlineLvl w:val="0"/>
    </w:pPr>
    <w:rPr>
      <w:rFonts w:ascii="Perpetua Titling MT" w:hAnsi="Perpetua Titling MT"/>
      <w:b/>
      <w:kern w:val="32"/>
      <w:sz w:val="32"/>
    </w:rPr>
  </w:style>
  <w:style w:type="paragraph" w:styleId="Heading2">
    <w:name w:val="heading 2"/>
    <w:basedOn w:val="Normal"/>
    <w:next w:val="Normal"/>
    <w:link w:val="Heading2Char"/>
    <w:autoRedefine/>
    <w:qFormat/>
    <w:rsid w:val="00CA5DEC"/>
    <w:pPr>
      <w:keepNext/>
      <w:spacing w:before="240"/>
      <w:ind w:firstLine="170"/>
      <w:jc w:val="center"/>
      <w:outlineLvl w:val="1"/>
    </w:pPr>
    <w:rPr>
      <w:rFonts w:ascii="Perpetua Titling MT" w:hAnsi="Perpetua Titling MT"/>
      <w:b/>
    </w:rPr>
  </w:style>
  <w:style w:type="paragraph" w:styleId="Heading3">
    <w:name w:val="heading 3"/>
    <w:basedOn w:val="Normal"/>
    <w:next w:val="Normal"/>
    <w:link w:val="Heading3Char"/>
    <w:uiPriority w:val="9"/>
    <w:unhideWhenUsed/>
    <w:qFormat/>
    <w:rsid w:val="001470B7"/>
    <w:pPr>
      <w:keepNext/>
      <w:keepLines/>
      <w:spacing w:before="200"/>
      <w:ind w:left="432" w:right="432" w:firstLine="72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1470B7"/>
    <w:pPr>
      <w:keepNext/>
      <w:keepLines/>
      <w:spacing w:before="200"/>
      <w:ind w:left="432" w:right="432" w:firstLine="72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DEC"/>
    <w:rPr>
      <w:rFonts w:ascii="Perpetua Titling MT" w:hAnsi="Perpetua Titling MT" w:cs="Times New Roman"/>
      <w:b/>
      <w:sz w:val="24"/>
      <w:szCs w:val="20"/>
    </w:rPr>
  </w:style>
  <w:style w:type="character" w:customStyle="1" w:styleId="Heading1Char">
    <w:name w:val="Heading 1 Char"/>
    <w:basedOn w:val="DefaultParagraphFont"/>
    <w:link w:val="Heading1"/>
    <w:rsid w:val="00FC4114"/>
    <w:rPr>
      <w:rFonts w:ascii="Perpetua Titling MT" w:eastAsia="Times New Roman" w:hAnsi="Perpetua Titling MT" w:cs="Times New Roman"/>
      <w:b/>
      <w:kern w:val="32"/>
      <w:sz w:val="32"/>
      <w:szCs w:val="20"/>
    </w:rPr>
  </w:style>
  <w:style w:type="paragraph" w:styleId="Quote">
    <w:name w:val="Quote"/>
    <w:basedOn w:val="Normal"/>
    <w:next w:val="Normal"/>
    <w:link w:val="QuoteChar"/>
    <w:autoRedefine/>
    <w:uiPriority w:val="29"/>
    <w:qFormat/>
    <w:rsid w:val="0026074B"/>
    <w:pPr>
      <w:spacing w:after="200" w:line="276" w:lineRule="auto"/>
      <w:ind w:left="720"/>
    </w:pPr>
    <w:rPr>
      <w:rFonts w:asciiTheme="minorHAnsi" w:hAnsiTheme="minorHAnsi"/>
      <w:i/>
      <w:iCs/>
    </w:rPr>
  </w:style>
  <w:style w:type="character" w:customStyle="1" w:styleId="QuoteChar">
    <w:name w:val="Quote Char"/>
    <w:basedOn w:val="DefaultParagraphFont"/>
    <w:link w:val="Quote"/>
    <w:uiPriority w:val="29"/>
    <w:rsid w:val="0026074B"/>
    <w:rPr>
      <w:i/>
      <w:iCs/>
    </w:rPr>
  </w:style>
  <w:style w:type="character" w:customStyle="1" w:styleId="Heading3Char">
    <w:name w:val="Heading 3 Char"/>
    <w:basedOn w:val="DefaultParagraphFont"/>
    <w:link w:val="Heading3"/>
    <w:uiPriority w:val="9"/>
    <w:rsid w:val="001470B7"/>
    <w:rPr>
      <w:rFonts w:asciiTheme="majorHAnsi" w:eastAsiaTheme="majorEastAsia" w:hAnsiTheme="majorHAnsi" w:cstheme="majorBidi"/>
      <w:b/>
      <w:bCs/>
      <w:color w:val="4F81BD" w:themeColor="accent1"/>
      <w:sz w:val="24"/>
      <w:szCs w:val="20"/>
    </w:rPr>
  </w:style>
  <w:style w:type="character" w:customStyle="1" w:styleId="Heading4Char">
    <w:name w:val="Heading 4 Char"/>
    <w:basedOn w:val="DefaultParagraphFont"/>
    <w:link w:val="Heading4"/>
    <w:uiPriority w:val="9"/>
    <w:rsid w:val="001470B7"/>
    <w:rPr>
      <w:rFonts w:asciiTheme="majorHAnsi" w:eastAsiaTheme="majorEastAsia" w:hAnsiTheme="majorHAnsi" w:cstheme="majorBidi"/>
      <w:b/>
      <w:bCs/>
      <w:i/>
      <w:iCs/>
      <w:color w:val="4F81BD" w:themeColor="accent1"/>
      <w:sz w:val="24"/>
      <w:szCs w:val="20"/>
    </w:rPr>
  </w:style>
  <w:style w:type="paragraph" w:styleId="NormalWeb">
    <w:name w:val="Normal (Web)"/>
    <w:basedOn w:val="Normal"/>
    <w:uiPriority w:val="99"/>
    <w:unhideWhenUsed/>
    <w:rsid w:val="001470B7"/>
    <w:pPr>
      <w:spacing w:before="100" w:beforeAutospacing="1" w:after="100" w:afterAutospacing="1"/>
      <w:ind w:left="432" w:right="432"/>
    </w:pPr>
    <w:rPr>
      <w:szCs w:val="24"/>
    </w:rPr>
  </w:style>
  <w:style w:type="paragraph" w:styleId="ListParagraph">
    <w:name w:val="List Paragraph"/>
    <w:basedOn w:val="Normal"/>
    <w:uiPriority w:val="34"/>
    <w:qFormat/>
    <w:rsid w:val="001470B7"/>
    <w:pPr>
      <w:ind w:left="432" w:right="432" w:firstLine="720"/>
      <w:contextualSpacing/>
    </w:pPr>
  </w:style>
  <w:style w:type="character" w:styleId="Hyperlink">
    <w:name w:val="Hyperlink"/>
    <w:basedOn w:val="DefaultParagraphFont"/>
    <w:uiPriority w:val="99"/>
    <w:unhideWhenUsed/>
    <w:rsid w:val="001470B7"/>
    <w:rPr>
      <w:color w:val="0000FF" w:themeColor="hyperlink"/>
      <w:u w:val="single"/>
    </w:rPr>
  </w:style>
  <w:style w:type="character" w:styleId="Emphasis">
    <w:name w:val="Emphasis"/>
    <w:basedOn w:val="DefaultParagraphFont"/>
    <w:uiPriority w:val="20"/>
    <w:qFormat/>
    <w:rsid w:val="001470B7"/>
    <w:rPr>
      <w:i/>
      <w:iCs/>
    </w:rPr>
  </w:style>
  <w:style w:type="paragraph" w:styleId="BalloonText">
    <w:name w:val="Balloon Text"/>
    <w:basedOn w:val="Normal"/>
    <w:link w:val="BalloonTextChar"/>
    <w:uiPriority w:val="99"/>
    <w:semiHidden/>
    <w:unhideWhenUsed/>
    <w:rsid w:val="001470B7"/>
    <w:pPr>
      <w:ind w:left="432" w:right="432" w:firstLine="72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70B7"/>
    <w:rPr>
      <w:rFonts w:ascii="Tahoma" w:hAnsi="Tahoma" w:cs="Tahoma"/>
      <w:sz w:val="16"/>
      <w:szCs w:val="16"/>
    </w:rPr>
  </w:style>
  <w:style w:type="character" w:styleId="Strong">
    <w:name w:val="Strong"/>
    <w:basedOn w:val="DefaultParagraphFont"/>
    <w:uiPriority w:val="22"/>
    <w:qFormat/>
    <w:rsid w:val="001470B7"/>
    <w:rPr>
      <w:b/>
      <w:bCs/>
    </w:rPr>
  </w:style>
  <w:style w:type="paragraph" w:styleId="FootnoteText">
    <w:name w:val="footnote text"/>
    <w:basedOn w:val="Normal"/>
    <w:link w:val="FootnoteTextChar"/>
    <w:uiPriority w:val="99"/>
    <w:semiHidden/>
    <w:unhideWhenUsed/>
    <w:rsid w:val="001470B7"/>
    <w:pPr>
      <w:ind w:left="432" w:right="432" w:firstLine="720"/>
    </w:pPr>
    <w:rPr>
      <w:sz w:val="20"/>
    </w:rPr>
  </w:style>
  <w:style w:type="character" w:customStyle="1" w:styleId="FootnoteTextChar">
    <w:name w:val="Footnote Text Char"/>
    <w:basedOn w:val="DefaultParagraphFont"/>
    <w:link w:val="FootnoteText"/>
    <w:uiPriority w:val="99"/>
    <w:semiHidden/>
    <w:rsid w:val="001470B7"/>
    <w:rPr>
      <w:rFonts w:ascii="Times New Roman" w:hAnsi="Times New Roman" w:cs="Times New Roman"/>
      <w:sz w:val="20"/>
      <w:szCs w:val="20"/>
    </w:rPr>
  </w:style>
  <w:style w:type="character" w:styleId="FootnoteReference">
    <w:name w:val="footnote reference"/>
    <w:basedOn w:val="DefaultParagraphFont"/>
    <w:uiPriority w:val="99"/>
    <w:semiHidden/>
    <w:unhideWhenUsed/>
    <w:rsid w:val="001470B7"/>
    <w:rPr>
      <w:vertAlign w:val="superscript"/>
    </w:rPr>
  </w:style>
  <w:style w:type="paragraph" w:customStyle="1" w:styleId="Default">
    <w:name w:val="Default"/>
    <w:rsid w:val="001470B7"/>
    <w:pPr>
      <w:autoSpaceDE w:val="0"/>
      <w:autoSpaceDN w:val="0"/>
      <w:adjustRightInd w:val="0"/>
      <w:ind w:right="432"/>
    </w:pPr>
    <w:rPr>
      <w:rFonts w:ascii="Times New Roman" w:hAnsi="Times New Roman" w:cs="Times New Roman"/>
      <w:color w:val="000000"/>
      <w:sz w:val="24"/>
      <w:szCs w:val="24"/>
    </w:rPr>
  </w:style>
  <w:style w:type="character" w:customStyle="1" w:styleId="srchhit">
    <w:name w:val="srchhit"/>
    <w:basedOn w:val="DefaultParagraphFont"/>
    <w:rsid w:val="001470B7"/>
  </w:style>
  <w:style w:type="character" w:customStyle="1" w:styleId="linktext">
    <w:name w:val="linktext"/>
    <w:basedOn w:val="DefaultParagraphFont"/>
    <w:rsid w:val="001470B7"/>
  </w:style>
  <w:style w:type="character" w:customStyle="1" w:styleId="srchfounddb">
    <w:name w:val="srchfounddb"/>
    <w:basedOn w:val="DefaultParagraphFont"/>
    <w:rsid w:val="001470B7"/>
  </w:style>
  <w:style w:type="character" w:customStyle="1" w:styleId="srchmatch">
    <w:name w:val="srchmatch"/>
    <w:basedOn w:val="DefaultParagraphFont"/>
    <w:rsid w:val="001470B7"/>
  </w:style>
  <w:style w:type="character" w:customStyle="1" w:styleId="ng-binding">
    <w:name w:val="ng-binding"/>
    <w:basedOn w:val="DefaultParagraphFont"/>
    <w:rsid w:val="001470B7"/>
  </w:style>
  <w:style w:type="character" w:customStyle="1" w:styleId="t">
    <w:name w:val="t"/>
    <w:basedOn w:val="DefaultParagraphFont"/>
    <w:rsid w:val="001470B7"/>
  </w:style>
  <w:style w:type="table" w:styleId="TableGrid">
    <w:name w:val="Table Grid"/>
    <w:basedOn w:val="TableNormal"/>
    <w:uiPriority w:val="59"/>
    <w:rsid w:val="001470B7"/>
    <w:pPr>
      <w:ind w:left="432" w:right="432" w:firstLine="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chors-processed">
    <w:name w:val="anchors-processed"/>
    <w:basedOn w:val="Normal"/>
    <w:rsid w:val="001470B7"/>
    <w:pPr>
      <w:spacing w:before="100" w:beforeAutospacing="1" w:after="100" w:afterAutospacing="1"/>
    </w:pPr>
    <w:rPr>
      <w:szCs w:val="24"/>
    </w:rPr>
  </w:style>
  <w:style w:type="character" w:customStyle="1" w:styleId="highlight">
    <w:name w:val="highlight"/>
    <w:basedOn w:val="DefaultParagraphFont"/>
    <w:rsid w:val="001470B7"/>
  </w:style>
  <w:style w:type="character" w:customStyle="1" w:styleId="field-content">
    <w:name w:val="field-content"/>
    <w:basedOn w:val="DefaultParagraphFont"/>
    <w:rsid w:val="001470B7"/>
  </w:style>
  <w:style w:type="character" w:styleId="FollowedHyperlink">
    <w:name w:val="FollowedHyperlink"/>
    <w:basedOn w:val="DefaultParagraphFont"/>
    <w:uiPriority w:val="99"/>
    <w:semiHidden/>
    <w:unhideWhenUsed/>
    <w:rsid w:val="001470B7"/>
    <w:rPr>
      <w:color w:val="800080" w:themeColor="followedHyperlink"/>
      <w:u w:val="single"/>
    </w:rPr>
  </w:style>
  <w:style w:type="table" w:customStyle="1" w:styleId="TableGrid1">
    <w:name w:val="Table Grid1"/>
    <w:basedOn w:val="TableNormal"/>
    <w:next w:val="TableGrid"/>
    <w:uiPriority w:val="59"/>
    <w:rsid w:val="001470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erence-text">
    <w:name w:val="reference-text"/>
    <w:basedOn w:val="DefaultParagraphFont"/>
    <w:rsid w:val="001470B7"/>
  </w:style>
  <w:style w:type="character" w:customStyle="1" w:styleId="text">
    <w:name w:val="text"/>
    <w:basedOn w:val="DefaultParagraphFont"/>
    <w:rsid w:val="001470B7"/>
  </w:style>
  <w:style w:type="paragraph" w:styleId="Header">
    <w:name w:val="header"/>
    <w:basedOn w:val="Normal"/>
    <w:link w:val="HeaderChar"/>
    <w:uiPriority w:val="99"/>
    <w:unhideWhenUsed/>
    <w:rsid w:val="00D22B12"/>
    <w:pPr>
      <w:tabs>
        <w:tab w:val="center" w:pos="4680"/>
        <w:tab w:val="right" w:pos="9360"/>
      </w:tabs>
      <w:spacing w:before="0" w:after="0"/>
    </w:pPr>
  </w:style>
  <w:style w:type="character" w:customStyle="1" w:styleId="HeaderChar">
    <w:name w:val="Header Char"/>
    <w:basedOn w:val="DefaultParagraphFont"/>
    <w:link w:val="Header"/>
    <w:uiPriority w:val="99"/>
    <w:rsid w:val="00D22B12"/>
    <w:rPr>
      <w:rFonts w:ascii="Times New Roman" w:hAnsi="Times New Roman" w:cs="Times New Roman"/>
      <w:sz w:val="24"/>
      <w:szCs w:val="20"/>
    </w:rPr>
  </w:style>
  <w:style w:type="paragraph" w:styleId="Footer">
    <w:name w:val="footer"/>
    <w:basedOn w:val="Normal"/>
    <w:link w:val="FooterChar"/>
    <w:uiPriority w:val="99"/>
    <w:unhideWhenUsed/>
    <w:rsid w:val="00D22B12"/>
    <w:pPr>
      <w:tabs>
        <w:tab w:val="center" w:pos="4680"/>
        <w:tab w:val="right" w:pos="9360"/>
      </w:tabs>
      <w:spacing w:before="0" w:after="0"/>
    </w:pPr>
  </w:style>
  <w:style w:type="character" w:customStyle="1" w:styleId="FooterChar">
    <w:name w:val="Footer Char"/>
    <w:basedOn w:val="DefaultParagraphFont"/>
    <w:link w:val="Footer"/>
    <w:uiPriority w:val="99"/>
    <w:rsid w:val="00D22B12"/>
    <w:rPr>
      <w:rFonts w:ascii="Times New Roman" w:hAnsi="Times New Roman" w:cs="Times New Roman"/>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Bidi"/>
        <w:sz w:val="22"/>
        <w:szCs w:val="22"/>
        <w:lang w:val="en-US" w:eastAsia="en-US" w:bidi="ar-SA"/>
      </w:rPr>
    </w:rPrDefault>
    <w:pPrDefault>
      <w:pPr>
        <w:spacing w:before="120" w:after="12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7C36"/>
    <w:rPr>
      <w:rFonts w:ascii="Times New Roman" w:hAnsi="Times New Roman" w:cs="Times New Roman"/>
      <w:sz w:val="24"/>
      <w:szCs w:val="20"/>
    </w:rPr>
  </w:style>
  <w:style w:type="paragraph" w:styleId="Heading1">
    <w:name w:val="heading 1"/>
    <w:basedOn w:val="Normal"/>
    <w:next w:val="Normal"/>
    <w:link w:val="Heading1Char"/>
    <w:autoRedefine/>
    <w:qFormat/>
    <w:rsid w:val="00FC4114"/>
    <w:pPr>
      <w:keepNext/>
      <w:spacing w:before="240" w:after="60"/>
      <w:ind w:firstLine="170"/>
      <w:jc w:val="both"/>
      <w:outlineLvl w:val="0"/>
    </w:pPr>
    <w:rPr>
      <w:rFonts w:ascii="Perpetua Titling MT" w:hAnsi="Perpetua Titling MT"/>
      <w:b/>
      <w:kern w:val="32"/>
      <w:sz w:val="32"/>
    </w:rPr>
  </w:style>
  <w:style w:type="paragraph" w:styleId="Heading2">
    <w:name w:val="heading 2"/>
    <w:basedOn w:val="Normal"/>
    <w:next w:val="Normal"/>
    <w:link w:val="Heading2Char"/>
    <w:autoRedefine/>
    <w:qFormat/>
    <w:rsid w:val="00CA5DEC"/>
    <w:pPr>
      <w:keepNext/>
      <w:spacing w:before="240"/>
      <w:ind w:firstLine="170"/>
      <w:jc w:val="center"/>
      <w:outlineLvl w:val="1"/>
    </w:pPr>
    <w:rPr>
      <w:rFonts w:ascii="Perpetua Titling MT" w:hAnsi="Perpetua Titling MT"/>
      <w:b/>
    </w:rPr>
  </w:style>
  <w:style w:type="paragraph" w:styleId="Heading3">
    <w:name w:val="heading 3"/>
    <w:basedOn w:val="Normal"/>
    <w:next w:val="Normal"/>
    <w:link w:val="Heading3Char"/>
    <w:uiPriority w:val="9"/>
    <w:unhideWhenUsed/>
    <w:qFormat/>
    <w:rsid w:val="001470B7"/>
    <w:pPr>
      <w:keepNext/>
      <w:keepLines/>
      <w:spacing w:before="200"/>
      <w:ind w:left="432" w:right="432" w:firstLine="72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1470B7"/>
    <w:pPr>
      <w:keepNext/>
      <w:keepLines/>
      <w:spacing w:before="200"/>
      <w:ind w:left="432" w:right="432" w:firstLine="72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DEC"/>
    <w:rPr>
      <w:rFonts w:ascii="Perpetua Titling MT" w:hAnsi="Perpetua Titling MT" w:cs="Times New Roman"/>
      <w:b/>
      <w:sz w:val="24"/>
      <w:szCs w:val="20"/>
    </w:rPr>
  </w:style>
  <w:style w:type="character" w:customStyle="1" w:styleId="Heading1Char">
    <w:name w:val="Heading 1 Char"/>
    <w:basedOn w:val="DefaultParagraphFont"/>
    <w:link w:val="Heading1"/>
    <w:rsid w:val="00FC4114"/>
    <w:rPr>
      <w:rFonts w:ascii="Perpetua Titling MT" w:eastAsia="Times New Roman" w:hAnsi="Perpetua Titling MT" w:cs="Times New Roman"/>
      <w:b/>
      <w:kern w:val="32"/>
      <w:sz w:val="32"/>
      <w:szCs w:val="20"/>
    </w:rPr>
  </w:style>
  <w:style w:type="paragraph" w:styleId="Quote">
    <w:name w:val="Quote"/>
    <w:basedOn w:val="Normal"/>
    <w:next w:val="Normal"/>
    <w:link w:val="QuoteChar"/>
    <w:autoRedefine/>
    <w:uiPriority w:val="29"/>
    <w:qFormat/>
    <w:rsid w:val="0026074B"/>
    <w:pPr>
      <w:spacing w:after="200" w:line="276" w:lineRule="auto"/>
      <w:ind w:left="720"/>
    </w:pPr>
    <w:rPr>
      <w:rFonts w:asciiTheme="minorHAnsi" w:hAnsiTheme="minorHAnsi"/>
      <w:i/>
      <w:iCs/>
    </w:rPr>
  </w:style>
  <w:style w:type="character" w:customStyle="1" w:styleId="QuoteChar">
    <w:name w:val="Quote Char"/>
    <w:basedOn w:val="DefaultParagraphFont"/>
    <w:link w:val="Quote"/>
    <w:uiPriority w:val="29"/>
    <w:rsid w:val="0026074B"/>
    <w:rPr>
      <w:i/>
      <w:iCs/>
    </w:rPr>
  </w:style>
  <w:style w:type="character" w:customStyle="1" w:styleId="Heading3Char">
    <w:name w:val="Heading 3 Char"/>
    <w:basedOn w:val="DefaultParagraphFont"/>
    <w:link w:val="Heading3"/>
    <w:uiPriority w:val="9"/>
    <w:rsid w:val="001470B7"/>
    <w:rPr>
      <w:rFonts w:asciiTheme="majorHAnsi" w:eastAsiaTheme="majorEastAsia" w:hAnsiTheme="majorHAnsi" w:cstheme="majorBidi"/>
      <w:b/>
      <w:bCs/>
      <w:color w:val="4F81BD" w:themeColor="accent1"/>
      <w:sz w:val="24"/>
      <w:szCs w:val="20"/>
    </w:rPr>
  </w:style>
  <w:style w:type="character" w:customStyle="1" w:styleId="Heading4Char">
    <w:name w:val="Heading 4 Char"/>
    <w:basedOn w:val="DefaultParagraphFont"/>
    <w:link w:val="Heading4"/>
    <w:uiPriority w:val="9"/>
    <w:rsid w:val="001470B7"/>
    <w:rPr>
      <w:rFonts w:asciiTheme="majorHAnsi" w:eastAsiaTheme="majorEastAsia" w:hAnsiTheme="majorHAnsi" w:cstheme="majorBidi"/>
      <w:b/>
      <w:bCs/>
      <w:i/>
      <w:iCs/>
      <w:color w:val="4F81BD" w:themeColor="accent1"/>
      <w:sz w:val="24"/>
      <w:szCs w:val="20"/>
    </w:rPr>
  </w:style>
  <w:style w:type="paragraph" w:styleId="NormalWeb">
    <w:name w:val="Normal (Web)"/>
    <w:basedOn w:val="Normal"/>
    <w:uiPriority w:val="99"/>
    <w:unhideWhenUsed/>
    <w:rsid w:val="001470B7"/>
    <w:pPr>
      <w:spacing w:before="100" w:beforeAutospacing="1" w:after="100" w:afterAutospacing="1"/>
      <w:ind w:left="432" w:right="432"/>
    </w:pPr>
    <w:rPr>
      <w:szCs w:val="24"/>
    </w:rPr>
  </w:style>
  <w:style w:type="paragraph" w:styleId="ListParagraph">
    <w:name w:val="List Paragraph"/>
    <w:basedOn w:val="Normal"/>
    <w:uiPriority w:val="34"/>
    <w:qFormat/>
    <w:rsid w:val="001470B7"/>
    <w:pPr>
      <w:ind w:left="432" w:right="432" w:firstLine="720"/>
      <w:contextualSpacing/>
    </w:pPr>
  </w:style>
  <w:style w:type="character" w:styleId="Hyperlink">
    <w:name w:val="Hyperlink"/>
    <w:basedOn w:val="DefaultParagraphFont"/>
    <w:uiPriority w:val="99"/>
    <w:unhideWhenUsed/>
    <w:rsid w:val="001470B7"/>
    <w:rPr>
      <w:color w:val="0000FF" w:themeColor="hyperlink"/>
      <w:u w:val="single"/>
    </w:rPr>
  </w:style>
  <w:style w:type="character" w:styleId="Emphasis">
    <w:name w:val="Emphasis"/>
    <w:basedOn w:val="DefaultParagraphFont"/>
    <w:uiPriority w:val="20"/>
    <w:qFormat/>
    <w:rsid w:val="001470B7"/>
    <w:rPr>
      <w:i/>
      <w:iCs/>
    </w:rPr>
  </w:style>
  <w:style w:type="paragraph" w:styleId="BalloonText">
    <w:name w:val="Balloon Text"/>
    <w:basedOn w:val="Normal"/>
    <w:link w:val="BalloonTextChar"/>
    <w:uiPriority w:val="99"/>
    <w:semiHidden/>
    <w:unhideWhenUsed/>
    <w:rsid w:val="001470B7"/>
    <w:pPr>
      <w:ind w:left="432" w:right="432" w:firstLine="72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70B7"/>
    <w:rPr>
      <w:rFonts w:ascii="Tahoma" w:hAnsi="Tahoma" w:cs="Tahoma"/>
      <w:sz w:val="16"/>
      <w:szCs w:val="16"/>
    </w:rPr>
  </w:style>
  <w:style w:type="character" w:styleId="Strong">
    <w:name w:val="Strong"/>
    <w:basedOn w:val="DefaultParagraphFont"/>
    <w:uiPriority w:val="22"/>
    <w:qFormat/>
    <w:rsid w:val="001470B7"/>
    <w:rPr>
      <w:b/>
      <w:bCs/>
    </w:rPr>
  </w:style>
  <w:style w:type="paragraph" w:styleId="FootnoteText">
    <w:name w:val="footnote text"/>
    <w:basedOn w:val="Normal"/>
    <w:link w:val="FootnoteTextChar"/>
    <w:uiPriority w:val="99"/>
    <w:semiHidden/>
    <w:unhideWhenUsed/>
    <w:rsid w:val="001470B7"/>
    <w:pPr>
      <w:ind w:left="432" w:right="432" w:firstLine="720"/>
    </w:pPr>
    <w:rPr>
      <w:sz w:val="20"/>
    </w:rPr>
  </w:style>
  <w:style w:type="character" w:customStyle="1" w:styleId="FootnoteTextChar">
    <w:name w:val="Footnote Text Char"/>
    <w:basedOn w:val="DefaultParagraphFont"/>
    <w:link w:val="FootnoteText"/>
    <w:uiPriority w:val="99"/>
    <w:semiHidden/>
    <w:rsid w:val="001470B7"/>
    <w:rPr>
      <w:rFonts w:ascii="Times New Roman" w:hAnsi="Times New Roman" w:cs="Times New Roman"/>
      <w:sz w:val="20"/>
      <w:szCs w:val="20"/>
    </w:rPr>
  </w:style>
  <w:style w:type="character" w:styleId="FootnoteReference">
    <w:name w:val="footnote reference"/>
    <w:basedOn w:val="DefaultParagraphFont"/>
    <w:uiPriority w:val="99"/>
    <w:semiHidden/>
    <w:unhideWhenUsed/>
    <w:rsid w:val="001470B7"/>
    <w:rPr>
      <w:vertAlign w:val="superscript"/>
    </w:rPr>
  </w:style>
  <w:style w:type="paragraph" w:customStyle="1" w:styleId="Default">
    <w:name w:val="Default"/>
    <w:rsid w:val="001470B7"/>
    <w:pPr>
      <w:autoSpaceDE w:val="0"/>
      <w:autoSpaceDN w:val="0"/>
      <w:adjustRightInd w:val="0"/>
      <w:ind w:right="432"/>
    </w:pPr>
    <w:rPr>
      <w:rFonts w:ascii="Times New Roman" w:hAnsi="Times New Roman" w:cs="Times New Roman"/>
      <w:color w:val="000000"/>
      <w:sz w:val="24"/>
      <w:szCs w:val="24"/>
    </w:rPr>
  </w:style>
  <w:style w:type="character" w:customStyle="1" w:styleId="srchhit">
    <w:name w:val="srchhit"/>
    <w:basedOn w:val="DefaultParagraphFont"/>
    <w:rsid w:val="001470B7"/>
  </w:style>
  <w:style w:type="character" w:customStyle="1" w:styleId="linktext">
    <w:name w:val="linktext"/>
    <w:basedOn w:val="DefaultParagraphFont"/>
    <w:rsid w:val="001470B7"/>
  </w:style>
  <w:style w:type="character" w:customStyle="1" w:styleId="srchfounddb">
    <w:name w:val="srchfounddb"/>
    <w:basedOn w:val="DefaultParagraphFont"/>
    <w:rsid w:val="001470B7"/>
  </w:style>
  <w:style w:type="character" w:customStyle="1" w:styleId="srchmatch">
    <w:name w:val="srchmatch"/>
    <w:basedOn w:val="DefaultParagraphFont"/>
    <w:rsid w:val="001470B7"/>
  </w:style>
  <w:style w:type="character" w:customStyle="1" w:styleId="ng-binding">
    <w:name w:val="ng-binding"/>
    <w:basedOn w:val="DefaultParagraphFont"/>
    <w:rsid w:val="001470B7"/>
  </w:style>
  <w:style w:type="character" w:customStyle="1" w:styleId="t">
    <w:name w:val="t"/>
    <w:basedOn w:val="DefaultParagraphFont"/>
    <w:rsid w:val="001470B7"/>
  </w:style>
  <w:style w:type="table" w:styleId="TableGrid">
    <w:name w:val="Table Grid"/>
    <w:basedOn w:val="TableNormal"/>
    <w:uiPriority w:val="59"/>
    <w:rsid w:val="001470B7"/>
    <w:pPr>
      <w:ind w:left="432" w:right="432" w:firstLine="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chors-processed">
    <w:name w:val="anchors-processed"/>
    <w:basedOn w:val="Normal"/>
    <w:rsid w:val="001470B7"/>
    <w:pPr>
      <w:spacing w:before="100" w:beforeAutospacing="1" w:after="100" w:afterAutospacing="1"/>
    </w:pPr>
    <w:rPr>
      <w:szCs w:val="24"/>
    </w:rPr>
  </w:style>
  <w:style w:type="character" w:customStyle="1" w:styleId="highlight">
    <w:name w:val="highlight"/>
    <w:basedOn w:val="DefaultParagraphFont"/>
    <w:rsid w:val="001470B7"/>
  </w:style>
  <w:style w:type="character" w:customStyle="1" w:styleId="field-content">
    <w:name w:val="field-content"/>
    <w:basedOn w:val="DefaultParagraphFont"/>
    <w:rsid w:val="001470B7"/>
  </w:style>
  <w:style w:type="character" w:styleId="FollowedHyperlink">
    <w:name w:val="FollowedHyperlink"/>
    <w:basedOn w:val="DefaultParagraphFont"/>
    <w:uiPriority w:val="99"/>
    <w:semiHidden/>
    <w:unhideWhenUsed/>
    <w:rsid w:val="001470B7"/>
    <w:rPr>
      <w:color w:val="800080" w:themeColor="followedHyperlink"/>
      <w:u w:val="single"/>
    </w:rPr>
  </w:style>
  <w:style w:type="table" w:customStyle="1" w:styleId="TableGrid1">
    <w:name w:val="Table Grid1"/>
    <w:basedOn w:val="TableNormal"/>
    <w:next w:val="TableGrid"/>
    <w:uiPriority w:val="59"/>
    <w:rsid w:val="001470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erence-text">
    <w:name w:val="reference-text"/>
    <w:basedOn w:val="DefaultParagraphFont"/>
    <w:rsid w:val="001470B7"/>
  </w:style>
  <w:style w:type="character" w:customStyle="1" w:styleId="text">
    <w:name w:val="text"/>
    <w:basedOn w:val="DefaultParagraphFont"/>
    <w:rsid w:val="001470B7"/>
  </w:style>
  <w:style w:type="paragraph" w:styleId="Header">
    <w:name w:val="header"/>
    <w:basedOn w:val="Normal"/>
    <w:link w:val="HeaderChar"/>
    <w:uiPriority w:val="99"/>
    <w:unhideWhenUsed/>
    <w:rsid w:val="00D22B12"/>
    <w:pPr>
      <w:tabs>
        <w:tab w:val="center" w:pos="4680"/>
        <w:tab w:val="right" w:pos="9360"/>
      </w:tabs>
      <w:spacing w:before="0" w:after="0"/>
    </w:pPr>
  </w:style>
  <w:style w:type="character" w:customStyle="1" w:styleId="HeaderChar">
    <w:name w:val="Header Char"/>
    <w:basedOn w:val="DefaultParagraphFont"/>
    <w:link w:val="Header"/>
    <w:uiPriority w:val="99"/>
    <w:rsid w:val="00D22B12"/>
    <w:rPr>
      <w:rFonts w:ascii="Times New Roman" w:hAnsi="Times New Roman" w:cs="Times New Roman"/>
      <w:sz w:val="24"/>
      <w:szCs w:val="20"/>
    </w:rPr>
  </w:style>
  <w:style w:type="paragraph" w:styleId="Footer">
    <w:name w:val="footer"/>
    <w:basedOn w:val="Normal"/>
    <w:link w:val="FooterChar"/>
    <w:uiPriority w:val="99"/>
    <w:unhideWhenUsed/>
    <w:rsid w:val="00D22B12"/>
    <w:pPr>
      <w:tabs>
        <w:tab w:val="center" w:pos="4680"/>
        <w:tab w:val="right" w:pos="9360"/>
      </w:tabs>
      <w:spacing w:before="0" w:after="0"/>
    </w:pPr>
  </w:style>
  <w:style w:type="character" w:customStyle="1" w:styleId="FooterChar">
    <w:name w:val="Footer Char"/>
    <w:basedOn w:val="DefaultParagraphFont"/>
    <w:link w:val="Footer"/>
    <w:uiPriority w:val="99"/>
    <w:rsid w:val="00D22B12"/>
    <w:rPr>
      <w:rFonts w:ascii="Times New Roman" w:hAnsi="Times New Roman"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0937653">
      <w:bodyDiv w:val="1"/>
      <w:marLeft w:val="0"/>
      <w:marRight w:val="0"/>
      <w:marTop w:val="0"/>
      <w:marBottom w:val="0"/>
      <w:divBdr>
        <w:top w:val="none" w:sz="0" w:space="0" w:color="auto"/>
        <w:left w:val="none" w:sz="0" w:space="0" w:color="auto"/>
        <w:bottom w:val="none" w:sz="0" w:space="0" w:color="auto"/>
        <w:right w:val="none" w:sz="0" w:space="0" w:color="auto"/>
      </w:divBdr>
    </w:div>
    <w:div w:id="1159804621">
      <w:bodyDiv w:val="1"/>
      <w:marLeft w:val="0"/>
      <w:marRight w:val="0"/>
      <w:marTop w:val="0"/>
      <w:marBottom w:val="0"/>
      <w:divBdr>
        <w:top w:val="none" w:sz="0" w:space="0" w:color="auto"/>
        <w:left w:val="none" w:sz="0" w:space="0" w:color="auto"/>
        <w:bottom w:val="none" w:sz="0" w:space="0" w:color="auto"/>
        <w:right w:val="none" w:sz="0" w:space="0" w:color="auto"/>
      </w:divBdr>
    </w:div>
    <w:div w:id="1334340660">
      <w:bodyDiv w:val="1"/>
      <w:marLeft w:val="0"/>
      <w:marRight w:val="0"/>
      <w:marTop w:val="0"/>
      <w:marBottom w:val="0"/>
      <w:divBdr>
        <w:top w:val="none" w:sz="0" w:space="0" w:color="auto"/>
        <w:left w:val="none" w:sz="0" w:space="0" w:color="auto"/>
        <w:bottom w:val="none" w:sz="0" w:space="0" w:color="auto"/>
        <w:right w:val="none" w:sz="0" w:space="0" w:color="auto"/>
      </w:divBdr>
    </w:div>
    <w:div w:id="1445659335">
      <w:bodyDiv w:val="1"/>
      <w:marLeft w:val="0"/>
      <w:marRight w:val="0"/>
      <w:marTop w:val="0"/>
      <w:marBottom w:val="0"/>
      <w:divBdr>
        <w:top w:val="none" w:sz="0" w:space="0" w:color="auto"/>
        <w:left w:val="none" w:sz="0" w:space="0" w:color="auto"/>
        <w:bottom w:val="none" w:sz="0" w:space="0" w:color="auto"/>
        <w:right w:val="none" w:sz="0" w:space="0" w:color="auto"/>
      </w:divBdr>
      <w:divsChild>
        <w:div w:id="1803110497">
          <w:marLeft w:val="0"/>
          <w:marRight w:val="0"/>
          <w:marTop w:val="0"/>
          <w:marBottom w:val="0"/>
          <w:divBdr>
            <w:top w:val="none" w:sz="0" w:space="0" w:color="auto"/>
            <w:left w:val="none" w:sz="0" w:space="0" w:color="auto"/>
            <w:bottom w:val="none" w:sz="0" w:space="0" w:color="auto"/>
            <w:right w:val="none" w:sz="0" w:space="0" w:color="auto"/>
          </w:divBdr>
        </w:div>
      </w:divsChild>
    </w:div>
    <w:div w:id="1542748751">
      <w:bodyDiv w:val="1"/>
      <w:marLeft w:val="0"/>
      <w:marRight w:val="0"/>
      <w:marTop w:val="0"/>
      <w:marBottom w:val="0"/>
      <w:divBdr>
        <w:top w:val="none" w:sz="0" w:space="0" w:color="auto"/>
        <w:left w:val="none" w:sz="0" w:space="0" w:color="auto"/>
        <w:bottom w:val="none" w:sz="0" w:space="0" w:color="auto"/>
        <w:right w:val="none" w:sz="0" w:space="0" w:color="auto"/>
      </w:divBdr>
    </w:div>
    <w:div w:id="1670207015">
      <w:bodyDiv w:val="1"/>
      <w:marLeft w:val="0"/>
      <w:marRight w:val="0"/>
      <w:marTop w:val="0"/>
      <w:marBottom w:val="0"/>
      <w:divBdr>
        <w:top w:val="none" w:sz="0" w:space="0" w:color="auto"/>
        <w:left w:val="none" w:sz="0" w:space="0" w:color="auto"/>
        <w:bottom w:val="none" w:sz="0" w:space="0" w:color="auto"/>
        <w:right w:val="none" w:sz="0" w:space="0" w:color="auto"/>
      </w:divBdr>
      <w:divsChild>
        <w:div w:id="749304213">
          <w:marLeft w:val="0"/>
          <w:marRight w:val="0"/>
          <w:marTop w:val="0"/>
          <w:marBottom w:val="0"/>
          <w:divBdr>
            <w:top w:val="none" w:sz="0" w:space="0" w:color="auto"/>
            <w:left w:val="none" w:sz="0" w:space="0" w:color="auto"/>
            <w:bottom w:val="none" w:sz="0" w:space="0" w:color="auto"/>
            <w:right w:val="none" w:sz="0" w:space="0" w:color="auto"/>
          </w:divBdr>
        </w:div>
      </w:divsChild>
    </w:div>
    <w:div w:id="1895313963">
      <w:bodyDiv w:val="1"/>
      <w:marLeft w:val="0"/>
      <w:marRight w:val="0"/>
      <w:marTop w:val="0"/>
      <w:marBottom w:val="0"/>
      <w:divBdr>
        <w:top w:val="none" w:sz="0" w:space="0" w:color="auto"/>
        <w:left w:val="none" w:sz="0" w:space="0" w:color="auto"/>
        <w:bottom w:val="none" w:sz="0" w:space="0" w:color="auto"/>
        <w:right w:val="none" w:sz="0" w:space="0" w:color="auto"/>
      </w:divBdr>
      <w:divsChild>
        <w:div w:id="702511149">
          <w:marLeft w:val="0"/>
          <w:marRight w:val="0"/>
          <w:marTop w:val="0"/>
          <w:marBottom w:val="0"/>
          <w:divBdr>
            <w:top w:val="none" w:sz="0" w:space="0" w:color="auto"/>
            <w:left w:val="none" w:sz="0" w:space="0" w:color="auto"/>
            <w:bottom w:val="none" w:sz="0" w:space="0" w:color="auto"/>
            <w:right w:val="none" w:sz="0" w:space="0" w:color="auto"/>
          </w:divBdr>
        </w:div>
        <w:div w:id="20722679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www.ancestry.com/interactive/1624/31281_a101429-00167" TargetMode="External"/><Relationship Id="rId21" Type="http://schemas.openxmlformats.org/officeDocument/2006/relationships/image" Target="media/image11.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1.png"/><Relationship Id="rId89" Type="http://schemas.openxmlformats.org/officeDocument/2006/relationships/image" Target="media/image64.png"/><Relationship Id="rId112" Type="http://schemas.openxmlformats.org/officeDocument/2006/relationships/image" Target="media/image79.png"/><Relationship Id="rId16" Type="http://schemas.openxmlformats.org/officeDocument/2006/relationships/image" Target="media/image7.png"/><Relationship Id="rId107" Type="http://schemas.microsoft.com/office/2007/relationships/hdphoto" Target="media/hdphoto19.wdp"/><Relationship Id="rId11" Type="http://schemas.microsoft.com/office/2007/relationships/hdphoto" Target="media/hdphoto1.wdp"/><Relationship Id="rId24" Type="http://schemas.openxmlformats.org/officeDocument/2006/relationships/image" Target="media/image14.png"/><Relationship Id="rId32" Type="http://schemas.openxmlformats.org/officeDocument/2006/relationships/hyperlink" Target="https://www.british-history.ac.uk/vch/warks/vol3/pp146-154" TargetMode="Externa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yperlink" Target="http://www.freeafricanamericans.com/Campbell_Charity.htm" TargetMode="External"/><Relationship Id="rId58" Type="http://schemas.openxmlformats.org/officeDocument/2006/relationships/image" Target="media/image42.png"/><Relationship Id="rId66" Type="http://schemas.openxmlformats.org/officeDocument/2006/relationships/image" Target="media/image48.png"/><Relationship Id="rId74" Type="http://schemas.openxmlformats.org/officeDocument/2006/relationships/image" Target="media/image56.png"/><Relationship Id="rId79" Type="http://schemas.microsoft.com/office/2007/relationships/hdphoto" Target="media/hdphoto8.wdp"/><Relationship Id="rId87" Type="http://schemas.microsoft.com/office/2007/relationships/hdphoto" Target="media/hdphoto12.wdp"/><Relationship Id="rId102" Type="http://schemas.microsoft.com/office/2007/relationships/hdphoto" Target="media/hdphoto17.wdp"/><Relationship Id="rId110" Type="http://schemas.openxmlformats.org/officeDocument/2006/relationships/image" Target="media/image77.png"/><Relationship Id="rId115" Type="http://schemas.openxmlformats.org/officeDocument/2006/relationships/hyperlink" Target="http://www.milaminvirginia.com/vision.html" TargetMode="External"/><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image" Target="media/image60.png"/><Relationship Id="rId90" Type="http://schemas.microsoft.com/office/2007/relationships/hdphoto" Target="media/hdphoto13.wdp"/><Relationship Id="rId95" Type="http://schemas.microsoft.com/office/2007/relationships/hdphoto" Target="media/hdphoto15.wdp"/><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1.png"/><Relationship Id="rId64" Type="http://schemas.openxmlformats.org/officeDocument/2006/relationships/image" Target="media/image46.png"/><Relationship Id="rId69" Type="http://schemas.openxmlformats.org/officeDocument/2006/relationships/image" Target="media/image51.png"/><Relationship Id="rId77" Type="http://schemas.microsoft.com/office/2007/relationships/hdphoto" Target="media/hdphoto7.wdp"/><Relationship Id="rId100" Type="http://schemas.microsoft.com/office/2007/relationships/hdphoto" Target="media/hdphoto16.wdp"/><Relationship Id="rId105" Type="http://schemas.microsoft.com/office/2007/relationships/hdphoto" Target="media/hdphoto18.wdp"/><Relationship Id="rId113" Type="http://schemas.openxmlformats.org/officeDocument/2006/relationships/image" Target="media/image80.png"/><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4.png"/><Relationship Id="rId80" Type="http://schemas.openxmlformats.org/officeDocument/2006/relationships/image" Target="media/image59.png"/><Relationship Id="rId85" Type="http://schemas.microsoft.com/office/2007/relationships/hdphoto" Target="media/hdphoto11.wdp"/><Relationship Id="rId93" Type="http://schemas.openxmlformats.org/officeDocument/2006/relationships/image" Target="media/image66.png"/><Relationship Id="rId98"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microsoft.com/office/2007/relationships/hdphoto" Target="media/hdphoto5.wdp"/><Relationship Id="rId67" Type="http://schemas.openxmlformats.org/officeDocument/2006/relationships/image" Target="media/image49.png"/><Relationship Id="rId103" Type="http://schemas.openxmlformats.org/officeDocument/2006/relationships/image" Target="media/image73.png"/><Relationship Id="rId108" Type="http://schemas.openxmlformats.org/officeDocument/2006/relationships/image" Target="media/image76.png"/><Relationship Id="rId116" Type="http://schemas.openxmlformats.org/officeDocument/2006/relationships/hyperlink" Target="https://www.historyofparliamentonline.org/volume/1386-1421/member/knight-augustine" TargetMode="External"/><Relationship Id="rId20" Type="http://schemas.microsoft.com/office/2007/relationships/hdphoto" Target="media/hdphoto2.wdp"/><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4.png"/><Relationship Id="rId70" Type="http://schemas.openxmlformats.org/officeDocument/2006/relationships/image" Target="media/image52.png"/><Relationship Id="rId75" Type="http://schemas.microsoft.com/office/2007/relationships/hdphoto" Target="media/hdphoto6.wdp"/><Relationship Id="rId83" Type="http://schemas.microsoft.com/office/2007/relationships/hdphoto" Target="media/hdphoto10.wdp"/><Relationship Id="rId88" Type="http://schemas.openxmlformats.org/officeDocument/2006/relationships/image" Target="media/image63.png"/><Relationship Id="rId91" Type="http://schemas.openxmlformats.org/officeDocument/2006/relationships/image" Target="media/image65.png"/><Relationship Id="rId96" Type="http://schemas.openxmlformats.org/officeDocument/2006/relationships/image" Target="media/image68.png"/><Relationship Id="rId111"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yperlink" Target="http://www.usgennet.org/usa/md/state/isleofkent.html" TargetMode="External"/><Relationship Id="rId36" Type="http://schemas.openxmlformats.org/officeDocument/2006/relationships/image" Target="media/image23.png"/><Relationship Id="rId49" Type="http://schemas.openxmlformats.org/officeDocument/2006/relationships/image" Target="media/image36.png"/><Relationship Id="rId57" Type="http://schemas.microsoft.com/office/2007/relationships/hdphoto" Target="media/hdphoto4.wdp"/><Relationship Id="rId106" Type="http://schemas.openxmlformats.org/officeDocument/2006/relationships/image" Target="media/image75.png"/><Relationship Id="rId114" Type="http://schemas.openxmlformats.org/officeDocument/2006/relationships/image" Target="media/image81.png"/><Relationship Id="rId119"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31.emf"/><Relationship Id="rId52" Type="http://schemas.openxmlformats.org/officeDocument/2006/relationships/image" Target="media/image39.png"/><Relationship Id="rId60" Type="http://schemas.openxmlformats.org/officeDocument/2006/relationships/hyperlink" Target="https://en.wikipedia.org/wiki/War_of_the_Regulation" TargetMode="External"/><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58.png"/><Relationship Id="rId81" Type="http://schemas.microsoft.com/office/2007/relationships/hdphoto" Target="media/hdphoto9.wdp"/><Relationship Id="rId86" Type="http://schemas.openxmlformats.org/officeDocument/2006/relationships/image" Target="media/image62.png"/><Relationship Id="rId94" Type="http://schemas.openxmlformats.org/officeDocument/2006/relationships/image" Target="media/image67.png"/><Relationship Id="rId99" Type="http://schemas.openxmlformats.org/officeDocument/2006/relationships/image" Target="media/image71.png"/><Relationship Id="rId101"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6.png"/><Relationship Id="rId109" Type="http://schemas.microsoft.com/office/2007/relationships/hdphoto" Target="media/hdphoto20.wdp"/><Relationship Id="rId34" Type="http://schemas.openxmlformats.org/officeDocument/2006/relationships/image" Target="media/image21.png"/><Relationship Id="rId50" Type="http://schemas.openxmlformats.org/officeDocument/2006/relationships/image" Target="media/image37.png"/><Relationship Id="rId55" Type="http://schemas.microsoft.com/office/2007/relationships/hdphoto" Target="media/hdphoto3.wdp"/><Relationship Id="rId76" Type="http://schemas.openxmlformats.org/officeDocument/2006/relationships/image" Target="media/image57.png"/><Relationship Id="rId97" Type="http://schemas.openxmlformats.org/officeDocument/2006/relationships/image" Target="media/image69.png"/><Relationship Id="rId104" Type="http://schemas.openxmlformats.org/officeDocument/2006/relationships/image" Target="media/image74.png"/><Relationship Id="rId7" Type="http://schemas.openxmlformats.org/officeDocument/2006/relationships/footnotes" Target="footnotes.xml"/><Relationship Id="rId71" Type="http://schemas.openxmlformats.org/officeDocument/2006/relationships/image" Target="media/image53.png"/><Relationship Id="rId92" Type="http://schemas.microsoft.com/office/2007/relationships/hdphoto" Target="media/hdphoto14.wdp"/><Relationship Id="rId2" Type="http://schemas.openxmlformats.org/officeDocument/2006/relationships/numbering" Target="numbering.xml"/><Relationship Id="rId29" Type="http://schemas.openxmlformats.org/officeDocument/2006/relationships/hyperlink" Target="https://www.british-history.ac.uk/thoroton-notts/vol3/pp212-216"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en.wikipedia.org/wiki/Cannock_Chase" TargetMode="External"/><Relationship Id="rId1" Type="http://schemas.openxmlformats.org/officeDocument/2006/relationships/hyperlink" Target="http://discovery.nationalarchives.gov.uk/details/r/e38e9c18-621d-4c71-8d3c-140adda89d7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7E5CC5-437A-4053-92D8-535935D88B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151161</TotalTime>
  <Pages>554</Pages>
  <Words>253353</Words>
  <Characters>1444117</Characters>
  <Application>Microsoft Office Word</Application>
  <DocSecurity>0</DocSecurity>
  <Lines>12034</Lines>
  <Paragraphs>3388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1694082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dc:creator>
  <cp:keywords/>
  <dc:description/>
  <cp:lastModifiedBy>Laura</cp:lastModifiedBy>
  <cp:revision>57</cp:revision>
  <dcterms:created xsi:type="dcterms:W3CDTF">2019-02-07T18:48:00Z</dcterms:created>
  <dcterms:modified xsi:type="dcterms:W3CDTF">2023-04-18T10:46:00Z</dcterms:modified>
</cp:coreProperties>
</file>